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9DE949" w14:textId="2D215AE1" w:rsidR="001E7CBC" w:rsidRPr="00493A35" w:rsidRDefault="001A24F3" w:rsidP="00F42752">
      <w:pPr>
        <w:pStyle w:val="Header"/>
        <w:tabs>
          <w:tab w:val="clear" w:pos="4153"/>
          <w:tab w:val="clear" w:pos="8306"/>
        </w:tabs>
        <w:spacing w:line="240" w:lineRule="auto"/>
        <w:jc w:val="right"/>
        <w:rPr>
          <w:b/>
          <w:sz w:val="28"/>
        </w:rPr>
      </w:pPr>
      <w:r w:rsidRPr="00A406E5">
        <w:rPr>
          <w:rFonts w:cs="Arial"/>
          <w:noProof/>
        </w:rPr>
        <w:drawing>
          <wp:anchor distT="0" distB="0" distL="114300" distR="114300" simplePos="0" relativeHeight="251658241" behindDoc="0" locked="0" layoutInCell="1" allowOverlap="1" wp14:anchorId="73A82AFF" wp14:editId="158680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E7CBC" w:rsidRPr="00A406E5">
        <w:rPr>
          <w:rFonts w:cs="Arial"/>
          <w:noProof/>
        </w:rPr>
        <w:drawing>
          <wp:anchor distT="0" distB="0" distL="114300" distR="114300" simplePos="0" relativeHeight="251658240" behindDoc="0" locked="0" layoutInCell="1" allowOverlap="1" wp14:anchorId="580B532F" wp14:editId="45831EB8">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E7CBC" w:rsidRPr="00493A35">
        <w:t xml:space="preserve"> </w:t>
      </w:r>
      <w:r w:rsidR="001E7CBC" w:rsidRPr="00493A35">
        <w:br/>
      </w:r>
      <w:r w:rsidR="001E7CBC" w:rsidRPr="00493A35">
        <w:rPr>
          <w:b/>
          <w:sz w:val="28"/>
        </w:rPr>
        <w:t>APPENDIX GA36b</w:t>
      </w:r>
    </w:p>
    <w:p w14:paraId="7FA60255" w14:textId="77777777" w:rsidR="007826B5" w:rsidRPr="00493A35" w:rsidRDefault="007826B5" w:rsidP="00F42752">
      <w:pPr>
        <w:spacing w:line="240" w:lineRule="auto"/>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64D1AA16">
        <w:tc>
          <w:tcPr>
            <w:tcW w:w="9922" w:type="dxa"/>
            <w:shd w:val="clear" w:color="auto" w:fill="C0C0C0"/>
          </w:tcPr>
          <w:p w14:paraId="1EB4852C" w14:textId="77777777" w:rsidR="007826B5" w:rsidRPr="00493A35" w:rsidRDefault="007826B5" w:rsidP="00F42752">
            <w:pPr>
              <w:pStyle w:val="Heading4"/>
              <w:spacing w:line="240" w:lineRule="auto"/>
              <w:rPr>
                <w:b/>
              </w:rPr>
            </w:pPr>
            <w:r w:rsidRPr="00493A35">
              <w:rPr>
                <w:b/>
              </w:rPr>
              <w:t xml:space="preserve">LEVEL 5 ASSESSMENT SPECIFICATION </w:t>
            </w:r>
          </w:p>
        </w:tc>
      </w:tr>
    </w:tbl>
    <w:p w14:paraId="6AD430AD" w14:textId="77777777" w:rsidR="007826B5" w:rsidRPr="00493A35" w:rsidRDefault="007826B5" w:rsidP="00F42752">
      <w:pPr>
        <w:spacing w:line="240" w:lineRule="auto"/>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493A35">
        <w:tc>
          <w:tcPr>
            <w:tcW w:w="2093" w:type="dxa"/>
            <w:shd w:val="pct15" w:color="auto" w:fill="auto"/>
          </w:tcPr>
          <w:p w14:paraId="695C4705" w14:textId="77777777" w:rsidR="007826B5" w:rsidRPr="00493A35" w:rsidRDefault="007826B5" w:rsidP="00F42752">
            <w:pPr>
              <w:spacing w:before="120" w:after="120" w:line="240" w:lineRule="auto"/>
              <w:jc w:val="both"/>
              <w:rPr>
                <w:b/>
                <w:sz w:val="22"/>
              </w:rPr>
            </w:pPr>
            <w:r w:rsidRPr="00493A35">
              <w:rPr>
                <w:b/>
                <w:sz w:val="22"/>
              </w:rPr>
              <w:t>Student name:</w:t>
            </w:r>
          </w:p>
        </w:tc>
        <w:tc>
          <w:tcPr>
            <w:tcW w:w="3293" w:type="dxa"/>
          </w:tcPr>
          <w:p w14:paraId="141D737F" w14:textId="77777777" w:rsidR="007826B5" w:rsidRPr="00493A35" w:rsidRDefault="007826B5" w:rsidP="00F42752">
            <w:pPr>
              <w:spacing w:before="120" w:after="120" w:line="240" w:lineRule="auto"/>
              <w:jc w:val="both"/>
              <w:rPr>
                <w:b/>
                <w:sz w:val="22"/>
              </w:rPr>
            </w:pPr>
            <w:r w:rsidRPr="00493A35">
              <w:rPr>
                <w:b/>
                <w:sz w:val="22"/>
              </w:rPr>
              <w:fldChar w:fldCharType="begin">
                <w:ffData>
                  <w:name w:val="Text2"/>
                  <w:enabled/>
                  <w:calcOnExit w:val="0"/>
                  <w:textInput/>
                </w:ffData>
              </w:fldChar>
            </w:r>
            <w:r w:rsidRPr="00493A35">
              <w:rPr>
                <w:b/>
                <w:sz w:val="22"/>
              </w:rPr>
              <w:instrText xml:space="preserve"> FORMTEXT </w:instrText>
            </w:r>
            <w:r w:rsidRPr="00493A35">
              <w:rPr>
                <w:b/>
                <w:sz w:val="22"/>
              </w:rPr>
            </w:r>
            <w:r w:rsidRPr="00493A35">
              <w:rPr>
                <w:b/>
                <w:sz w:val="22"/>
              </w:rPr>
              <w:fldChar w:fldCharType="separate"/>
            </w:r>
            <w:r w:rsidRPr="00493A35">
              <w:rPr>
                <w:b/>
                <w:sz w:val="22"/>
              </w:rPr>
              <w:t> </w:t>
            </w:r>
            <w:r w:rsidRPr="00493A35">
              <w:rPr>
                <w:b/>
                <w:sz w:val="22"/>
              </w:rPr>
              <w:t> </w:t>
            </w:r>
            <w:r w:rsidRPr="00493A35">
              <w:rPr>
                <w:b/>
                <w:sz w:val="22"/>
              </w:rPr>
              <w:t> </w:t>
            </w:r>
            <w:r w:rsidRPr="00493A35">
              <w:rPr>
                <w:b/>
                <w:sz w:val="22"/>
              </w:rPr>
              <w:t> </w:t>
            </w:r>
            <w:r w:rsidRPr="00493A35">
              <w:rPr>
                <w:b/>
                <w:sz w:val="22"/>
              </w:rPr>
              <w:t> </w:t>
            </w:r>
            <w:r w:rsidRPr="00493A35">
              <w:rPr>
                <w:b/>
                <w:sz w:val="22"/>
              </w:rPr>
              <w:fldChar w:fldCharType="end"/>
            </w:r>
          </w:p>
        </w:tc>
        <w:tc>
          <w:tcPr>
            <w:tcW w:w="2268" w:type="dxa"/>
            <w:shd w:val="clear" w:color="auto" w:fill="D9D9D9"/>
          </w:tcPr>
          <w:p w14:paraId="48E47919" w14:textId="77777777" w:rsidR="007826B5" w:rsidRPr="00493A35" w:rsidRDefault="007826B5" w:rsidP="00F42752">
            <w:pPr>
              <w:spacing w:before="120" w:after="120" w:line="240" w:lineRule="auto"/>
              <w:jc w:val="both"/>
              <w:rPr>
                <w:b/>
                <w:sz w:val="22"/>
              </w:rPr>
            </w:pPr>
            <w:r w:rsidRPr="00493A35">
              <w:rPr>
                <w:b/>
                <w:sz w:val="22"/>
              </w:rPr>
              <w:t>Student ID number:</w:t>
            </w:r>
          </w:p>
        </w:tc>
        <w:tc>
          <w:tcPr>
            <w:tcW w:w="2268" w:type="dxa"/>
          </w:tcPr>
          <w:p w14:paraId="00068323" w14:textId="77777777" w:rsidR="007826B5" w:rsidRPr="00493A35" w:rsidRDefault="007826B5" w:rsidP="00F42752">
            <w:pPr>
              <w:spacing w:before="120" w:after="120" w:line="240" w:lineRule="auto"/>
              <w:jc w:val="both"/>
              <w:rPr>
                <w:b/>
                <w:sz w:val="22"/>
              </w:rPr>
            </w:pPr>
          </w:p>
        </w:tc>
      </w:tr>
      <w:tr w:rsidR="00E64D4E" w:rsidRPr="007826B5" w14:paraId="63DADBA5" w14:textId="77777777" w:rsidTr="00493A35">
        <w:tc>
          <w:tcPr>
            <w:tcW w:w="2093" w:type="dxa"/>
            <w:shd w:val="pct15" w:color="auto" w:fill="auto"/>
          </w:tcPr>
          <w:p w14:paraId="2939A6EB" w14:textId="77777777" w:rsidR="00E64D4E" w:rsidRPr="00493A35" w:rsidRDefault="00E64D4E" w:rsidP="00F42752">
            <w:pPr>
              <w:spacing w:before="120" w:after="120" w:line="240" w:lineRule="auto"/>
              <w:jc w:val="both"/>
              <w:rPr>
                <w:b/>
                <w:sz w:val="22"/>
              </w:rPr>
            </w:pPr>
            <w:r w:rsidRPr="00493A35">
              <w:rPr>
                <w:b/>
                <w:sz w:val="22"/>
              </w:rPr>
              <w:t>Programme:</w:t>
            </w:r>
          </w:p>
        </w:tc>
        <w:tc>
          <w:tcPr>
            <w:tcW w:w="7829" w:type="dxa"/>
            <w:gridSpan w:val="3"/>
          </w:tcPr>
          <w:p w14:paraId="23C551AB" w14:textId="1B61672B" w:rsidR="00E64D4E" w:rsidRPr="00493A35" w:rsidRDefault="00111C3E" w:rsidP="00F42752">
            <w:pPr>
              <w:spacing w:before="120" w:after="120" w:line="240" w:lineRule="auto"/>
              <w:jc w:val="both"/>
              <w:rPr>
                <w:b/>
                <w:sz w:val="22"/>
              </w:rPr>
            </w:pPr>
            <w:r>
              <w:rPr>
                <w:rFonts w:cs="Arial"/>
                <w:b/>
                <w:sz w:val="22"/>
                <w:szCs w:val="22"/>
              </w:rPr>
              <w:t>BA Adventure Filmmaking</w:t>
            </w:r>
            <w:r w:rsidR="00EB0A47">
              <w:rPr>
                <w:rFonts w:cs="Arial"/>
                <w:b/>
                <w:sz w:val="22"/>
                <w:szCs w:val="22"/>
              </w:rPr>
              <w:t>; BA Digital Media Production</w:t>
            </w:r>
          </w:p>
        </w:tc>
      </w:tr>
      <w:tr w:rsidR="00E64D4E" w:rsidRPr="007826B5" w14:paraId="40A29FCA" w14:textId="77777777" w:rsidTr="00493A35">
        <w:tc>
          <w:tcPr>
            <w:tcW w:w="2093" w:type="dxa"/>
            <w:shd w:val="pct15" w:color="auto" w:fill="auto"/>
          </w:tcPr>
          <w:p w14:paraId="5E293091" w14:textId="77777777" w:rsidR="00E64D4E" w:rsidRPr="00493A35" w:rsidRDefault="00E64D4E" w:rsidP="00F42752">
            <w:pPr>
              <w:spacing w:before="120" w:after="120" w:line="240" w:lineRule="auto"/>
              <w:jc w:val="both"/>
              <w:rPr>
                <w:b/>
                <w:sz w:val="22"/>
              </w:rPr>
            </w:pPr>
            <w:r w:rsidRPr="00493A35">
              <w:rPr>
                <w:b/>
                <w:sz w:val="22"/>
              </w:rPr>
              <w:t>Module:</w:t>
            </w:r>
          </w:p>
        </w:tc>
        <w:tc>
          <w:tcPr>
            <w:tcW w:w="7829" w:type="dxa"/>
            <w:gridSpan w:val="3"/>
          </w:tcPr>
          <w:p w14:paraId="6D390C88" w14:textId="1CEF01C6" w:rsidR="00E64D4E" w:rsidRPr="00493A35" w:rsidRDefault="00E64D4E" w:rsidP="00F42752">
            <w:pPr>
              <w:spacing w:before="120" w:after="120" w:line="240" w:lineRule="auto"/>
              <w:jc w:val="both"/>
              <w:rPr>
                <w:b/>
                <w:sz w:val="22"/>
              </w:rPr>
            </w:pPr>
            <w:r w:rsidRPr="00CE12D6">
              <w:rPr>
                <w:rFonts w:cs="Arial"/>
                <w:b/>
                <w:sz w:val="22"/>
                <w:szCs w:val="22"/>
              </w:rPr>
              <w:t xml:space="preserve">Changemakers: </w:t>
            </w:r>
            <w:r w:rsidRPr="0088349E">
              <w:rPr>
                <w:rFonts w:cs="Arial"/>
                <w:b/>
                <w:sz w:val="22"/>
                <w:szCs w:val="22"/>
              </w:rPr>
              <w:t>Building your Personal Brand for Sustainable Employment</w:t>
            </w:r>
          </w:p>
        </w:tc>
      </w:tr>
      <w:tr w:rsidR="00E64D4E" w:rsidRPr="007826B5" w14:paraId="2AF0E109" w14:textId="77777777" w:rsidTr="00493A35">
        <w:tc>
          <w:tcPr>
            <w:tcW w:w="2093" w:type="dxa"/>
            <w:shd w:val="pct15" w:color="auto" w:fill="auto"/>
          </w:tcPr>
          <w:p w14:paraId="39D8CEE4" w14:textId="77777777" w:rsidR="00E64D4E" w:rsidRPr="00493A35" w:rsidRDefault="00E64D4E" w:rsidP="00F42752">
            <w:pPr>
              <w:spacing w:before="120" w:after="120" w:line="240" w:lineRule="auto"/>
              <w:jc w:val="both"/>
              <w:rPr>
                <w:b/>
                <w:sz w:val="22"/>
              </w:rPr>
            </w:pPr>
            <w:r w:rsidRPr="00493A35">
              <w:rPr>
                <w:b/>
                <w:sz w:val="22"/>
              </w:rPr>
              <w:t>Module code:</w:t>
            </w:r>
          </w:p>
        </w:tc>
        <w:tc>
          <w:tcPr>
            <w:tcW w:w="3293" w:type="dxa"/>
          </w:tcPr>
          <w:p w14:paraId="4D85D7BF" w14:textId="6D3BE17C" w:rsidR="00E64D4E" w:rsidRPr="00493A35" w:rsidRDefault="00E64D4E" w:rsidP="00F42752">
            <w:pPr>
              <w:spacing w:before="120" w:after="120" w:line="240" w:lineRule="auto"/>
              <w:jc w:val="both"/>
              <w:rPr>
                <w:b/>
                <w:sz w:val="22"/>
              </w:rPr>
            </w:pPr>
            <w:r>
              <w:rPr>
                <w:rFonts w:cs="Arial"/>
                <w:b/>
                <w:sz w:val="22"/>
                <w:szCs w:val="22"/>
              </w:rPr>
              <w:t>ADPA5003</w:t>
            </w:r>
          </w:p>
        </w:tc>
        <w:tc>
          <w:tcPr>
            <w:tcW w:w="2268" w:type="dxa"/>
            <w:shd w:val="clear" w:color="auto" w:fill="D9D9D9"/>
          </w:tcPr>
          <w:p w14:paraId="22B288D7" w14:textId="77777777" w:rsidR="00E64D4E" w:rsidRPr="00493A35" w:rsidRDefault="00E64D4E" w:rsidP="00F42752">
            <w:pPr>
              <w:pStyle w:val="Heading2"/>
              <w:spacing w:line="240" w:lineRule="auto"/>
              <w:rPr>
                <w:sz w:val="22"/>
              </w:rPr>
            </w:pPr>
            <w:r w:rsidRPr="00493A35">
              <w:rPr>
                <w:sz w:val="22"/>
              </w:rPr>
              <w:t>Contribution to Overall Module Assessment (%):</w:t>
            </w:r>
          </w:p>
        </w:tc>
        <w:tc>
          <w:tcPr>
            <w:tcW w:w="2268" w:type="dxa"/>
          </w:tcPr>
          <w:p w14:paraId="36385A67" w14:textId="2C38A37E" w:rsidR="00E64D4E" w:rsidRPr="00493A35" w:rsidRDefault="00E64D4E" w:rsidP="00F42752">
            <w:pPr>
              <w:spacing w:before="120" w:after="120" w:line="240" w:lineRule="auto"/>
              <w:jc w:val="both"/>
              <w:rPr>
                <w:b/>
                <w:sz w:val="22"/>
              </w:rPr>
            </w:pPr>
            <w:r>
              <w:rPr>
                <w:rFonts w:cs="Arial"/>
                <w:b/>
                <w:sz w:val="22"/>
                <w:szCs w:val="22"/>
              </w:rPr>
              <w:t>50%</w:t>
            </w:r>
          </w:p>
        </w:tc>
      </w:tr>
      <w:tr w:rsidR="00E64D4E" w:rsidRPr="007826B5" w14:paraId="124ED99E" w14:textId="77777777" w:rsidTr="00493A35">
        <w:tc>
          <w:tcPr>
            <w:tcW w:w="2093" w:type="dxa"/>
            <w:shd w:val="pct15" w:color="auto" w:fill="auto"/>
          </w:tcPr>
          <w:p w14:paraId="75F5D1E9" w14:textId="77777777" w:rsidR="00E64D4E" w:rsidRPr="00493A35" w:rsidRDefault="00E64D4E" w:rsidP="00F42752">
            <w:pPr>
              <w:spacing w:before="120" w:after="120" w:line="240" w:lineRule="auto"/>
              <w:jc w:val="both"/>
              <w:rPr>
                <w:b/>
                <w:sz w:val="22"/>
              </w:rPr>
            </w:pPr>
            <w:r w:rsidRPr="00493A35">
              <w:rPr>
                <w:b/>
                <w:sz w:val="22"/>
              </w:rPr>
              <w:t>Lecturer:</w:t>
            </w:r>
          </w:p>
        </w:tc>
        <w:tc>
          <w:tcPr>
            <w:tcW w:w="3293" w:type="dxa"/>
          </w:tcPr>
          <w:p w14:paraId="7282C7F6" w14:textId="6EAEE9FC" w:rsidR="00E64D4E" w:rsidRPr="00493A35" w:rsidRDefault="002E539D" w:rsidP="00F42752">
            <w:pPr>
              <w:spacing w:before="120" w:after="120" w:line="240" w:lineRule="auto"/>
              <w:jc w:val="both"/>
              <w:rPr>
                <w:b/>
                <w:sz w:val="22"/>
              </w:rPr>
            </w:pPr>
            <w:r>
              <w:rPr>
                <w:rFonts w:cs="Arial"/>
                <w:b/>
                <w:sz w:val="22"/>
                <w:szCs w:val="22"/>
              </w:rPr>
              <w:t>Brett Agger</w:t>
            </w:r>
            <w:r w:rsidR="004176FE">
              <w:rPr>
                <w:rFonts w:cs="Arial"/>
                <w:b/>
                <w:sz w:val="22"/>
                <w:szCs w:val="22"/>
              </w:rPr>
              <w:t>sberg</w:t>
            </w:r>
          </w:p>
        </w:tc>
        <w:tc>
          <w:tcPr>
            <w:tcW w:w="2268" w:type="dxa"/>
            <w:shd w:val="clear" w:color="auto" w:fill="D9D9D9"/>
          </w:tcPr>
          <w:p w14:paraId="1E3E0D00" w14:textId="77777777" w:rsidR="00E64D4E" w:rsidRPr="00493A35" w:rsidRDefault="00E64D4E" w:rsidP="00F42752">
            <w:pPr>
              <w:spacing w:before="120" w:after="120" w:line="240" w:lineRule="auto"/>
              <w:jc w:val="both"/>
              <w:rPr>
                <w:b/>
                <w:sz w:val="22"/>
              </w:rPr>
            </w:pPr>
            <w:r w:rsidRPr="00493A35">
              <w:rPr>
                <w:b/>
                <w:sz w:val="22"/>
              </w:rPr>
              <w:t>Internal Verifier:</w:t>
            </w:r>
          </w:p>
        </w:tc>
        <w:tc>
          <w:tcPr>
            <w:tcW w:w="2268" w:type="dxa"/>
          </w:tcPr>
          <w:p w14:paraId="4D856A61" w14:textId="37963A65" w:rsidR="00E64D4E" w:rsidRPr="00493A35" w:rsidRDefault="002E539D" w:rsidP="00F42752">
            <w:pPr>
              <w:spacing w:before="120" w:after="120" w:line="240" w:lineRule="auto"/>
              <w:jc w:val="both"/>
              <w:rPr>
                <w:b/>
                <w:sz w:val="22"/>
              </w:rPr>
            </w:pPr>
            <w:r>
              <w:rPr>
                <w:rFonts w:cs="Arial"/>
                <w:b/>
                <w:sz w:val="22"/>
                <w:szCs w:val="22"/>
              </w:rPr>
              <w:t>J</w:t>
            </w:r>
            <w:r w:rsidR="0014645D">
              <w:rPr>
                <w:rFonts w:cs="Arial"/>
                <w:b/>
                <w:sz w:val="22"/>
                <w:szCs w:val="22"/>
              </w:rPr>
              <w:t>onathan Pugh</w:t>
            </w:r>
          </w:p>
        </w:tc>
      </w:tr>
      <w:tr w:rsidR="00E64D4E" w:rsidRPr="007826B5" w14:paraId="431ABBD6" w14:textId="77777777" w:rsidTr="00493A35">
        <w:tc>
          <w:tcPr>
            <w:tcW w:w="2093" w:type="dxa"/>
            <w:shd w:val="pct15" w:color="auto" w:fill="auto"/>
          </w:tcPr>
          <w:p w14:paraId="75FF35B9" w14:textId="77777777" w:rsidR="00E64D4E" w:rsidRPr="00493A35" w:rsidRDefault="00E64D4E" w:rsidP="00F42752">
            <w:pPr>
              <w:spacing w:before="120" w:after="120" w:line="240" w:lineRule="auto"/>
              <w:jc w:val="both"/>
              <w:rPr>
                <w:b/>
                <w:sz w:val="22"/>
              </w:rPr>
            </w:pPr>
            <w:r w:rsidRPr="00493A35">
              <w:rPr>
                <w:b/>
                <w:sz w:val="22"/>
              </w:rPr>
              <w:t>Assignment Title:</w:t>
            </w:r>
          </w:p>
        </w:tc>
        <w:tc>
          <w:tcPr>
            <w:tcW w:w="3293" w:type="dxa"/>
          </w:tcPr>
          <w:p w14:paraId="5ABCE44E" w14:textId="56C226CF" w:rsidR="00E64D4E" w:rsidRPr="00493A35" w:rsidRDefault="002E539D" w:rsidP="00F42752">
            <w:pPr>
              <w:spacing w:before="120" w:after="120" w:line="240" w:lineRule="auto"/>
              <w:jc w:val="both"/>
              <w:rPr>
                <w:b/>
                <w:sz w:val="22"/>
              </w:rPr>
            </w:pPr>
            <w:r>
              <w:rPr>
                <w:rFonts w:cs="Arial"/>
                <w:b/>
                <w:sz w:val="22"/>
                <w:szCs w:val="22"/>
              </w:rPr>
              <w:t xml:space="preserve">Assessment </w:t>
            </w:r>
            <w:r w:rsidR="00111C3E">
              <w:rPr>
                <w:rFonts w:cs="Arial"/>
                <w:b/>
                <w:sz w:val="22"/>
                <w:szCs w:val="22"/>
              </w:rPr>
              <w:t>2</w:t>
            </w:r>
            <w:r>
              <w:rPr>
                <w:rFonts w:cs="Arial"/>
                <w:b/>
                <w:sz w:val="22"/>
                <w:szCs w:val="22"/>
              </w:rPr>
              <w:t xml:space="preserve">- </w:t>
            </w:r>
            <w:r w:rsidR="00E64D4E">
              <w:rPr>
                <w:rFonts w:cs="Arial"/>
                <w:b/>
                <w:sz w:val="22"/>
                <w:szCs w:val="22"/>
              </w:rPr>
              <w:t>Coursework: Exhibition</w:t>
            </w:r>
          </w:p>
        </w:tc>
        <w:tc>
          <w:tcPr>
            <w:tcW w:w="2268" w:type="dxa"/>
            <w:shd w:val="pct15" w:color="auto" w:fill="auto"/>
          </w:tcPr>
          <w:p w14:paraId="1B8F65F8" w14:textId="77777777" w:rsidR="00E64D4E" w:rsidRPr="00493A35" w:rsidRDefault="00E64D4E" w:rsidP="00F42752">
            <w:pPr>
              <w:spacing w:before="120" w:after="120" w:line="240" w:lineRule="auto"/>
              <w:jc w:val="both"/>
              <w:rPr>
                <w:b/>
                <w:sz w:val="22"/>
              </w:rPr>
            </w:pPr>
            <w:r w:rsidRPr="00493A35">
              <w:rPr>
                <w:b/>
                <w:sz w:val="22"/>
              </w:rPr>
              <w:t>Word count (or equivalent):</w:t>
            </w:r>
          </w:p>
        </w:tc>
        <w:tc>
          <w:tcPr>
            <w:tcW w:w="2268" w:type="dxa"/>
          </w:tcPr>
          <w:p w14:paraId="6747A891" w14:textId="696C8B58" w:rsidR="00E64D4E" w:rsidRPr="00493A35" w:rsidRDefault="00E64D4E" w:rsidP="00F42752">
            <w:pPr>
              <w:spacing w:before="120" w:after="120" w:line="240" w:lineRule="auto"/>
              <w:rPr>
                <w:b/>
                <w:sz w:val="22"/>
              </w:rPr>
            </w:pPr>
            <w:proofErr w:type="gramStart"/>
            <w:r>
              <w:rPr>
                <w:rFonts w:cs="Arial"/>
                <w:b/>
                <w:sz w:val="22"/>
                <w:szCs w:val="22"/>
              </w:rPr>
              <w:t>2,</w:t>
            </w:r>
            <w:r w:rsidR="0014645D">
              <w:rPr>
                <w:rFonts w:cs="Arial"/>
                <w:b/>
                <w:sz w:val="22"/>
                <w:szCs w:val="22"/>
              </w:rPr>
              <w:t>5</w:t>
            </w:r>
            <w:r>
              <w:rPr>
                <w:rFonts w:cs="Arial"/>
                <w:b/>
                <w:sz w:val="22"/>
                <w:szCs w:val="22"/>
              </w:rPr>
              <w:t>00 word</w:t>
            </w:r>
            <w:proofErr w:type="gramEnd"/>
            <w:r>
              <w:rPr>
                <w:rFonts w:cs="Arial"/>
                <w:b/>
                <w:sz w:val="22"/>
                <w:szCs w:val="22"/>
              </w:rPr>
              <w:t xml:space="preserve"> equivalent</w:t>
            </w:r>
          </w:p>
        </w:tc>
      </w:tr>
      <w:tr w:rsidR="00A12BF6" w:rsidRPr="007826B5" w14:paraId="12E773FE" w14:textId="77777777" w:rsidTr="00493A35">
        <w:tc>
          <w:tcPr>
            <w:tcW w:w="2093" w:type="dxa"/>
            <w:shd w:val="pct15" w:color="auto" w:fill="auto"/>
          </w:tcPr>
          <w:p w14:paraId="73A4CF90" w14:textId="77777777" w:rsidR="00A12BF6" w:rsidRPr="00493A35" w:rsidRDefault="00A12BF6" w:rsidP="00F42752">
            <w:pPr>
              <w:spacing w:before="120" w:after="120" w:line="240" w:lineRule="auto"/>
              <w:jc w:val="both"/>
              <w:rPr>
                <w:b/>
                <w:sz w:val="22"/>
              </w:rPr>
            </w:pPr>
            <w:r w:rsidRPr="00493A35">
              <w:rPr>
                <w:b/>
                <w:sz w:val="22"/>
              </w:rPr>
              <w:t>Submission deadline:</w:t>
            </w:r>
          </w:p>
        </w:tc>
        <w:tc>
          <w:tcPr>
            <w:tcW w:w="3293" w:type="dxa"/>
          </w:tcPr>
          <w:p w14:paraId="14BBCAD1" w14:textId="3652E8C8" w:rsidR="00A12BF6" w:rsidRPr="00493A35" w:rsidRDefault="00C066E8" w:rsidP="00F42752">
            <w:pPr>
              <w:spacing w:before="120" w:after="120" w:line="240" w:lineRule="auto"/>
              <w:jc w:val="both"/>
              <w:rPr>
                <w:b/>
                <w:sz w:val="22"/>
              </w:rPr>
            </w:pPr>
            <w:r>
              <w:rPr>
                <w:rFonts w:cs="Arial"/>
                <w:b/>
                <w:sz w:val="22"/>
                <w:szCs w:val="22"/>
              </w:rPr>
              <w:t>12/5/2</w:t>
            </w:r>
            <w:r w:rsidR="003473C8">
              <w:rPr>
                <w:rFonts w:cs="Arial"/>
                <w:b/>
                <w:sz w:val="22"/>
                <w:szCs w:val="22"/>
              </w:rPr>
              <w:t>6</w:t>
            </w:r>
          </w:p>
        </w:tc>
        <w:tc>
          <w:tcPr>
            <w:tcW w:w="2268" w:type="dxa"/>
            <w:shd w:val="pct15" w:color="auto" w:fill="auto"/>
          </w:tcPr>
          <w:p w14:paraId="03605F03" w14:textId="2ABD9B73" w:rsidR="00A12BF6" w:rsidRPr="00493A35" w:rsidRDefault="00A12BF6" w:rsidP="00F42752">
            <w:pPr>
              <w:spacing w:before="120" w:after="120" w:line="240" w:lineRule="auto"/>
              <w:jc w:val="both"/>
              <w:rPr>
                <w:b/>
                <w:sz w:val="22"/>
              </w:rPr>
            </w:pPr>
            <w:r w:rsidRPr="00493A35">
              <w:rPr>
                <w:b/>
                <w:sz w:val="22"/>
              </w:rPr>
              <w:t>Return date of provisional marks &amp; written feedback:</w:t>
            </w:r>
          </w:p>
        </w:tc>
        <w:tc>
          <w:tcPr>
            <w:tcW w:w="2268" w:type="dxa"/>
          </w:tcPr>
          <w:p w14:paraId="2329BA94" w14:textId="48D89035" w:rsidR="00A12BF6" w:rsidRPr="00493A35" w:rsidRDefault="0038106A" w:rsidP="00F42752">
            <w:pPr>
              <w:spacing w:before="120" w:after="120" w:line="240" w:lineRule="auto"/>
              <w:jc w:val="both"/>
              <w:rPr>
                <w:b/>
                <w:sz w:val="22"/>
              </w:rPr>
            </w:pPr>
            <w:r>
              <w:rPr>
                <w:rFonts w:cs="Arial"/>
                <w:b/>
                <w:sz w:val="22"/>
                <w:szCs w:val="22"/>
              </w:rPr>
              <w:t>10/6/2</w:t>
            </w:r>
            <w:r w:rsidR="003473C8">
              <w:rPr>
                <w:rFonts w:cs="Arial"/>
                <w:b/>
                <w:sz w:val="22"/>
                <w:szCs w:val="22"/>
              </w:rPr>
              <w:t>6</w:t>
            </w:r>
          </w:p>
        </w:tc>
      </w:tr>
      <w:tr w:rsidR="00A12BF6" w:rsidRPr="007826B5" w14:paraId="3C65CA78" w14:textId="77777777" w:rsidTr="00493A35">
        <w:tc>
          <w:tcPr>
            <w:tcW w:w="2093" w:type="dxa"/>
            <w:shd w:val="pct15" w:color="auto" w:fill="auto"/>
          </w:tcPr>
          <w:p w14:paraId="5459A1E7" w14:textId="77777777" w:rsidR="00A12BF6" w:rsidRPr="00493A35" w:rsidRDefault="00A12BF6" w:rsidP="00F42752">
            <w:pPr>
              <w:spacing w:before="120" w:after="120" w:line="240" w:lineRule="auto"/>
              <w:jc w:val="both"/>
              <w:rPr>
                <w:b/>
                <w:sz w:val="22"/>
              </w:rPr>
            </w:pPr>
            <w:r w:rsidRPr="00493A35">
              <w:rPr>
                <w:b/>
                <w:sz w:val="22"/>
              </w:rPr>
              <w:t>Submission method:</w:t>
            </w:r>
          </w:p>
        </w:tc>
        <w:tc>
          <w:tcPr>
            <w:tcW w:w="7829" w:type="dxa"/>
            <w:gridSpan w:val="3"/>
          </w:tcPr>
          <w:p w14:paraId="422F9E7B" w14:textId="77777777" w:rsidR="00C44A23" w:rsidRPr="00493A35" w:rsidRDefault="00C44A23" w:rsidP="00F42752">
            <w:pPr>
              <w:spacing w:line="240" w:lineRule="auto"/>
              <w:rPr>
                <w:sz w:val="22"/>
              </w:rPr>
            </w:pPr>
            <w:r w:rsidRPr="00493A35">
              <w:rPr>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DFA8E7" w14:textId="77777777" w:rsidR="00C44A23" w:rsidRPr="00493A35" w:rsidRDefault="00C44A23" w:rsidP="00F42752">
            <w:pPr>
              <w:spacing w:before="120" w:after="120" w:line="240" w:lineRule="auto"/>
              <w:jc w:val="both"/>
              <w:rPr>
                <w:b/>
                <w:sz w:val="22"/>
              </w:rPr>
            </w:pPr>
            <w:r w:rsidRPr="00493A35">
              <w:rPr>
                <w:b/>
                <w:sz w:val="22"/>
              </w:rPr>
              <w:t xml:space="preserve">Alternative submission method (if applicable): </w:t>
            </w:r>
          </w:p>
          <w:p w14:paraId="1A5F860E" w14:textId="77777777" w:rsidR="00C44A23" w:rsidRPr="00493A35" w:rsidRDefault="00C44A23" w:rsidP="00F42752">
            <w:pPr>
              <w:spacing w:before="120" w:after="120" w:line="240" w:lineRule="auto"/>
              <w:jc w:val="both"/>
              <w:rPr>
                <w:b/>
                <w:sz w:val="22"/>
              </w:rPr>
            </w:pPr>
            <w:r w:rsidRPr="00493A35">
              <w:rPr>
                <w:b/>
                <w:sz w:val="22"/>
              </w:rPr>
              <w:t>Late submission of the assessment will result in a late penalty mark:</w:t>
            </w:r>
          </w:p>
          <w:p w14:paraId="5DA67C49" w14:textId="77777777" w:rsidR="00C44A23" w:rsidRPr="00493A35" w:rsidRDefault="00C44A23" w:rsidP="00F42752">
            <w:pPr>
              <w:spacing w:before="120" w:after="120" w:line="240" w:lineRule="auto"/>
              <w:jc w:val="both"/>
              <w:rPr>
                <w:sz w:val="22"/>
              </w:rPr>
            </w:pPr>
            <w:r w:rsidRPr="00493A35">
              <w:rPr>
                <w:sz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47AFC001" w14:textId="56FAD502" w:rsidR="00A12BF6" w:rsidRPr="00493A35" w:rsidRDefault="00C44A23" w:rsidP="00F42752">
            <w:pPr>
              <w:spacing w:before="120" w:after="120" w:line="240" w:lineRule="auto"/>
              <w:jc w:val="both"/>
              <w:rPr>
                <w:b/>
                <w:sz w:val="22"/>
              </w:rPr>
            </w:pPr>
            <w:r w:rsidRPr="00493A35">
              <w:rPr>
                <w:sz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12BF6" w:rsidRPr="007826B5" w14:paraId="21058866" w14:textId="77777777" w:rsidTr="00493A35">
        <w:tc>
          <w:tcPr>
            <w:tcW w:w="2093" w:type="dxa"/>
            <w:shd w:val="pct15" w:color="auto" w:fill="auto"/>
          </w:tcPr>
          <w:p w14:paraId="28152AD9" w14:textId="77777777" w:rsidR="00A12BF6" w:rsidRPr="00493A35" w:rsidRDefault="00A12BF6" w:rsidP="00F42752">
            <w:pPr>
              <w:spacing w:before="120" w:after="120" w:line="240" w:lineRule="auto"/>
              <w:rPr>
                <w:b/>
                <w:sz w:val="22"/>
              </w:rPr>
            </w:pPr>
            <w:r w:rsidRPr="00493A35">
              <w:rPr>
                <w:b/>
                <w:sz w:val="22"/>
              </w:rPr>
              <w:t>Academic honesty / referencing:</w:t>
            </w:r>
          </w:p>
        </w:tc>
        <w:tc>
          <w:tcPr>
            <w:tcW w:w="7829" w:type="dxa"/>
            <w:gridSpan w:val="3"/>
          </w:tcPr>
          <w:p w14:paraId="4F1984B9" w14:textId="77777777" w:rsidR="00A12BF6" w:rsidRPr="00493A35" w:rsidRDefault="00A12BF6" w:rsidP="00F42752">
            <w:pPr>
              <w:spacing w:before="120" w:after="120" w:line="240" w:lineRule="auto"/>
              <w:jc w:val="both"/>
              <w:rPr>
                <w:sz w:val="22"/>
              </w:rPr>
            </w:pPr>
            <w:r w:rsidRPr="00493A35">
              <w:rPr>
                <w:sz w:val="22"/>
              </w:rPr>
              <w:t xml:space="preserve">Academic honesty is required. In the main body of your </w:t>
            </w:r>
            <w:proofErr w:type="gramStart"/>
            <w:r w:rsidRPr="00493A35">
              <w:rPr>
                <w:sz w:val="22"/>
              </w:rPr>
              <w:t>submission</w:t>
            </w:r>
            <w:proofErr w:type="gramEnd"/>
            <w:r w:rsidRPr="00493A35">
              <w:rPr>
                <w:sz w:val="22"/>
              </w:rPr>
              <w:t xml:space="preserve"> you must give credit to authors on whose research and ideas your work is based. Append to your submission a reference list that indicates the books, articles, etc. that you have used, cited or quoted </w:t>
            </w:r>
            <w:proofErr w:type="gramStart"/>
            <w:r w:rsidRPr="00493A35">
              <w:rPr>
                <w:sz w:val="22"/>
              </w:rPr>
              <w:t>in order to</w:t>
            </w:r>
            <w:proofErr w:type="gramEnd"/>
            <w:r w:rsidRPr="00493A35">
              <w:rPr>
                <w:sz w:val="22"/>
              </w:rPr>
              <w:t xml:space="preserve"> complete this assessment.  </w:t>
            </w:r>
          </w:p>
        </w:tc>
      </w:tr>
    </w:tbl>
    <w:p w14:paraId="42913E3D" w14:textId="0335B3B1" w:rsidR="007826B5" w:rsidRPr="00493A35" w:rsidRDefault="007826B5" w:rsidP="00F42752">
      <w:pPr>
        <w:spacing w:line="240" w:lineRule="auto"/>
        <w:rPr>
          <w:sz w:val="32"/>
        </w:rPr>
      </w:pPr>
    </w:p>
    <w:p w14:paraId="7DA62818" w14:textId="77777777" w:rsidR="00B33973" w:rsidRPr="00493A35" w:rsidRDefault="00B33973" w:rsidP="00F42752">
      <w:pPr>
        <w:spacing w:line="240" w:lineRule="auto"/>
        <w:rPr>
          <w:sz w:val="32"/>
        </w:rPr>
      </w:pPr>
    </w:p>
    <w:p w14:paraId="47EE1C30" w14:textId="64F722DB" w:rsidR="00152E9D" w:rsidRDefault="00152E9D" w:rsidP="00F42752">
      <w:pPr>
        <w:spacing w:line="240" w:lineRule="auto"/>
        <w:rPr>
          <w:sz w:val="32"/>
        </w:rPr>
      </w:pPr>
    </w:p>
    <w:p w14:paraId="4CDD5774" w14:textId="77777777" w:rsidR="00CB652A" w:rsidRPr="00A406E5" w:rsidRDefault="00CB652A" w:rsidP="00F42752">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493A35">
        <w:tc>
          <w:tcPr>
            <w:tcW w:w="9747" w:type="dxa"/>
            <w:shd w:val="pct10" w:color="auto" w:fill="auto"/>
          </w:tcPr>
          <w:p w14:paraId="590D863F" w14:textId="77777777" w:rsidR="007826B5" w:rsidRPr="00493A35" w:rsidRDefault="007826B5" w:rsidP="00F42752">
            <w:pPr>
              <w:spacing w:line="240" w:lineRule="auto"/>
              <w:rPr>
                <w:b/>
                <w:sz w:val="22"/>
              </w:rPr>
            </w:pPr>
            <w:r w:rsidRPr="00493A35">
              <w:rPr>
                <w:b/>
                <w:sz w:val="22"/>
              </w:rPr>
              <w:t xml:space="preserve">Module Learning Outcomes </w:t>
            </w:r>
          </w:p>
          <w:p w14:paraId="76E401CA" w14:textId="77777777" w:rsidR="007826B5" w:rsidRPr="00493A35" w:rsidRDefault="007826B5" w:rsidP="00F42752">
            <w:pPr>
              <w:spacing w:line="240" w:lineRule="auto"/>
              <w:rPr>
                <w:sz w:val="22"/>
              </w:rPr>
            </w:pPr>
            <w:r w:rsidRPr="00493A35">
              <w:rPr>
                <w:b/>
                <w:sz w:val="22"/>
              </w:rPr>
              <w:t>(from module syllabus)</w:t>
            </w:r>
          </w:p>
        </w:tc>
      </w:tr>
      <w:tr w:rsidR="007826B5" w:rsidRPr="007826B5" w14:paraId="5D1FC115" w14:textId="77777777" w:rsidTr="64D1AA16">
        <w:tc>
          <w:tcPr>
            <w:tcW w:w="9747" w:type="dxa"/>
          </w:tcPr>
          <w:p w14:paraId="792F857E" w14:textId="77777777" w:rsidR="006561B7" w:rsidRPr="00855D8C" w:rsidRDefault="006561B7" w:rsidP="006561B7">
            <w:pPr>
              <w:overflowPunct w:val="0"/>
              <w:autoSpaceDE w:val="0"/>
              <w:autoSpaceDN w:val="0"/>
              <w:adjustRightInd w:val="0"/>
              <w:jc w:val="both"/>
              <w:textAlignment w:val="baseline"/>
              <w:rPr>
                <w:rFonts w:cs="Arial"/>
              </w:rPr>
            </w:pPr>
            <w:r w:rsidRPr="00855D8C">
              <w:rPr>
                <w:rFonts w:cs="Arial"/>
              </w:rPr>
              <w:t>Upon the successful completion of this module, the student should be able to:</w:t>
            </w:r>
          </w:p>
          <w:p w14:paraId="236121C3" w14:textId="77777777" w:rsidR="000962BD" w:rsidRDefault="000962BD" w:rsidP="00F42752">
            <w:pPr>
              <w:pStyle w:val="bullet"/>
              <w:numPr>
                <w:ilvl w:val="0"/>
                <w:numId w:val="8"/>
              </w:numPr>
              <w:overflowPunct/>
              <w:autoSpaceDE/>
              <w:autoSpaceDN/>
              <w:adjustRightInd/>
              <w:spacing w:before="240"/>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342BF829" w14:textId="77777777" w:rsidR="006561B7" w:rsidRPr="000962BD" w:rsidRDefault="006561B7" w:rsidP="006561B7">
            <w:pPr>
              <w:pStyle w:val="bullet"/>
              <w:overflowPunct/>
              <w:autoSpaceDE/>
              <w:autoSpaceDN/>
              <w:adjustRightInd/>
              <w:spacing w:before="240"/>
              <w:textAlignment w:val="auto"/>
              <w:rPr>
                <w:rFonts w:ascii="Arial" w:hAnsi="Arial" w:cs="Arial"/>
                <w:szCs w:val="24"/>
              </w:rPr>
            </w:pPr>
          </w:p>
          <w:p w14:paraId="5E116A16" w14:textId="42FE82B7" w:rsidR="007826B5" w:rsidRPr="006561B7" w:rsidRDefault="000962BD" w:rsidP="006561B7">
            <w:pPr>
              <w:pStyle w:val="ListParagraph"/>
              <w:numPr>
                <w:ilvl w:val="0"/>
                <w:numId w:val="8"/>
              </w:numPr>
              <w:spacing w:line="240" w:lineRule="auto"/>
              <w:rPr>
                <w:sz w:val="22"/>
              </w:rPr>
            </w:pPr>
            <w:r w:rsidRPr="006561B7">
              <w:rPr>
                <w:rFonts w:cs="Arial"/>
                <w:szCs w:val="24"/>
              </w:rPr>
              <w:t>Build a personal brand and promote a professional identity for a specific opportunity.</w:t>
            </w:r>
          </w:p>
        </w:tc>
      </w:tr>
    </w:tbl>
    <w:p w14:paraId="48FD22A0" w14:textId="35822462" w:rsidR="64D1AA16" w:rsidRDefault="00A12BF6" w:rsidP="00F42752">
      <w:pPr>
        <w:tabs>
          <w:tab w:val="left" w:pos="3985"/>
        </w:tabs>
        <w:spacing w:line="240" w:lineRule="auto"/>
      </w:pPr>
      <w:r>
        <w:tab/>
      </w:r>
    </w:p>
    <w:p w14:paraId="263F1C78" w14:textId="77777777" w:rsidR="007826B5" w:rsidRPr="00493A35" w:rsidRDefault="007826B5" w:rsidP="00F42752">
      <w:pPr>
        <w:spacing w:line="240" w:lineRule="auto"/>
        <w:rPr>
          <w:b/>
        </w:rPr>
      </w:pPr>
    </w:p>
    <w:p w14:paraId="5E33F944" w14:textId="77777777" w:rsidR="007826B5" w:rsidRPr="00493A35" w:rsidRDefault="007826B5" w:rsidP="00F42752">
      <w:pPr>
        <w:spacing w:line="240" w:lineRule="auto"/>
        <w:rPr>
          <w:b/>
        </w:rPr>
      </w:pPr>
    </w:p>
    <w:p w14:paraId="0AEE7F19" w14:textId="77777777" w:rsidR="007826B5" w:rsidRPr="00493A35" w:rsidRDefault="007826B5" w:rsidP="00F42752">
      <w:pPr>
        <w:spacing w:line="240" w:lineRule="auto"/>
        <w:rPr>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493A35" w:rsidRDefault="007826B5" w:rsidP="00F42752">
            <w:pPr>
              <w:spacing w:line="240" w:lineRule="auto"/>
              <w:jc w:val="center"/>
              <w:rPr>
                <w:b/>
                <w:sz w:val="40"/>
              </w:rPr>
            </w:pPr>
            <w:r w:rsidRPr="00493A35">
              <w:rPr>
                <w:sz w:val="32"/>
              </w:rPr>
              <w:br w:type="page"/>
            </w:r>
            <w:r w:rsidRPr="00493A35">
              <w:rPr>
                <w:b/>
                <w:sz w:val="40"/>
              </w:rPr>
              <w:t>TASK DESCRIPTION</w:t>
            </w:r>
          </w:p>
        </w:tc>
      </w:tr>
    </w:tbl>
    <w:p w14:paraId="20F6762F" w14:textId="77777777" w:rsidR="00416292" w:rsidRPr="00493A35" w:rsidRDefault="00416292" w:rsidP="00F42752">
      <w:pPr>
        <w:spacing w:line="240" w:lineRule="auto"/>
        <w:ind w:left="720"/>
        <w:rPr>
          <w:sz w:val="22"/>
        </w:rPr>
      </w:pPr>
    </w:p>
    <w:p w14:paraId="2D638AF7" w14:textId="77777777" w:rsidR="00B33973" w:rsidRPr="00493A35" w:rsidRDefault="00B33973" w:rsidP="00F42752">
      <w:pPr>
        <w:pStyle w:val="Heading2"/>
        <w:spacing w:line="240" w:lineRule="auto"/>
        <w:ind w:left="567" w:firstLine="142"/>
        <w:rPr>
          <w:sz w:val="22"/>
        </w:rPr>
      </w:pPr>
      <w:r w:rsidRPr="00493A35">
        <w:rPr>
          <w:sz w:val="22"/>
        </w:rPr>
        <w:t>Use of Generative AI in Assessment</w:t>
      </w:r>
    </w:p>
    <w:p w14:paraId="5ED701E4" w14:textId="77777777" w:rsidR="00B33973" w:rsidRPr="00493A35" w:rsidRDefault="00B33973" w:rsidP="00F42752">
      <w:pPr>
        <w:spacing w:line="240" w:lineRule="auto"/>
        <w:rPr>
          <w:sz w:val="22"/>
        </w:rPr>
      </w:pPr>
      <w:r w:rsidRPr="00493A35">
        <w:tab/>
      </w:r>
      <w:r w:rsidRPr="00493A35">
        <w:rPr>
          <w:sz w:val="22"/>
        </w:rPr>
        <w:t>(Lecturer to indicate Yes or Not against each element)</w:t>
      </w:r>
    </w:p>
    <w:p w14:paraId="797071B3" w14:textId="77777777" w:rsidR="00B33973" w:rsidRPr="00493A35" w:rsidRDefault="00B33973" w:rsidP="00F42752">
      <w:pPr>
        <w:spacing w:line="240" w:lineRule="auto"/>
        <w:rPr>
          <w:rFonts w:eastAsia="Calibri"/>
        </w:rPr>
      </w:pPr>
      <w:r w:rsidRPr="00493A35">
        <w:rPr>
          <w:rFonts w:eastAsia="Calibri"/>
        </w:rPr>
        <w:tab/>
      </w:r>
      <w:r w:rsidRPr="00493A35">
        <w:rPr>
          <w:rFonts w:eastAsia="Calibri"/>
        </w:rPr>
        <w:tab/>
      </w:r>
      <w:r w:rsidRPr="00493A35">
        <w:rPr>
          <w:rFonts w:eastAsia="Calibri"/>
        </w:rPr>
        <w:tab/>
      </w:r>
      <w:r w:rsidRPr="00493A35">
        <w:rPr>
          <w:rFonts w:eastAsia="Calibri"/>
        </w:rPr>
        <w:tab/>
      </w:r>
      <w:r w:rsidRPr="00493A35">
        <w:rPr>
          <w:rFonts w:eastAsia="Calibri"/>
        </w:rPr>
        <w:tab/>
      </w:r>
      <w:r w:rsidRPr="00493A35">
        <w:rPr>
          <w:rFonts w:eastAsia="Calibri"/>
        </w:rPr>
        <w:tab/>
      </w:r>
      <w:r w:rsidRPr="00493A35">
        <w:rPr>
          <w:rFonts w:eastAsia="Calibri"/>
        </w:rPr>
        <w:tab/>
      </w:r>
      <w:r w:rsidRPr="00493A35">
        <w:rPr>
          <w:rFonts w:eastAsia="Calibri"/>
        </w:rPr>
        <w:tab/>
      </w:r>
      <w:r w:rsidRPr="00493A35">
        <w:rPr>
          <w:rFonts w:eastAsia="Calibri"/>
        </w:rPr>
        <w:tab/>
      </w:r>
      <w:r w:rsidRPr="00493A35">
        <w:rPr>
          <w:rFonts w:eastAsia="Calibri"/>
        </w:rPr>
        <w:tab/>
      </w:r>
      <w:r w:rsidRPr="00493A35">
        <w:rPr>
          <w:rFonts w:eastAsia="Calibri"/>
        </w:rPr>
        <w:tab/>
      </w:r>
      <w:r w:rsidRPr="00493A35">
        <w:rPr>
          <w:rFonts w:eastAsia="Calibri"/>
        </w:rPr>
        <w:tab/>
      </w:r>
    </w:p>
    <w:p w14:paraId="69C6D31D" w14:textId="77777777" w:rsidR="00B33973" w:rsidRPr="00493A35" w:rsidRDefault="00B33973" w:rsidP="00F42752">
      <w:pPr>
        <w:spacing w:line="24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33973" w:rsidRPr="00B33973" w14:paraId="75E682F9" w14:textId="77777777" w:rsidTr="00493A35">
        <w:trPr>
          <w:trHeight w:val="300"/>
        </w:trPr>
        <w:tc>
          <w:tcPr>
            <w:tcW w:w="2250" w:type="dxa"/>
            <w:tcMar>
              <w:left w:w="105" w:type="dxa"/>
              <w:right w:w="105" w:type="dxa"/>
            </w:tcMar>
          </w:tcPr>
          <w:p w14:paraId="0B9DFFBE" w14:textId="77777777" w:rsidR="00B33973" w:rsidRPr="00493A35" w:rsidRDefault="00B33973" w:rsidP="00F42752">
            <w:pPr>
              <w:spacing w:line="240" w:lineRule="auto"/>
              <w:rPr>
                <w:rFonts w:eastAsia="Calibri"/>
                <w:sz w:val="22"/>
              </w:rPr>
            </w:pPr>
            <w:r w:rsidRPr="00493A35">
              <w:rPr>
                <w:rFonts w:eastAsia="Calibri"/>
                <w:sz w:val="22"/>
              </w:rPr>
              <w:t>RESEARCH</w:t>
            </w:r>
          </w:p>
        </w:tc>
        <w:tc>
          <w:tcPr>
            <w:tcW w:w="5397" w:type="dxa"/>
            <w:tcMar>
              <w:left w:w="105" w:type="dxa"/>
              <w:right w:w="105" w:type="dxa"/>
            </w:tcMar>
          </w:tcPr>
          <w:p w14:paraId="4768C755" w14:textId="6994870E" w:rsidR="00B33973" w:rsidRPr="00493A35" w:rsidRDefault="00460D7D" w:rsidP="00F42752">
            <w:pPr>
              <w:spacing w:line="240" w:lineRule="auto"/>
              <w:rPr>
                <w:rFonts w:eastAsia="Calibri"/>
                <w:sz w:val="22"/>
              </w:rPr>
            </w:pPr>
            <w:r w:rsidRPr="00FA7E96">
              <w:rPr>
                <w:rFonts w:eastAsia="Calibri" w:cs="Arial"/>
                <w:sz w:val="22"/>
                <w:szCs w:val="22"/>
              </w:rPr>
              <w:t>For this assessment, you can use Generative AI to support you in research</w:t>
            </w:r>
            <w:r>
              <w:rPr>
                <w:rFonts w:eastAsia="Calibri" w:cs="Arial"/>
                <w:sz w:val="22"/>
                <w:szCs w:val="22"/>
              </w:rPr>
              <w:t xml:space="preserve"> and data analysis</w:t>
            </w:r>
            <w:r w:rsidRPr="00FA7E96">
              <w:rPr>
                <w:rFonts w:eastAsia="Calibri" w:cs="Arial"/>
                <w:sz w:val="22"/>
                <w:szCs w:val="22"/>
              </w:rPr>
              <w:t>.</w:t>
            </w:r>
          </w:p>
        </w:tc>
        <w:tc>
          <w:tcPr>
            <w:tcW w:w="1417" w:type="dxa"/>
          </w:tcPr>
          <w:p w14:paraId="19B3E145" w14:textId="77777777" w:rsidR="00B33973" w:rsidRPr="00493A35" w:rsidRDefault="00B33973" w:rsidP="00F42752">
            <w:pPr>
              <w:spacing w:line="240" w:lineRule="auto"/>
              <w:rPr>
                <w:rFonts w:eastAsia="Calibri"/>
                <w:sz w:val="22"/>
              </w:rPr>
            </w:pPr>
            <w:r w:rsidRPr="00493A35">
              <w:rPr>
                <w:rFonts w:eastAsia="Calibri"/>
                <w:sz w:val="22"/>
              </w:rPr>
              <w:t xml:space="preserve">Yes </w:t>
            </w:r>
            <w:sdt>
              <w:sdtPr>
                <w:rPr>
                  <w:sz w:val="22"/>
                </w:rPr>
                <w:id w:val="2132582787"/>
                <w14:checkbox>
                  <w14:checked w14:val="0"/>
                  <w14:checkedState w14:val="2612" w14:font="MS Gothic"/>
                  <w14:uncheckedState w14:val="2610" w14:font="MS Gothic"/>
                </w14:checkbox>
              </w:sdtPr>
              <w:sdtEndPr/>
              <w:sdtContent>
                <w:r w:rsidRPr="00493A35">
                  <w:rPr>
                    <w:rFonts w:ascii="MS Gothic" w:eastAsia="MS Gothic" w:hAnsi="MS Gothic" w:hint="eastAsia"/>
                    <w:sz w:val="22"/>
                  </w:rPr>
                  <w:t>☐</w:t>
                </w:r>
              </w:sdtContent>
            </w:sdt>
          </w:p>
          <w:p w14:paraId="24D5E24B" w14:textId="77777777" w:rsidR="00B33973" w:rsidRPr="00493A35" w:rsidRDefault="00B33973" w:rsidP="00F42752">
            <w:pPr>
              <w:spacing w:line="240" w:lineRule="auto"/>
              <w:rPr>
                <w:rFonts w:eastAsia="Calibri"/>
                <w:sz w:val="22"/>
              </w:rPr>
            </w:pPr>
          </w:p>
          <w:p w14:paraId="3C572300" w14:textId="498C5EE4" w:rsidR="00B33973" w:rsidRPr="00493A35" w:rsidRDefault="00B33973" w:rsidP="00F42752">
            <w:pPr>
              <w:spacing w:line="240" w:lineRule="auto"/>
              <w:rPr>
                <w:rFonts w:eastAsia="Calibri"/>
                <w:sz w:val="22"/>
              </w:rPr>
            </w:pPr>
            <w:r w:rsidRPr="00493A35">
              <w:rPr>
                <w:rFonts w:eastAsia="Calibri"/>
                <w:sz w:val="22"/>
              </w:rPr>
              <w:t xml:space="preserve">No  </w:t>
            </w:r>
            <w:sdt>
              <w:sdtPr>
                <w:rPr>
                  <w:rFonts w:cs="Arial"/>
                  <w:sz w:val="22"/>
                  <w:szCs w:val="22"/>
                </w:rPr>
                <w:id w:val="232746510"/>
                <w14:checkbox>
                  <w14:checked w14:val="1"/>
                  <w14:checkedState w14:val="2612" w14:font="MS Gothic"/>
                  <w14:uncheckedState w14:val="2610" w14:font="MS Gothic"/>
                </w14:checkbox>
              </w:sdtPr>
              <w:sdtEndPr/>
              <w:sdtContent>
                <w:r w:rsidRPr="00B33973">
                  <w:rPr>
                    <w:rFonts w:eastAsia="MS Gothic" w:cs="Arial" w:hint="eastAsia"/>
                    <w:sz w:val="22"/>
                    <w:szCs w:val="22"/>
                  </w:rPr>
                  <w:t>☒</w:t>
                </w:r>
              </w:sdtContent>
            </w:sdt>
          </w:p>
        </w:tc>
      </w:tr>
      <w:tr w:rsidR="00B33973" w:rsidRPr="00B33973" w14:paraId="2D5AD830" w14:textId="77777777" w:rsidTr="00493A35">
        <w:trPr>
          <w:trHeight w:val="300"/>
        </w:trPr>
        <w:tc>
          <w:tcPr>
            <w:tcW w:w="2250" w:type="dxa"/>
            <w:tcMar>
              <w:left w:w="105" w:type="dxa"/>
              <w:right w:w="105" w:type="dxa"/>
            </w:tcMar>
          </w:tcPr>
          <w:p w14:paraId="273B91B4" w14:textId="77777777" w:rsidR="00B33973" w:rsidRPr="00493A35" w:rsidRDefault="00B33973" w:rsidP="00F42752">
            <w:pPr>
              <w:spacing w:line="240" w:lineRule="auto"/>
              <w:rPr>
                <w:rFonts w:eastAsia="Calibri"/>
                <w:sz w:val="22"/>
              </w:rPr>
            </w:pPr>
            <w:r w:rsidRPr="00493A35">
              <w:rPr>
                <w:rFonts w:eastAsia="Calibri"/>
                <w:sz w:val="22"/>
              </w:rPr>
              <w:t>STRUCTURE</w:t>
            </w:r>
          </w:p>
        </w:tc>
        <w:tc>
          <w:tcPr>
            <w:tcW w:w="5397" w:type="dxa"/>
            <w:tcMar>
              <w:left w:w="105" w:type="dxa"/>
              <w:right w:w="105" w:type="dxa"/>
            </w:tcMar>
          </w:tcPr>
          <w:p w14:paraId="33517AFC" w14:textId="77777777" w:rsidR="00B33973" w:rsidRPr="00493A35" w:rsidRDefault="00B33973" w:rsidP="00F42752">
            <w:pPr>
              <w:spacing w:line="240" w:lineRule="auto"/>
              <w:rPr>
                <w:rFonts w:eastAsia="Calibri"/>
                <w:sz w:val="22"/>
              </w:rPr>
            </w:pPr>
            <w:r w:rsidRPr="00493A35">
              <w:rPr>
                <w:rFonts w:eastAsia="Calibri"/>
                <w:sz w:val="22"/>
              </w:rPr>
              <w:t>For this assessment, you can use Generative AI to support you in structuring your submission, including creating a draft argument structure, identifying parts and headings, etc.</w:t>
            </w:r>
          </w:p>
        </w:tc>
        <w:tc>
          <w:tcPr>
            <w:tcW w:w="1417" w:type="dxa"/>
          </w:tcPr>
          <w:p w14:paraId="57E7F228" w14:textId="77777777" w:rsidR="00B33973" w:rsidRPr="00493A35" w:rsidRDefault="00B33973" w:rsidP="00F42752">
            <w:pPr>
              <w:spacing w:line="240" w:lineRule="auto"/>
              <w:rPr>
                <w:rFonts w:eastAsia="Calibri"/>
                <w:sz w:val="22"/>
              </w:rPr>
            </w:pPr>
            <w:r w:rsidRPr="00493A35">
              <w:rPr>
                <w:rFonts w:eastAsia="Calibri"/>
                <w:sz w:val="22"/>
              </w:rPr>
              <w:t xml:space="preserve">Yes </w:t>
            </w:r>
            <w:sdt>
              <w:sdtPr>
                <w:rPr>
                  <w:sz w:val="22"/>
                </w:rPr>
                <w:id w:val="-1963106295"/>
                <w14:checkbox>
                  <w14:checked w14:val="0"/>
                  <w14:checkedState w14:val="2612" w14:font="MS Gothic"/>
                  <w14:uncheckedState w14:val="2610" w14:font="MS Gothic"/>
                </w14:checkbox>
              </w:sdtPr>
              <w:sdtEndPr/>
              <w:sdtContent>
                <w:r w:rsidRPr="00493A35">
                  <w:rPr>
                    <w:rFonts w:ascii="MS Gothic" w:eastAsia="MS Gothic" w:hAnsi="MS Gothic" w:hint="eastAsia"/>
                    <w:sz w:val="22"/>
                  </w:rPr>
                  <w:t>☐</w:t>
                </w:r>
              </w:sdtContent>
            </w:sdt>
          </w:p>
          <w:p w14:paraId="7841D5D9" w14:textId="77777777" w:rsidR="00B33973" w:rsidRPr="00493A35" w:rsidRDefault="00B33973" w:rsidP="00F42752">
            <w:pPr>
              <w:spacing w:line="240" w:lineRule="auto"/>
              <w:rPr>
                <w:rFonts w:eastAsia="Calibri"/>
                <w:sz w:val="22"/>
              </w:rPr>
            </w:pPr>
          </w:p>
          <w:p w14:paraId="10B5E690" w14:textId="1B60018A" w:rsidR="00B33973" w:rsidRPr="00493A35" w:rsidRDefault="00B33973" w:rsidP="00F42752">
            <w:pPr>
              <w:spacing w:line="240" w:lineRule="auto"/>
              <w:rPr>
                <w:rFonts w:eastAsia="Calibri"/>
                <w:sz w:val="22"/>
              </w:rPr>
            </w:pPr>
            <w:r w:rsidRPr="00493A35">
              <w:rPr>
                <w:rFonts w:eastAsia="Calibri"/>
                <w:sz w:val="22"/>
              </w:rPr>
              <w:t xml:space="preserve">No  </w:t>
            </w:r>
            <w:sdt>
              <w:sdtPr>
                <w:rPr>
                  <w:rFonts w:cs="Arial"/>
                  <w:sz w:val="22"/>
                  <w:szCs w:val="22"/>
                </w:rPr>
                <w:id w:val="-1770765072"/>
                <w14:checkbox>
                  <w14:checked w14:val="1"/>
                  <w14:checkedState w14:val="2612" w14:font="MS Gothic"/>
                  <w14:uncheckedState w14:val="2610" w14:font="MS Gothic"/>
                </w14:checkbox>
              </w:sdtPr>
              <w:sdtEndPr/>
              <w:sdtContent>
                <w:r w:rsidRPr="00B33973">
                  <w:rPr>
                    <w:rFonts w:eastAsia="MS Gothic" w:cs="Arial" w:hint="eastAsia"/>
                    <w:sz w:val="22"/>
                    <w:szCs w:val="22"/>
                  </w:rPr>
                  <w:t>☒</w:t>
                </w:r>
              </w:sdtContent>
            </w:sdt>
          </w:p>
        </w:tc>
      </w:tr>
      <w:tr w:rsidR="00B33973" w:rsidRPr="00B33973" w14:paraId="53F00DEA" w14:textId="77777777" w:rsidTr="00493A35">
        <w:trPr>
          <w:trHeight w:val="300"/>
        </w:trPr>
        <w:tc>
          <w:tcPr>
            <w:tcW w:w="2250" w:type="dxa"/>
            <w:tcMar>
              <w:left w:w="105" w:type="dxa"/>
              <w:right w:w="105" w:type="dxa"/>
            </w:tcMar>
          </w:tcPr>
          <w:p w14:paraId="112473EB" w14:textId="77777777" w:rsidR="00B33973" w:rsidRPr="00493A35" w:rsidRDefault="00B33973" w:rsidP="00F42752">
            <w:pPr>
              <w:spacing w:line="240" w:lineRule="auto"/>
              <w:rPr>
                <w:rFonts w:eastAsia="Calibri"/>
                <w:sz w:val="22"/>
              </w:rPr>
            </w:pPr>
            <w:r w:rsidRPr="00493A35">
              <w:rPr>
                <w:rFonts w:eastAsia="Calibri"/>
                <w:sz w:val="22"/>
              </w:rPr>
              <w:t>PROOFREADING</w:t>
            </w:r>
          </w:p>
        </w:tc>
        <w:tc>
          <w:tcPr>
            <w:tcW w:w="5397" w:type="dxa"/>
            <w:tcMar>
              <w:left w:w="105" w:type="dxa"/>
              <w:right w:w="105" w:type="dxa"/>
            </w:tcMar>
          </w:tcPr>
          <w:p w14:paraId="3E7FC6FA" w14:textId="77777777" w:rsidR="00B33973" w:rsidRPr="00493A35" w:rsidRDefault="00B33973" w:rsidP="00F42752">
            <w:pPr>
              <w:spacing w:line="240" w:lineRule="auto"/>
              <w:rPr>
                <w:rFonts w:eastAsia="Calibri"/>
                <w:sz w:val="22"/>
              </w:rPr>
            </w:pPr>
            <w:r w:rsidRPr="00493A35">
              <w:rPr>
                <w:rFonts w:eastAsia="Calibri"/>
                <w:sz w:val="22"/>
              </w:rPr>
              <w:t>For this assessment, you can use Generative AI to check your own text/creation for grammatical and syntactical mistakes, including rephrasing of your own work within specific standards.</w:t>
            </w:r>
          </w:p>
        </w:tc>
        <w:tc>
          <w:tcPr>
            <w:tcW w:w="1417" w:type="dxa"/>
          </w:tcPr>
          <w:p w14:paraId="47013F09" w14:textId="1C01A893" w:rsidR="00B33973" w:rsidRPr="00493A35" w:rsidRDefault="00B33973" w:rsidP="00F42752">
            <w:pPr>
              <w:spacing w:line="240" w:lineRule="auto"/>
              <w:rPr>
                <w:rFonts w:eastAsia="Calibri"/>
                <w:sz w:val="22"/>
              </w:rPr>
            </w:pPr>
            <w:r w:rsidRPr="00493A35">
              <w:rPr>
                <w:rFonts w:eastAsia="Calibri"/>
                <w:sz w:val="22"/>
              </w:rPr>
              <w:t xml:space="preserve">Yes </w:t>
            </w:r>
            <w:sdt>
              <w:sdtPr>
                <w:rPr>
                  <w:rFonts w:cs="Arial"/>
                  <w:sz w:val="22"/>
                  <w:szCs w:val="22"/>
                </w:rPr>
                <w:id w:val="-1324893659"/>
                <w14:checkbox>
                  <w14:checked w14:val="1"/>
                  <w14:checkedState w14:val="2612" w14:font="MS Gothic"/>
                  <w14:uncheckedState w14:val="2610" w14:font="MS Gothic"/>
                </w14:checkbox>
              </w:sdtPr>
              <w:sdtEndPr/>
              <w:sdtContent>
                <w:r w:rsidRPr="00B33973">
                  <w:rPr>
                    <w:rFonts w:eastAsia="MS Gothic" w:cs="Arial" w:hint="eastAsia"/>
                    <w:sz w:val="22"/>
                    <w:szCs w:val="22"/>
                  </w:rPr>
                  <w:t>☒</w:t>
                </w:r>
              </w:sdtContent>
            </w:sdt>
          </w:p>
          <w:p w14:paraId="15DC0A6C" w14:textId="77777777" w:rsidR="00B33973" w:rsidRPr="00493A35" w:rsidRDefault="00B33973" w:rsidP="00F42752">
            <w:pPr>
              <w:spacing w:line="240" w:lineRule="auto"/>
              <w:rPr>
                <w:rFonts w:eastAsia="Calibri"/>
                <w:sz w:val="22"/>
              </w:rPr>
            </w:pPr>
          </w:p>
          <w:p w14:paraId="35889605" w14:textId="77777777" w:rsidR="00B33973" w:rsidRPr="00493A35" w:rsidRDefault="00B33973" w:rsidP="00F42752">
            <w:pPr>
              <w:spacing w:line="240" w:lineRule="auto"/>
              <w:rPr>
                <w:rFonts w:eastAsia="Calibri"/>
                <w:sz w:val="22"/>
              </w:rPr>
            </w:pPr>
            <w:r w:rsidRPr="00493A35">
              <w:rPr>
                <w:rFonts w:eastAsia="Calibri"/>
                <w:sz w:val="22"/>
              </w:rPr>
              <w:t xml:space="preserve">No  </w:t>
            </w:r>
            <w:sdt>
              <w:sdtPr>
                <w:rPr>
                  <w:sz w:val="22"/>
                </w:rPr>
                <w:id w:val="-2147112077"/>
                <w14:checkbox>
                  <w14:checked w14:val="0"/>
                  <w14:checkedState w14:val="2612" w14:font="MS Gothic"/>
                  <w14:uncheckedState w14:val="2610" w14:font="MS Gothic"/>
                </w14:checkbox>
              </w:sdtPr>
              <w:sdtEndPr/>
              <w:sdtContent>
                <w:r w:rsidRPr="00493A35">
                  <w:rPr>
                    <w:rFonts w:ascii="MS Gothic" w:eastAsia="MS Gothic" w:hAnsi="MS Gothic" w:hint="eastAsia"/>
                    <w:sz w:val="22"/>
                  </w:rPr>
                  <w:t>☐</w:t>
                </w:r>
              </w:sdtContent>
            </w:sdt>
          </w:p>
        </w:tc>
      </w:tr>
      <w:tr w:rsidR="00B33973" w:rsidRPr="00B33973" w14:paraId="77C91780" w14:textId="77777777" w:rsidTr="00493A35">
        <w:trPr>
          <w:trHeight w:val="300"/>
        </w:trPr>
        <w:tc>
          <w:tcPr>
            <w:tcW w:w="2250" w:type="dxa"/>
            <w:tcMar>
              <w:left w:w="105" w:type="dxa"/>
              <w:right w:w="105" w:type="dxa"/>
            </w:tcMar>
          </w:tcPr>
          <w:p w14:paraId="3B52AA84" w14:textId="77777777" w:rsidR="00B33973" w:rsidRPr="00493A35" w:rsidRDefault="00B33973" w:rsidP="00F42752">
            <w:pPr>
              <w:spacing w:line="240" w:lineRule="auto"/>
              <w:rPr>
                <w:rFonts w:eastAsia="Calibri"/>
                <w:sz w:val="22"/>
              </w:rPr>
            </w:pPr>
            <w:r w:rsidRPr="00493A35">
              <w:rPr>
                <w:rFonts w:eastAsia="Calibri"/>
                <w:sz w:val="22"/>
              </w:rPr>
              <w:t>WRITING</w:t>
            </w:r>
          </w:p>
        </w:tc>
        <w:tc>
          <w:tcPr>
            <w:tcW w:w="5397" w:type="dxa"/>
            <w:tcMar>
              <w:left w:w="105" w:type="dxa"/>
              <w:right w:w="105" w:type="dxa"/>
            </w:tcMar>
          </w:tcPr>
          <w:p w14:paraId="6D6461FE" w14:textId="77777777" w:rsidR="00B33973" w:rsidRPr="00493A35" w:rsidRDefault="00B33973" w:rsidP="00F42752">
            <w:pPr>
              <w:spacing w:line="240" w:lineRule="auto"/>
              <w:rPr>
                <w:rFonts w:eastAsia="Calibri"/>
                <w:sz w:val="22"/>
              </w:rPr>
            </w:pPr>
            <w:r w:rsidRPr="00493A35">
              <w:rPr>
                <w:rFonts w:eastAsia="Calibri"/>
                <w:sz w:val="22"/>
              </w:rPr>
              <w:t>For this assessment, you can use Generative AI to create text for submission.</w:t>
            </w:r>
          </w:p>
        </w:tc>
        <w:tc>
          <w:tcPr>
            <w:tcW w:w="1417" w:type="dxa"/>
          </w:tcPr>
          <w:p w14:paraId="3F103786" w14:textId="77777777" w:rsidR="00B33973" w:rsidRPr="00493A35" w:rsidRDefault="00B33973" w:rsidP="00F42752">
            <w:pPr>
              <w:spacing w:line="240" w:lineRule="auto"/>
              <w:rPr>
                <w:rFonts w:eastAsia="Calibri"/>
                <w:sz w:val="22"/>
              </w:rPr>
            </w:pPr>
            <w:r w:rsidRPr="00493A35">
              <w:rPr>
                <w:rFonts w:eastAsia="Calibri"/>
                <w:sz w:val="22"/>
              </w:rPr>
              <w:t xml:space="preserve">Yes </w:t>
            </w:r>
            <w:sdt>
              <w:sdtPr>
                <w:rPr>
                  <w:sz w:val="22"/>
                </w:rPr>
                <w:id w:val="-369145368"/>
                <w14:checkbox>
                  <w14:checked w14:val="0"/>
                  <w14:checkedState w14:val="2612" w14:font="MS Gothic"/>
                  <w14:uncheckedState w14:val="2610" w14:font="MS Gothic"/>
                </w14:checkbox>
              </w:sdtPr>
              <w:sdtEndPr/>
              <w:sdtContent>
                <w:r w:rsidRPr="00493A35">
                  <w:rPr>
                    <w:rFonts w:ascii="MS Gothic" w:eastAsia="MS Gothic" w:hAnsi="MS Gothic" w:hint="eastAsia"/>
                    <w:sz w:val="22"/>
                  </w:rPr>
                  <w:t>☐</w:t>
                </w:r>
              </w:sdtContent>
            </w:sdt>
          </w:p>
          <w:p w14:paraId="6C2ED908" w14:textId="77777777" w:rsidR="00B33973" w:rsidRPr="00493A35" w:rsidRDefault="00B33973" w:rsidP="00F42752">
            <w:pPr>
              <w:spacing w:line="240" w:lineRule="auto"/>
              <w:rPr>
                <w:rFonts w:eastAsia="Calibri"/>
                <w:sz w:val="22"/>
              </w:rPr>
            </w:pPr>
          </w:p>
          <w:p w14:paraId="5C490170" w14:textId="54D6DC2F" w:rsidR="00B33973" w:rsidRPr="00493A35" w:rsidRDefault="00B33973" w:rsidP="00F42752">
            <w:pPr>
              <w:spacing w:line="240" w:lineRule="auto"/>
              <w:rPr>
                <w:rFonts w:eastAsia="Calibri"/>
                <w:sz w:val="22"/>
              </w:rPr>
            </w:pPr>
            <w:r w:rsidRPr="00493A35">
              <w:rPr>
                <w:rFonts w:eastAsia="Calibri"/>
                <w:sz w:val="22"/>
              </w:rPr>
              <w:t xml:space="preserve">No  </w:t>
            </w:r>
            <w:sdt>
              <w:sdtPr>
                <w:rPr>
                  <w:rFonts w:cs="Arial"/>
                  <w:sz w:val="22"/>
                  <w:szCs w:val="22"/>
                </w:rPr>
                <w:id w:val="-1362739539"/>
                <w14:checkbox>
                  <w14:checked w14:val="1"/>
                  <w14:checkedState w14:val="2612" w14:font="MS Gothic"/>
                  <w14:uncheckedState w14:val="2610" w14:font="MS Gothic"/>
                </w14:checkbox>
              </w:sdtPr>
              <w:sdtEndPr/>
              <w:sdtContent>
                <w:r w:rsidRPr="00B33973">
                  <w:rPr>
                    <w:rFonts w:eastAsia="MS Gothic" w:cs="Arial" w:hint="eastAsia"/>
                    <w:sz w:val="22"/>
                    <w:szCs w:val="22"/>
                  </w:rPr>
                  <w:t>☒</w:t>
                </w:r>
              </w:sdtContent>
            </w:sdt>
          </w:p>
        </w:tc>
      </w:tr>
      <w:tr w:rsidR="00B33973" w:rsidRPr="00B33973" w14:paraId="6DB2DCCB" w14:textId="77777777" w:rsidTr="00493A35">
        <w:trPr>
          <w:trHeight w:val="300"/>
        </w:trPr>
        <w:tc>
          <w:tcPr>
            <w:tcW w:w="2250" w:type="dxa"/>
            <w:tcMar>
              <w:left w:w="105" w:type="dxa"/>
              <w:right w:w="105" w:type="dxa"/>
            </w:tcMar>
          </w:tcPr>
          <w:p w14:paraId="78978654" w14:textId="77777777" w:rsidR="00B33973" w:rsidRPr="00493A35" w:rsidRDefault="00B33973" w:rsidP="00F42752">
            <w:pPr>
              <w:spacing w:line="240" w:lineRule="auto"/>
              <w:rPr>
                <w:rFonts w:eastAsia="Calibri"/>
                <w:sz w:val="22"/>
              </w:rPr>
            </w:pPr>
            <w:r w:rsidRPr="00493A35">
              <w:rPr>
                <w:rFonts w:eastAsia="Calibri"/>
                <w:sz w:val="22"/>
              </w:rPr>
              <w:t>CREATIVE</w:t>
            </w:r>
          </w:p>
        </w:tc>
        <w:tc>
          <w:tcPr>
            <w:tcW w:w="5397" w:type="dxa"/>
            <w:tcMar>
              <w:left w:w="105" w:type="dxa"/>
              <w:right w:w="105" w:type="dxa"/>
            </w:tcMar>
          </w:tcPr>
          <w:p w14:paraId="68093608" w14:textId="77777777" w:rsidR="00B33973" w:rsidRPr="00493A35" w:rsidRDefault="00B33973" w:rsidP="00F42752">
            <w:pPr>
              <w:spacing w:line="240" w:lineRule="auto"/>
              <w:rPr>
                <w:rFonts w:eastAsia="Calibri"/>
                <w:sz w:val="22"/>
              </w:rPr>
            </w:pPr>
            <w:r w:rsidRPr="00493A35">
              <w:rPr>
                <w:rFonts w:eastAsia="Calibri"/>
                <w:sz w:val="22"/>
              </w:rPr>
              <w:t>For this assessment, you can use Generative AI to create creative materials, such as images.</w:t>
            </w:r>
          </w:p>
        </w:tc>
        <w:tc>
          <w:tcPr>
            <w:tcW w:w="1417" w:type="dxa"/>
          </w:tcPr>
          <w:p w14:paraId="446AB1F0" w14:textId="77777777" w:rsidR="00B33973" w:rsidRPr="00493A35" w:rsidRDefault="00B33973" w:rsidP="00F42752">
            <w:pPr>
              <w:spacing w:line="240" w:lineRule="auto"/>
              <w:rPr>
                <w:rFonts w:eastAsia="Calibri"/>
                <w:sz w:val="22"/>
              </w:rPr>
            </w:pPr>
            <w:r w:rsidRPr="00493A35">
              <w:rPr>
                <w:rFonts w:eastAsia="Calibri"/>
                <w:sz w:val="22"/>
              </w:rPr>
              <w:t xml:space="preserve">Yes </w:t>
            </w:r>
            <w:sdt>
              <w:sdtPr>
                <w:rPr>
                  <w:sz w:val="22"/>
                </w:rPr>
                <w:id w:val="2010552085"/>
                <w14:checkbox>
                  <w14:checked w14:val="0"/>
                  <w14:checkedState w14:val="2612" w14:font="MS Gothic"/>
                  <w14:uncheckedState w14:val="2610" w14:font="MS Gothic"/>
                </w14:checkbox>
              </w:sdtPr>
              <w:sdtEndPr/>
              <w:sdtContent>
                <w:r w:rsidRPr="00493A35">
                  <w:rPr>
                    <w:rFonts w:ascii="MS Gothic" w:eastAsia="MS Gothic" w:hAnsi="MS Gothic" w:hint="eastAsia"/>
                    <w:sz w:val="22"/>
                  </w:rPr>
                  <w:t>☐</w:t>
                </w:r>
              </w:sdtContent>
            </w:sdt>
          </w:p>
          <w:p w14:paraId="4C3926A5" w14:textId="77777777" w:rsidR="00B33973" w:rsidRPr="00493A35" w:rsidRDefault="00B33973" w:rsidP="00F42752">
            <w:pPr>
              <w:spacing w:line="240" w:lineRule="auto"/>
              <w:rPr>
                <w:rFonts w:eastAsia="Calibri"/>
                <w:sz w:val="22"/>
              </w:rPr>
            </w:pPr>
          </w:p>
          <w:p w14:paraId="478C5558" w14:textId="2C5F6DA9" w:rsidR="00B33973" w:rsidRPr="00493A35" w:rsidRDefault="00B33973" w:rsidP="00F42752">
            <w:pPr>
              <w:spacing w:line="240" w:lineRule="auto"/>
              <w:rPr>
                <w:rFonts w:eastAsia="Calibri"/>
                <w:sz w:val="22"/>
              </w:rPr>
            </w:pPr>
            <w:r w:rsidRPr="00493A35">
              <w:rPr>
                <w:rFonts w:eastAsia="Calibri"/>
                <w:sz w:val="22"/>
              </w:rPr>
              <w:t xml:space="preserve">No </w:t>
            </w:r>
            <w:sdt>
              <w:sdtPr>
                <w:rPr>
                  <w:rFonts w:cs="Arial"/>
                  <w:sz w:val="22"/>
                  <w:szCs w:val="22"/>
                </w:rPr>
                <w:id w:val="413518701"/>
                <w14:checkbox>
                  <w14:checked w14:val="1"/>
                  <w14:checkedState w14:val="2612" w14:font="MS Gothic"/>
                  <w14:uncheckedState w14:val="2610" w14:font="MS Gothic"/>
                </w14:checkbox>
              </w:sdtPr>
              <w:sdtEndPr/>
              <w:sdtContent>
                <w:r w:rsidR="00460D7D">
                  <w:rPr>
                    <w:rFonts w:ascii="MS Gothic" w:eastAsia="MS Gothic" w:hAnsi="MS Gothic" w:cs="Arial" w:hint="eastAsia"/>
                    <w:sz w:val="22"/>
                    <w:szCs w:val="22"/>
                  </w:rPr>
                  <w:t>☒</w:t>
                </w:r>
              </w:sdtContent>
            </w:sdt>
            <w:sdt>
              <w:sdtPr>
                <w:rPr>
                  <w:rFonts w:cs="Arial"/>
                  <w:sz w:val="22"/>
                  <w:szCs w:val="22"/>
                </w:rPr>
                <w:id w:val="1717855451"/>
                <w14:checkbox>
                  <w14:checked w14:val="1"/>
                  <w14:checkedState w14:val="2612" w14:font="MS Gothic"/>
                  <w14:uncheckedState w14:val="2610" w14:font="MS Gothic"/>
                </w14:checkbox>
              </w:sdtPr>
              <w:sdtEndPr/>
              <w:sdtContent>
                <w:r w:rsidRPr="00B33973">
                  <w:rPr>
                    <w:rFonts w:eastAsia="MS Gothic" w:cs="Arial" w:hint="eastAsia"/>
                    <w:sz w:val="22"/>
                    <w:szCs w:val="22"/>
                  </w:rPr>
                  <w:t>☒</w:t>
                </w:r>
              </w:sdtContent>
            </w:sdt>
          </w:p>
        </w:tc>
      </w:tr>
      <w:tr w:rsidR="00B33973" w:rsidRPr="00B33973" w14:paraId="0F889D75" w14:textId="77777777" w:rsidTr="00493A35">
        <w:trPr>
          <w:trHeight w:val="300"/>
        </w:trPr>
        <w:tc>
          <w:tcPr>
            <w:tcW w:w="2250" w:type="dxa"/>
            <w:tcMar>
              <w:left w:w="105" w:type="dxa"/>
              <w:right w:w="105" w:type="dxa"/>
            </w:tcMar>
          </w:tcPr>
          <w:p w14:paraId="01CD510F" w14:textId="77777777" w:rsidR="00B33973" w:rsidRPr="00493A35" w:rsidRDefault="00B33973" w:rsidP="00F42752">
            <w:pPr>
              <w:spacing w:line="240" w:lineRule="auto"/>
              <w:rPr>
                <w:sz w:val="22"/>
              </w:rPr>
            </w:pPr>
            <w:r w:rsidRPr="00493A35">
              <w:rPr>
                <w:rFonts w:eastAsia="Calibri"/>
                <w:sz w:val="22"/>
              </w:rPr>
              <w:t>PROGRAMING</w:t>
            </w:r>
          </w:p>
        </w:tc>
        <w:tc>
          <w:tcPr>
            <w:tcW w:w="5397" w:type="dxa"/>
            <w:tcMar>
              <w:left w:w="105" w:type="dxa"/>
              <w:right w:w="105" w:type="dxa"/>
            </w:tcMar>
          </w:tcPr>
          <w:p w14:paraId="3CAB62EC" w14:textId="77777777" w:rsidR="00B33973" w:rsidRPr="00493A35" w:rsidRDefault="00B33973" w:rsidP="00F42752">
            <w:pPr>
              <w:spacing w:line="240" w:lineRule="auto"/>
              <w:rPr>
                <w:rFonts w:eastAsia="Calibri"/>
                <w:sz w:val="22"/>
              </w:rPr>
            </w:pPr>
            <w:r w:rsidRPr="00493A35">
              <w:rPr>
                <w:rFonts w:eastAsia="Calibri"/>
                <w:sz w:val="22"/>
              </w:rPr>
              <w:t>For this assessment, you can use Generative AI to create and check code.</w:t>
            </w:r>
          </w:p>
        </w:tc>
        <w:tc>
          <w:tcPr>
            <w:tcW w:w="1417" w:type="dxa"/>
          </w:tcPr>
          <w:p w14:paraId="15FED39A" w14:textId="77777777" w:rsidR="00B33973" w:rsidRPr="00493A35" w:rsidRDefault="00B33973" w:rsidP="00F42752">
            <w:pPr>
              <w:spacing w:line="240" w:lineRule="auto"/>
              <w:rPr>
                <w:rFonts w:eastAsia="Calibri"/>
                <w:sz w:val="22"/>
              </w:rPr>
            </w:pPr>
            <w:r w:rsidRPr="00493A35">
              <w:rPr>
                <w:rFonts w:eastAsia="Calibri"/>
                <w:sz w:val="22"/>
              </w:rPr>
              <w:t xml:space="preserve">Yes </w:t>
            </w:r>
            <w:sdt>
              <w:sdtPr>
                <w:rPr>
                  <w:sz w:val="22"/>
                </w:rPr>
                <w:id w:val="1136687853"/>
                <w14:checkbox>
                  <w14:checked w14:val="0"/>
                  <w14:checkedState w14:val="2612" w14:font="MS Gothic"/>
                  <w14:uncheckedState w14:val="2610" w14:font="MS Gothic"/>
                </w14:checkbox>
              </w:sdtPr>
              <w:sdtEndPr/>
              <w:sdtContent>
                <w:r w:rsidRPr="00493A35">
                  <w:rPr>
                    <w:rFonts w:ascii="MS Gothic" w:eastAsia="MS Gothic" w:hAnsi="MS Gothic" w:hint="eastAsia"/>
                    <w:sz w:val="22"/>
                  </w:rPr>
                  <w:t>☐</w:t>
                </w:r>
              </w:sdtContent>
            </w:sdt>
          </w:p>
          <w:p w14:paraId="6C087995" w14:textId="77777777" w:rsidR="00B33973" w:rsidRPr="00493A35" w:rsidRDefault="00B33973" w:rsidP="00F42752">
            <w:pPr>
              <w:spacing w:line="240" w:lineRule="auto"/>
              <w:rPr>
                <w:rFonts w:eastAsia="Calibri"/>
                <w:sz w:val="22"/>
              </w:rPr>
            </w:pPr>
          </w:p>
          <w:p w14:paraId="1C2D43A4" w14:textId="1C0C7115" w:rsidR="00B33973" w:rsidRPr="00493A35" w:rsidRDefault="00B33973" w:rsidP="00F42752">
            <w:pPr>
              <w:spacing w:line="240" w:lineRule="auto"/>
              <w:rPr>
                <w:rFonts w:eastAsia="Calibri"/>
                <w:sz w:val="22"/>
              </w:rPr>
            </w:pPr>
            <w:r w:rsidRPr="00493A35">
              <w:rPr>
                <w:rFonts w:eastAsia="Calibri"/>
                <w:sz w:val="22"/>
              </w:rPr>
              <w:t xml:space="preserve">No  </w:t>
            </w:r>
            <w:sdt>
              <w:sdtPr>
                <w:rPr>
                  <w:rFonts w:cs="Arial"/>
                  <w:sz w:val="22"/>
                  <w:szCs w:val="22"/>
                </w:rPr>
                <w:id w:val="648559774"/>
                <w14:checkbox>
                  <w14:checked w14:val="1"/>
                  <w14:checkedState w14:val="2612" w14:font="MS Gothic"/>
                  <w14:uncheckedState w14:val="2610" w14:font="MS Gothic"/>
                </w14:checkbox>
              </w:sdtPr>
              <w:sdtEndPr/>
              <w:sdtContent>
                <w:r w:rsidRPr="00B33973">
                  <w:rPr>
                    <w:rFonts w:eastAsia="MS Gothic" w:cs="Arial" w:hint="eastAsia"/>
                    <w:sz w:val="22"/>
                    <w:szCs w:val="22"/>
                  </w:rPr>
                  <w:t>☒</w:t>
                </w:r>
              </w:sdtContent>
            </w:sdt>
          </w:p>
        </w:tc>
      </w:tr>
      <w:tr w:rsidR="00B33973" w:rsidRPr="00B33973" w14:paraId="1D35D661" w14:textId="77777777" w:rsidTr="00493A35">
        <w:trPr>
          <w:trHeight w:val="300"/>
        </w:trPr>
        <w:tc>
          <w:tcPr>
            <w:tcW w:w="2250" w:type="dxa"/>
            <w:tcMar>
              <w:left w:w="105" w:type="dxa"/>
              <w:right w:w="105" w:type="dxa"/>
            </w:tcMar>
          </w:tcPr>
          <w:p w14:paraId="070D51CC" w14:textId="77777777" w:rsidR="00B33973" w:rsidRPr="00493A35" w:rsidRDefault="00B33973" w:rsidP="00F42752">
            <w:pPr>
              <w:spacing w:line="240" w:lineRule="auto"/>
              <w:rPr>
                <w:rFonts w:eastAsia="Calibri"/>
                <w:sz w:val="22"/>
              </w:rPr>
            </w:pPr>
            <w:r w:rsidRPr="00493A35">
              <w:rPr>
                <w:rFonts w:eastAsia="Calibri"/>
                <w:sz w:val="22"/>
              </w:rPr>
              <w:t>NONE</w:t>
            </w:r>
          </w:p>
        </w:tc>
        <w:tc>
          <w:tcPr>
            <w:tcW w:w="5397" w:type="dxa"/>
            <w:tcMar>
              <w:left w:w="105" w:type="dxa"/>
              <w:right w:w="105" w:type="dxa"/>
            </w:tcMar>
          </w:tcPr>
          <w:p w14:paraId="2507ACBE" w14:textId="77777777" w:rsidR="00B33973" w:rsidRPr="00493A35" w:rsidRDefault="00B33973" w:rsidP="00F42752">
            <w:pPr>
              <w:spacing w:line="240" w:lineRule="auto"/>
              <w:rPr>
                <w:rFonts w:eastAsia="Calibri"/>
                <w:sz w:val="22"/>
              </w:rPr>
            </w:pPr>
            <w:r w:rsidRPr="00493A35">
              <w:rPr>
                <w:rFonts w:eastAsia="Calibri"/>
                <w:sz w:val="22"/>
              </w:rPr>
              <w:t xml:space="preserve">For this assessment, you are not allowed to use </w:t>
            </w:r>
            <w:r w:rsidRPr="00493A35">
              <w:rPr>
                <w:rFonts w:eastAsia="Calibri"/>
                <w:b/>
                <w:sz w:val="22"/>
              </w:rPr>
              <w:t>any</w:t>
            </w:r>
            <w:r w:rsidRPr="00493A35">
              <w:rPr>
                <w:rFonts w:eastAsia="Calibri"/>
                <w:sz w:val="22"/>
              </w:rPr>
              <w:t xml:space="preserve"> type of Generative AI support. This includes research support, structure support, writing/proofreading support and creative support.</w:t>
            </w:r>
          </w:p>
        </w:tc>
        <w:tc>
          <w:tcPr>
            <w:tcW w:w="1417" w:type="dxa"/>
          </w:tcPr>
          <w:p w14:paraId="327AC041" w14:textId="06ED8DED" w:rsidR="00B33973" w:rsidRPr="00493A35" w:rsidRDefault="0010001B" w:rsidP="00F42752">
            <w:pPr>
              <w:spacing w:line="240" w:lineRule="auto"/>
              <w:rPr>
                <w:rFonts w:eastAsia="Calibri"/>
                <w:sz w:val="22"/>
              </w:rPr>
            </w:pPr>
            <w:sdt>
              <w:sdtPr>
                <w:rPr>
                  <w:sz w:val="22"/>
                </w:rPr>
                <w:id w:val="1610168832"/>
                <w14:checkbox>
                  <w14:checked w14:val="0"/>
                  <w14:checkedState w14:val="2612" w14:font="MS Gothic"/>
                  <w14:uncheckedState w14:val="2610" w14:font="MS Gothic"/>
                </w14:checkbox>
              </w:sdtPr>
              <w:sdtEndPr/>
              <w:sdtContent>
                <w:r w:rsidR="00B33973" w:rsidRPr="00493A35">
                  <w:rPr>
                    <w:rFonts w:ascii="MS Gothic" w:eastAsia="MS Gothic" w:hAnsi="MS Gothic" w:hint="eastAsia"/>
                    <w:sz w:val="22"/>
                  </w:rPr>
                  <w:t>☐</w:t>
                </w:r>
              </w:sdtContent>
            </w:sdt>
          </w:p>
          <w:p w14:paraId="2A2E3F2D" w14:textId="77777777" w:rsidR="00B33973" w:rsidRPr="00493A35" w:rsidRDefault="00B33973" w:rsidP="00F42752">
            <w:pPr>
              <w:spacing w:line="240" w:lineRule="auto"/>
              <w:rPr>
                <w:rFonts w:eastAsia="Calibri"/>
                <w:sz w:val="22"/>
              </w:rPr>
            </w:pPr>
          </w:p>
          <w:p w14:paraId="4B3A78B7" w14:textId="32F1F26A" w:rsidR="00B33973" w:rsidRPr="00493A35" w:rsidRDefault="00B33973" w:rsidP="00F42752">
            <w:pPr>
              <w:spacing w:line="240" w:lineRule="auto"/>
              <w:rPr>
                <w:rFonts w:eastAsia="Calibri"/>
                <w:sz w:val="22"/>
              </w:rPr>
            </w:pPr>
          </w:p>
        </w:tc>
      </w:tr>
    </w:tbl>
    <w:p w14:paraId="356E0F2C" w14:textId="77777777" w:rsidR="00B33973" w:rsidRPr="00493A35" w:rsidRDefault="00B33973" w:rsidP="00F42752">
      <w:pPr>
        <w:spacing w:line="240" w:lineRule="auto"/>
        <w:ind w:left="720"/>
      </w:pPr>
    </w:p>
    <w:p w14:paraId="13F2B313" w14:textId="77777777" w:rsidR="001D7A5F" w:rsidRPr="00493A35" w:rsidRDefault="001D7A5F" w:rsidP="00F42752">
      <w:pPr>
        <w:spacing w:line="240" w:lineRule="auto"/>
        <w:ind w:left="720"/>
      </w:pPr>
    </w:p>
    <w:p w14:paraId="70ED63B4" w14:textId="77777777" w:rsidR="00430EBE" w:rsidRPr="00493A35" w:rsidRDefault="00430EBE" w:rsidP="00F42752">
      <w:pPr>
        <w:spacing w:line="240" w:lineRule="auto"/>
        <w:ind w:left="720"/>
      </w:pPr>
    </w:p>
    <w:p w14:paraId="25F80566" w14:textId="77777777" w:rsidR="00460D7D" w:rsidRDefault="00460D7D" w:rsidP="00F42752">
      <w:pPr>
        <w:spacing w:line="240" w:lineRule="auto"/>
        <w:ind w:left="720"/>
        <w:rPr>
          <w:rFonts w:cs="Arial"/>
          <w:b/>
          <w:bCs/>
          <w:szCs w:val="24"/>
        </w:rPr>
      </w:pPr>
    </w:p>
    <w:p w14:paraId="21B4F3A1" w14:textId="626A602A" w:rsidR="001D7A5F" w:rsidRPr="001D7A5F" w:rsidRDefault="001D7A5F" w:rsidP="00F42752">
      <w:pPr>
        <w:spacing w:line="240" w:lineRule="auto"/>
        <w:ind w:left="720"/>
        <w:rPr>
          <w:rFonts w:cs="Arial"/>
          <w:b/>
          <w:bCs/>
          <w:szCs w:val="24"/>
        </w:rPr>
      </w:pPr>
      <w:r w:rsidRPr="001D7A5F">
        <w:rPr>
          <w:rFonts w:cs="Arial"/>
          <w:b/>
          <w:bCs/>
          <w:szCs w:val="24"/>
        </w:rPr>
        <w:t>Assessment 2 (50%)</w:t>
      </w:r>
    </w:p>
    <w:p w14:paraId="22F404ED" w14:textId="77777777" w:rsidR="001D7A5F" w:rsidRDefault="001D7A5F" w:rsidP="00F42752">
      <w:pPr>
        <w:spacing w:line="240" w:lineRule="auto"/>
        <w:ind w:left="720"/>
        <w:rPr>
          <w:rFonts w:cs="Arial"/>
          <w:szCs w:val="24"/>
        </w:rPr>
      </w:pPr>
    </w:p>
    <w:p w14:paraId="64871CD8" w14:textId="781CBB6D" w:rsidR="00416292" w:rsidRDefault="000D10AF" w:rsidP="00F42752">
      <w:pPr>
        <w:spacing w:line="240" w:lineRule="auto"/>
        <w:ind w:left="720"/>
        <w:rPr>
          <w:rFonts w:cs="Arial"/>
          <w:szCs w:val="24"/>
        </w:rPr>
      </w:pPr>
      <w:r>
        <w:rPr>
          <w:rFonts w:cs="Arial"/>
          <w:szCs w:val="24"/>
        </w:rPr>
        <w:t>E</w:t>
      </w:r>
      <w:r w:rsidR="001D55A6">
        <w:rPr>
          <w:rFonts w:cs="Arial"/>
          <w:szCs w:val="24"/>
        </w:rPr>
        <w:t xml:space="preserve">xhibit </w:t>
      </w:r>
      <w:r w:rsidR="009976A8">
        <w:rPr>
          <w:rFonts w:cs="Arial"/>
          <w:szCs w:val="24"/>
        </w:rPr>
        <w:t>a selection</w:t>
      </w:r>
      <w:r w:rsidR="00A26B09">
        <w:rPr>
          <w:rFonts w:cs="Arial"/>
          <w:szCs w:val="24"/>
        </w:rPr>
        <w:t xml:space="preserve"> </w:t>
      </w:r>
      <w:r w:rsidR="001D55A6">
        <w:rPr>
          <w:rFonts w:cs="Arial"/>
          <w:szCs w:val="24"/>
        </w:rPr>
        <w:t xml:space="preserve">your </w:t>
      </w:r>
      <w:r w:rsidR="00416292">
        <w:rPr>
          <w:rFonts w:cs="Arial"/>
          <w:szCs w:val="24"/>
        </w:rPr>
        <w:t>work</w:t>
      </w:r>
      <w:r w:rsidR="00A26B09">
        <w:rPr>
          <w:rFonts w:cs="Arial"/>
          <w:szCs w:val="24"/>
        </w:rPr>
        <w:t xml:space="preserve"> in an appropriate format</w:t>
      </w:r>
      <w:r w:rsidR="005E53E2">
        <w:rPr>
          <w:rFonts w:cs="Arial"/>
          <w:szCs w:val="24"/>
        </w:rPr>
        <w:t>, which</w:t>
      </w:r>
      <w:r w:rsidR="00416292">
        <w:rPr>
          <w:rFonts w:cs="Arial"/>
          <w:szCs w:val="24"/>
        </w:rPr>
        <w:t xml:space="preserve"> will promote your </w:t>
      </w:r>
      <w:r w:rsidR="00E64D4E">
        <w:rPr>
          <w:rFonts w:cs="Arial"/>
          <w:szCs w:val="24"/>
        </w:rPr>
        <w:t>individual</w:t>
      </w:r>
      <w:r w:rsidR="00416292">
        <w:rPr>
          <w:rFonts w:cs="Arial"/>
          <w:szCs w:val="24"/>
        </w:rPr>
        <w:t xml:space="preserve"> professional and employability skills within </w:t>
      </w:r>
      <w:r w:rsidR="00761DAA">
        <w:rPr>
          <w:rFonts w:cs="Arial"/>
          <w:szCs w:val="24"/>
        </w:rPr>
        <w:t>your discipline</w:t>
      </w:r>
      <w:r w:rsidR="005B389E">
        <w:rPr>
          <w:rFonts w:cs="Arial"/>
          <w:szCs w:val="24"/>
        </w:rPr>
        <w:t>.</w:t>
      </w:r>
    </w:p>
    <w:p w14:paraId="6A6A471F" w14:textId="77777777" w:rsidR="00416292" w:rsidRDefault="00416292" w:rsidP="00F42752">
      <w:pPr>
        <w:spacing w:line="240" w:lineRule="auto"/>
        <w:ind w:left="720"/>
        <w:rPr>
          <w:rFonts w:cs="Arial"/>
          <w:szCs w:val="24"/>
        </w:rPr>
      </w:pPr>
    </w:p>
    <w:p w14:paraId="054A55A9" w14:textId="0BBF45D6" w:rsidR="00E64D4E" w:rsidRDefault="00416292" w:rsidP="00F42752">
      <w:pPr>
        <w:spacing w:line="240" w:lineRule="auto"/>
        <w:ind w:left="720"/>
        <w:rPr>
          <w:rFonts w:cs="Arial"/>
          <w:szCs w:val="24"/>
        </w:rPr>
      </w:pPr>
      <w:r>
        <w:rPr>
          <w:rFonts w:cs="Arial"/>
          <w:szCs w:val="24"/>
        </w:rPr>
        <w:t xml:space="preserve">To </w:t>
      </w:r>
      <w:r w:rsidR="00AA3B30">
        <w:rPr>
          <w:rFonts w:cs="Arial"/>
          <w:szCs w:val="24"/>
        </w:rPr>
        <w:t>complete this task,</w:t>
      </w:r>
      <w:r>
        <w:rPr>
          <w:rFonts w:cs="Arial"/>
          <w:szCs w:val="24"/>
        </w:rPr>
        <w:t xml:space="preserve"> you</w:t>
      </w:r>
      <w:r w:rsidR="00B97B55">
        <w:rPr>
          <w:rFonts w:cs="Arial"/>
          <w:szCs w:val="24"/>
        </w:rPr>
        <w:t xml:space="preserve"> </w:t>
      </w:r>
      <w:r>
        <w:rPr>
          <w:rFonts w:cs="Arial"/>
          <w:szCs w:val="24"/>
        </w:rPr>
        <w:t>will each create:</w:t>
      </w:r>
    </w:p>
    <w:p w14:paraId="67C88DC2" w14:textId="77777777" w:rsidR="00B97B55" w:rsidRDefault="00B97B55" w:rsidP="00F42752">
      <w:pPr>
        <w:spacing w:line="240" w:lineRule="auto"/>
        <w:ind w:left="720"/>
        <w:rPr>
          <w:rFonts w:cs="Arial"/>
          <w:szCs w:val="24"/>
        </w:rPr>
      </w:pPr>
    </w:p>
    <w:p w14:paraId="701542AF" w14:textId="13A516B4" w:rsidR="00416292" w:rsidRDefault="00B97B55" w:rsidP="00F42752">
      <w:pPr>
        <w:pStyle w:val="ListParagraph"/>
        <w:numPr>
          <w:ilvl w:val="0"/>
          <w:numId w:val="9"/>
        </w:numPr>
        <w:spacing w:line="240" w:lineRule="auto"/>
        <w:rPr>
          <w:rFonts w:cs="Arial"/>
          <w:szCs w:val="24"/>
        </w:rPr>
      </w:pPr>
      <w:r w:rsidRPr="00D65AE3">
        <w:rPr>
          <w:rFonts w:cs="Arial"/>
          <w:szCs w:val="24"/>
        </w:rPr>
        <w:t>A</w:t>
      </w:r>
      <w:r w:rsidR="00416292" w:rsidRPr="00D65AE3">
        <w:rPr>
          <w:rFonts w:cs="Arial"/>
          <w:szCs w:val="24"/>
        </w:rPr>
        <w:t xml:space="preserve"> short video</w:t>
      </w:r>
      <w:r w:rsidR="00E64D4E" w:rsidRPr="00D65AE3">
        <w:rPr>
          <w:rFonts w:cs="Arial"/>
          <w:szCs w:val="24"/>
        </w:rPr>
        <w:t xml:space="preserve">, </w:t>
      </w:r>
      <w:r w:rsidR="00416292" w:rsidRPr="00D65AE3">
        <w:rPr>
          <w:rFonts w:cs="Arial"/>
          <w:szCs w:val="24"/>
        </w:rPr>
        <w:t>appropriate to your skill base</w:t>
      </w:r>
      <w:r w:rsidR="00AA3B30" w:rsidRPr="00D65AE3">
        <w:rPr>
          <w:rFonts w:cs="Arial"/>
          <w:szCs w:val="24"/>
        </w:rPr>
        <w:t xml:space="preserve"> and programme</w:t>
      </w:r>
      <w:r w:rsidR="00E64D4E" w:rsidRPr="00D65AE3">
        <w:rPr>
          <w:rFonts w:cs="Arial"/>
          <w:szCs w:val="24"/>
        </w:rPr>
        <w:t xml:space="preserve">, </w:t>
      </w:r>
      <w:r>
        <w:rPr>
          <w:rFonts w:cs="Arial"/>
          <w:szCs w:val="24"/>
        </w:rPr>
        <w:t xml:space="preserve">that </w:t>
      </w:r>
      <w:r w:rsidR="00E64D4E" w:rsidRPr="00D65AE3">
        <w:rPr>
          <w:rFonts w:cs="Arial"/>
          <w:szCs w:val="24"/>
        </w:rPr>
        <w:t>evidence</w:t>
      </w:r>
      <w:r>
        <w:rPr>
          <w:rFonts w:cs="Arial"/>
          <w:szCs w:val="24"/>
        </w:rPr>
        <w:t>s</w:t>
      </w:r>
      <w:r w:rsidR="00E64D4E" w:rsidRPr="00D65AE3">
        <w:rPr>
          <w:rFonts w:cs="Arial"/>
          <w:szCs w:val="24"/>
        </w:rPr>
        <w:t xml:space="preserve"> </w:t>
      </w:r>
      <w:r w:rsidR="00416292" w:rsidRPr="00D65AE3">
        <w:rPr>
          <w:rFonts w:cs="Arial"/>
          <w:szCs w:val="24"/>
        </w:rPr>
        <w:t>your practice (</w:t>
      </w:r>
      <w:r w:rsidR="00E14FDC">
        <w:rPr>
          <w:rFonts w:cs="Arial"/>
          <w:szCs w:val="24"/>
        </w:rPr>
        <w:t>2</w:t>
      </w:r>
      <w:r w:rsidR="00416292" w:rsidRPr="00D65AE3">
        <w:rPr>
          <w:rFonts w:cs="Arial"/>
          <w:szCs w:val="24"/>
        </w:rPr>
        <w:t xml:space="preserve"> minute</w:t>
      </w:r>
      <w:r w:rsidR="00E14FDC">
        <w:rPr>
          <w:rFonts w:cs="Arial"/>
          <w:szCs w:val="24"/>
        </w:rPr>
        <w:t>s duration</w:t>
      </w:r>
      <w:proofErr w:type="gramStart"/>
      <w:r w:rsidR="00416292" w:rsidRPr="00D65AE3">
        <w:rPr>
          <w:rFonts w:cs="Arial"/>
          <w:szCs w:val="24"/>
        </w:rPr>
        <w:t>)</w:t>
      </w:r>
      <w:r w:rsidR="00E64D4E" w:rsidRPr="00D65AE3">
        <w:rPr>
          <w:rFonts w:cs="Arial"/>
          <w:szCs w:val="24"/>
        </w:rPr>
        <w:t>;</w:t>
      </w:r>
      <w:proofErr w:type="gramEnd"/>
    </w:p>
    <w:p w14:paraId="39E6BB14" w14:textId="16214CC7" w:rsidR="00416292" w:rsidRPr="008C281D" w:rsidRDefault="00955056" w:rsidP="00F42752">
      <w:pPr>
        <w:pStyle w:val="ListParagraph"/>
        <w:numPr>
          <w:ilvl w:val="0"/>
          <w:numId w:val="9"/>
        </w:numPr>
        <w:spacing w:line="240" w:lineRule="auto"/>
        <w:rPr>
          <w:rFonts w:cs="Arial"/>
          <w:szCs w:val="24"/>
        </w:rPr>
      </w:pPr>
      <w:r>
        <w:rPr>
          <w:rFonts w:cs="Arial"/>
          <w:szCs w:val="24"/>
        </w:rPr>
        <w:t>Five</w:t>
      </w:r>
      <w:r w:rsidR="008C281D">
        <w:rPr>
          <w:rFonts w:cs="Arial"/>
          <w:szCs w:val="24"/>
        </w:rPr>
        <w:t xml:space="preserve"> images that best represent you and your practice to a third party.</w:t>
      </w:r>
    </w:p>
    <w:p w14:paraId="0FD05535" w14:textId="2F4266E0" w:rsidR="00416292" w:rsidRDefault="00C1669B" w:rsidP="00F42752">
      <w:pPr>
        <w:pStyle w:val="ListParagraph"/>
        <w:numPr>
          <w:ilvl w:val="0"/>
          <w:numId w:val="9"/>
        </w:numPr>
        <w:spacing w:line="240" w:lineRule="auto"/>
        <w:rPr>
          <w:rFonts w:cs="Arial"/>
          <w:szCs w:val="24"/>
        </w:rPr>
      </w:pPr>
      <w:r w:rsidRPr="00D65AE3">
        <w:rPr>
          <w:rFonts w:cs="Arial"/>
          <w:szCs w:val="24"/>
        </w:rPr>
        <w:t>An</w:t>
      </w:r>
      <w:r w:rsidR="00416292" w:rsidRPr="00D65AE3">
        <w:rPr>
          <w:rFonts w:cs="Arial"/>
          <w:szCs w:val="24"/>
        </w:rPr>
        <w:t xml:space="preserve"> </w:t>
      </w:r>
      <w:r w:rsidR="00AA3B30" w:rsidRPr="00D65AE3">
        <w:rPr>
          <w:rFonts w:cs="Arial"/>
          <w:szCs w:val="24"/>
        </w:rPr>
        <w:t xml:space="preserve">individual </w:t>
      </w:r>
      <w:r w:rsidR="00416292" w:rsidRPr="00D65AE3">
        <w:rPr>
          <w:rFonts w:cs="Arial"/>
          <w:szCs w:val="24"/>
        </w:rPr>
        <w:t>‘artist’ or ‘company’ statement</w:t>
      </w:r>
      <w:r>
        <w:rPr>
          <w:rFonts w:cs="Arial"/>
          <w:szCs w:val="24"/>
        </w:rPr>
        <w:t xml:space="preserve"> or ‘manifesto’</w:t>
      </w:r>
      <w:r w:rsidR="00955056">
        <w:rPr>
          <w:rFonts w:cs="Arial"/>
          <w:szCs w:val="24"/>
        </w:rPr>
        <w:t xml:space="preserve"> </w:t>
      </w:r>
      <w:r w:rsidR="004853B8">
        <w:rPr>
          <w:rFonts w:cs="Arial"/>
          <w:szCs w:val="24"/>
        </w:rPr>
        <w:t>(</w:t>
      </w:r>
      <w:r w:rsidR="00955056">
        <w:rPr>
          <w:rFonts w:cs="Arial"/>
          <w:szCs w:val="24"/>
        </w:rPr>
        <w:t>300 words</w:t>
      </w:r>
      <w:r w:rsidR="004853B8">
        <w:rPr>
          <w:rFonts w:cs="Arial"/>
          <w:szCs w:val="24"/>
        </w:rPr>
        <w:t>)</w:t>
      </w:r>
    </w:p>
    <w:p w14:paraId="475A8BCA" w14:textId="77777777" w:rsidR="00054318" w:rsidRDefault="00054318" w:rsidP="00054318">
      <w:pPr>
        <w:spacing w:line="240" w:lineRule="auto"/>
        <w:rPr>
          <w:rFonts w:cs="Arial"/>
          <w:szCs w:val="24"/>
        </w:rPr>
      </w:pPr>
    </w:p>
    <w:p w14:paraId="6EC7513D" w14:textId="1CCF25F3" w:rsidR="00054318" w:rsidRDefault="00054318" w:rsidP="00054318">
      <w:pPr>
        <w:pStyle w:val="ListParagraph"/>
        <w:numPr>
          <w:ilvl w:val="0"/>
          <w:numId w:val="10"/>
        </w:numPr>
        <w:spacing w:line="240" w:lineRule="auto"/>
        <w:rPr>
          <w:rFonts w:cs="Arial"/>
        </w:rPr>
      </w:pPr>
      <w:r>
        <w:rPr>
          <w:rFonts w:cs="Arial"/>
        </w:rPr>
        <w:t xml:space="preserve">A </w:t>
      </w:r>
      <w:r w:rsidRPr="393B6A93">
        <w:rPr>
          <w:rFonts w:cs="Arial"/>
        </w:rPr>
        <w:t xml:space="preserve">Risk Assessment </w:t>
      </w:r>
      <w:r>
        <w:rPr>
          <w:rFonts w:cs="Arial"/>
        </w:rPr>
        <w:t>for media capture must be discussed and approved with module staff</w:t>
      </w:r>
      <w:r w:rsidR="00E2570F">
        <w:rPr>
          <w:rFonts w:cs="Arial"/>
        </w:rPr>
        <w:t xml:space="preserve"> </w:t>
      </w:r>
      <w:r w:rsidRPr="393B6A93">
        <w:rPr>
          <w:rFonts w:cs="Arial"/>
        </w:rPr>
        <w:t>(without this your film work will not be considered for assessment</w:t>
      </w:r>
      <w:proofErr w:type="gramStart"/>
      <w:r w:rsidRPr="393B6A93">
        <w:rPr>
          <w:rFonts w:cs="Arial"/>
        </w:rPr>
        <w:t>);</w:t>
      </w:r>
      <w:proofErr w:type="gramEnd"/>
    </w:p>
    <w:p w14:paraId="457D30D6" w14:textId="77777777" w:rsidR="00054318" w:rsidRPr="00054318" w:rsidRDefault="00054318" w:rsidP="00054318">
      <w:pPr>
        <w:spacing w:line="240" w:lineRule="auto"/>
        <w:rPr>
          <w:rFonts w:cs="Arial"/>
          <w:szCs w:val="24"/>
        </w:rPr>
      </w:pPr>
    </w:p>
    <w:p w14:paraId="43B6BF8D" w14:textId="23662626" w:rsidR="007826B5" w:rsidRDefault="007826B5" w:rsidP="00F42752">
      <w:pPr>
        <w:spacing w:line="240" w:lineRule="auto"/>
        <w:rPr>
          <w:rFonts w:cs="Arial"/>
          <w:szCs w:val="24"/>
        </w:rPr>
      </w:pPr>
    </w:p>
    <w:p w14:paraId="20D2547A" w14:textId="2D28DB45" w:rsidR="00804152" w:rsidRDefault="00804152" w:rsidP="00F42752">
      <w:pPr>
        <w:spacing w:line="240" w:lineRule="auto"/>
        <w:ind w:left="720"/>
        <w:rPr>
          <w:rFonts w:cs="Arial"/>
          <w:szCs w:val="24"/>
        </w:rPr>
      </w:pPr>
      <w:r>
        <w:rPr>
          <w:rFonts w:cs="Arial"/>
          <w:szCs w:val="24"/>
        </w:rPr>
        <w:t xml:space="preserve">This content will then be </w:t>
      </w:r>
      <w:r w:rsidR="005B389E">
        <w:rPr>
          <w:rFonts w:cs="Arial"/>
          <w:szCs w:val="24"/>
        </w:rPr>
        <w:t>exhibited as a</w:t>
      </w:r>
      <w:r>
        <w:rPr>
          <w:rFonts w:cs="Arial"/>
          <w:szCs w:val="24"/>
        </w:rPr>
        <w:t xml:space="preserve"> grou</w:t>
      </w:r>
      <w:r w:rsidR="00BD49C7">
        <w:rPr>
          <w:rFonts w:cs="Arial"/>
          <w:szCs w:val="24"/>
        </w:rPr>
        <w:t>p, but y</w:t>
      </w:r>
      <w:r>
        <w:rPr>
          <w:rFonts w:cs="Arial"/>
          <w:szCs w:val="24"/>
        </w:rPr>
        <w:t>ou will have a section each</w:t>
      </w:r>
      <w:r w:rsidR="00BD49C7">
        <w:rPr>
          <w:rFonts w:cs="Arial"/>
          <w:szCs w:val="24"/>
        </w:rPr>
        <w:t>.</w:t>
      </w:r>
    </w:p>
    <w:p w14:paraId="494C35F8" w14:textId="77777777" w:rsidR="00804152" w:rsidRPr="007826B5" w:rsidRDefault="00804152" w:rsidP="00F42752">
      <w:pPr>
        <w:spacing w:line="240" w:lineRule="auto"/>
        <w:rPr>
          <w:rFonts w:cs="Arial"/>
          <w:szCs w:val="24"/>
        </w:rPr>
      </w:pPr>
    </w:p>
    <w:p w14:paraId="54DF59F1" w14:textId="638D881A" w:rsidR="007826B5" w:rsidRDefault="002342C2" w:rsidP="00F42752">
      <w:pPr>
        <w:spacing w:line="240" w:lineRule="auto"/>
        <w:ind w:left="720"/>
        <w:rPr>
          <w:rFonts w:cs="Arial"/>
          <w:szCs w:val="24"/>
        </w:rPr>
      </w:pPr>
      <w:r>
        <w:rPr>
          <w:rFonts w:cs="Arial"/>
          <w:szCs w:val="24"/>
        </w:rPr>
        <w:t>Your</w:t>
      </w:r>
      <w:r w:rsidR="00804152">
        <w:rPr>
          <w:rFonts w:cs="Arial"/>
          <w:szCs w:val="24"/>
        </w:rPr>
        <w:t xml:space="preserve"> work will</w:t>
      </w:r>
      <w:r w:rsidR="00416292">
        <w:rPr>
          <w:rFonts w:cs="Arial"/>
          <w:szCs w:val="24"/>
        </w:rPr>
        <w:t xml:space="preserve"> create a valuable </w:t>
      </w:r>
      <w:r w:rsidR="00F678DE">
        <w:rPr>
          <w:rFonts w:cs="Arial"/>
          <w:szCs w:val="24"/>
        </w:rPr>
        <w:t>exhibition of your personal brand, your abilities and your professional intentions.</w:t>
      </w:r>
      <w:r w:rsidR="00C1669B">
        <w:rPr>
          <w:rFonts w:cs="Arial"/>
          <w:szCs w:val="24"/>
        </w:rPr>
        <w:t xml:space="preserve"> Curation of the show will be of critical importance.</w:t>
      </w:r>
      <w:r w:rsidR="00F678DE">
        <w:rPr>
          <w:rFonts w:cs="Arial"/>
          <w:szCs w:val="24"/>
        </w:rPr>
        <w:t xml:space="preserve"> </w:t>
      </w:r>
    </w:p>
    <w:p w14:paraId="0C170217" w14:textId="69B7D557" w:rsidR="00F678DE" w:rsidRDefault="00F678DE" w:rsidP="00F42752">
      <w:pPr>
        <w:spacing w:line="240" w:lineRule="auto"/>
        <w:ind w:left="720"/>
        <w:rPr>
          <w:rFonts w:cs="Arial"/>
          <w:szCs w:val="24"/>
        </w:rPr>
      </w:pPr>
    </w:p>
    <w:p w14:paraId="02811377" w14:textId="47F88521" w:rsidR="00F678DE" w:rsidRDefault="00F13B25" w:rsidP="00F42752">
      <w:pPr>
        <w:spacing w:line="240" w:lineRule="auto"/>
        <w:ind w:left="720"/>
        <w:rPr>
          <w:rFonts w:cs="Arial"/>
          <w:szCs w:val="24"/>
        </w:rPr>
      </w:pPr>
      <w:r>
        <w:rPr>
          <w:rFonts w:cs="Arial"/>
          <w:szCs w:val="24"/>
        </w:rPr>
        <w:t>I</w:t>
      </w:r>
      <w:r w:rsidR="005E53E2">
        <w:rPr>
          <w:rFonts w:cs="Arial"/>
          <w:szCs w:val="24"/>
        </w:rPr>
        <w:t xml:space="preserve">t would be beneficial to have one </w:t>
      </w:r>
      <w:r w:rsidR="00F678DE">
        <w:rPr>
          <w:rFonts w:cs="Arial"/>
          <w:szCs w:val="24"/>
        </w:rPr>
        <w:t xml:space="preserve">theme connecting the members of the group. </w:t>
      </w:r>
    </w:p>
    <w:p w14:paraId="7B0E3770" w14:textId="77777777" w:rsidR="00975BCE" w:rsidRDefault="00975BCE" w:rsidP="00F42752">
      <w:pPr>
        <w:spacing w:line="240" w:lineRule="auto"/>
        <w:ind w:left="720"/>
        <w:rPr>
          <w:rFonts w:cs="Arial"/>
          <w:szCs w:val="24"/>
        </w:rPr>
      </w:pPr>
    </w:p>
    <w:p w14:paraId="080181BB" w14:textId="4CDEB7A0" w:rsidR="00975BCE" w:rsidRPr="007826B5" w:rsidRDefault="00975BCE" w:rsidP="00F42752">
      <w:pPr>
        <w:spacing w:line="240" w:lineRule="auto"/>
        <w:ind w:left="720"/>
        <w:rPr>
          <w:rFonts w:cs="Arial"/>
          <w:szCs w:val="24"/>
        </w:rPr>
      </w:pPr>
      <w:r w:rsidRPr="00975BCE">
        <w:rPr>
          <w:rFonts w:cs="Arial"/>
          <w:szCs w:val="24"/>
        </w:rPr>
        <w:t>Generative AI cannot be used to create content for inclusion in the final film. AI is permitted in relation to image capture such as animal and eye tracking auto focus. AI cannot be used to edit the timeline sequence. Images may be edited using generative fill or auto select or motion tracking for postproduction effects. Generative AI may be used for the creation of a music track. All AI usage must be declared within the submission, including the tool used and the prompts given. You should also declare if you have not used AI.</w:t>
      </w:r>
    </w:p>
    <w:p w14:paraId="26FA4478" w14:textId="77777777" w:rsidR="007826B5" w:rsidRPr="007826B5" w:rsidRDefault="007826B5" w:rsidP="00FE51F4">
      <w:pPr>
        <w:spacing w:line="240" w:lineRule="auto"/>
        <w:rPr>
          <w:rFonts w:cs="Arial"/>
          <w:szCs w:val="24"/>
        </w:rPr>
      </w:pPr>
    </w:p>
    <w:p w14:paraId="3B18BC4C" w14:textId="77777777" w:rsidR="00CC3E86" w:rsidRPr="00430EBE" w:rsidRDefault="00CC3E86" w:rsidP="00F42752">
      <w:pPr>
        <w:spacing w:line="240" w:lineRule="auto"/>
        <w:ind w:left="709"/>
        <w:rPr>
          <w:rFonts w:cs="Arial"/>
          <w:szCs w:val="24"/>
        </w:rPr>
      </w:pPr>
      <w:r w:rsidRPr="00430EBE">
        <w:rPr>
          <w:rFonts w:cs="Arial"/>
          <w:szCs w:val="24"/>
        </w:rPr>
        <w:t>Online material must remain live until at least the summer exam board in June. The file should be labelled in the following way- StudentNumber_ModuleCode_AssignmentNumber</w:t>
      </w:r>
    </w:p>
    <w:p w14:paraId="3EFC8A20" w14:textId="14A4CACA" w:rsidR="00CC3E86" w:rsidRPr="00430EBE" w:rsidRDefault="00CC3E86" w:rsidP="00F42752">
      <w:pPr>
        <w:spacing w:line="240" w:lineRule="auto"/>
        <w:ind w:left="709"/>
        <w:rPr>
          <w:rFonts w:eastAsia="ヒラギノ角ゴ Pro W3" w:cs="Arial"/>
          <w:szCs w:val="24"/>
        </w:rPr>
      </w:pPr>
      <w:r w:rsidRPr="00430EBE">
        <w:rPr>
          <w:rFonts w:cs="Arial"/>
          <w:szCs w:val="24"/>
        </w:rPr>
        <w:t>(An example would be 2</w:t>
      </w:r>
      <w:r w:rsidR="00CB652A">
        <w:rPr>
          <w:rFonts w:cs="Arial"/>
          <w:szCs w:val="24"/>
        </w:rPr>
        <w:t>4</w:t>
      </w:r>
      <w:r w:rsidRPr="00430EBE">
        <w:rPr>
          <w:rFonts w:cs="Arial"/>
          <w:szCs w:val="24"/>
        </w:rPr>
        <w:t>0000_ XXXX400X)</w:t>
      </w:r>
    </w:p>
    <w:p w14:paraId="794BB148" w14:textId="77777777" w:rsidR="00CC3E86" w:rsidRPr="00430EBE" w:rsidRDefault="00CC3E86" w:rsidP="00F42752">
      <w:pPr>
        <w:spacing w:line="240" w:lineRule="auto"/>
        <w:ind w:left="720"/>
        <w:rPr>
          <w:rFonts w:cs="Arial"/>
          <w:szCs w:val="24"/>
        </w:rPr>
      </w:pPr>
    </w:p>
    <w:p w14:paraId="67DD182E" w14:textId="77777777" w:rsidR="00CC3E86" w:rsidRPr="00430EBE" w:rsidRDefault="00CC3E86" w:rsidP="00F42752">
      <w:pPr>
        <w:spacing w:line="240" w:lineRule="auto"/>
        <w:ind w:left="720"/>
        <w:rPr>
          <w:rFonts w:cs="Arial"/>
          <w:szCs w:val="24"/>
        </w:rPr>
      </w:pPr>
    </w:p>
    <w:p w14:paraId="27F594D3" w14:textId="77777777" w:rsidR="00CC3E86" w:rsidRPr="00430EBE" w:rsidRDefault="00CC3E86" w:rsidP="00F42752">
      <w:pPr>
        <w:spacing w:line="240" w:lineRule="auto"/>
        <w:ind w:left="720"/>
        <w:rPr>
          <w:rFonts w:cs="Arial"/>
          <w:szCs w:val="24"/>
        </w:rPr>
      </w:pPr>
      <w:r w:rsidRPr="00430EBE">
        <w:rPr>
          <w:rFonts w:cs="Arial"/>
          <w:szCs w:val="24"/>
        </w:rPr>
        <w:t xml:space="preserve">The portfolio should demonstrate the connection between theory and practice through academic rigour, media industry principles, and the implementation of new media technology within the creation and reflection of project work. Tasks will be set early </w:t>
      </w:r>
      <w:proofErr w:type="gramStart"/>
      <w:r w:rsidRPr="00430EBE">
        <w:rPr>
          <w:rFonts w:cs="Arial"/>
          <w:szCs w:val="24"/>
        </w:rPr>
        <w:t>on, but</w:t>
      </w:r>
      <w:proofErr w:type="gramEnd"/>
      <w:r w:rsidRPr="00430EBE">
        <w:rPr>
          <w:rFonts w:cs="Arial"/>
          <w:szCs w:val="24"/>
        </w:rPr>
        <w:t xml:space="preserve"> will be due in at the end of the module and should be developed throughout the duration of the module. </w:t>
      </w:r>
    </w:p>
    <w:p w14:paraId="6A2169F6" w14:textId="77777777" w:rsidR="007826B5" w:rsidRPr="007826B5" w:rsidRDefault="007826B5" w:rsidP="00F42752">
      <w:pPr>
        <w:spacing w:line="240" w:lineRule="auto"/>
        <w:ind w:left="720"/>
        <w:rPr>
          <w:rFonts w:cs="Arial"/>
          <w:szCs w:val="24"/>
        </w:rPr>
      </w:pPr>
    </w:p>
    <w:p w14:paraId="5A517A6B" w14:textId="63AB5F8E" w:rsidR="007826B5" w:rsidRDefault="007826B5" w:rsidP="00F42752">
      <w:pPr>
        <w:spacing w:line="240" w:lineRule="auto"/>
        <w:jc w:val="both"/>
        <w:rPr>
          <w:rFonts w:cs="Arial"/>
          <w:sz w:val="22"/>
          <w:szCs w:val="22"/>
        </w:rPr>
      </w:pPr>
    </w:p>
    <w:p w14:paraId="220F52D1" w14:textId="77777777" w:rsidR="00BC2E80" w:rsidRDefault="00BC2E80" w:rsidP="00F42752">
      <w:pPr>
        <w:spacing w:line="240" w:lineRule="auto"/>
        <w:jc w:val="both"/>
        <w:rPr>
          <w:rFonts w:cs="Arial"/>
          <w:sz w:val="22"/>
          <w:szCs w:val="22"/>
        </w:rPr>
      </w:pPr>
    </w:p>
    <w:p w14:paraId="40E8F3AB" w14:textId="77777777" w:rsidR="00BC2E80" w:rsidRDefault="00BC2E80" w:rsidP="00F42752">
      <w:pPr>
        <w:spacing w:line="240" w:lineRule="auto"/>
        <w:jc w:val="both"/>
        <w:rPr>
          <w:rFonts w:cs="Arial"/>
          <w:sz w:val="22"/>
          <w:szCs w:val="22"/>
        </w:rPr>
      </w:pPr>
    </w:p>
    <w:p w14:paraId="43D8B57F" w14:textId="77777777" w:rsidR="00BC2E80" w:rsidRDefault="00BC2E80" w:rsidP="00F42752">
      <w:pPr>
        <w:spacing w:line="240" w:lineRule="auto"/>
        <w:jc w:val="both"/>
        <w:rPr>
          <w:rFonts w:cs="Arial"/>
          <w:sz w:val="22"/>
          <w:szCs w:val="22"/>
        </w:rPr>
      </w:pPr>
    </w:p>
    <w:p w14:paraId="730EFB2A" w14:textId="77777777" w:rsidR="00430EBE" w:rsidRDefault="00430EBE" w:rsidP="00F42752">
      <w:pPr>
        <w:spacing w:line="240" w:lineRule="auto"/>
        <w:jc w:val="both"/>
        <w:rPr>
          <w:rFonts w:cs="Arial"/>
          <w:sz w:val="22"/>
          <w:szCs w:val="22"/>
        </w:rPr>
      </w:pPr>
    </w:p>
    <w:p w14:paraId="75E53A2F" w14:textId="77777777" w:rsidR="00430EBE" w:rsidRDefault="00430EBE" w:rsidP="00F42752">
      <w:pPr>
        <w:spacing w:line="240" w:lineRule="auto"/>
        <w:jc w:val="both"/>
        <w:rPr>
          <w:rFonts w:cs="Arial"/>
          <w:sz w:val="22"/>
          <w:szCs w:val="22"/>
        </w:rPr>
      </w:pPr>
    </w:p>
    <w:p w14:paraId="7E0A5BBF" w14:textId="77777777" w:rsidR="00430EBE" w:rsidRDefault="00430EBE" w:rsidP="00F42752">
      <w:pPr>
        <w:spacing w:line="240" w:lineRule="auto"/>
        <w:jc w:val="both"/>
        <w:rPr>
          <w:rFonts w:cs="Arial"/>
          <w:sz w:val="22"/>
          <w:szCs w:val="22"/>
        </w:rPr>
      </w:pPr>
    </w:p>
    <w:p w14:paraId="25A5BA31" w14:textId="77777777" w:rsidR="00430EBE" w:rsidRDefault="00430EBE" w:rsidP="00F42752">
      <w:pPr>
        <w:spacing w:line="240" w:lineRule="auto"/>
        <w:jc w:val="both"/>
        <w:rPr>
          <w:rFonts w:cs="Arial"/>
          <w:sz w:val="22"/>
          <w:szCs w:val="22"/>
        </w:rPr>
      </w:pPr>
    </w:p>
    <w:p w14:paraId="1EF04ABD" w14:textId="77777777" w:rsidR="00430EBE" w:rsidRDefault="00430EBE" w:rsidP="00F42752">
      <w:pPr>
        <w:spacing w:line="240" w:lineRule="auto"/>
        <w:jc w:val="both"/>
        <w:rPr>
          <w:rFonts w:cs="Arial"/>
          <w:sz w:val="22"/>
          <w:szCs w:val="22"/>
        </w:rPr>
      </w:pPr>
    </w:p>
    <w:p w14:paraId="1A4F4162" w14:textId="77777777" w:rsidR="00BC2E80" w:rsidRPr="00493A35" w:rsidRDefault="00BC2E80" w:rsidP="00F42752">
      <w:pPr>
        <w:spacing w:line="240" w:lineRule="auto"/>
        <w:rPr>
          <w:sz w:val="22"/>
        </w:rPr>
      </w:pPr>
    </w:p>
    <w:p w14:paraId="6D8C1A26" w14:textId="77777777" w:rsidR="00BC2E80" w:rsidRPr="00493A35" w:rsidRDefault="00BC2E80" w:rsidP="00F42752">
      <w:pPr>
        <w:spacing w:line="240" w:lineRule="auto"/>
        <w:jc w:val="both"/>
        <w:rPr>
          <w:sz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493A35">
        <w:trPr>
          <w:trHeight w:val="414"/>
        </w:trPr>
        <w:tc>
          <w:tcPr>
            <w:tcW w:w="10670" w:type="dxa"/>
            <w:shd w:val="clear" w:color="auto" w:fill="D9D9D9"/>
          </w:tcPr>
          <w:p w14:paraId="0B584212" w14:textId="77777777" w:rsidR="007826B5" w:rsidRPr="00493A35" w:rsidRDefault="007826B5" w:rsidP="00F42752">
            <w:pPr>
              <w:spacing w:line="240" w:lineRule="auto"/>
              <w:jc w:val="center"/>
              <w:rPr>
                <w:b/>
                <w:caps/>
                <w:sz w:val="40"/>
              </w:rPr>
            </w:pPr>
            <w:r w:rsidRPr="00493A35">
              <w:rPr>
                <w:b/>
                <w:caps/>
                <w:sz w:val="40"/>
              </w:rPr>
              <w:lastRenderedPageBreak/>
              <w:t>GUIDANCE FOR Students IN THE COMPLETION OF TASKS</w:t>
            </w:r>
          </w:p>
        </w:tc>
      </w:tr>
    </w:tbl>
    <w:p w14:paraId="088D0298" w14:textId="77777777" w:rsidR="007826B5" w:rsidRPr="00493A35" w:rsidRDefault="007826B5" w:rsidP="00F42752">
      <w:pPr>
        <w:spacing w:line="240" w:lineRule="auto"/>
        <w:jc w:val="both"/>
        <w:rPr>
          <w:sz w:val="22"/>
        </w:rPr>
      </w:pPr>
    </w:p>
    <w:p w14:paraId="24A930CD" w14:textId="77777777" w:rsidR="007826B5" w:rsidRPr="00493A35" w:rsidRDefault="007826B5" w:rsidP="00F42752">
      <w:pPr>
        <w:spacing w:line="240" w:lineRule="auto"/>
        <w:jc w:val="both"/>
        <w:rPr>
          <w:b/>
          <w:sz w:val="22"/>
        </w:rPr>
      </w:pPr>
      <w:r w:rsidRPr="00493A35">
        <w:rPr>
          <w:b/>
          <w:sz w:val="22"/>
        </w:rPr>
        <w:t>NOTE: The guidance offered below is linked to the five generic assessment criteria overleaf.</w:t>
      </w:r>
    </w:p>
    <w:p w14:paraId="09C1E911" w14:textId="77777777" w:rsidR="007826B5" w:rsidRPr="00493A35" w:rsidRDefault="007826B5" w:rsidP="00F42752">
      <w:pPr>
        <w:spacing w:line="240" w:lineRule="auto"/>
        <w:jc w:val="both"/>
        <w:rPr>
          <w:b/>
          <w:sz w:val="22"/>
        </w:rPr>
      </w:pPr>
    </w:p>
    <w:p w14:paraId="6F16D451" w14:textId="7C0DDE8B" w:rsidR="007826B5" w:rsidRPr="00CB652A" w:rsidRDefault="007826B5" w:rsidP="00F42752">
      <w:pPr>
        <w:numPr>
          <w:ilvl w:val="0"/>
          <w:numId w:val="2"/>
        </w:numPr>
        <w:spacing w:line="240" w:lineRule="auto"/>
        <w:jc w:val="both"/>
        <w:rPr>
          <w:b/>
          <w:strike/>
          <w:sz w:val="22"/>
        </w:rPr>
      </w:pPr>
      <w:r w:rsidRPr="00CB652A">
        <w:rPr>
          <w:b/>
          <w:strike/>
          <w:sz w:val="22"/>
        </w:rPr>
        <w:t>Engagement with Literature Skills</w:t>
      </w:r>
      <w:r w:rsidRPr="00CB652A">
        <w:rPr>
          <w:strike/>
        </w:rPr>
        <w:tab/>
      </w:r>
    </w:p>
    <w:p w14:paraId="59DC0888" w14:textId="77777777" w:rsidR="007826B5" w:rsidRPr="00CB652A" w:rsidRDefault="007826B5" w:rsidP="00F42752">
      <w:pPr>
        <w:spacing w:line="240" w:lineRule="auto"/>
        <w:jc w:val="both"/>
        <w:rPr>
          <w:strike/>
          <w:sz w:val="22"/>
        </w:rPr>
      </w:pPr>
      <w:r w:rsidRPr="00CB652A">
        <w:rPr>
          <w:strike/>
          <w:sz w:val="22"/>
        </w:rPr>
        <w:t xml:space="preserve">Your work must be informed and supported by scholarly material that is </w:t>
      </w:r>
      <w:r w:rsidRPr="00CB652A">
        <w:rPr>
          <w:i/>
          <w:strike/>
          <w:sz w:val="22"/>
        </w:rPr>
        <w:t>relevant</w:t>
      </w:r>
      <w:r w:rsidRPr="00CB652A">
        <w:rPr>
          <w:strike/>
          <w:sz w:val="22"/>
        </w:rPr>
        <w:t xml:space="preserve"> to and </w:t>
      </w:r>
      <w:r w:rsidRPr="00CB652A">
        <w:rPr>
          <w:i/>
          <w:strike/>
          <w:sz w:val="22"/>
        </w:rPr>
        <w:t>focused</w:t>
      </w:r>
      <w:r w:rsidRPr="00CB652A">
        <w:rPr>
          <w:strike/>
          <w:sz w:val="22"/>
        </w:rPr>
        <w:t xml:space="preserve"> on the task(s) set.    You should provide evidence that you have accessed an appropriate </w:t>
      </w:r>
      <w:r w:rsidRPr="00CB652A">
        <w:rPr>
          <w:i/>
          <w:strike/>
          <w:sz w:val="22"/>
        </w:rPr>
        <w:t>range</w:t>
      </w:r>
      <w:r w:rsidRPr="00CB652A">
        <w:rPr>
          <w:strike/>
          <w:sz w:val="22"/>
        </w:rPr>
        <w:t xml:space="preserve"> of sources, which may be academic, governmental and industrial; these sources may include academic journal articles, textbooks, current news articles, organisational documents, and websites.  You should consider the </w:t>
      </w:r>
      <w:r w:rsidRPr="00CB652A">
        <w:rPr>
          <w:i/>
          <w:strike/>
          <w:sz w:val="22"/>
        </w:rPr>
        <w:t>credibility</w:t>
      </w:r>
      <w:r w:rsidRPr="00CB652A">
        <w:rPr>
          <w:strike/>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B652A">
        <w:rPr>
          <w:i/>
          <w:strike/>
          <w:sz w:val="22"/>
        </w:rPr>
        <w:t>evidence</w:t>
      </w:r>
      <w:r w:rsidRPr="00CB652A">
        <w:rPr>
          <w:strike/>
          <w:sz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493A35" w:rsidRDefault="007826B5" w:rsidP="00F42752">
      <w:pPr>
        <w:spacing w:line="240" w:lineRule="auto"/>
        <w:jc w:val="both"/>
        <w:rPr>
          <w:sz w:val="22"/>
        </w:rPr>
      </w:pPr>
    </w:p>
    <w:p w14:paraId="5EEADEA8" w14:textId="77777777" w:rsidR="007826B5" w:rsidRPr="00493A35" w:rsidRDefault="007826B5" w:rsidP="00F42752">
      <w:pPr>
        <w:spacing w:line="240" w:lineRule="auto"/>
        <w:jc w:val="both"/>
        <w:rPr>
          <w:i/>
          <w:sz w:val="22"/>
        </w:rPr>
      </w:pPr>
      <w:r w:rsidRPr="00493A35">
        <w:rPr>
          <w:b/>
          <w:i/>
          <w:sz w:val="22"/>
        </w:rPr>
        <w:t>Guidance specific to this assessment:</w:t>
      </w:r>
      <w:r w:rsidRPr="00493A35">
        <w:rPr>
          <w:i/>
          <w:sz w:val="22"/>
        </w:rPr>
        <w:t xml:space="preserve"> </w:t>
      </w:r>
    </w:p>
    <w:p w14:paraId="24B2FB08" w14:textId="77777777" w:rsidR="00C01A3F" w:rsidRPr="00A406E5" w:rsidRDefault="00C01A3F" w:rsidP="00F42752">
      <w:pPr>
        <w:spacing w:line="240" w:lineRule="auto"/>
        <w:jc w:val="both"/>
        <w:rPr>
          <w:rFonts w:cs="Arial"/>
          <w:sz w:val="22"/>
          <w:szCs w:val="22"/>
        </w:rPr>
      </w:pPr>
    </w:p>
    <w:p w14:paraId="01551D41" w14:textId="77777777" w:rsidR="00D22D9C" w:rsidRPr="00A406E5" w:rsidRDefault="00D22D9C" w:rsidP="00F42752">
      <w:pPr>
        <w:spacing w:line="240" w:lineRule="auto"/>
        <w:jc w:val="both"/>
        <w:rPr>
          <w:rFonts w:cs="Arial"/>
          <w:sz w:val="22"/>
          <w:szCs w:val="22"/>
        </w:rPr>
      </w:pPr>
    </w:p>
    <w:p w14:paraId="42E3DA44" w14:textId="1C4A4D3C" w:rsidR="006021BB" w:rsidRPr="007826B5" w:rsidRDefault="006021BB" w:rsidP="00F42752">
      <w:pPr>
        <w:spacing w:line="240" w:lineRule="auto"/>
        <w:jc w:val="both"/>
        <w:rPr>
          <w:rFonts w:cs="Arial"/>
          <w:i/>
          <w:sz w:val="22"/>
          <w:szCs w:val="22"/>
        </w:rPr>
      </w:pPr>
      <w:r>
        <w:rPr>
          <w:rFonts w:cs="Arial"/>
          <w:sz w:val="22"/>
          <w:szCs w:val="22"/>
        </w:rPr>
        <w:t>This criterion will not be assessed in this assignment.</w:t>
      </w:r>
    </w:p>
    <w:p w14:paraId="2EE54E02" w14:textId="77777777" w:rsidR="007826B5" w:rsidRPr="007826B5" w:rsidRDefault="007826B5" w:rsidP="00F42752">
      <w:pPr>
        <w:spacing w:line="240" w:lineRule="auto"/>
        <w:jc w:val="both"/>
        <w:rPr>
          <w:rFonts w:cs="Arial"/>
          <w:sz w:val="22"/>
          <w:szCs w:val="22"/>
        </w:rPr>
      </w:pPr>
    </w:p>
    <w:p w14:paraId="2DEE6AE2" w14:textId="39745EF0" w:rsidR="007826B5" w:rsidRPr="00493A35" w:rsidRDefault="007826B5" w:rsidP="00F42752">
      <w:pPr>
        <w:numPr>
          <w:ilvl w:val="0"/>
          <w:numId w:val="2"/>
        </w:numPr>
        <w:spacing w:line="240" w:lineRule="auto"/>
        <w:jc w:val="both"/>
        <w:rPr>
          <w:b/>
          <w:sz w:val="22"/>
        </w:rPr>
      </w:pPr>
      <w:r w:rsidRPr="00493A35">
        <w:rPr>
          <w:b/>
          <w:sz w:val="22"/>
        </w:rPr>
        <w:t>Knowledge and Understanding Skills</w:t>
      </w:r>
      <w:r>
        <w:tab/>
      </w:r>
    </w:p>
    <w:p w14:paraId="2E8736DF" w14:textId="77777777" w:rsidR="007826B5" w:rsidRPr="00493A35" w:rsidRDefault="007826B5" w:rsidP="00F42752">
      <w:pPr>
        <w:spacing w:line="240" w:lineRule="auto"/>
        <w:jc w:val="both"/>
        <w:rPr>
          <w:sz w:val="22"/>
        </w:rPr>
      </w:pPr>
      <w:r w:rsidRPr="00493A35">
        <w:rPr>
          <w:sz w:val="22"/>
        </w:rPr>
        <w:t>At level 5, you should be able to demonstrate:</w:t>
      </w:r>
      <w:r w:rsidRPr="00493A35">
        <w:t xml:space="preserve"> </w:t>
      </w:r>
      <w:r w:rsidRPr="00493A35">
        <w:rPr>
          <w:sz w:val="22"/>
        </w:rPr>
        <w:t xml:space="preserve">sound knowledge and critical understanding of the well-established concepts and principles of the subject area and the way in which those principles have developed; knowledge of the main methods of enquiry in the discipline.  </w:t>
      </w:r>
      <w:r w:rsidRPr="00493A35">
        <w:rPr>
          <w:i/>
          <w:sz w:val="22"/>
        </w:rPr>
        <w:t>Knowledge</w:t>
      </w:r>
      <w:r w:rsidRPr="00493A35">
        <w:rPr>
          <w:sz w:val="22"/>
        </w:rPr>
        <w:t xml:space="preserve"> relates to the facts, information and skills you have acquired through your learning.  You demonstrate your </w:t>
      </w:r>
      <w:r w:rsidRPr="00493A35">
        <w:rPr>
          <w:i/>
          <w:sz w:val="22"/>
        </w:rPr>
        <w:t>understanding</w:t>
      </w:r>
      <w:r w:rsidRPr="00493A35">
        <w:rPr>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93A35">
        <w:rPr>
          <w:i/>
          <w:sz w:val="22"/>
        </w:rPr>
        <w:t>extent</w:t>
      </w:r>
      <w:r w:rsidRPr="00493A35">
        <w:rPr>
          <w:sz w:val="22"/>
        </w:rPr>
        <w:t xml:space="preserve"> to which you demonstrate your knowledge and understanding.</w:t>
      </w:r>
      <w:r w:rsidRPr="00493A35">
        <w:t xml:space="preserve"> </w:t>
      </w:r>
    </w:p>
    <w:p w14:paraId="1450C987" w14:textId="77777777" w:rsidR="007826B5" w:rsidRPr="00493A35" w:rsidRDefault="007826B5" w:rsidP="00F42752">
      <w:pPr>
        <w:spacing w:line="240" w:lineRule="auto"/>
        <w:jc w:val="both"/>
        <w:rPr>
          <w:b/>
          <w:i/>
          <w:sz w:val="22"/>
        </w:rPr>
      </w:pPr>
    </w:p>
    <w:p w14:paraId="7A500293" w14:textId="77777777" w:rsidR="007826B5" w:rsidRPr="00493A35" w:rsidRDefault="007826B5" w:rsidP="00F42752">
      <w:pPr>
        <w:spacing w:line="240" w:lineRule="auto"/>
        <w:jc w:val="both"/>
        <w:rPr>
          <w:i/>
          <w:sz w:val="22"/>
        </w:rPr>
      </w:pPr>
      <w:r w:rsidRPr="00493A35">
        <w:rPr>
          <w:b/>
          <w:i/>
          <w:sz w:val="22"/>
        </w:rPr>
        <w:t>Guidance specific to this assessment:</w:t>
      </w:r>
      <w:r w:rsidRPr="00493A35">
        <w:rPr>
          <w:i/>
          <w:sz w:val="22"/>
        </w:rPr>
        <w:t xml:space="preserve"> </w:t>
      </w:r>
    </w:p>
    <w:p w14:paraId="394FF4B2" w14:textId="77777777" w:rsidR="00D22D9C" w:rsidRPr="00A406E5" w:rsidRDefault="00D22D9C" w:rsidP="00F42752">
      <w:pPr>
        <w:spacing w:line="240" w:lineRule="auto"/>
        <w:jc w:val="both"/>
        <w:rPr>
          <w:rFonts w:cs="Arial"/>
          <w:sz w:val="22"/>
          <w:szCs w:val="22"/>
        </w:rPr>
      </w:pPr>
    </w:p>
    <w:p w14:paraId="4B6B1F57" w14:textId="77777777" w:rsidR="00D22D9C" w:rsidRPr="00A406E5" w:rsidRDefault="00D22D9C" w:rsidP="00F42752">
      <w:pPr>
        <w:spacing w:line="240" w:lineRule="auto"/>
        <w:jc w:val="both"/>
        <w:rPr>
          <w:rFonts w:cs="Arial"/>
          <w:b/>
          <w:sz w:val="22"/>
          <w:szCs w:val="22"/>
        </w:rPr>
      </w:pPr>
    </w:p>
    <w:p w14:paraId="6A7FCCFE" w14:textId="53959F3E" w:rsidR="007826B5" w:rsidRPr="007826B5" w:rsidRDefault="005E4409" w:rsidP="00F42752">
      <w:pPr>
        <w:spacing w:line="240" w:lineRule="auto"/>
        <w:jc w:val="both"/>
        <w:rPr>
          <w:rFonts w:cs="Arial"/>
          <w:sz w:val="22"/>
          <w:szCs w:val="22"/>
        </w:rPr>
      </w:pPr>
      <w:r>
        <w:rPr>
          <w:rFonts w:cs="Arial"/>
          <w:sz w:val="22"/>
          <w:szCs w:val="22"/>
        </w:rPr>
        <w:t xml:space="preserve">Evidence of your </w:t>
      </w:r>
      <w:r w:rsidR="006A4372">
        <w:rPr>
          <w:rFonts w:cs="Arial"/>
          <w:sz w:val="22"/>
          <w:szCs w:val="22"/>
        </w:rPr>
        <w:t>understanding of the relevance</w:t>
      </w:r>
      <w:r>
        <w:rPr>
          <w:rFonts w:cs="Arial"/>
          <w:sz w:val="22"/>
          <w:szCs w:val="22"/>
        </w:rPr>
        <w:t xml:space="preserve"> of recognis</w:t>
      </w:r>
      <w:r w:rsidR="00452162">
        <w:rPr>
          <w:rFonts w:cs="Arial"/>
          <w:sz w:val="22"/>
          <w:szCs w:val="22"/>
        </w:rPr>
        <w:t>ed creative industry standards,</w:t>
      </w:r>
      <w:r>
        <w:rPr>
          <w:rFonts w:cs="Arial"/>
          <w:sz w:val="22"/>
          <w:szCs w:val="22"/>
        </w:rPr>
        <w:t xml:space="preserve"> </w:t>
      </w:r>
      <w:r w:rsidR="00452162">
        <w:rPr>
          <w:rFonts w:cs="Arial"/>
          <w:sz w:val="22"/>
          <w:szCs w:val="22"/>
        </w:rPr>
        <w:t>(</w:t>
      </w:r>
      <w:r>
        <w:rPr>
          <w:rFonts w:cs="Arial"/>
          <w:sz w:val="22"/>
          <w:szCs w:val="22"/>
        </w:rPr>
        <w:t>relative to your discipline</w:t>
      </w:r>
      <w:r w:rsidR="00452162">
        <w:rPr>
          <w:rFonts w:cs="Arial"/>
          <w:sz w:val="22"/>
          <w:szCs w:val="22"/>
        </w:rPr>
        <w:t>),</w:t>
      </w:r>
      <w:r>
        <w:rPr>
          <w:rFonts w:cs="Arial"/>
          <w:sz w:val="22"/>
          <w:szCs w:val="22"/>
        </w:rPr>
        <w:t xml:space="preserve"> upon your personal brand </w:t>
      </w:r>
      <w:r w:rsidR="006A4372">
        <w:rPr>
          <w:rFonts w:cs="Arial"/>
          <w:sz w:val="22"/>
          <w:szCs w:val="22"/>
        </w:rPr>
        <w:t xml:space="preserve">portfolio </w:t>
      </w:r>
      <w:r>
        <w:rPr>
          <w:rFonts w:cs="Arial"/>
          <w:sz w:val="22"/>
          <w:szCs w:val="22"/>
        </w:rPr>
        <w:t xml:space="preserve">will support your successful engagement with this criterion. </w:t>
      </w:r>
    </w:p>
    <w:p w14:paraId="43E81566" w14:textId="77777777" w:rsidR="007826B5" w:rsidRPr="007826B5" w:rsidRDefault="007826B5" w:rsidP="00F42752">
      <w:pPr>
        <w:spacing w:line="240" w:lineRule="auto"/>
        <w:jc w:val="both"/>
        <w:rPr>
          <w:rFonts w:cs="Arial"/>
          <w:b/>
          <w:sz w:val="22"/>
          <w:szCs w:val="22"/>
        </w:rPr>
      </w:pPr>
    </w:p>
    <w:p w14:paraId="3989BDD3" w14:textId="24B1C357" w:rsidR="007826B5" w:rsidRPr="00493A35" w:rsidRDefault="007826B5" w:rsidP="00F42752">
      <w:pPr>
        <w:numPr>
          <w:ilvl w:val="0"/>
          <w:numId w:val="2"/>
        </w:numPr>
        <w:spacing w:line="240" w:lineRule="auto"/>
        <w:jc w:val="both"/>
        <w:rPr>
          <w:b/>
          <w:sz w:val="22"/>
        </w:rPr>
      </w:pPr>
      <w:r w:rsidRPr="00493A35">
        <w:rPr>
          <w:b/>
          <w:sz w:val="22"/>
        </w:rPr>
        <w:t>Cognitive and Intellectual Skills</w:t>
      </w:r>
      <w:r>
        <w:tab/>
      </w:r>
      <w:r>
        <w:tab/>
      </w:r>
    </w:p>
    <w:p w14:paraId="74442456" w14:textId="77777777" w:rsidR="007826B5" w:rsidRPr="00493A35" w:rsidRDefault="007826B5" w:rsidP="00F42752">
      <w:pPr>
        <w:spacing w:line="240" w:lineRule="auto"/>
        <w:jc w:val="both"/>
        <w:rPr>
          <w:sz w:val="22"/>
        </w:rPr>
      </w:pPr>
      <w:r w:rsidRPr="00493A35">
        <w:rPr>
          <w:sz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493A35">
        <w:rPr>
          <w:sz w:val="22"/>
        </w:rPr>
        <w:t>compare and contrast</w:t>
      </w:r>
      <w:proofErr w:type="gramEnd"/>
      <w:r w:rsidRPr="00493A35">
        <w:rPr>
          <w:sz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493A35">
        <w:t xml:space="preserve"> </w:t>
      </w:r>
      <w:r w:rsidRPr="00493A35">
        <w:rPr>
          <w:sz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Default="007826B5" w:rsidP="00F42752">
      <w:pPr>
        <w:spacing w:line="240" w:lineRule="auto"/>
        <w:jc w:val="both"/>
        <w:rPr>
          <w:sz w:val="22"/>
        </w:rPr>
      </w:pPr>
    </w:p>
    <w:p w14:paraId="378C24BE" w14:textId="77777777" w:rsidR="001C1527" w:rsidRDefault="001C1527" w:rsidP="00F42752">
      <w:pPr>
        <w:spacing w:line="240" w:lineRule="auto"/>
        <w:jc w:val="both"/>
        <w:rPr>
          <w:sz w:val="22"/>
        </w:rPr>
      </w:pPr>
    </w:p>
    <w:p w14:paraId="0C8B7571" w14:textId="77777777" w:rsidR="001C1527" w:rsidRPr="00493A35" w:rsidRDefault="001C1527" w:rsidP="00F42752">
      <w:pPr>
        <w:spacing w:line="240" w:lineRule="auto"/>
        <w:jc w:val="both"/>
        <w:rPr>
          <w:sz w:val="22"/>
        </w:rPr>
      </w:pPr>
    </w:p>
    <w:p w14:paraId="3D8296A6" w14:textId="77777777" w:rsidR="007826B5" w:rsidRPr="00493A35" w:rsidRDefault="007826B5" w:rsidP="00F42752">
      <w:pPr>
        <w:spacing w:line="240" w:lineRule="auto"/>
        <w:jc w:val="both"/>
        <w:rPr>
          <w:i/>
          <w:sz w:val="22"/>
        </w:rPr>
      </w:pPr>
      <w:r w:rsidRPr="00493A35">
        <w:rPr>
          <w:b/>
          <w:i/>
          <w:sz w:val="22"/>
        </w:rPr>
        <w:lastRenderedPageBreak/>
        <w:t>Guidance specific to this assessment:</w:t>
      </w:r>
      <w:r w:rsidRPr="00493A35">
        <w:rPr>
          <w:i/>
          <w:sz w:val="22"/>
        </w:rPr>
        <w:t xml:space="preserve"> </w:t>
      </w:r>
    </w:p>
    <w:p w14:paraId="679E2744" w14:textId="77777777" w:rsidR="00C01A3F" w:rsidRPr="00A406E5" w:rsidRDefault="00C01A3F" w:rsidP="00F42752">
      <w:pPr>
        <w:spacing w:line="240" w:lineRule="auto"/>
        <w:jc w:val="both"/>
        <w:rPr>
          <w:rFonts w:cs="Arial"/>
          <w:sz w:val="22"/>
          <w:szCs w:val="22"/>
        </w:rPr>
      </w:pPr>
    </w:p>
    <w:p w14:paraId="395553AA" w14:textId="77777777" w:rsidR="00D22D9C" w:rsidRPr="00A406E5" w:rsidRDefault="00D22D9C" w:rsidP="00F42752">
      <w:pPr>
        <w:spacing w:line="240" w:lineRule="auto"/>
        <w:jc w:val="both"/>
        <w:rPr>
          <w:rFonts w:cs="Arial"/>
          <w:b/>
          <w:sz w:val="22"/>
          <w:szCs w:val="22"/>
        </w:rPr>
      </w:pPr>
    </w:p>
    <w:p w14:paraId="55DA3AD7" w14:textId="5E7D88EF" w:rsidR="007826B5" w:rsidRPr="007826B5" w:rsidRDefault="00DD61A4" w:rsidP="00F42752">
      <w:pPr>
        <w:spacing w:line="240" w:lineRule="auto"/>
        <w:jc w:val="both"/>
        <w:rPr>
          <w:rFonts w:cs="Arial"/>
          <w:sz w:val="22"/>
          <w:szCs w:val="22"/>
        </w:rPr>
      </w:pPr>
      <w:r>
        <w:rPr>
          <w:rFonts w:cs="Arial"/>
          <w:sz w:val="22"/>
          <w:szCs w:val="22"/>
        </w:rPr>
        <w:t>Evidence of your application of recognise</w:t>
      </w:r>
      <w:r w:rsidR="00452162">
        <w:rPr>
          <w:rFonts w:cs="Arial"/>
          <w:sz w:val="22"/>
          <w:szCs w:val="22"/>
        </w:rPr>
        <w:t xml:space="preserve">d creative industry standards, (relative to your discipline), </w:t>
      </w:r>
      <w:r>
        <w:rPr>
          <w:rFonts w:cs="Arial"/>
          <w:sz w:val="22"/>
          <w:szCs w:val="22"/>
        </w:rPr>
        <w:t xml:space="preserve">upon your personal brand will support your successful engagement with this criterion. </w:t>
      </w:r>
    </w:p>
    <w:p w14:paraId="30103075" w14:textId="77777777" w:rsidR="007826B5" w:rsidRPr="007826B5" w:rsidRDefault="007826B5" w:rsidP="00F42752">
      <w:pPr>
        <w:spacing w:line="240" w:lineRule="auto"/>
        <w:jc w:val="both"/>
        <w:rPr>
          <w:rFonts w:cs="Arial"/>
          <w:b/>
          <w:sz w:val="22"/>
          <w:szCs w:val="22"/>
        </w:rPr>
      </w:pPr>
    </w:p>
    <w:p w14:paraId="781FD6FC" w14:textId="1F876BF9" w:rsidR="007826B5" w:rsidRPr="00493A35" w:rsidRDefault="007826B5" w:rsidP="00F42752">
      <w:pPr>
        <w:numPr>
          <w:ilvl w:val="0"/>
          <w:numId w:val="2"/>
        </w:numPr>
        <w:spacing w:line="240" w:lineRule="auto"/>
        <w:jc w:val="both"/>
        <w:rPr>
          <w:b/>
          <w:sz w:val="22"/>
        </w:rPr>
      </w:pPr>
      <w:r w:rsidRPr="00493A35">
        <w:rPr>
          <w:b/>
          <w:sz w:val="22"/>
        </w:rPr>
        <w:t>Practical Skills</w:t>
      </w:r>
      <w:r>
        <w:tab/>
      </w:r>
      <w:r>
        <w:tab/>
      </w:r>
      <w:r>
        <w:tab/>
      </w:r>
      <w:r>
        <w:tab/>
      </w:r>
    </w:p>
    <w:p w14:paraId="7887839F" w14:textId="77777777" w:rsidR="007826B5" w:rsidRPr="00493A35" w:rsidRDefault="007826B5" w:rsidP="00F42752">
      <w:pPr>
        <w:spacing w:line="240" w:lineRule="auto"/>
        <w:jc w:val="both"/>
        <w:rPr>
          <w:sz w:val="22"/>
        </w:rPr>
      </w:pPr>
      <w:r w:rsidRPr="00493A35">
        <w:rPr>
          <w:sz w:val="22"/>
        </w:rPr>
        <w:t xml:space="preserve">At level 5, you should be able to use/deploy a range of established techniques within the </w:t>
      </w:r>
      <w:proofErr w:type="gramStart"/>
      <w:r w:rsidRPr="00493A35">
        <w:rPr>
          <w:sz w:val="22"/>
        </w:rPr>
        <w:t>discipline, and</w:t>
      </w:r>
      <w:proofErr w:type="gramEnd"/>
      <w:r w:rsidRPr="00493A35">
        <w:rPr>
          <w:sz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493A35">
        <w:rPr>
          <w:sz w:val="22"/>
        </w:rPr>
        <w:t>real world</w:t>
      </w:r>
      <w:proofErr w:type="gramEnd"/>
      <w:r w:rsidRPr="00493A35">
        <w:rPr>
          <w:sz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493A35">
        <w:rPr>
          <w:sz w:val="22"/>
        </w:rPr>
        <w:t>in particular contexts</w:t>
      </w:r>
      <w:proofErr w:type="gramEnd"/>
      <w:r w:rsidRPr="00493A35">
        <w:rPr>
          <w:sz w:val="22"/>
        </w:rPr>
        <w:t>.</w:t>
      </w:r>
    </w:p>
    <w:p w14:paraId="01D15131" w14:textId="77777777" w:rsidR="007826B5" w:rsidRPr="00493A35" w:rsidRDefault="007826B5" w:rsidP="00F42752">
      <w:pPr>
        <w:spacing w:line="240" w:lineRule="auto"/>
        <w:jc w:val="both"/>
        <w:rPr>
          <w:sz w:val="22"/>
        </w:rPr>
      </w:pPr>
    </w:p>
    <w:p w14:paraId="562483F7" w14:textId="77777777" w:rsidR="007826B5" w:rsidRPr="00493A35" w:rsidRDefault="007826B5" w:rsidP="00F42752">
      <w:pPr>
        <w:spacing w:line="240" w:lineRule="auto"/>
        <w:jc w:val="both"/>
        <w:rPr>
          <w:i/>
          <w:sz w:val="22"/>
        </w:rPr>
      </w:pPr>
      <w:r w:rsidRPr="00493A35">
        <w:rPr>
          <w:b/>
          <w:i/>
          <w:sz w:val="22"/>
        </w:rPr>
        <w:t>Guidance specific to this assessment:</w:t>
      </w:r>
      <w:r w:rsidRPr="00493A35">
        <w:rPr>
          <w:i/>
          <w:sz w:val="22"/>
        </w:rPr>
        <w:t xml:space="preserve"> </w:t>
      </w:r>
    </w:p>
    <w:p w14:paraId="1977732E" w14:textId="77777777" w:rsidR="00C01A3F" w:rsidRPr="00A406E5" w:rsidRDefault="00C01A3F" w:rsidP="00F42752">
      <w:pPr>
        <w:spacing w:line="240" w:lineRule="auto"/>
        <w:jc w:val="both"/>
        <w:rPr>
          <w:rFonts w:cs="Arial"/>
          <w:sz w:val="22"/>
          <w:szCs w:val="22"/>
        </w:rPr>
      </w:pPr>
    </w:p>
    <w:p w14:paraId="51E7794B" w14:textId="0C1CB8E0" w:rsidR="007826B5" w:rsidRPr="007826B5" w:rsidRDefault="00095692" w:rsidP="00F42752">
      <w:pPr>
        <w:spacing w:line="240" w:lineRule="auto"/>
        <w:jc w:val="both"/>
        <w:rPr>
          <w:rFonts w:cs="Arial"/>
          <w:sz w:val="22"/>
          <w:szCs w:val="22"/>
        </w:rPr>
      </w:pPr>
      <w:r>
        <w:rPr>
          <w:rFonts w:cs="Arial"/>
          <w:sz w:val="22"/>
          <w:szCs w:val="22"/>
        </w:rPr>
        <w:t>Evidence of y</w:t>
      </w:r>
      <w:r w:rsidR="00062873">
        <w:rPr>
          <w:rFonts w:cs="Arial"/>
          <w:sz w:val="22"/>
          <w:szCs w:val="22"/>
        </w:rPr>
        <w:t xml:space="preserve">our use of appropriate </w:t>
      </w:r>
      <w:r>
        <w:rPr>
          <w:rFonts w:cs="Arial"/>
          <w:sz w:val="22"/>
          <w:szCs w:val="22"/>
        </w:rPr>
        <w:t>discipline specific language, expression skills,</w:t>
      </w:r>
      <w:r w:rsidR="00062873">
        <w:rPr>
          <w:rFonts w:cs="Arial"/>
          <w:sz w:val="22"/>
          <w:szCs w:val="22"/>
        </w:rPr>
        <w:t xml:space="preserve"> </w:t>
      </w:r>
      <w:r>
        <w:rPr>
          <w:rFonts w:cs="Arial"/>
          <w:sz w:val="22"/>
          <w:szCs w:val="22"/>
        </w:rPr>
        <w:t xml:space="preserve">literacy skills, digital technologies, and subject specific awareness will support success in this criterion. </w:t>
      </w:r>
    </w:p>
    <w:p w14:paraId="38250591" w14:textId="77777777" w:rsidR="007826B5" w:rsidRPr="00493A35" w:rsidRDefault="007826B5" w:rsidP="00F42752">
      <w:pPr>
        <w:spacing w:line="240" w:lineRule="auto"/>
        <w:jc w:val="both"/>
        <w:rPr>
          <w:sz w:val="22"/>
        </w:rPr>
      </w:pPr>
    </w:p>
    <w:p w14:paraId="7F5364E9" w14:textId="77777777" w:rsidR="007826B5" w:rsidRPr="00493A35" w:rsidRDefault="007826B5" w:rsidP="00F42752">
      <w:pPr>
        <w:numPr>
          <w:ilvl w:val="0"/>
          <w:numId w:val="2"/>
        </w:numPr>
        <w:spacing w:line="240" w:lineRule="auto"/>
        <w:jc w:val="both"/>
        <w:rPr>
          <w:b/>
          <w:sz w:val="22"/>
        </w:rPr>
      </w:pPr>
      <w:r w:rsidRPr="00493A35">
        <w:rPr>
          <w:b/>
          <w:sz w:val="22"/>
        </w:rPr>
        <w:t xml:space="preserve">Transferable Skills for Life and Professional Practice </w:t>
      </w:r>
    </w:p>
    <w:p w14:paraId="3D534BA9" w14:textId="77777777" w:rsidR="007826B5" w:rsidRPr="00493A35" w:rsidRDefault="007826B5" w:rsidP="00F42752">
      <w:pPr>
        <w:spacing w:line="240" w:lineRule="auto"/>
        <w:jc w:val="both"/>
        <w:rPr>
          <w:sz w:val="22"/>
        </w:rPr>
      </w:pPr>
      <w:r w:rsidRPr="00493A35">
        <w:rPr>
          <w:sz w:val="22"/>
        </w:rPr>
        <w:t>Your work must provide evidence of the qualities and transferable skills necessary for employment requiring the exercise of personal responsibility and decision-making.  This includes demonstrating: professional development</w:t>
      </w:r>
      <w:r w:rsidRPr="00493A35">
        <w:t xml:space="preserve"> to </w:t>
      </w:r>
      <w:r w:rsidRPr="00493A35">
        <w:rPr>
          <w:sz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493A35" w:rsidRDefault="007826B5" w:rsidP="00F42752">
      <w:pPr>
        <w:spacing w:line="240" w:lineRule="auto"/>
        <w:jc w:val="both"/>
        <w:rPr>
          <w:sz w:val="22"/>
        </w:rPr>
      </w:pPr>
    </w:p>
    <w:p w14:paraId="3B8C954C" w14:textId="77777777" w:rsidR="007826B5" w:rsidRPr="00493A35" w:rsidRDefault="007826B5" w:rsidP="00F42752">
      <w:pPr>
        <w:spacing w:line="240" w:lineRule="auto"/>
        <w:jc w:val="both"/>
        <w:rPr>
          <w:sz w:val="22"/>
        </w:rPr>
      </w:pPr>
    </w:p>
    <w:p w14:paraId="1B48644C" w14:textId="77777777" w:rsidR="007826B5" w:rsidRPr="00493A35" w:rsidRDefault="007826B5" w:rsidP="00F42752">
      <w:pPr>
        <w:spacing w:line="240" w:lineRule="auto"/>
        <w:jc w:val="both"/>
        <w:rPr>
          <w:i/>
          <w:sz w:val="22"/>
        </w:rPr>
      </w:pPr>
      <w:r w:rsidRPr="00493A35">
        <w:rPr>
          <w:b/>
          <w:i/>
          <w:sz w:val="22"/>
        </w:rPr>
        <w:t>Guidance specific to this assessment:</w:t>
      </w:r>
      <w:r w:rsidRPr="00493A35">
        <w:rPr>
          <w:i/>
          <w:sz w:val="22"/>
        </w:rPr>
        <w:t xml:space="preserve"> </w:t>
      </w:r>
    </w:p>
    <w:p w14:paraId="168A7E0F" w14:textId="77777777" w:rsidR="00C01A3F" w:rsidRPr="00A406E5" w:rsidRDefault="00C01A3F" w:rsidP="00F42752">
      <w:pPr>
        <w:spacing w:line="240" w:lineRule="auto"/>
        <w:jc w:val="both"/>
        <w:rPr>
          <w:rFonts w:cs="Arial"/>
          <w:sz w:val="22"/>
          <w:szCs w:val="22"/>
        </w:rPr>
      </w:pPr>
    </w:p>
    <w:p w14:paraId="433C695D" w14:textId="719C0ACD" w:rsidR="007826B5" w:rsidRPr="007826B5" w:rsidRDefault="00CB652A" w:rsidP="00F42752">
      <w:pPr>
        <w:spacing w:line="240" w:lineRule="auto"/>
        <w:jc w:val="both"/>
        <w:rPr>
          <w:rFonts w:cs="Arial"/>
          <w:sz w:val="22"/>
          <w:szCs w:val="22"/>
        </w:rPr>
      </w:pPr>
      <w:r w:rsidRPr="00CB652A">
        <w:rPr>
          <w:rFonts w:cs="Arial"/>
          <w:sz w:val="22"/>
          <w:szCs w:val="22"/>
        </w:rPr>
        <w:t>You must carry out a risk assessment for all filming. The risk assessment must be approved before filming takes place and included in the portfolio, as unapproved footage will not be considered for assessment.</w:t>
      </w:r>
      <w:r>
        <w:rPr>
          <w:rFonts w:cs="Arial"/>
          <w:sz w:val="22"/>
          <w:szCs w:val="22"/>
        </w:rPr>
        <w:t xml:space="preserve"> </w:t>
      </w:r>
      <w:r w:rsidR="00671879">
        <w:rPr>
          <w:rFonts w:cs="Arial"/>
          <w:sz w:val="22"/>
          <w:szCs w:val="22"/>
        </w:rPr>
        <w:t>Your exhibition must demonstrate</w:t>
      </w:r>
      <w:r w:rsidR="00C275E0">
        <w:rPr>
          <w:rFonts w:cs="Arial"/>
          <w:sz w:val="22"/>
          <w:szCs w:val="22"/>
        </w:rPr>
        <w:t xml:space="preserve"> the skills of collaboration, communication, recognition of industry practices and expectations</w:t>
      </w:r>
      <w:r w:rsidR="00096BE3">
        <w:rPr>
          <w:rFonts w:cs="Arial"/>
          <w:sz w:val="22"/>
          <w:szCs w:val="22"/>
        </w:rPr>
        <w:t xml:space="preserve">, and time management. </w:t>
      </w:r>
      <w:r w:rsidR="001A045F">
        <w:rPr>
          <w:rFonts w:cs="Arial"/>
          <w:sz w:val="22"/>
          <w:szCs w:val="22"/>
        </w:rPr>
        <w:t xml:space="preserve">Your work must be exhibited in an appropriate </w:t>
      </w:r>
      <w:r w:rsidR="00235D27">
        <w:rPr>
          <w:rFonts w:cs="Arial"/>
          <w:sz w:val="22"/>
          <w:szCs w:val="22"/>
        </w:rPr>
        <w:t>format</w:t>
      </w:r>
      <w:r w:rsidR="001A045F">
        <w:rPr>
          <w:rFonts w:cs="Arial"/>
          <w:sz w:val="22"/>
          <w:szCs w:val="22"/>
        </w:rPr>
        <w:t xml:space="preserve"> to the exhibition. The wor</w:t>
      </w:r>
      <w:r w:rsidR="00704F57">
        <w:rPr>
          <w:rFonts w:cs="Arial"/>
          <w:sz w:val="22"/>
          <w:szCs w:val="22"/>
        </w:rPr>
        <w:t xml:space="preserve">k must consider the conceptual and </w:t>
      </w:r>
      <w:r w:rsidR="00235D27">
        <w:rPr>
          <w:rFonts w:cs="Arial"/>
          <w:sz w:val="22"/>
          <w:szCs w:val="22"/>
        </w:rPr>
        <w:t>critical implications of the context in which it is presented.</w:t>
      </w:r>
    </w:p>
    <w:p w14:paraId="7FA2DFA3" w14:textId="77777777" w:rsidR="007826B5" w:rsidRPr="00493A35" w:rsidRDefault="007826B5" w:rsidP="00F42752">
      <w:pPr>
        <w:spacing w:line="240" w:lineRule="auto"/>
        <w:jc w:val="both"/>
        <w:rPr>
          <w:sz w:val="22"/>
        </w:rPr>
      </w:pPr>
    </w:p>
    <w:p w14:paraId="266A5BAA" w14:textId="77777777" w:rsidR="007826B5" w:rsidRPr="00493A35" w:rsidRDefault="007826B5" w:rsidP="00F42752">
      <w:pPr>
        <w:spacing w:line="240" w:lineRule="auto"/>
        <w:jc w:val="both"/>
        <w:rPr>
          <w:sz w:val="22"/>
        </w:rPr>
      </w:pPr>
    </w:p>
    <w:p w14:paraId="594B4E84" w14:textId="77777777" w:rsidR="007826B5" w:rsidRPr="00493A35" w:rsidRDefault="007826B5" w:rsidP="00F42752">
      <w:pPr>
        <w:spacing w:line="240" w:lineRule="auto"/>
        <w:rPr>
          <w:sz w:val="22"/>
        </w:rPr>
      </w:pPr>
      <w:r w:rsidRPr="00493A35">
        <w:rPr>
          <w:sz w:val="22"/>
        </w:rPr>
        <w:br w:type="page"/>
      </w:r>
    </w:p>
    <w:p w14:paraId="390FFBEA" w14:textId="77777777" w:rsidR="007826B5" w:rsidRPr="00493A35" w:rsidRDefault="007826B5" w:rsidP="00F42752">
      <w:pPr>
        <w:spacing w:line="240" w:lineRule="auto"/>
        <w:jc w:val="both"/>
        <w:rPr>
          <w:sz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493A35" w:rsidRDefault="007826B5" w:rsidP="00F42752">
            <w:pPr>
              <w:spacing w:line="240" w:lineRule="auto"/>
            </w:pPr>
            <w:r w:rsidRPr="00493A35">
              <w:rPr>
                <w:sz w:val="32"/>
              </w:rPr>
              <w:br w:type="page"/>
            </w:r>
            <w:r w:rsidRPr="00493A35">
              <w:rPr>
                <w:b/>
                <w:caps/>
                <w:sz w:val="40"/>
              </w:rPr>
              <w:t xml:space="preserve">     Student FEEDBACK FORM</w:t>
            </w:r>
          </w:p>
        </w:tc>
      </w:tr>
    </w:tbl>
    <w:p w14:paraId="62C9E5B7" w14:textId="77777777" w:rsidR="007826B5" w:rsidRPr="00493A35" w:rsidRDefault="007826B5" w:rsidP="00F42752">
      <w:pPr>
        <w:spacing w:line="240" w:lineRule="auto"/>
      </w:pPr>
    </w:p>
    <w:p w14:paraId="767E8DCC" w14:textId="77777777" w:rsidR="007826B5" w:rsidRPr="00493A35" w:rsidRDefault="007826B5" w:rsidP="00F42752">
      <w:pPr>
        <w:pStyle w:val="BodyText1"/>
        <w:tabs>
          <w:tab w:val="clear" w:pos="720"/>
          <w:tab w:val="clear" w:pos="1440"/>
        </w:tabs>
        <w:jc w:val="both"/>
        <w:rPr>
          <w:rFonts w:ascii="Arial" w:hAnsi="Arial"/>
          <w:sz w:val="20"/>
        </w:rPr>
      </w:pPr>
      <w:r w:rsidRPr="00493A35">
        <w:rPr>
          <w:rFonts w:ascii="Arial" w:hAnsi="Arial"/>
          <w:sz w:val="20"/>
        </w:rPr>
        <w:t xml:space="preserve">This section details the </w:t>
      </w:r>
      <w:r w:rsidRPr="00493A35">
        <w:rPr>
          <w:rFonts w:ascii="Arial" w:hAnsi="Arial"/>
          <w:i/>
          <w:sz w:val="20"/>
        </w:rPr>
        <w:t>extent</w:t>
      </w:r>
      <w:r w:rsidRPr="00493A35">
        <w:rPr>
          <w:rFonts w:ascii="Arial" w:hAnsi="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493A35" w:rsidRDefault="007826B5" w:rsidP="00F42752">
      <w:pPr>
        <w:spacing w:line="240" w:lineRule="auto"/>
        <w:rPr>
          <w:b/>
          <w:sz w:val="22"/>
        </w:rPr>
        <w:sectPr w:rsidR="007826B5" w:rsidRPr="00493A35" w:rsidSect="00493A35">
          <w:headerReference w:type="default" r:id="rId13"/>
          <w:footerReference w:type="default" r:id="rId14"/>
          <w:type w:val="continuous"/>
          <w:pgSz w:w="11894" w:h="16834"/>
          <w:pgMar w:top="720" w:right="720" w:bottom="720" w:left="720" w:header="706" w:footer="454" w:gutter="0"/>
          <w:paperSrc w:first="1" w:other="1"/>
          <w:cols w:space="720"/>
          <w:docGrid w:linePitch="272"/>
        </w:sectPr>
      </w:pPr>
    </w:p>
    <w:p w14:paraId="28821627" w14:textId="77777777" w:rsidR="007826B5" w:rsidRPr="00493A35" w:rsidRDefault="007826B5" w:rsidP="00F42752">
      <w:pPr>
        <w:spacing w:line="240" w:lineRule="auto"/>
        <w:rPr>
          <w:b/>
          <w:sz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493A3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493A35" w:rsidRDefault="007826B5" w:rsidP="00F42752">
            <w:pPr>
              <w:spacing w:line="240" w:lineRule="auto"/>
              <w:rPr>
                <w:b/>
                <w:sz w:val="22"/>
              </w:rPr>
            </w:pPr>
            <w:r w:rsidRPr="00493A35">
              <w:rPr>
                <w:b/>
                <w:sz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493A35" w:rsidRDefault="007826B5" w:rsidP="00F42752">
            <w:pPr>
              <w:spacing w:line="240" w:lineRule="auto"/>
              <w:ind w:left="34" w:right="113"/>
              <w:jc w:val="center"/>
              <w:rPr>
                <w:b/>
                <w:sz w:val="18"/>
              </w:rPr>
            </w:pPr>
            <w:r w:rsidRPr="00493A35">
              <w:rPr>
                <w:b/>
                <w:sz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493A35" w:rsidRDefault="007826B5" w:rsidP="00F42752">
            <w:pPr>
              <w:spacing w:line="240" w:lineRule="auto"/>
              <w:ind w:left="113" w:right="113"/>
              <w:jc w:val="center"/>
              <w:rPr>
                <w:b/>
                <w:sz w:val="18"/>
              </w:rPr>
            </w:pPr>
            <w:r w:rsidRPr="00493A35">
              <w:rPr>
                <w:b/>
                <w:sz w:val="18"/>
              </w:rPr>
              <w:t xml:space="preserve">Marks </w:t>
            </w:r>
          </w:p>
          <w:p w14:paraId="0C092EAB" w14:textId="77777777" w:rsidR="007826B5" w:rsidRPr="00493A35" w:rsidRDefault="007826B5" w:rsidP="00F42752">
            <w:pPr>
              <w:spacing w:line="240" w:lineRule="auto"/>
              <w:ind w:left="113" w:right="113"/>
              <w:jc w:val="center"/>
              <w:rPr>
                <w:b/>
                <w:sz w:val="18"/>
              </w:rPr>
            </w:pPr>
            <w:r w:rsidRPr="00493A35">
              <w:rPr>
                <w:b/>
                <w:sz w:val="18"/>
              </w:rPr>
              <w:t>awarded</w:t>
            </w:r>
          </w:p>
        </w:tc>
      </w:tr>
      <w:tr w:rsidR="007826B5" w:rsidRPr="007826B5" w14:paraId="0294B128" w14:textId="77777777" w:rsidTr="00493A35">
        <w:trPr>
          <w:trHeight w:val="450"/>
        </w:trPr>
        <w:tc>
          <w:tcPr>
            <w:tcW w:w="4169" w:type="pct"/>
            <w:tcBorders>
              <w:top w:val="single" w:sz="4" w:space="0" w:color="auto"/>
              <w:left w:val="single" w:sz="4" w:space="0" w:color="auto"/>
              <w:right w:val="single" w:sz="4" w:space="0" w:color="auto"/>
            </w:tcBorders>
            <w:shd w:val="clear" w:color="auto" w:fill="D9D9D9"/>
          </w:tcPr>
          <w:p w14:paraId="5C46EDF3" w14:textId="7AF0CC69" w:rsidR="007826B5" w:rsidRPr="00CB652A" w:rsidRDefault="007826B5" w:rsidP="00CB652A">
            <w:pPr>
              <w:spacing w:line="240" w:lineRule="auto"/>
              <w:rPr>
                <w:b/>
                <w:sz w:val="16"/>
              </w:rPr>
            </w:pPr>
            <w:r w:rsidRPr="00493A35">
              <w:rPr>
                <w:b/>
              </w:rPr>
              <w:t>1. Engagement with Literature Skills</w:t>
            </w:r>
          </w:p>
        </w:tc>
        <w:tc>
          <w:tcPr>
            <w:tcW w:w="416" w:type="pct"/>
            <w:tcBorders>
              <w:top w:val="single" w:sz="4" w:space="0" w:color="auto"/>
              <w:left w:val="single" w:sz="4" w:space="0" w:color="auto"/>
              <w:right w:val="single" w:sz="4" w:space="0" w:color="auto"/>
            </w:tcBorders>
            <w:shd w:val="clear" w:color="auto" w:fill="D9D9D9"/>
          </w:tcPr>
          <w:p w14:paraId="28236429" w14:textId="28A414E0" w:rsidR="007826B5" w:rsidRPr="00493A35" w:rsidRDefault="007826B5" w:rsidP="00F42752">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493A35" w:rsidRDefault="007826B5" w:rsidP="00F42752">
            <w:pPr>
              <w:spacing w:line="240" w:lineRule="auto"/>
              <w:jc w:val="center"/>
              <w:rPr>
                <w:sz w:val="32"/>
              </w:rPr>
            </w:pPr>
          </w:p>
        </w:tc>
      </w:tr>
      <w:tr w:rsidR="007826B5" w:rsidRPr="007826B5" w14:paraId="352553BA" w14:textId="77777777" w:rsidTr="635C707F">
        <w:trPr>
          <w:trHeight w:val="450"/>
        </w:trPr>
        <w:tc>
          <w:tcPr>
            <w:tcW w:w="4169" w:type="pct"/>
            <w:vMerge w:val="restart"/>
            <w:tcBorders>
              <w:top w:val="single" w:sz="4" w:space="0" w:color="auto"/>
              <w:left w:val="single" w:sz="4" w:space="0" w:color="auto"/>
              <w:right w:val="single" w:sz="4" w:space="0" w:color="auto"/>
            </w:tcBorders>
          </w:tcPr>
          <w:p w14:paraId="117C5AC0" w14:textId="77777777" w:rsidR="007826B5" w:rsidRPr="00493A35" w:rsidRDefault="007826B5" w:rsidP="00F42752">
            <w:pPr>
              <w:spacing w:after="120" w:line="240" w:lineRule="auto"/>
              <w:rPr>
                <w:sz w:val="14"/>
              </w:rPr>
            </w:pPr>
          </w:p>
          <w:p w14:paraId="40666571" w14:textId="77777777" w:rsidR="007826B5" w:rsidRPr="00493A35" w:rsidRDefault="007826B5" w:rsidP="00F42752">
            <w:pPr>
              <w:spacing w:after="120" w:line="240" w:lineRule="auto"/>
              <w:rPr>
                <w:sz w:val="14"/>
              </w:rPr>
            </w:pPr>
          </w:p>
          <w:p w14:paraId="334E7672"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tcPr>
          <w:p w14:paraId="6422B772" w14:textId="77777777" w:rsidR="007826B5" w:rsidRPr="00493A35" w:rsidRDefault="007826B5" w:rsidP="00F42752">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493A35" w:rsidRDefault="007826B5" w:rsidP="00F42752">
            <w:pPr>
              <w:spacing w:line="240" w:lineRule="auto"/>
              <w:jc w:val="center"/>
              <w:rPr>
                <w:sz w:val="32"/>
              </w:rPr>
            </w:pPr>
          </w:p>
        </w:tc>
      </w:tr>
      <w:tr w:rsidR="007826B5" w:rsidRPr="007826B5" w14:paraId="402C76A6" w14:textId="77777777" w:rsidTr="00493A3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493A35" w:rsidRDefault="007826B5" w:rsidP="00F42752">
            <w:pPr>
              <w:spacing w:line="240" w:lineRule="auto"/>
              <w:rPr>
                <w:b/>
                <w:sz w:val="16"/>
              </w:rPr>
            </w:pPr>
          </w:p>
        </w:tc>
        <w:tc>
          <w:tcPr>
            <w:tcW w:w="416" w:type="pct"/>
            <w:tcBorders>
              <w:left w:val="single" w:sz="4" w:space="0" w:color="auto"/>
              <w:bottom w:val="single" w:sz="4" w:space="0" w:color="auto"/>
              <w:right w:val="single" w:sz="4" w:space="0" w:color="auto"/>
            </w:tcBorders>
          </w:tcPr>
          <w:p w14:paraId="391E3763" w14:textId="0D046509" w:rsidR="007826B5" w:rsidRPr="00493A35" w:rsidRDefault="0089462A" w:rsidP="00F42752">
            <w:pPr>
              <w:spacing w:line="240" w:lineRule="auto"/>
              <w:jc w:val="center"/>
              <w:rPr>
                <w:sz w:val="32"/>
              </w:rPr>
            </w:pPr>
            <w:r w:rsidRPr="635C707F">
              <w:rPr>
                <w:rFonts w:cs="Arial"/>
                <w:sz w:val="32"/>
                <w:szCs w:val="32"/>
              </w:rPr>
              <w:t>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493A35" w:rsidRDefault="007826B5" w:rsidP="00F42752">
            <w:pPr>
              <w:spacing w:line="240" w:lineRule="auto"/>
              <w:jc w:val="center"/>
              <w:rPr>
                <w:sz w:val="32"/>
              </w:rPr>
            </w:pPr>
          </w:p>
        </w:tc>
      </w:tr>
      <w:tr w:rsidR="007826B5" w:rsidRPr="007826B5" w14:paraId="6E40116B" w14:textId="77777777" w:rsidTr="00493A3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493A35" w:rsidRDefault="007826B5" w:rsidP="00F42752">
            <w:pPr>
              <w:spacing w:line="240" w:lineRule="auto"/>
              <w:rPr>
                <w:b/>
              </w:rPr>
            </w:pPr>
            <w:r w:rsidRPr="00493A35">
              <w:rPr>
                <w:b/>
              </w:rPr>
              <w:t>2. Knowledge and Understanding Skills</w:t>
            </w:r>
          </w:p>
          <w:p w14:paraId="4E1C7B22"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493A35" w:rsidRDefault="007826B5" w:rsidP="00F42752">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493A35" w:rsidRDefault="007826B5" w:rsidP="00F42752">
            <w:pPr>
              <w:spacing w:line="240" w:lineRule="auto"/>
              <w:jc w:val="center"/>
              <w:rPr>
                <w:sz w:val="32"/>
              </w:rPr>
            </w:pPr>
          </w:p>
        </w:tc>
      </w:tr>
      <w:tr w:rsidR="007826B5" w:rsidRPr="007826B5" w14:paraId="4E1D7313" w14:textId="77777777" w:rsidTr="635C707F">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493A35" w:rsidRDefault="007826B5" w:rsidP="00F42752">
            <w:pPr>
              <w:spacing w:after="120" w:line="240" w:lineRule="auto"/>
              <w:rPr>
                <w:sz w:val="14"/>
              </w:rPr>
            </w:pPr>
          </w:p>
          <w:p w14:paraId="1638C2F9" w14:textId="77777777" w:rsidR="007826B5" w:rsidRPr="00493A35" w:rsidRDefault="007826B5" w:rsidP="00F42752">
            <w:pPr>
              <w:spacing w:after="120" w:line="240" w:lineRule="auto"/>
              <w:rPr>
                <w:sz w:val="14"/>
              </w:rPr>
            </w:pPr>
          </w:p>
          <w:p w14:paraId="1A9C9936"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tcPr>
          <w:p w14:paraId="04AE5C6D" w14:textId="77777777" w:rsidR="007826B5" w:rsidRPr="00493A35" w:rsidRDefault="007826B5" w:rsidP="00F42752">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493A35" w:rsidRDefault="007826B5" w:rsidP="00F42752">
            <w:pPr>
              <w:spacing w:line="240" w:lineRule="auto"/>
              <w:jc w:val="center"/>
              <w:rPr>
                <w:sz w:val="32"/>
              </w:rPr>
            </w:pPr>
          </w:p>
        </w:tc>
      </w:tr>
      <w:tr w:rsidR="007826B5" w:rsidRPr="007826B5" w14:paraId="4C6D2305" w14:textId="77777777" w:rsidTr="00493A3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493A35" w:rsidRDefault="007826B5" w:rsidP="00F42752">
            <w:pPr>
              <w:spacing w:line="240" w:lineRule="auto"/>
              <w:rPr>
                <w:b/>
                <w:sz w:val="16"/>
              </w:rPr>
            </w:pPr>
          </w:p>
        </w:tc>
        <w:tc>
          <w:tcPr>
            <w:tcW w:w="416" w:type="pct"/>
            <w:tcBorders>
              <w:left w:val="single" w:sz="4" w:space="0" w:color="auto"/>
              <w:bottom w:val="single" w:sz="4" w:space="0" w:color="auto"/>
              <w:right w:val="single" w:sz="4" w:space="0" w:color="auto"/>
            </w:tcBorders>
          </w:tcPr>
          <w:p w14:paraId="25913136" w14:textId="4861D58F" w:rsidR="007826B5" w:rsidRPr="00493A35" w:rsidRDefault="0089462A" w:rsidP="00F42752">
            <w:pPr>
              <w:spacing w:line="240" w:lineRule="auto"/>
              <w:jc w:val="center"/>
              <w:rPr>
                <w:sz w:val="32"/>
              </w:rPr>
            </w:pPr>
            <w:r>
              <w:rPr>
                <w:rFonts w:cs="Arial"/>
                <w:sz w:val="32"/>
              </w:rPr>
              <w:t>2</w:t>
            </w:r>
            <w:r w:rsidR="006021BB">
              <w:rPr>
                <w:rFonts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493A35" w:rsidRDefault="007826B5" w:rsidP="00F42752">
            <w:pPr>
              <w:spacing w:line="240" w:lineRule="auto"/>
              <w:jc w:val="center"/>
              <w:rPr>
                <w:sz w:val="32"/>
              </w:rPr>
            </w:pPr>
          </w:p>
        </w:tc>
      </w:tr>
      <w:tr w:rsidR="007826B5" w:rsidRPr="007826B5" w14:paraId="52162E46" w14:textId="77777777" w:rsidTr="00493A3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493A35" w:rsidRDefault="007826B5" w:rsidP="00F42752">
            <w:pPr>
              <w:spacing w:line="240" w:lineRule="auto"/>
              <w:rPr>
                <w:b/>
                <w:sz w:val="16"/>
              </w:rPr>
            </w:pPr>
            <w:r w:rsidRPr="00493A35">
              <w:rPr>
                <w:b/>
              </w:rPr>
              <w:t>3. Cognitive and Intellectual Skills</w:t>
            </w:r>
          </w:p>
          <w:p w14:paraId="2759776D"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493A35" w:rsidRDefault="007826B5" w:rsidP="00F42752">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493A35" w:rsidRDefault="007826B5" w:rsidP="00F42752">
            <w:pPr>
              <w:spacing w:line="240" w:lineRule="auto"/>
              <w:jc w:val="center"/>
              <w:rPr>
                <w:sz w:val="32"/>
              </w:rPr>
            </w:pPr>
          </w:p>
        </w:tc>
      </w:tr>
      <w:tr w:rsidR="007826B5" w:rsidRPr="007826B5" w14:paraId="1CF62AAA" w14:textId="77777777" w:rsidTr="635C707F">
        <w:trPr>
          <w:trHeight w:val="450"/>
        </w:trPr>
        <w:tc>
          <w:tcPr>
            <w:tcW w:w="4169" w:type="pct"/>
            <w:vMerge w:val="restart"/>
            <w:tcBorders>
              <w:top w:val="single" w:sz="4" w:space="0" w:color="auto"/>
              <w:left w:val="single" w:sz="4" w:space="0" w:color="auto"/>
              <w:right w:val="single" w:sz="4" w:space="0" w:color="auto"/>
            </w:tcBorders>
          </w:tcPr>
          <w:p w14:paraId="1B426A88" w14:textId="77777777" w:rsidR="007826B5" w:rsidRPr="00493A35" w:rsidRDefault="007826B5" w:rsidP="00F42752">
            <w:pPr>
              <w:spacing w:after="120" w:line="240" w:lineRule="auto"/>
              <w:rPr>
                <w:sz w:val="14"/>
              </w:rPr>
            </w:pPr>
          </w:p>
          <w:p w14:paraId="5DFDB334"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tcPr>
          <w:p w14:paraId="68D0BCE3" w14:textId="77777777" w:rsidR="007826B5" w:rsidRPr="00493A35" w:rsidRDefault="007826B5" w:rsidP="00F42752">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493A35" w:rsidRDefault="007826B5" w:rsidP="00F42752">
            <w:pPr>
              <w:spacing w:line="240" w:lineRule="auto"/>
              <w:jc w:val="center"/>
              <w:rPr>
                <w:sz w:val="32"/>
              </w:rPr>
            </w:pPr>
          </w:p>
        </w:tc>
      </w:tr>
      <w:tr w:rsidR="007826B5" w:rsidRPr="007826B5" w14:paraId="4972A0F4" w14:textId="77777777" w:rsidTr="00493A3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493A35" w:rsidRDefault="007826B5" w:rsidP="00F42752">
            <w:pPr>
              <w:spacing w:line="240" w:lineRule="auto"/>
              <w:rPr>
                <w:b/>
                <w:sz w:val="16"/>
              </w:rPr>
            </w:pPr>
          </w:p>
        </w:tc>
        <w:tc>
          <w:tcPr>
            <w:tcW w:w="416" w:type="pct"/>
            <w:tcBorders>
              <w:left w:val="single" w:sz="4" w:space="0" w:color="auto"/>
              <w:bottom w:val="single" w:sz="4" w:space="0" w:color="auto"/>
              <w:right w:val="single" w:sz="4" w:space="0" w:color="auto"/>
            </w:tcBorders>
          </w:tcPr>
          <w:p w14:paraId="728966DD" w14:textId="439C703A" w:rsidR="007826B5" w:rsidRPr="00493A35" w:rsidRDefault="0089462A" w:rsidP="00F42752">
            <w:pPr>
              <w:spacing w:line="240" w:lineRule="auto"/>
              <w:jc w:val="center"/>
              <w:rPr>
                <w:sz w:val="32"/>
              </w:rPr>
            </w:pPr>
            <w:r w:rsidRPr="635C707F">
              <w:rPr>
                <w:rFonts w:cs="Arial"/>
                <w:sz w:val="32"/>
                <w:szCs w:val="32"/>
              </w:rPr>
              <w:t>2</w:t>
            </w:r>
            <w:r w:rsidR="006021BB">
              <w:rPr>
                <w:rFonts w:cs="Arial"/>
                <w:sz w:val="32"/>
                <w:szCs w:val="32"/>
              </w:rPr>
              <w:t>0</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493A35" w:rsidRDefault="007826B5" w:rsidP="00F42752">
            <w:pPr>
              <w:spacing w:line="240" w:lineRule="auto"/>
              <w:jc w:val="center"/>
              <w:rPr>
                <w:sz w:val="32"/>
              </w:rPr>
            </w:pPr>
          </w:p>
        </w:tc>
      </w:tr>
      <w:tr w:rsidR="007826B5" w:rsidRPr="007826B5" w14:paraId="5C4616F0" w14:textId="77777777" w:rsidTr="00493A3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493A35" w:rsidRDefault="007826B5" w:rsidP="00F42752">
            <w:pPr>
              <w:spacing w:line="240" w:lineRule="auto"/>
              <w:rPr>
                <w:b/>
                <w:sz w:val="16"/>
              </w:rPr>
            </w:pPr>
            <w:r w:rsidRPr="00493A35">
              <w:rPr>
                <w:b/>
              </w:rPr>
              <w:t>4. Practical Application Skills</w:t>
            </w:r>
          </w:p>
          <w:p w14:paraId="7C8F869F"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493A35" w:rsidRDefault="007826B5" w:rsidP="00F42752">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493A35" w:rsidRDefault="007826B5" w:rsidP="00F42752">
            <w:pPr>
              <w:spacing w:line="240" w:lineRule="auto"/>
              <w:jc w:val="center"/>
              <w:rPr>
                <w:sz w:val="32"/>
              </w:rPr>
            </w:pPr>
          </w:p>
        </w:tc>
      </w:tr>
      <w:tr w:rsidR="007826B5" w:rsidRPr="007826B5" w14:paraId="0D52D63A" w14:textId="77777777" w:rsidTr="635C707F">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493A35" w:rsidRDefault="007826B5" w:rsidP="00F42752">
            <w:pPr>
              <w:spacing w:after="120" w:line="240" w:lineRule="auto"/>
              <w:rPr>
                <w:sz w:val="14"/>
              </w:rPr>
            </w:pPr>
          </w:p>
          <w:p w14:paraId="6D8F9F0B" w14:textId="77777777" w:rsidR="007826B5" w:rsidRPr="00493A35" w:rsidRDefault="007826B5" w:rsidP="00F42752">
            <w:pPr>
              <w:spacing w:after="120" w:line="240" w:lineRule="auto"/>
              <w:rPr>
                <w:sz w:val="14"/>
              </w:rPr>
            </w:pPr>
          </w:p>
          <w:p w14:paraId="39D55F15"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tcPr>
          <w:p w14:paraId="49AD8CA8" w14:textId="77777777" w:rsidR="007826B5" w:rsidRPr="00493A35" w:rsidRDefault="007826B5" w:rsidP="00F42752">
            <w:pPr>
              <w:spacing w:line="240" w:lineRule="auto"/>
              <w:jc w:val="center"/>
              <w:rPr>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493A35" w:rsidRDefault="007826B5" w:rsidP="00F42752">
            <w:pPr>
              <w:spacing w:line="240" w:lineRule="auto"/>
              <w:jc w:val="center"/>
              <w:rPr>
                <w:sz w:val="32"/>
              </w:rPr>
            </w:pPr>
          </w:p>
        </w:tc>
      </w:tr>
      <w:tr w:rsidR="007826B5" w:rsidRPr="007826B5" w14:paraId="23245AF9" w14:textId="77777777" w:rsidTr="00493A3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493A35" w:rsidRDefault="007826B5" w:rsidP="00F42752">
            <w:pPr>
              <w:spacing w:line="240" w:lineRule="auto"/>
              <w:rPr>
                <w:b/>
                <w:sz w:val="16"/>
              </w:rPr>
            </w:pPr>
          </w:p>
        </w:tc>
        <w:tc>
          <w:tcPr>
            <w:tcW w:w="416" w:type="pct"/>
            <w:tcBorders>
              <w:left w:val="single" w:sz="4" w:space="0" w:color="auto"/>
              <w:bottom w:val="single" w:sz="4" w:space="0" w:color="auto"/>
              <w:right w:val="single" w:sz="4" w:space="0" w:color="auto"/>
            </w:tcBorders>
          </w:tcPr>
          <w:p w14:paraId="66EC84D9" w14:textId="296BEBEF" w:rsidR="007826B5" w:rsidRPr="00493A35" w:rsidRDefault="0089462A" w:rsidP="00F42752">
            <w:pPr>
              <w:spacing w:line="240" w:lineRule="auto"/>
              <w:jc w:val="center"/>
              <w:rPr>
                <w:sz w:val="32"/>
              </w:rPr>
            </w:pPr>
            <w:r>
              <w:rPr>
                <w:rFonts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493A35" w:rsidRDefault="007826B5" w:rsidP="00F42752">
            <w:pPr>
              <w:spacing w:line="240" w:lineRule="auto"/>
              <w:jc w:val="center"/>
              <w:rPr>
                <w:sz w:val="32"/>
              </w:rPr>
            </w:pPr>
          </w:p>
        </w:tc>
      </w:tr>
      <w:tr w:rsidR="007826B5" w:rsidRPr="007826B5" w14:paraId="0B410996" w14:textId="77777777" w:rsidTr="00493A3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493A35" w:rsidRDefault="007826B5" w:rsidP="00F42752">
            <w:pPr>
              <w:spacing w:line="240" w:lineRule="auto"/>
              <w:rPr>
                <w:b/>
                <w:sz w:val="16"/>
              </w:rPr>
            </w:pPr>
            <w:r w:rsidRPr="00493A35">
              <w:rPr>
                <w:b/>
              </w:rPr>
              <w:t>5. Transferable Skills for Life and Professional Practice</w:t>
            </w:r>
          </w:p>
          <w:p w14:paraId="7F512665"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493A35" w:rsidRDefault="007826B5" w:rsidP="00F42752">
            <w:pPr>
              <w:spacing w:line="240" w:lineRule="auto"/>
              <w:jc w:val="center"/>
              <w:rPr>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493A35" w:rsidRDefault="007826B5" w:rsidP="00F42752">
            <w:pPr>
              <w:spacing w:line="240" w:lineRule="auto"/>
              <w:jc w:val="center"/>
              <w:rPr>
                <w:sz w:val="32"/>
              </w:rPr>
            </w:pPr>
          </w:p>
        </w:tc>
      </w:tr>
      <w:tr w:rsidR="007826B5" w:rsidRPr="007826B5" w14:paraId="41656FE0" w14:textId="77777777" w:rsidTr="00493A3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493A35" w:rsidRDefault="007826B5" w:rsidP="00F42752">
            <w:pPr>
              <w:spacing w:after="120" w:line="240" w:lineRule="auto"/>
              <w:rPr>
                <w:sz w:val="14"/>
              </w:rPr>
            </w:pPr>
          </w:p>
          <w:p w14:paraId="58968572" w14:textId="77777777" w:rsidR="007826B5" w:rsidRPr="00493A35" w:rsidRDefault="007826B5" w:rsidP="00F42752">
            <w:pPr>
              <w:spacing w:after="120" w:line="240" w:lineRule="auto"/>
              <w:rPr>
                <w:sz w:val="14"/>
              </w:rPr>
            </w:pPr>
          </w:p>
          <w:p w14:paraId="218A560F" w14:textId="77777777" w:rsidR="007826B5" w:rsidRPr="00493A35" w:rsidRDefault="007826B5" w:rsidP="00F42752">
            <w:pPr>
              <w:spacing w:after="120" w:line="240" w:lineRule="auto"/>
              <w:rPr>
                <w:sz w:val="14"/>
              </w:rPr>
            </w:pPr>
          </w:p>
        </w:tc>
        <w:tc>
          <w:tcPr>
            <w:tcW w:w="416" w:type="pct"/>
            <w:tcBorders>
              <w:top w:val="single" w:sz="4" w:space="0" w:color="auto"/>
              <w:left w:val="single" w:sz="4" w:space="0" w:color="auto"/>
              <w:right w:val="single" w:sz="4" w:space="0" w:color="auto"/>
            </w:tcBorders>
          </w:tcPr>
          <w:p w14:paraId="531449A7" w14:textId="24B52244" w:rsidR="007826B5" w:rsidRPr="00493A35" w:rsidRDefault="006021BB" w:rsidP="00F42752">
            <w:pPr>
              <w:spacing w:line="240" w:lineRule="auto"/>
              <w:jc w:val="center"/>
              <w:rPr>
                <w:sz w:val="32"/>
              </w:rPr>
            </w:pPr>
            <w:r>
              <w:rPr>
                <w:rFonts w:cs="Arial"/>
                <w:sz w:val="32"/>
                <w:szCs w:val="32"/>
              </w:rPr>
              <w:t>3</w:t>
            </w:r>
            <w:r w:rsidR="635C707F" w:rsidRPr="635C707F">
              <w:rPr>
                <w:rFonts w:cs="Arial"/>
                <w:sz w:val="32"/>
                <w:szCs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493A35" w:rsidRDefault="007826B5" w:rsidP="00F42752">
            <w:pPr>
              <w:spacing w:line="240" w:lineRule="auto"/>
              <w:jc w:val="center"/>
              <w:rPr>
                <w:sz w:val="32"/>
              </w:rPr>
            </w:pPr>
          </w:p>
        </w:tc>
      </w:tr>
      <w:tr w:rsidR="007826B5" w:rsidRPr="007826B5" w14:paraId="206FF24F" w14:textId="77777777" w:rsidTr="00493A3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493A35" w:rsidRDefault="007826B5" w:rsidP="00F42752">
            <w:pPr>
              <w:spacing w:line="240" w:lineRule="auto"/>
              <w:rPr>
                <w:b/>
                <w:sz w:val="16"/>
              </w:rPr>
            </w:pPr>
          </w:p>
        </w:tc>
        <w:tc>
          <w:tcPr>
            <w:tcW w:w="416" w:type="pct"/>
            <w:tcBorders>
              <w:left w:val="single" w:sz="4" w:space="0" w:color="auto"/>
              <w:bottom w:val="single" w:sz="4" w:space="0" w:color="auto"/>
              <w:right w:val="single" w:sz="4" w:space="0" w:color="auto"/>
            </w:tcBorders>
          </w:tcPr>
          <w:p w14:paraId="6AF53AF4" w14:textId="77777777" w:rsidR="007826B5" w:rsidRPr="00493A35" w:rsidRDefault="007826B5" w:rsidP="00F42752">
            <w:pPr>
              <w:spacing w:line="240" w:lineRule="auto"/>
              <w:jc w:val="center"/>
              <w:rPr>
                <w:sz w:val="32"/>
              </w:rPr>
            </w:pP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493A35" w:rsidRDefault="007826B5" w:rsidP="00F42752">
            <w:pPr>
              <w:spacing w:line="240" w:lineRule="auto"/>
              <w:jc w:val="center"/>
              <w:rPr>
                <w:sz w:val="32"/>
              </w:rPr>
            </w:pPr>
          </w:p>
        </w:tc>
      </w:tr>
    </w:tbl>
    <w:p w14:paraId="01AF863D" w14:textId="77777777" w:rsidR="007826B5" w:rsidRPr="00493A35" w:rsidRDefault="007826B5" w:rsidP="00F42752">
      <w:pPr>
        <w:spacing w:line="240" w:lineRule="auto"/>
        <w:ind w:left="284" w:right="531"/>
        <w:rPr>
          <w:b/>
          <w:sz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493A35" w:rsidRDefault="007826B5" w:rsidP="00F42752">
            <w:pPr>
              <w:spacing w:line="240" w:lineRule="auto"/>
              <w:rPr>
                <w:sz w:val="16"/>
              </w:rPr>
            </w:pPr>
            <w:r w:rsidRPr="00493A35">
              <w:rPr>
                <w:b/>
                <w:sz w:val="22"/>
              </w:rPr>
              <w:t xml:space="preserve">Assessment Mark </w:t>
            </w:r>
            <w:r w:rsidRPr="00493A35">
              <w:rPr>
                <w:sz w:val="22"/>
              </w:rPr>
              <w:t>(</w:t>
            </w:r>
            <w:r w:rsidRPr="00493A35">
              <w:rPr>
                <w:sz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493A35" w:rsidRDefault="007826B5" w:rsidP="00F42752">
            <w:pPr>
              <w:spacing w:line="240" w:lineRule="auto"/>
              <w:rPr>
                <w:b/>
                <w:sz w:val="16"/>
              </w:rPr>
            </w:pPr>
            <w:r w:rsidRPr="00493A35">
              <w:rPr>
                <w:b/>
                <w:sz w:val="16"/>
              </w:rPr>
              <w:t>Late Submission Penalties (tick if appropriate)</w:t>
            </w:r>
          </w:p>
        </w:tc>
        <w:tc>
          <w:tcPr>
            <w:tcW w:w="1060" w:type="dxa"/>
            <w:vMerge w:val="restart"/>
            <w:vAlign w:val="center"/>
          </w:tcPr>
          <w:p w14:paraId="694C4059" w14:textId="77777777" w:rsidR="007826B5" w:rsidRPr="00493A35" w:rsidRDefault="007826B5" w:rsidP="00F42752">
            <w:pPr>
              <w:spacing w:line="240" w:lineRule="auto"/>
              <w:jc w:val="right"/>
              <w:rPr>
                <w:b/>
              </w:rPr>
            </w:pPr>
            <w:r w:rsidRPr="00493A35">
              <w:rPr>
                <w:b/>
              </w:rPr>
              <w:t>%</w:t>
            </w:r>
          </w:p>
        </w:tc>
      </w:tr>
      <w:tr w:rsidR="007826B5" w:rsidRPr="007826B5" w14:paraId="2E41B4A4" w14:textId="77777777" w:rsidTr="007826B5">
        <w:trPr>
          <w:cantSplit/>
        </w:trPr>
        <w:tc>
          <w:tcPr>
            <w:tcW w:w="6062" w:type="dxa"/>
            <w:vMerge/>
            <w:vAlign w:val="bottom"/>
          </w:tcPr>
          <w:p w14:paraId="1067878E" w14:textId="77777777" w:rsidR="007826B5" w:rsidRPr="00493A35" w:rsidRDefault="007826B5" w:rsidP="00F42752">
            <w:pPr>
              <w:spacing w:line="240" w:lineRule="auto"/>
            </w:pPr>
          </w:p>
        </w:tc>
        <w:tc>
          <w:tcPr>
            <w:tcW w:w="2903" w:type="dxa"/>
            <w:vAlign w:val="bottom"/>
          </w:tcPr>
          <w:p w14:paraId="6EC8041C" w14:textId="77777777" w:rsidR="007826B5" w:rsidRPr="00493A35" w:rsidRDefault="007826B5" w:rsidP="00F42752">
            <w:pPr>
              <w:spacing w:line="240" w:lineRule="auto"/>
              <w:rPr>
                <w:b/>
                <w:sz w:val="16"/>
              </w:rPr>
            </w:pPr>
            <w:r w:rsidRPr="00493A35">
              <w:rPr>
                <w:sz w:val="16"/>
              </w:rPr>
              <w:t>Up to 1 week late (</w:t>
            </w:r>
            <w:r w:rsidRPr="00493A35">
              <w:rPr>
                <w:sz w:val="12"/>
              </w:rPr>
              <w:t>40% Max)</w:t>
            </w:r>
          </w:p>
        </w:tc>
        <w:tc>
          <w:tcPr>
            <w:tcW w:w="641" w:type="dxa"/>
            <w:vAlign w:val="bottom"/>
          </w:tcPr>
          <w:p w14:paraId="0A52A8DA" w14:textId="77777777" w:rsidR="007826B5" w:rsidRPr="00493A35" w:rsidRDefault="007826B5" w:rsidP="00F42752">
            <w:pPr>
              <w:spacing w:line="240" w:lineRule="auto"/>
              <w:jc w:val="center"/>
              <w:rPr>
                <w:sz w:val="12"/>
              </w:rPr>
            </w:pPr>
          </w:p>
        </w:tc>
        <w:tc>
          <w:tcPr>
            <w:tcW w:w="1060" w:type="dxa"/>
            <w:vMerge/>
            <w:vAlign w:val="bottom"/>
          </w:tcPr>
          <w:p w14:paraId="20245E48" w14:textId="77777777" w:rsidR="007826B5" w:rsidRPr="00493A35" w:rsidRDefault="007826B5" w:rsidP="00F42752">
            <w:pPr>
              <w:spacing w:line="240" w:lineRule="auto"/>
              <w:ind w:leftChars="71" w:left="170"/>
            </w:pPr>
          </w:p>
        </w:tc>
      </w:tr>
      <w:tr w:rsidR="007826B5" w:rsidRPr="007826B5" w14:paraId="7114BDBE" w14:textId="77777777" w:rsidTr="007826B5">
        <w:trPr>
          <w:cantSplit/>
        </w:trPr>
        <w:tc>
          <w:tcPr>
            <w:tcW w:w="6062" w:type="dxa"/>
            <w:vMerge/>
            <w:vAlign w:val="bottom"/>
          </w:tcPr>
          <w:p w14:paraId="29BBD22B" w14:textId="77777777" w:rsidR="007826B5" w:rsidRPr="00493A35" w:rsidRDefault="007826B5" w:rsidP="00F42752">
            <w:pPr>
              <w:spacing w:line="240" w:lineRule="auto"/>
            </w:pPr>
          </w:p>
        </w:tc>
        <w:tc>
          <w:tcPr>
            <w:tcW w:w="2903" w:type="dxa"/>
            <w:vAlign w:val="bottom"/>
          </w:tcPr>
          <w:p w14:paraId="257A8640" w14:textId="77777777" w:rsidR="007826B5" w:rsidRPr="00493A35" w:rsidRDefault="007826B5" w:rsidP="00F42752">
            <w:pPr>
              <w:spacing w:line="240" w:lineRule="auto"/>
              <w:rPr>
                <w:b/>
                <w:sz w:val="16"/>
              </w:rPr>
            </w:pPr>
            <w:r w:rsidRPr="00493A35">
              <w:rPr>
                <w:sz w:val="16"/>
              </w:rPr>
              <w:t>Over 1 week late (</w:t>
            </w:r>
            <w:r w:rsidRPr="00493A35">
              <w:rPr>
                <w:sz w:val="12"/>
              </w:rPr>
              <w:t>0%)</w:t>
            </w:r>
          </w:p>
        </w:tc>
        <w:tc>
          <w:tcPr>
            <w:tcW w:w="641" w:type="dxa"/>
            <w:vAlign w:val="bottom"/>
          </w:tcPr>
          <w:p w14:paraId="687D1BCA" w14:textId="77777777" w:rsidR="007826B5" w:rsidRPr="00493A35" w:rsidRDefault="007826B5" w:rsidP="00F42752">
            <w:pPr>
              <w:spacing w:line="240" w:lineRule="auto"/>
              <w:jc w:val="center"/>
              <w:rPr>
                <w:sz w:val="12"/>
              </w:rPr>
            </w:pPr>
          </w:p>
        </w:tc>
        <w:tc>
          <w:tcPr>
            <w:tcW w:w="1060" w:type="dxa"/>
            <w:vMerge/>
            <w:vAlign w:val="bottom"/>
          </w:tcPr>
          <w:p w14:paraId="22A00CB8" w14:textId="77777777" w:rsidR="007826B5" w:rsidRPr="00493A35" w:rsidRDefault="007826B5" w:rsidP="00F42752">
            <w:pPr>
              <w:spacing w:line="240" w:lineRule="auto"/>
              <w:ind w:firstLineChars="141" w:firstLine="338"/>
            </w:pPr>
          </w:p>
        </w:tc>
      </w:tr>
    </w:tbl>
    <w:p w14:paraId="5A12D0D3" w14:textId="77777777" w:rsidR="00152E9D" w:rsidRDefault="00152E9D" w:rsidP="00F42752">
      <w:pPr>
        <w:spacing w:line="240" w:lineRule="auto"/>
        <w:rPr>
          <w:rFonts w:cs="Arial"/>
        </w:rPr>
      </w:pPr>
    </w:p>
    <w:p w14:paraId="1EE22484" w14:textId="77777777" w:rsidR="00C073F1" w:rsidRDefault="00C073F1" w:rsidP="00F42752">
      <w:pPr>
        <w:spacing w:line="240" w:lineRule="auto"/>
        <w:rPr>
          <w:rFonts w:cs="Arial"/>
        </w:rPr>
      </w:pPr>
    </w:p>
    <w:p w14:paraId="649FAB13" w14:textId="77777777" w:rsidR="00C073F1" w:rsidRDefault="00C073F1" w:rsidP="00F42752">
      <w:pPr>
        <w:spacing w:line="240" w:lineRule="auto"/>
        <w:rPr>
          <w:rFonts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3C00621" w14:textId="77777777" w:rsidR="007826B5" w:rsidRDefault="007826B5" w:rsidP="00F42752">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493A35" w:rsidRDefault="007826B5" w:rsidP="00F42752">
            <w:pPr>
              <w:pStyle w:val="NormalWeb"/>
              <w:rPr>
                <w:rFonts w:ascii="Arial" w:hAnsi="Arial"/>
                <w:b/>
                <w:color w:val="303B44"/>
                <w:sz w:val="22"/>
              </w:rPr>
            </w:pPr>
            <w:bookmarkStart w:id="0" w:name="_Toc48728836"/>
            <w:r w:rsidRPr="00493A35">
              <w:rPr>
                <w:rFonts w:ascii="Arial" w:hAnsi="Arial"/>
                <w:b/>
                <w:color w:val="303B44"/>
                <w:sz w:val="22"/>
              </w:rPr>
              <w:lastRenderedPageBreak/>
              <w:t>GENERIC ASSESSMENT CRITERIA</w:t>
            </w:r>
            <w:bookmarkEnd w:id="0"/>
          </w:p>
        </w:tc>
      </w:tr>
    </w:tbl>
    <w:p w14:paraId="5C9A1AAD" w14:textId="77777777" w:rsidR="007826B5" w:rsidRPr="00493A35" w:rsidRDefault="007826B5" w:rsidP="00F42752">
      <w:pPr>
        <w:pStyle w:val="NormalWeb"/>
        <w:rPr>
          <w:rFonts w:ascii="Arial" w:hAnsi="Arial"/>
          <w:color w:val="303B44"/>
          <w:sz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493A35" w:rsidRDefault="007826B5" w:rsidP="00F42752">
            <w:pPr>
              <w:spacing w:line="240" w:lineRule="auto"/>
              <w:rPr>
                <w:b/>
              </w:rPr>
            </w:pPr>
            <w:r w:rsidRPr="00493A35">
              <w:rPr>
                <w:b/>
              </w:rPr>
              <w:t>Level 5</w:t>
            </w:r>
          </w:p>
        </w:tc>
      </w:tr>
      <w:tr w:rsidR="007826B5" w:rsidRPr="00D9771E" w14:paraId="575ACAF7" w14:textId="77777777" w:rsidTr="007826B5">
        <w:tc>
          <w:tcPr>
            <w:tcW w:w="13948" w:type="dxa"/>
            <w:shd w:val="clear" w:color="auto" w:fill="FFCCFF"/>
          </w:tcPr>
          <w:p w14:paraId="64BD906E" w14:textId="77777777" w:rsidR="007826B5" w:rsidRPr="00493A35" w:rsidRDefault="007826B5" w:rsidP="00F42752">
            <w:pPr>
              <w:spacing w:line="240" w:lineRule="auto"/>
              <w:rPr>
                <w:rFonts w:eastAsia="Arial"/>
                <w:spacing w:val="-1"/>
              </w:rPr>
            </w:pPr>
            <w:r w:rsidRPr="00493A35">
              <w:rPr>
                <w:rFonts w:eastAsia="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493A35">
              <w:rPr>
                <w:rFonts w:eastAsia="Arial"/>
                <w:spacing w:val="-1"/>
              </w:rPr>
              <w:t>audiences, and</w:t>
            </w:r>
            <w:proofErr w:type="gramEnd"/>
            <w:r w:rsidRPr="00493A35">
              <w:rPr>
                <w:rFonts w:eastAsia="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493A35" w:rsidRDefault="007826B5" w:rsidP="00F42752">
      <w:pPr>
        <w:spacing w:line="240" w:lineRule="auto"/>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493A35" w:rsidRDefault="007826B5" w:rsidP="00F42752">
            <w:pPr>
              <w:spacing w:line="240" w:lineRule="auto"/>
              <w:rPr>
                <w:b/>
                <w:sz w:val="18"/>
              </w:rPr>
            </w:pPr>
            <w:r w:rsidRPr="00493A35">
              <w:rPr>
                <w:b/>
                <w:sz w:val="18"/>
              </w:rPr>
              <w:t>Level 5</w:t>
            </w:r>
          </w:p>
        </w:tc>
        <w:tc>
          <w:tcPr>
            <w:tcW w:w="1736" w:type="dxa"/>
            <w:shd w:val="clear" w:color="auto" w:fill="FF99FF"/>
            <w:vAlign w:val="center"/>
          </w:tcPr>
          <w:p w14:paraId="044D052E" w14:textId="77777777" w:rsidR="007826B5" w:rsidRPr="00493A35" w:rsidRDefault="007826B5" w:rsidP="00F42752">
            <w:pPr>
              <w:spacing w:line="240" w:lineRule="auto"/>
              <w:jc w:val="center"/>
              <w:rPr>
                <w:b/>
                <w:sz w:val="18"/>
              </w:rPr>
            </w:pPr>
            <w:r w:rsidRPr="00493A35">
              <w:rPr>
                <w:b/>
                <w:sz w:val="18"/>
              </w:rPr>
              <w:t>FAIL</w:t>
            </w:r>
          </w:p>
        </w:tc>
        <w:tc>
          <w:tcPr>
            <w:tcW w:w="1736" w:type="dxa"/>
            <w:shd w:val="clear" w:color="auto" w:fill="FF99FF"/>
            <w:vAlign w:val="center"/>
          </w:tcPr>
          <w:p w14:paraId="19CC6D16" w14:textId="77777777" w:rsidR="007826B5" w:rsidRPr="00493A35" w:rsidRDefault="007826B5" w:rsidP="00F42752">
            <w:pPr>
              <w:spacing w:line="240" w:lineRule="auto"/>
              <w:jc w:val="center"/>
              <w:rPr>
                <w:b/>
                <w:sz w:val="18"/>
              </w:rPr>
            </w:pPr>
            <w:r w:rsidRPr="00493A35">
              <w:rPr>
                <w:b/>
                <w:sz w:val="18"/>
              </w:rPr>
              <w:t>MARGINAL FAIL</w:t>
            </w:r>
          </w:p>
        </w:tc>
        <w:tc>
          <w:tcPr>
            <w:tcW w:w="1736" w:type="dxa"/>
            <w:shd w:val="clear" w:color="auto" w:fill="FF99FF"/>
            <w:vAlign w:val="center"/>
          </w:tcPr>
          <w:p w14:paraId="5281A162" w14:textId="77777777" w:rsidR="007826B5" w:rsidRPr="00493A35" w:rsidRDefault="007826B5" w:rsidP="00F42752">
            <w:pPr>
              <w:spacing w:line="240" w:lineRule="auto"/>
              <w:jc w:val="center"/>
              <w:rPr>
                <w:b/>
                <w:sz w:val="18"/>
              </w:rPr>
            </w:pPr>
            <w:r w:rsidRPr="00493A35">
              <w:rPr>
                <w:b/>
                <w:sz w:val="18"/>
              </w:rPr>
              <w:t>SATISFACTORY</w:t>
            </w:r>
          </w:p>
          <w:p w14:paraId="521915E0" w14:textId="77777777" w:rsidR="007826B5" w:rsidRPr="00493A35" w:rsidRDefault="007826B5" w:rsidP="00F42752">
            <w:pPr>
              <w:spacing w:line="240" w:lineRule="auto"/>
              <w:jc w:val="center"/>
              <w:rPr>
                <w:b/>
                <w:sz w:val="18"/>
              </w:rPr>
            </w:pPr>
            <w:r w:rsidRPr="00493A35">
              <w:rPr>
                <w:b/>
                <w:sz w:val="18"/>
              </w:rPr>
              <w:t>(3</w:t>
            </w:r>
            <w:r w:rsidRPr="00493A35">
              <w:rPr>
                <w:b/>
                <w:sz w:val="18"/>
                <w:vertAlign w:val="superscript"/>
              </w:rPr>
              <w:t>rd</w:t>
            </w:r>
            <w:r w:rsidRPr="00493A35">
              <w:rPr>
                <w:b/>
                <w:sz w:val="18"/>
              </w:rPr>
              <w:t xml:space="preserve"> / Pass)</w:t>
            </w:r>
          </w:p>
        </w:tc>
        <w:tc>
          <w:tcPr>
            <w:tcW w:w="1736" w:type="dxa"/>
            <w:shd w:val="clear" w:color="auto" w:fill="FF99FF"/>
            <w:vAlign w:val="center"/>
          </w:tcPr>
          <w:p w14:paraId="27691415" w14:textId="77777777" w:rsidR="007826B5" w:rsidRPr="00493A35" w:rsidRDefault="007826B5" w:rsidP="00F42752">
            <w:pPr>
              <w:spacing w:line="240" w:lineRule="auto"/>
              <w:jc w:val="center"/>
              <w:rPr>
                <w:b/>
                <w:sz w:val="18"/>
              </w:rPr>
            </w:pPr>
            <w:r w:rsidRPr="00493A35">
              <w:rPr>
                <w:b/>
                <w:sz w:val="18"/>
              </w:rPr>
              <w:t>GOOD</w:t>
            </w:r>
          </w:p>
          <w:p w14:paraId="05343E14" w14:textId="77777777" w:rsidR="007826B5" w:rsidRPr="00493A35" w:rsidRDefault="007826B5" w:rsidP="00F42752">
            <w:pPr>
              <w:spacing w:line="240" w:lineRule="auto"/>
              <w:jc w:val="center"/>
              <w:rPr>
                <w:b/>
                <w:sz w:val="18"/>
              </w:rPr>
            </w:pPr>
            <w:r w:rsidRPr="00493A35">
              <w:rPr>
                <w:b/>
                <w:sz w:val="18"/>
              </w:rPr>
              <w:t>(2.2 / Pass)</w:t>
            </w:r>
          </w:p>
        </w:tc>
        <w:tc>
          <w:tcPr>
            <w:tcW w:w="1736" w:type="dxa"/>
            <w:shd w:val="clear" w:color="auto" w:fill="FF99FF"/>
            <w:vAlign w:val="center"/>
          </w:tcPr>
          <w:p w14:paraId="403E2D94" w14:textId="77777777" w:rsidR="007826B5" w:rsidRPr="00493A35" w:rsidRDefault="007826B5" w:rsidP="00F42752">
            <w:pPr>
              <w:spacing w:line="240" w:lineRule="auto"/>
              <w:jc w:val="center"/>
              <w:rPr>
                <w:b/>
                <w:sz w:val="18"/>
              </w:rPr>
            </w:pPr>
            <w:r w:rsidRPr="00493A35">
              <w:rPr>
                <w:b/>
                <w:sz w:val="18"/>
              </w:rPr>
              <w:t>VERY GOOD</w:t>
            </w:r>
          </w:p>
          <w:p w14:paraId="2C6755F7" w14:textId="77777777" w:rsidR="007826B5" w:rsidRPr="00493A35" w:rsidRDefault="007826B5" w:rsidP="00F42752">
            <w:pPr>
              <w:spacing w:line="240" w:lineRule="auto"/>
              <w:jc w:val="center"/>
              <w:rPr>
                <w:b/>
                <w:sz w:val="18"/>
              </w:rPr>
            </w:pPr>
            <w:r w:rsidRPr="00493A35">
              <w:rPr>
                <w:b/>
                <w:sz w:val="18"/>
              </w:rPr>
              <w:t>(2.1 / Merit)</w:t>
            </w:r>
          </w:p>
        </w:tc>
        <w:tc>
          <w:tcPr>
            <w:tcW w:w="1736" w:type="dxa"/>
            <w:shd w:val="clear" w:color="auto" w:fill="FF99FF"/>
            <w:vAlign w:val="center"/>
          </w:tcPr>
          <w:p w14:paraId="1359BE59" w14:textId="77777777" w:rsidR="007826B5" w:rsidRPr="00493A35" w:rsidRDefault="007826B5" w:rsidP="00F42752">
            <w:pPr>
              <w:spacing w:line="240" w:lineRule="auto"/>
              <w:jc w:val="center"/>
              <w:rPr>
                <w:b/>
                <w:sz w:val="18"/>
              </w:rPr>
            </w:pPr>
            <w:r w:rsidRPr="00493A35">
              <w:rPr>
                <w:b/>
                <w:sz w:val="18"/>
              </w:rPr>
              <w:t>EXCELLENT</w:t>
            </w:r>
          </w:p>
          <w:p w14:paraId="74E81919" w14:textId="77777777" w:rsidR="007826B5" w:rsidRPr="00493A35" w:rsidRDefault="007826B5" w:rsidP="00F42752">
            <w:pPr>
              <w:spacing w:line="240" w:lineRule="auto"/>
              <w:jc w:val="center"/>
              <w:rPr>
                <w:b/>
                <w:sz w:val="18"/>
              </w:rPr>
            </w:pPr>
            <w:r w:rsidRPr="00493A35">
              <w:rPr>
                <w:b/>
                <w:sz w:val="18"/>
              </w:rPr>
              <w:t>(1</w:t>
            </w:r>
            <w:r w:rsidRPr="00493A35">
              <w:rPr>
                <w:b/>
                <w:sz w:val="18"/>
                <w:vertAlign w:val="superscript"/>
              </w:rPr>
              <w:t>st</w:t>
            </w:r>
            <w:r w:rsidRPr="00493A35">
              <w:rPr>
                <w:b/>
                <w:sz w:val="18"/>
              </w:rPr>
              <w:t xml:space="preserve"> / Distinction)</w:t>
            </w:r>
          </w:p>
        </w:tc>
        <w:tc>
          <w:tcPr>
            <w:tcW w:w="1736" w:type="dxa"/>
            <w:shd w:val="clear" w:color="auto" w:fill="FF99FF"/>
            <w:vAlign w:val="center"/>
          </w:tcPr>
          <w:p w14:paraId="0717B9D7" w14:textId="77777777" w:rsidR="007826B5" w:rsidRPr="00493A35" w:rsidRDefault="007826B5" w:rsidP="00F42752">
            <w:pPr>
              <w:spacing w:line="240" w:lineRule="auto"/>
              <w:jc w:val="center"/>
              <w:rPr>
                <w:b/>
                <w:sz w:val="18"/>
              </w:rPr>
            </w:pPr>
            <w:r w:rsidRPr="00493A35">
              <w:rPr>
                <w:b/>
                <w:sz w:val="18"/>
              </w:rPr>
              <w:t>EXCEPTIONAL</w:t>
            </w:r>
          </w:p>
          <w:p w14:paraId="344113FF" w14:textId="77777777" w:rsidR="007826B5" w:rsidRPr="00493A35" w:rsidRDefault="007826B5" w:rsidP="00F42752">
            <w:pPr>
              <w:spacing w:line="240" w:lineRule="auto"/>
              <w:jc w:val="center"/>
              <w:rPr>
                <w:b/>
                <w:sz w:val="18"/>
              </w:rPr>
            </w:pPr>
            <w:r w:rsidRPr="00493A35">
              <w:rPr>
                <w:b/>
                <w:sz w:val="18"/>
              </w:rPr>
              <w:t>(1</w:t>
            </w:r>
            <w:r w:rsidRPr="00493A35">
              <w:rPr>
                <w:b/>
                <w:sz w:val="18"/>
                <w:vertAlign w:val="superscript"/>
              </w:rPr>
              <w:t>st</w:t>
            </w:r>
            <w:r w:rsidRPr="00493A35">
              <w:rPr>
                <w:b/>
                <w:sz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493A35" w:rsidRDefault="007826B5" w:rsidP="00F42752">
            <w:pPr>
              <w:spacing w:line="240" w:lineRule="auto"/>
              <w:ind w:left="171"/>
              <w:rPr>
                <w:sz w:val="18"/>
              </w:rPr>
            </w:pPr>
            <w:r w:rsidRPr="00493A35">
              <w:rPr>
                <w:rFonts w:eastAsia="Arial"/>
                <w:b/>
              </w:rPr>
              <w:t>Category</w:t>
            </w:r>
          </w:p>
        </w:tc>
        <w:tc>
          <w:tcPr>
            <w:tcW w:w="1736" w:type="dxa"/>
            <w:shd w:val="clear" w:color="auto" w:fill="FF99FF"/>
            <w:vAlign w:val="bottom"/>
          </w:tcPr>
          <w:p w14:paraId="69A1A471" w14:textId="77777777" w:rsidR="007826B5" w:rsidRPr="00493A35" w:rsidRDefault="007826B5" w:rsidP="00F42752">
            <w:pPr>
              <w:spacing w:line="240" w:lineRule="auto"/>
              <w:jc w:val="center"/>
              <w:rPr>
                <w:b/>
                <w:sz w:val="18"/>
              </w:rPr>
            </w:pPr>
            <w:r w:rsidRPr="00493A35">
              <w:rPr>
                <w:b/>
                <w:sz w:val="18"/>
              </w:rPr>
              <w:t>0-29%</w:t>
            </w:r>
          </w:p>
        </w:tc>
        <w:tc>
          <w:tcPr>
            <w:tcW w:w="1736" w:type="dxa"/>
            <w:shd w:val="clear" w:color="auto" w:fill="FF99FF"/>
            <w:vAlign w:val="bottom"/>
          </w:tcPr>
          <w:p w14:paraId="792E8559" w14:textId="77777777" w:rsidR="007826B5" w:rsidRPr="00493A35" w:rsidRDefault="007826B5" w:rsidP="00F42752">
            <w:pPr>
              <w:spacing w:line="240" w:lineRule="auto"/>
              <w:jc w:val="center"/>
              <w:rPr>
                <w:b/>
                <w:sz w:val="18"/>
              </w:rPr>
            </w:pPr>
            <w:r w:rsidRPr="00493A35">
              <w:rPr>
                <w:b/>
                <w:sz w:val="18"/>
              </w:rPr>
              <w:t>30-39%</w:t>
            </w:r>
          </w:p>
        </w:tc>
        <w:tc>
          <w:tcPr>
            <w:tcW w:w="1736" w:type="dxa"/>
            <w:shd w:val="clear" w:color="auto" w:fill="FF99FF"/>
            <w:vAlign w:val="bottom"/>
          </w:tcPr>
          <w:p w14:paraId="08BEA2AB" w14:textId="77777777" w:rsidR="007826B5" w:rsidRPr="00493A35" w:rsidRDefault="007826B5" w:rsidP="00F42752">
            <w:pPr>
              <w:spacing w:line="240" w:lineRule="auto"/>
              <w:jc w:val="center"/>
              <w:rPr>
                <w:b/>
                <w:sz w:val="18"/>
              </w:rPr>
            </w:pPr>
            <w:r w:rsidRPr="00493A35">
              <w:rPr>
                <w:b/>
                <w:sz w:val="18"/>
              </w:rPr>
              <w:t>40-49%</w:t>
            </w:r>
          </w:p>
        </w:tc>
        <w:tc>
          <w:tcPr>
            <w:tcW w:w="1736" w:type="dxa"/>
            <w:shd w:val="clear" w:color="auto" w:fill="FF99FF"/>
            <w:vAlign w:val="bottom"/>
          </w:tcPr>
          <w:p w14:paraId="14732D00" w14:textId="77777777" w:rsidR="007826B5" w:rsidRPr="00493A35" w:rsidRDefault="007826B5" w:rsidP="00F42752">
            <w:pPr>
              <w:spacing w:line="240" w:lineRule="auto"/>
              <w:jc w:val="center"/>
              <w:rPr>
                <w:b/>
                <w:sz w:val="18"/>
              </w:rPr>
            </w:pPr>
            <w:r w:rsidRPr="00493A35">
              <w:rPr>
                <w:b/>
                <w:sz w:val="18"/>
              </w:rPr>
              <w:t>50-59%</w:t>
            </w:r>
          </w:p>
        </w:tc>
        <w:tc>
          <w:tcPr>
            <w:tcW w:w="1736" w:type="dxa"/>
            <w:shd w:val="clear" w:color="auto" w:fill="FF99FF"/>
            <w:vAlign w:val="bottom"/>
          </w:tcPr>
          <w:p w14:paraId="2192194A" w14:textId="77777777" w:rsidR="007826B5" w:rsidRPr="00493A35" w:rsidRDefault="007826B5" w:rsidP="00F42752">
            <w:pPr>
              <w:spacing w:line="240" w:lineRule="auto"/>
              <w:jc w:val="center"/>
              <w:rPr>
                <w:b/>
                <w:sz w:val="18"/>
              </w:rPr>
            </w:pPr>
            <w:r w:rsidRPr="00493A35">
              <w:rPr>
                <w:b/>
                <w:sz w:val="18"/>
              </w:rPr>
              <w:t>60-69%</w:t>
            </w:r>
          </w:p>
        </w:tc>
        <w:tc>
          <w:tcPr>
            <w:tcW w:w="1736" w:type="dxa"/>
            <w:shd w:val="clear" w:color="auto" w:fill="FF99FF"/>
            <w:vAlign w:val="bottom"/>
          </w:tcPr>
          <w:p w14:paraId="7CE0FFE0" w14:textId="77777777" w:rsidR="007826B5" w:rsidRPr="00493A35" w:rsidRDefault="007826B5" w:rsidP="00F42752">
            <w:pPr>
              <w:spacing w:line="240" w:lineRule="auto"/>
              <w:jc w:val="center"/>
              <w:rPr>
                <w:b/>
                <w:sz w:val="18"/>
              </w:rPr>
            </w:pPr>
            <w:r w:rsidRPr="00493A35">
              <w:rPr>
                <w:b/>
                <w:sz w:val="18"/>
              </w:rPr>
              <w:t>70-84%</w:t>
            </w:r>
          </w:p>
        </w:tc>
        <w:tc>
          <w:tcPr>
            <w:tcW w:w="1736" w:type="dxa"/>
            <w:shd w:val="clear" w:color="auto" w:fill="FF99FF"/>
          </w:tcPr>
          <w:p w14:paraId="5EC525F7" w14:textId="77777777" w:rsidR="007826B5" w:rsidRPr="00493A35" w:rsidRDefault="007826B5" w:rsidP="00F42752">
            <w:pPr>
              <w:spacing w:line="240" w:lineRule="auto"/>
              <w:jc w:val="center"/>
              <w:rPr>
                <w:b/>
                <w:sz w:val="18"/>
              </w:rPr>
            </w:pPr>
            <w:r w:rsidRPr="00493A35">
              <w:rPr>
                <w:b/>
                <w:sz w:val="18"/>
              </w:rPr>
              <w:t>85-100%</w:t>
            </w:r>
          </w:p>
        </w:tc>
      </w:tr>
      <w:tr w:rsidR="007826B5" w:rsidRPr="00D9771E" w14:paraId="73EC68AD" w14:textId="77777777" w:rsidTr="007826B5">
        <w:tc>
          <w:tcPr>
            <w:tcW w:w="1735" w:type="dxa"/>
            <w:shd w:val="clear" w:color="auto" w:fill="FF99FF"/>
          </w:tcPr>
          <w:p w14:paraId="75457065" w14:textId="77777777" w:rsidR="007826B5" w:rsidRPr="00493A35" w:rsidRDefault="007826B5" w:rsidP="00F42752">
            <w:pPr>
              <w:spacing w:before="34" w:line="240" w:lineRule="auto"/>
              <w:ind w:left="108" w:right="-54"/>
              <w:rPr>
                <w:rFonts w:eastAsia="Arial"/>
                <w:sz w:val="18"/>
              </w:rPr>
            </w:pPr>
            <w:r w:rsidRPr="00493A35">
              <w:rPr>
                <w:rFonts w:eastAsia="Arial"/>
                <w:b/>
              </w:rPr>
              <w:t xml:space="preserve">Engagement with literature </w:t>
            </w:r>
            <w:r w:rsidRPr="00493A35">
              <w:rPr>
                <w:rFonts w:eastAsia="Arial"/>
                <w:sz w:val="18"/>
              </w:rPr>
              <w:t>(including reading, referencing,</w:t>
            </w:r>
          </w:p>
          <w:p w14:paraId="03F5CAF5" w14:textId="77777777" w:rsidR="007826B5" w:rsidRPr="00493A35" w:rsidRDefault="007826B5" w:rsidP="00F42752">
            <w:pPr>
              <w:spacing w:before="34" w:line="240" w:lineRule="auto"/>
              <w:ind w:left="108" w:right="-54"/>
              <w:rPr>
                <w:rFonts w:eastAsia="Arial"/>
                <w:sz w:val="18"/>
              </w:rPr>
            </w:pPr>
            <w:r w:rsidRPr="00493A35">
              <w:rPr>
                <w:rFonts w:eastAsia="Arial"/>
                <w:sz w:val="18"/>
              </w:rPr>
              <w:t>academic conventions and</w:t>
            </w:r>
          </w:p>
          <w:p w14:paraId="0777BAA7" w14:textId="77777777" w:rsidR="007826B5" w:rsidRPr="00493A35" w:rsidRDefault="007826B5" w:rsidP="00F42752">
            <w:pPr>
              <w:spacing w:before="34" w:line="240" w:lineRule="auto"/>
              <w:ind w:left="108" w:right="-54"/>
              <w:rPr>
                <w:rFonts w:eastAsia="Arial"/>
                <w:b/>
              </w:rPr>
            </w:pPr>
            <w:r w:rsidRPr="00493A35">
              <w:rPr>
                <w:rFonts w:eastAsia="Arial"/>
                <w:sz w:val="18"/>
              </w:rPr>
              <w:t>academic honesty)</w:t>
            </w:r>
            <w:r w:rsidRPr="00493A35">
              <w:rPr>
                <w:rFonts w:eastAsia="Arial"/>
                <w:b/>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493A35" w:rsidRDefault="007826B5" w:rsidP="00F42752">
            <w:pPr>
              <w:spacing w:line="240" w:lineRule="auto"/>
            </w:pPr>
            <w:r w:rsidRPr="00493A35">
              <w:t>Little or no evidence of reading</w:t>
            </w:r>
            <w:r>
              <w:t xml:space="preserve"> and/or </w:t>
            </w:r>
            <w:r w:rsidRPr="00493A35">
              <w:t>reliance on inappropriate sources.</w:t>
            </w:r>
          </w:p>
          <w:p w14:paraId="16297679" w14:textId="77777777" w:rsidR="007826B5" w:rsidRPr="00493A35" w:rsidRDefault="007826B5" w:rsidP="00F42752">
            <w:pPr>
              <w:spacing w:line="240" w:lineRule="auto"/>
            </w:pPr>
            <w:r w:rsidRPr="00493A35">
              <w:t>Views and findings mostly unsupported and non-authoritative.</w:t>
            </w:r>
          </w:p>
          <w:p w14:paraId="4FB2C1BE" w14:textId="77777777" w:rsidR="007826B5" w:rsidRPr="00493A35" w:rsidRDefault="007826B5" w:rsidP="00F42752">
            <w:pPr>
              <w:spacing w:line="240" w:lineRule="auto"/>
            </w:pPr>
            <w:r w:rsidRPr="00493A35">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493A35" w:rsidRDefault="007826B5" w:rsidP="00F42752">
            <w:pPr>
              <w:spacing w:line="240" w:lineRule="auto"/>
            </w:pPr>
            <w:r w:rsidRPr="00493A35">
              <w:lastRenderedPageBreak/>
              <w:t xml:space="preserve">Poor engagement with essential reading. No evidence of wider reading. Reliance on inappropriate sources, and/or indiscriminate use of sources. Heavily reliant </w:t>
            </w:r>
            <w:r w:rsidRPr="00493A35">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493A35" w:rsidRDefault="007826B5" w:rsidP="00F42752">
            <w:pPr>
              <w:spacing w:line="240" w:lineRule="auto"/>
            </w:pPr>
            <w:r w:rsidRPr="00493A35">
              <w:lastRenderedPageBreak/>
              <w:t>Engagement with a limited range of mostly relevant and credible sources. Some omissions and minor errors.</w:t>
            </w:r>
          </w:p>
          <w:p w14:paraId="0F464B80" w14:textId="77777777" w:rsidR="007826B5" w:rsidRPr="00493A35" w:rsidRDefault="007826B5" w:rsidP="00F42752">
            <w:pPr>
              <w:spacing w:line="240" w:lineRule="auto"/>
            </w:pPr>
            <w:r w:rsidRPr="00493A35">
              <w:t xml:space="preserve">Referencing conventions evident </w:t>
            </w:r>
            <w:r w:rsidRPr="00493A35">
              <w:lastRenderedPageBreak/>
              <w:t>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493A35" w:rsidRDefault="007826B5" w:rsidP="00F42752">
            <w:pPr>
              <w:spacing w:line="240" w:lineRule="auto"/>
            </w:pPr>
            <w:r w:rsidRPr="00493A35">
              <w:lastRenderedPageBreak/>
              <w:t xml:space="preserve">Engagement with an appropriate range of literature, including sources retrieved independently. Some over-reliance on texts. Referencing may show </w:t>
            </w:r>
            <w:r w:rsidRPr="00493A35">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493A35" w:rsidRDefault="007826B5" w:rsidP="00F42752">
            <w:pPr>
              <w:spacing w:line="240" w:lineRule="auto"/>
            </w:pPr>
            <w:r w:rsidRPr="00493A35">
              <w:lastRenderedPageBreak/>
              <w:t>Engagement with a wide range of literature, including sources retrieved independently.</w:t>
            </w:r>
          </w:p>
          <w:p w14:paraId="27371B97" w14:textId="77777777" w:rsidR="007826B5" w:rsidRPr="00493A35" w:rsidRDefault="007826B5" w:rsidP="00F42752">
            <w:pPr>
              <w:spacing w:line="240" w:lineRule="auto"/>
            </w:pPr>
            <w:r w:rsidRPr="00493A35">
              <w:t xml:space="preserve">Selection of relevant and credible sources.  Very good </w:t>
            </w:r>
            <w:r w:rsidRPr="00493A35">
              <w:lastRenderedPageBreak/>
              <w:t>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493A35" w:rsidRDefault="007826B5" w:rsidP="00F42752">
            <w:pPr>
              <w:spacing w:line="240" w:lineRule="auto"/>
            </w:pPr>
            <w:r w:rsidRPr="00493A35">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493A35" w:rsidRDefault="007826B5" w:rsidP="00F42752">
            <w:pPr>
              <w:spacing w:line="240" w:lineRule="auto"/>
            </w:pPr>
            <w:r w:rsidRPr="00493A35">
              <w:t>Exceptional engagement with an extensive range of relevant and credible literature. 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493A35" w:rsidRDefault="007826B5" w:rsidP="00F42752">
            <w:pPr>
              <w:spacing w:before="34" w:line="240" w:lineRule="auto"/>
              <w:ind w:left="108" w:right="-54"/>
              <w:rPr>
                <w:sz w:val="18"/>
              </w:rPr>
            </w:pPr>
            <w:r w:rsidRPr="00493A35">
              <w:rPr>
                <w:rFonts w:eastAsia="Arial"/>
                <w:b/>
              </w:rPr>
              <w:t xml:space="preserve">Knowledge and understanding </w:t>
            </w:r>
            <w:r w:rsidRPr="00493A35">
              <w:rPr>
                <w:rFonts w:eastAsia="Arial"/>
              </w:rPr>
              <w:t>(</w:t>
            </w:r>
            <w:r w:rsidRPr="00493A35">
              <w:rPr>
                <w:rFonts w:eastAsia="Arial"/>
                <w:sz w:val="18"/>
              </w:rPr>
              <w:t>Sound knowledge and critical understanding of the well-established concepts and principles in their field of study; knowledge of the main methods of enquiry in the discipline.)</w:t>
            </w:r>
            <w:r w:rsidRPr="00493A35">
              <w:rPr>
                <w:rFonts w:eastAsia="Arial"/>
                <w:b/>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493A35" w:rsidRDefault="007826B5" w:rsidP="00F42752">
            <w:pPr>
              <w:spacing w:after="120" w:line="240" w:lineRule="auto"/>
            </w:pPr>
            <w:r w:rsidRPr="00493A35">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493A35" w:rsidRDefault="007826B5" w:rsidP="00F42752">
            <w:pPr>
              <w:spacing w:after="120" w:line="240" w:lineRule="auto"/>
            </w:pPr>
            <w:r w:rsidRPr="00493A35">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493A35" w:rsidRDefault="007826B5" w:rsidP="00F42752">
            <w:pPr>
              <w:spacing w:after="120" w:line="240" w:lineRule="auto"/>
            </w:pPr>
            <w:r w:rsidRPr="00493A35">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493A35" w:rsidRDefault="007826B5" w:rsidP="00F42752">
            <w:pPr>
              <w:spacing w:after="120" w:line="240" w:lineRule="auto"/>
            </w:pPr>
            <w:r w:rsidRPr="00493A35">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493A35" w:rsidRDefault="007826B5" w:rsidP="00F42752">
            <w:pPr>
              <w:spacing w:after="120" w:line="240" w:lineRule="auto"/>
            </w:pPr>
            <w:r w:rsidRPr="00493A35">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493A35" w:rsidRDefault="007826B5" w:rsidP="00F42752">
            <w:pPr>
              <w:spacing w:after="120" w:line="240" w:lineRule="auto"/>
            </w:pPr>
            <w:r w:rsidRPr="00493A35">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493A35" w:rsidRDefault="007826B5" w:rsidP="00F42752">
            <w:pPr>
              <w:spacing w:after="120" w:line="240" w:lineRule="auto"/>
            </w:pPr>
            <w:r w:rsidRPr="00493A35">
              <w:t>Exceptionally detailed knowledge and outstanding critical understanding of the well-established concepts and principles of the subject and the main methods of enquiry. May go beyond established theories.</w:t>
            </w:r>
          </w:p>
        </w:tc>
      </w:tr>
      <w:tr w:rsidR="007826B5" w:rsidRPr="00D9771E" w14:paraId="0DB1ACC8" w14:textId="77777777" w:rsidTr="007826B5">
        <w:tc>
          <w:tcPr>
            <w:tcW w:w="1735" w:type="dxa"/>
            <w:shd w:val="clear" w:color="auto" w:fill="FF99FF"/>
          </w:tcPr>
          <w:p w14:paraId="397B10A1" w14:textId="77777777" w:rsidR="007826B5" w:rsidRPr="00493A35" w:rsidRDefault="007826B5" w:rsidP="00F42752">
            <w:pPr>
              <w:spacing w:before="34" w:line="240" w:lineRule="auto"/>
              <w:ind w:left="108" w:right="-54"/>
              <w:rPr>
                <w:rFonts w:eastAsia="Arial"/>
                <w:b/>
              </w:rPr>
            </w:pPr>
            <w:r w:rsidRPr="00493A35">
              <w:rPr>
                <w:rFonts w:eastAsia="Arial"/>
                <w:b/>
              </w:rPr>
              <w:t>C</w:t>
            </w:r>
            <w:r w:rsidRPr="00493A35">
              <w:rPr>
                <w:rFonts w:eastAsia="Arial"/>
                <w:b/>
                <w:spacing w:val="1"/>
              </w:rPr>
              <w:t>ogn</w:t>
            </w:r>
            <w:r w:rsidRPr="00493A35">
              <w:rPr>
                <w:rFonts w:eastAsia="Arial"/>
                <w:b/>
              </w:rPr>
              <w:t>i</w:t>
            </w:r>
            <w:r w:rsidRPr="00493A35">
              <w:rPr>
                <w:rFonts w:eastAsia="Arial"/>
                <w:b/>
                <w:spacing w:val="1"/>
              </w:rPr>
              <w:t>t</w:t>
            </w:r>
            <w:r w:rsidRPr="00493A35">
              <w:rPr>
                <w:rFonts w:eastAsia="Arial"/>
                <w:b/>
              </w:rPr>
              <w:t>i</w:t>
            </w:r>
            <w:r w:rsidRPr="00493A35">
              <w:rPr>
                <w:rFonts w:eastAsia="Arial"/>
                <w:b/>
                <w:spacing w:val="2"/>
              </w:rPr>
              <w:t>v</w:t>
            </w:r>
            <w:r w:rsidRPr="00493A35">
              <w:rPr>
                <w:rFonts w:eastAsia="Arial"/>
                <w:b/>
              </w:rPr>
              <w:t>e</w:t>
            </w:r>
            <w:r w:rsidRPr="00493A35">
              <w:rPr>
                <w:rFonts w:eastAsia="Arial"/>
                <w:b/>
                <w:spacing w:val="-10"/>
              </w:rPr>
              <w:t xml:space="preserve"> </w:t>
            </w:r>
            <w:r w:rsidRPr="00493A35">
              <w:rPr>
                <w:rFonts w:eastAsia="Arial"/>
                <w:b/>
              </w:rPr>
              <w:t>a</w:t>
            </w:r>
            <w:r w:rsidRPr="00493A35">
              <w:rPr>
                <w:rFonts w:eastAsia="Arial"/>
                <w:b/>
                <w:spacing w:val="1"/>
              </w:rPr>
              <w:t>n</w:t>
            </w:r>
            <w:r w:rsidRPr="00493A35">
              <w:rPr>
                <w:rFonts w:eastAsia="Arial"/>
                <w:b/>
              </w:rPr>
              <w:t xml:space="preserve">d </w:t>
            </w:r>
            <w:r w:rsidRPr="00493A35">
              <w:rPr>
                <w:rFonts w:eastAsia="Arial"/>
                <w:b/>
              </w:rPr>
              <w:lastRenderedPageBreak/>
              <w:t>i</w:t>
            </w:r>
            <w:r w:rsidRPr="00493A35">
              <w:rPr>
                <w:rFonts w:eastAsia="Arial"/>
                <w:b/>
                <w:spacing w:val="1"/>
              </w:rPr>
              <w:t>nt</w:t>
            </w:r>
            <w:r w:rsidRPr="00493A35">
              <w:rPr>
                <w:rFonts w:eastAsia="Arial"/>
                <w:b/>
              </w:rPr>
              <w:t>ellec</w:t>
            </w:r>
            <w:r w:rsidRPr="00493A35">
              <w:rPr>
                <w:rFonts w:eastAsia="Arial"/>
                <w:b/>
                <w:spacing w:val="1"/>
              </w:rPr>
              <w:t>tu</w:t>
            </w:r>
            <w:r w:rsidRPr="00493A35">
              <w:rPr>
                <w:rFonts w:eastAsia="Arial"/>
                <w:b/>
              </w:rPr>
              <w:t>al skil</w:t>
            </w:r>
            <w:r w:rsidRPr="00493A35">
              <w:rPr>
                <w:rFonts w:eastAsia="Arial"/>
                <w:b/>
                <w:spacing w:val="2"/>
              </w:rPr>
              <w:t>l</w:t>
            </w:r>
            <w:r w:rsidRPr="00493A35">
              <w:rPr>
                <w:rFonts w:eastAsia="Arial"/>
                <w:b/>
              </w:rPr>
              <w:t xml:space="preserve">s </w:t>
            </w:r>
          </w:p>
          <w:p w14:paraId="4139D425" w14:textId="77777777" w:rsidR="007826B5" w:rsidRPr="00493A35" w:rsidRDefault="007826B5" w:rsidP="00F42752">
            <w:pPr>
              <w:spacing w:before="34" w:line="240" w:lineRule="auto"/>
              <w:ind w:left="108" w:right="-54"/>
              <w:rPr>
                <w:rFonts w:eastAsia="Arial"/>
                <w:sz w:val="18"/>
              </w:rPr>
            </w:pPr>
            <w:r w:rsidRPr="00493A35">
              <w:rPr>
                <w:rFonts w:eastAsia="Arial"/>
                <w:sz w:val="18"/>
              </w:rPr>
              <w:t>(Critical evaluation and analysis of concepts and principles; argument and judgement</w:t>
            </w:r>
            <w:r w:rsidRPr="00493A35">
              <w:rPr>
                <w:rFonts w:eastAsia="Arial"/>
                <w:b/>
              </w:rPr>
              <w:t xml:space="preserve">; </w:t>
            </w:r>
            <w:r w:rsidRPr="00493A35">
              <w:rPr>
                <w:rFonts w:eastAsia="Arial"/>
                <w:sz w:val="18"/>
              </w:rPr>
              <w:t xml:space="preserve">the limits of their knowledge, and how this influences their analyses and interpretations.) </w:t>
            </w:r>
          </w:p>
        </w:tc>
        <w:tc>
          <w:tcPr>
            <w:tcW w:w="1736" w:type="dxa"/>
          </w:tcPr>
          <w:p w14:paraId="628C593E" w14:textId="77777777" w:rsidR="007826B5" w:rsidRPr="00493A35" w:rsidRDefault="007826B5" w:rsidP="00F42752">
            <w:pPr>
              <w:spacing w:line="240" w:lineRule="auto"/>
            </w:pPr>
            <w:r w:rsidRPr="00493A35">
              <w:lastRenderedPageBreak/>
              <w:t xml:space="preserve">Wholly or almost wholly </w:t>
            </w:r>
            <w:r w:rsidRPr="00493A35">
              <w:lastRenderedPageBreak/>
              <w:t>descriptive work. Little or no critical evaluation and analysis of concepts and principles.</w:t>
            </w:r>
          </w:p>
          <w:p w14:paraId="3D489C81" w14:textId="77777777" w:rsidR="007826B5" w:rsidRPr="00493A35" w:rsidRDefault="007826B5" w:rsidP="00F42752">
            <w:pPr>
              <w:spacing w:line="240" w:lineRule="auto"/>
            </w:pPr>
            <w:r w:rsidRPr="00493A35">
              <w:t>Failure to develop arguments, leading to illogical or invalid judgements. Unsubstantiated generalisations or opinion, made without use of any credible evidence.</w:t>
            </w:r>
          </w:p>
          <w:p w14:paraId="25A8D9CE" w14:textId="77777777" w:rsidR="007826B5" w:rsidRPr="00493A35" w:rsidRDefault="007826B5" w:rsidP="00F42752">
            <w:pPr>
              <w:spacing w:line="240" w:lineRule="auto"/>
            </w:pPr>
          </w:p>
        </w:tc>
        <w:tc>
          <w:tcPr>
            <w:tcW w:w="1736" w:type="dxa"/>
          </w:tcPr>
          <w:p w14:paraId="59B87E9D" w14:textId="77777777" w:rsidR="007826B5" w:rsidRPr="00493A35" w:rsidRDefault="007826B5" w:rsidP="00F42752">
            <w:pPr>
              <w:spacing w:line="240" w:lineRule="auto"/>
            </w:pPr>
            <w:r w:rsidRPr="00493A35">
              <w:lastRenderedPageBreak/>
              <w:t xml:space="preserve">Largely descriptive </w:t>
            </w:r>
            <w:r w:rsidRPr="00493A35">
              <w:lastRenderedPageBreak/>
              <w:t>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15DE3184" w14:textId="77777777" w:rsidR="007826B5" w:rsidRPr="00493A35" w:rsidRDefault="007826B5" w:rsidP="00F42752">
            <w:pPr>
              <w:spacing w:line="240" w:lineRule="auto"/>
            </w:pPr>
            <w:r w:rsidRPr="00493A35">
              <w:lastRenderedPageBreak/>
              <w:t xml:space="preserve">Limited attempt at </w:t>
            </w:r>
            <w:r w:rsidRPr="00493A35">
              <w:lastRenderedPageBreak/>
              <w:t>critical evaluation and analysis of concepts and principles, tending towards description.</w:t>
            </w:r>
          </w:p>
          <w:p w14:paraId="081E5EB0" w14:textId="77777777" w:rsidR="007826B5" w:rsidRPr="00493A35" w:rsidRDefault="007826B5" w:rsidP="00F42752">
            <w:pPr>
              <w:spacing w:line="240" w:lineRule="auto"/>
            </w:pPr>
            <w:r w:rsidRPr="00493A35">
              <w:t xml:space="preserve">Some evidence to support arguments and judgements but these may be underdeveloped, with a little inconsistency / </w:t>
            </w:r>
            <w:proofErr w:type="gramStart"/>
            <w:r w:rsidRPr="00493A35">
              <w:t>mis-interpretation</w:t>
            </w:r>
            <w:proofErr w:type="gramEnd"/>
            <w:r w:rsidRPr="00493A35">
              <w:t xml:space="preserve"> or failure to fully recognise limits of knowledge.</w:t>
            </w:r>
          </w:p>
          <w:p w14:paraId="10232F3A" w14:textId="77777777" w:rsidR="007826B5" w:rsidRPr="00493A35" w:rsidRDefault="007826B5" w:rsidP="00F42752">
            <w:pPr>
              <w:spacing w:line="240" w:lineRule="auto"/>
            </w:pPr>
          </w:p>
          <w:p w14:paraId="30D77AC5" w14:textId="77777777" w:rsidR="007826B5" w:rsidRPr="00493A35" w:rsidRDefault="007826B5" w:rsidP="00F42752">
            <w:pPr>
              <w:spacing w:line="240" w:lineRule="auto"/>
            </w:pPr>
          </w:p>
        </w:tc>
        <w:tc>
          <w:tcPr>
            <w:tcW w:w="1736" w:type="dxa"/>
          </w:tcPr>
          <w:p w14:paraId="558DA1F8" w14:textId="77777777" w:rsidR="007826B5" w:rsidRPr="00493A35" w:rsidRDefault="007826B5" w:rsidP="00F42752">
            <w:pPr>
              <w:spacing w:line="240" w:lineRule="auto"/>
            </w:pPr>
            <w:r w:rsidRPr="00493A35">
              <w:lastRenderedPageBreak/>
              <w:t xml:space="preserve">Some critical evaluation </w:t>
            </w:r>
            <w:r w:rsidRPr="00493A35">
              <w:lastRenderedPageBreak/>
              <w:t xml:space="preserve">and analysis of concepts and principles, though descriptive in parts. </w:t>
            </w:r>
          </w:p>
          <w:p w14:paraId="358B8F18" w14:textId="77777777" w:rsidR="007826B5" w:rsidRPr="00493A35" w:rsidRDefault="007826B5" w:rsidP="00F42752">
            <w:pPr>
              <w:spacing w:line="240" w:lineRule="auto"/>
            </w:pPr>
            <w:r w:rsidRPr="00493A35">
              <w:t xml:space="preserve">An emerging awareness the limits of their knowledge and ability to use evidence to support the argument though with some tendency to assert/state opinion rather than argue </w:t>
            </w:r>
            <w:proofErr w:type="gramStart"/>
            <w:r w:rsidRPr="00493A35">
              <w:t>on the basis of</w:t>
            </w:r>
            <w:proofErr w:type="gramEnd"/>
            <w:r w:rsidRPr="00493A35">
              <w:t xml:space="preserve"> reason and evidence.</w:t>
            </w:r>
          </w:p>
          <w:p w14:paraId="45FD6A0E" w14:textId="77777777" w:rsidR="007826B5" w:rsidRPr="00493A35" w:rsidRDefault="007826B5" w:rsidP="00F42752">
            <w:pPr>
              <w:spacing w:line="240" w:lineRule="auto"/>
            </w:pPr>
            <w:r w:rsidRPr="00493A35">
              <w:t>Mostly valid arguments and logical judgements.</w:t>
            </w:r>
            <w:r>
              <w:t xml:space="preserve"> </w:t>
            </w:r>
          </w:p>
        </w:tc>
        <w:tc>
          <w:tcPr>
            <w:tcW w:w="1736" w:type="dxa"/>
          </w:tcPr>
          <w:p w14:paraId="25DA68DD" w14:textId="77777777" w:rsidR="007826B5" w:rsidRPr="00493A35" w:rsidRDefault="007826B5" w:rsidP="00F42752">
            <w:pPr>
              <w:spacing w:line="240" w:lineRule="auto"/>
            </w:pPr>
            <w:r w:rsidRPr="00493A35">
              <w:lastRenderedPageBreak/>
              <w:t xml:space="preserve">Sound critical evaluation </w:t>
            </w:r>
            <w:r w:rsidRPr="00493A35">
              <w:lastRenderedPageBreak/>
              <w:t xml:space="preserve">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46F5AE97" w14:textId="77777777" w:rsidR="007826B5" w:rsidRPr="00493A35" w:rsidRDefault="007826B5" w:rsidP="00F42752">
            <w:pPr>
              <w:spacing w:line="240" w:lineRule="auto"/>
            </w:pPr>
            <w:r w:rsidRPr="00493A35">
              <w:lastRenderedPageBreak/>
              <w:t xml:space="preserve">Excellent critical </w:t>
            </w:r>
            <w:r w:rsidRPr="00493A35">
              <w:lastRenderedPageBreak/>
              <w:t>evaluation and analysis of concepts and principles leading to logical, evidence-based, reasoned arguments and judgements. Explicit recognition of other stances and a strong awareness of the limits of their knowledge.</w:t>
            </w:r>
          </w:p>
          <w:p w14:paraId="5A37BB8F" w14:textId="77777777" w:rsidR="007826B5" w:rsidRPr="00493A35" w:rsidRDefault="007826B5" w:rsidP="00F42752">
            <w:pPr>
              <w:spacing w:line="240" w:lineRule="auto"/>
            </w:pPr>
            <w:r w:rsidRPr="00493A35">
              <w:t>A capacity for independent thought and ability to ‘see beyond the question’, suggesting some grasp of the broader field and wider concepts.</w:t>
            </w:r>
          </w:p>
        </w:tc>
        <w:tc>
          <w:tcPr>
            <w:tcW w:w="1736" w:type="dxa"/>
          </w:tcPr>
          <w:p w14:paraId="27233B96" w14:textId="77777777" w:rsidR="007826B5" w:rsidRPr="00493A35" w:rsidRDefault="007826B5" w:rsidP="00F42752">
            <w:pPr>
              <w:spacing w:line="240" w:lineRule="auto"/>
            </w:pPr>
            <w:r w:rsidRPr="00493A35">
              <w:lastRenderedPageBreak/>
              <w:t xml:space="preserve">Outstanding critical </w:t>
            </w:r>
            <w:r w:rsidRPr="00493A35">
              <w:lastRenderedPageBreak/>
              <w:t>evaluation and analysis of concepts and principles.  Uses evidence exceptionally well to connect ideas, and support highly logical and persuasive, arguments and judgements.</w:t>
            </w:r>
            <w:r>
              <w:t xml:space="preserve"> </w:t>
            </w:r>
            <w:r w:rsidRPr="00493A35">
              <w:t xml:space="preserve">Evidence of independent thought and ability to ‘see beyond the question’, suggesting a clear grasp of the broader field and wider concepts. Perceptive recognition of the limits of </w:t>
            </w:r>
            <w:r w:rsidRPr="00493A35">
              <w:lastRenderedPageBreak/>
              <w:t>their 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Pr="00493A35" w:rsidRDefault="007826B5" w:rsidP="00F42752">
            <w:pPr>
              <w:spacing w:before="34" w:line="240" w:lineRule="auto"/>
              <w:ind w:left="108" w:right="-54"/>
              <w:rPr>
                <w:rFonts w:eastAsia="Arial"/>
                <w:b/>
              </w:rPr>
            </w:pPr>
            <w:r w:rsidRPr="00493A35">
              <w:rPr>
                <w:rFonts w:eastAsia="Arial"/>
                <w:b/>
              </w:rPr>
              <w:lastRenderedPageBreak/>
              <w:t>Practical skills</w:t>
            </w:r>
          </w:p>
          <w:p w14:paraId="103D2A87" w14:textId="77777777" w:rsidR="007826B5" w:rsidRPr="00493A35" w:rsidRDefault="007826B5" w:rsidP="00F42752">
            <w:pPr>
              <w:spacing w:before="34" w:line="240" w:lineRule="auto"/>
              <w:ind w:left="108" w:right="-54"/>
              <w:rPr>
                <w:rFonts w:eastAsia="Arial"/>
                <w:sz w:val="18"/>
              </w:rPr>
            </w:pPr>
            <w:r w:rsidRPr="00493A35">
              <w:rPr>
                <w:rFonts w:eastAsia="Arial"/>
                <w:sz w:val="18"/>
              </w:rPr>
              <w:t>(Apply underlying concepts and principles more widely outside the context in which they were first studied; use a range of established techniques; propose solutions to problems arising from analysis.)</w:t>
            </w:r>
          </w:p>
        </w:tc>
        <w:tc>
          <w:tcPr>
            <w:tcW w:w="1736" w:type="dxa"/>
          </w:tcPr>
          <w:p w14:paraId="1595273B" w14:textId="77777777" w:rsidR="007826B5" w:rsidRPr="00493A35" w:rsidRDefault="007826B5" w:rsidP="00F42752">
            <w:pPr>
              <w:spacing w:line="240" w:lineRule="auto"/>
            </w:pPr>
            <w:r w:rsidRPr="00493A35">
              <w:t>Limited or no use of established methods, materials, tools and/or techniques.</w:t>
            </w:r>
          </w:p>
          <w:p w14:paraId="160EC007" w14:textId="77777777" w:rsidR="007826B5" w:rsidRPr="00493A35" w:rsidRDefault="007826B5" w:rsidP="00F42752">
            <w:pPr>
              <w:spacing w:line="240" w:lineRule="auto"/>
            </w:pPr>
            <w:r w:rsidRPr="00493A35">
              <w:t>Little or no appreciation of the context of the application.</w:t>
            </w:r>
          </w:p>
          <w:p w14:paraId="4EE98BDB" w14:textId="77777777" w:rsidR="007826B5" w:rsidRPr="00493A35" w:rsidRDefault="007826B5" w:rsidP="00F42752">
            <w:pPr>
              <w:spacing w:line="240" w:lineRule="auto"/>
            </w:pPr>
            <w:r w:rsidRPr="00493A35">
              <w:t>Limited understanding of the application of theory to practice or making appropriate links between the two.</w:t>
            </w:r>
          </w:p>
          <w:p w14:paraId="70A73D0D" w14:textId="77777777" w:rsidR="007826B5" w:rsidRPr="00493A35" w:rsidRDefault="007826B5" w:rsidP="00F42752">
            <w:pPr>
              <w:spacing w:line="240" w:lineRule="auto"/>
            </w:pPr>
            <w:r w:rsidRPr="00493A35">
              <w:lastRenderedPageBreak/>
              <w:t>Very weak problem-solving skills</w:t>
            </w:r>
            <w:r>
              <w:t xml:space="preserve"> </w:t>
            </w:r>
            <w:r w:rsidRPr="00493A35">
              <w:t xml:space="preserve">outside the context in which they were first studied. </w:t>
            </w:r>
          </w:p>
        </w:tc>
        <w:tc>
          <w:tcPr>
            <w:tcW w:w="1736" w:type="dxa"/>
          </w:tcPr>
          <w:p w14:paraId="5ADE1C86" w14:textId="77777777" w:rsidR="007826B5" w:rsidRPr="00493A35" w:rsidRDefault="007826B5" w:rsidP="00F42752">
            <w:pPr>
              <w:spacing w:line="240" w:lineRule="auto"/>
            </w:pPr>
            <w:r w:rsidRPr="00493A35">
              <w:lastRenderedPageBreak/>
              <w:t>Rudimentary application of established methods, materials, tools and/or techniques but without consideration and competence. Flawed appreciation of the context of the application.</w:t>
            </w:r>
          </w:p>
          <w:p w14:paraId="15F923D0" w14:textId="77777777" w:rsidR="007826B5" w:rsidRPr="00493A35" w:rsidRDefault="007826B5" w:rsidP="00F42752">
            <w:pPr>
              <w:spacing w:line="240" w:lineRule="auto"/>
            </w:pPr>
            <w:r w:rsidRPr="00493A35">
              <w:t xml:space="preserve">Weak understanding of the application of theory to practice, with only </w:t>
            </w:r>
            <w:r w:rsidRPr="00493A35">
              <w:lastRenderedPageBreak/>
              <w:t xml:space="preserve">occasional evidence of making appropriate links between the two. Weak problem-solving skills outside the context in which they were first studied. </w:t>
            </w:r>
          </w:p>
          <w:p w14:paraId="11DFA1F4" w14:textId="77777777" w:rsidR="007826B5" w:rsidRPr="00493A35" w:rsidRDefault="007826B5" w:rsidP="00F42752">
            <w:pPr>
              <w:spacing w:line="240" w:lineRule="auto"/>
            </w:pPr>
          </w:p>
          <w:p w14:paraId="4B54DABE" w14:textId="77777777" w:rsidR="007826B5" w:rsidRPr="00493A35" w:rsidRDefault="007826B5" w:rsidP="00F42752">
            <w:pPr>
              <w:spacing w:line="240" w:lineRule="auto"/>
            </w:pPr>
          </w:p>
        </w:tc>
        <w:tc>
          <w:tcPr>
            <w:tcW w:w="1736" w:type="dxa"/>
          </w:tcPr>
          <w:p w14:paraId="11588158" w14:textId="77777777" w:rsidR="007826B5" w:rsidRPr="00493A35" w:rsidRDefault="007826B5" w:rsidP="00F42752">
            <w:pPr>
              <w:spacing w:line="240" w:lineRule="auto"/>
            </w:pPr>
            <w:r w:rsidRPr="00493A35">
              <w:lastRenderedPageBreak/>
              <w:t>An adequate awareness and mostly appropriate application of established methods, materials, tools and/or techniques.</w:t>
            </w:r>
          </w:p>
          <w:p w14:paraId="0B66CA0A" w14:textId="77777777" w:rsidR="007826B5" w:rsidRPr="00493A35" w:rsidRDefault="007826B5" w:rsidP="00F42752">
            <w:pPr>
              <w:spacing w:line="240" w:lineRule="auto"/>
            </w:pPr>
            <w:r w:rsidRPr="00493A35">
              <w:t xml:space="preserve">Basic appreciation of the context of the application. Theoretical knowledge and understanding applied in </w:t>
            </w:r>
            <w:proofErr w:type="gramStart"/>
            <w:r w:rsidRPr="00493A35">
              <w:t>practice, but</w:t>
            </w:r>
            <w:proofErr w:type="gramEnd"/>
            <w:r w:rsidRPr="00493A35">
              <w:t xml:space="preserve"> not always making </w:t>
            </w:r>
            <w:r w:rsidRPr="00493A35">
              <w:lastRenderedPageBreak/>
              <w:t>logical links between the two.</w:t>
            </w:r>
          </w:p>
          <w:p w14:paraId="01619689" w14:textId="77777777" w:rsidR="007826B5" w:rsidRPr="00493A35" w:rsidRDefault="007826B5" w:rsidP="00F42752">
            <w:pPr>
              <w:spacing w:line="240" w:lineRule="auto"/>
            </w:pPr>
            <w:r w:rsidRPr="00493A35">
              <w:t xml:space="preserve">Can identify problems and propose basic solutions outside the context in which they were first studied. </w:t>
            </w:r>
          </w:p>
        </w:tc>
        <w:tc>
          <w:tcPr>
            <w:tcW w:w="1736" w:type="dxa"/>
          </w:tcPr>
          <w:p w14:paraId="17D8C264" w14:textId="77777777" w:rsidR="007826B5" w:rsidRPr="00493A35" w:rsidRDefault="007826B5" w:rsidP="00F42752">
            <w:pPr>
              <w:spacing w:line="240" w:lineRule="auto"/>
            </w:pPr>
            <w:r w:rsidRPr="00493A35">
              <w:lastRenderedPageBreak/>
              <w:t>A good and appropriate application of established methods, materials, tools and/or techniques.</w:t>
            </w:r>
          </w:p>
          <w:p w14:paraId="71A627C7" w14:textId="77777777" w:rsidR="007826B5" w:rsidRPr="00493A35" w:rsidRDefault="007826B5" w:rsidP="00F42752">
            <w:pPr>
              <w:spacing w:line="240" w:lineRule="auto"/>
            </w:pPr>
            <w:r w:rsidRPr="00493A35">
              <w:t xml:space="preserve">Clear appreciation of the context of the application. Mainly consistent, accurate and logical application of theory to practice, making appropriate </w:t>
            </w:r>
            <w:r w:rsidRPr="00493A35">
              <w:lastRenderedPageBreak/>
              <w:t>links between the two.</w:t>
            </w:r>
          </w:p>
          <w:p w14:paraId="0E510481" w14:textId="77777777" w:rsidR="007826B5" w:rsidRPr="00493A35" w:rsidRDefault="007826B5" w:rsidP="00F42752">
            <w:pPr>
              <w:spacing w:line="240" w:lineRule="auto"/>
            </w:pPr>
            <w:r w:rsidRPr="00493A35">
              <w:t>Can identify problems and propose mostly appropriate solutions outside the context in which they were first studied.</w:t>
            </w:r>
          </w:p>
        </w:tc>
        <w:tc>
          <w:tcPr>
            <w:tcW w:w="1736" w:type="dxa"/>
          </w:tcPr>
          <w:p w14:paraId="552686D4" w14:textId="77777777" w:rsidR="007826B5" w:rsidRPr="00493A35" w:rsidRDefault="007826B5" w:rsidP="00F42752">
            <w:pPr>
              <w:spacing w:line="240" w:lineRule="auto"/>
            </w:pPr>
            <w:r w:rsidRPr="00493A35">
              <w:lastRenderedPageBreak/>
              <w:t>A very good application of a range of established methods, materials, tools and/or techniques.</w:t>
            </w:r>
          </w:p>
          <w:p w14:paraId="420F552C" w14:textId="77777777" w:rsidR="007826B5" w:rsidRPr="00493A35" w:rsidRDefault="007826B5" w:rsidP="00F42752">
            <w:pPr>
              <w:spacing w:line="240" w:lineRule="auto"/>
            </w:pPr>
            <w:r w:rsidRPr="00493A35">
              <w:t xml:space="preserve">Very good consideration of the context of the application, with perceptive insights. Consistent, accurate and logical application of theory to practice, making </w:t>
            </w:r>
            <w:r w:rsidRPr="00493A35">
              <w:lastRenderedPageBreak/>
              <w:t>appropriate links between the two. Can identify problems and propose appropriate solutions</w:t>
            </w:r>
            <w:r>
              <w:t xml:space="preserve"> </w:t>
            </w:r>
            <w:r w:rsidRPr="00493A35">
              <w:t>outside the context in which they were first studied.</w:t>
            </w:r>
          </w:p>
          <w:p w14:paraId="614350E0" w14:textId="77777777" w:rsidR="007826B5" w:rsidRPr="00493A35" w:rsidRDefault="007826B5" w:rsidP="00F42752">
            <w:pPr>
              <w:spacing w:line="240" w:lineRule="auto"/>
            </w:pPr>
            <w:r w:rsidRPr="00493A35">
              <w:t xml:space="preserve">Evidence of some creativity. </w:t>
            </w:r>
          </w:p>
        </w:tc>
        <w:tc>
          <w:tcPr>
            <w:tcW w:w="1736" w:type="dxa"/>
          </w:tcPr>
          <w:p w14:paraId="6E827DAF" w14:textId="77777777" w:rsidR="007826B5" w:rsidRPr="00493A35" w:rsidRDefault="007826B5" w:rsidP="00F42752">
            <w:pPr>
              <w:spacing w:line="240" w:lineRule="auto"/>
            </w:pPr>
            <w:r w:rsidRPr="00493A35">
              <w:lastRenderedPageBreak/>
              <w:t>An advanced application of a range of established methods, materials, tools and/or techniques.</w:t>
            </w:r>
          </w:p>
          <w:p w14:paraId="1F1C9A63" w14:textId="77777777" w:rsidR="007826B5" w:rsidRPr="00493A35" w:rsidRDefault="007826B5" w:rsidP="00F42752">
            <w:pPr>
              <w:spacing w:line="240" w:lineRule="auto"/>
            </w:pPr>
            <w:r w:rsidRPr="00493A35">
              <w:t>The context of the application is well considered, and insightful.</w:t>
            </w:r>
          </w:p>
          <w:p w14:paraId="275B8C87" w14:textId="77777777" w:rsidR="007826B5" w:rsidRPr="00493A35" w:rsidRDefault="007826B5" w:rsidP="00F42752">
            <w:pPr>
              <w:spacing w:line="240" w:lineRule="auto"/>
            </w:pPr>
            <w:r w:rsidRPr="00493A35">
              <w:t xml:space="preserve">Consistent, accurate and logical application of theory to practice, making well-developed links between </w:t>
            </w:r>
            <w:r w:rsidRPr="00493A35">
              <w:lastRenderedPageBreak/>
              <w:t xml:space="preserve">the two. Can identify problems and propose excellent, creative solutions outside the context in which they were first studied. </w:t>
            </w:r>
          </w:p>
        </w:tc>
        <w:tc>
          <w:tcPr>
            <w:tcW w:w="1736" w:type="dxa"/>
          </w:tcPr>
          <w:p w14:paraId="7E2AD23C" w14:textId="77777777" w:rsidR="007826B5" w:rsidRPr="00493A35" w:rsidRDefault="007826B5" w:rsidP="00F42752">
            <w:pPr>
              <w:spacing w:line="240" w:lineRule="auto"/>
            </w:pPr>
            <w:r w:rsidRPr="00493A35">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routine and </w:t>
            </w:r>
            <w:r w:rsidRPr="00493A35">
              <w:lastRenderedPageBreak/>
              <w:t xml:space="preserve">non-routine problems and propose quite sophisticated, creative solutions outside the context in which they were first studied. </w:t>
            </w:r>
          </w:p>
        </w:tc>
      </w:tr>
      <w:tr w:rsidR="007826B5" w:rsidRPr="00D9771E" w14:paraId="22FBC6E7" w14:textId="77777777" w:rsidTr="007826B5">
        <w:tc>
          <w:tcPr>
            <w:tcW w:w="1735" w:type="dxa"/>
            <w:shd w:val="clear" w:color="auto" w:fill="FF99FF"/>
          </w:tcPr>
          <w:p w14:paraId="0D815B1E" w14:textId="77777777" w:rsidR="007826B5" w:rsidRPr="00493A35" w:rsidRDefault="007826B5" w:rsidP="00F42752">
            <w:pPr>
              <w:spacing w:before="34" w:line="240" w:lineRule="auto"/>
              <w:ind w:left="108" w:right="-54"/>
              <w:rPr>
                <w:rFonts w:eastAsia="Arial"/>
                <w:b/>
              </w:rPr>
            </w:pPr>
            <w:r w:rsidRPr="00493A35">
              <w:rPr>
                <w:rFonts w:eastAsia="Arial"/>
                <w:b/>
              </w:rPr>
              <w:lastRenderedPageBreak/>
              <w:t>Transferable skills for life and professional practice</w:t>
            </w:r>
          </w:p>
          <w:p w14:paraId="36913CF4" w14:textId="77777777" w:rsidR="007826B5" w:rsidRPr="00493A35" w:rsidRDefault="007826B5" w:rsidP="00F42752">
            <w:pPr>
              <w:spacing w:before="34" w:line="240" w:lineRule="auto"/>
              <w:ind w:left="108" w:right="-54"/>
              <w:rPr>
                <w:sz w:val="18"/>
              </w:rPr>
            </w:pPr>
            <w:r w:rsidRPr="00493A35">
              <w:rPr>
                <w:sz w:val="18"/>
              </w:rPr>
              <w:t>(Effectively communicate in a variety of forms</w:t>
            </w:r>
          </w:p>
          <w:p w14:paraId="7CDC392C" w14:textId="77777777" w:rsidR="007826B5" w:rsidRPr="00493A35" w:rsidRDefault="007826B5" w:rsidP="00F42752">
            <w:pPr>
              <w:spacing w:before="34" w:line="240" w:lineRule="auto"/>
              <w:ind w:left="108" w:right="-54"/>
              <w:rPr>
                <w:sz w:val="18"/>
              </w:rPr>
            </w:pPr>
            <w:r w:rsidRPr="00493A35">
              <w:rPr>
                <w:sz w:val="18"/>
              </w:rPr>
              <w:t xml:space="preserve">to specialist and non-specialist </w:t>
            </w:r>
            <w:proofErr w:type="gramStart"/>
            <w:r w:rsidRPr="00493A35">
              <w:rPr>
                <w:sz w:val="18"/>
              </w:rPr>
              <w:t>audiences;  the</w:t>
            </w:r>
            <w:proofErr w:type="gramEnd"/>
            <w:r w:rsidRPr="00493A35">
              <w:rPr>
                <w:sz w:val="18"/>
              </w:rPr>
              <w:t xml:space="preserve"> qualities and transferable skills necessary for employment requiring the exercise of personal </w:t>
            </w:r>
            <w:r w:rsidRPr="00493A35">
              <w:rPr>
                <w:sz w:val="18"/>
              </w:rPr>
              <w:lastRenderedPageBreak/>
              <w:t>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493A35" w:rsidRDefault="007826B5" w:rsidP="00F42752">
            <w:pPr>
              <w:spacing w:line="240" w:lineRule="auto"/>
            </w:pPr>
            <w:r w:rsidRPr="00493A35">
              <w:lastRenderedPageBreak/>
              <w:t>Communication medium is inappropriate or misapplied.</w:t>
            </w:r>
          </w:p>
          <w:p w14:paraId="01A006AA" w14:textId="77777777" w:rsidR="007826B5" w:rsidRPr="00493A35" w:rsidRDefault="007826B5" w:rsidP="00F42752">
            <w:pPr>
              <w:spacing w:line="240" w:lineRule="auto"/>
            </w:pPr>
            <w:r w:rsidRPr="00493A35">
              <w:t xml:space="preserve">Work is poorly structured, disorganised and/or confusingly expressed. Very weak use of language and/or very </w:t>
            </w:r>
            <w:r w:rsidRPr="00493A35">
              <w:lastRenderedPageBreak/>
              <w:t>inappropriate style. Failure to work effectively as part of a group. Little or no evidence of the skills for employment</w:t>
            </w:r>
            <w:r>
              <w:t xml:space="preserve"> </w:t>
            </w:r>
            <w:r w:rsidRPr="00493A35">
              <w:t>requiring the exercise of personal responsibility and decision-making.</w:t>
            </w:r>
          </w:p>
          <w:p w14:paraId="732C6B0A" w14:textId="77777777" w:rsidR="007826B5" w:rsidRPr="00493A35" w:rsidRDefault="007826B5" w:rsidP="00F42752">
            <w:pPr>
              <w:spacing w:line="240" w:lineRule="auto"/>
            </w:pPr>
          </w:p>
          <w:p w14:paraId="0A136330" w14:textId="77777777" w:rsidR="007826B5" w:rsidRPr="00493A35" w:rsidRDefault="007826B5" w:rsidP="00F42752">
            <w:pPr>
              <w:spacing w:line="240" w:lineRule="auto"/>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493A35" w:rsidRDefault="007826B5" w:rsidP="00F42752">
            <w:pPr>
              <w:spacing w:line="240" w:lineRule="auto"/>
            </w:pPr>
            <w:r w:rsidRPr="00493A35">
              <w:lastRenderedPageBreak/>
              <w:t xml:space="preserve">Communication medium is poorly designed and/or not suitable for the audience. </w:t>
            </w:r>
          </w:p>
          <w:p w14:paraId="79698A82" w14:textId="77777777" w:rsidR="007826B5" w:rsidRPr="00493A35" w:rsidRDefault="007826B5" w:rsidP="00F42752">
            <w:pPr>
              <w:spacing w:line="240" w:lineRule="auto"/>
            </w:pPr>
            <w:r w:rsidRPr="00493A35">
              <w:t xml:space="preserve">Work is poorly presented in a disjointed manner. It is loosely, and at times incoherently, </w:t>
            </w:r>
            <w:r w:rsidRPr="00493A35">
              <w:lastRenderedPageBreak/>
              <w:t>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493A35" w:rsidRDefault="007826B5" w:rsidP="00F42752">
            <w:pPr>
              <w:spacing w:line="240" w:lineRule="auto"/>
            </w:pPr>
            <w:r w:rsidRPr="00493A35">
              <w:lastRenderedPageBreak/>
              <w:t xml:space="preserve">Can communicate in a suitable medium for the audience but with some room for improvement. </w:t>
            </w:r>
          </w:p>
          <w:p w14:paraId="7AB23050" w14:textId="77777777" w:rsidR="007826B5" w:rsidRPr="00493A35" w:rsidRDefault="007826B5" w:rsidP="00F42752">
            <w:pPr>
              <w:spacing w:line="240" w:lineRule="auto"/>
            </w:pPr>
            <w:r w:rsidRPr="00493A35">
              <w:t xml:space="preserve">Mostly ordered presentation and structure in which relevant ideas / concepts are </w:t>
            </w:r>
            <w:r w:rsidRPr="00493A35">
              <w:lastRenderedPageBreak/>
              <w:t>reasonably expressed. Work may lack coherence in places. Can work as part of a group, meeting most obligations to others but perhaps with limited involvement in group activities.</w:t>
            </w:r>
          </w:p>
          <w:p w14:paraId="20F457C3" w14:textId="77777777" w:rsidR="007826B5" w:rsidRPr="00493A35" w:rsidRDefault="007826B5" w:rsidP="00F42752">
            <w:pPr>
              <w:spacing w:line="240" w:lineRule="auto"/>
            </w:pPr>
            <w:r w:rsidRPr="00493A35">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493A35" w:rsidRDefault="007826B5" w:rsidP="00F42752">
            <w:pPr>
              <w:spacing w:line="240" w:lineRule="auto"/>
            </w:pPr>
            <w:r w:rsidRPr="00493A35">
              <w:lastRenderedPageBreak/>
              <w:t xml:space="preserve">Can communicate effectively in a suitable medium for the </w:t>
            </w:r>
            <w:proofErr w:type="gramStart"/>
            <w:r w:rsidRPr="00493A35">
              <w:t>audience, but</w:t>
            </w:r>
            <w:proofErr w:type="gramEnd"/>
            <w:r w:rsidRPr="00493A35">
              <w:t xml:space="preserve"> may have minor errors.</w:t>
            </w:r>
          </w:p>
          <w:p w14:paraId="6334D4A4" w14:textId="77777777" w:rsidR="007826B5" w:rsidRPr="00493A35" w:rsidRDefault="007826B5" w:rsidP="00F42752">
            <w:pPr>
              <w:spacing w:line="240" w:lineRule="auto"/>
            </w:pPr>
            <w:r w:rsidRPr="00493A35">
              <w:t xml:space="preserve">Mostly coherent, organised work, in a suitable structure and is for the most </w:t>
            </w:r>
            <w:r w:rsidRPr="00493A35">
              <w:lastRenderedPageBreak/>
              <w:t xml:space="preserve">part clearly expressed. Can work effectively independently and/or as part of a team, with clear contribution to group activities. </w:t>
            </w:r>
          </w:p>
          <w:p w14:paraId="7CCE93BB" w14:textId="77777777" w:rsidR="007826B5" w:rsidRPr="00493A35" w:rsidRDefault="007826B5" w:rsidP="00F42752">
            <w:pPr>
              <w:spacing w:line="240" w:lineRule="auto"/>
            </w:pPr>
            <w:r w:rsidRPr="00493A35">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493A35" w:rsidRDefault="007826B5" w:rsidP="00F42752">
            <w:pPr>
              <w:spacing w:line="240" w:lineRule="auto"/>
            </w:pPr>
            <w:r w:rsidRPr="00493A35">
              <w:lastRenderedPageBreak/>
              <w:t>Can communicate well, confidently and consistently in a suitable medium for the audience.</w:t>
            </w:r>
          </w:p>
          <w:p w14:paraId="3D760ACF" w14:textId="77777777" w:rsidR="007826B5" w:rsidRPr="00493A35" w:rsidRDefault="007826B5" w:rsidP="00F42752">
            <w:pPr>
              <w:spacing w:line="240" w:lineRule="auto"/>
            </w:pPr>
            <w:r w:rsidRPr="00493A35">
              <w:t xml:space="preserve">Work is coherent, fluent, well-structured and organised. </w:t>
            </w:r>
            <w:r w:rsidRPr="00493A35">
              <w:lastRenderedPageBreak/>
              <w:t xml:space="preserve">Can work very well autonomously and/or as part of a team, with very good contribution to group activities. </w:t>
            </w:r>
          </w:p>
          <w:p w14:paraId="7489878E" w14:textId="77777777" w:rsidR="007826B5" w:rsidRPr="00493A35" w:rsidRDefault="007826B5" w:rsidP="00F42752">
            <w:pPr>
              <w:spacing w:line="240" w:lineRule="auto"/>
            </w:pPr>
            <w:r w:rsidRPr="00493A35">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493A35" w:rsidRDefault="007826B5" w:rsidP="00F42752">
            <w:pPr>
              <w:spacing w:line="240" w:lineRule="auto"/>
            </w:pPr>
            <w:r w:rsidRPr="00493A35">
              <w:lastRenderedPageBreak/>
              <w:t>Can communicate professionally confidently and consistently in a suitable medium for the audience.</w:t>
            </w:r>
          </w:p>
          <w:p w14:paraId="4C733C4A" w14:textId="77777777" w:rsidR="007826B5" w:rsidRPr="00493A35" w:rsidRDefault="007826B5" w:rsidP="00F42752">
            <w:pPr>
              <w:spacing w:line="240" w:lineRule="auto"/>
            </w:pPr>
            <w:r w:rsidRPr="00493A35">
              <w:t xml:space="preserve">Work is coherent, very fluent and is presented proficiently. </w:t>
            </w:r>
            <w:r w:rsidRPr="00493A35">
              <w:lastRenderedPageBreak/>
              <w:t>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7BDCB24E" w14:textId="77777777" w:rsidR="007826B5" w:rsidRPr="00493A35" w:rsidRDefault="007826B5" w:rsidP="00F42752">
            <w:pPr>
              <w:spacing w:line="240" w:lineRule="auto"/>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493A35" w:rsidRDefault="007826B5" w:rsidP="00F42752">
            <w:pPr>
              <w:spacing w:line="240" w:lineRule="auto"/>
            </w:pPr>
            <w:r w:rsidRPr="00493A35">
              <w:lastRenderedPageBreak/>
              <w:t xml:space="preserve">Can communicate with an exceptionally high level of professionalism, highly suitable for the audience. </w:t>
            </w:r>
          </w:p>
          <w:p w14:paraId="1844D067" w14:textId="77777777" w:rsidR="007826B5" w:rsidRPr="00493A35" w:rsidRDefault="007826B5" w:rsidP="00F42752">
            <w:pPr>
              <w:spacing w:line="240" w:lineRule="auto"/>
            </w:pPr>
            <w:r w:rsidRPr="00493A35">
              <w:t xml:space="preserve">Work is exceptionally coherent, very fluent and is presented </w:t>
            </w:r>
            <w:r w:rsidRPr="00493A35">
              <w:lastRenderedPageBreak/>
              <w:t>professionally. Can work exceptionally well within a team, showing leadership skills.</w:t>
            </w:r>
            <w:r>
              <w:t xml:space="preserve"> </w:t>
            </w:r>
            <w:r w:rsidRPr="00493A35">
              <w:t>Demonstrates exceptional skills for employment requiring the exercise of personal responsibility and decision-making and an appetite for further development.</w:t>
            </w:r>
          </w:p>
        </w:tc>
      </w:tr>
    </w:tbl>
    <w:p w14:paraId="300A4A56" w14:textId="77777777" w:rsidR="007826B5" w:rsidRPr="00493A35" w:rsidRDefault="007826B5" w:rsidP="00F42752">
      <w:pPr>
        <w:spacing w:line="240" w:lineRule="auto"/>
      </w:pPr>
    </w:p>
    <w:p w14:paraId="15D2847C" w14:textId="77777777" w:rsidR="007826B5" w:rsidRPr="00493A35" w:rsidRDefault="007826B5" w:rsidP="00F42752">
      <w:pPr>
        <w:pStyle w:val="NormalWeb"/>
        <w:rPr>
          <w:rFonts w:ascii="Arial" w:hAnsi="Arial"/>
          <w:color w:val="303B44"/>
          <w:sz w:val="22"/>
        </w:rPr>
      </w:pPr>
    </w:p>
    <w:p w14:paraId="48314836" w14:textId="7892F650" w:rsidR="007826B5" w:rsidRPr="007826B5" w:rsidRDefault="00F66489" w:rsidP="00F42752">
      <w:pPr>
        <w:spacing w:line="240" w:lineRule="auto"/>
        <w:rPr>
          <w:rFonts w:cs="Arial"/>
          <w:sz w:val="20"/>
        </w:rPr>
      </w:pPr>
      <w:r>
        <w:rPr>
          <w:rFonts w:cs="Arial"/>
          <w:b/>
        </w:rPr>
        <w:lastRenderedPageBreak/>
        <w:t>THIS DOCUMENT IS ALSO AVAILABLE IN WELSH</w:t>
      </w:r>
    </w:p>
    <w:p w14:paraId="25AC1E2E" w14:textId="77777777" w:rsidR="007826B5" w:rsidRPr="007826B5" w:rsidRDefault="007826B5" w:rsidP="00F42752">
      <w:pPr>
        <w:spacing w:line="240" w:lineRule="auto"/>
        <w:rPr>
          <w:rFonts w:cs="Arial"/>
          <w:sz w:val="20"/>
        </w:rPr>
      </w:pPr>
    </w:p>
    <w:p w14:paraId="570E8707" w14:textId="77777777" w:rsidR="008E7BE9" w:rsidRPr="00493A35" w:rsidRDefault="008E7BE9" w:rsidP="00F42752">
      <w:pPr>
        <w:spacing w:line="240" w:lineRule="auto"/>
        <w:rPr>
          <w:b/>
        </w:rPr>
      </w:pPr>
    </w:p>
    <w:sectPr w:rsidR="008E7BE9" w:rsidRPr="00493A35" w:rsidSect="00493A35">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603636" w14:textId="77777777" w:rsidR="0010001B" w:rsidRDefault="0010001B">
      <w:r>
        <w:separator/>
      </w:r>
    </w:p>
  </w:endnote>
  <w:endnote w:type="continuationSeparator" w:id="0">
    <w:p w14:paraId="487D9AF1" w14:textId="77777777" w:rsidR="0010001B" w:rsidRDefault="001000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ヒラギノ角ゴ Pro W3">
    <w:altName w:val="Yu Gothic"/>
    <w:panose1 w:val="020B0604020202020204"/>
    <w:charset w:val="80"/>
    <w:family w:val="swiss"/>
    <w:pitch w:val="variable"/>
    <w:sig w:usb0="E00002FF" w:usb1="7AC7FFFF" w:usb2="00000012" w:usb3="00000000" w:csb0="0002000D" w:csb1="00000000"/>
  </w:font>
  <w:font w:name="Yu Gothic Light">
    <w:panose1 w:val="020B0300000000000000"/>
    <w:charset w:val="80"/>
    <w:family w:val="swiss"/>
    <w:pitch w:val="variable"/>
    <w:sig w:usb0="E00002FF" w:usb1="2AC7FDFF" w:usb2="00000016" w:usb3="00000000" w:csb0="0002009F" w:csb1="00000000"/>
  </w:font>
  <w:font w:name="Yu Mincho">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DD9C" w14:textId="28AF37DF" w:rsidR="008C281D" w:rsidRDefault="008C281D">
    <w:pPr>
      <w:pStyle w:val="Footer"/>
      <w:jc w:val="center"/>
    </w:pPr>
    <w:r>
      <w:t xml:space="preserve">Page </w:t>
    </w:r>
    <w:r w:rsidRPr="00493A35">
      <w:rPr>
        <w:b/>
      </w:rPr>
      <w:fldChar w:fldCharType="begin"/>
    </w:r>
    <w:r>
      <w:rPr>
        <w:b/>
      </w:rPr>
      <w:instrText xml:space="preserve"> PAGE </w:instrText>
    </w:r>
    <w:r w:rsidRPr="00493A35">
      <w:rPr>
        <w:b/>
      </w:rPr>
      <w:fldChar w:fldCharType="separate"/>
    </w:r>
    <w:r w:rsidR="00C8519E">
      <w:rPr>
        <w:b/>
        <w:noProof/>
      </w:rPr>
      <w:t>12</w:t>
    </w:r>
    <w:r w:rsidRPr="00493A35">
      <w:rPr>
        <w:b/>
      </w:rPr>
      <w:fldChar w:fldCharType="end"/>
    </w:r>
    <w:r>
      <w:t xml:space="preserve"> of </w:t>
    </w:r>
    <w:r w:rsidRPr="00493A35">
      <w:rPr>
        <w:b/>
      </w:rPr>
      <w:fldChar w:fldCharType="begin"/>
    </w:r>
    <w:r>
      <w:rPr>
        <w:b/>
      </w:rPr>
      <w:instrText xml:space="preserve"> NUMPAGES  </w:instrText>
    </w:r>
    <w:r w:rsidRPr="00493A35">
      <w:rPr>
        <w:b/>
      </w:rPr>
      <w:fldChar w:fldCharType="separate"/>
    </w:r>
    <w:r w:rsidR="00C8519E">
      <w:rPr>
        <w:b/>
        <w:noProof/>
      </w:rPr>
      <w:t>21</w:t>
    </w:r>
    <w:r w:rsidRPr="00493A35">
      <w:rPr>
        <w:b/>
      </w:rPr>
      <w:fldChar w:fldCharType="end"/>
    </w:r>
  </w:p>
  <w:p w14:paraId="01E75CDA" w14:textId="77777777" w:rsidR="008C281D" w:rsidRDefault="008C281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02939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12C8A" w14:textId="77777777" w:rsidR="0010001B" w:rsidRDefault="0010001B">
      <w:r>
        <w:separator/>
      </w:r>
    </w:p>
  </w:footnote>
  <w:footnote w:type="continuationSeparator" w:id="0">
    <w:p w14:paraId="77F5E25B" w14:textId="77777777" w:rsidR="0010001B" w:rsidRDefault="001000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50400" w14:textId="77777777" w:rsidR="00493A35" w:rsidRDefault="00493A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113E99D6"/>
    <w:multiLevelType w:val="hybridMultilevel"/>
    <w:tmpl w:val="2938C28A"/>
    <w:lvl w:ilvl="0" w:tplc="AD9001D0">
      <w:start w:val="1"/>
      <w:numFmt w:val="bullet"/>
      <w:lvlText w:val=""/>
      <w:lvlJc w:val="left"/>
      <w:pPr>
        <w:ind w:left="1440" w:hanging="360"/>
      </w:pPr>
      <w:rPr>
        <w:rFonts w:ascii="Symbol" w:hAnsi="Symbol" w:hint="default"/>
      </w:rPr>
    </w:lvl>
    <w:lvl w:ilvl="1" w:tplc="ED4ACE82">
      <w:start w:val="1"/>
      <w:numFmt w:val="bullet"/>
      <w:lvlText w:val="o"/>
      <w:lvlJc w:val="left"/>
      <w:pPr>
        <w:ind w:left="2160" w:hanging="360"/>
      </w:pPr>
      <w:rPr>
        <w:rFonts w:ascii="Courier New" w:hAnsi="Courier New" w:hint="default"/>
      </w:rPr>
    </w:lvl>
    <w:lvl w:ilvl="2" w:tplc="DF461D36">
      <w:start w:val="1"/>
      <w:numFmt w:val="bullet"/>
      <w:lvlText w:val=""/>
      <w:lvlJc w:val="left"/>
      <w:pPr>
        <w:ind w:left="2880" w:hanging="360"/>
      </w:pPr>
      <w:rPr>
        <w:rFonts w:ascii="Wingdings" w:hAnsi="Wingdings" w:hint="default"/>
      </w:rPr>
    </w:lvl>
    <w:lvl w:ilvl="3" w:tplc="1214CA9C">
      <w:start w:val="1"/>
      <w:numFmt w:val="bullet"/>
      <w:lvlText w:val=""/>
      <w:lvlJc w:val="left"/>
      <w:pPr>
        <w:ind w:left="3600" w:hanging="360"/>
      </w:pPr>
      <w:rPr>
        <w:rFonts w:ascii="Symbol" w:hAnsi="Symbol" w:hint="default"/>
      </w:rPr>
    </w:lvl>
    <w:lvl w:ilvl="4" w:tplc="7ED40EFA">
      <w:start w:val="1"/>
      <w:numFmt w:val="bullet"/>
      <w:lvlText w:val="o"/>
      <w:lvlJc w:val="left"/>
      <w:pPr>
        <w:ind w:left="4320" w:hanging="360"/>
      </w:pPr>
      <w:rPr>
        <w:rFonts w:ascii="Courier New" w:hAnsi="Courier New" w:hint="default"/>
      </w:rPr>
    </w:lvl>
    <w:lvl w:ilvl="5" w:tplc="FD0A3158">
      <w:start w:val="1"/>
      <w:numFmt w:val="bullet"/>
      <w:lvlText w:val=""/>
      <w:lvlJc w:val="left"/>
      <w:pPr>
        <w:ind w:left="5040" w:hanging="360"/>
      </w:pPr>
      <w:rPr>
        <w:rFonts w:ascii="Wingdings" w:hAnsi="Wingdings" w:hint="default"/>
      </w:rPr>
    </w:lvl>
    <w:lvl w:ilvl="6" w:tplc="63D44788">
      <w:start w:val="1"/>
      <w:numFmt w:val="bullet"/>
      <w:lvlText w:val=""/>
      <w:lvlJc w:val="left"/>
      <w:pPr>
        <w:ind w:left="5760" w:hanging="360"/>
      </w:pPr>
      <w:rPr>
        <w:rFonts w:ascii="Symbol" w:hAnsi="Symbol" w:hint="default"/>
      </w:rPr>
    </w:lvl>
    <w:lvl w:ilvl="7" w:tplc="C2C0D6F8">
      <w:start w:val="1"/>
      <w:numFmt w:val="bullet"/>
      <w:lvlText w:val="o"/>
      <w:lvlJc w:val="left"/>
      <w:pPr>
        <w:ind w:left="6480" w:hanging="360"/>
      </w:pPr>
      <w:rPr>
        <w:rFonts w:ascii="Courier New" w:hAnsi="Courier New" w:hint="default"/>
      </w:rPr>
    </w:lvl>
    <w:lvl w:ilvl="8" w:tplc="75CA2FDA">
      <w:start w:val="1"/>
      <w:numFmt w:val="bullet"/>
      <w:lvlText w:val=""/>
      <w:lvlJc w:val="left"/>
      <w:pPr>
        <w:ind w:left="7200" w:hanging="360"/>
      </w:pPr>
      <w:rPr>
        <w:rFonts w:ascii="Wingdings" w:hAnsi="Wingdings" w:hint="default"/>
      </w:rPr>
    </w:lvl>
  </w:abstractNum>
  <w:abstractNum w:abstractNumId="3" w15:restartNumberingAfterBreak="0">
    <w:nsid w:val="1150703A"/>
    <w:multiLevelType w:val="hybridMultilevel"/>
    <w:tmpl w:val="4FF83F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302404A2"/>
    <w:multiLevelType w:val="hybridMultilevel"/>
    <w:tmpl w:val="4C861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221991671">
    <w:abstractNumId w:val="6"/>
  </w:num>
  <w:num w:numId="2" w16cid:durableId="1270240209">
    <w:abstractNumId w:val="9"/>
  </w:num>
  <w:num w:numId="3" w16cid:durableId="710692435">
    <w:abstractNumId w:val="8"/>
  </w:num>
  <w:num w:numId="4" w16cid:durableId="107700399">
    <w:abstractNumId w:val="7"/>
  </w:num>
  <w:num w:numId="5" w16cid:durableId="336467205">
    <w:abstractNumId w:val="4"/>
  </w:num>
  <w:num w:numId="6" w16cid:durableId="766920926">
    <w:abstractNumId w:val="1"/>
  </w:num>
  <w:num w:numId="7" w16cid:durableId="604730536">
    <w:abstractNumId w:val="0"/>
  </w:num>
  <w:num w:numId="8" w16cid:durableId="59182157">
    <w:abstractNumId w:val="5"/>
  </w:num>
  <w:num w:numId="9" w16cid:durableId="309748032">
    <w:abstractNumId w:val="3"/>
  </w:num>
  <w:num w:numId="10" w16cid:durableId="1259869537">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02A"/>
    <w:rsid w:val="00026B02"/>
    <w:rsid w:val="000278C6"/>
    <w:rsid w:val="0002796E"/>
    <w:rsid w:val="000425C4"/>
    <w:rsid w:val="000429B1"/>
    <w:rsid w:val="00054318"/>
    <w:rsid w:val="00062873"/>
    <w:rsid w:val="00066984"/>
    <w:rsid w:val="00081D66"/>
    <w:rsid w:val="000822E5"/>
    <w:rsid w:val="00082952"/>
    <w:rsid w:val="00083F67"/>
    <w:rsid w:val="00095692"/>
    <w:rsid w:val="000962BD"/>
    <w:rsid w:val="00096BE3"/>
    <w:rsid w:val="000971FC"/>
    <w:rsid w:val="0009732B"/>
    <w:rsid w:val="000A2A3A"/>
    <w:rsid w:val="000A492A"/>
    <w:rsid w:val="000B43DE"/>
    <w:rsid w:val="000D10AF"/>
    <w:rsid w:val="000D2F80"/>
    <w:rsid w:val="000E2CB6"/>
    <w:rsid w:val="000E413A"/>
    <w:rsid w:val="000F29C4"/>
    <w:rsid w:val="000F5AA3"/>
    <w:rsid w:val="000F70FE"/>
    <w:rsid w:val="0010001B"/>
    <w:rsid w:val="00100396"/>
    <w:rsid w:val="00100B5C"/>
    <w:rsid w:val="001106E9"/>
    <w:rsid w:val="00111C3E"/>
    <w:rsid w:val="0011376A"/>
    <w:rsid w:val="00120405"/>
    <w:rsid w:val="00124CA5"/>
    <w:rsid w:val="00134F77"/>
    <w:rsid w:val="0014645D"/>
    <w:rsid w:val="00151BBF"/>
    <w:rsid w:val="00152E9D"/>
    <w:rsid w:val="00154487"/>
    <w:rsid w:val="00156763"/>
    <w:rsid w:val="0016321A"/>
    <w:rsid w:val="0017433E"/>
    <w:rsid w:val="0017512A"/>
    <w:rsid w:val="001874DF"/>
    <w:rsid w:val="001956B9"/>
    <w:rsid w:val="00196958"/>
    <w:rsid w:val="001A045F"/>
    <w:rsid w:val="001A1AE7"/>
    <w:rsid w:val="001A1E39"/>
    <w:rsid w:val="001A24F3"/>
    <w:rsid w:val="001A6E3C"/>
    <w:rsid w:val="001B3C2C"/>
    <w:rsid w:val="001B3F78"/>
    <w:rsid w:val="001B405C"/>
    <w:rsid w:val="001B4101"/>
    <w:rsid w:val="001B5F45"/>
    <w:rsid w:val="001C1527"/>
    <w:rsid w:val="001C3619"/>
    <w:rsid w:val="001C76D8"/>
    <w:rsid w:val="001D2515"/>
    <w:rsid w:val="001D486F"/>
    <w:rsid w:val="001D55A6"/>
    <w:rsid w:val="001D57EC"/>
    <w:rsid w:val="001D7A5F"/>
    <w:rsid w:val="001E09F7"/>
    <w:rsid w:val="001E1050"/>
    <w:rsid w:val="001E1E1F"/>
    <w:rsid w:val="001E2007"/>
    <w:rsid w:val="001E57C1"/>
    <w:rsid w:val="001E6281"/>
    <w:rsid w:val="001E7CBC"/>
    <w:rsid w:val="001F07EF"/>
    <w:rsid w:val="001F41E4"/>
    <w:rsid w:val="001F50B6"/>
    <w:rsid w:val="001F6D7A"/>
    <w:rsid w:val="00201D8F"/>
    <w:rsid w:val="0022186A"/>
    <w:rsid w:val="0022746E"/>
    <w:rsid w:val="002342C2"/>
    <w:rsid w:val="00235D27"/>
    <w:rsid w:val="00235F71"/>
    <w:rsid w:val="002444CA"/>
    <w:rsid w:val="00260DE6"/>
    <w:rsid w:val="002732DB"/>
    <w:rsid w:val="00273FEE"/>
    <w:rsid w:val="002749E9"/>
    <w:rsid w:val="00274A40"/>
    <w:rsid w:val="00281BD2"/>
    <w:rsid w:val="0028204E"/>
    <w:rsid w:val="0028591B"/>
    <w:rsid w:val="00287808"/>
    <w:rsid w:val="002878BF"/>
    <w:rsid w:val="00291841"/>
    <w:rsid w:val="002930A4"/>
    <w:rsid w:val="002A1901"/>
    <w:rsid w:val="002A40A3"/>
    <w:rsid w:val="002A7F63"/>
    <w:rsid w:val="002B4B11"/>
    <w:rsid w:val="002C449B"/>
    <w:rsid w:val="002C5106"/>
    <w:rsid w:val="002C5F2C"/>
    <w:rsid w:val="002C6040"/>
    <w:rsid w:val="002C687B"/>
    <w:rsid w:val="002D2DB3"/>
    <w:rsid w:val="002D5B3F"/>
    <w:rsid w:val="002E272E"/>
    <w:rsid w:val="002E539D"/>
    <w:rsid w:val="002E7EBD"/>
    <w:rsid w:val="002F17AE"/>
    <w:rsid w:val="002F3E25"/>
    <w:rsid w:val="002F4BB3"/>
    <w:rsid w:val="002F5778"/>
    <w:rsid w:val="00303012"/>
    <w:rsid w:val="0030368B"/>
    <w:rsid w:val="003223E0"/>
    <w:rsid w:val="00322A4D"/>
    <w:rsid w:val="003343A4"/>
    <w:rsid w:val="003412FC"/>
    <w:rsid w:val="003473C8"/>
    <w:rsid w:val="00347D43"/>
    <w:rsid w:val="00352C4A"/>
    <w:rsid w:val="003559CA"/>
    <w:rsid w:val="00362560"/>
    <w:rsid w:val="00366268"/>
    <w:rsid w:val="00371ABD"/>
    <w:rsid w:val="0037228E"/>
    <w:rsid w:val="00372813"/>
    <w:rsid w:val="003732FD"/>
    <w:rsid w:val="003753B2"/>
    <w:rsid w:val="00375E92"/>
    <w:rsid w:val="00376559"/>
    <w:rsid w:val="00377854"/>
    <w:rsid w:val="0038049E"/>
    <w:rsid w:val="0038106A"/>
    <w:rsid w:val="00382BAA"/>
    <w:rsid w:val="00384D73"/>
    <w:rsid w:val="00393EB6"/>
    <w:rsid w:val="003A3CE5"/>
    <w:rsid w:val="003A4D85"/>
    <w:rsid w:val="003B366F"/>
    <w:rsid w:val="003B3F9D"/>
    <w:rsid w:val="003B6C95"/>
    <w:rsid w:val="003C7209"/>
    <w:rsid w:val="003D70F0"/>
    <w:rsid w:val="003E249A"/>
    <w:rsid w:val="003E5751"/>
    <w:rsid w:val="003F3A2A"/>
    <w:rsid w:val="003F3B14"/>
    <w:rsid w:val="003F404C"/>
    <w:rsid w:val="003F5FD7"/>
    <w:rsid w:val="004046A9"/>
    <w:rsid w:val="00404B3B"/>
    <w:rsid w:val="00404C50"/>
    <w:rsid w:val="00413139"/>
    <w:rsid w:val="00416292"/>
    <w:rsid w:val="004176FE"/>
    <w:rsid w:val="00423934"/>
    <w:rsid w:val="00426244"/>
    <w:rsid w:val="00430EBE"/>
    <w:rsid w:val="00434D29"/>
    <w:rsid w:val="00450E57"/>
    <w:rsid w:val="00451810"/>
    <w:rsid w:val="00452162"/>
    <w:rsid w:val="00453FC1"/>
    <w:rsid w:val="0046003B"/>
    <w:rsid w:val="00460D7D"/>
    <w:rsid w:val="00470A38"/>
    <w:rsid w:val="00477880"/>
    <w:rsid w:val="0048317F"/>
    <w:rsid w:val="004853B8"/>
    <w:rsid w:val="00485DBB"/>
    <w:rsid w:val="004874DE"/>
    <w:rsid w:val="00493A35"/>
    <w:rsid w:val="004A7BD8"/>
    <w:rsid w:val="004B5334"/>
    <w:rsid w:val="004B6A47"/>
    <w:rsid w:val="004B6C14"/>
    <w:rsid w:val="004C0DAE"/>
    <w:rsid w:val="004C4121"/>
    <w:rsid w:val="004C5645"/>
    <w:rsid w:val="004D2361"/>
    <w:rsid w:val="004D3BE8"/>
    <w:rsid w:val="004D5E9B"/>
    <w:rsid w:val="004D63D9"/>
    <w:rsid w:val="004E5EBB"/>
    <w:rsid w:val="004E6585"/>
    <w:rsid w:val="004F4DDB"/>
    <w:rsid w:val="00500094"/>
    <w:rsid w:val="0050249F"/>
    <w:rsid w:val="00506AA2"/>
    <w:rsid w:val="00507815"/>
    <w:rsid w:val="0051043F"/>
    <w:rsid w:val="00512D6C"/>
    <w:rsid w:val="0051389C"/>
    <w:rsid w:val="00520275"/>
    <w:rsid w:val="00524566"/>
    <w:rsid w:val="00526A2B"/>
    <w:rsid w:val="00527E60"/>
    <w:rsid w:val="00530B6F"/>
    <w:rsid w:val="00530BEF"/>
    <w:rsid w:val="0053263B"/>
    <w:rsid w:val="00535B6E"/>
    <w:rsid w:val="00552351"/>
    <w:rsid w:val="00552770"/>
    <w:rsid w:val="0055379C"/>
    <w:rsid w:val="00561F00"/>
    <w:rsid w:val="00562C4E"/>
    <w:rsid w:val="00562DEC"/>
    <w:rsid w:val="00576AB4"/>
    <w:rsid w:val="00577917"/>
    <w:rsid w:val="00581FCC"/>
    <w:rsid w:val="0058321C"/>
    <w:rsid w:val="00590667"/>
    <w:rsid w:val="00592311"/>
    <w:rsid w:val="00592784"/>
    <w:rsid w:val="005969E2"/>
    <w:rsid w:val="005A1689"/>
    <w:rsid w:val="005A3C73"/>
    <w:rsid w:val="005B389E"/>
    <w:rsid w:val="005B586C"/>
    <w:rsid w:val="005B61CD"/>
    <w:rsid w:val="005B7CD5"/>
    <w:rsid w:val="005C2B76"/>
    <w:rsid w:val="005C4D7F"/>
    <w:rsid w:val="005D1D58"/>
    <w:rsid w:val="005D432C"/>
    <w:rsid w:val="005D786C"/>
    <w:rsid w:val="005E285E"/>
    <w:rsid w:val="005E4409"/>
    <w:rsid w:val="005E53E2"/>
    <w:rsid w:val="005E72F8"/>
    <w:rsid w:val="005F04F4"/>
    <w:rsid w:val="005F0579"/>
    <w:rsid w:val="005F3A53"/>
    <w:rsid w:val="005F7D91"/>
    <w:rsid w:val="006021BB"/>
    <w:rsid w:val="006062A3"/>
    <w:rsid w:val="00610700"/>
    <w:rsid w:val="00610E08"/>
    <w:rsid w:val="006140BF"/>
    <w:rsid w:val="006161BE"/>
    <w:rsid w:val="00620787"/>
    <w:rsid w:val="0062632B"/>
    <w:rsid w:val="00632434"/>
    <w:rsid w:val="0063478F"/>
    <w:rsid w:val="006379DF"/>
    <w:rsid w:val="00637B6E"/>
    <w:rsid w:val="00640DA9"/>
    <w:rsid w:val="00644256"/>
    <w:rsid w:val="006561B7"/>
    <w:rsid w:val="00656C7D"/>
    <w:rsid w:val="0066053F"/>
    <w:rsid w:val="00661D6F"/>
    <w:rsid w:val="006628E9"/>
    <w:rsid w:val="0066725E"/>
    <w:rsid w:val="006716C7"/>
    <w:rsid w:val="00671879"/>
    <w:rsid w:val="006749F0"/>
    <w:rsid w:val="00681208"/>
    <w:rsid w:val="00681FA9"/>
    <w:rsid w:val="00684523"/>
    <w:rsid w:val="0069050A"/>
    <w:rsid w:val="00691EA9"/>
    <w:rsid w:val="006934D4"/>
    <w:rsid w:val="00694D2D"/>
    <w:rsid w:val="006A00B8"/>
    <w:rsid w:val="006A4372"/>
    <w:rsid w:val="006A4F2A"/>
    <w:rsid w:val="006A6DC3"/>
    <w:rsid w:val="006B4363"/>
    <w:rsid w:val="006C4727"/>
    <w:rsid w:val="006D49ED"/>
    <w:rsid w:val="006D55CE"/>
    <w:rsid w:val="006D637A"/>
    <w:rsid w:val="006D6F24"/>
    <w:rsid w:val="006F0F95"/>
    <w:rsid w:val="006F184F"/>
    <w:rsid w:val="006F45BF"/>
    <w:rsid w:val="006F60E0"/>
    <w:rsid w:val="006F6DC3"/>
    <w:rsid w:val="00701FAC"/>
    <w:rsid w:val="00702F71"/>
    <w:rsid w:val="00704F57"/>
    <w:rsid w:val="007078D6"/>
    <w:rsid w:val="00717369"/>
    <w:rsid w:val="00722A55"/>
    <w:rsid w:val="007323EC"/>
    <w:rsid w:val="00732926"/>
    <w:rsid w:val="00732A5F"/>
    <w:rsid w:val="007366DF"/>
    <w:rsid w:val="00746C50"/>
    <w:rsid w:val="0075332C"/>
    <w:rsid w:val="007542CB"/>
    <w:rsid w:val="00757839"/>
    <w:rsid w:val="00761DAA"/>
    <w:rsid w:val="00770C81"/>
    <w:rsid w:val="007711C0"/>
    <w:rsid w:val="007726C4"/>
    <w:rsid w:val="00772ED6"/>
    <w:rsid w:val="00775F8D"/>
    <w:rsid w:val="00776163"/>
    <w:rsid w:val="00776358"/>
    <w:rsid w:val="007826B5"/>
    <w:rsid w:val="00784868"/>
    <w:rsid w:val="00787172"/>
    <w:rsid w:val="00791024"/>
    <w:rsid w:val="00793F0A"/>
    <w:rsid w:val="007A2657"/>
    <w:rsid w:val="007C0AC7"/>
    <w:rsid w:val="007C0F26"/>
    <w:rsid w:val="007C11D0"/>
    <w:rsid w:val="007C682C"/>
    <w:rsid w:val="007D2385"/>
    <w:rsid w:val="007D50CD"/>
    <w:rsid w:val="007D6FCB"/>
    <w:rsid w:val="007D7580"/>
    <w:rsid w:val="007E28AD"/>
    <w:rsid w:val="007F214F"/>
    <w:rsid w:val="007F2281"/>
    <w:rsid w:val="00800069"/>
    <w:rsid w:val="00804152"/>
    <w:rsid w:val="008042F0"/>
    <w:rsid w:val="008079C7"/>
    <w:rsid w:val="00813ECE"/>
    <w:rsid w:val="008310A0"/>
    <w:rsid w:val="00835D29"/>
    <w:rsid w:val="0083620D"/>
    <w:rsid w:val="00842E7F"/>
    <w:rsid w:val="008456C7"/>
    <w:rsid w:val="00852933"/>
    <w:rsid w:val="008566E5"/>
    <w:rsid w:val="008566FE"/>
    <w:rsid w:val="008606AB"/>
    <w:rsid w:val="00865B46"/>
    <w:rsid w:val="00867069"/>
    <w:rsid w:val="0088349E"/>
    <w:rsid w:val="00883E5A"/>
    <w:rsid w:val="0088551A"/>
    <w:rsid w:val="0089462A"/>
    <w:rsid w:val="00895734"/>
    <w:rsid w:val="00895E91"/>
    <w:rsid w:val="00896134"/>
    <w:rsid w:val="008975A7"/>
    <w:rsid w:val="008A2D55"/>
    <w:rsid w:val="008A4B0A"/>
    <w:rsid w:val="008A62BC"/>
    <w:rsid w:val="008B0652"/>
    <w:rsid w:val="008B14B8"/>
    <w:rsid w:val="008B38D3"/>
    <w:rsid w:val="008B43E7"/>
    <w:rsid w:val="008C281D"/>
    <w:rsid w:val="008C3BFE"/>
    <w:rsid w:val="008C63B4"/>
    <w:rsid w:val="008D763F"/>
    <w:rsid w:val="008E4EBE"/>
    <w:rsid w:val="008E7BE9"/>
    <w:rsid w:val="008F036F"/>
    <w:rsid w:val="008F1308"/>
    <w:rsid w:val="008F78C2"/>
    <w:rsid w:val="00902097"/>
    <w:rsid w:val="00902DB0"/>
    <w:rsid w:val="00904568"/>
    <w:rsid w:val="009107C3"/>
    <w:rsid w:val="00911394"/>
    <w:rsid w:val="0091379E"/>
    <w:rsid w:val="00923EF2"/>
    <w:rsid w:val="00926D25"/>
    <w:rsid w:val="00926E9D"/>
    <w:rsid w:val="009315A0"/>
    <w:rsid w:val="00932C6E"/>
    <w:rsid w:val="00933F10"/>
    <w:rsid w:val="00934D2A"/>
    <w:rsid w:val="00936A16"/>
    <w:rsid w:val="009374C3"/>
    <w:rsid w:val="009433C5"/>
    <w:rsid w:val="009511AC"/>
    <w:rsid w:val="00955056"/>
    <w:rsid w:val="00965881"/>
    <w:rsid w:val="00965B2B"/>
    <w:rsid w:val="009668F1"/>
    <w:rsid w:val="00975BCE"/>
    <w:rsid w:val="0098022E"/>
    <w:rsid w:val="009871FF"/>
    <w:rsid w:val="0099043A"/>
    <w:rsid w:val="00990799"/>
    <w:rsid w:val="009926A0"/>
    <w:rsid w:val="00992E7E"/>
    <w:rsid w:val="00993494"/>
    <w:rsid w:val="009942B8"/>
    <w:rsid w:val="00995D51"/>
    <w:rsid w:val="009976A8"/>
    <w:rsid w:val="009A0631"/>
    <w:rsid w:val="009A1AFA"/>
    <w:rsid w:val="009A5C52"/>
    <w:rsid w:val="009B0B59"/>
    <w:rsid w:val="009B10ED"/>
    <w:rsid w:val="009B4900"/>
    <w:rsid w:val="009B7A8B"/>
    <w:rsid w:val="009C126D"/>
    <w:rsid w:val="009C24C9"/>
    <w:rsid w:val="009C2977"/>
    <w:rsid w:val="009C59CB"/>
    <w:rsid w:val="009D3EA4"/>
    <w:rsid w:val="009D649C"/>
    <w:rsid w:val="009D7D89"/>
    <w:rsid w:val="009E0ECF"/>
    <w:rsid w:val="009E2D65"/>
    <w:rsid w:val="009E4BC1"/>
    <w:rsid w:val="009F5CB2"/>
    <w:rsid w:val="00A03BB8"/>
    <w:rsid w:val="00A10B69"/>
    <w:rsid w:val="00A11E65"/>
    <w:rsid w:val="00A12BF6"/>
    <w:rsid w:val="00A16E98"/>
    <w:rsid w:val="00A26B09"/>
    <w:rsid w:val="00A270C8"/>
    <w:rsid w:val="00A27842"/>
    <w:rsid w:val="00A3505D"/>
    <w:rsid w:val="00A4036F"/>
    <w:rsid w:val="00A406E5"/>
    <w:rsid w:val="00A4641C"/>
    <w:rsid w:val="00A50D47"/>
    <w:rsid w:val="00A557E6"/>
    <w:rsid w:val="00A55876"/>
    <w:rsid w:val="00A6580F"/>
    <w:rsid w:val="00A660B8"/>
    <w:rsid w:val="00A67FB1"/>
    <w:rsid w:val="00A736F9"/>
    <w:rsid w:val="00A83A40"/>
    <w:rsid w:val="00A85BFE"/>
    <w:rsid w:val="00A943A3"/>
    <w:rsid w:val="00AA2C7D"/>
    <w:rsid w:val="00AA3B30"/>
    <w:rsid w:val="00AB32E8"/>
    <w:rsid w:val="00AB6FE7"/>
    <w:rsid w:val="00AB7AD7"/>
    <w:rsid w:val="00AC4C0E"/>
    <w:rsid w:val="00AD2430"/>
    <w:rsid w:val="00AD3CB3"/>
    <w:rsid w:val="00AD7848"/>
    <w:rsid w:val="00AE0A9E"/>
    <w:rsid w:val="00AE41A6"/>
    <w:rsid w:val="00AE61AF"/>
    <w:rsid w:val="00AF0E34"/>
    <w:rsid w:val="00AF271D"/>
    <w:rsid w:val="00AF4BC7"/>
    <w:rsid w:val="00AF56C2"/>
    <w:rsid w:val="00AF6558"/>
    <w:rsid w:val="00B004E6"/>
    <w:rsid w:val="00B071D4"/>
    <w:rsid w:val="00B0744D"/>
    <w:rsid w:val="00B15075"/>
    <w:rsid w:val="00B232EE"/>
    <w:rsid w:val="00B33973"/>
    <w:rsid w:val="00B404BC"/>
    <w:rsid w:val="00B46097"/>
    <w:rsid w:val="00B50EA8"/>
    <w:rsid w:val="00B6058F"/>
    <w:rsid w:val="00B64082"/>
    <w:rsid w:val="00B70E29"/>
    <w:rsid w:val="00B72325"/>
    <w:rsid w:val="00B7316B"/>
    <w:rsid w:val="00B7616C"/>
    <w:rsid w:val="00B81AD3"/>
    <w:rsid w:val="00B829D8"/>
    <w:rsid w:val="00B84B5B"/>
    <w:rsid w:val="00B86446"/>
    <w:rsid w:val="00B90EAE"/>
    <w:rsid w:val="00B97B55"/>
    <w:rsid w:val="00BA1176"/>
    <w:rsid w:val="00BB6E64"/>
    <w:rsid w:val="00BC2E80"/>
    <w:rsid w:val="00BD49C7"/>
    <w:rsid w:val="00BD4F9E"/>
    <w:rsid w:val="00BD52F6"/>
    <w:rsid w:val="00BD6E23"/>
    <w:rsid w:val="00BE0B01"/>
    <w:rsid w:val="00BE79C7"/>
    <w:rsid w:val="00BF3CB5"/>
    <w:rsid w:val="00BF67B9"/>
    <w:rsid w:val="00C01A3F"/>
    <w:rsid w:val="00C066E8"/>
    <w:rsid w:val="00C073F1"/>
    <w:rsid w:val="00C1285B"/>
    <w:rsid w:val="00C1361B"/>
    <w:rsid w:val="00C14E1F"/>
    <w:rsid w:val="00C1669B"/>
    <w:rsid w:val="00C16DB0"/>
    <w:rsid w:val="00C21628"/>
    <w:rsid w:val="00C275E0"/>
    <w:rsid w:val="00C315AF"/>
    <w:rsid w:val="00C32109"/>
    <w:rsid w:val="00C349CD"/>
    <w:rsid w:val="00C351EE"/>
    <w:rsid w:val="00C36D9A"/>
    <w:rsid w:val="00C41DEA"/>
    <w:rsid w:val="00C41F72"/>
    <w:rsid w:val="00C437AD"/>
    <w:rsid w:val="00C44A23"/>
    <w:rsid w:val="00C44A72"/>
    <w:rsid w:val="00C55097"/>
    <w:rsid w:val="00C55E9D"/>
    <w:rsid w:val="00C606A2"/>
    <w:rsid w:val="00C61FC2"/>
    <w:rsid w:val="00C705F9"/>
    <w:rsid w:val="00C70C54"/>
    <w:rsid w:val="00C80EBA"/>
    <w:rsid w:val="00C80F0F"/>
    <w:rsid w:val="00C82887"/>
    <w:rsid w:val="00C8519E"/>
    <w:rsid w:val="00C85734"/>
    <w:rsid w:val="00C8667A"/>
    <w:rsid w:val="00C87E9F"/>
    <w:rsid w:val="00C91F86"/>
    <w:rsid w:val="00C93BCB"/>
    <w:rsid w:val="00CB5262"/>
    <w:rsid w:val="00CB652A"/>
    <w:rsid w:val="00CC241A"/>
    <w:rsid w:val="00CC3E86"/>
    <w:rsid w:val="00CE12D6"/>
    <w:rsid w:val="00CE4035"/>
    <w:rsid w:val="00CE65AB"/>
    <w:rsid w:val="00CF4266"/>
    <w:rsid w:val="00CF66EB"/>
    <w:rsid w:val="00D010E4"/>
    <w:rsid w:val="00D01E80"/>
    <w:rsid w:val="00D12BE0"/>
    <w:rsid w:val="00D22D9C"/>
    <w:rsid w:val="00D22FE2"/>
    <w:rsid w:val="00D231E3"/>
    <w:rsid w:val="00D241F1"/>
    <w:rsid w:val="00D275CB"/>
    <w:rsid w:val="00D27719"/>
    <w:rsid w:val="00D30DFA"/>
    <w:rsid w:val="00D353FF"/>
    <w:rsid w:val="00D463A5"/>
    <w:rsid w:val="00D46727"/>
    <w:rsid w:val="00D4710D"/>
    <w:rsid w:val="00D47D25"/>
    <w:rsid w:val="00D62249"/>
    <w:rsid w:val="00D62ACD"/>
    <w:rsid w:val="00D65AE3"/>
    <w:rsid w:val="00D6609C"/>
    <w:rsid w:val="00D76A54"/>
    <w:rsid w:val="00D82902"/>
    <w:rsid w:val="00DA36EE"/>
    <w:rsid w:val="00DB116D"/>
    <w:rsid w:val="00DB2E86"/>
    <w:rsid w:val="00DB6F5C"/>
    <w:rsid w:val="00DC678E"/>
    <w:rsid w:val="00DD17CC"/>
    <w:rsid w:val="00DD1B59"/>
    <w:rsid w:val="00DD61A4"/>
    <w:rsid w:val="00DE217A"/>
    <w:rsid w:val="00DE2464"/>
    <w:rsid w:val="00DF321B"/>
    <w:rsid w:val="00E03844"/>
    <w:rsid w:val="00E100D1"/>
    <w:rsid w:val="00E14FDC"/>
    <w:rsid w:val="00E230E0"/>
    <w:rsid w:val="00E236EB"/>
    <w:rsid w:val="00E2570F"/>
    <w:rsid w:val="00E27F15"/>
    <w:rsid w:val="00E470FD"/>
    <w:rsid w:val="00E51AAC"/>
    <w:rsid w:val="00E606E4"/>
    <w:rsid w:val="00E64D4E"/>
    <w:rsid w:val="00E66CC0"/>
    <w:rsid w:val="00E728A9"/>
    <w:rsid w:val="00E807D9"/>
    <w:rsid w:val="00E862BB"/>
    <w:rsid w:val="00E9564B"/>
    <w:rsid w:val="00EA0F4E"/>
    <w:rsid w:val="00EA295B"/>
    <w:rsid w:val="00EA3B9B"/>
    <w:rsid w:val="00EA6801"/>
    <w:rsid w:val="00EB0A47"/>
    <w:rsid w:val="00EB4F96"/>
    <w:rsid w:val="00EC1570"/>
    <w:rsid w:val="00ED0415"/>
    <w:rsid w:val="00ED7072"/>
    <w:rsid w:val="00EE3132"/>
    <w:rsid w:val="00EE3D9D"/>
    <w:rsid w:val="00EE6F25"/>
    <w:rsid w:val="00EF3C47"/>
    <w:rsid w:val="00F02126"/>
    <w:rsid w:val="00F03D85"/>
    <w:rsid w:val="00F07C8C"/>
    <w:rsid w:val="00F11C1C"/>
    <w:rsid w:val="00F13B25"/>
    <w:rsid w:val="00F249F1"/>
    <w:rsid w:val="00F25B9D"/>
    <w:rsid w:val="00F2664E"/>
    <w:rsid w:val="00F31163"/>
    <w:rsid w:val="00F31C04"/>
    <w:rsid w:val="00F33018"/>
    <w:rsid w:val="00F42752"/>
    <w:rsid w:val="00F442A7"/>
    <w:rsid w:val="00F52333"/>
    <w:rsid w:val="00F53466"/>
    <w:rsid w:val="00F53C4F"/>
    <w:rsid w:val="00F57A89"/>
    <w:rsid w:val="00F61A20"/>
    <w:rsid w:val="00F63AFC"/>
    <w:rsid w:val="00F63DD9"/>
    <w:rsid w:val="00F64131"/>
    <w:rsid w:val="00F65B4F"/>
    <w:rsid w:val="00F66489"/>
    <w:rsid w:val="00F67644"/>
    <w:rsid w:val="00F678DE"/>
    <w:rsid w:val="00F73F12"/>
    <w:rsid w:val="00F83547"/>
    <w:rsid w:val="00F8381F"/>
    <w:rsid w:val="00F97E2B"/>
    <w:rsid w:val="00FA04CD"/>
    <w:rsid w:val="00FA25F5"/>
    <w:rsid w:val="00FA2810"/>
    <w:rsid w:val="00FA2F13"/>
    <w:rsid w:val="00FA68F8"/>
    <w:rsid w:val="00FB1DC0"/>
    <w:rsid w:val="00FB341D"/>
    <w:rsid w:val="00FB3B4E"/>
    <w:rsid w:val="00FB4521"/>
    <w:rsid w:val="00FB4F84"/>
    <w:rsid w:val="00FB5CF8"/>
    <w:rsid w:val="00FD69D8"/>
    <w:rsid w:val="00FE11E9"/>
    <w:rsid w:val="00FE3A6B"/>
    <w:rsid w:val="00FE51F4"/>
    <w:rsid w:val="00FF21EE"/>
    <w:rsid w:val="00FF273B"/>
    <w:rsid w:val="00FF564C"/>
    <w:rsid w:val="00FF7881"/>
    <w:rsid w:val="635C707F"/>
    <w:rsid w:val="64D1AA16"/>
    <w:rsid w:val="7C93BAB4"/>
    <w:rsid w:val="7DADF90A"/>
    <w:rsid w:val="7E86E8A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EDFBB8B"/>
  <w15:docId w15:val="{C5C2A648-404A-0E48-828F-738A3232B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93A35"/>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493A35"/>
    <w:pPr>
      <w:keepNext/>
      <w:jc w:val="both"/>
      <w:outlineLvl w:val="1"/>
    </w:pPr>
    <w:rPr>
      <w:b/>
    </w:rPr>
  </w:style>
  <w:style w:type="paragraph" w:styleId="Heading3">
    <w:name w:val="heading 3"/>
    <w:basedOn w:val="Normal"/>
    <w:next w:val="Normal"/>
    <w:link w:val="Heading3Char"/>
    <w:qFormat/>
    <w:pPr>
      <w:keepNext/>
      <w:spacing w:line="240" w:lineRule="auto"/>
      <w:jc w:val="center"/>
      <w:outlineLvl w:val="2"/>
    </w:pPr>
    <w:rPr>
      <w:rFonts w:ascii="Times New Roman" w:hAnsi="Times New Roman"/>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spacing w:line="240" w:lineRule="auto"/>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line="240" w:lineRule="auto"/>
    </w:pPr>
    <w:rPr>
      <w:rFonts w:ascii="Times New Roman" w:hAnsi="Times New Roman"/>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spacing w:line="240" w:lineRule="auto"/>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eastAsia="en-US"/>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7"/>
      </w:numPr>
    </w:pPr>
  </w:style>
  <w:style w:type="character" w:customStyle="1" w:styleId="ListParagraphChar">
    <w:name w:val="List Paragraph Char"/>
    <w:link w:val="ListParagraph"/>
    <w:qFormat/>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02002A"/>
    <w:rPr>
      <w:color w:val="954F72" w:themeColor="followedHyperlink"/>
      <w:u w:val="single"/>
    </w:rPr>
  </w:style>
  <w:style w:type="character" w:styleId="Emphasis">
    <w:name w:val="Emphasis"/>
    <w:uiPriority w:val="20"/>
    <w:qFormat/>
    <w:rsid w:val="00493A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597031">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Computingresponsetonotes xmlns="7b371449-43eb-435e-a0a2-287b0bfa5005" xsi:nil="true"/>
    <Campus xmlns="7b371449-43eb-435e-a0a2-287b0bfa500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2.xml><?xml version="1.0" encoding="utf-8"?>
<ds:datastoreItem xmlns:ds="http://schemas.openxmlformats.org/officeDocument/2006/customXml" ds:itemID="{3AB15918-CCC5-9A40-9DF5-B3E93D0FE19B}">
  <ds:schemaRefs>
    <ds:schemaRef ds:uri="http://schemas.openxmlformats.org/officeDocument/2006/bibliography"/>
  </ds:schemaRefs>
</ds:datastoreItem>
</file>

<file path=customXml/itemProps3.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4.xml><?xml version="1.0" encoding="utf-8"?>
<ds:datastoreItem xmlns:ds="http://schemas.openxmlformats.org/officeDocument/2006/customXml" ds:itemID="{4FA7C25F-30A3-4E47-9F6B-5F844613AD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13</Pages>
  <Words>3901</Words>
  <Characters>22982</Characters>
  <Application>Microsoft Office Word</Application>
  <DocSecurity>0</DocSecurity>
  <Lines>1532</Lines>
  <Paragraphs>268</Paragraphs>
  <ScaleCrop>false</ScaleCrop>
  <Company>S.I.H.E.</Company>
  <LinksUpToDate>false</LinksUpToDate>
  <CharactersWithSpaces>26615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Brett Aggersberg</cp:lastModifiedBy>
  <cp:revision>18</cp:revision>
  <cp:lastPrinted>2016-09-14T10:22:00Z</cp:lastPrinted>
  <dcterms:created xsi:type="dcterms:W3CDTF">2022-06-28T15:25:00Z</dcterms:created>
  <dcterms:modified xsi:type="dcterms:W3CDTF">2026-02-05T11:58:00Z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