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FD0C3" w14:textId="0899671E" w:rsidR="003E7F0E" w:rsidRDefault="00080692" w:rsidP="00080692">
      <w:pPr>
        <w:jc w:val="center"/>
        <w:rPr>
          <w:b/>
          <w:bCs/>
          <w:sz w:val="28"/>
          <w:szCs w:val="28"/>
        </w:rPr>
      </w:pPr>
      <w:r w:rsidRPr="00080692">
        <w:rPr>
          <w:b/>
          <w:bCs/>
          <w:sz w:val="28"/>
          <w:szCs w:val="28"/>
        </w:rPr>
        <w:t>Task 7- Weekday Group 1</w:t>
      </w:r>
    </w:p>
    <w:p w14:paraId="41C331B6" w14:textId="020C7261" w:rsidR="00080692" w:rsidRDefault="00080692" w:rsidP="000806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 the task 7: List your initial startup and operational costs for your business.</w:t>
      </w:r>
    </w:p>
    <w:p w14:paraId="5B572FF6" w14:textId="4886BDC6" w:rsidR="00080692" w:rsidRDefault="00080692" w:rsidP="00080692">
      <w:pPr>
        <w:jc w:val="center"/>
        <w:rPr>
          <w:b/>
          <w:bCs/>
        </w:rPr>
      </w:pPr>
      <w:r>
        <w:t>.</w:t>
      </w:r>
      <w:r w:rsidRPr="00080692">
        <w:rPr>
          <w:b/>
          <w:bCs/>
        </w:rPr>
        <w:t xml:space="preserve"> Take some time to research and identify the start-up costs for your own business</w:t>
      </w:r>
      <w:r>
        <w:rPr>
          <w:b/>
          <w:bCs/>
        </w:rPr>
        <w:t xml:space="preserve"> </w:t>
      </w:r>
      <w:r w:rsidRPr="00080692">
        <w:rPr>
          <w:b/>
          <w:bCs/>
        </w:rPr>
        <w:t>idea.</w:t>
      </w:r>
    </w:p>
    <w:p w14:paraId="3569675D" w14:textId="5DF18D5A" w:rsidR="00080692" w:rsidRPr="009B2C0E" w:rsidRDefault="006D1ED8" w:rsidP="009B2C0E">
      <w:pPr>
        <w:jc w:val="center"/>
        <w:rPr>
          <w:b/>
          <w:bCs/>
          <w:sz w:val="28"/>
          <w:szCs w:val="28"/>
        </w:rPr>
      </w:pPr>
      <w:r w:rsidRPr="006D1ED8">
        <w:rPr>
          <w:b/>
          <w:bCs/>
          <w:sz w:val="28"/>
          <w:szCs w:val="28"/>
        </w:rPr>
        <w:t>Estimate Start-Up Costs (£)</w:t>
      </w:r>
    </w:p>
    <w:p w14:paraId="41AC8A6F" w14:textId="64887B9A" w:rsidR="00080692" w:rsidRDefault="00080692" w:rsidP="00080692">
      <w:pPr>
        <w:jc w:val="center"/>
        <w:rPr>
          <w:b/>
          <w:bCs/>
        </w:rPr>
      </w:pPr>
      <w:r>
        <w:rPr>
          <w:b/>
          <w:bCs/>
        </w:rPr>
        <w:t>1- Premises and Facilities</w:t>
      </w:r>
    </w:p>
    <w:p w14:paraId="47658E43" w14:textId="12FCF919" w:rsidR="00080692" w:rsidRDefault="00080692" w:rsidP="00080692">
      <w:pPr>
        <w:jc w:val="center"/>
      </w:pPr>
      <w:r w:rsidRPr="00080692">
        <w:t xml:space="preserve">. Rent deposit + </w:t>
      </w:r>
      <w:r>
        <w:t>first month’s rent: £6,000 to £12,000</w:t>
      </w:r>
    </w:p>
    <w:p w14:paraId="1DD4F6A6" w14:textId="6FFD7C9D" w:rsidR="00080692" w:rsidRDefault="00080692" w:rsidP="00080692">
      <w:pPr>
        <w:jc w:val="center"/>
      </w:pPr>
      <w:r>
        <w:t>. Renovation and interior design: £8,000 to £25,000</w:t>
      </w:r>
    </w:p>
    <w:p w14:paraId="790BA782" w14:textId="799222F0" w:rsidR="00080692" w:rsidRDefault="00080692" w:rsidP="00080692">
      <w:pPr>
        <w:jc w:val="center"/>
      </w:pPr>
      <w:r>
        <w:t xml:space="preserve">. </w:t>
      </w:r>
      <w:r w:rsidR="00E36F82">
        <w:t>Furniture (</w:t>
      </w:r>
      <w:r>
        <w:t xml:space="preserve">tables, chairs, </w:t>
      </w:r>
      <w:r w:rsidR="00E36F82">
        <w:t>décor): £4,000 to £10,000</w:t>
      </w:r>
    </w:p>
    <w:p w14:paraId="72C59956" w14:textId="14BFEB3C" w:rsidR="00E36F82" w:rsidRDefault="00E36F82" w:rsidP="00080692">
      <w:pPr>
        <w:jc w:val="center"/>
      </w:pPr>
      <w:r>
        <w:t>. Kitchen installation (plumbing, gas, electrical): £3,000 to £8,000</w:t>
      </w:r>
    </w:p>
    <w:p w14:paraId="79D7A5D3" w14:textId="5B532043" w:rsidR="00E36F82" w:rsidRDefault="00E36F82" w:rsidP="00080692">
      <w:pPr>
        <w:jc w:val="center"/>
        <w:rPr>
          <w:b/>
          <w:bCs/>
        </w:rPr>
      </w:pPr>
      <w:r w:rsidRPr="00E36F82">
        <w:rPr>
          <w:b/>
          <w:bCs/>
        </w:rPr>
        <w:t>2- Kitchen Equipment</w:t>
      </w:r>
    </w:p>
    <w:p w14:paraId="4F5C59A0" w14:textId="349417A7" w:rsidR="00E36F82" w:rsidRDefault="00E36F82" w:rsidP="00080692">
      <w:pPr>
        <w:jc w:val="center"/>
      </w:pPr>
      <w:r w:rsidRPr="00E36F82">
        <w:t>. Ovens</w:t>
      </w:r>
      <w:r>
        <w:t>, grills, fryers (commercial): £8,000 to £20,000</w:t>
      </w:r>
    </w:p>
    <w:p w14:paraId="59504AD8" w14:textId="78F00D8E" w:rsidR="00E36F82" w:rsidRDefault="00E36F82" w:rsidP="00080692">
      <w:pPr>
        <w:jc w:val="center"/>
      </w:pPr>
      <w:r>
        <w:t>. Refrigerators and freezers: £2,000 to £5,000</w:t>
      </w:r>
    </w:p>
    <w:p w14:paraId="6C3C6E26" w14:textId="10628AC0" w:rsidR="00E36F82" w:rsidRDefault="00E36F82" w:rsidP="00080692">
      <w:pPr>
        <w:jc w:val="center"/>
      </w:pPr>
      <w:r>
        <w:t>. Small equipment (knifes, pans, utensils): £1,000 to £3,000</w:t>
      </w:r>
    </w:p>
    <w:p w14:paraId="1CE0D5DF" w14:textId="7191BC3C" w:rsidR="00E36F82" w:rsidRDefault="00E36F82" w:rsidP="00080692">
      <w:pPr>
        <w:jc w:val="center"/>
      </w:pPr>
      <w:r>
        <w:t>. Dishwashing machine: £800 to £2,000</w:t>
      </w:r>
    </w:p>
    <w:p w14:paraId="3DB46B36" w14:textId="687A7CC7" w:rsidR="00E36F82" w:rsidRDefault="00E36F82" w:rsidP="00080692">
      <w:pPr>
        <w:jc w:val="center"/>
        <w:rPr>
          <w:b/>
          <w:bCs/>
        </w:rPr>
      </w:pPr>
      <w:r w:rsidRPr="004A6D81">
        <w:rPr>
          <w:b/>
          <w:bCs/>
        </w:rPr>
        <w:t>3-</w:t>
      </w:r>
      <w:r w:rsidR="004A6D81" w:rsidRPr="004A6D81">
        <w:rPr>
          <w:b/>
          <w:bCs/>
        </w:rPr>
        <w:t xml:space="preserve"> Licences and Compliance</w:t>
      </w:r>
    </w:p>
    <w:p w14:paraId="49251E46" w14:textId="28A651E5" w:rsidR="004A6D81" w:rsidRDefault="004A6D81" w:rsidP="00080692">
      <w:pPr>
        <w:jc w:val="center"/>
      </w:pPr>
      <w:r w:rsidRPr="004A6D81">
        <w:t>. Food business registration</w:t>
      </w:r>
      <w:r>
        <w:t>: Free</w:t>
      </w:r>
    </w:p>
    <w:p w14:paraId="1C9F577B" w14:textId="7443A6BD" w:rsidR="004A6D81" w:rsidRDefault="004A6D81" w:rsidP="00080692">
      <w:pPr>
        <w:jc w:val="center"/>
      </w:pPr>
      <w:r>
        <w:t>. Premises licence (alcohol): Free</w:t>
      </w:r>
    </w:p>
    <w:p w14:paraId="2E3F0485" w14:textId="25D9B43E" w:rsidR="004A6D81" w:rsidRDefault="004A6D81" w:rsidP="00080692">
      <w:pPr>
        <w:jc w:val="center"/>
      </w:pPr>
      <w:r>
        <w:t>. music licence: £200 to £500</w:t>
      </w:r>
    </w:p>
    <w:p w14:paraId="73F7E703" w14:textId="3F0ECFA8" w:rsidR="004A6D81" w:rsidRDefault="004A6D81" w:rsidP="00080692">
      <w:pPr>
        <w:jc w:val="center"/>
      </w:pPr>
      <w:r>
        <w:t xml:space="preserve">. Health and safety / fire compliance: £300 </w:t>
      </w:r>
      <w:proofErr w:type="spellStart"/>
      <w:r>
        <w:t>tp</w:t>
      </w:r>
      <w:proofErr w:type="spellEnd"/>
      <w:r>
        <w:t xml:space="preserve"> £1,000</w:t>
      </w:r>
    </w:p>
    <w:p w14:paraId="7FC32CC4" w14:textId="4034DC24" w:rsidR="004A6D81" w:rsidRDefault="004A6D81" w:rsidP="00080692">
      <w:pPr>
        <w:jc w:val="center"/>
      </w:pPr>
      <w:r>
        <w:t>. Insurance (initial payment): £500 t0 £2,000</w:t>
      </w:r>
    </w:p>
    <w:p w14:paraId="371CEBA2" w14:textId="561A5A16" w:rsidR="004A6D81" w:rsidRDefault="004A6D81" w:rsidP="00080692">
      <w:pPr>
        <w:jc w:val="center"/>
        <w:rPr>
          <w:b/>
          <w:bCs/>
        </w:rPr>
      </w:pPr>
      <w:r w:rsidRPr="004A6D81">
        <w:rPr>
          <w:b/>
          <w:bCs/>
        </w:rPr>
        <w:t>4- Technology and Systems</w:t>
      </w:r>
    </w:p>
    <w:p w14:paraId="0EF206C8" w14:textId="7B436264" w:rsidR="004A6D81" w:rsidRDefault="004A6D81" w:rsidP="00080692">
      <w:pPr>
        <w:jc w:val="center"/>
      </w:pPr>
      <w:r w:rsidRPr="004A6D81">
        <w:t>. POS</w:t>
      </w:r>
      <w:r>
        <w:t xml:space="preserve"> system + card reader: £600 to £1,200</w:t>
      </w:r>
    </w:p>
    <w:p w14:paraId="3E049309" w14:textId="3A7929BF" w:rsidR="004A6D81" w:rsidRDefault="004A6D81" w:rsidP="00080692">
      <w:pPr>
        <w:jc w:val="center"/>
      </w:pPr>
      <w:r>
        <w:t>. Website setup: £300 to £1,000</w:t>
      </w:r>
    </w:p>
    <w:p w14:paraId="123E02DE" w14:textId="74B8D4B7" w:rsidR="004A6D81" w:rsidRDefault="004A6D81" w:rsidP="00080692">
      <w:pPr>
        <w:jc w:val="center"/>
      </w:pPr>
      <w:r>
        <w:t>. CCTV installation: £300 to £1,000</w:t>
      </w:r>
    </w:p>
    <w:p w14:paraId="3F1ED449" w14:textId="0CFC258D" w:rsidR="004A6D81" w:rsidRDefault="004A6D81" w:rsidP="00080692">
      <w:pPr>
        <w:jc w:val="center"/>
        <w:rPr>
          <w:b/>
          <w:bCs/>
        </w:rPr>
      </w:pPr>
      <w:r w:rsidRPr="004A6D81">
        <w:rPr>
          <w:b/>
          <w:bCs/>
        </w:rPr>
        <w:t>5- Branding and Marketing</w:t>
      </w:r>
    </w:p>
    <w:p w14:paraId="714A8927" w14:textId="56CAAB3B" w:rsidR="004A6D81" w:rsidRDefault="004A6D81" w:rsidP="00080692">
      <w:pPr>
        <w:jc w:val="center"/>
      </w:pPr>
      <w:r w:rsidRPr="004A6D81">
        <w:t>. Logo</w:t>
      </w:r>
      <w:r>
        <w:t xml:space="preserve"> and brand design: £100 to £500</w:t>
      </w:r>
    </w:p>
    <w:p w14:paraId="0852746D" w14:textId="0BB24927" w:rsidR="004A6D81" w:rsidRDefault="004A6D81" w:rsidP="00080692">
      <w:pPr>
        <w:jc w:val="center"/>
      </w:pPr>
      <w:r>
        <w:lastRenderedPageBreak/>
        <w:t>. Menu design and printing: £80 to £300</w:t>
      </w:r>
    </w:p>
    <w:p w14:paraId="751CD5DD" w14:textId="63971768" w:rsidR="004A6D81" w:rsidRDefault="004A6D81" w:rsidP="00080692">
      <w:pPr>
        <w:jc w:val="center"/>
      </w:pPr>
      <w:r>
        <w:t>. Initial marketing campaign: £200 to £1,000</w:t>
      </w:r>
    </w:p>
    <w:p w14:paraId="1809F3D6" w14:textId="44EB2683" w:rsidR="004A6D81" w:rsidRDefault="004A6D81" w:rsidP="00080692">
      <w:pPr>
        <w:jc w:val="center"/>
      </w:pPr>
      <w:r>
        <w:t xml:space="preserve"> </w:t>
      </w:r>
      <w:r w:rsidR="006C5C6E">
        <w:t>. Outdoor signage: £200 to £800</w:t>
      </w:r>
    </w:p>
    <w:p w14:paraId="4F65DB54" w14:textId="29553551" w:rsidR="006C5C6E" w:rsidRDefault="006C5C6E" w:rsidP="00080692">
      <w:pPr>
        <w:jc w:val="center"/>
        <w:rPr>
          <w:b/>
          <w:bCs/>
        </w:rPr>
      </w:pPr>
      <w:r w:rsidRPr="006C5C6E">
        <w:rPr>
          <w:b/>
          <w:bCs/>
        </w:rPr>
        <w:t>6- Initial Stock</w:t>
      </w:r>
    </w:p>
    <w:p w14:paraId="5B0B84EC" w14:textId="2684FD83" w:rsidR="006C5C6E" w:rsidRDefault="006C5C6E" w:rsidP="00080692">
      <w:pPr>
        <w:jc w:val="center"/>
      </w:pPr>
      <w:r w:rsidRPr="006C5C6E">
        <w:t>. Food</w:t>
      </w:r>
      <w:r>
        <w:t xml:space="preserve"> stock for first week: £800 to £2,000</w:t>
      </w:r>
    </w:p>
    <w:p w14:paraId="76405A13" w14:textId="2A59FA82" w:rsidR="006C5C6E" w:rsidRDefault="006C5C6E" w:rsidP="00080692">
      <w:pPr>
        <w:jc w:val="center"/>
      </w:pPr>
      <w:r>
        <w:t>. Beverage stock: £500 to £1,500</w:t>
      </w:r>
    </w:p>
    <w:p w14:paraId="750B5B35" w14:textId="323E0A7D" w:rsidR="006C5C6E" w:rsidRDefault="006C5C6E" w:rsidP="00080692">
      <w:pPr>
        <w:jc w:val="center"/>
      </w:pPr>
      <w:r>
        <w:t>. Cleaning materials: £100 to £300</w:t>
      </w:r>
    </w:p>
    <w:p w14:paraId="5A5E1416" w14:textId="138D812A" w:rsidR="006C5C6E" w:rsidRDefault="006C5C6E" w:rsidP="00080692">
      <w:pPr>
        <w:jc w:val="center"/>
        <w:rPr>
          <w:b/>
          <w:bCs/>
        </w:rPr>
      </w:pPr>
      <w:r w:rsidRPr="006C5C6E">
        <w:rPr>
          <w:b/>
          <w:bCs/>
        </w:rPr>
        <w:t xml:space="preserve">7- Recruitment and Training </w:t>
      </w:r>
    </w:p>
    <w:p w14:paraId="531218DE" w14:textId="6AADBC39" w:rsidR="006C5C6E" w:rsidRDefault="006C5C6E" w:rsidP="00080692">
      <w:pPr>
        <w:jc w:val="center"/>
      </w:pPr>
      <w:r w:rsidRPr="006C5C6E">
        <w:t>. Hiring</w:t>
      </w:r>
      <w:r>
        <w:t xml:space="preserve"> costs and advertising: £100 to £400</w:t>
      </w:r>
    </w:p>
    <w:p w14:paraId="6A104FBA" w14:textId="057B7697" w:rsidR="006C5C6E" w:rsidRDefault="006C5C6E" w:rsidP="00080692">
      <w:pPr>
        <w:jc w:val="center"/>
      </w:pPr>
      <w:r>
        <w:t>. Staff training: £200 to £600</w:t>
      </w:r>
    </w:p>
    <w:p w14:paraId="316C6FF6" w14:textId="5927EF3B" w:rsidR="006C5C6E" w:rsidRDefault="006C5C6E" w:rsidP="00080692">
      <w:pPr>
        <w:jc w:val="center"/>
      </w:pPr>
      <w:r>
        <w:t>. Uniforms: £100 to £300</w:t>
      </w:r>
    </w:p>
    <w:p w14:paraId="7922EB0B" w14:textId="59148FAB" w:rsidR="006C5C6E" w:rsidRDefault="006C5C6E" w:rsidP="00080692">
      <w:pPr>
        <w:jc w:val="center"/>
        <w:rPr>
          <w:b/>
          <w:bCs/>
        </w:rPr>
      </w:pPr>
      <w:r w:rsidRPr="006C5C6E">
        <w:rPr>
          <w:b/>
          <w:bCs/>
        </w:rPr>
        <w:t>8- Professional Services</w:t>
      </w:r>
    </w:p>
    <w:p w14:paraId="022E7920" w14:textId="2D57D0E0" w:rsidR="006C5C6E" w:rsidRDefault="006C5C6E" w:rsidP="00080692">
      <w:pPr>
        <w:jc w:val="center"/>
      </w:pPr>
      <w:r w:rsidRPr="006C5C6E">
        <w:t>. Accountant setup</w:t>
      </w:r>
      <w:r>
        <w:t>: £200 to £800</w:t>
      </w:r>
    </w:p>
    <w:p w14:paraId="7BA7120C" w14:textId="0599CD82" w:rsidR="006C5C6E" w:rsidRDefault="006C5C6E" w:rsidP="00080692">
      <w:pPr>
        <w:jc w:val="center"/>
      </w:pPr>
      <w:r>
        <w:t>. Legal advice (contract review): £200 to £600</w:t>
      </w:r>
    </w:p>
    <w:p w14:paraId="1FDECC0D" w14:textId="245C8F23" w:rsidR="006C5C6E" w:rsidRDefault="006C5C6E" w:rsidP="00080692">
      <w:pPr>
        <w:jc w:val="center"/>
        <w:rPr>
          <w:b/>
          <w:bCs/>
        </w:rPr>
      </w:pPr>
      <w:r w:rsidRPr="006C5C6E">
        <w:rPr>
          <w:b/>
          <w:bCs/>
        </w:rPr>
        <w:t>Total start-Up Cost Estimate:</w:t>
      </w:r>
    </w:p>
    <w:p w14:paraId="2F59A83D" w14:textId="49A232B3" w:rsidR="006C5C6E" w:rsidRDefault="006C5C6E" w:rsidP="00080692">
      <w:pPr>
        <w:jc w:val="center"/>
      </w:pPr>
      <w:r w:rsidRPr="006D1ED8">
        <w:t>£30,000 TO £80,000 (depending on size, location, and equipment quality)</w:t>
      </w:r>
    </w:p>
    <w:p w14:paraId="3DE16D36" w14:textId="324B7C07" w:rsidR="006D1ED8" w:rsidRDefault="006D1ED8" w:rsidP="00080692">
      <w:pPr>
        <w:jc w:val="center"/>
        <w:rPr>
          <w:b/>
          <w:bCs/>
          <w:sz w:val="28"/>
          <w:szCs w:val="28"/>
        </w:rPr>
      </w:pPr>
      <w:r w:rsidRPr="006D1ED8">
        <w:rPr>
          <w:b/>
          <w:bCs/>
          <w:sz w:val="28"/>
          <w:szCs w:val="28"/>
        </w:rPr>
        <w:t>Estimate Operational (Monthly) Costs (£)</w:t>
      </w:r>
    </w:p>
    <w:p w14:paraId="02756D97" w14:textId="14D57CE4" w:rsidR="006D1ED8" w:rsidRDefault="006D1ED8" w:rsidP="000806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(Costs after the restaurant is open)</w:t>
      </w:r>
    </w:p>
    <w:p w14:paraId="6DCD1207" w14:textId="4563C209" w:rsidR="006D1ED8" w:rsidRDefault="006D1ED8" w:rsidP="0008069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1- Rent and Utilities</w:t>
      </w:r>
    </w:p>
    <w:p w14:paraId="6BAEED74" w14:textId="3AE78536" w:rsidR="006D1ED8" w:rsidRDefault="006D1ED8" w:rsidP="00080692">
      <w:pPr>
        <w:jc w:val="center"/>
        <w:rPr>
          <w:sz w:val="28"/>
          <w:szCs w:val="28"/>
        </w:rPr>
      </w:pPr>
      <w:r w:rsidRPr="006D1ED8">
        <w:rPr>
          <w:sz w:val="28"/>
          <w:szCs w:val="28"/>
        </w:rPr>
        <w:t>. Rent</w:t>
      </w:r>
      <w:r>
        <w:rPr>
          <w:sz w:val="28"/>
          <w:szCs w:val="28"/>
        </w:rPr>
        <w:t>: £2,000 to £5,000</w:t>
      </w:r>
    </w:p>
    <w:p w14:paraId="727E9672" w14:textId="40EA7324" w:rsidR="006D1ED8" w:rsidRDefault="006D1ED8" w:rsidP="00080692">
      <w:pPr>
        <w:jc w:val="center"/>
        <w:rPr>
          <w:sz w:val="28"/>
          <w:szCs w:val="28"/>
        </w:rPr>
      </w:pPr>
      <w:r>
        <w:rPr>
          <w:sz w:val="28"/>
          <w:szCs w:val="28"/>
        </w:rPr>
        <w:t>. Electricity: £400 to £800</w:t>
      </w:r>
    </w:p>
    <w:p w14:paraId="03C045DF" w14:textId="6A80E4D6" w:rsidR="006D1ED8" w:rsidRDefault="006D1ED8" w:rsidP="0008069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. </w:t>
      </w:r>
      <w:r w:rsidR="00E02DF0">
        <w:rPr>
          <w:sz w:val="28"/>
          <w:szCs w:val="28"/>
        </w:rPr>
        <w:t>Gas: £200 t0 £500</w:t>
      </w:r>
    </w:p>
    <w:p w14:paraId="0DE82EBD" w14:textId="35B5778A" w:rsidR="00E02DF0" w:rsidRDefault="00E02DF0" w:rsidP="00080692">
      <w:pPr>
        <w:jc w:val="center"/>
        <w:rPr>
          <w:sz w:val="28"/>
          <w:szCs w:val="28"/>
        </w:rPr>
      </w:pPr>
      <w:r>
        <w:rPr>
          <w:sz w:val="28"/>
          <w:szCs w:val="28"/>
        </w:rPr>
        <w:t>. water: £50 to £120</w:t>
      </w:r>
    </w:p>
    <w:p w14:paraId="5B1C1A85" w14:textId="6A591499" w:rsidR="00E02DF0" w:rsidRDefault="00E02DF0" w:rsidP="00080692">
      <w:pPr>
        <w:jc w:val="center"/>
        <w:rPr>
          <w:sz w:val="28"/>
          <w:szCs w:val="28"/>
        </w:rPr>
      </w:pPr>
      <w:r>
        <w:rPr>
          <w:sz w:val="28"/>
          <w:szCs w:val="28"/>
        </w:rPr>
        <w:t>. waste collection: £80 to £200</w:t>
      </w:r>
    </w:p>
    <w:p w14:paraId="7C263D2C" w14:textId="4FC5B3E4" w:rsidR="00E02DF0" w:rsidRDefault="00E02DF0" w:rsidP="00080692">
      <w:pPr>
        <w:jc w:val="center"/>
        <w:rPr>
          <w:sz w:val="28"/>
          <w:szCs w:val="28"/>
        </w:rPr>
      </w:pPr>
      <w:r>
        <w:rPr>
          <w:sz w:val="28"/>
          <w:szCs w:val="28"/>
        </w:rPr>
        <w:t>. Internet/Phone: £40 to £80</w:t>
      </w:r>
    </w:p>
    <w:p w14:paraId="1A6CEE36" w14:textId="2E5C5A8B" w:rsidR="00E02DF0" w:rsidRDefault="00E02DF0" w:rsidP="00080692">
      <w:pPr>
        <w:jc w:val="center"/>
        <w:rPr>
          <w:sz w:val="28"/>
          <w:szCs w:val="28"/>
        </w:rPr>
      </w:pPr>
      <w:r>
        <w:rPr>
          <w:sz w:val="28"/>
          <w:szCs w:val="28"/>
        </w:rPr>
        <w:t>2- Staffing Costs</w:t>
      </w:r>
    </w:p>
    <w:p w14:paraId="2CE005CD" w14:textId="216D97C8" w:rsidR="00E02DF0" w:rsidRDefault="00E02DF0" w:rsidP="00080692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. Staff wages (small team): £8,000 to £18,000</w:t>
      </w:r>
    </w:p>
    <w:p w14:paraId="2278344E" w14:textId="1126CB4D" w:rsidR="00E02DF0" w:rsidRDefault="00E02DF0" w:rsidP="00080692">
      <w:pPr>
        <w:jc w:val="center"/>
        <w:rPr>
          <w:sz w:val="28"/>
          <w:szCs w:val="28"/>
        </w:rPr>
      </w:pPr>
      <w:r>
        <w:rPr>
          <w:sz w:val="28"/>
          <w:szCs w:val="28"/>
        </w:rPr>
        <w:t>. NI + pension contributions: £800 to £2,000</w:t>
      </w:r>
    </w:p>
    <w:p w14:paraId="1EAFFE09" w14:textId="295A7777" w:rsidR="00E02DF0" w:rsidRDefault="00E02DF0" w:rsidP="00080692">
      <w:pPr>
        <w:jc w:val="center"/>
        <w:rPr>
          <w:b/>
          <w:bCs/>
          <w:sz w:val="28"/>
          <w:szCs w:val="28"/>
        </w:rPr>
      </w:pPr>
      <w:r w:rsidRPr="00E02DF0">
        <w:rPr>
          <w:b/>
          <w:bCs/>
          <w:sz w:val="28"/>
          <w:szCs w:val="28"/>
        </w:rPr>
        <w:t>3- Food and Beverage Costs</w:t>
      </w:r>
    </w:p>
    <w:p w14:paraId="0C25FC54" w14:textId="499C5463" w:rsidR="00E02DF0" w:rsidRDefault="00E02DF0" w:rsidP="00080692">
      <w:pPr>
        <w:jc w:val="center"/>
        <w:rPr>
          <w:sz w:val="28"/>
          <w:szCs w:val="28"/>
        </w:rPr>
      </w:pPr>
      <w:r w:rsidRPr="00E02DF0">
        <w:rPr>
          <w:sz w:val="28"/>
          <w:szCs w:val="28"/>
        </w:rPr>
        <w:t>. Food</w:t>
      </w:r>
      <w:r>
        <w:rPr>
          <w:sz w:val="28"/>
          <w:szCs w:val="28"/>
        </w:rPr>
        <w:t xml:space="preserve"> ingredients: £3,000 to £7,000</w:t>
      </w:r>
    </w:p>
    <w:p w14:paraId="709A6727" w14:textId="150CDD94" w:rsidR="00E02DF0" w:rsidRDefault="00E02DF0" w:rsidP="00080692">
      <w:pPr>
        <w:jc w:val="center"/>
        <w:rPr>
          <w:sz w:val="28"/>
          <w:szCs w:val="28"/>
        </w:rPr>
      </w:pPr>
      <w:r>
        <w:rPr>
          <w:sz w:val="28"/>
          <w:szCs w:val="28"/>
        </w:rPr>
        <w:t>. Drinks stock: £500 to £1,500</w:t>
      </w:r>
    </w:p>
    <w:p w14:paraId="1038FDDE" w14:textId="021AF92E" w:rsidR="00E02DF0" w:rsidRDefault="00E02DF0" w:rsidP="00080692">
      <w:pPr>
        <w:jc w:val="center"/>
        <w:rPr>
          <w:sz w:val="28"/>
          <w:szCs w:val="28"/>
        </w:rPr>
      </w:pPr>
      <w:r>
        <w:rPr>
          <w:sz w:val="28"/>
          <w:szCs w:val="28"/>
        </w:rPr>
        <w:t>. Cleaning materials: £80 to £150</w:t>
      </w:r>
    </w:p>
    <w:p w14:paraId="32CA5058" w14:textId="0A5078D3" w:rsidR="00E02DF0" w:rsidRDefault="00E02DF0" w:rsidP="00080692">
      <w:pPr>
        <w:jc w:val="center"/>
        <w:rPr>
          <w:b/>
          <w:bCs/>
          <w:sz w:val="28"/>
          <w:szCs w:val="28"/>
        </w:rPr>
      </w:pPr>
      <w:r w:rsidRPr="00E02DF0">
        <w:rPr>
          <w:b/>
          <w:bCs/>
          <w:sz w:val="28"/>
          <w:szCs w:val="28"/>
        </w:rPr>
        <w:t>4- Maintenance and Repairs</w:t>
      </w:r>
    </w:p>
    <w:p w14:paraId="1A962936" w14:textId="774BA154" w:rsidR="00E02DF0" w:rsidRDefault="00E02DF0" w:rsidP="00080692">
      <w:pPr>
        <w:jc w:val="center"/>
        <w:rPr>
          <w:sz w:val="28"/>
          <w:szCs w:val="28"/>
        </w:rPr>
      </w:pPr>
      <w:r w:rsidRPr="00E02DF0">
        <w:rPr>
          <w:sz w:val="28"/>
          <w:szCs w:val="28"/>
        </w:rPr>
        <w:t>. Equipment</w:t>
      </w:r>
      <w:r>
        <w:rPr>
          <w:sz w:val="28"/>
          <w:szCs w:val="28"/>
        </w:rPr>
        <w:t xml:space="preserve"> maintenance: £150 to £400</w:t>
      </w:r>
    </w:p>
    <w:p w14:paraId="5B13B856" w14:textId="62683B79" w:rsidR="00E02DF0" w:rsidRDefault="00E02DF0" w:rsidP="00080692">
      <w:pPr>
        <w:jc w:val="center"/>
        <w:rPr>
          <w:sz w:val="28"/>
          <w:szCs w:val="28"/>
        </w:rPr>
      </w:pPr>
      <w:r>
        <w:rPr>
          <w:sz w:val="28"/>
          <w:szCs w:val="28"/>
        </w:rPr>
        <w:t>. Pest Control: £30 to £60</w:t>
      </w:r>
    </w:p>
    <w:p w14:paraId="4E3021F5" w14:textId="69167939" w:rsidR="00E02DF0" w:rsidRDefault="00E02DF0" w:rsidP="00080692">
      <w:pPr>
        <w:jc w:val="center"/>
        <w:rPr>
          <w:sz w:val="28"/>
          <w:szCs w:val="28"/>
        </w:rPr>
      </w:pPr>
      <w:r>
        <w:rPr>
          <w:sz w:val="28"/>
          <w:szCs w:val="28"/>
        </w:rPr>
        <w:t>. Repairs budget: £50 to £200</w:t>
      </w:r>
    </w:p>
    <w:p w14:paraId="22DE8741" w14:textId="77777777" w:rsidR="00C704B7" w:rsidRDefault="00C704B7" w:rsidP="00C704B7">
      <w:pPr>
        <w:rPr>
          <w:sz w:val="28"/>
          <w:szCs w:val="28"/>
        </w:rPr>
      </w:pPr>
    </w:p>
    <w:p w14:paraId="74D962A7" w14:textId="16A068BB" w:rsidR="00E02DF0" w:rsidRDefault="00E02DF0" w:rsidP="00C704B7">
      <w:pPr>
        <w:jc w:val="center"/>
        <w:rPr>
          <w:b/>
          <w:bCs/>
          <w:sz w:val="28"/>
          <w:szCs w:val="28"/>
        </w:rPr>
      </w:pPr>
      <w:r w:rsidRPr="00C704B7">
        <w:rPr>
          <w:b/>
          <w:bCs/>
          <w:sz w:val="28"/>
          <w:szCs w:val="28"/>
        </w:rPr>
        <w:t>5- Licences and Insurance</w:t>
      </w:r>
    </w:p>
    <w:p w14:paraId="2FDDF0CA" w14:textId="3F1C4B60" w:rsidR="00C704B7" w:rsidRDefault="00C704B7" w:rsidP="00C704B7">
      <w:pPr>
        <w:jc w:val="center"/>
        <w:rPr>
          <w:sz w:val="28"/>
          <w:szCs w:val="28"/>
        </w:rPr>
      </w:pPr>
      <w:r w:rsidRPr="00C704B7">
        <w:rPr>
          <w:sz w:val="28"/>
          <w:szCs w:val="28"/>
        </w:rPr>
        <w:t>. Insurance:</w:t>
      </w:r>
      <w:r>
        <w:rPr>
          <w:sz w:val="28"/>
          <w:szCs w:val="28"/>
        </w:rPr>
        <w:t xml:space="preserve"> £40 to £120 per month</w:t>
      </w:r>
    </w:p>
    <w:p w14:paraId="6431D129" w14:textId="0E65E89B" w:rsidR="00C704B7" w:rsidRDefault="00C704B7" w:rsidP="00C704B7">
      <w:pPr>
        <w:jc w:val="center"/>
        <w:rPr>
          <w:sz w:val="28"/>
          <w:szCs w:val="28"/>
        </w:rPr>
      </w:pPr>
      <w:r>
        <w:rPr>
          <w:sz w:val="28"/>
          <w:szCs w:val="28"/>
        </w:rPr>
        <w:t>. Music licence (spread monthly): £20 to £50</w:t>
      </w:r>
    </w:p>
    <w:p w14:paraId="70605E4A" w14:textId="7D9986DA" w:rsidR="00C704B7" w:rsidRDefault="00C704B7" w:rsidP="00C704B7">
      <w:pPr>
        <w:jc w:val="center"/>
        <w:rPr>
          <w:b/>
          <w:bCs/>
          <w:sz w:val="28"/>
          <w:szCs w:val="28"/>
        </w:rPr>
      </w:pPr>
      <w:r w:rsidRPr="00C704B7">
        <w:rPr>
          <w:b/>
          <w:bCs/>
          <w:sz w:val="28"/>
          <w:szCs w:val="28"/>
        </w:rPr>
        <w:t>6- Marketing</w:t>
      </w:r>
    </w:p>
    <w:p w14:paraId="77D8218C" w14:textId="220CC3F0" w:rsidR="00C704B7" w:rsidRDefault="00C704B7" w:rsidP="00C704B7">
      <w:pPr>
        <w:jc w:val="center"/>
        <w:rPr>
          <w:sz w:val="28"/>
          <w:szCs w:val="28"/>
        </w:rPr>
      </w:pPr>
      <w:r>
        <w:rPr>
          <w:sz w:val="28"/>
          <w:szCs w:val="28"/>
        </w:rPr>
        <w:t>. Website maintenance: £10 to £50</w:t>
      </w:r>
    </w:p>
    <w:p w14:paraId="4A44D918" w14:textId="058A6C2D" w:rsidR="00BD49AC" w:rsidRDefault="00BD49AC" w:rsidP="00C704B7">
      <w:pPr>
        <w:jc w:val="center"/>
        <w:rPr>
          <w:sz w:val="28"/>
          <w:szCs w:val="28"/>
        </w:rPr>
      </w:pPr>
      <w:r>
        <w:rPr>
          <w:sz w:val="28"/>
          <w:szCs w:val="28"/>
        </w:rPr>
        <w:t>. Website maintenance: £10 to £30</w:t>
      </w:r>
    </w:p>
    <w:p w14:paraId="5A7683A5" w14:textId="28C9966A" w:rsidR="00C704B7" w:rsidRPr="00C704B7" w:rsidRDefault="00C704B7" w:rsidP="00C704B7">
      <w:pPr>
        <w:jc w:val="center"/>
        <w:rPr>
          <w:b/>
          <w:bCs/>
          <w:sz w:val="28"/>
          <w:szCs w:val="28"/>
        </w:rPr>
      </w:pPr>
      <w:r w:rsidRPr="00C704B7">
        <w:rPr>
          <w:b/>
          <w:bCs/>
          <w:sz w:val="28"/>
          <w:szCs w:val="28"/>
        </w:rPr>
        <w:t>7- Tech Costs</w:t>
      </w:r>
    </w:p>
    <w:p w14:paraId="7A88D03F" w14:textId="44A0F5FA" w:rsidR="00C704B7" w:rsidRDefault="00C704B7" w:rsidP="00C704B7">
      <w:pPr>
        <w:jc w:val="center"/>
        <w:rPr>
          <w:sz w:val="28"/>
          <w:szCs w:val="28"/>
        </w:rPr>
      </w:pPr>
      <w:r>
        <w:rPr>
          <w:sz w:val="28"/>
          <w:szCs w:val="28"/>
        </w:rPr>
        <w:t>. Pos monthly subscription: £20 to £60</w:t>
      </w:r>
    </w:p>
    <w:p w14:paraId="7646B54C" w14:textId="1BB7AF83" w:rsidR="00C704B7" w:rsidRDefault="00C704B7" w:rsidP="00C704B7">
      <w:pPr>
        <w:jc w:val="center"/>
        <w:rPr>
          <w:sz w:val="28"/>
          <w:szCs w:val="28"/>
        </w:rPr>
      </w:pPr>
      <w:r>
        <w:rPr>
          <w:sz w:val="28"/>
          <w:szCs w:val="28"/>
        </w:rPr>
        <w:t>. Payment process fess: Varies (1% to 2% of sales)</w:t>
      </w:r>
    </w:p>
    <w:p w14:paraId="6A70137D" w14:textId="386E38F6" w:rsidR="00C704B7" w:rsidRDefault="00C704B7" w:rsidP="00C704B7">
      <w:pPr>
        <w:jc w:val="center"/>
        <w:rPr>
          <w:b/>
          <w:bCs/>
          <w:sz w:val="28"/>
          <w:szCs w:val="28"/>
        </w:rPr>
      </w:pPr>
      <w:r w:rsidRPr="00C704B7">
        <w:rPr>
          <w:b/>
          <w:bCs/>
          <w:sz w:val="28"/>
          <w:szCs w:val="28"/>
        </w:rPr>
        <w:t>8- Miscellaneous</w:t>
      </w:r>
    </w:p>
    <w:p w14:paraId="54276ACE" w14:textId="7212BB4D" w:rsidR="00C704B7" w:rsidRDefault="00C704B7" w:rsidP="00C704B7">
      <w:pPr>
        <w:jc w:val="center"/>
        <w:rPr>
          <w:sz w:val="28"/>
          <w:szCs w:val="28"/>
        </w:rPr>
      </w:pPr>
      <w:r w:rsidRPr="00C704B7">
        <w:rPr>
          <w:sz w:val="28"/>
          <w:szCs w:val="28"/>
        </w:rPr>
        <w:t>. Laundry</w:t>
      </w:r>
      <w:r>
        <w:rPr>
          <w:sz w:val="28"/>
          <w:szCs w:val="28"/>
        </w:rPr>
        <w:t>: £80 to £150</w:t>
      </w:r>
    </w:p>
    <w:p w14:paraId="7E74BC18" w14:textId="564E0B8B" w:rsidR="00C704B7" w:rsidRDefault="00C704B7" w:rsidP="00C704B7">
      <w:pPr>
        <w:jc w:val="center"/>
        <w:rPr>
          <w:sz w:val="28"/>
          <w:szCs w:val="28"/>
        </w:rPr>
      </w:pPr>
      <w:r>
        <w:rPr>
          <w:sz w:val="28"/>
          <w:szCs w:val="28"/>
        </w:rPr>
        <w:t>. Stationery and disposables: £30 to £100</w:t>
      </w:r>
    </w:p>
    <w:p w14:paraId="0EFC71FC" w14:textId="01596764" w:rsidR="00C704B7" w:rsidRDefault="00C704B7" w:rsidP="00C704B7">
      <w:pPr>
        <w:jc w:val="center"/>
        <w:rPr>
          <w:b/>
          <w:bCs/>
          <w:sz w:val="28"/>
          <w:szCs w:val="28"/>
        </w:rPr>
      </w:pPr>
      <w:r w:rsidRPr="00C704B7">
        <w:rPr>
          <w:b/>
          <w:bCs/>
          <w:sz w:val="28"/>
          <w:szCs w:val="28"/>
        </w:rPr>
        <w:t>Total Estimate Monthly Operational Cost:</w:t>
      </w:r>
    </w:p>
    <w:p w14:paraId="76AFE4D2" w14:textId="26EFA9A3" w:rsidR="00C704B7" w:rsidRDefault="00C704B7" w:rsidP="00C704B7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BD49AC" w:rsidRPr="00BD49AC">
        <w:rPr>
          <w:b/>
          <w:bCs/>
          <w:i/>
          <w:iCs/>
          <w:sz w:val="28"/>
          <w:szCs w:val="28"/>
        </w:rPr>
        <w:t>(£16,000 to £30,000 per month)</w:t>
      </w:r>
    </w:p>
    <w:p w14:paraId="541C179E" w14:textId="2E6B3A78" w:rsidR="00F83A37" w:rsidRDefault="00B8765F" w:rsidP="00C704B7">
      <w:pPr>
        <w:jc w:val="center"/>
        <w:rPr>
          <w:b/>
          <w:bCs/>
          <w:sz w:val="28"/>
          <w:szCs w:val="28"/>
        </w:rPr>
      </w:pPr>
      <w:r w:rsidRPr="00B8765F">
        <w:rPr>
          <w:b/>
          <w:bCs/>
          <w:sz w:val="28"/>
          <w:szCs w:val="28"/>
        </w:rPr>
        <w:lastRenderedPageBreak/>
        <w:t>Restaurant Business Plan Template</w:t>
      </w:r>
    </w:p>
    <w:p w14:paraId="6A2B07EB" w14:textId="4647265D" w:rsidR="00B8765F" w:rsidRDefault="00B8765F" w:rsidP="00C704B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Executive Summary</w:t>
      </w:r>
    </w:p>
    <w:p w14:paraId="7DDF5C0D" w14:textId="2BBC1F47" w:rsidR="00B8765F" w:rsidRDefault="00B8765F" w:rsidP="00C704B7">
      <w:pPr>
        <w:jc w:val="center"/>
        <w:rPr>
          <w:sz w:val="28"/>
          <w:szCs w:val="28"/>
        </w:rPr>
      </w:pPr>
      <w:r w:rsidRPr="00B8765F">
        <w:rPr>
          <w:sz w:val="28"/>
          <w:szCs w:val="28"/>
        </w:rPr>
        <w:t>This b</w:t>
      </w:r>
      <w:r>
        <w:rPr>
          <w:sz w:val="28"/>
          <w:szCs w:val="28"/>
        </w:rPr>
        <w:t>usiness plan outlines the financial, operational, and strategic framework for launching a new restaurant. The restaurant will provide high-quality food, excellent customer service, and a unique dining experience. This document details the initial start-Up costs, monthly operational expenses, and the overall financial sustainability of the business.</w:t>
      </w:r>
    </w:p>
    <w:p w14:paraId="7D4FFEE8" w14:textId="0101525B" w:rsidR="00B8765F" w:rsidRDefault="00B8765F" w:rsidP="00C704B7">
      <w:pPr>
        <w:jc w:val="center"/>
        <w:rPr>
          <w:sz w:val="28"/>
          <w:szCs w:val="28"/>
        </w:rPr>
      </w:pPr>
      <w:r>
        <w:rPr>
          <w:sz w:val="28"/>
          <w:szCs w:val="28"/>
        </w:rPr>
        <w:t>The restaurant will operate as a small-medium hospitality business offering a diverse menu and comfortable dining environment.</w:t>
      </w:r>
    </w:p>
    <w:p w14:paraId="4C7D4B4A" w14:textId="0C4E6B01" w:rsidR="00B8765F" w:rsidRDefault="00EC21A0" w:rsidP="00C704B7">
      <w:pPr>
        <w:jc w:val="center"/>
        <w:rPr>
          <w:sz w:val="28"/>
          <w:szCs w:val="28"/>
        </w:rPr>
      </w:pPr>
      <w:r>
        <w:rPr>
          <w:sz w:val="28"/>
          <w:szCs w:val="28"/>
        </w:rPr>
        <w:t>The mission of the restaurant is providing exceptional service, and the objective is successfully launch within the first 12 months.</w:t>
      </w:r>
    </w:p>
    <w:p w14:paraId="3D706151" w14:textId="01231F3E" w:rsidR="00EC21A0" w:rsidRDefault="00EC21A0" w:rsidP="00C704B7">
      <w:pPr>
        <w:jc w:val="center"/>
        <w:rPr>
          <w:sz w:val="28"/>
          <w:szCs w:val="28"/>
        </w:rPr>
      </w:pPr>
      <w:r>
        <w:rPr>
          <w:sz w:val="28"/>
          <w:szCs w:val="28"/>
        </w:rPr>
        <w:t>Following the market analysis by the target market, location advantages and community, competitor analysis and competitive strengths.</w:t>
      </w:r>
    </w:p>
    <w:p w14:paraId="2BA7127B" w14:textId="0553960D" w:rsidR="00EC21A0" w:rsidRDefault="00EC21A0" w:rsidP="00C704B7">
      <w:pPr>
        <w:jc w:val="center"/>
        <w:rPr>
          <w:sz w:val="28"/>
          <w:szCs w:val="28"/>
        </w:rPr>
      </w:pPr>
      <w:r>
        <w:rPr>
          <w:sz w:val="28"/>
          <w:szCs w:val="28"/>
        </w:rPr>
        <w:t>The market strategy uses social media promotion, local advertising, partnerships, loyalty discounts and eye-catching signage and branding.</w:t>
      </w:r>
    </w:p>
    <w:p w14:paraId="69BD11F5" w14:textId="6EDAF202" w:rsidR="00EC21A0" w:rsidRDefault="00EC21A0" w:rsidP="00C704B7">
      <w:pPr>
        <w:jc w:val="center"/>
        <w:rPr>
          <w:sz w:val="28"/>
          <w:szCs w:val="28"/>
        </w:rPr>
      </w:pPr>
      <w:r>
        <w:rPr>
          <w:sz w:val="28"/>
          <w:szCs w:val="28"/>
        </w:rPr>
        <w:t>About the operations plan includes food preparation, customers service, cleaning, stock control, and staff management. The business will be supported by modern POS technology, food safety systems, and online visibility.</w:t>
      </w:r>
    </w:p>
    <w:p w14:paraId="3938C75D" w14:textId="77777777" w:rsidR="001158FA" w:rsidRDefault="00EC21A0" w:rsidP="00C704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The management and staff planning </w:t>
      </w:r>
      <w:r w:rsidR="001158FA">
        <w:rPr>
          <w:sz w:val="28"/>
          <w:szCs w:val="28"/>
        </w:rPr>
        <w:t>share function between: Restaurant Manager, Head Chef, Assistant Chef, Front-of-House Staff, Cleaner/Kitchen Porter.</w:t>
      </w:r>
    </w:p>
    <w:p w14:paraId="25383647" w14:textId="056A1CF8" w:rsidR="00EC21A0" w:rsidRDefault="001158FA" w:rsidP="00C704B7">
      <w:pPr>
        <w:jc w:val="center"/>
        <w:rPr>
          <w:b/>
          <w:bCs/>
          <w:sz w:val="28"/>
          <w:szCs w:val="28"/>
        </w:rPr>
      </w:pPr>
      <w:r w:rsidRPr="001158FA">
        <w:rPr>
          <w:b/>
          <w:bCs/>
          <w:sz w:val="28"/>
          <w:szCs w:val="28"/>
        </w:rPr>
        <w:t xml:space="preserve">Conclusion </w:t>
      </w:r>
    </w:p>
    <w:p w14:paraId="5DCABA8E" w14:textId="49076E84" w:rsidR="001158FA" w:rsidRPr="001158FA" w:rsidRDefault="001158FA" w:rsidP="00C704B7">
      <w:pPr>
        <w:jc w:val="center"/>
        <w:rPr>
          <w:sz w:val="28"/>
          <w:szCs w:val="28"/>
        </w:rPr>
      </w:pPr>
      <w:r w:rsidRPr="001158FA">
        <w:rPr>
          <w:sz w:val="28"/>
          <w:szCs w:val="28"/>
        </w:rPr>
        <w:t>This business</w:t>
      </w:r>
      <w:r>
        <w:rPr>
          <w:sz w:val="28"/>
          <w:szCs w:val="28"/>
        </w:rPr>
        <w:t xml:space="preserve"> plan demonstrates that the restaurant has strong </w:t>
      </w:r>
      <w:proofErr w:type="spellStart"/>
      <w:r>
        <w:rPr>
          <w:sz w:val="28"/>
          <w:szCs w:val="28"/>
        </w:rPr>
        <w:t>potencial</w:t>
      </w:r>
      <w:proofErr w:type="spellEnd"/>
      <w:r>
        <w:rPr>
          <w:sz w:val="28"/>
          <w:szCs w:val="28"/>
        </w:rPr>
        <w:t xml:space="preserve"> for long-term success. With strategic financial management , customer-focused service, and effective marketing, the business will able to grow steadily and achieve profitability.</w:t>
      </w:r>
    </w:p>
    <w:p w14:paraId="0AD3235B" w14:textId="04F8267E" w:rsidR="00EC21A0" w:rsidRDefault="00EC21A0" w:rsidP="00C704B7">
      <w:pPr>
        <w:jc w:val="center"/>
        <w:rPr>
          <w:sz w:val="28"/>
          <w:szCs w:val="28"/>
        </w:rPr>
      </w:pPr>
    </w:p>
    <w:p w14:paraId="6EED7B04" w14:textId="77777777" w:rsidR="00EC21A0" w:rsidRDefault="00EC21A0" w:rsidP="00C704B7">
      <w:pPr>
        <w:jc w:val="center"/>
        <w:rPr>
          <w:sz w:val="28"/>
          <w:szCs w:val="28"/>
        </w:rPr>
      </w:pPr>
    </w:p>
    <w:p w14:paraId="1890073C" w14:textId="77777777" w:rsidR="00EC21A0" w:rsidRDefault="00EC21A0" w:rsidP="00C704B7">
      <w:pPr>
        <w:jc w:val="center"/>
        <w:rPr>
          <w:sz w:val="28"/>
          <w:szCs w:val="28"/>
        </w:rPr>
      </w:pPr>
    </w:p>
    <w:p w14:paraId="651D70EB" w14:textId="77777777" w:rsidR="00EC21A0" w:rsidRDefault="00EC21A0" w:rsidP="00C704B7">
      <w:pPr>
        <w:jc w:val="center"/>
        <w:rPr>
          <w:sz w:val="28"/>
          <w:szCs w:val="28"/>
        </w:rPr>
      </w:pPr>
    </w:p>
    <w:p w14:paraId="0D69D1E9" w14:textId="77777777" w:rsidR="00EC21A0" w:rsidRDefault="00EC21A0" w:rsidP="00C704B7">
      <w:pPr>
        <w:jc w:val="center"/>
        <w:rPr>
          <w:sz w:val="28"/>
          <w:szCs w:val="28"/>
        </w:rPr>
      </w:pPr>
    </w:p>
    <w:p w14:paraId="489F465C" w14:textId="77777777" w:rsidR="00B8765F" w:rsidRPr="00B8765F" w:rsidRDefault="00B8765F" w:rsidP="00C704B7">
      <w:pPr>
        <w:jc w:val="center"/>
        <w:rPr>
          <w:sz w:val="28"/>
          <w:szCs w:val="28"/>
        </w:rPr>
      </w:pPr>
    </w:p>
    <w:p w14:paraId="62DDBF82" w14:textId="77777777" w:rsidR="00F83A37" w:rsidRDefault="00F83A37" w:rsidP="00C704B7">
      <w:pPr>
        <w:jc w:val="center"/>
        <w:rPr>
          <w:b/>
          <w:bCs/>
          <w:i/>
          <w:iCs/>
          <w:sz w:val="28"/>
          <w:szCs w:val="28"/>
        </w:rPr>
      </w:pPr>
    </w:p>
    <w:p w14:paraId="1462F3D2" w14:textId="3D99B2BF" w:rsidR="00BD49AC" w:rsidRPr="00BD49AC" w:rsidRDefault="00BD49AC" w:rsidP="00BD49AC">
      <w:pPr>
        <w:rPr>
          <w:sz w:val="28"/>
          <w:szCs w:val="28"/>
        </w:rPr>
      </w:pPr>
    </w:p>
    <w:p w14:paraId="7AB5F3E4" w14:textId="77777777" w:rsidR="00C704B7" w:rsidRPr="00C704B7" w:rsidRDefault="00C704B7" w:rsidP="00C704B7">
      <w:pPr>
        <w:jc w:val="center"/>
        <w:rPr>
          <w:sz w:val="28"/>
          <w:szCs w:val="28"/>
        </w:rPr>
      </w:pPr>
    </w:p>
    <w:p w14:paraId="3261CB27" w14:textId="77777777" w:rsidR="00C704B7" w:rsidRPr="00C704B7" w:rsidRDefault="00C704B7" w:rsidP="00C704B7">
      <w:pPr>
        <w:jc w:val="center"/>
        <w:rPr>
          <w:sz w:val="28"/>
          <w:szCs w:val="28"/>
        </w:rPr>
      </w:pPr>
    </w:p>
    <w:p w14:paraId="186DE4CA" w14:textId="77777777" w:rsidR="006D1ED8" w:rsidRPr="006D1ED8" w:rsidRDefault="006D1ED8" w:rsidP="00080692">
      <w:pPr>
        <w:jc w:val="center"/>
      </w:pPr>
    </w:p>
    <w:p w14:paraId="7938F3FC" w14:textId="77777777" w:rsidR="00E36F82" w:rsidRDefault="00E36F82" w:rsidP="00080692">
      <w:pPr>
        <w:jc w:val="center"/>
      </w:pPr>
    </w:p>
    <w:p w14:paraId="37C5AE9E" w14:textId="77777777" w:rsidR="00080692" w:rsidRPr="00080692" w:rsidRDefault="00080692" w:rsidP="00080692">
      <w:pPr>
        <w:jc w:val="center"/>
      </w:pPr>
    </w:p>
    <w:sectPr w:rsidR="00080692" w:rsidRPr="0008069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268FF" w14:textId="77777777" w:rsidR="000E3D6A" w:rsidRDefault="000E3D6A" w:rsidP="000E3D6A">
      <w:pPr>
        <w:spacing w:after="0" w:line="240" w:lineRule="auto"/>
      </w:pPr>
      <w:r>
        <w:separator/>
      </w:r>
    </w:p>
  </w:endnote>
  <w:endnote w:type="continuationSeparator" w:id="0">
    <w:p w14:paraId="028285EE" w14:textId="77777777" w:rsidR="000E3D6A" w:rsidRDefault="000E3D6A" w:rsidP="000E3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19A86F" w14:textId="77777777" w:rsidR="000E3D6A" w:rsidRDefault="000E3D6A" w:rsidP="000E3D6A">
      <w:pPr>
        <w:spacing w:after="0" w:line="240" w:lineRule="auto"/>
      </w:pPr>
      <w:r>
        <w:separator/>
      </w:r>
    </w:p>
  </w:footnote>
  <w:footnote w:type="continuationSeparator" w:id="0">
    <w:p w14:paraId="462EBE4D" w14:textId="77777777" w:rsidR="000E3D6A" w:rsidRDefault="000E3D6A" w:rsidP="000E3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E1ADD" w14:textId="5ED8EC16" w:rsidR="006B2723" w:rsidRDefault="006B2723" w:rsidP="009B2C0E">
    <w:pPr>
      <w:pStyle w:val="Header"/>
      <w:rPr>
        <w:b/>
        <w:bCs/>
      </w:rPr>
    </w:pPr>
  </w:p>
  <w:p w14:paraId="3FD52EF0" w14:textId="77777777" w:rsidR="006B2723" w:rsidRDefault="006B2723" w:rsidP="006B2723">
    <w:pPr>
      <w:pStyle w:val="Header"/>
      <w:rPr>
        <w:b/>
        <w:bCs/>
      </w:rPr>
    </w:pPr>
  </w:p>
  <w:p w14:paraId="603BCB95" w14:textId="77777777" w:rsidR="006B2723" w:rsidRPr="006B2723" w:rsidRDefault="006B2723" w:rsidP="006B2723">
    <w:pPr>
      <w:pStyle w:val="Header"/>
      <w:jc w:val="center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692"/>
    <w:rsid w:val="00080692"/>
    <w:rsid w:val="000E3D6A"/>
    <w:rsid w:val="001158FA"/>
    <w:rsid w:val="003E7F0E"/>
    <w:rsid w:val="004A6D81"/>
    <w:rsid w:val="006B2723"/>
    <w:rsid w:val="006C5C6E"/>
    <w:rsid w:val="006D1ED8"/>
    <w:rsid w:val="009251E1"/>
    <w:rsid w:val="009B2C0E"/>
    <w:rsid w:val="00B8765F"/>
    <w:rsid w:val="00BD49AC"/>
    <w:rsid w:val="00C704B7"/>
    <w:rsid w:val="00E02DF0"/>
    <w:rsid w:val="00E36F82"/>
    <w:rsid w:val="00EC21A0"/>
    <w:rsid w:val="00F7759D"/>
    <w:rsid w:val="00F8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8B9DD0"/>
  <w15:chartTrackingRefBased/>
  <w15:docId w15:val="{96AE1870-5F0A-4F02-BDD9-FFA84CDD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06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06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06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06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06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06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06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06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06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6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06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06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06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06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06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06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06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06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06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06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06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06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06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06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06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06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06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06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069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D4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E3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3D6A"/>
  </w:style>
  <w:style w:type="paragraph" w:styleId="Footer">
    <w:name w:val="footer"/>
    <w:basedOn w:val="Normal"/>
    <w:link w:val="FooterChar"/>
    <w:uiPriority w:val="99"/>
    <w:unhideWhenUsed/>
    <w:rsid w:val="000E3D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3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Edilson Francisco De Oliveira</dc:creator>
  <cp:keywords/>
  <dc:description/>
  <cp:lastModifiedBy>Edilson Francisco De Oliveira</cp:lastModifiedBy>
  <cp:revision>1</cp:revision>
  <dcterms:created xsi:type="dcterms:W3CDTF">2025-11-18T09:41:00Z</dcterms:created>
  <dcterms:modified xsi:type="dcterms:W3CDTF">2025-11-18T12:13:00Z</dcterms:modified>
</cp:coreProperties>
</file>