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D707D" w14:textId="77777777" w:rsidR="00FE01B8" w:rsidRDefault="00FE01B8" w:rsidP="00FE01B8">
      <w:pPr>
        <w:jc w:val="center"/>
        <w:rPr>
          <w:sz w:val="56"/>
          <w:szCs w:val="56"/>
        </w:rPr>
      </w:pPr>
      <w:bookmarkStart w:id="0" w:name="_Hlk80891824"/>
      <w:bookmarkEnd w:id="0"/>
    </w:p>
    <w:p w14:paraId="191789A6" w14:textId="77777777" w:rsidR="00FE01B8" w:rsidRDefault="00FE01B8" w:rsidP="00FE01B8">
      <w:pPr>
        <w:jc w:val="center"/>
        <w:rPr>
          <w:sz w:val="56"/>
          <w:szCs w:val="56"/>
        </w:rPr>
      </w:pPr>
    </w:p>
    <w:p w14:paraId="12338153" w14:textId="7D614EC3" w:rsidR="0049207B" w:rsidRDefault="00FE01B8" w:rsidP="00FE01B8">
      <w:pPr>
        <w:jc w:val="center"/>
        <w:rPr>
          <w:sz w:val="56"/>
          <w:szCs w:val="56"/>
        </w:rPr>
      </w:pPr>
      <w:r w:rsidRPr="00FE01B8">
        <w:rPr>
          <w:sz w:val="56"/>
          <w:szCs w:val="56"/>
        </w:rPr>
        <w:t>Developing Workplace Critical Thinking</w:t>
      </w:r>
    </w:p>
    <w:p w14:paraId="0F7EF07B" w14:textId="3708740E" w:rsidR="00FE01B8" w:rsidRDefault="00FE01B8" w:rsidP="00FE01B8">
      <w:pPr>
        <w:jc w:val="center"/>
        <w:rPr>
          <w:sz w:val="56"/>
          <w:szCs w:val="56"/>
        </w:rPr>
      </w:pPr>
    </w:p>
    <w:p w14:paraId="5A591341" w14:textId="77777777" w:rsidR="00FE01B8" w:rsidRDefault="00FE01B8" w:rsidP="00FE01B8">
      <w:pPr>
        <w:jc w:val="center"/>
        <w:rPr>
          <w:sz w:val="56"/>
          <w:szCs w:val="56"/>
        </w:rPr>
      </w:pPr>
    </w:p>
    <w:p w14:paraId="10378E9C" w14:textId="54F3EEBC" w:rsidR="00FE01B8" w:rsidRPr="00FE01B8" w:rsidRDefault="00FE01B8" w:rsidP="00FE01B8">
      <w:pPr>
        <w:jc w:val="center"/>
        <w:rPr>
          <w:sz w:val="48"/>
          <w:szCs w:val="48"/>
        </w:rPr>
      </w:pPr>
      <w:r w:rsidRPr="00FE01B8">
        <w:rPr>
          <w:sz w:val="48"/>
          <w:szCs w:val="48"/>
        </w:rPr>
        <w:t>Module Code: BMSW5101</w:t>
      </w:r>
    </w:p>
    <w:p w14:paraId="3E66B0AB" w14:textId="40EC921B" w:rsidR="00FE01B8" w:rsidRPr="00FE01B8" w:rsidRDefault="00FE01B8" w:rsidP="00FE01B8">
      <w:pPr>
        <w:jc w:val="center"/>
        <w:rPr>
          <w:sz w:val="48"/>
          <w:szCs w:val="48"/>
        </w:rPr>
      </w:pPr>
      <w:r w:rsidRPr="00FE01B8">
        <w:rPr>
          <w:sz w:val="48"/>
          <w:szCs w:val="48"/>
        </w:rPr>
        <w:t>Tutor: Dr Gregory Cowan</w:t>
      </w:r>
    </w:p>
    <w:p w14:paraId="04945A3B" w14:textId="77777777" w:rsidR="00FE01B8" w:rsidRPr="00FE01B8" w:rsidRDefault="00FE01B8" w:rsidP="00FE01B8">
      <w:pPr>
        <w:jc w:val="center"/>
        <w:rPr>
          <w:sz w:val="48"/>
          <w:szCs w:val="48"/>
        </w:rPr>
      </w:pPr>
      <w:r w:rsidRPr="00FE01B8">
        <w:rPr>
          <w:sz w:val="48"/>
          <w:szCs w:val="48"/>
        </w:rPr>
        <w:t>Student: Daniel Costache</w:t>
      </w:r>
    </w:p>
    <w:p w14:paraId="4A562F32" w14:textId="77777777" w:rsidR="00FE01B8" w:rsidRPr="00FE01B8" w:rsidRDefault="00FE01B8" w:rsidP="00FE01B8">
      <w:pPr>
        <w:jc w:val="center"/>
        <w:rPr>
          <w:sz w:val="48"/>
          <w:szCs w:val="48"/>
        </w:rPr>
      </w:pPr>
      <w:r w:rsidRPr="00FE01B8">
        <w:rPr>
          <w:sz w:val="48"/>
          <w:szCs w:val="48"/>
        </w:rPr>
        <w:t>Student ID: 1916533</w:t>
      </w:r>
    </w:p>
    <w:p w14:paraId="57CF4526" w14:textId="26447A1C" w:rsidR="00FE01B8" w:rsidRDefault="00FE01B8" w:rsidP="00FE01B8">
      <w:pPr>
        <w:jc w:val="center"/>
        <w:rPr>
          <w:sz w:val="56"/>
          <w:szCs w:val="56"/>
        </w:rPr>
      </w:pPr>
    </w:p>
    <w:p w14:paraId="2C0D4151" w14:textId="138F7C4C" w:rsidR="00FE01B8" w:rsidRDefault="00FE01B8" w:rsidP="00FE01B8">
      <w:pPr>
        <w:jc w:val="center"/>
        <w:rPr>
          <w:sz w:val="56"/>
          <w:szCs w:val="56"/>
        </w:rPr>
      </w:pPr>
    </w:p>
    <w:p w14:paraId="02A0281C" w14:textId="552F6C00" w:rsidR="00FE01B8" w:rsidRDefault="00FE01B8" w:rsidP="00FE01B8">
      <w:pPr>
        <w:jc w:val="center"/>
        <w:rPr>
          <w:sz w:val="56"/>
          <w:szCs w:val="56"/>
        </w:rPr>
      </w:pPr>
    </w:p>
    <w:p w14:paraId="174F0DD4" w14:textId="4ED22F9E" w:rsidR="00FE01B8" w:rsidRDefault="00FE01B8" w:rsidP="00FE01B8">
      <w:pPr>
        <w:jc w:val="center"/>
        <w:rPr>
          <w:sz w:val="56"/>
          <w:szCs w:val="56"/>
        </w:rPr>
      </w:pPr>
    </w:p>
    <w:p w14:paraId="7079A3AD" w14:textId="0589178A" w:rsidR="00FE01B8" w:rsidRDefault="00FE01B8" w:rsidP="00FE01B8">
      <w:pPr>
        <w:jc w:val="center"/>
        <w:rPr>
          <w:sz w:val="56"/>
          <w:szCs w:val="56"/>
        </w:rPr>
      </w:pPr>
    </w:p>
    <w:p w14:paraId="7758CDFD" w14:textId="24E36058" w:rsidR="00FE01B8" w:rsidRDefault="00FE01B8" w:rsidP="00FE01B8">
      <w:pPr>
        <w:jc w:val="center"/>
        <w:rPr>
          <w:sz w:val="56"/>
          <w:szCs w:val="56"/>
        </w:rPr>
      </w:pPr>
    </w:p>
    <w:p w14:paraId="23790F73" w14:textId="13955339" w:rsidR="00FE01B8" w:rsidRDefault="00FE01B8" w:rsidP="00FE01B8">
      <w:pPr>
        <w:rPr>
          <w:sz w:val="56"/>
          <w:szCs w:val="56"/>
        </w:rPr>
      </w:pPr>
    </w:p>
    <w:p w14:paraId="62A66D59" w14:textId="241BC013" w:rsidR="00C42BEB" w:rsidRDefault="00C42BEB" w:rsidP="00C42BEB">
      <w:pPr>
        <w:pStyle w:val="Heading1"/>
        <w:rPr>
          <w:rFonts w:ascii="Arial" w:hAnsi="Arial" w:cs="Arial"/>
        </w:rPr>
      </w:pPr>
      <w:bookmarkStart w:id="1" w:name="_Toc80958426"/>
      <w:r w:rsidRPr="00C42BEB">
        <w:rPr>
          <w:rFonts w:ascii="Arial" w:hAnsi="Arial" w:cs="Arial"/>
        </w:rPr>
        <w:lastRenderedPageBreak/>
        <w:t>Executive Summary</w:t>
      </w:r>
      <w:bookmarkEnd w:id="1"/>
    </w:p>
    <w:p w14:paraId="57A4604F" w14:textId="580F9482" w:rsidR="00C42BEB" w:rsidRDefault="00C42BEB" w:rsidP="00C42BEB"/>
    <w:p w14:paraId="7FB1A3AD" w14:textId="77777777" w:rsidR="00E76262" w:rsidRDefault="00E76262" w:rsidP="00C42BEB"/>
    <w:p w14:paraId="7FF1790A" w14:textId="2FDEC227" w:rsidR="00C42BEB" w:rsidRDefault="00D63D07" w:rsidP="00C42BEB">
      <w:pPr>
        <w:rPr>
          <w:rFonts w:ascii="Arial" w:hAnsi="Arial" w:cs="Arial"/>
        </w:rPr>
      </w:pPr>
      <w:r>
        <w:rPr>
          <w:rFonts w:ascii="Arial" w:hAnsi="Arial" w:cs="Arial"/>
        </w:rPr>
        <w:t>Th</w:t>
      </w:r>
      <w:r w:rsidR="00E76262">
        <w:rPr>
          <w:rFonts w:ascii="Arial" w:hAnsi="Arial" w:cs="Arial"/>
        </w:rPr>
        <w:t>is</w:t>
      </w:r>
      <w:r>
        <w:rPr>
          <w:rFonts w:ascii="Arial" w:hAnsi="Arial" w:cs="Arial"/>
        </w:rPr>
        <w:t xml:space="preserve"> report provides a critical analysis </w:t>
      </w:r>
      <w:r w:rsidR="00E76262">
        <w:rPr>
          <w:rFonts w:ascii="Arial" w:hAnsi="Arial" w:cs="Arial"/>
        </w:rPr>
        <w:t xml:space="preserve">on Amazon’s culture and how it affects workplace behaviour. Amazon is a successful multinational company that has developed a complex </w:t>
      </w:r>
      <w:r w:rsidR="0006436E">
        <w:rPr>
          <w:rFonts w:ascii="Arial" w:hAnsi="Arial" w:cs="Arial"/>
        </w:rPr>
        <w:t>management system which shapes it’s culture and the theories used to describe it are Taylor’s Scientific Management, Bureaucratic Management and McGregor’s X and Y theory.</w:t>
      </w:r>
    </w:p>
    <w:p w14:paraId="0FCB1D06" w14:textId="7BD84510" w:rsidR="0006436E" w:rsidRDefault="0006436E" w:rsidP="00C42BEB">
      <w:pPr>
        <w:rPr>
          <w:rFonts w:ascii="Arial" w:hAnsi="Arial" w:cs="Arial"/>
        </w:rPr>
      </w:pPr>
      <w:r>
        <w:rPr>
          <w:rFonts w:ascii="Arial" w:hAnsi="Arial" w:cs="Arial"/>
        </w:rPr>
        <w:t xml:space="preserve">The differences between beliefs, values and attitudes are identified and in a workplace context defined as ideas and assumptions that everyone has about themselves to be beliefs, standards and ethical principles are values and expressive behaviours are attitudes. Amazon has it’s own set on principles which are analysed and </w:t>
      </w:r>
      <w:r w:rsidR="00C06828">
        <w:rPr>
          <w:rFonts w:ascii="Arial" w:hAnsi="Arial" w:cs="Arial"/>
        </w:rPr>
        <w:t>an analysis is made in how they affect the behaviours of their employees.</w:t>
      </w:r>
    </w:p>
    <w:p w14:paraId="063B7F92" w14:textId="6F580AE0" w:rsidR="00C06828" w:rsidRDefault="00C06828" w:rsidP="00C42BEB">
      <w:pPr>
        <w:rPr>
          <w:rFonts w:ascii="Arial" w:hAnsi="Arial" w:cs="Arial"/>
        </w:rPr>
      </w:pPr>
      <w:r>
        <w:rPr>
          <w:rFonts w:ascii="Arial" w:hAnsi="Arial" w:cs="Arial"/>
        </w:rPr>
        <w:t>Taylor’s Scientific Management has been identified to be the predominant theory with major principles being shared with the company, Bureaucratic Management explains the organisational structure and X and Y theory shows how the company’s rewards system operates. It has been found that Amazon can be a difficult place to work in, with high standards for workers and also fulfilling rewards for achievers. The recommendations are that the company should focus more on their employee’s welfare and introduce programs that cater to their needs.</w:t>
      </w:r>
    </w:p>
    <w:p w14:paraId="2EDAB9AB" w14:textId="77777777" w:rsidR="00E76262" w:rsidRPr="00034256" w:rsidRDefault="00E76262" w:rsidP="00C42BEB">
      <w:pPr>
        <w:rPr>
          <w:rFonts w:ascii="Arial" w:hAnsi="Arial" w:cs="Arial"/>
        </w:rPr>
      </w:pPr>
    </w:p>
    <w:p w14:paraId="16E1F6CF" w14:textId="75C60DFB" w:rsidR="00C42BEB" w:rsidRDefault="00C42BEB" w:rsidP="00C42BEB"/>
    <w:p w14:paraId="4A134B85" w14:textId="61451889" w:rsidR="00C42BEB" w:rsidRDefault="00C42BEB" w:rsidP="00C42BEB"/>
    <w:p w14:paraId="32CB3D33" w14:textId="39F7A9EA" w:rsidR="00C42BEB" w:rsidRDefault="00C42BEB" w:rsidP="00C42BEB"/>
    <w:p w14:paraId="6D3E4E6C" w14:textId="0A536BF7" w:rsidR="00C42BEB" w:rsidRDefault="00C42BEB" w:rsidP="00C42BEB"/>
    <w:p w14:paraId="3D619768" w14:textId="63FA3EDB" w:rsidR="00C42BEB" w:rsidRDefault="00C42BEB" w:rsidP="00C42BEB"/>
    <w:p w14:paraId="124A3BBE" w14:textId="44E295E1" w:rsidR="00C42BEB" w:rsidRDefault="00C42BEB" w:rsidP="00C42BEB"/>
    <w:p w14:paraId="439CB8DF" w14:textId="6E6D1E92" w:rsidR="00C42BEB" w:rsidRDefault="00C42BEB" w:rsidP="00C42BEB"/>
    <w:p w14:paraId="6B3AC5E4" w14:textId="48C6A999" w:rsidR="00C42BEB" w:rsidRDefault="00C42BEB" w:rsidP="00C42BEB"/>
    <w:p w14:paraId="08653079" w14:textId="2D0135ED" w:rsidR="00C42BEB" w:rsidRDefault="00C42BEB" w:rsidP="00C42BEB"/>
    <w:p w14:paraId="227E7FC5" w14:textId="69F864A8" w:rsidR="00C42BEB" w:rsidRDefault="00C42BEB" w:rsidP="00C42BEB"/>
    <w:p w14:paraId="793A74CB" w14:textId="529F81F0" w:rsidR="00C42BEB" w:rsidRDefault="00C42BEB" w:rsidP="00C42BEB"/>
    <w:p w14:paraId="4C48A722" w14:textId="1A40A01E" w:rsidR="00C42BEB" w:rsidRDefault="00C42BEB" w:rsidP="00C42BEB"/>
    <w:p w14:paraId="3C4B4D6E" w14:textId="2FE64715" w:rsidR="00C42BEB" w:rsidRDefault="00C42BEB" w:rsidP="00C42BEB"/>
    <w:p w14:paraId="3041CD77" w14:textId="67742A17" w:rsidR="00C42BEB" w:rsidRDefault="00C42BEB" w:rsidP="00C42BEB"/>
    <w:p w14:paraId="3C967B8A" w14:textId="740E2DC1" w:rsidR="00C42BEB" w:rsidRDefault="00C42BEB" w:rsidP="00C42BEB"/>
    <w:p w14:paraId="5EFE3009" w14:textId="5885AAE6" w:rsidR="00C42BEB" w:rsidRDefault="00C42BEB" w:rsidP="00C42BEB"/>
    <w:p w14:paraId="1AFA2D65" w14:textId="3CCDC299" w:rsidR="00C42BEB" w:rsidRDefault="00C42BEB" w:rsidP="00C42BEB"/>
    <w:p w14:paraId="31B20A6E" w14:textId="1646F7E1" w:rsidR="0003451D" w:rsidRDefault="0003451D" w:rsidP="00C42BEB"/>
    <w:p w14:paraId="3BA02504" w14:textId="77777777" w:rsidR="0003451D" w:rsidRDefault="0003451D" w:rsidP="00C42BEB"/>
    <w:p w14:paraId="0F4BE03D" w14:textId="6CE63AEE" w:rsidR="00C42BEB" w:rsidRDefault="00C42BEB" w:rsidP="00C42BEB"/>
    <w:p w14:paraId="576FB432" w14:textId="7360C631" w:rsidR="00C42BEB" w:rsidRDefault="00C42BEB" w:rsidP="00C42BEB"/>
    <w:sdt>
      <w:sdtPr>
        <w:rPr>
          <w:rFonts w:asciiTheme="minorHAnsi" w:eastAsiaTheme="minorHAnsi" w:hAnsiTheme="minorHAnsi" w:cstheme="minorBidi"/>
          <w:color w:val="auto"/>
          <w:sz w:val="22"/>
          <w:szCs w:val="22"/>
          <w:lang w:val="en-GB"/>
        </w:rPr>
        <w:id w:val="-1848397882"/>
        <w:docPartObj>
          <w:docPartGallery w:val="Table of Contents"/>
          <w:docPartUnique/>
        </w:docPartObj>
      </w:sdtPr>
      <w:sdtEndPr>
        <w:rPr>
          <w:b/>
          <w:bCs/>
          <w:noProof/>
        </w:rPr>
      </w:sdtEndPr>
      <w:sdtContent>
        <w:p w14:paraId="6AA5BA46" w14:textId="11CA7286" w:rsidR="00034256" w:rsidRPr="00034256" w:rsidRDefault="00034256">
          <w:pPr>
            <w:pStyle w:val="TOCHeading"/>
            <w:rPr>
              <w:rFonts w:ascii="Arial" w:hAnsi="Arial" w:cs="Arial"/>
            </w:rPr>
          </w:pPr>
          <w:r w:rsidRPr="00034256">
            <w:rPr>
              <w:rFonts w:ascii="Arial" w:hAnsi="Arial" w:cs="Arial"/>
            </w:rPr>
            <w:t>Contents</w:t>
          </w:r>
        </w:p>
        <w:p w14:paraId="1E98463D" w14:textId="7CB8EF6D" w:rsidR="00034256" w:rsidRDefault="00034256" w:rsidP="00034256">
          <w:pPr>
            <w:rPr>
              <w:lang w:val="en-US"/>
            </w:rPr>
          </w:pPr>
        </w:p>
        <w:p w14:paraId="5DC62CB2" w14:textId="16AD8B7F" w:rsidR="0003451D" w:rsidRDefault="0003451D" w:rsidP="00034256">
          <w:pPr>
            <w:rPr>
              <w:lang w:val="en-US"/>
            </w:rPr>
          </w:pPr>
        </w:p>
        <w:p w14:paraId="1ACD5105" w14:textId="51A9E40A" w:rsidR="0003451D" w:rsidRDefault="0003451D" w:rsidP="00034256">
          <w:pPr>
            <w:rPr>
              <w:lang w:val="en-US"/>
            </w:rPr>
          </w:pPr>
        </w:p>
        <w:p w14:paraId="7D9E2873" w14:textId="77777777" w:rsidR="0003451D" w:rsidRPr="00034256" w:rsidRDefault="0003451D" w:rsidP="00034256">
          <w:pPr>
            <w:rPr>
              <w:lang w:val="en-US"/>
            </w:rPr>
          </w:pPr>
        </w:p>
        <w:p w14:paraId="7F6BEC5C" w14:textId="5617CFF6" w:rsidR="0003451D" w:rsidRDefault="00034256">
          <w:pPr>
            <w:pStyle w:val="TOC1"/>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80958426" w:history="1">
            <w:r w:rsidR="0003451D" w:rsidRPr="00D55C71">
              <w:rPr>
                <w:rStyle w:val="Hyperlink"/>
              </w:rPr>
              <w:t>Executive Summary</w:t>
            </w:r>
            <w:r w:rsidR="0003451D">
              <w:rPr>
                <w:webHidden/>
              </w:rPr>
              <w:tab/>
            </w:r>
            <w:r w:rsidR="0003451D">
              <w:rPr>
                <w:webHidden/>
              </w:rPr>
              <w:fldChar w:fldCharType="begin"/>
            </w:r>
            <w:r w:rsidR="0003451D">
              <w:rPr>
                <w:webHidden/>
              </w:rPr>
              <w:instrText xml:space="preserve"> PAGEREF _Toc80958426 \h </w:instrText>
            </w:r>
            <w:r w:rsidR="0003451D">
              <w:rPr>
                <w:webHidden/>
              </w:rPr>
            </w:r>
            <w:r w:rsidR="0003451D">
              <w:rPr>
                <w:webHidden/>
              </w:rPr>
              <w:fldChar w:fldCharType="separate"/>
            </w:r>
            <w:r w:rsidR="0003451D">
              <w:rPr>
                <w:webHidden/>
              </w:rPr>
              <w:t>2</w:t>
            </w:r>
            <w:r w:rsidR="0003451D">
              <w:rPr>
                <w:webHidden/>
              </w:rPr>
              <w:fldChar w:fldCharType="end"/>
            </w:r>
          </w:hyperlink>
        </w:p>
        <w:p w14:paraId="6A578E04" w14:textId="066B922B" w:rsidR="0003451D" w:rsidRDefault="0003451D">
          <w:pPr>
            <w:pStyle w:val="TOC1"/>
            <w:rPr>
              <w:rFonts w:asciiTheme="minorHAnsi" w:eastAsiaTheme="minorEastAsia" w:hAnsiTheme="minorHAnsi" w:cstheme="minorBidi"/>
              <w:lang w:eastAsia="en-GB"/>
            </w:rPr>
          </w:pPr>
          <w:hyperlink w:anchor="_Toc80958427" w:history="1">
            <w:r w:rsidRPr="00D55C71">
              <w:rPr>
                <w:rStyle w:val="Hyperlink"/>
              </w:rPr>
              <w:t>Introduction</w:t>
            </w:r>
            <w:r>
              <w:rPr>
                <w:webHidden/>
              </w:rPr>
              <w:tab/>
            </w:r>
            <w:r>
              <w:rPr>
                <w:webHidden/>
              </w:rPr>
              <w:fldChar w:fldCharType="begin"/>
            </w:r>
            <w:r>
              <w:rPr>
                <w:webHidden/>
              </w:rPr>
              <w:instrText xml:space="preserve"> PAGEREF _Toc80958427 \h </w:instrText>
            </w:r>
            <w:r>
              <w:rPr>
                <w:webHidden/>
              </w:rPr>
            </w:r>
            <w:r>
              <w:rPr>
                <w:webHidden/>
              </w:rPr>
              <w:fldChar w:fldCharType="separate"/>
            </w:r>
            <w:r>
              <w:rPr>
                <w:webHidden/>
              </w:rPr>
              <w:t>4</w:t>
            </w:r>
            <w:r>
              <w:rPr>
                <w:webHidden/>
              </w:rPr>
              <w:fldChar w:fldCharType="end"/>
            </w:r>
          </w:hyperlink>
        </w:p>
        <w:p w14:paraId="3BF00E63" w14:textId="5169DE4F" w:rsidR="0003451D" w:rsidRDefault="0003451D">
          <w:pPr>
            <w:pStyle w:val="TOC1"/>
            <w:rPr>
              <w:rFonts w:asciiTheme="minorHAnsi" w:eastAsiaTheme="minorEastAsia" w:hAnsiTheme="minorHAnsi" w:cstheme="minorBidi"/>
              <w:lang w:eastAsia="en-GB"/>
            </w:rPr>
          </w:pPr>
          <w:hyperlink w:anchor="_Toc80958428" w:history="1">
            <w:r w:rsidRPr="00D55C71">
              <w:rPr>
                <w:rStyle w:val="Hyperlink"/>
                <w:shd w:val="clear" w:color="auto" w:fill="FFFFFF"/>
              </w:rPr>
              <w:t>Beliefs, values, attitudes</w:t>
            </w:r>
            <w:r>
              <w:rPr>
                <w:webHidden/>
              </w:rPr>
              <w:tab/>
            </w:r>
            <w:r>
              <w:rPr>
                <w:webHidden/>
              </w:rPr>
              <w:fldChar w:fldCharType="begin"/>
            </w:r>
            <w:r>
              <w:rPr>
                <w:webHidden/>
              </w:rPr>
              <w:instrText xml:space="preserve"> PAGEREF _Toc80958428 \h </w:instrText>
            </w:r>
            <w:r>
              <w:rPr>
                <w:webHidden/>
              </w:rPr>
            </w:r>
            <w:r>
              <w:rPr>
                <w:webHidden/>
              </w:rPr>
              <w:fldChar w:fldCharType="separate"/>
            </w:r>
            <w:r>
              <w:rPr>
                <w:webHidden/>
              </w:rPr>
              <w:t>5</w:t>
            </w:r>
            <w:r>
              <w:rPr>
                <w:webHidden/>
              </w:rPr>
              <w:fldChar w:fldCharType="end"/>
            </w:r>
          </w:hyperlink>
        </w:p>
        <w:p w14:paraId="0364CB21" w14:textId="518A3E8A" w:rsidR="0003451D" w:rsidRDefault="0003451D">
          <w:pPr>
            <w:pStyle w:val="TOC1"/>
            <w:rPr>
              <w:rFonts w:asciiTheme="minorHAnsi" w:eastAsiaTheme="minorEastAsia" w:hAnsiTheme="minorHAnsi" w:cstheme="minorBidi"/>
              <w:lang w:eastAsia="en-GB"/>
            </w:rPr>
          </w:pPr>
          <w:hyperlink w:anchor="_Toc80958429" w:history="1">
            <w:r w:rsidRPr="00D55C71">
              <w:rPr>
                <w:rStyle w:val="Hyperlink"/>
                <w:shd w:val="clear" w:color="auto" w:fill="FFFFFF"/>
              </w:rPr>
              <w:t>Management theories in Amazon</w:t>
            </w:r>
            <w:r>
              <w:rPr>
                <w:webHidden/>
              </w:rPr>
              <w:tab/>
            </w:r>
            <w:r>
              <w:rPr>
                <w:webHidden/>
              </w:rPr>
              <w:fldChar w:fldCharType="begin"/>
            </w:r>
            <w:r>
              <w:rPr>
                <w:webHidden/>
              </w:rPr>
              <w:instrText xml:space="preserve"> PAGEREF _Toc80958429 \h </w:instrText>
            </w:r>
            <w:r>
              <w:rPr>
                <w:webHidden/>
              </w:rPr>
            </w:r>
            <w:r>
              <w:rPr>
                <w:webHidden/>
              </w:rPr>
              <w:fldChar w:fldCharType="separate"/>
            </w:r>
            <w:r>
              <w:rPr>
                <w:webHidden/>
              </w:rPr>
              <w:t>8</w:t>
            </w:r>
            <w:r>
              <w:rPr>
                <w:webHidden/>
              </w:rPr>
              <w:fldChar w:fldCharType="end"/>
            </w:r>
          </w:hyperlink>
        </w:p>
        <w:p w14:paraId="4CD15853" w14:textId="1AE7E1C0" w:rsidR="0003451D" w:rsidRDefault="0003451D">
          <w:pPr>
            <w:pStyle w:val="TOC1"/>
            <w:rPr>
              <w:rFonts w:asciiTheme="minorHAnsi" w:eastAsiaTheme="minorEastAsia" w:hAnsiTheme="minorHAnsi" w:cstheme="minorBidi"/>
              <w:lang w:eastAsia="en-GB"/>
            </w:rPr>
          </w:pPr>
          <w:hyperlink w:anchor="_Toc80958430" w:history="1">
            <w:r w:rsidRPr="00D55C71">
              <w:rPr>
                <w:rStyle w:val="Hyperlink"/>
                <w:shd w:val="clear" w:color="auto" w:fill="FFFFFF"/>
              </w:rPr>
              <w:t>Recommendations</w:t>
            </w:r>
            <w:r>
              <w:rPr>
                <w:webHidden/>
              </w:rPr>
              <w:tab/>
            </w:r>
            <w:r>
              <w:rPr>
                <w:webHidden/>
              </w:rPr>
              <w:fldChar w:fldCharType="begin"/>
            </w:r>
            <w:r>
              <w:rPr>
                <w:webHidden/>
              </w:rPr>
              <w:instrText xml:space="preserve"> PAGEREF _Toc80958430 \h </w:instrText>
            </w:r>
            <w:r>
              <w:rPr>
                <w:webHidden/>
              </w:rPr>
            </w:r>
            <w:r>
              <w:rPr>
                <w:webHidden/>
              </w:rPr>
              <w:fldChar w:fldCharType="separate"/>
            </w:r>
            <w:r>
              <w:rPr>
                <w:webHidden/>
              </w:rPr>
              <w:t>11</w:t>
            </w:r>
            <w:r>
              <w:rPr>
                <w:webHidden/>
              </w:rPr>
              <w:fldChar w:fldCharType="end"/>
            </w:r>
          </w:hyperlink>
        </w:p>
        <w:p w14:paraId="16364FDB" w14:textId="6A72DA56" w:rsidR="0003451D" w:rsidRDefault="0003451D">
          <w:pPr>
            <w:pStyle w:val="TOC1"/>
            <w:rPr>
              <w:rFonts w:asciiTheme="minorHAnsi" w:eastAsiaTheme="minorEastAsia" w:hAnsiTheme="minorHAnsi" w:cstheme="minorBidi"/>
              <w:lang w:eastAsia="en-GB"/>
            </w:rPr>
          </w:pPr>
          <w:hyperlink w:anchor="_Toc80958431" w:history="1">
            <w:r w:rsidRPr="00D55C71">
              <w:rPr>
                <w:rStyle w:val="Hyperlink"/>
              </w:rPr>
              <w:t>Conclusion</w:t>
            </w:r>
            <w:r>
              <w:rPr>
                <w:webHidden/>
              </w:rPr>
              <w:tab/>
            </w:r>
            <w:r>
              <w:rPr>
                <w:webHidden/>
              </w:rPr>
              <w:fldChar w:fldCharType="begin"/>
            </w:r>
            <w:r>
              <w:rPr>
                <w:webHidden/>
              </w:rPr>
              <w:instrText xml:space="preserve"> PAGEREF _Toc80958431 \h </w:instrText>
            </w:r>
            <w:r>
              <w:rPr>
                <w:webHidden/>
              </w:rPr>
            </w:r>
            <w:r>
              <w:rPr>
                <w:webHidden/>
              </w:rPr>
              <w:fldChar w:fldCharType="separate"/>
            </w:r>
            <w:r>
              <w:rPr>
                <w:webHidden/>
              </w:rPr>
              <w:t>11</w:t>
            </w:r>
            <w:r>
              <w:rPr>
                <w:webHidden/>
              </w:rPr>
              <w:fldChar w:fldCharType="end"/>
            </w:r>
          </w:hyperlink>
        </w:p>
        <w:p w14:paraId="3CA24705" w14:textId="505D4514" w:rsidR="0003451D" w:rsidRDefault="0003451D">
          <w:pPr>
            <w:pStyle w:val="TOC1"/>
            <w:rPr>
              <w:rFonts w:asciiTheme="minorHAnsi" w:eastAsiaTheme="minorEastAsia" w:hAnsiTheme="minorHAnsi" w:cstheme="minorBidi"/>
              <w:lang w:eastAsia="en-GB"/>
            </w:rPr>
          </w:pPr>
          <w:hyperlink w:anchor="_Toc80958432" w:history="1">
            <w:r w:rsidRPr="00D55C71">
              <w:rPr>
                <w:rStyle w:val="Hyperlink"/>
                <w:shd w:val="clear" w:color="auto" w:fill="FFFFFF"/>
              </w:rPr>
              <w:t>References</w:t>
            </w:r>
            <w:r>
              <w:rPr>
                <w:webHidden/>
              </w:rPr>
              <w:tab/>
            </w:r>
            <w:r>
              <w:rPr>
                <w:webHidden/>
              </w:rPr>
              <w:fldChar w:fldCharType="begin"/>
            </w:r>
            <w:r>
              <w:rPr>
                <w:webHidden/>
              </w:rPr>
              <w:instrText xml:space="preserve"> PAGEREF _Toc80958432 \h </w:instrText>
            </w:r>
            <w:r>
              <w:rPr>
                <w:webHidden/>
              </w:rPr>
            </w:r>
            <w:r>
              <w:rPr>
                <w:webHidden/>
              </w:rPr>
              <w:fldChar w:fldCharType="separate"/>
            </w:r>
            <w:r>
              <w:rPr>
                <w:webHidden/>
              </w:rPr>
              <w:t>12</w:t>
            </w:r>
            <w:r>
              <w:rPr>
                <w:webHidden/>
              </w:rPr>
              <w:fldChar w:fldCharType="end"/>
            </w:r>
          </w:hyperlink>
        </w:p>
        <w:p w14:paraId="72E803DE" w14:textId="388B6914" w:rsidR="00034256" w:rsidRDefault="00034256">
          <w:r>
            <w:rPr>
              <w:b/>
              <w:bCs/>
              <w:noProof/>
            </w:rPr>
            <w:fldChar w:fldCharType="end"/>
          </w:r>
        </w:p>
      </w:sdtContent>
    </w:sdt>
    <w:p w14:paraId="62A03272" w14:textId="36BC27F1" w:rsidR="00C42BEB" w:rsidRDefault="00C42BEB" w:rsidP="00C42BEB"/>
    <w:p w14:paraId="6B550AEF" w14:textId="3891707B" w:rsidR="00C42BEB" w:rsidRDefault="00C42BEB" w:rsidP="00C42BEB"/>
    <w:p w14:paraId="3E94E9B0" w14:textId="71D5D7F5" w:rsidR="00C42BEB" w:rsidRDefault="00C42BEB" w:rsidP="00C42BEB"/>
    <w:p w14:paraId="33CAB5BC" w14:textId="02AABE26" w:rsidR="00C42BEB" w:rsidRDefault="00C42BEB" w:rsidP="00C42BEB"/>
    <w:p w14:paraId="6B4D6AE7" w14:textId="140B1B7B" w:rsidR="00C42BEB" w:rsidRDefault="00C42BEB" w:rsidP="00C42BEB"/>
    <w:p w14:paraId="0929F5F5" w14:textId="29CD7B4B" w:rsidR="00C42BEB" w:rsidRDefault="00C42BEB" w:rsidP="00C42BEB"/>
    <w:p w14:paraId="4AFFA411" w14:textId="4C460661" w:rsidR="00C42BEB" w:rsidRDefault="00C42BEB" w:rsidP="00C42BEB"/>
    <w:p w14:paraId="356F87CA" w14:textId="12B90DFA" w:rsidR="00C42BEB" w:rsidRDefault="00C42BEB" w:rsidP="00C42BEB"/>
    <w:p w14:paraId="6059EF22" w14:textId="7537D7D8" w:rsidR="00C42BEB" w:rsidRDefault="00C42BEB" w:rsidP="00C42BEB"/>
    <w:p w14:paraId="7A607A44" w14:textId="623F8C32" w:rsidR="00C42BEB" w:rsidRDefault="00C42BEB" w:rsidP="00C42BEB"/>
    <w:p w14:paraId="2C71DF48" w14:textId="278F8940" w:rsidR="0003451D" w:rsidRDefault="0003451D" w:rsidP="00FE01B8">
      <w:pPr>
        <w:pStyle w:val="Heading1"/>
        <w:rPr>
          <w:rFonts w:ascii="Arial" w:hAnsi="Arial" w:cs="Arial"/>
        </w:rPr>
      </w:pPr>
    </w:p>
    <w:p w14:paraId="489129A7" w14:textId="03F7B780" w:rsidR="0003451D" w:rsidRDefault="0003451D" w:rsidP="0003451D"/>
    <w:p w14:paraId="51475615" w14:textId="77777777" w:rsidR="0003451D" w:rsidRPr="0003451D" w:rsidRDefault="0003451D" w:rsidP="0003451D"/>
    <w:p w14:paraId="5C95A3CF" w14:textId="3782B54B" w:rsidR="00FE01B8" w:rsidRPr="00EB2BE2" w:rsidRDefault="00FE01B8" w:rsidP="00FE01B8">
      <w:pPr>
        <w:pStyle w:val="Heading1"/>
        <w:rPr>
          <w:rFonts w:ascii="Arial" w:hAnsi="Arial" w:cs="Arial"/>
        </w:rPr>
      </w:pPr>
      <w:bookmarkStart w:id="2" w:name="_Toc80958427"/>
      <w:r w:rsidRPr="00EB2BE2">
        <w:rPr>
          <w:rFonts w:ascii="Arial" w:hAnsi="Arial" w:cs="Arial"/>
        </w:rPr>
        <w:lastRenderedPageBreak/>
        <w:t>Introduction</w:t>
      </w:r>
      <w:bookmarkEnd w:id="2"/>
    </w:p>
    <w:p w14:paraId="22306466" w14:textId="35887300" w:rsidR="00FE01B8" w:rsidRPr="00EB2BE2" w:rsidRDefault="00FE01B8" w:rsidP="00FE01B8">
      <w:pPr>
        <w:rPr>
          <w:rFonts w:ascii="Arial" w:hAnsi="Arial" w:cs="Arial"/>
        </w:rPr>
      </w:pPr>
    </w:p>
    <w:p w14:paraId="4EB08796" w14:textId="654E755C" w:rsidR="00FE01B8" w:rsidRPr="00EB2BE2" w:rsidRDefault="00FE01B8" w:rsidP="00FE01B8">
      <w:pPr>
        <w:rPr>
          <w:rFonts w:ascii="Arial" w:hAnsi="Arial" w:cs="Arial"/>
        </w:rPr>
      </w:pPr>
    </w:p>
    <w:p w14:paraId="7E8019C3" w14:textId="611967C3" w:rsidR="00FC5DDB" w:rsidRPr="00EB2BE2" w:rsidRDefault="00823B23" w:rsidP="00FE01B8">
      <w:pPr>
        <w:rPr>
          <w:rFonts w:ascii="Arial" w:hAnsi="Arial" w:cs="Arial"/>
          <w:color w:val="000000"/>
          <w:shd w:val="clear" w:color="auto" w:fill="FFFFFF"/>
        </w:rPr>
      </w:pPr>
      <w:r w:rsidRPr="00EB2BE2">
        <w:rPr>
          <w:rFonts w:ascii="Arial" w:hAnsi="Arial" w:cs="Arial"/>
        </w:rPr>
        <w:t xml:space="preserve">This report aims to provide a critical </w:t>
      </w:r>
      <w:r w:rsidR="00940927" w:rsidRPr="00EB2BE2">
        <w:rPr>
          <w:rFonts w:ascii="Arial" w:hAnsi="Arial" w:cs="Arial"/>
        </w:rPr>
        <w:t>assessment</w:t>
      </w:r>
      <w:r w:rsidRPr="00EB2BE2">
        <w:rPr>
          <w:rFonts w:ascii="Arial" w:hAnsi="Arial" w:cs="Arial"/>
        </w:rPr>
        <w:t xml:space="preserve"> on how organisational beliefs, attitudes and value systems affect workplace behaviour while considering the impact COVID related changes have on the </w:t>
      </w:r>
      <w:r w:rsidR="00940927" w:rsidRPr="00EB2BE2">
        <w:rPr>
          <w:rFonts w:ascii="Arial" w:hAnsi="Arial" w:cs="Arial"/>
        </w:rPr>
        <w:t>workplace environment</w:t>
      </w:r>
      <w:r w:rsidR="007934F7" w:rsidRPr="00EB2BE2">
        <w:rPr>
          <w:rFonts w:ascii="Arial" w:hAnsi="Arial" w:cs="Arial"/>
        </w:rPr>
        <w:t xml:space="preserve"> of t</w:t>
      </w:r>
      <w:r w:rsidR="00940927" w:rsidRPr="00EB2BE2">
        <w:rPr>
          <w:rFonts w:ascii="Arial" w:hAnsi="Arial" w:cs="Arial"/>
        </w:rPr>
        <w:t xml:space="preserve">he chosen company Amazon Inc. </w:t>
      </w:r>
      <w:r w:rsidR="007934F7" w:rsidRPr="00EB2BE2">
        <w:rPr>
          <w:rFonts w:ascii="Arial" w:hAnsi="Arial" w:cs="Arial"/>
        </w:rPr>
        <w:t xml:space="preserve">The report will analyse how different management theories fit within the organisation and how they reflect on the workplace. </w:t>
      </w:r>
      <w:r w:rsidR="00D26DF5" w:rsidRPr="00EB2BE2">
        <w:rPr>
          <w:rFonts w:ascii="Arial" w:hAnsi="Arial" w:cs="Arial"/>
        </w:rPr>
        <w:t xml:space="preserve">Amazon </w:t>
      </w:r>
      <w:r w:rsidR="006A3A48" w:rsidRPr="00EB2BE2">
        <w:rPr>
          <w:rFonts w:ascii="Arial" w:hAnsi="Arial" w:cs="Arial"/>
        </w:rPr>
        <w:t>is a multinational company</w:t>
      </w:r>
      <w:r w:rsidR="00D26DF5" w:rsidRPr="00EB2BE2">
        <w:rPr>
          <w:rFonts w:ascii="Arial" w:hAnsi="Arial" w:cs="Arial"/>
        </w:rPr>
        <w:t xml:space="preserve"> that was established in 1995 by Jeff Bezos</w:t>
      </w:r>
      <w:r w:rsidR="006A3A48" w:rsidRPr="00EB2BE2">
        <w:rPr>
          <w:rFonts w:ascii="Arial" w:hAnsi="Arial" w:cs="Arial"/>
        </w:rPr>
        <w:t xml:space="preserve"> as an online bookstore and has since developed into</w:t>
      </w:r>
      <w:r w:rsidR="00940927" w:rsidRPr="00EB2BE2">
        <w:rPr>
          <w:rFonts w:ascii="Arial" w:hAnsi="Arial" w:cs="Arial"/>
        </w:rPr>
        <w:t xml:space="preserve"> </w:t>
      </w:r>
      <w:r w:rsidR="006A3A48" w:rsidRPr="00EB2BE2">
        <w:rPr>
          <w:rFonts w:ascii="Arial" w:hAnsi="Arial" w:cs="Arial"/>
        </w:rPr>
        <w:t>one of the largest e-commerce platforms in the world</w:t>
      </w:r>
      <w:r w:rsidR="007934F7" w:rsidRPr="00EB2BE2">
        <w:rPr>
          <w:rFonts w:ascii="Arial" w:hAnsi="Arial" w:cs="Arial"/>
        </w:rPr>
        <w:t xml:space="preserve"> with 1.7 trillion USD in market value and</w:t>
      </w:r>
      <w:r w:rsidR="006A3A48" w:rsidRPr="00EB2BE2">
        <w:rPr>
          <w:rFonts w:ascii="Arial" w:hAnsi="Arial" w:cs="Arial"/>
        </w:rPr>
        <w:t xml:space="preserve"> </w:t>
      </w:r>
      <w:r w:rsidR="007934F7" w:rsidRPr="00EB2BE2">
        <w:rPr>
          <w:rFonts w:ascii="Arial" w:hAnsi="Arial" w:cs="Arial"/>
        </w:rPr>
        <w:t>around</w:t>
      </w:r>
      <w:r w:rsidR="006A3A48" w:rsidRPr="00EB2BE2">
        <w:rPr>
          <w:rFonts w:ascii="Arial" w:hAnsi="Arial" w:cs="Arial"/>
        </w:rPr>
        <w:t xml:space="preserve"> 1.3 million </w:t>
      </w:r>
      <w:r w:rsidR="007934F7" w:rsidRPr="00EB2BE2">
        <w:rPr>
          <w:rFonts w:ascii="Arial" w:hAnsi="Arial" w:cs="Arial"/>
        </w:rPr>
        <w:t>employees</w:t>
      </w:r>
      <w:r w:rsidR="006A70CF" w:rsidRPr="00EB2BE2">
        <w:rPr>
          <w:rFonts w:ascii="Arial" w:hAnsi="Arial" w:cs="Arial"/>
        </w:rPr>
        <w:t xml:space="preserve"> </w:t>
      </w:r>
      <w:r w:rsidR="006A70CF" w:rsidRPr="00EB2BE2">
        <w:rPr>
          <w:rFonts w:ascii="Arial" w:hAnsi="Arial" w:cs="Arial"/>
          <w:color w:val="000000"/>
          <w:shd w:val="clear" w:color="auto" w:fill="FFFFFF"/>
        </w:rPr>
        <w:t>(Soper, 2021)</w:t>
      </w:r>
      <w:r w:rsidR="006A57BC" w:rsidRPr="00EB2BE2">
        <w:rPr>
          <w:rFonts w:ascii="Arial" w:hAnsi="Arial" w:cs="Arial"/>
          <w:color w:val="000000"/>
          <w:shd w:val="clear" w:color="auto" w:fill="FFFFFF"/>
        </w:rPr>
        <w:t xml:space="preserve"> in over 175 fulfilment centres</w:t>
      </w:r>
      <w:r w:rsidR="006A70CF" w:rsidRPr="00EB2BE2">
        <w:rPr>
          <w:rFonts w:ascii="Arial" w:hAnsi="Arial" w:cs="Arial"/>
          <w:color w:val="000000"/>
          <w:shd w:val="clear" w:color="auto" w:fill="FFFFFF"/>
        </w:rPr>
        <w:t xml:space="preserve">. It’s success is owed to the unique business model and </w:t>
      </w:r>
      <w:r w:rsidR="00FC2F62" w:rsidRPr="00EB2BE2">
        <w:rPr>
          <w:rFonts w:ascii="Arial" w:hAnsi="Arial" w:cs="Arial"/>
          <w:color w:val="000000"/>
          <w:shd w:val="clear" w:color="auto" w:fill="FFFFFF"/>
        </w:rPr>
        <w:t>human resource</w:t>
      </w:r>
      <w:r w:rsidR="006A70CF" w:rsidRPr="00EB2BE2">
        <w:rPr>
          <w:rFonts w:ascii="Arial" w:hAnsi="Arial" w:cs="Arial"/>
          <w:color w:val="000000"/>
          <w:shd w:val="clear" w:color="auto" w:fill="FFFFFF"/>
        </w:rPr>
        <w:t xml:space="preserve"> management approach, as well as a</w:t>
      </w:r>
      <w:r w:rsidR="00EC73A3" w:rsidRPr="00EB2BE2">
        <w:rPr>
          <w:rFonts w:ascii="Arial" w:hAnsi="Arial" w:cs="Arial"/>
          <w:color w:val="000000"/>
          <w:shd w:val="clear" w:color="auto" w:fill="FFFFFF"/>
        </w:rPr>
        <w:t xml:space="preserve"> customer centric and</w:t>
      </w:r>
      <w:r w:rsidR="00E87ED8" w:rsidRPr="00EB2BE2">
        <w:rPr>
          <w:rFonts w:ascii="Arial" w:hAnsi="Arial" w:cs="Arial"/>
          <w:color w:val="000000"/>
          <w:shd w:val="clear" w:color="auto" w:fill="FFFFFF"/>
        </w:rPr>
        <w:t xml:space="preserve"> bold organisational</w:t>
      </w:r>
      <w:r w:rsidR="006A70CF" w:rsidRPr="00EB2BE2">
        <w:rPr>
          <w:rFonts w:ascii="Arial" w:hAnsi="Arial" w:cs="Arial"/>
          <w:color w:val="000000"/>
          <w:shd w:val="clear" w:color="auto" w:fill="FFFFFF"/>
        </w:rPr>
        <w:t xml:space="preserve"> culture </w:t>
      </w:r>
      <w:r w:rsidR="00E87ED8" w:rsidRPr="00EB2BE2">
        <w:rPr>
          <w:rFonts w:ascii="Arial" w:hAnsi="Arial" w:cs="Arial"/>
          <w:color w:val="000000"/>
          <w:shd w:val="clear" w:color="auto" w:fill="FFFFFF"/>
        </w:rPr>
        <w:t>that pushes employees to achieve high performance.</w:t>
      </w:r>
      <w:r w:rsidR="006A57BC" w:rsidRPr="00EB2BE2">
        <w:rPr>
          <w:rFonts w:ascii="Arial" w:hAnsi="Arial" w:cs="Arial"/>
          <w:color w:val="000000"/>
          <w:shd w:val="clear" w:color="auto" w:fill="FFFFFF"/>
        </w:rPr>
        <w:t xml:space="preserve"> In such an organisation</w:t>
      </w:r>
      <w:r w:rsidR="00B10D2A" w:rsidRPr="00EB2BE2">
        <w:rPr>
          <w:rFonts w:ascii="Arial" w:hAnsi="Arial" w:cs="Arial"/>
          <w:color w:val="000000"/>
          <w:shd w:val="clear" w:color="auto" w:fill="FFFFFF"/>
        </w:rPr>
        <w:t xml:space="preserve"> where the different workplaces</w:t>
      </w:r>
      <w:r w:rsidR="006A57BC" w:rsidRPr="00EB2BE2">
        <w:rPr>
          <w:rFonts w:ascii="Arial" w:hAnsi="Arial" w:cs="Arial"/>
          <w:color w:val="000000"/>
          <w:shd w:val="clear" w:color="auto" w:fill="FFFFFF"/>
        </w:rPr>
        <w:t xml:space="preserve"> </w:t>
      </w:r>
      <w:r w:rsidR="00B10D2A" w:rsidRPr="00EB2BE2">
        <w:rPr>
          <w:rFonts w:ascii="Arial" w:hAnsi="Arial" w:cs="Arial"/>
          <w:color w:val="000000"/>
          <w:shd w:val="clear" w:color="auto" w:fill="FFFFFF"/>
        </w:rPr>
        <w:t xml:space="preserve">experience high volume of work and high numbers of employees, </w:t>
      </w:r>
      <w:r w:rsidR="006A57BC" w:rsidRPr="00EB2BE2">
        <w:rPr>
          <w:rFonts w:ascii="Arial" w:hAnsi="Arial" w:cs="Arial"/>
          <w:color w:val="000000"/>
          <w:shd w:val="clear" w:color="auto" w:fill="FFFFFF"/>
        </w:rPr>
        <w:t>critical thinking is very important as it enables managers to effectively analyse different situations</w:t>
      </w:r>
      <w:r w:rsidR="00937400">
        <w:rPr>
          <w:rFonts w:ascii="Arial" w:hAnsi="Arial" w:cs="Arial"/>
          <w:color w:val="000000"/>
          <w:shd w:val="clear" w:color="auto" w:fill="FFFFFF"/>
        </w:rPr>
        <w:t>,</w:t>
      </w:r>
      <w:r w:rsidR="006A57BC" w:rsidRPr="00EB2BE2">
        <w:rPr>
          <w:rFonts w:ascii="Arial" w:hAnsi="Arial" w:cs="Arial"/>
          <w:color w:val="000000"/>
          <w:shd w:val="clear" w:color="auto" w:fill="FFFFFF"/>
        </w:rPr>
        <w:t xml:space="preserve"> </w:t>
      </w:r>
      <w:r w:rsidR="00B10D2A" w:rsidRPr="00EB2BE2">
        <w:rPr>
          <w:rFonts w:ascii="Arial" w:hAnsi="Arial" w:cs="Arial"/>
          <w:color w:val="000000"/>
          <w:shd w:val="clear" w:color="auto" w:fill="FFFFFF"/>
        </w:rPr>
        <w:t>prevent problems from arising, efficiently delegate tasks and manage many workers and streamline the work processes to keep up with increasing volumes</w:t>
      </w:r>
      <w:r w:rsidR="00B10D2A" w:rsidRPr="00EB2BE2">
        <w:rPr>
          <w:rFonts w:ascii="Arial" w:hAnsi="Arial" w:cs="Arial"/>
        </w:rPr>
        <w:t xml:space="preserve"> </w:t>
      </w:r>
      <w:r w:rsidR="00B10D2A" w:rsidRPr="00EB2BE2">
        <w:rPr>
          <w:rFonts w:ascii="Arial" w:hAnsi="Arial" w:cs="Arial"/>
          <w:color w:val="000000"/>
          <w:shd w:val="clear" w:color="auto" w:fill="FFFFFF"/>
        </w:rPr>
        <w:t>(Kramer, 2020)</w:t>
      </w:r>
      <w:r w:rsidR="00FB767F" w:rsidRPr="00EB2BE2">
        <w:rPr>
          <w:rFonts w:ascii="Arial" w:hAnsi="Arial" w:cs="Arial"/>
          <w:color w:val="000000"/>
          <w:shd w:val="clear" w:color="auto" w:fill="FFFFFF"/>
        </w:rPr>
        <w:t xml:space="preserve">. </w:t>
      </w:r>
      <w:r w:rsidR="005B3155" w:rsidRPr="00EB2BE2">
        <w:rPr>
          <w:rFonts w:ascii="Arial" w:hAnsi="Arial" w:cs="Arial"/>
          <w:color w:val="000000"/>
          <w:shd w:val="clear" w:color="auto" w:fill="FFFFFF"/>
        </w:rPr>
        <w:t>With the</w:t>
      </w:r>
      <w:r w:rsidR="00FB767F" w:rsidRPr="00EB2BE2">
        <w:rPr>
          <w:rFonts w:ascii="Arial" w:hAnsi="Arial" w:cs="Arial"/>
          <w:color w:val="000000"/>
          <w:shd w:val="clear" w:color="auto" w:fill="FFFFFF"/>
        </w:rPr>
        <w:t xml:space="preserve"> COVID crisis, guidelines have been established by government agencies to </w:t>
      </w:r>
      <w:r w:rsidR="005B3155" w:rsidRPr="00EB2BE2">
        <w:rPr>
          <w:rFonts w:ascii="Arial" w:hAnsi="Arial" w:cs="Arial"/>
          <w:color w:val="000000"/>
          <w:shd w:val="clear" w:color="auto" w:fill="FFFFFF"/>
        </w:rPr>
        <w:t>manage</w:t>
      </w:r>
      <w:r w:rsidR="00FB767F" w:rsidRPr="00EB2BE2">
        <w:rPr>
          <w:rFonts w:ascii="Arial" w:hAnsi="Arial" w:cs="Arial"/>
          <w:color w:val="000000"/>
          <w:shd w:val="clear" w:color="auto" w:fill="FFFFFF"/>
        </w:rPr>
        <w:t xml:space="preserve"> risk and ensure safe work environments </w:t>
      </w:r>
      <w:r w:rsidR="005B3155" w:rsidRPr="00EB2BE2">
        <w:rPr>
          <w:rFonts w:ascii="Arial" w:hAnsi="Arial" w:cs="Arial"/>
          <w:color w:val="000000"/>
          <w:shd w:val="clear" w:color="auto" w:fill="FFFFFF"/>
        </w:rPr>
        <w:t>through conducting risk assessments, minimizing contact between workers, improving ventilation, adequate sanitation and providing PPE</w:t>
      </w:r>
      <w:r w:rsidR="00FC5DDB" w:rsidRPr="00EB2BE2">
        <w:rPr>
          <w:rFonts w:ascii="Arial" w:hAnsi="Arial" w:cs="Arial"/>
        </w:rPr>
        <w:t xml:space="preserve"> </w:t>
      </w:r>
      <w:r w:rsidR="00FC5DDB" w:rsidRPr="00EB2BE2">
        <w:rPr>
          <w:rFonts w:ascii="Arial" w:hAnsi="Arial" w:cs="Arial"/>
          <w:color w:val="000000"/>
          <w:shd w:val="clear" w:color="auto" w:fill="FFFFFF"/>
        </w:rPr>
        <w:t>(GOV.UK, 2021)</w:t>
      </w:r>
      <w:r w:rsidR="005B3155" w:rsidRPr="00EB2BE2">
        <w:rPr>
          <w:rFonts w:ascii="Arial" w:hAnsi="Arial" w:cs="Arial"/>
          <w:color w:val="000000"/>
          <w:shd w:val="clear" w:color="auto" w:fill="FFFFFF"/>
        </w:rPr>
        <w:t>. In this context, c</w:t>
      </w:r>
      <w:r w:rsidR="00FB767F" w:rsidRPr="00EB2BE2">
        <w:rPr>
          <w:rFonts w:ascii="Arial" w:hAnsi="Arial" w:cs="Arial"/>
          <w:color w:val="000000"/>
          <w:shd w:val="clear" w:color="auto" w:fill="FFFFFF"/>
        </w:rPr>
        <w:t xml:space="preserve">ritical thinking holds significance as </w:t>
      </w:r>
      <w:r w:rsidR="005B3155" w:rsidRPr="00EB2BE2">
        <w:rPr>
          <w:rFonts w:ascii="Arial" w:hAnsi="Arial" w:cs="Arial"/>
          <w:color w:val="000000"/>
          <w:shd w:val="clear" w:color="auto" w:fill="FFFFFF"/>
        </w:rPr>
        <w:t xml:space="preserve">managers would have to conduct risk assessments and identify specific actions </w:t>
      </w:r>
      <w:r w:rsidR="00FC5DDB" w:rsidRPr="00EB2BE2">
        <w:rPr>
          <w:rFonts w:ascii="Arial" w:hAnsi="Arial" w:cs="Arial"/>
          <w:color w:val="000000"/>
          <w:shd w:val="clear" w:color="auto" w:fill="FFFFFF"/>
        </w:rPr>
        <w:t>relevant to each workplace with different layouts, number of workers and productivity needs in order to provide safe workplaces and comply with general guidelines.</w:t>
      </w:r>
    </w:p>
    <w:p w14:paraId="51E5B68B" w14:textId="2EC0BB16" w:rsidR="000C1433" w:rsidRPr="00EB2BE2" w:rsidRDefault="00EC73A3" w:rsidP="00FE01B8">
      <w:pPr>
        <w:rPr>
          <w:rFonts w:ascii="Arial" w:hAnsi="Arial" w:cs="Arial"/>
          <w:color w:val="000000"/>
          <w:shd w:val="clear" w:color="auto" w:fill="FFFFFF"/>
        </w:rPr>
      </w:pPr>
      <w:r w:rsidRPr="00EB2BE2">
        <w:rPr>
          <w:rFonts w:ascii="Arial" w:hAnsi="Arial" w:cs="Arial"/>
          <w:color w:val="000000"/>
          <w:shd w:val="clear" w:color="auto" w:fill="FFFFFF"/>
        </w:rPr>
        <w:t xml:space="preserve">There are a number of management models that can be used to describe Amazon’s </w:t>
      </w:r>
      <w:r w:rsidR="006D46F7" w:rsidRPr="00EB2BE2">
        <w:rPr>
          <w:rFonts w:ascii="Arial" w:hAnsi="Arial" w:cs="Arial"/>
          <w:color w:val="000000"/>
          <w:shd w:val="clear" w:color="auto" w:fill="FFFFFF"/>
        </w:rPr>
        <w:t xml:space="preserve">approach to </w:t>
      </w:r>
      <w:r w:rsidRPr="00EB2BE2">
        <w:rPr>
          <w:rFonts w:ascii="Arial" w:hAnsi="Arial" w:cs="Arial"/>
          <w:color w:val="000000"/>
          <w:shd w:val="clear" w:color="auto" w:fill="FFFFFF"/>
        </w:rPr>
        <w:t xml:space="preserve">organizational </w:t>
      </w:r>
      <w:r w:rsidR="006D46F7" w:rsidRPr="00EB2BE2">
        <w:rPr>
          <w:rFonts w:ascii="Arial" w:hAnsi="Arial" w:cs="Arial"/>
          <w:color w:val="000000"/>
          <w:shd w:val="clear" w:color="auto" w:fill="FFFFFF"/>
        </w:rPr>
        <w:t>structure</w:t>
      </w:r>
      <w:r w:rsidR="006F6D63" w:rsidRPr="00EB2BE2">
        <w:rPr>
          <w:rFonts w:ascii="Arial" w:hAnsi="Arial" w:cs="Arial"/>
          <w:color w:val="000000"/>
          <w:shd w:val="clear" w:color="auto" w:fill="FFFFFF"/>
        </w:rPr>
        <w:t xml:space="preserve">, the first being Taylor’s Scientific Management Theory. </w:t>
      </w:r>
      <w:r w:rsidR="00913B94" w:rsidRPr="00EB2BE2">
        <w:rPr>
          <w:rFonts w:ascii="Arial" w:hAnsi="Arial" w:cs="Arial"/>
          <w:color w:val="000000"/>
          <w:shd w:val="clear" w:color="auto" w:fill="FFFFFF"/>
        </w:rPr>
        <w:t>Developed</w:t>
      </w:r>
      <w:r w:rsidR="00807B0E" w:rsidRPr="00EB2BE2">
        <w:rPr>
          <w:rFonts w:ascii="Arial" w:hAnsi="Arial" w:cs="Arial"/>
          <w:color w:val="000000"/>
          <w:shd w:val="clear" w:color="auto" w:fill="FFFFFF"/>
        </w:rPr>
        <w:t xml:space="preserve"> by Frederick Taylor at the beginning of the industrial revolution, this theory </w:t>
      </w:r>
      <w:r w:rsidR="00913B94" w:rsidRPr="00EB2BE2">
        <w:rPr>
          <w:rFonts w:ascii="Arial" w:hAnsi="Arial" w:cs="Arial"/>
          <w:color w:val="000000"/>
          <w:shd w:val="clear" w:color="auto" w:fill="FFFFFF"/>
        </w:rPr>
        <w:t>proposes that by simplifying and optimizing jobs, productivity can be improved.</w:t>
      </w:r>
      <w:r w:rsidR="00807B0E" w:rsidRPr="00EB2BE2">
        <w:rPr>
          <w:rFonts w:ascii="Arial" w:hAnsi="Arial" w:cs="Arial"/>
          <w:color w:val="000000"/>
          <w:shd w:val="clear" w:color="auto" w:fill="FFFFFF"/>
        </w:rPr>
        <w:t xml:space="preserve"> </w:t>
      </w:r>
      <w:r w:rsidR="00913B94" w:rsidRPr="00EB2BE2">
        <w:rPr>
          <w:rFonts w:ascii="Arial" w:hAnsi="Arial" w:cs="Arial"/>
          <w:color w:val="000000"/>
          <w:shd w:val="clear" w:color="auto" w:fill="FFFFFF"/>
        </w:rPr>
        <w:t>It is based on 4 principles: us</w:t>
      </w:r>
      <w:r w:rsidR="00897187" w:rsidRPr="00EB2BE2">
        <w:rPr>
          <w:rFonts w:ascii="Arial" w:hAnsi="Arial" w:cs="Arial"/>
          <w:color w:val="000000"/>
          <w:shd w:val="clear" w:color="auto" w:fill="FFFFFF"/>
        </w:rPr>
        <w:t>e</w:t>
      </w:r>
      <w:r w:rsidR="00913B94" w:rsidRPr="00EB2BE2">
        <w:rPr>
          <w:rFonts w:ascii="Arial" w:hAnsi="Arial" w:cs="Arial"/>
          <w:color w:val="000000"/>
          <w:shd w:val="clear" w:color="auto" w:fill="FFFFFF"/>
        </w:rPr>
        <w:t xml:space="preserve"> the scientific method to analyse work and find the most effective way to perform specific tasks; assign the </w:t>
      </w:r>
      <w:r w:rsidR="00896393" w:rsidRPr="00EB2BE2">
        <w:rPr>
          <w:rFonts w:ascii="Arial" w:hAnsi="Arial" w:cs="Arial"/>
          <w:color w:val="000000"/>
          <w:shd w:val="clear" w:color="auto" w:fill="FFFFFF"/>
        </w:rPr>
        <w:t xml:space="preserve">best </w:t>
      </w:r>
      <w:r w:rsidR="00913B94" w:rsidRPr="00EB2BE2">
        <w:rPr>
          <w:rFonts w:ascii="Arial" w:hAnsi="Arial" w:cs="Arial"/>
          <w:color w:val="000000"/>
          <w:shd w:val="clear" w:color="auto" w:fill="FFFFFF"/>
        </w:rPr>
        <w:t xml:space="preserve">workers </w:t>
      </w:r>
      <w:r w:rsidR="00896393" w:rsidRPr="00EB2BE2">
        <w:rPr>
          <w:rFonts w:ascii="Arial" w:hAnsi="Arial" w:cs="Arial"/>
          <w:color w:val="000000"/>
          <w:shd w:val="clear" w:color="auto" w:fill="FFFFFF"/>
        </w:rPr>
        <w:t>to</w:t>
      </w:r>
      <w:r w:rsidR="00913B94" w:rsidRPr="00EB2BE2">
        <w:rPr>
          <w:rFonts w:ascii="Arial" w:hAnsi="Arial" w:cs="Arial"/>
          <w:color w:val="000000"/>
          <w:shd w:val="clear" w:color="auto" w:fill="FFFFFF"/>
        </w:rPr>
        <w:t xml:space="preserve"> jobs based on their capability </w:t>
      </w:r>
      <w:r w:rsidR="00896393" w:rsidRPr="00EB2BE2">
        <w:rPr>
          <w:rFonts w:ascii="Arial" w:hAnsi="Arial" w:cs="Arial"/>
          <w:color w:val="000000"/>
          <w:shd w:val="clear" w:color="auto" w:fill="FFFFFF"/>
        </w:rPr>
        <w:t xml:space="preserve">and train them to perform it in the most effective way to achieve their </w:t>
      </w:r>
      <w:r w:rsidR="00573453">
        <w:rPr>
          <w:rFonts w:ascii="Arial" w:hAnsi="Arial" w:cs="Arial"/>
          <w:color w:val="000000"/>
          <w:shd w:val="clear" w:color="auto" w:fill="FFFFFF"/>
        </w:rPr>
        <w:t>greatest</w:t>
      </w:r>
      <w:r w:rsidR="00896393" w:rsidRPr="00EB2BE2">
        <w:rPr>
          <w:rFonts w:ascii="Arial" w:hAnsi="Arial" w:cs="Arial"/>
          <w:color w:val="000000"/>
          <w:shd w:val="clear" w:color="auto" w:fill="FFFFFF"/>
        </w:rPr>
        <w:t xml:space="preserve"> potential; educate workers and supervisors in the most efficient way of performing a job; allocate roles to managers and workers so managers focus on planning and supervising, and workers focus on performing their task efficiently </w:t>
      </w:r>
      <w:r w:rsidR="004346B4" w:rsidRPr="00EB2BE2">
        <w:rPr>
          <w:rFonts w:ascii="Arial" w:hAnsi="Arial" w:cs="Arial"/>
          <w:color w:val="000000"/>
          <w:shd w:val="clear" w:color="auto" w:fill="FFFFFF"/>
        </w:rPr>
        <w:t>(Taylor, 1911)</w:t>
      </w:r>
      <w:r w:rsidR="004346B4">
        <w:rPr>
          <w:rFonts w:ascii="Arial" w:hAnsi="Arial" w:cs="Arial"/>
          <w:color w:val="000000"/>
          <w:shd w:val="clear" w:color="auto" w:fill="FFFFFF"/>
        </w:rPr>
        <w:t>.</w:t>
      </w:r>
    </w:p>
    <w:p w14:paraId="25C406D4" w14:textId="77E9B26A" w:rsidR="000C1433" w:rsidRPr="00EB2BE2" w:rsidRDefault="00897187" w:rsidP="00FE01B8">
      <w:pPr>
        <w:rPr>
          <w:rFonts w:ascii="Arial" w:hAnsi="Arial" w:cs="Arial"/>
          <w:color w:val="000000"/>
          <w:shd w:val="clear" w:color="auto" w:fill="FFFFFF"/>
        </w:rPr>
      </w:pPr>
      <w:r w:rsidRPr="00EB2BE2">
        <w:rPr>
          <w:rFonts w:ascii="Arial" w:hAnsi="Arial" w:cs="Arial"/>
          <w:color w:val="000000"/>
          <w:shd w:val="clear" w:color="auto" w:fill="FFFFFF"/>
        </w:rPr>
        <w:t xml:space="preserve">Max Weber’s Bureaucratic Management Theory </w:t>
      </w:r>
      <w:r w:rsidR="00F02300" w:rsidRPr="00EB2BE2">
        <w:rPr>
          <w:rFonts w:ascii="Arial" w:hAnsi="Arial" w:cs="Arial"/>
          <w:color w:val="000000"/>
          <w:shd w:val="clear" w:color="auto" w:fill="FFFFFF"/>
        </w:rPr>
        <w:t>entails structuring an organisation in a hierarchy and having clearly divided lines between authority and labour</w:t>
      </w:r>
      <w:r w:rsidR="00C1634A" w:rsidRPr="00EB2BE2">
        <w:rPr>
          <w:rFonts w:ascii="Arial" w:hAnsi="Arial" w:cs="Arial"/>
          <w:color w:val="000000"/>
          <w:shd w:val="clear" w:color="auto" w:fill="FFFFFF"/>
        </w:rPr>
        <w:t xml:space="preserve"> with lines of communication between the layers. This structure operates with</w:t>
      </w:r>
      <w:r w:rsidR="00937400">
        <w:rPr>
          <w:rFonts w:ascii="Arial" w:hAnsi="Arial" w:cs="Arial"/>
          <w:color w:val="000000"/>
          <w:shd w:val="clear" w:color="auto" w:fill="FFFFFF"/>
        </w:rPr>
        <w:t xml:space="preserve"> established</w:t>
      </w:r>
      <w:r w:rsidR="00C1634A" w:rsidRPr="00EB2BE2">
        <w:rPr>
          <w:rFonts w:ascii="Arial" w:hAnsi="Arial" w:cs="Arial"/>
          <w:color w:val="000000"/>
          <w:shd w:val="clear" w:color="auto" w:fill="FFFFFF"/>
        </w:rPr>
        <w:t xml:space="preserve"> rules that guide employees</w:t>
      </w:r>
      <w:r w:rsidR="00894B5D" w:rsidRPr="00EB2BE2">
        <w:rPr>
          <w:rFonts w:ascii="Arial" w:hAnsi="Arial" w:cs="Arial"/>
          <w:color w:val="000000"/>
          <w:shd w:val="clear" w:color="auto" w:fill="FFFFFF"/>
        </w:rPr>
        <w:t xml:space="preserve"> and makes it clear what is required of them. Task specialisation ensures jobs are assigned to the most effective workers, maximising efficiency. Promotions are awarded based on achievements, discouraging nepotism or relation-based advancements (Peek, 2020). </w:t>
      </w:r>
    </w:p>
    <w:p w14:paraId="6CB2ED1A" w14:textId="7498D22D" w:rsidR="00894B5D" w:rsidRPr="00EB2BE2" w:rsidRDefault="007851AD" w:rsidP="00FE01B8">
      <w:pPr>
        <w:rPr>
          <w:rFonts w:ascii="Arial" w:hAnsi="Arial" w:cs="Arial"/>
          <w:color w:val="000000"/>
          <w:shd w:val="clear" w:color="auto" w:fill="FFFFFF"/>
        </w:rPr>
      </w:pPr>
      <w:r w:rsidRPr="00EB2BE2">
        <w:rPr>
          <w:rFonts w:ascii="Arial" w:hAnsi="Arial" w:cs="Arial"/>
          <w:color w:val="000000"/>
          <w:shd w:val="clear" w:color="auto" w:fill="FFFFFF"/>
        </w:rPr>
        <w:t xml:space="preserve">McGregor’s X and Y theory refers to 2 styles of management – Theory X </w:t>
      </w:r>
      <w:r w:rsidR="007457CD" w:rsidRPr="00EB2BE2">
        <w:rPr>
          <w:rFonts w:ascii="Arial" w:hAnsi="Arial" w:cs="Arial"/>
          <w:color w:val="000000"/>
          <w:shd w:val="clear" w:color="auto" w:fill="FFFFFF"/>
        </w:rPr>
        <w:t>has a pessimistic view</w:t>
      </w:r>
      <w:r w:rsidRPr="00EB2BE2">
        <w:rPr>
          <w:rFonts w:ascii="Arial" w:hAnsi="Arial" w:cs="Arial"/>
          <w:color w:val="000000"/>
          <w:shd w:val="clear" w:color="auto" w:fill="FFFFFF"/>
        </w:rPr>
        <w:t xml:space="preserve"> </w:t>
      </w:r>
      <w:r w:rsidR="007457CD" w:rsidRPr="00EB2BE2">
        <w:rPr>
          <w:rFonts w:ascii="Arial" w:hAnsi="Arial" w:cs="Arial"/>
          <w:color w:val="000000"/>
          <w:shd w:val="clear" w:color="auto" w:fill="FFFFFF"/>
        </w:rPr>
        <w:t>is based on the belief</w:t>
      </w:r>
      <w:r w:rsidRPr="00EB2BE2">
        <w:rPr>
          <w:rFonts w:ascii="Arial" w:hAnsi="Arial" w:cs="Arial"/>
          <w:color w:val="000000"/>
          <w:shd w:val="clear" w:color="auto" w:fill="FFFFFF"/>
        </w:rPr>
        <w:t xml:space="preserve"> that employees dislike work and are unmotivated, </w:t>
      </w:r>
      <w:r w:rsidR="007457CD" w:rsidRPr="00EB2BE2">
        <w:rPr>
          <w:rFonts w:ascii="Arial" w:hAnsi="Arial" w:cs="Arial"/>
          <w:color w:val="000000"/>
          <w:shd w:val="clear" w:color="auto" w:fill="FFFFFF"/>
        </w:rPr>
        <w:t>and ranges between 2 extremes that involve coercion, threats, close supervision and tight controls on a hard approach, or  being permissive, satisfying demands and achieving harmony on a soft approach. Theory Y has a</w:t>
      </w:r>
      <w:r w:rsidR="00F131F0" w:rsidRPr="00EB2BE2">
        <w:rPr>
          <w:rFonts w:ascii="Arial" w:hAnsi="Arial" w:cs="Arial"/>
          <w:color w:val="000000"/>
          <w:shd w:val="clear" w:color="auto" w:fill="FFFFFF"/>
        </w:rPr>
        <w:t xml:space="preserve"> more </w:t>
      </w:r>
      <w:r w:rsidR="007457CD" w:rsidRPr="00EB2BE2">
        <w:rPr>
          <w:rFonts w:ascii="Arial" w:hAnsi="Arial" w:cs="Arial"/>
          <w:color w:val="000000"/>
          <w:shd w:val="clear" w:color="auto" w:fill="FFFFFF"/>
        </w:rPr>
        <w:t xml:space="preserve"> optimistic view on workers and </w:t>
      </w:r>
      <w:r w:rsidR="00F131F0" w:rsidRPr="00EB2BE2">
        <w:rPr>
          <w:rFonts w:ascii="Arial" w:hAnsi="Arial" w:cs="Arial"/>
          <w:color w:val="000000"/>
          <w:shd w:val="clear" w:color="auto" w:fill="FFFFFF"/>
        </w:rPr>
        <w:t xml:space="preserve">assumes that people do not </w:t>
      </w:r>
      <w:r w:rsidR="00F131F0" w:rsidRPr="00EB2BE2">
        <w:rPr>
          <w:rFonts w:ascii="Arial" w:hAnsi="Arial" w:cs="Arial"/>
          <w:color w:val="000000"/>
          <w:shd w:val="clear" w:color="auto" w:fill="FFFFFF"/>
        </w:rPr>
        <w:lastRenderedPageBreak/>
        <w:t>dislike work and can find satisfaction and become committed towards the company goals in the right conditions. The approach in this theory is to create opportunities, encourage growth and provide guidance to encourage a more collaborative approach between management and workers</w:t>
      </w:r>
      <w:r w:rsidR="000C1433" w:rsidRPr="00EB2BE2">
        <w:rPr>
          <w:rFonts w:ascii="Arial" w:hAnsi="Arial" w:cs="Arial"/>
        </w:rPr>
        <w:t xml:space="preserve"> </w:t>
      </w:r>
      <w:r w:rsidR="000C1433" w:rsidRPr="00EB2BE2">
        <w:rPr>
          <w:rFonts w:ascii="Arial" w:hAnsi="Arial" w:cs="Arial"/>
          <w:color w:val="000000"/>
          <w:shd w:val="clear" w:color="auto" w:fill="FFFFFF"/>
        </w:rPr>
        <w:t>(McGregor, 1960)</w:t>
      </w:r>
      <w:r w:rsidR="00F131F0" w:rsidRPr="00EB2BE2">
        <w:rPr>
          <w:rFonts w:ascii="Arial" w:hAnsi="Arial" w:cs="Arial"/>
          <w:color w:val="000000"/>
          <w:shd w:val="clear" w:color="auto" w:fill="FFFFFF"/>
        </w:rPr>
        <w:t xml:space="preserve">. These management models are relevant to the company and their applicability and impact to the organizational culture </w:t>
      </w:r>
      <w:r w:rsidR="006A57BC" w:rsidRPr="00EB2BE2">
        <w:rPr>
          <w:rFonts w:ascii="Arial" w:hAnsi="Arial" w:cs="Arial"/>
          <w:color w:val="000000"/>
          <w:shd w:val="clear" w:color="auto" w:fill="FFFFFF"/>
        </w:rPr>
        <w:t>will be analysed in the following sections.</w:t>
      </w:r>
    </w:p>
    <w:p w14:paraId="37EC9393" w14:textId="09E643C0" w:rsidR="006A57BC" w:rsidRPr="00EB2BE2" w:rsidRDefault="006A57BC" w:rsidP="00FE01B8">
      <w:pPr>
        <w:rPr>
          <w:rFonts w:ascii="Arial" w:hAnsi="Arial" w:cs="Arial"/>
          <w:color w:val="000000"/>
          <w:shd w:val="clear" w:color="auto" w:fill="FFFFFF"/>
        </w:rPr>
      </w:pPr>
    </w:p>
    <w:p w14:paraId="1D5448A6" w14:textId="77777777" w:rsidR="006A57BC" w:rsidRPr="00EB2BE2" w:rsidRDefault="006A57BC" w:rsidP="00FE01B8">
      <w:pPr>
        <w:rPr>
          <w:rFonts w:ascii="Arial" w:hAnsi="Arial" w:cs="Arial"/>
          <w:color w:val="000000"/>
          <w:shd w:val="clear" w:color="auto" w:fill="FFFFFF"/>
        </w:rPr>
      </w:pPr>
    </w:p>
    <w:p w14:paraId="725A252E" w14:textId="2A2BBF4B" w:rsidR="006A70CF" w:rsidRPr="00EB2BE2" w:rsidRDefault="00193651" w:rsidP="00193651">
      <w:pPr>
        <w:pStyle w:val="Heading1"/>
        <w:rPr>
          <w:rFonts w:ascii="Arial" w:hAnsi="Arial" w:cs="Arial"/>
          <w:shd w:val="clear" w:color="auto" w:fill="FFFFFF"/>
        </w:rPr>
      </w:pPr>
      <w:bookmarkStart w:id="3" w:name="_Toc80958428"/>
      <w:r w:rsidRPr="00EB2BE2">
        <w:rPr>
          <w:rFonts w:ascii="Arial" w:hAnsi="Arial" w:cs="Arial"/>
          <w:shd w:val="clear" w:color="auto" w:fill="FFFFFF"/>
        </w:rPr>
        <w:t xml:space="preserve">Beliefs, </w:t>
      </w:r>
      <w:r w:rsidR="00973AD1" w:rsidRPr="00EB2BE2">
        <w:rPr>
          <w:rFonts w:ascii="Arial" w:hAnsi="Arial" w:cs="Arial"/>
          <w:shd w:val="clear" w:color="auto" w:fill="FFFFFF"/>
        </w:rPr>
        <w:t>values, attitudes</w:t>
      </w:r>
      <w:bookmarkEnd w:id="3"/>
    </w:p>
    <w:p w14:paraId="3C870F0D" w14:textId="6619BACA" w:rsidR="00193651" w:rsidRPr="00EB2BE2" w:rsidRDefault="00193651" w:rsidP="00193651">
      <w:pPr>
        <w:rPr>
          <w:rFonts w:ascii="Arial" w:hAnsi="Arial" w:cs="Arial"/>
        </w:rPr>
      </w:pPr>
    </w:p>
    <w:p w14:paraId="041FB652" w14:textId="4A4F44C0" w:rsidR="00973AD1" w:rsidRPr="00EB2BE2" w:rsidRDefault="000C1433" w:rsidP="00193651">
      <w:pPr>
        <w:rPr>
          <w:rFonts w:ascii="Arial" w:hAnsi="Arial" w:cs="Arial"/>
        </w:rPr>
      </w:pPr>
      <w:r w:rsidRPr="00EB2BE2">
        <w:rPr>
          <w:rFonts w:ascii="Arial" w:hAnsi="Arial" w:cs="Arial"/>
        </w:rPr>
        <w:t xml:space="preserve">Beliefs, values and attitudes are part of </w:t>
      </w:r>
      <w:r w:rsidR="00555C8D" w:rsidRPr="00EB2BE2">
        <w:rPr>
          <w:rFonts w:ascii="Arial" w:hAnsi="Arial" w:cs="Arial"/>
        </w:rPr>
        <w:t xml:space="preserve">the </w:t>
      </w:r>
      <w:r w:rsidR="002B3718" w:rsidRPr="00EB2BE2">
        <w:rPr>
          <w:rFonts w:ascii="Arial" w:hAnsi="Arial" w:cs="Arial"/>
        </w:rPr>
        <w:t xml:space="preserve">human nature and we develop them throughout our lives. They </w:t>
      </w:r>
      <w:r w:rsidR="00706C41" w:rsidRPr="00EB2BE2">
        <w:rPr>
          <w:rFonts w:ascii="Arial" w:hAnsi="Arial" w:cs="Arial"/>
        </w:rPr>
        <w:t xml:space="preserve">are developed through our experience and </w:t>
      </w:r>
      <w:r w:rsidR="002B3718" w:rsidRPr="00EB2BE2">
        <w:rPr>
          <w:rFonts w:ascii="Arial" w:hAnsi="Arial" w:cs="Arial"/>
        </w:rPr>
        <w:t xml:space="preserve">shape </w:t>
      </w:r>
      <w:r w:rsidR="00706C41" w:rsidRPr="00EB2BE2">
        <w:rPr>
          <w:rFonts w:ascii="Arial" w:hAnsi="Arial" w:cs="Arial"/>
        </w:rPr>
        <w:t>who we are and our</w:t>
      </w:r>
      <w:r w:rsidR="002B3718" w:rsidRPr="00EB2BE2">
        <w:rPr>
          <w:rFonts w:ascii="Arial" w:hAnsi="Arial" w:cs="Arial"/>
        </w:rPr>
        <w:t xml:space="preserve"> behaviour</w:t>
      </w:r>
      <w:r w:rsidR="00706C41" w:rsidRPr="00EB2BE2">
        <w:rPr>
          <w:rFonts w:ascii="Arial" w:hAnsi="Arial" w:cs="Arial"/>
        </w:rPr>
        <w:t xml:space="preserve">. In the workplace they contribute to our motivation </w:t>
      </w:r>
      <w:r w:rsidR="0041163F" w:rsidRPr="00EB2BE2">
        <w:rPr>
          <w:rFonts w:ascii="Arial" w:hAnsi="Arial" w:cs="Arial"/>
        </w:rPr>
        <w:t>or lack of depending on the organisational ethics and how well they align with our personal ones. First let’s take a look at what they are and what the difference is between them considering a workplace context.</w:t>
      </w:r>
    </w:p>
    <w:p w14:paraId="2101CC9D" w14:textId="5B6E8EA8" w:rsidR="0041163F" w:rsidRPr="00EB2BE2" w:rsidRDefault="0041163F" w:rsidP="00193651">
      <w:pPr>
        <w:rPr>
          <w:rFonts w:ascii="Arial" w:hAnsi="Arial" w:cs="Arial"/>
        </w:rPr>
      </w:pPr>
      <w:r w:rsidRPr="00EB2BE2">
        <w:rPr>
          <w:rFonts w:ascii="Arial" w:hAnsi="Arial" w:cs="Arial"/>
        </w:rPr>
        <w:t>Beliefs are assumptions and ideas everyone holds about themselves and others. They are subjective opinions based on personal experience</w:t>
      </w:r>
      <w:r w:rsidR="00277816" w:rsidRPr="00EB2BE2">
        <w:rPr>
          <w:rFonts w:ascii="Arial" w:hAnsi="Arial" w:cs="Arial"/>
        </w:rPr>
        <w:t>,</w:t>
      </w:r>
      <w:r w:rsidRPr="00EB2BE2">
        <w:rPr>
          <w:rFonts w:ascii="Arial" w:hAnsi="Arial" w:cs="Arial"/>
        </w:rPr>
        <w:t xml:space="preserve"> religious, moral, or cultural influences.</w:t>
      </w:r>
      <w:r w:rsidR="00277816" w:rsidRPr="00EB2BE2">
        <w:rPr>
          <w:rFonts w:ascii="Arial" w:hAnsi="Arial" w:cs="Arial"/>
        </w:rPr>
        <w:t xml:space="preserve"> A belief </w:t>
      </w:r>
      <w:r w:rsidR="003D746E" w:rsidRPr="00EB2BE2">
        <w:rPr>
          <w:rFonts w:ascii="Arial" w:hAnsi="Arial" w:cs="Arial"/>
        </w:rPr>
        <w:t>doesn’t</w:t>
      </w:r>
      <w:r w:rsidR="00277816" w:rsidRPr="00EB2BE2">
        <w:rPr>
          <w:rFonts w:ascii="Arial" w:hAnsi="Arial" w:cs="Arial"/>
        </w:rPr>
        <w:t xml:space="preserve"> have to be rational or objectively true </w:t>
      </w:r>
      <w:r w:rsidR="003D746E" w:rsidRPr="00EB2BE2">
        <w:rPr>
          <w:rFonts w:ascii="Arial" w:hAnsi="Arial" w:cs="Arial"/>
        </w:rPr>
        <w:t xml:space="preserve">and reflects what we think rather than what we know to be factual. </w:t>
      </w:r>
      <w:r w:rsidR="009F6D58" w:rsidRPr="00EB2BE2">
        <w:rPr>
          <w:rFonts w:ascii="Arial" w:hAnsi="Arial" w:cs="Arial"/>
        </w:rPr>
        <w:t>Good</w:t>
      </w:r>
      <w:r w:rsidR="003D746E" w:rsidRPr="00EB2BE2">
        <w:rPr>
          <w:rFonts w:ascii="Arial" w:hAnsi="Arial" w:cs="Arial"/>
        </w:rPr>
        <w:t xml:space="preserve"> example</w:t>
      </w:r>
      <w:r w:rsidR="009F6D58" w:rsidRPr="00EB2BE2">
        <w:rPr>
          <w:rFonts w:ascii="Arial" w:hAnsi="Arial" w:cs="Arial"/>
        </w:rPr>
        <w:t>s</w:t>
      </w:r>
      <w:r w:rsidR="003D746E" w:rsidRPr="00EB2BE2">
        <w:rPr>
          <w:rFonts w:ascii="Arial" w:hAnsi="Arial" w:cs="Arial"/>
        </w:rPr>
        <w:t xml:space="preserve"> of beliefs are superstitions and religious views, that even if are unproven still hold great importance and shape our identity and how we live our lives.</w:t>
      </w:r>
      <w:r w:rsidR="00993477" w:rsidRPr="00EB2BE2">
        <w:rPr>
          <w:rFonts w:ascii="Arial" w:hAnsi="Arial" w:cs="Arial"/>
        </w:rPr>
        <w:t xml:space="preserve"> The most noticeable beliefs in a workplace tend to be religious</w:t>
      </w:r>
      <w:r w:rsidR="00EF421B" w:rsidRPr="00EB2BE2">
        <w:rPr>
          <w:rFonts w:ascii="Arial" w:hAnsi="Arial" w:cs="Arial"/>
        </w:rPr>
        <w:t xml:space="preserve"> and cultural</w:t>
      </w:r>
      <w:r w:rsidR="00993477" w:rsidRPr="00EB2BE2">
        <w:rPr>
          <w:rFonts w:ascii="Arial" w:hAnsi="Arial" w:cs="Arial"/>
        </w:rPr>
        <w:t xml:space="preserve"> and because they are ingrained in people’s personalities can have negative effects in multicultural </w:t>
      </w:r>
      <w:r w:rsidR="00524CF3" w:rsidRPr="00EB2BE2">
        <w:rPr>
          <w:rFonts w:ascii="Arial" w:hAnsi="Arial" w:cs="Arial"/>
        </w:rPr>
        <w:t xml:space="preserve">workplaces and </w:t>
      </w:r>
      <w:r w:rsidR="00993477" w:rsidRPr="00EB2BE2">
        <w:rPr>
          <w:rFonts w:ascii="Arial" w:hAnsi="Arial" w:cs="Arial"/>
        </w:rPr>
        <w:t xml:space="preserve">lead to inflexibility </w:t>
      </w:r>
      <w:r w:rsidR="00524CF3" w:rsidRPr="00EB2BE2">
        <w:rPr>
          <w:rFonts w:ascii="Arial" w:hAnsi="Arial" w:cs="Arial"/>
        </w:rPr>
        <w:t xml:space="preserve">and lack of communication. </w:t>
      </w:r>
      <w:r w:rsidR="00EF421B" w:rsidRPr="00EB2BE2">
        <w:rPr>
          <w:rFonts w:ascii="Arial" w:hAnsi="Arial" w:cs="Arial"/>
        </w:rPr>
        <w:t>While beliefs are generally protected in contemporary environments, differences in moral beliefs between organisation and personal beliefs can lead to dissatisfaction and</w:t>
      </w:r>
      <w:r w:rsidR="001F0ECE" w:rsidRPr="00EB2BE2">
        <w:rPr>
          <w:rFonts w:ascii="Arial" w:hAnsi="Arial" w:cs="Arial"/>
        </w:rPr>
        <w:t xml:space="preserve"> </w:t>
      </w:r>
      <w:r w:rsidR="00EF421B" w:rsidRPr="00EB2BE2">
        <w:rPr>
          <w:rFonts w:ascii="Arial" w:hAnsi="Arial" w:cs="Arial"/>
        </w:rPr>
        <w:t>disagreement.</w:t>
      </w:r>
    </w:p>
    <w:p w14:paraId="5F59B77A" w14:textId="6752A52B" w:rsidR="00EF421B" w:rsidRPr="00EB2BE2" w:rsidRDefault="00277816" w:rsidP="00193651">
      <w:pPr>
        <w:rPr>
          <w:rFonts w:ascii="Arial" w:hAnsi="Arial" w:cs="Arial"/>
        </w:rPr>
      </w:pPr>
      <w:r w:rsidRPr="00EB2BE2">
        <w:rPr>
          <w:rFonts w:ascii="Arial" w:hAnsi="Arial" w:cs="Arial"/>
        </w:rPr>
        <w:t>Values</w:t>
      </w:r>
      <w:r w:rsidR="003D746E" w:rsidRPr="00EB2BE2">
        <w:rPr>
          <w:rFonts w:ascii="Arial" w:hAnsi="Arial" w:cs="Arial"/>
        </w:rPr>
        <w:t xml:space="preserve"> </w:t>
      </w:r>
      <w:r w:rsidR="009F6D58" w:rsidRPr="00EB2BE2">
        <w:rPr>
          <w:rFonts w:ascii="Arial" w:hAnsi="Arial" w:cs="Arial"/>
        </w:rPr>
        <w:t xml:space="preserve">can be considered long lasting beliefs that are shaped into principles or standards and are attributes we assign to the world around </w:t>
      </w:r>
      <w:r w:rsidR="008F5DF3" w:rsidRPr="00EB2BE2">
        <w:rPr>
          <w:rFonts w:ascii="Arial" w:hAnsi="Arial" w:cs="Arial"/>
        </w:rPr>
        <w:t>us, formed by the importance we attach to ideas and qualities we hold dear.</w:t>
      </w:r>
      <w:r w:rsidR="001F0ECE" w:rsidRPr="00EB2BE2">
        <w:rPr>
          <w:rFonts w:ascii="Arial" w:hAnsi="Arial" w:cs="Arial"/>
        </w:rPr>
        <w:t xml:space="preserve"> They are clearer and articulate and shape what we consider as good, bad, right or wrong and influence our decisions in how we behave towards others. </w:t>
      </w:r>
      <w:r w:rsidR="000B6547" w:rsidRPr="00EB2BE2">
        <w:rPr>
          <w:rFonts w:ascii="Arial" w:hAnsi="Arial" w:cs="Arial"/>
        </w:rPr>
        <w:t xml:space="preserve">Professional </w:t>
      </w:r>
      <w:r w:rsidR="00A30DB8" w:rsidRPr="00EB2BE2">
        <w:rPr>
          <w:rFonts w:ascii="Arial" w:hAnsi="Arial" w:cs="Arial"/>
        </w:rPr>
        <w:t xml:space="preserve">values </w:t>
      </w:r>
      <w:r w:rsidR="00135391" w:rsidRPr="00EB2BE2">
        <w:rPr>
          <w:rFonts w:ascii="Arial" w:hAnsi="Arial" w:cs="Arial"/>
        </w:rPr>
        <w:t>can be focused on quality of work, punctuality, making a difference</w:t>
      </w:r>
      <w:r w:rsidR="002F7839" w:rsidRPr="00EB2BE2">
        <w:rPr>
          <w:rFonts w:ascii="Arial" w:hAnsi="Arial" w:cs="Arial"/>
        </w:rPr>
        <w:t xml:space="preserve"> and they can change with time depending on our influences</w:t>
      </w:r>
      <w:r w:rsidR="00135391" w:rsidRPr="00EB2BE2">
        <w:rPr>
          <w:rFonts w:ascii="Arial" w:hAnsi="Arial" w:cs="Arial"/>
        </w:rPr>
        <w:t xml:space="preserve">. </w:t>
      </w:r>
      <w:r w:rsidR="0081396C" w:rsidRPr="00EB2BE2">
        <w:rPr>
          <w:rFonts w:ascii="Arial" w:hAnsi="Arial" w:cs="Arial"/>
        </w:rPr>
        <w:t>Values affect ethical principles like social responsibility, sustainability, fair tr</w:t>
      </w:r>
      <w:r w:rsidR="001F0ECE" w:rsidRPr="00EB2BE2">
        <w:rPr>
          <w:rFonts w:ascii="Arial" w:hAnsi="Arial" w:cs="Arial"/>
        </w:rPr>
        <w:t xml:space="preserve">ade and are important aspect on which the company and employee should match for a good work relationship. </w:t>
      </w:r>
      <w:r w:rsidR="001F0ECE" w:rsidRPr="00EB2BE2">
        <w:rPr>
          <w:rFonts w:ascii="Arial" w:hAnsi="Arial" w:cs="Arial"/>
          <w:color w:val="000000"/>
          <w:shd w:val="clear" w:color="auto" w:fill="FFFFFF"/>
        </w:rPr>
        <w:t>The</w:t>
      </w:r>
      <w:r w:rsidR="003725EB" w:rsidRPr="00EB2BE2">
        <w:rPr>
          <w:rFonts w:ascii="Arial" w:hAnsi="Arial" w:cs="Arial"/>
          <w:color w:val="000000"/>
          <w:shd w:val="clear" w:color="auto" w:fill="FFFFFF"/>
        </w:rPr>
        <w:t xml:space="preserve"> workplace values expressed </w:t>
      </w:r>
      <w:r w:rsidR="003E5E14" w:rsidRPr="00EB2BE2">
        <w:rPr>
          <w:rFonts w:ascii="Arial" w:hAnsi="Arial" w:cs="Arial"/>
          <w:color w:val="000000"/>
          <w:shd w:val="clear" w:color="auto" w:fill="FFFFFF"/>
        </w:rPr>
        <w:t>by the</w:t>
      </w:r>
      <w:r w:rsidR="003725EB" w:rsidRPr="00EB2BE2">
        <w:rPr>
          <w:rFonts w:ascii="Arial" w:hAnsi="Arial" w:cs="Arial"/>
          <w:color w:val="000000"/>
          <w:shd w:val="clear" w:color="auto" w:fill="FFFFFF"/>
        </w:rPr>
        <w:t xml:space="preserve"> organisation are</w:t>
      </w:r>
      <w:r w:rsidR="001F0ECE" w:rsidRPr="00EB2BE2">
        <w:rPr>
          <w:rFonts w:ascii="Arial" w:hAnsi="Arial" w:cs="Arial"/>
          <w:color w:val="000000"/>
          <w:shd w:val="clear" w:color="auto" w:fill="FFFFFF"/>
        </w:rPr>
        <w:t xml:space="preserve"> also</w:t>
      </w:r>
      <w:r w:rsidR="003725EB" w:rsidRPr="00EB2BE2">
        <w:rPr>
          <w:rFonts w:ascii="Arial" w:hAnsi="Arial" w:cs="Arial"/>
          <w:color w:val="000000"/>
          <w:shd w:val="clear" w:color="auto" w:fill="FFFFFF"/>
        </w:rPr>
        <w:t xml:space="preserve"> more well defined than beliefs and directly shape the company’s culture </w:t>
      </w:r>
      <w:r w:rsidR="003E5E14" w:rsidRPr="00EB2BE2">
        <w:rPr>
          <w:rFonts w:ascii="Arial" w:hAnsi="Arial" w:cs="Arial"/>
          <w:color w:val="000000"/>
          <w:shd w:val="clear" w:color="auto" w:fill="FFFFFF"/>
        </w:rPr>
        <w:t>and guide how their service</w:t>
      </w:r>
      <w:r w:rsidR="001F0ECE" w:rsidRPr="00EB2BE2">
        <w:rPr>
          <w:rFonts w:ascii="Arial" w:hAnsi="Arial" w:cs="Arial"/>
          <w:color w:val="000000"/>
          <w:shd w:val="clear" w:color="auto" w:fill="FFFFFF"/>
        </w:rPr>
        <w:t>s are</w:t>
      </w:r>
      <w:r w:rsidR="003E5E14" w:rsidRPr="00EB2BE2">
        <w:rPr>
          <w:rFonts w:ascii="Arial" w:hAnsi="Arial" w:cs="Arial"/>
          <w:color w:val="000000"/>
          <w:shd w:val="clear" w:color="auto" w:fill="FFFFFF"/>
        </w:rPr>
        <w:t xml:space="preserve"> provided. They don’t change much as the organisation progresses</w:t>
      </w:r>
      <w:r w:rsidR="0081396C" w:rsidRPr="00EB2BE2">
        <w:rPr>
          <w:rFonts w:ascii="Arial" w:hAnsi="Arial" w:cs="Arial"/>
          <w:color w:val="000000"/>
          <w:shd w:val="clear" w:color="auto" w:fill="FFFFFF"/>
        </w:rPr>
        <w:t xml:space="preserve"> (Mindtools, 2016).</w:t>
      </w:r>
    </w:p>
    <w:p w14:paraId="0FC2BF29" w14:textId="7C8DDF75" w:rsidR="00193651" w:rsidRPr="00EB2BE2" w:rsidRDefault="00135391" w:rsidP="00193651">
      <w:pPr>
        <w:rPr>
          <w:rFonts w:ascii="Arial" w:hAnsi="Arial" w:cs="Arial"/>
          <w:color w:val="000000"/>
          <w:shd w:val="clear" w:color="auto" w:fill="FFFFFF"/>
        </w:rPr>
      </w:pPr>
      <w:r w:rsidRPr="00EB2BE2">
        <w:rPr>
          <w:rFonts w:ascii="Arial" w:hAnsi="Arial" w:cs="Arial"/>
        </w:rPr>
        <w:t xml:space="preserve">Attitudes </w:t>
      </w:r>
      <w:r w:rsidR="00FD0F37" w:rsidRPr="00EB2BE2">
        <w:rPr>
          <w:rFonts w:ascii="Arial" w:hAnsi="Arial" w:cs="Arial"/>
        </w:rPr>
        <w:t>are</w:t>
      </w:r>
      <w:r w:rsidR="000B6547" w:rsidRPr="00EB2BE2">
        <w:rPr>
          <w:rFonts w:ascii="Arial" w:hAnsi="Arial" w:cs="Arial"/>
        </w:rPr>
        <w:t xml:space="preserve"> based on beliefs and values and shape</w:t>
      </w:r>
      <w:r w:rsidR="00FD0F37" w:rsidRPr="00EB2BE2">
        <w:rPr>
          <w:rFonts w:ascii="Arial" w:hAnsi="Arial" w:cs="Arial"/>
        </w:rPr>
        <w:t xml:space="preserve"> how we respond to</w:t>
      </w:r>
      <w:r w:rsidR="000B6547" w:rsidRPr="00EB2BE2">
        <w:rPr>
          <w:rFonts w:ascii="Arial" w:hAnsi="Arial" w:cs="Arial"/>
        </w:rPr>
        <w:t xml:space="preserve"> external</w:t>
      </w:r>
      <w:r w:rsidR="00FD0F37" w:rsidRPr="00EB2BE2">
        <w:rPr>
          <w:rFonts w:ascii="Arial" w:hAnsi="Arial" w:cs="Arial"/>
        </w:rPr>
        <w:t xml:space="preserve"> situations</w:t>
      </w:r>
      <w:r w:rsidR="000B6547" w:rsidRPr="00EB2BE2">
        <w:rPr>
          <w:rFonts w:ascii="Arial" w:hAnsi="Arial" w:cs="Arial"/>
        </w:rPr>
        <w:t xml:space="preserve">. They are expressed through behaviour and can be both positive and negative. </w:t>
      </w:r>
      <w:r w:rsidR="00993477" w:rsidRPr="00EB2BE2">
        <w:rPr>
          <w:rFonts w:ascii="Arial" w:hAnsi="Arial" w:cs="Arial"/>
        </w:rPr>
        <w:t>Attitudes can be formed through conditioning and learning and they can change</w:t>
      </w:r>
      <w:r w:rsidR="001F0ECE" w:rsidRPr="00EB2BE2">
        <w:rPr>
          <w:rFonts w:ascii="Arial" w:hAnsi="Arial" w:cs="Arial"/>
        </w:rPr>
        <w:t xml:space="preserve"> with positive experiences</w:t>
      </w:r>
      <w:r w:rsidR="00993477" w:rsidRPr="00EB2BE2">
        <w:rPr>
          <w:rFonts w:ascii="Arial" w:hAnsi="Arial" w:cs="Arial"/>
        </w:rPr>
        <w:t xml:space="preserve">. </w:t>
      </w:r>
      <w:r w:rsidR="00EF421B" w:rsidRPr="00EB2BE2">
        <w:rPr>
          <w:rFonts w:ascii="Arial" w:hAnsi="Arial" w:cs="Arial"/>
        </w:rPr>
        <w:t>Also,</w:t>
      </w:r>
      <w:r w:rsidR="00993477" w:rsidRPr="00EB2BE2">
        <w:rPr>
          <w:rFonts w:ascii="Arial" w:hAnsi="Arial" w:cs="Arial"/>
        </w:rPr>
        <w:t xml:space="preserve"> behaviour can be adjusted and it doesn’t necessarily reflect our attitudes.</w:t>
      </w:r>
      <w:r w:rsidR="001F0ECE" w:rsidRPr="00EB2BE2">
        <w:rPr>
          <w:rFonts w:ascii="Arial" w:hAnsi="Arial" w:cs="Arial"/>
        </w:rPr>
        <w:t xml:space="preserve"> </w:t>
      </w:r>
      <w:r w:rsidR="005A41EA" w:rsidRPr="00EB2BE2">
        <w:rPr>
          <w:rFonts w:ascii="Arial" w:hAnsi="Arial" w:cs="Arial"/>
        </w:rPr>
        <w:t xml:space="preserve">According to Daniel Katz, attitudes can </w:t>
      </w:r>
      <w:r w:rsidR="00710CD2" w:rsidRPr="00EB2BE2">
        <w:rPr>
          <w:rFonts w:ascii="Arial" w:hAnsi="Arial" w:cs="Arial"/>
        </w:rPr>
        <w:t>perform</w:t>
      </w:r>
      <w:r w:rsidR="005A41EA" w:rsidRPr="00EB2BE2">
        <w:rPr>
          <w:rFonts w:ascii="Arial" w:hAnsi="Arial" w:cs="Arial"/>
        </w:rPr>
        <w:t xml:space="preserve"> </w:t>
      </w:r>
      <w:r w:rsidR="00710CD2" w:rsidRPr="00EB2BE2">
        <w:rPr>
          <w:rFonts w:ascii="Arial" w:hAnsi="Arial" w:cs="Arial"/>
        </w:rPr>
        <w:t>functions that serve the individual in different ways like</w:t>
      </w:r>
      <w:r w:rsidR="00491B96" w:rsidRPr="00EB2BE2">
        <w:rPr>
          <w:rFonts w:ascii="Arial" w:hAnsi="Arial" w:cs="Arial"/>
        </w:rPr>
        <w:t xml:space="preserve"> the</w:t>
      </w:r>
      <w:r w:rsidR="00710CD2" w:rsidRPr="00EB2BE2">
        <w:rPr>
          <w:rFonts w:ascii="Arial" w:hAnsi="Arial" w:cs="Arial"/>
        </w:rPr>
        <w:t xml:space="preserve"> utilitarian function which is used to satisfy </w:t>
      </w:r>
      <w:r w:rsidR="00311328" w:rsidRPr="00EB2BE2">
        <w:rPr>
          <w:rFonts w:ascii="Arial" w:hAnsi="Arial" w:cs="Arial"/>
        </w:rPr>
        <w:t>and</w:t>
      </w:r>
      <w:r w:rsidR="00710CD2" w:rsidRPr="00EB2BE2">
        <w:rPr>
          <w:rFonts w:ascii="Arial" w:hAnsi="Arial" w:cs="Arial"/>
        </w:rPr>
        <w:t xml:space="preserve"> reach desired goals or avoid undesired ones or in management to create positive attitudes through attractive benefits , ego</w:t>
      </w:r>
      <w:r w:rsidR="00491B96" w:rsidRPr="00EB2BE2">
        <w:rPr>
          <w:rFonts w:ascii="Arial" w:hAnsi="Arial" w:cs="Arial"/>
        </w:rPr>
        <w:t>-</w:t>
      </w:r>
      <w:r w:rsidR="00710CD2" w:rsidRPr="00EB2BE2">
        <w:rPr>
          <w:rFonts w:ascii="Arial" w:hAnsi="Arial" w:cs="Arial"/>
        </w:rPr>
        <w:t>defensive</w:t>
      </w:r>
      <w:r w:rsidR="00491B96" w:rsidRPr="00EB2BE2">
        <w:rPr>
          <w:rFonts w:ascii="Arial" w:hAnsi="Arial" w:cs="Arial"/>
        </w:rPr>
        <w:t xml:space="preserve"> </w:t>
      </w:r>
      <w:r w:rsidR="00311328" w:rsidRPr="00EB2BE2">
        <w:rPr>
          <w:rFonts w:ascii="Arial" w:hAnsi="Arial" w:cs="Arial"/>
        </w:rPr>
        <w:t xml:space="preserve">function </w:t>
      </w:r>
      <w:r w:rsidR="00491B96" w:rsidRPr="00EB2BE2">
        <w:rPr>
          <w:rFonts w:ascii="Arial" w:hAnsi="Arial" w:cs="Arial"/>
        </w:rPr>
        <w:t>which act</w:t>
      </w:r>
      <w:r w:rsidR="00311328" w:rsidRPr="00EB2BE2">
        <w:rPr>
          <w:rFonts w:ascii="Arial" w:hAnsi="Arial" w:cs="Arial"/>
        </w:rPr>
        <w:t>s</w:t>
      </w:r>
      <w:r w:rsidR="00491B96" w:rsidRPr="00EB2BE2">
        <w:rPr>
          <w:rFonts w:ascii="Arial" w:hAnsi="Arial" w:cs="Arial"/>
        </w:rPr>
        <w:t xml:space="preserve"> as defence mechanisms and serve</w:t>
      </w:r>
      <w:r w:rsidR="00311328" w:rsidRPr="00EB2BE2">
        <w:rPr>
          <w:rFonts w:ascii="Arial" w:hAnsi="Arial" w:cs="Arial"/>
        </w:rPr>
        <w:t>s</w:t>
      </w:r>
      <w:r w:rsidR="00491B96" w:rsidRPr="00EB2BE2">
        <w:rPr>
          <w:rFonts w:ascii="Arial" w:hAnsi="Arial" w:cs="Arial"/>
        </w:rPr>
        <w:t xml:space="preserve"> to maintain the self-image, or through which individuals avoid facing their short comings or external threats and at </w:t>
      </w:r>
      <w:r w:rsidR="00311328" w:rsidRPr="00EB2BE2">
        <w:rPr>
          <w:rFonts w:ascii="Arial" w:hAnsi="Arial" w:cs="Arial"/>
        </w:rPr>
        <w:t>t</w:t>
      </w:r>
      <w:r w:rsidR="00491B96" w:rsidRPr="00EB2BE2">
        <w:rPr>
          <w:rFonts w:ascii="Arial" w:hAnsi="Arial" w:cs="Arial"/>
        </w:rPr>
        <w:t>he base stem from internal conflict and insecurities. The</w:t>
      </w:r>
      <w:r w:rsidR="00710CD2" w:rsidRPr="00EB2BE2">
        <w:rPr>
          <w:rFonts w:ascii="Arial" w:hAnsi="Arial" w:cs="Arial"/>
        </w:rPr>
        <w:t xml:space="preserve"> value expressive</w:t>
      </w:r>
      <w:r w:rsidR="00A158FE" w:rsidRPr="00EB2BE2">
        <w:rPr>
          <w:rFonts w:ascii="Arial" w:hAnsi="Arial" w:cs="Arial"/>
        </w:rPr>
        <w:t xml:space="preserve"> function</w:t>
      </w:r>
      <w:r w:rsidR="00311328" w:rsidRPr="00EB2BE2">
        <w:rPr>
          <w:rFonts w:ascii="Arial" w:hAnsi="Arial" w:cs="Arial"/>
        </w:rPr>
        <w:t xml:space="preserve"> that</w:t>
      </w:r>
      <w:r w:rsidR="00A158FE" w:rsidRPr="00EB2BE2">
        <w:rPr>
          <w:rFonts w:ascii="Arial" w:hAnsi="Arial" w:cs="Arial"/>
        </w:rPr>
        <w:t xml:space="preserve"> </w:t>
      </w:r>
      <w:r w:rsidR="00A158FE" w:rsidRPr="00EB2BE2">
        <w:rPr>
          <w:rFonts w:ascii="Arial" w:hAnsi="Arial" w:cs="Arial"/>
        </w:rPr>
        <w:lastRenderedPageBreak/>
        <w:t>serves to</w:t>
      </w:r>
      <w:r w:rsidR="00710CD2" w:rsidRPr="00EB2BE2">
        <w:rPr>
          <w:rFonts w:ascii="Arial" w:hAnsi="Arial" w:cs="Arial"/>
        </w:rPr>
        <w:t xml:space="preserve"> </w:t>
      </w:r>
      <w:r w:rsidR="00A158FE" w:rsidRPr="00EB2BE2">
        <w:rPr>
          <w:rFonts w:ascii="Arial" w:hAnsi="Arial" w:cs="Arial"/>
        </w:rPr>
        <w:t>give positive reinforcement to values that are considered desirable</w:t>
      </w:r>
      <w:r w:rsidR="001B5539" w:rsidRPr="00EB2BE2">
        <w:rPr>
          <w:rFonts w:ascii="Arial" w:hAnsi="Arial" w:cs="Arial"/>
        </w:rPr>
        <w:t xml:space="preserve"> both individually and in organisations</w:t>
      </w:r>
      <w:r w:rsidR="00937400">
        <w:rPr>
          <w:rFonts w:ascii="Arial" w:hAnsi="Arial" w:cs="Arial"/>
        </w:rPr>
        <w:t>. They are used to</w:t>
      </w:r>
      <w:r w:rsidR="00311328" w:rsidRPr="00EB2BE2">
        <w:rPr>
          <w:rFonts w:ascii="Arial" w:hAnsi="Arial" w:cs="Arial"/>
        </w:rPr>
        <w:t xml:space="preserve"> enforce the self-image </w:t>
      </w:r>
      <w:r w:rsidR="00A158FE" w:rsidRPr="00EB2BE2">
        <w:rPr>
          <w:rFonts w:ascii="Arial" w:hAnsi="Arial" w:cs="Arial"/>
        </w:rPr>
        <w:t>and obtain gratification</w:t>
      </w:r>
      <w:r w:rsidR="001B5539" w:rsidRPr="00EB2BE2">
        <w:rPr>
          <w:rFonts w:ascii="Arial" w:hAnsi="Arial" w:cs="Arial"/>
        </w:rPr>
        <w:t>,</w:t>
      </w:r>
      <w:r w:rsidR="00A158FE" w:rsidRPr="00EB2BE2">
        <w:rPr>
          <w:rFonts w:ascii="Arial" w:hAnsi="Arial" w:cs="Arial"/>
        </w:rPr>
        <w:t xml:space="preserve"> to internalize group values whether those are consistent with </w:t>
      </w:r>
      <w:r w:rsidR="00937400">
        <w:rPr>
          <w:rFonts w:ascii="Arial" w:hAnsi="Arial" w:cs="Arial"/>
        </w:rPr>
        <w:t xml:space="preserve">personal </w:t>
      </w:r>
      <w:r w:rsidR="002C7B8E">
        <w:rPr>
          <w:rFonts w:ascii="Arial" w:hAnsi="Arial" w:cs="Arial"/>
        </w:rPr>
        <w:t>ones or</w:t>
      </w:r>
      <w:r w:rsidR="00A158FE" w:rsidRPr="00EB2BE2">
        <w:rPr>
          <w:rFonts w:ascii="Arial" w:hAnsi="Arial" w:cs="Arial"/>
        </w:rPr>
        <w:t xml:space="preserve"> are expressed as desirable within the organisation or provide opportunities for participation.</w:t>
      </w:r>
      <w:r w:rsidR="00311328" w:rsidRPr="00EB2BE2">
        <w:rPr>
          <w:rFonts w:ascii="Arial" w:hAnsi="Arial" w:cs="Arial"/>
        </w:rPr>
        <w:t xml:space="preserve"> </w:t>
      </w:r>
      <w:r w:rsidR="006F6A41" w:rsidRPr="00EB2BE2">
        <w:rPr>
          <w:rFonts w:ascii="Arial" w:hAnsi="Arial" w:cs="Arial"/>
        </w:rPr>
        <w:t xml:space="preserve">The knowledge function serves to gain frames of reference for understanding the </w:t>
      </w:r>
      <w:r w:rsidR="001B5539" w:rsidRPr="00EB2BE2">
        <w:rPr>
          <w:rFonts w:ascii="Arial" w:hAnsi="Arial" w:cs="Arial"/>
        </w:rPr>
        <w:t>things around us</w:t>
      </w:r>
      <w:r w:rsidR="006F6A41" w:rsidRPr="00EB2BE2">
        <w:rPr>
          <w:rFonts w:ascii="Arial" w:hAnsi="Arial" w:cs="Arial"/>
        </w:rPr>
        <w:t xml:space="preserve"> and provide clarity on values that might otherwise be inarticulate. This might not necessarily stem from a thirst of knowledge but from a need to understand things that are considered important </w:t>
      </w:r>
      <w:r w:rsidR="005A41EA" w:rsidRPr="00EB2BE2">
        <w:rPr>
          <w:rFonts w:ascii="Arial" w:hAnsi="Arial" w:cs="Arial"/>
          <w:color w:val="000000"/>
          <w:shd w:val="clear" w:color="auto" w:fill="FFFFFF"/>
        </w:rPr>
        <w:t>(Katz, 1960)</w:t>
      </w:r>
      <w:r w:rsidR="006F6A41" w:rsidRPr="00EB2BE2">
        <w:rPr>
          <w:rFonts w:ascii="Arial" w:hAnsi="Arial" w:cs="Arial"/>
          <w:color w:val="000000"/>
          <w:shd w:val="clear" w:color="auto" w:fill="FFFFFF"/>
        </w:rPr>
        <w:t>.</w:t>
      </w:r>
    </w:p>
    <w:p w14:paraId="0693863A" w14:textId="6CB02112" w:rsidR="00FA6814" w:rsidRPr="00EB2BE2" w:rsidRDefault="00FA6814" w:rsidP="00193651">
      <w:pPr>
        <w:rPr>
          <w:rFonts w:ascii="Arial" w:hAnsi="Arial" w:cs="Arial"/>
        </w:rPr>
      </w:pPr>
      <w:r w:rsidRPr="00EB2BE2">
        <w:rPr>
          <w:rFonts w:ascii="Arial" w:hAnsi="Arial" w:cs="Arial"/>
          <w:color w:val="000000"/>
          <w:shd w:val="clear" w:color="auto" w:fill="FFFFFF"/>
        </w:rPr>
        <w:t xml:space="preserve">To summarise, while beliefs, values and attitudes are connected and </w:t>
      </w:r>
      <w:r w:rsidR="001B5539" w:rsidRPr="00EB2BE2">
        <w:rPr>
          <w:rFonts w:ascii="Arial" w:hAnsi="Arial" w:cs="Arial"/>
          <w:color w:val="000000"/>
          <w:shd w:val="clear" w:color="auto" w:fill="FFFFFF"/>
        </w:rPr>
        <w:t>dependent on one another (fig. 1), there are clear distinctions between them and the purpose hey have in human behaviour.</w:t>
      </w:r>
    </w:p>
    <w:p w14:paraId="548818B4" w14:textId="3BF1B284" w:rsidR="006A70CF" w:rsidRDefault="00973AD1" w:rsidP="00FE01B8">
      <w:pPr>
        <w:rPr>
          <w:rFonts w:ascii="Open Sans" w:hAnsi="Open Sans" w:cs="Open Sans"/>
          <w:color w:val="000000"/>
          <w:sz w:val="20"/>
          <w:szCs w:val="20"/>
          <w:shd w:val="clear" w:color="auto" w:fill="FFFFFF"/>
        </w:rPr>
      </w:pPr>
      <w:r>
        <w:rPr>
          <w:rFonts w:ascii="Open Sans" w:hAnsi="Open Sans" w:cs="Open Sans"/>
          <w:noProof/>
          <w:color w:val="000000"/>
          <w:sz w:val="20"/>
          <w:szCs w:val="20"/>
          <w:shd w:val="clear" w:color="auto" w:fill="FFFFFF"/>
        </w:rPr>
        <w:drawing>
          <wp:inline distT="0" distB="0" distL="0" distR="0" wp14:anchorId="2DF9515D" wp14:editId="430EE1A6">
            <wp:extent cx="5685790" cy="1876425"/>
            <wp:effectExtent l="0" t="0" r="0" b="9525"/>
            <wp:docPr id="1" name="Picture 1" descr="Fig. 1&#10;Beliefs, Value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g. 1&#10;Beliefs, Values and Attitud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0408" cy="1877949"/>
                    </a:xfrm>
                    <a:prstGeom prst="rect">
                      <a:avLst/>
                    </a:prstGeom>
                    <a:noFill/>
                    <a:ln>
                      <a:noFill/>
                    </a:ln>
                  </pic:spPr>
                </pic:pic>
              </a:graphicData>
            </a:graphic>
          </wp:inline>
        </w:drawing>
      </w:r>
    </w:p>
    <w:p w14:paraId="25BC6237" w14:textId="046B43BB" w:rsidR="006A70CF" w:rsidRDefault="001B5539" w:rsidP="00FE01B8">
      <w:pPr>
        <w:rPr>
          <w:rFonts w:ascii="Arial" w:hAnsi="Arial" w:cs="Arial"/>
          <w:color w:val="000000"/>
          <w:shd w:val="clear" w:color="auto" w:fill="FFFFFF"/>
        </w:rPr>
      </w:pPr>
      <w:r w:rsidRPr="00EB2BE2">
        <w:rPr>
          <w:rFonts w:ascii="Arial" w:hAnsi="Arial" w:cs="Arial"/>
          <w:color w:val="000000"/>
          <w:shd w:val="clear" w:color="auto" w:fill="FFFFFF"/>
        </w:rPr>
        <w:t xml:space="preserve">Beliefs reflect what we think and are deeply ingrained in the human psyche, in most cases immobile and very hard to change, they form a basis for interpretation and shape more expressive behaviours. </w:t>
      </w:r>
      <w:r w:rsidR="0096264C">
        <w:rPr>
          <w:rFonts w:ascii="Arial" w:hAnsi="Arial" w:cs="Arial"/>
          <w:color w:val="000000"/>
          <w:shd w:val="clear" w:color="auto" w:fill="FFFFFF"/>
        </w:rPr>
        <w:t>V</w:t>
      </w:r>
      <w:r w:rsidRPr="00EB2BE2">
        <w:rPr>
          <w:rFonts w:ascii="Arial" w:hAnsi="Arial" w:cs="Arial"/>
          <w:color w:val="000000"/>
          <w:shd w:val="clear" w:color="auto" w:fill="FFFFFF"/>
        </w:rPr>
        <w:t>alues</w:t>
      </w:r>
      <w:r w:rsidR="003C5B98" w:rsidRPr="00EB2BE2">
        <w:rPr>
          <w:rFonts w:ascii="Arial" w:hAnsi="Arial" w:cs="Arial"/>
          <w:color w:val="000000"/>
          <w:shd w:val="clear" w:color="auto" w:fill="FFFFFF"/>
        </w:rPr>
        <w:t xml:space="preserve"> are more or less permanent, are</w:t>
      </w:r>
      <w:r w:rsidRPr="00EB2BE2">
        <w:rPr>
          <w:rFonts w:ascii="Arial" w:hAnsi="Arial" w:cs="Arial"/>
          <w:color w:val="000000"/>
          <w:shd w:val="clear" w:color="auto" w:fill="FFFFFF"/>
        </w:rPr>
        <w:t xml:space="preserve"> </w:t>
      </w:r>
      <w:r w:rsidR="0096264C">
        <w:rPr>
          <w:rFonts w:ascii="Arial" w:hAnsi="Arial" w:cs="Arial"/>
          <w:color w:val="000000"/>
          <w:shd w:val="clear" w:color="auto" w:fill="FFFFFF"/>
        </w:rPr>
        <w:t xml:space="preserve">a </w:t>
      </w:r>
      <w:r w:rsidR="003C5B98" w:rsidRPr="00EB2BE2">
        <w:rPr>
          <w:rFonts w:ascii="Arial" w:hAnsi="Arial" w:cs="Arial"/>
          <w:color w:val="000000"/>
          <w:shd w:val="clear" w:color="auto" w:fill="FFFFFF"/>
        </w:rPr>
        <w:t xml:space="preserve">guide </w:t>
      </w:r>
      <w:r w:rsidR="00B03ABA" w:rsidRPr="00EB2BE2">
        <w:rPr>
          <w:rFonts w:ascii="Arial" w:hAnsi="Arial" w:cs="Arial"/>
          <w:color w:val="000000"/>
          <w:shd w:val="clear" w:color="auto" w:fill="FFFFFF"/>
        </w:rPr>
        <w:t xml:space="preserve">to </w:t>
      </w:r>
      <w:r w:rsidR="003C5B98" w:rsidRPr="00EB2BE2">
        <w:rPr>
          <w:rFonts w:ascii="Arial" w:hAnsi="Arial" w:cs="Arial"/>
          <w:color w:val="000000"/>
          <w:shd w:val="clear" w:color="auto" w:fill="FFFFFF"/>
        </w:rPr>
        <w:t>our behaviour, help us decide what is wright or wrong and are attained through social and cultural means</w:t>
      </w:r>
      <w:r w:rsidR="0096264C">
        <w:rPr>
          <w:rFonts w:ascii="Arial" w:hAnsi="Arial" w:cs="Arial"/>
          <w:color w:val="000000"/>
          <w:shd w:val="clear" w:color="auto" w:fill="FFFFFF"/>
        </w:rPr>
        <w:t>, while</w:t>
      </w:r>
      <w:r w:rsidR="003C5B98" w:rsidRPr="00EB2BE2">
        <w:rPr>
          <w:rFonts w:ascii="Arial" w:hAnsi="Arial" w:cs="Arial"/>
          <w:color w:val="000000"/>
          <w:shd w:val="clear" w:color="auto" w:fill="FFFFFF"/>
        </w:rPr>
        <w:t xml:space="preserve"> attitudes change with experience, are a response resulted from values, express what we like or dislike and come from personal experience.</w:t>
      </w:r>
    </w:p>
    <w:p w14:paraId="38DA4837" w14:textId="49B3EF59" w:rsidR="00AA3A60" w:rsidRDefault="0094460F" w:rsidP="00FE01B8">
      <w:pPr>
        <w:rPr>
          <w:rFonts w:ascii="Arial" w:hAnsi="Arial" w:cs="Arial"/>
          <w:color w:val="000000"/>
          <w:shd w:val="clear" w:color="auto" w:fill="FFFFFF"/>
        </w:rPr>
      </w:pPr>
      <w:r>
        <w:rPr>
          <w:rFonts w:ascii="Arial" w:hAnsi="Arial" w:cs="Arial"/>
          <w:color w:val="000000"/>
          <w:shd w:val="clear" w:color="auto" w:fill="FFFFFF"/>
        </w:rPr>
        <w:t xml:space="preserve">Amazon relies on </w:t>
      </w:r>
      <w:r w:rsidR="00A645E4">
        <w:rPr>
          <w:rFonts w:ascii="Arial" w:hAnsi="Arial" w:cs="Arial"/>
          <w:color w:val="000000"/>
          <w:shd w:val="clear" w:color="auto" w:fill="FFFFFF"/>
        </w:rPr>
        <w:t>4</w:t>
      </w:r>
      <w:r>
        <w:rPr>
          <w:rFonts w:ascii="Arial" w:hAnsi="Arial" w:cs="Arial"/>
          <w:color w:val="000000"/>
          <w:shd w:val="clear" w:color="auto" w:fill="FFFFFF"/>
        </w:rPr>
        <w:t xml:space="preserve"> </w:t>
      </w:r>
      <w:r w:rsidR="00A645E4">
        <w:rPr>
          <w:rFonts w:ascii="Arial" w:hAnsi="Arial" w:cs="Arial"/>
          <w:color w:val="000000"/>
          <w:shd w:val="clear" w:color="auto" w:fill="FFFFFF"/>
        </w:rPr>
        <w:t>core</w:t>
      </w:r>
      <w:r>
        <w:rPr>
          <w:rFonts w:ascii="Arial" w:hAnsi="Arial" w:cs="Arial"/>
          <w:color w:val="000000"/>
          <w:shd w:val="clear" w:color="auto" w:fill="FFFFFF"/>
        </w:rPr>
        <w:t xml:space="preserve"> principles to shape it’s culture </w:t>
      </w:r>
      <w:r w:rsidR="007B6DCC">
        <w:rPr>
          <w:rFonts w:ascii="Arial" w:hAnsi="Arial" w:cs="Arial"/>
          <w:color w:val="000000"/>
          <w:shd w:val="clear" w:color="auto" w:fill="FFFFFF"/>
        </w:rPr>
        <w:t xml:space="preserve">and implicitly </w:t>
      </w:r>
      <w:r w:rsidR="00C9791D">
        <w:rPr>
          <w:rFonts w:ascii="Arial" w:hAnsi="Arial" w:cs="Arial"/>
          <w:color w:val="000000"/>
          <w:shd w:val="clear" w:color="auto" w:fill="FFFFFF"/>
        </w:rPr>
        <w:t>impact</w:t>
      </w:r>
      <w:r w:rsidR="007B6DCC">
        <w:rPr>
          <w:rFonts w:ascii="Arial" w:hAnsi="Arial" w:cs="Arial"/>
          <w:color w:val="000000"/>
          <w:shd w:val="clear" w:color="auto" w:fill="FFFFFF"/>
        </w:rPr>
        <w:t xml:space="preserve"> the behaviour of it’s employees in the workplace</w:t>
      </w:r>
      <w:r w:rsidR="00AA4C41">
        <w:rPr>
          <w:rFonts w:ascii="Arial" w:hAnsi="Arial" w:cs="Arial"/>
          <w:color w:val="000000"/>
          <w:shd w:val="clear" w:color="auto" w:fill="FFFFFF"/>
        </w:rPr>
        <w:t xml:space="preserve"> </w:t>
      </w:r>
      <w:r w:rsidR="00A645E4" w:rsidRPr="00A645E4">
        <w:rPr>
          <w:rFonts w:ascii="Arial" w:hAnsi="Arial" w:cs="Arial"/>
          <w:color w:val="000000"/>
          <w:shd w:val="clear" w:color="auto" w:fill="FFFFFF"/>
        </w:rPr>
        <w:t>(How we operate, 2021)</w:t>
      </w:r>
      <w:r w:rsidR="007B6DCC" w:rsidRPr="00A645E4">
        <w:rPr>
          <w:rFonts w:ascii="Arial" w:hAnsi="Arial" w:cs="Arial"/>
          <w:color w:val="000000"/>
          <w:shd w:val="clear" w:color="auto" w:fill="FFFFFF"/>
        </w:rPr>
        <w:t>.</w:t>
      </w:r>
      <w:r w:rsidR="007B6DCC">
        <w:rPr>
          <w:rFonts w:ascii="Arial" w:hAnsi="Arial" w:cs="Arial"/>
          <w:color w:val="000000"/>
          <w:shd w:val="clear" w:color="auto" w:fill="FFFFFF"/>
        </w:rPr>
        <w:t xml:space="preserve"> </w:t>
      </w:r>
      <w:r w:rsidR="00C9791D">
        <w:rPr>
          <w:rFonts w:ascii="Arial" w:hAnsi="Arial" w:cs="Arial"/>
          <w:color w:val="000000"/>
          <w:shd w:val="clear" w:color="auto" w:fill="FFFFFF"/>
        </w:rPr>
        <w:t xml:space="preserve">They can be </w:t>
      </w:r>
      <w:r w:rsidR="00A645E4">
        <w:rPr>
          <w:rFonts w:ascii="Arial" w:hAnsi="Arial" w:cs="Arial"/>
          <w:color w:val="000000"/>
          <w:shd w:val="clear" w:color="auto" w:fill="FFFFFF"/>
        </w:rPr>
        <w:t>assessed</w:t>
      </w:r>
      <w:r w:rsidR="00C9791D">
        <w:rPr>
          <w:rFonts w:ascii="Arial" w:hAnsi="Arial" w:cs="Arial"/>
          <w:color w:val="000000"/>
          <w:shd w:val="clear" w:color="auto" w:fill="FFFFFF"/>
        </w:rPr>
        <w:t xml:space="preserve"> to better understand how they affect the workplaces Amazon provides</w:t>
      </w:r>
      <w:r w:rsidR="00A645E4">
        <w:rPr>
          <w:rFonts w:ascii="Arial" w:hAnsi="Arial" w:cs="Arial"/>
          <w:color w:val="000000"/>
          <w:shd w:val="clear" w:color="auto" w:fill="FFFFFF"/>
        </w:rPr>
        <w:t>:</w:t>
      </w:r>
      <w:r w:rsidR="00C9791D">
        <w:rPr>
          <w:rFonts w:ascii="Arial" w:hAnsi="Arial" w:cs="Arial"/>
          <w:color w:val="000000"/>
          <w:shd w:val="clear" w:color="auto" w:fill="FFFFFF"/>
        </w:rPr>
        <w:t xml:space="preserve"> </w:t>
      </w:r>
    </w:p>
    <w:p w14:paraId="1A5B627D" w14:textId="6D5A6D3F" w:rsidR="00AA3A60" w:rsidRDefault="00C9791D" w:rsidP="00A645E4">
      <w:pPr>
        <w:pStyle w:val="ListParagraph"/>
        <w:numPr>
          <w:ilvl w:val="0"/>
          <w:numId w:val="1"/>
        </w:numPr>
        <w:rPr>
          <w:rFonts w:ascii="Arial" w:hAnsi="Arial" w:cs="Arial"/>
          <w:color w:val="000000"/>
          <w:shd w:val="clear" w:color="auto" w:fill="FFFFFF"/>
        </w:rPr>
      </w:pPr>
      <w:r w:rsidRPr="00AA3A60">
        <w:rPr>
          <w:rFonts w:ascii="Arial" w:hAnsi="Arial" w:cs="Arial"/>
          <w:color w:val="000000"/>
          <w:shd w:val="clear" w:color="auto" w:fill="FFFFFF"/>
        </w:rPr>
        <w:t xml:space="preserve">Customer </w:t>
      </w:r>
      <w:r w:rsidR="00AA3A60" w:rsidRPr="00AA3A60">
        <w:rPr>
          <w:rFonts w:ascii="Arial" w:hAnsi="Arial" w:cs="Arial"/>
          <w:color w:val="000000"/>
          <w:shd w:val="clear" w:color="auto" w:fill="FFFFFF"/>
        </w:rPr>
        <w:t>o</w:t>
      </w:r>
      <w:r w:rsidRPr="00AA3A60">
        <w:rPr>
          <w:rFonts w:ascii="Arial" w:hAnsi="Arial" w:cs="Arial"/>
          <w:color w:val="000000"/>
          <w:shd w:val="clear" w:color="auto" w:fill="FFFFFF"/>
        </w:rPr>
        <w:t xml:space="preserve">bsession </w:t>
      </w:r>
      <w:r w:rsidR="00AA3A60">
        <w:rPr>
          <w:rFonts w:ascii="Arial" w:hAnsi="Arial" w:cs="Arial"/>
          <w:color w:val="000000"/>
          <w:shd w:val="clear" w:color="auto" w:fill="FFFFFF"/>
        </w:rPr>
        <w:t>assumes</w:t>
      </w:r>
      <w:r w:rsidRPr="00AA3A60">
        <w:rPr>
          <w:rFonts w:ascii="Arial" w:hAnsi="Arial" w:cs="Arial"/>
          <w:color w:val="000000"/>
          <w:shd w:val="clear" w:color="auto" w:fill="FFFFFF"/>
        </w:rPr>
        <w:t xml:space="preserve"> a commitment towards serving the custome</w:t>
      </w:r>
      <w:r w:rsidR="00A645E4">
        <w:rPr>
          <w:rFonts w:ascii="Arial" w:hAnsi="Arial" w:cs="Arial"/>
          <w:color w:val="000000"/>
          <w:shd w:val="clear" w:color="auto" w:fill="FFFFFF"/>
        </w:rPr>
        <w:t xml:space="preserve">r </w:t>
      </w:r>
      <w:r w:rsidR="00DC1199">
        <w:rPr>
          <w:rFonts w:ascii="Arial" w:hAnsi="Arial" w:cs="Arial"/>
          <w:color w:val="000000"/>
          <w:shd w:val="clear" w:color="auto" w:fill="FFFFFF"/>
        </w:rPr>
        <w:t xml:space="preserve">and focuses on customer retention enforced through brand loyalty in order to not lose them to competitors. </w:t>
      </w:r>
      <w:r w:rsidR="005A562B">
        <w:rPr>
          <w:rFonts w:ascii="Arial" w:hAnsi="Arial" w:cs="Arial"/>
          <w:color w:val="000000"/>
          <w:shd w:val="clear" w:color="auto" w:fill="FFFFFF"/>
        </w:rPr>
        <w:t>Amazon has developed a feedback system to gain information on how well the customers desires are fulfilled</w:t>
      </w:r>
      <w:r w:rsidR="004844C0">
        <w:rPr>
          <w:rFonts w:ascii="Arial" w:hAnsi="Arial" w:cs="Arial"/>
          <w:color w:val="000000"/>
          <w:shd w:val="clear" w:color="auto" w:fill="FFFFFF"/>
        </w:rPr>
        <w:t xml:space="preserve"> and has built huge logistical systems to ensure their execution</w:t>
      </w:r>
      <w:r w:rsidR="005A562B">
        <w:rPr>
          <w:rFonts w:ascii="Arial" w:hAnsi="Arial" w:cs="Arial"/>
          <w:color w:val="000000"/>
          <w:shd w:val="clear" w:color="auto" w:fill="FFFFFF"/>
        </w:rPr>
        <w:t>.</w:t>
      </w:r>
      <w:r w:rsidR="00451039">
        <w:rPr>
          <w:rFonts w:ascii="Arial" w:hAnsi="Arial" w:cs="Arial"/>
          <w:color w:val="000000"/>
          <w:shd w:val="clear" w:color="auto" w:fill="FFFFFF"/>
        </w:rPr>
        <w:t xml:space="preserve"> It is the basic belief that by understanding the customer’s needs and fulfilling them they can be successful as a business.</w:t>
      </w:r>
    </w:p>
    <w:p w14:paraId="3E953B53" w14:textId="0557EF6A" w:rsidR="005A562B" w:rsidRPr="005A562B" w:rsidRDefault="00451039" w:rsidP="005A562B">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By committing</w:t>
      </w:r>
      <w:r w:rsidR="005A562B" w:rsidRPr="00A645E4">
        <w:rPr>
          <w:rFonts w:ascii="Arial" w:hAnsi="Arial" w:cs="Arial"/>
          <w:color w:val="000000"/>
          <w:shd w:val="clear" w:color="auto" w:fill="FFFFFF"/>
        </w:rPr>
        <w:t xml:space="preserve"> to operational </w:t>
      </w:r>
      <w:r w:rsidR="00EF1C86" w:rsidRPr="00A645E4">
        <w:rPr>
          <w:rFonts w:ascii="Arial" w:hAnsi="Arial" w:cs="Arial"/>
          <w:color w:val="000000"/>
          <w:shd w:val="clear" w:color="auto" w:fill="FFFFFF"/>
        </w:rPr>
        <w:t>excellence,</w:t>
      </w:r>
      <w:r w:rsidR="005A562B">
        <w:rPr>
          <w:rFonts w:ascii="Arial" w:hAnsi="Arial" w:cs="Arial"/>
          <w:color w:val="000000"/>
          <w:shd w:val="clear" w:color="auto" w:fill="FFFFFF"/>
        </w:rPr>
        <w:t xml:space="preserve"> </w:t>
      </w:r>
      <w:r>
        <w:rPr>
          <w:rFonts w:ascii="Arial" w:hAnsi="Arial" w:cs="Arial"/>
          <w:color w:val="000000"/>
          <w:shd w:val="clear" w:color="auto" w:fill="FFFFFF"/>
        </w:rPr>
        <w:t xml:space="preserve">they prioritise performance and apply high standards across their workforce to maintain efficient operations and deliver high quality services. </w:t>
      </w:r>
      <w:r w:rsidR="00D11F52">
        <w:rPr>
          <w:rFonts w:ascii="Arial" w:hAnsi="Arial" w:cs="Arial"/>
          <w:color w:val="000000"/>
          <w:shd w:val="clear" w:color="auto" w:fill="FFFFFF"/>
        </w:rPr>
        <w:t xml:space="preserve">They prioritise and develop the best performers, investing in them and offering opportunities for advancement. </w:t>
      </w:r>
      <w:r w:rsidR="00EF1C86">
        <w:rPr>
          <w:rFonts w:ascii="Arial" w:hAnsi="Arial" w:cs="Arial"/>
          <w:color w:val="000000"/>
          <w:shd w:val="clear" w:color="auto" w:fill="FFFFFF"/>
        </w:rPr>
        <w:t>This value is an expression of customer obsession and provides an articulate method of fulfilling it.</w:t>
      </w:r>
    </w:p>
    <w:p w14:paraId="0FF841EB" w14:textId="460BDDF9" w:rsidR="004844C0" w:rsidRDefault="005A562B" w:rsidP="004844C0">
      <w:pPr>
        <w:pStyle w:val="ListParagraph"/>
        <w:numPr>
          <w:ilvl w:val="0"/>
          <w:numId w:val="1"/>
        </w:numPr>
        <w:rPr>
          <w:rFonts w:ascii="Arial" w:hAnsi="Arial" w:cs="Arial"/>
          <w:color w:val="000000"/>
          <w:shd w:val="clear" w:color="auto" w:fill="FFFFFF"/>
        </w:rPr>
      </w:pPr>
      <w:r w:rsidRPr="004844C0">
        <w:rPr>
          <w:rFonts w:ascii="Arial" w:hAnsi="Arial" w:cs="Arial"/>
          <w:color w:val="000000"/>
          <w:shd w:val="clear" w:color="auto" w:fill="FFFFFF"/>
        </w:rPr>
        <w:t>A p</w:t>
      </w:r>
      <w:r w:rsidR="00A645E4" w:rsidRPr="004844C0">
        <w:rPr>
          <w:rFonts w:ascii="Arial" w:hAnsi="Arial" w:cs="Arial"/>
          <w:color w:val="000000"/>
          <w:shd w:val="clear" w:color="auto" w:fill="FFFFFF"/>
        </w:rPr>
        <w:t>assion for invention</w:t>
      </w:r>
      <w:r w:rsidR="00EF1C86" w:rsidRPr="004844C0">
        <w:rPr>
          <w:rFonts w:ascii="Arial" w:hAnsi="Arial" w:cs="Arial"/>
          <w:color w:val="000000"/>
          <w:shd w:val="clear" w:color="auto" w:fill="FFFFFF"/>
        </w:rPr>
        <w:t xml:space="preserve"> </w:t>
      </w:r>
      <w:r w:rsidR="004B0AE0" w:rsidRPr="004844C0">
        <w:rPr>
          <w:rFonts w:ascii="Arial" w:hAnsi="Arial" w:cs="Arial"/>
          <w:color w:val="000000"/>
          <w:shd w:val="clear" w:color="auto" w:fill="FFFFFF"/>
        </w:rPr>
        <w:t>assumes a focus towards the improvement and optimization of the operations, to find new ways of delivering the highest degree of service.</w:t>
      </w:r>
      <w:r w:rsidR="004844C0" w:rsidRPr="004844C0">
        <w:rPr>
          <w:rFonts w:ascii="Arial" w:hAnsi="Arial" w:cs="Arial"/>
          <w:color w:val="000000"/>
          <w:shd w:val="clear" w:color="auto" w:fill="FFFFFF"/>
        </w:rPr>
        <w:t xml:space="preserve"> The company </w:t>
      </w:r>
      <w:r w:rsidR="0096264C">
        <w:rPr>
          <w:rFonts w:ascii="Arial" w:hAnsi="Arial" w:cs="Arial"/>
          <w:color w:val="000000"/>
          <w:shd w:val="clear" w:color="auto" w:fill="FFFFFF"/>
        </w:rPr>
        <w:t>mainly</w:t>
      </w:r>
      <w:r w:rsidR="004844C0" w:rsidRPr="004844C0">
        <w:rPr>
          <w:rFonts w:ascii="Arial" w:hAnsi="Arial" w:cs="Arial"/>
          <w:color w:val="000000"/>
          <w:shd w:val="clear" w:color="auto" w:fill="FFFFFF"/>
        </w:rPr>
        <w:t xml:space="preserve"> uses technology to innovate and </w:t>
      </w:r>
      <w:r w:rsidR="0096264C">
        <w:rPr>
          <w:rFonts w:ascii="Arial" w:hAnsi="Arial" w:cs="Arial"/>
          <w:color w:val="000000"/>
          <w:shd w:val="clear" w:color="auto" w:fill="FFFFFF"/>
        </w:rPr>
        <w:t xml:space="preserve">find ways to </w:t>
      </w:r>
      <w:r w:rsidR="004844C0" w:rsidRPr="004844C0">
        <w:rPr>
          <w:rFonts w:ascii="Arial" w:hAnsi="Arial" w:cs="Arial"/>
          <w:color w:val="000000"/>
          <w:shd w:val="clear" w:color="auto" w:fill="FFFFFF"/>
        </w:rPr>
        <w:t xml:space="preserve">improve like drone delivery, cashier-less stores, robotized warehouses, AI development. </w:t>
      </w:r>
      <w:r w:rsidR="00D11F52">
        <w:rPr>
          <w:rFonts w:ascii="Arial" w:hAnsi="Arial" w:cs="Arial"/>
          <w:color w:val="000000"/>
          <w:shd w:val="clear" w:color="auto" w:fill="FFFFFF"/>
        </w:rPr>
        <w:t xml:space="preserve">In the human resource department, workers are encouraged to innovate and develop better ways </w:t>
      </w:r>
      <w:r w:rsidR="00D11F52">
        <w:rPr>
          <w:rFonts w:ascii="Arial" w:hAnsi="Arial" w:cs="Arial"/>
          <w:color w:val="000000"/>
          <w:shd w:val="clear" w:color="auto" w:fill="FFFFFF"/>
        </w:rPr>
        <w:lastRenderedPageBreak/>
        <w:t xml:space="preserve">of fulfilling the service. </w:t>
      </w:r>
      <w:r w:rsidR="004844C0">
        <w:rPr>
          <w:rFonts w:ascii="Arial" w:hAnsi="Arial" w:cs="Arial"/>
          <w:color w:val="000000"/>
          <w:shd w:val="clear" w:color="auto" w:fill="FFFFFF"/>
        </w:rPr>
        <w:t xml:space="preserve">This value is focused towards improving the </w:t>
      </w:r>
      <w:r w:rsidR="00D11F52">
        <w:rPr>
          <w:rFonts w:ascii="Arial" w:hAnsi="Arial" w:cs="Arial"/>
          <w:color w:val="000000"/>
          <w:shd w:val="clear" w:color="auto" w:fill="FFFFFF"/>
        </w:rPr>
        <w:t>quality</w:t>
      </w:r>
      <w:r w:rsidR="004844C0">
        <w:rPr>
          <w:rFonts w:ascii="Arial" w:hAnsi="Arial" w:cs="Arial"/>
          <w:color w:val="000000"/>
          <w:shd w:val="clear" w:color="auto" w:fill="FFFFFF"/>
        </w:rPr>
        <w:t xml:space="preserve"> of their operations</w:t>
      </w:r>
      <w:r w:rsidR="00D11F52">
        <w:rPr>
          <w:rFonts w:ascii="Arial" w:hAnsi="Arial" w:cs="Arial"/>
          <w:color w:val="000000"/>
          <w:shd w:val="clear" w:color="auto" w:fill="FFFFFF"/>
        </w:rPr>
        <w:t xml:space="preserve"> and keep the company at the forefront of innovation</w:t>
      </w:r>
      <w:r w:rsidR="004844C0">
        <w:rPr>
          <w:rFonts w:ascii="Arial" w:hAnsi="Arial" w:cs="Arial"/>
          <w:color w:val="000000"/>
          <w:shd w:val="clear" w:color="auto" w:fill="FFFFFF"/>
        </w:rPr>
        <w:t>.</w:t>
      </w:r>
      <w:r w:rsidR="00D11F52">
        <w:rPr>
          <w:rFonts w:ascii="Arial" w:hAnsi="Arial" w:cs="Arial"/>
          <w:color w:val="000000"/>
          <w:shd w:val="clear" w:color="auto" w:fill="FFFFFF"/>
        </w:rPr>
        <w:t xml:space="preserve"> </w:t>
      </w:r>
    </w:p>
    <w:p w14:paraId="0C731A08" w14:textId="5D96AB3A" w:rsidR="000D5E08" w:rsidRDefault="00A645E4" w:rsidP="000D5E08">
      <w:pPr>
        <w:pStyle w:val="ListParagraph"/>
        <w:numPr>
          <w:ilvl w:val="0"/>
          <w:numId w:val="1"/>
        </w:numPr>
        <w:rPr>
          <w:rFonts w:ascii="Arial" w:hAnsi="Arial" w:cs="Arial"/>
          <w:color w:val="000000"/>
          <w:shd w:val="clear" w:color="auto" w:fill="FFFFFF"/>
        </w:rPr>
      </w:pPr>
      <w:r w:rsidRPr="004844C0">
        <w:rPr>
          <w:rFonts w:ascii="Arial" w:hAnsi="Arial" w:cs="Arial"/>
          <w:color w:val="000000"/>
          <w:shd w:val="clear" w:color="auto" w:fill="FFFFFF"/>
        </w:rPr>
        <w:t>Focus on long-term thinking</w:t>
      </w:r>
      <w:r w:rsidR="00EF1C86" w:rsidRPr="004844C0">
        <w:rPr>
          <w:rFonts w:ascii="Arial" w:hAnsi="Arial" w:cs="Arial"/>
          <w:color w:val="000000"/>
          <w:shd w:val="clear" w:color="auto" w:fill="FFFFFF"/>
        </w:rPr>
        <w:t xml:space="preserve"> </w:t>
      </w:r>
      <w:r w:rsidR="000D5E08">
        <w:rPr>
          <w:rFonts w:ascii="Arial" w:hAnsi="Arial" w:cs="Arial"/>
          <w:color w:val="000000"/>
          <w:shd w:val="clear" w:color="auto" w:fill="FFFFFF"/>
        </w:rPr>
        <w:t xml:space="preserve">is another core value at Amazon, and stems from the belief that the company should not sacrifice long term value over short term gains. From the beginning </w:t>
      </w:r>
      <w:r w:rsidR="00311D95">
        <w:rPr>
          <w:rFonts w:ascii="Arial" w:hAnsi="Arial" w:cs="Arial"/>
          <w:color w:val="000000"/>
          <w:shd w:val="clear" w:color="auto" w:fill="FFFFFF"/>
        </w:rPr>
        <w:t>it</w:t>
      </w:r>
      <w:r w:rsidR="000D5E08">
        <w:rPr>
          <w:rFonts w:ascii="Arial" w:hAnsi="Arial" w:cs="Arial"/>
          <w:color w:val="000000"/>
          <w:shd w:val="clear" w:color="auto" w:fill="FFFFFF"/>
        </w:rPr>
        <w:t xml:space="preserve"> has focused on improving the customer experience by perfecting technologies </w:t>
      </w:r>
      <w:r w:rsidR="000D5E08" w:rsidRPr="000D5E08">
        <w:rPr>
          <w:rFonts w:ascii="Arial" w:hAnsi="Arial" w:cs="Arial"/>
          <w:color w:val="000000"/>
          <w:shd w:val="clear" w:color="auto" w:fill="FFFFFF"/>
        </w:rPr>
        <w:t>(Bezos, 1997)</w:t>
      </w:r>
      <w:r w:rsidR="000D5E08">
        <w:rPr>
          <w:rFonts w:ascii="Arial" w:hAnsi="Arial" w:cs="Arial"/>
          <w:color w:val="000000"/>
          <w:shd w:val="clear" w:color="auto" w:fill="FFFFFF"/>
        </w:rPr>
        <w:t xml:space="preserve">. </w:t>
      </w:r>
      <w:r w:rsidR="00311D95">
        <w:rPr>
          <w:rFonts w:ascii="Arial" w:hAnsi="Arial" w:cs="Arial"/>
          <w:color w:val="000000"/>
          <w:shd w:val="clear" w:color="auto" w:fill="FFFFFF"/>
        </w:rPr>
        <w:t xml:space="preserve">The founder and senior staff claim to plan ahead by thinking ‘three years out’ </w:t>
      </w:r>
      <w:r w:rsidR="00311D95" w:rsidRPr="00311D95">
        <w:rPr>
          <w:rFonts w:ascii="Arial" w:hAnsi="Arial" w:cs="Arial"/>
          <w:color w:val="000000"/>
          <w:shd w:val="clear" w:color="auto" w:fill="FFFFFF"/>
        </w:rPr>
        <w:t>(Scipioni, 2020)</w:t>
      </w:r>
      <w:r w:rsidR="00311D95">
        <w:rPr>
          <w:rFonts w:ascii="Arial" w:hAnsi="Arial" w:cs="Arial"/>
          <w:color w:val="000000"/>
          <w:shd w:val="clear" w:color="auto" w:fill="FFFFFF"/>
        </w:rPr>
        <w:t>.</w:t>
      </w:r>
    </w:p>
    <w:p w14:paraId="41F61DEA" w14:textId="4B51A863" w:rsidR="00311D95" w:rsidRDefault="00311D95" w:rsidP="00311D95">
      <w:pPr>
        <w:rPr>
          <w:rFonts w:ascii="Arial" w:hAnsi="Arial" w:cs="Arial"/>
          <w:color w:val="000000"/>
          <w:shd w:val="clear" w:color="auto" w:fill="FFFFFF"/>
        </w:rPr>
      </w:pPr>
    </w:p>
    <w:p w14:paraId="71242B8D" w14:textId="0DC7D44F" w:rsidR="007B6DCC" w:rsidRDefault="00311D95" w:rsidP="00FE01B8">
      <w:pPr>
        <w:rPr>
          <w:rFonts w:ascii="Arial" w:hAnsi="Arial" w:cs="Arial"/>
          <w:color w:val="000000"/>
          <w:shd w:val="clear" w:color="auto" w:fill="FFFFFF"/>
        </w:rPr>
      </w:pPr>
      <w:r>
        <w:rPr>
          <w:rFonts w:ascii="Arial" w:hAnsi="Arial" w:cs="Arial"/>
          <w:color w:val="000000"/>
          <w:shd w:val="clear" w:color="auto" w:fill="FFFFFF"/>
        </w:rPr>
        <w:t xml:space="preserve">There is controversy around Amazon’s practices in </w:t>
      </w:r>
      <w:r w:rsidR="00D700B0">
        <w:rPr>
          <w:rFonts w:ascii="Arial" w:hAnsi="Arial" w:cs="Arial"/>
          <w:color w:val="000000"/>
          <w:shd w:val="clear" w:color="auto" w:fill="FFFFFF"/>
        </w:rPr>
        <w:t>its</w:t>
      </w:r>
      <w:r>
        <w:rPr>
          <w:rFonts w:ascii="Arial" w:hAnsi="Arial" w:cs="Arial"/>
          <w:color w:val="000000"/>
          <w:shd w:val="clear" w:color="auto" w:fill="FFFFFF"/>
        </w:rPr>
        <w:t xml:space="preserve"> warehouses, the focus towards customer obsession pushes employees to work long hours and are given unattainable targets</w:t>
      </w:r>
      <w:r w:rsidR="00901FC2">
        <w:rPr>
          <w:rFonts w:ascii="Arial" w:hAnsi="Arial" w:cs="Arial"/>
          <w:color w:val="000000"/>
          <w:shd w:val="clear" w:color="auto" w:fill="FFFFFF"/>
        </w:rPr>
        <w:t xml:space="preserve">. </w:t>
      </w:r>
      <w:r w:rsidR="00D700B0">
        <w:rPr>
          <w:rFonts w:ascii="Arial" w:hAnsi="Arial" w:cs="Arial"/>
          <w:color w:val="000000"/>
          <w:shd w:val="clear" w:color="auto" w:fill="FFFFFF"/>
        </w:rPr>
        <w:t>It pushes workers to their limits and rewards those who perform the best</w:t>
      </w:r>
      <w:r w:rsidR="0096264C">
        <w:rPr>
          <w:rFonts w:ascii="Arial" w:hAnsi="Arial" w:cs="Arial"/>
          <w:color w:val="000000"/>
          <w:shd w:val="clear" w:color="auto" w:fill="FFFFFF"/>
        </w:rPr>
        <w:t xml:space="preserve"> while penalising those who fail to meet expectations.</w:t>
      </w:r>
      <w:r w:rsidR="00D700B0">
        <w:rPr>
          <w:rFonts w:ascii="Arial" w:hAnsi="Arial" w:cs="Arial"/>
          <w:color w:val="000000"/>
          <w:shd w:val="clear" w:color="auto" w:fill="FFFFFF"/>
        </w:rPr>
        <w:t xml:space="preserve"> In line with the operational excellence value the company provides opportunities to carry out task</w:t>
      </w:r>
      <w:r w:rsidR="0096264C">
        <w:rPr>
          <w:rFonts w:ascii="Arial" w:hAnsi="Arial" w:cs="Arial"/>
          <w:color w:val="000000"/>
          <w:shd w:val="clear" w:color="auto" w:fill="FFFFFF"/>
        </w:rPr>
        <w:t>s</w:t>
      </w:r>
      <w:r w:rsidR="00D700B0">
        <w:rPr>
          <w:rFonts w:ascii="Arial" w:hAnsi="Arial" w:cs="Arial"/>
          <w:color w:val="000000"/>
          <w:shd w:val="clear" w:color="auto" w:fill="FFFFFF"/>
        </w:rPr>
        <w:t xml:space="preserve"> with increase</w:t>
      </w:r>
      <w:r w:rsidR="00D11F52">
        <w:rPr>
          <w:rFonts w:ascii="Arial" w:hAnsi="Arial" w:cs="Arial"/>
          <w:color w:val="000000"/>
          <w:shd w:val="clear" w:color="auto" w:fill="FFFFFF"/>
        </w:rPr>
        <w:t>d</w:t>
      </w:r>
      <w:r w:rsidR="00D700B0">
        <w:rPr>
          <w:rFonts w:ascii="Arial" w:hAnsi="Arial" w:cs="Arial"/>
          <w:color w:val="000000"/>
          <w:shd w:val="clear" w:color="auto" w:fill="FFFFFF"/>
        </w:rPr>
        <w:t xml:space="preserve"> efficiency. An investigation conducted by New York Times in 2015 provided insight in the workplaces </w:t>
      </w:r>
      <w:bookmarkStart w:id="4" w:name="_Hlk80877620"/>
      <w:r w:rsidR="00D700B0" w:rsidRPr="00D700B0">
        <w:rPr>
          <w:rFonts w:ascii="Arial" w:hAnsi="Arial" w:cs="Arial"/>
          <w:color w:val="000000"/>
          <w:shd w:val="clear" w:color="auto" w:fill="FFFFFF"/>
        </w:rPr>
        <w:t>(Kantor and Streitfeld, 2015)</w:t>
      </w:r>
      <w:bookmarkEnd w:id="4"/>
      <w:r w:rsidR="00D700B0">
        <w:rPr>
          <w:rFonts w:ascii="Arial" w:hAnsi="Arial" w:cs="Arial"/>
          <w:color w:val="000000"/>
          <w:shd w:val="clear" w:color="auto" w:fill="FFFFFF"/>
        </w:rPr>
        <w:t xml:space="preserve"> and how culture affects it’s employees. Their</w:t>
      </w:r>
      <w:r w:rsidR="00A00859">
        <w:rPr>
          <w:rFonts w:ascii="Arial" w:hAnsi="Arial" w:cs="Arial"/>
          <w:color w:val="000000"/>
          <w:shd w:val="clear" w:color="auto" w:fill="FFFFFF"/>
        </w:rPr>
        <w:t xml:space="preserve"> performance is </w:t>
      </w:r>
      <w:r w:rsidR="00D700B0">
        <w:rPr>
          <w:rFonts w:ascii="Arial" w:hAnsi="Arial" w:cs="Arial"/>
          <w:color w:val="000000"/>
          <w:shd w:val="clear" w:color="auto" w:fill="FFFFFF"/>
        </w:rPr>
        <w:t xml:space="preserve">strictly </w:t>
      </w:r>
      <w:r w:rsidR="00A00859">
        <w:rPr>
          <w:rFonts w:ascii="Arial" w:hAnsi="Arial" w:cs="Arial"/>
          <w:color w:val="000000"/>
          <w:shd w:val="clear" w:color="auto" w:fill="FFFFFF"/>
        </w:rPr>
        <w:t xml:space="preserve">monitored </w:t>
      </w:r>
      <w:r w:rsidR="00D700B0">
        <w:rPr>
          <w:rFonts w:ascii="Arial" w:hAnsi="Arial" w:cs="Arial"/>
          <w:color w:val="000000"/>
          <w:shd w:val="clear" w:color="auto" w:fill="FFFFFF"/>
        </w:rPr>
        <w:t>and t</w:t>
      </w:r>
      <w:r w:rsidR="0032119C">
        <w:rPr>
          <w:rFonts w:ascii="Arial" w:hAnsi="Arial" w:cs="Arial"/>
          <w:color w:val="000000"/>
          <w:shd w:val="clear" w:color="auto" w:fill="FFFFFF"/>
        </w:rPr>
        <w:t>he least performing workers face penalties</w:t>
      </w:r>
      <w:r w:rsidR="008C13FE">
        <w:rPr>
          <w:rFonts w:ascii="Arial" w:hAnsi="Arial" w:cs="Arial"/>
          <w:color w:val="000000"/>
          <w:shd w:val="clear" w:color="auto" w:fill="FFFFFF"/>
        </w:rPr>
        <w:t xml:space="preserve">. </w:t>
      </w:r>
      <w:r w:rsidR="00D700B0">
        <w:rPr>
          <w:rFonts w:ascii="Arial" w:hAnsi="Arial" w:cs="Arial"/>
          <w:color w:val="000000"/>
          <w:shd w:val="clear" w:color="auto" w:fill="FFFFFF"/>
        </w:rPr>
        <w:t>Employees</w:t>
      </w:r>
      <w:r w:rsidR="003F1D0D">
        <w:rPr>
          <w:rFonts w:ascii="Arial" w:hAnsi="Arial" w:cs="Arial"/>
          <w:color w:val="000000"/>
          <w:shd w:val="clear" w:color="auto" w:fill="FFFFFF"/>
        </w:rPr>
        <w:t xml:space="preserve"> are encouraged to </w:t>
      </w:r>
      <w:r w:rsidR="0032119C">
        <w:rPr>
          <w:rFonts w:ascii="Arial" w:hAnsi="Arial" w:cs="Arial"/>
          <w:color w:val="000000"/>
          <w:shd w:val="clear" w:color="auto" w:fill="FFFFFF"/>
        </w:rPr>
        <w:t>provide feedback on each other’s performance</w:t>
      </w:r>
      <w:r w:rsidR="008C13FE">
        <w:rPr>
          <w:rFonts w:ascii="Arial" w:hAnsi="Arial" w:cs="Arial"/>
          <w:color w:val="000000"/>
          <w:shd w:val="clear" w:color="auto" w:fill="FFFFFF"/>
        </w:rPr>
        <w:t xml:space="preserve"> and avoid being ‘the last’ </w:t>
      </w:r>
      <w:r w:rsidR="0096264C">
        <w:rPr>
          <w:rFonts w:ascii="Arial" w:hAnsi="Arial" w:cs="Arial"/>
          <w:color w:val="000000"/>
          <w:shd w:val="clear" w:color="auto" w:fill="FFFFFF"/>
        </w:rPr>
        <w:t>or</w:t>
      </w:r>
      <w:r w:rsidR="008C13FE">
        <w:rPr>
          <w:rFonts w:ascii="Arial" w:hAnsi="Arial" w:cs="Arial"/>
          <w:color w:val="000000"/>
          <w:shd w:val="clear" w:color="auto" w:fill="FFFFFF"/>
        </w:rPr>
        <w:t xml:space="preserve"> face negative consequences.</w:t>
      </w:r>
      <w:r w:rsidR="004A6308">
        <w:rPr>
          <w:rFonts w:ascii="Arial" w:hAnsi="Arial" w:cs="Arial"/>
          <w:color w:val="000000"/>
          <w:shd w:val="clear" w:color="auto" w:fill="FFFFFF"/>
        </w:rPr>
        <w:t xml:space="preserve"> </w:t>
      </w:r>
      <w:r w:rsidR="003F1D0D">
        <w:rPr>
          <w:rFonts w:ascii="Arial" w:hAnsi="Arial" w:cs="Arial"/>
          <w:color w:val="000000"/>
          <w:shd w:val="clear" w:color="auto" w:fill="FFFFFF"/>
        </w:rPr>
        <w:t>A survey by Payscale found that Amazon was among the top companies with the least loyal employees</w:t>
      </w:r>
      <w:r w:rsidR="0096264C">
        <w:rPr>
          <w:rFonts w:ascii="Arial" w:hAnsi="Arial" w:cs="Arial"/>
          <w:color w:val="000000"/>
          <w:shd w:val="clear" w:color="auto" w:fill="FFFFFF"/>
        </w:rPr>
        <w:t>, and the average tenue for workers is just 1 year</w:t>
      </w:r>
      <w:r w:rsidR="004A6308">
        <w:rPr>
          <w:rFonts w:ascii="Arial" w:hAnsi="Arial" w:cs="Arial"/>
          <w:color w:val="000000"/>
          <w:shd w:val="clear" w:color="auto" w:fill="FFFFFF"/>
        </w:rPr>
        <w:t xml:space="preserve"> </w:t>
      </w:r>
      <w:r w:rsidR="004A6308" w:rsidRPr="004A6308">
        <w:rPr>
          <w:rFonts w:ascii="Arial" w:hAnsi="Arial" w:cs="Arial"/>
          <w:color w:val="000000"/>
          <w:shd w:val="clear" w:color="auto" w:fill="FFFFFF"/>
        </w:rPr>
        <w:t>(</w:t>
      </w:r>
      <w:r w:rsidR="004A6308">
        <w:rPr>
          <w:rFonts w:ascii="Arial" w:hAnsi="Arial" w:cs="Arial"/>
          <w:color w:val="000000"/>
          <w:shd w:val="clear" w:color="auto" w:fill="FFFFFF"/>
        </w:rPr>
        <w:t>PayScale</w:t>
      </w:r>
      <w:r w:rsidR="004A6308" w:rsidRPr="004A6308">
        <w:rPr>
          <w:rFonts w:ascii="Arial" w:hAnsi="Arial" w:cs="Arial"/>
          <w:color w:val="000000"/>
          <w:shd w:val="clear" w:color="auto" w:fill="FFFFFF"/>
        </w:rPr>
        <w:t>, 2020)</w:t>
      </w:r>
      <w:r w:rsidR="00D11F52">
        <w:rPr>
          <w:rFonts w:ascii="Arial" w:hAnsi="Arial" w:cs="Arial"/>
          <w:color w:val="000000"/>
          <w:shd w:val="clear" w:color="auto" w:fill="FFFFFF"/>
        </w:rPr>
        <w:t>. At the opposite side, the company</w:t>
      </w:r>
      <w:r w:rsidR="001F7660">
        <w:rPr>
          <w:rFonts w:ascii="Arial" w:hAnsi="Arial" w:cs="Arial"/>
          <w:color w:val="000000"/>
          <w:shd w:val="clear" w:color="auto" w:fill="FFFFFF"/>
        </w:rPr>
        <w:t xml:space="preserve"> rewards the most talented</w:t>
      </w:r>
      <w:r w:rsidR="00D11F52">
        <w:rPr>
          <w:rFonts w:ascii="Arial" w:hAnsi="Arial" w:cs="Arial"/>
          <w:color w:val="000000"/>
          <w:shd w:val="clear" w:color="auto" w:fill="FFFFFF"/>
        </w:rPr>
        <w:t xml:space="preserve"> provid</w:t>
      </w:r>
      <w:r w:rsidR="001F7660">
        <w:rPr>
          <w:rFonts w:ascii="Arial" w:hAnsi="Arial" w:cs="Arial"/>
          <w:color w:val="000000"/>
          <w:shd w:val="clear" w:color="auto" w:fill="FFFFFF"/>
        </w:rPr>
        <w:t>ing</w:t>
      </w:r>
      <w:r w:rsidR="00D11F52">
        <w:rPr>
          <w:rFonts w:ascii="Arial" w:hAnsi="Arial" w:cs="Arial"/>
          <w:color w:val="000000"/>
          <w:shd w:val="clear" w:color="auto" w:fill="FFFFFF"/>
        </w:rPr>
        <w:t xml:space="preserve"> growth opportunities and</w:t>
      </w:r>
      <w:r w:rsidR="001F7660">
        <w:rPr>
          <w:rFonts w:ascii="Arial" w:hAnsi="Arial" w:cs="Arial"/>
          <w:color w:val="000000"/>
          <w:shd w:val="clear" w:color="auto" w:fill="FFFFFF"/>
        </w:rPr>
        <w:t xml:space="preserve"> access to advanced development programs. </w:t>
      </w:r>
      <w:r w:rsidR="003F1D0D">
        <w:rPr>
          <w:rFonts w:ascii="Arial" w:hAnsi="Arial" w:cs="Arial"/>
          <w:color w:val="000000"/>
          <w:shd w:val="clear" w:color="auto" w:fill="FFFFFF"/>
        </w:rPr>
        <w:t>The brand image of the company is a motivation for employees</w:t>
      </w:r>
      <w:r w:rsidR="001F7660">
        <w:rPr>
          <w:rFonts w:ascii="Arial" w:hAnsi="Arial" w:cs="Arial"/>
          <w:color w:val="000000"/>
          <w:shd w:val="clear" w:color="auto" w:fill="FFFFFF"/>
        </w:rPr>
        <w:t xml:space="preserve"> and attracts highly skilled and creative people that share the company values. </w:t>
      </w:r>
      <w:r w:rsidR="008C13FE">
        <w:rPr>
          <w:rFonts w:ascii="Arial" w:hAnsi="Arial" w:cs="Arial"/>
          <w:color w:val="000000"/>
          <w:shd w:val="clear" w:color="auto" w:fill="FFFFFF"/>
        </w:rPr>
        <w:t xml:space="preserve">In conclusion, the workers behaviour in Amazon’s workplaces can be </w:t>
      </w:r>
      <w:r w:rsidR="001F7660">
        <w:rPr>
          <w:rFonts w:ascii="Arial" w:hAnsi="Arial" w:cs="Arial"/>
          <w:color w:val="000000"/>
          <w:shd w:val="clear" w:color="auto" w:fill="FFFFFF"/>
        </w:rPr>
        <w:t xml:space="preserve">very competitive and </w:t>
      </w:r>
      <w:r w:rsidR="0083672B">
        <w:rPr>
          <w:rFonts w:ascii="Arial" w:hAnsi="Arial" w:cs="Arial"/>
          <w:color w:val="000000"/>
          <w:shd w:val="clear" w:color="auto" w:fill="FFFFFF"/>
        </w:rPr>
        <w:t>depending on their personal values the high requirements can be a source for both recognition and stress. It has been</w:t>
      </w:r>
      <w:r w:rsidR="001F7660">
        <w:rPr>
          <w:rFonts w:ascii="Arial" w:hAnsi="Arial" w:cs="Arial"/>
          <w:color w:val="000000"/>
          <w:shd w:val="clear" w:color="auto" w:fill="FFFFFF"/>
        </w:rPr>
        <w:t xml:space="preserve"> </w:t>
      </w:r>
      <w:r w:rsidR="0032119C">
        <w:rPr>
          <w:rFonts w:ascii="Arial" w:hAnsi="Arial" w:cs="Arial"/>
          <w:color w:val="000000"/>
          <w:shd w:val="clear" w:color="auto" w:fill="FFFFFF"/>
        </w:rPr>
        <w:t>described by a former executive as ‘the greatest place I hate to work’</w:t>
      </w:r>
      <w:r w:rsidR="0083672B" w:rsidRPr="0083672B">
        <w:rPr>
          <w:rFonts w:ascii="Arial" w:hAnsi="Arial" w:cs="Arial"/>
          <w:color w:val="000000"/>
          <w:shd w:val="clear" w:color="auto" w:fill="FFFFFF"/>
        </w:rPr>
        <w:t>(Kantor and Streitfeld, 2015)</w:t>
      </w:r>
      <w:r w:rsidR="001F7660">
        <w:rPr>
          <w:rFonts w:ascii="Arial" w:hAnsi="Arial" w:cs="Arial"/>
          <w:color w:val="000000"/>
          <w:shd w:val="clear" w:color="auto" w:fill="FFFFFF"/>
        </w:rPr>
        <w:t>.</w:t>
      </w:r>
    </w:p>
    <w:p w14:paraId="00151B04" w14:textId="77777777" w:rsidR="0083672B" w:rsidRDefault="00517D7D" w:rsidP="0083672B">
      <w:pPr>
        <w:rPr>
          <w:rFonts w:ascii="Arial" w:hAnsi="Arial" w:cs="Arial"/>
          <w:color w:val="000000"/>
          <w:shd w:val="clear" w:color="auto" w:fill="FFFFFF"/>
        </w:rPr>
      </w:pPr>
      <w:r w:rsidRPr="00EB2BE2">
        <w:rPr>
          <w:rFonts w:ascii="Arial" w:hAnsi="Arial" w:cs="Arial"/>
          <w:color w:val="000000"/>
          <w:shd w:val="clear" w:color="auto" w:fill="FFFFFF"/>
        </w:rPr>
        <w:t xml:space="preserve">In the light of COVID-19 Amazon was quick to </w:t>
      </w:r>
      <w:r w:rsidR="00D5649F" w:rsidRPr="00EB2BE2">
        <w:rPr>
          <w:rFonts w:ascii="Arial" w:hAnsi="Arial" w:cs="Arial"/>
          <w:color w:val="000000"/>
          <w:shd w:val="clear" w:color="auto" w:fill="FFFFFF"/>
        </w:rPr>
        <w:t>adapt to the situation, providing over $2.5 billion to employees and establishing a relief fund, making changes to the workplaces to conform with guidelines, launching testing sites and providing bonuses to workers that get the COVID vaccine (Proxy Statement, 2021).</w:t>
      </w:r>
      <w:r w:rsidR="0050510A" w:rsidRPr="00EB2BE2">
        <w:rPr>
          <w:rFonts w:ascii="Arial" w:hAnsi="Arial" w:cs="Arial"/>
          <w:color w:val="000000"/>
          <w:shd w:val="clear" w:color="auto" w:fill="FFFFFF"/>
        </w:rPr>
        <w:t xml:space="preserve"> Even with these great changes their stated principles which are focused around serving the customer</w:t>
      </w:r>
      <w:r w:rsidR="006960DC" w:rsidRPr="00EB2BE2">
        <w:rPr>
          <w:rFonts w:ascii="Arial" w:hAnsi="Arial" w:cs="Arial"/>
          <w:color w:val="000000"/>
          <w:shd w:val="clear" w:color="auto" w:fill="FFFFFF"/>
        </w:rPr>
        <w:t>, innovation, priority for operation performance and long-term thinking</w:t>
      </w:r>
      <w:r w:rsidR="0050510A" w:rsidRPr="00EB2BE2">
        <w:rPr>
          <w:rFonts w:ascii="Arial" w:hAnsi="Arial" w:cs="Arial"/>
        </w:rPr>
        <w:t xml:space="preserve"> </w:t>
      </w:r>
      <w:r w:rsidR="00A645E4" w:rsidRPr="00A645E4">
        <w:rPr>
          <w:rFonts w:ascii="Arial" w:hAnsi="Arial" w:cs="Arial"/>
          <w:color w:val="000000"/>
          <w:shd w:val="clear" w:color="auto" w:fill="FFFFFF"/>
        </w:rPr>
        <w:t>(How we operate, 2021)</w:t>
      </w:r>
      <w:r w:rsidR="00A645E4">
        <w:rPr>
          <w:rFonts w:ascii="Arial" w:hAnsi="Arial" w:cs="Arial"/>
          <w:color w:val="000000"/>
          <w:shd w:val="clear" w:color="auto" w:fill="FFFFFF"/>
        </w:rPr>
        <w:t xml:space="preserve"> </w:t>
      </w:r>
      <w:r w:rsidR="0050510A" w:rsidRPr="00EB2BE2">
        <w:rPr>
          <w:rFonts w:ascii="Arial" w:hAnsi="Arial" w:cs="Arial"/>
          <w:color w:val="000000"/>
          <w:shd w:val="clear" w:color="auto" w:fill="FFFFFF"/>
        </w:rPr>
        <w:t xml:space="preserve">have not adapted and seem to have </w:t>
      </w:r>
      <w:r w:rsidR="00E5577C" w:rsidRPr="00EB2BE2">
        <w:rPr>
          <w:rFonts w:ascii="Arial" w:hAnsi="Arial" w:cs="Arial"/>
          <w:color w:val="000000"/>
          <w:shd w:val="clear" w:color="auto" w:fill="FFFFFF"/>
        </w:rPr>
        <w:t>taken priority over other goals like being the world’s best employer, at the detriment of their workers</w:t>
      </w:r>
      <w:r w:rsidR="0050510A" w:rsidRPr="00EB2BE2">
        <w:rPr>
          <w:rFonts w:ascii="Arial" w:hAnsi="Arial" w:cs="Arial"/>
          <w:color w:val="000000"/>
          <w:shd w:val="clear" w:color="auto" w:fill="FFFFFF"/>
        </w:rPr>
        <w:t xml:space="preserve">. </w:t>
      </w:r>
      <w:r w:rsidR="006960DC" w:rsidRPr="00EB2BE2">
        <w:rPr>
          <w:rFonts w:ascii="Arial" w:hAnsi="Arial" w:cs="Arial"/>
          <w:color w:val="000000"/>
          <w:shd w:val="clear" w:color="auto" w:fill="FFFFFF"/>
        </w:rPr>
        <w:t>In the fiscal year 2020</w:t>
      </w:r>
      <w:r w:rsidR="0050510A" w:rsidRPr="00EB2BE2">
        <w:rPr>
          <w:rFonts w:ascii="Arial" w:hAnsi="Arial" w:cs="Arial"/>
          <w:color w:val="000000"/>
          <w:shd w:val="clear" w:color="auto" w:fill="FFFFFF"/>
        </w:rPr>
        <w:t xml:space="preserve">, the company has seen record profits </w:t>
      </w:r>
      <w:r w:rsidR="006960DC" w:rsidRPr="00EB2BE2">
        <w:rPr>
          <w:rFonts w:ascii="Arial" w:hAnsi="Arial" w:cs="Arial"/>
          <w:color w:val="000000"/>
          <w:shd w:val="clear" w:color="auto" w:fill="FFFFFF"/>
        </w:rPr>
        <w:t>with 38% increase in revenue and 84% increase in net profits from the previous year</w:t>
      </w:r>
      <w:r w:rsidR="00E5577C" w:rsidRPr="00EB2BE2">
        <w:rPr>
          <w:rFonts w:ascii="Arial" w:hAnsi="Arial" w:cs="Arial"/>
          <w:color w:val="000000"/>
          <w:shd w:val="clear" w:color="auto" w:fill="FFFFFF"/>
        </w:rPr>
        <w:t xml:space="preserve"> owed greatly to general stores closure that propelled them to being a primary destination for shopping. Even though great importance was given to ensuring safety in the workplace through enhanced cleaning, respecting social distance measures, providing PPE and temperature checks, the company </w:t>
      </w:r>
      <w:r w:rsidR="00223C94" w:rsidRPr="00EB2BE2">
        <w:rPr>
          <w:rFonts w:ascii="Arial" w:hAnsi="Arial" w:cs="Arial"/>
          <w:color w:val="000000"/>
          <w:shd w:val="clear" w:color="auto" w:fill="FFFFFF"/>
        </w:rPr>
        <w:t>employed 500000 new workers in</w:t>
      </w:r>
      <w:r w:rsidR="00E5577C" w:rsidRPr="00EB2BE2">
        <w:rPr>
          <w:rFonts w:ascii="Arial" w:hAnsi="Arial" w:cs="Arial"/>
          <w:color w:val="000000"/>
          <w:shd w:val="clear" w:color="auto" w:fill="FFFFFF"/>
        </w:rPr>
        <w:t xml:space="preserve"> 2020 (</w:t>
      </w:r>
      <w:r w:rsidR="00223C94" w:rsidRPr="00EB2BE2">
        <w:rPr>
          <w:rFonts w:ascii="Arial" w:hAnsi="Arial" w:cs="Arial"/>
          <w:color w:val="000000"/>
          <w:shd w:val="clear" w:color="auto" w:fill="FFFFFF"/>
        </w:rPr>
        <w:t>Soper</w:t>
      </w:r>
      <w:r w:rsidR="00E5577C" w:rsidRPr="00EB2BE2">
        <w:rPr>
          <w:rFonts w:ascii="Arial" w:hAnsi="Arial" w:cs="Arial"/>
          <w:color w:val="000000"/>
          <w:shd w:val="clear" w:color="auto" w:fill="FFFFFF"/>
        </w:rPr>
        <w:t>, 2021) offsetting these measures with a great influx of workers that crowded the workspaces</w:t>
      </w:r>
      <w:r w:rsidR="0083672B">
        <w:rPr>
          <w:rFonts w:ascii="Arial" w:hAnsi="Arial" w:cs="Arial"/>
          <w:color w:val="000000"/>
          <w:shd w:val="clear" w:color="auto" w:fill="FFFFFF"/>
        </w:rPr>
        <w:t xml:space="preserve"> and increased the risk of exposure</w:t>
      </w:r>
      <w:r w:rsidR="001313AF" w:rsidRPr="00EB2BE2">
        <w:rPr>
          <w:rFonts w:ascii="Arial" w:hAnsi="Arial" w:cs="Arial"/>
          <w:color w:val="000000"/>
          <w:shd w:val="clear" w:color="auto" w:fill="FFFFFF"/>
        </w:rPr>
        <w:t xml:space="preserve">. As a result, almost 20000 workers were found to be infected </w:t>
      </w:r>
      <w:r w:rsidR="00622727" w:rsidRPr="00EB2BE2">
        <w:rPr>
          <w:rFonts w:ascii="Arial" w:hAnsi="Arial" w:cs="Arial"/>
          <w:color w:val="000000"/>
          <w:shd w:val="clear" w:color="auto" w:fill="FFFFFF"/>
        </w:rPr>
        <w:t>by</w:t>
      </w:r>
      <w:r w:rsidR="001313AF" w:rsidRPr="00EB2BE2">
        <w:rPr>
          <w:rFonts w:ascii="Arial" w:hAnsi="Arial" w:cs="Arial"/>
          <w:color w:val="000000"/>
          <w:shd w:val="clear" w:color="auto" w:fill="FFFFFF"/>
        </w:rPr>
        <w:t xml:space="preserve"> October 2020 </w:t>
      </w:r>
      <w:r w:rsidR="00622727" w:rsidRPr="00EB2BE2">
        <w:rPr>
          <w:rFonts w:ascii="Arial" w:hAnsi="Arial" w:cs="Arial"/>
          <w:color w:val="000000"/>
          <w:shd w:val="clear" w:color="auto" w:fill="FFFFFF"/>
        </w:rPr>
        <w:t xml:space="preserve">in the US </w:t>
      </w:r>
      <w:r w:rsidR="001313AF" w:rsidRPr="00EB2BE2">
        <w:rPr>
          <w:rFonts w:ascii="Arial" w:hAnsi="Arial" w:cs="Arial"/>
          <w:color w:val="000000"/>
          <w:shd w:val="clear" w:color="auto" w:fill="FFFFFF"/>
        </w:rPr>
        <w:t>(O'Brien, 2020). As restrictions were relaxed in the middle of 2021 internal report</w:t>
      </w:r>
      <w:r w:rsidR="00622727" w:rsidRPr="00EB2BE2">
        <w:rPr>
          <w:rFonts w:ascii="Arial" w:hAnsi="Arial" w:cs="Arial"/>
          <w:color w:val="000000"/>
          <w:shd w:val="clear" w:color="auto" w:fill="FFFFFF"/>
        </w:rPr>
        <w:t>s</w:t>
      </w:r>
      <w:r w:rsidR="001313AF" w:rsidRPr="00EB2BE2">
        <w:rPr>
          <w:rFonts w:ascii="Arial" w:hAnsi="Arial" w:cs="Arial"/>
          <w:color w:val="000000"/>
          <w:shd w:val="clear" w:color="auto" w:fill="FFFFFF"/>
        </w:rPr>
        <w:t xml:space="preserve"> suggested that the number of cases </w:t>
      </w:r>
      <w:r w:rsidR="00622727" w:rsidRPr="00EB2BE2">
        <w:rPr>
          <w:rFonts w:ascii="Arial" w:hAnsi="Arial" w:cs="Arial"/>
          <w:color w:val="000000"/>
          <w:shd w:val="clear" w:color="auto" w:fill="FFFFFF"/>
        </w:rPr>
        <w:t>are</w:t>
      </w:r>
      <w:r w:rsidR="001313AF" w:rsidRPr="00EB2BE2">
        <w:rPr>
          <w:rFonts w:ascii="Arial" w:hAnsi="Arial" w:cs="Arial"/>
          <w:color w:val="000000"/>
          <w:shd w:val="clear" w:color="auto" w:fill="FFFFFF"/>
        </w:rPr>
        <w:t xml:space="preserve"> spiking again even though no numbers were released </w:t>
      </w:r>
      <w:r w:rsidR="00622727" w:rsidRPr="00EB2BE2">
        <w:rPr>
          <w:rFonts w:ascii="Arial" w:hAnsi="Arial" w:cs="Arial"/>
          <w:color w:val="000000"/>
          <w:shd w:val="clear" w:color="auto" w:fill="FFFFFF"/>
        </w:rPr>
        <w:t xml:space="preserve">(Farviar and Glaser, 2021). </w:t>
      </w:r>
      <w:r w:rsidR="00223C94" w:rsidRPr="00EB2BE2">
        <w:rPr>
          <w:rFonts w:ascii="Arial" w:hAnsi="Arial" w:cs="Arial"/>
          <w:color w:val="000000"/>
          <w:shd w:val="clear" w:color="auto" w:fill="FFFFFF"/>
        </w:rPr>
        <w:t xml:space="preserve">Furthermore 2 employees were illegally fired after circulating a petition on Amazon’s pandemic safety protocols and raised money for workers at risk of contracting the virus (Paul, 2021). </w:t>
      </w:r>
      <w:r w:rsidR="00622727" w:rsidRPr="00EB2BE2">
        <w:rPr>
          <w:rFonts w:ascii="Arial" w:hAnsi="Arial" w:cs="Arial"/>
          <w:color w:val="000000"/>
          <w:shd w:val="clear" w:color="auto" w:fill="FFFFFF"/>
        </w:rPr>
        <w:t>These factors indicate that the company is more focused on profits and increasing their market share during crisis times rather than caring for the safety of their employees</w:t>
      </w:r>
      <w:r w:rsidR="00223C94" w:rsidRPr="00EB2BE2">
        <w:rPr>
          <w:rFonts w:ascii="Arial" w:hAnsi="Arial" w:cs="Arial"/>
          <w:color w:val="000000"/>
          <w:shd w:val="clear" w:color="auto" w:fill="FFFFFF"/>
        </w:rPr>
        <w:t xml:space="preserve"> and the main objectives are to serve as many customers as possible and operate at the highest capacity possible.</w:t>
      </w:r>
      <w:r w:rsidR="003264EE">
        <w:rPr>
          <w:rFonts w:ascii="Arial" w:hAnsi="Arial" w:cs="Arial"/>
          <w:color w:val="000000"/>
          <w:shd w:val="clear" w:color="auto" w:fill="FFFFFF"/>
        </w:rPr>
        <w:t xml:space="preserve"> </w:t>
      </w:r>
    </w:p>
    <w:p w14:paraId="63B6D729" w14:textId="70A18917" w:rsidR="006A70CF" w:rsidRPr="002C7B8E" w:rsidRDefault="00B03ABA" w:rsidP="0083672B">
      <w:pPr>
        <w:pStyle w:val="Heading1"/>
        <w:rPr>
          <w:rFonts w:ascii="Arial" w:hAnsi="Arial" w:cs="Arial"/>
          <w:color w:val="000000"/>
          <w:shd w:val="clear" w:color="auto" w:fill="FFFFFF"/>
        </w:rPr>
      </w:pPr>
      <w:bookmarkStart w:id="5" w:name="_Toc80958429"/>
      <w:r w:rsidRPr="002C7B8E">
        <w:rPr>
          <w:rFonts w:ascii="Arial" w:hAnsi="Arial" w:cs="Arial"/>
          <w:shd w:val="clear" w:color="auto" w:fill="FFFFFF"/>
        </w:rPr>
        <w:lastRenderedPageBreak/>
        <w:t>Management theories in Amazon</w:t>
      </w:r>
      <w:bookmarkEnd w:id="5"/>
    </w:p>
    <w:p w14:paraId="3E6BAA6F" w14:textId="437628CF" w:rsidR="00B305A4" w:rsidRDefault="00B305A4" w:rsidP="00B305A4"/>
    <w:p w14:paraId="4B5012ED" w14:textId="59F2DC19" w:rsidR="00B305A4" w:rsidRDefault="00B305A4" w:rsidP="00B305A4">
      <w:pPr>
        <w:rPr>
          <w:rFonts w:ascii="Arial" w:hAnsi="Arial" w:cs="Arial"/>
        </w:rPr>
      </w:pPr>
      <w:r>
        <w:rPr>
          <w:rFonts w:ascii="Arial" w:hAnsi="Arial" w:cs="Arial"/>
        </w:rPr>
        <w:t>Amazon is a unique company that had developed it’s own management technique. While there is no single model that can fully encompass the company’s practices, a number of management theories can be applied to better understand it’s general practices. The RED critical thinking model</w:t>
      </w:r>
      <w:r>
        <w:rPr>
          <w:rFonts w:ascii="Arial" w:hAnsi="Arial" w:cs="Arial"/>
          <w:noProof/>
        </w:rPr>
        <w:t xml:space="preserve"> (fig. 2)</w:t>
      </w:r>
      <w:r>
        <w:rPr>
          <w:rFonts w:ascii="Arial" w:hAnsi="Arial" w:cs="Arial"/>
        </w:rPr>
        <w:t xml:space="preserve"> is used to evaluate the theories and determine their applicability for Amazon.  </w:t>
      </w:r>
    </w:p>
    <w:p w14:paraId="32CF111F" w14:textId="4E8B7D9E" w:rsidR="00B305A4" w:rsidRDefault="00B305A4" w:rsidP="00B305A4">
      <w:pPr>
        <w:rPr>
          <w:rFonts w:ascii="Arial" w:hAnsi="Arial" w:cs="Arial"/>
        </w:rPr>
      </w:pPr>
      <w:r>
        <w:rPr>
          <w:rFonts w:ascii="Arial" w:hAnsi="Arial" w:cs="Arial"/>
          <w:noProof/>
        </w:rPr>
        <w:drawing>
          <wp:inline distT="0" distB="0" distL="0" distR="0" wp14:anchorId="0F1E0A37" wp14:editId="23FA25DE">
            <wp:extent cx="5305425" cy="2019300"/>
            <wp:effectExtent l="0" t="0" r="9525" b="0"/>
            <wp:docPr id="3" name="Picture 3" descr="fig. 2 RED critical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 2 RED critical think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5425" cy="2019300"/>
                    </a:xfrm>
                    <a:prstGeom prst="rect">
                      <a:avLst/>
                    </a:prstGeom>
                    <a:noFill/>
                    <a:ln>
                      <a:noFill/>
                    </a:ln>
                  </pic:spPr>
                </pic:pic>
              </a:graphicData>
            </a:graphic>
          </wp:inline>
        </w:drawing>
      </w:r>
    </w:p>
    <w:p w14:paraId="5F6AE44E" w14:textId="11912A22" w:rsidR="006F2136" w:rsidRDefault="005E2DD1" w:rsidP="00B305A4">
      <w:pPr>
        <w:rPr>
          <w:rFonts w:ascii="Arial" w:hAnsi="Arial" w:cs="Arial"/>
        </w:rPr>
      </w:pPr>
      <w:r>
        <w:rPr>
          <w:rFonts w:ascii="Arial" w:hAnsi="Arial" w:cs="Arial"/>
        </w:rPr>
        <w:t>In his 1911 book</w:t>
      </w:r>
      <w:r w:rsidR="0083672B">
        <w:rPr>
          <w:rFonts w:ascii="Arial" w:hAnsi="Arial" w:cs="Arial"/>
        </w:rPr>
        <w:t xml:space="preserve"> The Principles of Scientific Management</w:t>
      </w:r>
      <w:r>
        <w:rPr>
          <w:rFonts w:ascii="Arial" w:hAnsi="Arial" w:cs="Arial"/>
        </w:rPr>
        <w:t xml:space="preserve">, Frederick Taylor stressed that a manager’s job is to get the work done as efficiently as possible. </w:t>
      </w:r>
      <w:r w:rsidR="004737B3">
        <w:rPr>
          <w:rFonts w:ascii="Arial" w:hAnsi="Arial" w:cs="Arial"/>
        </w:rPr>
        <w:t>He details 4 principles through which to design the best way of achieving this:</w:t>
      </w:r>
      <w:r w:rsidR="00AB0908">
        <w:rPr>
          <w:rFonts w:ascii="Arial" w:hAnsi="Arial" w:cs="Arial"/>
        </w:rPr>
        <w:t xml:space="preserve"> 1</w:t>
      </w:r>
      <w:r w:rsidR="004737B3">
        <w:rPr>
          <w:rFonts w:ascii="Arial" w:hAnsi="Arial" w:cs="Arial"/>
        </w:rPr>
        <w:t xml:space="preserve"> </w:t>
      </w:r>
      <w:r w:rsidR="00AB0908">
        <w:rPr>
          <w:rFonts w:ascii="Arial" w:hAnsi="Arial" w:cs="Arial"/>
        </w:rPr>
        <w:t>D</w:t>
      </w:r>
      <w:r w:rsidR="004737B3">
        <w:rPr>
          <w:rFonts w:ascii="Arial" w:hAnsi="Arial" w:cs="Arial"/>
        </w:rPr>
        <w:t xml:space="preserve">evelop a science of each element from a type of work through analysing in detail the human movement, time required and measuring output. With this analysis </w:t>
      </w:r>
      <w:r w:rsidR="00AB0908">
        <w:rPr>
          <w:rFonts w:ascii="Arial" w:hAnsi="Arial" w:cs="Arial"/>
        </w:rPr>
        <w:t>improvements can be made to the</w:t>
      </w:r>
      <w:r w:rsidR="004737B3">
        <w:rPr>
          <w:rFonts w:ascii="Arial" w:hAnsi="Arial" w:cs="Arial"/>
        </w:rPr>
        <w:t xml:space="preserve"> tools and workstations used</w:t>
      </w:r>
      <w:r w:rsidR="00AB0908">
        <w:rPr>
          <w:rFonts w:ascii="Arial" w:hAnsi="Arial" w:cs="Arial"/>
        </w:rPr>
        <w:t xml:space="preserve">, the methods that take the least time and fewest steps can be determined and effectiveness can be increased. 2 Scientifically select and train the workers based on the assumption that each </w:t>
      </w:r>
      <w:r w:rsidR="00F40B02">
        <w:rPr>
          <w:rFonts w:ascii="Arial" w:hAnsi="Arial" w:cs="Arial"/>
        </w:rPr>
        <w:t>person</w:t>
      </w:r>
      <w:r w:rsidR="00AB0908">
        <w:rPr>
          <w:rFonts w:ascii="Arial" w:hAnsi="Arial" w:cs="Arial"/>
        </w:rPr>
        <w:t xml:space="preserve"> has different inclinations and the most fitted to the job should be selected</w:t>
      </w:r>
      <w:r w:rsidR="00F40B02">
        <w:rPr>
          <w:rFonts w:ascii="Arial" w:hAnsi="Arial" w:cs="Arial"/>
        </w:rPr>
        <w:t xml:space="preserve">. Work should be broken down in specific tasks and the manager must make the selection and train employees in the most effective way of performing the assigned task. 3 Educate workers and managers to understand the benefits of the scientific approach </w:t>
      </w:r>
      <w:r w:rsidR="004346B4">
        <w:rPr>
          <w:rFonts w:ascii="Arial" w:hAnsi="Arial" w:cs="Arial"/>
        </w:rPr>
        <w:t xml:space="preserve">to help coordinate between them and ensure they adhere to it’s principles. 4 Specialization of roles between managers and workers. </w:t>
      </w:r>
      <w:r w:rsidR="00FF1522">
        <w:rPr>
          <w:rFonts w:ascii="Arial" w:hAnsi="Arial" w:cs="Arial"/>
        </w:rPr>
        <w:t xml:space="preserve">Managers can focus on improving and supervising the systems and workers can concern themselves with following the given directions and performing the tasks. </w:t>
      </w:r>
      <w:r w:rsidR="00145095">
        <w:rPr>
          <w:rFonts w:ascii="Arial" w:hAnsi="Arial" w:cs="Arial"/>
        </w:rPr>
        <w:t>This principle assumes</w:t>
      </w:r>
      <w:r w:rsidR="004346B4">
        <w:rPr>
          <w:rFonts w:ascii="Arial" w:hAnsi="Arial" w:cs="Arial"/>
        </w:rPr>
        <w:t xml:space="preserve"> that when everyone understands it’s roles </w:t>
      </w:r>
      <w:r w:rsidR="00FF1522">
        <w:rPr>
          <w:rFonts w:ascii="Arial" w:hAnsi="Arial" w:cs="Arial"/>
        </w:rPr>
        <w:t>conflicts don’t</w:t>
      </w:r>
      <w:r w:rsidR="004346B4">
        <w:rPr>
          <w:rFonts w:ascii="Arial" w:hAnsi="Arial" w:cs="Arial"/>
        </w:rPr>
        <w:t xml:space="preserve"> arise since the scientific approach </w:t>
      </w:r>
      <w:r w:rsidR="00FF1522">
        <w:rPr>
          <w:rFonts w:ascii="Arial" w:hAnsi="Arial" w:cs="Arial"/>
        </w:rPr>
        <w:t>assigns the best roles to everyone and can be used to find the best solutions for each case (Taylor, 1911).</w:t>
      </w:r>
      <w:r w:rsidR="00513EB0">
        <w:rPr>
          <w:rFonts w:ascii="Arial" w:hAnsi="Arial" w:cs="Arial"/>
        </w:rPr>
        <w:t xml:space="preserve"> </w:t>
      </w:r>
      <w:r w:rsidR="00145095">
        <w:rPr>
          <w:rFonts w:ascii="Arial" w:hAnsi="Arial" w:cs="Arial"/>
        </w:rPr>
        <w:t xml:space="preserve">Taylor </w:t>
      </w:r>
      <w:r w:rsidR="00670FB3">
        <w:rPr>
          <w:rFonts w:ascii="Arial" w:hAnsi="Arial" w:cs="Arial"/>
        </w:rPr>
        <w:t xml:space="preserve">also </w:t>
      </w:r>
      <w:r w:rsidR="00145095">
        <w:rPr>
          <w:rFonts w:ascii="Arial" w:hAnsi="Arial" w:cs="Arial"/>
        </w:rPr>
        <w:t xml:space="preserve">argued </w:t>
      </w:r>
      <w:r w:rsidR="00670FB3">
        <w:rPr>
          <w:rFonts w:ascii="Arial" w:hAnsi="Arial" w:cs="Arial"/>
        </w:rPr>
        <w:t>that</w:t>
      </w:r>
      <w:r w:rsidR="008939F2">
        <w:rPr>
          <w:rFonts w:ascii="Arial" w:hAnsi="Arial" w:cs="Arial"/>
        </w:rPr>
        <w:t xml:space="preserve"> even though employees work more,</w:t>
      </w:r>
      <w:r w:rsidR="00670FB3">
        <w:rPr>
          <w:rFonts w:ascii="Arial" w:hAnsi="Arial" w:cs="Arial"/>
        </w:rPr>
        <w:t xml:space="preserve"> motivation can be improved by offering financial rewards to the </w:t>
      </w:r>
      <w:r w:rsidR="008939F2">
        <w:rPr>
          <w:rFonts w:ascii="Arial" w:hAnsi="Arial" w:cs="Arial"/>
        </w:rPr>
        <w:t>m</w:t>
      </w:r>
      <w:r w:rsidR="00670FB3">
        <w:rPr>
          <w:rFonts w:ascii="Arial" w:hAnsi="Arial" w:cs="Arial"/>
        </w:rPr>
        <w:t>ost productive workers</w:t>
      </w:r>
      <w:r w:rsidR="008779C5">
        <w:rPr>
          <w:rFonts w:ascii="Arial" w:hAnsi="Arial" w:cs="Arial"/>
        </w:rPr>
        <w:t>, and that managers and workers have equal rights in this structure.</w:t>
      </w:r>
      <w:r w:rsidR="006F2136">
        <w:rPr>
          <w:rFonts w:ascii="Arial" w:hAnsi="Arial" w:cs="Arial"/>
        </w:rPr>
        <w:t xml:space="preserve"> Despite </w:t>
      </w:r>
      <w:r w:rsidR="008779C5">
        <w:rPr>
          <w:rFonts w:ascii="Arial" w:hAnsi="Arial" w:cs="Arial"/>
        </w:rPr>
        <w:t>its</w:t>
      </w:r>
      <w:r w:rsidR="006F2136">
        <w:rPr>
          <w:rFonts w:ascii="Arial" w:hAnsi="Arial" w:cs="Arial"/>
        </w:rPr>
        <w:t xml:space="preserve"> improvements to management and profit maximisation, this theory has received criticism because it tends to use the human resource mechanically and create negligence towards employees at the workplace.</w:t>
      </w:r>
    </w:p>
    <w:p w14:paraId="18FACD7D" w14:textId="01BC910E" w:rsidR="00513EB0" w:rsidRDefault="00A90593" w:rsidP="00B305A4">
      <w:pPr>
        <w:rPr>
          <w:rFonts w:ascii="Arial" w:hAnsi="Arial" w:cs="Arial"/>
        </w:rPr>
      </w:pPr>
      <w:r>
        <w:rPr>
          <w:rFonts w:ascii="Arial" w:hAnsi="Arial" w:cs="Arial"/>
        </w:rPr>
        <w:t>In the distribution centres, Amazon uses</w:t>
      </w:r>
      <w:r w:rsidR="004A6308">
        <w:rPr>
          <w:rFonts w:ascii="Arial" w:hAnsi="Arial" w:cs="Arial"/>
        </w:rPr>
        <w:t xml:space="preserve"> sophisticated</w:t>
      </w:r>
      <w:r>
        <w:rPr>
          <w:rFonts w:ascii="Arial" w:hAnsi="Arial" w:cs="Arial"/>
        </w:rPr>
        <w:t xml:space="preserve"> technological systems to monitor and </w:t>
      </w:r>
      <w:r w:rsidR="004A6308">
        <w:rPr>
          <w:rFonts w:ascii="Arial" w:hAnsi="Arial" w:cs="Arial"/>
        </w:rPr>
        <w:t>manage</w:t>
      </w:r>
      <w:r w:rsidR="00145095">
        <w:rPr>
          <w:rFonts w:ascii="Arial" w:hAnsi="Arial" w:cs="Arial"/>
        </w:rPr>
        <w:t xml:space="preserve"> workers targets </w:t>
      </w:r>
      <w:r w:rsidR="004A6308">
        <w:rPr>
          <w:rFonts w:ascii="Arial" w:hAnsi="Arial" w:cs="Arial"/>
        </w:rPr>
        <w:t>and it is used as a tool to continuously enhance their efficiency. For the office workers it</w:t>
      </w:r>
      <w:r w:rsidR="00145095">
        <w:rPr>
          <w:rFonts w:ascii="Arial" w:hAnsi="Arial" w:cs="Arial"/>
        </w:rPr>
        <w:t xml:space="preserve"> runs “</w:t>
      </w:r>
      <w:r w:rsidR="00145095" w:rsidRPr="00145095">
        <w:rPr>
          <w:rFonts w:ascii="Arial" w:hAnsi="Arial" w:cs="Arial"/>
        </w:rPr>
        <w:t>a continual performance improvement algorithm on its staff</w:t>
      </w:r>
      <w:r w:rsidR="00145095">
        <w:rPr>
          <w:rFonts w:ascii="Arial" w:hAnsi="Arial" w:cs="Arial"/>
        </w:rPr>
        <w:t xml:space="preserve">” </w:t>
      </w:r>
      <w:r w:rsidR="004A6308">
        <w:rPr>
          <w:rFonts w:ascii="Arial" w:hAnsi="Arial" w:cs="Arial"/>
        </w:rPr>
        <w:t>that sets the tasks to be carried out in the warehouses</w:t>
      </w:r>
      <w:r w:rsidR="00145095" w:rsidRPr="00145095">
        <w:rPr>
          <w:rFonts w:ascii="Arial" w:hAnsi="Arial" w:cs="Arial"/>
        </w:rPr>
        <w:t>(Kantor and Streitfeld, 2015)</w:t>
      </w:r>
      <w:r w:rsidR="004A6308">
        <w:rPr>
          <w:rFonts w:ascii="Arial" w:hAnsi="Arial" w:cs="Arial"/>
        </w:rPr>
        <w:t xml:space="preserve"> </w:t>
      </w:r>
      <w:r w:rsidR="00145095">
        <w:rPr>
          <w:rFonts w:ascii="Arial" w:hAnsi="Arial" w:cs="Arial"/>
        </w:rPr>
        <w:t>.</w:t>
      </w:r>
      <w:r w:rsidR="00670FB3">
        <w:rPr>
          <w:rFonts w:ascii="Arial" w:hAnsi="Arial" w:cs="Arial"/>
        </w:rPr>
        <w:t xml:space="preserve"> In 2017 it has patented </w:t>
      </w:r>
      <w:r w:rsidR="001A1737">
        <w:rPr>
          <w:rFonts w:ascii="Arial" w:hAnsi="Arial" w:cs="Arial"/>
        </w:rPr>
        <w:t>an ultrasonic bracelet that tracks employees movements and uses haptic feedback to direct them towards the correct locations</w:t>
      </w:r>
      <w:r w:rsidR="00BB4C1B">
        <w:rPr>
          <w:rFonts w:ascii="Arial" w:hAnsi="Arial" w:cs="Arial"/>
        </w:rPr>
        <w:t xml:space="preserve"> </w:t>
      </w:r>
      <w:r w:rsidR="00BB4C1B" w:rsidRPr="00BB4C1B">
        <w:rPr>
          <w:rFonts w:ascii="Arial" w:hAnsi="Arial" w:cs="Arial"/>
        </w:rPr>
        <w:t>(Solon, 2018)</w:t>
      </w:r>
      <w:r w:rsidR="00BB4C1B">
        <w:rPr>
          <w:rFonts w:ascii="Arial" w:hAnsi="Arial" w:cs="Arial"/>
        </w:rPr>
        <w:t xml:space="preserve"> </w:t>
      </w:r>
      <w:r w:rsidR="001A1737">
        <w:rPr>
          <w:rFonts w:ascii="Arial" w:hAnsi="Arial" w:cs="Arial"/>
        </w:rPr>
        <w:t>.</w:t>
      </w:r>
      <w:r w:rsidR="00BB4C1B">
        <w:rPr>
          <w:rFonts w:ascii="Arial" w:hAnsi="Arial" w:cs="Arial"/>
        </w:rPr>
        <w:t xml:space="preserve"> </w:t>
      </w:r>
      <w:r w:rsidR="00670FB3">
        <w:rPr>
          <w:rFonts w:ascii="Arial" w:hAnsi="Arial" w:cs="Arial"/>
        </w:rPr>
        <w:t>The company is also</w:t>
      </w:r>
      <w:r w:rsidR="00B73ACE">
        <w:rPr>
          <w:rFonts w:ascii="Arial" w:hAnsi="Arial" w:cs="Arial"/>
        </w:rPr>
        <w:t xml:space="preserve"> developing a number of systems that collect data</w:t>
      </w:r>
      <w:r>
        <w:rPr>
          <w:rFonts w:ascii="Arial" w:hAnsi="Arial" w:cs="Arial"/>
        </w:rPr>
        <w:t xml:space="preserve"> and</w:t>
      </w:r>
      <w:r w:rsidR="00B73ACE">
        <w:rPr>
          <w:rFonts w:ascii="Arial" w:hAnsi="Arial" w:cs="Arial"/>
        </w:rPr>
        <w:t xml:space="preserve"> track employee movements </w:t>
      </w:r>
      <w:r>
        <w:rPr>
          <w:rFonts w:ascii="Arial" w:hAnsi="Arial" w:cs="Arial"/>
        </w:rPr>
        <w:t xml:space="preserve">for the </w:t>
      </w:r>
      <w:r>
        <w:rPr>
          <w:rFonts w:ascii="Arial" w:hAnsi="Arial" w:cs="Arial"/>
        </w:rPr>
        <w:lastRenderedPageBreak/>
        <w:t xml:space="preserve">declared purpose of increasing safety and reducing workplace injuries. Business Insider has revealed that delivery drivers are required to sign a Biometric Consent form that allows the company to install cameras in their vehicles that collect biometric data and monitors driver’s location, speed, when they brake and turn and the distances they travel </w:t>
      </w:r>
      <w:r w:rsidRPr="00A90593">
        <w:rPr>
          <w:rFonts w:ascii="Arial" w:hAnsi="Arial" w:cs="Arial"/>
        </w:rPr>
        <w:t>(Canales, 2021)</w:t>
      </w:r>
      <w:r>
        <w:rPr>
          <w:rFonts w:ascii="Arial" w:hAnsi="Arial" w:cs="Arial"/>
        </w:rPr>
        <w:t xml:space="preserve">. </w:t>
      </w:r>
      <w:r w:rsidR="00412D06">
        <w:rPr>
          <w:rFonts w:ascii="Arial" w:hAnsi="Arial" w:cs="Arial"/>
        </w:rPr>
        <w:t>In the 2020 Letter to Shareholders, the company’s CEO has revealed that “</w:t>
      </w:r>
      <w:r w:rsidR="00412D06" w:rsidRPr="00412D06">
        <w:rPr>
          <w:rFonts w:ascii="Arial" w:hAnsi="Arial" w:cs="Arial"/>
        </w:rPr>
        <w:t>We’re developing new automated staffing schedules that use sophisticated algorithms to rotate employees among jobs that use different muscle-tendon groups to decrease repetitive motion and help protect employees from MSD risks. This new technology is central to a job rotation program that we’re rolling out throughout 2021</w:t>
      </w:r>
      <w:r w:rsidR="00412D06">
        <w:rPr>
          <w:rFonts w:ascii="Arial" w:hAnsi="Arial" w:cs="Arial"/>
        </w:rPr>
        <w:t xml:space="preserve">” </w:t>
      </w:r>
      <w:r w:rsidR="00412D06" w:rsidRPr="00412D06">
        <w:rPr>
          <w:rFonts w:ascii="Arial" w:hAnsi="Arial" w:cs="Arial"/>
        </w:rPr>
        <w:t>(Bezos, 2021)</w:t>
      </w:r>
      <w:r w:rsidR="00412D06">
        <w:rPr>
          <w:rFonts w:ascii="Arial" w:hAnsi="Arial" w:cs="Arial"/>
        </w:rPr>
        <w:t>.</w:t>
      </w:r>
    </w:p>
    <w:p w14:paraId="4F680D9F" w14:textId="1AA985ED" w:rsidR="00A37A4D" w:rsidRDefault="00FF1522" w:rsidP="00B305A4">
      <w:pPr>
        <w:rPr>
          <w:rFonts w:ascii="Arial" w:hAnsi="Arial" w:cs="Arial"/>
        </w:rPr>
      </w:pPr>
      <w:r>
        <w:rPr>
          <w:rFonts w:ascii="Arial" w:hAnsi="Arial" w:cs="Arial"/>
        </w:rPr>
        <w:t>There is strong evidence that Amazon</w:t>
      </w:r>
      <w:r w:rsidR="001A1737">
        <w:rPr>
          <w:rFonts w:ascii="Arial" w:hAnsi="Arial" w:cs="Arial"/>
        </w:rPr>
        <w:t xml:space="preserve"> </w:t>
      </w:r>
      <w:r>
        <w:rPr>
          <w:rFonts w:ascii="Arial" w:hAnsi="Arial" w:cs="Arial"/>
        </w:rPr>
        <w:t xml:space="preserve">adheres to the principles of scientific management </w:t>
      </w:r>
      <w:r w:rsidR="001A1737">
        <w:rPr>
          <w:rFonts w:ascii="Arial" w:hAnsi="Arial" w:cs="Arial"/>
        </w:rPr>
        <w:t xml:space="preserve">and has modernised </w:t>
      </w:r>
      <w:r w:rsidR="001755D7">
        <w:rPr>
          <w:rFonts w:ascii="Arial" w:hAnsi="Arial" w:cs="Arial"/>
        </w:rPr>
        <w:t>them</w:t>
      </w:r>
      <w:r w:rsidR="001A1737">
        <w:rPr>
          <w:rFonts w:ascii="Arial" w:hAnsi="Arial" w:cs="Arial"/>
        </w:rPr>
        <w:t xml:space="preserve"> through the use of technology </w:t>
      </w:r>
      <w:r w:rsidR="00BB4C1B">
        <w:rPr>
          <w:rFonts w:ascii="Arial" w:hAnsi="Arial" w:cs="Arial"/>
        </w:rPr>
        <w:t xml:space="preserve">by the means of collecting data and using sophisticated programs </w:t>
      </w:r>
      <w:r w:rsidR="00A37A4D">
        <w:rPr>
          <w:rFonts w:ascii="Arial" w:hAnsi="Arial" w:cs="Arial"/>
        </w:rPr>
        <w:t>to</w:t>
      </w:r>
      <w:r w:rsidR="00BB4C1B">
        <w:rPr>
          <w:rFonts w:ascii="Arial" w:hAnsi="Arial" w:cs="Arial"/>
        </w:rPr>
        <w:t xml:space="preserve"> </w:t>
      </w:r>
      <w:r w:rsidR="00856C07">
        <w:rPr>
          <w:rFonts w:ascii="Arial" w:hAnsi="Arial" w:cs="Arial"/>
        </w:rPr>
        <w:t>analyse</w:t>
      </w:r>
      <w:r w:rsidR="00AB5176">
        <w:rPr>
          <w:rFonts w:ascii="Arial" w:hAnsi="Arial" w:cs="Arial"/>
        </w:rPr>
        <w:t xml:space="preserve"> it</w:t>
      </w:r>
      <w:r w:rsidR="00A37A4D">
        <w:rPr>
          <w:rFonts w:ascii="Arial" w:hAnsi="Arial" w:cs="Arial"/>
        </w:rPr>
        <w:t xml:space="preserve"> with the purpose</w:t>
      </w:r>
      <w:r w:rsidR="00856C07">
        <w:rPr>
          <w:rFonts w:ascii="Arial" w:hAnsi="Arial" w:cs="Arial"/>
        </w:rPr>
        <w:t xml:space="preserve"> </w:t>
      </w:r>
      <w:r w:rsidR="00A37A4D">
        <w:rPr>
          <w:rFonts w:ascii="Arial" w:hAnsi="Arial" w:cs="Arial"/>
        </w:rPr>
        <w:t>of improving</w:t>
      </w:r>
      <w:r w:rsidR="00BB4C1B">
        <w:rPr>
          <w:rFonts w:ascii="Arial" w:hAnsi="Arial" w:cs="Arial"/>
        </w:rPr>
        <w:t xml:space="preserve"> workers </w:t>
      </w:r>
      <w:r w:rsidR="001755D7">
        <w:rPr>
          <w:rFonts w:ascii="Arial" w:hAnsi="Arial" w:cs="Arial"/>
        </w:rPr>
        <w:t>productivity</w:t>
      </w:r>
      <w:r w:rsidR="00BB4C1B">
        <w:rPr>
          <w:rFonts w:ascii="Arial" w:hAnsi="Arial" w:cs="Arial"/>
        </w:rPr>
        <w:t>.</w:t>
      </w:r>
      <w:r w:rsidR="0083672B">
        <w:rPr>
          <w:rFonts w:ascii="Arial" w:hAnsi="Arial" w:cs="Arial"/>
        </w:rPr>
        <w:t xml:space="preserve"> </w:t>
      </w:r>
      <w:r w:rsidR="002F17AF">
        <w:rPr>
          <w:rFonts w:ascii="Arial" w:hAnsi="Arial" w:cs="Arial"/>
        </w:rPr>
        <w:t>The time and motion technique is applied to find new ways towards this end.</w:t>
      </w:r>
      <w:r w:rsidR="00BB4C1B">
        <w:rPr>
          <w:rFonts w:ascii="Arial" w:hAnsi="Arial" w:cs="Arial"/>
        </w:rPr>
        <w:t xml:space="preserve"> In some cases, it goes as far as attempting to </w:t>
      </w:r>
      <w:r w:rsidR="00856C07">
        <w:rPr>
          <w:rFonts w:ascii="Arial" w:hAnsi="Arial" w:cs="Arial"/>
        </w:rPr>
        <w:t>manage</w:t>
      </w:r>
      <w:r w:rsidR="00BB4C1B">
        <w:rPr>
          <w:rFonts w:ascii="Arial" w:hAnsi="Arial" w:cs="Arial"/>
        </w:rPr>
        <w:t xml:space="preserve"> the workers body mechanics across muscle groups to obtain the best </w:t>
      </w:r>
      <w:r w:rsidR="00856C07">
        <w:rPr>
          <w:rFonts w:ascii="Arial" w:hAnsi="Arial" w:cs="Arial"/>
        </w:rPr>
        <w:t>results.</w:t>
      </w:r>
      <w:r w:rsidR="0061305D">
        <w:rPr>
          <w:rFonts w:ascii="Arial" w:hAnsi="Arial" w:cs="Arial"/>
        </w:rPr>
        <w:t xml:space="preserve"> This factor is in line with Taylor’s principle of </w:t>
      </w:r>
      <w:r w:rsidR="008939F2">
        <w:rPr>
          <w:rFonts w:ascii="Arial" w:hAnsi="Arial" w:cs="Arial"/>
        </w:rPr>
        <w:t xml:space="preserve">scientifically approaching tasks with the purpose of simplifying and increasing productivity. </w:t>
      </w:r>
      <w:r w:rsidR="005E5083">
        <w:rPr>
          <w:rFonts w:ascii="Arial" w:hAnsi="Arial" w:cs="Arial"/>
        </w:rPr>
        <w:t>The presence of separate algorithms that set jobs for the office employees indicate there is a specialisation of tasks where managers cater to setting jobs and workers focus on performing them.</w:t>
      </w:r>
      <w:r w:rsidR="006F2136">
        <w:rPr>
          <w:rFonts w:ascii="Arial" w:hAnsi="Arial" w:cs="Arial"/>
        </w:rPr>
        <w:t xml:space="preserve"> The recruiting process </w:t>
      </w:r>
      <w:r w:rsidR="002F17AF">
        <w:rPr>
          <w:rFonts w:ascii="Arial" w:hAnsi="Arial" w:cs="Arial"/>
        </w:rPr>
        <w:t xml:space="preserve">sets clear requirements and </w:t>
      </w:r>
      <w:r w:rsidR="006F2136">
        <w:rPr>
          <w:rFonts w:ascii="Arial" w:hAnsi="Arial" w:cs="Arial"/>
        </w:rPr>
        <w:t xml:space="preserve">is spread between direct employment and the use of agencies which allows the company </w:t>
      </w:r>
      <w:r w:rsidR="00A37A4D">
        <w:rPr>
          <w:rFonts w:ascii="Arial" w:hAnsi="Arial" w:cs="Arial"/>
        </w:rPr>
        <w:t xml:space="preserve">to </w:t>
      </w:r>
      <w:r w:rsidR="006F2136">
        <w:rPr>
          <w:rFonts w:ascii="Arial" w:hAnsi="Arial" w:cs="Arial"/>
        </w:rPr>
        <w:t xml:space="preserve">easily dispose of the least productive workers and reward the best of them. The company </w:t>
      </w:r>
      <w:r w:rsidR="002F17AF">
        <w:rPr>
          <w:rFonts w:ascii="Arial" w:hAnsi="Arial" w:cs="Arial"/>
        </w:rPr>
        <w:t xml:space="preserve">sees </w:t>
      </w:r>
      <w:r w:rsidR="00515719">
        <w:rPr>
          <w:rFonts w:ascii="Arial" w:hAnsi="Arial" w:cs="Arial"/>
        </w:rPr>
        <w:t>each worker as a potential talent and attempts to develop their capability through training.</w:t>
      </w:r>
      <w:r w:rsidR="006F2136">
        <w:rPr>
          <w:rFonts w:ascii="Arial" w:hAnsi="Arial" w:cs="Arial"/>
        </w:rPr>
        <w:t xml:space="preserve"> </w:t>
      </w:r>
      <w:r w:rsidR="00A37A4D">
        <w:rPr>
          <w:rFonts w:ascii="Arial" w:hAnsi="Arial" w:cs="Arial"/>
        </w:rPr>
        <w:t>It can be</w:t>
      </w:r>
      <w:r w:rsidR="002F17AF">
        <w:rPr>
          <w:rFonts w:ascii="Arial" w:hAnsi="Arial" w:cs="Arial"/>
        </w:rPr>
        <w:t xml:space="preserve"> </w:t>
      </w:r>
      <w:r w:rsidR="00A37A4D">
        <w:rPr>
          <w:rFonts w:ascii="Arial" w:hAnsi="Arial" w:cs="Arial"/>
        </w:rPr>
        <w:t>argued that this principle is not being applied as in the theory, since the workers receive fixed salaries and the reward system is different and more complex.</w:t>
      </w:r>
      <w:r w:rsidR="009A50F6">
        <w:rPr>
          <w:rFonts w:ascii="Arial" w:hAnsi="Arial" w:cs="Arial"/>
        </w:rPr>
        <w:t xml:space="preserve"> </w:t>
      </w:r>
      <w:r w:rsidR="008779C5">
        <w:rPr>
          <w:rFonts w:ascii="Arial" w:hAnsi="Arial" w:cs="Arial"/>
        </w:rPr>
        <w:t>Another aspect opposed to scientific management is the lack of equal rights between employees and management</w:t>
      </w:r>
    </w:p>
    <w:p w14:paraId="13D11BBA" w14:textId="4A363855" w:rsidR="00397746" w:rsidRDefault="00515719" w:rsidP="00397746">
      <w:pPr>
        <w:rPr>
          <w:rFonts w:ascii="Arial" w:hAnsi="Arial" w:cs="Arial"/>
          <w:color w:val="000000"/>
          <w:shd w:val="clear" w:color="auto" w:fill="FFFFFF"/>
        </w:rPr>
      </w:pPr>
      <w:r>
        <w:rPr>
          <w:rFonts w:ascii="Arial" w:hAnsi="Arial" w:cs="Arial"/>
        </w:rPr>
        <w:t xml:space="preserve">The organisational structure falls in line with Max Weber’s Bureaucratic Management Theory which assumes a hierarchy, division between authority and labour, formal selection where employees are chosen based on competency </w:t>
      </w:r>
      <w:r w:rsidR="00397746">
        <w:rPr>
          <w:rFonts w:ascii="Arial" w:hAnsi="Arial" w:cs="Arial"/>
        </w:rPr>
        <w:t xml:space="preserve">achieved through education, experience or training, uniform requirements that make clear what is required of </w:t>
      </w:r>
      <w:r w:rsidR="002F17AF">
        <w:rPr>
          <w:rFonts w:ascii="Arial" w:hAnsi="Arial" w:cs="Arial"/>
        </w:rPr>
        <w:t>them</w:t>
      </w:r>
      <w:r w:rsidR="00397746">
        <w:rPr>
          <w:rFonts w:ascii="Arial" w:hAnsi="Arial" w:cs="Arial"/>
        </w:rPr>
        <w:t xml:space="preserve">, impersonal relations that promotes decisions based on reason and facts and achievement-based advancement. Another characteristic of this theory is meticulous record keeping where every factor related to the company is notes and can be referred to afterwards </w:t>
      </w:r>
      <w:r w:rsidR="00397746" w:rsidRPr="00EB2BE2">
        <w:rPr>
          <w:rFonts w:ascii="Arial" w:hAnsi="Arial" w:cs="Arial"/>
          <w:color w:val="000000"/>
          <w:shd w:val="clear" w:color="auto" w:fill="FFFFFF"/>
        </w:rPr>
        <w:t xml:space="preserve">(Peek, 2020). </w:t>
      </w:r>
    </w:p>
    <w:p w14:paraId="3C42B4C4" w14:textId="5B2A65AD" w:rsidR="00C66215" w:rsidRDefault="002F17AF" w:rsidP="00B305A4">
      <w:pPr>
        <w:rPr>
          <w:rFonts w:ascii="Arial" w:hAnsi="Arial" w:cs="Arial"/>
        </w:rPr>
      </w:pPr>
      <w:r>
        <w:rPr>
          <w:rFonts w:ascii="Arial" w:hAnsi="Arial" w:cs="Arial"/>
          <w:color w:val="000000"/>
          <w:shd w:val="clear" w:color="auto" w:fill="FFFFFF"/>
        </w:rPr>
        <w:t>Amazon</w:t>
      </w:r>
      <w:r w:rsidR="00EB3B88">
        <w:rPr>
          <w:rFonts w:ascii="Arial" w:hAnsi="Arial" w:cs="Arial"/>
          <w:color w:val="000000"/>
          <w:shd w:val="clear" w:color="auto" w:fill="FFFFFF"/>
        </w:rPr>
        <w:t xml:space="preserve"> operates </w:t>
      </w:r>
      <w:r w:rsidR="00445ED6">
        <w:rPr>
          <w:rFonts w:ascii="Arial" w:hAnsi="Arial" w:cs="Arial"/>
          <w:color w:val="000000"/>
          <w:shd w:val="clear" w:color="auto" w:fill="FFFFFF"/>
        </w:rPr>
        <w:t>in a clear</w:t>
      </w:r>
      <w:r w:rsidR="00C66215">
        <w:rPr>
          <w:rFonts w:ascii="Arial" w:hAnsi="Arial" w:cs="Arial"/>
          <w:color w:val="000000"/>
          <w:shd w:val="clear" w:color="auto" w:fill="FFFFFF"/>
        </w:rPr>
        <w:t xml:space="preserve"> vertical</w:t>
      </w:r>
      <w:r w:rsidR="00445ED6">
        <w:rPr>
          <w:rFonts w:ascii="Arial" w:hAnsi="Arial" w:cs="Arial"/>
          <w:color w:val="000000"/>
          <w:shd w:val="clear" w:color="auto" w:fill="FFFFFF"/>
        </w:rPr>
        <w:t xml:space="preserve"> hierarchy</w:t>
      </w:r>
      <w:r w:rsidR="00C66215">
        <w:rPr>
          <w:rFonts w:ascii="Arial" w:hAnsi="Arial" w:cs="Arial"/>
          <w:color w:val="000000"/>
          <w:shd w:val="clear" w:color="auto" w:fill="FFFFFF"/>
        </w:rPr>
        <w:t xml:space="preserve"> starting</w:t>
      </w:r>
      <w:r w:rsidR="00445ED6">
        <w:rPr>
          <w:rFonts w:ascii="Arial" w:hAnsi="Arial" w:cs="Arial"/>
          <w:color w:val="000000"/>
          <w:shd w:val="clear" w:color="auto" w:fill="FFFFFF"/>
        </w:rPr>
        <w:t xml:space="preserve"> with the</w:t>
      </w:r>
      <w:r w:rsidR="00C66215">
        <w:rPr>
          <w:rFonts w:ascii="Arial" w:hAnsi="Arial" w:cs="Arial"/>
          <w:color w:val="000000"/>
          <w:shd w:val="clear" w:color="auto" w:fill="FFFFFF"/>
        </w:rPr>
        <w:t xml:space="preserve"> company</w:t>
      </w:r>
      <w:r w:rsidR="00445ED6">
        <w:rPr>
          <w:rFonts w:ascii="Arial" w:hAnsi="Arial" w:cs="Arial"/>
          <w:color w:val="000000"/>
          <w:shd w:val="clear" w:color="auto" w:fill="FFFFFF"/>
        </w:rPr>
        <w:t xml:space="preserve"> CEO followed by the </w:t>
      </w:r>
      <w:r w:rsidR="00C66215">
        <w:rPr>
          <w:rFonts w:ascii="Arial" w:hAnsi="Arial" w:cs="Arial"/>
          <w:color w:val="000000"/>
          <w:shd w:val="clear" w:color="auto" w:fill="FFFFFF"/>
        </w:rPr>
        <w:t>top</w:t>
      </w:r>
      <w:r w:rsidR="00445ED6">
        <w:rPr>
          <w:rFonts w:ascii="Arial" w:hAnsi="Arial" w:cs="Arial"/>
          <w:color w:val="000000"/>
          <w:shd w:val="clear" w:color="auto" w:fill="FFFFFF"/>
        </w:rPr>
        <w:t xml:space="preserve"> management </w:t>
      </w:r>
      <w:r w:rsidR="00C66215">
        <w:rPr>
          <w:rFonts w:ascii="Arial" w:hAnsi="Arial" w:cs="Arial"/>
          <w:color w:val="000000"/>
          <w:shd w:val="clear" w:color="auto" w:fill="FFFFFF"/>
        </w:rPr>
        <w:t>like CEO’s and CFO’s of different departments, vice-presidents and directors (fig. 3) who oversee</w:t>
      </w:r>
      <w:r w:rsidR="007F2F8A">
        <w:rPr>
          <w:rFonts w:ascii="Arial" w:hAnsi="Arial" w:cs="Arial"/>
          <w:color w:val="000000"/>
          <w:shd w:val="clear" w:color="auto" w:fill="FFFFFF"/>
        </w:rPr>
        <w:t xml:space="preserve"> </w:t>
      </w:r>
      <w:r w:rsidR="00C66215">
        <w:rPr>
          <w:rFonts w:ascii="Arial" w:hAnsi="Arial" w:cs="Arial"/>
          <w:color w:val="000000"/>
          <w:shd w:val="clear" w:color="auto" w:fill="FFFFFF"/>
        </w:rPr>
        <w:t>different busi</w:t>
      </w:r>
      <w:r w:rsidR="00A37A4D">
        <w:rPr>
          <w:rFonts w:ascii="Arial" w:hAnsi="Arial" w:cs="Arial"/>
          <w:color w:val="000000"/>
          <w:shd w:val="clear" w:color="auto" w:fill="FFFFFF"/>
        </w:rPr>
        <w:t>nesses in the company</w:t>
      </w:r>
      <w:r>
        <w:rPr>
          <w:rFonts w:ascii="Arial" w:hAnsi="Arial" w:cs="Arial"/>
          <w:color w:val="000000"/>
          <w:shd w:val="clear" w:color="auto" w:fill="FFFFFF"/>
        </w:rPr>
        <w:t>.</w:t>
      </w:r>
      <w:r w:rsidR="00A37A4D">
        <w:rPr>
          <w:rFonts w:ascii="Arial" w:hAnsi="Arial" w:cs="Arial"/>
          <w:noProof/>
        </w:rPr>
        <w:drawing>
          <wp:inline distT="0" distB="0" distL="0" distR="0" wp14:anchorId="12DFBCCC" wp14:editId="27B00101">
            <wp:extent cx="5781675" cy="2476500"/>
            <wp:effectExtent l="0" t="0" r="9525" b="0"/>
            <wp:docPr id="4" name="Picture 4" descr="fig. 3 Organis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g. 3 Organisational 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0195" cy="2488716"/>
                    </a:xfrm>
                    <a:prstGeom prst="rect">
                      <a:avLst/>
                    </a:prstGeom>
                    <a:noFill/>
                    <a:ln>
                      <a:noFill/>
                    </a:ln>
                  </pic:spPr>
                </pic:pic>
              </a:graphicData>
            </a:graphic>
          </wp:inline>
        </w:drawing>
      </w:r>
      <w:r>
        <w:rPr>
          <w:rFonts w:ascii="Arial" w:hAnsi="Arial" w:cs="Arial"/>
          <w:color w:val="000000"/>
          <w:shd w:val="clear" w:color="auto" w:fill="FFFFFF"/>
        </w:rPr>
        <w:lastRenderedPageBreak/>
        <w:t xml:space="preserve">They are </w:t>
      </w:r>
      <w:r w:rsidR="00C66215">
        <w:rPr>
          <w:rFonts w:ascii="Arial" w:hAnsi="Arial" w:cs="Arial"/>
        </w:rPr>
        <w:t>followed by senior management, managers of different fulfilment centres, employees and associates (agency workers).</w:t>
      </w:r>
      <w:r w:rsidR="00861ADB">
        <w:rPr>
          <w:rFonts w:ascii="Arial" w:hAnsi="Arial" w:cs="Arial"/>
        </w:rPr>
        <w:t xml:space="preserve"> The communication is directly between levels where top management is unreachable to bottom employees, so the managers have complete control over them.</w:t>
      </w:r>
      <w:r w:rsidR="00B77791">
        <w:rPr>
          <w:rFonts w:ascii="Arial" w:hAnsi="Arial" w:cs="Arial"/>
        </w:rPr>
        <w:t xml:space="preserve"> </w:t>
      </w:r>
      <w:r>
        <w:rPr>
          <w:rFonts w:ascii="Arial" w:hAnsi="Arial" w:cs="Arial"/>
        </w:rPr>
        <w:t xml:space="preserve">It also uses record keeping through a data driven approach, where every information is collected and used in the company’s benefit. </w:t>
      </w:r>
      <w:r w:rsidR="007F2F8A">
        <w:rPr>
          <w:rFonts w:ascii="Arial" w:hAnsi="Arial" w:cs="Arial"/>
        </w:rPr>
        <w:t>This kind of structure is necessary for a global company like Amazon to ensure operations in their vast network while remaining centralised. The division of labour is clear</w:t>
      </w:r>
      <w:r>
        <w:rPr>
          <w:rFonts w:ascii="Arial" w:hAnsi="Arial" w:cs="Arial"/>
        </w:rPr>
        <w:t xml:space="preserve"> with separate and well-defined roles</w:t>
      </w:r>
      <w:r w:rsidR="007F2F8A">
        <w:rPr>
          <w:rFonts w:ascii="Arial" w:hAnsi="Arial" w:cs="Arial"/>
        </w:rPr>
        <w:t xml:space="preserve"> and it’s shared between Weber’s and Taylor’s management systems.</w:t>
      </w:r>
      <w:r w:rsidR="00B77791">
        <w:rPr>
          <w:rFonts w:ascii="Arial" w:hAnsi="Arial" w:cs="Arial"/>
        </w:rPr>
        <w:t xml:space="preserve"> In the warehouses this creates a bureaucratic culture where those higher in the hierarchy</w:t>
      </w:r>
      <w:r w:rsidR="00D573FF">
        <w:rPr>
          <w:rFonts w:ascii="Arial" w:hAnsi="Arial" w:cs="Arial"/>
        </w:rPr>
        <w:t xml:space="preserve"> can set goals and those below have to follow them rigidly.</w:t>
      </w:r>
    </w:p>
    <w:p w14:paraId="355610B1" w14:textId="05ADD2F2" w:rsidR="00A37A4D" w:rsidRDefault="00A37A4D" w:rsidP="00A37A4D">
      <w:pPr>
        <w:rPr>
          <w:rFonts w:ascii="Arial" w:hAnsi="Arial" w:cs="Arial"/>
          <w:color w:val="000000"/>
          <w:shd w:val="clear" w:color="auto" w:fill="FFFFFF"/>
        </w:rPr>
      </w:pPr>
      <w:r>
        <w:rPr>
          <w:rFonts w:ascii="Arial" w:hAnsi="Arial" w:cs="Arial"/>
          <w:color w:val="000000"/>
          <w:shd w:val="clear" w:color="auto" w:fill="FFFFFF"/>
        </w:rPr>
        <w:t xml:space="preserve">McGregor’s X and Y theory </w:t>
      </w:r>
      <w:r w:rsidR="00F51FD4">
        <w:rPr>
          <w:rFonts w:ascii="Arial" w:hAnsi="Arial" w:cs="Arial"/>
          <w:color w:val="000000"/>
          <w:shd w:val="clear" w:color="auto" w:fill="FFFFFF"/>
        </w:rPr>
        <w:t xml:space="preserve">applies 2 different management styles. X is an autocratic theory that assumes that employees don’t want to work and is based on punitive action, while Y holds an optimistic view and is based on a more rewarding approach which creates opportunities for the employees that perform according to standards </w:t>
      </w:r>
      <w:r w:rsidR="00F51FD4" w:rsidRPr="00F51FD4">
        <w:rPr>
          <w:rFonts w:ascii="Arial" w:hAnsi="Arial" w:cs="Arial"/>
          <w:color w:val="000000"/>
          <w:shd w:val="clear" w:color="auto" w:fill="FFFFFF"/>
        </w:rPr>
        <w:t>(McGregor, 1960)</w:t>
      </w:r>
      <w:r w:rsidR="00F51FD4">
        <w:rPr>
          <w:rFonts w:ascii="Arial" w:hAnsi="Arial" w:cs="Arial"/>
          <w:color w:val="000000"/>
          <w:shd w:val="clear" w:color="auto" w:fill="FFFFFF"/>
        </w:rPr>
        <w:t>.</w:t>
      </w:r>
      <w:r w:rsidR="00D573FF">
        <w:rPr>
          <w:rFonts w:ascii="Arial" w:hAnsi="Arial" w:cs="Arial"/>
          <w:color w:val="000000"/>
          <w:shd w:val="clear" w:color="auto" w:fill="FFFFFF"/>
        </w:rPr>
        <w:t xml:space="preserve"> </w:t>
      </w:r>
    </w:p>
    <w:p w14:paraId="04F31DF3" w14:textId="384882CF" w:rsidR="00F51FD4" w:rsidRPr="00FF4EF0" w:rsidRDefault="009A50F6" w:rsidP="00A37A4D">
      <w:pPr>
        <w:rPr>
          <w:rFonts w:ascii="Arial" w:hAnsi="Arial" w:cs="Arial"/>
        </w:rPr>
      </w:pPr>
      <w:r>
        <w:rPr>
          <w:rFonts w:ascii="Arial" w:hAnsi="Arial" w:cs="Arial"/>
          <w:color w:val="000000"/>
          <w:shd w:val="clear" w:color="auto" w:fill="FFFFFF"/>
        </w:rPr>
        <w:t xml:space="preserve">As per theory X, managers have to </w:t>
      </w:r>
      <w:r w:rsidR="00861ADB">
        <w:rPr>
          <w:rFonts w:ascii="Arial" w:hAnsi="Arial" w:cs="Arial"/>
          <w:color w:val="000000"/>
          <w:shd w:val="clear" w:color="auto" w:fill="FFFFFF"/>
        </w:rPr>
        <w:t xml:space="preserve">identify more lazy workers and push them to perform by monitoring them closely and prevent situations where they don’t work. </w:t>
      </w:r>
      <w:r>
        <w:rPr>
          <w:rFonts w:ascii="Arial" w:hAnsi="Arial" w:cs="Arial"/>
        </w:rPr>
        <w:t xml:space="preserve">In </w:t>
      </w:r>
      <w:r w:rsidRPr="00145095">
        <w:rPr>
          <w:rFonts w:ascii="Arial" w:hAnsi="Arial" w:cs="Arial"/>
        </w:rPr>
        <w:t>(Kantor and Streitfeld, 2015)</w:t>
      </w:r>
      <w:r>
        <w:rPr>
          <w:rFonts w:ascii="Arial" w:hAnsi="Arial" w:cs="Arial"/>
        </w:rPr>
        <w:t>, a former executive for the company notes that Amazon could have never achieved what it has without the policy of constant hiring, driving and firing employees. Until 2016 the company ranked workers by performance and fired those that performed most poorly.</w:t>
      </w:r>
      <w:r w:rsidR="00AB5176">
        <w:rPr>
          <w:rFonts w:ascii="Arial" w:hAnsi="Arial" w:cs="Arial"/>
        </w:rPr>
        <w:t xml:space="preserve"> Alan Selby noted that workers were not allowed to sit down and those who couldn’t keep up with targets were at risk of being fired. Supervisors would remind employees about how they were performing and his co-workers mentioned that “as long as you’re not at the bottom you don’t need to worry” </w:t>
      </w:r>
      <w:r w:rsidR="00AB5176" w:rsidRPr="00AB5176">
        <w:rPr>
          <w:rFonts w:ascii="Arial" w:hAnsi="Arial" w:cs="Arial"/>
        </w:rPr>
        <w:t>(Selby, 2017)</w:t>
      </w:r>
      <w:r w:rsidR="00C6260F">
        <w:rPr>
          <w:rFonts w:ascii="Arial" w:hAnsi="Arial" w:cs="Arial"/>
        </w:rPr>
        <w:t xml:space="preserve">. Theory Y is based on giving incentives and appraisals and Amazon has developed a comprehensive system to reward it’s warehouse workers. Besides </w:t>
      </w:r>
      <w:r w:rsidR="002935EB">
        <w:rPr>
          <w:rFonts w:ascii="Arial" w:hAnsi="Arial" w:cs="Arial"/>
        </w:rPr>
        <w:t xml:space="preserve">fixed but </w:t>
      </w:r>
      <w:r w:rsidR="00C6260F">
        <w:rPr>
          <w:rFonts w:ascii="Arial" w:hAnsi="Arial" w:cs="Arial"/>
        </w:rPr>
        <w:t xml:space="preserve">competitive pay rates for agency staff, company workers enjoy benefits like medical insurance, </w:t>
      </w:r>
      <w:r w:rsidR="0042548F">
        <w:rPr>
          <w:rFonts w:ascii="Arial" w:hAnsi="Arial" w:cs="Arial"/>
        </w:rPr>
        <w:t>income protection, pension plan and access to advanced career improving programs</w:t>
      </w:r>
      <w:r w:rsidR="0036278B">
        <w:rPr>
          <w:rFonts w:ascii="Arial" w:hAnsi="Arial" w:cs="Arial"/>
        </w:rPr>
        <w:t xml:space="preserve">. In terms of personal </w:t>
      </w:r>
      <w:r w:rsidR="00DB1659">
        <w:rPr>
          <w:rFonts w:ascii="Arial" w:hAnsi="Arial" w:cs="Arial"/>
        </w:rPr>
        <w:t>wellness,</w:t>
      </w:r>
      <w:r w:rsidR="0036278B">
        <w:rPr>
          <w:rFonts w:ascii="Arial" w:hAnsi="Arial" w:cs="Arial"/>
        </w:rPr>
        <w:t xml:space="preserve"> they provide assistance programs to help improve personal and professional life</w:t>
      </w:r>
      <w:r w:rsidR="0042548F">
        <w:rPr>
          <w:rFonts w:ascii="Arial" w:hAnsi="Arial" w:cs="Arial"/>
        </w:rPr>
        <w:t xml:space="preserve"> </w:t>
      </w:r>
      <w:r w:rsidR="00C6260F" w:rsidRPr="00C6260F">
        <w:rPr>
          <w:rFonts w:ascii="Arial" w:hAnsi="Arial" w:cs="Arial"/>
          <w:color w:val="000000"/>
          <w:shd w:val="clear" w:color="auto" w:fill="FFFFFF"/>
        </w:rPr>
        <w:t>(</w:t>
      </w:r>
      <w:r w:rsidR="00C6260F">
        <w:rPr>
          <w:rFonts w:ascii="Arial" w:hAnsi="Arial" w:cs="Arial"/>
          <w:color w:val="000000"/>
          <w:shd w:val="clear" w:color="auto" w:fill="FFFFFF"/>
        </w:rPr>
        <w:t>Amazon</w:t>
      </w:r>
      <w:r w:rsidR="00C6260F" w:rsidRPr="00C6260F">
        <w:rPr>
          <w:rFonts w:ascii="Arial" w:hAnsi="Arial" w:cs="Arial"/>
          <w:color w:val="000000"/>
          <w:shd w:val="clear" w:color="auto" w:fill="FFFFFF"/>
        </w:rPr>
        <w:t>, 2021)</w:t>
      </w:r>
      <w:r w:rsidR="0042548F">
        <w:rPr>
          <w:rFonts w:ascii="Arial" w:hAnsi="Arial" w:cs="Arial"/>
          <w:color w:val="000000"/>
          <w:shd w:val="clear" w:color="auto" w:fill="FFFFFF"/>
        </w:rPr>
        <w:t>.</w:t>
      </w:r>
      <w:r w:rsidR="00FF4EF0">
        <w:rPr>
          <w:rFonts w:ascii="Arial" w:hAnsi="Arial" w:cs="Arial"/>
        </w:rPr>
        <w:t xml:space="preserve"> </w:t>
      </w:r>
      <w:r w:rsidR="00DE0F36">
        <w:rPr>
          <w:rFonts w:ascii="Arial" w:hAnsi="Arial" w:cs="Arial"/>
        </w:rPr>
        <w:t>The improvement programs fund higher education</w:t>
      </w:r>
      <w:r w:rsidR="002935EB">
        <w:rPr>
          <w:rFonts w:ascii="Arial" w:hAnsi="Arial" w:cs="Arial"/>
        </w:rPr>
        <w:t xml:space="preserve"> for workers</w:t>
      </w:r>
      <w:r w:rsidR="00DE0F36">
        <w:rPr>
          <w:rFonts w:ascii="Arial" w:hAnsi="Arial" w:cs="Arial"/>
        </w:rPr>
        <w:t xml:space="preserve"> to advance careers both in the company and outside. Another important program for low skilled workers is Associate2Tech where</w:t>
      </w:r>
      <w:r w:rsidR="002935EB">
        <w:rPr>
          <w:rFonts w:ascii="Arial" w:hAnsi="Arial" w:cs="Arial"/>
        </w:rPr>
        <w:t xml:space="preserve"> permanent </w:t>
      </w:r>
      <w:r w:rsidR="00DE0F36">
        <w:rPr>
          <w:rFonts w:ascii="Arial" w:hAnsi="Arial" w:cs="Arial"/>
        </w:rPr>
        <w:t xml:space="preserve">employees can advance in technical roles within the company with full training provided and no previous experience needed </w:t>
      </w:r>
      <w:r w:rsidR="00DE0F36" w:rsidRPr="00DE0F36">
        <w:rPr>
          <w:rFonts w:ascii="Arial" w:hAnsi="Arial" w:cs="Arial"/>
        </w:rPr>
        <w:t>(Karlinsky, 2018)</w:t>
      </w:r>
      <w:r w:rsidR="00DE0F36">
        <w:rPr>
          <w:rFonts w:ascii="Arial" w:hAnsi="Arial" w:cs="Arial"/>
        </w:rPr>
        <w:t xml:space="preserve">. </w:t>
      </w:r>
      <w:r w:rsidR="001F7660">
        <w:rPr>
          <w:rFonts w:ascii="Arial" w:hAnsi="Arial" w:cs="Arial"/>
        </w:rPr>
        <w:t xml:space="preserve">In this model of management workers are provided with the means to excel but there is little space for </w:t>
      </w:r>
      <w:r w:rsidR="003264EE">
        <w:rPr>
          <w:rFonts w:ascii="Arial" w:hAnsi="Arial" w:cs="Arial"/>
        </w:rPr>
        <w:t xml:space="preserve">mediocrity and lack of commitment. </w:t>
      </w:r>
      <w:r w:rsidR="00F51FD4">
        <w:rPr>
          <w:rFonts w:ascii="Arial" w:hAnsi="Arial" w:cs="Arial"/>
          <w:color w:val="000000"/>
          <w:shd w:val="clear" w:color="auto" w:fill="FFFFFF"/>
        </w:rPr>
        <w:t>This theory can explain Amazon’s</w:t>
      </w:r>
      <w:r w:rsidR="002935EB">
        <w:rPr>
          <w:rFonts w:ascii="Arial" w:hAnsi="Arial" w:cs="Arial"/>
          <w:color w:val="000000"/>
          <w:shd w:val="clear" w:color="auto" w:fill="FFFFFF"/>
        </w:rPr>
        <w:t xml:space="preserve"> ‘carrot and stick’</w:t>
      </w:r>
      <w:r w:rsidR="00F51FD4">
        <w:rPr>
          <w:rFonts w:ascii="Arial" w:hAnsi="Arial" w:cs="Arial"/>
          <w:color w:val="000000"/>
          <w:shd w:val="clear" w:color="auto" w:fill="FFFFFF"/>
        </w:rPr>
        <w:t xml:space="preserve"> strategy like how managers can use different techniques to punish or reward employees in order to satisfy the standards required of them.</w:t>
      </w:r>
      <w:r w:rsidR="001F7660">
        <w:rPr>
          <w:rFonts w:ascii="Arial" w:hAnsi="Arial" w:cs="Arial"/>
          <w:color w:val="000000"/>
          <w:shd w:val="clear" w:color="auto" w:fill="FFFFFF"/>
        </w:rPr>
        <w:t xml:space="preserve"> </w:t>
      </w:r>
    </w:p>
    <w:p w14:paraId="3652B02F" w14:textId="77777777" w:rsidR="008779C5" w:rsidRDefault="0042548F" w:rsidP="008779C5">
      <w:pPr>
        <w:rPr>
          <w:rFonts w:ascii="Arial" w:hAnsi="Arial" w:cs="Arial"/>
        </w:rPr>
      </w:pPr>
      <w:r>
        <w:rPr>
          <w:rFonts w:ascii="Arial" w:hAnsi="Arial" w:cs="Arial"/>
        </w:rPr>
        <w:t xml:space="preserve">In conclusion </w:t>
      </w:r>
      <w:r w:rsidR="00B77791">
        <w:rPr>
          <w:rFonts w:ascii="Arial" w:hAnsi="Arial" w:cs="Arial"/>
        </w:rPr>
        <w:t xml:space="preserve">Amazon has nurtured a culture of hard work </w:t>
      </w:r>
      <w:r>
        <w:rPr>
          <w:rFonts w:ascii="Arial" w:hAnsi="Arial" w:cs="Arial"/>
        </w:rPr>
        <w:t xml:space="preserve">and developed advanced systems to manage performance. </w:t>
      </w:r>
      <w:r w:rsidR="00FF4EF0">
        <w:rPr>
          <w:rFonts w:ascii="Arial" w:hAnsi="Arial" w:cs="Arial"/>
        </w:rPr>
        <w:t xml:space="preserve">Criticism has a significant role in the workplace. While no single management theory can explain the company’s behaviour it is clear that high performance is incentivised and lack of it is not easily tolerated. </w:t>
      </w:r>
      <w:r>
        <w:rPr>
          <w:rFonts w:ascii="Arial" w:hAnsi="Arial" w:cs="Arial"/>
        </w:rPr>
        <w:t xml:space="preserve">People are under pressure to work at their best </w:t>
      </w:r>
      <w:r w:rsidR="00FF4EF0">
        <w:rPr>
          <w:rFonts w:ascii="Arial" w:hAnsi="Arial" w:cs="Arial"/>
        </w:rPr>
        <w:t>which</w:t>
      </w:r>
      <w:r>
        <w:rPr>
          <w:rFonts w:ascii="Arial" w:hAnsi="Arial" w:cs="Arial"/>
        </w:rPr>
        <w:t xml:space="preserve"> creates a culture of </w:t>
      </w:r>
      <w:r w:rsidR="00FF4EF0">
        <w:rPr>
          <w:rFonts w:ascii="Arial" w:hAnsi="Arial" w:cs="Arial"/>
        </w:rPr>
        <w:t>competitiveness</w:t>
      </w:r>
      <w:r>
        <w:rPr>
          <w:rFonts w:ascii="Arial" w:hAnsi="Arial" w:cs="Arial"/>
        </w:rPr>
        <w:t xml:space="preserve"> </w:t>
      </w:r>
      <w:r w:rsidR="001F7660">
        <w:rPr>
          <w:rFonts w:ascii="Arial" w:hAnsi="Arial" w:cs="Arial"/>
        </w:rPr>
        <w:t>that</w:t>
      </w:r>
      <w:r w:rsidR="00FF4EF0">
        <w:rPr>
          <w:rFonts w:ascii="Arial" w:hAnsi="Arial" w:cs="Arial"/>
        </w:rPr>
        <w:t xml:space="preserve"> m</w:t>
      </w:r>
      <w:r w:rsidR="001F7660">
        <w:rPr>
          <w:rFonts w:ascii="Arial" w:hAnsi="Arial" w:cs="Arial"/>
        </w:rPr>
        <w:t>ight</w:t>
      </w:r>
      <w:r w:rsidR="00FF4EF0">
        <w:rPr>
          <w:rFonts w:ascii="Arial" w:hAnsi="Arial" w:cs="Arial"/>
        </w:rPr>
        <w:t xml:space="preserve"> not be suitable to everyone. The high turnover of employees and average tenue of 1 year </w:t>
      </w:r>
      <w:r w:rsidR="00FF4EF0" w:rsidRPr="004A6308">
        <w:rPr>
          <w:rFonts w:ascii="Arial" w:hAnsi="Arial" w:cs="Arial"/>
          <w:color w:val="000000"/>
          <w:shd w:val="clear" w:color="auto" w:fill="FFFFFF"/>
        </w:rPr>
        <w:t>(</w:t>
      </w:r>
      <w:r w:rsidR="00FF4EF0">
        <w:rPr>
          <w:rFonts w:ascii="Arial" w:hAnsi="Arial" w:cs="Arial"/>
          <w:color w:val="000000"/>
          <w:shd w:val="clear" w:color="auto" w:fill="FFFFFF"/>
        </w:rPr>
        <w:t>PayScale</w:t>
      </w:r>
      <w:r w:rsidR="00FF4EF0" w:rsidRPr="004A6308">
        <w:rPr>
          <w:rFonts w:ascii="Arial" w:hAnsi="Arial" w:cs="Arial"/>
          <w:color w:val="000000"/>
          <w:shd w:val="clear" w:color="auto" w:fill="FFFFFF"/>
        </w:rPr>
        <w:t>, 2020)</w:t>
      </w:r>
      <w:r w:rsidR="00FF4EF0">
        <w:rPr>
          <w:rFonts w:ascii="Arial" w:hAnsi="Arial" w:cs="Arial"/>
        </w:rPr>
        <w:t xml:space="preserve"> indicates that not </w:t>
      </w:r>
      <w:r w:rsidR="001F7660">
        <w:rPr>
          <w:rFonts w:ascii="Arial" w:hAnsi="Arial" w:cs="Arial"/>
        </w:rPr>
        <w:t>many succeed in this high paced environment</w:t>
      </w:r>
      <w:r w:rsidR="00FF4EF0">
        <w:rPr>
          <w:rFonts w:ascii="Arial" w:hAnsi="Arial" w:cs="Arial"/>
        </w:rPr>
        <w:t xml:space="preserve">. </w:t>
      </w:r>
      <w:r>
        <w:rPr>
          <w:rFonts w:ascii="Arial" w:hAnsi="Arial" w:cs="Arial"/>
        </w:rPr>
        <w:t>This approach has both strengths and drawbacks depending on workers value systems and expectations.</w:t>
      </w:r>
      <w:r w:rsidR="00DE0AEB">
        <w:rPr>
          <w:rFonts w:ascii="Arial" w:hAnsi="Arial" w:cs="Arial"/>
        </w:rPr>
        <w:t xml:space="preserve"> </w:t>
      </w:r>
      <w:r w:rsidR="00785141">
        <w:rPr>
          <w:rFonts w:ascii="Arial" w:hAnsi="Arial" w:cs="Arial"/>
        </w:rPr>
        <w:t xml:space="preserve">Management’s requirements of high performance </w:t>
      </w:r>
      <w:r w:rsidR="006E68EC">
        <w:rPr>
          <w:rFonts w:ascii="Arial" w:hAnsi="Arial" w:cs="Arial"/>
        </w:rPr>
        <w:t xml:space="preserve">can be seen as a hurdle to more relax people that just want a job, less physically apt people might even find it discriminatory while </w:t>
      </w:r>
      <w:r w:rsidR="002F6789">
        <w:rPr>
          <w:rFonts w:ascii="Arial" w:hAnsi="Arial" w:cs="Arial"/>
        </w:rPr>
        <w:t>more driven</w:t>
      </w:r>
      <w:r w:rsidR="006E68EC">
        <w:rPr>
          <w:rFonts w:ascii="Arial" w:hAnsi="Arial" w:cs="Arial"/>
        </w:rPr>
        <w:t xml:space="preserve"> and highly organised individuals might see</w:t>
      </w:r>
      <w:r w:rsidR="002F6789">
        <w:rPr>
          <w:rFonts w:ascii="Arial" w:hAnsi="Arial" w:cs="Arial"/>
        </w:rPr>
        <w:t xml:space="preserve"> the merit-based reward system</w:t>
      </w:r>
      <w:r w:rsidR="006E68EC">
        <w:rPr>
          <w:rFonts w:ascii="Arial" w:hAnsi="Arial" w:cs="Arial"/>
        </w:rPr>
        <w:t xml:space="preserve"> as an opportunity</w:t>
      </w:r>
      <w:r w:rsidR="002F6789">
        <w:rPr>
          <w:rFonts w:ascii="Arial" w:hAnsi="Arial" w:cs="Arial"/>
        </w:rPr>
        <w:t xml:space="preserve"> to excel. </w:t>
      </w:r>
      <w:r w:rsidR="006E68EC">
        <w:rPr>
          <w:rFonts w:ascii="Arial" w:hAnsi="Arial" w:cs="Arial"/>
        </w:rPr>
        <w:t xml:space="preserve">It established itself as an innovative company </w:t>
      </w:r>
      <w:r w:rsidR="001F7660">
        <w:rPr>
          <w:rFonts w:ascii="Arial" w:hAnsi="Arial" w:cs="Arial"/>
        </w:rPr>
        <w:t>that</w:t>
      </w:r>
      <w:r w:rsidR="006E68EC">
        <w:rPr>
          <w:rFonts w:ascii="Arial" w:hAnsi="Arial" w:cs="Arial"/>
        </w:rPr>
        <w:t xml:space="preserve"> attracts talented people </w:t>
      </w:r>
      <w:r w:rsidR="002935EB">
        <w:rPr>
          <w:rFonts w:ascii="Arial" w:hAnsi="Arial" w:cs="Arial"/>
        </w:rPr>
        <w:t>who</w:t>
      </w:r>
      <w:r w:rsidR="006E68EC">
        <w:rPr>
          <w:rFonts w:ascii="Arial" w:hAnsi="Arial" w:cs="Arial"/>
        </w:rPr>
        <w:t xml:space="preserve"> believe in the company’s mission to serve the customer. </w:t>
      </w:r>
    </w:p>
    <w:p w14:paraId="7C9D101C" w14:textId="348D9325" w:rsidR="006A70CF" w:rsidRPr="008779C5" w:rsidRDefault="003264EE" w:rsidP="008779C5">
      <w:pPr>
        <w:pStyle w:val="Heading1"/>
        <w:rPr>
          <w:rFonts w:ascii="Arial" w:hAnsi="Arial" w:cs="Arial"/>
        </w:rPr>
      </w:pPr>
      <w:bookmarkStart w:id="6" w:name="_Toc80958430"/>
      <w:r w:rsidRPr="008779C5">
        <w:rPr>
          <w:rFonts w:ascii="Arial" w:hAnsi="Arial" w:cs="Arial"/>
          <w:shd w:val="clear" w:color="auto" w:fill="FFFFFF"/>
        </w:rPr>
        <w:lastRenderedPageBreak/>
        <w:t>Recommendations</w:t>
      </w:r>
      <w:bookmarkEnd w:id="6"/>
    </w:p>
    <w:p w14:paraId="476DFEBD" w14:textId="61D2853B" w:rsidR="003264EE" w:rsidRDefault="003264EE" w:rsidP="003264EE"/>
    <w:p w14:paraId="3E21CDF5" w14:textId="5261A296" w:rsidR="006A70CF" w:rsidRDefault="003264EE" w:rsidP="00FE01B8">
      <w:pPr>
        <w:rPr>
          <w:rFonts w:ascii="Arial" w:hAnsi="Arial" w:cs="Arial"/>
        </w:rPr>
      </w:pPr>
      <w:r>
        <w:rPr>
          <w:rFonts w:ascii="Arial" w:hAnsi="Arial" w:cs="Arial"/>
        </w:rPr>
        <w:t xml:space="preserve">Some suggestions can be made for Amazon to improve their workers management systems and provide better workplaces </w:t>
      </w:r>
      <w:r w:rsidR="0036278B">
        <w:rPr>
          <w:rFonts w:ascii="Arial" w:hAnsi="Arial" w:cs="Arial"/>
        </w:rPr>
        <w:t xml:space="preserve">for employees while considering the mentality changes brought by COVID. </w:t>
      </w:r>
      <w:r w:rsidR="00E920E2">
        <w:rPr>
          <w:rFonts w:ascii="Arial" w:hAnsi="Arial" w:cs="Arial"/>
        </w:rPr>
        <w:t xml:space="preserve">Instead of constantly pushing for more efficiency, they could adjust their performance management systems to decrease stress and unnecessary competitiveness in the workplace. Providing temp workers with some benefits outside the salary would reduce unfairness and motivate more people towards innovation. </w:t>
      </w:r>
      <w:r w:rsidR="0036278B">
        <w:rPr>
          <w:rFonts w:ascii="Arial" w:hAnsi="Arial" w:cs="Arial"/>
        </w:rPr>
        <w:t>As employee</w:t>
      </w:r>
      <w:r w:rsidR="00CD3D04">
        <w:rPr>
          <w:rFonts w:ascii="Arial" w:hAnsi="Arial" w:cs="Arial"/>
        </w:rPr>
        <w:t>s</w:t>
      </w:r>
      <w:r w:rsidR="0036278B">
        <w:rPr>
          <w:rFonts w:ascii="Arial" w:hAnsi="Arial" w:cs="Arial"/>
        </w:rPr>
        <w:t xml:space="preserve"> become more conscious about their health needs the company should develop supporting programs to help </w:t>
      </w:r>
      <w:r w:rsidR="00CD3D04">
        <w:rPr>
          <w:rFonts w:ascii="Arial" w:hAnsi="Arial" w:cs="Arial"/>
        </w:rPr>
        <w:t>them</w:t>
      </w:r>
      <w:r w:rsidR="0036278B">
        <w:rPr>
          <w:rFonts w:ascii="Arial" w:hAnsi="Arial" w:cs="Arial"/>
        </w:rPr>
        <w:t xml:space="preserve"> achieve a better work-life balance</w:t>
      </w:r>
      <w:r w:rsidR="00CD3D04">
        <w:rPr>
          <w:rFonts w:ascii="Arial" w:hAnsi="Arial" w:cs="Arial"/>
        </w:rPr>
        <w:t xml:space="preserve"> coupled with more flexible working schedules that allow workers to take care of their families and personal matters. Increase the possibility of working from home in departments where it is possible like IT and customer service.</w:t>
      </w:r>
      <w:r w:rsidR="00E920E2">
        <w:rPr>
          <w:rFonts w:ascii="Arial" w:hAnsi="Arial" w:cs="Arial"/>
        </w:rPr>
        <w:t xml:space="preserve"> Create more positive work environments that </w:t>
      </w:r>
      <w:r w:rsidR="00DB1659">
        <w:rPr>
          <w:rFonts w:ascii="Arial" w:hAnsi="Arial" w:cs="Arial"/>
        </w:rPr>
        <w:t>consider</w:t>
      </w:r>
      <w:r w:rsidR="00E920E2">
        <w:rPr>
          <w:rFonts w:ascii="Arial" w:hAnsi="Arial" w:cs="Arial"/>
        </w:rPr>
        <w:t xml:space="preserve"> the need for personal space, as well as favourable communal spaces where workers can socialise and </w:t>
      </w:r>
      <w:r w:rsidR="00DB1659">
        <w:rPr>
          <w:rFonts w:ascii="Arial" w:hAnsi="Arial" w:cs="Arial"/>
        </w:rPr>
        <w:t xml:space="preserve">share ideas both about personal matters and the company. </w:t>
      </w:r>
      <w:r w:rsidR="00BC59F4">
        <w:rPr>
          <w:rFonts w:ascii="Arial" w:hAnsi="Arial" w:cs="Arial"/>
        </w:rPr>
        <w:t xml:space="preserve">Introduce touchless technologies for opening doors, in toilets for flushing and operating sinks to decrease touching of common areas. </w:t>
      </w:r>
      <w:r w:rsidR="00CD3D04">
        <w:rPr>
          <w:rFonts w:ascii="Arial" w:hAnsi="Arial" w:cs="Arial"/>
        </w:rPr>
        <w:t>Across the board, Amazon should become a bit more employee orientated rather than customer centred.</w:t>
      </w:r>
    </w:p>
    <w:p w14:paraId="06A725F1" w14:textId="7555221A" w:rsidR="00937400" w:rsidRDefault="00937400" w:rsidP="00FE01B8">
      <w:pPr>
        <w:rPr>
          <w:rFonts w:ascii="Arial" w:hAnsi="Arial" w:cs="Arial"/>
        </w:rPr>
      </w:pPr>
    </w:p>
    <w:p w14:paraId="5E0A335C" w14:textId="6049AC47" w:rsidR="002935EB" w:rsidRDefault="002935EB" w:rsidP="00FE01B8">
      <w:pPr>
        <w:rPr>
          <w:rFonts w:ascii="Arial" w:hAnsi="Arial" w:cs="Arial"/>
        </w:rPr>
      </w:pPr>
    </w:p>
    <w:p w14:paraId="0562FB5C" w14:textId="77777777" w:rsidR="002C7B8E" w:rsidRDefault="002C7B8E" w:rsidP="00FE01B8">
      <w:pPr>
        <w:rPr>
          <w:rFonts w:ascii="Arial" w:hAnsi="Arial" w:cs="Arial"/>
        </w:rPr>
      </w:pPr>
    </w:p>
    <w:p w14:paraId="77E95ADB" w14:textId="0703B1F1" w:rsidR="00937400" w:rsidRPr="008779C5" w:rsidRDefault="00937400" w:rsidP="00937400">
      <w:pPr>
        <w:pStyle w:val="Heading1"/>
        <w:rPr>
          <w:rFonts w:ascii="Arial" w:hAnsi="Arial" w:cs="Arial"/>
        </w:rPr>
      </w:pPr>
      <w:bookmarkStart w:id="7" w:name="_Toc80958431"/>
      <w:r w:rsidRPr="008779C5">
        <w:rPr>
          <w:rFonts w:ascii="Arial" w:hAnsi="Arial" w:cs="Arial"/>
        </w:rPr>
        <w:t>Conclusion</w:t>
      </w:r>
      <w:bookmarkEnd w:id="7"/>
    </w:p>
    <w:p w14:paraId="33CE2F09" w14:textId="77777777" w:rsidR="00937400" w:rsidRPr="00937400" w:rsidRDefault="00937400" w:rsidP="00937400"/>
    <w:p w14:paraId="2585CC4F" w14:textId="59D93BAD" w:rsidR="006A70CF" w:rsidRPr="002C7B8E" w:rsidRDefault="002935EB" w:rsidP="00FE01B8">
      <w:pPr>
        <w:rPr>
          <w:rFonts w:ascii="Arial" w:hAnsi="Arial" w:cs="Arial"/>
          <w:color w:val="000000"/>
          <w:shd w:val="clear" w:color="auto" w:fill="FFFFFF"/>
        </w:rPr>
      </w:pPr>
      <w:r w:rsidRPr="002935EB">
        <w:rPr>
          <w:rFonts w:ascii="Arial" w:hAnsi="Arial" w:cs="Arial"/>
          <w:color w:val="000000"/>
          <w:shd w:val="clear" w:color="auto" w:fill="FFFFFF"/>
        </w:rPr>
        <w:t xml:space="preserve">The report </w:t>
      </w:r>
      <w:r>
        <w:rPr>
          <w:rFonts w:ascii="Arial" w:hAnsi="Arial" w:cs="Arial"/>
          <w:color w:val="000000"/>
          <w:shd w:val="clear" w:color="auto" w:fill="FFFFFF"/>
        </w:rPr>
        <w:t>provides arguments in the case of Amazon to analyse the management practices</w:t>
      </w:r>
      <w:r w:rsidR="009F1034">
        <w:rPr>
          <w:rFonts w:ascii="Arial" w:hAnsi="Arial" w:cs="Arial"/>
          <w:color w:val="000000"/>
          <w:shd w:val="clear" w:color="auto" w:fill="FFFFFF"/>
        </w:rPr>
        <w:t xml:space="preserve"> </w:t>
      </w:r>
      <w:r>
        <w:rPr>
          <w:rFonts w:ascii="Arial" w:hAnsi="Arial" w:cs="Arial"/>
          <w:color w:val="000000"/>
          <w:shd w:val="clear" w:color="auto" w:fill="FFFFFF"/>
        </w:rPr>
        <w:t>and indicate how they</w:t>
      </w:r>
      <w:r w:rsidR="009F1034">
        <w:rPr>
          <w:rFonts w:ascii="Arial" w:hAnsi="Arial" w:cs="Arial"/>
          <w:color w:val="000000"/>
          <w:shd w:val="clear" w:color="auto" w:fill="FFFFFF"/>
        </w:rPr>
        <w:t xml:space="preserve"> shape the culture and</w:t>
      </w:r>
      <w:r>
        <w:rPr>
          <w:rFonts w:ascii="Arial" w:hAnsi="Arial" w:cs="Arial"/>
          <w:color w:val="000000"/>
          <w:shd w:val="clear" w:color="auto" w:fill="FFFFFF"/>
        </w:rPr>
        <w:t xml:space="preserve"> affect </w:t>
      </w:r>
      <w:r w:rsidR="009F1034">
        <w:rPr>
          <w:rFonts w:ascii="Arial" w:hAnsi="Arial" w:cs="Arial"/>
          <w:color w:val="000000"/>
          <w:shd w:val="clear" w:color="auto" w:fill="FFFFFF"/>
        </w:rPr>
        <w:t xml:space="preserve">workplace behaviour. While the company’s practices are very </w:t>
      </w:r>
      <w:r w:rsidR="008779C5">
        <w:rPr>
          <w:rFonts w:ascii="Arial" w:hAnsi="Arial" w:cs="Arial"/>
          <w:color w:val="000000"/>
          <w:shd w:val="clear" w:color="auto" w:fill="FFFFFF"/>
        </w:rPr>
        <w:t>sophisticated</w:t>
      </w:r>
      <w:r w:rsidR="009F1034">
        <w:rPr>
          <w:rFonts w:ascii="Arial" w:hAnsi="Arial" w:cs="Arial"/>
          <w:color w:val="000000"/>
          <w:shd w:val="clear" w:color="auto" w:fill="FFFFFF"/>
        </w:rPr>
        <w:t xml:space="preserve"> it can be concluded that a number of management theories can be applied to better understand it and the culture it has created. The most significant </w:t>
      </w:r>
      <w:r w:rsidR="008779C5">
        <w:rPr>
          <w:rFonts w:ascii="Arial" w:hAnsi="Arial" w:cs="Arial"/>
          <w:color w:val="000000"/>
          <w:shd w:val="clear" w:color="auto" w:fill="FFFFFF"/>
        </w:rPr>
        <w:t>is</w:t>
      </w:r>
      <w:r w:rsidR="009F1034">
        <w:rPr>
          <w:rFonts w:ascii="Arial" w:hAnsi="Arial" w:cs="Arial"/>
          <w:color w:val="000000"/>
          <w:shd w:val="clear" w:color="auto" w:fill="FFFFFF"/>
        </w:rPr>
        <w:t xml:space="preserve"> Taylor’s Scientific Management which has been adapted to a contemporary form by the use of technology and shapes </w:t>
      </w:r>
      <w:r w:rsidR="008779C5">
        <w:rPr>
          <w:rFonts w:ascii="Arial" w:hAnsi="Arial" w:cs="Arial"/>
          <w:color w:val="000000"/>
          <w:shd w:val="clear" w:color="auto" w:fill="FFFFFF"/>
        </w:rPr>
        <w:t xml:space="preserve">in a large part </w:t>
      </w:r>
      <w:r w:rsidR="009F1034">
        <w:rPr>
          <w:rFonts w:ascii="Arial" w:hAnsi="Arial" w:cs="Arial"/>
          <w:color w:val="000000"/>
          <w:shd w:val="clear" w:color="auto" w:fill="FFFFFF"/>
        </w:rPr>
        <w:t xml:space="preserve">how the company conducts </w:t>
      </w:r>
      <w:r w:rsidR="008779C5">
        <w:rPr>
          <w:rFonts w:ascii="Arial" w:hAnsi="Arial" w:cs="Arial"/>
          <w:color w:val="000000"/>
          <w:shd w:val="clear" w:color="auto" w:fill="FFFFFF"/>
        </w:rPr>
        <w:t>its</w:t>
      </w:r>
      <w:r w:rsidR="009F1034">
        <w:rPr>
          <w:rFonts w:ascii="Arial" w:hAnsi="Arial" w:cs="Arial"/>
          <w:color w:val="000000"/>
          <w:shd w:val="clear" w:color="auto" w:fill="FFFFFF"/>
        </w:rPr>
        <w:t xml:space="preserve"> practices</w:t>
      </w:r>
      <w:r w:rsidR="008779C5">
        <w:rPr>
          <w:rFonts w:ascii="Arial" w:hAnsi="Arial" w:cs="Arial"/>
          <w:color w:val="000000"/>
          <w:shd w:val="clear" w:color="auto" w:fill="FFFFFF"/>
        </w:rPr>
        <w:t xml:space="preserve"> in the workplace</w:t>
      </w:r>
      <w:r w:rsidR="009F1034">
        <w:rPr>
          <w:rFonts w:ascii="Arial" w:hAnsi="Arial" w:cs="Arial"/>
          <w:color w:val="000000"/>
          <w:shd w:val="clear" w:color="auto" w:fill="FFFFFF"/>
        </w:rPr>
        <w:t>.</w:t>
      </w:r>
      <w:r w:rsidR="008779C5">
        <w:rPr>
          <w:rFonts w:ascii="Arial" w:hAnsi="Arial" w:cs="Arial"/>
          <w:color w:val="000000"/>
          <w:shd w:val="clear" w:color="auto" w:fill="FFFFFF"/>
        </w:rPr>
        <w:t xml:space="preserve"> Some aspects like the inequality between workers and management and the control exercised upon employees are better explained by Bureaucratic Management </w:t>
      </w:r>
      <w:r w:rsidR="003E2B46">
        <w:rPr>
          <w:rFonts w:ascii="Arial" w:hAnsi="Arial" w:cs="Arial"/>
          <w:color w:val="000000"/>
          <w:shd w:val="clear" w:color="auto" w:fill="FFFFFF"/>
        </w:rPr>
        <w:t xml:space="preserve">and the motivational system falls in line better with Weber’s X and Y theory. </w:t>
      </w:r>
      <w:r w:rsidR="009F1034">
        <w:rPr>
          <w:rFonts w:ascii="Arial" w:hAnsi="Arial" w:cs="Arial"/>
          <w:color w:val="000000"/>
          <w:shd w:val="clear" w:color="auto" w:fill="FFFFFF"/>
        </w:rPr>
        <w:t>The culture this</w:t>
      </w:r>
      <w:r w:rsidR="003E2B46">
        <w:rPr>
          <w:rFonts w:ascii="Arial" w:hAnsi="Arial" w:cs="Arial"/>
          <w:color w:val="000000"/>
          <w:shd w:val="clear" w:color="auto" w:fill="FFFFFF"/>
        </w:rPr>
        <w:t xml:space="preserve"> complex</w:t>
      </w:r>
      <w:r w:rsidR="009F1034">
        <w:rPr>
          <w:rFonts w:ascii="Arial" w:hAnsi="Arial" w:cs="Arial"/>
          <w:color w:val="000000"/>
          <w:shd w:val="clear" w:color="auto" w:fill="FFFFFF"/>
        </w:rPr>
        <w:t xml:space="preserve"> framework nurtures is one of hard work</w:t>
      </w:r>
      <w:r w:rsidR="003E2B46">
        <w:rPr>
          <w:rFonts w:ascii="Arial" w:hAnsi="Arial" w:cs="Arial"/>
          <w:color w:val="000000"/>
          <w:shd w:val="clear" w:color="auto" w:fill="FFFFFF"/>
        </w:rPr>
        <w:t xml:space="preserve"> and</w:t>
      </w:r>
      <w:r w:rsidR="009F1034">
        <w:rPr>
          <w:rFonts w:ascii="Arial" w:hAnsi="Arial" w:cs="Arial"/>
          <w:color w:val="000000"/>
          <w:shd w:val="clear" w:color="auto" w:fill="FFFFFF"/>
        </w:rPr>
        <w:t xml:space="preserve"> </w:t>
      </w:r>
      <w:r w:rsidR="008779C5">
        <w:rPr>
          <w:rFonts w:ascii="Arial" w:hAnsi="Arial" w:cs="Arial"/>
          <w:color w:val="000000"/>
          <w:shd w:val="clear" w:color="auto" w:fill="FFFFFF"/>
        </w:rPr>
        <w:t xml:space="preserve">high standards </w:t>
      </w:r>
      <w:r w:rsidR="003E2B46">
        <w:rPr>
          <w:rFonts w:ascii="Arial" w:hAnsi="Arial" w:cs="Arial"/>
          <w:color w:val="000000"/>
          <w:shd w:val="clear" w:color="auto" w:fill="FFFFFF"/>
        </w:rPr>
        <w:t>which can be seen both as stressful and rewarding. It’s rewards system attracts highly talented and driven people, and the performance management practices are often seen as unnecessarily harsh. The professional behaviour of the employees is quite competitive, both from a desire to achieve and not be left behind.</w:t>
      </w:r>
      <w:r w:rsidR="002C7B8E">
        <w:rPr>
          <w:rFonts w:ascii="Arial" w:hAnsi="Arial" w:cs="Arial"/>
          <w:color w:val="000000"/>
          <w:shd w:val="clear" w:color="auto" w:fill="FFFFFF"/>
        </w:rPr>
        <w:t xml:space="preserve"> As a result, many are dissatisfied with the work-life balance they can achieve and amazon experiences high turnover rates that decrease the company’s reputation.</w:t>
      </w:r>
    </w:p>
    <w:p w14:paraId="0B702383" w14:textId="680F0ACA" w:rsidR="006A70CF" w:rsidRPr="002C7B8E" w:rsidRDefault="006A70CF" w:rsidP="00FE01B8">
      <w:pPr>
        <w:rPr>
          <w:rFonts w:ascii="Arial" w:hAnsi="Arial" w:cs="Arial"/>
          <w:color w:val="000000"/>
          <w:sz w:val="20"/>
          <w:szCs w:val="20"/>
          <w:shd w:val="clear" w:color="auto" w:fill="FFFFFF"/>
        </w:rPr>
      </w:pPr>
    </w:p>
    <w:p w14:paraId="241DDC0C" w14:textId="288F8B15" w:rsidR="006A70CF" w:rsidRPr="002C7B8E" w:rsidRDefault="006A70CF" w:rsidP="00FE01B8">
      <w:pPr>
        <w:rPr>
          <w:rFonts w:ascii="Arial" w:hAnsi="Arial" w:cs="Arial"/>
          <w:color w:val="000000"/>
          <w:sz w:val="20"/>
          <w:szCs w:val="20"/>
          <w:shd w:val="clear" w:color="auto" w:fill="FFFFFF"/>
        </w:rPr>
      </w:pPr>
    </w:p>
    <w:p w14:paraId="25D76C7D" w14:textId="5469B24E" w:rsidR="006A70CF" w:rsidRPr="002C7B8E" w:rsidRDefault="006A70CF" w:rsidP="00FE01B8">
      <w:pPr>
        <w:rPr>
          <w:rFonts w:ascii="Arial" w:hAnsi="Arial" w:cs="Arial"/>
          <w:color w:val="000000"/>
          <w:sz w:val="20"/>
          <w:szCs w:val="20"/>
          <w:shd w:val="clear" w:color="auto" w:fill="FFFFFF"/>
        </w:rPr>
      </w:pPr>
    </w:p>
    <w:p w14:paraId="75EA2B55" w14:textId="338D4348" w:rsidR="006A70CF" w:rsidRPr="002C7B8E" w:rsidRDefault="006A70CF" w:rsidP="00FE01B8">
      <w:pPr>
        <w:rPr>
          <w:rFonts w:ascii="Arial" w:hAnsi="Arial" w:cs="Arial"/>
          <w:color w:val="000000"/>
          <w:sz w:val="20"/>
          <w:szCs w:val="20"/>
          <w:shd w:val="clear" w:color="auto" w:fill="FFFFFF"/>
        </w:rPr>
      </w:pPr>
    </w:p>
    <w:p w14:paraId="379E320C" w14:textId="54673300" w:rsidR="006A70CF" w:rsidRDefault="006A70CF" w:rsidP="006A70CF">
      <w:pPr>
        <w:pStyle w:val="Heading1"/>
        <w:rPr>
          <w:shd w:val="clear" w:color="auto" w:fill="FFFFFF"/>
        </w:rPr>
      </w:pPr>
      <w:bookmarkStart w:id="8" w:name="_Toc80958432"/>
      <w:r>
        <w:rPr>
          <w:shd w:val="clear" w:color="auto" w:fill="FFFFFF"/>
        </w:rPr>
        <w:lastRenderedPageBreak/>
        <w:t>References</w:t>
      </w:r>
      <w:bookmarkEnd w:id="8"/>
    </w:p>
    <w:p w14:paraId="22E7AFD8" w14:textId="77777777" w:rsidR="00DE0AEB" w:rsidRPr="00DE0AEB" w:rsidRDefault="00DE0AEB" w:rsidP="00DE0AEB"/>
    <w:p w14:paraId="5A1289D0" w14:textId="35D99DE2" w:rsidR="006A70CF" w:rsidRPr="000D5E08" w:rsidRDefault="006A70CF" w:rsidP="006A70CF">
      <w:pPr>
        <w:rPr>
          <w:rFonts w:ascii="Arial" w:hAnsi="Arial" w:cs="Arial"/>
          <w:color w:val="000000"/>
          <w:shd w:val="clear" w:color="auto" w:fill="FFFFFF"/>
        </w:rPr>
      </w:pPr>
      <w:r w:rsidRPr="000D5E08">
        <w:rPr>
          <w:rFonts w:ascii="Arial" w:hAnsi="Arial" w:cs="Arial"/>
          <w:color w:val="000000"/>
          <w:shd w:val="clear" w:color="auto" w:fill="FFFFFF"/>
        </w:rPr>
        <w:t>Soper, T., 2021. </w:t>
      </w:r>
      <w:r w:rsidRPr="000D5E08">
        <w:rPr>
          <w:rFonts w:ascii="Arial" w:hAnsi="Arial" w:cs="Arial"/>
          <w:i/>
          <w:iCs/>
          <w:color w:val="000000"/>
          <w:shd w:val="clear" w:color="auto" w:fill="FFFFFF"/>
        </w:rPr>
        <w:t>Amazon now employs nearly 1.3 million people worldwide after adding 500,000 workers in 2020</w:t>
      </w:r>
      <w:r w:rsidRPr="000D5E08">
        <w:rPr>
          <w:rFonts w:ascii="Arial" w:hAnsi="Arial" w:cs="Arial"/>
          <w:color w:val="000000"/>
          <w:shd w:val="clear" w:color="auto" w:fill="FFFFFF"/>
        </w:rPr>
        <w:t>. [online] GeekWire. Available at: &lt;https://www.geekwire.com/2021/amazon-now-employs-nearly-1-3-million-people-worldwide-adding-500000-workers-2020/&gt; .</w:t>
      </w:r>
    </w:p>
    <w:p w14:paraId="788AC6EF" w14:textId="699926ED" w:rsidR="00B10D2A" w:rsidRPr="000D5E08" w:rsidRDefault="00B10D2A" w:rsidP="006A70CF">
      <w:pPr>
        <w:rPr>
          <w:rFonts w:ascii="Arial" w:hAnsi="Arial" w:cs="Arial"/>
          <w:color w:val="000000"/>
          <w:shd w:val="clear" w:color="auto" w:fill="FFFFFF"/>
        </w:rPr>
      </w:pPr>
      <w:r w:rsidRPr="000D5E08">
        <w:rPr>
          <w:rFonts w:ascii="Arial" w:hAnsi="Arial" w:cs="Arial"/>
          <w:color w:val="000000"/>
          <w:shd w:val="clear" w:color="auto" w:fill="FFFFFF"/>
        </w:rPr>
        <w:t>Kramer, L., 2020. What Are the Benefits of Critical Thinking in the Workplace?. [online] Small Business - Chron.com. Available at: &lt;https://smallbusiness.chron.com/benefits-critical-thinking-workplace-11638.html&gt; .</w:t>
      </w:r>
    </w:p>
    <w:p w14:paraId="33773621" w14:textId="7BE5158C" w:rsidR="00FC5DDB" w:rsidRPr="000D5E08" w:rsidRDefault="00FC5DDB" w:rsidP="006A70CF">
      <w:pPr>
        <w:rPr>
          <w:rFonts w:ascii="Arial" w:hAnsi="Arial" w:cs="Arial"/>
          <w:color w:val="000000"/>
          <w:shd w:val="clear" w:color="auto" w:fill="FFFFFF"/>
        </w:rPr>
      </w:pPr>
      <w:r w:rsidRPr="000D5E08">
        <w:rPr>
          <w:rFonts w:ascii="Arial" w:hAnsi="Arial" w:cs="Arial"/>
          <w:color w:val="000000"/>
          <w:shd w:val="clear" w:color="auto" w:fill="FFFFFF"/>
        </w:rPr>
        <w:t>Gov.uk. 2021. Offices, factories and labs - Working safely during coronavirus (COVID-19) - Guidance - GOV.UK. [online] Available at: &lt;https://www.gov.uk/guidance/working-safely-during-covid-19/offices-factories-and-labs&gt; .</w:t>
      </w:r>
    </w:p>
    <w:p w14:paraId="11E75FCD" w14:textId="5ACC7F21" w:rsidR="00573453" w:rsidRDefault="00573453" w:rsidP="006A70CF">
      <w:pPr>
        <w:rPr>
          <w:rFonts w:ascii="Arial" w:hAnsi="Arial" w:cs="Arial"/>
          <w:color w:val="000000"/>
          <w:shd w:val="clear" w:color="auto" w:fill="FFFFFF"/>
        </w:rPr>
      </w:pPr>
      <w:r w:rsidRPr="00573453">
        <w:rPr>
          <w:rFonts w:ascii="Arial" w:hAnsi="Arial" w:cs="Arial"/>
          <w:color w:val="000000"/>
          <w:shd w:val="clear" w:color="auto" w:fill="FFFFFF"/>
        </w:rPr>
        <w:t xml:space="preserve">Taylor, F., 1911. The Principles of Scientific Management. [ebook] </w:t>
      </w:r>
      <w:r>
        <w:rPr>
          <w:rFonts w:ascii="Arial" w:hAnsi="Arial" w:cs="Arial"/>
          <w:color w:val="000000"/>
          <w:shd w:val="clear" w:color="auto" w:fill="FFFFFF"/>
        </w:rPr>
        <w:t xml:space="preserve">New York: </w:t>
      </w:r>
      <w:r w:rsidRPr="00573453">
        <w:rPr>
          <w:rFonts w:ascii="Arial" w:hAnsi="Arial" w:cs="Arial"/>
          <w:color w:val="000000"/>
          <w:shd w:val="clear" w:color="auto" w:fill="FFFFFF"/>
        </w:rPr>
        <w:t>Harper &amp; Brothers</w:t>
      </w:r>
      <w:r w:rsidR="00630CD7">
        <w:rPr>
          <w:rFonts w:ascii="Arial" w:hAnsi="Arial" w:cs="Arial"/>
          <w:color w:val="000000"/>
          <w:shd w:val="clear" w:color="auto" w:fill="FFFFFF"/>
        </w:rPr>
        <w:t>, pp.36-48</w:t>
      </w:r>
      <w:r w:rsidR="00513EB0">
        <w:rPr>
          <w:rFonts w:ascii="Arial" w:hAnsi="Arial" w:cs="Arial"/>
          <w:color w:val="000000"/>
          <w:shd w:val="clear" w:color="auto" w:fill="FFFFFF"/>
        </w:rPr>
        <w:t>.</w:t>
      </w:r>
      <w:r w:rsidR="00630CD7">
        <w:rPr>
          <w:rFonts w:ascii="Arial" w:hAnsi="Arial" w:cs="Arial"/>
          <w:color w:val="000000"/>
          <w:shd w:val="clear" w:color="auto" w:fill="FFFFFF"/>
        </w:rPr>
        <w:t xml:space="preserve"> </w:t>
      </w:r>
      <w:r w:rsidRPr="00573453">
        <w:rPr>
          <w:rFonts w:ascii="Arial" w:hAnsi="Arial" w:cs="Arial"/>
          <w:color w:val="000000"/>
          <w:shd w:val="clear" w:color="auto" w:fill="FFFFFF"/>
        </w:rPr>
        <w:t>Available at:</w:t>
      </w:r>
      <w:r>
        <w:rPr>
          <w:rFonts w:ascii="Arial" w:hAnsi="Arial" w:cs="Arial"/>
          <w:color w:val="000000"/>
          <w:shd w:val="clear" w:color="auto" w:fill="FFFFFF"/>
        </w:rPr>
        <w:t xml:space="preserve"> </w:t>
      </w:r>
      <w:r w:rsidRPr="00573453">
        <w:rPr>
          <w:rFonts w:ascii="Arial" w:hAnsi="Arial" w:cs="Arial"/>
          <w:color w:val="000000"/>
          <w:shd w:val="clear" w:color="auto" w:fill="FFFFFF"/>
        </w:rPr>
        <w:t xml:space="preserve">&lt;http://strategy.sjsu.edu/www.stable/pdf/Taylor,%20F.%20W.%20(1911).%20New%20York,%20Harper%20&amp;%20Brothers.pdf&gt; </w:t>
      </w:r>
      <w:r>
        <w:rPr>
          <w:rFonts w:ascii="Arial" w:hAnsi="Arial" w:cs="Arial"/>
          <w:color w:val="000000"/>
          <w:shd w:val="clear" w:color="auto" w:fill="FFFFFF"/>
        </w:rPr>
        <w:t>.</w:t>
      </w:r>
      <w:r w:rsidRPr="00573453">
        <w:rPr>
          <w:rFonts w:ascii="Arial" w:hAnsi="Arial" w:cs="Arial"/>
          <w:color w:val="000000"/>
          <w:shd w:val="clear" w:color="auto" w:fill="FFFFFF"/>
        </w:rPr>
        <w:t xml:space="preserve"> </w:t>
      </w:r>
    </w:p>
    <w:p w14:paraId="7235F006" w14:textId="0C1233BB" w:rsidR="002C7B8E" w:rsidRPr="002C7B8E" w:rsidRDefault="002C7B8E" w:rsidP="006A70CF">
      <w:pPr>
        <w:rPr>
          <w:rFonts w:ascii="Arial" w:hAnsi="Arial" w:cs="Arial"/>
        </w:rPr>
      </w:pPr>
      <w:r w:rsidRPr="000D5E08">
        <w:rPr>
          <w:rFonts w:ascii="Arial" w:hAnsi="Arial" w:cs="Arial"/>
        </w:rPr>
        <w:t xml:space="preserve">Peek, S., 2020. The Management Theory of Max Weber. [online] Business.com. Available at: &lt;https://www.business.com/articles/management-theory-of-max-weber/&gt; </w:t>
      </w:r>
      <w:r>
        <w:rPr>
          <w:rFonts w:ascii="Arial" w:hAnsi="Arial" w:cs="Arial"/>
        </w:rPr>
        <w:t>.</w:t>
      </w:r>
    </w:p>
    <w:p w14:paraId="77F9E9CF" w14:textId="029DE379" w:rsidR="000C1433" w:rsidRPr="000D5E08" w:rsidRDefault="000C1433" w:rsidP="006A70CF">
      <w:pPr>
        <w:rPr>
          <w:rFonts w:ascii="Arial" w:hAnsi="Arial" w:cs="Arial"/>
        </w:rPr>
      </w:pPr>
      <w:r w:rsidRPr="000D5E08">
        <w:rPr>
          <w:rFonts w:ascii="Arial" w:hAnsi="Arial" w:cs="Arial"/>
        </w:rPr>
        <w:t>McGregor, D., 1960. The human side of enterprise. Dushkin/McGraw-Hill, pp.204-208.</w:t>
      </w:r>
    </w:p>
    <w:p w14:paraId="7E2C5486" w14:textId="27651F98" w:rsidR="0081396C" w:rsidRPr="000D5E08" w:rsidRDefault="0081396C" w:rsidP="006A70CF">
      <w:pPr>
        <w:rPr>
          <w:rFonts w:ascii="Arial" w:hAnsi="Arial" w:cs="Arial"/>
          <w:color w:val="000000"/>
          <w:shd w:val="clear" w:color="auto" w:fill="FFFFFF"/>
        </w:rPr>
      </w:pPr>
      <w:r w:rsidRPr="000D5E08">
        <w:rPr>
          <w:rFonts w:ascii="Arial" w:hAnsi="Arial" w:cs="Arial"/>
          <w:color w:val="000000"/>
          <w:shd w:val="clear" w:color="auto" w:fill="FFFFFF"/>
        </w:rPr>
        <w:t>Mindtools.com. 2016. </w:t>
      </w:r>
      <w:r w:rsidRPr="000D5E08">
        <w:rPr>
          <w:rFonts w:ascii="Arial" w:hAnsi="Arial" w:cs="Arial"/>
          <w:i/>
          <w:iCs/>
          <w:color w:val="000000"/>
          <w:shd w:val="clear" w:color="auto" w:fill="FFFFFF"/>
        </w:rPr>
        <w:t>Understanding Workplace Values: Finding the Best Cultural Fit</w:t>
      </w:r>
      <w:r w:rsidRPr="000D5E08">
        <w:rPr>
          <w:rFonts w:ascii="Arial" w:hAnsi="Arial" w:cs="Arial"/>
          <w:color w:val="000000"/>
          <w:shd w:val="clear" w:color="auto" w:fill="FFFFFF"/>
        </w:rPr>
        <w:t>. [online] Available at: &lt;https://www.mindtools.com/pages/article/understanding-workplace-values.htm&gt; .</w:t>
      </w:r>
    </w:p>
    <w:p w14:paraId="5E468AA9" w14:textId="67D54C28" w:rsidR="005A41EA" w:rsidRDefault="005A41EA" w:rsidP="006A70CF">
      <w:pPr>
        <w:rPr>
          <w:rFonts w:ascii="Arial" w:hAnsi="Arial" w:cs="Arial"/>
        </w:rPr>
      </w:pPr>
      <w:r w:rsidRPr="000D5E08">
        <w:rPr>
          <w:rFonts w:ascii="Arial" w:hAnsi="Arial" w:cs="Arial"/>
        </w:rPr>
        <w:t>Katz, D., 1960. The Functional Approach to the Study of Attitudes. Public Opinion Quarterly, 24(2, Special Issue: Attitude Change), pp.1</w:t>
      </w:r>
      <w:r w:rsidR="00710CD2" w:rsidRPr="000D5E08">
        <w:rPr>
          <w:rFonts w:ascii="Arial" w:hAnsi="Arial" w:cs="Arial"/>
        </w:rPr>
        <w:t>7</w:t>
      </w:r>
      <w:r w:rsidRPr="000D5E08">
        <w:rPr>
          <w:rFonts w:ascii="Arial" w:hAnsi="Arial" w:cs="Arial"/>
        </w:rPr>
        <w:t>0-1</w:t>
      </w:r>
      <w:r w:rsidR="00311328" w:rsidRPr="000D5E08">
        <w:rPr>
          <w:rFonts w:ascii="Arial" w:hAnsi="Arial" w:cs="Arial"/>
        </w:rPr>
        <w:t>76</w:t>
      </w:r>
      <w:r w:rsidRPr="000D5E08">
        <w:rPr>
          <w:rFonts w:ascii="Arial" w:hAnsi="Arial" w:cs="Arial"/>
        </w:rPr>
        <w:t>.</w:t>
      </w:r>
      <w:r w:rsidR="00311328" w:rsidRPr="000D5E08">
        <w:rPr>
          <w:rFonts w:ascii="Arial" w:hAnsi="Arial" w:cs="Arial"/>
        </w:rPr>
        <w:t xml:space="preserve"> Available at: &lt;https://ezproxy.uwtsd.ac.uk/login?url=https://www.jstor.org/stable/2746402&gt; .</w:t>
      </w:r>
    </w:p>
    <w:p w14:paraId="7CD78560" w14:textId="6239F3B8" w:rsidR="002C7B8E" w:rsidRPr="000D5E08" w:rsidRDefault="002C7B8E" w:rsidP="006A70CF">
      <w:pPr>
        <w:rPr>
          <w:rFonts w:ascii="Arial" w:hAnsi="Arial" w:cs="Arial"/>
        </w:rPr>
      </w:pPr>
      <w:r w:rsidRPr="000D5E08">
        <w:rPr>
          <w:rFonts w:ascii="Arial" w:hAnsi="Arial" w:cs="Arial"/>
        </w:rPr>
        <w:t>UK About Amazon. 2021. How we operate. [online] Available at: &lt;https://www.aboutamazon.co.uk/uk-investment/our-principles-for-how-we-operate&gt; .</w:t>
      </w:r>
    </w:p>
    <w:p w14:paraId="799B344F" w14:textId="7EB1B11F" w:rsidR="000D5E08" w:rsidRDefault="000D5E08" w:rsidP="006A70CF">
      <w:pPr>
        <w:rPr>
          <w:rFonts w:ascii="Arial" w:hAnsi="Arial" w:cs="Arial"/>
        </w:rPr>
      </w:pPr>
      <w:r w:rsidRPr="000D5E08">
        <w:rPr>
          <w:rFonts w:ascii="Arial" w:hAnsi="Arial" w:cs="Arial"/>
        </w:rPr>
        <w:t xml:space="preserve">Bezos, J., 1997. Letter to shareholders. [ebook] Amazon. Available at: &lt;https://venturebeat.com/wp-content/uploads/2010/09/amzn_shareholder-letter-20072.pdf&gt; </w:t>
      </w:r>
      <w:r w:rsidR="00311D95">
        <w:rPr>
          <w:rFonts w:ascii="Arial" w:hAnsi="Arial" w:cs="Arial"/>
        </w:rPr>
        <w:t>.</w:t>
      </w:r>
    </w:p>
    <w:p w14:paraId="01E4EBF3" w14:textId="1E62543B" w:rsidR="00311D95" w:rsidRDefault="00311D95" w:rsidP="006A70CF">
      <w:pPr>
        <w:rPr>
          <w:rFonts w:ascii="Arial" w:hAnsi="Arial" w:cs="Arial"/>
        </w:rPr>
      </w:pPr>
      <w:r w:rsidRPr="00311D95">
        <w:rPr>
          <w:rFonts w:ascii="Arial" w:hAnsi="Arial" w:cs="Arial"/>
        </w:rPr>
        <w:t xml:space="preserve">Scipioni, J., 2020. Why Jeff Bezos always thinks three years out and only makes a few decisions a day. [online] cnbc.com. Available at: &lt;https://www.cnbc.com/2020/12/31/why-jeff-bezos-always-thinks-three-years-out-and-o.html&gt; </w:t>
      </w:r>
      <w:r>
        <w:rPr>
          <w:rFonts w:ascii="Arial" w:hAnsi="Arial" w:cs="Arial"/>
        </w:rPr>
        <w:t>.</w:t>
      </w:r>
    </w:p>
    <w:p w14:paraId="3D460E29" w14:textId="0902A08D" w:rsidR="00513EB0" w:rsidRDefault="00513EB0" w:rsidP="006A70CF">
      <w:pPr>
        <w:rPr>
          <w:rFonts w:ascii="Arial" w:hAnsi="Arial" w:cs="Arial"/>
        </w:rPr>
      </w:pPr>
      <w:r w:rsidRPr="00513EB0">
        <w:rPr>
          <w:rFonts w:ascii="Arial" w:hAnsi="Arial" w:cs="Arial"/>
        </w:rPr>
        <w:t>Kantor, J. and Streitfeld, D., 2015. Inside Amazon: Wrestling Big Ideas in a Bruising Workplace (Published 2015). [online] Nytimes.com. Available at: &lt;https://www.nytimes.com/2015/08/16/technology/inside-amazon-wrestling-big-ideas-in-a-bruising-workplace.html</w:t>
      </w:r>
      <w:r>
        <w:rPr>
          <w:rFonts w:ascii="Arial" w:hAnsi="Arial" w:cs="Arial"/>
        </w:rPr>
        <w:t>&gt;</w:t>
      </w:r>
      <w:r w:rsidR="00412D06">
        <w:rPr>
          <w:rFonts w:ascii="Arial" w:hAnsi="Arial" w:cs="Arial"/>
        </w:rPr>
        <w:t xml:space="preserve"> .</w:t>
      </w:r>
    </w:p>
    <w:p w14:paraId="44D601BC" w14:textId="58F37A04" w:rsidR="004A6308" w:rsidRDefault="004A6308" w:rsidP="006A70CF">
      <w:pPr>
        <w:rPr>
          <w:rFonts w:ascii="Arial" w:hAnsi="Arial" w:cs="Arial"/>
        </w:rPr>
      </w:pPr>
      <w:r w:rsidRPr="004A6308">
        <w:rPr>
          <w:rFonts w:ascii="Arial" w:hAnsi="Arial" w:cs="Arial"/>
        </w:rPr>
        <w:t xml:space="preserve">PayScale. 2020. Top 10 Companies With the Least Loyal Employees. [online] Available at: &lt;https://www.payscale.com/data-packages/employee-loyalty/least-loyal-employees&gt; </w:t>
      </w:r>
      <w:r>
        <w:rPr>
          <w:rFonts w:ascii="Arial" w:hAnsi="Arial" w:cs="Arial"/>
        </w:rPr>
        <w:t>.</w:t>
      </w:r>
    </w:p>
    <w:p w14:paraId="10CA4C10" w14:textId="77777777" w:rsidR="002C7B8E" w:rsidRPr="000D5E08" w:rsidRDefault="002C7B8E" w:rsidP="002C7B8E">
      <w:pPr>
        <w:rPr>
          <w:rFonts w:ascii="Arial" w:hAnsi="Arial" w:cs="Arial"/>
        </w:rPr>
      </w:pPr>
      <w:r w:rsidRPr="000D5E08">
        <w:rPr>
          <w:rFonts w:ascii="Arial" w:hAnsi="Arial" w:cs="Arial"/>
        </w:rPr>
        <w:t>2021. Notice of 2021 Annual Meeting of Shareholders &amp; Proxy Statement. [pdf] Amazon, p.1. Available at: &lt;https://s2.q4cdn.com/299287126/files/doc_financials/2021/ar/Amazon-2021-Proxy-Statement.pdf&gt; .</w:t>
      </w:r>
    </w:p>
    <w:p w14:paraId="3BD4B1EB" w14:textId="77777777" w:rsidR="002C7B8E" w:rsidRPr="000D5E08" w:rsidRDefault="002C7B8E" w:rsidP="002C7B8E">
      <w:pPr>
        <w:rPr>
          <w:rFonts w:ascii="Arial" w:hAnsi="Arial" w:cs="Arial"/>
        </w:rPr>
      </w:pPr>
      <w:r w:rsidRPr="000D5E08">
        <w:rPr>
          <w:rFonts w:ascii="Arial" w:hAnsi="Arial" w:cs="Arial"/>
        </w:rPr>
        <w:lastRenderedPageBreak/>
        <w:t>O'Brien, S., 2020. Amazon said nearly 20,000 workers got coronavirus. [online] CNN. Available at: &lt;https://edition.cnn.com/2020/10/01/tech/amazon-covid-cases/index.html&gt; .</w:t>
      </w:r>
    </w:p>
    <w:p w14:paraId="69BA4F5F" w14:textId="77777777" w:rsidR="002C7B8E" w:rsidRPr="000D5E08" w:rsidRDefault="002C7B8E" w:rsidP="002C7B8E">
      <w:pPr>
        <w:rPr>
          <w:rFonts w:ascii="Arial" w:hAnsi="Arial" w:cs="Arial"/>
          <w:color w:val="000000"/>
          <w:shd w:val="clear" w:color="auto" w:fill="FFFFFF"/>
        </w:rPr>
      </w:pPr>
      <w:r w:rsidRPr="000D5E08">
        <w:rPr>
          <w:rFonts w:ascii="Arial" w:hAnsi="Arial" w:cs="Arial"/>
          <w:color w:val="000000"/>
          <w:shd w:val="clear" w:color="auto" w:fill="FFFFFF"/>
        </w:rPr>
        <w:t>Farviar, C. and Glaser, A., 2021. </w:t>
      </w:r>
      <w:r w:rsidRPr="000D5E08">
        <w:rPr>
          <w:rFonts w:ascii="Arial" w:hAnsi="Arial" w:cs="Arial"/>
          <w:i/>
          <w:iCs/>
          <w:color w:val="000000"/>
          <w:shd w:val="clear" w:color="auto" w:fill="FFFFFF"/>
        </w:rPr>
        <w:t>Amazon's mixed message to workers: Cases are up, testing is over and masks are optional</w:t>
      </w:r>
      <w:r w:rsidRPr="000D5E08">
        <w:rPr>
          <w:rFonts w:ascii="Arial" w:hAnsi="Arial" w:cs="Arial"/>
          <w:color w:val="000000"/>
          <w:shd w:val="clear" w:color="auto" w:fill="FFFFFF"/>
        </w:rPr>
        <w:t>. [online] NBC News. Available at: &lt;https://www.nbcnews.com/business/business-news/some-amazon-warehouse-workers-see-spike-covid-cases-n1274866&gt; .</w:t>
      </w:r>
    </w:p>
    <w:p w14:paraId="0F9CE357" w14:textId="5003DA14" w:rsidR="002C7B8E" w:rsidRDefault="002C7B8E" w:rsidP="006A70CF">
      <w:pPr>
        <w:rPr>
          <w:rFonts w:ascii="Arial" w:hAnsi="Arial" w:cs="Arial"/>
        </w:rPr>
      </w:pPr>
      <w:r w:rsidRPr="000D5E08">
        <w:rPr>
          <w:rFonts w:ascii="Arial" w:hAnsi="Arial" w:cs="Arial"/>
        </w:rPr>
        <w:t>Paul, K., 2021. Amazon found to have illegally fired workers who advocated for Covid safety measures. [online] the Guardian. Available at: &lt;https://www.theguardian.com/technology/2021/apr/05/amazon-illegally-fired-two-workers-pandemic&gt; .</w:t>
      </w:r>
    </w:p>
    <w:p w14:paraId="3ED2082F" w14:textId="3E5D1256" w:rsidR="00C42BEB" w:rsidRDefault="00C42BEB" w:rsidP="006A70CF">
      <w:pPr>
        <w:rPr>
          <w:rFonts w:ascii="Arial" w:hAnsi="Arial" w:cs="Arial"/>
        </w:rPr>
      </w:pPr>
      <w:r w:rsidRPr="00BB4C1B">
        <w:rPr>
          <w:rFonts w:ascii="Arial" w:hAnsi="Arial" w:cs="Arial"/>
        </w:rPr>
        <w:t xml:space="preserve">Solon, O., 2018. Amazon patents wristband that tracks warehouse workers' movements. [online] the Guardian. Available at: &lt;https://www.theguardian.com/technology/2018/jan/31/amazon-warehouse-wristband-tracking&gt; </w:t>
      </w:r>
      <w:r>
        <w:rPr>
          <w:rFonts w:ascii="Arial" w:hAnsi="Arial" w:cs="Arial"/>
        </w:rPr>
        <w:t>.</w:t>
      </w:r>
    </w:p>
    <w:p w14:paraId="7A480BB6" w14:textId="395C3FDD" w:rsidR="00A90593" w:rsidRDefault="00A90593" w:rsidP="006A70CF">
      <w:pPr>
        <w:rPr>
          <w:rFonts w:ascii="Arial" w:hAnsi="Arial" w:cs="Arial"/>
        </w:rPr>
      </w:pPr>
      <w:r w:rsidRPr="00A90593">
        <w:rPr>
          <w:rFonts w:ascii="Arial" w:hAnsi="Arial" w:cs="Arial"/>
        </w:rPr>
        <w:t xml:space="preserve">Canales, K., 2021. Amazon is reportedly telling delivery drivers they must give 'biometric consent' so the company can track them as a condition of the job. [online] Business Insider. Available at: &lt;https://www.businessinsider.com/amazon-ai-camera-driver-biometric-tracking-consent-deliver-packages-report-2021-3?r=US&amp;IR=T&gt; </w:t>
      </w:r>
      <w:r>
        <w:rPr>
          <w:rFonts w:ascii="Arial" w:hAnsi="Arial" w:cs="Arial"/>
        </w:rPr>
        <w:t>.</w:t>
      </w:r>
    </w:p>
    <w:p w14:paraId="4A7DFEB3" w14:textId="7819A3AB" w:rsidR="00412D06" w:rsidRDefault="00412D06" w:rsidP="006A70CF">
      <w:pPr>
        <w:rPr>
          <w:rFonts w:ascii="Arial" w:hAnsi="Arial" w:cs="Arial"/>
        </w:rPr>
      </w:pPr>
      <w:r w:rsidRPr="00412D06">
        <w:rPr>
          <w:rFonts w:ascii="Arial" w:hAnsi="Arial" w:cs="Arial"/>
        </w:rPr>
        <w:t xml:space="preserve">Bezos, J., 2021. 2020 Letter to Shareholders. [online] US About Amazon. Available at: &lt;https://www.aboutamazon.com/news/company-news/2020-letter-to-shareholders&gt; </w:t>
      </w:r>
      <w:r>
        <w:rPr>
          <w:rFonts w:ascii="Arial" w:hAnsi="Arial" w:cs="Arial"/>
        </w:rPr>
        <w:t>.</w:t>
      </w:r>
    </w:p>
    <w:p w14:paraId="387B70C7" w14:textId="24FDE87A" w:rsidR="00C6260F" w:rsidRDefault="00C6260F" w:rsidP="006A70CF">
      <w:pPr>
        <w:rPr>
          <w:rFonts w:ascii="Arial" w:hAnsi="Arial" w:cs="Arial"/>
        </w:rPr>
      </w:pPr>
      <w:r w:rsidRPr="00C6260F">
        <w:rPr>
          <w:rFonts w:ascii="Arial" w:hAnsi="Arial" w:cs="Arial"/>
        </w:rPr>
        <w:t xml:space="preserve">Selby, A., 2017. Undercover at Amazon warehouse - brutal reality of working for online giant. [online] mirror. Available at: &lt;https://www.mirror.co.uk/news/uk-news/timed-toilet-breaks-impossible-targets-11587888&gt; </w:t>
      </w:r>
      <w:r>
        <w:rPr>
          <w:rFonts w:ascii="Arial" w:hAnsi="Arial" w:cs="Arial"/>
        </w:rPr>
        <w:t>.</w:t>
      </w:r>
    </w:p>
    <w:p w14:paraId="3BCC6870" w14:textId="767253EB" w:rsidR="00C6260F" w:rsidRDefault="00C6260F" w:rsidP="006A70CF">
      <w:pPr>
        <w:rPr>
          <w:rFonts w:ascii="Arial" w:hAnsi="Arial" w:cs="Arial"/>
        </w:rPr>
      </w:pPr>
      <w:r>
        <w:rPr>
          <w:rFonts w:ascii="Arial" w:hAnsi="Arial" w:cs="Arial"/>
        </w:rPr>
        <w:t>Amazon</w:t>
      </w:r>
      <w:r w:rsidRPr="00C6260F">
        <w:rPr>
          <w:rFonts w:ascii="Arial" w:hAnsi="Arial" w:cs="Arial"/>
        </w:rPr>
        <w:t xml:space="preserve">., 2021. Compensation and benefits. [online] UK About Amazon. Available at: &lt;https://www.aboutamazon.co.uk/amazon-fulfilment/compensation-and-benefits&gt; </w:t>
      </w:r>
      <w:r>
        <w:rPr>
          <w:rFonts w:ascii="Arial" w:hAnsi="Arial" w:cs="Arial"/>
        </w:rPr>
        <w:t>.</w:t>
      </w:r>
    </w:p>
    <w:p w14:paraId="1B0A57FB" w14:textId="4567B75D" w:rsidR="00DE0F36" w:rsidRPr="000D5E08" w:rsidRDefault="00DE0F36" w:rsidP="006A70CF">
      <w:pPr>
        <w:rPr>
          <w:rFonts w:ascii="Arial" w:hAnsi="Arial" w:cs="Arial"/>
        </w:rPr>
      </w:pPr>
      <w:r w:rsidRPr="00DE0F36">
        <w:rPr>
          <w:rFonts w:ascii="Arial" w:hAnsi="Arial" w:cs="Arial"/>
        </w:rPr>
        <w:t xml:space="preserve">Karlinsky, N., 2018. A tech job without college. [online] US About Amazon. Available at: &lt;https://www.aboutamazon.com/news/operations/a-tech-job-without-college&gt; </w:t>
      </w:r>
      <w:r w:rsidR="00DE0AEB">
        <w:rPr>
          <w:rFonts w:ascii="Arial" w:hAnsi="Arial" w:cs="Arial"/>
        </w:rPr>
        <w:t>.</w:t>
      </w:r>
    </w:p>
    <w:sectPr w:rsidR="00DE0F36" w:rsidRPr="000D5E0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5DADD" w14:textId="77777777" w:rsidR="00743435" w:rsidRDefault="00743435" w:rsidP="00034256">
      <w:pPr>
        <w:spacing w:after="0" w:line="240" w:lineRule="auto"/>
      </w:pPr>
      <w:r>
        <w:separator/>
      </w:r>
    </w:p>
  </w:endnote>
  <w:endnote w:type="continuationSeparator" w:id="0">
    <w:p w14:paraId="5B1A9AD8" w14:textId="77777777" w:rsidR="00743435" w:rsidRDefault="00743435" w:rsidP="00034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657877"/>
      <w:docPartObj>
        <w:docPartGallery w:val="Page Numbers (Bottom of Page)"/>
        <w:docPartUnique/>
      </w:docPartObj>
    </w:sdtPr>
    <w:sdtEndPr>
      <w:rPr>
        <w:noProof/>
      </w:rPr>
    </w:sdtEndPr>
    <w:sdtContent>
      <w:p w14:paraId="75CBDB2C" w14:textId="3DA2810C" w:rsidR="00034256" w:rsidRDefault="000342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7C0EDE" w14:textId="77777777" w:rsidR="00034256" w:rsidRDefault="00034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4EF9A" w14:textId="77777777" w:rsidR="00743435" w:rsidRDefault="00743435" w:rsidP="00034256">
      <w:pPr>
        <w:spacing w:after="0" w:line="240" w:lineRule="auto"/>
      </w:pPr>
      <w:r>
        <w:separator/>
      </w:r>
    </w:p>
  </w:footnote>
  <w:footnote w:type="continuationSeparator" w:id="0">
    <w:p w14:paraId="0AB70BCC" w14:textId="77777777" w:rsidR="00743435" w:rsidRDefault="00743435" w:rsidP="000342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015EC"/>
    <w:multiLevelType w:val="hybridMultilevel"/>
    <w:tmpl w:val="628C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1B8"/>
    <w:rsid w:val="00034256"/>
    <w:rsid w:val="0003451D"/>
    <w:rsid w:val="0006436E"/>
    <w:rsid w:val="00070334"/>
    <w:rsid w:val="000B6547"/>
    <w:rsid w:val="000C1433"/>
    <w:rsid w:val="000D5E08"/>
    <w:rsid w:val="001313AF"/>
    <w:rsid w:val="00135391"/>
    <w:rsid w:val="00145095"/>
    <w:rsid w:val="001755D7"/>
    <w:rsid w:val="00193651"/>
    <w:rsid w:val="001A1737"/>
    <w:rsid w:val="001B5539"/>
    <w:rsid w:val="001F0ECE"/>
    <w:rsid w:val="001F7660"/>
    <w:rsid w:val="00223C94"/>
    <w:rsid w:val="00277816"/>
    <w:rsid w:val="002935EB"/>
    <w:rsid w:val="002B3718"/>
    <w:rsid w:val="002C7B8E"/>
    <w:rsid w:val="002F17AF"/>
    <w:rsid w:val="002F6789"/>
    <w:rsid w:val="002F7839"/>
    <w:rsid w:val="00311328"/>
    <w:rsid w:val="00311D95"/>
    <w:rsid w:val="0032119C"/>
    <w:rsid w:val="003264EE"/>
    <w:rsid w:val="0036278B"/>
    <w:rsid w:val="003725EB"/>
    <w:rsid w:val="00397746"/>
    <w:rsid w:val="003C5B98"/>
    <w:rsid w:val="003D746E"/>
    <w:rsid w:val="003E2B46"/>
    <w:rsid w:val="003E5E14"/>
    <w:rsid w:val="003F1D0D"/>
    <w:rsid w:val="0041163F"/>
    <w:rsid w:val="00412D06"/>
    <w:rsid w:val="0042548F"/>
    <w:rsid w:val="004346B4"/>
    <w:rsid w:val="00445ED6"/>
    <w:rsid w:val="00451039"/>
    <w:rsid w:val="004737B3"/>
    <w:rsid w:val="004844C0"/>
    <w:rsid w:val="00491B96"/>
    <w:rsid w:val="004A6308"/>
    <w:rsid w:val="004B0AE0"/>
    <w:rsid w:val="004D4784"/>
    <w:rsid w:val="0050510A"/>
    <w:rsid w:val="00513EB0"/>
    <w:rsid w:val="00515719"/>
    <w:rsid w:val="00517D7D"/>
    <w:rsid w:val="00524CF3"/>
    <w:rsid w:val="00555C8D"/>
    <w:rsid w:val="00573453"/>
    <w:rsid w:val="005A41EA"/>
    <w:rsid w:val="005A562B"/>
    <w:rsid w:val="005B3155"/>
    <w:rsid w:val="005E2DD1"/>
    <w:rsid w:val="005E5083"/>
    <w:rsid w:val="0061305D"/>
    <w:rsid w:val="00622727"/>
    <w:rsid w:val="00630CD7"/>
    <w:rsid w:val="00670FB3"/>
    <w:rsid w:val="006960DC"/>
    <w:rsid w:val="006A3A48"/>
    <w:rsid w:val="006A57BC"/>
    <w:rsid w:val="006A70CF"/>
    <w:rsid w:val="006D46F7"/>
    <w:rsid w:val="006E68EC"/>
    <w:rsid w:val="006F2136"/>
    <w:rsid w:val="006F6A41"/>
    <w:rsid w:val="006F6D63"/>
    <w:rsid w:val="00706C41"/>
    <w:rsid w:val="00710CD2"/>
    <w:rsid w:val="00743435"/>
    <w:rsid w:val="007457CD"/>
    <w:rsid w:val="00785141"/>
    <w:rsid w:val="007851AD"/>
    <w:rsid w:val="007934F7"/>
    <w:rsid w:val="007B6DCC"/>
    <w:rsid w:val="007D7869"/>
    <w:rsid w:val="007F2F8A"/>
    <w:rsid w:val="00807B0E"/>
    <w:rsid w:val="0081396C"/>
    <w:rsid w:val="00823B23"/>
    <w:rsid w:val="008350E4"/>
    <w:rsid w:val="0083672B"/>
    <w:rsid w:val="00856C07"/>
    <w:rsid w:val="00861ADB"/>
    <w:rsid w:val="008779C5"/>
    <w:rsid w:val="008939F2"/>
    <w:rsid w:val="00894B5D"/>
    <w:rsid w:val="00896393"/>
    <w:rsid w:val="00897187"/>
    <w:rsid w:val="008C13FE"/>
    <w:rsid w:val="008F5DF3"/>
    <w:rsid w:val="00901FC2"/>
    <w:rsid w:val="00913B94"/>
    <w:rsid w:val="00937400"/>
    <w:rsid w:val="00940927"/>
    <w:rsid w:val="0094460F"/>
    <w:rsid w:val="0096264C"/>
    <w:rsid w:val="00973AD1"/>
    <w:rsid w:val="00993477"/>
    <w:rsid w:val="009A50F6"/>
    <w:rsid w:val="009A60DC"/>
    <w:rsid w:val="009F1034"/>
    <w:rsid w:val="009F6D58"/>
    <w:rsid w:val="00A00859"/>
    <w:rsid w:val="00A158FE"/>
    <w:rsid w:val="00A30DB8"/>
    <w:rsid w:val="00A37A4D"/>
    <w:rsid w:val="00A645E4"/>
    <w:rsid w:val="00A90593"/>
    <w:rsid w:val="00AA3A60"/>
    <w:rsid w:val="00AA4C41"/>
    <w:rsid w:val="00AB0908"/>
    <w:rsid w:val="00AB5176"/>
    <w:rsid w:val="00B03ABA"/>
    <w:rsid w:val="00B10D2A"/>
    <w:rsid w:val="00B305A4"/>
    <w:rsid w:val="00B73ACE"/>
    <w:rsid w:val="00B77791"/>
    <w:rsid w:val="00BB4C1B"/>
    <w:rsid w:val="00BC59F4"/>
    <w:rsid w:val="00C06828"/>
    <w:rsid w:val="00C1634A"/>
    <w:rsid w:val="00C42BEB"/>
    <w:rsid w:val="00C6260F"/>
    <w:rsid w:val="00C66215"/>
    <w:rsid w:val="00C9791D"/>
    <w:rsid w:val="00CD3D04"/>
    <w:rsid w:val="00D11F52"/>
    <w:rsid w:val="00D26DF5"/>
    <w:rsid w:val="00D5649F"/>
    <w:rsid w:val="00D57079"/>
    <w:rsid w:val="00D573FF"/>
    <w:rsid w:val="00D63D07"/>
    <w:rsid w:val="00D700B0"/>
    <w:rsid w:val="00DB1659"/>
    <w:rsid w:val="00DC1199"/>
    <w:rsid w:val="00DE0AEB"/>
    <w:rsid w:val="00DE0F36"/>
    <w:rsid w:val="00E5577C"/>
    <w:rsid w:val="00E65F6B"/>
    <w:rsid w:val="00E76262"/>
    <w:rsid w:val="00E8459C"/>
    <w:rsid w:val="00E87ED8"/>
    <w:rsid w:val="00E920E2"/>
    <w:rsid w:val="00EB2BE2"/>
    <w:rsid w:val="00EB3B88"/>
    <w:rsid w:val="00EC562B"/>
    <w:rsid w:val="00EC73A3"/>
    <w:rsid w:val="00EF1C86"/>
    <w:rsid w:val="00EF421B"/>
    <w:rsid w:val="00F02300"/>
    <w:rsid w:val="00F131F0"/>
    <w:rsid w:val="00F40B02"/>
    <w:rsid w:val="00F51FD4"/>
    <w:rsid w:val="00F7608D"/>
    <w:rsid w:val="00F766FA"/>
    <w:rsid w:val="00FA6814"/>
    <w:rsid w:val="00FB767F"/>
    <w:rsid w:val="00FC2F62"/>
    <w:rsid w:val="00FC5DDB"/>
    <w:rsid w:val="00FD0F37"/>
    <w:rsid w:val="00FE01B8"/>
    <w:rsid w:val="00FF1522"/>
    <w:rsid w:val="00FF4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2BB45"/>
  <w15:chartTrackingRefBased/>
  <w15:docId w15:val="{3B27EC73-1975-43CE-94E2-91C5C7DBD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1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1B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A3A60"/>
    <w:pPr>
      <w:ind w:left="720"/>
      <w:contextualSpacing/>
    </w:pPr>
  </w:style>
  <w:style w:type="paragraph" w:styleId="TOCHeading">
    <w:name w:val="TOC Heading"/>
    <w:basedOn w:val="Heading1"/>
    <w:next w:val="Normal"/>
    <w:uiPriority w:val="39"/>
    <w:unhideWhenUsed/>
    <w:qFormat/>
    <w:rsid w:val="00034256"/>
    <w:pPr>
      <w:outlineLvl w:val="9"/>
    </w:pPr>
    <w:rPr>
      <w:lang w:val="en-US"/>
    </w:rPr>
  </w:style>
  <w:style w:type="paragraph" w:styleId="TOC1">
    <w:name w:val="toc 1"/>
    <w:basedOn w:val="Normal"/>
    <w:next w:val="Normal"/>
    <w:autoRedefine/>
    <w:uiPriority w:val="39"/>
    <w:unhideWhenUsed/>
    <w:rsid w:val="00034256"/>
    <w:pPr>
      <w:tabs>
        <w:tab w:val="right" w:leader="dot" w:pos="9016"/>
      </w:tabs>
      <w:spacing w:after="100"/>
    </w:pPr>
    <w:rPr>
      <w:rFonts w:ascii="Arial" w:hAnsi="Arial" w:cs="Arial"/>
      <w:noProof/>
    </w:rPr>
  </w:style>
  <w:style w:type="character" w:styleId="Hyperlink">
    <w:name w:val="Hyperlink"/>
    <w:basedOn w:val="DefaultParagraphFont"/>
    <w:uiPriority w:val="99"/>
    <w:unhideWhenUsed/>
    <w:rsid w:val="00034256"/>
    <w:rPr>
      <w:color w:val="0563C1" w:themeColor="hyperlink"/>
      <w:u w:val="single"/>
    </w:rPr>
  </w:style>
  <w:style w:type="paragraph" w:styleId="Header">
    <w:name w:val="header"/>
    <w:basedOn w:val="Normal"/>
    <w:link w:val="HeaderChar"/>
    <w:uiPriority w:val="99"/>
    <w:unhideWhenUsed/>
    <w:rsid w:val="00034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256"/>
  </w:style>
  <w:style w:type="paragraph" w:styleId="Footer">
    <w:name w:val="footer"/>
    <w:basedOn w:val="Normal"/>
    <w:link w:val="FooterChar"/>
    <w:uiPriority w:val="99"/>
    <w:unhideWhenUsed/>
    <w:rsid w:val="00034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73822-2958-4CA3-B344-F085E3D3C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6923</TotalTime>
  <Pages>13</Pages>
  <Words>5081</Words>
  <Characters>28968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George Costache (1916533)</dc:creator>
  <cp:keywords/>
  <dc:description/>
  <cp:lastModifiedBy>Daniel George Costache (1916533)</cp:lastModifiedBy>
  <cp:revision>16</cp:revision>
  <dcterms:created xsi:type="dcterms:W3CDTF">2021-08-22T10:51:00Z</dcterms:created>
  <dcterms:modified xsi:type="dcterms:W3CDTF">2021-08-27T11:06:00Z</dcterms:modified>
</cp:coreProperties>
</file>