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caps/>
        </w:rPr>
        <w:id w:val="560485456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aps w:val="0"/>
          <w:lang w:val="en-GB"/>
        </w:rPr>
      </w:sdtEndPr>
      <w:sdtContent>
        <w:tbl>
          <w:tblPr>
            <w:tblW w:w="5000" w:type="pct"/>
            <w:jc w:val="center"/>
            <w:tblLook w:val="04A0"/>
          </w:tblPr>
          <w:tblGrid>
            <w:gridCol w:w="9242"/>
          </w:tblGrid>
          <w:tr w:rsidR="00865A76">
            <w:trPr>
              <w:trHeight w:val="2880"/>
              <w:jc w:val="center"/>
            </w:trPr>
            <w:tc>
              <w:tcPr>
                <w:tcW w:w="5000" w:type="pct"/>
              </w:tcPr>
              <w:p w:rsidR="00865A76" w:rsidRDefault="00865A76" w:rsidP="00865A76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caps/>
                  </w:rPr>
                </w:pPr>
              </w:p>
            </w:tc>
          </w:tr>
          <w:tr w:rsidR="00865A76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</w:rPr>
                <w:alias w:val="Title"/>
                <w:id w:val="15524250"/>
                <w:placeholder>
                  <w:docPart w:val="BD9DCC96A79E47AE86B56AAC5D8EBF42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bottom w:val="single" w:sz="4" w:space="0" w:color="5B9BD5" w:themeColor="accent1"/>
                    </w:tcBorders>
                    <w:vAlign w:val="center"/>
                  </w:tcPr>
                  <w:p w:rsidR="00865A76" w:rsidRDefault="00865A76" w:rsidP="00865A76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Do e-cigarettes harm your lungs</w:t>
                    </w:r>
                  </w:p>
                </w:tc>
              </w:sdtContent>
            </w:sdt>
          </w:tr>
          <w:tr w:rsidR="00865A76">
            <w:trPr>
              <w:trHeight w:val="720"/>
              <w:jc w:val="center"/>
            </w:trPr>
            <w:tc>
              <w:tcPr>
                <w:tcW w:w="5000" w:type="pct"/>
                <w:tcBorders>
                  <w:top w:val="single" w:sz="4" w:space="0" w:color="5B9BD5" w:themeColor="accent1"/>
                </w:tcBorders>
                <w:vAlign w:val="center"/>
              </w:tcPr>
              <w:p w:rsidR="00865A76" w:rsidRDefault="00865A76" w:rsidP="00865A76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</w:pPr>
              </w:p>
            </w:tc>
          </w:tr>
          <w:tr w:rsidR="00865A76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865A76" w:rsidRDefault="00865A76">
                <w:pPr>
                  <w:pStyle w:val="NoSpacing"/>
                  <w:jc w:val="center"/>
                </w:pPr>
              </w:p>
            </w:tc>
          </w:tr>
          <w:tr w:rsidR="00865A76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Author"/>
                <w:id w:val="15524260"/>
                <w:placeholder>
                  <w:docPart w:val="C8C4758B919E4514AE4E524BD9DE1C63"/>
                </w:placeholder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5000" w:type="pct"/>
                    <w:vAlign w:val="center"/>
                  </w:tcPr>
                  <w:p w:rsidR="00865A76" w:rsidRDefault="00865A76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  <w:lang w:val="en-GB"/>
                      </w:rPr>
                      <w:t>Mohammed Miah</w:t>
                    </w:r>
                  </w:p>
                </w:tc>
              </w:sdtContent>
            </w:sdt>
          </w:tr>
          <w:tr w:rsidR="00865A76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Date"/>
                <w:id w:val="516659546"/>
                <w:placeholder>
                  <w:docPart w:val="4A6A7B0FE0024BDC8774D4860D84F288"/>
                </w:placeholder>
                <w:dataBinding w:prefixMappings="xmlns:ns0='http://schemas.microsoft.com/office/2006/coverPageProps'" w:xpath="/ns0:CoverPageProperties[1]/ns0:PublishDate[1]" w:storeItemID="{55AF091B-3C7A-41E3-B477-F2FDAA23CFDA}"/>
                <w:date w:fullDate="2019-09-29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5000" w:type="pct"/>
                    <w:vAlign w:val="center"/>
                  </w:tcPr>
                  <w:p w:rsidR="00865A76" w:rsidRDefault="00865A76" w:rsidP="00865A76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9/29/2019</w:t>
                    </w:r>
                  </w:p>
                </w:tc>
              </w:sdtContent>
            </w:sdt>
          </w:tr>
        </w:tbl>
        <w:p w:rsidR="00865A76" w:rsidRDefault="00865A76"/>
        <w:p w:rsidR="00865A76" w:rsidRDefault="00865A76"/>
        <w:tbl>
          <w:tblPr>
            <w:tblpPr w:leftFromText="187" w:rightFromText="187" w:horzAnchor="margin" w:tblpXSpec="center" w:tblpYSpec="bottom"/>
            <w:tblW w:w="5000" w:type="pct"/>
            <w:tblLook w:val="04A0"/>
          </w:tblPr>
          <w:tblGrid>
            <w:gridCol w:w="9242"/>
          </w:tblGrid>
          <w:tr w:rsidR="00865A76">
            <w:tc>
              <w:tcPr>
                <w:tcW w:w="5000" w:type="pct"/>
              </w:tcPr>
              <w:p w:rsidR="00865A76" w:rsidRDefault="00865A76" w:rsidP="00865A76">
                <w:pPr>
                  <w:pStyle w:val="NoSpacing"/>
                </w:pPr>
              </w:p>
            </w:tc>
          </w:tr>
        </w:tbl>
        <w:p w:rsidR="00865A76" w:rsidRDefault="00865A76"/>
        <w:p w:rsidR="00865A76" w:rsidRDefault="00865A76">
          <w:r>
            <w:br w:type="page"/>
          </w:r>
        </w:p>
      </w:sdtContent>
    </w:sdt>
    <w:p w:rsidR="00FE47FF" w:rsidRDefault="00FE47FF" w:rsidP="00FE47FF">
      <w:pPr>
        <w:pStyle w:val="Title"/>
        <w:jc w:val="center"/>
      </w:pPr>
      <w:r>
        <w:lastRenderedPageBreak/>
        <w:t>Do e-cigarettes harm your lungs</w:t>
      </w:r>
      <w:r w:rsidR="005D195A">
        <w:t xml:space="preserve"> ?</w:t>
      </w:r>
    </w:p>
    <w:p w:rsidR="00B00753" w:rsidRDefault="00FE47FF" w:rsidP="00CA23B8">
      <w:pPr>
        <w:spacing w:line="360" w:lineRule="auto"/>
      </w:pPr>
      <w:r>
        <w:t xml:space="preserve">Looking into the statement "Do </w:t>
      </w:r>
      <w:r>
        <w:rPr>
          <w:b/>
          <w:u w:val="single"/>
        </w:rPr>
        <w:t xml:space="preserve"> </w:t>
      </w:r>
      <w:r>
        <w:t>e-cigarettes harm your lungs", it is quite difficult to make a clear decision as the product has not been available to the public as long as it's al</w:t>
      </w:r>
      <w:r w:rsidR="0017625A">
        <w:t xml:space="preserve">ternative cigarettes. Firstly, a university in North Carolina did some research to see if e-cigarettes cause any damage to lungs. They found that there are two ingredients, propylene glycol and vegetable glycerin that people inhale when smoking e-cigarettes. These ingredients  are likely to expose users to high levels of toxins which can damage the lungs </w:t>
      </w:r>
      <w:r w:rsidR="0017625A" w:rsidRPr="0017625A">
        <w:t>(Lungorg, 2019)</w:t>
      </w:r>
      <w:r w:rsidR="0017625A">
        <w:t>. On the other hand, researchers claim when e-cigarettes contain nicotine it can affect users but not all</w:t>
      </w:r>
      <w:r w:rsidR="00CA23B8">
        <w:t xml:space="preserve"> e-cigarettes contain nicotine</w:t>
      </w:r>
      <w:r w:rsidR="00CA23B8" w:rsidRPr="00CA23B8">
        <w:t>(Cdcgov, 2019)</w:t>
      </w:r>
      <w:r w:rsidR="00CA23B8">
        <w:t xml:space="preserve">. Considering the evidence it's difficult to give a definite answer whether e-cigarettes harm the lungs as not all e-cigarettes contain nicotine. It's clear to see there needs to be more scientific research done on the topic, in the coming years I think we will have a better understanding on e-cigarettes.  </w:t>
      </w:r>
    </w:p>
    <w:p w:rsidR="00FE47FF" w:rsidRDefault="00FE47FF" w:rsidP="00CA23B8">
      <w:pPr>
        <w:spacing w:line="360" w:lineRule="auto"/>
      </w:pPr>
    </w:p>
    <w:p w:rsidR="00FE47FF" w:rsidRDefault="00FE47FF" w:rsidP="00CA23B8">
      <w:pPr>
        <w:spacing w:line="360" w:lineRule="auto"/>
      </w:pPr>
    </w:p>
    <w:p w:rsidR="00FE47FF" w:rsidRDefault="00FE47FF" w:rsidP="00CA23B8">
      <w:pPr>
        <w:spacing w:line="360" w:lineRule="auto"/>
      </w:pPr>
    </w:p>
    <w:p w:rsidR="00FE47FF" w:rsidRDefault="00FE47FF" w:rsidP="00FE47FF"/>
    <w:p w:rsidR="00FE47FF" w:rsidRDefault="00FE47FF" w:rsidP="00FE47FF"/>
    <w:p w:rsidR="00FE47FF" w:rsidRDefault="00FE47FF" w:rsidP="00FE47FF"/>
    <w:p w:rsidR="00FE47FF" w:rsidRDefault="00FE47FF" w:rsidP="00FE47FF"/>
    <w:p w:rsidR="00FE47FF" w:rsidRDefault="00FE47FF" w:rsidP="00FE47FF"/>
    <w:p w:rsidR="00FE47FF" w:rsidRDefault="00FE47FF" w:rsidP="00FE47FF"/>
    <w:p w:rsidR="00FE47FF" w:rsidRDefault="00FE47FF" w:rsidP="00FE47FF"/>
    <w:p w:rsidR="00FE47FF" w:rsidRDefault="00FE47FF" w:rsidP="00FE47FF"/>
    <w:p w:rsidR="00FE47FF" w:rsidRDefault="00FE47FF" w:rsidP="00FE47FF"/>
    <w:p w:rsidR="00FE47FF" w:rsidRDefault="00FE47FF" w:rsidP="00FE47FF"/>
    <w:p w:rsidR="00FE47FF" w:rsidRDefault="00FE47FF" w:rsidP="00FE47FF"/>
    <w:p w:rsidR="00FE47FF" w:rsidRDefault="00FE47FF" w:rsidP="00FE47FF"/>
    <w:p w:rsidR="00FE47FF" w:rsidRDefault="00FE47FF" w:rsidP="00FE47FF"/>
    <w:p w:rsidR="00FE47FF" w:rsidRDefault="00FE47FF" w:rsidP="00FE47FF"/>
    <w:p w:rsidR="00FE47FF" w:rsidRDefault="00FE47FF" w:rsidP="00FE47FF"/>
    <w:p w:rsidR="00FE47FF" w:rsidRDefault="00FE47FF" w:rsidP="00FE47FF"/>
    <w:p w:rsidR="00FE47FF" w:rsidRDefault="00FE47FF" w:rsidP="00FE47FF"/>
    <w:p w:rsidR="00FE47FF" w:rsidRDefault="00FE47FF" w:rsidP="00FE47FF"/>
    <w:p w:rsidR="00FE47FF" w:rsidRDefault="00FE47FF" w:rsidP="00FE47FF">
      <w:pPr>
        <w:pStyle w:val="Heading1"/>
        <w:jc w:val="center"/>
      </w:pPr>
      <w:r>
        <w:t>Reference list</w:t>
      </w:r>
    </w:p>
    <w:p w:rsidR="00CA23B8" w:rsidRPr="00CA23B8" w:rsidRDefault="00CA23B8" w:rsidP="00CA23B8">
      <w:pPr>
        <w:rPr>
          <w:rFonts w:cstheme="minorHAnsi"/>
          <w:color w:val="212529"/>
          <w:shd w:val="clear" w:color="auto" w:fill="FFFFFF"/>
        </w:rPr>
      </w:pPr>
      <w:r w:rsidRPr="00CA23B8">
        <w:rPr>
          <w:rFonts w:cstheme="minorHAnsi"/>
          <w:color w:val="212529"/>
          <w:shd w:val="clear" w:color="auto" w:fill="FFFFFF"/>
        </w:rPr>
        <w:t xml:space="preserve">Cdcgov. 2019. Centers for Disease </w:t>
      </w:r>
      <w:r>
        <w:rPr>
          <w:rFonts w:cstheme="minorHAnsi"/>
          <w:color w:val="212529"/>
          <w:shd w:val="clear" w:color="auto" w:fill="FFFFFF"/>
        </w:rPr>
        <w:t>Control and Prevention</w:t>
      </w:r>
      <w:r w:rsidRPr="00CA23B8">
        <w:rPr>
          <w:rFonts w:cstheme="minorHAnsi"/>
          <w:color w:val="212529"/>
          <w:shd w:val="clear" w:color="auto" w:fill="FFFFFF"/>
        </w:rPr>
        <w:t>. [30/09/2019]. Available from: https://www.cdc.gov/tobacco/basic_information/e-cigarettes/Quick-Facts-on-the-Risks-of-E-cigarettes-for-Kids-Teens-and-Young-Adults.html</w:t>
      </w:r>
    </w:p>
    <w:p w:rsidR="00FE47FF" w:rsidRDefault="00FE47FF" w:rsidP="00FE47FF">
      <w:pPr>
        <w:rPr>
          <w:rFonts w:cstheme="minorHAnsi"/>
          <w:color w:val="212529"/>
          <w:shd w:val="clear" w:color="auto" w:fill="FFFFFF"/>
        </w:rPr>
      </w:pPr>
      <w:r w:rsidRPr="0017625A">
        <w:rPr>
          <w:rFonts w:cstheme="minorHAnsi"/>
          <w:color w:val="212529"/>
          <w:shd w:val="clear" w:color="auto" w:fill="FFFFFF"/>
        </w:rPr>
        <w:t>Lungorg. 2019. American Lung Association.</w:t>
      </w:r>
      <w:r w:rsidR="00CA23B8" w:rsidRPr="0017625A">
        <w:rPr>
          <w:rFonts w:cstheme="minorHAnsi"/>
          <w:color w:val="212529"/>
          <w:shd w:val="clear" w:color="auto" w:fill="FFFFFF"/>
        </w:rPr>
        <w:t xml:space="preserve"> </w:t>
      </w:r>
      <w:r w:rsidRPr="0017625A">
        <w:rPr>
          <w:rFonts w:cstheme="minorHAnsi"/>
          <w:color w:val="212529"/>
          <w:shd w:val="clear" w:color="auto" w:fill="FFFFFF"/>
        </w:rPr>
        <w:t>[30 September 2019]. Available from: https://www.lung.org/stop-smoking/smoking-facts/e-cigarettes-and-lung-health.html</w:t>
      </w:r>
    </w:p>
    <w:p w:rsidR="00CA23B8" w:rsidRPr="0017625A" w:rsidRDefault="00CA23B8" w:rsidP="00FE47FF">
      <w:pPr>
        <w:rPr>
          <w:rFonts w:cstheme="minorHAnsi"/>
          <w:color w:val="212529"/>
          <w:shd w:val="clear" w:color="auto" w:fill="FFFFFF"/>
        </w:rPr>
      </w:pPr>
    </w:p>
    <w:p w:rsidR="00FE47FF" w:rsidRPr="00FE47FF" w:rsidRDefault="00FE47FF" w:rsidP="00FE47FF"/>
    <w:p w:rsidR="00FE47FF" w:rsidRDefault="00FE47FF" w:rsidP="00FE47FF"/>
    <w:p w:rsidR="00FE47FF" w:rsidRDefault="00FE47FF" w:rsidP="00FE47FF"/>
    <w:p w:rsidR="00FE47FF" w:rsidRDefault="00FE47FF" w:rsidP="00FE47FF"/>
    <w:p w:rsidR="00FE47FF" w:rsidRPr="00FE47FF" w:rsidRDefault="00FE47FF" w:rsidP="00FE47FF"/>
    <w:sectPr w:rsidR="00FE47FF" w:rsidRPr="00FE47FF" w:rsidSect="00865A76">
      <w:foot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0A2E" w:rsidRDefault="00730A2E" w:rsidP="00CA23B8">
      <w:pPr>
        <w:spacing w:after="0" w:line="240" w:lineRule="auto"/>
      </w:pPr>
      <w:r>
        <w:separator/>
      </w:r>
    </w:p>
  </w:endnote>
  <w:endnote w:type="continuationSeparator" w:id="1">
    <w:p w:rsidR="00730A2E" w:rsidRDefault="00730A2E" w:rsidP="00CA2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3B8" w:rsidRDefault="00CA23B8">
    <w:pPr>
      <w:pStyle w:val="Footer"/>
    </w:pPr>
    <w:r>
      <w:t>Mohammed Miah</w:t>
    </w:r>
  </w:p>
  <w:p w:rsidR="00CA23B8" w:rsidRDefault="00CA23B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0A2E" w:rsidRDefault="00730A2E" w:rsidP="00CA23B8">
      <w:pPr>
        <w:spacing w:after="0" w:line="240" w:lineRule="auto"/>
      </w:pPr>
      <w:r>
        <w:separator/>
      </w:r>
    </w:p>
  </w:footnote>
  <w:footnote w:type="continuationSeparator" w:id="1">
    <w:p w:rsidR="00730A2E" w:rsidRDefault="00730A2E" w:rsidP="00CA2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47FF"/>
    <w:rsid w:val="00153912"/>
    <w:rsid w:val="0017625A"/>
    <w:rsid w:val="005D195A"/>
    <w:rsid w:val="00730A2E"/>
    <w:rsid w:val="007B2868"/>
    <w:rsid w:val="00836103"/>
    <w:rsid w:val="00865A76"/>
    <w:rsid w:val="00C675D1"/>
    <w:rsid w:val="00CA23B8"/>
    <w:rsid w:val="00E273F4"/>
    <w:rsid w:val="00FE47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5D1"/>
  </w:style>
  <w:style w:type="paragraph" w:styleId="Heading1">
    <w:name w:val="heading 1"/>
    <w:basedOn w:val="Normal"/>
    <w:next w:val="Normal"/>
    <w:link w:val="Heading1Char"/>
    <w:uiPriority w:val="9"/>
    <w:qFormat/>
    <w:rsid w:val="00FE47F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E47FF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E47F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FE47F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CA23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A23B8"/>
  </w:style>
  <w:style w:type="paragraph" w:styleId="Footer">
    <w:name w:val="footer"/>
    <w:basedOn w:val="Normal"/>
    <w:link w:val="FooterChar"/>
    <w:uiPriority w:val="99"/>
    <w:unhideWhenUsed/>
    <w:rsid w:val="00CA23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23B8"/>
  </w:style>
  <w:style w:type="paragraph" w:styleId="BalloonText">
    <w:name w:val="Balloon Text"/>
    <w:basedOn w:val="Normal"/>
    <w:link w:val="BalloonTextChar"/>
    <w:uiPriority w:val="99"/>
    <w:semiHidden/>
    <w:unhideWhenUsed/>
    <w:rsid w:val="00CA2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3B8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865A7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65A76"/>
    <w:rPr>
      <w:rFonts w:eastAsiaTheme="minorEastAsia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9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D9DCC96A79E47AE86B56AAC5D8EBF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0875AB-F706-4716-AC87-0995DB0E48B9}"/>
      </w:docPartPr>
      <w:docPartBody>
        <w:p w:rsidR="00000000" w:rsidRDefault="006B7AB8" w:rsidP="006B7AB8">
          <w:pPr>
            <w:pStyle w:val="BD9DCC96A79E47AE86B56AAC5D8EBF42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C8C4758B919E4514AE4E524BD9DE1C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A7FA9-247B-40D3-A1B3-AC93FF8BC006}"/>
      </w:docPartPr>
      <w:docPartBody>
        <w:p w:rsidR="00000000" w:rsidRDefault="006B7AB8" w:rsidP="006B7AB8">
          <w:pPr>
            <w:pStyle w:val="C8C4758B919E4514AE4E524BD9DE1C63"/>
          </w:pPr>
          <w:r>
            <w:rPr>
              <w:b/>
              <w:bCs/>
            </w:rPr>
            <w:t>[Type the author name]</w:t>
          </w:r>
        </w:p>
      </w:docPartBody>
    </w:docPart>
    <w:docPart>
      <w:docPartPr>
        <w:name w:val="4A6A7B0FE0024BDC8774D4860D84F2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27C59-8787-4BCC-B343-6EFDB2FAC75D}"/>
      </w:docPartPr>
      <w:docPartBody>
        <w:p w:rsidR="00000000" w:rsidRDefault="006B7AB8" w:rsidP="006B7AB8">
          <w:pPr>
            <w:pStyle w:val="4A6A7B0FE0024BDC8774D4860D84F288"/>
          </w:pPr>
          <w:r>
            <w:rPr>
              <w:b/>
              <w:bCs/>
            </w:rPr>
            <w:t>[Pick the date]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6B7AB8"/>
    <w:rsid w:val="0005318A"/>
    <w:rsid w:val="006B7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95D2D949F2F400DB5F6788E7EC9D661">
    <w:name w:val="995D2D949F2F400DB5F6788E7EC9D661"/>
    <w:rsid w:val="006B7AB8"/>
  </w:style>
  <w:style w:type="paragraph" w:customStyle="1" w:styleId="898C1EB8C3454B908439842210871578">
    <w:name w:val="898C1EB8C3454B908439842210871578"/>
    <w:rsid w:val="006B7AB8"/>
  </w:style>
  <w:style w:type="paragraph" w:customStyle="1" w:styleId="BD9DCC96A79E47AE86B56AAC5D8EBF42">
    <w:name w:val="BD9DCC96A79E47AE86B56AAC5D8EBF42"/>
    <w:rsid w:val="006B7AB8"/>
  </w:style>
  <w:style w:type="paragraph" w:customStyle="1" w:styleId="8577FB6C115E4372AA2C504F47D8D84C">
    <w:name w:val="8577FB6C115E4372AA2C504F47D8D84C"/>
    <w:rsid w:val="006B7AB8"/>
  </w:style>
  <w:style w:type="paragraph" w:customStyle="1" w:styleId="C8C4758B919E4514AE4E524BD9DE1C63">
    <w:name w:val="C8C4758B919E4514AE4E524BD9DE1C63"/>
    <w:rsid w:val="006B7AB8"/>
  </w:style>
  <w:style w:type="paragraph" w:customStyle="1" w:styleId="4A6A7B0FE0024BDC8774D4860D84F288">
    <w:name w:val="4A6A7B0FE0024BDC8774D4860D84F288"/>
    <w:rsid w:val="006B7AB8"/>
  </w:style>
  <w:style w:type="paragraph" w:customStyle="1" w:styleId="77158D144A8646D4AA32427CFBE09DB0">
    <w:name w:val="77158D144A8646D4AA32427CFBE09DB0"/>
    <w:rsid w:val="006B7AB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2019-09-29T00:00:00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847E71C-BE31-45C4-9143-31CF4582B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 e-cigarettes harm your lungs</dc:title>
  <dc:creator>Mohammed Miah</dc:creator>
  <cp:lastModifiedBy>samad miah</cp:lastModifiedBy>
  <cp:revision>3</cp:revision>
  <dcterms:created xsi:type="dcterms:W3CDTF">2019-09-29T23:05:00Z</dcterms:created>
  <dcterms:modified xsi:type="dcterms:W3CDTF">2019-09-29T23:50:00Z</dcterms:modified>
</cp:coreProperties>
</file>