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AD2308" w14:textId="01AC9773" w:rsidR="00A825A8" w:rsidRPr="00F854B6" w:rsidRDefault="00F854B6">
      <w:pPr>
        <w:rPr>
          <w:b/>
          <w:bCs/>
          <w:u w:val="single"/>
          <w:lang w:val="en-GB"/>
        </w:rPr>
      </w:pPr>
      <w:r w:rsidRPr="00F854B6">
        <w:rPr>
          <w:b/>
          <w:bCs/>
          <w:u w:val="single"/>
          <w:lang w:val="en-GB"/>
        </w:rPr>
        <w:t>Heroides 10.21-36</w:t>
      </w:r>
    </w:p>
    <w:p w14:paraId="4D25C8FF" w14:textId="77777777" w:rsidR="00F854B6" w:rsidRDefault="00F854B6">
      <w:pPr>
        <w:rPr>
          <w:lang w:val="en-GB"/>
        </w:rPr>
      </w:pPr>
    </w:p>
    <w:p w14:paraId="424C5BC0" w14:textId="48E5CD3D" w:rsidR="00F854B6" w:rsidRDefault="00F854B6">
      <w:pPr>
        <w:rPr>
          <w:lang w:val="en-GB"/>
        </w:rPr>
      </w:pPr>
      <w:r>
        <w:rPr>
          <w:lang w:val="en-GB"/>
        </w:rPr>
        <w:t>Meanwhile the curved rocks repeated your name to me as I shouted ‘Theseus!’ along the entire shore, and as often as I called you, the place itself called: the very place wished to carry aid to me, wretched.</w:t>
      </w:r>
    </w:p>
    <w:p w14:paraId="0D06925E" w14:textId="79EB52E2" w:rsidR="00F854B6" w:rsidRDefault="00F854B6">
      <w:pPr>
        <w:rPr>
          <w:lang w:val="en-GB"/>
        </w:rPr>
      </w:pPr>
      <w:r>
        <w:rPr>
          <w:lang w:val="en-GB"/>
        </w:rPr>
        <w:t>There was a mountain: scattered bushes showed themselves at the summit; from there a cliff overhangs, worn away by the harsh seas.</w:t>
      </w:r>
    </w:p>
    <w:p w14:paraId="115E0129" w14:textId="2DAA24E5" w:rsidR="00F854B6" w:rsidRDefault="00F854B6">
      <w:pPr>
        <w:rPr>
          <w:lang w:val="en-GB"/>
        </w:rPr>
      </w:pPr>
      <w:r>
        <w:rPr>
          <w:lang w:val="en-GB"/>
        </w:rPr>
        <w:t>I climb (my spirit was giving me strength) and thus widely I survey the deep seas in my gaze.</w:t>
      </w:r>
    </w:p>
    <w:p w14:paraId="19F077D4" w14:textId="1D1B2E24" w:rsidR="00F854B6" w:rsidRDefault="00F854B6">
      <w:pPr>
        <w:rPr>
          <w:lang w:val="en-GB"/>
        </w:rPr>
      </w:pPr>
      <w:r>
        <w:rPr>
          <w:lang w:val="en-GB"/>
        </w:rPr>
        <w:t>From there (for I met also with cruel winds) I saw your sails stretched by the violent south wind.</w:t>
      </w:r>
    </w:p>
    <w:p w14:paraId="5EC2A18C" w14:textId="076CD144" w:rsidR="00F854B6" w:rsidRDefault="00F854B6">
      <w:pPr>
        <w:rPr>
          <w:lang w:val="en-GB"/>
        </w:rPr>
      </w:pPr>
      <w:r>
        <w:rPr>
          <w:lang w:val="en-GB"/>
        </w:rPr>
        <w:t>As I saw that which I would have thought myself undeserving to see, I was colder than ice and half-dead.</w:t>
      </w:r>
    </w:p>
    <w:p w14:paraId="0DECA9DF" w14:textId="0999F5F1" w:rsidR="00F854B6" w:rsidRDefault="00F854B6">
      <w:pPr>
        <w:rPr>
          <w:lang w:val="en-GB"/>
        </w:rPr>
      </w:pPr>
      <w:r>
        <w:rPr>
          <w:lang w:val="en-GB"/>
        </w:rPr>
        <w:t>But sorrow does not for long allow me to be weary; it rouses me, rouses me and I call to Theseus at the top of my voice.</w:t>
      </w:r>
    </w:p>
    <w:p w14:paraId="3AC5BA61" w14:textId="536A513D" w:rsidR="00F854B6" w:rsidRPr="00F854B6" w:rsidRDefault="00F854B6">
      <w:pPr>
        <w:rPr>
          <w:lang w:val="en-GB"/>
        </w:rPr>
      </w:pPr>
      <w:r>
        <w:rPr>
          <w:lang w:val="en-GB"/>
        </w:rPr>
        <w:t>‘Where do you flee to?’ I call; ‘Come back, wicked Theseus! Turn your boat! It doesn’t have its whole crew!’</w:t>
      </w:r>
    </w:p>
    <w:sectPr w:rsidR="00F854B6" w:rsidRPr="00F854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4B6"/>
    <w:rsid w:val="001A10A6"/>
    <w:rsid w:val="00275C29"/>
    <w:rsid w:val="00310EC1"/>
    <w:rsid w:val="00A825A8"/>
    <w:rsid w:val="00AB036E"/>
    <w:rsid w:val="00F854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B6F139"/>
  <w15:chartTrackingRefBased/>
  <w15:docId w15:val="{F78CE008-8B78-452E-99DA-903B5B67AD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36E"/>
    <w:pPr>
      <w:spacing w:after="0" w:line="360" w:lineRule="auto"/>
      <w:jc w:val="both"/>
    </w:pPr>
    <w:rPr>
      <w:lang w:val="en-US"/>
    </w:rPr>
  </w:style>
  <w:style w:type="paragraph" w:styleId="Heading1">
    <w:name w:val="heading 1"/>
    <w:next w:val="Normal"/>
    <w:link w:val="Heading1Char"/>
    <w:uiPriority w:val="9"/>
    <w:qFormat/>
    <w:rsid w:val="00AB036E"/>
    <w:pPr>
      <w:keepNext/>
      <w:keepLines/>
      <w:spacing w:before="120" w:after="40" w:line="360" w:lineRule="auto"/>
      <w:jc w:val="both"/>
      <w:outlineLvl w:val="0"/>
    </w:pPr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54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54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54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54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54B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54B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54B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54B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36E"/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Subtitle">
    <w:name w:val="Subtitle"/>
    <w:basedOn w:val="Heading1"/>
    <w:next w:val="Normal"/>
    <w:link w:val="SubtitleChar"/>
    <w:uiPriority w:val="11"/>
    <w:qFormat/>
    <w:rsid w:val="00AB036E"/>
    <w:pPr>
      <w:numPr>
        <w:ilvl w:val="1"/>
      </w:numPr>
      <w:spacing w:before="0" w:after="0"/>
    </w:pPr>
    <w:rPr>
      <w:rFonts w:eastAsiaTheme="minorEastAsia"/>
      <w:b w:val="0"/>
      <w:i/>
      <w:color w:val="auto"/>
      <w:spacing w:val="15"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36E"/>
    <w:rPr>
      <w:rFonts w:ascii="Times New Roman" w:eastAsiaTheme="minorEastAsia" w:hAnsi="Times New Roman" w:cstheme="majorBidi"/>
      <w:i/>
      <w:spacing w:val="15"/>
      <w:sz w:val="28"/>
      <w:szCs w:val="32"/>
    </w:rPr>
  </w:style>
  <w:style w:type="character" w:styleId="Emphasis">
    <w:name w:val="Emphasis"/>
    <w:uiPriority w:val="20"/>
    <w:qFormat/>
    <w:rsid w:val="00AB036E"/>
    <w:rPr>
      <w:rFonts w:asciiTheme="minorHAnsi" w:hAnsiTheme="minorHAnsi"/>
      <w:b/>
      <w:i w:val="0"/>
      <w:iCs/>
      <w:color w:val="993366"/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AB036E"/>
    <w:pPr>
      <w:spacing w:before="80" w:after="40"/>
      <w:ind w:left="720" w:right="864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AB036E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54B6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54B6"/>
    <w:rPr>
      <w:rFonts w:eastAsiaTheme="majorEastAsia" w:cstheme="majorBidi"/>
      <w:color w:val="0F4761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54B6"/>
    <w:rPr>
      <w:rFonts w:eastAsiaTheme="majorEastAsia" w:cstheme="majorBidi"/>
      <w:i/>
      <w:iCs/>
      <w:color w:val="0F4761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54B6"/>
    <w:rPr>
      <w:rFonts w:eastAsiaTheme="majorEastAsia" w:cstheme="majorBidi"/>
      <w:color w:val="0F4761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54B6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54B6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54B6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54B6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F854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54B6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ListParagraph">
    <w:name w:val="List Paragraph"/>
    <w:basedOn w:val="Normal"/>
    <w:uiPriority w:val="34"/>
    <w:qFormat/>
    <w:rsid w:val="00F854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54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54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54B6"/>
    <w:rPr>
      <w:i/>
      <w:iCs/>
      <w:color w:val="0F4761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F854B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132</Words>
  <Characters>753</Characters>
  <Application>Microsoft Office Word</Application>
  <DocSecurity>0</DocSecurity>
  <Lines>6</Lines>
  <Paragraphs>1</Paragraphs>
  <ScaleCrop>false</ScaleCrop>
  <Company/>
  <LinksUpToDate>false</LinksUpToDate>
  <CharactersWithSpaces>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Boyd (Student)</dc:creator>
  <cp:keywords/>
  <dc:description/>
  <cp:lastModifiedBy>Jane Boyd (Student)</cp:lastModifiedBy>
  <cp:revision>1</cp:revision>
  <dcterms:created xsi:type="dcterms:W3CDTF">2025-12-03T12:39:00Z</dcterms:created>
  <dcterms:modified xsi:type="dcterms:W3CDTF">2025-12-03T12:44:00Z</dcterms:modified>
</cp:coreProperties>
</file>