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E7FAA" w14:textId="3236A37B" w:rsidR="009E4AFE" w:rsidRDefault="009E4AFE" w:rsidP="009E4AFE">
      <w:pPr>
        <w:jc w:val="center"/>
        <w:rPr>
          <w:rFonts w:ascii="Times New Roman" w:hAnsi="Times New Roman" w:cs="Times New Roman"/>
          <w:b/>
          <w:sz w:val="28"/>
          <w:u w:val="single"/>
        </w:rPr>
      </w:pPr>
      <w:r w:rsidRPr="009E4AFE">
        <w:rPr>
          <w:rFonts w:ascii="Times New Roman" w:hAnsi="Times New Roman" w:cs="Times New Roman"/>
          <w:b/>
          <w:sz w:val="28"/>
          <w:u w:val="single"/>
        </w:rPr>
        <w:t>Sgript fy ymyrraeth</w:t>
      </w:r>
    </w:p>
    <w:p w14:paraId="752A70E9" w14:textId="783A8291" w:rsidR="009E4AFE" w:rsidRDefault="009E4AFE" w:rsidP="009E4AFE">
      <w:pPr>
        <w:jc w:val="center"/>
        <w:rPr>
          <w:rFonts w:ascii="Times New Roman" w:hAnsi="Times New Roman" w:cs="Times New Roman"/>
          <w:b/>
          <w:sz w:val="28"/>
          <w:u w:val="single"/>
        </w:rPr>
      </w:pPr>
    </w:p>
    <w:p w14:paraId="50D507B3" w14:textId="021F3E4D" w:rsidR="00EC4C68" w:rsidRDefault="00EC4C68" w:rsidP="009E4AFE">
      <w:pPr>
        <w:rPr>
          <w:rFonts w:ascii="Times New Roman" w:hAnsi="Times New Roman" w:cs="Times New Roman"/>
          <w:sz w:val="24"/>
        </w:rPr>
      </w:pPr>
      <w:r>
        <w:rPr>
          <w:rFonts w:ascii="Times New Roman" w:hAnsi="Times New Roman" w:cs="Times New Roman"/>
          <w:sz w:val="24"/>
        </w:rPr>
        <w:t>Bore da a c</w:t>
      </w:r>
      <w:r w:rsidR="00643157">
        <w:rPr>
          <w:rFonts w:ascii="Times New Roman" w:hAnsi="Times New Roman" w:cs="Times New Roman"/>
          <w:sz w:val="24"/>
        </w:rPr>
        <w:t>h</w:t>
      </w:r>
      <w:r>
        <w:rPr>
          <w:rFonts w:ascii="Times New Roman" w:hAnsi="Times New Roman" w:cs="Times New Roman"/>
          <w:sz w:val="24"/>
        </w:rPr>
        <w:t xml:space="preserve">roeso i chi gyd yma heddiw, rwyf yn gwerthfawrogi eich presenoldeb yma wrth i mi drafod mater credaf sydd wir angen ei ddatblygu o fewn ein </w:t>
      </w:r>
      <w:r w:rsidR="00643157">
        <w:rPr>
          <w:rFonts w:ascii="Times New Roman" w:hAnsi="Times New Roman" w:cs="Times New Roman"/>
          <w:sz w:val="24"/>
        </w:rPr>
        <w:t>ysgolion cynradd yng nghymru</w:t>
      </w:r>
      <w:r>
        <w:rPr>
          <w:rFonts w:ascii="Times New Roman" w:hAnsi="Times New Roman" w:cs="Times New Roman"/>
          <w:sz w:val="24"/>
        </w:rPr>
        <w:t>, a gobeithio y byddech chi’n gwerthfawrogi hyn erbyn diwedd y cyflwyniad hefyd.</w:t>
      </w:r>
    </w:p>
    <w:p w14:paraId="2449F049" w14:textId="4393D6FE" w:rsidR="00EC4C68" w:rsidRDefault="00EC4C68" w:rsidP="009E4AFE">
      <w:pPr>
        <w:rPr>
          <w:rFonts w:ascii="Times New Roman" w:hAnsi="Times New Roman" w:cs="Times New Roman"/>
          <w:sz w:val="24"/>
        </w:rPr>
      </w:pPr>
    </w:p>
    <w:p w14:paraId="47064955" w14:textId="7DB6A93B" w:rsidR="00FC0129" w:rsidRDefault="00EC4C68" w:rsidP="009E4AFE">
      <w:pPr>
        <w:rPr>
          <w:rFonts w:ascii="Times New Roman" w:hAnsi="Times New Roman" w:cs="Times New Roman"/>
          <w:sz w:val="24"/>
        </w:rPr>
      </w:pPr>
      <w:r>
        <w:rPr>
          <w:rFonts w:ascii="Times New Roman" w:hAnsi="Times New Roman" w:cs="Times New Roman"/>
          <w:sz w:val="24"/>
        </w:rPr>
        <w:t>Yr ymyrraeth rwyf am gyflwyno i chi heddiw yw i gynyddu anniby</w:t>
      </w:r>
      <w:r w:rsidR="00E36DD7">
        <w:rPr>
          <w:rFonts w:ascii="Times New Roman" w:hAnsi="Times New Roman" w:cs="Times New Roman"/>
          <w:sz w:val="24"/>
        </w:rPr>
        <w:t>n</w:t>
      </w:r>
      <w:r>
        <w:rPr>
          <w:rFonts w:ascii="Times New Roman" w:hAnsi="Times New Roman" w:cs="Times New Roman"/>
          <w:sz w:val="24"/>
        </w:rPr>
        <w:t>niaeth plant sydd gyda palsi’r ymennydd o fewn ein dosbarthiadau. Rhan amlaf, mae unrhyw un sydd gyda’r anabledd yma yn defnyddio cadair olwyn</w:t>
      </w:r>
      <w:r w:rsidR="00FA525F">
        <w:rPr>
          <w:rFonts w:ascii="Times New Roman" w:hAnsi="Times New Roman" w:cs="Times New Roman"/>
          <w:sz w:val="24"/>
        </w:rPr>
        <w:t xml:space="preserve">, </w:t>
      </w:r>
      <w:r w:rsidR="00D13DF5">
        <w:rPr>
          <w:rFonts w:ascii="Times New Roman" w:hAnsi="Times New Roman" w:cs="Times New Roman"/>
          <w:sz w:val="24"/>
        </w:rPr>
        <w:t xml:space="preserve">felly </w:t>
      </w:r>
      <w:r w:rsidR="00360D6C">
        <w:rPr>
          <w:rFonts w:ascii="Times New Roman" w:hAnsi="Times New Roman" w:cs="Times New Roman"/>
          <w:sz w:val="24"/>
        </w:rPr>
        <w:t xml:space="preserve">bydd hyn yn </w:t>
      </w:r>
      <w:r w:rsidR="00B94687">
        <w:rPr>
          <w:rFonts w:ascii="Times New Roman" w:hAnsi="Times New Roman" w:cs="Times New Roman"/>
          <w:sz w:val="24"/>
        </w:rPr>
        <w:t>f</w:t>
      </w:r>
      <w:r w:rsidR="00360D6C">
        <w:rPr>
          <w:rFonts w:ascii="Times New Roman" w:hAnsi="Times New Roman" w:cs="Times New Roman"/>
          <w:sz w:val="24"/>
        </w:rPr>
        <w:t>factor bydd angen ei ymdrin a wrth sicrhau bod yr ymyrraeth hyn am weithio. Yr rheswm fy mod yn edrych mewn i’r maes hyn yn bod disgybl sydd gyda ni yn ein ysgol am fod yn ymuno yn fy nosbarth</w:t>
      </w:r>
      <w:r w:rsidR="00A836E8">
        <w:rPr>
          <w:rFonts w:ascii="Times New Roman" w:hAnsi="Times New Roman" w:cs="Times New Roman"/>
          <w:sz w:val="24"/>
        </w:rPr>
        <w:t xml:space="preserve"> blwyddyn 5 a 6</w:t>
      </w:r>
      <w:r w:rsidR="00360D6C">
        <w:rPr>
          <w:rFonts w:ascii="Times New Roman" w:hAnsi="Times New Roman" w:cs="Times New Roman"/>
          <w:sz w:val="24"/>
        </w:rPr>
        <w:t xml:space="preserve"> yn y blwyddyn academaidd sydd i ddilyn, a rwyf yn teimlo ein bod wedi fod yn rhwystro ei ddatblygiad fel unigolyn wrth rhoi gormod o gymorth iddo yn</w:t>
      </w:r>
      <w:r w:rsidR="00B94687">
        <w:rPr>
          <w:rFonts w:ascii="Times New Roman" w:hAnsi="Times New Roman" w:cs="Times New Roman"/>
          <w:sz w:val="24"/>
        </w:rPr>
        <w:t xml:space="preserve"> </w:t>
      </w:r>
      <w:r w:rsidR="00360D6C">
        <w:rPr>
          <w:rFonts w:ascii="Times New Roman" w:hAnsi="Times New Roman" w:cs="Times New Roman"/>
          <w:sz w:val="24"/>
        </w:rPr>
        <w:t>ystod y blynyddoedd mae</w:t>
      </w:r>
      <w:r w:rsidR="00B94687">
        <w:rPr>
          <w:rFonts w:ascii="Times New Roman" w:hAnsi="Times New Roman" w:cs="Times New Roman"/>
          <w:sz w:val="24"/>
        </w:rPr>
        <w:t xml:space="preserve"> e</w:t>
      </w:r>
      <w:r w:rsidR="00360D6C">
        <w:rPr>
          <w:rFonts w:ascii="Times New Roman" w:hAnsi="Times New Roman" w:cs="Times New Roman"/>
          <w:sz w:val="24"/>
        </w:rPr>
        <w:t xml:space="preserve"> wedi fod yn yr ysgol</w:t>
      </w:r>
      <w:r w:rsidR="00B94687">
        <w:rPr>
          <w:rFonts w:ascii="Times New Roman" w:hAnsi="Times New Roman" w:cs="Times New Roman"/>
          <w:sz w:val="24"/>
        </w:rPr>
        <w:t>.</w:t>
      </w:r>
      <w:r w:rsidR="00360D6C">
        <w:rPr>
          <w:rFonts w:ascii="Times New Roman" w:hAnsi="Times New Roman" w:cs="Times New Roman"/>
          <w:sz w:val="24"/>
        </w:rPr>
        <w:t xml:space="preserve"> </w:t>
      </w:r>
      <w:r w:rsidR="00B94687">
        <w:rPr>
          <w:rFonts w:ascii="Times New Roman" w:hAnsi="Times New Roman" w:cs="Times New Roman"/>
          <w:sz w:val="24"/>
        </w:rPr>
        <w:t>T</w:t>
      </w:r>
      <w:r w:rsidR="00360D6C">
        <w:rPr>
          <w:rFonts w:ascii="Times New Roman" w:hAnsi="Times New Roman" w:cs="Times New Roman"/>
          <w:sz w:val="24"/>
        </w:rPr>
        <w:t>eimlaf gellir rhoi fwy o annibynniaeth i’r unigolyn yma oherwydd mae’n disgybl galleuog iawn sydd yn</w:t>
      </w:r>
      <w:r w:rsidR="00B94687">
        <w:rPr>
          <w:rFonts w:ascii="Times New Roman" w:hAnsi="Times New Roman" w:cs="Times New Roman"/>
          <w:sz w:val="24"/>
        </w:rPr>
        <w:t xml:space="preserve"> mwynhau ei waith, a teimlaf byddai rhoi fwy o annibynniaeth iddo yn cynnig cyfleoedd i’r unigolyn yma mynegi ei hyn yn fwy naturiol o fewn ei waith. Wrth gwrs bydd cymorth ar gael i’r unigolyn ar unrhyw adeg bydd yn gweld pethau yn anodd, ond teimlaf gallwn gwneud mwy i adael i’r unigolyn yma fod yn annibynnol, a bydd hyn yn rhywbeth fydd yn fyddiol iawn i lles y plentyn.</w:t>
      </w:r>
      <w:r w:rsidR="00FC0129">
        <w:rPr>
          <w:rFonts w:ascii="Times New Roman" w:hAnsi="Times New Roman" w:cs="Times New Roman"/>
          <w:sz w:val="24"/>
        </w:rPr>
        <w:t xml:space="preserve"> </w:t>
      </w:r>
      <w:r w:rsidR="00E36DD7">
        <w:rPr>
          <w:rFonts w:ascii="Times New Roman" w:hAnsi="Times New Roman" w:cs="Times New Roman"/>
          <w:sz w:val="24"/>
        </w:rPr>
        <w:t>I ehagnu fy nealltwrieath o ymdrin a’r anabledd,</w:t>
      </w:r>
      <w:r w:rsidR="00A836E8">
        <w:rPr>
          <w:rFonts w:ascii="Times New Roman" w:hAnsi="Times New Roman" w:cs="Times New Roman"/>
          <w:sz w:val="24"/>
        </w:rPr>
        <w:t xml:space="preserve"> mi roeddwn i yn digon ffodus i allu fynd i ymweld </w:t>
      </w:r>
      <w:proofErr w:type="gramStart"/>
      <w:r w:rsidR="00A836E8">
        <w:rPr>
          <w:rFonts w:ascii="Times New Roman" w:hAnsi="Times New Roman" w:cs="Times New Roman"/>
          <w:sz w:val="24"/>
        </w:rPr>
        <w:t>a</w:t>
      </w:r>
      <w:proofErr w:type="gramEnd"/>
      <w:r w:rsidR="00A836E8">
        <w:rPr>
          <w:rFonts w:ascii="Times New Roman" w:hAnsi="Times New Roman" w:cs="Times New Roman"/>
          <w:sz w:val="24"/>
        </w:rPr>
        <w:t xml:space="preserve"> Ysgol y Dderwen lle mae arfer dda o’r ymyrraeth yn gael ei weithredu. Mae ganddynt bachgen o fewn yr ysgol, ym mlwyddyn 4</w:t>
      </w:r>
      <w:r w:rsidR="00FC0129">
        <w:rPr>
          <w:rFonts w:ascii="Times New Roman" w:hAnsi="Times New Roman" w:cs="Times New Roman"/>
          <w:sz w:val="24"/>
        </w:rPr>
        <w:t>, a mi roedd gweld y fath o waith maent yn gwneud gyda’r bachgen wedi fy ysbrydoli i, i edrych mewn i’r maes yn fanylach ac i drio ei weithredu gyda’r disgybl</w:t>
      </w:r>
      <w:r w:rsidR="00A836E8">
        <w:rPr>
          <w:rFonts w:ascii="Times New Roman" w:hAnsi="Times New Roman" w:cs="Times New Roman"/>
          <w:sz w:val="24"/>
        </w:rPr>
        <w:t xml:space="preserve"> </w:t>
      </w:r>
      <w:r w:rsidR="00FC0129">
        <w:rPr>
          <w:rFonts w:ascii="Times New Roman" w:hAnsi="Times New Roman" w:cs="Times New Roman"/>
          <w:sz w:val="24"/>
        </w:rPr>
        <w:t>bydd yn dod i fy nosbarth i.</w:t>
      </w:r>
      <w:r w:rsidR="004329CE">
        <w:rPr>
          <w:rFonts w:ascii="Times New Roman" w:hAnsi="Times New Roman" w:cs="Times New Roman"/>
          <w:sz w:val="24"/>
        </w:rPr>
        <w:t xml:space="preserve"> </w:t>
      </w:r>
      <w:r w:rsidR="006D0AA8">
        <w:rPr>
          <w:rFonts w:ascii="Times New Roman" w:hAnsi="Times New Roman" w:cs="Times New Roman"/>
          <w:sz w:val="24"/>
        </w:rPr>
        <w:t>Mae’r ymmyraeth</w:t>
      </w:r>
      <w:r w:rsidR="004329CE">
        <w:rPr>
          <w:rFonts w:ascii="Times New Roman" w:hAnsi="Times New Roman" w:cs="Times New Roman"/>
          <w:sz w:val="24"/>
        </w:rPr>
        <w:t xml:space="preserve"> yma hefyd</w:t>
      </w:r>
      <w:r w:rsidR="006D0AA8">
        <w:rPr>
          <w:rFonts w:ascii="Times New Roman" w:hAnsi="Times New Roman" w:cs="Times New Roman"/>
          <w:sz w:val="24"/>
        </w:rPr>
        <w:t xml:space="preserve"> wedi gael ei selio ar un o’r blaenoriaethau gwelir yn cynllun datblygu ein ysgol. Ein trydydd blaenoriaeth yw i wneud fwy ar gyfer datblygiad ein plant gyda Anghenion Dysgu Ychwanegol. Credir for yr ymyrraeth hyn yn cysylltu’n bendant </w:t>
      </w:r>
      <w:proofErr w:type="gramStart"/>
      <w:r w:rsidR="006D0AA8">
        <w:rPr>
          <w:rFonts w:ascii="Times New Roman" w:hAnsi="Times New Roman" w:cs="Times New Roman"/>
          <w:sz w:val="24"/>
        </w:rPr>
        <w:t>gyda.r</w:t>
      </w:r>
      <w:proofErr w:type="gramEnd"/>
      <w:r w:rsidR="006D0AA8">
        <w:rPr>
          <w:rFonts w:ascii="Times New Roman" w:hAnsi="Times New Roman" w:cs="Times New Roman"/>
          <w:sz w:val="24"/>
        </w:rPr>
        <w:t xml:space="preserve"> blaenoriaeth hyn wrth i ni drio rhoi well cyflaeon </w:t>
      </w:r>
      <w:r w:rsidR="004329CE">
        <w:rPr>
          <w:rFonts w:ascii="Times New Roman" w:hAnsi="Times New Roman" w:cs="Times New Roman"/>
          <w:sz w:val="24"/>
        </w:rPr>
        <w:t xml:space="preserve">i’r unigolyn yma sydd gyda Anghenion Dysgu Ychwanegol i weithio mor annibynnol a mae’n gallu. I gefnogi’r ymyrraeth yma ymhellach, mae Chwaraeon Anabledd Cymru yn </w:t>
      </w:r>
      <w:r w:rsidR="00774EB6">
        <w:rPr>
          <w:rFonts w:ascii="Times New Roman" w:hAnsi="Times New Roman" w:cs="Times New Roman"/>
          <w:sz w:val="24"/>
        </w:rPr>
        <w:t xml:space="preserve">amlinellu </w:t>
      </w:r>
      <w:r w:rsidR="00E36DD7">
        <w:rPr>
          <w:rFonts w:ascii="Times New Roman" w:hAnsi="Times New Roman" w:cs="Times New Roman"/>
          <w:sz w:val="24"/>
        </w:rPr>
        <w:t>dau</w:t>
      </w:r>
      <w:r w:rsidR="00774EB6">
        <w:rPr>
          <w:rFonts w:ascii="Times New Roman" w:hAnsi="Times New Roman" w:cs="Times New Roman"/>
          <w:sz w:val="24"/>
        </w:rPr>
        <w:t xml:space="preserve"> peth sydd angen digwydd o fewn ein ysgolion ar gyfer plant gyda </w:t>
      </w:r>
      <w:proofErr w:type="gramStart"/>
      <w:r w:rsidR="00774EB6">
        <w:rPr>
          <w:rFonts w:ascii="Times New Roman" w:hAnsi="Times New Roman" w:cs="Times New Roman"/>
          <w:sz w:val="24"/>
        </w:rPr>
        <w:t>anableddau,a’r</w:t>
      </w:r>
      <w:proofErr w:type="gramEnd"/>
      <w:r w:rsidR="00774EB6">
        <w:rPr>
          <w:rFonts w:ascii="Times New Roman" w:hAnsi="Times New Roman" w:cs="Times New Roman"/>
          <w:sz w:val="24"/>
        </w:rPr>
        <w:t xml:space="preserve"> ddau peth yna yw i wella eu mynediad i’r cwricwlwm ac i gynyddu cyfranogiad y plant o fewn addysg. A teimlaf fod y pwyntiau yma yn rhan clir o’r ymyrraeth rwyf yn cyflwyno i chi heddiw, ac yn rhywbeth bydd pob ysgol yn gallu ei ddefnyddio er mwyn codi safonau yr unigolyn, ond hefyd codi safon yr ysgol.</w:t>
      </w:r>
      <w:r w:rsidR="004329CE">
        <w:rPr>
          <w:rFonts w:ascii="Times New Roman" w:hAnsi="Times New Roman" w:cs="Times New Roman"/>
          <w:sz w:val="24"/>
        </w:rPr>
        <w:t xml:space="preserve"> </w:t>
      </w:r>
      <w:r w:rsidR="006D0AA8">
        <w:rPr>
          <w:rFonts w:ascii="Times New Roman" w:hAnsi="Times New Roman" w:cs="Times New Roman"/>
          <w:sz w:val="24"/>
        </w:rPr>
        <w:t xml:space="preserve"> </w:t>
      </w:r>
    </w:p>
    <w:p w14:paraId="0D364C82" w14:textId="77777777" w:rsidR="006D0AA8" w:rsidRDefault="006D0AA8" w:rsidP="009E4AFE">
      <w:pPr>
        <w:rPr>
          <w:rFonts w:ascii="Times New Roman" w:hAnsi="Times New Roman" w:cs="Times New Roman"/>
          <w:sz w:val="24"/>
        </w:rPr>
      </w:pPr>
    </w:p>
    <w:p w14:paraId="2A1FF5DB" w14:textId="05F488B7" w:rsidR="00F46A22" w:rsidRDefault="00C10E15" w:rsidP="009E4AFE">
      <w:pPr>
        <w:rPr>
          <w:rFonts w:ascii="Times New Roman" w:hAnsi="Times New Roman" w:cs="Times New Roman"/>
          <w:sz w:val="24"/>
        </w:rPr>
      </w:pPr>
      <w:r>
        <w:rPr>
          <w:rFonts w:ascii="Times New Roman" w:hAnsi="Times New Roman" w:cs="Times New Roman"/>
          <w:sz w:val="24"/>
        </w:rPr>
        <w:t xml:space="preserve">Mae yna sawl </w:t>
      </w:r>
      <w:r w:rsidR="00DB4FA2">
        <w:rPr>
          <w:rFonts w:ascii="Times New Roman" w:hAnsi="Times New Roman" w:cs="Times New Roman"/>
          <w:sz w:val="24"/>
        </w:rPr>
        <w:t xml:space="preserve">gweithred sydd angen digwydd er mwyn sicrhau fod yr ymyrraeth yma am allu fod yn llwyddianus, ac un o’r rhai pwysicaf yn fy marn i yw cynhwysiad y plentyn o fewn pob dosbarth. </w:t>
      </w:r>
      <w:r w:rsidR="00494EAE">
        <w:rPr>
          <w:rFonts w:ascii="Times New Roman" w:hAnsi="Times New Roman" w:cs="Times New Roman"/>
          <w:sz w:val="24"/>
        </w:rPr>
        <w:t xml:space="preserve">I hyn gael ei wneud mi bydd angen gwneud newidiadau priodol o fewn y dosbarth i alluogi’r disgybl i symyd o gwmpas yr ysgol a dosbarth fel a dymunir. A mae hyn yn rhybeth sydd yn gael ei amlinellu gan Llywodraeth Cymru </w:t>
      </w:r>
      <w:r w:rsidR="004A3279">
        <w:rPr>
          <w:rFonts w:ascii="Times New Roman" w:hAnsi="Times New Roman" w:cs="Times New Roman"/>
          <w:sz w:val="24"/>
        </w:rPr>
        <w:t xml:space="preserve">bod newidiadau rhesymol o fewn dosbarth yn cam positif tuag at gallu mwynhau yr holl manteision o’r addysg sydd yn gael ei ddarparu o fewn yr ysgol. </w:t>
      </w:r>
      <w:r w:rsidR="003F4AB9">
        <w:rPr>
          <w:rFonts w:ascii="Times New Roman" w:hAnsi="Times New Roman" w:cs="Times New Roman"/>
          <w:sz w:val="24"/>
        </w:rPr>
        <w:t xml:space="preserve">Roedd hyn yn rhywbeth roedd Ysgol y Dderwen </w:t>
      </w:r>
      <w:r w:rsidR="004C528A">
        <w:rPr>
          <w:rFonts w:ascii="Times New Roman" w:hAnsi="Times New Roman" w:cs="Times New Roman"/>
          <w:sz w:val="24"/>
        </w:rPr>
        <w:t xml:space="preserve">yn amlwg wedi cymeryd sylw ohono wrth iddynt ail drenu pob ystafell byddai’r bachgen yma yn ei </w:t>
      </w:r>
      <w:r w:rsidR="004C528A">
        <w:rPr>
          <w:rFonts w:ascii="Times New Roman" w:hAnsi="Times New Roman" w:cs="Times New Roman"/>
          <w:sz w:val="24"/>
        </w:rPr>
        <w:lastRenderedPageBreak/>
        <w:t xml:space="preserve">ddefnyddio fel bod digon o le rhwng pob bwrdd i ei gadair olwyn fynd heibio’r dosbarth cyfan. Ond yr un peth tarodd fi fwyaf roedd eu ddefnyddo o byrddiau roedd yn gallu ei codi a gostwng yn seiliedig ar uchder y plentyn yn y cadair. Roedd un o’r byrddiau yma ym mhob dosbarth fel bod y plentyn yn gallu eistedd wrth fwrdd a gwneud ei waith fel pob plentyn arall yn y dosbarth. Mi fydd hyn yn sicr rhybeth byddwn i’n intergreiddio mewn i’r dosbarthiadau priodol yn fy ysgol </w:t>
      </w:r>
      <w:r w:rsidR="001656C0">
        <w:rPr>
          <w:rFonts w:ascii="Times New Roman" w:hAnsi="Times New Roman" w:cs="Times New Roman"/>
          <w:sz w:val="24"/>
        </w:rPr>
        <w:t>i. Ydy mae cost am fod yn rhybeth sydd am effeithio ar hyn, gyda cost un o’r byrddau hyn yn dod at £2</w:t>
      </w:r>
      <w:r w:rsidR="00DB3ACD">
        <w:rPr>
          <w:rFonts w:ascii="Times New Roman" w:hAnsi="Times New Roman" w:cs="Times New Roman"/>
          <w:sz w:val="24"/>
        </w:rPr>
        <w:t>29</w:t>
      </w:r>
      <w:r w:rsidR="001656C0">
        <w:rPr>
          <w:rFonts w:ascii="Times New Roman" w:hAnsi="Times New Roman" w:cs="Times New Roman"/>
          <w:sz w:val="24"/>
        </w:rPr>
        <w:t>, a byddwn yn edrych ar gael o leiaf tair bwrdd yn yr ysgol, sydd yn dod a cyfanswm cael y byrddau yma yn yr ysgol at £</w:t>
      </w:r>
      <w:r w:rsidR="00262423">
        <w:rPr>
          <w:rFonts w:ascii="Times New Roman" w:hAnsi="Times New Roman" w:cs="Times New Roman"/>
          <w:sz w:val="24"/>
        </w:rPr>
        <w:t>687</w:t>
      </w:r>
      <w:r w:rsidR="001656C0">
        <w:rPr>
          <w:rFonts w:ascii="Times New Roman" w:hAnsi="Times New Roman" w:cs="Times New Roman"/>
          <w:sz w:val="24"/>
        </w:rPr>
        <w:t xml:space="preserve">. Ond wrth feddwl am pwysigrwydd cael rhain ar gyfer datblygiad y plentyn, dwi’n siwr byddai’r ysgol yn fy nghefnogi i gael yr adnoddau priodol hyn i </w:t>
      </w:r>
      <w:r w:rsidR="00F46A22">
        <w:rPr>
          <w:rFonts w:ascii="Times New Roman" w:hAnsi="Times New Roman" w:cs="Times New Roman"/>
          <w:sz w:val="24"/>
        </w:rPr>
        <w:t xml:space="preserve">gefnogi’r ymyrraeth. </w:t>
      </w:r>
    </w:p>
    <w:p w14:paraId="7216DD97" w14:textId="6E21C1F8" w:rsidR="00254676" w:rsidRDefault="00F46A22" w:rsidP="009E4AFE">
      <w:pPr>
        <w:rPr>
          <w:rFonts w:ascii="Times New Roman" w:hAnsi="Times New Roman" w:cs="Times New Roman"/>
          <w:sz w:val="24"/>
        </w:rPr>
      </w:pPr>
      <w:r>
        <w:rPr>
          <w:rFonts w:ascii="Times New Roman" w:hAnsi="Times New Roman" w:cs="Times New Roman"/>
          <w:sz w:val="24"/>
        </w:rPr>
        <w:t xml:space="preserve">Rhywbeth diddorol arall a wnaeth fy nharo ar fy ymweliad i Ysgol y Dderwen </w:t>
      </w:r>
      <w:r w:rsidR="00C25DCB">
        <w:rPr>
          <w:rFonts w:ascii="Times New Roman" w:hAnsi="Times New Roman" w:cs="Times New Roman"/>
          <w:sz w:val="24"/>
        </w:rPr>
        <w:t>yw bod y cynorthwywraig oedd gyda’r bachgen hyn wedi dilyn ei daith ar draws yr ysgol o fod yn y meithrin i ble mae fe nawr. Roedd hyn yn wych yn fy lygaid i gan fod y bachgen yma wedi cael cysondeb ar hyd ei daith ysgol, yn gallu creu perthynas gyda’r unigolyn yma</w:t>
      </w:r>
      <w:r w:rsidR="00246918">
        <w:rPr>
          <w:rFonts w:ascii="Times New Roman" w:hAnsi="Times New Roman" w:cs="Times New Roman"/>
          <w:sz w:val="24"/>
        </w:rPr>
        <w:t xml:space="preserve"> ac yn</w:t>
      </w:r>
      <w:r w:rsidR="001F287D">
        <w:rPr>
          <w:rFonts w:ascii="Times New Roman" w:hAnsi="Times New Roman" w:cs="Times New Roman"/>
          <w:sz w:val="24"/>
        </w:rPr>
        <w:t xml:space="preserve"> rhywyn gellir y bachgen ymdduried mewn a troi i os bydd angen. Nid yw hyn yn rhywbeth sydd wedi bod yn digwydd yn ein ysgol ni, ond gyda codi annibynniaeth mewn sylw, rwyf yn cred</w:t>
      </w:r>
      <w:r w:rsidR="0048164C">
        <w:rPr>
          <w:rFonts w:ascii="Times New Roman" w:hAnsi="Times New Roman" w:cs="Times New Roman"/>
          <w:sz w:val="24"/>
        </w:rPr>
        <w:t>u</w:t>
      </w:r>
      <w:r w:rsidR="001F287D">
        <w:rPr>
          <w:rFonts w:ascii="Times New Roman" w:hAnsi="Times New Roman" w:cs="Times New Roman"/>
          <w:sz w:val="24"/>
        </w:rPr>
        <w:t xml:space="preserve"> falle i penodi unigolyn i wneud y rôl yma, yn dechrau wrth fod gyda yr unigolyn am cyfnodau pendant yn ystod dyddiau’r ysgol, ond fel mae amser yn mynd ymlaen i gadael yr unigolyn i weithio yn annibynnol pam mae’r cyfleoedd yn codi, ac yna yr gobaith yw bydd hyn yn parhau i alluogi’r unigolyn fod mor annibynnol a sydd yn bosib.</w:t>
      </w:r>
      <w:r w:rsidR="00254676">
        <w:rPr>
          <w:rFonts w:ascii="Times New Roman" w:hAnsi="Times New Roman" w:cs="Times New Roman"/>
          <w:sz w:val="24"/>
        </w:rPr>
        <w:t xml:space="preserve"> </w:t>
      </w:r>
    </w:p>
    <w:p w14:paraId="75E63318" w14:textId="77777777" w:rsidR="00AD39EE" w:rsidRDefault="00254676" w:rsidP="009E4AFE">
      <w:pPr>
        <w:rPr>
          <w:rFonts w:ascii="Times New Roman" w:hAnsi="Times New Roman" w:cs="Times New Roman"/>
          <w:sz w:val="24"/>
        </w:rPr>
      </w:pPr>
      <w:r>
        <w:rPr>
          <w:rFonts w:ascii="Times New Roman" w:hAnsi="Times New Roman" w:cs="Times New Roman"/>
          <w:sz w:val="24"/>
        </w:rPr>
        <w:t>Nid yn unig fydd cydweithio gyda cynorthwywyr yr ysgol yn hanfodol tuag at datlbygiad yr unigolyn o fewn bywyd yr ysgol. Mi fydd nifer o bobl megis ffisiotherapydd bydd yn dod i ymweld a’r unigolyn yn gyson. Bydd fy nghydweithrediad i gyda’r ffysiotherapydd yn sicrhau ein bod yn neud y pethau gorau tuag at lle</w:t>
      </w:r>
      <w:r w:rsidR="00AD39EE">
        <w:rPr>
          <w:rFonts w:ascii="Times New Roman" w:hAnsi="Times New Roman" w:cs="Times New Roman"/>
          <w:sz w:val="24"/>
        </w:rPr>
        <w:t>s</w:t>
      </w:r>
      <w:r>
        <w:rPr>
          <w:rFonts w:ascii="Times New Roman" w:hAnsi="Times New Roman" w:cs="Times New Roman"/>
          <w:sz w:val="24"/>
        </w:rPr>
        <w:t xml:space="preserve"> corfforol y plentyn</w:t>
      </w:r>
      <w:r w:rsidR="00AD39EE">
        <w:rPr>
          <w:rFonts w:ascii="Times New Roman" w:hAnsi="Times New Roman" w:cs="Times New Roman"/>
          <w:sz w:val="24"/>
        </w:rPr>
        <w:t xml:space="preserve"> yn ystod ei fywyd ysgol, a mi bydd cyfle i’r ffysiotherapydd </w:t>
      </w:r>
      <w:proofErr w:type="gramStart"/>
      <w:r w:rsidR="00AD39EE">
        <w:rPr>
          <w:rFonts w:ascii="Times New Roman" w:hAnsi="Times New Roman" w:cs="Times New Roman"/>
          <w:sz w:val="24"/>
        </w:rPr>
        <w:t>ddod  mewn</w:t>
      </w:r>
      <w:proofErr w:type="gramEnd"/>
      <w:r w:rsidR="00AD39EE">
        <w:rPr>
          <w:rFonts w:ascii="Times New Roman" w:hAnsi="Times New Roman" w:cs="Times New Roman"/>
          <w:sz w:val="24"/>
        </w:rPr>
        <w:t xml:space="preserve"> i’r ysgol pob pythefnos i weld a’r unigolyn, a mi fydd hyn yn rhoi cyfle gwych i mi fel athro cael sgyrsiau pridol i wella fy nealltwriaeth i o syt i cydweithio’n effeithiol gyda’r unigolyn, beth yw gofynion corfforol yr unigolun a’r camau bydd angen cymeryd os byddai rhywbeth yn mynd o’i le.</w:t>
      </w:r>
    </w:p>
    <w:p w14:paraId="39351306" w14:textId="31160163" w:rsidR="001F287D" w:rsidRDefault="00AD39EE" w:rsidP="009E4AFE">
      <w:pPr>
        <w:rPr>
          <w:rFonts w:ascii="Times New Roman" w:hAnsi="Times New Roman" w:cs="Times New Roman"/>
          <w:sz w:val="24"/>
        </w:rPr>
      </w:pPr>
      <w:r>
        <w:rPr>
          <w:rFonts w:ascii="Times New Roman" w:hAnsi="Times New Roman" w:cs="Times New Roman"/>
          <w:sz w:val="24"/>
        </w:rPr>
        <w:t>Cysylltiad cryf arall bydd yn hanfodol tuag at llwyddiant yr ymyrraeth yma yw wrth gwrs rhieni’r unigolyn. Y rhieni sydd mewn rheolaeth o popeth sydd yn digwydd i eu plentyn, felly mi fydd yn gyfrifoldeb arna ni fel ysgol i gydweithio’n effeithiol gyda nhw trwy pob cam o’r daith i sicrhau ein bod yn gwneud y gorau ar gyfer yr unigolyn. Bydd creu’r perthynas cryf yma yn galluogi ni fel ysgol i arbrofi ar dechnegau a deillianau newydd o weithio gyda’r unigolyn yma felly teimlaf fod hyn yn rhan hanfodol bwysig tuag at llwyddiant yr ymyrraeth, ac yn un o ein prif ffocysau yn y broses</w:t>
      </w:r>
      <w:r w:rsidR="002949FF">
        <w:rPr>
          <w:rFonts w:ascii="Times New Roman" w:hAnsi="Times New Roman" w:cs="Times New Roman"/>
          <w:sz w:val="24"/>
        </w:rPr>
        <w:t>.</w:t>
      </w:r>
      <w:r w:rsidR="00254676">
        <w:rPr>
          <w:rFonts w:ascii="Times New Roman" w:hAnsi="Times New Roman" w:cs="Times New Roman"/>
          <w:sz w:val="24"/>
        </w:rPr>
        <w:t xml:space="preserve">  </w:t>
      </w:r>
    </w:p>
    <w:p w14:paraId="300AAB90" w14:textId="24648F8D" w:rsidR="00254676" w:rsidRDefault="00254676" w:rsidP="009E4AFE">
      <w:pPr>
        <w:rPr>
          <w:rFonts w:ascii="Times New Roman" w:hAnsi="Times New Roman" w:cs="Times New Roman"/>
          <w:sz w:val="24"/>
        </w:rPr>
      </w:pPr>
    </w:p>
    <w:p w14:paraId="6B44C818" w14:textId="2BFAA44D" w:rsidR="00774EB6" w:rsidRDefault="002949FF" w:rsidP="009E4AFE">
      <w:pPr>
        <w:rPr>
          <w:rFonts w:ascii="Times New Roman" w:hAnsi="Times New Roman" w:cs="Times New Roman"/>
          <w:sz w:val="24"/>
        </w:rPr>
      </w:pPr>
      <w:r>
        <w:rPr>
          <w:rFonts w:ascii="Times New Roman" w:hAnsi="Times New Roman" w:cs="Times New Roman"/>
          <w:sz w:val="24"/>
        </w:rPr>
        <w:t>Y peth olaf sydd yn hanfodol tuag at llwyddiant yr ymyrraeth yma, a falle y peth mwyaf pwysig i’r ymyrraeth yw y defnydd o TGCh. W</w:t>
      </w:r>
      <w:r w:rsidR="00254676">
        <w:rPr>
          <w:rFonts w:ascii="Times New Roman" w:hAnsi="Times New Roman" w:cs="Times New Roman"/>
          <w:sz w:val="24"/>
        </w:rPr>
        <w:t>rth drafod gyda’r athrawes dosbarth a’r cynorthwywraig yn Ysgol y Dderwen, mi roedd y</w:t>
      </w:r>
      <w:r>
        <w:rPr>
          <w:rFonts w:ascii="Times New Roman" w:hAnsi="Times New Roman" w:cs="Times New Roman"/>
          <w:sz w:val="24"/>
        </w:rPr>
        <w:t xml:space="preserve"> defnydd o TGCh yn amlwg yn gael wîr effaith ar pa mor annibynnol roedd y bachgen y</w:t>
      </w:r>
      <w:r w:rsidR="00246918">
        <w:rPr>
          <w:rFonts w:ascii="Times New Roman" w:hAnsi="Times New Roman" w:cs="Times New Roman"/>
          <w:sz w:val="24"/>
        </w:rPr>
        <w:t xml:space="preserve">n </w:t>
      </w:r>
      <w:r>
        <w:rPr>
          <w:rFonts w:ascii="Times New Roman" w:hAnsi="Times New Roman" w:cs="Times New Roman"/>
          <w:sz w:val="24"/>
        </w:rPr>
        <w:t xml:space="preserve">eu dosbarth yn gweithio. Dywedodd y cynorthwywraig sydd wedi fod gyda’r bachgen ers iddo ddod i’r ysgol “pam mae’r bachgen ar gliniadur, dwi’n gallu gadal iddo fod gyda’i waith. Mae o digon galleuog ac yn teimlo’n gatrefol ar gliniadur”. </w:t>
      </w:r>
      <w:r w:rsidR="002E6275">
        <w:rPr>
          <w:rFonts w:ascii="Times New Roman" w:hAnsi="Times New Roman" w:cs="Times New Roman"/>
          <w:sz w:val="24"/>
        </w:rPr>
        <w:t xml:space="preserve">Gyda hyn mewn meddwl, ni gellir anwybyddu’r effaith clir mae cael gliniadur wedi cael ar y bachgen yn Ysgol y Dderwen, felly bydd hyn yn rhywbeth byddaf yn </w:t>
      </w:r>
      <w:r w:rsidR="002E6275">
        <w:rPr>
          <w:rFonts w:ascii="Times New Roman" w:hAnsi="Times New Roman" w:cs="Times New Roman"/>
          <w:sz w:val="24"/>
        </w:rPr>
        <w:lastRenderedPageBreak/>
        <w:t xml:space="preserve">gweithredu o fewn yr ymyrraeth i godi annibynniaeth y plentyn o fewn fy nosbarth </w:t>
      </w:r>
      <w:r w:rsidR="005778B2">
        <w:rPr>
          <w:rFonts w:ascii="Times New Roman" w:hAnsi="Times New Roman" w:cs="Times New Roman"/>
          <w:sz w:val="24"/>
        </w:rPr>
        <w:t xml:space="preserve">i. Ac I allu gwneud hyn mi fydd angen prynnu gliniadur personol gellir yr unigolyn yma droi ato pryd bynnag bydd yn teimlo fel defnyddio o fewn sesiynau. Mae hyn wrth gwrs yn golygu costau ychwanegol eto wrth gwrs, ond teimlaf fod hwn yn cost sydd methu gael ei anwybyddu ac yn cost sydd angen ei dalu. Mi fydd cost am gliniadur personol ar gyfer ein unigolyn yn £530, ond mi fydd hyn yn byddsoddiad tymor hir tuag at y prif targed o codi annibyniaeth ein unigolyn, a teimlaf fod hwn yn cost sydd </w:t>
      </w:r>
      <w:r w:rsidR="0048164C">
        <w:rPr>
          <w:rFonts w:ascii="Times New Roman" w:hAnsi="Times New Roman" w:cs="Times New Roman"/>
          <w:sz w:val="24"/>
        </w:rPr>
        <w:t>am cael yr effaith gorau ar llwyddiant yr ymyrraeth.</w:t>
      </w:r>
    </w:p>
    <w:p w14:paraId="40E3DEB4" w14:textId="473F87AD" w:rsidR="00254676" w:rsidRDefault="0048164C" w:rsidP="009E4AFE">
      <w:pPr>
        <w:rPr>
          <w:rFonts w:ascii="Times New Roman" w:hAnsi="Times New Roman" w:cs="Times New Roman"/>
          <w:sz w:val="24"/>
        </w:rPr>
      </w:pPr>
      <w:r>
        <w:rPr>
          <w:rFonts w:ascii="Times New Roman" w:hAnsi="Times New Roman" w:cs="Times New Roman"/>
          <w:sz w:val="24"/>
        </w:rPr>
        <w:t xml:space="preserve"> </w:t>
      </w:r>
      <w:r w:rsidR="005778B2">
        <w:rPr>
          <w:rFonts w:ascii="Times New Roman" w:hAnsi="Times New Roman" w:cs="Times New Roman"/>
          <w:sz w:val="24"/>
        </w:rPr>
        <w:t xml:space="preserve"> </w:t>
      </w:r>
    </w:p>
    <w:p w14:paraId="19ABAA23" w14:textId="3112D75D" w:rsidR="00EC4C68" w:rsidRDefault="00774EB6" w:rsidP="009E4AFE">
      <w:pPr>
        <w:rPr>
          <w:rFonts w:ascii="Times New Roman" w:hAnsi="Times New Roman" w:cs="Times New Roman"/>
          <w:sz w:val="24"/>
        </w:rPr>
      </w:pPr>
      <w:r>
        <w:rPr>
          <w:rFonts w:ascii="Times New Roman" w:hAnsi="Times New Roman" w:cs="Times New Roman"/>
          <w:sz w:val="24"/>
        </w:rPr>
        <w:t xml:space="preserve">Felly os ydych yn edrych ar popeth ar y cyfan, </w:t>
      </w:r>
      <w:r w:rsidR="0039415C">
        <w:rPr>
          <w:rFonts w:ascii="Times New Roman" w:hAnsi="Times New Roman" w:cs="Times New Roman"/>
          <w:sz w:val="24"/>
        </w:rPr>
        <w:t>ydy, mae’r costau yn dod fyny at £1,217 ar gyfer ymyrraeth fydd dim ond yn gael ei weithredu am dwy flynedd gyda’r unigolyn yma, ond mi fydd hyn yn creu sylfaen ar gyfer dyfodol y plentyn</w:t>
      </w:r>
      <w:r w:rsidR="007C48CD">
        <w:rPr>
          <w:rFonts w:ascii="Times New Roman" w:hAnsi="Times New Roman" w:cs="Times New Roman"/>
          <w:sz w:val="24"/>
        </w:rPr>
        <w:t xml:space="preserve"> a</w:t>
      </w:r>
      <w:r w:rsidR="00C21397">
        <w:rPr>
          <w:rFonts w:ascii="Times New Roman" w:hAnsi="Times New Roman" w:cs="Times New Roman"/>
          <w:sz w:val="24"/>
        </w:rPr>
        <w:t xml:space="preserve"> dyfodol yr ymyrraeth yma yn ysgolion ar draws Cymru. </w:t>
      </w:r>
      <w:r w:rsidR="00C21397">
        <w:rPr>
          <w:rFonts w:ascii="Times New Roman" w:hAnsi="Times New Roman" w:cs="Times New Roman"/>
          <w:sz w:val="24"/>
        </w:rPr>
        <w:t>Gyda hyn mewn meddwl, bydd angen</w:t>
      </w:r>
      <w:r w:rsidR="00C21397">
        <w:rPr>
          <w:rFonts w:ascii="Times New Roman" w:hAnsi="Times New Roman" w:cs="Times New Roman"/>
          <w:sz w:val="24"/>
        </w:rPr>
        <w:t xml:space="preserve"> angen ychwanegu yn y cynllun datblygu,</w:t>
      </w:r>
      <w:r w:rsidR="00C21397">
        <w:rPr>
          <w:rFonts w:ascii="Times New Roman" w:hAnsi="Times New Roman" w:cs="Times New Roman"/>
          <w:sz w:val="24"/>
        </w:rPr>
        <w:t xml:space="preserve"> hyfforddiant staff</w:t>
      </w:r>
      <w:r w:rsidR="00C21397">
        <w:rPr>
          <w:rFonts w:ascii="Times New Roman" w:hAnsi="Times New Roman" w:cs="Times New Roman"/>
          <w:sz w:val="24"/>
        </w:rPr>
        <w:t xml:space="preserve"> di </w:t>
      </w:r>
      <w:proofErr w:type="gramStart"/>
      <w:r w:rsidR="00C21397">
        <w:rPr>
          <w:rFonts w:ascii="Times New Roman" w:hAnsi="Times New Roman" w:cs="Times New Roman"/>
          <w:sz w:val="24"/>
        </w:rPr>
        <w:t xml:space="preserve">gost </w:t>
      </w:r>
      <w:r w:rsidR="00C21397">
        <w:rPr>
          <w:rFonts w:ascii="Times New Roman" w:hAnsi="Times New Roman" w:cs="Times New Roman"/>
          <w:sz w:val="24"/>
        </w:rPr>
        <w:t xml:space="preserve"> ar</w:t>
      </w:r>
      <w:proofErr w:type="gramEnd"/>
      <w:r w:rsidR="00C21397">
        <w:rPr>
          <w:rFonts w:ascii="Times New Roman" w:hAnsi="Times New Roman" w:cs="Times New Roman"/>
          <w:sz w:val="24"/>
        </w:rPr>
        <w:t xml:space="preserve"> holl staff yr ysgol i sicrhau bod pob aelod yn gallu ymdrin a’r ymyrreth hyn a’i addasu’n briodol i sawl sefyllfa gwahanol, gyda cynhwyso plant fel y ffocws</w:t>
      </w:r>
      <w:r w:rsidR="00C21397">
        <w:rPr>
          <w:rFonts w:ascii="Times New Roman" w:hAnsi="Times New Roman" w:cs="Times New Roman"/>
          <w:sz w:val="24"/>
        </w:rPr>
        <w:t xml:space="preserve">. </w:t>
      </w:r>
      <w:r w:rsidR="007C48CD">
        <w:rPr>
          <w:rFonts w:ascii="Times New Roman" w:hAnsi="Times New Roman" w:cs="Times New Roman"/>
          <w:sz w:val="24"/>
        </w:rPr>
        <w:t>Teimlaf fod yr ymyrraeth yma yn un hanfodol ar gyfer Cymru, ar gyfer dyfodol ein plant anabl, mi rydym i gyd yn hafal yn y byd yma, felly rhaid trin</w:t>
      </w:r>
      <w:r w:rsidR="00246918">
        <w:rPr>
          <w:rFonts w:ascii="Times New Roman" w:hAnsi="Times New Roman" w:cs="Times New Roman"/>
          <w:sz w:val="24"/>
        </w:rPr>
        <w:t xml:space="preserve"> </w:t>
      </w:r>
      <w:r w:rsidR="007C48CD">
        <w:rPr>
          <w:rFonts w:ascii="Times New Roman" w:hAnsi="Times New Roman" w:cs="Times New Roman"/>
          <w:sz w:val="24"/>
        </w:rPr>
        <w:t xml:space="preserve">ein plant yn hafal o fewn y dosbarth. </w:t>
      </w:r>
      <w:r w:rsidR="00246918">
        <w:rPr>
          <w:rFonts w:ascii="Times New Roman" w:hAnsi="Times New Roman" w:cs="Times New Roman"/>
          <w:sz w:val="24"/>
        </w:rPr>
        <w:t>A credaf fod yr ymyrraeth hyn yn neud hyn.</w:t>
      </w:r>
    </w:p>
    <w:p w14:paraId="550D75A7" w14:textId="77777777" w:rsidR="004329CE" w:rsidRDefault="004329CE" w:rsidP="009E4AFE">
      <w:pPr>
        <w:rPr>
          <w:rFonts w:ascii="Times New Roman" w:hAnsi="Times New Roman" w:cs="Times New Roman"/>
          <w:sz w:val="24"/>
        </w:rPr>
      </w:pPr>
    </w:p>
    <w:p w14:paraId="64998FAC" w14:textId="30159AAF" w:rsidR="009E4AFE" w:rsidRDefault="007C48CD" w:rsidP="009E4AFE">
      <w:pPr>
        <w:rPr>
          <w:rFonts w:ascii="Times New Roman" w:hAnsi="Times New Roman" w:cs="Times New Roman"/>
          <w:sz w:val="24"/>
        </w:rPr>
      </w:pPr>
      <w:r>
        <w:rPr>
          <w:rFonts w:ascii="Times New Roman" w:hAnsi="Times New Roman" w:cs="Times New Roman"/>
          <w:sz w:val="24"/>
        </w:rPr>
        <w:t xml:space="preserve">Diolch i chi am eich amser heddiw, </w:t>
      </w:r>
      <w:r w:rsidR="009E4AFE">
        <w:rPr>
          <w:rFonts w:ascii="Times New Roman" w:hAnsi="Times New Roman" w:cs="Times New Roman"/>
          <w:sz w:val="24"/>
        </w:rPr>
        <w:t>A oes unrhyw cwestiynau</w:t>
      </w:r>
      <w:r>
        <w:rPr>
          <w:rFonts w:ascii="Times New Roman" w:hAnsi="Times New Roman" w:cs="Times New Roman"/>
          <w:sz w:val="24"/>
        </w:rPr>
        <w:t xml:space="preserve"> yn dilyn y cyflwyniad</w:t>
      </w:r>
      <w:r w:rsidR="009E4AFE">
        <w:rPr>
          <w:rFonts w:ascii="Times New Roman" w:hAnsi="Times New Roman" w:cs="Times New Roman"/>
          <w:sz w:val="24"/>
        </w:rPr>
        <w:t>?</w:t>
      </w:r>
    </w:p>
    <w:p w14:paraId="14D59007" w14:textId="6003223A" w:rsidR="009E4AFE" w:rsidRDefault="009E4AFE" w:rsidP="009E4AFE">
      <w:pPr>
        <w:rPr>
          <w:rFonts w:ascii="Times New Roman" w:hAnsi="Times New Roman" w:cs="Times New Roman"/>
          <w:sz w:val="24"/>
        </w:rPr>
      </w:pPr>
    </w:p>
    <w:p w14:paraId="24808A97" w14:textId="77777777" w:rsidR="009E4AFE" w:rsidRDefault="009E4AFE" w:rsidP="009E4AFE">
      <w:pPr>
        <w:rPr>
          <w:rFonts w:ascii="Times New Roman" w:hAnsi="Times New Roman" w:cs="Times New Roman"/>
          <w:sz w:val="24"/>
        </w:rPr>
      </w:pPr>
      <w:r>
        <w:rPr>
          <w:rFonts w:ascii="Times New Roman" w:hAnsi="Times New Roman" w:cs="Times New Roman"/>
          <w:sz w:val="24"/>
        </w:rPr>
        <w:t>“Beth fydd y ffrodd ymlaen i’r disgybl hyn? Yn enwedig wrth i’r disgybl fynd ymlaen i’r ysgol uwchradd?”</w:t>
      </w:r>
    </w:p>
    <w:p w14:paraId="3F992E7A" w14:textId="77777777" w:rsidR="009E4AFE" w:rsidRDefault="009E4AFE" w:rsidP="009E4AFE">
      <w:pPr>
        <w:rPr>
          <w:rFonts w:ascii="Times New Roman" w:hAnsi="Times New Roman" w:cs="Times New Roman"/>
          <w:sz w:val="24"/>
        </w:rPr>
      </w:pPr>
    </w:p>
    <w:p w14:paraId="06879A17" w14:textId="77777777" w:rsidR="00C9554C" w:rsidRDefault="009E4AFE" w:rsidP="009E4AFE">
      <w:pPr>
        <w:rPr>
          <w:rFonts w:ascii="Times New Roman" w:hAnsi="Times New Roman" w:cs="Times New Roman"/>
          <w:sz w:val="24"/>
        </w:rPr>
      </w:pPr>
      <w:r>
        <w:rPr>
          <w:rFonts w:ascii="Times New Roman" w:hAnsi="Times New Roman" w:cs="Times New Roman"/>
          <w:sz w:val="24"/>
        </w:rPr>
        <w:t>Fel yr athro sydd yn gyfrifol am y disgybl yma, mi fydd hi’n gyfrifoldeb arna i, i sicrhau fod y trosglwyddiad i’r ysgol uwchradd mor esmwyth a sydd yn bosib er mwyn lles y plentyn. I alluogi hyn i ddigwydd. Mi fydd angen cydweithrediad cryf rhwng ein ysgol ni, y plentyn, rhieni’r plentyn a’r ysgol uwchradd bydd yr plentyn yn symyd iddo. Bydd angen sicrhau nifer o gyflaeoedd i’r plentyn ymweld a’r ysgol uwchradd i’r plentyn gael dechrau ymgatrefu gyda’r ysgol, a ddod i adnabod ei ffordd o gwmpas yr ysgol i allu parhau</w:t>
      </w:r>
      <w:r w:rsidR="003727DA">
        <w:rPr>
          <w:rFonts w:ascii="Times New Roman" w:hAnsi="Times New Roman" w:cs="Times New Roman"/>
          <w:sz w:val="24"/>
        </w:rPr>
        <w:t xml:space="preserve"> gyda cynyddiad annibynnol yr plentyn. Fel yr athro bydd angen trosglwyddo pob deilliant effeithiol defnyddwyd gyda’r plentyn o fewn y dosbarth i’r ysgol uwchraedd fel eu bod yn gallu rhoi’r cyfleoedd gorau posib i’r disgybl weithio’n effeithiol o fewn pob dosbarth, er engrhaifft sicrhau eu bod yn rhoi’r byrddau priodol o fewn pob dosbarth bydd yn galluogi’r plentyn </w:t>
      </w:r>
      <w:r w:rsidR="000774C3">
        <w:rPr>
          <w:rFonts w:ascii="Times New Roman" w:hAnsi="Times New Roman" w:cs="Times New Roman"/>
          <w:sz w:val="24"/>
        </w:rPr>
        <w:t>i</w:t>
      </w:r>
      <w:r w:rsidR="003727DA">
        <w:rPr>
          <w:rFonts w:ascii="Times New Roman" w:hAnsi="Times New Roman" w:cs="Times New Roman"/>
          <w:sz w:val="24"/>
        </w:rPr>
        <w:t xml:space="preserve"> aros o fewn ei gadair olwyn ym mhob sesiwn</w:t>
      </w:r>
      <w:r w:rsidR="000774C3">
        <w:rPr>
          <w:rFonts w:ascii="Times New Roman" w:hAnsi="Times New Roman" w:cs="Times New Roman"/>
          <w:sz w:val="24"/>
        </w:rPr>
        <w:t xml:space="preserve"> a parhau i weithio mor annibynnol a mae’n gallu. </w:t>
      </w:r>
    </w:p>
    <w:p w14:paraId="79786F20" w14:textId="77777777" w:rsidR="00C9554C" w:rsidRDefault="00C9554C" w:rsidP="009E4AFE">
      <w:pPr>
        <w:rPr>
          <w:rFonts w:ascii="Times New Roman" w:hAnsi="Times New Roman" w:cs="Times New Roman"/>
          <w:sz w:val="24"/>
        </w:rPr>
      </w:pPr>
    </w:p>
    <w:p w14:paraId="7344E20F" w14:textId="59C9676B" w:rsidR="009E4AFE" w:rsidRDefault="000774C3" w:rsidP="009E4AFE">
      <w:pPr>
        <w:rPr>
          <w:rFonts w:ascii="Times New Roman" w:hAnsi="Times New Roman" w:cs="Times New Roman"/>
          <w:sz w:val="24"/>
        </w:rPr>
      </w:pPr>
      <w:r>
        <w:rPr>
          <w:rFonts w:ascii="Times New Roman" w:hAnsi="Times New Roman" w:cs="Times New Roman"/>
          <w:sz w:val="24"/>
        </w:rPr>
        <w:t>Nid yw trosgwlyddo yn broses rhwydd i unrhyw blentyn</w:t>
      </w:r>
      <w:r w:rsidR="00C9554C">
        <w:rPr>
          <w:rFonts w:ascii="Times New Roman" w:hAnsi="Times New Roman" w:cs="Times New Roman"/>
          <w:sz w:val="24"/>
        </w:rPr>
        <w:t xml:space="preserve">, a ni fydd hyn yn wahanol i’r unigolyn yma, ond mi fydd hi’n ddyletwydd arna i, i wneud fy ngorau ar gyfer trosglwyddiad yr unigolyn yma o ein ysgol ni, ac i sicrhau bod ein gwaith caled i cynyddu annibyniaeth yr unigolyn yn parhau ar ôl symyd ymlaen i’r uwchradd. </w:t>
      </w:r>
    </w:p>
    <w:p w14:paraId="1E9162C4" w14:textId="4A86CC73" w:rsidR="00C9554C" w:rsidRDefault="00C9554C" w:rsidP="009E4AFE">
      <w:pPr>
        <w:rPr>
          <w:rFonts w:ascii="Times New Roman" w:hAnsi="Times New Roman" w:cs="Times New Roman"/>
          <w:sz w:val="24"/>
        </w:rPr>
      </w:pPr>
    </w:p>
    <w:p w14:paraId="3E2D0933" w14:textId="1DA35FE1" w:rsidR="007C48CD" w:rsidRDefault="00C9554C" w:rsidP="009E4AFE">
      <w:pPr>
        <w:rPr>
          <w:rFonts w:ascii="Times New Roman" w:hAnsi="Times New Roman" w:cs="Times New Roman"/>
          <w:sz w:val="24"/>
        </w:rPr>
      </w:pPr>
      <w:r>
        <w:rPr>
          <w:rFonts w:ascii="Times New Roman" w:hAnsi="Times New Roman" w:cs="Times New Roman"/>
          <w:sz w:val="24"/>
        </w:rPr>
        <w:t>Hoffwn ddiolch i chi gyd eto am eich amser heddiw</w:t>
      </w:r>
      <w:r w:rsidR="00EC4C68">
        <w:rPr>
          <w:rFonts w:ascii="Times New Roman" w:hAnsi="Times New Roman" w:cs="Times New Roman"/>
          <w:sz w:val="24"/>
        </w:rPr>
        <w:t>, a gobeithio eich bod yn gweld y nifer o agweddau positif o’r ymyrraeth cyflwynwyd heddiw</w:t>
      </w:r>
      <w:r w:rsidR="007C48CD">
        <w:rPr>
          <w:rFonts w:ascii="Times New Roman" w:hAnsi="Times New Roman" w:cs="Times New Roman"/>
          <w:sz w:val="24"/>
        </w:rPr>
        <w:t xml:space="preserve">, a pa mor bwysig yw annibynniaeth unigolyn anabl o fewn ysgolion cynradd. </w:t>
      </w:r>
    </w:p>
    <w:p w14:paraId="2945F2F8" w14:textId="7B86EE9B" w:rsidR="00EC4C68" w:rsidRDefault="00EC4C68" w:rsidP="009E4AFE">
      <w:pPr>
        <w:rPr>
          <w:rFonts w:ascii="Times New Roman" w:hAnsi="Times New Roman" w:cs="Times New Roman"/>
          <w:sz w:val="24"/>
        </w:rPr>
      </w:pPr>
    </w:p>
    <w:p w14:paraId="027C9A56" w14:textId="1424D9C5" w:rsidR="00EC4C68" w:rsidRDefault="00EC4C68" w:rsidP="009E4AFE">
      <w:pPr>
        <w:rPr>
          <w:rFonts w:ascii="Times New Roman" w:hAnsi="Times New Roman" w:cs="Times New Roman"/>
          <w:sz w:val="24"/>
        </w:rPr>
      </w:pPr>
      <w:r>
        <w:rPr>
          <w:rFonts w:ascii="Times New Roman" w:hAnsi="Times New Roman" w:cs="Times New Roman"/>
          <w:sz w:val="24"/>
        </w:rPr>
        <w:t>Diolch</w:t>
      </w:r>
      <w:r w:rsidR="004A2497">
        <w:rPr>
          <w:rFonts w:ascii="Times New Roman" w:hAnsi="Times New Roman" w:cs="Times New Roman"/>
          <w:sz w:val="24"/>
        </w:rPr>
        <w:t xml:space="preserve"> yn fawr</w:t>
      </w:r>
    </w:p>
    <w:p w14:paraId="56750D9E" w14:textId="63985BF6" w:rsidR="00F46A22" w:rsidRDefault="00F46A22" w:rsidP="009E4AFE">
      <w:pPr>
        <w:rPr>
          <w:rFonts w:ascii="Times New Roman" w:hAnsi="Times New Roman" w:cs="Times New Roman"/>
          <w:sz w:val="24"/>
        </w:rPr>
      </w:pPr>
    </w:p>
    <w:p w14:paraId="4CE90FD1" w14:textId="2410922E" w:rsidR="00F46A22" w:rsidRDefault="00F46A22" w:rsidP="009E4AFE">
      <w:pPr>
        <w:rPr>
          <w:rFonts w:ascii="Times New Roman" w:hAnsi="Times New Roman" w:cs="Times New Roman"/>
          <w:sz w:val="24"/>
        </w:rPr>
      </w:pPr>
    </w:p>
    <w:p w14:paraId="2AC4AC9A" w14:textId="561E6B22" w:rsidR="00F46A22" w:rsidRDefault="00F46A22" w:rsidP="009E4AFE">
      <w:pPr>
        <w:rPr>
          <w:rFonts w:ascii="Times New Roman" w:hAnsi="Times New Roman" w:cs="Times New Roman"/>
          <w:sz w:val="24"/>
        </w:rPr>
      </w:pPr>
    </w:p>
    <w:p w14:paraId="6800D35D" w14:textId="02B972BA" w:rsidR="00F46A22" w:rsidRDefault="00F46A22" w:rsidP="009E4AFE">
      <w:pPr>
        <w:rPr>
          <w:rFonts w:ascii="Times New Roman" w:hAnsi="Times New Roman" w:cs="Times New Roman"/>
          <w:sz w:val="24"/>
        </w:rPr>
      </w:pPr>
    </w:p>
    <w:p w14:paraId="1F72F82E" w14:textId="18A7AF71" w:rsidR="00F46A22" w:rsidRDefault="00F46A22" w:rsidP="009E4AFE">
      <w:pPr>
        <w:rPr>
          <w:rFonts w:ascii="Times New Roman" w:hAnsi="Times New Roman" w:cs="Times New Roman"/>
          <w:sz w:val="24"/>
        </w:rPr>
      </w:pPr>
    </w:p>
    <w:p w14:paraId="420DCE71" w14:textId="26B59813" w:rsidR="00F46A22" w:rsidRDefault="00F46A22" w:rsidP="009E4AFE">
      <w:pPr>
        <w:rPr>
          <w:rFonts w:ascii="Times New Roman" w:hAnsi="Times New Roman" w:cs="Times New Roman"/>
          <w:sz w:val="24"/>
        </w:rPr>
      </w:pPr>
    </w:p>
    <w:p w14:paraId="1F97CE45" w14:textId="5DD8B352" w:rsidR="00F46A22" w:rsidRDefault="00DB3ACD" w:rsidP="009E4AFE">
      <w:pPr>
        <w:rPr>
          <w:rFonts w:ascii="Times New Roman" w:hAnsi="Times New Roman" w:cs="Times New Roman"/>
          <w:b/>
          <w:sz w:val="28"/>
          <w:u w:val="single"/>
        </w:rPr>
      </w:pPr>
      <w:r w:rsidRPr="00DB3ACD">
        <w:rPr>
          <w:rFonts w:ascii="Times New Roman" w:hAnsi="Times New Roman" w:cs="Times New Roman"/>
          <w:b/>
          <w:sz w:val="28"/>
          <w:u w:val="single"/>
        </w:rPr>
        <w:t>Rhestr gyfeiriadau</w:t>
      </w:r>
    </w:p>
    <w:p w14:paraId="5D643531" w14:textId="685981EC" w:rsidR="00DB3ACD" w:rsidRDefault="00DB3ACD" w:rsidP="009E4AFE">
      <w:pPr>
        <w:rPr>
          <w:rFonts w:ascii="Times New Roman" w:hAnsi="Times New Roman" w:cs="Times New Roman"/>
          <w:b/>
          <w:sz w:val="28"/>
          <w:u w:val="single"/>
        </w:rPr>
      </w:pPr>
    </w:p>
    <w:p w14:paraId="24BE3F86" w14:textId="1FE07ECA" w:rsidR="00A32601" w:rsidRDefault="00A32601" w:rsidP="009E4AFE">
      <w:pPr>
        <w:rPr>
          <w:rFonts w:ascii="Times New Roman" w:hAnsi="Times New Roman" w:cs="Times New Roman"/>
          <w:sz w:val="24"/>
        </w:rPr>
      </w:pPr>
      <w:r>
        <w:rPr>
          <w:rFonts w:ascii="Times New Roman" w:hAnsi="Times New Roman" w:cs="Times New Roman"/>
          <w:sz w:val="24"/>
        </w:rPr>
        <w:t xml:space="preserve">Education Business Planning and Governance (2018) </w:t>
      </w:r>
      <w:r>
        <w:rPr>
          <w:rFonts w:ascii="Times New Roman" w:hAnsi="Times New Roman" w:cs="Times New Roman"/>
          <w:i/>
          <w:sz w:val="24"/>
        </w:rPr>
        <w:t xml:space="preserve">Planning to increase access to schools for disabled pupils. </w:t>
      </w:r>
      <w:r>
        <w:rPr>
          <w:rFonts w:ascii="Times New Roman" w:hAnsi="Times New Roman" w:cs="Times New Roman"/>
          <w:sz w:val="24"/>
        </w:rPr>
        <w:t>Caerdydd: Llywodraeth Cymru. T.4.</w:t>
      </w:r>
    </w:p>
    <w:p w14:paraId="2540FD4A" w14:textId="77777777" w:rsidR="00A32601" w:rsidRDefault="00A32601" w:rsidP="009E4AFE">
      <w:pPr>
        <w:rPr>
          <w:rFonts w:ascii="Times New Roman" w:hAnsi="Times New Roman" w:cs="Times New Roman"/>
          <w:i/>
          <w:sz w:val="24"/>
        </w:rPr>
      </w:pPr>
    </w:p>
    <w:p w14:paraId="3197CA07" w14:textId="026CDC02" w:rsidR="00A32601" w:rsidRPr="00AD45DC" w:rsidRDefault="00A32601" w:rsidP="009E4AFE">
      <w:pPr>
        <w:rPr>
          <w:rFonts w:ascii="Times New Roman" w:hAnsi="Times New Roman" w:cs="Times New Roman"/>
          <w:sz w:val="24"/>
        </w:rPr>
      </w:pPr>
      <w:r>
        <w:rPr>
          <w:rFonts w:ascii="Times New Roman" w:hAnsi="Times New Roman" w:cs="Times New Roman"/>
          <w:i/>
          <w:sz w:val="24"/>
        </w:rPr>
        <w:t xml:space="preserve">Insport Education (Primary) </w:t>
      </w:r>
      <w:r>
        <w:rPr>
          <w:rFonts w:ascii="Times New Roman" w:hAnsi="Times New Roman" w:cs="Times New Roman"/>
          <w:sz w:val="24"/>
        </w:rPr>
        <w:t>(2015) Caerdydd: Chwaraeon Anabledd Cymru, T.1.</w:t>
      </w:r>
    </w:p>
    <w:p w14:paraId="79B2CBC6" w14:textId="77777777" w:rsidR="00A32601" w:rsidRDefault="00A32601" w:rsidP="009E4AFE">
      <w:pPr>
        <w:rPr>
          <w:rFonts w:ascii="Times New Roman" w:hAnsi="Times New Roman" w:cs="Times New Roman"/>
          <w:sz w:val="24"/>
        </w:rPr>
      </w:pPr>
    </w:p>
    <w:p w14:paraId="272E39EC" w14:textId="4941BB14" w:rsidR="00A32601" w:rsidRPr="009E4AFE" w:rsidRDefault="00A32601" w:rsidP="009E4AFE">
      <w:pPr>
        <w:rPr>
          <w:rFonts w:ascii="Times New Roman" w:hAnsi="Times New Roman" w:cs="Times New Roman"/>
          <w:sz w:val="24"/>
        </w:rPr>
      </w:pPr>
      <w:r>
        <w:rPr>
          <w:rFonts w:ascii="Times New Roman" w:hAnsi="Times New Roman" w:cs="Times New Roman"/>
          <w:sz w:val="24"/>
        </w:rPr>
        <w:t>Jones.H (2018) Sgyrsiau yn Ysgol y Dderwen, 6ed o Dachwedd</w:t>
      </w:r>
    </w:p>
    <w:p w14:paraId="4F8EDDCA" w14:textId="77777777" w:rsidR="00A32601" w:rsidRDefault="00A32601" w:rsidP="009E4AFE">
      <w:pPr>
        <w:rPr>
          <w:rFonts w:ascii="Times New Roman" w:hAnsi="Times New Roman" w:cs="Times New Roman"/>
          <w:sz w:val="24"/>
        </w:rPr>
      </w:pPr>
    </w:p>
    <w:p w14:paraId="3370E23C" w14:textId="5B405F24" w:rsidR="00A32601" w:rsidRPr="00E90A19" w:rsidRDefault="00A32601" w:rsidP="009E4AFE">
      <w:pPr>
        <w:rPr>
          <w:rFonts w:ascii="Times New Roman" w:hAnsi="Times New Roman" w:cs="Times New Roman"/>
          <w:i/>
          <w:sz w:val="24"/>
        </w:rPr>
      </w:pPr>
      <w:r>
        <w:rPr>
          <w:rFonts w:ascii="Times New Roman" w:hAnsi="Times New Roman" w:cs="Times New Roman"/>
          <w:sz w:val="24"/>
        </w:rPr>
        <w:t xml:space="preserve">Lenovo (2018) </w:t>
      </w:r>
      <w:r>
        <w:rPr>
          <w:rFonts w:ascii="Times New Roman" w:hAnsi="Times New Roman" w:cs="Times New Roman"/>
          <w:i/>
          <w:sz w:val="24"/>
        </w:rPr>
        <w:t>Laptops and Ultrabooks.</w:t>
      </w:r>
      <w:r>
        <w:rPr>
          <w:rFonts w:ascii="Times New Roman" w:hAnsi="Times New Roman" w:cs="Times New Roman"/>
          <w:sz w:val="24"/>
        </w:rPr>
        <w:t xml:space="preserve"> Available </w:t>
      </w:r>
      <w:proofErr w:type="gramStart"/>
      <w:r>
        <w:rPr>
          <w:rFonts w:ascii="Times New Roman" w:hAnsi="Times New Roman" w:cs="Times New Roman"/>
          <w:sz w:val="24"/>
        </w:rPr>
        <w:t>at :</w:t>
      </w:r>
      <w:proofErr w:type="gramEnd"/>
      <w:r>
        <w:rPr>
          <w:rFonts w:ascii="Times New Roman" w:hAnsi="Times New Roman" w:cs="Times New Roman"/>
          <w:sz w:val="24"/>
        </w:rPr>
        <w:t xml:space="preserve"> </w:t>
      </w:r>
      <w:hyperlink r:id="rId4" w:history="1">
        <w:r w:rsidRPr="004D6A06">
          <w:rPr>
            <w:rStyle w:val="Hyperlink"/>
            <w:rFonts w:ascii="Times New Roman" w:hAnsi="Times New Roman" w:cs="Times New Roman"/>
            <w:sz w:val="24"/>
          </w:rPr>
          <w:t>https://www.lenovo.com/gb/en/laptops/thinkpad/l-series/ThinkPad-L480/p/22TP2TBL480</w:t>
        </w:r>
      </w:hyperlink>
      <w:r>
        <w:rPr>
          <w:rFonts w:ascii="Times New Roman" w:hAnsi="Times New Roman" w:cs="Times New Roman"/>
          <w:sz w:val="24"/>
        </w:rPr>
        <w:t xml:space="preserve"> (Darllenwyd: 8fed o Dachedd 2018)  </w:t>
      </w:r>
      <w:r>
        <w:rPr>
          <w:rFonts w:ascii="Times New Roman" w:hAnsi="Times New Roman" w:cs="Times New Roman"/>
          <w:i/>
          <w:sz w:val="24"/>
        </w:rPr>
        <w:t xml:space="preserve"> </w:t>
      </w:r>
    </w:p>
    <w:p w14:paraId="35BC2CB7" w14:textId="77777777" w:rsidR="00A32601" w:rsidRDefault="00A32601" w:rsidP="009E4AFE">
      <w:pPr>
        <w:rPr>
          <w:rFonts w:ascii="Times New Roman" w:hAnsi="Times New Roman" w:cs="Times New Roman"/>
          <w:sz w:val="24"/>
        </w:rPr>
      </w:pPr>
    </w:p>
    <w:p w14:paraId="0CA3E6ED" w14:textId="19EEF714" w:rsidR="00A32601" w:rsidRDefault="00A32601" w:rsidP="009E4AFE">
      <w:pPr>
        <w:rPr>
          <w:rFonts w:ascii="Times New Roman" w:hAnsi="Times New Roman" w:cs="Times New Roman"/>
          <w:sz w:val="24"/>
        </w:rPr>
      </w:pPr>
      <w:r>
        <w:rPr>
          <w:rFonts w:ascii="Times New Roman" w:hAnsi="Times New Roman" w:cs="Times New Roman"/>
          <w:sz w:val="24"/>
        </w:rPr>
        <w:t xml:space="preserve">Office Furniture Online (2018) </w:t>
      </w:r>
      <w:r w:rsidRPr="00DB3ACD">
        <w:rPr>
          <w:rFonts w:ascii="Times New Roman" w:hAnsi="Times New Roman" w:cs="Times New Roman"/>
          <w:i/>
          <w:sz w:val="24"/>
        </w:rPr>
        <w:t>Height Adjustable Classroom Tables</w:t>
      </w:r>
      <w:r>
        <w:rPr>
          <w:rFonts w:ascii="Times New Roman" w:hAnsi="Times New Roman" w:cs="Times New Roman"/>
          <w:i/>
          <w:sz w:val="24"/>
        </w:rPr>
        <w:t>.</w:t>
      </w:r>
      <w:r>
        <w:rPr>
          <w:rFonts w:ascii="Times New Roman" w:hAnsi="Times New Roman" w:cs="Times New Roman"/>
          <w:sz w:val="24"/>
        </w:rPr>
        <w:t xml:space="preserve"> Available at : </w:t>
      </w:r>
      <w:hyperlink r:id="rId5" w:history="1">
        <w:r w:rsidRPr="004D6A06">
          <w:rPr>
            <w:rStyle w:val="Hyperlink"/>
            <w:rFonts w:ascii="Times New Roman" w:hAnsi="Times New Roman" w:cs="Times New Roman"/>
            <w:sz w:val="24"/>
          </w:rPr>
          <w:t>https://www.officefurnitureonline.co.uk/find/?keywords=height+ajustable+classroom+tables&amp;search.x=0&amp;search.y=0</w:t>
        </w:r>
      </w:hyperlink>
      <w:r>
        <w:rPr>
          <w:rFonts w:ascii="Times New Roman" w:hAnsi="Times New Roman" w:cs="Times New Roman"/>
          <w:sz w:val="24"/>
        </w:rPr>
        <w:t xml:space="preserve">  (Darllenwyd: 10fed o Dachwedd 2018)    </w:t>
      </w:r>
    </w:p>
    <w:p w14:paraId="7F896AE4" w14:textId="55D6A89C" w:rsidR="000E2D8F" w:rsidRDefault="000E2D8F" w:rsidP="009E4AFE">
      <w:pPr>
        <w:rPr>
          <w:rFonts w:ascii="Times New Roman" w:hAnsi="Times New Roman" w:cs="Times New Roman"/>
          <w:sz w:val="24"/>
        </w:rPr>
      </w:pPr>
    </w:p>
    <w:p w14:paraId="270F4536" w14:textId="0FDEE89C" w:rsidR="000E2D8F" w:rsidRDefault="000E2D8F" w:rsidP="009E4AFE">
      <w:pPr>
        <w:rPr>
          <w:rFonts w:ascii="Times New Roman" w:hAnsi="Times New Roman" w:cs="Times New Roman"/>
          <w:sz w:val="24"/>
        </w:rPr>
      </w:pPr>
    </w:p>
    <w:p w14:paraId="758E60CA" w14:textId="72242775" w:rsidR="000E2D8F" w:rsidRDefault="000E2D8F" w:rsidP="009E4AFE">
      <w:pPr>
        <w:rPr>
          <w:rFonts w:ascii="Times New Roman" w:hAnsi="Times New Roman" w:cs="Times New Roman"/>
          <w:sz w:val="24"/>
        </w:rPr>
      </w:pPr>
    </w:p>
    <w:p w14:paraId="700A99EE" w14:textId="61C024FD" w:rsidR="000E2D8F" w:rsidRDefault="000E2D8F" w:rsidP="009E4AFE">
      <w:pPr>
        <w:rPr>
          <w:rFonts w:ascii="Times New Roman" w:hAnsi="Times New Roman" w:cs="Times New Roman"/>
          <w:sz w:val="24"/>
        </w:rPr>
      </w:pPr>
    </w:p>
    <w:p w14:paraId="2357DC8C" w14:textId="7CB4AA24" w:rsidR="000E2D8F" w:rsidRDefault="000E2D8F" w:rsidP="009E4AFE">
      <w:pPr>
        <w:rPr>
          <w:rFonts w:ascii="Times New Roman" w:hAnsi="Times New Roman" w:cs="Times New Roman"/>
          <w:sz w:val="24"/>
        </w:rPr>
      </w:pPr>
    </w:p>
    <w:p w14:paraId="531269EF" w14:textId="416B04A3" w:rsidR="000E2D8F" w:rsidRDefault="000E2D8F" w:rsidP="009E4AFE">
      <w:pPr>
        <w:rPr>
          <w:rFonts w:ascii="Times New Roman" w:hAnsi="Times New Roman" w:cs="Times New Roman"/>
          <w:b/>
          <w:sz w:val="28"/>
          <w:u w:val="single"/>
        </w:rPr>
      </w:pPr>
      <w:r>
        <w:rPr>
          <w:rFonts w:ascii="Times New Roman" w:hAnsi="Times New Roman" w:cs="Times New Roman"/>
          <w:b/>
          <w:sz w:val="28"/>
          <w:u w:val="single"/>
        </w:rPr>
        <w:lastRenderedPageBreak/>
        <w:t>Gwaith ysgrifenedig y ffeil</w:t>
      </w:r>
    </w:p>
    <w:p w14:paraId="419DCA7D" w14:textId="5D6DFF1D" w:rsidR="000E2D8F" w:rsidRDefault="000E2D8F" w:rsidP="009E4AFE">
      <w:pPr>
        <w:rPr>
          <w:rFonts w:ascii="Times New Roman" w:hAnsi="Times New Roman" w:cs="Times New Roman"/>
          <w:b/>
          <w:sz w:val="28"/>
          <w:u w:val="single"/>
        </w:rPr>
      </w:pPr>
    </w:p>
    <w:p w14:paraId="4BA5E9EA" w14:textId="77777777" w:rsidR="000E2D8F" w:rsidRDefault="000E2D8F" w:rsidP="000E2D8F">
      <w:pPr>
        <w:rPr>
          <w:b/>
          <w:sz w:val="28"/>
        </w:rPr>
      </w:pPr>
      <w:r>
        <w:rPr>
          <w:b/>
          <w:sz w:val="28"/>
        </w:rPr>
        <w:t>Yr Ymyraeth</w:t>
      </w:r>
    </w:p>
    <w:p w14:paraId="370B8DD3" w14:textId="77777777" w:rsidR="000E2D8F" w:rsidRDefault="000E2D8F" w:rsidP="000E2D8F">
      <w:pPr>
        <w:rPr>
          <w:b/>
          <w:sz w:val="28"/>
        </w:rPr>
      </w:pPr>
    </w:p>
    <w:p w14:paraId="514CACFF" w14:textId="77777777" w:rsidR="000E2D8F" w:rsidRDefault="000E2D8F" w:rsidP="000E2D8F">
      <w:r>
        <w:t xml:space="preserve">Nod yr ymyrraeth rwyf yn cyflwyno yw i gynyddu annibynniaeth plant gyda palsi’r ymennydd o fewn ein ysgolion. Teimlaf ein bod yn rhoi gormod o gymorth i blant sydd gyda anableddau am y rheswm eu bod gyda anabledd, ni’n rhwystro nhw cyn iddynt cael y cylfe i fynegi ei hunain fel unigolion. Mae yna ystrydebau bod plant sydd gyda anableddau yn llai galleuog yn syth, ond nid yw hyn yn wir, a dyma pam rwyf yn cyflwyno’r fath ymyrraeth. </w:t>
      </w:r>
    </w:p>
    <w:p w14:paraId="05958835" w14:textId="77777777" w:rsidR="000E2D8F" w:rsidRDefault="000E2D8F" w:rsidP="000E2D8F"/>
    <w:p w14:paraId="54971D5D" w14:textId="77777777" w:rsidR="000E2D8F" w:rsidRDefault="000E2D8F" w:rsidP="000E2D8F">
      <w:r>
        <w:t>Credaf os byddai’r ymyrraeth yma yn gael ei ddarparu mi fydd yn fyddiol iawn, nid yn unig i’r unigolyn, ond i’r ysgol hefyd. Wrth gwrs prif ffocws yr ymyrraeth yw ei fod yn datblygu’r unigolyn, ond mae llawer iawn mwy iddo na dim ond hyn.</w:t>
      </w:r>
    </w:p>
    <w:p w14:paraId="444E56E5" w14:textId="77777777" w:rsidR="000E2D8F" w:rsidRDefault="000E2D8F" w:rsidP="000E2D8F"/>
    <w:p w14:paraId="0C686E6E" w14:textId="77777777" w:rsidR="000E2D8F" w:rsidRDefault="000E2D8F" w:rsidP="000E2D8F">
      <w:r>
        <w:t xml:space="preserve">Yr rheswm drost yr ymyrraeth yma yw fod disgybl yn dod i ddosbarth 5 a 6 a teimlaf fod angen newid y ffordd mae’r ysgol wedi fod yn ei addysgu drost ei gyfnod yn yr ysgol, a felly pan y bydd yn ymuno a’r dosbarth 5 a 6 bydd yr ymyrraeth yma yn gael ei weithredu i weld os gallwn cynyddu annibynniaeth yr unigolyn wrth iddo fynd at ei waith o ddydd i ddydd yn yr ysgol. </w:t>
      </w:r>
    </w:p>
    <w:p w14:paraId="1D612045" w14:textId="77777777" w:rsidR="000E2D8F" w:rsidRDefault="000E2D8F" w:rsidP="000E2D8F"/>
    <w:p w14:paraId="321FB449" w14:textId="0554175C" w:rsidR="000E2D8F" w:rsidRDefault="000E2D8F" w:rsidP="000E2D8F">
      <w:r>
        <w:t xml:space="preserve">Mae’r ymyrraeth yma yn bwysig oherwydd mae cynhwysiant yn rhwybeth sydd yn tyfy o fewn ein bywydau yn gyffredinol, ac yn enwedig o fewn ein ysgolion, a teimlaf fod yr ymyrraeth yma am agor nifer o gyflaeoedd i’r unigolyn cynhwyso ei hyn o fewn y dosbarth wrth iddo ddatblygu ei hyn yn bersonol i fod yn annibynnol, a hefyd fod yn annibynnol yn ei waith. </w:t>
      </w:r>
    </w:p>
    <w:p w14:paraId="0610D8CD" w14:textId="4F59E2AD" w:rsidR="000E2D8F" w:rsidRDefault="000E2D8F" w:rsidP="000E2D8F"/>
    <w:p w14:paraId="2B2A53BE" w14:textId="77777777" w:rsidR="000E2D8F" w:rsidRDefault="000E2D8F" w:rsidP="000E2D8F">
      <w:pPr>
        <w:tabs>
          <w:tab w:val="left" w:pos="2730"/>
        </w:tabs>
      </w:pPr>
      <w:r>
        <w:t>Gellir cysylltu’r model gyda’r ymyrraeth rwyf wedi cyflwyno.</w:t>
      </w:r>
    </w:p>
    <w:p w14:paraId="11DB67E2" w14:textId="77777777" w:rsidR="000E2D8F" w:rsidRDefault="000E2D8F" w:rsidP="000E2D8F">
      <w:pPr>
        <w:tabs>
          <w:tab w:val="left" w:pos="2730"/>
        </w:tabs>
      </w:pPr>
    </w:p>
    <w:p w14:paraId="292D03FF" w14:textId="77777777" w:rsidR="000E2D8F" w:rsidRDefault="000E2D8F" w:rsidP="000E2D8F">
      <w:pPr>
        <w:tabs>
          <w:tab w:val="left" w:pos="2730"/>
        </w:tabs>
      </w:pPr>
      <w:r>
        <w:t xml:space="preserve">Microsystem </w:t>
      </w:r>
      <w:proofErr w:type="gramStart"/>
      <w:r>
        <w:t>–  Rhieni</w:t>
      </w:r>
      <w:proofErr w:type="gramEnd"/>
      <w:r>
        <w:t xml:space="preserve"> – Wrth gwrs, mae plentyn am gael pethynas agos iawn gyda’i rhieni. </w:t>
      </w:r>
    </w:p>
    <w:p w14:paraId="3EFF1EA2" w14:textId="77777777" w:rsidR="000E2D8F" w:rsidRDefault="000E2D8F" w:rsidP="000E2D8F">
      <w:pPr>
        <w:tabs>
          <w:tab w:val="left" w:pos="2730"/>
        </w:tabs>
      </w:pPr>
      <w:r>
        <w:t xml:space="preserve">Mae’r rhieni yn gwybod beth yw’r gorau i’w pletyn ei hunain, a gellir rhannu eu gwybodaeth </w:t>
      </w:r>
    </w:p>
    <w:p w14:paraId="5C471440" w14:textId="77777777" w:rsidR="000E2D8F" w:rsidRDefault="000E2D8F" w:rsidP="000E2D8F">
      <w:pPr>
        <w:tabs>
          <w:tab w:val="left" w:pos="2730"/>
        </w:tabs>
      </w:pPr>
      <w:r>
        <w:t>gyda’r pobl eraill sydd o fewn y Microsystem</w:t>
      </w:r>
    </w:p>
    <w:p w14:paraId="2DE0CE91" w14:textId="77777777" w:rsidR="000E2D8F" w:rsidRDefault="000E2D8F" w:rsidP="000E2D8F">
      <w:pPr>
        <w:tabs>
          <w:tab w:val="left" w:pos="2730"/>
        </w:tabs>
      </w:pPr>
      <w:r>
        <w:t xml:space="preserve">                 </w:t>
      </w:r>
    </w:p>
    <w:p w14:paraId="2461590F" w14:textId="77777777" w:rsidR="000E2D8F" w:rsidRDefault="000E2D8F" w:rsidP="000E2D8F">
      <w:pPr>
        <w:tabs>
          <w:tab w:val="left" w:pos="2730"/>
        </w:tabs>
      </w:pPr>
      <w:r>
        <w:t xml:space="preserve">                     Athrawon – Mi fydd yr athrawon sydd ynglwm a’r unigolyn am fod yn rhan </w:t>
      </w:r>
    </w:p>
    <w:p w14:paraId="45A259C2" w14:textId="77777777" w:rsidR="000E2D8F" w:rsidRDefault="000E2D8F" w:rsidP="000E2D8F">
      <w:pPr>
        <w:tabs>
          <w:tab w:val="left" w:pos="2730"/>
        </w:tabs>
      </w:pPr>
      <w:r>
        <w:t xml:space="preserve">pwysig o ddatblygiad o’r plentyn. Mi fydd yn gweithio gyda’r plentyn yn ddyddiol ac yn </w:t>
      </w:r>
    </w:p>
    <w:p w14:paraId="005A41FF" w14:textId="77777777" w:rsidR="000E2D8F" w:rsidRDefault="000E2D8F" w:rsidP="000E2D8F">
      <w:pPr>
        <w:tabs>
          <w:tab w:val="left" w:pos="2730"/>
        </w:tabs>
      </w:pPr>
      <w:r>
        <w:t>sicrhau cynydd academaidd yr unigolyn</w:t>
      </w:r>
    </w:p>
    <w:p w14:paraId="21A270F0" w14:textId="77777777" w:rsidR="000E2D8F" w:rsidRDefault="000E2D8F" w:rsidP="000E2D8F">
      <w:pPr>
        <w:tabs>
          <w:tab w:val="left" w:pos="2730"/>
        </w:tabs>
      </w:pPr>
    </w:p>
    <w:p w14:paraId="2B008FB1" w14:textId="77777777" w:rsidR="000E2D8F" w:rsidRDefault="000E2D8F" w:rsidP="000E2D8F">
      <w:pPr>
        <w:tabs>
          <w:tab w:val="left" w:pos="2730"/>
        </w:tabs>
      </w:pPr>
      <w:r>
        <w:t xml:space="preserve">             </w:t>
      </w:r>
    </w:p>
    <w:p w14:paraId="6FD35B7C" w14:textId="17080DA7" w:rsidR="000E2D8F" w:rsidRDefault="000E2D8F" w:rsidP="000E2D8F">
      <w:pPr>
        <w:tabs>
          <w:tab w:val="left" w:pos="2730"/>
        </w:tabs>
      </w:pPr>
      <w:r>
        <w:lastRenderedPageBreak/>
        <w:t xml:space="preserve"> Cynorthwywr – Wrth ddechrau’r ymyrraeth mi fydd yr unigolyn yn gael amser </w:t>
      </w:r>
    </w:p>
    <w:p w14:paraId="1A69AA65" w14:textId="77777777" w:rsidR="000E2D8F" w:rsidRDefault="000E2D8F" w:rsidP="000E2D8F">
      <w:pPr>
        <w:tabs>
          <w:tab w:val="left" w:pos="2730"/>
        </w:tabs>
      </w:pPr>
      <w:r>
        <w:t xml:space="preserve">cyswllt cryf iawn gyda’r cynorthwywr i weld pa mor annibynnol gellir yr unigolyn fod. Yno </w:t>
      </w:r>
    </w:p>
    <w:p w14:paraId="62BAB264" w14:textId="77777777" w:rsidR="000E2D8F" w:rsidRDefault="000E2D8F" w:rsidP="000E2D8F">
      <w:pPr>
        <w:tabs>
          <w:tab w:val="left" w:pos="2730"/>
        </w:tabs>
      </w:pPr>
      <w:r>
        <w:t>drost amser mi bydd y cyswllt yma yn lleoihau wrth i ni drio cynyddu’r annibyniaeth yma</w:t>
      </w:r>
    </w:p>
    <w:p w14:paraId="2F5A8E08" w14:textId="77777777" w:rsidR="000E2D8F" w:rsidRDefault="000E2D8F" w:rsidP="000E2D8F">
      <w:pPr>
        <w:tabs>
          <w:tab w:val="left" w:pos="2730"/>
        </w:tabs>
      </w:pPr>
    </w:p>
    <w:p w14:paraId="40078B5E" w14:textId="77777777" w:rsidR="000E2D8F" w:rsidRDefault="000E2D8F" w:rsidP="000E2D8F">
      <w:pPr>
        <w:tabs>
          <w:tab w:val="left" w:pos="2730"/>
        </w:tabs>
      </w:pPr>
      <w:r>
        <w:t xml:space="preserve">          Ffisiotherapydd – Mi fydd yr unigolyn yma yn gael ei weld pob pythefnos yn yr ysgol, </w:t>
      </w:r>
    </w:p>
    <w:p w14:paraId="7C7A7368" w14:textId="77777777" w:rsidR="000E2D8F" w:rsidRDefault="000E2D8F" w:rsidP="000E2D8F">
      <w:pPr>
        <w:tabs>
          <w:tab w:val="left" w:pos="2730"/>
        </w:tabs>
      </w:pPr>
      <w:r>
        <w:t xml:space="preserve">felly bydd yr unigolyn yma yn gallu gwneud perthynas da gyda’r ffysiotherapydd wrth iddynt </w:t>
      </w:r>
    </w:p>
    <w:p w14:paraId="00AA49F5" w14:textId="77777777" w:rsidR="000E2D8F" w:rsidRDefault="000E2D8F" w:rsidP="000E2D8F">
      <w:pPr>
        <w:tabs>
          <w:tab w:val="left" w:pos="2730"/>
        </w:tabs>
      </w:pPr>
      <w:r>
        <w:t>cydweithio i wella lles corfforol yr unigolyn</w:t>
      </w:r>
    </w:p>
    <w:p w14:paraId="1FE3E225" w14:textId="77777777" w:rsidR="000E2D8F" w:rsidRDefault="000E2D8F" w:rsidP="000E2D8F">
      <w:pPr>
        <w:tabs>
          <w:tab w:val="left" w:pos="2730"/>
        </w:tabs>
      </w:pPr>
    </w:p>
    <w:p w14:paraId="04676A61" w14:textId="77777777" w:rsidR="000E2D8F" w:rsidRDefault="000E2D8F" w:rsidP="000E2D8F">
      <w:pPr>
        <w:tabs>
          <w:tab w:val="left" w:pos="2730"/>
        </w:tabs>
      </w:pPr>
    </w:p>
    <w:p w14:paraId="0E68CE6A" w14:textId="77777777" w:rsidR="000E2D8F" w:rsidRDefault="000E2D8F" w:rsidP="000E2D8F">
      <w:pPr>
        <w:tabs>
          <w:tab w:val="left" w:pos="2730"/>
        </w:tabs>
      </w:pPr>
    </w:p>
    <w:p w14:paraId="65C3790E" w14:textId="4F9552D7" w:rsidR="000E2D8F" w:rsidRDefault="000E2D8F" w:rsidP="000E2D8F">
      <w:pPr>
        <w:tabs>
          <w:tab w:val="left" w:pos="2730"/>
        </w:tabs>
      </w:pPr>
      <w:r>
        <w:t xml:space="preserve">Mesosystem – Mi fydd y pedair yma yn cydweithio yn gyson drwy cyfnodau ysgol, a tu allan i’r ysgol hefyd. Bydd y ffisiotherapydd a’r rhieni mewn cyswllt drwy’r flwyddyn wrth iddynt cryfhau’r unigolyn. Yno mi fydd yr athrawon a’r cynorthwywyr yn cydweithio gyda’r ffisiotherapydd i sicrhau eu bod yn gweithio yn y ffordd gorau bydd yn gallu cydweithio o fewn yr ysgol i sicrhau eu bod yn gwneud y gorau i’r plentyn.  Ac yno wrth gwrs mi fydd yr athrawon a cynorthwywyr angen cydweithio gyda’r rhieni i sichrau eu bod yn gwneud eu gorau ar gyfer plentyn y rhieni. Rhaid sicrhau caniatad y rhieni cyn y byddent yn gallu gwneud unrhyw penderfyniadau ynglyn </w:t>
      </w:r>
      <w:proofErr w:type="gramStart"/>
      <w:r>
        <w:t>a</w:t>
      </w:r>
      <w:proofErr w:type="gramEnd"/>
      <w:r>
        <w:t xml:space="preserve"> addysg y plentyn ac unrhyw deillianau newydd maent eisiau trio gyda’r bachgen.</w:t>
      </w:r>
    </w:p>
    <w:p w14:paraId="2E97DE45" w14:textId="1336C094" w:rsidR="000E2D8F" w:rsidRDefault="000E2D8F" w:rsidP="000E2D8F">
      <w:pPr>
        <w:tabs>
          <w:tab w:val="left" w:pos="2730"/>
        </w:tabs>
      </w:pPr>
    </w:p>
    <w:p w14:paraId="739AFE48" w14:textId="77777777" w:rsidR="000E2D8F" w:rsidRPr="00B92252" w:rsidRDefault="000E2D8F" w:rsidP="000E2D8F">
      <w:pPr>
        <w:tabs>
          <w:tab w:val="left" w:pos="2730"/>
        </w:tabs>
        <w:rPr>
          <w:rFonts w:ascii="Times New Roman" w:hAnsi="Times New Roman" w:cs="Times New Roman"/>
          <w:highlight w:val="yellow"/>
        </w:rPr>
      </w:pPr>
      <w:r w:rsidRPr="00B92252">
        <w:rPr>
          <w:rFonts w:ascii="Times New Roman" w:hAnsi="Times New Roman" w:cs="Times New Roman"/>
          <w:highlight w:val="yellow"/>
        </w:rPr>
        <w:t xml:space="preserve">Mae’r mater hyn wedi gael ei codi gyda Dofodol Llwyddianus Donaldson, y dyn sydd yn </w:t>
      </w:r>
    </w:p>
    <w:p w14:paraId="1C1A0C2A" w14:textId="77777777" w:rsidR="000E2D8F" w:rsidRPr="00B92252" w:rsidRDefault="000E2D8F" w:rsidP="000E2D8F">
      <w:pPr>
        <w:tabs>
          <w:tab w:val="left" w:pos="2730"/>
        </w:tabs>
        <w:rPr>
          <w:rFonts w:ascii="Times New Roman" w:hAnsi="Times New Roman" w:cs="Times New Roman"/>
          <w:highlight w:val="yellow"/>
        </w:rPr>
      </w:pPr>
      <w:r w:rsidRPr="00B92252">
        <w:rPr>
          <w:rFonts w:ascii="Times New Roman" w:hAnsi="Times New Roman" w:cs="Times New Roman"/>
          <w:highlight w:val="yellow"/>
        </w:rPr>
        <w:t xml:space="preserve">siapio ein cwricwlwm i’r dyfodol yma yng Nghymru. A mae’r ffaith ei bod wedi nodi, fel yn </w:t>
      </w:r>
    </w:p>
    <w:p w14:paraId="2E51726A" w14:textId="77777777" w:rsidR="000E2D8F" w:rsidRPr="00B92252" w:rsidRDefault="000E2D8F" w:rsidP="000E2D8F">
      <w:pPr>
        <w:tabs>
          <w:tab w:val="left" w:pos="2730"/>
        </w:tabs>
        <w:rPr>
          <w:rFonts w:ascii="Times New Roman" w:hAnsi="Times New Roman" w:cs="Times New Roman"/>
          <w:highlight w:val="yellow"/>
        </w:rPr>
      </w:pPr>
      <w:r w:rsidRPr="00B92252">
        <w:rPr>
          <w:rFonts w:ascii="Times New Roman" w:hAnsi="Times New Roman" w:cs="Times New Roman"/>
          <w:highlight w:val="yellow"/>
        </w:rPr>
        <w:t xml:space="preserve">y dogfenau eraill, fod angen cynhwyso pob plentyn o fewn y dosbarth, gyda anabledd neu </w:t>
      </w:r>
    </w:p>
    <w:p w14:paraId="059F071B" w14:textId="77777777" w:rsidR="000E2D8F" w:rsidRPr="00B92252" w:rsidRDefault="000E2D8F" w:rsidP="000E2D8F">
      <w:pPr>
        <w:tabs>
          <w:tab w:val="left" w:pos="2730"/>
        </w:tabs>
        <w:rPr>
          <w:rFonts w:ascii="Times New Roman" w:hAnsi="Times New Roman" w:cs="Times New Roman"/>
          <w:highlight w:val="yellow"/>
        </w:rPr>
      </w:pPr>
      <w:r w:rsidRPr="00B92252">
        <w:rPr>
          <w:rFonts w:ascii="Times New Roman" w:hAnsi="Times New Roman" w:cs="Times New Roman"/>
          <w:highlight w:val="yellow"/>
        </w:rPr>
        <w:t xml:space="preserve">beidio, mae pob plentyn yn hafal o fewn ein dosbarthiadau. Mae’n hefyd yn cydweld bod </w:t>
      </w:r>
    </w:p>
    <w:p w14:paraId="40E04BEF" w14:textId="77777777" w:rsidR="000E2D8F" w:rsidRPr="00B92252" w:rsidRDefault="000E2D8F" w:rsidP="000E2D8F">
      <w:pPr>
        <w:tabs>
          <w:tab w:val="left" w:pos="2730"/>
        </w:tabs>
        <w:rPr>
          <w:rFonts w:ascii="Times New Roman" w:hAnsi="Times New Roman" w:cs="Times New Roman"/>
          <w:highlight w:val="yellow"/>
        </w:rPr>
      </w:pPr>
      <w:r w:rsidRPr="00B92252">
        <w:rPr>
          <w:rFonts w:ascii="Times New Roman" w:hAnsi="Times New Roman" w:cs="Times New Roman"/>
          <w:highlight w:val="yellow"/>
        </w:rPr>
        <w:t xml:space="preserve">rhwystrau am fod, ond gyda’r ymyrraeh cyflwynwyd y gobaith fydd bod y rhwystrau yma yn </w:t>
      </w:r>
    </w:p>
    <w:p w14:paraId="77CDE158" w14:textId="77777777" w:rsidR="000E2D8F" w:rsidRPr="00B92252" w:rsidRDefault="000E2D8F" w:rsidP="000E2D8F">
      <w:pPr>
        <w:tabs>
          <w:tab w:val="left" w:pos="2730"/>
        </w:tabs>
        <w:rPr>
          <w:rFonts w:ascii="Times New Roman" w:hAnsi="Times New Roman" w:cs="Times New Roman"/>
          <w:highlight w:val="yellow"/>
        </w:rPr>
      </w:pPr>
      <w:r w:rsidRPr="00B92252">
        <w:rPr>
          <w:rFonts w:ascii="Times New Roman" w:hAnsi="Times New Roman" w:cs="Times New Roman"/>
          <w:highlight w:val="yellow"/>
        </w:rPr>
        <w:t xml:space="preserve">gael ei leihau wrth i’r unigolyn gyda’r anabledd ddod yn unigolyn fwy annibynnol o fenw yr </w:t>
      </w:r>
    </w:p>
    <w:p w14:paraId="304ADEC9" w14:textId="77777777" w:rsidR="000E2D8F" w:rsidRDefault="000E2D8F" w:rsidP="000E2D8F">
      <w:pPr>
        <w:tabs>
          <w:tab w:val="left" w:pos="2730"/>
        </w:tabs>
        <w:rPr>
          <w:rFonts w:ascii="Times New Roman" w:hAnsi="Times New Roman" w:cs="Times New Roman"/>
        </w:rPr>
      </w:pPr>
      <w:r w:rsidRPr="00B92252">
        <w:rPr>
          <w:rFonts w:ascii="Times New Roman" w:hAnsi="Times New Roman" w:cs="Times New Roman"/>
          <w:highlight w:val="yellow"/>
        </w:rPr>
        <w:t>ysgol.</w:t>
      </w:r>
      <w:r>
        <w:rPr>
          <w:rFonts w:ascii="Times New Roman" w:hAnsi="Times New Roman" w:cs="Times New Roman"/>
        </w:rPr>
        <w:t xml:space="preserve">  </w:t>
      </w:r>
    </w:p>
    <w:p w14:paraId="3686BA7E" w14:textId="43519B90" w:rsidR="000E2D8F" w:rsidRDefault="000E2D8F" w:rsidP="000E2D8F">
      <w:pPr>
        <w:tabs>
          <w:tab w:val="left" w:pos="2730"/>
        </w:tabs>
      </w:pPr>
    </w:p>
    <w:p w14:paraId="50EDCDAE" w14:textId="77777777" w:rsidR="000E2D8F" w:rsidRPr="00F951D4" w:rsidRDefault="000E2D8F" w:rsidP="000E2D8F">
      <w:pPr>
        <w:tabs>
          <w:tab w:val="left" w:pos="2730"/>
        </w:tabs>
        <w:rPr>
          <w:rFonts w:ascii="Times New Roman" w:hAnsi="Times New Roman" w:cs="Times New Roman"/>
          <w:highlight w:val="yellow"/>
        </w:rPr>
      </w:pPr>
      <w:r w:rsidRPr="00F951D4">
        <w:rPr>
          <w:rFonts w:ascii="Times New Roman" w:hAnsi="Times New Roman" w:cs="Times New Roman"/>
          <w:highlight w:val="yellow"/>
        </w:rPr>
        <w:t xml:space="preserve">Mae’r hyn dywed ar wefan (Brookes, 2017) yn neges sydd angen ei rhannu i bawb. Mae’r </w:t>
      </w:r>
    </w:p>
    <w:p w14:paraId="4DF8612E" w14:textId="77777777" w:rsidR="000E2D8F" w:rsidRPr="00F951D4" w:rsidRDefault="000E2D8F" w:rsidP="000E2D8F">
      <w:pPr>
        <w:tabs>
          <w:tab w:val="left" w:pos="2730"/>
        </w:tabs>
        <w:rPr>
          <w:rFonts w:ascii="Times New Roman" w:hAnsi="Times New Roman" w:cs="Times New Roman"/>
          <w:highlight w:val="yellow"/>
        </w:rPr>
      </w:pPr>
      <w:r w:rsidRPr="00F951D4">
        <w:rPr>
          <w:rFonts w:ascii="Times New Roman" w:hAnsi="Times New Roman" w:cs="Times New Roman"/>
          <w:highlight w:val="yellow"/>
        </w:rPr>
        <w:t xml:space="preserve">meddylfryd fod os yw unigolyn gyda anabledd, mae rhaid bod nhw’n llai galleuog, angen </w:t>
      </w:r>
    </w:p>
    <w:p w14:paraId="4CB4FACD" w14:textId="77777777" w:rsidR="000E2D8F" w:rsidRPr="00F951D4" w:rsidRDefault="000E2D8F" w:rsidP="000E2D8F">
      <w:pPr>
        <w:tabs>
          <w:tab w:val="left" w:pos="2730"/>
        </w:tabs>
        <w:rPr>
          <w:rFonts w:ascii="Times New Roman" w:hAnsi="Times New Roman" w:cs="Times New Roman"/>
          <w:highlight w:val="yellow"/>
        </w:rPr>
      </w:pPr>
      <w:r w:rsidRPr="00F951D4">
        <w:rPr>
          <w:rFonts w:ascii="Times New Roman" w:hAnsi="Times New Roman" w:cs="Times New Roman"/>
          <w:highlight w:val="yellow"/>
        </w:rPr>
        <w:t xml:space="preserve">newid. Mae hyn wedi gael ei brofi yn Ysgol y </w:t>
      </w:r>
      <w:proofErr w:type="gramStart"/>
      <w:r w:rsidRPr="00F951D4">
        <w:rPr>
          <w:rFonts w:ascii="Times New Roman" w:hAnsi="Times New Roman" w:cs="Times New Roman"/>
          <w:highlight w:val="yellow"/>
        </w:rPr>
        <w:t>Dderwen  gyda’r</w:t>
      </w:r>
      <w:proofErr w:type="gramEnd"/>
      <w:r w:rsidRPr="00F951D4">
        <w:rPr>
          <w:rFonts w:ascii="Times New Roman" w:hAnsi="Times New Roman" w:cs="Times New Roman"/>
          <w:highlight w:val="yellow"/>
        </w:rPr>
        <w:t xml:space="preserve"> unigolyn sydd gyda nhw yn </w:t>
      </w:r>
    </w:p>
    <w:p w14:paraId="56066330" w14:textId="77777777" w:rsidR="000E2D8F" w:rsidRPr="00F951D4" w:rsidRDefault="000E2D8F" w:rsidP="000E2D8F">
      <w:pPr>
        <w:tabs>
          <w:tab w:val="left" w:pos="2730"/>
        </w:tabs>
        <w:rPr>
          <w:rFonts w:ascii="Times New Roman" w:hAnsi="Times New Roman" w:cs="Times New Roman"/>
          <w:highlight w:val="yellow"/>
        </w:rPr>
      </w:pPr>
      <w:r w:rsidRPr="00F951D4">
        <w:rPr>
          <w:rFonts w:ascii="Times New Roman" w:hAnsi="Times New Roman" w:cs="Times New Roman"/>
          <w:highlight w:val="yellow"/>
        </w:rPr>
        <w:t xml:space="preserve">yr ysgol, a mae hyn yn wir i nifer o unigolion sydd yn dioddef o palsi’r ymenydd, a dyna pam </w:t>
      </w:r>
    </w:p>
    <w:p w14:paraId="4E1804AC" w14:textId="77777777" w:rsidR="000E2D8F" w:rsidRPr="00F951D4" w:rsidRDefault="000E2D8F" w:rsidP="000E2D8F">
      <w:pPr>
        <w:tabs>
          <w:tab w:val="left" w:pos="2730"/>
        </w:tabs>
        <w:rPr>
          <w:rFonts w:ascii="Times New Roman" w:hAnsi="Times New Roman" w:cs="Times New Roman"/>
          <w:highlight w:val="yellow"/>
        </w:rPr>
      </w:pPr>
      <w:r w:rsidRPr="00F951D4">
        <w:rPr>
          <w:rFonts w:ascii="Times New Roman" w:hAnsi="Times New Roman" w:cs="Times New Roman"/>
          <w:highlight w:val="yellow"/>
        </w:rPr>
        <w:t xml:space="preserve">rwyf yn teimlo fod yr ymyrraeth yms yn bwysig, i uwcholeuo’r ffaith hyn i’t plant yma fod </w:t>
      </w:r>
    </w:p>
    <w:p w14:paraId="0A782B54" w14:textId="77777777" w:rsidR="000E2D8F" w:rsidRDefault="000E2D8F" w:rsidP="000E2D8F">
      <w:pPr>
        <w:tabs>
          <w:tab w:val="left" w:pos="2730"/>
        </w:tabs>
        <w:rPr>
          <w:rFonts w:ascii="Times New Roman" w:hAnsi="Times New Roman" w:cs="Times New Roman"/>
          <w:highlight w:val="yellow"/>
        </w:rPr>
      </w:pPr>
      <w:r w:rsidRPr="00F951D4">
        <w:rPr>
          <w:rFonts w:ascii="Times New Roman" w:hAnsi="Times New Roman" w:cs="Times New Roman"/>
          <w:highlight w:val="yellow"/>
        </w:rPr>
        <w:t>yn y disgyblion gorau posib.</w:t>
      </w:r>
    </w:p>
    <w:p w14:paraId="2CC9B549" w14:textId="3F22FE1F" w:rsidR="000E2D8F" w:rsidRDefault="000E2D8F" w:rsidP="000E2D8F">
      <w:pPr>
        <w:tabs>
          <w:tab w:val="left" w:pos="2730"/>
        </w:tabs>
      </w:pPr>
    </w:p>
    <w:p w14:paraId="71051437" w14:textId="77777777" w:rsidR="000E2D8F" w:rsidRPr="00E86C69" w:rsidRDefault="000E2D8F" w:rsidP="000E2D8F">
      <w:pPr>
        <w:rPr>
          <w:highlight w:val="yellow"/>
        </w:rPr>
      </w:pPr>
      <w:r w:rsidRPr="00E86C69">
        <w:rPr>
          <w:highlight w:val="yellow"/>
        </w:rPr>
        <w:lastRenderedPageBreak/>
        <w:t xml:space="preserve">Mae’r pwynt gyntaf yn cysylltu gyda’r ddogfen dwytha lle maent wedi amlinellu rhai o’r </w:t>
      </w:r>
    </w:p>
    <w:p w14:paraId="6AE5725F" w14:textId="77777777" w:rsidR="000E2D8F" w:rsidRPr="00E86C69" w:rsidRDefault="000E2D8F" w:rsidP="000E2D8F">
      <w:pPr>
        <w:rPr>
          <w:highlight w:val="yellow"/>
        </w:rPr>
      </w:pPr>
      <w:r w:rsidRPr="00E86C69">
        <w:rPr>
          <w:highlight w:val="yellow"/>
        </w:rPr>
        <w:t xml:space="preserve">agweddau negatif sydd gyda pobl tuag at anableddau, a mae’n llywodraeth ni yma yng </w:t>
      </w:r>
    </w:p>
    <w:p w14:paraId="7F619208" w14:textId="77777777" w:rsidR="000E2D8F" w:rsidRPr="00E86C69" w:rsidRDefault="000E2D8F" w:rsidP="000E2D8F">
      <w:pPr>
        <w:rPr>
          <w:highlight w:val="yellow"/>
        </w:rPr>
      </w:pPr>
      <w:r w:rsidRPr="00E86C69">
        <w:rPr>
          <w:highlight w:val="yellow"/>
        </w:rPr>
        <w:t xml:space="preserve">Nghymru wedi adnabod hyn fel rhywbedd sydd angen ei oroesi, a credaf fod yr ymyrraeth </w:t>
      </w:r>
    </w:p>
    <w:p w14:paraId="5D2C2FEB" w14:textId="77777777" w:rsidR="000E2D8F" w:rsidRPr="00E86C69" w:rsidRDefault="000E2D8F" w:rsidP="000E2D8F">
      <w:pPr>
        <w:rPr>
          <w:highlight w:val="yellow"/>
        </w:rPr>
      </w:pPr>
      <w:r w:rsidRPr="00E86C69">
        <w:rPr>
          <w:highlight w:val="yellow"/>
        </w:rPr>
        <w:t>hyn yn cam tuag at hyn.</w:t>
      </w:r>
    </w:p>
    <w:p w14:paraId="033743AF" w14:textId="77777777" w:rsidR="000E2D8F" w:rsidRPr="00E86C69" w:rsidRDefault="000E2D8F" w:rsidP="000E2D8F">
      <w:pPr>
        <w:rPr>
          <w:highlight w:val="yellow"/>
        </w:rPr>
      </w:pPr>
    </w:p>
    <w:p w14:paraId="7A2C46F8" w14:textId="77777777" w:rsidR="000E2D8F" w:rsidRPr="00E86C69" w:rsidRDefault="000E2D8F" w:rsidP="000E2D8F">
      <w:pPr>
        <w:rPr>
          <w:highlight w:val="yellow"/>
        </w:rPr>
      </w:pPr>
      <w:r w:rsidRPr="00E86C69">
        <w:rPr>
          <w:highlight w:val="yellow"/>
        </w:rPr>
        <w:t xml:space="preserve">Mae’r tair pwynt bwled sydd yn dilyn yn cysylltu’n wych gyda’r pwyntiau bwlad amlinellwyd </w:t>
      </w:r>
    </w:p>
    <w:p w14:paraId="0FAB935B" w14:textId="77777777" w:rsidR="000E2D8F" w:rsidRPr="00E86C69" w:rsidRDefault="000E2D8F" w:rsidP="000E2D8F">
      <w:pPr>
        <w:rPr>
          <w:highlight w:val="yellow"/>
        </w:rPr>
      </w:pPr>
      <w:r w:rsidRPr="00E86C69">
        <w:rPr>
          <w:highlight w:val="yellow"/>
        </w:rPr>
        <w:t xml:space="preserve">yn ddogfen Chwaraeon Anabledd Cymru.  Gyda arbenigwyr y maes, a llywodraeth ein gwlad </w:t>
      </w:r>
    </w:p>
    <w:p w14:paraId="4440CCD2" w14:textId="77777777" w:rsidR="000E2D8F" w:rsidRPr="00E86C69" w:rsidRDefault="000E2D8F" w:rsidP="000E2D8F">
      <w:pPr>
        <w:rPr>
          <w:highlight w:val="yellow"/>
        </w:rPr>
      </w:pPr>
      <w:r w:rsidRPr="00E86C69">
        <w:rPr>
          <w:highlight w:val="yellow"/>
        </w:rPr>
        <w:t xml:space="preserve">yn rhoi argymellion tebyg i’w gilydd am y camau sydd angen gwneud er mwyn plant anabl, </w:t>
      </w:r>
    </w:p>
    <w:p w14:paraId="04FE6810" w14:textId="77777777" w:rsidR="000E2D8F" w:rsidRPr="00E86C69" w:rsidRDefault="000E2D8F" w:rsidP="000E2D8F">
      <w:pPr>
        <w:rPr>
          <w:highlight w:val="yellow"/>
        </w:rPr>
      </w:pPr>
      <w:r w:rsidRPr="00E86C69">
        <w:rPr>
          <w:highlight w:val="yellow"/>
        </w:rPr>
        <w:t xml:space="preserve">rhaid cymeryd sylw o hyn a dechrau cymeryd y camau priodol </w:t>
      </w:r>
      <w:proofErr w:type="gramStart"/>
      <w:r w:rsidRPr="00E86C69">
        <w:rPr>
          <w:highlight w:val="yellow"/>
        </w:rPr>
        <w:t>i  ymdin</w:t>
      </w:r>
      <w:proofErr w:type="gramEnd"/>
      <w:r w:rsidRPr="00E86C69">
        <w:rPr>
          <w:highlight w:val="yellow"/>
        </w:rPr>
        <w:t xml:space="preserve"> a’r pwyntiau yma. </w:t>
      </w:r>
    </w:p>
    <w:p w14:paraId="2EEAE423" w14:textId="77777777" w:rsidR="000E2D8F" w:rsidRPr="00E86C69" w:rsidRDefault="000E2D8F" w:rsidP="000E2D8F">
      <w:pPr>
        <w:rPr>
          <w:highlight w:val="yellow"/>
        </w:rPr>
      </w:pPr>
      <w:r w:rsidRPr="00E86C69">
        <w:rPr>
          <w:highlight w:val="yellow"/>
        </w:rPr>
        <w:t xml:space="preserve">Teimlaf fod fy ymyrraeth yn cyffwrdd ar y pwyntiau hyn, ac yn gallu fod yn rhan allweddol </w:t>
      </w:r>
    </w:p>
    <w:p w14:paraId="043EE0A5" w14:textId="77777777" w:rsidR="000E2D8F" w:rsidRPr="00E86C69" w:rsidRDefault="000E2D8F" w:rsidP="000E2D8F">
      <w:pPr>
        <w:rPr>
          <w:highlight w:val="yellow"/>
        </w:rPr>
      </w:pPr>
      <w:r w:rsidRPr="00E86C69">
        <w:rPr>
          <w:highlight w:val="yellow"/>
        </w:rPr>
        <w:t>tuag at bywyd ysgol fwy cynhwysol i plant anabl.</w:t>
      </w:r>
    </w:p>
    <w:p w14:paraId="7B3CC9D1" w14:textId="77777777" w:rsidR="000E2D8F" w:rsidRPr="00E86C69" w:rsidRDefault="000E2D8F" w:rsidP="000E2D8F">
      <w:pPr>
        <w:rPr>
          <w:highlight w:val="yellow"/>
        </w:rPr>
      </w:pPr>
    </w:p>
    <w:p w14:paraId="661759C0" w14:textId="77777777" w:rsidR="000E2D8F" w:rsidRPr="00E86C69" w:rsidRDefault="000E2D8F" w:rsidP="000E2D8F">
      <w:pPr>
        <w:rPr>
          <w:highlight w:val="yellow"/>
        </w:rPr>
      </w:pPr>
      <w:r w:rsidRPr="00E86C69">
        <w:rPr>
          <w:highlight w:val="yellow"/>
        </w:rPr>
        <w:t xml:space="preserve">Mae’r trydydd pwynt yn diddorol ofnadwy. Mae’r ffaith fod y materion yma yn gael ei </w:t>
      </w:r>
    </w:p>
    <w:p w14:paraId="28DAFA49" w14:textId="77777777" w:rsidR="000E2D8F" w:rsidRPr="00E86C69" w:rsidRDefault="000E2D8F" w:rsidP="000E2D8F">
      <w:pPr>
        <w:rPr>
          <w:highlight w:val="yellow"/>
        </w:rPr>
      </w:pPr>
      <w:r w:rsidRPr="00E86C69">
        <w:rPr>
          <w:highlight w:val="yellow"/>
        </w:rPr>
        <w:t xml:space="preserve">ymweld a’n gyson yn syndod gan fod dal nifer o materion sydd heb ei ymdrin gyda eto a bod </w:t>
      </w:r>
    </w:p>
    <w:p w14:paraId="73C08CB2" w14:textId="77777777" w:rsidR="000E2D8F" w:rsidRPr="00E86C69" w:rsidRDefault="000E2D8F" w:rsidP="000E2D8F">
      <w:pPr>
        <w:rPr>
          <w:highlight w:val="yellow"/>
        </w:rPr>
      </w:pPr>
      <w:r w:rsidRPr="00E86C69">
        <w:rPr>
          <w:highlight w:val="yellow"/>
        </w:rPr>
        <w:t xml:space="preserve">dim camau pendant ymlaen wedi ei wneud i wella addysg plant anabl. Os byddai hyn wedi </w:t>
      </w:r>
    </w:p>
    <w:p w14:paraId="3CE28220" w14:textId="77777777" w:rsidR="000E2D8F" w:rsidRPr="00E86C69" w:rsidRDefault="000E2D8F" w:rsidP="000E2D8F">
      <w:pPr>
        <w:rPr>
          <w:highlight w:val="yellow"/>
        </w:rPr>
      </w:pPr>
      <w:r w:rsidRPr="00E86C69">
        <w:rPr>
          <w:highlight w:val="yellow"/>
        </w:rPr>
        <w:t xml:space="preserve">digwydd yn barod ni fydd angen i’r ymyrraeth yma fod mewn trafodaeth, felly teimlaf fod </w:t>
      </w:r>
    </w:p>
    <w:p w14:paraId="58A6CA09" w14:textId="77777777" w:rsidR="000E2D8F" w:rsidRPr="00E86C69" w:rsidRDefault="000E2D8F" w:rsidP="000E2D8F">
      <w:pPr>
        <w:rPr>
          <w:highlight w:val="yellow"/>
        </w:rPr>
      </w:pPr>
      <w:r w:rsidRPr="00E86C69">
        <w:rPr>
          <w:highlight w:val="yellow"/>
        </w:rPr>
        <w:t xml:space="preserve">mwy angen ei wneud yn yr hyn maent yn edrych mewn iddo pob tair mlynedd, a falle </w:t>
      </w:r>
    </w:p>
    <w:p w14:paraId="11A18EE5" w14:textId="77777777" w:rsidR="000E2D8F" w:rsidRPr="00E86C69" w:rsidRDefault="000E2D8F" w:rsidP="000E2D8F">
      <w:pPr>
        <w:rPr>
          <w:highlight w:val="yellow"/>
        </w:rPr>
      </w:pPr>
      <w:r w:rsidRPr="00E86C69">
        <w:rPr>
          <w:highlight w:val="yellow"/>
        </w:rPr>
        <w:t xml:space="preserve">lleihau’r bwlch amser rhwng edrych ar y materion yma, fel bod y mateion yn gael ei edrych </w:t>
      </w:r>
    </w:p>
    <w:p w14:paraId="7DF38F93" w14:textId="77777777" w:rsidR="000E2D8F" w:rsidRDefault="000E2D8F" w:rsidP="000E2D8F">
      <w:r w:rsidRPr="00E86C69">
        <w:rPr>
          <w:highlight w:val="yellow"/>
        </w:rPr>
        <w:t>arnynt yn fwy gyson a fwy manwl</w:t>
      </w:r>
      <w:r>
        <w:t xml:space="preserve">      </w:t>
      </w:r>
    </w:p>
    <w:p w14:paraId="3C7BC57A" w14:textId="03D7F6F0" w:rsidR="000E2D8F" w:rsidRDefault="000E2D8F" w:rsidP="000E2D8F">
      <w:pPr>
        <w:tabs>
          <w:tab w:val="left" w:pos="2730"/>
        </w:tabs>
      </w:pPr>
    </w:p>
    <w:p w14:paraId="142BAB92" w14:textId="77777777" w:rsidR="000E2D8F" w:rsidRPr="00693DDE" w:rsidRDefault="000E2D8F" w:rsidP="000E2D8F">
      <w:pPr>
        <w:rPr>
          <w:highlight w:val="yellow"/>
        </w:rPr>
      </w:pPr>
      <w:r w:rsidRPr="00693DDE">
        <w:rPr>
          <w:highlight w:val="yellow"/>
        </w:rPr>
        <w:t>Mae’r pwynt gyntaf sydd wedi ei uwcholeuo yn atgyfnerthu’r pwysigrwydd o cynhwyso pawb o fewn yr ysgol. Mae fod yn rhan o popeth, ddim teimlo’n wahanol i unrhyw un arall o fewn y dosbarth, a cael dy weld yn gyfartal i pob plentyn o fewn y dosbarth, yn mynd i cael effaith positif ar gwaith unrhyw unigolyn. A fel mae’n dweud nid yw e’n unig yn pwysig, ond mae’n hanfodol ar gyfer ein plant i deimlo’n cynhwysol o fewn y dosbarth. A mae hyn yn brif nodwedd yr ymyrraeth rwyf yn cyflwyno. Mi fydd cynyddu annibynniaeth yr unigolyn o fewn y dosbarth yn cael effaith postif ar ba mor cynhwysol mae’n gallu fod yn y sesiynau, a wrth i hyn gynyddu, mi fydd ei hunan fri yn cynyddu, bydd yn droi’n canlyniad o well bywyd ysgol, a gobeithio cyflawniad gwell yn ei waith.</w:t>
      </w:r>
    </w:p>
    <w:p w14:paraId="6A61AAD2" w14:textId="77777777" w:rsidR="000E2D8F" w:rsidRDefault="000E2D8F" w:rsidP="000E2D8F">
      <w:pPr>
        <w:rPr>
          <w:highlight w:val="yellow"/>
        </w:rPr>
      </w:pPr>
      <w:r w:rsidRPr="00693DDE">
        <w:rPr>
          <w:highlight w:val="yellow"/>
        </w:rPr>
        <w:t>Mae’r ail a’r drydedd pwynt yn rhywbeth mae’r ymyrraeth yn drio ymdopi a lle dim ond mynd i gwersi arferol fel pob plentyn arall bydd yr unigolyn yn gorfod ei wneud. Gellir cael ei dynnu allan o wersi arferol i cael gwers gwahanol oherwydd ei anabledd cael effaith negatif iawn ar yr unigolyn. Wrth gwrs fydd angen tynnu’r unigolyn allan o’r sesiynau i weld timau allanol megis ffisiotherapydd yn eithef rheolaidd, ond mae hyn yn rhan hanfodol o’i ddatblygiad, nid oes wir angen tynnu’r unigolyn allan o’r gwersi pam maent yn ddigon alleuog i weithio o fewn y dosbarth fel pob unigolyn arall. A mae yyn yn rheswm arall pam bod yr ymyrraeth yn yn bwysig, i newid y naratif, a newid ein agwedd tuag at dysgu plant sydd gyda anableddau o fewn ein ysgolion.</w:t>
      </w:r>
    </w:p>
    <w:p w14:paraId="1F65BE39" w14:textId="77777777" w:rsidR="000E2D8F" w:rsidRDefault="000E2D8F" w:rsidP="000E2D8F">
      <w:pPr>
        <w:rPr>
          <w:highlight w:val="yellow"/>
        </w:rPr>
      </w:pPr>
      <w:r>
        <w:rPr>
          <w:highlight w:val="yellow"/>
        </w:rPr>
        <w:lastRenderedPageBreak/>
        <w:t xml:space="preserve">Credaf fod yr hyn uwcholeuwyd o’r ddogfen yma yn cyd fynd yn wych gyda </w:t>
      </w:r>
    </w:p>
    <w:p w14:paraId="1D3F4828" w14:textId="77777777" w:rsidR="000E2D8F" w:rsidRDefault="000E2D8F" w:rsidP="000E2D8F">
      <w:pPr>
        <w:rPr>
          <w:highlight w:val="yellow"/>
        </w:rPr>
      </w:pPr>
      <w:r>
        <w:rPr>
          <w:highlight w:val="yellow"/>
        </w:rPr>
        <w:t xml:space="preserve">beth roedd yn cael ei weithredu yn Ysgol y Dderwen gyda’r cysylltiad cryf </w:t>
      </w:r>
    </w:p>
    <w:p w14:paraId="1FBFE9E5" w14:textId="77777777" w:rsidR="000E2D8F" w:rsidRDefault="000E2D8F" w:rsidP="000E2D8F">
      <w:pPr>
        <w:rPr>
          <w:highlight w:val="yellow"/>
        </w:rPr>
      </w:pPr>
      <w:r>
        <w:rPr>
          <w:highlight w:val="yellow"/>
        </w:rPr>
        <w:t xml:space="preserve">roedd y bachgen gyda’r cynorthwywraig. Bydd hyn yn socr rhywbeth fydd </w:t>
      </w:r>
    </w:p>
    <w:p w14:paraId="207CB4FC" w14:textId="77777777" w:rsidR="000E2D8F" w:rsidRDefault="000E2D8F" w:rsidP="000E2D8F">
      <w:pPr>
        <w:rPr>
          <w:highlight w:val="yellow"/>
        </w:rPr>
      </w:pPr>
      <w:r>
        <w:rPr>
          <w:highlight w:val="yellow"/>
        </w:rPr>
        <w:t xml:space="preserve">yn rhan hanfodol o’r ymyrraeth, wrth creu perthynas cryf rhwng athro, </w:t>
      </w:r>
    </w:p>
    <w:p w14:paraId="6B37E343" w14:textId="77777777" w:rsidR="000E2D8F" w:rsidRPr="000A600D" w:rsidRDefault="000E2D8F" w:rsidP="000E2D8F">
      <w:pPr>
        <w:rPr>
          <w:highlight w:val="yellow"/>
        </w:rPr>
      </w:pPr>
      <w:r>
        <w:rPr>
          <w:highlight w:val="yellow"/>
        </w:rPr>
        <w:t>cynorthwywr a’r plentyn, i sicrhau’r gorau ar gyfer lles y plentyn</w:t>
      </w:r>
    </w:p>
    <w:p w14:paraId="0F290478" w14:textId="5A1678A0" w:rsidR="000E2D8F" w:rsidRDefault="000E2D8F" w:rsidP="000E2D8F">
      <w:pPr>
        <w:tabs>
          <w:tab w:val="left" w:pos="2730"/>
        </w:tabs>
      </w:pPr>
    </w:p>
    <w:p w14:paraId="53F9511C" w14:textId="77777777" w:rsidR="000E2D8F" w:rsidRPr="000A600D" w:rsidRDefault="000E2D8F" w:rsidP="000E2D8F">
      <w:pPr>
        <w:rPr>
          <w:highlight w:val="yellow"/>
        </w:rPr>
      </w:pPr>
      <w:r w:rsidRPr="000A600D">
        <w:rPr>
          <w:highlight w:val="yellow"/>
        </w:rPr>
        <w:t>Mae’r ddau pwynt sydd yn gael ei amlinellu yma gan Chwaraeon Anabledd</w:t>
      </w:r>
    </w:p>
    <w:p w14:paraId="1EA972A5" w14:textId="77777777" w:rsidR="000E2D8F" w:rsidRPr="000A600D" w:rsidRDefault="000E2D8F" w:rsidP="000E2D8F">
      <w:pPr>
        <w:rPr>
          <w:highlight w:val="yellow"/>
        </w:rPr>
      </w:pPr>
      <w:r w:rsidRPr="000A600D">
        <w:rPr>
          <w:highlight w:val="yellow"/>
        </w:rPr>
        <w:t xml:space="preserve">Cymru yn uwcholeuo sawl peth sydd yn cyd fynd gyda’r ymyrraeth rwyf yn </w:t>
      </w:r>
    </w:p>
    <w:p w14:paraId="659FE4C1" w14:textId="77777777" w:rsidR="000E2D8F" w:rsidRPr="000A600D" w:rsidRDefault="000E2D8F" w:rsidP="000E2D8F">
      <w:pPr>
        <w:rPr>
          <w:highlight w:val="yellow"/>
        </w:rPr>
      </w:pPr>
      <w:r w:rsidRPr="000A600D">
        <w:rPr>
          <w:highlight w:val="yellow"/>
        </w:rPr>
        <w:t xml:space="preserve">cyflwyno. Mae’r elfen o cynhwysiant maent yn targedu yn rhywbeth rwyf </w:t>
      </w:r>
    </w:p>
    <w:p w14:paraId="42179E86" w14:textId="77777777" w:rsidR="000E2D8F" w:rsidRPr="000A600D" w:rsidRDefault="000E2D8F" w:rsidP="000E2D8F">
      <w:pPr>
        <w:rPr>
          <w:highlight w:val="yellow"/>
        </w:rPr>
      </w:pPr>
      <w:r w:rsidRPr="000A600D">
        <w:rPr>
          <w:highlight w:val="yellow"/>
        </w:rPr>
        <w:t xml:space="preserve">yn cydnabod yn fy sgript fel mater sydd angen i ddigwydd er mwyn </w:t>
      </w:r>
    </w:p>
    <w:p w14:paraId="1F294F6D" w14:textId="77777777" w:rsidR="000E2D8F" w:rsidRDefault="000E2D8F" w:rsidP="000E2D8F">
      <w:r w:rsidRPr="000A600D">
        <w:rPr>
          <w:highlight w:val="yellow"/>
        </w:rPr>
        <w:t>rhyddhau’r unigolyn i allu fod yn fwy annibynnol wrth weithio yn yr ysgol.</w:t>
      </w:r>
      <w:r>
        <w:t xml:space="preserve">   </w:t>
      </w:r>
    </w:p>
    <w:p w14:paraId="2B1E728F" w14:textId="0ED8CCC9" w:rsidR="000E2D8F" w:rsidRDefault="000E2D8F" w:rsidP="000E2D8F">
      <w:pPr>
        <w:tabs>
          <w:tab w:val="left" w:pos="2730"/>
        </w:tabs>
      </w:pPr>
    </w:p>
    <w:p w14:paraId="2E34F9BC" w14:textId="77777777" w:rsidR="000E2D8F" w:rsidRDefault="000E2D8F" w:rsidP="000E2D8F">
      <w:pPr>
        <w:tabs>
          <w:tab w:val="left" w:pos="2730"/>
        </w:tabs>
      </w:pPr>
      <w:bookmarkStart w:id="0" w:name="_GoBack"/>
      <w:bookmarkEnd w:id="0"/>
    </w:p>
    <w:p w14:paraId="4659D526" w14:textId="77777777" w:rsidR="000E2D8F" w:rsidRDefault="000E2D8F" w:rsidP="000E2D8F"/>
    <w:p w14:paraId="5FE0F657" w14:textId="77777777" w:rsidR="000E2D8F" w:rsidRPr="000E2D8F" w:rsidRDefault="000E2D8F" w:rsidP="009E4AFE">
      <w:pPr>
        <w:rPr>
          <w:rFonts w:ascii="Times New Roman" w:hAnsi="Times New Roman" w:cs="Times New Roman"/>
          <w:b/>
          <w:sz w:val="28"/>
          <w:u w:val="single"/>
        </w:rPr>
      </w:pPr>
    </w:p>
    <w:sectPr w:rsidR="000E2D8F" w:rsidRPr="000E2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AFE"/>
    <w:rsid w:val="000774C3"/>
    <w:rsid w:val="000E2D8F"/>
    <w:rsid w:val="001656C0"/>
    <w:rsid w:val="001F287D"/>
    <w:rsid w:val="00246918"/>
    <w:rsid w:val="00254676"/>
    <w:rsid w:val="00262423"/>
    <w:rsid w:val="002730D8"/>
    <w:rsid w:val="002949FF"/>
    <w:rsid w:val="002E6275"/>
    <w:rsid w:val="00360D6C"/>
    <w:rsid w:val="003727DA"/>
    <w:rsid w:val="0039415C"/>
    <w:rsid w:val="003F4AB9"/>
    <w:rsid w:val="00414B90"/>
    <w:rsid w:val="004329CE"/>
    <w:rsid w:val="0048164C"/>
    <w:rsid w:val="00494EAE"/>
    <w:rsid w:val="004A2497"/>
    <w:rsid w:val="004A3279"/>
    <w:rsid w:val="004C528A"/>
    <w:rsid w:val="00544F34"/>
    <w:rsid w:val="005778B2"/>
    <w:rsid w:val="005F71B6"/>
    <w:rsid w:val="00643157"/>
    <w:rsid w:val="006D0AA8"/>
    <w:rsid w:val="00737EEB"/>
    <w:rsid w:val="00774EB6"/>
    <w:rsid w:val="007C48CD"/>
    <w:rsid w:val="009E4AFE"/>
    <w:rsid w:val="00A32601"/>
    <w:rsid w:val="00A836E8"/>
    <w:rsid w:val="00AD39EE"/>
    <w:rsid w:val="00AD45DC"/>
    <w:rsid w:val="00B94687"/>
    <w:rsid w:val="00C10E15"/>
    <w:rsid w:val="00C21397"/>
    <w:rsid w:val="00C25DCB"/>
    <w:rsid w:val="00C31A1A"/>
    <w:rsid w:val="00C41C15"/>
    <w:rsid w:val="00C9554C"/>
    <w:rsid w:val="00D1154B"/>
    <w:rsid w:val="00D13DF5"/>
    <w:rsid w:val="00DB3ACD"/>
    <w:rsid w:val="00DB4FA2"/>
    <w:rsid w:val="00E36DD7"/>
    <w:rsid w:val="00E8535B"/>
    <w:rsid w:val="00E90A19"/>
    <w:rsid w:val="00EC4C68"/>
    <w:rsid w:val="00F46A22"/>
    <w:rsid w:val="00FA525F"/>
    <w:rsid w:val="00FB029D"/>
    <w:rsid w:val="00FC0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BC59"/>
  <w15:chartTrackingRefBased/>
  <w15:docId w15:val="{E8A8C576-C536-43BE-8890-8DAC83C23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ACD"/>
    <w:rPr>
      <w:color w:val="0563C1" w:themeColor="hyperlink"/>
      <w:u w:val="single"/>
    </w:rPr>
  </w:style>
  <w:style w:type="character" w:styleId="UnresolvedMention">
    <w:name w:val="Unresolved Mention"/>
    <w:basedOn w:val="DefaultParagraphFont"/>
    <w:uiPriority w:val="99"/>
    <w:semiHidden/>
    <w:unhideWhenUsed/>
    <w:rsid w:val="00DB3A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fficefurnitureonline.co.uk/find/?keywords=height+ajustable+classroom+tables&amp;search.x=0&amp;search.y=0" TargetMode="External"/><Relationship Id="rId4" Type="http://schemas.openxmlformats.org/officeDocument/2006/relationships/hyperlink" Target="https://www.lenovo.com/gb/en/laptops/thinkpad/l-series/ThinkPad-L480/p/22TP2TBL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 Laptop</dc:creator>
  <cp:keywords/>
  <dc:description/>
  <cp:lastModifiedBy>Tom's Laptop</cp:lastModifiedBy>
  <cp:revision>2</cp:revision>
  <dcterms:created xsi:type="dcterms:W3CDTF">2018-11-13T22:05:00Z</dcterms:created>
  <dcterms:modified xsi:type="dcterms:W3CDTF">2018-11-13T22:05:00Z</dcterms:modified>
</cp:coreProperties>
</file>