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39A27" w14:textId="77777777" w:rsidR="00CB6880" w:rsidRDefault="00CB6880" w:rsidP="008E192D">
      <w:pPr>
        <w:rPr>
          <w:rFonts w:ascii="Arial" w:hAnsi="Arial" w:cs="Arial"/>
          <w:sz w:val="32"/>
          <w:szCs w:val="32"/>
        </w:rPr>
      </w:pPr>
    </w:p>
    <w:p w14:paraId="6776A104" w14:textId="77777777" w:rsidR="00CB6880" w:rsidRDefault="00CB6880" w:rsidP="008E192D">
      <w:pPr>
        <w:rPr>
          <w:rFonts w:ascii="Arial" w:hAnsi="Arial" w:cs="Arial"/>
          <w:sz w:val="32"/>
          <w:szCs w:val="32"/>
        </w:rPr>
      </w:pPr>
    </w:p>
    <w:p w14:paraId="5F41D114" w14:textId="77777777" w:rsidR="00CB6880" w:rsidRDefault="00CB6880" w:rsidP="008E192D">
      <w:pPr>
        <w:rPr>
          <w:rFonts w:ascii="Arial" w:hAnsi="Arial" w:cs="Arial"/>
          <w:sz w:val="32"/>
          <w:szCs w:val="32"/>
        </w:rPr>
      </w:pPr>
    </w:p>
    <w:p w14:paraId="1DDA0AC3" w14:textId="15263B05" w:rsidR="00CB6880" w:rsidRDefault="00CB6880" w:rsidP="00CB6880">
      <w:pPr>
        <w:spacing w:line="360" w:lineRule="auto"/>
        <w:jc w:val="center"/>
        <w:rPr>
          <w:rFonts w:ascii="Arial" w:hAnsi="Arial" w:cs="Arial"/>
          <w:sz w:val="22"/>
          <w:szCs w:val="22"/>
        </w:rPr>
      </w:pPr>
      <w:r>
        <w:rPr>
          <w:rFonts w:ascii="Arial" w:hAnsi="Arial" w:cs="Arial"/>
          <w:sz w:val="22"/>
          <w:szCs w:val="22"/>
        </w:rPr>
        <w:t>Khadjha Wilson</w:t>
      </w:r>
    </w:p>
    <w:p w14:paraId="245B3777" w14:textId="04E15781" w:rsidR="00CB6880" w:rsidRDefault="00CB6880" w:rsidP="00CB6880">
      <w:pPr>
        <w:spacing w:line="360" w:lineRule="auto"/>
        <w:jc w:val="center"/>
        <w:rPr>
          <w:rFonts w:ascii="Arial" w:hAnsi="Arial" w:cs="Arial"/>
          <w:sz w:val="22"/>
          <w:szCs w:val="22"/>
        </w:rPr>
      </w:pPr>
      <w:r>
        <w:rPr>
          <w:rFonts w:ascii="Arial" w:hAnsi="Arial" w:cs="Arial"/>
          <w:sz w:val="22"/>
          <w:szCs w:val="22"/>
        </w:rPr>
        <w:t>2020812</w:t>
      </w:r>
    </w:p>
    <w:p w14:paraId="3A5E36D3" w14:textId="308993DF" w:rsidR="00CB6880" w:rsidRDefault="00CB6880" w:rsidP="00CB6880">
      <w:pPr>
        <w:spacing w:line="360" w:lineRule="auto"/>
        <w:jc w:val="center"/>
        <w:rPr>
          <w:rFonts w:ascii="Arial" w:hAnsi="Arial" w:cs="Arial"/>
          <w:sz w:val="22"/>
          <w:szCs w:val="22"/>
        </w:rPr>
      </w:pPr>
      <w:r>
        <w:rPr>
          <w:rFonts w:ascii="Arial" w:hAnsi="Arial" w:cs="Arial"/>
          <w:sz w:val="22"/>
          <w:szCs w:val="22"/>
        </w:rPr>
        <w:t>BMSW2001</w:t>
      </w:r>
    </w:p>
    <w:p w14:paraId="28FAA8DB" w14:textId="61BAAEC1" w:rsidR="00CB6880" w:rsidRDefault="00CB6880" w:rsidP="00CB6880">
      <w:pPr>
        <w:spacing w:line="360" w:lineRule="auto"/>
        <w:jc w:val="center"/>
        <w:rPr>
          <w:rFonts w:ascii="Arial" w:hAnsi="Arial" w:cs="Arial"/>
          <w:sz w:val="22"/>
          <w:szCs w:val="22"/>
        </w:rPr>
      </w:pPr>
      <w:r>
        <w:rPr>
          <w:rFonts w:ascii="Arial" w:hAnsi="Arial" w:cs="Arial"/>
          <w:sz w:val="22"/>
          <w:szCs w:val="22"/>
        </w:rPr>
        <w:t>Academic and employability skills</w:t>
      </w:r>
    </w:p>
    <w:p w14:paraId="51CF0DEF" w14:textId="4F70681C" w:rsidR="00CB6880" w:rsidRPr="00CB6880" w:rsidRDefault="00CB6880" w:rsidP="00CB6880">
      <w:pPr>
        <w:spacing w:line="360" w:lineRule="auto"/>
        <w:jc w:val="center"/>
        <w:rPr>
          <w:rFonts w:ascii="Arial" w:hAnsi="Arial" w:cs="Arial"/>
          <w:sz w:val="22"/>
          <w:szCs w:val="22"/>
        </w:rPr>
      </w:pPr>
      <w:r>
        <w:rPr>
          <w:rFonts w:ascii="Arial" w:hAnsi="Arial" w:cs="Arial"/>
          <w:sz w:val="22"/>
          <w:szCs w:val="22"/>
        </w:rPr>
        <w:t>Lecturer’s name: Shao-Lan Yuen</w:t>
      </w:r>
    </w:p>
    <w:p w14:paraId="169B554D" w14:textId="2656D570" w:rsidR="00CB6880" w:rsidRDefault="00CB6880" w:rsidP="00CB6880">
      <w:pPr>
        <w:spacing w:line="360" w:lineRule="auto"/>
        <w:jc w:val="center"/>
        <w:rPr>
          <w:rFonts w:ascii="Arial" w:hAnsi="Arial" w:cs="Arial"/>
          <w:sz w:val="22"/>
          <w:szCs w:val="22"/>
        </w:rPr>
      </w:pPr>
    </w:p>
    <w:p w14:paraId="6C46E64D" w14:textId="6E3AFA50" w:rsidR="00CB6880" w:rsidRPr="00CB6880" w:rsidRDefault="00CB6880" w:rsidP="00CB6880">
      <w:pPr>
        <w:spacing w:line="360" w:lineRule="auto"/>
        <w:jc w:val="center"/>
        <w:rPr>
          <w:rFonts w:ascii="Arial" w:hAnsi="Arial" w:cs="Arial"/>
          <w:sz w:val="22"/>
          <w:szCs w:val="22"/>
        </w:rPr>
      </w:pPr>
      <w:r>
        <w:rPr>
          <w:rFonts w:ascii="Arial" w:hAnsi="Arial" w:cs="Arial"/>
          <w:sz w:val="22"/>
          <w:szCs w:val="22"/>
        </w:rPr>
        <w:t>Write an appropriately structured academic report where you reflect on your learning in this module. Using a recognised model of reflection (one). Discuss 3-4 topic from those covered during the term (listed below) and reflect on how useful they have been</w:t>
      </w:r>
      <w:r w:rsidR="00992AD1">
        <w:rPr>
          <w:rFonts w:ascii="Arial" w:hAnsi="Arial" w:cs="Arial"/>
          <w:sz w:val="22"/>
          <w:szCs w:val="22"/>
        </w:rPr>
        <w:t xml:space="preserve"> to you, taking into consideration what you already knew and any learning you undertook outside of the classroom. You will need to explain the chosen model of refection and apply it to every topic. You will also </w:t>
      </w:r>
      <w:r w:rsidR="001D2BA0">
        <w:rPr>
          <w:rFonts w:ascii="Arial" w:hAnsi="Arial" w:cs="Arial"/>
          <w:sz w:val="22"/>
          <w:szCs w:val="22"/>
        </w:rPr>
        <w:t>need to</w:t>
      </w:r>
      <w:r w:rsidR="00992AD1">
        <w:rPr>
          <w:rFonts w:ascii="Arial" w:hAnsi="Arial" w:cs="Arial"/>
          <w:sz w:val="22"/>
          <w:szCs w:val="22"/>
        </w:rPr>
        <w:t xml:space="preserve"> analyse published literature relating to the specific topic you discuss and use the feedback you received on all in-class </w:t>
      </w:r>
      <w:r w:rsidR="001D2BA0">
        <w:rPr>
          <w:rFonts w:ascii="Arial" w:hAnsi="Arial" w:cs="Arial"/>
          <w:sz w:val="22"/>
          <w:szCs w:val="22"/>
        </w:rPr>
        <w:t>activities</w:t>
      </w:r>
      <w:r w:rsidR="00992AD1">
        <w:rPr>
          <w:rFonts w:ascii="Arial" w:hAnsi="Arial" w:cs="Arial"/>
          <w:sz w:val="22"/>
          <w:szCs w:val="22"/>
        </w:rPr>
        <w:t>.</w:t>
      </w:r>
    </w:p>
    <w:p w14:paraId="666B9F88" w14:textId="77777777" w:rsidR="00CB6880" w:rsidRDefault="00CB6880" w:rsidP="008E192D">
      <w:pPr>
        <w:rPr>
          <w:rFonts w:ascii="Arial" w:hAnsi="Arial" w:cs="Arial"/>
          <w:sz w:val="32"/>
          <w:szCs w:val="32"/>
        </w:rPr>
      </w:pPr>
    </w:p>
    <w:p w14:paraId="675CEB12" w14:textId="77777777" w:rsidR="00CB6880" w:rsidRDefault="00CB6880" w:rsidP="008E192D">
      <w:pPr>
        <w:rPr>
          <w:rFonts w:ascii="Arial" w:hAnsi="Arial" w:cs="Arial"/>
          <w:sz w:val="32"/>
          <w:szCs w:val="32"/>
        </w:rPr>
      </w:pPr>
    </w:p>
    <w:p w14:paraId="57D6D90F" w14:textId="77777777" w:rsidR="00CB6880" w:rsidRDefault="00CB6880" w:rsidP="008E192D">
      <w:pPr>
        <w:rPr>
          <w:rFonts w:ascii="Arial" w:hAnsi="Arial" w:cs="Arial"/>
          <w:sz w:val="32"/>
          <w:szCs w:val="32"/>
        </w:rPr>
      </w:pPr>
    </w:p>
    <w:p w14:paraId="2E3A3000" w14:textId="77777777" w:rsidR="00CB6880" w:rsidRDefault="00CB6880" w:rsidP="008E192D">
      <w:pPr>
        <w:rPr>
          <w:rFonts w:ascii="Arial" w:hAnsi="Arial" w:cs="Arial"/>
          <w:sz w:val="32"/>
          <w:szCs w:val="32"/>
        </w:rPr>
      </w:pPr>
    </w:p>
    <w:p w14:paraId="643F7C0A" w14:textId="77777777" w:rsidR="00CB6880" w:rsidRDefault="00CB6880" w:rsidP="008E192D">
      <w:pPr>
        <w:rPr>
          <w:rFonts w:ascii="Arial" w:hAnsi="Arial" w:cs="Arial"/>
          <w:sz w:val="32"/>
          <w:szCs w:val="32"/>
        </w:rPr>
      </w:pPr>
    </w:p>
    <w:p w14:paraId="2C4DFDD5" w14:textId="77777777" w:rsidR="00CB6880" w:rsidRDefault="00CB6880" w:rsidP="008E192D">
      <w:pPr>
        <w:rPr>
          <w:rFonts w:ascii="Arial" w:hAnsi="Arial" w:cs="Arial"/>
          <w:sz w:val="32"/>
          <w:szCs w:val="32"/>
        </w:rPr>
      </w:pPr>
    </w:p>
    <w:p w14:paraId="3E427B89" w14:textId="6EFD6F76" w:rsidR="00CB6880" w:rsidRDefault="00CB6880" w:rsidP="008E192D">
      <w:pPr>
        <w:rPr>
          <w:rFonts w:ascii="Arial" w:hAnsi="Arial" w:cs="Arial"/>
          <w:sz w:val="32"/>
          <w:szCs w:val="32"/>
        </w:rPr>
      </w:pPr>
    </w:p>
    <w:p w14:paraId="25F9CA5D" w14:textId="77777777" w:rsidR="00CB6880" w:rsidRDefault="00CB6880" w:rsidP="008E192D">
      <w:pPr>
        <w:rPr>
          <w:rFonts w:ascii="Arial" w:hAnsi="Arial" w:cs="Arial"/>
          <w:sz w:val="32"/>
          <w:szCs w:val="32"/>
        </w:rPr>
      </w:pPr>
    </w:p>
    <w:p w14:paraId="5CF20213" w14:textId="77777777" w:rsidR="00CB6880" w:rsidRDefault="00CB6880" w:rsidP="008E192D">
      <w:pPr>
        <w:rPr>
          <w:rFonts w:ascii="Arial" w:hAnsi="Arial" w:cs="Arial"/>
          <w:sz w:val="32"/>
          <w:szCs w:val="32"/>
        </w:rPr>
      </w:pPr>
    </w:p>
    <w:p w14:paraId="69A970F7" w14:textId="77777777" w:rsidR="00CB6880" w:rsidRDefault="00CB6880" w:rsidP="008E192D">
      <w:pPr>
        <w:rPr>
          <w:rFonts w:ascii="Arial" w:hAnsi="Arial" w:cs="Arial"/>
          <w:sz w:val="32"/>
          <w:szCs w:val="32"/>
        </w:rPr>
      </w:pPr>
    </w:p>
    <w:p w14:paraId="06306D61" w14:textId="77777777" w:rsidR="00CB6880" w:rsidRDefault="00CB6880" w:rsidP="008E192D">
      <w:pPr>
        <w:rPr>
          <w:rFonts w:ascii="Arial" w:hAnsi="Arial" w:cs="Arial"/>
          <w:sz w:val="32"/>
          <w:szCs w:val="32"/>
        </w:rPr>
      </w:pPr>
    </w:p>
    <w:p w14:paraId="6FAA112F" w14:textId="77777777" w:rsidR="00CB6880" w:rsidRDefault="00CB6880" w:rsidP="008E192D">
      <w:pPr>
        <w:rPr>
          <w:rFonts w:ascii="Arial" w:hAnsi="Arial" w:cs="Arial"/>
          <w:sz w:val="32"/>
          <w:szCs w:val="32"/>
        </w:rPr>
      </w:pPr>
    </w:p>
    <w:p w14:paraId="518F3626" w14:textId="77777777" w:rsidR="00CB6880" w:rsidRDefault="00CB6880" w:rsidP="008E192D">
      <w:pPr>
        <w:rPr>
          <w:rFonts w:ascii="Arial" w:hAnsi="Arial" w:cs="Arial"/>
          <w:sz w:val="32"/>
          <w:szCs w:val="32"/>
        </w:rPr>
      </w:pPr>
    </w:p>
    <w:p w14:paraId="3F40D736" w14:textId="77777777" w:rsidR="00CB6880" w:rsidRDefault="00CB6880" w:rsidP="008E192D">
      <w:pPr>
        <w:rPr>
          <w:rFonts w:ascii="Arial" w:hAnsi="Arial" w:cs="Arial"/>
          <w:sz w:val="32"/>
          <w:szCs w:val="32"/>
        </w:rPr>
      </w:pPr>
    </w:p>
    <w:p w14:paraId="7C15D959" w14:textId="77777777" w:rsidR="00CB6880" w:rsidRDefault="00CB6880" w:rsidP="008E192D">
      <w:pPr>
        <w:rPr>
          <w:rFonts w:ascii="Arial" w:hAnsi="Arial" w:cs="Arial"/>
          <w:sz w:val="32"/>
          <w:szCs w:val="32"/>
        </w:rPr>
      </w:pPr>
    </w:p>
    <w:p w14:paraId="5303AACF" w14:textId="77777777" w:rsidR="00CB6880" w:rsidRPr="001D2BA0" w:rsidRDefault="00CB6880" w:rsidP="001D2BA0">
      <w:pPr>
        <w:spacing w:line="360" w:lineRule="auto"/>
        <w:rPr>
          <w:rFonts w:ascii="Arial" w:hAnsi="Arial" w:cs="Arial"/>
          <w:sz w:val="22"/>
          <w:szCs w:val="22"/>
        </w:rPr>
      </w:pPr>
    </w:p>
    <w:p w14:paraId="343E9C88" w14:textId="77777777" w:rsidR="00CB6880" w:rsidRPr="001D2BA0" w:rsidRDefault="00CB6880" w:rsidP="001D2BA0">
      <w:pPr>
        <w:spacing w:line="360" w:lineRule="auto"/>
        <w:rPr>
          <w:rFonts w:ascii="Arial" w:hAnsi="Arial" w:cs="Arial"/>
          <w:sz w:val="22"/>
          <w:szCs w:val="22"/>
        </w:rPr>
      </w:pPr>
    </w:p>
    <w:p w14:paraId="061FBA7F" w14:textId="77777777" w:rsidR="00CB6880" w:rsidRPr="001D2BA0" w:rsidRDefault="00CB6880" w:rsidP="001D2BA0">
      <w:pPr>
        <w:spacing w:line="360" w:lineRule="auto"/>
        <w:rPr>
          <w:rFonts w:ascii="Arial" w:hAnsi="Arial" w:cs="Arial"/>
          <w:sz w:val="22"/>
          <w:szCs w:val="22"/>
        </w:rPr>
      </w:pPr>
    </w:p>
    <w:p w14:paraId="2B1BA38E" w14:textId="77777777" w:rsidR="00CB6880" w:rsidRPr="001D2BA0" w:rsidRDefault="00CB6880" w:rsidP="001D2BA0">
      <w:pPr>
        <w:spacing w:line="360" w:lineRule="auto"/>
        <w:rPr>
          <w:rFonts w:ascii="Arial" w:hAnsi="Arial" w:cs="Arial"/>
          <w:sz w:val="22"/>
          <w:szCs w:val="22"/>
        </w:rPr>
      </w:pPr>
    </w:p>
    <w:p w14:paraId="635F2BAF" w14:textId="77777777" w:rsidR="00CB6880" w:rsidRPr="001D2BA0" w:rsidRDefault="00CB6880" w:rsidP="001D2BA0">
      <w:pPr>
        <w:spacing w:line="360" w:lineRule="auto"/>
        <w:rPr>
          <w:rFonts w:ascii="Arial" w:hAnsi="Arial" w:cs="Arial"/>
          <w:sz w:val="22"/>
          <w:szCs w:val="22"/>
        </w:rPr>
      </w:pPr>
    </w:p>
    <w:p w14:paraId="24530A44" w14:textId="77777777" w:rsidR="00CB6880" w:rsidRPr="001D2BA0" w:rsidRDefault="00CB6880" w:rsidP="001D2BA0">
      <w:pPr>
        <w:spacing w:line="360" w:lineRule="auto"/>
        <w:rPr>
          <w:rFonts w:ascii="Arial" w:hAnsi="Arial" w:cs="Arial"/>
          <w:sz w:val="22"/>
          <w:szCs w:val="22"/>
        </w:rPr>
      </w:pPr>
    </w:p>
    <w:p w14:paraId="2460C6E6" w14:textId="77777777" w:rsidR="00CB6880" w:rsidRPr="001D2BA0" w:rsidRDefault="00CB6880" w:rsidP="001D2BA0">
      <w:pPr>
        <w:spacing w:line="360" w:lineRule="auto"/>
        <w:rPr>
          <w:rFonts w:ascii="Arial" w:hAnsi="Arial" w:cs="Arial"/>
          <w:sz w:val="22"/>
          <w:szCs w:val="22"/>
        </w:rPr>
      </w:pPr>
    </w:p>
    <w:p w14:paraId="3A9638BB" w14:textId="70BC56DC" w:rsidR="00CB6880" w:rsidRPr="001D2BA0" w:rsidRDefault="00992AD1" w:rsidP="001D2BA0">
      <w:pPr>
        <w:spacing w:line="360" w:lineRule="auto"/>
        <w:jc w:val="center"/>
        <w:rPr>
          <w:rFonts w:ascii="Arial" w:hAnsi="Arial" w:cs="Arial"/>
          <w:sz w:val="22"/>
          <w:szCs w:val="22"/>
        </w:rPr>
      </w:pPr>
      <w:r w:rsidRPr="001D2BA0">
        <w:rPr>
          <w:rFonts w:ascii="Arial" w:hAnsi="Arial" w:cs="Arial"/>
          <w:sz w:val="22"/>
          <w:szCs w:val="22"/>
        </w:rPr>
        <w:t xml:space="preserve">Contents </w:t>
      </w:r>
    </w:p>
    <w:p w14:paraId="37B28C43" w14:textId="77777777" w:rsidR="00CB6880" w:rsidRPr="001D2BA0" w:rsidRDefault="00CB6880" w:rsidP="001D2BA0">
      <w:pPr>
        <w:spacing w:line="360" w:lineRule="auto"/>
        <w:rPr>
          <w:rFonts w:ascii="Arial" w:hAnsi="Arial" w:cs="Arial"/>
          <w:sz w:val="22"/>
          <w:szCs w:val="22"/>
        </w:rPr>
      </w:pPr>
    </w:p>
    <w:p w14:paraId="2FECAE5F" w14:textId="77777777" w:rsidR="001D2BA0" w:rsidRDefault="001D2BA0" w:rsidP="001D2BA0">
      <w:pPr>
        <w:spacing w:line="360" w:lineRule="auto"/>
        <w:rPr>
          <w:rFonts w:ascii="Arial" w:hAnsi="Arial" w:cs="Arial"/>
          <w:sz w:val="22"/>
          <w:szCs w:val="22"/>
        </w:rPr>
      </w:pPr>
    </w:p>
    <w:p w14:paraId="25720D8C" w14:textId="77777777" w:rsidR="001D2BA0" w:rsidRDefault="001D2BA0" w:rsidP="001D2BA0">
      <w:pPr>
        <w:spacing w:line="360" w:lineRule="auto"/>
        <w:rPr>
          <w:rFonts w:ascii="Arial" w:hAnsi="Arial" w:cs="Arial"/>
          <w:sz w:val="22"/>
          <w:szCs w:val="22"/>
        </w:rPr>
      </w:pPr>
    </w:p>
    <w:p w14:paraId="447FD235" w14:textId="77777777" w:rsidR="001D2BA0" w:rsidRDefault="001D2BA0" w:rsidP="001D2BA0">
      <w:pPr>
        <w:spacing w:line="360" w:lineRule="auto"/>
        <w:rPr>
          <w:rFonts w:ascii="Arial" w:hAnsi="Arial" w:cs="Arial"/>
          <w:sz w:val="22"/>
          <w:szCs w:val="22"/>
        </w:rPr>
      </w:pPr>
    </w:p>
    <w:p w14:paraId="54DA63A5" w14:textId="7B8F54B0" w:rsidR="00CB6880" w:rsidRPr="001D2BA0" w:rsidRDefault="00223EF5" w:rsidP="001D2BA0">
      <w:pPr>
        <w:spacing w:line="360" w:lineRule="auto"/>
        <w:rPr>
          <w:rFonts w:ascii="Arial" w:hAnsi="Arial" w:cs="Arial"/>
          <w:sz w:val="22"/>
          <w:szCs w:val="22"/>
        </w:rPr>
      </w:pPr>
      <w:r>
        <w:rPr>
          <w:rFonts w:ascii="Arial" w:hAnsi="Arial" w:cs="Arial"/>
          <w:sz w:val="22"/>
          <w:szCs w:val="22"/>
        </w:rPr>
        <w:t xml:space="preserve">5.       </w:t>
      </w:r>
      <w:r w:rsidR="00992AD1" w:rsidRPr="001D2BA0">
        <w:rPr>
          <w:rFonts w:ascii="Arial" w:hAnsi="Arial" w:cs="Arial"/>
          <w:sz w:val="22"/>
          <w:szCs w:val="22"/>
        </w:rPr>
        <w:t>Introduction</w:t>
      </w:r>
      <w:r>
        <w:rPr>
          <w:rFonts w:ascii="Arial" w:hAnsi="Arial" w:cs="Arial"/>
          <w:sz w:val="22"/>
          <w:szCs w:val="22"/>
        </w:rPr>
        <w:t xml:space="preserve"> </w:t>
      </w:r>
    </w:p>
    <w:p w14:paraId="6D366BF5" w14:textId="49A6F813" w:rsidR="00992AD1" w:rsidRPr="001D2BA0" w:rsidRDefault="00992AD1" w:rsidP="001D2BA0">
      <w:pPr>
        <w:spacing w:line="360" w:lineRule="auto"/>
        <w:rPr>
          <w:rFonts w:ascii="Arial" w:hAnsi="Arial" w:cs="Arial"/>
          <w:sz w:val="22"/>
          <w:szCs w:val="22"/>
        </w:rPr>
      </w:pPr>
    </w:p>
    <w:p w14:paraId="2587D216" w14:textId="6C4678CD" w:rsidR="00992AD1" w:rsidRPr="001D2BA0" w:rsidRDefault="00223EF5" w:rsidP="001D2BA0">
      <w:pPr>
        <w:spacing w:line="360" w:lineRule="auto"/>
        <w:rPr>
          <w:rFonts w:ascii="Arial" w:hAnsi="Arial" w:cs="Arial"/>
          <w:sz w:val="22"/>
          <w:szCs w:val="22"/>
        </w:rPr>
      </w:pPr>
      <w:r>
        <w:rPr>
          <w:rFonts w:ascii="Arial" w:hAnsi="Arial" w:cs="Arial"/>
          <w:sz w:val="22"/>
          <w:szCs w:val="22"/>
        </w:rPr>
        <w:t xml:space="preserve">6.      </w:t>
      </w:r>
      <w:r w:rsidR="00992AD1" w:rsidRPr="001D2BA0">
        <w:rPr>
          <w:rFonts w:ascii="Arial" w:hAnsi="Arial" w:cs="Arial"/>
          <w:sz w:val="22"/>
          <w:szCs w:val="22"/>
        </w:rPr>
        <w:t>Time management</w:t>
      </w:r>
    </w:p>
    <w:p w14:paraId="3FBEBE08" w14:textId="77777777" w:rsidR="00992AD1" w:rsidRPr="001D2BA0" w:rsidRDefault="00992AD1" w:rsidP="001D2BA0">
      <w:pPr>
        <w:spacing w:line="360" w:lineRule="auto"/>
        <w:rPr>
          <w:rFonts w:ascii="Arial" w:hAnsi="Arial" w:cs="Arial"/>
          <w:sz w:val="22"/>
          <w:szCs w:val="22"/>
        </w:rPr>
      </w:pPr>
    </w:p>
    <w:p w14:paraId="32756315" w14:textId="44EC6199" w:rsidR="00992AD1" w:rsidRPr="001D2BA0" w:rsidRDefault="00223EF5" w:rsidP="001D2BA0">
      <w:pPr>
        <w:spacing w:line="360" w:lineRule="auto"/>
        <w:rPr>
          <w:rFonts w:ascii="Arial" w:hAnsi="Arial" w:cs="Arial"/>
          <w:sz w:val="22"/>
          <w:szCs w:val="22"/>
        </w:rPr>
      </w:pPr>
      <w:r>
        <w:rPr>
          <w:rFonts w:ascii="Arial" w:hAnsi="Arial" w:cs="Arial"/>
          <w:sz w:val="22"/>
          <w:szCs w:val="22"/>
        </w:rPr>
        <w:t xml:space="preserve">7.      </w:t>
      </w:r>
      <w:r w:rsidR="00992AD1" w:rsidRPr="001D2BA0">
        <w:rPr>
          <w:rFonts w:ascii="Arial" w:hAnsi="Arial" w:cs="Arial"/>
          <w:sz w:val="22"/>
          <w:szCs w:val="22"/>
        </w:rPr>
        <w:t>Academic Writing </w:t>
      </w:r>
    </w:p>
    <w:p w14:paraId="247CCD6D" w14:textId="77777777" w:rsidR="00992AD1" w:rsidRPr="001D2BA0" w:rsidRDefault="00992AD1" w:rsidP="001D2BA0">
      <w:pPr>
        <w:spacing w:line="360" w:lineRule="auto"/>
        <w:rPr>
          <w:rFonts w:ascii="Arial" w:hAnsi="Arial" w:cs="Arial"/>
          <w:sz w:val="22"/>
          <w:szCs w:val="22"/>
        </w:rPr>
      </w:pPr>
    </w:p>
    <w:p w14:paraId="5C66E0AA" w14:textId="0A3E96C8" w:rsidR="00992AD1" w:rsidRPr="001D2BA0" w:rsidRDefault="00223EF5" w:rsidP="001D2BA0">
      <w:pPr>
        <w:spacing w:line="360" w:lineRule="auto"/>
        <w:rPr>
          <w:rFonts w:ascii="Arial" w:hAnsi="Arial" w:cs="Arial"/>
          <w:sz w:val="22"/>
          <w:szCs w:val="22"/>
        </w:rPr>
      </w:pPr>
      <w:r>
        <w:rPr>
          <w:rFonts w:ascii="Arial" w:hAnsi="Arial" w:cs="Arial"/>
          <w:sz w:val="22"/>
          <w:szCs w:val="22"/>
        </w:rPr>
        <w:t xml:space="preserve">8       </w:t>
      </w:r>
      <w:r w:rsidR="00992AD1" w:rsidRPr="001D2BA0">
        <w:rPr>
          <w:rFonts w:ascii="Arial" w:hAnsi="Arial" w:cs="Arial"/>
          <w:sz w:val="22"/>
          <w:szCs w:val="22"/>
        </w:rPr>
        <w:t>Paraphrasing </w:t>
      </w:r>
    </w:p>
    <w:p w14:paraId="01AC548B" w14:textId="77777777" w:rsidR="00992AD1" w:rsidRPr="001D2BA0" w:rsidRDefault="00992AD1" w:rsidP="001D2BA0">
      <w:pPr>
        <w:spacing w:line="360" w:lineRule="auto"/>
        <w:rPr>
          <w:rFonts w:ascii="Arial" w:hAnsi="Arial" w:cs="Arial"/>
          <w:sz w:val="22"/>
          <w:szCs w:val="22"/>
        </w:rPr>
      </w:pPr>
    </w:p>
    <w:p w14:paraId="71C5B0E6" w14:textId="54DD162A" w:rsidR="00992AD1" w:rsidRDefault="00223EF5" w:rsidP="001D2BA0">
      <w:pPr>
        <w:spacing w:line="360" w:lineRule="auto"/>
        <w:rPr>
          <w:rFonts w:ascii="Arial" w:hAnsi="Arial" w:cs="Arial"/>
          <w:sz w:val="22"/>
          <w:szCs w:val="22"/>
        </w:rPr>
      </w:pPr>
      <w:r>
        <w:rPr>
          <w:rFonts w:ascii="Arial" w:hAnsi="Arial" w:cs="Arial"/>
          <w:sz w:val="22"/>
          <w:szCs w:val="22"/>
        </w:rPr>
        <w:t xml:space="preserve">9        </w:t>
      </w:r>
      <w:r w:rsidR="00992AD1" w:rsidRPr="001D2BA0">
        <w:rPr>
          <w:rFonts w:ascii="Arial" w:hAnsi="Arial" w:cs="Arial"/>
          <w:sz w:val="22"/>
          <w:szCs w:val="22"/>
        </w:rPr>
        <w:t>Referencing</w:t>
      </w:r>
    </w:p>
    <w:p w14:paraId="59DBA5C6" w14:textId="5A73732C" w:rsidR="001D2BA0" w:rsidRDefault="001D2BA0" w:rsidP="001D2BA0">
      <w:pPr>
        <w:spacing w:line="360" w:lineRule="auto"/>
        <w:rPr>
          <w:rFonts w:ascii="Arial" w:hAnsi="Arial" w:cs="Arial"/>
          <w:sz w:val="22"/>
          <w:szCs w:val="22"/>
        </w:rPr>
      </w:pPr>
    </w:p>
    <w:p w14:paraId="1A163B73" w14:textId="701C47BA" w:rsidR="001D2BA0" w:rsidRDefault="00223EF5" w:rsidP="001D2BA0">
      <w:pPr>
        <w:spacing w:line="360" w:lineRule="auto"/>
        <w:rPr>
          <w:rFonts w:ascii="Arial" w:hAnsi="Arial" w:cs="Arial"/>
          <w:sz w:val="22"/>
          <w:szCs w:val="22"/>
        </w:rPr>
      </w:pPr>
      <w:r>
        <w:rPr>
          <w:rFonts w:ascii="Arial" w:hAnsi="Arial" w:cs="Arial"/>
          <w:sz w:val="22"/>
          <w:szCs w:val="22"/>
        </w:rPr>
        <w:t xml:space="preserve">10   </w:t>
      </w:r>
      <w:r w:rsidR="0000736E">
        <w:rPr>
          <w:rFonts w:ascii="Arial" w:hAnsi="Arial" w:cs="Arial"/>
          <w:sz w:val="22"/>
          <w:szCs w:val="22"/>
        </w:rPr>
        <w:t xml:space="preserve">   </w:t>
      </w:r>
      <w:r w:rsidR="001D2BA0">
        <w:rPr>
          <w:rFonts w:ascii="Arial" w:hAnsi="Arial" w:cs="Arial"/>
          <w:sz w:val="22"/>
          <w:szCs w:val="22"/>
        </w:rPr>
        <w:t xml:space="preserve">Conclusion </w:t>
      </w:r>
    </w:p>
    <w:p w14:paraId="45462724" w14:textId="2F586F17" w:rsidR="00223EF5" w:rsidRDefault="00223EF5" w:rsidP="001D2BA0">
      <w:pPr>
        <w:spacing w:line="360" w:lineRule="auto"/>
        <w:rPr>
          <w:rFonts w:ascii="Arial" w:hAnsi="Arial" w:cs="Arial"/>
          <w:sz w:val="22"/>
          <w:szCs w:val="22"/>
        </w:rPr>
      </w:pPr>
    </w:p>
    <w:p w14:paraId="6EAA851E" w14:textId="2F3B91FC" w:rsidR="00223EF5" w:rsidRPr="001D2BA0" w:rsidRDefault="00223EF5" w:rsidP="001D2BA0">
      <w:pPr>
        <w:spacing w:line="360" w:lineRule="auto"/>
        <w:rPr>
          <w:rFonts w:ascii="Arial" w:hAnsi="Arial" w:cs="Arial"/>
          <w:sz w:val="22"/>
          <w:szCs w:val="22"/>
        </w:rPr>
      </w:pPr>
      <w:r>
        <w:rPr>
          <w:rFonts w:ascii="Arial" w:hAnsi="Arial" w:cs="Arial"/>
          <w:sz w:val="22"/>
          <w:szCs w:val="22"/>
        </w:rPr>
        <w:t xml:space="preserve">11   </w:t>
      </w:r>
      <w:r w:rsidR="0000736E">
        <w:rPr>
          <w:rFonts w:ascii="Arial" w:hAnsi="Arial" w:cs="Arial"/>
          <w:sz w:val="22"/>
          <w:szCs w:val="22"/>
        </w:rPr>
        <w:t xml:space="preserve">   </w:t>
      </w:r>
      <w:r>
        <w:rPr>
          <w:rFonts w:ascii="Arial" w:hAnsi="Arial" w:cs="Arial"/>
          <w:sz w:val="22"/>
          <w:szCs w:val="22"/>
        </w:rPr>
        <w:t>Reference list</w:t>
      </w:r>
    </w:p>
    <w:p w14:paraId="48204AE9" w14:textId="77777777" w:rsidR="00992AD1" w:rsidRPr="001D2BA0" w:rsidRDefault="00992AD1" w:rsidP="001D2BA0">
      <w:pPr>
        <w:spacing w:line="360" w:lineRule="auto"/>
        <w:rPr>
          <w:sz w:val="22"/>
          <w:szCs w:val="22"/>
        </w:rPr>
      </w:pPr>
    </w:p>
    <w:p w14:paraId="5F329470" w14:textId="77777777" w:rsidR="00992AD1" w:rsidRPr="001D2BA0" w:rsidRDefault="00992AD1" w:rsidP="001D2BA0">
      <w:pPr>
        <w:spacing w:line="360" w:lineRule="auto"/>
        <w:rPr>
          <w:rFonts w:ascii="Arial" w:hAnsi="Arial" w:cs="Arial"/>
          <w:sz w:val="22"/>
          <w:szCs w:val="22"/>
        </w:rPr>
      </w:pPr>
    </w:p>
    <w:p w14:paraId="46904588" w14:textId="77777777" w:rsidR="00CB6880" w:rsidRPr="001D2BA0" w:rsidRDefault="00CB6880" w:rsidP="001D2BA0">
      <w:pPr>
        <w:spacing w:line="360" w:lineRule="auto"/>
        <w:rPr>
          <w:rFonts w:ascii="Arial" w:hAnsi="Arial" w:cs="Arial"/>
          <w:sz w:val="22"/>
          <w:szCs w:val="22"/>
        </w:rPr>
      </w:pPr>
    </w:p>
    <w:p w14:paraId="48C32E56" w14:textId="77777777" w:rsidR="00CB6880" w:rsidRPr="001D2BA0" w:rsidRDefault="00CB6880" w:rsidP="001D2BA0">
      <w:pPr>
        <w:spacing w:line="360" w:lineRule="auto"/>
        <w:rPr>
          <w:rFonts w:ascii="Arial" w:hAnsi="Arial" w:cs="Arial"/>
          <w:sz w:val="22"/>
          <w:szCs w:val="22"/>
        </w:rPr>
      </w:pPr>
    </w:p>
    <w:p w14:paraId="5236B818" w14:textId="77777777" w:rsidR="00CB6880" w:rsidRPr="001D2BA0" w:rsidRDefault="00CB6880" w:rsidP="001D2BA0">
      <w:pPr>
        <w:spacing w:line="360" w:lineRule="auto"/>
        <w:rPr>
          <w:rFonts w:ascii="Arial" w:hAnsi="Arial" w:cs="Arial"/>
          <w:sz w:val="22"/>
          <w:szCs w:val="22"/>
        </w:rPr>
      </w:pPr>
    </w:p>
    <w:p w14:paraId="1ADF03C0" w14:textId="77777777" w:rsidR="00CB6880" w:rsidRPr="001D2BA0" w:rsidRDefault="00CB6880" w:rsidP="001D2BA0">
      <w:pPr>
        <w:spacing w:line="360" w:lineRule="auto"/>
        <w:rPr>
          <w:rFonts w:ascii="Arial" w:hAnsi="Arial" w:cs="Arial"/>
          <w:sz w:val="22"/>
          <w:szCs w:val="22"/>
        </w:rPr>
      </w:pPr>
    </w:p>
    <w:p w14:paraId="1C5E7364" w14:textId="77777777" w:rsidR="00CB6880" w:rsidRPr="001D2BA0" w:rsidRDefault="00CB6880" w:rsidP="001D2BA0">
      <w:pPr>
        <w:spacing w:line="360" w:lineRule="auto"/>
        <w:rPr>
          <w:rFonts w:ascii="Arial" w:hAnsi="Arial" w:cs="Arial"/>
          <w:sz w:val="22"/>
          <w:szCs w:val="22"/>
        </w:rPr>
      </w:pPr>
    </w:p>
    <w:p w14:paraId="614BAB97" w14:textId="77777777" w:rsidR="00CB6880" w:rsidRPr="001D2BA0" w:rsidRDefault="00CB6880" w:rsidP="001D2BA0">
      <w:pPr>
        <w:spacing w:line="360" w:lineRule="auto"/>
        <w:rPr>
          <w:rFonts w:ascii="Arial" w:hAnsi="Arial" w:cs="Arial"/>
          <w:sz w:val="22"/>
          <w:szCs w:val="22"/>
        </w:rPr>
      </w:pPr>
    </w:p>
    <w:p w14:paraId="11B81460" w14:textId="77777777" w:rsidR="00CB6880" w:rsidRPr="001D2BA0" w:rsidRDefault="00CB6880" w:rsidP="001D2BA0">
      <w:pPr>
        <w:spacing w:line="360" w:lineRule="auto"/>
        <w:rPr>
          <w:rFonts w:ascii="Arial" w:hAnsi="Arial" w:cs="Arial"/>
          <w:sz w:val="22"/>
          <w:szCs w:val="22"/>
        </w:rPr>
      </w:pPr>
    </w:p>
    <w:p w14:paraId="34A0CA75" w14:textId="77777777" w:rsidR="00CB6880" w:rsidRPr="001D2BA0" w:rsidRDefault="00CB6880" w:rsidP="001D2BA0">
      <w:pPr>
        <w:spacing w:line="360" w:lineRule="auto"/>
        <w:rPr>
          <w:rFonts w:ascii="Arial" w:hAnsi="Arial" w:cs="Arial"/>
          <w:sz w:val="22"/>
          <w:szCs w:val="22"/>
        </w:rPr>
      </w:pPr>
    </w:p>
    <w:p w14:paraId="24D3771E" w14:textId="77777777" w:rsidR="00992AD1" w:rsidRPr="001D2BA0" w:rsidRDefault="00992AD1" w:rsidP="001D2BA0">
      <w:pPr>
        <w:spacing w:line="360" w:lineRule="auto"/>
        <w:rPr>
          <w:rFonts w:ascii="Arial" w:hAnsi="Arial" w:cs="Arial"/>
          <w:sz w:val="22"/>
          <w:szCs w:val="22"/>
        </w:rPr>
      </w:pPr>
    </w:p>
    <w:p w14:paraId="548C354A" w14:textId="459D0D8E" w:rsidR="00992AD1" w:rsidRPr="001D2BA0" w:rsidRDefault="00992AD1" w:rsidP="001D2BA0">
      <w:pPr>
        <w:spacing w:line="360" w:lineRule="auto"/>
        <w:rPr>
          <w:rFonts w:ascii="Arial" w:hAnsi="Arial" w:cs="Arial"/>
          <w:sz w:val="22"/>
          <w:szCs w:val="22"/>
        </w:rPr>
      </w:pPr>
    </w:p>
    <w:p w14:paraId="351DCAB1" w14:textId="52F5B46D" w:rsidR="00992AD1" w:rsidRPr="001D2BA0" w:rsidRDefault="00992AD1" w:rsidP="001D2BA0">
      <w:pPr>
        <w:spacing w:line="360" w:lineRule="auto"/>
        <w:rPr>
          <w:rFonts w:ascii="Arial" w:hAnsi="Arial" w:cs="Arial"/>
          <w:sz w:val="22"/>
          <w:szCs w:val="22"/>
        </w:rPr>
      </w:pPr>
    </w:p>
    <w:p w14:paraId="3717A86B" w14:textId="21A4DD26" w:rsidR="00992AD1" w:rsidRPr="001D2BA0" w:rsidRDefault="00992AD1" w:rsidP="001D2BA0">
      <w:pPr>
        <w:spacing w:line="360" w:lineRule="auto"/>
        <w:rPr>
          <w:rFonts w:ascii="Arial" w:hAnsi="Arial" w:cs="Arial"/>
          <w:sz w:val="22"/>
          <w:szCs w:val="22"/>
        </w:rPr>
      </w:pPr>
    </w:p>
    <w:p w14:paraId="4CC4D132" w14:textId="359A5590" w:rsidR="00992AD1" w:rsidRPr="001D2BA0" w:rsidRDefault="00992AD1" w:rsidP="001D2BA0">
      <w:pPr>
        <w:spacing w:line="360" w:lineRule="auto"/>
        <w:rPr>
          <w:rFonts w:ascii="Arial" w:hAnsi="Arial" w:cs="Arial"/>
          <w:sz w:val="22"/>
          <w:szCs w:val="22"/>
        </w:rPr>
      </w:pPr>
    </w:p>
    <w:p w14:paraId="7CD14C73" w14:textId="046EE180" w:rsidR="00992AD1" w:rsidRPr="001D2BA0" w:rsidRDefault="00992AD1" w:rsidP="001D2BA0">
      <w:pPr>
        <w:spacing w:line="360" w:lineRule="auto"/>
        <w:rPr>
          <w:rFonts w:ascii="Arial" w:hAnsi="Arial" w:cs="Arial"/>
          <w:sz w:val="22"/>
          <w:szCs w:val="22"/>
        </w:rPr>
      </w:pPr>
    </w:p>
    <w:p w14:paraId="2CCD9995" w14:textId="6689B7CD" w:rsidR="00992AD1" w:rsidRPr="001D2BA0" w:rsidRDefault="00992AD1" w:rsidP="001D2BA0">
      <w:pPr>
        <w:spacing w:line="360" w:lineRule="auto"/>
        <w:rPr>
          <w:rFonts w:ascii="Arial" w:hAnsi="Arial" w:cs="Arial"/>
          <w:sz w:val="22"/>
          <w:szCs w:val="22"/>
        </w:rPr>
      </w:pPr>
    </w:p>
    <w:p w14:paraId="4C5D2909" w14:textId="2CFC17E3" w:rsidR="00992AD1" w:rsidRPr="001D2BA0" w:rsidRDefault="00992AD1" w:rsidP="001D2BA0">
      <w:pPr>
        <w:spacing w:line="360" w:lineRule="auto"/>
        <w:rPr>
          <w:rFonts w:ascii="Arial" w:hAnsi="Arial" w:cs="Arial"/>
          <w:sz w:val="22"/>
          <w:szCs w:val="22"/>
        </w:rPr>
      </w:pPr>
    </w:p>
    <w:p w14:paraId="5E2D1C3B" w14:textId="03A0E931" w:rsidR="00992AD1" w:rsidRPr="001D2BA0" w:rsidRDefault="00992AD1" w:rsidP="001D2BA0">
      <w:pPr>
        <w:spacing w:line="360" w:lineRule="auto"/>
        <w:rPr>
          <w:rFonts w:ascii="Arial" w:hAnsi="Arial" w:cs="Arial"/>
          <w:sz w:val="22"/>
          <w:szCs w:val="22"/>
        </w:rPr>
      </w:pPr>
    </w:p>
    <w:p w14:paraId="4F1EA38A" w14:textId="6574BB73" w:rsidR="00992AD1" w:rsidRPr="001D2BA0" w:rsidRDefault="00992AD1" w:rsidP="001D2BA0">
      <w:pPr>
        <w:spacing w:line="360" w:lineRule="auto"/>
        <w:rPr>
          <w:rFonts w:ascii="Arial" w:hAnsi="Arial" w:cs="Arial"/>
          <w:sz w:val="22"/>
          <w:szCs w:val="22"/>
        </w:rPr>
      </w:pPr>
    </w:p>
    <w:p w14:paraId="4A480E35" w14:textId="4955E284" w:rsidR="00992AD1" w:rsidRPr="001D2BA0" w:rsidRDefault="00992AD1" w:rsidP="001D2BA0">
      <w:pPr>
        <w:spacing w:line="360" w:lineRule="auto"/>
        <w:rPr>
          <w:rFonts w:ascii="Arial" w:hAnsi="Arial" w:cs="Arial"/>
          <w:sz w:val="22"/>
          <w:szCs w:val="22"/>
        </w:rPr>
      </w:pPr>
    </w:p>
    <w:p w14:paraId="7EDFC4EE" w14:textId="6992DCA3" w:rsidR="00992AD1" w:rsidRPr="001D2BA0" w:rsidRDefault="00992AD1" w:rsidP="001D2BA0">
      <w:pPr>
        <w:spacing w:line="360" w:lineRule="auto"/>
        <w:rPr>
          <w:rFonts w:ascii="Arial" w:hAnsi="Arial" w:cs="Arial"/>
          <w:sz w:val="22"/>
          <w:szCs w:val="22"/>
        </w:rPr>
      </w:pPr>
    </w:p>
    <w:p w14:paraId="422754EC" w14:textId="79F1B74D" w:rsidR="00992AD1" w:rsidRPr="001D2BA0" w:rsidRDefault="00992AD1" w:rsidP="001D2BA0">
      <w:pPr>
        <w:spacing w:line="360" w:lineRule="auto"/>
        <w:rPr>
          <w:rFonts w:ascii="Arial" w:hAnsi="Arial" w:cs="Arial"/>
          <w:sz w:val="22"/>
          <w:szCs w:val="22"/>
        </w:rPr>
      </w:pPr>
    </w:p>
    <w:p w14:paraId="4911EF72" w14:textId="501BC699" w:rsidR="00992AD1" w:rsidRPr="001D2BA0" w:rsidRDefault="00992AD1" w:rsidP="001D2BA0">
      <w:pPr>
        <w:spacing w:line="360" w:lineRule="auto"/>
        <w:rPr>
          <w:rFonts w:ascii="Arial" w:hAnsi="Arial" w:cs="Arial"/>
          <w:sz w:val="22"/>
          <w:szCs w:val="22"/>
        </w:rPr>
      </w:pPr>
    </w:p>
    <w:p w14:paraId="76AA13D8" w14:textId="77777777" w:rsidR="00533E2C" w:rsidRPr="001D2BA0" w:rsidRDefault="00533E2C" w:rsidP="001D2BA0">
      <w:pPr>
        <w:spacing w:line="360" w:lineRule="auto"/>
        <w:rPr>
          <w:rFonts w:ascii="Arial" w:hAnsi="Arial" w:cs="Arial"/>
          <w:sz w:val="22"/>
          <w:szCs w:val="22"/>
        </w:rPr>
      </w:pPr>
    </w:p>
    <w:p w14:paraId="7D57FAA0" w14:textId="5A4DD325" w:rsidR="00992AD1" w:rsidRPr="001D2BA0" w:rsidRDefault="00533E2C" w:rsidP="001D2BA0">
      <w:pPr>
        <w:spacing w:line="360" w:lineRule="auto"/>
        <w:rPr>
          <w:rFonts w:ascii="Arial" w:hAnsi="Arial" w:cs="Arial"/>
          <w:sz w:val="22"/>
          <w:szCs w:val="22"/>
        </w:rPr>
      </w:pPr>
      <w:r w:rsidRPr="001D2BA0">
        <w:rPr>
          <w:rFonts w:ascii="Arial" w:hAnsi="Arial" w:cs="Arial"/>
          <w:sz w:val="22"/>
          <w:szCs w:val="22"/>
        </w:rPr>
        <w:t>I</w:t>
      </w:r>
      <w:r w:rsidR="00992AD1" w:rsidRPr="001D2BA0">
        <w:rPr>
          <w:rFonts w:ascii="Arial" w:hAnsi="Arial" w:cs="Arial"/>
          <w:sz w:val="22"/>
          <w:szCs w:val="22"/>
        </w:rPr>
        <w:t xml:space="preserve">ntroduction </w:t>
      </w:r>
    </w:p>
    <w:p w14:paraId="511DABB3" w14:textId="77777777" w:rsidR="00533E2C" w:rsidRPr="001D2BA0" w:rsidRDefault="00533E2C" w:rsidP="001D2BA0">
      <w:pPr>
        <w:spacing w:line="360" w:lineRule="auto"/>
        <w:rPr>
          <w:rFonts w:ascii="Arial" w:hAnsi="Arial" w:cs="Arial"/>
          <w:sz w:val="22"/>
          <w:szCs w:val="22"/>
        </w:rPr>
      </w:pPr>
    </w:p>
    <w:p w14:paraId="088FF67D" w14:textId="77777777" w:rsidR="00533E2C" w:rsidRPr="001D2BA0" w:rsidRDefault="00533E2C" w:rsidP="001D2BA0">
      <w:pPr>
        <w:spacing w:line="360" w:lineRule="auto"/>
        <w:rPr>
          <w:rFonts w:ascii="Arial" w:hAnsi="Arial" w:cs="Arial"/>
          <w:sz w:val="22"/>
          <w:szCs w:val="22"/>
        </w:rPr>
      </w:pPr>
    </w:p>
    <w:p w14:paraId="2B54B4FC" w14:textId="77777777" w:rsidR="00533E2C" w:rsidRPr="001D2BA0" w:rsidRDefault="00533E2C" w:rsidP="001D2BA0">
      <w:pPr>
        <w:spacing w:line="360" w:lineRule="auto"/>
        <w:rPr>
          <w:rFonts w:ascii="Arial" w:hAnsi="Arial" w:cs="Arial"/>
          <w:sz w:val="22"/>
          <w:szCs w:val="22"/>
        </w:rPr>
      </w:pPr>
    </w:p>
    <w:p w14:paraId="0F0ECD5E" w14:textId="073D502A" w:rsidR="00992AD1" w:rsidRPr="001D2BA0" w:rsidRDefault="005703B0" w:rsidP="001D2BA0">
      <w:pPr>
        <w:spacing w:line="360" w:lineRule="auto"/>
        <w:rPr>
          <w:rFonts w:ascii="Arial" w:hAnsi="Arial" w:cs="Arial"/>
          <w:sz w:val="22"/>
          <w:szCs w:val="22"/>
        </w:rPr>
      </w:pPr>
      <w:r w:rsidRPr="001D2BA0">
        <w:rPr>
          <w:rFonts w:ascii="Arial" w:hAnsi="Arial" w:cs="Arial"/>
          <w:sz w:val="22"/>
          <w:szCs w:val="22"/>
        </w:rPr>
        <w:t xml:space="preserve">This report is about </w:t>
      </w:r>
      <w:r w:rsidR="00634645" w:rsidRPr="001D2BA0">
        <w:rPr>
          <w:rFonts w:ascii="Arial" w:hAnsi="Arial" w:cs="Arial"/>
          <w:sz w:val="22"/>
          <w:szCs w:val="22"/>
        </w:rPr>
        <w:t xml:space="preserve">my reflection on skills that have been able to </w:t>
      </w:r>
      <w:r w:rsidR="006219D3">
        <w:rPr>
          <w:rFonts w:ascii="Arial" w:hAnsi="Arial" w:cs="Arial"/>
          <w:sz w:val="22"/>
          <w:szCs w:val="22"/>
        </w:rPr>
        <w:t>analyse my strengths</w:t>
      </w:r>
      <w:r w:rsidR="00F81282">
        <w:rPr>
          <w:rFonts w:ascii="Arial" w:hAnsi="Arial" w:cs="Arial"/>
          <w:sz w:val="22"/>
          <w:szCs w:val="22"/>
        </w:rPr>
        <w:t xml:space="preserve"> and weaknesses to improve </w:t>
      </w:r>
      <w:r w:rsidR="00062581">
        <w:rPr>
          <w:rFonts w:ascii="Arial" w:hAnsi="Arial" w:cs="Arial"/>
          <w:sz w:val="22"/>
          <w:szCs w:val="22"/>
        </w:rPr>
        <w:t xml:space="preserve">on </w:t>
      </w:r>
      <w:r w:rsidR="009F0249">
        <w:rPr>
          <w:rFonts w:ascii="Arial" w:hAnsi="Arial" w:cs="Arial"/>
          <w:sz w:val="22"/>
          <w:szCs w:val="22"/>
        </w:rPr>
        <w:t>these</w:t>
      </w:r>
      <w:r w:rsidR="00062581">
        <w:rPr>
          <w:rFonts w:ascii="Arial" w:hAnsi="Arial" w:cs="Arial"/>
          <w:sz w:val="22"/>
          <w:szCs w:val="22"/>
        </w:rPr>
        <w:t xml:space="preserve"> skills.</w:t>
      </w:r>
      <w:r w:rsidR="006219D3">
        <w:rPr>
          <w:rFonts w:ascii="Arial" w:hAnsi="Arial" w:cs="Arial"/>
          <w:sz w:val="22"/>
          <w:szCs w:val="22"/>
        </w:rPr>
        <w:t xml:space="preserve"> </w:t>
      </w:r>
      <w:r w:rsidRPr="001D2BA0">
        <w:rPr>
          <w:rFonts w:ascii="Arial" w:hAnsi="Arial" w:cs="Arial"/>
          <w:sz w:val="22"/>
          <w:szCs w:val="22"/>
        </w:rPr>
        <w:t xml:space="preserve">I will be using </w:t>
      </w:r>
      <w:r w:rsidR="001D2BA0" w:rsidRPr="001D2BA0">
        <w:rPr>
          <w:rFonts w:ascii="Arial" w:hAnsi="Arial" w:cs="Arial"/>
          <w:sz w:val="22"/>
          <w:szCs w:val="22"/>
        </w:rPr>
        <w:t>Kolb’s</w:t>
      </w:r>
      <w:r w:rsidRPr="001D2BA0">
        <w:rPr>
          <w:rFonts w:ascii="Arial" w:hAnsi="Arial" w:cs="Arial"/>
          <w:sz w:val="22"/>
          <w:szCs w:val="22"/>
        </w:rPr>
        <w:t xml:space="preserve"> model of reflection to examine and explain to examine and explain my learning process. I will </w:t>
      </w:r>
      <w:r w:rsidR="001D2BA0" w:rsidRPr="001D2BA0">
        <w:rPr>
          <w:rFonts w:ascii="Arial" w:hAnsi="Arial" w:cs="Arial"/>
          <w:sz w:val="22"/>
          <w:szCs w:val="22"/>
        </w:rPr>
        <w:t>discuss</w:t>
      </w:r>
      <w:r w:rsidRPr="001D2BA0">
        <w:rPr>
          <w:rFonts w:ascii="Arial" w:hAnsi="Arial" w:cs="Arial"/>
          <w:sz w:val="22"/>
          <w:szCs w:val="22"/>
        </w:rPr>
        <w:t xml:space="preserve"> time management, Academic writing, paraphrasing and referencing.</w:t>
      </w:r>
      <w:r w:rsidR="0043202D">
        <w:rPr>
          <w:rFonts w:ascii="Arial" w:hAnsi="Arial" w:cs="Arial"/>
          <w:sz w:val="22"/>
          <w:szCs w:val="22"/>
        </w:rPr>
        <w:t xml:space="preserve"> I hope </w:t>
      </w:r>
      <w:r w:rsidR="003E5CDA">
        <w:rPr>
          <w:rFonts w:ascii="Arial" w:hAnsi="Arial" w:cs="Arial"/>
          <w:sz w:val="22"/>
          <w:szCs w:val="22"/>
        </w:rPr>
        <w:t>to analyse what I need to improve on and the skills I excel in</w:t>
      </w:r>
      <w:r w:rsidR="00546131">
        <w:rPr>
          <w:rFonts w:ascii="Arial" w:hAnsi="Arial" w:cs="Arial"/>
          <w:sz w:val="22"/>
          <w:szCs w:val="22"/>
        </w:rPr>
        <w:t xml:space="preserve">. in addition to reflecting on the </w:t>
      </w:r>
      <w:r w:rsidR="00457E1A">
        <w:rPr>
          <w:rFonts w:ascii="Arial" w:hAnsi="Arial" w:cs="Arial"/>
          <w:sz w:val="22"/>
          <w:szCs w:val="22"/>
        </w:rPr>
        <w:t>subjects and feedback received during class.</w:t>
      </w:r>
    </w:p>
    <w:p w14:paraId="7D218D19" w14:textId="0B2EF6DD" w:rsidR="005703B0" w:rsidRPr="001D2BA0" w:rsidRDefault="005703B0" w:rsidP="001D2BA0">
      <w:pPr>
        <w:spacing w:line="360" w:lineRule="auto"/>
        <w:rPr>
          <w:rFonts w:ascii="Arial" w:hAnsi="Arial" w:cs="Arial"/>
          <w:sz w:val="22"/>
          <w:szCs w:val="22"/>
        </w:rPr>
      </w:pPr>
    </w:p>
    <w:p w14:paraId="23C13CA7" w14:textId="47408744" w:rsidR="005703B0" w:rsidRPr="001D2BA0" w:rsidRDefault="005703B0" w:rsidP="001D2BA0">
      <w:pPr>
        <w:spacing w:line="360" w:lineRule="auto"/>
        <w:rPr>
          <w:rFonts w:ascii="Arial" w:hAnsi="Arial" w:cs="Arial"/>
          <w:sz w:val="22"/>
          <w:szCs w:val="22"/>
        </w:rPr>
      </w:pPr>
    </w:p>
    <w:p w14:paraId="1192292D" w14:textId="2F426549" w:rsidR="005703B0" w:rsidRPr="001D2BA0" w:rsidRDefault="005703B0" w:rsidP="001D2BA0">
      <w:pPr>
        <w:spacing w:line="360" w:lineRule="auto"/>
        <w:rPr>
          <w:rFonts w:ascii="Arial" w:hAnsi="Arial" w:cs="Arial"/>
          <w:sz w:val="22"/>
          <w:szCs w:val="22"/>
        </w:rPr>
      </w:pPr>
    </w:p>
    <w:p w14:paraId="2134755E" w14:textId="74875470" w:rsidR="005703B0" w:rsidRPr="001D2BA0" w:rsidRDefault="005703B0" w:rsidP="001D2BA0">
      <w:pPr>
        <w:spacing w:line="360" w:lineRule="auto"/>
        <w:rPr>
          <w:rFonts w:ascii="Arial" w:hAnsi="Arial" w:cs="Arial"/>
          <w:sz w:val="22"/>
          <w:szCs w:val="22"/>
        </w:rPr>
      </w:pPr>
    </w:p>
    <w:p w14:paraId="06BF3CDC" w14:textId="718E743F" w:rsidR="005703B0" w:rsidRPr="001D2BA0" w:rsidRDefault="005703B0" w:rsidP="001D2BA0">
      <w:pPr>
        <w:spacing w:line="360" w:lineRule="auto"/>
        <w:rPr>
          <w:rFonts w:ascii="Arial" w:hAnsi="Arial" w:cs="Arial"/>
          <w:sz w:val="22"/>
          <w:szCs w:val="22"/>
        </w:rPr>
      </w:pPr>
    </w:p>
    <w:p w14:paraId="010E9B2A" w14:textId="28633A8E" w:rsidR="005703B0" w:rsidRPr="001D2BA0" w:rsidRDefault="005703B0" w:rsidP="001D2BA0">
      <w:pPr>
        <w:spacing w:line="360" w:lineRule="auto"/>
        <w:rPr>
          <w:rFonts w:ascii="Arial" w:hAnsi="Arial" w:cs="Arial"/>
          <w:sz w:val="22"/>
          <w:szCs w:val="22"/>
        </w:rPr>
      </w:pPr>
    </w:p>
    <w:p w14:paraId="01CA1815" w14:textId="410A88FA" w:rsidR="005703B0" w:rsidRPr="001D2BA0" w:rsidRDefault="005703B0" w:rsidP="001D2BA0">
      <w:pPr>
        <w:spacing w:line="360" w:lineRule="auto"/>
        <w:rPr>
          <w:rFonts w:ascii="Arial" w:hAnsi="Arial" w:cs="Arial"/>
          <w:sz w:val="22"/>
          <w:szCs w:val="22"/>
        </w:rPr>
      </w:pPr>
    </w:p>
    <w:p w14:paraId="4C35A884" w14:textId="418E9FE7" w:rsidR="005703B0" w:rsidRPr="001D2BA0" w:rsidRDefault="005703B0" w:rsidP="001D2BA0">
      <w:pPr>
        <w:spacing w:line="360" w:lineRule="auto"/>
        <w:rPr>
          <w:rFonts w:ascii="Arial" w:hAnsi="Arial" w:cs="Arial"/>
          <w:sz w:val="22"/>
          <w:szCs w:val="22"/>
        </w:rPr>
      </w:pPr>
    </w:p>
    <w:p w14:paraId="1799337E" w14:textId="6B5922B1" w:rsidR="005703B0" w:rsidRPr="001D2BA0" w:rsidRDefault="005703B0" w:rsidP="001D2BA0">
      <w:pPr>
        <w:spacing w:line="360" w:lineRule="auto"/>
        <w:rPr>
          <w:rFonts w:ascii="Arial" w:hAnsi="Arial" w:cs="Arial"/>
          <w:sz w:val="22"/>
          <w:szCs w:val="22"/>
        </w:rPr>
      </w:pPr>
    </w:p>
    <w:p w14:paraId="5594C9CC" w14:textId="480E8DB8" w:rsidR="005703B0" w:rsidRPr="001D2BA0" w:rsidRDefault="005703B0" w:rsidP="001D2BA0">
      <w:pPr>
        <w:spacing w:line="360" w:lineRule="auto"/>
        <w:rPr>
          <w:rFonts w:ascii="Arial" w:hAnsi="Arial" w:cs="Arial"/>
          <w:sz w:val="22"/>
          <w:szCs w:val="22"/>
        </w:rPr>
      </w:pPr>
    </w:p>
    <w:p w14:paraId="715FBA49" w14:textId="007A78B0" w:rsidR="005703B0" w:rsidRPr="001D2BA0" w:rsidRDefault="005703B0" w:rsidP="001D2BA0">
      <w:pPr>
        <w:spacing w:line="360" w:lineRule="auto"/>
        <w:rPr>
          <w:rFonts w:ascii="Arial" w:hAnsi="Arial" w:cs="Arial"/>
          <w:sz w:val="22"/>
          <w:szCs w:val="22"/>
        </w:rPr>
      </w:pPr>
    </w:p>
    <w:p w14:paraId="75749648" w14:textId="14B637A7" w:rsidR="005703B0" w:rsidRPr="001D2BA0" w:rsidRDefault="005703B0" w:rsidP="001D2BA0">
      <w:pPr>
        <w:spacing w:line="360" w:lineRule="auto"/>
        <w:rPr>
          <w:rFonts w:ascii="Arial" w:hAnsi="Arial" w:cs="Arial"/>
          <w:sz w:val="22"/>
          <w:szCs w:val="22"/>
        </w:rPr>
      </w:pPr>
    </w:p>
    <w:p w14:paraId="2D81CB79" w14:textId="77777777" w:rsidR="005703B0" w:rsidRPr="001D2BA0" w:rsidRDefault="005703B0" w:rsidP="001D2BA0">
      <w:pPr>
        <w:spacing w:line="360" w:lineRule="auto"/>
        <w:rPr>
          <w:rFonts w:ascii="Arial" w:hAnsi="Arial" w:cs="Arial"/>
          <w:sz w:val="22"/>
          <w:szCs w:val="22"/>
        </w:rPr>
      </w:pPr>
    </w:p>
    <w:p w14:paraId="5A0FAFD4" w14:textId="77777777" w:rsidR="00992AD1" w:rsidRPr="001D2BA0" w:rsidRDefault="00992AD1" w:rsidP="001D2BA0">
      <w:pPr>
        <w:spacing w:line="360" w:lineRule="auto"/>
        <w:rPr>
          <w:rFonts w:ascii="Arial" w:hAnsi="Arial" w:cs="Arial"/>
          <w:sz w:val="22"/>
          <w:szCs w:val="22"/>
        </w:rPr>
      </w:pPr>
    </w:p>
    <w:p w14:paraId="722FA6AD" w14:textId="77777777" w:rsidR="00992AD1" w:rsidRPr="001D2BA0" w:rsidRDefault="00992AD1" w:rsidP="001D2BA0">
      <w:pPr>
        <w:spacing w:line="360" w:lineRule="auto"/>
        <w:rPr>
          <w:rFonts w:ascii="Arial" w:hAnsi="Arial" w:cs="Arial"/>
          <w:sz w:val="22"/>
          <w:szCs w:val="22"/>
        </w:rPr>
      </w:pPr>
    </w:p>
    <w:p w14:paraId="6CA06754" w14:textId="77777777" w:rsidR="00992AD1" w:rsidRPr="001D2BA0" w:rsidRDefault="00992AD1" w:rsidP="001D2BA0">
      <w:pPr>
        <w:spacing w:line="360" w:lineRule="auto"/>
        <w:rPr>
          <w:rFonts w:ascii="Arial" w:hAnsi="Arial" w:cs="Arial"/>
          <w:sz w:val="22"/>
          <w:szCs w:val="22"/>
        </w:rPr>
      </w:pPr>
    </w:p>
    <w:p w14:paraId="4D7A6FC3" w14:textId="77777777" w:rsidR="00992AD1" w:rsidRPr="001D2BA0" w:rsidRDefault="00992AD1" w:rsidP="001D2BA0">
      <w:pPr>
        <w:spacing w:line="360" w:lineRule="auto"/>
        <w:rPr>
          <w:rFonts w:ascii="Arial" w:hAnsi="Arial" w:cs="Arial"/>
          <w:sz w:val="22"/>
          <w:szCs w:val="22"/>
        </w:rPr>
      </w:pPr>
    </w:p>
    <w:p w14:paraId="4288B1E0" w14:textId="77777777" w:rsidR="00992AD1" w:rsidRPr="001D2BA0" w:rsidRDefault="00992AD1" w:rsidP="001D2BA0">
      <w:pPr>
        <w:spacing w:line="360" w:lineRule="auto"/>
        <w:rPr>
          <w:rFonts w:ascii="Arial" w:hAnsi="Arial" w:cs="Arial"/>
          <w:sz w:val="22"/>
          <w:szCs w:val="22"/>
        </w:rPr>
      </w:pPr>
    </w:p>
    <w:p w14:paraId="13DFBE28" w14:textId="77777777" w:rsidR="00992AD1" w:rsidRPr="001D2BA0" w:rsidRDefault="00992AD1" w:rsidP="001D2BA0">
      <w:pPr>
        <w:spacing w:line="360" w:lineRule="auto"/>
        <w:rPr>
          <w:rFonts w:ascii="Arial" w:hAnsi="Arial" w:cs="Arial"/>
          <w:sz w:val="22"/>
          <w:szCs w:val="22"/>
        </w:rPr>
      </w:pPr>
    </w:p>
    <w:p w14:paraId="471E4965" w14:textId="77777777" w:rsidR="00992AD1" w:rsidRPr="001D2BA0" w:rsidRDefault="00992AD1" w:rsidP="001D2BA0">
      <w:pPr>
        <w:spacing w:line="360" w:lineRule="auto"/>
        <w:rPr>
          <w:rFonts w:ascii="Arial" w:hAnsi="Arial" w:cs="Arial"/>
          <w:sz w:val="22"/>
          <w:szCs w:val="22"/>
        </w:rPr>
      </w:pPr>
    </w:p>
    <w:p w14:paraId="431B6A34" w14:textId="77777777" w:rsidR="00992AD1" w:rsidRPr="001D2BA0" w:rsidRDefault="00992AD1" w:rsidP="001D2BA0">
      <w:pPr>
        <w:spacing w:line="360" w:lineRule="auto"/>
        <w:rPr>
          <w:rFonts w:ascii="Arial" w:hAnsi="Arial" w:cs="Arial"/>
          <w:sz w:val="22"/>
          <w:szCs w:val="22"/>
        </w:rPr>
      </w:pPr>
    </w:p>
    <w:p w14:paraId="03FCBA4D" w14:textId="77777777" w:rsidR="00992AD1" w:rsidRPr="001D2BA0" w:rsidRDefault="00992AD1" w:rsidP="001D2BA0">
      <w:pPr>
        <w:spacing w:line="360" w:lineRule="auto"/>
        <w:rPr>
          <w:rFonts w:ascii="Arial" w:hAnsi="Arial" w:cs="Arial"/>
          <w:sz w:val="22"/>
          <w:szCs w:val="22"/>
        </w:rPr>
      </w:pPr>
    </w:p>
    <w:p w14:paraId="09BCF4D0" w14:textId="77777777" w:rsidR="00992AD1" w:rsidRPr="001D2BA0" w:rsidRDefault="00992AD1" w:rsidP="001D2BA0">
      <w:pPr>
        <w:spacing w:line="360" w:lineRule="auto"/>
        <w:rPr>
          <w:rFonts w:ascii="Arial" w:hAnsi="Arial" w:cs="Arial"/>
          <w:sz w:val="22"/>
          <w:szCs w:val="22"/>
        </w:rPr>
      </w:pPr>
    </w:p>
    <w:p w14:paraId="11B83D35" w14:textId="77777777" w:rsidR="003403A1" w:rsidRDefault="003403A1" w:rsidP="003403A1">
      <w:pPr>
        <w:spacing w:line="360" w:lineRule="auto"/>
        <w:rPr>
          <w:rFonts w:ascii="Arial" w:hAnsi="Arial" w:cs="Arial"/>
          <w:sz w:val="22"/>
          <w:szCs w:val="22"/>
        </w:rPr>
      </w:pPr>
    </w:p>
    <w:p w14:paraId="51C1B8A6" w14:textId="4FEB5211" w:rsidR="005703B0" w:rsidRPr="001D2BA0" w:rsidRDefault="001D2BA0" w:rsidP="003403A1">
      <w:pPr>
        <w:spacing w:line="360" w:lineRule="auto"/>
        <w:jc w:val="center"/>
        <w:rPr>
          <w:rFonts w:ascii="Arial" w:hAnsi="Arial" w:cs="Arial"/>
          <w:b/>
          <w:bCs/>
          <w:sz w:val="22"/>
          <w:szCs w:val="22"/>
          <w:u w:val="single"/>
        </w:rPr>
      </w:pPr>
      <w:r w:rsidRPr="001D2BA0">
        <w:rPr>
          <w:rFonts w:ascii="Arial" w:hAnsi="Arial" w:cs="Arial"/>
          <w:b/>
          <w:bCs/>
          <w:sz w:val="22"/>
          <w:szCs w:val="22"/>
          <w:u w:val="single"/>
        </w:rPr>
        <w:t>Time management</w:t>
      </w:r>
    </w:p>
    <w:p w14:paraId="10EC94C1" w14:textId="77777777" w:rsidR="005703B0" w:rsidRPr="001D2BA0" w:rsidRDefault="005703B0" w:rsidP="001D2BA0">
      <w:pPr>
        <w:spacing w:line="360" w:lineRule="auto"/>
        <w:rPr>
          <w:rFonts w:ascii="Arial" w:hAnsi="Arial" w:cs="Arial"/>
          <w:sz w:val="22"/>
          <w:szCs w:val="22"/>
        </w:rPr>
      </w:pPr>
    </w:p>
    <w:p w14:paraId="04597B1F" w14:textId="77777777" w:rsidR="005703B0" w:rsidRPr="001D2BA0" w:rsidRDefault="005703B0" w:rsidP="001D2BA0">
      <w:pPr>
        <w:spacing w:line="360" w:lineRule="auto"/>
        <w:rPr>
          <w:rFonts w:ascii="Arial" w:hAnsi="Arial" w:cs="Arial"/>
          <w:sz w:val="22"/>
          <w:szCs w:val="22"/>
        </w:rPr>
      </w:pPr>
    </w:p>
    <w:p w14:paraId="1FE92070" w14:textId="027DC0D2" w:rsidR="00533E2C" w:rsidRDefault="008E192D" w:rsidP="001D2BA0">
      <w:pPr>
        <w:spacing w:line="360" w:lineRule="auto"/>
        <w:rPr>
          <w:rFonts w:ascii="Arial" w:hAnsi="Arial" w:cs="Arial"/>
          <w:sz w:val="22"/>
          <w:szCs w:val="22"/>
        </w:rPr>
      </w:pPr>
      <w:r w:rsidRPr="001D2BA0">
        <w:rPr>
          <w:rFonts w:ascii="Arial" w:hAnsi="Arial" w:cs="Arial"/>
          <w:sz w:val="22"/>
          <w:szCs w:val="22"/>
        </w:rPr>
        <w:t xml:space="preserve">Time management </w:t>
      </w:r>
      <w:r w:rsidR="00612E94" w:rsidRPr="001D2BA0">
        <w:rPr>
          <w:rFonts w:ascii="Arial" w:hAnsi="Arial" w:cs="Arial"/>
          <w:sz w:val="22"/>
          <w:szCs w:val="22"/>
        </w:rPr>
        <w:t>is the organising and prioritising of your time between specific activities.</w:t>
      </w:r>
      <w:r w:rsidR="0086413D" w:rsidRPr="001D2BA0">
        <w:rPr>
          <w:rFonts w:ascii="Arial" w:hAnsi="Arial" w:cs="Arial"/>
          <w:sz w:val="22"/>
          <w:szCs w:val="22"/>
        </w:rPr>
        <w:t xml:space="preserve"> This skill is needed, because it help</w:t>
      </w:r>
      <w:r w:rsidR="00690160" w:rsidRPr="001D2BA0">
        <w:rPr>
          <w:rFonts w:ascii="Arial" w:hAnsi="Arial" w:cs="Arial"/>
          <w:sz w:val="22"/>
          <w:szCs w:val="22"/>
        </w:rPr>
        <w:t xml:space="preserve">ed </w:t>
      </w:r>
      <w:r w:rsidR="0086413D" w:rsidRPr="001D2BA0">
        <w:rPr>
          <w:rFonts w:ascii="Arial" w:hAnsi="Arial" w:cs="Arial"/>
          <w:sz w:val="22"/>
          <w:szCs w:val="22"/>
        </w:rPr>
        <w:t>me to become more reliable and organised in my daily life.</w:t>
      </w:r>
      <w:r w:rsidR="00951649" w:rsidRPr="001D2BA0">
        <w:rPr>
          <w:rFonts w:ascii="Arial" w:hAnsi="Arial" w:cs="Arial"/>
          <w:sz w:val="22"/>
          <w:szCs w:val="22"/>
        </w:rPr>
        <w:t xml:space="preserve"> There are many activities that take a great deal of time in my life for instance, lectures, family,</w:t>
      </w:r>
      <w:r w:rsidR="00951649" w:rsidRPr="001D2BA0">
        <w:rPr>
          <w:rFonts w:ascii="Arial" w:hAnsi="Arial" w:cs="Arial"/>
          <w:sz w:val="22"/>
          <w:szCs w:val="22"/>
          <w:lang w:val="en-US"/>
        </w:rPr>
        <w:t xml:space="preserve"> pastime, sleep etc.</w:t>
      </w:r>
      <w:r w:rsidR="00951649" w:rsidRPr="001D2BA0">
        <w:rPr>
          <w:rFonts w:ascii="Arial" w:hAnsi="Arial" w:cs="Arial"/>
          <w:sz w:val="22"/>
          <w:szCs w:val="22"/>
        </w:rPr>
        <w:t xml:space="preserve"> </w:t>
      </w:r>
    </w:p>
    <w:p w14:paraId="2D5ADE34" w14:textId="5AC21D99" w:rsidR="00382260" w:rsidRPr="001D2BA0" w:rsidRDefault="003420F6" w:rsidP="001D2BA0">
      <w:pPr>
        <w:spacing w:line="360" w:lineRule="auto"/>
        <w:rPr>
          <w:rFonts w:ascii="Arial" w:hAnsi="Arial" w:cs="Arial"/>
          <w:sz w:val="22"/>
          <w:szCs w:val="22"/>
        </w:rPr>
      </w:pPr>
      <w:r>
        <w:rPr>
          <w:rFonts w:ascii="Arial" w:hAnsi="Arial" w:cs="Arial"/>
          <w:sz w:val="22"/>
          <w:szCs w:val="22"/>
        </w:rPr>
        <w:t>“</w:t>
      </w:r>
      <w:r w:rsidR="00382260">
        <w:rPr>
          <w:rFonts w:ascii="Arial" w:hAnsi="Arial" w:cs="Arial"/>
          <w:sz w:val="22"/>
          <w:szCs w:val="22"/>
        </w:rPr>
        <w:t xml:space="preserve">The key </w:t>
      </w:r>
      <w:r w:rsidR="00D018A4">
        <w:rPr>
          <w:rFonts w:ascii="Arial" w:hAnsi="Arial" w:cs="Arial"/>
          <w:sz w:val="22"/>
          <w:szCs w:val="22"/>
        </w:rPr>
        <w:t>to reaching high levels of performance and productiv</w:t>
      </w:r>
      <w:r w:rsidR="00252886">
        <w:rPr>
          <w:rFonts w:ascii="Arial" w:hAnsi="Arial" w:cs="Arial"/>
          <w:sz w:val="22"/>
          <w:szCs w:val="22"/>
        </w:rPr>
        <w:t xml:space="preserve">ity is to develop the lifelong habit </w:t>
      </w:r>
      <w:r w:rsidR="007A4F41">
        <w:rPr>
          <w:rFonts w:ascii="Arial" w:hAnsi="Arial" w:cs="Arial"/>
          <w:sz w:val="22"/>
          <w:szCs w:val="22"/>
        </w:rPr>
        <w:t>of tackling your major task first thing each morning</w:t>
      </w:r>
      <w:r>
        <w:rPr>
          <w:rFonts w:ascii="Arial" w:hAnsi="Arial" w:cs="Arial"/>
          <w:sz w:val="22"/>
          <w:szCs w:val="22"/>
        </w:rPr>
        <w:t>” Tracy,</w:t>
      </w:r>
      <w:r w:rsidR="006B3EA9">
        <w:rPr>
          <w:rFonts w:ascii="Arial" w:hAnsi="Arial" w:cs="Arial"/>
          <w:sz w:val="22"/>
          <w:szCs w:val="22"/>
        </w:rPr>
        <w:t>2016</w:t>
      </w:r>
    </w:p>
    <w:p w14:paraId="64D78F82" w14:textId="77777777" w:rsidR="00533E2C" w:rsidRPr="001D2BA0" w:rsidRDefault="00533E2C" w:rsidP="001D2BA0">
      <w:pPr>
        <w:spacing w:line="360" w:lineRule="auto"/>
        <w:rPr>
          <w:rFonts w:ascii="Arial" w:hAnsi="Arial" w:cs="Arial"/>
          <w:sz w:val="22"/>
          <w:szCs w:val="22"/>
        </w:rPr>
      </w:pPr>
    </w:p>
    <w:p w14:paraId="46EDB273" w14:textId="2B933747" w:rsidR="00533E2C" w:rsidRPr="001D2BA0" w:rsidRDefault="001D2BA0" w:rsidP="001D2BA0">
      <w:pPr>
        <w:spacing w:line="360" w:lineRule="auto"/>
        <w:rPr>
          <w:rFonts w:ascii="Arial" w:hAnsi="Arial" w:cs="Arial"/>
          <w:sz w:val="22"/>
          <w:szCs w:val="22"/>
        </w:rPr>
      </w:pPr>
      <w:r w:rsidRPr="001D2BA0">
        <w:rPr>
          <w:rFonts w:ascii="Arial" w:hAnsi="Arial" w:cs="Arial"/>
          <w:b/>
          <w:bCs/>
          <w:sz w:val="22"/>
          <w:szCs w:val="22"/>
        </w:rPr>
        <w:t>Concrete experience:</w:t>
      </w:r>
      <w:r w:rsidRPr="001D2BA0">
        <w:rPr>
          <w:rFonts w:ascii="Arial" w:hAnsi="Arial" w:cs="Arial"/>
          <w:sz w:val="22"/>
          <w:szCs w:val="22"/>
        </w:rPr>
        <w:t xml:space="preserve"> </w:t>
      </w:r>
      <w:r w:rsidR="00951649" w:rsidRPr="001D2BA0">
        <w:rPr>
          <w:rFonts w:ascii="Arial" w:hAnsi="Arial" w:cs="Arial"/>
          <w:sz w:val="22"/>
          <w:szCs w:val="22"/>
        </w:rPr>
        <w:t xml:space="preserve">During the module the lecturer introduced the class to </w:t>
      </w:r>
      <w:r w:rsidR="009D7E28" w:rsidRPr="001D2BA0">
        <w:rPr>
          <w:rFonts w:ascii="Arial" w:hAnsi="Arial" w:cs="Arial"/>
          <w:sz w:val="22"/>
          <w:szCs w:val="22"/>
        </w:rPr>
        <w:t>a method that is used to sort out task</w:t>
      </w:r>
      <w:r w:rsidR="00197EAF" w:rsidRPr="001D2BA0">
        <w:rPr>
          <w:rFonts w:ascii="Arial" w:hAnsi="Arial" w:cs="Arial"/>
          <w:sz w:val="22"/>
          <w:szCs w:val="22"/>
        </w:rPr>
        <w:t>s</w:t>
      </w:r>
      <w:r w:rsidR="009D7E28" w:rsidRPr="001D2BA0">
        <w:rPr>
          <w:rFonts w:ascii="Arial" w:hAnsi="Arial" w:cs="Arial"/>
          <w:sz w:val="22"/>
          <w:szCs w:val="22"/>
        </w:rPr>
        <w:t xml:space="preserve"> for the day which is called </w:t>
      </w:r>
      <w:r w:rsidR="00951649" w:rsidRPr="001D2BA0">
        <w:rPr>
          <w:rFonts w:ascii="Arial" w:hAnsi="Arial" w:cs="Arial"/>
          <w:sz w:val="22"/>
          <w:szCs w:val="22"/>
        </w:rPr>
        <w:t>the Eisenhower Method which</w:t>
      </w:r>
      <w:r w:rsidR="00732263" w:rsidRPr="001D2BA0">
        <w:rPr>
          <w:rFonts w:ascii="Arial" w:hAnsi="Arial" w:cs="Arial"/>
          <w:sz w:val="22"/>
          <w:szCs w:val="22"/>
        </w:rPr>
        <w:t xml:space="preserve"> </w:t>
      </w:r>
      <w:r w:rsidR="009D7E28" w:rsidRPr="001D2BA0">
        <w:rPr>
          <w:rFonts w:ascii="Arial" w:hAnsi="Arial" w:cs="Arial"/>
          <w:sz w:val="22"/>
          <w:szCs w:val="22"/>
        </w:rPr>
        <w:t>“</w:t>
      </w:r>
      <w:r w:rsidR="00197EAF" w:rsidRPr="001D2BA0">
        <w:rPr>
          <w:rFonts w:ascii="Arial" w:hAnsi="Arial" w:cs="Arial"/>
          <w:color w:val="000000"/>
          <w:sz w:val="22"/>
          <w:szCs w:val="22"/>
          <w:shd w:val="clear" w:color="auto" w:fill="FFFFFF"/>
        </w:rPr>
        <w:t>h</w:t>
      </w:r>
      <w:r w:rsidR="009D7E28" w:rsidRPr="001D2BA0">
        <w:rPr>
          <w:rFonts w:ascii="Arial" w:hAnsi="Arial" w:cs="Arial"/>
          <w:color w:val="000000"/>
          <w:sz w:val="22"/>
          <w:szCs w:val="22"/>
          <w:shd w:val="clear" w:color="auto" w:fill="FFFFFF"/>
        </w:rPr>
        <w:t>elps</w:t>
      </w:r>
      <w:r w:rsidR="00732263" w:rsidRPr="001D2BA0">
        <w:rPr>
          <w:rFonts w:ascii="Arial" w:hAnsi="Arial" w:cs="Arial"/>
          <w:color w:val="000000"/>
          <w:sz w:val="22"/>
          <w:szCs w:val="22"/>
          <w:shd w:val="clear" w:color="auto" w:fill="FFFFFF"/>
        </w:rPr>
        <w:t xml:space="preserve"> you decide which action you should or shouldn't do. It aids you to divide actions into one of four categories. The quadrants are divided by importance and urgency.</w:t>
      </w:r>
      <w:r w:rsidR="00732263" w:rsidRPr="001D2BA0">
        <w:rPr>
          <w:rFonts w:ascii="Arial" w:hAnsi="Arial" w:cs="Arial"/>
          <w:color w:val="202122"/>
          <w:sz w:val="22"/>
          <w:szCs w:val="22"/>
          <w:shd w:val="clear" w:color="auto" w:fill="FFFFFF"/>
        </w:rPr>
        <w:t>”</w:t>
      </w:r>
      <w:r w:rsidR="00732263" w:rsidRPr="001D2BA0">
        <w:rPr>
          <w:rFonts w:ascii="Arial" w:hAnsi="Arial" w:cs="Arial"/>
          <w:sz w:val="22"/>
          <w:szCs w:val="22"/>
        </w:rPr>
        <w:t xml:space="preserve"> (Demian, 2014). This method </w:t>
      </w:r>
      <w:r w:rsidRPr="001D2BA0">
        <w:rPr>
          <w:rFonts w:ascii="Arial" w:hAnsi="Arial" w:cs="Arial"/>
          <w:sz w:val="22"/>
          <w:szCs w:val="22"/>
        </w:rPr>
        <w:t>has what</w:t>
      </w:r>
      <w:r w:rsidR="00FB31F6" w:rsidRPr="001D2BA0">
        <w:rPr>
          <w:rFonts w:ascii="Arial" w:hAnsi="Arial" w:cs="Arial"/>
          <w:sz w:val="22"/>
          <w:szCs w:val="22"/>
        </w:rPr>
        <w:t xml:space="preserve"> was more important and isn’t that important.</w:t>
      </w:r>
      <w:r w:rsidR="0086413D" w:rsidRPr="001D2BA0">
        <w:rPr>
          <w:rFonts w:ascii="Arial" w:hAnsi="Arial" w:cs="Arial"/>
          <w:sz w:val="22"/>
          <w:szCs w:val="22"/>
        </w:rPr>
        <w:t xml:space="preserve"> </w:t>
      </w:r>
    </w:p>
    <w:p w14:paraId="4DBFA844" w14:textId="77777777" w:rsidR="00533E2C" w:rsidRPr="001D2BA0" w:rsidRDefault="00533E2C" w:rsidP="001D2BA0">
      <w:pPr>
        <w:spacing w:line="360" w:lineRule="auto"/>
        <w:rPr>
          <w:rFonts w:ascii="Arial" w:hAnsi="Arial" w:cs="Arial"/>
          <w:sz w:val="22"/>
          <w:szCs w:val="22"/>
        </w:rPr>
      </w:pPr>
    </w:p>
    <w:p w14:paraId="36086579" w14:textId="77777777" w:rsidR="00533E2C" w:rsidRPr="001D2BA0" w:rsidRDefault="00533E2C" w:rsidP="001D2BA0">
      <w:pPr>
        <w:spacing w:line="360" w:lineRule="auto"/>
        <w:rPr>
          <w:rFonts w:ascii="Arial" w:hAnsi="Arial" w:cs="Arial"/>
          <w:sz w:val="22"/>
          <w:szCs w:val="22"/>
        </w:rPr>
      </w:pPr>
      <w:r w:rsidRPr="001D2BA0">
        <w:rPr>
          <w:rFonts w:ascii="Arial" w:hAnsi="Arial" w:cs="Arial"/>
          <w:b/>
          <w:bCs/>
          <w:sz w:val="22"/>
          <w:szCs w:val="22"/>
        </w:rPr>
        <w:t>Active experimentation:</w:t>
      </w:r>
      <w:r w:rsidRPr="001D2BA0">
        <w:rPr>
          <w:rFonts w:ascii="Arial" w:hAnsi="Arial" w:cs="Arial"/>
          <w:sz w:val="22"/>
          <w:szCs w:val="22"/>
        </w:rPr>
        <w:t xml:space="preserve"> </w:t>
      </w:r>
      <w:r w:rsidR="0086413D" w:rsidRPr="001D2BA0">
        <w:rPr>
          <w:rFonts w:ascii="Arial" w:hAnsi="Arial" w:cs="Arial"/>
          <w:sz w:val="22"/>
          <w:szCs w:val="22"/>
        </w:rPr>
        <w:t>Time management may seem hard to comprehend but with the right motivation, I’ve managed my time effectively and was</w:t>
      </w:r>
      <w:r w:rsidR="00DD3C15" w:rsidRPr="001D2BA0">
        <w:rPr>
          <w:rFonts w:ascii="Arial" w:hAnsi="Arial" w:cs="Arial"/>
          <w:sz w:val="22"/>
          <w:szCs w:val="22"/>
        </w:rPr>
        <w:t xml:space="preserve"> able to change my daily life for the better whilst enforcing healthy habits for example, reading for at least half an hour a day, completing assignments on time, working out etc.</w:t>
      </w:r>
      <w:r w:rsidR="009D7E28" w:rsidRPr="001D2BA0">
        <w:rPr>
          <w:rFonts w:ascii="Arial" w:hAnsi="Arial" w:cs="Arial"/>
          <w:sz w:val="22"/>
          <w:szCs w:val="22"/>
        </w:rPr>
        <w:t xml:space="preserve"> </w:t>
      </w:r>
    </w:p>
    <w:p w14:paraId="060DFFDC" w14:textId="77777777" w:rsidR="00533E2C" w:rsidRPr="001D2BA0" w:rsidRDefault="00533E2C" w:rsidP="001D2BA0">
      <w:pPr>
        <w:spacing w:line="360" w:lineRule="auto"/>
        <w:rPr>
          <w:rFonts w:ascii="Arial" w:hAnsi="Arial" w:cs="Arial"/>
          <w:sz w:val="22"/>
          <w:szCs w:val="22"/>
        </w:rPr>
      </w:pPr>
    </w:p>
    <w:p w14:paraId="6682EA58" w14:textId="538C1200" w:rsidR="00533E2C" w:rsidRPr="001D2BA0" w:rsidRDefault="00533E2C" w:rsidP="001D2BA0">
      <w:pPr>
        <w:spacing w:line="360" w:lineRule="auto"/>
        <w:rPr>
          <w:rFonts w:ascii="Arial" w:hAnsi="Arial" w:cs="Arial"/>
          <w:sz w:val="22"/>
          <w:szCs w:val="22"/>
        </w:rPr>
      </w:pPr>
      <w:r w:rsidRPr="001D2BA0">
        <w:rPr>
          <w:rFonts w:ascii="Arial" w:hAnsi="Arial" w:cs="Arial"/>
          <w:b/>
          <w:bCs/>
          <w:sz w:val="22"/>
          <w:szCs w:val="22"/>
        </w:rPr>
        <w:t>Reflective observation:</w:t>
      </w:r>
      <w:r w:rsidRPr="001D2BA0">
        <w:rPr>
          <w:rFonts w:ascii="Arial" w:hAnsi="Arial" w:cs="Arial"/>
          <w:sz w:val="22"/>
          <w:szCs w:val="22"/>
        </w:rPr>
        <w:t xml:space="preserve"> I’ve</w:t>
      </w:r>
      <w:r w:rsidR="009D7E28" w:rsidRPr="001D2BA0">
        <w:rPr>
          <w:rFonts w:ascii="Arial" w:hAnsi="Arial" w:cs="Arial"/>
          <w:sz w:val="22"/>
          <w:szCs w:val="22"/>
        </w:rPr>
        <w:t xml:space="preserve"> learned that the basic </w:t>
      </w:r>
      <w:r w:rsidR="00690160" w:rsidRPr="001D2BA0">
        <w:rPr>
          <w:rFonts w:ascii="Arial" w:hAnsi="Arial" w:cs="Arial"/>
          <w:sz w:val="22"/>
          <w:szCs w:val="22"/>
        </w:rPr>
        <w:t>principle</w:t>
      </w:r>
      <w:r w:rsidR="009D7E28" w:rsidRPr="001D2BA0">
        <w:rPr>
          <w:rFonts w:ascii="Arial" w:hAnsi="Arial" w:cs="Arial"/>
          <w:sz w:val="22"/>
          <w:szCs w:val="22"/>
        </w:rPr>
        <w:t xml:space="preserve"> of managing time efficiently is directing your efforts to what is most important and </w:t>
      </w:r>
      <w:r w:rsidR="00690160" w:rsidRPr="001D2BA0">
        <w:rPr>
          <w:rFonts w:ascii="Arial" w:hAnsi="Arial" w:cs="Arial"/>
          <w:sz w:val="22"/>
          <w:szCs w:val="22"/>
        </w:rPr>
        <w:t>effective,</w:t>
      </w:r>
      <w:r w:rsidR="009D7E28" w:rsidRPr="001D2BA0">
        <w:rPr>
          <w:rFonts w:ascii="Arial" w:hAnsi="Arial" w:cs="Arial"/>
          <w:sz w:val="22"/>
          <w:szCs w:val="22"/>
        </w:rPr>
        <w:t xml:space="preserve"> so it maximises what I have achieved by the </w:t>
      </w:r>
      <w:r w:rsidR="0040340E" w:rsidRPr="001D2BA0">
        <w:rPr>
          <w:rFonts w:ascii="Arial" w:hAnsi="Arial" w:cs="Arial"/>
          <w:sz w:val="22"/>
          <w:szCs w:val="22"/>
        </w:rPr>
        <w:t>expenditure of time and energy which has helped me reduce time wastage.</w:t>
      </w:r>
      <w:r w:rsidR="007D7B60">
        <w:rPr>
          <w:rFonts w:ascii="Arial" w:hAnsi="Arial" w:cs="Arial"/>
          <w:sz w:val="22"/>
          <w:szCs w:val="22"/>
        </w:rPr>
        <w:t xml:space="preserve"> </w:t>
      </w:r>
    </w:p>
    <w:p w14:paraId="0F795CB6" w14:textId="77777777" w:rsidR="00533E2C" w:rsidRPr="001D2BA0" w:rsidRDefault="00533E2C" w:rsidP="001D2BA0">
      <w:pPr>
        <w:spacing w:line="360" w:lineRule="auto"/>
        <w:rPr>
          <w:rFonts w:ascii="Arial" w:hAnsi="Arial" w:cs="Arial"/>
          <w:sz w:val="22"/>
          <w:szCs w:val="22"/>
        </w:rPr>
      </w:pPr>
    </w:p>
    <w:p w14:paraId="0E3FB1F1" w14:textId="7F1E0D49" w:rsidR="009D7E28" w:rsidRPr="001D2BA0" w:rsidRDefault="00533E2C" w:rsidP="001D2BA0">
      <w:pPr>
        <w:spacing w:line="360" w:lineRule="auto"/>
        <w:rPr>
          <w:rFonts w:ascii="Arial" w:hAnsi="Arial" w:cs="Arial"/>
          <w:sz w:val="22"/>
          <w:szCs w:val="22"/>
        </w:rPr>
      </w:pPr>
      <w:r w:rsidRPr="001D2BA0">
        <w:rPr>
          <w:rFonts w:ascii="Arial" w:hAnsi="Arial" w:cs="Arial"/>
          <w:b/>
          <w:bCs/>
          <w:sz w:val="22"/>
          <w:szCs w:val="22"/>
        </w:rPr>
        <w:t>Abstract conceptualization:</w:t>
      </w:r>
      <w:r w:rsidRPr="001D2BA0">
        <w:rPr>
          <w:rFonts w:ascii="Arial" w:hAnsi="Arial" w:cs="Arial"/>
          <w:sz w:val="22"/>
          <w:szCs w:val="22"/>
        </w:rPr>
        <w:t xml:space="preserve"> Even</w:t>
      </w:r>
      <w:r w:rsidR="00BE5393" w:rsidRPr="001D2BA0">
        <w:rPr>
          <w:rFonts w:ascii="Arial" w:hAnsi="Arial" w:cs="Arial"/>
          <w:sz w:val="22"/>
          <w:szCs w:val="22"/>
        </w:rPr>
        <w:t xml:space="preserve"> though I’ve found </w:t>
      </w:r>
      <w:r w:rsidR="00690160" w:rsidRPr="001D2BA0">
        <w:rPr>
          <w:rFonts w:ascii="Arial" w:hAnsi="Arial" w:cs="Arial"/>
          <w:sz w:val="22"/>
          <w:szCs w:val="22"/>
        </w:rPr>
        <w:t>an</w:t>
      </w:r>
      <w:r w:rsidR="00BE5393" w:rsidRPr="001D2BA0">
        <w:rPr>
          <w:rFonts w:ascii="Arial" w:hAnsi="Arial" w:cs="Arial"/>
          <w:sz w:val="22"/>
          <w:szCs w:val="22"/>
        </w:rPr>
        <w:t xml:space="preserve"> effective method to managing time, I still have used different methods that has proven successful. For example, weekly timetables. Weekly timetables </w:t>
      </w:r>
      <w:r w:rsidR="001D2BA0" w:rsidRPr="001D2BA0">
        <w:rPr>
          <w:rFonts w:ascii="Arial" w:hAnsi="Arial" w:cs="Arial"/>
          <w:sz w:val="22"/>
          <w:szCs w:val="22"/>
        </w:rPr>
        <w:t>were</w:t>
      </w:r>
      <w:r w:rsidR="00BE5393" w:rsidRPr="001D2BA0">
        <w:rPr>
          <w:rFonts w:ascii="Arial" w:hAnsi="Arial" w:cs="Arial"/>
          <w:sz w:val="22"/>
          <w:szCs w:val="22"/>
        </w:rPr>
        <w:t xml:space="preserve"> much easier to plan out after I had learnt about the Eisenhower method </w:t>
      </w:r>
      <w:r w:rsidR="001D2BA0" w:rsidRPr="001D2BA0">
        <w:rPr>
          <w:rFonts w:ascii="Arial" w:hAnsi="Arial" w:cs="Arial"/>
          <w:sz w:val="22"/>
          <w:szCs w:val="22"/>
        </w:rPr>
        <w:t>because</w:t>
      </w:r>
      <w:r w:rsidR="00BE5393" w:rsidRPr="001D2BA0">
        <w:rPr>
          <w:rFonts w:ascii="Arial" w:hAnsi="Arial" w:cs="Arial"/>
          <w:sz w:val="22"/>
          <w:szCs w:val="22"/>
        </w:rPr>
        <w:t xml:space="preserve"> I was able to prioritise and organise my daily activities </w:t>
      </w:r>
      <w:r w:rsidR="00FA7387">
        <w:rPr>
          <w:rFonts w:ascii="Arial" w:hAnsi="Arial" w:cs="Arial"/>
          <w:sz w:val="22"/>
          <w:szCs w:val="22"/>
        </w:rPr>
        <w:t>effectively</w:t>
      </w:r>
      <w:r w:rsidR="00826688">
        <w:rPr>
          <w:rFonts w:ascii="Arial" w:hAnsi="Arial" w:cs="Arial"/>
          <w:sz w:val="22"/>
          <w:szCs w:val="22"/>
        </w:rPr>
        <w:t>.</w:t>
      </w:r>
      <w:r w:rsidR="00FA7387">
        <w:rPr>
          <w:rFonts w:ascii="Arial" w:hAnsi="Arial" w:cs="Arial"/>
          <w:sz w:val="22"/>
          <w:szCs w:val="22"/>
        </w:rPr>
        <w:t xml:space="preserve"> </w:t>
      </w:r>
      <w:r w:rsidR="00A94809">
        <w:rPr>
          <w:rFonts w:ascii="Arial" w:hAnsi="Arial" w:cs="Arial"/>
          <w:sz w:val="22"/>
          <w:szCs w:val="22"/>
        </w:rPr>
        <w:t>I also indul</w:t>
      </w:r>
      <w:r w:rsidR="005106D4">
        <w:rPr>
          <w:rFonts w:ascii="Arial" w:hAnsi="Arial" w:cs="Arial"/>
          <w:sz w:val="22"/>
          <w:szCs w:val="22"/>
        </w:rPr>
        <w:t>ged in</w:t>
      </w:r>
      <w:r w:rsidR="009D18BF">
        <w:rPr>
          <w:rFonts w:ascii="Arial" w:hAnsi="Arial" w:cs="Arial"/>
          <w:sz w:val="22"/>
          <w:szCs w:val="22"/>
        </w:rPr>
        <w:t xml:space="preserve"> </w:t>
      </w:r>
      <w:r w:rsidR="005106D4">
        <w:rPr>
          <w:rFonts w:ascii="Arial" w:hAnsi="Arial" w:cs="Arial"/>
          <w:sz w:val="22"/>
          <w:szCs w:val="22"/>
        </w:rPr>
        <w:t xml:space="preserve">a few books to improve my knowledge of different way to manage </w:t>
      </w:r>
      <w:r w:rsidR="009D18BF">
        <w:rPr>
          <w:rFonts w:ascii="Arial" w:hAnsi="Arial" w:cs="Arial"/>
          <w:sz w:val="22"/>
          <w:szCs w:val="22"/>
        </w:rPr>
        <w:t>my time effectively.</w:t>
      </w:r>
    </w:p>
    <w:p w14:paraId="1382BB20" w14:textId="3FCD348A" w:rsidR="001719C4" w:rsidRPr="001D2BA0" w:rsidRDefault="001719C4" w:rsidP="001D2BA0">
      <w:pPr>
        <w:spacing w:line="360" w:lineRule="auto"/>
        <w:rPr>
          <w:rFonts w:ascii="Arial" w:hAnsi="Arial" w:cs="Arial"/>
          <w:sz w:val="22"/>
          <w:szCs w:val="22"/>
        </w:rPr>
      </w:pPr>
    </w:p>
    <w:p w14:paraId="51C1D94F" w14:textId="77777777" w:rsidR="001D2BA0" w:rsidRDefault="001D2BA0" w:rsidP="001D2BA0">
      <w:pPr>
        <w:spacing w:line="360" w:lineRule="auto"/>
        <w:rPr>
          <w:rFonts w:ascii="Arial" w:hAnsi="Arial" w:cs="Arial"/>
          <w:sz w:val="22"/>
          <w:szCs w:val="22"/>
        </w:rPr>
      </w:pPr>
    </w:p>
    <w:p w14:paraId="70329604" w14:textId="77777777" w:rsidR="00ED7C01" w:rsidRDefault="00ED7C01" w:rsidP="00ED7C01">
      <w:pPr>
        <w:spacing w:line="360" w:lineRule="auto"/>
        <w:rPr>
          <w:rFonts w:ascii="Arial" w:hAnsi="Arial" w:cs="Arial"/>
          <w:sz w:val="22"/>
          <w:szCs w:val="22"/>
        </w:rPr>
      </w:pPr>
    </w:p>
    <w:p w14:paraId="1DA749C2" w14:textId="77777777" w:rsidR="00695D5A" w:rsidRDefault="00ED7C01" w:rsidP="00ED7C01">
      <w:pPr>
        <w:spacing w:line="360" w:lineRule="auto"/>
        <w:rPr>
          <w:rFonts w:ascii="Arial" w:hAnsi="Arial" w:cs="Arial"/>
          <w:sz w:val="22"/>
          <w:szCs w:val="22"/>
        </w:rPr>
      </w:pPr>
      <w:r>
        <w:rPr>
          <w:rFonts w:ascii="Arial" w:hAnsi="Arial" w:cs="Arial"/>
          <w:sz w:val="22"/>
          <w:szCs w:val="22"/>
        </w:rPr>
        <w:t xml:space="preserve">                                                  </w:t>
      </w:r>
    </w:p>
    <w:p w14:paraId="266D561F" w14:textId="00F3A255" w:rsidR="008E192D" w:rsidRDefault="00ED7C01" w:rsidP="00ED7C01">
      <w:pPr>
        <w:spacing w:line="360" w:lineRule="auto"/>
        <w:rPr>
          <w:rFonts w:ascii="Arial" w:hAnsi="Arial" w:cs="Arial"/>
          <w:b/>
          <w:bCs/>
          <w:sz w:val="22"/>
          <w:szCs w:val="22"/>
          <w:u w:val="single"/>
        </w:rPr>
      </w:pPr>
      <w:r>
        <w:rPr>
          <w:rFonts w:ascii="Arial" w:hAnsi="Arial" w:cs="Arial"/>
          <w:sz w:val="22"/>
          <w:szCs w:val="22"/>
        </w:rPr>
        <w:t xml:space="preserve">  </w:t>
      </w:r>
      <w:r w:rsidR="008E192D" w:rsidRPr="001D2BA0">
        <w:rPr>
          <w:rFonts w:ascii="Arial" w:hAnsi="Arial" w:cs="Arial"/>
          <w:b/>
          <w:bCs/>
          <w:sz w:val="22"/>
          <w:szCs w:val="22"/>
          <w:u w:val="single"/>
        </w:rPr>
        <w:t>Academic Writing</w:t>
      </w:r>
    </w:p>
    <w:p w14:paraId="5EA03F79" w14:textId="79AF1678" w:rsidR="00DC1B18" w:rsidRPr="00DC1B18" w:rsidRDefault="00F813CA" w:rsidP="00F813CA">
      <w:pPr>
        <w:pStyle w:val="NormalWeb"/>
        <w:spacing w:before="0" w:beforeAutospacing="0" w:after="360" w:afterAutospacing="0" w:line="432" w:lineRule="atLeast"/>
        <w:rPr>
          <w:rFonts w:ascii="Arial" w:hAnsi="Arial" w:cs="Arial"/>
          <w:color w:val="4A4A4A"/>
          <w:sz w:val="22"/>
          <w:szCs w:val="22"/>
        </w:rPr>
      </w:pPr>
      <w:r>
        <w:rPr>
          <w:rFonts w:ascii="Arial" w:hAnsi="Arial" w:cs="Arial"/>
          <w:sz w:val="22"/>
          <w:szCs w:val="22"/>
        </w:rPr>
        <w:t>“</w:t>
      </w:r>
      <w:r w:rsidR="00BB7358" w:rsidRPr="00EA52F5">
        <w:rPr>
          <w:rFonts w:ascii="Arial" w:hAnsi="Arial" w:cs="Arial"/>
          <w:sz w:val="22"/>
          <w:szCs w:val="22"/>
        </w:rPr>
        <w:t xml:space="preserve">Academic writing </w:t>
      </w:r>
      <w:r w:rsidR="00DC1B18" w:rsidRPr="00EA52F5">
        <w:rPr>
          <w:rFonts w:ascii="Arial" w:hAnsi="Arial" w:cs="Arial"/>
          <w:color w:val="4A4A4A"/>
          <w:sz w:val="22"/>
          <w:szCs w:val="22"/>
        </w:rPr>
        <w:t xml:space="preserve">is clear, concise, focussed, structured and backed up by evidence. Its purpose is to aid the reader’s </w:t>
      </w:r>
      <w:r w:rsidRPr="00EA52F5">
        <w:rPr>
          <w:rFonts w:ascii="Arial" w:hAnsi="Arial" w:cs="Arial"/>
          <w:color w:val="4A4A4A"/>
          <w:sz w:val="22"/>
          <w:szCs w:val="22"/>
        </w:rPr>
        <w:t>understanding.</w:t>
      </w:r>
      <w:r w:rsidRPr="00DC1B18">
        <w:rPr>
          <w:rFonts w:ascii="Arial" w:hAnsi="Arial" w:cs="Arial"/>
          <w:color w:val="4A4A4A"/>
          <w:sz w:val="22"/>
          <w:szCs w:val="22"/>
        </w:rPr>
        <w:t xml:space="preserve"> It</w:t>
      </w:r>
      <w:r w:rsidR="00DC1B18" w:rsidRPr="00DC1B18">
        <w:rPr>
          <w:rFonts w:ascii="Arial" w:hAnsi="Arial" w:cs="Arial"/>
          <w:color w:val="4A4A4A"/>
          <w:sz w:val="22"/>
          <w:szCs w:val="22"/>
        </w:rPr>
        <w:t xml:space="preserve"> has a formal tone and style, but it is not complex and does not require the use of long sentences and complicated </w:t>
      </w:r>
      <w:r w:rsidRPr="00DC1B18">
        <w:rPr>
          <w:rFonts w:ascii="Arial" w:hAnsi="Arial" w:cs="Arial"/>
          <w:color w:val="4A4A4A"/>
          <w:sz w:val="22"/>
          <w:szCs w:val="22"/>
        </w:rPr>
        <w:t>vocabulary. Each</w:t>
      </w:r>
      <w:r w:rsidR="00DC1B18" w:rsidRPr="00DC1B18">
        <w:rPr>
          <w:rFonts w:ascii="Arial" w:hAnsi="Arial" w:cs="Arial"/>
          <w:color w:val="4A4A4A"/>
          <w:sz w:val="22"/>
          <w:szCs w:val="22"/>
        </w:rPr>
        <w:t xml:space="preserve"> subject discipline will have certain writing conventions, vocabulary and types of discourse that you will become familiar with over the course of your degree. However, there are some general characteristics of academic writing that are relevant across all disciplines.</w:t>
      </w:r>
      <w:r>
        <w:rPr>
          <w:rFonts w:ascii="Arial" w:hAnsi="Arial" w:cs="Arial"/>
          <w:color w:val="4A4A4A"/>
          <w:sz w:val="22"/>
          <w:szCs w:val="22"/>
        </w:rPr>
        <w:t xml:space="preserve">” </w:t>
      </w:r>
      <w:r w:rsidR="00DA0B70">
        <w:rPr>
          <w:rFonts w:ascii="Arial" w:hAnsi="Arial" w:cs="Arial"/>
          <w:color w:val="4A4A4A"/>
          <w:sz w:val="22"/>
          <w:szCs w:val="22"/>
        </w:rPr>
        <w:t>(</w:t>
      </w:r>
      <w:r>
        <w:rPr>
          <w:rFonts w:ascii="Arial" w:hAnsi="Arial" w:cs="Arial"/>
          <w:color w:val="4A4A4A"/>
          <w:sz w:val="22"/>
          <w:szCs w:val="22"/>
        </w:rPr>
        <w:t>University of Leeds, 2017</w:t>
      </w:r>
      <w:r w:rsidR="00DA0B70">
        <w:rPr>
          <w:rFonts w:ascii="Arial" w:hAnsi="Arial" w:cs="Arial"/>
          <w:color w:val="4A4A4A"/>
          <w:sz w:val="22"/>
          <w:szCs w:val="22"/>
        </w:rPr>
        <w:t>)</w:t>
      </w:r>
    </w:p>
    <w:p w14:paraId="36C8C7D1" w14:textId="33105829" w:rsidR="00A84752" w:rsidRDefault="00A84752" w:rsidP="001D2BA0">
      <w:pPr>
        <w:spacing w:line="360" w:lineRule="auto"/>
        <w:rPr>
          <w:rFonts w:ascii="Arial" w:hAnsi="Arial" w:cs="Arial"/>
          <w:sz w:val="22"/>
          <w:szCs w:val="22"/>
        </w:rPr>
      </w:pPr>
      <w:r w:rsidRPr="00FC5C51">
        <w:rPr>
          <w:rFonts w:ascii="Arial" w:hAnsi="Arial" w:cs="Arial"/>
          <w:b/>
          <w:bCs/>
          <w:sz w:val="22"/>
          <w:szCs w:val="22"/>
        </w:rPr>
        <w:t>Concrete experience:</w:t>
      </w:r>
      <w:r w:rsidR="0059561C">
        <w:rPr>
          <w:rFonts w:ascii="Arial" w:hAnsi="Arial" w:cs="Arial"/>
          <w:sz w:val="22"/>
          <w:szCs w:val="22"/>
        </w:rPr>
        <w:t xml:space="preserve"> </w:t>
      </w:r>
      <w:r w:rsidR="00FC5C51">
        <w:rPr>
          <w:rFonts w:ascii="Arial" w:hAnsi="Arial" w:cs="Arial"/>
          <w:sz w:val="22"/>
          <w:szCs w:val="22"/>
        </w:rPr>
        <w:t>A</w:t>
      </w:r>
      <w:r w:rsidR="008C186B">
        <w:rPr>
          <w:rFonts w:ascii="Arial" w:hAnsi="Arial" w:cs="Arial"/>
          <w:sz w:val="22"/>
          <w:szCs w:val="22"/>
        </w:rPr>
        <w:t xml:space="preserve">cademic </w:t>
      </w:r>
      <w:r w:rsidR="00C24B01">
        <w:rPr>
          <w:rFonts w:ascii="Arial" w:hAnsi="Arial" w:cs="Arial"/>
          <w:sz w:val="22"/>
          <w:szCs w:val="22"/>
        </w:rPr>
        <w:t xml:space="preserve">writing isn’t very commonly used by people </w:t>
      </w:r>
      <w:r w:rsidR="00FC5C51">
        <w:rPr>
          <w:rFonts w:ascii="Arial" w:hAnsi="Arial" w:cs="Arial"/>
          <w:sz w:val="22"/>
          <w:szCs w:val="22"/>
        </w:rPr>
        <w:t xml:space="preserve">even though it very vital </w:t>
      </w:r>
      <w:r w:rsidR="00C10E48">
        <w:rPr>
          <w:rFonts w:ascii="Arial" w:hAnsi="Arial" w:cs="Arial"/>
          <w:sz w:val="22"/>
          <w:szCs w:val="22"/>
        </w:rPr>
        <w:t xml:space="preserve">for a more formal </w:t>
      </w:r>
      <w:r w:rsidR="004749BD">
        <w:rPr>
          <w:rFonts w:ascii="Arial" w:hAnsi="Arial" w:cs="Arial"/>
          <w:sz w:val="22"/>
          <w:szCs w:val="22"/>
        </w:rPr>
        <w:t xml:space="preserve">interaction </w:t>
      </w:r>
      <w:r w:rsidR="00AD6D95">
        <w:rPr>
          <w:rFonts w:ascii="Arial" w:hAnsi="Arial" w:cs="Arial"/>
          <w:sz w:val="22"/>
          <w:szCs w:val="22"/>
        </w:rPr>
        <w:t>with teachers, staff</w:t>
      </w:r>
      <w:r w:rsidR="004F295C">
        <w:rPr>
          <w:rFonts w:ascii="Arial" w:hAnsi="Arial" w:cs="Arial"/>
          <w:sz w:val="22"/>
          <w:szCs w:val="22"/>
        </w:rPr>
        <w:t xml:space="preserve">, </w:t>
      </w:r>
      <w:r w:rsidR="00AD6D95">
        <w:rPr>
          <w:rFonts w:ascii="Arial" w:hAnsi="Arial" w:cs="Arial"/>
          <w:sz w:val="22"/>
          <w:szCs w:val="22"/>
        </w:rPr>
        <w:t xml:space="preserve">recognised </w:t>
      </w:r>
      <w:r w:rsidR="004F295C">
        <w:rPr>
          <w:rFonts w:ascii="Arial" w:hAnsi="Arial" w:cs="Arial"/>
          <w:sz w:val="22"/>
          <w:szCs w:val="22"/>
        </w:rPr>
        <w:t>professionals and even students</w:t>
      </w:r>
      <w:r w:rsidR="007A0292">
        <w:rPr>
          <w:rFonts w:ascii="Arial" w:hAnsi="Arial" w:cs="Arial"/>
          <w:sz w:val="22"/>
          <w:szCs w:val="22"/>
        </w:rPr>
        <w:t>.</w:t>
      </w:r>
      <w:r w:rsidR="00C52331">
        <w:rPr>
          <w:rFonts w:ascii="Arial" w:hAnsi="Arial" w:cs="Arial"/>
          <w:sz w:val="22"/>
          <w:szCs w:val="22"/>
        </w:rPr>
        <w:t xml:space="preserve"> </w:t>
      </w:r>
      <w:r w:rsidR="00824E60">
        <w:rPr>
          <w:rFonts w:ascii="Arial" w:hAnsi="Arial" w:cs="Arial"/>
          <w:sz w:val="22"/>
          <w:szCs w:val="22"/>
        </w:rPr>
        <w:t>After my</w:t>
      </w:r>
      <w:r w:rsidR="00C52331">
        <w:rPr>
          <w:rFonts w:ascii="Arial" w:hAnsi="Arial" w:cs="Arial"/>
          <w:sz w:val="22"/>
          <w:szCs w:val="22"/>
        </w:rPr>
        <w:t xml:space="preserve"> first lesson on ac</w:t>
      </w:r>
      <w:r w:rsidR="00824E60">
        <w:rPr>
          <w:rFonts w:ascii="Arial" w:hAnsi="Arial" w:cs="Arial"/>
          <w:sz w:val="22"/>
          <w:szCs w:val="22"/>
        </w:rPr>
        <w:t xml:space="preserve">ademic </w:t>
      </w:r>
      <w:r w:rsidR="00E964A3">
        <w:rPr>
          <w:rFonts w:ascii="Arial" w:hAnsi="Arial" w:cs="Arial"/>
          <w:sz w:val="22"/>
          <w:szCs w:val="22"/>
        </w:rPr>
        <w:t>writing, I realised that my knowledge of the subject was</w:t>
      </w:r>
      <w:r w:rsidR="004A1190">
        <w:rPr>
          <w:rFonts w:ascii="Arial" w:hAnsi="Arial" w:cs="Arial"/>
          <w:sz w:val="22"/>
          <w:szCs w:val="22"/>
        </w:rPr>
        <w:t xml:space="preserve"> improved but I still struggling with how to structure </w:t>
      </w:r>
      <w:r w:rsidR="002F0714">
        <w:rPr>
          <w:rFonts w:ascii="Arial" w:hAnsi="Arial" w:cs="Arial"/>
          <w:sz w:val="22"/>
          <w:szCs w:val="22"/>
        </w:rPr>
        <w:t>my academic writing.</w:t>
      </w:r>
    </w:p>
    <w:p w14:paraId="1512FE61" w14:textId="77777777" w:rsidR="00333639" w:rsidRDefault="00333639" w:rsidP="001D2BA0">
      <w:pPr>
        <w:spacing w:line="360" w:lineRule="auto"/>
        <w:rPr>
          <w:rFonts w:ascii="Arial" w:hAnsi="Arial" w:cs="Arial"/>
          <w:sz w:val="22"/>
          <w:szCs w:val="22"/>
        </w:rPr>
      </w:pPr>
    </w:p>
    <w:p w14:paraId="4B35F4C0" w14:textId="2CD8D913" w:rsidR="002F0714" w:rsidRDefault="00FB2AA9" w:rsidP="001D2BA0">
      <w:pPr>
        <w:spacing w:line="360" w:lineRule="auto"/>
        <w:rPr>
          <w:rFonts w:ascii="Arial" w:hAnsi="Arial" w:cs="Arial"/>
          <w:sz w:val="22"/>
          <w:szCs w:val="22"/>
        </w:rPr>
      </w:pPr>
      <w:r>
        <w:rPr>
          <w:rFonts w:ascii="Arial" w:hAnsi="Arial" w:cs="Arial"/>
          <w:sz w:val="22"/>
          <w:szCs w:val="22"/>
        </w:rPr>
        <w:t>“</w:t>
      </w:r>
      <w:r w:rsidR="001E0A62">
        <w:rPr>
          <w:rFonts w:ascii="Arial" w:hAnsi="Arial" w:cs="Arial"/>
          <w:sz w:val="22"/>
          <w:szCs w:val="22"/>
        </w:rPr>
        <w:t xml:space="preserve">they don’t claim credit </w:t>
      </w:r>
      <w:r w:rsidR="00745CA9">
        <w:rPr>
          <w:rFonts w:ascii="Arial" w:hAnsi="Arial" w:cs="Arial"/>
          <w:sz w:val="22"/>
          <w:szCs w:val="22"/>
        </w:rPr>
        <w:t>for other peopl</w:t>
      </w:r>
      <w:r w:rsidR="00333639">
        <w:rPr>
          <w:rFonts w:ascii="Arial" w:hAnsi="Arial" w:cs="Arial"/>
          <w:sz w:val="22"/>
          <w:szCs w:val="22"/>
        </w:rPr>
        <w:t>e’</w:t>
      </w:r>
      <w:r w:rsidR="00745CA9">
        <w:rPr>
          <w:rFonts w:ascii="Arial" w:hAnsi="Arial" w:cs="Arial"/>
          <w:sz w:val="22"/>
          <w:szCs w:val="22"/>
        </w:rPr>
        <w:t>s</w:t>
      </w:r>
      <w:r w:rsidR="00333639">
        <w:rPr>
          <w:rFonts w:ascii="Arial" w:hAnsi="Arial" w:cs="Arial"/>
          <w:sz w:val="22"/>
          <w:szCs w:val="22"/>
        </w:rPr>
        <w:t xml:space="preserve"> contribution, and</w:t>
      </w:r>
      <w:r w:rsidR="00745CA9">
        <w:rPr>
          <w:rFonts w:ascii="Arial" w:hAnsi="Arial" w:cs="Arial"/>
          <w:sz w:val="22"/>
          <w:szCs w:val="22"/>
        </w:rPr>
        <w:t xml:space="preserve"> </w:t>
      </w:r>
      <w:r w:rsidR="00DF372C">
        <w:rPr>
          <w:rFonts w:ascii="Arial" w:hAnsi="Arial" w:cs="Arial"/>
          <w:sz w:val="22"/>
          <w:szCs w:val="22"/>
        </w:rPr>
        <w:t>they don’t undermine others to feel powerful.</w:t>
      </w:r>
      <w:r w:rsidR="00270EB8">
        <w:rPr>
          <w:rFonts w:ascii="Arial" w:hAnsi="Arial" w:cs="Arial"/>
          <w:sz w:val="22"/>
          <w:szCs w:val="22"/>
        </w:rPr>
        <w:t xml:space="preserve"> </w:t>
      </w:r>
      <w:r w:rsidR="00333639">
        <w:rPr>
          <w:rFonts w:ascii="Arial" w:hAnsi="Arial" w:cs="Arial"/>
          <w:sz w:val="22"/>
          <w:szCs w:val="22"/>
        </w:rPr>
        <w:t>Instead, they</w:t>
      </w:r>
      <w:r w:rsidR="00270EB8">
        <w:rPr>
          <w:rFonts w:ascii="Arial" w:hAnsi="Arial" w:cs="Arial"/>
          <w:sz w:val="22"/>
          <w:szCs w:val="22"/>
        </w:rPr>
        <w:t xml:space="preserve"> are constantly </w:t>
      </w:r>
      <w:r w:rsidR="00333639">
        <w:rPr>
          <w:rFonts w:ascii="Arial" w:hAnsi="Arial" w:cs="Arial"/>
          <w:sz w:val="22"/>
          <w:szCs w:val="22"/>
        </w:rPr>
        <w:t>trying to</w:t>
      </w:r>
      <w:r w:rsidR="00270EB8">
        <w:rPr>
          <w:rFonts w:ascii="Arial" w:hAnsi="Arial" w:cs="Arial"/>
          <w:sz w:val="22"/>
          <w:szCs w:val="22"/>
        </w:rPr>
        <w:t xml:space="preserve"> improve</w:t>
      </w:r>
      <w:r w:rsidR="00333639">
        <w:rPr>
          <w:rFonts w:ascii="Arial" w:hAnsi="Arial" w:cs="Arial"/>
          <w:sz w:val="22"/>
          <w:szCs w:val="22"/>
        </w:rPr>
        <w:t>.”</w:t>
      </w:r>
      <w:r w:rsidR="00D1071B">
        <w:rPr>
          <w:rFonts w:ascii="Arial" w:hAnsi="Arial" w:cs="Arial"/>
          <w:sz w:val="22"/>
          <w:szCs w:val="22"/>
        </w:rPr>
        <w:t xml:space="preserve"> </w:t>
      </w:r>
      <w:r w:rsidR="00DA0B70">
        <w:rPr>
          <w:rFonts w:ascii="Arial" w:hAnsi="Arial" w:cs="Arial"/>
          <w:sz w:val="22"/>
          <w:szCs w:val="22"/>
        </w:rPr>
        <w:t>(</w:t>
      </w:r>
      <w:r w:rsidR="00D1071B">
        <w:rPr>
          <w:rFonts w:ascii="Arial" w:hAnsi="Arial" w:cs="Arial"/>
          <w:sz w:val="22"/>
          <w:szCs w:val="22"/>
        </w:rPr>
        <w:t>Dweck, 2017</w:t>
      </w:r>
      <w:r w:rsidR="00DA0B70">
        <w:rPr>
          <w:rFonts w:ascii="Arial" w:hAnsi="Arial" w:cs="Arial"/>
          <w:sz w:val="22"/>
          <w:szCs w:val="22"/>
        </w:rPr>
        <w:t>)</w:t>
      </w:r>
    </w:p>
    <w:p w14:paraId="1BE43FA7" w14:textId="77777777" w:rsidR="00D1071B" w:rsidRDefault="00D1071B" w:rsidP="001D2BA0">
      <w:pPr>
        <w:spacing w:line="360" w:lineRule="auto"/>
        <w:rPr>
          <w:rFonts w:ascii="Arial" w:hAnsi="Arial" w:cs="Arial"/>
          <w:b/>
          <w:bCs/>
          <w:sz w:val="22"/>
          <w:szCs w:val="22"/>
        </w:rPr>
      </w:pPr>
    </w:p>
    <w:p w14:paraId="0C15EDEF" w14:textId="114DA1B7" w:rsidR="001D2BA0" w:rsidRDefault="002F0714" w:rsidP="001D2BA0">
      <w:pPr>
        <w:spacing w:line="360" w:lineRule="auto"/>
        <w:rPr>
          <w:rFonts w:ascii="Arial" w:hAnsi="Arial" w:cs="Arial"/>
          <w:sz w:val="22"/>
          <w:szCs w:val="22"/>
        </w:rPr>
      </w:pPr>
      <w:r w:rsidRPr="001D2BA0">
        <w:rPr>
          <w:rFonts w:ascii="Arial" w:hAnsi="Arial" w:cs="Arial"/>
          <w:b/>
          <w:bCs/>
          <w:sz w:val="22"/>
          <w:szCs w:val="22"/>
        </w:rPr>
        <w:t>Active experimentation:</w:t>
      </w:r>
      <w:r w:rsidR="00F63111">
        <w:rPr>
          <w:rFonts w:ascii="Arial" w:hAnsi="Arial" w:cs="Arial"/>
          <w:sz w:val="22"/>
          <w:szCs w:val="22"/>
        </w:rPr>
        <w:t xml:space="preserve"> I have not yet been able to improve on writing academically </w:t>
      </w:r>
      <w:r w:rsidR="000C615B">
        <w:rPr>
          <w:rFonts w:ascii="Arial" w:hAnsi="Arial" w:cs="Arial"/>
          <w:sz w:val="22"/>
          <w:szCs w:val="22"/>
        </w:rPr>
        <w:t xml:space="preserve">but as I continue to learn and apply the </w:t>
      </w:r>
      <w:r w:rsidR="002A3A2A">
        <w:rPr>
          <w:rFonts w:ascii="Arial" w:hAnsi="Arial" w:cs="Arial"/>
          <w:sz w:val="22"/>
          <w:szCs w:val="22"/>
        </w:rPr>
        <w:t>things,</w:t>
      </w:r>
      <w:r w:rsidR="000C615B">
        <w:rPr>
          <w:rFonts w:ascii="Arial" w:hAnsi="Arial" w:cs="Arial"/>
          <w:sz w:val="22"/>
          <w:szCs w:val="22"/>
        </w:rPr>
        <w:t xml:space="preserve"> I’ve learnt </w:t>
      </w:r>
      <w:r w:rsidR="00593011">
        <w:rPr>
          <w:rFonts w:ascii="Arial" w:hAnsi="Arial" w:cs="Arial"/>
          <w:sz w:val="22"/>
          <w:szCs w:val="22"/>
        </w:rPr>
        <w:t xml:space="preserve">I know in the future I can </w:t>
      </w:r>
      <w:r w:rsidR="00DA38FD">
        <w:rPr>
          <w:rFonts w:ascii="Arial" w:hAnsi="Arial" w:cs="Arial"/>
          <w:sz w:val="22"/>
          <w:szCs w:val="22"/>
        </w:rPr>
        <w:t>improve dramatically.</w:t>
      </w:r>
    </w:p>
    <w:p w14:paraId="4817A7AF" w14:textId="45D0531F" w:rsidR="00987172" w:rsidRPr="00BE4C0F" w:rsidRDefault="00987172" w:rsidP="00AD53BD">
      <w:pPr>
        <w:spacing w:line="360" w:lineRule="auto"/>
      </w:pPr>
      <w:r>
        <w:rPr>
          <w:rFonts w:ascii="Arial" w:hAnsi="Arial" w:cs="Arial"/>
          <w:sz w:val="22"/>
          <w:szCs w:val="22"/>
        </w:rPr>
        <w:t>“our goal is to provide</w:t>
      </w:r>
      <w:r w:rsidR="00E45E60">
        <w:rPr>
          <w:rFonts w:ascii="Arial" w:hAnsi="Arial" w:cs="Arial"/>
          <w:sz w:val="22"/>
          <w:szCs w:val="22"/>
        </w:rPr>
        <w:t xml:space="preserve"> </w:t>
      </w:r>
      <w:r>
        <w:rPr>
          <w:rFonts w:ascii="Arial" w:hAnsi="Arial" w:cs="Arial"/>
          <w:sz w:val="22"/>
          <w:szCs w:val="22"/>
        </w:rPr>
        <w:t>you</w:t>
      </w:r>
      <w:r w:rsidR="00E45E60">
        <w:rPr>
          <w:rFonts w:ascii="Arial" w:hAnsi="Arial" w:cs="Arial"/>
          <w:sz w:val="22"/>
          <w:szCs w:val="22"/>
        </w:rPr>
        <w:t xml:space="preserve"> </w:t>
      </w:r>
      <w:r>
        <w:rPr>
          <w:rFonts w:ascii="Arial" w:hAnsi="Arial" w:cs="Arial"/>
          <w:sz w:val="22"/>
          <w:szCs w:val="22"/>
        </w:rPr>
        <w:t>with</w:t>
      </w:r>
      <w:r w:rsidR="00E45E60">
        <w:rPr>
          <w:rFonts w:ascii="Arial" w:hAnsi="Arial" w:cs="Arial"/>
          <w:sz w:val="22"/>
          <w:szCs w:val="22"/>
        </w:rPr>
        <w:t xml:space="preserve"> </w:t>
      </w:r>
      <w:r>
        <w:rPr>
          <w:rFonts w:ascii="Arial" w:hAnsi="Arial" w:cs="Arial"/>
          <w:sz w:val="22"/>
          <w:szCs w:val="22"/>
        </w:rPr>
        <w:t>the</w:t>
      </w:r>
      <w:r w:rsidR="00F035EE">
        <w:rPr>
          <w:rFonts w:ascii="Arial" w:hAnsi="Arial" w:cs="Arial"/>
          <w:sz w:val="22"/>
          <w:szCs w:val="22"/>
        </w:rPr>
        <w:t xml:space="preserve"> balance</w:t>
      </w:r>
      <w:r w:rsidR="00E45E60">
        <w:rPr>
          <w:rFonts w:ascii="Arial" w:hAnsi="Arial" w:cs="Arial"/>
          <w:sz w:val="22"/>
          <w:szCs w:val="22"/>
        </w:rPr>
        <w:t xml:space="preserve"> </w:t>
      </w:r>
      <w:r w:rsidR="00F035EE">
        <w:rPr>
          <w:rFonts w:ascii="Arial" w:hAnsi="Arial" w:cs="Arial"/>
          <w:sz w:val="22"/>
          <w:szCs w:val="22"/>
        </w:rPr>
        <w:t>of awareness and action in</w:t>
      </w:r>
      <w:r w:rsidR="00E45E60">
        <w:rPr>
          <w:rFonts w:ascii="Arial" w:hAnsi="Arial" w:cs="Arial"/>
          <w:sz w:val="22"/>
          <w:szCs w:val="22"/>
        </w:rPr>
        <w:t xml:space="preserve"> </w:t>
      </w:r>
      <w:r w:rsidR="00F035EE">
        <w:rPr>
          <w:rFonts w:ascii="Arial" w:hAnsi="Arial" w:cs="Arial"/>
          <w:sz w:val="22"/>
          <w:szCs w:val="22"/>
        </w:rPr>
        <w:t>an</w:t>
      </w:r>
      <w:r w:rsidR="00E45E60">
        <w:rPr>
          <w:rFonts w:ascii="Arial" w:hAnsi="Arial" w:cs="Arial"/>
          <w:sz w:val="22"/>
          <w:szCs w:val="22"/>
        </w:rPr>
        <w:t xml:space="preserve"> </w:t>
      </w:r>
      <w:r w:rsidR="00F035EE">
        <w:rPr>
          <w:rFonts w:ascii="Arial" w:hAnsi="Arial" w:cs="Arial"/>
          <w:sz w:val="22"/>
          <w:szCs w:val="22"/>
        </w:rPr>
        <w:t>effort to facili</w:t>
      </w:r>
      <w:r w:rsidR="00E45E60">
        <w:rPr>
          <w:rFonts w:ascii="Arial" w:hAnsi="Arial" w:cs="Arial"/>
          <w:sz w:val="22"/>
          <w:szCs w:val="22"/>
        </w:rPr>
        <w:t>tate growth in your academic writing</w:t>
      </w:r>
      <w:r w:rsidR="00C1394F">
        <w:rPr>
          <w:rFonts w:ascii="Arial" w:hAnsi="Arial" w:cs="Arial"/>
          <w:sz w:val="22"/>
          <w:szCs w:val="22"/>
        </w:rPr>
        <w:t xml:space="preserve">” </w:t>
      </w:r>
      <w:r w:rsidR="00DA0B70">
        <w:rPr>
          <w:rFonts w:ascii="Arial" w:hAnsi="Arial" w:cs="Arial"/>
          <w:sz w:val="22"/>
          <w:szCs w:val="22"/>
        </w:rPr>
        <w:t>(</w:t>
      </w:r>
      <w:r w:rsidR="00BE4C0F" w:rsidRPr="00BE4C0F">
        <w:rPr>
          <w:rFonts w:ascii="Arial" w:hAnsi="Arial" w:cs="Arial"/>
          <w:color w:val="000000"/>
          <w:sz w:val="22"/>
          <w:szCs w:val="22"/>
        </w:rPr>
        <w:t>Singh and Lukkarila</w:t>
      </w:r>
      <w:r w:rsidR="00BE4C0F" w:rsidRPr="00BE4C0F">
        <w:rPr>
          <w:rFonts w:ascii="Arial" w:hAnsi="Arial" w:cs="Arial"/>
          <w:color w:val="000000"/>
          <w:sz w:val="22"/>
          <w:szCs w:val="22"/>
        </w:rPr>
        <w:t>,2017</w:t>
      </w:r>
      <w:r w:rsidR="00DA0B70">
        <w:rPr>
          <w:rFonts w:ascii="Arial" w:hAnsi="Arial" w:cs="Arial"/>
          <w:color w:val="000000"/>
          <w:sz w:val="22"/>
          <w:szCs w:val="22"/>
        </w:rPr>
        <w:t>)</w:t>
      </w:r>
    </w:p>
    <w:p w14:paraId="660EA162" w14:textId="77777777" w:rsidR="00D1071B" w:rsidRDefault="00D1071B" w:rsidP="00AD53BD">
      <w:pPr>
        <w:spacing w:line="360" w:lineRule="auto"/>
        <w:rPr>
          <w:rFonts w:ascii="Arial" w:hAnsi="Arial" w:cs="Arial"/>
          <w:sz w:val="22"/>
          <w:szCs w:val="22"/>
        </w:rPr>
      </w:pPr>
    </w:p>
    <w:p w14:paraId="2B2E3452" w14:textId="51D5252D" w:rsidR="00010DAF" w:rsidRDefault="002F0714" w:rsidP="001D2BA0">
      <w:pPr>
        <w:spacing w:line="360" w:lineRule="auto"/>
        <w:rPr>
          <w:rFonts w:ascii="Arial" w:hAnsi="Arial" w:cs="Arial"/>
          <w:b/>
          <w:bCs/>
          <w:sz w:val="22"/>
          <w:szCs w:val="22"/>
        </w:rPr>
      </w:pPr>
      <w:r w:rsidRPr="001D2BA0">
        <w:rPr>
          <w:rFonts w:ascii="Arial" w:hAnsi="Arial" w:cs="Arial"/>
          <w:b/>
          <w:bCs/>
          <w:sz w:val="22"/>
          <w:szCs w:val="22"/>
        </w:rPr>
        <w:t>Reflective observation:</w:t>
      </w:r>
      <w:r w:rsidR="008A7806">
        <w:rPr>
          <w:rFonts w:ascii="Arial" w:hAnsi="Arial" w:cs="Arial"/>
          <w:b/>
          <w:bCs/>
          <w:sz w:val="22"/>
          <w:szCs w:val="22"/>
        </w:rPr>
        <w:t xml:space="preserve"> </w:t>
      </w:r>
      <w:r w:rsidR="008A7806">
        <w:rPr>
          <w:rFonts w:ascii="Arial" w:hAnsi="Arial" w:cs="Arial"/>
          <w:sz w:val="22"/>
          <w:szCs w:val="22"/>
        </w:rPr>
        <w:t>After exploring some research on academic writing I started to understand that all it is articulating your own ideas, making sure my writing is clear and focuses on the main objective, correcting any mistakes and structuring my es</w:t>
      </w:r>
      <w:r w:rsidR="008A7806">
        <w:rPr>
          <w:rFonts w:ascii="Arial" w:hAnsi="Arial" w:cs="Arial"/>
          <w:sz w:val="22"/>
          <w:szCs w:val="22"/>
        </w:rPr>
        <w:t>say</w:t>
      </w:r>
      <w:r w:rsidR="008A7806">
        <w:rPr>
          <w:rFonts w:ascii="Arial" w:hAnsi="Arial" w:cs="Arial"/>
          <w:sz w:val="22"/>
          <w:szCs w:val="22"/>
        </w:rPr>
        <w:t xml:space="preserve"> or report appropriately to help whoever is marking the piece of academic writing can be able to understand.</w:t>
      </w:r>
    </w:p>
    <w:p w14:paraId="74F1ABB1" w14:textId="3EFDF79E" w:rsidR="00AD53BD" w:rsidRDefault="002F0714" w:rsidP="00AD53BD">
      <w:pPr>
        <w:pStyle w:val="NormalWeb"/>
        <w:spacing w:line="360" w:lineRule="auto"/>
        <w:rPr>
          <w:rFonts w:ascii="Arial" w:hAnsi="Arial" w:cs="Arial"/>
          <w:color w:val="000000"/>
          <w:sz w:val="22"/>
          <w:szCs w:val="22"/>
        </w:rPr>
      </w:pPr>
      <w:r w:rsidRPr="00EA381E">
        <w:rPr>
          <w:rFonts w:ascii="Arial" w:hAnsi="Arial" w:cs="Arial"/>
          <w:b/>
          <w:bCs/>
          <w:sz w:val="22"/>
          <w:szCs w:val="22"/>
        </w:rPr>
        <w:t>Abstract conceptualization:</w:t>
      </w:r>
      <w:r w:rsidR="00BD0814" w:rsidRPr="00EA381E">
        <w:rPr>
          <w:rFonts w:ascii="Arial" w:hAnsi="Arial" w:cs="Arial"/>
          <w:b/>
          <w:bCs/>
          <w:sz w:val="22"/>
          <w:szCs w:val="22"/>
        </w:rPr>
        <w:t xml:space="preserve"> </w:t>
      </w:r>
      <w:r w:rsidR="00B23004" w:rsidRPr="00EA381E">
        <w:rPr>
          <w:rFonts w:ascii="Arial" w:hAnsi="Arial" w:cs="Arial"/>
          <w:sz w:val="22"/>
          <w:szCs w:val="22"/>
        </w:rPr>
        <w:t xml:space="preserve">one of the few </w:t>
      </w:r>
      <w:r w:rsidR="006B6EBC" w:rsidRPr="00EA381E">
        <w:rPr>
          <w:rFonts w:ascii="Arial" w:hAnsi="Arial" w:cs="Arial"/>
          <w:sz w:val="22"/>
          <w:szCs w:val="22"/>
        </w:rPr>
        <w:t>books that</w:t>
      </w:r>
      <w:r w:rsidR="00B23004" w:rsidRPr="00EA381E">
        <w:rPr>
          <w:rFonts w:ascii="Arial" w:hAnsi="Arial" w:cs="Arial"/>
          <w:sz w:val="22"/>
          <w:szCs w:val="22"/>
        </w:rPr>
        <w:t xml:space="preserve"> </w:t>
      </w:r>
      <w:r w:rsidR="006B6EBC" w:rsidRPr="00EA381E">
        <w:rPr>
          <w:rFonts w:ascii="Arial" w:hAnsi="Arial" w:cs="Arial"/>
          <w:sz w:val="22"/>
          <w:szCs w:val="22"/>
        </w:rPr>
        <w:t>I’ve</w:t>
      </w:r>
      <w:r w:rsidR="00B23004" w:rsidRPr="00EA381E">
        <w:rPr>
          <w:rFonts w:ascii="Arial" w:hAnsi="Arial" w:cs="Arial"/>
          <w:sz w:val="22"/>
          <w:szCs w:val="22"/>
        </w:rPr>
        <w:t xml:space="preserve"> read</w:t>
      </w:r>
      <w:r w:rsidR="006B6EBC" w:rsidRPr="00EA381E">
        <w:rPr>
          <w:rFonts w:ascii="Arial" w:hAnsi="Arial" w:cs="Arial"/>
          <w:sz w:val="22"/>
          <w:szCs w:val="22"/>
        </w:rPr>
        <w:t xml:space="preserve"> only one really caught my</w:t>
      </w:r>
      <w:r w:rsidR="00762D12">
        <w:rPr>
          <w:rFonts w:ascii="Arial" w:hAnsi="Arial" w:cs="Arial"/>
          <w:sz w:val="22"/>
          <w:szCs w:val="22"/>
        </w:rPr>
        <w:t xml:space="preserve"> </w:t>
      </w:r>
      <w:r w:rsidR="006B6EBC" w:rsidRPr="00EA381E">
        <w:rPr>
          <w:rFonts w:ascii="Arial" w:hAnsi="Arial" w:cs="Arial"/>
          <w:sz w:val="22"/>
          <w:szCs w:val="22"/>
        </w:rPr>
        <w:t xml:space="preserve">eye </w:t>
      </w:r>
      <w:r w:rsidR="00695D5A" w:rsidRPr="00EA381E">
        <w:rPr>
          <w:rFonts w:ascii="Arial" w:hAnsi="Arial" w:cs="Arial"/>
          <w:sz w:val="22"/>
          <w:szCs w:val="22"/>
        </w:rPr>
        <w:t xml:space="preserve">was </w:t>
      </w:r>
      <w:r w:rsidR="00695D5A" w:rsidRPr="00EA381E">
        <w:rPr>
          <w:rFonts w:ascii="Arial" w:hAnsi="Arial" w:cs="Arial"/>
          <w:color w:val="000000"/>
          <w:sz w:val="22"/>
          <w:szCs w:val="22"/>
        </w:rPr>
        <w:t xml:space="preserve">Successful Academic Writing: </w:t>
      </w:r>
      <w:r w:rsidR="00C81672" w:rsidRPr="00EA381E">
        <w:rPr>
          <w:rFonts w:ascii="Arial" w:hAnsi="Arial" w:cs="Arial"/>
          <w:color w:val="000000"/>
          <w:sz w:val="22"/>
          <w:szCs w:val="22"/>
        </w:rPr>
        <w:t>A</w:t>
      </w:r>
      <w:r w:rsidR="00695D5A" w:rsidRPr="00EA381E">
        <w:rPr>
          <w:rFonts w:ascii="Arial" w:hAnsi="Arial" w:cs="Arial"/>
          <w:color w:val="000000"/>
          <w:sz w:val="22"/>
          <w:szCs w:val="22"/>
        </w:rPr>
        <w:t xml:space="preserve"> Complete Guide for Social and </w:t>
      </w:r>
      <w:r w:rsidR="00E735F7" w:rsidRPr="00EA381E">
        <w:rPr>
          <w:rFonts w:ascii="Arial" w:hAnsi="Arial" w:cs="Arial"/>
          <w:color w:val="000000"/>
          <w:sz w:val="22"/>
          <w:szCs w:val="22"/>
        </w:rPr>
        <w:t>Behavioural</w:t>
      </w:r>
      <w:r w:rsidR="00695D5A" w:rsidRPr="00EA381E">
        <w:rPr>
          <w:rFonts w:ascii="Arial" w:hAnsi="Arial" w:cs="Arial"/>
          <w:color w:val="000000"/>
          <w:sz w:val="22"/>
          <w:szCs w:val="22"/>
        </w:rPr>
        <w:t xml:space="preserve"> Scientists</w:t>
      </w:r>
      <w:r w:rsidR="00EA381E" w:rsidRPr="00EA381E">
        <w:rPr>
          <w:rFonts w:ascii="Arial" w:hAnsi="Arial" w:cs="Arial"/>
          <w:color w:val="000000"/>
          <w:sz w:val="22"/>
          <w:szCs w:val="22"/>
        </w:rPr>
        <w:t>.</w:t>
      </w:r>
      <w:r w:rsidR="00762D12">
        <w:rPr>
          <w:rFonts w:ascii="Arial" w:hAnsi="Arial" w:cs="Arial"/>
          <w:color w:val="000000"/>
          <w:sz w:val="22"/>
          <w:szCs w:val="22"/>
        </w:rPr>
        <w:t xml:space="preserve"> Sin</w:t>
      </w:r>
      <w:r w:rsidR="00F85AC4">
        <w:rPr>
          <w:rFonts w:ascii="Arial" w:hAnsi="Arial" w:cs="Arial"/>
          <w:color w:val="000000"/>
          <w:sz w:val="22"/>
          <w:szCs w:val="22"/>
        </w:rPr>
        <w:t>gh (2017) states</w:t>
      </w:r>
      <w:r w:rsidR="00CE33ED">
        <w:rPr>
          <w:rFonts w:ascii="Arial" w:hAnsi="Arial" w:cs="Arial"/>
          <w:color w:val="000000"/>
          <w:sz w:val="22"/>
          <w:szCs w:val="22"/>
        </w:rPr>
        <w:t xml:space="preserve"> </w:t>
      </w:r>
      <w:r w:rsidR="00E735F7">
        <w:rPr>
          <w:rFonts w:ascii="Arial" w:hAnsi="Arial" w:cs="Arial"/>
          <w:color w:val="000000"/>
          <w:sz w:val="22"/>
          <w:szCs w:val="22"/>
        </w:rPr>
        <w:t>“Although</w:t>
      </w:r>
      <w:r w:rsidR="00CE33ED">
        <w:rPr>
          <w:rFonts w:ascii="Arial" w:hAnsi="Arial" w:cs="Arial"/>
          <w:color w:val="000000"/>
          <w:sz w:val="22"/>
          <w:szCs w:val="22"/>
        </w:rPr>
        <w:t xml:space="preserve"> the journey to</w:t>
      </w:r>
      <w:r w:rsidR="008D07FC">
        <w:rPr>
          <w:rFonts w:ascii="Arial" w:hAnsi="Arial" w:cs="Arial"/>
          <w:color w:val="000000"/>
          <w:sz w:val="22"/>
          <w:szCs w:val="22"/>
        </w:rPr>
        <w:t xml:space="preserve"> becoming an academic writer is unique and </w:t>
      </w:r>
      <w:r w:rsidR="00E735F7">
        <w:rPr>
          <w:rFonts w:ascii="Arial" w:hAnsi="Arial" w:cs="Arial"/>
          <w:color w:val="000000"/>
          <w:sz w:val="22"/>
          <w:szCs w:val="22"/>
        </w:rPr>
        <w:t>highly individualized</w:t>
      </w:r>
      <w:r w:rsidR="008D07FC">
        <w:rPr>
          <w:rFonts w:ascii="Arial" w:hAnsi="Arial" w:cs="Arial"/>
          <w:color w:val="000000"/>
          <w:sz w:val="22"/>
          <w:szCs w:val="22"/>
        </w:rPr>
        <w:t>, there are some predict</w:t>
      </w:r>
      <w:r w:rsidR="00C5240A">
        <w:rPr>
          <w:rFonts w:ascii="Arial" w:hAnsi="Arial" w:cs="Arial"/>
          <w:color w:val="000000"/>
          <w:sz w:val="22"/>
          <w:szCs w:val="22"/>
        </w:rPr>
        <w:t xml:space="preserve">able </w:t>
      </w:r>
      <w:r w:rsidR="00E735F7">
        <w:rPr>
          <w:rFonts w:ascii="Arial" w:hAnsi="Arial" w:cs="Arial"/>
          <w:color w:val="000000"/>
          <w:sz w:val="22"/>
          <w:szCs w:val="22"/>
        </w:rPr>
        <w:t>challenges that many new writers face”</w:t>
      </w:r>
      <w:r w:rsidR="00066134">
        <w:rPr>
          <w:rFonts w:ascii="Arial" w:hAnsi="Arial" w:cs="Arial"/>
          <w:color w:val="000000"/>
          <w:sz w:val="22"/>
          <w:szCs w:val="22"/>
        </w:rPr>
        <w:t xml:space="preserve"> What </w:t>
      </w:r>
      <w:r w:rsidR="006817BA">
        <w:rPr>
          <w:rFonts w:ascii="Arial" w:hAnsi="Arial" w:cs="Arial"/>
          <w:color w:val="000000"/>
          <w:sz w:val="22"/>
          <w:szCs w:val="22"/>
        </w:rPr>
        <w:t xml:space="preserve">I took from this text is that </w:t>
      </w:r>
      <w:r w:rsidR="00BF1ADF">
        <w:rPr>
          <w:rFonts w:ascii="Arial" w:hAnsi="Arial" w:cs="Arial"/>
          <w:color w:val="000000"/>
          <w:sz w:val="22"/>
          <w:szCs w:val="22"/>
        </w:rPr>
        <w:t xml:space="preserve">even if you’ve only just started </w:t>
      </w:r>
      <w:r w:rsidR="00BC52DC">
        <w:rPr>
          <w:rFonts w:ascii="Arial" w:hAnsi="Arial" w:cs="Arial"/>
          <w:color w:val="000000"/>
          <w:sz w:val="22"/>
          <w:szCs w:val="22"/>
        </w:rPr>
        <w:t>my journey</w:t>
      </w:r>
      <w:r w:rsidR="00BF1ADF">
        <w:rPr>
          <w:rFonts w:ascii="Arial" w:hAnsi="Arial" w:cs="Arial"/>
          <w:color w:val="000000"/>
          <w:sz w:val="22"/>
          <w:szCs w:val="22"/>
        </w:rPr>
        <w:t xml:space="preserve"> </w:t>
      </w:r>
      <w:r w:rsidR="00BC52DC">
        <w:rPr>
          <w:rFonts w:ascii="Arial" w:hAnsi="Arial" w:cs="Arial"/>
          <w:color w:val="000000"/>
          <w:sz w:val="22"/>
          <w:szCs w:val="22"/>
        </w:rPr>
        <w:t xml:space="preserve">will </w:t>
      </w:r>
      <w:r w:rsidR="00BC52DC">
        <w:rPr>
          <w:rFonts w:ascii="Arial" w:hAnsi="Arial" w:cs="Arial"/>
          <w:color w:val="000000"/>
          <w:sz w:val="22"/>
          <w:szCs w:val="22"/>
        </w:rPr>
        <w:lastRenderedPageBreak/>
        <w:t xml:space="preserve">be different than anyone </w:t>
      </w:r>
      <w:r w:rsidR="009D5A36">
        <w:rPr>
          <w:rFonts w:ascii="Arial" w:hAnsi="Arial" w:cs="Arial"/>
          <w:color w:val="000000"/>
          <w:sz w:val="22"/>
          <w:szCs w:val="22"/>
        </w:rPr>
        <w:t>else,</w:t>
      </w:r>
      <w:r w:rsidR="00BC52DC">
        <w:rPr>
          <w:rFonts w:ascii="Arial" w:hAnsi="Arial" w:cs="Arial"/>
          <w:color w:val="000000"/>
          <w:sz w:val="22"/>
          <w:szCs w:val="22"/>
        </w:rPr>
        <w:t xml:space="preserve"> </w:t>
      </w:r>
      <w:r w:rsidR="00CD568B">
        <w:rPr>
          <w:rFonts w:ascii="Arial" w:hAnsi="Arial" w:cs="Arial"/>
          <w:color w:val="000000"/>
          <w:sz w:val="22"/>
          <w:szCs w:val="22"/>
        </w:rPr>
        <w:t xml:space="preserve">but the end will always be the same </w:t>
      </w:r>
      <w:r w:rsidR="00727FB6">
        <w:rPr>
          <w:rFonts w:ascii="Arial" w:hAnsi="Arial" w:cs="Arial"/>
          <w:color w:val="000000"/>
          <w:sz w:val="22"/>
          <w:szCs w:val="22"/>
        </w:rPr>
        <w:t>as I am determined to improve this skill</w:t>
      </w:r>
      <w:r w:rsidR="00AD53BD">
        <w:rPr>
          <w:rFonts w:ascii="Arial" w:hAnsi="Arial" w:cs="Arial"/>
          <w:color w:val="000000"/>
          <w:sz w:val="22"/>
          <w:szCs w:val="22"/>
        </w:rPr>
        <w:t>.</w:t>
      </w:r>
    </w:p>
    <w:p w14:paraId="764D322D" w14:textId="76549996" w:rsidR="001D2BA0" w:rsidRPr="00AD53BD" w:rsidRDefault="001D2BA0" w:rsidP="00AD53BD">
      <w:pPr>
        <w:pStyle w:val="NormalWeb"/>
        <w:spacing w:line="360" w:lineRule="auto"/>
        <w:rPr>
          <w:rFonts w:ascii="Arial" w:hAnsi="Arial" w:cs="Arial"/>
          <w:color w:val="000000"/>
          <w:sz w:val="22"/>
          <w:szCs w:val="22"/>
        </w:rPr>
      </w:pPr>
      <w:r w:rsidRPr="001D2BA0">
        <w:rPr>
          <w:rFonts w:ascii="Arial" w:hAnsi="Arial" w:cs="Arial"/>
          <w:b/>
          <w:bCs/>
          <w:sz w:val="22"/>
          <w:szCs w:val="22"/>
          <w:u w:val="single"/>
        </w:rPr>
        <w:t>Paraphrasing</w:t>
      </w:r>
    </w:p>
    <w:p w14:paraId="5EC5C192" w14:textId="77777777" w:rsidR="001D2BA0" w:rsidRDefault="001D2BA0" w:rsidP="001D2BA0">
      <w:pPr>
        <w:spacing w:line="360" w:lineRule="auto"/>
        <w:rPr>
          <w:rFonts w:ascii="Arial" w:hAnsi="Arial" w:cs="Arial"/>
          <w:sz w:val="22"/>
          <w:szCs w:val="22"/>
        </w:rPr>
      </w:pPr>
    </w:p>
    <w:p w14:paraId="625A8130" w14:textId="6108DC67" w:rsidR="001D2BA0" w:rsidRDefault="008E192D" w:rsidP="001D2BA0">
      <w:pPr>
        <w:spacing w:line="360" w:lineRule="auto"/>
        <w:rPr>
          <w:rFonts w:ascii="Arial" w:hAnsi="Arial" w:cs="Arial"/>
          <w:sz w:val="22"/>
          <w:szCs w:val="22"/>
        </w:rPr>
      </w:pPr>
      <w:r w:rsidRPr="001D2BA0">
        <w:rPr>
          <w:rFonts w:ascii="Arial" w:hAnsi="Arial" w:cs="Arial"/>
          <w:sz w:val="22"/>
          <w:szCs w:val="22"/>
        </w:rPr>
        <w:t>Paraphrasing </w:t>
      </w:r>
      <w:r w:rsidR="00E2008E" w:rsidRPr="001D2BA0">
        <w:rPr>
          <w:rFonts w:ascii="Arial" w:hAnsi="Arial" w:cs="Arial"/>
          <w:sz w:val="22"/>
          <w:szCs w:val="22"/>
        </w:rPr>
        <w:t>is writing the ideas of someone else in your own words. Paraphrasing is very useful when needing other people’s work to support your views</w:t>
      </w:r>
      <w:r w:rsidR="00533E2C" w:rsidRPr="001D2BA0">
        <w:rPr>
          <w:rFonts w:ascii="Arial" w:hAnsi="Arial" w:cs="Arial"/>
          <w:sz w:val="22"/>
          <w:szCs w:val="22"/>
        </w:rPr>
        <w:t xml:space="preserve">. </w:t>
      </w:r>
      <w:r w:rsidR="00903D9C">
        <w:rPr>
          <w:rFonts w:ascii="Arial" w:hAnsi="Arial" w:cs="Arial"/>
          <w:sz w:val="22"/>
          <w:szCs w:val="22"/>
        </w:rPr>
        <w:t>When</w:t>
      </w:r>
      <w:r w:rsidR="00285156">
        <w:rPr>
          <w:rFonts w:ascii="Arial" w:hAnsi="Arial" w:cs="Arial"/>
          <w:sz w:val="22"/>
          <w:szCs w:val="22"/>
        </w:rPr>
        <w:t xml:space="preserve"> paraphrasing, </w:t>
      </w:r>
      <w:r w:rsidR="001909AF">
        <w:rPr>
          <w:rFonts w:ascii="Arial" w:hAnsi="Arial" w:cs="Arial"/>
          <w:sz w:val="22"/>
          <w:szCs w:val="22"/>
        </w:rPr>
        <w:t>you’ll</w:t>
      </w:r>
      <w:r w:rsidR="00285156">
        <w:rPr>
          <w:rFonts w:ascii="Arial" w:hAnsi="Arial" w:cs="Arial"/>
          <w:sz w:val="22"/>
          <w:szCs w:val="22"/>
        </w:rPr>
        <w:t xml:space="preserve"> need to </w:t>
      </w:r>
      <w:r w:rsidR="00797D5D">
        <w:rPr>
          <w:rFonts w:ascii="Arial" w:hAnsi="Arial" w:cs="Arial"/>
          <w:sz w:val="22"/>
          <w:szCs w:val="22"/>
        </w:rPr>
        <w:t xml:space="preserve">change the words and the </w:t>
      </w:r>
      <w:r w:rsidR="001909AF">
        <w:rPr>
          <w:rFonts w:ascii="Arial" w:hAnsi="Arial" w:cs="Arial"/>
          <w:sz w:val="22"/>
          <w:szCs w:val="22"/>
        </w:rPr>
        <w:t>structure but keep the meaning the same</w:t>
      </w:r>
      <w:r w:rsidR="00C56AE5">
        <w:rPr>
          <w:rFonts w:ascii="Arial" w:hAnsi="Arial" w:cs="Arial"/>
          <w:sz w:val="22"/>
          <w:szCs w:val="22"/>
        </w:rPr>
        <w:t xml:space="preserve"> and </w:t>
      </w:r>
      <w:r w:rsidR="0008583D">
        <w:rPr>
          <w:rFonts w:ascii="Arial" w:hAnsi="Arial" w:cs="Arial"/>
          <w:sz w:val="22"/>
          <w:szCs w:val="22"/>
        </w:rPr>
        <w:t>must</w:t>
      </w:r>
      <w:r w:rsidR="00C56AE5">
        <w:rPr>
          <w:rFonts w:ascii="Arial" w:hAnsi="Arial" w:cs="Arial"/>
          <w:sz w:val="22"/>
          <w:szCs w:val="22"/>
        </w:rPr>
        <w:t xml:space="preserve"> be </w:t>
      </w:r>
      <w:r w:rsidR="00BB0F0E">
        <w:rPr>
          <w:rFonts w:ascii="Arial" w:hAnsi="Arial" w:cs="Arial"/>
          <w:sz w:val="22"/>
          <w:szCs w:val="22"/>
        </w:rPr>
        <w:t>acknowledged</w:t>
      </w:r>
      <w:r w:rsidR="00435832">
        <w:rPr>
          <w:rFonts w:ascii="Arial" w:hAnsi="Arial" w:cs="Arial"/>
          <w:sz w:val="22"/>
          <w:szCs w:val="22"/>
        </w:rPr>
        <w:t xml:space="preserve"> </w:t>
      </w:r>
      <w:r w:rsidR="00DE1430">
        <w:rPr>
          <w:rFonts w:ascii="Arial" w:hAnsi="Arial" w:cs="Arial"/>
          <w:sz w:val="22"/>
          <w:szCs w:val="22"/>
        </w:rPr>
        <w:t>by provi</w:t>
      </w:r>
      <w:r w:rsidR="00576B0D">
        <w:rPr>
          <w:rFonts w:ascii="Arial" w:hAnsi="Arial" w:cs="Arial"/>
          <w:sz w:val="22"/>
          <w:szCs w:val="22"/>
        </w:rPr>
        <w:t>di</w:t>
      </w:r>
      <w:r w:rsidR="00DE1430">
        <w:rPr>
          <w:rFonts w:ascii="Arial" w:hAnsi="Arial" w:cs="Arial"/>
          <w:sz w:val="22"/>
          <w:szCs w:val="22"/>
        </w:rPr>
        <w:t xml:space="preserve">ng </w:t>
      </w:r>
      <w:r w:rsidR="00576B0D">
        <w:rPr>
          <w:rFonts w:ascii="Arial" w:hAnsi="Arial" w:cs="Arial"/>
          <w:sz w:val="22"/>
          <w:szCs w:val="22"/>
        </w:rPr>
        <w:t>a reference.</w:t>
      </w:r>
    </w:p>
    <w:p w14:paraId="2CBA4AE2" w14:textId="01D79A18" w:rsidR="00576B0D" w:rsidRDefault="00576B0D" w:rsidP="001D2BA0">
      <w:pPr>
        <w:spacing w:line="360" w:lineRule="auto"/>
        <w:rPr>
          <w:rFonts w:ascii="Arial" w:hAnsi="Arial" w:cs="Arial"/>
          <w:sz w:val="22"/>
          <w:szCs w:val="22"/>
        </w:rPr>
      </w:pPr>
    </w:p>
    <w:p w14:paraId="473F43F7" w14:textId="77240BEE" w:rsidR="00576B0D" w:rsidRDefault="00576B0D" w:rsidP="001D2BA0">
      <w:pPr>
        <w:spacing w:line="360" w:lineRule="auto"/>
        <w:rPr>
          <w:rFonts w:ascii="Arial" w:hAnsi="Arial" w:cs="Arial"/>
          <w:sz w:val="22"/>
          <w:szCs w:val="22"/>
        </w:rPr>
      </w:pPr>
      <w:r w:rsidRPr="001D2BA0">
        <w:rPr>
          <w:rFonts w:ascii="Arial" w:hAnsi="Arial" w:cs="Arial"/>
          <w:b/>
          <w:bCs/>
          <w:sz w:val="22"/>
          <w:szCs w:val="22"/>
        </w:rPr>
        <w:t>Concrete experience:</w:t>
      </w:r>
      <w:r w:rsidR="00F7530E">
        <w:rPr>
          <w:rFonts w:ascii="Arial" w:hAnsi="Arial" w:cs="Arial"/>
          <w:b/>
          <w:bCs/>
          <w:sz w:val="22"/>
          <w:szCs w:val="22"/>
        </w:rPr>
        <w:t xml:space="preserve"> </w:t>
      </w:r>
      <w:r w:rsidR="00D410B0">
        <w:rPr>
          <w:rFonts w:ascii="Arial" w:hAnsi="Arial" w:cs="Arial"/>
          <w:sz w:val="22"/>
          <w:szCs w:val="22"/>
        </w:rPr>
        <w:t>T</w:t>
      </w:r>
      <w:r w:rsidR="00092B9D">
        <w:rPr>
          <w:rFonts w:ascii="Arial" w:hAnsi="Arial" w:cs="Arial"/>
          <w:sz w:val="22"/>
          <w:szCs w:val="22"/>
        </w:rPr>
        <w:t xml:space="preserve">he </w:t>
      </w:r>
      <w:r w:rsidR="00B03A1A">
        <w:rPr>
          <w:rFonts w:ascii="Arial" w:hAnsi="Arial" w:cs="Arial"/>
          <w:sz w:val="22"/>
          <w:szCs w:val="22"/>
        </w:rPr>
        <w:t>tec</w:t>
      </w:r>
      <w:r w:rsidR="00092B9D">
        <w:rPr>
          <w:rFonts w:ascii="Arial" w:hAnsi="Arial" w:cs="Arial"/>
          <w:sz w:val="22"/>
          <w:szCs w:val="22"/>
        </w:rPr>
        <w:t xml:space="preserve">hniques </w:t>
      </w:r>
      <w:r w:rsidR="002C4766">
        <w:rPr>
          <w:rFonts w:ascii="Arial" w:hAnsi="Arial" w:cs="Arial"/>
          <w:sz w:val="22"/>
          <w:szCs w:val="22"/>
        </w:rPr>
        <w:t xml:space="preserve">I’ve learnt </w:t>
      </w:r>
      <w:r w:rsidR="007C4C96">
        <w:rPr>
          <w:rFonts w:ascii="Arial" w:hAnsi="Arial" w:cs="Arial"/>
          <w:sz w:val="22"/>
          <w:szCs w:val="22"/>
        </w:rPr>
        <w:t>in class</w:t>
      </w:r>
      <w:r w:rsidR="009D1DDB">
        <w:rPr>
          <w:rFonts w:ascii="Arial" w:hAnsi="Arial" w:cs="Arial"/>
          <w:sz w:val="22"/>
          <w:szCs w:val="22"/>
        </w:rPr>
        <w:t xml:space="preserve"> are using synonyms, changing word class</w:t>
      </w:r>
      <w:r w:rsidR="00CA3511">
        <w:rPr>
          <w:rFonts w:ascii="Arial" w:hAnsi="Arial" w:cs="Arial"/>
          <w:sz w:val="22"/>
          <w:szCs w:val="22"/>
        </w:rPr>
        <w:t xml:space="preserve"> and changing word order. I was able to </w:t>
      </w:r>
      <w:r w:rsidR="008905A1">
        <w:rPr>
          <w:rFonts w:ascii="Arial" w:hAnsi="Arial" w:cs="Arial"/>
          <w:sz w:val="22"/>
          <w:szCs w:val="22"/>
        </w:rPr>
        <w:t>implement</w:t>
      </w:r>
      <w:r w:rsidR="00CA3511">
        <w:rPr>
          <w:rFonts w:ascii="Arial" w:hAnsi="Arial" w:cs="Arial"/>
          <w:sz w:val="22"/>
          <w:szCs w:val="22"/>
        </w:rPr>
        <w:t xml:space="preserve"> </w:t>
      </w:r>
      <w:r w:rsidR="007F4E75">
        <w:rPr>
          <w:rFonts w:ascii="Arial" w:hAnsi="Arial" w:cs="Arial"/>
          <w:sz w:val="22"/>
          <w:szCs w:val="22"/>
        </w:rPr>
        <w:t xml:space="preserve">these techniques </w:t>
      </w:r>
      <w:r w:rsidR="005C580C">
        <w:rPr>
          <w:rFonts w:ascii="Arial" w:hAnsi="Arial" w:cs="Arial"/>
          <w:sz w:val="22"/>
          <w:szCs w:val="22"/>
        </w:rPr>
        <w:t>in my assignment by</w:t>
      </w:r>
      <w:r w:rsidR="009E567D">
        <w:rPr>
          <w:rFonts w:ascii="Arial" w:hAnsi="Arial" w:cs="Arial"/>
          <w:sz w:val="22"/>
          <w:szCs w:val="22"/>
        </w:rPr>
        <w:t xml:space="preserve"> </w:t>
      </w:r>
      <w:r w:rsidR="00CF076B">
        <w:rPr>
          <w:rFonts w:ascii="Arial" w:hAnsi="Arial" w:cs="Arial"/>
          <w:sz w:val="22"/>
          <w:szCs w:val="22"/>
        </w:rPr>
        <w:t>making changes</w:t>
      </w:r>
      <w:r w:rsidR="009E567D">
        <w:rPr>
          <w:rFonts w:ascii="Arial" w:hAnsi="Arial" w:cs="Arial"/>
          <w:sz w:val="22"/>
          <w:szCs w:val="22"/>
        </w:rPr>
        <w:t xml:space="preserve"> to the word order </w:t>
      </w:r>
      <w:r w:rsidR="00524EFC">
        <w:rPr>
          <w:rFonts w:ascii="Arial" w:hAnsi="Arial" w:cs="Arial"/>
          <w:sz w:val="22"/>
          <w:szCs w:val="22"/>
        </w:rPr>
        <w:t xml:space="preserve">by </w:t>
      </w:r>
      <w:r w:rsidR="00506AFF">
        <w:rPr>
          <w:rFonts w:ascii="Arial" w:hAnsi="Arial" w:cs="Arial"/>
          <w:sz w:val="22"/>
          <w:szCs w:val="22"/>
        </w:rPr>
        <w:t>simplifying</w:t>
      </w:r>
      <w:r w:rsidR="00524EFC">
        <w:rPr>
          <w:rFonts w:ascii="Arial" w:hAnsi="Arial" w:cs="Arial"/>
          <w:sz w:val="22"/>
          <w:szCs w:val="22"/>
        </w:rPr>
        <w:t xml:space="preserve"> </w:t>
      </w:r>
      <w:r w:rsidR="00CA5D5B">
        <w:rPr>
          <w:rFonts w:ascii="Arial" w:hAnsi="Arial" w:cs="Arial"/>
          <w:sz w:val="22"/>
          <w:szCs w:val="22"/>
        </w:rPr>
        <w:t>certain</w:t>
      </w:r>
      <w:r w:rsidR="00524EFC">
        <w:rPr>
          <w:rFonts w:ascii="Arial" w:hAnsi="Arial" w:cs="Arial"/>
          <w:sz w:val="22"/>
          <w:szCs w:val="22"/>
        </w:rPr>
        <w:t xml:space="preserve"> word </w:t>
      </w:r>
      <w:r w:rsidR="00C8799E">
        <w:rPr>
          <w:rFonts w:ascii="Arial" w:hAnsi="Arial" w:cs="Arial"/>
          <w:sz w:val="22"/>
          <w:szCs w:val="22"/>
        </w:rPr>
        <w:t xml:space="preserve">but </w:t>
      </w:r>
      <w:r w:rsidR="00811CDA">
        <w:rPr>
          <w:rFonts w:ascii="Arial" w:hAnsi="Arial" w:cs="Arial"/>
          <w:sz w:val="22"/>
          <w:szCs w:val="22"/>
        </w:rPr>
        <w:t xml:space="preserve">making </w:t>
      </w:r>
      <w:r w:rsidR="00C8799E">
        <w:rPr>
          <w:rFonts w:ascii="Arial" w:hAnsi="Arial" w:cs="Arial"/>
          <w:sz w:val="22"/>
          <w:szCs w:val="22"/>
        </w:rPr>
        <w:t>sure I keep the same meaning</w:t>
      </w:r>
      <w:r w:rsidR="00CA5D5B">
        <w:rPr>
          <w:rFonts w:ascii="Arial" w:hAnsi="Arial" w:cs="Arial"/>
          <w:sz w:val="22"/>
          <w:szCs w:val="22"/>
        </w:rPr>
        <w:t>.</w:t>
      </w:r>
    </w:p>
    <w:p w14:paraId="035801E0" w14:textId="624CA140" w:rsidR="001F69C3" w:rsidRDefault="001F69C3" w:rsidP="001D2BA0">
      <w:pPr>
        <w:spacing w:line="360" w:lineRule="auto"/>
        <w:rPr>
          <w:rFonts w:ascii="Arial" w:hAnsi="Arial" w:cs="Arial"/>
          <w:sz w:val="22"/>
          <w:szCs w:val="22"/>
        </w:rPr>
      </w:pPr>
    </w:p>
    <w:p w14:paraId="413AEE7E" w14:textId="6D0233C2" w:rsidR="008312DF" w:rsidRDefault="00FD7448" w:rsidP="001D2BA0">
      <w:pPr>
        <w:spacing w:line="360" w:lineRule="auto"/>
        <w:rPr>
          <w:rFonts w:ascii="Arial" w:hAnsi="Arial" w:cs="Arial"/>
          <w:sz w:val="22"/>
          <w:szCs w:val="22"/>
        </w:rPr>
      </w:pPr>
      <w:r w:rsidRPr="001D2BA0">
        <w:rPr>
          <w:rFonts w:ascii="Arial" w:hAnsi="Arial" w:cs="Arial"/>
          <w:b/>
          <w:bCs/>
          <w:sz w:val="22"/>
          <w:szCs w:val="22"/>
        </w:rPr>
        <w:t>Active experimentation:</w:t>
      </w:r>
      <w:r w:rsidR="00CC0472">
        <w:rPr>
          <w:rFonts w:ascii="Arial" w:hAnsi="Arial" w:cs="Arial"/>
          <w:b/>
          <w:bCs/>
          <w:sz w:val="22"/>
          <w:szCs w:val="22"/>
        </w:rPr>
        <w:t xml:space="preserve"> </w:t>
      </w:r>
      <w:r w:rsidR="00D410B0">
        <w:rPr>
          <w:rFonts w:ascii="Arial" w:hAnsi="Arial" w:cs="Arial"/>
          <w:sz w:val="22"/>
          <w:szCs w:val="22"/>
        </w:rPr>
        <w:t>P</w:t>
      </w:r>
      <w:r w:rsidR="00E71BEB">
        <w:rPr>
          <w:rFonts w:ascii="Arial" w:hAnsi="Arial" w:cs="Arial"/>
          <w:sz w:val="22"/>
          <w:szCs w:val="22"/>
        </w:rPr>
        <w:t>araph</w:t>
      </w:r>
      <w:r w:rsidR="007853B3">
        <w:rPr>
          <w:rFonts w:ascii="Arial" w:hAnsi="Arial" w:cs="Arial"/>
          <w:sz w:val="22"/>
          <w:szCs w:val="22"/>
        </w:rPr>
        <w:t>rasing has been used</w:t>
      </w:r>
      <w:r w:rsidR="00514FC3">
        <w:rPr>
          <w:rFonts w:ascii="Arial" w:hAnsi="Arial" w:cs="Arial"/>
          <w:sz w:val="22"/>
          <w:szCs w:val="22"/>
        </w:rPr>
        <w:t xml:space="preserve"> throughout the report for example, </w:t>
      </w:r>
      <w:r w:rsidR="00842959">
        <w:rPr>
          <w:rFonts w:ascii="Arial" w:hAnsi="Arial" w:cs="Arial"/>
          <w:sz w:val="22"/>
          <w:szCs w:val="22"/>
        </w:rPr>
        <w:t>the first paragraph of this section</w:t>
      </w:r>
      <w:r w:rsidR="008B2DAA">
        <w:rPr>
          <w:rFonts w:ascii="Arial" w:hAnsi="Arial" w:cs="Arial"/>
          <w:sz w:val="22"/>
          <w:szCs w:val="22"/>
        </w:rPr>
        <w:t xml:space="preserve">. Though I cannot say I’ve completely understood </w:t>
      </w:r>
      <w:r w:rsidR="00395DDB">
        <w:rPr>
          <w:rFonts w:ascii="Arial" w:hAnsi="Arial" w:cs="Arial"/>
          <w:sz w:val="22"/>
          <w:szCs w:val="22"/>
        </w:rPr>
        <w:t>paraphrasing,</w:t>
      </w:r>
      <w:r w:rsidR="008B2DAA">
        <w:rPr>
          <w:rFonts w:ascii="Arial" w:hAnsi="Arial" w:cs="Arial"/>
          <w:sz w:val="22"/>
          <w:szCs w:val="22"/>
        </w:rPr>
        <w:t xml:space="preserve"> </w:t>
      </w:r>
      <w:r w:rsidR="00861F73">
        <w:rPr>
          <w:rFonts w:ascii="Arial" w:hAnsi="Arial" w:cs="Arial"/>
          <w:sz w:val="22"/>
          <w:szCs w:val="22"/>
        </w:rPr>
        <w:t xml:space="preserve">but I’ve been able to do what I’ve learnt and improve </w:t>
      </w:r>
      <w:r w:rsidR="009E33C1">
        <w:rPr>
          <w:rFonts w:ascii="Arial" w:hAnsi="Arial" w:cs="Arial"/>
          <w:sz w:val="22"/>
          <w:szCs w:val="22"/>
        </w:rPr>
        <w:t xml:space="preserve">on knowledge </w:t>
      </w:r>
      <w:r w:rsidR="00592225">
        <w:rPr>
          <w:rFonts w:ascii="Arial" w:hAnsi="Arial" w:cs="Arial"/>
          <w:sz w:val="22"/>
          <w:szCs w:val="22"/>
        </w:rPr>
        <w:t xml:space="preserve">so im able to </w:t>
      </w:r>
      <w:r w:rsidR="00395DDB">
        <w:rPr>
          <w:rFonts w:ascii="Arial" w:hAnsi="Arial" w:cs="Arial"/>
          <w:sz w:val="22"/>
          <w:szCs w:val="22"/>
        </w:rPr>
        <w:t>implement</w:t>
      </w:r>
      <w:r w:rsidR="00592225">
        <w:rPr>
          <w:rFonts w:ascii="Arial" w:hAnsi="Arial" w:cs="Arial"/>
          <w:sz w:val="22"/>
          <w:szCs w:val="22"/>
        </w:rPr>
        <w:t xml:space="preserve"> it in my </w:t>
      </w:r>
      <w:r w:rsidR="000A3D6C">
        <w:rPr>
          <w:rFonts w:ascii="Arial" w:hAnsi="Arial" w:cs="Arial"/>
          <w:sz w:val="22"/>
          <w:szCs w:val="22"/>
        </w:rPr>
        <w:t>future assignment</w:t>
      </w:r>
      <w:r w:rsidR="002F3F58">
        <w:rPr>
          <w:rFonts w:ascii="Arial" w:hAnsi="Arial" w:cs="Arial"/>
          <w:sz w:val="22"/>
          <w:szCs w:val="22"/>
        </w:rPr>
        <w:t>s</w:t>
      </w:r>
      <w:r w:rsidR="000A3D6C">
        <w:rPr>
          <w:rFonts w:ascii="Arial" w:hAnsi="Arial" w:cs="Arial"/>
          <w:sz w:val="22"/>
          <w:szCs w:val="22"/>
        </w:rPr>
        <w:t>.</w:t>
      </w:r>
    </w:p>
    <w:p w14:paraId="31CA0E34" w14:textId="77777777" w:rsidR="00395DDB" w:rsidRDefault="00395DDB" w:rsidP="001D2BA0">
      <w:pPr>
        <w:spacing w:line="360" w:lineRule="auto"/>
        <w:rPr>
          <w:rFonts w:ascii="Arial" w:hAnsi="Arial" w:cs="Arial"/>
          <w:sz w:val="22"/>
          <w:szCs w:val="22"/>
        </w:rPr>
      </w:pPr>
    </w:p>
    <w:p w14:paraId="04EA324C" w14:textId="7899A107" w:rsidR="006F6C3D" w:rsidRDefault="00395DDB" w:rsidP="001D2BA0">
      <w:pPr>
        <w:spacing w:line="360" w:lineRule="auto"/>
        <w:rPr>
          <w:rFonts w:ascii="Arial" w:hAnsi="Arial" w:cs="Arial"/>
          <w:sz w:val="22"/>
          <w:szCs w:val="22"/>
        </w:rPr>
      </w:pPr>
      <w:r w:rsidRPr="001D2BA0">
        <w:rPr>
          <w:rFonts w:ascii="Arial" w:hAnsi="Arial" w:cs="Arial"/>
          <w:b/>
          <w:bCs/>
          <w:sz w:val="22"/>
          <w:szCs w:val="22"/>
        </w:rPr>
        <w:t>Reflective observation:</w:t>
      </w:r>
      <w:r w:rsidR="004F3664">
        <w:rPr>
          <w:rFonts w:ascii="Arial" w:hAnsi="Arial" w:cs="Arial"/>
          <w:b/>
          <w:bCs/>
          <w:sz w:val="22"/>
          <w:szCs w:val="22"/>
        </w:rPr>
        <w:t xml:space="preserve"> </w:t>
      </w:r>
      <w:r w:rsidR="00D410B0">
        <w:rPr>
          <w:rFonts w:ascii="Arial" w:hAnsi="Arial" w:cs="Arial"/>
          <w:sz w:val="22"/>
          <w:szCs w:val="22"/>
        </w:rPr>
        <w:t xml:space="preserve">I </w:t>
      </w:r>
      <w:r w:rsidR="004F3664">
        <w:rPr>
          <w:rFonts w:ascii="Arial" w:hAnsi="Arial" w:cs="Arial"/>
          <w:sz w:val="22"/>
          <w:szCs w:val="22"/>
        </w:rPr>
        <w:t xml:space="preserve">haven’t done much research on </w:t>
      </w:r>
      <w:r w:rsidR="00D410B0">
        <w:rPr>
          <w:rFonts w:ascii="Arial" w:hAnsi="Arial" w:cs="Arial"/>
          <w:sz w:val="22"/>
          <w:szCs w:val="22"/>
        </w:rPr>
        <w:t>paraphrasing,</w:t>
      </w:r>
      <w:r w:rsidR="003F27A9">
        <w:rPr>
          <w:rFonts w:ascii="Arial" w:hAnsi="Arial" w:cs="Arial"/>
          <w:sz w:val="22"/>
          <w:szCs w:val="22"/>
        </w:rPr>
        <w:t xml:space="preserve"> </w:t>
      </w:r>
      <w:r w:rsidR="007B73C3">
        <w:rPr>
          <w:rFonts w:ascii="Arial" w:hAnsi="Arial" w:cs="Arial"/>
          <w:sz w:val="22"/>
          <w:szCs w:val="22"/>
        </w:rPr>
        <w:t xml:space="preserve">but I do understand that it an important tool in academic </w:t>
      </w:r>
      <w:r w:rsidR="008245A5">
        <w:rPr>
          <w:rFonts w:ascii="Arial" w:hAnsi="Arial" w:cs="Arial"/>
          <w:sz w:val="22"/>
          <w:szCs w:val="22"/>
        </w:rPr>
        <w:t>writing</w:t>
      </w:r>
      <w:r w:rsidR="00710156">
        <w:rPr>
          <w:rFonts w:ascii="Arial" w:hAnsi="Arial" w:cs="Arial"/>
          <w:sz w:val="22"/>
          <w:szCs w:val="22"/>
        </w:rPr>
        <w:t xml:space="preserve"> and I have found it useful in the assignments that I have </w:t>
      </w:r>
      <w:r w:rsidR="00193D64">
        <w:rPr>
          <w:rFonts w:ascii="Arial" w:hAnsi="Arial" w:cs="Arial"/>
          <w:sz w:val="22"/>
          <w:szCs w:val="22"/>
        </w:rPr>
        <w:t xml:space="preserve">finished and ones im currently working </w:t>
      </w:r>
      <w:r w:rsidR="006F6C3D">
        <w:rPr>
          <w:rFonts w:ascii="Arial" w:hAnsi="Arial" w:cs="Arial"/>
          <w:sz w:val="22"/>
          <w:szCs w:val="22"/>
        </w:rPr>
        <w:t>on. I will try</w:t>
      </w:r>
      <w:r w:rsidR="00DD6CF3">
        <w:rPr>
          <w:rFonts w:ascii="Arial" w:hAnsi="Arial" w:cs="Arial"/>
          <w:sz w:val="22"/>
          <w:szCs w:val="22"/>
        </w:rPr>
        <w:t xml:space="preserve"> </w:t>
      </w:r>
      <w:r w:rsidR="008D4B27">
        <w:rPr>
          <w:rFonts w:ascii="Arial" w:hAnsi="Arial" w:cs="Arial"/>
          <w:sz w:val="22"/>
          <w:szCs w:val="22"/>
        </w:rPr>
        <w:t>executing</w:t>
      </w:r>
      <w:r w:rsidR="00937405">
        <w:rPr>
          <w:rFonts w:ascii="Arial" w:hAnsi="Arial" w:cs="Arial"/>
          <w:sz w:val="22"/>
          <w:szCs w:val="22"/>
        </w:rPr>
        <w:t xml:space="preserve"> the things I’ve learnt in class to make me better</w:t>
      </w:r>
      <w:r w:rsidR="006B59D6">
        <w:rPr>
          <w:rFonts w:ascii="Arial" w:hAnsi="Arial" w:cs="Arial"/>
          <w:sz w:val="22"/>
          <w:szCs w:val="22"/>
        </w:rPr>
        <w:t xml:space="preserve"> and do a lot more research on this topic.</w:t>
      </w:r>
    </w:p>
    <w:p w14:paraId="6C247F6A" w14:textId="77777777" w:rsidR="00937405" w:rsidRPr="004F3664" w:rsidRDefault="00937405" w:rsidP="001D2BA0">
      <w:pPr>
        <w:spacing w:line="360" w:lineRule="auto"/>
        <w:rPr>
          <w:rFonts w:ascii="Arial" w:hAnsi="Arial" w:cs="Arial"/>
          <w:sz w:val="22"/>
          <w:szCs w:val="22"/>
        </w:rPr>
      </w:pPr>
    </w:p>
    <w:p w14:paraId="75A1CEA1" w14:textId="55451819" w:rsidR="008312DF" w:rsidRPr="00B03A1A" w:rsidRDefault="00937405" w:rsidP="001D2BA0">
      <w:pPr>
        <w:spacing w:line="360" w:lineRule="auto"/>
        <w:rPr>
          <w:rFonts w:ascii="Arial" w:hAnsi="Arial" w:cs="Arial"/>
          <w:sz w:val="22"/>
          <w:szCs w:val="22"/>
        </w:rPr>
      </w:pPr>
      <w:r w:rsidRPr="00EA381E">
        <w:rPr>
          <w:rFonts w:ascii="Arial" w:hAnsi="Arial" w:cs="Arial"/>
          <w:b/>
          <w:bCs/>
          <w:sz w:val="22"/>
          <w:szCs w:val="22"/>
        </w:rPr>
        <w:t>Abstract conceptualization</w:t>
      </w:r>
      <w:r w:rsidRPr="00E45C64">
        <w:rPr>
          <w:rFonts w:ascii="Arial" w:hAnsi="Arial" w:cs="Arial"/>
          <w:sz w:val="22"/>
          <w:szCs w:val="22"/>
        </w:rPr>
        <w:t>:</w:t>
      </w:r>
      <w:r w:rsidR="008D4B27" w:rsidRPr="00E45C64">
        <w:rPr>
          <w:rFonts w:ascii="Arial" w:hAnsi="Arial" w:cs="Arial"/>
          <w:sz w:val="22"/>
          <w:szCs w:val="22"/>
        </w:rPr>
        <w:t xml:space="preserve"> </w:t>
      </w:r>
      <w:r w:rsidR="00D410B0">
        <w:rPr>
          <w:rFonts w:ascii="Arial" w:hAnsi="Arial" w:cs="Arial"/>
          <w:sz w:val="22"/>
          <w:szCs w:val="22"/>
        </w:rPr>
        <w:t>T</w:t>
      </w:r>
      <w:r w:rsidR="00CC24CF" w:rsidRPr="00E45C64">
        <w:rPr>
          <w:rFonts w:ascii="Arial" w:hAnsi="Arial" w:cs="Arial"/>
          <w:sz w:val="22"/>
          <w:szCs w:val="22"/>
        </w:rPr>
        <w:t xml:space="preserve">he method that </w:t>
      </w:r>
      <w:r w:rsidR="00D410B0">
        <w:rPr>
          <w:rFonts w:ascii="Arial" w:hAnsi="Arial" w:cs="Arial"/>
          <w:sz w:val="22"/>
          <w:szCs w:val="22"/>
        </w:rPr>
        <w:t>i</w:t>
      </w:r>
      <w:r w:rsidR="00CC24CF" w:rsidRPr="00E45C64">
        <w:rPr>
          <w:rFonts w:ascii="Arial" w:hAnsi="Arial" w:cs="Arial"/>
          <w:sz w:val="22"/>
          <w:szCs w:val="22"/>
        </w:rPr>
        <w:t xml:space="preserve"> find easier when</w:t>
      </w:r>
      <w:r w:rsidR="00E45C64">
        <w:rPr>
          <w:rFonts w:ascii="Arial" w:hAnsi="Arial" w:cs="Arial"/>
          <w:b/>
          <w:bCs/>
          <w:sz w:val="22"/>
          <w:szCs w:val="22"/>
        </w:rPr>
        <w:t xml:space="preserve"> </w:t>
      </w:r>
      <w:r w:rsidR="00E45C64" w:rsidRPr="00213F31">
        <w:rPr>
          <w:rFonts w:ascii="Arial" w:hAnsi="Arial" w:cs="Arial"/>
          <w:sz w:val="22"/>
          <w:szCs w:val="22"/>
        </w:rPr>
        <w:t xml:space="preserve">paraphrasing </w:t>
      </w:r>
      <w:r w:rsidR="00B1523E">
        <w:rPr>
          <w:rFonts w:ascii="Arial" w:hAnsi="Arial" w:cs="Arial"/>
          <w:sz w:val="22"/>
          <w:szCs w:val="22"/>
        </w:rPr>
        <w:t>is</w:t>
      </w:r>
      <w:r w:rsidR="00D130B4">
        <w:rPr>
          <w:rFonts w:ascii="Arial" w:hAnsi="Arial" w:cs="Arial"/>
          <w:sz w:val="22"/>
          <w:szCs w:val="22"/>
        </w:rPr>
        <w:t xml:space="preserve"> changing the word order as it not really making that </w:t>
      </w:r>
      <w:r w:rsidR="0029777C">
        <w:rPr>
          <w:rFonts w:ascii="Arial" w:hAnsi="Arial" w:cs="Arial"/>
          <w:sz w:val="22"/>
          <w:szCs w:val="22"/>
        </w:rPr>
        <w:t>many</w:t>
      </w:r>
      <w:r w:rsidR="00D130B4">
        <w:rPr>
          <w:rFonts w:ascii="Arial" w:hAnsi="Arial" w:cs="Arial"/>
          <w:sz w:val="22"/>
          <w:szCs w:val="22"/>
        </w:rPr>
        <w:t xml:space="preserve"> change</w:t>
      </w:r>
      <w:r w:rsidR="000F503C">
        <w:rPr>
          <w:rFonts w:ascii="Arial" w:hAnsi="Arial" w:cs="Arial"/>
          <w:sz w:val="22"/>
          <w:szCs w:val="22"/>
        </w:rPr>
        <w:t>s</w:t>
      </w:r>
      <w:r w:rsidR="00D130B4">
        <w:rPr>
          <w:rFonts w:ascii="Arial" w:hAnsi="Arial" w:cs="Arial"/>
          <w:sz w:val="22"/>
          <w:szCs w:val="22"/>
        </w:rPr>
        <w:t xml:space="preserve"> to the text </w:t>
      </w:r>
      <w:r w:rsidR="000F503C">
        <w:rPr>
          <w:rFonts w:ascii="Arial" w:hAnsi="Arial" w:cs="Arial"/>
          <w:sz w:val="22"/>
          <w:szCs w:val="22"/>
        </w:rPr>
        <w:t xml:space="preserve">so </w:t>
      </w:r>
      <w:r w:rsidR="00C65554">
        <w:rPr>
          <w:rFonts w:ascii="Arial" w:hAnsi="Arial" w:cs="Arial"/>
          <w:sz w:val="22"/>
          <w:szCs w:val="22"/>
        </w:rPr>
        <w:t>it’s</w:t>
      </w:r>
      <w:r w:rsidR="000F503C">
        <w:rPr>
          <w:rFonts w:ascii="Arial" w:hAnsi="Arial" w:cs="Arial"/>
          <w:sz w:val="22"/>
          <w:szCs w:val="22"/>
        </w:rPr>
        <w:t xml:space="preserve"> e</w:t>
      </w:r>
      <w:r w:rsidR="00C65554">
        <w:rPr>
          <w:rFonts w:ascii="Arial" w:hAnsi="Arial" w:cs="Arial"/>
          <w:sz w:val="22"/>
          <w:szCs w:val="22"/>
        </w:rPr>
        <w:t>asier to apply</w:t>
      </w:r>
      <w:r w:rsidR="000F503C">
        <w:rPr>
          <w:rFonts w:ascii="Arial" w:hAnsi="Arial" w:cs="Arial"/>
          <w:sz w:val="22"/>
          <w:szCs w:val="22"/>
        </w:rPr>
        <w:t xml:space="preserve"> </w:t>
      </w:r>
      <w:r w:rsidR="00C65554">
        <w:rPr>
          <w:rFonts w:ascii="Arial" w:hAnsi="Arial" w:cs="Arial"/>
          <w:sz w:val="22"/>
          <w:szCs w:val="22"/>
        </w:rPr>
        <w:t>in assignments</w:t>
      </w:r>
      <w:r w:rsidR="000F503C">
        <w:rPr>
          <w:rFonts w:ascii="Arial" w:hAnsi="Arial" w:cs="Arial"/>
          <w:sz w:val="22"/>
          <w:szCs w:val="22"/>
        </w:rPr>
        <w:t xml:space="preserve"> as im not </w:t>
      </w:r>
      <w:r w:rsidR="00C65554">
        <w:rPr>
          <w:rFonts w:ascii="Arial" w:hAnsi="Arial" w:cs="Arial"/>
          <w:sz w:val="22"/>
          <w:szCs w:val="22"/>
        </w:rPr>
        <w:t>as confident in my paraphrasing skills</w:t>
      </w:r>
      <w:r w:rsidR="004F5A04">
        <w:rPr>
          <w:rFonts w:ascii="Arial" w:hAnsi="Arial" w:cs="Arial"/>
          <w:sz w:val="22"/>
          <w:szCs w:val="22"/>
        </w:rPr>
        <w:t>.</w:t>
      </w:r>
      <w:r w:rsidR="007E5D92">
        <w:rPr>
          <w:rFonts w:ascii="Arial" w:hAnsi="Arial" w:cs="Arial"/>
          <w:sz w:val="22"/>
          <w:szCs w:val="22"/>
        </w:rPr>
        <w:t xml:space="preserve"> One book that he</w:t>
      </w:r>
      <w:r w:rsidR="002420E7">
        <w:rPr>
          <w:rFonts w:ascii="Arial" w:hAnsi="Arial" w:cs="Arial"/>
          <w:sz w:val="22"/>
          <w:szCs w:val="22"/>
        </w:rPr>
        <w:t xml:space="preserve">lped me was </w:t>
      </w:r>
      <w:r w:rsidR="00DD3CBF">
        <w:rPr>
          <w:rFonts w:ascii="Arial" w:hAnsi="Arial" w:cs="Arial"/>
          <w:sz w:val="22"/>
          <w:szCs w:val="22"/>
        </w:rPr>
        <w:t>P</w:t>
      </w:r>
      <w:r w:rsidR="002420E7">
        <w:rPr>
          <w:rFonts w:ascii="Arial" w:hAnsi="Arial" w:cs="Arial"/>
          <w:sz w:val="22"/>
          <w:szCs w:val="22"/>
        </w:rPr>
        <w:t xml:space="preserve">araphrasing </w:t>
      </w:r>
      <w:r w:rsidR="00DD3CBF">
        <w:rPr>
          <w:rFonts w:ascii="Arial" w:hAnsi="Arial" w:cs="Arial"/>
          <w:sz w:val="22"/>
          <w:szCs w:val="22"/>
        </w:rPr>
        <w:t>strategies</w:t>
      </w:r>
      <w:r w:rsidR="002420E7">
        <w:rPr>
          <w:rFonts w:ascii="Arial" w:hAnsi="Arial" w:cs="Arial"/>
          <w:sz w:val="22"/>
          <w:szCs w:val="22"/>
        </w:rPr>
        <w:t>: 10</w:t>
      </w:r>
      <w:r w:rsidR="00DD3CBF">
        <w:rPr>
          <w:rFonts w:ascii="Arial" w:hAnsi="Arial" w:cs="Arial"/>
          <w:sz w:val="22"/>
          <w:szCs w:val="22"/>
        </w:rPr>
        <w:t xml:space="preserve"> simple techniques for effective paraphrasing in 5 minutes or less</w:t>
      </w:r>
      <w:r w:rsidR="00384023">
        <w:rPr>
          <w:rFonts w:ascii="Arial" w:hAnsi="Arial" w:cs="Arial"/>
          <w:sz w:val="22"/>
          <w:szCs w:val="22"/>
        </w:rPr>
        <w:t>. Chuong,</w:t>
      </w:r>
      <w:r w:rsidR="00CE6FD3">
        <w:rPr>
          <w:rFonts w:ascii="Arial" w:hAnsi="Arial" w:cs="Arial"/>
          <w:sz w:val="22"/>
          <w:szCs w:val="22"/>
        </w:rPr>
        <w:t xml:space="preserve">2017 </w:t>
      </w:r>
      <w:r w:rsidR="001815E6">
        <w:rPr>
          <w:rFonts w:ascii="Arial" w:hAnsi="Arial" w:cs="Arial"/>
          <w:sz w:val="22"/>
          <w:szCs w:val="22"/>
        </w:rPr>
        <w:t xml:space="preserve">explains that </w:t>
      </w:r>
      <w:r w:rsidR="00DA0B70">
        <w:rPr>
          <w:rFonts w:ascii="Arial" w:hAnsi="Arial" w:cs="Arial"/>
          <w:sz w:val="22"/>
          <w:szCs w:val="22"/>
        </w:rPr>
        <w:t>“if</w:t>
      </w:r>
      <w:r w:rsidR="00CB78DA">
        <w:rPr>
          <w:rFonts w:ascii="Arial" w:hAnsi="Arial" w:cs="Arial"/>
          <w:sz w:val="22"/>
          <w:szCs w:val="22"/>
        </w:rPr>
        <w:t xml:space="preserve"> the </w:t>
      </w:r>
      <w:r w:rsidR="00014FDA">
        <w:rPr>
          <w:rFonts w:ascii="Arial" w:hAnsi="Arial" w:cs="Arial"/>
          <w:sz w:val="22"/>
          <w:szCs w:val="22"/>
        </w:rPr>
        <w:t>original</w:t>
      </w:r>
      <w:r w:rsidR="00CB78DA">
        <w:rPr>
          <w:rFonts w:ascii="Arial" w:hAnsi="Arial" w:cs="Arial"/>
          <w:sz w:val="22"/>
          <w:szCs w:val="22"/>
        </w:rPr>
        <w:t xml:space="preserve"> sentence has two or more clauses</w:t>
      </w:r>
      <w:r w:rsidR="00014FDA">
        <w:rPr>
          <w:rFonts w:ascii="Arial" w:hAnsi="Arial" w:cs="Arial"/>
          <w:sz w:val="22"/>
          <w:szCs w:val="22"/>
        </w:rPr>
        <w:t xml:space="preserve">, change the order of the clauses” this helped me </w:t>
      </w:r>
      <w:r w:rsidR="00B04EE7">
        <w:rPr>
          <w:rFonts w:ascii="Arial" w:hAnsi="Arial" w:cs="Arial"/>
          <w:sz w:val="22"/>
          <w:szCs w:val="22"/>
        </w:rPr>
        <w:t xml:space="preserve">to correctly paraphrase </w:t>
      </w:r>
      <w:r w:rsidR="005D5F71">
        <w:rPr>
          <w:rFonts w:ascii="Arial" w:hAnsi="Arial" w:cs="Arial"/>
          <w:sz w:val="22"/>
          <w:szCs w:val="22"/>
        </w:rPr>
        <w:t>and make</w:t>
      </w:r>
      <w:r w:rsidR="00714FB8">
        <w:rPr>
          <w:rFonts w:ascii="Arial" w:hAnsi="Arial" w:cs="Arial"/>
          <w:sz w:val="22"/>
          <w:szCs w:val="22"/>
        </w:rPr>
        <w:t xml:space="preserve"> examples to practice.</w:t>
      </w:r>
    </w:p>
    <w:p w14:paraId="7E207DA2" w14:textId="3F80A617" w:rsidR="00576B0D" w:rsidRDefault="00576B0D" w:rsidP="001D2BA0">
      <w:pPr>
        <w:spacing w:line="360" w:lineRule="auto"/>
        <w:rPr>
          <w:rFonts w:ascii="Arial" w:hAnsi="Arial" w:cs="Arial"/>
          <w:sz w:val="22"/>
          <w:szCs w:val="22"/>
        </w:rPr>
      </w:pPr>
    </w:p>
    <w:p w14:paraId="45708C1C" w14:textId="77777777" w:rsidR="00576B0D" w:rsidRDefault="00576B0D" w:rsidP="001D2BA0">
      <w:pPr>
        <w:spacing w:line="360" w:lineRule="auto"/>
        <w:rPr>
          <w:rFonts w:ascii="Arial" w:hAnsi="Arial" w:cs="Arial"/>
          <w:sz w:val="22"/>
          <w:szCs w:val="22"/>
        </w:rPr>
      </w:pPr>
    </w:p>
    <w:p w14:paraId="34B818AE" w14:textId="77777777" w:rsidR="001D2BA0" w:rsidRDefault="001D2BA0" w:rsidP="001D2BA0">
      <w:pPr>
        <w:spacing w:line="360" w:lineRule="auto"/>
        <w:rPr>
          <w:rFonts w:ascii="Arial" w:hAnsi="Arial" w:cs="Arial"/>
          <w:sz w:val="22"/>
          <w:szCs w:val="22"/>
        </w:rPr>
      </w:pPr>
    </w:p>
    <w:p w14:paraId="03D41DAC" w14:textId="77777777" w:rsidR="00AD299C" w:rsidRDefault="00AD299C" w:rsidP="001D2BA0">
      <w:pPr>
        <w:spacing w:line="360" w:lineRule="auto"/>
        <w:rPr>
          <w:rFonts w:ascii="Arial" w:hAnsi="Arial" w:cs="Arial"/>
          <w:sz w:val="22"/>
          <w:szCs w:val="22"/>
        </w:rPr>
      </w:pPr>
    </w:p>
    <w:p w14:paraId="67124EDC" w14:textId="77777777" w:rsidR="001D2BA0" w:rsidRDefault="001D2BA0" w:rsidP="001D2BA0">
      <w:pPr>
        <w:spacing w:line="360" w:lineRule="auto"/>
        <w:rPr>
          <w:rFonts w:ascii="Arial" w:hAnsi="Arial" w:cs="Arial"/>
          <w:sz w:val="22"/>
          <w:szCs w:val="22"/>
        </w:rPr>
      </w:pPr>
    </w:p>
    <w:p w14:paraId="6D8A75D3" w14:textId="77777777" w:rsidR="001D2BA0" w:rsidRDefault="001D2BA0" w:rsidP="001D2BA0">
      <w:pPr>
        <w:spacing w:line="360" w:lineRule="auto"/>
        <w:rPr>
          <w:rFonts w:ascii="Arial" w:hAnsi="Arial" w:cs="Arial"/>
          <w:sz w:val="22"/>
          <w:szCs w:val="22"/>
        </w:rPr>
      </w:pPr>
    </w:p>
    <w:p w14:paraId="0E74B0C5" w14:textId="77777777" w:rsidR="001D2BA0" w:rsidRDefault="001D2BA0" w:rsidP="001D2BA0">
      <w:pPr>
        <w:spacing w:line="360" w:lineRule="auto"/>
        <w:rPr>
          <w:rFonts w:ascii="Arial" w:hAnsi="Arial" w:cs="Arial"/>
          <w:sz w:val="22"/>
          <w:szCs w:val="22"/>
        </w:rPr>
      </w:pPr>
    </w:p>
    <w:p w14:paraId="4726B8DA" w14:textId="77777777" w:rsidR="00AD53BD" w:rsidRDefault="00AD53BD" w:rsidP="00B36D32">
      <w:pPr>
        <w:spacing w:line="360" w:lineRule="auto"/>
        <w:rPr>
          <w:rFonts w:ascii="Arial" w:hAnsi="Arial" w:cs="Arial"/>
          <w:b/>
          <w:bCs/>
          <w:sz w:val="22"/>
          <w:szCs w:val="22"/>
          <w:u w:val="single"/>
        </w:rPr>
      </w:pPr>
    </w:p>
    <w:p w14:paraId="62E75D93" w14:textId="411E6C1F" w:rsidR="008E192D" w:rsidRDefault="008E192D" w:rsidP="00937405">
      <w:pPr>
        <w:spacing w:line="360" w:lineRule="auto"/>
        <w:jc w:val="center"/>
        <w:rPr>
          <w:rFonts w:ascii="Arial" w:hAnsi="Arial" w:cs="Arial"/>
          <w:b/>
          <w:bCs/>
          <w:sz w:val="22"/>
          <w:szCs w:val="22"/>
          <w:u w:val="single"/>
        </w:rPr>
      </w:pPr>
      <w:r w:rsidRPr="001D2BA0">
        <w:rPr>
          <w:rFonts w:ascii="Arial" w:hAnsi="Arial" w:cs="Arial"/>
          <w:b/>
          <w:bCs/>
          <w:sz w:val="22"/>
          <w:szCs w:val="22"/>
          <w:u w:val="single"/>
        </w:rPr>
        <w:t>Referencing</w:t>
      </w:r>
    </w:p>
    <w:p w14:paraId="6C8E7220" w14:textId="77777777" w:rsidR="00937405" w:rsidRDefault="00937405" w:rsidP="005403EA">
      <w:pPr>
        <w:spacing w:line="312" w:lineRule="atLeast"/>
        <w:rPr>
          <w:rFonts w:ascii="Arial" w:hAnsi="Arial" w:cs="Arial"/>
          <w:color w:val="4C4C4C"/>
          <w:sz w:val="29"/>
          <w:szCs w:val="29"/>
        </w:rPr>
      </w:pPr>
    </w:p>
    <w:p w14:paraId="7F48FFD1" w14:textId="44B36128" w:rsidR="00D414B0" w:rsidRPr="00D414B0" w:rsidRDefault="005403EA" w:rsidP="005C07CA">
      <w:pPr>
        <w:spacing w:line="360" w:lineRule="auto"/>
        <w:rPr>
          <w:rFonts w:ascii="Arial" w:hAnsi="Arial" w:cs="Arial"/>
          <w:color w:val="4C4C4C"/>
          <w:sz w:val="22"/>
          <w:szCs w:val="22"/>
        </w:rPr>
      </w:pPr>
      <w:r>
        <w:rPr>
          <w:rFonts w:ascii="Arial" w:hAnsi="Arial" w:cs="Arial"/>
          <w:color w:val="4C4C4C"/>
          <w:sz w:val="29"/>
          <w:szCs w:val="29"/>
        </w:rPr>
        <w:t>“</w:t>
      </w:r>
      <w:r w:rsidR="00D414B0" w:rsidRPr="00D414B0">
        <w:rPr>
          <w:rFonts w:ascii="Arial" w:hAnsi="Arial" w:cs="Arial"/>
          <w:color w:val="4C4C4C"/>
          <w:sz w:val="22"/>
          <w:szCs w:val="22"/>
        </w:rPr>
        <w:t xml:space="preserve">Referencing is used to tell the reader where ideas from other sources have been used in an assignment. There are many reasons why it is important to reference sources </w:t>
      </w:r>
      <w:r w:rsidR="00FC322E" w:rsidRPr="00D414B0">
        <w:rPr>
          <w:rFonts w:ascii="Arial" w:hAnsi="Arial" w:cs="Arial"/>
          <w:color w:val="4C4C4C"/>
          <w:sz w:val="22"/>
          <w:szCs w:val="22"/>
        </w:rPr>
        <w:t>correctly: It</w:t>
      </w:r>
      <w:r w:rsidR="00D414B0" w:rsidRPr="00D414B0">
        <w:rPr>
          <w:rFonts w:ascii="Arial" w:hAnsi="Arial" w:cs="Arial"/>
          <w:color w:val="4C4C4C"/>
          <w:sz w:val="22"/>
          <w:szCs w:val="22"/>
        </w:rPr>
        <w:t xml:space="preserve"> shows the reader that you can find and use sources to create a solid argument</w:t>
      </w:r>
      <w:r w:rsidR="00D414B0" w:rsidRPr="005403EA">
        <w:rPr>
          <w:rFonts w:ascii="Arial" w:hAnsi="Arial" w:cs="Arial"/>
          <w:color w:val="4C4C4C"/>
          <w:sz w:val="22"/>
          <w:szCs w:val="22"/>
        </w:rPr>
        <w:t xml:space="preserve">, </w:t>
      </w:r>
      <w:proofErr w:type="gramStart"/>
      <w:r w:rsidR="00D414B0" w:rsidRPr="00D414B0">
        <w:rPr>
          <w:rFonts w:ascii="Arial" w:hAnsi="Arial" w:cs="Arial"/>
          <w:color w:val="4C4C4C"/>
          <w:sz w:val="22"/>
          <w:szCs w:val="22"/>
        </w:rPr>
        <w:t>It</w:t>
      </w:r>
      <w:proofErr w:type="gramEnd"/>
      <w:r w:rsidR="00D414B0" w:rsidRPr="00D414B0">
        <w:rPr>
          <w:rFonts w:ascii="Arial" w:hAnsi="Arial" w:cs="Arial"/>
          <w:color w:val="4C4C4C"/>
          <w:sz w:val="22"/>
          <w:szCs w:val="22"/>
        </w:rPr>
        <w:t xml:space="preserve"> properly credits the originators of ideas, theories, and research findings</w:t>
      </w:r>
      <w:r w:rsidR="00D414B0" w:rsidRPr="005403EA">
        <w:rPr>
          <w:rFonts w:ascii="Arial" w:hAnsi="Arial" w:cs="Arial"/>
          <w:color w:val="4C4C4C"/>
          <w:sz w:val="22"/>
          <w:szCs w:val="22"/>
        </w:rPr>
        <w:t xml:space="preserve"> a</w:t>
      </w:r>
      <w:r w:rsidRPr="005403EA">
        <w:rPr>
          <w:rFonts w:ascii="Arial" w:hAnsi="Arial" w:cs="Arial"/>
          <w:color w:val="4C4C4C"/>
          <w:sz w:val="22"/>
          <w:szCs w:val="22"/>
        </w:rPr>
        <w:t xml:space="preserve">nd </w:t>
      </w:r>
      <w:r w:rsidR="00D414B0" w:rsidRPr="00D414B0">
        <w:rPr>
          <w:rFonts w:ascii="Arial" w:hAnsi="Arial" w:cs="Arial"/>
          <w:color w:val="4C4C4C"/>
          <w:sz w:val="22"/>
          <w:szCs w:val="22"/>
        </w:rPr>
        <w:t>It shows the reader how your argument relates to the big picture</w:t>
      </w:r>
      <w:r w:rsidRPr="005403EA">
        <w:rPr>
          <w:rFonts w:ascii="Arial" w:hAnsi="Arial" w:cs="Arial"/>
          <w:color w:val="4C4C4C"/>
          <w:sz w:val="22"/>
          <w:szCs w:val="22"/>
        </w:rPr>
        <w:t>.”</w:t>
      </w:r>
      <w:r w:rsidR="00FC322E">
        <w:rPr>
          <w:rFonts w:ascii="Arial" w:hAnsi="Arial" w:cs="Arial"/>
          <w:color w:val="4C4C4C"/>
          <w:sz w:val="22"/>
          <w:szCs w:val="22"/>
        </w:rPr>
        <w:t xml:space="preserve"> </w:t>
      </w:r>
      <w:r w:rsidR="00DA0B70">
        <w:rPr>
          <w:rFonts w:ascii="Arial" w:hAnsi="Arial" w:cs="Arial"/>
          <w:color w:val="4C4C4C"/>
          <w:sz w:val="22"/>
          <w:szCs w:val="22"/>
        </w:rPr>
        <w:t>(</w:t>
      </w:r>
      <w:r w:rsidR="00FC322E">
        <w:rPr>
          <w:rFonts w:ascii="Arial" w:hAnsi="Arial" w:cs="Arial"/>
          <w:color w:val="4C4C4C"/>
          <w:sz w:val="22"/>
          <w:szCs w:val="22"/>
        </w:rPr>
        <w:t>University of New Zealand, 2020</w:t>
      </w:r>
      <w:r w:rsidR="00DA0B70">
        <w:rPr>
          <w:rFonts w:ascii="Arial" w:hAnsi="Arial" w:cs="Arial"/>
          <w:color w:val="4C4C4C"/>
          <w:sz w:val="22"/>
          <w:szCs w:val="22"/>
        </w:rPr>
        <w:t>)</w:t>
      </w:r>
    </w:p>
    <w:p w14:paraId="160F04B2" w14:textId="0B644AB9" w:rsidR="008E192D" w:rsidRPr="005403EA" w:rsidRDefault="008E192D" w:rsidP="005C07CA">
      <w:pPr>
        <w:spacing w:line="360" w:lineRule="auto"/>
        <w:rPr>
          <w:sz w:val="22"/>
          <w:szCs w:val="22"/>
        </w:rPr>
      </w:pPr>
    </w:p>
    <w:p w14:paraId="5802FF1B" w14:textId="0601922B" w:rsidR="00690160" w:rsidRDefault="00690160" w:rsidP="005C07CA">
      <w:pPr>
        <w:spacing w:line="360" w:lineRule="auto"/>
        <w:rPr>
          <w:sz w:val="32"/>
          <w:szCs w:val="32"/>
        </w:rPr>
      </w:pPr>
    </w:p>
    <w:p w14:paraId="0551298E" w14:textId="7CDE1393" w:rsidR="00690160" w:rsidRDefault="001F15B9" w:rsidP="005C07CA">
      <w:pPr>
        <w:spacing w:line="360" w:lineRule="auto"/>
        <w:rPr>
          <w:rFonts w:ascii="Arial" w:hAnsi="Arial" w:cs="Arial"/>
          <w:b/>
          <w:bCs/>
          <w:sz w:val="22"/>
          <w:szCs w:val="22"/>
        </w:rPr>
      </w:pPr>
      <w:r w:rsidRPr="001D2BA0">
        <w:rPr>
          <w:rFonts w:ascii="Arial" w:hAnsi="Arial" w:cs="Arial"/>
          <w:b/>
          <w:bCs/>
          <w:sz w:val="22"/>
          <w:szCs w:val="22"/>
        </w:rPr>
        <w:t>Concrete experience:</w:t>
      </w:r>
      <w:r w:rsidR="00D15775">
        <w:rPr>
          <w:rFonts w:ascii="Arial" w:hAnsi="Arial" w:cs="Arial"/>
          <w:b/>
          <w:bCs/>
          <w:sz w:val="22"/>
          <w:szCs w:val="22"/>
        </w:rPr>
        <w:t xml:space="preserve"> </w:t>
      </w:r>
      <w:r w:rsidR="00D15775" w:rsidRPr="005D5F71">
        <w:rPr>
          <w:rFonts w:ascii="Arial" w:hAnsi="Arial" w:cs="Arial"/>
          <w:sz w:val="22"/>
          <w:szCs w:val="22"/>
        </w:rPr>
        <w:t>I learnt that referencing is very vital in academic writing</w:t>
      </w:r>
      <w:r w:rsidR="008C2D59">
        <w:rPr>
          <w:rFonts w:ascii="Arial" w:hAnsi="Arial" w:cs="Arial"/>
          <w:sz w:val="22"/>
          <w:szCs w:val="22"/>
        </w:rPr>
        <w:t xml:space="preserve"> but </w:t>
      </w:r>
      <w:r w:rsidR="003B0635">
        <w:rPr>
          <w:rFonts w:ascii="Arial" w:hAnsi="Arial" w:cs="Arial"/>
          <w:sz w:val="22"/>
          <w:szCs w:val="22"/>
        </w:rPr>
        <w:t>with learning about referencing I also had to learn about plagiarism and the effect it has on your writing if you do</w:t>
      </w:r>
      <w:r w:rsidR="00FB6705">
        <w:rPr>
          <w:rFonts w:ascii="Arial" w:hAnsi="Arial" w:cs="Arial"/>
          <w:sz w:val="22"/>
          <w:szCs w:val="22"/>
        </w:rPr>
        <w:t xml:space="preserve">. </w:t>
      </w:r>
      <w:r w:rsidR="008D0CC3">
        <w:rPr>
          <w:rFonts w:ascii="Arial" w:hAnsi="Arial" w:cs="Arial"/>
          <w:sz w:val="22"/>
          <w:szCs w:val="22"/>
        </w:rPr>
        <w:t xml:space="preserve">If plagiarism is detected </w:t>
      </w:r>
      <w:r w:rsidR="00803383">
        <w:rPr>
          <w:rFonts w:ascii="Arial" w:hAnsi="Arial" w:cs="Arial"/>
          <w:sz w:val="22"/>
          <w:szCs w:val="22"/>
        </w:rPr>
        <w:t>you</w:t>
      </w:r>
      <w:r w:rsidR="007E7F10">
        <w:rPr>
          <w:rFonts w:ascii="Arial" w:hAnsi="Arial" w:cs="Arial"/>
          <w:sz w:val="22"/>
          <w:szCs w:val="22"/>
        </w:rPr>
        <w:t>r work can flagged up as academic</w:t>
      </w:r>
      <w:r w:rsidR="008D0CC3">
        <w:rPr>
          <w:rFonts w:ascii="Arial" w:hAnsi="Arial" w:cs="Arial"/>
          <w:sz w:val="22"/>
          <w:szCs w:val="22"/>
        </w:rPr>
        <w:t xml:space="preserve"> misconduct</w:t>
      </w:r>
      <w:r w:rsidR="00D54EEF">
        <w:rPr>
          <w:rFonts w:ascii="Arial" w:hAnsi="Arial" w:cs="Arial"/>
          <w:sz w:val="22"/>
          <w:szCs w:val="22"/>
        </w:rPr>
        <w:t xml:space="preserve">. </w:t>
      </w:r>
      <w:r w:rsidR="00880047">
        <w:rPr>
          <w:rFonts w:ascii="Arial" w:hAnsi="Arial" w:cs="Arial"/>
          <w:sz w:val="22"/>
          <w:szCs w:val="22"/>
        </w:rPr>
        <w:t>For what I’ve learnt in class we can avoid plag</w:t>
      </w:r>
      <w:r w:rsidR="002C3161">
        <w:rPr>
          <w:rFonts w:ascii="Arial" w:hAnsi="Arial" w:cs="Arial"/>
          <w:sz w:val="22"/>
          <w:szCs w:val="22"/>
        </w:rPr>
        <w:t xml:space="preserve">iarism by </w:t>
      </w:r>
      <w:r w:rsidR="000702B2">
        <w:rPr>
          <w:rFonts w:ascii="Arial" w:hAnsi="Arial" w:cs="Arial"/>
          <w:sz w:val="22"/>
          <w:szCs w:val="22"/>
        </w:rPr>
        <w:t>summarising</w:t>
      </w:r>
      <w:r w:rsidR="002C3161">
        <w:rPr>
          <w:rFonts w:ascii="Arial" w:hAnsi="Arial" w:cs="Arial"/>
          <w:sz w:val="22"/>
          <w:szCs w:val="22"/>
        </w:rPr>
        <w:t xml:space="preserve">, paraphrasing and always referencing your </w:t>
      </w:r>
      <w:r w:rsidR="008848B5">
        <w:rPr>
          <w:rFonts w:ascii="Arial" w:hAnsi="Arial" w:cs="Arial"/>
          <w:sz w:val="22"/>
          <w:szCs w:val="22"/>
        </w:rPr>
        <w:t>sources</w:t>
      </w:r>
      <w:r w:rsidR="002C3161">
        <w:rPr>
          <w:rFonts w:ascii="Arial" w:hAnsi="Arial" w:cs="Arial"/>
          <w:sz w:val="22"/>
          <w:szCs w:val="22"/>
        </w:rPr>
        <w:t>.</w:t>
      </w:r>
      <w:r w:rsidR="003B0635">
        <w:rPr>
          <w:rFonts w:ascii="Arial" w:hAnsi="Arial" w:cs="Arial"/>
          <w:sz w:val="22"/>
          <w:szCs w:val="22"/>
        </w:rPr>
        <w:t xml:space="preserve"> </w:t>
      </w:r>
      <w:r w:rsidR="00114D9C">
        <w:rPr>
          <w:rFonts w:ascii="Arial" w:hAnsi="Arial" w:cs="Arial"/>
          <w:sz w:val="22"/>
          <w:szCs w:val="22"/>
        </w:rPr>
        <w:t xml:space="preserve">We were </w:t>
      </w:r>
      <w:r w:rsidR="007D18DE">
        <w:rPr>
          <w:rFonts w:ascii="Arial" w:hAnsi="Arial" w:cs="Arial"/>
          <w:sz w:val="22"/>
          <w:szCs w:val="22"/>
        </w:rPr>
        <w:t>advised</w:t>
      </w:r>
      <w:r w:rsidR="00114D9C">
        <w:rPr>
          <w:rFonts w:ascii="Arial" w:hAnsi="Arial" w:cs="Arial"/>
          <w:sz w:val="22"/>
          <w:szCs w:val="22"/>
        </w:rPr>
        <w:t xml:space="preserve"> </w:t>
      </w:r>
      <w:r w:rsidR="007D18DE">
        <w:rPr>
          <w:rFonts w:ascii="Arial" w:hAnsi="Arial" w:cs="Arial"/>
          <w:sz w:val="22"/>
          <w:szCs w:val="22"/>
        </w:rPr>
        <w:t>by our</w:t>
      </w:r>
      <w:r w:rsidR="00114D9C">
        <w:rPr>
          <w:rFonts w:ascii="Arial" w:hAnsi="Arial" w:cs="Arial"/>
          <w:sz w:val="22"/>
          <w:szCs w:val="22"/>
        </w:rPr>
        <w:t xml:space="preserve"> lecturer to use the university referencing guide </w:t>
      </w:r>
      <w:r w:rsidR="007D18DE">
        <w:rPr>
          <w:rFonts w:ascii="Arial" w:hAnsi="Arial" w:cs="Arial"/>
          <w:sz w:val="22"/>
          <w:szCs w:val="22"/>
        </w:rPr>
        <w:t xml:space="preserve">as guidance if we were struggling to reference </w:t>
      </w:r>
      <w:r w:rsidR="00A91E7B">
        <w:rPr>
          <w:rFonts w:ascii="Arial" w:hAnsi="Arial" w:cs="Arial"/>
          <w:sz w:val="22"/>
          <w:szCs w:val="22"/>
        </w:rPr>
        <w:t xml:space="preserve">or correct any mistakes that has been already made in assignments </w:t>
      </w:r>
    </w:p>
    <w:p w14:paraId="78B48A5B" w14:textId="412CBF44" w:rsidR="001F15B9" w:rsidRDefault="001F15B9" w:rsidP="005C07CA">
      <w:pPr>
        <w:spacing w:line="360" w:lineRule="auto"/>
        <w:rPr>
          <w:rFonts w:ascii="Arial" w:hAnsi="Arial" w:cs="Arial"/>
          <w:b/>
          <w:bCs/>
          <w:sz w:val="22"/>
          <w:szCs w:val="22"/>
        </w:rPr>
      </w:pPr>
    </w:p>
    <w:p w14:paraId="6CB2776E" w14:textId="1F6C66F5" w:rsidR="001F15B9" w:rsidRPr="00954B5C" w:rsidRDefault="001F15B9" w:rsidP="005C07CA">
      <w:pPr>
        <w:spacing w:line="360" w:lineRule="auto"/>
        <w:rPr>
          <w:sz w:val="32"/>
          <w:szCs w:val="32"/>
        </w:rPr>
      </w:pPr>
      <w:r w:rsidRPr="001D2BA0">
        <w:rPr>
          <w:rFonts w:ascii="Arial" w:hAnsi="Arial" w:cs="Arial"/>
          <w:b/>
          <w:bCs/>
          <w:sz w:val="22"/>
          <w:szCs w:val="22"/>
        </w:rPr>
        <w:t>Active experimentation:</w:t>
      </w:r>
      <w:r w:rsidR="00B37C0E">
        <w:rPr>
          <w:rFonts w:ascii="Arial" w:hAnsi="Arial" w:cs="Arial"/>
          <w:b/>
          <w:bCs/>
          <w:sz w:val="22"/>
          <w:szCs w:val="22"/>
        </w:rPr>
        <w:t xml:space="preserve"> </w:t>
      </w:r>
      <w:r w:rsidR="00B37C0E" w:rsidRPr="00954B5C">
        <w:rPr>
          <w:rFonts w:ascii="Arial" w:hAnsi="Arial" w:cs="Arial"/>
          <w:sz w:val="22"/>
          <w:szCs w:val="22"/>
        </w:rPr>
        <w:t xml:space="preserve">I used many </w:t>
      </w:r>
      <w:r w:rsidR="00954B5C" w:rsidRPr="00954B5C">
        <w:rPr>
          <w:rFonts w:ascii="Arial" w:hAnsi="Arial" w:cs="Arial"/>
          <w:sz w:val="22"/>
          <w:szCs w:val="22"/>
        </w:rPr>
        <w:t>online tools</w:t>
      </w:r>
      <w:r w:rsidR="00B37C0E" w:rsidRPr="00954B5C">
        <w:rPr>
          <w:rFonts w:ascii="Arial" w:hAnsi="Arial" w:cs="Arial"/>
          <w:sz w:val="22"/>
          <w:szCs w:val="22"/>
        </w:rPr>
        <w:t xml:space="preserve"> to help me reference any websites or books I have taken in</w:t>
      </w:r>
      <w:r w:rsidR="00954B5C" w:rsidRPr="00954B5C">
        <w:rPr>
          <w:rFonts w:ascii="Arial" w:hAnsi="Arial" w:cs="Arial"/>
          <w:sz w:val="22"/>
          <w:szCs w:val="22"/>
        </w:rPr>
        <w:t xml:space="preserve">formation </w:t>
      </w:r>
      <w:r w:rsidR="0033305F" w:rsidRPr="00954B5C">
        <w:rPr>
          <w:rFonts w:ascii="Arial" w:hAnsi="Arial" w:cs="Arial"/>
          <w:sz w:val="22"/>
          <w:szCs w:val="22"/>
        </w:rPr>
        <w:t>from</w:t>
      </w:r>
      <w:r w:rsidR="0033305F">
        <w:rPr>
          <w:rFonts w:ascii="Arial" w:hAnsi="Arial" w:cs="Arial"/>
          <w:sz w:val="22"/>
          <w:szCs w:val="22"/>
        </w:rPr>
        <w:t>. Though</w:t>
      </w:r>
      <w:r w:rsidR="00954B5C">
        <w:rPr>
          <w:rFonts w:ascii="Arial" w:hAnsi="Arial" w:cs="Arial"/>
          <w:sz w:val="22"/>
          <w:szCs w:val="22"/>
        </w:rPr>
        <w:t xml:space="preserve"> in-text references </w:t>
      </w:r>
      <w:r w:rsidR="008848B5">
        <w:rPr>
          <w:rFonts w:ascii="Arial" w:hAnsi="Arial" w:cs="Arial"/>
          <w:sz w:val="22"/>
          <w:szCs w:val="22"/>
        </w:rPr>
        <w:t>were</w:t>
      </w:r>
      <w:r w:rsidR="0033305F">
        <w:rPr>
          <w:rFonts w:ascii="Arial" w:hAnsi="Arial" w:cs="Arial"/>
          <w:sz w:val="22"/>
          <w:szCs w:val="22"/>
        </w:rPr>
        <w:t xml:space="preserve"> much easier to understand, I struggled to </w:t>
      </w:r>
      <w:r w:rsidR="00103E5A">
        <w:rPr>
          <w:rFonts w:ascii="Arial" w:hAnsi="Arial" w:cs="Arial"/>
          <w:sz w:val="22"/>
          <w:szCs w:val="22"/>
        </w:rPr>
        <w:t>write my reference list but t</w:t>
      </w:r>
      <w:r w:rsidR="00954B5C">
        <w:rPr>
          <w:rFonts w:ascii="Arial" w:hAnsi="Arial" w:cs="Arial"/>
          <w:sz w:val="22"/>
          <w:szCs w:val="22"/>
        </w:rPr>
        <w:t>he main online resource that I used to help</w:t>
      </w:r>
      <w:r w:rsidR="00103E5A">
        <w:rPr>
          <w:rFonts w:ascii="Arial" w:hAnsi="Arial" w:cs="Arial"/>
          <w:sz w:val="22"/>
          <w:szCs w:val="22"/>
        </w:rPr>
        <w:t>ed me to</w:t>
      </w:r>
      <w:r w:rsidR="00954B5C">
        <w:rPr>
          <w:rFonts w:ascii="Arial" w:hAnsi="Arial" w:cs="Arial"/>
          <w:sz w:val="22"/>
          <w:szCs w:val="22"/>
        </w:rPr>
        <w:t xml:space="preserve"> understand how to re</w:t>
      </w:r>
      <w:r w:rsidR="00103E5A">
        <w:rPr>
          <w:rFonts w:ascii="Arial" w:hAnsi="Arial" w:cs="Arial"/>
          <w:sz w:val="22"/>
          <w:szCs w:val="22"/>
        </w:rPr>
        <w:t>ference proper</w:t>
      </w:r>
      <w:r w:rsidR="008848B5">
        <w:rPr>
          <w:rFonts w:ascii="Arial" w:hAnsi="Arial" w:cs="Arial"/>
          <w:sz w:val="22"/>
          <w:szCs w:val="22"/>
        </w:rPr>
        <w:t xml:space="preserve">ly. Using </w:t>
      </w:r>
      <w:r w:rsidR="00CB21C7">
        <w:rPr>
          <w:rFonts w:ascii="Arial" w:hAnsi="Arial" w:cs="Arial"/>
          <w:sz w:val="22"/>
          <w:szCs w:val="22"/>
        </w:rPr>
        <w:t>Chegg’s</w:t>
      </w:r>
      <w:r w:rsidR="002E07CF">
        <w:rPr>
          <w:rFonts w:ascii="Arial" w:hAnsi="Arial" w:cs="Arial"/>
          <w:sz w:val="22"/>
          <w:szCs w:val="22"/>
        </w:rPr>
        <w:t xml:space="preserve"> writing to help </w:t>
      </w:r>
      <w:r w:rsidR="00CB21C7">
        <w:rPr>
          <w:rFonts w:ascii="Arial" w:hAnsi="Arial" w:cs="Arial"/>
          <w:sz w:val="22"/>
          <w:szCs w:val="22"/>
        </w:rPr>
        <w:t>with my</w:t>
      </w:r>
      <w:r w:rsidR="002E07CF">
        <w:rPr>
          <w:rFonts w:ascii="Arial" w:hAnsi="Arial" w:cs="Arial"/>
          <w:sz w:val="22"/>
          <w:szCs w:val="22"/>
        </w:rPr>
        <w:t xml:space="preserve"> referencing helped me get a much better understanding </w:t>
      </w:r>
      <w:r w:rsidR="004A32A2">
        <w:rPr>
          <w:rFonts w:ascii="Arial" w:hAnsi="Arial" w:cs="Arial"/>
          <w:sz w:val="22"/>
          <w:szCs w:val="22"/>
        </w:rPr>
        <w:t>of how it should be structed to be ac</w:t>
      </w:r>
      <w:r w:rsidR="00CB21C7">
        <w:rPr>
          <w:rFonts w:ascii="Arial" w:hAnsi="Arial" w:cs="Arial"/>
          <w:sz w:val="22"/>
          <w:szCs w:val="22"/>
        </w:rPr>
        <w:t>cepted by examiners.</w:t>
      </w:r>
      <w:r w:rsidR="00455A22">
        <w:rPr>
          <w:rFonts w:ascii="Arial" w:hAnsi="Arial" w:cs="Arial"/>
          <w:sz w:val="22"/>
          <w:szCs w:val="22"/>
        </w:rPr>
        <w:t xml:space="preserve"> One tool I wished I used was provided by the </w:t>
      </w:r>
      <w:proofErr w:type="gramStart"/>
      <w:r w:rsidR="00FC2862">
        <w:rPr>
          <w:rFonts w:ascii="Arial" w:hAnsi="Arial" w:cs="Arial"/>
          <w:sz w:val="22"/>
          <w:szCs w:val="22"/>
        </w:rPr>
        <w:t>university</w:t>
      </w:r>
      <w:proofErr w:type="gramEnd"/>
      <w:r w:rsidR="00FC2862">
        <w:rPr>
          <w:rFonts w:ascii="Arial" w:hAnsi="Arial" w:cs="Arial"/>
          <w:sz w:val="22"/>
          <w:szCs w:val="22"/>
        </w:rPr>
        <w:t xml:space="preserve"> but I felt that I understood the topic enough to stop doing any research</w:t>
      </w:r>
      <w:r w:rsidR="00644EE6">
        <w:rPr>
          <w:rFonts w:ascii="Arial" w:hAnsi="Arial" w:cs="Arial"/>
          <w:sz w:val="22"/>
          <w:szCs w:val="22"/>
        </w:rPr>
        <w:t>.</w:t>
      </w:r>
    </w:p>
    <w:p w14:paraId="77026641" w14:textId="16C674B0" w:rsidR="00197EAF" w:rsidRDefault="00197EAF" w:rsidP="005C07CA">
      <w:pPr>
        <w:spacing w:line="360" w:lineRule="auto"/>
        <w:rPr>
          <w:sz w:val="32"/>
          <w:szCs w:val="32"/>
        </w:rPr>
      </w:pPr>
    </w:p>
    <w:p w14:paraId="56773E9B" w14:textId="52DA0304" w:rsidR="004A48E7" w:rsidRPr="005C07CA" w:rsidRDefault="004A48E7" w:rsidP="005C07CA">
      <w:pPr>
        <w:spacing w:line="360" w:lineRule="auto"/>
        <w:rPr>
          <w:sz w:val="32"/>
          <w:szCs w:val="32"/>
        </w:rPr>
      </w:pPr>
      <w:r w:rsidRPr="001D2BA0">
        <w:rPr>
          <w:rFonts w:ascii="Arial" w:hAnsi="Arial" w:cs="Arial"/>
          <w:b/>
          <w:bCs/>
          <w:sz w:val="22"/>
          <w:szCs w:val="22"/>
        </w:rPr>
        <w:t xml:space="preserve">Reflective </w:t>
      </w:r>
      <w:r w:rsidR="005C07CA" w:rsidRPr="001D2BA0">
        <w:rPr>
          <w:rFonts w:ascii="Arial" w:hAnsi="Arial" w:cs="Arial"/>
          <w:b/>
          <w:bCs/>
          <w:sz w:val="22"/>
          <w:szCs w:val="22"/>
        </w:rPr>
        <w:t>observation:</w:t>
      </w:r>
      <w:r w:rsidR="005C07CA">
        <w:rPr>
          <w:rFonts w:ascii="Arial" w:hAnsi="Arial" w:cs="Arial"/>
          <w:b/>
          <w:bCs/>
          <w:sz w:val="22"/>
          <w:szCs w:val="22"/>
        </w:rPr>
        <w:t xml:space="preserve"> </w:t>
      </w:r>
      <w:r w:rsidR="005C07CA" w:rsidRPr="005C07CA">
        <w:rPr>
          <w:rFonts w:ascii="Arial" w:hAnsi="Arial" w:cs="Arial"/>
          <w:sz w:val="22"/>
          <w:szCs w:val="22"/>
        </w:rPr>
        <w:t>I haven’t</w:t>
      </w:r>
      <w:r w:rsidR="00711139" w:rsidRPr="005C07CA">
        <w:rPr>
          <w:rFonts w:ascii="Arial" w:hAnsi="Arial" w:cs="Arial"/>
          <w:sz w:val="22"/>
          <w:szCs w:val="22"/>
        </w:rPr>
        <w:t xml:space="preserve"> done much research as on the </w:t>
      </w:r>
      <w:r w:rsidR="005C07CA" w:rsidRPr="005C07CA">
        <w:rPr>
          <w:rFonts w:ascii="Arial" w:hAnsi="Arial" w:cs="Arial"/>
          <w:sz w:val="22"/>
          <w:szCs w:val="22"/>
        </w:rPr>
        <w:t>first</w:t>
      </w:r>
      <w:r w:rsidR="00711139" w:rsidRPr="005C07CA">
        <w:rPr>
          <w:rFonts w:ascii="Arial" w:hAnsi="Arial" w:cs="Arial"/>
          <w:sz w:val="22"/>
          <w:szCs w:val="22"/>
        </w:rPr>
        <w:t xml:space="preserve"> go </w:t>
      </w:r>
      <w:r w:rsidR="0008211C" w:rsidRPr="005C07CA">
        <w:rPr>
          <w:rFonts w:ascii="Arial" w:hAnsi="Arial" w:cs="Arial"/>
          <w:sz w:val="22"/>
          <w:szCs w:val="22"/>
        </w:rPr>
        <w:t xml:space="preserve">I was able to find </w:t>
      </w:r>
      <w:r w:rsidR="008C0E82" w:rsidRPr="005C07CA">
        <w:rPr>
          <w:rFonts w:ascii="Arial" w:hAnsi="Arial" w:cs="Arial"/>
          <w:sz w:val="22"/>
          <w:szCs w:val="22"/>
        </w:rPr>
        <w:t>an</w:t>
      </w:r>
      <w:r w:rsidR="0008211C" w:rsidRPr="005C07CA">
        <w:rPr>
          <w:rFonts w:ascii="Arial" w:hAnsi="Arial" w:cs="Arial"/>
          <w:sz w:val="22"/>
          <w:szCs w:val="22"/>
        </w:rPr>
        <w:t xml:space="preserve"> online resource to stick to. In my lesson my lecturer was very helpful with tips </w:t>
      </w:r>
      <w:r w:rsidR="003359E5">
        <w:rPr>
          <w:rFonts w:ascii="Arial" w:hAnsi="Arial" w:cs="Arial"/>
          <w:sz w:val="22"/>
          <w:szCs w:val="22"/>
        </w:rPr>
        <w:t>on how and why we should always reference whatever</w:t>
      </w:r>
      <w:r w:rsidR="00347113">
        <w:rPr>
          <w:rFonts w:ascii="Arial" w:hAnsi="Arial" w:cs="Arial"/>
          <w:sz w:val="22"/>
          <w:szCs w:val="22"/>
        </w:rPr>
        <w:t xml:space="preserve"> text or book we are taking information from as its one of the </w:t>
      </w:r>
      <w:r w:rsidR="00EF1121">
        <w:rPr>
          <w:rFonts w:ascii="Arial" w:hAnsi="Arial" w:cs="Arial"/>
          <w:sz w:val="22"/>
          <w:szCs w:val="22"/>
        </w:rPr>
        <w:t>most important things to remember when writing an academic tex</w:t>
      </w:r>
      <w:r w:rsidR="00227337">
        <w:rPr>
          <w:rFonts w:ascii="Arial" w:hAnsi="Arial" w:cs="Arial"/>
          <w:sz w:val="22"/>
          <w:szCs w:val="22"/>
        </w:rPr>
        <w:t>t and is needed for all assignments</w:t>
      </w:r>
      <w:r w:rsidR="002A6FDD">
        <w:rPr>
          <w:rFonts w:ascii="Arial" w:hAnsi="Arial" w:cs="Arial"/>
          <w:sz w:val="22"/>
          <w:szCs w:val="22"/>
        </w:rPr>
        <w:t>.</w:t>
      </w:r>
    </w:p>
    <w:p w14:paraId="6BE0CC13" w14:textId="3D84F5AA" w:rsidR="008E192D" w:rsidRPr="005C07CA" w:rsidRDefault="008E192D" w:rsidP="005C07CA">
      <w:pPr>
        <w:spacing w:line="360" w:lineRule="auto"/>
        <w:rPr>
          <w:sz w:val="32"/>
          <w:szCs w:val="32"/>
        </w:rPr>
      </w:pPr>
    </w:p>
    <w:p w14:paraId="30D14827" w14:textId="25AF0B30" w:rsidR="004A48E7" w:rsidRPr="00F3096E" w:rsidRDefault="004A48E7" w:rsidP="005C07CA">
      <w:pPr>
        <w:spacing w:line="360" w:lineRule="auto"/>
        <w:rPr>
          <w:sz w:val="32"/>
          <w:szCs w:val="32"/>
        </w:rPr>
      </w:pPr>
      <w:r w:rsidRPr="00EA381E">
        <w:rPr>
          <w:rFonts w:ascii="Arial" w:hAnsi="Arial" w:cs="Arial"/>
          <w:b/>
          <w:bCs/>
          <w:sz w:val="22"/>
          <w:szCs w:val="22"/>
        </w:rPr>
        <w:lastRenderedPageBreak/>
        <w:t>Abstract conceptualization:</w:t>
      </w:r>
      <w:r w:rsidR="00F3096E">
        <w:rPr>
          <w:rFonts w:ascii="Arial" w:hAnsi="Arial" w:cs="Arial"/>
          <w:b/>
          <w:bCs/>
          <w:sz w:val="22"/>
          <w:szCs w:val="22"/>
        </w:rPr>
        <w:t xml:space="preserve"> </w:t>
      </w:r>
      <w:r w:rsidR="00F3096E" w:rsidRPr="00F3096E">
        <w:rPr>
          <w:rFonts w:ascii="Arial" w:hAnsi="Arial" w:cs="Arial"/>
          <w:sz w:val="22"/>
          <w:szCs w:val="22"/>
        </w:rPr>
        <w:t xml:space="preserve">even though I never read any books or researched as much on this topic I feel like this was the skill that I took in very easily </w:t>
      </w:r>
      <w:r w:rsidR="009A32C5">
        <w:rPr>
          <w:rFonts w:ascii="Arial" w:hAnsi="Arial" w:cs="Arial"/>
          <w:sz w:val="22"/>
          <w:szCs w:val="22"/>
        </w:rPr>
        <w:t xml:space="preserve">as i knew how </w:t>
      </w:r>
      <w:r w:rsidR="00FD17FE">
        <w:rPr>
          <w:rFonts w:ascii="Arial" w:hAnsi="Arial" w:cs="Arial"/>
          <w:sz w:val="22"/>
          <w:szCs w:val="22"/>
        </w:rPr>
        <w:t xml:space="preserve">vital it is to include it in my work as it can cause </w:t>
      </w:r>
      <w:r w:rsidR="00050835">
        <w:rPr>
          <w:rFonts w:ascii="Arial" w:hAnsi="Arial" w:cs="Arial"/>
          <w:sz w:val="22"/>
          <w:szCs w:val="22"/>
        </w:rPr>
        <w:t xml:space="preserve">my work to not be accepted if </w:t>
      </w:r>
      <w:r w:rsidR="008C60DF">
        <w:rPr>
          <w:rFonts w:ascii="Arial" w:hAnsi="Arial" w:cs="Arial"/>
          <w:sz w:val="22"/>
          <w:szCs w:val="22"/>
        </w:rPr>
        <w:t>I have</w:t>
      </w:r>
      <w:r w:rsidR="00050835">
        <w:rPr>
          <w:rFonts w:ascii="Arial" w:hAnsi="Arial" w:cs="Arial"/>
          <w:sz w:val="22"/>
          <w:szCs w:val="22"/>
        </w:rPr>
        <w:t xml:space="preserve"> used someone else’s work and not given credit. </w:t>
      </w:r>
      <w:r w:rsidR="00D26340">
        <w:rPr>
          <w:rFonts w:ascii="Arial" w:hAnsi="Arial" w:cs="Arial"/>
          <w:sz w:val="22"/>
          <w:szCs w:val="22"/>
        </w:rPr>
        <w:t xml:space="preserve">There are many ways for </w:t>
      </w:r>
      <w:r w:rsidR="00961B04">
        <w:rPr>
          <w:rFonts w:ascii="Arial" w:hAnsi="Arial" w:cs="Arial"/>
          <w:sz w:val="22"/>
          <w:szCs w:val="22"/>
        </w:rPr>
        <w:t>assignments</w:t>
      </w:r>
      <w:r w:rsidR="00D26340">
        <w:rPr>
          <w:rFonts w:ascii="Arial" w:hAnsi="Arial" w:cs="Arial"/>
          <w:sz w:val="22"/>
          <w:szCs w:val="22"/>
        </w:rPr>
        <w:t xml:space="preserve"> to fall under academic</w:t>
      </w:r>
      <w:r w:rsidR="00961B04">
        <w:rPr>
          <w:rFonts w:ascii="Arial" w:hAnsi="Arial" w:cs="Arial"/>
          <w:sz w:val="22"/>
          <w:szCs w:val="22"/>
        </w:rPr>
        <w:t xml:space="preserve"> misconduct</w:t>
      </w:r>
      <w:r w:rsidR="00D26340">
        <w:rPr>
          <w:rFonts w:ascii="Arial" w:hAnsi="Arial" w:cs="Arial"/>
          <w:sz w:val="22"/>
          <w:szCs w:val="22"/>
        </w:rPr>
        <w:t xml:space="preserve"> for example, failing to reference which is </w:t>
      </w:r>
      <w:r w:rsidR="00AF61E9">
        <w:rPr>
          <w:rFonts w:ascii="Arial" w:hAnsi="Arial" w:cs="Arial"/>
          <w:sz w:val="22"/>
          <w:szCs w:val="22"/>
        </w:rPr>
        <w:t xml:space="preserve">copying idea without </w:t>
      </w:r>
      <w:r w:rsidR="00961B04">
        <w:rPr>
          <w:rFonts w:ascii="Arial" w:hAnsi="Arial" w:cs="Arial"/>
          <w:sz w:val="22"/>
          <w:szCs w:val="22"/>
        </w:rPr>
        <w:t>indicating</w:t>
      </w:r>
      <w:r w:rsidR="00AF61E9">
        <w:rPr>
          <w:rFonts w:ascii="Arial" w:hAnsi="Arial" w:cs="Arial"/>
          <w:sz w:val="22"/>
          <w:szCs w:val="22"/>
        </w:rPr>
        <w:t xml:space="preserve"> that it someone </w:t>
      </w:r>
      <w:r w:rsidR="00961B04">
        <w:rPr>
          <w:rFonts w:ascii="Arial" w:hAnsi="Arial" w:cs="Arial"/>
          <w:sz w:val="22"/>
          <w:szCs w:val="22"/>
        </w:rPr>
        <w:t>else’s</w:t>
      </w:r>
      <w:r w:rsidR="00AF61E9">
        <w:rPr>
          <w:rFonts w:ascii="Arial" w:hAnsi="Arial" w:cs="Arial"/>
          <w:sz w:val="22"/>
          <w:szCs w:val="22"/>
        </w:rPr>
        <w:t xml:space="preserve"> work, poor paraphrasing </w:t>
      </w:r>
      <w:r w:rsidR="00F26A99">
        <w:rPr>
          <w:rFonts w:ascii="Arial" w:hAnsi="Arial" w:cs="Arial"/>
          <w:sz w:val="22"/>
          <w:szCs w:val="22"/>
        </w:rPr>
        <w:t xml:space="preserve">which </w:t>
      </w:r>
      <w:r w:rsidR="00961B04">
        <w:rPr>
          <w:rFonts w:ascii="Arial" w:hAnsi="Arial" w:cs="Arial"/>
          <w:sz w:val="22"/>
          <w:szCs w:val="22"/>
        </w:rPr>
        <w:t>is only</w:t>
      </w:r>
      <w:r w:rsidR="00F26A99">
        <w:rPr>
          <w:rFonts w:ascii="Arial" w:hAnsi="Arial" w:cs="Arial"/>
          <w:sz w:val="22"/>
          <w:szCs w:val="22"/>
        </w:rPr>
        <w:t xml:space="preserve"> </w:t>
      </w:r>
      <w:r w:rsidR="00961B04">
        <w:rPr>
          <w:rFonts w:ascii="Arial" w:hAnsi="Arial" w:cs="Arial"/>
          <w:sz w:val="22"/>
          <w:szCs w:val="22"/>
        </w:rPr>
        <w:t>partially</w:t>
      </w:r>
      <w:r w:rsidR="00F26A99">
        <w:rPr>
          <w:rFonts w:ascii="Arial" w:hAnsi="Arial" w:cs="Arial"/>
          <w:sz w:val="22"/>
          <w:szCs w:val="22"/>
        </w:rPr>
        <w:t xml:space="preserve"> </w:t>
      </w:r>
      <w:r w:rsidR="00961B04">
        <w:rPr>
          <w:rFonts w:ascii="Arial" w:hAnsi="Arial" w:cs="Arial"/>
          <w:sz w:val="22"/>
          <w:szCs w:val="22"/>
        </w:rPr>
        <w:t>paraphrasing</w:t>
      </w:r>
      <w:r w:rsidR="00F26A99">
        <w:rPr>
          <w:rFonts w:ascii="Arial" w:hAnsi="Arial" w:cs="Arial"/>
          <w:sz w:val="22"/>
          <w:szCs w:val="22"/>
        </w:rPr>
        <w:t xml:space="preserve"> someone </w:t>
      </w:r>
      <w:r w:rsidR="00961B04">
        <w:rPr>
          <w:rFonts w:ascii="Arial" w:hAnsi="Arial" w:cs="Arial"/>
          <w:sz w:val="22"/>
          <w:szCs w:val="22"/>
        </w:rPr>
        <w:t>else’s</w:t>
      </w:r>
      <w:r w:rsidR="00F26A99">
        <w:rPr>
          <w:rFonts w:ascii="Arial" w:hAnsi="Arial" w:cs="Arial"/>
          <w:sz w:val="22"/>
          <w:szCs w:val="22"/>
        </w:rPr>
        <w:t xml:space="preserve"> work</w:t>
      </w:r>
      <w:r w:rsidR="004719FE">
        <w:rPr>
          <w:rFonts w:ascii="Arial" w:hAnsi="Arial" w:cs="Arial"/>
          <w:sz w:val="22"/>
          <w:szCs w:val="22"/>
        </w:rPr>
        <w:t>, submitting work you cannot call yours, patchwriting,</w:t>
      </w:r>
      <w:r w:rsidR="009466FF">
        <w:rPr>
          <w:rFonts w:ascii="Arial" w:hAnsi="Arial" w:cs="Arial"/>
          <w:sz w:val="22"/>
          <w:szCs w:val="22"/>
        </w:rPr>
        <w:t xml:space="preserve"> which is patching together sections of the </w:t>
      </w:r>
      <w:r w:rsidR="00961B04">
        <w:rPr>
          <w:rFonts w:ascii="Arial" w:hAnsi="Arial" w:cs="Arial"/>
          <w:sz w:val="22"/>
          <w:szCs w:val="22"/>
        </w:rPr>
        <w:t>text and</w:t>
      </w:r>
      <w:r w:rsidR="009466FF">
        <w:rPr>
          <w:rFonts w:ascii="Arial" w:hAnsi="Arial" w:cs="Arial"/>
          <w:sz w:val="22"/>
          <w:szCs w:val="22"/>
        </w:rPr>
        <w:t xml:space="preserve"> linking them </w:t>
      </w:r>
      <w:r w:rsidR="00961B04">
        <w:rPr>
          <w:rFonts w:ascii="Arial" w:hAnsi="Arial" w:cs="Arial"/>
          <w:sz w:val="22"/>
          <w:szCs w:val="22"/>
        </w:rPr>
        <w:t xml:space="preserve">with additional </w:t>
      </w:r>
      <w:r w:rsidR="00BD3DBD">
        <w:rPr>
          <w:rFonts w:ascii="Arial" w:hAnsi="Arial" w:cs="Arial"/>
          <w:sz w:val="22"/>
          <w:szCs w:val="22"/>
        </w:rPr>
        <w:t>sentences and</w:t>
      </w:r>
      <w:r w:rsidR="00D56D22">
        <w:rPr>
          <w:rFonts w:ascii="Arial" w:hAnsi="Arial" w:cs="Arial"/>
          <w:sz w:val="22"/>
          <w:szCs w:val="22"/>
        </w:rPr>
        <w:t xml:space="preserve"> collusion which is collaborating other people or students wo</w:t>
      </w:r>
      <w:r w:rsidR="00BD3DBD">
        <w:rPr>
          <w:rFonts w:ascii="Arial" w:hAnsi="Arial" w:cs="Arial"/>
          <w:sz w:val="22"/>
          <w:szCs w:val="22"/>
        </w:rPr>
        <w:t xml:space="preserve">rk to pass as your own. With these warning I took learning about references very seriously </w:t>
      </w:r>
      <w:r w:rsidR="006B59D6">
        <w:rPr>
          <w:rFonts w:ascii="Arial" w:hAnsi="Arial" w:cs="Arial"/>
          <w:sz w:val="22"/>
          <w:szCs w:val="22"/>
        </w:rPr>
        <w:t>and will continue to learn and update my brain for future assignments.</w:t>
      </w:r>
    </w:p>
    <w:p w14:paraId="0D7067BB" w14:textId="63F667F3" w:rsidR="00580C55" w:rsidRPr="00F3096E" w:rsidRDefault="00580C55"/>
    <w:p w14:paraId="7EFEBF4C" w14:textId="0DFDC7A4" w:rsidR="006B3EA9" w:rsidRDefault="006B3EA9"/>
    <w:p w14:paraId="5BE089F6" w14:textId="501982B9" w:rsidR="006B3EA9" w:rsidRDefault="006B3EA9"/>
    <w:p w14:paraId="7DB8E3AC" w14:textId="39032FFA" w:rsidR="006B3EA9" w:rsidRDefault="006B3EA9"/>
    <w:p w14:paraId="4A545247" w14:textId="1FE53A12" w:rsidR="006B3EA9" w:rsidRDefault="006B3EA9"/>
    <w:p w14:paraId="37F19AEF" w14:textId="4AD186DC" w:rsidR="006B3EA9" w:rsidRDefault="006B3EA9"/>
    <w:p w14:paraId="632F7D10" w14:textId="2FDDB22B" w:rsidR="006B3EA9" w:rsidRDefault="006B3EA9"/>
    <w:p w14:paraId="6708EFEA" w14:textId="5CE8CB1C" w:rsidR="006B3EA9" w:rsidRDefault="006B3EA9"/>
    <w:p w14:paraId="69C4C89C" w14:textId="3D5107E7" w:rsidR="006B3EA9" w:rsidRDefault="006B3EA9"/>
    <w:p w14:paraId="68A8ECBA" w14:textId="338E842C" w:rsidR="006B3EA9" w:rsidRDefault="006B3EA9"/>
    <w:p w14:paraId="7D715556" w14:textId="7FE3BDC6" w:rsidR="006B3EA9" w:rsidRDefault="006B3EA9"/>
    <w:p w14:paraId="5EF446BF" w14:textId="5C4AE3ED" w:rsidR="006B3EA9" w:rsidRDefault="006B3EA9"/>
    <w:p w14:paraId="4016F36F" w14:textId="4B85B839" w:rsidR="006B3EA9" w:rsidRDefault="006B3EA9"/>
    <w:p w14:paraId="63F946CF" w14:textId="6D1E66D0" w:rsidR="006B3EA9" w:rsidRDefault="006B3EA9"/>
    <w:p w14:paraId="505C2F13" w14:textId="7B86B94D" w:rsidR="006B3EA9" w:rsidRDefault="006B3EA9"/>
    <w:p w14:paraId="7A7FB129" w14:textId="0FBC6B35" w:rsidR="006B3EA9" w:rsidRDefault="006B3EA9"/>
    <w:p w14:paraId="4A6986BA" w14:textId="4D62696F" w:rsidR="006B3EA9" w:rsidRDefault="006B3EA9"/>
    <w:p w14:paraId="53739553" w14:textId="14346E5E" w:rsidR="006B3EA9" w:rsidRDefault="006B3EA9"/>
    <w:p w14:paraId="3A7ABE20" w14:textId="11DCB163" w:rsidR="006B3EA9" w:rsidRDefault="006B3EA9"/>
    <w:p w14:paraId="5A8DDBAF" w14:textId="0F31B5AC" w:rsidR="006B3EA9" w:rsidRDefault="006B3EA9"/>
    <w:p w14:paraId="01134CF2" w14:textId="5C7BA200" w:rsidR="006B3EA9" w:rsidRDefault="006B3EA9"/>
    <w:p w14:paraId="0E02BBC9" w14:textId="19EACE89" w:rsidR="006B3EA9" w:rsidRDefault="006B3EA9"/>
    <w:p w14:paraId="6002204E" w14:textId="4C9E3590" w:rsidR="006B3EA9" w:rsidRDefault="006B3EA9"/>
    <w:p w14:paraId="6C79BE5C" w14:textId="1588C297" w:rsidR="006B3EA9" w:rsidRDefault="006B3EA9"/>
    <w:p w14:paraId="3A9DD560" w14:textId="6B245DEA" w:rsidR="006B3EA9" w:rsidRPr="00C054B4" w:rsidRDefault="00C054B4" w:rsidP="00C054B4">
      <w:pPr>
        <w:jc w:val="center"/>
        <w:rPr>
          <w:rFonts w:ascii="Arial" w:hAnsi="Arial" w:cs="Arial"/>
          <w:b/>
          <w:bCs/>
          <w:sz w:val="22"/>
          <w:szCs w:val="22"/>
          <w:u w:val="single"/>
        </w:rPr>
      </w:pPr>
      <w:r w:rsidRPr="00C054B4">
        <w:rPr>
          <w:rFonts w:ascii="Arial" w:hAnsi="Arial" w:cs="Arial"/>
          <w:b/>
          <w:bCs/>
          <w:sz w:val="22"/>
          <w:szCs w:val="22"/>
          <w:u w:val="single"/>
        </w:rPr>
        <w:t>Conclusion</w:t>
      </w:r>
    </w:p>
    <w:p w14:paraId="1D367733" w14:textId="4D878E5B" w:rsidR="004A48E7" w:rsidRDefault="004A48E7"/>
    <w:p w14:paraId="646D270D" w14:textId="4A801070" w:rsidR="004A48E7" w:rsidRDefault="004A48E7"/>
    <w:p w14:paraId="2E03760D" w14:textId="55D490A3" w:rsidR="004A48E7" w:rsidRDefault="004A48E7"/>
    <w:p w14:paraId="56BD94BB" w14:textId="41FFA9C4" w:rsidR="004A48E7" w:rsidRDefault="004A48E7"/>
    <w:p w14:paraId="0820AA42" w14:textId="68306896" w:rsidR="004A48E7" w:rsidRDefault="004A48E7"/>
    <w:p w14:paraId="24292EB1" w14:textId="1567A3C9" w:rsidR="004A48E7" w:rsidRDefault="000D257B">
      <w:r>
        <w:t>In conclu</w:t>
      </w:r>
      <w:r w:rsidR="00077014">
        <w:t>sion</w:t>
      </w:r>
      <w:r w:rsidR="00F93DD4">
        <w:t>, I’ve reflected on all the skills I’ve been able to improve successful</w:t>
      </w:r>
      <w:r w:rsidR="00FC49B9">
        <w:t xml:space="preserve">ly and the </w:t>
      </w:r>
      <w:r w:rsidR="00A15D7D">
        <w:t xml:space="preserve">skills that I still struggle with but </w:t>
      </w:r>
      <w:r w:rsidR="00830E36">
        <w:t xml:space="preserve">I’m </w:t>
      </w:r>
      <w:r w:rsidR="00A15D7D">
        <w:t>very willing to learn theses skills more in depth</w:t>
      </w:r>
      <w:r w:rsidR="00DB1331">
        <w:t>.</w:t>
      </w:r>
      <w:r w:rsidR="00A15D7D">
        <w:t xml:space="preserve"> </w:t>
      </w:r>
      <w:r w:rsidR="0075034D">
        <w:t>To the same extent</w:t>
      </w:r>
      <w:r w:rsidR="00A15D7D">
        <w:t xml:space="preserve"> I know </w:t>
      </w:r>
      <w:r w:rsidR="008C0E82">
        <w:t>it’s</w:t>
      </w:r>
      <w:r w:rsidR="00A15D7D">
        <w:t xml:space="preserve"> important to my learning an</w:t>
      </w:r>
      <w:r w:rsidR="007D493E">
        <w:t>d I know I will be able to carry theses skill in the future or help someone else who might not understand these skills.</w:t>
      </w:r>
      <w:r w:rsidR="00C74283">
        <w:t xml:space="preserve"> Writing this </w:t>
      </w:r>
      <w:r w:rsidR="00C74283">
        <w:lastRenderedPageBreak/>
        <w:t xml:space="preserve">report helped me to read more </w:t>
      </w:r>
      <w:r w:rsidR="003C4B4C">
        <w:t xml:space="preserve">which helped me complete my reading </w:t>
      </w:r>
      <w:r w:rsidR="007C4DB0">
        <w:t>goals that</w:t>
      </w:r>
      <w:r w:rsidR="003C4B4C">
        <w:t xml:space="preserve"> I mentioned in time management</w:t>
      </w:r>
      <w:r w:rsidR="007C4DB0">
        <w:t xml:space="preserve">. I know my learning will carry me to </w:t>
      </w:r>
      <w:r w:rsidR="00AE66CE">
        <w:t>conduct better academic habits.</w:t>
      </w:r>
    </w:p>
    <w:p w14:paraId="69D4E3D3" w14:textId="2734F2F1" w:rsidR="004A48E7" w:rsidRDefault="004A48E7"/>
    <w:p w14:paraId="3558C07F" w14:textId="28DDA3C7" w:rsidR="004A48E7" w:rsidRDefault="004A48E7"/>
    <w:p w14:paraId="59E0C263" w14:textId="1E8E398B" w:rsidR="004A48E7" w:rsidRDefault="004A48E7"/>
    <w:p w14:paraId="51423A59" w14:textId="74C552A7" w:rsidR="004A48E7" w:rsidRDefault="004A48E7"/>
    <w:p w14:paraId="5100C734" w14:textId="25E6FD85" w:rsidR="004A48E7" w:rsidRDefault="004A48E7"/>
    <w:p w14:paraId="299892D0" w14:textId="5D44F194" w:rsidR="004A48E7" w:rsidRDefault="004A48E7"/>
    <w:p w14:paraId="38F4A790" w14:textId="1CCD0F43" w:rsidR="004A48E7" w:rsidRDefault="004A48E7"/>
    <w:p w14:paraId="01CF4FEA" w14:textId="09397DEE" w:rsidR="004A48E7" w:rsidRDefault="004A48E7"/>
    <w:p w14:paraId="7DA0D698" w14:textId="1E5592D4" w:rsidR="004A48E7" w:rsidRDefault="004A48E7"/>
    <w:p w14:paraId="53EE7EE5" w14:textId="7F86F3A6" w:rsidR="004A48E7" w:rsidRDefault="004A48E7"/>
    <w:p w14:paraId="773E2D0C" w14:textId="27532E68" w:rsidR="004A48E7" w:rsidRDefault="004A48E7"/>
    <w:p w14:paraId="3D2807CD" w14:textId="43C009E8" w:rsidR="004A48E7" w:rsidRDefault="004A48E7"/>
    <w:p w14:paraId="3948D93B" w14:textId="3AC27F01" w:rsidR="004A48E7" w:rsidRDefault="004A48E7"/>
    <w:p w14:paraId="528F29A5" w14:textId="593D8870" w:rsidR="004A48E7" w:rsidRDefault="004A48E7"/>
    <w:p w14:paraId="28A8274D" w14:textId="55F87D0D" w:rsidR="004A48E7" w:rsidRDefault="004A48E7"/>
    <w:p w14:paraId="38E251E3" w14:textId="5D6C3619" w:rsidR="004A48E7" w:rsidRDefault="004A48E7"/>
    <w:p w14:paraId="1B64459C" w14:textId="70CF340E" w:rsidR="004A48E7" w:rsidRDefault="004A48E7"/>
    <w:p w14:paraId="580CFABD" w14:textId="04FC1608" w:rsidR="004A48E7" w:rsidRDefault="004A48E7"/>
    <w:p w14:paraId="55E5DD90" w14:textId="6E71C10A" w:rsidR="004A48E7" w:rsidRDefault="004A48E7"/>
    <w:p w14:paraId="1D0793C5" w14:textId="46BCBF36" w:rsidR="004A48E7" w:rsidRDefault="004A48E7"/>
    <w:p w14:paraId="520061DE" w14:textId="73B76706" w:rsidR="004A48E7" w:rsidRDefault="004A48E7"/>
    <w:p w14:paraId="5DF8482A" w14:textId="18F55E2F" w:rsidR="004A48E7" w:rsidRDefault="004A48E7"/>
    <w:p w14:paraId="182AEC45" w14:textId="41B6D993" w:rsidR="004A48E7" w:rsidRDefault="004A48E7"/>
    <w:p w14:paraId="1EC5B352" w14:textId="217D1F3E" w:rsidR="004A48E7" w:rsidRDefault="004A48E7"/>
    <w:p w14:paraId="582447D1" w14:textId="02E402E8" w:rsidR="004A48E7" w:rsidRDefault="004A48E7"/>
    <w:p w14:paraId="005039EE" w14:textId="20CB030E" w:rsidR="004A48E7" w:rsidRDefault="004A48E7"/>
    <w:p w14:paraId="27410547" w14:textId="04742C2B" w:rsidR="004A48E7" w:rsidRDefault="004A48E7"/>
    <w:p w14:paraId="77CF2A03" w14:textId="618B9E5D" w:rsidR="004A48E7" w:rsidRDefault="004A48E7"/>
    <w:p w14:paraId="44473791" w14:textId="7B2B9116" w:rsidR="004A48E7" w:rsidRDefault="004A48E7"/>
    <w:p w14:paraId="5169E9E9" w14:textId="673F5F4B" w:rsidR="004A48E7" w:rsidRDefault="004A48E7"/>
    <w:p w14:paraId="05379D50" w14:textId="419AAA1A" w:rsidR="004A48E7" w:rsidRDefault="004A48E7"/>
    <w:p w14:paraId="657C8F72" w14:textId="7697E6BF" w:rsidR="004A48E7" w:rsidRDefault="004A48E7"/>
    <w:p w14:paraId="3C7C2187" w14:textId="011F0081" w:rsidR="004A48E7" w:rsidRDefault="004A48E7"/>
    <w:p w14:paraId="1D62FAC8" w14:textId="793B7AAF" w:rsidR="004A48E7" w:rsidRDefault="004A48E7"/>
    <w:p w14:paraId="617D8053" w14:textId="4D7EB0E2" w:rsidR="006B3EA9" w:rsidRPr="006B3EA9" w:rsidRDefault="006B3EA9" w:rsidP="005C07CA">
      <w:pPr>
        <w:rPr>
          <w:u w:val="single"/>
        </w:rPr>
      </w:pPr>
      <w:r w:rsidRPr="006B3EA9">
        <w:rPr>
          <w:u w:val="single"/>
        </w:rPr>
        <w:t>Reference list</w:t>
      </w:r>
    </w:p>
    <w:p w14:paraId="2611142A" w14:textId="77777777" w:rsidR="00835182" w:rsidRDefault="00835182" w:rsidP="00835182">
      <w:pPr>
        <w:pStyle w:val="NormalWeb"/>
        <w:ind w:left="567" w:hanging="567"/>
        <w:rPr>
          <w:color w:val="000000"/>
        </w:rPr>
      </w:pPr>
    </w:p>
    <w:p w14:paraId="4EF60AA7" w14:textId="4886679C" w:rsidR="00DB6885" w:rsidRDefault="00DA0B70" w:rsidP="00DA0B70">
      <w:pPr>
        <w:rPr>
          <w:color w:val="000000"/>
        </w:rPr>
      </w:pPr>
      <w:proofErr w:type="spellStart"/>
      <w:r>
        <w:rPr>
          <w:color w:val="000000"/>
        </w:rPr>
        <w:t>Chuong</w:t>
      </w:r>
      <w:proofErr w:type="spellEnd"/>
      <w:r>
        <w:rPr>
          <w:color w:val="000000"/>
        </w:rPr>
        <w:t xml:space="preserve">, Henry. </w:t>
      </w:r>
      <w:r w:rsidRPr="00064D37">
        <w:rPr>
          <w:color w:val="000000"/>
        </w:rPr>
        <w:t xml:space="preserve">Paraphrasing Strategies: 10 Simple Techniques </w:t>
      </w:r>
      <w:proofErr w:type="gramStart"/>
      <w:r w:rsidRPr="00064D37">
        <w:rPr>
          <w:color w:val="000000"/>
        </w:rPr>
        <w:t>For</w:t>
      </w:r>
      <w:proofErr w:type="gramEnd"/>
      <w:r w:rsidRPr="00064D37">
        <w:rPr>
          <w:color w:val="000000"/>
        </w:rPr>
        <w:t xml:space="preserve"> Effective Paraphrasing In 5 Minutes Or Less</w:t>
      </w:r>
      <w:r>
        <w:rPr>
          <w:color w:val="000000"/>
        </w:rPr>
        <w:t xml:space="preserve">, </w:t>
      </w:r>
      <w:r>
        <w:rPr>
          <w:rStyle w:val="apple-converted-space"/>
          <w:rFonts w:ascii="Arial" w:hAnsi="Arial" w:cs="Arial"/>
          <w:color w:val="0F1111"/>
          <w:sz w:val="21"/>
          <w:szCs w:val="21"/>
        </w:rPr>
        <w:t>Independently</w:t>
      </w:r>
      <w:r>
        <w:rPr>
          <w:rFonts w:ascii="Arial" w:hAnsi="Arial" w:cs="Arial"/>
          <w:color w:val="0F1111"/>
          <w:sz w:val="21"/>
          <w:szCs w:val="21"/>
        </w:rPr>
        <w:t xml:space="preserve"> published</w:t>
      </w:r>
      <w:r>
        <w:rPr>
          <w:color w:val="000000"/>
        </w:rPr>
        <w:t>, 2017</w:t>
      </w:r>
    </w:p>
    <w:p w14:paraId="266709EA" w14:textId="77777777" w:rsidR="00CD1546" w:rsidRPr="00CD1546" w:rsidRDefault="00CD1546" w:rsidP="00CD1546">
      <w:pPr>
        <w:spacing w:before="100" w:beforeAutospacing="1" w:after="100" w:afterAutospacing="1"/>
        <w:rPr>
          <w:color w:val="000000"/>
        </w:rPr>
      </w:pPr>
      <w:r w:rsidRPr="00CD1546">
        <w:rPr>
          <w:color w:val="000000"/>
        </w:rPr>
        <w:t>Dweck, Carol. </w:t>
      </w:r>
      <w:r w:rsidRPr="00CD1546">
        <w:rPr>
          <w:i/>
          <w:iCs/>
          <w:color w:val="000000"/>
        </w:rPr>
        <w:t>Mindset</w:t>
      </w:r>
      <w:r w:rsidRPr="00CD1546">
        <w:rPr>
          <w:color w:val="000000"/>
        </w:rPr>
        <w:t>. Robinson, 2017. </w:t>
      </w:r>
    </w:p>
    <w:p w14:paraId="679F8CB5" w14:textId="20E49774" w:rsidR="00CD1546" w:rsidRPr="005F78DC" w:rsidRDefault="005F78DC" w:rsidP="005F78DC">
      <w:pPr>
        <w:spacing w:before="100" w:beforeAutospacing="1" w:after="100" w:afterAutospacing="1"/>
        <w:ind w:left="567" w:hanging="567"/>
        <w:rPr>
          <w:color w:val="000000"/>
        </w:rPr>
      </w:pPr>
      <w:proofErr w:type="spellStart"/>
      <w:r>
        <w:rPr>
          <w:color w:val="000000"/>
        </w:rPr>
        <w:t>D</w:t>
      </w:r>
      <w:r w:rsidRPr="005F78DC">
        <w:rPr>
          <w:color w:val="000000"/>
        </w:rPr>
        <w:t>emain</w:t>
      </w:r>
      <w:proofErr w:type="spellEnd"/>
      <w:r w:rsidRPr="005F78DC">
        <w:rPr>
          <w:color w:val="000000"/>
        </w:rPr>
        <w:t>. “The Eisenhower Method.” </w:t>
      </w:r>
      <w:r w:rsidRPr="005F78DC">
        <w:rPr>
          <w:i/>
          <w:iCs/>
          <w:color w:val="000000"/>
        </w:rPr>
        <w:t>Fluent-Time-Management</w:t>
      </w:r>
      <w:r w:rsidRPr="005F78DC">
        <w:rPr>
          <w:color w:val="000000"/>
        </w:rPr>
        <w:t>, 2014, archive.ph/20140303212917/www.fluent-time-management.com/eisenhower-method.html#selection-189.0-189.191. </w:t>
      </w:r>
    </w:p>
    <w:p w14:paraId="1226AF14" w14:textId="526EE83B" w:rsidR="00DB6885" w:rsidRDefault="00DB6885" w:rsidP="00DB6885">
      <w:pPr>
        <w:pStyle w:val="NormalWeb"/>
        <w:ind w:left="567" w:hanging="567"/>
        <w:rPr>
          <w:color w:val="000000"/>
        </w:rPr>
      </w:pPr>
      <w:r>
        <w:rPr>
          <w:color w:val="000000"/>
        </w:rPr>
        <w:lastRenderedPageBreak/>
        <w:t>Singh, Anneliese A., and Lauren Lukkarila.</w:t>
      </w:r>
      <w:r>
        <w:rPr>
          <w:rStyle w:val="apple-converted-space"/>
          <w:color w:val="000000"/>
        </w:rPr>
        <w:t> </w:t>
      </w:r>
      <w:r>
        <w:rPr>
          <w:i/>
          <w:iCs/>
          <w:color w:val="000000"/>
        </w:rPr>
        <w:t xml:space="preserve">Successful Academic Writing: </w:t>
      </w:r>
      <w:r w:rsidR="001602C6">
        <w:rPr>
          <w:i/>
          <w:iCs/>
          <w:color w:val="000000"/>
        </w:rPr>
        <w:t>A</w:t>
      </w:r>
      <w:r>
        <w:rPr>
          <w:i/>
          <w:iCs/>
          <w:color w:val="000000"/>
        </w:rPr>
        <w:t xml:space="preserve"> Complete Guide for Social and Behavioral Scientists</w:t>
      </w:r>
      <w:r>
        <w:rPr>
          <w:color w:val="000000"/>
        </w:rPr>
        <w:t>. The Guilford Press, 2017.</w:t>
      </w:r>
      <w:r>
        <w:rPr>
          <w:rStyle w:val="apple-converted-space"/>
          <w:color w:val="000000"/>
        </w:rPr>
        <w:t> </w:t>
      </w:r>
    </w:p>
    <w:p w14:paraId="1299B4DB" w14:textId="77777777" w:rsidR="00DB6885" w:rsidRPr="006B3EA9" w:rsidRDefault="00DB6885" w:rsidP="00DB6885">
      <w:r w:rsidRPr="006B3EA9">
        <w:rPr>
          <w:rFonts w:eastAsiaTheme="minorEastAsia"/>
        </w:rPr>
        <w:t>Tracy, Brian. </w:t>
      </w:r>
      <w:r w:rsidRPr="006B3EA9">
        <w:rPr>
          <w:rFonts w:eastAsiaTheme="minorEastAsia"/>
          <w:i/>
          <w:iCs/>
        </w:rPr>
        <w:t>Eat That Frog!: Get More of the Important Things Done - Today!</w:t>
      </w:r>
      <w:r w:rsidRPr="006B3EA9">
        <w:rPr>
          <w:rFonts w:eastAsiaTheme="minorEastAsia"/>
        </w:rPr>
        <w:t> Hodder &amp; Stoughton, 2016. </w:t>
      </w:r>
    </w:p>
    <w:p w14:paraId="29C4BE7E" w14:textId="48123D1D" w:rsidR="00E60726" w:rsidRDefault="00835182" w:rsidP="00DB6885">
      <w:pPr>
        <w:pStyle w:val="NormalWeb"/>
        <w:rPr>
          <w:rStyle w:val="apple-converted-space"/>
          <w:color w:val="000000"/>
        </w:rPr>
      </w:pPr>
      <w:r>
        <w:rPr>
          <w:color w:val="000000"/>
        </w:rPr>
        <w:t>University of Leeds. “Academic Writing.”</w:t>
      </w:r>
      <w:r>
        <w:rPr>
          <w:rStyle w:val="apple-converted-space"/>
          <w:color w:val="000000"/>
        </w:rPr>
        <w:t> </w:t>
      </w:r>
      <w:r>
        <w:rPr>
          <w:i/>
          <w:iCs/>
          <w:color w:val="000000"/>
        </w:rPr>
        <w:t>Library</w:t>
      </w:r>
      <w:r>
        <w:rPr>
          <w:color w:val="000000"/>
        </w:rPr>
        <w:t>, University of Leeds, 30 June 2017, library.leeds.ac.uk/info/14011/writing/106/academic_writing.</w:t>
      </w:r>
      <w:r>
        <w:rPr>
          <w:rStyle w:val="apple-converted-space"/>
          <w:color w:val="000000"/>
        </w:rPr>
        <w:t> </w:t>
      </w:r>
    </w:p>
    <w:p w14:paraId="276DBA4D" w14:textId="05CE557A" w:rsidR="00FC322E" w:rsidRDefault="00FC322E" w:rsidP="00FC322E">
      <w:pPr>
        <w:spacing w:before="100" w:beforeAutospacing="1" w:after="100" w:afterAutospacing="1"/>
        <w:ind w:left="567" w:hanging="567"/>
        <w:rPr>
          <w:color w:val="000000"/>
        </w:rPr>
      </w:pPr>
      <w:r w:rsidRPr="00FC322E">
        <w:rPr>
          <w:color w:val="000000"/>
        </w:rPr>
        <w:t>“What Is Referencing?” </w:t>
      </w:r>
      <w:r w:rsidRPr="00FC322E">
        <w:rPr>
          <w:i/>
          <w:iCs/>
          <w:color w:val="000000"/>
        </w:rPr>
        <w:t>OWLL</w:t>
      </w:r>
      <w:r w:rsidRPr="00FC322E">
        <w:rPr>
          <w:color w:val="000000"/>
        </w:rPr>
        <w:t>, 2020, owll.massey.ac.nz/referencing/what-is-</w:t>
      </w:r>
      <w:proofErr w:type="spellStart"/>
      <w:r w:rsidRPr="00FC322E">
        <w:rPr>
          <w:color w:val="000000"/>
        </w:rPr>
        <w:t>referencing.php</w:t>
      </w:r>
      <w:proofErr w:type="spellEnd"/>
      <w:r w:rsidRPr="00FC322E">
        <w:rPr>
          <w:color w:val="000000"/>
        </w:rPr>
        <w:t>. </w:t>
      </w:r>
    </w:p>
    <w:p w14:paraId="774F2F7C" w14:textId="26B0C858" w:rsidR="006B3EA9" w:rsidRDefault="006B3EA9"/>
    <w:p w14:paraId="0DC6EEAC" w14:textId="23BEE28D" w:rsidR="006B3EA9" w:rsidRDefault="006B3EA9"/>
    <w:p w14:paraId="1AB660C4" w14:textId="77777777" w:rsidR="00835182" w:rsidRDefault="00835182"/>
    <w:sectPr w:rsidR="00835182" w:rsidSect="0053524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CDB8A5" w14:textId="77777777" w:rsidR="00B6710A" w:rsidRDefault="00B6710A" w:rsidP="001B2B29">
      <w:r>
        <w:separator/>
      </w:r>
    </w:p>
  </w:endnote>
  <w:endnote w:type="continuationSeparator" w:id="0">
    <w:p w14:paraId="3D1E4196" w14:textId="77777777" w:rsidR="00B6710A" w:rsidRDefault="00B6710A" w:rsidP="001B2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6751467"/>
      <w:docPartObj>
        <w:docPartGallery w:val="Page Numbers (Bottom of Page)"/>
        <w:docPartUnique/>
      </w:docPartObj>
    </w:sdtPr>
    <w:sdtContent>
      <w:p w14:paraId="0FDB8919" w14:textId="217C8440" w:rsidR="00535246" w:rsidRDefault="00535246" w:rsidP="001666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5B11D0" w14:textId="77777777" w:rsidR="001B2B29" w:rsidRDefault="001B2B29" w:rsidP="005352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4664169"/>
      <w:docPartObj>
        <w:docPartGallery w:val="Page Numbers (Bottom of Page)"/>
        <w:docPartUnique/>
      </w:docPartObj>
    </w:sdtPr>
    <w:sdtContent>
      <w:p w14:paraId="460B282C" w14:textId="4ED42041" w:rsidR="00535246" w:rsidRDefault="00535246" w:rsidP="001666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1835877" w14:textId="1CB851F6" w:rsidR="001B2B29" w:rsidRDefault="001B2B29" w:rsidP="0053524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50E4E3" w14:textId="77777777" w:rsidR="001B2B29" w:rsidRDefault="001B2B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2C19CA" w14:textId="77777777" w:rsidR="00B6710A" w:rsidRDefault="00B6710A" w:rsidP="001B2B29">
      <w:r>
        <w:separator/>
      </w:r>
    </w:p>
  </w:footnote>
  <w:footnote w:type="continuationSeparator" w:id="0">
    <w:p w14:paraId="7514A1DB" w14:textId="77777777" w:rsidR="00B6710A" w:rsidRDefault="00B6710A" w:rsidP="001B2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F7A8D3" w14:textId="77777777" w:rsidR="001B2B29" w:rsidRDefault="001B2B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C84E88" w14:textId="77777777" w:rsidR="001B2B29" w:rsidRDefault="001B2B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43CCD0" w14:textId="77777777" w:rsidR="001B2B29" w:rsidRDefault="001B2B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80D5F"/>
    <w:multiLevelType w:val="hybridMultilevel"/>
    <w:tmpl w:val="3160BCFC"/>
    <w:lvl w:ilvl="0" w:tplc="B5AAF1FA">
      <w:start w:val="1"/>
      <w:numFmt w:val="bullet"/>
      <w:lvlText w:val="•"/>
      <w:lvlJc w:val="left"/>
      <w:pPr>
        <w:tabs>
          <w:tab w:val="num" w:pos="720"/>
        </w:tabs>
        <w:ind w:left="720" w:hanging="360"/>
      </w:pPr>
      <w:rPr>
        <w:rFonts w:ascii="Arial" w:hAnsi="Arial" w:hint="default"/>
      </w:rPr>
    </w:lvl>
    <w:lvl w:ilvl="1" w:tplc="87960F4C" w:tentative="1">
      <w:start w:val="1"/>
      <w:numFmt w:val="bullet"/>
      <w:lvlText w:val="•"/>
      <w:lvlJc w:val="left"/>
      <w:pPr>
        <w:tabs>
          <w:tab w:val="num" w:pos="1440"/>
        </w:tabs>
        <w:ind w:left="1440" w:hanging="360"/>
      </w:pPr>
      <w:rPr>
        <w:rFonts w:ascii="Arial" w:hAnsi="Arial" w:hint="default"/>
      </w:rPr>
    </w:lvl>
    <w:lvl w:ilvl="2" w:tplc="584E32B4" w:tentative="1">
      <w:start w:val="1"/>
      <w:numFmt w:val="bullet"/>
      <w:lvlText w:val="•"/>
      <w:lvlJc w:val="left"/>
      <w:pPr>
        <w:tabs>
          <w:tab w:val="num" w:pos="2160"/>
        </w:tabs>
        <w:ind w:left="2160" w:hanging="360"/>
      </w:pPr>
      <w:rPr>
        <w:rFonts w:ascii="Arial" w:hAnsi="Arial" w:hint="default"/>
      </w:rPr>
    </w:lvl>
    <w:lvl w:ilvl="3" w:tplc="AEC2E6D8" w:tentative="1">
      <w:start w:val="1"/>
      <w:numFmt w:val="bullet"/>
      <w:lvlText w:val="•"/>
      <w:lvlJc w:val="left"/>
      <w:pPr>
        <w:tabs>
          <w:tab w:val="num" w:pos="2880"/>
        </w:tabs>
        <w:ind w:left="2880" w:hanging="360"/>
      </w:pPr>
      <w:rPr>
        <w:rFonts w:ascii="Arial" w:hAnsi="Arial" w:hint="default"/>
      </w:rPr>
    </w:lvl>
    <w:lvl w:ilvl="4" w:tplc="9F920D58" w:tentative="1">
      <w:start w:val="1"/>
      <w:numFmt w:val="bullet"/>
      <w:lvlText w:val="•"/>
      <w:lvlJc w:val="left"/>
      <w:pPr>
        <w:tabs>
          <w:tab w:val="num" w:pos="3600"/>
        </w:tabs>
        <w:ind w:left="3600" w:hanging="360"/>
      </w:pPr>
      <w:rPr>
        <w:rFonts w:ascii="Arial" w:hAnsi="Arial" w:hint="default"/>
      </w:rPr>
    </w:lvl>
    <w:lvl w:ilvl="5" w:tplc="2B76B6A8" w:tentative="1">
      <w:start w:val="1"/>
      <w:numFmt w:val="bullet"/>
      <w:lvlText w:val="•"/>
      <w:lvlJc w:val="left"/>
      <w:pPr>
        <w:tabs>
          <w:tab w:val="num" w:pos="4320"/>
        </w:tabs>
        <w:ind w:left="4320" w:hanging="360"/>
      </w:pPr>
      <w:rPr>
        <w:rFonts w:ascii="Arial" w:hAnsi="Arial" w:hint="default"/>
      </w:rPr>
    </w:lvl>
    <w:lvl w:ilvl="6" w:tplc="DACEC0C2" w:tentative="1">
      <w:start w:val="1"/>
      <w:numFmt w:val="bullet"/>
      <w:lvlText w:val="•"/>
      <w:lvlJc w:val="left"/>
      <w:pPr>
        <w:tabs>
          <w:tab w:val="num" w:pos="5040"/>
        </w:tabs>
        <w:ind w:left="5040" w:hanging="360"/>
      </w:pPr>
      <w:rPr>
        <w:rFonts w:ascii="Arial" w:hAnsi="Arial" w:hint="default"/>
      </w:rPr>
    </w:lvl>
    <w:lvl w:ilvl="7" w:tplc="43E4F7E4" w:tentative="1">
      <w:start w:val="1"/>
      <w:numFmt w:val="bullet"/>
      <w:lvlText w:val="•"/>
      <w:lvlJc w:val="left"/>
      <w:pPr>
        <w:tabs>
          <w:tab w:val="num" w:pos="5760"/>
        </w:tabs>
        <w:ind w:left="5760" w:hanging="360"/>
      </w:pPr>
      <w:rPr>
        <w:rFonts w:ascii="Arial" w:hAnsi="Arial" w:hint="default"/>
      </w:rPr>
    </w:lvl>
    <w:lvl w:ilvl="8" w:tplc="AF0832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1B64A4"/>
    <w:multiLevelType w:val="hybridMultilevel"/>
    <w:tmpl w:val="5DB09248"/>
    <w:lvl w:ilvl="0" w:tplc="80B640DE">
      <w:start w:val="1"/>
      <w:numFmt w:val="bullet"/>
      <w:lvlText w:val="•"/>
      <w:lvlJc w:val="left"/>
      <w:pPr>
        <w:tabs>
          <w:tab w:val="num" w:pos="720"/>
        </w:tabs>
        <w:ind w:left="720" w:hanging="360"/>
      </w:pPr>
      <w:rPr>
        <w:rFonts w:ascii="Arial" w:hAnsi="Arial" w:hint="default"/>
      </w:rPr>
    </w:lvl>
    <w:lvl w:ilvl="1" w:tplc="FFFCFB58" w:tentative="1">
      <w:start w:val="1"/>
      <w:numFmt w:val="bullet"/>
      <w:lvlText w:val="•"/>
      <w:lvlJc w:val="left"/>
      <w:pPr>
        <w:tabs>
          <w:tab w:val="num" w:pos="1440"/>
        </w:tabs>
        <w:ind w:left="1440" w:hanging="360"/>
      </w:pPr>
      <w:rPr>
        <w:rFonts w:ascii="Arial" w:hAnsi="Arial" w:hint="default"/>
      </w:rPr>
    </w:lvl>
    <w:lvl w:ilvl="2" w:tplc="2200D56A" w:tentative="1">
      <w:start w:val="1"/>
      <w:numFmt w:val="bullet"/>
      <w:lvlText w:val="•"/>
      <w:lvlJc w:val="left"/>
      <w:pPr>
        <w:tabs>
          <w:tab w:val="num" w:pos="2160"/>
        </w:tabs>
        <w:ind w:left="2160" w:hanging="360"/>
      </w:pPr>
      <w:rPr>
        <w:rFonts w:ascii="Arial" w:hAnsi="Arial" w:hint="default"/>
      </w:rPr>
    </w:lvl>
    <w:lvl w:ilvl="3" w:tplc="F2622548" w:tentative="1">
      <w:start w:val="1"/>
      <w:numFmt w:val="bullet"/>
      <w:lvlText w:val="•"/>
      <w:lvlJc w:val="left"/>
      <w:pPr>
        <w:tabs>
          <w:tab w:val="num" w:pos="2880"/>
        </w:tabs>
        <w:ind w:left="2880" w:hanging="360"/>
      </w:pPr>
      <w:rPr>
        <w:rFonts w:ascii="Arial" w:hAnsi="Arial" w:hint="default"/>
      </w:rPr>
    </w:lvl>
    <w:lvl w:ilvl="4" w:tplc="9006D53E" w:tentative="1">
      <w:start w:val="1"/>
      <w:numFmt w:val="bullet"/>
      <w:lvlText w:val="•"/>
      <w:lvlJc w:val="left"/>
      <w:pPr>
        <w:tabs>
          <w:tab w:val="num" w:pos="3600"/>
        </w:tabs>
        <w:ind w:left="3600" w:hanging="360"/>
      </w:pPr>
      <w:rPr>
        <w:rFonts w:ascii="Arial" w:hAnsi="Arial" w:hint="default"/>
      </w:rPr>
    </w:lvl>
    <w:lvl w:ilvl="5" w:tplc="6A56E190" w:tentative="1">
      <w:start w:val="1"/>
      <w:numFmt w:val="bullet"/>
      <w:lvlText w:val="•"/>
      <w:lvlJc w:val="left"/>
      <w:pPr>
        <w:tabs>
          <w:tab w:val="num" w:pos="4320"/>
        </w:tabs>
        <w:ind w:left="4320" w:hanging="360"/>
      </w:pPr>
      <w:rPr>
        <w:rFonts w:ascii="Arial" w:hAnsi="Arial" w:hint="default"/>
      </w:rPr>
    </w:lvl>
    <w:lvl w:ilvl="6" w:tplc="DB1EAC40" w:tentative="1">
      <w:start w:val="1"/>
      <w:numFmt w:val="bullet"/>
      <w:lvlText w:val="•"/>
      <w:lvlJc w:val="left"/>
      <w:pPr>
        <w:tabs>
          <w:tab w:val="num" w:pos="5040"/>
        </w:tabs>
        <w:ind w:left="5040" w:hanging="360"/>
      </w:pPr>
      <w:rPr>
        <w:rFonts w:ascii="Arial" w:hAnsi="Arial" w:hint="default"/>
      </w:rPr>
    </w:lvl>
    <w:lvl w:ilvl="7" w:tplc="928C772E" w:tentative="1">
      <w:start w:val="1"/>
      <w:numFmt w:val="bullet"/>
      <w:lvlText w:val="•"/>
      <w:lvlJc w:val="left"/>
      <w:pPr>
        <w:tabs>
          <w:tab w:val="num" w:pos="5760"/>
        </w:tabs>
        <w:ind w:left="5760" w:hanging="360"/>
      </w:pPr>
      <w:rPr>
        <w:rFonts w:ascii="Arial" w:hAnsi="Arial" w:hint="default"/>
      </w:rPr>
    </w:lvl>
    <w:lvl w:ilvl="8" w:tplc="C1D458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690695"/>
    <w:multiLevelType w:val="hybridMultilevel"/>
    <w:tmpl w:val="A6E8B870"/>
    <w:lvl w:ilvl="0" w:tplc="049A082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F55F36"/>
    <w:multiLevelType w:val="multilevel"/>
    <w:tmpl w:val="C3E6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8500DF"/>
    <w:multiLevelType w:val="hybridMultilevel"/>
    <w:tmpl w:val="367C9CC8"/>
    <w:lvl w:ilvl="0" w:tplc="2F82D948">
      <w:start w:val="1"/>
      <w:numFmt w:val="bullet"/>
      <w:lvlText w:val="•"/>
      <w:lvlJc w:val="left"/>
      <w:pPr>
        <w:tabs>
          <w:tab w:val="num" w:pos="720"/>
        </w:tabs>
        <w:ind w:left="720" w:hanging="360"/>
      </w:pPr>
      <w:rPr>
        <w:rFonts w:ascii="Arial" w:hAnsi="Arial" w:hint="default"/>
      </w:rPr>
    </w:lvl>
    <w:lvl w:ilvl="1" w:tplc="5088D52C" w:tentative="1">
      <w:start w:val="1"/>
      <w:numFmt w:val="bullet"/>
      <w:lvlText w:val="•"/>
      <w:lvlJc w:val="left"/>
      <w:pPr>
        <w:tabs>
          <w:tab w:val="num" w:pos="1440"/>
        </w:tabs>
        <w:ind w:left="1440" w:hanging="360"/>
      </w:pPr>
      <w:rPr>
        <w:rFonts w:ascii="Arial" w:hAnsi="Arial" w:hint="default"/>
      </w:rPr>
    </w:lvl>
    <w:lvl w:ilvl="2" w:tplc="83EA1890" w:tentative="1">
      <w:start w:val="1"/>
      <w:numFmt w:val="bullet"/>
      <w:lvlText w:val="•"/>
      <w:lvlJc w:val="left"/>
      <w:pPr>
        <w:tabs>
          <w:tab w:val="num" w:pos="2160"/>
        </w:tabs>
        <w:ind w:left="2160" w:hanging="360"/>
      </w:pPr>
      <w:rPr>
        <w:rFonts w:ascii="Arial" w:hAnsi="Arial" w:hint="default"/>
      </w:rPr>
    </w:lvl>
    <w:lvl w:ilvl="3" w:tplc="ADD08694" w:tentative="1">
      <w:start w:val="1"/>
      <w:numFmt w:val="bullet"/>
      <w:lvlText w:val="•"/>
      <w:lvlJc w:val="left"/>
      <w:pPr>
        <w:tabs>
          <w:tab w:val="num" w:pos="2880"/>
        </w:tabs>
        <w:ind w:left="2880" w:hanging="360"/>
      </w:pPr>
      <w:rPr>
        <w:rFonts w:ascii="Arial" w:hAnsi="Arial" w:hint="default"/>
      </w:rPr>
    </w:lvl>
    <w:lvl w:ilvl="4" w:tplc="551444BC" w:tentative="1">
      <w:start w:val="1"/>
      <w:numFmt w:val="bullet"/>
      <w:lvlText w:val="•"/>
      <w:lvlJc w:val="left"/>
      <w:pPr>
        <w:tabs>
          <w:tab w:val="num" w:pos="3600"/>
        </w:tabs>
        <w:ind w:left="3600" w:hanging="360"/>
      </w:pPr>
      <w:rPr>
        <w:rFonts w:ascii="Arial" w:hAnsi="Arial" w:hint="default"/>
      </w:rPr>
    </w:lvl>
    <w:lvl w:ilvl="5" w:tplc="3976D6B6" w:tentative="1">
      <w:start w:val="1"/>
      <w:numFmt w:val="bullet"/>
      <w:lvlText w:val="•"/>
      <w:lvlJc w:val="left"/>
      <w:pPr>
        <w:tabs>
          <w:tab w:val="num" w:pos="4320"/>
        </w:tabs>
        <w:ind w:left="4320" w:hanging="360"/>
      </w:pPr>
      <w:rPr>
        <w:rFonts w:ascii="Arial" w:hAnsi="Arial" w:hint="default"/>
      </w:rPr>
    </w:lvl>
    <w:lvl w:ilvl="6" w:tplc="A21EE822" w:tentative="1">
      <w:start w:val="1"/>
      <w:numFmt w:val="bullet"/>
      <w:lvlText w:val="•"/>
      <w:lvlJc w:val="left"/>
      <w:pPr>
        <w:tabs>
          <w:tab w:val="num" w:pos="5040"/>
        </w:tabs>
        <w:ind w:left="5040" w:hanging="360"/>
      </w:pPr>
      <w:rPr>
        <w:rFonts w:ascii="Arial" w:hAnsi="Arial" w:hint="default"/>
      </w:rPr>
    </w:lvl>
    <w:lvl w:ilvl="7" w:tplc="1A86F72E" w:tentative="1">
      <w:start w:val="1"/>
      <w:numFmt w:val="bullet"/>
      <w:lvlText w:val="•"/>
      <w:lvlJc w:val="left"/>
      <w:pPr>
        <w:tabs>
          <w:tab w:val="num" w:pos="5760"/>
        </w:tabs>
        <w:ind w:left="5760" w:hanging="360"/>
      </w:pPr>
      <w:rPr>
        <w:rFonts w:ascii="Arial" w:hAnsi="Arial" w:hint="default"/>
      </w:rPr>
    </w:lvl>
    <w:lvl w:ilvl="8" w:tplc="20861A2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1026ED7"/>
    <w:multiLevelType w:val="hybridMultilevel"/>
    <w:tmpl w:val="00C8319A"/>
    <w:lvl w:ilvl="0" w:tplc="31E8DA46">
      <w:start w:val="1"/>
      <w:numFmt w:val="bullet"/>
      <w:lvlText w:val="•"/>
      <w:lvlJc w:val="left"/>
      <w:pPr>
        <w:tabs>
          <w:tab w:val="num" w:pos="720"/>
        </w:tabs>
        <w:ind w:left="720" w:hanging="360"/>
      </w:pPr>
      <w:rPr>
        <w:rFonts w:ascii="Arial" w:hAnsi="Arial" w:hint="default"/>
      </w:rPr>
    </w:lvl>
    <w:lvl w:ilvl="1" w:tplc="50B4A16A" w:tentative="1">
      <w:start w:val="1"/>
      <w:numFmt w:val="bullet"/>
      <w:lvlText w:val="•"/>
      <w:lvlJc w:val="left"/>
      <w:pPr>
        <w:tabs>
          <w:tab w:val="num" w:pos="1440"/>
        </w:tabs>
        <w:ind w:left="1440" w:hanging="360"/>
      </w:pPr>
      <w:rPr>
        <w:rFonts w:ascii="Arial" w:hAnsi="Arial" w:hint="default"/>
      </w:rPr>
    </w:lvl>
    <w:lvl w:ilvl="2" w:tplc="F48C297E" w:tentative="1">
      <w:start w:val="1"/>
      <w:numFmt w:val="bullet"/>
      <w:lvlText w:val="•"/>
      <w:lvlJc w:val="left"/>
      <w:pPr>
        <w:tabs>
          <w:tab w:val="num" w:pos="2160"/>
        </w:tabs>
        <w:ind w:left="2160" w:hanging="360"/>
      </w:pPr>
      <w:rPr>
        <w:rFonts w:ascii="Arial" w:hAnsi="Arial" w:hint="default"/>
      </w:rPr>
    </w:lvl>
    <w:lvl w:ilvl="3" w:tplc="13367542" w:tentative="1">
      <w:start w:val="1"/>
      <w:numFmt w:val="bullet"/>
      <w:lvlText w:val="•"/>
      <w:lvlJc w:val="left"/>
      <w:pPr>
        <w:tabs>
          <w:tab w:val="num" w:pos="2880"/>
        </w:tabs>
        <w:ind w:left="2880" w:hanging="360"/>
      </w:pPr>
      <w:rPr>
        <w:rFonts w:ascii="Arial" w:hAnsi="Arial" w:hint="default"/>
      </w:rPr>
    </w:lvl>
    <w:lvl w:ilvl="4" w:tplc="EAE288E8" w:tentative="1">
      <w:start w:val="1"/>
      <w:numFmt w:val="bullet"/>
      <w:lvlText w:val="•"/>
      <w:lvlJc w:val="left"/>
      <w:pPr>
        <w:tabs>
          <w:tab w:val="num" w:pos="3600"/>
        </w:tabs>
        <w:ind w:left="3600" w:hanging="360"/>
      </w:pPr>
      <w:rPr>
        <w:rFonts w:ascii="Arial" w:hAnsi="Arial" w:hint="default"/>
      </w:rPr>
    </w:lvl>
    <w:lvl w:ilvl="5" w:tplc="C1881706" w:tentative="1">
      <w:start w:val="1"/>
      <w:numFmt w:val="bullet"/>
      <w:lvlText w:val="•"/>
      <w:lvlJc w:val="left"/>
      <w:pPr>
        <w:tabs>
          <w:tab w:val="num" w:pos="4320"/>
        </w:tabs>
        <w:ind w:left="4320" w:hanging="360"/>
      </w:pPr>
      <w:rPr>
        <w:rFonts w:ascii="Arial" w:hAnsi="Arial" w:hint="default"/>
      </w:rPr>
    </w:lvl>
    <w:lvl w:ilvl="6" w:tplc="9D9C1892" w:tentative="1">
      <w:start w:val="1"/>
      <w:numFmt w:val="bullet"/>
      <w:lvlText w:val="•"/>
      <w:lvlJc w:val="left"/>
      <w:pPr>
        <w:tabs>
          <w:tab w:val="num" w:pos="5040"/>
        </w:tabs>
        <w:ind w:left="5040" w:hanging="360"/>
      </w:pPr>
      <w:rPr>
        <w:rFonts w:ascii="Arial" w:hAnsi="Arial" w:hint="default"/>
      </w:rPr>
    </w:lvl>
    <w:lvl w:ilvl="7" w:tplc="152241D2" w:tentative="1">
      <w:start w:val="1"/>
      <w:numFmt w:val="bullet"/>
      <w:lvlText w:val="•"/>
      <w:lvlJc w:val="left"/>
      <w:pPr>
        <w:tabs>
          <w:tab w:val="num" w:pos="5760"/>
        </w:tabs>
        <w:ind w:left="5760" w:hanging="360"/>
      </w:pPr>
      <w:rPr>
        <w:rFonts w:ascii="Arial" w:hAnsi="Arial" w:hint="default"/>
      </w:rPr>
    </w:lvl>
    <w:lvl w:ilvl="8" w:tplc="9D5073E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92D"/>
    <w:rsid w:val="0000736E"/>
    <w:rsid w:val="00010DAF"/>
    <w:rsid w:val="000139FA"/>
    <w:rsid w:val="00014FDA"/>
    <w:rsid w:val="00050835"/>
    <w:rsid w:val="00053DAF"/>
    <w:rsid w:val="00062581"/>
    <w:rsid w:val="00064D37"/>
    <w:rsid w:val="00066134"/>
    <w:rsid w:val="000702B2"/>
    <w:rsid w:val="00077014"/>
    <w:rsid w:val="0008211C"/>
    <w:rsid w:val="0008583D"/>
    <w:rsid w:val="00092B9D"/>
    <w:rsid w:val="000A3D6C"/>
    <w:rsid w:val="000C615B"/>
    <w:rsid w:val="000D257B"/>
    <w:rsid w:val="000D71AD"/>
    <w:rsid w:val="000F503C"/>
    <w:rsid w:val="00103E5A"/>
    <w:rsid w:val="00114D9C"/>
    <w:rsid w:val="001602C6"/>
    <w:rsid w:val="001666E3"/>
    <w:rsid w:val="001719C4"/>
    <w:rsid w:val="001815E6"/>
    <w:rsid w:val="001909AF"/>
    <w:rsid w:val="00193D64"/>
    <w:rsid w:val="00197EAF"/>
    <w:rsid w:val="001B2B29"/>
    <w:rsid w:val="001D2BA0"/>
    <w:rsid w:val="001E0A62"/>
    <w:rsid w:val="001F15B9"/>
    <w:rsid w:val="001F69C3"/>
    <w:rsid w:val="00203BDB"/>
    <w:rsid w:val="00213F31"/>
    <w:rsid w:val="002226A9"/>
    <w:rsid w:val="00223EF5"/>
    <w:rsid w:val="00227337"/>
    <w:rsid w:val="002420E7"/>
    <w:rsid w:val="0024385B"/>
    <w:rsid w:val="00252886"/>
    <w:rsid w:val="00270EB8"/>
    <w:rsid w:val="00285156"/>
    <w:rsid w:val="0029777C"/>
    <w:rsid w:val="002A3A2A"/>
    <w:rsid w:val="002A6FDD"/>
    <w:rsid w:val="002C3161"/>
    <w:rsid w:val="002C460A"/>
    <w:rsid w:val="002C4766"/>
    <w:rsid w:val="002E07CF"/>
    <w:rsid w:val="002F0714"/>
    <w:rsid w:val="002F3F58"/>
    <w:rsid w:val="0033305F"/>
    <w:rsid w:val="00333639"/>
    <w:rsid w:val="003359E5"/>
    <w:rsid w:val="003403A1"/>
    <w:rsid w:val="003420F6"/>
    <w:rsid w:val="00347113"/>
    <w:rsid w:val="00382260"/>
    <w:rsid w:val="00382DBE"/>
    <w:rsid w:val="00384023"/>
    <w:rsid w:val="00391138"/>
    <w:rsid w:val="00393F99"/>
    <w:rsid w:val="00395D1E"/>
    <w:rsid w:val="00395DDB"/>
    <w:rsid w:val="003B0635"/>
    <w:rsid w:val="003C4B4C"/>
    <w:rsid w:val="003C54A7"/>
    <w:rsid w:val="003E5CDA"/>
    <w:rsid w:val="003F27A9"/>
    <w:rsid w:val="0040340E"/>
    <w:rsid w:val="0043202D"/>
    <w:rsid w:val="00435832"/>
    <w:rsid w:val="00455A22"/>
    <w:rsid w:val="00457E1A"/>
    <w:rsid w:val="004719FE"/>
    <w:rsid w:val="004720BA"/>
    <w:rsid w:val="004749BD"/>
    <w:rsid w:val="004A1190"/>
    <w:rsid w:val="004A32A2"/>
    <w:rsid w:val="004A48E7"/>
    <w:rsid w:val="004A79F1"/>
    <w:rsid w:val="004B1591"/>
    <w:rsid w:val="004D042C"/>
    <w:rsid w:val="004E6E22"/>
    <w:rsid w:val="004F295C"/>
    <w:rsid w:val="004F3664"/>
    <w:rsid w:val="004F5A04"/>
    <w:rsid w:val="00506AFF"/>
    <w:rsid w:val="005106D4"/>
    <w:rsid w:val="00514FC3"/>
    <w:rsid w:val="00524EFC"/>
    <w:rsid w:val="00533E2C"/>
    <w:rsid w:val="00535246"/>
    <w:rsid w:val="005403EA"/>
    <w:rsid w:val="00546131"/>
    <w:rsid w:val="005703B0"/>
    <w:rsid w:val="00576B0D"/>
    <w:rsid w:val="005804CE"/>
    <w:rsid w:val="00580C55"/>
    <w:rsid w:val="00592225"/>
    <w:rsid w:val="00593011"/>
    <w:rsid w:val="0059561C"/>
    <w:rsid w:val="005C07CA"/>
    <w:rsid w:val="005C580C"/>
    <w:rsid w:val="005D5F71"/>
    <w:rsid w:val="005E5E23"/>
    <w:rsid w:val="005F78DC"/>
    <w:rsid w:val="00612E94"/>
    <w:rsid w:val="006219D3"/>
    <w:rsid w:val="00626607"/>
    <w:rsid w:val="00634645"/>
    <w:rsid w:val="00644EE6"/>
    <w:rsid w:val="0068020B"/>
    <w:rsid w:val="006817BA"/>
    <w:rsid w:val="00686278"/>
    <w:rsid w:val="00690160"/>
    <w:rsid w:val="00695D5A"/>
    <w:rsid w:val="006B2B23"/>
    <w:rsid w:val="006B3EA9"/>
    <w:rsid w:val="006B59D6"/>
    <w:rsid w:val="006B6EBC"/>
    <w:rsid w:val="006E1948"/>
    <w:rsid w:val="006F6C3D"/>
    <w:rsid w:val="00706580"/>
    <w:rsid w:val="00710156"/>
    <w:rsid w:val="00711139"/>
    <w:rsid w:val="00714FB8"/>
    <w:rsid w:val="00726DDE"/>
    <w:rsid w:val="00727FB6"/>
    <w:rsid w:val="00732263"/>
    <w:rsid w:val="00745CA9"/>
    <w:rsid w:val="0075034D"/>
    <w:rsid w:val="00762D12"/>
    <w:rsid w:val="007853B3"/>
    <w:rsid w:val="00797D5D"/>
    <w:rsid w:val="007A0292"/>
    <w:rsid w:val="007A4F41"/>
    <w:rsid w:val="007B73C3"/>
    <w:rsid w:val="007C1138"/>
    <w:rsid w:val="007C4C96"/>
    <w:rsid w:val="007C4DB0"/>
    <w:rsid w:val="007D18DE"/>
    <w:rsid w:val="007D493E"/>
    <w:rsid w:val="007D78FF"/>
    <w:rsid w:val="007D7B60"/>
    <w:rsid w:val="007E5D92"/>
    <w:rsid w:val="007E7F10"/>
    <w:rsid w:val="007F11AF"/>
    <w:rsid w:val="007F4E75"/>
    <w:rsid w:val="0080032F"/>
    <w:rsid w:val="00803383"/>
    <w:rsid w:val="00811CDA"/>
    <w:rsid w:val="008245A5"/>
    <w:rsid w:val="00824E60"/>
    <w:rsid w:val="00826688"/>
    <w:rsid w:val="00830E36"/>
    <w:rsid w:val="008312DF"/>
    <w:rsid w:val="00835182"/>
    <w:rsid w:val="00842959"/>
    <w:rsid w:val="00861F73"/>
    <w:rsid w:val="0086413D"/>
    <w:rsid w:val="00880047"/>
    <w:rsid w:val="0088050F"/>
    <w:rsid w:val="008848B5"/>
    <w:rsid w:val="008905A1"/>
    <w:rsid w:val="008A7806"/>
    <w:rsid w:val="008B2DAA"/>
    <w:rsid w:val="008C0E82"/>
    <w:rsid w:val="008C186B"/>
    <w:rsid w:val="008C2D59"/>
    <w:rsid w:val="008C60DF"/>
    <w:rsid w:val="008D07FC"/>
    <w:rsid w:val="008D0AE0"/>
    <w:rsid w:val="008D0CC3"/>
    <w:rsid w:val="008D4B27"/>
    <w:rsid w:val="008E192D"/>
    <w:rsid w:val="00903D9C"/>
    <w:rsid w:val="00917E83"/>
    <w:rsid w:val="00937405"/>
    <w:rsid w:val="009466FF"/>
    <w:rsid w:val="00951649"/>
    <w:rsid w:val="00954B5C"/>
    <w:rsid w:val="00961B04"/>
    <w:rsid w:val="00987172"/>
    <w:rsid w:val="00992AD1"/>
    <w:rsid w:val="009A32C5"/>
    <w:rsid w:val="009A500F"/>
    <w:rsid w:val="009D18BF"/>
    <w:rsid w:val="009D1DDB"/>
    <w:rsid w:val="009D5A36"/>
    <w:rsid w:val="009D7D11"/>
    <w:rsid w:val="009D7E28"/>
    <w:rsid w:val="009E33C1"/>
    <w:rsid w:val="009E567D"/>
    <w:rsid w:val="009F0249"/>
    <w:rsid w:val="009F06D8"/>
    <w:rsid w:val="00A004AA"/>
    <w:rsid w:val="00A11E24"/>
    <w:rsid w:val="00A15D7D"/>
    <w:rsid w:val="00A84752"/>
    <w:rsid w:val="00A91E7B"/>
    <w:rsid w:val="00A94809"/>
    <w:rsid w:val="00AC3BD0"/>
    <w:rsid w:val="00AD18CD"/>
    <w:rsid w:val="00AD299C"/>
    <w:rsid w:val="00AD53BD"/>
    <w:rsid w:val="00AD6D95"/>
    <w:rsid w:val="00AD703C"/>
    <w:rsid w:val="00AE66CE"/>
    <w:rsid w:val="00AF61E9"/>
    <w:rsid w:val="00B03A1A"/>
    <w:rsid w:val="00B04EE7"/>
    <w:rsid w:val="00B1072F"/>
    <w:rsid w:val="00B1523E"/>
    <w:rsid w:val="00B23004"/>
    <w:rsid w:val="00B26AD2"/>
    <w:rsid w:val="00B36D32"/>
    <w:rsid w:val="00B37C0E"/>
    <w:rsid w:val="00B46495"/>
    <w:rsid w:val="00B4652E"/>
    <w:rsid w:val="00B6710A"/>
    <w:rsid w:val="00B87078"/>
    <w:rsid w:val="00B936B4"/>
    <w:rsid w:val="00BA2BE8"/>
    <w:rsid w:val="00BB0F0E"/>
    <w:rsid w:val="00BB63ED"/>
    <w:rsid w:val="00BB7358"/>
    <w:rsid w:val="00BC52DC"/>
    <w:rsid w:val="00BC78B4"/>
    <w:rsid w:val="00BD0814"/>
    <w:rsid w:val="00BD3DBD"/>
    <w:rsid w:val="00BD5846"/>
    <w:rsid w:val="00BE2B0F"/>
    <w:rsid w:val="00BE4C0F"/>
    <w:rsid w:val="00BE5393"/>
    <w:rsid w:val="00BF1ADF"/>
    <w:rsid w:val="00C04DA7"/>
    <w:rsid w:val="00C054B4"/>
    <w:rsid w:val="00C05F6F"/>
    <w:rsid w:val="00C10E48"/>
    <w:rsid w:val="00C1394F"/>
    <w:rsid w:val="00C24B01"/>
    <w:rsid w:val="00C52331"/>
    <w:rsid w:val="00C5240A"/>
    <w:rsid w:val="00C56AE5"/>
    <w:rsid w:val="00C65554"/>
    <w:rsid w:val="00C74283"/>
    <w:rsid w:val="00C81672"/>
    <w:rsid w:val="00C8799E"/>
    <w:rsid w:val="00CA3511"/>
    <w:rsid w:val="00CA5D5B"/>
    <w:rsid w:val="00CB21C7"/>
    <w:rsid w:val="00CB53B3"/>
    <w:rsid w:val="00CB6880"/>
    <w:rsid w:val="00CB78DA"/>
    <w:rsid w:val="00CC0472"/>
    <w:rsid w:val="00CC24CF"/>
    <w:rsid w:val="00CD1546"/>
    <w:rsid w:val="00CD2189"/>
    <w:rsid w:val="00CD568B"/>
    <w:rsid w:val="00CE33ED"/>
    <w:rsid w:val="00CE6FD3"/>
    <w:rsid w:val="00CF076B"/>
    <w:rsid w:val="00CF4559"/>
    <w:rsid w:val="00D00BBC"/>
    <w:rsid w:val="00D018A4"/>
    <w:rsid w:val="00D1071B"/>
    <w:rsid w:val="00D130B4"/>
    <w:rsid w:val="00D15775"/>
    <w:rsid w:val="00D26340"/>
    <w:rsid w:val="00D410B0"/>
    <w:rsid w:val="00D414B0"/>
    <w:rsid w:val="00D43668"/>
    <w:rsid w:val="00D5073E"/>
    <w:rsid w:val="00D52C65"/>
    <w:rsid w:val="00D54EEF"/>
    <w:rsid w:val="00D56D22"/>
    <w:rsid w:val="00DA0B70"/>
    <w:rsid w:val="00DA38FD"/>
    <w:rsid w:val="00DB1331"/>
    <w:rsid w:val="00DB4863"/>
    <w:rsid w:val="00DB6885"/>
    <w:rsid w:val="00DB7173"/>
    <w:rsid w:val="00DC1B18"/>
    <w:rsid w:val="00DC6FC9"/>
    <w:rsid w:val="00DD3C15"/>
    <w:rsid w:val="00DD3CBF"/>
    <w:rsid w:val="00DD6CF3"/>
    <w:rsid w:val="00DE1430"/>
    <w:rsid w:val="00DF372C"/>
    <w:rsid w:val="00E2008E"/>
    <w:rsid w:val="00E417D7"/>
    <w:rsid w:val="00E45C64"/>
    <w:rsid w:val="00E45E60"/>
    <w:rsid w:val="00E466A0"/>
    <w:rsid w:val="00E60726"/>
    <w:rsid w:val="00E71BEB"/>
    <w:rsid w:val="00E735F7"/>
    <w:rsid w:val="00E77043"/>
    <w:rsid w:val="00E964A3"/>
    <w:rsid w:val="00EA381E"/>
    <w:rsid w:val="00EA52F5"/>
    <w:rsid w:val="00ED7C01"/>
    <w:rsid w:val="00EF1121"/>
    <w:rsid w:val="00F035EE"/>
    <w:rsid w:val="00F26A99"/>
    <w:rsid w:val="00F3096E"/>
    <w:rsid w:val="00F63111"/>
    <w:rsid w:val="00F7530E"/>
    <w:rsid w:val="00F757ED"/>
    <w:rsid w:val="00F81282"/>
    <w:rsid w:val="00F813CA"/>
    <w:rsid w:val="00F85AC4"/>
    <w:rsid w:val="00F93DD4"/>
    <w:rsid w:val="00FA0954"/>
    <w:rsid w:val="00FA7387"/>
    <w:rsid w:val="00FB2AA9"/>
    <w:rsid w:val="00FB31F6"/>
    <w:rsid w:val="00FB6705"/>
    <w:rsid w:val="00FC177A"/>
    <w:rsid w:val="00FC2862"/>
    <w:rsid w:val="00FC322E"/>
    <w:rsid w:val="00FC359C"/>
    <w:rsid w:val="00FC49B9"/>
    <w:rsid w:val="00FC5C51"/>
    <w:rsid w:val="00FD17FE"/>
    <w:rsid w:val="00FD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253C41"/>
  <w15:chartTrackingRefBased/>
  <w15:docId w15:val="{F5191E8E-D96A-8D4B-A25D-BC00F6B0A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6E3"/>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1649"/>
    <w:pPr>
      <w:ind w:left="720"/>
      <w:contextualSpacing/>
    </w:pPr>
  </w:style>
  <w:style w:type="character" w:styleId="Hyperlink">
    <w:name w:val="Hyperlink"/>
    <w:basedOn w:val="DefaultParagraphFont"/>
    <w:uiPriority w:val="99"/>
    <w:semiHidden/>
    <w:unhideWhenUsed/>
    <w:rsid w:val="00F757ED"/>
    <w:rPr>
      <w:color w:val="0000FF"/>
      <w:u w:val="single"/>
    </w:rPr>
  </w:style>
  <w:style w:type="character" w:customStyle="1" w:styleId="apple-converted-space">
    <w:name w:val="apple-converted-space"/>
    <w:basedOn w:val="DefaultParagraphFont"/>
    <w:rsid w:val="00F757ED"/>
  </w:style>
  <w:style w:type="paragraph" w:styleId="Header">
    <w:name w:val="header"/>
    <w:basedOn w:val="Normal"/>
    <w:link w:val="HeaderChar"/>
    <w:uiPriority w:val="99"/>
    <w:unhideWhenUsed/>
    <w:rsid w:val="001B2B2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B2B29"/>
  </w:style>
  <w:style w:type="paragraph" w:styleId="Footer">
    <w:name w:val="footer"/>
    <w:basedOn w:val="Normal"/>
    <w:link w:val="FooterChar"/>
    <w:uiPriority w:val="99"/>
    <w:unhideWhenUsed/>
    <w:rsid w:val="001B2B2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B2B29"/>
  </w:style>
  <w:style w:type="paragraph" w:styleId="NormalWeb">
    <w:name w:val="Normal (Web)"/>
    <w:basedOn w:val="Normal"/>
    <w:uiPriority w:val="99"/>
    <w:unhideWhenUsed/>
    <w:rsid w:val="00835182"/>
    <w:pPr>
      <w:spacing w:before="100" w:beforeAutospacing="1" w:after="100" w:afterAutospacing="1"/>
    </w:pPr>
  </w:style>
  <w:style w:type="character" w:styleId="PageNumber">
    <w:name w:val="page number"/>
    <w:basedOn w:val="DefaultParagraphFont"/>
    <w:uiPriority w:val="99"/>
    <w:semiHidden/>
    <w:unhideWhenUsed/>
    <w:rsid w:val="00535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185610">
      <w:bodyDiv w:val="1"/>
      <w:marLeft w:val="0"/>
      <w:marRight w:val="0"/>
      <w:marTop w:val="0"/>
      <w:marBottom w:val="0"/>
      <w:divBdr>
        <w:top w:val="none" w:sz="0" w:space="0" w:color="auto"/>
        <w:left w:val="none" w:sz="0" w:space="0" w:color="auto"/>
        <w:bottom w:val="none" w:sz="0" w:space="0" w:color="auto"/>
        <w:right w:val="none" w:sz="0" w:space="0" w:color="auto"/>
      </w:divBdr>
    </w:div>
    <w:div w:id="221715480">
      <w:bodyDiv w:val="1"/>
      <w:marLeft w:val="0"/>
      <w:marRight w:val="0"/>
      <w:marTop w:val="0"/>
      <w:marBottom w:val="0"/>
      <w:divBdr>
        <w:top w:val="none" w:sz="0" w:space="0" w:color="auto"/>
        <w:left w:val="none" w:sz="0" w:space="0" w:color="auto"/>
        <w:bottom w:val="none" w:sz="0" w:space="0" w:color="auto"/>
        <w:right w:val="none" w:sz="0" w:space="0" w:color="auto"/>
      </w:divBdr>
    </w:div>
    <w:div w:id="255215956">
      <w:bodyDiv w:val="1"/>
      <w:marLeft w:val="0"/>
      <w:marRight w:val="0"/>
      <w:marTop w:val="0"/>
      <w:marBottom w:val="0"/>
      <w:divBdr>
        <w:top w:val="none" w:sz="0" w:space="0" w:color="auto"/>
        <w:left w:val="none" w:sz="0" w:space="0" w:color="auto"/>
        <w:bottom w:val="none" w:sz="0" w:space="0" w:color="auto"/>
        <w:right w:val="none" w:sz="0" w:space="0" w:color="auto"/>
      </w:divBdr>
    </w:div>
    <w:div w:id="322779376">
      <w:bodyDiv w:val="1"/>
      <w:marLeft w:val="0"/>
      <w:marRight w:val="0"/>
      <w:marTop w:val="0"/>
      <w:marBottom w:val="0"/>
      <w:divBdr>
        <w:top w:val="none" w:sz="0" w:space="0" w:color="auto"/>
        <w:left w:val="none" w:sz="0" w:space="0" w:color="auto"/>
        <w:bottom w:val="none" w:sz="0" w:space="0" w:color="auto"/>
        <w:right w:val="none" w:sz="0" w:space="0" w:color="auto"/>
      </w:divBdr>
    </w:div>
    <w:div w:id="360475955">
      <w:bodyDiv w:val="1"/>
      <w:marLeft w:val="0"/>
      <w:marRight w:val="0"/>
      <w:marTop w:val="0"/>
      <w:marBottom w:val="0"/>
      <w:divBdr>
        <w:top w:val="none" w:sz="0" w:space="0" w:color="auto"/>
        <w:left w:val="none" w:sz="0" w:space="0" w:color="auto"/>
        <w:bottom w:val="none" w:sz="0" w:space="0" w:color="auto"/>
        <w:right w:val="none" w:sz="0" w:space="0" w:color="auto"/>
      </w:divBdr>
    </w:div>
    <w:div w:id="513808786">
      <w:bodyDiv w:val="1"/>
      <w:marLeft w:val="0"/>
      <w:marRight w:val="0"/>
      <w:marTop w:val="0"/>
      <w:marBottom w:val="0"/>
      <w:divBdr>
        <w:top w:val="none" w:sz="0" w:space="0" w:color="auto"/>
        <w:left w:val="none" w:sz="0" w:space="0" w:color="auto"/>
        <w:bottom w:val="none" w:sz="0" w:space="0" w:color="auto"/>
        <w:right w:val="none" w:sz="0" w:space="0" w:color="auto"/>
      </w:divBdr>
    </w:div>
    <w:div w:id="542448941">
      <w:bodyDiv w:val="1"/>
      <w:marLeft w:val="0"/>
      <w:marRight w:val="0"/>
      <w:marTop w:val="0"/>
      <w:marBottom w:val="0"/>
      <w:divBdr>
        <w:top w:val="none" w:sz="0" w:space="0" w:color="auto"/>
        <w:left w:val="none" w:sz="0" w:space="0" w:color="auto"/>
        <w:bottom w:val="none" w:sz="0" w:space="0" w:color="auto"/>
        <w:right w:val="none" w:sz="0" w:space="0" w:color="auto"/>
      </w:divBdr>
    </w:div>
    <w:div w:id="578902334">
      <w:bodyDiv w:val="1"/>
      <w:marLeft w:val="0"/>
      <w:marRight w:val="0"/>
      <w:marTop w:val="0"/>
      <w:marBottom w:val="0"/>
      <w:divBdr>
        <w:top w:val="none" w:sz="0" w:space="0" w:color="auto"/>
        <w:left w:val="none" w:sz="0" w:space="0" w:color="auto"/>
        <w:bottom w:val="none" w:sz="0" w:space="0" w:color="auto"/>
        <w:right w:val="none" w:sz="0" w:space="0" w:color="auto"/>
      </w:divBdr>
      <w:divsChild>
        <w:div w:id="2020764887">
          <w:marLeft w:val="547"/>
          <w:marRight w:val="0"/>
          <w:marTop w:val="96"/>
          <w:marBottom w:val="0"/>
          <w:divBdr>
            <w:top w:val="none" w:sz="0" w:space="0" w:color="auto"/>
            <w:left w:val="none" w:sz="0" w:space="0" w:color="auto"/>
            <w:bottom w:val="none" w:sz="0" w:space="0" w:color="auto"/>
            <w:right w:val="none" w:sz="0" w:space="0" w:color="auto"/>
          </w:divBdr>
        </w:div>
      </w:divsChild>
    </w:div>
    <w:div w:id="630867527">
      <w:bodyDiv w:val="1"/>
      <w:marLeft w:val="0"/>
      <w:marRight w:val="0"/>
      <w:marTop w:val="0"/>
      <w:marBottom w:val="0"/>
      <w:divBdr>
        <w:top w:val="none" w:sz="0" w:space="0" w:color="auto"/>
        <w:left w:val="none" w:sz="0" w:space="0" w:color="auto"/>
        <w:bottom w:val="none" w:sz="0" w:space="0" w:color="auto"/>
        <w:right w:val="none" w:sz="0" w:space="0" w:color="auto"/>
      </w:divBdr>
    </w:div>
    <w:div w:id="636958896">
      <w:bodyDiv w:val="1"/>
      <w:marLeft w:val="0"/>
      <w:marRight w:val="0"/>
      <w:marTop w:val="0"/>
      <w:marBottom w:val="0"/>
      <w:divBdr>
        <w:top w:val="none" w:sz="0" w:space="0" w:color="auto"/>
        <w:left w:val="none" w:sz="0" w:space="0" w:color="auto"/>
        <w:bottom w:val="none" w:sz="0" w:space="0" w:color="auto"/>
        <w:right w:val="none" w:sz="0" w:space="0" w:color="auto"/>
      </w:divBdr>
    </w:div>
    <w:div w:id="683629145">
      <w:bodyDiv w:val="1"/>
      <w:marLeft w:val="0"/>
      <w:marRight w:val="0"/>
      <w:marTop w:val="0"/>
      <w:marBottom w:val="0"/>
      <w:divBdr>
        <w:top w:val="none" w:sz="0" w:space="0" w:color="auto"/>
        <w:left w:val="none" w:sz="0" w:space="0" w:color="auto"/>
        <w:bottom w:val="none" w:sz="0" w:space="0" w:color="auto"/>
        <w:right w:val="none" w:sz="0" w:space="0" w:color="auto"/>
      </w:divBdr>
    </w:div>
    <w:div w:id="771627697">
      <w:bodyDiv w:val="1"/>
      <w:marLeft w:val="0"/>
      <w:marRight w:val="0"/>
      <w:marTop w:val="0"/>
      <w:marBottom w:val="0"/>
      <w:divBdr>
        <w:top w:val="none" w:sz="0" w:space="0" w:color="auto"/>
        <w:left w:val="none" w:sz="0" w:space="0" w:color="auto"/>
        <w:bottom w:val="none" w:sz="0" w:space="0" w:color="auto"/>
        <w:right w:val="none" w:sz="0" w:space="0" w:color="auto"/>
      </w:divBdr>
    </w:div>
    <w:div w:id="843204270">
      <w:bodyDiv w:val="1"/>
      <w:marLeft w:val="0"/>
      <w:marRight w:val="0"/>
      <w:marTop w:val="0"/>
      <w:marBottom w:val="0"/>
      <w:divBdr>
        <w:top w:val="none" w:sz="0" w:space="0" w:color="auto"/>
        <w:left w:val="none" w:sz="0" w:space="0" w:color="auto"/>
        <w:bottom w:val="none" w:sz="0" w:space="0" w:color="auto"/>
        <w:right w:val="none" w:sz="0" w:space="0" w:color="auto"/>
      </w:divBdr>
      <w:divsChild>
        <w:div w:id="546335449">
          <w:marLeft w:val="547"/>
          <w:marRight w:val="0"/>
          <w:marTop w:val="96"/>
          <w:marBottom w:val="0"/>
          <w:divBdr>
            <w:top w:val="none" w:sz="0" w:space="0" w:color="auto"/>
            <w:left w:val="none" w:sz="0" w:space="0" w:color="auto"/>
            <w:bottom w:val="none" w:sz="0" w:space="0" w:color="auto"/>
            <w:right w:val="none" w:sz="0" w:space="0" w:color="auto"/>
          </w:divBdr>
        </w:div>
      </w:divsChild>
    </w:div>
    <w:div w:id="948662611">
      <w:bodyDiv w:val="1"/>
      <w:marLeft w:val="0"/>
      <w:marRight w:val="0"/>
      <w:marTop w:val="0"/>
      <w:marBottom w:val="0"/>
      <w:divBdr>
        <w:top w:val="none" w:sz="0" w:space="0" w:color="auto"/>
        <w:left w:val="none" w:sz="0" w:space="0" w:color="auto"/>
        <w:bottom w:val="none" w:sz="0" w:space="0" w:color="auto"/>
        <w:right w:val="none" w:sz="0" w:space="0" w:color="auto"/>
      </w:divBdr>
      <w:divsChild>
        <w:div w:id="1483231202">
          <w:marLeft w:val="547"/>
          <w:marRight w:val="0"/>
          <w:marTop w:val="96"/>
          <w:marBottom w:val="0"/>
          <w:divBdr>
            <w:top w:val="none" w:sz="0" w:space="0" w:color="auto"/>
            <w:left w:val="none" w:sz="0" w:space="0" w:color="auto"/>
            <w:bottom w:val="none" w:sz="0" w:space="0" w:color="auto"/>
            <w:right w:val="none" w:sz="0" w:space="0" w:color="auto"/>
          </w:divBdr>
        </w:div>
        <w:div w:id="2015985604">
          <w:marLeft w:val="547"/>
          <w:marRight w:val="0"/>
          <w:marTop w:val="96"/>
          <w:marBottom w:val="0"/>
          <w:divBdr>
            <w:top w:val="none" w:sz="0" w:space="0" w:color="auto"/>
            <w:left w:val="none" w:sz="0" w:space="0" w:color="auto"/>
            <w:bottom w:val="none" w:sz="0" w:space="0" w:color="auto"/>
            <w:right w:val="none" w:sz="0" w:space="0" w:color="auto"/>
          </w:divBdr>
        </w:div>
      </w:divsChild>
    </w:div>
    <w:div w:id="1165512928">
      <w:bodyDiv w:val="1"/>
      <w:marLeft w:val="0"/>
      <w:marRight w:val="0"/>
      <w:marTop w:val="0"/>
      <w:marBottom w:val="0"/>
      <w:divBdr>
        <w:top w:val="none" w:sz="0" w:space="0" w:color="auto"/>
        <w:left w:val="none" w:sz="0" w:space="0" w:color="auto"/>
        <w:bottom w:val="none" w:sz="0" w:space="0" w:color="auto"/>
        <w:right w:val="none" w:sz="0" w:space="0" w:color="auto"/>
      </w:divBdr>
    </w:div>
    <w:div w:id="1192064349">
      <w:bodyDiv w:val="1"/>
      <w:marLeft w:val="0"/>
      <w:marRight w:val="0"/>
      <w:marTop w:val="0"/>
      <w:marBottom w:val="0"/>
      <w:divBdr>
        <w:top w:val="none" w:sz="0" w:space="0" w:color="auto"/>
        <w:left w:val="none" w:sz="0" w:space="0" w:color="auto"/>
        <w:bottom w:val="none" w:sz="0" w:space="0" w:color="auto"/>
        <w:right w:val="none" w:sz="0" w:space="0" w:color="auto"/>
      </w:divBdr>
      <w:divsChild>
        <w:div w:id="1914000429">
          <w:marLeft w:val="547"/>
          <w:marRight w:val="0"/>
          <w:marTop w:val="115"/>
          <w:marBottom w:val="0"/>
          <w:divBdr>
            <w:top w:val="none" w:sz="0" w:space="0" w:color="auto"/>
            <w:left w:val="none" w:sz="0" w:space="0" w:color="auto"/>
            <w:bottom w:val="none" w:sz="0" w:space="0" w:color="auto"/>
            <w:right w:val="none" w:sz="0" w:space="0" w:color="auto"/>
          </w:divBdr>
        </w:div>
        <w:div w:id="1272858016">
          <w:marLeft w:val="547"/>
          <w:marRight w:val="0"/>
          <w:marTop w:val="115"/>
          <w:marBottom w:val="0"/>
          <w:divBdr>
            <w:top w:val="none" w:sz="0" w:space="0" w:color="auto"/>
            <w:left w:val="none" w:sz="0" w:space="0" w:color="auto"/>
            <w:bottom w:val="none" w:sz="0" w:space="0" w:color="auto"/>
            <w:right w:val="none" w:sz="0" w:space="0" w:color="auto"/>
          </w:divBdr>
        </w:div>
        <w:div w:id="510266295">
          <w:marLeft w:val="547"/>
          <w:marRight w:val="0"/>
          <w:marTop w:val="115"/>
          <w:marBottom w:val="0"/>
          <w:divBdr>
            <w:top w:val="none" w:sz="0" w:space="0" w:color="auto"/>
            <w:left w:val="none" w:sz="0" w:space="0" w:color="auto"/>
            <w:bottom w:val="none" w:sz="0" w:space="0" w:color="auto"/>
            <w:right w:val="none" w:sz="0" w:space="0" w:color="auto"/>
          </w:divBdr>
        </w:div>
        <w:div w:id="570509795">
          <w:marLeft w:val="547"/>
          <w:marRight w:val="0"/>
          <w:marTop w:val="115"/>
          <w:marBottom w:val="0"/>
          <w:divBdr>
            <w:top w:val="none" w:sz="0" w:space="0" w:color="auto"/>
            <w:left w:val="none" w:sz="0" w:space="0" w:color="auto"/>
            <w:bottom w:val="none" w:sz="0" w:space="0" w:color="auto"/>
            <w:right w:val="none" w:sz="0" w:space="0" w:color="auto"/>
          </w:divBdr>
        </w:div>
        <w:div w:id="692732054">
          <w:marLeft w:val="547"/>
          <w:marRight w:val="0"/>
          <w:marTop w:val="115"/>
          <w:marBottom w:val="0"/>
          <w:divBdr>
            <w:top w:val="none" w:sz="0" w:space="0" w:color="auto"/>
            <w:left w:val="none" w:sz="0" w:space="0" w:color="auto"/>
            <w:bottom w:val="none" w:sz="0" w:space="0" w:color="auto"/>
            <w:right w:val="none" w:sz="0" w:space="0" w:color="auto"/>
          </w:divBdr>
        </w:div>
        <w:div w:id="1067344580">
          <w:marLeft w:val="547"/>
          <w:marRight w:val="0"/>
          <w:marTop w:val="115"/>
          <w:marBottom w:val="0"/>
          <w:divBdr>
            <w:top w:val="none" w:sz="0" w:space="0" w:color="auto"/>
            <w:left w:val="none" w:sz="0" w:space="0" w:color="auto"/>
            <w:bottom w:val="none" w:sz="0" w:space="0" w:color="auto"/>
            <w:right w:val="none" w:sz="0" w:space="0" w:color="auto"/>
          </w:divBdr>
        </w:div>
        <w:div w:id="2033803791">
          <w:marLeft w:val="547"/>
          <w:marRight w:val="0"/>
          <w:marTop w:val="115"/>
          <w:marBottom w:val="0"/>
          <w:divBdr>
            <w:top w:val="none" w:sz="0" w:space="0" w:color="auto"/>
            <w:left w:val="none" w:sz="0" w:space="0" w:color="auto"/>
            <w:bottom w:val="none" w:sz="0" w:space="0" w:color="auto"/>
            <w:right w:val="none" w:sz="0" w:space="0" w:color="auto"/>
          </w:divBdr>
        </w:div>
        <w:div w:id="457990770">
          <w:marLeft w:val="547"/>
          <w:marRight w:val="0"/>
          <w:marTop w:val="115"/>
          <w:marBottom w:val="0"/>
          <w:divBdr>
            <w:top w:val="none" w:sz="0" w:space="0" w:color="auto"/>
            <w:left w:val="none" w:sz="0" w:space="0" w:color="auto"/>
            <w:bottom w:val="none" w:sz="0" w:space="0" w:color="auto"/>
            <w:right w:val="none" w:sz="0" w:space="0" w:color="auto"/>
          </w:divBdr>
        </w:div>
      </w:divsChild>
    </w:div>
    <w:div w:id="1319264813">
      <w:bodyDiv w:val="1"/>
      <w:marLeft w:val="0"/>
      <w:marRight w:val="0"/>
      <w:marTop w:val="0"/>
      <w:marBottom w:val="0"/>
      <w:divBdr>
        <w:top w:val="none" w:sz="0" w:space="0" w:color="auto"/>
        <w:left w:val="none" w:sz="0" w:space="0" w:color="auto"/>
        <w:bottom w:val="none" w:sz="0" w:space="0" w:color="auto"/>
        <w:right w:val="none" w:sz="0" w:space="0" w:color="auto"/>
      </w:divBdr>
    </w:div>
    <w:div w:id="1447039799">
      <w:bodyDiv w:val="1"/>
      <w:marLeft w:val="0"/>
      <w:marRight w:val="0"/>
      <w:marTop w:val="0"/>
      <w:marBottom w:val="0"/>
      <w:divBdr>
        <w:top w:val="none" w:sz="0" w:space="0" w:color="auto"/>
        <w:left w:val="none" w:sz="0" w:space="0" w:color="auto"/>
        <w:bottom w:val="none" w:sz="0" w:space="0" w:color="auto"/>
        <w:right w:val="none" w:sz="0" w:space="0" w:color="auto"/>
      </w:divBdr>
    </w:div>
    <w:div w:id="1546988223">
      <w:bodyDiv w:val="1"/>
      <w:marLeft w:val="0"/>
      <w:marRight w:val="0"/>
      <w:marTop w:val="0"/>
      <w:marBottom w:val="0"/>
      <w:divBdr>
        <w:top w:val="none" w:sz="0" w:space="0" w:color="auto"/>
        <w:left w:val="none" w:sz="0" w:space="0" w:color="auto"/>
        <w:bottom w:val="none" w:sz="0" w:space="0" w:color="auto"/>
        <w:right w:val="none" w:sz="0" w:space="0" w:color="auto"/>
      </w:divBdr>
    </w:div>
    <w:div w:id="2066491597">
      <w:bodyDiv w:val="1"/>
      <w:marLeft w:val="0"/>
      <w:marRight w:val="0"/>
      <w:marTop w:val="0"/>
      <w:marBottom w:val="0"/>
      <w:divBdr>
        <w:top w:val="none" w:sz="0" w:space="0" w:color="auto"/>
        <w:left w:val="none" w:sz="0" w:space="0" w:color="auto"/>
        <w:bottom w:val="none" w:sz="0" w:space="0" w:color="auto"/>
        <w:right w:val="none" w:sz="0" w:space="0" w:color="auto"/>
      </w:divBdr>
    </w:div>
    <w:div w:id="214488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10</Pages>
  <Words>1811</Words>
  <Characters>10328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Brittania Wilson (2020812)</dc:creator>
  <cp:keywords/>
  <dc:description/>
  <cp:lastModifiedBy>Khadjha Brittania Wilson (2020812)</cp:lastModifiedBy>
  <cp:revision>303</cp:revision>
  <dcterms:created xsi:type="dcterms:W3CDTF">2021-04-26T09:51:00Z</dcterms:created>
  <dcterms:modified xsi:type="dcterms:W3CDTF">2021-04-27T19:31:00Z</dcterms:modified>
</cp:coreProperties>
</file>