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209410833"/>
        <w:docPartObj>
          <w:docPartGallery w:val="Cover Pages"/>
          <w:docPartUnique/>
        </w:docPartObj>
      </w:sdtPr>
      <w:sdtEndPr/>
      <w:sdtContent>
        <w:p w14:paraId="7B5375BB" w14:textId="77777777" w:rsidR="007B6D8C" w:rsidRDefault="00D851C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546CB28" wp14:editId="47EC928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665653" cy="9718511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665653" cy="9718511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9BD1197" w14:textId="77777777" w:rsidR="007B6D8C" w:rsidRDefault="00D851C7" w:rsidP="00E65F8E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Student Name – Elizabeth Kokori / 1910041</w:t>
                                  </w:r>
                                </w:p>
                                <w:p w14:paraId="4558A692" w14:textId="77777777" w:rsidR="007B6D8C" w:rsidRDefault="00A0182F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AB42FA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DEC6D45" w14:textId="77777777" w:rsidR="007B6D8C" w:rsidRDefault="00D851C7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psychology for health and social care -bmhp4003</w:t>
                                      </w:r>
                                    </w:p>
                                  </w:sdtContent>
                                </w:sdt>
                                <w:p w14:paraId="5228DF2F" w14:textId="77777777" w:rsidR="009C7184" w:rsidRDefault="00D851C7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>reflective essay task 2</w:t>
                                  </w:r>
                                </w:p>
                                <w:p w14:paraId="0506F63A" w14:textId="77777777" w:rsidR="00E65F8E" w:rsidRDefault="00D851C7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>lecturer- diya ganguly</w:t>
                                  </w:r>
                                </w:p>
                                <w:p w14:paraId="7720D4FA" w14:textId="77777777" w:rsidR="00E65F8E" w:rsidRDefault="00D851C7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>june 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546CB28" id="Group 193" o:spid="_x0000_s1026" style="position:absolute;margin-left:0;margin-top:0;width:524.85pt;height:765.25pt;z-index:-251658240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p w14:paraId="59BD1197" w14:textId="77777777" w:rsidR="007B6D8C" w:rsidRDefault="00D851C7" w:rsidP="00E65F8E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Student Name – Elizabeth Kokori / 1910041</w:t>
                            </w:r>
                          </w:p>
                          <w:p w14:paraId="4558A692" w14:textId="77777777" w:rsidR="007B6D8C" w:rsidRDefault="00A0182F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AB42FA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5DEC6D45" w14:textId="77777777" w:rsidR="007B6D8C" w:rsidRDefault="00D851C7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psychology for health and social care -bmhp4003</w:t>
                                </w:r>
                              </w:p>
                            </w:sdtContent>
                          </w:sdt>
                          <w:p w14:paraId="5228DF2F" w14:textId="77777777" w:rsidR="009C7184" w:rsidRDefault="00D851C7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reflective essay task 2</w:t>
                            </w:r>
                          </w:p>
                          <w:p w14:paraId="0506F63A" w14:textId="77777777" w:rsidR="00E65F8E" w:rsidRDefault="00D851C7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lecturer- diya ganguly</w:t>
                            </w:r>
                          </w:p>
                          <w:p w14:paraId="7720D4FA" w14:textId="77777777" w:rsidR="00E65F8E" w:rsidRDefault="00D851C7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june 2020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t>pp</w:t>
          </w:r>
        </w:p>
        <w:p w14:paraId="4BD890F3" w14:textId="77777777" w:rsidR="007B6D8C" w:rsidRDefault="00D851C7">
          <w:r>
            <w:br w:type="page"/>
          </w:r>
        </w:p>
      </w:sdtContent>
    </w:sdt>
    <w:p w14:paraId="4E3DAA98" w14:textId="77777777" w:rsidR="00CE3BB4" w:rsidRPr="00685EE4" w:rsidRDefault="00D851C7">
      <w:pPr>
        <w:rPr>
          <w:b/>
          <w:bCs/>
        </w:rPr>
      </w:pPr>
      <w:r w:rsidRPr="00685EE4">
        <w:rPr>
          <w:b/>
          <w:bCs/>
        </w:rPr>
        <w:lastRenderedPageBreak/>
        <w:t>Introduction</w:t>
      </w:r>
    </w:p>
    <w:p w14:paraId="2EC66DC6" w14:textId="3D6CAA6A" w:rsidR="002407F0" w:rsidRDefault="00D851C7">
      <w:r w:rsidRPr="00685EE4">
        <w:t xml:space="preserve">This </w:t>
      </w:r>
      <w:r w:rsidR="00877488" w:rsidRPr="00685EE4">
        <w:t>reflective essay</w:t>
      </w:r>
      <w:r w:rsidRPr="00685EE4">
        <w:t xml:space="preserve"> </w:t>
      </w:r>
      <w:r w:rsidR="00193CFC" w:rsidRPr="00685EE4">
        <w:t xml:space="preserve">will focus on personal </w:t>
      </w:r>
      <w:r w:rsidR="008E2037" w:rsidRPr="00685EE4">
        <w:t xml:space="preserve">ideas and understanding of the </w:t>
      </w:r>
      <w:r w:rsidR="008E24E5" w:rsidRPr="00685EE4">
        <w:t>psychological theories used in task one</w:t>
      </w:r>
      <w:r w:rsidR="00D4108D" w:rsidRPr="00685EE4">
        <w:t xml:space="preserve"> previously</w:t>
      </w:r>
      <w:r w:rsidR="007F60C0" w:rsidRPr="00685EE4">
        <w:t xml:space="preserve"> and how this </w:t>
      </w:r>
      <w:r w:rsidR="00FC284E" w:rsidRPr="00685EE4">
        <w:t xml:space="preserve">module </w:t>
      </w:r>
      <w:r w:rsidR="005803C4" w:rsidRPr="00685EE4">
        <w:t xml:space="preserve">will build my </w:t>
      </w:r>
      <w:r w:rsidR="00D87995" w:rsidRPr="00685EE4">
        <w:t>knowledge in health and social care practi</w:t>
      </w:r>
      <w:r w:rsidR="0077536D" w:rsidRPr="00685EE4">
        <w:t>ce</w:t>
      </w:r>
      <w:r w:rsidR="00487380" w:rsidRPr="00685EE4">
        <w:t xml:space="preserve"> </w:t>
      </w:r>
      <w:r w:rsidR="00C45E52" w:rsidRPr="00685EE4">
        <w:t>to under</w:t>
      </w:r>
      <w:r w:rsidR="00151A3E" w:rsidRPr="00685EE4">
        <w:t xml:space="preserve">stand why people behave </w:t>
      </w:r>
      <w:r w:rsidR="004F11AC" w:rsidRPr="00685EE4">
        <w:t>in a certain way</w:t>
      </w:r>
      <w:r w:rsidR="00B60604" w:rsidRPr="00685EE4">
        <w:t>.</w:t>
      </w:r>
      <w:r w:rsidR="00C65893" w:rsidRPr="00685EE4">
        <w:t xml:space="preserve"> And will be </w:t>
      </w:r>
      <w:r w:rsidR="00AF365D" w:rsidRPr="00685EE4">
        <w:t>analysing</w:t>
      </w:r>
      <w:r w:rsidR="00C2652E" w:rsidRPr="00685EE4">
        <w:t xml:space="preserve"> </w:t>
      </w:r>
      <w:r w:rsidR="00045863" w:rsidRPr="00685EE4">
        <w:t>my experience</w:t>
      </w:r>
      <w:r w:rsidR="00D67DDC" w:rsidRPr="00685EE4">
        <w:t xml:space="preserve">s </w:t>
      </w:r>
      <w:r w:rsidR="00B73547" w:rsidRPr="00685EE4">
        <w:t xml:space="preserve">and </w:t>
      </w:r>
      <w:r w:rsidR="001A6279" w:rsidRPr="00685EE4">
        <w:t>how</w:t>
      </w:r>
      <w:r w:rsidR="00B73547" w:rsidRPr="00685EE4">
        <w:t xml:space="preserve"> I have develop</w:t>
      </w:r>
      <w:r w:rsidR="00C145AA" w:rsidRPr="00685EE4">
        <w:t>ed from the experiences</w:t>
      </w:r>
      <w:r w:rsidR="007D13A9" w:rsidRPr="00685EE4">
        <w:t xml:space="preserve"> </w:t>
      </w:r>
      <w:r w:rsidR="00894A19" w:rsidRPr="00685EE4">
        <w:t>and</w:t>
      </w:r>
      <w:r w:rsidR="007D13A9" w:rsidRPr="00685EE4">
        <w:t xml:space="preserve"> the areas that need to improve</w:t>
      </w:r>
      <w:r w:rsidR="001A6279" w:rsidRPr="00685EE4">
        <w:t>.</w:t>
      </w:r>
      <w:r w:rsidR="00054202">
        <w:t xml:space="preserve"> This </w:t>
      </w:r>
      <w:r w:rsidR="00BD78EC">
        <w:t xml:space="preserve">essay is going to reflect </w:t>
      </w:r>
      <w:r w:rsidR="00FB450F">
        <w:t xml:space="preserve">my own </w:t>
      </w:r>
      <w:r w:rsidR="00974B02">
        <w:t>experiences as a health care wo</w:t>
      </w:r>
      <w:r w:rsidR="000537CC">
        <w:t>rker</w:t>
      </w:r>
    </w:p>
    <w:p w14:paraId="0D6E15A2" w14:textId="320B5732" w:rsidR="0042014F" w:rsidRDefault="00D851C7">
      <w:r>
        <w:t>Wh</w:t>
      </w:r>
      <w:r w:rsidR="00CC1A11">
        <w:t xml:space="preserve">at is a reflective </w:t>
      </w:r>
      <w:r w:rsidR="00B419E8">
        <w:t>essay?</w:t>
      </w:r>
    </w:p>
    <w:p w14:paraId="781CDF4B" w14:textId="28B4ABDF" w:rsidR="00A801DB" w:rsidRDefault="00646088">
      <w:r>
        <w:t>A reflective essay is</w:t>
      </w:r>
      <w:r w:rsidR="00A0182F">
        <w:t xml:space="preserve"> an</w:t>
      </w:r>
      <w:r w:rsidR="001C2AAF">
        <w:t xml:space="preserve"> individual personal experience </w:t>
      </w:r>
      <w:r w:rsidR="007D2635">
        <w:t>and thoug</w:t>
      </w:r>
      <w:r w:rsidR="009C78C7">
        <w:t>ht</w:t>
      </w:r>
      <w:r w:rsidR="00A40591">
        <w:t xml:space="preserve"> </w:t>
      </w:r>
      <w:r w:rsidR="00225B07">
        <w:t>process,</w:t>
      </w:r>
      <w:r w:rsidR="00A40591">
        <w:t xml:space="preserve"> it </w:t>
      </w:r>
      <w:r w:rsidR="006B4B53">
        <w:t>reflects</w:t>
      </w:r>
      <w:r w:rsidR="00506DA2">
        <w:t xml:space="preserve"> how individual</w:t>
      </w:r>
      <w:r w:rsidR="00C06799">
        <w:t xml:space="preserve"> plan</w:t>
      </w:r>
      <w:r w:rsidR="0026289E">
        <w:t xml:space="preserve"> to improve </w:t>
      </w:r>
      <w:r w:rsidR="001F61EF">
        <w:t>on idea</w:t>
      </w:r>
      <w:r w:rsidR="00097726">
        <w:t xml:space="preserve">s </w:t>
      </w:r>
      <w:r w:rsidR="00C36E7B">
        <w:t>for future purposes</w:t>
      </w:r>
      <w:r w:rsidR="00E24FE4">
        <w:t>.</w:t>
      </w:r>
    </w:p>
    <w:p w14:paraId="53408D04" w14:textId="77777777" w:rsidR="00CC1A11" w:rsidRPr="00685EE4" w:rsidRDefault="00CC1A11"/>
    <w:p w14:paraId="6E6EAFE3" w14:textId="77777777" w:rsidR="00841B5C" w:rsidRDefault="00841B5C">
      <w:pPr>
        <w:rPr>
          <w:b/>
          <w:bCs/>
        </w:rPr>
      </w:pPr>
    </w:p>
    <w:p w14:paraId="275E84B6" w14:textId="77777777" w:rsidR="00841B5C" w:rsidRDefault="00841B5C">
      <w:pPr>
        <w:rPr>
          <w:b/>
          <w:bCs/>
        </w:rPr>
      </w:pPr>
    </w:p>
    <w:p w14:paraId="70160DA9" w14:textId="77777777" w:rsidR="00841B5C" w:rsidRDefault="00841B5C">
      <w:pPr>
        <w:rPr>
          <w:b/>
          <w:bCs/>
        </w:rPr>
      </w:pPr>
    </w:p>
    <w:p w14:paraId="1916FA8B" w14:textId="77777777" w:rsidR="00841B5C" w:rsidRDefault="00841B5C">
      <w:pPr>
        <w:rPr>
          <w:b/>
          <w:bCs/>
        </w:rPr>
      </w:pPr>
    </w:p>
    <w:p w14:paraId="21965A93" w14:textId="77777777" w:rsidR="00841B5C" w:rsidRDefault="00841B5C">
      <w:pPr>
        <w:rPr>
          <w:b/>
          <w:bCs/>
        </w:rPr>
      </w:pPr>
    </w:p>
    <w:p w14:paraId="201D7619" w14:textId="77777777" w:rsidR="00841B5C" w:rsidRDefault="00841B5C">
      <w:pPr>
        <w:rPr>
          <w:b/>
          <w:bCs/>
        </w:rPr>
      </w:pPr>
    </w:p>
    <w:p w14:paraId="25485581" w14:textId="77777777" w:rsidR="00841B5C" w:rsidRDefault="00841B5C">
      <w:pPr>
        <w:rPr>
          <w:b/>
          <w:bCs/>
        </w:rPr>
      </w:pPr>
    </w:p>
    <w:p w14:paraId="63050715" w14:textId="77777777" w:rsidR="00841B5C" w:rsidRDefault="00841B5C">
      <w:pPr>
        <w:rPr>
          <w:b/>
          <w:bCs/>
        </w:rPr>
      </w:pPr>
    </w:p>
    <w:p w14:paraId="52EDACEF" w14:textId="77777777" w:rsidR="00841B5C" w:rsidRDefault="00841B5C">
      <w:pPr>
        <w:rPr>
          <w:b/>
          <w:bCs/>
        </w:rPr>
      </w:pPr>
    </w:p>
    <w:p w14:paraId="031033C8" w14:textId="77777777" w:rsidR="00841B5C" w:rsidRDefault="00841B5C">
      <w:pPr>
        <w:rPr>
          <w:b/>
          <w:bCs/>
        </w:rPr>
      </w:pPr>
    </w:p>
    <w:p w14:paraId="1F9F22CD" w14:textId="77777777" w:rsidR="00841B5C" w:rsidRDefault="00841B5C">
      <w:pPr>
        <w:rPr>
          <w:b/>
          <w:bCs/>
        </w:rPr>
      </w:pPr>
    </w:p>
    <w:p w14:paraId="3706CD38" w14:textId="77777777" w:rsidR="00841B5C" w:rsidRDefault="00841B5C">
      <w:pPr>
        <w:rPr>
          <w:b/>
          <w:bCs/>
        </w:rPr>
      </w:pPr>
    </w:p>
    <w:p w14:paraId="1AFBB769" w14:textId="77777777" w:rsidR="00841B5C" w:rsidRDefault="00841B5C">
      <w:pPr>
        <w:rPr>
          <w:b/>
          <w:bCs/>
        </w:rPr>
      </w:pPr>
    </w:p>
    <w:p w14:paraId="45B7F75C" w14:textId="77777777" w:rsidR="00841B5C" w:rsidRDefault="00841B5C">
      <w:pPr>
        <w:rPr>
          <w:b/>
          <w:bCs/>
        </w:rPr>
      </w:pPr>
    </w:p>
    <w:p w14:paraId="3D995173" w14:textId="77777777" w:rsidR="00841B5C" w:rsidRDefault="00841B5C">
      <w:pPr>
        <w:rPr>
          <w:b/>
          <w:bCs/>
        </w:rPr>
      </w:pPr>
    </w:p>
    <w:p w14:paraId="3DD67820" w14:textId="77777777" w:rsidR="00841B5C" w:rsidRDefault="00841B5C">
      <w:pPr>
        <w:rPr>
          <w:b/>
          <w:bCs/>
        </w:rPr>
      </w:pPr>
    </w:p>
    <w:p w14:paraId="67CB4B2C" w14:textId="77777777" w:rsidR="00841B5C" w:rsidRDefault="00841B5C">
      <w:pPr>
        <w:rPr>
          <w:b/>
          <w:bCs/>
        </w:rPr>
      </w:pPr>
    </w:p>
    <w:p w14:paraId="7D0FD83B" w14:textId="77777777" w:rsidR="00841B5C" w:rsidRDefault="00841B5C">
      <w:pPr>
        <w:rPr>
          <w:b/>
          <w:bCs/>
        </w:rPr>
      </w:pPr>
    </w:p>
    <w:p w14:paraId="63E75C4C" w14:textId="77777777" w:rsidR="00841B5C" w:rsidRDefault="00841B5C">
      <w:pPr>
        <w:rPr>
          <w:b/>
          <w:bCs/>
        </w:rPr>
      </w:pPr>
    </w:p>
    <w:p w14:paraId="3DCCBC08" w14:textId="77777777" w:rsidR="00841B5C" w:rsidRDefault="00841B5C">
      <w:pPr>
        <w:rPr>
          <w:b/>
          <w:bCs/>
        </w:rPr>
      </w:pPr>
    </w:p>
    <w:p w14:paraId="72565260" w14:textId="77777777" w:rsidR="00841B5C" w:rsidRDefault="00841B5C">
      <w:pPr>
        <w:rPr>
          <w:b/>
          <w:bCs/>
        </w:rPr>
      </w:pPr>
    </w:p>
    <w:p w14:paraId="74A3140C" w14:textId="77777777" w:rsidR="00841B5C" w:rsidRDefault="00841B5C">
      <w:pPr>
        <w:rPr>
          <w:b/>
          <w:bCs/>
        </w:rPr>
      </w:pPr>
    </w:p>
    <w:p w14:paraId="2F451535" w14:textId="77777777" w:rsidR="00841B5C" w:rsidRDefault="00841B5C">
      <w:pPr>
        <w:rPr>
          <w:b/>
          <w:bCs/>
        </w:rPr>
      </w:pPr>
    </w:p>
    <w:p w14:paraId="084B6E0B" w14:textId="77777777" w:rsidR="00841B5C" w:rsidRDefault="00841B5C">
      <w:pPr>
        <w:rPr>
          <w:b/>
          <w:bCs/>
        </w:rPr>
      </w:pPr>
    </w:p>
    <w:p w14:paraId="50C96307" w14:textId="77777777" w:rsidR="00841B5C" w:rsidRDefault="00841B5C">
      <w:pPr>
        <w:rPr>
          <w:b/>
          <w:bCs/>
        </w:rPr>
      </w:pPr>
    </w:p>
    <w:p w14:paraId="58E8E4E0" w14:textId="77777777" w:rsidR="00841B5C" w:rsidRDefault="00841B5C">
      <w:pPr>
        <w:rPr>
          <w:b/>
          <w:bCs/>
        </w:rPr>
      </w:pPr>
    </w:p>
    <w:p w14:paraId="79A13D56" w14:textId="77777777" w:rsidR="00841B5C" w:rsidRDefault="00841B5C">
      <w:pPr>
        <w:rPr>
          <w:b/>
          <w:bCs/>
        </w:rPr>
      </w:pPr>
    </w:p>
    <w:p w14:paraId="39BB15E3" w14:textId="77777777" w:rsidR="00841B5C" w:rsidRDefault="00D851C7">
      <w:pPr>
        <w:rPr>
          <w:b/>
          <w:bCs/>
        </w:rPr>
      </w:pPr>
      <w:r>
        <w:rPr>
          <w:b/>
          <w:bCs/>
        </w:rPr>
        <w:t xml:space="preserve">                           </w:t>
      </w:r>
      <w:r w:rsidRPr="00B01644">
        <w:t xml:space="preserve"> </w:t>
      </w:r>
      <w:r w:rsidR="000B762D" w:rsidRPr="00B01644">
        <w:rPr>
          <w:b/>
          <w:bCs/>
        </w:rPr>
        <w:t>Ref</w:t>
      </w:r>
      <w:r w:rsidR="00D83846" w:rsidRPr="00B01644">
        <w:rPr>
          <w:b/>
          <w:bCs/>
        </w:rPr>
        <w:t>lection on Psychological</w:t>
      </w:r>
      <w:r w:rsidR="00E9056C" w:rsidRPr="00B01644">
        <w:rPr>
          <w:b/>
          <w:bCs/>
        </w:rPr>
        <w:t xml:space="preserve"> Theories and </w:t>
      </w:r>
      <w:r w:rsidRPr="00B01644">
        <w:rPr>
          <w:b/>
          <w:bCs/>
        </w:rPr>
        <w:t>Previous Research</w:t>
      </w:r>
    </w:p>
    <w:p w14:paraId="594372DD" w14:textId="77777777" w:rsidR="00C87665" w:rsidRDefault="00C87665">
      <w:pPr>
        <w:rPr>
          <w:b/>
          <w:bCs/>
        </w:rPr>
      </w:pPr>
    </w:p>
    <w:p w14:paraId="0B9A7A7B" w14:textId="77777777" w:rsidR="0070623E" w:rsidRDefault="00D851C7">
      <w:pPr>
        <w:rPr>
          <w:b/>
          <w:bCs/>
          <w:color w:val="404040" w:themeColor="text1" w:themeTint="BF"/>
        </w:rPr>
      </w:pPr>
      <w:r w:rsidRPr="006E3117">
        <w:rPr>
          <w:b/>
          <w:bCs/>
          <w:color w:val="404040" w:themeColor="text1" w:themeTint="BF"/>
        </w:rPr>
        <w:t xml:space="preserve">I </w:t>
      </w:r>
      <w:r w:rsidR="00C91AA4" w:rsidRPr="006E3117">
        <w:rPr>
          <w:b/>
          <w:bCs/>
          <w:color w:val="404040" w:themeColor="text1" w:themeTint="BF"/>
        </w:rPr>
        <w:t xml:space="preserve">choose </w:t>
      </w:r>
      <w:r w:rsidR="00C91AA4">
        <w:rPr>
          <w:b/>
          <w:bCs/>
          <w:color w:val="404040" w:themeColor="text1" w:themeTint="BF"/>
        </w:rPr>
        <w:t>the Infancy</w:t>
      </w:r>
      <w:r w:rsidR="00130106">
        <w:rPr>
          <w:b/>
          <w:bCs/>
          <w:color w:val="404040" w:themeColor="text1" w:themeTint="BF"/>
        </w:rPr>
        <w:t xml:space="preserve"> stage previously in </w:t>
      </w:r>
      <w:r w:rsidR="00C93193">
        <w:rPr>
          <w:b/>
          <w:bCs/>
          <w:color w:val="404040" w:themeColor="text1" w:themeTint="BF"/>
        </w:rPr>
        <w:t>ass</w:t>
      </w:r>
      <w:r w:rsidR="00E90BF9">
        <w:rPr>
          <w:b/>
          <w:bCs/>
          <w:color w:val="404040" w:themeColor="text1" w:themeTint="BF"/>
        </w:rPr>
        <w:t xml:space="preserve">ignment one, which I </w:t>
      </w:r>
      <w:r w:rsidR="005D1ABC">
        <w:rPr>
          <w:b/>
          <w:bCs/>
          <w:color w:val="404040" w:themeColor="text1" w:themeTint="BF"/>
        </w:rPr>
        <w:t xml:space="preserve">used Piaget and </w:t>
      </w:r>
      <w:r w:rsidR="001E2DE4">
        <w:rPr>
          <w:b/>
          <w:bCs/>
          <w:color w:val="404040" w:themeColor="text1" w:themeTint="BF"/>
        </w:rPr>
        <w:t xml:space="preserve">Freud's </w:t>
      </w:r>
      <w:r w:rsidR="001A41DF">
        <w:rPr>
          <w:b/>
          <w:bCs/>
          <w:color w:val="404040" w:themeColor="text1" w:themeTint="BF"/>
        </w:rPr>
        <w:t>developmental</w:t>
      </w:r>
      <w:r w:rsidR="001E2DE4">
        <w:rPr>
          <w:b/>
          <w:bCs/>
          <w:color w:val="404040" w:themeColor="text1" w:themeTint="BF"/>
        </w:rPr>
        <w:t xml:space="preserve"> </w:t>
      </w:r>
      <w:r w:rsidR="00A221E8">
        <w:rPr>
          <w:b/>
          <w:bCs/>
          <w:color w:val="404040" w:themeColor="text1" w:themeTint="BF"/>
        </w:rPr>
        <w:t xml:space="preserve">psychology </w:t>
      </w:r>
      <w:r w:rsidR="001A41DF">
        <w:rPr>
          <w:b/>
          <w:bCs/>
          <w:color w:val="404040" w:themeColor="text1" w:themeTint="BF"/>
        </w:rPr>
        <w:t>theories</w:t>
      </w:r>
      <w:r w:rsidR="000769C4">
        <w:rPr>
          <w:b/>
          <w:bCs/>
          <w:color w:val="404040" w:themeColor="text1" w:themeTint="BF"/>
        </w:rPr>
        <w:t xml:space="preserve"> to explain </w:t>
      </w:r>
      <w:r w:rsidR="009C673E">
        <w:rPr>
          <w:b/>
          <w:bCs/>
          <w:color w:val="404040" w:themeColor="text1" w:themeTint="BF"/>
        </w:rPr>
        <w:t>the different stages of infan</w:t>
      </w:r>
      <w:r w:rsidR="00AD0EE1">
        <w:rPr>
          <w:b/>
          <w:bCs/>
          <w:color w:val="404040" w:themeColor="text1" w:themeTint="BF"/>
        </w:rPr>
        <w:t>cy and their lifespan.</w:t>
      </w:r>
    </w:p>
    <w:p w14:paraId="40596D44" w14:textId="77777777" w:rsidR="00C91AA4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According to </w:t>
      </w:r>
      <w:r w:rsidR="00334052">
        <w:rPr>
          <w:b/>
          <w:bCs/>
          <w:color w:val="404040" w:themeColor="text1" w:themeTint="BF"/>
        </w:rPr>
        <w:t>Piaget,</w:t>
      </w:r>
      <w:r>
        <w:rPr>
          <w:b/>
          <w:bCs/>
          <w:color w:val="404040" w:themeColor="text1" w:themeTint="BF"/>
        </w:rPr>
        <w:t xml:space="preserve"> he is of the view tha</w:t>
      </w:r>
      <w:r w:rsidR="004A4BE3">
        <w:rPr>
          <w:b/>
          <w:bCs/>
          <w:color w:val="404040" w:themeColor="text1" w:themeTint="BF"/>
        </w:rPr>
        <w:t xml:space="preserve">t </w:t>
      </w:r>
      <w:r w:rsidR="00887856">
        <w:rPr>
          <w:b/>
          <w:bCs/>
          <w:color w:val="404040" w:themeColor="text1" w:themeTint="BF"/>
        </w:rPr>
        <w:t xml:space="preserve">cognitive </w:t>
      </w:r>
      <w:r w:rsidR="00DD4802">
        <w:rPr>
          <w:b/>
          <w:bCs/>
          <w:color w:val="404040" w:themeColor="text1" w:themeTint="BF"/>
        </w:rPr>
        <w:t xml:space="preserve">development </w:t>
      </w:r>
      <w:r w:rsidR="00A3240C">
        <w:rPr>
          <w:b/>
          <w:bCs/>
          <w:color w:val="404040" w:themeColor="text1" w:themeTint="BF"/>
        </w:rPr>
        <w:t>occurs</w:t>
      </w:r>
      <w:r w:rsidR="00DD4802">
        <w:rPr>
          <w:b/>
          <w:bCs/>
          <w:color w:val="404040" w:themeColor="text1" w:themeTint="BF"/>
        </w:rPr>
        <w:t xml:space="preserve"> through </w:t>
      </w:r>
      <w:r w:rsidR="00F27351">
        <w:rPr>
          <w:b/>
          <w:bCs/>
          <w:color w:val="404040" w:themeColor="text1" w:themeTint="BF"/>
        </w:rPr>
        <w:t>the interaction of innate capaciti</w:t>
      </w:r>
      <w:r w:rsidR="003072D8">
        <w:rPr>
          <w:b/>
          <w:bCs/>
          <w:color w:val="404040" w:themeColor="text1" w:themeTint="BF"/>
        </w:rPr>
        <w:t xml:space="preserve">es </w:t>
      </w:r>
      <w:r w:rsidR="00A3240C">
        <w:rPr>
          <w:b/>
          <w:bCs/>
          <w:color w:val="404040" w:themeColor="text1" w:themeTint="BF"/>
        </w:rPr>
        <w:t>with</w:t>
      </w:r>
      <w:r w:rsidR="003072D8">
        <w:rPr>
          <w:b/>
          <w:bCs/>
          <w:color w:val="404040" w:themeColor="text1" w:themeTint="BF"/>
        </w:rPr>
        <w:t xml:space="preserve"> environmental events and </w:t>
      </w:r>
      <w:r w:rsidR="00A3240C">
        <w:rPr>
          <w:b/>
          <w:bCs/>
          <w:color w:val="404040" w:themeColor="text1" w:themeTint="BF"/>
        </w:rPr>
        <w:t>progress through</w:t>
      </w:r>
      <w:r w:rsidR="000D200E">
        <w:rPr>
          <w:b/>
          <w:bCs/>
          <w:color w:val="404040" w:themeColor="text1" w:themeTint="BF"/>
        </w:rPr>
        <w:t xml:space="preserve"> a </w:t>
      </w:r>
      <w:r w:rsidR="00A3240C">
        <w:rPr>
          <w:b/>
          <w:bCs/>
          <w:color w:val="404040" w:themeColor="text1" w:themeTint="BF"/>
        </w:rPr>
        <w:t>series</w:t>
      </w:r>
      <w:r w:rsidR="000D200E">
        <w:rPr>
          <w:b/>
          <w:bCs/>
          <w:color w:val="404040" w:themeColor="text1" w:themeTint="BF"/>
        </w:rPr>
        <w:t xml:space="preserve"> </w:t>
      </w:r>
      <w:r w:rsidR="00334052">
        <w:rPr>
          <w:b/>
          <w:bCs/>
          <w:color w:val="404040" w:themeColor="text1" w:themeTint="BF"/>
        </w:rPr>
        <w:t>of the hierarchical qualitative stage</w:t>
      </w:r>
      <w:r w:rsidR="00ED4207">
        <w:rPr>
          <w:b/>
          <w:bCs/>
          <w:color w:val="404040" w:themeColor="text1" w:themeTint="BF"/>
        </w:rPr>
        <w:t>.</w:t>
      </w:r>
      <w:r w:rsidR="00885769">
        <w:rPr>
          <w:b/>
          <w:bCs/>
          <w:color w:val="404040" w:themeColor="text1" w:themeTint="BF"/>
        </w:rPr>
        <w:t xml:space="preserve"> </w:t>
      </w:r>
      <w:r w:rsidR="002633CC">
        <w:rPr>
          <w:b/>
          <w:bCs/>
          <w:color w:val="404040" w:themeColor="text1" w:themeTint="BF"/>
        </w:rPr>
        <w:t xml:space="preserve">He suggested that </w:t>
      </w:r>
      <w:r w:rsidR="00EF1FF2">
        <w:rPr>
          <w:b/>
          <w:bCs/>
          <w:color w:val="404040" w:themeColor="text1" w:themeTint="BF"/>
        </w:rPr>
        <w:t xml:space="preserve">we </w:t>
      </w:r>
      <w:r w:rsidR="00686D90">
        <w:rPr>
          <w:b/>
          <w:bCs/>
          <w:color w:val="404040" w:themeColor="text1" w:themeTint="BF"/>
        </w:rPr>
        <w:t>do not</w:t>
      </w:r>
      <w:r w:rsidR="00EF1FF2">
        <w:rPr>
          <w:b/>
          <w:bCs/>
          <w:color w:val="404040" w:themeColor="text1" w:themeTint="BF"/>
        </w:rPr>
        <w:t xml:space="preserve"> expect a child to think </w:t>
      </w:r>
      <w:r w:rsidR="00DE08BD">
        <w:rPr>
          <w:b/>
          <w:bCs/>
          <w:color w:val="404040" w:themeColor="text1" w:themeTint="BF"/>
        </w:rPr>
        <w:t>in a similar way as an adult</w:t>
      </w:r>
      <w:r w:rsidR="00860125">
        <w:rPr>
          <w:b/>
          <w:bCs/>
          <w:color w:val="404040" w:themeColor="text1" w:themeTint="BF"/>
        </w:rPr>
        <w:t xml:space="preserve">. Their own world is </w:t>
      </w:r>
      <w:r w:rsidR="00D03675">
        <w:rPr>
          <w:b/>
          <w:bCs/>
          <w:color w:val="404040" w:themeColor="text1" w:themeTint="BF"/>
        </w:rPr>
        <w:t xml:space="preserve">different </w:t>
      </w:r>
      <w:r w:rsidR="006A5323">
        <w:rPr>
          <w:b/>
          <w:bCs/>
          <w:color w:val="404040" w:themeColor="text1" w:themeTint="BF"/>
        </w:rPr>
        <w:t xml:space="preserve">in their </w:t>
      </w:r>
      <w:r w:rsidR="005E604D">
        <w:rPr>
          <w:b/>
          <w:bCs/>
          <w:color w:val="404040" w:themeColor="text1" w:themeTint="BF"/>
        </w:rPr>
        <w:t>perception</w:t>
      </w:r>
      <w:r w:rsidR="006A5323">
        <w:rPr>
          <w:b/>
          <w:bCs/>
          <w:color w:val="404040" w:themeColor="text1" w:themeTint="BF"/>
        </w:rPr>
        <w:t>.</w:t>
      </w:r>
      <w:r w:rsidR="006C35D1">
        <w:rPr>
          <w:b/>
          <w:bCs/>
          <w:color w:val="404040" w:themeColor="text1" w:themeTint="BF"/>
        </w:rPr>
        <w:t xml:space="preserve"> I</w:t>
      </w:r>
      <w:r w:rsidR="00E13501">
        <w:rPr>
          <w:b/>
          <w:bCs/>
          <w:color w:val="404040" w:themeColor="text1" w:themeTint="BF"/>
        </w:rPr>
        <w:t>n Piaget</w:t>
      </w:r>
      <w:r w:rsidR="005E604D">
        <w:rPr>
          <w:b/>
          <w:bCs/>
          <w:color w:val="404040" w:themeColor="text1" w:themeTint="BF"/>
        </w:rPr>
        <w:t>’</w:t>
      </w:r>
      <w:r w:rsidR="00E13501">
        <w:rPr>
          <w:b/>
          <w:bCs/>
          <w:color w:val="404040" w:themeColor="text1" w:themeTint="BF"/>
        </w:rPr>
        <w:t xml:space="preserve">s theory, he </w:t>
      </w:r>
      <w:r w:rsidR="00F70AFB">
        <w:rPr>
          <w:b/>
          <w:bCs/>
          <w:color w:val="404040" w:themeColor="text1" w:themeTint="BF"/>
        </w:rPr>
        <w:t>processed</w:t>
      </w:r>
      <w:r w:rsidR="00AC7857">
        <w:rPr>
          <w:b/>
          <w:bCs/>
          <w:color w:val="404040" w:themeColor="text1" w:themeTint="BF"/>
        </w:rPr>
        <w:t xml:space="preserve"> that a child's intellectual </w:t>
      </w:r>
      <w:r w:rsidR="00AC025D">
        <w:rPr>
          <w:b/>
          <w:bCs/>
          <w:color w:val="404040" w:themeColor="text1" w:themeTint="BF"/>
        </w:rPr>
        <w:t>capacity is different from</w:t>
      </w:r>
      <w:r w:rsidR="00FC1FF6">
        <w:rPr>
          <w:b/>
          <w:bCs/>
          <w:color w:val="404040" w:themeColor="text1" w:themeTint="BF"/>
        </w:rPr>
        <w:t xml:space="preserve"> the </w:t>
      </w:r>
      <w:r w:rsidR="005E604D">
        <w:rPr>
          <w:b/>
          <w:bCs/>
          <w:color w:val="404040" w:themeColor="text1" w:themeTint="BF"/>
        </w:rPr>
        <w:t>adult’s</w:t>
      </w:r>
      <w:r w:rsidR="00FC1FF6">
        <w:rPr>
          <w:b/>
          <w:bCs/>
          <w:color w:val="404040" w:themeColor="text1" w:themeTint="BF"/>
        </w:rPr>
        <w:t xml:space="preserve"> </w:t>
      </w:r>
      <w:r w:rsidR="005E604D">
        <w:rPr>
          <w:b/>
          <w:bCs/>
          <w:color w:val="404040" w:themeColor="text1" w:themeTint="BF"/>
        </w:rPr>
        <w:t>accommodation.</w:t>
      </w:r>
    </w:p>
    <w:p w14:paraId="41C1A677" w14:textId="560DBCD8" w:rsidR="006D5300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As a </w:t>
      </w:r>
      <w:r w:rsidR="009B0FAD">
        <w:rPr>
          <w:b/>
          <w:bCs/>
          <w:color w:val="404040" w:themeColor="text1" w:themeTint="BF"/>
        </w:rPr>
        <w:t xml:space="preserve">care professional working with children </w:t>
      </w:r>
      <w:r w:rsidR="00033A2F">
        <w:rPr>
          <w:b/>
          <w:bCs/>
          <w:color w:val="404040" w:themeColor="text1" w:themeTint="BF"/>
        </w:rPr>
        <w:t xml:space="preserve">and </w:t>
      </w:r>
      <w:r w:rsidR="004E53C7">
        <w:rPr>
          <w:b/>
          <w:bCs/>
          <w:color w:val="404040" w:themeColor="text1" w:themeTint="BF"/>
        </w:rPr>
        <w:t>adult,</w:t>
      </w:r>
      <w:r w:rsidR="00033A2F">
        <w:rPr>
          <w:b/>
          <w:bCs/>
          <w:color w:val="404040" w:themeColor="text1" w:themeTint="BF"/>
        </w:rPr>
        <w:t xml:space="preserve"> I can relate to Piaget</w:t>
      </w:r>
      <w:r w:rsidR="00375A4F">
        <w:rPr>
          <w:b/>
          <w:bCs/>
          <w:color w:val="404040" w:themeColor="text1" w:themeTint="BF"/>
        </w:rPr>
        <w:t xml:space="preserve">’s developmental theory </w:t>
      </w:r>
      <w:r w:rsidR="00C42715">
        <w:rPr>
          <w:b/>
          <w:bCs/>
          <w:color w:val="404040" w:themeColor="text1" w:themeTint="BF"/>
        </w:rPr>
        <w:t xml:space="preserve">in the </w:t>
      </w:r>
      <w:r w:rsidR="00FB00DC">
        <w:rPr>
          <w:b/>
          <w:bCs/>
          <w:color w:val="404040" w:themeColor="text1" w:themeTint="BF"/>
        </w:rPr>
        <w:t>sense</w:t>
      </w:r>
      <w:r w:rsidR="00C42715">
        <w:rPr>
          <w:b/>
          <w:bCs/>
          <w:color w:val="404040" w:themeColor="text1" w:themeTint="BF"/>
        </w:rPr>
        <w:t xml:space="preserve"> that </w:t>
      </w:r>
      <w:r w:rsidR="00DE6150">
        <w:rPr>
          <w:b/>
          <w:bCs/>
          <w:color w:val="404040" w:themeColor="text1" w:themeTint="BF"/>
        </w:rPr>
        <w:t xml:space="preserve">children that I work </w:t>
      </w:r>
      <w:r w:rsidR="00FB00DC">
        <w:rPr>
          <w:b/>
          <w:bCs/>
          <w:color w:val="404040" w:themeColor="text1" w:themeTint="BF"/>
        </w:rPr>
        <w:t>with</w:t>
      </w:r>
      <w:r w:rsidR="00DE6150">
        <w:rPr>
          <w:b/>
          <w:bCs/>
          <w:color w:val="404040" w:themeColor="text1" w:themeTint="BF"/>
        </w:rPr>
        <w:t xml:space="preserve"> do</w:t>
      </w:r>
      <w:r w:rsidR="004928D9">
        <w:rPr>
          <w:b/>
          <w:bCs/>
          <w:color w:val="404040" w:themeColor="text1" w:themeTint="BF"/>
        </w:rPr>
        <w:t xml:space="preserve"> </w:t>
      </w:r>
      <w:r w:rsidR="00DE6150">
        <w:rPr>
          <w:b/>
          <w:bCs/>
          <w:color w:val="404040" w:themeColor="text1" w:themeTint="BF"/>
        </w:rPr>
        <w:t xml:space="preserve">not have the </w:t>
      </w:r>
      <w:r w:rsidR="00055D24">
        <w:rPr>
          <w:b/>
          <w:bCs/>
          <w:color w:val="404040" w:themeColor="text1" w:themeTint="BF"/>
        </w:rPr>
        <w:t>IQ</w:t>
      </w:r>
      <w:r w:rsidR="00CE2C70">
        <w:rPr>
          <w:b/>
          <w:bCs/>
          <w:color w:val="404040" w:themeColor="text1" w:themeTint="BF"/>
        </w:rPr>
        <w:t xml:space="preserve"> and the </w:t>
      </w:r>
      <w:r w:rsidR="00012E1D">
        <w:rPr>
          <w:b/>
          <w:bCs/>
          <w:color w:val="404040" w:themeColor="text1" w:themeTint="BF"/>
        </w:rPr>
        <w:t>capacity</w:t>
      </w:r>
      <w:r w:rsidR="00CE2C70">
        <w:rPr>
          <w:b/>
          <w:bCs/>
          <w:color w:val="404040" w:themeColor="text1" w:themeTint="BF"/>
        </w:rPr>
        <w:t xml:space="preserve"> to </w:t>
      </w:r>
      <w:r w:rsidR="006B4B53">
        <w:rPr>
          <w:b/>
          <w:bCs/>
          <w:color w:val="404040" w:themeColor="text1" w:themeTint="BF"/>
        </w:rPr>
        <w:t>analyse</w:t>
      </w:r>
      <w:r w:rsidR="00622F37">
        <w:rPr>
          <w:b/>
          <w:bCs/>
          <w:color w:val="404040" w:themeColor="text1" w:themeTint="BF"/>
        </w:rPr>
        <w:t>,</w:t>
      </w:r>
      <w:r w:rsidR="00972C4B">
        <w:rPr>
          <w:b/>
          <w:bCs/>
          <w:color w:val="404040" w:themeColor="text1" w:themeTint="BF"/>
        </w:rPr>
        <w:t xml:space="preserve"> to </w:t>
      </w:r>
      <w:r w:rsidR="00012E1D">
        <w:rPr>
          <w:b/>
          <w:bCs/>
          <w:color w:val="404040" w:themeColor="text1" w:themeTint="BF"/>
        </w:rPr>
        <w:t>sense</w:t>
      </w:r>
      <w:r w:rsidR="00622F37">
        <w:rPr>
          <w:b/>
          <w:bCs/>
          <w:color w:val="404040" w:themeColor="text1" w:themeTint="BF"/>
        </w:rPr>
        <w:t>,</w:t>
      </w:r>
      <w:r w:rsidR="00972C4B">
        <w:rPr>
          <w:b/>
          <w:bCs/>
          <w:color w:val="404040" w:themeColor="text1" w:themeTint="BF"/>
        </w:rPr>
        <w:t xml:space="preserve"> and to make </w:t>
      </w:r>
      <w:r w:rsidR="00536296">
        <w:rPr>
          <w:b/>
          <w:bCs/>
          <w:color w:val="404040" w:themeColor="text1" w:themeTint="BF"/>
        </w:rPr>
        <w:t>decisions</w:t>
      </w:r>
      <w:r w:rsidR="003D75FE">
        <w:rPr>
          <w:b/>
          <w:bCs/>
          <w:color w:val="404040" w:themeColor="text1" w:themeTint="BF"/>
        </w:rPr>
        <w:t xml:space="preserve"> on their own, </w:t>
      </w:r>
      <w:r w:rsidR="00536296">
        <w:rPr>
          <w:b/>
          <w:bCs/>
          <w:color w:val="404040" w:themeColor="text1" w:themeTint="BF"/>
        </w:rPr>
        <w:t>unable</w:t>
      </w:r>
      <w:r w:rsidR="00627668">
        <w:rPr>
          <w:b/>
          <w:bCs/>
          <w:color w:val="404040" w:themeColor="text1" w:themeTint="BF"/>
        </w:rPr>
        <w:t xml:space="preserve"> to understand perceive </w:t>
      </w:r>
      <w:r w:rsidR="00536296">
        <w:rPr>
          <w:b/>
          <w:bCs/>
          <w:color w:val="404040" w:themeColor="text1" w:themeTint="BF"/>
        </w:rPr>
        <w:t>the situation</w:t>
      </w:r>
      <w:r w:rsidR="00627668">
        <w:rPr>
          <w:b/>
          <w:bCs/>
          <w:color w:val="404040" w:themeColor="text1" w:themeTint="BF"/>
        </w:rPr>
        <w:t xml:space="preserve"> in their infancy </w:t>
      </w:r>
      <w:r w:rsidR="00FB00DC">
        <w:rPr>
          <w:b/>
          <w:bCs/>
          <w:color w:val="404040" w:themeColor="text1" w:themeTint="BF"/>
        </w:rPr>
        <w:t>stage</w:t>
      </w:r>
      <w:r w:rsidR="00E40153">
        <w:rPr>
          <w:b/>
          <w:bCs/>
          <w:color w:val="404040" w:themeColor="text1" w:themeTint="BF"/>
        </w:rPr>
        <w:t>.</w:t>
      </w:r>
      <w:r w:rsidR="00461E7F">
        <w:rPr>
          <w:b/>
          <w:bCs/>
          <w:color w:val="404040" w:themeColor="text1" w:themeTint="BF"/>
        </w:rPr>
        <w:t xml:space="preserve"> </w:t>
      </w:r>
      <w:r w:rsidR="00321EB6">
        <w:rPr>
          <w:b/>
          <w:bCs/>
          <w:color w:val="404040" w:themeColor="text1" w:themeTint="BF"/>
        </w:rPr>
        <w:t xml:space="preserve">A </w:t>
      </w:r>
      <w:r w:rsidR="008152AC">
        <w:rPr>
          <w:b/>
          <w:bCs/>
          <w:color w:val="404040" w:themeColor="text1" w:themeTint="BF"/>
        </w:rPr>
        <w:t>multi-disciplinary</w:t>
      </w:r>
      <w:r w:rsidR="008A33B2">
        <w:rPr>
          <w:b/>
          <w:bCs/>
          <w:color w:val="404040" w:themeColor="text1" w:themeTint="BF"/>
        </w:rPr>
        <w:t xml:space="preserve"> </w:t>
      </w:r>
      <w:r w:rsidR="008152AC">
        <w:rPr>
          <w:b/>
          <w:bCs/>
          <w:color w:val="404040" w:themeColor="text1" w:themeTint="BF"/>
        </w:rPr>
        <w:t>committee</w:t>
      </w:r>
      <w:r w:rsidR="008A33B2">
        <w:rPr>
          <w:b/>
          <w:bCs/>
          <w:color w:val="404040" w:themeColor="text1" w:themeTint="BF"/>
        </w:rPr>
        <w:t xml:space="preserve"> </w:t>
      </w:r>
      <w:r w:rsidR="001F071F">
        <w:rPr>
          <w:b/>
          <w:bCs/>
          <w:color w:val="404040" w:themeColor="text1" w:themeTint="BF"/>
        </w:rPr>
        <w:t xml:space="preserve">makes decisions in the children's best interest </w:t>
      </w:r>
      <w:r w:rsidR="00B12828">
        <w:rPr>
          <w:b/>
          <w:bCs/>
          <w:color w:val="404040" w:themeColor="text1" w:themeTint="BF"/>
        </w:rPr>
        <w:t xml:space="preserve">following a person's </w:t>
      </w:r>
      <w:r w:rsidR="008152AC">
        <w:rPr>
          <w:b/>
          <w:bCs/>
          <w:color w:val="404040" w:themeColor="text1" w:themeTint="BF"/>
        </w:rPr>
        <w:t>cantered</w:t>
      </w:r>
      <w:r w:rsidR="00B12828">
        <w:rPr>
          <w:b/>
          <w:bCs/>
          <w:color w:val="404040" w:themeColor="text1" w:themeTint="BF"/>
        </w:rPr>
        <w:t xml:space="preserve"> care plan</w:t>
      </w:r>
      <w:r w:rsidR="007206EB">
        <w:rPr>
          <w:b/>
          <w:bCs/>
          <w:color w:val="404040" w:themeColor="text1" w:themeTint="BF"/>
        </w:rPr>
        <w:t xml:space="preserve"> to be </w:t>
      </w:r>
      <w:r w:rsidR="00716E1F">
        <w:rPr>
          <w:b/>
          <w:bCs/>
          <w:color w:val="404040" w:themeColor="text1" w:themeTint="BF"/>
        </w:rPr>
        <w:t>able to perform the duty of care for them</w:t>
      </w:r>
      <w:r w:rsidR="00D933A1">
        <w:rPr>
          <w:b/>
          <w:bCs/>
          <w:color w:val="404040" w:themeColor="text1" w:themeTint="BF"/>
        </w:rPr>
        <w:t>.</w:t>
      </w:r>
      <w:r w:rsidR="005254C9">
        <w:rPr>
          <w:b/>
          <w:bCs/>
          <w:color w:val="404040" w:themeColor="text1" w:themeTint="BF"/>
        </w:rPr>
        <w:t xml:space="preserve"> </w:t>
      </w:r>
      <w:r w:rsidR="00D668B1">
        <w:rPr>
          <w:b/>
          <w:bCs/>
          <w:color w:val="404040" w:themeColor="text1" w:themeTint="BF"/>
        </w:rPr>
        <w:t xml:space="preserve">The infant's motor stage </w:t>
      </w:r>
      <w:r w:rsidR="006F534C">
        <w:rPr>
          <w:b/>
          <w:bCs/>
          <w:color w:val="404040" w:themeColor="text1" w:themeTint="BF"/>
        </w:rPr>
        <w:t xml:space="preserve">in </w:t>
      </w:r>
      <w:r w:rsidR="002C118D">
        <w:rPr>
          <w:b/>
          <w:bCs/>
          <w:color w:val="404040" w:themeColor="text1" w:themeTint="BF"/>
        </w:rPr>
        <w:t xml:space="preserve">my care was challenging, but as they </w:t>
      </w:r>
      <w:r w:rsidR="004E7E49">
        <w:rPr>
          <w:b/>
          <w:bCs/>
          <w:color w:val="404040" w:themeColor="text1" w:themeTint="BF"/>
        </w:rPr>
        <w:t xml:space="preserve">grow into months, </w:t>
      </w:r>
      <w:r w:rsidR="00691C2A">
        <w:rPr>
          <w:b/>
          <w:bCs/>
          <w:color w:val="404040" w:themeColor="text1" w:themeTint="BF"/>
        </w:rPr>
        <w:t xml:space="preserve">the head lag begins to </w:t>
      </w:r>
      <w:r w:rsidR="00694FF5">
        <w:rPr>
          <w:b/>
          <w:bCs/>
          <w:color w:val="404040" w:themeColor="text1" w:themeTint="BF"/>
        </w:rPr>
        <w:t>diminish.</w:t>
      </w:r>
    </w:p>
    <w:p w14:paraId="3D1BF820" w14:textId="77777777" w:rsidR="00EB5729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>How</w:t>
      </w:r>
      <w:r w:rsidR="00E175B7">
        <w:rPr>
          <w:b/>
          <w:bCs/>
          <w:color w:val="404040" w:themeColor="text1" w:themeTint="BF"/>
        </w:rPr>
        <w:t xml:space="preserve">ever, </w:t>
      </w:r>
      <w:r w:rsidR="007E3432">
        <w:rPr>
          <w:b/>
          <w:bCs/>
          <w:color w:val="404040" w:themeColor="text1" w:themeTint="BF"/>
        </w:rPr>
        <w:t>with mo</w:t>
      </w:r>
      <w:r w:rsidR="00E75F0F">
        <w:rPr>
          <w:b/>
          <w:bCs/>
          <w:color w:val="404040" w:themeColor="text1" w:themeTint="BF"/>
        </w:rPr>
        <w:t xml:space="preserve">dern technology, children can learn </w:t>
      </w:r>
      <w:r w:rsidR="00EE5B33">
        <w:rPr>
          <w:b/>
          <w:bCs/>
          <w:color w:val="404040" w:themeColor="text1" w:themeTint="BF"/>
        </w:rPr>
        <w:t>and develop innate cognitiv</w:t>
      </w:r>
      <w:r w:rsidR="00B374DB">
        <w:rPr>
          <w:b/>
          <w:bCs/>
          <w:color w:val="404040" w:themeColor="text1" w:themeTint="BF"/>
        </w:rPr>
        <w:t>e perception at a</w:t>
      </w:r>
      <w:r w:rsidR="00DD642E">
        <w:rPr>
          <w:b/>
          <w:bCs/>
          <w:color w:val="404040" w:themeColor="text1" w:themeTint="BF"/>
        </w:rPr>
        <w:t xml:space="preserve"> tender age. For </w:t>
      </w:r>
      <w:r w:rsidR="009C5BC0">
        <w:rPr>
          <w:b/>
          <w:bCs/>
          <w:color w:val="404040" w:themeColor="text1" w:themeTint="BF"/>
        </w:rPr>
        <w:t>example,</w:t>
      </w:r>
      <w:r w:rsidR="00DD642E">
        <w:rPr>
          <w:b/>
          <w:bCs/>
          <w:color w:val="404040" w:themeColor="text1" w:themeTint="BF"/>
        </w:rPr>
        <w:t xml:space="preserve"> </w:t>
      </w:r>
      <w:r w:rsidR="00B47D8C">
        <w:rPr>
          <w:b/>
          <w:bCs/>
          <w:color w:val="404040" w:themeColor="text1" w:themeTint="BF"/>
        </w:rPr>
        <w:t>before the age of t</w:t>
      </w:r>
      <w:r w:rsidR="00ED5CAC">
        <w:rPr>
          <w:b/>
          <w:bCs/>
          <w:color w:val="404040" w:themeColor="text1" w:themeTint="BF"/>
        </w:rPr>
        <w:t>wo</w:t>
      </w:r>
      <w:r w:rsidR="00B47D8C">
        <w:rPr>
          <w:b/>
          <w:bCs/>
          <w:color w:val="404040" w:themeColor="text1" w:themeTint="BF"/>
        </w:rPr>
        <w:t xml:space="preserve">, my daughter has started to </w:t>
      </w:r>
      <w:r w:rsidR="00F45AAE">
        <w:rPr>
          <w:b/>
          <w:bCs/>
          <w:color w:val="404040" w:themeColor="text1" w:themeTint="BF"/>
        </w:rPr>
        <w:t xml:space="preserve">identify objects and </w:t>
      </w:r>
      <w:r w:rsidR="00DF410D">
        <w:rPr>
          <w:b/>
          <w:bCs/>
          <w:color w:val="404040" w:themeColor="text1" w:themeTint="BF"/>
        </w:rPr>
        <w:t xml:space="preserve">understand symbols because of </w:t>
      </w:r>
      <w:r w:rsidR="00086610">
        <w:rPr>
          <w:b/>
          <w:bCs/>
          <w:color w:val="404040" w:themeColor="text1" w:themeTint="BF"/>
        </w:rPr>
        <w:t>internet explorer.</w:t>
      </w:r>
    </w:p>
    <w:p w14:paraId="750AB5BE" w14:textId="77777777" w:rsidR="00086610" w:rsidRDefault="00086610">
      <w:pPr>
        <w:rPr>
          <w:b/>
          <w:bCs/>
          <w:color w:val="404040" w:themeColor="text1" w:themeTint="BF"/>
        </w:rPr>
      </w:pPr>
    </w:p>
    <w:p w14:paraId="36EB3D39" w14:textId="77777777" w:rsidR="00972916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>Freud also had his o</w:t>
      </w:r>
      <w:r w:rsidR="000C0E1A">
        <w:rPr>
          <w:b/>
          <w:bCs/>
          <w:color w:val="404040" w:themeColor="text1" w:themeTint="BF"/>
        </w:rPr>
        <w:t>wn psychosexual theo</w:t>
      </w:r>
      <w:r w:rsidR="00512166">
        <w:rPr>
          <w:b/>
          <w:bCs/>
          <w:color w:val="404040" w:themeColor="text1" w:themeTint="BF"/>
        </w:rPr>
        <w:t>ry of the development of infancy</w:t>
      </w:r>
      <w:r w:rsidR="006B4602">
        <w:rPr>
          <w:b/>
          <w:bCs/>
          <w:color w:val="404040" w:themeColor="text1" w:themeTint="BF"/>
        </w:rPr>
        <w:t>. Freud believes that a</w:t>
      </w:r>
      <w:r w:rsidR="00DA59FF">
        <w:rPr>
          <w:b/>
          <w:bCs/>
          <w:color w:val="404040" w:themeColor="text1" w:themeTint="BF"/>
        </w:rPr>
        <w:t xml:space="preserve"> human personality </w:t>
      </w:r>
      <w:r w:rsidR="001C7BCC">
        <w:rPr>
          <w:b/>
          <w:bCs/>
          <w:color w:val="404040" w:themeColor="text1" w:themeTint="BF"/>
        </w:rPr>
        <w:t>consists</w:t>
      </w:r>
      <w:r w:rsidR="0044031F">
        <w:rPr>
          <w:b/>
          <w:bCs/>
          <w:color w:val="404040" w:themeColor="text1" w:themeTint="BF"/>
        </w:rPr>
        <w:t xml:space="preserve"> of th</w:t>
      </w:r>
      <w:r w:rsidR="00273E77">
        <w:rPr>
          <w:b/>
          <w:bCs/>
          <w:color w:val="404040" w:themeColor="text1" w:themeTint="BF"/>
        </w:rPr>
        <w:t>ree parts the id, the Ego, and the superego</w:t>
      </w:r>
      <w:r w:rsidR="00AF2EC2">
        <w:rPr>
          <w:b/>
          <w:bCs/>
          <w:color w:val="404040" w:themeColor="text1" w:themeTint="BF"/>
        </w:rPr>
        <w:t>.</w:t>
      </w:r>
      <w:r w:rsidR="00E23549">
        <w:rPr>
          <w:b/>
          <w:bCs/>
          <w:color w:val="404040" w:themeColor="text1" w:themeTint="BF"/>
        </w:rPr>
        <w:t xml:space="preserve"> He is </w:t>
      </w:r>
      <w:r w:rsidR="001C7BCC">
        <w:rPr>
          <w:b/>
          <w:bCs/>
          <w:color w:val="404040" w:themeColor="text1" w:themeTint="BF"/>
        </w:rPr>
        <w:t>of the</w:t>
      </w:r>
      <w:r w:rsidR="00E23549">
        <w:rPr>
          <w:b/>
          <w:bCs/>
          <w:color w:val="404040" w:themeColor="text1" w:themeTint="BF"/>
        </w:rPr>
        <w:t xml:space="preserve"> vie</w:t>
      </w:r>
      <w:r w:rsidR="001C7BCC">
        <w:rPr>
          <w:b/>
          <w:bCs/>
          <w:color w:val="404040" w:themeColor="text1" w:themeTint="BF"/>
        </w:rPr>
        <w:t xml:space="preserve">w </w:t>
      </w:r>
      <w:r w:rsidR="00E23549">
        <w:rPr>
          <w:b/>
          <w:bCs/>
          <w:color w:val="404040" w:themeColor="text1" w:themeTint="BF"/>
        </w:rPr>
        <w:t xml:space="preserve">that parent </w:t>
      </w:r>
      <w:r w:rsidR="00D21122">
        <w:rPr>
          <w:b/>
          <w:bCs/>
          <w:color w:val="404040" w:themeColor="text1" w:themeTint="BF"/>
        </w:rPr>
        <w:t>is</w:t>
      </w:r>
      <w:r w:rsidR="00E23549">
        <w:rPr>
          <w:b/>
          <w:bCs/>
          <w:color w:val="404040" w:themeColor="text1" w:themeTint="BF"/>
        </w:rPr>
        <w:t xml:space="preserve"> responsib</w:t>
      </w:r>
      <w:r w:rsidR="00FC5D98">
        <w:rPr>
          <w:b/>
          <w:bCs/>
          <w:color w:val="404040" w:themeColor="text1" w:themeTint="BF"/>
        </w:rPr>
        <w:t xml:space="preserve">le for managing </w:t>
      </w:r>
      <w:r w:rsidR="0077403B">
        <w:rPr>
          <w:b/>
          <w:bCs/>
          <w:color w:val="404040" w:themeColor="text1" w:themeTint="BF"/>
        </w:rPr>
        <w:t xml:space="preserve">children sexual </w:t>
      </w:r>
      <w:r w:rsidR="00D77F67">
        <w:rPr>
          <w:b/>
          <w:bCs/>
          <w:color w:val="404040" w:themeColor="text1" w:themeTint="BF"/>
        </w:rPr>
        <w:t>and aggressive drive</w:t>
      </w:r>
      <w:r w:rsidR="009B116E">
        <w:rPr>
          <w:b/>
          <w:bCs/>
          <w:color w:val="404040" w:themeColor="text1" w:themeTint="BF"/>
        </w:rPr>
        <w:t xml:space="preserve"> in the first few years of </w:t>
      </w:r>
      <w:r w:rsidR="00D21122">
        <w:rPr>
          <w:b/>
          <w:bCs/>
          <w:color w:val="404040" w:themeColor="text1" w:themeTint="BF"/>
        </w:rPr>
        <w:t>existence</w:t>
      </w:r>
      <w:r w:rsidR="00670177">
        <w:rPr>
          <w:b/>
          <w:bCs/>
          <w:color w:val="404040" w:themeColor="text1" w:themeTint="BF"/>
        </w:rPr>
        <w:t xml:space="preserve"> to be able to foster their </w:t>
      </w:r>
      <w:r w:rsidR="00FA3B67">
        <w:rPr>
          <w:b/>
          <w:bCs/>
          <w:color w:val="404040" w:themeColor="text1" w:themeTint="BF"/>
        </w:rPr>
        <w:t>developmen</w:t>
      </w:r>
      <w:r w:rsidR="00EC506C">
        <w:rPr>
          <w:b/>
          <w:bCs/>
          <w:color w:val="404040" w:themeColor="text1" w:themeTint="BF"/>
        </w:rPr>
        <w:t>t.</w:t>
      </w:r>
    </w:p>
    <w:p w14:paraId="79988FA4" w14:textId="77777777" w:rsidR="002740E0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Relating to </w:t>
      </w:r>
      <w:r w:rsidR="00EC506C">
        <w:rPr>
          <w:b/>
          <w:bCs/>
          <w:color w:val="404040" w:themeColor="text1" w:themeTint="BF"/>
        </w:rPr>
        <w:t xml:space="preserve">Freud’s </w:t>
      </w:r>
      <w:r w:rsidR="00FA2B52">
        <w:rPr>
          <w:b/>
          <w:bCs/>
          <w:color w:val="404040" w:themeColor="text1" w:themeTint="BF"/>
        </w:rPr>
        <w:t xml:space="preserve">stages of </w:t>
      </w:r>
      <w:r w:rsidR="00C60006">
        <w:rPr>
          <w:b/>
          <w:bCs/>
          <w:color w:val="404040" w:themeColor="text1" w:themeTint="BF"/>
        </w:rPr>
        <w:t xml:space="preserve">development, from my </w:t>
      </w:r>
      <w:r w:rsidR="00C0307B">
        <w:rPr>
          <w:b/>
          <w:bCs/>
          <w:color w:val="404040" w:themeColor="text1" w:themeTint="BF"/>
        </w:rPr>
        <w:t>experience raising my chi</w:t>
      </w:r>
      <w:r w:rsidR="00916761">
        <w:rPr>
          <w:b/>
          <w:bCs/>
          <w:color w:val="404040" w:themeColor="text1" w:themeTint="BF"/>
        </w:rPr>
        <w:t>ld from age o</w:t>
      </w:r>
      <w:r w:rsidR="00A63179">
        <w:rPr>
          <w:b/>
          <w:bCs/>
          <w:color w:val="404040" w:themeColor="text1" w:themeTint="BF"/>
        </w:rPr>
        <w:t xml:space="preserve"> to 7 years ol</w:t>
      </w:r>
      <w:r w:rsidR="000C76A4">
        <w:rPr>
          <w:b/>
          <w:bCs/>
          <w:color w:val="404040" w:themeColor="text1" w:themeTint="BF"/>
        </w:rPr>
        <w:t xml:space="preserve">d at the </w:t>
      </w:r>
      <w:r w:rsidR="004624F6">
        <w:rPr>
          <w:b/>
          <w:bCs/>
          <w:color w:val="404040" w:themeColor="text1" w:themeTint="BF"/>
        </w:rPr>
        <w:t xml:space="preserve">oral stage she </w:t>
      </w:r>
      <w:r w:rsidR="00BB1BCA">
        <w:rPr>
          <w:b/>
          <w:bCs/>
          <w:color w:val="404040" w:themeColor="text1" w:themeTint="BF"/>
        </w:rPr>
        <w:t>always wanted to put things in her mouth</w:t>
      </w:r>
      <w:r w:rsidR="004B2721">
        <w:rPr>
          <w:b/>
          <w:bCs/>
          <w:color w:val="404040" w:themeColor="text1" w:themeTint="BF"/>
        </w:rPr>
        <w:t>, she would grab my finger to put in her m</w:t>
      </w:r>
      <w:r w:rsidR="00E90436">
        <w:rPr>
          <w:b/>
          <w:bCs/>
          <w:color w:val="404040" w:themeColor="text1" w:themeTint="BF"/>
        </w:rPr>
        <w:t xml:space="preserve">outh and sucking breast </w:t>
      </w:r>
      <w:r w:rsidR="00D372A2">
        <w:rPr>
          <w:b/>
          <w:bCs/>
          <w:color w:val="404040" w:themeColor="text1" w:themeTint="BF"/>
        </w:rPr>
        <w:t>and</w:t>
      </w:r>
      <w:r w:rsidR="009B53B9">
        <w:rPr>
          <w:b/>
          <w:bCs/>
          <w:color w:val="404040" w:themeColor="text1" w:themeTint="BF"/>
        </w:rPr>
        <w:t xml:space="preserve"> </w:t>
      </w:r>
      <w:r w:rsidR="001021A2">
        <w:rPr>
          <w:b/>
          <w:bCs/>
          <w:color w:val="404040" w:themeColor="text1" w:themeTint="BF"/>
        </w:rPr>
        <w:t>pacifier</w:t>
      </w:r>
      <w:r w:rsidR="000510C6">
        <w:rPr>
          <w:b/>
          <w:bCs/>
          <w:color w:val="404040" w:themeColor="text1" w:themeTint="BF"/>
        </w:rPr>
        <w:t xml:space="preserve"> </w:t>
      </w:r>
      <w:r w:rsidR="009B53B9">
        <w:rPr>
          <w:b/>
          <w:bCs/>
          <w:color w:val="404040" w:themeColor="text1" w:themeTint="BF"/>
        </w:rPr>
        <w:t xml:space="preserve">all she was doing at this </w:t>
      </w:r>
      <w:r w:rsidR="00591B6F">
        <w:rPr>
          <w:b/>
          <w:bCs/>
          <w:color w:val="404040" w:themeColor="text1" w:themeTint="BF"/>
        </w:rPr>
        <w:t>stage was suck and chew</w:t>
      </w:r>
      <w:r w:rsidR="005A02B9">
        <w:rPr>
          <w:b/>
          <w:bCs/>
          <w:color w:val="404040" w:themeColor="text1" w:themeTint="BF"/>
        </w:rPr>
        <w:t>, wh</w:t>
      </w:r>
      <w:r w:rsidR="002B4397">
        <w:rPr>
          <w:b/>
          <w:bCs/>
          <w:color w:val="404040" w:themeColor="text1" w:themeTint="BF"/>
        </w:rPr>
        <w:t xml:space="preserve">ich Freud describes that if the </w:t>
      </w:r>
      <w:r w:rsidR="003D370F">
        <w:rPr>
          <w:b/>
          <w:bCs/>
          <w:color w:val="404040" w:themeColor="text1" w:themeTint="BF"/>
        </w:rPr>
        <w:t xml:space="preserve">child chews too much at this stage, it can lead </w:t>
      </w:r>
      <w:r w:rsidR="005B3E9D">
        <w:rPr>
          <w:b/>
          <w:bCs/>
          <w:color w:val="404040" w:themeColor="text1" w:themeTint="BF"/>
        </w:rPr>
        <w:t>to oral fixation</w:t>
      </w:r>
      <w:r w:rsidR="000C5003">
        <w:rPr>
          <w:b/>
          <w:bCs/>
          <w:color w:val="404040" w:themeColor="text1" w:themeTint="BF"/>
        </w:rPr>
        <w:t xml:space="preserve"> </w:t>
      </w:r>
      <w:r w:rsidR="00A06CEB">
        <w:rPr>
          <w:b/>
          <w:bCs/>
          <w:color w:val="404040" w:themeColor="text1" w:themeTint="BF"/>
        </w:rPr>
        <w:t xml:space="preserve">with its consequences as oral </w:t>
      </w:r>
      <w:r w:rsidR="002B5419">
        <w:rPr>
          <w:b/>
          <w:bCs/>
          <w:color w:val="404040" w:themeColor="text1" w:themeTint="BF"/>
        </w:rPr>
        <w:t xml:space="preserve">aggressive and </w:t>
      </w:r>
      <w:r w:rsidR="00C04E89">
        <w:rPr>
          <w:b/>
          <w:bCs/>
          <w:color w:val="404040" w:themeColor="text1" w:themeTint="BF"/>
        </w:rPr>
        <w:t>verbal passive</w:t>
      </w:r>
      <w:r w:rsidR="00F304E3">
        <w:rPr>
          <w:b/>
          <w:bCs/>
          <w:color w:val="404040" w:themeColor="text1" w:themeTint="BF"/>
        </w:rPr>
        <w:t>.</w:t>
      </w:r>
    </w:p>
    <w:p w14:paraId="6CCB81E8" w14:textId="77777777" w:rsidR="00F304E3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Relating to </w:t>
      </w:r>
      <w:r w:rsidR="008866AB">
        <w:rPr>
          <w:b/>
          <w:bCs/>
          <w:color w:val="404040" w:themeColor="text1" w:themeTint="BF"/>
        </w:rPr>
        <w:t>Freud’s Anal stage</w:t>
      </w:r>
      <w:r w:rsidR="00F456BB">
        <w:rPr>
          <w:b/>
          <w:bCs/>
          <w:color w:val="404040" w:themeColor="text1" w:themeTint="BF"/>
        </w:rPr>
        <w:t xml:space="preserve"> with the time I start </w:t>
      </w:r>
      <w:r w:rsidR="00394106">
        <w:rPr>
          <w:b/>
          <w:bCs/>
          <w:color w:val="404040" w:themeColor="text1" w:themeTint="BF"/>
        </w:rPr>
        <w:t xml:space="preserve">teaching my child to learn to use the potty </w:t>
      </w:r>
      <w:r w:rsidR="00F833A4">
        <w:rPr>
          <w:b/>
          <w:bCs/>
          <w:color w:val="404040" w:themeColor="text1" w:themeTint="BF"/>
        </w:rPr>
        <w:t xml:space="preserve">this was </w:t>
      </w:r>
      <w:r w:rsidR="00A13280">
        <w:rPr>
          <w:b/>
          <w:bCs/>
          <w:color w:val="404040" w:themeColor="text1" w:themeTint="BF"/>
        </w:rPr>
        <w:t xml:space="preserve">a challenge </w:t>
      </w:r>
      <w:r w:rsidR="00DD18FF">
        <w:rPr>
          <w:b/>
          <w:bCs/>
          <w:color w:val="404040" w:themeColor="text1" w:themeTint="BF"/>
        </w:rPr>
        <w:t>between</w:t>
      </w:r>
      <w:r w:rsidR="00A13280">
        <w:rPr>
          <w:b/>
          <w:bCs/>
          <w:color w:val="404040" w:themeColor="text1" w:themeTint="BF"/>
        </w:rPr>
        <w:t xml:space="preserve"> </w:t>
      </w:r>
      <w:r w:rsidR="00DD18FF">
        <w:rPr>
          <w:b/>
          <w:bCs/>
          <w:color w:val="404040" w:themeColor="text1" w:themeTint="BF"/>
        </w:rPr>
        <w:t xml:space="preserve">the </w:t>
      </w:r>
      <w:r w:rsidR="00D47964">
        <w:rPr>
          <w:b/>
          <w:bCs/>
          <w:color w:val="404040" w:themeColor="text1" w:themeTint="BF"/>
        </w:rPr>
        <w:t>Id impulse an</w:t>
      </w:r>
      <w:r w:rsidR="008C227F">
        <w:rPr>
          <w:b/>
          <w:bCs/>
          <w:color w:val="404040" w:themeColor="text1" w:themeTint="BF"/>
        </w:rPr>
        <w:t>d the Ego</w:t>
      </w:r>
      <w:r w:rsidR="00D831ED">
        <w:rPr>
          <w:b/>
          <w:bCs/>
          <w:color w:val="404040" w:themeColor="text1" w:themeTint="BF"/>
        </w:rPr>
        <w:t>,</w:t>
      </w:r>
      <w:r w:rsidR="006A0905">
        <w:rPr>
          <w:b/>
          <w:bCs/>
          <w:color w:val="404040" w:themeColor="text1" w:themeTint="BF"/>
        </w:rPr>
        <w:t xml:space="preserve"> to </w:t>
      </w:r>
      <w:r w:rsidR="00117CB9">
        <w:rPr>
          <w:b/>
          <w:bCs/>
          <w:color w:val="404040" w:themeColor="text1" w:themeTint="BF"/>
        </w:rPr>
        <w:t xml:space="preserve">prevent </w:t>
      </w:r>
      <w:r w:rsidR="00302673">
        <w:rPr>
          <w:b/>
          <w:bCs/>
          <w:color w:val="404040" w:themeColor="text1" w:themeTint="BF"/>
        </w:rPr>
        <w:t xml:space="preserve">embarrassment, she would use the potty as </w:t>
      </w:r>
      <w:r w:rsidR="004566DC">
        <w:rPr>
          <w:b/>
          <w:bCs/>
          <w:color w:val="404040" w:themeColor="text1" w:themeTint="BF"/>
        </w:rPr>
        <w:t xml:space="preserve">she is still unable to use the bathroom. </w:t>
      </w:r>
      <w:r w:rsidR="00C945E2">
        <w:rPr>
          <w:b/>
          <w:bCs/>
          <w:color w:val="404040" w:themeColor="text1" w:themeTint="BF"/>
        </w:rPr>
        <w:t xml:space="preserve">At school age, she would hold on until </w:t>
      </w:r>
      <w:r w:rsidR="00E953A6">
        <w:rPr>
          <w:b/>
          <w:bCs/>
          <w:color w:val="404040" w:themeColor="text1" w:themeTint="BF"/>
        </w:rPr>
        <w:t xml:space="preserve">homecoming to use the </w:t>
      </w:r>
      <w:r w:rsidR="008227B8">
        <w:rPr>
          <w:b/>
          <w:bCs/>
          <w:color w:val="404040" w:themeColor="text1" w:themeTint="BF"/>
        </w:rPr>
        <w:t xml:space="preserve">toilet when asking </w:t>
      </w:r>
      <w:r w:rsidR="002401CE">
        <w:rPr>
          <w:b/>
          <w:bCs/>
          <w:color w:val="404040" w:themeColor="text1" w:themeTint="BF"/>
        </w:rPr>
        <w:t>why,</w:t>
      </w:r>
      <w:r w:rsidR="008227B8">
        <w:rPr>
          <w:b/>
          <w:bCs/>
          <w:color w:val="404040" w:themeColor="text1" w:themeTint="BF"/>
        </w:rPr>
        <w:t xml:space="preserve"> the response </w:t>
      </w:r>
      <w:r w:rsidR="004969FF">
        <w:rPr>
          <w:b/>
          <w:bCs/>
          <w:color w:val="404040" w:themeColor="text1" w:themeTint="BF"/>
        </w:rPr>
        <w:t xml:space="preserve">would be the school </w:t>
      </w:r>
      <w:r w:rsidR="002E0FB9">
        <w:rPr>
          <w:b/>
          <w:bCs/>
          <w:color w:val="404040" w:themeColor="text1" w:themeTint="BF"/>
        </w:rPr>
        <w:t>toilet</w:t>
      </w:r>
      <w:r w:rsidR="004969FF">
        <w:rPr>
          <w:b/>
          <w:bCs/>
          <w:color w:val="404040" w:themeColor="text1" w:themeTint="BF"/>
        </w:rPr>
        <w:t xml:space="preserve"> is not </w:t>
      </w:r>
      <w:r w:rsidR="002401CE">
        <w:rPr>
          <w:b/>
          <w:bCs/>
          <w:color w:val="404040" w:themeColor="text1" w:themeTint="BF"/>
        </w:rPr>
        <w:t>clean.</w:t>
      </w:r>
    </w:p>
    <w:p w14:paraId="5643A0E2" w14:textId="77777777" w:rsidR="002E0FB9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lastRenderedPageBreak/>
        <w:t>Durin</w:t>
      </w:r>
      <w:r w:rsidR="006B4426">
        <w:rPr>
          <w:b/>
          <w:bCs/>
          <w:color w:val="404040" w:themeColor="text1" w:themeTint="BF"/>
        </w:rPr>
        <w:t xml:space="preserve">g the phallic stage, </w:t>
      </w:r>
      <w:r w:rsidR="00C952B2">
        <w:rPr>
          <w:b/>
          <w:bCs/>
          <w:color w:val="404040" w:themeColor="text1" w:themeTint="BF"/>
        </w:rPr>
        <w:t xml:space="preserve">I begin to observe my child </w:t>
      </w:r>
      <w:r w:rsidR="00565B50">
        <w:rPr>
          <w:b/>
          <w:bCs/>
          <w:color w:val="404040" w:themeColor="text1" w:themeTint="BF"/>
        </w:rPr>
        <w:t xml:space="preserve">sit in-between </w:t>
      </w:r>
      <w:r w:rsidR="008F71BA">
        <w:rPr>
          <w:b/>
          <w:bCs/>
          <w:color w:val="404040" w:themeColor="text1" w:themeTint="BF"/>
        </w:rPr>
        <w:t xml:space="preserve">me and her dad, sometimes she </w:t>
      </w:r>
      <w:r w:rsidR="001C0324">
        <w:rPr>
          <w:b/>
          <w:bCs/>
          <w:color w:val="404040" w:themeColor="text1" w:themeTint="BF"/>
        </w:rPr>
        <w:t xml:space="preserve">would </w:t>
      </w:r>
      <w:r w:rsidR="005B0978">
        <w:rPr>
          <w:b/>
          <w:bCs/>
          <w:color w:val="404040" w:themeColor="text1" w:themeTint="BF"/>
        </w:rPr>
        <w:t xml:space="preserve">say, for example, </w:t>
      </w:r>
      <w:r w:rsidR="00417609">
        <w:rPr>
          <w:b/>
          <w:bCs/>
          <w:color w:val="404040" w:themeColor="text1" w:themeTint="BF"/>
        </w:rPr>
        <w:t xml:space="preserve">leave </w:t>
      </w:r>
      <w:r w:rsidR="00607FCD">
        <w:rPr>
          <w:b/>
          <w:bCs/>
          <w:color w:val="404040" w:themeColor="text1" w:themeTint="BF"/>
        </w:rPr>
        <w:t>mummy</w:t>
      </w:r>
      <w:r w:rsidR="00417609">
        <w:rPr>
          <w:b/>
          <w:bCs/>
          <w:color w:val="404040" w:themeColor="text1" w:themeTint="BF"/>
        </w:rPr>
        <w:t xml:space="preserve"> alone</w:t>
      </w:r>
      <w:r w:rsidR="00E6512B">
        <w:rPr>
          <w:b/>
          <w:bCs/>
          <w:color w:val="404040" w:themeColor="text1" w:themeTint="BF"/>
        </w:rPr>
        <w:t xml:space="preserve">. This made me agree with </w:t>
      </w:r>
      <w:r w:rsidR="00607FCD">
        <w:rPr>
          <w:b/>
          <w:bCs/>
          <w:color w:val="404040" w:themeColor="text1" w:themeTint="BF"/>
        </w:rPr>
        <w:t>Freud</w:t>
      </w:r>
      <w:r w:rsidR="00E6512B">
        <w:rPr>
          <w:b/>
          <w:bCs/>
          <w:color w:val="404040" w:themeColor="text1" w:themeTint="BF"/>
        </w:rPr>
        <w:t xml:space="preserve"> </w:t>
      </w:r>
      <w:r w:rsidR="00FE4FEA">
        <w:rPr>
          <w:b/>
          <w:bCs/>
          <w:color w:val="404040" w:themeColor="text1" w:themeTint="BF"/>
        </w:rPr>
        <w:t xml:space="preserve">that the child feels </w:t>
      </w:r>
      <w:r w:rsidR="00607FCD">
        <w:rPr>
          <w:b/>
          <w:bCs/>
          <w:color w:val="404040" w:themeColor="text1" w:themeTint="BF"/>
        </w:rPr>
        <w:t>competitive</w:t>
      </w:r>
      <w:r w:rsidR="00516C73">
        <w:rPr>
          <w:b/>
          <w:bCs/>
          <w:color w:val="404040" w:themeColor="text1" w:themeTint="BF"/>
        </w:rPr>
        <w:t xml:space="preserve"> </w:t>
      </w:r>
      <w:r w:rsidR="009E6AFF">
        <w:rPr>
          <w:b/>
          <w:bCs/>
          <w:color w:val="404040" w:themeColor="text1" w:themeTint="BF"/>
        </w:rPr>
        <w:t xml:space="preserve">as to who should receive the </w:t>
      </w:r>
      <w:r w:rsidR="001A217A">
        <w:rPr>
          <w:b/>
          <w:bCs/>
          <w:color w:val="404040" w:themeColor="text1" w:themeTint="BF"/>
        </w:rPr>
        <w:t>most attention</w:t>
      </w:r>
      <w:r w:rsidR="00607FCD">
        <w:rPr>
          <w:b/>
          <w:bCs/>
          <w:color w:val="404040" w:themeColor="text1" w:themeTint="BF"/>
        </w:rPr>
        <w:t xml:space="preserve"> at this stage. </w:t>
      </w:r>
    </w:p>
    <w:p w14:paraId="7B7FE4D3" w14:textId="06A782F8" w:rsidR="00607FCD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During the </w:t>
      </w:r>
      <w:r w:rsidR="00AD219E">
        <w:rPr>
          <w:b/>
          <w:bCs/>
          <w:color w:val="404040" w:themeColor="text1" w:themeTint="BF"/>
        </w:rPr>
        <w:t>Latency stage</w:t>
      </w:r>
      <w:r w:rsidR="008C062C">
        <w:rPr>
          <w:b/>
          <w:bCs/>
          <w:color w:val="404040" w:themeColor="text1" w:themeTint="BF"/>
        </w:rPr>
        <w:t>, I ob</w:t>
      </w:r>
      <w:r w:rsidR="00A77D4E">
        <w:rPr>
          <w:b/>
          <w:bCs/>
          <w:color w:val="404040" w:themeColor="text1" w:themeTint="BF"/>
        </w:rPr>
        <w:t xml:space="preserve">served </w:t>
      </w:r>
      <w:r w:rsidR="006C1B37">
        <w:rPr>
          <w:b/>
          <w:bCs/>
          <w:color w:val="404040" w:themeColor="text1" w:themeTint="BF"/>
        </w:rPr>
        <w:t>no</w:t>
      </w:r>
      <w:r w:rsidR="00A77D4E">
        <w:rPr>
          <w:b/>
          <w:bCs/>
          <w:color w:val="404040" w:themeColor="text1" w:themeTint="BF"/>
        </w:rPr>
        <w:t xml:space="preserve"> conflict; the child has started to develop </w:t>
      </w:r>
      <w:r w:rsidR="00E55948">
        <w:rPr>
          <w:b/>
          <w:bCs/>
          <w:color w:val="404040" w:themeColor="text1" w:themeTint="BF"/>
        </w:rPr>
        <w:t xml:space="preserve">her </w:t>
      </w:r>
      <w:r w:rsidR="006B4B53">
        <w:rPr>
          <w:b/>
          <w:bCs/>
          <w:color w:val="404040" w:themeColor="text1" w:themeTint="BF"/>
        </w:rPr>
        <w:t>mechanism and</w:t>
      </w:r>
      <w:r w:rsidR="009B37FE">
        <w:rPr>
          <w:b/>
          <w:bCs/>
          <w:color w:val="404040" w:themeColor="text1" w:themeTint="BF"/>
        </w:rPr>
        <w:t xml:space="preserve"> stated to create a friendship as she </w:t>
      </w:r>
      <w:r w:rsidR="007F4207">
        <w:rPr>
          <w:b/>
          <w:bCs/>
          <w:color w:val="404040" w:themeColor="text1" w:themeTint="BF"/>
        </w:rPr>
        <w:t>grows into puberty.</w:t>
      </w:r>
    </w:p>
    <w:p w14:paraId="747A73FA" w14:textId="77777777" w:rsidR="0000302B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>A</w:t>
      </w:r>
      <w:r w:rsidR="0064118B">
        <w:rPr>
          <w:b/>
          <w:bCs/>
          <w:color w:val="404040" w:themeColor="text1" w:themeTint="BF"/>
        </w:rPr>
        <w:t>s my child grows into the gen</w:t>
      </w:r>
      <w:r w:rsidR="00B858C6">
        <w:rPr>
          <w:b/>
          <w:bCs/>
          <w:color w:val="404040" w:themeColor="text1" w:themeTint="BF"/>
        </w:rPr>
        <w:t xml:space="preserve">ital </w:t>
      </w:r>
      <w:r w:rsidR="00717A2F">
        <w:rPr>
          <w:b/>
          <w:bCs/>
          <w:color w:val="404040" w:themeColor="text1" w:themeTint="BF"/>
        </w:rPr>
        <w:t>stage,</w:t>
      </w:r>
      <w:r w:rsidR="00B858C6">
        <w:rPr>
          <w:b/>
          <w:bCs/>
          <w:color w:val="404040" w:themeColor="text1" w:themeTint="BF"/>
        </w:rPr>
        <w:t xml:space="preserve"> she becomes detached. She will stay in her </w:t>
      </w:r>
      <w:r w:rsidR="00717A2F">
        <w:rPr>
          <w:b/>
          <w:bCs/>
          <w:color w:val="404040" w:themeColor="text1" w:themeTint="BF"/>
        </w:rPr>
        <w:t>room, having</w:t>
      </w:r>
      <w:r w:rsidR="00CA055F">
        <w:rPr>
          <w:b/>
          <w:bCs/>
          <w:color w:val="404040" w:themeColor="text1" w:themeTint="BF"/>
        </w:rPr>
        <w:t xml:space="preserve"> a sense of freedom from the </w:t>
      </w:r>
      <w:r w:rsidR="008023EC">
        <w:rPr>
          <w:b/>
          <w:bCs/>
          <w:color w:val="404040" w:themeColor="text1" w:themeTint="BF"/>
        </w:rPr>
        <w:t>parent</w:t>
      </w:r>
      <w:r w:rsidR="00CA055F">
        <w:rPr>
          <w:b/>
          <w:bCs/>
          <w:color w:val="404040" w:themeColor="text1" w:themeTint="BF"/>
        </w:rPr>
        <w:t xml:space="preserve">. </w:t>
      </w:r>
      <w:r w:rsidR="00084279">
        <w:rPr>
          <w:b/>
          <w:bCs/>
          <w:color w:val="404040" w:themeColor="text1" w:themeTint="BF"/>
        </w:rPr>
        <w:t>These are the reasons why I agree</w:t>
      </w:r>
      <w:r w:rsidR="00FB5156">
        <w:rPr>
          <w:b/>
          <w:bCs/>
          <w:color w:val="404040" w:themeColor="text1" w:themeTint="BF"/>
        </w:rPr>
        <w:t xml:space="preserve"> with Freud’s theory </w:t>
      </w:r>
      <w:r w:rsidR="00AD4F9F">
        <w:rPr>
          <w:b/>
          <w:bCs/>
          <w:color w:val="404040" w:themeColor="text1" w:themeTint="BF"/>
        </w:rPr>
        <w:t>following my e</w:t>
      </w:r>
      <w:r w:rsidR="001E34BB">
        <w:rPr>
          <w:b/>
          <w:bCs/>
          <w:color w:val="404040" w:themeColor="text1" w:themeTint="BF"/>
        </w:rPr>
        <w:t>xperience during motherhood</w:t>
      </w:r>
      <w:r w:rsidR="004E7B3D">
        <w:rPr>
          <w:b/>
          <w:bCs/>
          <w:color w:val="404040" w:themeColor="text1" w:themeTint="BF"/>
        </w:rPr>
        <w:t>.</w:t>
      </w:r>
    </w:p>
    <w:p w14:paraId="18C02B71" w14:textId="2D9517DB" w:rsidR="004E7B3D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>However, Fr</w:t>
      </w:r>
      <w:r w:rsidR="00101D98">
        <w:rPr>
          <w:b/>
          <w:bCs/>
          <w:color w:val="404040" w:themeColor="text1" w:themeTint="BF"/>
        </w:rPr>
        <w:t xml:space="preserve">eud’s developmental </w:t>
      </w:r>
      <w:r w:rsidR="0025228B">
        <w:rPr>
          <w:b/>
          <w:bCs/>
          <w:color w:val="404040" w:themeColor="text1" w:themeTint="BF"/>
        </w:rPr>
        <w:t xml:space="preserve">psychology theory was heavily </w:t>
      </w:r>
      <w:r>
        <w:rPr>
          <w:b/>
          <w:bCs/>
          <w:color w:val="404040" w:themeColor="text1" w:themeTint="BF"/>
        </w:rPr>
        <w:t>criticized</w:t>
      </w:r>
      <w:r w:rsidR="00D10E2B">
        <w:rPr>
          <w:b/>
          <w:bCs/>
          <w:color w:val="404040" w:themeColor="text1" w:themeTint="BF"/>
        </w:rPr>
        <w:t xml:space="preserve">. </w:t>
      </w:r>
      <w:r w:rsidR="00B66D66">
        <w:rPr>
          <w:b/>
          <w:bCs/>
          <w:color w:val="404040" w:themeColor="text1" w:themeTint="BF"/>
        </w:rPr>
        <w:t xml:space="preserve">I </w:t>
      </w:r>
      <w:r w:rsidR="003F48EE">
        <w:rPr>
          <w:b/>
          <w:bCs/>
          <w:color w:val="404040" w:themeColor="text1" w:themeTint="BF"/>
        </w:rPr>
        <w:t>agree</w:t>
      </w:r>
      <w:r w:rsidR="004B7EA1">
        <w:rPr>
          <w:b/>
          <w:bCs/>
          <w:color w:val="404040" w:themeColor="text1" w:themeTint="BF"/>
        </w:rPr>
        <w:t xml:space="preserve"> with his </w:t>
      </w:r>
      <w:r w:rsidR="00562502">
        <w:rPr>
          <w:b/>
          <w:bCs/>
          <w:color w:val="404040" w:themeColor="text1" w:themeTint="BF"/>
        </w:rPr>
        <w:t>approach despite his crude choice of words in his analysis</w:t>
      </w:r>
      <w:r w:rsidR="002241FC">
        <w:rPr>
          <w:b/>
          <w:bCs/>
          <w:color w:val="404040" w:themeColor="text1" w:themeTint="BF"/>
        </w:rPr>
        <w:t xml:space="preserve">. Children still develop a similar way Freud has </w:t>
      </w:r>
      <w:r w:rsidR="006B4B53">
        <w:rPr>
          <w:b/>
          <w:bCs/>
          <w:color w:val="404040" w:themeColor="text1" w:themeTint="BF"/>
        </w:rPr>
        <w:t>analysed</w:t>
      </w:r>
      <w:r w:rsidR="002241FC">
        <w:rPr>
          <w:b/>
          <w:bCs/>
          <w:color w:val="404040" w:themeColor="text1" w:themeTint="BF"/>
        </w:rPr>
        <w:t xml:space="preserve"> in this modern </w:t>
      </w:r>
      <w:r w:rsidR="00362271">
        <w:rPr>
          <w:b/>
          <w:bCs/>
          <w:color w:val="404040" w:themeColor="text1" w:themeTint="BF"/>
        </w:rPr>
        <w:t>age.</w:t>
      </w:r>
    </w:p>
    <w:p w14:paraId="1F4F5E00" w14:textId="77777777" w:rsidR="00BB3B8D" w:rsidRDefault="00BB3B8D">
      <w:pPr>
        <w:rPr>
          <w:b/>
          <w:bCs/>
          <w:color w:val="404040" w:themeColor="text1" w:themeTint="BF"/>
        </w:rPr>
      </w:pPr>
    </w:p>
    <w:p w14:paraId="42D5F892" w14:textId="77777777" w:rsidR="00BB3B8D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>Dementia</w:t>
      </w:r>
      <w:r w:rsidR="00BD0969">
        <w:rPr>
          <w:b/>
          <w:bCs/>
          <w:color w:val="404040" w:themeColor="text1" w:themeTint="BF"/>
        </w:rPr>
        <w:t>, Health</w:t>
      </w:r>
      <w:r w:rsidR="00C041B8">
        <w:rPr>
          <w:b/>
          <w:bCs/>
          <w:color w:val="404040" w:themeColor="text1" w:themeTint="BF"/>
        </w:rPr>
        <w:t xml:space="preserve"> </w:t>
      </w:r>
      <w:r w:rsidR="00F24BB5">
        <w:rPr>
          <w:b/>
          <w:bCs/>
          <w:color w:val="404040" w:themeColor="text1" w:themeTint="BF"/>
        </w:rPr>
        <w:t>and S</w:t>
      </w:r>
      <w:r w:rsidR="00D955AE">
        <w:rPr>
          <w:b/>
          <w:bCs/>
          <w:color w:val="404040" w:themeColor="text1" w:themeTint="BF"/>
        </w:rPr>
        <w:t xml:space="preserve">afety, </w:t>
      </w:r>
      <w:r w:rsidR="004171B3">
        <w:rPr>
          <w:b/>
          <w:bCs/>
          <w:color w:val="404040" w:themeColor="text1" w:themeTint="BF"/>
        </w:rPr>
        <w:t>and the</w:t>
      </w:r>
      <w:r w:rsidR="00D955AE">
        <w:rPr>
          <w:b/>
          <w:bCs/>
          <w:color w:val="404040" w:themeColor="text1" w:themeTint="BF"/>
        </w:rPr>
        <w:t xml:space="preserve"> Coronavi</w:t>
      </w:r>
      <w:r w:rsidR="005F03E2">
        <w:rPr>
          <w:b/>
          <w:bCs/>
          <w:color w:val="404040" w:themeColor="text1" w:themeTint="BF"/>
        </w:rPr>
        <w:t>rus {COVI</w:t>
      </w:r>
      <w:r w:rsidR="00BF220E">
        <w:rPr>
          <w:b/>
          <w:bCs/>
          <w:color w:val="404040" w:themeColor="text1" w:themeTint="BF"/>
        </w:rPr>
        <w:t>D</w:t>
      </w:r>
      <w:r w:rsidR="005F03E2">
        <w:rPr>
          <w:b/>
          <w:bCs/>
          <w:color w:val="404040" w:themeColor="text1" w:themeTint="BF"/>
        </w:rPr>
        <w:t xml:space="preserve"> 19} </w:t>
      </w:r>
      <w:r w:rsidR="006B4CF7">
        <w:rPr>
          <w:b/>
          <w:bCs/>
          <w:color w:val="404040" w:themeColor="text1" w:themeTint="BF"/>
        </w:rPr>
        <w:t xml:space="preserve">were my chosen </w:t>
      </w:r>
      <w:r w:rsidR="00CE347C">
        <w:rPr>
          <w:b/>
          <w:bCs/>
          <w:color w:val="404040" w:themeColor="text1" w:themeTint="BF"/>
        </w:rPr>
        <w:t>research</w:t>
      </w:r>
      <w:r w:rsidR="001A50FF">
        <w:rPr>
          <w:b/>
          <w:bCs/>
          <w:color w:val="404040" w:themeColor="text1" w:themeTint="BF"/>
        </w:rPr>
        <w:t xml:space="preserve"> in tas</w:t>
      </w:r>
      <w:r w:rsidR="002F5088">
        <w:rPr>
          <w:b/>
          <w:bCs/>
          <w:color w:val="404040" w:themeColor="text1" w:themeTint="BF"/>
        </w:rPr>
        <w:t xml:space="preserve">k </w:t>
      </w:r>
      <w:r w:rsidR="00DD6A40">
        <w:rPr>
          <w:b/>
          <w:bCs/>
          <w:color w:val="404040" w:themeColor="text1" w:themeTint="BF"/>
        </w:rPr>
        <w:t xml:space="preserve">one, </w:t>
      </w:r>
      <w:r w:rsidR="00136457">
        <w:rPr>
          <w:b/>
          <w:bCs/>
          <w:color w:val="404040" w:themeColor="text1" w:themeTint="BF"/>
        </w:rPr>
        <w:t>and I researched these topi</w:t>
      </w:r>
      <w:r w:rsidR="00A67BB8">
        <w:rPr>
          <w:b/>
          <w:bCs/>
          <w:color w:val="404040" w:themeColor="text1" w:themeTint="BF"/>
        </w:rPr>
        <w:t xml:space="preserve">cs because of the </w:t>
      </w:r>
      <w:r w:rsidR="003F3012">
        <w:rPr>
          <w:b/>
          <w:bCs/>
          <w:color w:val="404040" w:themeColor="text1" w:themeTint="BF"/>
        </w:rPr>
        <w:t xml:space="preserve">impact it has on </w:t>
      </w:r>
      <w:r w:rsidR="00886581">
        <w:rPr>
          <w:b/>
          <w:bCs/>
          <w:color w:val="404040" w:themeColor="text1" w:themeTint="BF"/>
        </w:rPr>
        <w:t>people and their famil</w:t>
      </w:r>
      <w:r w:rsidR="00B70649">
        <w:rPr>
          <w:b/>
          <w:bCs/>
          <w:color w:val="404040" w:themeColor="text1" w:themeTint="BF"/>
        </w:rPr>
        <w:t>ies.</w:t>
      </w:r>
    </w:p>
    <w:p w14:paraId="25ADD953" w14:textId="433CE85A" w:rsidR="00B70649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Dementia is a </w:t>
      </w:r>
      <w:r w:rsidR="00D2097C">
        <w:rPr>
          <w:b/>
          <w:bCs/>
          <w:color w:val="404040" w:themeColor="text1" w:themeTint="BF"/>
        </w:rPr>
        <w:t xml:space="preserve">sensitive topic today, and its </w:t>
      </w:r>
      <w:r w:rsidR="00732CDF">
        <w:rPr>
          <w:b/>
          <w:bCs/>
          <w:color w:val="404040" w:themeColor="text1" w:themeTint="BF"/>
        </w:rPr>
        <w:t xml:space="preserve">effect on the individual </w:t>
      </w:r>
      <w:r w:rsidR="006B4B53">
        <w:rPr>
          <w:b/>
          <w:bCs/>
          <w:color w:val="404040" w:themeColor="text1" w:themeTint="BF"/>
        </w:rPr>
        <w:t>cannot</w:t>
      </w:r>
      <w:r w:rsidR="00732CDF">
        <w:rPr>
          <w:b/>
          <w:bCs/>
          <w:color w:val="404040" w:themeColor="text1" w:themeTint="BF"/>
        </w:rPr>
        <w:t xml:space="preserve"> be over</w:t>
      </w:r>
      <w:r w:rsidR="00400F0C">
        <w:rPr>
          <w:b/>
          <w:bCs/>
          <w:color w:val="404040" w:themeColor="text1" w:themeTint="BF"/>
        </w:rPr>
        <w:t>emphasized.</w:t>
      </w:r>
      <w:r w:rsidR="0054022D">
        <w:rPr>
          <w:b/>
          <w:bCs/>
          <w:color w:val="404040" w:themeColor="text1" w:themeTint="BF"/>
        </w:rPr>
        <w:t xml:space="preserve"> </w:t>
      </w:r>
      <w:r w:rsidR="0014688B">
        <w:rPr>
          <w:b/>
          <w:bCs/>
          <w:color w:val="404040" w:themeColor="text1" w:themeTint="BF"/>
        </w:rPr>
        <w:t xml:space="preserve">I have </w:t>
      </w:r>
      <w:r w:rsidR="00DD6A40">
        <w:rPr>
          <w:b/>
          <w:bCs/>
          <w:color w:val="404040" w:themeColor="text1" w:themeTint="BF"/>
        </w:rPr>
        <w:t xml:space="preserve">understood </w:t>
      </w:r>
      <w:r w:rsidR="00BD0969">
        <w:rPr>
          <w:b/>
          <w:bCs/>
          <w:color w:val="404040" w:themeColor="text1" w:themeTint="BF"/>
        </w:rPr>
        <w:t>how dementia affect</w:t>
      </w:r>
      <w:r w:rsidR="00645ABF">
        <w:rPr>
          <w:b/>
          <w:bCs/>
          <w:color w:val="404040" w:themeColor="text1" w:themeTint="BF"/>
        </w:rPr>
        <w:t xml:space="preserve">s the cognition of a </w:t>
      </w:r>
      <w:r w:rsidR="00E04EED">
        <w:rPr>
          <w:b/>
          <w:bCs/>
          <w:color w:val="404040" w:themeColor="text1" w:themeTint="BF"/>
        </w:rPr>
        <w:t>person causing memo</w:t>
      </w:r>
      <w:r w:rsidR="00583493">
        <w:rPr>
          <w:b/>
          <w:bCs/>
          <w:color w:val="404040" w:themeColor="text1" w:themeTint="BF"/>
        </w:rPr>
        <w:t xml:space="preserve">ry loss. </w:t>
      </w:r>
      <w:r w:rsidR="00536D75">
        <w:rPr>
          <w:b/>
          <w:bCs/>
          <w:color w:val="404040" w:themeColor="text1" w:themeTint="BF"/>
        </w:rPr>
        <w:t>Before now</w:t>
      </w:r>
      <w:r w:rsidR="00F860E2">
        <w:rPr>
          <w:b/>
          <w:bCs/>
          <w:color w:val="404040" w:themeColor="text1" w:themeTint="BF"/>
        </w:rPr>
        <w:t xml:space="preserve">, </w:t>
      </w:r>
      <w:r w:rsidR="00E93094">
        <w:rPr>
          <w:b/>
          <w:bCs/>
          <w:color w:val="404040" w:themeColor="text1" w:themeTint="BF"/>
        </w:rPr>
        <w:t xml:space="preserve">with my </w:t>
      </w:r>
      <w:r w:rsidR="00E37C22">
        <w:rPr>
          <w:b/>
          <w:bCs/>
          <w:color w:val="404040" w:themeColor="text1" w:themeTint="BF"/>
        </w:rPr>
        <w:t xml:space="preserve">African background, it is </w:t>
      </w:r>
      <w:r w:rsidR="00BD0969">
        <w:rPr>
          <w:b/>
          <w:bCs/>
          <w:color w:val="404040" w:themeColor="text1" w:themeTint="BF"/>
        </w:rPr>
        <w:t>believed</w:t>
      </w:r>
      <w:r w:rsidR="00E37C22">
        <w:rPr>
          <w:b/>
          <w:bCs/>
          <w:color w:val="404040" w:themeColor="text1" w:themeTint="BF"/>
        </w:rPr>
        <w:t xml:space="preserve"> that when </w:t>
      </w:r>
      <w:r w:rsidR="00AE3033">
        <w:rPr>
          <w:b/>
          <w:bCs/>
          <w:color w:val="404040" w:themeColor="text1" w:themeTint="BF"/>
        </w:rPr>
        <w:t>an individual starts to behave in a certain way</w:t>
      </w:r>
      <w:r w:rsidR="00616E51">
        <w:rPr>
          <w:b/>
          <w:bCs/>
          <w:color w:val="404040" w:themeColor="text1" w:themeTint="BF"/>
        </w:rPr>
        <w:t xml:space="preserve">, for example, </w:t>
      </w:r>
      <w:r w:rsidR="0040618D">
        <w:rPr>
          <w:b/>
          <w:bCs/>
          <w:color w:val="404040" w:themeColor="text1" w:themeTint="BF"/>
        </w:rPr>
        <w:t>forgetting day</w:t>
      </w:r>
      <w:r w:rsidR="002077CA">
        <w:rPr>
          <w:b/>
          <w:bCs/>
          <w:color w:val="404040" w:themeColor="text1" w:themeTint="BF"/>
        </w:rPr>
        <w:t>s</w:t>
      </w:r>
      <w:r w:rsidR="0040618D">
        <w:rPr>
          <w:b/>
          <w:bCs/>
          <w:color w:val="404040" w:themeColor="text1" w:themeTint="BF"/>
        </w:rPr>
        <w:t xml:space="preserve"> and </w:t>
      </w:r>
      <w:r w:rsidR="006F4B65">
        <w:rPr>
          <w:b/>
          <w:bCs/>
          <w:color w:val="404040" w:themeColor="text1" w:themeTint="BF"/>
        </w:rPr>
        <w:t xml:space="preserve">unable to find the way home, it was </w:t>
      </w:r>
      <w:r w:rsidR="00BF7FE8">
        <w:rPr>
          <w:b/>
          <w:bCs/>
          <w:color w:val="404040" w:themeColor="text1" w:themeTint="BF"/>
        </w:rPr>
        <w:t>being associated</w:t>
      </w:r>
      <w:r w:rsidR="008B0B45">
        <w:rPr>
          <w:b/>
          <w:bCs/>
          <w:color w:val="404040" w:themeColor="text1" w:themeTint="BF"/>
        </w:rPr>
        <w:t xml:space="preserve"> with</w:t>
      </w:r>
      <w:r w:rsidR="00BF7FE8">
        <w:rPr>
          <w:b/>
          <w:bCs/>
          <w:color w:val="404040" w:themeColor="text1" w:themeTint="BF"/>
        </w:rPr>
        <w:t xml:space="preserve"> </w:t>
      </w:r>
      <w:r w:rsidR="007D4BAD">
        <w:rPr>
          <w:b/>
          <w:bCs/>
          <w:color w:val="404040" w:themeColor="text1" w:themeTint="BF"/>
        </w:rPr>
        <w:t xml:space="preserve">witchcraft. </w:t>
      </w:r>
      <w:r w:rsidR="00330F80">
        <w:rPr>
          <w:b/>
          <w:bCs/>
          <w:color w:val="404040" w:themeColor="text1" w:themeTint="BF"/>
        </w:rPr>
        <w:t>However,</w:t>
      </w:r>
      <w:r w:rsidR="007D4BAD">
        <w:rPr>
          <w:b/>
          <w:bCs/>
          <w:color w:val="404040" w:themeColor="text1" w:themeTint="BF"/>
        </w:rPr>
        <w:t xml:space="preserve"> this </w:t>
      </w:r>
      <w:r w:rsidR="00BD0969">
        <w:rPr>
          <w:b/>
          <w:bCs/>
          <w:color w:val="404040" w:themeColor="text1" w:themeTint="BF"/>
        </w:rPr>
        <w:t>research</w:t>
      </w:r>
      <w:r w:rsidR="007D4BAD">
        <w:rPr>
          <w:b/>
          <w:bCs/>
          <w:color w:val="404040" w:themeColor="text1" w:themeTint="BF"/>
        </w:rPr>
        <w:t xml:space="preserve"> has </w:t>
      </w:r>
      <w:r w:rsidR="004171B3">
        <w:rPr>
          <w:b/>
          <w:bCs/>
          <w:color w:val="404040" w:themeColor="text1" w:themeTint="BF"/>
        </w:rPr>
        <w:t>broadened</w:t>
      </w:r>
      <w:r w:rsidR="00F80FF6">
        <w:rPr>
          <w:b/>
          <w:bCs/>
          <w:color w:val="404040" w:themeColor="text1" w:themeTint="BF"/>
        </w:rPr>
        <w:t xml:space="preserve"> my understanding as to why </w:t>
      </w:r>
      <w:r w:rsidR="00940F5A">
        <w:rPr>
          <w:b/>
          <w:bCs/>
          <w:color w:val="404040" w:themeColor="text1" w:themeTint="BF"/>
        </w:rPr>
        <w:t xml:space="preserve">people </w:t>
      </w:r>
      <w:r w:rsidR="00C35B16">
        <w:rPr>
          <w:b/>
          <w:bCs/>
          <w:color w:val="404040" w:themeColor="text1" w:themeTint="BF"/>
        </w:rPr>
        <w:t xml:space="preserve">suffer from this </w:t>
      </w:r>
      <w:r w:rsidR="00BD0969">
        <w:rPr>
          <w:b/>
          <w:bCs/>
          <w:color w:val="404040" w:themeColor="text1" w:themeTint="BF"/>
        </w:rPr>
        <w:t>disease</w:t>
      </w:r>
      <w:r w:rsidR="007C390A">
        <w:rPr>
          <w:b/>
          <w:bCs/>
          <w:color w:val="404040" w:themeColor="text1" w:themeTint="BF"/>
        </w:rPr>
        <w:t xml:space="preserve">. </w:t>
      </w:r>
      <w:r w:rsidR="002C3743">
        <w:rPr>
          <w:b/>
          <w:bCs/>
          <w:color w:val="404040" w:themeColor="text1" w:themeTint="BF"/>
        </w:rPr>
        <w:t xml:space="preserve">Having </w:t>
      </w:r>
      <w:r w:rsidR="00BD0969">
        <w:rPr>
          <w:b/>
          <w:bCs/>
          <w:color w:val="404040" w:themeColor="text1" w:themeTint="BF"/>
        </w:rPr>
        <w:t>dementia</w:t>
      </w:r>
      <w:r w:rsidR="002C3743">
        <w:rPr>
          <w:b/>
          <w:bCs/>
          <w:color w:val="404040" w:themeColor="text1" w:themeTint="BF"/>
        </w:rPr>
        <w:t xml:space="preserve"> awareness is </w:t>
      </w:r>
      <w:r w:rsidR="001C792F">
        <w:rPr>
          <w:b/>
          <w:bCs/>
          <w:color w:val="404040" w:themeColor="text1" w:themeTint="BF"/>
        </w:rPr>
        <w:t>vital to the health and social care sector</w:t>
      </w:r>
      <w:r w:rsidR="00926201">
        <w:rPr>
          <w:b/>
          <w:bCs/>
          <w:color w:val="404040" w:themeColor="text1" w:themeTint="BF"/>
        </w:rPr>
        <w:t xml:space="preserve"> in the </w:t>
      </w:r>
      <w:r w:rsidR="00BD0969">
        <w:rPr>
          <w:b/>
          <w:bCs/>
          <w:color w:val="404040" w:themeColor="text1" w:themeTint="BF"/>
        </w:rPr>
        <w:t>sense</w:t>
      </w:r>
      <w:r w:rsidR="00926201">
        <w:rPr>
          <w:b/>
          <w:bCs/>
          <w:color w:val="404040" w:themeColor="text1" w:themeTint="BF"/>
        </w:rPr>
        <w:t xml:space="preserve"> that it provides car</w:t>
      </w:r>
      <w:r w:rsidR="009C32E2">
        <w:rPr>
          <w:b/>
          <w:bCs/>
          <w:color w:val="404040" w:themeColor="text1" w:themeTint="BF"/>
        </w:rPr>
        <w:t>e</w:t>
      </w:r>
      <w:r w:rsidR="00926201">
        <w:rPr>
          <w:b/>
          <w:bCs/>
          <w:color w:val="404040" w:themeColor="text1" w:themeTint="BF"/>
        </w:rPr>
        <w:t>givers and family</w:t>
      </w:r>
      <w:r w:rsidR="009F403A">
        <w:rPr>
          <w:b/>
          <w:bCs/>
          <w:color w:val="404040" w:themeColor="text1" w:themeTint="BF"/>
        </w:rPr>
        <w:t xml:space="preserve"> the</w:t>
      </w:r>
      <w:r w:rsidR="00926201">
        <w:rPr>
          <w:b/>
          <w:bCs/>
          <w:color w:val="404040" w:themeColor="text1" w:themeTint="BF"/>
        </w:rPr>
        <w:t xml:space="preserve"> </w:t>
      </w:r>
      <w:r w:rsidR="00154F2F">
        <w:rPr>
          <w:b/>
          <w:bCs/>
          <w:color w:val="404040" w:themeColor="text1" w:themeTint="BF"/>
        </w:rPr>
        <w:t xml:space="preserve">psychological </w:t>
      </w:r>
      <w:r w:rsidR="004C1FE8">
        <w:rPr>
          <w:b/>
          <w:bCs/>
          <w:color w:val="404040" w:themeColor="text1" w:themeTint="BF"/>
        </w:rPr>
        <w:t xml:space="preserve">and clinical understanding </w:t>
      </w:r>
      <w:r w:rsidR="009D5731">
        <w:rPr>
          <w:b/>
          <w:bCs/>
          <w:color w:val="404040" w:themeColor="text1" w:themeTint="BF"/>
        </w:rPr>
        <w:t xml:space="preserve">of working with a </w:t>
      </w:r>
      <w:r w:rsidR="004171B3">
        <w:rPr>
          <w:b/>
          <w:bCs/>
          <w:color w:val="404040" w:themeColor="text1" w:themeTint="BF"/>
        </w:rPr>
        <w:t>dementia</w:t>
      </w:r>
      <w:r w:rsidR="00AF3311">
        <w:rPr>
          <w:b/>
          <w:bCs/>
          <w:color w:val="404040" w:themeColor="text1" w:themeTint="BF"/>
        </w:rPr>
        <w:t xml:space="preserve"> patient</w:t>
      </w:r>
      <w:r w:rsidR="006C2E5A">
        <w:rPr>
          <w:b/>
          <w:bCs/>
          <w:color w:val="404040" w:themeColor="text1" w:themeTint="BF"/>
        </w:rPr>
        <w:t>.</w:t>
      </w:r>
      <w:r w:rsidR="00092472">
        <w:rPr>
          <w:b/>
          <w:bCs/>
          <w:color w:val="404040" w:themeColor="text1" w:themeTint="BF"/>
        </w:rPr>
        <w:t xml:space="preserve"> </w:t>
      </w:r>
      <w:r w:rsidR="004171B3">
        <w:rPr>
          <w:b/>
          <w:bCs/>
          <w:color w:val="404040" w:themeColor="text1" w:themeTint="BF"/>
        </w:rPr>
        <w:t>Research</w:t>
      </w:r>
      <w:r w:rsidR="009C32E2">
        <w:rPr>
          <w:b/>
          <w:bCs/>
          <w:color w:val="404040" w:themeColor="text1" w:themeTint="BF"/>
        </w:rPr>
        <w:t xml:space="preserve"> </w:t>
      </w:r>
      <w:r w:rsidR="002A17F8">
        <w:rPr>
          <w:b/>
          <w:bCs/>
          <w:color w:val="404040" w:themeColor="text1" w:themeTint="BF"/>
        </w:rPr>
        <w:t>carried out b</w:t>
      </w:r>
      <w:r w:rsidR="009C32E2">
        <w:rPr>
          <w:b/>
          <w:bCs/>
          <w:color w:val="404040" w:themeColor="text1" w:themeTint="BF"/>
        </w:rPr>
        <w:t>y</w:t>
      </w:r>
      <w:r w:rsidR="002A17F8">
        <w:rPr>
          <w:b/>
          <w:bCs/>
          <w:color w:val="404040" w:themeColor="text1" w:themeTint="BF"/>
        </w:rPr>
        <w:t xml:space="preserve"> the </w:t>
      </w:r>
      <w:r w:rsidR="004171B3">
        <w:rPr>
          <w:b/>
          <w:bCs/>
          <w:color w:val="404040" w:themeColor="text1" w:themeTint="BF"/>
        </w:rPr>
        <w:t>Alzheimer’s</w:t>
      </w:r>
      <w:r w:rsidR="008F10AC">
        <w:rPr>
          <w:b/>
          <w:bCs/>
          <w:color w:val="404040" w:themeColor="text1" w:themeTint="BF"/>
        </w:rPr>
        <w:t xml:space="preserve"> society</w:t>
      </w:r>
      <w:r w:rsidR="002B6939">
        <w:rPr>
          <w:b/>
          <w:bCs/>
          <w:color w:val="404040" w:themeColor="text1" w:themeTint="BF"/>
        </w:rPr>
        <w:t>, shows that 8</w:t>
      </w:r>
      <w:r w:rsidR="003A638D">
        <w:rPr>
          <w:b/>
          <w:bCs/>
          <w:color w:val="404040" w:themeColor="text1" w:themeTint="BF"/>
        </w:rPr>
        <w:t xml:space="preserve">3% of people with </w:t>
      </w:r>
      <w:r w:rsidR="004171B3">
        <w:rPr>
          <w:b/>
          <w:bCs/>
          <w:color w:val="404040" w:themeColor="text1" w:themeTint="BF"/>
        </w:rPr>
        <w:t>dementia</w:t>
      </w:r>
      <w:r w:rsidR="000E1A50">
        <w:rPr>
          <w:b/>
          <w:bCs/>
          <w:color w:val="404040" w:themeColor="text1" w:themeTint="BF"/>
        </w:rPr>
        <w:t xml:space="preserve"> </w:t>
      </w:r>
      <w:r w:rsidR="004171B3">
        <w:rPr>
          <w:b/>
          <w:bCs/>
          <w:color w:val="404040" w:themeColor="text1" w:themeTint="BF"/>
        </w:rPr>
        <w:t>prefer</w:t>
      </w:r>
      <w:r w:rsidR="00442846">
        <w:rPr>
          <w:b/>
          <w:bCs/>
          <w:color w:val="404040" w:themeColor="text1" w:themeTint="BF"/>
        </w:rPr>
        <w:t xml:space="preserve"> to stay in their own </w:t>
      </w:r>
      <w:r w:rsidR="00837F3E">
        <w:rPr>
          <w:b/>
          <w:bCs/>
          <w:color w:val="404040" w:themeColor="text1" w:themeTint="BF"/>
        </w:rPr>
        <w:t>home,</w:t>
      </w:r>
      <w:r w:rsidR="00442A49">
        <w:rPr>
          <w:b/>
          <w:bCs/>
          <w:color w:val="404040" w:themeColor="text1" w:themeTint="BF"/>
        </w:rPr>
        <w:t xml:space="preserve"> in a familiar </w:t>
      </w:r>
      <w:r w:rsidR="00837F3E">
        <w:rPr>
          <w:b/>
          <w:bCs/>
          <w:color w:val="404040" w:themeColor="text1" w:themeTint="BF"/>
        </w:rPr>
        <w:t>environment</w:t>
      </w:r>
      <w:r w:rsidR="00442A49">
        <w:rPr>
          <w:b/>
          <w:bCs/>
          <w:color w:val="404040" w:themeColor="text1" w:themeTint="BF"/>
        </w:rPr>
        <w:t>.</w:t>
      </w:r>
      <w:r w:rsidR="00D841BA">
        <w:rPr>
          <w:b/>
          <w:bCs/>
          <w:color w:val="404040" w:themeColor="text1" w:themeTint="BF"/>
        </w:rPr>
        <w:t xml:space="preserve"> This </w:t>
      </w:r>
      <w:r w:rsidR="00837F3E">
        <w:rPr>
          <w:b/>
          <w:bCs/>
          <w:color w:val="404040" w:themeColor="text1" w:themeTint="BF"/>
        </w:rPr>
        <w:t>enable</w:t>
      </w:r>
      <w:r w:rsidR="00D841BA">
        <w:rPr>
          <w:b/>
          <w:bCs/>
          <w:color w:val="404040" w:themeColor="text1" w:themeTint="BF"/>
        </w:rPr>
        <w:t xml:space="preserve">s </w:t>
      </w:r>
      <w:r w:rsidR="00652073">
        <w:rPr>
          <w:b/>
          <w:bCs/>
          <w:color w:val="404040" w:themeColor="text1" w:themeTint="BF"/>
        </w:rPr>
        <w:t xml:space="preserve">carers to provide consistent daily </w:t>
      </w:r>
      <w:r w:rsidR="007B3AF0">
        <w:rPr>
          <w:b/>
          <w:bCs/>
          <w:color w:val="404040" w:themeColor="text1" w:themeTint="BF"/>
        </w:rPr>
        <w:t>support according to the care plan</w:t>
      </w:r>
      <w:r w:rsidR="00E4380A">
        <w:rPr>
          <w:b/>
          <w:bCs/>
          <w:color w:val="404040" w:themeColor="text1" w:themeTint="BF"/>
        </w:rPr>
        <w:t>.</w:t>
      </w:r>
    </w:p>
    <w:p w14:paraId="1977084A" w14:textId="77777777" w:rsidR="00C17CE9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Health and safety </w:t>
      </w:r>
      <w:r w:rsidR="00B43D44">
        <w:rPr>
          <w:b/>
          <w:bCs/>
          <w:color w:val="404040" w:themeColor="text1" w:themeTint="BF"/>
        </w:rPr>
        <w:t>are essential in our day to day li</w:t>
      </w:r>
      <w:r w:rsidR="00D21FCE">
        <w:rPr>
          <w:b/>
          <w:bCs/>
          <w:color w:val="404040" w:themeColor="text1" w:themeTint="BF"/>
        </w:rPr>
        <w:t xml:space="preserve">ves; </w:t>
      </w:r>
      <w:r w:rsidR="00FA6090">
        <w:rPr>
          <w:b/>
          <w:bCs/>
          <w:color w:val="404040" w:themeColor="text1" w:themeTint="BF"/>
        </w:rPr>
        <w:t xml:space="preserve">This research </w:t>
      </w:r>
      <w:r w:rsidR="006D14D4">
        <w:rPr>
          <w:b/>
          <w:bCs/>
          <w:color w:val="404040" w:themeColor="text1" w:themeTint="BF"/>
        </w:rPr>
        <w:t>provide</w:t>
      </w:r>
      <w:r w:rsidR="00A1265E">
        <w:rPr>
          <w:b/>
          <w:bCs/>
          <w:color w:val="404040" w:themeColor="text1" w:themeTint="BF"/>
        </w:rPr>
        <w:t xml:space="preserve">s me with the </w:t>
      </w:r>
      <w:r w:rsidR="00045EA3">
        <w:rPr>
          <w:b/>
          <w:bCs/>
          <w:color w:val="404040" w:themeColor="text1" w:themeTint="BF"/>
        </w:rPr>
        <w:t xml:space="preserve">information </w:t>
      </w:r>
      <w:r w:rsidR="004A77E5">
        <w:rPr>
          <w:b/>
          <w:bCs/>
          <w:color w:val="404040" w:themeColor="text1" w:themeTint="BF"/>
        </w:rPr>
        <w:t>of</w:t>
      </w:r>
      <w:r w:rsidR="00045EA3">
        <w:rPr>
          <w:b/>
          <w:bCs/>
          <w:color w:val="404040" w:themeColor="text1" w:themeTint="BF"/>
        </w:rPr>
        <w:t xml:space="preserve"> who is responsible fo</w:t>
      </w:r>
      <w:r w:rsidR="00DF6898">
        <w:rPr>
          <w:b/>
          <w:bCs/>
          <w:color w:val="404040" w:themeColor="text1" w:themeTint="BF"/>
        </w:rPr>
        <w:t>r</w:t>
      </w:r>
      <w:r w:rsidR="00045EA3">
        <w:rPr>
          <w:b/>
          <w:bCs/>
          <w:color w:val="404040" w:themeColor="text1" w:themeTint="BF"/>
        </w:rPr>
        <w:t xml:space="preserve"> health and safety in the workplace</w:t>
      </w:r>
      <w:r w:rsidR="00F52A5A">
        <w:rPr>
          <w:b/>
          <w:bCs/>
          <w:color w:val="404040" w:themeColor="text1" w:themeTint="BF"/>
        </w:rPr>
        <w:t xml:space="preserve">, </w:t>
      </w:r>
      <w:r w:rsidR="00685F4F">
        <w:rPr>
          <w:b/>
          <w:bCs/>
          <w:color w:val="404040" w:themeColor="text1" w:themeTint="BF"/>
        </w:rPr>
        <w:t xml:space="preserve">the meaning of </w:t>
      </w:r>
      <w:r w:rsidR="006D14D4">
        <w:rPr>
          <w:b/>
          <w:bCs/>
          <w:color w:val="404040" w:themeColor="text1" w:themeTint="BF"/>
        </w:rPr>
        <w:t>the policy, how</w:t>
      </w:r>
      <w:r w:rsidR="00622A92">
        <w:rPr>
          <w:b/>
          <w:bCs/>
          <w:color w:val="404040" w:themeColor="text1" w:themeTint="BF"/>
        </w:rPr>
        <w:t xml:space="preserve"> to identify the hazard, </w:t>
      </w:r>
      <w:r w:rsidR="000C5106">
        <w:rPr>
          <w:b/>
          <w:bCs/>
          <w:color w:val="404040" w:themeColor="text1" w:themeTint="BF"/>
        </w:rPr>
        <w:t>and what the law says abo</w:t>
      </w:r>
      <w:r w:rsidR="00483663">
        <w:rPr>
          <w:b/>
          <w:bCs/>
          <w:color w:val="404040" w:themeColor="text1" w:themeTint="BF"/>
        </w:rPr>
        <w:t xml:space="preserve">ut </w:t>
      </w:r>
      <w:r w:rsidR="00332169">
        <w:rPr>
          <w:b/>
          <w:bCs/>
          <w:color w:val="404040" w:themeColor="text1" w:themeTint="BF"/>
        </w:rPr>
        <w:t>non-compliant</w:t>
      </w:r>
      <w:r w:rsidR="00483663">
        <w:rPr>
          <w:b/>
          <w:bCs/>
          <w:color w:val="404040" w:themeColor="text1" w:themeTint="BF"/>
        </w:rPr>
        <w:t xml:space="preserve"> to the law.</w:t>
      </w:r>
    </w:p>
    <w:p w14:paraId="0685CF23" w14:textId="77777777" w:rsidR="005D15A6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Health and safety </w:t>
      </w:r>
      <w:r w:rsidR="004F1B1B">
        <w:rPr>
          <w:b/>
          <w:bCs/>
          <w:color w:val="404040" w:themeColor="text1" w:themeTint="BF"/>
        </w:rPr>
        <w:t>are</w:t>
      </w:r>
      <w:r w:rsidR="00FB267B">
        <w:rPr>
          <w:b/>
          <w:bCs/>
          <w:color w:val="404040" w:themeColor="text1" w:themeTint="BF"/>
        </w:rPr>
        <w:t xml:space="preserve"> </w:t>
      </w:r>
      <w:r w:rsidR="003F09C1">
        <w:rPr>
          <w:b/>
          <w:bCs/>
          <w:color w:val="404040" w:themeColor="text1" w:themeTint="BF"/>
        </w:rPr>
        <w:t xml:space="preserve">relevant </w:t>
      </w:r>
      <w:r w:rsidR="00BE0A32">
        <w:rPr>
          <w:b/>
          <w:bCs/>
          <w:color w:val="404040" w:themeColor="text1" w:themeTint="BF"/>
        </w:rPr>
        <w:t xml:space="preserve">to health and </w:t>
      </w:r>
      <w:r w:rsidR="005942E7">
        <w:rPr>
          <w:b/>
          <w:bCs/>
          <w:color w:val="404040" w:themeColor="text1" w:themeTint="BF"/>
        </w:rPr>
        <w:t xml:space="preserve">social care </w:t>
      </w:r>
      <w:r w:rsidR="0066360F">
        <w:rPr>
          <w:b/>
          <w:bCs/>
          <w:color w:val="404040" w:themeColor="text1" w:themeTint="BF"/>
        </w:rPr>
        <w:t xml:space="preserve">as this provides </w:t>
      </w:r>
      <w:r w:rsidR="00194E91">
        <w:rPr>
          <w:b/>
          <w:bCs/>
          <w:color w:val="404040" w:themeColor="text1" w:themeTint="BF"/>
        </w:rPr>
        <w:t xml:space="preserve">information on how to be safe in the work environment </w:t>
      </w:r>
      <w:r w:rsidR="00CC1ABF">
        <w:rPr>
          <w:b/>
          <w:bCs/>
          <w:color w:val="404040" w:themeColor="text1" w:themeTint="BF"/>
        </w:rPr>
        <w:t>keep</w:t>
      </w:r>
      <w:r w:rsidR="003F09C1">
        <w:rPr>
          <w:b/>
          <w:bCs/>
          <w:color w:val="404040" w:themeColor="text1" w:themeTint="BF"/>
        </w:rPr>
        <w:t>ing</w:t>
      </w:r>
      <w:r w:rsidR="00CC1ABF">
        <w:rPr>
          <w:b/>
          <w:bCs/>
          <w:color w:val="404040" w:themeColor="text1" w:themeTint="BF"/>
        </w:rPr>
        <w:t xml:space="preserve"> in mind the </w:t>
      </w:r>
      <w:r w:rsidR="004F1B1B">
        <w:rPr>
          <w:b/>
          <w:bCs/>
          <w:color w:val="404040" w:themeColor="text1" w:themeTint="BF"/>
        </w:rPr>
        <w:t>people,</w:t>
      </w:r>
      <w:r w:rsidR="00A17A09">
        <w:rPr>
          <w:b/>
          <w:bCs/>
          <w:color w:val="404040" w:themeColor="text1" w:themeTint="BF"/>
        </w:rPr>
        <w:t xml:space="preserve"> </w:t>
      </w:r>
      <w:r w:rsidR="00CC1ABF">
        <w:rPr>
          <w:b/>
          <w:bCs/>
          <w:color w:val="404040" w:themeColor="text1" w:themeTint="BF"/>
        </w:rPr>
        <w:t>we wor</w:t>
      </w:r>
      <w:r w:rsidR="00744D58">
        <w:rPr>
          <w:b/>
          <w:bCs/>
          <w:color w:val="404040" w:themeColor="text1" w:themeTint="BF"/>
        </w:rPr>
        <w:t>k with</w:t>
      </w:r>
      <w:r w:rsidR="005775C6">
        <w:rPr>
          <w:b/>
          <w:bCs/>
          <w:color w:val="404040" w:themeColor="text1" w:themeTint="BF"/>
        </w:rPr>
        <w:t xml:space="preserve"> are</w:t>
      </w:r>
      <w:r w:rsidR="00744D58">
        <w:rPr>
          <w:b/>
          <w:bCs/>
          <w:color w:val="404040" w:themeColor="text1" w:themeTint="BF"/>
        </w:rPr>
        <w:t xml:space="preserve"> safe and </w:t>
      </w:r>
      <w:r w:rsidR="006D14D4">
        <w:rPr>
          <w:b/>
          <w:bCs/>
          <w:color w:val="404040" w:themeColor="text1" w:themeTint="BF"/>
        </w:rPr>
        <w:t>secure. The</w:t>
      </w:r>
      <w:r w:rsidR="008F7D32">
        <w:rPr>
          <w:b/>
          <w:bCs/>
          <w:color w:val="404040" w:themeColor="text1" w:themeTint="BF"/>
        </w:rPr>
        <w:t xml:space="preserve"> manage</w:t>
      </w:r>
      <w:r w:rsidR="00AF74EF">
        <w:rPr>
          <w:b/>
          <w:bCs/>
          <w:color w:val="404040" w:themeColor="text1" w:themeTint="BF"/>
        </w:rPr>
        <w:t xml:space="preserve">ment </w:t>
      </w:r>
      <w:r w:rsidR="00D855D0">
        <w:rPr>
          <w:b/>
          <w:bCs/>
          <w:color w:val="404040" w:themeColor="text1" w:themeTint="BF"/>
        </w:rPr>
        <w:t>prepares a health and sa</w:t>
      </w:r>
      <w:r w:rsidR="00A20FA1">
        <w:rPr>
          <w:b/>
          <w:bCs/>
          <w:color w:val="404040" w:themeColor="text1" w:themeTint="BF"/>
        </w:rPr>
        <w:t xml:space="preserve">fety </w:t>
      </w:r>
      <w:r w:rsidR="00332169">
        <w:rPr>
          <w:b/>
          <w:bCs/>
          <w:color w:val="404040" w:themeColor="text1" w:themeTint="BF"/>
        </w:rPr>
        <w:t>policy,</w:t>
      </w:r>
      <w:r w:rsidR="00A20FA1">
        <w:rPr>
          <w:b/>
          <w:bCs/>
          <w:color w:val="404040" w:themeColor="text1" w:themeTint="BF"/>
        </w:rPr>
        <w:t xml:space="preserve"> put in a displa</w:t>
      </w:r>
      <w:r w:rsidR="00DD25AA">
        <w:rPr>
          <w:b/>
          <w:bCs/>
          <w:color w:val="404040" w:themeColor="text1" w:themeTint="BF"/>
        </w:rPr>
        <w:t xml:space="preserve">y for workers </w:t>
      </w:r>
      <w:r w:rsidR="004D4E95">
        <w:rPr>
          <w:b/>
          <w:bCs/>
          <w:color w:val="404040" w:themeColor="text1" w:themeTint="BF"/>
        </w:rPr>
        <w:t xml:space="preserve">to </w:t>
      </w:r>
      <w:r w:rsidR="00916699">
        <w:rPr>
          <w:b/>
          <w:bCs/>
          <w:color w:val="404040" w:themeColor="text1" w:themeTint="BF"/>
        </w:rPr>
        <w:t xml:space="preserve">implement, and </w:t>
      </w:r>
      <w:r w:rsidR="003B1611">
        <w:rPr>
          <w:b/>
          <w:bCs/>
          <w:color w:val="404040" w:themeColor="text1" w:themeTint="BF"/>
        </w:rPr>
        <w:t xml:space="preserve">provide </w:t>
      </w:r>
      <w:r w:rsidR="004F1B1B">
        <w:rPr>
          <w:b/>
          <w:bCs/>
          <w:color w:val="404040" w:themeColor="text1" w:themeTint="BF"/>
        </w:rPr>
        <w:t>continuity training.</w:t>
      </w:r>
      <w:r w:rsidR="005775C6">
        <w:rPr>
          <w:b/>
          <w:bCs/>
          <w:color w:val="404040" w:themeColor="text1" w:themeTint="BF"/>
        </w:rPr>
        <w:t xml:space="preserve"> As</w:t>
      </w:r>
      <w:r w:rsidR="000E4AF0">
        <w:rPr>
          <w:b/>
          <w:bCs/>
          <w:color w:val="404040" w:themeColor="text1" w:themeTint="BF"/>
        </w:rPr>
        <w:t xml:space="preserve"> a care professional, </w:t>
      </w:r>
      <w:r w:rsidR="00FC1E15">
        <w:rPr>
          <w:b/>
          <w:bCs/>
          <w:color w:val="404040" w:themeColor="text1" w:themeTint="BF"/>
        </w:rPr>
        <w:t xml:space="preserve">I am responsible for the health and </w:t>
      </w:r>
      <w:r w:rsidR="004C4845">
        <w:rPr>
          <w:b/>
          <w:bCs/>
          <w:color w:val="404040" w:themeColor="text1" w:themeTint="BF"/>
        </w:rPr>
        <w:t xml:space="preserve">safety of my patients. </w:t>
      </w:r>
      <w:r w:rsidR="004F1B1B">
        <w:rPr>
          <w:b/>
          <w:bCs/>
          <w:color w:val="404040" w:themeColor="text1" w:themeTint="BF"/>
        </w:rPr>
        <w:t>However,</w:t>
      </w:r>
      <w:r w:rsidR="002B6D13">
        <w:rPr>
          <w:b/>
          <w:bCs/>
          <w:color w:val="404040" w:themeColor="text1" w:themeTint="BF"/>
        </w:rPr>
        <w:t xml:space="preserve"> I </w:t>
      </w:r>
      <w:r w:rsidR="00675550">
        <w:rPr>
          <w:b/>
          <w:bCs/>
          <w:color w:val="404040" w:themeColor="text1" w:themeTint="BF"/>
        </w:rPr>
        <w:t>would not put myself in ha</w:t>
      </w:r>
      <w:r w:rsidR="00BA12DB">
        <w:rPr>
          <w:b/>
          <w:bCs/>
          <w:color w:val="404040" w:themeColor="text1" w:themeTint="BF"/>
        </w:rPr>
        <w:t>rm’s way as keeping safe applies to me.</w:t>
      </w:r>
    </w:p>
    <w:p w14:paraId="5668136E" w14:textId="77777777" w:rsidR="00BA12DB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The </w:t>
      </w:r>
      <w:r w:rsidR="007F60CB">
        <w:rPr>
          <w:b/>
          <w:bCs/>
          <w:color w:val="404040" w:themeColor="text1" w:themeTint="BF"/>
        </w:rPr>
        <w:t>Corvid</w:t>
      </w:r>
      <w:r w:rsidR="00E42926">
        <w:rPr>
          <w:b/>
          <w:bCs/>
          <w:color w:val="404040" w:themeColor="text1" w:themeTint="BF"/>
        </w:rPr>
        <w:t xml:space="preserve"> 19 is the </w:t>
      </w:r>
      <w:r w:rsidR="00D52E4A">
        <w:rPr>
          <w:b/>
          <w:bCs/>
          <w:color w:val="404040" w:themeColor="text1" w:themeTint="BF"/>
        </w:rPr>
        <w:t xml:space="preserve">most </w:t>
      </w:r>
      <w:r w:rsidR="004F1B1B">
        <w:rPr>
          <w:b/>
          <w:bCs/>
          <w:color w:val="404040" w:themeColor="text1" w:themeTint="BF"/>
        </w:rPr>
        <w:t>recent</w:t>
      </w:r>
      <w:r w:rsidR="00D52E4A">
        <w:rPr>
          <w:b/>
          <w:bCs/>
          <w:color w:val="404040" w:themeColor="text1" w:themeTint="BF"/>
        </w:rPr>
        <w:t xml:space="preserve"> research on how </w:t>
      </w:r>
      <w:r w:rsidR="00B8150C">
        <w:rPr>
          <w:b/>
          <w:bCs/>
          <w:color w:val="404040" w:themeColor="text1" w:themeTint="BF"/>
        </w:rPr>
        <w:t>the disease has affected health</w:t>
      </w:r>
      <w:r w:rsidR="007D51B2">
        <w:rPr>
          <w:b/>
          <w:bCs/>
          <w:color w:val="404040" w:themeColor="text1" w:themeTint="BF"/>
        </w:rPr>
        <w:t>care worker</w:t>
      </w:r>
      <w:r w:rsidR="0084436B">
        <w:rPr>
          <w:b/>
          <w:bCs/>
          <w:color w:val="404040" w:themeColor="text1" w:themeTint="BF"/>
        </w:rPr>
        <w:t xml:space="preserve">s' lives </w:t>
      </w:r>
      <w:r w:rsidR="007D51B2">
        <w:rPr>
          <w:b/>
          <w:bCs/>
          <w:color w:val="404040" w:themeColor="text1" w:themeTint="BF"/>
        </w:rPr>
        <w:t xml:space="preserve">and has brought </w:t>
      </w:r>
      <w:r w:rsidR="004F1B1B">
        <w:rPr>
          <w:b/>
          <w:bCs/>
          <w:color w:val="404040" w:themeColor="text1" w:themeTint="BF"/>
        </w:rPr>
        <w:t>poverty</w:t>
      </w:r>
      <w:r w:rsidR="00C667A2">
        <w:rPr>
          <w:b/>
          <w:bCs/>
          <w:color w:val="404040" w:themeColor="text1" w:themeTint="BF"/>
        </w:rPr>
        <w:t xml:space="preserve"> to many </w:t>
      </w:r>
      <w:r w:rsidR="00D313B5">
        <w:rPr>
          <w:b/>
          <w:bCs/>
          <w:color w:val="404040" w:themeColor="text1" w:themeTint="BF"/>
        </w:rPr>
        <w:t>families</w:t>
      </w:r>
      <w:r w:rsidR="00265C15">
        <w:rPr>
          <w:b/>
          <w:bCs/>
          <w:color w:val="404040" w:themeColor="text1" w:themeTint="BF"/>
        </w:rPr>
        <w:t xml:space="preserve">. This research </w:t>
      </w:r>
      <w:r w:rsidR="00D313B5">
        <w:rPr>
          <w:b/>
          <w:bCs/>
          <w:color w:val="404040" w:themeColor="text1" w:themeTint="BF"/>
        </w:rPr>
        <w:t>reflects</w:t>
      </w:r>
      <w:r w:rsidR="00265C15">
        <w:rPr>
          <w:b/>
          <w:bCs/>
          <w:color w:val="404040" w:themeColor="text1" w:themeTint="BF"/>
        </w:rPr>
        <w:t xml:space="preserve"> </w:t>
      </w:r>
      <w:r w:rsidR="00D43834">
        <w:rPr>
          <w:b/>
          <w:bCs/>
          <w:color w:val="404040" w:themeColor="text1" w:themeTint="BF"/>
        </w:rPr>
        <w:t>government guidelines on lockdo</w:t>
      </w:r>
      <w:r w:rsidR="00752202">
        <w:rPr>
          <w:b/>
          <w:bCs/>
          <w:color w:val="404040" w:themeColor="text1" w:themeTint="BF"/>
        </w:rPr>
        <w:t>wn, social distancing</w:t>
      </w:r>
      <w:r w:rsidR="002F7F13">
        <w:rPr>
          <w:b/>
          <w:bCs/>
          <w:color w:val="404040" w:themeColor="text1" w:themeTint="BF"/>
        </w:rPr>
        <w:t>, and isolation to pr</w:t>
      </w:r>
      <w:r w:rsidR="001B4F9A">
        <w:rPr>
          <w:b/>
          <w:bCs/>
          <w:color w:val="404040" w:themeColor="text1" w:themeTint="BF"/>
        </w:rPr>
        <w:t xml:space="preserve">otect others, especially </w:t>
      </w:r>
      <w:r w:rsidR="00465562">
        <w:rPr>
          <w:b/>
          <w:bCs/>
          <w:color w:val="404040" w:themeColor="text1" w:themeTint="BF"/>
        </w:rPr>
        <w:t>vulnerable populations.</w:t>
      </w:r>
    </w:p>
    <w:p w14:paraId="71BE591F" w14:textId="77777777" w:rsidR="00465562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Recent research shows that </w:t>
      </w:r>
      <w:r w:rsidR="000A3A73">
        <w:rPr>
          <w:b/>
          <w:bCs/>
          <w:color w:val="404040" w:themeColor="text1" w:themeTint="BF"/>
        </w:rPr>
        <w:t xml:space="preserve">the most affected workforce </w:t>
      </w:r>
      <w:r w:rsidR="00E9231F">
        <w:rPr>
          <w:b/>
          <w:bCs/>
          <w:color w:val="404040" w:themeColor="text1" w:themeTint="BF"/>
        </w:rPr>
        <w:t>in this pandemic is health</w:t>
      </w:r>
      <w:r w:rsidR="00D313B5">
        <w:rPr>
          <w:b/>
          <w:bCs/>
          <w:color w:val="404040" w:themeColor="text1" w:themeTint="BF"/>
        </w:rPr>
        <w:t>care</w:t>
      </w:r>
      <w:r w:rsidR="00E9231F">
        <w:rPr>
          <w:b/>
          <w:bCs/>
          <w:color w:val="404040" w:themeColor="text1" w:themeTint="BF"/>
        </w:rPr>
        <w:t xml:space="preserve"> work</w:t>
      </w:r>
      <w:r w:rsidR="000C4B69">
        <w:rPr>
          <w:b/>
          <w:bCs/>
          <w:color w:val="404040" w:themeColor="text1" w:themeTint="BF"/>
        </w:rPr>
        <w:t>ers, doctors, and nurses</w:t>
      </w:r>
      <w:r w:rsidR="00DC35D4">
        <w:rPr>
          <w:b/>
          <w:bCs/>
          <w:color w:val="404040" w:themeColor="text1" w:themeTint="BF"/>
        </w:rPr>
        <w:t xml:space="preserve">, and </w:t>
      </w:r>
      <w:r w:rsidR="00D313B5">
        <w:rPr>
          <w:b/>
          <w:bCs/>
          <w:color w:val="404040" w:themeColor="text1" w:themeTint="BF"/>
        </w:rPr>
        <w:t>these impacts</w:t>
      </w:r>
      <w:r w:rsidR="00DC35D4">
        <w:rPr>
          <w:b/>
          <w:bCs/>
          <w:color w:val="404040" w:themeColor="text1" w:themeTint="BF"/>
        </w:rPr>
        <w:t xml:space="preserve"> could have been avoided if </w:t>
      </w:r>
      <w:r w:rsidR="009423AA">
        <w:rPr>
          <w:b/>
          <w:bCs/>
          <w:color w:val="404040" w:themeColor="text1" w:themeTint="BF"/>
        </w:rPr>
        <w:t xml:space="preserve">care workers were provided adequate </w:t>
      </w:r>
      <w:r w:rsidR="00E47C70">
        <w:rPr>
          <w:b/>
          <w:bCs/>
          <w:color w:val="404040" w:themeColor="text1" w:themeTint="BF"/>
        </w:rPr>
        <w:t xml:space="preserve">personal protective </w:t>
      </w:r>
      <w:r w:rsidR="00FA798E">
        <w:rPr>
          <w:b/>
          <w:bCs/>
          <w:color w:val="404040" w:themeColor="text1" w:themeTint="BF"/>
        </w:rPr>
        <w:t>equipment, and te</w:t>
      </w:r>
      <w:r w:rsidR="001D080F">
        <w:rPr>
          <w:b/>
          <w:bCs/>
          <w:color w:val="404040" w:themeColor="text1" w:themeTint="BF"/>
        </w:rPr>
        <w:t>s</w:t>
      </w:r>
      <w:r w:rsidR="00FA798E">
        <w:rPr>
          <w:b/>
          <w:bCs/>
          <w:color w:val="404040" w:themeColor="text1" w:themeTint="BF"/>
        </w:rPr>
        <w:t>t</w:t>
      </w:r>
      <w:r w:rsidR="00F42455">
        <w:rPr>
          <w:b/>
          <w:bCs/>
          <w:color w:val="404040" w:themeColor="text1" w:themeTint="BF"/>
        </w:rPr>
        <w:t>.</w:t>
      </w:r>
      <w:r w:rsidR="00AB0AEE">
        <w:rPr>
          <w:b/>
          <w:bCs/>
          <w:color w:val="404040" w:themeColor="text1" w:themeTint="BF"/>
        </w:rPr>
        <w:t xml:space="preserve"> The coronavirus {COVID 19} has delivered a total shock to the UK.</w:t>
      </w:r>
      <w:r w:rsidR="00A43DBD">
        <w:rPr>
          <w:b/>
          <w:bCs/>
          <w:color w:val="404040" w:themeColor="text1" w:themeTint="BF"/>
        </w:rPr>
        <w:t xml:space="preserve"> The measures to control the spread of the virus have reached deep into </w:t>
      </w:r>
      <w:r w:rsidR="003252EF">
        <w:rPr>
          <w:b/>
          <w:bCs/>
          <w:color w:val="404040" w:themeColor="text1" w:themeTint="BF"/>
        </w:rPr>
        <w:t xml:space="preserve">the lives of care workers, affecting </w:t>
      </w:r>
      <w:r w:rsidR="007C6900">
        <w:rPr>
          <w:b/>
          <w:bCs/>
          <w:color w:val="404040" w:themeColor="text1" w:themeTint="BF"/>
        </w:rPr>
        <w:t>people’s</w:t>
      </w:r>
      <w:r w:rsidR="003252EF">
        <w:rPr>
          <w:b/>
          <w:bCs/>
          <w:color w:val="404040" w:themeColor="text1" w:themeTint="BF"/>
        </w:rPr>
        <w:t xml:space="preserve"> </w:t>
      </w:r>
      <w:r w:rsidR="007C6900">
        <w:rPr>
          <w:b/>
          <w:bCs/>
          <w:color w:val="404040" w:themeColor="text1" w:themeTint="BF"/>
        </w:rPr>
        <w:t>income,</w:t>
      </w:r>
      <w:r w:rsidR="003252EF">
        <w:rPr>
          <w:b/>
          <w:bCs/>
          <w:color w:val="404040" w:themeColor="text1" w:themeTint="BF"/>
        </w:rPr>
        <w:t xml:space="preserve"> jobs, and security</w:t>
      </w:r>
      <w:r w:rsidR="009B4FBD">
        <w:rPr>
          <w:b/>
          <w:bCs/>
          <w:color w:val="404040" w:themeColor="text1" w:themeTint="BF"/>
        </w:rPr>
        <w:t>.</w:t>
      </w:r>
    </w:p>
    <w:p w14:paraId="2E6DE543" w14:textId="77777777" w:rsidR="009B4FBD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This research aims to </w:t>
      </w:r>
      <w:r w:rsidR="0048091C">
        <w:rPr>
          <w:b/>
          <w:bCs/>
          <w:color w:val="404040" w:themeColor="text1" w:themeTint="BF"/>
        </w:rPr>
        <w:t xml:space="preserve">know how public health and government strategy on how to contain the </w:t>
      </w:r>
      <w:r w:rsidR="007C6900">
        <w:rPr>
          <w:b/>
          <w:bCs/>
          <w:color w:val="404040" w:themeColor="text1" w:themeTint="BF"/>
        </w:rPr>
        <w:t>infection and protect the most vulnerable in society at large.</w:t>
      </w:r>
    </w:p>
    <w:p w14:paraId="4900FD80" w14:textId="77777777" w:rsidR="00D313B5" w:rsidRDefault="00D313B5">
      <w:pPr>
        <w:rPr>
          <w:b/>
          <w:bCs/>
          <w:color w:val="404040" w:themeColor="text1" w:themeTint="BF"/>
        </w:rPr>
      </w:pPr>
    </w:p>
    <w:p w14:paraId="460A0040" w14:textId="77777777" w:rsidR="00D313B5" w:rsidRDefault="00D313B5">
      <w:pPr>
        <w:rPr>
          <w:b/>
          <w:bCs/>
          <w:color w:val="404040" w:themeColor="text1" w:themeTint="BF"/>
        </w:rPr>
      </w:pPr>
    </w:p>
    <w:p w14:paraId="08B86E8C" w14:textId="77777777" w:rsidR="00D313B5" w:rsidRDefault="00D313B5">
      <w:pPr>
        <w:rPr>
          <w:b/>
          <w:bCs/>
          <w:color w:val="404040" w:themeColor="text1" w:themeTint="BF"/>
        </w:rPr>
      </w:pPr>
    </w:p>
    <w:p w14:paraId="2675956D" w14:textId="77777777" w:rsidR="00D313B5" w:rsidRDefault="00D313B5">
      <w:pPr>
        <w:rPr>
          <w:b/>
          <w:bCs/>
          <w:color w:val="404040" w:themeColor="text1" w:themeTint="BF"/>
        </w:rPr>
      </w:pPr>
    </w:p>
    <w:p w14:paraId="07F242A7" w14:textId="77777777" w:rsidR="00D313B5" w:rsidRDefault="00D313B5">
      <w:pPr>
        <w:rPr>
          <w:b/>
          <w:bCs/>
          <w:color w:val="404040" w:themeColor="text1" w:themeTint="BF"/>
        </w:rPr>
      </w:pPr>
    </w:p>
    <w:p w14:paraId="73F3C227" w14:textId="77777777" w:rsidR="00D313B5" w:rsidRDefault="00D313B5">
      <w:pPr>
        <w:rPr>
          <w:b/>
          <w:bCs/>
          <w:color w:val="404040" w:themeColor="text1" w:themeTint="BF"/>
        </w:rPr>
      </w:pPr>
    </w:p>
    <w:p w14:paraId="696C48ED" w14:textId="77777777" w:rsidR="00D313B5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I work in the </w:t>
      </w:r>
      <w:r w:rsidR="004425F2">
        <w:rPr>
          <w:b/>
          <w:bCs/>
          <w:color w:val="404040" w:themeColor="text1" w:themeTint="BF"/>
        </w:rPr>
        <w:t xml:space="preserve">care sector as a care enablement officer </w:t>
      </w:r>
      <w:r w:rsidR="00057DFF">
        <w:rPr>
          <w:b/>
          <w:bCs/>
          <w:color w:val="404040" w:themeColor="text1" w:themeTint="BF"/>
        </w:rPr>
        <w:t xml:space="preserve">in the community. The aim of the </w:t>
      </w:r>
      <w:r w:rsidR="006B1BCC">
        <w:rPr>
          <w:b/>
          <w:bCs/>
          <w:color w:val="404040" w:themeColor="text1" w:themeTint="BF"/>
        </w:rPr>
        <w:t>job is e</w:t>
      </w:r>
      <w:r w:rsidR="002E7310">
        <w:rPr>
          <w:b/>
          <w:bCs/>
          <w:color w:val="404040" w:themeColor="text1" w:themeTint="BF"/>
        </w:rPr>
        <w:t xml:space="preserve">nabling, assisting, promoting, and </w:t>
      </w:r>
      <w:r w:rsidR="0064383E">
        <w:rPr>
          <w:b/>
          <w:bCs/>
          <w:color w:val="404040" w:themeColor="text1" w:themeTint="BF"/>
        </w:rPr>
        <w:t xml:space="preserve">supporting hospital to home </w:t>
      </w:r>
      <w:r w:rsidR="00283347">
        <w:rPr>
          <w:b/>
          <w:bCs/>
          <w:color w:val="404040" w:themeColor="text1" w:themeTint="BF"/>
        </w:rPr>
        <w:t>discharge</w:t>
      </w:r>
      <w:r w:rsidR="00E36A4C">
        <w:rPr>
          <w:b/>
          <w:bCs/>
          <w:color w:val="404040" w:themeColor="text1" w:themeTint="BF"/>
        </w:rPr>
        <w:t xml:space="preserve"> patients </w:t>
      </w:r>
      <w:r w:rsidR="00B87C9D">
        <w:rPr>
          <w:b/>
          <w:bCs/>
          <w:color w:val="404040" w:themeColor="text1" w:themeTint="BF"/>
        </w:rPr>
        <w:t>relearn</w:t>
      </w:r>
      <w:r w:rsidR="00464958">
        <w:rPr>
          <w:b/>
          <w:bCs/>
          <w:color w:val="404040" w:themeColor="text1" w:themeTint="BF"/>
        </w:rPr>
        <w:t xml:space="preserve"> </w:t>
      </w:r>
      <w:r w:rsidR="004F02AC">
        <w:rPr>
          <w:b/>
          <w:bCs/>
          <w:color w:val="404040" w:themeColor="text1" w:themeTint="BF"/>
        </w:rPr>
        <w:t>and familiarize</w:t>
      </w:r>
      <w:r w:rsidR="00CB557E">
        <w:rPr>
          <w:b/>
          <w:bCs/>
          <w:color w:val="404040" w:themeColor="text1" w:themeTint="BF"/>
        </w:rPr>
        <w:t xml:space="preserve"> them with their environment </w:t>
      </w:r>
      <w:r w:rsidR="008326EB">
        <w:rPr>
          <w:b/>
          <w:bCs/>
          <w:color w:val="404040" w:themeColor="text1" w:themeTint="BF"/>
        </w:rPr>
        <w:t xml:space="preserve">to enable them </w:t>
      </w:r>
      <w:r w:rsidR="00B87C9D">
        <w:rPr>
          <w:b/>
          <w:bCs/>
          <w:color w:val="404040" w:themeColor="text1" w:themeTint="BF"/>
        </w:rPr>
        <w:t>to achieve</w:t>
      </w:r>
      <w:r w:rsidR="00AB7F1D">
        <w:rPr>
          <w:b/>
          <w:bCs/>
          <w:color w:val="404040" w:themeColor="text1" w:themeTint="BF"/>
        </w:rPr>
        <w:t xml:space="preserve"> </w:t>
      </w:r>
      <w:r w:rsidR="00283347">
        <w:rPr>
          <w:b/>
          <w:bCs/>
          <w:color w:val="404040" w:themeColor="text1" w:themeTint="BF"/>
        </w:rPr>
        <w:t>independence</w:t>
      </w:r>
      <w:r w:rsidR="00AB7F1D">
        <w:rPr>
          <w:b/>
          <w:bCs/>
          <w:color w:val="404040" w:themeColor="text1" w:themeTint="BF"/>
        </w:rPr>
        <w:t>, getti</w:t>
      </w:r>
      <w:r w:rsidR="007E3624">
        <w:rPr>
          <w:b/>
          <w:bCs/>
          <w:color w:val="404040" w:themeColor="text1" w:themeTint="BF"/>
        </w:rPr>
        <w:t>ng back to their usual Self.</w:t>
      </w:r>
      <w:r w:rsidR="002D7407">
        <w:rPr>
          <w:b/>
          <w:bCs/>
          <w:color w:val="404040" w:themeColor="text1" w:themeTint="BF"/>
        </w:rPr>
        <w:t xml:space="preserve"> My res</w:t>
      </w:r>
      <w:r w:rsidR="000C3698">
        <w:rPr>
          <w:b/>
          <w:bCs/>
          <w:color w:val="404040" w:themeColor="text1" w:themeTint="BF"/>
        </w:rPr>
        <w:t>ponsibility is to promote independen</w:t>
      </w:r>
      <w:r w:rsidR="009A099B">
        <w:rPr>
          <w:b/>
          <w:bCs/>
          <w:color w:val="404040" w:themeColor="text1" w:themeTint="BF"/>
        </w:rPr>
        <w:t xml:space="preserve">ce </w:t>
      </w:r>
      <w:r w:rsidR="001812B5">
        <w:rPr>
          <w:b/>
          <w:bCs/>
          <w:color w:val="404040" w:themeColor="text1" w:themeTint="BF"/>
        </w:rPr>
        <w:t>maintaining dignity</w:t>
      </w:r>
      <w:r w:rsidR="00D72D42">
        <w:rPr>
          <w:b/>
          <w:bCs/>
          <w:color w:val="404040" w:themeColor="text1" w:themeTint="BF"/>
        </w:rPr>
        <w:t xml:space="preserve">, </w:t>
      </w:r>
      <w:r w:rsidR="000D2AA0">
        <w:rPr>
          <w:b/>
          <w:bCs/>
          <w:color w:val="404040" w:themeColor="text1" w:themeTint="BF"/>
        </w:rPr>
        <w:t>equality</w:t>
      </w:r>
      <w:r w:rsidR="00D72D42">
        <w:rPr>
          <w:b/>
          <w:bCs/>
          <w:color w:val="404040" w:themeColor="text1" w:themeTint="BF"/>
        </w:rPr>
        <w:t xml:space="preserve"> and</w:t>
      </w:r>
      <w:r w:rsidR="00F80681">
        <w:rPr>
          <w:b/>
          <w:bCs/>
          <w:color w:val="404040" w:themeColor="text1" w:themeTint="BF"/>
        </w:rPr>
        <w:t xml:space="preserve"> </w:t>
      </w:r>
      <w:r w:rsidR="004F02AC">
        <w:rPr>
          <w:b/>
          <w:bCs/>
          <w:color w:val="404040" w:themeColor="text1" w:themeTint="BF"/>
        </w:rPr>
        <w:t>confidentiality. My</w:t>
      </w:r>
      <w:r w:rsidR="00E37631">
        <w:rPr>
          <w:b/>
          <w:bCs/>
          <w:color w:val="404040" w:themeColor="text1" w:themeTint="BF"/>
        </w:rPr>
        <w:t xml:space="preserve"> role also </w:t>
      </w:r>
      <w:r w:rsidR="00982F36">
        <w:rPr>
          <w:b/>
          <w:bCs/>
          <w:color w:val="404040" w:themeColor="text1" w:themeTint="BF"/>
        </w:rPr>
        <w:t>involves</w:t>
      </w:r>
      <w:r w:rsidR="00E37631">
        <w:rPr>
          <w:b/>
          <w:bCs/>
          <w:color w:val="404040" w:themeColor="text1" w:themeTint="BF"/>
        </w:rPr>
        <w:t xml:space="preserve"> contacting GP </w:t>
      </w:r>
      <w:r w:rsidR="00982F36">
        <w:rPr>
          <w:b/>
          <w:bCs/>
          <w:color w:val="404040" w:themeColor="text1" w:themeTint="BF"/>
        </w:rPr>
        <w:t>surgery,</w:t>
      </w:r>
      <w:r w:rsidR="007B44C2">
        <w:rPr>
          <w:b/>
          <w:bCs/>
          <w:color w:val="404040" w:themeColor="text1" w:themeTint="BF"/>
        </w:rPr>
        <w:t xml:space="preserve"> making </w:t>
      </w:r>
      <w:r w:rsidR="004F02AC">
        <w:rPr>
          <w:b/>
          <w:bCs/>
          <w:color w:val="404040" w:themeColor="text1" w:themeTint="BF"/>
        </w:rPr>
        <w:t>referrals</w:t>
      </w:r>
      <w:r w:rsidR="007B44C2">
        <w:rPr>
          <w:b/>
          <w:bCs/>
          <w:color w:val="404040" w:themeColor="text1" w:themeTint="BF"/>
        </w:rPr>
        <w:t xml:space="preserve"> acting as a liaison between my client and social service</w:t>
      </w:r>
      <w:r w:rsidR="00726163">
        <w:rPr>
          <w:b/>
          <w:bCs/>
          <w:color w:val="404040" w:themeColor="text1" w:themeTint="BF"/>
        </w:rPr>
        <w:t xml:space="preserve">. My job has always </w:t>
      </w:r>
      <w:r w:rsidR="004F02AC">
        <w:rPr>
          <w:b/>
          <w:bCs/>
          <w:color w:val="404040" w:themeColor="text1" w:themeTint="BF"/>
        </w:rPr>
        <w:t>been</w:t>
      </w:r>
      <w:r w:rsidR="00726163">
        <w:rPr>
          <w:b/>
          <w:bCs/>
          <w:color w:val="404040" w:themeColor="text1" w:themeTint="BF"/>
        </w:rPr>
        <w:t xml:space="preserve"> pra</w:t>
      </w:r>
      <w:r w:rsidR="00F8027C">
        <w:rPr>
          <w:b/>
          <w:bCs/>
          <w:color w:val="404040" w:themeColor="text1" w:themeTint="BF"/>
        </w:rPr>
        <w:t xml:space="preserve">ctical, working with policies and procedures. </w:t>
      </w:r>
      <w:r w:rsidR="00982F36">
        <w:rPr>
          <w:b/>
          <w:bCs/>
          <w:color w:val="404040" w:themeColor="text1" w:themeTint="BF"/>
        </w:rPr>
        <w:t>However, I</w:t>
      </w:r>
      <w:r w:rsidR="000A3A2D">
        <w:rPr>
          <w:b/>
          <w:bCs/>
          <w:color w:val="404040" w:themeColor="text1" w:themeTint="BF"/>
        </w:rPr>
        <w:t xml:space="preserve"> </w:t>
      </w:r>
      <w:r w:rsidR="00B5212F">
        <w:rPr>
          <w:b/>
          <w:bCs/>
          <w:color w:val="404040" w:themeColor="text1" w:themeTint="BF"/>
        </w:rPr>
        <w:t>have</w:t>
      </w:r>
      <w:r w:rsidR="000A3A2D">
        <w:rPr>
          <w:b/>
          <w:bCs/>
          <w:color w:val="404040" w:themeColor="text1" w:themeTint="BF"/>
        </w:rPr>
        <w:t xml:space="preserve"> </w:t>
      </w:r>
      <w:r w:rsidR="00B5212F">
        <w:rPr>
          <w:b/>
          <w:bCs/>
          <w:color w:val="404040" w:themeColor="text1" w:themeTint="BF"/>
        </w:rPr>
        <w:t xml:space="preserve">learned in this </w:t>
      </w:r>
      <w:r w:rsidR="00A41BA2">
        <w:rPr>
          <w:b/>
          <w:bCs/>
          <w:color w:val="404040" w:themeColor="text1" w:themeTint="BF"/>
        </w:rPr>
        <w:t xml:space="preserve">module </w:t>
      </w:r>
      <w:r w:rsidR="0043580A">
        <w:rPr>
          <w:b/>
          <w:bCs/>
          <w:color w:val="404040" w:themeColor="text1" w:themeTint="BF"/>
        </w:rPr>
        <w:t xml:space="preserve">some principles and </w:t>
      </w:r>
      <w:r w:rsidR="009754FF">
        <w:rPr>
          <w:b/>
          <w:bCs/>
          <w:color w:val="404040" w:themeColor="text1" w:themeTint="BF"/>
        </w:rPr>
        <w:t xml:space="preserve">techniques </w:t>
      </w:r>
      <w:r w:rsidR="008327B4">
        <w:rPr>
          <w:b/>
          <w:bCs/>
          <w:color w:val="404040" w:themeColor="text1" w:themeTint="BF"/>
        </w:rPr>
        <w:t>that I can apply to</w:t>
      </w:r>
      <w:r w:rsidR="00F57EBA">
        <w:rPr>
          <w:b/>
          <w:bCs/>
          <w:color w:val="404040" w:themeColor="text1" w:themeTint="BF"/>
        </w:rPr>
        <w:t xml:space="preserve"> </w:t>
      </w:r>
      <w:r w:rsidR="00D82EE1">
        <w:rPr>
          <w:b/>
          <w:bCs/>
          <w:color w:val="404040" w:themeColor="text1" w:themeTint="BF"/>
        </w:rPr>
        <w:t>enhance quality of care</w:t>
      </w:r>
      <w:r w:rsidR="00DE6D6A">
        <w:rPr>
          <w:b/>
          <w:bCs/>
          <w:color w:val="404040" w:themeColor="text1" w:themeTint="BF"/>
        </w:rPr>
        <w:t xml:space="preserve"> </w:t>
      </w:r>
      <w:r w:rsidR="004F02AC">
        <w:rPr>
          <w:b/>
          <w:bCs/>
          <w:color w:val="404040" w:themeColor="text1" w:themeTint="BF"/>
        </w:rPr>
        <w:t>in health and social care.</w:t>
      </w:r>
      <w:r w:rsidR="00D82EE1">
        <w:rPr>
          <w:b/>
          <w:bCs/>
          <w:color w:val="404040" w:themeColor="text1" w:themeTint="BF"/>
        </w:rPr>
        <w:t xml:space="preserve"> </w:t>
      </w:r>
      <w:r w:rsidR="004F02AC">
        <w:rPr>
          <w:b/>
          <w:bCs/>
          <w:color w:val="404040" w:themeColor="text1" w:themeTint="BF"/>
        </w:rPr>
        <w:t>I</w:t>
      </w:r>
      <w:r w:rsidR="00D82EE1">
        <w:rPr>
          <w:b/>
          <w:bCs/>
          <w:color w:val="404040" w:themeColor="text1" w:themeTint="BF"/>
        </w:rPr>
        <w:t>n this unit</w:t>
      </w:r>
      <w:r w:rsidR="000E3AC4">
        <w:rPr>
          <w:b/>
          <w:bCs/>
          <w:color w:val="404040" w:themeColor="text1" w:themeTint="BF"/>
        </w:rPr>
        <w:t xml:space="preserve">, I have learnt </w:t>
      </w:r>
      <w:r w:rsidR="00EC56DE">
        <w:rPr>
          <w:b/>
          <w:bCs/>
          <w:color w:val="404040" w:themeColor="text1" w:themeTint="BF"/>
        </w:rPr>
        <w:t xml:space="preserve">about </w:t>
      </w:r>
      <w:r w:rsidR="00732C03">
        <w:rPr>
          <w:b/>
          <w:bCs/>
          <w:color w:val="404040" w:themeColor="text1" w:themeTint="BF"/>
        </w:rPr>
        <w:t>Self- efficacy</w:t>
      </w:r>
      <w:r w:rsidR="00150E8E">
        <w:rPr>
          <w:b/>
          <w:bCs/>
          <w:color w:val="404040" w:themeColor="text1" w:themeTint="BF"/>
        </w:rPr>
        <w:t xml:space="preserve">, which is, according to Bandura{1997} </w:t>
      </w:r>
      <w:r w:rsidR="00247AD0">
        <w:rPr>
          <w:b/>
          <w:bCs/>
          <w:color w:val="404040" w:themeColor="text1" w:themeTint="BF"/>
        </w:rPr>
        <w:t xml:space="preserve"> suggest </w:t>
      </w:r>
      <w:r w:rsidR="00150E8E">
        <w:rPr>
          <w:b/>
          <w:bCs/>
          <w:color w:val="404040" w:themeColor="text1" w:themeTint="BF"/>
        </w:rPr>
        <w:t xml:space="preserve">that self </w:t>
      </w:r>
      <w:r w:rsidR="006D1314">
        <w:rPr>
          <w:b/>
          <w:bCs/>
          <w:color w:val="404040" w:themeColor="text1" w:themeTint="BF"/>
        </w:rPr>
        <w:t>–</w:t>
      </w:r>
      <w:r w:rsidR="00150E8E">
        <w:rPr>
          <w:b/>
          <w:bCs/>
          <w:color w:val="404040" w:themeColor="text1" w:themeTint="BF"/>
        </w:rPr>
        <w:t xml:space="preserve"> efficac</w:t>
      </w:r>
      <w:r w:rsidR="006D1314">
        <w:rPr>
          <w:b/>
          <w:bCs/>
          <w:color w:val="404040" w:themeColor="text1" w:themeTint="BF"/>
        </w:rPr>
        <w:t xml:space="preserve">y gives a person the idea that they have the ability to do </w:t>
      </w:r>
      <w:r w:rsidR="00247AD0">
        <w:rPr>
          <w:b/>
          <w:bCs/>
          <w:color w:val="404040" w:themeColor="text1" w:themeTint="BF"/>
        </w:rPr>
        <w:t>things</w:t>
      </w:r>
      <w:r w:rsidR="006D1314">
        <w:rPr>
          <w:b/>
          <w:bCs/>
          <w:color w:val="404040" w:themeColor="text1" w:themeTint="BF"/>
        </w:rPr>
        <w:t xml:space="preserve"> and change things out of their</w:t>
      </w:r>
      <w:r w:rsidR="003F50AF">
        <w:rPr>
          <w:b/>
          <w:bCs/>
          <w:color w:val="404040" w:themeColor="text1" w:themeTint="BF"/>
        </w:rPr>
        <w:t xml:space="preserve"> comfort zone.</w:t>
      </w:r>
      <w:r w:rsidR="00ED01AB">
        <w:rPr>
          <w:b/>
          <w:bCs/>
          <w:color w:val="404040" w:themeColor="text1" w:themeTint="BF"/>
        </w:rPr>
        <w:t xml:space="preserve"> </w:t>
      </w:r>
    </w:p>
    <w:p w14:paraId="7A36A88D" w14:textId="77777777" w:rsidR="003F50AF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I also learned about </w:t>
      </w:r>
      <w:r w:rsidR="00247AD0">
        <w:rPr>
          <w:b/>
          <w:bCs/>
          <w:color w:val="404040" w:themeColor="text1" w:themeTint="BF"/>
        </w:rPr>
        <w:t>Mindfulness,</w:t>
      </w:r>
      <w:r w:rsidR="00FF5ADF">
        <w:rPr>
          <w:b/>
          <w:bCs/>
          <w:color w:val="404040" w:themeColor="text1" w:themeTint="BF"/>
        </w:rPr>
        <w:t xml:space="preserve"> which is the science of living in the moment, being aware of your Self in the present.</w:t>
      </w:r>
      <w:r w:rsidR="00FE02EF">
        <w:rPr>
          <w:b/>
          <w:bCs/>
          <w:color w:val="404040" w:themeColor="text1" w:themeTint="BF"/>
        </w:rPr>
        <w:t xml:space="preserve"> According to {Black, 2010} mindfulness </w:t>
      </w:r>
      <w:r w:rsidR="00B06D90">
        <w:rPr>
          <w:b/>
          <w:bCs/>
          <w:color w:val="404040" w:themeColor="text1" w:themeTint="BF"/>
        </w:rPr>
        <w:t xml:space="preserve">practice </w:t>
      </w:r>
      <w:r w:rsidR="00247AD0">
        <w:rPr>
          <w:b/>
          <w:bCs/>
          <w:color w:val="404040" w:themeColor="text1" w:themeTint="BF"/>
        </w:rPr>
        <w:t>increases</w:t>
      </w:r>
      <w:r w:rsidR="00B06D90">
        <w:rPr>
          <w:b/>
          <w:bCs/>
          <w:color w:val="404040" w:themeColor="text1" w:themeTint="BF"/>
        </w:rPr>
        <w:t xml:space="preserve"> the </w:t>
      </w:r>
      <w:r w:rsidR="00247AD0">
        <w:rPr>
          <w:b/>
          <w:bCs/>
          <w:color w:val="404040" w:themeColor="text1" w:themeTint="BF"/>
        </w:rPr>
        <w:t>awareness’</w:t>
      </w:r>
      <w:r w:rsidR="00B06D90">
        <w:rPr>
          <w:b/>
          <w:bCs/>
          <w:color w:val="404040" w:themeColor="text1" w:themeTint="BF"/>
        </w:rPr>
        <w:t xml:space="preserve"> of thoughts </w:t>
      </w:r>
      <w:r w:rsidR="00247AD0">
        <w:rPr>
          <w:b/>
          <w:bCs/>
          <w:color w:val="404040" w:themeColor="text1" w:themeTint="BF"/>
        </w:rPr>
        <w:t>of feelings</w:t>
      </w:r>
      <w:r w:rsidR="00B06D90">
        <w:rPr>
          <w:b/>
          <w:bCs/>
          <w:color w:val="404040" w:themeColor="text1" w:themeTint="BF"/>
        </w:rPr>
        <w:t xml:space="preserve"> and </w:t>
      </w:r>
      <w:r w:rsidR="00247AD0">
        <w:rPr>
          <w:b/>
          <w:bCs/>
          <w:color w:val="404040" w:themeColor="text1" w:themeTint="BF"/>
        </w:rPr>
        <w:t>sensation in the present moment.</w:t>
      </w:r>
    </w:p>
    <w:p w14:paraId="1DED1E1D" w14:textId="77777777" w:rsidR="00655A3D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I learned about psychological </w:t>
      </w:r>
      <w:r w:rsidR="00313499">
        <w:rPr>
          <w:b/>
          <w:bCs/>
          <w:color w:val="404040" w:themeColor="text1" w:themeTint="BF"/>
        </w:rPr>
        <w:t>resilient, which</w:t>
      </w:r>
      <w:r w:rsidR="003A06C7">
        <w:rPr>
          <w:b/>
          <w:bCs/>
          <w:color w:val="404040" w:themeColor="text1" w:themeTint="BF"/>
        </w:rPr>
        <w:t xml:space="preserve"> means the ability to endure and have a stron</w:t>
      </w:r>
      <w:r w:rsidR="00313499">
        <w:rPr>
          <w:b/>
          <w:bCs/>
          <w:color w:val="404040" w:themeColor="text1" w:themeTint="BF"/>
        </w:rPr>
        <w:t>g mental capacity to be able to withstand a crisis without a breakdown.</w:t>
      </w:r>
    </w:p>
    <w:p w14:paraId="2CA8FFCD" w14:textId="77777777" w:rsidR="00247AD0" w:rsidRDefault="00247AD0">
      <w:pPr>
        <w:rPr>
          <w:b/>
          <w:bCs/>
          <w:color w:val="404040" w:themeColor="text1" w:themeTint="BF"/>
        </w:rPr>
      </w:pPr>
    </w:p>
    <w:p w14:paraId="6A6A16F7" w14:textId="77777777" w:rsidR="00846E6F" w:rsidRDefault="00846E6F">
      <w:pPr>
        <w:rPr>
          <w:b/>
          <w:bCs/>
          <w:color w:val="404040" w:themeColor="text1" w:themeTint="BF"/>
        </w:rPr>
      </w:pPr>
    </w:p>
    <w:p w14:paraId="02FFE41E" w14:textId="77777777" w:rsidR="00AD0ED4" w:rsidRDefault="00AD0ED4">
      <w:pPr>
        <w:rPr>
          <w:b/>
          <w:bCs/>
          <w:color w:val="404040" w:themeColor="text1" w:themeTint="BF"/>
        </w:rPr>
      </w:pPr>
    </w:p>
    <w:p w14:paraId="2DDEF2F8" w14:textId="77777777" w:rsidR="003F301E" w:rsidRDefault="003F301E">
      <w:pPr>
        <w:rPr>
          <w:b/>
          <w:bCs/>
          <w:color w:val="404040" w:themeColor="text1" w:themeTint="BF"/>
        </w:rPr>
      </w:pPr>
    </w:p>
    <w:p w14:paraId="5D1BE40B" w14:textId="77777777" w:rsidR="003F301E" w:rsidRDefault="003F301E">
      <w:pPr>
        <w:rPr>
          <w:b/>
          <w:bCs/>
          <w:color w:val="404040" w:themeColor="text1" w:themeTint="BF"/>
        </w:rPr>
      </w:pPr>
    </w:p>
    <w:p w14:paraId="12086393" w14:textId="77777777" w:rsidR="003F301E" w:rsidRDefault="003F301E">
      <w:pPr>
        <w:rPr>
          <w:b/>
          <w:bCs/>
          <w:color w:val="404040" w:themeColor="text1" w:themeTint="BF"/>
        </w:rPr>
      </w:pPr>
    </w:p>
    <w:p w14:paraId="66E0AF41" w14:textId="77777777" w:rsidR="003F301E" w:rsidRDefault="003F301E">
      <w:pPr>
        <w:rPr>
          <w:b/>
          <w:bCs/>
          <w:color w:val="404040" w:themeColor="text1" w:themeTint="BF"/>
        </w:rPr>
      </w:pPr>
    </w:p>
    <w:p w14:paraId="54B03AF0" w14:textId="77777777" w:rsidR="003F301E" w:rsidRDefault="003F301E">
      <w:pPr>
        <w:rPr>
          <w:b/>
          <w:bCs/>
          <w:color w:val="404040" w:themeColor="text1" w:themeTint="BF"/>
        </w:rPr>
      </w:pPr>
    </w:p>
    <w:p w14:paraId="07D1D95D" w14:textId="77777777" w:rsidR="003F301E" w:rsidRDefault="003F301E">
      <w:pPr>
        <w:rPr>
          <w:b/>
          <w:bCs/>
          <w:color w:val="404040" w:themeColor="text1" w:themeTint="BF"/>
        </w:rPr>
      </w:pPr>
    </w:p>
    <w:p w14:paraId="188C85E7" w14:textId="77777777" w:rsidR="003F301E" w:rsidRDefault="003F301E">
      <w:pPr>
        <w:rPr>
          <w:b/>
          <w:bCs/>
          <w:color w:val="404040" w:themeColor="text1" w:themeTint="BF"/>
        </w:rPr>
      </w:pPr>
    </w:p>
    <w:p w14:paraId="61F99C79" w14:textId="77777777" w:rsidR="003F301E" w:rsidRDefault="003F301E">
      <w:pPr>
        <w:rPr>
          <w:b/>
          <w:bCs/>
          <w:color w:val="404040" w:themeColor="text1" w:themeTint="BF"/>
        </w:rPr>
      </w:pPr>
    </w:p>
    <w:p w14:paraId="3FF4B895" w14:textId="77777777" w:rsidR="003F301E" w:rsidRDefault="003F301E">
      <w:pPr>
        <w:rPr>
          <w:b/>
          <w:bCs/>
          <w:color w:val="404040" w:themeColor="text1" w:themeTint="BF"/>
        </w:rPr>
      </w:pPr>
    </w:p>
    <w:p w14:paraId="2A59F1D0" w14:textId="77777777" w:rsidR="003F301E" w:rsidRDefault="003F301E">
      <w:pPr>
        <w:rPr>
          <w:b/>
          <w:bCs/>
          <w:color w:val="404040" w:themeColor="text1" w:themeTint="BF"/>
        </w:rPr>
      </w:pPr>
    </w:p>
    <w:p w14:paraId="579E8F8E" w14:textId="77777777" w:rsidR="003F301E" w:rsidRDefault="003F301E">
      <w:pPr>
        <w:rPr>
          <w:b/>
          <w:bCs/>
          <w:color w:val="404040" w:themeColor="text1" w:themeTint="BF"/>
        </w:rPr>
      </w:pPr>
    </w:p>
    <w:p w14:paraId="78F61000" w14:textId="77777777" w:rsidR="003F301E" w:rsidRDefault="003F301E">
      <w:pPr>
        <w:rPr>
          <w:b/>
          <w:bCs/>
          <w:color w:val="404040" w:themeColor="text1" w:themeTint="BF"/>
        </w:rPr>
      </w:pPr>
    </w:p>
    <w:p w14:paraId="12D0D2E7" w14:textId="77777777" w:rsidR="003F301E" w:rsidRDefault="003F301E">
      <w:pPr>
        <w:rPr>
          <w:b/>
          <w:bCs/>
          <w:color w:val="404040" w:themeColor="text1" w:themeTint="BF"/>
        </w:rPr>
      </w:pPr>
    </w:p>
    <w:p w14:paraId="7037A7FB" w14:textId="77777777" w:rsidR="003F301E" w:rsidRDefault="003F301E">
      <w:pPr>
        <w:rPr>
          <w:b/>
          <w:bCs/>
          <w:color w:val="404040" w:themeColor="text1" w:themeTint="BF"/>
        </w:rPr>
      </w:pPr>
    </w:p>
    <w:p w14:paraId="22342DA3" w14:textId="77777777" w:rsidR="003F301E" w:rsidRDefault="003F301E">
      <w:pPr>
        <w:rPr>
          <w:b/>
          <w:bCs/>
          <w:color w:val="404040" w:themeColor="text1" w:themeTint="BF"/>
        </w:rPr>
      </w:pPr>
    </w:p>
    <w:p w14:paraId="46C79DF5" w14:textId="77777777" w:rsidR="003F301E" w:rsidRDefault="003F301E">
      <w:pPr>
        <w:rPr>
          <w:b/>
          <w:bCs/>
          <w:color w:val="404040" w:themeColor="text1" w:themeTint="BF"/>
        </w:rPr>
      </w:pPr>
    </w:p>
    <w:p w14:paraId="73038E60" w14:textId="77777777" w:rsidR="003F301E" w:rsidRDefault="003F301E">
      <w:pPr>
        <w:rPr>
          <w:b/>
          <w:bCs/>
          <w:color w:val="404040" w:themeColor="text1" w:themeTint="BF"/>
        </w:rPr>
      </w:pPr>
    </w:p>
    <w:p w14:paraId="6A79F8ED" w14:textId="77777777" w:rsidR="003F301E" w:rsidRDefault="003F301E">
      <w:pPr>
        <w:rPr>
          <w:b/>
          <w:bCs/>
          <w:color w:val="404040" w:themeColor="text1" w:themeTint="BF"/>
        </w:rPr>
      </w:pPr>
    </w:p>
    <w:p w14:paraId="644F8645" w14:textId="77777777" w:rsidR="003F301E" w:rsidRDefault="003F301E">
      <w:pPr>
        <w:rPr>
          <w:b/>
          <w:bCs/>
          <w:color w:val="404040" w:themeColor="text1" w:themeTint="BF"/>
        </w:rPr>
      </w:pPr>
    </w:p>
    <w:p w14:paraId="59DEEDAA" w14:textId="77777777" w:rsidR="003F301E" w:rsidRDefault="003F301E">
      <w:pPr>
        <w:rPr>
          <w:b/>
          <w:bCs/>
          <w:color w:val="404040" w:themeColor="text1" w:themeTint="BF"/>
        </w:rPr>
      </w:pPr>
    </w:p>
    <w:p w14:paraId="5850827A" w14:textId="77777777" w:rsidR="003F301E" w:rsidRDefault="003F301E">
      <w:pPr>
        <w:rPr>
          <w:b/>
          <w:bCs/>
          <w:color w:val="404040" w:themeColor="text1" w:themeTint="BF"/>
        </w:rPr>
      </w:pPr>
    </w:p>
    <w:p w14:paraId="23AA557E" w14:textId="77777777" w:rsidR="003F301E" w:rsidRDefault="003F301E">
      <w:pPr>
        <w:rPr>
          <w:b/>
          <w:bCs/>
          <w:color w:val="404040" w:themeColor="text1" w:themeTint="BF"/>
        </w:rPr>
      </w:pPr>
    </w:p>
    <w:p w14:paraId="589E8E13" w14:textId="77777777" w:rsidR="003F301E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                            </w:t>
      </w:r>
      <w:r w:rsidR="00775FE6">
        <w:rPr>
          <w:b/>
          <w:bCs/>
          <w:color w:val="404040" w:themeColor="text1" w:themeTint="BF"/>
        </w:rPr>
        <w:t xml:space="preserve"> </w:t>
      </w:r>
    </w:p>
    <w:p w14:paraId="55BD5DCC" w14:textId="77777777" w:rsidR="00E4380A" w:rsidRDefault="00E4380A">
      <w:pPr>
        <w:rPr>
          <w:b/>
          <w:bCs/>
          <w:color w:val="404040" w:themeColor="text1" w:themeTint="BF"/>
        </w:rPr>
      </w:pPr>
    </w:p>
    <w:p w14:paraId="5CC42E5A" w14:textId="77777777" w:rsidR="007F4207" w:rsidRDefault="007F4207">
      <w:pPr>
        <w:rPr>
          <w:b/>
          <w:bCs/>
          <w:color w:val="404040" w:themeColor="text1" w:themeTint="BF"/>
        </w:rPr>
      </w:pPr>
    </w:p>
    <w:p w14:paraId="6D332B54" w14:textId="77777777" w:rsidR="002F7667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       </w:t>
      </w:r>
    </w:p>
    <w:p w14:paraId="5F122049" w14:textId="77777777" w:rsidR="00522B4A" w:rsidRDefault="00D851C7">
      <w:pPr>
        <w:rPr>
          <w:b/>
          <w:bCs/>
          <w:color w:val="404040" w:themeColor="text1" w:themeTint="BF"/>
        </w:rPr>
      </w:pPr>
      <w:r>
        <w:rPr>
          <w:b/>
          <w:bCs/>
          <w:color w:val="404040" w:themeColor="text1" w:themeTint="BF"/>
        </w:rPr>
        <w:t xml:space="preserve">                                 Psychological</w:t>
      </w:r>
      <w:r w:rsidR="00492978">
        <w:rPr>
          <w:b/>
          <w:bCs/>
          <w:color w:val="404040" w:themeColor="text1" w:themeTint="BF"/>
        </w:rPr>
        <w:t xml:space="preserve"> Perspective </w:t>
      </w:r>
      <w:r>
        <w:rPr>
          <w:b/>
          <w:bCs/>
          <w:color w:val="404040" w:themeColor="text1" w:themeTint="BF"/>
        </w:rPr>
        <w:t>Application</w:t>
      </w:r>
      <w:r w:rsidR="00492978">
        <w:rPr>
          <w:b/>
          <w:bCs/>
          <w:color w:val="404040" w:themeColor="text1" w:themeTint="BF"/>
        </w:rPr>
        <w:t xml:space="preserve"> </w:t>
      </w:r>
      <w:r>
        <w:rPr>
          <w:b/>
          <w:bCs/>
          <w:color w:val="404040" w:themeColor="text1" w:themeTint="BF"/>
        </w:rPr>
        <w:t xml:space="preserve">to Health and Social </w:t>
      </w:r>
    </w:p>
    <w:p w14:paraId="556D8A94" w14:textId="77777777" w:rsidR="002F7667" w:rsidRDefault="002F7667">
      <w:pPr>
        <w:rPr>
          <w:b/>
          <w:bCs/>
          <w:color w:val="404040" w:themeColor="text1" w:themeTint="BF"/>
        </w:rPr>
      </w:pPr>
    </w:p>
    <w:p w14:paraId="666A257B" w14:textId="3CC90256" w:rsidR="002F7667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 xml:space="preserve">As a health care worker, I have learned from this module that </w:t>
      </w:r>
      <w:r w:rsidR="00B83A47">
        <w:rPr>
          <w:b/>
          <w:bCs/>
          <w:color w:val="404040" w:themeColor="text1" w:themeTint="BF"/>
          <w:sz w:val="24"/>
          <w:szCs w:val="24"/>
        </w:rPr>
        <w:t>self-efficacy is a</w:t>
      </w:r>
      <w:r>
        <w:rPr>
          <w:b/>
          <w:bCs/>
          <w:color w:val="404040" w:themeColor="text1" w:themeTint="BF"/>
          <w:sz w:val="24"/>
          <w:szCs w:val="24"/>
        </w:rPr>
        <w:t xml:space="preserve"> very important</w:t>
      </w:r>
      <w:r w:rsidR="0004550C">
        <w:rPr>
          <w:b/>
          <w:bCs/>
          <w:color w:val="404040" w:themeColor="text1" w:themeTint="BF"/>
          <w:sz w:val="24"/>
          <w:szCs w:val="24"/>
        </w:rPr>
        <w:t xml:space="preserve"> tool in </w:t>
      </w:r>
      <w:r w:rsidR="00B83A47">
        <w:rPr>
          <w:b/>
          <w:bCs/>
          <w:color w:val="404040" w:themeColor="text1" w:themeTint="BF"/>
          <w:sz w:val="24"/>
          <w:szCs w:val="24"/>
        </w:rPr>
        <w:t>building</w:t>
      </w:r>
      <w:r w:rsidR="0004550C">
        <w:rPr>
          <w:b/>
          <w:bCs/>
          <w:color w:val="404040" w:themeColor="text1" w:themeTint="BF"/>
          <w:sz w:val="24"/>
          <w:szCs w:val="24"/>
        </w:rPr>
        <w:t xml:space="preserve"> somebody confidence and ca</w:t>
      </w:r>
      <w:r w:rsidR="00B83A47">
        <w:rPr>
          <w:b/>
          <w:bCs/>
          <w:color w:val="404040" w:themeColor="text1" w:themeTint="BF"/>
          <w:sz w:val="24"/>
          <w:szCs w:val="24"/>
        </w:rPr>
        <w:t>pabilities to organise</w:t>
      </w:r>
      <w:r w:rsidR="00E7362C">
        <w:rPr>
          <w:b/>
          <w:bCs/>
          <w:color w:val="404040" w:themeColor="text1" w:themeTint="BF"/>
          <w:sz w:val="24"/>
          <w:szCs w:val="24"/>
        </w:rPr>
        <w:t xml:space="preserve"> and execute </w:t>
      </w:r>
      <w:r w:rsidR="00F545C1">
        <w:rPr>
          <w:b/>
          <w:bCs/>
          <w:color w:val="404040" w:themeColor="text1" w:themeTint="BF"/>
          <w:sz w:val="24"/>
          <w:szCs w:val="24"/>
        </w:rPr>
        <w:t>my responsibility</w:t>
      </w:r>
      <w:r w:rsidR="00C66642">
        <w:rPr>
          <w:b/>
          <w:bCs/>
          <w:color w:val="404040" w:themeColor="text1" w:themeTint="BF"/>
          <w:sz w:val="24"/>
          <w:szCs w:val="24"/>
        </w:rPr>
        <w:t>.</w:t>
      </w:r>
      <w:r w:rsidR="00F545C1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C66642">
        <w:rPr>
          <w:b/>
          <w:bCs/>
          <w:color w:val="404040" w:themeColor="text1" w:themeTint="BF"/>
          <w:sz w:val="24"/>
          <w:szCs w:val="24"/>
        </w:rPr>
        <w:t>A</w:t>
      </w:r>
      <w:r w:rsidR="00F545C1">
        <w:rPr>
          <w:b/>
          <w:bCs/>
          <w:color w:val="404040" w:themeColor="text1" w:themeTint="BF"/>
          <w:sz w:val="24"/>
          <w:szCs w:val="24"/>
        </w:rPr>
        <w:t>s a ca</w:t>
      </w:r>
      <w:r w:rsidR="000C2A19">
        <w:rPr>
          <w:b/>
          <w:bCs/>
          <w:color w:val="404040" w:themeColor="text1" w:themeTint="BF"/>
          <w:sz w:val="24"/>
          <w:szCs w:val="24"/>
        </w:rPr>
        <w:t>regiver</w:t>
      </w:r>
      <w:r w:rsidR="00B008D7">
        <w:rPr>
          <w:b/>
          <w:bCs/>
          <w:color w:val="404040" w:themeColor="text1" w:themeTint="BF"/>
          <w:sz w:val="24"/>
          <w:szCs w:val="24"/>
        </w:rPr>
        <w:t xml:space="preserve">, </w:t>
      </w:r>
      <w:r w:rsidR="00AF365D">
        <w:rPr>
          <w:b/>
          <w:bCs/>
          <w:color w:val="404040" w:themeColor="text1" w:themeTint="BF"/>
          <w:sz w:val="24"/>
          <w:szCs w:val="24"/>
        </w:rPr>
        <w:t>I</w:t>
      </w:r>
      <w:r w:rsidR="00D3258B">
        <w:rPr>
          <w:b/>
          <w:bCs/>
          <w:color w:val="404040" w:themeColor="text1" w:themeTint="BF"/>
          <w:sz w:val="24"/>
          <w:szCs w:val="24"/>
        </w:rPr>
        <w:t xml:space="preserve"> s</w:t>
      </w:r>
      <w:r w:rsidR="00327F73">
        <w:rPr>
          <w:b/>
          <w:bCs/>
          <w:color w:val="404040" w:themeColor="text1" w:themeTint="BF"/>
          <w:sz w:val="24"/>
          <w:szCs w:val="24"/>
        </w:rPr>
        <w:t xml:space="preserve">hould be able to </w:t>
      </w:r>
      <w:r w:rsidR="0070201A">
        <w:rPr>
          <w:b/>
          <w:bCs/>
          <w:color w:val="404040" w:themeColor="text1" w:themeTint="BF"/>
          <w:sz w:val="24"/>
          <w:szCs w:val="24"/>
        </w:rPr>
        <w:t>handle or</w:t>
      </w:r>
      <w:r w:rsidR="004A5D88">
        <w:rPr>
          <w:b/>
          <w:bCs/>
          <w:color w:val="404040" w:themeColor="text1" w:themeTint="BF"/>
          <w:sz w:val="24"/>
          <w:szCs w:val="24"/>
        </w:rPr>
        <w:t xml:space="preserve"> take up new roles </w:t>
      </w:r>
      <w:r w:rsidR="0070201A">
        <w:rPr>
          <w:b/>
          <w:bCs/>
          <w:color w:val="404040" w:themeColor="text1" w:themeTint="BF"/>
          <w:sz w:val="24"/>
          <w:szCs w:val="24"/>
        </w:rPr>
        <w:t>believing</w:t>
      </w:r>
      <w:r w:rsidR="004A5D88">
        <w:rPr>
          <w:b/>
          <w:bCs/>
          <w:color w:val="404040" w:themeColor="text1" w:themeTint="BF"/>
          <w:sz w:val="24"/>
          <w:szCs w:val="24"/>
        </w:rPr>
        <w:t xml:space="preserve"> that I can make success in the new department</w:t>
      </w:r>
      <w:r w:rsidR="00B008D7">
        <w:rPr>
          <w:b/>
          <w:bCs/>
          <w:color w:val="404040" w:themeColor="text1" w:themeTint="BF"/>
          <w:sz w:val="24"/>
          <w:szCs w:val="24"/>
        </w:rPr>
        <w:t xml:space="preserve">. </w:t>
      </w:r>
      <w:r w:rsidR="00D3258B">
        <w:rPr>
          <w:b/>
          <w:bCs/>
          <w:color w:val="404040" w:themeColor="text1" w:themeTint="BF"/>
          <w:sz w:val="24"/>
          <w:szCs w:val="24"/>
        </w:rPr>
        <w:t xml:space="preserve">Self- efficacy gives me the motivation to </w:t>
      </w:r>
      <w:r w:rsidR="00487106">
        <w:rPr>
          <w:b/>
          <w:bCs/>
          <w:color w:val="404040" w:themeColor="text1" w:themeTint="BF"/>
          <w:sz w:val="24"/>
          <w:szCs w:val="24"/>
        </w:rPr>
        <w:t xml:space="preserve">try new things for example, </w:t>
      </w:r>
      <w:r w:rsidR="00913085">
        <w:rPr>
          <w:b/>
          <w:bCs/>
          <w:color w:val="404040" w:themeColor="text1" w:themeTint="BF"/>
          <w:sz w:val="24"/>
          <w:szCs w:val="24"/>
        </w:rPr>
        <w:t xml:space="preserve"> I have been able to be involved in </w:t>
      </w:r>
      <w:r w:rsidR="00A4351A">
        <w:rPr>
          <w:b/>
          <w:bCs/>
          <w:color w:val="404040" w:themeColor="text1" w:themeTint="BF"/>
          <w:sz w:val="24"/>
          <w:szCs w:val="24"/>
        </w:rPr>
        <w:t>patient risks assessment in the workplace</w:t>
      </w:r>
      <w:r w:rsidR="0062320F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0C2A19">
        <w:rPr>
          <w:b/>
          <w:bCs/>
          <w:color w:val="404040" w:themeColor="text1" w:themeTint="BF"/>
          <w:sz w:val="24"/>
          <w:szCs w:val="24"/>
        </w:rPr>
        <w:t>I</w:t>
      </w:r>
      <w:r w:rsidR="005F73D7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D713D1">
        <w:rPr>
          <w:b/>
          <w:bCs/>
          <w:color w:val="404040" w:themeColor="text1" w:themeTint="BF"/>
          <w:sz w:val="24"/>
          <w:szCs w:val="24"/>
        </w:rPr>
        <w:t>wa</w:t>
      </w:r>
      <w:r w:rsidR="005F73D7">
        <w:rPr>
          <w:b/>
          <w:bCs/>
          <w:color w:val="404040" w:themeColor="text1" w:themeTint="BF"/>
          <w:sz w:val="24"/>
          <w:szCs w:val="24"/>
        </w:rPr>
        <w:t>s</w:t>
      </w:r>
      <w:r w:rsidR="0062320F">
        <w:rPr>
          <w:b/>
          <w:bCs/>
          <w:color w:val="404040" w:themeColor="text1" w:themeTint="BF"/>
          <w:sz w:val="24"/>
          <w:szCs w:val="24"/>
        </w:rPr>
        <w:t xml:space="preserve"> able to acquire</w:t>
      </w:r>
      <w:r w:rsidR="00B46ECD">
        <w:rPr>
          <w:b/>
          <w:bCs/>
          <w:color w:val="404040" w:themeColor="text1" w:themeTint="BF"/>
          <w:sz w:val="24"/>
          <w:szCs w:val="24"/>
        </w:rPr>
        <w:t xml:space="preserve"> health care</w:t>
      </w:r>
      <w:r w:rsidR="000C2A19">
        <w:rPr>
          <w:b/>
          <w:bCs/>
          <w:color w:val="404040" w:themeColor="text1" w:themeTint="BF"/>
          <w:sz w:val="24"/>
          <w:szCs w:val="24"/>
        </w:rPr>
        <w:t xml:space="preserve"> qualification</w:t>
      </w:r>
      <w:r w:rsidR="00C66642">
        <w:rPr>
          <w:b/>
          <w:bCs/>
          <w:color w:val="404040" w:themeColor="text1" w:themeTint="BF"/>
          <w:sz w:val="24"/>
          <w:szCs w:val="24"/>
        </w:rPr>
        <w:t>s</w:t>
      </w:r>
      <w:r w:rsidR="000C2A19">
        <w:rPr>
          <w:b/>
          <w:bCs/>
          <w:color w:val="404040" w:themeColor="text1" w:themeTint="BF"/>
          <w:sz w:val="24"/>
          <w:szCs w:val="24"/>
        </w:rPr>
        <w:t xml:space="preserve"> to be able to function and </w:t>
      </w:r>
      <w:r w:rsidR="001809CA">
        <w:rPr>
          <w:b/>
          <w:bCs/>
          <w:color w:val="404040" w:themeColor="text1" w:themeTint="BF"/>
          <w:sz w:val="24"/>
          <w:szCs w:val="24"/>
        </w:rPr>
        <w:t xml:space="preserve">operate </w:t>
      </w:r>
      <w:r w:rsidR="007A6DD5">
        <w:rPr>
          <w:b/>
          <w:bCs/>
          <w:color w:val="404040" w:themeColor="text1" w:themeTint="BF"/>
          <w:sz w:val="24"/>
          <w:szCs w:val="24"/>
        </w:rPr>
        <w:t xml:space="preserve">in </w:t>
      </w:r>
      <w:r w:rsidR="00B45768">
        <w:rPr>
          <w:b/>
          <w:bCs/>
          <w:color w:val="404040" w:themeColor="text1" w:themeTint="BF"/>
          <w:sz w:val="24"/>
          <w:szCs w:val="24"/>
        </w:rPr>
        <w:t xml:space="preserve">a new </w:t>
      </w:r>
      <w:r w:rsidR="0070201A">
        <w:rPr>
          <w:b/>
          <w:bCs/>
          <w:color w:val="404040" w:themeColor="text1" w:themeTint="BF"/>
          <w:sz w:val="24"/>
          <w:szCs w:val="24"/>
        </w:rPr>
        <w:t>role. Self</w:t>
      </w:r>
      <w:r w:rsidR="00B45768">
        <w:rPr>
          <w:b/>
          <w:bCs/>
          <w:color w:val="404040" w:themeColor="text1" w:themeTint="BF"/>
          <w:sz w:val="24"/>
          <w:szCs w:val="24"/>
        </w:rPr>
        <w:t xml:space="preserve">-efficacy gave </w:t>
      </w:r>
      <w:r w:rsidR="0070201A">
        <w:rPr>
          <w:b/>
          <w:bCs/>
          <w:color w:val="404040" w:themeColor="text1" w:themeTint="BF"/>
          <w:sz w:val="24"/>
          <w:szCs w:val="24"/>
        </w:rPr>
        <w:t>me the confidence</w:t>
      </w:r>
      <w:r w:rsidR="00B45768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1809CA">
        <w:rPr>
          <w:b/>
          <w:bCs/>
          <w:color w:val="404040" w:themeColor="text1" w:themeTint="BF"/>
          <w:sz w:val="24"/>
          <w:szCs w:val="24"/>
        </w:rPr>
        <w:t>to</w:t>
      </w:r>
      <w:r w:rsidR="006F0F18">
        <w:rPr>
          <w:b/>
          <w:bCs/>
          <w:color w:val="404040" w:themeColor="text1" w:themeTint="BF"/>
          <w:sz w:val="24"/>
          <w:szCs w:val="24"/>
        </w:rPr>
        <w:t xml:space="preserve"> be able to manage positive circumstances working with my initiative</w:t>
      </w:r>
      <w:r w:rsidR="00C66642">
        <w:rPr>
          <w:b/>
          <w:bCs/>
          <w:color w:val="404040" w:themeColor="text1" w:themeTint="BF"/>
          <w:sz w:val="24"/>
          <w:szCs w:val="24"/>
        </w:rPr>
        <w:t>.</w:t>
      </w:r>
      <w:r w:rsidR="00B772ED">
        <w:rPr>
          <w:b/>
          <w:bCs/>
          <w:color w:val="404040" w:themeColor="text1" w:themeTint="BF"/>
          <w:sz w:val="24"/>
          <w:szCs w:val="24"/>
        </w:rPr>
        <w:t xml:space="preserve"> I have also understood that having a high efficacy increases my performance at work, by applying </w:t>
      </w:r>
      <w:r w:rsidR="00035864">
        <w:rPr>
          <w:b/>
          <w:bCs/>
          <w:color w:val="404040" w:themeColor="text1" w:themeTint="BF"/>
          <w:sz w:val="24"/>
          <w:szCs w:val="24"/>
        </w:rPr>
        <w:t>this model, my manager wil</w:t>
      </w:r>
      <w:r w:rsidR="00911800">
        <w:rPr>
          <w:b/>
          <w:bCs/>
          <w:color w:val="404040" w:themeColor="text1" w:themeTint="BF"/>
          <w:sz w:val="24"/>
          <w:szCs w:val="24"/>
        </w:rPr>
        <w:t xml:space="preserve">l </w:t>
      </w:r>
      <w:r w:rsidR="00530D7C">
        <w:rPr>
          <w:b/>
          <w:bCs/>
          <w:color w:val="404040" w:themeColor="text1" w:themeTint="BF"/>
          <w:sz w:val="24"/>
          <w:szCs w:val="24"/>
        </w:rPr>
        <w:t>be</w:t>
      </w:r>
      <w:r w:rsidR="00035864">
        <w:rPr>
          <w:b/>
          <w:bCs/>
          <w:color w:val="404040" w:themeColor="text1" w:themeTint="BF"/>
          <w:sz w:val="24"/>
          <w:szCs w:val="24"/>
        </w:rPr>
        <w:t xml:space="preserve"> confident that I can complete assigned tasks </w:t>
      </w:r>
      <w:r w:rsidR="001809CA">
        <w:rPr>
          <w:b/>
          <w:bCs/>
          <w:color w:val="404040" w:themeColor="text1" w:themeTint="BF"/>
          <w:sz w:val="24"/>
          <w:szCs w:val="24"/>
        </w:rPr>
        <w:t>without</w:t>
      </w:r>
      <w:r w:rsidR="00035864">
        <w:rPr>
          <w:b/>
          <w:bCs/>
          <w:color w:val="404040" w:themeColor="text1" w:themeTint="BF"/>
          <w:sz w:val="24"/>
          <w:szCs w:val="24"/>
        </w:rPr>
        <w:t xml:space="preserve"> supervision. </w:t>
      </w:r>
      <w:r w:rsidR="002C5612">
        <w:rPr>
          <w:b/>
          <w:bCs/>
          <w:color w:val="404040" w:themeColor="text1" w:themeTint="BF"/>
          <w:sz w:val="24"/>
          <w:szCs w:val="24"/>
        </w:rPr>
        <w:t xml:space="preserve">I must </w:t>
      </w:r>
      <w:r w:rsidR="005E60D4">
        <w:rPr>
          <w:b/>
          <w:bCs/>
          <w:color w:val="404040" w:themeColor="text1" w:themeTint="BF"/>
          <w:sz w:val="24"/>
          <w:szCs w:val="24"/>
        </w:rPr>
        <w:t xml:space="preserve">believe in </w:t>
      </w:r>
      <w:r w:rsidR="00B55D5F">
        <w:rPr>
          <w:b/>
          <w:bCs/>
          <w:color w:val="404040" w:themeColor="text1" w:themeTint="BF"/>
          <w:sz w:val="24"/>
          <w:szCs w:val="24"/>
        </w:rPr>
        <w:t>myself</w:t>
      </w:r>
      <w:r w:rsidR="005E60D4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E976F7">
        <w:rPr>
          <w:b/>
          <w:bCs/>
          <w:color w:val="404040" w:themeColor="text1" w:themeTint="BF"/>
          <w:sz w:val="24"/>
          <w:szCs w:val="24"/>
        </w:rPr>
        <w:t xml:space="preserve">so that people can trust and </w:t>
      </w:r>
      <w:r w:rsidR="008751E0">
        <w:rPr>
          <w:b/>
          <w:bCs/>
          <w:color w:val="404040" w:themeColor="text1" w:themeTint="BF"/>
          <w:sz w:val="24"/>
          <w:szCs w:val="24"/>
        </w:rPr>
        <w:t>believe in my ability.</w:t>
      </w:r>
      <w:r w:rsidR="00327F73">
        <w:rPr>
          <w:b/>
          <w:bCs/>
          <w:color w:val="404040" w:themeColor="text1" w:themeTint="BF"/>
          <w:sz w:val="24"/>
          <w:szCs w:val="24"/>
        </w:rPr>
        <w:t xml:space="preserve"> </w:t>
      </w:r>
    </w:p>
    <w:p w14:paraId="112CD819" w14:textId="373D37AF" w:rsidR="008751E0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 xml:space="preserve">I have also </w:t>
      </w:r>
      <w:r w:rsidR="0097008F">
        <w:rPr>
          <w:b/>
          <w:bCs/>
          <w:color w:val="404040" w:themeColor="text1" w:themeTint="BF"/>
          <w:sz w:val="24"/>
          <w:szCs w:val="24"/>
        </w:rPr>
        <w:t>learned</w:t>
      </w:r>
      <w:r w:rsidR="00EA689A">
        <w:rPr>
          <w:b/>
          <w:bCs/>
          <w:color w:val="404040" w:themeColor="text1" w:themeTint="BF"/>
          <w:sz w:val="24"/>
          <w:szCs w:val="24"/>
        </w:rPr>
        <w:t xml:space="preserve"> of </w:t>
      </w:r>
      <w:r w:rsidR="007668B4">
        <w:rPr>
          <w:b/>
          <w:bCs/>
          <w:color w:val="404040" w:themeColor="text1" w:themeTint="BF"/>
          <w:sz w:val="24"/>
          <w:szCs w:val="24"/>
        </w:rPr>
        <w:t xml:space="preserve">psychological </w:t>
      </w:r>
      <w:r w:rsidR="0097008F">
        <w:rPr>
          <w:b/>
          <w:bCs/>
          <w:color w:val="404040" w:themeColor="text1" w:themeTint="BF"/>
          <w:sz w:val="24"/>
          <w:szCs w:val="24"/>
        </w:rPr>
        <w:t>resilien</w:t>
      </w:r>
      <w:r w:rsidR="00B63B91">
        <w:rPr>
          <w:b/>
          <w:bCs/>
          <w:color w:val="404040" w:themeColor="text1" w:themeTint="BF"/>
          <w:sz w:val="24"/>
          <w:szCs w:val="24"/>
        </w:rPr>
        <w:t xml:space="preserve">ce </w:t>
      </w:r>
      <w:r w:rsidR="0058497D">
        <w:rPr>
          <w:b/>
          <w:bCs/>
          <w:color w:val="404040" w:themeColor="text1" w:themeTint="BF"/>
          <w:sz w:val="24"/>
          <w:szCs w:val="24"/>
        </w:rPr>
        <w:t xml:space="preserve">in this course, </w:t>
      </w:r>
      <w:r w:rsidR="00915E64">
        <w:rPr>
          <w:b/>
          <w:bCs/>
          <w:color w:val="404040" w:themeColor="text1" w:themeTint="BF"/>
          <w:sz w:val="24"/>
          <w:szCs w:val="24"/>
        </w:rPr>
        <w:t xml:space="preserve">as </w:t>
      </w:r>
      <w:r w:rsidR="007A208A">
        <w:rPr>
          <w:b/>
          <w:bCs/>
          <w:color w:val="404040" w:themeColor="text1" w:themeTint="BF"/>
          <w:sz w:val="24"/>
          <w:szCs w:val="24"/>
        </w:rPr>
        <w:t xml:space="preserve">researched, </w:t>
      </w:r>
      <w:r w:rsidR="00565467">
        <w:rPr>
          <w:b/>
          <w:bCs/>
          <w:color w:val="404040" w:themeColor="text1" w:themeTint="BF"/>
          <w:sz w:val="24"/>
          <w:szCs w:val="24"/>
        </w:rPr>
        <w:t>resilient</w:t>
      </w:r>
      <w:r w:rsidR="007A208A">
        <w:rPr>
          <w:b/>
          <w:bCs/>
          <w:color w:val="404040" w:themeColor="text1" w:themeTint="BF"/>
          <w:sz w:val="24"/>
          <w:szCs w:val="24"/>
        </w:rPr>
        <w:t xml:space="preserve"> is having </w:t>
      </w:r>
      <w:r w:rsidR="00F47753">
        <w:rPr>
          <w:b/>
          <w:bCs/>
          <w:color w:val="404040" w:themeColor="text1" w:themeTint="BF"/>
          <w:sz w:val="24"/>
          <w:szCs w:val="24"/>
        </w:rPr>
        <w:t xml:space="preserve">a </w:t>
      </w:r>
      <w:r w:rsidR="00565467">
        <w:rPr>
          <w:b/>
          <w:bCs/>
          <w:color w:val="404040" w:themeColor="text1" w:themeTint="BF"/>
          <w:sz w:val="24"/>
          <w:szCs w:val="24"/>
        </w:rPr>
        <w:t>strong</w:t>
      </w:r>
      <w:r w:rsidR="00F47753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47574C">
        <w:rPr>
          <w:b/>
          <w:bCs/>
          <w:color w:val="404040" w:themeColor="text1" w:themeTint="BF"/>
          <w:sz w:val="24"/>
          <w:szCs w:val="24"/>
        </w:rPr>
        <w:t>will</w:t>
      </w:r>
      <w:r w:rsidR="00C867A1">
        <w:rPr>
          <w:b/>
          <w:bCs/>
          <w:color w:val="404040" w:themeColor="text1" w:themeTint="BF"/>
          <w:sz w:val="24"/>
          <w:szCs w:val="24"/>
        </w:rPr>
        <w:t xml:space="preserve"> to</w:t>
      </w:r>
      <w:r w:rsidR="009D1D28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132992">
        <w:rPr>
          <w:b/>
          <w:bCs/>
          <w:color w:val="404040" w:themeColor="text1" w:themeTint="BF"/>
          <w:sz w:val="24"/>
          <w:szCs w:val="24"/>
        </w:rPr>
        <w:t>endure and staying focused in times o</w:t>
      </w:r>
      <w:r w:rsidR="0081528F">
        <w:rPr>
          <w:b/>
          <w:bCs/>
          <w:color w:val="404040" w:themeColor="text1" w:themeTint="BF"/>
          <w:sz w:val="24"/>
          <w:szCs w:val="24"/>
        </w:rPr>
        <w:t>f challenges.</w:t>
      </w:r>
      <w:r w:rsidR="0036359B">
        <w:rPr>
          <w:b/>
          <w:bCs/>
          <w:color w:val="404040" w:themeColor="text1" w:themeTint="BF"/>
          <w:sz w:val="24"/>
          <w:szCs w:val="24"/>
        </w:rPr>
        <w:t xml:space="preserve"> As a care </w:t>
      </w:r>
      <w:r w:rsidR="00440F54">
        <w:rPr>
          <w:b/>
          <w:bCs/>
          <w:color w:val="404040" w:themeColor="text1" w:themeTint="BF"/>
          <w:sz w:val="24"/>
          <w:szCs w:val="24"/>
        </w:rPr>
        <w:t xml:space="preserve">worker, it is important to </w:t>
      </w:r>
      <w:r w:rsidR="00CF5ADC">
        <w:rPr>
          <w:b/>
          <w:bCs/>
          <w:color w:val="404040" w:themeColor="text1" w:themeTint="BF"/>
          <w:sz w:val="24"/>
          <w:szCs w:val="24"/>
        </w:rPr>
        <w:t xml:space="preserve">learn to handle situations </w:t>
      </w:r>
      <w:r w:rsidR="00FF6C17">
        <w:rPr>
          <w:b/>
          <w:bCs/>
          <w:color w:val="404040" w:themeColor="text1" w:themeTint="BF"/>
          <w:sz w:val="24"/>
          <w:szCs w:val="24"/>
        </w:rPr>
        <w:t>pos</w:t>
      </w:r>
      <w:r w:rsidR="00FC50B8">
        <w:rPr>
          <w:b/>
          <w:bCs/>
          <w:color w:val="404040" w:themeColor="text1" w:themeTint="BF"/>
          <w:sz w:val="24"/>
          <w:szCs w:val="24"/>
        </w:rPr>
        <w:t xml:space="preserve">itively and calmly regardless of how </w:t>
      </w:r>
      <w:r w:rsidR="00D82E9C">
        <w:rPr>
          <w:b/>
          <w:bCs/>
          <w:color w:val="404040" w:themeColor="text1" w:themeTint="BF"/>
          <w:sz w:val="24"/>
          <w:szCs w:val="24"/>
        </w:rPr>
        <w:t>challenging the problem might be</w:t>
      </w:r>
      <w:r w:rsidR="00C63992">
        <w:rPr>
          <w:b/>
          <w:bCs/>
          <w:color w:val="404040" w:themeColor="text1" w:themeTint="BF"/>
          <w:sz w:val="24"/>
          <w:szCs w:val="24"/>
        </w:rPr>
        <w:t xml:space="preserve">. If I stay </w:t>
      </w:r>
      <w:r w:rsidR="0047574C">
        <w:rPr>
          <w:b/>
          <w:bCs/>
          <w:color w:val="404040" w:themeColor="text1" w:themeTint="BF"/>
          <w:sz w:val="24"/>
          <w:szCs w:val="24"/>
        </w:rPr>
        <w:t>strong</w:t>
      </w:r>
      <w:r w:rsidR="00C63992">
        <w:rPr>
          <w:b/>
          <w:bCs/>
          <w:color w:val="404040" w:themeColor="text1" w:themeTint="BF"/>
          <w:sz w:val="24"/>
          <w:szCs w:val="24"/>
        </w:rPr>
        <w:t xml:space="preserve"> in crisis wi</w:t>
      </w:r>
      <w:r w:rsidR="00031749">
        <w:rPr>
          <w:b/>
          <w:bCs/>
          <w:color w:val="404040" w:themeColor="text1" w:themeTint="BF"/>
          <w:sz w:val="24"/>
          <w:szCs w:val="24"/>
        </w:rPr>
        <w:t>thout showing signs of weakness</w:t>
      </w:r>
      <w:r w:rsidR="00BA51E2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9F5EF5">
        <w:rPr>
          <w:b/>
          <w:bCs/>
          <w:color w:val="404040" w:themeColor="text1" w:themeTint="BF"/>
          <w:sz w:val="24"/>
          <w:szCs w:val="24"/>
        </w:rPr>
        <w:t xml:space="preserve">, this can create a </w:t>
      </w:r>
      <w:r w:rsidR="00565467">
        <w:rPr>
          <w:b/>
          <w:bCs/>
          <w:color w:val="404040" w:themeColor="text1" w:themeTint="BF"/>
          <w:sz w:val="24"/>
          <w:szCs w:val="24"/>
        </w:rPr>
        <w:t>sense</w:t>
      </w:r>
      <w:r w:rsidR="009F5EF5">
        <w:rPr>
          <w:b/>
          <w:bCs/>
          <w:color w:val="404040" w:themeColor="text1" w:themeTint="BF"/>
          <w:sz w:val="24"/>
          <w:szCs w:val="24"/>
        </w:rPr>
        <w:t xml:space="preserve"> of confidence in the peo</w:t>
      </w:r>
      <w:r w:rsidR="003F49ED">
        <w:rPr>
          <w:b/>
          <w:bCs/>
          <w:color w:val="404040" w:themeColor="text1" w:themeTint="BF"/>
          <w:sz w:val="24"/>
          <w:szCs w:val="24"/>
        </w:rPr>
        <w:t>ple I work with</w:t>
      </w:r>
      <w:r w:rsidR="000D3702">
        <w:rPr>
          <w:b/>
          <w:bCs/>
          <w:color w:val="404040" w:themeColor="text1" w:themeTint="BF"/>
          <w:sz w:val="24"/>
          <w:szCs w:val="24"/>
        </w:rPr>
        <w:t>, and i</w:t>
      </w:r>
      <w:r w:rsidR="00274293">
        <w:rPr>
          <w:b/>
          <w:bCs/>
          <w:color w:val="404040" w:themeColor="text1" w:themeTint="BF"/>
          <w:sz w:val="24"/>
          <w:szCs w:val="24"/>
        </w:rPr>
        <w:t>t will enhance my client's self-esteem</w:t>
      </w:r>
      <w:r w:rsidR="00BA2A4E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F322BE">
        <w:rPr>
          <w:b/>
          <w:bCs/>
          <w:color w:val="404040" w:themeColor="text1" w:themeTint="BF"/>
          <w:sz w:val="24"/>
          <w:szCs w:val="24"/>
        </w:rPr>
        <w:t>and give the amount of confiden</w:t>
      </w:r>
      <w:r w:rsidR="00264FA1">
        <w:rPr>
          <w:b/>
          <w:bCs/>
          <w:color w:val="404040" w:themeColor="text1" w:themeTint="BF"/>
          <w:sz w:val="24"/>
          <w:szCs w:val="24"/>
        </w:rPr>
        <w:t>ce to</w:t>
      </w:r>
      <w:r w:rsidR="008E2DC0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A77044">
        <w:rPr>
          <w:b/>
          <w:bCs/>
          <w:color w:val="404040" w:themeColor="text1" w:themeTint="BF"/>
          <w:sz w:val="24"/>
          <w:szCs w:val="24"/>
        </w:rPr>
        <w:t>them to</w:t>
      </w:r>
      <w:r w:rsidR="00264FA1">
        <w:rPr>
          <w:b/>
          <w:bCs/>
          <w:color w:val="404040" w:themeColor="text1" w:themeTint="BF"/>
          <w:sz w:val="24"/>
          <w:szCs w:val="24"/>
        </w:rPr>
        <w:t xml:space="preserve"> make </w:t>
      </w:r>
      <w:r w:rsidR="001D140F">
        <w:rPr>
          <w:b/>
          <w:bCs/>
          <w:color w:val="404040" w:themeColor="text1" w:themeTint="BF"/>
          <w:sz w:val="24"/>
          <w:szCs w:val="24"/>
        </w:rPr>
        <w:t>progress in their own lives</w:t>
      </w:r>
      <w:r w:rsidR="00FF297D">
        <w:rPr>
          <w:b/>
          <w:bCs/>
          <w:color w:val="404040" w:themeColor="text1" w:themeTint="BF"/>
          <w:sz w:val="24"/>
          <w:szCs w:val="24"/>
        </w:rPr>
        <w:t xml:space="preserve">. If I show </w:t>
      </w:r>
      <w:r w:rsidR="00CC4A18">
        <w:rPr>
          <w:b/>
          <w:bCs/>
          <w:color w:val="404040" w:themeColor="text1" w:themeTint="BF"/>
          <w:sz w:val="24"/>
          <w:szCs w:val="24"/>
        </w:rPr>
        <w:t xml:space="preserve">weakness in crisis, this can </w:t>
      </w:r>
      <w:r w:rsidR="00FA3C99">
        <w:rPr>
          <w:b/>
          <w:bCs/>
          <w:color w:val="404040" w:themeColor="text1" w:themeTint="BF"/>
          <w:sz w:val="24"/>
          <w:szCs w:val="24"/>
        </w:rPr>
        <w:t xml:space="preserve">affect their confidence </w:t>
      </w:r>
      <w:r w:rsidR="00FA3C99">
        <w:rPr>
          <w:b/>
          <w:bCs/>
          <w:color w:val="404040" w:themeColor="text1" w:themeTint="BF"/>
          <w:sz w:val="24"/>
          <w:szCs w:val="24"/>
        </w:rPr>
        <w:lastRenderedPageBreak/>
        <w:t>and morale. The</w:t>
      </w:r>
      <w:r w:rsidR="009C4946">
        <w:rPr>
          <w:b/>
          <w:bCs/>
          <w:color w:val="404040" w:themeColor="text1" w:themeTint="BF"/>
          <w:sz w:val="24"/>
          <w:szCs w:val="24"/>
        </w:rPr>
        <w:t>y</w:t>
      </w:r>
      <w:r w:rsidR="00FA3C99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4535CF">
        <w:rPr>
          <w:b/>
          <w:bCs/>
          <w:color w:val="404040" w:themeColor="text1" w:themeTint="BF"/>
          <w:sz w:val="24"/>
          <w:szCs w:val="24"/>
        </w:rPr>
        <w:t xml:space="preserve">start to imply that I </w:t>
      </w:r>
      <w:r w:rsidR="006B4B53">
        <w:rPr>
          <w:b/>
          <w:bCs/>
          <w:color w:val="404040" w:themeColor="text1" w:themeTint="BF"/>
          <w:sz w:val="24"/>
          <w:szCs w:val="24"/>
        </w:rPr>
        <w:t>cannot</w:t>
      </w:r>
      <w:r w:rsidR="004535CF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424097">
        <w:rPr>
          <w:b/>
          <w:bCs/>
          <w:color w:val="404040" w:themeColor="text1" w:themeTint="BF"/>
          <w:sz w:val="24"/>
          <w:szCs w:val="24"/>
        </w:rPr>
        <w:t>provide them with quality of care</w:t>
      </w:r>
      <w:r w:rsidR="00F40F91">
        <w:rPr>
          <w:b/>
          <w:bCs/>
          <w:color w:val="404040" w:themeColor="text1" w:themeTint="BF"/>
          <w:sz w:val="24"/>
          <w:szCs w:val="24"/>
        </w:rPr>
        <w:t xml:space="preserve"> is why </w:t>
      </w:r>
      <w:r w:rsidR="002A2CD7">
        <w:rPr>
          <w:b/>
          <w:bCs/>
          <w:color w:val="404040" w:themeColor="text1" w:themeTint="BF"/>
          <w:sz w:val="24"/>
          <w:szCs w:val="24"/>
        </w:rPr>
        <w:t xml:space="preserve">psychological resilience is essential in the health and social care </w:t>
      </w:r>
      <w:r w:rsidR="00A162AD">
        <w:rPr>
          <w:b/>
          <w:bCs/>
          <w:color w:val="404040" w:themeColor="text1" w:themeTint="BF"/>
          <w:sz w:val="24"/>
          <w:szCs w:val="24"/>
        </w:rPr>
        <w:t>sector</w:t>
      </w:r>
      <w:r w:rsidR="0047574C">
        <w:rPr>
          <w:b/>
          <w:bCs/>
          <w:color w:val="404040" w:themeColor="text1" w:themeTint="BF"/>
          <w:sz w:val="24"/>
          <w:szCs w:val="24"/>
        </w:rPr>
        <w:t>.</w:t>
      </w:r>
    </w:p>
    <w:p w14:paraId="006AE697" w14:textId="77777777" w:rsidR="00565467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>P</w:t>
      </w:r>
      <w:r w:rsidR="006B2E0A">
        <w:rPr>
          <w:b/>
          <w:bCs/>
          <w:color w:val="404040" w:themeColor="text1" w:themeTint="BF"/>
          <w:sz w:val="24"/>
          <w:szCs w:val="24"/>
        </w:rPr>
        <w:t xml:space="preserve">sychological </w:t>
      </w:r>
      <w:r w:rsidR="00270EEF">
        <w:rPr>
          <w:b/>
          <w:bCs/>
          <w:color w:val="404040" w:themeColor="text1" w:themeTint="BF"/>
          <w:sz w:val="24"/>
          <w:szCs w:val="24"/>
        </w:rPr>
        <w:t>Mindfulness</w:t>
      </w:r>
      <w:r w:rsidR="00FE5E48">
        <w:rPr>
          <w:b/>
          <w:bCs/>
          <w:color w:val="404040" w:themeColor="text1" w:themeTint="BF"/>
          <w:sz w:val="24"/>
          <w:szCs w:val="24"/>
        </w:rPr>
        <w:t xml:space="preserve"> was </w:t>
      </w:r>
      <w:r w:rsidR="000F69F8">
        <w:rPr>
          <w:b/>
          <w:bCs/>
          <w:color w:val="404040" w:themeColor="text1" w:themeTint="BF"/>
          <w:sz w:val="24"/>
          <w:szCs w:val="24"/>
        </w:rPr>
        <w:t>also emphasized in this module</w:t>
      </w:r>
      <w:r w:rsidR="00975046">
        <w:rPr>
          <w:b/>
          <w:bCs/>
          <w:color w:val="404040" w:themeColor="text1" w:themeTint="BF"/>
          <w:sz w:val="24"/>
          <w:szCs w:val="24"/>
        </w:rPr>
        <w:t xml:space="preserve">. </w:t>
      </w:r>
      <w:r w:rsidR="002C01D7">
        <w:rPr>
          <w:b/>
          <w:bCs/>
          <w:color w:val="404040" w:themeColor="text1" w:themeTint="BF"/>
          <w:sz w:val="24"/>
          <w:szCs w:val="24"/>
        </w:rPr>
        <w:t xml:space="preserve">Applying Mindfulness </w:t>
      </w:r>
      <w:r w:rsidR="00B57D6F">
        <w:rPr>
          <w:b/>
          <w:bCs/>
          <w:color w:val="404040" w:themeColor="text1" w:themeTint="BF"/>
          <w:sz w:val="24"/>
          <w:szCs w:val="24"/>
        </w:rPr>
        <w:t xml:space="preserve">in </w:t>
      </w:r>
      <w:r w:rsidR="00DC6E5D">
        <w:rPr>
          <w:b/>
          <w:bCs/>
          <w:color w:val="404040" w:themeColor="text1" w:themeTint="BF"/>
          <w:sz w:val="24"/>
          <w:szCs w:val="24"/>
        </w:rPr>
        <w:t xml:space="preserve">health and social care is to </w:t>
      </w:r>
      <w:r w:rsidR="00C079F2">
        <w:rPr>
          <w:b/>
          <w:bCs/>
          <w:color w:val="404040" w:themeColor="text1" w:themeTint="BF"/>
          <w:sz w:val="24"/>
          <w:szCs w:val="24"/>
        </w:rPr>
        <w:t>achieve wellness as a care</w:t>
      </w:r>
      <w:r w:rsidR="00323BF5">
        <w:rPr>
          <w:b/>
          <w:bCs/>
          <w:color w:val="404040" w:themeColor="text1" w:themeTint="BF"/>
          <w:sz w:val="24"/>
          <w:szCs w:val="24"/>
        </w:rPr>
        <w:t>r</w:t>
      </w:r>
      <w:r w:rsidR="0006752E">
        <w:rPr>
          <w:b/>
          <w:bCs/>
          <w:color w:val="404040" w:themeColor="text1" w:themeTint="BF"/>
          <w:sz w:val="24"/>
          <w:szCs w:val="24"/>
        </w:rPr>
        <w:t xml:space="preserve"> to avert </w:t>
      </w:r>
      <w:r w:rsidR="00270EEF">
        <w:rPr>
          <w:b/>
          <w:bCs/>
          <w:color w:val="404040" w:themeColor="text1" w:themeTint="BF"/>
          <w:sz w:val="24"/>
          <w:szCs w:val="24"/>
        </w:rPr>
        <w:t>stress</w:t>
      </w:r>
      <w:r w:rsidR="00430855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AE59EB">
        <w:rPr>
          <w:b/>
          <w:bCs/>
          <w:color w:val="404040" w:themeColor="text1" w:themeTint="BF"/>
          <w:sz w:val="24"/>
          <w:szCs w:val="24"/>
        </w:rPr>
        <w:t xml:space="preserve">in the </w:t>
      </w:r>
      <w:r w:rsidR="00270EEF">
        <w:rPr>
          <w:b/>
          <w:bCs/>
          <w:color w:val="404040" w:themeColor="text1" w:themeTint="BF"/>
          <w:sz w:val="24"/>
          <w:szCs w:val="24"/>
        </w:rPr>
        <w:t>workplace. I</w:t>
      </w:r>
      <w:r w:rsidR="00AE59EB">
        <w:rPr>
          <w:b/>
          <w:bCs/>
          <w:color w:val="404040" w:themeColor="text1" w:themeTint="BF"/>
          <w:sz w:val="24"/>
          <w:szCs w:val="24"/>
        </w:rPr>
        <w:t xml:space="preserve"> can apply Mindfulne</w:t>
      </w:r>
      <w:r w:rsidR="00DB406C">
        <w:rPr>
          <w:b/>
          <w:bCs/>
          <w:color w:val="404040" w:themeColor="text1" w:themeTint="BF"/>
          <w:sz w:val="24"/>
          <w:szCs w:val="24"/>
        </w:rPr>
        <w:t>ss before going to work</w:t>
      </w:r>
      <w:r w:rsidR="00D92F8C">
        <w:rPr>
          <w:b/>
          <w:bCs/>
          <w:color w:val="404040" w:themeColor="text1" w:themeTint="BF"/>
          <w:sz w:val="24"/>
          <w:szCs w:val="24"/>
        </w:rPr>
        <w:t xml:space="preserve">, for example listening to classical music, </w:t>
      </w:r>
      <w:r w:rsidR="006665F3">
        <w:rPr>
          <w:b/>
          <w:bCs/>
          <w:color w:val="404040" w:themeColor="text1" w:themeTint="BF"/>
          <w:sz w:val="24"/>
          <w:szCs w:val="24"/>
        </w:rPr>
        <w:t>and this help</w:t>
      </w:r>
      <w:r w:rsidR="00CF2BC7">
        <w:rPr>
          <w:b/>
          <w:bCs/>
          <w:color w:val="404040" w:themeColor="text1" w:themeTint="BF"/>
          <w:sz w:val="24"/>
          <w:szCs w:val="24"/>
        </w:rPr>
        <w:t xml:space="preserve">s me to </w:t>
      </w:r>
      <w:r w:rsidR="00270EEF">
        <w:rPr>
          <w:b/>
          <w:bCs/>
          <w:color w:val="404040" w:themeColor="text1" w:themeTint="BF"/>
          <w:sz w:val="24"/>
          <w:szCs w:val="24"/>
        </w:rPr>
        <w:t>maintain</w:t>
      </w:r>
      <w:r w:rsidR="00CF2BC7">
        <w:rPr>
          <w:b/>
          <w:bCs/>
          <w:color w:val="404040" w:themeColor="text1" w:themeTint="BF"/>
          <w:sz w:val="24"/>
          <w:szCs w:val="24"/>
        </w:rPr>
        <w:t xml:space="preserve"> the moment that I am in </w:t>
      </w:r>
      <w:r w:rsidR="00125527">
        <w:rPr>
          <w:b/>
          <w:bCs/>
          <w:color w:val="404040" w:themeColor="text1" w:themeTint="BF"/>
          <w:sz w:val="24"/>
          <w:szCs w:val="24"/>
        </w:rPr>
        <w:t xml:space="preserve">at the particular </w:t>
      </w:r>
      <w:r w:rsidR="003D4066">
        <w:rPr>
          <w:b/>
          <w:bCs/>
          <w:color w:val="404040" w:themeColor="text1" w:themeTint="BF"/>
          <w:sz w:val="24"/>
          <w:szCs w:val="24"/>
        </w:rPr>
        <w:t xml:space="preserve">time, meditation </w:t>
      </w:r>
      <w:r w:rsidR="003468F8">
        <w:rPr>
          <w:b/>
          <w:bCs/>
          <w:color w:val="404040" w:themeColor="text1" w:themeTint="BF"/>
          <w:sz w:val="24"/>
          <w:szCs w:val="24"/>
        </w:rPr>
        <w:t xml:space="preserve">helps to stimulate positive </w:t>
      </w:r>
      <w:r w:rsidR="007819E5">
        <w:rPr>
          <w:b/>
          <w:bCs/>
          <w:color w:val="404040" w:themeColor="text1" w:themeTint="BF"/>
          <w:sz w:val="24"/>
          <w:szCs w:val="24"/>
        </w:rPr>
        <w:t xml:space="preserve">vibes , </w:t>
      </w:r>
      <w:r w:rsidR="00B257D2">
        <w:rPr>
          <w:b/>
          <w:bCs/>
          <w:color w:val="404040" w:themeColor="text1" w:themeTint="BF"/>
          <w:sz w:val="24"/>
          <w:szCs w:val="24"/>
        </w:rPr>
        <w:t>M</w:t>
      </w:r>
      <w:r w:rsidR="00414758">
        <w:rPr>
          <w:b/>
          <w:bCs/>
          <w:color w:val="404040" w:themeColor="text1" w:themeTint="BF"/>
          <w:sz w:val="24"/>
          <w:szCs w:val="24"/>
        </w:rPr>
        <w:t xml:space="preserve">indfulness enables me to </w:t>
      </w:r>
      <w:r w:rsidR="001F5E05">
        <w:rPr>
          <w:b/>
          <w:bCs/>
          <w:color w:val="404040" w:themeColor="text1" w:themeTint="BF"/>
          <w:sz w:val="24"/>
          <w:szCs w:val="24"/>
        </w:rPr>
        <w:t xml:space="preserve">be observant of my environment and also </w:t>
      </w:r>
      <w:r w:rsidR="00043422">
        <w:rPr>
          <w:b/>
          <w:bCs/>
          <w:color w:val="404040" w:themeColor="text1" w:themeTint="BF"/>
          <w:sz w:val="24"/>
          <w:szCs w:val="24"/>
        </w:rPr>
        <w:t xml:space="preserve">to be mindful of how fortunate I am to be able to achieve </w:t>
      </w:r>
      <w:r w:rsidR="007F5D8B">
        <w:rPr>
          <w:b/>
          <w:bCs/>
          <w:color w:val="404040" w:themeColor="text1" w:themeTint="BF"/>
          <w:sz w:val="24"/>
          <w:szCs w:val="24"/>
        </w:rPr>
        <w:t>so much in life</w:t>
      </w:r>
      <w:r w:rsidR="00902216">
        <w:rPr>
          <w:b/>
          <w:bCs/>
          <w:color w:val="404040" w:themeColor="text1" w:themeTint="BF"/>
          <w:sz w:val="24"/>
          <w:szCs w:val="24"/>
        </w:rPr>
        <w:t xml:space="preserve">, </w:t>
      </w:r>
      <w:r w:rsidR="00FB2D6C">
        <w:rPr>
          <w:b/>
          <w:bCs/>
          <w:color w:val="404040" w:themeColor="text1" w:themeTint="BF"/>
          <w:sz w:val="24"/>
          <w:szCs w:val="24"/>
        </w:rPr>
        <w:t xml:space="preserve">this is how I will be applying </w:t>
      </w:r>
      <w:r w:rsidR="00EE4EA6">
        <w:rPr>
          <w:b/>
          <w:bCs/>
          <w:color w:val="404040" w:themeColor="text1" w:themeTint="BF"/>
          <w:sz w:val="24"/>
          <w:szCs w:val="24"/>
        </w:rPr>
        <w:t>mindfulness technique in health and social c</w:t>
      </w:r>
      <w:r w:rsidR="00270EEF">
        <w:rPr>
          <w:b/>
          <w:bCs/>
          <w:color w:val="404040" w:themeColor="text1" w:themeTint="BF"/>
          <w:sz w:val="24"/>
          <w:szCs w:val="24"/>
        </w:rPr>
        <w:t>are.</w:t>
      </w:r>
    </w:p>
    <w:p w14:paraId="201CE87A" w14:textId="20136BCE" w:rsidR="0055721F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 xml:space="preserve">Mindfulness is </w:t>
      </w:r>
      <w:r w:rsidR="00EC1DB6">
        <w:rPr>
          <w:b/>
          <w:bCs/>
          <w:color w:val="404040" w:themeColor="text1" w:themeTint="BF"/>
          <w:sz w:val="24"/>
          <w:szCs w:val="24"/>
        </w:rPr>
        <w:t xml:space="preserve">an essential skill to acquire as it </w:t>
      </w:r>
      <w:r w:rsidR="00FA5AAF">
        <w:rPr>
          <w:b/>
          <w:bCs/>
          <w:color w:val="404040" w:themeColor="text1" w:themeTint="BF"/>
          <w:sz w:val="24"/>
          <w:szCs w:val="24"/>
        </w:rPr>
        <w:t xml:space="preserve">can </w:t>
      </w:r>
      <w:r w:rsidR="007E7888">
        <w:rPr>
          <w:b/>
          <w:bCs/>
          <w:color w:val="404040" w:themeColor="text1" w:themeTint="BF"/>
          <w:sz w:val="24"/>
          <w:szCs w:val="24"/>
        </w:rPr>
        <w:t>allow me</w:t>
      </w:r>
      <w:r w:rsidR="00DE015E">
        <w:rPr>
          <w:b/>
          <w:bCs/>
          <w:color w:val="404040" w:themeColor="text1" w:themeTint="BF"/>
          <w:sz w:val="24"/>
          <w:szCs w:val="24"/>
        </w:rPr>
        <w:t xml:space="preserve"> to conquer </w:t>
      </w:r>
      <w:r w:rsidR="00DE4BBC">
        <w:rPr>
          <w:b/>
          <w:bCs/>
          <w:color w:val="404040" w:themeColor="text1" w:themeTint="BF"/>
          <w:sz w:val="24"/>
          <w:szCs w:val="24"/>
        </w:rPr>
        <w:t xml:space="preserve">the </w:t>
      </w:r>
      <w:r w:rsidR="002232A1">
        <w:rPr>
          <w:b/>
          <w:bCs/>
          <w:color w:val="404040" w:themeColor="text1" w:themeTint="BF"/>
          <w:sz w:val="24"/>
          <w:szCs w:val="24"/>
        </w:rPr>
        <w:t>stress of</w:t>
      </w:r>
      <w:r w:rsidR="00DE4BBC">
        <w:rPr>
          <w:b/>
          <w:bCs/>
          <w:color w:val="404040" w:themeColor="text1" w:themeTint="BF"/>
          <w:sz w:val="24"/>
          <w:szCs w:val="24"/>
        </w:rPr>
        <w:t xml:space="preserve"> da</w:t>
      </w:r>
      <w:r w:rsidR="006274B4">
        <w:rPr>
          <w:b/>
          <w:bCs/>
          <w:color w:val="404040" w:themeColor="text1" w:themeTint="BF"/>
          <w:sz w:val="24"/>
          <w:szCs w:val="24"/>
        </w:rPr>
        <w:t xml:space="preserve">ily life improve both my </w:t>
      </w:r>
      <w:r w:rsidR="000776D5">
        <w:rPr>
          <w:b/>
          <w:bCs/>
          <w:color w:val="404040" w:themeColor="text1" w:themeTint="BF"/>
          <w:sz w:val="24"/>
          <w:szCs w:val="24"/>
        </w:rPr>
        <w:t xml:space="preserve">experience and the people </w:t>
      </w:r>
      <w:r w:rsidR="007E7888">
        <w:rPr>
          <w:b/>
          <w:bCs/>
          <w:color w:val="404040" w:themeColor="text1" w:themeTint="BF"/>
          <w:sz w:val="24"/>
          <w:szCs w:val="24"/>
        </w:rPr>
        <w:t>I work with</w:t>
      </w:r>
      <w:r w:rsidR="008B6ABA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7A0C54">
        <w:rPr>
          <w:b/>
          <w:bCs/>
          <w:color w:val="404040" w:themeColor="text1" w:themeTint="BF"/>
          <w:sz w:val="24"/>
          <w:szCs w:val="24"/>
        </w:rPr>
        <w:t xml:space="preserve">I don’t have to be worried or anxious </w:t>
      </w:r>
      <w:r w:rsidR="00871237">
        <w:rPr>
          <w:b/>
          <w:bCs/>
          <w:color w:val="404040" w:themeColor="text1" w:themeTint="BF"/>
          <w:sz w:val="24"/>
          <w:szCs w:val="24"/>
        </w:rPr>
        <w:t xml:space="preserve">about the future, </w:t>
      </w:r>
      <w:r w:rsidR="00462D5B">
        <w:rPr>
          <w:b/>
          <w:bCs/>
          <w:color w:val="404040" w:themeColor="text1" w:themeTint="BF"/>
          <w:sz w:val="24"/>
          <w:szCs w:val="24"/>
        </w:rPr>
        <w:t>the</w:t>
      </w:r>
      <w:r w:rsidR="00871237">
        <w:rPr>
          <w:b/>
          <w:bCs/>
          <w:color w:val="404040" w:themeColor="text1" w:themeTint="BF"/>
          <w:sz w:val="24"/>
          <w:szCs w:val="24"/>
        </w:rPr>
        <w:t xml:space="preserve"> present</w:t>
      </w:r>
      <w:r w:rsidR="00B83A9B">
        <w:rPr>
          <w:b/>
          <w:bCs/>
          <w:color w:val="404040" w:themeColor="text1" w:themeTint="BF"/>
          <w:sz w:val="24"/>
          <w:szCs w:val="24"/>
        </w:rPr>
        <w:t xml:space="preserve"> is what mindfulness is about</w:t>
      </w:r>
      <w:r w:rsidR="004B2590">
        <w:rPr>
          <w:b/>
          <w:bCs/>
          <w:color w:val="404040" w:themeColor="text1" w:themeTint="BF"/>
          <w:sz w:val="24"/>
          <w:szCs w:val="24"/>
        </w:rPr>
        <w:t xml:space="preserve"> in other to live a quality life </w:t>
      </w:r>
      <w:r w:rsidR="00462D5B">
        <w:rPr>
          <w:b/>
          <w:bCs/>
          <w:color w:val="404040" w:themeColor="text1" w:themeTint="BF"/>
          <w:sz w:val="24"/>
          <w:szCs w:val="24"/>
        </w:rPr>
        <w:t>style.</w:t>
      </w:r>
    </w:p>
    <w:p w14:paraId="100F5DF3" w14:textId="77777777" w:rsidR="007E7888" w:rsidRDefault="007E7888">
      <w:pPr>
        <w:rPr>
          <w:b/>
          <w:bCs/>
          <w:color w:val="404040" w:themeColor="text1" w:themeTint="BF"/>
          <w:sz w:val="24"/>
          <w:szCs w:val="24"/>
        </w:rPr>
      </w:pPr>
    </w:p>
    <w:p w14:paraId="3893F926" w14:textId="77777777" w:rsidR="00FC1F3E" w:rsidRDefault="00FC1F3E">
      <w:pPr>
        <w:rPr>
          <w:b/>
          <w:bCs/>
          <w:color w:val="404040" w:themeColor="text1" w:themeTint="BF"/>
          <w:sz w:val="24"/>
          <w:szCs w:val="24"/>
        </w:rPr>
      </w:pPr>
    </w:p>
    <w:p w14:paraId="1FC9FC0A" w14:textId="77777777" w:rsidR="005A505E" w:rsidRDefault="005A505E">
      <w:pPr>
        <w:rPr>
          <w:b/>
          <w:bCs/>
          <w:color w:val="404040" w:themeColor="text1" w:themeTint="BF"/>
          <w:sz w:val="24"/>
          <w:szCs w:val="24"/>
        </w:rPr>
      </w:pPr>
    </w:p>
    <w:p w14:paraId="22D6C388" w14:textId="77777777" w:rsidR="005A505E" w:rsidRDefault="005A505E">
      <w:pPr>
        <w:rPr>
          <w:b/>
          <w:bCs/>
          <w:color w:val="404040" w:themeColor="text1" w:themeTint="BF"/>
          <w:sz w:val="24"/>
          <w:szCs w:val="24"/>
        </w:rPr>
      </w:pPr>
    </w:p>
    <w:p w14:paraId="2417FF37" w14:textId="77777777" w:rsidR="005A505E" w:rsidRDefault="005A505E">
      <w:pPr>
        <w:rPr>
          <w:b/>
          <w:bCs/>
          <w:color w:val="404040" w:themeColor="text1" w:themeTint="BF"/>
          <w:sz w:val="24"/>
          <w:szCs w:val="24"/>
        </w:rPr>
      </w:pPr>
    </w:p>
    <w:p w14:paraId="47A6AD68" w14:textId="77777777" w:rsidR="005A505E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>Conclusion</w:t>
      </w:r>
    </w:p>
    <w:p w14:paraId="6057531C" w14:textId="77777777" w:rsidR="008B137A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 xml:space="preserve">In this reflective </w:t>
      </w:r>
      <w:r w:rsidR="000128A0">
        <w:rPr>
          <w:b/>
          <w:bCs/>
          <w:color w:val="404040" w:themeColor="text1" w:themeTint="BF"/>
          <w:sz w:val="24"/>
          <w:szCs w:val="24"/>
        </w:rPr>
        <w:t xml:space="preserve">assay, I have </w:t>
      </w:r>
      <w:r w:rsidR="00BB3C7C">
        <w:rPr>
          <w:b/>
          <w:bCs/>
          <w:color w:val="404040" w:themeColor="text1" w:themeTint="BF"/>
          <w:sz w:val="24"/>
          <w:szCs w:val="24"/>
        </w:rPr>
        <w:t>discussed</w:t>
      </w:r>
      <w:r w:rsidR="00F2088C">
        <w:rPr>
          <w:b/>
          <w:bCs/>
          <w:color w:val="404040" w:themeColor="text1" w:themeTint="BF"/>
          <w:sz w:val="24"/>
          <w:szCs w:val="24"/>
        </w:rPr>
        <w:t xml:space="preserve"> the researche</w:t>
      </w:r>
      <w:r w:rsidR="005F3249">
        <w:rPr>
          <w:b/>
          <w:bCs/>
          <w:color w:val="404040" w:themeColor="text1" w:themeTint="BF"/>
          <w:sz w:val="24"/>
          <w:szCs w:val="24"/>
        </w:rPr>
        <w:t xml:space="preserve">s , I have </w:t>
      </w:r>
      <w:r w:rsidR="005706C0">
        <w:rPr>
          <w:b/>
          <w:bCs/>
          <w:color w:val="404040" w:themeColor="text1" w:themeTint="BF"/>
          <w:sz w:val="24"/>
          <w:szCs w:val="24"/>
        </w:rPr>
        <w:t>recorded my understanding of the theori</w:t>
      </w:r>
      <w:r w:rsidR="001363F0">
        <w:rPr>
          <w:b/>
          <w:bCs/>
          <w:color w:val="404040" w:themeColor="text1" w:themeTint="BF"/>
          <w:sz w:val="24"/>
          <w:szCs w:val="24"/>
        </w:rPr>
        <w:t xml:space="preserve">es that I have learned </w:t>
      </w:r>
      <w:r w:rsidR="00C27C52">
        <w:rPr>
          <w:b/>
          <w:bCs/>
          <w:color w:val="404040" w:themeColor="text1" w:themeTint="BF"/>
          <w:sz w:val="24"/>
          <w:szCs w:val="24"/>
        </w:rPr>
        <w:t xml:space="preserve">from </w:t>
      </w:r>
      <w:r w:rsidR="00E518AA">
        <w:rPr>
          <w:b/>
          <w:bCs/>
          <w:color w:val="404040" w:themeColor="text1" w:themeTint="BF"/>
          <w:sz w:val="24"/>
          <w:szCs w:val="24"/>
        </w:rPr>
        <w:t>this</w:t>
      </w:r>
      <w:r w:rsidR="00C27C52">
        <w:rPr>
          <w:b/>
          <w:bCs/>
          <w:color w:val="404040" w:themeColor="text1" w:themeTint="BF"/>
          <w:sz w:val="24"/>
          <w:szCs w:val="24"/>
        </w:rPr>
        <w:t xml:space="preserve"> module ,</w:t>
      </w:r>
      <w:r w:rsidR="00972E0E">
        <w:rPr>
          <w:b/>
          <w:bCs/>
          <w:color w:val="404040" w:themeColor="text1" w:themeTint="BF"/>
          <w:sz w:val="24"/>
          <w:szCs w:val="24"/>
        </w:rPr>
        <w:t xml:space="preserve">and </w:t>
      </w:r>
      <w:r w:rsidR="00C27C52">
        <w:rPr>
          <w:b/>
          <w:bCs/>
          <w:color w:val="404040" w:themeColor="text1" w:themeTint="BF"/>
          <w:sz w:val="24"/>
          <w:szCs w:val="24"/>
        </w:rPr>
        <w:t xml:space="preserve"> its relevance </w:t>
      </w:r>
      <w:r w:rsidR="00043734">
        <w:rPr>
          <w:b/>
          <w:bCs/>
          <w:color w:val="404040" w:themeColor="text1" w:themeTint="BF"/>
          <w:sz w:val="24"/>
          <w:szCs w:val="24"/>
        </w:rPr>
        <w:t>to health and social care</w:t>
      </w:r>
      <w:r w:rsidR="00C21891">
        <w:rPr>
          <w:b/>
          <w:bCs/>
          <w:color w:val="404040" w:themeColor="text1" w:themeTint="BF"/>
          <w:sz w:val="24"/>
          <w:szCs w:val="24"/>
        </w:rPr>
        <w:t xml:space="preserve">, and how I am going to apply what I </w:t>
      </w:r>
      <w:r w:rsidR="00AE1FB4">
        <w:rPr>
          <w:b/>
          <w:bCs/>
          <w:color w:val="404040" w:themeColor="text1" w:themeTint="BF"/>
          <w:sz w:val="24"/>
          <w:szCs w:val="24"/>
        </w:rPr>
        <w:t>have learned in my workplace</w:t>
      </w:r>
      <w:r w:rsidR="00855588">
        <w:rPr>
          <w:b/>
          <w:bCs/>
          <w:color w:val="404040" w:themeColor="text1" w:themeTint="BF"/>
          <w:sz w:val="24"/>
          <w:szCs w:val="24"/>
        </w:rPr>
        <w:t xml:space="preserve"> as </w:t>
      </w:r>
      <w:r w:rsidR="008D2306">
        <w:rPr>
          <w:b/>
          <w:bCs/>
          <w:color w:val="404040" w:themeColor="text1" w:themeTint="BF"/>
          <w:sz w:val="24"/>
          <w:szCs w:val="24"/>
        </w:rPr>
        <w:t>health care professional</w:t>
      </w:r>
      <w:r w:rsidR="00115732">
        <w:rPr>
          <w:b/>
          <w:bCs/>
          <w:color w:val="404040" w:themeColor="text1" w:themeTint="BF"/>
          <w:sz w:val="24"/>
          <w:szCs w:val="24"/>
        </w:rPr>
        <w:t>.</w:t>
      </w:r>
    </w:p>
    <w:p w14:paraId="111C3B55" w14:textId="77777777" w:rsidR="005A505E" w:rsidRDefault="005A505E">
      <w:pPr>
        <w:rPr>
          <w:b/>
          <w:bCs/>
          <w:color w:val="404040" w:themeColor="text1" w:themeTint="BF"/>
          <w:sz w:val="24"/>
          <w:szCs w:val="24"/>
        </w:rPr>
      </w:pPr>
    </w:p>
    <w:p w14:paraId="031CDD69" w14:textId="77777777" w:rsidR="00E658BB" w:rsidRDefault="00E658BB">
      <w:pPr>
        <w:rPr>
          <w:b/>
          <w:bCs/>
          <w:color w:val="404040" w:themeColor="text1" w:themeTint="BF"/>
          <w:sz w:val="24"/>
          <w:szCs w:val="24"/>
        </w:rPr>
      </w:pPr>
    </w:p>
    <w:p w14:paraId="0566BB19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5124592B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7A7DA219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40C081AF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343BDFEE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780A80A1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45F59228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78F4D122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630805ED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45D8499C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158CD0D2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5633D863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1E012E7A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2E60B000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4E4CB3E2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6F9DD4AB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14F48FB9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053A5965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2A84191C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28C42176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074480FD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6A152A92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490F19E0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6360835C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089C4A39" w14:textId="77777777" w:rsidR="00122C86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>References</w:t>
      </w:r>
    </w:p>
    <w:p w14:paraId="6ED83276" w14:textId="77777777" w:rsidR="00122C86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 xml:space="preserve">Bandura, </w:t>
      </w:r>
      <w:r w:rsidR="00B079B2">
        <w:rPr>
          <w:b/>
          <w:bCs/>
          <w:color w:val="404040" w:themeColor="text1" w:themeTint="BF"/>
          <w:sz w:val="24"/>
          <w:szCs w:val="24"/>
        </w:rPr>
        <w:t>A. {</w:t>
      </w:r>
      <w:r w:rsidR="00E17883">
        <w:rPr>
          <w:b/>
          <w:bCs/>
          <w:color w:val="404040" w:themeColor="text1" w:themeTint="BF"/>
          <w:sz w:val="24"/>
          <w:szCs w:val="24"/>
        </w:rPr>
        <w:t>1997</w:t>
      </w:r>
      <w:r w:rsidR="00107434">
        <w:rPr>
          <w:b/>
          <w:bCs/>
          <w:color w:val="404040" w:themeColor="text1" w:themeTint="BF"/>
          <w:sz w:val="24"/>
          <w:szCs w:val="24"/>
        </w:rPr>
        <w:t>} Self</w:t>
      </w:r>
      <w:r w:rsidR="00A34298">
        <w:rPr>
          <w:b/>
          <w:bCs/>
          <w:color w:val="404040" w:themeColor="text1" w:themeTint="BF"/>
          <w:sz w:val="24"/>
          <w:szCs w:val="24"/>
        </w:rPr>
        <w:t>-Efficacy; The E</w:t>
      </w:r>
      <w:r w:rsidR="0018706D">
        <w:rPr>
          <w:b/>
          <w:bCs/>
          <w:color w:val="404040" w:themeColor="text1" w:themeTint="BF"/>
          <w:sz w:val="24"/>
          <w:szCs w:val="24"/>
        </w:rPr>
        <w:t>xercise of Con</w:t>
      </w:r>
      <w:r w:rsidR="007C0287">
        <w:rPr>
          <w:b/>
          <w:bCs/>
          <w:color w:val="404040" w:themeColor="text1" w:themeTint="BF"/>
          <w:sz w:val="24"/>
          <w:szCs w:val="24"/>
        </w:rPr>
        <w:t>trol. New York Freeman</w:t>
      </w:r>
    </w:p>
    <w:p w14:paraId="7714DD30" w14:textId="77777777" w:rsidR="007A121F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>Blac</w:t>
      </w:r>
      <w:r w:rsidR="00447E9D">
        <w:rPr>
          <w:b/>
          <w:bCs/>
          <w:color w:val="404040" w:themeColor="text1" w:themeTint="BF"/>
          <w:sz w:val="24"/>
          <w:szCs w:val="24"/>
        </w:rPr>
        <w:t xml:space="preserve">k, D. </w:t>
      </w:r>
      <w:r w:rsidR="00E17883">
        <w:rPr>
          <w:b/>
          <w:bCs/>
          <w:color w:val="404040" w:themeColor="text1" w:themeTint="BF"/>
          <w:sz w:val="24"/>
          <w:szCs w:val="24"/>
        </w:rPr>
        <w:t>S. {</w:t>
      </w:r>
      <w:r w:rsidR="00EF5FD9">
        <w:rPr>
          <w:b/>
          <w:bCs/>
          <w:color w:val="404040" w:themeColor="text1" w:themeTint="BF"/>
          <w:sz w:val="24"/>
          <w:szCs w:val="24"/>
        </w:rPr>
        <w:t>2010}. A 4</w:t>
      </w:r>
      <w:r w:rsidR="006946C3">
        <w:rPr>
          <w:b/>
          <w:bCs/>
          <w:color w:val="404040" w:themeColor="text1" w:themeTint="BF"/>
          <w:sz w:val="24"/>
          <w:szCs w:val="24"/>
        </w:rPr>
        <w:t>0-year publis</w:t>
      </w:r>
      <w:r w:rsidR="00650AC1">
        <w:rPr>
          <w:b/>
          <w:bCs/>
          <w:color w:val="404040" w:themeColor="text1" w:themeTint="BF"/>
          <w:sz w:val="24"/>
          <w:szCs w:val="24"/>
        </w:rPr>
        <w:t>hing history of Mindful</w:t>
      </w:r>
      <w:r w:rsidR="00B61768">
        <w:rPr>
          <w:b/>
          <w:bCs/>
          <w:color w:val="404040" w:themeColor="text1" w:themeTint="BF"/>
          <w:sz w:val="24"/>
          <w:szCs w:val="24"/>
        </w:rPr>
        <w:t>ness.</w:t>
      </w:r>
      <w:r w:rsidR="00CD5760">
        <w:rPr>
          <w:b/>
          <w:bCs/>
          <w:color w:val="404040" w:themeColor="text1" w:themeTint="BF"/>
          <w:sz w:val="24"/>
          <w:szCs w:val="24"/>
        </w:rPr>
        <w:t xml:space="preserve"> Mindfulness </w:t>
      </w:r>
      <w:r w:rsidR="000158D5">
        <w:rPr>
          <w:b/>
          <w:bCs/>
          <w:color w:val="404040" w:themeColor="text1" w:themeTint="BF"/>
          <w:sz w:val="24"/>
          <w:szCs w:val="24"/>
        </w:rPr>
        <w:t>Research Monthly, {5}</w:t>
      </w:r>
      <w:r w:rsidR="00CC2D3D">
        <w:rPr>
          <w:b/>
          <w:bCs/>
          <w:color w:val="404040" w:themeColor="text1" w:themeTint="BF"/>
          <w:sz w:val="24"/>
          <w:szCs w:val="24"/>
        </w:rPr>
        <w:t>. Retrieved Fr</w:t>
      </w:r>
      <w:r w:rsidR="00CC49EC">
        <w:rPr>
          <w:b/>
          <w:bCs/>
          <w:color w:val="404040" w:themeColor="text1" w:themeTint="BF"/>
          <w:sz w:val="24"/>
          <w:szCs w:val="24"/>
        </w:rPr>
        <w:t>om http;//</w:t>
      </w:r>
      <w:r w:rsidR="00457000">
        <w:rPr>
          <w:b/>
          <w:bCs/>
          <w:color w:val="404040" w:themeColor="text1" w:themeTint="BF"/>
          <w:sz w:val="24"/>
          <w:szCs w:val="24"/>
        </w:rPr>
        <w:t>www.mindfulexp</w:t>
      </w:r>
      <w:r w:rsidR="00F05F61">
        <w:rPr>
          <w:b/>
          <w:bCs/>
          <w:color w:val="404040" w:themeColor="text1" w:themeTint="BF"/>
          <w:sz w:val="24"/>
          <w:szCs w:val="24"/>
        </w:rPr>
        <w:t>erience.org.</w:t>
      </w:r>
    </w:p>
    <w:p w14:paraId="7676723F" w14:textId="77777777" w:rsidR="00F05F61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>Demen</w:t>
      </w:r>
      <w:r w:rsidR="005662AB">
        <w:rPr>
          <w:b/>
          <w:bCs/>
          <w:color w:val="404040" w:themeColor="text1" w:themeTint="BF"/>
          <w:sz w:val="24"/>
          <w:szCs w:val="24"/>
        </w:rPr>
        <w:t>tia: assessment</w:t>
      </w:r>
      <w:r w:rsidR="0078088A">
        <w:rPr>
          <w:b/>
          <w:bCs/>
          <w:color w:val="404040" w:themeColor="text1" w:themeTint="BF"/>
          <w:sz w:val="24"/>
          <w:szCs w:val="24"/>
        </w:rPr>
        <w:t>, management, and support</w:t>
      </w:r>
      <w:r w:rsidR="00B91330">
        <w:rPr>
          <w:b/>
          <w:bCs/>
          <w:color w:val="404040" w:themeColor="text1" w:themeTint="BF"/>
          <w:sz w:val="24"/>
          <w:szCs w:val="24"/>
        </w:rPr>
        <w:t xml:space="preserve"> for people living with dementia and the</w:t>
      </w:r>
      <w:r w:rsidR="00DA555B">
        <w:rPr>
          <w:b/>
          <w:bCs/>
          <w:color w:val="404040" w:themeColor="text1" w:themeTint="BF"/>
          <w:sz w:val="24"/>
          <w:szCs w:val="24"/>
        </w:rPr>
        <w:t xml:space="preserve">ir carers NICE </w:t>
      </w:r>
      <w:r w:rsidR="0050357F">
        <w:rPr>
          <w:b/>
          <w:bCs/>
          <w:color w:val="404040" w:themeColor="text1" w:themeTint="BF"/>
          <w:sz w:val="24"/>
          <w:szCs w:val="24"/>
        </w:rPr>
        <w:t>guidelines</w:t>
      </w:r>
      <w:r w:rsidR="00C037E3">
        <w:rPr>
          <w:b/>
          <w:bCs/>
          <w:color w:val="404040" w:themeColor="text1" w:themeTint="BF"/>
          <w:sz w:val="24"/>
          <w:szCs w:val="24"/>
        </w:rPr>
        <w:t xml:space="preserve"> </w:t>
      </w:r>
      <w:r w:rsidR="0050357F">
        <w:rPr>
          <w:b/>
          <w:bCs/>
          <w:color w:val="404040" w:themeColor="text1" w:themeTint="BF"/>
          <w:sz w:val="24"/>
          <w:szCs w:val="24"/>
        </w:rPr>
        <w:t>{NG</w:t>
      </w:r>
      <w:r w:rsidR="00C037E3">
        <w:rPr>
          <w:b/>
          <w:bCs/>
          <w:color w:val="404040" w:themeColor="text1" w:themeTint="BF"/>
          <w:sz w:val="24"/>
          <w:szCs w:val="24"/>
        </w:rPr>
        <w:t xml:space="preserve">97} </w:t>
      </w:r>
      <w:r w:rsidR="006B0DF5">
        <w:rPr>
          <w:b/>
          <w:bCs/>
          <w:color w:val="404040" w:themeColor="text1" w:themeTint="BF"/>
          <w:sz w:val="24"/>
          <w:szCs w:val="24"/>
        </w:rPr>
        <w:t>Published date</w:t>
      </w:r>
      <w:r w:rsidR="00134A8D">
        <w:rPr>
          <w:b/>
          <w:bCs/>
          <w:color w:val="404040" w:themeColor="text1" w:themeTint="BF"/>
          <w:sz w:val="24"/>
          <w:szCs w:val="24"/>
        </w:rPr>
        <w:t>: 20 June 2018</w:t>
      </w:r>
    </w:p>
    <w:p w14:paraId="3909C5CF" w14:textId="77777777" w:rsidR="00E63AD3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>Inh</w:t>
      </w:r>
      <w:r w:rsidR="00F64F79">
        <w:rPr>
          <w:b/>
          <w:bCs/>
          <w:color w:val="404040" w:themeColor="text1" w:themeTint="BF"/>
          <w:sz w:val="24"/>
          <w:szCs w:val="24"/>
        </w:rPr>
        <w:t>elder, B., &amp;</w:t>
      </w:r>
      <w:r w:rsidR="00C171D4">
        <w:rPr>
          <w:b/>
          <w:bCs/>
          <w:color w:val="404040" w:themeColor="text1" w:themeTint="BF"/>
          <w:sz w:val="24"/>
          <w:szCs w:val="24"/>
        </w:rPr>
        <w:t xml:space="preserve"> Piaget, J</w:t>
      </w:r>
      <w:r w:rsidR="00860E32">
        <w:rPr>
          <w:b/>
          <w:bCs/>
          <w:color w:val="404040" w:themeColor="text1" w:themeTint="BF"/>
          <w:sz w:val="24"/>
          <w:szCs w:val="24"/>
        </w:rPr>
        <w:t>. {1958} A</w:t>
      </w:r>
      <w:r w:rsidR="00706D8B">
        <w:rPr>
          <w:b/>
          <w:bCs/>
          <w:color w:val="404040" w:themeColor="text1" w:themeTint="BF"/>
          <w:sz w:val="24"/>
          <w:szCs w:val="24"/>
        </w:rPr>
        <w:t>dolescent Thinking</w:t>
      </w:r>
      <w:r w:rsidR="00C63D4E">
        <w:rPr>
          <w:b/>
          <w:bCs/>
          <w:color w:val="404040" w:themeColor="text1" w:themeTint="BF"/>
          <w:sz w:val="24"/>
          <w:szCs w:val="24"/>
        </w:rPr>
        <w:t>.</w:t>
      </w:r>
    </w:p>
    <w:p w14:paraId="46F677D5" w14:textId="77777777" w:rsidR="00C63D4E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>Psycholo</w:t>
      </w:r>
      <w:r w:rsidR="007244DC">
        <w:rPr>
          <w:b/>
          <w:bCs/>
          <w:color w:val="404040" w:themeColor="text1" w:themeTint="BF"/>
          <w:sz w:val="24"/>
          <w:szCs w:val="24"/>
        </w:rPr>
        <w:t>gy, the science of the Mind and Be</w:t>
      </w:r>
      <w:r w:rsidR="006625BA">
        <w:rPr>
          <w:b/>
          <w:bCs/>
          <w:color w:val="404040" w:themeColor="text1" w:themeTint="BF"/>
          <w:sz w:val="24"/>
          <w:szCs w:val="24"/>
        </w:rPr>
        <w:t>haviour. By Ri</w:t>
      </w:r>
      <w:r w:rsidR="00185852">
        <w:rPr>
          <w:b/>
          <w:bCs/>
          <w:color w:val="404040" w:themeColor="text1" w:themeTint="BF"/>
          <w:sz w:val="24"/>
          <w:szCs w:val="24"/>
        </w:rPr>
        <w:t>chard Gross and Frances</w:t>
      </w:r>
      <w:r w:rsidR="00330BDE">
        <w:rPr>
          <w:b/>
          <w:bCs/>
          <w:color w:val="404040" w:themeColor="text1" w:themeTint="BF"/>
          <w:sz w:val="24"/>
          <w:szCs w:val="24"/>
        </w:rPr>
        <w:t>ca Naish</w:t>
      </w:r>
    </w:p>
    <w:p w14:paraId="785FF3DA" w14:textId="77777777" w:rsidR="00330BDE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>Stanley Perlman, M.</w:t>
      </w:r>
      <w:r w:rsidR="00C360DD">
        <w:rPr>
          <w:b/>
          <w:bCs/>
          <w:color w:val="404040" w:themeColor="text1" w:themeTint="BF"/>
          <w:sz w:val="24"/>
          <w:szCs w:val="24"/>
        </w:rPr>
        <w:t xml:space="preserve"> D., Ph.D. Another </w:t>
      </w:r>
      <w:r w:rsidR="00CE044D">
        <w:rPr>
          <w:b/>
          <w:bCs/>
          <w:color w:val="404040" w:themeColor="text1" w:themeTint="BF"/>
          <w:sz w:val="24"/>
          <w:szCs w:val="24"/>
        </w:rPr>
        <w:t>Decade, Another Coronavirus</w:t>
      </w:r>
    </w:p>
    <w:p w14:paraId="141AEB5B" w14:textId="77777777" w:rsidR="00CE044D" w:rsidRDefault="00D851C7">
      <w:pPr>
        <w:rPr>
          <w:b/>
          <w:bCs/>
          <w:color w:val="404040" w:themeColor="text1" w:themeTint="BF"/>
          <w:sz w:val="24"/>
          <w:szCs w:val="24"/>
        </w:rPr>
      </w:pPr>
      <w:r>
        <w:rPr>
          <w:b/>
          <w:bCs/>
          <w:color w:val="404040" w:themeColor="text1" w:themeTint="BF"/>
          <w:sz w:val="24"/>
          <w:szCs w:val="24"/>
        </w:rPr>
        <w:t>Sandra Dawson,</w:t>
      </w:r>
      <w:r w:rsidR="00B66A8B">
        <w:rPr>
          <w:b/>
          <w:bCs/>
          <w:color w:val="404040" w:themeColor="text1" w:themeTint="BF"/>
          <w:sz w:val="24"/>
          <w:szCs w:val="24"/>
        </w:rPr>
        <w:t xml:space="preserve"> Philip Poynter, David Stevens</w:t>
      </w:r>
      <w:r w:rsidR="002A6424">
        <w:rPr>
          <w:b/>
          <w:bCs/>
          <w:color w:val="404040" w:themeColor="text1" w:themeTint="BF"/>
          <w:sz w:val="24"/>
          <w:szCs w:val="24"/>
        </w:rPr>
        <w:t xml:space="preserve">. How to Secure an </w:t>
      </w:r>
      <w:r w:rsidR="00B079B2">
        <w:rPr>
          <w:b/>
          <w:bCs/>
          <w:color w:val="404040" w:themeColor="text1" w:themeTint="BF"/>
          <w:sz w:val="24"/>
          <w:szCs w:val="24"/>
        </w:rPr>
        <w:t>effective health</w:t>
      </w:r>
      <w:r w:rsidR="00C12C16">
        <w:rPr>
          <w:b/>
          <w:bCs/>
          <w:color w:val="404040" w:themeColor="text1" w:themeTint="BF"/>
          <w:sz w:val="24"/>
          <w:szCs w:val="24"/>
        </w:rPr>
        <w:t xml:space="preserve"> and safety </w:t>
      </w:r>
      <w:r w:rsidR="009D228B">
        <w:rPr>
          <w:b/>
          <w:bCs/>
          <w:color w:val="404040" w:themeColor="text1" w:themeTint="BF"/>
          <w:sz w:val="24"/>
          <w:szCs w:val="24"/>
        </w:rPr>
        <w:t>Programs</w:t>
      </w:r>
      <w:r w:rsidR="00C12C16">
        <w:rPr>
          <w:b/>
          <w:bCs/>
          <w:color w:val="404040" w:themeColor="text1" w:themeTint="BF"/>
          <w:sz w:val="24"/>
          <w:szCs w:val="24"/>
        </w:rPr>
        <w:t xml:space="preserve"> at </w:t>
      </w:r>
      <w:r w:rsidR="001A5A74">
        <w:rPr>
          <w:b/>
          <w:bCs/>
          <w:color w:val="404040" w:themeColor="text1" w:themeTint="BF"/>
          <w:sz w:val="24"/>
          <w:szCs w:val="24"/>
        </w:rPr>
        <w:t>work 22 Ma 200</w:t>
      </w:r>
      <w:r w:rsidR="00E17883">
        <w:rPr>
          <w:b/>
          <w:bCs/>
          <w:color w:val="404040" w:themeColor="text1" w:themeTint="BF"/>
          <w:sz w:val="24"/>
          <w:szCs w:val="24"/>
        </w:rPr>
        <w:t>3</w:t>
      </w:r>
    </w:p>
    <w:p w14:paraId="67C3D0F5" w14:textId="77777777" w:rsidR="00681392" w:rsidRDefault="00681392">
      <w:pPr>
        <w:rPr>
          <w:b/>
          <w:bCs/>
          <w:color w:val="404040" w:themeColor="text1" w:themeTint="BF"/>
          <w:sz w:val="24"/>
          <w:szCs w:val="24"/>
        </w:rPr>
      </w:pPr>
    </w:p>
    <w:p w14:paraId="5E342B1B" w14:textId="77777777" w:rsidR="00283DDF" w:rsidRDefault="00283DDF">
      <w:pPr>
        <w:rPr>
          <w:b/>
          <w:bCs/>
          <w:color w:val="404040" w:themeColor="text1" w:themeTint="BF"/>
          <w:sz w:val="24"/>
          <w:szCs w:val="24"/>
        </w:rPr>
      </w:pPr>
    </w:p>
    <w:p w14:paraId="12669E6D" w14:textId="77777777" w:rsidR="00F05F61" w:rsidRDefault="00F05F61">
      <w:pPr>
        <w:rPr>
          <w:b/>
          <w:bCs/>
          <w:color w:val="404040" w:themeColor="text1" w:themeTint="BF"/>
          <w:sz w:val="24"/>
          <w:szCs w:val="24"/>
        </w:rPr>
      </w:pPr>
    </w:p>
    <w:p w14:paraId="05D8797E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5CB98B99" w14:textId="77777777" w:rsidR="00122C86" w:rsidRDefault="00122C86">
      <w:pPr>
        <w:rPr>
          <w:b/>
          <w:bCs/>
          <w:color w:val="404040" w:themeColor="text1" w:themeTint="BF"/>
          <w:sz w:val="24"/>
          <w:szCs w:val="24"/>
        </w:rPr>
      </w:pPr>
    </w:p>
    <w:p w14:paraId="552D4898" w14:textId="77777777" w:rsidR="00122C86" w:rsidRPr="002F7667" w:rsidRDefault="00122C86">
      <w:pPr>
        <w:rPr>
          <w:b/>
          <w:bCs/>
          <w:color w:val="404040" w:themeColor="text1" w:themeTint="BF"/>
          <w:sz w:val="24"/>
          <w:szCs w:val="24"/>
        </w:rPr>
      </w:pPr>
    </w:p>
    <w:sectPr w:rsidR="00122C86" w:rsidRPr="002F7667" w:rsidSect="007B6D8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D8C"/>
    <w:rsid w:val="0000302B"/>
    <w:rsid w:val="00005E60"/>
    <w:rsid w:val="000060D3"/>
    <w:rsid w:val="000076DB"/>
    <w:rsid w:val="0001134D"/>
    <w:rsid w:val="000128A0"/>
    <w:rsid w:val="00012E1D"/>
    <w:rsid w:val="000158D5"/>
    <w:rsid w:val="000255FE"/>
    <w:rsid w:val="00031749"/>
    <w:rsid w:val="00033A2F"/>
    <w:rsid w:val="00035864"/>
    <w:rsid w:val="00042EA2"/>
    <w:rsid w:val="00043422"/>
    <w:rsid w:val="00043734"/>
    <w:rsid w:val="0004550C"/>
    <w:rsid w:val="00045863"/>
    <w:rsid w:val="00045EA3"/>
    <w:rsid w:val="000510C6"/>
    <w:rsid w:val="000537CC"/>
    <w:rsid w:val="00053CAD"/>
    <w:rsid w:val="00054202"/>
    <w:rsid w:val="00055D24"/>
    <w:rsid w:val="00057DFF"/>
    <w:rsid w:val="0006752E"/>
    <w:rsid w:val="000769C4"/>
    <w:rsid w:val="000776D5"/>
    <w:rsid w:val="00084279"/>
    <w:rsid w:val="00085D99"/>
    <w:rsid w:val="00086610"/>
    <w:rsid w:val="00087A41"/>
    <w:rsid w:val="00092472"/>
    <w:rsid w:val="00097726"/>
    <w:rsid w:val="000A3A2D"/>
    <w:rsid w:val="000A3A73"/>
    <w:rsid w:val="000B4730"/>
    <w:rsid w:val="000B762D"/>
    <w:rsid w:val="000C0E1A"/>
    <w:rsid w:val="000C2A19"/>
    <w:rsid w:val="000C3698"/>
    <w:rsid w:val="000C4B69"/>
    <w:rsid w:val="000C5003"/>
    <w:rsid w:val="000C5106"/>
    <w:rsid w:val="000C76A4"/>
    <w:rsid w:val="000D200E"/>
    <w:rsid w:val="000D2AA0"/>
    <w:rsid w:val="000D3702"/>
    <w:rsid w:val="000E1A50"/>
    <w:rsid w:val="000E3AC4"/>
    <w:rsid w:val="000E4AF0"/>
    <w:rsid w:val="000F69F8"/>
    <w:rsid w:val="00101D98"/>
    <w:rsid w:val="001021A2"/>
    <w:rsid w:val="00107434"/>
    <w:rsid w:val="00115732"/>
    <w:rsid w:val="00117CB9"/>
    <w:rsid w:val="00122C86"/>
    <w:rsid w:val="00124AAD"/>
    <w:rsid w:val="00125527"/>
    <w:rsid w:val="00130106"/>
    <w:rsid w:val="001306CA"/>
    <w:rsid w:val="00132992"/>
    <w:rsid w:val="00134A8D"/>
    <w:rsid w:val="001363F0"/>
    <w:rsid w:val="00136457"/>
    <w:rsid w:val="0014688B"/>
    <w:rsid w:val="00150E8E"/>
    <w:rsid w:val="00151A3E"/>
    <w:rsid w:val="001528F2"/>
    <w:rsid w:val="00154F2F"/>
    <w:rsid w:val="001620DF"/>
    <w:rsid w:val="001712C3"/>
    <w:rsid w:val="001809CA"/>
    <w:rsid w:val="001812B5"/>
    <w:rsid w:val="00185852"/>
    <w:rsid w:val="0018706D"/>
    <w:rsid w:val="0019344E"/>
    <w:rsid w:val="00193CFC"/>
    <w:rsid w:val="00193E83"/>
    <w:rsid w:val="00194E91"/>
    <w:rsid w:val="001974DB"/>
    <w:rsid w:val="001A1646"/>
    <w:rsid w:val="001A217A"/>
    <w:rsid w:val="001A41DF"/>
    <w:rsid w:val="001A50FF"/>
    <w:rsid w:val="001A5A74"/>
    <w:rsid w:val="001A6279"/>
    <w:rsid w:val="001B4F9A"/>
    <w:rsid w:val="001C0324"/>
    <w:rsid w:val="001C2AAF"/>
    <w:rsid w:val="001C792F"/>
    <w:rsid w:val="001C7BCC"/>
    <w:rsid w:val="001D080F"/>
    <w:rsid w:val="001D140F"/>
    <w:rsid w:val="001D604C"/>
    <w:rsid w:val="001E12B6"/>
    <w:rsid w:val="001E2DE4"/>
    <w:rsid w:val="001E34BB"/>
    <w:rsid w:val="001F071F"/>
    <w:rsid w:val="001F5E05"/>
    <w:rsid w:val="001F61EF"/>
    <w:rsid w:val="002077CA"/>
    <w:rsid w:val="002232A1"/>
    <w:rsid w:val="002241FC"/>
    <w:rsid w:val="00225B07"/>
    <w:rsid w:val="00240161"/>
    <w:rsid w:val="002401CE"/>
    <w:rsid w:val="002403CB"/>
    <w:rsid w:val="002407F0"/>
    <w:rsid w:val="00247AD0"/>
    <w:rsid w:val="00251084"/>
    <w:rsid w:val="0025228B"/>
    <w:rsid w:val="00253F37"/>
    <w:rsid w:val="00255933"/>
    <w:rsid w:val="0026289E"/>
    <w:rsid w:val="002633CC"/>
    <w:rsid w:val="00264FA1"/>
    <w:rsid w:val="00265C15"/>
    <w:rsid w:val="00270EEF"/>
    <w:rsid w:val="00273E77"/>
    <w:rsid w:val="002740E0"/>
    <w:rsid w:val="00274293"/>
    <w:rsid w:val="00283347"/>
    <w:rsid w:val="00283DDF"/>
    <w:rsid w:val="00293A64"/>
    <w:rsid w:val="002A17F8"/>
    <w:rsid w:val="002A2CD7"/>
    <w:rsid w:val="002A6424"/>
    <w:rsid w:val="002B4397"/>
    <w:rsid w:val="002B5419"/>
    <w:rsid w:val="002B6939"/>
    <w:rsid w:val="002B6D13"/>
    <w:rsid w:val="002C01D7"/>
    <w:rsid w:val="002C118D"/>
    <w:rsid w:val="002C3743"/>
    <w:rsid w:val="002C5612"/>
    <w:rsid w:val="002D70C6"/>
    <w:rsid w:val="002D7407"/>
    <w:rsid w:val="002E0FB9"/>
    <w:rsid w:val="002E7310"/>
    <w:rsid w:val="002F5088"/>
    <w:rsid w:val="002F7667"/>
    <w:rsid w:val="002F7F13"/>
    <w:rsid w:val="00302673"/>
    <w:rsid w:val="003072D8"/>
    <w:rsid w:val="00313499"/>
    <w:rsid w:val="00321EB6"/>
    <w:rsid w:val="00323BF5"/>
    <w:rsid w:val="003252EF"/>
    <w:rsid w:val="00327F73"/>
    <w:rsid w:val="00330BDE"/>
    <w:rsid w:val="00330F80"/>
    <w:rsid w:val="00332169"/>
    <w:rsid w:val="00334052"/>
    <w:rsid w:val="003468F8"/>
    <w:rsid w:val="00355A92"/>
    <w:rsid w:val="00362271"/>
    <w:rsid w:val="0036359B"/>
    <w:rsid w:val="00375A4F"/>
    <w:rsid w:val="00375DEA"/>
    <w:rsid w:val="003910A5"/>
    <w:rsid w:val="00394106"/>
    <w:rsid w:val="003A06C7"/>
    <w:rsid w:val="003A638D"/>
    <w:rsid w:val="003B13F8"/>
    <w:rsid w:val="003B1611"/>
    <w:rsid w:val="003B5141"/>
    <w:rsid w:val="003C5E87"/>
    <w:rsid w:val="003C719D"/>
    <w:rsid w:val="003D370F"/>
    <w:rsid w:val="003D4066"/>
    <w:rsid w:val="003D75FE"/>
    <w:rsid w:val="003E6C22"/>
    <w:rsid w:val="003F09C1"/>
    <w:rsid w:val="003F3012"/>
    <w:rsid w:val="003F301E"/>
    <w:rsid w:val="003F48EE"/>
    <w:rsid w:val="003F49ED"/>
    <w:rsid w:val="003F50AF"/>
    <w:rsid w:val="00400F0C"/>
    <w:rsid w:val="00404A05"/>
    <w:rsid w:val="0040618D"/>
    <w:rsid w:val="00414758"/>
    <w:rsid w:val="0041690B"/>
    <w:rsid w:val="004171B3"/>
    <w:rsid w:val="00417609"/>
    <w:rsid w:val="0042014F"/>
    <w:rsid w:val="004201C8"/>
    <w:rsid w:val="00424097"/>
    <w:rsid w:val="00430855"/>
    <w:rsid w:val="00430E0B"/>
    <w:rsid w:val="0043580A"/>
    <w:rsid w:val="0044031F"/>
    <w:rsid w:val="00440F54"/>
    <w:rsid w:val="004425F2"/>
    <w:rsid w:val="00442846"/>
    <w:rsid w:val="00442A49"/>
    <w:rsid w:val="004452E6"/>
    <w:rsid w:val="00447E9D"/>
    <w:rsid w:val="004518B9"/>
    <w:rsid w:val="004535CF"/>
    <w:rsid w:val="004566DC"/>
    <w:rsid w:val="00457000"/>
    <w:rsid w:val="00457E23"/>
    <w:rsid w:val="00461E7F"/>
    <w:rsid w:val="004624F6"/>
    <w:rsid w:val="00462D5B"/>
    <w:rsid w:val="00464958"/>
    <w:rsid w:val="00465562"/>
    <w:rsid w:val="00470A68"/>
    <w:rsid w:val="0047574C"/>
    <w:rsid w:val="0048091C"/>
    <w:rsid w:val="00483663"/>
    <w:rsid w:val="0048652E"/>
    <w:rsid w:val="00487106"/>
    <w:rsid w:val="00487380"/>
    <w:rsid w:val="004928D9"/>
    <w:rsid w:val="00492978"/>
    <w:rsid w:val="00495393"/>
    <w:rsid w:val="004969FF"/>
    <w:rsid w:val="004A47DA"/>
    <w:rsid w:val="004A4BE3"/>
    <w:rsid w:val="004A5D88"/>
    <w:rsid w:val="004A77E5"/>
    <w:rsid w:val="004B1DB1"/>
    <w:rsid w:val="004B2590"/>
    <w:rsid w:val="004B2721"/>
    <w:rsid w:val="004B7EA1"/>
    <w:rsid w:val="004C04D5"/>
    <w:rsid w:val="004C1FE8"/>
    <w:rsid w:val="004C4845"/>
    <w:rsid w:val="004D3799"/>
    <w:rsid w:val="004D4E95"/>
    <w:rsid w:val="004D50F3"/>
    <w:rsid w:val="004E53C7"/>
    <w:rsid w:val="004E7B3D"/>
    <w:rsid w:val="004E7E49"/>
    <w:rsid w:val="004F02AC"/>
    <w:rsid w:val="004F11AC"/>
    <w:rsid w:val="004F1B1B"/>
    <w:rsid w:val="0050357F"/>
    <w:rsid w:val="00503864"/>
    <w:rsid w:val="00506DA2"/>
    <w:rsid w:val="00512166"/>
    <w:rsid w:val="00516C73"/>
    <w:rsid w:val="00522B4A"/>
    <w:rsid w:val="005254C9"/>
    <w:rsid w:val="00525E93"/>
    <w:rsid w:val="00530D7C"/>
    <w:rsid w:val="00536296"/>
    <w:rsid w:val="00536D75"/>
    <w:rsid w:val="0054022D"/>
    <w:rsid w:val="00544DF2"/>
    <w:rsid w:val="00556450"/>
    <w:rsid w:val="0055721F"/>
    <w:rsid w:val="00562502"/>
    <w:rsid w:val="00565467"/>
    <w:rsid w:val="00565B50"/>
    <w:rsid w:val="005662AB"/>
    <w:rsid w:val="005706C0"/>
    <w:rsid w:val="00574A6E"/>
    <w:rsid w:val="00576A71"/>
    <w:rsid w:val="005775C6"/>
    <w:rsid w:val="005803C4"/>
    <w:rsid w:val="00583493"/>
    <w:rsid w:val="0058497D"/>
    <w:rsid w:val="005849F0"/>
    <w:rsid w:val="00591B6F"/>
    <w:rsid w:val="005942E7"/>
    <w:rsid w:val="005A02B9"/>
    <w:rsid w:val="005A45D9"/>
    <w:rsid w:val="005A505E"/>
    <w:rsid w:val="005A6152"/>
    <w:rsid w:val="005B0978"/>
    <w:rsid w:val="005B3E9D"/>
    <w:rsid w:val="005C7320"/>
    <w:rsid w:val="005D15A6"/>
    <w:rsid w:val="005D1ABC"/>
    <w:rsid w:val="005E604D"/>
    <w:rsid w:val="005E60D4"/>
    <w:rsid w:val="005F03E2"/>
    <w:rsid w:val="005F20BC"/>
    <w:rsid w:val="005F3249"/>
    <w:rsid w:val="005F5704"/>
    <w:rsid w:val="005F73D7"/>
    <w:rsid w:val="00607FCD"/>
    <w:rsid w:val="0061230B"/>
    <w:rsid w:val="00616C2E"/>
    <w:rsid w:val="00616E51"/>
    <w:rsid w:val="00622A92"/>
    <w:rsid w:val="00622F37"/>
    <w:rsid w:val="0062320F"/>
    <w:rsid w:val="006274B4"/>
    <w:rsid w:val="00627668"/>
    <w:rsid w:val="00636AE4"/>
    <w:rsid w:val="0064118B"/>
    <w:rsid w:val="0064383E"/>
    <w:rsid w:val="00645ABF"/>
    <w:rsid w:val="00646088"/>
    <w:rsid w:val="00650AC1"/>
    <w:rsid w:val="00652073"/>
    <w:rsid w:val="00655A3D"/>
    <w:rsid w:val="006620B2"/>
    <w:rsid w:val="006625BA"/>
    <w:rsid w:val="0066360F"/>
    <w:rsid w:val="006665F3"/>
    <w:rsid w:val="00670177"/>
    <w:rsid w:val="00675550"/>
    <w:rsid w:val="00680DA9"/>
    <w:rsid w:val="00681392"/>
    <w:rsid w:val="006831D8"/>
    <w:rsid w:val="006839E7"/>
    <w:rsid w:val="00685EE4"/>
    <w:rsid w:val="00685F4F"/>
    <w:rsid w:val="00686D90"/>
    <w:rsid w:val="00691C2A"/>
    <w:rsid w:val="006946C3"/>
    <w:rsid w:val="00694FF5"/>
    <w:rsid w:val="00696250"/>
    <w:rsid w:val="006A0905"/>
    <w:rsid w:val="006A5323"/>
    <w:rsid w:val="006B0DF5"/>
    <w:rsid w:val="006B1BCC"/>
    <w:rsid w:val="006B2E0A"/>
    <w:rsid w:val="006B4426"/>
    <w:rsid w:val="006B4602"/>
    <w:rsid w:val="006B4B53"/>
    <w:rsid w:val="006B4CF7"/>
    <w:rsid w:val="006C1B37"/>
    <w:rsid w:val="006C2E5A"/>
    <w:rsid w:val="006C35D1"/>
    <w:rsid w:val="006C55D3"/>
    <w:rsid w:val="006D1314"/>
    <w:rsid w:val="006D14D4"/>
    <w:rsid w:val="006D5300"/>
    <w:rsid w:val="006E3117"/>
    <w:rsid w:val="006F0F18"/>
    <w:rsid w:val="006F4B65"/>
    <w:rsid w:val="006F534C"/>
    <w:rsid w:val="0070201A"/>
    <w:rsid w:val="0070623E"/>
    <w:rsid w:val="00706D8B"/>
    <w:rsid w:val="00716E1F"/>
    <w:rsid w:val="00717A2F"/>
    <w:rsid w:val="00720080"/>
    <w:rsid w:val="007206EB"/>
    <w:rsid w:val="007244DC"/>
    <w:rsid w:val="00726163"/>
    <w:rsid w:val="00732C03"/>
    <w:rsid w:val="00732CDF"/>
    <w:rsid w:val="00744D58"/>
    <w:rsid w:val="00745291"/>
    <w:rsid w:val="00752202"/>
    <w:rsid w:val="007668B4"/>
    <w:rsid w:val="0077403B"/>
    <w:rsid w:val="0077536D"/>
    <w:rsid w:val="00775FE6"/>
    <w:rsid w:val="00776F49"/>
    <w:rsid w:val="0078088A"/>
    <w:rsid w:val="007819E5"/>
    <w:rsid w:val="00787397"/>
    <w:rsid w:val="007A0215"/>
    <w:rsid w:val="007A0C54"/>
    <w:rsid w:val="007A121F"/>
    <w:rsid w:val="007A1B73"/>
    <w:rsid w:val="007A208A"/>
    <w:rsid w:val="007A6DD5"/>
    <w:rsid w:val="007B3AF0"/>
    <w:rsid w:val="007B44C2"/>
    <w:rsid w:val="007B6D8C"/>
    <w:rsid w:val="007C0287"/>
    <w:rsid w:val="007C390A"/>
    <w:rsid w:val="007C6900"/>
    <w:rsid w:val="007D13A9"/>
    <w:rsid w:val="007D2635"/>
    <w:rsid w:val="007D4BAD"/>
    <w:rsid w:val="007D51B2"/>
    <w:rsid w:val="007E3432"/>
    <w:rsid w:val="007E3624"/>
    <w:rsid w:val="007E5508"/>
    <w:rsid w:val="007E7888"/>
    <w:rsid w:val="007F4207"/>
    <w:rsid w:val="007F4676"/>
    <w:rsid w:val="007F5D8B"/>
    <w:rsid w:val="007F60C0"/>
    <w:rsid w:val="007F60CB"/>
    <w:rsid w:val="008017A1"/>
    <w:rsid w:val="008023EC"/>
    <w:rsid w:val="0081528F"/>
    <w:rsid w:val="008152AC"/>
    <w:rsid w:val="00821E0E"/>
    <w:rsid w:val="008227B8"/>
    <w:rsid w:val="00824544"/>
    <w:rsid w:val="008326EB"/>
    <w:rsid w:val="008327B4"/>
    <w:rsid w:val="00833344"/>
    <w:rsid w:val="00837F3E"/>
    <w:rsid w:val="00841B5C"/>
    <w:rsid w:val="0084436B"/>
    <w:rsid w:val="008464C1"/>
    <w:rsid w:val="00846E6F"/>
    <w:rsid w:val="008520F9"/>
    <w:rsid w:val="00855588"/>
    <w:rsid w:val="00856C89"/>
    <w:rsid w:val="00860125"/>
    <w:rsid w:val="00860E32"/>
    <w:rsid w:val="00871237"/>
    <w:rsid w:val="00871F62"/>
    <w:rsid w:val="008751E0"/>
    <w:rsid w:val="00877488"/>
    <w:rsid w:val="00885769"/>
    <w:rsid w:val="00886581"/>
    <w:rsid w:val="008866AB"/>
    <w:rsid w:val="00887856"/>
    <w:rsid w:val="00890B23"/>
    <w:rsid w:val="00893084"/>
    <w:rsid w:val="00894A19"/>
    <w:rsid w:val="00897B97"/>
    <w:rsid w:val="008A181A"/>
    <w:rsid w:val="008A33B2"/>
    <w:rsid w:val="008A6D46"/>
    <w:rsid w:val="008B0B45"/>
    <w:rsid w:val="008B137A"/>
    <w:rsid w:val="008B647D"/>
    <w:rsid w:val="008B6ABA"/>
    <w:rsid w:val="008B7A53"/>
    <w:rsid w:val="008C062C"/>
    <w:rsid w:val="008C227F"/>
    <w:rsid w:val="008D2306"/>
    <w:rsid w:val="008E2037"/>
    <w:rsid w:val="008E23EC"/>
    <w:rsid w:val="008E24E5"/>
    <w:rsid w:val="008E2DC0"/>
    <w:rsid w:val="008E3235"/>
    <w:rsid w:val="008E4F4E"/>
    <w:rsid w:val="008F0EA3"/>
    <w:rsid w:val="008F10AC"/>
    <w:rsid w:val="008F71BA"/>
    <w:rsid w:val="008F7D32"/>
    <w:rsid w:val="00902216"/>
    <w:rsid w:val="00911800"/>
    <w:rsid w:val="00913085"/>
    <w:rsid w:val="00915E64"/>
    <w:rsid w:val="009165E7"/>
    <w:rsid w:val="00916699"/>
    <w:rsid w:val="00916761"/>
    <w:rsid w:val="0092193D"/>
    <w:rsid w:val="00925947"/>
    <w:rsid w:val="00926201"/>
    <w:rsid w:val="009319AB"/>
    <w:rsid w:val="00936558"/>
    <w:rsid w:val="00940F5A"/>
    <w:rsid w:val="009423AA"/>
    <w:rsid w:val="009429BC"/>
    <w:rsid w:val="00943594"/>
    <w:rsid w:val="009449AB"/>
    <w:rsid w:val="00946923"/>
    <w:rsid w:val="0096309A"/>
    <w:rsid w:val="0097008F"/>
    <w:rsid w:val="00972916"/>
    <w:rsid w:val="00972C4B"/>
    <w:rsid w:val="00972E0E"/>
    <w:rsid w:val="00974A76"/>
    <w:rsid w:val="00974B02"/>
    <w:rsid w:val="00975046"/>
    <w:rsid w:val="009754FF"/>
    <w:rsid w:val="00977EE1"/>
    <w:rsid w:val="00981508"/>
    <w:rsid w:val="00982F36"/>
    <w:rsid w:val="009A099B"/>
    <w:rsid w:val="009B0FAD"/>
    <w:rsid w:val="009B116E"/>
    <w:rsid w:val="009B37FE"/>
    <w:rsid w:val="009B4FBD"/>
    <w:rsid w:val="009B53B9"/>
    <w:rsid w:val="009C32E2"/>
    <w:rsid w:val="009C4946"/>
    <w:rsid w:val="009C5BC0"/>
    <w:rsid w:val="009C673E"/>
    <w:rsid w:val="009C7184"/>
    <w:rsid w:val="009C78C7"/>
    <w:rsid w:val="009D1D28"/>
    <w:rsid w:val="009D228B"/>
    <w:rsid w:val="009D51C8"/>
    <w:rsid w:val="009D5731"/>
    <w:rsid w:val="009E044F"/>
    <w:rsid w:val="009E6AFF"/>
    <w:rsid w:val="009F403A"/>
    <w:rsid w:val="009F5EF5"/>
    <w:rsid w:val="00A0182F"/>
    <w:rsid w:val="00A06CEB"/>
    <w:rsid w:val="00A1265E"/>
    <w:rsid w:val="00A126A7"/>
    <w:rsid w:val="00A13280"/>
    <w:rsid w:val="00A15F03"/>
    <w:rsid w:val="00A162AD"/>
    <w:rsid w:val="00A17A09"/>
    <w:rsid w:val="00A20FA1"/>
    <w:rsid w:val="00A221E8"/>
    <w:rsid w:val="00A3240C"/>
    <w:rsid w:val="00A34298"/>
    <w:rsid w:val="00A40591"/>
    <w:rsid w:val="00A41BA2"/>
    <w:rsid w:val="00A4351A"/>
    <w:rsid w:val="00A43DBD"/>
    <w:rsid w:val="00A45AA1"/>
    <w:rsid w:val="00A63179"/>
    <w:rsid w:val="00A67BB8"/>
    <w:rsid w:val="00A77044"/>
    <w:rsid w:val="00A77D4E"/>
    <w:rsid w:val="00A801DB"/>
    <w:rsid w:val="00A826C9"/>
    <w:rsid w:val="00A8553C"/>
    <w:rsid w:val="00AB0AEE"/>
    <w:rsid w:val="00AB1BA1"/>
    <w:rsid w:val="00AB42FA"/>
    <w:rsid w:val="00AB7F1D"/>
    <w:rsid w:val="00AC025D"/>
    <w:rsid w:val="00AC7857"/>
    <w:rsid w:val="00AD0ED4"/>
    <w:rsid w:val="00AD0EE1"/>
    <w:rsid w:val="00AD219E"/>
    <w:rsid w:val="00AD4F9F"/>
    <w:rsid w:val="00AE1FB4"/>
    <w:rsid w:val="00AE3033"/>
    <w:rsid w:val="00AE59EB"/>
    <w:rsid w:val="00AF2EC2"/>
    <w:rsid w:val="00AF3311"/>
    <w:rsid w:val="00AF365D"/>
    <w:rsid w:val="00AF74EF"/>
    <w:rsid w:val="00B008D7"/>
    <w:rsid w:val="00B01644"/>
    <w:rsid w:val="00B06D90"/>
    <w:rsid w:val="00B079B2"/>
    <w:rsid w:val="00B12828"/>
    <w:rsid w:val="00B257D2"/>
    <w:rsid w:val="00B3161A"/>
    <w:rsid w:val="00B33485"/>
    <w:rsid w:val="00B374DB"/>
    <w:rsid w:val="00B40191"/>
    <w:rsid w:val="00B419E8"/>
    <w:rsid w:val="00B43D44"/>
    <w:rsid w:val="00B44397"/>
    <w:rsid w:val="00B45768"/>
    <w:rsid w:val="00B458A1"/>
    <w:rsid w:val="00B46ECD"/>
    <w:rsid w:val="00B47D8C"/>
    <w:rsid w:val="00B5212F"/>
    <w:rsid w:val="00B55D5F"/>
    <w:rsid w:val="00B57D6F"/>
    <w:rsid w:val="00B603C2"/>
    <w:rsid w:val="00B60604"/>
    <w:rsid w:val="00B61768"/>
    <w:rsid w:val="00B63B91"/>
    <w:rsid w:val="00B66A8B"/>
    <w:rsid w:val="00B66D66"/>
    <w:rsid w:val="00B70649"/>
    <w:rsid w:val="00B73547"/>
    <w:rsid w:val="00B73E30"/>
    <w:rsid w:val="00B772ED"/>
    <w:rsid w:val="00B8150C"/>
    <w:rsid w:val="00B83A47"/>
    <w:rsid w:val="00B83A9B"/>
    <w:rsid w:val="00B858C6"/>
    <w:rsid w:val="00B87C9D"/>
    <w:rsid w:val="00B91330"/>
    <w:rsid w:val="00BA12DB"/>
    <w:rsid w:val="00BA2A4E"/>
    <w:rsid w:val="00BA51E2"/>
    <w:rsid w:val="00BA7970"/>
    <w:rsid w:val="00BB1BCA"/>
    <w:rsid w:val="00BB3B8D"/>
    <w:rsid w:val="00BB3BEA"/>
    <w:rsid w:val="00BB3C7C"/>
    <w:rsid w:val="00BD0969"/>
    <w:rsid w:val="00BD78EC"/>
    <w:rsid w:val="00BE0A32"/>
    <w:rsid w:val="00BE792B"/>
    <w:rsid w:val="00BF220E"/>
    <w:rsid w:val="00BF7FE8"/>
    <w:rsid w:val="00C0307B"/>
    <w:rsid w:val="00C037E3"/>
    <w:rsid w:val="00C041B8"/>
    <w:rsid w:val="00C04E89"/>
    <w:rsid w:val="00C06799"/>
    <w:rsid w:val="00C079F2"/>
    <w:rsid w:val="00C12C16"/>
    <w:rsid w:val="00C145AA"/>
    <w:rsid w:val="00C171D4"/>
    <w:rsid w:val="00C17CE9"/>
    <w:rsid w:val="00C21891"/>
    <w:rsid w:val="00C2652E"/>
    <w:rsid w:val="00C27C52"/>
    <w:rsid w:val="00C35B16"/>
    <w:rsid w:val="00C360DD"/>
    <w:rsid w:val="00C36E7B"/>
    <w:rsid w:val="00C42715"/>
    <w:rsid w:val="00C45E52"/>
    <w:rsid w:val="00C56553"/>
    <w:rsid w:val="00C60006"/>
    <w:rsid w:val="00C63992"/>
    <w:rsid w:val="00C63D4E"/>
    <w:rsid w:val="00C65893"/>
    <w:rsid w:val="00C66642"/>
    <w:rsid w:val="00C667A2"/>
    <w:rsid w:val="00C7131E"/>
    <w:rsid w:val="00C867A1"/>
    <w:rsid w:val="00C87665"/>
    <w:rsid w:val="00C91AA4"/>
    <w:rsid w:val="00C93193"/>
    <w:rsid w:val="00C945E2"/>
    <w:rsid w:val="00C952B2"/>
    <w:rsid w:val="00CA055F"/>
    <w:rsid w:val="00CA3B44"/>
    <w:rsid w:val="00CB03E7"/>
    <w:rsid w:val="00CB056C"/>
    <w:rsid w:val="00CB3791"/>
    <w:rsid w:val="00CB557E"/>
    <w:rsid w:val="00CC1A11"/>
    <w:rsid w:val="00CC1ABF"/>
    <w:rsid w:val="00CC2D3D"/>
    <w:rsid w:val="00CC49EC"/>
    <w:rsid w:val="00CC4A18"/>
    <w:rsid w:val="00CD5760"/>
    <w:rsid w:val="00CE044D"/>
    <w:rsid w:val="00CE290F"/>
    <w:rsid w:val="00CE2C70"/>
    <w:rsid w:val="00CE347C"/>
    <w:rsid w:val="00CE3BB4"/>
    <w:rsid w:val="00CF218E"/>
    <w:rsid w:val="00CF26E3"/>
    <w:rsid w:val="00CF2BC7"/>
    <w:rsid w:val="00CF56A5"/>
    <w:rsid w:val="00CF5ADC"/>
    <w:rsid w:val="00D03675"/>
    <w:rsid w:val="00D10E2B"/>
    <w:rsid w:val="00D11B0E"/>
    <w:rsid w:val="00D120ED"/>
    <w:rsid w:val="00D2097C"/>
    <w:rsid w:val="00D21122"/>
    <w:rsid w:val="00D21FCE"/>
    <w:rsid w:val="00D310F9"/>
    <w:rsid w:val="00D313B5"/>
    <w:rsid w:val="00D3258B"/>
    <w:rsid w:val="00D372A2"/>
    <w:rsid w:val="00D4108D"/>
    <w:rsid w:val="00D43834"/>
    <w:rsid w:val="00D4393E"/>
    <w:rsid w:val="00D44528"/>
    <w:rsid w:val="00D47964"/>
    <w:rsid w:val="00D51A6B"/>
    <w:rsid w:val="00D52E4A"/>
    <w:rsid w:val="00D5445E"/>
    <w:rsid w:val="00D668B1"/>
    <w:rsid w:val="00D67DDC"/>
    <w:rsid w:val="00D713D1"/>
    <w:rsid w:val="00D72D42"/>
    <w:rsid w:val="00D7769C"/>
    <w:rsid w:val="00D77F67"/>
    <w:rsid w:val="00D82E9C"/>
    <w:rsid w:val="00D82EE1"/>
    <w:rsid w:val="00D831ED"/>
    <w:rsid w:val="00D83846"/>
    <w:rsid w:val="00D841BA"/>
    <w:rsid w:val="00D851C7"/>
    <w:rsid w:val="00D855D0"/>
    <w:rsid w:val="00D87995"/>
    <w:rsid w:val="00D92F8C"/>
    <w:rsid w:val="00D933A1"/>
    <w:rsid w:val="00D955AE"/>
    <w:rsid w:val="00DA00E6"/>
    <w:rsid w:val="00DA555B"/>
    <w:rsid w:val="00DA59FF"/>
    <w:rsid w:val="00DB406C"/>
    <w:rsid w:val="00DC35D4"/>
    <w:rsid w:val="00DC6E5D"/>
    <w:rsid w:val="00DD18FF"/>
    <w:rsid w:val="00DD25AA"/>
    <w:rsid w:val="00DD4802"/>
    <w:rsid w:val="00DD642E"/>
    <w:rsid w:val="00DD6A40"/>
    <w:rsid w:val="00DE015E"/>
    <w:rsid w:val="00DE08BD"/>
    <w:rsid w:val="00DE4BBC"/>
    <w:rsid w:val="00DE6150"/>
    <w:rsid w:val="00DE6D6A"/>
    <w:rsid w:val="00DF410D"/>
    <w:rsid w:val="00DF6898"/>
    <w:rsid w:val="00E04EED"/>
    <w:rsid w:val="00E13501"/>
    <w:rsid w:val="00E175B7"/>
    <w:rsid w:val="00E17883"/>
    <w:rsid w:val="00E23549"/>
    <w:rsid w:val="00E24FE4"/>
    <w:rsid w:val="00E30830"/>
    <w:rsid w:val="00E36A4C"/>
    <w:rsid w:val="00E37631"/>
    <w:rsid w:val="00E37C22"/>
    <w:rsid w:val="00E40153"/>
    <w:rsid w:val="00E421A0"/>
    <w:rsid w:val="00E42926"/>
    <w:rsid w:val="00E4380A"/>
    <w:rsid w:val="00E43BE9"/>
    <w:rsid w:val="00E47C70"/>
    <w:rsid w:val="00E518AA"/>
    <w:rsid w:val="00E55948"/>
    <w:rsid w:val="00E63AD3"/>
    <w:rsid w:val="00E6512B"/>
    <w:rsid w:val="00E65514"/>
    <w:rsid w:val="00E658BB"/>
    <w:rsid w:val="00E65F8E"/>
    <w:rsid w:val="00E7362C"/>
    <w:rsid w:val="00E75F0F"/>
    <w:rsid w:val="00E854DB"/>
    <w:rsid w:val="00E864A0"/>
    <w:rsid w:val="00E90436"/>
    <w:rsid w:val="00E9056C"/>
    <w:rsid w:val="00E90BF9"/>
    <w:rsid w:val="00E9231F"/>
    <w:rsid w:val="00E93094"/>
    <w:rsid w:val="00E953A6"/>
    <w:rsid w:val="00E976F7"/>
    <w:rsid w:val="00EA1219"/>
    <w:rsid w:val="00EA689A"/>
    <w:rsid w:val="00EB5729"/>
    <w:rsid w:val="00EC1DB6"/>
    <w:rsid w:val="00EC506C"/>
    <w:rsid w:val="00EC56DE"/>
    <w:rsid w:val="00ED01AB"/>
    <w:rsid w:val="00ED30A8"/>
    <w:rsid w:val="00ED4207"/>
    <w:rsid w:val="00ED5CAC"/>
    <w:rsid w:val="00EE3447"/>
    <w:rsid w:val="00EE4EA6"/>
    <w:rsid w:val="00EE5B33"/>
    <w:rsid w:val="00EE7716"/>
    <w:rsid w:val="00EF1FF2"/>
    <w:rsid w:val="00EF52BD"/>
    <w:rsid w:val="00EF5FD9"/>
    <w:rsid w:val="00EF6BCE"/>
    <w:rsid w:val="00F05F61"/>
    <w:rsid w:val="00F12A47"/>
    <w:rsid w:val="00F2088C"/>
    <w:rsid w:val="00F24BB5"/>
    <w:rsid w:val="00F260FA"/>
    <w:rsid w:val="00F27351"/>
    <w:rsid w:val="00F304E3"/>
    <w:rsid w:val="00F322BE"/>
    <w:rsid w:val="00F40AC5"/>
    <w:rsid w:val="00F40F91"/>
    <w:rsid w:val="00F42455"/>
    <w:rsid w:val="00F456BB"/>
    <w:rsid w:val="00F45AAE"/>
    <w:rsid w:val="00F47753"/>
    <w:rsid w:val="00F52A5A"/>
    <w:rsid w:val="00F545C1"/>
    <w:rsid w:val="00F57EBA"/>
    <w:rsid w:val="00F64F79"/>
    <w:rsid w:val="00F70AFB"/>
    <w:rsid w:val="00F8027C"/>
    <w:rsid w:val="00F80681"/>
    <w:rsid w:val="00F80FF6"/>
    <w:rsid w:val="00F833A4"/>
    <w:rsid w:val="00F860E2"/>
    <w:rsid w:val="00FA2B52"/>
    <w:rsid w:val="00FA3B67"/>
    <w:rsid w:val="00FA3C99"/>
    <w:rsid w:val="00FA5AAF"/>
    <w:rsid w:val="00FA6090"/>
    <w:rsid w:val="00FA798E"/>
    <w:rsid w:val="00FB00DC"/>
    <w:rsid w:val="00FB267B"/>
    <w:rsid w:val="00FB2D6C"/>
    <w:rsid w:val="00FB3DC2"/>
    <w:rsid w:val="00FB450F"/>
    <w:rsid w:val="00FB5156"/>
    <w:rsid w:val="00FC1E15"/>
    <w:rsid w:val="00FC1F3E"/>
    <w:rsid w:val="00FC1FF6"/>
    <w:rsid w:val="00FC284E"/>
    <w:rsid w:val="00FC50B8"/>
    <w:rsid w:val="00FC5D98"/>
    <w:rsid w:val="00FD4171"/>
    <w:rsid w:val="00FE02EF"/>
    <w:rsid w:val="00FE08E3"/>
    <w:rsid w:val="00FE4FEA"/>
    <w:rsid w:val="00FE5E48"/>
    <w:rsid w:val="00FF297D"/>
    <w:rsid w:val="00FF5ADF"/>
    <w:rsid w:val="00FF5AFC"/>
    <w:rsid w:val="00FF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86BC5"/>
  <w15:chartTrackingRefBased/>
  <w15:docId w15:val="{6904F055-62BF-4112-895B-1D2D6AC92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B6D8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B6D8C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1834</Words>
  <Characters>10457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psychology for health and social care -bmhp4003</vt:lpstr>
    </vt:vector>
  </TitlesOfParts>
  <Company/>
  <LinksUpToDate>false</LinksUpToDate>
  <CharactersWithSpaces>12267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psychology for health and social care -bmhp4003</dc:title>
  <dc:creator>lashumaliz@yahoo.com</dc:creator>
  <cp:lastModifiedBy>lashumaliz@yahoo.com</cp:lastModifiedBy>
  <cp:revision>32</cp:revision>
  <dcterms:created xsi:type="dcterms:W3CDTF">2020-08-30T07:29:00Z</dcterms:created>
  <dcterms:modified xsi:type="dcterms:W3CDTF">2020-08-31T08:10:00Z</dcterms:modified>
</cp:coreProperties>
</file>