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339FDA" w14:textId="359FBA93" w:rsidR="00753144" w:rsidRPr="00910DF7" w:rsidRDefault="0020617E" w:rsidP="00EA4B49">
      <w:pPr>
        <w:pStyle w:val="Title"/>
      </w:pPr>
      <w:r>
        <w:t>HTML and CSS Specification</w:t>
      </w:r>
      <w:r w:rsidR="00FA2CFE" w:rsidRPr="00910DF7">
        <w:t xml:space="preserve"> </w:t>
      </w:r>
      <w:r>
        <w:t xml:space="preserve">report for </w:t>
      </w:r>
      <w:r w:rsidR="00003FBA">
        <w:t>‘A S</w:t>
      </w:r>
      <w:r w:rsidR="00FA2CFE" w:rsidRPr="00910DF7">
        <w:t>pace Future’.</w:t>
      </w:r>
    </w:p>
    <w:p w14:paraId="7E537000" w14:textId="59C6705D" w:rsidR="00753144" w:rsidRDefault="00753144" w:rsidP="00860311">
      <w:pPr>
        <w:spacing w:before="120" w:after="120"/>
        <w:jc w:val="both"/>
        <w:rPr>
          <w:szCs w:val="24"/>
        </w:rPr>
      </w:pPr>
    </w:p>
    <w:p w14:paraId="66163F3F" w14:textId="77777777" w:rsidR="00860311" w:rsidRDefault="00860311" w:rsidP="00860311">
      <w:pPr>
        <w:spacing w:before="120" w:after="120"/>
        <w:jc w:val="both"/>
        <w:rPr>
          <w:b/>
          <w:sz w:val="28"/>
          <w:szCs w:val="28"/>
        </w:rPr>
      </w:pPr>
    </w:p>
    <w:p w14:paraId="5E1B961F" w14:textId="77777777" w:rsidR="00230322" w:rsidRPr="00860311" w:rsidRDefault="00230322" w:rsidP="00860311">
      <w:pPr>
        <w:spacing w:before="120" w:after="120"/>
        <w:jc w:val="both"/>
        <w:rPr>
          <w:b/>
          <w:sz w:val="28"/>
          <w:szCs w:val="28"/>
        </w:rPr>
      </w:pPr>
    </w:p>
    <w:p w14:paraId="1E499D19" w14:textId="77777777" w:rsidR="00A140E5" w:rsidRPr="00DD7F72" w:rsidRDefault="00A140E5" w:rsidP="00A140E5">
      <w:pPr>
        <w:pStyle w:val="ListParagraph"/>
        <w:spacing w:before="120" w:after="120"/>
        <w:ind w:left="360"/>
        <w:contextualSpacing w:val="0"/>
        <w:jc w:val="both"/>
        <w:rPr>
          <w:szCs w:val="24"/>
        </w:rPr>
      </w:pPr>
    </w:p>
    <w:p w14:paraId="221CDA5B" w14:textId="23296C62" w:rsidR="00264ED2" w:rsidRPr="00910DF7" w:rsidRDefault="00264ED2" w:rsidP="00F97472">
      <w:pPr>
        <w:pStyle w:val="ListParagraph"/>
        <w:spacing w:before="120" w:after="120"/>
        <w:contextualSpacing w:val="0"/>
        <w:jc w:val="both"/>
        <w:rPr>
          <w:rFonts w:asciiTheme="majorHAnsi" w:hAnsiTheme="majorHAnsi"/>
          <w:szCs w:val="24"/>
        </w:rPr>
      </w:pPr>
      <w:r w:rsidRPr="00910DF7">
        <w:rPr>
          <w:rFonts w:asciiTheme="majorHAnsi" w:hAnsiTheme="majorHAnsi"/>
          <w:szCs w:val="24"/>
        </w:rPr>
        <w:t>Asgar Ali</w:t>
      </w:r>
    </w:p>
    <w:p w14:paraId="19CA6D87" w14:textId="3726FE4F" w:rsidR="00264ED2" w:rsidRPr="00910DF7" w:rsidRDefault="00264ED2" w:rsidP="00F97472">
      <w:pPr>
        <w:pStyle w:val="ListParagraph"/>
        <w:spacing w:before="120" w:after="120"/>
        <w:contextualSpacing w:val="0"/>
        <w:jc w:val="both"/>
        <w:rPr>
          <w:rFonts w:asciiTheme="majorHAnsi" w:hAnsiTheme="majorHAnsi"/>
          <w:szCs w:val="24"/>
        </w:rPr>
      </w:pPr>
      <w:r w:rsidRPr="00910DF7">
        <w:rPr>
          <w:rFonts w:asciiTheme="majorHAnsi" w:hAnsiTheme="majorHAnsi"/>
          <w:szCs w:val="24"/>
        </w:rPr>
        <w:t>Student ID: 076594</w:t>
      </w:r>
    </w:p>
    <w:p w14:paraId="7BDE376D" w14:textId="73552C31" w:rsidR="00264ED2" w:rsidRPr="00910DF7" w:rsidRDefault="00264ED2" w:rsidP="00F97472">
      <w:pPr>
        <w:pStyle w:val="ListParagraph"/>
        <w:spacing w:before="120" w:after="120"/>
        <w:contextualSpacing w:val="0"/>
        <w:jc w:val="both"/>
        <w:rPr>
          <w:rFonts w:asciiTheme="majorHAnsi" w:hAnsiTheme="majorHAnsi"/>
          <w:szCs w:val="24"/>
        </w:rPr>
      </w:pPr>
      <w:r w:rsidRPr="00910DF7">
        <w:rPr>
          <w:rFonts w:asciiTheme="majorHAnsi" w:hAnsiTheme="majorHAnsi"/>
          <w:szCs w:val="24"/>
        </w:rPr>
        <w:t>HND Software Engineering</w:t>
      </w:r>
    </w:p>
    <w:p w14:paraId="258D3DFA" w14:textId="65BDB9F2" w:rsidR="00264ED2" w:rsidRPr="00910DF7" w:rsidRDefault="00264ED2" w:rsidP="00F97472">
      <w:pPr>
        <w:pStyle w:val="ListParagraph"/>
        <w:spacing w:before="120" w:after="120"/>
        <w:contextualSpacing w:val="0"/>
        <w:jc w:val="both"/>
        <w:rPr>
          <w:rFonts w:asciiTheme="majorHAnsi" w:hAnsiTheme="majorHAnsi"/>
          <w:szCs w:val="24"/>
        </w:rPr>
      </w:pPr>
      <w:r w:rsidRPr="00910DF7">
        <w:rPr>
          <w:rFonts w:asciiTheme="majorHAnsi" w:hAnsiTheme="majorHAnsi"/>
          <w:szCs w:val="24"/>
        </w:rPr>
        <w:t>Intro to Web Development</w:t>
      </w:r>
      <w:r w:rsidR="00BF1BCB">
        <w:rPr>
          <w:rFonts w:asciiTheme="majorHAnsi" w:hAnsiTheme="majorHAnsi"/>
          <w:szCs w:val="24"/>
        </w:rPr>
        <w:t xml:space="preserve"> module</w:t>
      </w:r>
    </w:p>
    <w:p w14:paraId="4B5000BD" w14:textId="29864D17" w:rsidR="005A2D20" w:rsidRDefault="00264ED2" w:rsidP="00637C91">
      <w:pPr>
        <w:pStyle w:val="ListParagraph"/>
        <w:spacing w:before="120" w:after="120" w:line="360" w:lineRule="auto"/>
        <w:contextualSpacing w:val="0"/>
        <w:jc w:val="both"/>
        <w:rPr>
          <w:rFonts w:asciiTheme="majorHAnsi" w:hAnsiTheme="majorHAnsi"/>
          <w:szCs w:val="24"/>
        </w:rPr>
      </w:pPr>
      <w:r w:rsidRPr="00910DF7">
        <w:rPr>
          <w:rFonts w:asciiTheme="majorHAnsi" w:hAnsiTheme="majorHAnsi"/>
          <w:szCs w:val="24"/>
        </w:rPr>
        <w:t>13/12/2017</w:t>
      </w:r>
    </w:p>
    <w:p w14:paraId="2048426D" w14:textId="77777777" w:rsidR="00637C91" w:rsidRDefault="00637C91" w:rsidP="00637C91">
      <w:pPr>
        <w:pStyle w:val="ListParagraph"/>
        <w:spacing w:before="120" w:after="120" w:line="360" w:lineRule="auto"/>
        <w:contextualSpacing w:val="0"/>
        <w:jc w:val="both"/>
        <w:rPr>
          <w:rFonts w:asciiTheme="majorHAnsi" w:hAnsiTheme="majorHAnsi"/>
          <w:szCs w:val="24"/>
        </w:rPr>
      </w:pPr>
    </w:p>
    <w:sdt>
      <w:sdtPr>
        <w:id w:val="-101075402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0"/>
          <w:szCs w:val="20"/>
        </w:rPr>
      </w:sdtEndPr>
      <w:sdtContent>
        <w:p w14:paraId="0DE81046" w14:textId="01CE495C" w:rsidR="00E27701" w:rsidRDefault="00E27701">
          <w:pPr>
            <w:pStyle w:val="TOCHeading"/>
          </w:pPr>
          <w:r>
            <w:t>Table of Contents</w:t>
          </w:r>
        </w:p>
        <w:p w14:paraId="3867AC9E" w14:textId="77777777" w:rsidR="00E27701" w:rsidRDefault="00E27701">
          <w:pPr>
            <w:pStyle w:val="TOC1"/>
            <w:tabs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502153700" w:history="1">
            <w:r w:rsidRPr="000A209C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5E8B6" w14:textId="77777777" w:rsidR="00E27701" w:rsidRDefault="00E27701">
          <w:pPr>
            <w:pStyle w:val="TOC1"/>
            <w:tabs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01" w:history="1">
            <w:r w:rsidRPr="000A209C">
              <w:rPr>
                <w:rStyle w:val="Hyperlink"/>
                <w:noProof/>
              </w:rPr>
              <w:t>2.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CD7A9E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2" w:history="1">
            <w:r w:rsidRPr="000A209C">
              <w:rPr>
                <w:rStyle w:val="Hyperlink"/>
                <w:noProof/>
              </w:rPr>
              <w:t>2.1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Sitemap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5B37A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3" w:history="1">
            <w:r w:rsidRPr="000A209C">
              <w:rPr>
                <w:rStyle w:val="Hyperlink"/>
                <w:noProof/>
              </w:rPr>
              <w:t>2.2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Wireframe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30C02" w14:textId="77777777" w:rsidR="00E27701" w:rsidRDefault="00E27701">
          <w:pPr>
            <w:pStyle w:val="TOC1"/>
            <w:tabs>
              <w:tab w:val="left" w:pos="600"/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04" w:history="1">
            <w:r w:rsidRPr="000A209C">
              <w:rPr>
                <w:rStyle w:val="Hyperlink"/>
                <w:noProof/>
              </w:rPr>
              <w:t>3.</w:t>
            </w:r>
            <w:r>
              <w:rPr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0ADE0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5" w:history="1">
            <w:r w:rsidRPr="000A209C">
              <w:rPr>
                <w:rStyle w:val="Hyperlink"/>
                <w:noProof/>
              </w:rPr>
              <w:t>3.1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B3BAC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6" w:history="1">
            <w:r w:rsidRPr="000A209C">
              <w:rPr>
                <w:rStyle w:val="Hyperlink"/>
                <w:noProof/>
              </w:rPr>
              <w:t>3.2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D1265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7" w:history="1">
            <w:r w:rsidRPr="000A209C">
              <w:rPr>
                <w:rStyle w:val="Hyperlink"/>
                <w:noProof/>
              </w:rPr>
              <w:t>3.3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HTML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78F86" w14:textId="77777777" w:rsidR="00E27701" w:rsidRDefault="00E27701">
          <w:pPr>
            <w:pStyle w:val="TOC1"/>
            <w:tabs>
              <w:tab w:val="left" w:pos="600"/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08" w:history="1">
            <w:r w:rsidRPr="000A209C">
              <w:rPr>
                <w:rStyle w:val="Hyperlink"/>
                <w:noProof/>
              </w:rPr>
              <w:t>4.</w:t>
            </w:r>
            <w:r>
              <w:rPr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9D190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09" w:history="1">
            <w:r w:rsidRPr="000A209C">
              <w:rPr>
                <w:rStyle w:val="Hyperlink"/>
                <w:noProof/>
              </w:rPr>
              <w:t>4.1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Screenshot of the sites index.html validation results.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9388A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10" w:history="1">
            <w:r w:rsidRPr="000A209C">
              <w:rPr>
                <w:rStyle w:val="Hyperlink"/>
                <w:noProof/>
              </w:rPr>
              <w:t>4.2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Results of the CSS validation: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AB497" w14:textId="77777777" w:rsidR="00E27701" w:rsidRDefault="00E27701">
          <w:pPr>
            <w:pStyle w:val="TOC1"/>
            <w:tabs>
              <w:tab w:val="left" w:pos="600"/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11" w:history="1">
            <w:r w:rsidRPr="000A209C">
              <w:rPr>
                <w:rStyle w:val="Hyperlink"/>
                <w:noProof/>
              </w:rPr>
              <w:t>5.</w:t>
            </w:r>
            <w:r>
              <w:rPr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ED003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12" w:history="1">
            <w:r w:rsidRPr="000A209C">
              <w:rPr>
                <w:rStyle w:val="Hyperlink"/>
                <w:noProof/>
              </w:rPr>
              <w:t>5.1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Text and 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4EBDAE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13" w:history="1">
            <w:r w:rsidRPr="000A209C">
              <w:rPr>
                <w:rStyle w:val="Hyperlink"/>
                <w:noProof/>
              </w:rPr>
              <w:t>5.2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Contrast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FBE10" w14:textId="77777777" w:rsidR="00E27701" w:rsidRDefault="00E27701">
          <w:pPr>
            <w:pStyle w:val="TOC2"/>
            <w:tabs>
              <w:tab w:val="left" w:pos="800"/>
              <w:tab w:val="right" w:leader="dot" w:pos="9010"/>
            </w:tabs>
            <w:rPr>
              <w:smallCaps w:val="0"/>
              <w:noProof/>
              <w:sz w:val="24"/>
              <w:szCs w:val="24"/>
              <w:lang w:eastAsia="en-GB"/>
            </w:rPr>
          </w:pPr>
          <w:hyperlink w:anchor="_Toc502153714" w:history="1">
            <w:r w:rsidRPr="000A209C">
              <w:rPr>
                <w:rStyle w:val="Hyperlink"/>
                <w:noProof/>
              </w:rPr>
              <w:t>5.3</w:t>
            </w:r>
            <w:r>
              <w:rPr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Website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BB3D55" w14:textId="77777777" w:rsidR="00E27701" w:rsidRDefault="00E27701">
          <w:pPr>
            <w:pStyle w:val="TOC1"/>
            <w:tabs>
              <w:tab w:val="left" w:pos="600"/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15" w:history="1">
            <w:r w:rsidRPr="000A209C">
              <w:rPr>
                <w:rStyle w:val="Hyperlink"/>
                <w:noProof/>
              </w:rPr>
              <w:t>6.</w:t>
            </w:r>
            <w:r>
              <w:rPr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CD7B2" w14:textId="77777777" w:rsidR="00E27701" w:rsidRDefault="00E27701">
          <w:pPr>
            <w:pStyle w:val="TOC1"/>
            <w:tabs>
              <w:tab w:val="left" w:pos="600"/>
              <w:tab w:val="right" w:leader="dot" w:pos="9010"/>
            </w:tabs>
            <w:rPr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502153716" w:history="1">
            <w:r w:rsidRPr="000A209C">
              <w:rPr>
                <w:rStyle w:val="Hyperlink"/>
                <w:noProof/>
              </w:rPr>
              <w:t>7.</w:t>
            </w:r>
            <w:r>
              <w:rPr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0A209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_Toc502153716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51105" w14:textId="1C5B9E22" w:rsidR="00E27701" w:rsidRDefault="00E27701">
          <w:r>
            <w:rPr>
              <w:b/>
              <w:bCs/>
              <w:noProof/>
            </w:rPr>
            <w:fldChar w:fldCharType="end"/>
          </w:r>
        </w:p>
      </w:sdtContent>
    </w:sdt>
    <w:p w14:paraId="28A7854F" w14:textId="77777777" w:rsidR="00E27701" w:rsidRPr="00637C91" w:rsidRDefault="00E27701" w:rsidP="00637C91">
      <w:pPr>
        <w:pStyle w:val="ListParagraph"/>
        <w:spacing w:before="120" w:after="120" w:line="360" w:lineRule="auto"/>
        <w:contextualSpacing w:val="0"/>
        <w:jc w:val="both"/>
        <w:rPr>
          <w:rFonts w:asciiTheme="majorHAnsi" w:hAnsiTheme="majorHAnsi"/>
          <w:szCs w:val="24"/>
        </w:rPr>
      </w:pPr>
    </w:p>
    <w:p w14:paraId="45642B6B" w14:textId="6604A05C" w:rsidR="00753144" w:rsidRPr="00DD7F72" w:rsidRDefault="00FA2CFE" w:rsidP="00EA4B49">
      <w:pPr>
        <w:pStyle w:val="Heading1"/>
        <w:rPr>
          <w:b w:val="0"/>
          <w:szCs w:val="24"/>
        </w:rPr>
      </w:pPr>
      <w:bookmarkStart w:id="0" w:name="_Toc501992577"/>
      <w:bookmarkStart w:id="1" w:name="_Toc501994350"/>
      <w:bookmarkStart w:id="2" w:name="_Toc501994393"/>
      <w:bookmarkStart w:id="3" w:name="_Toc502009848"/>
      <w:bookmarkStart w:id="4" w:name="_Toc502010881"/>
      <w:bookmarkStart w:id="5" w:name="_Toc502011448"/>
      <w:bookmarkStart w:id="6" w:name="_Toc502153700"/>
      <w:r>
        <w:rPr>
          <w:szCs w:val="24"/>
        </w:rPr>
        <w:lastRenderedPageBreak/>
        <w:t xml:space="preserve">1. </w:t>
      </w:r>
      <w:r w:rsidR="00C23DDB" w:rsidRPr="00860311">
        <w:t>Introduction</w:t>
      </w:r>
      <w:bookmarkEnd w:id="0"/>
      <w:bookmarkEnd w:id="1"/>
      <w:bookmarkEnd w:id="2"/>
      <w:bookmarkEnd w:id="3"/>
      <w:bookmarkEnd w:id="4"/>
      <w:bookmarkEnd w:id="5"/>
      <w:bookmarkEnd w:id="6"/>
    </w:p>
    <w:p w14:paraId="091C8A79" w14:textId="77777777" w:rsidR="00A140E5" w:rsidRPr="00DD7F72" w:rsidRDefault="00A140E5" w:rsidP="00A140E5">
      <w:pPr>
        <w:pStyle w:val="ListParagraph"/>
        <w:spacing w:before="120" w:after="120"/>
        <w:ind w:left="360"/>
        <w:contextualSpacing w:val="0"/>
        <w:jc w:val="both"/>
        <w:rPr>
          <w:szCs w:val="24"/>
        </w:rPr>
      </w:pPr>
    </w:p>
    <w:p w14:paraId="61584026" w14:textId="77390E62" w:rsidR="00A140E5" w:rsidRPr="00442A3E" w:rsidRDefault="00DD7877" w:rsidP="00442A3E">
      <w:pPr>
        <w:spacing w:before="120" w:after="120" w:line="360" w:lineRule="auto"/>
        <w:jc w:val="both"/>
        <w:rPr>
          <w:sz w:val="21"/>
          <w:szCs w:val="21"/>
        </w:rPr>
      </w:pPr>
      <w:r w:rsidRPr="0048622A">
        <w:rPr>
          <w:sz w:val="21"/>
          <w:szCs w:val="21"/>
        </w:rPr>
        <w:t>This</w:t>
      </w:r>
      <w:r w:rsidR="00740B4E">
        <w:rPr>
          <w:sz w:val="21"/>
          <w:szCs w:val="21"/>
        </w:rPr>
        <w:t xml:space="preserve"> report will discuss the development</w:t>
      </w:r>
      <w:r w:rsidRPr="0048622A">
        <w:rPr>
          <w:sz w:val="21"/>
          <w:szCs w:val="21"/>
        </w:rPr>
        <w:t xml:space="preserve"> of a W</w:t>
      </w:r>
      <w:r w:rsidR="00740B4E">
        <w:rPr>
          <w:sz w:val="21"/>
          <w:szCs w:val="21"/>
        </w:rPr>
        <w:t>ebsite with the use of HTML5 and CSS3.</w:t>
      </w:r>
      <w:r w:rsidR="00534E5A" w:rsidRPr="0048622A">
        <w:rPr>
          <w:sz w:val="21"/>
          <w:szCs w:val="21"/>
        </w:rPr>
        <w:t xml:space="preserve"> </w:t>
      </w:r>
      <w:r w:rsidR="00044DE0">
        <w:rPr>
          <w:sz w:val="21"/>
          <w:szCs w:val="21"/>
        </w:rPr>
        <w:t>This was for the module titled ‘</w:t>
      </w:r>
      <w:r w:rsidR="00534E5A" w:rsidRPr="0048622A">
        <w:rPr>
          <w:sz w:val="21"/>
          <w:szCs w:val="21"/>
        </w:rPr>
        <w:t>Introd</w:t>
      </w:r>
      <w:r w:rsidR="00044DE0">
        <w:rPr>
          <w:sz w:val="21"/>
          <w:szCs w:val="21"/>
        </w:rPr>
        <w:t>uction to Web development’</w:t>
      </w:r>
      <w:r w:rsidR="00534E5A" w:rsidRPr="0048622A">
        <w:rPr>
          <w:sz w:val="21"/>
          <w:szCs w:val="21"/>
        </w:rPr>
        <w:t xml:space="preserve"> at the University of Wales, Trinity Saint David</w:t>
      </w:r>
      <w:r w:rsidR="00044DE0">
        <w:rPr>
          <w:sz w:val="21"/>
          <w:szCs w:val="21"/>
        </w:rPr>
        <w:t>’s</w:t>
      </w:r>
      <w:r w:rsidR="003720F4" w:rsidRPr="0048622A">
        <w:rPr>
          <w:sz w:val="21"/>
          <w:szCs w:val="21"/>
        </w:rPr>
        <w:t xml:space="preserve"> </w:t>
      </w:r>
      <w:r w:rsidR="00EA1F4F">
        <w:rPr>
          <w:sz w:val="21"/>
          <w:szCs w:val="21"/>
        </w:rPr>
        <w:t>(UWTSD) F</w:t>
      </w:r>
      <w:r w:rsidR="00534E5A" w:rsidRPr="0048622A">
        <w:rPr>
          <w:sz w:val="21"/>
          <w:szCs w:val="21"/>
        </w:rPr>
        <w:t>a</w:t>
      </w:r>
      <w:r w:rsidR="005E5507" w:rsidRPr="0048622A">
        <w:rPr>
          <w:sz w:val="21"/>
          <w:szCs w:val="21"/>
        </w:rPr>
        <w:t>culty of Applied Computing</w:t>
      </w:r>
      <w:r w:rsidR="00534E5A" w:rsidRPr="0048622A">
        <w:rPr>
          <w:sz w:val="21"/>
          <w:szCs w:val="21"/>
        </w:rPr>
        <w:t xml:space="preserve">. </w:t>
      </w:r>
      <w:r w:rsidR="00044DE0">
        <w:rPr>
          <w:sz w:val="21"/>
          <w:szCs w:val="21"/>
        </w:rPr>
        <w:t xml:space="preserve">Firstly, it </w:t>
      </w:r>
      <w:r w:rsidR="00055ADE">
        <w:rPr>
          <w:sz w:val="21"/>
          <w:szCs w:val="21"/>
        </w:rPr>
        <w:t xml:space="preserve">will discuss user Requirements for the Site, </w:t>
      </w:r>
      <w:r w:rsidR="00044DE0">
        <w:rPr>
          <w:sz w:val="21"/>
          <w:szCs w:val="21"/>
        </w:rPr>
        <w:t xml:space="preserve">then </w:t>
      </w:r>
      <w:r w:rsidR="00055ADE">
        <w:rPr>
          <w:sz w:val="21"/>
          <w:szCs w:val="21"/>
        </w:rPr>
        <w:t>Implementation of the HTML and CSS,</w:t>
      </w:r>
      <w:r w:rsidR="00534E5A" w:rsidRPr="0048622A">
        <w:rPr>
          <w:sz w:val="21"/>
          <w:szCs w:val="21"/>
        </w:rPr>
        <w:t xml:space="preserve"> </w:t>
      </w:r>
      <w:r w:rsidR="00055ADE">
        <w:rPr>
          <w:sz w:val="21"/>
          <w:szCs w:val="21"/>
        </w:rPr>
        <w:t xml:space="preserve">Validation of the </w:t>
      </w:r>
      <w:r w:rsidR="00044DE0">
        <w:rPr>
          <w:sz w:val="21"/>
          <w:szCs w:val="21"/>
        </w:rPr>
        <w:t>written code and finally an</w:t>
      </w:r>
      <w:r w:rsidR="00055ADE">
        <w:rPr>
          <w:sz w:val="21"/>
          <w:szCs w:val="21"/>
        </w:rPr>
        <w:t xml:space="preserve"> evaluation of the finished website, including recommendations for improvements that could have been made</w:t>
      </w:r>
      <w:r w:rsidRPr="0048622A">
        <w:rPr>
          <w:sz w:val="21"/>
          <w:szCs w:val="21"/>
        </w:rPr>
        <w:t xml:space="preserve">. </w:t>
      </w:r>
      <w:r w:rsidR="00CB0A3D">
        <w:rPr>
          <w:sz w:val="21"/>
          <w:szCs w:val="21"/>
        </w:rPr>
        <w:t>A</w:t>
      </w:r>
      <w:r w:rsidR="00055ADE">
        <w:rPr>
          <w:sz w:val="21"/>
          <w:szCs w:val="21"/>
        </w:rPr>
        <w:t xml:space="preserve"> References section </w:t>
      </w:r>
      <w:r w:rsidR="00CB0A3D">
        <w:rPr>
          <w:sz w:val="21"/>
          <w:szCs w:val="21"/>
        </w:rPr>
        <w:t>will list content</w:t>
      </w:r>
      <w:r w:rsidR="00055ADE">
        <w:rPr>
          <w:sz w:val="21"/>
          <w:szCs w:val="21"/>
        </w:rPr>
        <w:t xml:space="preserve"> </w:t>
      </w:r>
      <w:r w:rsidRPr="0048622A">
        <w:rPr>
          <w:sz w:val="21"/>
          <w:szCs w:val="21"/>
        </w:rPr>
        <w:t>sour</w:t>
      </w:r>
      <w:r w:rsidR="00534E5A" w:rsidRPr="0048622A">
        <w:rPr>
          <w:sz w:val="21"/>
          <w:szCs w:val="21"/>
        </w:rPr>
        <w:t xml:space="preserve">ces </w:t>
      </w:r>
      <w:r w:rsidR="00CB0A3D">
        <w:rPr>
          <w:sz w:val="21"/>
          <w:szCs w:val="21"/>
        </w:rPr>
        <w:t>for information provided</w:t>
      </w:r>
      <w:r w:rsidR="00055ADE">
        <w:rPr>
          <w:sz w:val="21"/>
          <w:szCs w:val="21"/>
        </w:rPr>
        <w:t xml:space="preserve"> on the site</w:t>
      </w:r>
      <w:r w:rsidR="00CB0A3D">
        <w:rPr>
          <w:sz w:val="21"/>
          <w:szCs w:val="21"/>
        </w:rPr>
        <w:t>.</w:t>
      </w:r>
      <w:r w:rsidR="00690006">
        <w:rPr>
          <w:sz w:val="21"/>
          <w:szCs w:val="21"/>
        </w:rPr>
        <w:t xml:space="preserve"> </w:t>
      </w:r>
      <w:r w:rsidR="00CB0A3D">
        <w:rPr>
          <w:sz w:val="21"/>
          <w:szCs w:val="21"/>
        </w:rPr>
        <w:t>There will also be a reference</w:t>
      </w:r>
      <w:r w:rsidR="00690006">
        <w:rPr>
          <w:sz w:val="21"/>
          <w:szCs w:val="21"/>
        </w:rPr>
        <w:t xml:space="preserve"> for </w:t>
      </w:r>
      <w:r w:rsidR="007C686A">
        <w:rPr>
          <w:sz w:val="21"/>
          <w:szCs w:val="21"/>
        </w:rPr>
        <w:t>valid</w:t>
      </w:r>
      <w:r w:rsidR="00CB0A3D">
        <w:rPr>
          <w:sz w:val="21"/>
          <w:szCs w:val="21"/>
        </w:rPr>
        <w:t>ation and accessibility result providers.</w:t>
      </w:r>
    </w:p>
    <w:p w14:paraId="42325951" w14:textId="289DA360" w:rsidR="00753144" w:rsidRPr="00DD7F72" w:rsidRDefault="00FA2CFE" w:rsidP="00EA4B49">
      <w:pPr>
        <w:pStyle w:val="Heading1"/>
        <w:rPr>
          <w:b w:val="0"/>
        </w:rPr>
      </w:pPr>
      <w:bookmarkStart w:id="7" w:name="_Toc501992578"/>
      <w:bookmarkStart w:id="8" w:name="_Toc501994351"/>
      <w:bookmarkStart w:id="9" w:name="_Toc501994394"/>
      <w:bookmarkStart w:id="10" w:name="_Toc502009849"/>
      <w:bookmarkStart w:id="11" w:name="_Toc502010882"/>
      <w:bookmarkStart w:id="12" w:name="_Toc502011449"/>
      <w:bookmarkStart w:id="13" w:name="_Toc502153701"/>
      <w:r>
        <w:t>2.</w:t>
      </w:r>
      <w:r w:rsidR="004400AF" w:rsidRPr="00DD7F72">
        <w:t xml:space="preserve"> Requirements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DB2D5CC" w14:textId="77777777" w:rsidR="00F13D36" w:rsidRDefault="00F13D36" w:rsidP="00F13D36">
      <w:pPr>
        <w:spacing w:before="120" w:after="120" w:line="360" w:lineRule="auto"/>
        <w:jc w:val="both"/>
        <w:rPr>
          <w:sz w:val="21"/>
          <w:szCs w:val="21"/>
        </w:rPr>
      </w:pPr>
    </w:p>
    <w:p w14:paraId="1D2FB90B" w14:textId="720AB0B5" w:rsidR="00344566" w:rsidRDefault="008D69BF" w:rsidP="00344566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 Website</w:t>
      </w:r>
      <w:r w:rsidR="003759FA">
        <w:rPr>
          <w:sz w:val="21"/>
          <w:szCs w:val="21"/>
        </w:rPr>
        <w:t xml:space="preserve"> </w:t>
      </w:r>
      <w:r w:rsidR="002670F3">
        <w:rPr>
          <w:sz w:val="21"/>
          <w:szCs w:val="21"/>
        </w:rPr>
        <w:t>will be</w:t>
      </w:r>
      <w:r w:rsidR="00302298">
        <w:rPr>
          <w:sz w:val="21"/>
          <w:szCs w:val="21"/>
        </w:rPr>
        <w:t xml:space="preserve"> produced through hand coding using the ‘Visual Studio Code’ Editor.</w:t>
      </w:r>
      <w:r w:rsidR="00255029">
        <w:rPr>
          <w:sz w:val="21"/>
          <w:szCs w:val="21"/>
        </w:rPr>
        <w:t xml:space="preserve"> Its purpose will</w:t>
      </w:r>
      <w:r w:rsidR="000C7534">
        <w:rPr>
          <w:sz w:val="21"/>
          <w:szCs w:val="21"/>
        </w:rPr>
        <w:t xml:space="preserve"> </w:t>
      </w:r>
      <w:r w:rsidR="00286D42">
        <w:rPr>
          <w:sz w:val="21"/>
          <w:szCs w:val="21"/>
        </w:rPr>
        <w:t xml:space="preserve">be to focus on information for </w:t>
      </w:r>
      <w:r w:rsidR="00255029">
        <w:rPr>
          <w:sz w:val="21"/>
          <w:szCs w:val="21"/>
        </w:rPr>
        <w:t xml:space="preserve">visitors who are interested </w:t>
      </w:r>
      <w:r>
        <w:rPr>
          <w:sz w:val="21"/>
          <w:szCs w:val="21"/>
        </w:rPr>
        <w:t>by</w:t>
      </w:r>
      <w:r w:rsidR="000C7534">
        <w:rPr>
          <w:sz w:val="21"/>
          <w:szCs w:val="21"/>
        </w:rPr>
        <w:t xml:space="preserve"> reading news and stories about</w:t>
      </w:r>
      <w:r w:rsidR="00CF23F2">
        <w:rPr>
          <w:sz w:val="21"/>
          <w:szCs w:val="21"/>
        </w:rPr>
        <w:t xml:space="preserve"> the latest </w:t>
      </w:r>
      <w:r w:rsidR="00CF23F2" w:rsidRPr="008E4B59">
        <w:rPr>
          <w:sz w:val="21"/>
          <w:szCs w:val="21"/>
        </w:rPr>
        <w:t>developments</w:t>
      </w:r>
      <w:r>
        <w:rPr>
          <w:sz w:val="21"/>
          <w:szCs w:val="21"/>
        </w:rPr>
        <w:t xml:space="preserve"> in</w:t>
      </w:r>
      <w:r w:rsidR="002670F3">
        <w:rPr>
          <w:sz w:val="21"/>
          <w:szCs w:val="21"/>
        </w:rPr>
        <w:t xml:space="preserve"> Commercial Space Exploration and Space T</w:t>
      </w:r>
      <w:r w:rsidR="005A2D20">
        <w:rPr>
          <w:sz w:val="21"/>
          <w:szCs w:val="21"/>
        </w:rPr>
        <w:t>ouris</w:t>
      </w:r>
      <w:r w:rsidR="006831E2">
        <w:rPr>
          <w:sz w:val="21"/>
          <w:szCs w:val="21"/>
        </w:rPr>
        <w:t>m</w:t>
      </w:r>
      <w:r w:rsidR="00F13D36" w:rsidRPr="008E4B59">
        <w:rPr>
          <w:sz w:val="21"/>
          <w:szCs w:val="21"/>
        </w:rPr>
        <w:t>.</w:t>
      </w:r>
      <w:r w:rsidR="00286D42">
        <w:rPr>
          <w:sz w:val="21"/>
          <w:szCs w:val="21"/>
        </w:rPr>
        <w:t xml:space="preserve"> This is in contrast to some other popular technology sites that do not focus exclusively these two areas, so may be considered </w:t>
      </w:r>
      <w:r w:rsidR="00AB72DB">
        <w:rPr>
          <w:sz w:val="21"/>
          <w:szCs w:val="21"/>
        </w:rPr>
        <w:t>a niche site</w:t>
      </w:r>
      <w:r w:rsidR="00286D42">
        <w:rPr>
          <w:sz w:val="21"/>
          <w:szCs w:val="21"/>
        </w:rPr>
        <w:t>.</w:t>
      </w:r>
      <w:r w:rsidR="00AB72DB">
        <w:rPr>
          <w:sz w:val="21"/>
          <w:szCs w:val="21"/>
        </w:rPr>
        <w:t xml:space="preserve"> Content </w:t>
      </w:r>
      <w:r w:rsidR="00044DE0">
        <w:rPr>
          <w:sz w:val="21"/>
          <w:szCs w:val="21"/>
        </w:rPr>
        <w:t xml:space="preserve">will be presented in a formal </w:t>
      </w:r>
      <w:r w:rsidR="00AB72DB">
        <w:rPr>
          <w:sz w:val="21"/>
          <w:szCs w:val="21"/>
        </w:rPr>
        <w:t>format, with p</w:t>
      </w:r>
      <w:r w:rsidR="00344566">
        <w:rPr>
          <w:sz w:val="21"/>
          <w:szCs w:val="21"/>
        </w:rPr>
        <w:t>ictu</w:t>
      </w:r>
      <w:r w:rsidR="00044DE0">
        <w:rPr>
          <w:sz w:val="21"/>
          <w:szCs w:val="21"/>
        </w:rPr>
        <w:t xml:space="preserve">res and videos on page articles to help with conveying information. The </w:t>
      </w:r>
      <w:r w:rsidR="00255029">
        <w:rPr>
          <w:sz w:val="21"/>
          <w:szCs w:val="21"/>
        </w:rPr>
        <w:t xml:space="preserve">chosen </w:t>
      </w:r>
      <w:r w:rsidR="00044DE0">
        <w:rPr>
          <w:sz w:val="21"/>
          <w:szCs w:val="21"/>
        </w:rPr>
        <w:t>title of the Website will be: ‘A Space Future’.</w:t>
      </w:r>
      <w:r>
        <w:rPr>
          <w:sz w:val="21"/>
          <w:szCs w:val="21"/>
        </w:rPr>
        <w:t xml:space="preserve"> </w:t>
      </w:r>
    </w:p>
    <w:p w14:paraId="421FDDE6" w14:textId="77777777" w:rsidR="003C1D46" w:rsidRDefault="008D69BF" w:rsidP="00344566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The Site will be developed consisting of no less than five pages using HTML5 and CCS3 web standards.</w:t>
      </w:r>
    </w:p>
    <w:p w14:paraId="734B027E" w14:textId="4DBA5944" w:rsidR="004B5790" w:rsidRDefault="008D69BF" w:rsidP="00344566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The site will </w:t>
      </w:r>
      <w:r w:rsidR="004B5790">
        <w:rPr>
          <w:sz w:val="21"/>
          <w:szCs w:val="21"/>
        </w:rPr>
        <w:t xml:space="preserve">be </w:t>
      </w:r>
      <w:r w:rsidR="00255029">
        <w:rPr>
          <w:sz w:val="21"/>
          <w:szCs w:val="21"/>
        </w:rPr>
        <w:t xml:space="preserve">intended to be </w:t>
      </w:r>
      <w:r w:rsidR="004B5790">
        <w:rPr>
          <w:sz w:val="21"/>
          <w:szCs w:val="21"/>
        </w:rPr>
        <w:t>visually appealing, easily navigable and readable</w:t>
      </w:r>
      <w:r w:rsidR="00265203">
        <w:rPr>
          <w:sz w:val="21"/>
          <w:szCs w:val="21"/>
        </w:rPr>
        <w:t xml:space="preserve"> for</w:t>
      </w:r>
      <w:r w:rsidR="00255029">
        <w:rPr>
          <w:sz w:val="21"/>
          <w:szCs w:val="21"/>
        </w:rPr>
        <w:t xml:space="preserve"> all</w:t>
      </w:r>
      <w:r>
        <w:rPr>
          <w:sz w:val="21"/>
          <w:szCs w:val="21"/>
        </w:rPr>
        <w:t xml:space="preserve"> visitors</w:t>
      </w:r>
      <w:r w:rsidR="004B5790">
        <w:rPr>
          <w:sz w:val="21"/>
          <w:szCs w:val="21"/>
        </w:rPr>
        <w:t>.</w:t>
      </w:r>
      <w:r w:rsidR="003C1D46">
        <w:rPr>
          <w:sz w:val="21"/>
          <w:szCs w:val="21"/>
        </w:rPr>
        <w:t xml:space="preserve"> Therefore, Twitter Bootstrap version four will be used, for some styling and as the Grid system for the site. </w:t>
      </w:r>
      <w:r w:rsidR="00175D28">
        <w:rPr>
          <w:sz w:val="21"/>
          <w:szCs w:val="21"/>
        </w:rPr>
        <w:t>Font Awesome will be used for styling certa</w:t>
      </w:r>
      <w:r w:rsidR="009A4242">
        <w:rPr>
          <w:sz w:val="21"/>
          <w:szCs w:val="21"/>
        </w:rPr>
        <w:t>in symbols, such as on a contact form.</w:t>
      </w:r>
    </w:p>
    <w:p w14:paraId="4B6B22D3" w14:textId="3BDD5FD3" w:rsidR="00265203" w:rsidRDefault="00C10904" w:rsidP="00344566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 </w:t>
      </w:r>
      <w:r w:rsidR="00265203">
        <w:rPr>
          <w:sz w:val="21"/>
          <w:szCs w:val="21"/>
        </w:rPr>
        <w:t xml:space="preserve">final </w:t>
      </w:r>
      <w:r>
        <w:rPr>
          <w:sz w:val="21"/>
          <w:szCs w:val="21"/>
        </w:rPr>
        <w:t xml:space="preserve">produced </w:t>
      </w:r>
      <w:r w:rsidR="00265203">
        <w:rPr>
          <w:sz w:val="21"/>
          <w:szCs w:val="21"/>
        </w:rPr>
        <w:t xml:space="preserve">Website folder </w:t>
      </w:r>
      <w:r>
        <w:rPr>
          <w:sz w:val="21"/>
          <w:szCs w:val="21"/>
        </w:rPr>
        <w:t xml:space="preserve">containing all relevant files </w:t>
      </w:r>
      <w:r w:rsidR="00265203">
        <w:rPr>
          <w:sz w:val="21"/>
          <w:szCs w:val="21"/>
        </w:rPr>
        <w:t>will be zipped and uploaded to UWTSD</w:t>
      </w:r>
      <w:r w:rsidR="00302298">
        <w:rPr>
          <w:sz w:val="21"/>
          <w:szCs w:val="21"/>
        </w:rPr>
        <w:t xml:space="preserve"> for assessment by the Module Lecturer, Dr Kemi Ademoye.</w:t>
      </w:r>
      <w:r w:rsidR="00935B52">
        <w:rPr>
          <w:sz w:val="21"/>
          <w:szCs w:val="21"/>
        </w:rPr>
        <w:t xml:space="preserve"> </w:t>
      </w:r>
      <w:r w:rsidR="00F53319">
        <w:rPr>
          <w:sz w:val="21"/>
          <w:szCs w:val="21"/>
        </w:rPr>
        <w:t xml:space="preserve"> The site must demonstrate an understanding of standards, concepts and principles for implementing a Website.</w:t>
      </w:r>
    </w:p>
    <w:p w14:paraId="31143386" w14:textId="77777777" w:rsidR="00265203" w:rsidRPr="008E4B59" w:rsidRDefault="00265203" w:rsidP="00344566">
      <w:pPr>
        <w:spacing w:before="120" w:after="120" w:line="360" w:lineRule="auto"/>
        <w:jc w:val="both"/>
        <w:rPr>
          <w:sz w:val="21"/>
          <w:szCs w:val="21"/>
        </w:rPr>
      </w:pPr>
    </w:p>
    <w:p w14:paraId="4AB37339" w14:textId="77777777" w:rsidR="00A140E5" w:rsidRPr="005A2D20" w:rsidRDefault="00A140E5" w:rsidP="005A2D20">
      <w:pPr>
        <w:spacing w:before="120" w:after="120"/>
        <w:jc w:val="both"/>
        <w:rPr>
          <w:szCs w:val="24"/>
        </w:rPr>
      </w:pPr>
    </w:p>
    <w:p w14:paraId="069FA0E4" w14:textId="0DC7FCB3" w:rsidR="003F2EC8" w:rsidRDefault="00C96926" w:rsidP="003F2EC8">
      <w:pPr>
        <w:pStyle w:val="Heading2"/>
        <w:numPr>
          <w:ilvl w:val="0"/>
          <w:numId w:val="17"/>
        </w:numPr>
      </w:pPr>
      <w:bookmarkStart w:id="14" w:name="_Toc501994352"/>
      <w:bookmarkStart w:id="15" w:name="_Toc501994395"/>
      <w:bookmarkStart w:id="16" w:name="_Toc502009850"/>
      <w:bookmarkStart w:id="17" w:name="_Toc502010883"/>
      <w:bookmarkStart w:id="18" w:name="_Toc502011450"/>
      <w:bookmarkStart w:id="19" w:name="_Toc502153702"/>
      <w:r>
        <w:t>Sitemap</w:t>
      </w:r>
      <w:bookmarkEnd w:id="14"/>
      <w:bookmarkEnd w:id="15"/>
      <w:bookmarkEnd w:id="16"/>
      <w:bookmarkEnd w:id="17"/>
      <w:bookmarkEnd w:id="18"/>
      <w:bookmarkEnd w:id="19"/>
    </w:p>
    <w:p w14:paraId="56515F96" w14:textId="77777777" w:rsidR="008E4B59" w:rsidRDefault="008E4B59" w:rsidP="003F2EC8">
      <w:pPr>
        <w:spacing w:before="120" w:after="120"/>
        <w:jc w:val="both"/>
        <w:rPr>
          <w:szCs w:val="24"/>
        </w:rPr>
      </w:pPr>
    </w:p>
    <w:p w14:paraId="3EADA1E9" w14:textId="77777777" w:rsidR="00BD6635" w:rsidRPr="00FA2CFE" w:rsidRDefault="00BD6635" w:rsidP="00BD6635">
      <w:pPr>
        <w:pStyle w:val="ListParagraph"/>
        <w:spacing w:before="120" w:after="120"/>
        <w:ind w:left="1080"/>
        <w:jc w:val="both"/>
        <w:rPr>
          <w:szCs w:val="24"/>
        </w:rPr>
      </w:pPr>
    </w:p>
    <w:p w14:paraId="3382FD0F" w14:textId="21BCADD4" w:rsidR="00753144" w:rsidRPr="008E4B59" w:rsidRDefault="00534E5A" w:rsidP="008E4B59">
      <w:pPr>
        <w:spacing w:before="120" w:after="120"/>
        <w:jc w:val="both"/>
        <w:rPr>
          <w:sz w:val="21"/>
          <w:szCs w:val="21"/>
        </w:rPr>
      </w:pPr>
      <w:r w:rsidRPr="008E4B59">
        <w:rPr>
          <w:sz w:val="21"/>
          <w:szCs w:val="21"/>
        </w:rPr>
        <w:t xml:space="preserve"> Below is a diagram of the Site map of the</w:t>
      </w:r>
      <w:r w:rsidR="00044DE0">
        <w:rPr>
          <w:sz w:val="21"/>
          <w:szCs w:val="21"/>
        </w:rPr>
        <w:t xml:space="preserve"> Website</w:t>
      </w:r>
      <w:r w:rsidR="00866317">
        <w:rPr>
          <w:sz w:val="21"/>
          <w:szCs w:val="21"/>
        </w:rPr>
        <w:t xml:space="preserve"> whi</w:t>
      </w:r>
      <w:r w:rsidR="004B5790">
        <w:rPr>
          <w:sz w:val="21"/>
          <w:szCs w:val="21"/>
        </w:rPr>
        <w:t>ch was done on a Samsung tablet. A Form was later added to the site for users to subscribe via email to get recent developments emailed to their inbox.</w:t>
      </w:r>
    </w:p>
    <w:p w14:paraId="51000EE9" w14:textId="77777777" w:rsidR="00483F3F" w:rsidRPr="00483F3F" w:rsidRDefault="00483F3F" w:rsidP="00483F3F">
      <w:pPr>
        <w:spacing w:before="120" w:after="120"/>
        <w:jc w:val="both"/>
        <w:rPr>
          <w:szCs w:val="24"/>
        </w:rPr>
      </w:pPr>
    </w:p>
    <w:p w14:paraId="292A25FC" w14:textId="0AC0E2CB" w:rsidR="00483F3F" w:rsidRDefault="00483F3F" w:rsidP="00302298">
      <w:pPr>
        <w:pStyle w:val="ListParagraph"/>
        <w:spacing w:before="120" w:after="120"/>
        <w:ind w:left="864"/>
        <w:contextualSpacing w:val="0"/>
        <w:jc w:val="both"/>
        <w:rPr>
          <w:szCs w:val="24"/>
        </w:rPr>
      </w:pPr>
      <w:r>
        <w:rPr>
          <w:noProof/>
          <w:szCs w:val="24"/>
          <w:lang w:eastAsia="en-GB"/>
        </w:rPr>
        <w:lastRenderedPageBreak/>
        <w:drawing>
          <wp:inline distT="0" distB="0" distL="0" distR="0" wp14:anchorId="1D4FA2FE" wp14:editId="006E3A29">
            <wp:extent cx="4828133" cy="5749290"/>
            <wp:effectExtent l="0" t="0" r="0" b="0"/>
            <wp:docPr id="6" name="Picture 6" descr="../../../../../Desktop/Sitemap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Desktop/Sitemap.pd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67" cy="575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E7D7C" w14:textId="77777777" w:rsidR="00534E5A" w:rsidRPr="00DD7F72" w:rsidRDefault="00534E5A" w:rsidP="00534E5A">
      <w:pPr>
        <w:pStyle w:val="ListParagraph"/>
        <w:spacing w:before="120" w:after="120"/>
        <w:ind w:left="1080"/>
        <w:contextualSpacing w:val="0"/>
        <w:jc w:val="both"/>
        <w:rPr>
          <w:szCs w:val="24"/>
        </w:rPr>
      </w:pPr>
    </w:p>
    <w:p w14:paraId="0296E5C0" w14:textId="3CF17394" w:rsidR="003F2EC8" w:rsidRDefault="003F2EC8" w:rsidP="00C96926">
      <w:pPr>
        <w:pStyle w:val="Heading2"/>
        <w:numPr>
          <w:ilvl w:val="0"/>
          <w:numId w:val="26"/>
        </w:numPr>
      </w:pPr>
      <w:bookmarkStart w:id="20" w:name="_Toc501994353"/>
      <w:bookmarkStart w:id="21" w:name="_Toc501994396"/>
      <w:bookmarkStart w:id="22" w:name="_Toc502009851"/>
      <w:bookmarkStart w:id="23" w:name="_Toc502010884"/>
      <w:bookmarkStart w:id="24" w:name="_Toc502011451"/>
      <w:bookmarkStart w:id="25" w:name="_Toc502153703"/>
      <w:r w:rsidRPr="003F2EC8">
        <w:t>Wireframe</w:t>
      </w:r>
      <w:bookmarkEnd w:id="20"/>
      <w:bookmarkEnd w:id="21"/>
      <w:bookmarkEnd w:id="22"/>
      <w:bookmarkEnd w:id="23"/>
      <w:bookmarkEnd w:id="24"/>
      <w:bookmarkEnd w:id="25"/>
    </w:p>
    <w:p w14:paraId="4D26AFBC" w14:textId="77777777" w:rsidR="003F2EC8" w:rsidRPr="003F2EC8" w:rsidRDefault="003F2EC8" w:rsidP="003F2EC8">
      <w:pPr>
        <w:spacing w:before="120" w:after="120"/>
        <w:ind w:left="360"/>
        <w:jc w:val="both"/>
        <w:rPr>
          <w:szCs w:val="24"/>
        </w:rPr>
      </w:pPr>
    </w:p>
    <w:p w14:paraId="610D4D9C" w14:textId="55FA21E1" w:rsidR="00753144" w:rsidRPr="003F2EC8" w:rsidRDefault="00CB47E9" w:rsidP="003F2EC8">
      <w:pPr>
        <w:spacing w:before="120" w:after="120"/>
        <w:jc w:val="both"/>
        <w:rPr>
          <w:szCs w:val="24"/>
        </w:rPr>
      </w:pPr>
      <w:r w:rsidRPr="003F2EC8">
        <w:rPr>
          <w:szCs w:val="24"/>
        </w:rPr>
        <w:t xml:space="preserve">Below is a </w:t>
      </w:r>
      <w:r w:rsidR="00170A4D">
        <w:rPr>
          <w:szCs w:val="24"/>
        </w:rPr>
        <w:t xml:space="preserve">basic </w:t>
      </w:r>
      <w:r w:rsidRPr="003F2EC8">
        <w:rPr>
          <w:szCs w:val="24"/>
        </w:rPr>
        <w:t>W</w:t>
      </w:r>
      <w:r w:rsidR="00753144" w:rsidRPr="003F2EC8">
        <w:rPr>
          <w:szCs w:val="24"/>
        </w:rPr>
        <w:t>ire</w:t>
      </w:r>
      <w:r w:rsidRPr="003F2EC8">
        <w:rPr>
          <w:szCs w:val="24"/>
        </w:rPr>
        <w:t xml:space="preserve">frame of the home page. It illustrates </w:t>
      </w:r>
      <w:r w:rsidR="00753144" w:rsidRPr="003F2EC8">
        <w:rPr>
          <w:szCs w:val="24"/>
        </w:rPr>
        <w:t>the grid layout, the main design elements and content sections of the website.</w:t>
      </w:r>
      <w:r w:rsidR="00170A4D">
        <w:rPr>
          <w:szCs w:val="24"/>
        </w:rPr>
        <w:t xml:space="preserve"> Again, a form is not showing on this</w:t>
      </w:r>
      <w:r w:rsidR="0095228E">
        <w:rPr>
          <w:szCs w:val="24"/>
        </w:rPr>
        <w:t xml:space="preserve"> diagram, as it was added later on.</w:t>
      </w:r>
    </w:p>
    <w:p w14:paraId="52ECE5E4" w14:textId="77777777" w:rsidR="008C25A0" w:rsidRDefault="008C25A0" w:rsidP="004400AF">
      <w:pPr>
        <w:pStyle w:val="ListParagraph"/>
        <w:spacing w:before="120" w:after="120"/>
        <w:ind w:left="1080"/>
        <w:contextualSpacing w:val="0"/>
        <w:jc w:val="both"/>
        <w:rPr>
          <w:szCs w:val="24"/>
        </w:rPr>
      </w:pPr>
    </w:p>
    <w:p w14:paraId="653C4B05" w14:textId="08B02CB9" w:rsidR="008C25A0" w:rsidRPr="00DD7F72" w:rsidRDefault="008C25A0" w:rsidP="004400AF">
      <w:pPr>
        <w:pStyle w:val="ListParagraph"/>
        <w:spacing w:before="120" w:after="120"/>
        <w:ind w:left="1080"/>
        <w:contextualSpacing w:val="0"/>
        <w:jc w:val="both"/>
        <w:rPr>
          <w:szCs w:val="24"/>
        </w:rPr>
      </w:pPr>
      <w:r>
        <w:rPr>
          <w:noProof/>
          <w:szCs w:val="24"/>
          <w:lang w:eastAsia="en-GB"/>
        </w:rPr>
        <w:lastRenderedPageBreak/>
        <w:drawing>
          <wp:inline distT="0" distB="0" distL="0" distR="0" wp14:anchorId="6BB2D1F9" wp14:editId="69A05BDE">
            <wp:extent cx="4509911" cy="5470811"/>
            <wp:effectExtent l="0" t="0" r="11430" b="0"/>
            <wp:docPr id="5" name="Picture 5" descr="Wireframe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reframe.pd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295" cy="548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27CF6" w14:textId="373C19A2" w:rsidR="00753144" w:rsidRPr="003F2EC8" w:rsidRDefault="004400AF" w:rsidP="00230322">
      <w:pPr>
        <w:pStyle w:val="Heading1"/>
        <w:numPr>
          <w:ilvl w:val="0"/>
          <w:numId w:val="31"/>
        </w:numPr>
        <w:rPr>
          <w:b w:val="0"/>
          <w:szCs w:val="24"/>
        </w:rPr>
      </w:pPr>
      <w:bookmarkStart w:id="26" w:name="_Toc501992580"/>
      <w:bookmarkStart w:id="27" w:name="_Toc501994354"/>
      <w:bookmarkStart w:id="28" w:name="_Toc501994397"/>
      <w:bookmarkStart w:id="29" w:name="_Toc502009852"/>
      <w:bookmarkStart w:id="30" w:name="_Toc502010885"/>
      <w:bookmarkStart w:id="31" w:name="_Toc502011452"/>
      <w:bookmarkStart w:id="32" w:name="_Toc502153704"/>
      <w:r w:rsidRPr="00DD7F72">
        <w:t>Implementation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26F8F4E3" w14:textId="77777777" w:rsidR="00A140E5" w:rsidRPr="00DD7F72" w:rsidRDefault="00A140E5" w:rsidP="00A140E5">
      <w:pPr>
        <w:pStyle w:val="ListParagraph"/>
        <w:spacing w:before="120" w:after="120"/>
        <w:ind w:left="360"/>
        <w:contextualSpacing w:val="0"/>
        <w:jc w:val="both"/>
        <w:rPr>
          <w:szCs w:val="24"/>
        </w:rPr>
      </w:pPr>
    </w:p>
    <w:p w14:paraId="5355ABA0" w14:textId="18A60BFE" w:rsidR="004B0675" w:rsidRDefault="004B0675" w:rsidP="004B0675">
      <w:pPr>
        <w:pStyle w:val="Heading2"/>
        <w:numPr>
          <w:ilvl w:val="0"/>
          <w:numId w:val="39"/>
        </w:numPr>
      </w:pPr>
      <w:bookmarkStart w:id="33" w:name="_Toc502011453"/>
      <w:bookmarkStart w:id="34" w:name="_Toc502153705"/>
      <w:r>
        <w:t>Content</w:t>
      </w:r>
      <w:bookmarkEnd w:id="33"/>
      <w:bookmarkEnd w:id="34"/>
    </w:p>
    <w:p w14:paraId="3526D435" w14:textId="77777777" w:rsidR="004B0675" w:rsidRDefault="004B0675" w:rsidP="008E4B59">
      <w:pPr>
        <w:spacing w:before="120" w:after="120" w:line="360" w:lineRule="auto"/>
        <w:jc w:val="both"/>
        <w:rPr>
          <w:sz w:val="21"/>
          <w:szCs w:val="21"/>
        </w:rPr>
      </w:pPr>
    </w:p>
    <w:p w14:paraId="16074544" w14:textId="22E3BB45" w:rsidR="00700FD3" w:rsidRDefault="00700FD3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Using the above Sitemap and Wireframe, the site was later implemented. </w:t>
      </w:r>
      <w:r w:rsidR="005F5459">
        <w:rPr>
          <w:sz w:val="21"/>
          <w:szCs w:val="21"/>
        </w:rPr>
        <w:t>It contains nine HTML pages in total.</w:t>
      </w:r>
    </w:p>
    <w:p w14:paraId="35F8193F" w14:textId="2FF8FAE0" w:rsidR="009368D6" w:rsidRPr="00611512" w:rsidRDefault="0033357F" w:rsidP="00611512">
      <w:pPr>
        <w:pStyle w:val="ListParagraph"/>
        <w:numPr>
          <w:ilvl w:val="0"/>
          <w:numId w:val="45"/>
        </w:numPr>
        <w:spacing w:before="120" w:after="120" w:line="360" w:lineRule="auto"/>
        <w:jc w:val="both"/>
        <w:rPr>
          <w:sz w:val="21"/>
          <w:szCs w:val="21"/>
        </w:rPr>
      </w:pPr>
      <w:r w:rsidRPr="00611512">
        <w:rPr>
          <w:sz w:val="21"/>
          <w:szCs w:val="21"/>
        </w:rPr>
        <w:t>The top of the</w:t>
      </w:r>
      <w:r w:rsidR="00860311" w:rsidRPr="00611512">
        <w:rPr>
          <w:sz w:val="21"/>
          <w:szCs w:val="21"/>
        </w:rPr>
        <w:t xml:space="preserve"> site consists of six pages </w:t>
      </w:r>
      <w:r w:rsidR="00451F54" w:rsidRPr="00611512">
        <w:rPr>
          <w:sz w:val="21"/>
          <w:szCs w:val="21"/>
        </w:rPr>
        <w:t>which can be clicked on from a</w:t>
      </w:r>
      <w:r w:rsidR="00860311" w:rsidRPr="00611512">
        <w:rPr>
          <w:sz w:val="21"/>
          <w:szCs w:val="21"/>
        </w:rPr>
        <w:t xml:space="preserve"> Bootst</w:t>
      </w:r>
      <w:r w:rsidRPr="00611512">
        <w:rPr>
          <w:sz w:val="21"/>
          <w:szCs w:val="21"/>
        </w:rPr>
        <w:t>rap 4 navigation bar. The links are descriptive of the content on each page</w:t>
      </w:r>
      <w:r w:rsidR="00860311" w:rsidRPr="00611512">
        <w:rPr>
          <w:sz w:val="21"/>
          <w:szCs w:val="21"/>
        </w:rPr>
        <w:t>: ‘</w:t>
      </w:r>
      <w:r w:rsidR="007434A3" w:rsidRPr="00611512">
        <w:rPr>
          <w:sz w:val="21"/>
          <w:szCs w:val="21"/>
        </w:rPr>
        <w:t>Home’ (this takes the user back to the index.html home page when clicked on); ‘Space tourism’; ‘Mars Colony’, ‘Moon base’, ‘The future’, and ‘Subscribe’ page. On the right-hand side of the nav</w:t>
      </w:r>
      <w:r w:rsidRPr="00611512">
        <w:rPr>
          <w:sz w:val="21"/>
          <w:szCs w:val="21"/>
        </w:rPr>
        <w:t>igation bar are</w:t>
      </w:r>
      <w:r w:rsidR="00EA4B49" w:rsidRPr="00611512">
        <w:rPr>
          <w:sz w:val="21"/>
          <w:szCs w:val="21"/>
        </w:rPr>
        <w:t xml:space="preserve"> Facebook and T</w:t>
      </w:r>
      <w:r w:rsidRPr="00611512">
        <w:rPr>
          <w:sz w:val="21"/>
          <w:szCs w:val="21"/>
        </w:rPr>
        <w:t>witter font awesome icons.</w:t>
      </w:r>
    </w:p>
    <w:p w14:paraId="479117EC" w14:textId="1C613F6D" w:rsidR="00170A4D" w:rsidRPr="00700FD3" w:rsidRDefault="00170A4D" w:rsidP="00700FD3">
      <w:pPr>
        <w:pStyle w:val="ListParagraph"/>
        <w:numPr>
          <w:ilvl w:val="0"/>
          <w:numId w:val="44"/>
        </w:numPr>
        <w:spacing w:before="120" w:after="120" w:line="360" w:lineRule="auto"/>
        <w:jc w:val="both"/>
        <w:rPr>
          <w:sz w:val="21"/>
          <w:szCs w:val="21"/>
        </w:rPr>
      </w:pPr>
      <w:r w:rsidRPr="00700FD3">
        <w:rPr>
          <w:sz w:val="21"/>
          <w:szCs w:val="21"/>
        </w:rPr>
        <w:lastRenderedPageBreak/>
        <w:t>There are a further two linked pages in the footer secti</w:t>
      </w:r>
      <w:r w:rsidR="004B0675" w:rsidRPr="00700FD3">
        <w:rPr>
          <w:sz w:val="21"/>
          <w:szCs w:val="21"/>
        </w:rPr>
        <w:t>on of the site, which are titled</w:t>
      </w:r>
      <w:r w:rsidRPr="00700FD3">
        <w:rPr>
          <w:sz w:val="21"/>
          <w:szCs w:val="21"/>
        </w:rPr>
        <w:t xml:space="preserve"> ‘About’ and ‘Contact us.’ The ‘about’ link leads to a fictitious descriptive page about the background of the site, such as dates and addresses. </w:t>
      </w:r>
    </w:p>
    <w:p w14:paraId="7A41754B" w14:textId="244F9114" w:rsidR="00170A4D" w:rsidRPr="00700FD3" w:rsidRDefault="00170A4D" w:rsidP="00700FD3">
      <w:pPr>
        <w:pStyle w:val="ListParagraph"/>
        <w:numPr>
          <w:ilvl w:val="0"/>
          <w:numId w:val="44"/>
        </w:numPr>
        <w:spacing w:before="120" w:after="120" w:line="360" w:lineRule="auto"/>
        <w:jc w:val="both"/>
        <w:rPr>
          <w:sz w:val="21"/>
          <w:szCs w:val="21"/>
        </w:rPr>
      </w:pPr>
      <w:r w:rsidRPr="00700FD3">
        <w:rPr>
          <w:sz w:val="21"/>
          <w:szCs w:val="21"/>
        </w:rPr>
        <w:t>The ‘Contact Us’ link leads to a Contact page using Font-Awesome icons and a bootstrap form.</w:t>
      </w:r>
    </w:p>
    <w:p w14:paraId="6FC89CFF" w14:textId="5F3BB9EA" w:rsidR="005A2D20" w:rsidRPr="00700FD3" w:rsidRDefault="00700FD3" w:rsidP="00700FD3">
      <w:pPr>
        <w:pStyle w:val="ListParagraph"/>
        <w:numPr>
          <w:ilvl w:val="0"/>
          <w:numId w:val="44"/>
        </w:num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 ‘Subscription’ form</w:t>
      </w:r>
      <w:r w:rsidR="005A2D20" w:rsidRPr="00700FD3">
        <w:rPr>
          <w:sz w:val="21"/>
          <w:szCs w:val="21"/>
        </w:rPr>
        <w:t xml:space="preserve"> has been used on the homepage in order for visitors to register their email address for latest news messages into their inbox.</w:t>
      </w:r>
    </w:p>
    <w:p w14:paraId="2D108072" w14:textId="15F0EAA9" w:rsidR="0095450D" w:rsidRDefault="00700FD3" w:rsidP="00700FD3">
      <w:pPr>
        <w:pStyle w:val="ListParagraph"/>
        <w:numPr>
          <w:ilvl w:val="0"/>
          <w:numId w:val="44"/>
        </w:num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 ‘</w:t>
      </w:r>
      <w:r w:rsidR="004B0675" w:rsidRPr="00700FD3">
        <w:rPr>
          <w:sz w:val="21"/>
          <w:szCs w:val="21"/>
        </w:rPr>
        <w:t>Pink</w:t>
      </w:r>
      <w:r>
        <w:rPr>
          <w:sz w:val="21"/>
          <w:szCs w:val="21"/>
        </w:rPr>
        <w:t>’</w:t>
      </w:r>
      <w:r w:rsidR="004B0675" w:rsidRPr="00700FD3">
        <w:rPr>
          <w:sz w:val="21"/>
          <w:szCs w:val="21"/>
        </w:rPr>
        <w:t xml:space="preserve"> </w:t>
      </w:r>
      <w:r w:rsidRPr="00700FD3">
        <w:rPr>
          <w:sz w:val="21"/>
          <w:szCs w:val="21"/>
        </w:rPr>
        <w:t>Text</w:t>
      </w:r>
      <w:r w:rsidR="004B0675" w:rsidRPr="00700FD3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Class </w:t>
      </w:r>
      <w:r w:rsidR="004B0675" w:rsidRPr="00700FD3">
        <w:rPr>
          <w:sz w:val="21"/>
          <w:szCs w:val="21"/>
        </w:rPr>
        <w:t>has been used to highlight clickable links to external Websites in articles on all pages apart from the home, contact, about and subscribe pages.</w:t>
      </w:r>
    </w:p>
    <w:p w14:paraId="49757BB6" w14:textId="7C8EF75D" w:rsidR="00341DFA" w:rsidRPr="00341DFA" w:rsidRDefault="002737D9" w:rsidP="00341DFA">
      <w:pPr>
        <w:pStyle w:val="ListParagraph"/>
        <w:numPr>
          <w:ilvl w:val="0"/>
          <w:numId w:val="42"/>
        </w:num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Images were carefully cho</w:t>
      </w:r>
      <w:r w:rsidR="00341DFA">
        <w:rPr>
          <w:sz w:val="21"/>
          <w:szCs w:val="21"/>
        </w:rPr>
        <w:t xml:space="preserve">sen to </w:t>
      </w:r>
      <w:r>
        <w:rPr>
          <w:sz w:val="21"/>
          <w:szCs w:val="21"/>
        </w:rPr>
        <w:t>all</w:t>
      </w:r>
      <w:r w:rsidR="00341DFA">
        <w:rPr>
          <w:sz w:val="21"/>
          <w:szCs w:val="21"/>
        </w:rPr>
        <w:t xml:space="preserve"> be</w:t>
      </w:r>
      <w:r>
        <w:rPr>
          <w:sz w:val="21"/>
          <w:szCs w:val="21"/>
        </w:rPr>
        <w:t xml:space="preserve"> in </w:t>
      </w:r>
      <w:r w:rsidR="00341DFA">
        <w:rPr>
          <w:sz w:val="21"/>
          <w:szCs w:val="21"/>
        </w:rPr>
        <w:t xml:space="preserve">a </w:t>
      </w:r>
      <w:r>
        <w:rPr>
          <w:sz w:val="21"/>
          <w:szCs w:val="21"/>
        </w:rPr>
        <w:t>High Definition format to ensure they looked good on the</w:t>
      </w:r>
      <w:r w:rsidR="00341DFA">
        <w:rPr>
          <w:sz w:val="21"/>
          <w:szCs w:val="21"/>
        </w:rPr>
        <w:t xml:space="preserve"> Webpages, and be appropriate</w:t>
      </w:r>
      <w:r>
        <w:rPr>
          <w:sz w:val="21"/>
          <w:szCs w:val="21"/>
        </w:rPr>
        <w:t xml:space="preserve"> for the content.</w:t>
      </w:r>
      <w:r w:rsidR="00341DFA" w:rsidRPr="00341DFA">
        <w:rPr>
          <w:sz w:val="21"/>
          <w:szCs w:val="21"/>
        </w:rPr>
        <w:t xml:space="preserve"> </w:t>
      </w:r>
      <w:r w:rsidR="00341DFA">
        <w:rPr>
          <w:sz w:val="21"/>
          <w:szCs w:val="21"/>
        </w:rPr>
        <w:t>A</w:t>
      </w:r>
      <w:r w:rsidR="00341DFA" w:rsidRPr="00637C91">
        <w:rPr>
          <w:sz w:val="21"/>
          <w:szCs w:val="21"/>
        </w:rPr>
        <w:t xml:space="preserve"> s</w:t>
      </w:r>
      <w:r w:rsidR="00341DFA">
        <w:rPr>
          <w:sz w:val="21"/>
          <w:szCs w:val="21"/>
        </w:rPr>
        <w:t>e</w:t>
      </w:r>
      <w:r w:rsidR="00341DFA" w:rsidRPr="00637C91">
        <w:rPr>
          <w:sz w:val="21"/>
          <w:szCs w:val="21"/>
        </w:rPr>
        <w:t>p</w:t>
      </w:r>
      <w:r w:rsidR="00341DFA">
        <w:rPr>
          <w:sz w:val="21"/>
          <w:szCs w:val="21"/>
        </w:rPr>
        <w:t>ar</w:t>
      </w:r>
      <w:r w:rsidR="00341DFA" w:rsidRPr="00637C91">
        <w:rPr>
          <w:sz w:val="21"/>
          <w:szCs w:val="21"/>
        </w:rPr>
        <w:t>ate images folder contains .jpg and .png</w:t>
      </w:r>
      <w:r w:rsidR="00341DFA">
        <w:rPr>
          <w:sz w:val="21"/>
          <w:szCs w:val="21"/>
        </w:rPr>
        <w:t xml:space="preserve"> files that are used on all </w:t>
      </w:r>
      <w:r w:rsidR="00341DFA" w:rsidRPr="00637C91">
        <w:rPr>
          <w:sz w:val="21"/>
          <w:szCs w:val="21"/>
        </w:rPr>
        <w:t xml:space="preserve">pages on the site. </w:t>
      </w:r>
      <w:r w:rsidR="00341DFA">
        <w:rPr>
          <w:sz w:val="21"/>
          <w:szCs w:val="21"/>
        </w:rPr>
        <w:t>Images were downloaded from: Google.com/images.</w:t>
      </w:r>
    </w:p>
    <w:p w14:paraId="51E5B8D1" w14:textId="77777777" w:rsidR="00BD1539" w:rsidRDefault="00BD1539" w:rsidP="00BD1539">
      <w:pPr>
        <w:spacing w:before="120" w:after="120" w:line="360" w:lineRule="auto"/>
        <w:jc w:val="both"/>
        <w:rPr>
          <w:sz w:val="21"/>
          <w:szCs w:val="21"/>
        </w:rPr>
      </w:pPr>
    </w:p>
    <w:p w14:paraId="3A80A313" w14:textId="59DA735C" w:rsidR="00BD1539" w:rsidRPr="00BD1539" w:rsidRDefault="006E0577" w:rsidP="00BD153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Research for </w:t>
      </w:r>
      <w:r w:rsidR="00BD1539" w:rsidRPr="00BD1539">
        <w:rPr>
          <w:sz w:val="21"/>
          <w:szCs w:val="21"/>
        </w:rPr>
        <w:t xml:space="preserve">site </w:t>
      </w:r>
      <w:r w:rsidR="00CC030A">
        <w:rPr>
          <w:sz w:val="21"/>
          <w:szCs w:val="21"/>
        </w:rPr>
        <w:t xml:space="preserve">content </w:t>
      </w:r>
      <w:r w:rsidR="00611512">
        <w:rPr>
          <w:sz w:val="21"/>
          <w:szCs w:val="21"/>
        </w:rPr>
        <w:t>was performed on the following Websites</w:t>
      </w:r>
      <w:r w:rsidR="00BD1539" w:rsidRPr="00BD1539">
        <w:rPr>
          <w:sz w:val="21"/>
          <w:szCs w:val="21"/>
        </w:rPr>
        <w:t xml:space="preserve">: </w:t>
      </w:r>
    </w:p>
    <w:p w14:paraId="6D0FEA2A" w14:textId="57C598E6" w:rsidR="00BD1539" w:rsidRDefault="00BD1539" w:rsidP="002E553C">
      <w:pPr>
        <w:spacing w:line="240" w:lineRule="auto"/>
        <w:jc w:val="both"/>
        <w:rPr>
          <w:szCs w:val="24"/>
        </w:rPr>
      </w:pPr>
      <w:r w:rsidRPr="00DD7F72">
        <w:rPr>
          <w:szCs w:val="24"/>
        </w:rPr>
        <w:t>NASA</w:t>
      </w:r>
      <w:sdt>
        <w:sdtPr>
          <w:rPr>
            <w:szCs w:val="24"/>
          </w:rPr>
          <w:id w:val="1000239985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NAS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[1]</w:t>
          </w:r>
          <w:r w:rsidR="00154897">
            <w:rPr>
              <w:szCs w:val="24"/>
            </w:rPr>
            <w:fldChar w:fldCharType="end"/>
          </w:r>
        </w:sdtContent>
      </w:sdt>
      <w:r w:rsidR="00473847">
        <w:rPr>
          <w:szCs w:val="24"/>
        </w:rPr>
        <w:t xml:space="preserve"> </w:t>
      </w:r>
      <w:r w:rsidR="00C14C3A">
        <w:rPr>
          <w:szCs w:val="24"/>
        </w:rPr>
        <w:t xml:space="preserve">; </w:t>
      </w:r>
      <w:r w:rsidRPr="00DD7F72">
        <w:rPr>
          <w:szCs w:val="24"/>
        </w:rPr>
        <w:t>SPACEX</w:t>
      </w:r>
      <w:sdt>
        <w:sdtPr>
          <w:rPr>
            <w:szCs w:val="24"/>
          </w:rPr>
          <w:id w:val="1632831164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Spa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[2]</w:t>
          </w:r>
          <w:r w:rsidR="00154897">
            <w:rPr>
              <w:szCs w:val="24"/>
            </w:rPr>
            <w:fldChar w:fldCharType="end"/>
          </w:r>
        </w:sdtContent>
      </w:sdt>
      <w:r w:rsidR="00C14C3A">
        <w:rPr>
          <w:szCs w:val="24"/>
        </w:rPr>
        <w:t>;</w:t>
      </w:r>
      <w:r w:rsidR="00473847">
        <w:rPr>
          <w:szCs w:val="24"/>
        </w:rPr>
        <w:t xml:space="preserve"> </w:t>
      </w:r>
      <w:r w:rsidR="002E553C">
        <w:rPr>
          <w:szCs w:val="24"/>
        </w:rPr>
        <w:t>Virgin Galactic</w:t>
      </w:r>
      <w:sdt>
        <w:sdtPr>
          <w:rPr>
            <w:szCs w:val="24"/>
          </w:rPr>
          <w:id w:val="-1599394700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Vir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[3]</w:t>
          </w:r>
          <w:r w:rsidR="00154897">
            <w:rPr>
              <w:szCs w:val="24"/>
            </w:rPr>
            <w:fldChar w:fldCharType="end"/>
          </w:r>
        </w:sdtContent>
      </w:sdt>
      <w:r w:rsidR="002E2202">
        <w:rPr>
          <w:szCs w:val="24"/>
        </w:rPr>
        <w:t>;</w:t>
      </w:r>
      <w:r w:rsidR="00473847">
        <w:rPr>
          <w:szCs w:val="24"/>
        </w:rPr>
        <w:t xml:space="preserve"> </w:t>
      </w:r>
      <w:r w:rsidRPr="00DD7F72">
        <w:rPr>
          <w:szCs w:val="24"/>
        </w:rPr>
        <w:t>Blue Origin</w:t>
      </w:r>
      <w:sdt>
        <w:sdtPr>
          <w:rPr>
            <w:szCs w:val="24"/>
          </w:rPr>
          <w:id w:val="821779597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Blu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[4]</w:t>
          </w:r>
          <w:r w:rsidR="00154897">
            <w:rPr>
              <w:szCs w:val="24"/>
            </w:rPr>
            <w:fldChar w:fldCharType="end"/>
          </w:r>
        </w:sdtContent>
      </w:sdt>
      <w:r w:rsidR="002E2202">
        <w:rPr>
          <w:szCs w:val="24"/>
        </w:rPr>
        <w:t>;</w:t>
      </w:r>
      <w:r w:rsidR="00473847">
        <w:rPr>
          <w:szCs w:val="24"/>
        </w:rPr>
        <w:t xml:space="preserve"> </w:t>
      </w:r>
      <w:r w:rsidRPr="00DD7F72">
        <w:rPr>
          <w:szCs w:val="24"/>
        </w:rPr>
        <w:t>Planetary resources</w:t>
      </w:r>
      <w:sdt>
        <w:sdtPr>
          <w:rPr>
            <w:szCs w:val="24"/>
          </w:rPr>
          <w:id w:val="-996349261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www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[5]</w:t>
          </w:r>
          <w:r w:rsidR="00154897">
            <w:rPr>
              <w:szCs w:val="24"/>
            </w:rPr>
            <w:fldChar w:fldCharType="end"/>
          </w:r>
        </w:sdtContent>
      </w:sdt>
      <w:r w:rsidR="002E2202">
        <w:rPr>
          <w:szCs w:val="24"/>
        </w:rPr>
        <w:t>;</w:t>
      </w:r>
      <w:r w:rsidR="00473847">
        <w:rPr>
          <w:szCs w:val="24"/>
        </w:rPr>
        <w:t xml:space="preserve"> </w:t>
      </w:r>
      <w:r w:rsidR="00D466F1">
        <w:rPr>
          <w:szCs w:val="24"/>
        </w:rPr>
        <w:t>World V</w:t>
      </w:r>
      <w:r>
        <w:rPr>
          <w:szCs w:val="24"/>
        </w:rPr>
        <w:t>iew</w:t>
      </w:r>
      <w:sdt>
        <w:sdtPr>
          <w:rPr>
            <w:szCs w:val="24"/>
          </w:rPr>
          <w:id w:val="13971345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www1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[6]</w:t>
          </w:r>
          <w:r w:rsidR="00154897">
            <w:rPr>
              <w:szCs w:val="24"/>
            </w:rPr>
            <w:fldChar w:fldCharType="end"/>
          </w:r>
        </w:sdtContent>
      </w:sdt>
      <w:r w:rsidR="002E2202">
        <w:rPr>
          <w:szCs w:val="24"/>
        </w:rPr>
        <w:t>;</w:t>
      </w:r>
    </w:p>
    <w:p w14:paraId="4F0A3611" w14:textId="13C946CD" w:rsidR="00CE0C7C" w:rsidRDefault="00C50A00" w:rsidP="002E553C">
      <w:pPr>
        <w:spacing w:line="240" w:lineRule="auto"/>
        <w:jc w:val="both"/>
        <w:rPr>
          <w:szCs w:val="24"/>
        </w:rPr>
      </w:pPr>
      <w:r>
        <w:rPr>
          <w:szCs w:val="24"/>
        </w:rPr>
        <w:t>Deep Space I</w:t>
      </w:r>
      <w:r w:rsidR="00BD1539">
        <w:rPr>
          <w:szCs w:val="24"/>
        </w:rPr>
        <w:t>ndustries</w:t>
      </w:r>
      <w:sdt>
        <w:sdtPr>
          <w:rPr>
            <w:szCs w:val="24"/>
          </w:rPr>
          <w:id w:val="466486191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dee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[7]</w:t>
          </w:r>
          <w:r w:rsidR="00154897">
            <w:rPr>
              <w:szCs w:val="24"/>
            </w:rPr>
            <w:fldChar w:fldCharType="end"/>
          </w:r>
        </w:sdtContent>
      </w:sdt>
      <w:r w:rsidR="00E063F2">
        <w:rPr>
          <w:szCs w:val="24"/>
        </w:rPr>
        <w:t xml:space="preserve">; </w:t>
      </w:r>
      <w:r>
        <w:rPr>
          <w:szCs w:val="24"/>
        </w:rPr>
        <w:t>The G</w:t>
      </w:r>
      <w:r w:rsidR="00BD1539">
        <w:rPr>
          <w:szCs w:val="24"/>
        </w:rPr>
        <w:t>uardian</w:t>
      </w:r>
      <w:sdt>
        <w:sdtPr>
          <w:rPr>
            <w:szCs w:val="24"/>
          </w:rPr>
          <w:id w:val="2015568230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the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[8]</w:t>
          </w:r>
          <w:r w:rsidR="00154897">
            <w:rPr>
              <w:szCs w:val="24"/>
            </w:rPr>
            <w:fldChar w:fldCharType="end"/>
          </w:r>
        </w:sdtContent>
      </w:sdt>
      <w:r w:rsidR="00473847">
        <w:rPr>
          <w:szCs w:val="24"/>
        </w:rPr>
        <w:t xml:space="preserve"> </w:t>
      </w:r>
      <w:r w:rsidR="00E063F2">
        <w:rPr>
          <w:szCs w:val="24"/>
        </w:rPr>
        <w:t xml:space="preserve">; </w:t>
      </w:r>
      <w:r>
        <w:rPr>
          <w:szCs w:val="24"/>
        </w:rPr>
        <w:t>Thoth T</w:t>
      </w:r>
      <w:r w:rsidR="00BD1539">
        <w:rPr>
          <w:szCs w:val="24"/>
        </w:rPr>
        <w:t>echnology</w:t>
      </w:r>
      <w:sdt>
        <w:sdtPr>
          <w:rPr>
            <w:szCs w:val="24"/>
          </w:rPr>
          <w:id w:val="1813061653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tho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[9]</w:t>
          </w:r>
          <w:r w:rsidR="00154897">
            <w:rPr>
              <w:szCs w:val="24"/>
            </w:rPr>
            <w:fldChar w:fldCharType="end"/>
          </w:r>
        </w:sdtContent>
      </w:sdt>
      <w:r w:rsidR="00E063F2">
        <w:rPr>
          <w:szCs w:val="24"/>
        </w:rPr>
        <w:t xml:space="preserve">; </w:t>
      </w:r>
      <w:r w:rsidR="00473847">
        <w:rPr>
          <w:szCs w:val="24"/>
        </w:rPr>
        <w:t xml:space="preserve"> TechCrunch</w:t>
      </w:r>
      <w:sdt>
        <w:sdtPr>
          <w:rPr>
            <w:szCs w:val="24"/>
          </w:rPr>
          <w:id w:val="-2011668292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tec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[10]</w:t>
          </w:r>
          <w:r w:rsidR="00154897">
            <w:rPr>
              <w:szCs w:val="24"/>
            </w:rPr>
            <w:fldChar w:fldCharType="end"/>
          </w:r>
        </w:sdtContent>
      </w:sdt>
      <w:r w:rsidR="00473847">
        <w:rPr>
          <w:szCs w:val="24"/>
        </w:rPr>
        <w:t xml:space="preserve"> </w:t>
      </w:r>
      <w:r w:rsidR="00E063F2">
        <w:rPr>
          <w:szCs w:val="24"/>
        </w:rPr>
        <w:t xml:space="preserve">and </w:t>
      </w:r>
      <w:r w:rsidR="008E4F71">
        <w:rPr>
          <w:szCs w:val="24"/>
        </w:rPr>
        <w:t>T</w:t>
      </w:r>
      <w:r w:rsidR="00CE0C7C">
        <w:rPr>
          <w:szCs w:val="24"/>
        </w:rPr>
        <w:t>ime</w:t>
      </w:r>
      <w:r w:rsidR="008E4F71">
        <w:rPr>
          <w:szCs w:val="24"/>
        </w:rPr>
        <w:t>.com</w:t>
      </w:r>
      <w:r w:rsidR="00C14C3A">
        <w:rPr>
          <w:szCs w:val="24"/>
        </w:rPr>
        <w:t>.</w:t>
      </w:r>
      <w:sdt>
        <w:sdtPr>
          <w:rPr>
            <w:szCs w:val="24"/>
          </w:rPr>
          <w:id w:val="-796994135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tim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[11]</w:t>
          </w:r>
          <w:r w:rsidR="00154897">
            <w:rPr>
              <w:szCs w:val="24"/>
            </w:rPr>
            <w:fldChar w:fldCharType="end"/>
          </w:r>
        </w:sdtContent>
      </w:sdt>
    </w:p>
    <w:p w14:paraId="40E99BD1" w14:textId="77777777" w:rsidR="004F69D1" w:rsidRPr="004F69D1" w:rsidRDefault="004F69D1" w:rsidP="004F69D1">
      <w:pPr>
        <w:spacing w:before="120" w:after="120" w:line="360" w:lineRule="auto"/>
        <w:jc w:val="both"/>
        <w:rPr>
          <w:sz w:val="21"/>
          <w:szCs w:val="21"/>
        </w:rPr>
      </w:pPr>
    </w:p>
    <w:p w14:paraId="586E50C4" w14:textId="19359718" w:rsidR="00860311" w:rsidRPr="00611512" w:rsidRDefault="00611512" w:rsidP="00611512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Below</w:t>
      </w:r>
      <w:r w:rsidR="00860311" w:rsidRPr="00611512">
        <w:rPr>
          <w:sz w:val="21"/>
          <w:szCs w:val="21"/>
        </w:rPr>
        <w:t xml:space="preserve"> </w:t>
      </w:r>
      <w:r>
        <w:rPr>
          <w:sz w:val="21"/>
          <w:szCs w:val="21"/>
        </w:rPr>
        <w:t>is a S</w:t>
      </w:r>
      <w:r w:rsidR="007434A3" w:rsidRPr="00611512">
        <w:rPr>
          <w:sz w:val="21"/>
          <w:szCs w:val="21"/>
        </w:rPr>
        <w:t xml:space="preserve">creenshot of the </w:t>
      </w:r>
      <w:r w:rsidR="004A230D">
        <w:rPr>
          <w:sz w:val="21"/>
          <w:szCs w:val="21"/>
        </w:rPr>
        <w:t xml:space="preserve">home page. It shows the clickable title of the page in a Jumbotron </w:t>
      </w:r>
      <w:proofErr w:type="spellStart"/>
      <w:r w:rsidR="004A230D">
        <w:rPr>
          <w:sz w:val="21"/>
          <w:szCs w:val="21"/>
        </w:rPr>
        <w:t>bootrap</w:t>
      </w:r>
      <w:proofErr w:type="spellEnd"/>
      <w:r w:rsidR="004A230D">
        <w:rPr>
          <w:sz w:val="21"/>
          <w:szCs w:val="21"/>
        </w:rPr>
        <w:t xml:space="preserve"> container. Followed by the clickable navigation bar, and two images with clickable links on the bottom.</w:t>
      </w:r>
    </w:p>
    <w:p w14:paraId="5F1B5D54" w14:textId="4E044B88" w:rsidR="00860311" w:rsidRDefault="00860311" w:rsidP="00860311">
      <w:pPr>
        <w:pStyle w:val="ListParagraph"/>
        <w:spacing w:before="120" w:after="120"/>
        <w:contextualSpacing w:val="0"/>
        <w:jc w:val="both"/>
        <w:rPr>
          <w:szCs w:val="24"/>
        </w:rPr>
      </w:pPr>
      <w:r>
        <w:rPr>
          <w:noProof/>
          <w:szCs w:val="24"/>
          <w:lang w:eastAsia="en-GB"/>
        </w:rPr>
        <w:lastRenderedPageBreak/>
        <w:drawing>
          <wp:inline distT="0" distB="0" distL="0" distR="0" wp14:anchorId="7F4DC783" wp14:editId="32D7E049">
            <wp:extent cx="5097460" cy="4101522"/>
            <wp:effectExtent l="0" t="0" r="8255" b="0"/>
            <wp:docPr id="3" name="Picture 3" descr="Screen%20Shot%202017-12-24%20at%2023.53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12-24%20at%2023.53.3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015" cy="41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977B3" w14:textId="77777777" w:rsidR="004B0675" w:rsidRDefault="004B0675" w:rsidP="00860311">
      <w:pPr>
        <w:pStyle w:val="ListParagraph"/>
        <w:spacing w:before="120" w:after="120"/>
        <w:contextualSpacing w:val="0"/>
        <w:jc w:val="both"/>
        <w:rPr>
          <w:szCs w:val="24"/>
        </w:rPr>
      </w:pPr>
    </w:p>
    <w:p w14:paraId="139E13F0" w14:textId="5088E51B" w:rsidR="00611512" w:rsidRPr="00611512" w:rsidRDefault="00611512" w:rsidP="00611512">
      <w:pPr>
        <w:spacing w:before="120" w:after="120"/>
        <w:jc w:val="both"/>
        <w:rPr>
          <w:sz w:val="21"/>
          <w:szCs w:val="21"/>
        </w:rPr>
      </w:pPr>
      <w:r w:rsidRPr="00611512">
        <w:rPr>
          <w:sz w:val="21"/>
          <w:szCs w:val="21"/>
        </w:rPr>
        <w:t>Below</w:t>
      </w:r>
      <w:r>
        <w:rPr>
          <w:sz w:val="21"/>
          <w:szCs w:val="21"/>
        </w:rPr>
        <w:t xml:space="preserve"> is a S</w:t>
      </w:r>
      <w:r w:rsidRPr="00611512">
        <w:rPr>
          <w:sz w:val="21"/>
          <w:szCs w:val="21"/>
        </w:rPr>
        <w:t>creenshot of the page titled ‘The future’</w:t>
      </w:r>
      <w:r w:rsidR="00367BCA">
        <w:rPr>
          <w:sz w:val="21"/>
          <w:szCs w:val="21"/>
        </w:rPr>
        <w:t>. This includes a &lt;iframe&gt; that links to a YouTube video</w:t>
      </w:r>
      <w:r w:rsidR="004A230D">
        <w:rPr>
          <w:sz w:val="21"/>
          <w:szCs w:val="21"/>
        </w:rPr>
        <w:t>.</w:t>
      </w:r>
      <w:r w:rsidR="00367BCA">
        <w:rPr>
          <w:sz w:val="21"/>
          <w:szCs w:val="21"/>
        </w:rPr>
        <w:t xml:space="preserve"> The video was added to help enhance the understanding of the content of the page.</w:t>
      </w:r>
    </w:p>
    <w:p w14:paraId="326F8F7E" w14:textId="77777777" w:rsidR="00611512" w:rsidRDefault="00611512" w:rsidP="00611512">
      <w:pPr>
        <w:pStyle w:val="ListParagraph"/>
        <w:spacing w:before="120" w:after="120"/>
        <w:contextualSpacing w:val="0"/>
        <w:jc w:val="both"/>
        <w:rPr>
          <w:szCs w:val="24"/>
        </w:rPr>
      </w:pPr>
      <w:r w:rsidRPr="00DD7F72">
        <w:rPr>
          <w:szCs w:val="24"/>
        </w:rPr>
        <w:t xml:space="preserve"> </w:t>
      </w:r>
    </w:p>
    <w:p w14:paraId="7CE09C2D" w14:textId="77777777" w:rsidR="00611512" w:rsidRDefault="00611512" w:rsidP="00611512">
      <w:pPr>
        <w:pStyle w:val="ListParagraph"/>
        <w:spacing w:before="120" w:after="120"/>
        <w:contextualSpacing w:val="0"/>
        <w:jc w:val="both"/>
        <w:rPr>
          <w:szCs w:val="24"/>
        </w:rPr>
      </w:pPr>
      <w:r>
        <w:rPr>
          <w:noProof/>
          <w:szCs w:val="24"/>
          <w:lang w:eastAsia="en-GB"/>
        </w:rPr>
        <w:lastRenderedPageBreak/>
        <w:drawing>
          <wp:inline distT="0" distB="0" distL="0" distR="0" wp14:anchorId="4FD46E85" wp14:editId="23A0CE0B">
            <wp:extent cx="4990145" cy="4138156"/>
            <wp:effectExtent l="0" t="0" r="0" b="2540"/>
            <wp:docPr id="4" name="Picture 4" descr="Screen%20Shot%202017-12-24%20at%2023.54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7-12-24%20at%2023.54.1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28" cy="414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9BF99" w14:textId="77777777" w:rsidR="004B0675" w:rsidRDefault="004B0675" w:rsidP="00860311">
      <w:pPr>
        <w:pStyle w:val="ListParagraph"/>
        <w:spacing w:before="120" w:after="120"/>
        <w:contextualSpacing w:val="0"/>
        <w:jc w:val="both"/>
        <w:rPr>
          <w:szCs w:val="24"/>
        </w:rPr>
      </w:pPr>
    </w:p>
    <w:p w14:paraId="0233AD05" w14:textId="77777777" w:rsidR="005A2D20" w:rsidRDefault="005A2D20" w:rsidP="004B0675">
      <w:pPr>
        <w:pStyle w:val="Heading2"/>
        <w:numPr>
          <w:ilvl w:val="0"/>
          <w:numId w:val="40"/>
        </w:numPr>
      </w:pPr>
      <w:bookmarkStart w:id="35" w:name="_Toc502011454"/>
      <w:bookmarkStart w:id="36" w:name="_Toc502153706"/>
      <w:r>
        <w:t>CSS</w:t>
      </w:r>
      <w:bookmarkEnd w:id="35"/>
      <w:bookmarkEnd w:id="36"/>
    </w:p>
    <w:p w14:paraId="13813B49" w14:textId="77777777" w:rsidR="005A2D20" w:rsidRDefault="005A2D20" w:rsidP="005A2D20">
      <w:pPr>
        <w:spacing w:before="120" w:after="120" w:line="360" w:lineRule="auto"/>
        <w:jc w:val="both"/>
        <w:rPr>
          <w:sz w:val="21"/>
          <w:szCs w:val="21"/>
        </w:rPr>
      </w:pPr>
    </w:p>
    <w:p w14:paraId="5FCC2847" w14:textId="7EC4E555" w:rsidR="005A2D20" w:rsidRDefault="005B1CBC" w:rsidP="00637C91">
      <w:pPr>
        <w:pStyle w:val="ListParagraph"/>
        <w:numPr>
          <w:ilvl w:val="0"/>
          <w:numId w:val="42"/>
        </w:num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All </w:t>
      </w:r>
      <w:r w:rsidR="00051B51">
        <w:rPr>
          <w:sz w:val="21"/>
          <w:szCs w:val="21"/>
        </w:rPr>
        <w:t xml:space="preserve">Styles </w:t>
      </w:r>
      <w:r>
        <w:rPr>
          <w:sz w:val="21"/>
          <w:szCs w:val="21"/>
        </w:rPr>
        <w:t xml:space="preserve">are contained within </w:t>
      </w:r>
      <w:r w:rsidR="00637C91" w:rsidRPr="00637C91">
        <w:rPr>
          <w:sz w:val="21"/>
          <w:szCs w:val="21"/>
        </w:rPr>
        <w:t>in a</w:t>
      </w:r>
      <w:r w:rsidR="005A2D20" w:rsidRPr="00637C91">
        <w:rPr>
          <w:sz w:val="21"/>
          <w:szCs w:val="21"/>
        </w:rPr>
        <w:t xml:space="preserve"> ‘CSS’ folder.</w:t>
      </w:r>
      <w:r w:rsidR="00637C91">
        <w:rPr>
          <w:sz w:val="21"/>
          <w:szCs w:val="21"/>
        </w:rPr>
        <w:t xml:space="preserve"> It inc</w:t>
      </w:r>
      <w:r>
        <w:rPr>
          <w:sz w:val="21"/>
          <w:szCs w:val="21"/>
        </w:rPr>
        <w:t xml:space="preserve">ludes a styles.css file for </w:t>
      </w:r>
      <w:r w:rsidR="00637C91">
        <w:rPr>
          <w:sz w:val="21"/>
          <w:szCs w:val="21"/>
        </w:rPr>
        <w:t>the m</w:t>
      </w:r>
      <w:r w:rsidR="00924036">
        <w:rPr>
          <w:sz w:val="21"/>
          <w:szCs w:val="21"/>
        </w:rPr>
        <w:t xml:space="preserve">ain styles for the site. It </w:t>
      </w:r>
      <w:r w:rsidR="00637C91">
        <w:rPr>
          <w:sz w:val="21"/>
          <w:szCs w:val="21"/>
        </w:rPr>
        <w:t xml:space="preserve">also </w:t>
      </w:r>
      <w:r w:rsidR="00924036">
        <w:rPr>
          <w:sz w:val="21"/>
          <w:szCs w:val="21"/>
        </w:rPr>
        <w:t xml:space="preserve">contains </w:t>
      </w:r>
      <w:r w:rsidR="00637C91">
        <w:rPr>
          <w:sz w:val="21"/>
          <w:szCs w:val="21"/>
        </w:rPr>
        <w:t>a</w:t>
      </w:r>
      <w:r w:rsidR="00637C91" w:rsidRPr="00637C91">
        <w:rPr>
          <w:sz w:val="21"/>
          <w:szCs w:val="21"/>
        </w:rPr>
        <w:t xml:space="preserve"> Twitter Bootstrap </w:t>
      </w:r>
      <w:r w:rsidR="00637C91">
        <w:rPr>
          <w:sz w:val="21"/>
          <w:szCs w:val="21"/>
        </w:rPr>
        <w:t xml:space="preserve">version </w:t>
      </w:r>
      <w:r w:rsidR="00637C91" w:rsidRPr="00637C91">
        <w:rPr>
          <w:sz w:val="21"/>
          <w:szCs w:val="21"/>
        </w:rPr>
        <w:t>4</w:t>
      </w:r>
      <w:r w:rsidR="003D026C">
        <w:rPr>
          <w:sz w:val="21"/>
          <w:szCs w:val="21"/>
        </w:rPr>
        <w:t xml:space="preserve"> file -  bootstrap.min.css.</w:t>
      </w:r>
    </w:p>
    <w:p w14:paraId="629EED1B" w14:textId="3128285D" w:rsidR="005B1CBC" w:rsidRDefault="005B1CBC" w:rsidP="00637C91">
      <w:pPr>
        <w:pStyle w:val="ListParagraph"/>
        <w:numPr>
          <w:ilvl w:val="0"/>
          <w:numId w:val="42"/>
        </w:num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 Fonts folder contains all Font Awesome styles.</w:t>
      </w:r>
      <w:r w:rsidR="007952A7">
        <w:rPr>
          <w:sz w:val="21"/>
          <w:szCs w:val="21"/>
        </w:rPr>
        <w:t xml:space="preserve"> The navigation bar Twitter link was styled using class &lt;i class = “fa fa-twitter”&gt;&lt;i&gt;.  Similarly, a Facebook link was styled using the same method.</w:t>
      </w:r>
    </w:p>
    <w:p w14:paraId="33B60BD7" w14:textId="631FCCA9" w:rsidR="00255029" w:rsidRPr="007952A7" w:rsidRDefault="00255029" w:rsidP="00255029">
      <w:pPr>
        <w:pStyle w:val="ListParagraph"/>
        <w:numPr>
          <w:ilvl w:val="0"/>
          <w:numId w:val="42"/>
        </w:numPr>
        <w:spacing w:before="120" w:after="120" w:line="360" w:lineRule="auto"/>
        <w:contextualSpacing w:val="0"/>
        <w:jc w:val="both"/>
        <w:rPr>
          <w:sz w:val="21"/>
          <w:szCs w:val="21"/>
        </w:rPr>
      </w:pPr>
      <w:r w:rsidRPr="007952A7">
        <w:rPr>
          <w:sz w:val="21"/>
          <w:szCs w:val="21"/>
        </w:rPr>
        <w:t>Bootstrap Classes were used for some styling on HTLM pages. For example, Class= “btn btn-primary” was used to style links using a rectangular button (btn) with a blue background (primary).</w:t>
      </w:r>
    </w:p>
    <w:p w14:paraId="2AF4AB03" w14:textId="0EB14821" w:rsidR="00051B51" w:rsidRPr="00EA1F4F" w:rsidRDefault="008A0CA9" w:rsidP="008F5F19">
      <w:pPr>
        <w:spacing w:before="120" w:after="120" w:line="360" w:lineRule="auto"/>
        <w:jc w:val="both"/>
        <w:rPr>
          <w:i w:val="0"/>
          <w:sz w:val="21"/>
          <w:szCs w:val="21"/>
        </w:rPr>
      </w:pPr>
      <w:r>
        <w:rPr>
          <w:i w:val="0"/>
          <w:sz w:val="21"/>
          <w:szCs w:val="21"/>
        </w:rPr>
        <w:t xml:space="preserve">Below are some examples of how some </w:t>
      </w:r>
      <w:r w:rsidR="009751A7">
        <w:rPr>
          <w:i w:val="0"/>
          <w:sz w:val="21"/>
          <w:szCs w:val="21"/>
        </w:rPr>
        <w:t>CSS Class</w:t>
      </w:r>
      <w:r>
        <w:rPr>
          <w:i w:val="0"/>
          <w:sz w:val="21"/>
          <w:szCs w:val="21"/>
        </w:rPr>
        <w:t>es</w:t>
      </w:r>
      <w:r w:rsidR="009751A7">
        <w:rPr>
          <w:i w:val="0"/>
          <w:sz w:val="21"/>
          <w:szCs w:val="21"/>
        </w:rPr>
        <w:t xml:space="preserve"> and ID</w:t>
      </w:r>
      <w:r>
        <w:rPr>
          <w:i w:val="0"/>
          <w:sz w:val="21"/>
          <w:szCs w:val="21"/>
        </w:rPr>
        <w:t>’s, that are in the styles.css stylesheet, were used to style html pages.</w:t>
      </w:r>
    </w:p>
    <w:p w14:paraId="3A96F322" w14:textId="7CBF3578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>. jumbotron</w:t>
      </w:r>
      <w:r w:rsidR="007F7DE5" w:rsidRPr="00EA1F4F">
        <w:rPr>
          <w:i w:val="0"/>
          <w:sz w:val="21"/>
          <w:szCs w:val="21"/>
        </w:rPr>
        <w:t xml:space="preserve"> – this was used to add the background space image of jumbotron and to put the clickable website title in.</w:t>
      </w:r>
    </w:p>
    <w:p w14:paraId="55DBE7BA" w14:textId="4D352790" w:rsidR="00051B51" w:rsidRPr="00EA1F4F" w:rsidRDefault="00D579DC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#logo</w:t>
      </w:r>
      <w:r w:rsidR="007F7DE5" w:rsidRPr="00EA1F4F">
        <w:rPr>
          <w:i w:val="0"/>
          <w:sz w:val="21"/>
          <w:szCs w:val="21"/>
        </w:rPr>
        <w:t xml:space="preserve"> – this was used to style the “A SPACE FUTURE” title of homepage.</w:t>
      </w:r>
    </w:p>
    <w:p w14:paraId="68D35811" w14:textId="57535FD7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>h1, h2, h</w:t>
      </w:r>
      <w:r w:rsidR="00D579DC" w:rsidRPr="00EA1F4F">
        <w:rPr>
          <w:i w:val="0"/>
          <w:sz w:val="21"/>
          <w:szCs w:val="21"/>
        </w:rPr>
        <w:t>4</w:t>
      </w:r>
      <w:r w:rsidR="007F7DE5" w:rsidRPr="00EA1F4F">
        <w:rPr>
          <w:i w:val="0"/>
          <w:sz w:val="21"/>
          <w:szCs w:val="21"/>
        </w:rPr>
        <w:t xml:space="preserve"> – used to style headers</w:t>
      </w:r>
    </w:p>
    <w:p w14:paraId="379A66A7" w14:textId="13704D87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h2: first</w:t>
      </w:r>
      <w:r w:rsidR="00D579DC" w:rsidRPr="00EA1F4F">
        <w:rPr>
          <w:i w:val="0"/>
          <w:sz w:val="21"/>
          <w:szCs w:val="21"/>
        </w:rPr>
        <w:t>-letter</w:t>
      </w:r>
      <w:r w:rsidR="007F7DE5" w:rsidRPr="00EA1F4F">
        <w:rPr>
          <w:i w:val="0"/>
          <w:sz w:val="21"/>
          <w:szCs w:val="21"/>
        </w:rPr>
        <w:t xml:space="preserve"> – used to emphasise the first letter h2 headers.</w:t>
      </w:r>
    </w:p>
    <w:p w14:paraId="614EFCCC" w14:textId="77777777" w:rsidR="008F5F19" w:rsidRPr="00EA1F4F" w:rsidRDefault="00D579DC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. navbar</w:t>
      </w:r>
      <w:r w:rsidR="007F7DE5" w:rsidRPr="00EA1F4F">
        <w:rPr>
          <w:i w:val="0"/>
          <w:sz w:val="21"/>
          <w:szCs w:val="21"/>
        </w:rPr>
        <w:t xml:space="preserve"> – used to style the navigation bar.</w:t>
      </w:r>
    </w:p>
    <w:p w14:paraId="59F231EC" w14:textId="77777777" w:rsidR="008F5F19" w:rsidRDefault="008F5F19" w:rsidP="008F5F19">
      <w:pPr>
        <w:spacing w:before="120" w:after="120" w:line="240" w:lineRule="auto"/>
        <w:jc w:val="both"/>
        <w:rPr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</w:t>
      </w:r>
      <w:r w:rsidR="00051B51" w:rsidRPr="00EA1F4F">
        <w:rPr>
          <w:i w:val="0"/>
          <w:sz w:val="21"/>
          <w:szCs w:val="21"/>
        </w:rPr>
        <w:t>. navbar</w:t>
      </w:r>
      <w:r w:rsidR="00D579DC" w:rsidRPr="00EA1F4F">
        <w:rPr>
          <w:i w:val="0"/>
          <w:sz w:val="21"/>
          <w:szCs w:val="21"/>
        </w:rPr>
        <w:t xml:space="preserve"> a: hover</w:t>
      </w:r>
      <w:r w:rsidR="008C6502" w:rsidRPr="00EA1F4F">
        <w:rPr>
          <w:i w:val="0"/>
          <w:sz w:val="21"/>
          <w:szCs w:val="21"/>
        </w:rPr>
        <w:t xml:space="preserve"> – used to style the white highlight effect of links in the navbar.</w:t>
      </w:r>
    </w:p>
    <w:p w14:paraId="32C370A1" w14:textId="3B72088C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lastRenderedPageBreak/>
        <w:t xml:space="preserve"> . row</w:t>
      </w:r>
      <w:r w:rsidR="00D579DC" w:rsidRPr="00EA1F4F">
        <w:rPr>
          <w:i w:val="0"/>
          <w:sz w:val="21"/>
          <w:szCs w:val="21"/>
        </w:rPr>
        <w:t>1</w:t>
      </w:r>
      <w:r w:rsidR="007F7DE5" w:rsidRPr="00EA1F4F">
        <w:rPr>
          <w:i w:val="0"/>
          <w:sz w:val="21"/>
          <w:szCs w:val="21"/>
        </w:rPr>
        <w:t xml:space="preserve"> – this was used to style bootstrap rows</w:t>
      </w:r>
      <w:r w:rsidR="008F5F19" w:rsidRPr="00EA1F4F">
        <w:rPr>
          <w:i w:val="0"/>
          <w:sz w:val="21"/>
          <w:szCs w:val="21"/>
        </w:rPr>
        <w:t>.</w:t>
      </w:r>
    </w:p>
    <w:p w14:paraId="27C4A157" w14:textId="5AB91F4E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>. border</w:t>
      </w:r>
      <w:r w:rsidR="00D579DC" w:rsidRPr="00EA1F4F">
        <w:rPr>
          <w:i w:val="0"/>
          <w:sz w:val="21"/>
          <w:szCs w:val="21"/>
        </w:rPr>
        <w:t>-top</w:t>
      </w:r>
      <w:r w:rsidR="007F7DE5" w:rsidRPr="00EA1F4F">
        <w:rPr>
          <w:i w:val="0"/>
          <w:sz w:val="21"/>
          <w:szCs w:val="21"/>
        </w:rPr>
        <w:t xml:space="preserve"> – this class was used to create a dotted underline under h2 headers using the border-bottom CSS style.</w:t>
      </w:r>
    </w:p>
    <w:p w14:paraId="49F61AF2" w14:textId="56F4DFED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. click </w:t>
      </w:r>
      <w:r w:rsidR="007F7DE5" w:rsidRPr="00EA1F4F">
        <w:rPr>
          <w:i w:val="0"/>
          <w:sz w:val="21"/>
          <w:szCs w:val="21"/>
        </w:rPr>
        <w:t>– this was used to style links under the homepage images to black.</w:t>
      </w:r>
    </w:p>
    <w:p w14:paraId="701A8C84" w14:textId="17EB1A20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>. pink</w:t>
      </w:r>
      <w:r w:rsidR="007F7DE5" w:rsidRPr="00EA1F4F">
        <w:rPr>
          <w:i w:val="0"/>
          <w:sz w:val="21"/>
          <w:szCs w:val="21"/>
        </w:rPr>
        <w:t xml:space="preserve"> – this class was used to change clickable links in articles to pink.</w:t>
      </w:r>
    </w:p>
    <w:p w14:paraId="62AC3499" w14:textId="0D5BFF24" w:rsidR="00051B51" w:rsidRPr="00EA1F4F" w:rsidRDefault="00051B51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 xml:space="preserve"> #m</w:t>
      </w:r>
      <w:r w:rsidR="00D579DC" w:rsidRPr="00EA1F4F">
        <w:rPr>
          <w:i w:val="0"/>
          <w:sz w:val="21"/>
          <w:szCs w:val="21"/>
        </w:rPr>
        <w:t>ain-footer</w:t>
      </w:r>
      <w:r w:rsidRPr="00EA1F4F">
        <w:rPr>
          <w:i w:val="0"/>
          <w:sz w:val="21"/>
          <w:szCs w:val="21"/>
        </w:rPr>
        <w:t xml:space="preserve"> </w:t>
      </w:r>
      <w:r w:rsidR="008F5F19" w:rsidRPr="00EA1F4F">
        <w:rPr>
          <w:i w:val="0"/>
          <w:sz w:val="21"/>
          <w:szCs w:val="21"/>
        </w:rPr>
        <w:t>– used for the footer.</w:t>
      </w:r>
    </w:p>
    <w:p w14:paraId="318F19C2" w14:textId="25453D27" w:rsidR="00051B51" w:rsidRPr="00EA1F4F" w:rsidRDefault="00D579DC" w:rsidP="008F5F19">
      <w:pPr>
        <w:spacing w:before="120" w:after="120" w:line="240" w:lineRule="auto"/>
        <w:jc w:val="both"/>
        <w:rPr>
          <w:i w:val="0"/>
          <w:sz w:val="21"/>
          <w:szCs w:val="21"/>
        </w:rPr>
      </w:pPr>
      <w:r w:rsidRPr="00EA1F4F">
        <w:rPr>
          <w:i w:val="0"/>
          <w:sz w:val="21"/>
          <w:szCs w:val="21"/>
        </w:rPr>
        <w:t>#copywrite</w:t>
      </w:r>
      <w:r w:rsidR="007F7DE5" w:rsidRPr="00EA1F4F">
        <w:rPr>
          <w:i w:val="0"/>
          <w:sz w:val="21"/>
          <w:szCs w:val="21"/>
        </w:rPr>
        <w:t xml:space="preserve"> – this was used to change the Copywrite text colour to white.</w:t>
      </w:r>
    </w:p>
    <w:p w14:paraId="2747C89A" w14:textId="41DA48BC" w:rsidR="005A2D20" w:rsidRPr="00637C91" w:rsidRDefault="005A2D20" w:rsidP="00637C91">
      <w:pPr>
        <w:pStyle w:val="ListParagraph"/>
        <w:spacing w:before="120" w:after="120" w:line="360" w:lineRule="auto"/>
        <w:jc w:val="both"/>
        <w:rPr>
          <w:sz w:val="21"/>
          <w:szCs w:val="21"/>
        </w:rPr>
      </w:pPr>
    </w:p>
    <w:p w14:paraId="07E784EE" w14:textId="34C19F58" w:rsidR="005A2D20" w:rsidRPr="00637C91" w:rsidRDefault="005A2D20" w:rsidP="00637C91">
      <w:pPr>
        <w:pStyle w:val="ListParagraph"/>
        <w:spacing w:before="120" w:after="120" w:line="360" w:lineRule="auto"/>
        <w:jc w:val="both"/>
        <w:rPr>
          <w:sz w:val="21"/>
          <w:szCs w:val="21"/>
        </w:rPr>
      </w:pPr>
      <w:r w:rsidRPr="00637C91">
        <w:rPr>
          <w:sz w:val="21"/>
          <w:szCs w:val="21"/>
        </w:rPr>
        <w:t>.</w:t>
      </w:r>
    </w:p>
    <w:p w14:paraId="608CDD9D" w14:textId="210837E9" w:rsidR="00860311" w:rsidRDefault="004B0675" w:rsidP="004B0675">
      <w:pPr>
        <w:pStyle w:val="Heading2"/>
        <w:numPr>
          <w:ilvl w:val="0"/>
          <w:numId w:val="41"/>
        </w:numPr>
      </w:pPr>
      <w:bookmarkStart w:id="37" w:name="_Toc502011455"/>
      <w:bookmarkStart w:id="38" w:name="_Toc502153707"/>
      <w:r>
        <w:t>HTML</w:t>
      </w:r>
      <w:bookmarkEnd w:id="37"/>
      <w:bookmarkEnd w:id="38"/>
    </w:p>
    <w:p w14:paraId="171EC78C" w14:textId="77777777" w:rsidR="00860311" w:rsidRDefault="00860311" w:rsidP="00860311">
      <w:pPr>
        <w:pStyle w:val="ListParagraph"/>
        <w:spacing w:before="120" w:after="120"/>
        <w:contextualSpacing w:val="0"/>
        <w:jc w:val="both"/>
        <w:rPr>
          <w:szCs w:val="24"/>
        </w:rPr>
      </w:pPr>
    </w:p>
    <w:p w14:paraId="12DA14D6" w14:textId="17E8D05C" w:rsidR="00860311" w:rsidRDefault="009D7927" w:rsidP="002A3563">
      <w:pPr>
        <w:pStyle w:val="ListParagraph"/>
        <w:numPr>
          <w:ilvl w:val="0"/>
          <w:numId w:val="43"/>
        </w:numPr>
        <w:spacing w:before="120" w:after="120"/>
        <w:contextualSpacing w:val="0"/>
        <w:jc w:val="both"/>
        <w:rPr>
          <w:szCs w:val="24"/>
        </w:rPr>
      </w:pPr>
      <w:r>
        <w:rPr>
          <w:szCs w:val="24"/>
        </w:rPr>
        <w:t xml:space="preserve">The main index.html page was divided into seven sections using </w:t>
      </w:r>
      <w:r w:rsidR="008D69BF">
        <w:rPr>
          <w:szCs w:val="24"/>
        </w:rPr>
        <w:t xml:space="preserve">&lt;! -- --&gt; </w:t>
      </w:r>
      <w:r>
        <w:rPr>
          <w:szCs w:val="24"/>
        </w:rPr>
        <w:t>comment tags: Head; Jumbotron; Navbar; Main Content; Subscription form; Footer and Copywrite.</w:t>
      </w:r>
    </w:p>
    <w:p w14:paraId="535E1A73" w14:textId="6617FF84" w:rsidR="00860311" w:rsidRDefault="009D7927" w:rsidP="002A3563">
      <w:pPr>
        <w:pStyle w:val="ListParagraph"/>
        <w:numPr>
          <w:ilvl w:val="0"/>
          <w:numId w:val="43"/>
        </w:numPr>
        <w:spacing w:before="120" w:after="120"/>
        <w:contextualSpacing w:val="0"/>
        <w:jc w:val="both"/>
        <w:rPr>
          <w:szCs w:val="24"/>
        </w:rPr>
      </w:pPr>
      <w:r>
        <w:rPr>
          <w:szCs w:val="24"/>
        </w:rPr>
        <w:t>Each individual page on the site had</w:t>
      </w:r>
      <w:r w:rsidR="008D69BF">
        <w:rPr>
          <w:szCs w:val="24"/>
        </w:rPr>
        <w:t xml:space="preserve"> a descriptive &lt;title&gt; tag for Search E</w:t>
      </w:r>
      <w:r>
        <w:rPr>
          <w:szCs w:val="24"/>
        </w:rPr>
        <w:t xml:space="preserve">ngine </w:t>
      </w:r>
      <w:r w:rsidR="008D69BF">
        <w:rPr>
          <w:szCs w:val="24"/>
        </w:rPr>
        <w:t>O</w:t>
      </w:r>
      <w:r>
        <w:rPr>
          <w:szCs w:val="24"/>
        </w:rPr>
        <w:t>ptimisation.</w:t>
      </w:r>
    </w:p>
    <w:p w14:paraId="221FBA55" w14:textId="7FE69D9C" w:rsidR="00860311" w:rsidRDefault="002A3563" w:rsidP="002A3563">
      <w:pPr>
        <w:pStyle w:val="ListParagraph"/>
        <w:numPr>
          <w:ilvl w:val="0"/>
          <w:numId w:val="43"/>
        </w:numPr>
        <w:spacing w:before="120" w:after="120"/>
        <w:contextualSpacing w:val="0"/>
        <w:jc w:val="both"/>
        <w:rPr>
          <w:szCs w:val="24"/>
        </w:rPr>
      </w:pPr>
      <w:r>
        <w:rPr>
          <w:szCs w:val="24"/>
        </w:rPr>
        <w:t xml:space="preserve">There were three </w:t>
      </w:r>
      <w:r w:rsidR="008D69BF">
        <w:rPr>
          <w:szCs w:val="24"/>
        </w:rPr>
        <w:t xml:space="preserve">external links on every page via &lt;link&gt; tags: </w:t>
      </w:r>
      <w:r>
        <w:rPr>
          <w:szCs w:val="24"/>
        </w:rPr>
        <w:t>CSS, Bootstrap and Font-Awesome files.</w:t>
      </w:r>
    </w:p>
    <w:p w14:paraId="66FED88C" w14:textId="03C47FCA" w:rsidR="00860311" w:rsidRPr="00302298" w:rsidRDefault="00700FD3" w:rsidP="00044DE0">
      <w:pPr>
        <w:pStyle w:val="ListParagraph"/>
        <w:numPr>
          <w:ilvl w:val="0"/>
          <w:numId w:val="43"/>
        </w:numPr>
        <w:spacing w:before="120" w:after="120"/>
        <w:contextualSpacing w:val="0"/>
        <w:jc w:val="both"/>
        <w:rPr>
          <w:szCs w:val="24"/>
        </w:rPr>
      </w:pPr>
      <w:r>
        <w:rPr>
          <w:szCs w:val="24"/>
        </w:rPr>
        <w:t>The five images on the homepage were organised into bootstrap containers and rows</w:t>
      </w:r>
      <w:r w:rsidR="00B52042">
        <w:rPr>
          <w:szCs w:val="24"/>
        </w:rPr>
        <w:t>, as were most pages.</w:t>
      </w:r>
      <w:r>
        <w:rPr>
          <w:szCs w:val="24"/>
        </w:rPr>
        <w:t xml:space="preserve"> </w:t>
      </w:r>
    </w:p>
    <w:p w14:paraId="2E82027A" w14:textId="52D78EFA" w:rsidR="00A140E5" w:rsidRPr="003F2EC8" w:rsidRDefault="00753144" w:rsidP="000137D7">
      <w:pPr>
        <w:pStyle w:val="Heading1"/>
        <w:numPr>
          <w:ilvl w:val="0"/>
          <w:numId w:val="31"/>
        </w:numPr>
      </w:pPr>
      <w:bookmarkStart w:id="39" w:name="_Toc501992581"/>
      <w:bookmarkStart w:id="40" w:name="_Toc501994355"/>
      <w:bookmarkStart w:id="41" w:name="_Toc501994398"/>
      <w:bookmarkStart w:id="42" w:name="_Toc502009853"/>
      <w:bookmarkStart w:id="43" w:name="_Toc502010886"/>
      <w:bookmarkStart w:id="44" w:name="_Toc502011456"/>
      <w:bookmarkStart w:id="45" w:name="_Toc502153708"/>
      <w:r w:rsidRPr="003F2EC8">
        <w:t>Validation</w:t>
      </w:r>
      <w:bookmarkEnd w:id="39"/>
      <w:bookmarkEnd w:id="40"/>
      <w:bookmarkEnd w:id="41"/>
      <w:bookmarkEnd w:id="42"/>
      <w:bookmarkEnd w:id="43"/>
      <w:bookmarkEnd w:id="44"/>
      <w:bookmarkEnd w:id="45"/>
    </w:p>
    <w:p w14:paraId="50E2D7B8" w14:textId="77777777" w:rsidR="009C41A1" w:rsidRDefault="009C41A1" w:rsidP="00AC73F3">
      <w:pPr>
        <w:spacing w:before="120" w:after="120"/>
        <w:jc w:val="both"/>
        <w:rPr>
          <w:b/>
          <w:sz w:val="28"/>
          <w:szCs w:val="28"/>
        </w:rPr>
      </w:pPr>
    </w:p>
    <w:p w14:paraId="31ED8972" w14:textId="4A9CAA46" w:rsidR="0090676A" w:rsidRPr="008E4B59" w:rsidRDefault="00044DE0" w:rsidP="00AC73F3">
      <w:pPr>
        <w:spacing w:before="120" w:after="120"/>
        <w:jc w:val="both"/>
        <w:rPr>
          <w:sz w:val="21"/>
          <w:szCs w:val="21"/>
        </w:rPr>
      </w:pPr>
      <w:r>
        <w:rPr>
          <w:sz w:val="21"/>
          <w:szCs w:val="21"/>
        </w:rPr>
        <w:t>The sites index.html page</w:t>
      </w:r>
      <w:r w:rsidR="009A7336">
        <w:rPr>
          <w:sz w:val="21"/>
          <w:szCs w:val="21"/>
        </w:rPr>
        <w:t xml:space="preserve"> was</w:t>
      </w:r>
      <w:r w:rsidR="0090676A" w:rsidRPr="008E4B59">
        <w:rPr>
          <w:sz w:val="21"/>
          <w:szCs w:val="21"/>
        </w:rPr>
        <w:t xml:space="preserve"> validated at</w:t>
      </w:r>
      <w:r w:rsidR="009A7336">
        <w:rPr>
          <w:sz w:val="21"/>
          <w:szCs w:val="21"/>
        </w:rPr>
        <w:t xml:space="preserve"> the World Wide Web Consortium HTML Validation Website page</w:t>
      </w:r>
      <w:sdt>
        <w:sdtPr>
          <w:rPr>
            <w:sz w:val="21"/>
            <w:szCs w:val="21"/>
          </w:rPr>
          <w:id w:val="-235707392"/>
          <w:citation/>
        </w:sdtPr>
        <w:sdtContent>
          <w:r w:rsidR="00154897">
            <w:rPr>
              <w:sz w:val="21"/>
              <w:szCs w:val="21"/>
            </w:rPr>
            <w:fldChar w:fldCharType="begin"/>
          </w:r>
          <w:r w:rsidR="00154897">
            <w:rPr>
              <w:sz w:val="21"/>
              <w:szCs w:val="21"/>
            </w:rPr>
            <w:instrText xml:space="preserve"> CITATION W3C1 \l 2057 </w:instrText>
          </w:r>
          <w:r w:rsidR="00154897">
            <w:rPr>
              <w:sz w:val="21"/>
              <w:szCs w:val="21"/>
            </w:rPr>
            <w:fldChar w:fldCharType="separate"/>
          </w:r>
          <w:r w:rsidR="00154897">
            <w:rPr>
              <w:noProof/>
              <w:sz w:val="21"/>
              <w:szCs w:val="21"/>
            </w:rPr>
            <w:t xml:space="preserve"> </w:t>
          </w:r>
          <w:r w:rsidR="00154897" w:rsidRPr="00154897">
            <w:rPr>
              <w:noProof/>
              <w:sz w:val="21"/>
              <w:szCs w:val="21"/>
            </w:rPr>
            <w:t>[12]</w:t>
          </w:r>
          <w:r w:rsidR="00154897">
            <w:rPr>
              <w:sz w:val="21"/>
              <w:szCs w:val="21"/>
            </w:rPr>
            <w:fldChar w:fldCharType="end"/>
          </w:r>
        </w:sdtContent>
      </w:sdt>
      <w:r w:rsidR="0090676A" w:rsidRPr="008E4B59">
        <w:rPr>
          <w:sz w:val="21"/>
          <w:szCs w:val="21"/>
        </w:rPr>
        <w:t xml:space="preserve"> </w:t>
      </w:r>
      <w:r w:rsidR="002D610E">
        <w:rPr>
          <w:sz w:val="21"/>
          <w:szCs w:val="21"/>
        </w:rPr>
        <w:t xml:space="preserve">. </w:t>
      </w:r>
      <w:r w:rsidR="00363184">
        <w:rPr>
          <w:sz w:val="21"/>
          <w:szCs w:val="21"/>
        </w:rPr>
        <w:t xml:space="preserve">The sites CSS </w:t>
      </w:r>
      <w:r w:rsidR="0090676A" w:rsidRPr="008E4B59">
        <w:rPr>
          <w:sz w:val="21"/>
          <w:szCs w:val="21"/>
        </w:rPr>
        <w:t xml:space="preserve">was </w:t>
      </w:r>
      <w:r w:rsidR="009A7336">
        <w:rPr>
          <w:sz w:val="21"/>
          <w:szCs w:val="21"/>
        </w:rPr>
        <w:t xml:space="preserve">also </w:t>
      </w:r>
      <w:r w:rsidR="00363184">
        <w:rPr>
          <w:sz w:val="21"/>
          <w:szCs w:val="21"/>
        </w:rPr>
        <w:t>validated</w:t>
      </w:r>
      <w:sdt>
        <w:sdtPr>
          <w:rPr>
            <w:sz w:val="21"/>
            <w:szCs w:val="21"/>
          </w:rPr>
          <w:id w:val="908735420"/>
          <w:citation/>
        </w:sdtPr>
        <w:sdtContent>
          <w:r w:rsidR="00154897">
            <w:rPr>
              <w:sz w:val="21"/>
              <w:szCs w:val="21"/>
            </w:rPr>
            <w:fldChar w:fldCharType="begin"/>
          </w:r>
          <w:r w:rsidR="00154897">
            <w:rPr>
              <w:sz w:val="21"/>
              <w:szCs w:val="21"/>
            </w:rPr>
            <w:instrText xml:space="preserve"> CITATION W3C2 \l 2057 </w:instrText>
          </w:r>
          <w:r w:rsidR="00154897">
            <w:rPr>
              <w:sz w:val="21"/>
              <w:szCs w:val="21"/>
            </w:rPr>
            <w:fldChar w:fldCharType="separate"/>
          </w:r>
          <w:r w:rsidR="00154897">
            <w:rPr>
              <w:noProof/>
              <w:sz w:val="21"/>
              <w:szCs w:val="21"/>
            </w:rPr>
            <w:t xml:space="preserve"> </w:t>
          </w:r>
          <w:r w:rsidR="00154897" w:rsidRPr="00154897">
            <w:rPr>
              <w:noProof/>
              <w:sz w:val="21"/>
              <w:szCs w:val="21"/>
            </w:rPr>
            <w:t>[13]</w:t>
          </w:r>
          <w:r w:rsidR="00154897">
            <w:rPr>
              <w:sz w:val="21"/>
              <w:szCs w:val="21"/>
            </w:rPr>
            <w:fldChar w:fldCharType="end"/>
          </w:r>
        </w:sdtContent>
      </w:sdt>
      <w:r w:rsidR="006C3C37">
        <w:rPr>
          <w:sz w:val="21"/>
          <w:szCs w:val="21"/>
        </w:rPr>
        <w:t xml:space="preserve"> </w:t>
      </w:r>
      <w:r w:rsidR="002D610E">
        <w:rPr>
          <w:sz w:val="21"/>
          <w:szCs w:val="21"/>
        </w:rPr>
        <w:t>.</w:t>
      </w:r>
      <w:r w:rsidR="006C3C37">
        <w:rPr>
          <w:sz w:val="21"/>
          <w:szCs w:val="21"/>
        </w:rPr>
        <w:t>No validation errors were</w:t>
      </w:r>
      <w:r w:rsidR="002D610E">
        <w:rPr>
          <w:sz w:val="21"/>
          <w:szCs w:val="21"/>
        </w:rPr>
        <w:t xml:space="preserve"> listed for the HTML and CSS code</w:t>
      </w:r>
      <w:r w:rsidR="0090676A" w:rsidRPr="008E4B59">
        <w:rPr>
          <w:sz w:val="21"/>
          <w:szCs w:val="21"/>
        </w:rPr>
        <w:t>.</w:t>
      </w:r>
    </w:p>
    <w:p w14:paraId="781CBAEF" w14:textId="07EB1DF0" w:rsidR="00753144" w:rsidRPr="00DD7F72" w:rsidRDefault="00753144" w:rsidP="00C5713C">
      <w:pPr>
        <w:spacing w:before="120" w:after="120"/>
        <w:jc w:val="both"/>
        <w:rPr>
          <w:szCs w:val="24"/>
        </w:rPr>
      </w:pPr>
    </w:p>
    <w:p w14:paraId="7E8F3B37" w14:textId="1BA5F6EA" w:rsidR="0049469F" w:rsidRPr="003F2EC8" w:rsidRDefault="00C96926" w:rsidP="00C96926">
      <w:pPr>
        <w:pStyle w:val="Heading2"/>
        <w:numPr>
          <w:ilvl w:val="0"/>
          <w:numId w:val="28"/>
        </w:numPr>
      </w:pPr>
      <w:bookmarkStart w:id="46" w:name="_Toc501994356"/>
      <w:bookmarkStart w:id="47" w:name="_Toc501994399"/>
      <w:bookmarkStart w:id="48" w:name="_Toc502009854"/>
      <w:bookmarkStart w:id="49" w:name="_Toc502010887"/>
      <w:bookmarkStart w:id="50" w:name="_Toc502011457"/>
      <w:bookmarkStart w:id="51" w:name="_Toc502153709"/>
      <w:r>
        <w:t>S</w:t>
      </w:r>
      <w:r w:rsidR="0090676A" w:rsidRPr="003F2EC8">
        <w:t>creenshot of the sites index.html validation results.</w:t>
      </w:r>
      <w:bookmarkEnd w:id="46"/>
      <w:bookmarkEnd w:id="47"/>
      <w:bookmarkEnd w:id="48"/>
      <w:bookmarkEnd w:id="49"/>
      <w:bookmarkEnd w:id="50"/>
      <w:bookmarkEnd w:id="51"/>
      <w:r w:rsidR="0090676A" w:rsidRPr="003F2EC8">
        <w:rPr>
          <w:noProof/>
        </w:rPr>
        <w:t xml:space="preserve"> </w:t>
      </w:r>
    </w:p>
    <w:p w14:paraId="26A234F2" w14:textId="57DF9714" w:rsidR="00C5713C" w:rsidRDefault="007A7A54" w:rsidP="00302298">
      <w:pPr>
        <w:pStyle w:val="ListParagraph"/>
        <w:spacing w:before="120" w:after="120"/>
        <w:ind w:left="504"/>
        <w:contextualSpacing w:val="0"/>
        <w:rPr>
          <w:szCs w:val="24"/>
        </w:rPr>
      </w:pPr>
      <w:r>
        <w:rPr>
          <w:noProof/>
          <w:szCs w:val="24"/>
          <w:lang w:eastAsia="en-GB"/>
        </w:rPr>
        <w:drawing>
          <wp:inline distT="0" distB="0" distL="0" distR="0" wp14:anchorId="00EFA327" wp14:editId="58D34073">
            <wp:extent cx="5029200" cy="2185035"/>
            <wp:effectExtent l="0" t="0" r="0" b="0"/>
            <wp:docPr id="2" name="Picture 2" descr="../Screen%20Shot%202017-12-15%20at%2001.35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2-15%20at%2001.35.5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207" cy="220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5EE6C" w14:textId="77777777" w:rsidR="00C5713C" w:rsidRPr="00DD7F72" w:rsidRDefault="00C5713C" w:rsidP="00C5713C">
      <w:pPr>
        <w:pStyle w:val="ListParagraph"/>
        <w:spacing w:before="120" w:after="120"/>
        <w:ind w:left="1440"/>
        <w:contextualSpacing w:val="0"/>
        <w:jc w:val="both"/>
        <w:rPr>
          <w:szCs w:val="24"/>
        </w:rPr>
      </w:pPr>
    </w:p>
    <w:p w14:paraId="00D301C8" w14:textId="02E4AB18" w:rsidR="00753144" w:rsidRPr="003F2EC8" w:rsidRDefault="00C96926" w:rsidP="00C96926">
      <w:pPr>
        <w:pStyle w:val="Heading2"/>
        <w:numPr>
          <w:ilvl w:val="0"/>
          <w:numId w:val="29"/>
        </w:numPr>
      </w:pPr>
      <w:bookmarkStart w:id="52" w:name="_Toc501994357"/>
      <w:bookmarkStart w:id="53" w:name="_Toc501994400"/>
      <w:bookmarkStart w:id="54" w:name="_Toc502009855"/>
      <w:bookmarkStart w:id="55" w:name="_Toc502010888"/>
      <w:bookmarkStart w:id="56" w:name="_Toc502011458"/>
      <w:bookmarkStart w:id="57" w:name="_Toc502153710"/>
      <w:r>
        <w:lastRenderedPageBreak/>
        <w:t>R</w:t>
      </w:r>
      <w:r w:rsidR="0090676A" w:rsidRPr="003F2EC8">
        <w:t>esults of the CSS validation</w:t>
      </w:r>
      <w:r w:rsidR="009A499F" w:rsidRPr="003F2EC8">
        <w:t>:</w:t>
      </w:r>
      <w:bookmarkEnd w:id="52"/>
      <w:bookmarkEnd w:id="53"/>
      <w:bookmarkEnd w:id="54"/>
      <w:bookmarkEnd w:id="55"/>
      <w:bookmarkEnd w:id="56"/>
      <w:bookmarkEnd w:id="57"/>
    </w:p>
    <w:p w14:paraId="18184896" w14:textId="77777777" w:rsidR="009A499F" w:rsidRDefault="009A499F" w:rsidP="009A499F">
      <w:pPr>
        <w:spacing w:before="120" w:after="120"/>
        <w:jc w:val="both"/>
        <w:rPr>
          <w:szCs w:val="24"/>
        </w:rPr>
      </w:pPr>
    </w:p>
    <w:p w14:paraId="465C7C5F" w14:textId="651C1B15" w:rsidR="007D4A04" w:rsidRDefault="007D4A04" w:rsidP="009A499F">
      <w:pPr>
        <w:spacing w:before="120" w:after="120"/>
        <w:jc w:val="both"/>
        <w:rPr>
          <w:szCs w:val="24"/>
        </w:rPr>
      </w:pPr>
      <w:r>
        <w:rPr>
          <w:szCs w:val="24"/>
        </w:rPr>
        <w:t>Below is a screenshot of the CSS validation results.</w:t>
      </w:r>
    </w:p>
    <w:p w14:paraId="083AF8F6" w14:textId="715F887C" w:rsidR="009A499F" w:rsidRDefault="009A499F" w:rsidP="00302298">
      <w:pPr>
        <w:spacing w:before="120" w:after="120"/>
        <w:ind w:left="360"/>
        <w:jc w:val="both"/>
        <w:rPr>
          <w:szCs w:val="24"/>
        </w:rPr>
      </w:pPr>
      <w:r>
        <w:rPr>
          <w:noProof/>
          <w:szCs w:val="24"/>
          <w:lang w:eastAsia="en-GB"/>
        </w:rPr>
        <w:drawing>
          <wp:inline distT="0" distB="0" distL="0" distR="0" wp14:anchorId="4FF0227E" wp14:editId="40241969">
            <wp:extent cx="5220970" cy="2412302"/>
            <wp:effectExtent l="0" t="0" r="11430" b="1270"/>
            <wp:docPr id="1" name="Picture 1" descr="../Screen%20Shot%202017-12-15%20at%2001.35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2-15%20at%2001.35.5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654" cy="241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77365" w14:textId="77777777" w:rsidR="00A140E5" w:rsidRPr="005F5269" w:rsidRDefault="00A140E5" w:rsidP="005F5269">
      <w:pPr>
        <w:spacing w:before="120" w:after="120"/>
        <w:jc w:val="both"/>
        <w:rPr>
          <w:szCs w:val="24"/>
        </w:rPr>
      </w:pPr>
    </w:p>
    <w:p w14:paraId="39F80DDB" w14:textId="4F1068DE" w:rsidR="00753144" w:rsidRPr="003F2EC8" w:rsidRDefault="007D78D0" w:rsidP="000137D7">
      <w:pPr>
        <w:pStyle w:val="Heading1"/>
        <w:numPr>
          <w:ilvl w:val="0"/>
          <w:numId w:val="31"/>
        </w:numPr>
      </w:pPr>
      <w:bookmarkStart w:id="58" w:name="_Toc501992582"/>
      <w:bookmarkStart w:id="59" w:name="_Toc501994358"/>
      <w:bookmarkStart w:id="60" w:name="_Toc501994401"/>
      <w:bookmarkStart w:id="61" w:name="_Toc502009856"/>
      <w:bookmarkStart w:id="62" w:name="_Toc502010889"/>
      <w:bookmarkStart w:id="63" w:name="_Toc502011459"/>
      <w:bookmarkStart w:id="64" w:name="_Toc502153711"/>
      <w:r w:rsidRPr="003F2EC8">
        <w:t>Evaluation</w:t>
      </w:r>
      <w:bookmarkEnd w:id="58"/>
      <w:bookmarkEnd w:id="59"/>
      <w:bookmarkEnd w:id="60"/>
      <w:bookmarkEnd w:id="61"/>
      <w:bookmarkEnd w:id="62"/>
      <w:bookmarkEnd w:id="63"/>
      <w:bookmarkEnd w:id="64"/>
    </w:p>
    <w:p w14:paraId="4EB321E0" w14:textId="77777777" w:rsidR="00A140E5" w:rsidRPr="00DD7F72" w:rsidRDefault="00A140E5" w:rsidP="00A140E5">
      <w:pPr>
        <w:pStyle w:val="ListParagraph"/>
        <w:spacing w:before="120" w:after="120"/>
        <w:contextualSpacing w:val="0"/>
        <w:jc w:val="both"/>
        <w:rPr>
          <w:szCs w:val="24"/>
        </w:rPr>
      </w:pPr>
    </w:p>
    <w:p w14:paraId="17BD06DE" w14:textId="5E58AEA6" w:rsidR="00753144" w:rsidRDefault="00753144" w:rsidP="008E4B59">
      <w:pPr>
        <w:spacing w:before="120" w:after="120" w:line="360" w:lineRule="auto"/>
        <w:jc w:val="both"/>
        <w:rPr>
          <w:sz w:val="21"/>
          <w:szCs w:val="21"/>
        </w:rPr>
      </w:pPr>
      <w:r w:rsidRPr="008E4B59">
        <w:rPr>
          <w:sz w:val="21"/>
          <w:szCs w:val="21"/>
        </w:rPr>
        <w:t xml:space="preserve">With reference to the </w:t>
      </w:r>
      <w:r w:rsidR="008C64ED">
        <w:rPr>
          <w:sz w:val="21"/>
          <w:szCs w:val="21"/>
        </w:rPr>
        <w:t>Web Co</w:t>
      </w:r>
      <w:r w:rsidR="00055ADE">
        <w:rPr>
          <w:sz w:val="21"/>
          <w:szCs w:val="21"/>
        </w:rPr>
        <w:t>ntent Accessibility Guidelines V</w:t>
      </w:r>
      <w:r w:rsidR="008C64ED">
        <w:rPr>
          <w:sz w:val="21"/>
          <w:szCs w:val="21"/>
        </w:rPr>
        <w:t xml:space="preserve">ersion </w:t>
      </w:r>
      <w:r w:rsidR="00C24C49">
        <w:rPr>
          <w:sz w:val="21"/>
          <w:szCs w:val="21"/>
        </w:rPr>
        <w:t>2.0 (</w:t>
      </w:r>
      <w:r w:rsidR="00237E45">
        <w:rPr>
          <w:sz w:val="21"/>
          <w:szCs w:val="21"/>
        </w:rPr>
        <w:t>WCAG)</w:t>
      </w:r>
      <w:sdt>
        <w:sdtPr>
          <w:rPr>
            <w:sz w:val="21"/>
            <w:szCs w:val="21"/>
          </w:rPr>
          <w:id w:val="230359902"/>
          <w:citation/>
        </w:sdtPr>
        <w:sdtContent>
          <w:r w:rsidR="00154897">
            <w:rPr>
              <w:sz w:val="21"/>
              <w:szCs w:val="21"/>
            </w:rPr>
            <w:fldChar w:fldCharType="begin"/>
          </w:r>
          <w:r w:rsidR="00154897">
            <w:rPr>
              <w:sz w:val="21"/>
              <w:szCs w:val="21"/>
            </w:rPr>
            <w:instrText xml:space="preserve"> CITATION W3C \l 2057 </w:instrText>
          </w:r>
          <w:r w:rsidR="00154897">
            <w:rPr>
              <w:sz w:val="21"/>
              <w:szCs w:val="21"/>
            </w:rPr>
            <w:fldChar w:fldCharType="separate"/>
          </w:r>
          <w:r w:rsidR="00154897">
            <w:rPr>
              <w:noProof/>
              <w:sz w:val="21"/>
              <w:szCs w:val="21"/>
            </w:rPr>
            <w:t xml:space="preserve"> </w:t>
          </w:r>
          <w:r w:rsidR="00154897" w:rsidRPr="00154897">
            <w:rPr>
              <w:noProof/>
              <w:sz w:val="21"/>
              <w:szCs w:val="21"/>
            </w:rPr>
            <w:t>[14]</w:t>
          </w:r>
          <w:r w:rsidR="00154897">
            <w:rPr>
              <w:sz w:val="21"/>
              <w:szCs w:val="21"/>
            </w:rPr>
            <w:fldChar w:fldCharType="end"/>
          </w:r>
        </w:sdtContent>
      </w:sdt>
      <w:r w:rsidR="00237E45">
        <w:rPr>
          <w:sz w:val="21"/>
          <w:szCs w:val="21"/>
        </w:rPr>
        <w:t>,</w:t>
      </w:r>
      <w:r w:rsidR="00A140E5" w:rsidRPr="008E4B59">
        <w:rPr>
          <w:sz w:val="21"/>
          <w:szCs w:val="21"/>
        </w:rPr>
        <w:t xml:space="preserve"> the accessibility of the W</w:t>
      </w:r>
      <w:r w:rsidRPr="008E4B59">
        <w:rPr>
          <w:sz w:val="21"/>
          <w:szCs w:val="21"/>
        </w:rPr>
        <w:t xml:space="preserve">ebsite </w:t>
      </w:r>
      <w:r w:rsidR="008C64ED">
        <w:rPr>
          <w:sz w:val="21"/>
          <w:szCs w:val="21"/>
        </w:rPr>
        <w:t>will be discussed for peo</w:t>
      </w:r>
      <w:r w:rsidR="008D6E4F">
        <w:rPr>
          <w:sz w:val="21"/>
          <w:szCs w:val="21"/>
        </w:rPr>
        <w:t>ple with disabilities. These will</w:t>
      </w:r>
      <w:r w:rsidR="00DD79B8">
        <w:rPr>
          <w:sz w:val="21"/>
          <w:szCs w:val="21"/>
        </w:rPr>
        <w:t xml:space="preserve"> include site users </w:t>
      </w:r>
      <w:r w:rsidR="001E4A26">
        <w:rPr>
          <w:sz w:val="21"/>
          <w:szCs w:val="21"/>
        </w:rPr>
        <w:t>with low</w:t>
      </w:r>
      <w:r w:rsidR="006066EF">
        <w:rPr>
          <w:sz w:val="21"/>
          <w:szCs w:val="21"/>
        </w:rPr>
        <w:t xml:space="preserve"> vision or colour blindness.</w:t>
      </w:r>
      <w:r w:rsidR="005A2D20">
        <w:rPr>
          <w:sz w:val="21"/>
          <w:szCs w:val="21"/>
        </w:rPr>
        <w:t xml:space="preserve"> </w:t>
      </w:r>
    </w:p>
    <w:p w14:paraId="19EE1D56" w14:textId="77777777" w:rsidR="00664993" w:rsidRDefault="00664993" w:rsidP="008E4B59">
      <w:pPr>
        <w:spacing w:before="120" w:after="120" w:line="360" w:lineRule="auto"/>
        <w:jc w:val="both"/>
        <w:rPr>
          <w:sz w:val="21"/>
          <w:szCs w:val="21"/>
        </w:rPr>
      </w:pPr>
    </w:p>
    <w:p w14:paraId="7004543C" w14:textId="71207FE6" w:rsidR="00DD79B8" w:rsidRDefault="00DD79B8" w:rsidP="00DD79B8">
      <w:pPr>
        <w:pStyle w:val="Heading2"/>
        <w:numPr>
          <w:ilvl w:val="0"/>
          <w:numId w:val="36"/>
        </w:numPr>
      </w:pPr>
      <w:bookmarkStart w:id="65" w:name="_Toc502010890"/>
      <w:bookmarkStart w:id="66" w:name="_Toc502011460"/>
      <w:bookmarkStart w:id="67" w:name="_Toc502153712"/>
      <w:r>
        <w:t>Text and Images</w:t>
      </w:r>
      <w:bookmarkEnd w:id="65"/>
      <w:bookmarkEnd w:id="66"/>
      <w:bookmarkEnd w:id="67"/>
    </w:p>
    <w:p w14:paraId="4B3CC943" w14:textId="77777777" w:rsidR="00DD79B8" w:rsidRDefault="00DD79B8" w:rsidP="008E4B59">
      <w:pPr>
        <w:spacing w:before="120" w:after="120" w:line="360" w:lineRule="auto"/>
        <w:jc w:val="both"/>
        <w:rPr>
          <w:sz w:val="21"/>
          <w:szCs w:val="21"/>
        </w:rPr>
      </w:pPr>
    </w:p>
    <w:p w14:paraId="0344B5CF" w14:textId="1E5F0AF9" w:rsidR="00DA30B3" w:rsidRDefault="007078D8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</w:t>
      </w:r>
      <w:r w:rsidR="00DA30B3">
        <w:rPr>
          <w:sz w:val="21"/>
          <w:szCs w:val="21"/>
        </w:rPr>
        <w:t>ext alternatives for non-text content</w:t>
      </w:r>
      <w:r>
        <w:rPr>
          <w:sz w:val="21"/>
          <w:szCs w:val="21"/>
        </w:rPr>
        <w:t xml:space="preserve"> have been provide</w:t>
      </w:r>
      <w:r w:rsidR="00044DE0">
        <w:rPr>
          <w:sz w:val="21"/>
          <w:szCs w:val="21"/>
        </w:rPr>
        <w:t xml:space="preserve"> in the form </w:t>
      </w:r>
      <w:r w:rsidR="0044518C">
        <w:rPr>
          <w:sz w:val="21"/>
          <w:szCs w:val="21"/>
        </w:rPr>
        <w:t>of HTML</w:t>
      </w:r>
      <w:r w:rsidR="007C72E9">
        <w:rPr>
          <w:sz w:val="21"/>
          <w:szCs w:val="21"/>
        </w:rPr>
        <w:t xml:space="preserve"> ‘</w:t>
      </w:r>
      <w:r w:rsidR="00044DE0">
        <w:rPr>
          <w:sz w:val="21"/>
          <w:szCs w:val="21"/>
        </w:rPr>
        <w:t xml:space="preserve">alt’ attributes </w:t>
      </w:r>
      <w:r w:rsidR="007C72E9">
        <w:rPr>
          <w:sz w:val="21"/>
          <w:szCs w:val="21"/>
        </w:rPr>
        <w:t xml:space="preserve">which provide </w:t>
      </w:r>
      <w:r w:rsidR="00557F85">
        <w:rPr>
          <w:sz w:val="21"/>
          <w:szCs w:val="21"/>
        </w:rPr>
        <w:t>descriptions of all .jpg and .png images on every page of the site.</w:t>
      </w:r>
      <w:r w:rsidR="007C72E9">
        <w:rPr>
          <w:sz w:val="21"/>
          <w:szCs w:val="21"/>
        </w:rPr>
        <w:t xml:space="preserve"> This was to ensure that the v</w:t>
      </w:r>
      <w:r w:rsidR="00123066">
        <w:rPr>
          <w:sz w:val="21"/>
          <w:szCs w:val="21"/>
        </w:rPr>
        <w:t>isitor would know if an image was failing to load if browser incompatibilities occurred.</w:t>
      </w:r>
    </w:p>
    <w:p w14:paraId="4BF7E9DE" w14:textId="20A4F506" w:rsidR="002C5DCE" w:rsidRDefault="00C83A51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Navigation bar links appeared and operated in predictive ways </w:t>
      </w:r>
      <w:r w:rsidR="002C5DCE">
        <w:rPr>
          <w:sz w:val="21"/>
          <w:szCs w:val="21"/>
        </w:rPr>
        <w:t>to help users navigate, find conten</w:t>
      </w:r>
      <w:r>
        <w:rPr>
          <w:sz w:val="21"/>
          <w:szCs w:val="21"/>
        </w:rPr>
        <w:t xml:space="preserve">t, and determine where they are on the site. </w:t>
      </w:r>
      <w:r w:rsidR="00C62B10">
        <w:rPr>
          <w:sz w:val="21"/>
          <w:szCs w:val="21"/>
        </w:rPr>
        <w:t xml:space="preserve"> </w:t>
      </w:r>
      <w:r w:rsidR="00C62B10" w:rsidRPr="008E4B59">
        <w:rPr>
          <w:sz w:val="21"/>
          <w:szCs w:val="21"/>
        </w:rPr>
        <w:t xml:space="preserve">A responsive Bootstrap top navigation bar has been used in order that visitors can quickly and easily get </w:t>
      </w:r>
      <w:r>
        <w:rPr>
          <w:sz w:val="21"/>
          <w:szCs w:val="21"/>
        </w:rPr>
        <w:t xml:space="preserve">to the main content of the site, with standard text and a hover function to highlight the link </w:t>
      </w:r>
      <w:r w:rsidR="00557F85">
        <w:rPr>
          <w:sz w:val="21"/>
          <w:szCs w:val="21"/>
        </w:rPr>
        <w:t xml:space="preserve">in a white box </w:t>
      </w:r>
      <w:r>
        <w:rPr>
          <w:sz w:val="21"/>
          <w:szCs w:val="21"/>
        </w:rPr>
        <w:t>whe</w:t>
      </w:r>
      <w:r w:rsidR="00557F85">
        <w:rPr>
          <w:sz w:val="21"/>
          <w:szCs w:val="21"/>
        </w:rPr>
        <w:t>n the mouse is over text.</w:t>
      </w:r>
      <w:r w:rsidR="0033357F">
        <w:rPr>
          <w:sz w:val="21"/>
          <w:szCs w:val="21"/>
        </w:rPr>
        <w:t xml:space="preserve"> </w:t>
      </w:r>
    </w:p>
    <w:p w14:paraId="49BD2BF8" w14:textId="1D4F781F" w:rsidR="00753144" w:rsidRPr="008E4B59" w:rsidRDefault="00C06640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Text content was m</w:t>
      </w:r>
      <w:r w:rsidR="00C01915">
        <w:rPr>
          <w:sz w:val="21"/>
          <w:szCs w:val="21"/>
        </w:rPr>
        <w:t>ade readable and understandable by using large standard fonts.</w:t>
      </w:r>
      <w:r>
        <w:rPr>
          <w:sz w:val="21"/>
          <w:szCs w:val="21"/>
        </w:rPr>
        <w:t xml:space="preserve"> All </w:t>
      </w:r>
      <w:r w:rsidR="00C5713C" w:rsidRPr="008E4B59">
        <w:rPr>
          <w:sz w:val="21"/>
          <w:szCs w:val="21"/>
        </w:rPr>
        <w:t>H1</w:t>
      </w:r>
      <w:r>
        <w:rPr>
          <w:sz w:val="21"/>
          <w:szCs w:val="21"/>
        </w:rPr>
        <w:t xml:space="preserve"> (Header one)</w:t>
      </w:r>
      <w:r w:rsidR="00C5713C" w:rsidRPr="008E4B59">
        <w:rPr>
          <w:sz w:val="21"/>
          <w:szCs w:val="21"/>
        </w:rPr>
        <w:t>, H2</w:t>
      </w:r>
      <w:r>
        <w:rPr>
          <w:sz w:val="21"/>
          <w:szCs w:val="21"/>
        </w:rPr>
        <w:t xml:space="preserve"> (Header two)</w:t>
      </w:r>
      <w:r w:rsidR="00C5713C" w:rsidRPr="008E4B59">
        <w:rPr>
          <w:sz w:val="21"/>
          <w:szCs w:val="21"/>
        </w:rPr>
        <w:t xml:space="preserve">, and H4 </w:t>
      </w:r>
      <w:r>
        <w:rPr>
          <w:sz w:val="21"/>
          <w:szCs w:val="21"/>
        </w:rPr>
        <w:t xml:space="preserve">(Header four) </w:t>
      </w:r>
      <w:r w:rsidR="00C5713C" w:rsidRPr="008E4B59">
        <w:rPr>
          <w:sz w:val="21"/>
          <w:szCs w:val="21"/>
        </w:rPr>
        <w:t xml:space="preserve">headings have a </w:t>
      </w:r>
      <w:r w:rsidR="00F97472" w:rsidRPr="008E4B59">
        <w:rPr>
          <w:sz w:val="21"/>
          <w:szCs w:val="21"/>
        </w:rPr>
        <w:t>standard Arial font in order that they can be read easily by visitors</w:t>
      </w:r>
      <w:r w:rsidR="00C01915">
        <w:rPr>
          <w:sz w:val="21"/>
          <w:szCs w:val="21"/>
        </w:rPr>
        <w:t>.</w:t>
      </w:r>
    </w:p>
    <w:p w14:paraId="7A486A1D" w14:textId="379D3339" w:rsidR="00753144" w:rsidRDefault="006E1F42" w:rsidP="008E4B59">
      <w:pPr>
        <w:spacing w:before="120" w:after="120" w:line="360" w:lineRule="auto"/>
        <w:jc w:val="both"/>
        <w:rPr>
          <w:sz w:val="21"/>
          <w:szCs w:val="21"/>
        </w:rPr>
      </w:pPr>
      <w:r w:rsidRPr="008E4B59">
        <w:rPr>
          <w:sz w:val="21"/>
          <w:szCs w:val="21"/>
        </w:rPr>
        <w:lastRenderedPageBreak/>
        <w:t>T</w:t>
      </w:r>
      <w:r w:rsidR="00753144" w:rsidRPr="008E4B59">
        <w:rPr>
          <w:sz w:val="21"/>
          <w:szCs w:val="21"/>
        </w:rPr>
        <w:t>ext content</w:t>
      </w:r>
      <w:r w:rsidRPr="008E4B59">
        <w:rPr>
          <w:sz w:val="21"/>
          <w:szCs w:val="21"/>
        </w:rPr>
        <w:t xml:space="preserve"> have been put into </w:t>
      </w:r>
      <w:r w:rsidR="005078AE" w:rsidRPr="008E4B59">
        <w:rPr>
          <w:sz w:val="21"/>
          <w:szCs w:val="21"/>
        </w:rPr>
        <w:t>Bootstrap</w:t>
      </w:r>
      <w:r w:rsidRPr="008E4B59">
        <w:rPr>
          <w:sz w:val="21"/>
          <w:szCs w:val="21"/>
        </w:rPr>
        <w:t xml:space="preserve"> 4 </w:t>
      </w:r>
      <w:r w:rsidR="005078AE" w:rsidRPr="008E4B59">
        <w:rPr>
          <w:sz w:val="21"/>
          <w:szCs w:val="21"/>
        </w:rPr>
        <w:t>&lt;</w:t>
      </w:r>
      <w:r w:rsidRPr="008E4B59">
        <w:rPr>
          <w:sz w:val="21"/>
          <w:szCs w:val="21"/>
        </w:rPr>
        <w:t>div</w:t>
      </w:r>
      <w:r w:rsidR="005078AE" w:rsidRPr="008E4B59">
        <w:rPr>
          <w:sz w:val="21"/>
          <w:szCs w:val="21"/>
        </w:rPr>
        <w:t>&gt;</w:t>
      </w:r>
      <w:r w:rsidRPr="008E4B59">
        <w:rPr>
          <w:sz w:val="21"/>
          <w:szCs w:val="21"/>
        </w:rPr>
        <w:t xml:space="preserve"> containers</w:t>
      </w:r>
      <w:r w:rsidR="00566EE1">
        <w:rPr>
          <w:sz w:val="21"/>
          <w:szCs w:val="21"/>
        </w:rPr>
        <w:t xml:space="preserve"> and rows in order that content stretch</w:t>
      </w:r>
      <w:r w:rsidRPr="008E4B59">
        <w:rPr>
          <w:sz w:val="21"/>
          <w:szCs w:val="21"/>
        </w:rPr>
        <w:t xml:space="preserve"> out app</w:t>
      </w:r>
      <w:r w:rsidR="00566EE1">
        <w:rPr>
          <w:sz w:val="21"/>
          <w:szCs w:val="21"/>
        </w:rPr>
        <w:t>ropriately on different devices.</w:t>
      </w:r>
      <w:r w:rsidRPr="008E4B59">
        <w:rPr>
          <w:sz w:val="21"/>
          <w:szCs w:val="21"/>
        </w:rPr>
        <w:t xml:space="preserve"> The column sizes used were extra small,</w:t>
      </w:r>
      <w:r w:rsidR="00B37095">
        <w:rPr>
          <w:sz w:val="21"/>
          <w:szCs w:val="21"/>
        </w:rPr>
        <w:t xml:space="preserve"> </w:t>
      </w:r>
      <w:r w:rsidR="00304920">
        <w:rPr>
          <w:sz w:val="21"/>
          <w:szCs w:val="21"/>
        </w:rPr>
        <w:t>small, medium</w:t>
      </w:r>
      <w:r w:rsidR="00566EE1">
        <w:rPr>
          <w:sz w:val="21"/>
          <w:szCs w:val="21"/>
        </w:rPr>
        <w:t>,</w:t>
      </w:r>
      <w:r w:rsidR="00304920">
        <w:rPr>
          <w:sz w:val="21"/>
          <w:szCs w:val="21"/>
        </w:rPr>
        <w:t xml:space="preserve"> large and </w:t>
      </w:r>
      <w:r w:rsidR="00566EE1">
        <w:rPr>
          <w:sz w:val="21"/>
          <w:szCs w:val="21"/>
        </w:rPr>
        <w:t>extra-large</w:t>
      </w:r>
      <w:r w:rsidR="00304920">
        <w:rPr>
          <w:sz w:val="21"/>
          <w:szCs w:val="21"/>
        </w:rPr>
        <w:t>,</w:t>
      </w:r>
      <w:r w:rsidRPr="008E4B59">
        <w:rPr>
          <w:sz w:val="21"/>
          <w:szCs w:val="21"/>
        </w:rPr>
        <w:t xml:space="preserve"> in order to accommodate mobile devices up to large desktops.</w:t>
      </w:r>
    </w:p>
    <w:p w14:paraId="7CF73F41" w14:textId="638E4E38" w:rsidR="00304920" w:rsidRDefault="00A0724F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To check Accessibility, a</w:t>
      </w:r>
      <w:r w:rsidR="00C605E0">
        <w:rPr>
          <w:sz w:val="21"/>
          <w:szCs w:val="21"/>
        </w:rPr>
        <w:t xml:space="preserve"> Website</w:t>
      </w:r>
      <w:r>
        <w:rPr>
          <w:sz w:val="21"/>
          <w:szCs w:val="21"/>
        </w:rPr>
        <w:t xml:space="preserve"> Accessibility checker</w:t>
      </w:r>
      <w:r w:rsidR="00C605E0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named </w:t>
      </w:r>
      <w:r w:rsidR="00C605E0">
        <w:rPr>
          <w:sz w:val="21"/>
          <w:szCs w:val="21"/>
        </w:rPr>
        <w:t>‘ACCHECKER’</w:t>
      </w:r>
      <w:sdt>
        <w:sdtPr>
          <w:rPr>
            <w:sz w:val="21"/>
            <w:szCs w:val="21"/>
          </w:rPr>
          <w:id w:val="-1943678400"/>
          <w:citation/>
        </w:sdtPr>
        <w:sdtContent>
          <w:r w:rsidR="00154897">
            <w:rPr>
              <w:sz w:val="21"/>
              <w:szCs w:val="21"/>
            </w:rPr>
            <w:fldChar w:fldCharType="begin"/>
          </w:r>
          <w:r w:rsidR="00154897">
            <w:rPr>
              <w:sz w:val="21"/>
              <w:szCs w:val="21"/>
            </w:rPr>
            <w:instrText xml:space="preserve"> CITATION ACC \l 2057 </w:instrText>
          </w:r>
          <w:r w:rsidR="00154897">
            <w:rPr>
              <w:sz w:val="21"/>
              <w:szCs w:val="21"/>
            </w:rPr>
            <w:fldChar w:fldCharType="separate"/>
          </w:r>
          <w:r w:rsidR="00154897">
            <w:rPr>
              <w:noProof/>
              <w:sz w:val="21"/>
              <w:szCs w:val="21"/>
            </w:rPr>
            <w:t xml:space="preserve"> </w:t>
          </w:r>
          <w:r w:rsidR="00154897" w:rsidRPr="00154897">
            <w:rPr>
              <w:noProof/>
              <w:sz w:val="21"/>
              <w:szCs w:val="21"/>
            </w:rPr>
            <w:t>[15]</w:t>
          </w:r>
          <w:r w:rsidR="00154897">
            <w:rPr>
              <w:sz w:val="21"/>
              <w:szCs w:val="21"/>
            </w:rPr>
            <w:fldChar w:fldCharType="end"/>
          </w:r>
        </w:sdtContent>
      </w:sdt>
      <w:r w:rsidR="00C605E0">
        <w:rPr>
          <w:sz w:val="21"/>
          <w:szCs w:val="21"/>
        </w:rPr>
        <w:t xml:space="preserve"> was used, which</w:t>
      </w:r>
      <w:r w:rsidR="00171333">
        <w:rPr>
          <w:sz w:val="21"/>
          <w:szCs w:val="21"/>
        </w:rPr>
        <w:t xml:space="preserve"> reported back thirteen error messages</w:t>
      </w:r>
      <w:r w:rsidR="00C605E0">
        <w:rPr>
          <w:sz w:val="21"/>
          <w:szCs w:val="21"/>
        </w:rPr>
        <w:t xml:space="preserve"> when the index.html</w:t>
      </w:r>
      <w:r>
        <w:rPr>
          <w:sz w:val="21"/>
          <w:szCs w:val="21"/>
        </w:rPr>
        <w:t xml:space="preserve"> page was uploaded and analysed to this site.</w:t>
      </w:r>
      <w:r w:rsidR="00C605E0">
        <w:rPr>
          <w:sz w:val="21"/>
          <w:szCs w:val="21"/>
        </w:rPr>
        <w:t xml:space="preserve"> These </w:t>
      </w:r>
      <w:r w:rsidR="00171333">
        <w:rPr>
          <w:sz w:val="21"/>
          <w:szCs w:val="21"/>
        </w:rPr>
        <w:t>were all</w:t>
      </w:r>
      <w:r w:rsidR="00A4559F">
        <w:rPr>
          <w:sz w:val="21"/>
          <w:szCs w:val="21"/>
        </w:rPr>
        <w:t xml:space="preserve"> related to the navigation bar links and headers of the homepage</w:t>
      </w:r>
      <w:r w:rsidR="00C605E0">
        <w:rPr>
          <w:sz w:val="21"/>
          <w:szCs w:val="21"/>
        </w:rPr>
        <w:t>:</w:t>
      </w:r>
    </w:p>
    <w:p w14:paraId="0649A163" w14:textId="669F3375" w:rsidR="00D6689F" w:rsidRPr="006D0754" w:rsidRDefault="0091505E" w:rsidP="006D0754">
      <w:pPr>
        <w:pStyle w:val="ListParagraph"/>
        <w:numPr>
          <w:ilvl w:val="0"/>
          <w:numId w:val="35"/>
        </w:numPr>
        <w:spacing w:before="120" w:after="120" w:line="360" w:lineRule="auto"/>
        <w:jc w:val="both"/>
        <w:rPr>
          <w:sz w:val="21"/>
          <w:szCs w:val="21"/>
        </w:rPr>
      </w:pPr>
      <w:r w:rsidRPr="006D0754">
        <w:rPr>
          <w:sz w:val="21"/>
          <w:szCs w:val="21"/>
        </w:rPr>
        <w:t xml:space="preserve">Recommended replacing </w:t>
      </w:r>
      <w:r w:rsidR="00391544" w:rsidRPr="006D0754">
        <w:rPr>
          <w:sz w:val="21"/>
          <w:szCs w:val="21"/>
        </w:rPr>
        <w:t xml:space="preserve">&lt;i&gt; elements with </w:t>
      </w:r>
      <w:r w:rsidR="001B77B9" w:rsidRPr="006D0754">
        <w:rPr>
          <w:sz w:val="21"/>
          <w:szCs w:val="21"/>
        </w:rPr>
        <w:t xml:space="preserve">&lt;em&gt; </w:t>
      </w:r>
      <w:r w:rsidR="009754AD" w:rsidRPr="006D0754">
        <w:rPr>
          <w:sz w:val="21"/>
          <w:szCs w:val="21"/>
        </w:rPr>
        <w:t>and &lt;strong</w:t>
      </w:r>
      <w:r w:rsidR="00A4559F" w:rsidRPr="006D0754">
        <w:rPr>
          <w:sz w:val="21"/>
          <w:szCs w:val="21"/>
        </w:rPr>
        <w:t>&gt; tags</w:t>
      </w:r>
      <w:r w:rsidR="001B77B9" w:rsidRPr="006D0754">
        <w:rPr>
          <w:sz w:val="21"/>
          <w:szCs w:val="21"/>
        </w:rPr>
        <w:t xml:space="preserve"> for the </w:t>
      </w:r>
      <w:r w:rsidR="00DD4FA7" w:rsidRPr="006D0754">
        <w:rPr>
          <w:sz w:val="21"/>
          <w:szCs w:val="21"/>
        </w:rPr>
        <w:t xml:space="preserve">Facebook and Twitter </w:t>
      </w:r>
      <w:r w:rsidR="00D534EA" w:rsidRPr="006D0754">
        <w:rPr>
          <w:sz w:val="21"/>
          <w:szCs w:val="21"/>
        </w:rPr>
        <w:t xml:space="preserve">fonts on the navigation bar of the </w:t>
      </w:r>
      <w:r w:rsidR="00F83035" w:rsidRPr="006D0754">
        <w:rPr>
          <w:sz w:val="21"/>
          <w:szCs w:val="21"/>
        </w:rPr>
        <w:t>home screen</w:t>
      </w:r>
      <w:r w:rsidR="00D534EA" w:rsidRPr="006D0754">
        <w:rPr>
          <w:sz w:val="21"/>
          <w:szCs w:val="21"/>
        </w:rPr>
        <w:t>.</w:t>
      </w:r>
    </w:p>
    <w:p w14:paraId="428E5485" w14:textId="061DEC23" w:rsidR="00D534EA" w:rsidRPr="006D0754" w:rsidRDefault="00A4559F" w:rsidP="006D0754">
      <w:pPr>
        <w:pStyle w:val="ListParagraph"/>
        <w:numPr>
          <w:ilvl w:val="0"/>
          <w:numId w:val="35"/>
        </w:numPr>
        <w:spacing w:before="120" w:after="120" w:line="360" w:lineRule="auto"/>
        <w:jc w:val="both"/>
        <w:rPr>
          <w:sz w:val="21"/>
          <w:szCs w:val="21"/>
        </w:rPr>
      </w:pPr>
      <w:r w:rsidRPr="006D0754">
        <w:rPr>
          <w:sz w:val="21"/>
          <w:szCs w:val="21"/>
        </w:rPr>
        <w:t xml:space="preserve">Several Header nesting errors were displayed. </w:t>
      </w:r>
      <w:r w:rsidR="00023205" w:rsidRPr="006D0754">
        <w:rPr>
          <w:sz w:val="21"/>
          <w:szCs w:val="21"/>
        </w:rPr>
        <w:t xml:space="preserve">Header </w:t>
      </w:r>
      <w:r w:rsidRPr="006D0754">
        <w:rPr>
          <w:sz w:val="21"/>
          <w:szCs w:val="21"/>
        </w:rPr>
        <w:t>two</w:t>
      </w:r>
      <w:r w:rsidR="00023205" w:rsidRPr="006D0754">
        <w:rPr>
          <w:sz w:val="21"/>
          <w:szCs w:val="21"/>
        </w:rPr>
        <w:t xml:space="preserve"> were used for the navigation bar links for the individual pages.</w:t>
      </w:r>
      <w:r w:rsidRPr="006D0754">
        <w:rPr>
          <w:sz w:val="21"/>
          <w:szCs w:val="21"/>
        </w:rPr>
        <w:t xml:space="preserve"> There were Header ones used after this. Here is some text from the error:</w:t>
      </w:r>
    </w:p>
    <w:p w14:paraId="7CDA2AA7" w14:textId="594F4612" w:rsidR="00A4559F" w:rsidRPr="00A4559F" w:rsidRDefault="00A4559F" w:rsidP="00A4559F">
      <w:pPr>
        <w:widowControl w:val="0"/>
        <w:autoSpaceDE w:val="0"/>
        <w:autoSpaceDN w:val="0"/>
        <w:adjustRightInd w:val="0"/>
        <w:spacing w:after="240" w:line="240" w:lineRule="auto"/>
        <w:ind w:left="720"/>
        <w:rPr>
          <w:rFonts w:cs="Times"/>
          <w:i w:val="0"/>
          <w:iCs w:val="0"/>
          <w:color w:val="000000"/>
          <w:sz w:val="21"/>
          <w:szCs w:val="21"/>
        </w:rPr>
      </w:pPr>
      <w:r>
        <w:rPr>
          <w:sz w:val="21"/>
          <w:szCs w:val="21"/>
        </w:rPr>
        <w:t>“</w:t>
      </w:r>
      <w:r w:rsidRPr="00A4559F">
        <w:rPr>
          <w:rFonts w:cs="Times"/>
          <w:i w:val="0"/>
          <w:iCs w:val="0"/>
          <w:color w:val="000000"/>
          <w:sz w:val="21"/>
          <w:szCs w:val="21"/>
        </w:rPr>
        <w:t xml:space="preserve">Check 38: Header nesting - header following h2 is incorrect. </w:t>
      </w:r>
    </w:p>
    <w:p w14:paraId="18679DA3" w14:textId="5CA7B853" w:rsidR="00171333" w:rsidRDefault="00A4559F" w:rsidP="00171333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  <w:i w:val="0"/>
          <w:iCs w:val="0"/>
          <w:color w:val="000000"/>
          <w:sz w:val="21"/>
          <w:szCs w:val="21"/>
        </w:rPr>
      </w:pPr>
      <w:r w:rsidRPr="00A4559F">
        <w:rPr>
          <w:rFonts w:cs="Times"/>
          <w:i w:val="0"/>
          <w:iCs w:val="0"/>
          <w:color w:val="000000"/>
          <w:sz w:val="21"/>
          <w:szCs w:val="21"/>
        </w:rPr>
        <w:t xml:space="preserve">        </w:t>
      </w:r>
      <w:r>
        <w:rPr>
          <w:rFonts w:cs="Times"/>
          <w:i w:val="0"/>
          <w:iCs w:val="0"/>
          <w:color w:val="000000"/>
          <w:sz w:val="21"/>
          <w:szCs w:val="21"/>
        </w:rPr>
        <w:t xml:space="preserve">         </w:t>
      </w:r>
      <w:r w:rsidRPr="00A4559F">
        <w:rPr>
          <w:rFonts w:cs="Times"/>
          <w:i w:val="0"/>
          <w:iCs w:val="0"/>
          <w:color w:val="000000"/>
          <w:sz w:val="21"/>
          <w:szCs w:val="21"/>
        </w:rPr>
        <w:t xml:space="preserve">Repair: Modify </w:t>
      </w:r>
      <w:r>
        <w:rPr>
          <w:rFonts w:cs="Times"/>
          <w:i w:val="0"/>
          <w:iCs w:val="0"/>
          <w:color w:val="000000"/>
          <w:sz w:val="21"/>
          <w:szCs w:val="21"/>
        </w:rPr>
        <w:t xml:space="preserve">the header levels so only an h3 </w:t>
      </w:r>
      <w:r w:rsidRPr="00A4559F">
        <w:rPr>
          <w:rFonts w:cs="Times"/>
          <w:i w:val="0"/>
          <w:iCs w:val="0"/>
          <w:color w:val="000000"/>
          <w:sz w:val="21"/>
          <w:szCs w:val="21"/>
        </w:rPr>
        <w:t>or any header less than h3 follows</w:t>
      </w:r>
      <w:r>
        <w:rPr>
          <w:rFonts w:cs="Times"/>
          <w:i w:val="0"/>
          <w:iCs w:val="0"/>
          <w:color w:val="000000"/>
          <w:sz w:val="21"/>
          <w:szCs w:val="21"/>
        </w:rPr>
        <w:t xml:space="preserve"> h2.’’</w:t>
      </w:r>
    </w:p>
    <w:p w14:paraId="56BC895A" w14:textId="77777777" w:rsidR="00664993" w:rsidRDefault="00664993" w:rsidP="00171333">
      <w:pPr>
        <w:widowControl w:val="0"/>
        <w:autoSpaceDE w:val="0"/>
        <w:autoSpaceDN w:val="0"/>
        <w:adjustRightInd w:val="0"/>
        <w:spacing w:after="240" w:line="240" w:lineRule="auto"/>
        <w:rPr>
          <w:rFonts w:cs="Times"/>
          <w:i w:val="0"/>
          <w:iCs w:val="0"/>
          <w:color w:val="000000"/>
          <w:sz w:val="21"/>
          <w:szCs w:val="21"/>
        </w:rPr>
      </w:pPr>
    </w:p>
    <w:p w14:paraId="5F6D09B0" w14:textId="75198B5D" w:rsidR="00DD79B8" w:rsidRPr="00171333" w:rsidRDefault="00DD79B8" w:rsidP="00DD79B8">
      <w:pPr>
        <w:pStyle w:val="Heading2"/>
        <w:numPr>
          <w:ilvl w:val="0"/>
          <w:numId w:val="38"/>
        </w:numPr>
      </w:pPr>
      <w:bookmarkStart w:id="68" w:name="_Toc502010891"/>
      <w:bookmarkStart w:id="69" w:name="_Toc502011461"/>
      <w:bookmarkStart w:id="70" w:name="_Toc502153713"/>
      <w:r>
        <w:t>Contrast</w:t>
      </w:r>
      <w:bookmarkEnd w:id="68"/>
      <w:bookmarkEnd w:id="69"/>
      <w:bookmarkEnd w:id="70"/>
    </w:p>
    <w:p w14:paraId="7601E49B" w14:textId="77777777" w:rsidR="00DD79B8" w:rsidRDefault="00DD79B8" w:rsidP="008E4B59">
      <w:pPr>
        <w:spacing w:before="120" w:after="120" w:line="360" w:lineRule="auto"/>
        <w:jc w:val="both"/>
        <w:rPr>
          <w:sz w:val="21"/>
          <w:szCs w:val="21"/>
        </w:rPr>
      </w:pPr>
    </w:p>
    <w:p w14:paraId="107DB2C6" w14:textId="3420C46D" w:rsidR="006B0F30" w:rsidRDefault="00A4559F" w:rsidP="008E4B5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The </w:t>
      </w:r>
      <w:r w:rsidRPr="008E4B59">
        <w:rPr>
          <w:sz w:val="21"/>
          <w:szCs w:val="21"/>
        </w:rPr>
        <w:t>background</w:t>
      </w:r>
      <w:r w:rsidR="00753144" w:rsidRPr="008E4B59">
        <w:rPr>
          <w:sz w:val="21"/>
          <w:szCs w:val="21"/>
        </w:rPr>
        <w:t xml:space="preserve"> </w:t>
      </w:r>
      <w:r w:rsidR="006E1F42" w:rsidRPr="008E4B59">
        <w:rPr>
          <w:sz w:val="21"/>
          <w:szCs w:val="21"/>
        </w:rPr>
        <w:t xml:space="preserve">colour </w:t>
      </w:r>
      <w:r w:rsidR="00671684" w:rsidRPr="008E4B59">
        <w:rPr>
          <w:sz w:val="21"/>
          <w:szCs w:val="21"/>
        </w:rPr>
        <w:t>used was</w:t>
      </w:r>
      <w:r w:rsidR="00222E5C">
        <w:rPr>
          <w:sz w:val="21"/>
          <w:szCs w:val="21"/>
        </w:rPr>
        <w:t xml:space="preserve"> #FFFFFF (White) while text </w:t>
      </w:r>
      <w:r w:rsidR="006E1F42" w:rsidRPr="008E4B59">
        <w:rPr>
          <w:sz w:val="21"/>
          <w:szCs w:val="21"/>
        </w:rPr>
        <w:t>colour</w:t>
      </w:r>
      <w:r>
        <w:rPr>
          <w:sz w:val="21"/>
          <w:szCs w:val="21"/>
        </w:rPr>
        <w:t xml:space="preserve">s were all </w:t>
      </w:r>
      <w:r w:rsidR="00222E5C">
        <w:rPr>
          <w:sz w:val="21"/>
          <w:szCs w:val="21"/>
        </w:rPr>
        <w:t xml:space="preserve">#000000 (black) and some text being </w:t>
      </w:r>
      <w:r w:rsidR="006B0F30">
        <w:rPr>
          <w:sz w:val="21"/>
          <w:szCs w:val="21"/>
        </w:rPr>
        <w:t>#e5127d</w:t>
      </w:r>
      <w:r w:rsidR="00F84CB6">
        <w:rPr>
          <w:sz w:val="21"/>
          <w:szCs w:val="21"/>
        </w:rPr>
        <w:t xml:space="preserve"> (Pink).</w:t>
      </w:r>
      <w:r>
        <w:rPr>
          <w:sz w:val="21"/>
          <w:szCs w:val="21"/>
        </w:rPr>
        <w:t xml:space="preserve"> The navigation bar colour and the footer border </w:t>
      </w:r>
      <w:r w:rsidRPr="008E4B59">
        <w:rPr>
          <w:sz w:val="21"/>
          <w:szCs w:val="21"/>
        </w:rPr>
        <w:t>both</w:t>
      </w:r>
      <w:r w:rsidR="006E1F42" w:rsidRPr="008E4B59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used </w:t>
      </w:r>
      <w:r w:rsidR="002D27D8">
        <w:rPr>
          <w:sz w:val="21"/>
          <w:szCs w:val="21"/>
        </w:rPr>
        <w:t xml:space="preserve">the </w:t>
      </w:r>
      <w:r w:rsidRPr="008E4B59">
        <w:rPr>
          <w:sz w:val="21"/>
          <w:szCs w:val="21"/>
        </w:rPr>
        <w:t>#</w:t>
      </w:r>
      <w:r w:rsidR="00671684" w:rsidRPr="008E4B59">
        <w:rPr>
          <w:sz w:val="21"/>
          <w:szCs w:val="21"/>
        </w:rPr>
        <w:t>333</w:t>
      </w:r>
      <w:r w:rsidR="002D27D8">
        <w:rPr>
          <w:sz w:val="21"/>
          <w:szCs w:val="21"/>
        </w:rPr>
        <w:t xml:space="preserve"> hexadecimal</w:t>
      </w:r>
      <w:r w:rsidR="006B0F30">
        <w:rPr>
          <w:sz w:val="21"/>
          <w:szCs w:val="21"/>
        </w:rPr>
        <w:t xml:space="preserve"> colour reference with all links being white.</w:t>
      </w:r>
    </w:p>
    <w:p w14:paraId="471BCD7A" w14:textId="414018B1" w:rsidR="00753144" w:rsidRPr="008E4B59" w:rsidRDefault="00671684" w:rsidP="008E4B59">
      <w:pPr>
        <w:spacing w:before="120" w:after="120" w:line="360" w:lineRule="auto"/>
        <w:jc w:val="both"/>
        <w:rPr>
          <w:sz w:val="21"/>
          <w:szCs w:val="21"/>
        </w:rPr>
      </w:pPr>
      <w:r w:rsidRPr="008E4B59">
        <w:rPr>
          <w:sz w:val="21"/>
          <w:szCs w:val="21"/>
        </w:rPr>
        <w:t xml:space="preserve"> It was felt that this was the safest and most standard way to present the information, and also allowed for easy reading of text content, while allowing images to stand out.</w:t>
      </w:r>
      <w:r w:rsidR="002D27D8">
        <w:rPr>
          <w:sz w:val="21"/>
          <w:szCs w:val="21"/>
        </w:rPr>
        <w:t xml:space="preserve"> The colour scheme also looked quite modern.</w:t>
      </w:r>
    </w:p>
    <w:p w14:paraId="28DF92A4" w14:textId="0148D9B2" w:rsidR="00EA4B49" w:rsidRPr="003677D6" w:rsidRDefault="006B0F30" w:rsidP="003677D6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</w:pPr>
      <w:r>
        <w:rPr>
          <w:szCs w:val="24"/>
        </w:rPr>
        <w:t>A Website Contrast check was performed at Juicystudio.com</w:t>
      </w:r>
      <w:sdt>
        <w:sdtPr>
          <w:rPr>
            <w:szCs w:val="24"/>
          </w:rPr>
          <w:id w:val="134603936"/>
          <w:citation/>
        </w:sdtPr>
        <w:sdtContent>
          <w:r w:rsidR="00154897">
            <w:rPr>
              <w:szCs w:val="24"/>
            </w:rPr>
            <w:fldChar w:fldCharType="begin"/>
          </w:r>
          <w:r w:rsidR="00154897">
            <w:rPr>
              <w:szCs w:val="24"/>
            </w:rPr>
            <w:instrText xml:space="preserve"> CITATION jui \l 2057 </w:instrText>
          </w:r>
          <w:r w:rsidR="00154897">
            <w:rPr>
              <w:szCs w:val="24"/>
            </w:rPr>
            <w:fldChar w:fldCharType="separate"/>
          </w:r>
          <w:r w:rsidR="00154897">
            <w:rPr>
              <w:noProof/>
              <w:szCs w:val="24"/>
            </w:rPr>
            <w:t xml:space="preserve"> </w:t>
          </w:r>
          <w:r w:rsidR="00154897" w:rsidRPr="00154897">
            <w:rPr>
              <w:noProof/>
              <w:szCs w:val="24"/>
            </w:rPr>
            <w:t>[16]</w:t>
          </w:r>
          <w:r w:rsidR="00154897">
            <w:rPr>
              <w:szCs w:val="24"/>
            </w:rPr>
            <w:fldChar w:fldCharType="end"/>
          </w:r>
        </w:sdtContent>
      </w:sdt>
      <w:r>
        <w:rPr>
          <w:szCs w:val="24"/>
        </w:rPr>
        <w:t xml:space="preserve">. It showed the Contrast being good for the background and text </w:t>
      </w:r>
      <w:r w:rsidR="003677D6">
        <w:rPr>
          <w:szCs w:val="24"/>
        </w:rPr>
        <w:t>colours, returning</w:t>
      </w:r>
      <w:r>
        <w:rPr>
          <w:szCs w:val="24"/>
        </w:rPr>
        <w:t xml:space="preserve"> a </w:t>
      </w:r>
      <w:r w:rsidR="003677D6">
        <w:rPr>
          <w:szCs w:val="24"/>
        </w:rPr>
        <w:t>pass level AAA and 21.00.1 Contrast Ratio.</w:t>
      </w:r>
    </w:p>
    <w:p w14:paraId="2A84CE71" w14:textId="0ACAAAF0" w:rsidR="003677D6" w:rsidRPr="00FF54D7" w:rsidRDefault="003677D6" w:rsidP="00FF54D7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en-GB"/>
        </w:rPr>
      </w:pPr>
      <w:r>
        <w:rPr>
          <w:szCs w:val="24"/>
        </w:rPr>
        <w:t xml:space="preserve">For the navigation bar colour of #333, it also returned a AAA level pass, </w:t>
      </w:r>
      <w:r>
        <w:rPr>
          <w:rFonts w:eastAsia="Times New Roman" w:cs="Times New Roman"/>
          <w:iCs w:val="0"/>
          <w:color w:val="000000"/>
          <w:sz w:val="21"/>
          <w:szCs w:val="21"/>
          <w:shd w:val="clear" w:color="auto" w:fill="FFFFFF"/>
          <w:lang w:eastAsia="en-GB"/>
        </w:rPr>
        <w:t>with the Contrast R</w:t>
      </w:r>
      <w:r w:rsidRPr="003677D6">
        <w:rPr>
          <w:rFonts w:eastAsia="Times New Roman" w:cs="Times New Roman"/>
          <w:iCs w:val="0"/>
          <w:color w:val="000000"/>
          <w:sz w:val="21"/>
          <w:szCs w:val="21"/>
          <w:shd w:val="clear" w:color="auto" w:fill="FFFFFF"/>
          <w:lang w:eastAsia="en-GB"/>
        </w:rPr>
        <w:t>atio</w:t>
      </w:r>
      <w:r>
        <w:rPr>
          <w:rFonts w:eastAsia="Times New Roman" w:cs="Times New Roman"/>
          <w:iCs w:val="0"/>
          <w:color w:val="000000"/>
          <w:sz w:val="21"/>
          <w:szCs w:val="21"/>
          <w:shd w:val="clear" w:color="auto" w:fill="FFFFFF"/>
          <w:lang w:eastAsia="en-GB"/>
        </w:rPr>
        <w:t xml:space="preserve"> being at </w:t>
      </w:r>
      <w:r w:rsidRPr="003677D6">
        <w:rPr>
          <w:rFonts w:eastAsia="Times New Roman" w:cs="Times New Roman"/>
          <w:iCs w:val="0"/>
          <w:color w:val="000000"/>
          <w:sz w:val="21"/>
          <w:szCs w:val="21"/>
          <w:shd w:val="clear" w:color="auto" w:fill="FFFFFF"/>
          <w:lang w:eastAsia="en-GB"/>
        </w:rPr>
        <w:t>12.63:1</w:t>
      </w:r>
    </w:p>
    <w:p w14:paraId="627D9315" w14:textId="1B4113BD" w:rsidR="00EF5465" w:rsidRPr="00EA4B49" w:rsidRDefault="00EF5465" w:rsidP="00EA4B49">
      <w:pPr>
        <w:spacing w:before="120" w:after="120"/>
        <w:jc w:val="both"/>
        <w:rPr>
          <w:szCs w:val="24"/>
        </w:rPr>
      </w:pPr>
      <w:r>
        <w:rPr>
          <w:szCs w:val="24"/>
        </w:rPr>
        <w:t>For the Pink col</w:t>
      </w:r>
      <w:r w:rsidR="00FF54D7">
        <w:rPr>
          <w:szCs w:val="24"/>
        </w:rPr>
        <w:t>our, an AA rating was returned with a 4.41:1 Contrast Ration. It suggested text being at</w:t>
      </w:r>
      <w:r>
        <w:rPr>
          <w:szCs w:val="24"/>
        </w:rPr>
        <w:t xml:space="preserve"> least eighteen pixels</w:t>
      </w:r>
      <w:r w:rsidR="00FF54D7">
        <w:rPr>
          <w:szCs w:val="24"/>
        </w:rPr>
        <w:t>,</w:t>
      </w:r>
      <w:r>
        <w:rPr>
          <w:szCs w:val="24"/>
        </w:rPr>
        <w:t xml:space="preserve"> or fourteen pixels if Bold. The tex</w:t>
      </w:r>
      <w:r w:rsidR="0033546E">
        <w:rPr>
          <w:szCs w:val="24"/>
        </w:rPr>
        <w:t>t on the site was eleven pixels, therefore being short of these recommendations.</w:t>
      </w:r>
    </w:p>
    <w:p w14:paraId="63F8CEBB" w14:textId="77777777" w:rsidR="00F53319" w:rsidRDefault="00F53319" w:rsidP="00A140E5">
      <w:pPr>
        <w:pStyle w:val="ListParagraph"/>
        <w:spacing w:before="120" w:after="120"/>
        <w:ind w:left="2160"/>
        <w:contextualSpacing w:val="0"/>
        <w:jc w:val="both"/>
        <w:rPr>
          <w:szCs w:val="24"/>
        </w:rPr>
      </w:pPr>
    </w:p>
    <w:p w14:paraId="6BA9D1CC" w14:textId="555764EB" w:rsidR="00F53319" w:rsidRDefault="00F53319" w:rsidP="00F53319">
      <w:pPr>
        <w:pStyle w:val="Heading2"/>
        <w:numPr>
          <w:ilvl w:val="0"/>
          <w:numId w:val="46"/>
        </w:numPr>
      </w:pPr>
      <w:bookmarkStart w:id="71" w:name="_Toc502153714"/>
      <w:r>
        <w:t>Website evaluation</w:t>
      </w:r>
      <w:bookmarkEnd w:id="71"/>
    </w:p>
    <w:p w14:paraId="4A907C19" w14:textId="77777777" w:rsidR="00F53319" w:rsidRDefault="00F53319" w:rsidP="00F53319">
      <w:pPr>
        <w:pStyle w:val="ListParagraph"/>
        <w:spacing w:before="120" w:after="120"/>
        <w:ind w:left="0"/>
        <w:contextualSpacing w:val="0"/>
        <w:rPr>
          <w:szCs w:val="24"/>
        </w:rPr>
      </w:pPr>
    </w:p>
    <w:p w14:paraId="23F5B76E" w14:textId="77777777" w:rsidR="00F53319" w:rsidRDefault="00F53319" w:rsidP="00F53319">
      <w:pPr>
        <w:pStyle w:val="ListParagraph"/>
        <w:spacing w:before="120" w:after="120"/>
        <w:ind w:left="0"/>
        <w:contextualSpacing w:val="0"/>
        <w:rPr>
          <w:szCs w:val="24"/>
        </w:rPr>
      </w:pPr>
    </w:p>
    <w:p w14:paraId="262097CA" w14:textId="45F0E107" w:rsidR="005337C4" w:rsidRDefault="00F53319" w:rsidP="00F53319">
      <w:pPr>
        <w:spacing w:before="120" w:after="120" w:line="360" w:lineRule="auto"/>
        <w:jc w:val="both"/>
        <w:rPr>
          <w:sz w:val="21"/>
          <w:szCs w:val="21"/>
        </w:rPr>
      </w:pPr>
      <w:r w:rsidRPr="009C41A1">
        <w:rPr>
          <w:sz w:val="21"/>
          <w:szCs w:val="21"/>
        </w:rPr>
        <w:lastRenderedPageBreak/>
        <w:t xml:space="preserve">It is felt that the completed website has been designed appropriately for the subject matter. </w:t>
      </w:r>
      <w:r w:rsidR="004F41F6">
        <w:rPr>
          <w:sz w:val="21"/>
          <w:szCs w:val="21"/>
        </w:rPr>
        <w:t xml:space="preserve"> </w:t>
      </w:r>
      <w:r w:rsidR="00286D42">
        <w:rPr>
          <w:sz w:val="21"/>
          <w:szCs w:val="21"/>
        </w:rPr>
        <w:t>Design cues were taken by looking at the structure and design of</w:t>
      </w:r>
      <w:r w:rsidR="00EA687D">
        <w:rPr>
          <w:sz w:val="21"/>
          <w:szCs w:val="21"/>
        </w:rPr>
        <w:t xml:space="preserve"> three similar popular Websites: </w:t>
      </w:r>
      <w:r w:rsidR="00286D42">
        <w:rPr>
          <w:sz w:val="21"/>
          <w:szCs w:val="21"/>
        </w:rPr>
        <w:t xml:space="preserve"> </w:t>
      </w:r>
      <w:r w:rsidR="00EA687D">
        <w:rPr>
          <w:sz w:val="21"/>
          <w:szCs w:val="21"/>
        </w:rPr>
        <w:t>wired.co.uk</w:t>
      </w:r>
      <w:sdt>
        <w:sdtPr>
          <w:rPr>
            <w:sz w:val="21"/>
            <w:szCs w:val="21"/>
          </w:rPr>
          <w:id w:val="212860955"/>
          <w:citation/>
        </w:sdtPr>
        <w:sdtContent>
          <w:r w:rsidR="00E27701">
            <w:rPr>
              <w:sz w:val="21"/>
              <w:szCs w:val="21"/>
            </w:rPr>
            <w:fldChar w:fldCharType="begin"/>
          </w:r>
          <w:r w:rsidR="00E27701">
            <w:rPr>
              <w:sz w:val="21"/>
              <w:szCs w:val="21"/>
            </w:rPr>
            <w:instrText xml:space="preserve"> CITATION Wir \l 2057 </w:instrText>
          </w:r>
          <w:r w:rsidR="00E27701">
            <w:rPr>
              <w:sz w:val="21"/>
              <w:szCs w:val="21"/>
            </w:rPr>
            <w:fldChar w:fldCharType="separate"/>
          </w:r>
          <w:r w:rsidR="00E27701">
            <w:rPr>
              <w:noProof/>
              <w:sz w:val="21"/>
              <w:szCs w:val="21"/>
            </w:rPr>
            <w:t xml:space="preserve"> </w:t>
          </w:r>
          <w:r w:rsidR="00E27701" w:rsidRPr="00E27701">
            <w:rPr>
              <w:noProof/>
              <w:sz w:val="21"/>
              <w:szCs w:val="21"/>
            </w:rPr>
            <w:t>[17]</w:t>
          </w:r>
          <w:r w:rsidR="00E27701">
            <w:rPr>
              <w:sz w:val="21"/>
              <w:szCs w:val="21"/>
            </w:rPr>
            <w:fldChar w:fldCharType="end"/>
          </w:r>
        </w:sdtContent>
      </w:sdt>
      <w:r w:rsidR="00EA687D">
        <w:rPr>
          <w:sz w:val="21"/>
          <w:szCs w:val="21"/>
        </w:rPr>
        <w:t>; futurism.com</w:t>
      </w:r>
      <w:sdt>
        <w:sdtPr>
          <w:rPr>
            <w:sz w:val="21"/>
            <w:szCs w:val="21"/>
          </w:rPr>
          <w:id w:val="1383532090"/>
          <w:citation/>
        </w:sdtPr>
        <w:sdtContent>
          <w:r w:rsidR="00E27701">
            <w:rPr>
              <w:sz w:val="21"/>
              <w:szCs w:val="21"/>
            </w:rPr>
            <w:fldChar w:fldCharType="begin"/>
          </w:r>
          <w:r w:rsidR="00E27701">
            <w:rPr>
              <w:sz w:val="21"/>
              <w:szCs w:val="21"/>
            </w:rPr>
            <w:instrText xml:space="preserve"> CITATION Fut \l 2057 </w:instrText>
          </w:r>
          <w:r w:rsidR="00E27701">
            <w:rPr>
              <w:sz w:val="21"/>
              <w:szCs w:val="21"/>
            </w:rPr>
            <w:fldChar w:fldCharType="separate"/>
          </w:r>
          <w:r w:rsidR="00E27701">
            <w:rPr>
              <w:noProof/>
              <w:sz w:val="21"/>
              <w:szCs w:val="21"/>
            </w:rPr>
            <w:t xml:space="preserve"> </w:t>
          </w:r>
          <w:r w:rsidR="00E27701" w:rsidRPr="00E27701">
            <w:rPr>
              <w:noProof/>
              <w:sz w:val="21"/>
              <w:szCs w:val="21"/>
            </w:rPr>
            <w:t>[18]</w:t>
          </w:r>
          <w:r w:rsidR="00E27701">
            <w:rPr>
              <w:sz w:val="21"/>
              <w:szCs w:val="21"/>
            </w:rPr>
            <w:fldChar w:fldCharType="end"/>
          </w:r>
        </w:sdtContent>
      </w:sdt>
      <w:r w:rsidR="00EA687D">
        <w:rPr>
          <w:sz w:val="21"/>
          <w:szCs w:val="21"/>
        </w:rPr>
        <w:t xml:space="preserve"> and theverge.com</w:t>
      </w:r>
      <w:sdt>
        <w:sdtPr>
          <w:rPr>
            <w:sz w:val="21"/>
            <w:szCs w:val="21"/>
          </w:rPr>
          <w:id w:val="-1017374847"/>
          <w:citation/>
        </w:sdtPr>
        <w:sdtContent>
          <w:r w:rsidR="00E27701">
            <w:rPr>
              <w:sz w:val="21"/>
              <w:szCs w:val="21"/>
            </w:rPr>
            <w:fldChar w:fldCharType="begin"/>
          </w:r>
          <w:r w:rsidR="00E27701">
            <w:rPr>
              <w:sz w:val="21"/>
              <w:szCs w:val="21"/>
            </w:rPr>
            <w:instrText xml:space="preserve"> CITATION The1 \l 2057 </w:instrText>
          </w:r>
          <w:r w:rsidR="00E27701">
            <w:rPr>
              <w:sz w:val="21"/>
              <w:szCs w:val="21"/>
            </w:rPr>
            <w:fldChar w:fldCharType="separate"/>
          </w:r>
          <w:r w:rsidR="00E27701">
            <w:rPr>
              <w:noProof/>
              <w:sz w:val="21"/>
              <w:szCs w:val="21"/>
            </w:rPr>
            <w:t xml:space="preserve"> </w:t>
          </w:r>
          <w:r w:rsidR="00E27701" w:rsidRPr="00E27701">
            <w:rPr>
              <w:noProof/>
              <w:sz w:val="21"/>
              <w:szCs w:val="21"/>
            </w:rPr>
            <w:t>[19]</w:t>
          </w:r>
          <w:r w:rsidR="00E27701">
            <w:rPr>
              <w:sz w:val="21"/>
              <w:szCs w:val="21"/>
            </w:rPr>
            <w:fldChar w:fldCharType="end"/>
          </w:r>
        </w:sdtContent>
      </w:sdt>
      <w:r w:rsidR="00EA687D">
        <w:rPr>
          <w:sz w:val="21"/>
          <w:szCs w:val="21"/>
        </w:rPr>
        <w:t>.</w:t>
      </w:r>
    </w:p>
    <w:p w14:paraId="12DFCD23" w14:textId="4B6BE983" w:rsidR="00F53319" w:rsidRDefault="004F41F6" w:rsidP="00F53319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Although </w:t>
      </w:r>
      <w:r w:rsidR="00216258">
        <w:rPr>
          <w:sz w:val="21"/>
          <w:szCs w:val="21"/>
        </w:rPr>
        <w:t>content was appropriate and relevant, more information</w:t>
      </w:r>
      <w:r>
        <w:rPr>
          <w:sz w:val="21"/>
          <w:szCs w:val="21"/>
        </w:rPr>
        <w:t xml:space="preserve"> and images could have been added, if time permitted, in order to make the site more interesting for visitors.</w:t>
      </w:r>
    </w:p>
    <w:p w14:paraId="133B8637" w14:textId="3E475952" w:rsidR="00F53319" w:rsidRDefault="00F53319" w:rsidP="00F53319">
      <w:pPr>
        <w:spacing w:before="120" w:after="120" w:line="360" w:lineRule="auto"/>
        <w:jc w:val="both"/>
        <w:rPr>
          <w:sz w:val="21"/>
          <w:szCs w:val="21"/>
        </w:rPr>
      </w:pPr>
      <w:r w:rsidRPr="009C41A1">
        <w:rPr>
          <w:sz w:val="21"/>
          <w:szCs w:val="21"/>
        </w:rPr>
        <w:t xml:space="preserve"> Its general functionality and layout is quite standar</w:t>
      </w:r>
      <w:r w:rsidR="00216258">
        <w:rPr>
          <w:sz w:val="21"/>
          <w:szCs w:val="21"/>
        </w:rPr>
        <w:t>d, with a simple navigation bar at the top with descriptive links.</w:t>
      </w:r>
    </w:p>
    <w:p w14:paraId="547AC19C" w14:textId="77777777" w:rsidR="00F53319" w:rsidRPr="00DD7F72" w:rsidRDefault="00F53319" w:rsidP="00F53319">
      <w:pPr>
        <w:pStyle w:val="ListParagraph"/>
        <w:spacing w:before="120" w:after="120"/>
        <w:ind w:left="0"/>
        <w:contextualSpacing w:val="0"/>
        <w:rPr>
          <w:szCs w:val="24"/>
        </w:rPr>
      </w:pPr>
    </w:p>
    <w:p w14:paraId="4A31372C" w14:textId="510BBAF4" w:rsidR="00B46843" w:rsidRPr="003F2EC8" w:rsidRDefault="00C96926" w:rsidP="000137D7">
      <w:pPr>
        <w:pStyle w:val="Heading1"/>
        <w:numPr>
          <w:ilvl w:val="0"/>
          <w:numId w:val="31"/>
        </w:numPr>
      </w:pPr>
      <w:bookmarkStart w:id="72" w:name="_Toc501992583"/>
      <w:bookmarkStart w:id="73" w:name="_Toc501994359"/>
      <w:bookmarkStart w:id="74" w:name="_Toc501994402"/>
      <w:bookmarkStart w:id="75" w:name="_Toc502009857"/>
      <w:bookmarkStart w:id="76" w:name="_Toc502010892"/>
      <w:bookmarkStart w:id="77" w:name="_Toc502011462"/>
      <w:bookmarkStart w:id="78" w:name="_Toc502153715"/>
      <w:r>
        <w:t>Rec</w:t>
      </w:r>
      <w:r w:rsidR="00AC37A8" w:rsidRPr="003F2EC8">
        <w:t>ommendations</w:t>
      </w:r>
      <w:bookmarkEnd w:id="72"/>
      <w:bookmarkEnd w:id="73"/>
      <w:bookmarkEnd w:id="74"/>
      <w:bookmarkEnd w:id="75"/>
      <w:bookmarkEnd w:id="76"/>
      <w:bookmarkEnd w:id="77"/>
      <w:bookmarkEnd w:id="78"/>
    </w:p>
    <w:p w14:paraId="46D5D764" w14:textId="77777777" w:rsidR="009C41A1" w:rsidRDefault="009C41A1" w:rsidP="009C41A1">
      <w:pPr>
        <w:spacing w:before="120" w:after="120" w:line="360" w:lineRule="auto"/>
        <w:jc w:val="both"/>
        <w:rPr>
          <w:sz w:val="21"/>
          <w:szCs w:val="21"/>
        </w:rPr>
      </w:pPr>
    </w:p>
    <w:p w14:paraId="6D149074" w14:textId="0ED9B296" w:rsidR="00943275" w:rsidRDefault="0033357F" w:rsidP="009C41A1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As recommended by Accessibility results, Links in the</w:t>
      </w:r>
      <w:r w:rsidR="004F41F6">
        <w:rPr>
          <w:sz w:val="21"/>
          <w:szCs w:val="21"/>
        </w:rPr>
        <w:t xml:space="preserve"> navigation bar should have </w:t>
      </w:r>
      <w:r>
        <w:rPr>
          <w:sz w:val="21"/>
          <w:szCs w:val="21"/>
        </w:rPr>
        <w:t>headers replaced with &lt;p&gt; tags</w:t>
      </w:r>
      <w:r w:rsidR="004F41F6">
        <w:rPr>
          <w:sz w:val="21"/>
          <w:szCs w:val="21"/>
        </w:rPr>
        <w:t xml:space="preserve">, with </w:t>
      </w:r>
      <w:r>
        <w:rPr>
          <w:sz w:val="21"/>
          <w:szCs w:val="21"/>
        </w:rPr>
        <w:t>styling done in th</w:t>
      </w:r>
      <w:r w:rsidR="004F41F6">
        <w:rPr>
          <w:sz w:val="21"/>
          <w:szCs w:val="21"/>
        </w:rPr>
        <w:t>e styles.css file as required</w:t>
      </w:r>
      <w:r>
        <w:rPr>
          <w:sz w:val="21"/>
          <w:szCs w:val="21"/>
        </w:rPr>
        <w:t>.</w:t>
      </w:r>
    </w:p>
    <w:p w14:paraId="48F69B57" w14:textId="6F6A95AD" w:rsidR="00943275" w:rsidRDefault="004F41F6" w:rsidP="009C41A1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Pink text could have been re-sized to fall in line with in Accessibility result suggestions.</w:t>
      </w:r>
    </w:p>
    <w:p w14:paraId="65011B53" w14:textId="0A461DD6" w:rsidR="00DD79B8" w:rsidRDefault="004F41F6" w:rsidP="009C41A1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Images </w:t>
      </w:r>
      <w:r w:rsidR="00DD79B8">
        <w:rPr>
          <w:sz w:val="21"/>
          <w:szCs w:val="21"/>
        </w:rPr>
        <w:t xml:space="preserve">could have been </w:t>
      </w:r>
      <w:r>
        <w:rPr>
          <w:sz w:val="21"/>
          <w:szCs w:val="21"/>
        </w:rPr>
        <w:t>re-</w:t>
      </w:r>
      <w:r w:rsidR="00DD79B8">
        <w:rPr>
          <w:sz w:val="21"/>
          <w:szCs w:val="21"/>
        </w:rPr>
        <w:t>sized</w:t>
      </w:r>
      <w:r w:rsidR="009F3C89">
        <w:rPr>
          <w:sz w:val="21"/>
          <w:szCs w:val="21"/>
        </w:rPr>
        <w:t xml:space="preserve"> more</w:t>
      </w:r>
      <w:r w:rsidR="00DD79B8">
        <w:rPr>
          <w:sz w:val="21"/>
          <w:szCs w:val="21"/>
        </w:rPr>
        <w:t xml:space="preserve"> proportionally</w:t>
      </w:r>
      <w:r w:rsidR="009F3C89">
        <w:rPr>
          <w:sz w:val="21"/>
          <w:szCs w:val="21"/>
        </w:rPr>
        <w:t xml:space="preserve"> on some </w:t>
      </w:r>
      <w:r>
        <w:rPr>
          <w:sz w:val="21"/>
          <w:szCs w:val="21"/>
        </w:rPr>
        <w:t xml:space="preserve">html </w:t>
      </w:r>
      <w:r w:rsidR="00F00ABE">
        <w:rPr>
          <w:sz w:val="21"/>
          <w:szCs w:val="21"/>
        </w:rPr>
        <w:t xml:space="preserve">pages by using css styles. </w:t>
      </w:r>
      <w:r w:rsidR="004A230D">
        <w:rPr>
          <w:sz w:val="21"/>
          <w:szCs w:val="21"/>
        </w:rPr>
        <w:t xml:space="preserve"> For example, the fifth standalone image on the homepage is disproportional in size to four images above it.</w:t>
      </w:r>
    </w:p>
    <w:p w14:paraId="05EA2B39" w14:textId="0388DB04" w:rsidR="005337C4" w:rsidRDefault="0029508F" w:rsidP="009C41A1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In hindsight, </w:t>
      </w:r>
      <w:r w:rsidR="004F41F6">
        <w:rPr>
          <w:sz w:val="21"/>
          <w:szCs w:val="21"/>
        </w:rPr>
        <w:t>a</w:t>
      </w:r>
      <w:r>
        <w:rPr>
          <w:sz w:val="21"/>
          <w:szCs w:val="21"/>
        </w:rPr>
        <w:t xml:space="preserve"> </w:t>
      </w:r>
      <w:r w:rsidR="004F41F6">
        <w:rPr>
          <w:sz w:val="21"/>
          <w:szCs w:val="21"/>
        </w:rPr>
        <w:t>clickable SVG Logo could have been designed and used</w:t>
      </w:r>
      <w:r>
        <w:rPr>
          <w:sz w:val="21"/>
          <w:szCs w:val="21"/>
        </w:rPr>
        <w:t xml:space="preserve"> for the site</w:t>
      </w:r>
      <w:r w:rsidR="004F41F6">
        <w:rPr>
          <w:sz w:val="21"/>
          <w:szCs w:val="21"/>
        </w:rPr>
        <w:t>. This would could have been placed inside</w:t>
      </w:r>
      <w:r>
        <w:rPr>
          <w:sz w:val="21"/>
          <w:szCs w:val="21"/>
        </w:rPr>
        <w:t xml:space="preserve"> the Jumbotron container.</w:t>
      </w:r>
      <w:bookmarkStart w:id="79" w:name="_GoBack"/>
      <w:bookmarkEnd w:id="79"/>
    </w:p>
    <w:p w14:paraId="1D143CF7" w14:textId="60DF06E0" w:rsidR="00154897" w:rsidRDefault="00286D42" w:rsidP="00E27701">
      <w:pPr>
        <w:spacing w:before="120" w:after="12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Html Breaks&lt;Br&gt;, Headers&lt;H1&gt;&lt;H2&gt;, Images&lt;img&gt; and Paragraphs &lt;p&gt; were nested inside Unordered lists &lt;ul&gt; on most html pages. This is considered bad practice and would have generated an error on the W3C html validation page</w:t>
      </w:r>
      <w:sdt>
        <w:sdtPr>
          <w:rPr>
            <w:sz w:val="21"/>
            <w:szCs w:val="21"/>
          </w:rPr>
          <w:id w:val="229817019"/>
          <w:citation/>
        </w:sdtPr>
        <w:sdtContent>
          <w:r>
            <w:rPr>
              <w:sz w:val="21"/>
              <w:szCs w:val="21"/>
            </w:rPr>
            <w:fldChar w:fldCharType="begin"/>
          </w:r>
          <w:r>
            <w:rPr>
              <w:sz w:val="21"/>
              <w:szCs w:val="21"/>
            </w:rPr>
            <w:instrText xml:space="preserve"> CITATION W3C1 \l 2057 </w:instrText>
          </w:r>
          <w:r>
            <w:rPr>
              <w:sz w:val="21"/>
              <w:szCs w:val="21"/>
            </w:rPr>
            <w:fldChar w:fldCharType="separate"/>
          </w:r>
          <w:r>
            <w:rPr>
              <w:noProof/>
              <w:sz w:val="21"/>
              <w:szCs w:val="21"/>
            </w:rPr>
            <w:t xml:space="preserve"> </w:t>
          </w:r>
          <w:r w:rsidRPr="00286D42">
            <w:rPr>
              <w:noProof/>
              <w:sz w:val="21"/>
              <w:szCs w:val="21"/>
            </w:rPr>
            <w:t>[12]</w:t>
          </w:r>
          <w:r>
            <w:rPr>
              <w:sz w:val="21"/>
              <w:szCs w:val="21"/>
            </w:rPr>
            <w:fldChar w:fldCharType="end"/>
          </w:r>
        </w:sdtContent>
      </w:sdt>
      <w:r>
        <w:rPr>
          <w:sz w:val="21"/>
          <w:szCs w:val="21"/>
        </w:rPr>
        <w:t>. If time permitted, these errors would have been amended using Visual Studio Code.</w:t>
      </w:r>
    </w:p>
    <w:p w14:paraId="6717976A" w14:textId="77777777" w:rsidR="00E27701" w:rsidRDefault="00E27701" w:rsidP="00E27701">
      <w:pPr>
        <w:spacing w:before="120" w:after="120" w:line="360" w:lineRule="auto"/>
        <w:jc w:val="both"/>
        <w:rPr>
          <w:sz w:val="21"/>
          <w:szCs w:val="21"/>
        </w:rPr>
      </w:pPr>
    </w:p>
    <w:p w14:paraId="5683ACCF" w14:textId="77777777" w:rsidR="00E27701" w:rsidRDefault="00E27701" w:rsidP="00E27701">
      <w:pPr>
        <w:spacing w:before="120" w:after="120" w:line="360" w:lineRule="auto"/>
        <w:jc w:val="both"/>
        <w:rPr>
          <w:sz w:val="21"/>
          <w:szCs w:val="21"/>
        </w:rPr>
      </w:pPr>
    </w:p>
    <w:bookmarkStart w:id="80" w:name="_Toc502153716" w:displacedByCustomXml="next"/>
    <w:sdt>
      <w:sdtPr>
        <w:id w:val="1917429846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sz w:val="20"/>
          <w:szCs w:val="20"/>
        </w:rPr>
      </w:sdtEndPr>
      <w:sdtContent>
        <w:p w14:paraId="7384EB2A" w14:textId="345B2BAE" w:rsidR="00E27701" w:rsidRDefault="00E27701" w:rsidP="00E27701">
          <w:pPr>
            <w:pStyle w:val="Heading1"/>
            <w:numPr>
              <w:ilvl w:val="0"/>
              <w:numId w:val="31"/>
            </w:numPr>
          </w:pPr>
          <w:r>
            <w:t>References</w:t>
          </w:r>
          <w:bookmarkEnd w:id="80"/>
        </w:p>
        <w:sdt>
          <w:sdtPr>
            <w:id w:val="111145805"/>
            <w:bibliography/>
          </w:sdtPr>
          <w:sdtContent>
            <w:p w14:paraId="38444CC0" w14:textId="77777777" w:rsidR="00E27701" w:rsidRDefault="00E27701">
              <w:pPr>
                <w:rPr>
                  <w:i w:val="0"/>
                  <w:iCs w:val="0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01"/>
                <w:gridCol w:w="8619"/>
              </w:tblGrid>
              <w:tr w:rsidR="00E27701" w14:paraId="3BA3F772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B7D2FE" w14:textId="77777777" w:rsidR="00E27701" w:rsidRDefault="00E2770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26414D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NASA.gov, “www.nasa.gov,” [Online]. Available: https://www.nasa.gov.</w:t>
                    </w:r>
                  </w:p>
                </w:tc>
              </w:tr>
              <w:tr w:rsidR="00E27701" w14:paraId="70309650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58AD67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010BDB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SpaceX, “spacex.com,” [Online]. Available: http://www.spacex.com.</w:t>
                    </w:r>
                  </w:p>
                </w:tc>
              </w:tr>
              <w:tr w:rsidR="00E27701" w14:paraId="527408FE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037F64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3ACA6A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Virgin Galactic, “https://www.virgingalactic.com,” [Online]. Available: https://www.virgingalactic.com.</w:t>
                    </w:r>
                  </w:p>
                </w:tc>
              </w:tr>
              <w:tr w:rsidR="00E27701" w14:paraId="2D8D118D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89D2DD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6B32E9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Blue origin, “www.blueorigin.com,” [Online]. Available: https://www.blueorigin.com.</w:t>
                    </w:r>
                  </w:p>
                </w:tc>
              </w:tr>
              <w:tr w:rsidR="00E27701" w14:paraId="3BF562EB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E72032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CAED11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“www.planetaryresources.com,” [Online]. Available: https://www.planetaryresources.com.</w:t>
                    </w:r>
                  </w:p>
                </w:tc>
              </w:tr>
              <w:tr w:rsidR="00E27701" w14:paraId="58B65AA4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E09E9F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321E03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“www.worldview.space/voyage/,” [Online]. Available: https://www.worldview.space/voyage/.</w:t>
                    </w:r>
                  </w:p>
                </w:tc>
              </w:tr>
              <w:tr w:rsidR="00E27701" w14:paraId="4DF49F9B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C021AA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D859A9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“deepspaceindustries.com,” [Online]. Available: http://deepspaceindustries.com.</w:t>
                    </w:r>
                  </w:p>
                </w:tc>
              </w:tr>
              <w:tr w:rsidR="00E27701" w14:paraId="0447E027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9BD6D9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8E1EFE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 guardian, [Online]. Available: https://www.theguardian.com/science/2017/oct/19/lunar-cave-discovery-raises-hopes-for-human-colonisation-of-moon.</w:t>
                    </w:r>
                  </w:p>
                </w:tc>
              </w:tr>
              <w:tr w:rsidR="00E27701" w14:paraId="2BDCFF8F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6EDE88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5BE13F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thoth, “thothx.com,” [Online]. Available: http://thothx.com.</w:t>
                    </w:r>
                  </w:p>
                </w:tc>
              </w:tr>
              <w:tr w:rsidR="00E27701" w14:paraId="0E578C23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44EA56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DED9D4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https://techcrunch.com/2016/03/25/2020-is-set-to-be-the-biggest-year-yet-for-mars-exploration/.</w:t>
                    </w:r>
                  </w:p>
                </w:tc>
              </w:tr>
              <w:tr w:rsidR="00E27701" w14:paraId="5E7C1893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A7C054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8A3765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time.com, [Online]. Available: http://time.com/4767595/stephen-hawking-100-years-new-planet/.</w:t>
                    </w:r>
                  </w:p>
                </w:tc>
              </w:tr>
              <w:tr w:rsidR="00E27701" w14:paraId="1B897AAE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C7950B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ADB870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W3C, “validator.w3.org,” [Online]. Available: http://validator.w3c.org.</w:t>
                    </w:r>
                  </w:p>
                </w:tc>
              </w:tr>
              <w:tr w:rsidR="00E27701" w14:paraId="1F73B8A5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341E76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813FA6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W3C, “jigsaw.w3.org/css-validator,” [Online]. Available: http://www.jigsaw.w3.org/ccs-validator.com.</w:t>
                    </w:r>
                  </w:p>
                </w:tc>
              </w:tr>
              <w:tr w:rsidR="00E27701" w14:paraId="421A2FBD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7F56A7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2C0DCC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W3C.org, “https://www.w3.org/TR/WCAG20/,” [Online]. Available: https://www.w3.org/TR/WCAG20/.</w:t>
                    </w:r>
                  </w:p>
                </w:tc>
              </w:tr>
              <w:tr w:rsidR="00E27701" w14:paraId="2F0A5370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A63D68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8E66CB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ACCHECKER, “https://achecker.ca,” [Online]. Available: https://achecker.ca/checker/index.php.</w:t>
                    </w:r>
                  </w:p>
                </w:tc>
              </w:tr>
              <w:tr w:rsidR="00E27701" w14:paraId="20CCB666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2FBEE3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BAE414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juicystudio.com, “Juicy Studio,” [Online]. Available: http://juicystudio.com/services/luminositycontrastratio.php.</w:t>
                    </w:r>
                  </w:p>
                </w:tc>
              </w:tr>
              <w:tr w:rsidR="00E27701" w14:paraId="6BA18E45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7E2671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95B084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Wired Magazine, [Online]. Available: http://www.wired.co.uk/.</w:t>
                    </w:r>
                  </w:p>
                </w:tc>
              </w:tr>
              <w:tr w:rsidR="00E27701" w14:paraId="3D8CD2E8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DBD07F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DA737A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Futurism.com, “futurism.com/,” [Online]. Available: https://futurism.com/.</w:t>
                    </w:r>
                  </w:p>
                </w:tc>
              </w:tr>
              <w:tr w:rsidR="00E27701" w14:paraId="6557C52D" w14:textId="77777777">
                <w:trPr>
                  <w:divId w:val="21325072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83E1FA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81098B" w14:textId="77777777" w:rsidR="00E27701" w:rsidRDefault="00E2770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 Verge, “theverge.com/,” [Online]. Available: https://www.theverge.com/.</w:t>
                    </w:r>
                  </w:p>
                </w:tc>
              </w:tr>
            </w:tbl>
            <w:p w14:paraId="73344B93" w14:textId="77777777" w:rsidR="00E27701" w:rsidRDefault="00E27701">
              <w:pPr>
                <w:divId w:val="2132507269"/>
                <w:rPr>
                  <w:rFonts w:eastAsia="Times New Roman"/>
                  <w:noProof/>
                </w:rPr>
              </w:pPr>
            </w:p>
            <w:p w14:paraId="4D3EAAE9" w14:textId="2F412F74" w:rsidR="00E27701" w:rsidRDefault="00E2770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48954BF" w14:textId="77777777" w:rsidR="00E27701" w:rsidRPr="00E27701" w:rsidRDefault="00E27701" w:rsidP="00E27701">
      <w:pPr>
        <w:spacing w:before="120" w:after="120" w:line="360" w:lineRule="auto"/>
        <w:jc w:val="both"/>
        <w:rPr>
          <w:sz w:val="21"/>
          <w:szCs w:val="21"/>
        </w:rPr>
      </w:pPr>
    </w:p>
    <w:p w14:paraId="2B4824BF" w14:textId="77777777" w:rsidR="00CA0037" w:rsidRPr="00DD7F72" w:rsidRDefault="00CA0037" w:rsidP="00753144">
      <w:pPr>
        <w:jc w:val="both"/>
        <w:rPr>
          <w:szCs w:val="24"/>
        </w:rPr>
      </w:pPr>
    </w:p>
    <w:p w14:paraId="110A3F1C" w14:textId="77777777" w:rsidR="001B257E" w:rsidRPr="00DD7F72" w:rsidRDefault="001B257E" w:rsidP="00753144">
      <w:pPr>
        <w:jc w:val="both"/>
        <w:rPr>
          <w:szCs w:val="24"/>
        </w:rPr>
      </w:pPr>
    </w:p>
    <w:p w14:paraId="5E5679D4" w14:textId="35729FC9" w:rsidR="007F7DE5" w:rsidRPr="00DD7F72" w:rsidRDefault="007F7DE5" w:rsidP="00753144">
      <w:pPr>
        <w:rPr>
          <w:szCs w:val="24"/>
        </w:rPr>
      </w:pPr>
    </w:p>
    <w:sectPr w:rsidR="007F7DE5" w:rsidRPr="00DD7F72" w:rsidSect="002902E8">
      <w:footerReference w:type="even" r:id="rId13"/>
      <w:footerReference w:type="defaul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2FA56E" w14:textId="77777777" w:rsidR="00E44474" w:rsidRDefault="00E44474" w:rsidP="00070856">
      <w:pPr>
        <w:spacing w:after="0" w:line="240" w:lineRule="auto"/>
      </w:pPr>
      <w:r>
        <w:separator/>
      </w:r>
    </w:p>
  </w:endnote>
  <w:endnote w:type="continuationSeparator" w:id="0">
    <w:p w14:paraId="58A07DB8" w14:textId="77777777" w:rsidR="00E44474" w:rsidRDefault="00E44474" w:rsidP="0007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658C9" w14:textId="77777777" w:rsidR="004A230D" w:rsidRDefault="004A230D" w:rsidP="007F7DE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4AD627" w14:textId="77777777" w:rsidR="004A230D" w:rsidRDefault="004A230D" w:rsidP="0007085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BEA70" w14:textId="77777777" w:rsidR="004A230D" w:rsidRDefault="004A230D" w:rsidP="007F7DE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AB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DCDBE57" w14:textId="77777777" w:rsidR="004A230D" w:rsidRDefault="004A230D" w:rsidP="0007085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AFB50" w14:textId="77777777" w:rsidR="00E44474" w:rsidRDefault="00E44474" w:rsidP="00070856">
      <w:pPr>
        <w:spacing w:after="0" w:line="240" w:lineRule="auto"/>
      </w:pPr>
      <w:r>
        <w:separator/>
      </w:r>
    </w:p>
  </w:footnote>
  <w:footnote w:type="continuationSeparator" w:id="0">
    <w:p w14:paraId="652CDF39" w14:textId="77777777" w:rsidR="00E44474" w:rsidRDefault="00E44474" w:rsidP="0007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00114"/>
    <w:multiLevelType w:val="hybridMultilevel"/>
    <w:tmpl w:val="B95814C8"/>
    <w:lvl w:ilvl="0" w:tplc="26389B8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61377C"/>
    <w:multiLevelType w:val="hybridMultilevel"/>
    <w:tmpl w:val="9E5467AC"/>
    <w:lvl w:ilvl="0" w:tplc="104EE552">
      <w:start w:val="1"/>
      <w:numFmt w:val="none"/>
      <w:lvlText w:val="5.1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23BEA"/>
    <w:multiLevelType w:val="multilevel"/>
    <w:tmpl w:val="F02C7A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8CA613F"/>
    <w:multiLevelType w:val="hybridMultilevel"/>
    <w:tmpl w:val="D3E48CAE"/>
    <w:lvl w:ilvl="0" w:tplc="5AE43EC2">
      <w:start w:val="1"/>
      <w:numFmt w:val="none"/>
      <w:lvlText w:val="5.2"/>
      <w:lvlJc w:val="righ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12D7E"/>
    <w:multiLevelType w:val="multilevel"/>
    <w:tmpl w:val="9250ADF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5">
    <w:nsid w:val="0E7A1D7B"/>
    <w:multiLevelType w:val="hybridMultilevel"/>
    <w:tmpl w:val="6214EDF2"/>
    <w:lvl w:ilvl="0" w:tplc="BB6E19AC">
      <w:start w:val="1"/>
      <w:numFmt w:val="none"/>
      <w:lvlText w:val="3.1"/>
      <w:lvlJc w:val="left"/>
      <w:pPr>
        <w:ind w:left="11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5090B"/>
    <w:multiLevelType w:val="hybridMultilevel"/>
    <w:tmpl w:val="6FFA6D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52FAC"/>
    <w:multiLevelType w:val="hybridMultilevel"/>
    <w:tmpl w:val="178A79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B05F86"/>
    <w:multiLevelType w:val="hybridMultilevel"/>
    <w:tmpl w:val="14C8B93A"/>
    <w:lvl w:ilvl="0" w:tplc="E9F27EB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BC1103"/>
    <w:multiLevelType w:val="hybridMultilevel"/>
    <w:tmpl w:val="66425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43D89"/>
    <w:multiLevelType w:val="hybridMultilevel"/>
    <w:tmpl w:val="F598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9E75DF"/>
    <w:multiLevelType w:val="multilevel"/>
    <w:tmpl w:val="83B40C80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>
    <w:nsid w:val="1EBE17EB"/>
    <w:multiLevelType w:val="hybridMultilevel"/>
    <w:tmpl w:val="8E943A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46B5EF1"/>
    <w:multiLevelType w:val="multilevel"/>
    <w:tmpl w:val="FE442D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27D149B4"/>
    <w:multiLevelType w:val="hybridMultilevel"/>
    <w:tmpl w:val="45CE4E22"/>
    <w:lvl w:ilvl="0" w:tplc="8C2607C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B94733"/>
    <w:multiLevelType w:val="multilevel"/>
    <w:tmpl w:val="649AEAA2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6">
    <w:nsid w:val="2B324E0F"/>
    <w:multiLevelType w:val="hybridMultilevel"/>
    <w:tmpl w:val="EE1400F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477B5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C2A037B"/>
    <w:multiLevelType w:val="multilevel"/>
    <w:tmpl w:val="F02C7A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3091584F"/>
    <w:multiLevelType w:val="hybridMultilevel"/>
    <w:tmpl w:val="34C0223E"/>
    <w:lvl w:ilvl="0" w:tplc="B26C711A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74C67"/>
    <w:multiLevelType w:val="hybridMultilevel"/>
    <w:tmpl w:val="81FE73BC"/>
    <w:lvl w:ilvl="0" w:tplc="D3D2D7EE">
      <w:start w:val="1"/>
      <w:numFmt w:val="none"/>
      <w:lvlText w:val="5.3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BB5C0F"/>
    <w:multiLevelType w:val="hybridMultilevel"/>
    <w:tmpl w:val="C876E682"/>
    <w:lvl w:ilvl="0" w:tplc="29FE7C1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AF1E28"/>
    <w:multiLevelType w:val="hybridMultilevel"/>
    <w:tmpl w:val="3F02A6AA"/>
    <w:lvl w:ilvl="0" w:tplc="78D04820">
      <w:start w:val="1"/>
      <w:numFmt w:val="none"/>
      <w:lvlText w:val="4.2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717C0"/>
    <w:multiLevelType w:val="hybridMultilevel"/>
    <w:tmpl w:val="86DE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35505E"/>
    <w:multiLevelType w:val="hybridMultilevel"/>
    <w:tmpl w:val="FE1E4962"/>
    <w:lvl w:ilvl="0" w:tplc="91E2FA2A">
      <w:start w:val="1"/>
      <w:numFmt w:val="none"/>
      <w:lvlText w:val="2.2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6">
    <w:nsid w:val="4D14449E"/>
    <w:multiLevelType w:val="multilevel"/>
    <w:tmpl w:val="5C5E0BBE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7">
    <w:nsid w:val="4F664D2F"/>
    <w:multiLevelType w:val="hybridMultilevel"/>
    <w:tmpl w:val="AC9085DE"/>
    <w:lvl w:ilvl="0" w:tplc="B41E8D84">
      <w:start w:val="1"/>
      <w:numFmt w:val="none"/>
      <w:lvlText w:val="4.1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9E122B"/>
    <w:multiLevelType w:val="hybridMultilevel"/>
    <w:tmpl w:val="53D6B86E"/>
    <w:lvl w:ilvl="0" w:tplc="F326B6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6E3302"/>
    <w:multiLevelType w:val="hybridMultilevel"/>
    <w:tmpl w:val="3906283A"/>
    <w:lvl w:ilvl="0" w:tplc="08090001">
      <w:start w:val="1"/>
      <w:numFmt w:val="bullet"/>
      <w:lvlText w:val=""/>
      <w:lvlJc w:val="left"/>
      <w:pPr>
        <w:ind w:left="13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3" w:hanging="360"/>
      </w:pPr>
      <w:rPr>
        <w:rFonts w:ascii="Wingdings" w:hAnsi="Wingdings" w:hint="default"/>
      </w:rPr>
    </w:lvl>
  </w:abstractNum>
  <w:abstractNum w:abstractNumId="30">
    <w:nsid w:val="5942706C"/>
    <w:multiLevelType w:val="hybridMultilevel"/>
    <w:tmpl w:val="81900208"/>
    <w:lvl w:ilvl="0" w:tplc="91E2FA2A">
      <w:start w:val="1"/>
      <w:numFmt w:val="none"/>
      <w:lvlText w:val="2.2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F4A1E"/>
    <w:multiLevelType w:val="hybridMultilevel"/>
    <w:tmpl w:val="34D2D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A31B08"/>
    <w:multiLevelType w:val="hybridMultilevel"/>
    <w:tmpl w:val="7660AE06"/>
    <w:lvl w:ilvl="0" w:tplc="CEBC77FE">
      <w:start w:val="1"/>
      <w:numFmt w:val="none"/>
      <w:lvlText w:val="3.2"/>
      <w:lvlJc w:val="left"/>
      <w:pPr>
        <w:ind w:left="11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F22889"/>
    <w:multiLevelType w:val="hybridMultilevel"/>
    <w:tmpl w:val="893A2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3249D4"/>
    <w:multiLevelType w:val="hybridMultilevel"/>
    <w:tmpl w:val="1B4A3830"/>
    <w:lvl w:ilvl="0" w:tplc="08090001">
      <w:start w:val="1"/>
      <w:numFmt w:val="bullet"/>
      <w:lvlText w:val=""/>
      <w:lvlJc w:val="left"/>
      <w:pPr>
        <w:ind w:left="13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3" w:hanging="360"/>
      </w:pPr>
      <w:rPr>
        <w:rFonts w:ascii="Wingdings" w:hAnsi="Wingdings" w:hint="default"/>
      </w:rPr>
    </w:lvl>
  </w:abstractNum>
  <w:abstractNum w:abstractNumId="35">
    <w:nsid w:val="6A6E5390"/>
    <w:multiLevelType w:val="multilevel"/>
    <w:tmpl w:val="F7A2A9CA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6">
    <w:nsid w:val="724808EF"/>
    <w:multiLevelType w:val="multilevel"/>
    <w:tmpl w:val="C846C4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>
    <w:nsid w:val="726A1060"/>
    <w:multiLevelType w:val="hybridMultilevel"/>
    <w:tmpl w:val="A66AA5E8"/>
    <w:lvl w:ilvl="0" w:tplc="DB0E39A6">
      <w:start w:val="1"/>
      <w:numFmt w:val="none"/>
      <w:lvlText w:val="5.2"/>
      <w:lvlJc w:val="left"/>
      <w:pPr>
        <w:ind w:left="10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EE2EE5"/>
    <w:multiLevelType w:val="hybridMultilevel"/>
    <w:tmpl w:val="C806051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6D47888"/>
    <w:multiLevelType w:val="hybridMultilevel"/>
    <w:tmpl w:val="A28A0D4A"/>
    <w:lvl w:ilvl="0" w:tplc="6B82D2D6">
      <w:start w:val="1"/>
      <w:numFmt w:val="none"/>
      <w:lvlText w:val="3.3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0">
    <w:nsid w:val="786C223E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8AD4924"/>
    <w:multiLevelType w:val="hybridMultilevel"/>
    <w:tmpl w:val="03EA7B8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EA72B3"/>
    <w:multiLevelType w:val="hybridMultilevel"/>
    <w:tmpl w:val="64D80D08"/>
    <w:lvl w:ilvl="0" w:tplc="4CA6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9CE38BB"/>
    <w:multiLevelType w:val="multilevel"/>
    <w:tmpl w:val="36ACEF22"/>
    <w:lvl w:ilvl="0">
      <w:start w:val="3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4">
    <w:nsid w:val="7CBB753A"/>
    <w:multiLevelType w:val="multilevel"/>
    <w:tmpl w:val="F8A805B8"/>
    <w:lvl w:ilvl="0">
      <w:start w:val="3"/>
      <w:numFmt w:val="decimal"/>
      <w:lvlText w:val="%1.0"/>
      <w:lvlJc w:val="left"/>
      <w:pPr>
        <w:ind w:left="72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ascii="Times New Roman" w:eastAsia="Times New Roman" w:hAnsi="Times New Roman" w:cs="Times New Roman" w:hint="default"/>
        <w:color w:val="auto"/>
        <w:sz w:val="24"/>
      </w:rPr>
    </w:lvl>
  </w:abstractNum>
  <w:abstractNum w:abstractNumId="45">
    <w:nsid w:val="7F6052D7"/>
    <w:multiLevelType w:val="hybridMultilevel"/>
    <w:tmpl w:val="E00CEA94"/>
    <w:lvl w:ilvl="0" w:tplc="14181A8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0"/>
  </w:num>
  <w:num w:numId="3">
    <w:abstractNumId w:val="18"/>
  </w:num>
  <w:num w:numId="4">
    <w:abstractNumId w:val="24"/>
  </w:num>
  <w:num w:numId="5">
    <w:abstractNumId w:val="9"/>
  </w:num>
  <w:num w:numId="6">
    <w:abstractNumId w:val="40"/>
  </w:num>
  <w:num w:numId="7">
    <w:abstractNumId w:val="12"/>
  </w:num>
  <w:num w:numId="8">
    <w:abstractNumId w:val="2"/>
  </w:num>
  <w:num w:numId="9">
    <w:abstractNumId w:val="36"/>
  </w:num>
  <w:num w:numId="10">
    <w:abstractNumId w:val="13"/>
  </w:num>
  <w:num w:numId="11">
    <w:abstractNumId w:val="0"/>
  </w:num>
  <w:num w:numId="12">
    <w:abstractNumId w:val="28"/>
  </w:num>
  <w:num w:numId="13">
    <w:abstractNumId w:val="45"/>
  </w:num>
  <w:num w:numId="14">
    <w:abstractNumId w:val="4"/>
  </w:num>
  <w:num w:numId="15">
    <w:abstractNumId w:val="42"/>
  </w:num>
  <w:num w:numId="16">
    <w:abstractNumId w:val="16"/>
  </w:num>
  <w:num w:numId="17">
    <w:abstractNumId w:val="19"/>
  </w:num>
  <w:num w:numId="18">
    <w:abstractNumId w:val="17"/>
  </w:num>
  <w:num w:numId="19">
    <w:abstractNumId w:val="30"/>
  </w:num>
  <w:num w:numId="20">
    <w:abstractNumId w:val="26"/>
  </w:num>
  <w:num w:numId="21">
    <w:abstractNumId w:val="35"/>
  </w:num>
  <w:num w:numId="22">
    <w:abstractNumId w:val="44"/>
  </w:num>
  <w:num w:numId="23">
    <w:abstractNumId w:val="11"/>
  </w:num>
  <w:num w:numId="24">
    <w:abstractNumId w:val="15"/>
  </w:num>
  <w:num w:numId="25">
    <w:abstractNumId w:val="43"/>
  </w:num>
  <w:num w:numId="26">
    <w:abstractNumId w:val="25"/>
  </w:num>
  <w:num w:numId="27">
    <w:abstractNumId w:val="21"/>
  </w:num>
  <w:num w:numId="28">
    <w:abstractNumId w:val="27"/>
  </w:num>
  <w:num w:numId="29">
    <w:abstractNumId w:val="22"/>
  </w:num>
  <w:num w:numId="30">
    <w:abstractNumId w:val="14"/>
  </w:num>
  <w:num w:numId="31">
    <w:abstractNumId w:val="8"/>
  </w:num>
  <w:num w:numId="32">
    <w:abstractNumId w:val="33"/>
  </w:num>
  <w:num w:numId="33">
    <w:abstractNumId w:val="34"/>
  </w:num>
  <w:num w:numId="34">
    <w:abstractNumId w:val="29"/>
  </w:num>
  <w:num w:numId="35">
    <w:abstractNumId w:val="7"/>
  </w:num>
  <w:num w:numId="36">
    <w:abstractNumId w:val="1"/>
  </w:num>
  <w:num w:numId="37">
    <w:abstractNumId w:val="3"/>
  </w:num>
  <w:num w:numId="38">
    <w:abstractNumId w:val="37"/>
  </w:num>
  <w:num w:numId="39">
    <w:abstractNumId w:val="5"/>
  </w:num>
  <w:num w:numId="40">
    <w:abstractNumId w:val="32"/>
  </w:num>
  <w:num w:numId="41">
    <w:abstractNumId w:val="39"/>
  </w:num>
  <w:num w:numId="42">
    <w:abstractNumId w:val="6"/>
  </w:num>
  <w:num w:numId="43">
    <w:abstractNumId w:val="38"/>
  </w:num>
  <w:num w:numId="44">
    <w:abstractNumId w:val="41"/>
  </w:num>
  <w:num w:numId="45">
    <w:abstractNumId w:val="23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44"/>
    <w:rsid w:val="00003FBA"/>
    <w:rsid w:val="000118AD"/>
    <w:rsid w:val="000137D7"/>
    <w:rsid w:val="00023205"/>
    <w:rsid w:val="00041301"/>
    <w:rsid w:val="00044DE0"/>
    <w:rsid w:val="0005064A"/>
    <w:rsid w:val="00051B51"/>
    <w:rsid w:val="00055ADE"/>
    <w:rsid w:val="00070856"/>
    <w:rsid w:val="00077510"/>
    <w:rsid w:val="000B707C"/>
    <w:rsid w:val="000C7534"/>
    <w:rsid w:val="00123066"/>
    <w:rsid w:val="00154897"/>
    <w:rsid w:val="001670BA"/>
    <w:rsid w:val="00170A4D"/>
    <w:rsid w:val="00171333"/>
    <w:rsid w:val="00175D28"/>
    <w:rsid w:val="001B24DF"/>
    <w:rsid w:val="001B257E"/>
    <w:rsid w:val="001B77B9"/>
    <w:rsid w:val="001E4A26"/>
    <w:rsid w:val="001E7F14"/>
    <w:rsid w:val="00203D75"/>
    <w:rsid w:val="00204A21"/>
    <w:rsid w:val="0020617E"/>
    <w:rsid w:val="00216258"/>
    <w:rsid w:val="00222E5C"/>
    <w:rsid w:val="00230322"/>
    <w:rsid w:val="00237E45"/>
    <w:rsid w:val="00255029"/>
    <w:rsid w:val="00264ED2"/>
    <w:rsid w:val="00265203"/>
    <w:rsid w:val="002670F3"/>
    <w:rsid w:val="002737D9"/>
    <w:rsid w:val="00286D42"/>
    <w:rsid w:val="002902E8"/>
    <w:rsid w:val="00290788"/>
    <w:rsid w:val="0029508F"/>
    <w:rsid w:val="002A3563"/>
    <w:rsid w:val="002B1D07"/>
    <w:rsid w:val="002C5DCE"/>
    <w:rsid w:val="002D27D8"/>
    <w:rsid w:val="002D610E"/>
    <w:rsid w:val="002E2202"/>
    <w:rsid w:val="002E553C"/>
    <w:rsid w:val="00302298"/>
    <w:rsid w:val="00304920"/>
    <w:rsid w:val="00324BCA"/>
    <w:rsid w:val="00324E9C"/>
    <w:rsid w:val="0033357F"/>
    <w:rsid w:val="0033546E"/>
    <w:rsid w:val="00341DFA"/>
    <w:rsid w:val="00344566"/>
    <w:rsid w:val="00360F0C"/>
    <w:rsid w:val="00363184"/>
    <w:rsid w:val="003677D6"/>
    <w:rsid w:val="00367BCA"/>
    <w:rsid w:val="0037119D"/>
    <w:rsid w:val="003720F4"/>
    <w:rsid w:val="003759FA"/>
    <w:rsid w:val="003830C3"/>
    <w:rsid w:val="00391544"/>
    <w:rsid w:val="003C1BF6"/>
    <w:rsid w:val="003C1D46"/>
    <w:rsid w:val="003D026C"/>
    <w:rsid w:val="003F2EC8"/>
    <w:rsid w:val="00424C8A"/>
    <w:rsid w:val="00431D72"/>
    <w:rsid w:val="004400AF"/>
    <w:rsid w:val="00442A3E"/>
    <w:rsid w:val="0044518C"/>
    <w:rsid w:val="00446203"/>
    <w:rsid w:val="004475C7"/>
    <w:rsid w:val="00451F54"/>
    <w:rsid w:val="00471643"/>
    <w:rsid w:val="00473847"/>
    <w:rsid w:val="00483F3F"/>
    <w:rsid w:val="0048622A"/>
    <w:rsid w:val="0049469F"/>
    <w:rsid w:val="00495DC4"/>
    <w:rsid w:val="004A230D"/>
    <w:rsid w:val="004B0675"/>
    <w:rsid w:val="004B5790"/>
    <w:rsid w:val="004C00EA"/>
    <w:rsid w:val="004D2B54"/>
    <w:rsid w:val="004D4B03"/>
    <w:rsid w:val="004E7EBA"/>
    <w:rsid w:val="004F41F6"/>
    <w:rsid w:val="004F69D1"/>
    <w:rsid w:val="005078AE"/>
    <w:rsid w:val="005337C4"/>
    <w:rsid w:val="005340BD"/>
    <w:rsid w:val="00534E5A"/>
    <w:rsid w:val="00557F85"/>
    <w:rsid w:val="00566EE1"/>
    <w:rsid w:val="005A1A5F"/>
    <w:rsid w:val="005A2D20"/>
    <w:rsid w:val="005B1CBC"/>
    <w:rsid w:val="005E5507"/>
    <w:rsid w:val="005E7CAD"/>
    <w:rsid w:val="005F5269"/>
    <w:rsid w:val="005F5459"/>
    <w:rsid w:val="006066EF"/>
    <w:rsid w:val="00611512"/>
    <w:rsid w:val="006218DA"/>
    <w:rsid w:val="00637C91"/>
    <w:rsid w:val="00664993"/>
    <w:rsid w:val="00667911"/>
    <w:rsid w:val="00671684"/>
    <w:rsid w:val="006831E2"/>
    <w:rsid w:val="00690006"/>
    <w:rsid w:val="00690983"/>
    <w:rsid w:val="006A66E4"/>
    <w:rsid w:val="006B0F30"/>
    <w:rsid w:val="006C3C37"/>
    <w:rsid w:val="006D0754"/>
    <w:rsid w:val="006E0577"/>
    <w:rsid w:val="006E1F42"/>
    <w:rsid w:val="00700FD3"/>
    <w:rsid w:val="007078D8"/>
    <w:rsid w:val="007174EA"/>
    <w:rsid w:val="00740B4E"/>
    <w:rsid w:val="007434A3"/>
    <w:rsid w:val="00753144"/>
    <w:rsid w:val="00756FEC"/>
    <w:rsid w:val="0076075F"/>
    <w:rsid w:val="00775973"/>
    <w:rsid w:val="00790BC3"/>
    <w:rsid w:val="007952A7"/>
    <w:rsid w:val="007A7A54"/>
    <w:rsid w:val="007B4F0C"/>
    <w:rsid w:val="007C686A"/>
    <w:rsid w:val="007C72E9"/>
    <w:rsid w:val="007D00DC"/>
    <w:rsid w:val="007D4A04"/>
    <w:rsid w:val="007D78D0"/>
    <w:rsid w:val="007F297E"/>
    <w:rsid w:val="007F7DE5"/>
    <w:rsid w:val="00810B74"/>
    <w:rsid w:val="00823B8C"/>
    <w:rsid w:val="00846AFA"/>
    <w:rsid w:val="00860311"/>
    <w:rsid w:val="00866317"/>
    <w:rsid w:val="008708F1"/>
    <w:rsid w:val="008A0CA9"/>
    <w:rsid w:val="008A3C47"/>
    <w:rsid w:val="008C25A0"/>
    <w:rsid w:val="008C64ED"/>
    <w:rsid w:val="008C6502"/>
    <w:rsid w:val="008D69BF"/>
    <w:rsid w:val="008D6E4F"/>
    <w:rsid w:val="008E4B59"/>
    <w:rsid w:val="008E4F71"/>
    <w:rsid w:val="008F2D14"/>
    <w:rsid w:val="008F5F19"/>
    <w:rsid w:val="0090676A"/>
    <w:rsid w:val="00906DD7"/>
    <w:rsid w:val="00910DF7"/>
    <w:rsid w:val="0091505E"/>
    <w:rsid w:val="00924036"/>
    <w:rsid w:val="00935B52"/>
    <w:rsid w:val="009368D6"/>
    <w:rsid w:val="00943275"/>
    <w:rsid w:val="0095228E"/>
    <w:rsid w:val="0095450D"/>
    <w:rsid w:val="009751A7"/>
    <w:rsid w:val="009754AD"/>
    <w:rsid w:val="009A4242"/>
    <w:rsid w:val="009A499F"/>
    <w:rsid w:val="009A7336"/>
    <w:rsid w:val="009C41A1"/>
    <w:rsid w:val="009D7927"/>
    <w:rsid w:val="009F3C89"/>
    <w:rsid w:val="00A0724F"/>
    <w:rsid w:val="00A140E5"/>
    <w:rsid w:val="00A40D8B"/>
    <w:rsid w:val="00A4559F"/>
    <w:rsid w:val="00A614E1"/>
    <w:rsid w:val="00AB72DB"/>
    <w:rsid w:val="00AC37A8"/>
    <w:rsid w:val="00AC73F3"/>
    <w:rsid w:val="00B20CF7"/>
    <w:rsid w:val="00B37095"/>
    <w:rsid w:val="00B46843"/>
    <w:rsid w:val="00B52042"/>
    <w:rsid w:val="00B87C56"/>
    <w:rsid w:val="00BD1539"/>
    <w:rsid w:val="00BD6635"/>
    <w:rsid w:val="00BF1BCB"/>
    <w:rsid w:val="00BF307B"/>
    <w:rsid w:val="00C01915"/>
    <w:rsid w:val="00C06640"/>
    <w:rsid w:val="00C10284"/>
    <w:rsid w:val="00C10904"/>
    <w:rsid w:val="00C14C3A"/>
    <w:rsid w:val="00C23DDB"/>
    <w:rsid w:val="00C24C49"/>
    <w:rsid w:val="00C50A00"/>
    <w:rsid w:val="00C5713C"/>
    <w:rsid w:val="00C605E0"/>
    <w:rsid w:val="00C62B10"/>
    <w:rsid w:val="00C713E6"/>
    <w:rsid w:val="00C83A51"/>
    <w:rsid w:val="00C96926"/>
    <w:rsid w:val="00CA0037"/>
    <w:rsid w:val="00CB0A3D"/>
    <w:rsid w:val="00CB47E9"/>
    <w:rsid w:val="00CC030A"/>
    <w:rsid w:val="00CE0C7C"/>
    <w:rsid w:val="00CF23F2"/>
    <w:rsid w:val="00D01DE4"/>
    <w:rsid w:val="00D466F1"/>
    <w:rsid w:val="00D51E4D"/>
    <w:rsid w:val="00D534EA"/>
    <w:rsid w:val="00D579DC"/>
    <w:rsid w:val="00D645A3"/>
    <w:rsid w:val="00D65FD8"/>
    <w:rsid w:val="00D6689F"/>
    <w:rsid w:val="00DA30B3"/>
    <w:rsid w:val="00DD4FA7"/>
    <w:rsid w:val="00DD7877"/>
    <w:rsid w:val="00DD79B8"/>
    <w:rsid w:val="00DD7F72"/>
    <w:rsid w:val="00E01C62"/>
    <w:rsid w:val="00E063F2"/>
    <w:rsid w:val="00E14F01"/>
    <w:rsid w:val="00E2576A"/>
    <w:rsid w:val="00E27701"/>
    <w:rsid w:val="00E44474"/>
    <w:rsid w:val="00E93D79"/>
    <w:rsid w:val="00EA1F4F"/>
    <w:rsid w:val="00EA4B49"/>
    <w:rsid w:val="00EA687D"/>
    <w:rsid w:val="00EC242C"/>
    <w:rsid w:val="00ED056E"/>
    <w:rsid w:val="00EE54C1"/>
    <w:rsid w:val="00EF5465"/>
    <w:rsid w:val="00F00ABE"/>
    <w:rsid w:val="00F1289C"/>
    <w:rsid w:val="00F13D36"/>
    <w:rsid w:val="00F511FD"/>
    <w:rsid w:val="00F53319"/>
    <w:rsid w:val="00F74A16"/>
    <w:rsid w:val="00F83035"/>
    <w:rsid w:val="00F83094"/>
    <w:rsid w:val="00F84CB6"/>
    <w:rsid w:val="00F97472"/>
    <w:rsid w:val="00FA2437"/>
    <w:rsid w:val="00FA2CFE"/>
    <w:rsid w:val="00FC5BF6"/>
    <w:rsid w:val="00FE0703"/>
    <w:rsid w:val="00FE5CB1"/>
    <w:rsid w:val="00FF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27FC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E7CAD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CAD"/>
    <w:pPr>
      <w:pBdr>
        <w:top w:val="single" w:sz="8" w:space="0" w:color="2683C6" w:themeColor="accent2"/>
        <w:left w:val="single" w:sz="8" w:space="0" w:color="2683C6" w:themeColor="accent2"/>
        <w:bottom w:val="single" w:sz="8" w:space="0" w:color="2683C6" w:themeColor="accent2"/>
        <w:right w:val="single" w:sz="8" w:space="0" w:color="2683C6" w:themeColor="accent2"/>
      </w:pBdr>
      <w:shd w:val="clear" w:color="auto" w:fill="D0E6F6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134162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7CAD"/>
    <w:pPr>
      <w:pBdr>
        <w:top w:val="single" w:sz="4" w:space="0" w:color="2683C6" w:themeColor="accent2"/>
        <w:left w:val="single" w:sz="48" w:space="2" w:color="2683C6" w:themeColor="accent2"/>
        <w:bottom w:val="single" w:sz="4" w:space="0" w:color="2683C6" w:themeColor="accent2"/>
        <w:right w:val="single" w:sz="4" w:space="4" w:color="2683C6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1C619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CAD"/>
    <w:pPr>
      <w:pBdr>
        <w:left w:val="single" w:sz="48" w:space="2" w:color="2683C6" w:themeColor="accent2"/>
        <w:bottom w:val="single" w:sz="4" w:space="0" w:color="2683C6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1C619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CAD"/>
    <w:pPr>
      <w:pBdr>
        <w:left w:val="single" w:sz="4" w:space="2" w:color="2683C6" w:themeColor="accent2"/>
        <w:bottom w:val="single" w:sz="4" w:space="2" w:color="2683C6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1C619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CAD"/>
    <w:pPr>
      <w:pBdr>
        <w:left w:val="dotted" w:sz="4" w:space="2" w:color="2683C6" w:themeColor="accent2"/>
        <w:bottom w:val="dotted" w:sz="4" w:space="2" w:color="2683C6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1C619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CAD"/>
    <w:pPr>
      <w:pBdr>
        <w:bottom w:val="single" w:sz="4" w:space="2" w:color="A3CEED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1C619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CAD"/>
    <w:pPr>
      <w:pBdr>
        <w:bottom w:val="dotted" w:sz="4" w:space="2" w:color="74B5E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1C619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CAD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2683C6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CAD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2683C6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E7CAD"/>
    <w:rPr>
      <w:rFonts w:asciiTheme="majorHAnsi" w:eastAsiaTheme="majorEastAsia" w:hAnsiTheme="majorHAnsi" w:cstheme="majorBidi"/>
      <w:b/>
      <w:bCs/>
      <w:i/>
      <w:iCs/>
      <w:color w:val="1C6194" w:themeColor="accent2" w:themeShade="BF"/>
    </w:rPr>
  </w:style>
  <w:style w:type="paragraph" w:styleId="ListParagraph">
    <w:name w:val="List Paragraph"/>
    <w:basedOn w:val="Normal"/>
    <w:uiPriority w:val="34"/>
    <w:qFormat/>
    <w:rsid w:val="005E7C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3144"/>
    <w:rPr>
      <w:color w:val="6EAC1C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4E5A"/>
    <w:rPr>
      <w:color w:val="B26B0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E7CAD"/>
    <w:pPr>
      <w:pBdr>
        <w:top w:val="single" w:sz="48" w:space="0" w:color="2683C6" w:themeColor="accent2"/>
        <w:bottom w:val="single" w:sz="48" w:space="0" w:color="2683C6" w:themeColor="accent2"/>
      </w:pBdr>
      <w:shd w:val="clear" w:color="auto" w:fill="2683C6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E7CAD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2683C6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5E7CAD"/>
    <w:rPr>
      <w:rFonts w:asciiTheme="majorHAnsi" w:eastAsiaTheme="majorEastAsia" w:hAnsiTheme="majorHAnsi" w:cstheme="majorBidi"/>
      <w:b/>
      <w:bCs/>
      <w:i/>
      <w:iCs/>
      <w:color w:val="134162" w:themeColor="accent2" w:themeShade="7F"/>
      <w:shd w:val="clear" w:color="auto" w:fill="D0E6F6" w:themeFill="accent2" w:themeFillTint="33"/>
    </w:rPr>
  </w:style>
  <w:style w:type="paragraph" w:styleId="TOCHeading">
    <w:name w:val="TOC Heading"/>
    <w:basedOn w:val="Heading1"/>
    <w:next w:val="Normal"/>
    <w:uiPriority w:val="39"/>
    <w:unhideWhenUsed/>
    <w:qFormat/>
    <w:rsid w:val="005E7CA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F2EC8"/>
    <w:pPr>
      <w:spacing w:before="120" w:after="0"/>
    </w:pPr>
    <w:rPr>
      <w:b/>
      <w:bCs/>
      <w:i w:val="0"/>
      <w:iCs w:val="0"/>
      <w:cap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3F2EC8"/>
    <w:pPr>
      <w:spacing w:after="0"/>
      <w:ind w:left="200"/>
    </w:pPr>
    <w:rPr>
      <w:i w:val="0"/>
      <w:iCs w:val="0"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F2EC8"/>
    <w:pPr>
      <w:spacing w:after="0"/>
      <w:ind w:left="40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F2EC8"/>
    <w:pPr>
      <w:spacing w:after="0"/>
      <w:ind w:left="600"/>
    </w:pPr>
    <w:rPr>
      <w:i w:val="0"/>
      <w:iCs w:val="0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F2EC8"/>
    <w:pPr>
      <w:spacing w:after="0"/>
      <w:ind w:left="800"/>
    </w:pPr>
    <w:rPr>
      <w:i w:val="0"/>
      <w:iCs w:val="0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F2EC8"/>
    <w:pPr>
      <w:spacing w:after="0"/>
      <w:ind w:left="1000"/>
    </w:pPr>
    <w:rPr>
      <w:i w:val="0"/>
      <w:iCs w:val="0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F2EC8"/>
    <w:pPr>
      <w:spacing w:after="0"/>
      <w:ind w:left="1200"/>
    </w:pPr>
    <w:rPr>
      <w:i w:val="0"/>
      <w:iCs w:val="0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F2EC8"/>
    <w:pPr>
      <w:spacing w:after="0"/>
      <w:ind w:left="1400"/>
    </w:pPr>
    <w:rPr>
      <w:i w:val="0"/>
      <w:iCs w:val="0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F2EC8"/>
    <w:pPr>
      <w:spacing w:after="0"/>
      <w:ind w:left="1600"/>
    </w:pPr>
    <w:rPr>
      <w:i w:val="0"/>
      <w:iCs w:val="0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CAD"/>
    <w:rPr>
      <w:rFonts w:asciiTheme="majorHAnsi" w:eastAsiaTheme="majorEastAsia" w:hAnsiTheme="majorHAnsi" w:cstheme="majorBidi"/>
      <w:b/>
      <w:bCs/>
      <w:i/>
      <w:iCs/>
      <w:color w:val="1C619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CAD"/>
    <w:rPr>
      <w:rFonts w:asciiTheme="majorHAnsi" w:eastAsiaTheme="majorEastAsia" w:hAnsiTheme="majorHAnsi" w:cstheme="majorBidi"/>
      <w:b/>
      <w:bCs/>
      <w:i/>
      <w:iCs/>
      <w:color w:val="1C619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CAD"/>
    <w:rPr>
      <w:rFonts w:asciiTheme="majorHAnsi" w:eastAsiaTheme="majorEastAsia" w:hAnsiTheme="majorHAnsi" w:cstheme="majorBidi"/>
      <w:b/>
      <w:bCs/>
      <w:i/>
      <w:iCs/>
      <w:color w:val="1C619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CAD"/>
    <w:rPr>
      <w:rFonts w:asciiTheme="majorHAnsi" w:eastAsiaTheme="majorEastAsia" w:hAnsiTheme="majorHAnsi" w:cstheme="majorBidi"/>
      <w:i/>
      <w:iCs/>
      <w:color w:val="1C619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CAD"/>
    <w:rPr>
      <w:rFonts w:asciiTheme="majorHAnsi" w:eastAsiaTheme="majorEastAsia" w:hAnsiTheme="majorHAnsi" w:cstheme="majorBidi"/>
      <w:i/>
      <w:iCs/>
      <w:color w:val="1C619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CAD"/>
    <w:rPr>
      <w:rFonts w:asciiTheme="majorHAnsi" w:eastAsiaTheme="majorEastAsia" w:hAnsiTheme="majorHAnsi" w:cstheme="majorBidi"/>
      <w:i/>
      <w:iCs/>
      <w:color w:val="2683C6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CAD"/>
    <w:rPr>
      <w:rFonts w:asciiTheme="majorHAnsi" w:eastAsiaTheme="majorEastAsia" w:hAnsiTheme="majorHAnsi" w:cstheme="majorBidi"/>
      <w:i/>
      <w:iCs/>
      <w:color w:val="2683C6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7CAD"/>
    <w:rPr>
      <w:b/>
      <w:bCs/>
      <w:color w:val="1C619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CAD"/>
    <w:pPr>
      <w:pBdr>
        <w:bottom w:val="dotted" w:sz="8" w:space="10" w:color="2683C6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134162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E7CAD"/>
    <w:rPr>
      <w:rFonts w:asciiTheme="majorHAnsi" w:eastAsiaTheme="majorEastAsia" w:hAnsiTheme="majorHAnsi" w:cstheme="majorBidi"/>
      <w:i/>
      <w:iCs/>
      <w:color w:val="134162" w:themeColor="accent2" w:themeShade="7F"/>
      <w:sz w:val="24"/>
      <w:szCs w:val="24"/>
    </w:rPr>
  </w:style>
  <w:style w:type="character" w:styleId="Strong">
    <w:name w:val="Strong"/>
    <w:uiPriority w:val="22"/>
    <w:qFormat/>
    <w:rsid w:val="005E7CAD"/>
    <w:rPr>
      <w:b/>
      <w:bCs/>
      <w:spacing w:val="0"/>
    </w:rPr>
  </w:style>
  <w:style w:type="character" w:styleId="Emphasis">
    <w:name w:val="Emphasis"/>
    <w:uiPriority w:val="20"/>
    <w:qFormat/>
    <w:rsid w:val="005E7CAD"/>
    <w:rPr>
      <w:rFonts w:asciiTheme="majorHAnsi" w:eastAsiaTheme="majorEastAsia" w:hAnsiTheme="majorHAnsi" w:cstheme="majorBidi"/>
      <w:b/>
      <w:bCs/>
      <w:i/>
      <w:iCs/>
      <w:color w:val="2683C6" w:themeColor="accent2"/>
      <w:bdr w:val="single" w:sz="18" w:space="0" w:color="D0E6F6" w:themeColor="accent2" w:themeTint="33"/>
      <w:shd w:val="clear" w:color="auto" w:fill="D0E6F6" w:themeFill="accent2" w:themeFillTint="33"/>
    </w:rPr>
  </w:style>
  <w:style w:type="paragraph" w:styleId="NoSpacing">
    <w:name w:val="No Spacing"/>
    <w:basedOn w:val="Normal"/>
    <w:uiPriority w:val="1"/>
    <w:qFormat/>
    <w:rsid w:val="005E7C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E7CAD"/>
    <w:rPr>
      <w:i w:val="0"/>
      <w:iCs w:val="0"/>
      <w:color w:val="1C619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5E7CAD"/>
    <w:rPr>
      <w:color w:val="1C619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CAD"/>
    <w:pPr>
      <w:pBdr>
        <w:top w:val="dotted" w:sz="8" w:space="10" w:color="2683C6" w:themeColor="accent2"/>
        <w:bottom w:val="dotted" w:sz="8" w:space="10" w:color="2683C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2683C6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CAD"/>
    <w:rPr>
      <w:rFonts w:asciiTheme="majorHAnsi" w:eastAsiaTheme="majorEastAsia" w:hAnsiTheme="majorHAnsi" w:cstheme="majorBidi"/>
      <w:b/>
      <w:bCs/>
      <w:i/>
      <w:iCs/>
      <w:color w:val="2683C6" w:themeColor="accent2"/>
      <w:sz w:val="20"/>
      <w:szCs w:val="20"/>
    </w:rPr>
  </w:style>
  <w:style w:type="character" w:styleId="SubtleEmphasis">
    <w:name w:val="Subtle Emphasis"/>
    <w:uiPriority w:val="19"/>
    <w:qFormat/>
    <w:rsid w:val="005E7CAD"/>
    <w:rPr>
      <w:rFonts w:asciiTheme="majorHAnsi" w:eastAsiaTheme="majorEastAsia" w:hAnsiTheme="majorHAnsi" w:cstheme="majorBidi"/>
      <w:i/>
      <w:iCs/>
      <w:color w:val="2683C6" w:themeColor="accent2"/>
    </w:rPr>
  </w:style>
  <w:style w:type="character" w:styleId="IntenseEmphasis">
    <w:name w:val="Intense Emphasis"/>
    <w:uiPriority w:val="21"/>
    <w:qFormat/>
    <w:rsid w:val="005E7CAD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2683C6" w:themeColor="accent2"/>
      <w:shd w:val="clear" w:color="auto" w:fill="2683C6" w:themeFill="accent2"/>
      <w:vertAlign w:val="baseline"/>
    </w:rPr>
  </w:style>
  <w:style w:type="character" w:styleId="SubtleReference">
    <w:name w:val="Subtle Reference"/>
    <w:uiPriority w:val="31"/>
    <w:qFormat/>
    <w:rsid w:val="005E7CAD"/>
    <w:rPr>
      <w:i/>
      <w:iCs/>
      <w:smallCaps/>
      <w:color w:val="2683C6" w:themeColor="accent2"/>
      <w:u w:color="2683C6" w:themeColor="accent2"/>
    </w:rPr>
  </w:style>
  <w:style w:type="character" w:styleId="IntenseReference">
    <w:name w:val="Intense Reference"/>
    <w:uiPriority w:val="32"/>
    <w:qFormat/>
    <w:rsid w:val="005E7CAD"/>
    <w:rPr>
      <w:b/>
      <w:bCs/>
      <w:i/>
      <w:iCs/>
      <w:smallCaps/>
      <w:color w:val="2683C6" w:themeColor="accent2"/>
      <w:u w:color="2683C6" w:themeColor="accent2"/>
    </w:rPr>
  </w:style>
  <w:style w:type="character" w:styleId="BookTitle">
    <w:name w:val="Book Title"/>
    <w:uiPriority w:val="33"/>
    <w:qFormat/>
    <w:rsid w:val="005E7CAD"/>
    <w:rPr>
      <w:rFonts w:asciiTheme="majorHAnsi" w:eastAsiaTheme="majorEastAsia" w:hAnsiTheme="majorHAnsi" w:cstheme="majorBidi"/>
      <w:b/>
      <w:bCs/>
      <w:i/>
      <w:iCs/>
      <w:smallCaps/>
      <w:color w:val="1C6194" w:themeColor="accent2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70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856"/>
    <w:rPr>
      <w:i/>
      <w:iCs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070856"/>
  </w:style>
  <w:style w:type="paragraph" w:styleId="Header">
    <w:name w:val="header"/>
    <w:basedOn w:val="Normal"/>
    <w:link w:val="HeaderChar"/>
    <w:uiPriority w:val="99"/>
    <w:unhideWhenUsed/>
    <w:rsid w:val="00FA24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437"/>
    <w:rPr>
      <w:i/>
      <w:i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4C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95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3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1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>
  <b:Source>
    <b:Tag>ACC</b:Tag>
    <b:SourceType>InternetSite</b:SourceType>
    <b:Guid>{E17D54EB-D441-5443-846F-C2FFB94E3A10}</b:Guid>
    <b:Author>
      <b:Author>
        <b:Corporate>ACCHECKER</b:Corporate>
      </b:Author>
    </b:Author>
    <b:Title>https://achecker.ca</b:Title>
    <b:InternetSiteTitle>achecker</b:InternetSiteTitle>
    <b:URL>https://achecker.ca/checker/index.php</b:URL>
    <b:RefOrder>15</b:RefOrder>
  </b:Source>
  <b:Source>
    <b:Tag>jui</b:Tag>
    <b:SourceType>InternetSite</b:SourceType>
    <b:Guid>{E071CA0A-58A7-2347-9FE5-B6526E2E3413}</b:Guid>
    <b:Author>
      <b:Author>
        <b:Corporate>juicystudio.com</b:Corporate>
      </b:Author>
    </b:Author>
    <b:Title>Juicy Studio</b:Title>
    <b:URL>http://juicystudio.com/services/luminositycontrastratio.php</b:URL>
    <b:RefOrder>16</b:RefOrder>
  </b:Source>
  <b:Source>
    <b:Tag>W3C</b:Tag>
    <b:SourceType>InternetSite</b:SourceType>
    <b:Guid>{7038AAC5-04D0-E44D-9B71-674051BC878B}</b:Guid>
    <b:Author>
      <b:Author>
        <b:Corporate>W3C.org</b:Corporate>
      </b:Author>
    </b:Author>
    <b:Title>https://www.w3.org/TR/WCAG20/</b:Title>
    <b:InternetSiteTitle>https://www.w3.org</b:InternetSiteTitle>
    <b:URL>https://www.w3.org/TR/WCAG20/</b:URL>
    <b:RefOrder>14</b:RefOrder>
  </b:Source>
  <b:Source>
    <b:Tag>W3C1</b:Tag>
    <b:SourceType>InternetSite</b:SourceType>
    <b:Guid>{92712825-119E-034C-B901-0F22C52CF407}</b:Guid>
    <b:Author>
      <b:Author>
        <b:Corporate>W3C</b:Corporate>
      </b:Author>
    </b:Author>
    <b:Title>validator.w3.org</b:Title>
    <b:InternetSiteTitle>w3c</b:InternetSiteTitle>
    <b:URL>http://validator.w3c.org</b:URL>
    <b:RefOrder>12</b:RefOrder>
  </b:Source>
  <b:Source>
    <b:Tag>W3C2</b:Tag>
    <b:SourceType>InternetSite</b:SourceType>
    <b:Guid>{F9440A51-2C0E-5E43-83AF-A4A72F571796}</b:Guid>
    <b:Author>
      <b:Author>
        <b:Corporate>W3C</b:Corporate>
      </b:Author>
    </b:Author>
    <b:Title>jigsaw.w3.org/css-validator</b:Title>
    <b:URL>http://www.jigsaw.w3.org/ccs-validator.com</b:URL>
    <b:RefOrder>13</b:RefOrder>
  </b:Source>
  <b:Source>
    <b:Tag>Vir</b:Tag>
    <b:SourceType>InternetSite</b:SourceType>
    <b:Guid>{6B28233D-512F-A245-A178-F0E40A3719F5}</b:Guid>
    <b:Author>
      <b:Author>
        <b:Corporate>Virgin Galactic</b:Corporate>
      </b:Author>
    </b:Author>
    <b:Title>https://www.virgingalactic.com</b:Title>
    <b:URL>https://www.virgingalactic.com</b:URL>
    <b:RefOrder>3</b:RefOrder>
  </b:Source>
  <b:Source>
    <b:Tag>Spa</b:Tag>
    <b:SourceType>InternetSite</b:SourceType>
    <b:Guid>{7F94E59C-0059-7743-9E0C-A3F8A4FC7D7B}</b:Guid>
    <b:Author>
      <b:Author>
        <b:Corporate>SpaceX</b:Corporate>
      </b:Author>
    </b:Author>
    <b:Title>spacex.com</b:Title>
    <b:URL>http://www.spacex.com</b:URL>
    <b:RefOrder>2</b:RefOrder>
  </b:Source>
  <b:Source>
    <b:Tag>Blu</b:Tag>
    <b:SourceType>InternetSite</b:SourceType>
    <b:Guid>{B270BBE3-21AD-BB4B-A97D-704224AD585B}</b:Guid>
    <b:Author>
      <b:Author>
        <b:Corporate>Blue origin</b:Corporate>
      </b:Author>
    </b:Author>
    <b:Title>www.blueorigin.com</b:Title>
    <b:URL>https://www.blueorigin.com</b:URL>
    <b:RefOrder>4</b:RefOrder>
  </b:Source>
  <b:Source>
    <b:Tag>www</b:Tag>
    <b:SourceType>InternetSite</b:SourceType>
    <b:Guid>{55846B6E-F890-C642-8ADC-0C46CEFB8163}</b:Guid>
    <b:Title>www.planetaryresources.com</b:Title>
    <b:URL>https://www.planetaryresources.com</b:URL>
    <b:RefOrder>5</b:RefOrder>
  </b:Source>
  <b:Source>
    <b:Tag>www1</b:Tag>
    <b:SourceType>InternetSite</b:SourceType>
    <b:Guid>{5C5B0695-CE10-A340-92D9-037ECA03D089}</b:Guid>
    <b:Title>www.worldview.space/voyage/</b:Title>
    <b:URL>https://www.worldview.space/voyage/</b:URL>
    <b:RefOrder>6</b:RefOrder>
  </b:Source>
  <b:Source>
    <b:Tag>dee</b:Tag>
    <b:SourceType>InternetSite</b:SourceType>
    <b:Guid>{57B46217-5784-1F42-9CDB-5ABFEB824501}</b:Guid>
    <b:Title>deepspaceindustries.com</b:Title>
    <b:URL>http://deepspaceindustries.com</b:URL>
    <b:RefOrder>7</b:RefOrder>
  </b:Source>
  <b:Source>
    <b:Tag>NAS</b:Tag>
    <b:SourceType>InternetSite</b:SourceType>
    <b:Guid>{CDEF4492-CA66-4A49-9B58-C5549784B700}</b:Guid>
    <b:Author>
      <b:Author>
        <b:Corporate>NASA.gov</b:Corporate>
      </b:Author>
    </b:Author>
    <b:Title>www.nasa.gov</b:Title>
    <b:URL>https://www.nasa.gov</b:URL>
    <b:RefOrder>1</b:RefOrder>
  </b:Source>
  <b:Source>
    <b:Tag>tho</b:Tag>
    <b:SourceType>InternetSite</b:SourceType>
    <b:Guid>{C5D28F33-BE4C-0B46-8DB4-A90D7D1A66AB}</b:Guid>
    <b:Author>
      <b:Author>
        <b:Corporate>thoth</b:Corporate>
      </b:Author>
    </b:Author>
    <b:Title>thothx.com</b:Title>
    <b:URL>http://thothx.com</b:URL>
    <b:RefOrder>9</b:RefOrder>
  </b:Source>
  <b:Source>
    <b:Tag>tec</b:Tag>
    <b:SourceType>InternetSite</b:SourceType>
    <b:Guid>{307D877B-50E3-6245-954C-F1764D0F4ACB}</b:Guid>
    <b:InternetSiteTitle>techcruch.com</b:InternetSiteTitle>
    <b:URL>https://techcrunch.com/2016/03/25/2020-is-set-to-be-the-biggest-year-yet-for-mars-exploration/</b:URL>
    <b:RefOrder>10</b:RefOrder>
  </b:Source>
  <b:Source>
    <b:Tag>tim</b:Tag>
    <b:SourceType>InternetSite</b:SourceType>
    <b:Guid>{E77A4D56-0A92-654A-A8B8-FC3AA03C055D}</b:Guid>
    <b:Author>
      <b:Author>
        <b:Corporate>time.com</b:Corporate>
      </b:Author>
    </b:Author>
    <b:URL>http://time.com/4767595/stephen-hawking-100-years-new-planet/</b:URL>
    <b:RefOrder>11</b:RefOrder>
  </b:Source>
  <b:Source>
    <b:Tag>the</b:Tag>
    <b:SourceType>InternetSite</b:SourceType>
    <b:Guid>{28736D5C-099A-5841-BEE5-B4AE4737BDB4}</b:Guid>
    <b:Author>
      <b:Author>
        <b:Corporate>the guardian</b:Corporate>
      </b:Author>
    </b:Author>
    <b:InternetSiteTitle>theguardian.com</b:InternetSiteTitle>
    <b:URL>https://www.theguardian.com/science/2017/oct/19/lunar-cave-discovery-raises-hopes-for-human-colonisation-of-moon</b:URL>
    <b:RefOrder>8</b:RefOrder>
  </b:Source>
  <b:Source>
    <b:Tag>Wir</b:Tag>
    <b:SourceType>InternetSite</b:SourceType>
    <b:Guid>{8603B432-2DAA-C94C-A30E-32BF68FF561F}</b:Guid>
    <b:Author>
      <b:Author>
        <b:Corporate>Wired Magazine</b:Corporate>
      </b:Author>
    </b:Author>
    <b:InternetSiteTitle>wired.co.uk</b:InternetSiteTitle>
    <b:URL>http://www.wired.co.uk/</b:URL>
    <b:RefOrder>17</b:RefOrder>
  </b:Source>
  <b:Source>
    <b:Tag>Fut</b:Tag>
    <b:SourceType>InternetSite</b:SourceType>
    <b:Guid>{34058ABE-4126-7841-8D4C-1321BF9FA4BE}</b:Guid>
    <b:Author>
      <b:Author>
        <b:Corporate>Futurism.com</b:Corporate>
      </b:Author>
    </b:Author>
    <b:Title>futurism.com/</b:Title>
    <b:URL>https://futurism.com/</b:URL>
    <b:RefOrder>18</b:RefOrder>
  </b:Source>
  <b:Source>
    <b:Tag>The1</b:Tag>
    <b:SourceType>InternetSite</b:SourceType>
    <b:Guid>{A64808E5-C078-CB42-8796-DEA6DD56D012}</b:Guid>
    <b:Author>
      <b:Author>
        <b:Corporate>The Verge</b:Corporate>
      </b:Author>
    </b:Author>
    <b:Title>theverge.com/</b:Title>
    <b:URL>https://www.theverge.com/</b:URL>
    <b:RefOrder>19</b:RefOrder>
  </b:Source>
</b:Sources>
</file>

<file path=customXml/itemProps1.xml><?xml version="1.0" encoding="utf-8"?>
<ds:datastoreItem xmlns:ds="http://schemas.openxmlformats.org/officeDocument/2006/customXml" ds:itemID="{A92E4C76-09DF-614E-92B1-8508ADD5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12</Pages>
  <Words>2353</Words>
  <Characters>13418</Characters>
  <Application>Microsoft Macintosh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Asgar Ali</dc:creator>
  <cp:keywords/>
  <dc:description/>
  <cp:lastModifiedBy>Asgar Ali</cp:lastModifiedBy>
  <cp:revision>135</cp:revision>
  <dcterms:created xsi:type="dcterms:W3CDTF">2017-12-13T01:06:00Z</dcterms:created>
  <dcterms:modified xsi:type="dcterms:W3CDTF">2017-12-27T16:05:00Z</dcterms:modified>
</cp:coreProperties>
</file>