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3C92F" w14:textId="03908784" w:rsidR="006B7B96" w:rsidRDefault="006B7B96">
      <w:pPr>
        <w:rPr>
          <w:b/>
          <w:bCs/>
        </w:rPr>
      </w:pPr>
      <w:r>
        <w:rPr>
          <w:b/>
          <w:bCs/>
        </w:rPr>
        <w:t xml:space="preserve">HALISA GARCIA </w:t>
      </w:r>
    </w:p>
    <w:p w14:paraId="02B56B9A" w14:textId="41539484" w:rsidR="006B7B96" w:rsidRDefault="006B7B96">
      <w:pPr>
        <w:rPr>
          <w:b/>
          <w:bCs/>
        </w:rPr>
      </w:pPr>
      <w:r>
        <w:rPr>
          <w:b/>
          <w:bCs/>
        </w:rPr>
        <w:t>2414112</w:t>
      </w:r>
    </w:p>
    <w:p w14:paraId="37FD17DC" w14:textId="132D4218" w:rsidR="006B7B96" w:rsidRDefault="006B7B96">
      <w:pPr>
        <w:rPr>
          <w:b/>
          <w:bCs/>
        </w:rPr>
      </w:pPr>
      <w:r>
        <w:rPr>
          <w:b/>
          <w:bCs/>
        </w:rPr>
        <w:t>LCHS4003</w:t>
      </w:r>
    </w:p>
    <w:p w14:paraId="149B7A88" w14:textId="77777777" w:rsidR="006B7B96" w:rsidRDefault="006B7B96">
      <w:pPr>
        <w:rPr>
          <w:b/>
          <w:bCs/>
        </w:rPr>
      </w:pPr>
    </w:p>
    <w:p w14:paraId="601E31EE" w14:textId="77777777" w:rsidR="006B7B96" w:rsidRDefault="006B7B96">
      <w:pPr>
        <w:rPr>
          <w:b/>
          <w:bCs/>
        </w:rPr>
      </w:pPr>
    </w:p>
    <w:p w14:paraId="037C02C2" w14:textId="7551BA30" w:rsidR="006B7B96" w:rsidRDefault="006B7B96">
      <w:pPr>
        <w:rPr>
          <w:b/>
          <w:bCs/>
        </w:rPr>
      </w:pPr>
      <w:r>
        <w:rPr>
          <w:b/>
          <w:bCs/>
        </w:rPr>
        <w:t xml:space="preserve">INTRODUCTION </w:t>
      </w:r>
    </w:p>
    <w:p w14:paraId="2A01DF1E" w14:textId="74034DF7" w:rsidR="006B7B96" w:rsidRDefault="006B7B96">
      <w:r>
        <w:t xml:space="preserve">I am going to explain about a lady called Mrs </w:t>
      </w:r>
      <w:r w:rsidR="00DF6AFA">
        <w:t>Mann,</w:t>
      </w:r>
      <w:r>
        <w:t xml:space="preserve"> a </w:t>
      </w:r>
      <w:r w:rsidR="00DF6AFA">
        <w:t>72-year-old</w:t>
      </w:r>
      <w:r>
        <w:t xml:space="preserve"> lady who recently discharged from hospital due to having a replacement surgery. She lives </w:t>
      </w:r>
      <w:r w:rsidR="00DF6AFA">
        <w:t>alone,</w:t>
      </w:r>
      <w:r>
        <w:t xml:space="preserve"> but her daughter and staff visit regular. English </w:t>
      </w:r>
      <w:r w:rsidR="00EB7AB9">
        <w:t xml:space="preserve">is not her first language so communicating can be difficult at times. </w:t>
      </w:r>
      <w:r w:rsidR="00DF6AFA">
        <w:t>So,</w:t>
      </w:r>
      <w:r w:rsidR="00EB7AB9">
        <w:t xml:space="preserve"> her daughter often speaks on her behalf </w:t>
      </w:r>
      <w:r w:rsidR="00DF6AFA">
        <w:t>with GP</w:t>
      </w:r>
      <w:r w:rsidR="00EB7AB9">
        <w:t xml:space="preserve"> and healthcare professionals. Mrs Mann also receives physiotherapy twice a week, to help her </w:t>
      </w:r>
      <w:r w:rsidR="00DF6AFA">
        <w:t>retaliate</w:t>
      </w:r>
      <w:r w:rsidR="00EB7AB9">
        <w:t xml:space="preserve"> and regain mobility and independence, in the comfort of her home. Due to Mrs Mann not speaking fluent in English it has raised complication in her </w:t>
      </w:r>
      <w:r w:rsidR="00DF6AFA">
        <w:t>documentation</w:t>
      </w:r>
      <w:r w:rsidR="00EB7AB9">
        <w:t xml:space="preserve"> care records. Through this recording discrepancies </w:t>
      </w:r>
      <w:r w:rsidR="00DF6AFA">
        <w:t>have</w:t>
      </w:r>
      <w:r w:rsidR="00EB7AB9">
        <w:t xml:space="preserve"> had a major delay in Mrs </w:t>
      </w:r>
      <w:r w:rsidR="00DF6AFA">
        <w:t>Mann</w:t>
      </w:r>
      <w:r w:rsidR="00EB7AB9">
        <w:t xml:space="preserve"> medication. Being adjusted </w:t>
      </w:r>
      <w:r w:rsidR="00DF6AFA">
        <w:t>appropriately</w:t>
      </w:r>
      <w:r w:rsidR="00EB7AB9">
        <w:t xml:space="preserve"> this has caused her recovery </w:t>
      </w:r>
      <w:r w:rsidR="00776FE1">
        <w:t>an</w:t>
      </w:r>
      <w:r w:rsidR="00EB7AB9">
        <w:t xml:space="preserve"> issue. </w:t>
      </w:r>
      <w:r w:rsidR="00776FE1">
        <w:t>So,</w:t>
      </w:r>
      <w:r w:rsidR="00EB7AB9">
        <w:t xml:space="preserve"> </w:t>
      </w:r>
      <w:r w:rsidR="00DF6AFA">
        <w:t>there’s</w:t>
      </w:r>
      <w:r w:rsidR="00EB7AB9">
        <w:t xml:space="preserve"> </w:t>
      </w:r>
      <w:r w:rsidR="00776FE1">
        <w:t>an</w:t>
      </w:r>
      <w:r w:rsidR="00EB7AB9">
        <w:t xml:space="preserve"> investigation undergoing to ensure accurate and more effective care for Mrs </w:t>
      </w:r>
      <w:r w:rsidR="00DF6AFA">
        <w:t>Mann.</w:t>
      </w:r>
      <w:r w:rsidR="00EB7AB9">
        <w:t xml:space="preserve"> </w:t>
      </w:r>
    </w:p>
    <w:p w14:paraId="7D7EEF0E" w14:textId="77777777" w:rsidR="00EB7AB9" w:rsidRDefault="00EB7AB9"/>
    <w:p w14:paraId="3B613BE9" w14:textId="38303126" w:rsidR="00EB7AB9" w:rsidRDefault="003A22ED">
      <w:r>
        <w:t xml:space="preserve">Effective </w:t>
      </w:r>
      <w:r w:rsidR="00DF6AFA">
        <w:t>communication</w:t>
      </w:r>
      <w:r>
        <w:t xml:space="preserve"> is important when supporting Mrs Mann a older lady recovering from hip replacement surgery. It is very essential that </w:t>
      </w:r>
      <w:r w:rsidR="00DF6AFA">
        <w:t>clear,</w:t>
      </w:r>
      <w:r>
        <w:t xml:space="preserve"> being passionate and communicating helps to ensure she understands her treatment </w:t>
      </w:r>
      <w:r w:rsidR="00DF6AFA">
        <w:t>plan.</w:t>
      </w:r>
      <w:r>
        <w:t xml:space="preserve"> it is vital that Mrs Mann feels safe during </w:t>
      </w:r>
      <w:r w:rsidR="00DF6AFA">
        <w:t>recovery and</w:t>
      </w:r>
      <w:r>
        <w:t xml:space="preserve"> carry on being engaged in </w:t>
      </w:r>
      <w:r w:rsidR="00DF6AFA">
        <w:t>decisions</w:t>
      </w:r>
      <w:r>
        <w:t xml:space="preserve"> about her </w:t>
      </w:r>
      <w:r w:rsidR="00DF6AFA">
        <w:t>treatment</w:t>
      </w:r>
      <w:r>
        <w:t xml:space="preserve"> and plan. It is important she feels safe and secure and </w:t>
      </w:r>
      <w:r w:rsidR="00DF6AFA">
        <w:t>activity</w:t>
      </w:r>
      <w:r>
        <w:t xml:space="preserve"> involved in her </w:t>
      </w:r>
      <w:r w:rsidR="00DF6AFA">
        <w:t>decisions</w:t>
      </w:r>
      <w:r>
        <w:t xml:space="preserve"> about her care. Mrs Mann may face various challenges in her recovery and may experience </w:t>
      </w:r>
      <w:r w:rsidR="00DF6AFA">
        <w:t>anxiety,</w:t>
      </w:r>
      <w:r>
        <w:t xml:space="preserve"> pain, and reduce </w:t>
      </w:r>
      <w:r w:rsidR="00DF6AFA">
        <w:t>mobility</w:t>
      </w:r>
      <w:r>
        <w:t xml:space="preserve">. </w:t>
      </w:r>
      <w:r w:rsidR="00DF6AFA">
        <w:t>So,</w:t>
      </w:r>
      <w:r>
        <w:t xml:space="preserve"> dealing with her at a slow pace and one where she feels comfortable. Speaking slowly, </w:t>
      </w:r>
      <w:r w:rsidR="00DF6AFA">
        <w:t>calmly</w:t>
      </w:r>
      <w:r>
        <w:t xml:space="preserve">, and </w:t>
      </w:r>
      <w:r w:rsidR="00DF6AFA">
        <w:t>always ensuring listening to all needs</w:t>
      </w:r>
      <w:r w:rsidR="00A434B1">
        <w:t xml:space="preserve">. Being trustworthy and having patients is a vital key and will feel at ease. Asking her questions and keeping her updated on </w:t>
      </w:r>
      <w:r w:rsidR="00DF6AFA">
        <w:t>what</w:t>
      </w:r>
      <w:r w:rsidR="00A434B1">
        <w:t xml:space="preserve"> going on. Things like being fully informed like </w:t>
      </w:r>
      <w:r w:rsidR="00DF6AFA">
        <w:t>mobility</w:t>
      </w:r>
      <w:r w:rsidR="00A434B1">
        <w:t xml:space="preserve">. Restrictions pair management and physiotherapy exercises.  Family also </w:t>
      </w:r>
      <w:r w:rsidR="00DF6AFA">
        <w:t>plays</w:t>
      </w:r>
      <w:r w:rsidR="00A434B1">
        <w:t xml:space="preserve"> a big part in recovery, so communication must extend to them. Family may worry about mobility, risk of falls, equipment needs, and </w:t>
      </w:r>
      <w:r w:rsidR="00DF6AFA">
        <w:t>long-term</w:t>
      </w:r>
      <w:r w:rsidR="00A434B1">
        <w:t xml:space="preserve"> independence. They also need to be informed of </w:t>
      </w:r>
      <w:r w:rsidR="00DF6AFA">
        <w:t>planning,</w:t>
      </w:r>
      <w:r w:rsidR="00A434B1">
        <w:t xml:space="preserve"> discharge. With this in place it reduces stress and makes Mrs Mann family feel free to answer any questions or concern they may </w:t>
      </w:r>
      <w:r w:rsidR="00DF6AFA">
        <w:t>have.</w:t>
      </w:r>
      <w:r w:rsidR="00A434B1">
        <w:t xml:space="preserve"> any information shared should be consented by Mrs Mann and </w:t>
      </w:r>
      <w:r w:rsidR="00DF6AFA">
        <w:t>confidently</w:t>
      </w:r>
      <w:r w:rsidR="00A434B1">
        <w:t xml:space="preserve"> should always remain. The </w:t>
      </w:r>
      <w:r w:rsidR="00DF6AFA">
        <w:t>equality</w:t>
      </w:r>
      <w:r w:rsidR="00A434B1">
        <w:t xml:space="preserve"> </w:t>
      </w:r>
      <w:r w:rsidR="00513793">
        <w:t xml:space="preserve">act 2010 underpins all </w:t>
      </w:r>
      <w:r w:rsidR="00DF6AFA">
        <w:t>communication</w:t>
      </w:r>
      <w:r w:rsidR="00513793">
        <w:t xml:space="preserve"> by ensuring that she is treated fairly, so no </w:t>
      </w:r>
      <w:r w:rsidR="00DF6AFA">
        <w:t>discrimination,</w:t>
      </w:r>
      <w:r w:rsidR="00513793">
        <w:t xml:space="preserve"> age, </w:t>
      </w:r>
      <w:r w:rsidR="00776FE1">
        <w:t>disability,</w:t>
      </w:r>
      <w:r w:rsidR="00513793">
        <w:t xml:space="preserve"> causes issues or may face any problems. Having a hip surgery can often have </w:t>
      </w:r>
      <w:r w:rsidR="00DF6AFA">
        <w:t>complications,</w:t>
      </w:r>
      <w:r w:rsidR="00513793">
        <w:t xml:space="preserve"> such has temporary </w:t>
      </w:r>
      <w:r w:rsidR="00DF6AFA">
        <w:lastRenderedPageBreak/>
        <w:t>disability</w:t>
      </w:r>
      <w:r w:rsidR="00513793">
        <w:t xml:space="preserve">. </w:t>
      </w:r>
      <w:r w:rsidR="00DF6AFA">
        <w:t>So,</w:t>
      </w:r>
      <w:r w:rsidR="00513793">
        <w:t xml:space="preserve"> </w:t>
      </w:r>
      <w:r w:rsidR="00DF6AFA">
        <w:t>adjustments</w:t>
      </w:r>
      <w:r w:rsidR="00513793">
        <w:t xml:space="preserve"> made need to be set into place. Talking slowly so she can fully understand </w:t>
      </w:r>
      <w:r w:rsidR="00F821BA">
        <w:t>and, make</w:t>
      </w:r>
      <w:r w:rsidR="00513793">
        <w:t xml:space="preserve"> right good </w:t>
      </w:r>
      <w:r w:rsidR="00F821BA">
        <w:t>decisions.</w:t>
      </w:r>
      <w:r w:rsidR="00513793">
        <w:t xml:space="preserve"> this also includes </w:t>
      </w:r>
      <w:r w:rsidR="00F821BA">
        <w:t>communication</w:t>
      </w:r>
      <w:r w:rsidR="00513793">
        <w:t xml:space="preserve"> with family, understanding </w:t>
      </w:r>
      <w:r w:rsidR="00F821BA">
        <w:t>culturally</w:t>
      </w:r>
      <w:r w:rsidR="00513793">
        <w:t xml:space="preserve"> different </w:t>
      </w:r>
      <w:r w:rsidR="00F821BA">
        <w:t>langue</w:t>
      </w:r>
      <w:r w:rsidR="00513793">
        <w:t xml:space="preserve"> are meet. With all these in place it ensures Mrs Mann gets all the right and correct equitable respectful she needs. </w:t>
      </w:r>
    </w:p>
    <w:p w14:paraId="1C2A4541" w14:textId="6E986645" w:rsidR="005B7326" w:rsidRDefault="00513793">
      <w:r>
        <w:t xml:space="preserve">The Calgary communication model provides a good structure guiding the interaction. Starting the session getting to know her and her family welcomes warmly establishment comfort. This allows Mrs Mann to feel relax and comfortable with any concerns she may have or </w:t>
      </w:r>
      <w:r w:rsidR="005B7326">
        <w:t xml:space="preserve">feel with </w:t>
      </w:r>
      <w:r w:rsidR="00F821BA">
        <w:t>mobility</w:t>
      </w:r>
      <w:r w:rsidR="005B7326">
        <w:t xml:space="preserve"> and </w:t>
      </w:r>
      <w:r w:rsidR="00F821BA">
        <w:t>emotional</w:t>
      </w:r>
      <w:r w:rsidR="005B7326">
        <w:t xml:space="preserve"> </w:t>
      </w:r>
      <w:r w:rsidR="00F821BA">
        <w:t>stress</w:t>
      </w:r>
      <w:r w:rsidR="005B7326">
        <w:t xml:space="preserve"> or state. Having </w:t>
      </w:r>
      <w:r w:rsidR="00F821BA">
        <w:t>this information</w:t>
      </w:r>
      <w:r w:rsidR="005B7326">
        <w:t xml:space="preserve"> in the next stage involves explain post-operate expectations, medication </w:t>
      </w:r>
      <w:r w:rsidR="00F821BA">
        <w:t>routines</w:t>
      </w:r>
      <w:r w:rsidR="005B7326">
        <w:t xml:space="preserve"> and physiotherapy simple. This enables Mrs Mann and her family fully are understood. </w:t>
      </w:r>
      <w:r w:rsidR="00F821BA">
        <w:t>So,</w:t>
      </w:r>
      <w:r w:rsidR="005B7326">
        <w:t xml:space="preserve"> when session finishes </w:t>
      </w:r>
      <w:r w:rsidR="00F821BA">
        <w:t>everything</w:t>
      </w:r>
      <w:r w:rsidR="005B7326">
        <w:t xml:space="preserve"> is </w:t>
      </w:r>
      <w:r w:rsidR="00F821BA">
        <w:t>summarised</w:t>
      </w:r>
      <w:r w:rsidR="005B7326">
        <w:t xml:space="preserve">, </w:t>
      </w:r>
      <w:r w:rsidR="00F821BA">
        <w:t>fully</w:t>
      </w:r>
      <w:r w:rsidR="005B7326">
        <w:t xml:space="preserve"> agreed and equal </w:t>
      </w:r>
      <w:r w:rsidR="00F821BA">
        <w:t>decision</w:t>
      </w:r>
      <w:r w:rsidR="005B7326">
        <w:t xml:space="preserve"> making is made with confidence. Overall good </w:t>
      </w:r>
      <w:r w:rsidR="00F821BA">
        <w:t>communication</w:t>
      </w:r>
      <w:r w:rsidR="005B7326">
        <w:t xml:space="preserve"> grounded is </w:t>
      </w:r>
      <w:r w:rsidR="00F821BA">
        <w:t>respected</w:t>
      </w:r>
      <w:r w:rsidR="005B7326">
        <w:t xml:space="preserve"> and clear explanations show active listening and legal principles ensure high quality. Making sure that Mrs Mann and family are fully involved during her treatments of hip replacement recovery. </w:t>
      </w:r>
    </w:p>
    <w:p w14:paraId="304478DE" w14:textId="5C56B709" w:rsidR="005B7326" w:rsidRDefault="005B7326">
      <w:r>
        <w:t xml:space="preserve">Strong </w:t>
      </w:r>
      <w:r w:rsidR="00F821BA">
        <w:t>Administrative</w:t>
      </w:r>
      <w:r>
        <w:t xml:space="preserve"> skills are very crucial </w:t>
      </w:r>
      <w:r w:rsidR="001373A1">
        <w:t xml:space="preserve">in health and social care with Mrs Mann because u </w:t>
      </w:r>
      <w:r w:rsidR="00F821BA">
        <w:t>must</w:t>
      </w:r>
      <w:r w:rsidR="001373A1">
        <w:t xml:space="preserve"> make sure that everything runs smoothly and measure are in place to be safe legally and efficiency. They </w:t>
      </w:r>
      <w:r w:rsidR="00F821BA">
        <w:t>must</w:t>
      </w:r>
      <w:r w:rsidR="001373A1">
        <w:t xml:space="preserve"> be organised making sure correct information is logged and written down. All documentation is accurate, understanding that she knows </w:t>
      </w:r>
      <w:r w:rsidR="00F821BA">
        <w:t>communication</w:t>
      </w:r>
      <w:r w:rsidR="001373A1">
        <w:t xml:space="preserve"> is clear, and time management, also attention to detail. Making sure any digital systems used is double checked and correct. All these measures in place helps </w:t>
      </w:r>
      <w:r w:rsidR="00F821BA">
        <w:t>minimize</w:t>
      </w:r>
      <w:r w:rsidR="001373A1">
        <w:t xml:space="preserve"> mistakes and teamwork is maintained in a professional manner. </w:t>
      </w:r>
    </w:p>
    <w:p w14:paraId="1BE0134F" w14:textId="7E475287" w:rsidR="001373A1" w:rsidRDefault="00F821BA">
      <w:r>
        <w:t>Administrative</w:t>
      </w:r>
      <w:r w:rsidR="001373A1">
        <w:t xml:space="preserve"> work is also linked with policy and </w:t>
      </w:r>
      <w:r>
        <w:t>legislation</w:t>
      </w:r>
      <w:r w:rsidR="001373A1">
        <w:t xml:space="preserve">, which is set out on how to care for Mrs Mann and delivered to their best of ability. Policies </w:t>
      </w:r>
      <w:r>
        <w:t>must</w:t>
      </w:r>
      <w:r w:rsidR="001373A1">
        <w:t xml:space="preserve"> follow guidelines and safeguarding</w:t>
      </w:r>
      <w:r w:rsidR="00C36C38">
        <w:t xml:space="preserve">, </w:t>
      </w:r>
      <w:r>
        <w:t>consent,</w:t>
      </w:r>
      <w:r w:rsidR="00C36C38">
        <w:t xml:space="preserve"> </w:t>
      </w:r>
      <w:r>
        <w:t>confidentiality</w:t>
      </w:r>
      <w:r w:rsidR="00C36C38">
        <w:t xml:space="preserve"> and medication is very </w:t>
      </w:r>
      <w:r>
        <w:t>important.</w:t>
      </w:r>
      <w:r w:rsidR="00C36C38">
        <w:t xml:space="preserve"> they are </w:t>
      </w:r>
      <w:r>
        <w:t>there</w:t>
      </w:r>
      <w:r w:rsidR="00C36C38">
        <w:t xml:space="preserve"> to ensure </w:t>
      </w:r>
      <w:r>
        <w:t>consistency,</w:t>
      </w:r>
      <w:r w:rsidR="00C36C38">
        <w:t xml:space="preserve"> reduce risk and maintain high standard. All these </w:t>
      </w:r>
      <w:r>
        <w:t>must</w:t>
      </w:r>
      <w:r w:rsidR="00C36C38">
        <w:t xml:space="preserve"> follow personal data. Reporting incidents or documenting consent are complied correctly and ethically health and social care act 2012 data protection act 2018.  (GDPR) mental capacity act </w:t>
      </w:r>
      <w:r>
        <w:t>2018,</w:t>
      </w:r>
      <w:r w:rsidR="00C36C38">
        <w:t xml:space="preserve"> care act </w:t>
      </w:r>
      <w:r>
        <w:t>2014, and</w:t>
      </w:r>
      <w:r w:rsidR="00C36C38">
        <w:t xml:space="preserve"> equality act 2010.  Working in professional environment Mrs Mann must feel that time is very important as when working and follow all code of conduct is vital. Boundaries must also be put in place for staff to make it easy to run smoothly. </w:t>
      </w:r>
    </w:p>
    <w:p w14:paraId="3EB0C51D" w14:textId="67CEB9A5" w:rsidR="00C36C38" w:rsidRDefault="00C36C38">
      <w:r>
        <w:t xml:space="preserve">Record keeping is vital also has it crucial with </w:t>
      </w:r>
      <w:r w:rsidR="00F821BA">
        <w:t>administrative</w:t>
      </w:r>
      <w:r>
        <w:t xml:space="preserve"> responsibilities in the healthcare sector. Good records protect service users and staff by providing </w:t>
      </w:r>
      <w:r w:rsidR="00F821BA">
        <w:t>evidence</w:t>
      </w:r>
      <w:r>
        <w:t xml:space="preserve"> </w:t>
      </w:r>
      <w:r w:rsidR="00AD5425">
        <w:t xml:space="preserve">of assessment, interventions, risk and outcomes. When doing </w:t>
      </w:r>
      <w:r w:rsidR="00F821BA">
        <w:t>records,</w:t>
      </w:r>
      <w:r w:rsidR="00AD5425">
        <w:t xml:space="preserve"> they must be </w:t>
      </w:r>
      <w:r w:rsidR="00F821BA">
        <w:t>clear,</w:t>
      </w:r>
      <w:r w:rsidR="00AD5425">
        <w:t xml:space="preserve"> factual, and up to date with correct information. This </w:t>
      </w:r>
      <w:r w:rsidR="00F821BA">
        <w:t>goes under</w:t>
      </w:r>
      <w:r w:rsidR="00AD5425">
        <w:t xml:space="preserve"> policies, legal </w:t>
      </w:r>
      <w:r w:rsidR="00F821BA">
        <w:t>requirements</w:t>
      </w:r>
      <w:r w:rsidR="00AD5425">
        <w:t xml:space="preserve">, </w:t>
      </w:r>
      <w:r w:rsidR="00F821BA">
        <w:t>known</w:t>
      </w:r>
      <w:r w:rsidR="00AD5425">
        <w:t xml:space="preserve"> as data </w:t>
      </w:r>
      <w:r w:rsidR="00F821BA">
        <w:t>protection,</w:t>
      </w:r>
      <w:r w:rsidR="00AD5425">
        <w:t xml:space="preserve"> act 2018, a </w:t>
      </w:r>
      <w:r w:rsidR="00F821BA">
        <w:t>need-to-know</w:t>
      </w:r>
      <w:r w:rsidR="00AD5425">
        <w:t xml:space="preserve"> basis and must be stored </w:t>
      </w:r>
      <w:r w:rsidR="00776FE1">
        <w:t>securely.</w:t>
      </w:r>
      <w:r w:rsidR="00AD5425">
        <w:t xml:space="preserve"> this all provides quality improvement. </w:t>
      </w:r>
      <w:r w:rsidR="00F821BA">
        <w:t>Overall,</w:t>
      </w:r>
      <w:r w:rsidR="00AD5425">
        <w:t xml:space="preserve"> all this in place keeps Mrs Mann feeling confident and </w:t>
      </w:r>
      <w:r w:rsidR="00F821BA">
        <w:t>reassured</w:t>
      </w:r>
      <w:r w:rsidR="00AD5425">
        <w:t xml:space="preserve">. </w:t>
      </w:r>
    </w:p>
    <w:p w14:paraId="527D5B10" w14:textId="77777777" w:rsidR="00AD5425" w:rsidRDefault="00AD5425"/>
    <w:p w14:paraId="681574CE" w14:textId="7C244DDC" w:rsidR="00AD5425" w:rsidRDefault="00AD5425">
      <w:r>
        <w:t xml:space="preserve">In supporting Mrs Mann after the </w:t>
      </w:r>
      <w:r w:rsidR="00F821BA">
        <w:t>replacement,</w:t>
      </w:r>
      <w:r>
        <w:t xml:space="preserve"> she requires strong </w:t>
      </w:r>
      <w:r w:rsidR="00F821BA">
        <w:t>knowledgeable</w:t>
      </w:r>
      <w:r>
        <w:t xml:space="preserve"> collaborative approach when dealing with </w:t>
      </w:r>
      <w:r w:rsidR="00F821BA">
        <w:t>GP, care workers</w:t>
      </w:r>
      <w:r>
        <w:t xml:space="preserve">, and physiotherapies. It is very essential in working and over comes </w:t>
      </w:r>
      <w:r w:rsidR="00F821BA">
        <w:t>challenges</w:t>
      </w:r>
      <w:r>
        <w:t xml:space="preserve"> such has pain management, mobility </w:t>
      </w:r>
      <w:r w:rsidR="00F821BA">
        <w:t>difficulties</w:t>
      </w:r>
      <w:r>
        <w:t xml:space="preserve">, anxiety and most reduce independence. GP play a role in monitoring Mrs Mann medical progress. Managing pain, </w:t>
      </w:r>
      <w:r w:rsidR="00F821BA">
        <w:t>medication</w:t>
      </w:r>
      <w:r>
        <w:t xml:space="preserve"> and identifying any complications such has in </w:t>
      </w:r>
      <w:r w:rsidR="00F821BA">
        <w:t>factions</w:t>
      </w:r>
      <w:r>
        <w:t xml:space="preserve"> </w:t>
      </w:r>
      <w:r w:rsidR="001B335A">
        <w:t>or blood clots</w:t>
      </w:r>
      <w:r w:rsidR="00F821BA">
        <w:t>. GP are</w:t>
      </w:r>
      <w:r w:rsidR="001B335A">
        <w:t xml:space="preserve"> </w:t>
      </w:r>
      <w:r w:rsidR="00F821BA">
        <w:t>them</w:t>
      </w:r>
      <w:r w:rsidR="001B335A">
        <w:t xml:space="preserve"> to overcome </w:t>
      </w:r>
      <w:r w:rsidR="00F821BA">
        <w:t>communication</w:t>
      </w:r>
      <w:r w:rsidR="001B335A">
        <w:t xml:space="preserve"> </w:t>
      </w:r>
      <w:r w:rsidR="00F821BA">
        <w:t>challenges,</w:t>
      </w:r>
      <w:r w:rsidR="001B335A">
        <w:t xml:space="preserve"> they use system that are concise up to date and secure and protected. When she feels </w:t>
      </w:r>
      <w:r w:rsidR="00F821BA">
        <w:t>uneasy</w:t>
      </w:r>
      <w:r w:rsidR="001B335A">
        <w:t xml:space="preserve"> and not sure of medications and effects may </w:t>
      </w:r>
      <w:r w:rsidR="00F821BA">
        <w:t>have,</w:t>
      </w:r>
      <w:r w:rsidR="001B335A">
        <w:t xml:space="preserve"> the</w:t>
      </w:r>
      <w:r w:rsidR="00F821BA">
        <w:t xml:space="preserve"> GP there</w:t>
      </w:r>
      <w:r w:rsidR="001B335A">
        <w:t xml:space="preserve"> to guide and help her. </w:t>
      </w:r>
      <w:r w:rsidR="00F821BA">
        <w:t>GP</w:t>
      </w:r>
      <w:r w:rsidR="001B335A">
        <w:t xml:space="preserve"> can breakdown any confusion she may have. Mrs Mann may feel and need encouragement in her recovery. Care workers provide daily </w:t>
      </w:r>
      <w:r w:rsidR="00F821BA">
        <w:t>practical</w:t>
      </w:r>
      <w:r w:rsidR="001B335A">
        <w:t xml:space="preserve"> support like </w:t>
      </w:r>
      <w:r w:rsidR="00F821BA">
        <w:t>assistance</w:t>
      </w:r>
      <w:r w:rsidR="001B335A">
        <w:t xml:space="preserve"> with personal care, they ensure use of their </w:t>
      </w:r>
      <w:r w:rsidR="00F821BA">
        <w:t>mobility,</w:t>
      </w:r>
      <w:r w:rsidR="001B335A">
        <w:t xml:space="preserve"> preparing meals and making sure it’s a safe environment. Some </w:t>
      </w:r>
      <w:r w:rsidR="00F821BA">
        <w:t>challenges</w:t>
      </w:r>
      <w:r w:rsidR="001B335A">
        <w:t xml:space="preserve"> could be feeling low and loss, feeling </w:t>
      </w:r>
      <w:r w:rsidR="00F821BA">
        <w:t>embarrassed</w:t>
      </w:r>
      <w:r w:rsidR="001B335A">
        <w:t xml:space="preserve"> in asking for help. Mrs Mann may need time in adjusting to daily life, and </w:t>
      </w:r>
      <w:r w:rsidR="00F821BA">
        <w:t>routine</w:t>
      </w:r>
      <w:r w:rsidR="001B335A">
        <w:t xml:space="preserve">. </w:t>
      </w:r>
      <w:r w:rsidR="00F821BA">
        <w:t>So,</w:t>
      </w:r>
      <w:r w:rsidR="001B335A">
        <w:t xml:space="preserve"> care workers would approach and focus on positive </w:t>
      </w:r>
      <w:r w:rsidR="00F821BA">
        <w:t>communication and</w:t>
      </w:r>
      <w:r w:rsidR="001B335A">
        <w:t xml:space="preserve"> starting </w:t>
      </w:r>
      <w:r w:rsidR="00F821BA">
        <w:t>off</w:t>
      </w:r>
      <w:r w:rsidR="001B335A">
        <w:t xml:space="preserve"> </w:t>
      </w:r>
      <w:r w:rsidR="00F821BA">
        <w:t>with</w:t>
      </w:r>
      <w:r w:rsidR="001B335A">
        <w:t xml:space="preserve"> small tasks to get her to feel relax and comfortable. Remaining positive </w:t>
      </w:r>
      <w:r w:rsidR="00265D3F">
        <w:t xml:space="preserve">and setting achievable </w:t>
      </w:r>
      <w:r w:rsidR="00F821BA">
        <w:t>goals like</w:t>
      </w:r>
      <w:r w:rsidR="00265D3F">
        <w:t xml:space="preserve"> standing, walking short </w:t>
      </w:r>
      <w:r w:rsidR="00F821BA">
        <w:t>distance</w:t>
      </w:r>
      <w:r w:rsidR="00265D3F">
        <w:t xml:space="preserve"> is a gradually step. Although it can be </w:t>
      </w:r>
      <w:r w:rsidR="00F821BA">
        <w:t>difficult</w:t>
      </w:r>
      <w:r w:rsidR="00265D3F">
        <w:t xml:space="preserve"> care workers are </w:t>
      </w:r>
      <w:r w:rsidR="00F821BA">
        <w:t>them</w:t>
      </w:r>
      <w:r w:rsidR="00265D3F">
        <w:t xml:space="preserve"> ensure </w:t>
      </w:r>
      <w:r w:rsidR="00F821BA">
        <w:t>it</w:t>
      </w:r>
      <w:r w:rsidR="00265D3F">
        <w:t xml:space="preserve"> done at her own steady pace.  </w:t>
      </w:r>
      <w:r w:rsidR="00F821BA">
        <w:t>Physiotherapist</w:t>
      </w:r>
      <w:r w:rsidR="00265D3F">
        <w:t xml:space="preserve"> supports to regain </w:t>
      </w:r>
      <w:r w:rsidR="00F821BA">
        <w:t>strength,</w:t>
      </w:r>
      <w:r w:rsidR="00265D3F">
        <w:t xml:space="preserve"> mobility, and balance. Some of the challenges Mrs Mann may face will be fear of pain, difficulty performing </w:t>
      </w:r>
      <w:r w:rsidR="00F821BA">
        <w:t>movements</w:t>
      </w:r>
      <w:r w:rsidR="00265D3F">
        <w:t xml:space="preserve"> </w:t>
      </w:r>
      <w:r w:rsidR="00F821BA">
        <w:t>safely</w:t>
      </w:r>
      <w:r w:rsidR="00265D3F">
        <w:t xml:space="preserve">. Physiotherapist can be </w:t>
      </w:r>
      <w:r w:rsidR="00F821BA">
        <w:t>them</w:t>
      </w:r>
      <w:r w:rsidR="00265D3F">
        <w:t xml:space="preserve"> to help and adapt step by step. Getting family involved for motivation and support good also as it will take pressure of and load to make Mrs Mann relax. </w:t>
      </w:r>
      <w:r w:rsidR="00F821BA">
        <w:t>Recommendations</w:t>
      </w:r>
      <w:r w:rsidR="00265D3F">
        <w:t xml:space="preserve"> with </w:t>
      </w:r>
      <w:r w:rsidR="00F821BA">
        <w:t>equipment</w:t>
      </w:r>
      <w:r w:rsidR="00265D3F">
        <w:t xml:space="preserve"> like walking aids or hip protective </w:t>
      </w:r>
      <w:r w:rsidR="00F821BA">
        <w:t>devices</w:t>
      </w:r>
      <w:r w:rsidR="00265D3F">
        <w:t xml:space="preserve"> would help in long term.  Good </w:t>
      </w:r>
      <w:r w:rsidR="00F821BA">
        <w:t>teamwork</w:t>
      </w:r>
      <w:r w:rsidR="00265D3F">
        <w:t xml:space="preserve"> also vital as it shows professionalism and engagement. It also </w:t>
      </w:r>
      <w:r w:rsidR="00F821BA">
        <w:t>shows</w:t>
      </w:r>
      <w:r w:rsidR="00265D3F">
        <w:t xml:space="preserve"> that clear </w:t>
      </w:r>
      <w:r w:rsidR="00F821BA">
        <w:t>communication</w:t>
      </w:r>
      <w:r w:rsidR="00265D3F">
        <w:t xml:space="preserve"> </w:t>
      </w:r>
      <w:r w:rsidR="00776FE1">
        <w:t>avoids</w:t>
      </w:r>
      <w:r w:rsidR="00265D3F">
        <w:t xml:space="preserve"> </w:t>
      </w:r>
      <w:r w:rsidR="00F821BA">
        <w:t>misunderstanding</w:t>
      </w:r>
      <w:r w:rsidR="00265D3F">
        <w:t xml:space="preserve"> </w:t>
      </w:r>
      <w:r w:rsidR="00F821BA">
        <w:t>and</w:t>
      </w:r>
      <w:r w:rsidR="00265D3F">
        <w:t xml:space="preserve"> </w:t>
      </w:r>
      <w:r w:rsidR="00F821BA">
        <w:t>mistakes</w:t>
      </w:r>
      <w:r w:rsidR="00265D3F">
        <w:t xml:space="preserve"> to occur. </w:t>
      </w:r>
    </w:p>
    <w:p w14:paraId="5C9179A2" w14:textId="77777777" w:rsidR="001A04D0" w:rsidRDefault="001A04D0"/>
    <w:p w14:paraId="577AC741" w14:textId="77777777" w:rsidR="001A04D0" w:rsidRDefault="001A04D0"/>
    <w:p w14:paraId="1B9DDBD7" w14:textId="17591635" w:rsidR="001A04D0" w:rsidRDefault="001A04D0">
      <w:pPr>
        <w:rPr>
          <w:b/>
          <w:bCs/>
        </w:rPr>
      </w:pPr>
      <w:r>
        <w:rPr>
          <w:b/>
          <w:bCs/>
        </w:rPr>
        <w:t xml:space="preserve">CONCLUSION </w:t>
      </w:r>
    </w:p>
    <w:p w14:paraId="05C65665" w14:textId="5E250C16" w:rsidR="001A04D0" w:rsidRPr="001A04D0" w:rsidRDefault="001A04D0">
      <w:r>
        <w:t xml:space="preserve">In overall providing effective support for Mrs Mann in helping her hip </w:t>
      </w:r>
      <w:r w:rsidR="00F821BA">
        <w:t>replacement</w:t>
      </w:r>
      <w:r>
        <w:t xml:space="preserve"> requires strong </w:t>
      </w:r>
      <w:r w:rsidR="00F821BA">
        <w:t>knowledgeable</w:t>
      </w:r>
      <w:r>
        <w:t xml:space="preserve"> </w:t>
      </w:r>
      <w:r w:rsidR="00F821BA">
        <w:t>person-centred</w:t>
      </w:r>
      <w:r>
        <w:t xml:space="preserve"> care. Consistency always is key to. Using structed </w:t>
      </w:r>
      <w:r w:rsidR="00F821BA">
        <w:t>communication</w:t>
      </w:r>
      <w:r>
        <w:t xml:space="preserve"> models. Always </w:t>
      </w:r>
      <w:r w:rsidR="00F821BA">
        <w:t>considering</w:t>
      </w:r>
      <w:r>
        <w:t xml:space="preserve"> Mrs Mann needs and </w:t>
      </w:r>
      <w:r w:rsidR="00F821BA">
        <w:t>vulnerabilities.</w:t>
      </w:r>
      <w:r>
        <w:t xml:space="preserve"> family </w:t>
      </w:r>
      <w:r w:rsidR="00F821BA">
        <w:t>having</w:t>
      </w:r>
      <w:r>
        <w:t xml:space="preserve"> their concerns and taking that into </w:t>
      </w:r>
      <w:r w:rsidR="00F821BA">
        <w:t>account. Everything</w:t>
      </w:r>
      <w:r>
        <w:t xml:space="preserve"> must </w:t>
      </w:r>
      <w:r w:rsidR="00F821BA">
        <w:t>always</w:t>
      </w:r>
      <w:r>
        <w:t xml:space="preserve"> align with legal legislation and data protection including </w:t>
      </w:r>
      <w:r w:rsidR="00F821BA">
        <w:t>equality</w:t>
      </w:r>
      <w:r>
        <w:t xml:space="preserve"> act 2010. All information is handed safely when working with </w:t>
      </w:r>
      <w:r w:rsidR="00F821BA">
        <w:t xml:space="preserve">GP, </w:t>
      </w:r>
      <w:r>
        <w:t xml:space="preserve">care workers </w:t>
      </w:r>
      <w:r w:rsidR="00B71521">
        <w:t xml:space="preserve">will </w:t>
      </w:r>
      <w:r w:rsidR="00776FE1">
        <w:t>encourage</w:t>
      </w:r>
      <w:r w:rsidR="00B71521">
        <w:t xml:space="preserve"> Mrs Mann in long term to be </w:t>
      </w:r>
      <w:r w:rsidR="00F821BA">
        <w:t>confident</w:t>
      </w:r>
      <w:r w:rsidR="00B71521">
        <w:t xml:space="preserve">, set </w:t>
      </w:r>
      <w:r w:rsidR="00776FE1">
        <w:t>goals,</w:t>
      </w:r>
      <w:r w:rsidR="00B71521">
        <w:t xml:space="preserve"> And can slowly rebuild her life. </w:t>
      </w:r>
    </w:p>
    <w:p w14:paraId="49A6EB65" w14:textId="77777777" w:rsidR="00C36C38" w:rsidRDefault="00C36C38"/>
    <w:p w14:paraId="15776E83" w14:textId="6C77476F" w:rsidR="005B7326" w:rsidRDefault="005B7326"/>
    <w:p w14:paraId="0E36914F" w14:textId="77777777" w:rsidR="00A434B1" w:rsidRPr="006B7B96" w:rsidRDefault="00A434B1">
      <w:pPr>
        <w:rPr>
          <w:rFonts w:ascii="Arial Nova" w:hAnsi="Arial Nova"/>
          <w:sz w:val="22"/>
          <w:szCs w:val="22"/>
        </w:rPr>
      </w:pPr>
    </w:p>
    <w:p w14:paraId="664C81AD" w14:textId="2A5DC9D8" w:rsidR="00B71521" w:rsidRDefault="00B71521">
      <w:pPr>
        <w:rPr>
          <w:b/>
          <w:bCs/>
          <w:i/>
          <w:iCs/>
        </w:rPr>
      </w:pPr>
      <w:r>
        <w:rPr>
          <w:b/>
          <w:bCs/>
          <w:i/>
          <w:iCs/>
        </w:rPr>
        <w:t>REFERENCES</w:t>
      </w:r>
    </w:p>
    <w:p w14:paraId="614E076F" w14:textId="53160F1B" w:rsidR="00B71521" w:rsidRDefault="00B71521">
      <w:pPr>
        <w:rPr>
          <w:i/>
          <w:iCs/>
        </w:rPr>
      </w:pPr>
      <w:r>
        <w:rPr>
          <w:i/>
          <w:iCs/>
        </w:rPr>
        <w:t xml:space="preserve">Department of Health and Social care (2014) Care Act 2014. </w:t>
      </w:r>
      <w:r w:rsidR="00F821BA">
        <w:rPr>
          <w:i/>
          <w:iCs/>
        </w:rPr>
        <w:t>London’s</w:t>
      </w:r>
      <w:r>
        <w:rPr>
          <w:i/>
          <w:iCs/>
        </w:rPr>
        <w:t>.</w:t>
      </w:r>
    </w:p>
    <w:p w14:paraId="5E677127" w14:textId="1FAB6C81" w:rsidR="00B71521" w:rsidRDefault="00F821BA">
      <w:pPr>
        <w:rPr>
          <w:i/>
          <w:iCs/>
        </w:rPr>
      </w:pPr>
      <w:r>
        <w:rPr>
          <w:i/>
          <w:iCs/>
        </w:rPr>
        <w:t>Department</w:t>
      </w:r>
      <w:r w:rsidR="00B71521">
        <w:rPr>
          <w:i/>
          <w:iCs/>
        </w:rPr>
        <w:t xml:space="preserve"> of Health and </w:t>
      </w:r>
      <w:r>
        <w:rPr>
          <w:i/>
          <w:iCs/>
        </w:rPr>
        <w:t>Social</w:t>
      </w:r>
      <w:r w:rsidR="00B71521">
        <w:rPr>
          <w:i/>
          <w:iCs/>
        </w:rPr>
        <w:t xml:space="preserve"> Care (2018) Data </w:t>
      </w:r>
      <w:r>
        <w:rPr>
          <w:i/>
          <w:iCs/>
        </w:rPr>
        <w:t>Protection</w:t>
      </w:r>
      <w:r w:rsidR="00B71521">
        <w:rPr>
          <w:i/>
          <w:iCs/>
        </w:rPr>
        <w:t xml:space="preserve"> Act 2018 (GDPR</w:t>
      </w:r>
      <w:r>
        <w:rPr>
          <w:i/>
          <w:iCs/>
        </w:rPr>
        <w:t>). London: HMSO</w:t>
      </w:r>
      <w:r w:rsidR="00B71521">
        <w:rPr>
          <w:i/>
          <w:iCs/>
        </w:rPr>
        <w:t>.</w:t>
      </w:r>
    </w:p>
    <w:p w14:paraId="2A60BA95" w14:textId="207B1EBB" w:rsidR="00B71521" w:rsidRDefault="00DF6AFA">
      <w:pPr>
        <w:rPr>
          <w:i/>
          <w:iCs/>
        </w:rPr>
      </w:pPr>
      <w:r>
        <w:rPr>
          <w:i/>
          <w:iCs/>
        </w:rPr>
        <w:t>Gibbs, G (1988) learning by Doing: A Guide to Teaching Methods. Oxford: Oxford Polytechnic.</w:t>
      </w:r>
    </w:p>
    <w:p w14:paraId="4CEC0848" w14:textId="46119686" w:rsidR="00DF6AFA" w:rsidRDefault="00F821BA">
      <w:pPr>
        <w:rPr>
          <w:i/>
          <w:iCs/>
        </w:rPr>
      </w:pPr>
      <w:r>
        <w:rPr>
          <w:i/>
          <w:iCs/>
        </w:rPr>
        <w:t>Silverman, J</w:t>
      </w:r>
      <w:r w:rsidR="00DF6AFA">
        <w:rPr>
          <w:i/>
          <w:iCs/>
        </w:rPr>
        <w:t xml:space="preserve"> Kurtz, S. and Draper, J. </w:t>
      </w:r>
      <w:r>
        <w:rPr>
          <w:i/>
          <w:iCs/>
        </w:rPr>
        <w:t>2013) Skills</w:t>
      </w:r>
      <w:r w:rsidR="00DF6AFA">
        <w:rPr>
          <w:i/>
          <w:iCs/>
        </w:rPr>
        <w:t xml:space="preserve"> for Communicating with Patients .3</w:t>
      </w:r>
      <w:r w:rsidR="00DF6AFA" w:rsidRPr="00DF6AFA">
        <w:rPr>
          <w:i/>
          <w:iCs/>
          <w:vertAlign w:val="superscript"/>
        </w:rPr>
        <w:t>rd</w:t>
      </w:r>
      <w:r w:rsidR="00DF6AFA">
        <w:rPr>
          <w:i/>
          <w:iCs/>
        </w:rPr>
        <w:t xml:space="preserve"> </w:t>
      </w:r>
      <w:r w:rsidR="00776FE1">
        <w:rPr>
          <w:i/>
          <w:iCs/>
        </w:rPr>
        <w:t>edh. London: Radcliffe</w:t>
      </w:r>
      <w:r w:rsidR="00DF6AFA">
        <w:rPr>
          <w:i/>
          <w:iCs/>
        </w:rPr>
        <w:t xml:space="preserve"> Medical Press. </w:t>
      </w:r>
    </w:p>
    <w:p w14:paraId="5751AC1B" w14:textId="074127CE" w:rsidR="00DF6AFA" w:rsidRDefault="00DF6AFA">
      <w:pPr>
        <w:rPr>
          <w:i/>
          <w:iCs/>
        </w:rPr>
      </w:pPr>
      <w:r>
        <w:rPr>
          <w:i/>
          <w:iCs/>
        </w:rPr>
        <w:t xml:space="preserve">Skills for Care (2022) Record </w:t>
      </w:r>
      <w:r w:rsidR="00F821BA">
        <w:rPr>
          <w:i/>
          <w:iCs/>
        </w:rPr>
        <w:t>Keeping:</w:t>
      </w:r>
      <w:r>
        <w:rPr>
          <w:i/>
          <w:iCs/>
        </w:rPr>
        <w:t xml:space="preserve"> Good Practice Guide. Leeds: Skills for Care. </w:t>
      </w:r>
    </w:p>
    <w:p w14:paraId="7CDA0EC9" w14:textId="65F2A1F0" w:rsidR="00DF6AFA" w:rsidRPr="00B71521" w:rsidRDefault="00DF6AFA">
      <w:pPr>
        <w:rPr>
          <w:i/>
          <w:iCs/>
        </w:rPr>
      </w:pPr>
      <w:r>
        <w:rPr>
          <w:i/>
          <w:iCs/>
        </w:rPr>
        <w:t xml:space="preserve">Walsh, I and Crumbie, </w:t>
      </w:r>
      <w:r w:rsidR="00F821BA">
        <w:rPr>
          <w:i/>
          <w:iCs/>
        </w:rPr>
        <w:t>A.</w:t>
      </w:r>
      <w:r>
        <w:rPr>
          <w:i/>
          <w:iCs/>
        </w:rPr>
        <w:t xml:space="preserve"> (2007</w:t>
      </w:r>
      <w:r w:rsidR="00F821BA">
        <w:rPr>
          <w:i/>
          <w:iCs/>
        </w:rPr>
        <w:t>) Nurses</w:t>
      </w:r>
      <w:r>
        <w:rPr>
          <w:i/>
          <w:iCs/>
        </w:rPr>
        <w:t xml:space="preserve"> and Midwives: Clinical Decision </w:t>
      </w:r>
      <w:r w:rsidR="00F821BA">
        <w:rPr>
          <w:i/>
          <w:iCs/>
        </w:rPr>
        <w:t>Making</w:t>
      </w:r>
      <w:r>
        <w:rPr>
          <w:i/>
          <w:iCs/>
        </w:rPr>
        <w:t xml:space="preserve">. Edinburgh: Elsevier  </w:t>
      </w:r>
    </w:p>
    <w:p w14:paraId="0FE4A4D4" w14:textId="77777777" w:rsidR="00B71521" w:rsidRDefault="00B71521">
      <w:pPr>
        <w:rPr>
          <w:b/>
          <w:bCs/>
          <w:i/>
          <w:iCs/>
        </w:rPr>
      </w:pPr>
    </w:p>
    <w:p w14:paraId="26F8073B" w14:textId="77777777" w:rsidR="00B71521" w:rsidRDefault="00B71521">
      <w:pPr>
        <w:rPr>
          <w:b/>
          <w:bCs/>
          <w:i/>
          <w:iCs/>
        </w:rPr>
      </w:pPr>
    </w:p>
    <w:p w14:paraId="143C13C0" w14:textId="77777777" w:rsidR="00B71521" w:rsidRPr="00B71521" w:rsidRDefault="00B71521">
      <w:pPr>
        <w:rPr>
          <w:b/>
          <w:bCs/>
          <w:i/>
          <w:iCs/>
        </w:rPr>
      </w:pPr>
    </w:p>
    <w:sectPr w:rsidR="00B71521" w:rsidRPr="00B715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B96"/>
    <w:rsid w:val="001373A1"/>
    <w:rsid w:val="001A04D0"/>
    <w:rsid w:val="001B335A"/>
    <w:rsid w:val="00265D3F"/>
    <w:rsid w:val="003A22ED"/>
    <w:rsid w:val="00513793"/>
    <w:rsid w:val="005B7326"/>
    <w:rsid w:val="006B7B96"/>
    <w:rsid w:val="006D40ED"/>
    <w:rsid w:val="00776FE1"/>
    <w:rsid w:val="00A434B1"/>
    <w:rsid w:val="00AD5425"/>
    <w:rsid w:val="00B71521"/>
    <w:rsid w:val="00C36C38"/>
    <w:rsid w:val="00DF6AFA"/>
    <w:rsid w:val="00EB7AB9"/>
    <w:rsid w:val="00F27776"/>
    <w:rsid w:val="00F821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E5345"/>
  <w15:chartTrackingRefBased/>
  <w15:docId w15:val="{5179D85E-9D38-461F-8358-CF3B16FAA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B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7B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B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B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B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B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B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B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B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B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7B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B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B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B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B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B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B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B96"/>
    <w:rPr>
      <w:rFonts w:eastAsiaTheme="majorEastAsia" w:cstheme="majorBidi"/>
      <w:color w:val="272727" w:themeColor="text1" w:themeTint="D8"/>
    </w:rPr>
  </w:style>
  <w:style w:type="paragraph" w:styleId="Title">
    <w:name w:val="Title"/>
    <w:basedOn w:val="Normal"/>
    <w:next w:val="Normal"/>
    <w:link w:val="TitleChar"/>
    <w:uiPriority w:val="10"/>
    <w:qFormat/>
    <w:rsid w:val="006B7B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B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B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B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B96"/>
    <w:pPr>
      <w:spacing w:before="160"/>
      <w:jc w:val="center"/>
    </w:pPr>
    <w:rPr>
      <w:i/>
      <w:iCs/>
      <w:color w:val="404040" w:themeColor="text1" w:themeTint="BF"/>
    </w:rPr>
  </w:style>
  <w:style w:type="character" w:customStyle="1" w:styleId="QuoteChar">
    <w:name w:val="Quote Char"/>
    <w:basedOn w:val="DefaultParagraphFont"/>
    <w:link w:val="Quote"/>
    <w:uiPriority w:val="29"/>
    <w:rsid w:val="006B7B96"/>
    <w:rPr>
      <w:i/>
      <w:iCs/>
      <w:color w:val="404040" w:themeColor="text1" w:themeTint="BF"/>
    </w:rPr>
  </w:style>
  <w:style w:type="paragraph" w:styleId="ListParagraph">
    <w:name w:val="List Paragraph"/>
    <w:basedOn w:val="Normal"/>
    <w:uiPriority w:val="34"/>
    <w:qFormat/>
    <w:rsid w:val="006B7B96"/>
    <w:pPr>
      <w:ind w:left="720"/>
      <w:contextualSpacing/>
    </w:pPr>
  </w:style>
  <w:style w:type="character" w:styleId="IntenseEmphasis">
    <w:name w:val="Intense Emphasis"/>
    <w:basedOn w:val="DefaultParagraphFont"/>
    <w:uiPriority w:val="21"/>
    <w:qFormat/>
    <w:rsid w:val="006B7B96"/>
    <w:rPr>
      <w:i/>
      <w:iCs/>
      <w:color w:val="0F4761" w:themeColor="accent1" w:themeShade="BF"/>
    </w:rPr>
  </w:style>
  <w:style w:type="paragraph" w:styleId="IntenseQuote">
    <w:name w:val="Intense Quote"/>
    <w:basedOn w:val="Normal"/>
    <w:next w:val="Normal"/>
    <w:link w:val="IntenseQuoteChar"/>
    <w:uiPriority w:val="30"/>
    <w:qFormat/>
    <w:rsid w:val="006B7B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B96"/>
    <w:rPr>
      <w:i/>
      <w:iCs/>
      <w:color w:val="0F4761" w:themeColor="accent1" w:themeShade="BF"/>
    </w:rPr>
  </w:style>
  <w:style w:type="character" w:styleId="IntenseReference">
    <w:name w:val="Intense Reference"/>
    <w:basedOn w:val="DefaultParagraphFont"/>
    <w:uiPriority w:val="32"/>
    <w:qFormat/>
    <w:rsid w:val="006B7B9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21D5F-3ADD-4B03-B2C7-9790885D6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1335</Words>
  <Characters>7615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Halisa Elizabeth Garcia (2414112)</dc:creator>
  <cp:keywords/>
  <dc:description/>
  <cp:lastModifiedBy>Halisa Elizabeth Garcia (2414112)</cp:lastModifiedBy>
  <cp:revision>2</cp:revision>
  <dcterms:created xsi:type="dcterms:W3CDTF">2025-12-11T17:02:00Z</dcterms:created>
  <dcterms:modified xsi:type="dcterms:W3CDTF">2025-12-11T17:02:00Z</dcterms:modified>
</cp:coreProperties>
</file>