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5CC7B" w14:textId="682DB50A" w:rsidR="00186947" w:rsidRPr="0026268B" w:rsidRDefault="00C11290">
      <w:pPr>
        <w:rPr>
          <w:rFonts w:ascii="Times New Roman" w:hAnsi="Times New Roman" w:cs="Times New Roman"/>
          <w:u w:val="single"/>
        </w:rPr>
      </w:pPr>
      <w:r>
        <w:rPr>
          <w:rFonts w:ascii="Times New Roman" w:hAnsi="Times New Roman" w:cs="Times New Roman"/>
          <w:u w:val="single"/>
        </w:rPr>
        <w:t xml:space="preserve">Component two: </w:t>
      </w:r>
      <w:r w:rsidR="00DF096B">
        <w:rPr>
          <w:rFonts w:ascii="Times New Roman" w:hAnsi="Times New Roman" w:cs="Times New Roman"/>
          <w:u w:val="single"/>
        </w:rPr>
        <w:t>Reflection.</w:t>
      </w:r>
    </w:p>
    <w:p w14:paraId="6854CB4D" w14:textId="77777777" w:rsidR="00E65504" w:rsidRPr="0026268B" w:rsidRDefault="00E65504">
      <w:pPr>
        <w:rPr>
          <w:rFonts w:ascii="Times New Roman" w:hAnsi="Times New Roman" w:cs="Times New Roman"/>
        </w:rPr>
      </w:pPr>
    </w:p>
    <w:p w14:paraId="66AACB0A" w14:textId="4452316D" w:rsidR="004F3D0D" w:rsidRPr="004A0C8F" w:rsidRDefault="004F3D0D" w:rsidP="004A0C8F">
      <w:pPr>
        <w:spacing w:line="360" w:lineRule="auto"/>
        <w:rPr>
          <w:rFonts w:ascii="Times New Roman" w:hAnsi="Times New Roman" w:cs="Times New Roman"/>
        </w:rPr>
      </w:pPr>
      <w:r w:rsidRPr="004A0C8F">
        <w:rPr>
          <w:rFonts w:ascii="Times New Roman" w:hAnsi="Times New Roman" w:cs="Times New Roman"/>
        </w:rPr>
        <w:t>I will be using Gibbs</w:t>
      </w:r>
      <w:r w:rsidR="004D2BCB" w:rsidRPr="004A0C8F">
        <w:rPr>
          <w:rFonts w:ascii="Times New Roman" w:hAnsi="Times New Roman" w:cs="Times New Roman"/>
        </w:rPr>
        <w:t>’ (1988)</w:t>
      </w:r>
      <w:r w:rsidRPr="004A0C8F">
        <w:rPr>
          <w:rFonts w:ascii="Times New Roman" w:hAnsi="Times New Roman" w:cs="Times New Roman"/>
        </w:rPr>
        <w:t xml:space="preserve"> </w:t>
      </w:r>
      <w:r w:rsidR="004D2BCB" w:rsidRPr="004A0C8F">
        <w:rPr>
          <w:rFonts w:ascii="Times New Roman" w:hAnsi="Times New Roman" w:cs="Times New Roman"/>
        </w:rPr>
        <w:t>R</w:t>
      </w:r>
      <w:r w:rsidRPr="004A0C8F">
        <w:rPr>
          <w:rFonts w:ascii="Times New Roman" w:hAnsi="Times New Roman" w:cs="Times New Roman"/>
        </w:rPr>
        <w:t xml:space="preserve">eflective </w:t>
      </w:r>
      <w:r w:rsidR="004D2BCB" w:rsidRPr="004A0C8F">
        <w:rPr>
          <w:rFonts w:ascii="Times New Roman" w:hAnsi="Times New Roman" w:cs="Times New Roman"/>
        </w:rPr>
        <w:t>C</w:t>
      </w:r>
      <w:r w:rsidRPr="004A0C8F">
        <w:rPr>
          <w:rFonts w:ascii="Times New Roman" w:hAnsi="Times New Roman" w:cs="Times New Roman"/>
        </w:rPr>
        <w:t>ycle to structure my reflective piece</w:t>
      </w:r>
      <w:r w:rsidR="00B11368" w:rsidRPr="004A0C8F">
        <w:rPr>
          <w:rFonts w:ascii="Times New Roman" w:hAnsi="Times New Roman" w:cs="Times New Roman"/>
        </w:rPr>
        <w:t>.</w:t>
      </w:r>
      <w:r w:rsidRPr="004A0C8F">
        <w:rPr>
          <w:rFonts w:ascii="Times New Roman" w:hAnsi="Times New Roman" w:cs="Times New Roman"/>
        </w:rPr>
        <w:t xml:space="preserve"> I have chosen Gibbs reflective cycle because I believe it is a useful career skill to evaluate my performance and allows development over time based on experience. </w:t>
      </w:r>
      <w:r w:rsidR="009C7348" w:rsidRPr="004A0C8F">
        <w:rPr>
          <w:rFonts w:ascii="Times New Roman" w:hAnsi="Times New Roman" w:cs="Times New Roman"/>
        </w:rPr>
        <w:t>Roffey-Barentsen, J. and Malthouse, R. (2013)</w:t>
      </w:r>
      <w:r w:rsidR="009C7348" w:rsidRPr="004A0C8F">
        <w:rPr>
          <w:rFonts w:ascii="Times New Roman" w:hAnsi="Times New Roman" w:cs="Times New Roman"/>
        </w:rPr>
        <w:t xml:space="preserve"> </w:t>
      </w:r>
      <w:r w:rsidRPr="004A0C8F">
        <w:rPr>
          <w:rFonts w:ascii="Times New Roman" w:hAnsi="Times New Roman" w:cs="Times New Roman"/>
        </w:rPr>
        <w:t>While I do find Gibbs’ reflective method</w:t>
      </w:r>
      <w:r w:rsidR="00E37090" w:rsidRPr="004A0C8F">
        <w:rPr>
          <w:rFonts w:ascii="Times New Roman" w:hAnsi="Times New Roman" w:cs="Times New Roman"/>
        </w:rPr>
        <w:t xml:space="preserve"> an</w:t>
      </w:r>
      <w:r w:rsidRPr="004A0C8F">
        <w:rPr>
          <w:rFonts w:ascii="Times New Roman" w:hAnsi="Times New Roman" w:cs="Times New Roman"/>
        </w:rPr>
        <w:t xml:space="preserve"> effective</w:t>
      </w:r>
      <w:r w:rsidR="00E37090" w:rsidRPr="004A0C8F">
        <w:rPr>
          <w:rFonts w:ascii="Times New Roman" w:hAnsi="Times New Roman" w:cs="Times New Roman"/>
        </w:rPr>
        <w:t xml:space="preserve"> tool</w:t>
      </w:r>
      <w:r w:rsidRPr="004A0C8F">
        <w:rPr>
          <w:rFonts w:ascii="Times New Roman" w:hAnsi="Times New Roman" w:cs="Times New Roman"/>
        </w:rPr>
        <w:t xml:space="preserve"> it can be </w:t>
      </w:r>
      <w:r w:rsidR="00E37090" w:rsidRPr="004A0C8F">
        <w:rPr>
          <w:rFonts w:ascii="Times New Roman" w:hAnsi="Times New Roman" w:cs="Times New Roman"/>
        </w:rPr>
        <w:t xml:space="preserve">superficial. </w:t>
      </w:r>
      <w:r w:rsidR="00812F32" w:rsidRPr="004A0C8F">
        <w:rPr>
          <w:rFonts w:ascii="Times New Roman" w:hAnsi="Times New Roman" w:cs="Times New Roman"/>
        </w:rPr>
        <w:t>During</w:t>
      </w:r>
      <w:r w:rsidR="00E37090" w:rsidRPr="004A0C8F">
        <w:rPr>
          <w:rFonts w:ascii="Times New Roman" w:hAnsi="Times New Roman" w:cs="Times New Roman"/>
        </w:rPr>
        <w:t xml:space="preserve"> this process, I </w:t>
      </w:r>
      <w:r w:rsidRPr="004A0C8F">
        <w:rPr>
          <w:rFonts w:ascii="Times New Roman" w:hAnsi="Times New Roman" w:cs="Times New Roman"/>
        </w:rPr>
        <w:t>am going to attempt to be mindful and to consider other perspectives and exhibit critical thinking skills that some believe the cycle lacks</w:t>
      </w:r>
      <w:r w:rsidR="00754F12" w:rsidRPr="004A0C8F">
        <w:rPr>
          <w:rFonts w:ascii="Times New Roman" w:hAnsi="Times New Roman" w:cs="Times New Roman"/>
        </w:rPr>
        <w:t>.</w:t>
      </w:r>
      <w:r w:rsidR="00D14BB7" w:rsidRPr="004A0C8F">
        <w:rPr>
          <w:rFonts w:ascii="Times New Roman" w:hAnsi="Times New Roman" w:cs="Times New Roman"/>
        </w:rPr>
        <w:t>’</w:t>
      </w:r>
      <w:r w:rsidR="00754F12" w:rsidRPr="004A0C8F">
        <w:rPr>
          <w:rFonts w:ascii="Times New Roman" w:hAnsi="Times New Roman" w:cs="Times New Roman"/>
        </w:rPr>
        <w:t xml:space="preserve"> </w:t>
      </w:r>
      <w:r w:rsidR="005C744C" w:rsidRPr="004A0C8F">
        <w:rPr>
          <w:rFonts w:ascii="Times New Roman" w:hAnsi="Times New Roman" w:cs="Times New Roman"/>
        </w:rPr>
        <w:t>University of Hull (2025).</w:t>
      </w:r>
    </w:p>
    <w:p w14:paraId="79D92F19" w14:textId="77777777" w:rsidR="00136529" w:rsidRPr="004A0C8F" w:rsidRDefault="004F3D0D" w:rsidP="004A0C8F">
      <w:pPr>
        <w:spacing w:line="360" w:lineRule="auto"/>
        <w:rPr>
          <w:rFonts w:ascii="Times New Roman" w:hAnsi="Times New Roman" w:cs="Times New Roman"/>
        </w:rPr>
      </w:pPr>
      <w:r w:rsidRPr="004A0C8F">
        <w:rPr>
          <w:rFonts w:ascii="Times New Roman" w:hAnsi="Times New Roman" w:cs="Times New Roman"/>
        </w:rPr>
        <w:t>I am in the third year of my inclusive education degree and whilst I have enjoyed it has been more difficult than I anticipated. I began the degree to explore inclusive education primarily for children with additional needs. However, the course content has been different to what I expected. I have also found juggling working 40 hours a week in a job that is not based in education last looking after my two children with additional needs</w:t>
      </w:r>
      <w:r w:rsidR="00136529" w:rsidRPr="004A0C8F">
        <w:rPr>
          <w:rFonts w:ascii="Times New Roman" w:hAnsi="Times New Roman" w:cs="Times New Roman"/>
        </w:rPr>
        <w:t xml:space="preserve"> overwhelming.</w:t>
      </w:r>
    </w:p>
    <w:p w14:paraId="20070736" w14:textId="1BF0DB34" w:rsidR="004F3D0D" w:rsidRPr="004A0C8F" w:rsidRDefault="004F3D0D" w:rsidP="004A0C8F">
      <w:pPr>
        <w:spacing w:line="360" w:lineRule="auto"/>
        <w:rPr>
          <w:rFonts w:ascii="Times New Roman" w:hAnsi="Times New Roman" w:cs="Times New Roman"/>
        </w:rPr>
      </w:pPr>
      <w:r w:rsidRPr="004A0C8F">
        <w:rPr>
          <w:rFonts w:ascii="Times New Roman" w:hAnsi="Times New Roman" w:cs="Times New Roman"/>
        </w:rPr>
        <w:t xml:space="preserve">During the last 18 months I've also been diagnosed with ADHD and autism and that has been both an adjustment and something I have been battling </w:t>
      </w:r>
      <w:r w:rsidR="00570099" w:rsidRPr="004A0C8F">
        <w:rPr>
          <w:rFonts w:ascii="Times New Roman" w:hAnsi="Times New Roman" w:cs="Times New Roman"/>
        </w:rPr>
        <w:t>to</w:t>
      </w:r>
      <w:r w:rsidRPr="004A0C8F">
        <w:rPr>
          <w:rFonts w:ascii="Times New Roman" w:hAnsi="Times New Roman" w:cs="Times New Roman"/>
        </w:rPr>
        <w:t xml:space="preserve"> come to terms with. I have found that the symptoms both diagnosis</w:t>
      </w:r>
      <w:r w:rsidR="00570099" w:rsidRPr="004A0C8F">
        <w:rPr>
          <w:rFonts w:ascii="Times New Roman" w:hAnsi="Times New Roman" w:cs="Times New Roman"/>
        </w:rPr>
        <w:t>’</w:t>
      </w:r>
      <w:r w:rsidRPr="004A0C8F">
        <w:rPr>
          <w:rFonts w:ascii="Times New Roman" w:hAnsi="Times New Roman" w:cs="Times New Roman"/>
        </w:rPr>
        <w:t xml:space="preserve"> present with are conflictive and often work against one another. I have found this to be particularly challenging when </w:t>
      </w:r>
      <w:r w:rsidR="00570099" w:rsidRPr="004A0C8F">
        <w:rPr>
          <w:rFonts w:ascii="Times New Roman" w:hAnsi="Times New Roman" w:cs="Times New Roman"/>
        </w:rPr>
        <w:t xml:space="preserve">managing my time and </w:t>
      </w:r>
      <w:r w:rsidRPr="004A0C8F">
        <w:rPr>
          <w:rFonts w:ascii="Times New Roman" w:hAnsi="Times New Roman" w:cs="Times New Roman"/>
        </w:rPr>
        <w:t xml:space="preserve">completing assignments for my degree. </w:t>
      </w:r>
      <w:r w:rsidR="007A1FFD" w:rsidRPr="004A0C8F">
        <w:rPr>
          <w:rFonts w:ascii="Times New Roman" w:hAnsi="Times New Roman" w:cs="Times New Roman"/>
        </w:rPr>
        <w:t xml:space="preserve">Research shows that a dual diagnosis, </w:t>
      </w:r>
      <w:r w:rsidR="00525CAB" w:rsidRPr="004A0C8F">
        <w:rPr>
          <w:rFonts w:ascii="Times New Roman" w:hAnsi="Times New Roman" w:cs="Times New Roman"/>
        </w:rPr>
        <w:t xml:space="preserve">can result in </w:t>
      </w:r>
      <w:r w:rsidR="00525CAB" w:rsidRPr="004A0C8F">
        <w:rPr>
          <w:rFonts w:ascii="Times New Roman" w:hAnsi="Times New Roman" w:cs="Times New Roman"/>
          <w:color w:val="000000" w:themeColor="text1"/>
          <w:shd w:val="clear" w:color="auto" w:fill="FFFFFF"/>
        </w:rPr>
        <w:t xml:space="preserve">impaired </w:t>
      </w:r>
      <w:r w:rsidR="00525CAB" w:rsidRPr="004A0C8F">
        <w:rPr>
          <w:rFonts w:ascii="Times New Roman" w:hAnsi="Times New Roman" w:cs="Times New Roman"/>
          <w:color w:val="000000" w:themeColor="text1"/>
          <w:shd w:val="clear" w:color="auto" w:fill="FFFFFF"/>
        </w:rPr>
        <w:t xml:space="preserve">function across a range of domains including poorer academic and educational outcomes </w:t>
      </w:r>
      <w:r w:rsidR="00E2682C" w:rsidRPr="004A0C8F">
        <w:rPr>
          <w:rFonts w:ascii="Times New Roman" w:hAnsi="Times New Roman" w:cs="Times New Roman"/>
          <w:color w:val="000000" w:themeColor="text1"/>
          <w:shd w:val="clear" w:color="auto" w:fill="FFFFFF"/>
        </w:rPr>
        <w:t>(Loe and Feldman (2007</w:t>
      </w:r>
      <w:r w:rsidR="00D635E2" w:rsidRPr="004A0C8F">
        <w:rPr>
          <w:rFonts w:ascii="Times New Roman" w:hAnsi="Times New Roman" w:cs="Times New Roman"/>
          <w:color w:val="000000" w:themeColor="text1"/>
          <w:shd w:val="clear" w:color="auto" w:fill="FFFFFF"/>
        </w:rPr>
        <w:t xml:space="preserve">). </w:t>
      </w:r>
      <w:r w:rsidR="00525CAB" w:rsidRPr="004A0C8F">
        <w:rPr>
          <w:rFonts w:ascii="Times New Roman" w:hAnsi="Times New Roman" w:cs="Times New Roman"/>
          <w:color w:val="000000" w:themeColor="text1"/>
          <w:shd w:val="clear" w:color="auto" w:fill="FFFFFF"/>
        </w:rPr>
        <w:t>Symptoms of ADHD are associated with impaired social problem-solving (Matthy</w:t>
      </w:r>
      <w:r w:rsidR="000E0D83" w:rsidRPr="004A0C8F">
        <w:rPr>
          <w:rFonts w:ascii="Times New Roman" w:hAnsi="Times New Roman" w:cs="Times New Roman"/>
          <w:color w:val="000000" w:themeColor="text1"/>
          <w:shd w:val="clear" w:color="auto" w:fill="FFFFFF"/>
        </w:rPr>
        <w:t xml:space="preserve">s, Cuperus and van England (1999), </w:t>
      </w:r>
      <w:r w:rsidR="00525CAB" w:rsidRPr="004A0C8F">
        <w:rPr>
          <w:rFonts w:ascii="Times New Roman" w:hAnsi="Times New Roman" w:cs="Times New Roman"/>
          <w:color w:val="000000" w:themeColor="text1"/>
          <w:shd w:val="clear" w:color="auto" w:fill="FFFFFF"/>
        </w:rPr>
        <w:t>immaturity and peer rejection</w:t>
      </w:r>
      <w:r w:rsidR="0041142C" w:rsidRPr="004A0C8F">
        <w:rPr>
          <w:rFonts w:ascii="Times New Roman" w:hAnsi="Times New Roman" w:cs="Times New Roman"/>
          <w:color w:val="000000" w:themeColor="text1"/>
          <w:shd w:val="clear" w:color="auto" w:fill="FFFFFF"/>
        </w:rPr>
        <w:t xml:space="preserve">, </w:t>
      </w:r>
      <w:r w:rsidR="00525CAB" w:rsidRPr="004A0C8F">
        <w:rPr>
          <w:rFonts w:ascii="Times New Roman" w:hAnsi="Times New Roman" w:cs="Times New Roman"/>
          <w:color w:val="000000" w:themeColor="text1"/>
          <w:shd w:val="clear" w:color="auto" w:fill="FFFFFF"/>
        </w:rPr>
        <w:t>social cognitive impairments, including emotional face and prosody perception</w:t>
      </w:r>
      <w:r w:rsidR="0041142C" w:rsidRPr="004A0C8F">
        <w:rPr>
          <w:rFonts w:ascii="Times New Roman" w:hAnsi="Times New Roman" w:cs="Times New Roman"/>
          <w:color w:val="000000" w:themeColor="text1"/>
          <w:shd w:val="clear" w:color="auto" w:fill="FFFFFF"/>
        </w:rPr>
        <w:t xml:space="preserve">, </w:t>
      </w:r>
      <w:r w:rsidR="00525CAB" w:rsidRPr="004A0C8F">
        <w:rPr>
          <w:rFonts w:ascii="Times New Roman" w:hAnsi="Times New Roman" w:cs="Times New Roman"/>
          <w:color w:val="000000" w:themeColor="text1"/>
          <w:shd w:val="clear" w:color="auto" w:fill="FFFFFF"/>
        </w:rPr>
        <w:t>emotional dysregulation, poorer social and communicational skills</w:t>
      </w:r>
      <w:r w:rsidR="0041142C" w:rsidRPr="004A0C8F">
        <w:rPr>
          <w:rFonts w:ascii="Times New Roman" w:hAnsi="Times New Roman" w:cs="Times New Roman"/>
          <w:color w:val="000000" w:themeColor="text1"/>
          <w:shd w:val="clear" w:color="auto" w:fill="FFFFFF"/>
        </w:rPr>
        <w:t xml:space="preserve"> </w:t>
      </w:r>
      <w:r w:rsidR="00525CAB" w:rsidRPr="004A0C8F">
        <w:rPr>
          <w:rFonts w:ascii="Times New Roman" w:hAnsi="Times New Roman" w:cs="Times New Roman"/>
          <w:color w:val="000000" w:themeColor="text1"/>
          <w:shd w:val="clear" w:color="auto" w:fill="FFFFFF"/>
        </w:rPr>
        <w:t>and deficits in working memory and executive functioning</w:t>
      </w:r>
      <w:r w:rsidR="000E0D83" w:rsidRPr="004A0C8F">
        <w:rPr>
          <w:rFonts w:ascii="Times New Roman" w:hAnsi="Times New Roman" w:cs="Times New Roman"/>
          <w:color w:val="000000" w:themeColor="text1"/>
          <w:shd w:val="clear" w:color="auto" w:fill="FFFFFF"/>
        </w:rPr>
        <w:t xml:space="preserve">. </w:t>
      </w:r>
      <w:r w:rsidR="00FF7CCD" w:rsidRPr="004A0C8F">
        <w:rPr>
          <w:rFonts w:ascii="Times New Roman" w:hAnsi="Times New Roman" w:cs="Times New Roman"/>
        </w:rPr>
        <w:t>Hollingdale J, Woodhouse E, Young S, Fridman A, Mandy W</w:t>
      </w:r>
      <w:r w:rsidR="005D6A4C" w:rsidRPr="004A0C8F">
        <w:rPr>
          <w:rFonts w:ascii="Times New Roman" w:hAnsi="Times New Roman" w:cs="Times New Roman"/>
        </w:rPr>
        <w:t xml:space="preserve"> (2019).</w:t>
      </w:r>
    </w:p>
    <w:p w14:paraId="1FA9E905" w14:textId="77777777" w:rsidR="005A6AE9" w:rsidRPr="004A0C8F" w:rsidRDefault="003B6171" w:rsidP="004A0C8F">
      <w:pPr>
        <w:spacing w:line="360" w:lineRule="auto"/>
        <w:rPr>
          <w:rFonts w:ascii="Times New Roman" w:hAnsi="Times New Roman" w:cs="Times New Roman"/>
        </w:rPr>
      </w:pPr>
      <w:r w:rsidRPr="004A0C8F">
        <w:rPr>
          <w:rFonts w:ascii="Times New Roman" w:hAnsi="Times New Roman" w:cs="Times New Roman"/>
        </w:rPr>
        <w:t xml:space="preserve">As always when I start an </w:t>
      </w:r>
      <w:r w:rsidR="00E37090" w:rsidRPr="004A0C8F">
        <w:rPr>
          <w:rFonts w:ascii="Times New Roman" w:hAnsi="Times New Roman" w:cs="Times New Roman"/>
        </w:rPr>
        <w:t>assignment,</w:t>
      </w:r>
      <w:r w:rsidRPr="004A0C8F">
        <w:rPr>
          <w:rFonts w:ascii="Times New Roman" w:hAnsi="Times New Roman" w:cs="Times New Roman"/>
        </w:rPr>
        <w:t xml:space="preserve"> I experienced a mixture of both motivation and anxiety I'm always eager to engage and develop my skills however I do feel overwhelmed at the thought of getting the assignments done to a standard I will be proud of while struggling everything backwards on in my professional and personal life. These feelings are consistent with my tendency to experience heightened anxiety </w:t>
      </w:r>
      <w:r w:rsidR="005A6AE9" w:rsidRPr="004A0C8F">
        <w:rPr>
          <w:rFonts w:ascii="Times New Roman" w:hAnsi="Times New Roman" w:cs="Times New Roman"/>
        </w:rPr>
        <w:t xml:space="preserve">and self-doubt in my abilities </w:t>
      </w:r>
      <w:r w:rsidRPr="004A0C8F">
        <w:rPr>
          <w:rFonts w:ascii="Times New Roman" w:hAnsi="Times New Roman" w:cs="Times New Roman"/>
        </w:rPr>
        <w:t>when faced with complex deadline</w:t>
      </w:r>
      <w:r w:rsidR="005A6AE9" w:rsidRPr="004A0C8F">
        <w:rPr>
          <w:rFonts w:ascii="Times New Roman" w:hAnsi="Times New Roman" w:cs="Times New Roman"/>
        </w:rPr>
        <w:t>s. This can sometimes lead to task paralysis and procrastination</w:t>
      </w:r>
      <w:r w:rsidRPr="004A0C8F">
        <w:rPr>
          <w:rFonts w:ascii="Times New Roman" w:hAnsi="Times New Roman" w:cs="Times New Roman"/>
        </w:rPr>
        <w:t>.</w:t>
      </w:r>
      <w:r w:rsidR="005A6AE9" w:rsidRPr="004A0C8F">
        <w:rPr>
          <w:rFonts w:ascii="Times New Roman" w:hAnsi="Times New Roman" w:cs="Times New Roman"/>
        </w:rPr>
        <w:t xml:space="preserve"> </w:t>
      </w:r>
    </w:p>
    <w:p w14:paraId="59A59483" w14:textId="730849B3" w:rsidR="003B6171" w:rsidRPr="004A0C8F" w:rsidRDefault="005A6AE9" w:rsidP="004A0C8F">
      <w:pPr>
        <w:spacing w:line="360" w:lineRule="auto"/>
        <w:rPr>
          <w:rFonts w:ascii="Times New Roman" w:hAnsi="Times New Roman" w:cs="Times New Roman"/>
        </w:rPr>
      </w:pPr>
      <w:r w:rsidRPr="004A0C8F">
        <w:rPr>
          <w:rFonts w:ascii="Times New Roman" w:hAnsi="Times New Roman" w:cs="Times New Roman"/>
        </w:rPr>
        <w:t>The</w:t>
      </w:r>
      <w:r w:rsidR="003B6171" w:rsidRPr="004A0C8F">
        <w:rPr>
          <w:rFonts w:ascii="Times New Roman" w:hAnsi="Times New Roman" w:cs="Times New Roman"/>
        </w:rPr>
        <w:t xml:space="preserve"> concept of </w:t>
      </w:r>
      <w:r w:rsidRPr="004A0C8F">
        <w:rPr>
          <w:rFonts w:ascii="Times New Roman" w:hAnsi="Times New Roman" w:cs="Times New Roman"/>
        </w:rPr>
        <w:t>Dweck’s (2006) ‘G</w:t>
      </w:r>
      <w:r w:rsidR="003B6171" w:rsidRPr="004A0C8F">
        <w:rPr>
          <w:rFonts w:ascii="Times New Roman" w:hAnsi="Times New Roman" w:cs="Times New Roman"/>
        </w:rPr>
        <w:t xml:space="preserve">rowth </w:t>
      </w:r>
      <w:r w:rsidRPr="004A0C8F">
        <w:rPr>
          <w:rFonts w:ascii="Times New Roman" w:hAnsi="Times New Roman" w:cs="Times New Roman"/>
        </w:rPr>
        <w:t>M</w:t>
      </w:r>
      <w:r w:rsidR="003B6171" w:rsidRPr="004A0C8F">
        <w:rPr>
          <w:rFonts w:ascii="Times New Roman" w:hAnsi="Times New Roman" w:cs="Times New Roman"/>
        </w:rPr>
        <w:t>indset</w:t>
      </w:r>
      <w:r w:rsidRPr="004A0C8F">
        <w:rPr>
          <w:rFonts w:ascii="Times New Roman" w:hAnsi="Times New Roman" w:cs="Times New Roman"/>
        </w:rPr>
        <w:t xml:space="preserve"> Theory’</w:t>
      </w:r>
      <w:r w:rsidR="003B6171" w:rsidRPr="004A0C8F">
        <w:rPr>
          <w:rFonts w:ascii="Times New Roman" w:hAnsi="Times New Roman" w:cs="Times New Roman"/>
        </w:rPr>
        <w:t xml:space="preserve"> provides a useful </w:t>
      </w:r>
      <w:r w:rsidRPr="004A0C8F">
        <w:rPr>
          <w:rFonts w:ascii="Times New Roman" w:hAnsi="Times New Roman" w:cs="Times New Roman"/>
        </w:rPr>
        <w:t>insight</w:t>
      </w:r>
      <w:r w:rsidR="003B6171" w:rsidRPr="004A0C8F">
        <w:rPr>
          <w:rFonts w:ascii="Times New Roman" w:hAnsi="Times New Roman" w:cs="Times New Roman"/>
        </w:rPr>
        <w:t xml:space="preserve"> here</w:t>
      </w:r>
      <w:r w:rsidRPr="004A0C8F">
        <w:rPr>
          <w:rFonts w:ascii="Times New Roman" w:hAnsi="Times New Roman" w:cs="Times New Roman"/>
        </w:rPr>
        <w:t>. R</w:t>
      </w:r>
      <w:r w:rsidR="003B6171" w:rsidRPr="004A0C8F">
        <w:rPr>
          <w:rFonts w:ascii="Times New Roman" w:hAnsi="Times New Roman" w:cs="Times New Roman"/>
        </w:rPr>
        <w:t xml:space="preserve">ather than perceiving these challenges as evidence of </w:t>
      </w:r>
      <w:r w:rsidR="00BE7DAF" w:rsidRPr="004A0C8F">
        <w:rPr>
          <w:rFonts w:ascii="Times New Roman" w:hAnsi="Times New Roman" w:cs="Times New Roman"/>
        </w:rPr>
        <w:t xml:space="preserve">what I perceive to be flaws, </w:t>
      </w:r>
      <w:r w:rsidR="003B6171" w:rsidRPr="004A0C8F">
        <w:rPr>
          <w:rFonts w:ascii="Times New Roman" w:hAnsi="Times New Roman" w:cs="Times New Roman"/>
        </w:rPr>
        <w:t xml:space="preserve">I </w:t>
      </w:r>
      <w:r w:rsidR="00FA1247" w:rsidRPr="004A0C8F">
        <w:rPr>
          <w:rFonts w:ascii="Times New Roman" w:hAnsi="Times New Roman" w:cs="Times New Roman"/>
        </w:rPr>
        <w:t xml:space="preserve">am learning </w:t>
      </w:r>
      <w:r w:rsidR="00AE68D9" w:rsidRPr="004A0C8F">
        <w:rPr>
          <w:rFonts w:ascii="Times New Roman" w:hAnsi="Times New Roman" w:cs="Times New Roman"/>
        </w:rPr>
        <w:t xml:space="preserve">to </w:t>
      </w:r>
      <w:r w:rsidR="00FA1247" w:rsidRPr="004A0C8F">
        <w:rPr>
          <w:rFonts w:ascii="Times New Roman" w:hAnsi="Times New Roman" w:cs="Times New Roman"/>
        </w:rPr>
        <w:t>view</w:t>
      </w:r>
      <w:r w:rsidR="003B6171" w:rsidRPr="004A0C8F">
        <w:rPr>
          <w:rFonts w:ascii="Times New Roman" w:hAnsi="Times New Roman" w:cs="Times New Roman"/>
        </w:rPr>
        <w:t xml:space="preserve"> them as an opportunity to develop resilience and improve my approach to </w:t>
      </w:r>
      <w:r w:rsidR="00570099" w:rsidRPr="004A0C8F">
        <w:rPr>
          <w:rFonts w:ascii="Times New Roman" w:hAnsi="Times New Roman" w:cs="Times New Roman"/>
        </w:rPr>
        <w:t>re-</w:t>
      </w:r>
      <w:r w:rsidR="00570099" w:rsidRPr="004A0C8F">
        <w:rPr>
          <w:rFonts w:ascii="Times New Roman" w:hAnsi="Times New Roman" w:cs="Times New Roman"/>
        </w:rPr>
        <w:lastRenderedPageBreak/>
        <w:t>engage</w:t>
      </w:r>
      <w:r w:rsidR="003B6171" w:rsidRPr="004A0C8F">
        <w:rPr>
          <w:rFonts w:ascii="Times New Roman" w:hAnsi="Times New Roman" w:cs="Times New Roman"/>
        </w:rPr>
        <w:t xml:space="preserve"> more constructively</w:t>
      </w:r>
      <w:r w:rsidRPr="004A0C8F">
        <w:rPr>
          <w:rFonts w:ascii="Times New Roman" w:hAnsi="Times New Roman" w:cs="Times New Roman"/>
        </w:rPr>
        <w:t xml:space="preserve">. Dweck argues, growth mindset learners are </w:t>
      </w:r>
      <w:r w:rsidR="00CE5C96" w:rsidRPr="004A0C8F">
        <w:rPr>
          <w:rFonts w:ascii="Times New Roman" w:hAnsi="Times New Roman" w:cs="Times New Roman"/>
        </w:rPr>
        <w:t>motivated</w:t>
      </w:r>
      <w:r w:rsidRPr="004A0C8F">
        <w:rPr>
          <w:rFonts w:ascii="Times New Roman" w:hAnsi="Times New Roman" w:cs="Times New Roman"/>
        </w:rPr>
        <w:t xml:space="preserve"> by an inner desire to improve rather than by external </w:t>
      </w:r>
      <w:r w:rsidR="00CE5C96" w:rsidRPr="004A0C8F">
        <w:rPr>
          <w:rFonts w:ascii="Times New Roman" w:hAnsi="Times New Roman" w:cs="Times New Roman"/>
        </w:rPr>
        <w:t>stimulus</w:t>
      </w:r>
      <w:r w:rsidRPr="004A0C8F">
        <w:rPr>
          <w:rFonts w:ascii="Times New Roman" w:hAnsi="Times New Roman" w:cs="Times New Roman"/>
        </w:rPr>
        <w:t xml:space="preserve">.’ </w:t>
      </w:r>
      <w:r w:rsidR="00CE5C96" w:rsidRPr="004A0C8F">
        <w:rPr>
          <w:rFonts w:ascii="Times New Roman" w:hAnsi="Times New Roman" w:cs="Times New Roman"/>
        </w:rPr>
        <w:t xml:space="preserve">Bates, B. (2016) </w:t>
      </w:r>
      <w:r w:rsidRPr="004A0C8F">
        <w:rPr>
          <w:rFonts w:ascii="Times New Roman" w:hAnsi="Times New Roman" w:cs="Times New Roman"/>
        </w:rPr>
        <w:t>Interventions don’t always work effectively unless the learner is motivated to want them to work. I do believe my ability to want to improve and complete this degree is motivating me to</w:t>
      </w:r>
      <w:r w:rsidR="00CE5C96" w:rsidRPr="004A0C8F">
        <w:rPr>
          <w:rFonts w:ascii="Times New Roman" w:hAnsi="Times New Roman" w:cs="Times New Roman"/>
        </w:rPr>
        <w:t xml:space="preserve"> put in the time and effort to trialling new time management strategies and to exercise self-belief in my abilities to achieve passable results. </w:t>
      </w:r>
    </w:p>
    <w:p w14:paraId="64B863B5" w14:textId="2999A5F8" w:rsidR="002A7EC8" w:rsidRPr="004A0C8F" w:rsidRDefault="00570099" w:rsidP="004A0C8F">
      <w:pPr>
        <w:spacing w:line="360" w:lineRule="auto"/>
        <w:rPr>
          <w:rFonts w:ascii="Times New Roman" w:hAnsi="Times New Roman" w:cs="Times New Roman"/>
          <w:color w:val="000000"/>
          <w:shd w:val="clear" w:color="auto" w:fill="FFFFFF"/>
        </w:rPr>
      </w:pPr>
      <w:r w:rsidRPr="004A0C8F">
        <w:rPr>
          <w:rFonts w:ascii="Times New Roman" w:hAnsi="Times New Roman" w:cs="Times New Roman"/>
        </w:rPr>
        <w:t>Overall,</w:t>
      </w:r>
      <w:r w:rsidR="003B6171" w:rsidRPr="004A0C8F">
        <w:rPr>
          <w:rFonts w:ascii="Times New Roman" w:hAnsi="Times New Roman" w:cs="Times New Roman"/>
        </w:rPr>
        <w:t xml:space="preserve"> I am happy with my engagement in lectures I always try to support others and contribute my ideas to the lesson. I do find this difficult over </w:t>
      </w:r>
      <w:r w:rsidR="00005E05" w:rsidRPr="004A0C8F">
        <w:rPr>
          <w:rFonts w:ascii="Times New Roman" w:hAnsi="Times New Roman" w:cs="Times New Roman"/>
        </w:rPr>
        <w:t>T</w:t>
      </w:r>
      <w:r w:rsidR="003B6171" w:rsidRPr="004A0C8F">
        <w:rPr>
          <w:rFonts w:ascii="Times New Roman" w:hAnsi="Times New Roman" w:cs="Times New Roman"/>
        </w:rPr>
        <w:t xml:space="preserve">eams as I never know when to interject without cutting my peers off. I also find periods of silence extremely awkward and sometimes feel like I need to fill that </w:t>
      </w:r>
      <w:r w:rsidRPr="004A0C8F">
        <w:rPr>
          <w:rFonts w:ascii="Times New Roman" w:hAnsi="Times New Roman" w:cs="Times New Roman"/>
        </w:rPr>
        <w:t xml:space="preserve">silence. </w:t>
      </w:r>
      <w:r w:rsidR="003B6171" w:rsidRPr="004A0C8F">
        <w:rPr>
          <w:rFonts w:ascii="Times New Roman" w:hAnsi="Times New Roman" w:cs="Times New Roman"/>
        </w:rPr>
        <w:t xml:space="preserve">I then worry this is too much for other people as I </w:t>
      </w:r>
      <w:r w:rsidRPr="004A0C8F">
        <w:rPr>
          <w:rFonts w:ascii="Times New Roman" w:hAnsi="Times New Roman" w:cs="Times New Roman"/>
        </w:rPr>
        <w:t>do not</w:t>
      </w:r>
      <w:r w:rsidR="003B6171" w:rsidRPr="004A0C8F">
        <w:rPr>
          <w:rFonts w:ascii="Times New Roman" w:hAnsi="Times New Roman" w:cs="Times New Roman"/>
        </w:rPr>
        <w:t xml:space="preserve"> want to </w:t>
      </w:r>
      <w:r w:rsidRPr="004A0C8F">
        <w:rPr>
          <w:rFonts w:ascii="Times New Roman" w:hAnsi="Times New Roman" w:cs="Times New Roman"/>
        </w:rPr>
        <w:t>appear</w:t>
      </w:r>
      <w:r w:rsidR="003B6171" w:rsidRPr="004A0C8F">
        <w:rPr>
          <w:rFonts w:ascii="Times New Roman" w:hAnsi="Times New Roman" w:cs="Times New Roman"/>
        </w:rPr>
        <w:t xml:space="preserve"> a</w:t>
      </w:r>
      <w:r w:rsidR="003B40FA" w:rsidRPr="004A0C8F">
        <w:rPr>
          <w:rFonts w:ascii="Times New Roman" w:hAnsi="Times New Roman" w:cs="Times New Roman"/>
        </w:rPr>
        <w:t xml:space="preserve">s though I </w:t>
      </w:r>
      <w:r w:rsidR="003B6171" w:rsidRPr="004A0C8F">
        <w:rPr>
          <w:rFonts w:ascii="Times New Roman" w:hAnsi="Times New Roman" w:cs="Times New Roman"/>
        </w:rPr>
        <w:t>like the sound of my own voice</w:t>
      </w:r>
      <w:r w:rsidR="003B40FA" w:rsidRPr="004A0C8F">
        <w:rPr>
          <w:rFonts w:ascii="Times New Roman" w:hAnsi="Times New Roman" w:cs="Times New Roman"/>
        </w:rPr>
        <w:t xml:space="preserve">. </w:t>
      </w:r>
      <w:r w:rsidR="003B6171" w:rsidRPr="004A0C8F">
        <w:rPr>
          <w:rFonts w:ascii="Times New Roman" w:hAnsi="Times New Roman" w:cs="Times New Roman"/>
        </w:rPr>
        <w:t xml:space="preserve">I just can't bear awkward silences. </w:t>
      </w:r>
      <w:r w:rsidR="00140054" w:rsidRPr="004A0C8F">
        <w:rPr>
          <w:rFonts w:ascii="Times New Roman" w:hAnsi="Times New Roman" w:cs="Times New Roman"/>
        </w:rPr>
        <w:t xml:space="preserve">I am learning that the silence isn’t my </w:t>
      </w:r>
      <w:r w:rsidR="00463603" w:rsidRPr="004A0C8F">
        <w:rPr>
          <w:rFonts w:ascii="Times New Roman" w:hAnsi="Times New Roman" w:cs="Times New Roman"/>
        </w:rPr>
        <w:t>responsibility,</w:t>
      </w:r>
      <w:r w:rsidR="004A644B" w:rsidRPr="004A0C8F">
        <w:rPr>
          <w:rFonts w:ascii="Times New Roman" w:hAnsi="Times New Roman" w:cs="Times New Roman"/>
        </w:rPr>
        <w:t xml:space="preserve"> and I now try and count to </w:t>
      </w:r>
      <w:r w:rsidR="00D94C53" w:rsidRPr="004A0C8F">
        <w:rPr>
          <w:rFonts w:ascii="Times New Roman" w:hAnsi="Times New Roman" w:cs="Times New Roman"/>
        </w:rPr>
        <w:t>fifteen</w:t>
      </w:r>
      <w:r w:rsidR="004A644B" w:rsidRPr="004A0C8F">
        <w:rPr>
          <w:rFonts w:ascii="Times New Roman" w:hAnsi="Times New Roman" w:cs="Times New Roman"/>
        </w:rPr>
        <w:t xml:space="preserve"> to allow others to interject and fill the silence as a way of managing this anxiety</w:t>
      </w:r>
      <w:r w:rsidR="00D94C53" w:rsidRPr="004A0C8F">
        <w:rPr>
          <w:rFonts w:ascii="Times New Roman" w:hAnsi="Times New Roman" w:cs="Times New Roman"/>
        </w:rPr>
        <w:t xml:space="preserve">. </w:t>
      </w:r>
      <w:r w:rsidR="00074636" w:rsidRPr="004A0C8F">
        <w:rPr>
          <w:rFonts w:ascii="Times New Roman" w:hAnsi="Times New Roman" w:cs="Times New Roman"/>
        </w:rPr>
        <w:t>As per</w:t>
      </w:r>
      <w:r w:rsidR="006C2EB4" w:rsidRPr="004A0C8F">
        <w:rPr>
          <w:rFonts w:ascii="Times New Roman" w:hAnsi="Times New Roman" w:cs="Times New Roman"/>
        </w:rPr>
        <w:t xml:space="preserve"> B.F Skinner</w:t>
      </w:r>
      <w:r w:rsidR="001F7F75" w:rsidRPr="004A0C8F">
        <w:rPr>
          <w:rFonts w:ascii="Times New Roman" w:hAnsi="Times New Roman" w:cs="Times New Roman"/>
        </w:rPr>
        <w:t>s’ (</w:t>
      </w:r>
      <w:r w:rsidR="00733553" w:rsidRPr="004A0C8F">
        <w:rPr>
          <w:rFonts w:ascii="Times New Roman" w:hAnsi="Times New Roman" w:cs="Times New Roman"/>
        </w:rPr>
        <w:t>19</w:t>
      </w:r>
      <w:r w:rsidR="006C2EB4" w:rsidRPr="004A0C8F">
        <w:rPr>
          <w:rFonts w:ascii="Times New Roman" w:hAnsi="Times New Roman" w:cs="Times New Roman"/>
        </w:rPr>
        <w:t>38</w:t>
      </w:r>
      <w:r w:rsidR="00733553" w:rsidRPr="004A0C8F">
        <w:rPr>
          <w:rFonts w:ascii="Times New Roman" w:hAnsi="Times New Roman" w:cs="Times New Roman"/>
        </w:rPr>
        <w:t xml:space="preserve">) </w:t>
      </w:r>
      <w:r w:rsidR="002A7EC8" w:rsidRPr="004A0C8F">
        <w:rPr>
          <w:rFonts w:ascii="Times New Roman" w:hAnsi="Times New Roman" w:cs="Times New Roman"/>
        </w:rPr>
        <w:t>B</w:t>
      </w:r>
      <w:r w:rsidR="00733553" w:rsidRPr="004A0C8F">
        <w:rPr>
          <w:rFonts w:ascii="Times New Roman" w:hAnsi="Times New Roman" w:cs="Times New Roman"/>
        </w:rPr>
        <w:t xml:space="preserve">ehaviourism </w:t>
      </w:r>
      <w:r w:rsidR="002A7EC8" w:rsidRPr="004A0C8F">
        <w:rPr>
          <w:rFonts w:ascii="Times New Roman" w:hAnsi="Times New Roman" w:cs="Times New Roman"/>
        </w:rPr>
        <w:t>T</w:t>
      </w:r>
      <w:r w:rsidR="00733553" w:rsidRPr="004A0C8F">
        <w:rPr>
          <w:rFonts w:ascii="Times New Roman" w:hAnsi="Times New Roman" w:cs="Times New Roman"/>
        </w:rPr>
        <w:t>heory</w:t>
      </w:r>
      <w:r w:rsidR="002F67A4" w:rsidRPr="004A0C8F">
        <w:rPr>
          <w:rFonts w:ascii="Times New Roman" w:hAnsi="Times New Roman" w:cs="Times New Roman"/>
        </w:rPr>
        <w:t xml:space="preserve">, cognitive behavioural </w:t>
      </w:r>
      <w:r w:rsidR="00733553" w:rsidRPr="004A0C8F">
        <w:rPr>
          <w:rFonts w:ascii="Times New Roman" w:hAnsi="Times New Roman" w:cs="Times New Roman"/>
          <w:color w:val="000000"/>
          <w:shd w:val="clear" w:color="auto" w:fill="FFFFFF"/>
        </w:rPr>
        <w:t>techniques, such as identifying and challenging negative thought patterns, are often used to address co-occurring mental health concerns like anxiety or depression</w:t>
      </w:r>
      <w:r w:rsidR="002A7EC8" w:rsidRPr="004A0C8F">
        <w:rPr>
          <w:rFonts w:ascii="Times New Roman" w:hAnsi="Times New Roman" w:cs="Times New Roman"/>
          <w:color w:val="000000"/>
          <w:shd w:val="clear" w:color="auto" w:fill="FFFFFF"/>
        </w:rPr>
        <w:t xml:space="preserve">. </w:t>
      </w:r>
      <w:r w:rsidR="002F67A4" w:rsidRPr="004A0C8F">
        <w:rPr>
          <w:rFonts w:ascii="Times New Roman" w:hAnsi="Times New Roman" w:cs="Times New Roman"/>
          <w:color w:val="000000"/>
          <w:shd w:val="clear" w:color="auto" w:fill="FFFFFF"/>
        </w:rPr>
        <w:t xml:space="preserve">If </w:t>
      </w:r>
      <w:r w:rsidR="00865DDB" w:rsidRPr="004A0C8F">
        <w:rPr>
          <w:rFonts w:ascii="Times New Roman" w:hAnsi="Times New Roman" w:cs="Times New Roman"/>
          <w:color w:val="000000"/>
          <w:shd w:val="clear" w:color="auto" w:fill="FFFFFF"/>
        </w:rPr>
        <w:t xml:space="preserve">by the time I </w:t>
      </w:r>
      <w:r w:rsidR="002F67A4" w:rsidRPr="004A0C8F">
        <w:rPr>
          <w:rFonts w:ascii="Times New Roman" w:hAnsi="Times New Roman" w:cs="Times New Roman"/>
          <w:color w:val="000000"/>
          <w:shd w:val="clear" w:color="auto" w:fill="FFFFFF"/>
        </w:rPr>
        <w:t>reach fifteen</w:t>
      </w:r>
      <w:r w:rsidR="00865DDB" w:rsidRPr="004A0C8F">
        <w:rPr>
          <w:rFonts w:ascii="Times New Roman" w:hAnsi="Times New Roman" w:cs="Times New Roman"/>
          <w:color w:val="000000"/>
          <w:shd w:val="clear" w:color="auto" w:fill="FFFFFF"/>
        </w:rPr>
        <w:t>,</w:t>
      </w:r>
      <w:r w:rsidR="002F67A4" w:rsidRPr="004A0C8F">
        <w:rPr>
          <w:rFonts w:ascii="Times New Roman" w:hAnsi="Times New Roman" w:cs="Times New Roman"/>
          <w:color w:val="000000"/>
          <w:shd w:val="clear" w:color="auto" w:fill="FFFFFF"/>
        </w:rPr>
        <w:t xml:space="preserve"> the silence has been </w:t>
      </w:r>
      <w:r w:rsidR="00C93B32" w:rsidRPr="004A0C8F">
        <w:rPr>
          <w:rFonts w:ascii="Times New Roman" w:hAnsi="Times New Roman" w:cs="Times New Roman"/>
          <w:color w:val="000000"/>
          <w:shd w:val="clear" w:color="auto" w:fill="FFFFFF"/>
        </w:rPr>
        <w:t>filled,</w:t>
      </w:r>
      <w:r w:rsidR="002F67A4" w:rsidRPr="004A0C8F">
        <w:rPr>
          <w:rFonts w:ascii="Times New Roman" w:hAnsi="Times New Roman" w:cs="Times New Roman"/>
          <w:color w:val="000000"/>
          <w:shd w:val="clear" w:color="auto" w:fill="FFFFFF"/>
        </w:rPr>
        <w:t xml:space="preserve"> I feel a sense of achievement and pride, as bizarre as this may appear so some, the dopamine encourages me to continue with </w:t>
      </w:r>
      <w:r w:rsidR="00F77A08" w:rsidRPr="004A0C8F">
        <w:rPr>
          <w:rFonts w:ascii="Times New Roman" w:hAnsi="Times New Roman" w:cs="Times New Roman"/>
          <w:color w:val="000000"/>
          <w:shd w:val="clear" w:color="auto" w:fill="FFFFFF"/>
        </w:rPr>
        <w:t>these habits</w:t>
      </w:r>
      <w:r w:rsidR="0026268B" w:rsidRPr="004A0C8F">
        <w:rPr>
          <w:rFonts w:ascii="Times New Roman" w:hAnsi="Times New Roman" w:cs="Times New Roman"/>
          <w:color w:val="000000"/>
          <w:shd w:val="clear" w:color="auto" w:fill="FFFFFF"/>
        </w:rPr>
        <w:t>. My hope is that I will eventually not need to count to fifteen, and that the silence no longer causes me anxiety.</w:t>
      </w:r>
    </w:p>
    <w:p w14:paraId="1ED6F443" w14:textId="04063A9A" w:rsidR="003B40FA" w:rsidRPr="004A0C8F" w:rsidRDefault="003B6171" w:rsidP="004A0C8F">
      <w:pPr>
        <w:spacing w:line="360" w:lineRule="auto"/>
        <w:rPr>
          <w:rFonts w:ascii="Times New Roman" w:hAnsi="Times New Roman" w:cs="Times New Roman"/>
        </w:rPr>
      </w:pPr>
      <w:r w:rsidRPr="004A0C8F">
        <w:rPr>
          <w:rFonts w:ascii="Times New Roman" w:hAnsi="Times New Roman" w:cs="Times New Roman"/>
        </w:rPr>
        <w:t xml:space="preserve">Throughout this degree I do believe my confidence has grown, it is a worry that I am too far removed from the course due to my current </w:t>
      </w:r>
      <w:r w:rsidR="003B40FA" w:rsidRPr="004A0C8F">
        <w:rPr>
          <w:rFonts w:ascii="Times New Roman" w:hAnsi="Times New Roman" w:cs="Times New Roman"/>
        </w:rPr>
        <w:t>job,</w:t>
      </w:r>
      <w:r w:rsidRPr="004A0C8F">
        <w:rPr>
          <w:rFonts w:ascii="Times New Roman" w:hAnsi="Times New Roman" w:cs="Times New Roman"/>
        </w:rPr>
        <w:t xml:space="preserve"> but it has felt good to see that I can contribute current and relevant ideas alongside my peers. I</w:t>
      </w:r>
      <w:r w:rsidR="00D67895" w:rsidRPr="004A0C8F">
        <w:rPr>
          <w:rFonts w:ascii="Times New Roman" w:hAnsi="Times New Roman" w:cs="Times New Roman"/>
        </w:rPr>
        <w:t xml:space="preserve"> feel o</w:t>
      </w:r>
      <w:r w:rsidRPr="004A0C8F">
        <w:rPr>
          <w:rFonts w:ascii="Times New Roman" w:hAnsi="Times New Roman" w:cs="Times New Roman"/>
        </w:rPr>
        <w:t xml:space="preserve">ne of my main </w:t>
      </w:r>
      <w:r w:rsidR="00047E13" w:rsidRPr="004A0C8F">
        <w:rPr>
          <w:rFonts w:ascii="Times New Roman" w:hAnsi="Times New Roman" w:cs="Times New Roman"/>
        </w:rPr>
        <w:t xml:space="preserve">barriers </w:t>
      </w:r>
      <w:r w:rsidR="00FD6157" w:rsidRPr="004A0C8F">
        <w:rPr>
          <w:rFonts w:ascii="Times New Roman" w:hAnsi="Times New Roman" w:cs="Times New Roman"/>
        </w:rPr>
        <w:t xml:space="preserve">in the </w:t>
      </w:r>
      <w:r w:rsidR="003B3393" w:rsidRPr="004A0C8F">
        <w:rPr>
          <w:rFonts w:ascii="Times New Roman" w:hAnsi="Times New Roman" w:cs="Times New Roman"/>
        </w:rPr>
        <w:t>degree, alongside</w:t>
      </w:r>
      <w:r w:rsidR="00FD6157" w:rsidRPr="004A0C8F">
        <w:rPr>
          <w:rFonts w:ascii="Times New Roman" w:hAnsi="Times New Roman" w:cs="Times New Roman"/>
        </w:rPr>
        <w:t xml:space="preserve"> preparing this portfolio</w:t>
      </w:r>
      <w:r w:rsidR="00047E13" w:rsidRPr="004A0C8F">
        <w:rPr>
          <w:rFonts w:ascii="Times New Roman" w:hAnsi="Times New Roman" w:cs="Times New Roman"/>
        </w:rPr>
        <w:t xml:space="preserve"> has</w:t>
      </w:r>
      <w:r w:rsidR="00D67895" w:rsidRPr="004A0C8F">
        <w:rPr>
          <w:rFonts w:ascii="Times New Roman" w:hAnsi="Times New Roman" w:cs="Times New Roman"/>
        </w:rPr>
        <w:t xml:space="preserve"> been my professional employment not being within education. </w:t>
      </w:r>
      <w:r w:rsidR="007E50D5" w:rsidRPr="004A0C8F">
        <w:rPr>
          <w:rFonts w:ascii="Times New Roman" w:hAnsi="Times New Roman" w:cs="Times New Roman"/>
        </w:rPr>
        <w:t xml:space="preserve">My personal circumstances meant that I required a job that worked around my </w:t>
      </w:r>
      <w:r w:rsidR="007235FC" w:rsidRPr="004A0C8F">
        <w:rPr>
          <w:rFonts w:ascii="Times New Roman" w:hAnsi="Times New Roman" w:cs="Times New Roman"/>
        </w:rPr>
        <w:t>family,</w:t>
      </w:r>
      <w:r w:rsidR="007E50D5" w:rsidRPr="004A0C8F">
        <w:rPr>
          <w:rFonts w:ascii="Times New Roman" w:hAnsi="Times New Roman" w:cs="Times New Roman"/>
        </w:rPr>
        <w:t xml:space="preserve"> and I entered the financial sector two years ago. The job pays well and there is no adjustment for term time</w:t>
      </w:r>
      <w:r w:rsidR="007235FC" w:rsidRPr="004A0C8F">
        <w:rPr>
          <w:rFonts w:ascii="Times New Roman" w:hAnsi="Times New Roman" w:cs="Times New Roman"/>
        </w:rPr>
        <w:t xml:space="preserve"> as it is full time. This means to make the move back into education </w:t>
      </w:r>
      <w:r w:rsidR="00AE56D6" w:rsidRPr="004A0C8F">
        <w:rPr>
          <w:rFonts w:ascii="Times New Roman" w:hAnsi="Times New Roman" w:cs="Times New Roman"/>
        </w:rPr>
        <w:t xml:space="preserve">I would have </w:t>
      </w:r>
      <w:r w:rsidR="007235FC" w:rsidRPr="004A0C8F">
        <w:rPr>
          <w:rFonts w:ascii="Times New Roman" w:hAnsi="Times New Roman" w:cs="Times New Roman"/>
        </w:rPr>
        <w:t>to find a role</w:t>
      </w:r>
      <w:r w:rsidRPr="004A0C8F">
        <w:rPr>
          <w:rFonts w:ascii="Times New Roman" w:hAnsi="Times New Roman" w:cs="Times New Roman"/>
        </w:rPr>
        <w:t xml:space="preserve"> </w:t>
      </w:r>
      <w:r w:rsidR="00CB4641" w:rsidRPr="004A0C8F">
        <w:rPr>
          <w:rFonts w:ascii="Times New Roman" w:hAnsi="Times New Roman" w:cs="Times New Roman"/>
        </w:rPr>
        <w:t>where the pay is</w:t>
      </w:r>
      <w:r w:rsidRPr="004A0C8F">
        <w:rPr>
          <w:rFonts w:ascii="Times New Roman" w:hAnsi="Times New Roman" w:cs="Times New Roman"/>
        </w:rPr>
        <w:t xml:space="preserve"> equal to or more than what I am currently </w:t>
      </w:r>
      <w:r w:rsidR="003B40FA" w:rsidRPr="004A0C8F">
        <w:rPr>
          <w:rFonts w:ascii="Times New Roman" w:hAnsi="Times New Roman" w:cs="Times New Roman"/>
        </w:rPr>
        <w:t>earning</w:t>
      </w:r>
      <w:r w:rsidR="00AE56D6" w:rsidRPr="004A0C8F">
        <w:rPr>
          <w:rFonts w:ascii="Times New Roman" w:hAnsi="Times New Roman" w:cs="Times New Roman"/>
        </w:rPr>
        <w:t xml:space="preserve"> to be able to support my family.</w:t>
      </w:r>
      <w:r w:rsidRPr="004A0C8F">
        <w:rPr>
          <w:rFonts w:ascii="Times New Roman" w:hAnsi="Times New Roman" w:cs="Times New Roman"/>
        </w:rPr>
        <w:t xml:space="preserve"> </w:t>
      </w:r>
      <w:r w:rsidR="00AE56D6" w:rsidRPr="004A0C8F">
        <w:rPr>
          <w:rFonts w:ascii="Times New Roman" w:hAnsi="Times New Roman" w:cs="Times New Roman"/>
        </w:rPr>
        <w:t>H</w:t>
      </w:r>
      <w:r w:rsidR="00CB4641" w:rsidRPr="004A0C8F">
        <w:rPr>
          <w:rFonts w:ascii="Times New Roman" w:hAnsi="Times New Roman" w:cs="Times New Roman"/>
        </w:rPr>
        <w:t>owever</w:t>
      </w:r>
      <w:r w:rsidR="00AE56D6" w:rsidRPr="004A0C8F">
        <w:rPr>
          <w:rFonts w:ascii="Times New Roman" w:hAnsi="Times New Roman" w:cs="Times New Roman"/>
        </w:rPr>
        <w:t>,</w:t>
      </w:r>
      <w:r w:rsidR="00CB4641" w:rsidRPr="004A0C8F">
        <w:rPr>
          <w:rFonts w:ascii="Times New Roman" w:hAnsi="Times New Roman" w:cs="Times New Roman"/>
        </w:rPr>
        <w:t xml:space="preserve"> as</w:t>
      </w:r>
      <w:r w:rsidRPr="004A0C8F">
        <w:rPr>
          <w:rFonts w:ascii="Times New Roman" w:hAnsi="Times New Roman" w:cs="Times New Roman"/>
        </w:rPr>
        <w:t xml:space="preserve"> two years have passed since I've worked in </w:t>
      </w:r>
      <w:r w:rsidR="00F72047" w:rsidRPr="004A0C8F">
        <w:rPr>
          <w:rFonts w:ascii="Times New Roman" w:hAnsi="Times New Roman" w:cs="Times New Roman"/>
        </w:rPr>
        <w:t>education,</w:t>
      </w:r>
      <w:r w:rsidRPr="004A0C8F">
        <w:rPr>
          <w:rFonts w:ascii="Times New Roman" w:hAnsi="Times New Roman" w:cs="Times New Roman"/>
        </w:rPr>
        <w:t xml:space="preserve"> any jobs of that gr</w:t>
      </w:r>
      <w:r w:rsidR="00F72047" w:rsidRPr="004A0C8F">
        <w:rPr>
          <w:rFonts w:ascii="Times New Roman" w:hAnsi="Times New Roman" w:cs="Times New Roman"/>
        </w:rPr>
        <w:t xml:space="preserve">ade are difficult to obtain </w:t>
      </w:r>
      <w:r w:rsidR="00261745" w:rsidRPr="004A0C8F">
        <w:rPr>
          <w:rFonts w:ascii="Times New Roman" w:hAnsi="Times New Roman" w:cs="Times New Roman"/>
        </w:rPr>
        <w:t>without current professional experience.</w:t>
      </w:r>
      <w:r w:rsidR="00F72047" w:rsidRPr="004A0C8F">
        <w:rPr>
          <w:rFonts w:ascii="Times New Roman" w:hAnsi="Times New Roman" w:cs="Times New Roman"/>
        </w:rPr>
        <w:t xml:space="preserve"> I do feel my easiest way back into education would be to obtain a teaching assistant job which I am more than qualified to </w:t>
      </w:r>
      <w:r w:rsidR="00DE3707" w:rsidRPr="004A0C8F">
        <w:rPr>
          <w:rFonts w:ascii="Times New Roman" w:hAnsi="Times New Roman" w:cs="Times New Roman"/>
        </w:rPr>
        <w:t>current cannot afford to make that professional move.</w:t>
      </w:r>
    </w:p>
    <w:p w14:paraId="148D379E" w14:textId="77777777" w:rsidR="00DE3707" w:rsidRPr="004A0C8F" w:rsidRDefault="003103CE" w:rsidP="004A0C8F">
      <w:pPr>
        <w:spacing w:line="360" w:lineRule="auto"/>
        <w:rPr>
          <w:rFonts w:ascii="Times New Roman" w:hAnsi="Times New Roman" w:cs="Times New Roman"/>
        </w:rPr>
      </w:pPr>
      <w:r w:rsidRPr="004A0C8F">
        <w:rPr>
          <w:rFonts w:ascii="Times New Roman" w:hAnsi="Times New Roman" w:cs="Times New Roman"/>
        </w:rPr>
        <w:t>Whilst preparing my portfol</w:t>
      </w:r>
      <w:r w:rsidR="003B1EB1" w:rsidRPr="004A0C8F">
        <w:rPr>
          <w:rFonts w:ascii="Times New Roman" w:hAnsi="Times New Roman" w:cs="Times New Roman"/>
        </w:rPr>
        <w:t>io,</w:t>
      </w:r>
      <w:r w:rsidR="00F72047" w:rsidRPr="004A0C8F">
        <w:rPr>
          <w:rFonts w:ascii="Times New Roman" w:hAnsi="Times New Roman" w:cs="Times New Roman"/>
        </w:rPr>
        <w:t xml:space="preserve"> I applied for a job as an education welfare officer within my local council. I felt that I met the person specification of the role, and my academic </w:t>
      </w:r>
      <w:r w:rsidR="00F72047" w:rsidRPr="004A0C8F">
        <w:rPr>
          <w:rFonts w:ascii="Times New Roman" w:hAnsi="Times New Roman" w:cs="Times New Roman"/>
        </w:rPr>
        <w:lastRenderedPageBreak/>
        <w:t xml:space="preserve">achievements also appear to be </w:t>
      </w:r>
      <w:r w:rsidR="003B1EB1" w:rsidRPr="004A0C8F">
        <w:rPr>
          <w:rFonts w:ascii="Times New Roman" w:hAnsi="Times New Roman" w:cs="Times New Roman"/>
        </w:rPr>
        <w:t xml:space="preserve">appropriate to the </w:t>
      </w:r>
      <w:r w:rsidR="008B3995" w:rsidRPr="004A0C8F">
        <w:rPr>
          <w:rFonts w:ascii="Times New Roman" w:hAnsi="Times New Roman" w:cs="Times New Roman"/>
        </w:rPr>
        <w:t>job specification</w:t>
      </w:r>
      <w:r w:rsidR="00F72047" w:rsidRPr="004A0C8F">
        <w:rPr>
          <w:rFonts w:ascii="Times New Roman" w:hAnsi="Times New Roman" w:cs="Times New Roman"/>
        </w:rPr>
        <w:t xml:space="preserve">. I prepared a personal statement that </w:t>
      </w:r>
      <w:r w:rsidR="004C6D03" w:rsidRPr="004A0C8F">
        <w:rPr>
          <w:rFonts w:ascii="Times New Roman" w:hAnsi="Times New Roman" w:cs="Times New Roman"/>
        </w:rPr>
        <w:t xml:space="preserve">I felt </w:t>
      </w:r>
      <w:r w:rsidR="00F72047" w:rsidRPr="004A0C8F">
        <w:rPr>
          <w:rFonts w:ascii="Times New Roman" w:hAnsi="Times New Roman" w:cs="Times New Roman"/>
        </w:rPr>
        <w:t xml:space="preserve">was worthy of an interview alongside my CV which I also amended and restructured for the portfolio. The </w:t>
      </w:r>
      <w:r w:rsidR="003B40FA" w:rsidRPr="004A0C8F">
        <w:rPr>
          <w:rFonts w:ascii="Times New Roman" w:hAnsi="Times New Roman" w:cs="Times New Roman"/>
        </w:rPr>
        <w:t>position</w:t>
      </w:r>
      <w:r w:rsidR="00F72047" w:rsidRPr="004A0C8F">
        <w:rPr>
          <w:rFonts w:ascii="Times New Roman" w:hAnsi="Times New Roman" w:cs="Times New Roman"/>
        </w:rPr>
        <w:t xml:space="preserve"> closed 3 weeks </w:t>
      </w:r>
      <w:r w:rsidR="003B40FA" w:rsidRPr="004A0C8F">
        <w:rPr>
          <w:rFonts w:ascii="Times New Roman" w:hAnsi="Times New Roman" w:cs="Times New Roman"/>
        </w:rPr>
        <w:t>ago,</w:t>
      </w:r>
      <w:r w:rsidR="00F72047" w:rsidRPr="004A0C8F">
        <w:rPr>
          <w:rFonts w:ascii="Times New Roman" w:hAnsi="Times New Roman" w:cs="Times New Roman"/>
        </w:rPr>
        <w:t xml:space="preserve"> and I have yet to </w:t>
      </w:r>
      <w:r w:rsidR="003B40FA" w:rsidRPr="004A0C8F">
        <w:rPr>
          <w:rFonts w:ascii="Times New Roman" w:hAnsi="Times New Roman" w:cs="Times New Roman"/>
        </w:rPr>
        <w:t>be invited for</w:t>
      </w:r>
      <w:r w:rsidR="00F72047" w:rsidRPr="004A0C8F">
        <w:rPr>
          <w:rFonts w:ascii="Times New Roman" w:hAnsi="Times New Roman" w:cs="Times New Roman"/>
        </w:rPr>
        <w:t xml:space="preserve"> an interview, so at this stage I am going to assume I was unsuccessful. I felt very positive about my chances as this was a new role</w:t>
      </w:r>
      <w:r w:rsidR="008B3995" w:rsidRPr="004A0C8F">
        <w:rPr>
          <w:rFonts w:ascii="Times New Roman" w:hAnsi="Times New Roman" w:cs="Times New Roman"/>
        </w:rPr>
        <w:t xml:space="preserve"> </w:t>
      </w:r>
      <w:r w:rsidR="00F72047" w:rsidRPr="004A0C8F">
        <w:rPr>
          <w:rFonts w:ascii="Times New Roman" w:hAnsi="Times New Roman" w:cs="Times New Roman"/>
        </w:rPr>
        <w:t xml:space="preserve">they had </w:t>
      </w:r>
      <w:r w:rsidR="003B40FA" w:rsidRPr="004A0C8F">
        <w:rPr>
          <w:rFonts w:ascii="Times New Roman" w:hAnsi="Times New Roman" w:cs="Times New Roman"/>
        </w:rPr>
        <w:t>created,</w:t>
      </w:r>
      <w:r w:rsidR="00F72047" w:rsidRPr="004A0C8F">
        <w:rPr>
          <w:rFonts w:ascii="Times New Roman" w:hAnsi="Times New Roman" w:cs="Times New Roman"/>
        </w:rPr>
        <w:t xml:space="preserve"> and full training was being offered</w:t>
      </w:r>
      <w:r w:rsidR="008B3995" w:rsidRPr="004A0C8F">
        <w:rPr>
          <w:rFonts w:ascii="Times New Roman" w:hAnsi="Times New Roman" w:cs="Times New Roman"/>
        </w:rPr>
        <w:t xml:space="preserve">. However, on reflection </w:t>
      </w:r>
      <w:r w:rsidR="00F72047" w:rsidRPr="004A0C8F">
        <w:rPr>
          <w:rFonts w:ascii="Times New Roman" w:hAnsi="Times New Roman" w:cs="Times New Roman"/>
        </w:rPr>
        <w:t xml:space="preserve">I </w:t>
      </w:r>
      <w:r w:rsidR="003B40FA" w:rsidRPr="004A0C8F">
        <w:rPr>
          <w:rFonts w:ascii="Times New Roman" w:hAnsi="Times New Roman" w:cs="Times New Roman"/>
        </w:rPr>
        <w:t>must</w:t>
      </w:r>
      <w:r w:rsidR="00F72047" w:rsidRPr="004A0C8F">
        <w:rPr>
          <w:rFonts w:ascii="Times New Roman" w:hAnsi="Times New Roman" w:cs="Times New Roman"/>
        </w:rPr>
        <w:t xml:space="preserve"> consider that my current employment is not </w:t>
      </w:r>
      <w:r w:rsidR="00B371CE" w:rsidRPr="004A0C8F">
        <w:rPr>
          <w:rFonts w:ascii="Times New Roman" w:hAnsi="Times New Roman" w:cs="Times New Roman"/>
        </w:rPr>
        <w:t xml:space="preserve">the natural progression for a role in education or working with children. </w:t>
      </w:r>
    </w:p>
    <w:p w14:paraId="007B989B" w14:textId="6DD2703C" w:rsidR="003B6171" w:rsidRPr="004A0C8F" w:rsidRDefault="00F72047" w:rsidP="004A0C8F">
      <w:pPr>
        <w:spacing w:line="360" w:lineRule="auto"/>
        <w:rPr>
          <w:rFonts w:ascii="Times New Roman" w:hAnsi="Times New Roman" w:cs="Times New Roman"/>
        </w:rPr>
      </w:pPr>
      <w:r w:rsidRPr="004A0C8F">
        <w:rPr>
          <w:rFonts w:ascii="Times New Roman" w:hAnsi="Times New Roman" w:cs="Times New Roman"/>
        </w:rPr>
        <w:t xml:space="preserve">Whilst this process has left me feeling </w:t>
      </w:r>
      <w:r w:rsidR="003B40FA" w:rsidRPr="004A0C8F">
        <w:rPr>
          <w:rFonts w:ascii="Times New Roman" w:hAnsi="Times New Roman" w:cs="Times New Roman"/>
        </w:rPr>
        <w:t>disappointed,</w:t>
      </w:r>
      <w:r w:rsidRPr="004A0C8F">
        <w:rPr>
          <w:rFonts w:ascii="Times New Roman" w:hAnsi="Times New Roman" w:cs="Times New Roman"/>
        </w:rPr>
        <w:t xml:space="preserve"> I am eager to </w:t>
      </w:r>
      <w:r w:rsidR="003A0131" w:rsidRPr="004A0C8F">
        <w:rPr>
          <w:rFonts w:ascii="Times New Roman" w:hAnsi="Times New Roman" w:cs="Times New Roman"/>
        </w:rPr>
        <w:t>adapt Kol</w:t>
      </w:r>
      <w:r w:rsidR="00B16EA8" w:rsidRPr="004A0C8F">
        <w:rPr>
          <w:rFonts w:ascii="Times New Roman" w:hAnsi="Times New Roman" w:cs="Times New Roman"/>
        </w:rPr>
        <w:t xml:space="preserve">b’s (1984) Experimental Learning Cycle to </w:t>
      </w:r>
      <w:r w:rsidRPr="004A0C8F">
        <w:rPr>
          <w:rFonts w:ascii="Times New Roman" w:hAnsi="Times New Roman" w:cs="Times New Roman"/>
        </w:rPr>
        <w:t xml:space="preserve">evaluate where I can </w:t>
      </w:r>
      <w:r w:rsidR="00115542" w:rsidRPr="004A0C8F">
        <w:rPr>
          <w:rFonts w:ascii="Times New Roman" w:hAnsi="Times New Roman" w:cs="Times New Roman"/>
        </w:rPr>
        <w:t>improve,</w:t>
      </w:r>
      <w:r w:rsidRPr="004A0C8F">
        <w:rPr>
          <w:rFonts w:ascii="Times New Roman" w:hAnsi="Times New Roman" w:cs="Times New Roman"/>
        </w:rPr>
        <w:t xml:space="preserve"> </w:t>
      </w:r>
      <w:r w:rsidR="008B2524" w:rsidRPr="004A0C8F">
        <w:rPr>
          <w:rFonts w:ascii="Times New Roman" w:hAnsi="Times New Roman" w:cs="Times New Roman"/>
        </w:rPr>
        <w:t xml:space="preserve">I recognised the rejection and </w:t>
      </w:r>
      <w:r w:rsidR="00301E29" w:rsidRPr="004A0C8F">
        <w:rPr>
          <w:rFonts w:ascii="Times New Roman" w:hAnsi="Times New Roman" w:cs="Times New Roman"/>
        </w:rPr>
        <w:t xml:space="preserve">by applying Dweck’s Growth Mindset theory, </w:t>
      </w:r>
      <w:r w:rsidR="00122A97" w:rsidRPr="004A0C8F">
        <w:rPr>
          <w:rFonts w:ascii="Times New Roman" w:hAnsi="Times New Roman" w:cs="Times New Roman"/>
        </w:rPr>
        <w:t xml:space="preserve">and </w:t>
      </w:r>
      <w:r w:rsidR="00301E29" w:rsidRPr="004A0C8F">
        <w:rPr>
          <w:rFonts w:ascii="Times New Roman" w:hAnsi="Times New Roman" w:cs="Times New Roman"/>
        </w:rPr>
        <w:t xml:space="preserve">I have </w:t>
      </w:r>
      <w:r w:rsidR="00381FEB" w:rsidRPr="004A0C8F">
        <w:rPr>
          <w:rFonts w:ascii="Times New Roman" w:hAnsi="Times New Roman" w:cs="Times New Roman"/>
        </w:rPr>
        <w:t xml:space="preserve">decided to turn this into an opportunity to improve. </w:t>
      </w:r>
      <w:r w:rsidR="00B456E8" w:rsidRPr="004A0C8F">
        <w:rPr>
          <w:rFonts w:ascii="Times New Roman" w:hAnsi="Times New Roman" w:cs="Times New Roman"/>
        </w:rPr>
        <w:t xml:space="preserve">Macleod, S. (2025) </w:t>
      </w:r>
      <w:r w:rsidR="00760004" w:rsidRPr="004A0C8F">
        <w:rPr>
          <w:rFonts w:ascii="Times New Roman" w:hAnsi="Times New Roman" w:cs="Times New Roman"/>
        </w:rPr>
        <w:t>I have located the careers service offered by the University and I am going to discuss tactics</w:t>
      </w:r>
      <w:r w:rsidR="00AF047F" w:rsidRPr="004A0C8F">
        <w:rPr>
          <w:rFonts w:ascii="Times New Roman" w:hAnsi="Times New Roman" w:cs="Times New Roman"/>
        </w:rPr>
        <w:t xml:space="preserve"> with a careers advisor to strengthen my employability in the Education sector</w:t>
      </w:r>
      <w:r w:rsidRPr="004A0C8F">
        <w:rPr>
          <w:rFonts w:ascii="Times New Roman" w:hAnsi="Times New Roman" w:cs="Times New Roman"/>
        </w:rPr>
        <w:t xml:space="preserve">. </w:t>
      </w:r>
      <w:r w:rsidR="003B40FA" w:rsidRPr="004A0C8F">
        <w:rPr>
          <w:rFonts w:ascii="Times New Roman" w:hAnsi="Times New Roman" w:cs="Times New Roman"/>
        </w:rPr>
        <w:t>Considering</w:t>
      </w:r>
      <w:r w:rsidRPr="004A0C8F">
        <w:rPr>
          <w:rFonts w:ascii="Times New Roman" w:hAnsi="Times New Roman" w:cs="Times New Roman"/>
        </w:rPr>
        <w:t xml:space="preserve"> the positives I am </w:t>
      </w:r>
      <w:r w:rsidR="00812F32" w:rsidRPr="004A0C8F">
        <w:rPr>
          <w:rFonts w:ascii="Times New Roman" w:hAnsi="Times New Roman" w:cs="Times New Roman"/>
        </w:rPr>
        <w:t>proud</w:t>
      </w:r>
      <w:r w:rsidRPr="004A0C8F">
        <w:rPr>
          <w:rFonts w:ascii="Times New Roman" w:hAnsi="Times New Roman" w:cs="Times New Roman"/>
        </w:rPr>
        <w:t xml:space="preserve"> of the application I submitted and whilst I was </w:t>
      </w:r>
      <w:r w:rsidR="003B40FA" w:rsidRPr="004A0C8F">
        <w:rPr>
          <w:rFonts w:ascii="Times New Roman" w:hAnsi="Times New Roman" w:cs="Times New Roman"/>
        </w:rPr>
        <w:t>unsuccessful,</w:t>
      </w:r>
      <w:r w:rsidRPr="004A0C8F">
        <w:rPr>
          <w:rFonts w:ascii="Times New Roman" w:hAnsi="Times New Roman" w:cs="Times New Roman"/>
        </w:rPr>
        <w:t xml:space="preserve"> I still have a job</w:t>
      </w:r>
      <w:r w:rsidR="009E79DD" w:rsidRPr="004A0C8F">
        <w:rPr>
          <w:rFonts w:ascii="Times New Roman" w:hAnsi="Times New Roman" w:cs="Times New Roman"/>
        </w:rPr>
        <w:t xml:space="preserve"> and this </w:t>
      </w:r>
      <w:r w:rsidR="00381FEB" w:rsidRPr="004A0C8F">
        <w:rPr>
          <w:rFonts w:ascii="Times New Roman" w:hAnsi="Times New Roman" w:cs="Times New Roman"/>
        </w:rPr>
        <w:t xml:space="preserve">process </w:t>
      </w:r>
      <w:r w:rsidR="00A66A60" w:rsidRPr="004A0C8F">
        <w:rPr>
          <w:rFonts w:ascii="Times New Roman" w:hAnsi="Times New Roman" w:cs="Times New Roman"/>
        </w:rPr>
        <w:t>has altered my view on what I initially considered to be a failure</w:t>
      </w:r>
      <w:r w:rsidR="00923D8C" w:rsidRPr="004A0C8F">
        <w:rPr>
          <w:rFonts w:ascii="Times New Roman" w:hAnsi="Times New Roman" w:cs="Times New Roman"/>
        </w:rPr>
        <w:t xml:space="preserve">, to now considering it as an opportunity to improve myself. </w:t>
      </w:r>
    </w:p>
    <w:p w14:paraId="46913E51" w14:textId="6721D37B" w:rsidR="003B6171" w:rsidRPr="004A0C8F" w:rsidRDefault="00F72047" w:rsidP="004A0C8F">
      <w:pPr>
        <w:spacing w:line="360" w:lineRule="auto"/>
        <w:rPr>
          <w:rFonts w:ascii="Times New Roman" w:hAnsi="Times New Roman" w:cs="Times New Roman"/>
        </w:rPr>
      </w:pPr>
      <w:r w:rsidRPr="004A0C8F">
        <w:rPr>
          <w:rFonts w:ascii="Times New Roman" w:hAnsi="Times New Roman" w:cs="Times New Roman"/>
        </w:rPr>
        <w:t xml:space="preserve">The next </w:t>
      </w:r>
      <w:r w:rsidR="003B40FA" w:rsidRPr="004A0C8F">
        <w:rPr>
          <w:rFonts w:ascii="Times New Roman" w:hAnsi="Times New Roman" w:cs="Times New Roman"/>
        </w:rPr>
        <w:t>challenge</w:t>
      </w:r>
      <w:r w:rsidRPr="004A0C8F">
        <w:rPr>
          <w:rFonts w:ascii="Times New Roman" w:hAnsi="Times New Roman" w:cs="Times New Roman"/>
        </w:rPr>
        <w:t xml:space="preserve"> I faced was refreshing my </w:t>
      </w:r>
      <w:r w:rsidR="004A0C8F">
        <w:rPr>
          <w:rFonts w:ascii="Times New Roman" w:hAnsi="Times New Roman" w:cs="Times New Roman"/>
        </w:rPr>
        <w:t>Curriculum Vitae (</w:t>
      </w:r>
      <w:r w:rsidRPr="004A0C8F">
        <w:rPr>
          <w:rFonts w:ascii="Times New Roman" w:hAnsi="Times New Roman" w:cs="Times New Roman"/>
        </w:rPr>
        <w:t>CV</w:t>
      </w:r>
      <w:r w:rsidR="004A0C8F">
        <w:rPr>
          <w:rFonts w:ascii="Times New Roman" w:hAnsi="Times New Roman" w:cs="Times New Roman"/>
        </w:rPr>
        <w:t>)</w:t>
      </w:r>
      <w:r w:rsidR="00812F32" w:rsidRPr="004A0C8F">
        <w:rPr>
          <w:rFonts w:ascii="Times New Roman" w:hAnsi="Times New Roman" w:cs="Times New Roman"/>
        </w:rPr>
        <w:t>.</w:t>
      </w:r>
      <w:r w:rsidRPr="004A0C8F">
        <w:rPr>
          <w:rFonts w:ascii="Times New Roman" w:hAnsi="Times New Roman" w:cs="Times New Roman"/>
        </w:rPr>
        <w:t xml:space="preserve"> I </w:t>
      </w:r>
      <w:r w:rsidR="004A0C8F">
        <w:rPr>
          <w:rFonts w:ascii="Times New Roman" w:hAnsi="Times New Roman" w:cs="Times New Roman"/>
        </w:rPr>
        <w:t>first created</w:t>
      </w:r>
      <w:r w:rsidRPr="004A0C8F">
        <w:rPr>
          <w:rFonts w:ascii="Times New Roman" w:hAnsi="Times New Roman" w:cs="Times New Roman"/>
        </w:rPr>
        <w:t xml:space="preserve"> </w:t>
      </w:r>
      <w:r w:rsidR="004A0C8F">
        <w:rPr>
          <w:rFonts w:ascii="Times New Roman" w:hAnsi="Times New Roman" w:cs="Times New Roman"/>
        </w:rPr>
        <w:t>one at</w:t>
      </w:r>
      <w:r w:rsidRPr="004A0C8F">
        <w:rPr>
          <w:rFonts w:ascii="Times New Roman" w:hAnsi="Times New Roman" w:cs="Times New Roman"/>
        </w:rPr>
        <w:t xml:space="preserve"> age of 16 and </w:t>
      </w:r>
      <w:r w:rsidR="002F5D8C" w:rsidRPr="004A0C8F">
        <w:rPr>
          <w:rFonts w:ascii="Times New Roman" w:hAnsi="Times New Roman" w:cs="Times New Roman"/>
        </w:rPr>
        <w:t xml:space="preserve">it has been </w:t>
      </w:r>
      <w:r w:rsidRPr="004A0C8F">
        <w:rPr>
          <w:rFonts w:ascii="Times New Roman" w:hAnsi="Times New Roman" w:cs="Times New Roman"/>
        </w:rPr>
        <w:t xml:space="preserve">updated and edited accordingly </w:t>
      </w:r>
      <w:r w:rsidR="002F5D8C" w:rsidRPr="004A0C8F">
        <w:rPr>
          <w:rFonts w:ascii="Times New Roman" w:hAnsi="Times New Roman" w:cs="Times New Roman"/>
        </w:rPr>
        <w:t>as my professional career has progressed</w:t>
      </w:r>
      <w:r w:rsidRPr="004A0C8F">
        <w:rPr>
          <w:rFonts w:ascii="Times New Roman" w:hAnsi="Times New Roman" w:cs="Times New Roman"/>
        </w:rPr>
        <w:t xml:space="preserve">. </w:t>
      </w:r>
      <w:r w:rsidR="002F5D8C" w:rsidRPr="004A0C8F">
        <w:rPr>
          <w:rFonts w:ascii="Times New Roman" w:hAnsi="Times New Roman" w:cs="Times New Roman"/>
        </w:rPr>
        <w:t>At the time of this module, my CV had not been updated since 2023 when I began my current employment</w:t>
      </w:r>
      <w:r w:rsidR="00812F32" w:rsidRPr="004A0C8F">
        <w:rPr>
          <w:rFonts w:ascii="Times New Roman" w:hAnsi="Times New Roman" w:cs="Times New Roman"/>
        </w:rPr>
        <w:t>,</w:t>
      </w:r>
      <w:r w:rsidRPr="004A0C8F">
        <w:rPr>
          <w:rFonts w:ascii="Times New Roman" w:hAnsi="Times New Roman" w:cs="Times New Roman"/>
        </w:rPr>
        <w:t xml:space="preserve"> but</w:t>
      </w:r>
      <w:r w:rsidR="002F5D8C" w:rsidRPr="004A0C8F">
        <w:rPr>
          <w:rFonts w:ascii="Times New Roman" w:hAnsi="Times New Roman" w:cs="Times New Roman"/>
        </w:rPr>
        <w:t xml:space="preserve"> overall,</w:t>
      </w:r>
      <w:r w:rsidRPr="004A0C8F">
        <w:rPr>
          <w:rFonts w:ascii="Times New Roman" w:hAnsi="Times New Roman" w:cs="Times New Roman"/>
        </w:rPr>
        <w:t xml:space="preserve"> I was</w:t>
      </w:r>
      <w:r w:rsidR="002F5D8C" w:rsidRPr="004A0C8F">
        <w:rPr>
          <w:rFonts w:ascii="Times New Roman" w:hAnsi="Times New Roman" w:cs="Times New Roman"/>
        </w:rPr>
        <w:t xml:space="preserve"> </w:t>
      </w:r>
      <w:r w:rsidRPr="004A0C8F">
        <w:rPr>
          <w:rFonts w:ascii="Times New Roman" w:hAnsi="Times New Roman" w:cs="Times New Roman"/>
        </w:rPr>
        <w:t xml:space="preserve">happy with it as I have been successful in many job applications and interviews. </w:t>
      </w:r>
      <w:r w:rsidR="00812F32" w:rsidRPr="004A0C8F">
        <w:rPr>
          <w:rFonts w:ascii="Times New Roman" w:hAnsi="Times New Roman" w:cs="Times New Roman"/>
        </w:rPr>
        <w:t>However,</w:t>
      </w:r>
      <w:r w:rsidRPr="004A0C8F">
        <w:rPr>
          <w:rFonts w:ascii="Times New Roman" w:hAnsi="Times New Roman" w:cs="Times New Roman"/>
        </w:rPr>
        <w:t xml:space="preserve"> as this was being submitted for academic </w:t>
      </w:r>
      <w:r w:rsidR="00812F32" w:rsidRPr="004A0C8F">
        <w:rPr>
          <w:rFonts w:ascii="Times New Roman" w:hAnsi="Times New Roman" w:cs="Times New Roman"/>
        </w:rPr>
        <w:t>review</w:t>
      </w:r>
      <w:r w:rsidRPr="004A0C8F">
        <w:rPr>
          <w:rFonts w:ascii="Times New Roman" w:hAnsi="Times New Roman" w:cs="Times New Roman"/>
        </w:rPr>
        <w:t xml:space="preserve"> as well as applying for the role I have previously mentioned I wanted to </w:t>
      </w:r>
      <w:r w:rsidR="00812F32" w:rsidRPr="004A0C8F">
        <w:rPr>
          <w:rFonts w:ascii="Times New Roman" w:hAnsi="Times New Roman" w:cs="Times New Roman"/>
        </w:rPr>
        <w:t>ensure</w:t>
      </w:r>
      <w:r w:rsidRPr="004A0C8F">
        <w:rPr>
          <w:rFonts w:ascii="Times New Roman" w:hAnsi="Times New Roman" w:cs="Times New Roman"/>
        </w:rPr>
        <w:t xml:space="preserve"> </w:t>
      </w:r>
      <w:r w:rsidR="001010ED">
        <w:rPr>
          <w:rFonts w:ascii="Times New Roman" w:hAnsi="Times New Roman" w:cs="Times New Roman"/>
        </w:rPr>
        <w:t xml:space="preserve">it </w:t>
      </w:r>
      <w:r w:rsidRPr="004A0C8F">
        <w:rPr>
          <w:rFonts w:ascii="Times New Roman" w:hAnsi="Times New Roman" w:cs="Times New Roman"/>
        </w:rPr>
        <w:t xml:space="preserve">was up to </w:t>
      </w:r>
      <w:r w:rsidR="001010ED">
        <w:rPr>
          <w:rFonts w:ascii="Times New Roman" w:hAnsi="Times New Roman" w:cs="Times New Roman"/>
        </w:rPr>
        <w:t xml:space="preserve">an academic </w:t>
      </w:r>
      <w:r w:rsidRPr="004A0C8F">
        <w:rPr>
          <w:rFonts w:ascii="Times New Roman" w:hAnsi="Times New Roman" w:cs="Times New Roman"/>
        </w:rPr>
        <w:t xml:space="preserve">standard. In </w:t>
      </w:r>
      <w:r w:rsidR="00812F32" w:rsidRPr="004A0C8F">
        <w:rPr>
          <w:rFonts w:ascii="Times New Roman" w:hAnsi="Times New Roman" w:cs="Times New Roman"/>
        </w:rPr>
        <w:t>a</w:t>
      </w:r>
      <w:r w:rsidRPr="004A0C8F">
        <w:rPr>
          <w:rFonts w:ascii="Times New Roman" w:hAnsi="Times New Roman" w:cs="Times New Roman"/>
        </w:rPr>
        <w:t xml:space="preserve"> lecture it was </w:t>
      </w:r>
      <w:r w:rsidR="002F5D8C" w:rsidRPr="004A0C8F">
        <w:rPr>
          <w:rFonts w:ascii="Times New Roman" w:hAnsi="Times New Roman" w:cs="Times New Roman"/>
        </w:rPr>
        <w:t>suggested</w:t>
      </w:r>
      <w:r w:rsidRPr="004A0C8F">
        <w:rPr>
          <w:rFonts w:ascii="Times New Roman" w:hAnsi="Times New Roman" w:cs="Times New Roman"/>
        </w:rPr>
        <w:t xml:space="preserve"> that the university offers CV360 </w:t>
      </w:r>
      <w:r w:rsidR="001C6F40" w:rsidRPr="004A0C8F">
        <w:rPr>
          <w:rFonts w:ascii="Times New Roman" w:hAnsi="Times New Roman" w:cs="Times New Roman"/>
        </w:rPr>
        <w:t xml:space="preserve">(UWTSD Careers Service </w:t>
      </w:r>
      <w:r w:rsidR="002C303F" w:rsidRPr="004A0C8F">
        <w:rPr>
          <w:rFonts w:ascii="Times New Roman" w:hAnsi="Times New Roman" w:cs="Times New Roman"/>
        </w:rPr>
        <w:t xml:space="preserve">(2025), </w:t>
      </w:r>
      <w:r w:rsidRPr="004A0C8F">
        <w:rPr>
          <w:rFonts w:ascii="Times New Roman" w:hAnsi="Times New Roman" w:cs="Times New Roman"/>
        </w:rPr>
        <w:t>which is an</w:t>
      </w:r>
      <w:r w:rsidR="002F5D8C" w:rsidRPr="004A0C8F">
        <w:rPr>
          <w:rFonts w:ascii="Times New Roman" w:hAnsi="Times New Roman" w:cs="Times New Roman"/>
        </w:rPr>
        <w:t xml:space="preserve"> artificial intelligence</w:t>
      </w:r>
      <w:r w:rsidRPr="004A0C8F">
        <w:rPr>
          <w:rFonts w:ascii="Times New Roman" w:hAnsi="Times New Roman" w:cs="Times New Roman"/>
        </w:rPr>
        <w:t xml:space="preserve"> </w:t>
      </w:r>
      <w:r w:rsidR="002F5D8C" w:rsidRPr="004A0C8F">
        <w:rPr>
          <w:rFonts w:ascii="Times New Roman" w:hAnsi="Times New Roman" w:cs="Times New Roman"/>
        </w:rPr>
        <w:t>(</w:t>
      </w:r>
      <w:r w:rsidRPr="004A0C8F">
        <w:rPr>
          <w:rFonts w:ascii="Times New Roman" w:hAnsi="Times New Roman" w:cs="Times New Roman"/>
        </w:rPr>
        <w:t>AI</w:t>
      </w:r>
      <w:r w:rsidR="002F5D8C" w:rsidRPr="004A0C8F">
        <w:rPr>
          <w:rFonts w:ascii="Times New Roman" w:hAnsi="Times New Roman" w:cs="Times New Roman"/>
        </w:rPr>
        <w:t>)</w:t>
      </w:r>
      <w:r w:rsidRPr="004A0C8F">
        <w:rPr>
          <w:rFonts w:ascii="Times New Roman" w:hAnsi="Times New Roman" w:cs="Times New Roman"/>
        </w:rPr>
        <w:t xml:space="preserve"> tool that helps you design and edit your CV</w:t>
      </w:r>
      <w:r w:rsidR="00F820E6">
        <w:rPr>
          <w:rFonts w:ascii="Times New Roman" w:hAnsi="Times New Roman" w:cs="Times New Roman"/>
        </w:rPr>
        <w:t xml:space="preserve"> to engage employability</w:t>
      </w:r>
      <w:r w:rsidRPr="004A0C8F">
        <w:rPr>
          <w:rFonts w:ascii="Times New Roman" w:hAnsi="Times New Roman" w:cs="Times New Roman"/>
        </w:rPr>
        <w:t xml:space="preserve">. When I initially uploaded </w:t>
      </w:r>
      <w:r w:rsidR="003158B1" w:rsidRPr="004A0C8F">
        <w:rPr>
          <w:rFonts w:ascii="Times New Roman" w:hAnsi="Times New Roman" w:cs="Times New Roman"/>
        </w:rPr>
        <w:t>the file</w:t>
      </w:r>
      <w:r w:rsidR="00812F32" w:rsidRPr="004A0C8F">
        <w:rPr>
          <w:rFonts w:ascii="Times New Roman" w:hAnsi="Times New Roman" w:cs="Times New Roman"/>
        </w:rPr>
        <w:t>,</w:t>
      </w:r>
      <w:r w:rsidRPr="004A0C8F">
        <w:rPr>
          <w:rFonts w:ascii="Times New Roman" w:hAnsi="Times New Roman" w:cs="Times New Roman"/>
        </w:rPr>
        <w:t xml:space="preserve"> </w:t>
      </w:r>
      <w:r w:rsidR="003158B1" w:rsidRPr="004A0C8F">
        <w:rPr>
          <w:rFonts w:ascii="Times New Roman" w:hAnsi="Times New Roman" w:cs="Times New Roman"/>
        </w:rPr>
        <w:t>the</w:t>
      </w:r>
      <w:r w:rsidR="00812F32" w:rsidRPr="004A0C8F">
        <w:rPr>
          <w:rFonts w:ascii="Times New Roman" w:hAnsi="Times New Roman" w:cs="Times New Roman"/>
        </w:rPr>
        <w:t xml:space="preserve"> score was</w:t>
      </w:r>
      <w:r w:rsidRPr="004A0C8F">
        <w:rPr>
          <w:rFonts w:ascii="Times New Roman" w:hAnsi="Times New Roman" w:cs="Times New Roman"/>
        </w:rPr>
        <w:t xml:space="preserve"> 75% which </w:t>
      </w:r>
      <w:r w:rsidR="009E79DD" w:rsidRPr="004A0C8F">
        <w:rPr>
          <w:rFonts w:ascii="Times New Roman" w:hAnsi="Times New Roman" w:cs="Times New Roman"/>
        </w:rPr>
        <w:t xml:space="preserve">overall, </w:t>
      </w:r>
      <w:r w:rsidRPr="004A0C8F">
        <w:rPr>
          <w:rFonts w:ascii="Times New Roman" w:hAnsi="Times New Roman" w:cs="Times New Roman"/>
        </w:rPr>
        <w:t xml:space="preserve">I was pleased with. </w:t>
      </w:r>
      <w:r w:rsidR="00EE3B99" w:rsidRPr="004A0C8F">
        <w:rPr>
          <w:rFonts w:ascii="Times New Roman" w:hAnsi="Times New Roman" w:cs="Times New Roman"/>
        </w:rPr>
        <w:t xml:space="preserve">The guidance that was provided stated that my CV was too many pages and I had used the word education too many times. I was a little unsure how to remove the word education from </w:t>
      </w:r>
      <w:r w:rsidR="003158B1" w:rsidRPr="004A0C8F">
        <w:rPr>
          <w:rFonts w:ascii="Times New Roman" w:hAnsi="Times New Roman" w:cs="Times New Roman"/>
        </w:rPr>
        <w:t xml:space="preserve">the document </w:t>
      </w:r>
      <w:r w:rsidR="00EE3B99" w:rsidRPr="004A0C8F">
        <w:rPr>
          <w:rFonts w:ascii="Times New Roman" w:hAnsi="Times New Roman" w:cs="Times New Roman"/>
        </w:rPr>
        <w:t xml:space="preserve">when </w:t>
      </w:r>
      <w:r w:rsidR="00812F32" w:rsidRPr="004A0C8F">
        <w:rPr>
          <w:rFonts w:ascii="Times New Roman" w:hAnsi="Times New Roman" w:cs="Times New Roman"/>
        </w:rPr>
        <w:t>most of</w:t>
      </w:r>
      <w:r w:rsidR="00EE3B99" w:rsidRPr="004A0C8F">
        <w:rPr>
          <w:rFonts w:ascii="Times New Roman" w:hAnsi="Times New Roman" w:cs="Times New Roman"/>
        </w:rPr>
        <w:t xml:space="preserve"> my experience was in the education sector as well as including the headers for my GCSE's and a</w:t>
      </w:r>
      <w:r w:rsidR="00812F32" w:rsidRPr="004A0C8F">
        <w:rPr>
          <w:rFonts w:ascii="Times New Roman" w:hAnsi="Times New Roman" w:cs="Times New Roman"/>
        </w:rPr>
        <w:t>-</w:t>
      </w:r>
      <w:r w:rsidR="00EE3B99" w:rsidRPr="004A0C8F">
        <w:rPr>
          <w:rFonts w:ascii="Times New Roman" w:hAnsi="Times New Roman" w:cs="Times New Roman"/>
        </w:rPr>
        <w:t xml:space="preserve">levels. Eventually I decided that this issue was relatively unimportant, having the word education too many times didn't necessarily seem like a red flag in terms of what employers look for when </w:t>
      </w:r>
      <w:r w:rsidR="00812F32" w:rsidRPr="004A0C8F">
        <w:rPr>
          <w:rFonts w:ascii="Times New Roman" w:hAnsi="Times New Roman" w:cs="Times New Roman"/>
        </w:rPr>
        <w:t>many of</w:t>
      </w:r>
      <w:r w:rsidR="00EE3B99" w:rsidRPr="004A0C8F">
        <w:rPr>
          <w:rFonts w:ascii="Times New Roman" w:hAnsi="Times New Roman" w:cs="Times New Roman"/>
        </w:rPr>
        <w:t xml:space="preserve"> the words were used for headings or to describe my work experience. </w:t>
      </w:r>
    </w:p>
    <w:p w14:paraId="3580E08A" w14:textId="17BB0BB3" w:rsidR="00EE3B99" w:rsidRPr="004A0C8F" w:rsidRDefault="00EE3B99" w:rsidP="004A0C8F">
      <w:pPr>
        <w:spacing w:line="360" w:lineRule="auto"/>
        <w:rPr>
          <w:rFonts w:ascii="Times New Roman" w:hAnsi="Times New Roman" w:cs="Times New Roman"/>
        </w:rPr>
      </w:pPr>
      <w:r w:rsidRPr="004A0C8F">
        <w:rPr>
          <w:rFonts w:ascii="Times New Roman" w:hAnsi="Times New Roman" w:cs="Times New Roman"/>
        </w:rPr>
        <w:t xml:space="preserve">I was however concerned that my CV was </w:t>
      </w:r>
      <w:r w:rsidR="00282CC6" w:rsidRPr="004A0C8F">
        <w:rPr>
          <w:rFonts w:ascii="Times New Roman" w:hAnsi="Times New Roman" w:cs="Times New Roman"/>
        </w:rPr>
        <w:t xml:space="preserve">three </w:t>
      </w:r>
      <w:r w:rsidRPr="004A0C8F">
        <w:rPr>
          <w:rFonts w:ascii="Times New Roman" w:hAnsi="Times New Roman" w:cs="Times New Roman"/>
        </w:rPr>
        <w:t xml:space="preserve">pages more than we were advised in our career session with Bethan </w:t>
      </w:r>
      <w:r w:rsidR="00812F32" w:rsidRPr="004A0C8F">
        <w:rPr>
          <w:rFonts w:ascii="Times New Roman" w:hAnsi="Times New Roman" w:cs="Times New Roman"/>
        </w:rPr>
        <w:t>and</w:t>
      </w:r>
      <w:r w:rsidRPr="004A0C8F">
        <w:rPr>
          <w:rFonts w:ascii="Times New Roman" w:hAnsi="Times New Roman" w:cs="Times New Roman"/>
        </w:rPr>
        <w:t xml:space="preserve"> more than the CV360 tool deemed necessary. My grades were </w:t>
      </w:r>
      <w:r w:rsidRPr="004A0C8F">
        <w:rPr>
          <w:rFonts w:ascii="Times New Roman" w:hAnsi="Times New Roman" w:cs="Times New Roman"/>
        </w:rPr>
        <w:lastRenderedPageBreak/>
        <w:t xml:space="preserve">initially put into tables for </w:t>
      </w:r>
      <w:r w:rsidR="00812F32" w:rsidRPr="004A0C8F">
        <w:rPr>
          <w:rFonts w:ascii="Times New Roman" w:hAnsi="Times New Roman" w:cs="Times New Roman"/>
        </w:rPr>
        <w:t>aesthetic</w:t>
      </w:r>
      <w:r w:rsidRPr="004A0C8F">
        <w:rPr>
          <w:rFonts w:ascii="Times New Roman" w:hAnsi="Times New Roman" w:cs="Times New Roman"/>
        </w:rPr>
        <w:t xml:space="preserve"> purposes. I felt like it looked more professional an</w:t>
      </w:r>
      <w:r w:rsidR="002F5D8C" w:rsidRPr="004A0C8F">
        <w:rPr>
          <w:rFonts w:ascii="Times New Roman" w:hAnsi="Times New Roman" w:cs="Times New Roman"/>
        </w:rPr>
        <w:t>d</w:t>
      </w:r>
      <w:r w:rsidRPr="004A0C8F">
        <w:rPr>
          <w:rFonts w:ascii="Times New Roman" w:hAnsi="Times New Roman" w:cs="Times New Roman"/>
        </w:rPr>
        <w:t xml:space="preserve"> ordered being in grid format</w:t>
      </w:r>
      <w:r w:rsidR="002F5D8C" w:rsidRPr="004A0C8F">
        <w:rPr>
          <w:rFonts w:ascii="Times New Roman" w:hAnsi="Times New Roman" w:cs="Times New Roman"/>
        </w:rPr>
        <w:t>,</w:t>
      </w:r>
      <w:r w:rsidRPr="004A0C8F">
        <w:rPr>
          <w:rFonts w:ascii="Times New Roman" w:hAnsi="Times New Roman" w:cs="Times New Roman"/>
        </w:rPr>
        <w:t xml:space="preserve"> however this was taking up a lot of space. </w:t>
      </w:r>
      <w:r w:rsidR="002F5D8C" w:rsidRPr="004A0C8F">
        <w:rPr>
          <w:rFonts w:ascii="Times New Roman" w:hAnsi="Times New Roman" w:cs="Times New Roman"/>
        </w:rPr>
        <w:t>I</w:t>
      </w:r>
      <w:r w:rsidRPr="004A0C8F">
        <w:rPr>
          <w:rFonts w:ascii="Times New Roman" w:hAnsi="Times New Roman" w:cs="Times New Roman"/>
        </w:rPr>
        <w:t xml:space="preserve"> removed both grids and ordered my grades into lists chronologically as instructed during our career session</w:t>
      </w:r>
      <w:r w:rsidR="00676F31" w:rsidRPr="004A0C8F">
        <w:rPr>
          <w:rFonts w:ascii="Times New Roman" w:hAnsi="Times New Roman" w:cs="Times New Roman"/>
        </w:rPr>
        <w:t xml:space="preserve"> with careers advisor</w:t>
      </w:r>
      <w:r w:rsidR="00740BDF" w:rsidRPr="004A0C8F">
        <w:rPr>
          <w:rFonts w:ascii="Times New Roman" w:hAnsi="Times New Roman" w:cs="Times New Roman"/>
        </w:rPr>
        <w:t xml:space="preserve">, </w:t>
      </w:r>
      <w:r w:rsidR="00676F31" w:rsidRPr="004A0C8F">
        <w:rPr>
          <w:rFonts w:ascii="Times New Roman" w:hAnsi="Times New Roman" w:cs="Times New Roman"/>
        </w:rPr>
        <w:t>Bethan Jenkins</w:t>
      </w:r>
      <w:r w:rsidR="00740BDF" w:rsidRPr="004A0C8F">
        <w:rPr>
          <w:rFonts w:ascii="Times New Roman" w:hAnsi="Times New Roman" w:cs="Times New Roman"/>
        </w:rPr>
        <w:t xml:space="preserve">. </w:t>
      </w:r>
      <w:r w:rsidR="00725AC0" w:rsidRPr="004A0C8F">
        <w:rPr>
          <w:rFonts w:ascii="Times New Roman" w:hAnsi="Times New Roman" w:cs="Times New Roman"/>
        </w:rPr>
        <w:t>Jenkins, B. (2025)</w:t>
      </w:r>
    </w:p>
    <w:p w14:paraId="457C274B" w14:textId="6ADCE1E9" w:rsidR="00B90045" w:rsidRPr="004A0C8F" w:rsidRDefault="00EE3B99" w:rsidP="004A0C8F">
      <w:pPr>
        <w:spacing w:line="360" w:lineRule="auto"/>
        <w:rPr>
          <w:rFonts w:ascii="Times New Roman" w:hAnsi="Times New Roman" w:cs="Times New Roman"/>
        </w:rPr>
      </w:pPr>
      <w:r w:rsidRPr="004A0C8F">
        <w:rPr>
          <w:rFonts w:ascii="Times New Roman" w:hAnsi="Times New Roman" w:cs="Times New Roman"/>
        </w:rPr>
        <w:t xml:space="preserve">I was pleased to see this change brought my page count down by </w:t>
      </w:r>
      <w:r w:rsidR="002F5D8C" w:rsidRPr="004A0C8F">
        <w:rPr>
          <w:rFonts w:ascii="Times New Roman" w:hAnsi="Times New Roman" w:cs="Times New Roman"/>
        </w:rPr>
        <w:t xml:space="preserve">one and a half pages </w:t>
      </w:r>
      <w:r w:rsidRPr="004A0C8F">
        <w:rPr>
          <w:rFonts w:ascii="Times New Roman" w:hAnsi="Times New Roman" w:cs="Times New Roman"/>
        </w:rPr>
        <w:t xml:space="preserve">and my score improved to 76%, </w:t>
      </w:r>
      <w:r w:rsidR="002F5D8C" w:rsidRPr="004A0C8F">
        <w:rPr>
          <w:rFonts w:ascii="Times New Roman" w:hAnsi="Times New Roman" w:cs="Times New Roman"/>
        </w:rPr>
        <w:t>b</w:t>
      </w:r>
      <w:r w:rsidRPr="004A0C8F">
        <w:rPr>
          <w:rFonts w:ascii="Times New Roman" w:hAnsi="Times New Roman" w:cs="Times New Roman"/>
        </w:rPr>
        <w:t xml:space="preserve">ut my page count was still too high. I then decided to look at my work experience to see if I could make any amendments there. Whilst evaluating my work I could see </w:t>
      </w:r>
      <w:r w:rsidR="002F5D8C" w:rsidRPr="004A0C8F">
        <w:rPr>
          <w:rFonts w:ascii="Times New Roman" w:hAnsi="Times New Roman" w:cs="Times New Roman"/>
        </w:rPr>
        <w:t>some of my statements were repetitive and saying the same thing in different ways.</w:t>
      </w:r>
      <w:r w:rsidRPr="004A0C8F">
        <w:rPr>
          <w:rFonts w:ascii="Times New Roman" w:hAnsi="Times New Roman" w:cs="Times New Roman"/>
        </w:rPr>
        <w:t xml:space="preserve"> Some of the sentence</w:t>
      </w:r>
      <w:r w:rsidR="00812F32" w:rsidRPr="004A0C8F">
        <w:rPr>
          <w:rFonts w:ascii="Times New Roman" w:hAnsi="Times New Roman" w:cs="Times New Roman"/>
        </w:rPr>
        <w:t xml:space="preserve">s </w:t>
      </w:r>
      <w:r w:rsidRPr="004A0C8F">
        <w:rPr>
          <w:rFonts w:ascii="Times New Roman" w:hAnsi="Times New Roman" w:cs="Times New Roman"/>
        </w:rPr>
        <w:t xml:space="preserve">appeared </w:t>
      </w:r>
      <w:r w:rsidR="002F5D8C" w:rsidRPr="004A0C8F">
        <w:rPr>
          <w:rFonts w:ascii="Times New Roman" w:hAnsi="Times New Roman" w:cs="Times New Roman"/>
        </w:rPr>
        <w:t xml:space="preserve">also appeared </w:t>
      </w:r>
      <w:r w:rsidRPr="004A0C8F">
        <w:rPr>
          <w:rFonts w:ascii="Times New Roman" w:hAnsi="Times New Roman" w:cs="Times New Roman"/>
        </w:rPr>
        <w:t xml:space="preserve">quite </w:t>
      </w:r>
      <w:r w:rsidR="002F5D8C" w:rsidRPr="004A0C8F">
        <w:rPr>
          <w:rFonts w:ascii="Times New Roman" w:hAnsi="Times New Roman" w:cs="Times New Roman"/>
        </w:rPr>
        <w:t>immature</w:t>
      </w:r>
      <w:r w:rsidRPr="004A0C8F">
        <w:rPr>
          <w:rFonts w:ascii="Times New Roman" w:hAnsi="Times New Roman" w:cs="Times New Roman"/>
        </w:rPr>
        <w:t xml:space="preserve"> and I realised that I was able to make them shorter and appear more professional from my experience on this degree. </w:t>
      </w:r>
      <w:r w:rsidR="002F5D8C" w:rsidRPr="004A0C8F">
        <w:rPr>
          <w:rFonts w:ascii="Times New Roman" w:hAnsi="Times New Roman" w:cs="Times New Roman"/>
        </w:rPr>
        <w:t xml:space="preserve">Once I edited and re-wrote my work experience to a more concise and professional standard my score increased to 77% and while I would have liked to have achieved more, I did feel the </w:t>
      </w:r>
      <w:r w:rsidR="0044580F">
        <w:rPr>
          <w:rFonts w:ascii="Times New Roman" w:hAnsi="Times New Roman" w:cs="Times New Roman"/>
        </w:rPr>
        <w:t>suggested changes were a</w:t>
      </w:r>
      <w:r w:rsidR="00B90045">
        <w:rPr>
          <w:rFonts w:ascii="Times New Roman" w:hAnsi="Times New Roman" w:cs="Times New Roman"/>
        </w:rPr>
        <w:t>n AI deficiency such as, the overuse of the word ‘education’.</w:t>
      </w:r>
    </w:p>
    <w:p w14:paraId="051F733D" w14:textId="77777777" w:rsidR="003B3393" w:rsidRPr="004A0C8F" w:rsidRDefault="0082264F" w:rsidP="004A0C8F">
      <w:pPr>
        <w:spacing w:line="360" w:lineRule="auto"/>
        <w:rPr>
          <w:rFonts w:ascii="Times New Roman" w:hAnsi="Times New Roman" w:cs="Times New Roman"/>
        </w:rPr>
      </w:pPr>
      <w:r w:rsidRPr="004A0C8F">
        <w:rPr>
          <w:rFonts w:ascii="Times New Roman" w:hAnsi="Times New Roman" w:cs="Times New Roman"/>
        </w:rPr>
        <w:t xml:space="preserve">For the first module of the third </w:t>
      </w:r>
      <w:r w:rsidR="009D6695" w:rsidRPr="004A0C8F">
        <w:rPr>
          <w:rFonts w:ascii="Times New Roman" w:hAnsi="Times New Roman" w:cs="Times New Roman"/>
        </w:rPr>
        <w:t>year,</w:t>
      </w:r>
      <w:r w:rsidRPr="004A0C8F">
        <w:rPr>
          <w:rFonts w:ascii="Times New Roman" w:hAnsi="Times New Roman" w:cs="Times New Roman"/>
        </w:rPr>
        <w:t xml:space="preserve"> I do feel I have made great improvements in my approach to time management. As I have previously mentioned, my neurodivergence can often be a barrier to how I use my time and feeling overwhelmed. However</w:t>
      </w:r>
      <w:r w:rsidR="009D6695" w:rsidRPr="004A0C8F">
        <w:rPr>
          <w:rFonts w:ascii="Times New Roman" w:hAnsi="Times New Roman" w:cs="Times New Roman"/>
        </w:rPr>
        <w:t>,</w:t>
      </w:r>
      <w:r w:rsidRPr="004A0C8F">
        <w:rPr>
          <w:rFonts w:ascii="Times New Roman" w:hAnsi="Times New Roman" w:cs="Times New Roman"/>
        </w:rPr>
        <w:t xml:space="preserve"> for this module I am away during the submission date so have had to prioritise my time management and make a conscious effort to be on top of my work. To achieve the deadline in a manageable time I have adapted techniques from ‘The</w:t>
      </w:r>
      <w:r w:rsidR="00812F32" w:rsidRPr="004A0C8F">
        <w:rPr>
          <w:rFonts w:ascii="Times New Roman" w:hAnsi="Times New Roman" w:cs="Times New Roman"/>
        </w:rPr>
        <w:t xml:space="preserve"> Pomodoro </w:t>
      </w:r>
      <w:r w:rsidR="00A44150" w:rsidRPr="004A0C8F">
        <w:rPr>
          <w:rFonts w:ascii="Times New Roman" w:hAnsi="Times New Roman" w:cs="Times New Roman"/>
        </w:rPr>
        <w:t xml:space="preserve">Technique’, and ‘The Study Skills Handbook.’ Cotrell, S (2018). </w:t>
      </w:r>
      <w:r w:rsidRPr="004A0C8F">
        <w:rPr>
          <w:rFonts w:ascii="Times New Roman" w:hAnsi="Times New Roman" w:cs="Times New Roman"/>
        </w:rPr>
        <w:t xml:space="preserve"> </w:t>
      </w:r>
      <w:r w:rsidR="00A44150" w:rsidRPr="004A0C8F">
        <w:rPr>
          <w:rFonts w:ascii="Times New Roman" w:hAnsi="Times New Roman" w:cs="Times New Roman"/>
        </w:rPr>
        <w:t xml:space="preserve">The book advises, ‘use workable blocks of time, to stay focused and interested.’ Cotrell, S (2018) which is like ‘The Pomodoro Technique,’ </w:t>
      </w:r>
      <w:r w:rsidR="00A44150" w:rsidRPr="004A0C8F">
        <w:rPr>
          <w:rFonts w:ascii="Times New Roman" w:hAnsi="Times New Roman" w:cs="Times New Roman"/>
          <w:color w:val="212121"/>
          <w:bdr w:val="none" w:sz="0" w:space="0" w:color="auto" w:frame="1"/>
        </w:rPr>
        <w:t>which</w:t>
      </w:r>
      <w:r w:rsidR="00A44150" w:rsidRPr="004A0C8F">
        <w:rPr>
          <w:rFonts w:ascii="Times New Roman" w:hAnsi="Times New Roman" w:cs="Times New Roman"/>
          <w:color w:val="212121"/>
          <w:bdr w:val="none" w:sz="0" w:space="0" w:color="auto" w:frame="1"/>
        </w:rPr>
        <w:t xml:space="preserve"> is a time-management method that helps improve focus and productivity by breaking study sessions into 25-minute intervals, followed by short breaks. This structured approach is great for people with ADHD, or anyone who struggles to focus</w:t>
      </w:r>
      <w:r w:rsidR="00A44150" w:rsidRPr="004A0C8F">
        <w:rPr>
          <w:rFonts w:ascii="Times New Roman" w:hAnsi="Times New Roman" w:cs="Times New Roman"/>
          <w:color w:val="212121"/>
          <w:bdr w:val="none" w:sz="0" w:space="0" w:color="auto" w:frame="1"/>
        </w:rPr>
        <w:t xml:space="preserve">.’ </w:t>
      </w:r>
      <w:r w:rsidR="00A97A9F" w:rsidRPr="004A0C8F">
        <w:rPr>
          <w:rFonts w:ascii="Times New Roman" w:hAnsi="Times New Roman" w:cs="Times New Roman"/>
        </w:rPr>
        <w:t>Iyengar, K.P., Vaishya, R. and Botchu, R. (2024</w:t>
      </w:r>
      <w:r w:rsidR="00A97A9F" w:rsidRPr="004A0C8F">
        <w:rPr>
          <w:rFonts w:ascii="Times New Roman" w:hAnsi="Times New Roman" w:cs="Times New Roman"/>
        </w:rPr>
        <w:t>) These methods have encouraged me to set short timers every day to increase my productivity.</w:t>
      </w:r>
      <w:r w:rsidRPr="004A0C8F">
        <w:rPr>
          <w:rFonts w:ascii="Times New Roman" w:hAnsi="Times New Roman" w:cs="Times New Roman"/>
        </w:rPr>
        <w:t xml:space="preserve"> If once the timer has finished, I want to continue working that is fine, however I must be productive within </w:t>
      </w:r>
      <w:r w:rsidR="00A97A9F" w:rsidRPr="004A0C8F">
        <w:rPr>
          <w:rFonts w:ascii="Times New Roman" w:hAnsi="Times New Roman" w:cs="Times New Roman"/>
        </w:rPr>
        <w:t>my allotted timeframe</w:t>
      </w:r>
      <w:r w:rsidRPr="004A0C8F">
        <w:rPr>
          <w:rFonts w:ascii="Times New Roman" w:hAnsi="Times New Roman" w:cs="Times New Roman"/>
        </w:rPr>
        <w:t xml:space="preserve">. </w:t>
      </w:r>
      <w:r w:rsidR="009D6695" w:rsidRPr="004A0C8F">
        <w:rPr>
          <w:rFonts w:ascii="Times New Roman" w:hAnsi="Times New Roman" w:cs="Times New Roman"/>
        </w:rPr>
        <w:t xml:space="preserve">What I have found from this is that I am eager to work for </w:t>
      </w:r>
      <w:r w:rsidR="00A97A9F" w:rsidRPr="004A0C8F">
        <w:rPr>
          <w:rFonts w:ascii="Times New Roman" w:hAnsi="Times New Roman" w:cs="Times New Roman"/>
        </w:rPr>
        <w:t>timeframe</w:t>
      </w:r>
      <w:r w:rsidR="009D6695" w:rsidRPr="004A0C8F">
        <w:rPr>
          <w:rFonts w:ascii="Times New Roman" w:hAnsi="Times New Roman" w:cs="Times New Roman"/>
        </w:rPr>
        <w:t xml:space="preserve"> </w:t>
      </w:r>
      <w:r w:rsidR="00A97A9F" w:rsidRPr="004A0C8F">
        <w:rPr>
          <w:rFonts w:ascii="Times New Roman" w:hAnsi="Times New Roman" w:cs="Times New Roman"/>
        </w:rPr>
        <w:t>as it appears to be small and manageable, leaving me feel positive and productive</w:t>
      </w:r>
      <w:r w:rsidR="009D6695" w:rsidRPr="004A0C8F">
        <w:rPr>
          <w:rFonts w:ascii="Times New Roman" w:hAnsi="Times New Roman" w:cs="Times New Roman"/>
        </w:rPr>
        <w:t xml:space="preserve">. Some days I find myself continuing to work, others I don’t and that’s okay. In managing my new </w:t>
      </w:r>
      <w:r w:rsidR="00A97A9F" w:rsidRPr="004A0C8F">
        <w:rPr>
          <w:rFonts w:ascii="Times New Roman" w:hAnsi="Times New Roman" w:cs="Times New Roman"/>
        </w:rPr>
        <w:t>diagnoses</w:t>
      </w:r>
      <w:r w:rsidR="009D6695" w:rsidRPr="004A0C8F">
        <w:rPr>
          <w:rFonts w:ascii="Times New Roman" w:hAnsi="Times New Roman" w:cs="Times New Roman"/>
        </w:rPr>
        <w:t xml:space="preserve">, </w:t>
      </w:r>
      <w:r w:rsidR="00A97A9F" w:rsidRPr="004A0C8F">
        <w:rPr>
          <w:rFonts w:ascii="Times New Roman" w:hAnsi="Times New Roman" w:cs="Times New Roman"/>
        </w:rPr>
        <w:t xml:space="preserve">and trying to make consistent, positive progress, </w:t>
      </w:r>
      <w:r w:rsidR="009D6695" w:rsidRPr="004A0C8F">
        <w:rPr>
          <w:rFonts w:ascii="Times New Roman" w:hAnsi="Times New Roman" w:cs="Times New Roman"/>
        </w:rPr>
        <w:t>I am trying to be kinder to myself.</w:t>
      </w:r>
    </w:p>
    <w:p w14:paraId="27590BFD" w14:textId="491D89D8" w:rsidR="003B3393" w:rsidRPr="004A0C8F" w:rsidRDefault="003B3393" w:rsidP="004A0C8F">
      <w:pPr>
        <w:spacing w:line="360" w:lineRule="auto"/>
        <w:rPr>
          <w:rFonts w:ascii="Times New Roman" w:hAnsi="Times New Roman" w:cs="Times New Roman"/>
        </w:rPr>
      </w:pPr>
      <w:r w:rsidRPr="004A0C8F">
        <w:rPr>
          <w:rFonts w:ascii="Times New Roman" w:hAnsi="Times New Roman" w:cs="Times New Roman"/>
        </w:rPr>
        <w:t>Overall, I do believe I have shown growth throughout this process</w:t>
      </w:r>
      <w:r w:rsidR="00B50BA5" w:rsidRPr="004A0C8F">
        <w:rPr>
          <w:rFonts w:ascii="Times New Roman" w:hAnsi="Times New Roman" w:cs="Times New Roman"/>
        </w:rPr>
        <w:t xml:space="preserve"> and according to </w:t>
      </w:r>
      <w:r w:rsidR="001130E8" w:rsidRPr="004A0C8F">
        <w:rPr>
          <w:rFonts w:ascii="Times New Roman" w:hAnsi="Times New Roman" w:cs="Times New Roman"/>
        </w:rPr>
        <w:t xml:space="preserve">Fusco &amp; Fountain (1992) </w:t>
      </w:r>
      <w:r w:rsidR="00B50BA5" w:rsidRPr="004A0C8F">
        <w:rPr>
          <w:rFonts w:ascii="Times New Roman" w:hAnsi="Times New Roman" w:cs="Times New Roman"/>
        </w:rPr>
        <w:t xml:space="preserve">developed </w:t>
      </w:r>
      <w:r w:rsidR="00833550" w:rsidRPr="004A0C8F">
        <w:rPr>
          <w:rFonts w:ascii="Times New Roman" w:hAnsi="Times New Roman" w:cs="Times New Roman"/>
        </w:rPr>
        <w:t xml:space="preserve">my metacognitive skills to assess and manage my behaviour </w:t>
      </w:r>
      <w:r w:rsidR="001938D1" w:rsidRPr="004A0C8F">
        <w:rPr>
          <w:rFonts w:ascii="Times New Roman" w:hAnsi="Times New Roman" w:cs="Times New Roman"/>
        </w:rPr>
        <w:t xml:space="preserve">to develop my thinking strategies to improve myself as an induvial and improve my academic </w:t>
      </w:r>
      <w:r w:rsidR="001938D1" w:rsidRPr="004A0C8F">
        <w:rPr>
          <w:rFonts w:ascii="Times New Roman" w:hAnsi="Times New Roman" w:cs="Times New Roman"/>
        </w:rPr>
        <w:lastRenderedPageBreak/>
        <w:t xml:space="preserve">standard. </w:t>
      </w:r>
      <w:r w:rsidRPr="004A0C8F">
        <w:rPr>
          <w:rFonts w:ascii="Times New Roman" w:hAnsi="Times New Roman" w:cs="Times New Roman"/>
        </w:rPr>
        <w:t>Metacognitive reflections allow students to manage and assess their own thinking strategies.</w:t>
      </w:r>
      <w:r w:rsidR="001130E8" w:rsidRPr="004A0C8F">
        <w:rPr>
          <w:rFonts w:ascii="Times New Roman" w:hAnsi="Times New Roman" w:cs="Times New Roman"/>
        </w:rPr>
        <w:t xml:space="preserve">’ I believe I have shown this throughout this reflective process and the degree itself. </w:t>
      </w:r>
      <w:r w:rsidRPr="004A0C8F">
        <w:rPr>
          <w:rFonts w:ascii="Times New Roman" w:hAnsi="Times New Roman" w:cs="Times New Roman"/>
        </w:rPr>
        <w:t>"Metacognition involves the monitoring and control of attitudes, such as students' beliefs about themselves, the value of persistence, the nature of work, and their personal responsibility in accomplishing a goal"</w:t>
      </w:r>
      <w:r w:rsidR="0093332D" w:rsidRPr="004A0C8F">
        <w:rPr>
          <w:rFonts w:ascii="Times New Roman" w:hAnsi="Times New Roman" w:cs="Times New Roman"/>
        </w:rPr>
        <w:t xml:space="preserve"> </w:t>
      </w:r>
      <w:r w:rsidRPr="004A0C8F">
        <w:rPr>
          <w:rFonts w:ascii="Times New Roman" w:hAnsi="Times New Roman" w:cs="Times New Roman"/>
        </w:rPr>
        <w:t xml:space="preserve">Fusco &amp; Fountain, </w:t>
      </w:r>
      <w:r w:rsidR="00516DCD" w:rsidRPr="004A0C8F">
        <w:rPr>
          <w:rFonts w:ascii="Times New Roman" w:hAnsi="Times New Roman" w:cs="Times New Roman"/>
        </w:rPr>
        <w:t>(</w:t>
      </w:r>
      <w:r w:rsidRPr="004A0C8F">
        <w:rPr>
          <w:rFonts w:ascii="Times New Roman" w:hAnsi="Times New Roman" w:cs="Times New Roman"/>
        </w:rPr>
        <w:t>1992</w:t>
      </w:r>
      <w:r w:rsidR="00516DCD" w:rsidRPr="004A0C8F">
        <w:rPr>
          <w:rFonts w:ascii="Times New Roman" w:hAnsi="Times New Roman" w:cs="Times New Roman"/>
        </w:rPr>
        <w:t>)</w:t>
      </w:r>
      <w:r w:rsidR="00745037" w:rsidRPr="004A0C8F">
        <w:rPr>
          <w:rFonts w:ascii="Times New Roman" w:hAnsi="Times New Roman" w:cs="Times New Roman"/>
        </w:rPr>
        <w:t xml:space="preserve"> Davies, L. (2015)</w:t>
      </w:r>
      <w:r w:rsidRPr="004A0C8F">
        <w:rPr>
          <w:rFonts w:ascii="Times New Roman" w:hAnsi="Times New Roman" w:cs="Times New Roman"/>
        </w:rPr>
        <w:t>.</w:t>
      </w:r>
      <w:r w:rsidR="0093332D" w:rsidRPr="004A0C8F">
        <w:rPr>
          <w:rFonts w:ascii="Times New Roman" w:hAnsi="Times New Roman" w:cs="Times New Roman"/>
        </w:rPr>
        <w:t xml:space="preserve"> </w:t>
      </w:r>
      <w:r w:rsidR="00A50AF1" w:rsidRPr="004A0C8F">
        <w:rPr>
          <w:rFonts w:ascii="Times New Roman" w:hAnsi="Times New Roman" w:cs="Times New Roman"/>
        </w:rPr>
        <w:t xml:space="preserve">I have enjoyed this process </w:t>
      </w:r>
      <w:r w:rsidR="00C52148" w:rsidRPr="004A0C8F">
        <w:rPr>
          <w:rFonts w:ascii="Times New Roman" w:hAnsi="Times New Roman" w:cs="Times New Roman"/>
        </w:rPr>
        <w:t>of</w:t>
      </w:r>
      <w:r w:rsidR="00A50AF1" w:rsidRPr="004A0C8F">
        <w:rPr>
          <w:rFonts w:ascii="Times New Roman" w:hAnsi="Times New Roman" w:cs="Times New Roman"/>
        </w:rPr>
        <w:t xml:space="preserve"> evaluating my work</w:t>
      </w:r>
      <w:r w:rsidR="00B90045">
        <w:rPr>
          <w:rFonts w:ascii="Times New Roman" w:hAnsi="Times New Roman" w:cs="Times New Roman"/>
        </w:rPr>
        <w:t xml:space="preserve"> and the </w:t>
      </w:r>
      <w:r w:rsidR="00C52148" w:rsidRPr="004A0C8F">
        <w:rPr>
          <w:rFonts w:ascii="Times New Roman" w:hAnsi="Times New Roman" w:cs="Times New Roman"/>
        </w:rPr>
        <w:t xml:space="preserve">progress </w:t>
      </w:r>
      <w:r w:rsidR="00B90045">
        <w:rPr>
          <w:rFonts w:ascii="Times New Roman" w:hAnsi="Times New Roman" w:cs="Times New Roman"/>
        </w:rPr>
        <w:t xml:space="preserve">I have made </w:t>
      </w:r>
      <w:r w:rsidR="00C52148" w:rsidRPr="004A0C8F">
        <w:rPr>
          <w:rFonts w:ascii="Times New Roman" w:hAnsi="Times New Roman" w:cs="Times New Roman"/>
        </w:rPr>
        <w:t>so far</w:t>
      </w:r>
      <w:r w:rsidR="00B90045">
        <w:rPr>
          <w:rFonts w:ascii="Times New Roman" w:hAnsi="Times New Roman" w:cs="Times New Roman"/>
        </w:rPr>
        <w:t xml:space="preserve"> feels positive</w:t>
      </w:r>
      <w:r w:rsidR="00C52148" w:rsidRPr="004A0C8F">
        <w:rPr>
          <w:rFonts w:ascii="Times New Roman" w:hAnsi="Times New Roman" w:cs="Times New Roman"/>
        </w:rPr>
        <w:t>.</w:t>
      </w:r>
      <w:r w:rsidR="00A50AF1" w:rsidRPr="004A0C8F">
        <w:rPr>
          <w:rFonts w:ascii="Times New Roman" w:hAnsi="Times New Roman" w:cs="Times New Roman"/>
        </w:rPr>
        <w:t xml:space="preserve"> </w:t>
      </w:r>
      <w:r w:rsidR="00C52148" w:rsidRPr="004A0C8F">
        <w:rPr>
          <w:rFonts w:ascii="Times New Roman" w:hAnsi="Times New Roman" w:cs="Times New Roman"/>
        </w:rPr>
        <w:t xml:space="preserve">Whilst I feel </w:t>
      </w:r>
      <w:r w:rsidR="00B56A8F">
        <w:rPr>
          <w:rFonts w:ascii="Times New Roman" w:hAnsi="Times New Roman" w:cs="Times New Roman"/>
        </w:rPr>
        <w:t>good about these changes,</w:t>
      </w:r>
      <w:r w:rsidR="00C52148" w:rsidRPr="004A0C8F">
        <w:rPr>
          <w:rFonts w:ascii="Times New Roman" w:hAnsi="Times New Roman" w:cs="Times New Roman"/>
        </w:rPr>
        <w:t xml:space="preserve"> I</w:t>
      </w:r>
      <w:r w:rsidR="00A50AF1" w:rsidRPr="004A0C8F">
        <w:rPr>
          <w:rFonts w:ascii="Times New Roman" w:hAnsi="Times New Roman" w:cs="Times New Roman"/>
        </w:rPr>
        <w:t xml:space="preserve"> would like to </w:t>
      </w:r>
      <w:r w:rsidR="00B56A8F">
        <w:rPr>
          <w:rFonts w:ascii="Times New Roman" w:hAnsi="Times New Roman" w:cs="Times New Roman"/>
        </w:rPr>
        <w:t xml:space="preserve">explore and push these further </w:t>
      </w:r>
      <w:proofErr w:type="spellStart"/>
      <w:r w:rsidR="00C52148" w:rsidRPr="004A0C8F">
        <w:rPr>
          <w:rFonts w:ascii="Times New Roman" w:hAnsi="Times New Roman" w:cs="Times New Roman"/>
        </w:rPr>
        <w:t xml:space="preserve">to </w:t>
      </w:r>
      <w:proofErr w:type="spellEnd"/>
      <w:r w:rsidR="00C52148" w:rsidRPr="004A0C8F">
        <w:rPr>
          <w:rFonts w:ascii="Times New Roman" w:hAnsi="Times New Roman" w:cs="Times New Roman"/>
        </w:rPr>
        <w:t xml:space="preserve">ensure I continue to improve professionally, academically and personally. This reflection has </w:t>
      </w:r>
      <w:r w:rsidR="003E7725" w:rsidRPr="004A0C8F">
        <w:rPr>
          <w:rFonts w:ascii="Times New Roman" w:hAnsi="Times New Roman" w:cs="Times New Roman"/>
        </w:rPr>
        <w:t xml:space="preserve">given me further inspiration </w:t>
      </w:r>
      <w:r w:rsidR="008E00E7" w:rsidRPr="004A0C8F">
        <w:rPr>
          <w:rFonts w:ascii="Times New Roman" w:hAnsi="Times New Roman" w:cs="Times New Roman"/>
        </w:rPr>
        <w:t>in ways I can do this going forward.</w:t>
      </w:r>
    </w:p>
    <w:p w14:paraId="0547488A" w14:textId="1E2DB351" w:rsidR="00A44150" w:rsidRDefault="00A44150"/>
    <w:p w14:paraId="0A26A695" w14:textId="77777777" w:rsidR="00282CC6" w:rsidRDefault="00282CC6">
      <w:pPr>
        <w:rPr>
          <w:u w:val="single"/>
        </w:rPr>
      </w:pPr>
    </w:p>
    <w:p w14:paraId="0782ADD1" w14:textId="77777777" w:rsidR="00282CC6" w:rsidRDefault="00282CC6">
      <w:pPr>
        <w:rPr>
          <w:u w:val="single"/>
        </w:rPr>
      </w:pPr>
    </w:p>
    <w:p w14:paraId="75BD807E" w14:textId="77777777" w:rsidR="00282CC6" w:rsidRDefault="00282CC6">
      <w:pPr>
        <w:rPr>
          <w:u w:val="single"/>
        </w:rPr>
      </w:pPr>
    </w:p>
    <w:p w14:paraId="07A505F5" w14:textId="77777777" w:rsidR="00282CC6" w:rsidRDefault="00282CC6">
      <w:pPr>
        <w:rPr>
          <w:u w:val="single"/>
        </w:rPr>
      </w:pPr>
    </w:p>
    <w:p w14:paraId="61C8E995" w14:textId="77777777" w:rsidR="00282CC6" w:rsidRDefault="00282CC6">
      <w:pPr>
        <w:rPr>
          <w:u w:val="single"/>
        </w:rPr>
      </w:pPr>
    </w:p>
    <w:p w14:paraId="21A4C32E" w14:textId="77777777" w:rsidR="00282CC6" w:rsidRDefault="00282CC6">
      <w:pPr>
        <w:rPr>
          <w:u w:val="single"/>
        </w:rPr>
      </w:pPr>
    </w:p>
    <w:p w14:paraId="69F01E3D" w14:textId="77777777" w:rsidR="00282CC6" w:rsidRDefault="00282CC6">
      <w:pPr>
        <w:rPr>
          <w:u w:val="single"/>
        </w:rPr>
      </w:pPr>
    </w:p>
    <w:p w14:paraId="0EC43F23" w14:textId="77777777" w:rsidR="00282CC6" w:rsidRDefault="00282CC6">
      <w:pPr>
        <w:rPr>
          <w:u w:val="single"/>
        </w:rPr>
      </w:pPr>
    </w:p>
    <w:p w14:paraId="15FB0C07" w14:textId="77777777" w:rsidR="00282CC6" w:rsidRDefault="00282CC6">
      <w:pPr>
        <w:rPr>
          <w:u w:val="single"/>
        </w:rPr>
      </w:pPr>
    </w:p>
    <w:p w14:paraId="091CEB21" w14:textId="77777777" w:rsidR="00282CC6" w:rsidRDefault="00282CC6">
      <w:pPr>
        <w:rPr>
          <w:u w:val="single"/>
        </w:rPr>
      </w:pPr>
    </w:p>
    <w:p w14:paraId="63B22C7D" w14:textId="77777777" w:rsidR="00282CC6" w:rsidRDefault="00282CC6">
      <w:pPr>
        <w:rPr>
          <w:u w:val="single"/>
        </w:rPr>
      </w:pPr>
    </w:p>
    <w:p w14:paraId="4E7DAE59" w14:textId="77777777" w:rsidR="00282CC6" w:rsidRDefault="00282CC6">
      <w:pPr>
        <w:rPr>
          <w:u w:val="single"/>
        </w:rPr>
      </w:pPr>
    </w:p>
    <w:p w14:paraId="1386EFE6" w14:textId="77777777" w:rsidR="00282CC6" w:rsidRDefault="00282CC6">
      <w:pPr>
        <w:rPr>
          <w:u w:val="single"/>
        </w:rPr>
      </w:pPr>
    </w:p>
    <w:p w14:paraId="431666A0" w14:textId="77777777" w:rsidR="00282CC6" w:rsidRDefault="00282CC6">
      <w:pPr>
        <w:rPr>
          <w:u w:val="single"/>
        </w:rPr>
      </w:pPr>
    </w:p>
    <w:p w14:paraId="3F808A20" w14:textId="77777777" w:rsidR="00282CC6" w:rsidRDefault="00282CC6">
      <w:pPr>
        <w:rPr>
          <w:u w:val="single"/>
        </w:rPr>
      </w:pPr>
    </w:p>
    <w:p w14:paraId="477AAA67" w14:textId="77777777" w:rsidR="00282CC6" w:rsidRDefault="00282CC6">
      <w:pPr>
        <w:rPr>
          <w:u w:val="single"/>
        </w:rPr>
      </w:pPr>
    </w:p>
    <w:p w14:paraId="2AA044B0" w14:textId="77777777" w:rsidR="00282CC6" w:rsidRDefault="00282CC6">
      <w:pPr>
        <w:rPr>
          <w:u w:val="single"/>
        </w:rPr>
      </w:pPr>
    </w:p>
    <w:p w14:paraId="4CF02ABF" w14:textId="77777777" w:rsidR="00282CC6" w:rsidRDefault="00282CC6">
      <w:pPr>
        <w:rPr>
          <w:u w:val="single"/>
        </w:rPr>
      </w:pPr>
    </w:p>
    <w:p w14:paraId="2EC670B5" w14:textId="77777777" w:rsidR="00282CC6" w:rsidRDefault="00282CC6">
      <w:pPr>
        <w:rPr>
          <w:u w:val="single"/>
        </w:rPr>
      </w:pPr>
    </w:p>
    <w:p w14:paraId="32DAB55B" w14:textId="77777777" w:rsidR="00282CC6" w:rsidRDefault="00282CC6">
      <w:pPr>
        <w:rPr>
          <w:u w:val="single"/>
        </w:rPr>
      </w:pPr>
    </w:p>
    <w:p w14:paraId="51F9F8F3" w14:textId="77777777" w:rsidR="00282CC6" w:rsidRDefault="00282CC6">
      <w:pPr>
        <w:rPr>
          <w:u w:val="single"/>
        </w:rPr>
      </w:pPr>
    </w:p>
    <w:p w14:paraId="40B7D68C" w14:textId="77777777" w:rsidR="00282CC6" w:rsidRDefault="00282CC6">
      <w:pPr>
        <w:rPr>
          <w:u w:val="single"/>
        </w:rPr>
      </w:pPr>
    </w:p>
    <w:p w14:paraId="319493CD" w14:textId="77777777" w:rsidR="00282CC6" w:rsidRDefault="00282CC6">
      <w:pPr>
        <w:rPr>
          <w:u w:val="single"/>
        </w:rPr>
      </w:pPr>
    </w:p>
    <w:p w14:paraId="3ABC1B46" w14:textId="77777777" w:rsidR="00282CC6" w:rsidRDefault="00282CC6">
      <w:pPr>
        <w:rPr>
          <w:u w:val="single"/>
        </w:rPr>
      </w:pPr>
    </w:p>
    <w:p w14:paraId="09759543" w14:textId="77777777" w:rsidR="00282CC6" w:rsidRDefault="00282CC6">
      <w:pPr>
        <w:rPr>
          <w:u w:val="single"/>
        </w:rPr>
      </w:pPr>
    </w:p>
    <w:p w14:paraId="3BC3F318" w14:textId="77777777" w:rsidR="00282CC6" w:rsidRDefault="00282CC6">
      <w:pPr>
        <w:rPr>
          <w:u w:val="single"/>
        </w:rPr>
      </w:pPr>
    </w:p>
    <w:p w14:paraId="46FD60F7" w14:textId="77777777" w:rsidR="00282CC6" w:rsidRDefault="00282CC6">
      <w:pPr>
        <w:rPr>
          <w:u w:val="single"/>
        </w:rPr>
      </w:pPr>
    </w:p>
    <w:p w14:paraId="4DEA3237" w14:textId="77777777" w:rsidR="00282CC6" w:rsidRDefault="00282CC6">
      <w:pPr>
        <w:rPr>
          <w:u w:val="single"/>
        </w:rPr>
      </w:pPr>
    </w:p>
    <w:p w14:paraId="733387A2" w14:textId="77777777" w:rsidR="00282CC6" w:rsidRDefault="00282CC6">
      <w:pPr>
        <w:rPr>
          <w:u w:val="single"/>
        </w:rPr>
      </w:pPr>
    </w:p>
    <w:p w14:paraId="33CB7CDF" w14:textId="77777777" w:rsidR="00282CC6" w:rsidRDefault="00282CC6">
      <w:pPr>
        <w:rPr>
          <w:u w:val="single"/>
        </w:rPr>
      </w:pPr>
    </w:p>
    <w:p w14:paraId="3FC6CB00" w14:textId="77777777" w:rsidR="00282CC6" w:rsidRDefault="00282CC6">
      <w:pPr>
        <w:rPr>
          <w:u w:val="single"/>
        </w:rPr>
      </w:pPr>
    </w:p>
    <w:p w14:paraId="4A7A1E36" w14:textId="77777777" w:rsidR="00282CC6" w:rsidRDefault="00282CC6">
      <w:pPr>
        <w:rPr>
          <w:u w:val="single"/>
        </w:rPr>
      </w:pPr>
    </w:p>
    <w:p w14:paraId="681A73B8" w14:textId="7CCFC9B5" w:rsidR="00A44150" w:rsidRPr="00282CC6" w:rsidRDefault="00A44150" w:rsidP="00282CC6">
      <w:pPr>
        <w:spacing w:line="360" w:lineRule="auto"/>
        <w:rPr>
          <w:rFonts w:ascii="Times New Roman" w:hAnsi="Times New Roman" w:cs="Times New Roman"/>
          <w:u w:val="single"/>
        </w:rPr>
      </w:pPr>
      <w:r w:rsidRPr="00282CC6">
        <w:rPr>
          <w:rFonts w:ascii="Times New Roman" w:hAnsi="Times New Roman" w:cs="Times New Roman"/>
          <w:u w:val="single"/>
        </w:rPr>
        <w:t>Reference List.</w:t>
      </w:r>
    </w:p>
    <w:p w14:paraId="673D4BD5" w14:textId="77777777" w:rsidR="00282CC6" w:rsidRDefault="00282CC6" w:rsidP="00282CC6">
      <w:pPr>
        <w:spacing w:line="360" w:lineRule="auto"/>
        <w:rPr>
          <w:rFonts w:ascii="Times New Roman" w:hAnsi="Times New Roman" w:cs="Times New Roman"/>
          <w:u w:val="single"/>
        </w:rPr>
      </w:pPr>
    </w:p>
    <w:p w14:paraId="7A75A155" w14:textId="482FA798" w:rsidR="000820A8" w:rsidRPr="00282CC6" w:rsidRDefault="000820A8" w:rsidP="00282CC6">
      <w:pPr>
        <w:spacing w:line="360" w:lineRule="auto"/>
        <w:rPr>
          <w:rFonts w:ascii="Times New Roman" w:hAnsi="Times New Roman" w:cs="Times New Roman"/>
          <w:color w:val="000000"/>
          <w:shd w:val="clear" w:color="auto" w:fill="FFFFFF"/>
        </w:rPr>
      </w:pPr>
      <w:r w:rsidRPr="00282CC6">
        <w:rPr>
          <w:rFonts w:ascii="Times New Roman" w:hAnsi="Times New Roman" w:cs="Times New Roman"/>
          <w:color w:val="000000"/>
          <w:shd w:val="clear" w:color="auto" w:fill="FFFFFF"/>
        </w:rPr>
        <w:t xml:space="preserve">‘Academic and educational outcomes of children with ADHD’ (2007) Journal of </w:t>
      </w:r>
      <w:proofErr w:type="spellStart"/>
      <w:r w:rsidRPr="00282CC6">
        <w:rPr>
          <w:rFonts w:ascii="Times New Roman" w:hAnsi="Times New Roman" w:cs="Times New Roman"/>
          <w:color w:val="000000"/>
          <w:shd w:val="clear" w:color="auto" w:fill="FFFFFF"/>
        </w:rPr>
        <w:t>pediatric</w:t>
      </w:r>
      <w:proofErr w:type="spellEnd"/>
      <w:r w:rsidRPr="00282CC6">
        <w:rPr>
          <w:rFonts w:ascii="Times New Roman" w:hAnsi="Times New Roman" w:cs="Times New Roman"/>
          <w:color w:val="000000"/>
          <w:shd w:val="clear" w:color="auto" w:fill="FFFFFF"/>
        </w:rPr>
        <w:t xml:space="preserve"> psychology., 32, pp. 643–654. Available at: </w:t>
      </w:r>
      <w:hyperlink r:id="rId5" w:history="1">
        <w:r w:rsidRPr="00282CC6">
          <w:rPr>
            <w:rStyle w:val="Hyperlink"/>
            <w:rFonts w:ascii="Times New Roman" w:hAnsi="Times New Roman" w:cs="Times New Roman"/>
            <w:shd w:val="clear" w:color="auto" w:fill="FFFFFF"/>
          </w:rPr>
          <w:t>https://doi.org/10.1093/jpepsy/jsl054</w:t>
        </w:r>
      </w:hyperlink>
      <w:r w:rsidRPr="00282CC6">
        <w:rPr>
          <w:rFonts w:ascii="Times New Roman" w:hAnsi="Times New Roman" w:cs="Times New Roman"/>
          <w:color w:val="000000"/>
          <w:shd w:val="clear" w:color="auto" w:fill="FFFFFF"/>
        </w:rPr>
        <w:t>.</w:t>
      </w:r>
    </w:p>
    <w:p w14:paraId="604C26E4" w14:textId="77777777" w:rsidR="000820A8" w:rsidRPr="00282CC6" w:rsidRDefault="000820A8" w:rsidP="00282CC6">
      <w:pPr>
        <w:spacing w:line="360" w:lineRule="auto"/>
        <w:rPr>
          <w:rFonts w:ascii="Times New Roman" w:hAnsi="Times New Roman" w:cs="Times New Roman"/>
          <w:color w:val="000000"/>
          <w:shd w:val="clear" w:color="auto" w:fill="FFFFFF"/>
        </w:rPr>
      </w:pPr>
    </w:p>
    <w:p w14:paraId="4D46B9DC" w14:textId="5789E612" w:rsidR="003B4A5F" w:rsidRPr="00282CC6" w:rsidRDefault="003B4A5F" w:rsidP="00282CC6">
      <w:pPr>
        <w:spacing w:line="360" w:lineRule="auto"/>
        <w:rPr>
          <w:rFonts w:ascii="Times New Roman" w:hAnsi="Times New Roman" w:cs="Times New Roman"/>
        </w:rPr>
      </w:pPr>
      <w:proofErr w:type="spellStart"/>
      <w:r w:rsidRPr="00282CC6">
        <w:rPr>
          <w:rFonts w:ascii="Times New Roman" w:hAnsi="Times New Roman" w:cs="Times New Roman"/>
          <w:color w:val="000000"/>
          <w:shd w:val="clear" w:color="auto" w:fill="FFFFFF"/>
        </w:rPr>
        <w:t>Arns</w:t>
      </w:r>
      <w:proofErr w:type="spellEnd"/>
      <w:r w:rsidRPr="00282CC6">
        <w:rPr>
          <w:rFonts w:ascii="Times New Roman" w:hAnsi="Times New Roman" w:cs="Times New Roman"/>
          <w:color w:val="000000"/>
          <w:shd w:val="clear" w:color="auto" w:fill="FFFFFF"/>
        </w:rPr>
        <w:t xml:space="preserve">, M., De Ridder, S., Strehl, U., </w:t>
      </w:r>
      <w:proofErr w:type="spellStart"/>
      <w:r w:rsidRPr="00282CC6">
        <w:rPr>
          <w:rFonts w:ascii="Times New Roman" w:hAnsi="Times New Roman" w:cs="Times New Roman"/>
          <w:color w:val="000000"/>
          <w:shd w:val="clear" w:color="auto" w:fill="FFFFFF"/>
        </w:rPr>
        <w:t>Breteler</w:t>
      </w:r>
      <w:proofErr w:type="spellEnd"/>
      <w:r w:rsidRPr="00282CC6">
        <w:rPr>
          <w:rFonts w:ascii="Times New Roman" w:hAnsi="Times New Roman" w:cs="Times New Roman"/>
          <w:color w:val="000000"/>
          <w:shd w:val="clear" w:color="auto" w:fill="FFFFFF"/>
        </w:rPr>
        <w:t>, M., &amp; Coenen, A. (2009). Efficacy of neurofeedback treatment in ADHD: the effects on inattention, impulsivity and hyperactivity: a meta-analysis. </w:t>
      </w:r>
      <w:r w:rsidRPr="00282CC6">
        <w:rPr>
          <w:rStyle w:val="Emphasis"/>
          <w:rFonts w:ascii="Times New Roman" w:hAnsi="Times New Roman" w:cs="Times New Roman"/>
          <w:color w:val="000000"/>
        </w:rPr>
        <w:t>Clinical EEG and neuroscience</w:t>
      </w:r>
      <w:r w:rsidRPr="00282CC6">
        <w:rPr>
          <w:rFonts w:ascii="Times New Roman" w:hAnsi="Times New Roman" w:cs="Times New Roman"/>
          <w:color w:val="000000"/>
          <w:shd w:val="clear" w:color="auto" w:fill="FFFFFF"/>
        </w:rPr>
        <w:t>, </w:t>
      </w:r>
      <w:r w:rsidRPr="00282CC6">
        <w:rPr>
          <w:rStyle w:val="Emphasis"/>
          <w:rFonts w:ascii="Times New Roman" w:hAnsi="Times New Roman" w:cs="Times New Roman"/>
          <w:color w:val="000000"/>
        </w:rPr>
        <w:t>40</w:t>
      </w:r>
      <w:r w:rsidRPr="00282CC6">
        <w:rPr>
          <w:rFonts w:ascii="Times New Roman" w:hAnsi="Times New Roman" w:cs="Times New Roman"/>
          <w:color w:val="000000"/>
          <w:shd w:val="clear" w:color="auto" w:fill="FFFFFF"/>
        </w:rPr>
        <w:t>(3), 180-189.</w:t>
      </w:r>
      <w:r w:rsidRPr="00282CC6">
        <w:rPr>
          <w:rStyle w:val="apple-converted-space"/>
          <w:rFonts w:ascii="Times New Roman" w:hAnsi="Times New Roman" w:cs="Times New Roman"/>
          <w:color w:val="000000"/>
          <w:shd w:val="clear" w:color="auto" w:fill="FFFFFF"/>
        </w:rPr>
        <w:t> </w:t>
      </w:r>
      <w:hyperlink r:id="rId6" w:tgtFrame="_blank" w:history="1">
        <w:r w:rsidRPr="00282CC6">
          <w:rPr>
            <w:rStyle w:val="Hyperlink"/>
            <w:rFonts w:ascii="Times New Roman" w:hAnsi="Times New Roman" w:cs="Times New Roman"/>
            <w:color w:val="02838D"/>
          </w:rPr>
          <w:t>https://doi.org/10.1177/155005940904000311</w:t>
        </w:r>
      </w:hyperlink>
    </w:p>
    <w:p w14:paraId="3491DA40" w14:textId="77777777" w:rsidR="003B4A5F" w:rsidRPr="00282CC6" w:rsidRDefault="003B4A5F" w:rsidP="00282CC6">
      <w:pPr>
        <w:spacing w:line="360" w:lineRule="auto"/>
        <w:rPr>
          <w:rFonts w:ascii="Times New Roman" w:hAnsi="Times New Roman" w:cs="Times New Roman"/>
        </w:rPr>
      </w:pPr>
    </w:p>
    <w:p w14:paraId="26DD5691" w14:textId="2D55184C" w:rsidR="00CE5C96" w:rsidRPr="00282CC6" w:rsidRDefault="00CE5C96" w:rsidP="00282CC6">
      <w:pPr>
        <w:spacing w:line="360" w:lineRule="auto"/>
        <w:rPr>
          <w:rFonts w:ascii="Times New Roman" w:hAnsi="Times New Roman" w:cs="Times New Roman"/>
        </w:rPr>
      </w:pPr>
      <w:r w:rsidRPr="00282CC6">
        <w:rPr>
          <w:rFonts w:ascii="Times New Roman" w:hAnsi="Times New Roman" w:cs="Times New Roman"/>
        </w:rPr>
        <w:t xml:space="preserve">Bates, B. (2019) Learning theories </w:t>
      </w:r>
      <w:r w:rsidRPr="00282CC6">
        <w:rPr>
          <w:rFonts w:ascii="Times New Roman" w:hAnsi="Times New Roman" w:cs="Times New Roman"/>
        </w:rPr>
        <w:t>simplified:</w:t>
      </w:r>
      <w:r w:rsidRPr="00282CC6">
        <w:rPr>
          <w:rFonts w:ascii="Times New Roman" w:hAnsi="Times New Roman" w:cs="Times New Roman"/>
        </w:rPr>
        <w:t xml:space="preserve"> ...and how to apply them to </w:t>
      </w:r>
      <w:r w:rsidRPr="00282CC6">
        <w:rPr>
          <w:rFonts w:ascii="Times New Roman" w:hAnsi="Times New Roman" w:cs="Times New Roman"/>
        </w:rPr>
        <w:t>teaching:</w:t>
      </w:r>
      <w:r w:rsidRPr="00282CC6">
        <w:rPr>
          <w:rFonts w:ascii="Times New Roman" w:hAnsi="Times New Roman" w:cs="Times New Roman"/>
        </w:rPr>
        <w:t xml:space="preserve"> 130+ theories and models from great thinkers. Second edition. Los </w:t>
      </w:r>
      <w:r w:rsidRPr="00282CC6">
        <w:rPr>
          <w:rFonts w:ascii="Times New Roman" w:hAnsi="Times New Roman" w:cs="Times New Roman"/>
        </w:rPr>
        <w:t>Angeles;</w:t>
      </w:r>
      <w:r w:rsidRPr="00282CC6">
        <w:rPr>
          <w:rFonts w:ascii="Times New Roman" w:hAnsi="Times New Roman" w:cs="Times New Roman"/>
        </w:rPr>
        <w:t xml:space="preserve"> Sage.</w:t>
      </w:r>
    </w:p>
    <w:p w14:paraId="2EBE05D3" w14:textId="77777777" w:rsidR="00CE5C96" w:rsidRPr="00282CC6" w:rsidRDefault="00CE5C96" w:rsidP="00282CC6">
      <w:pPr>
        <w:spacing w:line="360" w:lineRule="auto"/>
        <w:rPr>
          <w:rFonts w:ascii="Times New Roman" w:hAnsi="Times New Roman" w:cs="Times New Roman"/>
        </w:rPr>
      </w:pPr>
    </w:p>
    <w:p w14:paraId="2CE7878D" w14:textId="144ED13E" w:rsidR="00A97A9F" w:rsidRPr="00282CC6" w:rsidRDefault="00A97A9F" w:rsidP="00282CC6">
      <w:pPr>
        <w:spacing w:line="360" w:lineRule="auto"/>
        <w:rPr>
          <w:rFonts w:ascii="Times New Roman" w:hAnsi="Times New Roman" w:cs="Times New Roman"/>
        </w:rPr>
      </w:pPr>
      <w:r w:rsidRPr="00282CC6">
        <w:rPr>
          <w:rFonts w:ascii="Times New Roman" w:hAnsi="Times New Roman" w:cs="Times New Roman"/>
        </w:rPr>
        <w:t>Cottrell, S. (2024) The study skills handbook. Sixth edition. London: Bloomsbury Academic.</w:t>
      </w:r>
    </w:p>
    <w:p w14:paraId="23C07D6A" w14:textId="77777777" w:rsidR="002C303F" w:rsidRPr="00282CC6" w:rsidRDefault="002C303F" w:rsidP="00282CC6">
      <w:pPr>
        <w:spacing w:line="360" w:lineRule="auto"/>
        <w:rPr>
          <w:rFonts w:ascii="Times New Roman" w:hAnsi="Times New Roman" w:cs="Times New Roman"/>
        </w:rPr>
      </w:pPr>
    </w:p>
    <w:p w14:paraId="26FAE5BE" w14:textId="384378E5" w:rsidR="002C303F" w:rsidRPr="00282CC6" w:rsidRDefault="002C303F" w:rsidP="00282CC6">
      <w:pPr>
        <w:spacing w:line="360" w:lineRule="auto"/>
        <w:rPr>
          <w:rFonts w:ascii="Times New Roman" w:hAnsi="Times New Roman" w:cs="Times New Roman"/>
        </w:rPr>
      </w:pPr>
      <w:r w:rsidRPr="00282CC6">
        <w:rPr>
          <w:rFonts w:ascii="Times New Roman" w:hAnsi="Times New Roman" w:cs="Times New Roman"/>
        </w:rPr>
        <w:t>CV360: UWTSD Careers Service</w:t>
      </w:r>
      <w:r w:rsidR="00644BBC" w:rsidRPr="00282CC6">
        <w:rPr>
          <w:rFonts w:ascii="Times New Roman" w:hAnsi="Times New Roman" w:cs="Times New Roman"/>
        </w:rPr>
        <w:t xml:space="preserve"> (2025). Available at: </w:t>
      </w:r>
      <w:hyperlink r:id="rId7" w:history="1">
        <w:r w:rsidR="00644BBC" w:rsidRPr="00282CC6">
          <w:rPr>
            <w:rStyle w:val="Hyperlink"/>
            <w:rFonts w:ascii="Times New Roman" w:hAnsi="Times New Roman" w:cs="Times New Roman"/>
          </w:rPr>
          <w:t>https://uwtsd.careercentre.me/CV360</w:t>
        </w:r>
      </w:hyperlink>
      <w:r w:rsidR="00644BBC" w:rsidRPr="00282CC6">
        <w:rPr>
          <w:rFonts w:ascii="Times New Roman" w:hAnsi="Times New Roman" w:cs="Times New Roman"/>
        </w:rPr>
        <w:t xml:space="preserve"> [Accessed on: 26/09/2025].</w:t>
      </w:r>
    </w:p>
    <w:p w14:paraId="07F04D5B" w14:textId="77777777" w:rsidR="00B01DFF" w:rsidRPr="00282CC6" w:rsidRDefault="00B01DFF" w:rsidP="00282CC6">
      <w:pPr>
        <w:spacing w:line="360" w:lineRule="auto"/>
        <w:rPr>
          <w:rFonts w:ascii="Times New Roman" w:hAnsi="Times New Roman" w:cs="Times New Roman"/>
        </w:rPr>
      </w:pPr>
    </w:p>
    <w:p w14:paraId="76DBEB55" w14:textId="50FAE9C0" w:rsidR="00B01DFF" w:rsidRPr="00282CC6" w:rsidRDefault="00B01DFF" w:rsidP="00282CC6">
      <w:pPr>
        <w:spacing w:line="360" w:lineRule="auto"/>
        <w:rPr>
          <w:rFonts w:ascii="Times New Roman" w:hAnsi="Times New Roman" w:cs="Times New Roman"/>
        </w:rPr>
      </w:pPr>
      <w:r w:rsidRPr="00282CC6">
        <w:rPr>
          <w:rFonts w:ascii="Times New Roman" w:hAnsi="Times New Roman" w:cs="Times New Roman"/>
        </w:rPr>
        <w:t xml:space="preserve">Davis, L. (2015) </w:t>
      </w:r>
      <w:r w:rsidR="00BC70DB" w:rsidRPr="00282CC6">
        <w:rPr>
          <w:rFonts w:ascii="Times New Roman" w:hAnsi="Times New Roman" w:cs="Times New Roman"/>
        </w:rPr>
        <w:t>‘</w:t>
      </w:r>
      <w:r w:rsidRPr="00282CC6">
        <w:rPr>
          <w:rFonts w:ascii="Times New Roman" w:hAnsi="Times New Roman" w:cs="Times New Roman"/>
        </w:rPr>
        <w:t xml:space="preserve">Learning to learn </w:t>
      </w:r>
      <w:r w:rsidR="00BC70DB" w:rsidRPr="00282CC6">
        <w:rPr>
          <w:rFonts w:ascii="Times New Roman" w:hAnsi="Times New Roman" w:cs="Times New Roman"/>
        </w:rPr>
        <w:t>–</w:t>
      </w:r>
      <w:r w:rsidRPr="00282CC6">
        <w:rPr>
          <w:rFonts w:ascii="Times New Roman" w:hAnsi="Times New Roman" w:cs="Times New Roman"/>
        </w:rPr>
        <w:t xml:space="preserve"> </w:t>
      </w:r>
      <w:r w:rsidR="00BC70DB" w:rsidRPr="00282CC6">
        <w:rPr>
          <w:rFonts w:ascii="Times New Roman" w:hAnsi="Times New Roman" w:cs="Times New Roman"/>
        </w:rPr>
        <w:t xml:space="preserve">a </w:t>
      </w:r>
      <w:r w:rsidRPr="00282CC6">
        <w:rPr>
          <w:rFonts w:ascii="Times New Roman" w:hAnsi="Times New Roman" w:cs="Times New Roman"/>
        </w:rPr>
        <w:t>SOLO</w:t>
      </w:r>
      <w:r w:rsidR="00BC70DB" w:rsidRPr="00282CC6">
        <w:rPr>
          <w:rFonts w:ascii="Times New Roman" w:hAnsi="Times New Roman" w:cs="Times New Roman"/>
        </w:rPr>
        <w:t xml:space="preserve"> perspective.’ Available at: </w:t>
      </w:r>
      <w:r w:rsidR="00BC70DB" w:rsidRPr="00282CC6">
        <w:rPr>
          <w:rFonts w:ascii="Times New Roman" w:hAnsi="Times New Roman" w:cs="Times New Roman"/>
        </w:rPr>
        <w:t xml:space="preserve">Metacognitive reflections allow students to manage and assess their own thinking strategies. "Metacognition involves the monitoring and control of attitudes, such as students' beliefs about themselves, the value of persistence, the nature of work, and their personal responsibility in accomplishing a goal" (Fusco &amp; Fountain, 1992, p. 240).  </w:t>
      </w:r>
      <w:r w:rsidR="00AF0CAE" w:rsidRPr="00282CC6">
        <w:rPr>
          <w:rFonts w:ascii="Times New Roman" w:hAnsi="Times New Roman" w:cs="Times New Roman"/>
        </w:rPr>
        <w:t>[Accessed on: 26/10/2025].</w:t>
      </w:r>
    </w:p>
    <w:p w14:paraId="18BF1350" w14:textId="77777777" w:rsidR="00C479FE" w:rsidRPr="00282CC6" w:rsidRDefault="00C479FE" w:rsidP="00282CC6">
      <w:pPr>
        <w:spacing w:line="360" w:lineRule="auto"/>
        <w:rPr>
          <w:rFonts w:ascii="Times New Roman" w:hAnsi="Times New Roman" w:cs="Times New Roman"/>
        </w:rPr>
      </w:pPr>
    </w:p>
    <w:p w14:paraId="4B76E196" w14:textId="0F861154" w:rsidR="00C479FE" w:rsidRPr="00282CC6" w:rsidRDefault="00C479FE" w:rsidP="00282CC6">
      <w:pPr>
        <w:spacing w:line="360" w:lineRule="auto"/>
        <w:rPr>
          <w:rFonts w:ascii="Times New Roman" w:hAnsi="Times New Roman" w:cs="Times New Roman"/>
        </w:rPr>
      </w:pPr>
      <w:r w:rsidRPr="00282CC6">
        <w:rPr>
          <w:rFonts w:ascii="Times New Roman" w:hAnsi="Times New Roman" w:cs="Times New Roman"/>
        </w:rPr>
        <w:t>‘</w:t>
      </w:r>
      <w:r w:rsidRPr="00282CC6">
        <w:rPr>
          <w:rFonts w:ascii="Times New Roman" w:hAnsi="Times New Roman" w:cs="Times New Roman"/>
        </w:rPr>
        <w:t>Deficient social problem-solving in boys with ODD/CD, with ADHD, and with both disorders’ (1999) Journal of the American Academy of Child &amp; Adolescent Psychiatry, 38, pp. 311–321. Available at: https://doi.org/10.1097/00004583-199903000-00019.</w:t>
      </w:r>
    </w:p>
    <w:p w14:paraId="2AB864D4" w14:textId="77777777" w:rsidR="00CE5C96" w:rsidRPr="00282CC6" w:rsidRDefault="00CE5C96" w:rsidP="00282CC6">
      <w:pPr>
        <w:spacing w:line="360" w:lineRule="auto"/>
        <w:rPr>
          <w:rFonts w:ascii="Times New Roman" w:hAnsi="Times New Roman" w:cs="Times New Roman"/>
        </w:rPr>
      </w:pPr>
    </w:p>
    <w:p w14:paraId="5DE8417A" w14:textId="52FB995C" w:rsidR="00CE5C96" w:rsidRPr="00282CC6" w:rsidRDefault="00CE5C96" w:rsidP="00282CC6">
      <w:pPr>
        <w:spacing w:line="360" w:lineRule="auto"/>
        <w:rPr>
          <w:rFonts w:ascii="Times New Roman" w:hAnsi="Times New Roman" w:cs="Times New Roman"/>
        </w:rPr>
      </w:pPr>
      <w:r w:rsidRPr="00282CC6">
        <w:rPr>
          <w:rFonts w:ascii="Times New Roman" w:hAnsi="Times New Roman" w:cs="Times New Roman"/>
        </w:rPr>
        <w:t>Dweck, C.S. (2000) Self-</w:t>
      </w:r>
      <w:r w:rsidRPr="00282CC6">
        <w:rPr>
          <w:rFonts w:ascii="Times New Roman" w:hAnsi="Times New Roman" w:cs="Times New Roman"/>
        </w:rPr>
        <w:t>theories:</w:t>
      </w:r>
      <w:r w:rsidRPr="00282CC6">
        <w:rPr>
          <w:rFonts w:ascii="Times New Roman" w:hAnsi="Times New Roman" w:cs="Times New Roman"/>
        </w:rPr>
        <w:t xml:space="preserve"> their role in motivation, personality, and development. New York: Psychology Press. Available at: </w:t>
      </w:r>
      <w:hyperlink r:id="rId8" w:history="1">
        <w:r w:rsidRPr="00282CC6">
          <w:rPr>
            <w:rStyle w:val="Hyperlink"/>
            <w:rFonts w:ascii="Times New Roman" w:hAnsi="Times New Roman" w:cs="Times New Roman"/>
          </w:rPr>
          <w:t>https://doi.org/10.4324/9781315783048</w:t>
        </w:r>
      </w:hyperlink>
    </w:p>
    <w:p w14:paraId="67AAED2F" w14:textId="77777777" w:rsidR="00A97A9F" w:rsidRPr="00282CC6" w:rsidRDefault="00A97A9F" w:rsidP="00282CC6">
      <w:pPr>
        <w:spacing w:line="360" w:lineRule="auto"/>
        <w:rPr>
          <w:rFonts w:ascii="Times New Roman" w:hAnsi="Times New Roman" w:cs="Times New Roman"/>
        </w:rPr>
      </w:pPr>
    </w:p>
    <w:p w14:paraId="06391849" w14:textId="7ECED4C8" w:rsidR="002818FC" w:rsidRPr="00282CC6" w:rsidRDefault="002818FC" w:rsidP="00282CC6">
      <w:pPr>
        <w:spacing w:line="360" w:lineRule="auto"/>
        <w:rPr>
          <w:rFonts w:ascii="Times New Roman" w:hAnsi="Times New Roman" w:cs="Times New Roman"/>
        </w:rPr>
      </w:pPr>
      <w:r w:rsidRPr="00282CC6">
        <w:rPr>
          <w:rFonts w:ascii="Times New Roman" w:hAnsi="Times New Roman" w:cs="Times New Roman"/>
        </w:rPr>
        <w:t>Hackett, T. (2023) ‘Navigatin</w:t>
      </w:r>
      <w:r w:rsidR="00463603" w:rsidRPr="00282CC6">
        <w:rPr>
          <w:rFonts w:ascii="Times New Roman" w:hAnsi="Times New Roman" w:cs="Times New Roman"/>
        </w:rPr>
        <w:t>g</w:t>
      </w:r>
      <w:r w:rsidRPr="00282CC6">
        <w:rPr>
          <w:rFonts w:ascii="Times New Roman" w:hAnsi="Times New Roman" w:cs="Times New Roman"/>
        </w:rPr>
        <w:t xml:space="preserve"> ADHD relationships with confidence</w:t>
      </w:r>
      <w:r w:rsidR="00463603" w:rsidRPr="00282CC6">
        <w:rPr>
          <w:rFonts w:ascii="Times New Roman" w:hAnsi="Times New Roman" w:cs="Times New Roman"/>
        </w:rPr>
        <w:t xml:space="preserve">.’ Available at: </w:t>
      </w:r>
      <w:hyperlink r:id="rId9" w:history="1">
        <w:r w:rsidR="00463603" w:rsidRPr="00282CC6">
          <w:rPr>
            <w:rStyle w:val="Hyperlink"/>
            <w:rFonts w:ascii="Times New Roman" w:hAnsi="Times New Roman" w:cs="Times New Roman"/>
          </w:rPr>
          <w:t>https://www.theminiadhdcoach.com/adhd-relationships</w:t>
        </w:r>
      </w:hyperlink>
      <w:r w:rsidR="00463603" w:rsidRPr="00282CC6">
        <w:rPr>
          <w:rFonts w:ascii="Times New Roman" w:hAnsi="Times New Roman" w:cs="Times New Roman"/>
        </w:rPr>
        <w:t xml:space="preserve"> [Accessed on: 26/10/2025].</w:t>
      </w:r>
    </w:p>
    <w:p w14:paraId="3C03F4B0" w14:textId="77777777" w:rsidR="00463603" w:rsidRPr="00282CC6" w:rsidRDefault="00463603" w:rsidP="00282CC6">
      <w:pPr>
        <w:spacing w:line="360" w:lineRule="auto"/>
        <w:rPr>
          <w:rFonts w:ascii="Times New Roman" w:hAnsi="Times New Roman" w:cs="Times New Roman"/>
        </w:rPr>
      </w:pPr>
    </w:p>
    <w:p w14:paraId="0D1770A6" w14:textId="19373E08" w:rsidR="00725AC0" w:rsidRPr="00282CC6" w:rsidRDefault="00725AC0" w:rsidP="00282CC6">
      <w:pPr>
        <w:spacing w:line="360" w:lineRule="auto"/>
        <w:rPr>
          <w:rFonts w:ascii="Times New Roman" w:hAnsi="Times New Roman" w:cs="Times New Roman"/>
          <w:color w:val="181817"/>
          <w:shd w:val="clear" w:color="auto" w:fill="FFFFFF"/>
        </w:rPr>
      </w:pPr>
      <w:r w:rsidRPr="00282CC6">
        <w:rPr>
          <w:rFonts w:ascii="Times New Roman" w:hAnsi="Times New Roman" w:cs="Times New Roman"/>
          <w:color w:val="181817"/>
          <w:shd w:val="clear" w:color="auto" w:fill="FFFFFF"/>
        </w:rPr>
        <w:lastRenderedPageBreak/>
        <w:t>Hollingdale J, Woodhouse E, Young S, Fridman A, Mandy W. Autistic Spectrum Disorder symptoms in children and adolescents with Attention-deficit/hyperactivity disorder: a meta-analytical review – Corrigendum.</w:t>
      </w:r>
      <w:r w:rsidRPr="00282CC6">
        <w:rPr>
          <w:rStyle w:val="apple-converted-space"/>
          <w:rFonts w:ascii="Times New Roman" w:hAnsi="Times New Roman" w:cs="Times New Roman"/>
          <w:color w:val="181817"/>
          <w:shd w:val="clear" w:color="auto" w:fill="FFFFFF"/>
        </w:rPr>
        <w:t> </w:t>
      </w:r>
      <w:r w:rsidRPr="00282CC6">
        <w:rPr>
          <w:rFonts w:ascii="Times New Roman" w:hAnsi="Times New Roman" w:cs="Times New Roman"/>
          <w:i/>
          <w:iCs/>
          <w:color w:val="181817"/>
        </w:rPr>
        <w:t>Psychological Medicine</w:t>
      </w:r>
      <w:r w:rsidRPr="00282CC6">
        <w:rPr>
          <w:rFonts w:ascii="Times New Roman" w:hAnsi="Times New Roman" w:cs="Times New Roman"/>
          <w:color w:val="181817"/>
          <w:shd w:val="clear" w:color="auto" w:fill="FFFFFF"/>
        </w:rPr>
        <w:t>. 2020;50(13):2254-2254. doi:10.1017/S0033291719002873</w:t>
      </w:r>
    </w:p>
    <w:p w14:paraId="2FC5CC52" w14:textId="77777777" w:rsidR="00725AC0" w:rsidRPr="00282CC6" w:rsidRDefault="00725AC0" w:rsidP="00282CC6">
      <w:pPr>
        <w:spacing w:line="360" w:lineRule="auto"/>
        <w:rPr>
          <w:rFonts w:ascii="Times New Roman" w:hAnsi="Times New Roman" w:cs="Times New Roman"/>
          <w:color w:val="181817"/>
          <w:shd w:val="clear" w:color="auto" w:fill="FFFFFF"/>
        </w:rPr>
      </w:pPr>
    </w:p>
    <w:p w14:paraId="069E4481" w14:textId="77538A0D" w:rsidR="00A44150" w:rsidRPr="00282CC6" w:rsidRDefault="00A97A9F" w:rsidP="00282CC6">
      <w:pPr>
        <w:spacing w:line="360" w:lineRule="auto"/>
        <w:rPr>
          <w:rFonts w:ascii="Times New Roman" w:hAnsi="Times New Roman" w:cs="Times New Roman"/>
          <w:color w:val="181817"/>
          <w:shd w:val="clear" w:color="auto" w:fill="FFFFFF"/>
        </w:rPr>
      </w:pPr>
      <w:r w:rsidRPr="00282CC6">
        <w:rPr>
          <w:rFonts w:ascii="Times New Roman" w:hAnsi="Times New Roman" w:cs="Times New Roman"/>
        </w:rPr>
        <w:t xml:space="preserve">Iyengar, K.P., Vaishya, R. and Botchu, R. (2024) ‘Can We Apply Pomodoro Technique in Academic Publishing?’, Apollo medicine, 21(2), pp. 176–177. Available at: </w:t>
      </w:r>
      <w:hyperlink r:id="rId10" w:history="1">
        <w:r w:rsidRPr="00282CC6">
          <w:rPr>
            <w:rStyle w:val="Hyperlink"/>
            <w:rFonts w:ascii="Times New Roman" w:hAnsi="Times New Roman" w:cs="Times New Roman"/>
          </w:rPr>
          <w:t>https://doi.org/10.4103/am.am_193_23</w:t>
        </w:r>
      </w:hyperlink>
    </w:p>
    <w:p w14:paraId="663403A8" w14:textId="77777777" w:rsidR="008B386D" w:rsidRPr="00282CC6" w:rsidRDefault="008B386D" w:rsidP="00282CC6">
      <w:pPr>
        <w:spacing w:line="360" w:lineRule="auto"/>
        <w:rPr>
          <w:rFonts w:ascii="Times New Roman" w:hAnsi="Times New Roman" w:cs="Times New Roman"/>
        </w:rPr>
      </w:pPr>
    </w:p>
    <w:p w14:paraId="7B35DE20" w14:textId="56E88657" w:rsidR="00725AC0" w:rsidRPr="00282CC6" w:rsidRDefault="00725AC0" w:rsidP="00282CC6">
      <w:pPr>
        <w:spacing w:line="360" w:lineRule="auto"/>
        <w:rPr>
          <w:rFonts w:ascii="Times New Roman" w:hAnsi="Times New Roman" w:cs="Times New Roman"/>
        </w:rPr>
      </w:pPr>
      <w:r w:rsidRPr="00282CC6">
        <w:rPr>
          <w:rFonts w:ascii="Times New Roman" w:hAnsi="Times New Roman" w:cs="Times New Roman"/>
        </w:rPr>
        <w:t>Jenkins, B. (2025) In person advi</w:t>
      </w:r>
      <w:r w:rsidR="00405A32" w:rsidRPr="00282CC6">
        <w:rPr>
          <w:rFonts w:ascii="Times New Roman" w:hAnsi="Times New Roman" w:cs="Times New Roman"/>
        </w:rPr>
        <w:t>c</w:t>
      </w:r>
      <w:r w:rsidRPr="00282CC6">
        <w:rPr>
          <w:rFonts w:ascii="Times New Roman" w:hAnsi="Times New Roman" w:cs="Times New Roman"/>
        </w:rPr>
        <w:t>e, during lecture two</w:t>
      </w:r>
      <w:r w:rsidR="00C00B10" w:rsidRPr="00282CC6">
        <w:rPr>
          <w:rFonts w:ascii="Times New Roman" w:hAnsi="Times New Roman" w:cs="Times New Roman"/>
        </w:rPr>
        <w:t>: ‘CVs and PDPs</w:t>
      </w:r>
      <w:r w:rsidR="006272EE" w:rsidRPr="00282CC6">
        <w:rPr>
          <w:rFonts w:ascii="Times New Roman" w:hAnsi="Times New Roman" w:cs="Times New Roman"/>
        </w:rPr>
        <w:t xml:space="preserve"> </w:t>
      </w:r>
      <w:r w:rsidR="00282CC6" w:rsidRPr="00282CC6">
        <w:rPr>
          <w:rFonts w:ascii="Times New Roman" w:hAnsi="Times New Roman" w:cs="Times New Roman"/>
        </w:rPr>
        <w:t>PowerPoint</w:t>
      </w:r>
      <w:r w:rsidR="006272EE" w:rsidRPr="00282CC6">
        <w:rPr>
          <w:rFonts w:ascii="Times New Roman" w:hAnsi="Times New Roman" w:cs="Times New Roman"/>
        </w:rPr>
        <w:t>,’</w:t>
      </w:r>
      <w:r w:rsidRPr="00282CC6">
        <w:rPr>
          <w:rFonts w:ascii="Times New Roman" w:hAnsi="Times New Roman" w:cs="Times New Roman"/>
        </w:rPr>
        <w:t xml:space="preserve"> of our </w:t>
      </w:r>
      <w:r w:rsidR="0022593D" w:rsidRPr="00282CC6">
        <w:rPr>
          <w:rFonts w:ascii="Times New Roman" w:hAnsi="Times New Roman" w:cs="Times New Roman"/>
        </w:rPr>
        <w:t xml:space="preserve">Employabilty module. [Accessed on: </w:t>
      </w:r>
      <w:r w:rsidR="00405A32" w:rsidRPr="00282CC6">
        <w:rPr>
          <w:rFonts w:ascii="Times New Roman" w:hAnsi="Times New Roman" w:cs="Times New Roman"/>
        </w:rPr>
        <w:t>17/09/2025].</w:t>
      </w:r>
    </w:p>
    <w:p w14:paraId="799AC569" w14:textId="77777777" w:rsidR="00AB287E" w:rsidRPr="00282CC6" w:rsidRDefault="00AB287E" w:rsidP="00282CC6">
      <w:pPr>
        <w:spacing w:line="360" w:lineRule="auto"/>
        <w:rPr>
          <w:rFonts w:ascii="Times New Roman" w:hAnsi="Times New Roman" w:cs="Times New Roman"/>
        </w:rPr>
      </w:pPr>
    </w:p>
    <w:p w14:paraId="6F31DAA1" w14:textId="7B2AFA5A" w:rsidR="00AB287E" w:rsidRPr="00282CC6" w:rsidRDefault="00AB287E" w:rsidP="00282CC6">
      <w:pPr>
        <w:spacing w:line="360" w:lineRule="auto"/>
        <w:rPr>
          <w:rFonts w:ascii="Times New Roman" w:hAnsi="Times New Roman" w:cs="Times New Roman"/>
        </w:rPr>
      </w:pPr>
      <w:r w:rsidRPr="00282CC6">
        <w:rPr>
          <w:rFonts w:ascii="Times New Roman" w:hAnsi="Times New Roman" w:cs="Times New Roman"/>
        </w:rPr>
        <w:t xml:space="preserve">Macleod, S. (2025) </w:t>
      </w:r>
      <w:r w:rsidR="00282CC6">
        <w:rPr>
          <w:rFonts w:ascii="Times New Roman" w:hAnsi="Times New Roman" w:cs="Times New Roman"/>
        </w:rPr>
        <w:t>‘</w:t>
      </w:r>
      <w:r w:rsidRPr="00282CC6">
        <w:rPr>
          <w:rFonts w:ascii="Times New Roman" w:hAnsi="Times New Roman" w:cs="Times New Roman"/>
        </w:rPr>
        <w:t>Kolb’s</w:t>
      </w:r>
      <w:r w:rsidR="00424786" w:rsidRPr="00282CC6">
        <w:rPr>
          <w:rFonts w:ascii="Times New Roman" w:hAnsi="Times New Roman" w:cs="Times New Roman"/>
        </w:rPr>
        <w:t xml:space="preserve"> Learning Styles and Experimental Cycles.</w:t>
      </w:r>
      <w:r w:rsidR="00282CC6">
        <w:rPr>
          <w:rFonts w:ascii="Times New Roman" w:hAnsi="Times New Roman" w:cs="Times New Roman"/>
        </w:rPr>
        <w:t>’</w:t>
      </w:r>
      <w:r w:rsidR="00424786" w:rsidRPr="00282CC6">
        <w:rPr>
          <w:rFonts w:ascii="Times New Roman" w:hAnsi="Times New Roman" w:cs="Times New Roman"/>
        </w:rPr>
        <w:t xml:space="preserve"> Available at: </w:t>
      </w:r>
      <w:hyperlink r:id="rId11" w:history="1">
        <w:r w:rsidR="00424786" w:rsidRPr="00282CC6">
          <w:rPr>
            <w:rStyle w:val="Hyperlink"/>
            <w:rFonts w:ascii="Times New Roman" w:hAnsi="Times New Roman" w:cs="Times New Roman"/>
          </w:rPr>
          <w:t>https://www.simplypsychology.org/learning-kolb.html</w:t>
        </w:r>
      </w:hyperlink>
      <w:r w:rsidR="00424786" w:rsidRPr="00282CC6">
        <w:rPr>
          <w:rFonts w:ascii="Times New Roman" w:hAnsi="Times New Roman" w:cs="Times New Roman"/>
        </w:rPr>
        <w:t xml:space="preserve"> [Accessed on: 24/10/2025].</w:t>
      </w:r>
    </w:p>
    <w:p w14:paraId="4BFEB3B8" w14:textId="77777777" w:rsidR="00405A32" w:rsidRPr="00282CC6" w:rsidRDefault="00405A32" w:rsidP="00282CC6">
      <w:pPr>
        <w:spacing w:line="360" w:lineRule="auto"/>
        <w:rPr>
          <w:rFonts w:ascii="Times New Roman" w:hAnsi="Times New Roman" w:cs="Times New Roman"/>
          <w:color w:val="181817"/>
          <w:shd w:val="clear" w:color="auto" w:fill="FFFFFF"/>
        </w:rPr>
      </w:pPr>
    </w:p>
    <w:p w14:paraId="02931BC9" w14:textId="7FB9F02F" w:rsidR="008B386D" w:rsidRPr="00282CC6" w:rsidRDefault="008B386D" w:rsidP="00282CC6">
      <w:pPr>
        <w:spacing w:line="360" w:lineRule="auto"/>
        <w:rPr>
          <w:rFonts w:ascii="Times New Roman" w:hAnsi="Times New Roman" w:cs="Times New Roman"/>
        </w:rPr>
      </w:pPr>
      <w:r w:rsidRPr="00282CC6">
        <w:rPr>
          <w:rFonts w:ascii="Times New Roman" w:hAnsi="Times New Roman" w:cs="Times New Roman"/>
        </w:rPr>
        <w:t>Roffey-Barentsen, J. and Malthouse, R. (2013) Reflective practice in education and training. Second edition. Los Angeles, California: Learning Matters.</w:t>
      </w:r>
    </w:p>
    <w:p w14:paraId="67801592" w14:textId="77777777" w:rsidR="0049386E" w:rsidRPr="00282CC6" w:rsidRDefault="0049386E" w:rsidP="00282CC6">
      <w:pPr>
        <w:spacing w:line="360" w:lineRule="auto"/>
        <w:rPr>
          <w:rFonts w:ascii="Times New Roman" w:hAnsi="Times New Roman" w:cs="Times New Roman"/>
        </w:rPr>
      </w:pPr>
    </w:p>
    <w:p w14:paraId="1D56EE74" w14:textId="793BA1C5" w:rsidR="0049386E" w:rsidRPr="00282CC6" w:rsidRDefault="0049386E" w:rsidP="00282CC6">
      <w:pPr>
        <w:spacing w:line="360" w:lineRule="auto"/>
        <w:rPr>
          <w:rFonts w:ascii="Times New Roman" w:hAnsi="Times New Roman" w:cs="Times New Roman"/>
        </w:rPr>
      </w:pPr>
      <w:r w:rsidRPr="00282CC6">
        <w:rPr>
          <w:rFonts w:ascii="Times New Roman" w:hAnsi="Times New Roman" w:cs="Times New Roman"/>
        </w:rPr>
        <w:t>University of Hull</w:t>
      </w:r>
      <w:r w:rsidR="005B1181" w:rsidRPr="00282CC6">
        <w:rPr>
          <w:rFonts w:ascii="Times New Roman" w:hAnsi="Times New Roman" w:cs="Times New Roman"/>
        </w:rPr>
        <w:t xml:space="preserve">: Reflective writing: Gibbs. Available at: </w:t>
      </w:r>
      <w:hyperlink r:id="rId12" w:history="1">
        <w:r w:rsidR="005B1181" w:rsidRPr="00282CC6">
          <w:rPr>
            <w:rStyle w:val="Hyperlink"/>
            <w:rFonts w:ascii="Times New Roman" w:hAnsi="Times New Roman" w:cs="Times New Roman"/>
          </w:rPr>
          <w:t>https://libguides.hull.ac.uk/reflectivewriting/gibbs</w:t>
        </w:r>
      </w:hyperlink>
      <w:r w:rsidR="005B1181" w:rsidRPr="00282CC6">
        <w:rPr>
          <w:rFonts w:ascii="Times New Roman" w:hAnsi="Times New Roman" w:cs="Times New Roman"/>
        </w:rPr>
        <w:t xml:space="preserve"> [Accessed on: 26/10/2025].</w:t>
      </w:r>
    </w:p>
    <w:p w14:paraId="512379B8" w14:textId="77777777" w:rsidR="00A7062D" w:rsidRDefault="00A7062D" w:rsidP="00A97A9F"/>
    <w:p w14:paraId="23E81570" w14:textId="77777777" w:rsidR="00A7062D" w:rsidRPr="00A97A9F" w:rsidRDefault="00A7062D" w:rsidP="00A97A9F"/>
    <w:sectPr w:rsidR="00A7062D" w:rsidRPr="00A97A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321A2"/>
    <w:multiLevelType w:val="hybridMultilevel"/>
    <w:tmpl w:val="10365712"/>
    <w:lvl w:ilvl="0" w:tplc="D2326CAA">
      <w:start w:val="1"/>
      <w:numFmt w:val="bullet"/>
      <w:lvlText w:val="•"/>
      <w:lvlJc w:val="left"/>
      <w:pPr>
        <w:tabs>
          <w:tab w:val="num" w:pos="720"/>
        </w:tabs>
        <w:ind w:left="720" w:hanging="360"/>
      </w:pPr>
      <w:rPr>
        <w:rFonts w:ascii="Arial" w:hAnsi="Arial" w:hint="default"/>
      </w:rPr>
    </w:lvl>
    <w:lvl w:ilvl="1" w:tplc="11F2D45E" w:tentative="1">
      <w:start w:val="1"/>
      <w:numFmt w:val="bullet"/>
      <w:lvlText w:val="•"/>
      <w:lvlJc w:val="left"/>
      <w:pPr>
        <w:tabs>
          <w:tab w:val="num" w:pos="1440"/>
        </w:tabs>
        <w:ind w:left="1440" w:hanging="360"/>
      </w:pPr>
      <w:rPr>
        <w:rFonts w:ascii="Arial" w:hAnsi="Arial" w:hint="default"/>
      </w:rPr>
    </w:lvl>
    <w:lvl w:ilvl="2" w:tplc="B8FE8FD0" w:tentative="1">
      <w:start w:val="1"/>
      <w:numFmt w:val="bullet"/>
      <w:lvlText w:val="•"/>
      <w:lvlJc w:val="left"/>
      <w:pPr>
        <w:tabs>
          <w:tab w:val="num" w:pos="2160"/>
        </w:tabs>
        <w:ind w:left="2160" w:hanging="360"/>
      </w:pPr>
      <w:rPr>
        <w:rFonts w:ascii="Arial" w:hAnsi="Arial" w:hint="default"/>
      </w:rPr>
    </w:lvl>
    <w:lvl w:ilvl="3" w:tplc="BF6E6C10" w:tentative="1">
      <w:start w:val="1"/>
      <w:numFmt w:val="bullet"/>
      <w:lvlText w:val="•"/>
      <w:lvlJc w:val="left"/>
      <w:pPr>
        <w:tabs>
          <w:tab w:val="num" w:pos="2880"/>
        </w:tabs>
        <w:ind w:left="2880" w:hanging="360"/>
      </w:pPr>
      <w:rPr>
        <w:rFonts w:ascii="Arial" w:hAnsi="Arial" w:hint="default"/>
      </w:rPr>
    </w:lvl>
    <w:lvl w:ilvl="4" w:tplc="0DE6A710" w:tentative="1">
      <w:start w:val="1"/>
      <w:numFmt w:val="bullet"/>
      <w:lvlText w:val="•"/>
      <w:lvlJc w:val="left"/>
      <w:pPr>
        <w:tabs>
          <w:tab w:val="num" w:pos="3600"/>
        </w:tabs>
        <w:ind w:left="3600" w:hanging="360"/>
      </w:pPr>
      <w:rPr>
        <w:rFonts w:ascii="Arial" w:hAnsi="Arial" w:hint="default"/>
      </w:rPr>
    </w:lvl>
    <w:lvl w:ilvl="5" w:tplc="833C1992" w:tentative="1">
      <w:start w:val="1"/>
      <w:numFmt w:val="bullet"/>
      <w:lvlText w:val="•"/>
      <w:lvlJc w:val="left"/>
      <w:pPr>
        <w:tabs>
          <w:tab w:val="num" w:pos="4320"/>
        </w:tabs>
        <w:ind w:left="4320" w:hanging="360"/>
      </w:pPr>
      <w:rPr>
        <w:rFonts w:ascii="Arial" w:hAnsi="Arial" w:hint="default"/>
      </w:rPr>
    </w:lvl>
    <w:lvl w:ilvl="6" w:tplc="4D60C900" w:tentative="1">
      <w:start w:val="1"/>
      <w:numFmt w:val="bullet"/>
      <w:lvlText w:val="•"/>
      <w:lvlJc w:val="left"/>
      <w:pPr>
        <w:tabs>
          <w:tab w:val="num" w:pos="5040"/>
        </w:tabs>
        <w:ind w:left="5040" w:hanging="360"/>
      </w:pPr>
      <w:rPr>
        <w:rFonts w:ascii="Arial" w:hAnsi="Arial" w:hint="default"/>
      </w:rPr>
    </w:lvl>
    <w:lvl w:ilvl="7" w:tplc="C0A86062" w:tentative="1">
      <w:start w:val="1"/>
      <w:numFmt w:val="bullet"/>
      <w:lvlText w:val="•"/>
      <w:lvlJc w:val="left"/>
      <w:pPr>
        <w:tabs>
          <w:tab w:val="num" w:pos="5760"/>
        </w:tabs>
        <w:ind w:left="5760" w:hanging="360"/>
      </w:pPr>
      <w:rPr>
        <w:rFonts w:ascii="Arial" w:hAnsi="Arial" w:hint="default"/>
      </w:rPr>
    </w:lvl>
    <w:lvl w:ilvl="8" w:tplc="0688EA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C87E82"/>
    <w:multiLevelType w:val="hybridMultilevel"/>
    <w:tmpl w:val="148238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2218792">
    <w:abstractNumId w:val="0"/>
  </w:num>
  <w:num w:numId="2" w16cid:durableId="1168329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504"/>
    <w:rsid w:val="00005E05"/>
    <w:rsid w:val="00047E13"/>
    <w:rsid w:val="00074636"/>
    <w:rsid w:val="000820A8"/>
    <w:rsid w:val="000E0D83"/>
    <w:rsid w:val="001010ED"/>
    <w:rsid w:val="001130E8"/>
    <w:rsid w:val="00115542"/>
    <w:rsid w:val="00122A97"/>
    <w:rsid w:val="00126052"/>
    <w:rsid w:val="00136529"/>
    <w:rsid w:val="00140054"/>
    <w:rsid w:val="00186947"/>
    <w:rsid w:val="001938D1"/>
    <w:rsid w:val="001C6F40"/>
    <w:rsid w:val="001F3BA8"/>
    <w:rsid w:val="001F7F75"/>
    <w:rsid w:val="0022593D"/>
    <w:rsid w:val="00261745"/>
    <w:rsid w:val="0026268B"/>
    <w:rsid w:val="002818FC"/>
    <w:rsid w:val="00282CC6"/>
    <w:rsid w:val="002A7EC8"/>
    <w:rsid w:val="002C0FF1"/>
    <w:rsid w:val="002C303F"/>
    <w:rsid w:val="002C5A15"/>
    <w:rsid w:val="002E0BD7"/>
    <w:rsid w:val="002F5D8C"/>
    <w:rsid w:val="002F67A4"/>
    <w:rsid w:val="00301E29"/>
    <w:rsid w:val="003103CE"/>
    <w:rsid w:val="003158B1"/>
    <w:rsid w:val="00381FEB"/>
    <w:rsid w:val="003A0131"/>
    <w:rsid w:val="003B1EB1"/>
    <w:rsid w:val="003B3393"/>
    <w:rsid w:val="003B40FA"/>
    <w:rsid w:val="003B4A5F"/>
    <w:rsid w:val="003B6171"/>
    <w:rsid w:val="003C2C63"/>
    <w:rsid w:val="003E7725"/>
    <w:rsid w:val="00405A32"/>
    <w:rsid w:val="0041142C"/>
    <w:rsid w:val="00424786"/>
    <w:rsid w:val="00442A07"/>
    <w:rsid w:val="0044580F"/>
    <w:rsid w:val="00463603"/>
    <w:rsid w:val="00490CAC"/>
    <w:rsid w:val="0049386E"/>
    <w:rsid w:val="004A0C8F"/>
    <w:rsid w:val="004A644B"/>
    <w:rsid w:val="004B0B01"/>
    <w:rsid w:val="004C6D03"/>
    <w:rsid w:val="004D2BCB"/>
    <w:rsid w:val="004F3D0D"/>
    <w:rsid w:val="00516DCD"/>
    <w:rsid w:val="00525CAB"/>
    <w:rsid w:val="00570099"/>
    <w:rsid w:val="005A6AE9"/>
    <w:rsid w:val="005B1181"/>
    <w:rsid w:val="005C744C"/>
    <w:rsid w:val="005D44B8"/>
    <w:rsid w:val="005D6A4C"/>
    <w:rsid w:val="006272EE"/>
    <w:rsid w:val="00644BBC"/>
    <w:rsid w:val="00676464"/>
    <w:rsid w:val="00676F31"/>
    <w:rsid w:val="006C2EB4"/>
    <w:rsid w:val="007235FC"/>
    <w:rsid w:val="00725AC0"/>
    <w:rsid w:val="00733553"/>
    <w:rsid w:val="00740BDF"/>
    <w:rsid w:val="00745037"/>
    <w:rsid w:val="00754F12"/>
    <w:rsid w:val="00760004"/>
    <w:rsid w:val="007A1FFD"/>
    <w:rsid w:val="007D586A"/>
    <w:rsid w:val="007E50D5"/>
    <w:rsid w:val="00812F32"/>
    <w:rsid w:val="0082264F"/>
    <w:rsid w:val="00833550"/>
    <w:rsid w:val="00865DDB"/>
    <w:rsid w:val="00886448"/>
    <w:rsid w:val="008B2524"/>
    <w:rsid w:val="008B386D"/>
    <w:rsid w:val="008B3995"/>
    <w:rsid w:val="008E00E7"/>
    <w:rsid w:val="00923D8C"/>
    <w:rsid w:val="0093332D"/>
    <w:rsid w:val="009968FB"/>
    <w:rsid w:val="009C326E"/>
    <w:rsid w:val="009C7348"/>
    <w:rsid w:val="009D6695"/>
    <w:rsid w:val="009E4EA1"/>
    <w:rsid w:val="009E79DD"/>
    <w:rsid w:val="00A16A4C"/>
    <w:rsid w:val="00A44150"/>
    <w:rsid w:val="00A50AF1"/>
    <w:rsid w:val="00A66A60"/>
    <w:rsid w:val="00A7062D"/>
    <w:rsid w:val="00A97A9F"/>
    <w:rsid w:val="00AB287E"/>
    <w:rsid w:val="00AB4A9A"/>
    <w:rsid w:val="00AE56D6"/>
    <w:rsid w:val="00AE68D9"/>
    <w:rsid w:val="00AF047F"/>
    <w:rsid w:val="00AF0CAE"/>
    <w:rsid w:val="00AF305C"/>
    <w:rsid w:val="00B01DFF"/>
    <w:rsid w:val="00B11368"/>
    <w:rsid w:val="00B16EA8"/>
    <w:rsid w:val="00B371CE"/>
    <w:rsid w:val="00B456E8"/>
    <w:rsid w:val="00B50BA5"/>
    <w:rsid w:val="00B528AB"/>
    <w:rsid w:val="00B56A8F"/>
    <w:rsid w:val="00B90045"/>
    <w:rsid w:val="00BA0E3D"/>
    <w:rsid w:val="00BB11D0"/>
    <w:rsid w:val="00BC70DB"/>
    <w:rsid w:val="00BD2854"/>
    <w:rsid w:val="00BE20C2"/>
    <w:rsid w:val="00BE7DAF"/>
    <w:rsid w:val="00C00B10"/>
    <w:rsid w:val="00C11290"/>
    <w:rsid w:val="00C479FE"/>
    <w:rsid w:val="00C52148"/>
    <w:rsid w:val="00C93B32"/>
    <w:rsid w:val="00CB4641"/>
    <w:rsid w:val="00CE5C96"/>
    <w:rsid w:val="00D14BB7"/>
    <w:rsid w:val="00D635E2"/>
    <w:rsid w:val="00D67895"/>
    <w:rsid w:val="00D94C53"/>
    <w:rsid w:val="00DE1C5B"/>
    <w:rsid w:val="00DE3707"/>
    <w:rsid w:val="00DF096B"/>
    <w:rsid w:val="00E2682C"/>
    <w:rsid w:val="00E33E49"/>
    <w:rsid w:val="00E37090"/>
    <w:rsid w:val="00E65504"/>
    <w:rsid w:val="00EE3B99"/>
    <w:rsid w:val="00EF595C"/>
    <w:rsid w:val="00EF6851"/>
    <w:rsid w:val="00F03248"/>
    <w:rsid w:val="00F413E0"/>
    <w:rsid w:val="00F539B7"/>
    <w:rsid w:val="00F72047"/>
    <w:rsid w:val="00F77A08"/>
    <w:rsid w:val="00F820E6"/>
    <w:rsid w:val="00FA05A6"/>
    <w:rsid w:val="00FA1247"/>
    <w:rsid w:val="00FD6157"/>
    <w:rsid w:val="00FF418A"/>
    <w:rsid w:val="00FF7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88A98F"/>
  <w15:chartTrackingRefBased/>
  <w15:docId w15:val="{3EC88832-7885-6B41-8998-4837F4F9E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55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55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55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55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55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550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550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550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550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5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55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55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55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55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55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55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55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5504"/>
    <w:rPr>
      <w:rFonts w:eastAsiaTheme="majorEastAsia" w:cstheme="majorBidi"/>
      <w:color w:val="272727" w:themeColor="text1" w:themeTint="D8"/>
    </w:rPr>
  </w:style>
  <w:style w:type="paragraph" w:styleId="Title">
    <w:name w:val="Title"/>
    <w:basedOn w:val="Normal"/>
    <w:next w:val="Normal"/>
    <w:link w:val="TitleChar"/>
    <w:uiPriority w:val="10"/>
    <w:qFormat/>
    <w:rsid w:val="00E6550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55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550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55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55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65504"/>
    <w:rPr>
      <w:i/>
      <w:iCs/>
      <w:color w:val="404040" w:themeColor="text1" w:themeTint="BF"/>
    </w:rPr>
  </w:style>
  <w:style w:type="paragraph" w:styleId="ListParagraph">
    <w:name w:val="List Paragraph"/>
    <w:basedOn w:val="Normal"/>
    <w:uiPriority w:val="34"/>
    <w:qFormat/>
    <w:rsid w:val="00E65504"/>
    <w:pPr>
      <w:ind w:left="720"/>
      <w:contextualSpacing/>
    </w:pPr>
  </w:style>
  <w:style w:type="character" w:styleId="IntenseEmphasis">
    <w:name w:val="Intense Emphasis"/>
    <w:basedOn w:val="DefaultParagraphFont"/>
    <w:uiPriority w:val="21"/>
    <w:qFormat/>
    <w:rsid w:val="00E65504"/>
    <w:rPr>
      <w:i/>
      <w:iCs/>
      <w:color w:val="0F4761" w:themeColor="accent1" w:themeShade="BF"/>
    </w:rPr>
  </w:style>
  <w:style w:type="paragraph" w:styleId="IntenseQuote">
    <w:name w:val="Intense Quote"/>
    <w:basedOn w:val="Normal"/>
    <w:next w:val="Normal"/>
    <w:link w:val="IntenseQuoteChar"/>
    <w:uiPriority w:val="30"/>
    <w:qFormat/>
    <w:rsid w:val="00E655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5504"/>
    <w:rPr>
      <w:i/>
      <w:iCs/>
      <w:color w:val="0F4761" w:themeColor="accent1" w:themeShade="BF"/>
    </w:rPr>
  </w:style>
  <w:style w:type="character" w:styleId="IntenseReference">
    <w:name w:val="Intense Reference"/>
    <w:basedOn w:val="DefaultParagraphFont"/>
    <w:uiPriority w:val="32"/>
    <w:qFormat/>
    <w:rsid w:val="00E65504"/>
    <w:rPr>
      <w:b/>
      <w:bCs/>
      <w:smallCaps/>
      <w:color w:val="0F4761" w:themeColor="accent1" w:themeShade="BF"/>
      <w:spacing w:val="5"/>
    </w:rPr>
  </w:style>
  <w:style w:type="character" w:styleId="Hyperlink">
    <w:name w:val="Hyperlink"/>
    <w:basedOn w:val="DefaultParagraphFont"/>
    <w:uiPriority w:val="99"/>
    <w:unhideWhenUsed/>
    <w:rsid w:val="00A97A9F"/>
    <w:rPr>
      <w:color w:val="467886" w:themeColor="hyperlink"/>
      <w:u w:val="single"/>
    </w:rPr>
  </w:style>
  <w:style w:type="character" w:styleId="UnresolvedMention">
    <w:name w:val="Unresolved Mention"/>
    <w:basedOn w:val="DefaultParagraphFont"/>
    <w:uiPriority w:val="99"/>
    <w:semiHidden/>
    <w:unhideWhenUsed/>
    <w:rsid w:val="00A97A9F"/>
    <w:rPr>
      <w:color w:val="605E5C"/>
      <w:shd w:val="clear" w:color="auto" w:fill="E1DFDD"/>
    </w:rPr>
  </w:style>
  <w:style w:type="character" w:customStyle="1" w:styleId="apple-converted-space">
    <w:name w:val="apple-converted-space"/>
    <w:basedOn w:val="DefaultParagraphFont"/>
    <w:rsid w:val="00733553"/>
  </w:style>
  <w:style w:type="character" w:styleId="Emphasis">
    <w:name w:val="Emphasis"/>
    <w:basedOn w:val="DefaultParagraphFont"/>
    <w:uiPriority w:val="20"/>
    <w:qFormat/>
    <w:rsid w:val="003B4A5F"/>
    <w:rPr>
      <w:i/>
      <w:iCs/>
    </w:rPr>
  </w:style>
  <w:style w:type="character" w:customStyle="1" w:styleId="show-for-sr">
    <w:name w:val="show-for-sr"/>
    <w:basedOn w:val="DefaultParagraphFont"/>
    <w:rsid w:val="00525CAB"/>
  </w:style>
  <w:style w:type="character" w:styleId="FollowedHyperlink">
    <w:name w:val="FollowedHyperlink"/>
    <w:basedOn w:val="DefaultParagraphFont"/>
    <w:uiPriority w:val="99"/>
    <w:semiHidden/>
    <w:unhideWhenUsed/>
    <w:rsid w:val="00AF305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31578304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wtsd.careercentre.me/CV360" TargetMode="External"/><Relationship Id="rId12" Type="http://schemas.openxmlformats.org/officeDocument/2006/relationships/hyperlink" Target="https://libguides.hull.ac.uk/reflectivewriting/gibb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55005940904000311" TargetMode="External"/><Relationship Id="rId11" Type="http://schemas.openxmlformats.org/officeDocument/2006/relationships/hyperlink" Target="https://www.simplypsychology.org/learning-kolb.html" TargetMode="External"/><Relationship Id="rId5" Type="http://schemas.openxmlformats.org/officeDocument/2006/relationships/hyperlink" Target="https://doi.org/10.1093/jpepsy/jsl054" TargetMode="External"/><Relationship Id="rId10" Type="http://schemas.openxmlformats.org/officeDocument/2006/relationships/hyperlink" Target="https://doi.org/10.4103/am.am_193_23" TargetMode="External"/><Relationship Id="rId4" Type="http://schemas.openxmlformats.org/officeDocument/2006/relationships/webSettings" Target="webSettings.xml"/><Relationship Id="rId9" Type="http://schemas.openxmlformats.org/officeDocument/2006/relationships/hyperlink" Target="https://www.theminiadhdcoach.com/adhd-relationship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7</Pages>
  <Words>2385</Words>
  <Characters>13596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Glover</dc:creator>
  <cp:keywords/>
  <dc:description/>
  <cp:lastModifiedBy>Laura Glover</cp:lastModifiedBy>
  <cp:revision>133</cp:revision>
  <dcterms:created xsi:type="dcterms:W3CDTF">2025-10-26T19:35:00Z</dcterms:created>
  <dcterms:modified xsi:type="dcterms:W3CDTF">2025-10-27T20:14:00Z</dcterms:modified>
</cp:coreProperties>
</file>