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72071507"/>
        <w:docPartObj>
          <w:docPartGallery w:val="Cover Pages"/>
          <w:docPartUnique/>
        </w:docPartObj>
      </w:sdtPr>
      <w:sdtEndPr/>
      <w:sdtContent>
        <w:p w:rsidR="00366465" w:rsidRDefault="00366465"/>
        <w:tbl>
          <w:tblPr>
            <w:tblpPr w:leftFromText="187" w:rightFromText="187" w:horzAnchor="margin" w:tblpXSpec="center" w:tblpY="2881"/>
            <w:tblW w:w="4000" w:type="pct"/>
            <w:tblBorders>
              <w:left w:val="single" w:sz="12" w:space="0" w:color="4F81BD" w:themeColor="accent1"/>
            </w:tblBorders>
            <w:tblCellMar>
              <w:left w:w="144" w:type="dxa"/>
              <w:right w:w="115" w:type="dxa"/>
            </w:tblCellMar>
            <w:tblLook w:val="04A0" w:firstRow="1" w:lastRow="0" w:firstColumn="1" w:lastColumn="0" w:noHBand="0" w:noVBand="1"/>
          </w:tblPr>
          <w:tblGrid>
            <w:gridCol w:w="7672"/>
          </w:tblGrid>
          <w:tr w:rsidR="00366465">
            <w:tc>
              <w:tcPr>
                <w:tcW w:w="7672" w:type="dxa"/>
                <w:tcMar>
                  <w:top w:w="216" w:type="dxa"/>
                  <w:left w:w="115" w:type="dxa"/>
                  <w:bottom w:w="216" w:type="dxa"/>
                  <w:right w:w="115" w:type="dxa"/>
                </w:tcMar>
              </w:tcPr>
              <w:p w:rsidR="00366465" w:rsidRDefault="00366465" w:rsidP="00366465">
                <w:pPr>
                  <w:pStyle w:val="NoSpacing"/>
                  <w:rPr>
                    <w:color w:val="365F91" w:themeColor="accent1" w:themeShade="BF"/>
                    <w:sz w:val="24"/>
                  </w:rPr>
                </w:pPr>
              </w:p>
            </w:tc>
          </w:tr>
        </w:tbl>
        <w:tbl>
          <w:tblPr>
            <w:tblpPr w:leftFromText="187" w:rightFromText="187" w:horzAnchor="margin" w:tblpXSpec="center" w:tblpYSpec="bottom"/>
            <w:tblW w:w="3857" w:type="pct"/>
            <w:tblLook w:val="04A0" w:firstRow="1" w:lastRow="0" w:firstColumn="1" w:lastColumn="0" w:noHBand="0" w:noVBand="1"/>
          </w:tblPr>
          <w:tblGrid>
            <w:gridCol w:w="7398"/>
          </w:tblGrid>
          <w:tr w:rsidR="00366465" w:rsidTr="00DF254B">
            <w:tc>
              <w:tcPr>
                <w:tcW w:w="7398" w:type="dxa"/>
                <w:tcMar>
                  <w:top w:w="216" w:type="dxa"/>
                  <w:left w:w="115" w:type="dxa"/>
                  <w:bottom w:w="216" w:type="dxa"/>
                  <w:right w:w="115" w:type="dxa"/>
                </w:tcMar>
              </w:tcPr>
              <w:p w:rsidR="00366465" w:rsidRDefault="00366465">
                <w:pPr>
                  <w:pStyle w:val="NoSpacing"/>
                  <w:rPr>
                    <w:color w:val="4F81BD" w:themeColor="accent1"/>
                    <w:sz w:val="28"/>
                    <w:szCs w:val="28"/>
                  </w:rPr>
                </w:pPr>
              </w:p>
              <w:p w:rsidR="00366465" w:rsidRDefault="00366465">
                <w:pPr>
                  <w:pStyle w:val="NoSpacing"/>
                  <w:rPr>
                    <w:color w:val="4F81BD" w:themeColor="accent1"/>
                  </w:rPr>
                </w:pPr>
              </w:p>
            </w:tc>
          </w:tr>
        </w:tbl>
        <w:p w:rsidR="002A397F" w:rsidRDefault="0048064A"/>
      </w:sdtContent>
    </w:sdt>
    <w:p w:rsidR="00366465" w:rsidRDefault="00535706">
      <w:pPr>
        <w:rPr>
          <w:rFonts w:asciiTheme="majorHAnsi" w:eastAsiaTheme="majorEastAsia" w:hAnsiTheme="majorHAnsi" w:cstheme="majorBidi"/>
          <w:b/>
          <w:color w:val="365F91" w:themeColor="accent1" w:themeShade="BF"/>
          <w:sz w:val="36"/>
          <w:szCs w:val="36"/>
        </w:rPr>
      </w:pPr>
      <w:r>
        <w:rPr>
          <w:rFonts w:asciiTheme="majorHAnsi" w:eastAsiaTheme="majorEastAsia" w:hAnsiTheme="majorHAnsi" w:cstheme="majorBidi"/>
          <w:b/>
          <w:color w:val="365F91" w:themeColor="accent1" w:themeShade="BF"/>
          <w:sz w:val="36"/>
          <w:szCs w:val="36"/>
        </w:rPr>
        <w:t>KNOWLEDGE AND INFORMATION MANAGING SKILLS FOR THE WORKPLACE BMSK</w:t>
      </w:r>
      <w:r w:rsidR="009C19DF">
        <w:rPr>
          <w:rFonts w:asciiTheme="majorHAnsi" w:eastAsiaTheme="majorEastAsia" w:hAnsiTheme="majorHAnsi" w:cstheme="majorBidi"/>
          <w:b/>
          <w:color w:val="365F91" w:themeColor="accent1" w:themeShade="BF"/>
          <w:sz w:val="36"/>
          <w:szCs w:val="36"/>
        </w:rPr>
        <w:t>5006_LO</w:t>
      </w:r>
      <w:r w:rsidR="002A397F">
        <w:rPr>
          <w:rFonts w:asciiTheme="majorHAnsi" w:eastAsiaTheme="majorEastAsia" w:hAnsiTheme="majorHAnsi" w:cstheme="majorBidi"/>
          <w:b/>
          <w:color w:val="365F91" w:themeColor="accent1" w:themeShade="BF"/>
          <w:sz w:val="36"/>
          <w:szCs w:val="36"/>
        </w:rPr>
        <w:t>N</w:t>
      </w:r>
    </w:p>
    <w:p w:rsidR="002A397F" w:rsidRPr="002A397F" w:rsidRDefault="002A397F"/>
    <w:p w:rsidR="00535706" w:rsidRDefault="00535706">
      <w:pPr>
        <w:rPr>
          <w:rFonts w:asciiTheme="majorHAnsi" w:eastAsiaTheme="majorEastAsia" w:hAnsiTheme="majorHAnsi" w:cstheme="majorBidi"/>
          <w:b/>
          <w:color w:val="365F91" w:themeColor="accent1" w:themeShade="BF"/>
          <w:sz w:val="36"/>
          <w:szCs w:val="36"/>
        </w:rPr>
      </w:pPr>
      <w:r>
        <w:rPr>
          <w:rFonts w:asciiTheme="majorHAnsi" w:eastAsiaTheme="majorEastAsia" w:hAnsiTheme="majorHAnsi" w:cstheme="majorBidi"/>
          <w:b/>
          <w:color w:val="365F91" w:themeColor="accent1" w:themeShade="BF"/>
          <w:sz w:val="36"/>
          <w:szCs w:val="36"/>
        </w:rPr>
        <w:t xml:space="preserve">Student </w:t>
      </w:r>
      <w:r w:rsidR="00246C89">
        <w:rPr>
          <w:rFonts w:asciiTheme="majorHAnsi" w:eastAsiaTheme="majorEastAsia" w:hAnsiTheme="majorHAnsi" w:cstheme="majorBidi"/>
          <w:b/>
          <w:color w:val="365F91" w:themeColor="accent1" w:themeShade="BF"/>
          <w:sz w:val="36"/>
          <w:szCs w:val="36"/>
        </w:rPr>
        <w:t>Name</w:t>
      </w:r>
      <w:r w:rsidR="00C374DE">
        <w:rPr>
          <w:rFonts w:asciiTheme="majorHAnsi" w:eastAsiaTheme="majorEastAsia" w:hAnsiTheme="majorHAnsi" w:cstheme="majorBidi"/>
          <w:b/>
          <w:color w:val="365F91" w:themeColor="accent1" w:themeShade="BF"/>
          <w:sz w:val="36"/>
          <w:szCs w:val="36"/>
        </w:rPr>
        <w:t>- Bulbul Uddin</w:t>
      </w:r>
    </w:p>
    <w:p w:rsidR="00B674E5" w:rsidRDefault="009C19DF">
      <w:pPr>
        <w:rPr>
          <w:rFonts w:asciiTheme="majorHAnsi" w:eastAsiaTheme="majorEastAsia" w:hAnsiTheme="majorHAnsi" w:cstheme="majorBidi"/>
          <w:b/>
          <w:color w:val="365F91" w:themeColor="accent1" w:themeShade="BF"/>
          <w:sz w:val="36"/>
          <w:szCs w:val="36"/>
        </w:rPr>
      </w:pPr>
      <w:r>
        <w:rPr>
          <w:rFonts w:asciiTheme="majorHAnsi" w:eastAsiaTheme="majorEastAsia" w:hAnsiTheme="majorHAnsi" w:cstheme="majorBidi"/>
          <w:b/>
          <w:color w:val="365F91" w:themeColor="accent1" w:themeShade="BF"/>
          <w:sz w:val="36"/>
          <w:szCs w:val="36"/>
        </w:rPr>
        <w:t>Student ID-1604811</w:t>
      </w:r>
    </w:p>
    <w:p w:rsidR="009C19DF" w:rsidRDefault="0095695C">
      <w:pPr>
        <w:rPr>
          <w:rFonts w:asciiTheme="majorHAnsi" w:eastAsiaTheme="majorEastAsia" w:hAnsiTheme="majorHAnsi" w:cstheme="majorBidi"/>
          <w:b/>
          <w:color w:val="365F91" w:themeColor="accent1" w:themeShade="BF"/>
          <w:sz w:val="36"/>
          <w:szCs w:val="36"/>
        </w:rPr>
      </w:pPr>
      <w:r>
        <w:rPr>
          <w:rFonts w:asciiTheme="majorHAnsi" w:eastAsiaTheme="majorEastAsia" w:hAnsiTheme="majorHAnsi" w:cstheme="majorBidi"/>
          <w:b/>
          <w:color w:val="365F91" w:themeColor="accent1" w:themeShade="BF"/>
          <w:sz w:val="36"/>
          <w:szCs w:val="36"/>
        </w:rPr>
        <w:t xml:space="preserve">University Name- University of Wales Trinity Saint David </w:t>
      </w:r>
    </w:p>
    <w:p w:rsidR="0095695C" w:rsidRDefault="0095695C">
      <w:pPr>
        <w:rPr>
          <w:rFonts w:asciiTheme="majorHAnsi" w:eastAsiaTheme="majorEastAsia" w:hAnsiTheme="majorHAnsi" w:cstheme="majorBidi"/>
          <w:b/>
          <w:color w:val="365F91" w:themeColor="accent1" w:themeShade="BF"/>
          <w:sz w:val="36"/>
          <w:szCs w:val="36"/>
        </w:rPr>
      </w:pPr>
    </w:p>
    <w:p w:rsidR="0095695C" w:rsidRDefault="0095695C">
      <w:pPr>
        <w:rPr>
          <w:rFonts w:asciiTheme="majorHAnsi" w:eastAsiaTheme="majorEastAsia" w:hAnsiTheme="majorHAnsi" w:cstheme="majorBidi"/>
          <w:b/>
          <w:color w:val="365F91" w:themeColor="accent1" w:themeShade="BF"/>
          <w:sz w:val="36"/>
          <w:szCs w:val="36"/>
        </w:rPr>
      </w:pPr>
    </w:p>
    <w:p w:rsidR="0095695C" w:rsidRDefault="0095695C">
      <w:pPr>
        <w:rPr>
          <w:rFonts w:asciiTheme="majorHAnsi" w:eastAsiaTheme="majorEastAsia" w:hAnsiTheme="majorHAnsi" w:cstheme="majorBidi"/>
          <w:b/>
          <w:color w:val="365F91" w:themeColor="accent1" w:themeShade="BF"/>
          <w:sz w:val="36"/>
          <w:szCs w:val="36"/>
        </w:rPr>
      </w:pPr>
    </w:p>
    <w:p w:rsidR="0095695C" w:rsidRDefault="0095695C">
      <w:pPr>
        <w:rPr>
          <w:rFonts w:asciiTheme="majorHAnsi" w:eastAsiaTheme="majorEastAsia" w:hAnsiTheme="majorHAnsi" w:cstheme="majorBidi"/>
          <w:b/>
          <w:color w:val="365F91" w:themeColor="accent1" w:themeShade="BF"/>
          <w:sz w:val="36"/>
          <w:szCs w:val="36"/>
        </w:rPr>
      </w:pPr>
    </w:p>
    <w:p w:rsidR="0095695C" w:rsidRDefault="0095695C">
      <w:pPr>
        <w:rPr>
          <w:rFonts w:asciiTheme="majorHAnsi" w:eastAsiaTheme="majorEastAsia" w:hAnsiTheme="majorHAnsi" w:cstheme="majorBidi"/>
          <w:b/>
          <w:color w:val="365F91" w:themeColor="accent1" w:themeShade="BF"/>
          <w:sz w:val="36"/>
          <w:szCs w:val="36"/>
        </w:rPr>
      </w:pPr>
    </w:p>
    <w:p w:rsidR="0095695C" w:rsidRDefault="0095695C">
      <w:pPr>
        <w:rPr>
          <w:rFonts w:asciiTheme="majorHAnsi" w:eastAsiaTheme="majorEastAsia" w:hAnsiTheme="majorHAnsi" w:cstheme="majorBidi"/>
          <w:b/>
          <w:color w:val="365F91" w:themeColor="accent1" w:themeShade="BF"/>
          <w:sz w:val="36"/>
          <w:szCs w:val="36"/>
        </w:rPr>
      </w:pPr>
    </w:p>
    <w:p w:rsidR="002A397F" w:rsidRDefault="002A397F">
      <w:pPr>
        <w:rPr>
          <w:rFonts w:asciiTheme="majorHAnsi" w:eastAsiaTheme="majorEastAsia" w:hAnsiTheme="majorHAnsi" w:cstheme="majorBidi"/>
          <w:b/>
          <w:color w:val="365F91" w:themeColor="accent1" w:themeShade="BF"/>
          <w:sz w:val="36"/>
          <w:szCs w:val="36"/>
        </w:rPr>
      </w:pPr>
    </w:p>
    <w:p w:rsidR="002A397F" w:rsidRDefault="002A397F">
      <w:pPr>
        <w:rPr>
          <w:rFonts w:asciiTheme="majorHAnsi" w:eastAsiaTheme="majorEastAsia" w:hAnsiTheme="majorHAnsi" w:cstheme="majorBidi"/>
          <w:b/>
          <w:color w:val="365F91" w:themeColor="accent1" w:themeShade="BF"/>
          <w:sz w:val="36"/>
          <w:szCs w:val="36"/>
        </w:rPr>
      </w:pPr>
    </w:p>
    <w:p w:rsidR="002A397F" w:rsidRPr="00535706" w:rsidRDefault="002A397F">
      <w:pPr>
        <w:rPr>
          <w:rFonts w:asciiTheme="majorHAnsi" w:eastAsiaTheme="majorEastAsia" w:hAnsiTheme="majorHAnsi" w:cstheme="majorBidi"/>
          <w:b/>
          <w:color w:val="365F91" w:themeColor="accent1" w:themeShade="BF"/>
          <w:sz w:val="36"/>
          <w:szCs w:val="36"/>
        </w:rPr>
      </w:pPr>
    </w:p>
    <w:sdt>
      <w:sdtPr>
        <w:rPr>
          <w:rFonts w:asciiTheme="minorHAnsi" w:eastAsiaTheme="minorHAnsi" w:hAnsiTheme="minorHAnsi" w:cstheme="minorBidi"/>
          <w:color w:val="auto"/>
          <w:sz w:val="22"/>
          <w:szCs w:val="22"/>
        </w:rPr>
        <w:id w:val="-294440729"/>
        <w:docPartObj>
          <w:docPartGallery w:val="Table of Contents"/>
          <w:docPartUnique/>
        </w:docPartObj>
      </w:sdtPr>
      <w:sdtEndPr>
        <w:rPr>
          <w:b/>
          <w:bCs/>
          <w:noProof/>
        </w:rPr>
      </w:sdtEndPr>
      <w:sdtContent>
        <w:p w:rsidR="00366465" w:rsidRPr="00366465" w:rsidRDefault="00366465" w:rsidP="00366465">
          <w:pPr>
            <w:pStyle w:val="TOCHeading"/>
            <w:spacing w:line="360" w:lineRule="auto"/>
            <w:rPr>
              <w:rFonts w:ascii="Times New Roman" w:hAnsi="Times New Roman" w:cs="Times New Roman"/>
              <w:sz w:val="24"/>
              <w:szCs w:val="24"/>
            </w:rPr>
          </w:pPr>
          <w:r w:rsidRPr="00366465">
            <w:rPr>
              <w:rFonts w:ascii="Times New Roman" w:hAnsi="Times New Roman" w:cs="Times New Roman"/>
              <w:sz w:val="24"/>
              <w:szCs w:val="24"/>
            </w:rPr>
            <w:t>Contents</w:t>
          </w:r>
        </w:p>
        <w:p w:rsidR="00366465" w:rsidRPr="00366465" w:rsidRDefault="00366465" w:rsidP="00366465">
          <w:pPr>
            <w:pStyle w:val="TOC1"/>
            <w:tabs>
              <w:tab w:val="right" w:leader="dot" w:pos="9350"/>
            </w:tabs>
            <w:spacing w:line="360" w:lineRule="auto"/>
            <w:rPr>
              <w:rFonts w:ascii="Times New Roman" w:hAnsi="Times New Roman" w:cs="Times New Roman"/>
              <w:noProof/>
              <w:sz w:val="24"/>
              <w:szCs w:val="24"/>
            </w:rPr>
          </w:pPr>
          <w:r w:rsidRPr="00366465">
            <w:rPr>
              <w:rFonts w:ascii="Times New Roman" w:hAnsi="Times New Roman" w:cs="Times New Roman"/>
              <w:sz w:val="24"/>
              <w:szCs w:val="24"/>
            </w:rPr>
            <w:fldChar w:fldCharType="begin"/>
          </w:r>
          <w:r w:rsidRPr="00366465">
            <w:rPr>
              <w:rFonts w:ascii="Times New Roman" w:hAnsi="Times New Roman" w:cs="Times New Roman"/>
              <w:sz w:val="24"/>
              <w:szCs w:val="24"/>
            </w:rPr>
            <w:instrText xml:space="preserve"> TOC \o "1-3" \h \z \u </w:instrText>
          </w:r>
          <w:r w:rsidRPr="00366465">
            <w:rPr>
              <w:rFonts w:ascii="Times New Roman" w:hAnsi="Times New Roman" w:cs="Times New Roman"/>
              <w:sz w:val="24"/>
              <w:szCs w:val="24"/>
            </w:rPr>
            <w:fldChar w:fldCharType="separate"/>
          </w:r>
          <w:hyperlink w:anchor="_Toc533383723" w:history="1">
            <w:r w:rsidRPr="00366465">
              <w:rPr>
                <w:rStyle w:val="Hyperlink"/>
                <w:rFonts w:ascii="Times New Roman" w:hAnsi="Times New Roman" w:cs="Times New Roman"/>
                <w:noProof/>
                <w:sz w:val="24"/>
                <w:szCs w:val="24"/>
              </w:rPr>
              <w:t>Introduction</w:t>
            </w:r>
            <w:r w:rsidRPr="00366465">
              <w:rPr>
                <w:rFonts w:ascii="Times New Roman" w:hAnsi="Times New Roman" w:cs="Times New Roman"/>
                <w:noProof/>
                <w:webHidden/>
                <w:sz w:val="24"/>
                <w:szCs w:val="24"/>
              </w:rPr>
              <w:tab/>
            </w:r>
            <w:r w:rsidRPr="00366465">
              <w:rPr>
                <w:rFonts w:ascii="Times New Roman" w:hAnsi="Times New Roman" w:cs="Times New Roman"/>
                <w:noProof/>
                <w:webHidden/>
                <w:sz w:val="24"/>
                <w:szCs w:val="24"/>
              </w:rPr>
              <w:fldChar w:fldCharType="begin"/>
            </w:r>
            <w:r w:rsidRPr="00366465">
              <w:rPr>
                <w:rFonts w:ascii="Times New Roman" w:hAnsi="Times New Roman" w:cs="Times New Roman"/>
                <w:noProof/>
                <w:webHidden/>
                <w:sz w:val="24"/>
                <w:szCs w:val="24"/>
              </w:rPr>
              <w:instrText xml:space="preserve"> PAGEREF _Toc533383723 \h </w:instrText>
            </w:r>
            <w:r w:rsidRPr="00366465">
              <w:rPr>
                <w:rFonts w:ascii="Times New Roman" w:hAnsi="Times New Roman" w:cs="Times New Roman"/>
                <w:noProof/>
                <w:webHidden/>
                <w:sz w:val="24"/>
                <w:szCs w:val="24"/>
              </w:rPr>
            </w:r>
            <w:r w:rsidRPr="00366465">
              <w:rPr>
                <w:rFonts w:ascii="Times New Roman" w:hAnsi="Times New Roman" w:cs="Times New Roman"/>
                <w:noProof/>
                <w:webHidden/>
                <w:sz w:val="24"/>
                <w:szCs w:val="24"/>
              </w:rPr>
              <w:fldChar w:fldCharType="separate"/>
            </w:r>
            <w:r w:rsidRPr="00366465">
              <w:rPr>
                <w:rFonts w:ascii="Times New Roman" w:hAnsi="Times New Roman" w:cs="Times New Roman"/>
                <w:noProof/>
                <w:webHidden/>
                <w:sz w:val="24"/>
                <w:szCs w:val="24"/>
              </w:rPr>
              <w:t>2</w:t>
            </w:r>
            <w:r w:rsidRPr="00366465">
              <w:rPr>
                <w:rFonts w:ascii="Times New Roman" w:hAnsi="Times New Roman" w:cs="Times New Roman"/>
                <w:noProof/>
                <w:webHidden/>
                <w:sz w:val="24"/>
                <w:szCs w:val="24"/>
              </w:rPr>
              <w:fldChar w:fldCharType="end"/>
            </w:r>
          </w:hyperlink>
        </w:p>
        <w:p w:rsidR="00366465" w:rsidRPr="00366465" w:rsidRDefault="0048064A" w:rsidP="00366465">
          <w:pPr>
            <w:pStyle w:val="TOC1"/>
            <w:tabs>
              <w:tab w:val="right" w:leader="dot" w:pos="9350"/>
            </w:tabs>
            <w:spacing w:line="360" w:lineRule="auto"/>
            <w:rPr>
              <w:rFonts w:ascii="Times New Roman" w:hAnsi="Times New Roman" w:cs="Times New Roman"/>
              <w:noProof/>
              <w:sz w:val="24"/>
              <w:szCs w:val="24"/>
            </w:rPr>
          </w:pPr>
          <w:hyperlink w:anchor="_Toc533383724" w:history="1">
            <w:r w:rsidR="00366465" w:rsidRPr="00366465">
              <w:rPr>
                <w:rStyle w:val="Hyperlink"/>
                <w:rFonts w:ascii="Times New Roman" w:hAnsi="Times New Roman" w:cs="Times New Roman"/>
                <w:noProof/>
                <w:sz w:val="24"/>
                <w:szCs w:val="24"/>
              </w:rPr>
              <w:t>Evaluation of the concept and importance of knowledge management in the context of Apple’s knowledge assets</w:t>
            </w:r>
            <w:r w:rsidR="00366465" w:rsidRPr="00366465">
              <w:rPr>
                <w:rFonts w:ascii="Times New Roman" w:hAnsi="Times New Roman" w:cs="Times New Roman"/>
                <w:noProof/>
                <w:webHidden/>
                <w:sz w:val="24"/>
                <w:szCs w:val="24"/>
              </w:rPr>
              <w:tab/>
            </w:r>
            <w:r w:rsidR="00366465" w:rsidRPr="00366465">
              <w:rPr>
                <w:rFonts w:ascii="Times New Roman" w:hAnsi="Times New Roman" w:cs="Times New Roman"/>
                <w:noProof/>
                <w:webHidden/>
                <w:sz w:val="24"/>
                <w:szCs w:val="24"/>
              </w:rPr>
              <w:fldChar w:fldCharType="begin"/>
            </w:r>
            <w:r w:rsidR="00366465" w:rsidRPr="00366465">
              <w:rPr>
                <w:rFonts w:ascii="Times New Roman" w:hAnsi="Times New Roman" w:cs="Times New Roman"/>
                <w:noProof/>
                <w:webHidden/>
                <w:sz w:val="24"/>
                <w:szCs w:val="24"/>
              </w:rPr>
              <w:instrText xml:space="preserve"> PAGEREF _Toc533383724 \h </w:instrText>
            </w:r>
            <w:r w:rsidR="00366465" w:rsidRPr="00366465">
              <w:rPr>
                <w:rFonts w:ascii="Times New Roman" w:hAnsi="Times New Roman" w:cs="Times New Roman"/>
                <w:noProof/>
                <w:webHidden/>
                <w:sz w:val="24"/>
                <w:szCs w:val="24"/>
              </w:rPr>
            </w:r>
            <w:r w:rsidR="00366465" w:rsidRPr="00366465">
              <w:rPr>
                <w:rFonts w:ascii="Times New Roman" w:hAnsi="Times New Roman" w:cs="Times New Roman"/>
                <w:noProof/>
                <w:webHidden/>
                <w:sz w:val="24"/>
                <w:szCs w:val="24"/>
              </w:rPr>
              <w:fldChar w:fldCharType="separate"/>
            </w:r>
            <w:r w:rsidR="00366465" w:rsidRPr="00366465">
              <w:rPr>
                <w:rFonts w:ascii="Times New Roman" w:hAnsi="Times New Roman" w:cs="Times New Roman"/>
                <w:noProof/>
                <w:webHidden/>
                <w:sz w:val="24"/>
                <w:szCs w:val="24"/>
              </w:rPr>
              <w:t>2</w:t>
            </w:r>
            <w:r w:rsidR="00366465" w:rsidRPr="00366465">
              <w:rPr>
                <w:rFonts w:ascii="Times New Roman" w:hAnsi="Times New Roman" w:cs="Times New Roman"/>
                <w:noProof/>
                <w:webHidden/>
                <w:sz w:val="24"/>
                <w:szCs w:val="24"/>
              </w:rPr>
              <w:fldChar w:fldCharType="end"/>
            </w:r>
          </w:hyperlink>
        </w:p>
        <w:p w:rsidR="00366465" w:rsidRPr="00366465" w:rsidRDefault="0048064A" w:rsidP="00366465">
          <w:pPr>
            <w:pStyle w:val="TOC2"/>
            <w:tabs>
              <w:tab w:val="right" w:leader="dot" w:pos="9350"/>
            </w:tabs>
            <w:spacing w:line="360" w:lineRule="auto"/>
            <w:rPr>
              <w:rFonts w:ascii="Times New Roman" w:hAnsi="Times New Roman" w:cs="Times New Roman"/>
              <w:noProof/>
              <w:sz w:val="24"/>
              <w:szCs w:val="24"/>
            </w:rPr>
          </w:pPr>
          <w:hyperlink w:anchor="_Toc533383725" w:history="1">
            <w:r w:rsidR="00366465" w:rsidRPr="00366465">
              <w:rPr>
                <w:rStyle w:val="Hyperlink"/>
                <w:rFonts w:ascii="Times New Roman" w:hAnsi="Times New Roman" w:cs="Times New Roman"/>
                <w:noProof/>
                <w:sz w:val="24"/>
                <w:szCs w:val="24"/>
              </w:rPr>
              <w:t>Relationship between data, information and knowledge</w:t>
            </w:r>
            <w:r w:rsidR="00366465" w:rsidRPr="00366465">
              <w:rPr>
                <w:rFonts w:ascii="Times New Roman" w:hAnsi="Times New Roman" w:cs="Times New Roman"/>
                <w:noProof/>
                <w:webHidden/>
                <w:sz w:val="24"/>
                <w:szCs w:val="24"/>
              </w:rPr>
              <w:tab/>
            </w:r>
            <w:r w:rsidR="00366465" w:rsidRPr="00366465">
              <w:rPr>
                <w:rFonts w:ascii="Times New Roman" w:hAnsi="Times New Roman" w:cs="Times New Roman"/>
                <w:noProof/>
                <w:webHidden/>
                <w:sz w:val="24"/>
                <w:szCs w:val="24"/>
              </w:rPr>
              <w:fldChar w:fldCharType="begin"/>
            </w:r>
            <w:r w:rsidR="00366465" w:rsidRPr="00366465">
              <w:rPr>
                <w:rFonts w:ascii="Times New Roman" w:hAnsi="Times New Roman" w:cs="Times New Roman"/>
                <w:noProof/>
                <w:webHidden/>
                <w:sz w:val="24"/>
                <w:szCs w:val="24"/>
              </w:rPr>
              <w:instrText xml:space="preserve"> PAGEREF _Toc533383725 \h </w:instrText>
            </w:r>
            <w:r w:rsidR="00366465" w:rsidRPr="00366465">
              <w:rPr>
                <w:rFonts w:ascii="Times New Roman" w:hAnsi="Times New Roman" w:cs="Times New Roman"/>
                <w:noProof/>
                <w:webHidden/>
                <w:sz w:val="24"/>
                <w:szCs w:val="24"/>
              </w:rPr>
            </w:r>
            <w:r w:rsidR="00366465" w:rsidRPr="00366465">
              <w:rPr>
                <w:rFonts w:ascii="Times New Roman" w:hAnsi="Times New Roman" w:cs="Times New Roman"/>
                <w:noProof/>
                <w:webHidden/>
                <w:sz w:val="24"/>
                <w:szCs w:val="24"/>
              </w:rPr>
              <w:fldChar w:fldCharType="separate"/>
            </w:r>
            <w:r w:rsidR="00366465" w:rsidRPr="00366465">
              <w:rPr>
                <w:rFonts w:ascii="Times New Roman" w:hAnsi="Times New Roman" w:cs="Times New Roman"/>
                <w:noProof/>
                <w:webHidden/>
                <w:sz w:val="24"/>
                <w:szCs w:val="24"/>
              </w:rPr>
              <w:t>3</w:t>
            </w:r>
            <w:r w:rsidR="00366465" w:rsidRPr="00366465">
              <w:rPr>
                <w:rFonts w:ascii="Times New Roman" w:hAnsi="Times New Roman" w:cs="Times New Roman"/>
                <w:noProof/>
                <w:webHidden/>
                <w:sz w:val="24"/>
                <w:szCs w:val="24"/>
              </w:rPr>
              <w:fldChar w:fldCharType="end"/>
            </w:r>
          </w:hyperlink>
        </w:p>
        <w:p w:rsidR="00366465" w:rsidRPr="00366465" w:rsidRDefault="0048064A" w:rsidP="00366465">
          <w:pPr>
            <w:pStyle w:val="TOC2"/>
            <w:tabs>
              <w:tab w:val="right" w:leader="dot" w:pos="9350"/>
            </w:tabs>
            <w:spacing w:line="360" w:lineRule="auto"/>
            <w:rPr>
              <w:rFonts w:ascii="Times New Roman" w:hAnsi="Times New Roman" w:cs="Times New Roman"/>
              <w:noProof/>
              <w:sz w:val="24"/>
              <w:szCs w:val="24"/>
            </w:rPr>
          </w:pPr>
          <w:hyperlink w:anchor="_Toc533383726" w:history="1">
            <w:r w:rsidR="00366465" w:rsidRPr="00366465">
              <w:rPr>
                <w:rStyle w:val="Hyperlink"/>
                <w:rFonts w:ascii="Times New Roman" w:hAnsi="Times New Roman" w:cs="Times New Roman"/>
                <w:noProof/>
                <w:sz w:val="24"/>
                <w:szCs w:val="24"/>
              </w:rPr>
              <w:t>Relationship between individual knowledge and Organizational knowledge</w:t>
            </w:r>
            <w:r w:rsidR="00366465" w:rsidRPr="00366465">
              <w:rPr>
                <w:rFonts w:ascii="Times New Roman" w:hAnsi="Times New Roman" w:cs="Times New Roman"/>
                <w:noProof/>
                <w:webHidden/>
                <w:sz w:val="24"/>
                <w:szCs w:val="24"/>
              </w:rPr>
              <w:tab/>
            </w:r>
            <w:r w:rsidR="00366465" w:rsidRPr="00366465">
              <w:rPr>
                <w:rFonts w:ascii="Times New Roman" w:hAnsi="Times New Roman" w:cs="Times New Roman"/>
                <w:noProof/>
                <w:webHidden/>
                <w:sz w:val="24"/>
                <w:szCs w:val="24"/>
              </w:rPr>
              <w:fldChar w:fldCharType="begin"/>
            </w:r>
            <w:r w:rsidR="00366465" w:rsidRPr="00366465">
              <w:rPr>
                <w:rFonts w:ascii="Times New Roman" w:hAnsi="Times New Roman" w:cs="Times New Roman"/>
                <w:noProof/>
                <w:webHidden/>
                <w:sz w:val="24"/>
                <w:szCs w:val="24"/>
              </w:rPr>
              <w:instrText xml:space="preserve"> PAGEREF _Toc533383726 \h </w:instrText>
            </w:r>
            <w:r w:rsidR="00366465" w:rsidRPr="00366465">
              <w:rPr>
                <w:rFonts w:ascii="Times New Roman" w:hAnsi="Times New Roman" w:cs="Times New Roman"/>
                <w:noProof/>
                <w:webHidden/>
                <w:sz w:val="24"/>
                <w:szCs w:val="24"/>
              </w:rPr>
            </w:r>
            <w:r w:rsidR="00366465" w:rsidRPr="00366465">
              <w:rPr>
                <w:rFonts w:ascii="Times New Roman" w:hAnsi="Times New Roman" w:cs="Times New Roman"/>
                <w:noProof/>
                <w:webHidden/>
                <w:sz w:val="24"/>
                <w:szCs w:val="24"/>
              </w:rPr>
              <w:fldChar w:fldCharType="separate"/>
            </w:r>
            <w:r w:rsidR="00366465" w:rsidRPr="00366465">
              <w:rPr>
                <w:rFonts w:ascii="Times New Roman" w:hAnsi="Times New Roman" w:cs="Times New Roman"/>
                <w:noProof/>
                <w:webHidden/>
                <w:sz w:val="24"/>
                <w:szCs w:val="24"/>
              </w:rPr>
              <w:t>4</w:t>
            </w:r>
            <w:r w:rsidR="00366465" w:rsidRPr="00366465">
              <w:rPr>
                <w:rFonts w:ascii="Times New Roman" w:hAnsi="Times New Roman" w:cs="Times New Roman"/>
                <w:noProof/>
                <w:webHidden/>
                <w:sz w:val="24"/>
                <w:szCs w:val="24"/>
              </w:rPr>
              <w:fldChar w:fldCharType="end"/>
            </w:r>
          </w:hyperlink>
        </w:p>
        <w:p w:rsidR="00366465" w:rsidRPr="00366465" w:rsidRDefault="0048064A" w:rsidP="00366465">
          <w:pPr>
            <w:pStyle w:val="TOC2"/>
            <w:tabs>
              <w:tab w:val="right" w:leader="dot" w:pos="9350"/>
            </w:tabs>
            <w:spacing w:line="360" w:lineRule="auto"/>
            <w:rPr>
              <w:rFonts w:ascii="Times New Roman" w:hAnsi="Times New Roman" w:cs="Times New Roman"/>
              <w:noProof/>
              <w:sz w:val="24"/>
              <w:szCs w:val="24"/>
            </w:rPr>
          </w:pPr>
          <w:hyperlink w:anchor="_Toc533383727" w:history="1">
            <w:r w:rsidR="00366465" w:rsidRPr="00366465">
              <w:rPr>
                <w:rStyle w:val="Hyperlink"/>
                <w:rFonts w:ascii="Times New Roman" w:hAnsi="Times New Roman" w:cs="Times New Roman"/>
                <w:noProof/>
                <w:sz w:val="24"/>
                <w:szCs w:val="24"/>
              </w:rPr>
              <w:t>Identification of Knowledge Assets</w:t>
            </w:r>
            <w:r w:rsidR="00366465" w:rsidRPr="00366465">
              <w:rPr>
                <w:rFonts w:ascii="Times New Roman" w:hAnsi="Times New Roman" w:cs="Times New Roman"/>
                <w:noProof/>
                <w:webHidden/>
                <w:sz w:val="24"/>
                <w:szCs w:val="24"/>
              </w:rPr>
              <w:tab/>
            </w:r>
            <w:r w:rsidR="00366465" w:rsidRPr="00366465">
              <w:rPr>
                <w:rFonts w:ascii="Times New Roman" w:hAnsi="Times New Roman" w:cs="Times New Roman"/>
                <w:noProof/>
                <w:webHidden/>
                <w:sz w:val="24"/>
                <w:szCs w:val="24"/>
              </w:rPr>
              <w:fldChar w:fldCharType="begin"/>
            </w:r>
            <w:r w:rsidR="00366465" w:rsidRPr="00366465">
              <w:rPr>
                <w:rFonts w:ascii="Times New Roman" w:hAnsi="Times New Roman" w:cs="Times New Roman"/>
                <w:noProof/>
                <w:webHidden/>
                <w:sz w:val="24"/>
                <w:szCs w:val="24"/>
              </w:rPr>
              <w:instrText xml:space="preserve"> PAGEREF _Toc533383727 \h </w:instrText>
            </w:r>
            <w:r w:rsidR="00366465" w:rsidRPr="00366465">
              <w:rPr>
                <w:rFonts w:ascii="Times New Roman" w:hAnsi="Times New Roman" w:cs="Times New Roman"/>
                <w:noProof/>
                <w:webHidden/>
                <w:sz w:val="24"/>
                <w:szCs w:val="24"/>
              </w:rPr>
            </w:r>
            <w:r w:rsidR="00366465" w:rsidRPr="00366465">
              <w:rPr>
                <w:rFonts w:ascii="Times New Roman" w:hAnsi="Times New Roman" w:cs="Times New Roman"/>
                <w:noProof/>
                <w:webHidden/>
                <w:sz w:val="24"/>
                <w:szCs w:val="24"/>
              </w:rPr>
              <w:fldChar w:fldCharType="separate"/>
            </w:r>
            <w:r w:rsidR="00366465" w:rsidRPr="00366465">
              <w:rPr>
                <w:rFonts w:ascii="Times New Roman" w:hAnsi="Times New Roman" w:cs="Times New Roman"/>
                <w:noProof/>
                <w:webHidden/>
                <w:sz w:val="24"/>
                <w:szCs w:val="24"/>
              </w:rPr>
              <w:t>5</w:t>
            </w:r>
            <w:r w:rsidR="00366465" w:rsidRPr="00366465">
              <w:rPr>
                <w:rFonts w:ascii="Times New Roman" w:hAnsi="Times New Roman" w:cs="Times New Roman"/>
                <w:noProof/>
                <w:webHidden/>
                <w:sz w:val="24"/>
                <w:szCs w:val="24"/>
              </w:rPr>
              <w:fldChar w:fldCharType="end"/>
            </w:r>
          </w:hyperlink>
        </w:p>
        <w:p w:rsidR="00366465" w:rsidRPr="00366465" w:rsidRDefault="0048064A" w:rsidP="00366465">
          <w:pPr>
            <w:pStyle w:val="TOC2"/>
            <w:tabs>
              <w:tab w:val="right" w:leader="dot" w:pos="9350"/>
            </w:tabs>
            <w:spacing w:line="360" w:lineRule="auto"/>
            <w:rPr>
              <w:rFonts w:ascii="Times New Roman" w:hAnsi="Times New Roman" w:cs="Times New Roman"/>
              <w:noProof/>
              <w:sz w:val="24"/>
              <w:szCs w:val="24"/>
            </w:rPr>
          </w:pPr>
          <w:hyperlink w:anchor="_Toc533383728" w:history="1">
            <w:r w:rsidR="00366465" w:rsidRPr="00366465">
              <w:rPr>
                <w:rStyle w:val="Hyperlink"/>
                <w:rFonts w:ascii="Times New Roman" w:hAnsi="Times New Roman" w:cs="Times New Roman"/>
                <w:noProof/>
                <w:sz w:val="24"/>
                <w:szCs w:val="24"/>
              </w:rPr>
              <w:t>Evaluation of actual and potential knowledge assets</w:t>
            </w:r>
            <w:r w:rsidR="00366465" w:rsidRPr="00366465">
              <w:rPr>
                <w:rFonts w:ascii="Times New Roman" w:hAnsi="Times New Roman" w:cs="Times New Roman"/>
                <w:noProof/>
                <w:webHidden/>
                <w:sz w:val="24"/>
                <w:szCs w:val="24"/>
              </w:rPr>
              <w:tab/>
            </w:r>
            <w:r w:rsidR="00366465" w:rsidRPr="00366465">
              <w:rPr>
                <w:rFonts w:ascii="Times New Roman" w:hAnsi="Times New Roman" w:cs="Times New Roman"/>
                <w:noProof/>
                <w:webHidden/>
                <w:sz w:val="24"/>
                <w:szCs w:val="24"/>
              </w:rPr>
              <w:fldChar w:fldCharType="begin"/>
            </w:r>
            <w:r w:rsidR="00366465" w:rsidRPr="00366465">
              <w:rPr>
                <w:rFonts w:ascii="Times New Roman" w:hAnsi="Times New Roman" w:cs="Times New Roman"/>
                <w:noProof/>
                <w:webHidden/>
                <w:sz w:val="24"/>
                <w:szCs w:val="24"/>
              </w:rPr>
              <w:instrText xml:space="preserve"> PAGEREF _Toc533383728 \h </w:instrText>
            </w:r>
            <w:r w:rsidR="00366465" w:rsidRPr="00366465">
              <w:rPr>
                <w:rFonts w:ascii="Times New Roman" w:hAnsi="Times New Roman" w:cs="Times New Roman"/>
                <w:noProof/>
                <w:webHidden/>
                <w:sz w:val="24"/>
                <w:szCs w:val="24"/>
              </w:rPr>
            </w:r>
            <w:r w:rsidR="00366465" w:rsidRPr="00366465">
              <w:rPr>
                <w:rFonts w:ascii="Times New Roman" w:hAnsi="Times New Roman" w:cs="Times New Roman"/>
                <w:noProof/>
                <w:webHidden/>
                <w:sz w:val="24"/>
                <w:szCs w:val="24"/>
              </w:rPr>
              <w:fldChar w:fldCharType="separate"/>
            </w:r>
            <w:r w:rsidR="00366465" w:rsidRPr="00366465">
              <w:rPr>
                <w:rFonts w:ascii="Times New Roman" w:hAnsi="Times New Roman" w:cs="Times New Roman"/>
                <w:noProof/>
                <w:webHidden/>
                <w:sz w:val="24"/>
                <w:szCs w:val="24"/>
              </w:rPr>
              <w:t>6</w:t>
            </w:r>
            <w:r w:rsidR="00366465" w:rsidRPr="00366465">
              <w:rPr>
                <w:rFonts w:ascii="Times New Roman" w:hAnsi="Times New Roman" w:cs="Times New Roman"/>
                <w:noProof/>
                <w:webHidden/>
                <w:sz w:val="24"/>
                <w:szCs w:val="24"/>
              </w:rPr>
              <w:fldChar w:fldCharType="end"/>
            </w:r>
          </w:hyperlink>
        </w:p>
        <w:p w:rsidR="00366465" w:rsidRPr="00366465" w:rsidRDefault="0048064A" w:rsidP="00366465">
          <w:pPr>
            <w:pStyle w:val="TOC1"/>
            <w:tabs>
              <w:tab w:val="right" w:leader="dot" w:pos="9350"/>
            </w:tabs>
            <w:spacing w:line="360" w:lineRule="auto"/>
            <w:rPr>
              <w:rFonts w:ascii="Times New Roman" w:hAnsi="Times New Roman" w:cs="Times New Roman"/>
              <w:noProof/>
              <w:sz w:val="24"/>
              <w:szCs w:val="24"/>
            </w:rPr>
          </w:pPr>
          <w:hyperlink w:anchor="_Toc533383729" w:history="1">
            <w:r w:rsidR="00366465" w:rsidRPr="00366465">
              <w:rPr>
                <w:rStyle w:val="Hyperlink"/>
                <w:rFonts w:ascii="Times New Roman" w:hAnsi="Times New Roman" w:cs="Times New Roman"/>
                <w:noProof/>
                <w:sz w:val="24"/>
                <w:szCs w:val="24"/>
              </w:rPr>
              <w:t>Understanding of important knowledge management processes in the context of organizational development</w:t>
            </w:r>
            <w:r w:rsidR="00366465" w:rsidRPr="00366465">
              <w:rPr>
                <w:rFonts w:ascii="Times New Roman" w:hAnsi="Times New Roman" w:cs="Times New Roman"/>
                <w:noProof/>
                <w:webHidden/>
                <w:sz w:val="24"/>
                <w:szCs w:val="24"/>
              </w:rPr>
              <w:tab/>
            </w:r>
            <w:r w:rsidR="00366465" w:rsidRPr="00366465">
              <w:rPr>
                <w:rFonts w:ascii="Times New Roman" w:hAnsi="Times New Roman" w:cs="Times New Roman"/>
                <w:noProof/>
                <w:webHidden/>
                <w:sz w:val="24"/>
                <w:szCs w:val="24"/>
              </w:rPr>
              <w:fldChar w:fldCharType="begin"/>
            </w:r>
            <w:r w:rsidR="00366465" w:rsidRPr="00366465">
              <w:rPr>
                <w:rFonts w:ascii="Times New Roman" w:hAnsi="Times New Roman" w:cs="Times New Roman"/>
                <w:noProof/>
                <w:webHidden/>
                <w:sz w:val="24"/>
                <w:szCs w:val="24"/>
              </w:rPr>
              <w:instrText xml:space="preserve"> PAGEREF _Toc533383729 \h </w:instrText>
            </w:r>
            <w:r w:rsidR="00366465" w:rsidRPr="00366465">
              <w:rPr>
                <w:rFonts w:ascii="Times New Roman" w:hAnsi="Times New Roman" w:cs="Times New Roman"/>
                <w:noProof/>
                <w:webHidden/>
                <w:sz w:val="24"/>
                <w:szCs w:val="24"/>
              </w:rPr>
            </w:r>
            <w:r w:rsidR="00366465" w:rsidRPr="00366465">
              <w:rPr>
                <w:rFonts w:ascii="Times New Roman" w:hAnsi="Times New Roman" w:cs="Times New Roman"/>
                <w:noProof/>
                <w:webHidden/>
                <w:sz w:val="24"/>
                <w:szCs w:val="24"/>
              </w:rPr>
              <w:fldChar w:fldCharType="separate"/>
            </w:r>
            <w:r w:rsidR="00366465" w:rsidRPr="00366465">
              <w:rPr>
                <w:rFonts w:ascii="Times New Roman" w:hAnsi="Times New Roman" w:cs="Times New Roman"/>
                <w:noProof/>
                <w:webHidden/>
                <w:sz w:val="24"/>
                <w:szCs w:val="24"/>
              </w:rPr>
              <w:t>7</w:t>
            </w:r>
            <w:r w:rsidR="00366465" w:rsidRPr="00366465">
              <w:rPr>
                <w:rFonts w:ascii="Times New Roman" w:hAnsi="Times New Roman" w:cs="Times New Roman"/>
                <w:noProof/>
                <w:webHidden/>
                <w:sz w:val="24"/>
                <w:szCs w:val="24"/>
              </w:rPr>
              <w:fldChar w:fldCharType="end"/>
            </w:r>
          </w:hyperlink>
        </w:p>
        <w:p w:rsidR="00366465" w:rsidRPr="00366465" w:rsidRDefault="0048064A" w:rsidP="00366465">
          <w:pPr>
            <w:pStyle w:val="TOC2"/>
            <w:tabs>
              <w:tab w:val="right" w:leader="dot" w:pos="9350"/>
            </w:tabs>
            <w:spacing w:line="360" w:lineRule="auto"/>
            <w:rPr>
              <w:rFonts w:ascii="Times New Roman" w:hAnsi="Times New Roman" w:cs="Times New Roman"/>
              <w:noProof/>
              <w:sz w:val="24"/>
              <w:szCs w:val="24"/>
            </w:rPr>
          </w:pPr>
          <w:hyperlink w:anchor="_Toc533383730" w:history="1">
            <w:r w:rsidR="00366465" w:rsidRPr="00366465">
              <w:rPr>
                <w:rStyle w:val="Hyperlink"/>
                <w:rFonts w:ascii="Times New Roman" w:hAnsi="Times New Roman" w:cs="Times New Roman"/>
                <w:noProof/>
                <w:sz w:val="24"/>
                <w:szCs w:val="24"/>
              </w:rPr>
              <w:t>Creation, storage, application and integration of knowledge</w:t>
            </w:r>
            <w:r w:rsidR="00366465" w:rsidRPr="00366465">
              <w:rPr>
                <w:rFonts w:ascii="Times New Roman" w:hAnsi="Times New Roman" w:cs="Times New Roman"/>
                <w:noProof/>
                <w:webHidden/>
                <w:sz w:val="24"/>
                <w:szCs w:val="24"/>
              </w:rPr>
              <w:tab/>
            </w:r>
            <w:r w:rsidR="00366465" w:rsidRPr="00366465">
              <w:rPr>
                <w:rFonts w:ascii="Times New Roman" w:hAnsi="Times New Roman" w:cs="Times New Roman"/>
                <w:noProof/>
                <w:webHidden/>
                <w:sz w:val="24"/>
                <w:szCs w:val="24"/>
              </w:rPr>
              <w:fldChar w:fldCharType="begin"/>
            </w:r>
            <w:r w:rsidR="00366465" w:rsidRPr="00366465">
              <w:rPr>
                <w:rFonts w:ascii="Times New Roman" w:hAnsi="Times New Roman" w:cs="Times New Roman"/>
                <w:noProof/>
                <w:webHidden/>
                <w:sz w:val="24"/>
                <w:szCs w:val="24"/>
              </w:rPr>
              <w:instrText xml:space="preserve"> PAGEREF _Toc533383730 \h </w:instrText>
            </w:r>
            <w:r w:rsidR="00366465" w:rsidRPr="00366465">
              <w:rPr>
                <w:rFonts w:ascii="Times New Roman" w:hAnsi="Times New Roman" w:cs="Times New Roman"/>
                <w:noProof/>
                <w:webHidden/>
                <w:sz w:val="24"/>
                <w:szCs w:val="24"/>
              </w:rPr>
            </w:r>
            <w:r w:rsidR="00366465" w:rsidRPr="00366465">
              <w:rPr>
                <w:rFonts w:ascii="Times New Roman" w:hAnsi="Times New Roman" w:cs="Times New Roman"/>
                <w:noProof/>
                <w:webHidden/>
                <w:sz w:val="24"/>
                <w:szCs w:val="24"/>
              </w:rPr>
              <w:fldChar w:fldCharType="separate"/>
            </w:r>
            <w:r w:rsidR="00366465" w:rsidRPr="00366465">
              <w:rPr>
                <w:rFonts w:ascii="Times New Roman" w:hAnsi="Times New Roman" w:cs="Times New Roman"/>
                <w:noProof/>
                <w:webHidden/>
                <w:sz w:val="24"/>
                <w:szCs w:val="24"/>
              </w:rPr>
              <w:t>7</w:t>
            </w:r>
            <w:r w:rsidR="00366465" w:rsidRPr="00366465">
              <w:rPr>
                <w:rFonts w:ascii="Times New Roman" w:hAnsi="Times New Roman" w:cs="Times New Roman"/>
                <w:noProof/>
                <w:webHidden/>
                <w:sz w:val="24"/>
                <w:szCs w:val="24"/>
              </w:rPr>
              <w:fldChar w:fldCharType="end"/>
            </w:r>
          </w:hyperlink>
        </w:p>
        <w:p w:rsidR="00366465" w:rsidRPr="00366465" w:rsidRDefault="0048064A" w:rsidP="00366465">
          <w:pPr>
            <w:pStyle w:val="TOC2"/>
            <w:tabs>
              <w:tab w:val="right" w:leader="dot" w:pos="9350"/>
            </w:tabs>
            <w:spacing w:line="360" w:lineRule="auto"/>
            <w:rPr>
              <w:rFonts w:ascii="Times New Roman" w:hAnsi="Times New Roman" w:cs="Times New Roman"/>
              <w:noProof/>
              <w:sz w:val="24"/>
              <w:szCs w:val="24"/>
            </w:rPr>
          </w:pPr>
          <w:hyperlink w:anchor="_Toc533383731" w:history="1">
            <w:r w:rsidR="00366465" w:rsidRPr="00366465">
              <w:rPr>
                <w:rStyle w:val="Hyperlink"/>
                <w:rFonts w:ascii="Times New Roman" w:hAnsi="Times New Roman" w:cs="Times New Roman"/>
                <w:noProof/>
                <w:sz w:val="24"/>
                <w:szCs w:val="24"/>
              </w:rPr>
              <w:t>Importance of Intellectual Property rights</w:t>
            </w:r>
            <w:r w:rsidR="00366465" w:rsidRPr="00366465">
              <w:rPr>
                <w:rFonts w:ascii="Times New Roman" w:hAnsi="Times New Roman" w:cs="Times New Roman"/>
                <w:noProof/>
                <w:webHidden/>
                <w:sz w:val="24"/>
                <w:szCs w:val="24"/>
              </w:rPr>
              <w:tab/>
            </w:r>
            <w:r w:rsidR="00366465" w:rsidRPr="00366465">
              <w:rPr>
                <w:rFonts w:ascii="Times New Roman" w:hAnsi="Times New Roman" w:cs="Times New Roman"/>
                <w:noProof/>
                <w:webHidden/>
                <w:sz w:val="24"/>
                <w:szCs w:val="24"/>
              </w:rPr>
              <w:fldChar w:fldCharType="begin"/>
            </w:r>
            <w:r w:rsidR="00366465" w:rsidRPr="00366465">
              <w:rPr>
                <w:rFonts w:ascii="Times New Roman" w:hAnsi="Times New Roman" w:cs="Times New Roman"/>
                <w:noProof/>
                <w:webHidden/>
                <w:sz w:val="24"/>
                <w:szCs w:val="24"/>
              </w:rPr>
              <w:instrText xml:space="preserve"> PAGEREF _Toc533383731 \h </w:instrText>
            </w:r>
            <w:r w:rsidR="00366465" w:rsidRPr="00366465">
              <w:rPr>
                <w:rFonts w:ascii="Times New Roman" w:hAnsi="Times New Roman" w:cs="Times New Roman"/>
                <w:noProof/>
                <w:webHidden/>
                <w:sz w:val="24"/>
                <w:szCs w:val="24"/>
              </w:rPr>
            </w:r>
            <w:r w:rsidR="00366465" w:rsidRPr="00366465">
              <w:rPr>
                <w:rFonts w:ascii="Times New Roman" w:hAnsi="Times New Roman" w:cs="Times New Roman"/>
                <w:noProof/>
                <w:webHidden/>
                <w:sz w:val="24"/>
                <w:szCs w:val="24"/>
              </w:rPr>
              <w:fldChar w:fldCharType="separate"/>
            </w:r>
            <w:r w:rsidR="00366465" w:rsidRPr="00366465">
              <w:rPr>
                <w:rFonts w:ascii="Times New Roman" w:hAnsi="Times New Roman" w:cs="Times New Roman"/>
                <w:noProof/>
                <w:webHidden/>
                <w:sz w:val="24"/>
                <w:szCs w:val="24"/>
              </w:rPr>
              <w:t>8</w:t>
            </w:r>
            <w:r w:rsidR="00366465" w:rsidRPr="00366465">
              <w:rPr>
                <w:rFonts w:ascii="Times New Roman" w:hAnsi="Times New Roman" w:cs="Times New Roman"/>
                <w:noProof/>
                <w:webHidden/>
                <w:sz w:val="24"/>
                <w:szCs w:val="24"/>
              </w:rPr>
              <w:fldChar w:fldCharType="end"/>
            </w:r>
          </w:hyperlink>
        </w:p>
        <w:p w:rsidR="00366465" w:rsidRPr="00366465" w:rsidRDefault="0048064A" w:rsidP="00366465">
          <w:pPr>
            <w:pStyle w:val="TOC1"/>
            <w:tabs>
              <w:tab w:val="right" w:leader="dot" w:pos="9350"/>
            </w:tabs>
            <w:spacing w:line="360" w:lineRule="auto"/>
            <w:rPr>
              <w:rFonts w:ascii="Times New Roman" w:hAnsi="Times New Roman" w:cs="Times New Roman"/>
              <w:noProof/>
              <w:sz w:val="24"/>
              <w:szCs w:val="24"/>
            </w:rPr>
          </w:pPr>
          <w:hyperlink w:anchor="_Toc533383732" w:history="1">
            <w:r w:rsidR="00366465" w:rsidRPr="00366465">
              <w:rPr>
                <w:rStyle w:val="Hyperlink"/>
                <w:rFonts w:ascii="Times New Roman" w:hAnsi="Times New Roman" w:cs="Times New Roman"/>
                <w:noProof/>
                <w:sz w:val="24"/>
                <w:szCs w:val="24"/>
              </w:rPr>
              <w:t>Framework for establishing a knowledge management culture</w:t>
            </w:r>
            <w:r w:rsidR="00366465" w:rsidRPr="00366465">
              <w:rPr>
                <w:rFonts w:ascii="Times New Roman" w:hAnsi="Times New Roman" w:cs="Times New Roman"/>
                <w:noProof/>
                <w:webHidden/>
                <w:sz w:val="24"/>
                <w:szCs w:val="24"/>
              </w:rPr>
              <w:tab/>
            </w:r>
            <w:r w:rsidR="00366465" w:rsidRPr="00366465">
              <w:rPr>
                <w:rFonts w:ascii="Times New Roman" w:hAnsi="Times New Roman" w:cs="Times New Roman"/>
                <w:noProof/>
                <w:webHidden/>
                <w:sz w:val="24"/>
                <w:szCs w:val="24"/>
              </w:rPr>
              <w:fldChar w:fldCharType="begin"/>
            </w:r>
            <w:r w:rsidR="00366465" w:rsidRPr="00366465">
              <w:rPr>
                <w:rFonts w:ascii="Times New Roman" w:hAnsi="Times New Roman" w:cs="Times New Roman"/>
                <w:noProof/>
                <w:webHidden/>
                <w:sz w:val="24"/>
                <w:szCs w:val="24"/>
              </w:rPr>
              <w:instrText xml:space="preserve"> PAGEREF _Toc533383732 \h </w:instrText>
            </w:r>
            <w:r w:rsidR="00366465" w:rsidRPr="00366465">
              <w:rPr>
                <w:rFonts w:ascii="Times New Roman" w:hAnsi="Times New Roman" w:cs="Times New Roman"/>
                <w:noProof/>
                <w:webHidden/>
                <w:sz w:val="24"/>
                <w:szCs w:val="24"/>
              </w:rPr>
            </w:r>
            <w:r w:rsidR="00366465" w:rsidRPr="00366465">
              <w:rPr>
                <w:rFonts w:ascii="Times New Roman" w:hAnsi="Times New Roman" w:cs="Times New Roman"/>
                <w:noProof/>
                <w:webHidden/>
                <w:sz w:val="24"/>
                <w:szCs w:val="24"/>
              </w:rPr>
              <w:fldChar w:fldCharType="separate"/>
            </w:r>
            <w:r w:rsidR="00366465" w:rsidRPr="00366465">
              <w:rPr>
                <w:rFonts w:ascii="Times New Roman" w:hAnsi="Times New Roman" w:cs="Times New Roman"/>
                <w:noProof/>
                <w:webHidden/>
                <w:sz w:val="24"/>
                <w:szCs w:val="24"/>
              </w:rPr>
              <w:t>9</w:t>
            </w:r>
            <w:r w:rsidR="00366465" w:rsidRPr="00366465">
              <w:rPr>
                <w:rFonts w:ascii="Times New Roman" w:hAnsi="Times New Roman" w:cs="Times New Roman"/>
                <w:noProof/>
                <w:webHidden/>
                <w:sz w:val="24"/>
                <w:szCs w:val="24"/>
              </w:rPr>
              <w:fldChar w:fldCharType="end"/>
            </w:r>
          </w:hyperlink>
        </w:p>
        <w:p w:rsidR="00366465" w:rsidRPr="00366465" w:rsidRDefault="0048064A" w:rsidP="00366465">
          <w:pPr>
            <w:pStyle w:val="TOC2"/>
            <w:tabs>
              <w:tab w:val="right" w:leader="dot" w:pos="9350"/>
            </w:tabs>
            <w:spacing w:line="360" w:lineRule="auto"/>
            <w:rPr>
              <w:rFonts w:ascii="Times New Roman" w:hAnsi="Times New Roman" w:cs="Times New Roman"/>
              <w:noProof/>
              <w:sz w:val="24"/>
              <w:szCs w:val="24"/>
            </w:rPr>
          </w:pPr>
          <w:hyperlink w:anchor="_Toc533383733" w:history="1">
            <w:r w:rsidR="00366465" w:rsidRPr="00366465">
              <w:rPr>
                <w:rStyle w:val="Hyperlink"/>
                <w:rFonts w:ascii="Times New Roman" w:hAnsi="Times New Roman" w:cs="Times New Roman"/>
                <w:noProof/>
                <w:sz w:val="24"/>
                <w:szCs w:val="24"/>
              </w:rPr>
              <w:t>Contribution of Knowledge Assets on an Organization</w:t>
            </w:r>
            <w:r w:rsidR="00366465" w:rsidRPr="00366465">
              <w:rPr>
                <w:rFonts w:ascii="Times New Roman" w:hAnsi="Times New Roman" w:cs="Times New Roman"/>
                <w:noProof/>
                <w:webHidden/>
                <w:sz w:val="24"/>
                <w:szCs w:val="24"/>
              </w:rPr>
              <w:tab/>
            </w:r>
            <w:r w:rsidR="00366465" w:rsidRPr="00366465">
              <w:rPr>
                <w:rFonts w:ascii="Times New Roman" w:hAnsi="Times New Roman" w:cs="Times New Roman"/>
                <w:noProof/>
                <w:webHidden/>
                <w:sz w:val="24"/>
                <w:szCs w:val="24"/>
              </w:rPr>
              <w:fldChar w:fldCharType="begin"/>
            </w:r>
            <w:r w:rsidR="00366465" w:rsidRPr="00366465">
              <w:rPr>
                <w:rFonts w:ascii="Times New Roman" w:hAnsi="Times New Roman" w:cs="Times New Roman"/>
                <w:noProof/>
                <w:webHidden/>
                <w:sz w:val="24"/>
                <w:szCs w:val="24"/>
              </w:rPr>
              <w:instrText xml:space="preserve"> PAGEREF _Toc533383733 \h </w:instrText>
            </w:r>
            <w:r w:rsidR="00366465" w:rsidRPr="00366465">
              <w:rPr>
                <w:rFonts w:ascii="Times New Roman" w:hAnsi="Times New Roman" w:cs="Times New Roman"/>
                <w:noProof/>
                <w:webHidden/>
                <w:sz w:val="24"/>
                <w:szCs w:val="24"/>
              </w:rPr>
            </w:r>
            <w:r w:rsidR="00366465" w:rsidRPr="00366465">
              <w:rPr>
                <w:rFonts w:ascii="Times New Roman" w:hAnsi="Times New Roman" w:cs="Times New Roman"/>
                <w:noProof/>
                <w:webHidden/>
                <w:sz w:val="24"/>
                <w:szCs w:val="24"/>
              </w:rPr>
              <w:fldChar w:fldCharType="separate"/>
            </w:r>
            <w:r w:rsidR="00366465" w:rsidRPr="00366465">
              <w:rPr>
                <w:rFonts w:ascii="Times New Roman" w:hAnsi="Times New Roman" w:cs="Times New Roman"/>
                <w:noProof/>
                <w:webHidden/>
                <w:sz w:val="24"/>
                <w:szCs w:val="24"/>
              </w:rPr>
              <w:t>10</w:t>
            </w:r>
            <w:r w:rsidR="00366465" w:rsidRPr="00366465">
              <w:rPr>
                <w:rFonts w:ascii="Times New Roman" w:hAnsi="Times New Roman" w:cs="Times New Roman"/>
                <w:noProof/>
                <w:webHidden/>
                <w:sz w:val="24"/>
                <w:szCs w:val="24"/>
              </w:rPr>
              <w:fldChar w:fldCharType="end"/>
            </w:r>
          </w:hyperlink>
        </w:p>
        <w:p w:rsidR="00366465" w:rsidRPr="00366465" w:rsidRDefault="0048064A" w:rsidP="00366465">
          <w:pPr>
            <w:pStyle w:val="TOC2"/>
            <w:tabs>
              <w:tab w:val="right" w:leader="dot" w:pos="9350"/>
            </w:tabs>
            <w:spacing w:line="360" w:lineRule="auto"/>
            <w:rPr>
              <w:rFonts w:ascii="Times New Roman" w:hAnsi="Times New Roman" w:cs="Times New Roman"/>
              <w:noProof/>
              <w:sz w:val="24"/>
              <w:szCs w:val="24"/>
            </w:rPr>
          </w:pPr>
          <w:hyperlink w:anchor="_Toc533383734" w:history="1">
            <w:r w:rsidR="00366465" w:rsidRPr="00366465">
              <w:rPr>
                <w:rStyle w:val="Hyperlink"/>
                <w:rFonts w:ascii="Times New Roman" w:hAnsi="Times New Roman" w:cs="Times New Roman"/>
                <w:noProof/>
                <w:sz w:val="24"/>
                <w:szCs w:val="24"/>
              </w:rPr>
              <w:t>Evaluation of Knowledge requirement for the Organization</w:t>
            </w:r>
            <w:r w:rsidR="00366465" w:rsidRPr="00366465">
              <w:rPr>
                <w:rFonts w:ascii="Times New Roman" w:hAnsi="Times New Roman" w:cs="Times New Roman"/>
                <w:noProof/>
                <w:webHidden/>
                <w:sz w:val="24"/>
                <w:szCs w:val="24"/>
              </w:rPr>
              <w:tab/>
            </w:r>
            <w:r w:rsidR="00366465" w:rsidRPr="00366465">
              <w:rPr>
                <w:rFonts w:ascii="Times New Roman" w:hAnsi="Times New Roman" w:cs="Times New Roman"/>
                <w:noProof/>
                <w:webHidden/>
                <w:sz w:val="24"/>
                <w:szCs w:val="24"/>
              </w:rPr>
              <w:fldChar w:fldCharType="begin"/>
            </w:r>
            <w:r w:rsidR="00366465" w:rsidRPr="00366465">
              <w:rPr>
                <w:rFonts w:ascii="Times New Roman" w:hAnsi="Times New Roman" w:cs="Times New Roman"/>
                <w:noProof/>
                <w:webHidden/>
                <w:sz w:val="24"/>
                <w:szCs w:val="24"/>
              </w:rPr>
              <w:instrText xml:space="preserve"> PAGEREF _Toc533383734 \h </w:instrText>
            </w:r>
            <w:r w:rsidR="00366465" w:rsidRPr="00366465">
              <w:rPr>
                <w:rFonts w:ascii="Times New Roman" w:hAnsi="Times New Roman" w:cs="Times New Roman"/>
                <w:noProof/>
                <w:webHidden/>
                <w:sz w:val="24"/>
                <w:szCs w:val="24"/>
              </w:rPr>
            </w:r>
            <w:r w:rsidR="00366465" w:rsidRPr="00366465">
              <w:rPr>
                <w:rFonts w:ascii="Times New Roman" w:hAnsi="Times New Roman" w:cs="Times New Roman"/>
                <w:noProof/>
                <w:webHidden/>
                <w:sz w:val="24"/>
                <w:szCs w:val="24"/>
              </w:rPr>
              <w:fldChar w:fldCharType="separate"/>
            </w:r>
            <w:r w:rsidR="00366465" w:rsidRPr="00366465">
              <w:rPr>
                <w:rFonts w:ascii="Times New Roman" w:hAnsi="Times New Roman" w:cs="Times New Roman"/>
                <w:noProof/>
                <w:webHidden/>
                <w:sz w:val="24"/>
                <w:szCs w:val="24"/>
              </w:rPr>
              <w:t>11</w:t>
            </w:r>
            <w:r w:rsidR="00366465" w:rsidRPr="00366465">
              <w:rPr>
                <w:rFonts w:ascii="Times New Roman" w:hAnsi="Times New Roman" w:cs="Times New Roman"/>
                <w:noProof/>
                <w:webHidden/>
                <w:sz w:val="24"/>
                <w:szCs w:val="24"/>
              </w:rPr>
              <w:fldChar w:fldCharType="end"/>
            </w:r>
          </w:hyperlink>
        </w:p>
        <w:p w:rsidR="00366465" w:rsidRPr="00366465" w:rsidRDefault="0048064A" w:rsidP="00366465">
          <w:pPr>
            <w:pStyle w:val="TOC2"/>
            <w:tabs>
              <w:tab w:val="right" w:leader="dot" w:pos="9350"/>
            </w:tabs>
            <w:spacing w:line="360" w:lineRule="auto"/>
            <w:rPr>
              <w:rFonts w:ascii="Times New Roman" w:hAnsi="Times New Roman" w:cs="Times New Roman"/>
              <w:noProof/>
              <w:sz w:val="24"/>
              <w:szCs w:val="24"/>
            </w:rPr>
          </w:pPr>
          <w:hyperlink w:anchor="_Toc533383735" w:history="1">
            <w:r w:rsidR="00366465" w:rsidRPr="00366465">
              <w:rPr>
                <w:rStyle w:val="Hyperlink"/>
                <w:rFonts w:ascii="Times New Roman" w:hAnsi="Times New Roman" w:cs="Times New Roman"/>
                <w:noProof/>
                <w:sz w:val="24"/>
                <w:szCs w:val="24"/>
              </w:rPr>
              <w:t>Evaluation of Organization’s Framework for Enabling Knowledge Sharing</w:t>
            </w:r>
            <w:r w:rsidR="00366465" w:rsidRPr="00366465">
              <w:rPr>
                <w:rFonts w:ascii="Times New Roman" w:hAnsi="Times New Roman" w:cs="Times New Roman"/>
                <w:noProof/>
                <w:webHidden/>
                <w:sz w:val="24"/>
                <w:szCs w:val="24"/>
              </w:rPr>
              <w:tab/>
            </w:r>
            <w:r w:rsidR="00366465" w:rsidRPr="00366465">
              <w:rPr>
                <w:rFonts w:ascii="Times New Roman" w:hAnsi="Times New Roman" w:cs="Times New Roman"/>
                <w:noProof/>
                <w:webHidden/>
                <w:sz w:val="24"/>
                <w:szCs w:val="24"/>
              </w:rPr>
              <w:fldChar w:fldCharType="begin"/>
            </w:r>
            <w:r w:rsidR="00366465" w:rsidRPr="00366465">
              <w:rPr>
                <w:rFonts w:ascii="Times New Roman" w:hAnsi="Times New Roman" w:cs="Times New Roman"/>
                <w:noProof/>
                <w:webHidden/>
                <w:sz w:val="24"/>
                <w:szCs w:val="24"/>
              </w:rPr>
              <w:instrText xml:space="preserve"> PAGEREF _Toc533383735 \h </w:instrText>
            </w:r>
            <w:r w:rsidR="00366465" w:rsidRPr="00366465">
              <w:rPr>
                <w:rFonts w:ascii="Times New Roman" w:hAnsi="Times New Roman" w:cs="Times New Roman"/>
                <w:noProof/>
                <w:webHidden/>
                <w:sz w:val="24"/>
                <w:szCs w:val="24"/>
              </w:rPr>
            </w:r>
            <w:r w:rsidR="00366465" w:rsidRPr="00366465">
              <w:rPr>
                <w:rFonts w:ascii="Times New Roman" w:hAnsi="Times New Roman" w:cs="Times New Roman"/>
                <w:noProof/>
                <w:webHidden/>
                <w:sz w:val="24"/>
                <w:szCs w:val="24"/>
              </w:rPr>
              <w:fldChar w:fldCharType="separate"/>
            </w:r>
            <w:r w:rsidR="00366465" w:rsidRPr="00366465">
              <w:rPr>
                <w:rFonts w:ascii="Times New Roman" w:hAnsi="Times New Roman" w:cs="Times New Roman"/>
                <w:noProof/>
                <w:webHidden/>
                <w:sz w:val="24"/>
                <w:szCs w:val="24"/>
              </w:rPr>
              <w:t>11</w:t>
            </w:r>
            <w:r w:rsidR="00366465" w:rsidRPr="00366465">
              <w:rPr>
                <w:rFonts w:ascii="Times New Roman" w:hAnsi="Times New Roman" w:cs="Times New Roman"/>
                <w:noProof/>
                <w:webHidden/>
                <w:sz w:val="24"/>
                <w:szCs w:val="24"/>
              </w:rPr>
              <w:fldChar w:fldCharType="end"/>
            </w:r>
          </w:hyperlink>
        </w:p>
        <w:p w:rsidR="00366465" w:rsidRPr="00366465" w:rsidRDefault="0048064A" w:rsidP="00366465">
          <w:pPr>
            <w:pStyle w:val="TOC2"/>
            <w:tabs>
              <w:tab w:val="right" w:leader="dot" w:pos="9350"/>
            </w:tabs>
            <w:spacing w:line="360" w:lineRule="auto"/>
            <w:rPr>
              <w:rFonts w:ascii="Times New Roman" w:hAnsi="Times New Roman" w:cs="Times New Roman"/>
              <w:noProof/>
              <w:sz w:val="24"/>
              <w:szCs w:val="24"/>
            </w:rPr>
          </w:pPr>
          <w:hyperlink w:anchor="_Toc533383736" w:history="1">
            <w:r w:rsidR="00366465" w:rsidRPr="00366465">
              <w:rPr>
                <w:rStyle w:val="Hyperlink"/>
                <w:rFonts w:ascii="Times New Roman" w:hAnsi="Times New Roman" w:cs="Times New Roman"/>
                <w:noProof/>
                <w:sz w:val="24"/>
                <w:szCs w:val="24"/>
              </w:rPr>
              <w:t>Recommendations of Improvements to the Current Framework</w:t>
            </w:r>
            <w:r w:rsidR="00366465" w:rsidRPr="00366465">
              <w:rPr>
                <w:rFonts w:ascii="Times New Roman" w:hAnsi="Times New Roman" w:cs="Times New Roman"/>
                <w:noProof/>
                <w:webHidden/>
                <w:sz w:val="24"/>
                <w:szCs w:val="24"/>
              </w:rPr>
              <w:tab/>
            </w:r>
            <w:r w:rsidR="00366465" w:rsidRPr="00366465">
              <w:rPr>
                <w:rFonts w:ascii="Times New Roman" w:hAnsi="Times New Roman" w:cs="Times New Roman"/>
                <w:noProof/>
                <w:webHidden/>
                <w:sz w:val="24"/>
                <w:szCs w:val="24"/>
              </w:rPr>
              <w:fldChar w:fldCharType="begin"/>
            </w:r>
            <w:r w:rsidR="00366465" w:rsidRPr="00366465">
              <w:rPr>
                <w:rFonts w:ascii="Times New Roman" w:hAnsi="Times New Roman" w:cs="Times New Roman"/>
                <w:noProof/>
                <w:webHidden/>
                <w:sz w:val="24"/>
                <w:szCs w:val="24"/>
              </w:rPr>
              <w:instrText xml:space="preserve"> PAGEREF _Toc533383736 \h </w:instrText>
            </w:r>
            <w:r w:rsidR="00366465" w:rsidRPr="00366465">
              <w:rPr>
                <w:rFonts w:ascii="Times New Roman" w:hAnsi="Times New Roman" w:cs="Times New Roman"/>
                <w:noProof/>
                <w:webHidden/>
                <w:sz w:val="24"/>
                <w:szCs w:val="24"/>
              </w:rPr>
            </w:r>
            <w:r w:rsidR="00366465" w:rsidRPr="00366465">
              <w:rPr>
                <w:rFonts w:ascii="Times New Roman" w:hAnsi="Times New Roman" w:cs="Times New Roman"/>
                <w:noProof/>
                <w:webHidden/>
                <w:sz w:val="24"/>
                <w:szCs w:val="24"/>
              </w:rPr>
              <w:fldChar w:fldCharType="separate"/>
            </w:r>
            <w:r w:rsidR="00366465" w:rsidRPr="00366465">
              <w:rPr>
                <w:rFonts w:ascii="Times New Roman" w:hAnsi="Times New Roman" w:cs="Times New Roman"/>
                <w:noProof/>
                <w:webHidden/>
                <w:sz w:val="24"/>
                <w:szCs w:val="24"/>
              </w:rPr>
              <w:t>13</w:t>
            </w:r>
            <w:r w:rsidR="00366465" w:rsidRPr="00366465">
              <w:rPr>
                <w:rFonts w:ascii="Times New Roman" w:hAnsi="Times New Roman" w:cs="Times New Roman"/>
                <w:noProof/>
                <w:webHidden/>
                <w:sz w:val="24"/>
                <w:szCs w:val="24"/>
              </w:rPr>
              <w:fldChar w:fldCharType="end"/>
            </w:r>
          </w:hyperlink>
        </w:p>
        <w:p w:rsidR="00366465" w:rsidRPr="00366465" w:rsidRDefault="0048064A" w:rsidP="00366465">
          <w:pPr>
            <w:pStyle w:val="TOC1"/>
            <w:tabs>
              <w:tab w:val="right" w:leader="dot" w:pos="9350"/>
            </w:tabs>
            <w:spacing w:line="360" w:lineRule="auto"/>
            <w:rPr>
              <w:rFonts w:ascii="Times New Roman" w:hAnsi="Times New Roman" w:cs="Times New Roman"/>
              <w:noProof/>
              <w:sz w:val="24"/>
              <w:szCs w:val="24"/>
            </w:rPr>
          </w:pPr>
          <w:hyperlink w:anchor="_Toc533383737" w:history="1">
            <w:r w:rsidR="00366465" w:rsidRPr="00366465">
              <w:rPr>
                <w:rStyle w:val="Hyperlink"/>
                <w:rFonts w:ascii="Times New Roman" w:hAnsi="Times New Roman" w:cs="Times New Roman"/>
                <w:noProof/>
                <w:sz w:val="24"/>
                <w:szCs w:val="24"/>
              </w:rPr>
              <w:t>Conclusion</w:t>
            </w:r>
            <w:r w:rsidR="00366465" w:rsidRPr="00366465">
              <w:rPr>
                <w:rFonts w:ascii="Times New Roman" w:hAnsi="Times New Roman" w:cs="Times New Roman"/>
                <w:noProof/>
                <w:webHidden/>
                <w:sz w:val="24"/>
                <w:szCs w:val="24"/>
              </w:rPr>
              <w:tab/>
            </w:r>
            <w:r w:rsidR="00366465" w:rsidRPr="00366465">
              <w:rPr>
                <w:rFonts w:ascii="Times New Roman" w:hAnsi="Times New Roman" w:cs="Times New Roman"/>
                <w:noProof/>
                <w:webHidden/>
                <w:sz w:val="24"/>
                <w:szCs w:val="24"/>
              </w:rPr>
              <w:fldChar w:fldCharType="begin"/>
            </w:r>
            <w:r w:rsidR="00366465" w:rsidRPr="00366465">
              <w:rPr>
                <w:rFonts w:ascii="Times New Roman" w:hAnsi="Times New Roman" w:cs="Times New Roman"/>
                <w:noProof/>
                <w:webHidden/>
                <w:sz w:val="24"/>
                <w:szCs w:val="24"/>
              </w:rPr>
              <w:instrText xml:space="preserve"> PAGEREF _Toc533383737 \h </w:instrText>
            </w:r>
            <w:r w:rsidR="00366465" w:rsidRPr="00366465">
              <w:rPr>
                <w:rFonts w:ascii="Times New Roman" w:hAnsi="Times New Roman" w:cs="Times New Roman"/>
                <w:noProof/>
                <w:webHidden/>
                <w:sz w:val="24"/>
                <w:szCs w:val="24"/>
              </w:rPr>
            </w:r>
            <w:r w:rsidR="00366465" w:rsidRPr="00366465">
              <w:rPr>
                <w:rFonts w:ascii="Times New Roman" w:hAnsi="Times New Roman" w:cs="Times New Roman"/>
                <w:noProof/>
                <w:webHidden/>
                <w:sz w:val="24"/>
                <w:szCs w:val="24"/>
              </w:rPr>
              <w:fldChar w:fldCharType="separate"/>
            </w:r>
            <w:r w:rsidR="00366465" w:rsidRPr="00366465">
              <w:rPr>
                <w:rFonts w:ascii="Times New Roman" w:hAnsi="Times New Roman" w:cs="Times New Roman"/>
                <w:noProof/>
                <w:webHidden/>
                <w:sz w:val="24"/>
                <w:szCs w:val="24"/>
              </w:rPr>
              <w:t>14</w:t>
            </w:r>
            <w:r w:rsidR="00366465" w:rsidRPr="00366465">
              <w:rPr>
                <w:rFonts w:ascii="Times New Roman" w:hAnsi="Times New Roman" w:cs="Times New Roman"/>
                <w:noProof/>
                <w:webHidden/>
                <w:sz w:val="24"/>
                <w:szCs w:val="24"/>
              </w:rPr>
              <w:fldChar w:fldCharType="end"/>
            </w:r>
          </w:hyperlink>
        </w:p>
        <w:p w:rsidR="00366465" w:rsidRPr="00366465" w:rsidRDefault="0048064A" w:rsidP="00366465">
          <w:pPr>
            <w:pStyle w:val="TOC1"/>
            <w:tabs>
              <w:tab w:val="right" w:leader="dot" w:pos="9350"/>
            </w:tabs>
            <w:spacing w:line="360" w:lineRule="auto"/>
            <w:rPr>
              <w:rFonts w:ascii="Times New Roman" w:hAnsi="Times New Roman" w:cs="Times New Roman"/>
              <w:noProof/>
              <w:sz w:val="24"/>
              <w:szCs w:val="24"/>
            </w:rPr>
          </w:pPr>
          <w:hyperlink w:anchor="_Toc533383738" w:history="1">
            <w:r w:rsidR="00366465" w:rsidRPr="00366465">
              <w:rPr>
                <w:rStyle w:val="Hyperlink"/>
                <w:rFonts w:ascii="Times New Roman" w:hAnsi="Times New Roman" w:cs="Times New Roman"/>
                <w:noProof/>
                <w:sz w:val="24"/>
                <w:szCs w:val="24"/>
              </w:rPr>
              <w:t>References</w:t>
            </w:r>
            <w:r w:rsidR="00366465" w:rsidRPr="00366465">
              <w:rPr>
                <w:rFonts w:ascii="Times New Roman" w:hAnsi="Times New Roman" w:cs="Times New Roman"/>
                <w:noProof/>
                <w:webHidden/>
                <w:sz w:val="24"/>
                <w:szCs w:val="24"/>
              </w:rPr>
              <w:tab/>
            </w:r>
            <w:r w:rsidR="00366465" w:rsidRPr="00366465">
              <w:rPr>
                <w:rFonts w:ascii="Times New Roman" w:hAnsi="Times New Roman" w:cs="Times New Roman"/>
                <w:noProof/>
                <w:webHidden/>
                <w:sz w:val="24"/>
                <w:szCs w:val="24"/>
              </w:rPr>
              <w:fldChar w:fldCharType="begin"/>
            </w:r>
            <w:r w:rsidR="00366465" w:rsidRPr="00366465">
              <w:rPr>
                <w:rFonts w:ascii="Times New Roman" w:hAnsi="Times New Roman" w:cs="Times New Roman"/>
                <w:noProof/>
                <w:webHidden/>
                <w:sz w:val="24"/>
                <w:szCs w:val="24"/>
              </w:rPr>
              <w:instrText xml:space="preserve"> PAGEREF _Toc533383738 \h </w:instrText>
            </w:r>
            <w:r w:rsidR="00366465" w:rsidRPr="00366465">
              <w:rPr>
                <w:rFonts w:ascii="Times New Roman" w:hAnsi="Times New Roman" w:cs="Times New Roman"/>
                <w:noProof/>
                <w:webHidden/>
                <w:sz w:val="24"/>
                <w:szCs w:val="24"/>
              </w:rPr>
            </w:r>
            <w:r w:rsidR="00366465" w:rsidRPr="00366465">
              <w:rPr>
                <w:rFonts w:ascii="Times New Roman" w:hAnsi="Times New Roman" w:cs="Times New Roman"/>
                <w:noProof/>
                <w:webHidden/>
                <w:sz w:val="24"/>
                <w:szCs w:val="24"/>
              </w:rPr>
              <w:fldChar w:fldCharType="separate"/>
            </w:r>
            <w:r w:rsidR="00366465" w:rsidRPr="00366465">
              <w:rPr>
                <w:rFonts w:ascii="Times New Roman" w:hAnsi="Times New Roman" w:cs="Times New Roman"/>
                <w:noProof/>
                <w:webHidden/>
                <w:sz w:val="24"/>
                <w:szCs w:val="24"/>
              </w:rPr>
              <w:t>16</w:t>
            </w:r>
            <w:r w:rsidR="00366465" w:rsidRPr="00366465">
              <w:rPr>
                <w:rFonts w:ascii="Times New Roman" w:hAnsi="Times New Roman" w:cs="Times New Roman"/>
                <w:noProof/>
                <w:webHidden/>
                <w:sz w:val="24"/>
                <w:szCs w:val="24"/>
              </w:rPr>
              <w:fldChar w:fldCharType="end"/>
            </w:r>
          </w:hyperlink>
        </w:p>
        <w:p w:rsidR="00366465" w:rsidRDefault="00366465" w:rsidP="00366465">
          <w:pPr>
            <w:spacing w:line="360" w:lineRule="auto"/>
          </w:pPr>
          <w:r w:rsidRPr="00366465">
            <w:rPr>
              <w:rFonts w:ascii="Times New Roman" w:hAnsi="Times New Roman" w:cs="Times New Roman"/>
              <w:b/>
              <w:bCs/>
              <w:noProof/>
              <w:sz w:val="24"/>
              <w:szCs w:val="24"/>
            </w:rPr>
            <w:fldChar w:fldCharType="end"/>
          </w:r>
        </w:p>
      </w:sdtContent>
    </w:sdt>
    <w:p w:rsidR="00366465" w:rsidRDefault="00366465" w:rsidP="0080448C">
      <w:pPr>
        <w:pStyle w:val="Heading1"/>
        <w:spacing w:line="360" w:lineRule="auto"/>
        <w:jc w:val="both"/>
        <w:rPr>
          <w:rFonts w:ascii="Times New Roman" w:hAnsi="Times New Roman" w:cs="Times New Roman"/>
          <w:color w:val="auto"/>
          <w:sz w:val="24"/>
          <w:szCs w:val="24"/>
        </w:rPr>
      </w:pPr>
    </w:p>
    <w:p w:rsidR="007C5528" w:rsidRDefault="007C5528" w:rsidP="007C5528"/>
    <w:p w:rsidR="007C5528" w:rsidRDefault="007C5528" w:rsidP="007C5528"/>
    <w:p w:rsidR="007C5528" w:rsidRDefault="007C5528" w:rsidP="007C5528"/>
    <w:p w:rsidR="007C5528" w:rsidRDefault="007C5528" w:rsidP="007C5528"/>
    <w:p w:rsidR="007C5528" w:rsidRPr="007C5528" w:rsidRDefault="007C5528" w:rsidP="007C5528">
      <w:bookmarkStart w:id="0" w:name="_GoBack"/>
      <w:bookmarkEnd w:id="0"/>
    </w:p>
    <w:p w:rsidR="00804980" w:rsidRPr="00265C1C" w:rsidRDefault="000E76C5" w:rsidP="00265C1C">
      <w:pPr>
        <w:rPr>
          <w:rFonts w:eastAsiaTheme="majorEastAsia"/>
        </w:rPr>
      </w:pPr>
      <w:bookmarkStart w:id="1" w:name="_Toc533383723"/>
      <w:r w:rsidRPr="0080448C">
        <w:rPr>
          <w:rFonts w:ascii="Times New Roman" w:hAnsi="Times New Roman" w:cs="Times New Roman"/>
          <w:sz w:val="24"/>
          <w:szCs w:val="24"/>
        </w:rPr>
        <w:lastRenderedPageBreak/>
        <w:t>Introduction</w:t>
      </w:r>
      <w:bookmarkEnd w:id="1"/>
      <w:r w:rsidR="00080ACE" w:rsidRPr="0080448C">
        <w:rPr>
          <w:rFonts w:ascii="Times New Roman" w:hAnsi="Times New Roman" w:cs="Times New Roman"/>
          <w:sz w:val="24"/>
          <w:szCs w:val="24"/>
        </w:rPr>
        <w:t xml:space="preserve"> </w:t>
      </w:r>
    </w:p>
    <w:p w:rsidR="00F809DC" w:rsidRPr="0080448C" w:rsidRDefault="00F809DC"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t xml:space="preserve">Knowledge management can be defined as the process of creating, using, sharing and managing the knowledge and information of an organization. </w:t>
      </w:r>
      <w:r w:rsidR="001A0D5B" w:rsidRPr="0080448C">
        <w:rPr>
          <w:rFonts w:ascii="Times New Roman" w:hAnsi="Times New Roman" w:cs="Times New Roman"/>
          <w:sz w:val="24"/>
          <w:szCs w:val="24"/>
        </w:rPr>
        <w:t xml:space="preserve">It can be regarded as </w:t>
      </w:r>
      <w:r w:rsidR="00FB0BE7" w:rsidRPr="0080448C">
        <w:rPr>
          <w:rFonts w:ascii="Times New Roman" w:hAnsi="Times New Roman" w:cs="Times New Roman"/>
          <w:sz w:val="24"/>
          <w:szCs w:val="24"/>
        </w:rPr>
        <w:t>a</w:t>
      </w:r>
      <w:r w:rsidR="001A0D5B" w:rsidRPr="0080448C">
        <w:rPr>
          <w:rFonts w:ascii="Times New Roman" w:hAnsi="Times New Roman" w:cs="Times New Roman"/>
          <w:sz w:val="24"/>
          <w:szCs w:val="24"/>
        </w:rPr>
        <w:t xml:space="preserve"> multidisciplinary approach for the achievement of organizational objectives through the best use of knowledge</w:t>
      </w:r>
      <w:r w:rsidR="00250845" w:rsidRPr="0080448C">
        <w:rPr>
          <w:rFonts w:ascii="Times New Roman" w:hAnsi="Times New Roman" w:cs="Times New Roman"/>
          <w:sz w:val="24"/>
          <w:szCs w:val="24"/>
        </w:rPr>
        <w:t xml:space="preserve"> (</w:t>
      </w:r>
      <w:proofErr w:type="spellStart"/>
      <w:r w:rsidR="00250845" w:rsidRPr="0080448C">
        <w:rPr>
          <w:rFonts w:ascii="Times New Roman" w:hAnsi="Times New Roman" w:cs="Times New Roman"/>
          <w:sz w:val="24"/>
          <w:szCs w:val="24"/>
          <w:shd w:val="clear" w:color="auto" w:fill="FFFFFF"/>
        </w:rPr>
        <w:t>Becerra</w:t>
      </w:r>
      <w:proofErr w:type="spellEnd"/>
      <w:r w:rsidR="00250845" w:rsidRPr="0080448C">
        <w:rPr>
          <w:rFonts w:ascii="Times New Roman" w:hAnsi="Times New Roman" w:cs="Times New Roman"/>
          <w:sz w:val="24"/>
          <w:szCs w:val="24"/>
          <w:shd w:val="clear" w:color="auto" w:fill="FFFFFF"/>
        </w:rPr>
        <w:t xml:space="preserve">- Fernandez and </w:t>
      </w:r>
      <w:proofErr w:type="spellStart"/>
      <w:r w:rsidR="00250845" w:rsidRPr="0080448C">
        <w:rPr>
          <w:rFonts w:ascii="Times New Roman" w:hAnsi="Times New Roman" w:cs="Times New Roman"/>
          <w:sz w:val="24"/>
          <w:szCs w:val="24"/>
          <w:shd w:val="clear" w:color="auto" w:fill="FFFFFF"/>
        </w:rPr>
        <w:t>Sabherwal</w:t>
      </w:r>
      <w:proofErr w:type="spellEnd"/>
      <w:r w:rsidR="00250845" w:rsidRPr="0080448C">
        <w:rPr>
          <w:rFonts w:ascii="Times New Roman" w:hAnsi="Times New Roman" w:cs="Times New Roman"/>
          <w:sz w:val="24"/>
          <w:szCs w:val="24"/>
          <w:shd w:val="clear" w:color="auto" w:fill="FFFFFF"/>
        </w:rPr>
        <w:t>, 2014)</w:t>
      </w:r>
      <w:r w:rsidR="001A0D5B" w:rsidRPr="0080448C">
        <w:rPr>
          <w:rFonts w:ascii="Times New Roman" w:hAnsi="Times New Roman" w:cs="Times New Roman"/>
          <w:sz w:val="24"/>
          <w:szCs w:val="24"/>
        </w:rPr>
        <w:t xml:space="preserve">. </w:t>
      </w:r>
      <w:r w:rsidR="00FB0BE7" w:rsidRPr="0080448C">
        <w:rPr>
          <w:rFonts w:ascii="Times New Roman" w:hAnsi="Times New Roman" w:cs="Times New Roman"/>
          <w:sz w:val="24"/>
          <w:szCs w:val="24"/>
        </w:rPr>
        <w:t xml:space="preserve">On the other hand, information management can be defined as the cycle of organizational activity which involves information acquisition for different </w:t>
      </w:r>
      <w:r w:rsidR="00F6005B" w:rsidRPr="0080448C">
        <w:rPr>
          <w:rFonts w:ascii="Times New Roman" w:hAnsi="Times New Roman" w:cs="Times New Roman"/>
          <w:sz w:val="24"/>
          <w:szCs w:val="24"/>
        </w:rPr>
        <w:t xml:space="preserve">sources, then distributing such information to those who require it </w:t>
      </w:r>
      <w:r w:rsidR="0007116C" w:rsidRPr="0080448C">
        <w:rPr>
          <w:rFonts w:ascii="Times New Roman" w:hAnsi="Times New Roman" w:cs="Times New Roman"/>
          <w:sz w:val="24"/>
          <w:szCs w:val="24"/>
        </w:rPr>
        <w:t xml:space="preserve">and finally ensuring its </w:t>
      </w:r>
      <w:r w:rsidR="00074DE7" w:rsidRPr="0080448C">
        <w:rPr>
          <w:rFonts w:ascii="Times New Roman" w:hAnsi="Times New Roman" w:cs="Times New Roman"/>
          <w:sz w:val="24"/>
          <w:szCs w:val="24"/>
        </w:rPr>
        <w:t>disposition</w:t>
      </w:r>
      <w:r w:rsidR="0007116C" w:rsidRPr="0080448C">
        <w:rPr>
          <w:rFonts w:ascii="Times New Roman" w:hAnsi="Times New Roman" w:cs="Times New Roman"/>
          <w:sz w:val="24"/>
          <w:szCs w:val="24"/>
        </w:rPr>
        <w:t xml:space="preserve"> through </w:t>
      </w:r>
      <w:r w:rsidR="00074DE7" w:rsidRPr="0080448C">
        <w:rPr>
          <w:rFonts w:ascii="Times New Roman" w:hAnsi="Times New Roman" w:cs="Times New Roman"/>
          <w:sz w:val="24"/>
          <w:szCs w:val="24"/>
        </w:rPr>
        <w:t>archiving</w:t>
      </w:r>
      <w:r w:rsidR="0007116C" w:rsidRPr="0080448C">
        <w:rPr>
          <w:rFonts w:ascii="Times New Roman" w:hAnsi="Times New Roman" w:cs="Times New Roman"/>
          <w:sz w:val="24"/>
          <w:szCs w:val="24"/>
        </w:rPr>
        <w:t xml:space="preserve"> or deletion. </w:t>
      </w:r>
      <w:r w:rsidR="00F6005B" w:rsidRPr="0080448C">
        <w:rPr>
          <w:rFonts w:ascii="Times New Roman" w:hAnsi="Times New Roman" w:cs="Times New Roman"/>
          <w:sz w:val="24"/>
          <w:szCs w:val="24"/>
        </w:rPr>
        <w:t xml:space="preserve"> </w:t>
      </w:r>
    </w:p>
    <w:p w:rsidR="004E42BB" w:rsidRPr="0080448C" w:rsidRDefault="00440D31"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t xml:space="preserve">Apple Inc. has been selected as the organization for the </w:t>
      </w:r>
      <w:r w:rsidR="000A7FAF" w:rsidRPr="0080448C">
        <w:rPr>
          <w:rFonts w:ascii="Times New Roman" w:hAnsi="Times New Roman" w:cs="Times New Roman"/>
          <w:sz w:val="24"/>
          <w:szCs w:val="24"/>
        </w:rPr>
        <w:t>purpose</w:t>
      </w:r>
      <w:r w:rsidRPr="0080448C">
        <w:rPr>
          <w:rFonts w:ascii="Times New Roman" w:hAnsi="Times New Roman" w:cs="Times New Roman"/>
          <w:sz w:val="24"/>
          <w:szCs w:val="24"/>
        </w:rPr>
        <w:t xml:space="preserve"> of this assignment. </w:t>
      </w:r>
      <w:r w:rsidR="00C47680" w:rsidRPr="0080448C">
        <w:rPr>
          <w:rFonts w:ascii="Times New Roman" w:hAnsi="Times New Roman" w:cs="Times New Roman"/>
          <w:sz w:val="24"/>
          <w:szCs w:val="24"/>
        </w:rPr>
        <w:t>Apple Inc. is a technology company from America headquartered in Cupertino, California which serves countries in almost every part of the world.</w:t>
      </w:r>
      <w:r w:rsidR="0007369A" w:rsidRPr="0080448C">
        <w:rPr>
          <w:rFonts w:ascii="Times New Roman" w:hAnsi="Times New Roman" w:cs="Times New Roman"/>
          <w:sz w:val="24"/>
          <w:szCs w:val="24"/>
        </w:rPr>
        <w:t xml:space="preserve"> The company is engaged in the designing, development and selling of computer software</w:t>
      </w:r>
      <w:r w:rsidR="00EA43A6" w:rsidRPr="0080448C">
        <w:rPr>
          <w:rFonts w:ascii="Times New Roman" w:hAnsi="Times New Roman" w:cs="Times New Roman"/>
          <w:sz w:val="24"/>
          <w:szCs w:val="24"/>
        </w:rPr>
        <w:t>, c</w:t>
      </w:r>
      <w:r w:rsidR="0007369A" w:rsidRPr="0080448C">
        <w:rPr>
          <w:rFonts w:ascii="Times New Roman" w:hAnsi="Times New Roman" w:cs="Times New Roman"/>
          <w:sz w:val="24"/>
          <w:szCs w:val="24"/>
        </w:rPr>
        <w:t xml:space="preserve">onsumer electronics along with certain online services. </w:t>
      </w:r>
      <w:r w:rsidR="00EA43A6" w:rsidRPr="0080448C">
        <w:rPr>
          <w:rFonts w:ascii="Times New Roman" w:hAnsi="Times New Roman" w:cs="Times New Roman"/>
          <w:sz w:val="24"/>
          <w:szCs w:val="24"/>
        </w:rPr>
        <w:t xml:space="preserve"> </w:t>
      </w:r>
      <w:r w:rsidR="00416B16" w:rsidRPr="0080448C">
        <w:rPr>
          <w:rFonts w:ascii="Times New Roman" w:hAnsi="Times New Roman" w:cs="Times New Roman"/>
          <w:sz w:val="24"/>
          <w:szCs w:val="24"/>
        </w:rPr>
        <w:t>The company was founded by Steve Woznia</w:t>
      </w:r>
      <w:r w:rsidR="00CF40DA" w:rsidRPr="0080448C">
        <w:rPr>
          <w:rFonts w:ascii="Times New Roman" w:hAnsi="Times New Roman" w:cs="Times New Roman"/>
          <w:sz w:val="24"/>
          <w:szCs w:val="24"/>
        </w:rPr>
        <w:t>k, Steve Jobs and Ronald Wayne in the year 1976</w:t>
      </w:r>
      <w:r w:rsidR="00752FC5" w:rsidRPr="0080448C">
        <w:rPr>
          <w:rFonts w:ascii="Times New Roman" w:hAnsi="Times New Roman" w:cs="Times New Roman"/>
          <w:sz w:val="24"/>
          <w:szCs w:val="24"/>
        </w:rPr>
        <w:t xml:space="preserve"> (Apple, 2018)</w:t>
      </w:r>
      <w:r w:rsidR="00CF40DA" w:rsidRPr="0080448C">
        <w:rPr>
          <w:rFonts w:ascii="Times New Roman" w:hAnsi="Times New Roman" w:cs="Times New Roman"/>
          <w:sz w:val="24"/>
          <w:szCs w:val="24"/>
        </w:rPr>
        <w:t>.</w:t>
      </w:r>
    </w:p>
    <w:p w:rsidR="00440D31" w:rsidRPr="0080448C" w:rsidRDefault="004E42BB"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t xml:space="preserve">This report focuses on demonstrating the importance of understanding that effective creation, sharing, storing and management of information is an essential prerequisite of the development of good </w:t>
      </w:r>
      <w:r w:rsidR="00B15CBA" w:rsidRPr="0080448C">
        <w:rPr>
          <w:rFonts w:ascii="Times New Roman" w:hAnsi="Times New Roman" w:cs="Times New Roman"/>
          <w:sz w:val="24"/>
          <w:szCs w:val="24"/>
        </w:rPr>
        <w:t>knowledge</w:t>
      </w:r>
      <w:r w:rsidRPr="0080448C">
        <w:rPr>
          <w:rFonts w:ascii="Times New Roman" w:hAnsi="Times New Roman" w:cs="Times New Roman"/>
          <w:sz w:val="24"/>
          <w:szCs w:val="24"/>
        </w:rPr>
        <w:t xml:space="preserve"> management development practices. </w:t>
      </w:r>
      <w:r w:rsidR="005A08F3" w:rsidRPr="0080448C">
        <w:rPr>
          <w:rFonts w:ascii="Times New Roman" w:hAnsi="Times New Roman" w:cs="Times New Roman"/>
          <w:sz w:val="24"/>
          <w:szCs w:val="24"/>
        </w:rPr>
        <w:t>It evaluates the significance of knowledge management in the context of Apple’s knowledge assets</w:t>
      </w:r>
      <w:r w:rsidR="00B7057D" w:rsidRPr="0080448C">
        <w:rPr>
          <w:rFonts w:ascii="Times New Roman" w:hAnsi="Times New Roman" w:cs="Times New Roman"/>
          <w:sz w:val="24"/>
          <w:szCs w:val="24"/>
        </w:rPr>
        <w:t xml:space="preserve"> along with understanding the importance of</w:t>
      </w:r>
      <w:r w:rsidR="00B817DE" w:rsidRPr="0080448C">
        <w:rPr>
          <w:rFonts w:ascii="Times New Roman" w:hAnsi="Times New Roman" w:cs="Times New Roman"/>
          <w:sz w:val="24"/>
          <w:szCs w:val="24"/>
        </w:rPr>
        <w:t xml:space="preserve"> </w:t>
      </w:r>
      <w:r w:rsidR="00B7057D" w:rsidRPr="0080448C">
        <w:rPr>
          <w:rFonts w:ascii="Times New Roman" w:hAnsi="Times New Roman" w:cs="Times New Roman"/>
          <w:sz w:val="24"/>
          <w:szCs w:val="24"/>
        </w:rPr>
        <w:t>knowledge management processes in the context of organizational development</w:t>
      </w:r>
      <w:r w:rsidR="007C22C3" w:rsidRPr="0080448C">
        <w:rPr>
          <w:rFonts w:ascii="Times New Roman" w:hAnsi="Times New Roman" w:cs="Times New Roman"/>
          <w:sz w:val="24"/>
          <w:szCs w:val="24"/>
        </w:rPr>
        <w:t>. Furthermore, the report highlights the framework for the establishment of knowledge management culture.</w:t>
      </w:r>
      <w:r w:rsidR="006D1229" w:rsidRPr="0080448C">
        <w:rPr>
          <w:rFonts w:ascii="Times New Roman" w:hAnsi="Times New Roman" w:cs="Times New Roman"/>
          <w:sz w:val="24"/>
          <w:szCs w:val="24"/>
        </w:rPr>
        <w:t xml:space="preserve">  </w:t>
      </w:r>
      <w:r w:rsidR="007C22C3" w:rsidRPr="0080448C">
        <w:rPr>
          <w:rFonts w:ascii="Times New Roman" w:hAnsi="Times New Roman" w:cs="Times New Roman"/>
          <w:sz w:val="24"/>
          <w:szCs w:val="24"/>
        </w:rPr>
        <w:t xml:space="preserve"> </w:t>
      </w:r>
      <w:r w:rsidR="000A198D" w:rsidRPr="0080448C">
        <w:rPr>
          <w:rFonts w:ascii="Times New Roman" w:hAnsi="Times New Roman" w:cs="Times New Roman"/>
          <w:sz w:val="24"/>
          <w:szCs w:val="24"/>
        </w:rPr>
        <w:t xml:space="preserve"> </w:t>
      </w:r>
      <w:r w:rsidR="00175786" w:rsidRPr="0080448C">
        <w:rPr>
          <w:rFonts w:ascii="Times New Roman" w:hAnsi="Times New Roman" w:cs="Times New Roman"/>
          <w:sz w:val="24"/>
          <w:szCs w:val="24"/>
        </w:rPr>
        <w:t xml:space="preserve"> </w:t>
      </w:r>
      <w:r w:rsidR="00734F8F" w:rsidRPr="0080448C">
        <w:rPr>
          <w:rFonts w:ascii="Times New Roman" w:hAnsi="Times New Roman" w:cs="Times New Roman"/>
          <w:sz w:val="24"/>
          <w:szCs w:val="24"/>
        </w:rPr>
        <w:t xml:space="preserve"> </w:t>
      </w:r>
      <w:r w:rsidR="00BD4772" w:rsidRPr="0080448C">
        <w:rPr>
          <w:rFonts w:ascii="Times New Roman" w:hAnsi="Times New Roman" w:cs="Times New Roman"/>
          <w:sz w:val="24"/>
          <w:szCs w:val="24"/>
        </w:rPr>
        <w:t xml:space="preserve"> </w:t>
      </w:r>
      <w:r w:rsidR="00CB4045" w:rsidRPr="0080448C">
        <w:rPr>
          <w:rFonts w:ascii="Times New Roman" w:hAnsi="Times New Roman" w:cs="Times New Roman"/>
          <w:sz w:val="24"/>
          <w:szCs w:val="24"/>
        </w:rPr>
        <w:t xml:space="preserve"> </w:t>
      </w:r>
      <w:r w:rsidR="00CF40DA" w:rsidRPr="0080448C">
        <w:rPr>
          <w:rFonts w:ascii="Times New Roman" w:hAnsi="Times New Roman" w:cs="Times New Roman"/>
          <w:sz w:val="24"/>
          <w:szCs w:val="24"/>
        </w:rPr>
        <w:t xml:space="preserve"> </w:t>
      </w:r>
    </w:p>
    <w:p w:rsidR="004D78E0" w:rsidRPr="0080448C" w:rsidRDefault="004D78E0" w:rsidP="0080448C">
      <w:pPr>
        <w:pStyle w:val="Heading1"/>
        <w:spacing w:line="360" w:lineRule="auto"/>
        <w:jc w:val="both"/>
        <w:rPr>
          <w:rFonts w:ascii="Times New Roman" w:hAnsi="Times New Roman" w:cs="Times New Roman"/>
          <w:color w:val="auto"/>
          <w:sz w:val="24"/>
          <w:szCs w:val="24"/>
        </w:rPr>
      </w:pPr>
      <w:bookmarkStart w:id="2" w:name="_Toc533383724"/>
      <w:r w:rsidRPr="0080448C">
        <w:rPr>
          <w:rFonts w:ascii="Times New Roman" w:hAnsi="Times New Roman" w:cs="Times New Roman"/>
          <w:color w:val="auto"/>
          <w:sz w:val="24"/>
          <w:szCs w:val="24"/>
        </w:rPr>
        <w:t>Evaluation of the concept and importance of knowledge management in the context of Apple’s knowledge assets</w:t>
      </w:r>
      <w:bookmarkEnd w:id="2"/>
      <w:r w:rsidR="00080ACE" w:rsidRPr="0080448C">
        <w:rPr>
          <w:rFonts w:ascii="Times New Roman" w:hAnsi="Times New Roman" w:cs="Times New Roman"/>
          <w:color w:val="auto"/>
          <w:sz w:val="24"/>
          <w:szCs w:val="24"/>
        </w:rPr>
        <w:t xml:space="preserve"> </w:t>
      </w:r>
    </w:p>
    <w:p w:rsidR="006613A2" w:rsidRPr="0080448C" w:rsidRDefault="006613A2"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t xml:space="preserve">The concept of knowledge management provides that it is a collection of systematic approaches which assists in the flow of information and knowledge to and between </w:t>
      </w:r>
      <w:r w:rsidR="00792269" w:rsidRPr="0080448C">
        <w:rPr>
          <w:rFonts w:ascii="Times New Roman" w:hAnsi="Times New Roman" w:cs="Times New Roman"/>
          <w:sz w:val="24"/>
          <w:szCs w:val="24"/>
        </w:rPr>
        <w:t xml:space="preserve">right people at the right timing for the purpose of effective and efficient creation of value. </w:t>
      </w:r>
    </w:p>
    <w:p w:rsidR="00A60354" w:rsidRPr="0080448C" w:rsidRDefault="001C50E1"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t xml:space="preserve">The term knowledge assets can be defined as the </w:t>
      </w:r>
      <w:r w:rsidR="001D7624" w:rsidRPr="0080448C">
        <w:rPr>
          <w:rFonts w:ascii="Times New Roman" w:hAnsi="Times New Roman" w:cs="Times New Roman"/>
          <w:sz w:val="24"/>
          <w:szCs w:val="24"/>
        </w:rPr>
        <w:t xml:space="preserve">accumulated intellectual resources of an organization. </w:t>
      </w:r>
      <w:r w:rsidR="00E91405" w:rsidRPr="0080448C">
        <w:rPr>
          <w:rFonts w:ascii="Times New Roman" w:hAnsi="Times New Roman" w:cs="Times New Roman"/>
          <w:sz w:val="24"/>
          <w:szCs w:val="24"/>
        </w:rPr>
        <w:t>In other words, knowledge assets is the knowledge possessed by the</w:t>
      </w:r>
      <w:r w:rsidR="003E0F5B" w:rsidRPr="0080448C">
        <w:rPr>
          <w:rFonts w:ascii="Times New Roman" w:hAnsi="Times New Roman" w:cs="Times New Roman"/>
          <w:sz w:val="24"/>
          <w:szCs w:val="24"/>
        </w:rPr>
        <w:t xml:space="preserve"> organization along with its workforce in the form of ideas, information, understanding, learning, insights, </w:t>
      </w:r>
      <w:r w:rsidR="003E0F5B" w:rsidRPr="0080448C">
        <w:rPr>
          <w:rFonts w:ascii="Times New Roman" w:hAnsi="Times New Roman" w:cs="Times New Roman"/>
          <w:sz w:val="24"/>
          <w:szCs w:val="24"/>
        </w:rPr>
        <w:lastRenderedPageBreak/>
        <w:t>memory, technical and cog</w:t>
      </w:r>
      <w:r w:rsidR="00D5305A" w:rsidRPr="0080448C">
        <w:rPr>
          <w:rFonts w:ascii="Times New Roman" w:hAnsi="Times New Roman" w:cs="Times New Roman"/>
          <w:sz w:val="24"/>
          <w:szCs w:val="24"/>
        </w:rPr>
        <w:t>nitive skills and capabilities.</w:t>
      </w:r>
      <w:r w:rsidR="00CD0D29" w:rsidRPr="0080448C">
        <w:rPr>
          <w:rFonts w:ascii="Times New Roman" w:hAnsi="Times New Roman" w:cs="Times New Roman"/>
          <w:sz w:val="24"/>
          <w:szCs w:val="24"/>
        </w:rPr>
        <w:t xml:space="preserve"> </w:t>
      </w:r>
      <w:r w:rsidR="00EA5C1B" w:rsidRPr="0080448C">
        <w:rPr>
          <w:rFonts w:ascii="Times New Roman" w:hAnsi="Times New Roman" w:cs="Times New Roman"/>
          <w:sz w:val="24"/>
          <w:szCs w:val="24"/>
        </w:rPr>
        <w:t>Knowledge assets reside</w:t>
      </w:r>
      <w:r w:rsidR="00CD0D29" w:rsidRPr="0080448C">
        <w:rPr>
          <w:rFonts w:ascii="Times New Roman" w:hAnsi="Times New Roman" w:cs="Times New Roman"/>
          <w:sz w:val="24"/>
          <w:szCs w:val="24"/>
        </w:rPr>
        <w:t xml:space="preserve"> within the suppliers, customers and the partners</w:t>
      </w:r>
      <w:r w:rsidR="003B6C11" w:rsidRPr="0080448C">
        <w:rPr>
          <w:rFonts w:ascii="Times New Roman" w:hAnsi="Times New Roman" w:cs="Times New Roman"/>
          <w:sz w:val="24"/>
          <w:szCs w:val="24"/>
        </w:rPr>
        <w:t xml:space="preserve"> </w:t>
      </w:r>
      <w:r w:rsidR="008C7407" w:rsidRPr="0080448C">
        <w:rPr>
          <w:rFonts w:ascii="Times New Roman" w:hAnsi="Times New Roman" w:cs="Times New Roman"/>
          <w:sz w:val="24"/>
          <w:szCs w:val="24"/>
        </w:rPr>
        <w:t>along with being held by the organization.</w:t>
      </w:r>
      <w:r w:rsidR="00AC5599" w:rsidRPr="0080448C">
        <w:rPr>
          <w:rFonts w:ascii="Times New Roman" w:hAnsi="Times New Roman" w:cs="Times New Roman"/>
          <w:sz w:val="24"/>
          <w:szCs w:val="24"/>
        </w:rPr>
        <w:t xml:space="preserve"> Knowledge</w:t>
      </w:r>
      <w:r w:rsidR="001B139D" w:rsidRPr="0080448C">
        <w:rPr>
          <w:rFonts w:ascii="Times New Roman" w:hAnsi="Times New Roman" w:cs="Times New Roman"/>
          <w:sz w:val="24"/>
          <w:szCs w:val="24"/>
        </w:rPr>
        <w:t xml:space="preserve"> assets can be regarded as</w:t>
      </w:r>
      <w:r w:rsidR="00AC5599" w:rsidRPr="0080448C">
        <w:rPr>
          <w:rFonts w:ascii="Times New Roman" w:hAnsi="Times New Roman" w:cs="Times New Roman"/>
          <w:sz w:val="24"/>
          <w:szCs w:val="24"/>
        </w:rPr>
        <w:t xml:space="preserve"> know- how which </w:t>
      </w:r>
      <w:r w:rsidR="004E068A" w:rsidRPr="0080448C">
        <w:rPr>
          <w:rFonts w:ascii="Times New Roman" w:hAnsi="Times New Roman" w:cs="Times New Roman"/>
          <w:sz w:val="24"/>
          <w:szCs w:val="24"/>
        </w:rPr>
        <w:t>assists in the creation of value for the stakeholders and helps in sustaining the overall organizational performance success</w:t>
      </w:r>
      <w:r w:rsidR="00804980" w:rsidRPr="0080448C">
        <w:rPr>
          <w:rFonts w:ascii="Times New Roman" w:hAnsi="Times New Roman" w:cs="Times New Roman"/>
          <w:sz w:val="24"/>
          <w:szCs w:val="24"/>
        </w:rPr>
        <w:t xml:space="preserve"> (</w:t>
      </w:r>
      <w:r w:rsidR="00804980" w:rsidRPr="0080448C">
        <w:rPr>
          <w:rFonts w:ascii="Times New Roman" w:hAnsi="Times New Roman" w:cs="Times New Roman"/>
          <w:sz w:val="24"/>
          <w:szCs w:val="24"/>
          <w:shd w:val="clear" w:color="auto" w:fill="FFFFFF"/>
        </w:rPr>
        <w:t xml:space="preserve">Liu, </w:t>
      </w:r>
      <w:proofErr w:type="spellStart"/>
      <w:r w:rsidR="00804980" w:rsidRPr="0080448C">
        <w:rPr>
          <w:rFonts w:ascii="Times New Roman" w:hAnsi="Times New Roman" w:cs="Times New Roman"/>
          <w:sz w:val="24"/>
          <w:szCs w:val="24"/>
          <w:shd w:val="clear" w:color="auto" w:fill="FFFFFF"/>
        </w:rPr>
        <w:t>Moizer</w:t>
      </w:r>
      <w:proofErr w:type="spellEnd"/>
      <w:r w:rsidR="00804980" w:rsidRPr="0080448C">
        <w:rPr>
          <w:rFonts w:ascii="Times New Roman" w:hAnsi="Times New Roman" w:cs="Times New Roman"/>
          <w:sz w:val="24"/>
          <w:szCs w:val="24"/>
          <w:shd w:val="clear" w:color="auto" w:fill="FFFFFF"/>
        </w:rPr>
        <w:t xml:space="preserve">, </w:t>
      </w:r>
      <w:proofErr w:type="spellStart"/>
      <w:r w:rsidR="00804980" w:rsidRPr="0080448C">
        <w:rPr>
          <w:rFonts w:ascii="Times New Roman" w:hAnsi="Times New Roman" w:cs="Times New Roman"/>
          <w:sz w:val="24"/>
          <w:szCs w:val="24"/>
          <w:shd w:val="clear" w:color="auto" w:fill="FFFFFF"/>
        </w:rPr>
        <w:t>Megicks</w:t>
      </w:r>
      <w:proofErr w:type="spellEnd"/>
      <w:r w:rsidR="00804980" w:rsidRPr="0080448C">
        <w:rPr>
          <w:rFonts w:ascii="Times New Roman" w:hAnsi="Times New Roman" w:cs="Times New Roman"/>
          <w:sz w:val="24"/>
          <w:szCs w:val="24"/>
          <w:shd w:val="clear" w:color="auto" w:fill="FFFFFF"/>
        </w:rPr>
        <w:t xml:space="preserve">, </w:t>
      </w:r>
      <w:proofErr w:type="spellStart"/>
      <w:r w:rsidR="00804980" w:rsidRPr="0080448C">
        <w:rPr>
          <w:rFonts w:ascii="Times New Roman" w:hAnsi="Times New Roman" w:cs="Times New Roman"/>
          <w:sz w:val="24"/>
          <w:szCs w:val="24"/>
          <w:shd w:val="clear" w:color="auto" w:fill="FFFFFF"/>
        </w:rPr>
        <w:t>Kasturiratne</w:t>
      </w:r>
      <w:proofErr w:type="spellEnd"/>
      <w:r w:rsidR="00804980" w:rsidRPr="0080448C">
        <w:rPr>
          <w:rFonts w:ascii="Times New Roman" w:hAnsi="Times New Roman" w:cs="Times New Roman"/>
          <w:sz w:val="24"/>
          <w:szCs w:val="24"/>
          <w:shd w:val="clear" w:color="auto" w:fill="FFFFFF"/>
        </w:rPr>
        <w:t xml:space="preserve"> and </w:t>
      </w:r>
      <w:proofErr w:type="spellStart"/>
      <w:r w:rsidR="00804980" w:rsidRPr="0080448C">
        <w:rPr>
          <w:rFonts w:ascii="Times New Roman" w:hAnsi="Times New Roman" w:cs="Times New Roman"/>
          <w:sz w:val="24"/>
          <w:szCs w:val="24"/>
          <w:shd w:val="clear" w:color="auto" w:fill="FFFFFF"/>
        </w:rPr>
        <w:t>Jayawickrama</w:t>
      </w:r>
      <w:proofErr w:type="spellEnd"/>
      <w:r w:rsidR="00804980" w:rsidRPr="0080448C">
        <w:rPr>
          <w:rFonts w:ascii="Times New Roman" w:hAnsi="Times New Roman" w:cs="Times New Roman"/>
          <w:sz w:val="24"/>
          <w:szCs w:val="24"/>
          <w:shd w:val="clear" w:color="auto" w:fill="FFFFFF"/>
        </w:rPr>
        <w:t>, 2014)</w:t>
      </w:r>
      <w:r w:rsidR="004E068A" w:rsidRPr="0080448C">
        <w:rPr>
          <w:rFonts w:ascii="Times New Roman" w:hAnsi="Times New Roman" w:cs="Times New Roman"/>
          <w:sz w:val="24"/>
          <w:szCs w:val="24"/>
        </w:rPr>
        <w:t>.</w:t>
      </w:r>
      <w:r w:rsidR="00BA5786" w:rsidRPr="0080448C">
        <w:rPr>
          <w:rFonts w:ascii="Times New Roman" w:hAnsi="Times New Roman" w:cs="Times New Roman"/>
          <w:sz w:val="24"/>
          <w:szCs w:val="24"/>
        </w:rPr>
        <w:t xml:space="preserve"> </w:t>
      </w:r>
      <w:r w:rsidR="00727C2D" w:rsidRPr="0080448C">
        <w:rPr>
          <w:rFonts w:ascii="Times New Roman" w:hAnsi="Times New Roman" w:cs="Times New Roman"/>
          <w:sz w:val="24"/>
          <w:szCs w:val="24"/>
        </w:rPr>
        <w:t xml:space="preserve"> </w:t>
      </w:r>
      <w:r w:rsidR="007D2630" w:rsidRPr="0080448C">
        <w:rPr>
          <w:rFonts w:ascii="Times New Roman" w:hAnsi="Times New Roman" w:cs="Times New Roman"/>
          <w:sz w:val="24"/>
          <w:szCs w:val="24"/>
        </w:rPr>
        <w:t xml:space="preserve"> </w:t>
      </w:r>
    </w:p>
    <w:p w:rsidR="001C50E1" w:rsidRPr="0080448C" w:rsidRDefault="000322E8"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t>As far as Apple is concerned, t</w:t>
      </w:r>
      <w:r w:rsidR="00A60354" w:rsidRPr="0080448C">
        <w:rPr>
          <w:rFonts w:ascii="Times New Roman" w:hAnsi="Times New Roman" w:cs="Times New Roman"/>
          <w:sz w:val="24"/>
          <w:szCs w:val="24"/>
        </w:rPr>
        <w:t>he knowledge assets play an important role</w:t>
      </w:r>
      <w:r w:rsidR="00DE4843" w:rsidRPr="0080448C">
        <w:rPr>
          <w:rFonts w:ascii="Times New Roman" w:hAnsi="Times New Roman" w:cs="Times New Roman"/>
          <w:sz w:val="24"/>
          <w:szCs w:val="24"/>
        </w:rPr>
        <w:t xml:space="preserve"> in case of knowledge management activities </w:t>
      </w:r>
      <w:r w:rsidR="00306845" w:rsidRPr="0080448C">
        <w:rPr>
          <w:rFonts w:ascii="Times New Roman" w:hAnsi="Times New Roman" w:cs="Times New Roman"/>
          <w:sz w:val="24"/>
          <w:szCs w:val="24"/>
        </w:rPr>
        <w:t>within the organization as it allows more effective leveraging of knowledge along with improving the performance.</w:t>
      </w:r>
      <w:r w:rsidR="002E2DF0" w:rsidRPr="0080448C">
        <w:rPr>
          <w:rFonts w:ascii="Times New Roman" w:hAnsi="Times New Roman" w:cs="Times New Roman"/>
          <w:sz w:val="24"/>
          <w:szCs w:val="24"/>
        </w:rPr>
        <w:t xml:space="preserve"> </w:t>
      </w:r>
      <w:r w:rsidR="00267479" w:rsidRPr="0080448C">
        <w:rPr>
          <w:rFonts w:ascii="Times New Roman" w:hAnsi="Times New Roman" w:cs="Times New Roman"/>
          <w:sz w:val="24"/>
          <w:szCs w:val="24"/>
        </w:rPr>
        <w:t>The concept of knowledge management applied in Apple Inc. allows the</w:t>
      </w:r>
      <w:r w:rsidR="00AD5CB9" w:rsidRPr="0080448C">
        <w:rPr>
          <w:rFonts w:ascii="Times New Roman" w:hAnsi="Times New Roman" w:cs="Times New Roman"/>
          <w:sz w:val="24"/>
          <w:szCs w:val="24"/>
        </w:rPr>
        <w:t xml:space="preserve"> knowledge assets to provide a means with the help of which one person or team can effectively transfer their knowledge to other people or teams, separated in distance and time. </w:t>
      </w:r>
      <w:r w:rsidR="00625BB1" w:rsidRPr="0080448C">
        <w:rPr>
          <w:rFonts w:ascii="Times New Roman" w:hAnsi="Times New Roman" w:cs="Times New Roman"/>
          <w:sz w:val="24"/>
          <w:szCs w:val="24"/>
        </w:rPr>
        <w:t>The success of the Apple Inc. depicts that it gives due consideration to the purpose of knowledge asset along with who the customer for the knowledge asset will be</w:t>
      </w:r>
      <w:r w:rsidR="003C39B4" w:rsidRPr="0080448C">
        <w:rPr>
          <w:rFonts w:ascii="Times New Roman" w:hAnsi="Times New Roman" w:cs="Times New Roman"/>
          <w:sz w:val="24"/>
          <w:szCs w:val="24"/>
        </w:rPr>
        <w:t>.</w:t>
      </w:r>
      <w:r w:rsidR="00147BA0" w:rsidRPr="0080448C">
        <w:rPr>
          <w:rFonts w:ascii="Times New Roman" w:hAnsi="Times New Roman" w:cs="Times New Roman"/>
          <w:sz w:val="24"/>
          <w:szCs w:val="24"/>
        </w:rPr>
        <w:t xml:space="preserve"> </w:t>
      </w:r>
      <w:r w:rsidR="00A82138" w:rsidRPr="0080448C">
        <w:rPr>
          <w:rFonts w:ascii="Times New Roman" w:hAnsi="Times New Roman" w:cs="Times New Roman"/>
          <w:sz w:val="24"/>
          <w:szCs w:val="24"/>
        </w:rPr>
        <w:t>Face to face transfer of knowledge is regarded as the most effective mechanism</w:t>
      </w:r>
      <w:r w:rsidR="008845A6" w:rsidRPr="0080448C">
        <w:rPr>
          <w:rFonts w:ascii="Times New Roman" w:hAnsi="Times New Roman" w:cs="Times New Roman"/>
          <w:sz w:val="24"/>
          <w:szCs w:val="24"/>
        </w:rPr>
        <w:t>;</w:t>
      </w:r>
      <w:r w:rsidR="00A82138" w:rsidRPr="0080448C">
        <w:rPr>
          <w:rFonts w:ascii="Times New Roman" w:hAnsi="Times New Roman" w:cs="Times New Roman"/>
          <w:sz w:val="24"/>
          <w:szCs w:val="24"/>
        </w:rPr>
        <w:t xml:space="preserve"> however, it is not always possible in big organizations like Apple.</w:t>
      </w:r>
      <w:r w:rsidR="00603E59" w:rsidRPr="0080448C">
        <w:rPr>
          <w:rFonts w:ascii="Times New Roman" w:hAnsi="Times New Roman" w:cs="Times New Roman"/>
          <w:sz w:val="24"/>
          <w:szCs w:val="24"/>
        </w:rPr>
        <w:t xml:space="preserve"> Therefore, large organizations</w:t>
      </w:r>
      <w:r w:rsidR="008845A6" w:rsidRPr="0080448C">
        <w:rPr>
          <w:rFonts w:ascii="Times New Roman" w:hAnsi="Times New Roman" w:cs="Times New Roman"/>
          <w:sz w:val="24"/>
          <w:szCs w:val="24"/>
        </w:rPr>
        <w:t>,</w:t>
      </w:r>
      <w:r w:rsidR="00603E59" w:rsidRPr="0080448C">
        <w:rPr>
          <w:rFonts w:ascii="Times New Roman" w:hAnsi="Times New Roman" w:cs="Times New Roman"/>
          <w:sz w:val="24"/>
          <w:szCs w:val="24"/>
        </w:rPr>
        <w:t xml:space="preserve"> like Apple</w:t>
      </w:r>
      <w:r w:rsidR="008845A6" w:rsidRPr="0080448C">
        <w:rPr>
          <w:rFonts w:ascii="Times New Roman" w:hAnsi="Times New Roman" w:cs="Times New Roman"/>
          <w:sz w:val="24"/>
          <w:szCs w:val="24"/>
        </w:rPr>
        <w:t>,</w:t>
      </w:r>
      <w:r w:rsidR="00603E59" w:rsidRPr="0080448C">
        <w:rPr>
          <w:rFonts w:ascii="Times New Roman" w:hAnsi="Times New Roman" w:cs="Times New Roman"/>
          <w:sz w:val="24"/>
          <w:szCs w:val="24"/>
        </w:rPr>
        <w:t xml:space="preserve"> aim at adopting a knowledge management system</w:t>
      </w:r>
      <w:r w:rsidR="008845A6" w:rsidRPr="0080448C">
        <w:rPr>
          <w:rFonts w:ascii="Times New Roman" w:hAnsi="Times New Roman" w:cs="Times New Roman"/>
          <w:sz w:val="24"/>
          <w:szCs w:val="24"/>
        </w:rPr>
        <w:t xml:space="preserve"> which assists in providing a means for the transfer of knowledge between people.</w:t>
      </w:r>
      <w:r w:rsidR="007D2395" w:rsidRPr="0080448C">
        <w:rPr>
          <w:rFonts w:ascii="Times New Roman" w:hAnsi="Times New Roman" w:cs="Times New Roman"/>
          <w:sz w:val="24"/>
          <w:szCs w:val="24"/>
        </w:rPr>
        <w:t xml:space="preserve"> The first task to be performed in this context is to clearly identify the purpose of knowledge asset</w:t>
      </w:r>
      <w:r w:rsidR="0017128C" w:rsidRPr="0080448C">
        <w:rPr>
          <w:rFonts w:ascii="Times New Roman" w:hAnsi="Times New Roman" w:cs="Times New Roman"/>
          <w:sz w:val="24"/>
          <w:szCs w:val="24"/>
        </w:rPr>
        <w:t xml:space="preserve"> (</w:t>
      </w:r>
      <w:proofErr w:type="spellStart"/>
      <w:r w:rsidR="0017128C" w:rsidRPr="0080448C">
        <w:rPr>
          <w:rFonts w:ascii="Times New Roman" w:hAnsi="Times New Roman" w:cs="Times New Roman"/>
          <w:sz w:val="24"/>
          <w:szCs w:val="24"/>
          <w:shd w:val="clear" w:color="auto" w:fill="FFFFFF"/>
        </w:rPr>
        <w:t>Chatzoudes</w:t>
      </w:r>
      <w:proofErr w:type="spellEnd"/>
      <w:r w:rsidR="0017128C" w:rsidRPr="0080448C">
        <w:rPr>
          <w:rFonts w:ascii="Times New Roman" w:hAnsi="Times New Roman" w:cs="Times New Roman"/>
          <w:sz w:val="24"/>
          <w:szCs w:val="24"/>
          <w:shd w:val="clear" w:color="auto" w:fill="FFFFFF"/>
        </w:rPr>
        <w:t xml:space="preserve">, </w:t>
      </w:r>
      <w:proofErr w:type="spellStart"/>
      <w:r w:rsidR="0017128C" w:rsidRPr="0080448C">
        <w:rPr>
          <w:rFonts w:ascii="Times New Roman" w:hAnsi="Times New Roman" w:cs="Times New Roman"/>
          <w:sz w:val="24"/>
          <w:szCs w:val="24"/>
          <w:shd w:val="clear" w:color="auto" w:fill="FFFFFF"/>
        </w:rPr>
        <w:t>Chatzoglou</w:t>
      </w:r>
      <w:proofErr w:type="spellEnd"/>
      <w:r w:rsidR="0017128C" w:rsidRPr="0080448C">
        <w:rPr>
          <w:rFonts w:ascii="Times New Roman" w:hAnsi="Times New Roman" w:cs="Times New Roman"/>
          <w:sz w:val="24"/>
          <w:szCs w:val="24"/>
          <w:shd w:val="clear" w:color="auto" w:fill="FFFFFF"/>
        </w:rPr>
        <w:t xml:space="preserve"> and </w:t>
      </w:r>
      <w:proofErr w:type="spellStart"/>
      <w:r w:rsidR="0017128C" w:rsidRPr="0080448C">
        <w:rPr>
          <w:rFonts w:ascii="Times New Roman" w:hAnsi="Times New Roman" w:cs="Times New Roman"/>
          <w:sz w:val="24"/>
          <w:szCs w:val="24"/>
          <w:shd w:val="clear" w:color="auto" w:fill="FFFFFF"/>
        </w:rPr>
        <w:t>Vraimaki</w:t>
      </w:r>
      <w:proofErr w:type="spellEnd"/>
      <w:r w:rsidR="0017128C" w:rsidRPr="0080448C">
        <w:rPr>
          <w:rFonts w:ascii="Times New Roman" w:hAnsi="Times New Roman" w:cs="Times New Roman"/>
          <w:sz w:val="24"/>
          <w:szCs w:val="24"/>
          <w:shd w:val="clear" w:color="auto" w:fill="FFFFFF"/>
        </w:rPr>
        <w:t>, 2015)</w:t>
      </w:r>
      <w:r w:rsidR="007D2395" w:rsidRPr="0080448C">
        <w:rPr>
          <w:rFonts w:ascii="Times New Roman" w:hAnsi="Times New Roman" w:cs="Times New Roman"/>
          <w:sz w:val="24"/>
          <w:szCs w:val="24"/>
        </w:rPr>
        <w:t>.</w:t>
      </w:r>
      <w:r w:rsidR="00794848" w:rsidRPr="0080448C">
        <w:rPr>
          <w:rFonts w:ascii="Times New Roman" w:hAnsi="Times New Roman" w:cs="Times New Roman"/>
          <w:sz w:val="24"/>
          <w:szCs w:val="24"/>
        </w:rPr>
        <w:t xml:space="preserve"> </w:t>
      </w:r>
      <w:r w:rsidR="007D2395" w:rsidRPr="0080448C">
        <w:rPr>
          <w:rFonts w:ascii="Times New Roman" w:hAnsi="Times New Roman" w:cs="Times New Roman"/>
          <w:sz w:val="24"/>
          <w:szCs w:val="24"/>
        </w:rPr>
        <w:t xml:space="preserve"> </w:t>
      </w:r>
      <w:r w:rsidR="008845A6" w:rsidRPr="0080448C">
        <w:rPr>
          <w:rFonts w:ascii="Times New Roman" w:hAnsi="Times New Roman" w:cs="Times New Roman"/>
          <w:sz w:val="24"/>
          <w:szCs w:val="24"/>
        </w:rPr>
        <w:t xml:space="preserve">  </w:t>
      </w:r>
      <w:r w:rsidR="00603E59" w:rsidRPr="0080448C">
        <w:rPr>
          <w:rFonts w:ascii="Times New Roman" w:hAnsi="Times New Roman" w:cs="Times New Roman"/>
          <w:sz w:val="24"/>
          <w:szCs w:val="24"/>
        </w:rPr>
        <w:t xml:space="preserve"> </w:t>
      </w:r>
      <w:r w:rsidR="00A82138" w:rsidRPr="0080448C">
        <w:rPr>
          <w:rFonts w:ascii="Times New Roman" w:hAnsi="Times New Roman" w:cs="Times New Roman"/>
          <w:sz w:val="24"/>
          <w:szCs w:val="24"/>
        </w:rPr>
        <w:t xml:space="preserve"> </w:t>
      </w:r>
      <w:r w:rsidR="003C39B4" w:rsidRPr="0080448C">
        <w:rPr>
          <w:rFonts w:ascii="Times New Roman" w:hAnsi="Times New Roman" w:cs="Times New Roman"/>
          <w:sz w:val="24"/>
          <w:szCs w:val="24"/>
        </w:rPr>
        <w:t xml:space="preserve"> </w:t>
      </w:r>
      <w:r w:rsidR="00625BB1" w:rsidRPr="0080448C">
        <w:rPr>
          <w:rFonts w:ascii="Times New Roman" w:hAnsi="Times New Roman" w:cs="Times New Roman"/>
          <w:sz w:val="24"/>
          <w:szCs w:val="24"/>
        </w:rPr>
        <w:t xml:space="preserve"> </w:t>
      </w:r>
      <w:r w:rsidR="00A60354" w:rsidRPr="0080448C">
        <w:rPr>
          <w:rFonts w:ascii="Times New Roman" w:hAnsi="Times New Roman" w:cs="Times New Roman"/>
          <w:sz w:val="24"/>
          <w:szCs w:val="24"/>
        </w:rPr>
        <w:t xml:space="preserve"> </w:t>
      </w:r>
      <w:r w:rsidR="007D2630" w:rsidRPr="0080448C">
        <w:rPr>
          <w:rFonts w:ascii="Times New Roman" w:hAnsi="Times New Roman" w:cs="Times New Roman"/>
          <w:sz w:val="24"/>
          <w:szCs w:val="24"/>
        </w:rPr>
        <w:t xml:space="preserve"> </w:t>
      </w:r>
      <w:r w:rsidR="004E068A" w:rsidRPr="0080448C">
        <w:rPr>
          <w:rFonts w:ascii="Times New Roman" w:hAnsi="Times New Roman" w:cs="Times New Roman"/>
          <w:sz w:val="24"/>
          <w:szCs w:val="24"/>
        </w:rPr>
        <w:t xml:space="preserve"> </w:t>
      </w:r>
      <w:r w:rsidR="00AC5599" w:rsidRPr="0080448C">
        <w:rPr>
          <w:rFonts w:ascii="Times New Roman" w:hAnsi="Times New Roman" w:cs="Times New Roman"/>
          <w:sz w:val="24"/>
          <w:szCs w:val="24"/>
        </w:rPr>
        <w:t xml:space="preserve"> </w:t>
      </w:r>
      <w:r w:rsidR="008C7407" w:rsidRPr="0080448C">
        <w:rPr>
          <w:rFonts w:ascii="Times New Roman" w:hAnsi="Times New Roman" w:cs="Times New Roman"/>
          <w:sz w:val="24"/>
          <w:szCs w:val="24"/>
        </w:rPr>
        <w:t xml:space="preserve"> </w:t>
      </w:r>
      <w:r w:rsidR="00CD0D29" w:rsidRPr="0080448C">
        <w:rPr>
          <w:rFonts w:ascii="Times New Roman" w:hAnsi="Times New Roman" w:cs="Times New Roman"/>
          <w:sz w:val="24"/>
          <w:szCs w:val="24"/>
        </w:rPr>
        <w:t xml:space="preserve">  </w:t>
      </w:r>
      <w:r w:rsidR="00E91405" w:rsidRPr="0080448C">
        <w:rPr>
          <w:rFonts w:ascii="Times New Roman" w:hAnsi="Times New Roman" w:cs="Times New Roman"/>
          <w:sz w:val="24"/>
          <w:szCs w:val="24"/>
        </w:rPr>
        <w:t xml:space="preserve"> </w:t>
      </w:r>
    </w:p>
    <w:p w:rsidR="00CC2817" w:rsidRPr="0080448C" w:rsidRDefault="007668CD" w:rsidP="0080448C">
      <w:pPr>
        <w:pStyle w:val="Heading2"/>
        <w:spacing w:line="360" w:lineRule="auto"/>
        <w:jc w:val="both"/>
        <w:rPr>
          <w:rFonts w:ascii="Times New Roman" w:hAnsi="Times New Roman" w:cs="Times New Roman"/>
          <w:color w:val="auto"/>
          <w:sz w:val="24"/>
          <w:szCs w:val="24"/>
        </w:rPr>
      </w:pPr>
      <w:bookmarkStart w:id="3" w:name="_Toc533383725"/>
      <w:r w:rsidRPr="0080448C">
        <w:rPr>
          <w:rFonts w:ascii="Times New Roman" w:hAnsi="Times New Roman" w:cs="Times New Roman"/>
          <w:color w:val="auto"/>
          <w:sz w:val="24"/>
          <w:szCs w:val="24"/>
        </w:rPr>
        <w:t>Relationship</w:t>
      </w:r>
      <w:r w:rsidR="00CC2817" w:rsidRPr="0080448C">
        <w:rPr>
          <w:rFonts w:ascii="Times New Roman" w:hAnsi="Times New Roman" w:cs="Times New Roman"/>
          <w:color w:val="auto"/>
          <w:sz w:val="24"/>
          <w:szCs w:val="24"/>
        </w:rPr>
        <w:t xml:space="preserve"> between data, information and knowledge</w:t>
      </w:r>
      <w:bookmarkEnd w:id="3"/>
    </w:p>
    <w:p w:rsidR="00E17D48" w:rsidRPr="0080448C" w:rsidRDefault="009E540C"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t>In order to gain an understanding of the knowledge management system, the understanding of the relationship between data, information and knowledge is very essential.</w:t>
      </w:r>
    </w:p>
    <w:p w:rsidR="009E540C" w:rsidRPr="0080448C" w:rsidRDefault="00C31950"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t xml:space="preserve"> </w:t>
      </w:r>
      <w:r w:rsidR="00207A77" w:rsidRPr="0080448C">
        <w:rPr>
          <w:rFonts w:ascii="Times New Roman" w:hAnsi="Times New Roman" w:cs="Times New Roman"/>
          <w:sz w:val="24"/>
          <w:szCs w:val="24"/>
        </w:rPr>
        <w:t>Data can be defined as the collection of discrete facts, object</w:t>
      </w:r>
      <w:r w:rsidR="001E33D4" w:rsidRPr="0080448C">
        <w:rPr>
          <w:rFonts w:ascii="Times New Roman" w:hAnsi="Times New Roman" w:cs="Times New Roman"/>
          <w:sz w:val="24"/>
          <w:szCs w:val="24"/>
        </w:rPr>
        <w:t>s or events out of the context without having any reference to rime or space.</w:t>
      </w:r>
      <w:r w:rsidR="00E17D48" w:rsidRPr="0080448C">
        <w:rPr>
          <w:rFonts w:ascii="Times New Roman" w:hAnsi="Times New Roman" w:cs="Times New Roman"/>
          <w:sz w:val="24"/>
          <w:szCs w:val="24"/>
        </w:rPr>
        <w:t xml:space="preserve"> Data can also be referred to as the unprocessed information. </w:t>
      </w:r>
      <w:r w:rsidR="00AD791C" w:rsidRPr="0080448C">
        <w:rPr>
          <w:rFonts w:ascii="Times New Roman" w:hAnsi="Times New Roman" w:cs="Times New Roman"/>
          <w:sz w:val="24"/>
          <w:szCs w:val="24"/>
        </w:rPr>
        <w:t xml:space="preserve">After processing of the data, it gets transformed into information. Meaningful information can be derived from the collection of data. When the data is capable of providing a conclusion to its user, it can be regarded as information. </w:t>
      </w:r>
      <w:r w:rsidR="005570BE" w:rsidRPr="0080448C">
        <w:rPr>
          <w:rFonts w:ascii="Times New Roman" w:hAnsi="Times New Roman" w:cs="Times New Roman"/>
          <w:sz w:val="24"/>
          <w:szCs w:val="24"/>
        </w:rPr>
        <w:t xml:space="preserve">After deriving information, an individual applies jurisdiction, experience and judgment for obtaining knowledge. </w:t>
      </w:r>
      <w:r w:rsidR="00E17D48" w:rsidRPr="0080448C">
        <w:rPr>
          <w:rFonts w:ascii="Times New Roman" w:hAnsi="Times New Roman" w:cs="Times New Roman"/>
          <w:sz w:val="24"/>
          <w:szCs w:val="24"/>
        </w:rPr>
        <w:t xml:space="preserve"> </w:t>
      </w:r>
      <w:r w:rsidR="00C419C9" w:rsidRPr="0080448C">
        <w:rPr>
          <w:rFonts w:ascii="Times New Roman" w:hAnsi="Times New Roman" w:cs="Times New Roman"/>
          <w:sz w:val="24"/>
          <w:szCs w:val="24"/>
        </w:rPr>
        <w:t xml:space="preserve">Knowledge can often be regarded as the result of learning. </w:t>
      </w:r>
      <w:r w:rsidR="00354150" w:rsidRPr="0080448C">
        <w:rPr>
          <w:rFonts w:ascii="Times New Roman" w:hAnsi="Times New Roman" w:cs="Times New Roman"/>
          <w:sz w:val="24"/>
          <w:szCs w:val="24"/>
        </w:rPr>
        <w:t xml:space="preserve">In other words, the internalization of data, information and experience is known as knowledge. </w:t>
      </w:r>
      <w:r w:rsidR="00E02425" w:rsidRPr="0080448C">
        <w:rPr>
          <w:rFonts w:ascii="Times New Roman" w:hAnsi="Times New Roman" w:cs="Times New Roman"/>
          <w:sz w:val="24"/>
          <w:szCs w:val="24"/>
        </w:rPr>
        <w:t>There are two of knowledge namely explicit knowledge and tacit knowledge</w:t>
      </w:r>
      <w:r w:rsidR="00047A4A" w:rsidRPr="0080448C">
        <w:rPr>
          <w:rFonts w:ascii="Times New Roman" w:hAnsi="Times New Roman" w:cs="Times New Roman"/>
          <w:sz w:val="24"/>
          <w:szCs w:val="24"/>
        </w:rPr>
        <w:t xml:space="preserve"> (</w:t>
      </w:r>
      <w:r w:rsidR="00047A4A" w:rsidRPr="0080448C">
        <w:rPr>
          <w:rFonts w:ascii="Times New Roman" w:hAnsi="Times New Roman" w:cs="Times New Roman"/>
          <w:sz w:val="24"/>
          <w:szCs w:val="24"/>
          <w:shd w:val="clear" w:color="auto" w:fill="FFFFFF"/>
        </w:rPr>
        <w:t xml:space="preserve">Erickson and </w:t>
      </w:r>
      <w:proofErr w:type="spellStart"/>
      <w:r w:rsidR="00047A4A" w:rsidRPr="0080448C">
        <w:rPr>
          <w:rFonts w:ascii="Times New Roman" w:hAnsi="Times New Roman" w:cs="Times New Roman"/>
          <w:sz w:val="24"/>
          <w:szCs w:val="24"/>
          <w:shd w:val="clear" w:color="auto" w:fill="FFFFFF"/>
        </w:rPr>
        <w:t>Rothberg</w:t>
      </w:r>
      <w:proofErr w:type="spellEnd"/>
      <w:r w:rsidR="00047A4A" w:rsidRPr="0080448C">
        <w:rPr>
          <w:rFonts w:ascii="Times New Roman" w:hAnsi="Times New Roman" w:cs="Times New Roman"/>
          <w:sz w:val="24"/>
          <w:szCs w:val="24"/>
          <w:shd w:val="clear" w:color="auto" w:fill="FFFFFF"/>
        </w:rPr>
        <w:t>, 2015)</w:t>
      </w:r>
      <w:r w:rsidR="00E02425" w:rsidRPr="0080448C">
        <w:rPr>
          <w:rFonts w:ascii="Times New Roman" w:hAnsi="Times New Roman" w:cs="Times New Roman"/>
          <w:sz w:val="24"/>
          <w:szCs w:val="24"/>
        </w:rPr>
        <w:t xml:space="preserve">. </w:t>
      </w:r>
      <w:r w:rsidR="001E33D4" w:rsidRPr="0080448C">
        <w:rPr>
          <w:rFonts w:ascii="Times New Roman" w:hAnsi="Times New Roman" w:cs="Times New Roman"/>
          <w:sz w:val="24"/>
          <w:szCs w:val="24"/>
        </w:rPr>
        <w:t xml:space="preserve"> </w:t>
      </w:r>
      <w:r w:rsidR="009E540C" w:rsidRPr="0080448C">
        <w:rPr>
          <w:rFonts w:ascii="Times New Roman" w:hAnsi="Times New Roman" w:cs="Times New Roman"/>
          <w:sz w:val="24"/>
          <w:szCs w:val="24"/>
        </w:rPr>
        <w:t xml:space="preserve"> </w:t>
      </w:r>
    </w:p>
    <w:p w:rsidR="00924E3B" w:rsidRPr="0080448C" w:rsidRDefault="00924E3B"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lastRenderedPageBreak/>
        <w:t xml:space="preserve">The knowledge management of big organizations like Apple succeeds only with the help of gaining deep understanding of what constitutes knowledge. </w:t>
      </w:r>
      <w:r w:rsidR="00896316" w:rsidRPr="0080448C">
        <w:rPr>
          <w:rFonts w:ascii="Times New Roman" w:hAnsi="Times New Roman" w:cs="Times New Roman"/>
          <w:sz w:val="24"/>
          <w:szCs w:val="24"/>
        </w:rPr>
        <w:t xml:space="preserve">In simple words, the relationship between data, information is that information is derived from the data and </w:t>
      </w:r>
      <w:r w:rsidR="00622FED" w:rsidRPr="0080448C">
        <w:rPr>
          <w:rFonts w:ascii="Times New Roman" w:hAnsi="Times New Roman" w:cs="Times New Roman"/>
          <w:sz w:val="24"/>
          <w:szCs w:val="24"/>
        </w:rPr>
        <w:t>knowledge</w:t>
      </w:r>
      <w:r w:rsidR="00896316" w:rsidRPr="0080448C">
        <w:rPr>
          <w:rFonts w:ascii="Times New Roman" w:hAnsi="Times New Roman" w:cs="Times New Roman"/>
          <w:sz w:val="24"/>
          <w:szCs w:val="24"/>
        </w:rPr>
        <w:t xml:space="preserve"> is derived from the information. </w:t>
      </w:r>
      <w:r w:rsidR="00C542B8" w:rsidRPr="0080448C">
        <w:rPr>
          <w:rFonts w:ascii="Times New Roman" w:hAnsi="Times New Roman" w:cs="Times New Roman"/>
          <w:sz w:val="24"/>
          <w:szCs w:val="24"/>
        </w:rPr>
        <w:t>Apple firstly collects the data regarding different facts and events for the purpose of deriving information. The analysis of such information assists Apple</w:t>
      </w:r>
      <w:r w:rsidR="00CB5A52" w:rsidRPr="0080448C">
        <w:rPr>
          <w:rFonts w:ascii="Times New Roman" w:hAnsi="Times New Roman" w:cs="Times New Roman"/>
          <w:sz w:val="24"/>
          <w:szCs w:val="24"/>
        </w:rPr>
        <w:t xml:space="preserve"> in obtaining knowledge. </w:t>
      </w:r>
      <w:r w:rsidR="00C542B8" w:rsidRPr="0080448C">
        <w:rPr>
          <w:rFonts w:ascii="Times New Roman" w:hAnsi="Times New Roman" w:cs="Times New Roman"/>
          <w:sz w:val="24"/>
          <w:szCs w:val="24"/>
        </w:rPr>
        <w:t xml:space="preserve">   </w:t>
      </w:r>
    </w:p>
    <w:p w:rsidR="00CC2817" w:rsidRPr="0080448C" w:rsidRDefault="00CC2817" w:rsidP="0080448C">
      <w:pPr>
        <w:pStyle w:val="Heading2"/>
        <w:spacing w:line="360" w:lineRule="auto"/>
        <w:jc w:val="both"/>
        <w:rPr>
          <w:rFonts w:ascii="Times New Roman" w:hAnsi="Times New Roman" w:cs="Times New Roman"/>
          <w:color w:val="auto"/>
          <w:sz w:val="24"/>
          <w:szCs w:val="24"/>
        </w:rPr>
      </w:pPr>
      <w:bookmarkStart w:id="4" w:name="_Toc533383726"/>
      <w:r w:rsidRPr="0080448C">
        <w:rPr>
          <w:rFonts w:ascii="Times New Roman" w:hAnsi="Times New Roman" w:cs="Times New Roman"/>
          <w:color w:val="auto"/>
          <w:sz w:val="24"/>
          <w:szCs w:val="24"/>
        </w:rPr>
        <w:t>Relationship between individual knowledge and Organizational knowledge</w:t>
      </w:r>
      <w:bookmarkEnd w:id="4"/>
    </w:p>
    <w:p w:rsidR="004D0EEF" w:rsidRPr="0080448C" w:rsidRDefault="00A879E3"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t>Individual knowledge can be desc</w:t>
      </w:r>
      <w:r w:rsidR="0033499E" w:rsidRPr="0080448C">
        <w:rPr>
          <w:rFonts w:ascii="Times New Roman" w:hAnsi="Times New Roman" w:cs="Times New Roman"/>
          <w:sz w:val="24"/>
          <w:szCs w:val="24"/>
        </w:rPr>
        <w:t xml:space="preserve">ribed as the component of the firm’s knowledge which exists in the physical skills and minds of the individual </w:t>
      </w:r>
      <w:r w:rsidR="00D80DBC" w:rsidRPr="0080448C">
        <w:rPr>
          <w:rFonts w:ascii="Times New Roman" w:hAnsi="Times New Roman" w:cs="Times New Roman"/>
          <w:sz w:val="24"/>
          <w:szCs w:val="24"/>
        </w:rPr>
        <w:t>and can be applied for the execution of tasks and effective resolving of p</w:t>
      </w:r>
      <w:r w:rsidR="0041420C" w:rsidRPr="0080448C">
        <w:rPr>
          <w:rFonts w:ascii="Times New Roman" w:hAnsi="Times New Roman" w:cs="Times New Roman"/>
          <w:sz w:val="24"/>
          <w:szCs w:val="24"/>
        </w:rPr>
        <w:t>r</w:t>
      </w:r>
      <w:r w:rsidR="00D80DBC" w:rsidRPr="0080448C">
        <w:rPr>
          <w:rFonts w:ascii="Times New Roman" w:hAnsi="Times New Roman" w:cs="Times New Roman"/>
          <w:sz w:val="24"/>
          <w:szCs w:val="24"/>
        </w:rPr>
        <w:t xml:space="preserve">oblems. </w:t>
      </w:r>
      <w:r w:rsidR="00DC58D7" w:rsidRPr="0080448C">
        <w:rPr>
          <w:rFonts w:ascii="Times New Roman" w:hAnsi="Times New Roman" w:cs="Times New Roman"/>
          <w:sz w:val="24"/>
          <w:szCs w:val="24"/>
        </w:rPr>
        <w:t xml:space="preserve">On the other hand, organizational </w:t>
      </w:r>
      <w:r w:rsidR="00491209" w:rsidRPr="0080448C">
        <w:rPr>
          <w:rFonts w:ascii="Times New Roman" w:hAnsi="Times New Roman" w:cs="Times New Roman"/>
          <w:sz w:val="24"/>
          <w:szCs w:val="24"/>
        </w:rPr>
        <w:t>knowledge</w:t>
      </w:r>
      <w:r w:rsidR="00DC58D7" w:rsidRPr="0080448C">
        <w:rPr>
          <w:rFonts w:ascii="Times New Roman" w:hAnsi="Times New Roman" w:cs="Times New Roman"/>
          <w:sz w:val="24"/>
          <w:szCs w:val="24"/>
        </w:rPr>
        <w:t xml:space="preserve"> </w:t>
      </w:r>
      <w:r w:rsidR="00A953B3" w:rsidRPr="0080448C">
        <w:rPr>
          <w:rFonts w:ascii="Times New Roman" w:hAnsi="Times New Roman" w:cs="Times New Roman"/>
          <w:sz w:val="24"/>
          <w:szCs w:val="24"/>
        </w:rPr>
        <w:t xml:space="preserve">is </w:t>
      </w:r>
      <w:r w:rsidR="003A26D7" w:rsidRPr="0080448C">
        <w:rPr>
          <w:rFonts w:ascii="Times New Roman" w:hAnsi="Times New Roman" w:cs="Times New Roman"/>
          <w:sz w:val="24"/>
          <w:szCs w:val="24"/>
        </w:rPr>
        <w:t>a company asset which resides in the groups and individuals and exists</w:t>
      </w:r>
      <w:r w:rsidR="00A953B3" w:rsidRPr="0080448C">
        <w:rPr>
          <w:rFonts w:ascii="Times New Roman" w:hAnsi="Times New Roman" w:cs="Times New Roman"/>
          <w:sz w:val="24"/>
          <w:szCs w:val="24"/>
        </w:rPr>
        <w:t xml:space="preserve"> at the </w:t>
      </w:r>
      <w:r w:rsidR="0085538F" w:rsidRPr="0080448C">
        <w:rPr>
          <w:rFonts w:ascii="Times New Roman" w:hAnsi="Times New Roman" w:cs="Times New Roman"/>
          <w:sz w:val="24"/>
          <w:szCs w:val="24"/>
        </w:rPr>
        <w:t>organizational</w:t>
      </w:r>
      <w:r w:rsidR="00A953B3" w:rsidRPr="0080448C">
        <w:rPr>
          <w:rFonts w:ascii="Times New Roman" w:hAnsi="Times New Roman" w:cs="Times New Roman"/>
          <w:sz w:val="24"/>
          <w:szCs w:val="24"/>
        </w:rPr>
        <w:t xml:space="preserve"> level. </w:t>
      </w:r>
      <w:r w:rsidR="003A26D7" w:rsidRPr="0080448C">
        <w:rPr>
          <w:rFonts w:ascii="Times New Roman" w:hAnsi="Times New Roman" w:cs="Times New Roman"/>
          <w:sz w:val="24"/>
          <w:szCs w:val="24"/>
        </w:rPr>
        <w:t xml:space="preserve">When individual knowledge is paired with the knowledge of other individuals in the organization, it is known as organizational knowledge. </w:t>
      </w:r>
      <w:r w:rsidR="004D0EEF" w:rsidRPr="0080448C">
        <w:rPr>
          <w:rFonts w:ascii="Times New Roman" w:hAnsi="Times New Roman" w:cs="Times New Roman"/>
          <w:sz w:val="24"/>
          <w:szCs w:val="24"/>
        </w:rPr>
        <w:t>Shared knowledge, individual knowledge and objectified knowledge are the diverse views or aspects of the organizational knowledge</w:t>
      </w:r>
      <w:r w:rsidR="00250845" w:rsidRPr="0080448C">
        <w:rPr>
          <w:rFonts w:ascii="Times New Roman" w:hAnsi="Times New Roman" w:cs="Times New Roman"/>
          <w:sz w:val="24"/>
          <w:szCs w:val="24"/>
        </w:rPr>
        <w:t xml:space="preserve"> (</w:t>
      </w:r>
      <w:r w:rsidR="00250845" w:rsidRPr="0080448C">
        <w:rPr>
          <w:rFonts w:ascii="Times New Roman" w:hAnsi="Times New Roman" w:cs="Times New Roman"/>
          <w:sz w:val="24"/>
          <w:szCs w:val="24"/>
          <w:shd w:val="clear" w:color="auto" w:fill="FFFFFF"/>
        </w:rPr>
        <w:t xml:space="preserve">Hislop, </w:t>
      </w:r>
      <w:proofErr w:type="spellStart"/>
      <w:r w:rsidR="00250845" w:rsidRPr="0080448C">
        <w:rPr>
          <w:rFonts w:ascii="Times New Roman" w:hAnsi="Times New Roman" w:cs="Times New Roman"/>
          <w:sz w:val="24"/>
          <w:szCs w:val="24"/>
          <w:shd w:val="clear" w:color="auto" w:fill="FFFFFF"/>
        </w:rPr>
        <w:t>Bosua</w:t>
      </w:r>
      <w:proofErr w:type="spellEnd"/>
      <w:r w:rsidR="00250845" w:rsidRPr="0080448C">
        <w:rPr>
          <w:rFonts w:ascii="Times New Roman" w:hAnsi="Times New Roman" w:cs="Times New Roman"/>
          <w:sz w:val="24"/>
          <w:szCs w:val="24"/>
          <w:shd w:val="clear" w:color="auto" w:fill="FFFFFF"/>
        </w:rPr>
        <w:t xml:space="preserve"> and Helms, 2018)</w:t>
      </w:r>
      <w:r w:rsidR="004D0EEF" w:rsidRPr="0080448C">
        <w:rPr>
          <w:rFonts w:ascii="Times New Roman" w:hAnsi="Times New Roman" w:cs="Times New Roman"/>
          <w:sz w:val="24"/>
          <w:szCs w:val="24"/>
        </w:rPr>
        <w:t xml:space="preserve">. </w:t>
      </w:r>
    </w:p>
    <w:p w:rsidR="00365215" w:rsidRPr="0080448C" w:rsidRDefault="002F750F"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t>The relationship between individual knowledge and organizational knowledge can be depicted by the fact that individual knowledge is the origin of the majority of the organizational knowledge and is an essential concept for the purpose of understanding the organizational knowledge dynamics.</w:t>
      </w:r>
      <w:r w:rsidR="00A8517E" w:rsidRPr="0080448C">
        <w:rPr>
          <w:rFonts w:ascii="Times New Roman" w:hAnsi="Times New Roman" w:cs="Times New Roman"/>
          <w:sz w:val="24"/>
          <w:szCs w:val="24"/>
        </w:rPr>
        <w:t xml:space="preserve"> </w:t>
      </w:r>
      <w:r w:rsidR="00A4337E" w:rsidRPr="0080448C">
        <w:rPr>
          <w:rFonts w:ascii="Times New Roman" w:hAnsi="Times New Roman" w:cs="Times New Roman"/>
          <w:sz w:val="24"/>
          <w:szCs w:val="24"/>
        </w:rPr>
        <w:t>The evolution of Apple has become possible only with the help of its learning capabilities</w:t>
      </w:r>
      <w:r w:rsidR="00BB15C4" w:rsidRPr="0080448C">
        <w:rPr>
          <w:rFonts w:ascii="Times New Roman" w:hAnsi="Times New Roman" w:cs="Times New Roman"/>
          <w:sz w:val="24"/>
          <w:szCs w:val="24"/>
        </w:rPr>
        <w:t xml:space="preserve">. The organizational learning is affected to a great extent by the organizational environment and the complexity of the tasks. </w:t>
      </w:r>
      <w:r w:rsidR="001C6B66" w:rsidRPr="0080448C">
        <w:rPr>
          <w:rFonts w:ascii="Times New Roman" w:hAnsi="Times New Roman" w:cs="Times New Roman"/>
          <w:sz w:val="24"/>
          <w:szCs w:val="24"/>
        </w:rPr>
        <w:t>Both individual knowledge and organizational knowledge are diverse concepts but are still interdependent on each other</w:t>
      </w:r>
      <w:r w:rsidR="00B84CFE" w:rsidRPr="0080448C">
        <w:rPr>
          <w:rFonts w:ascii="Times New Roman" w:hAnsi="Times New Roman" w:cs="Times New Roman"/>
          <w:sz w:val="24"/>
          <w:szCs w:val="24"/>
        </w:rPr>
        <w:t xml:space="preserve"> (</w:t>
      </w:r>
      <w:r w:rsidR="00B84CFE" w:rsidRPr="0080448C">
        <w:rPr>
          <w:rFonts w:ascii="Times New Roman" w:hAnsi="Times New Roman" w:cs="Times New Roman"/>
          <w:sz w:val="24"/>
          <w:szCs w:val="24"/>
          <w:shd w:val="clear" w:color="auto" w:fill="FFFFFF"/>
        </w:rPr>
        <w:t xml:space="preserve">Botha, </w:t>
      </w:r>
      <w:proofErr w:type="spellStart"/>
      <w:r w:rsidR="00B84CFE" w:rsidRPr="0080448C">
        <w:rPr>
          <w:rFonts w:ascii="Times New Roman" w:hAnsi="Times New Roman" w:cs="Times New Roman"/>
          <w:sz w:val="24"/>
          <w:szCs w:val="24"/>
          <w:shd w:val="clear" w:color="auto" w:fill="FFFFFF"/>
        </w:rPr>
        <w:t>Kourie</w:t>
      </w:r>
      <w:proofErr w:type="spellEnd"/>
      <w:r w:rsidR="00B84CFE" w:rsidRPr="0080448C">
        <w:rPr>
          <w:rFonts w:ascii="Times New Roman" w:hAnsi="Times New Roman" w:cs="Times New Roman"/>
          <w:sz w:val="24"/>
          <w:szCs w:val="24"/>
          <w:shd w:val="clear" w:color="auto" w:fill="FFFFFF"/>
        </w:rPr>
        <w:t xml:space="preserve"> and </w:t>
      </w:r>
      <w:proofErr w:type="spellStart"/>
      <w:r w:rsidR="00B84CFE" w:rsidRPr="0080448C">
        <w:rPr>
          <w:rFonts w:ascii="Times New Roman" w:hAnsi="Times New Roman" w:cs="Times New Roman"/>
          <w:sz w:val="24"/>
          <w:szCs w:val="24"/>
          <w:shd w:val="clear" w:color="auto" w:fill="FFFFFF"/>
        </w:rPr>
        <w:t>Snyman</w:t>
      </w:r>
      <w:proofErr w:type="spellEnd"/>
      <w:r w:rsidR="00B84CFE" w:rsidRPr="0080448C">
        <w:rPr>
          <w:rFonts w:ascii="Times New Roman" w:hAnsi="Times New Roman" w:cs="Times New Roman"/>
          <w:sz w:val="24"/>
          <w:szCs w:val="24"/>
          <w:shd w:val="clear" w:color="auto" w:fill="FFFFFF"/>
        </w:rPr>
        <w:t>, 2014)</w:t>
      </w:r>
      <w:r w:rsidR="001C6B66" w:rsidRPr="0080448C">
        <w:rPr>
          <w:rFonts w:ascii="Times New Roman" w:hAnsi="Times New Roman" w:cs="Times New Roman"/>
          <w:sz w:val="24"/>
          <w:szCs w:val="24"/>
        </w:rPr>
        <w:t xml:space="preserve">. </w:t>
      </w:r>
      <w:r w:rsidR="00BC028C" w:rsidRPr="0080448C">
        <w:rPr>
          <w:rFonts w:ascii="Times New Roman" w:hAnsi="Times New Roman" w:cs="Times New Roman"/>
          <w:sz w:val="24"/>
          <w:szCs w:val="24"/>
        </w:rPr>
        <w:t xml:space="preserve">The organizational culture of Apple is the major factor which defines the extent to which the individuals can interact with each other. </w:t>
      </w:r>
      <w:r w:rsidR="005C769B" w:rsidRPr="0080448C">
        <w:rPr>
          <w:rFonts w:ascii="Times New Roman" w:hAnsi="Times New Roman" w:cs="Times New Roman"/>
          <w:sz w:val="24"/>
          <w:szCs w:val="24"/>
        </w:rPr>
        <w:t xml:space="preserve">Since Apple is a multinational organization, it is required to quickly respond to the problems faced by the customers in different parts of the world which, in turn, requires quick decision making. </w:t>
      </w:r>
      <w:r w:rsidR="0092502E" w:rsidRPr="0080448C">
        <w:rPr>
          <w:rFonts w:ascii="Times New Roman" w:hAnsi="Times New Roman" w:cs="Times New Roman"/>
          <w:sz w:val="24"/>
          <w:szCs w:val="24"/>
        </w:rPr>
        <w:t xml:space="preserve">In other words, rather than following the proper rules and regulations provided by the hierarchy, the employees are forced for making quick judgments and resolving the business problems in an efficient manner. </w:t>
      </w:r>
      <w:r w:rsidR="00AE3771" w:rsidRPr="0080448C">
        <w:rPr>
          <w:rFonts w:ascii="Times New Roman" w:hAnsi="Times New Roman" w:cs="Times New Roman"/>
          <w:sz w:val="24"/>
          <w:szCs w:val="24"/>
        </w:rPr>
        <w:t>On the other hand, when the situation is complex, there is higher degree of interdependency in the organizational tasks. In such cases, the empl</w:t>
      </w:r>
      <w:r w:rsidR="00C45BF5" w:rsidRPr="0080448C">
        <w:rPr>
          <w:rFonts w:ascii="Times New Roman" w:hAnsi="Times New Roman" w:cs="Times New Roman"/>
          <w:sz w:val="24"/>
          <w:szCs w:val="24"/>
        </w:rPr>
        <w:t>oyees of Apple require</w:t>
      </w:r>
      <w:r w:rsidR="00AB627C" w:rsidRPr="0080448C">
        <w:rPr>
          <w:rFonts w:ascii="Times New Roman" w:hAnsi="Times New Roman" w:cs="Times New Roman"/>
          <w:sz w:val="24"/>
          <w:szCs w:val="24"/>
        </w:rPr>
        <w:t xml:space="preserve"> to</w:t>
      </w:r>
      <w:r w:rsidR="00C45BF5" w:rsidRPr="0080448C">
        <w:rPr>
          <w:rFonts w:ascii="Times New Roman" w:hAnsi="Times New Roman" w:cs="Times New Roman"/>
          <w:sz w:val="24"/>
          <w:szCs w:val="24"/>
        </w:rPr>
        <w:t xml:space="preserve"> collaborate </w:t>
      </w:r>
      <w:r w:rsidR="00543D15" w:rsidRPr="0080448C">
        <w:rPr>
          <w:rFonts w:ascii="Times New Roman" w:hAnsi="Times New Roman" w:cs="Times New Roman"/>
          <w:sz w:val="24"/>
          <w:szCs w:val="24"/>
        </w:rPr>
        <w:t xml:space="preserve">with others </w:t>
      </w:r>
      <w:r w:rsidR="00C45BF5" w:rsidRPr="0080448C">
        <w:rPr>
          <w:rFonts w:ascii="Times New Roman" w:hAnsi="Times New Roman" w:cs="Times New Roman"/>
          <w:sz w:val="24"/>
          <w:szCs w:val="24"/>
        </w:rPr>
        <w:t>for the purpose of</w:t>
      </w:r>
      <w:r w:rsidR="00AB627C" w:rsidRPr="0080448C">
        <w:rPr>
          <w:rFonts w:ascii="Times New Roman" w:hAnsi="Times New Roman" w:cs="Times New Roman"/>
          <w:sz w:val="24"/>
          <w:szCs w:val="24"/>
        </w:rPr>
        <w:t xml:space="preserve"> sh</w:t>
      </w:r>
      <w:r w:rsidR="00C45BF5" w:rsidRPr="0080448C">
        <w:rPr>
          <w:rFonts w:ascii="Times New Roman" w:hAnsi="Times New Roman" w:cs="Times New Roman"/>
          <w:sz w:val="24"/>
          <w:szCs w:val="24"/>
        </w:rPr>
        <w:t>aring</w:t>
      </w:r>
      <w:r w:rsidR="00AE3771" w:rsidRPr="0080448C">
        <w:rPr>
          <w:rFonts w:ascii="Times New Roman" w:hAnsi="Times New Roman" w:cs="Times New Roman"/>
          <w:sz w:val="24"/>
          <w:szCs w:val="24"/>
        </w:rPr>
        <w:t xml:space="preserve"> their expertise and knowle</w:t>
      </w:r>
      <w:r w:rsidR="00AB627C" w:rsidRPr="0080448C">
        <w:rPr>
          <w:rFonts w:ascii="Times New Roman" w:hAnsi="Times New Roman" w:cs="Times New Roman"/>
          <w:sz w:val="24"/>
          <w:szCs w:val="24"/>
        </w:rPr>
        <w:t>dge</w:t>
      </w:r>
      <w:r w:rsidR="002254B2" w:rsidRPr="0080448C">
        <w:rPr>
          <w:rFonts w:ascii="Times New Roman" w:hAnsi="Times New Roman" w:cs="Times New Roman"/>
          <w:sz w:val="24"/>
          <w:szCs w:val="24"/>
        </w:rPr>
        <w:t xml:space="preserve"> </w:t>
      </w:r>
      <w:r w:rsidR="00D57E45" w:rsidRPr="0080448C">
        <w:rPr>
          <w:rFonts w:ascii="Times New Roman" w:hAnsi="Times New Roman" w:cs="Times New Roman"/>
          <w:sz w:val="24"/>
          <w:szCs w:val="24"/>
        </w:rPr>
        <w:t xml:space="preserve">when they do </w:t>
      </w:r>
      <w:r w:rsidR="00D57E45" w:rsidRPr="0080448C">
        <w:rPr>
          <w:rFonts w:ascii="Times New Roman" w:hAnsi="Times New Roman" w:cs="Times New Roman"/>
          <w:sz w:val="24"/>
          <w:szCs w:val="24"/>
        </w:rPr>
        <w:lastRenderedPageBreak/>
        <w:t xml:space="preserve">not have the required level of expertise for resolving the interdisciplinary problems. </w:t>
      </w:r>
      <w:r w:rsidR="00B1169A" w:rsidRPr="0080448C">
        <w:rPr>
          <w:rFonts w:ascii="Times New Roman" w:hAnsi="Times New Roman" w:cs="Times New Roman"/>
          <w:sz w:val="24"/>
          <w:szCs w:val="24"/>
        </w:rPr>
        <w:t>Individual knowledge is the capability of drawing distinctions</w:t>
      </w:r>
      <w:r w:rsidR="00B95FE4" w:rsidRPr="0080448C">
        <w:rPr>
          <w:rFonts w:ascii="Times New Roman" w:hAnsi="Times New Roman" w:cs="Times New Roman"/>
          <w:sz w:val="24"/>
          <w:szCs w:val="24"/>
        </w:rPr>
        <w:t xml:space="preserve"> </w:t>
      </w:r>
      <w:r w:rsidR="000724C8" w:rsidRPr="0080448C">
        <w:rPr>
          <w:rFonts w:ascii="Times New Roman" w:hAnsi="Times New Roman" w:cs="Times New Roman"/>
          <w:sz w:val="24"/>
          <w:szCs w:val="24"/>
        </w:rPr>
        <w:t xml:space="preserve">within a domain of action. </w:t>
      </w:r>
      <w:r w:rsidR="00112146" w:rsidRPr="0080448C">
        <w:rPr>
          <w:rFonts w:ascii="Times New Roman" w:hAnsi="Times New Roman" w:cs="Times New Roman"/>
          <w:sz w:val="24"/>
          <w:szCs w:val="24"/>
        </w:rPr>
        <w:t xml:space="preserve">Organizational knowledge is the capability of </w:t>
      </w:r>
      <w:r w:rsidR="008A0580" w:rsidRPr="0080448C">
        <w:rPr>
          <w:rFonts w:ascii="Times New Roman" w:hAnsi="Times New Roman" w:cs="Times New Roman"/>
          <w:sz w:val="24"/>
          <w:szCs w:val="24"/>
        </w:rPr>
        <w:t>individuals</w:t>
      </w:r>
      <w:r w:rsidR="00112146" w:rsidRPr="0080448C">
        <w:rPr>
          <w:rFonts w:ascii="Times New Roman" w:hAnsi="Times New Roman" w:cs="Times New Roman"/>
          <w:sz w:val="24"/>
          <w:szCs w:val="24"/>
        </w:rPr>
        <w:t xml:space="preserve"> within the</w:t>
      </w:r>
      <w:r w:rsidR="008A0580" w:rsidRPr="0080448C">
        <w:rPr>
          <w:rFonts w:ascii="Times New Roman" w:hAnsi="Times New Roman" w:cs="Times New Roman"/>
          <w:sz w:val="24"/>
          <w:szCs w:val="24"/>
        </w:rPr>
        <w:t xml:space="preserve"> organization</w:t>
      </w:r>
      <w:r w:rsidR="00FF4DDF" w:rsidRPr="0080448C">
        <w:rPr>
          <w:rFonts w:ascii="Times New Roman" w:hAnsi="Times New Roman" w:cs="Times New Roman"/>
          <w:sz w:val="24"/>
          <w:szCs w:val="24"/>
        </w:rPr>
        <w:t xml:space="preserve"> for drawing distinctions while carrying out their work</w:t>
      </w:r>
      <w:r w:rsidR="0017128C" w:rsidRPr="0080448C">
        <w:rPr>
          <w:rFonts w:ascii="Times New Roman" w:hAnsi="Times New Roman" w:cs="Times New Roman"/>
          <w:sz w:val="24"/>
          <w:szCs w:val="24"/>
        </w:rPr>
        <w:t xml:space="preserve"> (</w:t>
      </w:r>
      <w:proofErr w:type="spellStart"/>
      <w:r w:rsidR="0017128C" w:rsidRPr="0080448C">
        <w:rPr>
          <w:rFonts w:ascii="Times New Roman" w:hAnsi="Times New Roman" w:cs="Times New Roman"/>
          <w:sz w:val="24"/>
          <w:szCs w:val="24"/>
          <w:shd w:val="clear" w:color="auto" w:fill="FFFFFF"/>
        </w:rPr>
        <w:t>Kasemsap</w:t>
      </w:r>
      <w:proofErr w:type="spellEnd"/>
      <w:r w:rsidR="0017128C" w:rsidRPr="0080448C">
        <w:rPr>
          <w:rFonts w:ascii="Times New Roman" w:hAnsi="Times New Roman" w:cs="Times New Roman"/>
          <w:sz w:val="24"/>
          <w:szCs w:val="24"/>
          <w:shd w:val="clear" w:color="auto" w:fill="FFFFFF"/>
        </w:rPr>
        <w:t>, 2017)</w:t>
      </w:r>
      <w:r w:rsidR="00FF4DDF" w:rsidRPr="0080448C">
        <w:rPr>
          <w:rFonts w:ascii="Times New Roman" w:hAnsi="Times New Roman" w:cs="Times New Roman"/>
          <w:sz w:val="24"/>
          <w:szCs w:val="24"/>
        </w:rPr>
        <w:t xml:space="preserve">. </w:t>
      </w:r>
    </w:p>
    <w:p w:rsidR="00C542B8" w:rsidRPr="0080448C" w:rsidRDefault="00F21D90"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t xml:space="preserve">The knowledge management of Apple should be </w:t>
      </w:r>
      <w:r w:rsidR="008C6540" w:rsidRPr="0080448C">
        <w:rPr>
          <w:rFonts w:ascii="Times New Roman" w:hAnsi="Times New Roman" w:cs="Times New Roman"/>
          <w:sz w:val="24"/>
          <w:szCs w:val="24"/>
        </w:rPr>
        <w:t>involved across the whole knowledge spectrum for the purpose of enhancing the organizational knowledge.</w:t>
      </w:r>
      <w:r w:rsidR="00A31A67" w:rsidRPr="0080448C">
        <w:rPr>
          <w:rFonts w:ascii="Times New Roman" w:hAnsi="Times New Roman" w:cs="Times New Roman"/>
          <w:sz w:val="24"/>
          <w:szCs w:val="24"/>
        </w:rPr>
        <w:t xml:space="preserve"> The knowledge management</w:t>
      </w:r>
      <w:r w:rsidR="00F96C87" w:rsidRPr="0080448C">
        <w:rPr>
          <w:rFonts w:ascii="Times New Roman" w:hAnsi="Times New Roman" w:cs="Times New Roman"/>
          <w:sz w:val="24"/>
          <w:szCs w:val="24"/>
        </w:rPr>
        <w:t xml:space="preserve"> system of Apple should be </w:t>
      </w:r>
      <w:r w:rsidR="004B10E3" w:rsidRPr="0080448C">
        <w:rPr>
          <w:rFonts w:ascii="Times New Roman" w:hAnsi="Times New Roman" w:cs="Times New Roman"/>
          <w:sz w:val="24"/>
          <w:szCs w:val="24"/>
        </w:rPr>
        <w:t>designed in a manner such that it assist in the knowledge development at each and every level along with ensuring the facilitation and promotion of diffusion to groups, individual and firms as per the requirements of the organization.</w:t>
      </w:r>
      <w:r w:rsidR="008A61F2" w:rsidRPr="0080448C">
        <w:rPr>
          <w:rFonts w:ascii="Times New Roman" w:hAnsi="Times New Roman" w:cs="Times New Roman"/>
          <w:sz w:val="24"/>
          <w:szCs w:val="24"/>
        </w:rPr>
        <w:t xml:space="preserve"> The storage and retrieval capabilities of the organizational knowledge </w:t>
      </w:r>
      <w:r w:rsidR="00025EE6" w:rsidRPr="0080448C">
        <w:rPr>
          <w:rFonts w:ascii="Times New Roman" w:hAnsi="Times New Roman" w:cs="Times New Roman"/>
          <w:sz w:val="24"/>
          <w:szCs w:val="24"/>
        </w:rPr>
        <w:t xml:space="preserve">must be managed by the knowledge management along with creation of an environment which facilitates </w:t>
      </w:r>
      <w:r w:rsidR="00565A75" w:rsidRPr="0080448C">
        <w:rPr>
          <w:rFonts w:ascii="Times New Roman" w:hAnsi="Times New Roman" w:cs="Times New Roman"/>
          <w:sz w:val="24"/>
          <w:szCs w:val="24"/>
        </w:rPr>
        <w:t>knowledge</w:t>
      </w:r>
      <w:r w:rsidR="00025EE6" w:rsidRPr="0080448C">
        <w:rPr>
          <w:rFonts w:ascii="Times New Roman" w:hAnsi="Times New Roman" w:cs="Times New Roman"/>
          <w:sz w:val="24"/>
          <w:szCs w:val="24"/>
        </w:rPr>
        <w:t xml:space="preserve"> sharing and learning.  </w:t>
      </w:r>
      <w:r w:rsidR="004B10E3" w:rsidRPr="0080448C">
        <w:rPr>
          <w:rFonts w:ascii="Times New Roman" w:hAnsi="Times New Roman" w:cs="Times New Roman"/>
          <w:sz w:val="24"/>
          <w:szCs w:val="24"/>
        </w:rPr>
        <w:t xml:space="preserve"> </w:t>
      </w:r>
      <w:r w:rsidR="00A31A67" w:rsidRPr="0080448C">
        <w:rPr>
          <w:rFonts w:ascii="Times New Roman" w:hAnsi="Times New Roman" w:cs="Times New Roman"/>
          <w:sz w:val="24"/>
          <w:szCs w:val="24"/>
        </w:rPr>
        <w:t xml:space="preserve"> </w:t>
      </w:r>
      <w:r w:rsidR="008C6540" w:rsidRPr="0080448C">
        <w:rPr>
          <w:rFonts w:ascii="Times New Roman" w:hAnsi="Times New Roman" w:cs="Times New Roman"/>
          <w:sz w:val="24"/>
          <w:szCs w:val="24"/>
        </w:rPr>
        <w:t xml:space="preserve"> </w:t>
      </w:r>
      <w:r w:rsidR="002F750F" w:rsidRPr="0080448C">
        <w:rPr>
          <w:rFonts w:ascii="Times New Roman" w:hAnsi="Times New Roman" w:cs="Times New Roman"/>
          <w:sz w:val="24"/>
          <w:szCs w:val="24"/>
        </w:rPr>
        <w:t xml:space="preserve"> </w:t>
      </w:r>
    </w:p>
    <w:p w:rsidR="00CC2817" w:rsidRPr="0080448C" w:rsidRDefault="00CC2817" w:rsidP="0080448C">
      <w:pPr>
        <w:pStyle w:val="Heading2"/>
        <w:spacing w:line="360" w:lineRule="auto"/>
        <w:jc w:val="both"/>
        <w:rPr>
          <w:rFonts w:ascii="Times New Roman" w:hAnsi="Times New Roman" w:cs="Times New Roman"/>
          <w:color w:val="auto"/>
          <w:sz w:val="24"/>
          <w:szCs w:val="24"/>
        </w:rPr>
      </w:pPr>
      <w:bookmarkStart w:id="5" w:name="_Toc533383727"/>
      <w:r w:rsidRPr="0080448C">
        <w:rPr>
          <w:rFonts w:ascii="Times New Roman" w:hAnsi="Times New Roman" w:cs="Times New Roman"/>
          <w:color w:val="auto"/>
          <w:sz w:val="24"/>
          <w:szCs w:val="24"/>
        </w:rPr>
        <w:t>Identification of Knowledge Assets</w:t>
      </w:r>
      <w:bookmarkEnd w:id="5"/>
    </w:p>
    <w:p w:rsidR="000D251A" w:rsidRPr="0080448C" w:rsidRDefault="00A6377D"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t xml:space="preserve">There are a number of </w:t>
      </w:r>
      <w:proofErr w:type="spellStart"/>
      <w:r w:rsidRPr="0080448C">
        <w:rPr>
          <w:rFonts w:ascii="Times New Roman" w:hAnsi="Times New Roman" w:cs="Times New Roman"/>
          <w:sz w:val="24"/>
          <w:szCs w:val="24"/>
        </w:rPr>
        <w:t>modelling</w:t>
      </w:r>
      <w:proofErr w:type="spellEnd"/>
      <w:r w:rsidRPr="0080448C">
        <w:rPr>
          <w:rFonts w:ascii="Times New Roman" w:hAnsi="Times New Roman" w:cs="Times New Roman"/>
          <w:sz w:val="24"/>
          <w:szCs w:val="24"/>
        </w:rPr>
        <w:t xml:space="preserve"> techniques which can be used for the purpose of identifying th</w:t>
      </w:r>
      <w:r w:rsidR="0080448C" w:rsidRPr="0080448C">
        <w:rPr>
          <w:rFonts w:ascii="Times New Roman" w:hAnsi="Times New Roman" w:cs="Times New Roman"/>
          <w:sz w:val="24"/>
          <w:szCs w:val="24"/>
        </w:rPr>
        <w:t xml:space="preserve">e knowledge assets of Apple Inc. which include flowchart technique, Gantt charts, UML diagrams, role activity diagrams, etc. </w:t>
      </w:r>
      <w:r w:rsidR="005F0268" w:rsidRPr="0080448C">
        <w:rPr>
          <w:rFonts w:ascii="Times New Roman" w:hAnsi="Times New Roman" w:cs="Times New Roman"/>
          <w:sz w:val="24"/>
          <w:szCs w:val="24"/>
        </w:rPr>
        <w:t>The most essential knowledge assets of Apple are experienced workforce, information technology, know- how, ability to learn, networks and social relations, human skills, intellectual property rights, on- line databases and journals, web content, registered designs, organizational procedures and copyrights.</w:t>
      </w:r>
      <w:r w:rsidR="003D19AA" w:rsidRPr="0080448C">
        <w:rPr>
          <w:rFonts w:ascii="Times New Roman" w:hAnsi="Times New Roman" w:cs="Times New Roman"/>
          <w:sz w:val="24"/>
          <w:szCs w:val="24"/>
        </w:rPr>
        <w:t xml:space="preserve"> </w:t>
      </w:r>
      <w:r w:rsidR="00430940" w:rsidRPr="0080448C">
        <w:rPr>
          <w:rFonts w:ascii="Times New Roman" w:hAnsi="Times New Roman" w:cs="Times New Roman"/>
          <w:sz w:val="24"/>
          <w:szCs w:val="24"/>
        </w:rPr>
        <w:t>Following are the four types of knowledge assets</w:t>
      </w:r>
      <w:r w:rsidR="000D251A" w:rsidRPr="0080448C">
        <w:rPr>
          <w:rFonts w:ascii="Times New Roman" w:hAnsi="Times New Roman" w:cs="Times New Roman"/>
          <w:sz w:val="24"/>
          <w:szCs w:val="24"/>
        </w:rPr>
        <w:t>:</w:t>
      </w:r>
    </w:p>
    <w:p w:rsidR="00A6377D" w:rsidRPr="0080448C" w:rsidRDefault="00394B88"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t>Experiential knowledge assets-</w:t>
      </w:r>
      <w:r w:rsidR="00453628" w:rsidRPr="0080448C">
        <w:rPr>
          <w:rFonts w:ascii="Times New Roman" w:hAnsi="Times New Roman" w:cs="Times New Roman"/>
          <w:sz w:val="24"/>
          <w:szCs w:val="24"/>
        </w:rPr>
        <w:t xml:space="preserve"> </w:t>
      </w:r>
      <w:r w:rsidR="007C4800" w:rsidRPr="0080448C">
        <w:rPr>
          <w:rFonts w:ascii="Times New Roman" w:hAnsi="Times New Roman" w:cs="Times New Roman"/>
          <w:sz w:val="24"/>
          <w:szCs w:val="24"/>
        </w:rPr>
        <w:t>these assets are gained</w:t>
      </w:r>
      <w:r w:rsidR="00547014" w:rsidRPr="0080448C">
        <w:rPr>
          <w:rFonts w:ascii="Times New Roman" w:hAnsi="Times New Roman" w:cs="Times New Roman"/>
          <w:sz w:val="24"/>
          <w:szCs w:val="24"/>
        </w:rPr>
        <w:t xml:space="preserve"> with the help of mutual hands- on experience of the organization’s mem</w:t>
      </w:r>
      <w:r w:rsidR="00E54CE3" w:rsidRPr="0080448C">
        <w:rPr>
          <w:rFonts w:ascii="Times New Roman" w:hAnsi="Times New Roman" w:cs="Times New Roman"/>
          <w:sz w:val="24"/>
          <w:szCs w:val="24"/>
        </w:rPr>
        <w:t xml:space="preserve">bers and among the members and stakeholders. </w:t>
      </w:r>
      <w:r w:rsidR="004B0049" w:rsidRPr="0080448C">
        <w:rPr>
          <w:rFonts w:ascii="Times New Roman" w:hAnsi="Times New Roman" w:cs="Times New Roman"/>
          <w:sz w:val="24"/>
          <w:szCs w:val="24"/>
        </w:rPr>
        <w:t xml:space="preserve">Facial expressions, trust, love, skills, gestures are some of the examples of experiential knowledge </w:t>
      </w:r>
      <w:r w:rsidR="00D93F2C" w:rsidRPr="0080448C">
        <w:rPr>
          <w:rFonts w:ascii="Times New Roman" w:hAnsi="Times New Roman" w:cs="Times New Roman"/>
          <w:sz w:val="24"/>
          <w:szCs w:val="24"/>
        </w:rPr>
        <w:t>assets</w:t>
      </w:r>
      <w:r w:rsidR="00752FC5" w:rsidRPr="0080448C">
        <w:rPr>
          <w:rFonts w:ascii="Times New Roman" w:hAnsi="Times New Roman" w:cs="Times New Roman"/>
          <w:sz w:val="24"/>
          <w:szCs w:val="24"/>
        </w:rPr>
        <w:t xml:space="preserve"> (</w:t>
      </w:r>
      <w:r w:rsidR="00752FC5" w:rsidRPr="0080448C">
        <w:rPr>
          <w:rFonts w:ascii="Times New Roman" w:hAnsi="Times New Roman" w:cs="Times New Roman"/>
          <w:sz w:val="24"/>
          <w:szCs w:val="24"/>
          <w:shd w:val="clear" w:color="auto" w:fill="FFFFFF"/>
        </w:rPr>
        <w:t>Webb, 2017)</w:t>
      </w:r>
      <w:r w:rsidR="004B0049" w:rsidRPr="0080448C">
        <w:rPr>
          <w:rFonts w:ascii="Times New Roman" w:hAnsi="Times New Roman" w:cs="Times New Roman"/>
          <w:sz w:val="24"/>
          <w:szCs w:val="24"/>
        </w:rPr>
        <w:t xml:space="preserve">. </w:t>
      </w:r>
    </w:p>
    <w:p w:rsidR="00AC01F1" w:rsidRPr="0080448C" w:rsidRDefault="00AC01F1"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t xml:space="preserve">Routine Knowledge Assets- </w:t>
      </w:r>
      <w:r w:rsidR="00C4775F" w:rsidRPr="0080448C">
        <w:rPr>
          <w:rFonts w:ascii="Times New Roman" w:hAnsi="Times New Roman" w:cs="Times New Roman"/>
          <w:sz w:val="24"/>
          <w:szCs w:val="24"/>
        </w:rPr>
        <w:t xml:space="preserve">These are the tacit assets which are often reflected in the practices and actions of the organization. </w:t>
      </w:r>
      <w:r w:rsidR="00433CAB" w:rsidRPr="0080448C">
        <w:rPr>
          <w:rFonts w:ascii="Times New Roman" w:hAnsi="Times New Roman" w:cs="Times New Roman"/>
          <w:sz w:val="24"/>
          <w:szCs w:val="24"/>
        </w:rPr>
        <w:t>Culture, know- how and the manner of performing the daily business activities are the routine assets</w:t>
      </w:r>
      <w:r w:rsidR="007C46DD" w:rsidRPr="0080448C">
        <w:rPr>
          <w:rFonts w:ascii="Times New Roman" w:hAnsi="Times New Roman" w:cs="Times New Roman"/>
          <w:sz w:val="24"/>
          <w:szCs w:val="24"/>
        </w:rPr>
        <w:t xml:space="preserve"> (</w:t>
      </w:r>
      <w:proofErr w:type="spellStart"/>
      <w:r w:rsidR="007C46DD" w:rsidRPr="0080448C">
        <w:rPr>
          <w:rFonts w:ascii="Times New Roman" w:hAnsi="Times New Roman" w:cs="Times New Roman"/>
          <w:sz w:val="24"/>
          <w:szCs w:val="24"/>
          <w:shd w:val="clear" w:color="auto" w:fill="FFFFFF"/>
        </w:rPr>
        <w:t>Denicolai</w:t>
      </w:r>
      <w:proofErr w:type="spellEnd"/>
      <w:r w:rsidR="007C46DD" w:rsidRPr="0080448C">
        <w:rPr>
          <w:rFonts w:ascii="Times New Roman" w:hAnsi="Times New Roman" w:cs="Times New Roman"/>
          <w:sz w:val="24"/>
          <w:szCs w:val="24"/>
          <w:shd w:val="clear" w:color="auto" w:fill="FFFFFF"/>
        </w:rPr>
        <w:t xml:space="preserve">, </w:t>
      </w:r>
      <w:proofErr w:type="spellStart"/>
      <w:r w:rsidR="007C46DD" w:rsidRPr="0080448C">
        <w:rPr>
          <w:rFonts w:ascii="Times New Roman" w:hAnsi="Times New Roman" w:cs="Times New Roman"/>
          <w:sz w:val="24"/>
          <w:szCs w:val="24"/>
          <w:shd w:val="clear" w:color="auto" w:fill="FFFFFF"/>
        </w:rPr>
        <w:t>Zucchella</w:t>
      </w:r>
      <w:proofErr w:type="spellEnd"/>
      <w:r w:rsidR="007C46DD" w:rsidRPr="0080448C">
        <w:rPr>
          <w:rFonts w:ascii="Times New Roman" w:hAnsi="Times New Roman" w:cs="Times New Roman"/>
          <w:sz w:val="24"/>
          <w:szCs w:val="24"/>
          <w:shd w:val="clear" w:color="auto" w:fill="FFFFFF"/>
        </w:rPr>
        <w:t xml:space="preserve"> and Strange, 2014)</w:t>
      </w:r>
      <w:r w:rsidR="00433CAB" w:rsidRPr="0080448C">
        <w:rPr>
          <w:rFonts w:ascii="Times New Roman" w:hAnsi="Times New Roman" w:cs="Times New Roman"/>
          <w:sz w:val="24"/>
          <w:szCs w:val="24"/>
        </w:rPr>
        <w:t>.</w:t>
      </w:r>
    </w:p>
    <w:p w:rsidR="00433CAB" w:rsidRPr="0080448C" w:rsidRDefault="00433CAB"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t xml:space="preserve">Conceptual Knowledge </w:t>
      </w:r>
      <w:r w:rsidR="00E72C44" w:rsidRPr="0080448C">
        <w:rPr>
          <w:rFonts w:ascii="Times New Roman" w:hAnsi="Times New Roman" w:cs="Times New Roman"/>
          <w:sz w:val="24"/>
          <w:szCs w:val="24"/>
        </w:rPr>
        <w:t>Assets- These assets are explicit in nature and are transmitted throug</w:t>
      </w:r>
      <w:r w:rsidR="00AE41E4" w:rsidRPr="0080448C">
        <w:rPr>
          <w:rFonts w:ascii="Times New Roman" w:hAnsi="Times New Roman" w:cs="Times New Roman"/>
          <w:sz w:val="24"/>
          <w:szCs w:val="24"/>
        </w:rPr>
        <w:t xml:space="preserve">h language, symbols and images. </w:t>
      </w:r>
      <w:r w:rsidR="007A4987" w:rsidRPr="0080448C">
        <w:rPr>
          <w:rFonts w:ascii="Times New Roman" w:hAnsi="Times New Roman" w:cs="Times New Roman"/>
          <w:sz w:val="24"/>
          <w:szCs w:val="24"/>
        </w:rPr>
        <w:t>Examples of conceptual knowledge assets are designs, concepts and brand equity</w:t>
      </w:r>
      <w:r w:rsidR="007C46DD" w:rsidRPr="0080448C">
        <w:rPr>
          <w:rFonts w:ascii="Times New Roman" w:hAnsi="Times New Roman" w:cs="Times New Roman"/>
          <w:sz w:val="24"/>
          <w:szCs w:val="24"/>
        </w:rPr>
        <w:t xml:space="preserve"> (</w:t>
      </w:r>
      <w:proofErr w:type="spellStart"/>
      <w:r w:rsidR="007C46DD" w:rsidRPr="0080448C">
        <w:rPr>
          <w:rFonts w:ascii="Times New Roman" w:hAnsi="Times New Roman" w:cs="Times New Roman"/>
          <w:sz w:val="24"/>
          <w:szCs w:val="24"/>
          <w:shd w:val="clear" w:color="auto" w:fill="FFFFFF"/>
        </w:rPr>
        <w:t>Denicolai</w:t>
      </w:r>
      <w:proofErr w:type="spellEnd"/>
      <w:r w:rsidR="007C46DD" w:rsidRPr="0080448C">
        <w:rPr>
          <w:rFonts w:ascii="Times New Roman" w:hAnsi="Times New Roman" w:cs="Times New Roman"/>
          <w:sz w:val="24"/>
          <w:szCs w:val="24"/>
          <w:shd w:val="clear" w:color="auto" w:fill="FFFFFF"/>
        </w:rPr>
        <w:t xml:space="preserve">, </w:t>
      </w:r>
      <w:proofErr w:type="spellStart"/>
      <w:r w:rsidR="007C46DD" w:rsidRPr="0080448C">
        <w:rPr>
          <w:rFonts w:ascii="Times New Roman" w:hAnsi="Times New Roman" w:cs="Times New Roman"/>
          <w:sz w:val="24"/>
          <w:szCs w:val="24"/>
          <w:shd w:val="clear" w:color="auto" w:fill="FFFFFF"/>
        </w:rPr>
        <w:t>Zucchella</w:t>
      </w:r>
      <w:proofErr w:type="spellEnd"/>
      <w:r w:rsidR="007C46DD" w:rsidRPr="0080448C">
        <w:rPr>
          <w:rFonts w:ascii="Times New Roman" w:hAnsi="Times New Roman" w:cs="Times New Roman"/>
          <w:sz w:val="24"/>
          <w:szCs w:val="24"/>
          <w:shd w:val="clear" w:color="auto" w:fill="FFFFFF"/>
        </w:rPr>
        <w:t xml:space="preserve"> and Strange, 2014)</w:t>
      </w:r>
      <w:r w:rsidR="007A4987" w:rsidRPr="0080448C">
        <w:rPr>
          <w:rFonts w:ascii="Times New Roman" w:hAnsi="Times New Roman" w:cs="Times New Roman"/>
          <w:sz w:val="24"/>
          <w:szCs w:val="24"/>
        </w:rPr>
        <w:t>.</w:t>
      </w:r>
      <w:r w:rsidR="00601639" w:rsidRPr="0080448C">
        <w:rPr>
          <w:rFonts w:ascii="Times New Roman" w:hAnsi="Times New Roman" w:cs="Times New Roman"/>
          <w:sz w:val="24"/>
          <w:szCs w:val="24"/>
        </w:rPr>
        <w:t xml:space="preserve"> </w:t>
      </w:r>
      <w:r w:rsidR="007A4987" w:rsidRPr="0080448C">
        <w:rPr>
          <w:rFonts w:ascii="Times New Roman" w:hAnsi="Times New Roman" w:cs="Times New Roman"/>
          <w:sz w:val="24"/>
          <w:szCs w:val="24"/>
        </w:rPr>
        <w:t xml:space="preserve"> </w:t>
      </w:r>
    </w:p>
    <w:p w:rsidR="00507E37" w:rsidRPr="0080448C" w:rsidRDefault="00681ECD"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lastRenderedPageBreak/>
        <w:t xml:space="preserve">Systematic Knowledge Assets- </w:t>
      </w:r>
      <w:r w:rsidR="001F476D" w:rsidRPr="0080448C">
        <w:rPr>
          <w:rFonts w:ascii="Times New Roman" w:hAnsi="Times New Roman" w:cs="Times New Roman"/>
          <w:sz w:val="24"/>
          <w:szCs w:val="24"/>
        </w:rPr>
        <w:t xml:space="preserve">It is </w:t>
      </w:r>
      <w:r w:rsidR="001A1F36" w:rsidRPr="0080448C">
        <w:rPr>
          <w:rFonts w:ascii="Times New Roman" w:hAnsi="Times New Roman" w:cs="Times New Roman"/>
          <w:sz w:val="24"/>
          <w:szCs w:val="24"/>
        </w:rPr>
        <w:t>an</w:t>
      </w:r>
      <w:r w:rsidR="001F476D" w:rsidRPr="0080448C">
        <w:rPr>
          <w:rFonts w:ascii="Times New Roman" w:hAnsi="Times New Roman" w:cs="Times New Roman"/>
          <w:sz w:val="24"/>
          <w:szCs w:val="24"/>
        </w:rPr>
        <w:t xml:space="preserve"> arranged and systemized explicit knowledge assets. </w:t>
      </w:r>
      <w:r w:rsidR="00DE3B88" w:rsidRPr="0080448C">
        <w:rPr>
          <w:rFonts w:ascii="Times New Roman" w:hAnsi="Times New Roman" w:cs="Times New Roman"/>
          <w:sz w:val="24"/>
          <w:szCs w:val="24"/>
        </w:rPr>
        <w:t xml:space="preserve">For example, </w:t>
      </w:r>
      <w:r w:rsidR="001E0C3E" w:rsidRPr="0080448C">
        <w:rPr>
          <w:rFonts w:ascii="Times New Roman" w:hAnsi="Times New Roman" w:cs="Times New Roman"/>
          <w:sz w:val="24"/>
          <w:szCs w:val="24"/>
        </w:rPr>
        <w:t>p</w:t>
      </w:r>
      <w:r w:rsidR="00DE3B88" w:rsidRPr="0080448C">
        <w:rPr>
          <w:rFonts w:ascii="Times New Roman" w:hAnsi="Times New Roman" w:cs="Times New Roman"/>
          <w:sz w:val="24"/>
          <w:szCs w:val="24"/>
        </w:rPr>
        <w:t xml:space="preserve">roduct specifications, </w:t>
      </w:r>
      <w:r w:rsidR="00A83C1E" w:rsidRPr="0080448C">
        <w:rPr>
          <w:rFonts w:ascii="Times New Roman" w:hAnsi="Times New Roman" w:cs="Times New Roman"/>
          <w:sz w:val="24"/>
          <w:szCs w:val="24"/>
        </w:rPr>
        <w:t>technologies, documentations,</w:t>
      </w:r>
      <w:r w:rsidR="00DE3B88" w:rsidRPr="0080448C">
        <w:rPr>
          <w:rFonts w:ascii="Times New Roman" w:hAnsi="Times New Roman" w:cs="Times New Roman"/>
          <w:sz w:val="24"/>
          <w:szCs w:val="24"/>
        </w:rPr>
        <w:t xml:space="preserve"> manuals</w:t>
      </w:r>
      <w:r w:rsidR="00A83C1E" w:rsidRPr="0080448C">
        <w:rPr>
          <w:rFonts w:ascii="Times New Roman" w:hAnsi="Times New Roman" w:cs="Times New Roman"/>
          <w:sz w:val="24"/>
          <w:szCs w:val="24"/>
        </w:rPr>
        <w:t>, etc</w:t>
      </w:r>
      <w:r w:rsidR="00DE3B88" w:rsidRPr="0080448C">
        <w:rPr>
          <w:rFonts w:ascii="Times New Roman" w:hAnsi="Times New Roman" w:cs="Times New Roman"/>
          <w:sz w:val="24"/>
          <w:szCs w:val="24"/>
        </w:rPr>
        <w:t xml:space="preserve">. </w:t>
      </w:r>
    </w:p>
    <w:p w:rsidR="007668CD" w:rsidRPr="0080448C" w:rsidRDefault="007668CD" w:rsidP="0080448C">
      <w:pPr>
        <w:pStyle w:val="Heading2"/>
        <w:spacing w:line="360" w:lineRule="auto"/>
        <w:jc w:val="both"/>
        <w:rPr>
          <w:rFonts w:ascii="Times New Roman" w:hAnsi="Times New Roman" w:cs="Times New Roman"/>
          <w:color w:val="auto"/>
          <w:sz w:val="24"/>
          <w:szCs w:val="24"/>
        </w:rPr>
      </w:pPr>
      <w:bookmarkStart w:id="6" w:name="_Toc533383728"/>
      <w:r w:rsidRPr="0080448C">
        <w:rPr>
          <w:rFonts w:ascii="Times New Roman" w:hAnsi="Times New Roman" w:cs="Times New Roman"/>
          <w:color w:val="auto"/>
          <w:sz w:val="24"/>
          <w:szCs w:val="24"/>
        </w:rPr>
        <w:t>Evaluation of actual and potential knowledge assets</w:t>
      </w:r>
      <w:bookmarkEnd w:id="6"/>
    </w:p>
    <w:p w:rsidR="00753A1D" w:rsidRPr="0080448C" w:rsidRDefault="00753A1D"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t xml:space="preserve">Actual Knowledge Assets- </w:t>
      </w:r>
    </w:p>
    <w:p w:rsidR="00502B15" w:rsidRPr="0080448C" w:rsidRDefault="00FD28A3"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t>People, process and technology are the actual knowledge assets of the organization.</w:t>
      </w:r>
      <w:r w:rsidR="00753A1D" w:rsidRPr="0080448C">
        <w:rPr>
          <w:rFonts w:ascii="Times New Roman" w:hAnsi="Times New Roman" w:cs="Times New Roman"/>
          <w:sz w:val="24"/>
          <w:szCs w:val="24"/>
        </w:rPr>
        <w:t xml:space="preserve"> </w:t>
      </w:r>
      <w:r w:rsidR="001A1F36" w:rsidRPr="0080448C">
        <w:rPr>
          <w:rFonts w:ascii="Times New Roman" w:hAnsi="Times New Roman" w:cs="Times New Roman"/>
          <w:sz w:val="24"/>
          <w:szCs w:val="24"/>
        </w:rPr>
        <w:t xml:space="preserve"> </w:t>
      </w:r>
      <w:r w:rsidRPr="0080448C">
        <w:rPr>
          <w:rFonts w:ascii="Times New Roman" w:hAnsi="Times New Roman" w:cs="Times New Roman"/>
          <w:sz w:val="24"/>
          <w:szCs w:val="24"/>
        </w:rPr>
        <w:t xml:space="preserve"> </w:t>
      </w:r>
    </w:p>
    <w:p w:rsidR="00FD28A3" w:rsidRPr="0080448C" w:rsidRDefault="002A7EA0"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t xml:space="preserve">People are the knowledge holders and the goal of knowledge management is </w:t>
      </w:r>
      <w:r w:rsidR="00A83FBC" w:rsidRPr="0080448C">
        <w:rPr>
          <w:rFonts w:ascii="Times New Roman" w:hAnsi="Times New Roman" w:cs="Times New Roman"/>
          <w:sz w:val="24"/>
          <w:szCs w:val="24"/>
        </w:rPr>
        <w:t>to encourage them for the purpose of searching for and improving the knowledge along with applying it in the improvement of internal processes.</w:t>
      </w:r>
      <w:r w:rsidR="00D67360" w:rsidRPr="0080448C">
        <w:rPr>
          <w:rFonts w:ascii="Times New Roman" w:hAnsi="Times New Roman" w:cs="Times New Roman"/>
          <w:sz w:val="24"/>
          <w:szCs w:val="24"/>
        </w:rPr>
        <w:t xml:space="preserve"> </w:t>
      </w:r>
      <w:r w:rsidR="00E23B78" w:rsidRPr="0080448C">
        <w:rPr>
          <w:rFonts w:ascii="Times New Roman" w:hAnsi="Times New Roman" w:cs="Times New Roman"/>
          <w:sz w:val="24"/>
          <w:szCs w:val="24"/>
        </w:rPr>
        <w:t>This can be done through providing them with proper storage and sharing of knowledge systems</w:t>
      </w:r>
      <w:r w:rsidR="007E0A4E" w:rsidRPr="0080448C">
        <w:rPr>
          <w:rFonts w:ascii="Times New Roman" w:hAnsi="Times New Roman" w:cs="Times New Roman"/>
          <w:sz w:val="24"/>
          <w:szCs w:val="24"/>
        </w:rPr>
        <w:t xml:space="preserve"> (</w:t>
      </w:r>
      <w:r w:rsidR="007E0A4E" w:rsidRPr="0080448C">
        <w:rPr>
          <w:rFonts w:ascii="Times New Roman" w:hAnsi="Times New Roman" w:cs="Times New Roman"/>
          <w:sz w:val="24"/>
          <w:szCs w:val="24"/>
          <w:shd w:val="clear" w:color="auto" w:fill="FFFFFF"/>
        </w:rPr>
        <w:t xml:space="preserve">Dong, </w:t>
      </w:r>
      <w:proofErr w:type="spellStart"/>
      <w:r w:rsidR="007E0A4E" w:rsidRPr="0080448C">
        <w:rPr>
          <w:rFonts w:ascii="Times New Roman" w:hAnsi="Times New Roman" w:cs="Times New Roman"/>
          <w:sz w:val="24"/>
          <w:szCs w:val="24"/>
          <w:shd w:val="clear" w:color="auto" w:fill="FFFFFF"/>
        </w:rPr>
        <w:t>Bartol</w:t>
      </w:r>
      <w:proofErr w:type="spellEnd"/>
      <w:r w:rsidR="007E0A4E" w:rsidRPr="0080448C">
        <w:rPr>
          <w:rFonts w:ascii="Times New Roman" w:hAnsi="Times New Roman" w:cs="Times New Roman"/>
          <w:sz w:val="24"/>
          <w:szCs w:val="24"/>
          <w:shd w:val="clear" w:color="auto" w:fill="FFFFFF"/>
        </w:rPr>
        <w:t>, Zhang and Li, 2017)</w:t>
      </w:r>
      <w:r w:rsidR="00E23B78" w:rsidRPr="0080448C">
        <w:rPr>
          <w:rFonts w:ascii="Times New Roman" w:hAnsi="Times New Roman" w:cs="Times New Roman"/>
          <w:sz w:val="24"/>
          <w:szCs w:val="24"/>
        </w:rPr>
        <w:t xml:space="preserve">. </w:t>
      </w:r>
      <w:r w:rsidR="00A83FBC" w:rsidRPr="0080448C">
        <w:rPr>
          <w:rFonts w:ascii="Times New Roman" w:hAnsi="Times New Roman" w:cs="Times New Roman"/>
          <w:sz w:val="24"/>
          <w:szCs w:val="24"/>
        </w:rPr>
        <w:t xml:space="preserve"> </w:t>
      </w:r>
    </w:p>
    <w:p w:rsidR="00CC2817" w:rsidRPr="0080448C" w:rsidRDefault="00502B15"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t xml:space="preserve">Technology- </w:t>
      </w:r>
      <w:r w:rsidR="00B644AC" w:rsidRPr="0080448C">
        <w:rPr>
          <w:rFonts w:ascii="Times New Roman" w:hAnsi="Times New Roman" w:cs="Times New Roman"/>
          <w:sz w:val="24"/>
          <w:szCs w:val="24"/>
        </w:rPr>
        <w:t xml:space="preserve">Shared knowledge </w:t>
      </w:r>
      <w:r w:rsidR="00704FF0" w:rsidRPr="0080448C">
        <w:rPr>
          <w:rFonts w:ascii="Times New Roman" w:hAnsi="Times New Roman" w:cs="Times New Roman"/>
          <w:sz w:val="24"/>
          <w:szCs w:val="24"/>
        </w:rPr>
        <w:t>can be discussed only after associating with the use of technology. Technology assists Apple in the effective dissemination of information by providing speed and transparency.</w:t>
      </w:r>
      <w:r w:rsidR="008A7ADE" w:rsidRPr="0080448C">
        <w:rPr>
          <w:rFonts w:ascii="Times New Roman" w:hAnsi="Times New Roman" w:cs="Times New Roman"/>
          <w:sz w:val="24"/>
          <w:szCs w:val="24"/>
        </w:rPr>
        <w:t xml:space="preserve"> </w:t>
      </w:r>
      <w:r w:rsidR="004A19F6" w:rsidRPr="0080448C">
        <w:rPr>
          <w:rFonts w:ascii="Times New Roman" w:hAnsi="Times New Roman" w:cs="Times New Roman"/>
          <w:sz w:val="24"/>
          <w:szCs w:val="24"/>
        </w:rPr>
        <w:t xml:space="preserve">Technology also performs the function of facilitating the mapping of personal skills required for each task based on acquired knowledge. </w:t>
      </w:r>
      <w:r w:rsidR="00704FF0" w:rsidRPr="0080448C">
        <w:rPr>
          <w:rFonts w:ascii="Times New Roman" w:hAnsi="Times New Roman" w:cs="Times New Roman"/>
          <w:sz w:val="24"/>
          <w:szCs w:val="24"/>
        </w:rPr>
        <w:t xml:space="preserve"> </w:t>
      </w:r>
    </w:p>
    <w:p w:rsidR="00D44F37" w:rsidRPr="0080448C" w:rsidRDefault="00D44F37"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t xml:space="preserve">Processes- </w:t>
      </w:r>
      <w:r w:rsidR="008C0E87" w:rsidRPr="0080448C">
        <w:rPr>
          <w:rFonts w:ascii="Times New Roman" w:hAnsi="Times New Roman" w:cs="Times New Roman"/>
          <w:sz w:val="24"/>
          <w:szCs w:val="24"/>
        </w:rPr>
        <w:t xml:space="preserve">The broader incorporation of tasks is possible only through the processes. </w:t>
      </w:r>
      <w:r w:rsidR="000E7072" w:rsidRPr="0080448C">
        <w:rPr>
          <w:rFonts w:ascii="Times New Roman" w:hAnsi="Times New Roman" w:cs="Times New Roman"/>
          <w:sz w:val="24"/>
          <w:szCs w:val="24"/>
        </w:rPr>
        <w:t xml:space="preserve">Processes allow the effective sharing of knowledge with the company and the teams and in applying new knowledge in various activities. </w:t>
      </w:r>
    </w:p>
    <w:p w:rsidR="000611F9" w:rsidRPr="0080448C" w:rsidRDefault="000611F9"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t xml:space="preserve">Potential Knowledge Assets- </w:t>
      </w:r>
    </w:p>
    <w:p w:rsidR="002C2F35" w:rsidRPr="0080448C" w:rsidRDefault="002C2F35"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t xml:space="preserve">The future trends visible in knowledge assets </w:t>
      </w:r>
      <w:r w:rsidR="003151FD" w:rsidRPr="0080448C">
        <w:rPr>
          <w:rFonts w:ascii="Times New Roman" w:hAnsi="Times New Roman" w:cs="Times New Roman"/>
          <w:sz w:val="24"/>
          <w:szCs w:val="24"/>
        </w:rPr>
        <w:t>highlight the prototype development. The prototype development is expected to provide competitive advantage</w:t>
      </w:r>
      <w:r w:rsidR="00C82226" w:rsidRPr="0080448C">
        <w:rPr>
          <w:rFonts w:ascii="Times New Roman" w:hAnsi="Times New Roman" w:cs="Times New Roman"/>
          <w:sz w:val="24"/>
          <w:szCs w:val="24"/>
        </w:rPr>
        <w:t xml:space="preserve"> </w:t>
      </w:r>
      <w:r w:rsidR="00B21A25" w:rsidRPr="0080448C">
        <w:rPr>
          <w:rFonts w:ascii="Times New Roman" w:hAnsi="Times New Roman" w:cs="Times New Roman"/>
          <w:sz w:val="24"/>
          <w:szCs w:val="24"/>
        </w:rPr>
        <w:t>of the knowledge management systems which can perform the function of linking processes, people and technology.</w:t>
      </w:r>
      <w:r w:rsidR="00B418D1" w:rsidRPr="0080448C">
        <w:rPr>
          <w:rFonts w:ascii="Times New Roman" w:hAnsi="Times New Roman" w:cs="Times New Roman"/>
          <w:sz w:val="24"/>
          <w:szCs w:val="24"/>
        </w:rPr>
        <w:t xml:space="preserve"> </w:t>
      </w:r>
      <w:r w:rsidR="006C549B" w:rsidRPr="0080448C">
        <w:rPr>
          <w:rFonts w:ascii="Times New Roman" w:hAnsi="Times New Roman" w:cs="Times New Roman"/>
          <w:sz w:val="24"/>
          <w:szCs w:val="24"/>
        </w:rPr>
        <w:t>This prototype development can become the potential knowledge asset of Apple as it will enable people in increasing their productivity within the available time constraints</w:t>
      </w:r>
      <w:r w:rsidR="003C5FF4" w:rsidRPr="0080448C">
        <w:rPr>
          <w:rFonts w:ascii="Times New Roman" w:hAnsi="Times New Roman" w:cs="Times New Roman"/>
          <w:sz w:val="24"/>
          <w:szCs w:val="24"/>
        </w:rPr>
        <w:t>.</w:t>
      </w:r>
      <w:r w:rsidR="006E573F" w:rsidRPr="0080448C">
        <w:rPr>
          <w:rFonts w:ascii="Times New Roman" w:hAnsi="Times New Roman" w:cs="Times New Roman"/>
          <w:sz w:val="24"/>
          <w:szCs w:val="24"/>
        </w:rPr>
        <w:t xml:space="preserve"> </w:t>
      </w:r>
      <w:r w:rsidR="00AA6CEB" w:rsidRPr="0080448C">
        <w:rPr>
          <w:rFonts w:ascii="Times New Roman" w:hAnsi="Times New Roman" w:cs="Times New Roman"/>
          <w:sz w:val="24"/>
          <w:szCs w:val="24"/>
        </w:rPr>
        <w:t>In other words, improvements will be brought in the current knowledge assets of Apple in the future which, in turn, will become the potential knowledge assets.</w:t>
      </w:r>
      <w:r w:rsidR="00D93785" w:rsidRPr="0080448C">
        <w:rPr>
          <w:rFonts w:ascii="Times New Roman" w:hAnsi="Times New Roman" w:cs="Times New Roman"/>
          <w:sz w:val="24"/>
          <w:szCs w:val="24"/>
        </w:rPr>
        <w:t xml:space="preserve"> </w:t>
      </w:r>
      <w:r w:rsidR="00AD2A70" w:rsidRPr="0080448C">
        <w:rPr>
          <w:rFonts w:ascii="Times New Roman" w:hAnsi="Times New Roman" w:cs="Times New Roman"/>
          <w:sz w:val="24"/>
          <w:szCs w:val="24"/>
        </w:rPr>
        <w:t xml:space="preserve"> </w:t>
      </w:r>
      <w:r w:rsidR="003C5FF4" w:rsidRPr="0080448C">
        <w:rPr>
          <w:rFonts w:ascii="Times New Roman" w:hAnsi="Times New Roman" w:cs="Times New Roman"/>
          <w:sz w:val="24"/>
          <w:szCs w:val="24"/>
        </w:rPr>
        <w:t xml:space="preserve"> </w:t>
      </w:r>
      <w:r w:rsidR="006C549B" w:rsidRPr="0080448C">
        <w:rPr>
          <w:rFonts w:ascii="Times New Roman" w:hAnsi="Times New Roman" w:cs="Times New Roman"/>
          <w:sz w:val="24"/>
          <w:szCs w:val="24"/>
        </w:rPr>
        <w:t xml:space="preserve">  </w:t>
      </w:r>
      <w:r w:rsidR="00B21A25" w:rsidRPr="0080448C">
        <w:rPr>
          <w:rFonts w:ascii="Times New Roman" w:hAnsi="Times New Roman" w:cs="Times New Roman"/>
          <w:sz w:val="24"/>
          <w:szCs w:val="24"/>
        </w:rPr>
        <w:t xml:space="preserve"> </w:t>
      </w:r>
      <w:r w:rsidR="003151FD" w:rsidRPr="0080448C">
        <w:rPr>
          <w:rFonts w:ascii="Times New Roman" w:hAnsi="Times New Roman" w:cs="Times New Roman"/>
          <w:sz w:val="24"/>
          <w:szCs w:val="24"/>
        </w:rPr>
        <w:t xml:space="preserve"> </w:t>
      </w:r>
      <w:r w:rsidRPr="0080448C">
        <w:rPr>
          <w:rFonts w:ascii="Times New Roman" w:hAnsi="Times New Roman" w:cs="Times New Roman"/>
          <w:sz w:val="24"/>
          <w:szCs w:val="24"/>
        </w:rPr>
        <w:t xml:space="preserve"> </w:t>
      </w:r>
    </w:p>
    <w:p w:rsidR="004D78E0" w:rsidRPr="0080448C" w:rsidRDefault="001E1F7B" w:rsidP="0080448C">
      <w:pPr>
        <w:pStyle w:val="Heading1"/>
        <w:spacing w:line="360" w:lineRule="auto"/>
        <w:jc w:val="both"/>
        <w:rPr>
          <w:rFonts w:ascii="Times New Roman" w:hAnsi="Times New Roman" w:cs="Times New Roman"/>
          <w:color w:val="auto"/>
          <w:sz w:val="24"/>
          <w:szCs w:val="24"/>
        </w:rPr>
      </w:pPr>
      <w:bookmarkStart w:id="7" w:name="_Toc533383729"/>
      <w:r w:rsidRPr="0080448C">
        <w:rPr>
          <w:rFonts w:ascii="Times New Roman" w:hAnsi="Times New Roman" w:cs="Times New Roman"/>
          <w:color w:val="auto"/>
          <w:sz w:val="24"/>
          <w:szCs w:val="24"/>
        </w:rPr>
        <w:t>U</w:t>
      </w:r>
      <w:r w:rsidR="00E265FE" w:rsidRPr="0080448C">
        <w:rPr>
          <w:rFonts w:ascii="Times New Roman" w:hAnsi="Times New Roman" w:cs="Times New Roman"/>
          <w:color w:val="auto"/>
          <w:sz w:val="24"/>
          <w:szCs w:val="24"/>
        </w:rPr>
        <w:t xml:space="preserve">nderstanding of important </w:t>
      </w:r>
      <w:r w:rsidRPr="0080448C">
        <w:rPr>
          <w:rFonts w:ascii="Times New Roman" w:hAnsi="Times New Roman" w:cs="Times New Roman"/>
          <w:color w:val="auto"/>
          <w:sz w:val="24"/>
          <w:szCs w:val="24"/>
        </w:rPr>
        <w:t>knowledge management</w:t>
      </w:r>
      <w:r w:rsidR="00E265FE" w:rsidRPr="0080448C">
        <w:rPr>
          <w:rFonts w:ascii="Times New Roman" w:hAnsi="Times New Roman" w:cs="Times New Roman"/>
          <w:color w:val="auto"/>
          <w:sz w:val="24"/>
          <w:szCs w:val="24"/>
        </w:rPr>
        <w:t xml:space="preserve"> processes in the context of </w:t>
      </w:r>
      <w:r w:rsidRPr="0080448C">
        <w:rPr>
          <w:rFonts w:ascii="Times New Roman" w:hAnsi="Times New Roman" w:cs="Times New Roman"/>
          <w:color w:val="auto"/>
          <w:sz w:val="24"/>
          <w:szCs w:val="24"/>
        </w:rPr>
        <w:t xml:space="preserve">organizational </w:t>
      </w:r>
      <w:r w:rsidR="00E265FE" w:rsidRPr="0080448C">
        <w:rPr>
          <w:rFonts w:ascii="Times New Roman" w:hAnsi="Times New Roman" w:cs="Times New Roman"/>
          <w:color w:val="auto"/>
          <w:sz w:val="24"/>
          <w:szCs w:val="24"/>
        </w:rPr>
        <w:t>development</w:t>
      </w:r>
      <w:bookmarkEnd w:id="7"/>
      <w:r w:rsidR="00B920C3" w:rsidRPr="0080448C">
        <w:rPr>
          <w:rFonts w:ascii="Times New Roman" w:hAnsi="Times New Roman" w:cs="Times New Roman"/>
          <w:color w:val="auto"/>
          <w:sz w:val="24"/>
          <w:szCs w:val="24"/>
        </w:rPr>
        <w:t xml:space="preserve"> </w:t>
      </w:r>
    </w:p>
    <w:p w:rsidR="000E05B4" w:rsidRPr="0080448C" w:rsidRDefault="000E05B4"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t xml:space="preserve">Those processes are involved in knowledge management </w:t>
      </w:r>
      <w:r w:rsidR="00307A64" w:rsidRPr="0080448C">
        <w:rPr>
          <w:rFonts w:ascii="Times New Roman" w:hAnsi="Times New Roman" w:cs="Times New Roman"/>
          <w:sz w:val="24"/>
          <w:szCs w:val="24"/>
        </w:rPr>
        <w:t xml:space="preserve">of Apple </w:t>
      </w:r>
      <w:r w:rsidRPr="0080448C">
        <w:rPr>
          <w:rFonts w:ascii="Times New Roman" w:hAnsi="Times New Roman" w:cs="Times New Roman"/>
          <w:sz w:val="24"/>
          <w:szCs w:val="24"/>
        </w:rPr>
        <w:t xml:space="preserve">which facilitate the application and development of organizational knowledge. Also, it involves processes that aim at </w:t>
      </w:r>
      <w:r w:rsidRPr="0080448C">
        <w:rPr>
          <w:rFonts w:ascii="Times New Roman" w:hAnsi="Times New Roman" w:cs="Times New Roman"/>
          <w:sz w:val="24"/>
          <w:szCs w:val="24"/>
        </w:rPr>
        <w:lastRenderedPageBreak/>
        <w:t>the creation of value and increasing the competitive advantage for the or</w:t>
      </w:r>
      <w:r w:rsidR="001A3922" w:rsidRPr="0080448C">
        <w:rPr>
          <w:rFonts w:ascii="Times New Roman" w:hAnsi="Times New Roman" w:cs="Times New Roman"/>
          <w:sz w:val="24"/>
          <w:szCs w:val="24"/>
        </w:rPr>
        <w:t xml:space="preserve">ganization in three dimensions namely managerial dimension, strategic dimension and operational dimension. Knowledge management is involved in the supporting and coordinating the generation of individual knowledge along with its codification, transfer and application. </w:t>
      </w:r>
      <w:r w:rsidR="00395A8B" w:rsidRPr="0080448C">
        <w:rPr>
          <w:rFonts w:ascii="Times New Roman" w:hAnsi="Times New Roman" w:cs="Times New Roman"/>
          <w:sz w:val="24"/>
          <w:szCs w:val="24"/>
        </w:rPr>
        <w:t>The four stages involved in the knowledge management processes are knowledge creation/ generation, knowledge codification, knowledge application and knowledge transfer</w:t>
      </w:r>
      <w:r w:rsidR="00AC3ECE" w:rsidRPr="0080448C">
        <w:rPr>
          <w:rFonts w:ascii="Times New Roman" w:hAnsi="Times New Roman" w:cs="Times New Roman"/>
          <w:sz w:val="24"/>
          <w:szCs w:val="24"/>
        </w:rPr>
        <w:t xml:space="preserve"> (</w:t>
      </w:r>
      <w:r w:rsidR="00AC3ECE" w:rsidRPr="0080448C">
        <w:rPr>
          <w:rFonts w:ascii="Times New Roman" w:hAnsi="Times New Roman" w:cs="Times New Roman"/>
          <w:sz w:val="24"/>
          <w:szCs w:val="24"/>
          <w:shd w:val="clear" w:color="auto" w:fill="FFFFFF"/>
        </w:rPr>
        <w:t xml:space="preserve">Dayan, </w:t>
      </w:r>
      <w:proofErr w:type="spellStart"/>
      <w:r w:rsidR="00AC3ECE" w:rsidRPr="0080448C">
        <w:rPr>
          <w:rFonts w:ascii="Times New Roman" w:hAnsi="Times New Roman" w:cs="Times New Roman"/>
          <w:sz w:val="24"/>
          <w:szCs w:val="24"/>
          <w:shd w:val="clear" w:color="auto" w:fill="FFFFFF"/>
        </w:rPr>
        <w:t>Heisig</w:t>
      </w:r>
      <w:proofErr w:type="spellEnd"/>
      <w:r w:rsidR="00AC3ECE" w:rsidRPr="0080448C">
        <w:rPr>
          <w:rFonts w:ascii="Times New Roman" w:hAnsi="Times New Roman" w:cs="Times New Roman"/>
          <w:sz w:val="24"/>
          <w:szCs w:val="24"/>
          <w:shd w:val="clear" w:color="auto" w:fill="FFFFFF"/>
        </w:rPr>
        <w:t xml:space="preserve"> and Matos, 2017)</w:t>
      </w:r>
      <w:r w:rsidR="00395A8B" w:rsidRPr="0080448C">
        <w:rPr>
          <w:rFonts w:ascii="Times New Roman" w:hAnsi="Times New Roman" w:cs="Times New Roman"/>
          <w:sz w:val="24"/>
          <w:szCs w:val="24"/>
        </w:rPr>
        <w:t xml:space="preserve">. </w:t>
      </w:r>
    </w:p>
    <w:p w:rsidR="00395A8B" w:rsidRPr="0080448C" w:rsidRDefault="00395A8B"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t xml:space="preserve">Human resource management performs the </w:t>
      </w:r>
      <w:r w:rsidR="008104B6" w:rsidRPr="0080448C">
        <w:rPr>
          <w:rFonts w:ascii="Times New Roman" w:hAnsi="Times New Roman" w:cs="Times New Roman"/>
          <w:sz w:val="24"/>
          <w:szCs w:val="24"/>
        </w:rPr>
        <w:t xml:space="preserve">function of supporting </w:t>
      </w:r>
      <w:r w:rsidRPr="0080448C">
        <w:rPr>
          <w:rFonts w:ascii="Times New Roman" w:hAnsi="Times New Roman" w:cs="Times New Roman"/>
          <w:sz w:val="24"/>
          <w:szCs w:val="24"/>
        </w:rPr>
        <w:t>the development of the firm</w:t>
      </w:r>
      <w:r w:rsidR="008104B6" w:rsidRPr="0080448C">
        <w:rPr>
          <w:rFonts w:ascii="Times New Roman" w:hAnsi="Times New Roman" w:cs="Times New Roman"/>
          <w:sz w:val="24"/>
          <w:szCs w:val="24"/>
        </w:rPr>
        <w:t>-</w:t>
      </w:r>
      <w:r w:rsidRPr="0080448C">
        <w:rPr>
          <w:rFonts w:ascii="Times New Roman" w:hAnsi="Times New Roman" w:cs="Times New Roman"/>
          <w:sz w:val="24"/>
          <w:szCs w:val="24"/>
        </w:rPr>
        <w:t xml:space="preserve"> specific skills and knowledge that are </w:t>
      </w:r>
      <w:r w:rsidR="008104B6" w:rsidRPr="0080448C">
        <w:rPr>
          <w:rFonts w:ascii="Times New Roman" w:hAnsi="Times New Roman" w:cs="Times New Roman"/>
          <w:sz w:val="24"/>
          <w:szCs w:val="24"/>
        </w:rPr>
        <w:t xml:space="preserve">the outcome of organizational learning processes. </w:t>
      </w:r>
      <w:r w:rsidR="00756BE3" w:rsidRPr="0080448C">
        <w:rPr>
          <w:rFonts w:ascii="Times New Roman" w:hAnsi="Times New Roman" w:cs="Times New Roman"/>
          <w:sz w:val="24"/>
          <w:szCs w:val="24"/>
        </w:rPr>
        <w:t>Knowledge is used by the organizations for three specific reasons. One of the reason</w:t>
      </w:r>
      <w:r w:rsidR="00CB5B01" w:rsidRPr="0080448C">
        <w:rPr>
          <w:rFonts w:ascii="Times New Roman" w:hAnsi="Times New Roman" w:cs="Times New Roman"/>
          <w:sz w:val="24"/>
          <w:szCs w:val="24"/>
        </w:rPr>
        <w:t>s</w:t>
      </w:r>
      <w:r w:rsidR="00756BE3" w:rsidRPr="0080448C">
        <w:rPr>
          <w:rFonts w:ascii="Times New Roman" w:hAnsi="Times New Roman" w:cs="Times New Roman"/>
          <w:sz w:val="24"/>
          <w:szCs w:val="24"/>
        </w:rPr>
        <w:t xml:space="preserve"> include the fact that knowledge can be utilized for the determinations of work processes of the organization along with making strategies for ensuring sustainable competitive advantage. Another reason include the requirement of knowledge for the purpose of designing and marketing of the products and services offered by the organization. </w:t>
      </w:r>
      <w:r w:rsidR="00377ECE" w:rsidRPr="0080448C">
        <w:rPr>
          <w:rFonts w:ascii="Times New Roman" w:hAnsi="Times New Roman" w:cs="Times New Roman"/>
          <w:sz w:val="24"/>
          <w:szCs w:val="24"/>
        </w:rPr>
        <w:t xml:space="preserve">Also, an important role is performed by knowledge in the service quality of an organization. </w:t>
      </w:r>
    </w:p>
    <w:p w:rsidR="00AF5C57" w:rsidRPr="0080448C" w:rsidRDefault="00AF5C57"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t xml:space="preserve">Knowledge management processes </w:t>
      </w:r>
      <w:r w:rsidR="00CB5B01" w:rsidRPr="0080448C">
        <w:rPr>
          <w:rFonts w:ascii="Times New Roman" w:hAnsi="Times New Roman" w:cs="Times New Roman"/>
          <w:sz w:val="24"/>
          <w:szCs w:val="24"/>
        </w:rPr>
        <w:t>of Apple creates an impact on the vision, strategy</w:t>
      </w:r>
      <w:r w:rsidR="00DC0C2B" w:rsidRPr="0080448C">
        <w:rPr>
          <w:rFonts w:ascii="Times New Roman" w:hAnsi="Times New Roman" w:cs="Times New Roman"/>
          <w:sz w:val="24"/>
          <w:szCs w:val="24"/>
        </w:rPr>
        <w:t>, revenues and costs of Apple</w:t>
      </w:r>
      <w:r w:rsidR="009451D3" w:rsidRPr="0080448C">
        <w:rPr>
          <w:rFonts w:ascii="Times New Roman" w:hAnsi="Times New Roman" w:cs="Times New Roman"/>
          <w:sz w:val="24"/>
          <w:szCs w:val="24"/>
        </w:rPr>
        <w:t xml:space="preserve"> </w:t>
      </w:r>
      <w:r w:rsidR="00246EBD" w:rsidRPr="0080448C">
        <w:rPr>
          <w:rFonts w:ascii="Times New Roman" w:hAnsi="Times New Roman" w:cs="Times New Roman"/>
          <w:sz w:val="24"/>
          <w:szCs w:val="24"/>
        </w:rPr>
        <w:t xml:space="preserve">which, in turn, enhances the performance of the organization by operating at economies of scale and sustainable </w:t>
      </w:r>
      <w:r w:rsidR="00653AE4" w:rsidRPr="0080448C">
        <w:rPr>
          <w:rFonts w:ascii="Times New Roman" w:hAnsi="Times New Roman" w:cs="Times New Roman"/>
          <w:sz w:val="24"/>
          <w:szCs w:val="24"/>
        </w:rPr>
        <w:t>competitive</w:t>
      </w:r>
      <w:r w:rsidR="00246EBD" w:rsidRPr="0080448C">
        <w:rPr>
          <w:rFonts w:ascii="Times New Roman" w:hAnsi="Times New Roman" w:cs="Times New Roman"/>
          <w:sz w:val="24"/>
          <w:szCs w:val="24"/>
        </w:rPr>
        <w:t xml:space="preserve"> advantage. </w:t>
      </w:r>
      <w:r w:rsidR="00653AE4" w:rsidRPr="0080448C">
        <w:rPr>
          <w:rFonts w:ascii="Times New Roman" w:hAnsi="Times New Roman" w:cs="Times New Roman"/>
          <w:sz w:val="24"/>
          <w:szCs w:val="24"/>
        </w:rPr>
        <w:t>When the organizational performance improves, the stage of organizational development is attained</w:t>
      </w:r>
      <w:r w:rsidR="00250845" w:rsidRPr="0080448C">
        <w:rPr>
          <w:rFonts w:ascii="Times New Roman" w:hAnsi="Times New Roman" w:cs="Times New Roman"/>
          <w:sz w:val="24"/>
          <w:szCs w:val="24"/>
        </w:rPr>
        <w:t xml:space="preserve"> (</w:t>
      </w:r>
      <w:r w:rsidR="00250845" w:rsidRPr="0080448C">
        <w:rPr>
          <w:rFonts w:ascii="Times New Roman" w:hAnsi="Times New Roman" w:cs="Times New Roman"/>
          <w:sz w:val="24"/>
          <w:szCs w:val="24"/>
          <w:shd w:val="clear" w:color="auto" w:fill="FFFFFF"/>
        </w:rPr>
        <w:t xml:space="preserve">Dayan, </w:t>
      </w:r>
      <w:proofErr w:type="spellStart"/>
      <w:r w:rsidR="00250845" w:rsidRPr="0080448C">
        <w:rPr>
          <w:rFonts w:ascii="Times New Roman" w:hAnsi="Times New Roman" w:cs="Times New Roman"/>
          <w:sz w:val="24"/>
          <w:szCs w:val="24"/>
          <w:shd w:val="clear" w:color="auto" w:fill="FFFFFF"/>
        </w:rPr>
        <w:t>Heisig</w:t>
      </w:r>
      <w:proofErr w:type="spellEnd"/>
      <w:r w:rsidR="00250845" w:rsidRPr="0080448C">
        <w:rPr>
          <w:rFonts w:ascii="Times New Roman" w:hAnsi="Times New Roman" w:cs="Times New Roman"/>
          <w:sz w:val="24"/>
          <w:szCs w:val="24"/>
          <w:shd w:val="clear" w:color="auto" w:fill="FFFFFF"/>
        </w:rPr>
        <w:t xml:space="preserve"> and Matos, 2017)</w:t>
      </w:r>
      <w:r w:rsidR="00653AE4" w:rsidRPr="0080448C">
        <w:rPr>
          <w:rFonts w:ascii="Times New Roman" w:hAnsi="Times New Roman" w:cs="Times New Roman"/>
          <w:sz w:val="24"/>
          <w:szCs w:val="24"/>
        </w:rPr>
        <w:t xml:space="preserve">. </w:t>
      </w:r>
    </w:p>
    <w:p w:rsidR="00326920" w:rsidRPr="0080448C" w:rsidRDefault="00AD4C78" w:rsidP="0080448C">
      <w:pPr>
        <w:pStyle w:val="Heading2"/>
        <w:spacing w:line="360" w:lineRule="auto"/>
        <w:jc w:val="both"/>
        <w:rPr>
          <w:rFonts w:ascii="Times New Roman" w:hAnsi="Times New Roman" w:cs="Times New Roman"/>
          <w:color w:val="auto"/>
          <w:sz w:val="24"/>
          <w:szCs w:val="24"/>
        </w:rPr>
      </w:pPr>
      <w:bookmarkStart w:id="8" w:name="_Toc533383730"/>
      <w:r w:rsidRPr="0080448C">
        <w:rPr>
          <w:rFonts w:ascii="Times New Roman" w:hAnsi="Times New Roman" w:cs="Times New Roman"/>
          <w:color w:val="auto"/>
          <w:sz w:val="24"/>
          <w:szCs w:val="24"/>
        </w:rPr>
        <w:t>Creation</w:t>
      </w:r>
      <w:r w:rsidR="00326920" w:rsidRPr="0080448C">
        <w:rPr>
          <w:rFonts w:ascii="Times New Roman" w:hAnsi="Times New Roman" w:cs="Times New Roman"/>
          <w:color w:val="auto"/>
          <w:sz w:val="24"/>
          <w:szCs w:val="24"/>
        </w:rPr>
        <w:t>, storage, application and integration of knowledge</w:t>
      </w:r>
      <w:bookmarkEnd w:id="8"/>
    </w:p>
    <w:p w:rsidR="001465DC" w:rsidRPr="0080448C" w:rsidRDefault="00844E62"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t xml:space="preserve">Certain aspects are considered to be very essential for the creation, storage, application and integration of knowledge in any organization. This aspects can often be regarded as the enablers of knowledge management. </w:t>
      </w:r>
      <w:r w:rsidR="002A232E" w:rsidRPr="0080448C">
        <w:rPr>
          <w:rFonts w:ascii="Times New Roman" w:hAnsi="Times New Roman" w:cs="Times New Roman"/>
          <w:sz w:val="24"/>
          <w:szCs w:val="24"/>
        </w:rPr>
        <w:t>Following are some of the enablers of knowledge management for Apple:</w:t>
      </w:r>
    </w:p>
    <w:p w:rsidR="002A232E" w:rsidRPr="0080448C" w:rsidRDefault="002A232E"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t xml:space="preserve">Measures- The measures involve the development of a process along with a design which ensures the effective management of change. </w:t>
      </w:r>
    </w:p>
    <w:p w:rsidR="00827286" w:rsidRPr="0080448C" w:rsidRDefault="00827286"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t xml:space="preserve">Infrastructure- Infrastructure involve teams, support systems, collaborations and structures. </w:t>
      </w:r>
    </w:p>
    <w:p w:rsidR="00827286" w:rsidRPr="0080448C" w:rsidRDefault="00827286"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t xml:space="preserve">Culture- Culture should be such that which is supportive of knowledge management and assists in the process of knowledge sharing. </w:t>
      </w:r>
    </w:p>
    <w:p w:rsidR="00827286" w:rsidRPr="0080448C" w:rsidRDefault="00827286"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lastRenderedPageBreak/>
        <w:t>Technology-</w:t>
      </w:r>
      <w:r w:rsidR="005E1D19" w:rsidRPr="0080448C">
        <w:rPr>
          <w:rFonts w:ascii="Times New Roman" w:hAnsi="Times New Roman" w:cs="Times New Roman"/>
          <w:sz w:val="24"/>
          <w:szCs w:val="24"/>
        </w:rPr>
        <w:t xml:space="preserve"> </w:t>
      </w:r>
      <w:r w:rsidR="005A3ED9" w:rsidRPr="0080448C">
        <w:rPr>
          <w:rFonts w:ascii="Times New Roman" w:hAnsi="Times New Roman" w:cs="Times New Roman"/>
          <w:sz w:val="24"/>
          <w:szCs w:val="24"/>
        </w:rPr>
        <w:t xml:space="preserve">Technology available should be such that which is capable of offering advantages, specifically </w:t>
      </w:r>
      <w:r w:rsidR="00873435" w:rsidRPr="0080448C">
        <w:rPr>
          <w:rFonts w:ascii="Times New Roman" w:hAnsi="Times New Roman" w:cs="Times New Roman"/>
          <w:sz w:val="24"/>
          <w:szCs w:val="24"/>
        </w:rPr>
        <w:t xml:space="preserve">by way of managing the explicit knowledge in the form of a collaboration tool and as an expert locator. However, it should be ensured that no misuse of technology is made as it is an essential component of the knowledge management strategy. </w:t>
      </w:r>
    </w:p>
    <w:p w:rsidR="00827286" w:rsidRPr="0080448C" w:rsidRDefault="00B03BB2"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t>These aspects play an important role in making knowledge management possible.</w:t>
      </w:r>
      <w:r w:rsidR="00827FCC" w:rsidRPr="0080448C">
        <w:rPr>
          <w:rFonts w:ascii="Times New Roman" w:hAnsi="Times New Roman" w:cs="Times New Roman"/>
          <w:sz w:val="24"/>
          <w:szCs w:val="24"/>
        </w:rPr>
        <w:t xml:space="preserve"> Furthermore, as far as knowledge creation is concerned, knowledge sharing</w:t>
      </w:r>
      <w:r w:rsidR="00081358" w:rsidRPr="0080448C">
        <w:rPr>
          <w:rFonts w:ascii="Times New Roman" w:hAnsi="Times New Roman" w:cs="Times New Roman"/>
          <w:sz w:val="24"/>
          <w:szCs w:val="24"/>
        </w:rPr>
        <w:t xml:space="preserve">, access to relevant data and information along with collaboration </w:t>
      </w:r>
      <w:r w:rsidR="00827FCC" w:rsidRPr="0080448C">
        <w:rPr>
          <w:rFonts w:ascii="Times New Roman" w:hAnsi="Times New Roman" w:cs="Times New Roman"/>
          <w:sz w:val="24"/>
          <w:szCs w:val="24"/>
        </w:rPr>
        <w:t>is very important for this purpose.</w:t>
      </w:r>
      <w:r w:rsidR="003703C7" w:rsidRPr="0080448C">
        <w:rPr>
          <w:rFonts w:ascii="Times New Roman" w:hAnsi="Times New Roman" w:cs="Times New Roman"/>
          <w:sz w:val="24"/>
          <w:szCs w:val="24"/>
        </w:rPr>
        <w:t xml:space="preserve"> For knowledge storage, </w:t>
      </w:r>
      <w:r w:rsidR="00436117" w:rsidRPr="0080448C">
        <w:rPr>
          <w:rFonts w:ascii="Times New Roman" w:hAnsi="Times New Roman" w:cs="Times New Roman"/>
          <w:sz w:val="24"/>
          <w:szCs w:val="24"/>
        </w:rPr>
        <w:t>Apple can formulate a knowledge retention strategy</w:t>
      </w:r>
      <w:r w:rsidR="00327333" w:rsidRPr="0080448C">
        <w:rPr>
          <w:rFonts w:ascii="Times New Roman" w:hAnsi="Times New Roman" w:cs="Times New Roman"/>
          <w:sz w:val="24"/>
          <w:szCs w:val="24"/>
        </w:rPr>
        <w:t xml:space="preserve"> which will depend upon which knowledge is most important for the company. </w:t>
      </w:r>
      <w:r w:rsidR="00ED43B2" w:rsidRPr="0080448C">
        <w:rPr>
          <w:rFonts w:ascii="Times New Roman" w:hAnsi="Times New Roman" w:cs="Times New Roman"/>
          <w:sz w:val="24"/>
          <w:szCs w:val="24"/>
        </w:rPr>
        <w:t xml:space="preserve">For knowledge acquisition, Apple requires the establishment of right channels </w:t>
      </w:r>
      <w:r w:rsidR="000F02E7" w:rsidRPr="0080448C">
        <w:rPr>
          <w:rFonts w:ascii="Times New Roman" w:hAnsi="Times New Roman" w:cs="Times New Roman"/>
          <w:sz w:val="24"/>
          <w:szCs w:val="24"/>
        </w:rPr>
        <w:t>such that it can ensure the transfer of relevant knowledge from existing partnership into the firm along with the integration of this knowledge in the best possible manner. For doing so, a number of knowledge management tools can be utilized by Apple such as cultural alignment, socialization and interactions, common IT systems setting up of right incentive systems, and identification and protection of crucial knowledge assets</w:t>
      </w:r>
      <w:r w:rsidR="005F31F1" w:rsidRPr="0080448C">
        <w:rPr>
          <w:rFonts w:ascii="Times New Roman" w:hAnsi="Times New Roman" w:cs="Times New Roman"/>
          <w:sz w:val="24"/>
          <w:szCs w:val="24"/>
        </w:rPr>
        <w:t xml:space="preserve"> (</w:t>
      </w:r>
      <w:proofErr w:type="spellStart"/>
      <w:r w:rsidR="005F31F1" w:rsidRPr="0080448C">
        <w:rPr>
          <w:rFonts w:ascii="Times New Roman" w:hAnsi="Times New Roman" w:cs="Times New Roman"/>
          <w:sz w:val="24"/>
          <w:szCs w:val="24"/>
          <w:shd w:val="clear" w:color="auto" w:fill="FFFFFF"/>
        </w:rPr>
        <w:t>Thalmann</w:t>
      </w:r>
      <w:proofErr w:type="spellEnd"/>
      <w:r w:rsidR="005F31F1" w:rsidRPr="0080448C">
        <w:rPr>
          <w:rFonts w:ascii="Times New Roman" w:hAnsi="Times New Roman" w:cs="Times New Roman"/>
          <w:sz w:val="24"/>
          <w:szCs w:val="24"/>
          <w:shd w:val="clear" w:color="auto" w:fill="FFFFFF"/>
        </w:rPr>
        <w:t xml:space="preserve">, </w:t>
      </w:r>
      <w:proofErr w:type="spellStart"/>
      <w:r w:rsidR="005F31F1" w:rsidRPr="0080448C">
        <w:rPr>
          <w:rFonts w:ascii="Times New Roman" w:hAnsi="Times New Roman" w:cs="Times New Roman"/>
          <w:sz w:val="24"/>
          <w:szCs w:val="24"/>
          <w:shd w:val="clear" w:color="auto" w:fill="FFFFFF"/>
        </w:rPr>
        <w:t>Manhart</w:t>
      </w:r>
      <w:proofErr w:type="spellEnd"/>
      <w:r w:rsidR="005F31F1" w:rsidRPr="0080448C">
        <w:rPr>
          <w:rFonts w:ascii="Times New Roman" w:hAnsi="Times New Roman" w:cs="Times New Roman"/>
          <w:sz w:val="24"/>
          <w:szCs w:val="24"/>
          <w:shd w:val="clear" w:color="auto" w:fill="FFFFFF"/>
        </w:rPr>
        <w:t xml:space="preserve">, </w:t>
      </w:r>
      <w:proofErr w:type="spellStart"/>
      <w:r w:rsidR="005F31F1" w:rsidRPr="0080448C">
        <w:rPr>
          <w:rFonts w:ascii="Times New Roman" w:hAnsi="Times New Roman" w:cs="Times New Roman"/>
          <w:sz w:val="24"/>
          <w:szCs w:val="24"/>
          <w:shd w:val="clear" w:color="auto" w:fill="FFFFFF"/>
        </w:rPr>
        <w:t>Ceravolo</w:t>
      </w:r>
      <w:proofErr w:type="spellEnd"/>
      <w:r w:rsidR="005F31F1" w:rsidRPr="0080448C">
        <w:rPr>
          <w:rFonts w:ascii="Times New Roman" w:hAnsi="Times New Roman" w:cs="Times New Roman"/>
          <w:sz w:val="24"/>
          <w:szCs w:val="24"/>
          <w:shd w:val="clear" w:color="auto" w:fill="FFFFFF"/>
        </w:rPr>
        <w:t xml:space="preserve"> and </w:t>
      </w:r>
      <w:proofErr w:type="spellStart"/>
      <w:r w:rsidR="005F31F1" w:rsidRPr="0080448C">
        <w:rPr>
          <w:rFonts w:ascii="Times New Roman" w:hAnsi="Times New Roman" w:cs="Times New Roman"/>
          <w:sz w:val="24"/>
          <w:szCs w:val="24"/>
          <w:shd w:val="clear" w:color="auto" w:fill="FFFFFF"/>
        </w:rPr>
        <w:t>Azzini</w:t>
      </w:r>
      <w:proofErr w:type="spellEnd"/>
      <w:r w:rsidR="005F31F1" w:rsidRPr="0080448C">
        <w:rPr>
          <w:rFonts w:ascii="Times New Roman" w:hAnsi="Times New Roman" w:cs="Times New Roman"/>
          <w:sz w:val="24"/>
          <w:szCs w:val="24"/>
          <w:shd w:val="clear" w:color="auto" w:fill="FFFFFF"/>
        </w:rPr>
        <w:t>, 2014)</w:t>
      </w:r>
      <w:r w:rsidR="000F02E7" w:rsidRPr="0080448C">
        <w:rPr>
          <w:rFonts w:ascii="Times New Roman" w:hAnsi="Times New Roman" w:cs="Times New Roman"/>
          <w:sz w:val="24"/>
          <w:szCs w:val="24"/>
        </w:rPr>
        <w:t xml:space="preserve">. </w:t>
      </w:r>
    </w:p>
    <w:p w:rsidR="00AD4C78" w:rsidRPr="0080448C" w:rsidRDefault="00915E5F" w:rsidP="0080448C">
      <w:pPr>
        <w:pStyle w:val="Heading2"/>
        <w:spacing w:line="360" w:lineRule="auto"/>
        <w:jc w:val="both"/>
        <w:rPr>
          <w:rFonts w:ascii="Times New Roman" w:hAnsi="Times New Roman" w:cs="Times New Roman"/>
          <w:color w:val="auto"/>
          <w:sz w:val="24"/>
          <w:szCs w:val="24"/>
        </w:rPr>
      </w:pPr>
      <w:bookmarkStart w:id="9" w:name="_Toc533383731"/>
      <w:r w:rsidRPr="0080448C">
        <w:rPr>
          <w:rFonts w:ascii="Times New Roman" w:hAnsi="Times New Roman" w:cs="Times New Roman"/>
          <w:color w:val="auto"/>
          <w:sz w:val="24"/>
          <w:szCs w:val="24"/>
        </w:rPr>
        <w:t>Importance of Intellectual Property rights</w:t>
      </w:r>
      <w:bookmarkEnd w:id="9"/>
    </w:p>
    <w:p w:rsidR="0024419F" w:rsidRPr="0080448C" w:rsidRDefault="001B6B6C"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t xml:space="preserve">The intellectual property rights have been accepted and recognized all over the world due to a number of important reasons. </w:t>
      </w:r>
      <w:r w:rsidR="00854B0B" w:rsidRPr="0080448C">
        <w:rPr>
          <w:rFonts w:ascii="Times New Roman" w:hAnsi="Times New Roman" w:cs="Times New Roman"/>
          <w:sz w:val="24"/>
          <w:szCs w:val="24"/>
        </w:rPr>
        <w:t xml:space="preserve">One of the reasons for accepting these rights is for providing the needed incentives to the individuals or organizations for their new inventions. It further provides due recognition to the inventors and creators. Intellectual property rights also ensures material reward for the concerned intellectual property. Furthermore, it ensures the availability of original and genuine products. Knowledge is the intangible property of Apple. This knowledge is used by the organization in the production of its products which are popular all across the world. </w:t>
      </w:r>
    </w:p>
    <w:p w:rsidR="001465DC" w:rsidRPr="0080448C" w:rsidRDefault="00AD2330"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t>No limit is there</w:t>
      </w:r>
      <w:r w:rsidR="000603B8" w:rsidRPr="0080448C">
        <w:rPr>
          <w:rFonts w:ascii="Times New Roman" w:hAnsi="Times New Roman" w:cs="Times New Roman"/>
          <w:sz w:val="24"/>
          <w:szCs w:val="24"/>
        </w:rPr>
        <w:t xml:space="preserve"> on the number of persons which own the knowledge. Apple has made the use of intellectual property rights for the purpose of protecting this knowledge with the help of imposing limits on the number of owners of the knowledge for a particular period of time as defined by law. Through intellectual property rights, Apple is able to protect the investment required for acquiring such knowledge. It has further created incentives for the allocation of the resources required for acquiring the knowledge and ensures that such knowledge </w:t>
      </w:r>
      <w:r w:rsidR="001465DC" w:rsidRPr="0080448C">
        <w:rPr>
          <w:rFonts w:ascii="Times New Roman" w:hAnsi="Times New Roman" w:cs="Times New Roman"/>
          <w:sz w:val="24"/>
          <w:szCs w:val="24"/>
        </w:rPr>
        <w:t>creation and allocation in a shorter period of time than otherwise might have occurred</w:t>
      </w:r>
      <w:r w:rsidR="00446E62" w:rsidRPr="0080448C">
        <w:rPr>
          <w:rFonts w:ascii="Times New Roman" w:hAnsi="Times New Roman" w:cs="Times New Roman"/>
          <w:sz w:val="24"/>
          <w:szCs w:val="24"/>
        </w:rPr>
        <w:t xml:space="preserve"> (</w:t>
      </w:r>
      <w:proofErr w:type="spellStart"/>
      <w:r w:rsidR="00446E62" w:rsidRPr="0080448C">
        <w:rPr>
          <w:rFonts w:ascii="Times New Roman" w:hAnsi="Times New Roman" w:cs="Times New Roman"/>
          <w:sz w:val="24"/>
          <w:szCs w:val="24"/>
          <w:shd w:val="clear" w:color="auto" w:fill="FFFFFF"/>
        </w:rPr>
        <w:t>Natalicchio</w:t>
      </w:r>
      <w:proofErr w:type="spellEnd"/>
      <w:r w:rsidR="00446E62" w:rsidRPr="0080448C">
        <w:rPr>
          <w:rFonts w:ascii="Times New Roman" w:hAnsi="Times New Roman" w:cs="Times New Roman"/>
          <w:sz w:val="24"/>
          <w:szCs w:val="24"/>
          <w:shd w:val="clear" w:color="auto" w:fill="FFFFFF"/>
        </w:rPr>
        <w:t xml:space="preserve">, </w:t>
      </w:r>
      <w:proofErr w:type="spellStart"/>
      <w:r w:rsidR="00446E62" w:rsidRPr="0080448C">
        <w:rPr>
          <w:rFonts w:ascii="Times New Roman" w:hAnsi="Times New Roman" w:cs="Times New Roman"/>
          <w:sz w:val="24"/>
          <w:szCs w:val="24"/>
          <w:shd w:val="clear" w:color="auto" w:fill="FFFFFF"/>
        </w:rPr>
        <w:t>Ardito</w:t>
      </w:r>
      <w:proofErr w:type="spellEnd"/>
      <w:r w:rsidR="00446E62" w:rsidRPr="0080448C">
        <w:rPr>
          <w:rFonts w:ascii="Times New Roman" w:hAnsi="Times New Roman" w:cs="Times New Roman"/>
          <w:sz w:val="24"/>
          <w:szCs w:val="24"/>
          <w:shd w:val="clear" w:color="auto" w:fill="FFFFFF"/>
        </w:rPr>
        <w:t xml:space="preserve">, </w:t>
      </w:r>
      <w:proofErr w:type="spellStart"/>
      <w:r w:rsidR="00446E62" w:rsidRPr="0080448C">
        <w:rPr>
          <w:rFonts w:ascii="Times New Roman" w:hAnsi="Times New Roman" w:cs="Times New Roman"/>
          <w:sz w:val="24"/>
          <w:szCs w:val="24"/>
          <w:shd w:val="clear" w:color="auto" w:fill="FFFFFF"/>
        </w:rPr>
        <w:t>Savino</w:t>
      </w:r>
      <w:proofErr w:type="spellEnd"/>
      <w:r w:rsidR="00446E62" w:rsidRPr="0080448C">
        <w:rPr>
          <w:rFonts w:ascii="Times New Roman" w:hAnsi="Times New Roman" w:cs="Times New Roman"/>
          <w:sz w:val="24"/>
          <w:szCs w:val="24"/>
          <w:shd w:val="clear" w:color="auto" w:fill="FFFFFF"/>
        </w:rPr>
        <w:t xml:space="preserve"> and Albino, 2017)</w:t>
      </w:r>
      <w:r w:rsidR="001465DC" w:rsidRPr="0080448C">
        <w:rPr>
          <w:rFonts w:ascii="Times New Roman" w:hAnsi="Times New Roman" w:cs="Times New Roman"/>
          <w:sz w:val="24"/>
          <w:szCs w:val="24"/>
        </w:rPr>
        <w:t xml:space="preserve">. </w:t>
      </w:r>
      <w:r w:rsidR="000603B8" w:rsidRPr="0080448C">
        <w:rPr>
          <w:rFonts w:ascii="Times New Roman" w:hAnsi="Times New Roman" w:cs="Times New Roman"/>
          <w:sz w:val="24"/>
          <w:szCs w:val="24"/>
        </w:rPr>
        <w:t xml:space="preserve"> </w:t>
      </w:r>
    </w:p>
    <w:p w:rsidR="004D78E0" w:rsidRPr="0080448C" w:rsidRDefault="004D78E0" w:rsidP="0080448C">
      <w:pPr>
        <w:pStyle w:val="Heading1"/>
        <w:spacing w:line="360" w:lineRule="auto"/>
        <w:jc w:val="both"/>
        <w:rPr>
          <w:rFonts w:ascii="Times New Roman" w:hAnsi="Times New Roman" w:cs="Times New Roman"/>
          <w:color w:val="auto"/>
          <w:sz w:val="24"/>
          <w:szCs w:val="24"/>
        </w:rPr>
      </w:pPr>
      <w:bookmarkStart w:id="10" w:name="_Toc533383732"/>
      <w:r w:rsidRPr="0080448C">
        <w:rPr>
          <w:rFonts w:ascii="Times New Roman" w:hAnsi="Times New Roman" w:cs="Times New Roman"/>
          <w:color w:val="auto"/>
          <w:sz w:val="24"/>
          <w:szCs w:val="24"/>
        </w:rPr>
        <w:lastRenderedPageBreak/>
        <w:t>Framework for establishing a knowledge management culture</w:t>
      </w:r>
      <w:bookmarkEnd w:id="10"/>
      <w:r w:rsidR="00F71E8E" w:rsidRPr="0080448C">
        <w:rPr>
          <w:rFonts w:ascii="Times New Roman" w:hAnsi="Times New Roman" w:cs="Times New Roman"/>
          <w:color w:val="auto"/>
          <w:sz w:val="24"/>
          <w:szCs w:val="24"/>
        </w:rPr>
        <w:t xml:space="preserve"> </w:t>
      </w:r>
    </w:p>
    <w:p w:rsidR="00D677E3" w:rsidRPr="0080448C" w:rsidRDefault="00D677E3"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t xml:space="preserve">The payoff of an effective knowledge management process is huge and therefore it is regarded as a key process. However, the establishment of knowledge management culture </w:t>
      </w:r>
      <w:r w:rsidR="003C6302" w:rsidRPr="0080448C">
        <w:rPr>
          <w:rFonts w:ascii="Times New Roman" w:hAnsi="Times New Roman" w:cs="Times New Roman"/>
          <w:sz w:val="24"/>
          <w:szCs w:val="24"/>
        </w:rPr>
        <w:t xml:space="preserve">in an organization </w:t>
      </w:r>
      <w:r w:rsidRPr="0080448C">
        <w:rPr>
          <w:rFonts w:ascii="Times New Roman" w:hAnsi="Times New Roman" w:cs="Times New Roman"/>
          <w:sz w:val="24"/>
          <w:szCs w:val="24"/>
        </w:rPr>
        <w:t xml:space="preserve">is not an easy task. </w:t>
      </w:r>
      <w:r w:rsidR="003C6302" w:rsidRPr="0080448C">
        <w:rPr>
          <w:rFonts w:ascii="Times New Roman" w:hAnsi="Times New Roman" w:cs="Times New Roman"/>
          <w:sz w:val="24"/>
          <w:szCs w:val="24"/>
        </w:rPr>
        <w:t xml:space="preserve">Apple needs to consider overcoming the barriers to effective implementation of knowledge management for this purpose. </w:t>
      </w:r>
    </w:p>
    <w:p w:rsidR="0067152D" w:rsidRPr="0080448C" w:rsidRDefault="0067152D"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t xml:space="preserve">Recognizing that implementation of Knowledge Management is a strategic initiative- This will require Apple to implement organizational change plan in order to change the organizational culture over a period of time. </w:t>
      </w:r>
      <w:r w:rsidR="00622D29" w:rsidRPr="0080448C">
        <w:rPr>
          <w:rFonts w:ascii="Times New Roman" w:hAnsi="Times New Roman" w:cs="Times New Roman"/>
          <w:sz w:val="24"/>
          <w:szCs w:val="24"/>
        </w:rPr>
        <w:t>This can be done with the help of using Kotter’s 8 step process of organizational change for the purpose of leading towards knowledge centered services organization</w:t>
      </w:r>
      <w:r w:rsidR="002F6157" w:rsidRPr="0080448C">
        <w:rPr>
          <w:rFonts w:ascii="Times New Roman" w:hAnsi="Times New Roman" w:cs="Times New Roman"/>
          <w:sz w:val="24"/>
          <w:szCs w:val="24"/>
        </w:rPr>
        <w:t xml:space="preserve"> (</w:t>
      </w:r>
      <w:proofErr w:type="spellStart"/>
      <w:r w:rsidR="002F6157" w:rsidRPr="0080448C">
        <w:rPr>
          <w:rFonts w:ascii="Times New Roman" w:hAnsi="Times New Roman" w:cs="Times New Roman"/>
          <w:sz w:val="24"/>
          <w:szCs w:val="24"/>
          <w:shd w:val="clear" w:color="auto" w:fill="FFFFFF"/>
        </w:rPr>
        <w:t>Inkinen</w:t>
      </w:r>
      <w:proofErr w:type="spellEnd"/>
      <w:r w:rsidR="002F6157" w:rsidRPr="0080448C">
        <w:rPr>
          <w:rFonts w:ascii="Times New Roman" w:hAnsi="Times New Roman" w:cs="Times New Roman"/>
          <w:sz w:val="24"/>
          <w:szCs w:val="24"/>
          <w:shd w:val="clear" w:color="auto" w:fill="FFFFFF"/>
        </w:rPr>
        <w:t>, 2016)</w:t>
      </w:r>
      <w:r w:rsidR="00622D29" w:rsidRPr="0080448C">
        <w:rPr>
          <w:rFonts w:ascii="Times New Roman" w:hAnsi="Times New Roman" w:cs="Times New Roman"/>
          <w:sz w:val="24"/>
          <w:szCs w:val="24"/>
        </w:rPr>
        <w:t xml:space="preserve">. </w:t>
      </w:r>
    </w:p>
    <w:p w:rsidR="000858F4" w:rsidRPr="0080448C" w:rsidRDefault="000858F4"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t xml:space="preserve">Adopting a lifecycle </w:t>
      </w:r>
      <w:r w:rsidR="00677EFF" w:rsidRPr="0080448C">
        <w:rPr>
          <w:rFonts w:ascii="Times New Roman" w:hAnsi="Times New Roman" w:cs="Times New Roman"/>
          <w:sz w:val="24"/>
          <w:szCs w:val="24"/>
        </w:rPr>
        <w:t>approach</w:t>
      </w:r>
      <w:r w:rsidRPr="0080448C">
        <w:rPr>
          <w:rFonts w:ascii="Times New Roman" w:hAnsi="Times New Roman" w:cs="Times New Roman"/>
          <w:sz w:val="24"/>
          <w:szCs w:val="24"/>
        </w:rPr>
        <w:t xml:space="preserve"> to implementation-</w:t>
      </w:r>
      <w:r w:rsidR="00677EFF" w:rsidRPr="0080448C">
        <w:rPr>
          <w:rFonts w:ascii="Times New Roman" w:hAnsi="Times New Roman" w:cs="Times New Roman"/>
          <w:sz w:val="24"/>
          <w:szCs w:val="24"/>
        </w:rPr>
        <w:t xml:space="preserve"> In order to implement the </w:t>
      </w:r>
      <w:r w:rsidR="00B727F1" w:rsidRPr="0080448C">
        <w:rPr>
          <w:rFonts w:ascii="Times New Roman" w:hAnsi="Times New Roman" w:cs="Times New Roman"/>
          <w:sz w:val="24"/>
          <w:szCs w:val="24"/>
        </w:rPr>
        <w:t xml:space="preserve">knowledge management culture, a service lifecycle approach should be adopted as an organization- wide process. </w:t>
      </w:r>
      <w:r w:rsidR="00D97F55" w:rsidRPr="0080448C">
        <w:rPr>
          <w:rFonts w:ascii="Times New Roman" w:hAnsi="Times New Roman" w:cs="Times New Roman"/>
          <w:sz w:val="24"/>
          <w:szCs w:val="24"/>
        </w:rPr>
        <w:t xml:space="preserve">It should be strategically initiated and its adoption should also be ensured across teams in a cultural sense. </w:t>
      </w:r>
    </w:p>
    <w:p w:rsidR="00CA3978" w:rsidRPr="0080448C" w:rsidRDefault="00D97F55"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t xml:space="preserve">Realizing that there are silos to overcome- </w:t>
      </w:r>
      <w:r w:rsidR="00DA541A" w:rsidRPr="0080448C">
        <w:rPr>
          <w:rFonts w:ascii="Times New Roman" w:hAnsi="Times New Roman" w:cs="Times New Roman"/>
          <w:sz w:val="24"/>
          <w:szCs w:val="24"/>
        </w:rPr>
        <w:t xml:space="preserve">Apple should start with compelling the mission and vision statement such that all the members of the group can deploy an ongoing communication plan </w:t>
      </w:r>
      <w:r w:rsidR="00290355" w:rsidRPr="0080448C">
        <w:rPr>
          <w:rFonts w:ascii="Times New Roman" w:hAnsi="Times New Roman" w:cs="Times New Roman"/>
          <w:sz w:val="24"/>
          <w:szCs w:val="24"/>
        </w:rPr>
        <w:t>and tear down the barriers in knowledge capture</w:t>
      </w:r>
      <w:r w:rsidR="0017128C" w:rsidRPr="0080448C">
        <w:rPr>
          <w:rFonts w:ascii="Times New Roman" w:hAnsi="Times New Roman" w:cs="Times New Roman"/>
          <w:sz w:val="24"/>
          <w:szCs w:val="24"/>
        </w:rPr>
        <w:t xml:space="preserve"> (</w:t>
      </w:r>
      <w:proofErr w:type="spellStart"/>
      <w:r w:rsidR="0017128C" w:rsidRPr="0080448C">
        <w:rPr>
          <w:rFonts w:ascii="Times New Roman" w:hAnsi="Times New Roman" w:cs="Times New Roman"/>
          <w:sz w:val="24"/>
          <w:szCs w:val="24"/>
          <w:shd w:val="clear" w:color="auto" w:fill="FFFFFF"/>
        </w:rPr>
        <w:t>Dehghani</w:t>
      </w:r>
      <w:proofErr w:type="spellEnd"/>
      <w:r w:rsidR="0017128C" w:rsidRPr="0080448C">
        <w:rPr>
          <w:rFonts w:ascii="Times New Roman" w:hAnsi="Times New Roman" w:cs="Times New Roman"/>
          <w:sz w:val="24"/>
          <w:szCs w:val="24"/>
          <w:shd w:val="clear" w:color="auto" w:fill="FFFFFF"/>
        </w:rPr>
        <w:t xml:space="preserve"> and </w:t>
      </w:r>
      <w:proofErr w:type="spellStart"/>
      <w:r w:rsidR="0017128C" w:rsidRPr="0080448C">
        <w:rPr>
          <w:rFonts w:ascii="Times New Roman" w:hAnsi="Times New Roman" w:cs="Times New Roman"/>
          <w:sz w:val="24"/>
          <w:szCs w:val="24"/>
          <w:shd w:val="clear" w:color="auto" w:fill="FFFFFF"/>
        </w:rPr>
        <w:t>Ramsin</w:t>
      </w:r>
      <w:proofErr w:type="spellEnd"/>
      <w:r w:rsidR="0017128C" w:rsidRPr="0080448C">
        <w:rPr>
          <w:rFonts w:ascii="Times New Roman" w:hAnsi="Times New Roman" w:cs="Times New Roman"/>
          <w:sz w:val="24"/>
          <w:szCs w:val="24"/>
          <w:shd w:val="clear" w:color="auto" w:fill="FFFFFF"/>
        </w:rPr>
        <w:t>, 2015)</w:t>
      </w:r>
      <w:r w:rsidR="00290355" w:rsidRPr="0080448C">
        <w:rPr>
          <w:rFonts w:ascii="Times New Roman" w:hAnsi="Times New Roman" w:cs="Times New Roman"/>
          <w:sz w:val="24"/>
          <w:szCs w:val="24"/>
        </w:rPr>
        <w:t>.</w:t>
      </w:r>
    </w:p>
    <w:p w:rsidR="00312512" w:rsidRPr="0080448C" w:rsidRDefault="004374C6"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t>Focusing on Strategy-</w:t>
      </w:r>
      <w:r w:rsidR="00492055" w:rsidRPr="0080448C">
        <w:rPr>
          <w:rFonts w:ascii="Times New Roman" w:hAnsi="Times New Roman" w:cs="Times New Roman"/>
          <w:sz w:val="24"/>
          <w:szCs w:val="24"/>
        </w:rPr>
        <w:t>Apple should adopt a solid strategy</w:t>
      </w:r>
      <w:r w:rsidR="00B15F7F" w:rsidRPr="0080448C">
        <w:rPr>
          <w:rFonts w:ascii="Times New Roman" w:hAnsi="Times New Roman" w:cs="Times New Roman"/>
          <w:sz w:val="24"/>
          <w:szCs w:val="24"/>
        </w:rPr>
        <w:t xml:space="preserve"> </w:t>
      </w:r>
      <w:r w:rsidR="006C3629" w:rsidRPr="0080448C">
        <w:rPr>
          <w:rFonts w:ascii="Times New Roman" w:hAnsi="Times New Roman" w:cs="Times New Roman"/>
          <w:sz w:val="24"/>
          <w:szCs w:val="24"/>
        </w:rPr>
        <w:t>along with defining and documenting the processes and deciding the appropriate tools and technology</w:t>
      </w:r>
      <w:r w:rsidR="00103F32" w:rsidRPr="0080448C">
        <w:rPr>
          <w:rFonts w:ascii="Times New Roman" w:hAnsi="Times New Roman" w:cs="Times New Roman"/>
          <w:sz w:val="24"/>
          <w:szCs w:val="24"/>
        </w:rPr>
        <w:t xml:space="preserve"> (</w:t>
      </w:r>
      <w:proofErr w:type="spellStart"/>
      <w:r w:rsidR="00103F32" w:rsidRPr="0080448C">
        <w:rPr>
          <w:rFonts w:ascii="Times New Roman" w:hAnsi="Times New Roman" w:cs="Times New Roman"/>
          <w:sz w:val="24"/>
          <w:szCs w:val="24"/>
          <w:shd w:val="clear" w:color="auto" w:fill="FFFFFF"/>
        </w:rPr>
        <w:t>Todorović</w:t>
      </w:r>
      <w:proofErr w:type="spellEnd"/>
      <w:r w:rsidR="00103F32" w:rsidRPr="0080448C">
        <w:rPr>
          <w:rFonts w:ascii="Times New Roman" w:hAnsi="Times New Roman" w:cs="Times New Roman"/>
          <w:sz w:val="24"/>
          <w:szCs w:val="24"/>
          <w:shd w:val="clear" w:color="auto" w:fill="FFFFFF"/>
        </w:rPr>
        <w:t xml:space="preserve">, </w:t>
      </w:r>
      <w:proofErr w:type="spellStart"/>
      <w:r w:rsidR="00103F32" w:rsidRPr="0080448C">
        <w:rPr>
          <w:rFonts w:ascii="Times New Roman" w:hAnsi="Times New Roman" w:cs="Times New Roman"/>
          <w:sz w:val="24"/>
          <w:szCs w:val="24"/>
          <w:shd w:val="clear" w:color="auto" w:fill="FFFFFF"/>
        </w:rPr>
        <w:t>Petrović</w:t>
      </w:r>
      <w:proofErr w:type="spellEnd"/>
      <w:r w:rsidR="00103F32" w:rsidRPr="0080448C">
        <w:rPr>
          <w:rFonts w:ascii="Times New Roman" w:hAnsi="Times New Roman" w:cs="Times New Roman"/>
          <w:sz w:val="24"/>
          <w:szCs w:val="24"/>
          <w:shd w:val="clear" w:color="auto" w:fill="FFFFFF"/>
        </w:rPr>
        <w:t xml:space="preserve">, </w:t>
      </w:r>
      <w:proofErr w:type="spellStart"/>
      <w:r w:rsidR="00103F32" w:rsidRPr="0080448C">
        <w:rPr>
          <w:rFonts w:ascii="Times New Roman" w:hAnsi="Times New Roman" w:cs="Times New Roman"/>
          <w:sz w:val="24"/>
          <w:szCs w:val="24"/>
          <w:shd w:val="clear" w:color="auto" w:fill="FFFFFF"/>
        </w:rPr>
        <w:t>Mihić</w:t>
      </w:r>
      <w:proofErr w:type="spellEnd"/>
      <w:r w:rsidR="00103F32" w:rsidRPr="0080448C">
        <w:rPr>
          <w:rFonts w:ascii="Times New Roman" w:hAnsi="Times New Roman" w:cs="Times New Roman"/>
          <w:sz w:val="24"/>
          <w:szCs w:val="24"/>
          <w:shd w:val="clear" w:color="auto" w:fill="FFFFFF"/>
        </w:rPr>
        <w:t xml:space="preserve">, </w:t>
      </w:r>
      <w:proofErr w:type="spellStart"/>
      <w:r w:rsidR="00103F32" w:rsidRPr="0080448C">
        <w:rPr>
          <w:rFonts w:ascii="Times New Roman" w:hAnsi="Times New Roman" w:cs="Times New Roman"/>
          <w:sz w:val="24"/>
          <w:szCs w:val="24"/>
          <w:shd w:val="clear" w:color="auto" w:fill="FFFFFF"/>
        </w:rPr>
        <w:t>Obradović</w:t>
      </w:r>
      <w:proofErr w:type="spellEnd"/>
      <w:r w:rsidR="00103F32" w:rsidRPr="0080448C">
        <w:rPr>
          <w:rFonts w:ascii="Times New Roman" w:hAnsi="Times New Roman" w:cs="Times New Roman"/>
          <w:sz w:val="24"/>
          <w:szCs w:val="24"/>
          <w:shd w:val="clear" w:color="auto" w:fill="FFFFFF"/>
        </w:rPr>
        <w:t xml:space="preserve"> and </w:t>
      </w:r>
      <w:proofErr w:type="spellStart"/>
      <w:r w:rsidR="00103F32" w:rsidRPr="0080448C">
        <w:rPr>
          <w:rFonts w:ascii="Times New Roman" w:hAnsi="Times New Roman" w:cs="Times New Roman"/>
          <w:sz w:val="24"/>
          <w:szCs w:val="24"/>
          <w:shd w:val="clear" w:color="auto" w:fill="FFFFFF"/>
        </w:rPr>
        <w:t>Bushuyev</w:t>
      </w:r>
      <w:proofErr w:type="spellEnd"/>
      <w:r w:rsidR="00103F32" w:rsidRPr="0080448C">
        <w:rPr>
          <w:rFonts w:ascii="Times New Roman" w:hAnsi="Times New Roman" w:cs="Times New Roman"/>
          <w:sz w:val="24"/>
          <w:szCs w:val="24"/>
          <w:shd w:val="clear" w:color="auto" w:fill="FFFFFF"/>
        </w:rPr>
        <w:t>, 2015)</w:t>
      </w:r>
      <w:r w:rsidR="006C3629" w:rsidRPr="0080448C">
        <w:rPr>
          <w:rFonts w:ascii="Times New Roman" w:hAnsi="Times New Roman" w:cs="Times New Roman"/>
          <w:sz w:val="24"/>
          <w:szCs w:val="24"/>
        </w:rPr>
        <w:t>.</w:t>
      </w:r>
    </w:p>
    <w:p w:rsidR="002E5EFC" w:rsidRPr="0080448C" w:rsidRDefault="00312512"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t xml:space="preserve">Making it easy for capturing knowledge </w:t>
      </w:r>
      <w:r w:rsidR="008D4F81" w:rsidRPr="0080448C">
        <w:rPr>
          <w:rFonts w:ascii="Times New Roman" w:hAnsi="Times New Roman" w:cs="Times New Roman"/>
          <w:sz w:val="24"/>
          <w:szCs w:val="24"/>
        </w:rPr>
        <w:t>as a by- product of work- S</w:t>
      </w:r>
      <w:r w:rsidRPr="0080448C">
        <w:rPr>
          <w:rFonts w:ascii="Times New Roman" w:hAnsi="Times New Roman" w:cs="Times New Roman"/>
          <w:sz w:val="24"/>
          <w:szCs w:val="24"/>
        </w:rPr>
        <w:t>upporting tools and systems</w:t>
      </w:r>
      <w:r w:rsidR="008D4F81" w:rsidRPr="0080448C">
        <w:rPr>
          <w:rFonts w:ascii="Times New Roman" w:hAnsi="Times New Roman" w:cs="Times New Roman"/>
          <w:sz w:val="24"/>
          <w:szCs w:val="24"/>
        </w:rPr>
        <w:t xml:space="preserve"> </w:t>
      </w:r>
      <w:r w:rsidR="0031428C" w:rsidRPr="0080448C">
        <w:rPr>
          <w:rFonts w:ascii="Times New Roman" w:hAnsi="Times New Roman" w:cs="Times New Roman"/>
          <w:sz w:val="24"/>
          <w:szCs w:val="24"/>
        </w:rPr>
        <w:t>should be used for knowledge management embedded in the workflow</w:t>
      </w:r>
      <w:r w:rsidR="002834DE" w:rsidRPr="0080448C">
        <w:rPr>
          <w:rFonts w:ascii="Times New Roman" w:hAnsi="Times New Roman" w:cs="Times New Roman"/>
          <w:sz w:val="24"/>
          <w:szCs w:val="24"/>
        </w:rPr>
        <w:t xml:space="preserve">. </w:t>
      </w:r>
      <w:r w:rsidR="00C55B9B" w:rsidRPr="0080448C">
        <w:rPr>
          <w:rFonts w:ascii="Times New Roman" w:hAnsi="Times New Roman" w:cs="Times New Roman"/>
          <w:sz w:val="24"/>
          <w:szCs w:val="24"/>
        </w:rPr>
        <w:t xml:space="preserve"> </w:t>
      </w:r>
      <w:r w:rsidR="006E1C4C" w:rsidRPr="0080448C">
        <w:rPr>
          <w:rFonts w:ascii="Times New Roman" w:hAnsi="Times New Roman" w:cs="Times New Roman"/>
          <w:sz w:val="24"/>
          <w:szCs w:val="24"/>
        </w:rPr>
        <w:t xml:space="preserve"> </w:t>
      </w:r>
      <w:r w:rsidR="00CA152C" w:rsidRPr="0080448C">
        <w:rPr>
          <w:rFonts w:ascii="Times New Roman" w:hAnsi="Times New Roman" w:cs="Times New Roman"/>
          <w:sz w:val="24"/>
          <w:szCs w:val="24"/>
        </w:rPr>
        <w:t xml:space="preserve">This will ensure that adequate and accurate knowledge is added for the proper audiences. </w:t>
      </w:r>
    </w:p>
    <w:p w:rsidR="004434D3" w:rsidRPr="0080448C" w:rsidRDefault="004434D3"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t xml:space="preserve">Building it onto the way people work- </w:t>
      </w:r>
      <w:r w:rsidR="007D4F8A" w:rsidRPr="0080448C">
        <w:rPr>
          <w:rFonts w:ascii="Times New Roman" w:hAnsi="Times New Roman" w:cs="Times New Roman"/>
          <w:sz w:val="24"/>
          <w:szCs w:val="24"/>
        </w:rPr>
        <w:t>Apple must focus on revising the its standard operating procedures such as request fulfillment, incident management, and problem management</w:t>
      </w:r>
      <w:r w:rsidR="00E10CBE" w:rsidRPr="0080448C">
        <w:rPr>
          <w:rFonts w:ascii="Times New Roman" w:hAnsi="Times New Roman" w:cs="Times New Roman"/>
          <w:sz w:val="24"/>
          <w:szCs w:val="24"/>
        </w:rPr>
        <w:t xml:space="preserve"> for the purpose of contributing towards the knowledge management system. </w:t>
      </w:r>
      <w:r w:rsidR="007D4F8A" w:rsidRPr="0080448C">
        <w:rPr>
          <w:rFonts w:ascii="Times New Roman" w:hAnsi="Times New Roman" w:cs="Times New Roman"/>
          <w:sz w:val="24"/>
          <w:szCs w:val="24"/>
        </w:rPr>
        <w:t xml:space="preserve"> </w:t>
      </w:r>
    </w:p>
    <w:p w:rsidR="00221052" w:rsidRPr="0080448C" w:rsidRDefault="00221052" w:rsidP="0080448C">
      <w:pPr>
        <w:pStyle w:val="Heading2"/>
        <w:spacing w:line="360" w:lineRule="auto"/>
        <w:jc w:val="both"/>
        <w:rPr>
          <w:rFonts w:ascii="Times New Roman" w:hAnsi="Times New Roman" w:cs="Times New Roman"/>
          <w:color w:val="auto"/>
          <w:sz w:val="24"/>
          <w:szCs w:val="24"/>
        </w:rPr>
      </w:pPr>
      <w:bookmarkStart w:id="11" w:name="_Toc533383733"/>
      <w:r w:rsidRPr="0080448C">
        <w:rPr>
          <w:rFonts w:ascii="Times New Roman" w:hAnsi="Times New Roman" w:cs="Times New Roman"/>
          <w:color w:val="auto"/>
          <w:sz w:val="24"/>
          <w:szCs w:val="24"/>
        </w:rPr>
        <w:t>Contribution of Knowledge Assets on an Organization</w:t>
      </w:r>
      <w:bookmarkEnd w:id="11"/>
    </w:p>
    <w:p w:rsidR="00777C9B" w:rsidRPr="0080448C" w:rsidRDefault="00777C9B"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t xml:space="preserve">Knowledge Assets have played an important role in contributing towards the success of Apple Inc. </w:t>
      </w:r>
      <w:r w:rsidR="00BF32C6" w:rsidRPr="0080448C">
        <w:rPr>
          <w:rFonts w:ascii="Times New Roman" w:hAnsi="Times New Roman" w:cs="Times New Roman"/>
          <w:sz w:val="24"/>
          <w:szCs w:val="24"/>
        </w:rPr>
        <w:t xml:space="preserve">This can further be explained in the form of a relationship between knowledge assets and </w:t>
      </w:r>
      <w:r w:rsidR="00BF32C6" w:rsidRPr="0080448C">
        <w:rPr>
          <w:rFonts w:ascii="Times New Roman" w:hAnsi="Times New Roman" w:cs="Times New Roman"/>
          <w:sz w:val="24"/>
          <w:szCs w:val="24"/>
        </w:rPr>
        <w:lastRenderedPageBreak/>
        <w:t>competitive adva</w:t>
      </w:r>
      <w:r w:rsidR="00945B81" w:rsidRPr="0080448C">
        <w:rPr>
          <w:rFonts w:ascii="Times New Roman" w:hAnsi="Times New Roman" w:cs="Times New Roman"/>
          <w:sz w:val="24"/>
          <w:szCs w:val="24"/>
        </w:rPr>
        <w:t>n</w:t>
      </w:r>
      <w:r w:rsidR="00BF32C6" w:rsidRPr="0080448C">
        <w:rPr>
          <w:rFonts w:ascii="Times New Roman" w:hAnsi="Times New Roman" w:cs="Times New Roman"/>
          <w:sz w:val="24"/>
          <w:szCs w:val="24"/>
        </w:rPr>
        <w:t>t</w:t>
      </w:r>
      <w:r w:rsidR="00945B81" w:rsidRPr="0080448C">
        <w:rPr>
          <w:rFonts w:ascii="Times New Roman" w:hAnsi="Times New Roman" w:cs="Times New Roman"/>
          <w:sz w:val="24"/>
          <w:szCs w:val="24"/>
        </w:rPr>
        <w:t>a</w:t>
      </w:r>
      <w:r w:rsidR="00BF32C6" w:rsidRPr="0080448C">
        <w:rPr>
          <w:rFonts w:ascii="Times New Roman" w:hAnsi="Times New Roman" w:cs="Times New Roman"/>
          <w:sz w:val="24"/>
          <w:szCs w:val="24"/>
        </w:rPr>
        <w:t xml:space="preserve">ge. </w:t>
      </w:r>
      <w:r w:rsidR="00CF115B" w:rsidRPr="0080448C">
        <w:rPr>
          <w:rFonts w:ascii="Times New Roman" w:hAnsi="Times New Roman" w:cs="Times New Roman"/>
          <w:sz w:val="24"/>
          <w:szCs w:val="24"/>
        </w:rPr>
        <w:t>Knowledge assets can often be regarded as the source of the capabilities and competencies of Apple which are very significant for its human development, competitive advantage and growth.</w:t>
      </w:r>
      <w:r w:rsidR="00D86FAB" w:rsidRPr="0080448C">
        <w:rPr>
          <w:rFonts w:ascii="Times New Roman" w:hAnsi="Times New Roman" w:cs="Times New Roman"/>
          <w:sz w:val="24"/>
          <w:szCs w:val="24"/>
        </w:rPr>
        <w:t xml:space="preserve"> </w:t>
      </w:r>
      <w:r w:rsidR="001D1217" w:rsidRPr="0080448C">
        <w:rPr>
          <w:rFonts w:ascii="Times New Roman" w:hAnsi="Times New Roman" w:cs="Times New Roman"/>
          <w:sz w:val="24"/>
          <w:szCs w:val="24"/>
        </w:rPr>
        <w:t>The most essential knowledge assets of Apple are experienced workforce</w:t>
      </w:r>
      <w:r w:rsidR="008F1D05" w:rsidRPr="0080448C">
        <w:rPr>
          <w:rFonts w:ascii="Times New Roman" w:hAnsi="Times New Roman" w:cs="Times New Roman"/>
          <w:sz w:val="24"/>
          <w:szCs w:val="24"/>
        </w:rPr>
        <w:t>, i</w:t>
      </w:r>
      <w:r w:rsidR="001D1217" w:rsidRPr="0080448C">
        <w:rPr>
          <w:rFonts w:ascii="Times New Roman" w:hAnsi="Times New Roman" w:cs="Times New Roman"/>
          <w:sz w:val="24"/>
          <w:szCs w:val="24"/>
        </w:rPr>
        <w:t>nformation technology, know- how, ability to learn, networks and social relations, human skills, intellectual property rights, on- line databases and journals, web content, registered designs, organizational procedures and copyrights</w:t>
      </w:r>
      <w:r w:rsidR="00292D9B" w:rsidRPr="0080448C">
        <w:rPr>
          <w:rFonts w:ascii="Times New Roman" w:hAnsi="Times New Roman" w:cs="Times New Roman"/>
          <w:sz w:val="24"/>
          <w:szCs w:val="24"/>
        </w:rPr>
        <w:t xml:space="preserve"> (</w:t>
      </w:r>
      <w:r w:rsidR="00292D9B" w:rsidRPr="0080448C">
        <w:rPr>
          <w:rFonts w:ascii="Times New Roman" w:hAnsi="Times New Roman" w:cs="Times New Roman"/>
          <w:sz w:val="24"/>
          <w:szCs w:val="24"/>
          <w:shd w:val="clear" w:color="auto" w:fill="FFFFFF"/>
        </w:rPr>
        <w:t>Wang, Noe and Wang, 2014)</w:t>
      </w:r>
      <w:r w:rsidR="001D1217" w:rsidRPr="0080448C">
        <w:rPr>
          <w:rFonts w:ascii="Times New Roman" w:hAnsi="Times New Roman" w:cs="Times New Roman"/>
          <w:sz w:val="24"/>
          <w:szCs w:val="24"/>
        </w:rPr>
        <w:t>.</w:t>
      </w:r>
      <w:r w:rsidR="00804956" w:rsidRPr="0080448C">
        <w:rPr>
          <w:rFonts w:ascii="Times New Roman" w:hAnsi="Times New Roman" w:cs="Times New Roman"/>
          <w:sz w:val="24"/>
          <w:szCs w:val="24"/>
        </w:rPr>
        <w:t xml:space="preserve"> </w:t>
      </w:r>
      <w:r w:rsidR="00692348" w:rsidRPr="0080448C">
        <w:rPr>
          <w:rFonts w:ascii="Times New Roman" w:hAnsi="Times New Roman" w:cs="Times New Roman"/>
          <w:sz w:val="24"/>
          <w:szCs w:val="24"/>
        </w:rPr>
        <w:t xml:space="preserve"> </w:t>
      </w:r>
      <w:r w:rsidR="001D1217" w:rsidRPr="0080448C">
        <w:rPr>
          <w:rFonts w:ascii="Times New Roman" w:hAnsi="Times New Roman" w:cs="Times New Roman"/>
          <w:sz w:val="24"/>
          <w:szCs w:val="24"/>
        </w:rPr>
        <w:t xml:space="preserve">   </w:t>
      </w:r>
      <w:r w:rsidR="00CF115B" w:rsidRPr="0080448C">
        <w:rPr>
          <w:rFonts w:ascii="Times New Roman" w:hAnsi="Times New Roman" w:cs="Times New Roman"/>
          <w:sz w:val="24"/>
          <w:szCs w:val="24"/>
        </w:rPr>
        <w:t xml:space="preserve">  </w:t>
      </w:r>
    </w:p>
    <w:p w:rsidR="00340F1E" w:rsidRPr="0080448C" w:rsidRDefault="00340F1E"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t xml:space="preserve">The contribution of knowledge assets on Apple can be defined in terms of knowledge retention. It contains the description of the main responsibilities of a job, issues, trends, relevant resources, </w:t>
      </w:r>
      <w:r w:rsidR="00121C5D" w:rsidRPr="0080448C">
        <w:rPr>
          <w:rFonts w:ascii="Times New Roman" w:hAnsi="Times New Roman" w:cs="Times New Roman"/>
          <w:sz w:val="24"/>
          <w:szCs w:val="24"/>
        </w:rPr>
        <w:t>etc. The knowledge management process results in the knowledge assets.</w:t>
      </w:r>
      <w:r w:rsidR="00F32C20" w:rsidRPr="0080448C">
        <w:rPr>
          <w:rFonts w:ascii="Times New Roman" w:hAnsi="Times New Roman" w:cs="Times New Roman"/>
          <w:sz w:val="24"/>
          <w:szCs w:val="24"/>
        </w:rPr>
        <w:t xml:space="preserve"> </w:t>
      </w:r>
      <w:r w:rsidR="00FA36BE" w:rsidRPr="0080448C">
        <w:rPr>
          <w:rFonts w:ascii="Times New Roman" w:hAnsi="Times New Roman" w:cs="Times New Roman"/>
          <w:sz w:val="24"/>
          <w:szCs w:val="24"/>
        </w:rPr>
        <w:t xml:space="preserve">The knowledge assets contributes towards the decisions and comprises of all the activities which are required for the purpose of acting upon the decision. </w:t>
      </w:r>
      <w:r w:rsidR="00F45280" w:rsidRPr="0080448C">
        <w:rPr>
          <w:rFonts w:ascii="Times New Roman" w:hAnsi="Times New Roman" w:cs="Times New Roman"/>
          <w:sz w:val="24"/>
          <w:szCs w:val="24"/>
        </w:rPr>
        <w:t>Different forms are taken by the knowledge assets, for example, design ideas, proven approaches or concepts for resolving a problem and reusable output of project (like templates, generic project plans, software parks, etc.)</w:t>
      </w:r>
      <w:r w:rsidR="00B07661" w:rsidRPr="0080448C">
        <w:rPr>
          <w:rFonts w:ascii="Times New Roman" w:hAnsi="Times New Roman" w:cs="Times New Roman"/>
          <w:sz w:val="24"/>
          <w:szCs w:val="24"/>
        </w:rPr>
        <w:t xml:space="preserve"> (</w:t>
      </w:r>
      <w:r w:rsidR="00B07661" w:rsidRPr="0080448C">
        <w:rPr>
          <w:rFonts w:ascii="Times New Roman" w:hAnsi="Times New Roman" w:cs="Times New Roman"/>
          <w:sz w:val="24"/>
          <w:szCs w:val="24"/>
          <w:shd w:val="clear" w:color="auto" w:fill="FFFFFF"/>
        </w:rPr>
        <w:t>Wu and Chen, 2014).</w:t>
      </w:r>
    </w:p>
    <w:p w:rsidR="003D1F32" w:rsidRPr="0080448C" w:rsidRDefault="003D1F32"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t xml:space="preserve">This can be linked with the different knowledge management theories such as organizational, techno- centric and ecological. </w:t>
      </w:r>
      <w:r w:rsidR="00AE0506" w:rsidRPr="0080448C">
        <w:rPr>
          <w:rFonts w:ascii="Times New Roman" w:hAnsi="Times New Roman" w:cs="Times New Roman"/>
          <w:sz w:val="24"/>
          <w:szCs w:val="24"/>
        </w:rPr>
        <w:t>Organizational knowledge management have its primary focus on the organizational structures along with the cultural designing of the organization and its hierarchy for the management of knowledge and knowledge processes.</w:t>
      </w:r>
      <w:r w:rsidR="00B40F2A" w:rsidRPr="0080448C">
        <w:rPr>
          <w:rFonts w:ascii="Times New Roman" w:hAnsi="Times New Roman" w:cs="Times New Roman"/>
          <w:sz w:val="24"/>
          <w:szCs w:val="24"/>
        </w:rPr>
        <w:t xml:space="preserve"> </w:t>
      </w:r>
      <w:r w:rsidR="006A6098" w:rsidRPr="0080448C">
        <w:rPr>
          <w:rFonts w:ascii="Times New Roman" w:hAnsi="Times New Roman" w:cs="Times New Roman"/>
          <w:sz w:val="24"/>
          <w:szCs w:val="24"/>
        </w:rPr>
        <w:t>Techno- centric theory have its prime focus on the technology</w:t>
      </w:r>
      <w:r w:rsidR="008E5395" w:rsidRPr="0080448C">
        <w:rPr>
          <w:rFonts w:ascii="Times New Roman" w:hAnsi="Times New Roman" w:cs="Times New Roman"/>
          <w:sz w:val="24"/>
          <w:szCs w:val="24"/>
        </w:rPr>
        <w:t xml:space="preserve"> </w:t>
      </w:r>
      <w:r w:rsidR="00751AD5" w:rsidRPr="0080448C">
        <w:rPr>
          <w:rFonts w:ascii="Times New Roman" w:hAnsi="Times New Roman" w:cs="Times New Roman"/>
          <w:sz w:val="24"/>
          <w:szCs w:val="24"/>
        </w:rPr>
        <w:t>for the purpose of facilitating the effective storage of information and knowledge flow. Ecological theory of knowledge management focuses on learning communities, people, and relationships</w:t>
      </w:r>
      <w:r w:rsidR="00327C4F" w:rsidRPr="0080448C">
        <w:rPr>
          <w:rFonts w:ascii="Times New Roman" w:hAnsi="Times New Roman" w:cs="Times New Roman"/>
          <w:sz w:val="24"/>
          <w:szCs w:val="24"/>
        </w:rPr>
        <w:t xml:space="preserve"> </w:t>
      </w:r>
      <w:r w:rsidR="00B52879" w:rsidRPr="0080448C">
        <w:rPr>
          <w:rFonts w:ascii="Times New Roman" w:hAnsi="Times New Roman" w:cs="Times New Roman"/>
          <w:sz w:val="24"/>
          <w:szCs w:val="24"/>
        </w:rPr>
        <w:t>including interactions among organizations and individuals and the external and internal factors which performs the function of drawing the people to share knowledge</w:t>
      </w:r>
      <w:r w:rsidR="00434DB0" w:rsidRPr="0080448C">
        <w:rPr>
          <w:rFonts w:ascii="Times New Roman" w:hAnsi="Times New Roman" w:cs="Times New Roman"/>
          <w:sz w:val="24"/>
          <w:szCs w:val="24"/>
        </w:rPr>
        <w:t xml:space="preserve"> (</w:t>
      </w:r>
      <w:r w:rsidR="00434DB0" w:rsidRPr="0080448C">
        <w:rPr>
          <w:rFonts w:ascii="Times New Roman" w:hAnsi="Times New Roman" w:cs="Times New Roman"/>
          <w:sz w:val="24"/>
          <w:szCs w:val="24"/>
          <w:shd w:val="clear" w:color="auto" w:fill="FFFFFF"/>
        </w:rPr>
        <w:t xml:space="preserve">North and </w:t>
      </w:r>
      <w:proofErr w:type="spellStart"/>
      <w:r w:rsidR="00434DB0" w:rsidRPr="0080448C">
        <w:rPr>
          <w:rFonts w:ascii="Times New Roman" w:hAnsi="Times New Roman" w:cs="Times New Roman"/>
          <w:sz w:val="24"/>
          <w:szCs w:val="24"/>
          <w:shd w:val="clear" w:color="auto" w:fill="FFFFFF"/>
        </w:rPr>
        <w:t>Kumta</w:t>
      </w:r>
      <w:proofErr w:type="spellEnd"/>
      <w:r w:rsidR="00434DB0" w:rsidRPr="0080448C">
        <w:rPr>
          <w:rFonts w:ascii="Times New Roman" w:hAnsi="Times New Roman" w:cs="Times New Roman"/>
          <w:sz w:val="24"/>
          <w:szCs w:val="24"/>
          <w:shd w:val="clear" w:color="auto" w:fill="FFFFFF"/>
        </w:rPr>
        <w:t>, 2018)</w:t>
      </w:r>
      <w:r w:rsidR="00B52879" w:rsidRPr="0080448C">
        <w:rPr>
          <w:rFonts w:ascii="Times New Roman" w:hAnsi="Times New Roman" w:cs="Times New Roman"/>
          <w:sz w:val="24"/>
          <w:szCs w:val="24"/>
        </w:rPr>
        <w:t xml:space="preserve">. </w:t>
      </w:r>
      <w:r w:rsidR="00751AD5" w:rsidRPr="0080448C">
        <w:rPr>
          <w:rFonts w:ascii="Times New Roman" w:hAnsi="Times New Roman" w:cs="Times New Roman"/>
          <w:sz w:val="24"/>
          <w:szCs w:val="24"/>
        </w:rPr>
        <w:t xml:space="preserve"> </w:t>
      </w:r>
      <w:r w:rsidR="00AE0506" w:rsidRPr="0080448C">
        <w:rPr>
          <w:rFonts w:ascii="Times New Roman" w:hAnsi="Times New Roman" w:cs="Times New Roman"/>
          <w:sz w:val="24"/>
          <w:szCs w:val="24"/>
        </w:rPr>
        <w:t xml:space="preserve">   </w:t>
      </w:r>
    </w:p>
    <w:p w:rsidR="00EF1778" w:rsidRPr="0080448C" w:rsidRDefault="00221052" w:rsidP="0080448C">
      <w:pPr>
        <w:pStyle w:val="Heading2"/>
        <w:spacing w:line="360" w:lineRule="auto"/>
        <w:jc w:val="both"/>
        <w:rPr>
          <w:rFonts w:ascii="Times New Roman" w:hAnsi="Times New Roman" w:cs="Times New Roman"/>
          <w:color w:val="auto"/>
          <w:sz w:val="24"/>
          <w:szCs w:val="24"/>
        </w:rPr>
      </w:pPr>
      <w:bookmarkStart w:id="12" w:name="_Toc533383734"/>
      <w:r w:rsidRPr="0080448C">
        <w:rPr>
          <w:rFonts w:ascii="Times New Roman" w:hAnsi="Times New Roman" w:cs="Times New Roman"/>
          <w:color w:val="auto"/>
          <w:sz w:val="24"/>
          <w:szCs w:val="24"/>
        </w:rPr>
        <w:t>Evaluation of Knowledge requirement for the Organization</w:t>
      </w:r>
      <w:bookmarkEnd w:id="12"/>
      <w:r w:rsidRPr="0080448C">
        <w:rPr>
          <w:rFonts w:ascii="Times New Roman" w:hAnsi="Times New Roman" w:cs="Times New Roman"/>
          <w:color w:val="auto"/>
          <w:sz w:val="24"/>
          <w:szCs w:val="24"/>
        </w:rPr>
        <w:t xml:space="preserve"> </w:t>
      </w:r>
    </w:p>
    <w:p w:rsidR="00CF759E" w:rsidRPr="0080448C" w:rsidRDefault="00CB29D3"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t xml:space="preserve">Apple is first required to determine the knowledge </w:t>
      </w:r>
      <w:r w:rsidR="00B42B9A" w:rsidRPr="0080448C">
        <w:rPr>
          <w:rFonts w:ascii="Times New Roman" w:hAnsi="Times New Roman" w:cs="Times New Roman"/>
          <w:sz w:val="24"/>
          <w:szCs w:val="24"/>
        </w:rPr>
        <w:t xml:space="preserve">necessary </w:t>
      </w:r>
      <w:r w:rsidR="000836F8" w:rsidRPr="0080448C">
        <w:rPr>
          <w:rFonts w:ascii="Times New Roman" w:hAnsi="Times New Roman" w:cs="Times New Roman"/>
          <w:sz w:val="24"/>
          <w:szCs w:val="24"/>
        </w:rPr>
        <w:t>for the achievement of conformity of products and services and operation of processes.</w:t>
      </w:r>
      <w:r w:rsidR="00E4030C" w:rsidRPr="0080448C">
        <w:rPr>
          <w:rFonts w:ascii="Times New Roman" w:hAnsi="Times New Roman" w:cs="Times New Roman"/>
          <w:sz w:val="24"/>
          <w:szCs w:val="24"/>
        </w:rPr>
        <w:t xml:space="preserve"> </w:t>
      </w:r>
      <w:r w:rsidR="00BB4633" w:rsidRPr="0080448C">
        <w:rPr>
          <w:rFonts w:ascii="Times New Roman" w:hAnsi="Times New Roman" w:cs="Times New Roman"/>
          <w:sz w:val="24"/>
          <w:szCs w:val="24"/>
        </w:rPr>
        <w:t>Knowledge requirement is essential for Apple due to the fact that it ensures all the relevant resources and information can be accessed by the employees and staff as per their needs.</w:t>
      </w:r>
      <w:r w:rsidR="00A82741" w:rsidRPr="0080448C">
        <w:rPr>
          <w:rFonts w:ascii="Times New Roman" w:hAnsi="Times New Roman" w:cs="Times New Roman"/>
          <w:sz w:val="24"/>
          <w:szCs w:val="24"/>
        </w:rPr>
        <w:t xml:space="preserve"> The expectations of the customers are required to be met in order to meet the organizational goals.</w:t>
      </w:r>
      <w:r w:rsidR="008B43DF" w:rsidRPr="0080448C">
        <w:rPr>
          <w:rFonts w:ascii="Times New Roman" w:hAnsi="Times New Roman" w:cs="Times New Roman"/>
          <w:sz w:val="24"/>
          <w:szCs w:val="24"/>
        </w:rPr>
        <w:t xml:space="preserve"> For this, Apple needs to determine the expectations of the customers from the company</w:t>
      </w:r>
      <w:r w:rsidR="0028701A" w:rsidRPr="0080448C">
        <w:rPr>
          <w:rFonts w:ascii="Times New Roman" w:hAnsi="Times New Roman" w:cs="Times New Roman"/>
          <w:sz w:val="24"/>
          <w:szCs w:val="24"/>
        </w:rPr>
        <w:t xml:space="preserve"> and from the service provision and production processes</w:t>
      </w:r>
      <w:r w:rsidR="00A72AB3" w:rsidRPr="0080448C">
        <w:rPr>
          <w:rFonts w:ascii="Times New Roman" w:hAnsi="Times New Roman" w:cs="Times New Roman"/>
          <w:sz w:val="24"/>
          <w:szCs w:val="24"/>
        </w:rPr>
        <w:t xml:space="preserve"> (</w:t>
      </w:r>
      <w:proofErr w:type="spellStart"/>
      <w:r w:rsidR="00A72AB3" w:rsidRPr="0080448C">
        <w:rPr>
          <w:rFonts w:ascii="Times New Roman" w:hAnsi="Times New Roman" w:cs="Times New Roman"/>
          <w:sz w:val="24"/>
          <w:szCs w:val="24"/>
          <w:shd w:val="clear" w:color="auto" w:fill="FFFFFF"/>
        </w:rPr>
        <w:t>Patil</w:t>
      </w:r>
      <w:proofErr w:type="spellEnd"/>
      <w:r w:rsidR="00A72AB3" w:rsidRPr="0080448C">
        <w:rPr>
          <w:rFonts w:ascii="Times New Roman" w:hAnsi="Times New Roman" w:cs="Times New Roman"/>
          <w:sz w:val="24"/>
          <w:szCs w:val="24"/>
          <w:shd w:val="clear" w:color="auto" w:fill="FFFFFF"/>
        </w:rPr>
        <w:t xml:space="preserve"> and Kant, 2014)</w:t>
      </w:r>
      <w:r w:rsidR="0028701A" w:rsidRPr="0080448C">
        <w:rPr>
          <w:rFonts w:ascii="Times New Roman" w:hAnsi="Times New Roman" w:cs="Times New Roman"/>
          <w:sz w:val="24"/>
          <w:szCs w:val="24"/>
        </w:rPr>
        <w:t xml:space="preserve">. </w:t>
      </w:r>
    </w:p>
    <w:p w:rsidR="002C47EC" w:rsidRPr="0080448C" w:rsidRDefault="00CF759E"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lastRenderedPageBreak/>
        <w:t xml:space="preserve">Knowledge is required by Apple for achieving the identified objectives and goals by means of learning on the job, training, or e- learning. </w:t>
      </w:r>
      <w:r w:rsidR="00736735" w:rsidRPr="0080448C">
        <w:rPr>
          <w:rFonts w:ascii="Times New Roman" w:hAnsi="Times New Roman" w:cs="Times New Roman"/>
          <w:sz w:val="24"/>
          <w:szCs w:val="24"/>
        </w:rPr>
        <w:t>This can be done by Apple through determination of particular methods of exchanging knowledge in- house and maintaining this knowledge. Employees who have completed projects or have failed at certain levels can also share their experiences with their colleagues.</w:t>
      </w:r>
      <w:r w:rsidR="00E16E81" w:rsidRPr="0080448C">
        <w:rPr>
          <w:rFonts w:ascii="Times New Roman" w:hAnsi="Times New Roman" w:cs="Times New Roman"/>
          <w:sz w:val="24"/>
          <w:szCs w:val="24"/>
        </w:rPr>
        <w:t xml:space="preserve"> </w:t>
      </w:r>
      <w:r w:rsidR="00117B70" w:rsidRPr="0080448C">
        <w:rPr>
          <w:rFonts w:ascii="Times New Roman" w:hAnsi="Times New Roman" w:cs="Times New Roman"/>
          <w:sz w:val="24"/>
          <w:szCs w:val="24"/>
        </w:rPr>
        <w:t xml:space="preserve">Loss to the company can occur from the employees who leave </w:t>
      </w:r>
      <w:r w:rsidR="00571D6D" w:rsidRPr="0080448C">
        <w:rPr>
          <w:rFonts w:ascii="Times New Roman" w:hAnsi="Times New Roman" w:cs="Times New Roman"/>
          <w:sz w:val="24"/>
          <w:szCs w:val="24"/>
        </w:rPr>
        <w:t>t</w:t>
      </w:r>
      <w:r w:rsidR="00117B70" w:rsidRPr="0080448C">
        <w:rPr>
          <w:rFonts w:ascii="Times New Roman" w:hAnsi="Times New Roman" w:cs="Times New Roman"/>
          <w:sz w:val="24"/>
          <w:szCs w:val="24"/>
        </w:rPr>
        <w:t>he organization or fuse to share their ex</w:t>
      </w:r>
      <w:r w:rsidR="00093EA2" w:rsidRPr="0080448C">
        <w:rPr>
          <w:rFonts w:ascii="Times New Roman" w:hAnsi="Times New Roman" w:cs="Times New Roman"/>
          <w:sz w:val="24"/>
          <w:szCs w:val="24"/>
        </w:rPr>
        <w:t xml:space="preserve">perience with the team members. </w:t>
      </w:r>
      <w:r w:rsidR="00886FC5" w:rsidRPr="0080448C">
        <w:rPr>
          <w:rFonts w:ascii="Times New Roman" w:hAnsi="Times New Roman" w:cs="Times New Roman"/>
          <w:sz w:val="24"/>
          <w:szCs w:val="24"/>
        </w:rPr>
        <w:t>The evaluation of the new knowledge from time to time is a necessary process by way of interviewing the employees with regard to the status of their knowledge</w:t>
      </w:r>
      <w:r w:rsidR="00EB331A" w:rsidRPr="0080448C">
        <w:rPr>
          <w:rFonts w:ascii="Times New Roman" w:hAnsi="Times New Roman" w:cs="Times New Roman"/>
          <w:sz w:val="24"/>
          <w:szCs w:val="24"/>
        </w:rPr>
        <w:t xml:space="preserve">, communication in training and identification of improvement opportunities. </w:t>
      </w:r>
      <w:r w:rsidR="008B3F4A" w:rsidRPr="0080448C">
        <w:rPr>
          <w:rFonts w:ascii="Times New Roman" w:hAnsi="Times New Roman" w:cs="Times New Roman"/>
          <w:sz w:val="24"/>
          <w:szCs w:val="24"/>
        </w:rPr>
        <w:t>In order to ensure the security of the organizational knowledge, relations with the clients, service providers and suppliers should aimed to be ensured by Apple</w:t>
      </w:r>
      <w:r w:rsidR="008C1ACF" w:rsidRPr="0080448C">
        <w:rPr>
          <w:rFonts w:ascii="Times New Roman" w:hAnsi="Times New Roman" w:cs="Times New Roman"/>
          <w:sz w:val="24"/>
          <w:szCs w:val="24"/>
        </w:rPr>
        <w:t xml:space="preserve"> along with the improvement in mechanisms</w:t>
      </w:r>
      <w:r w:rsidR="00427038" w:rsidRPr="0080448C">
        <w:rPr>
          <w:rFonts w:ascii="Times New Roman" w:hAnsi="Times New Roman" w:cs="Times New Roman"/>
          <w:sz w:val="24"/>
          <w:szCs w:val="24"/>
        </w:rPr>
        <w:t xml:space="preserve"> (</w:t>
      </w:r>
      <w:proofErr w:type="spellStart"/>
      <w:r w:rsidR="00427038" w:rsidRPr="0080448C">
        <w:rPr>
          <w:rFonts w:ascii="Times New Roman" w:hAnsi="Times New Roman" w:cs="Times New Roman"/>
          <w:sz w:val="24"/>
          <w:szCs w:val="24"/>
          <w:shd w:val="clear" w:color="auto" w:fill="FFFFFF"/>
        </w:rPr>
        <w:t>Geisler</w:t>
      </w:r>
      <w:proofErr w:type="spellEnd"/>
      <w:r w:rsidR="00427038" w:rsidRPr="0080448C">
        <w:rPr>
          <w:rFonts w:ascii="Times New Roman" w:hAnsi="Times New Roman" w:cs="Times New Roman"/>
          <w:sz w:val="24"/>
          <w:szCs w:val="24"/>
          <w:shd w:val="clear" w:color="auto" w:fill="FFFFFF"/>
        </w:rPr>
        <w:t xml:space="preserve"> and </w:t>
      </w:r>
      <w:proofErr w:type="spellStart"/>
      <w:r w:rsidR="00427038" w:rsidRPr="0080448C">
        <w:rPr>
          <w:rFonts w:ascii="Times New Roman" w:hAnsi="Times New Roman" w:cs="Times New Roman"/>
          <w:sz w:val="24"/>
          <w:szCs w:val="24"/>
          <w:shd w:val="clear" w:color="auto" w:fill="FFFFFF"/>
        </w:rPr>
        <w:t>Wickramasinghe</w:t>
      </w:r>
      <w:proofErr w:type="spellEnd"/>
      <w:r w:rsidR="00427038" w:rsidRPr="0080448C">
        <w:rPr>
          <w:rFonts w:ascii="Times New Roman" w:hAnsi="Times New Roman" w:cs="Times New Roman"/>
          <w:sz w:val="24"/>
          <w:szCs w:val="24"/>
          <w:shd w:val="clear" w:color="auto" w:fill="FFFFFF"/>
        </w:rPr>
        <w:t>, 2015)</w:t>
      </w:r>
      <w:r w:rsidR="008C1ACF" w:rsidRPr="0080448C">
        <w:rPr>
          <w:rFonts w:ascii="Times New Roman" w:hAnsi="Times New Roman" w:cs="Times New Roman"/>
          <w:sz w:val="24"/>
          <w:szCs w:val="24"/>
        </w:rPr>
        <w:t xml:space="preserve">. </w:t>
      </w:r>
      <w:r w:rsidR="00886FC5" w:rsidRPr="0080448C">
        <w:rPr>
          <w:rFonts w:ascii="Times New Roman" w:hAnsi="Times New Roman" w:cs="Times New Roman"/>
          <w:sz w:val="24"/>
          <w:szCs w:val="24"/>
        </w:rPr>
        <w:t xml:space="preserve"> </w:t>
      </w:r>
      <w:r w:rsidR="00736735" w:rsidRPr="0080448C">
        <w:rPr>
          <w:rFonts w:ascii="Times New Roman" w:hAnsi="Times New Roman" w:cs="Times New Roman"/>
          <w:sz w:val="24"/>
          <w:szCs w:val="24"/>
        </w:rPr>
        <w:t xml:space="preserve"> </w:t>
      </w:r>
      <w:r w:rsidR="00A82741" w:rsidRPr="0080448C">
        <w:rPr>
          <w:rFonts w:ascii="Times New Roman" w:hAnsi="Times New Roman" w:cs="Times New Roman"/>
          <w:sz w:val="24"/>
          <w:szCs w:val="24"/>
        </w:rPr>
        <w:t xml:space="preserve"> </w:t>
      </w:r>
      <w:r w:rsidR="00F9362B" w:rsidRPr="0080448C">
        <w:rPr>
          <w:rFonts w:ascii="Times New Roman" w:hAnsi="Times New Roman" w:cs="Times New Roman"/>
          <w:sz w:val="24"/>
          <w:szCs w:val="24"/>
        </w:rPr>
        <w:t xml:space="preserve"> </w:t>
      </w:r>
      <w:r w:rsidR="00BB4633" w:rsidRPr="0080448C">
        <w:rPr>
          <w:rFonts w:ascii="Times New Roman" w:hAnsi="Times New Roman" w:cs="Times New Roman"/>
          <w:sz w:val="24"/>
          <w:szCs w:val="24"/>
        </w:rPr>
        <w:t xml:space="preserve"> </w:t>
      </w:r>
      <w:r w:rsidR="00DF50E9" w:rsidRPr="0080448C">
        <w:rPr>
          <w:rFonts w:ascii="Times New Roman" w:hAnsi="Times New Roman" w:cs="Times New Roman"/>
          <w:sz w:val="24"/>
          <w:szCs w:val="24"/>
        </w:rPr>
        <w:t xml:space="preserve"> </w:t>
      </w:r>
      <w:r w:rsidR="00FE75AF" w:rsidRPr="0080448C">
        <w:rPr>
          <w:rFonts w:ascii="Times New Roman" w:hAnsi="Times New Roman" w:cs="Times New Roman"/>
          <w:sz w:val="24"/>
          <w:szCs w:val="24"/>
        </w:rPr>
        <w:t xml:space="preserve"> </w:t>
      </w:r>
      <w:r w:rsidR="000836F8" w:rsidRPr="0080448C">
        <w:rPr>
          <w:rFonts w:ascii="Times New Roman" w:hAnsi="Times New Roman" w:cs="Times New Roman"/>
          <w:sz w:val="24"/>
          <w:szCs w:val="24"/>
        </w:rPr>
        <w:t xml:space="preserve"> </w:t>
      </w:r>
    </w:p>
    <w:p w:rsidR="00977B44" w:rsidRPr="0080448C" w:rsidRDefault="00977B44" w:rsidP="0080448C">
      <w:pPr>
        <w:pStyle w:val="Heading2"/>
        <w:spacing w:line="360" w:lineRule="auto"/>
        <w:jc w:val="both"/>
        <w:rPr>
          <w:rFonts w:ascii="Times New Roman" w:hAnsi="Times New Roman" w:cs="Times New Roman"/>
          <w:color w:val="auto"/>
          <w:sz w:val="24"/>
          <w:szCs w:val="24"/>
        </w:rPr>
      </w:pPr>
      <w:bookmarkStart w:id="13" w:name="_Toc533383735"/>
      <w:r w:rsidRPr="0080448C">
        <w:rPr>
          <w:rFonts w:ascii="Times New Roman" w:hAnsi="Times New Roman" w:cs="Times New Roman"/>
          <w:color w:val="auto"/>
          <w:sz w:val="24"/>
          <w:szCs w:val="24"/>
        </w:rPr>
        <w:t>Evaluation of Organization’s Framework for Enabling Knowledge Sharing</w:t>
      </w:r>
      <w:bookmarkEnd w:id="13"/>
    </w:p>
    <w:p w:rsidR="00E313FB" w:rsidRPr="0080448C" w:rsidRDefault="00E313FB"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t xml:space="preserve">Apple comes across a lot of knowledge within the organization, some part of which is easy to be codified or captured while the other part faces difficulty in its codification. </w:t>
      </w:r>
      <w:r w:rsidR="004424B0" w:rsidRPr="0080448C">
        <w:rPr>
          <w:rFonts w:ascii="Times New Roman" w:hAnsi="Times New Roman" w:cs="Times New Roman"/>
          <w:sz w:val="24"/>
          <w:szCs w:val="24"/>
        </w:rPr>
        <w:t xml:space="preserve">Apple has firstly developed proper understanding regarding how to best commit the resources for the purpose of knowledge sharing such that it can assist in the decision making framework. </w:t>
      </w:r>
    </w:p>
    <w:p w:rsidR="00DE047A" w:rsidRPr="0080448C" w:rsidRDefault="001C60FE"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t xml:space="preserve">Apple enables knowledge sharing within the organization firstly by the creation of knowledge management culture. For this, it adopts the lifecycle approach and makes the use of a solid strategy </w:t>
      </w:r>
      <w:r w:rsidR="00F96C71" w:rsidRPr="0080448C">
        <w:rPr>
          <w:rFonts w:ascii="Times New Roman" w:hAnsi="Times New Roman" w:cs="Times New Roman"/>
          <w:sz w:val="24"/>
          <w:szCs w:val="24"/>
        </w:rPr>
        <w:t>for defining and documenting the processes and deciding the appropriate tools and technology.</w:t>
      </w:r>
      <w:r w:rsidR="0087743A" w:rsidRPr="0080448C">
        <w:rPr>
          <w:rFonts w:ascii="Times New Roman" w:hAnsi="Times New Roman" w:cs="Times New Roman"/>
          <w:sz w:val="24"/>
          <w:szCs w:val="24"/>
        </w:rPr>
        <w:t xml:space="preserve"> </w:t>
      </w:r>
      <w:r w:rsidR="00653FE7" w:rsidRPr="0080448C">
        <w:rPr>
          <w:rFonts w:ascii="Times New Roman" w:hAnsi="Times New Roman" w:cs="Times New Roman"/>
          <w:sz w:val="24"/>
          <w:szCs w:val="24"/>
        </w:rPr>
        <w:t>The values and beliefs of Apple are determined by its organizational culture</w:t>
      </w:r>
      <w:r w:rsidR="00902581" w:rsidRPr="0080448C">
        <w:rPr>
          <w:rFonts w:ascii="Times New Roman" w:hAnsi="Times New Roman" w:cs="Times New Roman"/>
          <w:sz w:val="24"/>
          <w:szCs w:val="24"/>
        </w:rPr>
        <w:t>. Group and community culture play an important role in determination of the conditions and willingness for knowledge sharing with the other members of organization.</w:t>
      </w:r>
      <w:r w:rsidR="00D94142" w:rsidRPr="0080448C">
        <w:rPr>
          <w:rFonts w:ascii="Times New Roman" w:hAnsi="Times New Roman" w:cs="Times New Roman"/>
          <w:sz w:val="24"/>
          <w:szCs w:val="24"/>
        </w:rPr>
        <w:t xml:space="preserve"> </w:t>
      </w:r>
      <w:r w:rsidR="00F62EEB" w:rsidRPr="0080448C">
        <w:rPr>
          <w:rFonts w:ascii="Times New Roman" w:hAnsi="Times New Roman" w:cs="Times New Roman"/>
          <w:sz w:val="24"/>
          <w:szCs w:val="24"/>
        </w:rPr>
        <w:t>Therefore, knowledge sharing and knowledge can be regarded as an element which is inseparable for the organizational cul</w:t>
      </w:r>
      <w:r w:rsidR="003A4584" w:rsidRPr="0080448C">
        <w:rPr>
          <w:rFonts w:ascii="Times New Roman" w:hAnsi="Times New Roman" w:cs="Times New Roman"/>
          <w:sz w:val="24"/>
          <w:szCs w:val="24"/>
        </w:rPr>
        <w:t>ture of the company i.e. Apple</w:t>
      </w:r>
      <w:r w:rsidR="006851E0" w:rsidRPr="0080448C">
        <w:rPr>
          <w:rFonts w:ascii="Times New Roman" w:hAnsi="Times New Roman" w:cs="Times New Roman"/>
          <w:sz w:val="24"/>
          <w:szCs w:val="24"/>
        </w:rPr>
        <w:t xml:space="preserve"> (</w:t>
      </w:r>
      <w:proofErr w:type="spellStart"/>
      <w:r w:rsidR="006851E0" w:rsidRPr="0080448C">
        <w:rPr>
          <w:rFonts w:ascii="Times New Roman" w:hAnsi="Times New Roman" w:cs="Times New Roman"/>
          <w:sz w:val="24"/>
          <w:szCs w:val="24"/>
          <w:shd w:val="clear" w:color="auto" w:fill="FFFFFF"/>
        </w:rPr>
        <w:t>Kianto</w:t>
      </w:r>
      <w:proofErr w:type="spellEnd"/>
      <w:r w:rsidR="006851E0" w:rsidRPr="0080448C">
        <w:rPr>
          <w:rFonts w:ascii="Times New Roman" w:hAnsi="Times New Roman" w:cs="Times New Roman"/>
          <w:sz w:val="24"/>
          <w:szCs w:val="24"/>
          <w:shd w:val="clear" w:color="auto" w:fill="FFFFFF"/>
        </w:rPr>
        <w:t xml:space="preserve">, </w:t>
      </w:r>
      <w:proofErr w:type="spellStart"/>
      <w:r w:rsidR="006851E0" w:rsidRPr="0080448C">
        <w:rPr>
          <w:rFonts w:ascii="Times New Roman" w:hAnsi="Times New Roman" w:cs="Times New Roman"/>
          <w:sz w:val="24"/>
          <w:szCs w:val="24"/>
          <w:shd w:val="clear" w:color="auto" w:fill="FFFFFF"/>
        </w:rPr>
        <w:t>Ritala</w:t>
      </w:r>
      <w:proofErr w:type="spellEnd"/>
      <w:r w:rsidR="006851E0" w:rsidRPr="0080448C">
        <w:rPr>
          <w:rFonts w:ascii="Times New Roman" w:hAnsi="Times New Roman" w:cs="Times New Roman"/>
          <w:sz w:val="24"/>
          <w:szCs w:val="24"/>
          <w:shd w:val="clear" w:color="auto" w:fill="FFFFFF"/>
        </w:rPr>
        <w:t xml:space="preserve">, Spender and </w:t>
      </w:r>
      <w:proofErr w:type="spellStart"/>
      <w:r w:rsidR="006851E0" w:rsidRPr="0080448C">
        <w:rPr>
          <w:rFonts w:ascii="Times New Roman" w:hAnsi="Times New Roman" w:cs="Times New Roman"/>
          <w:sz w:val="24"/>
          <w:szCs w:val="24"/>
          <w:shd w:val="clear" w:color="auto" w:fill="FFFFFF"/>
        </w:rPr>
        <w:t>Vanhala</w:t>
      </w:r>
      <w:proofErr w:type="spellEnd"/>
      <w:r w:rsidR="006851E0" w:rsidRPr="0080448C">
        <w:rPr>
          <w:rFonts w:ascii="Times New Roman" w:hAnsi="Times New Roman" w:cs="Times New Roman"/>
          <w:sz w:val="24"/>
          <w:szCs w:val="24"/>
          <w:shd w:val="clear" w:color="auto" w:fill="FFFFFF"/>
        </w:rPr>
        <w:t>, 2014)</w:t>
      </w:r>
      <w:r w:rsidR="003A4584" w:rsidRPr="0080448C">
        <w:rPr>
          <w:rFonts w:ascii="Times New Roman" w:hAnsi="Times New Roman" w:cs="Times New Roman"/>
          <w:sz w:val="24"/>
          <w:szCs w:val="24"/>
        </w:rPr>
        <w:t>.</w:t>
      </w:r>
    </w:p>
    <w:p w:rsidR="003155CD" w:rsidRPr="0080448C" w:rsidRDefault="00DE047A"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t>Apple designs a knowledge management team which consists of project leaders who possess the needed expertise for the management and leadership of specific tasks. They share the required knowledge with the team member for the accomplishment and the attainment of the objectives of the task</w:t>
      </w:r>
      <w:r w:rsidR="001B5F08" w:rsidRPr="0080448C">
        <w:rPr>
          <w:rFonts w:ascii="Times New Roman" w:hAnsi="Times New Roman" w:cs="Times New Roman"/>
          <w:sz w:val="24"/>
          <w:szCs w:val="24"/>
        </w:rPr>
        <w:t xml:space="preserve"> (</w:t>
      </w:r>
      <w:proofErr w:type="spellStart"/>
      <w:r w:rsidR="001B5F08" w:rsidRPr="0080448C">
        <w:rPr>
          <w:rFonts w:ascii="Times New Roman" w:hAnsi="Times New Roman" w:cs="Times New Roman"/>
          <w:sz w:val="24"/>
          <w:szCs w:val="24"/>
        </w:rPr>
        <w:t>Azam</w:t>
      </w:r>
      <w:proofErr w:type="spellEnd"/>
      <w:r w:rsidR="001B5F08" w:rsidRPr="0080448C">
        <w:rPr>
          <w:rFonts w:ascii="Times New Roman" w:hAnsi="Times New Roman" w:cs="Times New Roman"/>
          <w:sz w:val="24"/>
          <w:szCs w:val="24"/>
        </w:rPr>
        <w:t xml:space="preserve">, </w:t>
      </w:r>
      <w:proofErr w:type="spellStart"/>
      <w:r w:rsidR="001B5F08" w:rsidRPr="0080448C">
        <w:rPr>
          <w:rFonts w:ascii="Times New Roman" w:hAnsi="Times New Roman" w:cs="Times New Roman"/>
          <w:sz w:val="24"/>
          <w:szCs w:val="24"/>
        </w:rPr>
        <w:t>Khilji</w:t>
      </w:r>
      <w:proofErr w:type="spellEnd"/>
      <w:r w:rsidR="001B5F08" w:rsidRPr="0080448C">
        <w:rPr>
          <w:rFonts w:ascii="Times New Roman" w:hAnsi="Times New Roman" w:cs="Times New Roman"/>
          <w:sz w:val="24"/>
          <w:szCs w:val="24"/>
        </w:rPr>
        <w:t xml:space="preserve"> and Khan, 2016)</w:t>
      </w:r>
      <w:r w:rsidRPr="0080448C">
        <w:rPr>
          <w:rFonts w:ascii="Times New Roman" w:hAnsi="Times New Roman" w:cs="Times New Roman"/>
          <w:sz w:val="24"/>
          <w:szCs w:val="24"/>
        </w:rPr>
        <w:t>.</w:t>
      </w:r>
      <w:r w:rsidR="00031F1D" w:rsidRPr="0080448C">
        <w:rPr>
          <w:rFonts w:ascii="Times New Roman" w:hAnsi="Times New Roman" w:cs="Times New Roman"/>
          <w:sz w:val="24"/>
          <w:szCs w:val="24"/>
        </w:rPr>
        <w:t xml:space="preserve"> This is being ensured by Apple by way of offering a number of positions to the individuals in the knowledge management area across their branches </w:t>
      </w:r>
      <w:r w:rsidR="000A6EF7" w:rsidRPr="0080448C">
        <w:rPr>
          <w:rFonts w:ascii="Times New Roman" w:hAnsi="Times New Roman" w:cs="Times New Roman"/>
          <w:sz w:val="24"/>
          <w:szCs w:val="24"/>
        </w:rPr>
        <w:t xml:space="preserve">such as inventory specialist, area store manager, digital asset specialist, etc. </w:t>
      </w:r>
      <w:r w:rsidR="00055E33" w:rsidRPr="0080448C">
        <w:rPr>
          <w:rFonts w:ascii="Times New Roman" w:hAnsi="Times New Roman" w:cs="Times New Roman"/>
          <w:sz w:val="24"/>
          <w:szCs w:val="24"/>
        </w:rPr>
        <w:t>(</w:t>
      </w:r>
      <w:r w:rsidR="00055E33" w:rsidRPr="0080448C">
        <w:rPr>
          <w:rFonts w:ascii="Times New Roman" w:hAnsi="Times New Roman" w:cs="Times New Roman"/>
          <w:sz w:val="24"/>
          <w:szCs w:val="24"/>
          <w:shd w:val="clear" w:color="auto" w:fill="FFFFFF"/>
        </w:rPr>
        <w:t>Cohen and Olsen, 2015)</w:t>
      </w:r>
    </w:p>
    <w:p w:rsidR="001C60FE" w:rsidRPr="0080448C" w:rsidRDefault="003155CD"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lastRenderedPageBreak/>
        <w:t>The organization has also designed a knowledge management architecture</w:t>
      </w:r>
      <w:r w:rsidR="006F6BC3" w:rsidRPr="0080448C">
        <w:rPr>
          <w:rFonts w:ascii="Times New Roman" w:hAnsi="Times New Roman" w:cs="Times New Roman"/>
          <w:sz w:val="24"/>
          <w:szCs w:val="24"/>
        </w:rPr>
        <w:t xml:space="preserve"> which consists of sev</w:t>
      </w:r>
      <w:r w:rsidR="00ED67C7" w:rsidRPr="0080448C">
        <w:rPr>
          <w:rFonts w:ascii="Times New Roman" w:hAnsi="Times New Roman" w:cs="Times New Roman"/>
          <w:sz w:val="24"/>
          <w:szCs w:val="24"/>
        </w:rPr>
        <w:t xml:space="preserve">en layers such as expert system, data warehouse, case based reasoning system, etc. </w:t>
      </w:r>
      <w:r w:rsidR="00A803E6" w:rsidRPr="0080448C">
        <w:rPr>
          <w:rFonts w:ascii="Times New Roman" w:hAnsi="Times New Roman" w:cs="Times New Roman"/>
          <w:sz w:val="24"/>
          <w:szCs w:val="24"/>
        </w:rPr>
        <w:t>It further conducts knowledge audit and analysis which covers the identification of strong knowledge assets for each and every departmental unit such as research and development department, marketing and financial department</w:t>
      </w:r>
      <w:r w:rsidR="00250845" w:rsidRPr="0080448C">
        <w:rPr>
          <w:rFonts w:ascii="Times New Roman" w:hAnsi="Times New Roman" w:cs="Times New Roman"/>
          <w:sz w:val="24"/>
          <w:szCs w:val="24"/>
        </w:rPr>
        <w:t xml:space="preserve"> (</w:t>
      </w:r>
      <w:r w:rsidR="00250845" w:rsidRPr="0080448C">
        <w:rPr>
          <w:rFonts w:ascii="Times New Roman" w:hAnsi="Times New Roman" w:cs="Times New Roman"/>
          <w:sz w:val="24"/>
          <w:szCs w:val="24"/>
          <w:shd w:val="clear" w:color="auto" w:fill="FFFFFF"/>
        </w:rPr>
        <w:t>Donate and de Pablo, 2015)</w:t>
      </w:r>
      <w:r w:rsidR="00A803E6" w:rsidRPr="0080448C">
        <w:rPr>
          <w:rFonts w:ascii="Times New Roman" w:hAnsi="Times New Roman" w:cs="Times New Roman"/>
          <w:sz w:val="24"/>
          <w:szCs w:val="24"/>
        </w:rPr>
        <w:t xml:space="preserve">. </w:t>
      </w:r>
    </w:p>
    <w:p w:rsidR="008D2BA3" w:rsidRPr="0080448C" w:rsidRDefault="009B390E"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t xml:space="preserve">This can be linked with the knowledge management process model by Botha et. al. (2008). This model aims at providing a more realistic view of the process of knowledge management. </w:t>
      </w:r>
      <w:r w:rsidR="00B712B5" w:rsidRPr="0080448C">
        <w:rPr>
          <w:rFonts w:ascii="Times New Roman" w:hAnsi="Times New Roman" w:cs="Times New Roman"/>
          <w:sz w:val="24"/>
          <w:szCs w:val="24"/>
        </w:rPr>
        <w:t xml:space="preserve">There is overlapping </w:t>
      </w:r>
      <w:r w:rsidR="008D2BA3" w:rsidRPr="0080448C">
        <w:rPr>
          <w:rFonts w:ascii="Times New Roman" w:hAnsi="Times New Roman" w:cs="Times New Roman"/>
          <w:sz w:val="24"/>
          <w:szCs w:val="24"/>
        </w:rPr>
        <w:t xml:space="preserve">and interaction between the three broad categories with one another. </w:t>
      </w:r>
      <w:r w:rsidR="00DC27B8" w:rsidRPr="0080448C">
        <w:rPr>
          <w:rFonts w:ascii="Times New Roman" w:hAnsi="Times New Roman" w:cs="Times New Roman"/>
          <w:sz w:val="24"/>
          <w:szCs w:val="24"/>
        </w:rPr>
        <w:t>The categories are more people oriented and are more focused on the technology</w:t>
      </w:r>
      <w:r w:rsidR="00B514D9" w:rsidRPr="0080448C">
        <w:rPr>
          <w:rFonts w:ascii="Times New Roman" w:hAnsi="Times New Roman" w:cs="Times New Roman"/>
          <w:sz w:val="24"/>
          <w:szCs w:val="24"/>
        </w:rPr>
        <w:t xml:space="preserve"> (Knowledge Management Tools, 2012)</w:t>
      </w:r>
      <w:r w:rsidR="00DC27B8" w:rsidRPr="0080448C">
        <w:rPr>
          <w:rFonts w:ascii="Times New Roman" w:hAnsi="Times New Roman" w:cs="Times New Roman"/>
          <w:sz w:val="24"/>
          <w:szCs w:val="24"/>
        </w:rPr>
        <w:t xml:space="preserve">. </w:t>
      </w:r>
    </w:p>
    <w:p w:rsidR="00B47C50" w:rsidRPr="0080448C" w:rsidRDefault="00B712B5" w:rsidP="0080448C">
      <w:pPr>
        <w:keepNext/>
        <w:spacing w:line="360" w:lineRule="auto"/>
        <w:jc w:val="both"/>
        <w:rPr>
          <w:rFonts w:ascii="Times New Roman" w:hAnsi="Times New Roman" w:cs="Times New Roman"/>
          <w:sz w:val="24"/>
          <w:szCs w:val="24"/>
        </w:rPr>
      </w:pPr>
      <w:r w:rsidRPr="0080448C">
        <w:rPr>
          <w:rFonts w:ascii="Times New Roman" w:hAnsi="Times New Roman" w:cs="Times New Roman"/>
          <w:noProof/>
          <w:sz w:val="24"/>
          <w:szCs w:val="24"/>
        </w:rPr>
        <w:drawing>
          <wp:inline distT="0" distB="0" distL="0" distR="0" wp14:anchorId="085DADB1" wp14:editId="0CDD134E">
            <wp:extent cx="4781550" cy="3007504"/>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B036F7.tmp"/>
                    <pic:cNvPicPr/>
                  </pic:nvPicPr>
                  <pic:blipFill>
                    <a:blip r:embed="rId8">
                      <a:extLst>
                        <a:ext uri="{28A0092B-C50C-407E-A947-70E740481C1C}">
                          <a14:useLocalDpi xmlns:a14="http://schemas.microsoft.com/office/drawing/2010/main" val="0"/>
                        </a:ext>
                      </a:extLst>
                    </a:blip>
                    <a:stretch>
                      <a:fillRect/>
                    </a:stretch>
                  </pic:blipFill>
                  <pic:spPr>
                    <a:xfrm>
                      <a:off x="0" y="0"/>
                      <a:ext cx="4784880" cy="3009598"/>
                    </a:xfrm>
                    <a:prstGeom prst="rect">
                      <a:avLst/>
                    </a:prstGeom>
                  </pic:spPr>
                </pic:pic>
              </a:graphicData>
            </a:graphic>
          </wp:inline>
        </w:drawing>
      </w:r>
    </w:p>
    <w:p w:rsidR="009B390E" w:rsidRPr="0080448C" w:rsidRDefault="00B47C50" w:rsidP="0080448C">
      <w:pPr>
        <w:pStyle w:val="Caption"/>
        <w:spacing w:line="360" w:lineRule="auto"/>
        <w:jc w:val="center"/>
        <w:rPr>
          <w:rFonts w:ascii="Times New Roman" w:hAnsi="Times New Roman" w:cs="Times New Roman"/>
          <w:color w:val="auto"/>
          <w:sz w:val="24"/>
          <w:szCs w:val="24"/>
        </w:rPr>
      </w:pPr>
      <w:r w:rsidRPr="0080448C">
        <w:rPr>
          <w:rFonts w:ascii="Times New Roman" w:hAnsi="Times New Roman" w:cs="Times New Roman"/>
          <w:color w:val="auto"/>
          <w:sz w:val="24"/>
          <w:szCs w:val="24"/>
        </w:rPr>
        <w:t xml:space="preserve">Figure </w:t>
      </w:r>
      <w:r w:rsidR="00804980" w:rsidRPr="0080448C">
        <w:rPr>
          <w:rFonts w:ascii="Times New Roman" w:hAnsi="Times New Roman" w:cs="Times New Roman"/>
          <w:color w:val="auto"/>
          <w:sz w:val="24"/>
          <w:szCs w:val="24"/>
        </w:rPr>
        <w:fldChar w:fldCharType="begin"/>
      </w:r>
      <w:r w:rsidR="00804980" w:rsidRPr="0080448C">
        <w:rPr>
          <w:rFonts w:ascii="Times New Roman" w:hAnsi="Times New Roman" w:cs="Times New Roman"/>
          <w:color w:val="auto"/>
          <w:sz w:val="24"/>
          <w:szCs w:val="24"/>
        </w:rPr>
        <w:instrText xml:space="preserve"> SEQ Figure \* ARABIC </w:instrText>
      </w:r>
      <w:r w:rsidR="00804980" w:rsidRPr="0080448C">
        <w:rPr>
          <w:rFonts w:ascii="Times New Roman" w:hAnsi="Times New Roman" w:cs="Times New Roman"/>
          <w:color w:val="auto"/>
          <w:sz w:val="24"/>
          <w:szCs w:val="24"/>
        </w:rPr>
        <w:fldChar w:fldCharType="separate"/>
      </w:r>
      <w:r w:rsidRPr="0080448C">
        <w:rPr>
          <w:rFonts w:ascii="Times New Roman" w:hAnsi="Times New Roman" w:cs="Times New Roman"/>
          <w:noProof/>
          <w:color w:val="auto"/>
          <w:sz w:val="24"/>
          <w:szCs w:val="24"/>
        </w:rPr>
        <w:t>1</w:t>
      </w:r>
      <w:r w:rsidR="00804980" w:rsidRPr="0080448C">
        <w:rPr>
          <w:rFonts w:ascii="Times New Roman" w:hAnsi="Times New Roman" w:cs="Times New Roman"/>
          <w:noProof/>
          <w:color w:val="auto"/>
          <w:sz w:val="24"/>
          <w:szCs w:val="24"/>
        </w:rPr>
        <w:fldChar w:fldCharType="end"/>
      </w:r>
      <w:r w:rsidRPr="0080448C">
        <w:rPr>
          <w:rFonts w:ascii="Times New Roman" w:hAnsi="Times New Roman" w:cs="Times New Roman"/>
          <w:color w:val="auto"/>
          <w:sz w:val="24"/>
          <w:szCs w:val="24"/>
        </w:rPr>
        <w:t xml:space="preserve"> Knowledge Management Process Model</w:t>
      </w:r>
    </w:p>
    <w:p w:rsidR="008D2BA3" w:rsidRPr="0080448C" w:rsidRDefault="00B514D9" w:rsidP="0080448C">
      <w:pPr>
        <w:spacing w:line="360" w:lineRule="auto"/>
        <w:jc w:val="center"/>
        <w:rPr>
          <w:rFonts w:ascii="Times New Roman" w:hAnsi="Times New Roman" w:cs="Times New Roman"/>
          <w:sz w:val="24"/>
          <w:szCs w:val="24"/>
        </w:rPr>
      </w:pPr>
      <w:r w:rsidRPr="0080448C">
        <w:rPr>
          <w:rFonts w:ascii="Times New Roman" w:hAnsi="Times New Roman" w:cs="Times New Roman"/>
          <w:sz w:val="24"/>
          <w:szCs w:val="24"/>
        </w:rPr>
        <w:t>(Source: Knowledge Management Tools, 2012)</w:t>
      </w:r>
    </w:p>
    <w:p w:rsidR="00977B44" w:rsidRPr="0080448C" w:rsidRDefault="00977B44" w:rsidP="0080448C">
      <w:pPr>
        <w:pStyle w:val="Heading2"/>
        <w:spacing w:line="360" w:lineRule="auto"/>
        <w:jc w:val="both"/>
        <w:rPr>
          <w:rFonts w:ascii="Times New Roman" w:hAnsi="Times New Roman" w:cs="Times New Roman"/>
          <w:color w:val="auto"/>
          <w:sz w:val="24"/>
          <w:szCs w:val="24"/>
        </w:rPr>
      </w:pPr>
      <w:bookmarkStart w:id="14" w:name="_Toc533383736"/>
      <w:r w:rsidRPr="0080448C">
        <w:rPr>
          <w:rFonts w:ascii="Times New Roman" w:hAnsi="Times New Roman" w:cs="Times New Roman"/>
          <w:color w:val="auto"/>
          <w:sz w:val="24"/>
          <w:szCs w:val="24"/>
        </w:rPr>
        <w:t>Recommendations of Improvements to the Current Framework</w:t>
      </w:r>
      <w:bookmarkEnd w:id="14"/>
    </w:p>
    <w:p w:rsidR="00024654" w:rsidRPr="0080448C" w:rsidRDefault="00646E14"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t xml:space="preserve">The current framework of knowledge sharing adopted by Apple can be improved with the help of adopting </w:t>
      </w:r>
      <w:r w:rsidR="00072062" w:rsidRPr="0080448C">
        <w:rPr>
          <w:rFonts w:ascii="Times New Roman" w:hAnsi="Times New Roman" w:cs="Times New Roman"/>
          <w:sz w:val="24"/>
          <w:szCs w:val="24"/>
        </w:rPr>
        <w:t>management</w:t>
      </w:r>
      <w:r w:rsidRPr="0080448C">
        <w:rPr>
          <w:rFonts w:ascii="Times New Roman" w:hAnsi="Times New Roman" w:cs="Times New Roman"/>
          <w:sz w:val="24"/>
          <w:szCs w:val="24"/>
        </w:rPr>
        <w:t xml:space="preserve"> information system</w:t>
      </w:r>
      <w:r w:rsidR="008C72D8" w:rsidRPr="0080448C">
        <w:rPr>
          <w:rFonts w:ascii="Times New Roman" w:hAnsi="Times New Roman" w:cs="Times New Roman"/>
          <w:sz w:val="24"/>
          <w:szCs w:val="24"/>
        </w:rPr>
        <w:t>s</w:t>
      </w:r>
      <w:r w:rsidR="005A72EC" w:rsidRPr="0080448C">
        <w:rPr>
          <w:rFonts w:ascii="Times New Roman" w:hAnsi="Times New Roman" w:cs="Times New Roman"/>
          <w:sz w:val="24"/>
          <w:szCs w:val="24"/>
        </w:rPr>
        <w:t xml:space="preserve"> which can provide</w:t>
      </w:r>
      <w:r w:rsidR="00FA7500" w:rsidRPr="0080448C">
        <w:rPr>
          <w:rFonts w:ascii="Times New Roman" w:hAnsi="Times New Roman" w:cs="Times New Roman"/>
          <w:sz w:val="24"/>
          <w:szCs w:val="24"/>
        </w:rPr>
        <w:t xml:space="preserve"> effective data which can be used in the decision making process by the managers in the future.</w:t>
      </w:r>
      <w:r w:rsidR="00BF3CC9" w:rsidRPr="0080448C">
        <w:rPr>
          <w:rFonts w:ascii="Times New Roman" w:hAnsi="Times New Roman" w:cs="Times New Roman"/>
          <w:sz w:val="24"/>
          <w:szCs w:val="24"/>
        </w:rPr>
        <w:t xml:space="preserve"> </w:t>
      </w:r>
      <w:r w:rsidR="002B5C50" w:rsidRPr="0080448C">
        <w:rPr>
          <w:rFonts w:ascii="Times New Roman" w:hAnsi="Times New Roman" w:cs="Times New Roman"/>
          <w:sz w:val="24"/>
          <w:szCs w:val="24"/>
        </w:rPr>
        <w:t xml:space="preserve">Decision support system can also be adopted for this purpose. It will assist the management of Apple in making the necessary decisions </w:t>
      </w:r>
      <w:r w:rsidR="00255A8D" w:rsidRPr="0080448C">
        <w:rPr>
          <w:rFonts w:ascii="Times New Roman" w:hAnsi="Times New Roman" w:cs="Times New Roman"/>
          <w:sz w:val="24"/>
          <w:szCs w:val="24"/>
        </w:rPr>
        <w:t xml:space="preserve">with the help of relevant data. It can further help the business in the finalization of the </w:t>
      </w:r>
      <w:r w:rsidR="00255A8D" w:rsidRPr="0080448C">
        <w:rPr>
          <w:rFonts w:ascii="Times New Roman" w:hAnsi="Times New Roman" w:cs="Times New Roman"/>
          <w:sz w:val="24"/>
          <w:szCs w:val="24"/>
        </w:rPr>
        <w:lastRenderedPageBreak/>
        <w:t xml:space="preserve">operational strategy. </w:t>
      </w:r>
      <w:r w:rsidR="00B4199A" w:rsidRPr="0080448C">
        <w:rPr>
          <w:rFonts w:ascii="Times New Roman" w:hAnsi="Times New Roman" w:cs="Times New Roman"/>
          <w:sz w:val="24"/>
          <w:szCs w:val="24"/>
        </w:rPr>
        <w:t xml:space="preserve">Both primary data and secondary data are covered under the decision support system. </w:t>
      </w:r>
      <w:r w:rsidR="00EB6D78" w:rsidRPr="0080448C">
        <w:rPr>
          <w:rFonts w:ascii="Times New Roman" w:hAnsi="Times New Roman" w:cs="Times New Roman"/>
          <w:sz w:val="24"/>
          <w:szCs w:val="24"/>
        </w:rPr>
        <w:t>It further enables the editing of data and assists in converting the information in the desired format</w:t>
      </w:r>
      <w:r w:rsidR="00321178" w:rsidRPr="0080448C">
        <w:rPr>
          <w:rFonts w:ascii="Times New Roman" w:hAnsi="Times New Roman" w:cs="Times New Roman"/>
          <w:sz w:val="24"/>
          <w:szCs w:val="24"/>
        </w:rPr>
        <w:t xml:space="preserve"> (</w:t>
      </w:r>
      <w:r w:rsidR="00321178" w:rsidRPr="0080448C">
        <w:rPr>
          <w:rFonts w:ascii="Times New Roman" w:hAnsi="Times New Roman" w:cs="Times New Roman"/>
          <w:sz w:val="24"/>
          <w:szCs w:val="24"/>
          <w:shd w:val="clear" w:color="auto" w:fill="FFFFFF"/>
        </w:rPr>
        <w:t>Overall, 2015)</w:t>
      </w:r>
      <w:r w:rsidR="00EB6D78" w:rsidRPr="0080448C">
        <w:rPr>
          <w:rFonts w:ascii="Times New Roman" w:hAnsi="Times New Roman" w:cs="Times New Roman"/>
          <w:sz w:val="24"/>
          <w:szCs w:val="24"/>
        </w:rPr>
        <w:t xml:space="preserve">. </w:t>
      </w:r>
    </w:p>
    <w:p w:rsidR="00EB6D78" w:rsidRPr="0080448C" w:rsidRDefault="00721E6B"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t>Knowledge management systems can also be adopted by Apple</w:t>
      </w:r>
      <w:r w:rsidR="00101175" w:rsidRPr="0080448C">
        <w:rPr>
          <w:rFonts w:ascii="Times New Roman" w:hAnsi="Times New Roman" w:cs="Times New Roman"/>
          <w:sz w:val="24"/>
          <w:szCs w:val="24"/>
        </w:rPr>
        <w:t xml:space="preserve"> </w:t>
      </w:r>
      <w:r w:rsidR="00092128" w:rsidRPr="0080448C">
        <w:rPr>
          <w:rFonts w:ascii="Times New Roman" w:hAnsi="Times New Roman" w:cs="Times New Roman"/>
          <w:sz w:val="24"/>
          <w:szCs w:val="24"/>
        </w:rPr>
        <w:t>which can be defined as the kind of IT system which is capable of storing and retrieving knowledge, locating knowledge sources, improving collaboration, mining repositories for hidden knowledge, using and capturing knowledge and enhancing the overall knowledge management process</w:t>
      </w:r>
      <w:r w:rsidR="003E058E" w:rsidRPr="0080448C">
        <w:rPr>
          <w:rFonts w:ascii="Times New Roman" w:hAnsi="Times New Roman" w:cs="Times New Roman"/>
          <w:sz w:val="24"/>
          <w:szCs w:val="24"/>
        </w:rPr>
        <w:t xml:space="preserve"> (</w:t>
      </w:r>
      <w:r w:rsidR="003E058E" w:rsidRPr="0080448C">
        <w:rPr>
          <w:rFonts w:ascii="Times New Roman" w:hAnsi="Times New Roman" w:cs="Times New Roman"/>
          <w:sz w:val="24"/>
          <w:szCs w:val="24"/>
          <w:shd w:val="clear" w:color="auto" w:fill="FFFFFF"/>
        </w:rPr>
        <w:t>Wang, Noe and Wang, 2014)</w:t>
      </w:r>
      <w:r w:rsidR="00092128" w:rsidRPr="0080448C">
        <w:rPr>
          <w:rFonts w:ascii="Times New Roman" w:hAnsi="Times New Roman" w:cs="Times New Roman"/>
          <w:sz w:val="24"/>
          <w:szCs w:val="24"/>
        </w:rPr>
        <w:t xml:space="preserve">.  </w:t>
      </w:r>
    </w:p>
    <w:p w:rsidR="00185ADD" w:rsidRPr="0080448C" w:rsidRDefault="0020209A"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t>Furthermore, the current framework can be improved</w:t>
      </w:r>
      <w:r w:rsidR="00F32BF4" w:rsidRPr="0080448C">
        <w:rPr>
          <w:rFonts w:ascii="Times New Roman" w:hAnsi="Times New Roman" w:cs="Times New Roman"/>
          <w:sz w:val="24"/>
          <w:szCs w:val="24"/>
        </w:rPr>
        <w:t xml:space="preserve"> </w:t>
      </w:r>
      <w:r w:rsidR="00AD023C" w:rsidRPr="0080448C">
        <w:rPr>
          <w:rFonts w:ascii="Times New Roman" w:hAnsi="Times New Roman" w:cs="Times New Roman"/>
          <w:sz w:val="24"/>
          <w:szCs w:val="24"/>
        </w:rPr>
        <w:t>by way of converting Apple Inc. into a learning organization. Learning organizations are the organizations where people can easily expand their capacity for the achievement of the desired results</w:t>
      </w:r>
      <w:r w:rsidR="00601D24" w:rsidRPr="0080448C">
        <w:rPr>
          <w:rFonts w:ascii="Times New Roman" w:hAnsi="Times New Roman" w:cs="Times New Roman"/>
          <w:sz w:val="24"/>
          <w:szCs w:val="24"/>
        </w:rPr>
        <w:t xml:space="preserve">. These organizations are also involved in the nurturing of expansive and new patterns of thinking </w:t>
      </w:r>
      <w:r w:rsidR="006D0A7A" w:rsidRPr="0080448C">
        <w:rPr>
          <w:rFonts w:ascii="Times New Roman" w:hAnsi="Times New Roman" w:cs="Times New Roman"/>
          <w:sz w:val="24"/>
          <w:szCs w:val="24"/>
        </w:rPr>
        <w:t>and people are involved in the continuous learning</w:t>
      </w:r>
      <w:r w:rsidR="004816DD" w:rsidRPr="0080448C">
        <w:rPr>
          <w:rFonts w:ascii="Times New Roman" w:hAnsi="Times New Roman" w:cs="Times New Roman"/>
          <w:sz w:val="24"/>
          <w:szCs w:val="24"/>
        </w:rPr>
        <w:t xml:space="preserve"> (</w:t>
      </w:r>
      <w:r w:rsidR="004816DD" w:rsidRPr="0080448C">
        <w:rPr>
          <w:rFonts w:ascii="Times New Roman" w:hAnsi="Times New Roman" w:cs="Times New Roman"/>
          <w:sz w:val="24"/>
          <w:szCs w:val="24"/>
          <w:shd w:val="clear" w:color="auto" w:fill="FFFFFF"/>
        </w:rPr>
        <w:t xml:space="preserve">Wang and </w:t>
      </w:r>
      <w:proofErr w:type="spellStart"/>
      <w:r w:rsidR="004816DD" w:rsidRPr="0080448C">
        <w:rPr>
          <w:rFonts w:ascii="Times New Roman" w:hAnsi="Times New Roman" w:cs="Times New Roman"/>
          <w:sz w:val="24"/>
          <w:szCs w:val="24"/>
          <w:shd w:val="clear" w:color="auto" w:fill="FFFFFF"/>
        </w:rPr>
        <w:t>Hou</w:t>
      </w:r>
      <w:proofErr w:type="spellEnd"/>
      <w:r w:rsidR="004816DD" w:rsidRPr="0080448C">
        <w:rPr>
          <w:rFonts w:ascii="Times New Roman" w:hAnsi="Times New Roman" w:cs="Times New Roman"/>
          <w:sz w:val="24"/>
          <w:szCs w:val="24"/>
          <w:shd w:val="clear" w:color="auto" w:fill="FFFFFF"/>
        </w:rPr>
        <w:t>, 2015)</w:t>
      </w:r>
      <w:r w:rsidR="006D0A7A" w:rsidRPr="0080448C">
        <w:rPr>
          <w:rFonts w:ascii="Times New Roman" w:hAnsi="Times New Roman" w:cs="Times New Roman"/>
          <w:sz w:val="24"/>
          <w:szCs w:val="24"/>
        </w:rPr>
        <w:t xml:space="preserve">. </w:t>
      </w:r>
      <w:r w:rsidR="00AD023C" w:rsidRPr="0080448C">
        <w:rPr>
          <w:rFonts w:ascii="Times New Roman" w:hAnsi="Times New Roman" w:cs="Times New Roman"/>
          <w:sz w:val="24"/>
          <w:szCs w:val="24"/>
        </w:rPr>
        <w:t xml:space="preserve">  </w:t>
      </w:r>
      <w:r w:rsidR="008C3D24" w:rsidRPr="0080448C">
        <w:rPr>
          <w:rFonts w:ascii="Times New Roman" w:hAnsi="Times New Roman" w:cs="Times New Roman"/>
          <w:sz w:val="24"/>
          <w:szCs w:val="24"/>
        </w:rPr>
        <w:t xml:space="preserve"> </w:t>
      </w:r>
    </w:p>
    <w:p w:rsidR="004F7E1A" w:rsidRPr="0080448C" w:rsidRDefault="004F7E1A"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t>Following measures can be adopted for the purpose of improving knowledge sharing in Apple Inc.:</w:t>
      </w:r>
    </w:p>
    <w:p w:rsidR="004F7E1A" w:rsidRPr="0080448C" w:rsidRDefault="004F7E1A"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t xml:space="preserve">Participating in Multidisciplinary Projects- By way of including </w:t>
      </w:r>
      <w:r w:rsidR="004C316D" w:rsidRPr="0080448C">
        <w:rPr>
          <w:rFonts w:ascii="Times New Roman" w:hAnsi="Times New Roman" w:cs="Times New Roman"/>
          <w:sz w:val="24"/>
          <w:szCs w:val="24"/>
        </w:rPr>
        <w:t>individuals</w:t>
      </w:r>
      <w:r w:rsidRPr="0080448C">
        <w:rPr>
          <w:rFonts w:ascii="Times New Roman" w:hAnsi="Times New Roman" w:cs="Times New Roman"/>
          <w:sz w:val="24"/>
          <w:szCs w:val="24"/>
        </w:rPr>
        <w:t xml:space="preserve"> having diverse skillsets that complement each other, a great team can be formed. </w:t>
      </w:r>
      <w:r w:rsidR="006B7A92" w:rsidRPr="0080448C">
        <w:rPr>
          <w:rFonts w:ascii="Times New Roman" w:hAnsi="Times New Roman" w:cs="Times New Roman"/>
          <w:sz w:val="24"/>
          <w:szCs w:val="24"/>
        </w:rPr>
        <w:t>Creation of multi- disciplinary projects can act as a great initiative for the purpose of improving the knowledge sharing in Apple Inc.</w:t>
      </w:r>
    </w:p>
    <w:p w:rsidR="006B7A92" w:rsidRPr="0080448C" w:rsidRDefault="006B7A92"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t xml:space="preserve">Organizing Brainstorming Sessions- </w:t>
      </w:r>
      <w:r w:rsidR="0021449C" w:rsidRPr="0080448C">
        <w:rPr>
          <w:rFonts w:ascii="Times New Roman" w:hAnsi="Times New Roman" w:cs="Times New Roman"/>
          <w:sz w:val="24"/>
          <w:szCs w:val="24"/>
        </w:rPr>
        <w:t xml:space="preserve">With the help of brainstorming sessions </w:t>
      </w:r>
      <w:r w:rsidR="003F1436" w:rsidRPr="0080448C">
        <w:rPr>
          <w:rFonts w:ascii="Times New Roman" w:hAnsi="Times New Roman" w:cs="Times New Roman"/>
          <w:sz w:val="24"/>
          <w:szCs w:val="24"/>
        </w:rPr>
        <w:t>the team members of Apple Inc. can meet each other along with meeting people from outside the team ad therefore, can throw ideas on each other</w:t>
      </w:r>
      <w:r w:rsidR="00292D9B" w:rsidRPr="0080448C">
        <w:rPr>
          <w:rFonts w:ascii="Times New Roman" w:hAnsi="Times New Roman" w:cs="Times New Roman"/>
          <w:sz w:val="24"/>
          <w:szCs w:val="24"/>
        </w:rPr>
        <w:t xml:space="preserve"> (</w:t>
      </w:r>
      <w:r w:rsidR="00292D9B" w:rsidRPr="0080448C">
        <w:rPr>
          <w:rFonts w:ascii="Times New Roman" w:hAnsi="Times New Roman" w:cs="Times New Roman"/>
          <w:sz w:val="24"/>
          <w:szCs w:val="24"/>
          <w:shd w:val="clear" w:color="auto" w:fill="FFFFFF"/>
        </w:rPr>
        <w:t xml:space="preserve">Mittal and </w:t>
      </w:r>
      <w:proofErr w:type="spellStart"/>
      <w:r w:rsidR="00292D9B" w:rsidRPr="0080448C">
        <w:rPr>
          <w:rFonts w:ascii="Times New Roman" w:hAnsi="Times New Roman" w:cs="Times New Roman"/>
          <w:sz w:val="24"/>
          <w:szCs w:val="24"/>
          <w:shd w:val="clear" w:color="auto" w:fill="FFFFFF"/>
        </w:rPr>
        <w:t>Dhar</w:t>
      </w:r>
      <w:proofErr w:type="spellEnd"/>
      <w:r w:rsidR="00292D9B" w:rsidRPr="0080448C">
        <w:rPr>
          <w:rFonts w:ascii="Times New Roman" w:hAnsi="Times New Roman" w:cs="Times New Roman"/>
          <w:sz w:val="24"/>
          <w:szCs w:val="24"/>
          <w:shd w:val="clear" w:color="auto" w:fill="FFFFFF"/>
        </w:rPr>
        <w:t>, 2015)</w:t>
      </w:r>
      <w:r w:rsidR="003F1436" w:rsidRPr="0080448C">
        <w:rPr>
          <w:rFonts w:ascii="Times New Roman" w:hAnsi="Times New Roman" w:cs="Times New Roman"/>
          <w:sz w:val="24"/>
          <w:szCs w:val="24"/>
        </w:rPr>
        <w:t xml:space="preserve">. </w:t>
      </w:r>
    </w:p>
    <w:p w:rsidR="00A20099" w:rsidRPr="0080448C" w:rsidRDefault="00A20099" w:rsidP="0080448C">
      <w:pPr>
        <w:pStyle w:val="Heading1"/>
        <w:spacing w:line="360" w:lineRule="auto"/>
        <w:jc w:val="both"/>
        <w:rPr>
          <w:rFonts w:ascii="Times New Roman" w:hAnsi="Times New Roman" w:cs="Times New Roman"/>
          <w:color w:val="auto"/>
          <w:sz w:val="24"/>
          <w:szCs w:val="24"/>
        </w:rPr>
      </w:pPr>
      <w:bookmarkStart w:id="15" w:name="_Toc533383737"/>
      <w:r w:rsidRPr="0080448C">
        <w:rPr>
          <w:rFonts w:ascii="Times New Roman" w:hAnsi="Times New Roman" w:cs="Times New Roman"/>
          <w:color w:val="auto"/>
          <w:sz w:val="24"/>
          <w:szCs w:val="24"/>
        </w:rPr>
        <w:t>Conclusion</w:t>
      </w:r>
      <w:bookmarkEnd w:id="15"/>
      <w:r w:rsidR="00080ACE" w:rsidRPr="0080448C">
        <w:rPr>
          <w:rFonts w:ascii="Times New Roman" w:hAnsi="Times New Roman" w:cs="Times New Roman"/>
          <w:color w:val="auto"/>
          <w:sz w:val="24"/>
          <w:szCs w:val="24"/>
        </w:rPr>
        <w:t xml:space="preserve"> </w:t>
      </w:r>
    </w:p>
    <w:p w:rsidR="00385ECE" w:rsidRPr="0080448C" w:rsidRDefault="00413B52"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t xml:space="preserve">Therefore, it can be concluded that </w:t>
      </w:r>
      <w:r w:rsidR="00682F72" w:rsidRPr="0080448C">
        <w:rPr>
          <w:rFonts w:ascii="Times New Roman" w:hAnsi="Times New Roman" w:cs="Times New Roman"/>
          <w:sz w:val="24"/>
          <w:szCs w:val="24"/>
        </w:rPr>
        <w:t>knowledge management is the process of creating, using, sharing and managing the knowledge and information of an organization. This report focused on Apple Inc. which is a technology company from America headquartered in Cupertino, California serving countries located in almost every part of the world.</w:t>
      </w:r>
      <w:r w:rsidR="00385ECE" w:rsidRPr="0080448C">
        <w:rPr>
          <w:rFonts w:ascii="Times New Roman" w:hAnsi="Times New Roman" w:cs="Times New Roman"/>
          <w:sz w:val="24"/>
          <w:szCs w:val="24"/>
        </w:rPr>
        <w:t xml:space="preserve"> This report evaluated the significance of knowledge management in the context of Apple’s knowledge assets along with understanding the importance of knowledge management processes in the context of organizational </w:t>
      </w:r>
      <w:r w:rsidR="00385ECE" w:rsidRPr="0080448C">
        <w:rPr>
          <w:rFonts w:ascii="Times New Roman" w:hAnsi="Times New Roman" w:cs="Times New Roman"/>
          <w:sz w:val="24"/>
          <w:szCs w:val="24"/>
        </w:rPr>
        <w:lastRenderedPageBreak/>
        <w:t>development. Furthermore, the report highlighted the framework for the establishment of knowledge management culture</w:t>
      </w:r>
      <w:r w:rsidR="00B36429" w:rsidRPr="0080448C">
        <w:rPr>
          <w:rFonts w:ascii="Times New Roman" w:hAnsi="Times New Roman" w:cs="Times New Roman"/>
          <w:sz w:val="24"/>
          <w:szCs w:val="24"/>
        </w:rPr>
        <w:t xml:space="preserve"> (</w:t>
      </w:r>
      <w:proofErr w:type="spellStart"/>
      <w:r w:rsidR="00B36429" w:rsidRPr="0080448C">
        <w:rPr>
          <w:rFonts w:ascii="Times New Roman" w:hAnsi="Times New Roman" w:cs="Times New Roman"/>
          <w:sz w:val="24"/>
          <w:szCs w:val="24"/>
          <w:shd w:val="clear" w:color="auto" w:fill="FFFFFF"/>
        </w:rPr>
        <w:t>Laudon</w:t>
      </w:r>
      <w:proofErr w:type="spellEnd"/>
      <w:r w:rsidR="00B36429" w:rsidRPr="0080448C">
        <w:rPr>
          <w:rFonts w:ascii="Times New Roman" w:hAnsi="Times New Roman" w:cs="Times New Roman"/>
          <w:sz w:val="24"/>
          <w:szCs w:val="24"/>
          <w:shd w:val="clear" w:color="auto" w:fill="FFFFFF"/>
        </w:rPr>
        <w:t xml:space="preserve"> and </w:t>
      </w:r>
      <w:proofErr w:type="spellStart"/>
      <w:r w:rsidR="00B36429" w:rsidRPr="0080448C">
        <w:rPr>
          <w:rFonts w:ascii="Times New Roman" w:hAnsi="Times New Roman" w:cs="Times New Roman"/>
          <w:sz w:val="24"/>
          <w:szCs w:val="24"/>
          <w:shd w:val="clear" w:color="auto" w:fill="FFFFFF"/>
        </w:rPr>
        <w:t>Laudon</w:t>
      </w:r>
      <w:proofErr w:type="spellEnd"/>
      <w:r w:rsidR="00B36429" w:rsidRPr="0080448C">
        <w:rPr>
          <w:rFonts w:ascii="Times New Roman" w:hAnsi="Times New Roman" w:cs="Times New Roman"/>
          <w:sz w:val="24"/>
          <w:szCs w:val="24"/>
          <w:shd w:val="clear" w:color="auto" w:fill="FFFFFF"/>
        </w:rPr>
        <w:t>, 2016)</w:t>
      </w:r>
      <w:r w:rsidR="00385ECE" w:rsidRPr="0080448C">
        <w:rPr>
          <w:rFonts w:ascii="Times New Roman" w:hAnsi="Times New Roman" w:cs="Times New Roman"/>
          <w:sz w:val="24"/>
          <w:szCs w:val="24"/>
        </w:rPr>
        <w:t xml:space="preserve">. </w:t>
      </w:r>
    </w:p>
    <w:p w:rsidR="00385ECE" w:rsidRPr="0080448C" w:rsidRDefault="00385ECE"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t xml:space="preserve">The term knowledge assets can be defined as the accumulated intellectual resources of an organization. In order to gain an understanding of the knowledge management system, the understanding of the relationship between data, information and knowledge is very essential. </w:t>
      </w:r>
      <w:r w:rsidR="00F075A7" w:rsidRPr="0080448C">
        <w:rPr>
          <w:rFonts w:ascii="Times New Roman" w:hAnsi="Times New Roman" w:cs="Times New Roman"/>
          <w:sz w:val="24"/>
          <w:szCs w:val="24"/>
        </w:rPr>
        <w:t xml:space="preserve">The evolution of Apple has become possible only with the help of its learning capabilities in which both individual knowledge and organizational knowledge have played an important role. </w:t>
      </w:r>
      <w:r w:rsidR="00AD61AF" w:rsidRPr="0080448C">
        <w:rPr>
          <w:rFonts w:ascii="Times New Roman" w:hAnsi="Times New Roman" w:cs="Times New Roman"/>
          <w:sz w:val="24"/>
          <w:szCs w:val="24"/>
        </w:rPr>
        <w:t xml:space="preserve">Experienced workforce, information technology, know- how, ability to learn, networks and social relations, etc. are some of the most important knowledge assets of Apple Inc. </w:t>
      </w:r>
      <w:r w:rsidR="004E6CC4" w:rsidRPr="0080448C">
        <w:rPr>
          <w:rFonts w:ascii="Times New Roman" w:hAnsi="Times New Roman" w:cs="Times New Roman"/>
          <w:sz w:val="24"/>
          <w:szCs w:val="24"/>
        </w:rPr>
        <w:t xml:space="preserve">The adoption of knowledge management processes </w:t>
      </w:r>
      <w:r w:rsidR="002D38FF" w:rsidRPr="0080448C">
        <w:rPr>
          <w:rFonts w:ascii="Times New Roman" w:hAnsi="Times New Roman" w:cs="Times New Roman"/>
          <w:sz w:val="24"/>
          <w:szCs w:val="24"/>
        </w:rPr>
        <w:t xml:space="preserve">by Apple has improved its organizational performance which, in turn, have led to its development as well. </w:t>
      </w:r>
      <w:r w:rsidR="00C509BE" w:rsidRPr="0080448C">
        <w:rPr>
          <w:rFonts w:ascii="Times New Roman" w:hAnsi="Times New Roman" w:cs="Times New Roman"/>
          <w:sz w:val="24"/>
          <w:szCs w:val="24"/>
        </w:rPr>
        <w:t>Through intellectual property rights, Apple is able to protect the investment required for acquiring the knowledge.</w:t>
      </w:r>
    </w:p>
    <w:p w:rsidR="00D17BA8" w:rsidRPr="0080448C" w:rsidRDefault="00D17BA8"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t>For the establishment of knowledge management culture</w:t>
      </w:r>
      <w:r w:rsidR="00994F97" w:rsidRPr="0080448C">
        <w:rPr>
          <w:rFonts w:ascii="Times New Roman" w:hAnsi="Times New Roman" w:cs="Times New Roman"/>
          <w:sz w:val="24"/>
          <w:szCs w:val="24"/>
        </w:rPr>
        <w:t xml:space="preserve">, knowledge management needs to be recognized as a strategic initiative. </w:t>
      </w:r>
      <w:r w:rsidR="00E11AFB" w:rsidRPr="0080448C">
        <w:rPr>
          <w:rFonts w:ascii="Times New Roman" w:hAnsi="Times New Roman" w:cs="Times New Roman"/>
          <w:sz w:val="24"/>
          <w:szCs w:val="24"/>
        </w:rPr>
        <w:t xml:space="preserve">The barriers should be overcome through the adoption of a lifecycle approach and a solid strategy. It is the knowledge assets of Apple which have provided it a competitive advantage in the market. </w:t>
      </w:r>
      <w:r w:rsidR="00553D46" w:rsidRPr="0080448C">
        <w:rPr>
          <w:rFonts w:ascii="Times New Roman" w:hAnsi="Times New Roman" w:cs="Times New Roman"/>
          <w:sz w:val="24"/>
          <w:szCs w:val="24"/>
        </w:rPr>
        <w:t xml:space="preserve">Knowledge is required by Apple for achieving the identified objectives and goals. </w:t>
      </w:r>
    </w:p>
    <w:p w:rsidR="001B5F08" w:rsidRPr="0080448C" w:rsidRDefault="00385ECE"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t xml:space="preserve">        </w:t>
      </w:r>
    </w:p>
    <w:p w:rsidR="001B5F08" w:rsidRPr="0080448C" w:rsidRDefault="001B5F08"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br w:type="page"/>
      </w:r>
    </w:p>
    <w:p w:rsidR="005B67E4" w:rsidRPr="0080448C" w:rsidRDefault="001B5F08" w:rsidP="0080448C">
      <w:pPr>
        <w:pStyle w:val="Heading1"/>
        <w:spacing w:line="360" w:lineRule="auto"/>
        <w:jc w:val="both"/>
        <w:rPr>
          <w:rFonts w:ascii="Times New Roman" w:hAnsi="Times New Roman" w:cs="Times New Roman"/>
          <w:color w:val="auto"/>
          <w:sz w:val="24"/>
          <w:szCs w:val="24"/>
        </w:rPr>
      </w:pPr>
      <w:bookmarkStart w:id="16" w:name="_Toc533383738"/>
      <w:r w:rsidRPr="0080448C">
        <w:rPr>
          <w:rFonts w:ascii="Times New Roman" w:hAnsi="Times New Roman" w:cs="Times New Roman"/>
          <w:color w:val="auto"/>
          <w:sz w:val="24"/>
          <w:szCs w:val="24"/>
        </w:rPr>
        <w:lastRenderedPageBreak/>
        <w:t>References</w:t>
      </w:r>
      <w:bookmarkEnd w:id="16"/>
      <w:r w:rsidRPr="0080448C">
        <w:rPr>
          <w:rFonts w:ascii="Times New Roman" w:hAnsi="Times New Roman" w:cs="Times New Roman"/>
          <w:color w:val="auto"/>
          <w:sz w:val="24"/>
          <w:szCs w:val="24"/>
        </w:rPr>
        <w:t xml:space="preserve"> </w:t>
      </w:r>
    </w:p>
    <w:p w:rsidR="00752FC5" w:rsidRPr="0080448C" w:rsidRDefault="00752FC5"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t xml:space="preserve">Apple. 2018. </w:t>
      </w:r>
      <w:r w:rsidRPr="0080448C">
        <w:rPr>
          <w:rFonts w:ascii="Times New Roman" w:hAnsi="Times New Roman" w:cs="Times New Roman"/>
          <w:i/>
          <w:sz w:val="24"/>
          <w:szCs w:val="24"/>
        </w:rPr>
        <w:t>Apple at Work</w:t>
      </w:r>
      <w:r w:rsidRPr="0080448C">
        <w:rPr>
          <w:rFonts w:ascii="Times New Roman" w:hAnsi="Times New Roman" w:cs="Times New Roman"/>
          <w:sz w:val="24"/>
          <w:szCs w:val="24"/>
        </w:rPr>
        <w:t xml:space="preserve"> </w:t>
      </w:r>
      <w:r w:rsidRPr="0080448C">
        <w:rPr>
          <w:rFonts w:ascii="Times New Roman" w:hAnsi="Times New Roman" w:cs="Times New Roman"/>
          <w:i/>
          <w:sz w:val="24"/>
          <w:szCs w:val="24"/>
        </w:rPr>
        <w:t xml:space="preserve">, </w:t>
      </w:r>
      <w:r w:rsidRPr="0080448C">
        <w:rPr>
          <w:rFonts w:ascii="Times New Roman" w:hAnsi="Times New Roman" w:cs="Times New Roman"/>
          <w:sz w:val="24"/>
          <w:szCs w:val="24"/>
        </w:rPr>
        <w:t xml:space="preserve">[Online]. Available at: </w:t>
      </w:r>
      <w:hyperlink r:id="rId9" w:history="1">
        <w:r w:rsidRPr="0080448C">
          <w:rPr>
            <w:rStyle w:val="Hyperlink"/>
            <w:rFonts w:ascii="Times New Roman" w:hAnsi="Times New Roman" w:cs="Times New Roman"/>
            <w:color w:val="auto"/>
            <w:sz w:val="24"/>
            <w:szCs w:val="24"/>
          </w:rPr>
          <w:t>https://www.apple.com/business/</w:t>
        </w:r>
      </w:hyperlink>
      <w:r w:rsidRPr="0080448C">
        <w:rPr>
          <w:rFonts w:ascii="Times New Roman" w:hAnsi="Times New Roman" w:cs="Times New Roman"/>
          <w:sz w:val="24"/>
          <w:szCs w:val="24"/>
        </w:rPr>
        <w:t xml:space="preserve"> [Accessed on: 23 December 2018].</w:t>
      </w:r>
    </w:p>
    <w:p w:rsidR="00752FC5" w:rsidRPr="0080448C" w:rsidRDefault="00752FC5" w:rsidP="0080448C">
      <w:pPr>
        <w:spacing w:line="360" w:lineRule="auto"/>
        <w:jc w:val="both"/>
        <w:rPr>
          <w:rFonts w:ascii="Times New Roman" w:hAnsi="Times New Roman" w:cs="Times New Roman"/>
          <w:sz w:val="24"/>
          <w:szCs w:val="24"/>
        </w:rPr>
      </w:pPr>
      <w:proofErr w:type="spellStart"/>
      <w:r w:rsidRPr="0080448C">
        <w:rPr>
          <w:rFonts w:ascii="Times New Roman" w:hAnsi="Times New Roman" w:cs="Times New Roman"/>
          <w:sz w:val="24"/>
          <w:szCs w:val="24"/>
        </w:rPr>
        <w:t>Azam</w:t>
      </w:r>
      <w:proofErr w:type="spellEnd"/>
      <w:r w:rsidRPr="0080448C">
        <w:rPr>
          <w:rFonts w:ascii="Times New Roman" w:hAnsi="Times New Roman" w:cs="Times New Roman"/>
          <w:sz w:val="24"/>
          <w:szCs w:val="24"/>
        </w:rPr>
        <w:t xml:space="preserve">, M., </w:t>
      </w:r>
      <w:proofErr w:type="spellStart"/>
      <w:r w:rsidRPr="0080448C">
        <w:rPr>
          <w:rFonts w:ascii="Times New Roman" w:hAnsi="Times New Roman" w:cs="Times New Roman"/>
          <w:sz w:val="24"/>
          <w:szCs w:val="24"/>
        </w:rPr>
        <w:t>Khilji</w:t>
      </w:r>
      <w:proofErr w:type="spellEnd"/>
      <w:r w:rsidRPr="0080448C">
        <w:rPr>
          <w:rFonts w:ascii="Times New Roman" w:hAnsi="Times New Roman" w:cs="Times New Roman"/>
          <w:sz w:val="24"/>
          <w:szCs w:val="24"/>
        </w:rPr>
        <w:t xml:space="preserve">, A. B. and Khan, W. 2016. Knowledge Management as a Strategy &amp; Competitive Advantage: A Strong Influence to Success (A Survey of Knowledge Management Case Studies of Different Organizations). </w:t>
      </w:r>
      <w:r w:rsidRPr="0080448C">
        <w:rPr>
          <w:rFonts w:ascii="Times New Roman" w:hAnsi="Times New Roman" w:cs="Times New Roman"/>
          <w:i/>
          <w:sz w:val="24"/>
          <w:szCs w:val="24"/>
        </w:rPr>
        <w:t>The International Institute for Science, Technology and Education, 6</w:t>
      </w:r>
      <w:r w:rsidRPr="0080448C">
        <w:rPr>
          <w:rFonts w:ascii="Times New Roman" w:hAnsi="Times New Roman" w:cs="Times New Roman"/>
          <w:sz w:val="24"/>
          <w:szCs w:val="24"/>
        </w:rPr>
        <w:t xml:space="preserve">(10), pp. 1-15. </w:t>
      </w:r>
    </w:p>
    <w:p w:rsidR="00752FC5" w:rsidRPr="0080448C" w:rsidRDefault="00752FC5" w:rsidP="0080448C">
      <w:pPr>
        <w:spacing w:line="360" w:lineRule="auto"/>
        <w:jc w:val="both"/>
        <w:rPr>
          <w:rFonts w:ascii="Times New Roman" w:hAnsi="Times New Roman" w:cs="Times New Roman"/>
          <w:i/>
          <w:sz w:val="24"/>
          <w:szCs w:val="24"/>
        </w:rPr>
      </w:pPr>
      <w:proofErr w:type="spellStart"/>
      <w:r w:rsidRPr="0080448C">
        <w:rPr>
          <w:rFonts w:ascii="Times New Roman" w:hAnsi="Times New Roman" w:cs="Times New Roman"/>
          <w:sz w:val="24"/>
          <w:szCs w:val="24"/>
          <w:shd w:val="clear" w:color="auto" w:fill="FFFFFF"/>
        </w:rPr>
        <w:t>Becerra</w:t>
      </w:r>
      <w:proofErr w:type="spellEnd"/>
      <w:r w:rsidRPr="0080448C">
        <w:rPr>
          <w:rFonts w:ascii="Times New Roman" w:hAnsi="Times New Roman" w:cs="Times New Roman"/>
          <w:sz w:val="24"/>
          <w:szCs w:val="24"/>
          <w:shd w:val="clear" w:color="auto" w:fill="FFFFFF"/>
        </w:rPr>
        <w:t xml:space="preserve">- Fernandez, I. and </w:t>
      </w:r>
      <w:proofErr w:type="spellStart"/>
      <w:r w:rsidRPr="0080448C">
        <w:rPr>
          <w:rFonts w:ascii="Times New Roman" w:hAnsi="Times New Roman" w:cs="Times New Roman"/>
          <w:sz w:val="24"/>
          <w:szCs w:val="24"/>
          <w:shd w:val="clear" w:color="auto" w:fill="FFFFFF"/>
        </w:rPr>
        <w:t>Sabherwal</w:t>
      </w:r>
      <w:proofErr w:type="spellEnd"/>
      <w:r w:rsidRPr="0080448C">
        <w:rPr>
          <w:rFonts w:ascii="Times New Roman" w:hAnsi="Times New Roman" w:cs="Times New Roman"/>
          <w:sz w:val="24"/>
          <w:szCs w:val="24"/>
          <w:shd w:val="clear" w:color="auto" w:fill="FFFFFF"/>
        </w:rPr>
        <w:t>, R., 2014. </w:t>
      </w:r>
      <w:r w:rsidRPr="0080448C">
        <w:rPr>
          <w:rFonts w:ascii="Times New Roman" w:hAnsi="Times New Roman" w:cs="Times New Roman"/>
          <w:i/>
          <w:iCs/>
          <w:sz w:val="24"/>
          <w:szCs w:val="24"/>
          <w:shd w:val="clear" w:color="auto" w:fill="FFFFFF"/>
        </w:rPr>
        <w:t>Knowledge management: Systems and processes</w:t>
      </w:r>
      <w:r w:rsidRPr="0080448C">
        <w:rPr>
          <w:rFonts w:ascii="Times New Roman" w:hAnsi="Times New Roman" w:cs="Times New Roman"/>
          <w:sz w:val="24"/>
          <w:szCs w:val="24"/>
          <w:shd w:val="clear" w:color="auto" w:fill="FFFFFF"/>
        </w:rPr>
        <w:t>. Routledge.</w:t>
      </w:r>
    </w:p>
    <w:p w:rsidR="00752FC5" w:rsidRPr="0080448C" w:rsidRDefault="00752FC5" w:rsidP="0080448C">
      <w:pPr>
        <w:spacing w:line="360" w:lineRule="auto"/>
        <w:jc w:val="both"/>
        <w:rPr>
          <w:rFonts w:ascii="Times New Roman" w:hAnsi="Times New Roman" w:cs="Times New Roman"/>
          <w:i/>
          <w:sz w:val="24"/>
          <w:szCs w:val="24"/>
        </w:rPr>
      </w:pPr>
      <w:r w:rsidRPr="0080448C">
        <w:rPr>
          <w:rFonts w:ascii="Times New Roman" w:hAnsi="Times New Roman" w:cs="Times New Roman"/>
          <w:sz w:val="24"/>
          <w:szCs w:val="24"/>
          <w:shd w:val="clear" w:color="auto" w:fill="FFFFFF"/>
        </w:rPr>
        <w:t xml:space="preserve">Botha, A., </w:t>
      </w:r>
      <w:proofErr w:type="spellStart"/>
      <w:r w:rsidRPr="0080448C">
        <w:rPr>
          <w:rFonts w:ascii="Times New Roman" w:hAnsi="Times New Roman" w:cs="Times New Roman"/>
          <w:sz w:val="24"/>
          <w:szCs w:val="24"/>
          <w:shd w:val="clear" w:color="auto" w:fill="FFFFFF"/>
        </w:rPr>
        <w:t>Kourie</w:t>
      </w:r>
      <w:proofErr w:type="spellEnd"/>
      <w:r w:rsidRPr="0080448C">
        <w:rPr>
          <w:rFonts w:ascii="Times New Roman" w:hAnsi="Times New Roman" w:cs="Times New Roman"/>
          <w:sz w:val="24"/>
          <w:szCs w:val="24"/>
          <w:shd w:val="clear" w:color="auto" w:fill="FFFFFF"/>
        </w:rPr>
        <w:t xml:space="preserve">, D. and </w:t>
      </w:r>
      <w:proofErr w:type="spellStart"/>
      <w:r w:rsidRPr="0080448C">
        <w:rPr>
          <w:rFonts w:ascii="Times New Roman" w:hAnsi="Times New Roman" w:cs="Times New Roman"/>
          <w:sz w:val="24"/>
          <w:szCs w:val="24"/>
          <w:shd w:val="clear" w:color="auto" w:fill="FFFFFF"/>
        </w:rPr>
        <w:t>Snyman</w:t>
      </w:r>
      <w:proofErr w:type="spellEnd"/>
      <w:r w:rsidRPr="0080448C">
        <w:rPr>
          <w:rFonts w:ascii="Times New Roman" w:hAnsi="Times New Roman" w:cs="Times New Roman"/>
          <w:sz w:val="24"/>
          <w:szCs w:val="24"/>
          <w:shd w:val="clear" w:color="auto" w:fill="FFFFFF"/>
        </w:rPr>
        <w:t>, R., 2014. </w:t>
      </w:r>
      <w:r w:rsidRPr="0080448C">
        <w:rPr>
          <w:rFonts w:ascii="Times New Roman" w:hAnsi="Times New Roman" w:cs="Times New Roman"/>
          <w:i/>
          <w:iCs/>
          <w:sz w:val="24"/>
          <w:szCs w:val="24"/>
          <w:shd w:val="clear" w:color="auto" w:fill="FFFFFF"/>
        </w:rPr>
        <w:t>Coping with continuous change in the business environment: Knowledge management and knowledge management technology</w:t>
      </w:r>
      <w:r w:rsidRPr="0080448C">
        <w:rPr>
          <w:rFonts w:ascii="Times New Roman" w:hAnsi="Times New Roman" w:cs="Times New Roman"/>
          <w:sz w:val="24"/>
          <w:szCs w:val="24"/>
          <w:shd w:val="clear" w:color="auto" w:fill="FFFFFF"/>
        </w:rPr>
        <w:t>. Elsevier.</w:t>
      </w:r>
    </w:p>
    <w:p w:rsidR="00752FC5" w:rsidRPr="0080448C" w:rsidRDefault="00752FC5" w:rsidP="0080448C">
      <w:pPr>
        <w:spacing w:line="360" w:lineRule="auto"/>
        <w:jc w:val="both"/>
        <w:rPr>
          <w:rFonts w:ascii="Times New Roman" w:hAnsi="Times New Roman" w:cs="Times New Roman"/>
          <w:i/>
          <w:sz w:val="24"/>
          <w:szCs w:val="24"/>
        </w:rPr>
      </w:pPr>
      <w:proofErr w:type="spellStart"/>
      <w:r w:rsidRPr="0080448C">
        <w:rPr>
          <w:rFonts w:ascii="Times New Roman" w:hAnsi="Times New Roman" w:cs="Times New Roman"/>
          <w:sz w:val="24"/>
          <w:szCs w:val="24"/>
          <w:shd w:val="clear" w:color="auto" w:fill="FFFFFF"/>
        </w:rPr>
        <w:t>Chatzoudes</w:t>
      </w:r>
      <w:proofErr w:type="spellEnd"/>
      <w:r w:rsidRPr="0080448C">
        <w:rPr>
          <w:rFonts w:ascii="Times New Roman" w:hAnsi="Times New Roman" w:cs="Times New Roman"/>
          <w:sz w:val="24"/>
          <w:szCs w:val="24"/>
          <w:shd w:val="clear" w:color="auto" w:fill="FFFFFF"/>
        </w:rPr>
        <w:t xml:space="preserve">, D., </w:t>
      </w:r>
      <w:proofErr w:type="spellStart"/>
      <w:r w:rsidRPr="0080448C">
        <w:rPr>
          <w:rFonts w:ascii="Times New Roman" w:hAnsi="Times New Roman" w:cs="Times New Roman"/>
          <w:sz w:val="24"/>
          <w:szCs w:val="24"/>
          <w:shd w:val="clear" w:color="auto" w:fill="FFFFFF"/>
        </w:rPr>
        <w:t>Chatzoglou</w:t>
      </w:r>
      <w:proofErr w:type="spellEnd"/>
      <w:r w:rsidRPr="0080448C">
        <w:rPr>
          <w:rFonts w:ascii="Times New Roman" w:hAnsi="Times New Roman" w:cs="Times New Roman"/>
          <w:sz w:val="24"/>
          <w:szCs w:val="24"/>
          <w:shd w:val="clear" w:color="auto" w:fill="FFFFFF"/>
        </w:rPr>
        <w:t xml:space="preserve">, P. and </w:t>
      </w:r>
      <w:proofErr w:type="spellStart"/>
      <w:r w:rsidRPr="0080448C">
        <w:rPr>
          <w:rFonts w:ascii="Times New Roman" w:hAnsi="Times New Roman" w:cs="Times New Roman"/>
          <w:sz w:val="24"/>
          <w:szCs w:val="24"/>
          <w:shd w:val="clear" w:color="auto" w:fill="FFFFFF"/>
        </w:rPr>
        <w:t>Vraimaki</w:t>
      </w:r>
      <w:proofErr w:type="spellEnd"/>
      <w:r w:rsidRPr="0080448C">
        <w:rPr>
          <w:rFonts w:ascii="Times New Roman" w:hAnsi="Times New Roman" w:cs="Times New Roman"/>
          <w:sz w:val="24"/>
          <w:szCs w:val="24"/>
          <w:shd w:val="clear" w:color="auto" w:fill="FFFFFF"/>
        </w:rPr>
        <w:t>, E., 2015. The central role of knowledge management in business operations: Developing a new conceptual framework. </w:t>
      </w:r>
      <w:r w:rsidRPr="0080448C">
        <w:rPr>
          <w:rFonts w:ascii="Times New Roman" w:hAnsi="Times New Roman" w:cs="Times New Roman"/>
          <w:i/>
          <w:iCs/>
          <w:sz w:val="24"/>
          <w:szCs w:val="24"/>
          <w:shd w:val="clear" w:color="auto" w:fill="FFFFFF"/>
        </w:rPr>
        <w:t>Business Process Management Journal</w:t>
      </w:r>
      <w:r w:rsidRPr="0080448C">
        <w:rPr>
          <w:rFonts w:ascii="Times New Roman" w:hAnsi="Times New Roman" w:cs="Times New Roman"/>
          <w:sz w:val="24"/>
          <w:szCs w:val="24"/>
          <w:shd w:val="clear" w:color="auto" w:fill="FFFFFF"/>
        </w:rPr>
        <w:t>, </w:t>
      </w:r>
      <w:r w:rsidRPr="0080448C">
        <w:rPr>
          <w:rFonts w:ascii="Times New Roman" w:hAnsi="Times New Roman" w:cs="Times New Roman"/>
          <w:i/>
          <w:iCs/>
          <w:sz w:val="24"/>
          <w:szCs w:val="24"/>
          <w:shd w:val="clear" w:color="auto" w:fill="FFFFFF"/>
        </w:rPr>
        <w:t>21</w:t>
      </w:r>
      <w:r w:rsidRPr="0080448C">
        <w:rPr>
          <w:rFonts w:ascii="Times New Roman" w:hAnsi="Times New Roman" w:cs="Times New Roman"/>
          <w:sz w:val="24"/>
          <w:szCs w:val="24"/>
          <w:shd w:val="clear" w:color="auto" w:fill="FFFFFF"/>
        </w:rPr>
        <w:t>(5), pp.1117-1139.</w:t>
      </w:r>
    </w:p>
    <w:p w:rsidR="00752FC5" w:rsidRPr="0080448C" w:rsidRDefault="00752FC5" w:rsidP="0080448C">
      <w:pPr>
        <w:spacing w:line="360" w:lineRule="auto"/>
        <w:jc w:val="both"/>
        <w:rPr>
          <w:rFonts w:ascii="Times New Roman" w:hAnsi="Times New Roman" w:cs="Times New Roman"/>
          <w:i/>
          <w:sz w:val="24"/>
          <w:szCs w:val="24"/>
        </w:rPr>
      </w:pPr>
      <w:r w:rsidRPr="0080448C">
        <w:rPr>
          <w:rFonts w:ascii="Times New Roman" w:hAnsi="Times New Roman" w:cs="Times New Roman"/>
          <w:sz w:val="24"/>
          <w:szCs w:val="24"/>
          <w:shd w:val="clear" w:color="auto" w:fill="FFFFFF"/>
        </w:rPr>
        <w:t>Cohen, J.F. and Olsen, K., 2015. Knowledge management capabilities and firm performance: A test of universalistic, contingency and complementarity perspectives. </w:t>
      </w:r>
      <w:r w:rsidRPr="0080448C">
        <w:rPr>
          <w:rFonts w:ascii="Times New Roman" w:hAnsi="Times New Roman" w:cs="Times New Roman"/>
          <w:i/>
          <w:iCs/>
          <w:sz w:val="24"/>
          <w:szCs w:val="24"/>
          <w:shd w:val="clear" w:color="auto" w:fill="FFFFFF"/>
        </w:rPr>
        <w:t>Expert Systems with Applications</w:t>
      </w:r>
      <w:r w:rsidRPr="0080448C">
        <w:rPr>
          <w:rFonts w:ascii="Times New Roman" w:hAnsi="Times New Roman" w:cs="Times New Roman"/>
          <w:sz w:val="24"/>
          <w:szCs w:val="24"/>
          <w:shd w:val="clear" w:color="auto" w:fill="FFFFFF"/>
        </w:rPr>
        <w:t>, </w:t>
      </w:r>
      <w:r w:rsidRPr="0080448C">
        <w:rPr>
          <w:rFonts w:ascii="Times New Roman" w:hAnsi="Times New Roman" w:cs="Times New Roman"/>
          <w:i/>
          <w:iCs/>
          <w:sz w:val="24"/>
          <w:szCs w:val="24"/>
          <w:shd w:val="clear" w:color="auto" w:fill="FFFFFF"/>
        </w:rPr>
        <w:t>42</w:t>
      </w:r>
      <w:r w:rsidRPr="0080448C">
        <w:rPr>
          <w:rFonts w:ascii="Times New Roman" w:hAnsi="Times New Roman" w:cs="Times New Roman"/>
          <w:sz w:val="24"/>
          <w:szCs w:val="24"/>
          <w:shd w:val="clear" w:color="auto" w:fill="FFFFFF"/>
        </w:rPr>
        <w:t>(3), pp.1178-1188.</w:t>
      </w:r>
    </w:p>
    <w:p w:rsidR="00752FC5" w:rsidRPr="0080448C" w:rsidRDefault="00752FC5" w:rsidP="0080448C">
      <w:pPr>
        <w:spacing w:line="360" w:lineRule="auto"/>
        <w:jc w:val="both"/>
        <w:rPr>
          <w:rFonts w:ascii="Times New Roman" w:hAnsi="Times New Roman" w:cs="Times New Roman"/>
          <w:i/>
          <w:sz w:val="24"/>
          <w:szCs w:val="24"/>
        </w:rPr>
      </w:pPr>
      <w:r w:rsidRPr="0080448C">
        <w:rPr>
          <w:rFonts w:ascii="Times New Roman" w:hAnsi="Times New Roman" w:cs="Times New Roman"/>
          <w:sz w:val="24"/>
          <w:szCs w:val="24"/>
          <w:shd w:val="clear" w:color="auto" w:fill="FFFFFF"/>
        </w:rPr>
        <w:t xml:space="preserve">Dayan, R., </w:t>
      </w:r>
      <w:proofErr w:type="spellStart"/>
      <w:r w:rsidRPr="0080448C">
        <w:rPr>
          <w:rFonts w:ascii="Times New Roman" w:hAnsi="Times New Roman" w:cs="Times New Roman"/>
          <w:sz w:val="24"/>
          <w:szCs w:val="24"/>
          <w:shd w:val="clear" w:color="auto" w:fill="FFFFFF"/>
        </w:rPr>
        <w:t>Heisig</w:t>
      </w:r>
      <w:proofErr w:type="spellEnd"/>
      <w:r w:rsidRPr="0080448C">
        <w:rPr>
          <w:rFonts w:ascii="Times New Roman" w:hAnsi="Times New Roman" w:cs="Times New Roman"/>
          <w:sz w:val="24"/>
          <w:szCs w:val="24"/>
          <w:shd w:val="clear" w:color="auto" w:fill="FFFFFF"/>
        </w:rPr>
        <w:t>, P. and Matos, F., 2017. Knowledge management as a factor for the formulation and implementation of organization strategy. </w:t>
      </w:r>
      <w:r w:rsidRPr="0080448C">
        <w:rPr>
          <w:rFonts w:ascii="Times New Roman" w:hAnsi="Times New Roman" w:cs="Times New Roman"/>
          <w:i/>
          <w:iCs/>
          <w:sz w:val="24"/>
          <w:szCs w:val="24"/>
          <w:shd w:val="clear" w:color="auto" w:fill="FFFFFF"/>
        </w:rPr>
        <w:t>Journal of Knowledge Management</w:t>
      </w:r>
      <w:r w:rsidRPr="0080448C">
        <w:rPr>
          <w:rFonts w:ascii="Times New Roman" w:hAnsi="Times New Roman" w:cs="Times New Roman"/>
          <w:sz w:val="24"/>
          <w:szCs w:val="24"/>
          <w:shd w:val="clear" w:color="auto" w:fill="FFFFFF"/>
        </w:rPr>
        <w:t>, </w:t>
      </w:r>
      <w:r w:rsidRPr="0080448C">
        <w:rPr>
          <w:rFonts w:ascii="Times New Roman" w:hAnsi="Times New Roman" w:cs="Times New Roman"/>
          <w:i/>
          <w:iCs/>
          <w:sz w:val="24"/>
          <w:szCs w:val="24"/>
          <w:shd w:val="clear" w:color="auto" w:fill="FFFFFF"/>
        </w:rPr>
        <w:t>21</w:t>
      </w:r>
      <w:r w:rsidRPr="0080448C">
        <w:rPr>
          <w:rFonts w:ascii="Times New Roman" w:hAnsi="Times New Roman" w:cs="Times New Roman"/>
          <w:sz w:val="24"/>
          <w:szCs w:val="24"/>
          <w:shd w:val="clear" w:color="auto" w:fill="FFFFFF"/>
        </w:rPr>
        <w:t>(2), pp.308-329.</w:t>
      </w:r>
    </w:p>
    <w:p w:rsidR="00752FC5" w:rsidRPr="0080448C" w:rsidRDefault="00752FC5" w:rsidP="0080448C">
      <w:pPr>
        <w:spacing w:line="360" w:lineRule="auto"/>
        <w:jc w:val="both"/>
        <w:rPr>
          <w:rFonts w:ascii="Times New Roman" w:hAnsi="Times New Roman" w:cs="Times New Roman"/>
          <w:i/>
          <w:sz w:val="24"/>
          <w:szCs w:val="24"/>
        </w:rPr>
      </w:pPr>
      <w:proofErr w:type="spellStart"/>
      <w:r w:rsidRPr="0080448C">
        <w:rPr>
          <w:rFonts w:ascii="Times New Roman" w:hAnsi="Times New Roman" w:cs="Times New Roman"/>
          <w:sz w:val="24"/>
          <w:szCs w:val="24"/>
          <w:shd w:val="clear" w:color="auto" w:fill="FFFFFF"/>
        </w:rPr>
        <w:t>Dehghani</w:t>
      </w:r>
      <w:proofErr w:type="spellEnd"/>
      <w:r w:rsidRPr="0080448C">
        <w:rPr>
          <w:rFonts w:ascii="Times New Roman" w:hAnsi="Times New Roman" w:cs="Times New Roman"/>
          <w:sz w:val="24"/>
          <w:szCs w:val="24"/>
          <w:shd w:val="clear" w:color="auto" w:fill="FFFFFF"/>
        </w:rPr>
        <w:t xml:space="preserve">, R. and </w:t>
      </w:r>
      <w:proofErr w:type="spellStart"/>
      <w:r w:rsidRPr="0080448C">
        <w:rPr>
          <w:rFonts w:ascii="Times New Roman" w:hAnsi="Times New Roman" w:cs="Times New Roman"/>
          <w:sz w:val="24"/>
          <w:szCs w:val="24"/>
          <w:shd w:val="clear" w:color="auto" w:fill="FFFFFF"/>
        </w:rPr>
        <w:t>Ramsin</w:t>
      </w:r>
      <w:proofErr w:type="spellEnd"/>
      <w:r w:rsidRPr="0080448C">
        <w:rPr>
          <w:rFonts w:ascii="Times New Roman" w:hAnsi="Times New Roman" w:cs="Times New Roman"/>
          <w:sz w:val="24"/>
          <w:szCs w:val="24"/>
          <w:shd w:val="clear" w:color="auto" w:fill="FFFFFF"/>
        </w:rPr>
        <w:t>, R., 2015. Methodologies for developing knowledge management systems: an evaluation framework. </w:t>
      </w:r>
      <w:r w:rsidRPr="0080448C">
        <w:rPr>
          <w:rFonts w:ascii="Times New Roman" w:hAnsi="Times New Roman" w:cs="Times New Roman"/>
          <w:i/>
          <w:iCs/>
          <w:sz w:val="24"/>
          <w:szCs w:val="24"/>
          <w:shd w:val="clear" w:color="auto" w:fill="FFFFFF"/>
        </w:rPr>
        <w:t>Journal of Knowledge Management</w:t>
      </w:r>
      <w:r w:rsidRPr="0080448C">
        <w:rPr>
          <w:rFonts w:ascii="Times New Roman" w:hAnsi="Times New Roman" w:cs="Times New Roman"/>
          <w:sz w:val="24"/>
          <w:szCs w:val="24"/>
          <w:shd w:val="clear" w:color="auto" w:fill="FFFFFF"/>
        </w:rPr>
        <w:t>, </w:t>
      </w:r>
      <w:r w:rsidRPr="0080448C">
        <w:rPr>
          <w:rFonts w:ascii="Times New Roman" w:hAnsi="Times New Roman" w:cs="Times New Roman"/>
          <w:i/>
          <w:iCs/>
          <w:sz w:val="24"/>
          <w:szCs w:val="24"/>
          <w:shd w:val="clear" w:color="auto" w:fill="FFFFFF"/>
        </w:rPr>
        <w:t>19</w:t>
      </w:r>
      <w:r w:rsidRPr="0080448C">
        <w:rPr>
          <w:rFonts w:ascii="Times New Roman" w:hAnsi="Times New Roman" w:cs="Times New Roman"/>
          <w:sz w:val="24"/>
          <w:szCs w:val="24"/>
          <w:shd w:val="clear" w:color="auto" w:fill="FFFFFF"/>
        </w:rPr>
        <w:t>(4), pp.682-710.</w:t>
      </w:r>
    </w:p>
    <w:p w:rsidR="00752FC5" w:rsidRPr="0080448C" w:rsidRDefault="00752FC5" w:rsidP="0080448C">
      <w:pPr>
        <w:spacing w:line="360" w:lineRule="auto"/>
        <w:jc w:val="both"/>
        <w:rPr>
          <w:rFonts w:ascii="Times New Roman" w:hAnsi="Times New Roman" w:cs="Times New Roman"/>
          <w:i/>
          <w:sz w:val="24"/>
          <w:szCs w:val="24"/>
        </w:rPr>
      </w:pPr>
      <w:proofErr w:type="spellStart"/>
      <w:r w:rsidRPr="0080448C">
        <w:rPr>
          <w:rFonts w:ascii="Times New Roman" w:hAnsi="Times New Roman" w:cs="Times New Roman"/>
          <w:sz w:val="24"/>
          <w:szCs w:val="24"/>
          <w:shd w:val="clear" w:color="auto" w:fill="FFFFFF"/>
        </w:rPr>
        <w:t>Denicolai</w:t>
      </w:r>
      <w:proofErr w:type="spellEnd"/>
      <w:r w:rsidRPr="0080448C">
        <w:rPr>
          <w:rFonts w:ascii="Times New Roman" w:hAnsi="Times New Roman" w:cs="Times New Roman"/>
          <w:sz w:val="24"/>
          <w:szCs w:val="24"/>
          <w:shd w:val="clear" w:color="auto" w:fill="FFFFFF"/>
        </w:rPr>
        <w:t xml:space="preserve">, S., </w:t>
      </w:r>
      <w:proofErr w:type="spellStart"/>
      <w:r w:rsidRPr="0080448C">
        <w:rPr>
          <w:rFonts w:ascii="Times New Roman" w:hAnsi="Times New Roman" w:cs="Times New Roman"/>
          <w:sz w:val="24"/>
          <w:szCs w:val="24"/>
          <w:shd w:val="clear" w:color="auto" w:fill="FFFFFF"/>
        </w:rPr>
        <w:t>Zucchella</w:t>
      </w:r>
      <w:proofErr w:type="spellEnd"/>
      <w:r w:rsidRPr="0080448C">
        <w:rPr>
          <w:rFonts w:ascii="Times New Roman" w:hAnsi="Times New Roman" w:cs="Times New Roman"/>
          <w:sz w:val="24"/>
          <w:szCs w:val="24"/>
          <w:shd w:val="clear" w:color="auto" w:fill="FFFFFF"/>
        </w:rPr>
        <w:t>, A. and Strange, R., 2014. Knowledge assets and firm international performance. </w:t>
      </w:r>
      <w:r w:rsidRPr="0080448C">
        <w:rPr>
          <w:rFonts w:ascii="Times New Roman" w:hAnsi="Times New Roman" w:cs="Times New Roman"/>
          <w:i/>
          <w:iCs/>
          <w:sz w:val="24"/>
          <w:szCs w:val="24"/>
          <w:shd w:val="clear" w:color="auto" w:fill="FFFFFF"/>
        </w:rPr>
        <w:t>International business review</w:t>
      </w:r>
      <w:r w:rsidRPr="0080448C">
        <w:rPr>
          <w:rFonts w:ascii="Times New Roman" w:hAnsi="Times New Roman" w:cs="Times New Roman"/>
          <w:sz w:val="24"/>
          <w:szCs w:val="24"/>
          <w:shd w:val="clear" w:color="auto" w:fill="FFFFFF"/>
        </w:rPr>
        <w:t>, </w:t>
      </w:r>
      <w:r w:rsidRPr="0080448C">
        <w:rPr>
          <w:rFonts w:ascii="Times New Roman" w:hAnsi="Times New Roman" w:cs="Times New Roman"/>
          <w:i/>
          <w:iCs/>
          <w:sz w:val="24"/>
          <w:szCs w:val="24"/>
          <w:shd w:val="clear" w:color="auto" w:fill="FFFFFF"/>
        </w:rPr>
        <w:t>23</w:t>
      </w:r>
      <w:r w:rsidRPr="0080448C">
        <w:rPr>
          <w:rFonts w:ascii="Times New Roman" w:hAnsi="Times New Roman" w:cs="Times New Roman"/>
          <w:sz w:val="24"/>
          <w:szCs w:val="24"/>
          <w:shd w:val="clear" w:color="auto" w:fill="FFFFFF"/>
        </w:rPr>
        <w:t>(1), pp.55-62.</w:t>
      </w:r>
    </w:p>
    <w:p w:rsidR="00752FC5" w:rsidRPr="0080448C" w:rsidRDefault="00752FC5" w:rsidP="0080448C">
      <w:pPr>
        <w:spacing w:line="360" w:lineRule="auto"/>
        <w:jc w:val="both"/>
        <w:rPr>
          <w:rFonts w:ascii="Times New Roman" w:hAnsi="Times New Roman" w:cs="Times New Roman"/>
          <w:i/>
          <w:sz w:val="24"/>
          <w:szCs w:val="24"/>
        </w:rPr>
      </w:pPr>
      <w:r w:rsidRPr="0080448C">
        <w:rPr>
          <w:rFonts w:ascii="Times New Roman" w:hAnsi="Times New Roman" w:cs="Times New Roman"/>
          <w:sz w:val="24"/>
          <w:szCs w:val="24"/>
          <w:shd w:val="clear" w:color="auto" w:fill="FFFFFF"/>
        </w:rPr>
        <w:t>Donate, M.J. and de Pablo, J.D.S., 2015. The role of knowledge-oriented leadership in knowledge management practices and innovation. </w:t>
      </w:r>
      <w:r w:rsidRPr="0080448C">
        <w:rPr>
          <w:rFonts w:ascii="Times New Roman" w:hAnsi="Times New Roman" w:cs="Times New Roman"/>
          <w:i/>
          <w:iCs/>
          <w:sz w:val="24"/>
          <w:szCs w:val="24"/>
          <w:shd w:val="clear" w:color="auto" w:fill="FFFFFF"/>
        </w:rPr>
        <w:t>Journal of Business Research</w:t>
      </w:r>
      <w:r w:rsidRPr="0080448C">
        <w:rPr>
          <w:rFonts w:ascii="Times New Roman" w:hAnsi="Times New Roman" w:cs="Times New Roman"/>
          <w:sz w:val="24"/>
          <w:szCs w:val="24"/>
          <w:shd w:val="clear" w:color="auto" w:fill="FFFFFF"/>
        </w:rPr>
        <w:t>, </w:t>
      </w:r>
      <w:r w:rsidRPr="0080448C">
        <w:rPr>
          <w:rFonts w:ascii="Times New Roman" w:hAnsi="Times New Roman" w:cs="Times New Roman"/>
          <w:i/>
          <w:iCs/>
          <w:sz w:val="24"/>
          <w:szCs w:val="24"/>
          <w:shd w:val="clear" w:color="auto" w:fill="FFFFFF"/>
        </w:rPr>
        <w:t>68</w:t>
      </w:r>
      <w:r w:rsidRPr="0080448C">
        <w:rPr>
          <w:rFonts w:ascii="Times New Roman" w:hAnsi="Times New Roman" w:cs="Times New Roman"/>
          <w:sz w:val="24"/>
          <w:szCs w:val="24"/>
          <w:shd w:val="clear" w:color="auto" w:fill="FFFFFF"/>
        </w:rPr>
        <w:t>(2), pp.360-370.</w:t>
      </w:r>
    </w:p>
    <w:p w:rsidR="00752FC5" w:rsidRPr="0080448C" w:rsidRDefault="00752FC5" w:rsidP="0080448C">
      <w:pPr>
        <w:spacing w:line="360" w:lineRule="auto"/>
        <w:jc w:val="both"/>
        <w:rPr>
          <w:rFonts w:ascii="Times New Roman" w:hAnsi="Times New Roman" w:cs="Times New Roman"/>
          <w:i/>
          <w:sz w:val="24"/>
          <w:szCs w:val="24"/>
        </w:rPr>
      </w:pPr>
      <w:r w:rsidRPr="0080448C">
        <w:rPr>
          <w:rFonts w:ascii="Times New Roman" w:hAnsi="Times New Roman" w:cs="Times New Roman"/>
          <w:sz w:val="24"/>
          <w:szCs w:val="24"/>
          <w:shd w:val="clear" w:color="auto" w:fill="FFFFFF"/>
        </w:rPr>
        <w:lastRenderedPageBreak/>
        <w:t xml:space="preserve">Dong, Y., </w:t>
      </w:r>
      <w:proofErr w:type="spellStart"/>
      <w:r w:rsidRPr="0080448C">
        <w:rPr>
          <w:rFonts w:ascii="Times New Roman" w:hAnsi="Times New Roman" w:cs="Times New Roman"/>
          <w:sz w:val="24"/>
          <w:szCs w:val="24"/>
          <w:shd w:val="clear" w:color="auto" w:fill="FFFFFF"/>
        </w:rPr>
        <w:t>Bartol</w:t>
      </w:r>
      <w:proofErr w:type="spellEnd"/>
      <w:r w:rsidRPr="0080448C">
        <w:rPr>
          <w:rFonts w:ascii="Times New Roman" w:hAnsi="Times New Roman" w:cs="Times New Roman"/>
          <w:sz w:val="24"/>
          <w:szCs w:val="24"/>
          <w:shd w:val="clear" w:color="auto" w:fill="FFFFFF"/>
        </w:rPr>
        <w:t>, K.M., Zhang, Z.X. and Li, C., 2017. Enhancing employee creativity via individual skill development and team knowledge sharing: Influences of dual</w:t>
      </w:r>
      <w:r w:rsidRPr="0080448C">
        <w:rPr>
          <w:rFonts w:ascii="Cambria Math" w:hAnsi="Cambria Math" w:cs="Cambria Math"/>
          <w:sz w:val="24"/>
          <w:szCs w:val="24"/>
          <w:shd w:val="clear" w:color="auto" w:fill="FFFFFF"/>
        </w:rPr>
        <w:t>‐</w:t>
      </w:r>
      <w:r w:rsidRPr="0080448C">
        <w:rPr>
          <w:rFonts w:ascii="Times New Roman" w:hAnsi="Times New Roman" w:cs="Times New Roman"/>
          <w:sz w:val="24"/>
          <w:szCs w:val="24"/>
          <w:shd w:val="clear" w:color="auto" w:fill="FFFFFF"/>
        </w:rPr>
        <w:t>focused transformational leadership. </w:t>
      </w:r>
      <w:r w:rsidRPr="0080448C">
        <w:rPr>
          <w:rFonts w:ascii="Times New Roman" w:hAnsi="Times New Roman" w:cs="Times New Roman"/>
          <w:i/>
          <w:iCs/>
          <w:sz w:val="24"/>
          <w:szCs w:val="24"/>
          <w:shd w:val="clear" w:color="auto" w:fill="FFFFFF"/>
        </w:rPr>
        <w:t>Journal of Organizational Behavior</w:t>
      </w:r>
      <w:r w:rsidRPr="0080448C">
        <w:rPr>
          <w:rFonts w:ascii="Times New Roman" w:hAnsi="Times New Roman" w:cs="Times New Roman"/>
          <w:sz w:val="24"/>
          <w:szCs w:val="24"/>
          <w:shd w:val="clear" w:color="auto" w:fill="FFFFFF"/>
        </w:rPr>
        <w:t>, </w:t>
      </w:r>
      <w:r w:rsidRPr="0080448C">
        <w:rPr>
          <w:rFonts w:ascii="Times New Roman" w:hAnsi="Times New Roman" w:cs="Times New Roman"/>
          <w:i/>
          <w:iCs/>
          <w:sz w:val="24"/>
          <w:szCs w:val="24"/>
          <w:shd w:val="clear" w:color="auto" w:fill="FFFFFF"/>
        </w:rPr>
        <w:t>38</w:t>
      </w:r>
      <w:r w:rsidRPr="0080448C">
        <w:rPr>
          <w:rFonts w:ascii="Times New Roman" w:hAnsi="Times New Roman" w:cs="Times New Roman"/>
          <w:sz w:val="24"/>
          <w:szCs w:val="24"/>
          <w:shd w:val="clear" w:color="auto" w:fill="FFFFFF"/>
        </w:rPr>
        <w:t>(3), pp.439-458.</w:t>
      </w:r>
    </w:p>
    <w:p w:rsidR="00752FC5" w:rsidRPr="0080448C" w:rsidRDefault="00752FC5" w:rsidP="0080448C">
      <w:pPr>
        <w:spacing w:line="360" w:lineRule="auto"/>
        <w:jc w:val="both"/>
        <w:rPr>
          <w:rFonts w:ascii="Times New Roman" w:hAnsi="Times New Roman" w:cs="Times New Roman"/>
          <w:i/>
          <w:sz w:val="24"/>
          <w:szCs w:val="24"/>
        </w:rPr>
      </w:pPr>
      <w:r w:rsidRPr="0080448C">
        <w:rPr>
          <w:rFonts w:ascii="Times New Roman" w:hAnsi="Times New Roman" w:cs="Times New Roman"/>
          <w:sz w:val="24"/>
          <w:szCs w:val="24"/>
          <w:shd w:val="clear" w:color="auto" w:fill="FFFFFF"/>
        </w:rPr>
        <w:t xml:space="preserve">Erickson, G.S. and </w:t>
      </w:r>
      <w:proofErr w:type="spellStart"/>
      <w:r w:rsidRPr="0080448C">
        <w:rPr>
          <w:rFonts w:ascii="Times New Roman" w:hAnsi="Times New Roman" w:cs="Times New Roman"/>
          <w:sz w:val="24"/>
          <w:szCs w:val="24"/>
          <w:shd w:val="clear" w:color="auto" w:fill="FFFFFF"/>
        </w:rPr>
        <w:t>Rothberg</w:t>
      </w:r>
      <w:proofErr w:type="spellEnd"/>
      <w:r w:rsidRPr="0080448C">
        <w:rPr>
          <w:rFonts w:ascii="Times New Roman" w:hAnsi="Times New Roman" w:cs="Times New Roman"/>
          <w:sz w:val="24"/>
          <w:szCs w:val="24"/>
          <w:shd w:val="clear" w:color="auto" w:fill="FFFFFF"/>
        </w:rPr>
        <w:t>, H.N., 2015. Data, Information, and Knowledge: Developing an Intangible Assets Strategy. In </w:t>
      </w:r>
      <w:r w:rsidRPr="0080448C">
        <w:rPr>
          <w:rFonts w:ascii="Times New Roman" w:hAnsi="Times New Roman" w:cs="Times New Roman"/>
          <w:i/>
          <w:iCs/>
          <w:sz w:val="24"/>
          <w:szCs w:val="24"/>
          <w:shd w:val="clear" w:color="auto" w:fill="FFFFFF"/>
        </w:rPr>
        <w:t>Handbook of Research on Organizational Transformations through Big Data Analytics</w:t>
      </w:r>
      <w:r w:rsidRPr="0080448C">
        <w:rPr>
          <w:rFonts w:ascii="Times New Roman" w:hAnsi="Times New Roman" w:cs="Times New Roman"/>
          <w:sz w:val="24"/>
          <w:szCs w:val="24"/>
          <w:shd w:val="clear" w:color="auto" w:fill="FFFFFF"/>
        </w:rPr>
        <w:t> (pp. 85-96). IGI Global.</w:t>
      </w:r>
    </w:p>
    <w:p w:rsidR="00752FC5" w:rsidRPr="0080448C" w:rsidRDefault="00752FC5" w:rsidP="0080448C">
      <w:pPr>
        <w:spacing w:line="360" w:lineRule="auto"/>
        <w:jc w:val="both"/>
        <w:rPr>
          <w:rFonts w:ascii="Times New Roman" w:hAnsi="Times New Roman" w:cs="Times New Roman"/>
          <w:i/>
          <w:sz w:val="24"/>
          <w:szCs w:val="24"/>
        </w:rPr>
      </w:pPr>
      <w:proofErr w:type="spellStart"/>
      <w:r w:rsidRPr="0080448C">
        <w:rPr>
          <w:rFonts w:ascii="Times New Roman" w:hAnsi="Times New Roman" w:cs="Times New Roman"/>
          <w:sz w:val="24"/>
          <w:szCs w:val="24"/>
          <w:shd w:val="clear" w:color="auto" w:fill="FFFFFF"/>
        </w:rPr>
        <w:t>Geisler</w:t>
      </w:r>
      <w:proofErr w:type="spellEnd"/>
      <w:r w:rsidRPr="0080448C">
        <w:rPr>
          <w:rFonts w:ascii="Times New Roman" w:hAnsi="Times New Roman" w:cs="Times New Roman"/>
          <w:sz w:val="24"/>
          <w:szCs w:val="24"/>
          <w:shd w:val="clear" w:color="auto" w:fill="FFFFFF"/>
        </w:rPr>
        <w:t xml:space="preserve">, E. and </w:t>
      </w:r>
      <w:proofErr w:type="spellStart"/>
      <w:r w:rsidRPr="0080448C">
        <w:rPr>
          <w:rFonts w:ascii="Times New Roman" w:hAnsi="Times New Roman" w:cs="Times New Roman"/>
          <w:sz w:val="24"/>
          <w:szCs w:val="24"/>
          <w:shd w:val="clear" w:color="auto" w:fill="FFFFFF"/>
        </w:rPr>
        <w:t>Wickramasinghe</w:t>
      </w:r>
      <w:proofErr w:type="spellEnd"/>
      <w:r w:rsidRPr="0080448C">
        <w:rPr>
          <w:rFonts w:ascii="Times New Roman" w:hAnsi="Times New Roman" w:cs="Times New Roman"/>
          <w:sz w:val="24"/>
          <w:szCs w:val="24"/>
          <w:shd w:val="clear" w:color="auto" w:fill="FFFFFF"/>
        </w:rPr>
        <w:t>, N., 2015. </w:t>
      </w:r>
      <w:r w:rsidRPr="0080448C">
        <w:rPr>
          <w:rFonts w:ascii="Times New Roman" w:hAnsi="Times New Roman" w:cs="Times New Roman"/>
          <w:i/>
          <w:iCs/>
          <w:sz w:val="24"/>
          <w:szCs w:val="24"/>
          <w:shd w:val="clear" w:color="auto" w:fill="FFFFFF"/>
        </w:rPr>
        <w:t>Principles of Knowledge Management: Theory, Practice, and Cases: Theory, Practice, and Cases</w:t>
      </w:r>
      <w:r w:rsidRPr="0080448C">
        <w:rPr>
          <w:rFonts w:ascii="Times New Roman" w:hAnsi="Times New Roman" w:cs="Times New Roman"/>
          <w:sz w:val="24"/>
          <w:szCs w:val="24"/>
          <w:shd w:val="clear" w:color="auto" w:fill="FFFFFF"/>
        </w:rPr>
        <w:t>. Routledge.</w:t>
      </w:r>
    </w:p>
    <w:p w:rsidR="00752FC5" w:rsidRPr="0080448C" w:rsidRDefault="00752FC5" w:rsidP="0080448C">
      <w:pPr>
        <w:spacing w:line="360" w:lineRule="auto"/>
        <w:jc w:val="both"/>
        <w:rPr>
          <w:rFonts w:ascii="Times New Roman" w:hAnsi="Times New Roman" w:cs="Times New Roman"/>
          <w:i/>
          <w:sz w:val="24"/>
          <w:szCs w:val="24"/>
        </w:rPr>
      </w:pPr>
      <w:r w:rsidRPr="0080448C">
        <w:rPr>
          <w:rFonts w:ascii="Times New Roman" w:hAnsi="Times New Roman" w:cs="Times New Roman"/>
          <w:sz w:val="24"/>
          <w:szCs w:val="24"/>
          <w:shd w:val="clear" w:color="auto" w:fill="FFFFFF"/>
        </w:rPr>
        <w:t xml:space="preserve">Hislop, D., </w:t>
      </w:r>
      <w:proofErr w:type="spellStart"/>
      <w:r w:rsidRPr="0080448C">
        <w:rPr>
          <w:rFonts w:ascii="Times New Roman" w:hAnsi="Times New Roman" w:cs="Times New Roman"/>
          <w:sz w:val="24"/>
          <w:szCs w:val="24"/>
          <w:shd w:val="clear" w:color="auto" w:fill="FFFFFF"/>
        </w:rPr>
        <w:t>Bosua</w:t>
      </w:r>
      <w:proofErr w:type="spellEnd"/>
      <w:r w:rsidRPr="0080448C">
        <w:rPr>
          <w:rFonts w:ascii="Times New Roman" w:hAnsi="Times New Roman" w:cs="Times New Roman"/>
          <w:sz w:val="24"/>
          <w:szCs w:val="24"/>
          <w:shd w:val="clear" w:color="auto" w:fill="FFFFFF"/>
        </w:rPr>
        <w:t>, R. and Helms, R., 2018. </w:t>
      </w:r>
      <w:r w:rsidRPr="0080448C">
        <w:rPr>
          <w:rFonts w:ascii="Times New Roman" w:hAnsi="Times New Roman" w:cs="Times New Roman"/>
          <w:i/>
          <w:iCs/>
          <w:sz w:val="24"/>
          <w:szCs w:val="24"/>
          <w:shd w:val="clear" w:color="auto" w:fill="FFFFFF"/>
        </w:rPr>
        <w:t>Knowledge management in organizations: A critical introduction</w:t>
      </w:r>
      <w:r w:rsidRPr="0080448C">
        <w:rPr>
          <w:rFonts w:ascii="Times New Roman" w:hAnsi="Times New Roman" w:cs="Times New Roman"/>
          <w:sz w:val="24"/>
          <w:szCs w:val="24"/>
          <w:shd w:val="clear" w:color="auto" w:fill="FFFFFF"/>
        </w:rPr>
        <w:t>. Oxford University Press.</w:t>
      </w:r>
    </w:p>
    <w:p w:rsidR="00752FC5" w:rsidRPr="0080448C" w:rsidRDefault="00752FC5" w:rsidP="0080448C">
      <w:pPr>
        <w:spacing w:line="360" w:lineRule="auto"/>
        <w:jc w:val="both"/>
        <w:rPr>
          <w:rFonts w:ascii="Times New Roman" w:hAnsi="Times New Roman" w:cs="Times New Roman"/>
          <w:i/>
          <w:sz w:val="24"/>
          <w:szCs w:val="24"/>
        </w:rPr>
      </w:pPr>
      <w:proofErr w:type="spellStart"/>
      <w:r w:rsidRPr="0080448C">
        <w:rPr>
          <w:rFonts w:ascii="Times New Roman" w:hAnsi="Times New Roman" w:cs="Times New Roman"/>
          <w:sz w:val="24"/>
          <w:szCs w:val="24"/>
          <w:shd w:val="clear" w:color="auto" w:fill="FFFFFF"/>
        </w:rPr>
        <w:t>Inkinen</w:t>
      </w:r>
      <w:proofErr w:type="spellEnd"/>
      <w:r w:rsidRPr="0080448C">
        <w:rPr>
          <w:rFonts w:ascii="Times New Roman" w:hAnsi="Times New Roman" w:cs="Times New Roman"/>
          <w:sz w:val="24"/>
          <w:szCs w:val="24"/>
          <w:shd w:val="clear" w:color="auto" w:fill="FFFFFF"/>
        </w:rPr>
        <w:t>, H., 2016. Review of empirical research on knowledge management practices and firm performance. </w:t>
      </w:r>
      <w:r w:rsidRPr="0080448C">
        <w:rPr>
          <w:rFonts w:ascii="Times New Roman" w:hAnsi="Times New Roman" w:cs="Times New Roman"/>
          <w:i/>
          <w:iCs/>
          <w:sz w:val="24"/>
          <w:szCs w:val="24"/>
          <w:shd w:val="clear" w:color="auto" w:fill="FFFFFF"/>
        </w:rPr>
        <w:t>Journal of knowledge management</w:t>
      </w:r>
      <w:r w:rsidRPr="0080448C">
        <w:rPr>
          <w:rFonts w:ascii="Times New Roman" w:hAnsi="Times New Roman" w:cs="Times New Roman"/>
          <w:sz w:val="24"/>
          <w:szCs w:val="24"/>
          <w:shd w:val="clear" w:color="auto" w:fill="FFFFFF"/>
        </w:rPr>
        <w:t>, </w:t>
      </w:r>
      <w:r w:rsidRPr="0080448C">
        <w:rPr>
          <w:rFonts w:ascii="Times New Roman" w:hAnsi="Times New Roman" w:cs="Times New Roman"/>
          <w:i/>
          <w:iCs/>
          <w:sz w:val="24"/>
          <w:szCs w:val="24"/>
          <w:shd w:val="clear" w:color="auto" w:fill="FFFFFF"/>
        </w:rPr>
        <w:t>20</w:t>
      </w:r>
      <w:r w:rsidRPr="0080448C">
        <w:rPr>
          <w:rFonts w:ascii="Times New Roman" w:hAnsi="Times New Roman" w:cs="Times New Roman"/>
          <w:sz w:val="24"/>
          <w:szCs w:val="24"/>
          <w:shd w:val="clear" w:color="auto" w:fill="FFFFFF"/>
        </w:rPr>
        <w:t>(2), pp.230-257.</w:t>
      </w:r>
    </w:p>
    <w:p w:rsidR="00752FC5" w:rsidRPr="0080448C" w:rsidRDefault="00752FC5" w:rsidP="0080448C">
      <w:pPr>
        <w:spacing w:line="360" w:lineRule="auto"/>
        <w:jc w:val="both"/>
        <w:rPr>
          <w:rFonts w:ascii="Times New Roman" w:hAnsi="Times New Roman" w:cs="Times New Roman"/>
          <w:i/>
          <w:sz w:val="24"/>
          <w:szCs w:val="24"/>
        </w:rPr>
      </w:pPr>
      <w:proofErr w:type="spellStart"/>
      <w:r w:rsidRPr="0080448C">
        <w:rPr>
          <w:rFonts w:ascii="Times New Roman" w:hAnsi="Times New Roman" w:cs="Times New Roman"/>
          <w:sz w:val="24"/>
          <w:szCs w:val="24"/>
          <w:shd w:val="clear" w:color="auto" w:fill="FFFFFF"/>
        </w:rPr>
        <w:t>Kasemsap</w:t>
      </w:r>
      <w:proofErr w:type="spellEnd"/>
      <w:r w:rsidRPr="0080448C">
        <w:rPr>
          <w:rFonts w:ascii="Times New Roman" w:hAnsi="Times New Roman" w:cs="Times New Roman"/>
          <w:sz w:val="24"/>
          <w:szCs w:val="24"/>
          <w:shd w:val="clear" w:color="auto" w:fill="FFFFFF"/>
        </w:rPr>
        <w:t>, K., 2017. Unifying a framework of organizational culture, organizational climate, knowledge management, and job performance. In </w:t>
      </w:r>
      <w:r w:rsidRPr="0080448C">
        <w:rPr>
          <w:rFonts w:ascii="Times New Roman" w:hAnsi="Times New Roman" w:cs="Times New Roman"/>
          <w:i/>
          <w:iCs/>
          <w:sz w:val="24"/>
          <w:szCs w:val="24"/>
          <w:shd w:val="clear" w:color="auto" w:fill="FFFFFF"/>
        </w:rPr>
        <w:t>Organizational Culture and Behavior: Concepts, Methodologies, Tools, and Applications</w:t>
      </w:r>
      <w:r w:rsidRPr="0080448C">
        <w:rPr>
          <w:rFonts w:ascii="Times New Roman" w:hAnsi="Times New Roman" w:cs="Times New Roman"/>
          <w:sz w:val="24"/>
          <w:szCs w:val="24"/>
          <w:shd w:val="clear" w:color="auto" w:fill="FFFFFF"/>
        </w:rPr>
        <w:t> (pp. 327-355). IGI Global.</w:t>
      </w:r>
    </w:p>
    <w:p w:rsidR="00752FC5" w:rsidRPr="0080448C" w:rsidRDefault="00752FC5" w:rsidP="0080448C">
      <w:pPr>
        <w:spacing w:line="360" w:lineRule="auto"/>
        <w:jc w:val="both"/>
        <w:rPr>
          <w:rFonts w:ascii="Times New Roman" w:hAnsi="Times New Roman" w:cs="Times New Roman"/>
          <w:i/>
          <w:sz w:val="24"/>
          <w:szCs w:val="24"/>
        </w:rPr>
      </w:pPr>
      <w:proofErr w:type="spellStart"/>
      <w:r w:rsidRPr="0080448C">
        <w:rPr>
          <w:rFonts w:ascii="Times New Roman" w:hAnsi="Times New Roman" w:cs="Times New Roman"/>
          <w:sz w:val="24"/>
          <w:szCs w:val="24"/>
          <w:shd w:val="clear" w:color="auto" w:fill="FFFFFF"/>
        </w:rPr>
        <w:t>Kianto</w:t>
      </w:r>
      <w:proofErr w:type="spellEnd"/>
      <w:r w:rsidRPr="0080448C">
        <w:rPr>
          <w:rFonts w:ascii="Times New Roman" w:hAnsi="Times New Roman" w:cs="Times New Roman"/>
          <w:sz w:val="24"/>
          <w:szCs w:val="24"/>
          <w:shd w:val="clear" w:color="auto" w:fill="FFFFFF"/>
        </w:rPr>
        <w:t xml:space="preserve">, A., </w:t>
      </w:r>
      <w:proofErr w:type="spellStart"/>
      <w:r w:rsidRPr="0080448C">
        <w:rPr>
          <w:rFonts w:ascii="Times New Roman" w:hAnsi="Times New Roman" w:cs="Times New Roman"/>
          <w:sz w:val="24"/>
          <w:szCs w:val="24"/>
          <w:shd w:val="clear" w:color="auto" w:fill="FFFFFF"/>
        </w:rPr>
        <w:t>Ritala</w:t>
      </w:r>
      <w:proofErr w:type="spellEnd"/>
      <w:r w:rsidRPr="0080448C">
        <w:rPr>
          <w:rFonts w:ascii="Times New Roman" w:hAnsi="Times New Roman" w:cs="Times New Roman"/>
          <w:sz w:val="24"/>
          <w:szCs w:val="24"/>
          <w:shd w:val="clear" w:color="auto" w:fill="FFFFFF"/>
        </w:rPr>
        <w:t xml:space="preserve">, P., Spender, J.C. and </w:t>
      </w:r>
      <w:proofErr w:type="spellStart"/>
      <w:r w:rsidRPr="0080448C">
        <w:rPr>
          <w:rFonts w:ascii="Times New Roman" w:hAnsi="Times New Roman" w:cs="Times New Roman"/>
          <w:sz w:val="24"/>
          <w:szCs w:val="24"/>
          <w:shd w:val="clear" w:color="auto" w:fill="FFFFFF"/>
        </w:rPr>
        <w:t>Vanhala</w:t>
      </w:r>
      <w:proofErr w:type="spellEnd"/>
      <w:r w:rsidRPr="0080448C">
        <w:rPr>
          <w:rFonts w:ascii="Times New Roman" w:hAnsi="Times New Roman" w:cs="Times New Roman"/>
          <w:sz w:val="24"/>
          <w:szCs w:val="24"/>
          <w:shd w:val="clear" w:color="auto" w:fill="FFFFFF"/>
        </w:rPr>
        <w:t>, M., 2014. The interaction of intellectual capital assets and knowledge management practices in organizational value creation. </w:t>
      </w:r>
      <w:r w:rsidRPr="0080448C">
        <w:rPr>
          <w:rFonts w:ascii="Times New Roman" w:hAnsi="Times New Roman" w:cs="Times New Roman"/>
          <w:i/>
          <w:iCs/>
          <w:sz w:val="24"/>
          <w:szCs w:val="24"/>
          <w:shd w:val="clear" w:color="auto" w:fill="FFFFFF"/>
        </w:rPr>
        <w:t>Journal of Intellectual capital</w:t>
      </w:r>
      <w:r w:rsidRPr="0080448C">
        <w:rPr>
          <w:rFonts w:ascii="Times New Roman" w:hAnsi="Times New Roman" w:cs="Times New Roman"/>
          <w:sz w:val="24"/>
          <w:szCs w:val="24"/>
          <w:shd w:val="clear" w:color="auto" w:fill="FFFFFF"/>
        </w:rPr>
        <w:t>, </w:t>
      </w:r>
      <w:r w:rsidRPr="0080448C">
        <w:rPr>
          <w:rFonts w:ascii="Times New Roman" w:hAnsi="Times New Roman" w:cs="Times New Roman"/>
          <w:i/>
          <w:iCs/>
          <w:sz w:val="24"/>
          <w:szCs w:val="24"/>
          <w:shd w:val="clear" w:color="auto" w:fill="FFFFFF"/>
        </w:rPr>
        <w:t>15</w:t>
      </w:r>
      <w:r w:rsidRPr="0080448C">
        <w:rPr>
          <w:rFonts w:ascii="Times New Roman" w:hAnsi="Times New Roman" w:cs="Times New Roman"/>
          <w:sz w:val="24"/>
          <w:szCs w:val="24"/>
          <w:shd w:val="clear" w:color="auto" w:fill="FFFFFF"/>
        </w:rPr>
        <w:t>(3), pp.362-375.</w:t>
      </w:r>
    </w:p>
    <w:p w:rsidR="00752FC5" w:rsidRPr="0080448C" w:rsidRDefault="00752FC5" w:rsidP="0080448C">
      <w:pPr>
        <w:spacing w:line="360" w:lineRule="auto"/>
        <w:jc w:val="both"/>
        <w:rPr>
          <w:rFonts w:ascii="Times New Roman" w:hAnsi="Times New Roman" w:cs="Times New Roman"/>
          <w:sz w:val="24"/>
          <w:szCs w:val="24"/>
        </w:rPr>
      </w:pPr>
      <w:r w:rsidRPr="0080448C">
        <w:rPr>
          <w:rFonts w:ascii="Times New Roman" w:hAnsi="Times New Roman" w:cs="Times New Roman"/>
          <w:sz w:val="24"/>
          <w:szCs w:val="24"/>
        </w:rPr>
        <w:t xml:space="preserve">Knowledge Management Tools. 2012. </w:t>
      </w:r>
      <w:r w:rsidRPr="0080448C">
        <w:rPr>
          <w:rFonts w:ascii="Times New Roman" w:hAnsi="Times New Roman" w:cs="Times New Roman"/>
          <w:i/>
          <w:sz w:val="24"/>
          <w:szCs w:val="24"/>
        </w:rPr>
        <w:t xml:space="preserve">Three KM Models, </w:t>
      </w:r>
      <w:r w:rsidRPr="0080448C">
        <w:rPr>
          <w:rFonts w:ascii="Times New Roman" w:hAnsi="Times New Roman" w:cs="Times New Roman"/>
          <w:sz w:val="24"/>
          <w:szCs w:val="24"/>
        </w:rPr>
        <w:t xml:space="preserve">[Online]. Available at: </w:t>
      </w:r>
      <w:hyperlink r:id="rId10" w:history="1">
        <w:r w:rsidRPr="0080448C">
          <w:rPr>
            <w:rStyle w:val="Hyperlink"/>
            <w:rFonts w:ascii="Times New Roman" w:hAnsi="Times New Roman" w:cs="Times New Roman"/>
            <w:color w:val="auto"/>
            <w:sz w:val="24"/>
            <w:szCs w:val="24"/>
          </w:rPr>
          <w:t>http://www.knowledge-management-tools.net/three-km-models.html</w:t>
        </w:r>
      </w:hyperlink>
      <w:r w:rsidRPr="0080448C">
        <w:rPr>
          <w:rFonts w:ascii="Times New Roman" w:hAnsi="Times New Roman" w:cs="Times New Roman"/>
          <w:sz w:val="24"/>
          <w:szCs w:val="24"/>
        </w:rPr>
        <w:t xml:space="preserve"> [Accessed on: 23 December 2018]. </w:t>
      </w:r>
    </w:p>
    <w:p w:rsidR="00752FC5" w:rsidRPr="0080448C" w:rsidRDefault="00752FC5" w:rsidP="0080448C">
      <w:pPr>
        <w:spacing w:line="360" w:lineRule="auto"/>
        <w:jc w:val="both"/>
        <w:rPr>
          <w:rFonts w:ascii="Times New Roman" w:hAnsi="Times New Roman" w:cs="Times New Roman"/>
          <w:i/>
          <w:sz w:val="24"/>
          <w:szCs w:val="24"/>
        </w:rPr>
      </w:pPr>
      <w:proofErr w:type="spellStart"/>
      <w:r w:rsidRPr="0080448C">
        <w:rPr>
          <w:rFonts w:ascii="Times New Roman" w:hAnsi="Times New Roman" w:cs="Times New Roman"/>
          <w:sz w:val="24"/>
          <w:szCs w:val="24"/>
          <w:shd w:val="clear" w:color="auto" w:fill="FFFFFF"/>
        </w:rPr>
        <w:t>Laudon</w:t>
      </w:r>
      <w:proofErr w:type="spellEnd"/>
      <w:r w:rsidRPr="0080448C">
        <w:rPr>
          <w:rFonts w:ascii="Times New Roman" w:hAnsi="Times New Roman" w:cs="Times New Roman"/>
          <w:sz w:val="24"/>
          <w:szCs w:val="24"/>
          <w:shd w:val="clear" w:color="auto" w:fill="FFFFFF"/>
        </w:rPr>
        <w:t xml:space="preserve">, K.C. and </w:t>
      </w:r>
      <w:proofErr w:type="spellStart"/>
      <w:r w:rsidRPr="0080448C">
        <w:rPr>
          <w:rFonts w:ascii="Times New Roman" w:hAnsi="Times New Roman" w:cs="Times New Roman"/>
          <w:sz w:val="24"/>
          <w:szCs w:val="24"/>
          <w:shd w:val="clear" w:color="auto" w:fill="FFFFFF"/>
        </w:rPr>
        <w:t>Laudon</w:t>
      </w:r>
      <w:proofErr w:type="spellEnd"/>
      <w:r w:rsidRPr="0080448C">
        <w:rPr>
          <w:rFonts w:ascii="Times New Roman" w:hAnsi="Times New Roman" w:cs="Times New Roman"/>
          <w:sz w:val="24"/>
          <w:szCs w:val="24"/>
          <w:shd w:val="clear" w:color="auto" w:fill="FFFFFF"/>
        </w:rPr>
        <w:t>, J.P., 2016. </w:t>
      </w:r>
      <w:r w:rsidRPr="0080448C">
        <w:rPr>
          <w:rFonts w:ascii="Times New Roman" w:hAnsi="Times New Roman" w:cs="Times New Roman"/>
          <w:i/>
          <w:iCs/>
          <w:sz w:val="24"/>
          <w:szCs w:val="24"/>
          <w:shd w:val="clear" w:color="auto" w:fill="FFFFFF"/>
        </w:rPr>
        <w:t>Management information system</w:t>
      </w:r>
      <w:r w:rsidRPr="0080448C">
        <w:rPr>
          <w:rFonts w:ascii="Times New Roman" w:hAnsi="Times New Roman" w:cs="Times New Roman"/>
          <w:sz w:val="24"/>
          <w:szCs w:val="24"/>
          <w:shd w:val="clear" w:color="auto" w:fill="FFFFFF"/>
        </w:rPr>
        <w:t>. Pearson Education India.</w:t>
      </w:r>
    </w:p>
    <w:p w:rsidR="00752FC5" w:rsidRPr="0080448C" w:rsidRDefault="00752FC5" w:rsidP="0080448C">
      <w:pPr>
        <w:spacing w:line="360" w:lineRule="auto"/>
        <w:jc w:val="both"/>
        <w:rPr>
          <w:rFonts w:ascii="Times New Roman" w:hAnsi="Times New Roman" w:cs="Times New Roman"/>
          <w:i/>
          <w:sz w:val="24"/>
          <w:szCs w:val="24"/>
        </w:rPr>
      </w:pPr>
      <w:r w:rsidRPr="0080448C">
        <w:rPr>
          <w:rFonts w:ascii="Times New Roman" w:hAnsi="Times New Roman" w:cs="Times New Roman"/>
          <w:sz w:val="24"/>
          <w:szCs w:val="24"/>
          <w:shd w:val="clear" w:color="auto" w:fill="FFFFFF"/>
        </w:rPr>
        <w:t xml:space="preserve">Liu, S., </w:t>
      </w:r>
      <w:proofErr w:type="spellStart"/>
      <w:r w:rsidRPr="0080448C">
        <w:rPr>
          <w:rFonts w:ascii="Times New Roman" w:hAnsi="Times New Roman" w:cs="Times New Roman"/>
          <w:sz w:val="24"/>
          <w:szCs w:val="24"/>
          <w:shd w:val="clear" w:color="auto" w:fill="FFFFFF"/>
        </w:rPr>
        <w:t>Moizer</w:t>
      </w:r>
      <w:proofErr w:type="spellEnd"/>
      <w:r w:rsidRPr="0080448C">
        <w:rPr>
          <w:rFonts w:ascii="Times New Roman" w:hAnsi="Times New Roman" w:cs="Times New Roman"/>
          <w:sz w:val="24"/>
          <w:szCs w:val="24"/>
          <w:shd w:val="clear" w:color="auto" w:fill="FFFFFF"/>
        </w:rPr>
        <w:t xml:space="preserve">, J., </w:t>
      </w:r>
      <w:proofErr w:type="spellStart"/>
      <w:r w:rsidRPr="0080448C">
        <w:rPr>
          <w:rFonts w:ascii="Times New Roman" w:hAnsi="Times New Roman" w:cs="Times New Roman"/>
          <w:sz w:val="24"/>
          <w:szCs w:val="24"/>
          <w:shd w:val="clear" w:color="auto" w:fill="FFFFFF"/>
        </w:rPr>
        <w:t>Megicks</w:t>
      </w:r>
      <w:proofErr w:type="spellEnd"/>
      <w:r w:rsidRPr="0080448C">
        <w:rPr>
          <w:rFonts w:ascii="Times New Roman" w:hAnsi="Times New Roman" w:cs="Times New Roman"/>
          <w:sz w:val="24"/>
          <w:szCs w:val="24"/>
          <w:shd w:val="clear" w:color="auto" w:fill="FFFFFF"/>
        </w:rPr>
        <w:t xml:space="preserve">, P., </w:t>
      </w:r>
      <w:proofErr w:type="spellStart"/>
      <w:r w:rsidRPr="0080448C">
        <w:rPr>
          <w:rFonts w:ascii="Times New Roman" w:hAnsi="Times New Roman" w:cs="Times New Roman"/>
          <w:sz w:val="24"/>
          <w:szCs w:val="24"/>
          <w:shd w:val="clear" w:color="auto" w:fill="FFFFFF"/>
        </w:rPr>
        <w:t>Kasturiratne</w:t>
      </w:r>
      <w:proofErr w:type="spellEnd"/>
      <w:r w:rsidRPr="0080448C">
        <w:rPr>
          <w:rFonts w:ascii="Times New Roman" w:hAnsi="Times New Roman" w:cs="Times New Roman"/>
          <w:sz w:val="24"/>
          <w:szCs w:val="24"/>
          <w:shd w:val="clear" w:color="auto" w:fill="FFFFFF"/>
        </w:rPr>
        <w:t xml:space="preserve">, D. and </w:t>
      </w:r>
      <w:proofErr w:type="spellStart"/>
      <w:r w:rsidRPr="0080448C">
        <w:rPr>
          <w:rFonts w:ascii="Times New Roman" w:hAnsi="Times New Roman" w:cs="Times New Roman"/>
          <w:sz w:val="24"/>
          <w:szCs w:val="24"/>
          <w:shd w:val="clear" w:color="auto" w:fill="FFFFFF"/>
        </w:rPr>
        <w:t>Jayawickrama</w:t>
      </w:r>
      <w:proofErr w:type="spellEnd"/>
      <w:r w:rsidRPr="0080448C">
        <w:rPr>
          <w:rFonts w:ascii="Times New Roman" w:hAnsi="Times New Roman" w:cs="Times New Roman"/>
          <w:sz w:val="24"/>
          <w:szCs w:val="24"/>
          <w:shd w:val="clear" w:color="auto" w:fill="FFFFFF"/>
        </w:rPr>
        <w:t>, U., 2014. A knowledge chain management framework to support integrated decisions in global supply chains. </w:t>
      </w:r>
      <w:r w:rsidRPr="0080448C">
        <w:rPr>
          <w:rFonts w:ascii="Times New Roman" w:hAnsi="Times New Roman" w:cs="Times New Roman"/>
          <w:i/>
          <w:iCs/>
          <w:sz w:val="24"/>
          <w:szCs w:val="24"/>
          <w:shd w:val="clear" w:color="auto" w:fill="FFFFFF"/>
        </w:rPr>
        <w:t>Production Planning &amp; Control</w:t>
      </w:r>
      <w:r w:rsidRPr="0080448C">
        <w:rPr>
          <w:rFonts w:ascii="Times New Roman" w:hAnsi="Times New Roman" w:cs="Times New Roman"/>
          <w:sz w:val="24"/>
          <w:szCs w:val="24"/>
          <w:shd w:val="clear" w:color="auto" w:fill="FFFFFF"/>
        </w:rPr>
        <w:t>, </w:t>
      </w:r>
      <w:r w:rsidRPr="0080448C">
        <w:rPr>
          <w:rFonts w:ascii="Times New Roman" w:hAnsi="Times New Roman" w:cs="Times New Roman"/>
          <w:i/>
          <w:iCs/>
          <w:sz w:val="24"/>
          <w:szCs w:val="24"/>
          <w:shd w:val="clear" w:color="auto" w:fill="FFFFFF"/>
        </w:rPr>
        <w:t>25</w:t>
      </w:r>
      <w:r w:rsidRPr="0080448C">
        <w:rPr>
          <w:rFonts w:ascii="Times New Roman" w:hAnsi="Times New Roman" w:cs="Times New Roman"/>
          <w:sz w:val="24"/>
          <w:szCs w:val="24"/>
          <w:shd w:val="clear" w:color="auto" w:fill="FFFFFF"/>
        </w:rPr>
        <w:t>(8), pp.639-649.</w:t>
      </w:r>
    </w:p>
    <w:p w:rsidR="00752FC5" w:rsidRPr="0080448C" w:rsidRDefault="00752FC5" w:rsidP="0080448C">
      <w:pPr>
        <w:spacing w:line="360" w:lineRule="auto"/>
        <w:jc w:val="both"/>
        <w:rPr>
          <w:rFonts w:ascii="Times New Roman" w:hAnsi="Times New Roman" w:cs="Times New Roman"/>
          <w:i/>
          <w:sz w:val="24"/>
          <w:szCs w:val="24"/>
        </w:rPr>
      </w:pPr>
      <w:r w:rsidRPr="0080448C">
        <w:rPr>
          <w:rFonts w:ascii="Times New Roman" w:hAnsi="Times New Roman" w:cs="Times New Roman"/>
          <w:sz w:val="24"/>
          <w:szCs w:val="24"/>
          <w:shd w:val="clear" w:color="auto" w:fill="FFFFFF"/>
        </w:rPr>
        <w:lastRenderedPageBreak/>
        <w:t xml:space="preserve">Mittal, S. and </w:t>
      </w:r>
      <w:proofErr w:type="spellStart"/>
      <w:r w:rsidRPr="0080448C">
        <w:rPr>
          <w:rFonts w:ascii="Times New Roman" w:hAnsi="Times New Roman" w:cs="Times New Roman"/>
          <w:sz w:val="24"/>
          <w:szCs w:val="24"/>
          <w:shd w:val="clear" w:color="auto" w:fill="FFFFFF"/>
        </w:rPr>
        <w:t>Dhar</w:t>
      </w:r>
      <w:proofErr w:type="spellEnd"/>
      <w:r w:rsidRPr="0080448C">
        <w:rPr>
          <w:rFonts w:ascii="Times New Roman" w:hAnsi="Times New Roman" w:cs="Times New Roman"/>
          <w:sz w:val="24"/>
          <w:szCs w:val="24"/>
          <w:shd w:val="clear" w:color="auto" w:fill="FFFFFF"/>
        </w:rPr>
        <w:t>, R.L., 2015. Transformational leadership and employee creativity: mediating role of creative self-efficacy and moderating role of knowledge sharing. </w:t>
      </w:r>
      <w:r w:rsidRPr="0080448C">
        <w:rPr>
          <w:rFonts w:ascii="Times New Roman" w:hAnsi="Times New Roman" w:cs="Times New Roman"/>
          <w:i/>
          <w:iCs/>
          <w:sz w:val="24"/>
          <w:szCs w:val="24"/>
          <w:shd w:val="clear" w:color="auto" w:fill="FFFFFF"/>
        </w:rPr>
        <w:t>Management Decision</w:t>
      </w:r>
      <w:r w:rsidRPr="0080448C">
        <w:rPr>
          <w:rFonts w:ascii="Times New Roman" w:hAnsi="Times New Roman" w:cs="Times New Roman"/>
          <w:sz w:val="24"/>
          <w:szCs w:val="24"/>
          <w:shd w:val="clear" w:color="auto" w:fill="FFFFFF"/>
        </w:rPr>
        <w:t>, </w:t>
      </w:r>
      <w:r w:rsidRPr="0080448C">
        <w:rPr>
          <w:rFonts w:ascii="Times New Roman" w:hAnsi="Times New Roman" w:cs="Times New Roman"/>
          <w:i/>
          <w:iCs/>
          <w:sz w:val="24"/>
          <w:szCs w:val="24"/>
          <w:shd w:val="clear" w:color="auto" w:fill="FFFFFF"/>
        </w:rPr>
        <w:t>53</w:t>
      </w:r>
      <w:r w:rsidRPr="0080448C">
        <w:rPr>
          <w:rFonts w:ascii="Times New Roman" w:hAnsi="Times New Roman" w:cs="Times New Roman"/>
          <w:sz w:val="24"/>
          <w:szCs w:val="24"/>
          <w:shd w:val="clear" w:color="auto" w:fill="FFFFFF"/>
        </w:rPr>
        <w:t>(5), pp.894-910.</w:t>
      </w:r>
    </w:p>
    <w:p w:rsidR="00752FC5" w:rsidRPr="0080448C" w:rsidRDefault="00752FC5" w:rsidP="0080448C">
      <w:pPr>
        <w:spacing w:line="360" w:lineRule="auto"/>
        <w:jc w:val="both"/>
        <w:rPr>
          <w:rFonts w:ascii="Times New Roman" w:hAnsi="Times New Roman" w:cs="Times New Roman"/>
          <w:i/>
          <w:sz w:val="24"/>
          <w:szCs w:val="24"/>
        </w:rPr>
      </w:pPr>
      <w:proofErr w:type="spellStart"/>
      <w:r w:rsidRPr="0080448C">
        <w:rPr>
          <w:rFonts w:ascii="Times New Roman" w:hAnsi="Times New Roman" w:cs="Times New Roman"/>
          <w:sz w:val="24"/>
          <w:szCs w:val="24"/>
          <w:shd w:val="clear" w:color="auto" w:fill="FFFFFF"/>
        </w:rPr>
        <w:t>Natalicchio</w:t>
      </w:r>
      <w:proofErr w:type="spellEnd"/>
      <w:r w:rsidRPr="0080448C">
        <w:rPr>
          <w:rFonts w:ascii="Times New Roman" w:hAnsi="Times New Roman" w:cs="Times New Roman"/>
          <w:sz w:val="24"/>
          <w:szCs w:val="24"/>
          <w:shd w:val="clear" w:color="auto" w:fill="FFFFFF"/>
        </w:rPr>
        <w:t xml:space="preserve">, A., </w:t>
      </w:r>
      <w:proofErr w:type="spellStart"/>
      <w:r w:rsidRPr="0080448C">
        <w:rPr>
          <w:rFonts w:ascii="Times New Roman" w:hAnsi="Times New Roman" w:cs="Times New Roman"/>
          <w:sz w:val="24"/>
          <w:szCs w:val="24"/>
          <w:shd w:val="clear" w:color="auto" w:fill="FFFFFF"/>
        </w:rPr>
        <w:t>Ardito</w:t>
      </w:r>
      <w:proofErr w:type="spellEnd"/>
      <w:r w:rsidRPr="0080448C">
        <w:rPr>
          <w:rFonts w:ascii="Times New Roman" w:hAnsi="Times New Roman" w:cs="Times New Roman"/>
          <w:sz w:val="24"/>
          <w:szCs w:val="24"/>
          <w:shd w:val="clear" w:color="auto" w:fill="FFFFFF"/>
        </w:rPr>
        <w:t xml:space="preserve">, L., </w:t>
      </w:r>
      <w:proofErr w:type="spellStart"/>
      <w:r w:rsidRPr="0080448C">
        <w:rPr>
          <w:rFonts w:ascii="Times New Roman" w:hAnsi="Times New Roman" w:cs="Times New Roman"/>
          <w:sz w:val="24"/>
          <w:szCs w:val="24"/>
          <w:shd w:val="clear" w:color="auto" w:fill="FFFFFF"/>
        </w:rPr>
        <w:t>Savino</w:t>
      </w:r>
      <w:proofErr w:type="spellEnd"/>
      <w:r w:rsidRPr="0080448C">
        <w:rPr>
          <w:rFonts w:ascii="Times New Roman" w:hAnsi="Times New Roman" w:cs="Times New Roman"/>
          <w:sz w:val="24"/>
          <w:szCs w:val="24"/>
          <w:shd w:val="clear" w:color="auto" w:fill="FFFFFF"/>
        </w:rPr>
        <w:t>, T. and Albino, V., 2017. Managing knowledge assets for open innovation: a systematic literature review. </w:t>
      </w:r>
      <w:r w:rsidRPr="0080448C">
        <w:rPr>
          <w:rFonts w:ascii="Times New Roman" w:hAnsi="Times New Roman" w:cs="Times New Roman"/>
          <w:i/>
          <w:iCs/>
          <w:sz w:val="24"/>
          <w:szCs w:val="24"/>
          <w:shd w:val="clear" w:color="auto" w:fill="FFFFFF"/>
        </w:rPr>
        <w:t>Journal of Knowledge Management</w:t>
      </w:r>
      <w:r w:rsidRPr="0080448C">
        <w:rPr>
          <w:rFonts w:ascii="Times New Roman" w:hAnsi="Times New Roman" w:cs="Times New Roman"/>
          <w:sz w:val="24"/>
          <w:szCs w:val="24"/>
          <w:shd w:val="clear" w:color="auto" w:fill="FFFFFF"/>
        </w:rPr>
        <w:t>, </w:t>
      </w:r>
      <w:r w:rsidRPr="0080448C">
        <w:rPr>
          <w:rFonts w:ascii="Times New Roman" w:hAnsi="Times New Roman" w:cs="Times New Roman"/>
          <w:i/>
          <w:iCs/>
          <w:sz w:val="24"/>
          <w:szCs w:val="24"/>
          <w:shd w:val="clear" w:color="auto" w:fill="FFFFFF"/>
        </w:rPr>
        <w:t>21</w:t>
      </w:r>
      <w:r w:rsidRPr="0080448C">
        <w:rPr>
          <w:rFonts w:ascii="Times New Roman" w:hAnsi="Times New Roman" w:cs="Times New Roman"/>
          <w:sz w:val="24"/>
          <w:szCs w:val="24"/>
          <w:shd w:val="clear" w:color="auto" w:fill="FFFFFF"/>
        </w:rPr>
        <w:t>(6), pp.1362-1383.</w:t>
      </w:r>
    </w:p>
    <w:p w:rsidR="00752FC5" w:rsidRPr="0080448C" w:rsidRDefault="00752FC5" w:rsidP="0080448C">
      <w:pPr>
        <w:spacing w:line="360" w:lineRule="auto"/>
        <w:jc w:val="both"/>
        <w:rPr>
          <w:rFonts w:ascii="Times New Roman" w:hAnsi="Times New Roman" w:cs="Times New Roman"/>
          <w:i/>
          <w:sz w:val="24"/>
          <w:szCs w:val="24"/>
        </w:rPr>
      </w:pPr>
      <w:r w:rsidRPr="0080448C">
        <w:rPr>
          <w:rFonts w:ascii="Times New Roman" w:hAnsi="Times New Roman" w:cs="Times New Roman"/>
          <w:sz w:val="24"/>
          <w:szCs w:val="24"/>
          <w:shd w:val="clear" w:color="auto" w:fill="FFFFFF"/>
        </w:rPr>
        <w:t xml:space="preserve">North, K. and </w:t>
      </w:r>
      <w:proofErr w:type="spellStart"/>
      <w:r w:rsidRPr="0080448C">
        <w:rPr>
          <w:rFonts w:ascii="Times New Roman" w:hAnsi="Times New Roman" w:cs="Times New Roman"/>
          <w:sz w:val="24"/>
          <w:szCs w:val="24"/>
          <w:shd w:val="clear" w:color="auto" w:fill="FFFFFF"/>
        </w:rPr>
        <w:t>Kumta</w:t>
      </w:r>
      <w:proofErr w:type="spellEnd"/>
      <w:r w:rsidRPr="0080448C">
        <w:rPr>
          <w:rFonts w:ascii="Times New Roman" w:hAnsi="Times New Roman" w:cs="Times New Roman"/>
          <w:sz w:val="24"/>
          <w:szCs w:val="24"/>
          <w:shd w:val="clear" w:color="auto" w:fill="FFFFFF"/>
        </w:rPr>
        <w:t>, G., 2018. </w:t>
      </w:r>
      <w:r w:rsidRPr="0080448C">
        <w:rPr>
          <w:rFonts w:ascii="Times New Roman" w:hAnsi="Times New Roman" w:cs="Times New Roman"/>
          <w:i/>
          <w:iCs/>
          <w:sz w:val="24"/>
          <w:szCs w:val="24"/>
          <w:shd w:val="clear" w:color="auto" w:fill="FFFFFF"/>
        </w:rPr>
        <w:t>Knowledge management: Value creation through organizational learning</w:t>
      </w:r>
      <w:r w:rsidRPr="0080448C">
        <w:rPr>
          <w:rFonts w:ascii="Times New Roman" w:hAnsi="Times New Roman" w:cs="Times New Roman"/>
          <w:sz w:val="24"/>
          <w:szCs w:val="24"/>
          <w:shd w:val="clear" w:color="auto" w:fill="FFFFFF"/>
        </w:rPr>
        <w:t>. Springer.</w:t>
      </w:r>
    </w:p>
    <w:p w:rsidR="00752FC5" w:rsidRPr="0080448C" w:rsidRDefault="00752FC5" w:rsidP="0080448C">
      <w:pPr>
        <w:spacing w:line="360" w:lineRule="auto"/>
        <w:jc w:val="both"/>
        <w:rPr>
          <w:rFonts w:ascii="Times New Roman" w:hAnsi="Times New Roman" w:cs="Times New Roman"/>
          <w:i/>
          <w:sz w:val="24"/>
          <w:szCs w:val="24"/>
        </w:rPr>
      </w:pPr>
      <w:r w:rsidRPr="0080448C">
        <w:rPr>
          <w:rFonts w:ascii="Times New Roman" w:hAnsi="Times New Roman" w:cs="Times New Roman"/>
          <w:sz w:val="24"/>
          <w:szCs w:val="24"/>
          <w:shd w:val="clear" w:color="auto" w:fill="FFFFFF"/>
        </w:rPr>
        <w:t>Overall, J., 2015. A conceptual framework of innovation and performance: The importance of leadership, relationship quality, and knowledge management. </w:t>
      </w:r>
      <w:r w:rsidRPr="0080448C">
        <w:rPr>
          <w:rFonts w:ascii="Times New Roman" w:hAnsi="Times New Roman" w:cs="Times New Roman"/>
          <w:i/>
          <w:iCs/>
          <w:sz w:val="24"/>
          <w:szCs w:val="24"/>
          <w:shd w:val="clear" w:color="auto" w:fill="FFFFFF"/>
        </w:rPr>
        <w:t>Academy of Entrepreneurship Journal</w:t>
      </w:r>
      <w:r w:rsidRPr="0080448C">
        <w:rPr>
          <w:rFonts w:ascii="Times New Roman" w:hAnsi="Times New Roman" w:cs="Times New Roman"/>
          <w:sz w:val="24"/>
          <w:szCs w:val="24"/>
          <w:shd w:val="clear" w:color="auto" w:fill="FFFFFF"/>
        </w:rPr>
        <w:t>, </w:t>
      </w:r>
      <w:r w:rsidRPr="0080448C">
        <w:rPr>
          <w:rFonts w:ascii="Times New Roman" w:hAnsi="Times New Roman" w:cs="Times New Roman"/>
          <w:i/>
          <w:iCs/>
          <w:sz w:val="24"/>
          <w:szCs w:val="24"/>
          <w:shd w:val="clear" w:color="auto" w:fill="FFFFFF"/>
        </w:rPr>
        <w:t>21</w:t>
      </w:r>
      <w:r w:rsidRPr="0080448C">
        <w:rPr>
          <w:rFonts w:ascii="Times New Roman" w:hAnsi="Times New Roman" w:cs="Times New Roman"/>
          <w:sz w:val="24"/>
          <w:szCs w:val="24"/>
          <w:shd w:val="clear" w:color="auto" w:fill="FFFFFF"/>
        </w:rPr>
        <w:t>(2), p.41.</w:t>
      </w:r>
    </w:p>
    <w:p w:rsidR="00752FC5" w:rsidRPr="0080448C" w:rsidRDefault="00752FC5" w:rsidP="0080448C">
      <w:pPr>
        <w:spacing w:line="360" w:lineRule="auto"/>
        <w:jc w:val="both"/>
        <w:rPr>
          <w:rFonts w:ascii="Times New Roman" w:hAnsi="Times New Roman" w:cs="Times New Roman"/>
          <w:i/>
          <w:sz w:val="24"/>
          <w:szCs w:val="24"/>
        </w:rPr>
      </w:pPr>
      <w:proofErr w:type="spellStart"/>
      <w:r w:rsidRPr="0080448C">
        <w:rPr>
          <w:rFonts w:ascii="Times New Roman" w:hAnsi="Times New Roman" w:cs="Times New Roman"/>
          <w:sz w:val="24"/>
          <w:szCs w:val="24"/>
          <w:shd w:val="clear" w:color="auto" w:fill="FFFFFF"/>
        </w:rPr>
        <w:t>Patil</w:t>
      </w:r>
      <w:proofErr w:type="spellEnd"/>
      <w:r w:rsidRPr="0080448C">
        <w:rPr>
          <w:rFonts w:ascii="Times New Roman" w:hAnsi="Times New Roman" w:cs="Times New Roman"/>
          <w:sz w:val="24"/>
          <w:szCs w:val="24"/>
          <w:shd w:val="clear" w:color="auto" w:fill="FFFFFF"/>
        </w:rPr>
        <w:t>, S.K. and Kant, R., 2014. A fuzzy AHP-TOPSIS framework for ranking the solutions of Knowledge Management adoption in Supply Chain to overcome its barriers. </w:t>
      </w:r>
      <w:r w:rsidRPr="0080448C">
        <w:rPr>
          <w:rFonts w:ascii="Times New Roman" w:hAnsi="Times New Roman" w:cs="Times New Roman"/>
          <w:i/>
          <w:iCs/>
          <w:sz w:val="24"/>
          <w:szCs w:val="24"/>
          <w:shd w:val="clear" w:color="auto" w:fill="FFFFFF"/>
        </w:rPr>
        <w:t>Expert Systems with Applications</w:t>
      </w:r>
      <w:r w:rsidRPr="0080448C">
        <w:rPr>
          <w:rFonts w:ascii="Times New Roman" w:hAnsi="Times New Roman" w:cs="Times New Roman"/>
          <w:sz w:val="24"/>
          <w:szCs w:val="24"/>
          <w:shd w:val="clear" w:color="auto" w:fill="FFFFFF"/>
        </w:rPr>
        <w:t>, </w:t>
      </w:r>
      <w:r w:rsidRPr="0080448C">
        <w:rPr>
          <w:rFonts w:ascii="Times New Roman" w:hAnsi="Times New Roman" w:cs="Times New Roman"/>
          <w:i/>
          <w:iCs/>
          <w:sz w:val="24"/>
          <w:szCs w:val="24"/>
          <w:shd w:val="clear" w:color="auto" w:fill="FFFFFF"/>
        </w:rPr>
        <w:t>41</w:t>
      </w:r>
      <w:r w:rsidRPr="0080448C">
        <w:rPr>
          <w:rFonts w:ascii="Times New Roman" w:hAnsi="Times New Roman" w:cs="Times New Roman"/>
          <w:sz w:val="24"/>
          <w:szCs w:val="24"/>
          <w:shd w:val="clear" w:color="auto" w:fill="FFFFFF"/>
        </w:rPr>
        <w:t>(2), pp.679-693.</w:t>
      </w:r>
    </w:p>
    <w:p w:rsidR="00752FC5" w:rsidRPr="0080448C" w:rsidRDefault="00752FC5" w:rsidP="0080448C">
      <w:pPr>
        <w:spacing w:line="360" w:lineRule="auto"/>
        <w:jc w:val="both"/>
        <w:rPr>
          <w:rFonts w:ascii="Times New Roman" w:hAnsi="Times New Roman" w:cs="Times New Roman"/>
          <w:i/>
          <w:sz w:val="24"/>
          <w:szCs w:val="24"/>
        </w:rPr>
      </w:pPr>
      <w:proofErr w:type="spellStart"/>
      <w:r w:rsidRPr="0080448C">
        <w:rPr>
          <w:rFonts w:ascii="Times New Roman" w:hAnsi="Times New Roman" w:cs="Times New Roman"/>
          <w:sz w:val="24"/>
          <w:szCs w:val="24"/>
          <w:shd w:val="clear" w:color="auto" w:fill="FFFFFF"/>
        </w:rPr>
        <w:t>Thalmann</w:t>
      </w:r>
      <w:proofErr w:type="spellEnd"/>
      <w:r w:rsidRPr="0080448C">
        <w:rPr>
          <w:rFonts w:ascii="Times New Roman" w:hAnsi="Times New Roman" w:cs="Times New Roman"/>
          <w:sz w:val="24"/>
          <w:szCs w:val="24"/>
          <w:shd w:val="clear" w:color="auto" w:fill="FFFFFF"/>
        </w:rPr>
        <w:t xml:space="preserve">, S., </w:t>
      </w:r>
      <w:proofErr w:type="spellStart"/>
      <w:r w:rsidRPr="0080448C">
        <w:rPr>
          <w:rFonts w:ascii="Times New Roman" w:hAnsi="Times New Roman" w:cs="Times New Roman"/>
          <w:sz w:val="24"/>
          <w:szCs w:val="24"/>
          <w:shd w:val="clear" w:color="auto" w:fill="FFFFFF"/>
        </w:rPr>
        <w:t>Manhart</w:t>
      </w:r>
      <w:proofErr w:type="spellEnd"/>
      <w:r w:rsidRPr="0080448C">
        <w:rPr>
          <w:rFonts w:ascii="Times New Roman" w:hAnsi="Times New Roman" w:cs="Times New Roman"/>
          <w:sz w:val="24"/>
          <w:szCs w:val="24"/>
          <w:shd w:val="clear" w:color="auto" w:fill="FFFFFF"/>
        </w:rPr>
        <w:t xml:space="preserve">, M., </w:t>
      </w:r>
      <w:proofErr w:type="spellStart"/>
      <w:r w:rsidRPr="0080448C">
        <w:rPr>
          <w:rFonts w:ascii="Times New Roman" w:hAnsi="Times New Roman" w:cs="Times New Roman"/>
          <w:sz w:val="24"/>
          <w:szCs w:val="24"/>
          <w:shd w:val="clear" w:color="auto" w:fill="FFFFFF"/>
        </w:rPr>
        <w:t>Ceravolo</w:t>
      </w:r>
      <w:proofErr w:type="spellEnd"/>
      <w:r w:rsidRPr="0080448C">
        <w:rPr>
          <w:rFonts w:ascii="Times New Roman" w:hAnsi="Times New Roman" w:cs="Times New Roman"/>
          <w:sz w:val="24"/>
          <w:szCs w:val="24"/>
          <w:shd w:val="clear" w:color="auto" w:fill="FFFFFF"/>
        </w:rPr>
        <w:t xml:space="preserve">, P. and </w:t>
      </w:r>
      <w:proofErr w:type="spellStart"/>
      <w:r w:rsidRPr="0080448C">
        <w:rPr>
          <w:rFonts w:ascii="Times New Roman" w:hAnsi="Times New Roman" w:cs="Times New Roman"/>
          <w:sz w:val="24"/>
          <w:szCs w:val="24"/>
          <w:shd w:val="clear" w:color="auto" w:fill="FFFFFF"/>
        </w:rPr>
        <w:t>Azzini</w:t>
      </w:r>
      <w:proofErr w:type="spellEnd"/>
      <w:r w:rsidRPr="0080448C">
        <w:rPr>
          <w:rFonts w:ascii="Times New Roman" w:hAnsi="Times New Roman" w:cs="Times New Roman"/>
          <w:sz w:val="24"/>
          <w:szCs w:val="24"/>
          <w:shd w:val="clear" w:color="auto" w:fill="FFFFFF"/>
        </w:rPr>
        <w:t>, A., 2014. An integrated risk management framework: measuring the success of organizational knowledge protection. </w:t>
      </w:r>
      <w:r w:rsidRPr="0080448C">
        <w:rPr>
          <w:rFonts w:ascii="Times New Roman" w:hAnsi="Times New Roman" w:cs="Times New Roman"/>
          <w:i/>
          <w:iCs/>
          <w:sz w:val="24"/>
          <w:szCs w:val="24"/>
          <w:shd w:val="clear" w:color="auto" w:fill="FFFFFF"/>
        </w:rPr>
        <w:t>International Journal of Knowledge Management (IJKM)</w:t>
      </w:r>
      <w:r w:rsidRPr="0080448C">
        <w:rPr>
          <w:rFonts w:ascii="Times New Roman" w:hAnsi="Times New Roman" w:cs="Times New Roman"/>
          <w:sz w:val="24"/>
          <w:szCs w:val="24"/>
          <w:shd w:val="clear" w:color="auto" w:fill="FFFFFF"/>
        </w:rPr>
        <w:t>, </w:t>
      </w:r>
      <w:r w:rsidRPr="0080448C">
        <w:rPr>
          <w:rFonts w:ascii="Times New Roman" w:hAnsi="Times New Roman" w:cs="Times New Roman"/>
          <w:i/>
          <w:iCs/>
          <w:sz w:val="24"/>
          <w:szCs w:val="24"/>
          <w:shd w:val="clear" w:color="auto" w:fill="FFFFFF"/>
        </w:rPr>
        <w:t>10</w:t>
      </w:r>
      <w:r w:rsidRPr="0080448C">
        <w:rPr>
          <w:rFonts w:ascii="Times New Roman" w:hAnsi="Times New Roman" w:cs="Times New Roman"/>
          <w:sz w:val="24"/>
          <w:szCs w:val="24"/>
          <w:shd w:val="clear" w:color="auto" w:fill="FFFFFF"/>
        </w:rPr>
        <w:t>(2), pp.28-42.</w:t>
      </w:r>
    </w:p>
    <w:p w:rsidR="00752FC5" w:rsidRPr="0080448C" w:rsidRDefault="00752FC5" w:rsidP="0080448C">
      <w:pPr>
        <w:spacing w:line="360" w:lineRule="auto"/>
        <w:jc w:val="both"/>
        <w:rPr>
          <w:rFonts w:ascii="Times New Roman" w:hAnsi="Times New Roman" w:cs="Times New Roman"/>
          <w:i/>
          <w:sz w:val="24"/>
          <w:szCs w:val="24"/>
        </w:rPr>
      </w:pPr>
      <w:proofErr w:type="spellStart"/>
      <w:r w:rsidRPr="0080448C">
        <w:rPr>
          <w:rFonts w:ascii="Times New Roman" w:hAnsi="Times New Roman" w:cs="Times New Roman"/>
          <w:sz w:val="24"/>
          <w:szCs w:val="24"/>
          <w:shd w:val="clear" w:color="auto" w:fill="FFFFFF"/>
        </w:rPr>
        <w:t>Todorović</w:t>
      </w:r>
      <w:proofErr w:type="spellEnd"/>
      <w:r w:rsidRPr="0080448C">
        <w:rPr>
          <w:rFonts w:ascii="Times New Roman" w:hAnsi="Times New Roman" w:cs="Times New Roman"/>
          <w:sz w:val="24"/>
          <w:szCs w:val="24"/>
          <w:shd w:val="clear" w:color="auto" w:fill="FFFFFF"/>
        </w:rPr>
        <w:t xml:space="preserve">, M.L., </w:t>
      </w:r>
      <w:proofErr w:type="spellStart"/>
      <w:r w:rsidRPr="0080448C">
        <w:rPr>
          <w:rFonts w:ascii="Times New Roman" w:hAnsi="Times New Roman" w:cs="Times New Roman"/>
          <w:sz w:val="24"/>
          <w:szCs w:val="24"/>
          <w:shd w:val="clear" w:color="auto" w:fill="FFFFFF"/>
        </w:rPr>
        <w:t>Petrović</w:t>
      </w:r>
      <w:proofErr w:type="spellEnd"/>
      <w:r w:rsidRPr="0080448C">
        <w:rPr>
          <w:rFonts w:ascii="Times New Roman" w:hAnsi="Times New Roman" w:cs="Times New Roman"/>
          <w:sz w:val="24"/>
          <w:szCs w:val="24"/>
          <w:shd w:val="clear" w:color="auto" w:fill="FFFFFF"/>
        </w:rPr>
        <w:t xml:space="preserve">, D.Č., </w:t>
      </w:r>
      <w:proofErr w:type="spellStart"/>
      <w:r w:rsidRPr="0080448C">
        <w:rPr>
          <w:rFonts w:ascii="Times New Roman" w:hAnsi="Times New Roman" w:cs="Times New Roman"/>
          <w:sz w:val="24"/>
          <w:szCs w:val="24"/>
          <w:shd w:val="clear" w:color="auto" w:fill="FFFFFF"/>
        </w:rPr>
        <w:t>Mihić</w:t>
      </w:r>
      <w:proofErr w:type="spellEnd"/>
      <w:r w:rsidRPr="0080448C">
        <w:rPr>
          <w:rFonts w:ascii="Times New Roman" w:hAnsi="Times New Roman" w:cs="Times New Roman"/>
          <w:sz w:val="24"/>
          <w:szCs w:val="24"/>
          <w:shd w:val="clear" w:color="auto" w:fill="FFFFFF"/>
        </w:rPr>
        <w:t xml:space="preserve">, M.M., </w:t>
      </w:r>
      <w:proofErr w:type="spellStart"/>
      <w:r w:rsidRPr="0080448C">
        <w:rPr>
          <w:rFonts w:ascii="Times New Roman" w:hAnsi="Times New Roman" w:cs="Times New Roman"/>
          <w:sz w:val="24"/>
          <w:szCs w:val="24"/>
          <w:shd w:val="clear" w:color="auto" w:fill="FFFFFF"/>
        </w:rPr>
        <w:t>Obradović</w:t>
      </w:r>
      <w:proofErr w:type="spellEnd"/>
      <w:r w:rsidRPr="0080448C">
        <w:rPr>
          <w:rFonts w:ascii="Times New Roman" w:hAnsi="Times New Roman" w:cs="Times New Roman"/>
          <w:sz w:val="24"/>
          <w:szCs w:val="24"/>
          <w:shd w:val="clear" w:color="auto" w:fill="FFFFFF"/>
        </w:rPr>
        <w:t xml:space="preserve">, V.L. and </w:t>
      </w:r>
      <w:proofErr w:type="spellStart"/>
      <w:r w:rsidRPr="0080448C">
        <w:rPr>
          <w:rFonts w:ascii="Times New Roman" w:hAnsi="Times New Roman" w:cs="Times New Roman"/>
          <w:sz w:val="24"/>
          <w:szCs w:val="24"/>
          <w:shd w:val="clear" w:color="auto" w:fill="FFFFFF"/>
        </w:rPr>
        <w:t>Bushuyev</w:t>
      </w:r>
      <w:proofErr w:type="spellEnd"/>
      <w:r w:rsidRPr="0080448C">
        <w:rPr>
          <w:rFonts w:ascii="Times New Roman" w:hAnsi="Times New Roman" w:cs="Times New Roman"/>
          <w:sz w:val="24"/>
          <w:szCs w:val="24"/>
          <w:shd w:val="clear" w:color="auto" w:fill="FFFFFF"/>
        </w:rPr>
        <w:t>, S.D., 2015. Project success analysis framework: A knowledge-based approach in project management. </w:t>
      </w:r>
      <w:r w:rsidRPr="0080448C">
        <w:rPr>
          <w:rFonts w:ascii="Times New Roman" w:hAnsi="Times New Roman" w:cs="Times New Roman"/>
          <w:i/>
          <w:iCs/>
          <w:sz w:val="24"/>
          <w:szCs w:val="24"/>
          <w:shd w:val="clear" w:color="auto" w:fill="FFFFFF"/>
        </w:rPr>
        <w:t>International Journal of Project Management</w:t>
      </w:r>
      <w:r w:rsidRPr="0080448C">
        <w:rPr>
          <w:rFonts w:ascii="Times New Roman" w:hAnsi="Times New Roman" w:cs="Times New Roman"/>
          <w:sz w:val="24"/>
          <w:szCs w:val="24"/>
          <w:shd w:val="clear" w:color="auto" w:fill="FFFFFF"/>
        </w:rPr>
        <w:t>, </w:t>
      </w:r>
      <w:r w:rsidRPr="0080448C">
        <w:rPr>
          <w:rFonts w:ascii="Times New Roman" w:hAnsi="Times New Roman" w:cs="Times New Roman"/>
          <w:i/>
          <w:iCs/>
          <w:sz w:val="24"/>
          <w:szCs w:val="24"/>
          <w:shd w:val="clear" w:color="auto" w:fill="FFFFFF"/>
        </w:rPr>
        <w:t>33</w:t>
      </w:r>
      <w:r w:rsidRPr="0080448C">
        <w:rPr>
          <w:rFonts w:ascii="Times New Roman" w:hAnsi="Times New Roman" w:cs="Times New Roman"/>
          <w:sz w:val="24"/>
          <w:szCs w:val="24"/>
          <w:shd w:val="clear" w:color="auto" w:fill="FFFFFF"/>
        </w:rPr>
        <w:t>(4), pp.772-783.</w:t>
      </w:r>
    </w:p>
    <w:p w:rsidR="00752FC5" w:rsidRPr="0080448C" w:rsidRDefault="00752FC5" w:rsidP="0080448C">
      <w:pPr>
        <w:spacing w:line="360" w:lineRule="auto"/>
        <w:jc w:val="both"/>
        <w:rPr>
          <w:rFonts w:ascii="Times New Roman" w:hAnsi="Times New Roman" w:cs="Times New Roman"/>
          <w:i/>
          <w:sz w:val="24"/>
          <w:szCs w:val="24"/>
        </w:rPr>
      </w:pPr>
      <w:r w:rsidRPr="0080448C">
        <w:rPr>
          <w:rFonts w:ascii="Times New Roman" w:hAnsi="Times New Roman" w:cs="Times New Roman"/>
          <w:sz w:val="24"/>
          <w:szCs w:val="24"/>
          <w:shd w:val="clear" w:color="auto" w:fill="FFFFFF"/>
        </w:rPr>
        <w:t>Wang, S., Noe, R.A. and Wang, Z.M., 2014. Motivating knowledge sharing in knowledge management systems: A quasi–field experiment. </w:t>
      </w:r>
      <w:r w:rsidRPr="0080448C">
        <w:rPr>
          <w:rFonts w:ascii="Times New Roman" w:hAnsi="Times New Roman" w:cs="Times New Roman"/>
          <w:i/>
          <w:iCs/>
          <w:sz w:val="24"/>
          <w:szCs w:val="24"/>
          <w:shd w:val="clear" w:color="auto" w:fill="FFFFFF"/>
        </w:rPr>
        <w:t>Journal of Management</w:t>
      </w:r>
      <w:r w:rsidRPr="0080448C">
        <w:rPr>
          <w:rFonts w:ascii="Times New Roman" w:hAnsi="Times New Roman" w:cs="Times New Roman"/>
          <w:sz w:val="24"/>
          <w:szCs w:val="24"/>
          <w:shd w:val="clear" w:color="auto" w:fill="FFFFFF"/>
        </w:rPr>
        <w:t>, </w:t>
      </w:r>
      <w:r w:rsidRPr="0080448C">
        <w:rPr>
          <w:rFonts w:ascii="Times New Roman" w:hAnsi="Times New Roman" w:cs="Times New Roman"/>
          <w:i/>
          <w:iCs/>
          <w:sz w:val="24"/>
          <w:szCs w:val="24"/>
          <w:shd w:val="clear" w:color="auto" w:fill="FFFFFF"/>
        </w:rPr>
        <w:t>40</w:t>
      </w:r>
      <w:r w:rsidRPr="0080448C">
        <w:rPr>
          <w:rFonts w:ascii="Times New Roman" w:hAnsi="Times New Roman" w:cs="Times New Roman"/>
          <w:sz w:val="24"/>
          <w:szCs w:val="24"/>
          <w:shd w:val="clear" w:color="auto" w:fill="FFFFFF"/>
        </w:rPr>
        <w:t>(4), pp.978-1009.</w:t>
      </w:r>
    </w:p>
    <w:p w:rsidR="00752FC5" w:rsidRPr="0080448C" w:rsidRDefault="00752FC5" w:rsidP="0080448C">
      <w:pPr>
        <w:spacing w:line="360" w:lineRule="auto"/>
        <w:jc w:val="both"/>
        <w:rPr>
          <w:rFonts w:ascii="Times New Roman" w:hAnsi="Times New Roman" w:cs="Times New Roman"/>
          <w:sz w:val="24"/>
          <w:szCs w:val="24"/>
          <w:shd w:val="clear" w:color="auto" w:fill="FFFFFF"/>
        </w:rPr>
      </w:pPr>
      <w:r w:rsidRPr="0080448C">
        <w:rPr>
          <w:rFonts w:ascii="Times New Roman" w:hAnsi="Times New Roman" w:cs="Times New Roman"/>
          <w:sz w:val="24"/>
          <w:szCs w:val="24"/>
          <w:shd w:val="clear" w:color="auto" w:fill="FFFFFF"/>
        </w:rPr>
        <w:t xml:space="preserve">Wang, W.T. and </w:t>
      </w:r>
      <w:proofErr w:type="spellStart"/>
      <w:r w:rsidRPr="0080448C">
        <w:rPr>
          <w:rFonts w:ascii="Times New Roman" w:hAnsi="Times New Roman" w:cs="Times New Roman"/>
          <w:sz w:val="24"/>
          <w:szCs w:val="24"/>
          <w:shd w:val="clear" w:color="auto" w:fill="FFFFFF"/>
        </w:rPr>
        <w:t>Hou</w:t>
      </w:r>
      <w:proofErr w:type="spellEnd"/>
      <w:r w:rsidRPr="0080448C">
        <w:rPr>
          <w:rFonts w:ascii="Times New Roman" w:hAnsi="Times New Roman" w:cs="Times New Roman"/>
          <w:sz w:val="24"/>
          <w:szCs w:val="24"/>
          <w:shd w:val="clear" w:color="auto" w:fill="FFFFFF"/>
        </w:rPr>
        <w:t>, Y.P., 2015. Motivations of employees’ knowledge sharing behaviors: A self-determination perspective. </w:t>
      </w:r>
      <w:r w:rsidRPr="0080448C">
        <w:rPr>
          <w:rFonts w:ascii="Times New Roman" w:hAnsi="Times New Roman" w:cs="Times New Roman"/>
          <w:i/>
          <w:iCs/>
          <w:sz w:val="24"/>
          <w:szCs w:val="24"/>
          <w:shd w:val="clear" w:color="auto" w:fill="FFFFFF"/>
        </w:rPr>
        <w:t>Information and Organization</w:t>
      </w:r>
      <w:r w:rsidRPr="0080448C">
        <w:rPr>
          <w:rFonts w:ascii="Times New Roman" w:hAnsi="Times New Roman" w:cs="Times New Roman"/>
          <w:sz w:val="24"/>
          <w:szCs w:val="24"/>
          <w:shd w:val="clear" w:color="auto" w:fill="FFFFFF"/>
        </w:rPr>
        <w:t>, </w:t>
      </w:r>
      <w:r w:rsidRPr="0080448C">
        <w:rPr>
          <w:rFonts w:ascii="Times New Roman" w:hAnsi="Times New Roman" w:cs="Times New Roman"/>
          <w:i/>
          <w:iCs/>
          <w:sz w:val="24"/>
          <w:szCs w:val="24"/>
          <w:shd w:val="clear" w:color="auto" w:fill="FFFFFF"/>
        </w:rPr>
        <w:t>25</w:t>
      </w:r>
      <w:r w:rsidRPr="0080448C">
        <w:rPr>
          <w:rFonts w:ascii="Times New Roman" w:hAnsi="Times New Roman" w:cs="Times New Roman"/>
          <w:sz w:val="24"/>
          <w:szCs w:val="24"/>
          <w:shd w:val="clear" w:color="auto" w:fill="FFFFFF"/>
        </w:rPr>
        <w:t>(1), pp.1-26.</w:t>
      </w:r>
    </w:p>
    <w:p w:rsidR="00752FC5" w:rsidRPr="0080448C" w:rsidRDefault="00752FC5" w:rsidP="0080448C">
      <w:pPr>
        <w:spacing w:line="360" w:lineRule="auto"/>
        <w:jc w:val="both"/>
        <w:rPr>
          <w:rFonts w:ascii="Times New Roman" w:hAnsi="Times New Roman" w:cs="Times New Roman"/>
          <w:i/>
          <w:sz w:val="24"/>
          <w:szCs w:val="24"/>
        </w:rPr>
      </w:pPr>
      <w:r w:rsidRPr="0080448C">
        <w:rPr>
          <w:rFonts w:ascii="Times New Roman" w:hAnsi="Times New Roman" w:cs="Times New Roman"/>
          <w:sz w:val="24"/>
          <w:szCs w:val="24"/>
          <w:shd w:val="clear" w:color="auto" w:fill="FFFFFF"/>
        </w:rPr>
        <w:t>Webb, S.P., 2017. </w:t>
      </w:r>
      <w:r w:rsidRPr="0080448C">
        <w:rPr>
          <w:rFonts w:ascii="Times New Roman" w:hAnsi="Times New Roman" w:cs="Times New Roman"/>
          <w:i/>
          <w:iCs/>
          <w:sz w:val="24"/>
          <w:szCs w:val="24"/>
          <w:shd w:val="clear" w:color="auto" w:fill="FFFFFF"/>
        </w:rPr>
        <w:t>Knowledge management: Linchpin of change</w:t>
      </w:r>
      <w:r w:rsidRPr="0080448C">
        <w:rPr>
          <w:rFonts w:ascii="Times New Roman" w:hAnsi="Times New Roman" w:cs="Times New Roman"/>
          <w:sz w:val="24"/>
          <w:szCs w:val="24"/>
          <w:shd w:val="clear" w:color="auto" w:fill="FFFFFF"/>
        </w:rPr>
        <w:t>. Routledge.</w:t>
      </w:r>
    </w:p>
    <w:p w:rsidR="00752FC5" w:rsidRPr="0080448C" w:rsidRDefault="00752FC5" w:rsidP="0080448C">
      <w:pPr>
        <w:spacing w:line="360" w:lineRule="auto"/>
        <w:jc w:val="both"/>
        <w:rPr>
          <w:rFonts w:ascii="Times New Roman" w:hAnsi="Times New Roman" w:cs="Times New Roman"/>
          <w:i/>
          <w:sz w:val="24"/>
          <w:szCs w:val="24"/>
        </w:rPr>
      </w:pPr>
      <w:r w:rsidRPr="0080448C">
        <w:rPr>
          <w:rFonts w:ascii="Times New Roman" w:hAnsi="Times New Roman" w:cs="Times New Roman"/>
          <w:sz w:val="24"/>
          <w:szCs w:val="24"/>
          <w:shd w:val="clear" w:color="auto" w:fill="FFFFFF"/>
        </w:rPr>
        <w:lastRenderedPageBreak/>
        <w:t>Wu, I.L. and Chen, J.L., 2014. Knowledge management driven firm performance: The roles of business process capabilities and organizational learning. </w:t>
      </w:r>
      <w:r w:rsidRPr="0080448C">
        <w:rPr>
          <w:rFonts w:ascii="Times New Roman" w:hAnsi="Times New Roman" w:cs="Times New Roman"/>
          <w:i/>
          <w:iCs/>
          <w:sz w:val="24"/>
          <w:szCs w:val="24"/>
          <w:shd w:val="clear" w:color="auto" w:fill="FFFFFF"/>
        </w:rPr>
        <w:t>Journal of Knowledge Management</w:t>
      </w:r>
      <w:r w:rsidRPr="0080448C">
        <w:rPr>
          <w:rFonts w:ascii="Times New Roman" w:hAnsi="Times New Roman" w:cs="Times New Roman"/>
          <w:sz w:val="24"/>
          <w:szCs w:val="24"/>
          <w:shd w:val="clear" w:color="auto" w:fill="FFFFFF"/>
        </w:rPr>
        <w:t>, </w:t>
      </w:r>
      <w:r w:rsidRPr="0080448C">
        <w:rPr>
          <w:rFonts w:ascii="Times New Roman" w:hAnsi="Times New Roman" w:cs="Times New Roman"/>
          <w:i/>
          <w:iCs/>
          <w:sz w:val="24"/>
          <w:szCs w:val="24"/>
          <w:shd w:val="clear" w:color="auto" w:fill="FFFFFF"/>
        </w:rPr>
        <w:t>18</w:t>
      </w:r>
      <w:r w:rsidRPr="0080448C">
        <w:rPr>
          <w:rFonts w:ascii="Times New Roman" w:hAnsi="Times New Roman" w:cs="Times New Roman"/>
          <w:sz w:val="24"/>
          <w:szCs w:val="24"/>
          <w:shd w:val="clear" w:color="auto" w:fill="FFFFFF"/>
        </w:rPr>
        <w:t>(6), pp.1141-1164.</w:t>
      </w:r>
    </w:p>
    <w:sectPr w:rsidR="00752FC5" w:rsidRPr="0080448C" w:rsidSect="00366465">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827A3" w:rsidRDefault="004827A3" w:rsidP="00401ED5">
      <w:pPr>
        <w:spacing w:after="0" w:line="240" w:lineRule="auto"/>
      </w:pPr>
      <w:r>
        <w:separator/>
      </w:r>
    </w:p>
  </w:endnote>
  <w:endnote w:type="continuationSeparator" w:id="0">
    <w:p w:rsidR="004827A3" w:rsidRDefault="004827A3" w:rsidP="00401E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01ED5" w:rsidRDefault="00401E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01ED5" w:rsidRDefault="00401ED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01ED5" w:rsidRDefault="00401E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827A3" w:rsidRDefault="004827A3" w:rsidP="00401ED5">
      <w:pPr>
        <w:spacing w:after="0" w:line="240" w:lineRule="auto"/>
      </w:pPr>
      <w:r>
        <w:separator/>
      </w:r>
    </w:p>
  </w:footnote>
  <w:footnote w:type="continuationSeparator" w:id="0">
    <w:p w:rsidR="004827A3" w:rsidRDefault="004827A3" w:rsidP="00401E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01ED5" w:rsidRDefault="00401ED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01ED5" w:rsidRDefault="00401ED5">
    <w:pPr>
      <w:pStyle w:val="Header"/>
      <w:jc w:val="right"/>
    </w:pPr>
    <w:r w:rsidRPr="00401ED5">
      <w:t>KNOWLEDGE AND INFORMATION MANAGING SKILLS FOR THE WORKPLACE</w:t>
    </w:r>
    <w:r>
      <w:t xml:space="preserve"> </w:t>
    </w:r>
    <w:r>
      <w:tab/>
    </w:r>
    <w:sdt>
      <w:sdtPr>
        <w:id w:val="-1787028089"/>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rsidR="00401ED5" w:rsidRDefault="00401ED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01ED5" w:rsidRDefault="00401ED5">
    <w:pPr>
      <w:pStyle w:val="Header"/>
    </w:pPr>
    <w:r>
      <w:t xml:space="preserve">Running Head: </w:t>
    </w:r>
    <w:r w:rsidRPr="00401ED5">
      <w:t>KNOWLEDGE AND INFORMATION MANAGING SKILLS FOR THE WORKPLACE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E9630A9"/>
    <w:multiLevelType w:val="hybridMultilevel"/>
    <w:tmpl w:val="0D888B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6BA7F4E"/>
    <w:multiLevelType w:val="hybridMultilevel"/>
    <w:tmpl w:val="304C2C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Q1MjY3NzEwsjC3MDRS0lEKTi0uzszPAykwqQUAHlYoLywAAAA="/>
  </w:docVars>
  <w:rsids>
    <w:rsidRoot w:val="006F4026"/>
    <w:rsid w:val="00011140"/>
    <w:rsid w:val="000115AB"/>
    <w:rsid w:val="000126DF"/>
    <w:rsid w:val="000128E3"/>
    <w:rsid w:val="000142A4"/>
    <w:rsid w:val="00022645"/>
    <w:rsid w:val="00024654"/>
    <w:rsid w:val="00025EE6"/>
    <w:rsid w:val="00031F1D"/>
    <w:rsid w:val="000322E8"/>
    <w:rsid w:val="000359E4"/>
    <w:rsid w:val="00047A4A"/>
    <w:rsid w:val="00055E33"/>
    <w:rsid w:val="000575B1"/>
    <w:rsid w:val="00057CE4"/>
    <w:rsid w:val="000603B8"/>
    <w:rsid w:val="000611F9"/>
    <w:rsid w:val="00061993"/>
    <w:rsid w:val="0007116C"/>
    <w:rsid w:val="00072062"/>
    <w:rsid w:val="000724C8"/>
    <w:rsid w:val="0007369A"/>
    <w:rsid w:val="00074DE7"/>
    <w:rsid w:val="00080ACE"/>
    <w:rsid w:val="00081358"/>
    <w:rsid w:val="00081E09"/>
    <w:rsid w:val="000836F8"/>
    <w:rsid w:val="000858F4"/>
    <w:rsid w:val="00092128"/>
    <w:rsid w:val="00093EA2"/>
    <w:rsid w:val="00097C90"/>
    <w:rsid w:val="000A0F5C"/>
    <w:rsid w:val="000A198D"/>
    <w:rsid w:val="000A2F97"/>
    <w:rsid w:val="000A6EF7"/>
    <w:rsid w:val="000A7FAF"/>
    <w:rsid w:val="000B131E"/>
    <w:rsid w:val="000B5CEC"/>
    <w:rsid w:val="000B7046"/>
    <w:rsid w:val="000C5BB1"/>
    <w:rsid w:val="000C606B"/>
    <w:rsid w:val="000D251A"/>
    <w:rsid w:val="000E05B4"/>
    <w:rsid w:val="000E7072"/>
    <w:rsid w:val="000E76C5"/>
    <w:rsid w:val="000F02E7"/>
    <w:rsid w:val="00101175"/>
    <w:rsid w:val="0010245C"/>
    <w:rsid w:val="00103F32"/>
    <w:rsid w:val="001042D9"/>
    <w:rsid w:val="00112146"/>
    <w:rsid w:val="00117B70"/>
    <w:rsid w:val="00121C5D"/>
    <w:rsid w:val="001248E2"/>
    <w:rsid w:val="00125E05"/>
    <w:rsid w:val="001465DC"/>
    <w:rsid w:val="00147BA0"/>
    <w:rsid w:val="001600D6"/>
    <w:rsid w:val="00162C42"/>
    <w:rsid w:val="00162FF5"/>
    <w:rsid w:val="0017128C"/>
    <w:rsid w:val="00173286"/>
    <w:rsid w:val="00175786"/>
    <w:rsid w:val="001775D4"/>
    <w:rsid w:val="001802B6"/>
    <w:rsid w:val="00185ADD"/>
    <w:rsid w:val="00186DEE"/>
    <w:rsid w:val="001A0D5B"/>
    <w:rsid w:val="001A1F36"/>
    <w:rsid w:val="001A3370"/>
    <w:rsid w:val="001A3922"/>
    <w:rsid w:val="001B0B5B"/>
    <w:rsid w:val="001B139D"/>
    <w:rsid w:val="001B5F08"/>
    <w:rsid w:val="001B6B6C"/>
    <w:rsid w:val="001C4619"/>
    <w:rsid w:val="001C50E1"/>
    <w:rsid w:val="001C5531"/>
    <w:rsid w:val="001C60FE"/>
    <w:rsid w:val="001C6B66"/>
    <w:rsid w:val="001D1217"/>
    <w:rsid w:val="001D7624"/>
    <w:rsid w:val="001E0C3E"/>
    <w:rsid w:val="001E1F7B"/>
    <w:rsid w:val="001E33D4"/>
    <w:rsid w:val="001F3F13"/>
    <w:rsid w:val="001F476D"/>
    <w:rsid w:val="001F631A"/>
    <w:rsid w:val="0020190E"/>
    <w:rsid w:val="0020209A"/>
    <w:rsid w:val="00207A77"/>
    <w:rsid w:val="0021195C"/>
    <w:rsid w:val="0021449C"/>
    <w:rsid w:val="00221052"/>
    <w:rsid w:val="00224F4A"/>
    <w:rsid w:val="002254B2"/>
    <w:rsid w:val="00231029"/>
    <w:rsid w:val="00243830"/>
    <w:rsid w:val="0024419F"/>
    <w:rsid w:val="00246C89"/>
    <w:rsid w:val="00246EBD"/>
    <w:rsid w:val="00250845"/>
    <w:rsid w:val="00252CC3"/>
    <w:rsid w:val="00255A8D"/>
    <w:rsid w:val="00256CBA"/>
    <w:rsid w:val="00265C1C"/>
    <w:rsid w:val="00267479"/>
    <w:rsid w:val="00275212"/>
    <w:rsid w:val="00277159"/>
    <w:rsid w:val="002834DE"/>
    <w:rsid w:val="0028701A"/>
    <w:rsid w:val="00290355"/>
    <w:rsid w:val="00292D9B"/>
    <w:rsid w:val="0029493F"/>
    <w:rsid w:val="00296B6C"/>
    <w:rsid w:val="002A232E"/>
    <w:rsid w:val="002A2712"/>
    <w:rsid w:val="002A397F"/>
    <w:rsid w:val="002A7EA0"/>
    <w:rsid w:val="002B5C50"/>
    <w:rsid w:val="002C2F35"/>
    <w:rsid w:val="002C3B02"/>
    <w:rsid w:val="002C47EC"/>
    <w:rsid w:val="002D38FF"/>
    <w:rsid w:val="002E0A99"/>
    <w:rsid w:val="002E2C98"/>
    <w:rsid w:val="002E2DF0"/>
    <w:rsid w:val="002E3BD0"/>
    <w:rsid w:val="002E5EFC"/>
    <w:rsid w:val="002F0668"/>
    <w:rsid w:val="002F6157"/>
    <w:rsid w:val="002F750F"/>
    <w:rsid w:val="00305885"/>
    <w:rsid w:val="00306845"/>
    <w:rsid w:val="00307A64"/>
    <w:rsid w:val="0031108C"/>
    <w:rsid w:val="00312512"/>
    <w:rsid w:val="0031428C"/>
    <w:rsid w:val="003151FD"/>
    <w:rsid w:val="003155CD"/>
    <w:rsid w:val="00315D85"/>
    <w:rsid w:val="00321178"/>
    <w:rsid w:val="00326920"/>
    <w:rsid w:val="00327333"/>
    <w:rsid w:val="00327C4F"/>
    <w:rsid w:val="0033499E"/>
    <w:rsid w:val="00340F1E"/>
    <w:rsid w:val="0034123C"/>
    <w:rsid w:val="00347B47"/>
    <w:rsid w:val="003512EB"/>
    <w:rsid w:val="003532F8"/>
    <w:rsid w:val="00354150"/>
    <w:rsid w:val="00360B0C"/>
    <w:rsid w:val="00365215"/>
    <w:rsid w:val="00366465"/>
    <w:rsid w:val="003703C7"/>
    <w:rsid w:val="00377ECE"/>
    <w:rsid w:val="00385ECE"/>
    <w:rsid w:val="00387D55"/>
    <w:rsid w:val="003903D4"/>
    <w:rsid w:val="00394B88"/>
    <w:rsid w:val="00395A8B"/>
    <w:rsid w:val="003A26D7"/>
    <w:rsid w:val="003A4584"/>
    <w:rsid w:val="003B6C11"/>
    <w:rsid w:val="003B77B6"/>
    <w:rsid w:val="003C39B4"/>
    <w:rsid w:val="003C5FF4"/>
    <w:rsid w:val="003C6302"/>
    <w:rsid w:val="003D19AA"/>
    <w:rsid w:val="003D1F32"/>
    <w:rsid w:val="003D2919"/>
    <w:rsid w:val="003D2B00"/>
    <w:rsid w:val="003D2E4A"/>
    <w:rsid w:val="003E058E"/>
    <w:rsid w:val="003E0F5B"/>
    <w:rsid w:val="003E173D"/>
    <w:rsid w:val="003E6385"/>
    <w:rsid w:val="003F1436"/>
    <w:rsid w:val="00401ED5"/>
    <w:rsid w:val="00405068"/>
    <w:rsid w:val="00413B52"/>
    <w:rsid w:val="00413C8F"/>
    <w:rsid w:val="0041420C"/>
    <w:rsid w:val="00416B16"/>
    <w:rsid w:val="00425C73"/>
    <w:rsid w:val="00427038"/>
    <w:rsid w:val="00430940"/>
    <w:rsid w:val="004334A3"/>
    <w:rsid w:val="00433CAB"/>
    <w:rsid w:val="00434DB0"/>
    <w:rsid w:val="00436117"/>
    <w:rsid w:val="004374C6"/>
    <w:rsid w:val="00440D31"/>
    <w:rsid w:val="004424B0"/>
    <w:rsid w:val="004434D3"/>
    <w:rsid w:val="00446E62"/>
    <w:rsid w:val="004504F7"/>
    <w:rsid w:val="00453628"/>
    <w:rsid w:val="0045595E"/>
    <w:rsid w:val="004647F6"/>
    <w:rsid w:val="004657E1"/>
    <w:rsid w:val="00476B98"/>
    <w:rsid w:val="0048064A"/>
    <w:rsid w:val="004816DD"/>
    <w:rsid w:val="004827A3"/>
    <w:rsid w:val="00491209"/>
    <w:rsid w:val="00492055"/>
    <w:rsid w:val="00495A5E"/>
    <w:rsid w:val="004A19F6"/>
    <w:rsid w:val="004B0049"/>
    <w:rsid w:val="004B10E3"/>
    <w:rsid w:val="004B6DE7"/>
    <w:rsid w:val="004C316D"/>
    <w:rsid w:val="004C54FA"/>
    <w:rsid w:val="004D0EEF"/>
    <w:rsid w:val="004D0FCD"/>
    <w:rsid w:val="004D3CEF"/>
    <w:rsid w:val="004D78E0"/>
    <w:rsid w:val="004E068A"/>
    <w:rsid w:val="004E42BB"/>
    <w:rsid w:val="004E6CC4"/>
    <w:rsid w:val="004F7E1A"/>
    <w:rsid w:val="00502B15"/>
    <w:rsid w:val="00507E37"/>
    <w:rsid w:val="005105DE"/>
    <w:rsid w:val="00515DA5"/>
    <w:rsid w:val="00533D91"/>
    <w:rsid w:val="00535706"/>
    <w:rsid w:val="00543D15"/>
    <w:rsid w:val="00547014"/>
    <w:rsid w:val="00553D46"/>
    <w:rsid w:val="005570BE"/>
    <w:rsid w:val="00565A75"/>
    <w:rsid w:val="00571D6D"/>
    <w:rsid w:val="005A08F3"/>
    <w:rsid w:val="005A3ED9"/>
    <w:rsid w:val="005A4A18"/>
    <w:rsid w:val="005A72EC"/>
    <w:rsid w:val="005B67E4"/>
    <w:rsid w:val="005B76CC"/>
    <w:rsid w:val="005C281D"/>
    <w:rsid w:val="005C403D"/>
    <w:rsid w:val="005C769B"/>
    <w:rsid w:val="005C7BAF"/>
    <w:rsid w:val="005D2289"/>
    <w:rsid w:val="005E1CE3"/>
    <w:rsid w:val="005E1D19"/>
    <w:rsid w:val="005E63E1"/>
    <w:rsid w:val="005F0268"/>
    <w:rsid w:val="005F31F1"/>
    <w:rsid w:val="005F33C8"/>
    <w:rsid w:val="00601639"/>
    <w:rsid w:val="00601D24"/>
    <w:rsid w:val="00603E59"/>
    <w:rsid w:val="0060687F"/>
    <w:rsid w:val="00611D0A"/>
    <w:rsid w:val="00622D29"/>
    <w:rsid w:val="00622FED"/>
    <w:rsid w:val="006251C3"/>
    <w:rsid w:val="00625BB1"/>
    <w:rsid w:val="00644A10"/>
    <w:rsid w:val="00646E14"/>
    <w:rsid w:val="00646FCE"/>
    <w:rsid w:val="00653AE4"/>
    <w:rsid w:val="00653FE7"/>
    <w:rsid w:val="00657E12"/>
    <w:rsid w:val="006613A2"/>
    <w:rsid w:val="00670F67"/>
    <w:rsid w:val="0067152D"/>
    <w:rsid w:val="00672DF6"/>
    <w:rsid w:val="00677EFF"/>
    <w:rsid w:val="00681ECD"/>
    <w:rsid w:val="00682F72"/>
    <w:rsid w:val="006851E0"/>
    <w:rsid w:val="00692348"/>
    <w:rsid w:val="006A6098"/>
    <w:rsid w:val="006A6371"/>
    <w:rsid w:val="006B03A7"/>
    <w:rsid w:val="006B1DFC"/>
    <w:rsid w:val="006B7A92"/>
    <w:rsid w:val="006C1B49"/>
    <w:rsid w:val="006C3629"/>
    <w:rsid w:val="006C549B"/>
    <w:rsid w:val="006D0A7A"/>
    <w:rsid w:val="006D1229"/>
    <w:rsid w:val="006D2F9B"/>
    <w:rsid w:val="006E1150"/>
    <w:rsid w:val="006E1C4C"/>
    <w:rsid w:val="006E3DD6"/>
    <w:rsid w:val="006E573F"/>
    <w:rsid w:val="006F4026"/>
    <w:rsid w:val="006F6BC3"/>
    <w:rsid w:val="0070115B"/>
    <w:rsid w:val="00704FF0"/>
    <w:rsid w:val="00721E6B"/>
    <w:rsid w:val="00726BDF"/>
    <w:rsid w:val="00727C2D"/>
    <w:rsid w:val="00734F8F"/>
    <w:rsid w:val="00736735"/>
    <w:rsid w:val="00750EB5"/>
    <w:rsid w:val="00751AD5"/>
    <w:rsid w:val="00752FC5"/>
    <w:rsid w:val="00753A1D"/>
    <w:rsid w:val="007561B8"/>
    <w:rsid w:val="00756BE3"/>
    <w:rsid w:val="00757B09"/>
    <w:rsid w:val="007668CD"/>
    <w:rsid w:val="00777C9B"/>
    <w:rsid w:val="00792269"/>
    <w:rsid w:val="00794848"/>
    <w:rsid w:val="007A4987"/>
    <w:rsid w:val="007A526C"/>
    <w:rsid w:val="007C22C3"/>
    <w:rsid w:val="007C46DD"/>
    <w:rsid w:val="007C4800"/>
    <w:rsid w:val="007C5528"/>
    <w:rsid w:val="007D20AE"/>
    <w:rsid w:val="007D20BB"/>
    <w:rsid w:val="007D2395"/>
    <w:rsid w:val="007D2630"/>
    <w:rsid w:val="007D4F8A"/>
    <w:rsid w:val="007E0A4E"/>
    <w:rsid w:val="007E462F"/>
    <w:rsid w:val="007E55A3"/>
    <w:rsid w:val="007E69ED"/>
    <w:rsid w:val="00801E52"/>
    <w:rsid w:val="0080448C"/>
    <w:rsid w:val="00804956"/>
    <w:rsid w:val="00804980"/>
    <w:rsid w:val="008064EE"/>
    <w:rsid w:val="008067AC"/>
    <w:rsid w:val="008104B6"/>
    <w:rsid w:val="00815551"/>
    <w:rsid w:val="00820B4B"/>
    <w:rsid w:val="008262BE"/>
    <w:rsid w:val="00827286"/>
    <w:rsid w:val="00827FCC"/>
    <w:rsid w:val="00844C21"/>
    <w:rsid w:val="00844E62"/>
    <w:rsid w:val="00851E89"/>
    <w:rsid w:val="00854B0B"/>
    <w:rsid w:val="0085538F"/>
    <w:rsid w:val="00873435"/>
    <w:rsid w:val="008738F8"/>
    <w:rsid w:val="008766E6"/>
    <w:rsid w:val="00876D20"/>
    <w:rsid w:val="0087743A"/>
    <w:rsid w:val="008845A6"/>
    <w:rsid w:val="00886FC5"/>
    <w:rsid w:val="0089596A"/>
    <w:rsid w:val="00896316"/>
    <w:rsid w:val="00896A45"/>
    <w:rsid w:val="008A0580"/>
    <w:rsid w:val="008A37A6"/>
    <w:rsid w:val="008A61F2"/>
    <w:rsid w:val="008A7ADE"/>
    <w:rsid w:val="008B078E"/>
    <w:rsid w:val="008B3F4A"/>
    <w:rsid w:val="008B43DF"/>
    <w:rsid w:val="008C0E87"/>
    <w:rsid w:val="008C1ACF"/>
    <w:rsid w:val="008C3D24"/>
    <w:rsid w:val="008C6540"/>
    <w:rsid w:val="008C72D8"/>
    <w:rsid w:val="008C7407"/>
    <w:rsid w:val="008D2BA3"/>
    <w:rsid w:val="008D3794"/>
    <w:rsid w:val="008D4F81"/>
    <w:rsid w:val="008D5F47"/>
    <w:rsid w:val="008D63AE"/>
    <w:rsid w:val="008E5395"/>
    <w:rsid w:val="008E7326"/>
    <w:rsid w:val="008F1D05"/>
    <w:rsid w:val="008F28F2"/>
    <w:rsid w:val="00902581"/>
    <w:rsid w:val="00915E5F"/>
    <w:rsid w:val="00922DEF"/>
    <w:rsid w:val="00923EC1"/>
    <w:rsid w:val="00924E3B"/>
    <w:rsid w:val="0092502E"/>
    <w:rsid w:val="00927434"/>
    <w:rsid w:val="009357C7"/>
    <w:rsid w:val="009451D3"/>
    <w:rsid w:val="00945B81"/>
    <w:rsid w:val="00953416"/>
    <w:rsid w:val="0095695C"/>
    <w:rsid w:val="00964C5C"/>
    <w:rsid w:val="00964F85"/>
    <w:rsid w:val="00974BA6"/>
    <w:rsid w:val="0097555A"/>
    <w:rsid w:val="00977B44"/>
    <w:rsid w:val="009864C8"/>
    <w:rsid w:val="00994F97"/>
    <w:rsid w:val="009B390E"/>
    <w:rsid w:val="009B558B"/>
    <w:rsid w:val="009C0231"/>
    <w:rsid w:val="009C19DF"/>
    <w:rsid w:val="009D5A5F"/>
    <w:rsid w:val="009E540C"/>
    <w:rsid w:val="009E6175"/>
    <w:rsid w:val="009F07FB"/>
    <w:rsid w:val="009F1EB3"/>
    <w:rsid w:val="00A03178"/>
    <w:rsid w:val="00A20099"/>
    <w:rsid w:val="00A212D7"/>
    <w:rsid w:val="00A31A67"/>
    <w:rsid w:val="00A35F58"/>
    <w:rsid w:val="00A425C2"/>
    <w:rsid w:val="00A4337E"/>
    <w:rsid w:val="00A60354"/>
    <w:rsid w:val="00A6377D"/>
    <w:rsid w:val="00A72AB3"/>
    <w:rsid w:val="00A803E6"/>
    <w:rsid w:val="00A82138"/>
    <w:rsid w:val="00A82741"/>
    <w:rsid w:val="00A83C1E"/>
    <w:rsid w:val="00A83FBC"/>
    <w:rsid w:val="00A8517E"/>
    <w:rsid w:val="00A879E3"/>
    <w:rsid w:val="00A953B3"/>
    <w:rsid w:val="00AA6CEB"/>
    <w:rsid w:val="00AB2EB1"/>
    <w:rsid w:val="00AB4D00"/>
    <w:rsid w:val="00AB627C"/>
    <w:rsid w:val="00AB7BDF"/>
    <w:rsid w:val="00AC01F1"/>
    <w:rsid w:val="00AC3ECE"/>
    <w:rsid w:val="00AC5599"/>
    <w:rsid w:val="00AD023C"/>
    <w:rsid w:val="00AD2330"/>
    <w:rsid w:val="00AD2A70"/>
    <w:rsid w:val="00AD3A8F"/>
    <w:rsid w:val="00AD4C78"/>
    <w:rsid w:val="00AD5CB9"/>
    <w:rsid w:val="00AD61AF"/>
    <w:rsid w:val="00AD791C"/>
    <w:rsid w:val="00AE0506"/>
    <w:rsid w:val="00AE2A65"/>
    <w:rsid w:val="00AE3771"/>
    <w:rsid w:val="00AE41E4"/>
    <w:rsid w:val="00AF3F5E"/>
    <w:rsid w:val="00AF5C57"/>
    <w:rsid w:val="00B03BB2"/>
    <w:rsid w:val="00B07661"/>
    <w:rsid w:val="00B10FC4"/>
    <w:rsid w:val="00B1169A"/>
    <w:rsid w:val="00B15CBA"/>
    <w:rsid w:val="00B15F7F"/>
    <w:rsid w:val="00B16D59"/>
    <w:rsid w:val="00B21A25"/>
    <w:rsid w:val="00B36429"/>
    <w:rsid w:val="00B40F2A"/>
    <w:rsid w:val="00B418D1"/>
    <w:rsid w:val="00B4199A"/>
    <w:rsid w:val="00B41D8D"/>
    <w:rsid w:val="00B42B9A"/>
    <w:rsid w:val="00B43F87"/>
    <w:rsid w:val="00B47C50"/>
    <w:rsid w:val="00B514D9"/>
    <w:rsid w:val="00B52879"/>
    <w:rsid w:val="00B55960"/>
    <w:rsid w:val="00B56811"/>
    <w:rsid w:val="00B57C97"/>
    <w:rsid w:val="00B644AC"/>
    <w:rsid w:val="00B674E5"/>
    <w:rsid w:val="00B67AA7"/>
    <w:rsid w:val="00B703C5"/>
    <w:rsid w:val="00B7057D"/>
    <w:rsid w:val="00B712B5"/>
    <w:rsid w:val="00B71572"/>
    <w:rsid w:val="00B727F1"/>
    <w:rsid w:val="00B73FCF"/>
    <w:rsid w:val="00B817DE"/>
    <w:rsid w:val="00B84318"/>
    <w:rsid w:val="00B84CFE"/>
    <w:rsid w:val="00B84EF7"/>
    <w:rsid w:val="00B877F6"/>
    <w:rsid w:val="00B920C3"/>
    <w:rsid w:val="00B95FE4"/>
    <w:rsid w:val="00BA2946"/>
    <w:rsid w:val="00BA5786"/>
    <w:rsid w:val="00BB15C4"/>
    <w:rsid w:val="00BB4165"/>
    <w:rsid w:val="00BB4633"/>
    <w:rsid w:val="00BC028C"/>
    <w:rsid w:val="00BD0D25"/>
    <w:rsid w:val="00BD4772"/>
    <w:rsid w:val="00BE00B2"/>
    <w:rsid w:val="00BE3C05"/>
    <w:rsid w:val="00BE7B06"/>
    <w:rsid w:val="00BF05AC"/>
    <w:rsid w:val="00BF32C6"/>
    <w:rsid w:val="00BF3CC9"/>
    <w:rsid w:val="00BF4872"/>
    <w:rsid w:val="00C1765F"/>
    <w:rsid w:val="00C27FBE"/>
    <w:rsid w:val="00C31950"/>
    <w:rsid w:val="00C374DE"/>
    <w:rsid w:val="00C4084B"/>
    <w:rsid w:val="00C419C9"/>
    <w:rsid w:val="00C45BF5"/>
    <w:rsid w:val="00C46DD1"/>
    <w:rsid w:val="00C47680"/>
    <w:rsid w:val="00C4775F"/>
    <w:rsid w:val="00C509BE"/>
    <w:rsid w:val="00C542B8"/>
    <w:rsid w:val="00C55B9B"/>
    <w:rsid w:val="00C55F50"/>
    <w:rsid w:val="00C57160"/>
    <w:rsid w:val="00C64ADA"/>
    <w:rsid w:val="00C710B9"/>
    <w:rsid w:val="00C73C2E"/>
    <w:rsid w:val="00C74EF1"/>
    <w:rsid w:val="00C82226"/>
    <w:rsid w:val="00CA152C"/>
    <w:rsid w:val="00CA3978"/>
    <w:rsid w:val="00CA47E8"/>
    <w:rsid w:val="00CA57A4"/>
    <w:rsid w:val="00CB29D3"/>
    <w:rsid w:val="00CB4045"/>
    <w:rsid w:val="00CB5A52"/>
    <w:rsid w:val="00CB5B01"/>
    <w:rsid w:val="00CC2817"/>
    <w:rsid w:val="00CC5027"/>
    <w:rsid w:val="00CD0D29"/>
    <w:rsid w:val="00CE03F7"/>
    <w:rsid w:val="00CE17FA"/>
    <w:rsid w:val="00CE3607"/>
    <w:rsid w:val="00CE4695"/>
    <w:rsid w:val="00CF115B"/>
    <w:rsid w:val="00CF3C03"/>
    <w:rsid w:val="00CF40DA"/>
    <w:rsid w:val="00CF759E"/>
    <w:rsid w:val="00D17BA8"/>
    <w:rsid w:val="00D33E06"/>
    <w:rsid w:val="00D359C1"/>
    <w:rsid w:val="00D44665"/>
    <w:rsid w:val="00D44F37"/>
    <w:rsid w:val="00D45E1C"/>
    <w:rsid w:val="00D4780F"/>
    <w:rsid w:val="00D47C48"/>
    <w:rsid w:val="00D51EF5"/>
    <w:rsid w:val="00D5305A"/>
    <w:rsid w:val="00D55B11"/>
    <w:rsid w:val="00D57E45"/>
    <w:rsid w:val="00D67360"/>
    <w:rsid w:val="00D677E3"/>
    <w:rsid w:val="00D704C6"/>
    <w:rsid w:val="00D72C34"/>
    <w:rsid w:val="00D77FEE"/>
    <w:rsid w:val="00D80DBC"/>
    <w:rsid w:val="00D86FAB"/>
    <w:rsid w:val="00D90196"/>
    <w:rsid w:val="00D912B7"/>
    <w:rsid w:val="00D93785"/>
    <w:rsid w:val="00D93F2C"/>
    <w:rsid w:val="00D94142"/>
    <w:rsid w:val="00D97F55"/>
    <w:rsid w:val="00DA03A5"/>
    <w:rsid w:val="00DA142D"/>
    <w:rsid w:val="00DA3F6C"/>
    <w:rsid w:val="00DA541A"/>
    <w:rsid w:val="00DB44D2"/>
    <w:rsid w:val="00DC0C2B"/>
    <w:rsid w:val="00DC0DD9"/>
    <w:rsid w:val="00DC27B8"/>
    <w:rsid w:val="00DC58D7"/>
    <w:rsid w:val="00DE047A"/>
    <w:rsid w:val="00DE3B88"/>
    <w:rsid w:val="00DE4843"/>
    <w:rsid w:val="00DF254B"/>
    <w:rsid w:val="00DF35A8"/>
    <w:rsid w:val="00DF50E9"/>
    <w:rsid w:val="00E01B0E"/>
    <w:rsid w:val="00E02425"/>
    <w:rsid w:val="00E02A56"/>
    <w:rsid w:val="00E10CBE"/>
    <w:rsid w:val="00E11AFB"/>
    <w:rsid w:val="00E1234E"/>
    <w:rsid w:val="00E16E81"/>
    <w:rsid w:val="00E17D48"/>
    <w:rsid w:val="00E23B78"/>
    <w:rsid w:val="00E265FE"/>
    <w:rsid w:val="00E313FB"/>
    <w:rsid w:val="00E319AD"/>
    <w:rsid w:val="00E32907"/>
    <w:rsid w:val="00E371F0"/>
    <w:rsid w:val="00E4030C"/>
    <w:rsid w:val="00E4211A"/>
    <w:rsid w:val="00E429C8"/>
    <w:rsid w:val="00E54CE3"/>
    <w:rsid w:val="00E634B4"/>
    <w:rsid w:val="00E63B65"/>
    <w:rsid w:val="00E72C44"/>
    <w:rsid w:val="00E7457B"/>
    <w:rsid w:val="00E7746E"/>
    <w:rsid w:val="00E91405"/>
    <w:rsid w:val="00EA43A6"/>
    <w:rsid w:val="00EA5C1B"/>
    <w:rsid w:val="00EB331A"/>
    <w:rsid w:val="00EB4229"/>
    <w:rsid w:val="00EB6D78"/>
    <w:rsid w:val="00ED1DDA"/>
    <w:rsid w:val="00ED43B2"/>
    <w:rsid w:val="00ED67C7"/>
    <w:rsid w:val="00EE2D57"/>
    <w:rsid w:val="00EE5BF8"/>
    <w:rsid w:val="00EE7468"/>
    <w:rsid w:val="00EE79DE"/>
    <w:rsid w:val="00EF1778"/>
    <w:rsid w:val="00F02175"/>
    <w:rsid w:val="00F075A7"/>
    <w:rsid w:val="00F217A1"/>
    <w:rsid w:val="00F21D90"/>
    <w:rsid w:val="00F25D72"/>
    <w:rsid w:val="00F277ED"/>
    <w:rsid w:val="00F32BF4"/>
    <w:rsid w:val="00F32C20"/>
    <w:rsid w:val="00F45280"/>
    <w:rsid w:val="00F544AF"/>
    <w:rsid w:val="00F56080"/>
    <w:rsid w:val="00F6005B"/>
    <w:rsid w:val="00F62EEB"/>
    <w:rsid w:val="00F71E8E"/>
    <w:rsid w:val="00F80497"/>
    <w:rsid w:val="00F809DC"/>
    <w:rsid w:val="00F9104E"/>
    <w:rsid w:val="00F91F18"/>
    <w:rsid w:val="00F922E7"/>
    <w:rsid w:val="00F9362B"/>
    <w:rsid w:val="00F96C71"/>
    <w:rsid w:val="00F96C87"/>
    <w:rsid w:val="00FA36BE"/>
    <w:rsid w:val="00FA7500"/>
    <w:rsid w:val="00FB0989"/>
    <w:rsid w:val="00FB0BE7"/>
    <w:rsid w:val="00FD28A3"/>
    <w:rsid w:val="00FE75AF"/>
    <w:rsid w:val="00FF4D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3D5485"/>
  <w15:docId w15:val="{07DF02F2-9F44-4F7B-BBEC-CD8C035EA6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76C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668C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76C5"/>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7668CD"/>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B712B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12B5"/>
    <w:rPr>
      <w:rFonts w:ascii="Tahoma" w:hAnsi="Tahoma" w:cs="Tahoma"/>
      <w:sz w:val="16"/>
      <w:szCs w:val="16"/>
    </w:rPr>
  </w:style>
  <w:style w:type="paragraph" w:styleId="Caption">
    <w:name w:val="caption"/>
    <w:basedOn w:val="Normal"/>
    <w:next w:val="Normal"/>
    <w:uiPriority w:val="35"/>
    <w:unhideWhenUsed/>
    <w:qFormat/>
    <w:rsid w:val="00B47C50"/>
    <w:pPr>
      <w:spacing w:line="240" w:lineRule="auto"/>
    </w:pPr>
    <w:rPr>
      <w:b/>
      <w:bCs/>
      <w:color w:val="4F81BD" w:themeColor="accent1"/>
      <w:sz w:val="18"/>
      <w:szCs w:val="18"/>
    </w:rPr>
  </w:style>
  <w:style w:type="character" w:styleId="Hyperlink">
    <w:name w:val="Hyperlink"/>
    <w:basedOn w:val="DefaultParagraphFont"/>
    <w:uiPriority w:val="99"/>
    <w:unhideWhenUsed/>
    <w:rsid w:val="00974BA6"/>
    <w:rPr>
      <w:color w:val="0000FF" w:themeColor="hyperlink"/>
      <w:u w:val="single"/>
    </w:rPr>
  </w:style>
  <w:style w:type="paragraph" w:styleId="ListParagraph">
    <w:name w:val="List Paragraph"/>
    <w:basedOn w:val="Normal"/>
    <w:uiPriority w:val="34"/>
    <w:qFormat/>
    <w:rsid w:val="00250845"/>
    <w:pPr>
      <w:ind w:left="720"/>
      <w:contextualSpacing/>
    </w:pPr>
  </w:style>
  <w:style w:type="paragraph" w:styleId="TOCHeading">
    <w:name w:val="TOC Heading"/>
    <w:basedOn w:val="Heading1"/>
    <w:next w:val="Normal"/>
    <w:uiPriority w:val="39"/>
    <w:unhideWhenUsed/>
    <w:qFormat/>
    <w:rsid w:val="00366465"/>
    <w:pPr>
      <w:spacing w:before="240" w:line="259" w:lineRule="auto"/>
      <w:outlineLvl w:val="9"/>
    </w:pPr>
    <w:rPr>
      <w:b w:val="0"/>
      <w:bCs w:val="0"/>
      <w:sz w:val="32"/>
      <w:szCs w:val="32"/>
    </w:rPr>
  </w:style>
  <w:style w:type="paragraph" w:styleId="TOC1">
    <w:name w:val="toc 1"/>
    <w:basedOn w:val="Normal"/>
    <w:next w:val="Normal"/>
    <w:autoRedefine/>
    <w:uiPriority w:val="39"/>
    <w:unhideWhenUsed/>
    <w:rsid w:val="00366465"/>
    <w:pPr>
      <w:spacing w:after="100"/>
    </w:pPr>
  </w:style>
  <w:style w:type="paragraph" w:styleId="TOC2">
    <w:name w:val="toc 2"/>
    <w:basedOn w:val="Normal"/>
    <w:next w:val="Normal"/>
    <w:autoRedefine/>
    <w:uiPriority w:val="39"/>
    <w:unhideWhenUsed/>
    <w:rsid w:val="00366465"/>
    <w:pPr>
      <w:spacing w:after="100"/>
      <w:ind w:left="220"/>
    </w:pPr>
  </w:style>
  <w:style w:type="paragraph" w:styleId="NoSpacing">
    <w:name w:val="No Spacing"/>
    <w:link w:val="NoSpacingChar"/>
    <w:uiPriority w:val="1"/>
    <w:qFormat/>
    <w:rsid w:val="00366465"/>
    <w:pPr>
      <w:spacing w:after="0" w:line="240" w:lineRule="auto"/>
    </w:pPr>
    <w:rPr>
      <w:rFonts w:eastAsiaTheme="minorEastAsia"/>
    </w:rPr>
  </w:style>
  <w:style w:type="character" w:customStyle="1" w:styleId="NoSpacingChar">
    <w:name w:val="No Spacing Char"/>
    <w:basedOn w:val="DefaultParagraphFont"/>
    <w:link w:val="NoSpacing"/>
    <w:uiPriority w:val="1"/>
    <w:rsid w:val="00366465"/>
    <w:rPr>
      <w:rFonts w:eastAsiaTheme="minorEastAsia"/>
    </w:rPr>
  </w:style>
  <w:style w:type="paragraph" w:styleId="Header">
    <w:name w:val="header"/>
    <w:basedOn w:val="Normal"/>
    <w:link w:val="HeaderChar"/>
    <w:uiPriority w:val="99"/>
    <w:unhideWhenUsed/>
    <w:rsid w:val="00401ED5"/>
    <w:pPr>
      <w:tabs>
        <w:tab w:val="center" w:pos="4680"/>
        <w:tab w:val="right" w:pos="9360"/>
      </w:tabs>
      <w:spacing w:after="0" w:line="240" w:lineRule="auto"/>
    </w:pPr>
  </w:style>
  <w:style w:type="character" w:customStyle="1" w:styleId="HeaderChar">
    <w:name w:val="Header Char"/>
    <w:basedOn w:val="DefaultParagraphFont"/>
    <w:link w:val="Header"/>
    <w:uiPriority w:val="99"/>
    <w:rsid w:val="00401ED5"/>
  </w:style>
  <w:style w:type="paragraph" w:styleId="Footer">
    <w:name w:val="footer"/>
    <w:basedOn w:val="Normal"/>
    <w:link w:val="FooterChar"/>
    <w:uiPriority w:val="99"/>
    <w:unhideWhenUsed/>
    <w:rsid w:val="00401ED5"/>
    <w:pPr>
      <w:tabs>
        <w:tab w:val="center" w:pos="4680"/>
        <w:tab w:val="right" w:pos="9360"/>
      </w:tabs>
      <w:spacing w:after="0" w:line="240" w:lineRule="auto"/>
    </w:pPr>
  </w:style>
  <w:style w:type="character" w:customStyle="1" w:styleId="FooterChar">
    <w:name w:val="Footer Char"/>
    <w:basedOn w:val="DefaultParagraphFont"/>
    <w:link w:val="Footer"/>
    <w:uiPriority w:val="99"/>
    <w:rsid w:val="00401E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yperlink" Target="http://www.knowledge-management-tools.net/three-km-models.html" TargetMode="External"/><Relationship Id="rId4" Type="http://schemas.openxmlformats.org/officeDocument/2006/relationships/settings" Target="settings.xml"/><Relationship Id="rId9" Type="http://schemas.openxmlformats.org/officeDocument/2006/relationships/hyperlink" Target="https://www.apple.com/business/"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0F5E19-F80C-EA42-B98C-9E4DC60FE75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5681</Words>
  <Characters>32384</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and Information Managing Skills for the Workplace</dc:title>
  <dc:creator>System</dc:creator>
  <cp:lastModifiedBy>Bulbul Uddin (1604811)</cp:lastModifiedBy>
  <cp:revision>2</cp:revision>
  <dcterms:created xsi:type="dcterms:W3CDTF">2019-01-08T23:13:00Z</dcterms:created>
  <dcterms:modified xsi:type="dcterms:W3CDTF">2019-01-08T23:13:00Z</dcterms:modified>
</cp:coreProperties>
</file>