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8A6F71" w14:textId="2CF86DC9" w:rsidR="003D63B4" w:rsidRDefault="0A2B65C6" w:rsidP="505CE247">
      <w:pPr>
        <w:jc w:val="both"/>
        <w:rPr>
          <w:rFonts w:ascii="Arial" w:eastAsia="Arial" w:hAnsi="Arial" w:cs="Arial"/>
          <w:b/>
          <w:bCs/>
          <w:i/>
          <w:iCs/>
          <w:sz w:val="24"/>
          <w:szCs w:val="24"/>
        </w:rPr>
      </w:pPr>
      <w:r w:rsidRPr="505CE247">
        <w:rPr>
          <w:rFonts w:ascii="Arial" w:eastAsia="Arial" w:hAnsi="Arial" w:cs="Arial"/>
          <w:b/>
          <w:bCs/>
          <w:i/>
          <w:iCs/>
          <w:sz w:val="24"/>
          <w:szCs w:val="24"/>
        </w:rPr>
        <w:t>Brief Description of values, beliefs and attitudes</w:t>
      </w:r>
    </w:p>
    <w:p w14:paraId="753A0D01" w14:textId="1ED712E6" w:rsidR="2AF9DC28" w:rsidRDefault="2AF9DC28" w:rsidP="2AF9DC28">
      <w:pPr>
        <w:jc w:val="both"/>
        <w:rPr>
          <w:rFonts w:ascii="Arial" w:eastAsia="Arial" w:hAnsi="Arial" w:cs="Arial"/>
          <w:b/>
          <w:bCs/>
          <w:i/>
          <w:iCs/>
          <w:sz w:val="24"/>
          <w:szCs w:val="24"/>
        </w:rPr>
      </w:pPr>
    </w:p>
    <w:p w14:paraId="0AC6C30E" w14:textId="169A82EB" w:rsidR="003D63B4" w:rsidRDefault="6E5B6B15" w:rsidP="505CE247">
      <w:pPr>
        <w:jc w:val="both"/>
        <w:rPr>
          <w:rFonts w:ascii="Arial" w:eastAsia="Arial" w:hAnsi="Arial" w:cs="Arial"/>
          <w:sz w:val="24"/>
          <w:szCs w:val="24"/>
        </w:rPr>
      </w:pPr>
      <w:r w:rsidRPr="2AF9DC28">
        <w:rPr>
          <w:rFonts w:ascii="Arial" w:eastAsia="Arial" w:hAnsi="Arial" w:cs="Arial"/>
          <w:sz w:val="24"/>
          <w:szCs w:val="24"/>
        </w:rPr>
        <w:t xml:space="preserve">According to </w:t>
      </w:r>
      <w:proofErr w:type="spellStart"/>
      <w:proofErr w:type="gramStart"/>
      <w:r w:rsidRPr="2AF9DC28">
        <w:rPr>
          <w:rFonts w:ascii="Arial" w:eastAsia="Arial" w:hAnsi="Arial" w:cs="Arial"/>
          <w:sz w:val="24"/>
          <w:szCs w:val="24"/>
        </w:rPr>
        <w:t>Dr.Niradhar</w:t>
      </w:r>
      <w:proofErr w:type="spellEnd"/>
      <w:proofErr w:type="gramEnd"/>
      <w:r w:rsidR="0CE4FD6D" w:rsidRPr="2AF9DC28">
        <w:rPr>
          <w:rFonts w:ascii="Arial" w:eastAsia="Arial" w:hAnsi="Arial" w:cs="Arial"/>
          <w:sz w:val="24"/>
          <w:szCs w:val="24"/>
        </w:rPr>
        <w:t xml:space="preserve"> </w:t>
      </w:r>
      <w:r w:rsidR="5F3E55C4" w:rsidRPr="2AF9DC28">
        <w:rPr>
          <w:rFonts w:ascii="Arial" w:eastAsia="Arial" w:hAnsi="Arial" w:cs="Arial"/>
          <w:sz w:val="24"/>
          <w:szCs w:val="24"/>
        </w:rPr>
        <w:t>(</w:t>
      </w:r>
      <w:r w:rsidRPr="2AF9DC28">
        <w:rPr>
          <w:rFonts w:ascii="Arial" w:eastAsia="Arial" w:hAnsi="Arial" w:cs="Arial"/>
          <w:sz w:val="24"/>
          <w:szCs w:val="24"/>
        </w:rPr>
        <w:t xml:space="preserve">New </w:t>
      </w:r>
      <w:proofErr w:type="spellStart"/>
      <w:r w:rsidRPr="2AF9DC28">
        <w:rPr>
          <w:rFonts w:ascii="Arial" w:eastAsia="Arial" w:hAnsi="Arial" w:cs="Arial"/>
          <w:sz w:val="24"/>
          <w:szCs w:val="24"/>
        </w:rPr>
        <w:t>Dehli</w:t>
      </w:r>
      <w:proofErr w:type="spellEnd"/>
      <w:r w:rsidR="00201B97" w:rsidRPr="2AF9DC28">
        <w:rPr>
          <w:rFonts w:ascii="Arial" w:eastAsia="Arial" w:hAnsi="Arial" w:cs="Arial"/>
          <w:sz w:val="24"/>
          <w:szCs w:val="24"/>
        </w:rPr>
        <w:t>;</w:t>
      </w:r>
      <w:r w:rsidRPr="2AF9DC28">
        <w:rPr>
          <w:rFonts w:ascii="Arial" w:eastAsia="Arial" w:hAnsi="Arial" w:cs="Arial"/>
          <w:sz w:val="24"/>
          <w:szCs w:val="24"/>
        </w:rPr>
        <w:t xml:space="preserve"> 2010)</w:t>
      </w:r>
      <w:r w:rsidR="62EA8F31" w:rsidRPr="2AF9DC28">
        <w:rPr>
          <w:rFonts w:ascii="Arial" w:eastAsia="Arial" w:hAnsi="Arial" w:cs="Arial"/>
          <w:sz w:val="24"/>
          <w:szCs w:val="24"/>
        </w:rPr>
        <w:t>,</w:t>
      </w:r>
      <w:r w:rsidR="62EA8F31" w:rsidRPr="2AF9DC28">
        <w:rPr>
          <w:rFonts w:ascii="Arial" w:eastAsia="Arial" w:hAnsi="Arial" w:cs="Arial"/>
          <w:b/>
          <w:bCs/>
          <w:sz w:val="24"/>
          <w:szCs w:val="24"/>
        </w:rPr>
        <w:t xml:space="preserve"> </w:t>
      </w:r>
      <w:r w:rsidR="79E44AAD" w:rsidRPr="2AF9DC28">
        <w:rPr>
          <w:rFonts w:ascii="Arial" w:eastAsia="Arial" w:hAnsi="Arial" w:cs="Arial"/>
          <w:b/>
          <w:bCs/>
          <w:sz w:val="24"/>
          <w:szCs w:val="24"/>
        </w:rPr>
        <w:t>B</w:t>
      </w:r>
      <w:r w:rsidR="62EA8F31" w:rsidRPr="2AF9DC28">
        <w:rPr>
          <w:rFonts w:ascii="Arial" w:eastAsia="Arial" w:hAnsi="Arial" w:cs="Arial"/>
          <w:b/>
          <w:bCs/>
          <w:sz w:val="24"/>
          <w:szCs w:val="24"/>
        </w:rPr>
        <w:t>elief</w:t>
      </w:r>
      <w:r w:rsidR="303DFD91" w:rsidRPr="2AF9DC28">
        <w:rPr>
          <w:rFonts w:ascii="Arial" w:eastAsia="Arial" w:hAnsi="Arial" w:cs="Arial"/>
          <w:b/>
          <w:bCs/>
          <w:sz w:val="24"/>
          <w:szCs w:val="24"/>
        </w:rPr>
        <w:t>s</w:t>
      </w:r>
      <w:r w:rsidR="62EA8F31" w:rsidRPr="2AF9DC28">
        <w:rPr>
          <w:rFonts w:ascii="Arial" w:eastAsia="Arial" w:hAnsi="Arial" w:cs="Arial"/>
          <w:sz w:val="24"/>
          <w:szCs w:val="24"/>
        </w:rPr>
        <w:t xml:space="preserve"> define our lives</w:t>
      </w:r>
      <w:r w:rsidR="03E1655D" w:rsidRPr="2AF9DC28">
        <w:rPr>
          <w:rFonts w:ascii="Arial" w:eastAsia="Arial" w:hAnsi="Arial" w:cs="Arial"/>
          <w:sz w:val="24"/>
          <w:szCs w:val="24"/>
        </w:rPr>
        <w:t>,</w:t>
      </w:r>
      <w:r w:rsidR="10BDA6D6" w:rsidRPr="2AF9DC28">
        <w:rPr>
          <w:rFonts w:ascii="Arial" w:eastAsia="Arial" w:hAnsi="Arial" w:cs="Arial"/>
          <w:sz w:val="24"/>
          <w:szCs w:val="24"/>
        </w:rPr>
        <w:t xml:space="preserve"> is</w:t>
      </w:r>
      <w:r w:rsidR="03E1655D" w:rsidRPr="2AF9DC28">
        <w:rPr>
          <w:rFonts w:ascii="Arial" w:eastAsia="Arial" w:hAnsi="Arial" w:cs="Arial"/>
          <w:sz w:val="24"/>
          <w:szCs w:val="24"/>
        </w:rPr>
        <w:t xml:space="preserve"> the idea assumed to be true</w:t>
      </w:r>
      <w:r w:rsidR="5717C184" w:rsidRPr="2AF9DC28">
        <w:rPr>
          <w:rFonts w:ascii="Arial" w:eastAsia="Arial" w:hAnsi="Arial" w:cs="Arial"/>
          <w:sz w:val="24"/>
          <w:szCs w:val="24"/>
        </w:rPr>
        <w:t>,</w:t>
      </w:r>
      <w:r w:rsidR="347AAB62" w:rsidRPr="2AF9DC28">
        <w:rPr>
          <w:rFonts w:ascii="Arial" w:eastAsia="Arial" w:hAnsi="Arial" w:cs="Arial"/>
          <w:sz w:val="24"/>
          <w:szCs w:val="24"/>
        </w:rPr>
        <w:t xml:space="preserve"> for </w:t>
      </w:r>
      <w:r w:rsidR="33AD573F" w:rsidRPr="2AF9DC28">
        <w:rPr>
          <w:rFonts w:ascii="Arial" w:eastAsia="Arial" w:hAnsi="Arial" w:cs="Arial"/>
          <w:sz w:val="24"/>
          <w:szCs w:val="24"/>
        </w:rPr>
        <w:t>example</w:t>
      </w:r>
      <w:r w:rsidR="347AAB62" w:rsidRPr="2AF9DC28">
        <w:rPr>
          <w:rFonts w:ascii="Arial" w:eastAsia="Arial" w:hAnsi="Arial" w:cs="Arial"/>
          <w:sz w:val="24"/>
          <w:szCs w:val="24"/>
        </w:rPr>
        <w:t xml:space="preserve">: trust, faith, confidence, </w:t>
      </w:r>
      <w:r w:rsidR="4746B07F" w:rsidRPr="2AF9DC28">
        <w:rPr>
          <w:rFonts w:ascii="Arial" w:eastAsia="Arial" w:hAnsi="Arial" w:cs="Arial"/>
          <w:sz w:val="24"/>
          <w:szCs w:val="24"/>
        </w:rPr>
        <w:t>culture, religion, education</w:t>
      </w:r>
      <w:r w:rsidR="32EFEFE1" w:rsidRPr="2AF9DC28">
        <w:rPr>
          <w:rFonts w:ascii="Arial" w:eastAsia="Arial" w:hAnsi="Arial" w:cs="Arial"/>
          <w:sz w:val="24"/>
          <w:szCs w:val="24"/>
        </w:rPr>
        <w:t>.</w:t>
      </w:r>
      <w:r w:rsidR="78691145" w:rsidRPr="2AF9DC28">
        <w:rPr>
          <w:rFonts w:ascii="Arial" w:eastAsia="Arial" w:hAnsi="Arial" w:cs="Arial"/>
          <w:sz w:val="24"/>
          <w:szCs w:val="24"/>
        </w:rPr>
        <w:t xml:space="preserve"> Organisations can succeed based on </w:t>
      </w:r>
      <w:r w:rsidR="00D84576">
        <w:rPr>
          <w:rFonts w:ascii="Arial" w:eastAsia="Arial" w:hAnsi="Arial" w:cs="Arial"/>
          <w:sz w:val="24"/>
          <w:szCs w:val="24"/>
        </w:rPr>
        <w:t>employee</w:t>
      </w:r>
      <w:r w:rsidR="00ED1FB7">
        <w:rPr>
          <w:rFonts w:ascii="Arial" w:eastAsia="Arial" w:hAnsi="Arial" w:cs="Arial"/>
          <w:sz w:val="24"/>
          <w:szCs w:val="24"/>
        </w:rPr>
        <w:t xml:space="preserve"> </w:t>
      </w:r>
      <w:r w:rsidR="78691145" w:rsidRPr="2AF9DC28">
        <w:rPr>
          <w:rFonts w:ascii="Arial" w:eastAsia="Arial" w:hAnsi="Arial" w:cs="Arial"/>
          <w:sz w:val="24"/>
          <w:szCs w:val="24"/>
        </w:rPr>
        <w:t>beliefs Environment can lead employees to be more productive, more self-driven, motivated,</w:t>
      </w:r>
      <w:r w:rsidR="008D7D05">
        <w:rPr>
          <w:rFonts w:ascii="Arial" w:eastAsia="Arial" w:hAnsi="Arial" w:cs="Arial"/>
          <w:sz w:val="24"/>
          <w:szCs w:val="24"/>
        </w:rPr>
        <w:t xml:space="preserve"> </w:t>
      </w:r>
      <w:r w:rsidR="78691145" w:rsidRPr="2AF9DC28">
        <w:rPr>
          <w:rFonts w:ascii="Arial" w:eastAsia="Arial" w:hAnsi="Arial" w:cs="Arial"/>
          <w:sz w:val="24"/>
          <w:szCs w:val="24"/>
        </w:rPr>
        <w:t>the workforce need to feel integrated, work collaboration,</w:t>
      </w:r>
      <w:r w:rsidR="50024EE3" w:rsidRPr="2AF9DC28">
        <w:rPr>
          <w:rFonts w:ascii="Arial" w:eastAsia="Arial" w:hAnsi="Arial" w:cs="Arial"/>
          <w:sz w:val="24"/>
          <w:szCs w:val="24"/>
        </w:rPr>
        <w:t xml:space="preserve"> teamwork</w:t>
      </w:r>
      <w:r w:rsidR="78691145" w:rsidRPr="2AF9DC28">
        <w:rPr>
          <w:rFonts w:ascii="Arial" w:eastAsia="Arial" w:hAnsi="Arial" w:cs="Arial"/>
          <w:sz w:val="24"/>
          <w:szCs w:val="24"/>
        </w:rPr>
        <w:t xml:space="preserve"> to form a team to be able to belief in the Organisation</w:t>
      </w:r>
      <w:r w:rsidR="566EFAD6" w:rsidRPr="2AF9DC28">
        <w:rPr>
          <w:rFonts w:ascii="Arial" w:eastAsia="Arial" w:hAnsi="Arial" w:cs="Arial"/>
          <w:sz w:val="24"/>
          <w:szCs w:val="24"/>
        </w:rPr>
        <w:t xml:space="preserve">, is essential to build a belief pyramid </w:t>
      </w:r>
      <w:r w:rsidR="73B0B03C" w:rsidRPr="2AF9DC28">
        <w:rPr>
          <w:rFonts w:ascii="Arial" w:eastAsia="Arial" w:hAnsi="Arial" w:cs="Arial"/>
          <w:sz w:val="24"/>
          <w:szCs w:val="24"/>
        </w:rPr>
        <w:t>to achieve results and success</w:t>
      </w:r>
      <w:r w:rsidR="75C661EB" w:rsidRPr="2AF9DC28">
        <w:rPr>
          <w:rFonts w:ascii="Arial" w:eastAsia="Arial" w:hAnsi="Arial" w:cs="Arial"/>
          <w:sz w:val="24"/>
          <w:szCs w:val="24"/>
        </w:rPr>
        <w:t>.</w:t>
      </w:r>
      <w:r w:rsidR="07C9A401" w:rsidRPr="2AF9DC28">
        <w:rPr>
          <w:rFonts w:ascii="Arial" w:eastAsia="Arial" w:hAnsi="Arial" w:cs="Arial"/>
          <w:sz w:val="24"/>
          <w:szCs w:val="24"/>
        </w:rPr>
        <w:t xml:space="preserve">, </w:t>
      </w:r>
      <w:proofErr w:type="spellStart"/>
      <w:r w:rsidR="07C9A401" w:rsidRPr="2AF9DC28">
        <w:rPr>
          <w:rFonts w:ascii="Arial" w:eastAsia="Arial" w:hAnsi="Arial" w:cs="Arial"/>
          <w:sz w:val="24"/>
          <w:szCs w:val="24"/>
        </w:rPr>
        <w:t>Dr.</w:t>
      </w:r>
      <w:proofErr w:type="spellEnd"/>
      <w:r w:rsidR="07C9A401" w:rsidRPr="2AF9DC28">
        <w:rPr>
          <w:rFonts w:ascii="Arial" w:eastAsia="Arial" w:hAnsi="Arial" w:cs="Arial"/>
          <w:sz w:val="24"/>
          <w:szCs w:val="24"/>
        </w:rPr>
        <w:t xml:space="preserve"> Riley Dunlap (Oklahoma; 2016), he defines</w:t>
      </w:r>
      <w:r w:rsidR="07C9A401" w:rsidRPr="2AF9DC28">
        <w:rPr>
          <w:rFonts w:ascii="Arial" w:eastAsia="Arial" w:hAnsi="Arial" w:cs="Arial"/>
          <w:b/>
          <w:bCs/>
          <w:sz w:val="24"/>
          <w:szCs w:val="24"/>
        </w:rPr>
        <w:t xml:space="preserve"> </w:t>
      </w:r>
      <w:r w:rsidR="4EC0460C" w:rsidRPr="2AF9DC28">
        <w:rPr>
          <w:rFonts w:ascii="Arial" w:eastAsia="Arial" w:hAnsi="Arial" w:cs="Arial"/>
          <w:b/>
          <w:bCs/>
          <w:sz w:val="24"/>
          <w:szCs w:val="24"/>
        </w:rPr>
        <w:t>V</w:t>
      </w:r>
      <w:r w:rsidR="07C9A401" w:rsidRPr="2AF9DC28">
        <w:rPr>
          <w:rFonts w:ascii="Arial" w:eastAsia="Arial" w:hAnsi="Arial" w:cs="Arial"/>
          <w:b/>
          <w:bCs/>
          <w:sz w:val="24"/>
          <w:szCs w:val="24"/>
        </w:rPr>
        <w:t xml:space="preserve">alues </w:t>
      </w:r>
      <w:r w:rsidR="07C9A401" w:rsidRPr="2AF9DC28">
        <w:rPr>
          <w:rFonts w:ascii="Arial" w:eastAsia="Arial" w:hAnsi="Arial" w:cs="Arial"/>
          <w:sz w:val="24"/>
          <w:szCs w:val="24"/>
        </w:rPr>
        <w:t>as</w:t>
      </w:r>
      <w:r w:rsidR="1CEE676D" w:rsidRPr="2AF9DC28">
        <w:rPr>
          <w:rFonts w:ascii="Arial" w:eastAsia="Arial" w:hAnsi="Arial" w:cs="Arial"/>
          <w:sz w:val="24"/>
          <w:szCs w:val="24"/>
        </w:rPr>
        <w:t xml:space="preserve"> </w:t>
      </w:r>
      <w:r w:rsidR="07C9A401" w:rsidRPr="2AF9DC28">
        <w:rPr>
          <w:rFonts w:ascii="Arial" w:eastAsia="Arial" w:hAnsi="Arial" w:cs="Arial"/>
          <w:sz w:val="24"/>
          <w:szCs w:val="24"/>
        </w:rPr>
        <w:t>fundamental beliefs</w:t>
      </w:r>
      <w:r w:rsidR="4A7E9B2D" w:rsidRPr="2AF9DC28">
        <w:rPr>
          <w:rFonts w:ascii="Arial" w:eastAsia="Arial" w:hAnsi="Arial" w:cs="Arial"/>
          <w:sz w:val="24"/>
          <w:szCs w:val="24"/>
        </w:rPr>
        <w:t>, stable</w:t>
      </w:r>
      <w:r w:rsidR="008D7D05">
        <w:rPr>
          <w:rFonts w:ascii="Arial" w:eastAsia="Arial" w:hAnsi="Arial" w:cs="Arial"/>
          <w:sz w:val="24"/>
          <w:szCs w:val="24"/>
        </w:rPr>
        <w:t>,</w:t>
      </w:r>
      <w:r w:rsidR="3BDBF34A" w:rsidRPr="2AF9DC28">
        <w:rPr>
          <w:rFonts w:ascii="Arial" w:eastAsia="Arial" w:hAnsi="Arial" w:cs="Arial"/>
          <w:sz w:val="24"/>
          <w:szCs w:val="24"/>
        </w:rPr>
        <w:t xml:space="preserve"> a culture standard for what is good and bad in the society</w:t>
      </w:r>
      <w:r w:rsidR="757251AD" w:rsidRPr="2AF9DC28">
        <w:rPr>
          <w:rFonts w:ascii="Arial" w:eastAsia="Arial" w:hAnsi="Arial" w:cs="Arial"/>
          <w:sz w:val="24"/>
          <w:szCs w:val="24"/>
        </w:rPr>
        <w:t xml:space="preserve">, values are intimately related to human needs and psychological </w:t>
      </w:r>
      <w:r w:rsidR="2A98FC99" w:rsidRPr="2AF9DC28">
        <w:rPr>
          <w:rFonts w:ascii="Arial" w:eastAsia="Arial" w:hAnsi="Arial" w:cs="Arial"/>
          <w:sz w:val="24"/>
          <w:szCs w:val="24"/>
        </w:rPr>
        <w:t>development</w:t>
      </w:r>
      <w:r w:rsidR="597D9D66" w:rsidRPr="2AF9DC28">
        <w:rPr>
          <w:rFonts w:ascii="Arial" w:eastAsia="Arial" w:hAnsi="Arial" w:cs="Arial"/>
          <w:sz w:val="24"/>
          <w:szCs w:val="24"/>
        </w:rPr>
        <w:t>.</w:t>
      </w:r>
      <w:r w:rsidR="6F203DE2" w:rsidRPr="2AF9DC28">
        <w:rPr>
          <w:rFonts w:ascii="Arial" w:eastAsia="Arial" w:hAnsi="Arial" w:cs="Arial"/>
          <w:sz w:val="24"/>
          <w:szCs w:val="24"/>
        </w:rPr>
        <w:t xml:space="preserve"> These values can transform,</w:t>
      </w:r>
      <w:r w:rsidR="57AAA98D" w:rsidRPr="2AF9DC28">
        <w:rPr>
          <w:rFonts w:ascii="Arial" w:eastAsia="Arial" w:hAnsi="Arial" w:cs="Arial"/>
          <w:sz w:val="24"/>
          <w:szCs w:val="24"/>
        </w:rPr>
        <w:t xml:space="preserve"> </w:t>
      </w:r>
      <w:r w:rsidR="162D82C3" w:rsidRPr="2AF9DC28">
        <w:rPr>
          <w:rFonts w:ascii="Arial" w:eastAsia="Arial" w:hAnsi="Arial" w:cs="Arial"/>
          <w:sz w:val="24"/>
          <w:szCs w:val="24"/>
        </w:rPr>
        <w:t>and</w:t>
      </w:r>
      <w:r w:rsidR="6F203DE2" w:rsidRPr="2AF9DC28">
        <w:rPr>
          <w:rFonts w:ascii="Arial" w:eastAsia="Arial" w:hAnsi="Arial" w:cs="Arial"/>
          <w:sz w:val="24"/>
          <w:szCs w:val="24"/>
        </w:rPr>
        <w:t xml:space="preserve"> leads into attitudes,</w:t>
      </w:r>
      <w:r w:rsidR="2FE94032" w:rsidRPr="2AF9DC28">
        <w:rPr>
          <w:rFonts w:ascii="Arial" w:eastAsia="Arial" w:hAnsi="Arial" w:cs="Arial"/>
          <w:sz w:val="24"/>
          <w:szCs w:val="24"/>
        </w:rPr>
        <w:t xml:space="preserve"> </w:t>
      </w:r>
      <w:r w:rsidR="6F203DE2" w:rsidRPr="2AF9DC28">
        <w:rPr>
          <w:rFonts w:ascii="Arial" w:eastAsia="Arial" w:hAnsi="Arial" w:cs="Arial"/>
          <w:sz w:val="24"/>
          <w:szCs w:val="24"/>
        </w:rPr>
        <w:t>as a</w:t>
      </w:r>
      <w:r w:rsidR="37DD9826" w:rsidRPr="2AF9DC28">
        <w:rPr>
          <w:rFonts w:ascii="Arial" w:eastAsia="Arial" w:hAnsi="Arial" w:cs="Arial"/>
          <w:sz w:val="24"/>
          <w:szCs w:val="24"/>
        </w:rPr>
        <w:t xml:space="preserve"> result of beliefs and values</w:t>
      </w:r>
      <w:r w:rsidR="1A03878E" w:rsidRPr="2AF9DC28">
        <w:rPr>
          <w:rFonts w:ascii="Arial" w:eastAsia="Arial" w:hAnsi="Arial" w:cs="Arial"/>
          <w:sz w:val="24"/>
          <w:szCs w:val="24"/>
        </w:rPr>
        <w:t xml:space="preserve">. </w:t>
      </w:r>
      <w:r w:rsidR="752607C2" w:rsidRPr="2AF9DC28">
        <w:rPr>
          <w:rFonts w:ascii="Arial" w:eastAsia="Arial" w:hAnsi="Arial" w:cs="Arial"/>
          <w:sz w:val="24"/>
          <w:szCs w:val="24"/>
        </w:rPr>
        <w:t xml:space="preserve">In </w:t>
      </w:r>
      <w:r w:rsidR="101EDB37" w:rsidRPr="2AF9DC28">
        <w:rPr>
          <w:rFonts w:ascii="Arial" w:eastAsia="Arial" w:hAnsi="Arial" w:cs="Arial"/>
          <w:sz w:val="24"/>
          <w:szCs w:val="24"/>
        </w:rPr>
        <w:t>an</w:t>
      </w:r>
      <w:r w:rsidR="752607C2" w:rsidRPr="2AF9DC28">
        <w:rPr>
          <w:rFonts w:ascii="Arial" w:eastAsia="Arial" w:hAnsi="Arial" w:cs="Arial"/>
          <w:sz w:val="24"/>
          <w:szCs w:val="24"/>
        </w:rPr>
        <w:t xml:space="preserve"> Organisation, are share values such as respect, trust, </w:t>
      </w:r>
      <w:r w:rsidR="0A7342F1" w:rsidRPr="2AF9DC28">
        <w:rPr>
          <w:rFonts w:ascii="Arial" w:eastAsia="Arial" w:hAnsi="Arial" w:cs="Arial"/>
          <w:sz w:val="24"/>
          <w:szCs w:val="24"/>
        </w:rPr>
        <w:t>loyalty</w:t>
      </w:r>
      <w:r w:rsidR="752607C2" w:rsidRPr="2AF9DC28">
        <w:rPr>
          <w:rFonts w:ascii="Arial" w:eastAsia="Arial" w:hAnsi="Arial" w:cs="Arial"/>
          <w:sz w:val="24"/>
          <w:szCs w:val="24"/>
        </w:rPr>
        <w:t>,</w:t>
      </w:r>
      <w:r w:rsidR="106AB764" w:rsidRPr="2AF9DC28">
        <w:rPr>
          <w:rFonts w:ascii="Arial" w:eastAsia="Arial" w:hAnsi="Arial" w:cs="Arial"/>
          <w:sz w:val="24"/>
          <w:szCs w:val="24"/>
        </w:rPr>
        <w:t xml:space="preserve"> they are important because it motivates the employees </w:t>
      </w:r>
      <w:r w:rsidR="21358DDD" w:rsidRPr="2AF9DC28">
        <w:rPr>
          <w:rFonts w:ascii="Arial" w:eastAsia="Arial" w:hAnsi="Arial" w:cs="Arial"/>
          <w:sz w:val="24"/>
          <w:szCs w:val="24"/>
        </w:rPr>
        <w:t>and form a sense of belonging within the</w:t>
      </w:r>
      <w:r w:rsidR="721C764C" w:rsidRPr="2AF9DC28">
        <w:rPr>
          <w:rFonts w:ascii="Arial" w:eastAsia="Arial" w:hAnsi="Arial" w:cs="Arial"/>
          <w:sz w:val="24"/>
          <w:szCs w:val="24"/>
        </w:rPr>
        <w:t xml:space="preserve"> </w:t>
      </w:r>
      <w:r w:rsidR="1F9B5182" w:rsidRPr="2AF9DC28">
        <w:rPr>
          <w:rFonts w:ascii="Arial" w:eastAsia="Arial" w:hAnsi="Arial" w:cs="Arial"/>
          <w:sz w:val="24"/>
          <w:szCs w:val="24"/>
        </w:rPr>
        <w:t>Organisation (Richard Barett;2006)</w:t>
      </w:r>
      <w:r w:rsidR="260459FE" w:rsidRPr="2AF9DC28">
        <w:rPr>
          <w:rFonts w:ascii="Arial" w:eastAsia="Arial" w:hAnsi="Arial" w:cs="Arial"/>
          <w:sz w:val="24"/>
          <w:szCs w:val="24"/>
        </w:rPr>
        <w:t>,</w:t>
      </w:r>
      <w:commentRangeStart w:id="0"/>
      <w:commentRangeEnd w:id="0"/>
      <w:r w:rsidR="006C595D">
        <w:rPr>
          <w:rStyle w:val="CommentReference"/>
        </w:rPr>
        <w:commentReference w:id="0"/>
      </w:r>
      <w:r w:rsidR="0774134C" w:rsidRPr="2AF9DC28">
        <w:rPr>
          <w:rFonts w:ascii="Arial" w:eastAsia="Arial" w:hAnsi="Arial" w:cs="Arial"/>
          <w:sz w:val="24"/>
          <w:szCs w:val="24"/>
        </w:rPr>
        <w:t xml:space="preserve"> </w:t>
      </w:r>
      <w:r w:rsidR="003BA28B" w:rsidRPr="2AF9DC28">
        <w:rPr>
          <w:rFonts w:ascii="Arial" w:eastAsia="Arial" w:hAnsi="Arial" w:cs="Arial"/>
          <w:b/>
          <w:bCs/>
          <w:sz w:val="24"/>
          <w:szCs w:val="24"/>
        </w:rPr>
        <w:t>A</w:t>
      </w:r>
      <w:r w:rsidR="0774134C" w:rsidRPr="2AF9DC28">
        <w:rPr>
          <w:rFonts w:ascii="Arial" w:eastAsia="Arial" w:hAnsi="Arial" w:cs="Arial"/>
          <w:b/>
          <w:bCs/>
          <w:sz w:val="24"/>
          <w:szCs w:val="24"/>
        </w:rPr>
        <w:t>ttitudes</w:t>
      </w:r>
      <w:r w:rsidR="0774134C" w:rsidRPr="2AF9DC28">
        <w:rPr>
          <w:rFonts w:ascii="Arial" w:eastAsia="Arial" w:hAnsi="Arial" w:cs="Arial"/>
          <w:sz w:val="24"/>
          <w:szCs w:val="24"/>
        </w:rPr>
        <w:t xml:space="preserve"> are complexes of Beliefs and feelings that people have about specific ideas, situations or other people, attitudes are important because are mechanics that individuals express their feelings</w:t>
      </w:r>
      <w:r w:rsidR="04D170AB" w:rsidRPr="2AF9DC28">
        <w:rPr>
          <w:rFonts w:ascii="Arial" w:eastAsia="Arial" w:hAnsi="Arial" w:cs="Arial"/>
          <w:sz w:val="24"/>
          <w:szCs w:val="24"/>
        </w:rPr>
        <w:t xml:space="preserve">, as a result this are based on our decision making, often is influence by management, </w:t>
      </w:r>
      <w:r w:rsidR="5D77B58E" w:rsidRPr="2AF9DC28">
        <w:rPr>
          <w:rFonts w:ascii="Arial" w:eastAsia="Arial" w:hAnsi="Arial" w:cs="Arial"/>
          <w:sz w:val="24"/>
          <w:szCs w:val="24"/>
        </w:rPr>
        <w:t>organisation values,</w:t>
      </w:r>
      <w:r w:rsidR="08FE2A5B" w:rsidRPr="2AF9DC28">
        <w:rPr>
          <w:rFonts w:ascii="Arial" w:eastAsia="Arial" w:hAnsi="Arial" w:cs="Arial"/>
          <w:sz w:val="24"/>
          <w:szCs w:val="24"/>
        </w:rPr>
        <w:t xml:space="preserve"> </w:t>
      </w:r>
      <w:r w:rsidR="5D77B58E" w:rsidRPr="2AF9DC28">
        <w:rPr>
          <w:rFonts w:ascii="Arial" w:eastAsia="Arial" w:hAnsi="Arial" w:cs="Arial"/>
          <w:sz w:val="24"/>
          <w:szCs w:val="24"/>
        </w:rPr>
        <w:t>peer pressure</w:t>
      </w:r>
      <w:r w:rsidR="065D030E" w:rsidRPr="2AF9DC28">
        <w:rPr>
          <w:rFonts w:ascii="Arial" w:eastAsia="Arial" w:hAnsi="Arial" w:cs="Arial"/>
          <w:sz w:val="24"/>
          <w:szCs w:val="24"/>
        </w:rPr>
        <w:t xml:space="preserve">, it is important for the Organisation to recognise employees' </w:t>
      </w:r>
      <w:r w:rsidR="2BD6BD5C" w:rsidRPr="2AF9DC28">
        <w:rPr>
          <w:rFonts w:ascii="Arial" w:eastAsia="Arial" w:hAnsi="Arial" w:cs="Arial"/>
          <w:sz w:val="24"/>
          <w:szCs w:val="24"/>
        </w:rPr>
        <w:t>values</w:t>
      </w:r>
      <w:r w:rsidR="065D030E" w:rsidRPr="2AF9DC28">
        <w:rPr>
          <w:rFonts w:ascii="Arial" w:eastAsia="Arial" w:hAnsi="Arial" w:cs="Arial"/>
          <w:sz w:val="24"/>
          <w:szCs w:val="24"/>
        </w:rPr>
        <w:t xml:space="preserve"> because </w:t>
      </w:r>
      <w:r w:rsidR="1C856608" w:rsidRPr="2AF9DC28">
        <w:rPr>
          <w:rFonts w:ascii="Arial" w:eastAsia="Arial" w:hAnsi="Arial" w:cs="Arial"/>
          <w:sz w:val="24"/>
          <w:szCs w:val="24"/>
        </w:rPr>
        <w:t>it will have a big impact</w:t>
      </w:r>
      <w:r w:rsidR="4EBE0504" w:rsidRPr="2AF9DC28">
        <w:rPr>
          <w:rFonts w:ascii="Arial" w:eastAsia="Arial" w:hAnsi="Arial" w:cs="Arial"/>
          <w:sz w:val="24"/>
          <w:szCs w:val="24"/>
        </w:rPr>
        <w:t xml:space="preserve"> on how the staff work.</w:t>
      </w:r>
      <w:r w:rsidR="3AFD4FE4" w:rsidRPr="2AF9DC28">
        <w:rPr>
          <w:rFonts w:ascii="Arial" w:eastAsia="Arial" w:hAnsi="Arial" w:cs="Arial"/>
          <w:sz w:val="24"/>
          <w:szCs w:val="24"/>
        </w:rPr>
        <w:t xml:space="preserve"> </w:t>
      </w:r>
      <w:r w:rsidR="7B44EBF7" w:rsidRPr="2AF9DC28">
        <w:rPr>
          <w:rFonts w:ascii="Arial" w:eastAsia="Arial" w:hAnsi="Arial" w:cs="Arial"/>
          <w:sz w:val="24"/>
          <w:szCs w:val="24"/>
        </w:rPr>
        <w:t xml:space="preserve">Is essential to know the Organisation values, </w:t>
      </w:r>
      <w:r w:rsidR="72CD44B0" w:rsidRPr="2AF9DC28">
        <w:rPr>
          <w:rFonts w:ascii="Arial" w:eastAsia="Arial" w:hAnsi="Arial" w:cs="Arial"/>
          <w:sz w:val="24"/>
          <w:szCs w:val="24"/>
        </w:rPr>
        <w:t>so employees can align with the Organisation requirements and to work professional</w:t>
      </w:r>
      <w:r w:rsidR="2FD16104" w:rsidRPr="2AF9DC28">
        <w:rPr>
          <w:rFonts w:ascii="Arial" w:eastAsia="Arial" w:hAnsi="Arial" w:cs="Arial"/>
          <w:sz w:val="24"/>
          <w:szCs w:val="24"/>
        </w:rPr>
        <w:t>, to improve ethic at workplace</w:t>
      </w:r>
      <w:r w:rsidR="72CD44B0" w:rsidRPr="2AF9DC28">
        <w:rPr>
          <w:rFonts w:ascii="Arial" w:eastAsia="Arial" w:hAnsi="Arial" w:cs="Arial"/>
          <w:sz w:val="24"/>
          <w:szCs w:val="24"/>
        </w:rPr>
        <w:t xml:space="preserve"> and to increase productivity within the Organisation.</w:t>
      </w:r>
    </w:p>
    <w:p w14:paraId="5947F781" w14:textId="7E027281" w:rsidR="003D63B4" w:rsidRDefault="6BCAC695" w:rsidP="2AF9DC28">
      <w:pPr>
        <w:jc w:val="both"/>
        <w:rPr>
          <w:rFonts w:ascii="Arial" w:eastAsia="Arial" w:hAnsi="Arial" w:cs="Arial"/>
          <w:sz w:val="24"/>
          <w:szCs w:val="24"/>
        </w:rPr>
      </w:pPr>
      <w:r w:rsidRPr="2AF9DC28">
        <w:rPr>
          <w:rFonts w:ascii="Arial" w:eastAsia="Arial" w:hAnsi="Arial" w:cs="Arial"/>
          <w:b/>
          <w:bCs/>
          <w:sz w:val="24"/>
          <w:szCs w:val="24"/>
        </w:rPr>
        <w:t xml:space="preserve">Background </w:t>
      </w:r>
    </w:p>
    <w:p w14:paraId="7D1ADA04" w14:textId="7FC6AFB1" w:rsidR="003D63B4" w:rsidRPr="00D53BE7" w:rsidRDefault="11643F87" w:rsidP="505CE247">
      <w:pPr>
        <w:jc w:val="both"/>
        <w:rPr>
          <w:sz w:val="24"/>
          <w:szCs w:val="24"/>
        </w:rPr>
      </w:pPr>
      <w:r w:rsidRPr="2AF9DC28">
        <w:rPr>
          <w:rFonts w:ascii="Arial" w:eastAsia="Arial" w:hAnsi="Arial" w:cs="Arial"/>
          <w:sz w:val="24"/>
          <w:szCs w:val="24"/>
        </w:rPr>
        <w:t xml:space="preserve">Law </w:t>
      </w:r>
      <w:r w:rsidR="577BF7FD" w:rsidRPr="2AF9DC28">
        <w:rPr>
          <w:rFonts w:ascii="Arial" w:eastAsia="Arial" w:hAnsi="Arial" w:cs="Arial"/>
          <w:sz w:val="24"/>
          <w:szCs w:val="24"/>
        </w:rPr>
        <w:t>Enforcement in the UK</w:t>
      </w:r>
      <w:r w:rsidR="00D600B4">
        <w:rPr>
          <w:rFonts w:ascii="Arial" w:eastAsia="Arial" w:hAnsi="Arial" w:cs="Arial"/>
          <w:sz w:val="24"/>
          <w:szCs w:val="24"/>
        </w:rPr>
        <w:t xml:space="preserve"> </w:t>
      </w:r>
      <w:r w:rsidR="00083FA3" w:rsidRPr="2AF9DC28">
        <w:rPr>
          <w:rFonts w:ascii="Arial" w:eastAsia="Arial" w:hAnsi="Arial" w:cs="Arial"/>
          <w:sz w:val="24"/>
          <w:szCs w:val="24"/>
        </w:rPr>
        <w:t>England</w:t>
      </w:r>
      <w:r w:rsidR="04B61AB5" w:rsidRPr="2AF9DC28">
        <w:rPr>
          <w:rFonts w:ascii="Arial" w:eastAsia="Arial" w:hAnsi="Arial" w:cs="Arial"/>
          <w:sz w:val="24"/>
          <w:szCs w:val="24"/>
        </w:rPr>
        <w:t>&amp; Wales, Northern Ireland and Scotland,</w:t>
      </w:r>
      <w:r w:rsidR="00083FA3" w:rsidRPr="2AF9DC28">
        <w:rPr>
          <w:rFonts w:ascii="Arial" w:eastAsia="Arial" w:hAnsi="Arial" w:cs="Arial"/>
          <w:sz w:val="24"/>
          <w:szCs w:val="24"/>
        </w:rPr>
        <w:t xml:space="preserve"> </w:t>
      </w:r>
      <w:r w:rsidR="2A32AC44" w:rsidRPr="2AF9DC28">
        <w:rPr>
          <w:rFonts w:ascii="Arial" w:eastAsia="Arial" w:hAnsi="Arial" w:cs="Arial"/>
          <w:sz w:val="24"/>
          <w:szCs w:val="24"/>
        </w:rPr>
        <w:t>the</w:t>
      </w:r>
      <w:r w:rsidR="215FC215" w:rsidRPr="2AF9DC28">
        <w:rPr>
          <w:rFonts w:ascii="Arial" w:eastAsia="Arial" w:hAnsi="Arial" w:cs="Arial"/>
          <w:sz w:val="24"/>
          <w:szCs w:val="24"/>
        </w:rPr>
        <w:t xml:space="preserve"> purpose of the police service is to apply the law fairly, to prevent c</w:t>
      </w:r>
      <w:r w:rsidR="4BA3F30C" w:rsidRPr="2AF9DC28">
        <w:rPr>
          <w:rFonts w:ascii="Arial" w:eastAsia="Arial" w:hAnsi="Arial" w:cs="Arial"/>
          <w:sz w:val="24"/>
          <w:szCs w:val="24"/>
        </w:rPr>
        <w:t>ri</w:t>
      </w:r>
      <w:r w:rsidR="215FC215" w:rsidRPr="2AF9DC28">
        <w:rPr>
          <w:rFonts w:ascii="Arial" w:eastAsia="Arial" w:hAnsi="Arial" w:cs="Arial"/>
          <w:sz w:val="24"/>
          <w:szCs w:val="24"/>
        </w:rPr>
        <w:t>me, and to</w:t>
      </w:r>
      <w:r w:rsidR="122743F9" w:rsidRPr="2AF9DC28">
        <w:rPr>
          <w:rFonts w:ascii="Arial" w:eastAsia="Arial" w:hAnsi="Arial" w:cs="Arial"/>
          <w:sz w:val="24"/>
          <w:szCs w:val="24"/>
        </w:rPr>
        <w:t xml:space="preserve"> bring to justice those who break the law, to help the community and to be seen this with </w:t>
      </w:r>
      <w:r w:rsidR="25C66E8D" w:rsidRPr="2AF9DC28">
        <w:rPr>
          <w:rFonts w:ascii="Arial" w:eastAsia="Arial" w:hAnsi="Arial" w:cs="Arial"/>
          <w:sz w:val="24"/>
          <w:szCs w:val="24"/>
        </w:rPr>
        <w:t>Integrity.</w:t>
      </w:r>
      <w:r w:rsidR="23374B83" w:rsidRPr="2AF9DC28">
        <w:rPr>
          <w:rFonts w:ascii="Arial" w:eastAsia="Arial" w:hAnsi="Arial" w:cs="Arial"/>
          <w:sz w:val="24"/>
          <w:szCs w:val="24"/>
        </w:rPr>
        <w:t xml:space="preserve"> </w:t>
      </w:r>
      <w:r w:rsidR="2EFC1407" w:rsidRPr="2AF9DC28">
        <w:rPr>
          <w:rFonts w:ascii="Arial" w:eastAsia="Arial" w:hAnsi="Arial" w:cs="Arial"/>
          <w:sz w:val="24"/>
          <w:szCs w:val="24"/>
        </w:rPr>
        <w:t>I</w:t>
      </w:r>
      <w:r w:rsidR="483604DA" w:rsidRPr="2AF9DC28">
        <w:rPr>
          <w:rFonts w:ascii="Arial" w:eastAsia="Arial" w:hAnsi="Arial" w:cs="Arial"/>
          <w:sz w:val="24"/>
          <w:szCs w:val="24"/>
        </w:rPr>
        <w:t>n</w:t>
      </w:r>
      <w:r w:rsidR="0E9A0154" w:rsidRPr="2AF9DC28">
        <w:rPr>
          <w:rFonts w:ascii="Arial" w:eastAsia="Arial" w:hAnsi="Arial" w:cs="Arial"/>
          <w:sz w:val="24"/>
          <w:szCs w:val="24"/>
        </w:rPr>
        <w:t xml:space="preserve"> 1829 the first policemen, in England knowns as “Peelers” or “Bobbles” </w:t>
      </w:r>
      <w:r w:rsidR="23AD870E" w:rsidRPr="2AF9DC28">
        <w:rPr>
          <w:rFonts w:ascii="Arial" w:eastAsia="Arial" w:hAnsi="Arial" w:cs="Arial"/>
          <w:sz w:val="24"/>
          <w:szCs w:val="24"/>
        </w:rPr>
        <w:t>by Robert Peel</w:t>
      </w:r>
      <w:r w:rsidR="49DFBF36" w:rsidRPr="2AF9DC28">
        <w:rPr>
          <w:rFonts w:ascii="Arial" w:eastAsia="Arial" w:hAnsi="Arial" w:cs="Arial"/>
          <w:sz w:val="24"/>
          <w:szCs w:val="24"/>
        </w:rPr>
        <w:t xml:space="preserve">, </w:t>
      </w:r>
      <w:r w:rsidR="74AC49BB" w:rsidRPr="2AF9DC28">
        <w:rPr>
          <w:rFonts w:ascii="Arial" w:eastAsia="Arial" w:hAnsi="Arial" w:cs="Arial"/>
          <w:sz w:val="24"/>
          <w:szCs w:val="24"/>
        </w:rPr>
        <w:t>there</w:t>
      </w:r>
      <w:r w:rsidR="620D2657" w:rsidRPr="2AF9DC28">
        <w:rPr>
          <w:rFonts w:ascii="Arial" w:eastAsia="Arial" w:hAnsi="Arial" w:cs="Arial"/>
          <w:sz w:val="24"/>
          <w:szCs w:val="24"/>
        </w:rPr>
        <w:t xml:space="preserve"> are 12</w:t>
      </w:r>
      <w:r w:rsidR="0EC5BD16" w:rsidRPr="2AF9DC28">
        <w:rPr>
          <w:rFonts w:ascii="Arial" w:eastAsia="Arial" w:hAnsi="Arial" w:cs="Arial"/>
          <w:sz w:val="24"/>
          <w:szCs w:val="24"/>
        </w:rPr>
        <w:t>9</w:t>
      </w:r>
      <w:r w:rsidR="620D2657" w:rsidRPr="2AF9DC28">
        <w:rPr>
          <w:rFonts w:ascii="Arial" w:eastAsia="Arial" w:hAnsi="Arial" w:cs="Arial"/>
          <w:sz w:val="24"/>
          <w:szCs w:val="24"/>
        </w:rPr>
        <w:t>.1</w:t>
      </w:r>
      <w:r w:rsidR="4E13EAB9" w:rsidRPr="2AF9DC28">
        <w:rPr>
          <w:rFonts w:ascii="Arial" w:eastAsia="Arial" w:hAnsi="Arial" w:cs="Arial"/>
          <w:sz w:val="24"/>
          <w:szCs w:val="24"/>
        </w:rPr>
        <w:t>10 in 2020</w:t>
      </w:r>
      <w:r w:rsidR="620D2657" w:rsidRPr="2AF9DC28">
        <w:rPr>
          <w:rFonts w:ascii="Arial" w:eastAsia="Arial" w:hAnsi="Arial" w:cs="Arial"/>
          <w:sz w:val="24"/>
          <w:szCs w:val="24"/>
        </w:rPr>
        <w:t xml:space="preserve"> police officers in the 4</w:t>
      </w:r>
      <w:r w:rsidR="509C2043" w:rsidRPr="2AF9DC28">
        <w:rPr>
          <w:rFonts w:ascii="Arial" w:eastAsia="Arial" w:hAnsi="Arial" w:cs="Arial"/>
          <w:sz w:val="24"/>
          <w:szCs w:val="24"/>
        </w:rPr>
        <w:t>8</w:t>
      </w:r>
      <w:r w:rsidR="620D2657" w:rsidRPr="2AF9DC28">
        <w:rPr>
          <w:rFonts w:ascii="Arial" w:eastAsia="Arial" w:hAnsi="Arial" w:cs="Arial"/>
          <w:sz w:val="24"/>
          <w:szCs w:val="24"/>
        </w:rPr>
        <w:t xml:space="preserve"> police forces</w:t>
      </w:r>
      <w:r w:rsidR="00D373D0">
        <w:rPr>
          <w:rFonts w:ascii="Arial" w:eastAsia="Arial" w:hAnsi="Arial" w:cs="Arial"/>
          <w:sz w:val="24"/>
          <w:szCs w:val="24"/>
        </w:rPr>
        <w:t>.</w:t>
      </w:r>
    </w:p>
    <w:p w14:paraId="7636A98D" w14:textId="68CE87C5" w:rsidR="003D63B4" w:rsidRDefault="55B789DE" w:rsidP="505CE247">
      <w:pPr>
        <w:jc w:val="both"/>
        <w:rPr>
          <w:rFonts w:ascii="Arial" w:eastAsia="Arial" w:hAnsi="Arial" w:cs="Arial"/>
          <w:b/>
          <w:bCs/>
          <w:sz w:val="24"/>
          <w:szCs w:val="24"/>
        </w:rPr>
      </w:pPr>
      <w:r w:rsidRPr="50DBD172">
        <w:rPr>
          <w:rFonts w:ascii="Arial" w:eastAsia="Arial" w:hAnsi="Arial" w:cs="Arial"/>
          <w:b/>
          <w:bCs/>
          <w:sz w:val="24"/>
          <w:szCs w:val="24"/>
        </w:rPr>
        <w:t xml:space="preserve">Recognising Assumption </w:t>
      </w:r>
    </w:p>
    <w:p w14:paraId="6FC5A182" w14:textId="3632FCAB" w:rsidR="003D63B4" w:rsidRDefault="503C2358" w:rsidP="2AF9DC28">
      <w:pPr>
        <w:jc w:val="both"/>
        <w:rPr>
          <w:i/>
          <w:iCs/>
          <w:sz w:val="28"/>
          <w:szCs w:val="28"/>
        </w:rPr>
      </w:pPr>
      <w:r w:rsidRPr="2AF9DC28">
        <w:rPr>
          <w:rFonts w:ascii="Arial" w:eastAsia="Arial" w:hAnsi="Arial" w:cs="Arial"/>
          <w:sz w:val="24"/>
          <w:szCs w:val="24"/>
        </w:rPr>
        <w:t>T</w:t>
      </w:r>
      <w:r w:rsidR="55B789DE" w:rsidRPr="2AF9DC28">
        <w:rPr>
          <w:rFonts w:ascii="Arial" w:eastAsia="Arial" w:hAnsi="Arial" w:cs="Arial"/>
          <w:sz w:val="24"/>
          <w:szCs w:val="24"/>
        </w:rPr>
        <w:t>his presentat</w:t>
      </w:r>
      <w:r w:rsidR="286940F0" w:rsidRPr="2AF9DC28">
        <w:rPr>
          <w:rFonts w:ascii="Arial" w:eastAsia="Arial" w:hAnsi="Arial" w:cs="Arial"/>
          <w:sz w:val="24"/>
          <w:szCs w:val="24"/>
        </w:rPr>
        <w:t>ion will be looking at the Claim that Organisation</w:t>
      </w:r>
      <w:r w:rsidR="4EAC4124" w:rsidRPr="2AF9DC28">
        <w:rPr>
          <w:rFonts w:ascii="Arial" w:eastAsia="Arial" w:hAnsi="Arial" w:cs="Arial"/>
          <w:sz w:val="24"/>
          <w:szCs w:val="24"/>
        </w:rPr>
        <w:t xml:space="preserve"> is</w:t>
      </w:r>
      <w:r w:rsidR="51E55C6F" w:rsidRPr="2AF9DC28">
        <w:rPr>
          <w:rFonts w:ascii="Arial" w:eastAsia="Arial" w:hAnsi="Arial" w:cs="Arial"/>
          <w:sz w:val="24"/>
          <w:szCs w:val="24"/>
        </w:rPr>
        <w:t xml:space="preserve"> performed with</w:t>
      </w:r>
      <w:r w:rsidR="286940F0" w:rsidRPr="2AF9DC28">
        <w:rPr>
          <w:rFonts w:ascii="Arial" w:eastAsia="Arial" w:hAnsi="Arial" w:cs="Arial"/>
          <w:sz w:val="24"/>
          <w:szCs w:val="24"/>
        </w:rPr>
        <w:t xml:space="preserve"> </w:t>
      </w:r>
      <w:r w:rsidR="713D3614" w:rsidRPr="2AF9DC28">
        <w:rPr>
          <w:rFonts w:ascii="Arial" w:eastAsia="Arial" w:hAnsi="Arial" w:cs="Arial"/>
          <w:b/>
          <w:bCs/>
          <w:sz w:val="24"/>
          <w:szCs w:val="24"/>
        </w:rPr>
        <w:t>Integrity</w:t>
      </w:r>
      <w:r w:rsidR="212FDF65" w:rsidRPr="2AF9DC28">
        <w:rPr>
          <w:rFonts w:ascii="Arial" w:eastAsia="Arial" w:hAnsi="Arial" w:cs="Arial"/>
          <w:sz w:val="24"/>
          <w:szCs w:val="24"/>
        </w:rPr>
        <w:t>, in order to do the right thing</w:t>
      </w:r>
      <w:r w:rsidR="799E07C0" w:rsidRPr="2AF9DC28">
        <w:rPr>
          <w:rFonts w:ascii="Arial" w:eastAsia="Arial" w:hAnsi="Arial" w:cs="Arial"/>
          <w:sz w:val="24"/>
          <w:szCs w:val="24"/>
        </w:rPr>
        <w:t xml:space="preserve">, Compassion, </w:t>
      </w:r>
      <w:r w:rsidR="117C358B" w:rsidRPr="2AF9DC28">
        <w:rPr>
          <w:rFonts w:ascii="Arial" w:eastAsia="Arial" w:hAnsi="Arial" w:cs="Arial"/>
          <w:sz w:val="24"/>
          <w:szCs w:val="24"/>
        </w:rPr>
        <w:t>committed</w:t>
      </w:r>
      <w:r w:rsidR="713D3614" w:rsidRPr="2AF9DC28">
        <w:rPr>
          <w:rFonts w:ascii="Arial" w:eastAsia="Arial" w:hAnsi="Arial" w:cs="Arial"/>
          <w:sz w:val="24"/>
          <w:szCs w:val="24"/>
        </w:rPr>
        <w:t xml:space="preserve"> to its Community </w:t>
      </w:r>
      <w:r w:rsidR="63C9216D" w:rsidRPr="2AF9DC28">
        <w:rPr>
          <w:rFonts w:ascii="Arial" w:eastAsia="Arial" w:hAnsi="Arial" w:cs="Arial"/>
          <w:sz w:val="24"/>
          <w:szCs w:val="24"/>
        </w:rPr>
        <w:t xml:space="preserve">in reducing </w:t>
      </w:r>
      <w:r w:rsidR="5C1F7F40" w:rsidRPr="2AF9DC28">
        <w:rPr>
          <w:rFonts w:ascii="Arial" w:eastAsia="Arial" w:hAnsi="Arial" w:cs="Arial"/>
          <w:sz w:val="24"/>
          <w:szCs w:val="24"/>
        </w:rPr>
        <w:t>crimes, protect</w:t>
      </w:r>
      <w:r w:rsidR="63C9216D" w:rsidRPr="2AF9DC28">
        <w:rPr>
          <w:rFonts w:ascii="Arial" w:eastAsia="Arial" w:hAnsi="Arial" w:cs="Arial"/>
          <w:sz w:val="24"/>
          <w:szCs w:val="24"/>
        </w:rPr>
        <w:t xml:space="preserve"> </w:t>
      </w:r>
      <w:r w:rsidR="6A186EC9" w:rsidRPr="2AF9DC28">
        <w:rPr>
          <w:rFonts w:ascii="Arial" w:eastAsia="Arial" w:hAnsi="Arial" w:cs="Arial"/>
          <w:sz w:val="24"/>
          <w:szCs w:val="24"/>
        </w:rPr>
        <w:t>of sexually exploit victims, child abuse, sexual harassment</w:t>
      </w:r>
      <w:r w:rsidR="0DE34486" w:rsidRPr="2AF9DC28">
        <w:rPr>
          <w:rFonts w:ascii="Arial" w:eastAsia="Arial" w:hAnsi="Arial" w:cs="Arial"/>
          <w:sz w:val="24"/>
          <w:szCs w:val="24"/>
        </w:rPr>
        <w:t xml:space="preserve"> and </w:t>
      </w:r>
      <w:r w:rsidR="6A186EC9" w:rsidRPr="2AF9DC28">
        <w:rPr>
          <w:rFonts w:ascii="Arial" w:eastAsia="Arial" w:hAnsi="Arial" w:cs="Arial"/>
          <w:sz w:val="24"/>
          <w:szCs w:val="24"/>
        </w:rPr>
        <w:t>victims of domestic abuse.</w:t>
      </w:r>
    </w:p>
    <w:p w14:paraId="376CB127" w14:textId="066A5A40" w:rsidR="003D63B4" w:rsidRDefault="37CE4C35" w:rsidP="505CE247">
      <w:pPr>
        <w:jc w:val="both"/>
        <w:rPr>
          <w:rFonts w:ascii="Arial" w:eastAsia="Arial" w:hAnsi="Arial" w:cs="Arial"/>
          <w:b/>
          <w:bCs/>
          <w:sz w:val="24"/>
          <w:szCs w:val="24"/>
        </w:rPr>
      </w:pPr>
      <w:r w:rsidRPr="1DD4C1FB">
        <w:rPr>
          <w:rFonts w:ascii="Arial" w:eastAsia="Arial" w:hAnsi="Arial" w:cs="Arial"/>
          <w:b/>
          <w:bCs/>
          <w:sz w:val="24"/>
          <w:szCs w:val="24"/>
        </w:rPr>
        <w:t>Our Values</w:t>
      </w:r>
      <w:r w:rsidR="52679FE4" w:rsidRPr="1DD4C1FB">
        <w:rPr>
          <w:rFonts w:ascii="Arial" w:eastAsia="Arial" w:hAnsi="Arial" w:cs="Arial"/>
          <w:b/>
          <w:bCs/>
          <w:sz w:val="24"/>
          <w:szCs w:val="24"/>
        </w:rPr>
        <w:t xml:space="preserve"> form Our Mission Statement</w:t>
      </w:r>
      <w:r w:rsidR="007D4D49">
        <w:rPr>
          <w:rFonts w:ascii="Arial" w:eastAsia="Arial" w:hAnsi="Arial" w:cs="Arial"/>
          <w:b/>
          <w:bCs/>
          <w:sz w:val="24"/>
          <w:szCs w:val="24"/>
        </w:rPr>
        <w:t>-CLAIM</w:t>
      </w:r>
    </w:p>
    <w:p w14:paraId="40B1CE20" w14:textId="288C8BB3" w:rsidR="67D5A937" w:rsidRDefault="52679FE4" w:rsidP="1DD4C1FB">
      <w:pPr>
        <w:jc w:val="both"/>
        <w:rPr>
          <w:rFonts w:ascii="Arial" w:eastAsia="Arial" w:hAnsi="Arial" w:cs="Arial"/>
          <w:sz w:val="24"/>
          <w:szCs w:val="24"/>
        </w:rPr>
      </w:pPr>
      <w:r w:rsidRPr="2AF9DC28">
        <w:rPr>
          <w:rFonts w:ascii="Arial" w:eastAsia="Arial" w:hAnsi="Arial" w:cs="Arial"/>
          <w:sz w:val="24"/>
          <w:szCs w:val="24"/>
        </w:rPr>
        <w:t>Force Mission Statement is to protect life's, prevent crime and reduce the fear of crime, to provide service with understanding</w:t>
      </w:r>
      <w:r w:rsidR="00C01710">
        <w:rPr>
          <w:rFonts w:ascii="Arial" w:eastAsia="Arial" w:hAnsi="Arial" w:cs="Arial"/>
          <w:sz w:val="24"/>
          <w:szCs w:val="24"/>
        </w:rPr>
        <w:t xml:space="preserve"> and</w:t>
      </w:r>
      <w:r w:rsidRPr="2AF9DC28">
        <w:rPr>
          <w:rFonts w:ascii="Arial" w:eastAsia="Arial" w:hAnsi="Arial" w:cs="Arial"/>
          <w:sz w:val="24"/>
          <w:szCs w:val="24"/>
        </w:rPr>
        <w:t xml:space="preserve"> do not compromise or abuse their position.</w:t>
      </w:r>
      <w:r w:rsidR="5593360E" w:rsidRPr="2AF9DC28">
        <w:rPr>
          <w:rFonts w:ascii="Arial" w:eastAsia="Arial" w:hAnsi="Arial" w:cs="Arial"/>
          <w:sz w:val="24"/>
          <w:szCs w:val="24"/>
        </w:rPr>
        <w:t xml:space="preserve"> </w:t>
      </w:r>
      <w:r w:rsidR="67D5A937" w:rsidRPr="2AF9DC28">
        <w:rPr>
          <w:rFonts w:ascii="Arial" w:eastAsia="Arial" w:hAnsi="Arial" w:cs="Arial"/>
          <w:sz w:val="24"/>
          <w:szCs w:val="24"/>
        </w:rPr>
        <w:t xml:space="preserve">This leads us to a </w:t>
      </w:r>
      <w:r w:rsidR="67D5A937" w:rsidRPr="2AF9DC28">
        <w:rPr>
          <w:rFonts w:ascii="Arial" w:eastAsia="Arial" w:hAnsi="Arial" w:cs="Arial"/>
          <w:b/>
          <w:bCs/>
          <w:sz w:val="24"/>
          <w:szCs w:val="24"/>
        </w:rPr>
        <w:t>warranty</w:t>
      </w:r>
      <w:r w:rsidR="67D5A937" w:rsidRPr="2AF9DC28">
        <w:rPr>
          <w:rFonts w:ascii="Arial" w:eastAsia="Arial" w:hAnsi="Arial" w:cs="Arial"/>
          <w:sz w:val="24"/>
          <w:szCs w:val="24"/>
        </w:rPr>
        <w:t xml:space="preserve"> the Police Force in UK act with </w:t>
      </w:r>
      <w:r w:rsidR="67D5A937" w:rsidRPr="2AF9DC28">
        <w:rPr>
          <w:rFonts w:ascii="Arial" w:eastAsia="Arial" w:hAnsi="Arial" w:cs="Arial"/>
          <w:b/>
          <w:bCs/>
          <w:sz w:val="24"/>
          <w:szCs w:val="24"/>
        </w:rPr>
        <w:t>Integrity</w:t>
      </w:r>
      <w:r w:rsidR="008A64E5">
        <w:rPr>
          <w:rFonts w:ascii="Arial" w:eastAsia="Arial" w:hAnsi="Arial" w:cs="Arial"/>
          <w:b/>
          <w:bCs/>
          <w:sz w:val="24"/>
          <w:szCs w:val="24"/>
        </w:rPr>
        <w:t>.</w:t>
      </w:r>
    </w:p>
    <w:p w14:paraId="70DCB20C" w14:textId="00CEB230" w:rsidR="1DD4C1FB" w:rsidRDefault="1DD4C1FB" w:rsidP="1DD4C1FB">
      <w:pPr>
        <w:jc w:val="both"/>
        <w:rPr>
          <w:rFonts w:ascii="Arial" w:eastAsia="Arial" w:hAnsi="Arial" w:cs="Arial"/>
          <w:sz w:val="24"/>
          <w:szCs w:val="24"/>
        </w:rPr>
      </w:pPr>
    </w:p>
    <w:p w14:paraId="73D3988B" w14:textId="72875F7E" w:rsidR="003D63B4" w:rsidRDefault="0BE8C1E7" w:rsidP="505CE247">
      <w:pPr>
        <w:jc w:val="both"/>
        <w:rPr>
          <w:rFonts w:ascii="Arial" w:eastAsia="Arial" w:hAnsi="Arial" w:cs="Arial"/>
          <w:sz w:val="24"/>
          <w:szCs w:val="24"/>
        </w:rPr>
      </w:pPr>
      <w:r w:rsidRPr="50DBD172">
        <w:rPr>
          <w:rFonts w:ascii="Arial" w:eastAsia="Arial" w:hAnsi="Arial" w:cs="Arial"/>
          <w:b/>
          <w:bCs/>
          <w:sz w:val="24"/>
          <w:szCs w:val="24"/>
        </w:rPr>
        <w:t>Recognising Evidence</w:t>
      </w:r>
    </w:p>
    <w:p w14:paraId="0FF00F79" w14:textId="5AFF68C5" w:rsidR="508DD329" w:rsidRDefault="6AB4B242" w:rsidP="2AF9DC28">
      <w:pPr>
        <w:jc w:val="both"/>
        <w:rPr>
          <w:rFonts w:ascii="Arial" w:eastAsia="Arial" w:hAnsi="Arial" w:cs="Arial"/>
          <w:sz w:val="24"/>
          <w:szCs w:val="24"/>
        </w:rPr>
      </w:pPr>
      <w:r w:rsidRPr="2AF9DC28">
        <w:rPr>
          <w:rFonts w:ascii="Arial" w:eastAsia="Arial" w:hAnsi="Arial" w:cs="Arial"/>
          <w:sz w:val="24"/>
          <w:szCs w:val="24"/>
        </w:rPr>
        <w:lastRenderedPageBreak/>
        <w:t xml:space="preserve">1) </w:t>
      </w:r>
      <w:r w:rsidR="202B3B06" w:rsidRPr="2AF9DC28">
        <w:rPr>
          <w:rFonts w:ascii="Arial" w:eastAsia="Arial" w:hAnsi="Arial" w:cs="Arial"/>
          <w:sz w:val="24"/>
          <w:szCs w:val="24"/>
        </w:rPr>
        <w:t xml:space="preserve">According to </w:t>
      </w:r>
      <w:r w:rsidR="00622B83" w:rsidRPr="2AF9DC28">
        <w:rPr>
          <w:rFonts w:ascii="Arial" w:eastAsia="Arial" w:hAnsi="Arial" w:cs="Arial"/>
          <w:sz w:val="24"/>
          <w:szCs w:val="24"/>
        </w:rPr>
        <w:t>(College of Policing; 2020)</w:t>
      </w:r>
      <w:r w:rsidR="202B3B06" w:rsidRPr="2AF9DC28">
        <w:rPr>
          <w:rFonts w:ascii="Arial" w:eastAsia="Arial" w:hAnsi="Arial" w:cs="Arial"/>
          <w:b/>
          <w:bCs/>
          <w:sz w:val="24"/>
          <w:szCs w:val="24"/>
        </w:rPr>
        <w:t xml:space="preserve"> </w:t>
      </w:r>
      <w:r w:rsidR="202B3B06" w:rsidRPr="2AF9DC28">
        <w:rPr>
          <w:rFonts w:ascii="Arial" w:eastAsia="Arial" w:hAnsi="Arial" w:cs="Arial"/>
          <w:sz w:val="24"/>
          <w:szCs w:val="24"/>
        </w:rPr>
        <w:t>suggesting that Integrity in</w:t>
      </w:r>
      <w:r w:rsidR="23A40304" w:rsidRPr="2AF9DC28">
        <w:rPr>
          <w:rFonts w:ascii="Arial" w:eastAsia="Arial" w:hAnsi="Arial" w:cs="Arial"/>
          <w:sz w:val="24"/>
          <w:szCs w:val="24"/>
        </w:rPr>
        <w:t xml:space="preserve"> Policing is to ensure that people who work for the Force, hold the right values, based on </w:t>
      </w:r>
      <w:r w:rsidR="0622FAA8" w:rsidRPr="2AF9DC28">
        <w:rPr>
          <w:rFonts w:ascii="Arial" w:eastAsia="Arial" w:hAnsi="Arial" w:cs="Arial"/>
          <w:sz w:val="24"/>
          <w:szCs w:val="24"/>
        </w:rPr>
        <w:t>fundamental</w:t>
      </w:r>
      <w:r w:rsidR="23A40304" w:rsidRPr="2AF9DC28">
        <w:rPr>
          <w:rFonts w:ascii="Arial" w:eastAsia="Arial" w:hAnsi="Arial" w:cs="Arial"/>
          <w:sz w:val="24"/>
          <w:szCs w:val="24"/>
        </w:rPr>
        <w:t xml:space="preserve"> beliefs</w:t>
      </w:r>
      <w:r w:rsidR="27D993DC" w:rsidRPr="2AF9DC28">
        <w:rPr>
          <w:rFonts w:ascii="Arial" w:eastAsia="Arial" w:hAnsi="Arial" w:cs="Arial"/>
          <w:sz w:val="24"/>
          <w:szCs w:val="24"/>
        </w:rPr>
        <w:t>, driven by the core to do the right things in all situations and to gain the confidence and respect</w:t>
      </w:r>
      <w:r w:rsidR="5DF7ED7E" w:rsidRPr="2AF9DC28">
        <w:rPr>
          <w:rFonts w:ascii="Arial" w:eastAsia="Arial" w:hAnsi="Arial" w:cs="Arial"/>
          <w:sz w:val="24"/>
          <w:szCs w:val="24"/>
        </w:rPr>
        <w:t xml:space="preserve"> of the public</w:t>
      </w:r>
      <w:r w:rsidR="00C01710">
        <w:rPr>
          <w:rFonts w:ascii="Arial" w:eastAsia="Arial" w:hAnsi="Arial" w:cs="Arial"/>
          <w:sz w:val="24"/>
          <w:szCs w:val="24"/>
        </w:rPr>
        <w:t xml:space="preserve">. </w:t>
      </w:r>
      <w:r w:rsidR="31AB40E8" w:rsidRPr="2AF9DC28">
        <w:rPr>
          <w:rFonts w:ascii="Arial" w:eastAsia="Arial" w:hAnsi="Arial" w:cs="Arial"/>
          <w:sz w:val="24"/>
          <w:szCs w:val="24"/>
        </w:rPr>
        <w:t>Police organisations provide a guideline, where highlight the attitudes that are required from the employees to behave within the Organisation, usual based on share values (respect for others, accountability, trust, avoiding harm for others, transparency) these are known as well as</w:t>
      </w:r>
      <w:r w:rsidR="31AB40E8" w:rsidRPr="2AF9DC28">
        <w:rPr>
          <w:rFonts w:ascii="Arial" w:eastAsia="Arial" w:hAnsi="Arial" w:cs="Arial"/>
          <w:b/>
          <w:bCs/>
          <w:sz w:val="24"/>
          <w:szCs w:val="24"/>
        </w:rPr>
        <w:t xml:space="preserve"> Code of </w:t>
      </w:r>
      <w:r w:rsidR="0040106D" w:rsidRPr="2AF9DC28">
        <w:rPr>
          <w:rFonts w:ascii="Arial" w:eastAsia="Arial" w:hAnsi="Arial" w:cs="Arial"/>
          <w:b/>
          <w:bCs/>
          <w:sz w:val="24"/>
          <w:szCs w:val="24"/>
        </w:rPr>
        <w:t>Conducts</w:t>
      </w:r>
      <w:r w:rsidR="0040106D" w:rsidRPr="2AF9DC28">
        <w:rPr>
          <w:rFonts w:ascii="Arial" w:eastAsia="Arial" w:hAnsi="Arial" w:cs="Arial"/>
          <w:sz w:val="24"/>
          <w:szCs w:val="24"/>
        </w:rPr>
        <w:t>,</w:t>
      </w:r>
      <w:r w:rsidR="0040106D">
        <w:rPr>
          <w:rFonts w:ascii="Arial" w:eastAsia="Arial" w:hAnsi="Arial" w:cs="Arial"/>
          <w:sz w:val="24"/>
          <w:szCs w:val="24"/>
        </w:rPr>
        <w:t xml:space="preserve"> </w:t>
      </w:r>
      <w:r w:rsidR="31AB40E8" w:rsidRPr="2AF9DC28">
        <w:rPr>
          <w:rFonts w:ascii="Arial" w:eastAsia="Arial" w:hAnsi="Arial" w:cs="Arial"/>
          <w:sz w:val="24"/>
          <w:szCs w:val="24"/>
        </w:rPr>
        <w:t>expect</w:t>
      </w:r>
      <w:r w:rsidR="00461988">
        <w:rPr>
          <w:rFonts w:ascii="Arial" w:eastAsia="Arial" w:hAnsi="Arial" w:cs="Arial"/>
          <w:sz w:val="24"/>
          <w:szCs w:val="24"/>
        </w:rPr>
        <w:t>ing</w:t>
      </w:r>
      <w:r w:rsidR="31AB40E8" w:rsidRPr="2AF9DC28">
        <w:rPr>
          <w:rFonts w:ascii="Arial" w:eastAsia="Arial" w:hAnsi="Arial" w:cs="Arial"/>
          <w:sz w:val="24"/>
          <w:szCs w:val="24"/>
        </w:rPr>
        <w:t xml:space="preserve"> </w:t>
      </w:r>
      <w:r w:rsidR="00461988">
        <w:rPr>
          <w:rFonts w:ascii="Arial" w:eastAsia="Arial" w:hAnsi="Arial" w:cs="Arial"/>
          <w:sz w:val="24"/>
          <w:szCs w:val="24"/>
        </w:rPr>
        <w:t>officers</w:t>
      </w:r>
      <w:r w:rsidR="31AB40E8" w:rsidRPr="2AF9DC28">
        <w:rPr>
          <w:rFonts w:ascii="Arial" w:eastAsia="Arial" w:hAnsi="Arial" w:cs="Arial"/>
          <w:sz w:val="24"/>
          <w:szCs w:val="24"/>
        </w:rPr>
        <w:t xml:space="preserve"> to behave in a professional manner to not go against the Organisation Standards and to match with its values and beliefs</w:t>
      </w:r>
      <w:r w:rsidR="003C22AA">
        <w:rPr>
          <w:rFonts w:ascii="Arial" w:eastAsia="Arial" w:hAnsi="Arial" w:cs="Arial"/>
          <w:sz w:val="24"/>
          <w:szCs w:val="24"/>
        </w:rPr>
        <w:t xml:space="preserve"> it </w:t>
      </w:r>
      <w:r w:rsidR="31AB40E8" w:rsidRPr="2AF9DC28">
        <w:rPr>
          <w:rFonts w:ascii="Arial" w:eastAsia="Arial" w:hAnsi="Arial" w:cs="Arial"/>
          <w:sz w:val="24"/>
          <w:szCs w:val="24"/>
        </w:rPr>
        <w:t>is important for employees to align with these values</w:t>
      </w:r>
      <w:r w:rsidR="00887CFB">
        <w:rPr>
          <w:rFonts w:ascii="Arial" w:eastAsia="Arial" w:hAnsi="Arial" w:cs="Arial"/>
          <w:sz w:val="24"/>
          <w:szCs w:val="24"/>
        </w:rPr>
        <w:t xml:space="preserve"> in order t</w:t>
      </w:r>
      <w:r w:rsidR="31AB40E8" w:rsidRPr="2AF9DC28">
        <w:rPr>
          <w:rFonts w:ascii="Arial" w:eastAsia="Arial" w:hAnsi="Arial" w:cs="Arial"/>
          <w:sz w:val="24"/>
          <w:szCs w:val="24"/>
        </w:rPr>
        <w:t>o promote</w:t>
      </w:r>
      <w:r w:rsidR="009F669B">
        <w:rPr>
          <w:rFonts w:ascii="Arial" w:eastAsia="Arial" w:hAnsi="Arial" w:cs="Arial"/>
          <w:sz w:val="24"/>
          <w:szCs w:val="24"/>
        </w:rPr>
        <w:t xml:space="preserve"> and support the </w:t>
      </w:r>
      <w:r w:rsidR="31AB40E8" w:rsidRPr="2AF9DC28">
        <w:rPr>
          <w:rFonts w:ascii="Arial" w:eastAsia="Arial" w:hAnsi="Arial" w:cs="Arial"/>
          <w:sz w:val="24"/>
          <w:szCs w:val="24"/>
        </w:rPr>
        <w:t>Organisation Culture</w:t>
      </w:r>
      <w:r w:rsidR="009E6FA1">
        <w:rPr>
          <w:rFonts w:ascii="Arial" w:eastAsia="Arial" w:hAnsi="Arial" w:cs="Arial"/>
          <w:sz w:val="24"/>
          <w:szCs w:val="24"/>
        </w:rPr>
        <w:t xml:space="preserve">. </w:t>
      </w:r>
      <w:r w:rsidR="23AD448B" w:rsidRPr="2AF9DC28">
        <w:rPr>
          <w:rFonts w:ascii="Arial" w:eastAsia="Arial" w:hAnsi="Arial" w:cs="Arial"/>
          <w:sz w:val="24"/>
          <w:szCs w:val="24"/>
        </w:rPr>
        <w:t>Therefore, a</w:t>
      </w:r>
      <w:r w:rsidR="508DD329" w:rsidRPr="2AF9DC28">
        <w:rPr>
          <w:rFonts w:ascii="Arial" w:eastAsia="Arial" w:hAnsi="Arial" w:cs="Arial"/>
          <w:sz w:val="24"/>
          <w:szCs w:val="24"/>
        </w:rPr>
        <w:t>ccording to HMIC By Swindon Press (June;1999)</w:t>
      </w:r>
      <w:r w:rsidR="00541F8E">
        <w:rPr>
          <w:rFonts w:ascii="Arial" w:eastAsia="Arial" w:hAnsi="Arial" w:cs="Arial"/>
          <w:sz w:val="24"/>
          <w:szCs w:val="24"/>
        </w:rPr>
        <w:t xml:space="preserve"> all</w:t>
      </w:r>
      <w:r w:rsidR="508DD329" w:rsidRPr="2AF9DC28">
        <w:rPr>
          <w:rFonts w:ascii="Arial" w:eastAsia="Arial" w:hAnsi="Arial" w:cs="Arial"/>
          <w:sz w:val="24"/>
          <w:szCs w:val="24"/>
        </w:rPr>
        <w:t xml:space="preserve"> 4</w:t>
      </w:r>
      <w:r w:rsidR="0B985103" w:rsidRPr="2AF9DC28">
        <w:rPr>
          <w:rFonts w:ascii="Arial" w:eastAsia="Arial" w:hAnsi="Arial" w:cs="Arial"/>
          <w:sz w:val="24"/>
          <w:szCs w:val="24"/>
        </w:rPr>
        <w:t>8</w:t>
      </w:r>
      <w:r w:rsidR="508DD329" w:rsidRPr="2AF9DC28">
        <w:rPr>
          <w:rFonts w:ascii="Arial" w:eastAsia="Arial" w:hAnsi="Arial" w:cs="Arial"/>
          <w:sz w:val="24"/>
          <w:szCs w:val="24"/>
        </w:rPr>
        <w:t xml:space="preserve"> Police Forces across Britain, </w:t>
      </w:r>
      <w:r w:rsidR="00960944" w:rsidRPr="2AF9DC28">
        <w:rPr>
          <w:rFonts w:ascii="Arial" w:eastAsia="Arial" w:hAnsi="Arial" w:cs="Arial"/>
          <w:sz w:val="24"/>
          <w:szCs w:val="24"/>
        </w:rPr>
        <w:t>officers are</w:t>
      </w:r>
      <w:r w:rsidR="508DD329" w:rsidRPr="2AF9DC28">
        <w:rPr>
          <w:rFonts w:ascii="Arial" w:eastAsia="Arial" w:hAnsi="Arial" w:cs="Arial"/>
          <w:sz w:val="24"/>
          <w:szCs w:val="24"/>
        </w:rPr>
        <w:t xml:space="preserve"> honest, industrious, and dedicated, with a large element of </w:t>
      </w:r>
      <w:r w:rsidR="508DD329" w:rsidRPr="2AF9DC28">
        <w:rPr>
          <w:rFonts w:ascii="Arial" w:eastAsia="Arial" w:hAnsi="Arial" w:cs="Arial"/>
          <w:b/>
          <w:bCs/>
          <w:sz w:val="24"/>
          <w:szCs w:val="24"/>
        </w:rPr>
        <w:t xml:space="preserve">Integrity </w:t>
      </w:r>
      <w:r w:rsidR="508DD329" w:rsidRPr="2AF9DC28">
        <w:rPr>
          <w:rFonts w:ascii="Arial" w:eastAsia="Arial" w:hAnsi="Arial" w:cs="Arial"/>
          <w:sz w:val="24"/>
          <w:szCs w:val="24"/>
        </w:rPr>
        <w:t xml:space="preserve">Awareness build in, officers are protecting vulnerable women, victims of domestic abuse, which is a priority of every police force in England and Wales, therefore, police and crime </w:t>
      </w:r>
    </w:p>
    <w:p w14:paraId="3827AD33" w14:textId="0CFBF754" w:rsidR="0B60FC75" w:rsidRDefault="0B60FC75" w:rsidP="1DD4C1FB">
      <w:pPr>
        <w:jc w:val="both"/>
        <w:rPr>
          <w:rFonts w:ascii="Arial" w:eastAsia="Arial" w:hAnsi="Arial" w:cs="Arial"/>
          <w:b/>
          <w:bCs/>
          <w:sz w:val="24"/>
          <w:szCs w:val="24"/>
        </w:rPr>
      </w:pPr>
      <w:r w:rsidRPr="2AF9DC28">
        <w:rPr>
          <w:rFonts w:ascii="Arial" w:eastAsia="Arial" w:hAnsi="Arial" w:cs="Arial"/>
          <w:b/>
          <w:bCs/>
          <w:sz w:val="24"/>
          <w:szCs w:val="24"/>
        </w:rPr>
        <w:t>Apply CRAAP</w:t>
      </w:r>
    </w:p>
    <w:p w14:paraId="5679A5C4" w14:textId="0EFD085F" w:rsidR="61013BF3" w:rsidRDefault="61013BF3" w:rsidP="2AF9DC28">
      <w:pPr>
        <w:jc w:val="both"/>
        <w:rPr>
          <w:rFonts w:ascii="Arial" w:eastAsia="Arial" w:hAnsi="Arial" w:cs="Arial"/>
          <w:sz w:val="24"/>
          <w:szCs w:val="24"/>
        </w:rPr>
      </w:pPr>
      <w:r w:rsidRPr="2AF9DC28">
        <w:rPr>
          <w:rFonts w:ascii="Arial" w:eastAsia="Arial" w:hAnsi="Arial" w:cs="Arial"/>
          <w:sz w:val="24"/>
          <w:szCs w:val="24"/>
        </w:rPr>
        <w:t>The article is based on an Interview of, David J O’Dowd, Chief Inspector of Swindon Police it had been first added to the Police Integrity, Article Swindon Press "securing</w:t>
      </w:r>
      <w:r w:rsidRPr="2AF9DC28">
        <w:rPr>
          <w:rFonts w:ascii="Arial" w:eastAsia="Arial" w:hAnsi="Arial" w:cs="Arial"/>
          <w:i/>
          <w:iCs/>
          <w:sz w:val="24"/>
          <w:szCs w:val="24"/>
        </w:rPr>
        <w:t xml:space="preserve"> and maintaining public confidence”; (</w:t>
      </w:r>
      <w:r w:rsidRPr="2AF9DC28">
        <w:rPr>
          <w:rFonts w:ascii="Arial" w:eastAsia="Arial" w:hAnsi="Arial" w:cs="Arial"/>
          <w:sz w:val="24"/>
          <w:szCs w:val="24"/>
        </w:rPr>
        <w:t>June 1999)</w:t>
      </w:r>
      <w:r w:rsidR="00E71928">
        <w:rPr>
          <w:rFonts w:ascii="Arial" w:eastAsia="Arial" w:hAnsi="Arial" w:cs="Arial"/>
          <w:sz w:val="24"/>
          <w:szCs w:val="24"/>
        </w:rPr>
        <w:t xml:space="preserve">, </w:t>
      </w:r>
      <w:r w:rsidR="4A706369" w:rsidRPr="2AF9DC28">
        <w:rPr>
          <w:rFonts w:ascii="Arial" w:eastAsia="Arial" w:hAnsi="Arial" w:cs="Arial"/>
          <w:sz w:val="24"/>
          <w:szCs w:val="24"/>
        </w:rPr>
        <w:t xml:space="preserve">BBC News </w:t>
      </w:r>
      <w:r w:rsidR="00311822">
        <w:rPr>
          <w:rFonts w:ascii="Arial" w:eastAsia="Arial" w:hAnsi="Arial" w:cs="Arial"/>
          <w:sz w:val="24"/>
          <w:szCs w:val="24"/>
        </w:rPr>
        <w:t xml:space="preserve">is not </w:t>
      </w:r>
      <w:r w:rsidR="4A706369" w:rsidRPr="2AF9DC28">
        <w:rPr>
          <w:rFonts w:ascii="Arial" w:eastAsia="Arial" w:hAnsi="Arial" w:cs="Arial"/>
          <w:sz w:val="24"/>
          <w:szCs w:val="24"/>
        </w:rPr>
        <w:t>a relevant source, t</w:t>
      </w:r>
      <w:r w:rsidR="4320CA60" w:rsidRPr="2AF9DC28">
        <w:rPr>
          <w:rFonts w:ascii="Arial" w:eastAsia="Arial" w:hAnsi="Arial" w:cs="Arial"/>
          <w:sz w:val="24"/>
          <w:szCs w:val="24"/>
        </w:rPr>
        <w:t xml:space="preserve">he facts from police force, misconducts, are not highlights in the Police College, although College Police articles are legit, and up to date, they are not analysed </w:t>
      </w:r>
      <w:r w:rsidR="7A931A1B" w:rsidRPr="2AF9DC28">
        <w:rPr>
          <w:rFonts w:ascii="Arial" w:eastAsia="Arial" w:hAnsi="Arial" w:cs="Arial"/>
          <w:sz w:val="24"/>
          <w:szCs w:val="24"/>
        </w:rPr>
        <w:t xml:space="preserve">with objectivity. </w:t>
      </w:r>
    </w:p>
    <w:p w14:paraId="618D8918" w14:textId="584AA6FE" w:rsidR="003D63B4" w:rsidRDefault="277DC47F" w:rsidP="1DD4C1FB">
      <w:pPr>
        <w:jc w:val="both"/>
        <w:rPr>
          <w:rFonts w:ascii="Arial" w:eastAsia="Arial" w:hAnsi="Arial" w:cs="Arial"/>
          <w:sz w:val="24"/>
          <w:szCs w:val="24"/>
        </w:rPr>
      </w:pPr>
      <w:r w:rsidRPr="2AF9DC28">
        <w:rPr>
          <w:rFonts w:ascii="Arial" w:eastAsia="Arial" w:hAnsi="Arial" w:cs="Arial"/>
          <w:sz w:val="24"/>
          <w:szCs w:val="24"/>
        </w:rPr>
        <w:t>From “The Bureau of Investigative Journalism</w:t>
      </w:r>
      <w:r w:rsidR="1C1D4EC2" w:rsidRPr="2AF9DC28">
        <w:rPr>
          <w:rFonts w:ascii="Arial" w:eastAsia="Arial" w:hAnsi="Arial" w:cs="Arial"/>
          <w:sz w:val="24"/>
          <w:szCs w:val="24"/>
        </w:rPr>
        <w:t>”</w:t>
      </w:r>
      <w:r w:rsidR="570F94DB" w:rsidRPr="2AF9DC28">
        <w:rPr>
          <w:rFonts w:ascii="Arial" w:eastAsia="Arial" w:hAnsi="Arial" w:cs="Arial"/>
          <w:sz w:val="24"/>
          <w:szCs w:val="24"/>
        </w:rPr>
        <w:t xml:space="preserve"> Domestic Violence </w:t>
      </w:r>
      <w:r w:rsidR="570F94DB" w:rsidRPr="2AF9DC28">
        <w:rPr>
          <w:rFonts w:ascii="Arial" w:eastAsia="Arial" w:hAnsi="Arial" w:cs="Arial"/>
          <w:i/>
          <w:iCs/>
          <w:sz w:val="24"/>
          <w:szCs w:val="24"/>
        </w:rPr>
        <w:t>Nowhere to turn</w:t>
      </w:r>
      <w:r w:rsidR="1C1D4EC2" w:rsidRPr="2AF9DC28">
        <w:rPr>
          <w:rFonts w:ascii="Arial" w:eastAsia="Arial" w:hAnsi="Arial" w:cs="Arial"/>
          <w:sz w:val="24"/>
          <w:szCs w:val="24"/>
        </w:rPr>
        <w:t>,</w:t>
      </w:r>
      <w:r w:rsidRPr="2AF9DC28">
        <w:rPr>
          <w:rFonts w:ascii="Arial" w:eastAsia="Arial" w:hAnsi="Arial" w:cs="Arial"/>
          <w:sz w:val="24"/>
          <w:szCs w:val="24"/>
        </w:rPr>
        <w:t xml:space="preserve"> by Alexandra </w:t>
      </w:r>
      <w:r w:rsidR="4CBD0738" w:rsidRPr="2AF9DC28">
        <w:rPr>
          <w:rFonts w:ascii="Arial" w:eastAsia="Arial" w:hAnsi="Arial" w:cs="Arial"/>
          <w:sz w:val="24"/>
          <w:szCs w:val="24"/>
        </w:rPr>
        <w:t>Heal, published (May; 2019)</w:t>
      </w:r>
      <w:r w:rsidR="1760C674" w:rsidRPr="2AF9DC28">
        <w:rPr>
          <w:rFonts w:ascii="Arial" w:eastAsia="Arial" w:hAnsi="Arial" w:cs="Arial"/>
          <w:sz w:val="24"/>
          <w:szCs w:val="24"/>
        </w:rPr>
        <w:t xml:space="preserve"> </w:t>
      </w:r>
      <w:r w:rsidR="1760C674" w:rsidRPr="2AF9DC28">
        <w:rPr>
          <w:rFonts w:ascii="Arial" w:eastAsia="Arial" w:hAnsi="Arial" w:cs="Arial"/>
          <w:i/>
          <w:iCs/>
          <w:sz w:val="24"/>
          <w:szCs w:val="24"/>
        </w:rPr>
        <w:t xml:space="preserve"> </w:t>
      </w:r>
      <w:r w:rsidR="1760C674" w:rsidRPr="2AF9DC28">
        <w:rPr>
          <w:rFonts w:ascii="Arial" w:eastAsia="Arial" w:hAnsi="Arial" w:cs="Arial"/>
          <w:sz w:val="24"/>
          <w:szCs w:val="24"/>
        </w:rPr>
        <w:t xml:space="preserve"> woman </w:t>
      </w:r>
      <w:r w:rsidR="73819B8C" w:rsidRPr="2AF9DC28">
        <w:rPr>
          <w:rFonts w:ascii="Arial" w:eastAsia="Arial" w:hAnsi="Arial" w:cs="Arial"/>
          <w:sz w:val="24"/>
          <w:szCs w:val="24"/>
        </w:rPr>
        <w:t xml:space="preserve">called </w:t>
      </w:r>
      <w:r w:rsidR="662E875A" w:rsidRPr="2AF9DC28">
        <w:rPr>
          <w:rFonts w:ascii="Arial" w:eastAsia="Arial" w:hAnsi="Arial" w:cs="Arial"/>
          <w:sz w:val="24"/>
          <w:szCs w:val="24"/>
        </w:rPr>
        <w:t>Merseyside</w:t>
      </w:r>
      <w:r w:rsidR="1760C674" w:rsidRPr="2AF9DC28">
        <w:rPr>
          <w:rFonts w:ascii="Arial" w:eastAsia="Arial" w:hAnsi="Arial" w:cs="Arial"/>
          <w:sz w:val="24"/>
          <w:szCs w:val="24"/>
        </w:rPr>
        <w:t xml:space="preserve"> Police to report her p</w:t>
      </w:r>
      <w:r w:rsidR="0B47EAE6" w:rsidRPr="2AF9DC28">
        <w:rPr>
          <w:rFonts w:ascii="Arial" w:eastAsia="Arial" w:hAnsi="Arial" w:cs="Arial"/>
          <w:sz w:val="24"/>
          <w:szCs w:val="24"/>
        </w:rPr>
        <w:t>artner for physical and verbal abuse,</w:t>
      </w:r>
      <w:r w:rsidR="6B81258C" w:rsidRPr="2AF9DC28">
        <w:rPr>
          <w:rFonts w:ascii="Arial" w:eastAsia="Arial" w:hAnsi="Arial" w:cs="Arial"/>
          <w:sz w:val="24"/>
          <w:szCs w:val="24"/>
        </w:rPr>
        <w:t xml:space="preserve"> but she became the victim of the police officer</w:t>
      </w:r>
      <w:r w:rsidR="210028E8" w:rsidRPr="2AF9DC28">
        <w:rPr>
          <w:rFonts w:ascii="Arial" w:eastAsia="Arial" w:hAnsi="Arial" w:cs="Arial"/>
          <w:sz w:val="24"/>
          <w:szCs w:val="24"/>
        </w:rPr>
        <w:t>, after reports and investigations the officers i</w:t>
      </w:r>
      <w:r w:rsidR="296D8369" w:rsidRPr="2AF9DC28">
        <w:rPr>
          <w:rFonts w:ascii="Arial" w:eastAsia="Arial" w:hAnsi="Arial" w:cs="Arial"/>
          <w:sz w:val="24"/>
          <w:szCs w:val="24"/>
        </w:rPr>
        <w:t>s still</w:t>
      </w:r>
      <w:r w:rsidR="210028E8" w:rsidRPr="2AF9DC28">
        <w:rPr>
          <w:rFonts w:ascii="Arial" w:eastAsia="Arial" w:hAnsi="Arial" w:cs="Arial"/>
          <w:sz w:val="24"/>
          <w:szCs w:val="24"/>
        </w:rPr>
        <w:t xml:space="preserve"> not punished</w:t>
      </w:r>
      <w:r w:rsidR="6A688E2D" w:rsidRPr="2AF9DC28">
        <w:rPr>
          <w:rFonts w:ascii="Arial" w:eastAsia="Arial" w:hAnsi="Arial" w:cs="Arial"/>
          <w:sz w:val="24"/>
          <w:szCs w:val="24"/>
        </w:rPr>
        <w:t>, in response to the article Lawyers, MPs</w:t>
      </w:r>
      <w:r w:rsidR="644821AE" w:rsidRPr="2AF9DC28">
        <w:rPr>
          <w:rFonts w:ascii="Arial" w:eastAsia="Arial" w:hAnsi="Arial" w:cs="Arial"/>
          <w:sz w:val="24"/>
          <w:szCs w:val="24"/>
        </w:rPr>
        <w:t xml:space="preserve"> and </w:t>
      </w:r>
      <w:r w:rsidR="090E7BF1" w:rsidRPr="2AF9DC28">
        <w:rPr>
          <w:rFonts w:ascii="Arial" w:eastAsia="Arial" w:hAnsi="Arial" w:cs="Arial"/>
          <w:sz w:val="24"/>
          <w:szCs w:val="24"/>
        </w:rPr>
        <w:t>P</w:t>
      </w:r>
      <w:r w:rsidR="644821AE" w:rsidRPr="2AF9DC28">
        <w:rPr>
          <w:rFonts w:ascii="Arial" w:eastAsia="Arial" w:hAnsi="Arial" w:cs="Arial"/>
          <w:sz w:val="24"/>
          <w:szCs w:val="24"/>
        </w:rPr>
        <w:t xml:space="preserve">olice </w:t>
      </w:r>
      <w:r w:rsidR="463BE00E" w:rsidRPr="2AF9DC28">
        <w:rPr>
          <w:rFonts w:ascii="Arial" w:eastAsia="Arial" w:hAnsi="Arial" w:cs="Arial"/>
          <w:sz w:val="24"/>
          <w:szCs w:val="24"/>
        </w:rPr>
        <w:t>&amp; C</w:t>
      </w:r>
      <w:r w:rsidR="644821AE" w:rsidRPr="2AF9DC28">
        <w:rPr>
          <w:rFonts w:ascii="Arial" w:eastAsia="Arial" w:hAnsi="Arial" w:cs="Arial"/>
          <w:sz w:val="24"/>
          <w:szCs w:val="24"/>
        </w:rPr>
        <w:t xml:space="preserve">rime </w:t>
      </w:r>
      <w:r w:rsidR="5C28E230" w:rsidRPr="2AF9DC28">
        <w:rPr>
          <w:rFonts w:ascii="Arial" w:eastAsia="Arial" w:hAnsi="Arial" w:cs="Arial"/>
          <w:sz w:val="24"/>
          <w:szCs w:val="24"/>
        </w:rPr>
        <w:t>C</w:t>
      </w:r>
      <w:r w:rsidR="644821AE" w:rsidRPr="2AF9DC28">
        <w:rPr>
          <w:rFonts w:ascii="Arial" w:eastAsia="Arial" w:hAnsi="Arial" w:cs="Arial"/>
          <w:sz w:val="24"/>
          <w:szCs w:val="24"/>
        </w:rPr>
        <w:t xml:space="preserve">ommissioner </w:t>
      </w:r>
      <w:r w:rsidR="0D0940AC" w:rsidRPr="2AF9DC28">
        <w:rPr>
          <w:rFonts w:ascii="Arial" w:eastAsia="Arial" w:hAnsi="Arial" w:cs="Arial"/>
          <w:sz w:val="24"/>
          <w:szCs w:val="24"/>
        </w:rPr>
        <w:t xml:space="preserve">stated that </w:t>
      </w:r>
      <w:r w:rsidR="644821AE" w:rsidRPr="2AF9DC28">
        <w:rPr>
          <w:rFonts w:ascii="Arial" w:eastAsia="Arial" w:hAnsi="Arial" w:cs="Arial"/>
          <w:sz w:val="24"/>
          <w:szCs w:val="24"/>
        </w:rPr>
        <w:t xml:space="preserve">changes must be made so that the </w:t>
      </w:r>
      <w:r w:rsidR="26120134" w:rsidRPr="2AF9DC28">
        <w:rPr>
          <w:rFonts w:ascii="Arial" w:eastAsia="Arial" w:hAnsi="Arial" w:cs="Arial"/>
          <w:sz w:val="24"/>
          <w:szCs w:val="24"/>
        </w:rPr>
        <w:t>survivors</w:t>
      </w:r>
      <w:r w:rsidR="644821AE" w:rsidRPr="2AF9DC28">
        <w:rPr>
          <w:rFonts w:ascii="Arial" w:eastAsia="Arial" w:hAnsi="Arial" w:cs="Arial"/>
          <w:sz w:val="24"/>
          <w:szCs w:val="24"/>
        </w:rPr>
        <w:t xml:space="preserve"> are protected </w:t>
      </w:r>
      <w:r w:rsidR="18AF6847" w:rsidRPr="2AF9DC28">
        <w:rPr>
          <w:rFonts w:ascii="Arial" w:eastAsia="Arial" w:hAnsi="Arial" w:cs="Arial"/>
          <w:sz w:val="24"/>
          <w:szCs w:val="24"/>
        </w:rPr>
        <w:t>whatever their abusers profession</w:t>
      </w:r>
      <w:r w:rsidR="00506145">
        <w:rPr>
          <w:rFonts w:ascii="Arial" w:eastAsia="Arial" w:hAnsi="Arial" w:cs="Arial"/>
          <w:sz w:val="24"/>
          <w:szCs w:val="24"/>
        </w:rPr>
        <w:t>.</w:t>
      </w:r>
    </w:p>
    <w:p w14:paraId="120BB73A" w14:textId="504CDBF6" w:rsidR="76064941" w:rsidRDefault="76064941" w:rsidP="1DD4C1FB">
      <w:pPr>
        <w:jc w:val="both"/>
        <w:rPr>
          <w:rFonts w:ascii="Source Sans Pro" w:eastAsia="Source Sans Pro" w:hAnsi="Source Sans Pro" w:cs="Source Sans Pro"/>
          <w:color w:val="3A3A3A"/>
        </w:rPr>
      </w:pPr>
      <w:r w:rsidRPr="1DD4C1FB">
        <w:rPr>
          <w:rFonts w:ascii="Arial" w:eastAsia="Arial" w:hAnsi="Arial" w:cs="Arial"/>
          <w:sz w:val="24"/>
          <w:szCs w:val="24"/>
        </w:rPr>
        <w:t xml:space="preserve">When using Backing Information such as there are many valuable and </w:t>
      </w:r>
      <w:r w:rsidR="704DEF87" w:rsidRPr="1DD4C1FB">
        <w:rPr>
          <w:rFonts w:ascii="Arial" w:eastAsia="Arial" w:hAnsi="Arial" w:cs="Arial"/>
          <w:sz w:val="24"/>
          <w:szCs w:val="24"/>
        </w:rPr>
        <w:t>honest officers</w:t>
      </w:r>
      <w:r w:rsidRPr="1DD4C1FB">
        <w:rPr>
          <w:rFonts w:ascii="Arial" w:eastAsia="Arial" w:hAnsi="Arial" w:cs="Arial"/>
          <w:sz w:val="24"/>
          <w:szCs w:val="24"/>
        </w:rPr>
        <w:t xml:space="preserve"> within the Law Enfor</w:t>
      </w:r>
      <w:r w:rsidR="56797A72" w:rsidRPr="1DD4C1FB">
        <w:rPr>
          <w:rFonts w:ascii="Arial" w:eastAsia="Arial" w:hAnsi="Arial" w:cs="Arial"/>
          <w:sz w:val="24"/>
          <w:szCs w:val="24"/>
        </w:rPr>
        <w:t xml:space="preserve">cement, </w:t>
      </w:r>
      <w:r w:rsidR="14321E45" w:rsidRPr="1DD4C1FB">
        <w:rPr>
          <w:rFonts w:ascii="Arial" w:eastAsia="Arial" w:hAnsi="Arial" w:cs="Arial"/>
          <w:sz w:val="24"/>
          <w:szCs w:val="24"/>
        </w:rPr>
        <w:t>in</w:t>
      </w:r>
      <w:r w:rsidR="56797A72" w:rsidRPr="1DD4C1FB">
        <w:rPr>
          <w:rFonts w:ascii="Arial" w:eastAsia="Arial" w:hAnsi="Arial" w:cs="Arial"/>
          <w:sz w:val="24"/>
          <w:szCs w:val="24"/>
        </w:rPr>
        <w:t xml:space="preserve"> support of the article, Larsen </w:t>
      </w:r>
      <w:proofErr w:type="gramStart"/>
      <w:r w:rsidR="56797A72" w:rsidRPr="1DD4C1FB">
        <w:rPr>
          <w:rFonts w:ascii="Arial" w:eastAsia="Arial" w:hAnsi="Arial" w:cs="Arial"/>
          <w:sz w:val="24"/>
          <w:szCs w:val="24"/>
        </w:rPr>
        <w:t>A.(</w:t>
      </w:r>
      <w:proofErr w:type="gramEnd"/>
      <w:r w:rsidR="56797A72" w:rsidRPr="1DD4C1FB">
        <w:rPr>
          <w:rFonts w:ascii="Arial" w:eastAsia="Arial" w:hAnsi="Arial" w:cs="Arial"/>
          <w:sz w:val="24"/>
          <w:szCs w:val="24"/>
        </w:rPr>
        <w:t>2012)</w:t>
      </w:r>
      <w:r w:rsidR="0010702B">
        <w:rPr>
          <w:rFonts w:ascii="Arial" w:eastAsia="Arial" w:hAnsi="Arial" w:cs="Arial"/>
          <w:sz w:val="24"/>
          <w:szCs w:val="24"/>
        </w:rPr>
        <w:t>.</w:t>
      </w:r>
    </w:p>
    <w:p w14:paraId="031D05BB" w14:textId="29AAADBB" w:rsidR="1DD4C1FB" w:rsidRDefault="29E2B22B" w:rsidP="002E50FC">
      <w:pPr>
        <w:jc w:val="both"/>
        <w:rPr>
          <w:rFonts w:ascii="Arial" w:eastAsia="Arial" w:hAnsi="Arial" w:cs="Arial"/>
          <w:sz w:val="24"/>
          <w:szCs w:val="24"/>
        </w:rPr>
      </w:pPr>
      <w:r w:rsidRPr="1DD4C1FB">
        <w:rPr>
          <w:rFonts w:ascii="Arial" w:eastAsia="Arial" w:hAnsi="Arial" w:cs="Arial"/>
          <w:sz w:val="24"/>
          <w:szCs w:val="24"/>
        </w:rPr>
        <w:t xml:space="preserve">However, there is </w:t>
      </w:r>
      <w:r w:rsidR="21BDE803" w:rsidRPr="1DD4C1FB">
        <w:rPr>
          <w:rFonts w:ascii="Arial" w:eastAsia="Arial" w:hAnsi="Arial" w:cs="Arial"/>
          <w:sz w:val="24"/>
          <w:szCs w:val="24"/>
        </w:rPr>
        <w:t>Rebuttal</w:t>
      </w:r>
      <w:r w:rsidRPr="1DD4C1FB">
        <w:rPr>
          <w:rFonts w:ascii="Arial" w:eastAsia="Arial" w:hAnsi="Arial" w:cs="Arial"/>
          <w:sz w:val="24"/>
          <w:szCs w:val="24"/>
        </w:rPr>
        <w:t xml:space="preserve"> argument showing </w:t>
      </w:r>
      <w:r w:rsidR="1115CBBA" w:rsidRPr="1DD4C1FB">
        <w:rPr>
          <w:rFonts w:ascii="Arial" w:eastAsia="Arial" w:hAnsi="Arial" w:cs="Arial"/>
          <w:sz w:val="24"/>
          <w:szCs w:val="24"/>
        </w:rPr>
        <w:t>that committed</w:t>
      </w:r>
      <w:r w:rsidRPr="1DD4C1FB">
        <w:rPr>
          <w:rFonts w:ascii="Arial" w:eastAsia="Arial" w:hAnsi="Arial" w:cs="Arial"/>
          <w:sz w:val="24"/>
          <w:szCs w:val="24"/>
        </w:rPr>
        <w:t xml:space="preserve"> officers</w:t>
      </w:r>
      <w:r w:rsidR="142FF918" w:rsidRPr="1DD4C1FB">
        <w:rPr>
          <w:rFonts w:ascii="Arial" w:eastAsia="Arial" w:hAnsi="Arial" w:cs="Arial"/>
          <w:sz w:val="24"/>
          <w:szCs w:val="24"/>
        </w:rPr>
        <w:t xml:space="preserve">, are constantly </w:t>
      </w:r>
      <w:r w:rsidR="003FC29E" w:rsidRPr="1DD4C1FB">
        <w:rPr>
          <w:rFonts w:ascii="Arial" w:eastAsia="Arial" w:hAnsi="Arial" w:cs="Arial"/>
          <w:sz w:val="24"/>
          <w:szCs w:val="24"/>
        </w:rPr>
        <w:t>assist</w:t>
      </w:r>
      <w:r w:rsidR="142FF918" w:rsidRPr="1DD4C1FB">
        <w:rPr>
          <w:rFonts w:ascii="Arial" w:eastAsia="Arial" w:hAnsi="Arial" w:cs="Arial"/>
          <w:sz w:val="24"/>
          <w:szCs w:val="24"/>
        </w:rPr>
        <w:t xml:space="preserve"> under rigorous vetting</w:t>
      </w:r>
      <w:r w:rsidR="002E50FC">
        <w:rPr>
          <w:rFonts w:ascii="Arial" w:eastAsia="Arial" w:hAnsi="Arial" w:cs="Arial"/>
          <w:sz w:val="24"/>
          <w:szCs w:val="24"/>
        </w:rPr>
        <w:t>, internal checks, transparency,</w:t>
      </w:r>
      <w:r w:rsidR="142FF918" w:rsidRPr="1DD4C1FB">
        <w:rPr>
          <w:rFonts w:ascii="Arial" w:eastAsia="Arial" w:hAnsi="Arial" w:cs="Arial"/>
          <w:sz w:val="24"/>
          <w:szCs w:val="24"/>
        </w:rPr>
        <w:t xml:space="preserve"> to ensure the </w:t>
      </w:r>
      <w:r w:rsidR="435937E6" w:rsidRPr="1DD4C1FB">
        <w:rPr>
          <w:rFonts w:ascii="Arial" w:eastAsia="Arial" w:hAnsi="Arial" w:cs="Arial"/>
          <w:sz w:val="24"/>
          <w:szCs w:val="24"/>
        </w:rPr>
        <w:t>Integrity and</w:t>
      </w:r>
      <w:r w:rsidR="142FF918" w:rsidRPr="1DD4C1FB">
        <w:rPr>
          <w:rFonts w:ascii="Arial" w:eastAsia="Arial" w:hAnsi="Arial" w:cs="Arial"/>
          <w:sz w:val="24"/>
          <w:szCs w:val="24"/>
        </w:rPr>
        <w:t xml:space="preserve"> Professionalism of the Law </w:t>
      </w:r>
      <w:r w:rsidR="6D4C04E1" w:rsidRPr="1DD4C1FB">
        <w:rPr>
          <w:rFonts w:ascii="Arial" w:eastAsia="Arial" w:hAnsi="Arial" w:cs="Arial"/>
          <w:sz w:val="24"/>
          <w:szCs w:val="24"/>
        </w:rPr>
        <w:t>Force</w:t>
      </w:r>
      <w:r w:rsidR="002E50FC">
        <w:rPr>
          <w:rFonts w:ascii="Arial" w:eastAsia="Arial" w:hAnsi="Arial" w:cs="Arial"/>
          <w:sz w:val="24"/>
          <w:szCs w:val="24"/>
        </w:rPr>
        <w:t>,</w:t>
      </w:r>
      <w:r w:rsidR="002E50FC" w:rsidRPr="2AF9DC28">
        <w:rPr>
          <w:rFonts w:ascii="Arial" w:eastAsia="Arial" w:hAnsi="Arial" w:cs="Arial"/>
          <w:sz w:val="24"/>
          <w:szCs w:val="24"/>
        </w:rPr>
        <w:t xml:space="preserve"> commissioner</w:t>
      </w:r>
      <w:r w:rsidR="003867EB" w:rsidRPr="2AF9DC28">
        <w:rPr>
          <w:rFonts w:ascii="Arial" w:eastAsia="Arial" w:hAnsi="Arial" w:cs="Arial"/>
          <w:sz w:val="24"/>
          <w:szCs w:val="24"/>
        </w:rPr>
        <w:t xml:space="preserve"> Barry Coppinger increased funds (+ £192,000 in Aid Women Scheme, violence against women, also according to Police Gwent (2020) </w:t>
      </w:r>
      <w:r w:rsidR="007B2C4E">
        <w:rPr>
          <w:rFonts w:ascii="Arial" w:eastAsia="Arial" w:hAnsi="Arial" w:cs="Arial"/>
          <w:sz w:val="24"/>
          <w:szCs w:val="24"/>
        </w:rPr>
        <w:t xml:space="preserve">and </w:t>
      </w:r>
      <w:r w:rsidR="003867EB" w:rsidRPr="2AF9DC28">
        <w:rPr>
          <w:rFonts w:ascii="Arial" w:eastAsia="Arial" w:hAnsi="Arial" w:cs="Arial"/>
          <w:sz w:val="24"/>
          <w:szCs w:val="24"/>
        </w:rPr>
        <w:t>use a virtual reality to train officers for real life scenarios, training officers to test and improve their decision-making skills, spot unsafe environment, danger behaviour and problem-solving skills to reduce and help with vulnerable victim abuse, child abuse and sexual harassment.</w:t>
      </w:r>
    </w:p>
    <w:p w14:paraId="13D7A4B2" w14:textId="52D5F843" w:rsidR="0034574F" w:rsidRDefault="0034574F" w:rsidP="002E50FC">
      <w:pPr>
        <w:jc w:val="both"/>
        <w:rPr>
          <w:rFonts w:ascii="Arial" w:eastAsia="Arial" w:hAnsi="Arial" w:cs="Arial"/>
          <w:sz w:val="24"/>
          <w:szCs w:val="24"/>
        </w:rPr>
      </w:pPr>
    </w:p>
    <w:p w14:paraId="75A1F3A2" w14:textId="610C9120" w:rsidR="0034574F" w:rsidRDefault="0034574F" w:rsidP="002E50FC">
      <w:pPr>
        <w:jc w:val="both"/>
        <w:rPr>
          <w:rFonts w:ascii="Arial" w:eastAsia="Arial" w:hAnsi="Arial" w:cs="Arial"/>
          <w:sz w:val="24"/>
          <w:szCs w:val="24"/>
        </w:rPr>
      </w:pPr>
    </w:p>
    <w:p w14:paraId="3A285B75" w14:textId="39496162" w:rsidR="0034574F" w:rsidRDefault="0034574F" w:rsidP="002E50FC">
      <w:pPr>
        <w:jc w:val="both"/>
        <w:rPr>
          <w:rFonts w:ascii="Arial" w:eastAsia="Arial" w:hAnsi="Arial" w:cs="Arial"/>
          <w:sz w:val="24"/>
          <w:szCs w:val="24"/>
        </w:rPr>
      </w:pPr>
    </w:p>
    <w:p w14:paraId="4F29CA30" w14:textId="77777777" w:rsidR="0034574F" w:rsidRDefault="0034574F" w:rsidP="002E50FC">
      <w:pPr>
        <w:jc w:val="both"/>
        <w:rPr>
          <w:rFonts w:ascii="Arial" w:eastAsia="Arial" w:hAnsi="Arial" w:cs="Arial"/>
          <w:sz w:val="24"/>
          <w:szCs w:val="24"/>
        </w:rPr>
      </w:pPr>
    </w:p>
    <w:p w14:paraId="7BC45052" w14:textId="77777777" w:rsidR="00D53BE7" w:rsidRDefault="00D53BE7" w:rsidP="002E50FC">
      <w:pPr>
        <w:jc w:val="both"/>
        <w:rPr>
          <w:rFonts w:ascii="Arial" w:eastAsia="Arial" w:hAnsi="Arial" w:cs="Arial"/>
          <w:sz w:val="24"/>
          <w:szCs w:val="24"/>
        </w:rPr>
      </w:pPr>
    </w:p>
    <w:p w14:paraId="6F5CFA8A" w14:textId="5AC07B5C" w:rsidR="7B5421FB" w:rsidRDefault="77E1A5E7" w:rsidP="1DD4C1FB">
      <w:pPr>
        <w:jc w:val="both"/>
        <w:rPr>
          <w:rFonts w:ascii="Arial" w:eastAsia="Arial" w:hAnsi="Arial" w:cs="Arial"/>
          <w:sz w:val="24"/>
          <w:szCs w:val="24"/>
        </w:rPr>
      </w:pPr>
      <w:r w:rsidRPr="1DD4C1FB">
        <w:rPr>
          <w:rFonts w:ascii="Arial" w:eastAsia="Arial" w:hAnsi="Arial" w:cs="Arial"/>
          <w:sz w:val="24"/>
          <w:szCs w:val="24"/>
        </w:rPr>
        <w:t>Leaving us to draw a Conclusion about the Police Force in UK arguing the Law Enforcement Inte</w:t>
      </w:r>
      <w:r w:rsidR="11A7B20E" w:rsidRPr="1DD4C1FB">
        <w:rPr>
          <w:rFonts w:ascii="Arial" w:eastAsia="Arial" w:hAnsi="Arial" w:cs="Arial"/>
          <w:sz w:val="24"/>
          <w:szCs w:val="24"/>
        </w:rPr>
        <w:t xml:space="preserve">grity and Honesty for their community with a limitation of </w:t>
      </w:r>
      <w:r w:rsidR="57556B0A" w:rsidRPr="1DD4C1FB">
        <w:rPr>
          <w:rFonts w:ascii="Arial" w:eastAsia="Arial" w:hAnsi="Arial" w:cs="Arial"/>
          <w:b/>
          <w:bCs/>
          <w:sz w:val="24"/>
          <w:szCs w:val="24"/>
        </w:rPr>
        <w:t>qualifying statements</w:t>
      </w:r>
      <w:r w:rsidR="6DAD342A" w:rsidRPr="1DD4C1FB">
        <w:rPr>
          <w:rFonts w:ascii="Arial" w:eastAsia="Arial" w:hAnsi="Arial" w:cs="Arial"/>
          <w:sz w:val="24"/>
          <w:szCs w:val="24"/>
        </w:rPr>
        <w:t xml:space="preserve"> allowing the Organisation to be a fairly and </w:t>
      </w:r>
      <w:r w:rsidR="07F39949" w:rsidRPr="1DD4C1FB">
        <w:rPr>
          <w:rFonts w:ascii="Arial" w:eastAsia="Arial" w:hAnsi="Arial" w:cs="Arial"/>
          <w:sz w:val="24"/>
          <w:szCs w:val="24"/>
        </w:rPr>
        <w:t>honoured</w:t>
      </w:r>
      <w:r w:rsidR="6DAD342A" w:rsidRPr="1DD4C1FB">
        <w:rPr>
          <w:rFonts w:ascii="Arial" w:eastAsia="Arial" w:hAnsi="Arial" w:cs="Arial"/>
          <w:sz w:val="24"/>
          <w:szCs w:val="24"/>
        </w:rPr>
        <w:t xml:space="preserve"> </w:t>
      </w:r>
      <w:r w:rsidR="3214E7CF" w:rsidRPr="1DD4C1FB">
        <w:rPr>
          <w:rFonts w:ascii="Arial" w:eastAsia="Arial" w:hAnsi="Arial" w:cs="Arial"/>
          <w:sz w:val="24"/>
          <w:szCs w:val="24"/>
        </w:rPr>
        <w:t>Organisation.</w:t>
      </w:r>
      <w:r w:rsidR="6250DEDE" w:rsidRPr="1DD4C1FB">
        <w:rPr>
          <w:rFonts w:ascii="Arial" w:eastAsia="Arial" w:hAnsi="Arial" w:cs="Arial"/>
          <w:sz w:val="24"/>
          <w:szCs w:val="24"/>
        </w:rPr>
        <w:t xml:space="preserve"> </w:t>
      </w:r>
      <w:r w:rsidR="50CAC6FD" w:rsidRPr="1DD4C1FB">
        <w:rPr>
          <w:rFonts w:ascii="Arial" w:eastAsia="Arial" w:hAnsi="Arial" w:cs="Arial"/>
          <w:sz w:val="24"/>
          <w:szCs w:val="24"/>
        </w:rPr>
        <w:t xml:space="preserve">I strongly belief that majority of police officers have number of core </w:t>
      </w:r>
      <w:r w:rsidR="50CAC6FD" w:rsidRPr="1DD4C1FB">
        <w:rPr>
          <w:rFonts w:ascii="Arial" w:eastAsia="Arial" w:hAnsi="Arial" w:cs="Arial"/>
          <w:b/>
          <w:bCs/>
          <w:sz w:val="24"/>
          <w:szCs w:val="24"/>
        </w:rPr>
        <w:t xml:space="preserve">values, </w:t>
      </w:r>
      <w:r w:rsidR="50CAC6FD" w:rsidRPr="1DD4C1FB">
        <w:rPr>
          <w:rFonts w:ascii="Arial" w:eastAsia="Arial" w:hAnsi="Arial" w:cs="Arial"/>
          <w:sz w:val="24"/>
          <w:szCs w:val="24"/>
        </w:rPr>
        <w:t xml:space="preserve">such as: Professionalism, Respect, Dedication, Courage, Compassion, and I totally agree that majority of the officers apply and align with the Code of Conduct, and </w:t>
      </w:r>
      <w:r w:rsidR="005D58B7">
        <w:rPr>
          <w:rFonts w:ascii="Arial" w:eastAsia="Arial" w:hAnsi="Arial" w:cs="Arial"/>
          <w:sz w:val="24"/>
          <w:szCs w:val="24"/>
        </w:rPr>
        <w:t>most of the</w:t>
      </w:r>
      <w:r w:rsidR="50CAC6FD" w:rsidRPr="1DD4C1FB">
        <w:rPr>
          <w:rFonts w:ascii="Arial" w:eastAsia="Arial" w:hAnsi="Arial" w:cs="Arial"/>
          <w:sz w:val="24"/>
          <w:szCs w:val="24"/>
        </w:rPr>
        <w:t xml:space="preserve"> times they present themself with integrity, </w:t>
      </w:r>
      <w:r w:rsidR="00502C97">
        <w:rPr>
          <w:rFonts w:ascii="Arial" w:eastAsia="Arial" w:hAnsi="Arial" w:cs="Arial"/>
          <w:sz w:val="24"/>
          <w:szCs w:val="24"/>
        </w:rPr>
        <w:t>core values</w:t>
      </w:r>
      <w:r w:rsidR="00502C97" w:rsidRPr="1DD4C1FB">
        <w:rPr>
          <w:rFonts w:ascii="Arial" w:eastAsia="Arial" w:hAnsi="Arial" w:cs="Arial"/>
          <w:sz w:val="24"/>
          <w:szCs w:val="24"/>
        </w:rPr>
        <w:t>,</w:t>
      </w:r>
      <w:r w:rsidR="00502C97">
        <w:rPr>
          <w:rFonts w:ascii="Arial" w:eastAsia="Arial" w:hAnsi="Arial" w:cs="Arial"/>
          <w:sz w:val="24"/>
          <w:szCs w:val="24"/>
        </w:rPr>
        <w:t xml:space="preserve"> driven by strong beliefs to</w:t>
      </w:r>
      <w:r w:rsidR="50CAC6FD" w:rsidRPr="1DD4C1FB">
        <w:rPr>
          <w:rFonts w:ascii="Arial" w:eastAsia="Arial" w:hAnsi="Arial" w:cs="Arial"/>
          <w:sz w:val="24"/>
          <w:szCs w:val="24"/>
        </w:rPr>
        <w:t xml:space="preserve"> prevent crime </w:t>
      </w:r>
      <w:r w:rsidR="00203770">
        <w:rPr>
          <w:rFonts w:ascii="Arial" w:eastAsia="Arial" w:hAnsi="Arial" w:cs="Arial"/>
          <w:sz w:val="24"/>
          <w:szCs w:val="24"/>
        </w:rPr>
        <w:t xml:space="preserve">and to </w:t>
      </w:r>
      <w:r w:rsidR="50CAC6FD" w:rsidRPr="1DD4C1FB">
        <w:rPr>
          <w:rFonts w:ascii="Arial" w:eastAsia="Arial" w:hAnsi="Arial" w:cs="Arial"/>
          <w:sz w:val="24"/>
          <w:szCs w:val="24"/>
        </w:rPr>
        <w:t>response with compassion</w:t>
      </w:r>
      <w:r w:rsidR="00203770">
        <w:rPr>
          <w:rFonts w:ascii="Arial" w:eastAsia="Arial" w:hAnsi="Arial" w:cs="Arial"/>
          <w:sz w:val="24"/>
          <w:szCs w:val="24"/>
        </w:rPr>
        <w:t>.</w:t>
      </w:r>
      <w:r w:rsidR="00D53BE7">
        <w:rPr>
          <w:rFonts w:ascii="Arial" w:eastAsia="Arial" w:hAnsi="Arial" w:cs="Arial"/>
          <w:sz w:val="24"/>
          <w:szCs w:val="24"/>
        </w:rPr>
        <w:t xml:space="preserve"> </w:t>
      </w:r>
      <w:r w:rsidR="7B5421FB" w:rsidRPr="2AF9DC28">
        <w:rPr>
          <w:rFonts w:ascii="Arial" w:eastAsia="Arial" w:hAnsi="Arial" w:cs="Arial"/>
          <w:sz w:val="24"/>
          <w:szCs w:val="24"/>
        </w:rPr>
        <w:t xml:space="preserve">Focusing on own personal values using Barrett Model, it is important how I treat others and how </w:t>
      </w:r>
      <w:r w:rsidR="383501B3" w:rsidRPr="2AF9DC28">
        <w:rPr>
          <w:rFonts w:ascii="Arial" w:eastAsia="Arial" w:hAnsi="Arial" w:cs="Arial"/>
          <w:sz w:val="24"/>
          <w:szCs w:val="24"/>
        </w:rPr>
        <w:t xml:space="preserve">you wish to be treated, also been part of the community and </w:t>
      </w:r>
      <w:r w:rsidR="1C6E79EF" w:rsidRPr="2AF9DC28">
        <w:rPr>
          <w:rFonts w:ascii="Arial" w:eastAsia="Arial" w:hAnsi="Arial" w:cs="Arial"/>
          <w:sz w:val="24"/>
          <w:szCs w:val="24"/>
        </w:rPr>
        <w:t>the feel of respect</w:t>
      </w:r>
      <w:r w:rsidR="47B7B9D2" w:rsidRPr="2AF9DC28">
        <w:rPr>
          <w:rFonts w:ascii="Arial" w:eastAsia="Arial" w:hAnsi="Arial" w:cs="Arial"/>
          <w:sz w:val="24"/>
          <w:szCs w:val="24"/>
        </w:rPr>
        <w:t xml:space="preserve">, </w:t>
      </w:r>
      <w:r w:rsidR="6C615ED5" w:rsidRPr="2AF9DC28">
        <w:rPr>
          <w:rFonts w:ascii="Arial" w:eastAsia="Arial" w:hAnsi="Arial" w:cs="Arial"/>
          <w:sz w:val="24"/>
          <w:szCs w:val="24"/>
        </w:rPr>
        <w:t>loyalty</w:t>
      </w:r>
      <w:r w:rsidR="47B7B9D2" w:rsidRPr="2AF9DC28">
        <w:rPr>
          <w:rFonts w:ascii="Arial" w:eastAsia="Arial" w:hAnsi="Arial" w:cs="Arial"/>
          <w:sz w:val="24"/>
          <w:szCs w:val="24"/>
        </w:rPr>
        <w:t xml:space="preserve"> </w:t>
      </w:r>
      <w:r w:rsidR="1C6E79EF" w:rsidRPr="2AF9DC28">
        <w:rPr>
          <w:rFonts w:ascii="Arial" w:eastAsia="Arial" w:hAnsi="Arial" w:cs="Arial"/>
          <w:sz w:val="24"/>
          <w:szCs w:val="24"/>
        </w:rPr>
        <w:t xml:space="preserve">and protection towards vulnerable people, so my </w:t>
      </w:r>
      <w:r w:rsidR="4DE7A0E6" w:rsidRPr="2AF9DC28">
        <w:rPr>
          <w:rFonts w:ascii="Arial" w:eastAsia="Arial" w:hAnsi="Arial" w:cs="Arial"/>
          <w:sz w:val="24"/>
          <w:szCs w:val="24"/>
        </w:rPr>
        <w:t>believes and value would be aligned with that of the Police Force Core Values</w:t>
      </w:r>
      <w:r w:rsidR="5F3A6328" w:rsidRPr="2AF9DC28">
        <w:rPr>
          <w:rFonts w:ascii="Arial" w:eastAsia="Arial" w:hAnsi="Arial" w:cs="Arial"/>
          <w:sz w:val="24"/>
          <w:szCs w:val="24"/>
        </w:rPr>
        <w:t>, I totally would like to form part of this Organisation</w:t>
      </w:r>
      <w:r w:rsidR="004D1C19">
        <w:rPr>
          <w:rFonts w:ascii="Arial" w:eastAsia="Arial" w:hAnsi="Arial" w:cs="Arial"/>
          <w:sz w:val="24"/>
          <w:szCs w:val="24"/>
        </w:rPr>
        <w:t>.</w:t>
      </w:r>
    </w:p>
    <w:p w14:paraId="4041AED5" w14:textId="4743C5C5" w:rsidR="1DD4C1FB" w:rsidRDefault="1DD4C1FB" w:rsidP="1DD4C1FB">
      <w:pPr>
        <w:jc w:val="both"/>
        <w:rPr>
          <w:rFonts w:ascii="Arial" w:eastAsia="Arial" w:hAnsi="Arial" w:cs="Arial"/>
          <w:b/>
          <w:bCs/>
          <w:sz w:val="24"/>
          <w:szCs w:val="24"/>
        </w:rPr>
      </w:pPr>
    </w:p>
    <w:p w14:paraId="0E566074" w14:textId="23D08CB8" w:rsidR="1DD4C1FB" w:rsidRDefault="1DD4C1FB" w:rsidP="1DD4C1FB">
      <w:pPr>
        <w:jc w:val="both"/>
        <w:rPr>
          <w:rFonts w:ascii="Arial" w:eastAsia="Arial" w:hAnsi="Arial" w:cs="Arial"/>
          <w:b/>
          <w:bCs/>
          <w:sz w:val="24"/>
          <w:szCs w:val="24"/>
        </w:rPr>
      </w:pPr>
    </w:p>
    <w:p w14:paraId="3C154FBC" w14:textId="5E76487D" w:rsidR="1DD4C1FB" w:rsidRDefault="1DD4C1FB" w:rsidP="1DD4C1FB">
      <w:pPr>
        <w:jc w:val="both"/>
        <w:rPr>
          <w:rFonts w:ascii="Arial" w:eastAsia="Arial" w:hAnsi="Arial" w:cs="Arial"/>
          <w:b/>
          <w:bCs/>
          <w:sz w:val="24"/>
          <w:szCs w:val="24"/>
        </w:rPr>
      </w:pPr>
    </w:p>
    <w:p w14:paraId="00F9F901" w14:textId="25495363" w:rsidR="1DD4C1FB" w:rsidRDefault="1DD4C1FB" w:rsidP="1DD4C1FB">
      <w:pPr>
        <w:jc w:val="both"/>
        <w:rPr>
          <w:rFonts w:ascii="Arial" w:eastAsia="Arial" w:hAnsi="Arial" w:cs="Arial"/>
          <w:b/>
          <w:bCs/>
          <w:sz w:val="24"/>
          <w:szCs w:val="24"/>
        </w:rPr>
      </w:pPr>
    </w:p>
    <w:p w14:paraId="0910C413" w14:textId="633ECED6" w:rsidR="00D53BE7" w:rsidRDefault="00D53BE7" w:rsidP="1DD4C1FB">
      <w:pPr>
        <w:jc w:val="both"/>
        <w:rPr>
          <w:rFonts w:ascii="Arial" w:eastAsia="Arial" w:hAnsi="Arial" w:cs="Arial"/>
          <w:b/>
          <w:bCs/>
          <w:sz w:val="24"/>
          <w:szCs w:val="24"/>
        </w:rPr>
      </w:pPr>
    </w:p>
    <w:p w14:paraId="7B91E1F2" w14:textId="40E9D6EC" w:rsidR="00D53BE7" w:rsidRDefault="00981335" w:rsidP="1DD4C1FB">
      <w:pPr>
        <w:jc w:val="both"/>
        <w:rPr>
          <w:rFonts w:ascii="Arial" w:eastAsia="Arial" w:hAnsi="Arial" w:cs="Arial"/>
          <w:b/>
          <w:bCs/>
          <w:sz w:val="24"/>
          <w:szCs w:val="24"/>
        </w:rPr>
      </w:pPr>
      <w:r>
        <w:rPr>
          <w:rFonts w:ascii="Arial" w:eastAsia="Arial" w:hAnsi="Arial" w:cs="Arial"/>
          <w:b/>
          <w:bCs/>
          <w:sz w:val="24"/>
          <w:szCs w:val="24"/>
        </w:rPr>
        <w:t xml:space="preserve">Please see the video link on </w:t>
      </w:r>
      <w:proofErr w:type="spellStart"/>
      <w:r>
        <w:rPr>
          <w:rFonts w:ascii="Arial" w:eastAsia="Arial" w:hAnsi="Arial" w:cs="Arial"/>
          <w:b/>
          <w:bCs/>
          <w:sz w:val="24"/>
          <w:szCs w:val="24"/>
        </w:rPr>
        <w:t>Youtube</w:t>
      </w:r>
      <w:proofErr w:type="spellEnd"/>
      <w:r>
        <w:rPr>
          <w:rFonts w:ascii="Arial" w:eastAsia="Arial" w:hAnsi="Arial" w:cs="Arial"/>
          <w:b/>
          <w:bCs/>
          <w:sz w:val="24"/>
          <w:szCs w:val="24"/>
        </w:rPr>
        <w:t xml:space="preserve"> on Police Force Organisation</w:t>
      </w:r>
    </w:p>
    <w:p w14:paraId="652E3CC7" w14:textId="39DE82D9" w:rsidR="00D53BE7" w:rsidRDefault="00D53BE7" w:rsidP="1DD4C1FB">
      <w:pPr>
        <w:jc w:val="both"/>
        <w:rPr>
          <w:rFonts w:ascii="Arial" w:eastAsia="Arial" w:hAnsi="Arial" w:cs="Arial"/>
          <w:b/>
          <w:bCs/>
          <w:sz w:val="24"/>
          <w:szCs w:val="24"/>
        </w:rPr>
      </w:pPr>
    </w:p>
    <w:p w14:paraId="284E8F88" w14:textId="64268AE4" w:rsidR="00D53BE7" w:rsidRDefault="00981335" w:rsidP="1DD4C1FB">
      <w:pPr>
        <w:jc w:val="both"/>
        <w:rPr>
          <w:rFonts w:ascii="Arial" w:eastAsia="Arial" w:hAnsi="Arial" w:cs="Arial"/>
          <w:b/>
          <w:bCs/>
          <w:sz w:val="24"/>
          <w:szCs w:val="24"/>
        </w:rPr>
      </w:pPr>
      <w:r w:rsidRPr="00981335">
        <w:rPr>
          <w:rFonts w:ascii="Arial" w:eastAsia="Arial" w:hAnsi="Arial" w:cs="Arial"/>
          <w:b/>
          <w:bCs/>
          <w:sz w:val="24"/>
          <w:szCs w:val="24"/>
        </w:rPr>
        <w:t>https://youtu.be/d_qt-l0kxOs</w:t>
      </w:r>
    </w:p>
    <w:p w14:paraId="3906F143" w14:textId="4D151087" w:rsidR="00D53BE7" w:rsidRDefault="00D53BE7" w:rsidP="1DD4C1FB">
      <w:pPr>
        <w:jc w:val="both"/>
        <w:rPr>
          <w:rFonts w:ascii="Arial" w:eastAsia="Arial" w:hAnsi="Arial" w:cs="Arial"/>
          <w:b/>
          <w:bCs/>
          <w:sz w:val="24"/>
          <w:szCs w:val="24"/>
        </w:rPr>
      </w:pPr>
    </w:p>
    <w:p w14:paraId="3C27F5AB" w14:textId="640866CD" w:rsidR="0034574F" w:rsidRDefault="0034574F" w:rsidP="1DD4C1FB">
      <w:pPr>
        <w:jc w:val="both"/>
        <w:rPr>
          <w:rFonts w:ascii="Arial" w:eastAsia="Arial" w:hAnsi="Arial" w:cs="Arial"/>
          <w:b/>
          <w:bCs/>
          <w:sz w:val="24"/>
          <w:szCs w:val="24"/>
        </w:rPr>
      </w:pPr>
    </w:p>
    <w:p w14:paraId="10E7D1AC" w14:textId="55CBFA52" w:rsidR="0034574F" w:rsidRDefault="0034574F" w:rsidP="1DD4C1FB">
      <w:pPr>
        <w:jc w:val="both"/>
        <w:rPr>
          <w:rFonts w:ascii="Arial" w:eastAsia="Arial" w:hAnsi="Arial" w:cs="Arial"/>
          <w:b/>
          <w:bCs/>
          <w:sz w:val="24"/>
          <w:szCs w:val="24"/>
        </w:rPr>
      </w:pPr>
    </w:p>
    <w:p w14:paraId="0D4EF8C7" w14:textId="77777777" w:rsidR="0034574F" w:rsidRDefault="0034574F" w:rsidP="1DD4C1FB">
      <w:pPr>
        <w:jc w:val="both"/>
        <w:rPr>
          <w:rFonts w:ascii="Arial" w:eastAsia="Arial" w:hAnsi="Arial" w:cs="Arial"/>
          <w:b/>
          <w:bCs/>
          <w:sz w:val="24"/>
          <w:szCs w:val="24"/>
        </w:rPr>
      </w:pPr>
    </w:p>
    <w:p w14:paraId="0AC5841B" w14:textId="5669B9A7" w:rsidR="00D53BE7" w:rsidRDefault="00D53BE7" w:rsidP="1DD4C1FB">
      <w:pPr>
        <w:jc w:val="both"/>
        <w:rPr>
          <w:rFonts w:ascii="Arial" w:eastAsia="Arial" w:hAnsi="Arial" w:cs="Arial"/>
          <w:b/>
          <w:bCs/>
          <w:sz w:val="24"/>
          <w:szCs w:val="24"/>
        </w:rPr>
      </w:pPr>
    </w:p>
    <w:p w14:paraId="31041E33" w14:textId="06075EE7" w:rsidR="00D53BE7" w:rsidRDefault="00D53BE7" w:rsidP="1DD4C1FB">
      <w:pPr>
        <w:jc w:val="both"/>
        <w:rPr>
          <w:rFonts w:ascii="Arial" w:eastAsia="Arial" w:hAnsi="Arial" w:cs="Arial"/>
          <w:b/>
          <w:bCs/>
          <w:sz w:val="24"/>
          <w:szCs w:val="24"/>
        </w:rPr>
      </w:pPr>
    </w:p>
    <w:p w14:paraId="63D06542" w14:textId="4CC98EA9" w:rsidR="00D53BE7" w:rsidRDefault="00D53BE7" w:rsidP="1DD4C1FB">
      <w:pPr>
        <w:jc w:val="both"/>
        <w:rPr>
          <w:rFonts w:ascii="Arial" w:eastAsia="Arial" w:hAnsi="Arial" w:cs="Arial"/>
          <w:b/>
          <w:bCs/>
          <w:sz w:val="24"/>
          <w:szCs w:val="24"/>
        </w:rPr>
      </w:pPr>
    </w:p>
    <w:p w14:paraId="6B72C2A2" w14:textId="2CA1A781" w:rsidR="00D53BE7" w:rsidRDefault="00D53BE7" w:rsidP="1DD4C1FB">
      <w:pPr>
        <w:jc w:val="both"/>
        <w:rPr>
          <w:rFonts w:ascii="Arial" w:eastAsia="Arial" w:hAnsi="Arial" w:cs="Arial"/>
          <w:b/>
          <w:bCs/>
          <w:sz w:val="24"/>
          <w:szCs w:val="24"/>
        </w:rPr>
      </w:pPr>
    </w:p>
    <w:p w14:paraId="50A3D402" w14:textId="380929E4" w:rsidR="00D53BE7" w:rsidRDefault="00D53BE7" w:rsidP="1DD4C1FB">
      <w:pPr>
        <w:jc w:val="both"/>
        <w:rPr>
          <w:rFonts w:ascii="Arial" w:eastAsia="Arial" w:hAnsi="Arial" w:cs="Arial"/>
          <w:b/>
          <w:bCs/>
          <w:sz w:val="24"/>
          <w:szCs w:val="24"/>
        </w:rPr>
      </w:pPr>
    </w:p>
    <w:p w14:paraId="5298EF83" w14:textId="50294CB4" w:rsidR="00D53BE7" w:rsidRDefault="00D53BE7" w:rsidP="1DD4C1FB">
      <w:pPr>
        <w:jc w:val="both"/>
        <w:rPr>
          <w:rFonts w:ascii="Arial" w:eastAsia="Arial" w:hAnsi="Arial" w:cs="Arial"/>
          <w:b/>
          <w:bCs/>
          <w:sz w:val="24"/>
          <w:szCs w:val="24"/>
        </w:rPr>
      </w:pPr>
    </w:p>
    <w:p w14:paraId="5B70869B" w14:textId="06E8D3C2" w:rsidR="00D53BE7" w:rsidRDefault="00D53BE7" w:rsidP="1DD4C1FB">
      <w:pPr>
        <w:jc w:val="both"/>
        <w:rPr>
          <w:rFonts w:ascii="Arial" w:eastAsia="Arial" w:hAnsi="Arial" w:cs="Arial"/>
          <w:b/>
          <w:bCs/>
          <w:sz w:val="24"/>
          <w:szCs w:val="24"/>
        </w:rPr>
      </w:pPr>
    </w:p>
    <w:p w14:paraId="2D107F16" w14:textId="6CE83F03" w:rsidR="00D53BE7" w:rsidRDefault="00D53BE7" w:rsidP="1DD4C1FB">
      <w:pPr>
        <w:jc w:val="both"/>
        <w:rPr>
          <w:rFonts w:ascii="Arial" w:eastAsia="Arial" w:hAnsi="Arial" w:cs="Arial"/>
          <w:b/>
          <w:bCs/>
          <w:sz w:val="24"/>
          <w:szCs w:val="24"/>
        </w:rPr>
      </w:pPr>
    </w:p>
    <w:p w14:paraId="24C655FF" w14:textId="67DDCD82" w:rsidR="00D53BE7" w:rsidRDefault="00D53BE7" w:rsidP="1DD4C1FB">
      <w:pPr>
        <w:jc w:val="both"/>
        <w:rPr>
          <w:rFonts w:ascii="Arial" w:eastAsia="Arial" w:hAnsi="Arial" w:cs="Arial"/>
          <w:b/>
          <w:bCs/>
          <w:sz w:val="24"/>
          <w:szCs w:val="24"/>
        </w:rPr>
      </w:pPr>
    </w:p>
    <w:p w14:paraId="4321E512" w14:textId="065DAC26" w:rsidR="00D53BE7" w:rsidRDefault="00D53BE7" w:rsidP="1DD4C1FB">
      <w:pPr>
        <w:jc w:val="both"/>
        <w:rPr>
          <w:rFonts w:ascii="Arial" w:eastAsia="Arial" w:hAnsi="Arial" w:cs="Arial"/>
          <w:b/>
          <w:bCs/>
          <w:sz w:val="24"/>
          <w:szCs w:val="24"/>
        </w:rPr>
      </w:pPr>
    </w:p>
    <w:p w14:paraId="52A1E1A7" w14:textId="77777777" w:rsidR="00D53BE7" w:rsidRDefault="00D53BE7" w:rsidP="1DD4C1FB">
      <w:pPr>
        <w:jc w:val="both"/>
        <w:rPr>
          <w:rFonts w:ascii="Arial" w:eastAsia="Arial" w:hAnsi="Arial" w:cs="Arial"/>
          <w:b/>
          <w:bCs/>
          <w:sz w:val="24"/>
          <w:szCs w:val="24"/>
        </w:rPr>
      </w:pPr>
    </w:p>
    <w:p w14:paraId="0A8CEAD3" w14:textId="16342BFD" w:rsidR="1DD4C1FB" w:rsidRDefault="1DD4C1FB" w:rsidP="1DD4C1FB">
      <w:pPr>
        <w:jc w:val="both"/>
        <w:rPr>
          <w:rFonts w:ascii="Arial" w:eastAsia="Arial" w:hAnsi="Arial" w:cs="Arial"/>
          <w:b/>
          <w:bCs/>
          <w:sz w:val="24"/>
          <w:szCs w:val="24"/>
        </w:rPr>
      </w:pPr>
    </w:p>
    <w:p w14:paraId="2E2AC80B" w14:textId="4B035DB6" w:rsidR="003D63B4" w:rsidRDefault="003D63B4" w:rsidP="505CE247">
      <w:pPr>
        <w:ind w:left="360"/>
        <w:jc w:val="both"/>
        <w:rPr>
          <w:rFonts w:ascii="Arial" w:eastAsia="Arial" w:hAnsi="Arial" w:cs="Arial"/>
          <w:sz w:val="24"/>
          <w:szCs w:val="24"/>
        </w:rPr>
      </w:pPr>
    </w:p>
    <w:p w14:paraId="5E5787A5" w14:textId="7B74E088" w:rsidR="003D63B4" w:rsidRDefault="3B3DEDCC" w:rsidP="505CE247">
      <w:pPr>
        <w:jc w:val="both"/>
        <w:rPr>
          <w:sz w:val="24"/>
          <w:szCs w:val="24"/>
        </w:rPr>
      </w:pPr>
      <w:r w:rsidRPr="1DD4C1FB">
        <w:rPr>
          <w:sz w:val="24"/>
          <w:szCs w:val="24"/>
        </w:rPr>
        <w:t xml:space="preserve">Reference </w:t>
      </w:r>
    </w:p>
    <w:p w14:paraId="1A5880D4" w14:textId="45A05E04" w:rsidR="0A8AB390" w:rsidRDefault="0A8AB390" w:rsidP="505CE247">
      <w:pPr>
        <w:jc w:val="both"/>
        <w:rPr>
          <w:sz w:val="24"/>
          <w:szCs w:val="24"/>
        </w:rPr>
      </w:pPr>
      <w:r w:rsidRPr="1DD4C1FB">
        <w:rPr>
          <w:sz w:val="24"/>
          <w:szCs w:val="24"/>
        </w:rPr>
        <w:t xml:space="preserve">Wood, J. J. R. </w:t>
      </w:r>
      <w:proofErr w:type="gramStart"/>
      <w:r w:rsidRPr="1DD4C1FB">
        <w:rPr>
          <w:sz w:val="24"/>
          <w:szCs w:val="24"/>
        </w:rPr>
        <w:t>T.(</w:t>
      </w:r>
      <w:proofErr w:type="gramEnd"/>
      <w:r w:rsidRPr="1DD4C1FB">
        <w:rPr>
          <w:sz w:val="24"/>
          <w:szCs w:val="24"/>
        </w:rPr>
        <w:t>1996) Royal Commission into the New South Wales Police Service- South W</w:t>
      </w:r>
      <w:r w:rsidR="2C890EDD" w:rsidRPr="1DD4C1FB">
        <w:rPr>
          <w:sz w:val="24"/>
          <w:szCs w:val="24"/>
        </w:rPr>
        <w:t>ales</w:t>
      </w:r>
    </w:p>
    <w:p w14:paraId="2714543E" w14:textId="763BCE40" w:rsidR="1DD4C1FB" w:rsidRDefault="1DD4C1FB" w:rsidP="1DD4C1FB">
      <w:pPr>
        <w:jc w:val="both"/>
        <w:rPr>
          <w:sz w:val="24"/>
          <w:szCs w:val="24"/>
        </w:rPr>
      </w:pPr>
    </w:p>
    <w:p w14:paraId="50BAFA19" w14:textId="67EA16FD" w:rsidR="13852FD0" w:rsidRDefault="13852FD0" w:rsidP="1DD4C1FB">
      <w:pPr>
        <w:jc w:val="both"/>
        <w:rPr>
          <w:rFonts w:eastAsiaTheme="minorEastAsia"/>
          <w:sz w:val="24"/>
          <w:szCs w:val="24"/>
        </w:rPr>
      </w:pPr>
      <w:r w:rsidRPr="1DD4C1FB">
        <w:rPr>
          <w:rFonts w:eastAsiaTheme="minorEastAsia"/>
          <w:sz w:val="24"/>
          <w:szCs w:val="24"/>
        </w:rPr>
        <w:t xml:space="preserve">Larsen, A.-C, &amp; Crowley, M. G. (2012). Virtue Ethics: Analysing Emotions in a Police Interview with a Crime Suspect. </w:t>
      </w:r>
      <w:proofErr w:type="gramStart"/>
      <w:r w:rsidRPr="1DD4C1FB">
        <w:rPr>
          <w:rFonts w:eastAsiaTheme="minorEastAsia"/>
          <w:i/>
          <w:iCs/>
          <w:sz w:val="24"/>
          <w:szCs w:val="24"/>
        </w:rPr>
        <w:t>Policing :</w:t>
      </w:r>
      <w:proofErr w:type="gramEnd"/>
      <w:r w:rsidRPr="1DD4C1FB">
        <w:rPr>
          <w:rFonts w:eastAsiaTheme="minorEastAsia"/>
          <w:i/>
          <w:iCs/>
          <w:sz w:val="24"/>
          <w:szCs w:val="24"/>
        </w:rPr>
        <w:t xml:space="preserve"> a Journal of Policy and Practice</w:t>
      </w:r>
      <w:r w:rsidRPr="1DD4C1FB">
        <w:rPr>
          <w:rFonts w:eastAsiaTheme="minorEastAsia"/>
          <w:sz w:val="24"/>
          <w:szCs w:val="24"/>
        </w:rPr>
        <w:t xml:space="preserve">, </w:t>
      </w:r>
      <w:r w:rsidRPr="1DD4C1FB">
        <w:rPr>
          <w:rFonts w:eastAsiaTheme="minorEastAsia"/>
          <w:i/>
          <w:iCs/>
          <w:sz w:val="24"/>
          <w:szCs w:val="24"/>
        </w:rPr>
        <w:t>6</w:t>
      </w:r>
      <w:r w:rsidRPr="1DD4C1FB">
        <w:rPr>
          <w:rFonts w:eastAsiaTheme="minorEastAsia"/>
          <w:sz w:val="24"/>
          <w:szCs w:val="24"/>
        </w:rPr>
        <w:t xml:space="preserve">(3), 291–300. </w:t>
      </w:r>
      <w:hyperlink r:id="rId9">
        <w:r w:rsidRPr="1DD4C1FB">
          <w:rPr>
            <w:rStyle w:val="Hyperlink"/>
            <w:rFonts w:eastAsiaTheme="minorEastAsia"/>
            <w:sz w:val="24"/>
            <w:szCs w:val="24"/>
          </w:rPr>
          <w:t>https://doi.org/10.1093/police/pas016</w:t>
        </w:r>
      </w:hyperlink>
    </w:p>
    <w:p w14:paraId="70E2E284" w14:textId="0DAFBFA6" w:rsidR="1DD4C1FB" w:rsidRDefault="1DD4C1FB" w:rsidP="1DD4C1FB">
      <w:pPr>
        <w:jc w:val="both"/>
        <w:rPr>
          <w:rFonts w:eastAsiaTheme="minorEastAsia"/>
          <w:sz w:val="24"/>
          <w:szCs w:val="24"/>
        </w:rPr>
      </w:pPr>
    </w:p>
    <w:p w14:paraId="3FF68CA8" w14:textId="0A98EFD1" w:rsidR="6D2F7582" w:rsidRDefault="6D2F7582" w:rsidP="1DD4C1FB">
      <w:pPr>
        <w:jc w:val="both"/>
        <w:rPr>
          <w:sz w:val="24"/>
          <w:szCs w:val="24"/>
        </w:rPr>
      </w:pPr>
      <w:r w:rsidRPr="1DD4C1FB">
        <w:rPr>
          <w:sz w:val="24"/>
          <w:szCs w:val="24"/>
        </w:rPr>
        <w:t xml:space="preserve">Fishman, J. E. (1978). </w:t>
      </w:r>
      <w:r w:rsidRPr="1DD4C1FB">
        <w:rPr>
          <w:i/>
          <w:iCs/>
          <w:sz w:val="24"/>
          <w:szCs w:val="24"/>
        </w:rPr>
        <w:t>Measuring police corruption</w:t>
      </w:r>
      <w:r w:rsidRPr="1DD4C1FB">
        <w:rPr>
          <w:sz w:val="24"/>
          <w:szCs w:val="24"/>
        </w:rPr>
        <w:t xml:space="preserve">- </w:t>
      </w:r>
      <w:r w:rsidR="502AC610" w:rsidRPr="1DD4C1FB">
        <w:rPr>
          <w:sz w:val="24"/>
          <w:szCs w:val="24"/>
        </w:rPr>
        <w:t xml:space="preserve">John Jay College of Criminal Justice </w:t>
      </w:r>
      <w:r w:rsidRPr="1DD4C1FB">
        <w:rPr>
          <w:sz w:val="24"/>
          <w:szCs w:val="24"/>
        </w:rPr>
        <w:t>New York</w:t>
      </w:r>
    </w:p>
    <w:p w14:paraId="7ABE8188" w14:textId="09222A58" w:rsidR="1DD4C1FB" w:rsidRDefault="1DD4C1FB" w:rsidP="1DD4C1FB">
      <w:pPr>
        <w:jc w:val="both"/>
        <w:rPr>
          <w:sz w:val="24"/>
          <w:szCs w:val="24"/>
        </w:rPr>
      </w:pPr>
    </w:p>
    <w:p w14:paraId="3081371F" w14:textId="3E8731B2" w:rsidR="3B3DEDCC" w:rsidRDefault="3B3DEDCC" w:rsidP="505CE247">
      <w:pPr>
        <w:jc w:val="both"/>
        <w:rPr>
          <w:sz w:val="24"/>
          <w:szCs w:val="24"/>
        </w:rPr>
      </w:pPr>
      <w:r w:rsidRPr="1DD4C1FB">
        <w:rPr>
          <w:sz w:val="24"/>
          <w:szCs w:val="24"/>
        </w:rPr>
        <w:t>Robert Hyde &amp; John Remnan</w:t>
      </w:r>
      <w:r w:rsidR="4B46F2C2" w:rsidRPr="1DD4C1FB">
        <w:rPr>
          <w:sz w:val="24"/>
          <w:szCs w:val="24"/>
        </w:rPr>
        <w:t>t</w:t>
      </w:r>
      <w:r w:rsidRPr="1DD4C1FB">
        <w:rPr>
          <w:sz w:val="24"/>
          <w:szCs w:val="24"/>
        </w:rPr>
        <w:t xml:space="preserve"> (2016)</w:t>
      </w:r>
      <w:r w:rsidR="04271D73" w:rsidRPr="1DD4C1FB">
        <w:rPr>
          <w:sz w:val="24"/>
          <w:szCs w:val="24"/>
        </w:rPr>
        <w:t>,</w:t>
      </w:r>
      <w:r w:rsidR="59571C90" w:rsidRPr="1DD4C1FB">
        <w:rPr>
          <w:sz w:val="24"/>
          <w:szCs w:val="24"/>
        </w:rPr>
        <w:t xml:space="preserve"> </w:t>
      </w:r>
      <w:r w:rsidR="59571C90" w:rsidRPr="1DD4C1FB">
        <w:rPr>
          <w:i/>
          <w:iCs/>
          <w:sz w:val="24"/>
          <w:szCs w:val="24"/>
        </w:rPr>
        <w:t>Livestock</w:t>
      </w:r>
    </w:p>
    <w:p w14:paraId="7023D304" w14:textId="78907833" w:rsidR="55729DA8" w:rsidRDefault="55729DA8" w:rsidP="505CE247">
      <w:pPr>
        <w:jc w:val="both"/>
        <w:rPr>
          <w:sz w:val="24"/>
          <w:szCs w:val="24"/>
        </w:rPr>
      </w:pPr>
      <w:proofErr w:type="spellStart"/>
      <w:r w:rsidRPr="1DD4C1FB">
        <w:rPr>
          <w:sz w:val="24"/>
          <w:szCs w:val="24"/>
        </w:rPr>
        <w:t>A.</w:t>
      </w:r>
      <w:proofErr w:type="gramStart"/>
      <w:r w:rsidRPr="1DD4C1FB">
        <w:rPr>
          <w:sz w:val="24"/>
          <w:szCs w:val="24"/>
        </w:rPr>
        <w:t>C.Grayling</w:t>
      </w:r>
      <w:proofErr w:type="spellEnd"/>
      <w:proofErr w:type="gramEnd"/>
      <w:r w:rsidRPr="1DD4C1FB">
        <w:rPr>
          <w:sz w:val="24"/>
          <w:szCs w:val="24"/>
        </w:rPr>
        <w:t xml:space="preserve"> (2011),</w:t>
      </w:r>
      <w:r w:rsidRPr="1DD4C1FB">
        <w:rPr>
          <w:rFonts w:ascii="Calibri" w:eastAsia="Calibri" w:hAnsi="Calibri" w:cs="Calibri"/>
          <w:i/>
          <w:iCs/>
          <w:color w:val="000000" w:themeColor="text1"/>
          <w:sz w:val="24"/>
          <w:szCs w:val="24"/>
        </w:rPr>
        <w:t xml:space="preserve"> Psychology: How we Form Beliefs,</w:t>
      </w:r>
      <w:r w:rsidR="057B0527" w:rsidRPr="1DD4C1FB">
        <w:rPr>
          <w:rFonts w:ascii="Calibri" w:eastAsia="Calibri" w:hAnsi="Calibri" w:cs="Calibri"/>
          <w:color w:val="000000" w:themeColor="text1"/>
          <w:sz w:val="24"/>
          <w:szCs w:val="24"/>
        </w:rPr>
        <w:t xml:space="preserve">(First Edition) </w:t>
      </w:r>
      <w:r w:rsidR="057B0527" w:rsidRPr="1DD4C1FB">
        <w:rPr>
          <w:sz w:val="24"/>
          <w:szCs w:val="24"/>
        </w:rPr>
        <w:t>446-474  published: 22 June 2011</w:t>
      </w:r>
    </w:p>
    <w:p w14:paraId="3D473A02" w14:textId="4D75AB54" w:rsidR="1DD4C1FB" w:rsidRDefault="1DD4C1FB" w:rsidP="1DD4C1FB">
      <w:pPr>
        <w:jc w:val="both"/>
        <w:rPr>
          <w:sz w:val="24"/>
          <w:szCs w:val="24"/>
        </w:rPr>
      </w:pPr>
    </w:p>
    <w:p w14:paraId="3FFF6A5A" w14:textId="7A641E34" w:rsidR="10373582" w:rsidRDefault="10373582" w:rsidP="505CE247">
      <w:pPr>
        <w:jc w:val="both"/>
        <w:rPr>
          <w:sz w:val="24"/>
          <w:szCs w:val="24"/>
        </w:rPr>
      </w:pPr>
      <w:proofErr w:type="spellStart"/>
      <w:r w:rsidRPr="1DD4C1FB">
        <w:rPr>
          <w:sz w:val="24"/>
          <w:szCs w:val="24"/>
        </w:rPr>
        <w:t>Mattew</w:t>
      </w:r>
      <w:proofErr w:type="spellEnd"/>
      <w:r w:rsidRPr="1DD4C1FB">
        <w:rPr>
          <w:sz w:val="24"/>
          <w:szCs w:val="24"/>
        </w:rPr>
        <w:t xml:space="preserve"> McKay &amp; Patrick Fanning</w:t>
      </w:r>
      <w:r w:rsidR="60ACE1F7" w:rsidRPr="1DD4C1FB">
        <w:rPr>
          <w:sz w:val="24"/>
          <w:szCs w:val="24"/>
        </w:rPr>
        <w:t xml:space="preserve"> (1991</w:t>
      </w:r>
      <w:proofErr w:type="gramStart"/>
      <w:r w:rsidR="60ACE1F7" w:rsidRPr="1DD4C1FB">
        <w:rPr>
          <w:sz w:val="24"/>
          <w:szCs w:val="24"/>
        </w:rPr>
        <w:t>),</w:t>
      </w:r>
      <w:r w:rsidR="7B03880A" w:rsidRPr="1DD4C1FB">
        <w:rPr>
          <w:i/>
          <w:iCs/>
          <w:sz w:val="24"/>
          <w:szCs w:val="24"/>
        </w:rPr>
        <w:t>Prisoners</w:t>
      </w:r>
      <w:proofErr w:type="gramEnd"/>
      <w:r w:rsidR="7B03880A" w:rsidRPr="1DD4C1FB">
        <w:rPr>
          <w:i/>
          <w:iCs/>
          <w:sz w:val="24"/>
          <w:szCs w:val="24"/>
        </w:rPr>
        <w:t xml:space="preserve"> of Belief-</w:t>
      </w:r>
      <w:r w:rsidR="7B03880A" w:rsidRPr="1DD4C1FB">
        <w:rPr>
          <w:sz w:val="24"/>
          <w:szCs w:val="24"/>
        </w:rPr>
        <w:t xml:space="preserve"> Exposing &amp; Changing Beliefs that Control Your Life,</w:t>
      </w:r>
      <w:r w:rsidR="29D4EE22" w:rsidRPr="1DD4C1FB">
        <w:rPr>
          <w:sz w:val="24"/>
          <w:szCs w:val="24"/>
        </w:rPr>
        <w:t xml:space="preserve">(Second Edition) </w:t>
      </w:r>
      <w:proofErr w:type="spellStart"/>
      <w:r w:rsidR="29D4EE22" w:rsidRPr="1DD4C1FB">
        <w:rPr>
          <w:sz w:val="24"/>
          <w:szCs w:val="24"/>
        </w:rPr>
        <w:t>London:SAGE</w:t>
      </w:r>
      <w:proofErr w:type="spellEnd"/>
    </w:p>
    <w:p w14:paraId="30468353" w14:textId="3D09ABD8" w:rsidR="1DD4C1FB" w:rsidRDefault="1DD4C1FB" w:rsidP="1DD4C1FB">
      <w:pPr>
        <w:jc w:val="both"/>
        <w:rPr>
          <w:sz w:val="24"/>
          <w:szCs w:val="24"/>
        </w:rPr>
      </w:pPr>
    </w:p>
    <w:p w14:paraId="06C01460" w14:textId="3F289B38" w:rsidR="7EC62FD9" w:rsidRDefault="7EC62FD9" w:rsidP="505CE247">
      <w:pPr>
        <w:jc w:val="both"/>
        <w:rPr>
          <w:rFonts w:ascii="Arial" w:eastAsia="Arial" w:hAnsi="Arial" w:cs="Arial"/>
          <w:sz w:val="24"/>
          <w:szCs w:val="24"/>
        </w:rPr>
      </w:pPr>
      <w:proofErr w:type="spellStart"/>
      <w:r w:rsidRPr="1DD4C1FB">
        <w:rPr>
          <w:rFonts w:ascii="Arial" w:eastAsia="Arial" w:hAnsi="Arial" w:cs="Arial"/>
          <w:sz w:val="24"/>
          <w:szCs w:val="24"/>
        </w:rPr>
        <w:t>Dr.</w:t>
      </w:r>
      <w:proofErr w:type="spellEnd"/>
      <w:r w:rsidRPr="1DD4C1FB">
        <w:rPr>
          <w:rFonts w:ascii="Arial" w:eastAsia="Arial" w:hAnsi="Arial" w:cs="Arial"/>
          <w:sz w:val="24"/>
          <w:szCs w:val="24"/>
        </w:rPr>
        <w:t xml:space="preserve"> Riley Dunlap (2016) Oklahoma Live Streaming</w:t>
      </w:r>
    </w:p>
    <w:p w14:paraId="3C2C2857" w14:textId="6F6876A2" w:rsidR="1DD4C1FB" w:rsidRDefault="1DD4C1FB" w:rsidP="1DD4C1FB">
      <w:pPr>
        <w:jc w:val="both"/>
        <w:rPr>
          <w:rFonts w:ascii="Arial" w:eastAsia="Arial" w:hAnsi="Arial" w:cs="Arial"/>
          <w:sz w:val="24"/>
          <w:szCs w:val="24"/>
        </w:rPr>
      </w:pPr>
    </w:p>
    <w:p w14:paraId="645B1234" w14:textId="6FE65241" w:rsidR="56D397DF" w:rsidRDefault="56D397DF" w:rsidP="505CE247">
      <w:pPr>
        <w:jc w:val="both"/>
        <w:rPr>
          <w:rFonts w:ascii="Arial" w:eastAsia="Arial" w:hAnsi="Arial" w:cs="Arial"/>
          <w:sz w:val="24"/>
          <w:szCs w:val="24"/>
        </w:rPr>
      </w:pPr>
      <w:proofErr w:type="spellStart"/>
      <w:r w:rsidRPr="1DD4C1FB">
        <w:rPr>
          <w:rFonts w:ascii="Arial" w:eastAsia="Arial" w:hAnsi="Arial" w:cs="Arial"/>
          <w:sz w:val="24"/>
          <w:szCs w:val="24"/>
        </w:rPr>
        <w:t>Cmpbell</w:t>
      </w:r>
      <w:proofErr w:type="spellEnd"/>
      <w:r w:rsidRPr="1DD4C1FB">
        <w:rPr>
          <w:rFonts w:ascii="Arial" w:eastAsia="Arial" w:hAnsi="Arial" w:cs="Arial"/>
          <w:sz w:val="24"/>
          <w:szCs w:val="24"/>
        </w:rPr>
        <w:t xml:space="preserve">, J. (2001). </w:t>
      </w:r>
      <w:r w:rsidRPr="1DD4C1FB">
        <w:rPr>
          <w:rFonts w:ascii="Arial" w:eastAsia="Arial" w:hAnsi="Arial" w:cs="Arial"/>
          <w:i/>
          <w:iCs/>
          <w:sz w:val="24"/>
          <w:szCs w:val="24"/>
        </w:rPr>
        <w:t xml:space="preserve">Walking the beat alone </w:t>
      </w:r>
      <w:r w:rsidRPr="1DD4C1FB">
        <w:rPr>
          <w:rFonts w:ascii="Arial" w:eastAsia="Arial" w:hAnsi="Arial" w:cs="Arial"/>
          <w:sz w:val="24"/>
          <w:szCs w:val="24"/>
        </w:rPr>
        <w:t>- (pag.15-</w:t>
      </w:r>
      <w:r w:rsidR="343516D4" w:rsidRPr="1DD4C1FB">
        <w:rPr>
          <w:rFonts w:ascii="Arial" w:eastAsia="Arial" w:hAnsi="Arial" w:cs="Arial"/>
          <w:sz w:val="24"/>
          <w:szCs w:val="24"/>
        </w:rPr>
        <w:t>20). Durham.</w:t>
      </w:r>
    </w:p>
    <w:p w14:paraId="3C4B85DA" w14:textId="644F5E47" w:rsidR="1DD4C1FB" w:rsidRDefault="1DD4C1FB" w:rsidP="1DD4C1FB">
      <w:pPr>
        <w:jc w:val="both"/>
        <w:rPr>
          <w:rFonts w:ascii="Arial" w:eastAsia="Arial" w:hAnsi="Arial" w:cs="Arial"/>
          <w:sz w:val="24"/>
          <w:szCs w:val="24"/>
        </w:rPr>
      </w:pPr>
    </w:p>
    <w:p w14:paraId="5E050B56" w14:textId="25D59817" w:rsidR="1C733223" w:rsidRDefault="1C733223" w:rsidP="1DD4C1FB">
      <w:pPr>
        <w:jc w:val="both"/>
        <w:rPr>
          <w:rFonts w:ascii="Arial" w:eastAsia="Arial" w:hAnsi="Arial" w:cs="Arial"/>
          <w:sz w:val="24"/>
          <w:szCs w:val="24"/>
        </w:rPr>
      </w:pPr>
      <w:r w:rsidRPr="1DD4C1FB">
        <w:rPr>
          <w:rFonts w:ascii="Arial" w:eastAsia="Arial" w:hAnsi="Arial" w:cs="Arial"/>
          <w:sz w:val="24"/>
          <w:szCs w:val="24"/>
        </w:rPr>
        <w:t xml:space="preserve">BBCNEWS (8 December 2016) </w:t>
      </w:r>
      <w:r w:rsidRPr="1DD4C1FB">
        <w:rPr>
          <w:rFonts w:ascii="Arial" w:eastAsia="Arial" w:hAnsi="Arial" w:cs="Arial"/>
          <w:i/>
          <w:iCs/>
          <w:sz w:val="24"/>
          <w:szCs w:val="24"/>
        </w:rPr>
        <w:t>“hundreds of police accused of sexual exploitation”</w:t>
      </w:r>
    </w:p>
    <w:p w14:paraId="13CD8BE2" w14:textId="7B80DC21" w:rsidR="495ABFCD" w:rsidRDefault="495ABFCD" w:rsidP="1DD4C1FB">
      <w:pPr>
        <w:jc w:val="both"/>
        <w:rPr>
          <w:rFonts w:ascii="Arial" w:eastAsia="Arial" w:hAnsi="Arial" w:cs="Arial"/>
          <w:i/>
          <w:iCs/>
          <w:sz w:val="24"/>
          <w:szCs w:val="24"/>
        </w:rPr>
      </w:pPr>
    </w:p>
    <w:sectPr w:rsidR="495ABFCD">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hehla Khan" w:date="2020-10-30T15:44:00Z" w:initials="SK">
    <w:p w14:paraId="4E4B37E4" w14:textId="3E396722" w:rsidR="53446FE1" w:rsidRDefault="53446FE1">
      <w:r>
        <w:t>you need to talk about values, beliefs and attitudes form an organisational point of view and more important explain how these help the organisation become successful</w:t>
      </w:r>
      <w:r>
        <w:annotationRef/>
      </w:r>
      <w:r>
        <w:annotationRef/>
      </w:r>
      <w:r>
        <w:annotationRef/>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E4B37E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60B151C7" w16cex:dateUtc="2020-10-30T15: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E4B37E4" w16cid:durableId="60B151C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B181C"/>
    <w:multiLevelType w:val="hybridMultilevel"/>
    <w:tmpl w:val="FFFFFFFF"/>
    <w:lvl w:ilvl="0" w:tplc="40C8BD10">
      <w:start w:val="1"/>
      <w:numFmt w:val="bullet"/>
      <w:lvlText w:val=""/>
      <w:lvlJc w:val="left"/>
      <w:pPr>
        <w:ind w:left="720" w:hanging="360"/>
      </w:pPr>
      <w:rPr>
        <w:rFonts w:ascii="Symbol" w:hAnsi="Symbol" w:hint="default"/>
      </w:rPr>
    </w:lvl>
    <w:lvl w:ilvl="1" w:tplc="95C2CADC">
      <w:start w:val="1"/>
      <w:numFmt w:val="bullet"/>
      <w:lvlText w:val="o"/>
      <w:lvlJc w:val="left"/>
      <w:pPr>
        <w:ind w:left="1440" w:hanging="360"/>
      </w:pPr>
      <w:rPr>
        <w:rFonts w:ascii="Courier New" w:hAnsi="Courier New" w:hint="default"/>
      </w:rPr>
    </w:lvl>
    <w:lvl w:ilvl="2" w:tplc="E27A0E82">
      <w:start w:val="1"/>
      <w:numFmt w:val="bullet"/>
      <w:lvlText w:val=""/>
      <w:lvlJc w:val="left"/>
      <w:pPr>
        <w:ind w:left="2160" w:hanging="360"/>
      </w:pPr>
      <w:rPr>
        <w:rFonts w:ascii="Wingdings" w:hAnsi="Wingdings" w:hint="default"/>
      </w:rPr>
    </w:lvl>
    <w:lvl w:ilvl="3" w:tplc="04D829F8">
      <w:start w:val="1"/>
      <w:numFmt w:val="bullet"/>
      <w:lvlText w:val=""/>
      <w:lvlJc w:val="left"/>
      <w:pPr>
        <w:ind w:left="2880" w:hanging="360"/>
      </w:pPr>
      <w:rPr>
        <w:rFonts w:ascii="Symbol" w:hAnsi="Symbol" w:hint="default"/>
      </w:rPr>
    </w:lvl>
    <w:lvl w:ilvl="4" w:tplc="8846497A">
      <w:start w:val="1"/>
      <w:numFmt w:val="bullet"/>
      <w:lvlText w:val="o"/>
      <w:lvlJc w:val="left"/>
      <w:pPr>
        <w:ind w:left="3600" w:hanging="360"/>
      </w:pPr>
      <w:rPr>
        <w:rFonts w:ascii="Courier New" w:hAnsi="Courier New" w:hint="default"/>
      </w:rPr>
    </w:lvl>
    <w:lvl w:ilvl="5" w:tplc="2B92E68E">
      <w:start w:val="1"/>
      <w:numFmt w:val="bullet"/>
      <w:lvlText w:val=""/>
      <w:lvlJc w:val="left"/>
      <w:pPr>
        <w:ind w:left="4320" w:hanging="360"/>
      </w:pPr>
      <w:rPr>
        <w:rFonts w:ascii="Wingdings" w:hAnsi="Wingdings" w:hint="default"/>
      </w:rPr>
    </w:lvl>
    <w:lvl w:ilvl="6" w:tplc="929CE0CE">
      <w:start w:val="1"/>
      <w:numFmt w:val="bullet"/>
      <w:lvlText w:val=""/>
      <w:lvlJc w:val="left"/>
      <w:pPr>
        <w:ind w:left="5040" w:hanging="360"/>
      </w:pPr>
      <w:rPr>
        <w:rFonts w:ascii="Symbol" w:hAnsi="Symbol" w:hint="default"/>
      </w:rPr>
    </w:lvl>
    <w:lvl w:ilvl="7" w:tplc="C9F43A6C">
      <w:start w:val="1"/>
      <w:numFmt w:val="bullet"/>
      <w:lvlText w:val="o"/>
      <w:lvlJc w:val="left"/>
      <w:pPr>
        <w:ind w:left="5760" w:hanging="360"/>
      </w:pPr>
      <w:rPr>
        <w:rFonts w:ascii="Courier New" w:hAnsi="Courier New" w:hint="default"/>
      </w:rPr>
    </w:lvl>
    <w:lvl w:ilvl="8" w:tplc="9B34A6B4">
      <w:start w:val="1"/>
      <w:numFmt w:val="bullet"/>
      <w:lvlText w:val=""/>
      <w:lvlJc w:val="left"/>
      <w:pPr>
        <w:ind w:left="6480" w:hanging="360"/>
      </w:pPr>
      <w:rPr>
        <w:rFonts w:ascii="Wingdings" w:hAnsi="Wingdings" w:hint="default"/>
      </w:rPr>
    </w:lvl>
  </w:abstractNum>
  <w:abstractNum w:abstractNumId="1" w15:restartNumberingAfterBreak="0">
    <w:nsid w:val="05960C12"/>
    <w:multiLevelType w:val="hybridMultilevel"/>
    <w:tmpl w:val="FFFFFFFF"/>
    <w:lvl w:ilvl="0" w:tplc="A678C110">
      <w:start w:val="1"/>
      <w:numFmt w:val="bullet"/>
      <w:lvlText w:val=""/>
      <w:lvlJc w:val="left"/>
      <w:pPr>
        <w:ind w:left="720" w:hanging="360"/>
      </w:pPr>
      <w:rPr>
        <w:rFonts w:ascii="Symbol" w:hAnsi="Symbol" w:hint="default"/>
      </w:rPr>
    </w:lvl>
    <w:lvl w:ilvl="1" w:tplc="39E453F6">
      <w:start w:val="1"/>
      <w:numFmt w:val="bullet"/>
      <w:lvlText w:val="o"/>
      <w:lvlJc w:val="left"/>
      <w:pPr>
        <w:ind w:left="1440" w:hanging="360"/>
      </w:pPr>
      <w:rPr>
        <w:rFonts w:ascii="Courier New" w:hAnsi="Courier New" w:hint="default"/>
      </w:rPr>
    </w:lvl>
    <w:lvl w:ilvl="2" w:tplc="7E6A2612">
      <w:start w:val="1"/>
      <w:numFmt w:val="bullet"/>
      <w:lvlText w:val=""/>
      <w:lvlJc w:val="left"/>
      <w:pPr>
        <w:ind w:left="2160" w:hanging="360"/>
      </w:pPr>
      <w:rPr>
        <w:rFonts w:ascii="Wingdings" w:hAnsi="Wingdings" w:hint="default"/>
      </w:rPr>
    </w:lvl>
    <w:lvl w:ilvl="3" w:tplc="FB9AE316">
      <w:start w:val="1"/>
      <w:numFmt w:val="bullet"/>
      <w:lvlText w:val=""/>
      <w:lvlJc w:val="left"/>
      <w:pPr>
        <w:ind w:left="2880" w:hanging="360"/>
      </w:pPr>
      <w:rPr>
        <w:rFonts w:ascii="Symbol" w:hAnsi="Symbol" w:hint="default"/>
      </w:rPr>
    </w:lvl>
    <w:lvl w:ilvl="4" w:tplc="6B88B80C">
      <w:start w:val="1"/>
      <w:numFmt w:val="bullet"/>
      <w:lvlText w:val="o"/>
      <w:lvlJc w:val="left"/>
      <w:pPr>
        <w:ind w:left="3600" w:hanging="360"/>
      </w:pPr>
      <w:rPr>
        <w:rFonts w:ascii="Courier New" w:hAnsi="Courier New" w:hint="default"/>
      </w:rPr>
    </w:lvl>
    <w:lvl w:ilvl="5" w:tplc="27E6EB88">
      <w:start w:val="1"/>
      <w:numFmt w:val="bullet"/>
      <w:lvlText w:val=""/>
      <w:lvlJc w:val="left"/>
      <w:pPr>
        <w:ind w:left="4320" w:hanging="360"/>
      </w:pPr>
      <w:rPr>
        <w:rFonts w:ascii="Wingdings" w:hAnsi="Wingdings" w:hint="default"/>
      </w:rPr>
    </w:lvl>
    <w:lvl w:ilvl="6" w:tplc="6966CC52">
      <w:start w:val="1"/>
      <w:numFmt w:val="bullet"/>
      <w:lvlText w:val=""/>
      <w:lvlJc w:val="left"/>
      <w:pPr>
        <w:ind w:left="5040" w:hanging="360"/>
      </w:pPr>
      <w:rPr>
        <w:rFonts w:ascii="Symbol" w:hAnsi="Symbol" w:hint="default"/>
      </w:rPr>
    </w:lvl>
    <w:lvl w:ilvl="7" w:tplc="03485FC2">
      <w:start w:val="1"/>
      <w:numFmt w:val="bullet"/>
      <w:lvlText w:val="o"/>
      <w:lvlJc w:val="left"/>
      <w:pPr>
        <w:ind w:left="5760" w:hanging="360"/>
      </w:pPr>
      <w:rPr>
        <w:rFonts w:ascii="Courier New" w:hAnsi="Courier New" w:hint="default"/>
      </w:rPr>
    </w:lvl>
    <w:lvl w:ilvl="8" w:tplc="07CA41B2">
      <w:start w:val="1"/>
      <w:numFmt w:val="bullet"/>
      <w:lvlText w:val=""/>
      <w:lvlJc w:val="left"/>
      <w:pPr>
        <w:ind w:left="6480" w:hanging="360"/>
      </w:pPr>
      <w:rPr>
        <w:rFonts w:ascii="Wingdings" w:hAnsi="Wingdings" w:hint="default"/>
      </w:rPr>
    </w:lvl>
  </w:abstractNum>
  <w:abstractNum w:abstractNumId="2" w15:restartNumberingAfterBreak="0">
    <w:nsid w:val="05FA67DD"/>
    <w:multiLevelType w:val="hybridMultilevel"/>
    <w:tmpl w:val="FFFFFFFF"/>
    <w:lvl w:ilvl="0" w:tplc="C6B839C4">
      <w:start w:val="1"/>
      <w:numFmt w:val="decimal"/>
      <w:lvlText w:val="%1."/>
      <w:lvlJc w:val="left"/>
      <w:pPr>
        <w:ind w:left="720" w:hanging="360"/>
      </w:pPr>
    </w:lvl>
    <w:lvl w:ilvl="1" w:tplc="8A7AE3C0">
      <w:start w:val="1"/>
      <w:numFmt w:val="lowerLetter"/>
      <w:lvlText w:val="%2."/>
      <w:lvlJc w:val="left"/>
      <w:pPr>
        <w:ind w:left="1440" w:hanging="360"/>
      </w:pPr>
    </w:lvl>
    <w:lvl w:ilvl="2" w:tplc="B7B67892">
      <w:start w:val="1"/>
      <w:numFmt w:val="lowerRoman"/>
      <w:lvlText w:val="%3."/>
      <w:lvlJc w:val="right"/>
      <w:pPr>
        <w:ind w:left="2160" w:hanging="180"/>
      </w:pPr>
    </w:lvl>
    <w:lvl w:ilvl="3" w:tplc="E168E338">
      <w:start w:val="1"/>
      <w:numFmt w:val="decimal"/>
      <w:lvlText w:val="%4."/>
      <w:lvlJc w:val="left"/>
      <w:pPr>
        <w:ind w:left="2880" w:hanging="360"/>
      </w:pPr>
    </w:lvl>
    <w:lvl w:ilvl="4" w:tplc="69CE6EFE">
      <w:start w:val="1"/>
      <w:numFmt w:val="lowerLetter"/>
      <w:lvlText w:val="%5."/>
      <w:lvlJc w:val="left"/>
      <w:pPr>
        <w:ind w:left="3600" w:hanging="360"/>
      </w:pPr>
    </w:lvl>
    <w:lvl w:ilvl="5" w:tplc="6F349F92">
      <w:start w:val="1"/>
      <w:numFmt w:val="lowerRoman"/>
      <w:lvlText w:val="%6."/>
      <w:lvlJc w:val="right"/>
      <w:pPr>
        <w:ind w:left="4320" w:hanging="180"/>
      </w:pPr>
    </w:lvl>
    <w:lvl w:ilvl="6" w:tplc="23F48B10">
      <w:start w:val="1"/>
      <w:numFmt w:val="decimal"/>
      <w:lvlText w:val="%7."/>
      <w:lvlJc w:val="left"/>
      <w:pPr>
        <w:ind w:left="5040" w:hanging="360"/>
      </w:pPr>
    </w:lvl>
    <w:lvl w:ilvl="7" w:tplc="799CD1A0">
      <w:start w:val="1"/>
      <w:numFmt w:val="lowerLetter"/>
      <w:lvlText w:val="%8."/>
      <w:lvlJc w:val="left"/>
      <w:pPr>
        <w:ind w:left="5760" w:hanging="360"/>
      </w:pPr>
    </w:lvl>
    <w:lvl w:ilvl="8" w:tplc="73B4202E">
      <w:start w:val="1"/>
      <w:numFmt w:val="lowerRoman"/>
      <w:lvlText w:val="%9."/>
      <w:lvlJc w:val="right"/>
      <w:pPr>
        <w:ind w:left="6480" w:hanging="180"/>
      </w:pPr>
    </w:lvl>
  </w:abstractNum>
  <w:abstractNum w:abstractNumId="3" w15:restartNumberingAfterBreak="0">
    <w:nsid w:val="0903621E"/>
    <w:multiLevelType w:val="hybridMultilevel"/>
    <w:tmpl w:val="FFFFFFFF"/>
    <w:lvl w:ilvl="0" w:tplc="EAF8BE1E">
      <w:start w:val="1"/>
      <w:numFmt w:val="bullet"/>
      <w:lvlText w:val=""/>
      <w:lvlJc w:val="left"/>
      <w:pPr>
        <w:ind w:left="720" w:hanging="360"/>
      </w:pPr>
      <w:rPr>
        <w:rFonts w:ascii="Symbol" w:hAnsi="Symbol" w:hint="default"/>
      </w:rPr>
    </w:lvl>
    <w:lvl w:ilvl="1" w:tplc="12F6B648">
      <w:start w:val="1"/>
      <w:numFmt w:val="bullet"/>
      <w:lvlText w:val="o"/>
      <w:lvlJc w:val="left"/>
      <w:pPr>
        <w:ind w:left="1440" w:hanging="360"/>
      </w:pPr>
      <w:rPr>
        <w:rFonts w:ascii="Courier New" w:hAnsi="Courier New" w:hint="default"/>
      </w:rPr>
    </w:lvl>
    <w:lvl w:ilvl="2" w:tplc="83C6E7BA">
      <w:start w:val="1"/>
      <w:numFmt w:val="bullet"/>
      <w:lvlText w:val=""/>
      <w:lvlJc w:val="left"/>
      <w:pPr>
        <w:ind w:left="2160" w:hanging="360"/>
      </w:pPr>
      <w:rPr>
        <w:rFonts w:ascii="Wingdings" w:hAnsi="Wingdings" w:hint="default"/>
      </w:rPr>
    </w:lvl>
    <w:lvl w:ilvl="3" w:tplc="76C6092C">
      <w:start w:val="1"/>
      <w:numFmt w:val="bullet"/>
      <w:lvlText w:val=""/>
      <w:lvlJc w:val="left"/>
      <w:pPr>
        <w:ind w:left="2880" w:hanging="360"/>
      </w:pPr>
      <w:rPr>
        <w:rFonts w:ascii="Symbol" w:hAnsi="Symbol" w:hint="default"/>
      </w:rPr>
    </w:lvl>
    <w:lvl w:ilvl="4" w:tplc="54081DA0">
      <w:start w:val="1"/>
      <w:numFmt w:val="bullet"/>
      <w:lvlText w:val="o"/>
      <w:lvlJc w:val="left"/>
      <w:pPr>
        <w:ind w:left="3600" w:hanging="360"/>
      </w:pPr>
      <w:rPr>
        <w:rFonts w:ascii="Courier New" w:hAnsi="Courier New" w:hint="default"/>
      </w:rPr>
    </w:lvl>
    <w:lvl w:ilvl="5" w:tplc="C8307B82">
      <w:start w:val="1"/>
      <w:numFmt w:val="bullet"/>
      <w:lvlText w:val=""/>
      <w:lvlJc w:val="left"/>
      <w:pPr>
        <w:ind w:left="4320" w:hanging="360"/>
      </w:pPr>
      <w:rPr>
        <w:rFonts w:ascii="Wingdings" w:hAnsi="Wingdings" w:hint="default"/>
      </w:rPr>
    </w:lvl>
    <w:lvl w:ilvl="6" w:tplc="88D4BEE6">
      <w:start w:val="1"/>
      <w:numFmt w:val="bullet"/>
      <w:lvlText w:val=""/>
      <w:lvlJc w:val="left"/>
      <w:pPr>
        <w:ind w:left="5040" w:hanging="360"/>
      </w:pPr>
      <w:rPr>
        <w:rFonts w:ascii="Symbol" w:hAnsi="Symbol" w:hint="default"/>
      </w:rPr>
    </w:lvl>
    <w:lvl w:ilvl="7" w:tplc="1C403430">
      <w:start w:val="1"/>
      <w:numFmt w:val="bullet"/>
      <w:lvlText w:val="o"/>
      <w:lvlJc w:val="left"/>
      <w:pPr>
        <w:ind w:left="5760" w:hanging="360"/>
      </w:pPr>
      <w:rPr>
        <w:rFonts w:ascii="Courier New" w:hAnsi="Courier New" w:hint="default"/>
      </w:rPr>
    </w:lvl>
    <w:lvl w:ilvl="8" w:tplc="881052FA">
      <w:start w:val="1"/>
      <w:numFmt w:val="bullet"/>
      <w:lvlText w:val=""/>
      <w:lvlJc w:val="left"/>
      <w:pPr>
        <w:ind w:left="6480" w:hanging="360"/>
      </w:pPr>
      <w:rPr>
        <w:rFonts w:ascii="Wingdings" w:hAnsi="Wingdings" w:hint="default"/>
      </w:rPr>
    </w:lvl>
  </w:abstractNum>
  <w:abstractNum w:abstractNumId="4" w15:restartNumberingAfterBreak="0">
    <w:nsid w:val="0F945834"/>
    <w:multiLevelType w:val="hybridMultilevel"/>
    <w:tmpl w:val="FFFFFFFF"/>
    <w:lvl w:ilvl="0" w:tplc="08D088E6">
      <w:start w:val="1"/>
      <w:numFmt w:val="bullet"/>
      <w:lvlText w:val=""/>
      <w:lvlJc w:val="left"/>
      <w:pPr>
        <w:ind w:left="720" w:hanging="360"/>
      </w:pPr>
      <w:rPr>
        <w:rFonts w:ascii="Symbol" w:hAnsi="Symbol" w:hint="default"/>
      </w:rPr>
    </w:lvl>
    <w:lvl w:ilvl="1" w:tplc="4A8C49F6">
      <w:start w:val="1"/>
      <w:numFmt w:val="bullet"/>
      <w:lvlText w:val="o"/>
      <w:lvlJc w:val="left"/>
      <w:pPr>
        <w:ind w:left="1440" w:hanging="360"/>
      </w:pPr>
      <w:rPr>
        <w:rFonts w:ascii="Courier New" w:hAnsi="Courier New" w:hint="default"/>
      </w:rPr>
    </w:lvl>
    <w:lvl w:ilvl="2" w:tplc="BFC442DA">
      <w:start w:val="1"/>
      <w:numFmt w:val="bullet"/>
      <w:lvlText w:val=""/>
      <w:lvlJc w:val="left"/>
      <w:pPr>
        <w:ind w:left="2160" w:hanging="360"/>
      </w:pPr>
      <w:rPr>
        <w:rFonts w:ascii="Wingdings" w:hAnsi="Wingdings" w:hint="default"/>
      </w:rPr>
    </w:lvl>
    <w:lvl w:ilvl="3" w:tplc="2C307E12">
      <w:start w:val="1"/>
      <w:numFmt w:val="bullet"/>
      <w:lvlText w:val=""/>
      <w:lvlJc w:val="left"/>
      <w:pPr>
        <w:ind w:left="2880" w:hanging="360"/>
      </w:pPr>
      <w:rPr>
        <w:rFonts w:ascii="Symbol" w:hAnsi="Symbol" w:hint="default"/>
      </w:rPr>
    </w:lvl>
    <w:lvl w:ilvl="4" w:tplc="E33893DA">
      <w:start w:val="1"/>
      <w:numFmt w:val="bullet"/>
      <w:lvlText w:val="o"/>
      <w:lvlJc w:val="left"/>
      <w:pPr>
        <w:ind w:left="3600" w:hanging="360"/>
      </w:pPr>
      <w:rPr>
        <w:rFonts w:ascii="Courier New" w:hAnsi="Courier New" w:hint="default"/>
      </w:rPr>
    </w:lvl>
    <w:lvl w:ilvl="5" w:tplc="9D204F14">
      <w:start w:val="1"/>
      <w:numFmt w:val="bullet"/>
      <w:lvlText w:val=""/>
      <w:lvlJc w:val="left"/>
      <w:pPr>
        <w:ind w:left="4320" w:hanging="360"/>
      </w:pPr>
      <w:rPr>
        <w:rFonts w:ascii="Wingdings" w:hAnsi="Wingdings" w:hint="default"/>
      </w:rPr>
    </w:lvl>
    <w:lvl w:ilvl="6" w:tplc="45D0918E">
      <w:start w:val="1"/>
      <w:numFmt w:val="bullet"/>
      <w:lvlText w:val=""/>
      <w:lvlJc w:val="left"/>
      <w:pPr>
        <w:ind w:left="5040" w:hanging="360"/>
      </w:pPr>
      <w:rPr>
        <w:rFonts w:ascii="Symbol" w:hAnsi="Symbol" w:hint="default"/>
      </w:rPr>
    </w:lvl>
    <w:lvl w:ilvl="7" w:tplc="7A50B40C">
      <w:start w:val="1"/>
      <w:numFmt w:val="bullet"/>
      <w:lvlText w:val="o"/>
      <w:lvlJc w:val="left"/>
      <w:pPr>
        <w:ind w:left="5760" w:hanging="360"/>
      </w:pPr>
      <w:rPr>
        <w:rFonts w:ascii="Courier New" w:hAnsi="Courier New" w:hint="default"/>
      </w:rPr>
    </w:lvl>
    <w:lvl w:ilvl="8" w:tplc="9D3A2E28">
      <w:start w:val="1"/>
      <w:numFmt w:val="bullet"/>
      <w:lvlText w:val=""/>
      <w:lvlJc w:val="left"/>
      <w:pPr>
        <w:ind w:left="6480" w:hanging="360"/>
      </w:pPr>
      <w:rPr>
        <w:rFonts w:ascii="Wingdings" w:hAnsi="Wingdings" w:hint="default"/>
      </w:rPr>
    </w:lvl>
  </w:abstractNum>
  <w:abstractNum w:abstractNumId="5" w15:restartNumberingAfterBreak="0">
    <w:nsid w:val="14151D77"/>
    <w:multiLevelType w:val="hybridMultilevel"/>
    <w:tmpl w:val="FFFFFFFF"/>
    <w:lvl w:ilvl="0" w:tplc="3B546E4C">
      <w:start w:val="1"/>
      <w:numFmt w:val="bullet"/>
      <w:lvlText w:val=""/>
      <w:lvlJc w:val="left"/>
      <w:pPr>
        <w:ind w:left="720" w:hanging="360"/>
      </w:pPr>
      <w:rPr>
        <w:rFonts w:ascii="Symbol" w:hAnsi="Symbol" w:hint="default"/>
      </w:rPr>
    </w:lvl>
    <w:lvl w:ilvl="1" w:tplc="CD420BA6">
      <w:start w:val="1"/>
      <w:numFmt w:val="bullet"/>
      <w:lvlText w:val="o"/>
      <w:lvlJc w:val="left"/>
      <w:pPr>
        <w:ind w:left="1440" w:hanging="360"/>
      </w:pPr>
      <w:rPr>
        <w:rFonts w:ascii="Courier New" w:hAnsi="Courier New" w:hint="default"/>
      </w:rPr>
    </w:lvl>
    <w:lvl w:ilvl="2" w:tplc="3C7CE976">
      <w:start w:val="1"/>
      <w:numFmt w:val="bullet"/>
      <w:lvlText w:val=""/>
      <w:lvlJc w:val="left"/>
      <w:pPr>
        <w:ind w:left="2160" w:hanging="360"/>
      </w:pPr>
      <w:rPr>
        <w:rFonts w:ascii="Wingdings" w:hAnsi="Wingdings" w:hint="default"/>
      </w:rPr>
    </w:lvl>
    <w:lvl w:ilvl="3" w:tplc="DD0467CC">
      <w:start w:val="1"/>
      <w:numFmt w:val="bullet"/>
      <w:lvlText w:val=""/>
      <w:lvlJc w:val="left"/>
      <w:pPr>
        <w:ind w:left="2880" w:hanging="360"/>
      </w:pPr>
      <w:rPr>
        <w:rFonts w:ascii="Symbol" w:hAnsi="Symbol" w:hint="default"/>
      </w:rPr>
    </w:lvl>
    <w:lvl w:ilvl="4" w:tplc="7FF2F2A8">
      <w:start w:val="1"/>
      <w:numFmt w:val="bullet"/>
      <w:lvlText w:val="o"/>
      <w:lvlJc w:val="left"/>
      <w:pPr>
        <w:ind w:left="3600" w:hanging="360"/>
      </w:pPr>
      <w:rPr>
        <w:rFonts w:ascii="Courier New" w:hAnsi="Courier New" w:hint="default"/>
      </w:rPr>
    </w:lvl>
    <w:lvl w:ilvl="5" w:tplc="BD281F64">
      <w:start w:val="1"/>
      <w:numFmt w:val="bullet"/>
      <w:lvlText w:val=""/>
      <w:lvlJc w:val="left"/>
      <w:pPr>
        <w:ind w:left="4320" w:hanging="360"/>
      </w:pPr>
      <w:rPr>
        <w:rFonts w:ascii="Wingdings" w:hAnsi="Wingdings" w:hint="default"/>
      </w:rPr>
    </w:lvl>
    <w:lvl w:ilvl="6" w:tplc="8F484602">
      <w:start w:val="1"/>
      <w:numFmt w:val="bullet"/>
      <w:lvlText w:val=""/>
      <w:lvlJc w:val="left"/>
      <w:pPr>
        <w:ind w:left="5040" w:hanging="360"/>
      </w:pPr>
      <w:rPr>
        <w:rFonts w:ascii="Symbol" w:hAnsi="Symbol" w:hint="default"/>
      </w:rPr>
    </w:lvl>
    <w:lvl w:ilvl="7" w:tplc="2ECCC91C">
      <w:start w:val="1"/>
      <w:numFmt w:val="bullet"/>
      <w:lvlText w:val="o"/>
      <w:lvlJc w:val="left"/>
      <w:pPr>
        <w:ind w:left="5760" w:hanging="360"/>
      </w:pPr>
      <w:rPr>
        <w:rFonts w:ascii="Courier New" w:hAnsi="Courier New" w:hint="default"/>
      </w:rPr>
    </w:lvl>
    <w:lvl w:ilvl="8" w:tplc="DD20A90C">
      <w:start w:val="1"/>
      <w:numFmt w:val="bullet"/>
      <w:lvlText w:val=""/>
      <w:lvlJc w:val="left"/>
      <w:pPr>
        <w:ind w:left="6480" w:hanging="360"/>
      </w:pPr>
      <w:rPr>
        <w:rFonts w:ascii="Wingdings" w:hAnsi="Wingdings" w:hint="default"/>
      </w:rPr>
    </w:lvl>
  </w:abstractNum>
  <w:abstractNum w:abstractNumId="6" w15:restartNumberingAfterBreak="0">
    <w:nsid w:val="171660B9"/>
    <w:multiLevelType w:val="hybridMultilevel"/>
    <w:tmpl w:val="FFFFFFFF"/>
    <w:lvl w:ilvl="0" w:tplc="C1DA5F08">
      <w:start w:val="1"/>
      <w:numFmt w:val="bullet"/>
      <w:lvlText w:val=""/>
      <w:lvlJc w:val="left"/>
      <w:pPr>
        <w:ind w:left="720" w:hanging="360"/>
      </w:pPr>
      <w:rPr>
        <w:rFonts w:ascii="Symbol" w:hAnsi="Symbol" w:hint="default"/>
      </w:rPr>
    </w:lvl>
    <w:lvl w:ilvl="1" w:tplc="0D04D310">
      <w:start w:val="1"/>
      <w:numFmt w:val="bullet"/>
      <w:lvlText w:val="o"/>
      <w:lvlJc w:val="left"/>
      <w:pPr>
        <w:ind w:left="1440" w:hanging="360"/>
      </w:pPr>
      <w:rPr>
        <w:rFonts w:ascii="Courier New" w:hAnsi="Courier New" w:hint="default"/>
      </w:rPr>
    </w:lvl>
    <w:lvl w:ilvl="2" w:tplc="97CCF0C4">
      <w:start w:val="1"/>
      <w:numFmt w:val="bullet"/>
      <w:lvlText w:val=""/>
      <w:lvlJc w:val="left"/>
      <w:pPr>
        <w:ind w:left="2160" w:hanging="360"/>
      </w:pPr>
      <w:rPr>
        <w:rFonts w:ascii="Wingdings" w:hAnsi="Wingdings" w:hint="default"/>
      </w:rPr>
    </w:lvl>
    <w:lvl w:ilvl="3" w:tplc="1FC2B1BE">
      <w:start w:val="1"/>
      <w:numFmt w:val="bullet"/>
      <w:lvlText w:val=""/>
      <w:lvlJc w:val="left"/>
      <w:pPr>
        <w:ind w:left="2880" w:hanging="360"/>
      </w:pPr>
      <w:rPr>
        <w:rFonts w:ascii="Symbol" w:hAnsi="Symbol" w:hint="default"/>
      </w:rPr>
    </w:lvl>
    <w:lvl w:ilvl="4" w:tplc="56B6E750">
      <w:start w:val="1"/>
      <w:numFmt w:val="bullet"/>
      <w:lvlText w:val="o"/>
      <w:lvlJc w:val="left"/>
      <w:pPr>
        <w:ind w:left="3600" w:hanging="360"/>
      </w:pPr>
      <w:rPr>
        <w:rFonts w:ascii="Courier New" w:hAnsi="Courier New" w:hint="default"/>
      </w:rPr>
    </w:lvl>
    <w:lvl w:ilvl="5" w:tplc="A8D6B372">
      <w:start w:val="1"/>
      <w:numFmt w:val="bullet"/>
      <w:lvlText w:val=""/>
      <w:lvlJc w:val="left"/>
      <w:pPr>
        <w:ind w:left="4320" w:hanging="360"/>
      </w:pPr>
      <w:rPr>
        <w:rFonts w:ascii="Wingdings" w:hAnsi="Wingdings" w:hint="default"/>
      </w:rPr>
    </w:lvl>
    <w:lvl w:ilvl="6" w:tplc="9236C826">
      <w:start w:val="1"/>
      <w:numFmt w:val="bullet"/>
      <w:lvlText w:val=""/>
      <w:lvlJc w:val="left"/>
      <w:pPr>
        <w:ind w:left="5040" w:hanging="360"/>
      </w:pPr>
      <w:rPr>
        <w:rFonts w:ascii="Symbol" w:hAnsi="Symbol" w:hint="default"/>
      </w:rPr>
    </w:lvl>
    <w:lvl w:ilvl="7" w:tplc="0FEE880E">
      <w:start w:val="1"/>
      <w:numFmt w:val="bullet"/>
      <w:lvlText w:val="o"/>
      <w:lvlJc w:val="left"/>
      <w:pPr>
        <w:ind w:left="5760" w:hanging="360"/>
      </w:pPr>
      <w:rPr>
        <w:rFonts w:ascii="Courier New" w:hAnsi="Courier New" w:hint="default"/>
      </w:rPr>
    </w:lvl>
    <w:lvl w:ilvl="8" w:tplc="FDE4C196">
      <w:start w:val="1"/>
      <w:numFmt w:val="bullet"/>
      <w:lvlText w:val=""/>
      <w:lvlJc w:val="left"/>
      <w:pPr>
        <w:ind w:left="6480" w:hanging="360"/>
      </w:pPr>
      <w:rPr>
        <w:rFonts w:ascii="Wingdings" w:hAnsi="Wingdings" w:hint="default"/>
      </w:rPr>
    </w:lvl>
  </w:abstractNum>
  <w:abstractNum w:abstractNumId="7" w15:restartNumberingAfterBreak="0">
    <w:nsid w:val="251D0CB5"/>
    <w:multiLevelType w:val="hybridMultilevel"/>
    <w:tmpl w:val="FFFFFFFF"/>
    <w:lvl w:ilvl="0" w:tplc="4018650E">
      <w:start w:val="1"/>
      <w:numFmt w:val="bullet"/>
      <w:lvlText w:val=""/>
      <w:lvlJc w:val="left"/>
      <w:pPr>
        <w:ind w:left="720" w:hanging="360"/>
      </w:pPr>
      <w:rPr>
        <w:rFonts w:ascii="Symbol" w:hAnsi="Symbol" w:hint="default"/>
      </w:rPr>
    </w:lvl>
    <w:lvl w:ilvl="1" w:tplc="3744BED2">
      <w:start w:val="1"/>
      <w:numFmt w:val="bullet"/>
      <w:lvlText w:val="o"/>
      <w:lvlJc w:val="left"/>
      <w:pPr>
        <w:ind w:left="1440" w:hanging="360"/>
      </w:pPr>
      <w:rPr>
        <w:rFonts w:ascii="Courier New" w:hAnsi="Courier New" w:hint="default"/>
      </w:rPr>
    </w:lvl>
    <w:lvl w:ilvl="2" w:tplc="EE2E161C">
      <w:start w:val="1"/>
      <w:numFmt w:val="bullet"/>
      <w:lvlText w:val=""/>
      <w:lvlJc w:val="left"/>
      <w:pPr>
        <w:ind w:left="2160" w:hanging="360"/>
      </w:pPr>
      <w:rPr>
        <w:rFonts w:ascii="Wingdings" w:hAnsi="Wingdings" w:hint="default"/>
      </w:rPr>
    </w:lvl>
    <w:lvl w:ilvl="3" w:tplc="9A3210BA">
      <w:start w:val="1"/>
      <w:numFmt w:val="bullet"/>
      <w:lvlText w:val=""/>
      <w:lvlJc w:val="left"/>
      <w:pPr>
        <w:ind w:left="2880" w:hanging="360"/>
      </w:pPr>
      <w:rPr>
        <w:rFonts w:ascii="Symbol" w:hAnsi="Symbol" w:hint="default"/>
      </w:rPr>
    </w:lvl>
    <w:lvl w:ilvl="4" w:tplc="F91429F2">
      <w:start w:val="1"/>
      <w:numFmt w:val="bullet"/>
      <w:lvlText w:val="o"/>
      <w:lvlJc w:val="left"/>
      <w:pPr>
        <w:ind w:left="3600" w:hanging="360"/>
      </w:pPr>
      <w:rPr>
        <w:rFonts w:ascii="Courier New" w:hAnsi="Courier New" w:hint="default"/>
      </w:rPr>
    </w:lvl>
    <w:lvl w:ilvl="5" w:tplc="B4F83B28">
      <w:start w:val="1"/>
      <w:numFmt w:val="bullet"/>
      <w:lvlText w:val=""/>
      <w:lvlJc w:val="left"/>
      <w:pPr>
        <w:ind w:left="4320" w:hanging="360"/>
      </w:pPr>
      <w:rPr>
        <w:rFonts w:ascii="Wingdings" w:hAnsi="Wingdings" w:hint="default"/>
      </w:rPr>
    </w:lvl>
    <w:lvl w:ilvl="6" w:tplc="F320A63C">
      <w:start w:val="1"/>
      <w:numFmt w:val="bullet"/>
      <w:lvlText w:val=""/>
      <w:lvlJc w:val="left"/>
      <w:pPr>
        <w:ind w:left="5040" w:hanging="360"/>
      </w:pPr>
      <w:rPr>
        <w:rFonts w:ascii="Symbol" w:hAnsi="Symbol" w:hint="default"/>
      </w:rPr>
    </w:lvl>
    <w:lvl w:ilvl="7" w:tplc="BBF8883C">
      <w:start w:val="1"/>
      <w:numFmt w:val="bullet"/>
      <w:lvlText w:val="o"/>
      <w:lvlJc w:val="left"/>
      <w:pPr>
        <w:ind w:left="5760" w:hanging="360"/>
      </w:pPr>
      <w:rPr>
        <w:rFonts w:ascii="Courier New" w:hAnsi="Courier New" w:hint="default"/>
      </w:rPr>
    </w:lvl>
    <w:lvl w:ilvl="8" w:tplc="E91C5AB0">
      <w:start w:val="1"/>
      <w:numFmt w:val="bullet"/>
      <w:lvlText w:val=""/>
      <w:lvlJc w:val="left"/>
      <w:pPr>
        <w:ind w:left="6480" w:hanging="360"/>
      </w:pPr>
      <w:rPr>
        <w:rFonts w:ascii="Wingdings" w:hAnsi="Wingdings" w:hint="default"/>
      </w:rPr>
    </w:lvl>
  </w:abstractNum>
  <w:abstractNum w:abstractNumId="8" w15:restartNumberingAfterBreak="0">
    <w:nsid w:val="3B6721AD"/>
    <w:multiLevelType w:val="hybridMultilevel"/>
    <w:tmpl w:val="FFFFFFFF"/>
    <w:lvl w:ilvl="0" w:tplc="FFFFFFFF">
      <w:start w:val="1"/>
      <w:numFmt w:val="bullet"/>
      <w:lvlText w:val=""/>
      <w:lvlJc w:val="left"/>
      <w:pPr>
        <w:ind w:left="720" w:hanging="360"/>
      </w:pPr>
      <w:rPr>
        <w:rFonts w:ascii="Symbol" w:hAnsi="Symbol" w:hint="default"/>
      </w:rPr>
    </w:lvl>
    <w:lvl w:ilvl="1" w:tplc="54941C96">
      <w:start w:val="1"/>
      <w:numFmt w:val="bullet"/>
      <w:lvlText w:val="o"/>
      <w:lvlJc w:val="left"/>
      <w:pPr>
        <w:ind w:left="1440" w:hanging="360"/>
      </w:pPr>
      <w:rPr>
        <w:rFonts w:ascii="Courier New" w:hAnsi="Courier New" w:hint="default"/>
      </w:rPr>
    </w:lvl>
    <w:lvl w:ilvl="2" w:tplc="131468C2">
      <w:start w:val="1"/>
      <w:numFmt w:val="bullet"/>
      <w:lvlText w:val=""/>
      <w:lvlJc w:val="left"/>
      <w:pPr>
        <w:ind w:left="2160" w:hanging="360"/>
      </w:pPr>
      <w:rPr>
        <w:rFonts w:ascii="Wingdings" w:hAnsi="Wingdings" w:hint="default"/>
      </w:rPr>
    </w:lvl>
    <w:lvl w:ilvl="3" w:tplc="3B020518">
      <w:start w:val="1"/>
      <w:numFmt w:val="bullet"/>
      <w:lvlText w:val=""/>
      <w:lvlJc w:val="left"/>
      <w:pPr>
        <w:ind w:left="2880" w:hanging="360"/>
      </w:pPr>
      <w:rPr>
        <w:rFonts w:ascii="Symbol" w:hAnsi="Symbol" w:hint="default"/>
      </w:rPr>
    </w:lvl>
    <w:lvl w:ilvl="4" w:tplc="DD1AB576">
      <w:start w:val="1"/>
      <w:numFmt w:val="bullet"/>
      <w:lvlText w:val="o"/>
      <w:lvlJc w:val="left"/>
      <w:pPr>
        <w:ind w:left="3600" w:hanging="360"/>
      </w:pPr>
      <w:rPr>
        <w:rFonts w:ascii="Courier New" w:hAnsi="Courier New" w:hint="default"/>
      </w:rPr>
    </w:lvl>
    <w:lvl w:ilvl="5" w:tplc="0C6A7F58">
      <w:start w:val="1"/>
      <w:numFmt w:val="bullet"/>
      <w:lvlText w:val=""/>
      <w:lvlJc w:val="left"/>
      <w:pPr>
        <w:ind w:left="4320" w:hanging="360"/>
      </w:pPr>
      <w:rPr>
        <w:rFonts w:ascii="Wingdings" w:hAnsi="Wingdings" w:hint="default"/>
      </w:rPr>
    </w:lvl>
    <w:lvl w:ilvl="6" w:tplc="CDB42916">
      <w:start w:val="1"/>
      <w:numFmt w:val="bullet"/>
      <w:lvlText w:val=""/>
      <w:lvlJc w:val="left"/>
      <w:pPr>
        <w:ind w:left="5040" w:hanging="360"/>
      </w:pPr>
      <w:rPr>
        <w:rFonts w:ascii="Symbol" w:hAnsi="Symbol" w:hint="default"/>
      </w:rPr>
    </w:lvl>
    <w:lvl w:ilvl="7" w:tplc="BB903C30">
      <w:start w:val="1"/>
      <w:numFmt w:val="bullet"/>
      <w:lvlText w:val="o"/>
      <w:lvlJc w:val="left"/>
      <w:pPr>
        <w:ind w:left="5760" w:hanging="360"/>
      </w:pPr>
      <w:rPr>
        <w:rFonts w:ascii="Courier New" w:hAnsi="Courier New" w:hint="default"/>
      </w:rPr>
    </w:lvl>
    <w:lvl w:ilvl="8" w:tplc="9056A02C">
      <w:start w:val="1"/>
      <w:numFmt w:val="bullet"/>
      <w:lvlText w:val=""/>
      <w:lvlJc w:val="left"/>
      <w:pPr>
        <w:ind w:left="6480" w:hanging="360"/>
      </w:pPr>
      <w:rPr>
        <w:rFonts w:ascii="Wingdings" w:hAnsi="Wingdings" w:hint="default"/>
      </w:rPr>
    </w:lvl>
  </w:abstractNum>
  <w:abstractNum w:abstractNumId="9" w15:restartNumberingAfterBreak="0">
    <w:nsid w:val="3F0F56EC"/>
    <w:multiLevelType w:val="hybridMultilevel"/>
    <w:tmpl w:val="FFFFFFFF"/>
    <w:lvl w:ilvl="0" w:tplc="A956B72C">
      <w:start w:val="1"/>
      <w:numFmt w:val="bullet"/>
      <w:lvlText w:val=""/>
      <w:lvlJc w:val="left"/>
      <w:pPr>
        <w:ind w:left="720" w:hanging="360"/>
      </w:pPr>
      <w:rPr>
        <w:rFonts w:ascii="Symbol" w:hAnsi="Symbol" w:hint="default"/>
      </w:rPr>
    </w:lvl>
    <w:lvl w:ilvl="1" w:tplc="B0485BC4">
      <w:start w:val="1"/>
      <w:numFmt w:val="bullet"/>
      <w:lvlText w:val="o"/>
      <w:lvlJc w:val="left"/>
      <w:pPr>
        <w:ind w:left="1440" w:hanging="360"/>
      </w:pPr>
      <w:rPr>
        <w:rFonts w:ascii="Courier New" w:hAnsi="Courier New" w:hint="default"/>
      </w:rPr>
    </w:lvl>
    <w:lvl w:ilvl="2" w:tplc="FC4E08EC">
      <w:start w:val="1"/>
      <w:numFmt w:val="bullet"/>
      <w:lvlText w:val=""/>
      <w:lvlJc w:val="left"/>
      <w:pPr>
        <w:ind w:left="2160" w:hanging="360"/>
      </w:pPr>
      <w:rPr>
        <w:rFonts w:ascii="Wingdings" w:hAnsi="Wingdings" w:hint="default"/>
      </w:rPr>
    </w:lvl>
    <w:lvl w:ilvl="3" w:tplc="C7E2C170">
      <w:start w:val="1"/>
      <w:numFmt w:val="bullet"/>
      <w:lvlText w:val=""/>
      <w:lvlJc w:val="left"/>
      <w:pPr>
        <w:ind w:left="2880" w:hanging="360"/>
      </w:pPr>
      <w:rPr>
        <w:rFonts w:ascii="Symbol" w:hAnsi="Symbol" w:hint="default"/>
      </w:rPr>
    </w:lvl>
    <w:lvl w:ilvl="4" w:tplc="93D00B9E">
      <w:start w:val="1"/>
      <w:numFmt w:val="bullet"/>
      <w:lvlText w:val="o"/>
      <w:lvlJc w:val="left"/>
      <w:pPr>
        <w:ind w:left="3600" w:hanging="360"/>
      </w:pPr>
      <w:rPr>
        <w:rFonts w:ascii="Courier New" w:hAnsi="Courier New" w:hint="default"/>
      </w:rPr>
    </w:lvl>
    <w:lvl w:ilvl="5" w:tplc="00785AA4">
      <w:start w:val="1"/>
      <w:numFmt w:val="bullet"/>
      <w:lvlText w:val=""/>
      <w:lvlJc w:val="left"/>
      <w:pPr>
        <w:ind w:left="4320" w:hanging="360"/>
      </w:pPr>
      <w:rPr>
        <w:rFonts w:ascii="Wingdings" w:hAnsi="Wingdings" w:hint="default"/>
      </w:rPr>
    </w:lvl>
    <w:lvl w:ilvl="6" w:tplc="DD62A954">
      <w:start w:val="1"/>
      <w:numFmt w:val="bullet"/>
      <w:lvlText w:val=""/>
      <w:lvlJc w:val="left"/>
      <w:pPr>
        <w:ind w:left="5040" w:hanging="360"/>
      </w:pPr>
      <w:rPr>
        <w:rFonts w:ascii="Symbol" w:hAnsi="Symbol" w:hint="default"/>
      </w:rPr>
    </w:lvl>
    <w:lvl w:ilvl="7" w:tplc="73D4FDA2">
      <w:start w:val="1"/>
      <w:numFmt w:val="bullet"/>
      <w:lvlText w:val="o"/>
      <w:lvlJc w:val="left"/>
      <w:pPr>
        <w:ind w:left="5760" w:hanging="360"/>
      </w:pPr>
      <w:rPr>
        <w:rFonts w:ascii="Courier New" w:hAnsi="Courier New" w:hint="default"/>
      </w:rPr>
    </w:lvl>
    <w:lvl w:ilvl="8" w:tplc="D63C44BA">
      <w:start w:val="1"/>
      <w:numFmt w:val="bullet"/>
      <w:lvlText w:val=""/>
      <w:lvlJc w:val="left"/>
      <w:pPr>
        <w:ind w:left="6480" w:hanging="360"/>
      </w:pPr>
      <w:rPr>
        <w:rFonts w:ascii="Wingdings" w:hAnsi="Wingdings" w:hint="default"/>
      </w:rPr>
    </w:lvl>
  </w:abstractNum>
  <w:abstractNum w:abstractNumId="10" w15:restartNumberingAfterBreak="0">
    <w:nsid w:val="4BB518D9"/>
    <w:multiLevelType w:val="hybridMultilevel"/>
    <w:tmpl w:val="FFFFFFFF"/>
    <w:lvl w:ilvl="0" w:tplc="D07EFF76">
      <w:start w:val="1"/>
      <w:numFmt w:val="bullet"/>
      <w:lvlText w:val=""/>
      <w:lvlJc w:val="left"/>
      <w:pPr>
        <w:ind w:left="720" w:hanging="360"/>
      </w:pPr>
      <w:rPr>
        <w:rFonts w:ascii="Symbol" w:hAnsi="Symbol" w:hint="default"/>
      </w:rPr>
    </w:lvl>
    <w:lvl w:ilvl="1" w:tplc="13D42208">
      <w:start w:val="1"/>
      <w:numFmt w:val="bullet"/>
      <w:lvlText w:val="o"/>
      <w:lvlJc w:val="left"/>
      <w:pPr>
        <w:ind w:left="1440" w:hanging="360"/>
      </w:pPr>
      <w:rPr>
        <w:rFonts w:ascii="Courier New" w:hAnsi="Courier New" w:hint="default"/>
      </w:rPr>
    </w:lvl>
    <w:lvl w:ilvl="2" w:tplc="EBDAA60A">
      <w:start w:val="1"/>
      <w:numFmt w:val="bullet"/>
      <w:lvlText w:val=""/>
      <w:lvlJc w:val="left"/>
      <w:pPr>
        <w:ind w:left="2160" w:hanging="360"/>
      </w:pPr>
      <w:rPr>
        <w:rFonts w:ascii="Wingdings" w:hAnsi="Wingdings" w:hint="default"/>
      </w:rPr>
    </w:lvl>
    <w:lvl w:ilvl="3" w:tplc="72A0F8B2">
      <w:start w:val="1"/>
      <w:numFmt w:val="bullet"/>
      <w:lvlText w:val=""/>
      <w:lvlJc w:val="left"/>
      <w:pPr>
        <w:ind w:left="2880" w:hanging="360"/>
      </w:pPr>
      <w:rPr>
        <w:rFonts w:ascii="Symbol" w:hAnsi="Symbol" w:hint="default"/>
      </w:rPr>
    </w:lvl>
    <w:lvl w:ilvl="4" w:tplc="9122648A">
      <w:start w:val="1"/>
      <w:numFmt w:val="bullet"/>
      <w:lvlText w:val="o"/>
      <w:lvlJc w:val="left"/>
      <w:pPr>
        <w:ind w:left="3600" w:hanging="360"/>
      </w:pPr>
      <w:rPr>
        <w:rFonts w:ascii="Courier New" w:hAnsi="Courier New" w:hint="default"/>
      </w:rPr>
    </w:lvl>
    <w:lvl w:ilvl="5" w:tplc="8646ADCE">
      <w:start w:val="1"/>
      <w:numFmt w:val="bullet"/>
      <w:lvlText w:val=""/>
      <w:lvlJc w:val="left"/>
      <w:pPr>
        <w:ind w:left="4320" w:hanging="360"/>
      </w:pPr>
      <w:rPr>
        <w:rFonts w:ascii="Wingdings" w:hAnsi="Wingdings" w:hint="default"/>
      </w:rPr>
    </w:lvl>
    <w:lvl w:ilvl="6" w:tplc="3EDABF8A">
      <w:start w:val="1"/>
      <w:numFmt w:val="bullet"/>
      <w:lvlText w:val=""/>
      <w:lvlJc w:val="left"/>
      <w:pPr>
        <w:ind w:left="5040" w:hanging="360"/>
      </w:pPr>
      <w:rPr>
        <w:rFonts w:ascii="Symbol" w:hAnsi="Symbol" w:hint="default"/>
      </w:rPr>
    </w:lvl>
    <w:lvl w:ilvl="7" w:tplc="B046FA6E">
      <w:start w:val="1"/>
      <w:numFmt w:val="bullet"/>
      <w:lvlText w:val="o"/>
      <w:lvlJc w:val="left"/>
      <w:pPr>
        <w:ind w:left="5760" w:hanging="360"/>
      </w:pPr>
      <w:rPr>
        <w:rFonts w:ascii="Courier New" w:hAnsi="Courier New" w:hint="default"/>
      </w:rPr>
    </w:lvl>
    <w:lvl w:ilvl="8" w:tplc="E5F2F134">
      <w:start w:val="1"/>
      <w:numFmt w:val="bullet"/>
      <w:lvlText w:val=""/>
      <w:lvlJc w:val="left"/>
      <w:pPr>
        <w:ind w:left="6480" w:hanging="360"/>
      </w:pPr>
      <w:rPr>
        <w:rFonts w:ascii="Wingdings" w:hAnsi="Wingdings" w:hint="default"/>
      </w:rPr>
    </w:lvl>
  </w:abstractNum>
  <w:abstractNum w:abstractNumId="11" w15:restartNumberingAfterBreak="0">
    <w:nsid w:val="4DEC0C0E"/>
    <w:multiLevelType w:val="hybridMultilevel"/>
    <w:tmpl w:val="FFFFFFFF"/>
    <w:lvl w:ilvl="0" w:tplc="4C9086DC">
      <w:start w:val="1"/>
      <w:numFmt w:val="decimal"/>
      <w:lvlText w:val="%1."/>
      <w:lvlJc w:val="left"/>
      <w:pPr>
        <w:ind w:left="720" w:hanging="360"/>
      </w:pPr>
    </w:lvl>
    <w:lvl w:ilvl="1" w:tplc="4C722C94">
      <w:start w:val="1"/>
      <w:numFmt w:val="lowerLetter"/>
      <w:lvlText w:val="%2."/>
      <w:lvlJc w:val="left"/>
      <w:pPr>
        <w:ind w:left="1440" w:hanging="360"/>
      </w:pPr>
    </w:lvl>
    <w:lvl w:ilvl="2" w:tplc="AB8ED530">
      <w:start w:val="1"/>
      <w:numFmt w:val="lowerRoman"/>
      <w:lvlText w:val="%3."/>
      <w:lvlJc w:val="right"/>
      <w:pPr>
        <w:ind w:left="2160" w:hanging="180"/>
      </w:pPr>
    </w:lvl>
    <w:lvl w:ilvl="3" w:tplc="470E533C">
      <w:start w:val="1"/>
      <w:numFmt w:val="decimal"/>
      <w:lvlText w:val="%4."/>
      <w:lvlJc w:val="left"/>
      <w:pPr>
        <w:ind w:left="2880" w:hanging="360"/>
      </w:pPr>
    </w:lvl>
    <w:lvl w:ilvl="4" w:tplc="AC5230B4">
      <w:start w:val="1"/>
      <w:numFmt w:val="lowerLetter"/>
      <w:lvlText w:val="%5."/>
      <w:lvlJc w:val="left"/>
      <w:pPr>
        <w:ind w:left="3600" w:hanging="360"/>
      </w:pPr>
    </w:lvl>
    <w:lvl w:ilvl="5" w:tplc="BA76CF66">
      <w:start w:val="1"/>
      <w:numFmt w:val="lowerRoman"/>
      <w:lvlText w:val="%6."/>
      <w:lvlJc w:val="right"/>
      <w:pPr>
        <w:ind w:left="4320" w:hanging="180"/>
      </w:pPr>
    </w:lvl>
    <w:lvl w:ilvl="6" w:tplc="24486AE8">
      <w:start w:val="1"/>
      <w:numFmt w:val="decimal"/>
      <w:lvlText w:val="%7."/>
      <w:lvlJc w:val="left"/>
      <w:pPr>
        <w:ind w:left="5040" w:hanging="360"/>
      </w:pPr>
    </w:lvl>
    <w:lvl w:ilvl="7" w:tplc="CEC60DFA">
      <w:start w:val="1"/>
      <w:numFmt w:val="lowerLetter"/>
      <w:lvlText w:val="%8."/>
      <w:lvlJc w:val="left"/>
      <w:pPr>
        <w:ind w:left="5760" w:hanging="360"/>
      </w:pPr>
    </w:lvl>
    <w:lvl w:ilvl="8" w:tplc="A5CE82B2">
      <w:start w:val="1"/>
      <w:numFmt w:val="lowerRoman"/>
      <w:lvlText w:val="%9."/>
      <w:lvlJc w:val="right"/>
      <w:pPr>
        <w:ind w:left="6480" w:hanging="180"/>
      </w:pPr>
    </w:lvl>
  </w:abstractNum>
  <w:abstractNum w:abstractNumId="12" w15:restartNumberingAfterBreak="0">
    <w:nsid w:val="51545145"/>
    <w:multiLevelType w:val="hybridMultilevel"/>
    <w:tmpl w:val="FFFFFFFF"/>
    <w:lvl w:ilvl="0" w:tplc="1C24D234">
      <w:start w:val="1"/>
      <w:numFmt w:val="bullet"/>
      <w:lvlText w:val=""/>
      <w:lvlJc w:val="left"/>
      <w:pPr>
        <w:ind w:left="720" w:hanging="360"/>
      </w:pPr>
      <w:rPr>
        <w:rFonts w:ascii="Symbol" w:hAnsi="Symbol" w:hint="default"/>
      </w:rPr>
    </w:lvl>
    <w:lvl w:ilvl="1" w:tplc="D33E8142">
      <w:start w:val="1"/>
      <w:numFmt w:val="bullet"/>
      <w:lvlText w:val="o"/>
      <w:lvlJc w:val="left"/>
      <w:pPr>
        <w:ind w:left="1440" w:hanging="360"/>
      </w:pPr>
      <w:rPr>
        <w:rFonts w:ascii="Courier New" w:hAnsi="Courier New" w:hint="default"/>
      </w:rPr>
    </w:lvl>
    <w:lvl w:ilvl="2" w:tplc="394C774A">
      <w:start w:val="1"/>
      <w:numFmt w:val="bullet"/>
      <w:lvlText w:val=""/>
      <w:lvlJc w:val="left"/>
      <w:pPr>
        <w:ind w:left="2160" w:hanging="360"/>
      </w:pPr>
      <w:rPr>
        <w:rFonts w:ascii="Wingdings" w:hAnsi="Wingdings" w:hint="default"/>
      </w:rPr>
    </w:lvl>
    <w:lvl w:ilvl="3" w:tplc="B14E9C0A">
      <w:start w:val="1"/>
      <w:numFmt w:val="bullet"/>
      <w:lvlText w:val=""/>
      <w:lvlJc w:val="left"/>
      <w:pPr>
        <w:ind w:left="2880" w:hanging="360"/>
      </w:pPr>
      <w:rPr>
        <w:rFonts w:ascii="Symbol" w:hAnsi="Symbol" w:hint="default"/>
      </w:rPr>
    </w:lvl>
    <w:lvl w:ilvl="4" w:tplc="DC20749C">
      <w:start w:val="1"/>
      <w:numFmt w:val="bullet"/>
      <w:lvlText w:val="o"/>
      <w:lvlJc w:val="left"/>
      <w:pPr>
        <w:ind w:left="3600" w:hanging="360"/>
      </w:pPr>
      <w:rPr>
        <w:rFonts w:ascii="Courier New" w:hAnsi="Courier New" w:hint="default"/>
      </w:rPr>
    </w:lvl>
    <w:lvl w:ilvl="5" w:tplc="0854DF86">
      <w:start w:val="1"/>
      <w:numFmt w:val="bullet"/>
      <w:lvlText w:val=""/>
      <w:lvlJc w:val="left"/>
      <w:pPr>
        <w:ind w:left="4320" w:hanging="360"/>
      </w:pPr>
      <w:rPr>
        <w:rFonts w:ascii="Wingdings" w:hAnsi="Wingdings" w:hint="default"/>
      </w:rPr>
    </w:lvl>
    <w:lvl w:ilvl="6" w:tplc="A93AC058">
      <w:start w:val="1"/>
      <w:numFmt w:val="bullet"/>
      <w:lvlText w:val=""/>
      <w:lvlJc w:val="left"/>
      <w:pPr>
        <w:ind w:left="5040" w:hanging="360"/>
      </w:pPr>
      <w:rPr>
        <w:rFonts w:ascii="Symbol" w:hAnsi="Symbol" w:hint="default"/>
      </w:rPr>
    </w:lvl>
    <w:lvl w:ilvl="7" w:tplc="9730A3CC">
      <w:start w:val="1"/>
      <w:numFmt w:val="bullet"/>
      <w:lvlText w:val="o"/>
      <w:lvlJc w:val="left"/>
      <w:pPr>
        <w:ind w:left="5760" w:hanging="360"/>
      </w:pPr>
      <w:rPr>
        <w:rFonts w:ascii="Courier New" w:hAnsi="Courier New" w:hint="default"/>
      </w:rPr>
    </w:lvl>
    <w:lvl w:ilvl="8" w:tplc="54A6FC3A">
      <w:start w:val="1"/>
      <w:numFmt w:val="bullet"/>
      <w:lvlText w:val=""/>
      <w:lvlJc w:val="left"/>
      <w:pPr>
        <w:ind w:left="6480" w:hanging="360"/>
      </w:pPr>
      <w:rPr>
        <w:rFonts w:ascii="Wingdings" w:hAnsi="Wingdings" w:hint="default"/>
      </w:rPr>
    </w:lvl>
  </w:abstractNum>
  <w:abstractNum w:abstractNumId="13" w15:restartNumberingAfterBreak="0">
    <w:nsid w:val="56A95545"/>
    <w:multiLevelType w:val="hybridMultilevel"/>
    <w:tmpl w:val="FFFFFFFF"/>
    <w:lvl w:ilvl="0" w:tplc="0BA884FA">
      <w:start w:val="1"/>
      <w:numFmt w:val="bullet"/>
      <w:lvlText w:val="·"/>
      <w:lvlJc w:val="left"/>
      <w:pPr>
        <w:ind w:left="720" w:hanging="360"/>
      </w:pPr>
      <w:rPr>
        <w:rFonts w:ascii="Symbol" w:hAnsi="Symbol" w:hint="default"/>
      </w:rPr>
    </w:lvl>
    <w:lvl w:ilvl="1" w:tplc="F3FC9198">
      <w:start w:val="1"/>
      <w:numFmt w:val="bullet"/>
      <w:lvlText w:val="o"/>
      <w:lvlJc w:val="left"/>
      <w:pPr>
        <w:ind w:left="1440" w:hanging="360"/>
      </w:pPr>
      <w:rPr>
        <w:rFonts w:ascii="Courier New" w:hAnsi="Courier New" w:hint="default"/>
      </w:rPr>
    </w:lvl>
    <w:lvl w:ilvl="2" w:tplc="EE302E02">
      <w:start w:val="1"/>
      <w:numFmt w:val="bullet"/>
      <w:lvlText w:val=""/>
      <w:lvlJc w:val="left"/>
      <w:pPr>
        <w:ind w:left="2160" w:hanging="360"/>
      </w:pPr>
      <w:rPr>
        <w:rFonts w:ascii="Wingdings" w:hAnsi="Wingdings" w:hint="default"/>
      </w:rPr>
    </w:lvl>
    <w:lvl w:ilvl="3" w:tplc="656C61C8">
      <w:start w:val="1"/>
      <w:numFmt w:val="bullet"/>
      <w:lvlText w:val=""/>
      <w:lvlJc w:val="left"/>
      <w:pPr>
        <w:ind w:left="2880" w:hanging="360"/>
      </w:pPr>
      <w:rPr>
        <w:rFonts w:ascii="Symbol" w:hAnsi="Symbol" w:hint="default"/>
      </w:rPr>
    </w:lvl>
    <w:lvl w:ilvl="4" w:tplc="B36E3A9C">
      <w:start w:val="1"/>
      <w:numFmt w:val="bullet"/>
      <w:lvlText w:val="o"/>
      <w:lvlJc w:val="left"/>
      <w:pPr>
        <w:ind w:left="3600" w:hanging="360"/>
      </w:pPr>
      <w:rPr>
        <w:rFonts w:ascii="Courier New" w:hAnsi="Courier New" w:hint="default"/>
      </w:rPr>
    </w:lvl>
    <w:lvl w:ilvl="5" w:tplc="025847DA">
      <w:start w:val="1"/>
      <w:numFmt w:val="bullet"/>
      <w:lvlText w:val=""/>
      <w:lvlJc w:val="left"/>
      <w:pPr>
        <w:ind w:left="4320" w:hanging="360"/>
      </w:pPr>
      <w:rPr>
        <w:rFonts w:ascii="Wingdings" w:hAnsi="Wingdings" w:hint="default"/>
      </w:rPr>
    </w:lvl>
    <w:lvl w:ilvl="6" w:tplc="E0944D76">
      <w:start w:val="1"/>
      <w:numFmt w:val="bullet"/>
      <w:lvlText w:val=""/>
      <w:lvlJc w:val="left"/>
      <w:pPr>
        <w:ind w:left="5040" w:hanging="360"/>
      </w:pPr>
      <w:rPr>
        <w:rFonts w:ascii="Symbol" w:hAnsi="Symbol" w:hint="default"/>
      </w:rPr>
    </w:lvl>
    <w:lvl w:ilvl="7" w:tplc="00A2B9A4">
      <w:start w:val="1"/>
      <w:numFmt w:val="bullet"/>
      <w:lvlText w:val="o"/>
      <w:lvlJc w:val="left"/>
      <w:pPr>
        <w:ind w:left="5760" w:hanging="360"/>
      </w:pPr>
      <w:rPr>
        <w:rFonts w:ascii="Courier New" w:hAnsi="Courier New" w:hint="default"/>
      </w:rPr>
    </w:lvl>
    <w:lvl w:ilvl="8" w:tplc="723E1928">
      <w:start w:val="1"/>
      <w:numFmt w:val="bullet"/>
      <w:lvlText w:val=""/>
      <w:lvlJc w:val="left"/>
      <w:pPr>
        <w:ind w:left="6480" w:hanging="360"/>
      </w:pPr>
      <w:rPr>
        <w:rFonts w:ascii="Wingdings" w:hAnsi="Wingdings" w:hint="default"/>
      </w:rPr>
    </w:lvl>
  </w:abstractNum>
  <w:abstractNum w:abstractNumId="14" w15:restartNumberingAfterBreak="0">
    <w:nsid w:val="5B3C44F6"/>
    <w:multiLevelType w:val="hybridMultilevel"/>
    <w:tmpl w:val="FFFFFFFF"/>
    <w:lvl w:ilvl="0" w:tplc="CB74B2A2">
      <w:start w:val="1"/>
      <w:numFmt w:val="bullet"/>
      <w:lvlText w:val=""/>
      <w:lvlJc w:val="left"/>
      <w:pPr>
        <w:ind w:left="720" w:hanging="360"/>
      </w:pPr>
      <w:rPr>
        <w:rFonts w:ascii="Symbol" w:hAnsi="Symbol" w:hint="default"/>
      </w:rPr>
    </w:lvl>
    <w:lvl w:ilvl="1" w:tplc="7BB2CC52">
      <w:start w:val="1"/>
      <w:numFmt w:val="bullet"/>
      <w:lvlText w:val="o"/>
      <w:lvlJc w:val="left"/>
      <w:pPr>
        <w:ind w:left="1440" w:hanging="360"/>
      </w:pPr>
      <w:rPr>
        <w:rFonts w:ascii="Courier New" w:hAnsi="Courier New" w:hint="default"/>
      </w:rPr>
    </w:lvl>
    <w:lvl w:ilvl="2" w:tplc="D9368E00">
      <w:start w:val="1"/>
      <w:numFmt w:val="bullet"/>
      <w:lvlText w:val=""/>
      <w:lvlJc w:val="left"/>
      <w:pPr>
        <w:ind w:left="2160" w:hanging="360"/>
      </w:pPr>
      <w:rPr>
        <w:rFonts w:ascii="Wingdings" w:hAnsi="Wingdings" w:hint="default"/>
      </w:rPr>
    </w:lvl>
    <w:lvl w:ilvl="3" w:tplc="17D6DF94">
      <w:start w:val="1"/>
      <w:numFmt w:val="bullet"/>
      <w:lvlText w:val=""/>
      <w:lvlJc w:val="left"/>
      <w:pPr>
        <w:ind w:left="2880" w:hanging="360"/>
      </w:pPr>
      <w:rPr>
        <w:rFonts w:ascii="Symbol" w:hAnsi="Symbol" w:hint="default"/>
      </w:rPr>
    </w:lvl>
    <w:lvl w:ilvl="4" w:tplc="C2C45E8C">
      <w:start w:val="1"/>
      <w:numFmt w:val="bullet"/>
      <w:lvlText w:val="o"/>
      <w:lvlJc w:val="left"/>
      <w:pPr>
        <w:ind w:left="3600" w:hanging="360"/>
      </w:pPr>
      <w:rPr>
        <w:rFonts w:ascii="Courier New" w:hAnsi="Courier New" w:hint="default"/>
      </w:rPr>
    </w:lvl>
    <w:lvl w:ilvl="5" w:tplc="794CE0C8">
      <w:start w:val="1"/>
      <w:numFmt w:val="bullet"/>
      <w:lvlText w:val=""/>
      <w:lvlJc w:val="left"/>
      <w:pPr>
        <w:ind w:left="4320" w:hanging="360"/>
      </w:pPr>
      <w:rPr>
        <w:rFonts w:ascii="Wingdings" w:hAnsi="Wingdings" w:hint="default"/>
      </w:rPr>
    </w:lvl>
    <w:lvl w:ilvl="6" w:tplc="0CBC0722">
      <w:start w:val="1"/>
      <w:numFmt w:val="bullet"/>
      <w:lvlText w:val=""/>
      <w:lvlJc w:val="left"/>
      <w:pPr>
        <w:ind w:left="5040" w:hanging="360"/>
      </w:pPr>
      <w:rPr>
        <w:rFonts w:ascii="Symbol" w:hAnsi="Symbol" w:hint="default"/>
      </w:rPr>
    </w:lvl>
    <w:lvl w:ilvl="7" w:tplc="0D667F56">
      <w:start w:val="1"/>
      <w:numFmt w:val="bullet"/>
      <w:lvlText w:val="o"/>
      <w:lvlJc w:val="left"/>
      <w:pPr>
        <w:ind w:left="5760" w:hanging="360"/>
      </w:pPr>
      <w:rPr>
        <w:rFonts w:ascii="Courier New" w:hAnsi="Courier New" w:hint="default"/>
      </w:rPr>
    </w:lvl>
    <w:lvl w:ilvl="8" w:tplc="8894FA3E">
      <w:start w:val="1"/>
      <w:numFmt w:val="bullet"/>
      <w:lvlText w:val=""/>
      <w:lvlJc w:val="left"/>
      <w:pPr>
        <w:ind w:left="6480" w:hanging="360"/>
      </w:pPr>
      <w:rPr>
        <w:rFonts w:ascii="Wingdings" w:hAnsi="Wingdings" w:hint="default"/>
      </w:rPr>
    </w:lvl>
  </w:abstractNum>
  <w:abstractNum w:abstractNumId="15" w15:restartNumberingAfterBreak="0">
    <w:nsid w:val="5F550C36"/>
    <w:multiLevelType w:val="hybridMultilevel"/>
    <w:tmpl w:val="FFFFFFFF"/>
    <w:lvl w:ilvl="0" w:tplc="2CFAD742">
      <w:start w:val="1"/>
      <w:numFmt w:val="bullet"/>
      <w:lvlText w:val=""/>
      <w:lvlJc w:val="left"/>
      <w:pPr>
        <w:ind w:left="720" w:hanging="360"/>
      </w:pPr>
      <w:rPr>
        <w:rFonts w:ascii="Symbol" w:hAnsi="Symbol" w:hint="default"/>
      </w:rPr>
    </w:lvl>
    <w:lvl w:ilvl="1" w:tplc="9530C7A4">
      <w:start w:val="1"/>
      <w:numFmt w:val="bullet"/>
      <w:lvlText w:val="o"/>
      <w:lvlJc w:val="left"/>
      <w:pPr>
        <w:ind w:left="1440" w:hanging="360"/>
      </w:pPr>
      <w:rPr>
        <w:rFonts w:ascii="Courier New" w:hAnsi="Courier New" w:hint="default"/>
      </w:rPr>
    </w:lvl>
    <w:lvl w:ilvl="2" w:tplc="57B8C31C">
      <w:start w:val="1"/>
      <w:numFmt w:val="bullet"/>
      <w:lvlText w:val=""/>
      <w:lvlJc w:val="left"/>
      <w:pPr>
        <w:ind w:left="2160" w:hanging="360"/>
      </w:pPr>
      <w:rPr>
        <w:rFonts w:ascii="Wingdings" w:hAnsi="Wingdings" w:hint="default"/>
      </w:rPr>
    </w:lvl>
    <w:lvl w:ilvl="3" w:tplc="A566A71E">
      <w:start w:val="1"/>
      <w:numFmt w:val="bullet"/>
      <w:lvlText w:val=""/>
      <w:lvlJc w:val="left"/>
      <w:pPr>
        <w:ind w:left="2880" w:hanging="360"/>
      </w:pPr>
      <w:rPr>
        <w:rFonts w:ascii="Symbol" w:hAnsi="Symbol" w:hint="default"/>
      </w:rPr>
    </w:lvl>
    <w:lvl w:ilvl="4" w:tplc="D630782A">
      <w:start w:val="1"/>
      <w:numFmt w:val="bullet"/>
      <w:lvlText w:val="o"/>
      <w:lvlJc w:val="left"/>
      <w:pPr>
        <w:ind w:left="3600" w:hanging="360"/>
      </w:pPr>
      <w:rPr>
        <w:rFonts w:ascii="Courier New" w:hAnsi="Courier New" w:hint="default"/>
      </w:rPr>
    </w:lvl>
    <w:lvl w:ilvl="5" w:tplc="67C2FE38">
      <w:start w:val="1"/>
      <w:numFmt w:val="bullet"/>
      <w:lvlText w:val=""/>
      <w:lvlJc w:val="left"/>
      <w:pPr>
        <w:ind w:left="4320" w:hanging="360"/>
      </w:pPr>
      <w:rPr>
        <w:rFonts w:ascii="Wingdings" w:hAnsi="Wingdings" w:hint="default"/>
      </w:rPr>
    </w:lvl>
    <w:lvl w:ilvl="6" w:tplc="45C4D070">
      <w:start w:val="1"/>
      <w:numFmt w:val="bullet"/>
      <w:lvlText w:val=""/>
      <w:lvlJc w:val="left"/>
      <w:pPr>
        <w:ind w:left="5040" w:hanging="360"/>
      </w:pPr>
      <w:rPr>
        <w:rFonts w:ascii="Symbol" w:hAnsi="Symbol" w:hint="default"/>
      </w:rPr>
    </w:lvl>
    <w:lvl w:ilvl="7" w:tplc="13AAB040">
      <w:start w:val="1"/>
      <w:numFmt w:val="bullet"/>
      <w:lvlText w:val="o"/>
      <w:lvlJc w:val="left"/>
      <w:pPr>
        <w:ind w:left="5760" w:hanging="360"/>
      </w:pPr>
      <w:rPr>
        <w:rFonts w:ascii="Courier New" w:hAnsi="Courier New" w:hint="default"/>
      </w:rPr>
    </w:lvl>
    <w:lvl w:ilvl="8" w:tplc="0556FE30">
      <w:start w:val="1"/>
      <w:numFmt w:val="bullet"/>
      <w:lvlText w:val=""/>
      <w:lvlJc w:val="left"/>
      <w:pPr>
        <w:ind w:left="6480" w:hanging="360"/>
      </w:pPr>
      <w:rPr>
        <w:rFonts w:ascii="Wingdings" w:hAnsi="Wingdings" w:hint="default"/>
      </w:rPr>
    </w:lvl>
  </w:abstractNum>
  <w:abstractNum w:abstractNumId="16" w15:restartNumberingAfterBreak="0">
    <w:nsid w:val="61F53002"/>
    <w:multiLevelType w:val="hybridMultilevel"/>
    <w:tmpl w:val="FFFFFFFF"/>
    <w:lvl w:ilvl="0" w:tplc="F0441632">
      <w:start w:val="1"/>
      <w:numFmt w:val="bullet"/>
      <w:lvlText w:val="·"/>
      <w:lvlJc w:val="left"/>
      <w:pPr>
        <w:ind w:left="720" w:hanging="360"/>
      </w:pPr>
      <w:rPr>
        <w:rFonts w:ascii="Symbol" w:hAnsi="Symbol" w:hint="default"/>
      </w:rPr>
    </w:lvl>
    <w:lvl w:ilvl="1" w:tplc="FB5CAC44">
      <w:start w:val="1"/>
      <w:numFmt w:val="bullet"/>
      <w:lvlText w:val="o"/>
      <w:lvlJc w:val="left"/>
      <w:pPr>
        <w:ind w:left="1440" w:hanging="360"/>
      </w:pPr>
      <w:rPr>
        <w:rFonts w:ascii="Courier New" w:hAnsi="Courier New" w:hint="default"/>
      </w:rPr>
    </w:lvl>
    <w:lvl w:ilvl="2" w:tplc="5F3CF3D0">
      <w:start w:val="1"/>
      <w:numFmt w:val="bullet"/>
      <w:lvlText w:val=""/>
      <w:lvlJc w:val="left"/>
      <w:pPr>
        <w:ind w:left="2160" w:hanging="360"/>
      </w:pPr>
      <w:rPr>
        <w:rFonts w:ascii="Wingdings" w:hAnsi="Wingdings" w:hint="default"/>
      </w:rPr>
    </w:lvl>
    <w:lvl w:ilvl="3" w:tplc="0D8E540C">
      <w:start w:val="1"/>
      <w:numFmt w:val="bullet"/>
      <w:lvlText w:val=""/>
      <w:lvlJc w:val="left"/>
      <w:pPr>
        <w:ind w:left="2880" w:hanging="360"/>
      </w:pPr>
      <w:rPr>
        <w:rFonts w:ascii="Symbol" w:hAnsi="Symbol" w:hint="default"/>
      </w:rPr>
    </w:lvl>
    <w:lvl w:ilvl="4" w:tplc="E272D8D4">
      <w:start w:val="1"/>
      <w:numFmt w:val="bullet"/>
      <w:lvlText w:val="o"/>
      <w:lvlJc w:val="left"/>
      <w:pPr>
        <w:ind w:left="3600" w:hanging="360"/>
      </w:pPr>
      <w:rPr>
        <w:rFonts w:ascii="Courier New" w:hAnsi="Courier New" w:hint="default"/>
      </w:rPr>
    </w:lvl>
    <w:lvl w:ilvl="5" w:tplc="C1BE249E">
      <w:start w:val="1"/>
      <w:numFmt w:val="bullet"/>
      <w:lvlText w:val=""/>
      <w:lvlJc w:val="left"/>
      <w:pPr>
        <w:ind w:left="4320" w:hanging="360"/>
      </w:pPr>
      <w:rPr>
        <w:rFonts w:ascii="Wingdings" w:hAnsi="Wingdings" w:hint="default"/>
      </w:rPr>
    </w:lvl>
    <w:lvl w:ilvl="6" w:tplc="2DA0D97C">
      <w:start w:val="1"/>
      <w:numFmt w:val="bullet"/>
      <w:lvlText w:val=""/>
      <w:lvlJc w:val="left"/>
      <w:pPr>
        <w:ind w:left="5040" w:hanging="360"/>
      </w:pPr>
      <w:rPr>
        <w:rFonts w:ascii="Symbol" w:hAnsi="Symbol" w:hint="default"/>
      </w:rPr>
    </w:lvl>
    <w:lvl w:ilvl="7" w:tplc="2564B3F8">
      <w:start w:val="1"/>
      <w:numFmt w:val="bullet"/>
      <w:lvlText w:val="o"/>
      <w:lvlJc w:val="left"/>
      <w:pPr>
        <w:ind w:left="5760" w:hanging="360"/>
      </w:pPr>
      <w:rPr>
        <w:rFonts w:ascii="Courier New" w:hAnsi="Courier New" w:hint="default"/>
      </w:rPr>
    </w:lvl>
    <w:lvl w:ilvl="8" w:tplc="A1EE9F7E">
      <w:start w:val="1"/>
      <w:numFmt w:val="bullet"/>
      <w:lvlText w:val=""/>
      <w:lvlJc w:val="left"/>
      <w:pPr>
        <w:ind w:left="6480" w:hanging="360"/>
      </w:pPr>
      <w:rPr>
        <w:rFonts w:ascii="Wingdings" w:hAnsi="Wingdings" w:hint="default"/>
      </w:rPr>
    </w:lvl>
  </w:abstractNum>
  <w:abstractNum w:abstractNumId="17" w15:restartNumberingAfterBreak="0">
    <w:nsid w:val="65401AAD"/>
    <w:multiLevelType w:val="hybridMultilevel"/>
    <w:tmpl w:val="FFFFFFFF"/>
    <w:lvl w:ilvl="0" w:tplc="4E3A896C">
      <w:start w:val="1"/>
      <w:numFmt w:val="bullet"/>
      <w:lvlText w:val=""/>
      <w:lvlJc w:val="left"/>
      <w:pPr>
        <w:ind w:left="720" w:hanging="360"/>
      </w:pPr>
      <w:rPr>
        <w:rFonts w:ascii="Symbol" w:hAnsi="Symbol" w:hint="default"/>
      </w:rPr>
    </w:lvl>
    <w:lvl w:ilvl="1" w:tplc="6402FB5A">
      <w:start w:val="1"/>
      <w:numFmt w:val="bullet"/>
      <w:lvlText w:val="o"/>
      <w:lvlJc w:val="left"/>
      <w:pPr>
        <w:ind w:left="1440" w:hanging="360"/>
      </w:pPr>
      <w:rPr>
        <w:rFonts w:ascii="Courier New" w:hAnsi="Courier New" w:hint="default"/>
      </w:rPr>
    </w:lvl>
    <w:lvl w:ilvl="2" w:tplc="5464E6E6">
      <w:start w:val="1"/>
      <w:numFmt w:val="bullet"/>
      <w:lvlText w:val=""/>
      <w:lvlJc w:val="left"/>
      <w:pPr>
        <w:ind w:left="2160" w:hanging="360"/>
      </w:pPr>
      <w:rPr>
        <w:rFonts w:ascii="Wingdings" w:hAnsi="Wingdings" w:hint="default"/>
      </w:rPr>
    </w:lvl>
    <w:lvl w:ilvl="3" w:tplc="A5042D52">
      <w:start w:val="1"/>
      <w:numFmt w:val="bullet"/>
      <w:lvlText w:val=""/>
      <w:lvlJc w:val="left"/>
      <w:pPr>
        <w:ind w:left="2880" w:hanging="360"/>
      </w:pPr>
      <w:rPr>
        <w:rFonts w:ascii="Symbol" w:hAnsi="Symbol" w:hint="default"/>
      </w:rPr>
    </w:lvl>
    <w:lvl w:ilvl="4" w:tplc="ED768B5E">
      <w:start w:val="1"/>
      <w:numFmt w:val="bullet"/>
      <w:lvlText w:val="o"/>
      <w:lvlJc w:val="left"/>
      <w:pPr>
        <w:ind w:left="3600" w:hanging="360"/>
      </w:pPr>
      <w:rPr>
        <w:rFonts w:ascii="Courier New" w:hAnsi="Courier New" w:hint="default"/>
      </w:rPr>
    </w:lvl>
    <w:lvl w:ilvl="5" w:tplc="3F3094A0">
      <w:start w:val="1"/>
      <w:numFmt w:val="bullet"/>
      <w:lvlText w:val=""/>
      <w:lvlJc w:val="left"/>
      <w:pPr>
        <w:ind w:left="4320" w:hanging="360"/>
      </w:pPr>
      <w:rPr>
        <w:rFonts w:ascii="Wingdings" w:hAnsi="Wingdings" w:hint="default"/>
      </w:rPr>
    </w:lvl>
    <w:lvl w:ilvl="6" w:tplc="619AA6CA">
      <w:start w:val="1"/>
      <w:numFmt w:val="bullet"/>
      <w:lvlText w:val=""/>
      <w:lvlJc w:val="left"/>
      <w:pPr>
        <w:ind w:left="5040" w:hanging="360"/>
      </w:pPr>
      <w:rPr>
        <w:rFonts w:ascii="Symbol" w:hAnsi="Symbol" w:hint="default"/>
      </w:rPr>
    </w:lvl>
    <w:lvl w:ilvl="7" w:tplc="13760D8A">
      <w:start w:val="1"/>
      <w:numFmt w:val="bullet"/>
      <w:lvlText w:val="o"/>
      <w:lvlJc w:val="left"/>
      <w:pPr>
        <w:ind w:left="5760" w:hanging="360"/>
      </w:pPr>
      <w:rPr>
        <w:rFonts w:ascii="Courier New" w:hAnsi="Courier New" w:hint="default"/>
      </w:rPr>
    </w:lvl>
    <w:lvl w:ilvl="8" w:tplc="BED8E3AE">
      <w:start w:val="1"/>
      <w:numFmt w:val="bullet"/>
      <w:lvlText w:val=""/>
      <w:lvlJc w:val="left"/>
      <w:pPr>
        <w:ind w:left="6480" w:hanging="360"/>
      </w:pPr>
      <w:rPr>
        <w:rFonts w:ascii="Wingdings" w:hAnsi="Wingdings" w:hint="default"/>
      </w:rPr>
    </w:lvl>
  </w:abstractNum>
  <w:abstractNum w:abstractNumId="18" w15:restartNumberingAfterBreak="0">
    <w:nsid w:val="674C1047"/>
    <w:multiLevelType w:val="hybridMultilevel"/>
    <w:tmpl w:val="FFFFFFFF"/>
    <w:lvl w:ilvl="0" w:tplc="6CB85CCE">
      <w:start w:val="1"/>
      <w:numFmt w:val="bullet"/>
      <w:lvlText w:val=""/>
      <w:lvlJc w:val="left"/>
      <w:pPr>
        <w:ind w:left="720" w:hanging="360"/>
      </w:pPr>
      <w:rPr>
        <w:rFonts w:ascii="Symbol" w:hAnsi="Symbol" w:hint="default"/>
      </w:rPr>
    </w:lvl>
    <w:lvl w:ilvl="1" w:tplc="AE68655A">
      <w:start w:val="1"/>
      <w:numFmt w:val="bullet"/>
      <w:lvlText w:val="o"/>
      <w:lvlJc w:val="left"/>
      <w:pPr>
        <w:ind w:left="1440" w:hanging="360"/>
      </w:pPr>
      <w:rPr>
        <w:rFonts w:ascii="Courier New" w:hAnsi="Courier New" w:hint="default"/>
      </w:rPr>
    </w:lvl>
    <w:lvl w:ilvl="2" w:tplc="AD3ED376">
      <w:start w:val="1"/>
      <w:numFmt w:val="bullet"/>
      <w:lvlText w:val=""/>
      <w:lvlJc w:val="left"/>
      <w:pPr>
        <w:ind w:left="2160" w:hanging="360"/>
      </w:pPr>
      <w:rPr>
        <w:rFonts w:ascii="Wingdings" w:hAnsi="Wingdings" w:hint="default"/>
      </w:rPr>
    </w:lvl>
    <w:lvl w:ilvl="3" w:tplc="F886B152">
      <w:start w:val="1"/>
      <w:numFmt w:val="bullet"/>
      <w:lvlText w:val=""/>
      <w:lvlJc w:val="left"/>
      <w:pPr>
        <w:ind w:left="2880" w:hanging="360"/>
      </w:pPr>
      <w:rPr>
        <w:rFonts w:ascii="Symbol" w:hAnsi="Symbol" w:hint="default"/>
      </w:rPr>
    </w:lvl>
    <w:lvl w:ilvl="4" w:tplc="4132A308">
      <w:start w:val="1"/>
      <w:numFmt w:val="bullet"/>
      <w:lvlText w:val="o"/>
      <w:lvlJc w:val="left"/>
      <w:pPr>
        <w:ind w:left="3600" w:hanging="360"/>
      </w:pPr>
      <w:rPr>
        <w:rFonts w:ascii="Courier New" w:hAnsi="Courier New" w:hint="default"/>
      </w:rPr>
    </w:lvl>
    <w:lvl w:ilvl="5" w:tplc="E39A304E">
      <w:start w:val="1"/>
      <w:numFmt w:val="bullet"/>
      <w:lvlText w:val=""/>
      <w:lvlJc w:val="left"/>
      <w:pPr>
        <w:ind w:left="4320" w:hanging="360"/>
      </w:pPr>
      <w:rPr>
        <w:rFonts w:ascii="Wingdings" w:hAnsi="Wingdings" w:hint="default"/>
      </w:rPr>
    </w:lvl>
    <w:lvl w:ilvl="6" w:tplc="8084D5A8">
      <w:start w:val="1"/>
      <w:numFmt w:val="bullet"/>
      <w:lvlText w:val=""/>
      <w:lvlJc w:val="left"/>
      <w:pPr>
        <w:ind w:left="5040" w:hanging="360"/>
      </w:pPr>
      <w:rPr>
        <w:rFonts w:ascii="Symbol" w:hAnsi="Symbol" w:hint="default"/>
      </w:rPr>
    </w:lvl>
    <w:lvl w:ilvl="7" w:tplc="0B96D966">
      <w:start w:val="1"/>
      <w:numFmt w:val="bullet"/>
      <w:lvlText w:val="o"/>
      <w:lvlJc w:val="left"/>
      <w:pPr>
        <w:ind w:left="5760" w:hanging="360"/>
      </w:pPr>
      <w:rPr>
        <w:rFonts w:ascii="Courier New" w:hAnsi="Courier New" w:hint="default"/>
      </w:rPr>
    </w:lvl>
    <w:lvl w:ilvl="8" w:tplc="9E8841B0">
      <w:start w:val="1"/>
      <w:numFmt w:val="bullet"/>
      <w:lvlText w:val=""/>
      <w:lvlJc w:val="left"/>
      <w:pPr>
        <w:ind w:left="6480" w:hanging="360"/>
      </w:pPr>
      <w:rPr>
        <w:rFonts w:ascii="Wingdings" w:hAnsi="Wingdings" w:hint="default"/>
      </w:rPr>
    </w:lvl>
  </w:abstractNum>
  <w:abstractNum w:abstractNumId="19" w15:restartNumberingAfterBreak="0">
    <w:nsid w:val="77D441AA"/>
    <w:multiLevelType w:val="hybridMultilevel"/>
    <w:tmpl w:val="FFFFFFFF"/>
    <w:lvl w:ilvl="0" w:tplc="A3D47D92">
      <w:start w:val="1"/>
      <w:numFmt w:val="bullet"/>
      <w:lvlText w:val=""/>
      <w:lvlJc w:val="left"/>
      <w:pPr>
        <w:ind w:left="720" w:hanging="360"/>
      </w:pPr>
      <w:rPr>
        <w:rFonts w:ascii="Symbol" w:hAnsi="Symbol" w:hint="default"/>
      </w:rPr>
    </w:lvl>
    <w:lvl w:ilvl="1" w:tplc="F022F5CC">
      <w:start w:val="1"/>
      <w:numFmt w:val="bullet"/>
      <w:lvlText w:val="o"/>
      <w:lvlJc w:val="left"/>
      <w:pPr>
        <w:ind w:left="1440" w:hanging="360"/>
      </w:pPr>
      <w:rPr>
        <w:rFonts w:ascii="Courier New" w:hAnsi="Courier New" w:hint="default"/>
      </w:rPr>
    </w:lvl>
    <w:lvl w:ilvl="2" w:tplc="18A25364">
      <w:start w:val="1"/>
      <w:numFmt w:val="bullet"/>
      <w:lvlText w:val=""/>
      <w:lvlJc w:val="left"/>
      <w:pPr>
        <w:ind w:left="2160" w:hanging="360"/>
      </w:pPr>
      <w:rPr>
        <w:rFonts w:ascii="Wingdings" w:hAnsi="Wingdings" w:hint="default"/>
      </w:rPr>
    </w:lvl>
    <w:lvl w:ilvl="3" w:tplc="7CB8157A">
      <w:start w:val="1"/>
      <w:numFmt w:val="bullet"/>
      <w:lvlText w:val=""/>
      <w:lvlJc w:val="left"/>
      <w:pPr>
        <w:ind w:left="2880" w:hanging="360"/>
      </w:pPr>
      <w:rPr>
        <w:rFonts w:ascii="Symbol" w:hAnsi="Symbol" w:hint="default"/>
      </w:rPr>
    </w:lvl>
    <w:lvl w:ilvl="4" w:tplc="697AC7E8">
      <w:start w:val="1"/>
      <w:numFmt w:val="bullet"/>
      <w:lvlText w:val="o"/>
      <w:lvlJc w:val="left"/>
      <w:pPr>
        <w:ind w:left="3600" w:hanging="360"/>
      </w:pPr>
      <w:rPr>
        <w:rFonts w:ascii="Courier New" w:hAnsi="Courier New" w:hint="default"/>
      </w:rPr>
    </w:lvl>
    <w:lvl w:ilvl="5" w:tplc="8ED608FC">
      <w:start w:val="1"/>
      <w:numFmt w:val="bullet"/>
      <w:lvlText w:val=""/>
      <w:lvlJc w:val="left"/>
      <w:pPr>
        <w:ind w:left="4320" w:hanging="360"/>
      </w:pPr>
      <w:rPr>
        <w:rFonts w:ascii="Wingdings" w:hAnsi="Wingdings" w:hint="default"/>
      </w:rPr>
    </w:lvl>
    <w:lvl w:ilvl="6" w:tplc="04E404CA">
      <w:start w:val="1"/>
      <w:numFmt w:val="bullet"/>
      <w:lvlText w:val=""/>
      <w:lvlJc w:val="left"/>
      <w:pPr>
        <w:ind w:left="5040" w:hanging="360"/>
      </w:pPr>
      <w:rPr>
        <w:rFonts w:ascii="Symbol" w:hAnsi="Symbol" w:hint="default"/>
      </w:rPr>
    </w:lvl>
    <w:lvl w:ilvl="7" w:tplc="3814DC92">
      <w:start w:val="1"/>
      <w:numFmt w:val="bullet"/>
      <w:lvlText w:val="o"/>
      <w:lvlJc w:val="left"/>
      <w:pPr>
        <w:ind w:left="5760" w:hanging="360"/>
      </w:pPr>
      <w:rPr>
        <w:rFonts w:ascii="Courier New" w:hAnsi="Courier New" w:hint="default"/>
      </w:rPr>
    </w:lvl>
    <w:lvl w:ilvl="8" w:tplc="5754C954">
      <w:start w:val="1"/>
      <w:numFmt w:val="bullet"/>
      <w:lvlText w:val=""/>
      <w:lvlJc w:val="left"/>
      <w:pPr>
        <w:ind w:left="6480" w:hanging="360"/>
      </w:pPr>
      <w:rPr>
        <w:rFonts w:ascii="Wingdings" w:hAnsi="Wingdings" w:hint="default"/>
      </w:rPr>
    </w:lvl>
  </w:abstractNum>
  <w:abstractNum w:abstractNumId="20" w15:restartNumberingAfterBreak="0">
    <w:nsid w:val="7D37751D"/>
    <w:multiLevelType w:val="hybridMultilevel"/>
    <w:tmpl w:val="FFFFFFFF"/>
    <w:lvl w:ilvl="0" w:tplc="5C3CD45E">
      <w:start w:val="1"/>
      <w:numFmt w:val="bullet"/>
      <w:lvlText w:val=""/>
      <w:lvlJc w:val="left"/>
      <w:pPr>
        <w:ind w:left="720" w:hanging="360"/>
      </w:pPr>
      <w:rPr>
        <w:rFonts w:ascii="Symbol" w:hAnsi="Symbol" w:hint="default"/>
      </w:rPr>
    </w:lvl>
    <w:lvl w:ilvl="1" w:tplc="9AF4EA6E">
      <w:start w:val="1"/>
      <w:numFmt w:val="bullet"/>
      <w:lvlText w:val="o"/>
      <w:lvlJc w:val="left"/>
      <w:pPr>
        <w:ind w:left="1440" w:hanging="360"/>
      </w:pPr>
      <w:rPr>
        <w:rFonts w:ascii="Courier New" w:hAnsi="Courier New" w:hint="default"/>
      </w:rPr>
    </w:lvl>
    <w:lvl w:ilvl="2" w:tplc="32DC8C34">
      <w:start w:val="1"/>
      <w:numFmt w:val="bullet"/>
      <w:lvlText w:val=""/>
      <w:lvlJc w:val="left"/>
      <w:pPr>
        <w:ind w:left="2160" w:hanging="360"/>
      </w:pPr>
      <w:rPr>
        <w:rFonts w:ascii="Wingdings" w:hAnsi="Wingdings" w:hint="default"/>
      </w:rPr>
    </w:lvl>
    <w:lvl w:ilvl="3" w:tplc="49281A0E">
      <w:start w:val="1"/>
      <w:numFmt w:val="bullet"/>
      <w:lvlText w:val=""/>
      <w:lvlJc w:val="left"/>
      <w:pPr>
        <w:ind w:left="2880" w:hanging="360"/>
      </w:pPr>
      <w:rPr>
        <w:rFonts w:ascii="Symbol" w:hAnsi="Symbol" w:hint="default"/>
      </w:rPr>
    </w:lvl>
    <w:lvl w:ilvl="4" w:tplc="F418BE42">
      <w:start w:val="1"/>
      <w:numFmt w:val="bullet"/>
      <w:lvlText w:val="o"/>
      <w:lvlJc w:val="left"/>
      <w:pPr>
        <w:ind w:left="3600" w:hanging="360"/>
      </w:pPr>
      <w:rPr>
        <w:rFonts w:ascii="Courier New" w:hAnsi="Courier New" w:hint="default"/>
      </w:rPr>
    </w:lvl>
    <w:lvl w:ilvl="5" w:tplc="A2E6D142">
      <w:start w:val="1"/>
      <w:numFmt w:val="bullet"/>
      <w:lvlText w:val=""/>
      <w:lvlJc w:val="left"/>
      <w:pPr>
        <w:ind w:left="4320" w:hanging="360"/>
      </w:pPr>
      <w:rPr>
        <w:rFonts w:ascii="Wingdings" w:hAnsi="Wingdings" w:hint="default"/>
      </w:rPr>
    </w:lvl>
    <w:lvl w:ilvl="6" w:tplc="607E27CA">
      <w:start w:val="1"/>
      <w:numFmt w:val="bullet"/>
      <w:lvlText w:val=""/>
      <w:lvlJc w:val="left"/>
      <w:pPr>
        <w:ind w:left="5040" w:hanging="360"/>
      </w:pPr>
      <w:rPr>
        <w:rFonts w:ascii="Symbol" w:hAnsi="Symbol" w:hint="default"/>
      </w:rPr>
    </w:lvl>
    <w:lvl w:ilvl="7" w:tplc="BB16BD6E">
      <w:start w:val="1"/>
      <w:numFmt w:val="bullet"/>
      <w:lvlText w:val="o"/>
      <w:lvlJc w:val="left"/>
      <w:pPr>
        <w:ind w:left="5760" w:hanging="360"/>
      </w:pPr>
      <w:rPr>
        <w:rFonts w:ascii="Courier New" w:hAnsi="Courier New" w:hint="default"/>
      </w:rPr>
    </w:lvl>
    <w:lvl w:ilvl="8" w:tplc="A3A0D306">
      <w:start w:val="1"/>
      <w:numFmt w:val="bullet"/>
      <w:lvlText w:val=""/>
      <w:lvlJc w:val="left"/>
      <w:pPr>
        <w:ind w:left="6480" w:hanging="360"/>
      </w:pPr>
      <w:rPr>
        <w:rFonts w:ascii="Wingdings" w:hAnsi="Wingdings" w:hint="default"/>
      </w:rPr>
    </w:lvl>
  </w:abstractNum>
  <w:abstractNum w:abstractNumId="21" w15:restartNumberingAfterBreak="0">
    <w:nsid w:val="7D947C94"/>
    <w:multiLevelType w:val="hybridMultilevel"/>
    <w:tmpl w:val="05C263B6"/>
    <w:lvl w:ilvl="0" w:tplc="AD6A6B22">
      <w:start w:val="1"/>
      <w:numFmt w:val="bullet"/>
      <w:lvlText w:val=""/>
      <w:lvlJc w:val="left"/>
      <w:pPr>
        <w:ind w:left="720" w:hanging="360"/>
      </w:pPr>
      <w:rPr>
        <w:rFonts w:ascii="Symbol" w:hAnsi="Symbol" w:hint="default"/>
      </w:rPr>
    </w:lvl>
    <w:lvl w:ilvl="1" w:tplc="72DE2398">
      <w:start w:val="1"/>
      <w:numFmt w:val="bullet"/>
      <w:lvlText w:val="o"/>
      <w:lvlJc w:val="left"/>
      <w:pPr>
        <w:ind w:left="1440" w:hanging="360"/>
      </w:pPr>
      <w:rPr>
        <w:rFonts w:ascii="Courier New" w:hAnsi="Courier New" w:hint="default"/>
      </w:rPr>
    </w:lvl>
    <w:lvl w:ilvl="2" w:tplc="D932E94E">
      <w:start w:val="1"/>
      <w:numFmt w:val="bullet"/>
      <w:lvlText w:val=""/>
      <w:lvlJc w:val="left"/>
      <w:pPr>
        <w:ind w:left="2160" w:hanging="360"/>
      </w:pPr>
      <w:rPr>
        <w:rFonts w:ascii="Wingdings" w:hAnsi="Wingdings" w:hint="default"/>
      </w:rPr>
    </w:lvl>
    <w:lvl w:ilvl="3" w:tplc="EBAAA1A2">
      <w:start w:val="1"/>
      <w:numFmt w:val="bullet"/>
      <w:lvlText w:val=""/>
      <w:lvlJc w:val="left"/>
      <w:pPr>
        <w:ind w:left="2880" w:hanging="360"/>
      </w:pPr>
      <w:rPr>
        <w:rFonts w:ascii="Symbol" w:hAnsi="Symbol" w:hint="default"/>
      </w:rPr>
    </w:lvl>
    <w:lvl w:ilvl="4" w:tplc="5816B172">
      <w:start w:val="1"/>
      <w:numFmt w:val="bullet"/>
      <w:lvlText w:val="o"/>
      <w:lvlJc w:val="left"/>
      <w:pPr>
        <w:ind w:left="3600" w:hanging="360"/>
      </w:pPr>
      <w:rPr>
        <w:rFonts w:ascii="Courier New" w:hAnsi="Courier New" w:hint="default"/>
      </w:rPr>
    </w:lvl>
    <w:lvl w:ilvl="5" w:tplc="D9BA3E9A">
      <w:start w:val="1"/>
      <w:numFmt w:val="bullet"/>
      <w:lvlText w:val=""/>
      <w:lvlJc w:val="left"/>
      <w:pPr>
        <w:ind w:left="4320" w:hanging="360"/>
      </w:pPr>
      <w:rPr>
        <w:rFonts w:ascii="Wingdings" w:hAnsi="Wingdings" w:hint="default"/>
      </w:rPr>
    </w:lvl>
    <w:lvl w:ilvl="6" w:tplc="FD72AF2A">
      <w:start w:val="1"/>
      <w:numFmt w:val="bullet"/>
      <w:lvlText w:val=""/>
      <w:lvlJc w:val="left"/>
      <w:pPr>
        <w:ind w:left="5040" w:hanging="360"/>
      </w:pPr>
      <w:rPr>
        <w:rFonts w:ascii="Symbol" w:hAnsi="Symbol" w:hint="default"/>
      </w:rPr>
    </w:lvl>
    <w:lvl w:ilvl="7" w:tplc="8EB88BDA">
      <w:start w:val="1"/>
      <w:numFmt w:val="bullet"/>
      <w:lvlText w:val="o"/>
      <w:lvlJc w:val="left"/>
      <w:pPr>
        <w:ind w:left="5760" w:hanging="360"/>
      </w:pPr>
      <w:rPr>
        <w:rFonts w:ascii="Courier New" w:hAnsi="Courier New" w:hint="default"/>
      </w:rPr>
    </w:lvl>
    <w:lvl w:ilvl="8" w:tplc="B1EAFE06">
      <w:start w:val="1"/>
      <w:numFmt w:val="bullet"/>
      <w:lvlText w:val=""/>
      <w:lvlJc w:val="left"/>
      <w:pPr>
        <w:ind w:left="6480" w:hanging="360"/>
      </w:pPr>
      <w:rPr>
        <w:rFonts w:ascii="Wingdings" w:hAnsi="Wingdings" w:hint="default"/>
      </w:rPr>
    </w:lvl>
  </w:abstractNum>
  <w:abstractNum w:abstractNumId="22" w15:restartNumberingAfterBreak="0">
    <w:nsid w:val="7E926964"/>
    <w:multiLevelType w:val="hybridMultilevel"/>
    <w:tmpl w:val="FFFFFFFF"/>
    <w:lvl w:ilvl="0" w:tplc="C288784C">
      <w:start w:val="1"/>
      <w:numFmt w:val="bullet"/>
      <w:lvlText w:val=""/>
      <w:lvlJc w:val="left"/>
      <w:pPr>
        <w:ind w:left="720" w:hanging="360"/>
      </w:pPr>
      <w:rPr>
        <w:rFonts w:ascii="Symbol" w:hAnsi="Symbol" w:hint="default"/>
      </w:rPr>
    </w:lvl>
    <w:lvl w:ilvl="1" w:tplc="8FD2D71E">
      <w:start w:val="1"/>
      <w:numFmt w:val="bullet"/>
      <w:lvlText w:val="o"/>
      <w:lvlJc w:val="left"/>
      <w:pPr>
        <w:ind w:left="1440" w:hanging="360"/>
      </w:pPr>
      <w:rPr>
        <w:rFonts w:ascii="Courier New" w:hAnsi="Courier New" w:hint="default"/>
      </w:rPr>
    </w:lvl>
    <w:lvl w:ilvl="2" w:tplc="34DAEF6E">
      <w:start w:val="1"/>
      <w:numFmt w:val="bullet"/>
      <w:lvlText w:val=""/>
      <w:lvlJc w:val="left"/>
      <w:pPr>
        <w:ind w:left="2160" w:hanging="360"/>
      </w:pPr>
      <w:rPr>
        <w:rFonts w:ascii="Wingdings" w:hAnsi="Wingdings" w:hint="default"/>
      </w:rPr>
    </w:lvl>
    <w:lvl w:ilvl="3" w:tplc="0E844BE8">
      <w:start w:val="1"/>
      <w:numFmt w:val="bullet"/>
      <w:lvlText w:val=""/>
      <w:lvlJc w:val="left"/>
      <w:pPr>
        <w:ind w:left="2880" w:hanging="360"/>
      </w:pPr>
      <w:rPr>
        <w:rFonts w:ascii="Symbol" w:hAnsi="Symbol" w:hint="default"/>
      </w:rPr>
    </w:lvl>
    <w:lvl w:ilvl="4" w:tplc="51F6C6FE">
      <w:start w:val="1"/>
      <w:numFmt w:val="bullet"/>
      <w:lvlText w:val="o"/>
      <w:lvlJc w:val="left"/>
      <w:pPr>
        <w:ind w:left="3600" w:hanging="360"/>
      </w:pPr>
      <w:rPr>
        <w:rFonts w:ascii="Courier New" w:hAnsi="Courier New" w:hint="default"/>
      </w:rPr>
    </w:lvl>
    <w:lvl w:ilvl="5" w:tplc="B47EC288">
      <w:start w:val="1"/>
      <w:numFmt w:val="bullet"/>
      <w:lvlText w:val=""/>
      <w:lvlJc w:val="left"/>
      <w:pPr>
        <w:ind w:left="4320" w:hanging="360"/>
      </w:pPr>
      <w:rPr>
        <w:rFonts w:ascii="Wingdings" w:hAnsi="Wingdings" w:hint="default"/>
      </w:rPr>
    </w:lvl>
    <w:lvl w:ilvl="6" w:tplc="4EF8F5C0">
      <w:start w:val="1"/>
      <w:numFmt w:val="bullet"/>
      <w:lvlText w:val=""/>
      <w:lvlJc w:val="left"/>
      <w:pPr>
        <w:ind w:left="5040" w:hanging="360"/>
      </w:pPr>
      <w:rPr>
        <w:rFonts w:ascii="Symbol" w:hAnsi="Symbol" w:hint="default"/>
      </w:rPr>
    </w:lvl>
    <w:lvl w:ilvl="7" w:tplc="8ED60C68">
      <w:start w:val="1"/>
      <w:numFmt w:val="bullet"/>
      <w:lvlText w:val="o"/>
      <w:lvlJc w:val="left"/>
      <w:pPr>
        <w:ind w:left="5760" w:hanging="360"/>
      </w:pPr>
      <w:rPr>
        <w:rFonts w:ascii="Courier New" w:hAnsi="Courier New" w:hint="default"/>
      </w:rPr>
    </w:lvl>
    <w:lvl w:ilvl="8" w:tplc="4D9E1C52">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18"/>
  </w:num>
  <w:num w:numId="4">
    <w:abstractNumId w:val="9"/>
  </w:num>
  <w:num w:numId="5">
    <w:abstractNumId w:val="19"/>
  </w:num>
  <w:num w:numId="6">
    <w:abstractNumId w:val="3"/>
  </w:num>
  <w:num w:numId="7">
    <w:abstractNumId w:val="10"/>
  </w:num>
  <w:num w:numId="8">
    <w:abstractNumId w:val="20"/>
  </w:num>
  <w:num w:numId="9">
    <w:abstractNumId w:val="6"/>
  </w:num>
  <w:num w:numId="10">
    <w:abstractNumId w:val="0"/>
  </w:num>
  <w:num w:numId="11">
    <w:abstractNumId w:val="14"/>
  </w:num>
  <w:num w:numId="12">
    <w:abstractNumId w:val="13"/>
  </w:num>
  <w:num w:numId="13">
    <w:abstractNumId w:val="11"/>
  </w:num>
  <w:num w:numId="14">
    <w:abstractNumId w:val="7"/>
  </w:num>
  <w:num w:numId="15">
    <w:abstractNumId w:val="8"/>
  </w:num>
  <w:num w:numId="16">
    <w:abstractNumId w:val="5"/>
  </w:num>
  <w:num w:numId="17">
    <w:abstractNumId w:val="17"/>
  </w:num>
  <w:num w:numId="18">
    <w:abstractNumId w:val="4"/>
  </w:num>
  <w:num w:numId="19">
    <w:abstractNumId w:val="22"/>
  </w:num>
  <w:num w:numId="20">
    <w:abstractNumId w:val="15"/>
  </w:num>
  <w:num w:numId="21">
    <w:abstractNumId w:val="1"/>
  </w:num>
  <w:num w:numId="22">
    <w:abstractNumId w:val="12"/>
  </w:num>
  <w:num w:numId="23">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hehla Khan">
    <w15:presenceInfo w15:providerId="AD" w15:userId="S::s.khan@uwtsd.ac.uk::31fdc09e-257a-40db-a3a4-361c0cb0be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A6787E"/>
    <w:rsid w:val="00002CB2"/>
    <w:rsid w:val="00083FA3"/>
    <w:rsid w:val="0010702B"/>
    <w:rsid w:val="00166955"/>
    <w:rsid w:val="00201B97"/>
    <w:rsid w:val="00203770"/>
    <w:rsid w:val="0020B400"/>
    <w:rsid w:val="00236066"/>
    <w:rsid w:val="0026F174"/>
    <w:rsid w:val="00294BBD"/>
    <w:rsid w:val="002E50FC"/>
    <w:rsid w:val="00311822"/>
    <w:rsid w:val="00322ABC"/>
    <w:rsid w:val="0034574F"/>
    <w:rsid w:val="003806E4"/>
    <w:rsid w:val="00383834"/>
    <w:rsid w:val="003867EB"/>
    <w:rsid w:val="003BA28B"/>
    <w:rsid w:val="003C22AA"/>
    <w:rsid w:val="003D63B4"/>
    <w:rsid w:val="003FC29E"/>
    <w:rsid w:val="0040106D"/>
    <w:rsid w:val="00461988"/>
    <w:rsid w:val="004AB9CE"/>
    <w:rsid w:val="004D1C19"/>
    <w:rsid w:val="004E20CD"/>
    <w:rsid w:val="00502C97"/>
    <w:rsid w:val="00506145"/>
    <w:rsid w:val="00541F8E"/>
    <w:rsid w:val="005D58B7"/>
    <w:rsid w:val="00622B83"/>
    <w:rsid w:val="00636F20"/>
    <w:rsid w:val="0064294B"/>
    <w:rsid w:val="00651321"/>
    <w:rsid w:val="006C595D"/>
    <w:rsid w:val="00785130"/>
    <w:rsid w:val="007B0AB1"/>
    <w:rsid w:val="007B2C4E"/>
    <w:rsid w:val="007D4D49"/>
    <w:rsid w:val="00864B3D"/>
    <w:rsid w:val="00887CFB"/>
    <w:rsid w:val="008A64E5"/>
    <w:rsid w:val="008D7D05"/>
    <w:rsid w:val="00920388"/>
    <w:rsid w:val="0096005E"/>
    <w:rsid w:val="00960944"/>
    <w:rsid w:val="00981335"/>
    <w:rsid w:val="009A1071"/>
    <w:rsid w:val="009A34CB"/>
    <w:rsid w:val="009D4535"/>
    <w:rsid w:val="009E6FA1"/>
    <w:rsid w:val="009F669B"/>
    <w:rsid w:val="00AE2A37"/>
    <w:rsid w:val="00B2C5EA"/>
    <w:rsid w:val="00B93B2C"/>
    <w:rsid w:val="00C01710"/>
    <w:rsid w:val="00C02E95"/>
    <w:rsid w:val="00C57331"/>
    <w:rsid w:val="00C85370"/>
    <w:rsid w:val="00CC0D99"/>
    <w:rsid w:val="00CE33DB"/>
    <w:rsid w:val="00D373D0"/>
    <w:rsid w:val="00D53BE7"/>
    <w:rsid w:val="00D600B4"/>
    <w:rsid w:val="00D84576"/>
    <w:rsid w:val="00E36E50"/>
    <w:rsid w:val="00E71928"/>
    <w:rsid w:val="00EAE20C"/>
    <w:rsid w:val="00ED1FB7"/>
    <w:rsid w:val="00F06955"/>
    <w:rsid w:val="00F32FB5"/>
    <w:rsid w:val="00F3D373"/>
    <w:rsid w:val="00F45104"/>
    <w:rsid w:val="010F3CE3"/>
    <w:rsid w:val="0135EBDC"/>
    <w:rsid w:val="01453FF4"/>
    <w:rsid w:val="015AB9B2"/>
    <w:rsid w:val="01EF4B19"/>
    <w:rsid w:val="01FAD087"/>
    <w:rsid w:val="022765C9"/>
    <w:rsid w:val="022DB642"/>
    <w:rsid w:val="022FC0E5"/>
    <w:rsid w:val="0242B6DB"/>
    <w:rsid w:val="025957CB"/>
    <w:rsid w:val="025DC388"/>
    <w:rsid w:val="0277C2F8"/>
    <w:rsid w:val="029793F7"/>
    <w:rsid w:val="029AB1D7"/>
    <w:rsid w:val="02CBB9FF"/>
    <w:rsid w:val="02EC7DD6"/>
    <w:rsid w:val="03055986"/>
    <w:rsid w:val="03057E5E"/>
    <w:rsid w:val="030C8309"/>
    <w:rsid w:val="0330CE82"/>
    <w:rsid w:val="03315F17"/>
    <w:rsid w:val="03801F35"/>
    <w:rsid w:val="0382A16F"/>
    <w:rsid w:val="039ACA86"/>
    <w:rsid w:val="03AC0592"/>
    <w:rsid w:val="03E1655D"/>
    <w:rsid w:val="040A0B6A"/>
    <w:rsid w:val="04271D73"/>
    <w:rsid w:val="0435CB31"/>
    <w:rsid w:val="043BEF52"/>
    <w:rsid w:val="0444A8C6"/>
    <w:rsid w:val="047099EF"/>
    <w:rsid w:val="04776F65"/>
    <w:rsid w:val="04807E7F"/>
    <w:rsid w:val="0492AF9E"/>
    <w:rsid w:val="04B61AB5"/>
    <w:rsid w:val="04D170AB"/>
    <w:rsid w:val="050326BC"/>
    <w:rsid w:val="05143510"/>
    <w:rsid w:val="05162650"/>
    <w:rsid w:val="052F6200"/>
    <w:rsid w:val="053716C7"/>
    <w:rsid w:val="055796D6"/>
    <w:rsid w:val="056CD4EA"/>
    <w:rsid w:val="056EE580"/>
    <w:rsid w:val="05774EB6"/>
    <w:rsid w:val="057B0527"/>
    <w:rsid w:val="05820E87"/>
    <w:rsid w:val="058A1F4C"/>
    <w:rsid w:val="059A45CD"/>
    <w:rsid w:val="05AD158D"/>
    <w:rsid w:val="05BC2396"/>
    <w:rsid w:val="05E1A871"/>
    <w:rsid w:val="05F29B88"/>
    <w:rsid w:val="06110C4E"/>
    <w:rsid w:val="0622FAA8"/>
    <w:rsid w:val="063F420F"/>
    <w:rsid w:val="065D030E"/>
    <w:rsid w:val="065FAF48"/>
    <w:rsid w:val="06950CF6"/>
    <w:rsid w:val="06A2E15E"/>
    <w:rsid w:val="06B43FC9"/>
    <w:rsid w:val="06FB6F00"/>
    <w:rsid w:val="0703E741"/>
    <w:rsid w:val="070A1CE8"/>
    <w:rsid w:val="070C4573"/>
    <w:rsid w:val="0720A8B3"/>
    <w:rsid w:val="0726E8F7"/>
    <w:rsid w:val="0728A86C"/>
    <w:rsid w:val="074DEC77"/>
    <w:rsid w:val="0756972A"/>
    <w:rsid w:val="077233BB"/>
    <w:rsid w:val="0774134C"/>
    <w:rsid w:val="07A405E1"/>
    <w:rsid w:val="07AFD7B6"/>
    <w:rsid w:val="07C9A401"/>
    <w:rsid w:val="07F39949"/>
    <w:rsid w:val="08029333"/>
    <w:rsid w:val="081FEEBA"/>
    <w:rsid w:val="08496723"/>
    <w:rsid w:val="08A8A1D2"/>
    <w:rsid w:val="08AC883C"/>
    <w:rsid w:val="08EE426E"/>
    <w:rsid w:val="08EF146E"/>
    <w:rsid w:val="08F09E76"/>
    <w:rsid w:val="08FE2A5B"/>
    <w:rsid w:val="090E7BF1"/>
    <w:rsid w:val="094168B9"/>
    <w:rsid w:val="09688426"/>
    <w:rsid w:val="098B8B64"/>
    <w:rsid w:val="099817A9"/>
    <w:rsid w:val="09B50DBB"/>
    <w:rsid w:val="09BA1477"/>
    <w:rsid w:val="09DD54B1"/>
    <w:rsid w:val="09ED4020"/>
    <w:rsid w:val="09EFDDE9"/>
    <w:rsid w:val="09F66769"/>
    <w:rsid w:val="0A2B65C6"/>
    <w:rsid w:val="0A34F87F"/>
    <w:rsid w:val="0A396F8D"/>
    <w:rsid w:val="0A51374E"/>
    <w:rsid w:val="0A563E82"/>
    <w:rsid w:val="0A7342F1"/>
    <w:rsid w:val="0A784F66"/>
    <w:rsid w:val="0A8AB390"/>
    <w:rsid w:val="0A95CB9E"/>
    <w:rsid w:val="0AB73BBD"/>
    <w:rsid w:val="0B380146"/>
    <w:rsid w:val="0B47EAE6"/>
    <w:rsid w:val="0B60FC75"/>
    <w:rsid w:val="0B6E0BE7"/>
    <w:rsid w:val="0B703174"/>
    <w:rsid w:val="0B985103"/>
    <w:rsid w:val="0BE3A675"/>
    <w:rsid w:val="0BE8C1E7"/>
    <w:rsid w:val="0C04E7CA"/>
    <w:rsid w:val="0C3E511C"/>
    <w:rsid w:val="0C579978"/>
    <w:rsid w:val="0C5CC261"/>
    <w:rsid w:val="0C6FE554"/>
    <w:rsid w:val="0C782004"/>
    <w:rsid w:val="0C7CC34C"/>
    <w:rsid w:val="0C9EA4C5"/>
    <w:rsid w:val="0CA9AA76"/>
    <w:rsid w:val="0CC2B485"/>
    <w:rsid w:val="0CD4F355"/>
    <w:rsid w:val="0CE4FD6D"/>
    <w:rsid w:val="0D04204C"/>
    <w:rsid w:val="0D0940AC"/>
    <w:rsid w:val="0D1966E2"/>
    <w:rsid w:val="0D1ECCEF"/>
    <w:rsid w:val="0D726C1B"/>
    <w:rsid w:val="0D7B29D7"/>
    <w:rsid w:val="0DB03185"/>
    <w:rsid w:val="0DB0A519"/>
    <w:rsid w:val="0DC3315C"/>
    <w:rsid w:val="0DDEC278"/>
    <w:rsid w:val="0DE061E8"/>
    <w:rsid w:val="0DE34486"/>
    <w:rsid w:val="0E0A942A"/>
    <w:rsid w:val="0E2E77C2"/>
    <w:rsid w:val="0E392B65"/>
    <w:rsid w:val="0E425637"/>
    <w:rsid w:val="0E4A836B"/>
    <w:rsid w:val="0E5B1F40"/>
    <w:rsid w:val="0E75B490"/>
    <w:rsid w:val="0E7BD077"/>
    <w:rsid w:val="0E812AC4"/>
    <w:rsid w:val="0E9A0154"/>
    <w:rsid w:val="0E9FCF04"/>
    <w:rsid w:val="0EA2FFB1"/>
    <w:rsid w:val="0EC5BD16"/>
    <w:rsid w:val="0EC824D7"/>
    <w:rsid w:val="0EDBAB1E"/>
    <w:rsid w:val="0EDD7610"/>
    <w:rsid w:val="0F0FA6E4"/>
    <w:rsid w:val="0F1194CD"/>
    <w:rsid w:val="0F136E20"/>
    <w:rsid w:val="0F3BC990"/>
    <w:rsid w:val="0F5813D8"/>
    <w:rsid w:val="0F704BE8"/>
    <w:rsid w:val="0F89D680"/>
    <w:rsid w:val="0F9E581C"/>
    <w:rsid w:val="0FBD2593"/>
    <w:rsid w:val="0FD27046"/>
    <w:rsid w:val="0FE52276"/>
    <w:rsid w:val="0FF8F6D3"/>
    <w:rsid w:val="0FFC6EE7"/>
    <w:rsid w:val="100F35CB"/>
    <w:rsid w:val="10136883"/>
    <w:rsid w:val="10138637"/>
    <w:rsid w:val="101EDB37"/>
    <w:rsid w:val="10342E92"/>
    <w:rsid w:val="10373582"/>
    <w:rsid w:val="10531F2C"/>
    <w:rsid w:val="106A222C"/>
    <w:rsid w:val="106AB764"/>
    <w:rsid w:val="10833EC3"/>
    <w:rsid w:val="10AB4139"/>
    <w:rsid w:val="10BB54AA"/>
    <w:rsid w:val="10BBB035"/>
    <w:rsid w:val="10BDA6D6"/>
    <w:rsid w:val="10C8D901"/>
    <w:rsid w:val="10C95D63"/>
    <w:rsid w:val="10CEA97D"/>
    <w:rsid w:val="10D48BBF"/>
    <w:rsid w:val="10D8AF7F"/>
    <w:rsid w:val="10ED213A"/>
    <w:rsid w:val="1115CBBA"/>
    <w:rsid w:val="11250C63"/>
    <w:rsid w:val="112E1037"/>
    <w:rsid w:val="113E87F8"/>
    <w:rsid w:val="114A5273"/>
    <w:rsid w:val="114A6CA5"/>
    <w:rsid w:val="11643F87"/>
    <w:rsid w:val="1165A460"/>
    <w:rsid w:val="11756D19"/>
    <w:rsid w:val="117780F1"/>
    <w:rsid w:val="117C358B"/>
    <w:rsid w:val="11A7B20E"/>
    <w:rsid w:val="11BDA9D2"/>
    <w:rsid w:val="11D00964"/>
    <w:rsid w:val="120268A1"/>
    <w:rsid w:val="120834A1"/>
    <w:rsid w:val="122743F9"/>
    <w:rsid w:val="122BAC5C"/>
    <w:rsid w:val="124AFAEB"/>
    <w:rsid w:val="125B4279"/>
    <w:rsid w:val="126EB586"/>
    <w:rsid w:val="1295B396"/>
    <w:rsid w:val="12D177EB"/>
    <w:rsid w:val="12EB1C68"/>
    <w:rsid w:val="12F927FF"/>
    <w:rsid w:val="133C33F1"/>
    <w:rsid w:val="1343F52B"/>
    <w:rsid w:val="1351B655"/>
    <w:rsid w:val="135575EE"/>
    <w:rsid w:val="136EE976"/>
    <w:rsid w:val="13852FD0"/>
    <w:rsid w:val="13B52425"/>
    <w:rsid w:val="13D12093"/>
    <w:rsid w:val="13E7C675"/>
    <w:rsid w:val="13F2DFDD"/>
    <w:rsid w:val="1411652C"/>
    <w:rsid w:val="142FF918"/>
    <w:rsid w:val="14321E45"/>
    <w:rsid w:val="1451D9B9"/>
    <w:rsid w:val="14876CB0"/>
    <w:rsid w:val="1487DC35"/>
    <w:rsid w:val="1491A36E"/>
    <w:rsid w:val="14B46A32"/>
    <w:rsid w:val="14FC5494"/>
    <w:rsid w:val="151E9B85"/>
    <w:rsid w:val="15685C1D"/>
    <w:rsid w:val="157152E5"/>
    <w:rsid w:val="1593E539"/>
    <w:rsid w:val="15B51B6A"/>
    <w:rsid w:val="15CEF57B"/>
    <w:rsid w:val="15EF57A3"/>
    <w:rsid w:val="15FFEC2A"/>
    <w:rsid w:val="162D82C3"/>
    <w:rsid w:val="1634B6A3"/>
    <w:rsid w:val="16398DCB"/>
    <w:rsid w:val="163D069C"/>
    <w:rsid w:val="16D09171"/>
    <w:rsid w:val="16D7173F"/>
    <w:rsid w:val="16E027C6"/>
    <w:rsid w:val="16F130CA"/>
    <w:rsid w:val="16FABFD4"/>
    <w:rsid w:val="16FDCCB6"/>
    <w:rsid w:val="171DEC06"/>
    <w:rsid w:val="17589134"/>
    <w:rsid w:val="175964D4"/>
    <w:rsid w:val="1760C674"/>
    <w:rsid w:val="177AACEF"/>
    <w:rsid w:val="177BDD15"/>
    <w:rsid w:val="177EB201"/>
    <w:rsid w:val="179D4F9D"/>
    <w:rsid w:val="17DBA9E7"/>
    <w:rsid w:val="17DE0FAA"/>
    <w:rsid w:val="18061AC8"/>
    <w:rsid w:val="180EFFD7"/>
    <w:rsid w:val="183D0FA3"/>
    <w:rsid w:val="18586226"/>
    <w:rsid w:val="187258A7"/>
    <w:rsid w:val="18AE90C6"/>
    <w:rsid w:val="18AF6847"/>
    <w:rsid w:val="18DF8EEC"/>
    <w:rsid w:val="191988BA"/>
    <w:rsid w:val="19339653"/>
    <w:rsid w:val="1934660B"/>
    <w:rsid w:val="193770CD"/>
    <w:rsid w:val="1947ECDE"/>
    <w:rsid w:val="194B0FF8"/>
    <w:rsid w:val="19895557"/>
    <w:rsid w:val="199FCE15"/>
    <w:rsid w:val="19A0E82B"/>
    <w:rsid w:val="19B66B62"/>
    <w:rsid w:val="19DE8D43"/>
    <w:rsid w:val="19EE4FF3"/>
    <w:rsid w:val="19FE9989"/>
    <w:rsid w:val="1A016C6D"/>
    <w:rsid w:val="1A03878E"/>
    <w:rsid w:val="1A10652D"/>
    <w:rsid w:val="1A5C7A3D"/>
    <w:rsid w:val="1A644101"/>
    <w:rsid w:val="1A84623F"/>
    <w:rsid w:val="1AB67F2D"/>
    <w:rsid w:val="1ABA79EA"/>
    <w:rsid w:val="1ADBFEA1"/>
    <w:rsid w:val="1AFCAA35"/>
    <w:rsid w:val="1B192833"/>
    <w:rsid w:val="1B1DCE3C"/>
    <w:rsid w:val="1B3E0B0E"/>
    <w:rsid w:val="1B3FED53"/>
    <w:rsid w:val="1B633A6A"/>
    <w:rsid w:val="1B65540F"/>
    <w:rsid w:val="1B6AD6BA"/>
    <w:rsid w:val="1B7B74C3"/>
    <w:rsid w:val="1BBCEF45"/>
    <w:rsid w:val="1BCD6571"/>
    <w:rsid w:val="1C1D4EC2"/>
    <w:rsid w:val="1C43BB37"/>
    <w:rsid w:val="1C6E79EF"/>
    <w:rsid w:val="1C733223"/>
    <w:rsid w:val="1C7C421C"/>
    <w:rsid w:val="1C856608"/>
    <w:rsid w:val="1C859E66"/>
    <w:rsid w:val="1CAC3846"/>
    <w:rsid w:val="1CC32BC0"/>
    <w:rsid w:val="1CE08C89"/>
    <w:rsid w:val="1CEE676D"/>
    <w:rsid w:val="1D0088AC"/>
    <w:rsid w:val="1D1CD07E"/>
    <w:rsid w:val="1D28A4DB"/>
    <w:rsid w:val="1D38BD78"/>
    <w:rsid w:val="1D656BE7"/>
    <w:rsid w:val="1D80F8D8"/>
    <w:rsid w:val="1DBCCD54"/>
    <w:rsid w:val="1DCE1DAA"/>
    <w:rsid w:val="1DD4C1FB"/>
    <w:rsid w:val="1DDA8F1B"/>
    <w:rsid w:val="1DF2EF82"/>
    <w:rsid w:val="1E0BC9C9"/>
    <w:rsid w:val="1E11ABDA"/>
    <w:rsid w:val="1E1F564F"/>
    <w:rsid w:val="1E2B02B9"/>
    <w:rsid w:val="1E4217AA"/>
    <w:rsid w:val="1E54D7FE"/>
    <w:rsid w:val="1E771BEF"/>
    <w:rsid w:val="1E8CB412"/>
    <w:rsid w:val="1EA8674D"/>
    <w:rsid w:val="1EA9E449"/>
    <w:rsid w:val="1EAF59F0"/>
    <w:rsid w:val="1EBA273A"/>
    <w:rsid w:val="1EF90CDD"/>
    <w:rsid w:val="1F495B3C"/>
    <w:rsid w:val="1F4F79A9"/>
    <w:rsid w:val="1F662404"/>
    <w:rsid w:val="1F667002"/>
    <w:rsid w:val="1F81A9F9"/>
    <w:rsid w:val="1F9B5182"/>
    <w:rsid w:val="1FA1CD9D"/>
    <w:rsid w:val="20043B46"/>
    <w:rsid w:val="2009E72D"/>
    <w:rsid w:val="201CAEDD"/>
    <w:rsid w:val="202B3B06"/>
    <w:rsid w:val="205C0349"/>
    <w:rsid w:val="20C56979"/>
    <w:rsid w:val="20E5344C"/>
    <w:rsid w:val="20E9A58F"/>
    <w:rsid w:val="20F0C51C"/>
    <w:rsid w:val="20F16A99"/>
    <w:rsid w:val="210028E8"/>
    <w:rsid w:val="210BDCB2"/>
    <w:rsid w:val="21150674"/>
    <w:rsid w:val="212FDF65"/>
    <w:rsid w:val="21358DDD"/>
    <w:rsid w:val="214FA804"/>
    <w:rsid w:val="215067BC"/>
    <w:rsid w:val="215FC215"/>
    <w:rsid w:val="21755571"/>
    <w:rsid w:val="2179C277"/>
    <w:rsid w:val="2191411A"/>
    <w:rsid w:val="21BDE803"/>
    <w:rsid w:val="21CFF76E"/>
    <w:rsid w:val="21D33E97"/>
    <w:rsid w:val="220D20F5"/>
    <w:rsid w:val="223598E5"/>
    <w:rsid w:val="2247A7F8"/>
    <w:rsid w:val="2257DDCF"/>
    <w:rsid w:val="225B2378"/>
    <w:rsid w:val="22A669CF"/>
    <w:rsid w:val="22CCB93C"/>
    <w:rsid w:val="22D21126"/>
    <w:rsid w:val="22DD9B94"/>
    <w:rsid w:val="22E0562D"/>
    <w:rsid w:val="22E477DC"/>
    <w:rsid w:val="231EE38A"/>
    <w:rsid w:val="23374B83"/>
    <w:rsid w:val="2338037B"/>
    <w:rsid w:val="23380B3F"/>
    <w:rsid w:val="234C1947"/>
    <w:rsid w:val="235E6723"/>
    <w:rsid w:val="23A0A2CC"/>
    <w:rsid w:val="23A40304"/>
    <w:rsid w:val="23AD448B"/>
    <w:rsid w:val="23AD870E"/>
    <w:rsid w:val="240E6A61"/>
    <w:rsid w:val="2418B79A"/>
    <w:rsid w:val="2429374E"/>
    <w:rsid w:val="244D618C"/>
    <w:rsid w:val="2454F0B7"/>
    <w:rsid w:val="2470DF19"/>
    <w:rsid w:val="247C767D"/>
    <w:rsid w:val="2499A3EC"/>
    <w:rsid w:val="24AF9F03"/>
    <w:rsid w:val="24C0FB30"/>
    <w:rsid w:val="24C79711"/>
    <w:rsid w:val="25324AC0"/>
    <w:rsid w:val="25373707"/>
    <w:rsid w:val="2560A1CE"/>
    <w:rsid w:val="2580E96B"/>
    <w:rsid w:val="25893B3F"/>
    <w:rsid w:val="25AD45EF"/>
    <w:rsid w:val="25C66E8D"/>
    <w:rsid w:val="25D2B757"/>
    <w:rsid w:val="25F3AB39"/>
    <w:rsid w:val="25F622E5"/>
    <w:rsid w:val="25FB5AE1"/>
    <w:rsid w:val="260121D5"/>
    <w:rsid w:val="260459FE"/>
    <w:rsid w:val="26120134"/>
    <w:rsid w:val="26262623"/>
    <w:rsid w:val="2651563C"/>
    <w:rsid w:val="269266C4"/>
    <w:rsid w:val="26BA03BE"/>
    <w:rsid w:val="26C4B94E"/>
    <w:rsid w:val="27054B0B"/>
    <w:rsid w:val="270BA7C7"/>
    <w:rsid w:val="2751E9DB"/>
    <w:rsid w:val="275BB931"/>
    <w:rsid w:val="275BE94A"/>
    <w:rsid w:val="277DC47F"/>
    <w:rsid w:val="2796F304"/>
    <w:rsid w:val="27D4F0BF"/>
    <w:rsid w:val="27D993DC"/>
    <w:rsid w:val="27F2ECD4"/>
    <w:rsid w:val="28443DED"/>
    <w:rsid w:val="2851E4DD"/>
    <w:rsid w:val="2863E36B"/>
    <w:rsid w:val="286940F0"/>
    <w:rsid w:val="28699F4E"/>
    <w:rsid w:val="28744F6F"/>
    <w:rsid w:val="287A3FDF"/>
    <w:rsid w:val="28B8F892"/>
    <w:rsid w:val="28CEC14F"/>
    <w:rsid w:val="29227D67"/>
    <w:rsid w:val="29353C54"/>
    <w:rsid w:val="2939CD4E"/>
    <w:rsid w:val="2948EB47"/>
    <w:rsid w:val="296D8369"/>
    <w:rsid w:val="299BE7EE"/>
    <w:rsid w:val="29B2CA2E"/>
    <w:rsid w:val="29BFB04F"/>
    <w:rsid w:val="29D4EE22"/>
    <w:rsid w:val="29DFB7D5"/>
    <w:rsid w:val="29E2B22B"/>
    <w:rsid w:val="2A094745"/>
    <w:rsid w:val="2A1A57DF"/>
    <w:rsid w:val="2A27575D"/>
    <w:rsid w:val="2A32AC44"/>
    <w:rsid w:val="2A4FCD5B"/>
    <w:rsid w:val="2A76DD75"/>
    <w:rsid w:val="2A7F0B68"/>
    <w:rsid w:val="2A86A53C"/>
    <w:rsid w:val="2A8A6701"/>
    <w:rsid w:val="2A98FC99"/>
    <w:rsid w:val="2A9BE7F2"/>
    <w:rsid w:val="2AAF8579"/>
    <w:rsid w:val="2AF9DC28"/>
    <w:rsid w:val="2AFD87EF"/>
    <w:rsid w:val="2B07A702"/>
    <w:rsid w:val="2B23A0C2"/>
    <w:rsid w:val="2B2AAE92"/>
    <w:rsid w:val="2B2B1FA6"/>
    <w:rsid w:val="2B37EA2D"/>
    <w:rsid w:val="2B6588F3"/>
    <w:rsid w:val="2B70F2FD"/>
    <w:rsid w:val="2B7308AF"/>
    <w:rsid w:val="2B86BD25"/>
    <w:rsid w:val="2B8A5808"/>
    <w:rsid w:val="2BAC74A5"/>
    <w:rsid w:val="2BC26231"/>
    <w:rsid w:val="2BD6BD5C"/>
    <w:rsid w:val="2C167855"/>
    <w:rsid w:val="2C6C1D05"/>
    <w:rsid w:val="2C775DB4"/>
    <w:rsid w:val="2C890EDD"/>
    <w:rsid w:val="2C976CF7"/>
    <w:rsid w:val="2C9EA3A2"/>
    <w:rsid w:val="2CC46E6C"/>
    <w:rsid w:val="2CCB8A87"/>
    <w:rsid w:val="2CDF352B"/>
    <w:rsid w:val="2CDFF83E"/>
    <w:rsid w:val="2D0B0695"/>
    <w:rsid w:val="2D14B0CB"/>
    <w:rsid w:val="2D1F2FC0"/>
    <w:rsid w:val="2D6217C9"/>
    <w:rsid w:val="2D78998A"/>
    <w:rsid w:val="2D7B482B"/>
    <w:rsid w:val="2D7C1B06"/>
    <w:rsid w:val="2D7F082B"/>
    <w:rsid w:val="2D814CF4"/>
    <w:rsid w:val="2D86AFD4"/>
    <w:rsid w:val="2D89F568"/>
    <w:rsid w:val="2D8F09D2"/>
    <w:rsid w:val="2DD9425B"/>
    <w:rsid w:val="2E415A8D"/>
    <w:rsid w:val="2E58B1A4"/>
    <w:rsid w:val="2E5FF439"/>
    <w:rsid w:val="2EB7ADD5"/>
    <w:rsid w:val="2EBC0CEC"/>
    <w:rsid w:val="2ECF65F2"/>
    <w:rsid w:val="2ED6F703"/>
    <w:rsid w:val="2ED76525"/>
    <w:rsid w:val="2EFC1407"/>
    <w:rsid w:val="2F293D6E"/>
    <w:rsid w:val="2F33BAE2"/>
    <w:rsid w:val="2F7F3AE1"/>
    <w:rsid w:val="2F97CECC"/>
    <w:rsid w:val="2FCB60CE"/>
    <w:rsid w:val="2FD16104"/>
    <w:rsid w:val="2FD49F1E"/>
    <w:rsid w:val="2FDD4592"/>
    <w:rsid w:val="2FE2807C"/>
    <w:rsid w:val="2FE3EEED"/>
    <w:rsid w:val="2FE94032"/>
    <w:rsid w:val="2FFD6668"/>
    <w:rsid w:val="302AD736"/>
    <w:rsid w:val="302D3F00"/>
    <w:rsid w:val="303DFD91"/>
    <w:rsid w:val="305709D4"/>
    <w:rsid w:val="306273F3"/>
    <w:rsid w:val="309AD56A"/>
    <w:rsid w:val="30B502CC"/>
    <w:rsid w:val="30B9CE80"/>
    <w:rsid w:val="30CA61D9"/>
    <w:rsid w:val="3115C477"/>
    <w:rsid w:val="3146311A"/>
    <w:rsid w:val="31697898"/>
    <w:rsid w:val="31762DA7"/>
    <w:rsid w:val="317E2F6A"/>
    <w:rsid w:val="31AB40E8"/>
    <w:rsid w:val="31B68601"/>
    <w:rsid w:val="31E27B11"/>
    <w:rsid w:val="3214E7CF"/>
    <w:rsid w:val="3258BC81"/>
    <w:rsid w:val="326700A4"/>
    <w:rsid w:val="3269AB64"/>
    <w:rsid w:val="32712199"/>
    <w:rsid w:val="3292DFAB"/>
    <w:rsid w:val="329940AC"/>
    <w:rsid w:val="32A2A30B"/>
    <w:rsid w:val="32A31ADD"/>
    <w:rsid w:val="32C3A55C"/>
    <w:rsid w:val="32CB0E52"/>
    <w:rsid w:val="32CFDDB3"/>
    <w:rsid w:val="32D2A193"/>
    <w:rsid w:val="32DC541D"/>
    <w:rsid w:val="32E526B8"/>
    <w:rsid w:val="32EFEFE1"/>
    <w:rsid w:val="331CA0C9"/>
    <w:rsid w:val="3340751C"/>
    <w:rsid w:val="3346A609"/>
    <w:rsid w:val="3382D4F2"/>
    <w:rsid w:val="339CCDBD"/>
    <w:rsid w:val="33AC7C5D"/>
    <w:rsid w:val="33AD573F"/>
    <w:rsid w:val="33AF8F2B"/>
    <w:rsid w:val="33D9A7AB"/>
    <w:rsid w:val="33E0674A"/>
    <w:rsid w:val="341116D9"/>
    <w:rsid w:val="341510EA"/>
    <w:rsid w:val="3424BBB9"/>
    <w:rsid w:val="3432A828"/>
    <w:rsid w:val="343516D4"/>
    <w:rsid w:val="343BDBC0"/>
    <w:rsid w:val="344D72D1"/>
    <w:rsid w:val="34553A7C"/>
    <w:rsid w:val="34617685"/>
    <w:rsid w:val="347AAB62"/>
    <w:rsid w:val="348A8962"/>
    <w:rsid w:val="34D82E56"/>
    <w:rsid w:val="3500FA0A"/>
    <w:rsid w:val="352B1B8B"/>
    <w:rsid w:val="3537964A"/>
    <w:rsid w:val="3557EF58"/>
    <w:rsid w:val="355D14B6"/>
    <w:rsid w:val="3563EC8B"/>
    <w:rsid w:val="359F8095"/>
    <w:rsid w:val="35E58122"/>
    <w:rsid w:val="36130BE0"/>
    <w:rsid w:val="362F3709"/>
    <w:rsid w:val="3667DCD8"/>
    <w:rsid w:val="366CF6C4"/>
    <w:rsid w:val="366D69F6"/>
    <w:rsid w:val="36966C1A"/>
    <w:rsid w:val="369B4B6A"/>
    <w:rsid w:val="369E0EDA"/>
    <w:rsid w:val="36AD13F2"/>
    <w:rsid w:val="3710B4EB"/>
    <w:rsid w:val="37193822"/>
    <w:rsid w:val="3725A440"/>
    <w:rsid w:val="374E65EC"/>
    <w:rsid w:val="37621708"/>
    <w:rsid w:val="37636A30"/>
    <w:rsid w:val="37643410"/>
    <w:rsid w:val="37747DF3"/>
    <w:rsid w:val="3783AD8B"/>
    <w:rsid w:val="37CC8188"/>
    <w:rsid w:val="37CE4C35"/>
    <w:rsid w:val="37DD9826"/>
    <w:rsid w:val="37F5C482"/>
    <w:rsid w:val="37F77B17"/>
    <w:rsid w:val="37FB8E0E"/>
    <w:rsid w:val="38089100"/>
    <w:rsid w:val="382D21E3"/>
    <w:rsid w:val="382E2939"/>
    <w:rsid w:val="382F7BEB"/>
    <w:rsid w:val="383501B3"/>
    <w:rsid w:val="387A27DF"/>
    <w:rsid w:val="387C16AD"/>
    <w:rsid w:val="3888C7FB"/>
    <w:rsid w:val="38AF101C"/>
    <w:rsid w:val="38EC005F"/>
    <w:rsid w:val="390CF4CA"/>
    <w:rsid w:val="39110394"/>
    <w:rsid w:val="3976188F"/>
    <w:rsid w:val="39939F6B"/>
    <w:rsid w:val="39959F06"/>
    <w:rsid w:val="399B09B6"/>
    <w:rsid w:val="39D48D3F"/>
    <w:rsid w:val="39D5064F"/>
    <w:rsid w:val="39E38037"/>
    <w:rsid w:val="3A242040"/>
    <w:rsid w:val="3A2C9931"/>
    <w:rsid w:val="3A502308"/>
    <w:rsid w:val="3A71BA35"/>
    <w:rsid w:val="3A730E5B"/>
    <w:rsid w:val="3A74C070"/>
    <w:rsid w:val="3A7A1C3C"/>
    <w:rsid w:val="3A88A4A9"/>
    <w:rsid w:val="3A9C05C2"/>
    <w:rsid w:val="3ADB17AB"/>
    <w:rsid w:val="3AFD4FE4"/>
    <w:rsid w:val="3B047555"/>
    <w:rsid w:val="3B1A7D26"/>
    <w:rsid w:val="3B240EBA"/>
    <w:rsid w:val="3B32BB2A"/>
    <w:rsid w:val="3B3DEDCC"/>
    <w:rsid w:val="3B558BF6"/>
    <w:rsid w:val="3B5CFC73"/>
    <w:rsid w:val="3B6868D8"/>
    <w:rsid w:val="3B7666C0"/>
    <w:rsid w:val="3B8E0D3B"/>
    <w:rsid w:val="3B8E2A67"/>
    <w:rsid w:val="3B90AFE2"/>
    <w:rsid w:val="3BA1F9F3"/>
    <w:rsid w:val="3BA78EF5"/>
    <w:rsid w:val="3BD085D0"/>
    <w:rsid w:val="3BDBF34A"/>
    <w:rsid w:val="3C23F769"/>
    <w:rsid w:val="3C55E4CA"/>
    <w:rsid w:val="3C92B622"/>
    <w:rsid w:val="3CC94D48"/>
    <w:rsid w:val="3CD13B6D"/>
    <w:rsid w:val="3CDEAFCE"/>
    <w:rsid w:val="3D064BC2"/>
    <w:rsid w:val="3D08D633"/>
    <w:rsid w:val="3D530B25"/>
    <w:rsid w:val="3D7771E3"/>
    <w:rsid w:val="3D797EFD"/>
    <w:rsid w:val="3DB4B1FA"/>
    <w:rsid w:val="3DCBBE1A"/>
    <w:rsid w:val="3DE7A7FF"/>
    <w:rsid w:val="3DF79CDB"/>
    <w:rsid w:val="3E01858C"/>
    <w:rsid w:val="3E22D32F"/>
    <w:rsid w:val="3E26D658"/>
    <w:rsid w:val="3E34A769"/>
    <w:rsid w:val="3E5DD939"/>
    <w:rsid w:val="3E6E1916"/>
    <w:rsid w:val="3E852A6F"/>
    <w:rsid w:val="3E98EFA6"/>
    <w:rsid w:val="3EA547B1"/>
    <w:rsid w:val="3EDF8064"/>
    <w:rsid w:val="3F170E66"/>
    <w:rsid w:val="3F281D7A"/>
    <w:rsid w:val="3F372408"/>
    <w:rsid w:val="3F53C375"/>
    <w:rsid w:val="3F5E6CDA"/>
    <w:rsid w:val="3F75EF2F"/>
    <w:rsid w:val="3F8D0D31"/>
    <w:rsid w:val="3F918C1F"/>
    <w:rsid w:val="3F9A6C02"/>
    <w:rsid w:val="3FA52E00"/>
    <w:rsid w:val="3FAA1FA0"/>
    <w:rsid w:val="3FCFFEA1"/>
    <w:rsid w:val="3FFDC5BC"/>
    <w:rsid w:val="400006C4"/>
    <w:rsid w:val="4003069B"/>
    <w:rsid w:val="4017B767"/>
    <w:rsid w:val="4019E15F"/>
    <w:rsid w:val="40261EB5"/>
    <w:rsid w:val="4036FB60"/>
    <w:rsid w:val="404211E6"/>
    <w:rsid w:val="404FC832"/>
    <w:rsid w:val="407DB3AD"/>
    <w:rsid w:val="40C5F096"/>
    <w:rsid w:val="40CB1B20"/>
    <w:rsid w:val="40F7D494"/>
    <w:rsid w:val="4100C705"/>
    <w:rsid w:val="4106C6ED"/>
    <w:rsid w:val="411FF435"/>
    <w:rsid w:val="413C7928"/>
    <w:rsid w:val="4150583D"/>
    <w:rsid w:val="415FC955"/>
    <w:rsid w:val="4165B241"/>
    <w:rsid w:val="416641A6"/>
    <w:rsid w:val="418451E5"/>
    <w:rsid w:val="4194BEC7"/>
    <w:rsid w:val="41AB5D1C"/>
    <w:rsid w:val="41F6468B"/>
    <w:rsid w:val="422D61AA"/>
    <w:rsid w:val="427B3B67"/>
    <w:rsid w:val="4290C072"/>
    <w:rsid w:val="429ED61D"/>
    <w:rsid w:val="42F3A1DB"/>
    <w:rsid w:val="431A8104"/>
    <w:rsid w:val="4320CA60"/>
    <w:rsid w:val="43251BAA"/>
    <w:rsid w:val="433FF09C"/>
    <w:rsid w:val="435937E6"/>
    <w:rsid w:val="436E097C"/>
    <w:rsid w:val="436E760C"/>
    <w:rsid w:val="43781E08"/>
    <w:rsid w:val="43A16DE3"/>
    <w:rsid w:val="43AA6680"/>
    <w:rsid w:val="43B2127B"/>
    <w:rsid w:val="43B2C2A6"/>
    <w:rsid w:val="43B572B5"/>
    <w:rsid w:val="43D2D5C5"/>
    <w:rsid w:val="44370DF6"/>
    <w:rsid w:val="443EF5C5"/>
    <w:rsid w:val="44428C21"/>
    <w:rsid w:val="445794F7"/>
    <w:rsid w:val="4499E7BF"/>
    <w:rsid w:val="44B07DDB"/>
    <w:rsid w:val="44D23437"/>
    <w:rsid w:val="44DE4035"/>
    <w:rsid w:val="44F76041"/>
    <w:rsid w:val="454FC267"/>
    <w:rsid w:val="455D14EB"/>
    <w:rsid w:val="456723EF"/>
    <w:rsid w:val="45791288"/>
    <w:rsid w:val="45B58FE6"/>
    <w:rsid w:val="45BBD0A7"/>
    <w:rsid w:val="45D8B6FF"/>
    <w:rsid w:val="45DBBC5F"/>
    <w:rsid w:val="45EDDFB5"/>
    <w:rsid w:val="45FF16EB"/>
    <w:rsid w:val="460BB3E6"/>
    <w:rsid w:val="460FD0B8"/>
    <w:rsid w:val="461B890C"/>
    <w:rsid w:val="462FBEA7"/>
    <w:rsid w:val="46310ADF"/>
    <w:rsid w:val="463BE00E"/>
    <w:rsid w:val="46432556"/>
    <w:rsid w:val="466C61FC"/>
    <w:rsid w:val="466E792B"/>
    <w:rsid w:val="46879480"/>
    <w:rsid w:val="4693EAB3"/>
    <w:rsid w:val="46BDAF5B"/>
    <w:rsid w:val="46EC9C07"/>
    <w:rsid w:val="471F1E78"/>
    <w:rsid w:val="4723FEB4"/>
    <w:rsid w:val="47416F9A"/>
    <w:rsid w:val="4746B07F"/>
    <w:rsid w:val="47521B49"/>
    <w:rsid w:val="475A0307"/>
    <w:rsid w:val="475D34A0"/>
    <w:rsid w:val="47676D6D"/>
    <w:rsid w:val="476817B8"/>
    <w:rsid w:val="476D48B0"/>
    <w:rsid w:val="47850986"/>
    <w:rsid w:val="47930979"/>
    <w:rsid w:val="4799EF8D"/>
    <w:rsid w:val="47A31509"/>
    <w:rsid w:val="47B7B9D2"/>
    <w:rsid w:val="47BBD85B"/>
    <w:rsid w:val="47E86486"/>
    <w:rsid w:val="483226B7"/>
    <w:rsid w:val="48337415"/>
    <w:rsid w:val="483604DA"/>
    <w:rsid w:val="48578C35"/>
    <w:rsid w:val="4885B999"/>
    <w:rsid w:val="489217D1"/>
    <w:rsid w:val="48CA9978"/>
    <w:rsid w:val="48CB4814"/>
    <w:rsid w:val="48CB6AEF"/>
    <w:rsid w:val="48D3AB54"/>
    <w:rsid w:val="492669B5"/>
    <w:rsid w:val="49427D6C"/>
    <w:rsid w:val="49489CEF"/>
    <w:rsid w:val="49493E8A"/>
    <w:rsid w:val="495ABFCD"/>
    <w:rsid w:val="49A97195"/>
    <w:rsid w:val="49C72210"/>
    <w:rsid w:val="49DDF40C"/>
    <w:rsid w:val="49DFBF36"/>
    <w:rsid w:val="49FE8EB0"/>
    <w:rsid w:val="4A13702A"/>
    <w:rsid w:val="4A3432D0"/>
    <w:rsid w:val="4A4E65F0"/>
    <w:rsid w:val="4A706369"/>
    <w:rsid w:val="4A7E9B2D"/>
    <w:rsid w:val="4A821984"/>
    <w:rsid w:val="4A8C826C"/>
    <w:rsid w:val="4AC6D67B"/>
    <w:rsid w:val="4B2DC2E2"/>
    <w:rsid w:val="4B46F2C2"/>
    <w:rsid w:val="4B5CAEC6"/>
    <w:rsid w:val="4B65D681"/>
    <w:rsid w:val="4B7324EC"/>
    <w:rsid w:val="4BA3F30C"/>
    <w:rsid w:val="4BC334D0"/>
    <w:rsid w:val="4BC942F2"/>
    <w:rsid w:val="4BE9B94B"/>
    <w:rsid w:val="4C0DDA69"/>
    <w:rsid w:val="4C561E9C"/>
    <w:rsid w:val="4C697D81"/>
    <w:rsid w:val="4C70077D"/>
    <w:rsid w:val="4C7B0B23"/>
    <w:rsid w:val="4CBD0738"/>
    <w:rsid w:val="4CC26EEA"/>
    <w:rsid w:val="4CC272DA"/>
    <w:rsid w:val="4CC9E74D"/>
    <w:rsid w:val="4CEAB6BF"/>
    <w:rsid w:val="4D03750A"/>
    <w:rsid w:val="4D17B8BB"/>
    <w:rsid w:val="4D1885FB"/>
    <w:rsid w:val="4D18A266"/>
    <w:rsid w:val="4D3FEB6B"/>
    <w:rsid w:val="4D405203"/>
    <w:rsid w:val="4D6B3DC8"/>
    <w:rsid w:val="4D742672"/>
    <w:rsid w:val="4DBD0515"/>
    <w:rsid w:val="4DD731A4"/>
    <w:rsid w:val="4DE2A9B2"/>
    <w:rsid w:val="4DE7A0E6"/>
    <w:rsid w:val="4DF6680C"/>
    <w:rsid w:val="4E13EAB9"/>
    <w:rsid w:val="4E15AE72"/>
    <w:rsid w:val="4E1A628C"/>
    <w:rsid w:val="4E8C796B"/>
    <w:rsid w:val="4E928ADF"/>
    <w:rsid w:val="4EA30C4B"/>
    <w:rsid w:val="4EAC4124"/>
    <w:rsid w:val="4EB4B9DB"/>
    <w:rsid w:val="4EBE0504"/>
    <w:rsid w:val="4EC0460C"/>
    <w:rsid w:val="4EC616F9"/>
    <w:rsid w:val="4F2B61CD"/>
    <w:rsid w:val="4F50C721"/>
    <w:rsid w:val="4F74364D"/>
    <w:rsid w:val="4F94C386"/>
    <w:rsid w:val="4FADA373"/>
    <w:rsid w:val="4FB98304"/>
    <w:rsid w:val="4FD25BEA"/>
    <w:rsid w:val="4FEFE57E"/>
    <w:rsid w:val="50024EE3"/>
    <w:rsid w:val="500F7EB9"/>
    <w:rsid w:val="501198DF"/>
    <w:rsid w:val="501B2EB1"/>
    <w:rsid w:val="502AC610"/>
    <w:rsid w:val="503C2358"/>
    <w:rsid w:val="503FD80F"/>
    <w:rsid w:val="505565B0"/>
    <w:rsid w:val="505CE247"/>
    <w:rsid w:val="50604EEC"/>
    <w:rsid w:val="50641925"/>
    <w:rsid w:val="506AD8DA"/>
    <w:rsid w:val="50739447"/>
    <w:rsid w:val="50871337"/>
    <w:rsid w:val="508DD329"/>
    <w:rsid w:val="509C2043"/>
    <w:rsid w:val="50A9F87B"/>
    <w:rsid w:val="50C17664"/>
    <w:rsid w:val="50CAC6FD"/>
    <w:rsid w:val="50DBD172"/>
    <w:rsid w:val="511CEFA2"/>
    <w:rsid w:val="513A0958"/>
    <w:rsid w:val="51411BD9"/>
    <w:rsid w:val="514BAD0D"/>
    <w:rsid w:val="5177F8E7"/>
    <w:rsid w:val="51A19DA1"/>
    <w:rsid w:val="51C26A44"/>
    <w:rsid w:val="51CAB6C2"/>
    <w:rsid w:val="51CC3B81"/>
    <w:rsid w:val="51CF55A7"/>
    <w:rsid w:val="51E55C6F"/>
    <w:rsid w:val="51F6CB10"/>
    <w:rsid w:val="520C6BB5"/>
    <w:rsid w:val="5210D587"/>
    <w:rsid w:val="5211989D"/>
    <w:rsid w:val="52217833"/>
    <w:rsid w:val="52679FE4"/>
    <w:rsid w:val="52878933"/>
    <w:rsid w:val="528DC557"/>
    <w:rsid w:val="52901DA5"/>
    <w:rsid w:val="52A2D403"/>
    <w:rsid w:val="52A34E69"/>
    <w:rsid w:val="52A44A03"/>
    <w:rsid w:val="52BE9FCB"/>
    <w:rsid w:val="52F11724"/>
    <w:rsid w:val="52F88C3B"/>
    <w:rsid w:val="53037E20"/>
    <w:rsid w:val="5317FD0E"/>
    <w:rsid w:val="53446FE1"/>
    <w:rsid w:val="5346F2E4"/>
    <w:rsid w:val="53854276"/>
    <w:rsid w:val="538A948B"/>
    <w:rsid w:val="539249C8"/>
    <w:rsid w:val="53B2988E"/>
    <w:rsid w:val="53BEF4C8"/>
    <w:rsid w:val="53ED80B2"/>
    <w:rsid w:val="53EF4DDB"/>
    <w:rsid w:val="540563CD"/>
    <w:rsid w:val="5411ABB5"/>
    <w:rsid w:val="544C5A68"/>
    <w:rsid w:val="545EA342"/>
    <w:rsid w:val="546983B6"/>
    <w:rsid w:val="547AD04B"/>
    <w:rsid w:val="547B87F9"/>
    <w:rsid w:val="5482C510"/>
    <w:rsid w:val="549CA856"/>
    <w:rsid w:val="54A18C1F"/>
    <w:rsid w:val="54C09343"/>
    <w:rsid w:val="54C66BDA"/>
    <w:rsid w:val="550B45B9"/>
    <w:rsid w:val="55130A4D"/>
    <w:rsid w:val="5519F130"/>
    <w:rsid w:val="552649AB"/>
    <w:rsid w:val="5530DDBB"/>
    <w:rsid w:val="5531913E"/>
    <w:rsid w:val="55456A31"/>
    <w:rsid w:val="554E8AA3"/>
    <w:rsid w:val="5561B607"/>
    <w:rsid w:val="556D9CCC"/>
    <w:rsid w:val="55729DA8"/>
    <w:rsid w:val="5593360E"/>
    <w:rsid w:val="55B789DE"/>
    <w:rsid w:val="55BDA78D"/>
    <w:rsid w:val="55E147ED"/>
    <w:rsid w:val="55EA9807"/>
    <w:rsid w:val="56081553"/>
    <w:rsid w:val="5630F957"/>
    <w:rsid w:val="5648C35D"/>
    <w:rsid w:val="5662D290"/>
    <w:rsid w:val="566EFAD6"/>
    <w:rsid w:val="56797A72"/>
    <w:rsid w:val="56AFD29A"/>
    <w:rsid w:val="56BE55A1"/>
    <w:rsid w:val="56C8A5BE"/>
    <w:rsid w:val="56D397DF"/>
    <w:rsid w:val="56D3DD44"/>
    <w:rsid w:val="56E69EBC"/>
    <w:rsid w:val="56FC141D"/>
    <w:rsid w:val="56FE06A9"/>
    <w:rsid w:val="570D4486"/>
    <w:rsid w:val="570E198E"/>
    <w:rsid w:val="570F94DB"/>
    <w:rsid w:val="5717C184"/>
    <w:rsid w:val="5741ED69"/>
    <w:rsid w:val="5747938E"/>
    <w:rsid w:val="57556B0A"/>
    <w:rsid w:val="577AF164"/>
    <w:rsid w:val="577BF7FD"/>
    <w:rsid w:val="577F71BD"/>
    <w:rsid w:val="57832028"/>
    <w:rsid w:val="5786DF13"/>
    <w:rsid w:val="579C5A63"/>
    <w:rsid w:val="57AAA98D"/>
    <w:rsid w:val="57AB0E04"/>
    <w:rsid w:val="57BCD9F1"/>
    <w:rsid w:val="580D68B8"/>
    <w:rsid w:val="581550BB"/>
    <w:rsid w:val="5839E60D"/>
    <w:rsid w:val="5873D9B5"/>
    <w:rsid w:val="587EB817"/>
    <w:rsid w:val="5882F22C"/>
    <w:rsid w:val="588F24B8"/>
    <w:rsid w:val="58AE8B0E"/>
    <w:rsid w:val="58C11D8F"/>
    <w:rsid w:val="58CB758C"/>
    <w:rsid w:val="58CF3CF5"/>
    <w:rsid w:val="58EC1E5A"/>
    <w:rsid w:val="58F62F22"/>
    <w:rsid w:val="5912B30E"/>
    <w:rsid w:val="592DAD02"/>
    <w:rsid w:val="5939DA7B"/>
    <w:rsid w:val="593D2E4F"/>
    <w:rsid w:val="59571C90"/>
    <w:rsid w:val="596A6E9C"/>
    <w:rsid w:val="59719DED"/>
    <w:rsid w:val="597CD33A"/>
    <w:rsid w:val="597D9D66"/>
    <w:rsid w:val="599A2AB2"/>
    <w:rsid w:val="59A284BD"/>
    <w:rsid w:val="59A8174A"/>
    <w:rsid w:val="59C6CB9A"/>
    <w:rsid w:val="59DD027C"/>
    <w:rsid w:val="5A22932A"/>
    <w:rsid w:val="5A256BAB"/>
    <w:rsid w:val="5A453195"/>
    <w:rsid w:val="5A5135F0"/>
    <w:rsid w:val="5A55CFB4"/>
    <w:rsid w:val="5A5E9E20"/>
    <w:rsid w:val="5AB03B60"/>
    <w:rsid w:val="5AB3E149"/>
    <w:rsid w:val="5ACA2EB3"/>
    <w:rsid w:val="5AD99CA7"/>
    <w:rsid w:val="5B1D457B"/>
    <w:rsid w:val="5B24D363"/>
    <w:rsid w:val="5B2D261F"/>
    <w:rsid w:val="5B4A5485"/>
    <w:rsid w:val="5B7A9AC1"/>
    <w:rsid w:val="5B87A9F5"/>
    <w:rsid w:val="5B8CE3AC"/>
    <w:rsid w:val="5BA52FF5"/>
    <w:rsid w:val="5BA7553F"/>
    <w:rsid w:val="5BB0C793"/>
    <w:rsid w:val="5BB83A41"/>
    <w:rsid w:val="5BC97A26"/>
    <w:rsid w:val="5BCA62BE"/>
    <w:rsid w:val="5BD63731"/>
    <w:rsid w:val="5BFAB0B0"/>
    <w:rsid w:val="5C1D0063"/>
    <w:rsid w:val="5C1E2042"/>
    <w:rsid w:val="5C1E3B09"/>
    <w:rsid w:val="5C1F7F40"/>
    <w:rsid w:val="5C263853"/>
    <w:rsid w:val="5C28E230"/>
    <w:rsid w:val="5C622A74"/>
    <w:rsid w:val="5C7AB9E0"/>
    <w:rsid w:val="5CA103A3"/>
    <w:rsid w:val="5CA103BC"/>
    <w:rsid w:val="5CEB71B7"/>
    <w:rsid w:val="5CFBF36E"/>
    <w:rsid w:val="5D05C933"/>
    <w:rsid w:val="5D0BB620"/>
    <w:rsid w:val="5D19D8F3"/>
    <w:rsid w:val="5D4D8D0A"/>
    <w:rsid w:val="5D549F1B"/>
    <w:rsid w:val="5D77B58E"/>
    <w:rsid w:val="5D990C94"/>
    <w:rsid w:val="5DC400AF"/>
    <w:rsid w:val="5DD06E86"/>
    <w:rsid w:val="5DF154D3"/>
    <w:rsid w:val="5DF7ED7E"/>
    <w:rsid w:val="5DFC2302"/>
    <w:rsid w:val="5E049755"/>
    <w:rsid w:val="5E088A34"/>
    <w:rsid w:val="5E17C121"/>
    <w:rsid w:val="5E1B26C7"/>
    <w:rsid w:val="5E1E7D3E"/>
    <w:rsid w:val="5E3F3AA9"/>
    <w:rsid w:val="5E48544C"/>
    <w:rsid w:val="5E4F9CAC"/>
    <w:rsid w:val="5E95F32B"/>
    <w:rsid w:val="5ECDABDB"/>
    <w:rsid w:val="5EDFE039"/>
    <w:rsid w:val="5EEF4E1F"/>
    <w:rsid w:val="5F07266E"/>
    <w:rsid w:val="5F3A6328"/>
    <w:rsid w:val="5F3E55C4"/>
    <w:rsid w:val="5F45B232"/>
    <w:rsid w:val="5F49F7BE"/>
    <w:rsid w:val="5F4CE881"/>
    <w:rsid w:val="5F7C8099"/>
    <w:rsid w:val="5F8C52B1"/>
    <w:rsid w:val="5FA7E27A"/>
    <w:rsid w:val="5FAAB0E8"/>
    <w:rsid w:val="5FC6F7AB"/>
    <w:rsid w:val="5FD17D7D"/>
    <w:rsid w:val="5FECAAC7"/>
    <w:rsid w:val="605EE9B4"/>
    <w:rsid w:val="609AE427"/>
    <w:rsid w:val="609B9730"/>
    <w:rsid w:val="60AA2696"/>
    <w:rsid w:val="60ACE1F7"/>
    <w:rsid w:val="60C25F55"/>
    <w:rsid w:val="60E600D1"/>
    <w:rsid w:val="61013BF3"/>
    <w:rsid w:val="610ACE0D"/>
    <w:rsid w:val="610E837F"/>
    <w:rsid w:val="61360DA5"/>
    <w:rsid w:val="6146C39B"/>
    <w:rsid w:val="615D184D"/>
    <w:rsid w:val="61617508"/>
    <w:rsid w:val="6167E5D2"/>
    <w:rsid w:val="61AD1F99"/>
    <w:rsid w:val="61C979CD"/>
    <w:rsid w:val="61D88E0E"/>
    <w:rsid w:val="61F83B59"/>
    <w:rsid w:val="62028607"/>
    <w:rsid w:val="620D2657"/>
    <w:rsid w:val="6211533D"/>
    <w:rsid w:val="621E91D8"/>
    <w:rsid w:val="623B4CC8"/>
    <w:rsid w:val="623CED71"/>
    <w:rsid w:val="6250DEDE"/>
    <w:rsid w:val="62756FEC"/>
    <w:rsid w:val="62A31CF0"/>
    <w:rsid w:val="62EA8F31"/>
    <w:rsid w:val="632D7E10"/>
    <w:rsid w:val="6338BB97"/>
    <w:rsid w:val="6339E4A6"/>
    <w:rsid w:val="6347F443"/>
    <w:rsid w:val="637B9876"/>
    <w:rsid w:val="63A6787E"/>
    <w:rsid w:val="63BEFBCB"/>
    <w:rsid w:val="63C9216D"/>
    <w:rsid w:val="63F4477A"/>
    <w:rsid w:val="643E1A71"/>
    <w:rsid w:val="6446AFFC"/>
    <w:rsid w:val="644821AE"/>
    <w:rsid w:val="6450FBCA"/>
    <w:rsid w:val="645F4042"/>
    <w:rsid w:val="646545E5"/>
    <w:rsid w:val="64C9DB67"/>
    <w:rsid w:val="650A4F35"/>
    <w:rsid w:val="6517B0EB"/>
    <w:rsid w:val="652576DF"/>
    <w:rsid w:val="652880D3"/>
    <w:rsid w:val="65981496"/>
    <w:rsid w:val="65B31887"/>
    <w:rsid w:val="65B76005"/>
    <w:rsid w:val="65B98B14"/>
    <w:rsid w:val="65C6BFDD"/>
    <w:rsid w:val="65CDE35E"/>
    <w:rsid w:val="65CFB679"/>
    <w:rsid w:val="65E3DC10"/>
    <w:rsid w:val="660A41CD"/>
    <w:rsid w:val="660D8343"/>
    <w:rsid w:val="662E875A"/>
    <w:rsid w:val="665CDD64"/>
    <w:rsid w:val="66886006"/>
    <w:rsid w:val="66D7727E"/>
    <w:rsid w:val="66E11F25"/>
    <w:rsid w:val="6702D53F"/>
    <w:rsid w:val="6720F609"/>
    <w:rsid w:val="672E4223"/>
    <w:rsid w:val="6742FFF3"/>
    <w:rsid w:val="6791F639"/>
    <w:rsid w:val="679E6B6D"/>
    <w:rsid w:val="67B2FEF4"/>
    <w:rsid w:val="67B57E92"/>
    <w:rsid w:val="67D5A937"/>
    <w:rsid w:val="6807CFF4"/>
    <w:rsid w:val="6821FCC0"/>
    <w:rsid w:val="68235396"/>
    <w:rsid w:val="68488C8A"/>
    <w:rsid w:val="684A050F"/>
    <w:rsid w:val="6859E6D4"/>
    <w:rsid w:val="6860D492"/>
    <w:rsid w:val="68675617"/>
    <w:rsid w:val="6868EB49"/>
    <w:rsid w:val="686ECB26"/>
    <w:rsid w:val="688E520B"/>
    <w:rsid w:val="6894F762"/>
    <w:rsid w:val="68CD3066"/>
    <w:rsid w:val="68D795A0"/>
    <w:rsid w:val="6918D21C"/>
    <w:rsid w:val="695DD4CB"/>
    <w:rsid w:val="695F5F42"/>
    <w:rsid w:val="698A58C9"/>
    <w:rsid w:val="6990F657"/>
    <w:rsid w:val="69B15C8F"/>
    <w:rsid w:val="69B5C6BA"/>
    <w:rsid w:val="69DC57AC"/>
    <w:rsid w:val="69F5D7EC"/>
    <w:rsid w:val="6A08E051"/>
    <w:rsid w:val="6A0A6EBC"/>
    <w:rsid w:val="6A186EC9"/>
    <w:rsid w:val="6A1CBEAB"/>
    <w:rsid w:val="6A688E2D"/>
    <w:rsid w:val="6A7FDC30"/>
    <w:rsid w:val="6A9FD111"/>
    <w:rsid w:val="6AB4B242"/>
    <w:rsid w:val="6AF3F204"/>
    <w:rsid w:val="6B01CE46"/>
    <w:rsid w:val="6B5D0636"/>
    <w:rsid w:val="6B6AD90F"/>
    <w:rsid w:val="6B7C4E84"/>
    <w:rsid w:val="6B81258C"/>
    <w:rsid w:val="6BBCBEEB"/>
    <w:rsid w:val="6BCAC695"/>
    <w:rsid w:val="6BF6AA83"/>
    <w:rsid w:val="6C2B12C4"/>
    <w:rsid w:val="6C3A7496"/>
    <w:rsid w:val="6C615ED5"/>
    <w:rsid w:val="6C6CE733"/>
    <w:rsid w:val="6C6E269E"/>
    <w:rsid w:val="6C9B5B92"/>
    <w:rsid w:val="6CD3844A"/>
    <w:rsid w:val="6CD48241"/>
    <w:rsid w:val="6CD8D38A"/>
    <w:rsid w:val="6CE09774"/>
    <w:rsid w:val="6CE19486"/>
    <w:rsid w:val="6D2F7582"/>
    <w:rsid w:val="6D4C04E1"/>
    <w:rsid w:val="6D5060A9"/>
    <w:rsid w:val="6D5B65D7"/>
    <w:rsid w:val="6DAD342A"/>
    <w:rsid w:val="6DCC23AA"/>
    <w:rsid w:val="6DCF9901"/>
    <w:rsid w:val="6DD28383"/>
    <w:rsid w:val="6DDE98A0"/>
    <w:rsid w:val="6E17BDE6"/>
    <w:rsid w:val="6E17E054"/>
    <w:rsid w:val="6E203CAA"/>
    <w:rsid w:val="6E22E4A3"/>
    <w:rsid w:val="6E4E82F4"/>
    <w:rsid w:val="6E4FD8FD"/>
    <w:rsid w:val="6E5B6B15"/>
    <w:rsid w:val="6E6AA0E7"/>
    <w:rsid w:val="6EB8BCE4"/>
    <w:rsid w:val="6EEA0B6A"/>
    <w:rsid w:val="6F0E1EAA"/>
    <w:rsid w:val="6F203DE2"/>
    <w:rsid w:val="6F23D7AD"/>
    <w:rsid w:val="6F514B48"/>
    <w:rsid w:val="6F664E07"/>
    <w:rsid w:val="6F9A3640"/>
    <w:rsid w:val="6FC2B5D2"/>
    <w:rsid w:val="6FDDA1FE"/>
    <w:rsid w:val="700CFD90"/>
    <w:rsid w:val="7012B150"/>
    <w:rsid w:val="70249F09"/>
    <w:rsid w:val="702E1C07"/>
    <w:rsid w:val="704DEF87"/>
    <w:rsid w:val="708F078D"/>
    <w:rsid w:val="70B5E5F0"/>
    <w:rsid w:val="712A9D28"/>
    <w:rsid w:val="713D3614"/>
    <w:rsid w:val="7151A42C"/>
    <w:rsid w:val="717BC45E"/>
    <w:rsid w:val="71BBEAC0"/>
    <w:rsid w:val="71C4A3D3"/>
    <w:rsid w:val="71EA5CFB"/>
    <w:rsid w:val="720D1DC0"/>
    <w:rsid w:val="721C764C"/>
    <w:rsid w:val="721F8B45"/>
    <w:rsid w:val="727EBF7A"/>
    <w:rsid w:val="72B5D0A5"/>
    <w:rsid w:val="72CD44B0"/>
    <w:rsid w:val="72D35FA6"/>
    <w:rsid w:val="72F62FC1"/>
    <w:rsid w:val="72FB7A8D"/>
    <w:rsid w:val="7313DCD4"/>
    <w:rsid w:val="731890DE"/>
    <w:rsid w:val="732E2ED4"/>
    <w:rsid w:val="73819B8C"/>
    <w:rsid w:val="73900397"/>
    <w:rsid w:val="73989B3D"/>
    <w:rsid w:val="73B0B03C"/>
    <w:rsid w:val="73C564A4"/>
    <w:rsid w:val="73CACF39"/>
    <w:rsid w:val="73D79BC4"/>
    <w:rsid w:val="73F8C83D"/>
    <w:rsid w:val="741267FF"/>
    <w:rsid w:val="741E1373"/>
    <w:rsid w:val="7423CD3B"/>
    <w:rsid w:val="744A2929"/>
    <w:rsid w:val="744B9A3D"/>
    <w:rsid w:val="745AF39C"/>
    <w:rsid w:val="7466730F"/>
    <w:rsid w:val="749C19AA"/>
    <w:rsid w:val="749F96D9"/>
    <w:rsid w:val="74AC49BB"/>
    <w:rsid w:val="750348B4"/>
    <w:rsid w:val="750D10BB"/>
    <w:rsid w:val="7515C73B"/>
    <w:rsid w:val="752607C2"/>
    <w:rsid w:val="752F6D3B"/>
    <w:rsid w:val="7540BD71"/>
    <w:rsid w:val="7553A327"/>
    <w:rsid w:val="755B3281"/>
    <w:rsid w:val="756297CF"/>
    <w:rsid w:val="756967A3"/>
    <w:rsid w:val="757251AD"/>
    <w:rsid w:val="75899697"/>
    <w:rsid w:val="75909E3A"/>
    <w:rsid w:val="759251B2"/>
    <w:rsid w:val="75BC9153"/>
    <w:rsid w:val="75C661EB"/>
    <w:rsid w:val="76064941"/>
    <w:rsid w:val="7615E3E2"/>
    <w:rsid w:val="761CC460"/>
    <w:rsid w:val="761DD09B"/>
    <w:rsid w:val="7629B1DC"/>
    <w:rsid w:val="76337505"/>
    <w:rsid w:val="76680EEC"/>
    <w:rsid w:val="76755301"/>
    <w:rsid w:val="767B36E4"/>
    <w:rsid w:val="76900EFF"/>
    <w:rsid w:val="769EFEFA"/>
    <w:rsid w:val="76B80BE6"/>
    <w:rsid w:val="76BDB34D"/>
    <w:rsid w:val="76D9D49A"/>
    <w:rsid w:val="76F305C8"/>
    <w:rsid w:val="7704EFA3"/>
    <w:rsid w:val="771D0FCC"/>
    <w:rsid w:val="772C5BDD"/>
    <w:rsid w:val="7752FA87"/>
    <w:rsid w:val="7763E3D4"/>
    <w:rsid w:val="77820BB7"/>
    <w:rsid w:val="77A28A90"/>
    <w:rsid w:val="77E1A5E7"/>
    <w:rsid w:val="7802A133"/>
    <w:rsid w:val="78052397"/>
    <w:rsid w:val="7809466C"/>
    <w:rsid w:val="78127E26"/>
    <w:rsid w:val="781E0432"/>
    <w:rsid w:val="783CECBD"/>
    <w:rsid w:val="7840878E"/>
    <w:rsid w:val="78443FFF"/>
    <w:rsid w:val="784D3AFA"/>
    <w:rsid w:val="7852FFDD"/>
    <w:rsid w:val="78686C38"/>
    <w:rsid w:val="78691145"/>
    <w:rsid w:val="786B7002"/>
    <w:rsid w:val="78998265"/>
    <w:rsid w:val="789FF419"/>
    <w:rsid w:val="78AE67F9"/>
    <w:rsid w:val="78BFEDB1"/>
    <w:rsid w:val="78F7C837"/>
    <w:rsid w:val="78FEC09F"/>
    <w:rsid w:val="79030FB0"/>
    <w:rsid w:val="790A723F"/>
    <w:rsid w:val="7916E44A"/>
    <w:rsid w:val="797485CB"/>
    <w:rsid w:val="7986D643"/>
    <w:rsid w:val="7987349C"/>
    <w:rsid w:val="7990C01F"/>
    <w:rsid w:val="799B6DF8"/>
    <w:rsid w:val="799E07C0"/>
    <w:rsid w:val="79D062E6"/>
    <w:rsid w:val="79E44AAD"/>
    <w:rsid w:val="7A174453"/>
    <w:rsid w:val="7A36B22E"/>
    <w:rsid w:val="7A71CF48"/>
    <w:rsid w:val="7A79EF6A"/>
    <w:rsid w:val="7A896EFA"/>
    <w:rsid w:val="7A931A1B"/>
    <w:rsid w:val="7A9B16BA"/>
    <w:rsid w:val="7AB08CB4"/>
    <w:rsid w:val="7ADE50E3"/>
    <w:rsid w:val="7AE5161E"/>
    <w:rsid w:val="7AF0F6C4"/>
    <w:rsid w:val="7AF2B7D8"/>
    <w:rsid w:val="7B03880A"/>
    <w:rsid w:val="7B3BC13F"/>
    <w:rsid w:val="7B44EBF7"/>
    <w:rsid w:val="7B5421FB"/>
    <w:rsid w:val="7B77ABF8"/>
    <w:rsid w:val="7B952EAE"/>
    <w:rsid w:val="7BED01E0"/>
    <w:rsid w:val="7C3F4CFC"/>
    <w:rsid w:val="7C76E041"/>
    <w:rsid w:val="7C87C690"/>
    <w:rsid w:val="7CA3AC8C"/>
    <w:rsid w:val="7CD1811C"/>
    <w:rsid w:val="7CDD884C"/>
    <w:rsid w:val="7CE617B2"/>
    <w:rsid w:val="7CEB5D27"/>
    <w:rsid w:val="7CF3B1F4"/>
    <w:rsid w:val="7D0DCF99"/>
    <w:rsid w:val="7D1BF614"/>
    <w:rsid w:val="7D252B56"/>
    <w:rsid w:val="7D27129A"/>
    <w:rsid w:val="7D5FFC83"/>
    <w:rsid w:val="7D6AFF9E"/>
    <w:rsid w:val="7D713E76"/>
    <w:rsid w:val="7D756077"/>
    <w:rsid w:val="7DA208E9"/>
    <w:rsid w:val="7DCA7550"/>
    <w:rsid w:val="7DE6F9B7"/>
    <w:rsid w:val="7E27EA00"/>
    <w:rsid w:val="7E42101B"/>
    <w:rsid w:val="7E4939EE"/>
    <w:rsid w:val="7E70FBE2"/>
    <w:rsid w:val="7E78756A"/>
    <w:rsid w:val="7E81E813"/>
    <w:rsid w:val="7E8593B0"/>
    <w:rsid w:val="7E95CF70"/>
    <w:rsid w:val="7E990A6B"/>
    <w:rsid w:val="7EBDE9A8"/>
    <w:rsid w:val="7EC62FD9"/>
    <w:rsid w:val="7ED1271A"/>
    <w:rsid w:val="7EE45A94"/>
    <w:rsid w:val="7EED065B"/>
    <w:rsid w:val="7F074663"/>
    <w:rsid w:val="7F27D60C"/>
    <w:rsid w:val="7F2CC836"/>
    <w:rsid w:val="7F327E18"/>
    <w:rsid w:val="7F95017A"/>
    <w:rsid w:val="7FA0DA65"/>
    <w:rsid w:val="7FA5B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787E"/>
  <w15:chartTrackingRefBased/>
  <w15:docId w15:val="{3B5908FF-3F73-4887-87FE-4012CCF0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573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3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93/police/pas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1167</Words>
  <Characters>6653</Characters>
  <Application>Microsoft Office Word</Application>
  <DocSecurity>0</DocSecurity>
  <Lines>55</Lines>
  <Paragraphs>15</Paragraphs>
  <ScaleCrop>false</ScaleCrop>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Mariutac (1814394)</dc:creator>
  <cp:keywords/>
  <dc:description/>
  <cp:lastModifiedBy>Alina Nicoleta Mariutac</cp:lastModifiedBy>
  <cp:revision>2</cp:revision>
  <dcterms:created xsi:type="dcterms:W3CDTF">2020-11-19T13:24:00Z</dcterms:created>
  <dcterms:modified xsi:type="dcterms:W3CDTF">2020-11-19T13:24:00Z</dcterms:modified>
</cp:coreProperties>
</file>