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100"/>
        <w:gridCol w:w="332"/>
        <w:gridCol w:w="1936"/>
        <w:gridCol w:w="1087"/>
        <w:gridCol w:w="1288"/>
        <w:gridCol w:w="689"/>
        <w:gridCol w:w="689"/>
        <w:gridCol w:w="689"/>
      </w:tblGrid>
      <w:tr w:rsidR="00FE26B5" w14:paraId="294DE155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5CD0A5A5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3"/>
          </w:tcPr>
          <w:p w14:paraId="4B6F95B7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12CF611B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5"/>
          </w:tcPr>
          <w:p w14:paraId="38CCF132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5AC0E483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2BCA4F60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3"/>
          </w:tcPr>
          <w:p w14:paraId="0B53D305" w14:textId="61E4A5C6" w:rsidR="008150DF" w:rsidRDefault="00DB5A06" w:rsidP="008150DF">
            <w:pPr>
              <w:spacing w:before="120" w:after="120"/>
              <w:jc w:val="left"/>
            </w:pPr>
            <w:r>
              <w:t>ECCE4001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29D322B0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5"/>
          </w:tcPr>
          <w:p w14:paraId="23E6726F" w14:textId="28CFE55A" w:rsidR="008150DF" w:rsidRDefault="00DB5A06" w:rsidP="008150DF">
            <w:pPr>
              <w:spacing w:before="120" w:after="120"/>
              <w:jc w:val="left"/>
            </w:pPr>
            <w:r>
              <w:t>Who Am I? – Exploring Professional Identity</w:t>
            </w:r>
          </w:p>
        </w:tc>
      </w:tr>
      <w:tr w:rsidR="008150DF" w14:paraId="0CD89ADF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350B6DC7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8"/>
          </w:tcPr>
          <w:p w14:paraId="773154B5" w14:textId="77777777" w:rsidR="00DB5A06" w:rsidRPr="00DB5A06" w:rsidRDefault="00DB5A06" w:rsidP="00DB5A06">
            <w:pPr>
              <w:pStyle w:val="ListParagraph"/>
              <w:numPr>
                <w:ilvl w:val="0"/>
                <w:numId w:val="4"/>
              </w:numPr>
              <w:spacing w:before="120"/>
              <w:ind w:left="714" w:hanging="357"/>
              <w:jc w:val="both"/>
              <w:rPr>
                <w:rFonts w:ascii="Arial" w:hAnsi="Arial" w:cs="Arial"/>
              </w:rPr>
            </w:pPr>
            <w:r w:rsidRPr="00DB5A06">
              <w:rPr>
                <w:rFonts w:ascii="Arial" w:hAnsi="Arial" w:cs="Arial"/>
              </w:rPr>
              <w:t xml:space="preserve">reflect on personal and professional development needs.  </w:t>
            </w:r>
          </w:p>
          <w:p w14:paraId="33D1A5F6" w14:textId="75451B32" w:rsidR="008150DF" w:rsidRPr="00DB5A06" w:rsidRDefault="008150DF" w:rsidP="00DB5A06">
            <w:pPr>
              <w:spacing w:after="120"/>
              <w:jc w:val="both"/>
              <w:rPr>
                <w:rFonts w:ascii="Arial" w:hAnsi="Arial" w:cs="Arial"/>
              </w:rPr>
            </w:pPr>
          </w:p>
        </w:tc>
      </w:tr>
      <w:tr w:rsidR="00454402" w14:paraId="040E3A22" w14:textId="77777777" w:rsidTr="004257A5">
        <w:tc>
          <w:tcPr>
            <w:tcW w:w="852" w:type="dxa"/>
            <w:shd w:val="clear" w:color="auto" w:fill="D6E3BC" w:themeFill="accent3" w:themeFillTint="66"/>
          </w:tcPr>
          <w:p w14:paraId="6CBA21F1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7"/>
            <w:shd w:val="clear" w:color="auto" w:fill="D6E3BC" w:themeFill="accent3" w:themeFillTint="66"/>
          </w:tcPr>
          <w:p w14:paraId="4003CD1E" w14:textId="77777777" w:rsid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  <w:p w14:paraId="3BB51EF3" w14:textId="0BB1CAD7" w:rsidR="00F41EDF" w:rsidRPr="00454402" w:rsidRDefault="00F41EDF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 xml:space="preserve">The Benefits of Personal Development Planning </w:t>
            </w:r>
            <w:proofErr w:type="gramStart"/>
            <w:r>
              <w:rPr>
                <w:b/>
              </w:rPr>
              <w:t>For</w:t>
            </w:r>
            <w:proofErr w:type="gramEnd"/>
            <w:r>
              <w:rPr>
                <w:b/>
              </w:rPr>
              <w:t xml:space="preserve"> Me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2E71289F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46301528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DA87E9E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52FFBBD1" w14:textId="77777777" w:rsidTr="002A4CC7">
        <w:tc>
          <w:tcPr>
            <w:tcW w:w="852" w:type="dxa"/>
            <w:tcBorders>
              <w:bottom w:val="single" w:sz="4" w:space="0" w:color="auto"/>
            </w:tcBorders>
          </w:tcPr>
          <w:p w14:paraId="30D8EFD0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7"/>
            <w:tcBorders>
              <w:bottom w:val="single" w:sz="4" w:space="0" w:color="auto"/>
            </w:tcBorders>
          </w:tcPr>
          <w:p w14:paraId="4DBFBA83" w14:textId="77777777" w:rsidR="00454402" w:rsidRDefault="000A7A19" w:rsidP="004257A5">
            <w:pPr>
              <w:spacing w:before="120" w:after="120"/>
              <w:jc w:val="left"/>
            </w:pPr>
            <w:r>
              <w:t xml:space="preserve">Of the benefits listed below, </w:t>
            </w:r>
            <w:r w:rsidRPr="000A7A19">
              <w:rPr>
                <w:b/>
                <w:bCs/>
              </w:rPr>
              <w:t xml:space="preserve">circle </w:t>
            </w:r>
            <w:r>
              <w:t>any that you value:</w:t>
            </w:r>
          </w:p>
          <w:p w14:paraId="0D74C0A7" w14:textId="2BED07B7" w:rsidR="002A4CC7" w:rsidRPr="00454402" w:rsidRDefault="002A4CC7" w:rsidP="004257A5">
            <w:pPr>
              <w:spacing w:before="120" w:after="120"/>
              <w:jc w:val="left"/>
            </w:pPr>
          </w:p>
        </w:tc>
        <w:tc>
          <w:tcPr>
            <w:tcW w:w="689" w:type="dxa"/>
            <w:tcBorders>
              <w:bottom w:val="single" w:sz="4" w:space="0" w:color="auto"/>
            </w:tcBorders>
          </w:tcPr>
          <w:p w14:paraId="530F8216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  <w:tcBorders>
              <w:bottom w:val="single" w:sz="4" w:space="0" w:color="auto"/>
            </w:tcBorders>
          </w:tcPr>
          <w:p w14:paraId="14FE6168" w14:textId="77777777" w:rsidR="00454402" w:rsidRPr="00454402" w:rsidRDefault="00CD2F70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  <w:tcBorders>
              <w:bottom w:val="single" w:sz="4" w:space="0" w:color="auto"/>
            </w:tcBorders>
          </w:tcPr>
          <w:p w14:paraId="7DEB9D55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0A7A19" w14:paraId="04E6A916" w14:textId="77777777" w:rsidTr="002A4CC7">
        <w:trPr>
          <w:trHeight w:val="93"/>
        </w:trPr>
        <w:tc>
          <w:tcPr>
            <w:tcW w:w="3355" w:type="dxa"/>
            <w:gridSpan w:val="4"/>
            <w:tcBorders>
              <w:bottom w:val="nil"/>
              <w:right w:val="nil"/>
            </w:tcBorders>
            <w:vAlign w:val="center"/>
          </w:tcPr>
          <w:p w14:paraId="2DD3E63C" w14:textId="173C4B75" w:rsidR="000A7A19" w:rsidRPr="000A7A19" w:rsidRDefault="000A7A19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 xml:space="preserve">Deeper </w:t>
            </w:r>
            <w:r w:rsidR="00D32C4B">
              <w:rPr>
                <w:b/>
                <w:bCs/>
              </w:rPr>
              <w:t>s</w:t>
            </w:r>
            <w:r>
              <w:rPr>
                <w:b/>
                <w:bCs/>
              </w:rPr>
              <w:t>elf-awareness</w:t>
            </w:r>
          </w:p>
        </w:tc>
        <w:tc>
          <w:tcPr>
            <w:tcW w:w="3355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35345873" w14:textId="29B114D4" w:rsidR="000A7A19" w:rsidRPr="000A7A19" w:rsidRDefault="000A7A19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 xml:space="preserve">Increased </w:t>
            </w:r>
            <w:r w:rsidR="00D32C4B">
              <w:rPr>
                <w:b/>
                <w:bCs/>
              </w:rPr>
              <w:t>m</w:t>
            </w:r>
            <w:r>
              <w:rPr>
                <w:b/>
                <w:bCs/>
              </w:rPr>
              <w:t>otivation</w:t>
            </w:r>
          </w:p>
        </w:tc>
        <w:tc>
          <w:tcPr>
            <w:tcW w:w="3355" w:type="dxa"/>
            <w:gridSpan w:val="4"/>
            <w:tcBorders>
              <w:left w:val="nil"/>
              <w:bottom w:val="nil"/>
            </w:tcBorders>
            <w:vAlign w:val="center"/>
          </w:tcPr>
          <w:p w14:paraId="37D5172B" w14:textId="3545C1F4" w:rsidR="000A7A19" w:rsidRPr="000A7A19" w:rsidRDefault="004A1D90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 xml:space="preserve">Creating </w:t>
            </w:r>
            <w:r w:rsidR="00D32C4B">
              <w:rPr>
                <w:b/>
                <w:bCs/>
              </w:rPr>
              <w:t>n</w:t>
            </w:r>
            <w:r>
              <w:rPr>
                <w:b/>
                <w:bCs/>
              </w:rPr>
              <w:t xml:space="preserve">ew </w:t>
            </w:r>
            <w:r w:rsidR="00D32C4B">
              <w:rPr>
                <w:b/>
                <w:bCs/>
              </w:rPr>
              <w:t>o</w:t>
            </w:r>
            <w:r>
              <w:rPr>
                <w:b/>
                <w:bCs/>
              </w:rPr>
              <w:t>pportunities</w:t>
            </w:r>
          </w:p>
        </w:tc>
      </w:tr>
      <w:tr w:rsidR="000A7A19" w14:paraId="0EB256B7" w14:textId="77777777" w:rsidTr="002A4CC7">
        <w:trPr>
          <w:trHeight w:val="87"/>
        </w:trPr>
        <w:tc>
          <w:tcPr>
            <w:tcW w:w="335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14:paraId="39553783" w14:textId="22FF37A5" w:rsidR="000A7A19" w:rsidRPr="000A7A19" w:rsidRDefault="004A1D90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 xml:space="preserve">Greater </w:t>
            </w:r>
            <w:r w:rsidR="00D32C4B">
              <w:rPr>
                <w:b/>
                <w:bCs/>
              </w:rPr>
              <w:t>c</w:t>
            </w:r>
            <w:r>
              <w:rPr>
                <w:b/>
                <w:bCs/>
              </w:rPr>
              <w:t>larity about the kind of life I want</w:t>
            </w:r>
          </w:p>
        </w:tc>
        <w:tc>
          <w:tcPr>
            <w:tcW w:w="33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3F71CA" w14:textId="3694E1C4" w:rsidR="000A7A19" w:rsidRPr="000A7A19" w:rsidRDefault="004A1D90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 xml:space="preserve">Inspiration and </w:t>
            </w:r>
            <w:r w:rsidR="00D32C4B">
              <w:rPr>
                <w:b/>
                <w:bCs/>
              </w:rPr>
              <w:t>h</w:t>
            </w:r>
            <w:r>
              <w:rPr>
                <w:b/>
                <w:bCs/>
              </w:rPr>
              <w:t xml:space="preserve">elp with </w:t>
            </w:r>
            <w:r w:rsidR="00D32C4B">
              <w:rPr>
                <w:b/>
                <w:bCs/>
              </w:rPr>
              <w:t>s</w:t>
            </w:r>
            <w:r>
              <w:rPr>
                <w:b/>
                <w:bCs/>
              </w:rPr>
              <w:t>tudy</w:t>
            </w:r>
          </w:p>
        </w:tc>
        <w:tc>
          <w:tcPr>
            <w:tcW w:w="3355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14:paraId="49CB135B" w14:textId="092E4F4A" w:rsidR="000A7A19" w:rsidRPr="000A7A19" w:rsidRDefault="004A1D90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>Having clearer career goals</w:t>
            </w:r>
          </w:p>
        </w:tc>
      </w:tr>
      <w:tr w:rsidR="000A7A19" w14:paraId="49D6FDB4" w14:textId="77777777" w:rsidTr="002A4CC7">
        <w:trPr>
          <w:trHeight w:val="87"/>
        </w:trPr>
        <w:tc>
          <w:tcPr>
            <w:tcW w:w="335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14:paraId="31404D04" w14:textId="4EC9B474" w:rsidR="000A7A19" w:rsidRPr="000A7A19" w:rsidRDefault="004A1D90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>Readiness to seize opportunities</w:t>
            </w:r>
          </w:p>
        </w:tc>
        <w:tc>
          <w:tcPr>
            <w:tcW w:w="33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D74F00" w14:textId="15328E7F" w:rsidR="000A7A19" w:rsidRPr="000A7A19" w:rsidRDefault="00D32C4B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>A sense of direction</w:t>
            </w:r>
          </w:p>
        </w:tc>
        <w:tc>
          <w:tcPr>
            <w:tcW w:w="3355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14:paraId="6AB556FC" w14:textId="62F28BF4" w:rsidR="000A7A19" w:rsidRPr="000A7A19" w:rsidRDefault="00D32C4B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>Awareness of my training needs</w:t>
            </w:r>
          </w:p>
        </w:tc>
      </w:tr>
      <w:tr w:rsidR="000A7A19" w14:paraId="57555687" w14:textId="77777777" w:rsidTr="002A4CC7">
        <w:trPr>
          <w:trHeight w:val="87"/>
        </w:trPr>
        <w:tc>
          <w:tcPr>
            <w:tcW w:w="335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14:paraId="174C78E5" w14:textId="697136CF" w:rsidR="000A7A19" w:rsidRPr="000A7A19" w:rsidRDefault="00D32C4B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>A steer on how to direct my time</w:t>
            </w:r>
          </w:p>
        </w:tc>
        <w:tc>
          <w:tcPr>
            <w:tcW w:w="33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6A714" w14:textId="07964F5E" w:rsidR="000A7A19" w:rsidRPr="000A7A19" w:rsidRDefault="002A4CC7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>Better use of my work appraisals</w:t>
            </w:r>
          </w:p>
        </w:tc>
        <w:tc>
          <w:tcPr>
            <w:tcW w:w="3355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14:paraId="57CFBB68" w14:textId="5A563E54" w:rsidR="000A7A19" w:rsidRPr="000A7A19" w:rsidRDefault="002A4CC7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>Increased sense of purpose</w:t>
            </w:r>
          </w:p>
        </w:tc>
      </w:tr>
      <w:tr w:rsidR="000A7A19" w14:paraId="1CA38E86" w14:textId="77777777" w:rsidTr="002A4CC7">
        <w:trPr>
          <w:trHeight w:val="87"/>
        </w:trPr>
        <w:tc>
          <w:tcPr>
            <w:tcW w:w="335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14:paraId="13E6BD73" w14:textId="097039FA" w:rsidR="000A7A19" w:rsidRPr="000A7A19" w:rsidRDefault="002A4CC7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>Being better at my current job</w:t>
            </w:r>
          </w:p>
        </w:tc>
        <w:tc>
          <w:tcPr>
            <w:tcW w:w="33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FEB3AE" w14:textId="4C1098AC" w:rsidR="000A7A19" w:rsidRPr="000A7A19" w:rsidRDefault="002A4CC7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>Building Confidence</w:t>
            </w:r>
          </w:p>
        </w:tc>
        <w:tc>
          <w:tcPr>
            <w:tcW w:w="3355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14:paraId="7FE55966" w14:textId="3007167F" w:rsidR="000A7A19" w:rsidRPr="000A7A19" w:rsidRDefault="002A4CC7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>Assists my career planning</w:t>
            </w:r>
          </w:p>
        </w:tc>
      </w:tr>
      <w:tr w:rsidR="000A7A19" w14:paraId="05A08B88" w14:textId="77777777" w:rsidTr="002A4CC7">
        <w:trPr>
          <w:trHeight w:val="87"/>
        </w:trPr>
        <w:tc>
          <w:tcPr>
            <w:tcW w:w="335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14:paraId="122183EA" w14:textId="6BB042E6" w:rsidR="000A7A19" w:rsidRPr="000A7A19" w:rsidRDefault="002A4CC7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>Helps my CV/Profile</w:t>
            </w:r>
          </w:p>
        </w:tc>
        <w:tc>
          <w:tcPr>
            <w:tcW w:w="33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CE72A3" w14:textId="65B8DAFC" w:rsidR="002A4CC7" w:rsidRPr="000A7A19" w:rsidRDefault="002A4CC7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>Demonstrates responsibility</w:t>
            </w:r>
          </w:p>
        </w:tc>
        <w:tc>
          <w:tcPr>
            <w:tcW w:w="3355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14:paraId="499F76E2" w14:textId="3960310A" w:rsidR="000A7A19" w:rsidRPr="000A7A19" w:rsidRDefault="002A4CC7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>Gaining skills building experience</w:t>
            </w:r>
          </w:p>
        </w:tc>
      </w:tr>
      <w:tr w:rsidR="000A7A19" w14:paraId="0330B54C" w14:textId="77777777" w:rsidTr="002A4CC7">
        <w:trPr>
          <w:trHeight w:val="87"/>
        </w:trPr>
        <w:tc>
          <w:tcPr>
            <w:tcW w:w="3355" w:type="dxa"/>
            <w:gridSpan w:val="4"/>
            <w:tcBorders>
              <w:top w:val="nil"/>
              <w:right w:val="nil"/>
            </w:tcBorders>
            <w:vAlign w:val="center"/>
          </w:tcPr>
          <w:p w14:paraId="45573ACC" w14:textId="37EC474D" w:rsidR="000A7A19" w:rsidRPr="000A7A19" w:rsidRDefault="002A4CC7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>A sense of control over my own destiny</w:t>
            </w:r>
          </w:p>
        </w:tc>
        <w:tc>
          <w:tcPr>
            <w:tcW w:w="3355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3E77758F" w14:textId="67740E08" w:rsidR="000A7A19" w:rsidRPr="000A7A19" w:rsidRDefault="002A4CC7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>Helping me to make decisions</w:t>
            </w:r>
          </w:p>
        </w:tc>
        <w:tc>
          <w:tcPr>
            <w:tcW w:w="3355" w:type="dxa"/>
            <w:gridSpan w:val="4"/>
            <w:tcBorders>
              <w:top w:val="nil"/>
              <w:left w:val="nil"/>
            </w:tcBorders>
            <w:vAlign w:val="center"/>
          </w:tcPr>
          <w:p w14:paraId="7B158232" w14:textId="5757DBED" w:rsidR="000A7A19" w:rsidRPr="000A7A19" w:rsidRDefault="002A4CC7" w:rsidP="002A4CC7">
            <w:pPr>
              <w:spacing w:before="360" w:after="360"/>
              <w:rPr>
                <w:b/>
                <w:bCs/>
              </w:rPr>
            </w:pPr>
            <w:r>
              <w:rPr>
                <w:b/>
                <w:bCs/>
              </w:rPr>
              <w:t>Increasing my network</w:t>
            </w:r>
          </w:p>
        </w:tc>
      </w:tr>
    </w:tbl>
    <w:p w14:paraId="4F6BA300" w14:textId="77777777" w:rsidR="00AF00D7" w:rsidRDefault="00AF00D7"/>
    <w:p w14:paraId="753E3081" w14:textId="6DD7AECF" w:rsidR="002A4CC7" w:rsidRDefault="002A4CC7" w:rsidP="002A4CC7">
      <w:pPr>
        <w:jc w:val="right"/>
      </w:pPr>
      <w:r>
        <w:t>Based on Cottrell, 2023, p.73)</w:t>
      </w:r>
    </w:p>
    <w:sectPr w:rsidR="002A4CC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E75E3" w14:textId="77777777" w:rsidR="005F6921" w:rsidRDefault="005F6921" w:rsidP="008150DF">
      <w:pPr>
        <w:spacing w:before="0"/>
      </w:pPr>
      <w:r>
        <w:separator/>
      </w:r>
    </w:p>
  </w:endnote>
  <w:endnote w:type="continuationSeparator" w:id="0">
    <w:p w14:paraId="69888594" w14:textId="77777777" w:rsidR="005F6921" w:rsidRDefault="005F6921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0760E" w14:textId="77777777" w:rsidR="005F6921" w:rsidRDefault="005F6921" w:rsidP="008150DF">
      <w:pPr>
        <w:spacing w:before="0"/>
      </w:pPr>
      <w:r>
        <w:separator/>
      </w:r>
    </w:p>
  </w:footnote>
  <w:footnote w:type="continuationSeparator" w:id="0">
    <w:p w14:paraId="7641D43C" w14:textId="77777777" w:rsidR="005F6921" w:rsidRDefault="005F6921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09CCC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57682"/>
    <w:multiLevelType w:val="hybridMultilevel"/>
    <w:tmpl w:val="12BAC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6146116">
    <w:abstractNumId w:val="0"/>
  </w:num>
  <w:num w:numId="2" w16cid:durableId="877427702">
    <w:abstractNumId w:val="3"/>
  </w:num>
  <w:num w:numId="3" w16cid:durableId="882592048">
    <w:abstractNumId w:val="2"/>
  </w:num>
  <w:num w:numId="4" w16cid:durableId="255095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A06"/>
    <w:rsid w:val="000A7A19"/>
    <w:rsid w:val="00251121"/>
    <w:rsid w:val="002A4CC7"/>
    <w:rsid w:val="003F568A"/>
    <w:rsid w:val="004257A5"/>
    <w:rsid w:val="00454402"/>
    <w:rsid w:val="004A1D90"/>
    <w:rsid w:val="005369CE"/>
    <w:rsid w:val="005F6921"/>
    <w:rsid w:val="008150DF"/>
    <w:rsid w:val="00A15F95"/>
    <w:rsid w:val="00AF00D7"/>
    <w:rsid w:val="00C24852"/>
    <w:rsid w:val="00CD2F70"/>
    <w:rsid w:val="00CF0FA8"/>
    <w:rsid w:val="00D32C4B"/>
    <w:rsid w:val="00D5353F"/>
    <w:rsid w:val="00DB5A06"/>
    <w:rsid w:val="00EA6AA4"/>
    <w:rsid w:val="00EC4E49"/>
    <w:rsid w:val="00F21F32"/>
    <w:rsid w:val="00F41EDF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EA5A9C"/>
  <w15:docId w15:val="{15027B0D-46E1-477C-BABA-B1CB04B41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4257A5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DB5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%20Programme%202026-7\ECCE4001%20Who%20Am%20I%20-%20Professional%20Practice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4</cp:revision>
  <cp:lastPrinted>2018-02-05T12:22:00Z</cp:lastPrinted>
  <dcterms:created xsi:type="dcterms:W3CDTF">2026-06-23T13:37:00Z</dcterms:created>
  <dcterms:modified xsi:type="dcterms:W3CDTF">2026-06-23T14:00:00Z</dcterms:modified>
</cp:coreProperties>
</file>