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3C2FDB" w14:textId="44859F56" w:rsidR="008034C8" w:rsidRPr="00972A56" w:rsidRDefault="008034C8" w:rsidP="0057398C">
      <w:pPr>
        <w:spacing w:line="360" w:lineRule="auto"/>
        <w:rPr>
          <w:rFonts w:ascii="Arial" w:hAnsi="Arial" w:cs="Arial"/>
          <w:u w:val="single"/>
        </w:rPr>
      </w:pPr>
      <w:r w:rsidRPr="00972A56">
        <w:rPr>
          <w:rFonts w:ascii="Arial" w:hAnsi="Arial" w:cs="Arial"/>
          <w:u w:val="single"/>
        </w:rPr>
        <w:t>Section 1</w:t>
      </w:r>
    </w:p>
    <w:p w14:paraId="6D9F100B" w14:textId="463554AF" w:rsidR="00BF2A62" w:rsidRPr="00972A56" w:rsidRDefault="00D648BD" w:rsidP="0057398C">
      <w:pPr>
        <w:spacing w:line="360" w:lineRule="auto"/>
        <w:rPr>
          <w:rFonts w:ascii="Arial" w:hAnsi="Arial" w:cs="Arial"/>
        </w:rPr>
      </w:pPr>
      <w:r w:rsidRPr="00972A56">
        <w:rPr>
          <w:rFonts w:ascii="Arial" w:hAnsi="Arial" w:cs="Arial"/>
        </w:rPr>
        <w:t xml:space="preserve">This assignment will critically evaluate the inclusive leadership role using </w:t>
      </w:r>
      <w:r w:rsidR="008076A1" w:rsidRPr="00972A56">
        <w:rPr>
          <w:rFonts w:ascii="Arial" w:hAnsi="Arial" w:cs="Arial"/>
        </w:rPr>
        <w:t>by using a specific</w:t>
      </w:r>
      <w:r w:rsidR="00BF35EC" w:rsidRPr="00972A56">
        <w:rPr>
          <w:rFonts w:ascii="Arial" w:hAnsi="Arial" w:cs="Arial"/>
        </w:rPr>
        <w:t xml:space="preserve"> scenario.</w:t>
      </w:r>
      <w:r w:rsidR="004B7383">
        <w:rPr>
          <w:rFonts w:ascii="Arial" w:hAnsi="Arial" w:cs="Arial"/>
        </w:rPr>
        <w:t xml:space="preserve"> </w:t>
      </w:r>
      <w:r w:rsidR="00144249" w:rsidRPr="00972A56">
        <w:rPr>
          <w:rFonts w:ascii="Arial" w:hAnsi="Arial" w:cs="Arial"/>
        </w:rPr>
        <w:t>Inclusive leadership is defined as the ability to lead while maintaining inclusivity among various cultures, groups, organisations, and communities. It allows for involvement whilst hearing everyone's voice, ensuring equitable and equal treatment, and encouraging connection in every identity (</w:t>
      </w:r>
      <w:proofErr w:type="spellStart"/>
      <w:r w:rsidR="00144249" w:rsidRPr="00972A56">
        <w:rPr>
          <w:rFonts w:ascii="Arial" w:hAnsi="Arial" w:cs="Arial"/>
        </w:rPr>
        <w:t>Ferdman</w:t>
      </w:r>
      <w:proofErr w:type="spellEnd"/>
      <w:r w:rsidR="00144249" w:rsidRPr="00972A56">
        <w:rPr>
          <w:rFonts w:ascii="Arial" w:hAnsi="Arial" w:cs="Arial"/>
        </w:rPr>
        <w:t xml:space="preserve"> 2021).</w:t>
      </w:r>
      <w:r w:rsidR="00BF2A62" w:rsidRPr="00972A56">
        <w:rPr>
          <w:rFonts w:ascii="Arial" w:hAnsi="Arial" w:cs="Arial"/>
        </w:rPr>
        <w:t xml:space="preserve"> </w:t>
      </w:r>
      <w:proofErr w:type="spellStart"/>
      <w:r w:rsidR="00D30116" w:rsidRPr="00972A56">
        <w:rPr>
          <w:rFonts w:ascii="Arial" w:hAnsi="Arial" w:cs="Arial"/>
        </w:rPr>
        <w:t>Harshak</w:t>
      </w:r>
      <w:proofErr w:type="spellEnd"/>
      <w:r w:rsidR="00D30116" w:rsidRPr="00972A56">
        <w:rPr>
          <w:rFonts w:ascii="Arial" w:hAnsi="Arial" w:cs="Arial"/>
        </w:rPr>
        <w:t xml:space="preserve"> </w:t>
      </w:r>
      <w:r w:rsidR="0009542D" w:rsidRPr="00972A56">
        <w:rPr>
          <w:rFonts w:ascii="Arial" w:hAnsi="Arial" w:cs="Arial"/>
        </w:rPr>
        <w:t xml:space="preserve">(2023) believes that </w:t>
      </w:r>
      <w:r w:rsidR="0005431C" w:rsidRPr="00972A56">
        <w:rPr>
          <w:rFonts w:ascii="Arial" w:hAnsi="Arial" w:cs="Arial"/>
        </w:rPr>
        <w:t xml:space="preserve">leaders must find their voice to be inclusive. </w:t>
      </w:r>
      <w:r w:rsidR="00BF2A62" w:rsidRPr="00972A56">
        <w:rPr>
          <w:rFonts w:ascii="Arial" w:hAnsi="Arial" w:cs="Arial"/>
        </w:rPr>
        <w:t xml:space="preserve">To be an effective leader, they must make people feel respected and secure so that they can be their </w:t>
      </w:r>
      <w:r w:rsidR="00206D7D" w:rsidRPr="00972A56">
        <w:rPr>
          <w:rFonts w:ascii="Arial" w:hAnsi="Arial" w:cs="Arial"/>
        </w:rPr>
        <w:t>truest</w:t>
      </w:r>
      <w:r w:rsidR="00BF2A62" w:rsidRPr="00972A56">
        <w:rPr>
          <w:rFonts w:ascii="Arial" w:hAnsi="Arial" w:cs="Arial"/>
        </w:rPr>
        <w:t xml:space="preserve"> selves while connecting with others and growing. They should focus on developing five aspects in their teams to achieve the following: valued, open, independent, connected, and empowered.</w:t>
      </w:r>
    </w:p>
    <w:p w14:paraId="5308DAA3" w14:textId="78D822B7" w:rsidR="0020110E" w:rsidRPr="00972A56" w:rsidRDefault="00B24F28" w:rsidP="0057398C">
      <w:pPr>
        <w:spacing w:line="360" w:lineRule="auto"/>
        <w:rPr>
          <w:rFonts w:ascii="Arial" w:hAnsi="Arial" w:cs="Arial"/>
        </w:rPr>
      </w:pPr>
      <w:r w:rsidRPr="00972A56">
        <w:rPr>
          <w:rFonts w:ascii="Arial" w:hAnsi="Arial" w:cs="Arial"/>
        </w:rPr>
        <w:t>Wilkins (2020) highlights how l</w:t>
      </w:r>
      <w:r w:rsidR="00D45E01" w:rsidRPr="00972A56">
        <w:rPr>
          <w:rFonts w:ascii="Arial" w:hAnsi="Arial" w:cs="Arial"/>
        </w:rPr>
        <w:t xml:space="preserve">ove, care and concern </w:t>
      </w:r>
      <w:r w:rsidR="00BE498C" w:rsidRPr="00972A56">
        <w:rPr>
          <w:rFonts w:ascii="Arial" w:hAnsi="Arial" w:cs="Arial"/>
        </w:rPr>
        <w:t xml:space="preserve">is simply what inclusiveness </w:t>
      </w:r>
      <w:r w:rsidR="00A9206E" w:rsidRPr="00972A56">
        <w:rPr>
          <w:rFonts w:ascii="Arial" w:hAnsi="Arial" w:cs="Arial"/>
        </w:rPr>
        <w:t>involves</w:t>
      </w:r>
      <w:r w:rsidR="00BE498C" w:rsidRPr="00972A56">
        <w:rPr>
          <w:rFonts w:ascii="Arial" w:hAnsi="Arial" w:cs="Arial"/>
        </w:rPr>
        <w:t xml:space="preserve">. There is no ‘correct’ or ‘incorrect’ way to being </w:t>
      </w:r>
      <w:r w:rsidR="00A9206E" w:rsidRPr="00972A56">
        <w:rPr>
          <w:rFonts w:ascii="Arial" w:hAnsi="Arial" w:cs="Arial"/>
        </w:rPr>
        <w:t xml:space="preserve">inclusive. </w:t>
      </w:r>
    </w:p>
    <w:p w14:paraId="614AFCC8" w14:textId="56172481" w:rsidR="0020110E" w:rsidRPr="00972A56" w:rsidRDefault="0020110E" w:rsidP="0057398C">
      <w:pPr>
        <w:spacing w:line="360" w:lineRule="auto"/>
        <w:rPr>
          <w:rFonts w:ascii="Arial" w:hAnsi="Arial" w:cs="Arial"/>
        </w:rPr>
      </w:pPr>
    </w:p>
    <w:p w14:paraId="5FF8FEA7" w14:textId="498DA97B" w:rsidR="003740CF" w:rsidRPr="00972A56" w:rsidRDefault="003740CF" w:rsidP="0057398C">
      <w:pPr>
        <w:spacing w:line="360" w:lineRule="auto"/>
        <w:rPr>
          <w:rFonts w:ascii="Arial" w:hAnsi="Arial" w:cs="Arial"/>
        </w:rPr>
      </w:pPr>
      <w:r w:rsidRPr="00972A56">
        <w:rPr>
          <w:rFonts w:ascii="Arial" w:hAnsi="Arial" w:cs="Arial"/>
        </w:rPr>
        <w:t>A single father has moved to Wales</w:t>
      </w:r>
      <w:r w:rsidR="008C3660" w:rsidRPr="00972A56">
        <w:rPr>
          <w:rFonts w:ascii="Arial" w:hAnsi="Arial" w:cs="Arial"/>
        </w:rPr>
        <w:t xml:space="preserve">, from </w:t>
      </w:r>
      <w:r w:rsidR="00117F17" w:rsidRPr="00972A56">
        <w:rPr>
          <w:rFonts w:ascii="Arial" w:hAnsi="Arial" w:cs="Arial"/>
        </w:rPr>
        <w:t xml:space="preserve">France, with his son Louis. </w:t>
      </w:r>
      <w:r w:rsidR="00E93B5A" w:rsidRPr="00972A56">
        <w:rPr>
          <w:rFonts w:ascii="Arial" w:hAnsi="Arial" w:cs="Arial"/>
        </w:rPr>
        <w:t xml:space="preserve">Louis’ dad lacks self confidence due to </w:t>
      </w:r>
      <w:r w:rsidR="003413EC" w:rsidRPr="00972A56">
        <w:rPr>
          <w:rFonts w:ascii="Arial" w:hAnsi="Arial" w:cs="Arial"/>
        </w:rPr>
        <w:t>a language barrier</w:t>
      </w:r>
      <w:r w:rsidR="00475865" w:rsidRPr="00972A56">
        <w:rPr>
          <w:rFonts w:ascii="Arial" w:hAnsi="Arial" w:cs="Arial"/>
        </w:rPr>
        <w:t xml:space="preserve"> so does not interact with any other parents. A practitioner </w:t>
      </w:r>
      <w:r w:rsidR="003B29E8" w:rsidRPr="00972A56">
        <w:rPr>
          <w:rFonts w:ascii="Arial" w:hAnsi="Arial" w:cs="Arial"/>
        </w:rPr>
        <w:t xml:space="preserve">noticed how </w:t>
      </w:r>
      <w:r w:rsidR="00892540" w:rsidRPr="00972A56">
        <w:rPr>
          <w:rFonts w:ascii="Arial" w:hAnsi="Arial" w:cs="Arial"/>
        </w:rPr>
        <w:t xml:space="preserve">he distances himself for others at the school yard and used their </w:t>
      </w:r>
      <w:r w:rsidR="006234A7" w:rsidRPr="00972A56">
        <w:rPr>
          <w:rFonts w:ascii="Arial" w:hAnsi="Arial" w:cs="Arial"/>
        </w:rPr>
        <w:t xml:space="preserve">inclusive </w:t>
      </w:r>
      <w:r w:rsidR="00E05DF9" w:rsidRPr="00972A56">
        <w:rPr>
          <w:rFonts w:ascii="Arial" w:hAnsi="Arial" w:cs="Arial"/>
        </w:rPr>
        <w:t>practitioner skills to try and be able to make Louis and his dad to feel a sense of belonging at the</w:t>
      </w:r>
      <w:r w:rsidR="005661E7" w:rsidRPr="00972A56">
        <w:rPr>
          <w:rFonts w:ascii="Arial" w:hAnsi="Arial" w:cs="Arial"/>
        </w:rPr>
        <w:t xml:space="preserve"> school.</w:t>
      </w:r>
      <w:r w:rsidR="00C6437B" w:rsidRPr="00972A56">
        <w:rPr>
          <w:rFonts w:ascii="Arial" w:hAnsi="Arial" w:cs="Arial"/>
        </w:rPr>
        <w:t xml:space="preserve"> Although the s</w:t>
      </w:r>
      <w:r w:rsidR="00392683" w:rsidRPr="00972A56">
        <w:rPr>
          <w:rFonts w:ascii="Arial" w:hAnsi="Arial" w:cs="Arial"/>
        </w:rPr>
        <w:t xml:space="preserve">etting </w:t>
      </w:r>
      <w:r w:rsidR="007C7DB6" w:rsidRPr="00972A56">
        <w:rPr>
          <w:rFonts w:ascii="Arial" w:hAnsi="Arial" w:cs="Arial"/>
        </w:rPr>
        <w:t xml:space="preserve">are </w:t>
      </w:r>
      <w:r w:rsidR="00392683" w:rsidRPr="00972A56">
        <w:rPr>
          <w:rFonts w:ascii="Arial" w:hAnsi="Arial" w:cs="Arial"/>
        </w:rPr>
        <w:t>a</w:t>
      </w:r>
      <w:r w:rsidR="00AE4BB6" w:rsidRPr="00972A56">
        <w:rPr>
          <w:rFonts w:ascii="Arial" w:hAnsi="Arial" w:cs="Arial"/>
        </w:rPr>
        <w:t xml:space="preserve">re excellent in their inclusive practice with Louis in the </w:t>
      </w:r>
      <w:r w:rsidR="00976159" w:rsidRPr="00972A56">
        <w:rPr>
          <w:rFonts w:ascii="Arial" w:hAnsi="Arial" w:cs="Arial"/>
        </w:rPr>
        <w:t xml:space="preserve">setting, it is dad that is suffering. </w:t>
      </w:r>
      <w:r w:rsidR="00404653" w:rsidRPr="00972A56">
        <w:rPr>
          <w:rFonts w:ascii="Arial" w:hAnsi="Arial" w:cs="Arial"/>
        </w:rPr>
        <w:t>It has been noticed how dad rushes off after dropping and picking Louis up</w:t>
      </w:r>
      <w:r w:rsidR="003E64DD" w:rsidRPr="00972A56">
        <w:rPr>
          <w:rFonts w:ascii="Arial" w:hAnsi="Arial" w:cs="Arial"/>
        </w:rPr>
        <w:t xml:space="preserve"> from the setting</w:t>
      </w:r>
      <w:r w:rsidR="00404653" w:rsidRPr="00972A56">
        <w:rPr>
          <w:rFonts w:ascii="Arial" w:hAnsi="Arial" w:cs="Arial"/>
        </w:rPr>
        <w:t xml:space="preserve">, </w:t>
      </w:r>
      <w:r w:rsidR="003E64DD" w:rsidRPr="00972A56">
        <w:rPr>
          <w:rFonts w:ascii="Arial" w:hAnsi="Arial" w:cs="Arial"/>
        </w:rPr>
        <w:t xml:space="preserve">reluctant </w:t>
      </w:r>
      <w:r w:rsidR="00404653" w:rsidRPr="00972A56">
        <w:rPr>
          <w:rFonts w:ascii="Arial" w:hAnsi="Arial" w:cs="Arial"/>
        </w:rPr>
        <w:t xml:space="preserve">to interact </w:t>
      </w:r>
      <w:r w:rsidR="003E64DD" w:rsidRPr="00972A56">
        <w:rPr>
          <w:rFonts w:ascii="Arial" w:hAnsi="Arial" w:cs="Arial"/>
        </w:rPr>
        <w:t>with other parents or engage in conversation with prac</w:t>
      </w:r>
      <w:r w:rsidR="003D2C73" w:rsidRPr="00972A56">
        <w:rPr>
          <w:rFonts w:ascii="Arial" w:hAnsi="Arial" w:cs="Arial"/>
        </w:rPr>
        <w:t>titioners</w:t>
      </w:r>
      <w:r w:rsidR="00AF525D" w:rsidRPr="00972A56">
        <w:rPr>
          <w:rFonts w:ascii="Arial" w:hAnsi="Arial" w:cs="Arial"/>
        </w:rPr>
        <w:t>,</w:t>
      </w:r>
      <w:r w:rsidR="00B02FB2" w:rsidRPr="00972A56">
        <w:rPr>
          <w:rFonts w:ascii="Arial" w:hAnsi="Arial" w:cs="Arial"/>
        </w:rPr>
        <w:t xml:space="preserve"> this however is due to dad not being able to social as he knows very little English. </w:t>
      </w:r>
    </w:p>
    <w:p w14:paraId="08661142" w14:textId="77777777" w:rsidR="009F13BD" w:rsidRPr="00972A56" w:rsidRDefault="009F13BD" w:rsidP="0057398C">
      <w:pPr>
        <w:spacing w:line="360" w:lineRule="auto"/>
        <w:rPr>
          <w:rFonts w:ascii="Arial" w:hAnsi="Arial" w:cs="Arial"/>
        </w:rPr>
      </w:pPr>
    </w:p>
    <w:p w14:paraId="70087551" w14:textId="51B27B82" w:rsidR="009F13BD" w:rsidRPr="00972A56" w:rsidRDefault="009F13BD" w:rsidP="0057398C">
      <w:pPr>
        <w:spacing w:line="360" w:lineRule="auto"/>
        <w:rPr>
          <w:rFonts w:ascii="Arial" w:hAnsi="Arial" w:cs="Arial"/>
        </w:rPr>
      </w:pPr>
      <w:r w:rsidRPr="00972A56">
        <w:rPr>
          <w:rFonts w:ascii="Arial" w:hAnsi="Arial" w:cs="Arial"/>
        </w:rPr>
        <w:t xml:space="preserve">Practitioners have learnt through Louis that dad may be suffering with mental health, which could be a </w:t>
      </w:r>
      <w:r w:rsidR="003B0C2C" w:rsidRPr="00972A56">
        <w:rPr>
          <w:rFonts w:ascii="Arial" w:hAnsi="Arial" w:cs="Arial"/>
        </w:rPr>
        <w:t>result of being in a new country with his son experiencing feelin</w:t>
      </w:r>
      <w:r w:rsidR="00682E01" w:rsidRPr="00972A56">
        <w:rPr>
          <w:rFonts w:ascii="Arial" w:hAnsi="Arial" w:cs="Arial"/>
        </w:rPr>
        <w:t xml:space="preserve">gs of loneliness. Staff have </w:t>
      </w:r>
      <w:r w:rsidR="00CB72DD" w:rsidRPr="00972A56">
        <w:rPr>
          <w:rFonts w:ascii="Arial" w:hAnsi="Arial" w:cs="Arial"/>
        </w:rPr>
        <w:t>work</w:t>
      </w:r>
      <w:r w:rsidR="00F836EA" w:rsidRPr="00972A56">
        <w:rPr>
          <w:rFonts w:ascii="Arial" w:hAnsi="Arial" w:cs="Arial"/>
        </w:rPr>
        <w:t>ing with relevant agencies to provide help to dad who is waiting to be s</w:t>
      </w:r>
      <w:r w:rsidR="00EE7020" w:rsidRPr="00972A56">
        <w:rPr>
          <w:rFonts w:ascii="Arial" w:hAnsi="Arial" w:cs="Arial"/>
        </w:rPr>
        <w:t>een by Dads Unlimited. T</w:t>
      </w:r>
      <w:r w:rsidR="00763900" w:rsidRPr="00972A56">
        <w:rPr>
          <w:rFonts w:ascii="Arial" w:hAnsi="Arial" w:cs="Arial"/>
        </w:rPr>
        <w:t>hrough a staff of counsellors who work one on one with patients and also give th</w:t>
      </w:r>
      <w:r w:rsidR="00FE2154" w:rsidRPr="00972A56">
        <w:rPr>
          <w:rFonts w:ascii="Arial" w:hAnsi="Arial" w:cs="Arial"/>
        </w:rPr>
        <w:t>erapeutic support for our support groups, Dads Unlimited offers mental health care</w:t>
      </w:r>
      <w:r w:rsidR="00E07D53" w:rsidRPr="00972A56">
        <w:rPr>
          <w:rFonts w:ascii="Arial" w:hAnsi="Arial" w:cs="Arial"/>
        </w:rPr>
        <w:t xml:space="preserve"> (Dads Unlimited</w:t>
      </w:r>
      <w:r w:rsidR="004712A9" w:rsidRPr="00972A56">
        <w:rPr>
          <w:rFonts w:ascii="Arial" w:hAnsi="Arial" w:cs="Arial"/>
        </w:rPr>
        <w:t>, No Date).</w:t>
      </w:r>
      <w:r w:rsidR="00FE2154" w:rsidRPr="00972A56">
        <w:rPr>
          <w:rFonts w:ascii="Arial" w:hAnsi="Arial" w:cs="Arial"/>
        </w:rPr>
        <w:t xml:space="preserve"> </w:t>
      </w:r>
      <w:proofErr w:type="spellStart"/>
      <w:r w:rsidR="00416319" w:rsidRPr="00972A56">
        <w:rPr>
          <w:rFonts w:ascii="Arial" w:hAnsi="Arial" w:cs="Arial"/>
        </w:rPr>
        <w:t>Morlais</w:t>
      </w:r>
      <w:proofErr w:type="spellEnd"/>
      <w:r w:rsidR="00416319" w:rsidRPr="00972A56">
        <w:rPr>
          <w:rFonts w:ascii="Arial" w:hAnsi="Arial" w:cs="Arial"/>
        </w:rPr>
        <w:t xml:space="preserve"> (No Date) believe that there is no denying that people are currently dealing with Mandy health emergencies, with suicide being the </w:t>
      </w:r>
      <w:r w:rsidR="001F79EC" w:rsidRPr="00972A56">
        <w:rPr>
          <w:rFonts w:ascii="Arial" w:hAnsi="Arial" w:cs="Arial"/>
        </w:rPr>
        <w:t>leading cause of death for men under the age of 35 and almost 13 men in the UK committing themselves every day. According to da</w:t>
      </w:r>
      <w:r w:rsidR="001B2B13" w:rsidRPr="00972A56">
        <w:rPr>
          <w:rFonts w:ascii="Arial" w:hAnsi="Arial" w:cs="Arial"/>
        </w:rPr>
        <w:t>ta, 12.5% of males experience one of the common mental health issues, and in 2019 the suicide rates in Wales and England reached their highe</w:t>
      </w:r>
      <w:r w:rsidR="00DB784B" w:rsidRPr="00972A56">
        <w:rPr>
          <w:rFonts w:ascii="Arial" w:hAnsi="Arial" w:cs="Arial"/>
        </w:rPr>
        <w:t>st levels in 20 years.</w:t>
      </w:r>
    </w:p>
    <w:p w14:paraId="70393288" w14:textId="5D548F81" w:rsidR="00937457" w:rsidRPr="00972A56" w:rsidRDefault="00937457" w:rsidP="0057398C">
      <w:pPr>
        <w:spacing w:line="360" w:lineRule="auto"/>
        <w:rPr>
          <w:rFonts w:ascii="Arial" w:hAnsi="Arial" w:cs="Arial"/>
        </w:rPr>
      </w:pPr>
    </w:p>
    <w:p w14:paraId="0B7B5B11" w14:textId="21CF2685" w:rsidR="00101254" w:rsidRPr="00972A56" w:rsidRDefault="00937457" w:rsidP="0057398C">
      <w:pPr>
        <w:spacing w:line="360" w:lineRule="auto"/>
        <w:rPr>
          <w:rFonts w:ascii="Arial" w:hAnsi="Arial" w:cs="Arial"/>
        </w:rPr>
      </w:pPr>
      <w:r w:rsidRPr="00972A56">
        <w:rPr>
          <w:rFonts w:ascii="Arial" w:hAnsi="Arial" w:cs="Arial"/>
        </w:rPr>
        <w:t>Indeed (2023) discuss how inclusive leaders have a variety of characteristics that make their leadership efficient as well as collaborative.</w:t>
      </w:r>
      <w:r w:rsidR="0006280B" w:rsidRPr="00972A56">
        <w:rPr>
          <w:rFonts w:ascii="Arial" w:hAnsi="Arial" w:cs="Arial"/>
        </w:rPr>
        <w:t xml:space="preserve"> Listening to others is only one aspect of being </w:t>
      </w:r>
      <w:r w:rsidR="0006280B" w:rsidRPr="00972A56">
        <w:rPr>
          <w:rFonts w:ascii="Arial" w:hAnsi="Arial" w:cs="Arial"/>
        </w:rPr>
        <w:lastRenderedPageBreak/>
        <w:t>an inclusive leader. People occasionally require reassurance to speak up and express their true feelings. Encourage all team members to get to know each other for better collaboration and teamwork, however this is diff</w:t>
      </w:r>
      <w:r w:rsidR="002E5501" w:rsidRPr="00972A56">
        <w:rPr>
          <w:rFonts w:ascii="Arial" w:hAnsi="Arial" w:cs="Arial"/>
        </w:rPr>
        <w:t xml:space="preserve">icult for Louis and his dad as there is a language barrier. </w:t>
      </w:r>
      <w:r w:rsidR="00432C04" w:rsidRPr="00972A56">
        <w:rPr>
          <w:rFonts w:ascii="Arial" w:hAnsi="Arial" w:cs="Arial"/>
        </w:rPr>
        <w:t xml:space="preserve">It is important to overcome a language obstacles since they frequently make it difficult to develop </w:t>
      </w:r>
      <w:r w:rsidR="00134896" w:rsidRPr="00972A56">
        <w:rPr>
          <w:rFonts w:ascii="Arial" w:hAnsi="Arial" w:cs="Arial"/>
        </w:rPr>
        <w:t>relationships with others. They have potential to lead to misconceptions that can result in conflict, irritation and unwanted feelings</w:t>
      </w:r>
      <w:r w:rsidR="0006037A" w:rsidRPr="00972A56">
        <w:rPr>
          <w:rFonts w:ascii="Arial" w:hAnsi="Arial" w:cs="Arial"/>
        </w:rPr>
        <w:t xml:space="preserve"> </w:t>
      </w:r>
      <w:r w:rsidR="007B42A5" w:rsidRPr="00972A56">
        <w:rPr>
          <w:rFonts w:ascii="Arial" w:hAnsi="Arial" w:cs="Arial"/>
        </w:rPr>
        <w:t>(Jordan 2019).</w:t>
      </w:r>
      <w:r w:rsidR="00101254" w:rsidRPr="00972A56">
        <w:rPr>
          <w:rFonts w:ascii="Arial" w:hAnsi="Arial" w:cs="Arial"/>
        </w:rPr>
        <w:t xml:space="preserve"> Language barrier</w:t>
      </w:r>
      <w:r w:rsidR="00A90B62" w:rsidRPr="00972A56">
        <w:rPr>
          <w:rFonts w:ascii="Arial" w:hAnsi="Arial" w:cs="Arial"/>
        </w:rPr>
        <w:t xml:space="preserve">s can cause a child and their family to become unheard and </w:t>
      </w:r>
      <w:r w:rsidR="00101254" w:rsidRPr="00972A56">
        <w:rPr>
          <w:rFonts w:ascii="Arial" w:hAnsi="Arial" w:cs="Arial"/>
        </w:rPr>
        <w:t xml:space="preserve">Article 12 of the UNCRC addresses that every child has a right to be heard. </w:t>
      </w:r>
      <w:proofErr w:type="spellStart"/>
      <w:r w:rsidR="00101254" w:rsidRPr="00972A56">
        <w:rPr>
          <w:rFonts w:ascii="Arial" w:hAnsi="Arial" w:cs="Arial"/>
        </w:rPr>
        <w:t>Ferdman</w:t>
      </w:r>
      <w:proofErr w:type="spellEnd"/>
      <w:r w:rsidR="00101254" w:rsidRPr="00972A56">
        <w:rPr>
          <w:rFonts w:ascii="Arial" w:hAnsi="Arial" w:cs="Arial"/>
        </w:rPr>
        <w:t xml:space="preserve"> (2021) expresses how inclusive leadership is allowing the voice of every person to be heard, across all identities, including Louis and his dad. </w:t>
      </w:r>
    </w:p>
    <w:p w14:paraId="6F55043D" w14:textId="1661564C" w:rsidR="007569D5" w:rsidRPr="00972A56" w:rsidRDefault="007569D5" w:rsidP="0057398C">
      <w:pPr>
        <w:spacing w:line="360" w:lineRule="auto"/>
        <w:rPr>
          <w:rFonts w:ascii="Arial" w:hAnsi="Arial" w:cs="Arial"/>
        </w:rPr>
      </w:pPr>
    </w:p>
    <w:p w14:paraId="7FC78C2D" w14:textId="3D643B55" w:rsidR="00297145" w:rsidRPr="00972A56" w:rsidRDefault="005C5837" w:rsidP="0057398C">
      <w:pPr>
        <w:spacing w:line="360" w:lineRule="auto"/>
        <w:rPr>
          <w:rFonts w:ascii="Arial" w:hAnsi="Arial" w:cs="Arial"/>
        </w:rPr>
      </w:pPr>
      <w:r w:rsidRPr="00972A56">
        <w:rPr>
          <w:rFonts w:ascii="Arial" w:hAnsi="Arial" w:cs="Arial"/>
        </w:rPr>
        <w:t>C</w:t>
      </w:r>
      <w:r w:rsidR="00CF391A" w:rsidRPr="00972A56">
        <w:rPr>
          <w:rFonts w:ascii="Arial" w:hAnsi="Arial" w:cs="Arial"/>
        </w:rPr>
        <w:t>umbria County Council (</w:t>
      </w:r>
      <w:r w:rsidR="005848B6">
        <w:rPr>
          <w:rFonts w:ascii="Arial" w:hAnsi="Arial" w:cs="Arial"/>
        </w:rPr>
        <w:t>No Date</w:t>
      </w:r>
      <w:r w:rsidR="00CF391A" w:rsidRPr="00972A56">
        <w:rPr>
          <w:rFonts w:ascii="Arial" w:hAnsi="Arial" w:cs="Arial"/>
        </w:rPr>
        <w:t>) explain that i</w:t>
      </w:r>
      <w:r w:rsidR="00297145" w:rsidRPr="00972A56">
        <w:rPr>
          <w:rFonts w:ascii="Arial" w:hAnsi="Arial" w:cs="Arial"/>
        </w:rPr>
        <w:t>n order for children learning English as a second language to acquire it properly, the practitioners involvement is crucial. Children must be given the chance to communicate with adults frequently, in informal settings, and in relevant contexts. To achieve this, as a setting it is important to create a safe environment where observations are carried out to ensure that planning is accurate for a child’s continuous growth. Practitioners need to role model language to expose children to a new vocabulary and structural elements. Ask open ended questions and delve into the children’s areas of interest.</w:t>
      </w:r>
      <w:r w:rsidR="00657F38" w:rsidRPr="00972A56">
        <w:rPr>
          <w:rFonts w:ascii="Arial" w:hAnsi="Arial" w:cs="Arial"/>
        </w:rPr>
        <w:t xml:space="preserve"> </w:t>
      </w:r>
      <w:r w:rsidR="003F6DF7" w:rsidRPr="00972A56">
        <w:rPr>
          <w:rFonts w:ascii="Arial" w:hAnsi="Arial" w:cs="Arial"/>
        </w:rPr>
        <w:t xml:space="preserve">There are no correct or incorrect </w:t>
      </w:r>
      <w:r w:rsidR="008041E8" w:rsidRPr="00972A56">
        <w:rPr>
          <w:rFonts w:ascii="Arial" w:hAnsi="Arial" w:cs="Arial"/>
        </w:rPr>
        <w:t xml:space="preserve">responses to open ended questions but they do allow young learners to expand their thought processes, improving their </w:t>
      </w:r>
      <w:r w:rsidR="00273302" w:rsidRPr="00972A56">
        <w:rPr>
          <w:rFonts w:ascii="Arial" w:hAnsi="Arial" w:cs="Arial"/>
        </w:rPr>
        <w:t>speech and language abilities, and developing confidence in their capacity to communicate effectively (</w:t>
      </w:r>
      <w:proofErr w:type="spellStart"/>
      <w:r w:rsidR="008022F7" w:rsidRPr="00972A56">
        <w:rPr>
          <w:rFonts w:ascii="Arial" w:hAnsi="Arial" w:cs="Arial"/>
        </w:rPr>
        <w:t>Loggenberg</w:t>
      </w:r>
      <w:proofErr w:type="spellEnd"/>
      <w:r w:rsidR="0022035E" w:rsidRPr="00972A56">
        <w:rPr>
          <w:rFonts w:ascii="Arial" w:hAnsi="Arial" w:cs="Arial"/>
        </w:rPr>
        <w:t xml:space="preserve"> 2023).</w:t>
      </w:r>
      <w:r w:rsidR="00297145" w:rsidRPr="00972A56">
        <w:rPr>
          <w:rFonts w:ascii="Arial" w:hAnsi="Arial" w:cs="Arial"/>
        </w:rPr>
        <w:t xml:space="preserve"> Allow the child time to absorb the new information and words that they are learning and time to think and process it all.</w:t>
      </w:r>
      <w:r w:rsidR="00556927" w:rsidRPr="00972A56">
        <w:rPr>
          <w:rFonts w:ascii="Arial" w:hAnsi="Arial" w:cs="Arial"/>
        </w:rPr>
        <w:t xml:space="preserve"> Children learn at a lot quicker pace than adults</w:t>
      </w:r>
      <w:r w:rsidR="00AB36D1" w:rsidRPr="00972A56">
        <w:rPr>
          <w:rFonts w:ascii="Arial" w:hAnsi="Arial" w:cs="Arial"/>
        </w:rPr>
        <w:t xml:space="preserve"> with evidence of a recent </w:t>
      </w:r>
      <w:r w:rsidR="00597785" w:rsidRPr="00972A56">
        <w:rPr>
          <w:rFonts w:ascii="Arial" w:hAnsi="Arial" w:cs="Arial"/>
        </w:rPr>
        <w:t>study carried out by a group of euro scientists from Brown University</w:t>
      </w:r>
      <w:r w:rsidR="003256DD" w:rsidRPr="00972A56">
        <w:rPr>
          <w:rFonts w:ascii="Arial" w:hAnsi="Arial" w:cs="Arial"/>
        </w:rPr>
        <w:t xml:space="preserve"> describes the brain processes that enable children to learn faster than adults.</w:t>
      </w:r>
      <w:r w:rsidR="004A1FE3" w:rsidRPr="00972A56">
        <w:rPr>
          <w:rFonts w:ascii="Arial" w:hAnsi="Arial" w:cs="Arial"/>
        </w:rPr>
        <w:t xml:space="preserve"> It has been shown that c</w:t>
      </w:r>
      <w:r w:rsidR="00072757" w:rsidRPr="00972A56">
        <w:rPr>
          <w:rFonts w:ascii="Arial" w:hAnsi="Arial" w:cs="Arial"/>
        </w:rPr>
        <w:t>hildren are exceptional for their capacity to quickly pick up and readily retain vast amounts of new know</w:t>
      </w:r>
      <w:r w:rsidR="00BD0380" w:rsidRPr="00972A56">
        <w:rPr>
          <w:rFonts w:ascii="Arial" w:hAnsi="Arial" w:cs="Arial"/>
        </w:rPr>
        <w:t>ledge</w:t>
      </w:r>
      <w:r w:rsidR="00C56F41" w:rsidRPr="00972A56">
        <w:rPr>
          <w:rFonts w:ascii="Arial" w:hAnsi="Arial" w:cs="Arial"/>
        </w:rPr>
        <w:t xml:space="preserve"> (</w:t>
      </w:r>
      <w:proofErr w:type="spellStart"/>
      <w:r w:rsidR="00C56F41" w:rsidRPr="00972A56">
        <w:rPr>
          <w:rFonts w:ascii="Arial" w:hAnsi="Arial" w:cs="Arial"/>
        </w:rPr>
        <w:t>Pikul</w:t>
      </w:r>
      <w:proofErr w:type="spellEnd"/>
      <w:r w:rsidR="00C56F41" w:rsidRPr="00972A56">
        <w:rPr>
          <w:rFonts w:ascii="Arial" w:hAnsi="Arial" w:cs="Arial"/>
        </w:rPr>
        <w:t xml:space="preserve"> 2022).</w:t>
      </w:r>
      <w:r w:rsidR="00AE6309" w:rsidRPr="00972A56">
        <w:rPr>
          <w:rFonts w:ascii="Arial" w:hAnsi="Arial" w:cs="Arial"/>
        </w:rPr>
        <w:t xml:space="preserve"> </w:t>
      </w:r>
      <w:r w:rsidR="001F7748" w:rsidRPr="00972A56">
        <w:rPr>
          <w:rFonts w:ascii="Arial" w:hAnsi="Arial" w:cs="Arial"/>
        </w:rPr>
        <w:t>Effective communication is facilitated by a friendly atmosphere and personable staff. A two way exchange of knowledge, information and com</w:t>
      </w:r>
      <w:r w:rsidR="00A83315" w:rsidRPr="00972A56">
        <w:rPr>
          <w:rFonts w:ascii="Arial" w:hAnsi="Arial" w:cs="Arial"/>
        </w:rPr>
        <w:t>petence between parents and practitioners constitutes effective communication. All forms of communication, such as gestures, facial expressions, signing and body langu</w:t>
      </w:r>
      <w:r w:rsidR="00A95823" w:rsidRPr="00972A56">
        <w:rPr>
          <w:rFonts w:ascii="Arial" w:hAnsi="Arial" w:cs="Arial"/>
        </w:rPr>
        <w:t xml:space="preserve">age, are extremely important. The environment’s supportive attitudes towards ethnic, cultural and social </w:t>
      </w:r>
      <w:r w:rsidR="00A35858" w:rsidRPr="00972A56">
        <w:rPr>
          <w:rFonts w:ascii="Arial" w:hAnsi="Arial" w:cs="Arial"/>
        </w:rPr>
        <w:t xml:space="preserve">diversity will be demonstrated through displaying posters, images and other resources around the setting. Children and families will benefit from their </w:t>
      </w:r>
      <w:r w:rsidR="00B26D52" w:rsidRPr="00972A56">
        <w:rPr>
          <w:rFonts w:ascii="Arial" w:hAnsi="Arial" w:cs="Arial"/>
        </w:rPr>
        <w:t>help in realising their worth. Invite parents to add to lists of words from children’s native languages that</w:t>
      </w:r>
      <w:r w:rsidR="00C6381B" w:rsidRPr="00972A56">
        <w:rPr>
          <w:rFonts w:ascii="Arial" w:hAnsi="Arial" w:cs="Arial"/>
        </w:rPr>
        <w:t xml:space="preserve"> are commonly used in the environment. Parental involvement and sense of value will increase when they see their language reflected in this way. </w:t>
      </w:r>
      <w:r w:rsidR="002D6176" w:rsidRPr="00972A56">
        <w:rPr>
          <w:rFonts w:ascii="Arial" w:hAnsi="Arial" w:cs="Arial"/>
        </w:rPr>
        <w:t xml:space="preserve">Ask parents what greetings they use, whether that be English or in their own language, in this scenario, French. </w:t>
      </w:r>
    </w:p>
    <w:p w14:paraId="18082174" w14:textId="134BA33F" w:rsidR="00297145" w:rsidRPr="00972A56" w:rsidRDefault="00297145" w:rsidP="0057398C">
      <w:pPr>
        <w:spacing w:line="360" w:lineRule="auto"/>
        <w:rPr>
          <w:rFonts w:ascii="Arial" w:hAnsi="Arial" w:cs="Arial"/>
        </w:rPr>
      </w:pPr>
    </w:p>
    <w:p w14:paraId="35D42F62" w14:textId="320E942C" w:rsidR="007569D5" w:rsidRPr="00972A56" w:rsidRDefault="004D3F35" w:rsidP="0057398C">
      <w:pPr>
        <w:spacing w:line="360" w:lineRule="auto"/>
        <w:rPr>
          <w:rFonts w:ascii="Arial" w:hAnsi="Arial" w:cs="Arial"/>
        </w:rPr>
      </w:pPr>
      <w:r w:rsidRPr="00972A56">
        <w:rPr>
          <w:rFonts w:ascii="Arial" w:hAnsi="Arial" w:cs="Arial"/>
        </w:rPr>
        <w:t xml:space="preserve">This school is part of a community; the local authority runs community schools, employs practitioners, maintains the property and </w:t>
      </w:r>
      <w:r w:rsidR="002C0F9F" w:rsidRPr="00972A56">
        <w:rPr>
          <w:rFonts w:ascii="Arial" w:hAnsi="Arial" w:cs="Arial"/>
        </w:rPr>
        <w:t>buildings and establishes the entrance criteria (catchment area) that determines which children are entitled to a place in the scho</w:t>
      </w:r>
      <w:r w:rsidR="00A92619" w:rsidRPr="00972A56">
        <w:rPr>
          <w:rFonts w:ascii="Arial" w:hAnsi="Arial" w:cs="Arial"/>
        </w:rPr>
        <w:t>ol</w:t>
      </w:r>
      <w:r w:rsidR="004C7196" w:rsidRPr="00972A56">
        <w:rPr>
          <w:rFonts w:ascii="Arial" w:hAnsi="Arial" w:cs="Arial"/>
        </w:rPr>
        <w:t xml:space="preserve"> (Lei</w:t>
      </w:r>
      <w:r w:rsidR="00680DC0" w:rsidRPr="00972A56">
        <w:rPr>
          <w:rFonts w:ascii="Arial" w:hAnsi="Arial" w:cs="Arial"/>
        </w:rPr>
        <w:t>ce</w:t>
      </w:r>
      <w:r w:rsidR="004C7196" w:rsidRPr="00972A56">
        <w:rPr>
          <w:rFonts w:ascii="Arial" w:hAnsi="Arial" w:cs="Arial"/>
        </w:rPr>
        <w:t>ster City Council</w:t>
      </w:r>
      <w:r w:rsidR="005848B6">
        <w:rPr>
          <w:rFonts w:ascii="Arial" w:hAnsi="Arial" w:cs="Arial"/>
        </w:rPr>
        <w:t>,</w:t>
      </w:r>
      <w:r w:rsidR="004C7196" w:rsidRPr="00972A56">
        <w:rPr>
          <w:rFonts w:ascii="Arial" w:hAnsi="Arial" w:cs="Arial"/>
        </w:rPr>
        <w:t xml:space="preserve"> </w:t>
      </w:r>
      <w:r w:rsidR="005848B6">
        <w:rPr>
          <w:rFonts w:ascii="Arial" w:hAnsi="Arial" w:cs="Arial"/>
        </w:rPr>
        <w:t>N</w:t>
      </w:r>
      <w:r w:rsidR="004C7196" w:rsidRPr="00972A56">
        <w:rPr>
          <w:rFonts w:ascii="Arial" w:hAnsi="Arial" w:cs="Arial"/>
        </w:rPr>
        <w:t xml:space="preserve">o </w:t>
      </w:r>
      <w:r w:rsidR="005848B6">
        <w:rPr>
          <w:rFonts w:ascii="Arial" w:hAnsi="Arial" w:cs="Arial"/>
        </w:rPr>
        <w:t>D</w:t>
      </w:r>
      <w:r w:rsidR="004C7196" w:rsidRPr="00972A56">
        <w:rPr>
          <w:rFonts w:ascii="Arial" w:hAnsi="Arial" w:cs="Arial"/>
        </w:rPr>
        <w:t>ate).</w:t>
      </w:r>
      <w:r w:rsidR="001B2EAD" w:rsidRPr="00972A56">
        <w:rPr>
          <w:rFonts w:ascii="Arial" w:hAnsi="Arial" w:cs="Arial"/>
        </w:rPr>
        <w:t xml:space="preserve"> </w:t>
      </w:r>
      <w:r w:rsidR="00B84D42" w:rsidRPr="00972A56">
        <w:rPr>
          <w:rFonts w:ascii="Arial" w:hAnsi="Arial" w:cs="Arial"/>
        </w:rPr>
        <w:t>The goal of multi-agency collaboration is to provide an automatic solution for individuals who have several and comp</w:t>
      </w:r>
      <w:r w:rsidR="00243DF2" w:rsidRPr="00972A56">
        <w:rPr>
          <w:rFonts w:ascii="Arial" w:hAnsi="Arial" w:cs="Arial"/>
        </w:rPr>
        <w:t xml:space="preserve">lex needs. This may occur as part of a multidisciplinary team or as needed. </w:t>
      </w:r>
      <w:r w:rsidR="000B171A" w:rsidRPr="00972A56">
        <w:rPr>
          <w:rFonts w:ascii="Arial" w:hAnsi="Arial" w:cs="Arial"/>
        </w:rPr>
        <w:t xml:space="preserve">In </w:t>
      </w:r>
      <w:r w:rsidR="00884E9F" w:rsidRPr="00972A56">
        <w:rPr>
          <w:rFonts w:ascii="Arial" w:hAnsi="Arial" w:cs="Arial"/>
        </w:rPr>
        <w:t>early years the term multi-agency refers to how childcare settings collaborate with others to meet the needs of children and their f</w:t>
      </w:r>
      <w:r w:rsidR="00CE4A39" w:rsidRPr="00972A56">
        <w:rPr>
          <w:rFonts w:ascii="Arial" w:hAnsi="Arial" w:cs="Arial"/>
        </w:rPr>
        <w:t xml:space="preserve">amilies. In addition to developing skills for working with children, strategies for working with parents, practitioners and other </w:t>
      </w:r>
      <w:r w:rsidR="0009696B" w:rsidRPr="00972A56">
        <w:rPr>
          <w:rFonts w:ascii="Arial" w:hAnsi="Arial" w:cs="Arial"/>
        </w:rPr>
        <w:t>professionals must be developed</w:t>
      </w:r>
      <w:r w:rsidR="00FD0F15" w:rsidRPr="00972A56">
        <w:rPr>
          <w:rFonts w:ascii="Arial" w:hAnsi="Arial" w:cs="Arial"/>
        </w:rPr>
        <w:t xml:space="preserve"> (WJEC 2019</w:t>
      </w:r>
      <w:r w:rsidR="00961B54" w:rsidRPr="00972A56">
        <w:rPr>
          <w:rFonts w:ascii="Arial" w:hAnsi="Arial" w:cs="Arial"/>
        </w:rPr>
        <w:t>a</w:t>
      </w:r>
      <w:r w:rsidR="00FD0F15" w:rsidRPr="00972A56">
        <w:rPr>
          <w:rFonts w:ascii="Arial" w:hAnsi="Arial" w:cs="Arial"/>
        </w:rPr>
        <w:t>).</w:t>
      </w:r>
      <w:r w:rsidR="001B2EAD" w:rsidRPr="00972A56">
        <w:rPr>
          <w:rFonts w:ascii="Arial" w:hAnsi="Arial" w:cs="Arial"/>
        </w:rPr>
        <w:t xml:space="preserve"> There are, however obstacles to inclusivity </w:t>
      </w:r>
      <w:r w:rsidR="00793F87" w:rsidRPr="00972A56">
        <w:rPr>
          <w:rFonts w:ascii="Arial" w:hAnsi="Arial" w:cs="Arial"/>
        </w:rPr>
        <w:t>within the commu</w:t>
      </w:r>
      <w:r w:rsidR="00DC30A0" w:rsidRPr="00972A56">
        <w:rPr>
          <w:rFonts w:ascii="Arial" w:hAnsi="Arial" w:cs="Arial"/>
        </w:rPr>
        <w:t xml:space="preserve">nity, such as low involvement and others lacking the cultural understanding necessary to be inclusive, which makes other community members </w:t>
      </w:r>
      <w:r w:rsidR="00E75AFA" w:rsidRPr="00972A56">
        <w:rPr>
          <w:rFonts w:ascii="Arial" w:hAnsi="Arial" w:cs="Arial"/>
        </w:rPr>
        <w:t>feel excluded and unwelcome (</w:t>
      </w:r>
      <w:proofErr w:type="spellStart"/>
      <w:r w:rsidR="00E75AFA" w:rsidRPr="00972A56">
        <w:rPr>
          <w:rFonts w:ascii="Arial" w:hAnsi="Arial" w:cs="Arial"/>
        </w:rPr>
        <w:t>Polat</w:t>
      </w:r>
      <w:proofErr w:type="spellEnd"/>
      <w:r w:rsidR="00E75AFA" w:rsidRPr="00972A56">
        <w:rPr>
          <w:rFonts w:ascii="Arial" w:hAnsi="Arial" w:cs="Arial"/>
        </w:rPr>
        <w:t xml:space="preserve"> 2011).</w:t>
      </w:r>
      <w:r w:rsidR="00FC4996" w:rsidRPr="00972A56">
        <w:rPr>
          <w:rFonts w:ascii="Arial" w:hAnsi="Arial" w:cs="Arial"/>
        </w:rPr>
        <w:t xml:space="preserve"> </w:t>
      </w:r>
      <w:r w:rsidR="00AF3267" w:rsidRPr="00972A56">
        <w:rPr>
          <w:rFonts w:ascii="Arial" w:hAnsi="Arial" w:cs="Arial"/>
        </w:rPr>
        <w:t xml:space="preserve">To lessen the negative consequences of childrens developmental vulnerabilities. The increasing diversity of young </w:t>
      </w:r>
      <w:r w:rsidR="00B95A86" w:rsidRPr="00972A56">
        <w:rPr>
          <w:rFonts w:ascii="Arial" w:hAnsi="Arial" w:cs="Arial"/>
        </w:rPr>
        <w:t>learners in early childhood education requires for effective practi</w:t>
      </w:r>
      <w:r w:rsidR="00FC7C87" w:rsidRPr="00972A56">
        <w:rPr>
          <w:rFonts w:ascii="Arial" w:hAnsi="Arial" w:cs="Arial"/>
        </w:rPr>
        <w:t>c</w:t>
      </w:r>
      <w:r w:rsidR="00B95A86" w:rsidRPr="00972A56">
        <w:rPr>
          <w:rFonts w:ascii="Arial" w:hAnsi="Arial" w:cs="Arial"/>
        </w:rPr>
        <w:t>e and potent leadership</w:t>
      </w:r>
      <w:r w:rsidR="000E03BB" w:rsidRPr="00972A56">
        <w:rPr>
          <w:rFonts w:ascii="Arial" w:hAnsi="Arial" w:cs="Arial"/>
        </w:rPr>
        <w:t xml:space="preserve"> (</w:t>
      </w:r>
      <w:proofErr w:type="spellStart"/>
      <w:r w:rsidR="000E03BB" w:rsidRPr="00972A56">
        <w:rPr>
          <w:rFonts w:ascii="Arial" w:hAnsi="Arial" w:cs="Arial"/>
        </w:rPr>
        <w:t>Abenyega</w:t>
      </w:r>
      <w:proofErr w:type="spellEnd"/>
      <w:r w:rsidR="000E03BB" w:rsidRPr="00972A56">
        <w:rPr>
          <w:rFonts w:ascii="Arial" w:hAnsi="Arial" w:cs="Arial"/>
        </w:rPr>
        <w:t xml:space="preserve"> 2022).</w:t>
      </w:r>
      <w:r w:rsidR="006E5694">
        <w:rPr>
          <w:rFonts w:ascii="Arial" w:hAnsi="Arial" w:cs="Arial"/>
        </w:rPr>
        <w:t xml:space="preserve"> </w:t>
      </w:r>
      <w:r w:rsidR="00EF3FB4">
        <w:rPr>
          <w:rFonts w:ascii="Arial" w:hAnsi="Arial" w:cs="Arial"/>
        </w:rPr>
        <w:t xml:space="preserve">The </w:t>
      </w:r>
      <w:r w:rsidR="002E29DA">
        <w:rPr>
          <w:rFonts w:ascii="Arial" w:hAnsi="Arial" w:cs="Arial"/>
        </w:rPr>
        <w:t xml:space="preserve">PTA group at the </w:t>
      </w:r>
      <w:r w:rsidR="00C263BC">
        <w:rPr>
          <w:rFonts w:ascii="Arial" w:hAnsi="Arial" w:cs="Arial"/>
        </w:rPr>
        <w:t>school have been working together with the school to try and get as much possible help for Louis’ dad to be able to intera</w:t>
      </w:r>
      <w:r w:rsidR="000142D3">
        <w:rPr>
          <w:rFonts w:ascii="Arial" w:hAnsi="Arial" w:cs="Arial"/>
        </w:rPr>
        <w:t>ct and get involved</w:t>
      </w:r>
      <w:r w:rsidR="0007015B">
        <w:rPr>
          <w:rFonts w:ascii="Arial" w:hAnsi="Arial" w:cs="Arial"/>
        </w:rPr>
        <w:t xml:space="preserve"> with them, the language barrier is the biggest issue</w:t>
      </w:r>
      <w:r w:rsidR="00C9742C">
        <w:rPr>
          <w:rFonts w:ascii="Arial" w:hAnsi="Arial" w:cs="Arial"/>
        </w:rPr>
        <w:t xml:space="preserve">. </w:t>
      </w:r>
      <w:r w:rsidR="006E5694">
        <w:rPr>
          <w:rFonts w:ascii="Arial" w:hAnsi="Arial" w:cs="Arial"/>
        </w:rPr>
        <w:t>A</w:t>
      </w:r>
      <w:r w:rsidR="006E17D0">
        <w:rPr>
          <w:rFonts w:ascii="Arial" w:hAnsi="Arial" w:cs="Arial"/>
        </w:rPr>
        <w:t xml:space="preserve">nother child in Louis class has an older sister who is studying French at university, </w:t>
      </w:r>
      <w:r w:rsidR="00C9742C">
        <w:rPr>
          <w:rFonts w:ascii="Arial" w:hAnsi="Arial" w:cs="Arial"/>
        </w:rPr>
        <w:t xml:space="preserve">who’s parent is also part of the PTA, </w:t>
      </w:r>
      <w:r w:rsidR="007F5DEE">
        <w:rPr>
          <w:rFonts w:ascii="Arial" w:hAnsi="Arial" w:cs="Arial"/>
        </w:rPr>
        <w:t xml:space="preserve">the student has agreed to </w:t>
      </w:r>
      <w:r w:rsidR="00AC69B9">
        <w:rPr>
          <w:rFonts w:ascii="Arial" w:hAnsi="Arial" w:cs="Arial"/>
        </w:rPr>
        <w:t>offer help in as many ways as she possibly can</w:t>
      </w:r>
      <w:r w:rsidR="00FE6117">
        <w:rPr>
          <w:rFonts w:ascii="Arial" w:hAnsi="Arial" w:cs="Arial"/>
        </w:rPr>
        <w:t>.</w:t>
      </w:r>
      <w:r w:rsidR="000D335F">
        <w:rPr>
          <w:rFonts w:ascii="Arial" w:hAnsi="Arial" w:cs="Arial"/>
        </w:rPr>
        <w:t xml:space="preserve"> Learning a</w:t>
      </w:r>
      <w:r w:rsidR="00D46CDA">
        <w:rPr>
          <w:rFonts w:ascii="Arial" w:hAnsi="Arial" w:cs="Arial"/>
        </w:rPr>
        <w:t xml:space="preserve"> new language is notably harder for adults than it is for children, whose incredibly</w:t>
      </w:r>
      <w:r w:rsidR="00CF67BB">
        <w:rPr>
          <w:rFonts w:ascii="Arial" w:hAnsi="Arial" w:cs="Arial"/>
        </w:rPr>
        <w:t xml:space="preserve"> adaptable brains develop the connections needed to learn a new language</w:t>
      </w:r>
      <w:r w:rsidR="00275547">
        <w:rPr>
          <w:rFonts w:ascii="Arial" w:hAnsi="Arial" w:cs="Arial"/>
        </w:rPr>
        <w:t xml:space="preserve"> (Erin, No Date).</w:t>
      </w:r>
    </w:p>
    <w:p w14:paraId="6BE99ACE" w14:textId="77777777" w:rsidR="00FC4996" w:rsidRPr="00972A56" w:rsidRDefault="00FC4996" w:rsidP="0057398C">
      <w:pPr>
        <w:spacing w:line="360" w:lineRule="auto"/>
        <w:rPr>
          <w:rFonts w:ascii="Arial" w:hAnsi="Arial" w:cs="Arial"/>
        </w:rPr>
      </w:pPr>
    </w:p>
    <w:p w14:paraId="029D169C" w14:textId="17F40973" w:rsidR="00463521" w:rsidRPr="00972A56" w:rsidRDefault="00463521" w:rsidP="0057398C">
      <w:pPr>
        <w:spacing w:line="360" w:lineRule="auto"/>
        <w:rPr>
          <w:rFonts w:ascii="Arial" w:hAnsi="Arial" w:cs="Arial"/>
        </w:rPr>
      </w:pPr>
      <w:r w:rsidRPr="00972A56">
        <w:rPr>
          <w:rFonts w:ascii="Arial" w:hAnsi="Arial" w:cs="Arial"/>
        </w:rPr>
        <w:t xml:space="preserve">In present schooling, parent volunteers are important. Parents volunteers show their children and others that school is important </w:t>
      </w:r>
      <w:r w:rsidR="009D36C7" w:rsidRPr="00972A56">
        <w:rPr>
          <w:rFonts w:ascii="Arial" w:hAnsi="Arial" w:cs="Arial"/>
        </w:rPr>
        <w:t>and worth the time and effort in addition to being excellent resources for teachers and a strong support communit</w:t>
      </w:r>
      <w:r w:rsidR="00CD6C30" w:rsidRPr="00972A56">
        <w:rPr>
          <w:rFonts w:ascii="Arial" w:hAnsi="Arial" w:cs="Arial"/>
        </w:rPr>
        <w:t>y</w:t>
      </w:r>
      <w:r w:rsidR="00D5453F" w:rsidRPr="00972A56">
        <w:rPr>
          <w:rFonts w:ascii="Arial" w:hAnsi="Arial" w:cs="Arial"/>
        </w:rPr>
        <w:t xml:space="preserve"> (Walden University 2023)</w:t>
      </w:r>
      <w:r w:rsidR="005B5444" w:rsidRPr="00972A56">
        <w:rPr>
          <w:rFonts w:ascii="Arial" w:hAnsi="Arial" w:cs="Arial"/>
        </w:rPr>
        <w:t>.</w:t>
      </w:r>
      <w:r w:rsidR="00105126" w:rsidRPr="00972A56">
        <w:rPr>
          <w:rFonts w:ascii="Arial" w:hAnsi="Arial" w:cs="Arial"/>
        </w:rPr>
        <w:t xml:space="preserve"> Practitioners at the school took this opportunity to invite Louis’ dad on a school trip a</w:t>
      </w:r>
      <w:r w:rsidR="00A2399F" w:rsidRPr="00972A56">
        <w:rPr>
          <w:rFonts w:ascii="Arial" w:hAnsi="Arial" w:cs="Arial"/>
        </w:rPr>
        <w:t>s a volunteer</w:t>
      </w:r>
      <w:r w:rsidR="008238D4" w:rsidRPr="00972A56">
        <w:rPr>
          <w:rFonts w:ascii="Arial" w:hAnsi="Arial" w:cs="Arial"/>
        </w:rPr>
        <w:t xml:space="preserve">, dad agreed </w:t>
      </w:r>
      <w:r w:rsidR="008A218D" w:rsidRPr="00972A56">
        <w:rPr>
          <w:rFonts w:ascii="Arial" w:hAnsi="Arial" w:cs="Arial"/>
        </w:rPr>
        <w:t xml:space="preserve">to take part but refused last minute. </w:t>
      </w:r>
      <w:r w:rsidR="00FF6367" w:rsidRPr="00972A56">
        <w:rPr>
          <w:rFonts w:ascii="Arial" w:hAnsi="Arial" w:cs="Arial"/>
        </w:rPr>
        <w:t xml:space="preserve">When people </w:t>
      </w:r>
      <w:r w:rsidR="00D52E51" w:rsidRPr="00972A56">
        <w:rPr>
          <w:rFonts w:ascii="Arial" w:hAnsi="Arial" w:cs="Arial"/>
        </w:rPr>
        <w:t>are anxious, they often cancel plans because they feel under pressure and want to escape that feeling</w:t>
      </w:r>
      <w:r w:rsidR="00DC7991" w:rsidRPr="00972A56">
        <w:rPr>
          <w:rFonts w:ascii="Arial" w:hAnsi="Arial" w:cs="Arial"/>
        </w:rPr>
        <w:t>. Cancelling plans, can be a sign of mental illness</w:t>
      </w:r>
      <w:r w:rsidR="006A7611" w:rsidRPr="00972A56">
        <w:rPr>
          <w:rFonts w:ascii="Arial" w:hAnsi="Arial" w:cs="Arial"/>
        </w:rPr>
        <w:t xml:space="preserve"> </w:t>
      </w:r>
      <w:r w:rsidR="00D720D7" w:rsidRPr="00972A56">
        <w:rPr>
          <w:rFonts w:ascii="Arial" w:hAnsi="Arial" w:cs="Arial"/>
        </w:rPr>
        <w:t>(Remindful</w:t>
      </w:r>
      <w:r w:rsidR="005848B6">
        <w:rPr>
          <w:rFonts w:ascii="Arial" w:hAnsi="Arial" w:cs="Arial"/>
        </w:rPr>
        <w:t>,</w:t>
      </w:r>
      <w:r w:rsidR="00D720D7" w:rsidRPr="00972A56">
        <w:rPr>
          <w:rFonts w:ascii="Arial" w:hAnsi="Arial" w:cs="Arial"/>
        </w:rPr>
        <w:t xml:space="preserve"> </w:t>
      </w:r>
      <w:r w:rsidR="00B078A4">
        <w:rPr>
          <w:rFonts w:ascii="Arial" w:hAnsi="Arial" w:cs="Arial"/>
        </w:rPr>
        <w:t>N</w:t>
      </w:r>
      <w:r w:rsidR="00D720D7" w:rsidRPr="00972A56">
        <w:rPr>
          <w:rFonts w:ascii="Arial" w:hAnsi="Arial" w:cs="Arial"/>
        </w:rPr>
        <w:t xml:space="preserve">o </w:t>
      </w:r>
      <w:r w:rsidR="00B078A4">
        <w:rPr>
          <w:rFonts w:ascii="Arial" w:hAnsi="Arial" w:cs="Arial"/>
        </w:rPr>
        <w:t>D</w:t>
      </w:r>
      <w:r w:rsidR="00D720D7" w:rsidRPr="00972A56">
        <w:rPr>
          <w:rFonts w:ascii="Arial" w:hAnsi="Arial" w:cs="Arial"/>
        </w:rPr>
        <w:t>ate).</w:t>
      </w:r>
      <w:r w:rsidR="00905C74" w:rsidRPr="00972A56">
        <w:rPr>
          <w:rFonts w:ascii="Arial" w:hAnsi="Arial" w:cs="Arial"/>
        </w:rPr>
        <w:t xml:space="preserve"> </w:t>
      </w:r>
      <w:r w:rsidR="00AF7E63" w:rsidRPr="00972A56">
        <w:rPr>
          <w:rFonts w:ascii="Arial" w:hAnsi="Arial" w:cs="Arial"/>
        </w:rPr>
        <w:t xml:space="preserve">According to </w:t>
      </w:r>
      <w:r w:rsidR="00AD1581" w:rsidRPr="00972A56">
        <w:rPr>
          <w:rFonts w:ascii="Arial" w:hAnsi="Arial" w:cs="Arial"/>
        </w:rPr>
        <w:t xml:space="preserve">Katz </w:t>
      </w:r>
      <w:r w:rsidR="00AF7E63" w:rsidRPr="00972A56">
        <w:rPr>
          <w:rFonts w:ascii="Arial" w:hAnsi="Arial" w:cs="Arial"/>
        </w:rPr>
        <w:t>(2021)</w:t>
      </w:r>
      <w:r w:rsidR="00F70D84" w:rsidRPr="00972A56">
        <w:rPr>
          <w:rFonts w:ascii="Arial" w:hAnsi="Arial" w:cs="Arial"/>
        </w:rPr>
        <w:t xml:space="preserve"> a parents anxious behaviour can have an influence on the child’s behaviour if they are consistent </w:t>
      </w:r>
      <w:r w:rsidR="00F835EA" w:rsidRPr="00972A56">
        <w:rPr>
          <w:rFonts w:ascii="Arial" w:hAnsi="Arial" w:cs="Arial"/>
        </w:rPr>
        <w:t xml:space="preserve">seeing this behaviour. </w:t>
      </w:r>
      <w:r w:rsidR="00311F6C" w:rsidRPr="00972A56">
        <w:rPr>
          <w:rFonts w:ascii="Arial" w:hAnsi="Arial" w:cs="Arial"/>
        </w:rPr>
        <w:t>The two primary educators in a young persons life are their parents and the school system. These both have key roles to play in a child’s parti</w:t>
      </w:r>
      <w:r w:rsidR="00E91231" w:rsidRPr="00972A56">
        <w:rPr>
          <w:rFonts w:ascii="Arial" w:hAnsi="Arial" w:cs="Arial"/>
        </w:rPr>
        <w:t>cipation and academic success in school, and their combined effects have a stronger effect. It is crucial that the school’s ethos emphasises the value of a chi</w:t>
      </w:r>
      <w:r w:rsidR="0004417B" w:rsidRPr="00972A56">
        <w:rPr>
          <w:rFonts w:ascii="Arial" w:hAnsi="Arial" w:cs="Arial"/>
        </w:rPr>
        <w:t>ld’s environment, family circumstances, and significant relationships. Making mental health and well</w:t>
      </w:r>
      <w:r w:rsidR="002568D6" w:rsidRPr="00972A56">
        <w:rPr>
          <w:rFonts w:ascii="Arial" w:hAnsi="Arial" w:cs="Arial"/>
        </w:rPr>
        <w:t xml:space="preserve">ness of children, practitioners and the parents everybody’s responsibility is one way to make the </w:t>
      </w:r>
      <w:r w:rsidR="002568D6" w:rsidRPr="00972A56">
        <w:rPr>
          <w:rFonts w:ascii="Arial" w:hAnsi="Arial" w:cs="Arial"/>
        </w:rPr>
        <w:lastRenderedPageBreak/>
        <w:t xml:space="preserve">whole school approach to include parents and carers </w:t>
      </w:r>
      <w:r w:rsidR="00037755" w:rsidRPr="00972A56">
        <w:rPr>
          <w:rFonts w:ascii="Arial" w:hAnsi="Arial" w:cs="Arial"/>
        </w:rPr>
        <w:t>effective. It includes everyone in the school coming together and committing themselves. Working collaboratively with all school personnel, senior practitioners</w:t>
      </w:r>
      <w:r w:rsidR="004C20E3" w:rsidRPr="00972A56">
        <w:rPr>
          <w:rFonts w:ascii="Arial" w:hAnsi="Arial" w:cs="Arial"/>
        </w:rPr>
        <w:t>, parents and carers, and the wider community</w:t>
      </w:r>
      <w:r w:rsidR="00735016" w:rsidRPr="00972A56">
        <w:rPr>
          <w:rFonts w:ascii="Arial" w:hAnsi="Arial" w:cs="Arial"/>
        </w:rPr>
        <w:t xml:space="preserve"> (</w:t>
      </w:r>
      <w:r w:rsidR="00B0427D" w:rsidRPr="00972A56">
        <w:rPr>
          <w:rFonts w:ascii="Arial" w:hAnsi="Arial" w:cs="Arial"/>
        </w:rPr>
        <w:t>Anna Freud, No Date)</w:t>
      </w:r>
      <w:r w:rsidR="00995891" w:rsidRPr="00972A56">
        <w:rPr>
          <w:rFonts w:ascii="Arial" w:hAnsi="Arial" w:cs="Arial"/>
        </w:rPr>
        <w:t>.</w:t>
      </w:r>
    </w:p>
    <w:p w14:paraId="403DD5ED" w14:textId="77777777" w:rsidR="00BF0642" w:rsidRPr="00972A56" w:rsidRDefault="00BF0642" w:rsidP="0057398C">
      <w:pPr>
        <w:spacing w:line="360" w:lineRule="auto"/>
        <w:rPr>
          <w:rFonts w:ascii="Arial" w:hAnsi="Arial" w:cs="Arial"/>
        </w:rPr>
      </w:pPr>
    </w:p>
    <w:p w14:paraId="277EE600" w14:textId="7523224F" w:rsidR="00ED1527" w:rsidRPr="00972A56" w:rsidRDefault="00194E6A" w:rsidP="0057398C">
      <w:pPr>
        <w:spacing w:line="360" w:lineRule="auto"/>
        <w:rPr>
          <w:rFonts w:ascii="Arial" w:hAnsi="Arial" w:cs="Arial"/>
        </w:rPr>
      </w:pPr>
      <w:r w:rsidRPr="00972A56">
        <w:rPr>
          <w:rFonts w:ascii="Arial" w:hAnsi="Arial" w:cs="Arial"/>
        </w:rPr>
        <w:t>W</w:t>
      </w:r>
      <w:r w:rsidR="007A6736" w:rsidRPr="00972A56">
        <w:rPr>
          <w:rFonts w:ascii="Arial" w:hAnsi="Arial" w:cs="Arial"/>
        </w:rPr>
        <w:t xml:space="preserve">GU (2020) explains how </w:t>
      </w:r>
      <w:proofErr w:type="spellStart"/>
      <w:r w:rsidR="007A6736" w:rsidRPr="00972A56">
        <w:rPr>
          <w:rFonts w:ascii="Arial" w:hAnsi="Arial" w:cs="Arial"/>
        </w:rPr>
        <w:t>Bandura’s</w:t>
      </w:r>
      <w:proofErr w:type="spellEnd"/>
      <w:r w:rsidR="007A6736" w:rsidRPr="00972A56">
        <w:rPr>
          <w:rFonts w:ascii="Arial" w:hAnsi="Arial" w:cs="Arial"/>
        </w:rPr>
        <w:t xml:space="preserve"> theory demonstrated how child</w:t>
      </w:r>
      <w:r w:rsidR="00D02F7E" w:rsidRPr="00972A56">
        <w:rPr>
          <w:rFonts w:ascii="Arial" w:hAnsi="Arial" w:cs="Arial"/>
        </w:rPr>
        <w:t xml:space="preserve">ren pick up new behaviours by watching how those around them behave. According to the theory of observational learning, people being seen as serve models, and children copy their </w:t>
      </w:r>
      <w:r w:rsidR="007552BC" w:rsidRPr="00972A56">
        <w:rPr>
          <w:rFonts w:ascii="Arial" w:hAnsi="Arial" w:cs="Arial"/>
        </w:rPr>
        <w:t>models in an effect to emulate them.</w:t>
      </w:r>
      <w:r w:rsidR="007C5FA0" w:rsidRPr="00972A56">
        <w:rPr>
          <w:rFonts w:ascii="Arial" w:hAnsi="Arial" w:cs="Arial"/>
        </w:rPr>
        <w:t xml:space="preserve"> This</w:t>
      </w:r>
      <w:r w:rsidR="00B52F00" w:rsidRPr="00972A56">
        <w:rPr>
          <w:rFonts w:ascii="Arial" w:hAnsi="Arial" w:cs="Arial"/>
        </w:rPr>
        <w:t xml:space="preserve"> being said, highlights the importance of practitioners being inclusive a</w:t>
      </w:r>
      <w:r w:rsidR="00CF3CA8" w:rsidRPr="00972A56">
        <w:rPr>
          <w:rFonts w:ascii="Arial" w:hAnsi="Arial" w:cs="Arial"/>
        </w:rPr>
        <w:t xml:space="preserve">s the children around them will pick up the behaviour and copy. Furthermore, </w:t>
      </w:r>
      <w:r w:rsidR="004C6EA3" w:rsidRPr="00972A56">
        <w:rPr>
          <w:rFonts w:ascii="Arial" w:hAnsi="Arial" w:cs="Arial"/>
        </w:rPr>
        <w:t xml:space="preserve">this can encourage Louis to be </w:t>
      </w:r>
      <w:r w:rsidR="00E21FE6" w:rsidRPr="00972A56">
        <w:rPr>
          <w:rFonts w:ascii="Arial" w:hAnsi="Arial" w:cs="Arial"/>
        </w:rPr>
        <w:t>shy and not con</w:t>
      </w:r>
      <w:r w:rsidR="00C528BC" w:rsidRPr="00972A56">
        <w:rPr>
          <w:rFonts w:ascii="Arial" w:hAnsi="Arial" w:cs="Arial"/>
        </w:rPr>
        <w:t>fident</w:t>
      </w:r>
      <w:r w:rsidR="00E21FE6" w:rsidRPr="00972A56">
        <w:rPr>
          <w:rFonts w:ascii="Arial" w:hAnsi="Arial" w:cs="Arial"/>
        </w:rPr>
        <w:t xml:space="preserve"> to socialise with </w:t>
      </w:r>
      <w:r w:rsidR="00C528BC" w:rsidRPr="00972A56">
        <w:rPr>
          <w:rFonts w:ascii="Arial" w:hAnsi="Arial" w:cs="Arial"/>
        </w:rPr>
        <w:t xml:space="preserve">others as this is how he sees his dad. </w:t>
      </w:r>
    </w:p>
    <w:p w14:paraId="59B50D7D" w14:textId="77777777" w:rsidR="00EB3173" w:rsidRPr="00972A56" w:rsidRDefault="00EB3173" w:rsidP="0057398C">
      <w:pPr>
        <w:spacing w:line="360" w:lineRule="auto"/>
        <w:rPr>
          <w:rFonts w:ascii="Arial" w:hAnsi="Arial" w:cs="Arial"/>
        </w:rPr>
      </w:pPr>
    </w:p>
    <w:p w14:paraId="0279EEB1" w14:textId="5394888E" w:rsidR="00EB3173" w:rsidRPr="00972A56" w:rsidRDefault="00EB3173" w:rsidP="0057398C">
      <w:pPr>
        <w:spacing w:line="360" w:lineRule="auto"/>
        <w:rPr>
          <w:rFonts w:ascii="Arial" w:hAnsi="Arial" w:cs="Arial"/>
        </w:rPr>
      </w:pPr>
      <w:r w:rsidRPr="00972A56">
        <w:rPr>
          <w:rFonts w:ascii="Arial" w:hAnsi="Arial" w:cs="Arial"/>
        </w:rPr>
        <w:t>In order to create an atmosphere where children and their families with the community can feel a sense of belonging, an inclusive leader needs a wide range of knowledge. In the case mentioned above, the practitioner displayed inclusive practise by observing the circumstance, acting to assist and empower Louis and his dad, giving them access to information and opportunities to promote comfort and a sense of belongingness. Being culturally inclusive is a requirement for inclusive practise, and maintaining inclusivity and empathy requires practitioners to increase their expertise. To remain inclusive leaders, practitioners must receive ongoing professional development and utilise personal opportunities that present themselves.</w:t>
      </w:r>
      <w:r w:rsidR="00A90310" w:rsidRPr="00972A56">
        <w:rPr>
          <w:rFonts w:ascii="Arial" w:hAnsi="Arial" w:cs="Arial"/>
        </w:rPr>
        <w:t xml:space="preserve"> In the scenario, the practitioners have the chance to prevent </w:t>
      </w:r>
      <w:r w:rsidR="009F488C" w:rsidRPr="00972A56">
        <w:rPr>
          <w:rFonts w:ascii="Arial" w:hAnsi="Arial" w:cs="Arial"/>
        </w:rPr>
        <w:t xml:space="preserve">social </w:t>
      </w:r>
      <w:r w:rsidR="00B142AD" w:rsidRPr="00972A56">
        <w:rPr>
          <w:rFonts w:ascii="Arial" w:hAnsi="Arial" w:cs="Arial"/>
        </w:rPr>
        <w:t xml:space="preserve">exclusion for Louis and his dad and to make them feel part of the setting. </w:t>
      </w:r>
      <w:r w:rsidR="00722D99" w:rsidRPr="00972A56">
        <w:rPr>
          <w:rFonts w:ascii="Arial" w:hAnsi="Arial" w:cs="Arial"/>
        </w:rPr>
        <w:t xml:space="preserve">Although, for this to occur, practitioners must </w:t>
      </w:r>
      <w:r w:rsidR="00AA5317" w:rsidRPr="00972A56">
        <w:rPr>
          <w:rFonts w:ascii="Arial" w:hAnsi="Arial" w:cs="Arial"/>
        </w:rPr>
        <w:t>make sure that they are continuously developing their professional skills and expertise to ensure inclusive leadership.</w:t>
      </w:r>
      <w:r w:rsidR="00311E98" w:rsidRPr="00972A56">
        <w:rPr>
          <w:rFonts w:ascii="Arial" w:hAnsi="Arial" w:cs="Arial"/>
        </w:rPr>
        <w:t xml:space="preserve"> To guarantee the application of inclusive leadership, it is necessary to give organising a community event more thought, as well as to look for any events that may already be taking place in the area. Louis dad may then get to know more of the other parents and other members of the community as a result.</w:t>
      </w:r>
    </w:p>
    <w:p w14:paraId="02381DFF" w14:textId="3DE372BD" w:rsidR="0082546C" w:rsidRPr="00972A56" w:rsidRDefault="0082546C" w:rsidP="0057398C">
      <w:pPr>
        <w:spacing w:line="360" w:lineRule="auto"/>
        <w:rPr>
          <w:rFonts w:ascii="Arial" w:hAnsi="Arial" w:cs="Arial"/>
        </w:rPr>
      </w:pPr>
    </w:p>
    <w:p w14:paraId="59B591DB" w14:textId="24AB5D80" w:rsidR="0082546C" w:rsidRPr="00972A56" w:rsidRDefault="0082546C" w:rsidP="0057398C">
      <w:pPr>
        <w:spacing w:line="360" w:lineRule="auto"/>
        <w:rPr>
          <w:rFonts w:ascii="Arial" w:hAnsi="Arial" w:cs="Arial"/>
          <w:u w:val="single"/>
        </w:rPr>
      </w:pPr>
      <w:r w:rsidRPr="00972A56">
        <w:rPr>
          <w:rFonts w:ascii="Arial" w:hAnsi="Arial" w:cs="Arial"/>
          <w:u w:val="single"/>
        </w:rPr>
        <w:t>Section 2</w:t>
      </w:r>
    </w:p>
    <w:p w14:paraId="6F83CB8F" w14:textId="36DFFBC1" w:rsidR="006D1935" w:rsidRPr="00972A56" w:rsidRDefault="003B395A" w:rsidP="0057398C">
      <w:pPr>
        <w:spacing w:line="360" w:lineRule="auto"/>
        <w:rPr>
          <w:rFonts w:ascii="Arial" w:hAnsi="Arial" w:cs="Arial"/>
        </w:rPr>
      </w:pPr>
      <w:r w:rsidRPr="00972A56">
        <w:rPr>
          <w:rFonts w:ascii="Arial" w:hAnsi="Arial" w:cs="Arial"/>
        </w:rPr>
        <w:t>Section 2 of this assignment will look critically at the New Curriculum</w:t>
      </w:r>
      <w:r w:rsidR="006D1935" w:rsidRPr="00972A56">
        <w:rPr>
          <w:rFonts w:ascii="Arial" w:hAnsi="Arial" w:cs="Arial"/>
        </w:rPr>
        <w:t xml:space="preserve"> and Inclusion and Pupil Support Policy</w:t>
      </w:r>
      <w:r w:rsidRPr="00972A56">
        <w:rPr>
          <w:rFonts w:ascii="Arial" w:hAnsi="Arial" w:cs="Arial"/>
        </w:rPr>
        <w:t xml:space="preserve"> and </w:t>
      </w:r>
      <w:r w:rsidR="000C0BC3" w:rsidRPr="00972A56">
        <w:rPr>
          <w:rFonts w:ascii="Arial" w:hAnsi="Arial" w:cs="Arial"/>
        </w:rPr>
        <w:t>evaluate</w:t>
      </w:r>
      <w:r w:rsidRPr="00972A56">
        <w:rPr>
          <w:rFonts w:ascii="Arial" w:hAnsi="Arial" w:cs="Arial"/>
        </w:rPr>
        <w:t xml:space="preserve"> whether it allows inclusive </w:t>
      </w:r>
      <w:r w:rsidR="000B0530" w:rsidRPr="00972A56">
        <w:rPr>
          <w:rFonts w:ascii="Arial" w:hAnsi="Arial" w:cs="Arial"/>
        </w:rPr>
        <w:t xml:space="preserve">leadership in </w:t>
      </w:r>
      <w:r w:rsidR="000C0BC3" w:rsidRPr="00972A56">
        <w:rPr>
          <w:rFonts w:ascii="Arial" w:hAnsi="Arial" w:cs="Arial"/>
        </w:rPr>
        <w:t>early years provision</w:t>
      </w:r>
      <w:r w:rsidR="00142380" w:rsidRPr="00972A56">
        <w:rPr>
          <w:rFonts w:ascii="Arial" w:hAnsi="Arial" w:cs="Arial"/>
        </w:rPr>
        <w:t>, it will also look at the lang</w:t>
      </w:r>
      <w:r w:rsidR="00092811" w:rsidRPr="00972A56">
        <w:rPr>
          <w:rFonts w:ascii="Arial" w:hAnsi="Arial" w:cs="Arial"/>
        </w:rPr>
        <w:t>uage used within both policies</w:t>
      </w:r>
      <w:r w:rsidR="000C0BC3" w:rsidRPr="00972A56">
        <w:rPr>
          <w:rFonts w:ascii="Arial" w:hAnsi="Arial" w:cs="Arial"/>
        </w:rPr>
        <w:t xml:space="preserve">. </w:t>
      </w:r>
      <w:r w:rsidR="00AB2D37" w:rsidRPr="00972A56">
        <w:rPr>
          <w:rFonts w:ascii="Arial" w:hAnsi="Arial" w:cs="Arial"/>
        </w:rPr>
        <w:t>WJEC</w:t>
      </w:r>
      <w:r w:rsidR="001404EB" w:rsidRPr="00972A56">
        <w:rPr>
          <w:rFonts w:ascii="Arial" w:hAnsi="Arial" w:cs="Arial"/>
        </w:rPr>
        <w:t xml:space="preserve"> (2019b) states how policies outline expectations for how childcare professionals sh</w:t>
      </w:r>
      <w:r w:rsidR="008A7561" w:rsidRPr="00972A56">
        <w:rPr>
          <w:rFonts w:ascii="Arial" w:hAnsi="Arial" w:cs="Arial"/>
        </w:rPr>
        <w:t>ould conduct themselves in order to provide children’s safety at the highest possible level of care and education. A settings policies outline its standa</w:t>
      </w:r>
      <w:r w:rsidR="003A6A0E" w:rsidRPr="00972A56">
        <w:rPr>
          <w:rFonts w:ascii="Arial" w:hAnsi="Arial" w:cs="Arial"/>
        </w:rPr>
        <w:t>rds and norms as well as what may and cannot be done there.</w:t>
      </w:r>
    </w:p>
    <w:p w14:paraId="3D12CB27" w14:textId="66BEA464" w:rsidR="009E0542" w:rsidRPr="00972A56" w:rsidRDefault="009E0542" w:rsidP="0057398C">
      <w:pPr>
        <w:spacing w:line="360" w:lineRule="auto"/>
        <w:rPr>
          <w:rFonts w:ascii="Arial" w:hAnsi="Arial" w:cs="Arial"/>
        </w:rPr>
      </w:pPr>
    </w:p>
    <w:p w14:paraId="0F97C5A5" w14:textId="3AB046B1" w:rsidR="00FA19BF" w:rsidRPr="00972A56" w:rsidRDefault="00F214D7" w:rsidP="0057398C">
      <w:pPr>
        <w:spacing w:line="360" w:lineRule="auto"/>
        <w:rPr>
          <w:rFonts w:ascii="Arial" w:hAnsi="Arial" w:cs="Arial"/>
        </w:rPr>
      </w:pPr>
      <w:r w:rsidRPr="00972A56">
        <w:rPr>
          <w:rFonts w:ascii="Arial" w:hAnsi="Arial" w:cs="Arial"/>
        </w:rPr>
        <w:t>According to the Welsh Government (2021), in order to raise educational standards and provide opportunities for all future learners in Wales, The New Curricu</w:t>
      </w:r>
      <w:r w:rsidR="00093782" w:rsidRPr="00972A56">
        <w:rPr>
          <w:rFonts w:ascii="Arial" w:hAnsi="Arial" w:cs="Arial"/>
        </w:rPr>
        <w:t>lum for Wales should be developed at the centre of all schools, practitioners and the country. In an increasingly interconnected world, the curriculu</w:t>
      </w:r>
      <w:r w:rsidR="00FF4110" w:rsidRPr="00972A56">
        <w:rPr>
          <w:rFonts w:ascii="Arial" w:hAnsi="Arial" w:cs="Arial"/>
        </w:rPr>
        <w:t xml:space="preserve">ms design strives to understand and appreciate the various cultural traditions </w:t>
      </w:r>
      <w:r w:rsidR="00632167" w:rsidRPr="00972A56">
        <w:rPr>
          <w:rFonts w:ascii="Arial" w:hAnsi="Arial" w:cs="Arial"/>
        </w:rPr>
        <w:t>society, hence fostering equity, social cohesion, appreciation, and equality (Welsh Government 2020).</w:t>
      </w:r>
    </w:p>
    <w:p w14:paraId="672BAC2B" w14:textId="053C91CB" w:rsidR="009D2D5F" w:rsidRPr="00972A56" w:rsidRDefault="002D393E" w:rsidP="0057398C">
      <w:pPr>
        <w:spacing w:line="360" w:lineRule="auto"/>
        <w:rPr>
          <w:rFonts w:ascii="Arial" w:hAnsi="Arial" w:cs="Arial"/>
        </w:rPr>
      </w:pPr>
      <w:r w:rsidRPr="00972A56">
        <w:rPr>
          <w:rFonts w:ascii="Arial" w:hAnsi="Arial" w:cs="Arial"/>
        </w:rPr>
        <w:t>Wales became the first region of the UK to make it mandatory to teach Black, Adrian and Minority Ethnic histories and experiences in the Curriculum for Wales, which was i</w:t>
      </w:r>
      <w:r w:rsidR="002E3FB9" w:rsidRPr="00972A56">
        <w:rPr>
          <w:rFonts w:ascii="Arial" w:hAnsi="Arial" w:cs="Arial"/>
        </w:rPr>
        <w:t>mplemented in September 2022, following consultation on a set of revised statements of what matters codes for Humanities</w:t>
      </w:r>
      <w:r w:rsidR="002A5B1A" w:rsidRPr="00972A56">
        <w:rPr>
          <w:rFonts w:ascii="Arial" w:hAnsi="Arial" w:cs="Arial"/>
        </w:rPr>
        <w:t xml:space="preserve"> </w:t>
      </w:r>
      <w:r w:rsidR="00F878E4" w:rsidRPr="00972A56">
        <w:rPr>
          <w:rFonts w:ascii="Arial" w:hAnsi="Arial" w:cs="Arial"/>
        </w:rPr>
        <w:t>(GOV, No Date).</w:t>
      </w:r>
      <w:r w:rsidR="000F7DC9" w:rsidRPr="00972A56">
        <w:rPr>
          <w:rFonts w:ascii="Arial" w:hAnsi="Arial" w:cs="Arial"/>
        </w:rPr>
        <w:t xml:space="preserve"> </w:t>
      </w:r>
      <w:r w:rsidR="003457A1" w:rsidRPr="00972A56">
        <w:rPr>
          <w:rFonts w:ascii="Arial" w:hAnsi="Arial" w:cs="Arial"/>
        </w:rPr>
        <w:t>Welsh Gov (2015) explains how, rather than classifying children bas</w:t>
      </w:r>
      <w:r w:rsidR="0027417E" w:rsidRPr="00972A56">
        <w:rPr>
          <w:rFonts w:ascii="Arial" w:hAnsi="Arial" w:cs="Arial"/>
        </w:rPr>
        <w:t>ed on their ages, the curriculum will help people advance in their educational journeys.</w:t>
      </w:r>
      <w:r w:rsidR="001A15B8" w:rsidRPr="00972A56">
        <w:rPr>
          <w:rFonts w:ascii="Arial" w:hAnsi="Arial" w:cs="Arial"/>
        </w:rPr>
        <w:t xml:space="preserve"> </w:t>
      </w:r>
      <w:r w:rsidR="00577103" w:rsidRPr="00972A56">
        <w:rPr>
          <w:rFonts w:ascii="Arial" w:hAnsi="Arial" w:cs="Arial"/>
        </w:rPr>
        <w:t xml:space="preserve">The replacement of the </w:t>
      </w:r>
      <w:r w:rsidR="00E71855" w:rsidRPr="00972A56">
        <w:rPr>
          <w:rFonts w:ascii="Arial" w:hAnsi="Arial" w:cs="Arial"/>
        </w:rPr>
        <w:t>conventional</w:t>
      </w:r>
      <w:r w:rsidR="00577103" w:rsidRPr="00972A56">
        <w:rPr>
          <w:rFonts w:ascii="Arial" w:hAnsi="Arial" w:cs="Arial"/>
        </w:rPr>
        <w:t xml:space="preserve"> age </w:t>
      </w:r>
      <w:r w:rsidR="00E71855" w:rsidRPr="00972A56">
        <w:rPr>
          <w:rFonts w:ascii="Arial" w:hAnsi="Arial" w:cs="Arial"/>
        </w:rPr>
        <w:t>stage related assessm</w:t>
      </w:r>
      <w:r w:rsidR="00D42A94" w:rsidRPr="00972A56">
        <w:rPr>
          <w:rFonts w:ascii="Arial" w:hAnsi="Arial" w:cs="Arial"/>
        </w:rPr>
        <w:t>ent with progression phases promotes inclusive leadership within the setting.</w:t>
      </w:r>
      <w:r w:rsidR="001E39BE" w:rsidRPr="00972A56">
        <w:rPr>
          <w:rFonts w:ascii="Arial" w:hAnsi="Arial" w:cs="Arial"/>
        </w:rPr>
        <w:t xml:space="preserve"> I</w:t>
      </w:r>
      <w:r w:rsidR="00D74F04" w:rsidRPr="00972A56">
        <w:rPr>
          <w:rFonts w:ascii="Arial" w:hAnsi="Arial" w:cs="Arial"/>
        </w:rPr>
        <w:t>n accordance to the New Curriculum for Wales, opportunities for professional development will be provided to practitioner</w:t>
      </w:r>
      <w:r w:rsidR="00A824B0" w:rsidRPr="00972A56">
        <w:rPr>
          <w:rFonts w:ascii="Arial" w:hAnsi="Arial" w:cs="Arial"/>
        </w:rPr>
        <w:t>s so they may better comprehend the New Curriculum and promote diversity in early childhood settings. The Welsh Gover</w:t>
      </w:r>
      <w:r w:rsidR="00FE4C56" w:rsidRPr="00972A56">
        <w:rPr>
          <w:rFonts w:ascii="Arial" w:hAnsi="Arial" w:cs="Arial"/>
        </w:rPr>
        <w:t xml:space="preserve">nment is also thinking about how they can make the </w:t>
      </w:r>
      <w:r w:rsidR="009966B6" w:rsidRPr="00972A56">
        <w:rPr>
          <w:rFonts w:ascii="Arial" w:hAnsi="Arial" w:cs="Arial"/>
        </w:rPr>
        <w:t>classroom more diverse</w:t>
      </w:r>
      <w:r w:rsidR="002208D4" w:rsidRPr="00972A56">
        <w:rPr>
          <w:rFonts w:ascii="Arial" w:hAnsi="Arial" w:cs="Arial"/>
        </w:rPr>
        <w:t xml:space="preserve"> and multicultural</w:t>
      </w:r>
      <w:r w:rsidR="009966B6" w:rsidRPr="00972A56">
        <w:rPr>
          <w:rFonts w:ascii="Arial" w:hAnsi="Arial" w:cs="Arial"/>
        </w:rPr>
        <w:t xml:space="preserve">, with it expected to be the first country in </w:t>
      </w:r>
      <w:r w:rsidR="000615F8" w:rsidRPr="00972A56">
        <w:rPr>
          <w:rFonts w:ascii="Arial" w:hAnsi="Arial" w:cs="Arial"/>
        </w:rPr>
        <w:t>the United Kingdom to incorporate and mandate education young people about the experiences of racial and e</w:t>
      </w:r>
      <w:r w:rsidR="00E81972" w:rsidRPr="00972A56">
        <w:rPr>
          <w:rFonts w:ascii="Arial" w:hAnsi="Arial" w:cs="Arial"/>
        </w:rPr>
        <w:t>thnic minorities. Also, it is essentia</w:t>
      </w:r>
      <w:r w:rsidR="00237A39" w:rsidRPr="00972A56">
        <w:rPr>
          <w:rFonts w:ascii="Arial" w:hAnsi="Arial" w:cs="Arial"/>
        </w:rPr>
        <w:t>l for children to comprehend and be made aware of their own and other cultures, history and traditions, according to the New Curr</w:t>
      </w:r>
      <w:r w:rsidR="00E931EF" w:rsidRPr="00972A56">
        <w:rPr>
          <w:rFonts w:ascii="Arial" w:hAnsi="Arial" w:cs="Arial"/>
        </w:rPr>
        <w:t>iculum</w:t>
      </w:r>
      <w:r w:rsidR="00E81972" w:rsidRPr="00972A56">
        <w:rPr>
          <w:rFonts w:ascii="Arial" w:hAnsi="Arial" w:cs="Arial"/>
        </w:rPr>
        <w:t xml:space="preserve"> (Welsh Government 2021).</w:t>
      </w:r>
      <w:r w:rsidR="004A4D87" w:rsidRPr="00972A56">
        <w:rPr>
          <w:rFonts w:ascii="Arial" w:hAnsi="Arial" w:cs="Arial"/>
        </w:rPr>
        <w:t xml:space="preserve"> There is a</w:t>
      </w:r>
      <w:r w:rsidR="00454029" w:rsidRPr="00972A56">
        <w:rPr>
          <w:rFonts w:ascii="Arial" w:hAnsi="Arial" w:cs="Arial"/>
        </w:rPr>
        <w:t xml:space="preserve">n absence </w:t>
      </w:r>
      <w:r w:rsidR="008738DC" w:rsidRPr="00972A56">
        <w:rPr>
          <w:rFonts w:ascii="Arial" w:hAnsi="Arial" w:cs="Arial"/>
        </w:rPr>
        <w:t>of mandatory inclusion within the Professional Standards for Teaching (Welsh Government 2020) to support the professional development of staff at all professional stages, despite the Welsh Government</w:t>
      </w:r>
      <w:r w:rsidR="00254D26" w:rsidRPr="00972A56">
        <w:rPr>
          <w:rFonts w:ascii="Arial" w:hAnsi="Arial" w:cs="Arial"/>
        </w:rPr>
        <w:t>s recommendation that successful curricula and inclusion policies be implemented by all staff. Therefore, denying a group of practitioners</w:t>
      </w:r>
      <w:r w:rsidR="00495A80" w:rsidRPr="00972A56">
        <w:rPr>
          <w:rFonts w:ascii="Arial" w:hAnsi="Arial" w:cs="Arial"/>
        </w:rPr>
        <w:t>,</w:t>
      </w:r>
      <w:r w:rsidR="00254D26" w:rsidRPr="00972A56">
        <w:rPr>
          <w:rFonts w:ascii="Arial" w:hAnsi="Arial" w:cs="Arial"/>
        </w:rPr>
        <w:t xml:space="preserve"> such as those aiming to inclusive leadership roles, </w:t>
      </w:r>
      <w:r w:rsidR="00495A80" w:rsidRPr="00972A56">
        <w:rPr>
          <w:rFonts w:ascii="Arial" w:hAnsi="Arial" w:cs="Arial"/>
        </w:rPr>
        <w:t>the knowledge they need to advance their careers could potentially prevent the curriculum from being implemented successfully and prevent inclusion for all children.</w:t>
      </w:r>
      <w:r w:rsidR="00AB0E31" w:rsidRPr="00972A56">
        <w:rPr>
          <w:rFonts w:ascii="Arial" w:hAnsi="Arial" w:cs="Arial"/>
        </w:rPr>
        <w:t xml:space="preserve"> In addition, according to the Welsh Government, less that three percent of the twelve percent </w:t>
      </w:r>
      <w:r w:rsidR="002B5E01" w:rsidRPr="00972A56">
        <w:rPr>
          <w:rFonts w:ascii="Arial" w:hAnsi="Arial" w:cs="Arial"/>
        </w:rPr>
        <w:t>children that they teach in Wales identify as belonging to an ethnic group other than white (Welsh Government 2020). The Welsh Government (2021</w:t>
      </w:r>
      <w:r w:rsidR="00033F7D" w:rsidRPr="00972A56">
        <w:rPr>
          <w:rFonts w:ascii="Arial" w:hAnsi="Arial" w:cs="Arial"/>
        </w:rPr>
        <w:t>a</w:t>
      </w:r>
      <w:r w:rsidR="002B5E01" w:rsidRPr="00972A56">
        <w:rPr>
          <w:rFonts w:ascii="Arial" w:hAnsi="Arial" w:cs="Arial"/>
        </w:rPr>
        <w:t xml:space="preserve">) demonstrates that it is necessary to </w:t>
      </w:r>
      <w:r w:rsidR="00DC6DBB" w:rsidRPr="00972A56">
        <w:rPr>
          <w:rFonts w:ascii="Arial" w:hAnsi="Arial" w:cs="Arial"/>
        </w:rPr>
        <w:t xml:space="preserve">variance the </w:t>
      </w:r>
      <w:r w:rsidR="00846F33" w:rsidRPr="00972A56">
        <w:rPr>
          <w:rFonts w:ascii="Arial" w:hAnsi="Arial" w:cs="Arial"/>
        </w:rPr>
        <w:t>teaching workforce in order to develop inclusive leadership in settings within the Early Years</w:t>
      </w:r>
      <w:r w:rsidR="00BD5381" w:rsidRPr="00972A56">
        <w:rPr>
          <w:rFonts w:ascii="Arial" w:hAnsi="Arial" w:cs="Arial"/>
        </w:rPr>
        <w:t xml:space="preserve">. This will further assist the children’s education, understanding and appreciation of differences between cultures. </w:t>
      </w:r>
    </w:p>
    <w:p w14:paraId="57DFBFFE" w14:textId="17EDFF69" w:rsidR="009E0542" w:rsidRPr="00972A56" w:rsidRDefault="009E0542" w:rsidP="0057398C">
      <w:pPr>
        <w:spacing w:line="360" w:lineRule="auto"/>
        <w:rPr>
          <w:rFonts w:ascii="Arial" w:hAnsi="Arial" w:cs="Arial"/>
        </w:rPr>
      </w:pPr>
      <w:r w:rsidRPr="00972A56">
        <w:rPr>
          <w:rFonts w:ascii="Arial" w:hAnsi="Arial" w:cs="Arial"/>
        </w:rPr>
        <w:t xml:space="preserve"> </w:t>
      </w:r>
    </w:p>
    <w:p w14:paraId="6A889D70" w14:textId="4991BCB3" w:rsidR="009E0542" w:rsidRPr="00972A56" w:rsidRDefault="0098166B" w:rsidP="0057398C">
      <w:pPr>
        <w:spacing w:line="360" w:lineRule="auto"/>
        <w:rPr>
          <w:rFonts w:ascii="Arial" w:hAnsi="Arial" w:cs="Arial"/>
        </w:rPr>
      </w:pPr>
      <w:r w:rsidRPr="00972A56">
        <w:rPr>
          <w:rFonts w:ascii="Arial" w:hAnsi="Arial" w:cs="Arial"/>
        </w:rPr>
        <w:t xml:space="preserve">The Welsh Government (2016) asserts that inclusive leadership training is essential in the Pupil Support document </w:t>
      </w:r>
      <w:r w:rsidR="00861A14" w:rsidRPr="00972A56">
        <w:rPr>
          <w:rFonts w:ascii="Arial" w:hAnsi="Arial" w:cs="Arial"/>
        </w:rPr>
        <w:t xml:space="preserve">and that the training can be beneficial to practitioners as well as </w:t>
      </w:r>
      <w:r w:rsidR="00861A14" w:rsidRPr="00972A56">
        <w:rPr>
          <w:rFonts w:ascii="Arial" w:hAnsi="Arial" w:cs="Arial"/>
        </w:rPr>
        <w:lastRenderedPageBreak/>
        <w:t>promote successful practice in schools. Through hands on</w:t>
      </w:r>
      <w:r w:rsidR="002E29BB" w:rsidRPr="00972A56">
        <w:rPr>
          <w:rFonts w:ascii="Arial" w:hAnsi="Arial" w:cs="Arial"/>
        </w:rPr>
        <w:t xml:space="preserve"> experience with inclusion, inclusive leadership training can explore learning possibilities that could be beneficial for both practitioner</w:t>
      </w:r>
      <w:r w:rsidR="00AC419F" w:rsidRPr="00972A56">
        <w:rPr>
          <w:rFonts w:ascii="Arial" w:hAnsi="Arial" w:cs="Arial"/>
        </w:rPr>
        <w:t>s and children.</w:t>
      </w:r>
    </w:p>
    <w:p w14:paraId="02A0E33D" w14:textId="1C55E56D" w:rsidR="009E0542" w:rsidRPr="00972A56" w:rsidRDefault="009E0542" w:rsidP="0057398C">
      <w:pPr>
        <w:spacing w:line="360" w:lineRule="auto"/>
        <w:rPr>
          <w:rFonts w:ascii="Arial" w:hAnsi="Arial" w:cs="Arial"/>
        </w:rPr>
      </w:pPr>
      <w:r w:rsidRPr="00972A56">
        <w:rPr>
          <w:rFonts w:ascii="Arial" w:hAnsi="Arial" w:cs="Arial"/>
        </w:rPr>
        <w:t xml:space="preserve">However, </w:t>
      </w:r>
      <w:r w:rsidR="00AD4267" w:rsidRPr="00972A56">
        <w:rPr>
          <w:rFonts w:ascii="Arial" w:hAnsi="Arial" w:cs="Arial"/>
        </w:rPr>
        <w:t xml:space="preserve">it is crucial to take into account the language that is utilised in both texts. The </w:t>
      </w:r>
      <w:r w:rsidR="00732DBC" w:rsidRPr="00972A56">
        <w:rPr>
          <w:rFonts w:ascii="Arial" w:hAnsi="Arial" w:cs="Arial"/>
        </w:rPr>
        <w:t>Welsh Government (2016) uses the word ‘should’ often which cou</w:t>
      </w:r>
      <w:r w:rsidR="0040426D" w:rsidRPr="00972A56">
        <w:rPr>
          <w:rFonts w:ascii="Arial" w:hAnsi="Arial" w:cs="Arial"/>
        </w:rPr>
        <w:t>ld be confusing</w:t>
      </w:r>
      <w:r w:rsidR="00503C26" w:rsidRPr="00972A56">
        <w:rPr>
          <w:rFonts w:ascii="Arial" w:hAnsi="Arial" w:cs="Arial"/>
        </w:rPr>
        <w:t xml:space="preserve"> as </w:t>
      </w:r>
      <w:r w:rsidR="003E7F80" w:rsidRPr="00972A56">
        <w:rPr>
          <w:rFonts w:ascii="Arial" w:hAnsi="Arial" w:cs="Arial"/>
        </w:rPr>
        <w:t>it suggests that something should be done, but there is a chance that it may not be.</w:t>
      </w:r>
      <w:r w:rsidR="00867DC5" w:rsidRPr="00972A56">
        <w:rPr>
          <w:rFonts w:ascii="Arial" w:hAnsi="Arial" w:cs="Arial"/>
        </w:rPr>
        <w:t xml:space="preserve"> Although </w:t>
      </w:r>
      <w:r w:rsidR="00177FB9" w:rsidRPr="00972A56">
        <w:rPr>
          <w:rFonts w:ascii="Arial" w:hAnsi="Arial" w:cs="Arial"/>
        </w:rPr>
        <w:t xml:space="preserve">the New Curriculum for Wales aims to feature a more inclusive school system, </w:t>
      </w:r>
      <w:r w:rsidR="008D74FE" w:rsidRPr="00972A56">
        <w:rPr>
          <w:rFonts w:ascii="Arial" w:hAnsi="Arial" w:cs="Arial"/>
        </w:rPr>
        <w:t>K</w:t>
      </w:r>
      <w:r w:rsidR="00EA5382" w:rsidRPr="00972A56">
        <w:rPr>
          <w:rFonts w:ascii="Arial" w:hAnsi="Arial" w:cs="Arial"/>
        </w:rPr>
        <w:t xml:space="preserve">night (2021) notes that a lack of uniform policy papers across Wales could view inclusion inequities. </w:t>
      </w:r>
      <w:r w:rsidR="00F4591E" w:rsidRPr="00972A56">
        <w:rPr>
          <w:rFonts w:ascii="Arial" w:hAnsi="Arial" w:cs="Arial"/>
        </w:rPr>
        <w:t>The Children’s Commissioner for Wales (2020) also emp</w:t>
      </w:r>
      <w:r w:rsidR="007D6350" w:rsidRPr="00972A56">
        <w:rPr>
          <w:rFonts w:ascii="Arial" w:hAnsi="Arial" w:cs="Arial"/>
        </w:rPr>
        <w:t xml:space="preserve">hasises the necessity of more consistent inclusive leadership training in the Building Blocks document, explaining that in order to </w:t>
      </w:r>
      <w:r w:rsidR="00CB58D5" w:rsidRPr="00972A56">
        <w:rPr>
          <w:rFonts w:ascii="Arial" w:hAnsi="Arial" w:cs="Arial"/>
        </w:rPr>
        <w:t>prevent this, inclusion training should be incorporated into the initial teacher education, assistant st</w:t>
      </w:r>
      <w:r w:rsidR="00A3109E" w:rsidRPr="00972A56">
        <w:rPr>
          <w:rFonts w:ascii="Arial" w:hAnsi="Arial" w:cs="Arial"/>
        </w:rPr>
        <w:t xml:space="preserve">aff training and as an ongoing growth opportunity. </w:t>
      </w:r>
    </w:p>
    <w:p w14:paraId="7422AFDC" w14:textId="00512787" w:rsidR="00086A7C" w:rsidRPr="00972A56" w:rsidRDefault="00086A7C" w:rsidP="0057398C">
      <w:pPr>
        <w:spacing w:line="360" w:lineRule="auto"/>
        <w:rPr>
          <w:rFonts w:ascii="Arial" w:hAnsi="Arial" w:cs="Arial"/>
        </w:rPr>
      </w:pPr>
    </w:p>
    <w:p w14:paraId="7A995F59" w14:textId="3F556626" w:rsidR="00FB301D" w:rsidRPr="00972A56" w:rsidRDefault="006A2697" w:rsidP="0057398C">
      <w:pPr>
        <w:spacing w:line="360" w:lineRule="auto"/>
        <w:rPr>
          <w:rFonts w:ascii="Arial" w:hAnsi="Arial" w:cs="Arial"/>
        </w:rPr>
      </w:pPr>
      <w:r w:rsidRPr="00972A56">
        <w:rPr>
          <w:rFonts w:ascii="Arial" w:hAnsi="Arial" w:cs="Arial"/>
        </w:rPr>
        <w:t xml:space="preserve">With </w:t>
      </w:r>
      <w:r w:rsidR="008A3C01" w:rsidRPr="00972A56">
        <w:rPr>
          <w:rFonts w:ascii="Arial" w:hAnsi="Arial" w:cs="Arial"/>
        </w:rPr>
        <w:t xml:space="preserve">looking at the language used, it is possible to conclude that policies do not always have consist, simple instructions and that the </w:t>
      </w:r>
      <w:r w:rsidR="004A6CD4" w:rsidRPr="00972A56">
        <w:rPr>
          <w:rFonts w:ascii="Arial" w:hAnsi="Arial" w:cs="Arial"/>
        </w:rPr>
        <w:t>language employed may act as a barrier to inclusive leadership.</w:t>
      </w:r>
      <w:r w:rsidR="008A3C01" w:rsidRPr="00972A56">
        <w:rPr>
          <w:rFonts w:ascii="Arial" w:hAnsi="Arial" w:cs="Arial"/>
        </w:rPr>
        <w:t xml:space="preserve"> </w:t>
      </w:r>
      <w:r w:rsidR="00CE4424" w:rsidRPr="00972A56">
        <w:rPr>
          <w:rFonts w:ascii="Arial" w:hAnsi="Arial" w:cs="Arial"/>
        </w:rPr>
        <w:t>A more successful inclusive environment and understanding for children and aspiring leaders could be achiev</w:t>
      </w:r>
      <w:r w:rsidR="00F2084D" w:rsidRPr="00972A56">
        <w:rPr>
          <w:rFonts w:ascii="Arial" w:hAnsi="Arial" w:cs="Arial"/>
        </w:rPr>
        <w:t xml:space="preserve">ed by providing all staff at various career stages with opportunity to further their knowledge of inclusive leadership. The new curriculum for Wales also </w:t>
      </w:r>
      <w:r w:rsidR="00DF55CF" w:rsidRPr="00972A56">
        <w:rPr>
          <w:rFonts w:ascii="Arial" w:hAnsi="Arial" w:cs="Arial"/>
        </w:rPr>
        <w:t>offers opportunities for development and guidance for inclusive leadership to take place. The New Curriculum allows for inclusive leadership in earl</w:t>
      </w:r>
      <w:r w:rsidR="00ED6269" w:rsidRPr="00972A56">
        <w:rPr>
          <w:rFonts w:ascii="Arial" w:hAnsi="Arial" w:cs="Arial"/>
        </w:rPr>
        <w:t>y childhood education and gives children and practitioners the change to grow in their knowledge and understanding. Inclusive leadership should be possible in</w:t>
      </w:r>
      <w:r w:rsidR="007400B1" w:rsidRPr="00972A56">
        <w:rPr>
          <w:rFonts w:ascii="Arial" w:hAnsi="Arial" w:cs="Arial"/>
        </w:rPr>
        <w:t xml:space="preserve"> settings in the curriculum is used as intended and planned. Any obstacles and barriers need to be successfully removed, with </w:t>
      </w:r>
      <w:r w:rsidR="00144107" w:rsidRPr="00972A56">
        <w:rPr>
          <w:rFonts w:ascii="Arial" w:hAnsi="Arial" w:cs="Arial"/>
        </w:rPr>
        <w:t xml:space="preserve">necessary tools, training and financing made in order for this to be successful. </w:t>
      </w:r>
    </w:p>
    <w:p w14:paraId="3BC7FAB7" w14:textId="77777777" w:rsidR="000A7118" w:rsidRPr="00972A56" w:rsidRDefault="000A7118" w:rsidP="0057398C">
      <w:pPr>
        <w:spacing w:line="360" w:lineRule="auto"/>
        <w:rPr>
          <w:rFonts w:ascii="Arial" w:hAnsi="Arial" w:cs="Arial"/>
        </w:rPr>
      </w:pPr>
    </w:p>
    <w:p w14:paraId="2D4C1850" w14:textId="0216E07A" w:rsidR="00F1261B" w:rsidRPr="00972A56" w:rsidRDefault="00F1261B" w:rsidP="0057398C">
      <w:pPr>
        <w:spacing w:line="360" w:lineRule="auto"/>
        <w:rPr>
          <w:rFonts w:ascii="Arial" w:hAnsi="Arial" w:cs="Arial"/>
          <w:u w:val="single"/>
        </w:rPr>
      </w:pPr>
      <w:r w:rsidRPr="00972A56">
        <w:rPr>
          <w:rFonts w:ascii="Arial" w:hAnsi="Arial" w:cs="Arial"/>
          <w:u w:val="single"/>
        </w:rPr>
        <w:t>Section 3</w:t>
      </w:r>
    </w:p>
    <w:p w14:paraId="216222AB" w14:textId="028827A5" w:rsidR="00765157" w:rsidRPr="00972A56" w:rsidRDefault="004E2602" w:rsidP="0057398C">
      <w:pPr>
        <w:spacing w:line="360" w:lineRule="auto"/>
        <w:rPr>
          <w:rFonts w:ascii="Arial" w:hAnsi="Arial" w:cs="Arial"/>
        </w:rPr>
      </w:pPr>
      <w:r w:rsidRPr="00972A56">
        <w:rPr>
          <w:rFonts w:ascii="Arial" w:hAnsi="Arial" w:cs="Arial"/>
        </w:rPr>
        <w:t>Florian (2008) cit</w:t>
      </w:r>
      <w:r w:rsidR="00A06CB6" w:rsidRPr="00972A56">
        <w:rPr>
          <w:rFonts w:ascii="Arial" w:hAnsi="Arial" w:cs="Arial"/>
        </w:rPr>
        <w:t xml:space="preserve">ed in </w:t>
      </w:r>
      <w:proofErr w:type="spellStart"/>
      <w:r w:rsidR="00A06CB6" w:rsidRPr="00972A56">
        <w:rPr>
          <w:rFonts w:ascii="Arial" w:hAnsi="Arial" w:cs="Arial"/>
        </w:rPr>
        <w:t>Agbenyeah</w:t>
      </w:r>
      <w:proofErr w:type="spellEnd"/>
      <w:r w:rsidR="00A06CB6" w:rsidRPr="00972A56">
        <w:rPr>
          <w:rFonts w:ascii="Arial" w:hAnsi="Arial" w:cs="Arial"/>
        </w:rPr>
        <w:t xml:space="preserve"> (2022) states how according to research, a strong emphasis on inclusion strengthens teaching and learning for all young chil</w:t>
      </w:r>
      <w:r w:rsidR="00DD723D" w:rsidRPr="00972A56">
        <w:rPr>
          <w:rFonts w:ascii="Arial" w:hAnsi="Arial" w:cs="Arial"/>
        </w:rPr>
        <w:t>dren, especially when school practitioners involve the community of the setting in productive, collaborative ongoing decision making.</w:t>
      </w:r>
      <w:r w:rsidR="003B1AFF" w:rsidRPr="00972A56">
        <w:rPr>
          <w:rFonts w:ascii="Arial" w:hAnsi="Arial" w:cs="Arial"/>
        </w:rPr>
        <w:t xml:space="preserve"> </w:t>
      </w:r>
      <w:proofErr w:type="spellStart"/>
      <w:r w:rsidR="003B1AFF" w:rsidRPr="00972A56">
        <w:rPr>
          <w:rFonts w:ascii="Arial" w:hAnsi="Arial" w:cs="Arial"/>
        </w:rPr>
        <w:t>S</w:t>
      </w:r>
      <w:r w:rsidR="00726024" w:rsidRPr="00972A56">
        <w:rPr>
          <w:rFonts w:ascii="Arial" w:hAnsi="Arial" w:cs="Arial"/>
        </w:rPr>
        <w:t>iraj</w:t>
      </w:r>
      <w:proofErr w:type="spellEnd"/>
      <w:r w:rsidR="00726024" w:rsidRPr="00972A56">
        <w:rPr>
          <w:rFonts w:ascii="Arial" w:hAnsi="Arial" w:cs="Arial"/>
        </w:rPr>
        <w:t xml:space="preserve"> </w:t>
      </w:r>
      <w:r w:rsidR="00AB263D" w:rsidRPr="00972A56">
        <w:rPr>
          <w:rFonts w:ascii="Arial" w:hAnsi="Arial" w:cs="Arial"/>
        </w:rPr>
        <w:t xml:space="preserve">and </w:t>
      </w:r>
      <w:proofErr w:type="spellStart"/>
      <w:r w:rsidR="00726024" w:rsidRPr="00972A56">
        <w:rPr>
          <w:rFonts w:ascii="Arial" w:hAnsi="Arial" w:cs="Arial"/>
        </w:rPr>
        <w:t>Hallet</w:t>
      </w:r>
      <w:proofErr w:type="spellEnd"/>
      <w:r w:rsidR="00726024" w:rsidRPr="00972A56">
        <w:rPr>
          <w:rFonts w:ascii="Arial" w:hAnsi="Arial" w:cs="Arial"/>
        </w:rPr>
        <w:t xml:space="preserve"> (2013)</w:t>
      </w:r>
      <w:r w:rsidR="007F3F0F" w:rsidRPr="00972A56">
        <w:rPr>
          <w:rFonts w:ascii="Arial" w:hAnsi="Arial" w:cs="Arial"/>
        </w:rPr>
        <w:t xml:space="preserve"> highlight how any early years setting that fosters an atmosphere that fosters a sens</w:t>
      </w:r>
      <w:r w:rsidR="00203F97" w:rsidRPr="00972A56">
        <w:rPr>
          <w:rFonts w:ascii="Arial" w:hAnsi="Arial" w:cs="Arial"/>
        </w:rPr>
        <w:t>e of belonging for both children and their families needs inclusive leadership.</w:t>
      </w:r>
      <w:r w:rsidR="00807514" w:rsidRPr="00972A56">
        <w:rPr>
          <w:rFonts w:ascii="Arial" w:hAnsi="Arial" w:cs="Arial"/>
        </w:rPr>
        <w:t xml:space="preserve"> </w:t>
      </w:r>
      <w:r w:rsidR="001812CF" w:rsidRPr="00972A56">
        <w:rPr>
          <w:rFonts w:ascii="Arial" w:hAnsi="Arial" w:cs="Arial"/>
        </w:rPr>
        <w:t>Every child is entitled to the best start in life as well as the assistance they need to reach their full potential</w:t>
      </w:r>
      <w:r w:rsidR="00DB59A6" w:rsidRPr="00972A56">
        <w:rPr>
          <w:rFonts w:ascii="Arial" w:hAnsi="Arial" w:cs="Arial"/>
        </w:rPr>
        <w:t xml:space="preserve"> (</w:t>
      </w:r>
      <w:r w:rsidR="00F24980" w:rsidRPr="00972A56">
        <w:rPr>
          <w:rFonts w:ascii="Arial" w:hAnsi="Arial" w:cs="Arial"/>
        </w:rPr>
        <w:t>GOV 2021).</w:t>
      </w:r>
      <w:r w:rsidR="00BA7421" w:rsidRPr="00972A56">
        <w:rPr>
          <w:rFonts w:ascii="Arial" w:hAnsi="Arial" w:cs="Arial"/>
        </w:rPr>
        <w:t xml:space="preserve"> </w:t>
      </w:r>
      <w:r w:rsidR="00D168C6" w:rsidRPr="00972A56">
        <w:rPr>
          <w:rFonts w:ascii="Arial" w:hAnsi="Arial" w:cs="Arial"/>
        </w:rPr>
        <w:t xml:space="preserve">Practitioners can be inclusive by talking to </w:t>
      </w:r>
      <w:r w:rsidR="009A6B98" w:rsidRPr="00972A56">
        <w:rPr>
          <w:rFonts w:ascii="Arial" w:hAnsi="Arial" w:cs="Arial"/>
        </w:rPr>
        <w:t>Louis and his dad to aid in grasping their needs and cultural requirements, especially when they encounter something th</w:t>
      </w:r>
      <w:r w:rsidR="00D24DF1" w:rsidRPr="00972A56">
        <w:rPr>
          <w:rFonts w:ascii="Arial" w:hAnsi="Arial" w:cs="Arial"/>
        </w:rPr>
        <w:t xml:space="preserve">ey may have had no exposure to before. The best technique for a practitioner to increase their knowledge is to be attentive to the children and their families experiences </w:t>
      </w:r>
      <w:r w:rsidR="004F0005" w:rsidRPr="00972A56">
        <w:rPr>
          <w:rFonts w:ascii="Arial" w:hAnsi="Arial" w:cs="Arial"/>
        </w:rPr>
        <w:t xml:space="preserve">because doing so will assist them to understand their unique </w:t>
      </w:r>
      <w:r w:rsidR="004F0005" w:rsidRPr="00972A56">
        <w:rPr>
          <w:rFonts w:ascii="Arial" w:hAnsi="Arial" w:cs="Arial"/>
        </w:rPr>
        <w:lastRenderedPageBreak/>
        <w:t>needs</w:t>
      </w:r>
      <w:r w:rsidR="009B766C" w:rsidRPr="00972A56">
        <w:rPr>
          <w:rFonts w:ascii="Arial" w:hAnsi="Arial" w:cs="Arial"/>
        </w:rPr>
        <w:t xml:space="preserve"> </w:t>
      </w:r>
      <w:r w:rsidR="00E7255F" w:rsidRPr="00972A56">
        <w:rPr>
          <w:rFonts w:ascii="Arial" w:hAnsi="Arial" w:cs="Arial"/>
        </w:rPr>
        <w:t xml:space="preserve">(Allen </w:t>
      </w:r>
      <w:r w:rsidR="00E7255F" w:rsidRPr="00972A56">
        <w:rPr>
          <w:rFonts w:ascii="Arial" w:hAnsi="Arial" w:cs="Arial"/>
          <w:i/>
          <w:iCs/>
        </w:rPr>
        <w:t>et al,</w:t>
      </w:r>
      <w:r w:rsidR="00E7255F" w:rsidRPr="00972A56">
        <w:rPr>
          <w:rFonts w:ascii="Arial" w:hAnsi="Arial" w:cs="Arial"/>
        </w:rPr>
        <w:t xml:space="preserve"> 2021).</w:t>
      </w:r>
      <w:r w:rsidR="00F128D4" w:rsidRPr="00972A56">
        <w:rPr>
          <w:rFonts w:ascii="Arial" w:hAnsi="Arial" w:cs="Arial"/>
        </w:rPr>
        <w:t xml:space="preserve"> </w:t>
      </w:r>
      <w:r w:rsidR="00454A81" w:rsidRPr="00972A56">
        <w:rPr>
          <w:rFonts w:ascii="Arial" w:hAnsi="Arial" w:cs="Arial"/>
        </w:rPr>
        <w:t xml:space="preserve">Although it may seem intimidating and challenging, altering the way you communicate to parents </w:t>
      </w:r>
      <w:r w:rsidR="00D02A29" w:rsidRPr="00972A56">
        <w:rPr>
          <w:rFonts w:ascii="Arial" w:hAnsi="Arial" w:cs="Arial"/>
        </w:rPr>
        <w:t>can have a profound impact on communicating with parents who do not speak English. This can be done by using less words</w:t>
      </w:r>
      <w:r w:rsidR="006E0577" w:rsidRPr="00972A56">
        <w:rPr>
          <w:rFonts w:ascii="Arial" w:hAnsi="Arial" w:cs="Arial"/>
        </w:rPr>
        <w:t xml:space="preserve"> by taking out unnecessary or repetitive words</w:t>
      </w:r>
      <w:r w:rsidR="004208CD" w:rsidRPr="00972A56">
        <w:rPr>
          <w:rFonts w:ascii="Arial" w:hAnsi="Arial" w:cs="Arial"/>
        </w:rPr>
        <w:t xml:space="preserve"> as this will enable to speech to be focused and brief. Do not rush any conversation and allow time for paus</w:t>
      </w:r>
      <w:r w:rsidR="0000270A" w:rsidRPr="00972A56">
        <w:rPr>
          <w:rFonts w:ascii="Arial" w:hAnsi="Arial" w:cs="Arial"/>
        </w:rPr>
        <w:t>es as this will allow the parents time to process what is being said</w:t>
      </w:r>
      <w:r w:rsidR="00ED400F" w:rsidRPr="00972A56">
        <w:rPr>
          <w:rFonts w:ascii="Arial" w:hAnsi="Arial" w:cs="Arial"/>
        </w:rPr>
        <w:t xml:space="preserve"> (Learning Ladders</w:t>
      </w:r>
      <w:r w:rsidR="0067456E" w:rsidRPr="00972A56">
        <w:rPr>
          <w:rFonts w:ascii="Arial" w:hAnsi="Arial" w:cs="Arial"/>
        </w:rPr>
        <w:t>,</w:t>
      </w:r>
      <w:r w:rsidR="00ED400F" w:rsidRPr="00972A56">
        <w:rPr>
          <w:rFonts w:ascii="Arial" w:hAnsi="Arial" w:cs="Arial"/>
        </w:rPr>
        <w:t xml:space="preserve"> </w:t>
      </w:r>
      <w:r w:rsidR="0067456E" w:rsidRPr="00972A56">
        <w:rPr>
          <w:rFonts w:ascii="Arial" w:hAnsi="Arial" w:cs="Arial"/>
        </w:rPr>
        <w:t>N</w:t>
      </w:r>
      <w:r w:rsidR="00ED400F" w:rsidRPr="00972A56">
        <w:rPr>
          <w:rFonts w:ascii="Arial" w:hAnsi="Arial" w:cs="Arial"/>
        </w:rPr>
        <w:t xml:space="preserve">o </w:t>
      </w:r>
      <w:r w:rsidR="0067456E" w:rsidRPr="00972A56">
        <w:rPr>
          <w:rFonts w:ascii="Arial" w:hAnsi="Arial" w:cs="Arial"/>
        </w:rPr>
        <w:t>D</w:t>
      </w:r>
      <w:r w:rsidR="00ED400F" w:rsidRPr="00972A56">
        <w:rPr>
          <w:rFonts w:ascii="Arial" w:hAnsi="Arial" w:cs="Arial"/>
        </w:rPr>
        <w:t>ate).</w:t>
      </w:r>
      <w:r w:rsidR="009C4675" w:rsidRPr="00972A56">
        <w:rPr>
          <w:rFonts w:ascii="Arial" w:hAnsi="Arial" w:cs="Arial"/>
        </w:rPr>
        <w:t xml:space="preserve"> Early Years Alliance (2019) states how early childhood settings should take the initiative to overcome inclusion barriers such as ne</w:t>
      </w:r>
      <w:r w:rsidR="00ED109B" w:rsidRPr="00972A56">
        <w:rPr>
          <w:rFonts w:ascii="Arial" w:hAnsi="Arial" w:cs="Arial"/>
        </w:rPr>
        <w:t>gativity, stereotyping and both consciously and unconsciously bias</w:t>
      </w:r>
      <w:r w:rsidR="00B36BB1" w:rsidRPr="00972A56">
        <w:rPr>
          <w:rFonts w:ascii="Arial" w:hAnsi="Arial" w:cs="Arial"/>
        </w:rPr>
        <w:t xml:space="preserve">. To be equitable and inclusive, environments </w:t>
      </w:r>
      <w:r w:rsidR="0038527E" w:rsidRPr="00972A56">
        <w:rPr>
          <w:rFonts w:ascii="Arial" w:hAnsi="Arial" w:cs="Arial"/>
        </w:rPr>
        <w:t>must be</w:t>
      </w:r>
      <w:r w:rsidR="00DB5DBC" w:rsidRPr="00972A56">
        <w:rPr>
          <w:rFonts w:ascii="Arial" w:hAnsi="Arial" w:cs="Arial"/>
        </w:rPr>
        <w:t xml:space="preserve"> confident, committed and competent. To foster collaborative ways, build attitudes, and implement clear goals, a full group approach is ne</w:t>
      </w:r>
      <w:r w:rsidR="00F63C2C" w:rsidRPr="00972A56">
        <w:rPr>
          <w:rFonts w:ascii="Arial" w:hAnsi="Arial" w:cs="Arial"/>
        </w:rPr>
        <w:t xml:space="preserve">cessary. To achieve this, settings must adopt a resilient mindset that goes beyond statutory policy and </w:t>
      </w:r>
      <w:r w:rsidR="006A3E49" w:rsidRPr="00972A56">
        <w:rPr>
          <w:rFonts w:ascii="Arial" w:hAnsi="Arial" w:cs="Arial"/>
        </w:rPr>
        <w:t>legal requirements to foster anti discriminatory attitudes and constructive behaviour.</w:t>
      </w:r>
    </w:p>
    <w:p w14:paraId="32A22CC4" w14:textId="77640CED" w:rsidR="00A27A6A" w:rsidRPr="00972A56" w:rsidRDefault="00A27A6A" w:rsidP="0057398C">
      <w:pPr>
        <w:spacing w:line="360" w:lineRule="auto"/>
        <w:rPr>
          <w:rFonts w:ascii="Arial" w:hAnsi="Arial" w:cs="Arial"/>
        </w:rPr>
      </w:pPr>
    </w:p>
    <w:p w14:paraId="5450C7A6" w14:textId="2B7B7948" w:rsidR="00A14ABA" w:rsidRPr="00972A56" w:rsidRDefault="00A14ABA" w:rsidP="0057398C">
      <w:pPr>
        <w:spacing w:line="360" w:lineRule="auto"/>
        <w:rPr>
          <w:rFonts w:ascii="Arial" w:hAnsi="Arial" w:cs="Arial"/>
        </w:rPr>
      </w:pPr>
      <w:r w:rsidRPr="00972A56">
        <w:rPr>
          <w:rFonts w:ascii="Arial" w:hAnsi="Arial" w:cs="Arial"/>
        </w:rPr>
        <w:t>In order to facilitate a culturally inclusive environment, it is crucial to promote inclusive leadership</w:t>
      </w:r>
      <w:r w:rsidR="0076667F" w:rsidRPr="00972A56">
        <w:rPr>
          <w:rFonts w:ascii="Arial" w:hAnsi="Arial" w:cs="Arial"/>
        </w:rPr>
        <w:t>.</w:t>
      </w:r>
      <w:r w:rsidR="00F01FF2" w:rsidRPr="00972A56">
        <w:rPr>
          <w:rFonts w:ascii="Arial" w:hAnsi="Arial" w:cs="Arial"/>
        </w:rPr>
        <w:t xml:space="preserve"> </w:t>
      </w:r>
      <w:r w:rsidR="00F5765C" w:rsidRPr="00972A56">
        <w:rPr>
          <w:rFonts w:ascii="Arial" w:hAnsi="Arial" w:cs="Arial"/>
        </w:rPr>
        <w:t>All children benefit from inclusion when they learn about equality and how to adjust to the unique needs of others</w:t>
      </w:r>
      <w:r w:rsidR="00264DBB" w:rsidRPr="00972A56">
        <w:rPr>
          <w:rFonts w:ascii="Arial" w:hAnsi="Arial" w:cs="Arial"/>
        </w:rPr>
        <w:t xml:space="preserve"> </w:t>
      </w:r>
      <w:r w:rsidR="00EB0C6D" w:rsidRPr="00972A56">
        <w:rPr>
          <w:rFonts w:ascii="Arial" w:hAnsi="Arial" w:cs="Arial"/>
        </w:rPr>
        <w:t>(</w:t>
      </w:r>
      <w:proofErr w:type="spellStart"/>
      <w:r w:rsidR="00EB0C6D" w:rsidRPr="00972A56">
        <w:rPr>
          <w:rFonts w:ascii="Arial" w:hAnsi="Arial" w:cs="Arial"/>
        </w:rPr>
        <w:t>O’Dea</w:t>
      </w:r>
      <w:proofErr w:type="spellEnd"/>
      <w:r w:rsidR="0067456E" w:rsidRPr="00972A56">
        <w:rPr>
          <w:rFonts w:ascii="Arial" w:hAnsi="Arial" w:cs="Arial"/>
        </w:rPr>
        <w:t>,</w:t>
      </w:r>
      <w:r w:rsidR="00DF2420" w:rsidRPr="00972A56">
        <w:rPr>
          <w:rFonts w:ascii="Arial" w:hAnsi="Arial" w:cs="Arial"/>
        </w:rPr>
        <w:t xml:space="preserve"> </w:t>
      </w:r>
      <w:r w:rsidR="0067456E" w:rsidRPr="00972A56">
        <w:rPr>
          <w:rFonts w:ascii="Arial" w:hAnsi="Arial" w:cs="Arial"/>
        </w:rPr>
        <w:t>N</w:t>
      </w:r>
      <w:r w:rsidR="00DF2420" w:rsidRPr="00972A56">
        <w:rPr>
          <w:rFonts w:ascii="Arial" w:hAnsi="Arial" w:cs="Arial"/>
        </w:rPr>
        <w:t xml:space="preserve">o </w:t>
      </w:r>
      <w:r w:rsidR="0067456E" w:rsidRPr="00972A56">
        <w:rPr>
          <w:rFonts w:ascii="Arial" w:hAnsi="Arial" w:cs="Arial"/>
        </w:rPr>
        <w:t>D</w:t>
      </w:r>
      <w:r w:rsidR="00DF2420" w:rsidRPr="00972A56">
        <w:rPr>
          <w:rFonts w:ascii="Arial" w:hAnsi="Arial" w:cs="Arial"/>
        </w:rPr>
        <w:t>ate</w:t>
      </w:r>
      <w:r w:rsidR="00EB0C6D" w:rsidRPr="00972A56">
        <w:rPr>
          <w:rFonts w:ascii="Arial" w:hAnsi="Arial" w:cs="Arial"/>
        </w:rPr>
        <w:t>)</w:t>
      </w:r>
      <w:r w:rsidR="00DF2420" w:rsidRPr="00972A56">
        <w:rPr>
          <w:rFonts w:ascii="Arial" w:hAnsi="Arial" w:cs="Arial"/>
        </w:rPr>
        <w:t>.</w:t>
      </w:r>
      <w:r w:rsidR="0076667F" w:rsidRPr="00972A56">
        <w:rPr>
          <w:rFonts w:ascii="Arial" w:hAnsi="Arial" w:cs="Arial"/>
        </w:rPr>
        <w:t xml:space="preserve"> P</w:t>
      </w:r>
      <w:r w:rsidRPr="00972A56">
        <w:rPr>
          <w:rFonts w:ascii="Arial" w:hAnsi="Arial" w:cs="Arial"/>
        </w:rPr>
        <w:t>romoting inclusive lead</w:t>
      </w:r>
      <w:r w:rsidR="00793B99" w:rsidRPr="00972A56">
        <w:rPr>
          <w:rFonts w:ascii="Arial" w:hAnsi="Arial" w:cs="Arial"/>
        </w:rPr>
        <w:t>ership</w:t>
      </w:r>
      <w:r w:rsidR="0076667F" w:rsidRPr="00972A56">
        <w:rPr>
          <w:rFonts w:ascii="Arial" w:hAnsi="Arial" w:cs="Arial"/>
        </w:rPr>
        <w:t xml:space="preserve"> </w:t>
      </w:r>
      <w:r w:rsidR="00A74ECA" w:rsidRPr="00972A56">
        <w:rPr>
          <w:rFonts w:ascii="Arial" w:hAnsi="Arial" w:cs="Arial"/>
        </w:rPr>
        <w:t>may invo</w:t>
      </w:r>
      <w:r w:rsidR="007A37A7" w:rsidRPr="00972A56">
        <w:rPr>
          <w:rFonts w:ascii="Arial" w:hAnsi="Arial" w:cs="Arial"/>
        </w:rPr>
        <w:t>lve reading materials that is inclusive of different cultures and speaking with families to</w:t>
      </w:r>
      <w:r w:rsidR="00BB7F1F" w:rsidRPr="00972A56">
        <w:rPr>
          <w:rFonts w:ascii="Arial" w:hAnsi="Arial" w:cs="Arial"/>
        </w:rPr>
        <w:t xml:space="preserve"> learn about their values and beliefs. To improve children’s emotional health and get the best possible result for the young people </w:t>
      </w:r>
      <w:r w:rsidR="00A1676F" w:rsidRPr="00972A56">
        <w:rPr>
          <w:rFonts w:ascii="Arial" w:hAnsi="Arial" w:cs="Arial"/>
        </w:rPr>
        <w:t xml:space="preserve">in the setting, inclusive leadership is important. </w:t>
      </w:r>
      <w:r w:rsidR="00DD73B8" w:rsidRPr="00972A56">
        <w:rPr>
          <w:rFonts w:ascii="Arial" w:hAnsi="Arial" w:cs="Arial"/>
        </w:rPr>
        <w:t>Policie</w:t>
      </w:r>
      <w:r w:rsidR="00C3007A" w:rsidRPr="00972A56">
        <w:rPr>
          <w:rFonts w:ascii="Arial" w:hAnsi="Arial" w:cs="Arial"/>
        </w:rPr>
        <w:t xml:space="preserve">s, practices, attitudes and beliefs must all work together to guarantee that everyone in your setting </w:t>
      </w:r>
      <w:r w:rsidR="005160EB" w:rsidRPr="00972A56">
        <w:rPr>
          <w:rFonts w:ascii="Arial" w:hAnsi="Arial" w:cs="Arial"/>
        </w:rPr>
        <w:t xml:space="preserve">including children and their parents, as well as practitioners, belongs. </w:t>
      </w:r>
      <w:r w:rsidR="007F355F" w:rsidRPr="00972A56">
        <w:rPr>
          <w:rFonts w:ascii="Arial" w:hAnsi="Arial" w:cs="Arial"/>
        </w:rPr>
        <w:t>When attending non specialist settings, children who have been identified as having a special education needs and disabilities are sometime</w:t>
      </w:r>
      <w:r w:rsidR="0058178A" w:rsidRPr="00972A56">
        <w:rPr>
          <w:rFonts w:ascii="Arial" w:hAnsi="Arial" w:cs="Arial"/>
        </w:rPr>
        <w:t>s misunderstood to be the only ones eligible for inclusion. However, this is only a portion of the inclusion narrative. In order to create an environ</w:t>
      </w:r>
      <w:r w:rsidR="00DF4ED9" w:rsidRPr="00972A56">
        <w:rPr>
          <w:rFonts w:ascii="Arial" w:hAnsi="Arial" w:cs="Arial"/>
        </w:rPr>
        <w:t>ment where everyone is safe, at ease and welcomed, early childhood practitioners and communities must examine their own policies and beliefs</w:t>
      </w:r>
      <w:r w:rsidR="009E5423" w:rsidRPr="00972A56">
        <w:rPr>
          <w:rFonts w:ascii="Arial" w:hAnsi="Arial" w:cs="Arial"/>
        </w:rPr>
        <w:t xml:space="preserve"> (</w:t>
      </w:r>
      <w:proofErr w:type="spellStart"/>
      <w:r w:rsidR="00436F10" w:rsidRPr="00972A56">
        <w:rPr>
          <w:rFonts w:ascii="Arial" w:hAnsi="Arial" w:cs="Arial"/>
        </w:rPr>
        <w:t>Nutbrown</w:t>
      </w:r>
      <w:proofErr w:type="spellEnd"/>
      <w:r w:rsidR="007F05F3" w:rsidRPr="00972A56">
        <w:rPr>
          <w:rFonts w:ascii="Arial" w:hAnsi="Arial" w:cs="Arial"/>
        </w:rPr>
        <w:t>, N</w:t>
      </w:r>
      <w:r w:rsidR="00436F10" w:rsidRPr="00972A56">
        <w:rPr>
          <w:rFonts w:ascii="Arial" w:hAnsi="Arial" w:cs="Arial"/>
        </w:rPr>
        <w:t xml:space="preserve">o </w:t>
      </w:r>
      <w:r w:rsidR="007F05F3" w:rsidRPr="00972A56">
        <w:rPr>
          <w:rFonts w:ascii="Arial" w:hAnsi="Arial" w:cs="Arial"/>
        </w:rPr>
        <w:t>D</w:t>
      </w:r>
      <w:r w:rsidR="00436F10" w:rsidRPr="00972A56">
        <w:rPr>
          <w:rFonts w:ascii="Arial" w:hAnsi="Arial" w:cs="Arial"/>
        </w:rPr>
        <w:t>ate).</w:t>
      </w:r>
    </w:p>
    <w:p w14:paraId="0ADC2CCA" w14:textId="3BAEEA5F" w:rsidR="00CE241E" w:rsidRPr="00972A56" w:rsidRDefault="00CE241E" w:rsidP="0057398C">
      <w:pPr>
        <w:spacing w:line="360" w:lineRule="auto"/>
        <w:rPr>
          <w:rFonts w:ascii="Arial" w:hAnsi="Arial" w:cs="Arial"/>
        </w:rPr>
      </w:pPr>
    </w:p>
    <w:p w14:paraId="4061FFB3" w14:textId="3018DECC" w:rsidR="00CE241E" w:rsidRPr="00972A56" w:rsidRDefault="00CE241E" w:rsidP="0057398C">
      <w:pPr>
        <w:spacing w:line="360" w:lineRule="auto"/>
        <w:rPr>
          <w:rFonts w:ascii="Arial" w:hAnsi="Arial" w:cs="Arial"/>
        </w:rPr>
      </w:pPr>
    </w:p>
    <w:sectPr w:rsidR="00CE241E" w:rsidRPr="00972A56">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511D22" w14:textId="77777777" w:rsidR="003F7B72" w:rsidRDefault="003F7B72" w:rsidP="00C83AAD">
      <w:r>
        <w:separator/>
      </w:r>
    </w:p>
  </w:endnote>
  <w:endnote w:type="continuationSeparator" w:id="0">
    <w:p w14:paraId="68301ADB" w14:textId="77777777" w:rsidR="003F7B72" w:rsidRDefault="003F7B72" w:rsidP="00C83A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53003" w14:textId="77777777" w:rsidR="003F7B72" w:rsidRDefault="003F7B72" w:rsidP="00C83AAD">
      <w:r>
        <w:separator/>
      </w:r>
    </w:p>
  </w:footnote>
  <w:footnote w:type="continuationSeparator" w:id="0">
    <w:p w14:paraId="76BB479D" w14:textId="77777777" w:rsidR="003F7B72" w:rsidRDefault="003F7B72" w:rsidP="00C83A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8DB88" w14:textId="4D2A8F96" w:rsidR="00C83AAD" w:rsidRDefault="005D3A03">
    <w:pPr>
      <w:pStyle w:val="Header"/>
    </w:pPr>
    <w:r>
      <w:t>ECEY6004</w:t>
    </w:r>
    <w:r w:rsidR="003F4025">
      <w:t xml:space="preserve">                          </w:t>
    </w:r>
    <w:r>
      <w:t xml:space="preserve">                              2112933</w:t>
    </w:r>
    <w:r w:rsidR="003F4025">
      <w:t xml:space="preserve">        </w:t>
    </w:r>
    <w:r>
      <w:t xml:space="preserve"> </w:t>
    </w:r>
    <w:r w:rsidR="003F4025">
      <w:t xml:space="preserve">                             </w:t>
    </w:r>
    <w:r>
      <w:t>Word count</w:t>
    </w:r>
    <w:r w:rsidR="003F4025">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4C8"/>
    <w:rsid w:val="0000270A"/>
    <w:rsid w:val="000142D3"/>
    <w:rsid w:val="00033F7D"/>
    <w:rsid w:val="00037755"/>
    <w:rsid w:val="00042A33"/>
    <w:rsid w:val="0004417B"/>
    <w:rsid w:val="0005431C"/>
    <w:rsid w:val="0006037A"/>
    <w:rsid w:val="000615F8"/>
    <w:rsid w:val="0006280B"/>
    <w:rsid w:val="000649E1"/>
    <w:rsid w:val="0007015B"/>
    <w:rsid w:val="00072757"/>
    <w:rsid w:val="00072964"/>
    <w:rsid w:val="00076CBF"/>
    <w:rsid w:val="00086A7C"/>
    <w:rsid w:val="00092811"/>
    <w:rsid w:val="00093782"/>
    <w:rsid w:val="00095060"/>
    <w:rsid w:val="0009542D"/>
    <w:rsid w:val="0009696B"/>
    <w:rsid w:val="000A7118"/>
    <w:rsid w:val="000B0530"/>
    <w:rsid w:val="000B171A"/>
    <w:rsid w:val="000C0BC3"/>
    <w:rsid w:val="000C5A7B"/>
    <w:rsid w:val="000D335F"/>
    <w:rsid w:val="000E03BB"/>
    <w:rsid w:val="000F7DC9"/>
    <w:rsid w:val="00101254"/>
    <w:rsid w:val="00105126"/>
    <w:rsid w:val="00117F17"/>
    <w:rsid w:val="001223A4"/>
    <w:rsid w:val="00134896"/>
    <w:rsid w:val="001349F5"/>
    <w:rsid w:val="001404EB"/>
    <w:rsid w:val="00142380"/>
    <w:rsid w:val="00144107"/>
    <w:rsid w:val="00144249"/>
    <w:rsid w:val="00147740"/>
    <w:rsid w:val="00177FB9"/>
    <w:rsid w:val="001812CF"/>
    <w:rsid w:val="00192040"/>
    <w:rsid w:val="00194E6A"/>
    <w:rsid w:val="001A15B8"/>
    <w:rsid w:val="001B2B13"/>
    <w:rsid w:val="001B2EAD"/>
    <w:rsid w:val="001C61FC"/>
    <w:rsid w:val="001D5A82"/>
    <w:rsid w:val="001E39BE"/>
    <w:rsid w:val="001F7748"/>
    <w:rsid w:val="001F79EC"/>
    <w:rsid w:val="0020110E"/>
    <w:rsid w:val="00203F97"/>
    <w:rsid w:val="00204E4B"/>
    <w:rsid w:val="00206D7D"/>
    <w:rsid w:val="0021787B"/>
    <w:rsid w:val="0022035E"/>
    <w:rsid w:val="002208D4"/>
    <w:rsid w:val="00235B28"/>
    <w:rsid w:val="00237A39"/>
    <w:rsid w:val="00243DF2"/>
    <w:rsid w:val="00254D26"/>
    <w:rsid w:val="002568D6"/>
    <w:rsid w:val="00264DBB"/>
    <w:rsid w:val="00273302"/>
    <w:rsid w:val="0027417E"/>
    <w:rsid w:val="00275547"/>
    <w:rsid w:val="00292054"/>
    <w:rsid w:val="00297145"/>
    <w:rsid w:val="002A5B1A"/>
    <w:rsid w:val="002B5E01"/>
    <w:rsid w:val="002C0F9F"/>
    <w:rsid w:val="002D393E"/>
    <w:rsid w:val="002D6176"/>
    <w:rsid w:val="002E29BB"/>
    <w:rsid w:val="002E29DA"/>
    <w:rsid w:val="002E3FB9"/>
    <w:rsid w:val="002E5501"/>
    <w:rsid w:val="00311E98"/>
    <w:rsid w:val="00311F6C"/>
    <w:rsid w:val="003179F5"/>
    <w:rsid w:val="003256DD"/>
    <w:rsid w:val="00325F37"/>
    <w:rsid w:val="00331968"/>
    <w:rsid w:val="003413EC"/>
    <w:rsid w:val="00341E5E"/>
    <w:rsid w:val="003457A1"/>
    <w:rsid w:val="003740CF"/>
    <w:rsid w:val="00384BC1"/>
    <w:rsid w:val="0038527E"/>
    <w:rsid w:val="00392683"/>
    <w:rsid w:val="003A640C"/>
    <w:rsid w:val="003A6A0E"/>
    <w:rsid w:val="003B0C2C"/>
    <w:rsid w:val="003B1AFF"/>
    <w:rsid w:val="003B29E8"/>
    <w:rsid w:val="003B395A"/>
    <w:rsid w:val="003B4C60"/>
    <w:rsid w:val="003C2735"/>
    <w:rsid w:val="003D2C73"/>
    <w:rsid w:val="003D35B4"/>
    <w:rsid w:val="003D46E0"/>
    <w:rsid w:val="003E002F"/>
    <w:rsid w:val="003E4F88"/>
    <w:rsid w:val="003E64DD"/>
    <w:rsid w:val="003E7F80"/>
    <w:rsid w:val="003F4025"/>
    <w:rsid w:val="003F6DF7"/>
    <w:rsid w:val="003F7B72"/>
    <w:rsid w:val="0040426D"/>
    <w:rsid w:val="00404653"/>
    <w:rsid w:val="00416319"/>
    <w:rsid w:val="004208CD"/>
    <w:rsid w:val="00432C04"/>
    <w:rsid w:val="00436F10"/>
    <w:rsid w:val="00444E24"/>
    <w:rsid w:val="00454029"/>
    <w:rsid w:val="00454A81"/>
    <w:rsid w:val="00463521"/>
    <w:rsid w:val="004712A9"/>
    <w:rsid w:val="004730AA"/>
    <w:rsid w:val="00475865"/>
    <w:rsid w:val="00484C3A"/>
    <w:rsid w:val="00495A80"/>
    <w:rsid w:val="004A1FE3"/>
    <w:rsid w:val="004A4D87"/>
    <w:rsid w:val="004A6CD4"/>
    <w:rsid w:val="004B7383"/>
    <w:rsid w:val="004C20E3"/>
    <w:rsid w:val="004C6EA3"/>
    <w:rsid w:val="004C7196"/>
    <w:rsid w:val="004D3F35"/>
    <w:rsid w:val="004E2602"/>
    <w:rsid w:val="004E4332"/>
    <w:rsid w:val="004F0005"/>
    <w:rsid w:val="00503C26"/>
    <w:rsid w:val="0050501D"/>
    <w:rsid w:val="005160EB"/>
    <w:rsid w:val="00556927"/>
    <w:rsid w:val="005661E7"/>
    <w:rsid w:val="00570326"/>
    <w:rsid w:val="0057398C"/>
    <w:rsid w:val="005753A6"/>
    <w:rsid w:val="00577103"/>
    <w:rsid w:val="0058178A"/>
    <w:rsid w:val="005848B6"/>
    <w:rsid w:val="00597785"/>
    <w:rsid w:val="005A2FC1"/>
    <w:rsid w:val="005B5444"/>
    <w:rsid w:val="005C5837"/>
    <w:rsid w:val="005D234D"/>
    <w:rsid w:val="005D3A03"/>
    <w:rsid w:val="005D5744"/>
    <w:rsid w:val="00615CE2"/>
    <w:rsid w:val="006234A7"/>
    <w:rsid w:val="00632167"/>
    <w:rsid w:val="00637C75"/>
    <w:rsid w:val="006431BB"/>
    <w:rsid w:val="00657F38"/>
    <w:rsid w:val="0067456E"/>
    <w:rsid w:val="00680DC0"/>
    <w:rsid w:val="00682E01"/>
    <w:rsid w:val="006A2697"/>
    <w:rsid w:val="006A3E49"/>
    <w:rsid w:val="006A7611"/>
    <w:rsid w:val="006C339A"/>
    <w:rsid w:val="006D1935"/>
    <w:rsid w:val="006E0577"/>
    <w:rsid w:val="006E17D0"/>
    <w:rsid w:val="006E5694"/>
    <w:rsid w:val="00714D2B"/>
    <w:rsid w:val="00722D99"/>
    <w:rsid w:val="00726024"/>
    <w:rsid w:val="00732DBC"/>
    <w:rsid w:val="00735016"/>
    <w:rsid w:val="007400B1"/>
    <w:rsid w:val="00745836"/>
    <w:rsid w:val="007552BC"/>
    <w:rsid w:val="007569D5"/>
    <w:rsid w:val="00763900"/>
    <w:rsid w:val="00765157"/>
    <w:rsid w:val="0076667F"/>
    <w:rsid w:val="00771DA4"/>
    <w:rsid w:val="007744B7"/>
    <w:rsid w:val="00793B99"/>
    <w:rsid w:val="00793F87"/>
    <w:rsid w:val="007A37A7"/>
    <w:rsid w:val="007A6736"/>
    <w:rsid w:val="007B42A5"/>
    <w:rsid w:val="007C5FA0"/>
    <w:rsid w:val="007C7DB6"/>
    <w:rsid w:val="007D6350"/>
    <w:rsid w:val="007F05F3"/>
    <w:rsid w:val="007F355F"/>
    <w:rsid w:val="007F3F0F"/>
    <w:rsid w:val="007F5DEE"/>
    <w:rsid w:val="008022F7"/>
    <w:rsid w:val="008034C8"/>
    <w:rsid w:val="008041E8"/>
    <w:rsid w:val="00804FB1"/>
    <w:rsid w:val="008067D3"/>
    <w:rsid w:val="00807514"/>
    <w:rsid w:val="008076A1"/>
    <w:rsid w:val="008238D4"/>
    <w:rsid w:val="0082546C"/>
    <w:rsid w:val="00846F33"/>
    <w:rsid w:val="0086045D"/>
    <w:rsid w:val="00861A14"/>
    <w:rsid w:val="00867DC5"/>
    <w:rsid w:val="00873866"/>
    <w:rsid w:val="008738DC"/>
    <w:rsid w:val="00883CD0"/>
    <w:rsid w:val="00884E9F"/>
    <w:rsid w:val="00892540"/>
    <w:rsid w:val="008A218D"/>
    <w:rsid w:val="008A3C01"/>
    <w:rsid w:val="008A7561"/>
    <w:rsid w:val="008C3660"/>
    <w:rsid w:val="008D74FE"/>
    <w:rsid w:val="008F35D7"/>
    <w:rsid w:val="009023EC"/>
    <w:rsid w:val="00905C74"/>
    <w:rsid w:val="00937457"/>
    <w:rsid w:val="00961B54"/>
    <w:rsid w:val="00972A56"/>
    <w:rsid w:val="00976159"/>
    <w:rsid w:val="0098166B"/>
    <w:rsid w:val="00995891"/>
    <w:rsid w:val="009966B6"/>
    <w:rsid w:val="009A6B98"/>
    <w:rsid w:val="009B766C"/>
    <w:rsid w:val="009C4675"/>
    <w:rsid w:val="009D2D5F"/>
    <w:rsid w:val="009D36C7"/>
    <w:rsid w:val="009E0542"/>
    <w:rsid w:val="009E5423"/>
    <w:rsid w:val="009F13BD"/>
    <w:rsid w:val="009F488C"/>
    <w:rsid w:val="00A06CB6"/>
    <w:rsid w:val="00A14ABA"/>
    <w:rsid w:val="00A1676F"/>
    <w:rsid w:val="00A2399F"/>
    <w:rsid w:val="00A27A6A"/>
    <w:rsid w:val="00A3109E"/>
    <w:rsid w:val="00A35858"/>
    <w:rsid w:val="00A40C15"/>
    <w:rsid w:val="00A605FB"/>
    <w:rsid w:val="00A67163"/>
    <w:rsid w:val="00A73E9E"/>
    <w:rsid w:val="00A74ECA"/>
    <w:rsid w:val="00A824B0"/>
    <w:rsid w:val="00A83315"/>
    <w:rsid w:val="00A86A07"/>
    <w:rsid w:val="00A90310"/>
    <w:rsid w:val="00A90B62"/>
    <w:rsid w:val="00A9206E"/>
    <w:rsid w:val="00A92619"/>
    <w:rsid w:val="00A95823"/>
    <w:rsid w:val="00AA5317"/>
    <w:rsid w:val="00AB0E31"/>
    <w:rsid w:val="00AB263D"/>
    <w:rsid w:val="00AB2D37"/>
    <w:rsid w:val="00AB36D1"/>
    <w:rsid w:val="00AC419F"/>
    <w:rsid w:val="00AC69B9"/>
    <w:rsid w:val="00AD1581"/>
    <w:rsid w:val="00AD4267"/>
    <w:rsid w:val="00AE4BB6"/>
    <w:rsid w:val="00AE6309"/>
    <w:rsid w:val="00AF3267"/>
    <w:rsid w:val="00AF525D"/>
    <w:rsid w:val="00AF7E63"/>
    <w:rsid w:val="00B02FB2"/>
    <w:rsid w:val="00B0427D"/>
    <w:rsid w:val="00B078A4"/>
    <w:rsid w:val="00B142AD"/>
    <w:rsid w:val="00B24F28"/>
    <w:rsid w:val="00B26D52"/>
    <w:rsid w:val="00B36BB1"/>
    <w:rsid w:val="00B47EAC"/>
    <w:rsid w:val="00B5123D"/>
    <w:rsid w:val="00B52F00"/>
    <w:rsid w:val="00B84D42"/>
    <w:rsid w:val="00B95A86"/>
    <w:rsid w:val="00BA7421"/>
    <w:rsid w:val="00BB0166"/>
    <w:rsid w:val="00BB7F1F"/>
    <w:rsid w:val="00BD0380"/>
    <w:rsid w:val="00BD5381"/>
    <w:rsid w:val="00BE498C"/>
    <w:rsid w:val="00BF0642"/>
    <w:rsid w:val="00BF2A62"/>
    <w:rsid w:val="00BF35EC"/>
    <w:rsid w:val="00C17928"/>
    <w:rsid w:val="00C263BC"/>
    <w:rsid w:val="00C3007A"/>
    <w:rsid w:val="00C528BC"/>
    <w:rsid w:val="00C56F41"/>
    <w:rsid w:val="00C6381B"/>
    <w:rsid w:val="00C6437B"/>
    <w:rsid w:val="00C83AAD"/>
    <w:rsid w:val="00C95414"/>
    <w:rsid w:val="00C9742C"/>
    <w:rsid w:val="00CB58D5"/>
    <w:rsid w:val="00CB72DD"/>
    <w:rsid w:val="00CC679B"/>
    <w:rsid w:val="00CD6C30"/>
    <w:rsid w:val="00CE241E"/>
    <w:rsid w:val="00CE4424"/>
    <w:rsid w:val="00CE4A39"/>
    <w:rsid w:val="00CF1DF6"/>
    <w:rsid w:val="00CF391A"/>
    <w:rsid w:val="00CF3CA8"/>
    <w:rsid w:val="00CF67BB"/>
    <w:rsid w:val="00D02A29"/>
    <w:rsid w:val="00D02F7E"/>
    <w:rsid w:val="00D168C6"/>
    <w:rsid w:val="00D204F4"/>
    <w:rsid w:val="00D24DF1"/>
    <w:rsid w:val="00D270E5"/>
    <w:rsid w:val="00D30116"/>
    <w:rsid w:val="00D3363F"/>
    <w:rsid w:val="00D41889"/>
    <w:rsid w:val="00D42A94"/>
    <w:rsid w:val="00D4380D"/>
    <w:rsid w:val="00D45E01"/>
    <w:rsid w:val="00D46CDA"/>
    <w:rsid w:val="00D52E51"/>
    <w:rsid w:val="00D5453F"/>
    <w:rsid w:val="00D648BD"/>
    <w:rsid w:val="00D720D7"/>
    <w:rsid w:val="00D74F04"/>
    <w:rsid w:val="00DB59A6"/>
    <w:rsid w:val="00DB5DBC"/>
    <w:rsid w:val="00DB784B"/>
    <w:rsid w:val="00DC03C2"/>
    <w:rsid w:val="00DC30A0"/>
    <w:rsid w:val="00DC4C81"/>
    <w:rsid w:val="00DC6DBB"/>
    <w:rsid w:val="00DC7991"/>
    <w:rsid w:val="00DD723D"/>
    <w:rsid w:val="00DD73B8"/>
    <w:rsid w:val="00DF2420"/>
    <w:rsid w:val="00DF4ED9"/>
    <w:rsid w:val="00DF55CF"/>
    <w:rsid w:val="00E05DF9"/>
    <w:rsid w:val="00E06572"/>
    <w:rsid w:val="00E07D53"/>
    <w:rsid w:val="00E21FE6"/>
    <w:rsid w:val="00E34486"/>
    <w:rsid w:val="00E42345"/>
    <w:rsid w:val="00E6130C"/>
    <w:rsid w:val="00E61B1F"/>
    <w:rsid w:val="00E71855"/>
    <w:rsid w:val="00E7255F"/>
    <w:rsid w:val="00E75AFA"/>
    <w:rsid w:val="00E81972"/>
    <w:rsid w:val="00E91231"/>
    <w:rsid w:val="00E931EF"/>
    <w:rsid w:val="00E93B5A"/>
    <w:rsid w:val="00EA5382"/>
    <w:rsid w:val="00EB0C6D"/>
    <w:rsid w:val="00EB3173"/>
    <w:rsid w:val="00ED109B"/>
    <w:rsid w:val="00ED1527"/>
    <w:rsid w:val="00ED400F"/>
    <w:rsid w:val="00ED6269"/>
    <w:rsid w:val="00EE7020"/>
    <w:rsid w:val="00EF3FB4"/>
    <w:rsid w:val="00F01FF2"/>
    <w:rsid w:val="00F1261B"/>
    <w:rsid w:val="00F128D4"/>
    <w:rsid w:val="00F150AB"/>
    <w:rsid w:val="00F2084D"/>
    <w:rsid w:val="00F214D7"/>
    <w:rsid w:val="00F24980"/>
    <w:rsid w:val="00F4551F"/>
    <w:rsid w:val="00F4591E"/>
    <w:rsid w:val="00F5765C"/>
    <w:rsid w:val="00F63C2C"/>
    <w:rsid w:val="00F70D84"/>
    <w:rsid w:val="00F76740"/>
    <w:rsid w:val="00F835EA"/>
    <w:rsid w:val="00F836EA"/>
    <w:rsid w:val="00F878E4"/>
    <w:rsid w:val="00F97256"/>
    <w:rsid w:val="00FA19BF"/>
    <w:rsid w:val="00FA353A"/>
    <w:rsid w:val="00FB301D"/>
    <w:rsid w:val="00FC4996"/>
    <w:rsid w:val="00FC6C87"/>
    <w:rsid w:val="00FC7C87"/>
    <w:rsid w:val="00FD0F15"/>
    <w:rsid w:val="00FE2154"/>
    <w:rsid w:val="00FE4C56"/>
    <w:rsid w:val="00FE6117"/>
    <w:rsid w:val="00FF4110"/>
    <w:rsid w:val="00FF63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3ADFE6B"/>
  <w15:chartTrackingRefBased/>
  <w15:docId w15:val="{F562D900-B28F-B948-8FFD-7D47642CF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3AAD"/>
    <w:pPr>
      <w:tabs>
        <w:tab w:val="center" w:pos="4513"/>
        <w:tab w:val="right" w:pos="9026"/>
      </w:tabs>
    </w:pPr>
  </w:style>
  <w:style w:type="character" w:customStyle="1" w:styleId="HeaderChar">
    <w:name w:val="Header Char"/>
    <w:basedOn w:val="DefaultParagraphFont"/>
    <w:link w:val="Header"/>
    <w:uiPriority w:val="99"/>
    <w:rsid w:val="00C83AAD"/>
  </w:style>
  <w:style w:type="paragraph" w:styleId="Footer">
    <w:name w:val="footer"/>
    <w:basedOn w:val="Normal"/>
    <w:link w:val="FooterChar"/>
    <w:uiPriority w:val="99"/>
    <w:unhideWhenUsed/>
    <w:rsid w:val="00C83AAD"/>
    <w:pPr>
      <w:tabs>
        <w:tab w:val="center" w:pos="4513"/>
        <w:tab w:val="right" w:pos="9026"/>
      </w:tabs>
    </w:pPr>
  </w:style>
  <w:style w:type="character" w:customStyle="1" w:styleId="FooterChar">
    <w:name w:val="Footer Char"/>
    <w:basedOn w:val="DefaultParagraphFont"/>
    <w:link w:val="Footer"/>
    <w:uiPriority w:val="99"/>
    <w:rsid w:val="00C83A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3010</Words>
  <Characters>17160</Characters>
  <Application>Microsoft Office Word</Application>
  <DocSecurity>0</DocSecurity>
  <Lines>143</Lines>
  <Paragraphs>40</Paragraphs>
  <ScaleCrop>false</ScaleCrop>
  <Company/>
  <LinksUpToDate>false</LinksUpToDate>
  <CharactersWithSpaces>20130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Jae Morris (2112933)</dc:creator>
  <cp:keywords/>
  <dc:description/>
  <cp:lastModifiedBy>Jae Morris (2112933)</cp:lastModifiedBy>
  <cp:revision>2</cp:revision>
  <dcterms:created xsi:type="dcterms:W3CDTF">2023-06-18T12:04:00Z</dcterms:created>
  <dcterms:modified xsi:type="dcterms:W3CDTF">2023-06-18T12:04:00Z</dcterms:modified>
</cp:coreProperties>
</file>