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D44CBEF" wp14:paraId="2C078E63" wp14:textId="0963E6FD">
      <w:pPr>
        <w:spacing w:line="360" w:lineRule="auto"/>
        <w:rPr>
          <w:rFonts w:ascii="Arial" w:hAnsi="Arial" w:eastAsia="Arial" w:cs="Arial"/>
          <w:sz w:val="22"/>
          <w:szCs w:val="22"/>
          <w:u w:val="single"/>
        </w:rPr>
      </w:pPr>
      <w:r w:rsidRPr="1D44CBEF" w:rsidR="1F66BC48">
        <w:rPr>
          <w:rFonts w:ascii="Arial" w:hAnsi="Arial" w:eastAsia="Arial" w:cs="Arial"/>
          <w:sz w:val="22"/>
          <w:szCs w:val="22"/>
          <w:u w:val="single"/>
        </w:rPr>
        <w:t xml:space="preserve"> </w:t>
      </w:r>
      <w:r w:rsidRPr="1D44CBEF" w:rsidR="5EDEB94D">
        <w:rPr>
          <w:rFonts w:ascii="Arial" w:hAnsi="Arial" w:eastAsia="Arial" w:cs="Arial"/>
          <w:sz w:val="22"/>
          <w:szCs w:val="22"/>
          <w:u w:val="single"/>
        </w:rPr>
        <w:t>Multilingualism Video Script and References</w:t>
      </w:r>
    </w:p>
    <w:p w:rsidR="5EDEB94D" w:rsidP="1D44CBEF" w:rsidRDefault="5EDEB94D" w14:paraId="0AA698F0" w14:textId="75A1C00B">
      <w:pPr>
        <w:pStyle w:val="Normal"/>
        <w:spacing w:line="360" w:lineRule="auto"/>
        <w:rPr>
          <w:rFonts w:ascii="Arial" w:hAnsi="Arial" w:eastAsia="Arial" w:cs="Arial"/>
          <w:sz w:val="22"/>
          <w:szCs w:val="22"/>
          <w:u w:val="none"/>
        </w:rPr>
      </w:pPr>
      <w:r w:rsidRPr="1D44CBEF" w:rsidR="5EDEB94D">
        <w:rPr>
          <w:rFonts w:ascii="Arial" w:hAnsi="Arial" w:eastAsia="Arial" w:cs="Arial"/>
          <w:sz w:val="22"/>
          <w:szCs w:val="22"/>
          <w:u w:val="none"/>
        </w:rPr>
        <w:t>2308266</w:t>
      </w:r>
    </w:p>
    <w:p w:rsidR="0A8D1E8B" w:rsidP="1D44CBEF" w:rsidRDefault="0A8D1E8B" w14:paraId="0998F28E" w14:textId="3F6BC9EE">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2"/>
          <w:szCs w:val="22"/>
          <w:lang w:val="en-US"/>
        </w:rPr>
      </w:pPr>
      <w:r w:rsidRPr="1D44CBEF" w:rsidR="0A8D1E8B">
        <w:rPr>
          <w:rFonts w:ascii="Arial" w:hAnsi="Arial" w:eastAsia="Arial" w:cs="Arial"/>
          <w:sz w:val="22"/>
          <w:szCs w:val="22"/>
        </w:rPr>
        <w:t>Benefits of bilingualism and/or multilingualism</w:t>
      </w:r>
    </w:p>
    <w:p w:rsidR="0A8D1E8B" w:rsidP="1D44CBEF" w:rsidRDefault="0A8D1E8B" w14:paraId="7E34FBE9" w14:textId="06C15AE4">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2"/>
          <w:szCs w:val="22"/>
          <w:lang w:val="en-US"/>
        </w:rPr>
      </w:pPr>
      <w:r w:rsidRPr="1D44CBEF" w:rsidR="0A8D1E8B">
        <w:rPr>
          <w:rFonts w:ascii="Arial" w:hAnsi="Arial" w:eastAsia="Arial" w:cs="Arial"/>
          <w:sz w:val="22"/>
          <w:szCs w:val="22"/>
        </w:rPr>
        <w:t>English as an Additional Language/Welsh as an Additional Language</w:t>
      </w:r>
    </w:p>
    <w:p w:rsidR="0A8D1E8B" w:rsidP="1D44CBEF" w:rsidRDefault="0A8D1E8B" w14:paraId="1357306A" w14:textId="312CAC72">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2"/>
          <w:szCs w:val="22"/>
          <w:lang w:val="en-US"/>
        </w:rPr>
      </w:pPr>
      <w:r w:rsidRPr="1D44CBEF" w:rsidR="0A8D1E8B">
        <w:rPr>
          <w:rFonts w:ascii="Arial" w:hAnsi="Arial" w:eastAsia="Arial" w:cs="Arial"/>
          <w:sz w:val="22"/>
          <w:szCs w:val="22"/>
        </w:rPr>
        <w:t>Brain development</w:t>
      </w:r>
    </w:p>
    <w:p w:rsidR="0A8D1E8B" w:rsidP="1D44CBEF" w:rsidRDefault="0A8D1E8B" w14:paraId="64E7AA5C" w14:textId="655BCE99">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2"/>
          <w:szCs w:val="22"/>
          <w:lang w:val="en-US"/>
        </w:rPr>
      </w:pPr>
      <w:r w:rsidRPr="1D44CBEF" w:rsidR="0A8D1E8B">
        <w:rPr>
          <w:rFonts w:ascii="Arial" w:hAnsi="Arial" w:eastAsia="Arial" w:cs="Arial"/>
          <w:sz w:val="22"/>
          <w:szCs w:val="22"/>
        </w:rPr>
        <w:t>Divergent thinking</w:t>
      </w:r>
    </w:p>
    <w:p w:rsidR="0A8D1E8B" w:rsidP="1D44CBEF" w:rsidRDefault="0A8D1E8B" w14:paraId="34A92713" w14:textId="1694E5AC">
      <w:pPr>
        <w:pStyle w:val="Normal"/>
        <w:spacing w:line="360" w:lineRule="auto"/>
        <w:rPr>
          <w:rFonts w:ascii="Arial" w:hAnsi="Arial" w:eastAsia="Arial" w:cs="Arial"/>
          <w:noProof w:val="0"/>
          <w:sz w:val="22"/>
          <w:szCs w:val="22"/>
          <w:lang w:val="en-US"/>
        </w:rPr>
      </w:pPr>
      <w:r w:rsidRPr="1D44CBEF" w:rsidR="0A8D1E8B">
        <w:rPr>
          <w:rFonts w:ascii="Arial" w:hAnsi="Arial" w:eastAsia="Arial" w:cs="Arial"/>
          <w:sz w:val="22"/>
          <w:szCs w:val="22"/>
        </w:rPr>
        <w:t xml:space="preserve">Links with the Foundation Phase and Curriculum </w:t>
      </w:r>
      <w:r w:rsidRPr="1D44CBEF" w:rsidR="0A8D1E8B">
        <w:rPr>
          <w:rFonts w:ascii="Arial" w:hAnsi="Arial" w:eastAsia="Arial" w:cs="Arial"/>
          <w:sz w:val="22"/>
          <w:szCs w:val="22"/>
        </w:rPr>
        <w:t>Cymreig</w:t>
      </w:r>
    </w:p>
    <w:p w:rsidR="7AF29121" w:rsidP="1D44CBEF" w:rsidRDefault="7AF29121" w14:paraId="39E27DAB" w14:textId="234DEBAB">
      <w:pPr>
        <w:pStyle w:val="Normal"/>
        <w:spacing w:line="360" w:lineRule="auto"/>
        <w:rPr>
          <w:rFonts w:ascii="Arial" w:hAnsi="Arial" w:eastAsia="Arial" w:cs="Arial"/>
          <w:sz w:val="22"/>
          <w:szCs w:val="22"/>
        </w:rPr>
      </w:pPr>
    </w:p>
    <w:p w:rsidR="7AF29121" w:rsidP="1D44CBEF" w:rsidRDefault="7AF29121" w14:paraId="50C92039" w14:textId="2C18DEBA">
      <w:pPr>
        <w:pStyle w:val="Normal"/>
        <w:spacing w:line="360" w:lineRule="auto"/>
        <w:rPr>
          <w:rFonts w:ascii="Arial" w:hAnsi="Arial" w:eastAsia="Arial" w:cs="Arial"/>
          <w:b w:val="1"/>
          <w:bCs w:val="1"/>
          <w:sz w:val="22"/>
          <w:szCs w:val="22"/>
          <w:u w:val="single"/>
        </w:rPr>
      </w:pPr>
      <w:r w:rsidRPr="1D44CBEF" w:rsidR="1A8A91B0">
        <w:rPr>
          <w:rFonts w:ascii="Arial" w:hAnsi="Arial" w:eastAsia="Arial" w:cs="Arial"/>
          <w:b w:val="1"/>
          <w:bCs w:val="1"/>
          <w:sz w:val="22"/>
          <w:szCs w:val="22"/>
          <w:u w:val="single"/>
        </w:rPr>
        <w:t>The Importance of Multilingualism in Early Years Settings.</w:t>
      </w:r>
    </w:p>
    <w:p w:rsidR="7885E5DD" w:rsidP="1D44CBEF" w:rsidRDefault="7885E5DD" w14:paraId="34D85ADD" w14:textId="7221BB99">
      <w:pPr>
        <w:pStyle w:val="Normal"/>
        <w:spacing w:line="360" w:lineRule="auto"/>
        <w:rPr>
          <w:rFonts w:ascii="Arial" w:hAnsi="Arial" w:eastAsia="Arial" w:cs="Arial"/>
          <w:sz w:val="22"/>
          <w:szCs w:val="22"/>
        </w:rPr>
      </w:pPr>
      <w:r w:rsidRPr="1D44CBEF" w:rsidR="7885E5DD">
        <w:rPr>
          <w:rFonts w:ascii="Arial" w:hAnsi="Arial" w:eastAsia="Arial" w:cs="Arial"/>
          <w:sz w:val="22"/>
          <w:szCs w:val="22"/>
        </w:rPr>
        <w:t xml:space="preserve">Multilingualism definition- </w:t>
      </w:r>
      <w:r w:rsidRPr="1D44CBEF" w:rsidR="364C51F0">
        <w:rPr>
          <w:rFonts w:ascii="Arial" w:hAnsi="Arial" w:eastAsia="Arial" w:cs="Arial"/>
          <w:sz w:val="22"/>
          <w:szCs w:val="22"/>
        </w:rPr>
        <w:t xml:space="preserve">derived from the Latin words ‘multi’ meaning many, and “lingua” </w:t>
      </w:r>
      <w:r w:rsidRPr="1D44CBEF" w:rsidR="3CB2E854">
        <w:rPr>
          <w:rFonts w:ascii="Arial" w:hAnsi="Arial" w:eastAsia="Arial" w:cs="Arial"/>
          <w:sz w:val="22"/>
          <w:szCs w:val="22"/>
        </w:rPr>
        <w:t xml:space="preserve">which means language. </w:t>
      </w:r>
      <w:r w:rsidRPr="1D44CBEF" w:rsidR="4A7658A9">
        <w:rPr>
          <w:rFonts w:ascii="Arial" w:hAnsi="Arial" w:eastAsia="Arial" w:cs="Arial"/>
          <w:sz w:val="22"/>
          <w:szCs w:val="22"/>
        </w:rPr>
        <w:t xml:space="preserve">Simply put, multilingualism describes the phenomenon in which individuals or </w:t>
      </w:r>
      <w:r w:rsidRPr="1D44CBEF" w:rsidR="29C8CB42">
        <w:rPr>
          <w:rFonts w:ascii="Arial" w:hAnsi="Arial" w:eastAsia="Arial" w:cs="Arial"/>
          <w:sz w:val="22"/>
          <w:szCs w:val="22"/>
        </w:rPr>
        <w:t xml:space="preserve">groups have more than </w:t>
      </w:r>
      <w:r w:rsidRPr="1D44CBEF" w:rsidR="20F25221">
        <w:rPr>
          <w:rFonts w:ascii="Arial" w:hAnsi="Arial" w:eastAsia="Arial" w:cs="Arial"/>
          <w:sz w:val="22"/>
          <w:szCs w:val="22"/>
        </w:rPr>
        <w:t xml:space="preserve">3 </w:t>
      </w:r>
      <w:r w:rsidRPr="1D44CBEF" w:rsidR="4DD20B32">
        <w:rPr>
          <w:rFonts w:ascii="Arial" w:hAnsi="Arial" w:eastAsia="Arial" w:cs="Arial"/>
          <w:sz w:val="22"/>
          <w:szCs w:val="22"/>
        </w:rPr>
        <w:t>languages</w:t>
      </w:r>
      <w:r w:rsidRPr="1D44CBEF" w:rsidR="29C8CB42">
        <w:rPr>
          <w:rFonts w:ascii="Arial" w:hAnsi="Arial" w:eastAsia="Arial" w:cs="Arial"/>
          <w:sz w:val="22"/>
          <w:szCs w:val="22"/>
        </w:rPr>
        <w:t xml:space="preserve"> they use to communicate with. </w:t>
      </w:r>
      <w:r w:rsidRPr="1D44CBEF" w:rsidR="72377FD5">
        <w:rPr>
          <w:rFonts w:ascii="Arial" w:hAnsi="Arial" w:eastAsia="Arial" w:cs="Arial"/>
          <w:sz w:val="22"/>
          <w:szCs w:val="22"/>
        </w:rPr>
        <w:t>2 languages being Bilingualism, and 3 being Trilingual.</w:t>
      </w:r>
      <w:r w:rsidRPr="1D44CBEF" w:rsidR="1D6E7912">
        <w:rPr>
          <w:rFonts w:ascii="Arial" w:hAnsi="Arial" w:eastAsia="Arial" w:cs="Arial"/>
          <w:sz w:val="22"/>
          <w:szCs w:val="22"/>
        </w:rPr>
        <w:t xml:space="preserve"> According to Gration (2021)</w:t>
      </w:r>
      <w:r w:rsidRPr="1D44CBEF" w:rsidR="7FE4846D">
        <w:rPr>
          <w:rFonts w:ascii="Arial" w:hAnsi="Arial" w:eastAsia="Arial" w:cs="Arial"/>
          <w:sz w:val="22"/>
          <w:szCs w:val="22"/>
        </w:rPr>
        <w:t xml:space="preserve">, research shows that an estimated 43% of the world's population is bilingual, with a further 17% </w:t>
      </w:r>
      <w:r w:rsidRPr="1D44CBEF" w:rsidR="3E89699F">
        <w:rPr>
          <w:rFonts w:ascii="Arial" w:hAnsi="Arial" w:eastAsia="Arial" w:cs="Arial"/>
          <w:sz w:val="22"/>
          <w:szCs w:val="22"/>
        </w:rPr>
        <w:t xml:space="preserve">being multilingual, meaning that around half of people on earth can </w:t>
      </w:r>
      <w:r w:rsidRPr="1D44CBEF" w:rsidR="561A2B05">
        <w:rPr>
          <w:rFonts w:ascii="Arial" w:hAnsi="Arial" w:eastAsia="Arial" w:cs="Arial"/>
          <w:sz w:val="22"/>
          <w:szCs w:val="22"/>
        </w:rPr>
        <w:t>communicate in more than one language.</w:t>
      </w:r>
      <w:r w:rsidRPr="1D44CBEF" w:rsidR="3259D3B5">
        <w:rPr>
          <w:rFonts w:ascii="Arial" w:hAnsi="Arial" w:eastAsia="Arial" w:cs="Arial"/>
          <w:sz w:val="22"/>
          <w:szCs w:val="22"/>
        </w:rPr>
        <w:t xml:space="preserve"> </w:t>
      </w:r>
    </w:p>
    <w:p w:rsidR="535C6D9C" w:rsidP="1D44CBEF" w:rsidRDefault="535C6D9C" w14:paraId="518E5E5C" w14:textId="253CB5B8">
      <w:pPr>
        <w:pStyle w:val="Normal"/>
        <w:spacing w:line="360" w:lineRule="auto"/>
        <w:rPr>
          <w:rFonts w:ascii="Arial" w:hAnsi="Arial" w:eastAsia="Arial" w:cs="Arial"/>
          <w:b w:val="0"/>
          <w:bCs w:val="0"/>
          <w:i w:val="0"/>
          <w:iCs w:val="0"/>
          <w:caps w:val="0"/>
          <w:smallCaps w:val="0"/>
          <w:noProof w:val="0"/>
          <w:color w:val="040C28"/>
          <w:sz w:val="22"/>
          <w:szCs w:val="22"/>
          <w:lang w:val="en-GB"/>
        </w:rPr>
      </w:pPr>
      <w:r w:rsidRPr="1D44CBEF" w:rsidR="535C6D9C">
        <w:rPr>
          <w:rFonts w:ascii="Arial" w:hAnsi="Arial" w:eastAsia="Arial" w:cs="Arial"/>
          <w:sz w:val="22"/>
          <w:szCs w:val="22"/>
        </w:rPr>
        <w:t xml:space="preserve">The language that </w:t>
      </w:r>
      <w:r w:rsidRPr="1D44CBEF" w:rsidR="3D6E4447">
        <w:rPr>
          <w:rFonts w:ascii="Arial" w:hAnsi="Arial" w:eastAsia="Arial" w:cs="Arial"/>
          <w:sz w:val="22"/>
          <w:szCs w:val="22"/>
        </w:rPr>
        <w:t>I</w:t>
      </w:r>
      <w:r w:rsidRPr="1D44CBEF" w:rsidR="535C6D9C">
        <w:rPr>
          <w:rFonts w:ascii="Arial" w:hAnsi="Arial" w:eastAsia="Arial" w:cs="Arial"/>
          <w:sz w:val="22"/>
          <w:szCs w:val="22"/>
        </w:rPr>
        <w:t xml:space="preserve"> am speaking</w:t>
      </w:r>
      <w:r w:rsidRPr="1D44CBEF" w:rsidR="7445BE1A">
        <w:rPr>
          <w:rFonts w:ascii="Arial" w:hAnsi="Arial" w:eastAsia="Arial" w:cs="Arial"/>
          <w:sz w:val="22"/>
          <w:szCs w:val="22"/>
        </w:rPr>
        <w:t xml:space="preserve"> right now</w:t>
      </w:r>
      <w:r w:rsidRPr="1D44CBEF" w:rsidR="535C6D9C">
        <w:rPr>
          <w:rFonts w:ascii="Arial" w:hAnsi="Arial" w:eastAsia="Arial" w:cs="Arial"/>
          <w:sz w:val="22"/>
          <w:szCs w:val="22"/>
        </w:rPr>
        <w:t xml:space="preserve"> is the result of multilingualism. </w:t>
      </w:r>
      <w:r w:rsidRPr="1D44CBEF" w:rsidR="447B31D3">
        <w:rPr>
          <w:rFonts w:ascii="Arial" w:hAnsi="Arial" w:eastAsia="Arial" w:cs="Arial"/>
          <w:sz w:val="22"/>
          <w:szCs w:val="22"/>
        </w:rPr>
        <w:t xml:space="preserve">It </w:t>
      </w:r>
      <w:r w:rsidRPr="1D44CBEF" w:rsidR="535C6D9C">
        <w:rPr>
          <w:rFonts w:ascii="Arial" w:hAnsi="Arial" w:eastAsia="Arial" w:cs="Arial"/>
          <w:sz w:val="22"/>
          <w:szCs w:val="22"/>
        </w:rPr>
        <w:t xml:space="preserve">is a melding of </w:t>
      </w:r>
      <w:r w:rsidRPr="1D44CBEF" w:rsidR="6AA0BDE0">
        <w:rPr>
          <w:rFonts w:ascii="Arial" w:hAnsi="Arial" w:eastAsia="Arial" w:cs="Arial"/>
          <w:b w:val="0"/>
          <w:bCs w:val="0"/>
          <w:i w:val="0"/>
          <w:iCs w:val="0"/>
          <w:caps w:val="0"/>
          <w:smallCaps w:val="0"/>
          <w:noProof w:val="0"/>
          <w:color w:val="040C28"/>
          <w:sz w:val="22"/>
          <w:szCs w:val="22"/>
          <w:lang w:val="en-GB"/>
        </w:rPr>
        <w:t>Old English, Danish, Norse, and French</w:t>
      </w:r>
      <w:r w:rsidRPr="1D44CBEF" w:rsidR="477E36FA">
        <w:rPr>
          <w:rFonts w:ascii="Arial" w:hAnsi="Arial" w:eastAsia="Arial" w:cs="Arial"/>
          <w:b w:val="0"/>
          <w:bCs w:val="0"/>
          <w:i w:val="0"/>
          <w:iCs w:val="0"/>
          <w:caps w:val="0"/>
          <w:smallCaps w:val="0"/>
          <w:noProof w:val="0"/>
          <w:color w:val="040C28"/>
          <w:sz w:val="22"/>
          <w:szCs w:val="22"/>
          <w:lang w:val="en-GB"/>
        </w:rPr>
        <w:t xml:space="preserve">, which results in the language that </w:t>
      </w:r>
      <w:r w:rsidRPr="1D44CBEF" w:rsidR="600C18C3">
        <w:rPr>
          <w:rFonts w:ascii="Arial" w:hAnsi="Arial" w:eastAsia="Arial" w:cs="Arial"/>
          <w:b w:val="0"/>
          <w:bCs w:val="0"/>
          <w:i w:val="0"/>
          <w:iCs w:val="0"/>
          <w:caps w:val="0"/>
          <w:smallCaps w:val="0"/>
          <w:noProof w:val="0"/>
          <w:color w:val="040C28"/>
          <w:sz w:val="22"/>
          <w:szCs w:val="22"/>
          <w:lang w:val="en-GB"/>
        </w:rPr>
        <w:t>according to Talbot (2023), is spoken by 1.46 billion people.</w:t>
      </w:r>
      <w:r w:rsidRPr="1D44CBEF" w:rsidR="1988B663">
        <w:rPr>
          <w:rFonts w:ascii="Arial" w:hAnsi="Arial" w:eastAsia="Arial" w:cs="Arial"/>
          <w:b w:val="0"/>
          <w:bCs w:val="0"/>
          <w:i w:val="0"/>
          <w:iCs w:val="0"/>
          <w:caps w:val="0"/>
          <w:smallCaps w:val="0"/>
          <w:noProof w:val="0"/>
          <w:color w:val="040C28"/>
          <w:sz w:val="22"/>
          <w:szCs w:val="22"/>
          <w:lang w:val="en-GB"/>
        </w:rPr>
        <w:t xml:space="preserve"> </w:t>
      </w:r>
      <w:r w:rsidRPr="1D44CBEF" w:rsidR="1988B663">
        <w:rPr>
          <w:rFonts w:ascii="Arial" w:hAnsi="Arial" w:eastAsia="Arial" w:cs="Arial"/>
          <w:b w:val="0"/>
          <w:bCs w:val="0"/>
          <w:i w:val="0"/>
          <w:iCs w:val="0"/>
          <w:caps w:val="0"/>
          <w:smallCaps w:val="0"/>
          <w:noProof w:val="0"/>
          <w:color w:val="040C28"/>
          <w:sz w:val="22"/>
          <w:szCs w:val="22"/>
          <w:lang w:val="en-GB"/>
        </w:rPr>
        <w:t xml:space="preserve">With the world becoming more connected with better transport and with the use of the internet which connects everyone on earth, </w:t>
      </w:r>
      <w:r w:rsidRPr="1D44CBEF" w:rsidR="78DB28FB">
        <w:rPr>
          <w:rFonts w:ascii="Arial" w:hAnsi="Arial" w:eastAsia="Arial" w:cs="Arial"/>
          <w:b w:val="0"/>
          <w:bCs w:val="0"/>
          <w:i w:val="0"/>
          <w:iCs w:val="0"/>
          <w:caps w:val="0"/>
          <w:smallCaps w:val="0"/>
          <w:noProof w:val="0"/>
          <w:color w:val="040C28"/>
          <w:sz w:val="22"/>
          <w:szCs w:val="22"/>
          <w:lang w:val="en-GB"/>
        </w:rPr>
        <w:t>languages and cultures are being melded together much more often, and we are seeing an increase in the use of multilingualism.</w:t>
      </w:r>
      <w:r w:rsidRPr="1D44CBEF" w:rsidR="78DB28FB">
        <w:rPr>
          <w:rFonts w:ascii="Arial" w:hAnsi="Arial" w:eastAsia="Arial" w:cs="Arial"/>
          <w:b w:val="0"/>
          <w:bCs w:val="0"/>
          <w:i w:val="0"/>
          <w:iCs w:val="0"/>
          <w:caps w:val="0"/>
          <w:smallCaps w:val="0"/>
          <w:noProof w:val="0"/>
          <w:color w:val="040C28"/>
          <w:sz w:val="22"/>
          <w:szCs w:val="22"/>
          <w:lang w:val="en-GB"/>
        </w:rPr>
        <w:t xml:space="preserve"> </w:t>
      </w:r>
      <w:r w:rsidRPr="1D44CBEF" w:rsidR="70428F1C">
        <w:rPr>
          <w:rFonts w:ascii="Arial" w:hAnsi="Arial" w:eastAsia="Arial" w:cs="Arial"/>
          <w:b w:val="0"/>
          <w:bCs w:val="0"/>
          <w:i w:val="0"/>
          <w:iCs w:val="0"/>
          <w:caps w:val="0"/>
          <w:smallCaps w:val="0"/>
          <w:noProof w:val="0"/>
          <w:color w:val="040C28"/>
          <w:sz w:val="22"/>
          <w:szCs w:val="22"/>
          <w:lang w:val="en-GB"/>
        </w:rPr>
        <w:t>Children of the next generation</w:t>
      </w:r>
      <w:r w:rsidRPr="1D44CBEF" w:rsidR="6ADD2C9E">
        <w:rPr>
          <w:rFonts w:ascii="Arial" w:hAnsi="Arial" w:eastAsia="Arial" w:cs="Arial"/>
          <w:b w:val="0"/>
          <w:bCs w:val="0"/>
          <w:i w:val="0"/>
          <w:iCs w:val="0"/>
          <w:caps w:val="0"/>
          <w:smallCaps w:val="0"/>
          <w:noProof w:val="0"/>
          <w:color w:val="040C28"/>
          <w:sz w:val="22"/>
          <w:szCs w:val="22"/>
          <w:lang w:val="en-GB"/>
        </w:rPr>
        <w:t xml:space="preserve"> will require the use of many languages, and in this video, I hope to highlight the importance </w:t>
      </w:r>
      <w:r w:rsidRPr="1D44CBEF" w:rsidR="298211D0">
        <w:rPr>
          <w:rFonts w:ascii="Arial" w:hAnsi="Arial" w:eastAsia="Arial" w:cs="Arial"/>
          <w:b w:val="0"/>
          <w:bCs w:val="0"/>
          <w:i w:val="0"/>
          <w:iCs w:val="0"/>
          <w:caps w:val="0"/>
          <w:smallCaps w:val="0"/>
          <w:noProof w:val="0"/>
          <w:color w:val="040C28"/>
          <w:sz w:val="22"/>
          <w:szCs w:val="22"/>
          <w:lang w:val="en-GB"/>
        </w:rPr>
        <w:t xml:space="preserve">and benefits of a multilingualism focus within early years settings. </w:t>
      </w:r>
    </w:p>
    <w:p w:rsidR="37AA5E83" w:rsidP="1D44CBEF" w:rsidRDefault="37AA5E83" w14:paraId="732E42C1" w14:textId="74B94D14">
      <w:pPr>
        <w:pStyle w:val="Normal"/>
        <w:spacing w:line="360" w:lineRule="auto"/>
        <w:rPr>
          <w:rFonts w:ascii="Arial" w:hAnsi="Arial" w:eastAsia="Arial" w:cs="Arial"/>
          <w:b w:val="1"/>
          <w:bCs w:val="1"/>
          <w:i w:val="0"/>
          <w:iCs w:val="0"/>
          <w:caps w:val="0"/>
          <w:smallCaps w:val="0"/>
          <w:noProof w:val="0"/>
          <w:color w:val="040C28"/>
          <w:sz w:val="22"/>
          <w:szCs w:val="22"/>
          <w:u w:val="single"/>
          <w:lang w:val="en-GB"/>
        </w:rPr>
      </w:pPr>
      <w:r w:rsidRPr="1D44CBEF" w:rsidR="37AA5E83">
        <w:rPr>
          <w:rFonts w:ascii="Arial" w:hAnsi="Arial" w:eastAsia="Arial" w:cs="Arial"/>
          <w:b w:val="1"/>
          <w:bCs w:val="1"/>
          <w:i w:val="0"/>
          <w:iCs w:val="0"/>
          <w:caps w:val="0"/>
          <w:smallCaps w:val="0"/>
          <w:noProof w:val="0"/>
          <w:color w:val="040C28"/>
          <w:sz w:val="22"/>
          <w:szCs w:val="22"/>
          <w:u w:val="single"/>
          <w:lang w:val="en-GB"/>
        </w:rPr>
        <w:t xml:space="preserve">Benefits </w:t>
      </w:r>
    </w:p>
    <w:p w:rsidR="3D9CF726" w:rsidP="1D44CBEF" w:rsidRDefault="3D9CF726" w14:paraId="51DE190A" w14:textId="08BABFFF">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3D9CF726">
        <w:rPr>
          <w:rFonts w:ascii="Arial" w:hAnsi="Arial" w:eastAsia="Arial" w:cs="Arial"/>
          <w:b w:val="0"/>
          <w:bCs w:val="0"/>
          <w:i w:val="0"/>
          <w:iCs w:val="0"/>
          <w:caps w:val="0"/>
          <w:smallCaps w:val="0"/>
          <w:noProof w:val="0"/>
          <w:color w:val="040C28"/>
          <w:sz w:val="22"/>
          <w:szCs w:val="22"/>
          <w:u w:val="none"/>
          <w:lang w:val="en-GB"/>
        </w:rPr>
        <w:t xml:space="preserve">Language acquisition is </w:t>
      </w:r>
      <w:r w:rsidRPr="1D44CBEF" w:rsidR="3A0F4380">
        <w:rPr>
          <w:rFonts w:ascii="Arial" w:hAnsi="Arial" w:eastAsia="Arial" w:cs="Arial"/>
          <w:b w:val="0"/>
          <w:bCs w:val="0"/>
          <w:i w:val="0"/>
          <w:iCs w:val="0"/>
          <w:caps w:val="0"/>
          <w:smallCaps w:val="0"/>
          <w:noProof w:val="0"/>
          <w:color w:val="040C28"/>
          <w:sz w:val="22"/>
          <w:szCs w:val="22"/>
          <w:u w:val="none"/>
          <w:lang w:val="en-GB"/>
        </w:rPr>
        <w:t>imperative to early brain development</w:t>
      </w:r>
      <w:r w:rsidRPr="1D44CBEF" w:rsidR="7DC5CAAC">
        <w:rPr>
          <w:rFonts w:ascii="Arial" w:hAnsi="Arial" w:eastAsia="Arial" w:cs="Arial"/>
          <w:b w:val="0"/>
          <w:bCs w:val="0"/>
          <w:i w:val="0"/>
          <w:iCs w:val="0"/>
          <w:caps w:val="0"/>
          <w:smallCaps w:val="0"/>
          <w:noProof w:val="0"/>
          <w:color w:val="040C28"/>
          <w:sz w:val="22"/>
          <w:szCs w:val="22"/>
          <w:u w:val="none"/>
          <w:lang w:val="en-GB"/>
        </w:rPr>
        <w:t>.</w:t>
      </w:r>
      <w:r w:rsidRPr="1D44CBEF" w:rsidR="4D81A4C7">
        <w:rPr>
          <w:rFonts w:ascii="Arial" w:hAnsi="Arial" w:eastAsia="Arial" w:cs="Arial"/>
          <w:b w:val="0"/>
          <w:bCs w:val="0"/>
          <w:i w:val="0"/>
          <w:iCs w:val="0"/>
          <w:caps w:val="0"/>
          <w:smallCaps w:val="0"/>
          <w:noProof w:val="0"/>
          <w:color w:val="040C28"/>
          <w:sz w:val="22"/>
          <w:szCs w:val="22"/>
          <w:u w:val="none"/>
          <w:lang w:val="en-GB"/>
        </w:rPr>
        <w:t xml:space="preserve"> </w:t>
      </w:r>
      <w:r w:rsidRPr="1D44CBEF" w:rsidR="36871838">
        <w:rPr>
          <w:rFonts w:ascii="Arial" w:hAnsi="Arial" w:eastAsia="Arial" w:cs="Arial"/>
          <w:b w:val="0"/>
          <w:bCs w:val="0"/>
          <w:i w:val="0"/>
          <w:iCs w:val="0"/>
          <w:caps w:val="0"/>
          <w:smallCaps w:val="0"/>
          <w:noProof w:val="0"/>
          <w:color w:val="040C28"/>
          <w:sz w:val="22"/>
          <w:szCs w:val="22"/>
          <w:u w:val="none"/>
          <w:lang w:val="en-GB"/>
        </w:rPr>
        <w:t>A</w:t>
      </w:r>
      <w:r w:rsidRPr="1D44CBEF" w:rsidR="4D81A4C7">
        <w:rPr>
          <w:rFonts w:ascii="Arial" w:hAnsi="Arial" w:eastAsia="Arial" w:cs="Arial"/>
          <w:b w:val="0"/>
          <w:bCs w:val="0"/>
          <w:i w:val="0"/>
          <w:iCs w:val="0"/>
          <w:caps w:val="0"/>
          <w:smallCaps w:val="0"/>
          <w:noProof w:val="0"/>
          <w:color w:val="040C28"/>
          <w:sz w:val="22"/>
          <w:szCs w:val="22"/>
          <w:u w:val="none"/>
          <w:lang w:val="en-GB"/>
        </w:rPr>
        <w:t xml:space="preserve">ccording to the United Nations (2022) </w:t>
      </w:r>
      <w:r w:rsidRPr="1D44CBEF" w:rsidR="1A1F9C74">
        <w:rPr>
          <w:rFonts w:ascii="Arial" w:hAnsi="Arial" w:eastAsia="Arial" w:cs="Arial"/>
          <w:b w:val="0"/>
          <w:bCs w:val="0"/>
          <w:i w:val="0"/>
          <w:iCs w:val="0"/>
          <w:caps w:val="0"/>
          <w:smallCaps w:val="0"/>
          <w:noProof w:val="0"/>
          <w:color w:val="040C28"/>
          <w:sz w:val="22"/>
          <w:szCs w:val="22"/>
          <w:u w:val="none"/>
          <w:lang w:val="en-GB"/>
        </w:rPr>
        <w:t xml:space="preserve">children </w:t>
      </w:r>
      <w:r w:rsidRPr="1D44CBEF" w:rsidR="1A1F9C74">
        <w:rPr>
          <w:rFonts w:ascii="Arial" w:hAnsi="Arial" w:eastAsia="Arial" w:cs="Arial"/>
          <w:b w:val="0"/>
          <w:bCs w:val="0"/>
          <w:i w:val="0"/>
          <w:iCs w:val="0"/>
          <w:caps w:val="0"/>
          <w:smallCaps w:val="0"/>
          <w:noProof w:val="0"/>
          <w:color w:val="040C28"/>
          <w:sz w:val="22"/>
          <w:szCs w:val="22"/>
          <w:u w:val="none"/>
          <w:lang w:val="en-GB"/>
        </w:rPr>
        <w:t>are able to</w:t>
      </w:r>
      <w:r w:rsidRPr="1D44CBEF" w:rsidR="1A1F9C74">
        <w:rPr>
          <w:rFonts w:ascii="Arial" w:hAnsi="Arial" w:eastAsia="Arial" w:cs="Arial"/>
          <w:b w:val="0"/>
          <w:bCs w:val="0"/>
          <w:i w:val="0"/>
          <w:iCs w:val="0"/>
          <w:caps w:val="0"/>
          <w:smallCaps w:val="0"/>
          <w:noProof w:val="0"/>
          <w:color w:val="040C28"/>
          <w:sz w:val="22"/>
          <w:szCs w:val="22"/>
          <w:u w:val="none"/>
          <w:lang w:val="en-GB"/>
        </w:rPr>
        <w:t xml:space="preserve"> learn languages unconsciously, </w:t>
      </w:r>
      <w:r w:rsidRPr="1D44CBEF" w:rsidR="3889FA9C">
        <w:rPr>
          <w:rFonts w:ascii="Arial" w:hAnsi="Arial" w:eastAsia="Arial" w:cs="Arial"/>
          <w:b w:val="0"/>
          <w:bCs w:val="0"/>
          <w:i w:val="0"/>
          <w:iCs w:val="0"/>
          <w:caps w:val="0"/>
          <w:smallCaps w:val="0"/>
          <w:noProof w:val="0"/>
          <w:color w:val="040C28"/>
          <w:sz w:val="22"/>
          <w:szCs w:val="22"/>
          <w:u w:val="none"/>
          <w:lang w:val="en-GB"/>
        </w:rPr>
        <w:t xml:space="preserve">through passive exposure without </w:t>
      </w:r>
      <w:r w:rsidRPr="1D44CBEF" w:rsidR="586BA02C">
        <w:rPr>
          <w:rFonts w:ascii="Arial" w:hAnsi="Arial" w:eastAsia="Arial" w:cs="Arial"/>
          <w:b w:val="0"/>
          <w:bCs w:val="0"/>
          <w:i w:val="0"/>
          <w:iCs w:val="0"/>
          <w:caps w:val="0"/>
          <w:smallCaps w:val="0"/>
          <w:noProof w:val="0"/>
          <w:color w:val="040C28"/>
          <w:sz w:val="22"/>
          <w:szCs w:val="22"/>
          <w:u w:val="none"/>
          <w:lang w:val="en-GB"/>
        </w:rPr>
        <w:t xml:space="preserve">any awareness. This is usually done when people in the household are speaking </w:t>
      </w:r>
      <w:r w:rsidRPr="1D44CBEF" w:rsidR="785C382C">
        <w:rPr>
          <w:rFonts w:ascii="Arial" w:hAnsi="Arial" w:eastAsia="Arial" w:cs="Arial"/>
          <w:b w:val="0"/>
          <w:bCs w:val="0"/>
          <w:i w:val="0"/>
          <w:iCs w:val="0"/>
          <w:caps w:val="0"/>
          <w:smallCaps w:val="0"/>
          <w:noProof w:val="0"/>
          <w:color w:val="040C28"/>
          <w:sz w:val="22"/>
          <w:szCs w:val="22"/>
          <w:u w:val="none"/>
          <w:lang w:val="en-GB"/>
        </w:rPr>
        <w:t>a language, that the child then absorbs, in fact, that</w:t>
      </w:r>
      <w:r w:rsidRPr="1D44CBEF" w:rsidR="29D607F9">
        <w:rPr>
          <w:rFonts w:ascii="Arial" w:hAnsi="Arial" w:eastAsia="Arial" w:cs="Arial"/>
          <w:b w:val="0"/>
          <w:bCs w:val="0"/>
          <w:i w:val="0"/>
          <w:iCs w:val="0"/>
          <w:caps w:val="0"/>
          <w:smallCaps w:val="0"/>
          <w:noProof w:val="0"/>
          <w:color w:val="040C28"/>
          <w:sz w:val="22"/>
          <w:szCs w:val="22"/>
          <w:u w:val="none"/>
          <w:lang w:val="en-GB"/>
        </w:rPr>
        <w:t xml:space="preserve"> is</w:t>
      </w:r>
      <w:r w:rsidRPr="1D44CBEF" w:rsidR="785C382C">
        <w:rPr>
          <w:rFonts w:ascii="Arial" w:hAnsi="Arial" w:eastAsia="Arial" w:cs="Arial"/>
          <w:b w:val="0"/>
          <w:bCs w:val="0"/>
          <w:i w:val="0"/>
          <w:iCs w:val="0"/>
          <w:caps w:val="0"/>
          <w:smallCaps w:val="0"/>
          <w:noProof w:val="0"/>
          <w:color w:val="040C28"/>
          <w:sz w:val="22"/>
          <w:szCs w:val="22"/>
          <w:u w:val="none"/>
          <w:lang w:val="en-GB"/>
        </w:rPr>
        <w:t xml:space="preserve"> how young children learn to speak in the first place</w:t>
      </w:r>
      <w:r w:rsidRPr="1D44CBEF" w:rsidR="6F895937">
        <w:rPr>
          <w:rFonts w:ascii="Arial" w:hAnsi="Arial" w:eastAsia="Arial" w:cs="Arial"/>
          <w:b w:val="0"/>
          <w:bCs w:val="0"/>
          <w:i w:val="0"/>
          <w:iCs w:val="0"/>
          <w:caps w:val="0"/>
          <w:smallCaps w:val="0"/>
          <w:noProof w:val="0"/>
          <w:color w:val="040C28"/>
          <w:sz w:val="22"/>
          <w:szCs w:val="22"/>
          <w:u w:val="none"/>
          <w:lang w:val="en-GB"/>
        </w:rPr>
        <w:t xml:space="preserve">. </w:t>
      </w:r>
      <w:r w:rsidRPr="1D44CBEF" w:rsidR="604CA1D5">
        <w:rPr>
          <w:rFonts w:ascii="Arial" w:hAnsi="Arial" w:eastAsia="Arial" w:cs="Arial"/>
          <w:b w:val="0"/>
          <w:bCs w:val="0"/>
          <w:i w:val="0"/>
          <w:iCs w:val="0"/>
          <w:caps w:val="0"/>
          <w:smallCaps w:val="0"/>
          <w:noProof w:val="0"/>
          <w:color w:val="040C28"/>
          <w:sz w:val="22"/>
          <w:szCs w:val="22"/>
          <w:u w:val="none"/>
          <w:lang w:val="en-GB"/>
        </w:rPr>
        <w:t xml:space="preserve">It is common to hear the phrase </w:t>
      </w:r>
      <w:r w:rsidRPr="1D44CBEF" w:rsidR="0A47A8D5">
        <w:rPr>
          <w:rFonts w:ascii="Arial" w:hAnsi="Arial" w:eastAsia="Arial" w:cs="Arial"/>
          <w:b w:val="0"/>
          <w:bCs w:val="0"/>
          <w:i w:val="0"/>
          <w:iCs w:val="0"/>
          <w:caps w:val="0"/>
          <w:smallCaps w:val="0"/>
          <w:noProof w:val="0"/>
          <w:color w:val="040C28"/>
          <w:sz w:val="22"/>
          <w:szCs w:val="22"/>
          <w:u w:val="none"/>
          <w:lang w:val="en-GB"/>
        </w:rPr>
        <w:t xml:space="preserve">that ‘children's brains are like </w:t>
      </w:r>
      <w:r w:rsidRPr="1D44CBEF" w:rsidR="294541EC">
        <w:rPr>
          <w:rFonts w:ascii="Arial" w:hAnsi="Arial" w:eastAsia="Arial" w:cs="Arial"/>
          <w:b w:val="0"/>
          <w:bCs w:val="0"/>
          <w:i w:val="0"/>
          <w:iCs w:val="0"/>
          <w:caps w:val="0"/>
          <w:smallCaps w:val="0"/>
          <w:noProof w:val="0"/>
          <w:color w:val="040C28"/>
          <w:sz w:val="22"/>
          <w:szCs w:val="22"/>
          <w:u w:val="none"/>
          <w:lang w:val="en-GB"/>
        </w:rPr>
        <w:t>a sponge’ meaning they ‘soak up’ lots of information eas</w:t>
      </w:r>
      <w:r w:rsidRPr="1D44CBEF" w:rsidR="451F2BCE">
        <w:rPr>
          <w:rFonts w:ascii="Arial" w:hAnsi="Arial" w:eastAsia="Arial" w:cs="Arial"/>
          <w:b w:val="0"/>
          <w:bCs w:val="0"/>
          <w:i w:val="0"/>
          <w:iCs w:val="0"/>
          <w:caps w:val="0"/>
          <w:smallCaps w:val="0"/>
          <w:noProof w:val="0"/>
          <w:color w:val="040C28"/>
          <w:sz w:val="22"/>
          <w:szCs w:val="22"/>
          <w:u w:val="none"/>
          <w:lang w:val="en-GB"/>
        </w:rPr>
        <w:t>ily. Well from a neuroscience point of view the phrase has some validity.</w:t>
      </w:r>
      <w:r w:rsidRPr="1D44CBEF" w:rsidR="004590B8">
        <w:rPr>
          <w:rFonts w:ascii="Arial" w:hAnsi="Arial" w:eastAsia="Arial" w:cs="Arial"/>
          <w:b w:val="0"/>
          <w:bCs w:val="0"/>
          <w:i w:val="0"/>
          <w:iCs w:val="0"/>
          <w:caps w:val="0"/>
          <w:smallCaps w:val="0"/>
          <w:noProof w:val="0"/>
          <w:color w:val="040C28"/>
          <w:sz w:val="22"/>
          <w:szCs w:val="22"/>
          <w:u w:val="none"/>
          <w:lang w:val="en-GB"/>
        </w:rPr>
        <w:t xml:space="preserve"> Phelan (2023) explains that </w:t>
      </w:r>
      <w:r w:rsidRPr="1D44CBEF" w:rsidR="48ABE7F4">
        <w:rPr>
          <w:rFonts w:ascii="Arial" w:hAnsi="Arial" w:eastAsia="Arial" w:cs="Arial"/>
          <w:b w:val="0"/>
          <w:bCs w:val="0"/>
          <w:i w:val="0"/>
          <w:iCs w:val="0"/>
          <w:caps w:val="0"/>
          <w:smallCaps w:val="0"/>
          <w:noProof w:val="0"/>
          <w:color w:val="0D0D0D" w:themeColor="text1" w:themeTint="F2" w:themeShade="FF"/>
          <w:sz w:val="22"/>
          <w:szCs w:val="22"/>
          <w:lang w:val="en-GB"/>
        </w:rPr>
        <w:t>that children</w:t>
      </w:r>
      <w:r w:rsidRPr="1D44CBEF" w:rsidR="73A8106D">
        <w:rPr>
          <w:rFonts w:ascii="Arial" w:hAnsi="Arial" w:eastAsia="Arial" w:cs="Arial"/>
          <w:b w:val="0"/>
          <w:bCs w:val="0"/>
          <w:i w:val="0"/>
          <w:iCs w:val="0"/>
          <w:caps w:val="0"/>
          <w:smallCaps w:val="0"/>
          <w:noProof w:val="0"/>
          <w:color w:val="0D0D0D" w:themeColor="text1" w:themeTint="F2" w:themeShade="FF"/>
          <w:sz w:val="22"/>
          <w:szCs w:val="22"/>
          <w:lang w:val="en-GB"/>
        </w:rPr>
        <w:t xml:space="preserve">, from infancy to puberty, </w:t>
      </w:r>
      <w:r w:rsidRPr="1D44CBEF" w:rsidR="73A8106D">
        <w:rPr>
          <w:rFonts w:ascii="Arial" w:hAnsi="Arial" w:eastAsia="Arial" w:cs="Arial"/>
          <w:b w:val="0"/>
          <w:bCs w:val="0"/>
          <w:i w:val="0"/>
          <w:iCs w:val="0"/>
          <w:caps w:val="0"/>
          <w:smallCaps w:val="0"/>
          <w:noProof w:val="0"/>
          <w:color w:val="0D0D0D" w:themeColor="text1" w:themeTint="F2" w:themeShade="FF"/>
          <w:sz w:val="22"/>
          <w:szCs w:val="22"/>
          <w:lang w:val="en-GB"/>
        </w:rPr>
        <w:t>possess</w:t>
      </w:r>
      <w:r w:rsidRPr="1D44CBEF" w:rsidR="73A8106D">
        <w:rPr>
          <w:rFonts w:ascii="Arial" w:hAnsi="Arial" w:eastAsia="Arial" w:cs="Arial"/>
          <w:b w:val="0"/>
          <w:bCs w:val="0"/>
          <w:i w:val="0"/>
          <w:iCs w:val="0"/>
          <w:caps w:val="0"/>
          <w:smallCaps w:val="0"/>
          <w:noProof w:val="0"/>
          <w:color w:val="0D0D0D" w:themeColor="text1" w:themeTint="F2" w:themeShade="FF"/>
          <w:sz w:val="22"/>
          <w:szCs w:val="22"/>
          <w:lang w:val="en-GB"/>
        </w:rPr>
        <w:t xml:space="preserve"> remarkable language learning abilities due to their neuroplasticity and cognitive flexibility. This flexibility allows them to swiftly transition between different concepts or ideas and effectively process multiple concepts simultaneously.</w:t>
      </w:r>
      <w:r w:rsidRPr="1D44CBEF" w:rsidR="451F2BCE">
        <w:rPr>
          <w:rFonts w:ascii="Arial" w:hAnsi="Arial" w:eastAsia="Arial" w:cs="Arial"/>
          <w:b w:val="0"/>
          <w:bCs w:val="0"/>
          <w:i w:val="0"/>
          <w:iCs w:val="0"/>
          <w:caps w:val="0"/>
          <w:smallCaps w:val="0"/>
          <w:noProof w:val="0"/>
          <w:color w:val="040C28"/>
          <w:sz w:val="22"/>
          <w:szCs w:val="22"/>
          <w:u w:val="none"/>
          <w:lang w:val="en-GB"/>
        </w:rPr>
        <w:t xml:space="preserve"> </w:t>
      </w:r>
      <w:r w:rsidRPr="1D44CBEF" w:rsidR="692A8FA9">
        <w:rPr>
          <w:rFonts w:ascii="Arial" w:hAnsi="Arial" w:eastAsia="Arial" w:cs="Arial"/>
          <w:b w:val="0"/>
          <w:bCs w:val="0"/>
          <w:i w:val="0"/>
          <w:iCs w:val="0"/>
          <w:caps w:val="0"/>
          <w:smallCaps w:val="0"/>
          <w:noProof w:val="0"/>
          <w:color w:val="040C28"/>
          <w:sz w:val="22"/>
          <w:szCs w:val="22"/>
          <w:u w:val="none"/>
          <w:lang w:val="en-GB"/>
        </w:rPr>
        <w:t>Curran</w:t>
      </w:r>
      <w:r w:rsidRPr="1D44CBEF" w:rsidR="3AFF1C4E">
        <w:rPr>
          <w:rFonts w:ascii="Arial" w:hAnsi="Arial" w:eastAsia="Arial" w:cs="Arial"/>
          <w:b w:val="0"/>
          <w:bCs w:val="0"/>
          <w:i w:val="0"/>
          <w:iCs w:val="0"/>
          <w:caps w:val="0"/>
          <w:smallCaps w:val="0"/>
          <w:noProof w:val="0"/>
          <w:color w:val="040C28"/>
          <w:sz w:val="22"/>
          <w:szCs w:val="22"/>
          <w:u w:val="none"/>
          <w:lang w:val="en-GB"/>
        </w:rPr>
        <w:t xml:space="preserve"> and </w:t>
      </w:r>
      <w:r w:rsidRPr="1D44CBEF" w:rsidR="3AFF1C4E">
        <w:rPr>
          <w:rFonts w:ascii="Arial" w:hAnsi="Arial" w:eastAsia="Arial" w:cs="Arial"/>
          <w:b w:val="0"/>
          <w:bCs w:val="0"/>
          <w:i w:val="0"/>
          <w:iCs w:val="0"/>
          <w:caps w:val="0"/>
          <w:smallCaps w:val="0"/>
          <w:noProof w:val="0"/>
          <w:color w:val="040C28"/>
          <w:sz w:val="22"/>
          <w:szCs w:val="22"/>
          <w:u w:val="none"/>
          <w:lang w:val="en-GB"/>
        </w:rPr>
        <w:t>Baidak</w:t>
      </w:r>
      <w:r w:rsidRPr="1D44CBEF" w:rsidR="3AFF1C4E">
        <w:rPr>
          <w:rFonts w:ascii="Arial" w:hAnsi="Arial" w:eastAsia="Arial" w:cs="Arial"/>
          <w:b w:val="0"/>
          <w:bCs w:val="0"/>
          <w:i w:val="0"/>
          <w:iCs w:val="0"/>
          <w:caps w:val="0"/>
          <w:smallCaps w:val="0"/>
          <w:noProof w:val="0"/>
          <w:color w:val="040C28"/>
          <w:sz w:val="22"/>
          <w:szCs w:val="22"/>
          <w:u w:val="none"/>
          <w:lang w:val="en-GB"/>
        </w:rPr>
        <w:t xml:space="preserve"> (2023) </w:t>
      </w:r>
      <w:r w:rsidRPr="1D44CBEF" w:rsidR="14960E3A">
        <w:rPr>
          <w:rFonts w:ascii="Arial" w:hAnsi="Arial" w:eastAsia="Arial" w:cs="Arial"/>
          <w:b w:val="0"/>
          <w:bCs w:val="0"/>
          <w:i w:val="0"/>
          <w:iCs w:val="0"/>
          <w:caps w:val="0"/>
          <w:smallCaps w:val="0"/>
          <w:noProof w:val="0"/>
          <w:color w:val="040C28"/>
          <w:sz w:val="22"/>
          <w:szCs w:val="22"/>
          <w:u w:val="none"/>
          <w:lang w:val="en-GB"/>
        </w:rPr>
        <w:t xml:space="preserve">write that learning languages from </w:t>
      </w:r>
      <w:r w:rsidRPr="1D44CBEF" w:rsidR="14960E3A">
        <w:rPr>
          <w:rFonts w:ascii="Arial" w:hAnsi="Arial" w:eastAsia="Arial" w:cs="Arial"/>
          <w:b w:val="0"/>
          <w:bCs w:val="0"/>
          <w:i w:val="0"/>
          <w:iCs w:val="0"/>
          <w:caps w:val="0"/>
          <w:smallCaps w:val="0"/>
          <w:noProof w:val="0"/>
          <w:color w:val="040C28"/>
          <w:sz w:val="22"/>
          <w:szCs w:val="22"/>
          <w:u w:val="none"/>
          <w:lang w:val="en-GB"/>
        </w:rPr>
        <w:t>a young age</w:t>
      </w:r>
      <w:r w:rsidRPr="1D44CBEF" w:rsidR="14960E3A">
        <w:rPr>
          <w:rFonts w:ascii="Arial" w:hAnsi="Arial" w:eastAsia="Arial" w:cs="Arial"/>
          <w:b w:val="0"/>
          <w:bCs w:val="0"/>
          <w:i w:val="0"/>
          <w:iCs w:val="0"/>
          <w:caps w:val="0"/>
          <w:smallCaps w:val="0"/>
          <w:noProof w:val="0"/>
          <w:color w:val="040C28"/>
          <w:sz w:val="22"/>
          <w:szCs w:val="22"/>
          <w:u w:val="none"/>
          <w:lang w:val="en-GB"/>
        </w:rPr>
        <w:t xml:space="preserve"> not only creates linguistic advantages, but also enhances fundamental cognitive skills such as critical thinking</w:t>
      </w:r>
      <w:r w:rsidRPr="1D44CBEF" w:rsidR="14996B18">
        <w:rPr>
          <w:rFonts w:ascii="Arial" w:hAnsi="Arial" w:eastAsia="Arial" w:cs="Arial"/>
          <w:b w:val="0"/>
          <w:bCs w:val="0"/>
          <w:i w:val="0"/>
          <w:iCs w:val="0"/>
          <w:caps w:val="0"/>
          <w:smallCaps w:val="0"/>
          <w:noProof w:val="0"/>
          <w:color w:val="040C28"/>
          <w:sz w:val="22"/>
          <w:szCs w:val="22"/>
          <w:u w:val="none"/>
          <w:lang w:val="en-GB"/>
        </w:rPr>
        <w:t xml:space="preserve">, problem solving and </w:t>
      </w:r>
      <w:r w:rsidRPr="1D44CBEF" w:rsidR="02F11E1B">
        <w:rPr>
          <w:rFonts w:ascii="Arial" w:hAnsi="Arial" w:eastAsia="Arial" w:cs="Arial"/>
          <w:b w:val="0"/>
          <w:bCs w:val="0"/>
          <w:i w:val="0"/>
          <w:iCs w:val="0"/>
          <w:caps w:val="0"/>
          <w:smallCaps w:val="0"/>
          <w:noProof w:val="0"/>
          <w:color w:val="040C28"/>
          <w:sz w:val="22"/>
          <w:szCs w:val="22"/>
          <w:u w:val="none"/>
          <w:lang w:val="en-GB"/>
        </w:rPr>
        <w:t>memory.</w:t>
      </w:r>
      <w:r w:rsidRPr="1D44CBEF" w:rsidR="1908EB98">
        <w:rPr>
          <w:rFonts w:ascii="Arial" w:hAnsi="Arial" w:eastAsia="Arial" w:cs="Arial"/>
          <w:b w:val="0"/>
          <w:bCs w:val="0"/>
          <w:i w:val="0"/>
          <w:iCs w:val="0"/>
          <w:caps w:val="0"/>
          <w:smallCaps w:val="0"/>
          <w:noProof w:val="0"/>
          <w:color w:val="040C28"/>
          <w:sz w:val="22"/>
          <w:szCs w:val="22"/>
          <w:u w:val="none"/>
          <w:lang w:val="en-GB"/>
        </w:rPr>
        <w:t xml:space="preserve"> </w:t>
      </w:r>
      <w:r w:rsidRPr="1D44CBEF" w:rsidR="77F45CE6">
        <w:rPr>
          <w:rFonts w:ascii="Arial" w:hAnsi="Arial" w:eastAsia="Arial" w:cs="Arial"/>
          <w:b w:val="0"/>
          <w:bCs w:val="0"/>
          <w:i w:val="0"/>
          <w:iCs w:val="0"/>
          <w:caps w:val="0"/>
          <w:smallCaps w:val="0"/>
          <w:noProof w:val="0"/>
          <w:color w:val="040C28"/>
          <w:sz w:val="22"/>
          <w:szCs w:val="22"/>
          <w:u w:val="none"/>
          <w:lang w:val="en-GB"/>
        </w:rPr>
        <w:t>R</w:t>
      </w:r>
      <w:r w:rsidRPr="1D44CBEF" w:rsidR="1908EB98">
        <w:rPr>
          <w:rFonts w:ascii="Arial" w:hAnsi="Arial" w:eastAsia="Arial" w:cs="Arial"/>
          <w:b w:val="0"/>
          <w:bCs w:val="0"/>
          <w:i w:val="0"/>
          <w:iCs w:val="0"/>
          <w:caps w:val="0"/>
          <w:smallCaps w:val="0"/>
          <w:noProof w:val="0"/>
          <w:color w:val="040C28"/>
          <w:sz w:val="22"/>
          <w:szCs w:val="22"/>
          <w:u w:val="none"/>
          <w:lang w:val="en-GB"/>
        </w:rPr>
        <w:t xml:space="preserve">esearch has shown that learning a language at </w:t>
      </w:r>
      <w:r w:rsidRPr="1D44CBEF" w:rsidR="1908EB98">
        <w:rPr>
          <w:rFonts w:ascii="Arial" w:hAnsi="Arial" w:eastAsia="Arial" w:cs="Arial"/>
          <w:b w:val="0"/>
          <w:bCs w:val="0"/>
          <w:i w:val="0"/>
          <w:iCs w:val="0"/>
          <w:caps w:val="0"/>
          <w:smallCaps w:val="0"/>
          <w:noProof w:val="0"/>
          <w:color w:val="040C28"/>
          <w:sz w:val="22"/>
          <w:szCs w:val="22"/>
          <w:u w:val="none"/>
          <w:lang w:val="en-GB"/>
        </w:rPr>
        <w:t>a young age</w:t>
      </w:r>
      <w:r w:rsidRPr="1D44CBEF" w:rsidR="1908EB98">
        <w:rPr>
          <w:rFonts w:ascii="Arial" w:hAnsi="Arial" w:eastAsia="Arial" w:cs="Arial"/>
          <w:b w:val="0"/>
          <w:bCs w:val="0"/>
          <w:i w:val="0"/>
          <w:iCs w:val="0"/>
          <w:caps w:val="0"/>
          <w:smallCaps w:val="0"/>
          <w:noProof w:val="0"/>
          <w:color w:val="040C28"/>
          <w:sz w:val="22"/>
          <w:szCs w:val="22"/>
          <w:u w:val="none"/>
          <w:lang w:val="en-GB"/>
        </w:rPr>
        <w:t xml:space="preserve"> can also improve communication skills, which is vital for </w:t>
      </w:r>
      <w:r w:rsidRPr="1D44CBEF" w:rsidR="2883B834">
        <w:rPr>
          <w:rFonts w:ascii="Arial" w:hAnsi="Arial" w:eastAsia="Arial" w:cs="Arial"/>
          <w:b w:val="0"/>
          <w:bCs w:val="0"/>
          <w:i w:val="0"/>
          <w:iCs w:val="0"/>
          <w:caps w:val="0"/>
          <w:smallCaps w:val="0"/>
          <w:noProof w:val="0"/>
          <w:color w:val="040C28"/>
          <w:sz w:val="22"/>
          <w:szCs w:val="22"/>
          <w:u w:val="none"/>
          <w:lang w:val="en-GB"/>
        </w:rPr>
        <w:t xml:space="preserve">brain development in the early years. </w:t>
      </w:r>
      <w:r w:rsidRPr="1D44CBEF" w:rsidR="1908EB98">
        <w:rPr>
          <w:rFonts w:ascii="Arial" w:hAnsi="Arial" w:eastAsia="Arial" w:cs="Arial"/>
          <w:b w:val="0"/>
          <w:bCs w:val="0"/>
          <w:i w:val="0"/>
          <w:iCs w:val="0"/>
          <w:caps w:val="0"/>
          <w:smallCaps w:val="0"/>
          <w:noProof w:val="0"/>
          <w:color w:val="040C28"/>
          <w:sz w:val="22"/>
          <w:szCs w:val="22"/>
          <w:u w:val="none"/>
          <w:lang w:val="en-GB"/>
        </w:rPr>
        <w:t>Introducing children to multiple languages at an early age can enrich their</w:t>
      </w:r>
      <w:r w:rsidRPr="1D44CBEF" w:rsidR="4DFFD8CF">
        <w:rPr>
          <w:rFonts w:ascii="Arial" w:hAnsi="Arial" w:eastAsia="Arial" w:cs="Arial"/>
          <w:b w:val="0"/>
          <w:bCs w:val="0"/>
          <w:i w:val="0"/>
          <w:iCs w:val="0"/>
          <w:caps w:val="0"/>
          <w:smallCaps w:val="0"/>
          <w:noProof w:val="0"/>
          <w:color w:val="040C28"/>
          <w:sz w:val="22"/>
          <w:szCs w:val="22"/>
          <w:u w:val="none"/>
          <w:lang w:val="en-GB"/>
        </w:rPr>
        <w:t xml:space="preserve"> </w:t>
      </w:r>
      <w:r w:rsidRPr="1D44CBEF" w:rsidR="1908EB98">
        <w:rPr>
          <w:rFonts w:ascii="Arial" w:hAnsi="Arial" w:eastAsia="Arial" w:cs="Arial"/>
          <w:b w:val="0"/>
          <w:bCs w:val="0"/>
          <w:i w:val="0"/>
          <w:iCs w:val="0"/>
          <w:caps w:val="0"/>
          <w:smallCaps w:val="0"/>
          <w:noProof w:val="0"/>
          <w:color w:val="040C28"/>
          <w:sz w:val="22"/>
          <w:szCs w:val="22"/>
          <w:u w:val="none"/>
          <w:lang w:val="en-GB"/>
        </w:rPr>
        <w:t xml:space="preserve">communication abilities, even if they </w:t>
      </w:r>
      <w:r w:rsidRPr="1D44CBEF" w:rsidR="1908EB98">
        <w:rPr>
          <w:rFonts w:ascii="Arial" w:hAnsi="Arial" w:eastAsia="Arial" w:cs="Arial"/>
          <w:b w:val="0"/>
          <w:bCs w:val="0"/>
          <w:i w:val="0"/>
          <w:iCs w:val="0"/>
          <w:caps w:val="0"/>
          <w:smallCaps w:val="0"/>
          <w:noProof w:val="0"/>
          <w:color w:val="040C28"/>
          <w:sz w:val="22"/>
          <w:szCs w:val="22"/>
          <w:u w:val="none"/>
          <w:lang w:val="en-GB"/>
        </w:rPr>
        <w:t>ultimately become</w:t>
      </w:r>
      <w:r w:rsidRPr="1D44CBEF" w:rsidR="1908EB98">
        <w:rPr>
          <w:rFonts w:ascii="Arial" w:hAnsi="Arial" w:eastAsia="Arial" w:cs="Arial"/>
          <w:b w:val="0"/>
          <w:bCs w:val="0"/>
          <w:i w:val="0"/>
          <w:iCs w:val="0"/>
          <w:caps w:val="0"/>
          <w:smallCaps w:val="0"/>
          <w:noProof w:val="0"/>
          <w:color w:val="040C28"/>
          <w:sz w:val="22"/>
          <w:szCs w:val="22"/>
          <w:u w:val="none"/>
          <w:lang w:val="en-GB"/>
        </w:rPr>
        <w:t xml:space="preserve"> proficient in only one language</w:t>
      </w:r>
      <w:r w:rsidRPr="1D44CBEF" w:rsidR="30554C31">
        <w:rPr>
          <w:rFonts w:ascii="Arial" w:hAnsi="Arial" w:eastAsia="Arial" w:cs="Arial"/>
          <w:b w:val="0"/>
          <w:bCs w:val="0"/>
          <w:i w:val="0"/>
          <w:iCs w:val="0"/>
          <w:caps w:val="0"/>
          <w:smallCaps w:val="0"/>
          <w:noProof w:val="0"/>
          <w:color w:val="040C28"/>
          <w:sz w:val="22"/>
          <w:szCs w:val="22"/>
          <w:u w:val="none"/>
          <w:lang w:val="en-GB"/>
        </w:rPr>
        <w:t>,</w:t>
      </w:r>
      <w:r w:rsidRPr="1D44CBEF" w:rsidR="195F3B9A">
        <w:rPr>
          <w:rFonts w:ascii="Arial" w:hAnsi="Arial" w:eastAsia="Arial" w:cs="Arial"/>
          <w:b w:val="0"/>
          <w:bCs w:val="0"/>
          <w:i w:val="0"/>
          <w:iCs w:val="0"/>
          <w:caps w:val="0"/>
          <w:smallCaps w:val="0"/>
          <w:noProof w:val="0"/>
          <w:color w:val="040C28"/>
          <w:sz w:val="22"/>
          <w:szCs w:val="22"/>
          <w:u w:val="none"/>
          <w:lang w:val="en-GB"/>
        </w:rPr>
        <w:t xml:space="preserve"> a</w:t>
      </w:r>
      <w:r w:rsidRPr="1D44CBEF" w:rsidR="26A8B5BB">
        <w:rPr>
          <w:rFonts w:ascii="Arial" w:hAnsi="Arial" w:eastAsia="Arial" w:cs="Arial"/>
          <w:b w:val="0"/>
          <w:bCs w:val="0"/>
          <w:i w:val="0"/>
          <w:iCs w:val="0"/>
          <w:caps w:val="0"/>
          <w:smallCaps w:val="0"/>
          <w:noProof w:val="0"/>
          <w:color w:val="040C28"/>
          <w:sz w:val="22"/>
          <w:szCs w:val="22"/>
          <w:u w:val="none"/>
          <w:lang w:val="en-GB"/>
        </w:rPr>
        <w:t xml:space="preserve">s described by </w:t>
      </w:r>
      <w:r w:rsidRPr="1D44CBEF" w:rsidR="195F3B9A">
        <w:rPr>
          <w:rFonts w:ascii="Arial" w:hAnsi="Arial" w:eastAsia="Arial" w:cs="Arial"/>
          <w:b w:val="0"/>
          <w:bCs w:val="0"/>
          <w:i w:val="0"/>
          <w:iCs w:val="0"/>
          <w:caps w:val="0"/>
          <w:smallCaps w:val="0"/>
          <w:noProof w:val="0"/>
          <w:color w:val="040C28"/>
          <w:sz w:val="22"/>
          <w:szCs w:val="22"/>
          <w:u w:val="none"/>
          <w:lang w:val="en-GB"/>
        </w:rPr>
        <w:t>Leiberman et al (2016)</w:t>
      </w:r>
      <w:r w:rsidRPr="1D44CBEF" w:rsidR="02F11E1B">
        <w:rPr>
          <w:rFonts w:ascii="Arial" w:hAnsi="Arial" w:eastAsia="Arial" w:cs="Arial"/>
          <w:b w:val="0"/>
          <w:bCs w:val="0"/>
          <w:i w:val="0"/>
          <w:iCs w:val="0"/>
          <w:caps w:val="0"/>
          <w:smallCaps w:val="0"/>
          <w:noProof w:val="0"/>
          <w:color w:val="040C28"/>
          <w:sz w:val="22"/>
          <w:szCs w:val="22"/>
          <w:u w:val="none"/>
          <w:lang w:val="en-GB"/>
        </w:rPr>
        <w:t xml:space="preserve">. </w:t>
      </w:r>
      <w:r w:rsidRPr="1D44CBEF" w:rsidR="1E51E8F2">
        <w:rPr>
          <w:rFonts w:ascii="Arial" w:hAnsi="Arial" w:eastAsia="Arial" w:cs="Arial"/>
          <w:b w:val="0"/>
          <w:bCs w:val="0"/>
          <w:i w:val="0"/>
          <w:iCs w:val="0"/>
          <w:caps w:val="0"/>
          <w:smallCaps w:val="0"/>
          <w:noProof w:val="0"/>
          <w:color w:val="040C28"/>
          <w:sz w:val="22"/>
          <w:szCs w:val="22"/>
          <w:u w:val="none"/>
          <w:lang w:val="en-GB"/>
        </w:rPr>
        <w:t xml:space="preserve">This is significant, as communication skills </w:t>
      </w:r>
      <w:r w:rsidRPr="1D44CBEF" w:rsidR="137E60A4">
        <w:rPr>
          <w:rFonts w:ascii="Arial" w:hAnsi="Arial" w:eastAsia="Arial" w:cs="Arial"/>
          <w:b w:val="0"/>
          <w:bCs w:val="0"/>
          <w:i w:val="0"/>
          <w:iCs w:val="0"/>
          <w:caps w:val="0"/>
          <w:smallCaps w:val="0"/>
          <w:noProof w:val="0"/>
          <w:color w:val="040C28"/>
          <w:sz w:val="22"/>
          <w:szCs w:val="22"/>
          <w:u w:val="none"/>
          <w:lang w:val="en-GB"/>
        </w:rPr>
        <w:t xml:space="preserve">promotes personal, social, and emotional growth alongside early literacy </w:t>
      </w:r>
      <w:r w:rsidRPr="1D44CBEF" w:rsidR="137E60A4">
        <w:rPr>
          <w:rFonts w:ascii="Arial" w:hAnsi="Arial" w:eastAsia="Arial" w:cs="Arial"/>
          <w:b w:val="0"/>
          <w:bCs w:val="0"/>
          <w:i w:val="0"/>
          <w:iCs w:val="0"/>
          <w:caps w:val="0"/>
          <w:smallCaps w:val="0"/>
          <w:noProof w:val="0"/>
          <w:color w:val="040C28"/>
          <w:sz w:val="22"/>
          <w:szCs w:val="22"/>
          <w:u w:val="none"/>
          <w:lang w:val="en-GB"/>
        </w:rPr>
        <w:t>proficiency</w:t>
      </w:r>
      <w:r w:rsidRPr="1D44CBEF" w:rsidR="137E60A4">
        <w:rPr>
          <w:rFonts w:ascii="Arial" w:hAnsi="Arial" w:eastAsia="Arial" w:cs="Arial"/>
          <w:b w:val="0"/>
          <w:bCs w:val="0"/>
          <w:i w:val="0"/>
          <w:iCs w:val="0"/>
          <w:caps w:val="0"/>
          <w:smallCaps w:val="0"/>
          <w:noProof w:val="0"/>
          <w:color w:val="040C28"/>
          <w:sz w:val="22"/>
          <w:szCs w:val="22"/>
          <w:u w:val="none"/>
          <w:lang w:val="en-GB"/>
        </w:rPr>
        <w:t xml:space="preserve">. The capacity to engage socially and articulate thoughts effectively is pivotal for successful learning across various domains </w:t>
      </w:r>
      <w:r w:rsidRPr="1D44CBEF" w:rsidR="4AFDD4D9">
        <w:rPr>
          <w:rFonts w:ascii="Arial" w:hAnsi="Arial" w:eastAsia="Arial" w:cs="Arial"/>
          <w:b w:val="0"/>
          <w:bCs w:val="0"/>
          <w:i w:val="0"/>
          <w:iCs w:val="0"/>
          <w:caps w:val="0"/>
          <w:smallCaps w:val="0"/>
          <w:noProof w:val="0"/>
          <w:color w:val="040C28"/>
          <w:sz w:val="22"/>
          <w:szCs w:val="22"/>
          <w:u w:val="none"/>
          <w:lang w:val="en-GB"/>
        </w:rPr>
        <w:t xml:space="preserve">according to the </w:t>
      </w:r>
      <w:r w:rsidRPr="1D44CBEF" w:rsidR="54909F52">
        <w:rPr>
          <w:rFonts w:ascii="Arial" w:hAnsi="Arial" w:eastAsia="Arial" w:cs="Arial"/>
          <w:b w:val="0"/>
          <w:bCs w:val="0"/>
          <w:i w:val="0"/>
          <w:iCs w:val="0"/>
          <w:caps w:val="0"/>
          <w:smallCaps w:val="0"/>
          <w:noProof w:val="0"/>
          <w:color w:val="040C28"/>
          <w:sz w:val="22"/>
          <w:szCs w:val="22"/>
          <w:u w:val="none"/>
          <w:lang w:val="en-GB"/>
        </w:rPr>
        <w:t>G</w:t>
      </w:r>
      <w:r w:rsidRPr="1D44CBEF" w:rsidR="36994218">
        <w:rPr>
          <w:rFonts w:ascii="Arial" w:hAnsi="Arial" w:eastAsia="Arial" w:cs="Arial"/>
          <w:b w:val="0"/>
          <w:bCs w:val="0"/>
          <w:i w:val="0"/>
          <w:iCs w:val="0"/>
          <w:caps w:val="0"/>
          <w:smallCaps w:val="0"/>
          <w:noProof w:val="0"/>
          <w:color w:val="040C28"/>
          <w:sz w:val="22"/>
          <w:szCs w:val="22"/>
          <w:u w:val="none"/>
          <w:lang w:val="en-GB"/>
        </w:rPr>
        <w:t>overnment</w:t>
      </w:r>
      <w:r w:rsidRPr="1D44CBEF" w:rsidR="54909F52">
        <w:rPr>
          <w:rFonts w:ascii="Arial" w:hAnsi="Arial" w:eastAsia="Arial" w:cs="Arial"/>
          <w:b w:val="0"/>
          <w:bCs w:val="0"/>
          <w:i w:val="0"/>
          <w:iCs w:val="0"/>
          <w:caps w:val="0"/>
          <w:smallCaps w:val="0"/>
          <w:noProof w:val="0"/>
          <w:color w:val="040C28"/>
          <w:sz w:val="22"/>
          <w:szCs w:val="22"/>
          <w:u w:val="none"/>
          <w:lang w:val="en-GB"/>
        </w:rPr>
        <w:t xml:space="preserve"> </w:t>
      </w:r>
      <w:r w:rsidRPr="1D44CBEF" w:rsidR="2BAE77AA">
        <w:rPr>
          <w:rFonts w:ascii="Arial" w:hAnsi="Arial" w:eastAsia="Arial" w:cs="Arial"/>
          <w:b w:val="0"/>
          <w:bCs w:val="0"/>
          <w:i w:val="0"/>
          <w:iCs w:val="0"/>
          <w:caps w:val="0"/>
          <w:smallCaps w:val="0"/>
          <w:noProof w:val="0"/>
          <w:color w:val="040C28"/>
          <w:sz w:val="22"/>
          <w:szCs w:val="22"/>
          <w:u w:val="none"/>
          <w:lang w:val="en-GB"/>
        </w:rPr>
        <w:t>(</w:t>
      </w:r>
      <w:r w:rsidRPr="1D44CBEF" w:rsidR="54909F52">
        <w:rPr>
          <w:rFonts w:ascii="Arial" w:hAnsi="Arial" w:eastAsia="Arial" w:cs="Arial"/>
          <w:b w:val="0"/>
          <w:bCs w:val="0"/>
          <w:i w:val="0"/>
          <w:iCs w:val="0"/>
          <w:caps w:val="0"/>
          <w:smallCaps w:val="0"/>
          <w:noProof w:val="0"/>
          <w:color w:val="040C28"/>
          <w:sz w:val="22"/>
          <w:szCs w:val="22"/>
          <w:u w:val="none"/>
          <w:lang w:val="en-GB"/>
        </w:rPr>
        <w:t xml:space="preserve">2023). </w:t>
      </w:r>
    </w:p>
    <w:p w:rsidR="478A3BAC" w:rsidP="1D44CBEF" w:rsidRDefault="478A3BAC" w14:paraId="1B9D1FA9" w14:textId="2801C5BA">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478A3BAC">
        <w:rPr>
          <w:rFonts w:ascii="Arial" w:hAnsi="Arial" w:eastAsia="Arial" w:cs="Arial"/>
          <w:b w:val="0"/>
          <w:bCs w:val="0"/>
          <w:i w:val="0"/>
          <w:iCs w:val="0"/>
          <w:caps w:val="0"/>
          <w:smallCaps w:val="0"/>
          <w:noProof w:val="0"/>
          <w:color w:val="040C28"/>
          <w:sz w:val="22"/>
          <w:szCs w:val="22"/>
          <w:u w:val="none"/>
          <w:lang w:val="en-GB"/>
        </w:rPr>
        <w:t xml:space="preserve">The skill of multilingualism can create </w:t>
      </w:r>
      <w:r w:rsidRPr="1D44CBEF" w:rsidR="7822D47C">
        <w:rPr>
          <w:rFonts w:ascii="Arial" w:hAnsi="Arial" w:eastAsia="Arial" w:cs="Arial"/>
          <w:b w:val="0"/>
          <w:bCs w:val="0"/>
          <w:i w:val="0"/>
          <w:iCs w:val="0"/>
          <w:caps w:val="0"/>
          <w:smallCaps w:val="0"/>
          <w:noProof w:val="0"/>
          <w:color w:val="040C28"/>
          <w:sz w:val="22"/>
          <w:szCs w:val="22"/>
          <w:u w:val="none"/>
          <w:lang w:val="en-GB"/>
        </w:rPr>
        <w:t xml:space="preserve">employment and study opportunities, that might not be as accessible to monolinguals. The </w:t>
      </w:r>
      <w:r w:rsidRPr="1D44CBEF" w:rsidR="587C15EB">
        <w:rPr>
          <w:rFonts w:ascii="Arial" w:hAnsi="Arial" w:eastAsia="Arial" w:cs="Arial"/>
          <w:b w:val="0"/>
          <w:bCs w:val="0"/>
          <w:i w:val="0"/>
          <w:iCs w:val="0"/>
          <w:caps w:val="0"/>
          <w:smallCaps w:val="0"/>
          <w:noProof w:val="0"/>
          <w:color w:val="040C28"/>
          <w:sz w:val="22"/>
          <w:szCs w:val="22"/>
          <w:u w:val="none"/>
          <w:lang w:val="en-GB"/>
        </w:rPr>
        <w:t>knowledge</w:t>
      </w:r>
      <w:r w:rsidRPr="1D44CBEF" w:rsidR="7822D47C">
        <w:rPr>
          <w:rFonts w:ascii="Arial" w:hAnsi="Arial" w:eastAsia="Arial" w:cs="Arial"/>
          <w:b w:val="0"/>
          <w:bCs w:val="0"/>
          <w:i w:val="0"/>
          <w:iCs w:val="0"/>
          <w:caps w:val="0"/>
          <w:smallCaps w:val="0"/>
          <w:noProof w:val="0"/>
          <w:color w:val="040C28"/>
          <w:sz w:val="22"/>
          <w:szCs w:val="22"/>
          <w:u w:val="none"/>
          <w:lang w:val="en-GB"/>
        </w:rPr>
        <w:t xml:space="preserve"> of more than one language is a </w:t>
      </w:r>
      <w:r w:rsidRPr="1D44CBEF" w:rsidR="196C181B">
        <w:rPr>
          <w:rFonts w:ascii="Arial" w:hAnsi="Arial" w:eastAsia="Arial" w:cs="Arial"/>
          <w:b w:val="0"/>
          <w:bCs w:val="0"/>
          <w:i w:val="0"/>
          <w:iCs w:val="0"/>
          <w:caps w:val="0"/>
          <w:smallCaps w:val="0"/>
          <w:noProof w:val="0"/>
          <w:color w:val="040C28"/>
          <w:sz w:val="22"/>
          <w:szCs w:val="22"/>
          <w:u w:val="none"/>
          <w:lang w:val="en-GB"/>
        </w:rPr>
        <w:t>highly sought after</w:t>
      </w:r>
      <w:r w:rsidRPr="1D44CBEF" w:rsidR="07BE6F21">
        <w:rPr>
          <w:rFonts w:ascii="Arial" w:hAnsi="Arial" w:eastAsia="Arial" w:cs="Arial"/>
          <w:b w:val="0"/>
          <w:bCs w:val="0"/>
          <w:i w:val="0"/>
          <w:iCs w:val="0"/>
          <w:caps w:val="0"/>
          <w:smallCaps w:val="0"/>
          <w:noProof w:val="0"/>
          <w:color w:val="040C28"/>
          <w:sz w:val="22"/>
          <w:szCs w:val="22"/>
          <w:u w:val="none"/>
          <w:lang w:val="en-GB"/>
        </w:rPr>
        <w:t xml:space="preserve"> skill that employers across the globe admire.</w:t>
      </w:r>
      <w:r w:rsidRPr="1D44CBEF" w:rsidR="6BE17273">
        <w:rPr>
          <w:rFonts w:ascii="Arial" w:hAnsi="Arial" w:eastAsia="Arial" w:cs="Arial"/>
          <w:b w:val="0"/>
          <w:bCs w:val="0"/>
          <w:i w:val="0"/>
          <w:iCs w:val="0"/>
          <w:caps w:val="0"/>
          <w:smallCaps w:val="0"/>
          <w:noProof w:val="0"/>
          <w:color w:val="040C28"/>
          <w:sz w:val="22"/>
          <w:szCs w:val="22"/>
          <w:u w:val="none"/>
          <w:lang w:val="en-GB"/>
        </w:rPr>
        <w:t xml:space="preserve"> Industries that have </w:t>
      </w:r>
      <w:r w:rsidRPr="1D44CBEF" w:rsidR="21FECE56">
        <w:rPr>
          <w:rFonts w:ascii="Arial" w:hAnsi="Arial" w:eastAsia="Arial" w:cs="Arial"/>
          <w:b w:val="0"/>
          <w:bCs w:val="0"/>
          <w:i w:val="0"/>
          <w:iCs w:val="0"/>
          <w:caps w:val="0"/>
          <w:smallCaps w:val="0"/>
          <w:noProof w:val="0"/>
          <w:color w:val="040C28"/>
          <w:sz w:val="22"/>
          <w:szCs w:val="22"/>
          <w:u w:val="none"/>
          <w:lang w:val="en-GB"/>
        </w:rPr>
        <w:t>an</w:t>
      </w:r>
      <w:r w:rsidRPr="1D44CBEF" w:rsidR="6BE17273">
        <w:rPr>
          <w:rFonts w:ascii="Arial" w:hAnsi="Arial" w:eastAsia="Arial" w:cs="Arial"/>
          <w:b w:val="0"/>
          <w:bCs w:val="0"/>
          <w:i w:val="0"/>
          <w:iCs w:val="0"/>
          <w:caps w:val="0"/>
          <w:smallCaps w:val="0"/>
          <w:noProof w:val="0"/>
          <w:color w:val="040C28"/>
          <w:sz w:val="22"/>
          <w:szCs w:val="22"/>
          <w:u w:val="none"/>
          <w:lang w:val="en-GB"/>
        </w:rPr>
        <w:t xml:space="preserve"> international element </w:t>
      </w:r>
      <w:r w:rsidRPr="1D44CBEF" w:rsidR="749716C5">
        <w:rPr>
          <w:rFonts w:ascii="Arial" w:hAnsi="Arial" w:eastAsia="Arial" w:cs="Arial"/>
          <w:b w:val="0"/>
          <w:bCs w:val="0"/>
          <w:i w:val="0"/>
          <w:iCs w:val="0"/>
          <w:caps w:val="0"/>
          <w:smallCaps w:val="0"/>
          <w:noProof w:val="0"/>
          <w:color w:val="040C28"/>
          <w:sz w:val="22"/>
          <w:szCs w:val="22"/>
          <w:u w:val="none"/>
          <w:lang w:val="en-GB"/>
        </w:rPr>
        <w:t xml:space="preserve">such as </w:t>
      </w:r>
      <w:r w:rsidRPr="1D44CBEF" w:rsidR="250CA82F">
        <w:rPr>
          <w:rFonts w:ascii="Arial" w:hAnsi="Arial" w:eastAsia="Arial" w:cs="Arial"/>
          <w:b w:val="0"/>
          <w:bCs w:val="0"/>
          <w:i w:val="0"/>
          <w:iCs w:val="0"/>
          <w:caps w:val="0"/>
          <w:smallCaps w:val="0"/>
          <w:noProof w:val="0"/>
          <w:color w:val="040C28"/>
          <w:sz w:val="22"/>
          <w:szCs w:val="22"/>
          <w:u w:val="none"/>
          <w:lang w:val="en-GB"/>
        </w:rPr>
        <w:t xml:space="preserve">tourism, translation and hospitality </w:t>
      </w:r>
      <w:r w:rsidRPr="1D44CBEF" w:rsidR="6BE17273">
        <w:rPr>
          <w:rFonts w:ascii="Arial" w:hAnsi="Arial" w:eastAsia="Arial" w:cs="Arial"/>
          <w:b w:val="0"/>
          <w:bCs w:val="0"/>
          <w:i w:val="0"/>
          <w:iCs w:val="0"/>
          <w:caps w:val="0"/>
          <w:smallCaps w:val="0"/>
          <w:noProof w:val="0"/>
          <w:color w:val="040C28"/>
          <w:sz w:val="22"/>
          <w:szCs w:val="22"/>
          <w:u w:val="none"/>
          <w:lang w:val="en-GB"/>
        </w:rPr>
        <w:t>are</w:t>
      </w:r>
      <w:r w:rsidRPr="1D44CBEF" w:rsidR="01B26418">
        <w:rPr>
          <w:rFonts w:ascii="Arial" w:hAnsi="Arial" w:eastAsia="Arial" w:cs="Arial"/>
          <w:b w:val="0"/>
          <w:bCs w:val="0"/>
          <w:i w:val="0"/>
          <w:iCs w:val="0"/>
          <w:caps w:val="0"/>
          <w:smallCaps w:val="0"/>
          <w:noProof w:val="0"/>
          <w:color w:val="040C28"/>
          <w:sz w:val="22"/>
          <w:szCs w:val="22"/>
          <w:u w:val="none"/>
          <w:lang w:val="en-GB"/>
        </w:rPr>
        <w:t xml:space="preserve"> </w:t>
      </w:r>
      <w:r w:rsidRPr="1D44CBEF" w:rsidR="6D656D28">
        <w:rPr>
          <w:rFonts w:ascii="Arial" w:hAnsi="Arial" w:eastAsia="Arial" w:cs="Arial"/>
          <w:b w:val="0"/>
          <w:bCs w:val="0"/>
          <w:i w:val="0"/>
          <w:iCs w:val="0"/>
          <w:caps w:val="0"/>
          <w:smallCaps w:val="0"/>
          <w:noProof w:val="0"/>
          <w:color w:val="040C28"/>
          <w:sz w:val="22"/>
          <w:szCs w:val="22"/>
          <w:u w:val="none"/>
          <w:lang w:val="en-GB"/>
        </w:rPr>
        <w:t>especially</w:t>
      </w:r>
      <w:r w:rsidRPr="1D44CBEF" w:rsidR="6BE17273">
        <w:rPr>
          <w:rFonts w:ascii="Arial" w:hAnsi="Arial" w:eastAsia="Arial" w:cs="Arial"/>
          <w:b w:val="0"/>
          <w:bCs w:val="0"/>
          <w:i w:val="0"/>
          <w:iCs w:val="0"/>
          <w:caps w:val="0"/>
          <w:smallCaps w:val="0"/>
          <w:noProof w:val="0"/>
          <w:color w:val="040C28"/>
          <w:sz w:val="22"/>
          <w:szCs w:val="22"/>
          <w:u w:val="none"/>
          <w:lang w:val="en-GB"/>
        </w:rPr>
        <w:t xml:space="preserve"> attracted to candid</w:t>
      </w:r>
      <w:r w:rsidRPr="1D44CBEF" w:rsidR="7DB591FE">
        <w:rPr>
          <w:rFonts w:ascii="Arial" w:hAnsi="Arial" w:eastAsia="Arial" w:cs="Arial"/>
          <w:b w:val="0"/>
          <w:bCs w:val="0"/>
          <w:i w:val="0"/>
          <w:iCs w:val="0"/>
          <w:caps w:val="0"/>
          <w:smallCaps w:val="0"/>
          <w:noProof w:val="0"/>
          <w:color w:val="040C28"/>
          <w:sz w:val="22"/>
          <w:szCs w:val="22"/>
          <w:u w:val="none"/>
          <w:lang w:val="en-GB"/>
        </w:rPr>
        <w:t>ates that have multilingual skills</w:t>
      </w:r>
      <w:r w:rsidRPr="1D44CBEF" w:rsidR="530AB9FE">
        <w:rPr>
          <w:rFonts w:ascii="Arial" w:hAnsi="Arial" w:eastAsia="Arial" w:cs="Arial"/>
          <w:b w:val="0"/>
          <w:bCs w:val="0"/>
          <w:i w:val="0"/>
          <w:iCs w:val="0"/>
          <w:caps w:val="0"/>
          <w:smallCaps w:val="0"/>
          <w:noProof w:val="0"/>
          <w:color w:val="040C28"/>
          <w:sz w:val="22"/>
          <w:szCs w:val="22"/>
          <w:u w:val="none"/>
          <w:lang w:val="en-GB"/>
        </w:rPr>
        <w:t xml:space="preserve"> as explained by </w:t>
      </w:r>
      <w:r w:rsidRPr="1D44CBEF" w:rsidR="530AB9FE">
        <w:rPr>
          <w:rFonts w:ascii="Arial" w:hAnsi="Arial" w:eastAsia="Arial" w:cs="Arial"/>
          <w:b w:val="0"/>
          <w:bCs w:val="0"/>
          <w:i w:val="0"/>
          <w:iCs w:val="0"/>
          <w:caps w:val="0"/>
          <w:smallCaps w:val="0"/>
          <w:noProof w:val="0"/>
          <w:color w:val="040C28"/>
          <w:sz w:val="22"/>
          <w:szCs w:val="22"/>
          <w:u w:val="none"/>
          <w:lang w:val="en-GB"/>
        </w:rPr>
        <w:t>Auwerx</w:t>
      </w:r>
      <w:r w:rsidRPr="1D44CBEF" w:rsidR="530AB9FE">
        <w:rPr>
          <w:rFonts w:ascii="Arial" w:hAnsi="Arial" w:eastAsia="Arial" w:cs="Arial"/>
          <w:b w:val="0"/>
          <w:bCs w:val="0"/>
          <w:i w:val="0"/>
          <w:iCs w:val="0"/>
          <w:caps w:val="0"/>
          <w:smallCaps w:val="0"/>
          <w:noProof w:val="0"/>
          <w:color w:val="040C28"/>
          <w:sz w:val="22"/>
          <w:szCs w:val="22"/>
          <w:u w:val="none"/>
          <w:lang w:val="en-GB"/>
        </w:rPr>
        <w:t xml:space="preserve"> (2023). </w:t>
      </w:r>
      <w:r w:rsidRPr="1D44CBEF" w:rsidR="02F11E1B">
        <w:rPr>
          <w:rFonts w:ascii="Arial" w:hAnsi="Arial" w:eastAsia="Arial" w:cs="Arial"/>
          <w:b w:val="0"/>
          <w:bCs w:val="0"/>
          <w:i w:val="0"/>
          <w:iCs w:val="0"/>
          <w:caps w:val="0"/>
          <w:smallCaps w:val="0"/>
          <w:noProof w:val="0"/>
          <w:color w:val="040C28"/>
          <w:sz w:val="22"/>
          <w:szCs w:val="22"/>
          <w:u w:val="none"/>
          <w:lang w:val="en-GB"/>
        </w:rPr>
        <w:t>Bak</w:t>
      </w:r>
      <w:r w:rsidRPr="1D44CBEF" w:rsidR="51E50997">
        <w:rPr>
          <w:rFonts w:ascii="Arial" w:hAnsi="Arial" w:eastAsia="Arial" w:cs="Arial"/>
          <w:b w:val="0"/>
          <w:bCs w:val="0"/>
          <w:i w:val="0"/>
          <w:iCs w:val="0"/>
          <w:caps w:val="0"/>
          <w:smallCaps w:val="0"/>
          <w:noProof w:val="0"/>
          <w:color w:val="040C28"/>
          <w:sz w:val="22"/>
          <w:szCs w:val="22"/>
          <w:u w:val="none"/>
          <w:lang w:val="en-GB"/>
        </w:rPr>
        <w:t xml:space="preserve"> et all (2014) explain</w:t>
      </w:r>
      <w:r w:rsidRPr="1D44CBEF" w:rsidR="4DA2225E">
        <w:rPr>
          <w:rFonts w:ascii="Arial" w:hAnsi="Arial" w:eastAsia="Arial" w:cs="Arial"/>
          <w:b w:val="0"/>
          <w:bCs w:val="0"/>
          <w:i w:val="0"/>
          <w:iCs w:val="0"/>
          <w:caps w:val="0"/>
          <w:smallCaps w:val="0"/>
          <w:noProof w:val="0"/>
          <w:color w:val="040C28"/>
          <w:sz w:val="22"/>
          <w:szCs w:val="22"/>
          <w:u w:val="none"/>
          <w:lang w:val="en-GB"/>
        </w:rPr>
        <w:t xml:space="preserve">s in his </w:t>
      </w:r>
      <w:r w:rsidRPr="1D44CBEF" w:rsidR="45982B47">
        <w:rPr>
          <w:rFonts w:ascii="Arial" w:hAnsi="Arial" w:eastAsia="Arial" w:cs="Arial"/>
          <w:b w:val="0"/>
          <w:bCs w:val="0"/>
          <w:i w:val="0"/>
          <w:iCs w:val="0"/>
          <w:caps w:val="0"/>
          <w:smallCaps w:val="0"/>
          <w:noProof w:val="0"/>
          <w:color w:val="040C28"/>
          <w:sz w:val="22"/>
          <w:szCs w:val="22"/>
          <w:u w:val="none"/>
          <w:lang w:val="en-GB"/>
        </w:rPr>
        <w:t>research into Bilingualism, that young adults proficient in two</w:t>
      </w:r>
      <w:r w:rsidRPr="1D44CBEF" w:rsidR="6984BAE2">
        <w:rPr>
          <w:rFonts w:ascii="Arial" w:hAnsi="Arial" w:eastAsia="Arial" w:cs="Arial"/>
          <w:b w:val="0"/>
          <w:bCs w:val="0"/>
          <w:i w:val="0"/>
          <w:iCs w:val="0"/>
          <w:caps w:val="0"/>
          <w:smallCaps w:val="0"/>
          <w:noProof w:val="0"/>
          <w:color w:val="040C28"/>
          <w:sz w:val="22"/>
          <w:szCs w:val="22"/>
          <w:u w:val="none"/>
          <w:lang w:val="en-GB"/>
        </w:rPr>
        <w:t xml:space="preserve"> languages </w:t>
      </w:r>
      <w:r w:rsidRPr="1D44CBEF" w:rsidR="6984BAE2">
        <w:rPr>
          <w:rFonts w:ascii="Arial" w:hAnsi="Arial" w:eastAsia="Arial" w:cs="Arial"/>
          <w:b w:val="0"/>
          <w:bCs w:val="0"/>
          <w:i w:val="0"/>
          <w:iCs w:val="0"/>
          <w:caps w:val="0"/>
          <w:smallCaps w:val="0"/>
          <w:noProof w:val="0"/>
          <w:color w:val="040C28"/>
          <w:sz w:val="22"/>
          <w:szCs w:val="22"/>
          <w:u w:val="none"/>
          <w:lang w:val="en-GB"/>
        </w:rPr>
        <w:t>demonstrated</w:t>
      </w:r>
      <w:r w:rsidRPr="1D44CBEF" w:rsidR="6984BAE2">
        <w:rPr>
          <w:rFonts w:ascii="Arial" w:hAnsi="Arial" w:eastAsia="Arial" w:cs="Arial"/>
          <w:b w:val="0"/>
          <w:bCs w:val="0"/>
          <w:i w:val="0"/>
          <w:iCs w:val="0"/>
          <w:caps w:val="0"/>
          <w:smallCaps w:val="0"/>
          <w:noProof w:val="0"/>
          <w:color w:val="040C28"/>
          <w:sz w:val="22"/>
          <w:szCs w:val="22"/>
          <w:u w:val="none"/>
          <w:lang w:val="en-GB"/>
        </w:rPr>
        <w:t xml:space="preserve"> superior perform</w:t>
      </w:r>
      <w:r w:rsidRPr="1D44CBEF" w:rsidR="6984BAE2">
        <w:rPr>
          <w:rFonts w:ascii="Arial" w:hAnsi="Arial" w:eastAsia="Arial" w:cs="Arial"/>
          <w:b w:val="0"/>
          <w:bCs w:val="0"/>
          <w:i w:val="0"/>
          <w:iCs w:val="0"/>
          <w:caps w:val="0"/>
          <w:smallCaps w:val="0"/>
          <w:noProof w:val="0"/>
          <w:color w:val="040C28"/>
          <w:sz w:val="22"/>
          <w:szCs w:val="22"/>
          <w:u w:val="none"/>
          <w:lang w:val="en-GB"/>
        </w:rPr>
        <w:t>ance on atte</w:t>
      </w:r>
      <w:r w:rsidRPr="1D44CBEF" w:rsidR="6984BAE2">
        <w:rPr>
          <w:rFonts w:ascii="Arial" w:hAnsi="Arial" w:eastAsia="Arial" w:cs="Arial"/>
          <w:b w:val="0"/>
          <w:bCs w:val="0"/>
          <w:i w:val="0"/>
          <w:iCs w:val="0"/>
          <w:caps w:val="0"/>
          <w:smallCaps w:val="0"/>
          <w:noProof w:val="0"/>
          <w:color w:val="040C28"/>
          <w:sz w:val="22"/>
          <w:szCs w:val="22"/>
          <w:u w:val="none"/>
          <w:lang w:val="en-GB"/>
        </w:rPr>
        <w:t xml:space="preserve">ntion tests and </w:t>
      </w:r>
      <w:r w:rsidRPr="1D44CBEF" w:rsidR="6984BAE2">
        <w:rPr>
          <w:rFonts w:ascii="Arial" w:hAnsi="Arial" w:eastAsia="Arial" w:cs="Arial"/>
          <w:b w:val="0"/>
          <w:bCs w:val="0"/>
          <w:i w:val="0"/>
          <w:iCs w:val="0"/>
          <w:caps w:val="0"/>
          <w:smallCaps w:val="0"/>
          <w:noProof w:val="0"/>
          <w:color w:val="040C28"/>
          <w:sz w:val="22"/>
          <w:szCs w:val="22"/>
          <w:u w:val="none"/>
          <w:lang w:val="en-GB"/>
        </w:rPr>
        <w:t>exhibited</w:t>
      </w:r>
      <w:r w:rsidRPr="1D44CBEF" w:rsidR="6984BAE2">
        <w:rPr>
          <w:rFonts w:ascii="Arial" w:hAnsi="Arial" w:eastAsia="Arial" w:cs="Arial"/>
          <w:b w:val="0"/>
          <w:bCs w:val="0"/>
          <w:i w:val="0"/>
          <w:iCs w:val="0"/>
          <w:caps w:val="0"/>
          <w:smallCaps w:val="0"/>
          <w:noProof w:val="0"/>
          <w:color w:val="040C28"/>
          <w:sz w:val="22"/>
          <w:szCs w:val="22"/>
          <w:u w:val="none"/>
          <w:lang w:val="en-GB"/>
        </w:rPr>
        <w:t xml:space="preserve"> </w:t>
      </w:r>
      <w:r w:rsidRPr="1D44CBEF" w:rsidR="1071C289">
        <w:rPr>
          <w:rFonts w:ascii="Arial" w:hAnsi="Arial" w:eastAsia="Arial" w:cs="Arial"/>
          <w:b w:val="0"/>
          <w:bCs w:val="0"/>
          <w:i w:val="0"/>
          <w:iCs w:val="0"/>
          <w:caps w:val="0"/>
          <w:smallCaps w:val="0"/>
          <w:noProof w:val="0"/>
          <w:color w:val="040C28"/>
          <w:sz w:val="22"/>
          <w:szCs w:val="22"/>
          <w:u w:val="none"/>
          <w:lang w:val="en-GB"/>
        </w:rPr>
        <w:t>enhanced concentrat</w:t>
      </w:r>
      <w:r w:rsidRPr="1D44CBEF" w:rsidR="1071C289">
        <w:rPr>
          <w:rFonts w:ascii="Arial" w:hAnsi="Arial" w:eastAsia="Arial" w:cs="Arial"/>
          <w:b w:val="0"/>
          <w:bCs w:val="0"/>
          <w:i w:val="0"/>
          <w:iCs w:val="0"/>
          <w:caps w:val="0"/>
          <w:smallCaps w:val="0"/>
          <w:noProof w:val="0"/>
          <w:color w:val="040C28"/>
          <w:sz w:val="22"/>
          <w:szCs w:val="22"/>
          <w:u w:val="none"/>
          <w:lang w:val="en-GB"/>
        </w:rPr>
        <w:t>ion compa</w:t>
      </w:r>
      <w:r w:rsidRPr="1D44CBEF" w:rsidR="1071C289">
        <w:rPr>
          <w:rFonts w:ascii="Arial" w:hAnsi="Arial" w:eastAsia="Arial" w:cs="Arial"/>
          <w:b w:val="0"/>
          <w:bCs w:val="0"/>
          <w:i w:val="0"/>
          <w:iCs w:val="0"/>
          <w:caps w:val="0"/>
          <w:smallCaps w:val="0"/>
          <w:noProof w:val="0"/>
          <w:color w:val="040C28"/>
          <w:sz w:val="22"/>
          <w:szCs w:val="22"/>
          <w:u w:val="none"/>
          <w:lang w:val="en-GB"/>
        </w:rPr>
        <w:t xml:space="preserve">red to their monolingual peers. </w:t>
      </w:r>
      <w:r w:rsidRPr="1D44CBEF" w:rsidR="7541D738">
        <w:rPr>
          <w:rFonts w:ascii="Arial" w:hAnsi="Arial" w:eastAsia="Arial" w:cs="Arial"/>
          <w:b w:val="0"/>
          <w:bCs w:val="0"/>
          <w:i w:val="0"/>
          <w:iCs w:val="0"/>
          <w:caps w:val="0"/>
          <w:smallCaps w:val="0"/>
          <w:noProof w:val="0"/>
          <w:color w:val="040C28"/>
          <w:sz w:val="22"/>
          <w:szCs w:val="22"/>
          <w:u w:val="none"/>
          <w:lang w:val="en-GB"/>
        </w:rPr>
        <w:t xml:space="preserve">This means that children that are exposed to more than one language at </w:t>
      </w:r>
      <w:r w:rsidRPr="1D44CBEF" w:rsidR="7541D738">
        <w:rPr>
          <w:rFonts w:ascii="Arial" w:hAnsi="Arial" w:eastAsia="Arial" w:cs="Arial"/>
          <w:b w:val="0"/>
          <w:bCs w:val="0"/>
          <w:i w:val="0"/>
          <w:iCs w:val="0"/>
          <w:caps w:val="0"/>
          <w:smallCaps w:val="0"/>
          <w:noProof w:val="0"/>
          <w:color w:val="040C28"/>
          <w:sz w:val="22"/>
          <w:szCs w:val="22"/>
          <w:u w:val="none"/>
          <w:lang w:val="en-GB"/>
        </w:rPr>
        <w:t>a young age</w:t>
      </w:r>
      <w:r w:rsidRPr="1D44CBEF" w:rsidR="7541D738">
        <w:rPr>
          <w:rFonts w:ascii="Arial" w:hAnsi="Arial" w:eastAsia="Arial" w:cs="Arial"/>
          <w:b w:val="0"/>
          <w:bCs w:val="0"/>
          <w:i w:val="0"/>
          <w:iCs w:val="0"/>
          <w:caps w:val="0"/>
          <w:smallCaps w:val="0"/>
          <w:noProof w:val="0"/>
          <w:color w:val="040C28"/>
          <w:sz w:val="22"/>
          <w:szCs w:val="22"/>
          <w:u w:val="none"/>
          <w:lang w:val="en-GB"/>
        </w:rPr>
        <w:t xml:space="preserve">, </w:t>
      </w:r>
      <w:r w:rsidRPr="1D44CBEF" w:rsidR="7541D738">
        <w:rPr>
          <w:rFonts w:ascii="Arial" w:hAnsi="Arial" w:eastAsia="Arial" w:cs="Arial"/>
          <w:b w:val="0"/>
          <w:bCs w:val="0"/>
          <w:i w:val="0"/>
          <w:iCs w:val="0"/>
          <w:caps w:val="0"/>
          <w:smallCaps w:val="0"/>
          <w:noProof w:val="0"/>
          <w:color w:val="040C28"/>
          <w:sz w:val="22"/>
          <w:szCs w:val="22"/>
          <w:u w:val="none"/>
          <w:lang w:val="en-GB"/>
        </w:rPr>
        <w:t>demonstrate</w:t>
      </w:r>
      <w:r w:rsidRPr="1D44CBEF" w:rsidR="7541D738">
        <w:rPr>
          <w:rFonts w:ascii="Arial" w:hAnsi="Arial" w:eastAsia="Arial" w:cs="Arial"/>
          <w:b w:val="0"/>
          <w:bCs w:val="0"/>
          <w:i w:val="0"/>
          <w:iCs w:val="0"/>
          <w:caps w:val="0"/>
          <w:smallCaps w:val="0"/>
          <w:noProof w:val="0"/>
          <w:color w:val="040C28"/>
          <w:sz w:val="22"/>
          <w:szCs w:val="22"/>
          <w:u w:val="none"/>
          <w:lang w:val="en-GB"/>
        </w:rPr>
        <w:t xml:space="preserve"> </w:t>
      </w:r>
      <w:r w:rsidRPr="1D44CBEF" w:rsidR="3405C308">
        <w:rPr>
          <w:rFonts w:ascii="Arial" w:hAnsi="Arial" w:eastAsia="Arial" w:cs="Arial"/>
          <w:b w:val="0"/>
          <w:bCs w:val="0"/>
          <w:i w:val="0"/>
          <w:iCs w:val="0"/>
          <w:caps w:val="0"/>
          <w:smallCaps w:val="0"/>
          <w:noProof w:val="0"/>
          <w:color w:val="040C28"/>
          <w:sz w:val="22"/>
          <w:szCs w:val="22"/>
          <w:u w:val="none"/>
          <w:lang w:val="en-GB"/>
        </w:rPr>
        <w:t xml:space="preserve">complex language skills that are carried over to their early adult hood when they grow up. Put simply, children that </w:t>
      </w:r>
      <w:r w:rsidRPr="1D44CBEF" w:rsidR="46DF764C">
        <w:rPr>
          <w:rFonts w:ascii="Arial" w:hAnsi="Arial" w:eastAsia="Arial" w:cs="Arial"/>
          <w:b w:val="0"/>
          <w:bCs w:val="0"/>
          <w:i w:val="0"/>
          <w:iCs w:val="0"/>
          <w:caps w:val="0"/>
          <w:smallCaps w:val="0"/>
          <w:noProof w:val="0"/>
          <w:color w:val="040C28"/>
          <w:sz w:val="22"/>
          <w:szCs w:val="22"/>
          <w:u w:val="none"/>
          <w:lang w:val="en-GB"/>
        </w:rPr>
        <w:t>are exposed to multiple languages, grow up to be superior in language skills</w:t>
      </w:r>
      <w:r w:rsidRPr="1D44CBEF" w:rsidR="78E57CCC">
        <w:rPr>
          <w:rFonts w:ascii="Arial" w:hAnsi="Arial" w:eastAsia="Arial" w:cs="Arial"/>
          <w:b w:val="0"/>
          <w:bCs w:val="0"/>
          <w:i w:val="0"/>
          <w:iCs w:val="0"/>
          <w:caps w:val="0"/>
          <w:smallCaps w:val="0"/>
          <w:noProof w:val="0"/>
          <w:color w:val="040C28"/>
          <w:sz w:val="22"/>
          <w:szCs w:val="22"/>
          <w:u w:val="none"/>
          <w:lang w:val="en-GB"/>
        </w:rPr>
        <w:t xml:space="preserve"> to people who only learned at a later stage. </w:t>
      </w:r>
      <w:r w:rsidRPr="1D44CBEF" w:rsidR="4F520436">
        <w:rPr>
          <w:rFonts w:ascii="Arial" w:hAnsi="Arial" w:eastAsia="Arial" w:cs="Arial"/>
          <w:b w:val="0"/>
          <w:bCs w:val="0"/>
          <w:i w:val="0"/>
          <w:iCs w:val="0"/>
          <w:caps w:val="0"/>
          <w:smallCaps w:val="0"/>
          <w:noProof w:val="0"/>
          <w:color w:val="040C28"/>
          <w:sz w:val="22"/>
          <w:szCs w:val="22"/>
          <w:u w:val="none"/>
          <w:lang w:val="en-GB"/>
        </w:rPr>
        <w:t xml:space="preserve">Numerous studies have consistently revealed a strong correlation between multilingualism and intelligence, </w:t>
      </w:r>
      <w:r w:rsidRPr="1D44CBEF" w:rsidR="4F520436">
        <w:rPr>
          <w:rFonts w:ascii="Arial" w:hAnsi="Arial" w:eastAsia="Arial" w:cs="Arial"/>
          <w:b w:val="0"/>
          <w:bCs w:val="0"/>
          <w:i w:val="0"/>
          <w:iCs w:val="0"/>
          <w:caps w:val="0"/>
          <w:smallCaps w:val="0"/>
          <w:noProof w:val="0"/>
          <w:color w:val="040C28"/>
          <w:sz w:val="22"/>
          <w:szCs w:val="22"/>
          <w:u w:val="none"/>
          <w:lang w:val="en-GB"/>
        </w:rPr>
        <w:t>indicating</w:t>
      </w:r>
      <w:r w:rsidRPr="1D44CBEF" w:rsidR="4F520436">
        <w:rPr>
          <w:rFonts w:ascii="Arial" w:hAnsi="Arial" w:eastAsia="Arial" w:cs="Arial"/>
          <w:b w:val="0"/>
          <w:bCs w:val="0"/>
          <w:i w:val="0"/>
          <w:iCs w:val="0"/>
          <w:caps w:val="0"/>
          <w:smallCaps w:val="0"/>
          <w:noProof w:val="0"/>
          <w:color w:val="040C28"/>
          <w:sz w:val="22"/>
          <w:szCs w:val="22"/>
          <w:u w:val="none"/>
          <w:lang w:val="en-GB"/>
        </w:rPr>
        <w:t xml:space="preserve"> that multilingual children tend to perform better their monolingual counterparts in tasks assessing intelligence</w:t>
      </w:r>
      <w:r w:rsidRPr="1D44CBEF" w:rsidR="2C3E6B15">
        <w:rPr>
          <w:rFonts w:ascii="Arial" w:hAnsi="Arial" w:eastAsia="Arial" w:cs="Arial"/>
          <w:b w:val="0"/>
          <w:bCs w:val="0"/>
          <w:i w:val="0"/>
          <w:iCs w:val="0"/>
          <w:caps w:val="0"/>
          <w:smallCaps w:val="0"/>
          <w:noProof w:val="0"/>
          <w:color w:val="040C28"/>
          <w:sz w:val="22"/>
          <w:szCs w:val="22"/>
          <w:u w:val="none"/>
          <w:lang w:val="en-GB"/>
        </w:rPr>
        <w:t xml:space="preserve"> </w:t>
      </w:r>
      <w:r w:rsidRPr="1D44CBEF" w:rsidR="53971E7A">
        <w:rPr>
          <w:rFonts w:ascii="Arial" w:hAnsi="Arial" w:eastAsia="Arial" w:cs="Arial"/>
          <w:b w:val="0"/>
          <w:bCs w:val="0"/>
          <w:i w:val="0"/>
          <w:iCs w:val="0"/>
          <w:caps w:val="0"/>
          <w:smallCaps w:val="0"/>
          <w:noProof w:val="0"/>
          <w:color w:val="040C28"/>
          <w:sz w:val="22"/>
          <w:szCs w:val="22"/>
          <w:u w:val="none"/>
          <w:lang w:val="en-GB"/>
        </w:rPr>
        <w:t xml:space="preserve">according to an article by Panda (2022). </w:t>
      </w:r>
    </w:p>
    <w:p w:rsidR="0A73E396" w:rsidP="1D44CBEF" w:rsidRDefault="0A73E396" w14:paraId="27F69562" w14:textId="61626252">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0A73E396">
        <w:rPr>
          <w:rFonts w:ascii="Arial" w:hAnsi="Arial" w:eastAsia="Arial" w:cs="Arial"/>
          <w:b w:val="0"/>
          <w:bCs w:val="0"/>
          <w:i w:val="0"/>
          <w:iCs w:val="0"/>
          <w:caps w:val="0"/>
          <w:smallCaps w:val="0"/>
          <w:noProof w:val="0"/>
          <w:color w:val="040C28"/>
          <w:sz w:val="22"/>
          <w:szCs w:val="22"/>
          <w:u w:val="none"/>
          <w:lang w:val="en-GB"/>
        </w:rPr>
        <w:t xml:space="preserve">Multilingualism can support positive changes in society. As I mentioned earlier in introduction, the world is becoming more connected than ever before in </w:t>
      </w:r>
      <w:r w:rsidRPr="1D44CBEF" w:rsidR="513460E2">
        <w:rPr>
          <w:rFonts w:ascii="Arial" w:hAnsi="Arial" w:eastAsia="Arial" w:cs="Arial"/>
          <w:b w:val="0"/>
          <w:bCs w:val="0"/>
          <w:i w:val="0"/>
          <w:iCs w:val="0"/>
          <w:caps w:val="0"/>
          <w:smallCaps w:val="0"/>
          <w:noProof w:val="0"/>
          <w:color w:val="040C28"/>
          <w:sz w:val="22"/>
          <w:szCs w:val="22"/>
          <w:u w:val="none"/>
          <w:lang w:val="en-GB"/>
        </w:rPr>
        <w:t>human history. Technological advancements means that people from all around the world can communicate effortlessly using the internet, and with transport be</w:t>
      </w:r>
      <w:r w:rsidRPr="1D44CBEF" w:rsidR="68C52248">
        <w:rPr>
          <w:rFonts w:ascii="Arial" w:hAnsi="Arial" w:eastAsia="Arial" w:cs="Arial"/>
          <w:b w:val="0"/>
          <w:bCs w:val="0"/>
          <w:i w:val="0"/>
          <w:iCs w:val="0"/>
          <w:caps w:val="0"/>
          <w:smallCaps w:val="0"/>
          <w:noProof w:val="0"/>
          <w:color w:val="040C28"/>
          <w:sz w:val="22"/>
          <w:szCs w:val="22"/>
          <w:u w:val="none"/>
          <w:lang w:val="en-GB"/>
        </w:rPr>
        <w:t xml:space="preserve">coming more accessible, </w:t>
      </w:r>
      <w:r w:rsidRPr="1D44CBEF" w:rsidR="57A9AE19">
        <w:rPr>
          <w:rFonts w:ascii="Arial" w:hAnsi="Arial" w:eastAsia="Arial" w:cs="Arial"/>
          <w:b w:val="0"/>
          <w:bCs w:val="0"/>
          <w:i w:val="0"/>
          <w:iCs w:val="0"/>
          <w:caps w:val="0"/>
          <w:smallCaps w:val="0"/>
          <w:noProof w:val="0"/>
          <w:color w:val="040C28"/>
          <w:sz w:val="22"/>
          <w:szCs w:val="22"/>
          <w:u w:val="none"/>
          <w:lang w:val="en-GB"/>
        </w:rPr>
        <w:t>cultures will be interlocking more often. This is why it is important for the next generation of children should be</w:t>
      </w:r>
      <w:r w:rsidRPr="1D44CBEF" w:rsidR="05D9FEDD">
        <w:rPr>
          <w:rFonts w:ascii="Arial" w:hAnsi="Arial" w:eastAsia="Arial" w:cs="Arial"/>
          <w:b w:val="0"/>
          <w:bCs w:val="0"/>
          <w:i w:val="0"/>
          <w:iCs w:val="0"/>
          <w:caps w:val="0"/>
          <w:smallCaps w:val="0"/>
          <w:noProof w:val="0"/>
          <w:color w:val="040C28"/>
          <w:sz w:val="22"/>
          <w:szCs w:val="22"/>
          <w:u w:val="none"/>
          <w:lang w:val="en-GB"/>
        </w:rPr>
        <w:t xml:space="preserve"> encouraged </w:t>
      </w:r>
      <w:r w:rsidRPr="1D44CBEF" w:rsidR="3D40DD47">
        <w:rPr>
          <w:rFonts w:ascii="Arial" w:hAnsi="Arial" w:eastAsia="Arial" w:cs="Arial"/>
          <w:b w:val="0"/>
          <w:bCs w:val="0"/>
          <w:i w:val="0"/>
          <w:iCs w:val="0"/>
          <w:caps w:val="0"/>
          <w:smallCaps w:val="0"/>
          <w:noProof w:val="0"/>
          <w:color w:val="040C28"/>
          <w:sz w:val="22"/>
          <w:szCs w:val="22"/>
          <w:u w:val="none"/>
          <w:lang w:val="en-GB"/>
        </w:rPr>
        <w:t xml:space="preserve">to learn about and </w:t>
      </w:r>
      <w:r w:rsidRPr="1D44CBEF" w:rsidR="3D40DD47">
        <w:rPr>
          <w:rFonts w:ascii="Arial" w:hAnsi="Arial" w:eastAsia="Arial" w:cs="Arial"/>
          <w:b w:val="0"/>
          <w:bCs w:val="0"/>
          <w:i w:val="0"/>
          <w:iCs w:val="0"/>
          <w:caps w:val="0"/>
          <w:smallCaps w:val="0"/>
          <w:noProof w:val="0"/>
          <w:color w:val="040C28"/>
          <w:sz w:val="22"/>
          <w:szCs w:val="22"/>
          <w:u w:val="none"/>
          <w:lang w:val="en-GB"/>
        </w:rPr>
        <w:t>facilitate</w:t>
      </w:r>
      <w:r w:rsidRPr="1D44CBEF" w:rsidR="3D40DD47">
        <w:rPr>
          <w:rFonts w:ascii="Arial" w:hAnsi="Arial" w:eastAsia="Arial" w:cs="Arial"/>
          <w:b w:val="0"/>
          <w:bCs w:val="0"/>
          <w:i w:val="0"/>
          <w:iCs w:val="0"/>
          <w:caps w:val="0"/>
          <w:smallCaps w:val="0"/>
          <w:noProof w:val="0"/>
          <w:color w:val="040C28"/>
          <w:sz w:val="22"/>
          <w:szCs w:val="22"/>
          <w:u w:val="none"/>
          <w:lang w:val="en-GB"/>
        </w:rPr>
        <w:t xml:space="preserve"> </w:t>
      </w:r>
      <w:r w:rsidRPr="1D44CBEF" w:rsidR="64E62144">
        <w:rPr>
          <w:rFonts w:ascii="Arial" w:hAnsi="Arial" w:eastAsia="Arial" w:cs="Arial"/>
          <w:b w:val="0"/>
          <w:bCs w:val="0"/>
          <w:i w:val="0"/>
          <w:iCs w:val="0"/>
          <w:caps w:val="0"/>
          <w:smallCaps w:val="0"/>
          <w:noProof w:val="0"/>
          <w:color w:val="040C28"/>
          <w:sz w:val="22"/>
          <w:szCs w:val="22"/>
          <w:u w:val="none"/>
          <w:lang w:val="en-GB"/>
        </w:rPr>
        <w:t>this new bonding of cultures. Palmero (</w:t>
      </w:r>
      <w:r w:rsidRPr="1D44CBEF" w:rsidR="64E62144">
        <w:rPr>
          <w:rFonts w:ascii="Arial" w:hAnsi="Arial" w:eastAsia="Arial" w:cs="Arial"/>
          <w:b w:val="0"/>
          <w:bCs w:val="0"/>
          <w:i w:val="0"/>
          <w:iCs w:val="0"/>
          <w:caps w:val="0"/>
          <w:smallCaps w:val="0"/>
          <w:noProof w:val="0"/>
          <w:color w:val="040C28"/>
          <w:sz w:val="22"/>
          <w:szCs w:val="22"/>
          <w:u w:val="none"/>
          <w:lang w:val="en-GB"/>
        </w:rPr>
        <w:t>n.d</w:t>
      </w:r>
      <w:r w:rsidRPr="1D44CBEF" w:rsidR="64E62144">
        <w:rPr>
          <w:rFonts w:ascii="Arial" w:hAnsi="Arial" w:eastAsia="Arial" w:cs="Arial"/>
          <w:b w:val="0"/>
          <w:bCs w:val="0"/>
          <w:i w:val="0"/>
          <w:iCs w:val="0"/>
          <w:caps w:val="0"/>
          <w:smallCaps w:val="0"/>
          <w:noProof w:val="0"/>
          <w:color w:val="040C28"/>
          <w:sz w:val="22"/>
          <w:szCs w:val="22"/>
          <w:u w:val="none"/>
          <w:lang w:val="en-GB"/>
        </w:rPr>
        <w:t xml:space="preserve">) writes that languages are windows to </w:t>
      </w:r>
      <w:r w:rsidRPr="1D44CBEF" w:rsidR="64E62144">
        <w:rPr>
          <w:rFonts w:ascii="Arial" w:hAnsi="Arial" w:eastAsia="Arial" w:cs="Arial"/>
          <w:b w:val="0"/>
          <w:bCs w:val="0"/>
          <w:i w:val="0"/>
          <w:iCs w:val="0"/>
          <w:caps w:val="0"/>
          <w:smallCaps w:val="0"/>
          <w:noProof w:val="0"/>
          <w:color w:val="040C28"/>
          <w:sz w:val="22"/>
          <w:szCs w:val="22"/>
          <w:u w:val="none"/>
          <w:lang w:val="en-GB"/>
        </w:rPr>
        <w:t>di</w:t>
      </w:r>
      <w:r w:rsidRPr="1D44CBEF" w:rsidR="6B4CB7A8">
        <w:rPr>
          <w:rFonts w:ascii="Arial" w:hAnsi="Arial" w:eastAsia="Arial" w:cs="Arial"/>
          <w:b w:val="0"/>
          <w:bCs w:val="0"/>
          <w:i w:val="0"/>
          <w:iCs w:val="0"/>
          <w:caps w:val="0"/>
          <w:smallCaps w:val="0"/>
          <w:noProof w:val="0"/>
          <w:color w:val="040C28"/>
          <w:sz w:val="22"/>
          <w:szCs w:val="22"/>
          <w:u w:val="none"/>
          <w:lang w:val="en-GB"/>
        </w:rPr>
        <w:t>fferent cultures</w:t>
      </w:r>
      <w:r w:rsidRPr="1D44CBEF" w:rsidR="6B4CB7A8">
        <w:rPr>
          <w:rFonts w:ascii="Arial" w:hAnsi="Arial" w:eastAsia="Arial" w:cs="Arial"/>
          <w:b w:val="0"/>
          <w:bCs w:val="0"/>
          <w:i w:val="0"/>
          <w:iCs w:val="0"/>
          <w:caps w:val="0"/>
          <w:smallCaps w:val="0"/>
          <w:noProof w:val="0"/>
          <w:color w:val="040C28"/>
          <w:sz w:val="22"/>
          <w:szCs w:val="22"/>
          <w:u w:val="none"/>
          <w:lang w:val="en-GB"/>
        </w:rPr>
        <w:t xml:space="preserve">, allowing people to connect with others from around the world. </w:t>
      </w:r>
      <w:r w:rsidRPr="1D44CBEF" w:rsidR="7F68AC09">
        <w:rPr>
          <w:rFonts w:ascii="Arial" w:hAnsi="Arial" w:eastAsia="Arial" w:cs="Arial"/>
          <w:b w:val="0"/>
          <w:bCs w:val="0"/>
          <w:i w:val="0"/>
          <w:iCs w:val="0"/>
          <w:caps w:val="0"/>
          <w:smallCaps w:val="0"/>
          <w:noProof w:val="0"/>
          <w:color w:val="040C28"/>
          <w:sz w:val="22"/>
          <w:szCs w:val="22"/>
          <w:u w:val="none"/>
          <w:lang w:val="en-GB"/>
        </w:rPr>
        <w:t xml:space="preserve">Multilingualism can be viewed as a </w:t>
      </w:r>
      <w:r w:rsidRPr="1D44CBEF" w:rsidR="7F68AC09">
        <w:rPr>
          <w:rFonts w:ascii="Arial" w:hAnsi="Arial" w:eastAsia="Arial" w:cs="Arial"/>
          <w:b w:val="0"/>
          <w:bCs w:val="0"/>
          <w:i w:val="0"/>
          <w:iCs w:val="0"/>
          <w:caps w:val="0"/>
          <w:smallCaps w:val="0"/>
          <w:noProof w:val="0"/>
          <w:color w:val="040C28"/>
          <w:sz w:val="22"/>
          <w:szCs w:val="22"/>
          <w:u w:val="none"/>
          <w:lang w:val="en-GB"/>
        </w:rPr>
        <w:t>component</w:t>
      </w:r>
      <w:r w:rsidRPr="1D44CBEF" w:rsidR="7F68AC09">
        <w:rPr>
          <w:rFonts w:ascii="Arial" w:hAnsi="Arial" w:eastAsia="Arial" w:cs="Arial"/>
          <w:b w:val="0"/>
          <w:bCs w:val="0"/>
          <w:i w:val="0"/>
          <w:iCs w:val="0"/>
          <w:caps w:val="0"/>
          <w:smallCaps w:val="0"/>
          <w:noProof w:val="0"/>
          <w:color w:val="040C28"/>
          <w:sz w:val="22"/>
          <w:szCs w:val="22"/>
          <w:u w:val="none"/>
          <w:lang w:val="en-GB"/>
        </w:rPr>
        <w:t xml:space="preserve"> of multiculturalism, much like language </w:t>
      </w:r>
      <w:r w:rsidRPr="1D44CBEF" w:rsidR="7F68AC09">
        <w:rPr>
          <w:rFonts w:ascii="Arial" w:hAnsi="Arial" w:eastAsia="Arial" w:cs="Arial"/>
          <w:b w:val="0"/>
          <w:bCs w:val="0"/>
          <w:i w:val="0"/>
          <w:iCs w:val="0"/>
          <w:caps w:val="0"/>
          <w:smallCaps w:val="0"/>
          <w:noProof w:val="0"/>
          <w:color w:val="040C28"/>
          <w:sz w:val="22"/>
          <w:szCs w:val="22"/>
          <w:u w:val="none"/>
          <w:lang w:val="en-GB"/>
        </w:rPr>
        <w:t>represents</w:t>
      </w:r>
      <w:r w:rsidRPr="1D44CBEF" w:rsidR="7F68AC09">
        <w:rPr>
          <w:rFonts w:ascii="Arial" w:hAnsi="Arial" w:eastAsia="Arial" w:cs="Arial"/>
          <w:b w:val="0"/>
          <w:bCs w:val="0"/>
          <w:i w:val="0"/>
          <w:iCs w:val="0"/>
          <w:caps w:val="0"/>
          <w:smallCaps w:val="0"/>
          <w:noProof w:val="0"/>
          <w:color w:val="040C28"/>
          <w:sz w:val="22"/>
          <w:szCs w:val="22"/>
          <w:u w:val="none"/>
          <w:lang w:val="en-GB"/>
        </w:rPr>
        <w:t xml:space="preserve"> an integral aspect of any culture. Cutler (2018) defines multiculturalism as encompassing not only behaviours, thought patterns, and learning approaches, but also communication styles. Multilingualism, therefore, can be seen not just as a mode of communication, but also as a factor shaping mindsets and values.</w:t>
      </w:r>
      <w:r w:rsidRPr="1D44CBEF" w:rsidR="16F96D70">
        <w:rPr>
          <w:rFonts w:ascii="Arial" w:hAnsi="Arial" w:eastAsia="Arial" w:cs="Arial"/>
          <w:b w:val="0"/>
          <w:bCs w:val="0"/>
          <w:i w:val="0"/>
          <w:iCs w:val="0"/>
          <w:caps w:val="0"/>
          <w:smallCaps w:val="0"/>
          <w:noProof w:val="0"/>
          <w:color w:val="040C28"/>
          <w:sz w:val="22"/>
          <w:szCs w:val="22"/>
          <w:u w:val="none"/>
          <w:lang w:val="en-GB"/>
        </w:rPr>
        <w:t xml:space="preserve"> </w:t>
      </w:r>
      <w:r w:rsidRPr="1D44CBEF" w:rsidR="22ADC386">
        <w:rPr>
          <w:rFonts w:ascii="Arial" w:hAnsi="Arial" w:eastAsia="Arial" w:cs="Arial"/>
          <w:b w:val="0"/>
          <w:bCs w:val="0"/>
          <w:i w:val="0"/>
          <w:iCs w:val="0"/>
          <w:caps w:val="0"/>
          <w:smallCaps w:val="0"/>
          <w:noProof w:val="0"/>
          <w:color w:val="040C28"/>
          <w:sz w:val="22"/>
          <w:szCs w:val="22"/>
          <w:u w:val="none"/>
          <w:lang w:val="en-GB"/>
        </w:rPr>
        <w:t xml:space="preserve">This point links well to the preservation of cultures with the help of language learning. </w:t>
      </w:r>
    </w:p>
    <w:p w:rsidR="1D44CBEF" w:rsidP="1D44CBEF" w:rsidRDefault="1D44CBEF" w14:paraId="4F3E8448" w14:textId="52905757">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p>
    <w:p w:rsidR="69EFF05D" w:rsidP="1D44CBEF" w:rsidRDefault="69EFF05D" w14:paraId="3A1CBCD1" w14:textId="69853E70">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69EFF05D">
        <w:rPr>
          <w:rFonts w:ascii="Arial" w:hAnsi="Arial" w:eastAsia="Arial" w:cs="Arial"/>
          <w:b w:val="0"/>
          <w:bCs w:val="0"/>
          <w:i w:val="0"/>
          <w:iCs w:val="0"/>
          <w:caps w:val="0"/>
          <w:smallCaps w:val="0"/>
          <w:noProof w:val="0"/>
          <w:color w:val="040C28"/>
          <w:sz w:val="22"/>
          <w:szCs w:val="22"/>
          <w:u w:val="none"/>
          <w:lang w:val="en-GB"/>
        </w:rPr>
        <w:t xml:space="preserve">Wales has a complicated relationship with its own language. Welsh was spoken in Britain, long before Roman occupation in </w:t>
      </w:r>
      <w:r w:rsidRPr="1D44CBEF" w:rsidR="6A74227F">
        <w:rPr>
          <w:rFonts w:ascii="Arial" w:hAnsi="Arial" w:eastAsia="Arial" w:cs="Arial"/>
          <w:b w:val="0"/>
          <w:bCs w:val="0"/>
          <w:i w:val="0"/>
          <w:iCs w:val="0"/>
          <w:caps w:val="0"/>
          <w:smallCaps w:val="0"/>
          <w:noProof w:val="0"/>
          <w:color w:val="040C28"/>
          <w:sz w:val="22"/>
          <w:szCs w:val="22"/>
          <w:u w:val="none"/>
          <w:lang w:val="en-GB"/>
        </w:rPr>
        <w:t>43 AD.</w:t>
      </w:r>
      <w:r w:rsidRPr="1D44CBEF" w:rsidR="5AA07483">
        <w:rPr>
          <w:rFonts w:ascii="Arial" w:hAnsi="Arial" w:eastAsia="Arial" w:cs="Arial"/>
          <w:b w:val="0"/>
          <w:bCs w:val="0"/>
          <w:i w:val="0"/>
          <w:iCs w:val="0"/>
          <w:caps w:val="0"/>
          <w:smallCaps w:val="0"/>
          <w:noProof w:val="0"/>
          <w:color w:val="040C28"/>
          <w:sz w:val="22"/>
          <w:szCs w:val="22"/>
          <w:u w:val="none"/>
          <w:lang w:val="en-GB"/>
        </w:rPr>
        <w:t xml:space="preserve"> The language was completely outlawed after Henry</w:t>
      </w:r>
      <w:r w:rsidRPr="1D44CBEF" w:rsidR="4CA27826">
        <w:rPr>
          <w:rFonts w:ascii="Arial" w:hAnsi="Arial" w:eastAsia="Arial" w:cs="Arial"/>
          <w:b w:val="0"/>
          <w:bCs w:val="0"/>
          <w:i w:val="0"/>
          <w:iCs w:val="0"/>
          <w:caps w:val="0"/>
          <w:smallCaps w:val="0"/>
          <w:noProof w:val="0"/>
          <w:color w:val="040C28"/>
          <w:sz w:val="22"/>
          <w:szCs w:val="22"/>
          <w:u w:val="none"/>
          <w:lang w:val="en-GB"/>
        </w:rPr>
        <w:t xml:space="preserve"> VIII’s Act of Union.</w:t>
      </w:r>
      <w:r w:rsidRPr="1D44CBEF" w:rsidR="6A74227F">
        <w:rPr>
          <w:rFonts w:ascii="Arial" w:hAnsi="Arial" w:eastAsia="Arial" w:cs="Arial"/>
          <w:b w:val="0"/>
          <w:bCs w:val="0"/>
          <w:i w:val="0"/>
          <w:iCs w:val="0"/>
          <w:caps w:val="0"/>
          <w:smallCaps w:val="0"/>
          <w:noProof w:val="0"/>
          <w:color w:val="040C28"/>
          <w:sz w:val="22"/>
          <w:szCs w:val="22"/>
          <w:u w:val="none"/>
          <w:lang w:val="en-GB"/>
        </w:rPr>
        <w:t xml:space="preserve"> </w:t>
      </w:r>
      <w:r w:rsidRPr="1D44CBEF" w:rsidR="6A74227F">
        <w:rPr>
          <w:rFonts w:ascii="Arial" w:hAnsi="Arial" w:eastAsia="Arial" w:cs="Arial"/>
          <w:b w:val="0"/>
          <w:bCs w:val="0"/>
          <w:i w:val="0"/>
          <w:iCs w:val="0"/>
          <w:caps w:val="0"/>
          <w:smallCaps w:val="0"/>
          <w:noProof w:val="0"/>
          <w:color w:val="040C28"/>
          <w:sz w:val="22"/>
          <w:szCs w:val="22"/>
          <w:u w:val="none"/>
          <w:lang w:val="en-GB"/>
        </w:rPr>
        <w:t xml:space="preserve">It was not until 1967 </w:t>
      </w:r>
      <w:r w:rsidRPr="1D44CBEF" w:rsidR="7D4D9186">
        <w:rPr>
          <w:rFonts w:ascii="Arial" w:hAnsi="Arial" w:eastAsia="Arial" w:cs="Arial"/>
          <w:b w:val="0"/>
          <w:bCs w:val="0"/>
          <w:i w:val="0"/>
          <w:iCs w:val="0"/>
          <w:caps w:val="0"/>
          <w:smallCaps w:val="0"/>
          <w:noProof w:val="0"/>
          <w:color w:val="040C28"/>
          <w:sz w:val="22"/>
          <w:szCs w:val="22"/>
          <w:u w:val="none"/>
          <w:lang w:val="en-GB"/>
        </w:rPr>
        <w:t xml:space="preserve">that legislation </w:t>
      </w:r>
      <w:r w:rsidRPr="1D44CBEF" w:rsidR="03B427EB">
        <w:rPr>
          <w:rFonts w:ascii="Arial" w:hAnsi="Arial" w:eastAsia="Arial" w:cs="Arial"/>
          <w:b w:val="0"/>
          <w:bCs w:val="0"/>
          <w:i w:val="0"/>
          <w:iCs w:val="0"/>
          <w:caps w:val="0"/>
          <w:smallCaps w:val="0"/>
          <w:noProof w:val="0"/>
          <w:color w:val="040C28"/>
          <w:sz w:val="22"/>
          <w:szCs w:val="22"/>
          <w:u w:val="none"/>
          <w:lang w:val="en-GB"/>
        </w:rPr>
        <w:t xml:space="preserve">was introduced to allow Welsh </w:t>
      </w:r>
      <w:r w:rsidRPr="1D44CBEF" w:rsidR="284489F8">
        <w:rPr>
          <w:rFonts w:ascii="Arial" w:hAnsi="Arial" w:eastAsia="Arial" w:cs="Arial"/>
          <w:b w:val="0"/>
          <w:bCs w:val="0"/>
          <w:i w:val="0"/>
          <w:iCs w:val="0"/>
          <w:caps w:val="0"/>
          <w:smallCaps w:val="0"/>
          <w:noProof w:val="0"/>
          <w:color w:val="040C28"/>
          <w:sz w:val="22"/>
          <w:szCs w:val="22"/>
          <w:u w:val="none"/>
          <w:lang w:val="en-GB"/>
        </w:rPr>
        <w:t>to be spoken in legal proceedings, which gave it back its official status</w:t>
      </w:r>
      <w:r w:rsidRPr="1D44CBEF" w:rsidR="1A496757">
        <w:rPr>
          <w:rFonts w:ascii="Arial" w:hAnsi="Arial" w:eastAsia="Arial" w:cs="Arial"/>
          <w:b w:val="0"/>
          <w:bCs w:val="0"/>
          <w:i w:val="0"/>
          <w:iCs w:val="0"/>
          <w:caps w:val="0"/>
          <w:smallCaps w:val="0"/>
          <w:noProof w:val="0"/>
          <w:color w:val="040C28"/>
          <w:sz w:val="22"/>
          <w:szCs w:val="22"/>
          <w:u w:val="none"/>
          <w:lang w:val="en-GB"/>
        </w:rPr>
        <w:t xml:space="preserve"> according to</w:t>
      </w:r>
      <w:r w:rsidRPr="1D44CBEF" w:rsidR="2BF4EABF">
        <w:rPr>
          <w:rFonts w:ascii="Arial" w:hAnsi="Arial" w:eastAsia="Arial" w:cs="Arial"/>
          <w:b w:val="0"/>
          <w:bCs w:val="0"/>
          <w:i w:val="0"/>
          <w:iCs w:val="0"/>
          <w:caps w:val="0"/>
          <w:smallCaps w:val="0"/>
          <w:noProof w:val="0"/>
          <w:color w:val="040C28"/>
          <w:sz w:val="22"/>
          <w:szCs w:val="22"/>
          <w:u w:val="none"/>
          <w:lang w:val="en-GB"/>
        </w:rPr>
        <w:t xml:space="preserve"> </w:t>
      </w:r>
      <w:r w:rsidRPr="1D44CBEF" w:rsidR="69898F20">
        <w:rPr>
          <w:rFonts w:ascii="Arial" w:hAnsi="Arial" w:eastAsia="Arial" w:cs="Arial"/>
          <w:b w:val="0"/>
          <w:bCs w:val="0"/>
          <w:i w:val="0"/>
          <w:iCs w:val="0"/>
          <w:caps w:val="0"/>
          <w:smallCaps w:val="0"/>
          <w:noProof w:val="0"/>
          <w:color w:val="040C28"/>
          <w:sz w:val="22"/>
          <w:szCs w:val="22"/>
          <w:u w:val="none"/>
          <w:lang w:val="en-GB"/>
        </w:rPr>
        <w:t>Martinez (2022)</w:t>
      </w:r>
      <w:r w:rsidRPr="1D44CBEF" w:rsidR="284489F8">
        <w:rPr>
          <w:rFonts w:ascii="Arial" w:hAnsi="Arial" w:eastAsia="Arial" w:cs="Arial"/>
          <w:b w:val="0"/>
          <w:bCs w:val="0"/>
          <w:i w:val="0"/>
          <w:iCs w:val="0"/>
          <w:caps w:val="0"/>
          <w:smallCaps w:val="0"/>
          <w:noProof w:val="0"/>
          <w:color w:val="040C28"/>
          <w:sz w:val="22"/>
          <w:szCs w:val="22"/>
          <w:u w:val="none"/>
          <w:lang w:val="en-GB"/>
        </w:rPr>
        <w:t xml:space="preserve">. </w:t>
      </w:r>
      <w:r w:rsidRPr="1D44CBEF" w:rsidR="2EAB205C">
        <w:rPr>
          <w:rFonts w:ascii="Arial" w:hAnsi="Arial" w:eastAsia="Arial" w:cs="Arial"/>
          <w:b w:val="0"/>
          <w:bCs w:val="0"/>
          <w:i w:val="0"/>
          <w:iCs w:val="0"/>
          <w:caps w:val="0"/>
          <w:smallCaps w:val="0"/>
          <w:noProof w:val="0"/>
          <w:color w:val="040C28"/>
          <w:sz w:val="22"/>
          <w:szCs w:val="22"/>
          <w:u w:val="none"/>
          <w:lang w:val="en-GB"/>
        </w:rPr>
        <w:t>But it never truly recovered from</w:t>
      </w:r>
      <w:r w:rsidRPr="1D44CBEF" w:rsidR="25FCC6EE">
        <w:rPr>
          <w:rFonts w:ascii="Arial" w:hAnsi="Arial" w:eastAsia="Arial" w:cs="Arial"/>
          <w:b w:val="0"/>
          <w:bCs w:val="0"/>
          <w:i w:val="0"/>
          <w:iCs w:val="0"/>
          <w:caps w:val="0"/>
          <w:smallCaps w:val="0"/>
          <w:noProof w:val="0"/>
          <w:color w:val="040C28"/>
          <w:sz w:val="22"/>
          <w:szCs w:val="22"/>
          <w:u w:val="none"/>
          <w:lang w:val="en-GB"/>
        </w:rPr>
        <w:t xml:space="preserve"> the harsh legislation. </w:t>
      </w:r>
      <w:r w:rsidRPr="1D44CBEF" w:rsidR="6A841061">
        <w:rPr>
          <w:rFonts w:ascii="Arial" w:hAnsi="Arial" w:eastAsia="Arial" w:cs="Arial"/>
          <w:b w:val="0"/>
          <w:bCs w:val="0"/>
          <w:i w:val="0"/>
          <w:iCs w:val="0"/>
          <w:caps w:val="0"/>
          <w:smallCaps w:val="0"/>
          <w:noProof w:val="0"/>
          <w:color w:val="040C28"/>
          <w:sz w:val="22"/>
          <w:szCs w:val="22"/>
          <w:u w:val="none"/>
          <w:lang w:val="en-GB"/>
        </w:rPr>
        <w:t xml:space="preserve">According to Mansfield (2023) </w:t>
      </w:r>
      <w:r w:rsidRPr="1D44CBEF" w:rsidR="2928F593">
        <w:rPr>
          <w:rFonts w:ascii="Arial" w:hAnsi="Arial" w:eastAsia="Arial" w:cs="Arial"/>
          <w:b w:val="0"/>
          <w:bCs w:val="0"/>
          <w:i w:val="0"/>
          <w:iCs w:val="0"/>
          <w:caps w:val="0"/>
          <w:smallCaps w:val="0"/>
          <w:noProof w:val="0"/>
          <w:color w:val="040C28"/>
          <w:sz w:val="22"/>
          <w:szCs w:val="22"/>
          <w:u w:val="none"/>
          <w:lang w:val="en-GB"/>
        </w:rPr>
        <w:t xml:space="preserve">the census of 2021 showed that only 17% of the population of Wales </w:t>
      </w:r>
      <w:r w:rsidRPr="1D44CBEF" w:rsidR="0EE1FE90">
        <w:rPr>
          <w:rFonts w:ascii="Arial" w:hAnsi="Arial" w:eastAsia="Arial" w:cs="Arial"/>
          <w:b w:val="0"/>
          <w:bCs w:val="0"/>
          <w:i w:val="0"/>
          <w:iCs w:val="0"/>
          <w:caps w:val="0"/>
          <w:smallCaps w:val="0"/>
          <w:noProof w:val="0"/>
          <w:color w:val="040C28"/>
          <w:sz w:val="22"/>
          <w:szCs w:val="22"/>
          <w:u w:val="none"/>
          <w:lang w:val="en-GB"/>
        </w:rPr>
        <w:t xml:space="preserve">is a Welsh speaker. In my own case, I was </w:t>
      </w:r>
      <w:r w:rsidRPr="1D44CBEF" w:rsidR="797C37E8">
        <w:rPr>
          <w:rFonts w:ascii="Arial" w:hAnsi="Arial" w:eastAsia="Arial" w:cs="Arial"/>
          <w:b w:val="0"/>
          <w:bCs w:val="0"/>
          <w:i w:val="0"/>
          <w:iCs w:val="0"/>
          <w:caps w:val="0"/>
          <w:smallCaps w:val="0"/>
          <w:noProof w:val="0"/>
          <w:color w:val="040C28"/>
          <w:sz w:val="22"/>
          <w:szCs w:val="22"/>
          <w:u w:val="none"/>
          <w:lang w:val="en-GB"/>
        </w:rPr>
        <w:t>born,</w:t>
      </w:r>
      <w:r w:rsidRPr="1D44CBEF" w:rsidR="0EE1FE90">
        <w:rPr>
          <w:rFonts w:ascii="Arial" w:hAnsi="Arial" w:eastAsia="Arial" w:cs="Arial"/>
          <w:b w:val="0"/>
          <w:bCs w:val="0"/>
          <w:i w:val="0"/>
          <w:iCs w:val="0"/>
          <w:caps w:val="0"/>
          <w:smallCaps w:val="0"/>
          <w:noProof w:val="0"/>
          <w:color w:val="040C28"/>
          <w:sz w:val="22"/>
          <w:szCs w:val="22"/>
          <w:u w:val="none"/>
          <w:lang w:val="en-GB"/>
        </w:rPr>
        <w:t xml:space="preserve"> and </w:t>
      </w:r>
      <w:r w:rsidRPr="1D44CBEF" w:rsidR="3B38E126">
        <w:rPr>
          <w:rFonts w:ascii="Arial" w:hAnsi="Arial" w:eastAsia="Arial" w:cs="Arial"/>
          <w:b w:val="0"/>
          <w:bCs w:val="0"/>
          <w:i w:val="0"/>
          <w:iCs w:val="0"/>
          <w:caps w:val="0"/>
          <w:smallCaps w:val="0"/>
          <w:noProof w:val="0"/>
          <w:color w:val="040C28"/>
          <w:sz w:val="22"/>
          <w:szCs w:val="22"/>
          <w:u w:val="none"/>
          <w:lang w:val="en-GB"/>
        </w:rPr>
        <w:t>I</w:t>
      </w:r>
      <w:r w:rsidRPr="1D44CBEF" w:rsidR="0EE1FE90">
        <w:rPr>
          <w:rFonts w:ascii="Arial" w:hAnsi="Arial" w:eastAsia="Arial" w:cs="Arial"/>
          <w:b w:val="0"/>
          <w:bCs w:val="0"/>
          <w:i w:val="0"/>
          <w:iCs w:val="0"/>
          <w:caps w:val="0"/>
          <w:smallCaps w:val="0"/>
          <w:noProof w:val="0"/>
          <w:color w:val="040C28"/>
          <w:sz w:val="22"/>
          <w:szCs w:val="22"/>
          <w:u w:val="none"/>
          <w:lang w:val="en-GB"/>
        </w:rPr>
        <w:t xml:space="preserve"> have lived in Wales my entire life and </w:t>
      </w:r>
      <w:r w:rsidRPr="1D44CBEF" w:rsidR="75CC8A51">
        <w:rPr>
          <w:rFonts w:ascii="Arial" w:hAnsi="Arial" w:eastAsia="Arial" w:cs="Arial"/>
          <w:b w:val="0"/>
          <w:bCs w:val="0"/>
          <w:i w:val="0"/>
          <w:iCs w:val="0"/>
          <w:caps w:val="0"/>
          <w:smallCaps w:val="0"/>
          <w:noProof w:val="0"/>
          <w:color w:val="040C28"/>
          <w:sz w:val="22"/>
          <w:szCs w:val="22"/>
          <w:u w:val="none"/>
          <w:lang w:val="en-GB"/>
        </w:rPr>
        <w:t>I</w:t>
      </w:r>
      <w:r w:rsidRPr="1D44CBEF" w:rsidR="0EE1FE90">
        <w:rPr>
          <w:rFonts w:ascii="Arial" w:hAnsi="Arial" w:eastAsia="Arial" w:cs="Arial"/>
          <w:b w:val="0"/>
          <w:bCs w:val="0"/>
          <w:i w:val="0"/>
          <w:iCs w:val="0"/>
          <w:caps w:val="0"/>
          <w:smallCaps w:val="0"/>
          <w:noProof w:val="0"/>
          <w:color w:val="040C28"/>
          <w:sz w:val="22"/>
          <w:szCs w:val="22"/>
          <w:u w:val="none"/>
          <w:lang w:val="en-GB"/>
        </w:rPr>
        <w:t xml:space="preserve"> have</w:t>
      </w:r>
      <w:r w:rsidRPr="1D44CBEF" w:rsidR="16576068">
        <w:rPr>
          <w:rFonts w:ascii="Arial" w:hAnsi="Arial" w:eastAsia="Arial" w:cs="Arial"/>
          <w:b w:val="0"/>
          <w:bCs w:val="0"/>
          <w:i w:val="0"/>
          <w:iCs w:val="0"/>
          <w:caps w:val="0"/>
          <w:smallCaps w:val="0"/>
          <w:noProof w:val="0"/>
          <w:color w:val="040C28"/>
          <w:sz w:val="22"/>
          <w:szCs w:val="22"/>
          <w:u w:val="none"/>
          <w:lang w:val="en-GB"/>
        </w:rPr>
        <w:t xml:space="preserve"> an extremely limited knowledge of the Welsh language and Welsh culture.</w:t>
      </w:r>
      <w:r w:rsidRPr="1D44CBEF" w:rsidR="38211D1A">
        <w:rPr>
          <w:rFonts w:ascii="Arial" w:hAnsi="Arial" w:eastAsia="Arial" w:cs="Arial"/>
          <w:b w:val="0"/>
          <w:bCs w:val="0"/>
          <w:i w:val="0"/>
          <w:iCs w:val="0"/>
          <w:caps w:val="0"/>
          <w:smallCaps w:val="0"/>
          <w:noProof w:val="0"/>
          <w:color w:val="040C28"/>
          <w:sz w:val="22"/>
          <w:szCs w:val="22"/>
          <w:u w:val="none"/>
          <w:lang w:val="en-GB"/>
        </w:rPr>
        <w:t xml:space="preserve"> In school, Welsh was not given any significant status, and </w:t>
      </w:r>
      <w:r w:rsidRPr="1D44CBEF" w:rsidR="62616F8A">
        <w:rPr>
          <w:rFonts w:ascii="Arial" w:hAnsi="Arial" w:eastAsia="Arial" w:cs="Arial"/>
          <w:b w:val="0"/>
          <w:bCs w:val="0"/>
          <w:i w:val="0"/>
          <w:iCs w:val="0"/>
          <w:caps w:val="0"/>
          <w:smallCaps w:val="0"/>
          <w:noProof w:val="0"/>
          <w:color w:val="040C28"/>
          <w:sz w:val="22"/>
          <w:szCs w:val="22"/>
          <w:u w:val="none"/>
          <w:lang w:val="en-GB"/>
        </w:rPr>
        <w:t>I</w:t>
      </w:r>
      <w:r w:rsidRPr="1D44CBEF" w:rsidR="38211D1A">
        <w:rPr>
          <w:rFonts w:ascii="Arial" w:hAnsi="Arial" w:eastAsia="Arial" w:cs="Arial"/>
          <w:b w:val="0"/>
          <w:bCs w:val="0"/>
          <w:i w:val="0"/>
          <w:iCs w:val="0"/>
          <w:caps w:val="0"/>
          <w:smallCaps w:val="0"/>
          <w:noProof w:val="0"/>
          <w:color w:val="040C28"/>
          <w:sz w:val="22"/>
          <w:szCs w:val="22"/>
          <w:u w:val="none"/>
          <w:lang w:val="en-GB"/>
        </w:rPr>
        <w:t xml:space="preserve"> was pushed by my teachers to </w:t>
      </w:r>
      <w:r w:rsidRPr="1D44CBEF" w:rsidR="1DDA2617">
        <w:rPr>
          <w:rFonts w:ascii="Arial" w:hAnsi="Arial" w:eastAsia="Arial" w:cs="Arial"/>
          <w:b w:val="0"/>
          <w:bCs w:val="0"/>
          <w:i w:val="0"/>
          <w:iCs w:val="0"/>
          <w:caps w:val="0"/>
          <w:smallCaps w:val="0"/>
          <w:noProof w:val="0"/>
          <w:color w:val="040C28"/>
          <w:sz w:val="22"/>
          <w:szCs w:val="22"/>
          <w:u w:val="none"/>
          <w:lang w:val="en-GB"/>
        </w:rPr>
        <w:t xml:space="preserve">study more ‘academic’ subjects like science and </w:t>
      </w:r>
      <w:r w:rsidRPr="1D44CBEF" w:rsidR="5D5CDDAC">
        <w:rPr>
          <w:rFonts w:ascii="Arial" w:hAnsi="Arial" w:eastAsia="Arial" w:cs="Arial"/>
          <w:b w:val="0"/>
          <w:bCs w:val="0"/>
          <w:i w:val="0"/>
          <w:iCs w:val="0"/>
          <w:caps w:val="0"/>
          <w:smallCaps w:val="0"/>
          <w:noProof w:val="0"/>
          <w:color w:val="040C28"/>
          <w:sz w:val="22"/>
          <w:szCs w:val="22"/>
          <w:u w:val="none"/>
          <w:lang w:val="en-GB"/>
        </w:rPr>
        <w:t xml:space="preserve">English. This is why in my </w:t>
      </w:r>
      <w:r w:rsidRPr="1D44CBEF" w:rsidR="5D5CDDAC">
        <w:rPr>
          <w:rFonts w:ascii="Arial" w:hAnsi="Arial" w:eastAsia="Arial" w:cs="Arial"/>
          <w:b w:val="0"/>
          <w:bCs w:val="0"/>
          <w:i w:val="0"/>
          <w:iCs w:val="0"/>
          <w:caps w:val="0"/>
          <w:smallCaps w:val="0"/>
          <w:noProof w:val="0"/>
          <w:color w:val="040C28"/>
          <w:sz w:val="22"/>
          <w:szCs w:val="22"/>
          <w:u w:val="none"/>
          <w:lang w:val="en-GB"/>
        </w:rPr>
        <w:t>previous</w:t>
      </w:r>
      <w:r w:rsidRPr="1D44CBEF" w:rsidR="5D5CDDAC">
        <w:rPr>
          <w:rFonts w:ascii="Arial" w:hAnsi="Arial" w:eastAsia="Arial" w:cs="Arial"/>
          <w:b w:val="0"/>
          <w:bCs w:val="0"/>
          <w:i w:val="0"/>
          <w:iCs w:val="0"/>
          <w:caps w:val="0"/>
          <w:smallCaps w:val="0"/>
          <w:noProof w:val="0"/>
          <w:color w:val="040C28"/>
          <w:sz w:val="22"/>
          <w:szCs w:val="22"/>
          <w:u w:val="none"/>
          <w:lang w:val="en-GB"/>
        </w:rPr>
        <w:t xml:space="preserve"> video, I </w:t>
      </w:r>
      <w:r w:rsidRPr="1D44CBEF" w:rsidR="5D5CDDAC">
        <w:rPr>
          <w:rFonts w:ascii="Arial" w:hAnsi="Arial" w:eastAsia="Arial" w:cs="Arial"/>
          <w:b w:val="0"/>
          <w:bCs w:val="0"/>
          <w:i w:val="0"/>
          <w:iCs w:val="0"/>
          <w:caps w:val="0"/>
          <w:smallCaps w:val="0"/>
          <w:noProof w:val="0"/>
          <w:color w:val="040C28"/>
          <w:sz w:val="22"/>
          <w:szCs w:val="22"/>
          <w:u w:val="none"/>
          <w:lang w:val="en-GB"/>
        </w:rPr>
        <w:t>attempted</w:t>
      </w:r>
      <w:r w:rsidRPr="1D44CBEF" w:rsidR="5D5CDDAC">
        <w:rPr>
          <w:rFonts w:ascii="Arial" w:hAnsi="Arial" w:eastAsia="Arial" w:cs="Arial"/>
          <w:b w:val="0"/>
          <w:bCs w:val="0"/>
          <w:i w:val="0"/>
          <w:iCs w:val="0"/>
          <w:caps w:val="0"/>
          <w:smallCaps w:val="0"/>
          <w:noProof w:val="0"/>
          <w:color w:val="040C28"/>
          <w:sz w:val="22"/>
          <w:szCs w:val="22"/>
          <w:u w:val="none"/>
          <w:lang w:val="en-GB"/>
        </w:rPr>
        <w:t xml:space="preserve"> to speak a few </w:t>
      </w:r>
      <w:r w:rsidRPr="1D44CBEF" w:rsidR="356AE77D">
        <w:rPr>
          <w:rFonts w:ascii="Arial" w:hAnsi="Arial" w:eastAsia="Arial" w:cs="Arial"/>
          <w:b w:val="0"/>
          <w:bCs w:val="0"/>
          <w:i w:val="0"/>
          <w:iCs w:val="0"/>
          <w:caps w:val="0"/>
          <w:smallCaps w:val="0"/>
          <w:noProof w:val="0"/>
          <w:color w:val="040C28"/>
          <w:sz w:val="22"/>
          <w:szCs w:val="22"/>
          <w:u w:val="none"/>
          <w:lang w:val="en-GB"/>
        </w:rPr>
        <w:t xml:space="preserve">words in Welsh and </w:t>
      </w:r>
      <w:r w:rsidRPr="1D44CBEF" w:rsidR="356AE77D">
        <w:rPr>
          <w:rFonts w:ascii="Arial" w:hAnsi="Arial" w:eastAsia="Arial" w:cs="Arial"/>
          <w:b w:val="0"/>
          <w:bCs w:val="0"/>
          <w:i w:val="0"/>
          <w:iCs w:val="0"/>
          <w:caps w:val="0"/>
          <w:smallCaps w:val="0"/>
          <w:noProof w:val="0"/>
          <w:color w:val="040C28"/>
          <w:sz w:val="22"/>
          <w:szCs w:val="22"/>
          <w:u w:val="none"/>
          <w:lang w:val="en-GB"/>
        </w:rPr>
        <w:t>demonstrate</w:t>
      </w:r>
      <w:r w:rsidRPr="1D44CBEF" w:rsidR="356AE77D">
        <w:rPr>
          <w:rFonts w:ascii="Arial" w:hAnsi="Arial" w:eastAsia="Arial" w:cs="Arial"/>
          <w:b w:val="0"/>
          <w:bCs w:val="0"/>
          <w:i w:val="0"/>
          <w:iCs w:val="0"/>
          <w:caps w:val="0"/>
          <w:smallCaps w:val="0"/>
          <w:noProof w:val="0"/>
          <w:color w:val="040C28"/>
          <w:sz w:val="22"/>
          <w:szCs w:val="22"/>
          <w:u w:val="none"/>
          <w:lang w:val="en-GB"/>
        </w:rPr>
        <w:t xml:space="preserve"> bilingual skill. </w:t>
      </w:r>
      <w:r w:rsidRPr="1D44CBEF" w:rsidR="3D524A3E">
        <w:rPr>
          <w:rFonts w:ascii="Arial" w:hAnsi="Arial" w:eastAsia="Arial" w:cs="Arial"/>
          <w:b w:val="0"/>
          <w:bCs w:val="0"/>
          <w:i w:val="0"/>
          <w:iCs w:val="0"/>
          <w:caps w:val="0"/>
          <w:smallCaps w:val="0"/>
          <w:noProof w:val="0"/>
          <w:color w:val="040C28"/>
          <w:sz w:val="22"/>
          <w:szCs w:val="22"/>
          <w:u w:val="none"/>
          <w:lang w:val="en-GB"/>
        </w:rPr>
        <w:t>However, in recent times, Welsh culture and language i</w:t>
      </w:r>
      <w:r w:rsidRPr="1D44CBEF" w:rsidR="7BF72F6F">
        <w:rPr>
          <w:rFonts w:ascii="Arial" w:hAnsi="Arial" w:eastAsia="Arial" w:cs="Arial"/>
          <w:b w:val="0"/>
          <w:bCs w:val="0"/>
          <w:i w:val="0"/>
          <w:iCs w:val="0"/>
          <w:caps w:val="0"/>
          <w:smallCaps w:val="0"/>
          <w:noProof w:val="0"/>
          <w:color w:val="040C28"/>
          <w:sz w:val="22"/>
          <w:szCs w:val="22"/>
          <w:u w:val="none"/>
          <w:lang w:val="en-GB"/>
        </w:rPr>
        <w:t xml:space="preserve">s being brought back into modern </w:t>
      </w:r>
      <w:r w:rsidRPr="1D44CBEF" w:rsidR="6DF93312">
        <w:rPr>
          <w:rFonts w:ascii="Arial" w:hAnsi="Arial" w:eastAsia="Arial" w:cs="Arial"/>
          <w:b w:val="0"/>
          <w:bCs w:val="0"/>
          <w:i w:val="0"/>
          <w:iCs w:val="0"/>
          <w:caps w:val="0"/>
          <w:smallCaps w:val="0"/>
          <w:noProof w:val="0"/>
          <w:color w:val="040C28"/>
          <w:sz w:val="22"/>
          <w:szCs w:val="22"/>
          <w:u w:val="none"/>
          <w:lang w:val="en-GB"/>
        </w:rPr>
        <w:t xml:space="preserve">popular culture. The advances in technology that </w:t>
      </w:r>
      <w:r w:rsidRPr="1D44CBEF" w:rsidR="59D1C8EC">
        <w:rPr>
          <w:rFonts w:ascii="Arial" w:hAnsi="Arial" w:eastAsia="Arial" w:cs="Arial"/>
          <w:b w:val="0"/>
          <w:bCs w:val="0"/>
          <w:i w:val="0"/>
          <w:iCs w:val="0"/>
          <w:caps w:val="0"/>
          <w:smallCaps w:val="0"/>
          <w:noProof w:val="0"/>
          <w:color w:val="040C28"/>
          <w:sz w:val="22"/>
          <w:szCs w:val="22"/>
          <w:u w:val="none"/>
          <w:lang w:val="en-GB"/>
        </w:rPr>
        <w:t>I</w:t>
      </w:r>
      <w:r w:rsidRPr="1D44CBEF" w:rsidR="6DF93312">
        <w:rPr>
          <w:rFonts w:ascii="Arial" w:hAnsi="Arial" w:eastAsia="Arial" w:cs="Arial"/>
          <w:b w:val="0"/>
          <w:bCs w:val="0"/>
          <w:i w:val="0"/>
          <w:iCs w:val="0"/>
          <w:caps w:val="0"/>
          <w:smallCaps w:val="0"/>
          <w:noProof w:val="0"/>
          <w:color w:val="040C28"/>
          <w:sz w:val="22"/>
          <w:szCs w:val="22"/>
          <w:u w:val="none"/>
          <w:lang w:val="en-GB"/>
        </w:rPr>
        <w:t xml:space="preserve"> mentioned earlier makes it eas</w:t>
      </w:r>
      <w:r w:rsidRPr="1D44CBEF" w:rsidR="68E2E7CC">
        <w:rPr>
          <w:rFonts w:ascii="Arial" w:hAnsi="Arial" w:eastAsia="Arial" w:cs="Arial"/>
          <w:b w:val="0"/>
          <w:bCs w:val="0"/>
          <w:i w:val="0"/>
          <w:iCs w:val="0"/>
          <w:caps w:val="0"/>
          <w:smallCaps w:val="0"/>
          <w:noProof w:val="0"/>
          <w:color w:val="040C28"/>
          <w:sz w:val="22"/>
          <w:szCs w:val="22"/>
          <w:u w:val="none"/>
          <w:lang w:val="en-GB"/>
        </w:rPr>
        <w:t xml:space="preserve">ier for </w:t>
      </w:r>
      <w:r w:rsidRPr="1D44CBEF" w:rsidR="53EF64AA">
        <w:rPr>
          <w:rFonts w:ascii="Arial" w:hAnsi="Arial" w:eastAsia="Arial" w:cs="Arial"/>
          <w:b w:val="0"/>
          <w:bCs w:val="0"/>
          <w:i w:val="0"/>
          <w:iCs w:val="0"/>
          <w:caps w:val="0"/>
          <w:smallCaps w:val="0"/>
          <w:noProof w:val="0"/>
          <w:color w:val="040C28"/>
          <w:sz w:val="22"/>
          <w:szCs w:val="22"/>
          <w:u w:val="none"/>
          <w:lang w:val="en-GB"/>
        </w:rPr>
        <w:t xml:space="preserve">younger people to access Welsh culture on the internet. </w:t>
      </w:r>
      <w:r w:rsidRPr="1D44CBEF" w:rsidR="33811EB8">
        <w:rPr>
          <w:rFonts w:ascii="Arial" w:hAnsi="Arial" w:eastAsia="Arial" w:cs="Arial"/>
          <w:b w:val="0"/>
          <w:bCs w:val="0"/>
          <w:i w:val="0"/>
          <w:iCs w:val="0"/>
          <w:caps w:val="0"/>
          <w:smallCaps w:val="0"/>
          <w:noProof w:val="0"/>
          <w:color w:val="040C28"/>
          <w:sz w:val="22"/>
          <w:szCs w:val="22"/>
          <w:u w:val="none"/>
          <w:lang w:val="en-GB"/>
        </w:rPr>
        <w:t xml:space="preserve">Evans (2023) reported in a </w:t>
      </w:r>
      <w:r w:rsidRPr="1D44CBEF" w:rsidR="33811EB8">
        <w:rPr>
          <w:rFonts w:ascii="Arial" w:hAnsi="Arial" w:eastAsia="Arial" w:cs="Arial"/>
          <w:b w:val="0"/>
          <w:bCs w:val="0"/>
          <w:i w:val="0"/>
          <w:iCs w:val="0"/>
          <w:caps w:val="0"/>
          <w:smallCaps w:val="0"/>
          <w:noProof w:val="0"/>
          <w:color w:val="040C28"/>
          <w:sz w:val="22"/>
          <w:szCs w:val="22"/>
          <w:u w:val="none"/>
          <w:lang w:val="en-GB"/>
        </w:rPr>
        <w:t>SkyNews</w:t>
      </w:r>
      <w:r w:rsidRPr="1D44CBEF" w:rsidR="33811EB8">
        <w:rPr>
          <w:rFonts w:ascii="Arial" w:hAnsi="Arial" w:eastAsia="Arial" w:cs="Arial"/>
          <w:b w:val="0"/>
          <w:bCs w:val="0"/>
          <w:i w:val="0"/>
          <w:iCs w:val="0"/>
          <w:caps w:val="0"/>
          <w:smallCaps w:val="0"/>
          <w:noProof w:val="0"/>
          <w:color w:val="040C28"/>
          <w:sz w:val="22"/>
          <w:szCs w:val="22"/>
          <w:u w:val="none"/>
          <w:lang w:val="en-GB"/>
        </w:rPr>
        <w:t xml:space="preserve"> article that 3 million </w:t>
      </w:r>
      <w:r w:rsidRPr="1D44CBEF" w:rsidR="33811EB8">
        <w:rPr>
          <w:rFonts w:ascii="Arial" w:hAnsi="Arial" w:eastAsia="Arial" w:cs="Arial"/>
          <w:b w:val="0"/>
          <w:bCs w:val="0"/>
          <w:i w:val="0"/>
          <w:iCs w:val="0"/>
          <w:caps w:val="0"/>
          <w:smallCaps w:val="0"/>
          <w:noProof w:val="0"/>
          <w:color w:val="040C28"/>
          <w:sz w:val="22"/>
          <w:szCs w:val="22"/>
          <w:u w:val="none"/>
          <w:lang w:val="en-GB"/>
        </w:rPr>
        <w:t>DuoLingo</w:t>
      </w:r>
      <w:r w:rsidRPr="1D44CBEF" w:rsidR="33811EB8">
        <w:rPr>
          <w:rFonts w:ascii="Arial" w:hAnsi="Arial" w:eastAsia="Arial" w:cs="Arial"/>
          <w:b w:val="0"/>
          <w:bCs w:val="0"/>
          <w:i w:val="0"/>
          <w:iCs w:val="0"/>
          <w:caps w:val="0"/>
          <w:smallCaps w:val="0"/>
          <w:noProof w:val="0"/>
          <w:color w:val="040C28"/>
          <w:sz w:val="22"/>
          <w:szCs w:val="22"/>
          <w:u w:val="none"/>
          <w:lang w:val="en-GB"/>
        </w:rPr>
        <w:t xml:space="preserve"> users, were actively learning </w:t>
      </w:r>
      <w:r w:rsidRPr="1D44CBEF" w:rsidR="12D39151">
        <w:rPr>
          <w:rFonts w:ascii="Arial" w:hAnsi="Arial" w:eastAsia="Arial" w:cs="Arial"/>
          <w:b w:val="0"/>
          <w:bCs w:val="0"/>
          <w:i w:val="0"/>
          <w:iCs w:val="0"/>
          <w:caps w:val="0"/>
          <w:smallCaps w:val="0"/>
          <w:noProof w:val="0"/>
          <w:color w:val="040C28"/>
          <w:sz w:val="22"/>
          <w:szCs w:val="22"/>
          <w:u w:val="none"/>
          <w:lang w:val="en-GB"/>
        </w:rPr>
        <w:t xml:space="preserve">Welsh on the app. </w:t>
      </w:r>
    </w:p>
    <w:p w:rsidR="4FDE6D80" w:rsidP="1D44CBEF" w:rsidRDefault="4FDE6D80" w14:paraId="53E05436" w14:textId="02597AF9">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4FDE6D80">
        <w:rPr>
          <w:rFonts w:ascii="Arial" w:hAnsi="Arial" w:eastAsia="Arial" w:cs="Arial"/>
          <w:b w:val="0"/>
          <w:bCs w:val="0"/>
          <w:i w:val="0"/>
          <w:iCs w:val="0"/>
          <w:caps w:val="0"/>
          <w:smallCaps w:val="0"/>
          <w:noProof w:val="0"/>
          <w:color w:val="040C28"/>
          <w:sz w:val="22"/>
          <w:szCs w:val="22"/>
          <w:u w:val="none"/>
          <w:lang w:val="en-GB"/>
        </w:rPr>
        <w:t xml:space="preserve">The Welsh Government </w:t>
      </w:r>
      <w:r w:rsidRPr="1D44CBEF" w:rsidR="26D8F333">
        <w:rPr>
          <w:rFonts w:ascii="Arial" w:hAnsi="Arial" w:eastAsia="Arial" w:cs="Arial"/>
          <w:b w:val="0"/>
          <w:bCs w:val="0"/>
          <w:i w:val="0"/>
          <w:iCs w:val="0"/>
          <w:caps w:val="0"/>
          <w:smallCaps w:val="0"/>
          <w:noProof w:val="0"/>
          <w:color w:val="040C28"/>
          <w:sz w:val="22"/>
          <w:szCs w:val="22"/>
          <w:u w:val="none"/>
          <w:lang w:val="en-GB"/>
        </w:rPr>
        <w:t xml:space="preserve">has been pushing the </w:t>
      </w:r>
      <w:r w:rsidRPr="1D44CBEF" w:rsidR="06B3F01C">
        <w:rPr>
          <w:rFonts w:ascii="Arial" w:hAnsi="Arial" w:eastAsia="Arial" w:cs="Arial"/>
          <w:b w:val="0"/>
          <w:bCs w:val="0"/>
          <w:i w:val="0"/>
          <w:iCs w:val="0"/>
          <w:caps w:val="0"/>
          <w:smallCaps w:val="0"/>
          <w:noProof w:val="0"/>
          <w:color w:val="040C28"/>
          <w:sz w:val="22"/>
          <w:szCs w:val="22"/>
          <w:u w:val="none"/>
          <w:lang w:val="en-GB"/>
        </w:rPr>
        <w:t xml:space="preserve">learning of Welsh in schools more. Currently </w:t>
      </w:r>
      <w:r w:rsidRPr="1D44CBEF" w:rsidR="2E3EF4BA">
        <w:rPr>
          <w:rFonts w:ascii="Arial" w:hAnsi="Arial" w:eastAsia="Arial" w:cs="Arial"/>
          <w:b w:val="0"/>
          <w:bCs w:val="0"/>
          <w:i w:val="0"/>
          <w:iCs w:val="0"/>
          <w:caps w:val="0"/>
          <w:smallCaps w:val="0"/>
          <w:noProof w:val="0"/>
          <w:color w:val="040C28"/>
          <w:sz w:val="22"/>
          <w:szCs w:val="22"/>
          <w:u w:val="none"/>
          <w:lang w:val="en-GB"/>
        </w:rPr>
        <w:t xml:space="preserve">approximately 22% of primary school children are enrolled in Welsh medium education, </w:t>
      </w:r>
      <w:r w:rsidRPr="1D44CBEF" w:rsidR="19638126">
        <w:rPr>
          <w:rFonts w:ascii="Arial" w:hAnsi="Arial" w:eastAsia="Arial" w:cs="Arial"/>
          <w:b w:val="0"/>
          <w:bCs w:val="0"/>
          <w:i w:val="0"/>
          <w:iCs w:val="0"/>
          <w:caps w:val="0"/>
          <w:smallCaps w:val="0"/>
          <w:noProof w:val="0"/>
          <w:color w:val="040C28"/>
          <w:sz w:val="22"/>
          <w:szCs w:val="22"/>
          <w:u w:val="none"/>
          <w:lang w:val="en-GB"/>
        </w:rPr>
        <w:t xml:space="preserve">and </w:t>
      </w:r>
      <w:r w:rsidRPr="1D44CBEF" w:rsidR="2E3EF4BA">
        <w:rPr>
          <w:rFonts w:ascii="Arial" w:hAnsi="Arial" w:eastAsia="Arial" w:cs="Arial"/>
          <w:b w:val="0"/>
          <w:bCs w:val="0"/>
          <w:i w:val="0"/>
          <w:iCs w:val="0"/>
          <w:caps w:val="0"/>
          <w:smallCaps w:val="0"/>
          <w:noProof w:val="0"/>
          <w:color w:val="040C28"/>
          <w:sz w:val="22"/>
          <w:szCs w:val="22"/>
          <w:u w:val="none"/>
          <w:lang w:val="en-GB"/>
        </w:rPr>
        <w:t>the</w:t>
      </w:r>
      <w:r w:rsidRPr="1D44CBEF" w:rsidR="0360019F">
        <w:rPr>
          <w:rFonts w:ascii="Arial" w:hAnsi="Arial" w:eastAsia="Arial" w:cs="Arial"/>
          <w:b w:val="0"/>
          <w:bCs w:val="0"/>
          <w:i w:val="0"/>
          <w:iCs w:val="0"/>
          <w:caps w:val="0"/>
          <w:smallCaps w:val="0"/>
          <w:noProof w:val="0"/>
          <w:color w:val="040C28"/>
          <w:sz w:val="22"/>
          <w:szCs w:val="22"/>
          <w:u w:val="none"/>
          <w:lang w:val="en-GB"/>
        </w:rPr>
        <w:t xml:space="preserve">y </w:t>
      </w:r>
      <w:r w:rsidRPr="1D44CBEF" w:rsidR="2E3EF4BA">
        <w:rPr>
          <w:rFonts w:ascii="Arial" w:hAnsi="Arial" w:eastAsia="Arial" w:cs="Arial"/>
          <w:b w:val="0"/>
          <w:bCs w:val="0"/>
          <w:i w:val="0"/>
          <w:iCs w:val="0"/>
          <w:caps w:val="0"/>
          <w:smallCaps w:val="0"/>
          <w:noProof w:val="0"/>
          <w:color w:val="040C28"/>
          <w:sz w:val="22"/>
          <w:szCs w:val="22"/>
          <w:u w:val="none"/>
          <w:lang w:val="en-GB"/>
        </w:rPr>
        <w:t>aim to incrementally raise this figure to 40% by the year 2050</w:t>
      </w:r>
      <w:r w:rsidRPr="1D44CBEF" w:rsidR="23055319">
        <w:rPr>
          <w:rFonts w:ascii="Arial" w:hAnsi="Arial" w:eastAsia="Arial" w:cs="Arial"/>
          <w:b w:val="0"/>
          <w:bCs w:val="0"/>
          <w:i w:val="0"/>
          <w:iCs w:val="0"/>
          <w:caps w:val="0"/>
          <w:smallCaps w:val="0"/>
          <w:noProof w:val="0"/>
          <w:color w:val="040C28"/>
          <w:sz w:val="22"/>
          <w:szCs w:val="22"/>
          <w:u w:val="none"/>
          <w:lang w:val="en-GB"/>
        </w:rPr>
        <w:t xml:space="preserve"> according to the EWC (</w:t>
      </w:r>
      <w:r w:rsidRPr="1D44CBEF" w:rsidR="23055319">
        <w:rPr>
          <w:rFonts w:ascii="Arial" w:hAnsi="Arial" w:eastAsia="Arial" w:cs="Arial"/>
          <w:b w:val="0"/>
          <w:bCs w:val="0"/>
          <w:i w:val="0"/>
          <w:iCs w:val="0"/>
          <w:caps w:val="0"/>
          <w:smallCaps w:val="0"/>
          <w:noProof w:val="0"/>
          <w:color w:val="040C28"/>
          <w:sz w:val="22"/>
          <w:szCs w:val="22"/>
          <w:u w:val="none"/>
          <w:lang w:val="en-GB"/>
        </w:rPr>
        <w:t>n.d</w:t>
      </w:r>
      <w:r w:rsidRPr="1D44CBEF" w:rsidR="23055319">
        <w:rPr>
          <w:rFonts w:ascii="Arial" w:hAnsi="Arial" w:eastAsia="Arial" w:cs="Arial"/>
          <w:b w:val="0"/>
          <w:bCs w:val="0"/>
          <w:i w:val="0"/>
          <w:iCs w:val="0"/>
          <w:caps w:val="0"/>
          <w:smallCaps w:val="0"/>
          <w:noProof w:val="0"/>
          <w:color w:val="040C28"/>
          <w:sz w:val="22"/>
          <w:szCs w:val="22"/>
          <w:u w:val="none"/>
          <w:lang w:val="en-GB"/>
        </w:rPr>
        <w:t>)</w:t>
      </w:r>
      <w:r w:rsidRPr="1D44CBEF" w:rsidR="342D6C69">
        <w:rPr>
          <w:rFonts w:ascii="Arial" w:hAnsi="Arial" w:eastAsia="Arial" w:cs="Arial"/>
          <w:b w:val="0"/>
          <w:bCs w:val="0"/>
          <w:i w:val="0"/>
          <w:iCs w:val="0"/>
          <w:caps w:val="0"/>
          <w:smallCaps w:val="0"/>
          <w:noProof w:val="0"/>
          <w:color w:val="040C28"/>
          <w:sz w:val="22"/>
          <w:szCs w:val="22"/>
          <w:u w:val="none"/>
          <w:lang w:val="en-GB"/>
        </w:rPr>
        <w:t>. T</w:t>
      </w:r>
      <w:r w:rsidRPr="1D44CBEF" w:rsidR="4E74636C">
        <w:rPr>
          <w:rFonts w:ascii="Arial" w:hAnsi="Arial" w:eastAsia="Arial" w:cs="Arial"/>
          <w:b w:val="0"/>
          <w:bCs w:val="0"/>
          <w:i w:val="0"/>
          <w:iCs w:val="0"/>
          <w:caps w:val="0"/>
          <w:smallCaps w:val="0"/>
          <w:noProof w:val="0"/>
          <w:color w:val="040C28"/>
          <w:sz w:val="22"/>
          <w:szCs w:val="22"/>
          <w:u w:val="none"/>
          <w:lang w:val="en-GB"/>
        </w:rPr>
        <w:t xml:space="preserve">he Governments </w:t>
      </w:r>
      <w:r w:rsidRPr="1D44CBEF" w:rsidR="4E74636C">
        <w:rPr>
          <w:rFonts w:ascii="Arial" w:hAnsi="Arial" w:eastAsia="Arial" w:cs="Arial"/>
          <w:b w:val="0"/>
          <w:bCs w:val="0"/>
          <w:i w:val="0"/>
          <w:iCs w:val="0"/>
          <w:caps w:val="0"/>
          <w:smallCaps w:val="0"/>
          <w:noProof w:val="0"/>
          <w:color w:val="040C28"/>
          <w:sz w:val="22"/>
          <w:szCs w:val="22"/>
          <w:u w:val="none"/>
          <w:lang w:val="en-GB"/>
        </w:rPr>
        <w:t>objective</w:t>
      </w:r>
      <w:r w:rsidRPr="1D44CBEF" w:rsidR="4E74636C">
        <w:rPr>
          <w:rFonts w:ascii="Arial" w:hAnsi="Arial" w:eastAsia="Arial" w:cs="Arial"/>
          <w:b w:val="0"/>
          <w:bCs w:val="0"/>
          <w:i w:val="0"/>
          <w:iCs w:val="0"/>
          <w:caps w:val="0"/>
          <w:smallCaps w:val="0"/>
          <w:noProof w:val="0"/>
          <w:color w:val="040C28"/>
          <w:sz w:val="22"/>
          <w:szCs w:val="22"/>
          <w:u w:val="none"/>
          <w:lang w:val="en-GB"/>
        </w:rPr>
        <w:t xml:space="preserve"> is to steadily expand opportunities for students to learn and utilise Welsh within the school environment</w:t>
      </w:r>
      <w:r w:rsidRPr="1D44CBEF" w:rsidR="5FB89950">
        <w:rPr>
          <w:rFonts w:ascii="Arial" w:hAnsi="Arial" w:eastAsia="Arial" w:cs="Arial"/>
          <w:b w:val="0"/>
          <w:bCs w:val="0"/>
          <w:i w:val="0"/>
          <w:iCs w:val="0"/>
          <w:caps w:val="0"/>
          <w:smallCaps w:val="0"/>
          <w:noProof w:val="0"/>
          <w:color w:val="040C28"/>
          <w:sz w:val="22"/>
          <w:szCs w:val="22"/>
          <w:u w:val="none"/>
          <w:lang w:val="en-GB"/>
        </w:rPr>
        <w:t xml:space="preserve">, with the aim being </w:t>
      </w:r>
      <w:r w:rsidRPr="1D44CBEF" w:rsidR="5FB89950">
        <w:rPr>
          <w:rFonts w:ascii="Arial" w:hAnsi="Arial" w:eastAsia="Arial" w:cs="Arial"/>
          <w:b w:val="0"/>
          <w:bCs w:val="0"/>
          <w:i w:val="0"/>
          <w:iCs w:val="0"/>
          <w:caps w:val="0"/>
          <w:smallCaps w:val="0"/>
          <w:noProof w:val="0"/>
          <w:color w:val="040C28"/>
          <w:sz w:val="22"/>
          <w:szCs w:val="22"/>
          <w:u w:val="none"/>
          <w:lang w:val="en-GB"/>
        </w:rPr>
        <w:t xml:space="preserve">to </w:t>
      </w:r>
      <w:r w:rsidRPr="1D44CBEF" w:rsidR="4E74636C">
        <w:rPr>
          <w:rFonts w:ascii="Arial" w:hAnsi="Arial" w:eastAsia="Arial" w:cs="Arial"/>
          <w:b w:val="0"/>
          <w:bCs w:val="0"/>
          <w:i w:val="0"/>
          <w:iCs w:val="0"/>
          <w:caps w:val="0"/>
          <w:smallCaps w:val="0"/>
          <w:noProof w:val="0"/>
          <w:color w:val="040C28"/>
          <w:sz w:val="22"/>
          <w:szCs w:val="22"/>
          <w:u w:val="none"/>
          <w:lang w:val="en-GB"/>
        </w:rPr>
        <w:t>ultimately significantly</w:t>
      </w:r>
      <w:r w:rsidRPr="1D44CBEF" w:rsidR="4E74636C">
        <w:rPr>
          <w:rFonts w:ascii="Arial" w:hAnsi="Arial" w:eastAsia="Arial" w:cs="Arial"/>
          <w:b w:val="0"/>
          <w:bCs w:val="0"/>
          <w:i w:val="0"/>
          <w:iCs w:val="0"/>
          <w:caps w:val="0"/>
          <w:smallCaps w:val="0"/>
          <w:noProof w:val="0"/>
          <w:color w:val="040C28"/>
          <w:sz w:val="22"/>
          <w:szCs w:val="22"/>
          <w:u w:val="none"/>
          <w:lang w:val="en-GB"/>
        </w:rPr>
        <w:t xml:space="preserve"> boost</w:t>
      </w:r>
      <w:r w:rsidRPr="1D44CBEF" w:rsidR="6022C090">
        <w:rPr>
          <w:rFonts w:ascii="Arial" w:hAnsi="Arial" w:eastAsia="Arial" w:cs="Arial"/>
          <w:b w:val="0"/>
          <w:bCs w:val="0"/>
          <w:i w:val="0"/>
          <w:iCs w:val="0"/>
          <w:caps w:val="0"/>
          <w:smallCaps w:val="0"/>
          <w:noProof w:val="0"/>
          <w:color w:val="040C28"/>
          <w:sz w:val="22"/>
          <w:szCs w:val="22"/>
          <w:u w:val="none"/>
          <w:lang w:val="en-GB"/>
        </w:rPr>
        <w:t xml:space="preserve"> </w:t>
      </w:r>
      <w:r w:rsidRPr="1D44CBEF" w:rsidR="4E74636C">
        <w:rPr>
          <w:rFonts w:ascii="Arial" w:hAnsi="Arial" w:eastAsia="Arial" w:cs="Arial"/>
          <w:b w:val="0"/>
          <w:bCs w:val="0"/>
          <w:i w:val="0"/>
          <w:iCs w:val="0"/>
          <w:caps w:val="0"/>
          <w:smallCaps w:val="0"/>
          <w:noProof w:val="0"/>
          <w:color w:val="040C28"/>
          <w:sz w:val="22"/>
          <w:szCs w:val="22"/>
          <w:u w:val="none"/>
          <w:lang w:val="en-GB"/>
        </w:rPr>
        <w:t xml:space="preserve">the number of Welsh speakers. This approach is </w:t>
      </w:r>
      <w:r w:rsidRPr="1D44CBEF" w:rsidR="4E74636C">
        <w:rPr>
          <w:rFonts w:ascii="Arial" w:hAnsi="Arial" w:eastAsia="Arial" w:cs="Arial"/>
          <w:b w:val="0"/>
          <w:bCs w:val="0"/>
          <w:i w:val="0"/>
          <w:iCs w:val="0"/>
          <w:caps w:val="0"/>
          <w:smallCaps w:val="0"/>
          <w:noProof w:val="0"/>
          <w:color w:val="040C28"/>
          <w:sz w:val="22"/>
          <w:szCs w:val="22"/>
          <w:u w:val="none"/>
          <w:lang w:val="en-GB"/>
        </w:rPr>
        <w:t>anticipated</w:t>
      </w:r>
      <w:r w:rsidRPr="1D44CBEF" w:rsidR="4E74636C">
        <w:rPr>
          <w:rFonts w:ascii="Arial" w:hAnsi="Arial" w:eastAsia="Arial" w:cs="Arial"/>
          <w:b w:val="0"/>
          <w:bCs w:val="0"/>
          <w:i w:val="0"/>
          <w:iCs w:val="0"/>
          <w:caps w:val="0"/>
          <w:smallCaps w:val="0"/>
          <w:noProof w:val="0"/>
          <w:color w:val="040C28"/>
          <w:sz w:val="22"/>
          <w:szCs w:val="22"/>
          <w:u w:val="none"/>
          <w:lang w:val="en-GB"/>
        </w:rPr>
        <w:t xml:space="preserve"> to enhance the contribution of English medium schools towards achieving this ambition.</w:t>
      </w:r>
      <w:r w:rsidRPr="1D44CBEF" w:rsidR="642CE68C">
        <w:rPr>
          <w:rFonts w:ascii="Arial" w:hAnsi="Arial" w:eastAsia="Arial" w:cs="Arial"/>
          <w:b w:val="0"/>
          <w:bCs w:val="0"/>
          <w:i w:val="0"/>
          <w:iCs w:val="0"/>
          <w:caps w:val="0"/>
          <w:smallCaps w:val="0"/>
          <w:noProof w:val="0"/>
          <w:color w:val="040C28"/>
          <w:sz w:val="22"/>
          <w:szCs w:val="22"/>
          <w:u w:val="none"/>
          <w:lang w:val="en-GB"/>
        </w:rPr>
        <w:t xml:space="preserve"> These measures will ensure the preservation of Welsh culture and language for the future multicultural Welsh </w:t>
      </w:r>
      <w:r w:rsidRPr="1D44CBEF" w:rsidR="642CE68C">
        <w:rPr>
          <w:rFonts w:ascii="Arial" w:hAnsi="Arial" w:eastAsia="Arial" w:cs="Arial"/>
          <w:b w:val="0"/>
          <w:bCs w:val="0"/>
          <w:i w:val="0"/>
          <w:iCs w:val="0"/>
          <w:caps w:val="0"/>
          <w:smallCaps w:val="0"/>
          <w:noProof w:val="0"/>
          <w:color w:val="040C28"/>
          <w:sz w:val="22"/>
          <w:szCs w:val="22"/>
          <w:u w:val="none"/>
          <w:lang w:val="en-GB"/>
        </w:rPr>
        <w:t>citizens.</w:t>
      </w:r>
      <w:r w:rsidRPr="1D44CBEF" w:rsidR="642CE68C">
        <w:rPr>
          <w:rFonts w:ascii="Arial" w:hAnsi="Arial" w:eastAsia="Arial" w:cs="Arial"/>
          <w:b w:val="0"/>
          <w:bCs w:val="0"/>
          <w:i w:val="0"/>
          <w:iCs w:val="0"/>
          <w:caps w:val="0"/>
          <w:smallCaps w:val="0"/>
          <w:noProof w:val="0"/>
          <w:color w:val="040C28"/>
          <w:sz w:val="22"/>
          <w:szCs w:val="22"/>
          <w:u w:val="none"/>
          <w:lang w:val="en-GB"/>
        </w:rPr>
        <w:t xml:space="preserve"> </w:t>
      </w:r>
    </w:p>
    <w:p w:rsidR="1D44CBEF" w:rsidP="1D44CBEF" w:rsidRDefault="1D44CBEF" w14:paraId="137C629E" w14:textId="25622786">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p>
    <w:p w:rsidR="2704E937" w:rsidP="1D44CBEF" w:rsidRDefault="2704E937" w14:paraId="34F458CA" w14:textId="7E447BFD">
      <w:pPr>
        <w:pStyle w:val="Normal"/>
        <w:spacing w:line="360" w:lineRule="auto"/>
        <w:rPr>
          <w:rFonts w:ascii="Arial" w:hAnsi="Arial" w:eastAsia="Arial" w:cs="Arial"/>
          <w:b w:val="0"/>
          <w:bCs w:val="0"/>
          <w:i w:val="0"/>
          <w:iCs w:val="0"/>
          <w:caps w:val="0"/>
          <w:smallCaps w:val="0"/>
          <w:noProof w:val="0"/>
          <w:color w:val="040C28"/>
          <w:sz w:val="22"/>
          <w:szCs w:val="22"/>
          <w:u w:val="none"/>
          <w:lang w:val="en-GB"/>
        </w:rPr>
      </w:pPr>
      <w:r w:rsidRPr="1D44CBEF" w:rsidR="2704E937">
        <w:rPr>
          <w:rFonts w:ascii="Arial" w:hAnsi="Arial" w:eastAsia="Arial" w:cs="Arial"/>
          <w:b w:val="0"/>
          <w:bCs w:val="0"/>
          <w:i w:val="0"/>
          <w:iCs w:val="0"/>
          <w:caps w:val="0"/>
          <w:smallCaps w:val="0"/>
          <w:noProof w:val="0"/>
          <w:color w:val="040C28"/>
          <w:sz w:val="22"/>
          <w:szCs w:val="22"/>
          <w:u w:val="none"/>
          <w:lang w:val="en-GB"/>
        </w:rPr>
        <w:t xml:space="preserve">As I mentioned previously, language acquirement is </w:t>
      </w:r>
      <w:r w:rsidRPr="1D44CBEF" w:rsidR="2704E937">
        <w:rPr>
          <w:rFonts w:ascii="Arial" w:hAnsi="Arial" w:eastAsia="Arial" w:cs="Arial"/>
          <w:b w:val="0"/>
          <w:bCs w:val="0"/>
          <w:i w:val="0"/>
          <w:iCs w:val="0"/>
          <w:caps w:val="0"/>
          <w:smallCaps w:val="0"/>
          <w:noProof w:val="0"/>
          <w:color w:val="040C28"/>
          <w:sz w:val="22"/>
          <w:szCs w:val="22"/>
          <w:u w:val="none"/>
          <w:lang w:val="en-GB"/>
        </w:rPr>
        <w:t>an important step</w:t>
      </w:r>
      <w:r w:rsidRPr="1D44CBEF" w:rsidR="2704E937">
        <w:rPr>
          <w:rFonts w:ascii="Arial" w:hAnsi="Arial" w:eastAsia="Arial" w:cs="Arial"/>
          <w:b w:val="0"/>
          <w:bCs w:val="0"/>
          <w:i w:val="0"/>
          <w:iCs w:val="0"/>
          <w:caps w:val="0"/>
          <w:smallCaps w:val="0"/>
          <w:noProof w:val="0"/>
          <w:color w:val="040C28"/>
          <w:sz w:val="22"/>
          <w:szCs w:val="22"/>
          <w:u w:val="none"/>
          <w:lang w:val="en-GB"/>
        </w:rPr>
        <w:t xml:space="preserve"> in the brain development of young children</w:t>
      </w:r>
      <w:r w:rsidRPr="1D44CBEF" w:rsidR="06575BD0">
        <w:rPr>
          <w:rFonts w:ascii="Arial" w:hAnsi="Arial" w:eastAsia="Arial" w:cs="Arial"/>
          <w:b w:val="0"/>
          <w:bCs w:val="0"/>
          <w:i w:val="0"/>
          <w:iCs w:val="0"/>
          <w:caps w:val="0"/>
          <w:smallCaps w:val="0"/>
          <w:noProof w:val="0"/>
          <w:color w:val="040C28"/>
          <w:sz w:val="22"/>
          <w:szCs w:val="22"/>
          <w:u w:val="none"/>
          <w:lang w:val="en-GB"/>
        </w:rPr>
        <w:t xml:space="preserve">. Many experts </w:t>
      </w:r>
      <w:r w:rsidRPr="1D44CBEF" w:rsidR="44FC4101">
        <w:rPr>
          <w:rFonts w:ascii="Arial" w:hAnsi="Arial" w:eastAsia="Arial" w:cs="Arial"/>
          <w:b w:val="0"/>
          <w:bCs w:val="0"/>
          <w:i w:val="0"/>
          <w:iCs w:val="0"/>
          <w:caps w:val="0"/>
          <w:smallCaps w:val="0"/>
          <w:noProof w:val="0"/>
          <w:color w:val="040C28"/>
          <w:sz w:val="22"/>
          <w:szCs w:val="22"/>
          <w:u w:val="none"/>
          <w:lang w:val="en-GB"/>
        </w:rPr>
        <w:t xml:space="preserve">highlight this importance, and list reasons why language learning is detrimental to the early years of child development. </w:t>
      </w:r>
      <w:r w:rsidRPr="1D44CBEF" w:rsidR="03A12633">
        <w:rPr>
          <w:rFonts w:ascii="Arial" w:hAnsi="Arial" w:eastAsia="Arial" w:cs="Arial"/>
          <w:b w:val="0"/>
          <w:bCs w:val="0"/>
          <w:i w:val="0"/>
          <w:iCs w:val="0"/>
          <w:caps w:val="0"/>
          <w:smallCaps w:val="0"/>
          <w:noProof w:val="0"/>
          <w:color w:val="040C28"/>
          <w:sz w:val="22"/>
          <w:szCs w:val="22"/>
          <w:u w:val="none"/>
          <w:lang w:val="en-GB"/>
        </w:rPr>
        <w:t>Spence (2022) explains that l</w:t>
      </w:r>
      <w:r w:rsidRPr="1D44CBEF" w:rsidR="2ABC52BA">
        <w:rPr>
          <w:rFonts w:ascii="Arial" w:hAnsi="Arial" w:eastAsia="Arial" w:cs="Arial"/>
          <w:b w:val="0"/>
          <w:bCs w:val="0"/>
          <w:i w:val="0"/>
          <w:iCs w:val="0"/>
          <w:caps w:val="0"/>
          <w:smallCaps w:val="0"/>
          <w:noProof w:val="0"/>
          <w:color w:val="040C28"/>
          <w:sz w:val="22"/>
          <w:szCs w:val="22"/>
          <w:u w:val="none"/>
          <w:lang w:val="en-GB"/>
        </w:rPr>
        <w:t xml:space="preserve">anguage learning significantly enhances academic performance, with 90% of studies </w:t>
      </w:r>
      <w:r w:rsidRPr="1D44CBEF" w:rsidR="2ABC52BA">
        <w:rPr>
          <w:rFonts w:ascii="Arial" w:hAnsi="Arial" w:eastAsia="Arial" w:cs="Arial"/>
          <w:b w:val="0"/>
          <w:bCs w:val="0"/>
          <w:i w:val="0"/>
          <w:iCs w:val="0"/>
          <w:caps w:val="0"/>
          <w:smallCaps w:val="0"/>
          <w:noProof w:val="0"/>
          <w:color w:val="040C28"/>
          <w:sz w:val="22"/>
          <w:szCs w:val="22"/>
          <w:u w:val="none"/>
          <w:lang w:val="en-GB"/>
        </w:rPr>
        <w:t>demonstrating</w:t>
      </w:r>
      <w:r w:rsidRPr="1D44CBEF" w:rsidR="2ABC52BA">
        <w:rPr>
          <w:rFonts w:ascii="Arial" w:hAnsi="Arial" w:eastAsia="Arial" w:cs="Arial"/>
          <w:b w:val="0"/>
          <w:bCs w:val="0"/>
          <w:i w:val="0"/>
          <w:iCs w:val="0"/>
          <w:caps w:val="0"/>
          <w:smallCaps w:val="0"/>
          <w:noProof w:val="0"/>
          <w:color w:val="040C28"/>
          <w:sz w:val="22"/>
          <w:szCs w:val="22"/>
          <w:u w:val="none"/>
          <w:lang w:val="en-GB"/>
        </w:rPr>
        <w:t xml:space="preserve"> better performance across various subjects for language learners compared to non-language learners. </w:t>
      </w:r>
      <w:r w:rsidRPr="1D44CBEF" w:rsidR="0A07BC97">
        <w:rPr>
          <w:rFonts w:ascii="Arial" w:hAnsi="Arial" w:eastAsia="Arial" w:cs="Arial"/>
          <w:b w:val="0"/>
          <w:bCs w:val="0"/>
          <w:i w:val="0"/>
          <w:iCs w:val="0"/>
          <w:caps w:val="0"/>
          <w:smallCaps w:val="0"/>
          <w:noProof w:val="0"/>
          <w:color w:val="040C28"/>
          <w:sz w:val="22"/>
          <w:szCs w:val="22"/>
          <w:u w:val="none"/>
          <w:lang w:val="en-GB"/>
        </w:rPr>
        <w:t>She continues to say that</w:t>
      </w:r>
      <w:r w:rsidRPr="1D44CBEF" w:rsidR="2ABC52BA">
        <w:rPr>
          <w:rFonts w:ascii="Arial" w:hAnsi="Arial" w:eastAsia="Arial" w:cs="Arial"/>
          <w:b w:val="0"/>
          <w:bCs w:val="0"/>
          <w:i w:val="0"/>
          <w:iCs w:val="0"/>
          <w:caps w:val="0"/>
          <w:smallCaps w:val="0"/>
          <w:noProof w:val="0"/>
          <w:color w:val="040C28"/>
          <w:sz w:val="22"/>
          <w:szCs w:val="22"/>
          <w:u w:val="none"/>
          <w:lang w:val="en-GB"/>
        </w:rPr>
        <w:t xml:space="preserve"> learning a new language enhances concentration, as even just one week of language study positively </w:t>
      </w:r>
      <w:r w:rsidRPr="1D44CBEF" w:rsidR="2ABC52BA">
        <w:rPr>
          <w:rFonts w:ascii="Arial" w:hAnsi="Arial" w:eastAsia="Arial" w:cs="Arial"/>
          <w:b w:val="0"/>
          <w:bCs w:val="0"/>
          <w:i w:val="0"/>
          <w:iCs w:val="0"/>
          <w:caps w:val="0"/>
          <w:smallCaps w:val="0"/>
          <w:noProof w:val="0"/>
          <w:color w:val="040C28"/>
          <w:sz w:val="22"/>
          <w:szCs w:val="22"/>
          <w:u w:val="none"/>
          <w:lang w:val="en-GB"/>
        </w:rPr>
        <w:t>impacts</w:t>
      </w:r>
      <w:r w:rsidRPr="1D44CBEF" w:rsidR="2ABC52BA">
        <w:rPr>
          <w:rFonts w:ascii="Arial" w:hAnsi="Arial" w:eastAsia="Arial" w:cs="Arial"/>
          <w:b w:val="0"/>
          <w:bCs w:val="0"/>
          <w:i w:val="0"/>
          <w:iCs w:val="0"/>
          <w:caps w:val="0"/>
          <w:smallCaps w:val="0"/>
          <w:noProof w:val="0"/>
          <w:color w:val="040C28"/>
          <w:sz w:val="22"/>
          <w:szCs w:val="22"/>
          <w:u w:val="none"/>
          <w:lang w:val="en-GB"/>
        </w:rPr>
        <w:t xml:space="preserve"> alertness and focus, with sustained improvement seen with regular study. This benefit extends across all age groups, </w:t>
      </w:r>
      <w:r w:rsidRPr="1D44CBEF" w:rsidR="2ABC52BA">
        <w:rPr>
          <w:rFonts w:ascii="Arial" w:hAnsi="Arial" w:eastAsia="Arial" w:cs="Arial"/>
          <w:b w:val="0"/>
          <w:bCs w:val="0"/>
          <w:i w:val="0"/>
          <w:iCs w:val="0"/>
          <w:caps w:val="0"/>
          <w:smallCaps w:val="0"/>
          <w:noProof w:val="0"/>
          <w:color w:val="040C28"/>
          <w:sz w:val="22"/>
          <w:szCs w:val="22"/>
          <w:u w:val="none"/>
          <w:lang w:val="en-GB"/>
        </w:rPr>
        <w:t>indicating</w:t>
      </w:r>
      <w:r w:rsidRPr="1D44CBEF" w:rsidR="2ABC52BA">
        <w:rPr>
          <w:rFonts w:ascii="Arial" w:hAnsi="Arial" w:eastAsia="Arial" w:cs="Arial"/>
          <w:b w:val="0"/>
          <w:bCs w:val="0"/>
          <w:i w:val="0"/>
          <w:iCs w:val="0"/>
          <w:caps w:val="0"/>
          <w:smallCaps w:val="0"/>
          <w:noProof w:val="0"/>
          <w:color w:val="040C28"/>
          <w:sz w:val="22"/>
          <w:szCs w:val="22"/>
          <w:u w:val="none"/>
          <w:lang w:val="en-GB"/>
        </w:rPr>
        <w:t xml:space="preserve"> language study's universal impact on concentration. </w:t>
      </w:r>
      <w:r w:rsidRPr="1D44CBEF" w:rsidR="695A2F2F">
        <w:rPr>
          <w:rFonts w:ascii="Arial" w:hAnsi="Arial" w:eastAsia="Arial" w:cs="Arial"/>
          <w:b w:val="0"/>
          <w:bCs w:val="0"/>
          <w:i w:val="0"/>
          <w:iCs w:val="0"/>
          <w:caps w:val="0"/>
          <w:smallCaps w:val="0"/>
          <w:noProof w:val="0"/>
          <w:color w:val="040C28"/>
          <w:sz w:val="22"/>
          <w:szCs w:val="22"/>
          <w:u w:val="none"/>
          <w:lang w:val="en-GB"/>
        </w:rPr>
        <w:t>According to Oxford University (2022) l</w:t>
      </w:r>
      <w:r w:rsidRPr="1D44CBEF" w:rsidR="2ABC52BA">
        <w:rPr>
          <w:rFonts w:ascii="Arial" w:hAnsi="Arial" w:eastAsia="Arial" w:cs="Arial"/>
          <w:b w:val="0"/>
          <w:bCs w:val="0"/>
          <w:i w:val="0"/>
          <w:iCs w:val="0"/>
          <w:caps w:val="0"/>
          <w:smallCaps w:val="0"/>
          <w:noProof w:val="0"/>
          <w:color w:val="040C28"/>
          <w:sz w:val="22"/>
          <w:szCs w:val="22"/>
          <w:u w:val="none"/>
          <w:lang w:val="en-GB"/>
        </w:rPr>
        <w:t xml:space="preserve">anguage learning also improves memory, </w:t>
      </w:r>
      <w:r w:rsidRPr="1D44CBEF" w:rsidR="2ABC52BA">
        <w:rPr>
          <w:rFonts w:ascii="Arial" w:hAnsi="Arial" w:eastAsia="Arial" w:cs="Arial"/>
          <w:b w:val="0"/>
          <w:bCs w:val="0"/>
          <w:i w:val="0"/>
          <w:iCs w:val="0"/>
          <w:caps w:val="0"/>
          <w:smallCaps w:val="0"/>
          <w:noProof w:val="0"/>
          <w:color w:val="040C28"/>
          <w:sz w:val="22"/>
          <w:szCs w:val="22"/>
          <w:u w:val="none"/>
          <w:lang w:val="en-GB"/>
        </w:rPr>
        <w:t>evident</w:t>
      </w:r>
      <w:r w:rsidRPr="1D44CBEF" w:rsidR="2ABC52BA">
        <w:rPr>
          <w:rFonts w:ascii="Arial" w:hAnsi="Arial" w:eastAsia="Arial" w:cs="Arial"/>
          <w:b w:val="0"/>
          <w:bCs w:val="0"/>
          <w:i w:val="0"/>
          <w:iCs w:val="0"/>
          <w:caps w:val="0"/>
          <w:smallCaps w:val="0"/>
          <w:noProof w:val="0"/>
          <w:color w:val="040C28"/>
          <w:sz w:val="22"/>
          <w:szCs w:val="22"/>
          <w:u w:val="none"/>
          <w:lang w:val="en-GB"/>
        </w:rPr>
        <w:t xml:space="preserve"> in both short and long-term memory tests, regardless of when the language was learned. Additionally, it fosters stronger communication skills by promoting empathy and perspective-taking</w:t>
      </w:r>
      <w:r w:rsidRPr="1D44CBEF" w:rsidR="46736DEF">
        <w:rPr>
          <w:rFonts w:ascii="Arial" w:hAnsi="Arial" w:eastAsia="Arial" w:cs="Arial"/>
          <w:b w:val="0"/>
          <w:bCs w:val="0"/>
          <w:i w:val="0"/>
          <w:iCs w:val="0"/>
          <w:caps w:val="0"/>
          <w:smallCaps w:val="0"/>
          <w:noProof w:val="0"/>
          <w:color w:val="040C28"/>
          <w:sz w:val="22"/>
          <w:szCs w:val="22"/>
          <w:u w:val="none"/>
          <w:lang w:val="en-GB"/>
        </w:rPr>
        <w:t xml:space="preserve"> which is </w:t>
      </w:r>
      <w:r w:rsidRPr="1D44CBEF" w:rsidR="2ABC52BA">
        <w:rPr>
          <w:rFonts w:ascii="Arial" w:hAnsi="Arial" w:eastAsia="Arial" w:cs="Arial"/>
          <w:b w:val="0"/>
          <w:bCs w:val="0"/>
          <w:i w:val="0"/>
          <w:iCs w:val="0"/>
          <w:caps w:val="0"/>
          <w:smallCaps w:val="0"/>
          <w:noProof w:val="0"/>
          <w:color w:val="040C28"/>
          <w:sz w:val="22"/>
          <w:szCs w:val="22"/>
          <w:u w:val="none"/>
          <w:lang w:val="en-GB"/>
        </w:rPr>
        <w:t>crucial for successful language acquisition. The practice of academic skills involved in language study further enhances everyday communication abilities</w:t>
      </w:r>
      <w:r w:rsidRPr="1D44CBEF" w:rsidR="59DEB838">
        <w:rPr>
          <w:rFonts w:ascii="Arial" w:hAnsi="Arial" w:eastAsia="Arial" w:cs="Arial"/>
          <w:b w:val="0"/>
          <w:bCs w:val="0"/>
          <w:i w:val="0"/>
          <w:iCs w:val="0"/>
          <w:caps w:val="0"/>
          <w:smallCaps w:val="0"/>
          <w:noProof w:val="0"/>
          <w:color w:val="040C28"/>
          <w:sz w:val="22"/>
          <w:szCs w:val="22"/>
          <w:u w:val="none"/>
          <w:lang w:val="en-GB"/>
        </w:rPr>
        <w:t xml:space="preserve"> especially in the early years when communication is key for brain development.</w:t>
      </w:r>
      <w:r w:rsidRPr="1D44CBEF" w:rsidR="5E190719">
        <w:rPr>
          <w:rFonts w:ascii="Arial" w:hAnsi="Arial" w:eastAsia="Arial" w:cs="Arial"/>
          <w:b w:val="0"/>
          <w:bCs w:val="0"/>
          <w:i w:val="0"/>
          <w:iCs w:val="0"/>
          <w:caps w:val="0"/>
          <w:smallCaps w:val="0"/>
          <w:noProof w:val="0"/>
          <w:color w:val="040C28"/>
          <w:sz w:val="22"/>
          <w:szCs w:val="22"/>
          <w:u w:val="none"/>
          <w:lang w:val="en-GB"/>
        </w:rPr>
        <w:t xml:space="preserve"> According to Shiver (2017)</w:t>
      </w:r>
      <w:r w:rsidRPr="1D44CBEF" w:rsidR="647F9D7D">
        <w:rPr>
          <w:rFonts w:ascii="Arial" w:hAnsi="Arial" w:eastAsia="Arial" w:cs="Arial"/>
          <w:b w:val="0"/>
          <w:bCs w:val="0"/>
          <w:i w:val="0"/>
          <w:iCs w:val="0"/>
          <w:caps w:val="0"/>
          <w:smallCaps w:val="0"/>
          <w:noProof w:val="0"/>
          <w:color w:val="040C28"/>
          <w:sz w:val="22"/>
          <w:szCs w:val="22"/>
          <w:u w:val="none"/>
          <w:lang w:val="en-GB"/>
        </w:rPr>
        <w:t xml:space="preserve"> c</w:t>
      </w:r>
      <w:r w:rsidRPr="1D44CBEF" w:rsidR="5E190719">
        <w:rPr>
          <w:rFonts w:ascii="Arial" w:hAnsi="Arial" w:eastAsia="Arial" w:cs="Arial"/>
          <w:b w:val="0"/>
          <w:bCs w:val="0"/>
          <w:i w:val="0"/>
          <w:iCs w:val="0"/>
          <w:caps w:val="0"/>
          <w:smallCaps w:val="0"/>
          <w:noProof w:val="0"/>
          <w:color w:val="040C28"/>
          <w:sz w:val="22"/>
          <w:szCs w:val="22"/>
          <w:u w:val="none"/>
          <w:lang w:val="en-GB"/>
        </w:rPr>
        <w:t xml:space="preserve">ommunication through language is a natural process that starts early in life. Language serves as our primary way of connecting with others, and children begin using it instinctively. Neurobiologists </w:t>
      </w:r>
      <w:r w:rsidRPr="1D44CBEF" w:rsidR="025D6F62">
        <w:rPr>
          <w:rFonts w:ascii="Arial" w:hAnsi="Arial" w:eastAsia="Arial" w:cs="Arial"/>
          <w:b w:val="0"/>
          <w:bCs w:val="0"/>
          <w:i w:val="0"/>
          <w:iCs w:val="0"/>
          <w:caps w:val="0"/>
          <w:smallCaps w:val="0"/>
          <w:noProof w:val="0"/>
          <w:color w:val="040C28"/>
          <w:sz w:val="22"/>
          <w:szCs w:val="22"/>
          <w:u w:val="none"/>
          <w:lang w:val="en-GB"/>
        </w:rPr>
        <w:t>such as Eliot</w:t>
      </w:r>
      <w:r w:rsidRPr="1D44CBEF" w:rsidR="232482AF">
        <w:rPr>
          <w:rFonts w:ascii="Arial" w:hAnsi="Arial" w:eastAsia="Arial" w:cs="Arial"/>
          <w:b w:val="0"/>
          <w:bCs w:val="0"/>
          <w:i w:val="0"/>
          <w:iCs w:val="0"/>
          <w:caps w:val="0"/>
          <w:smallCaps w:val="0"/>
          <w:noProof w:val="0"/>
          <w:color w:val="040C28"/>
          <w:sz w:val="22"/>
          <w:szCs w:val="22"/>
          <w:u w:val="none"/>
          <w:lang w:val="en-GB"/>
        </w:rPr>
        <w:t xml:space="preserve"> (2010) </w:t>
      </w:r>
      <w:r w:rsidRPr="1D44CBEF" w:rsidR="5E190719">
        <w:rPr>
          <w:rFonts w:ascii="Arial" w:hAnsi="Arial" w:eastAsia="Arial" w:cs="Arial"/>
          <w:b w:val="0"/>
          <w:bCs w:val="0"/>
          <w:i w:val="0"/>
          <w:iCs w:val="0"/>
          <w:caps w:val="0"/>
          <w:smallCaps w:val="0"/>
          <w:noProof w:val="0"/>
          <w:color w:val="040C28"/>
          <w:sz w:val="22"/>
          <w:szCs w:val="22"/>
          <w:u w:val="none"/>
          <w:lang w:val="en-GB"/>
        </w:rPr>
        <w:t xml:space="preserve">suggest that language is instinctive because </w:t>
      </w:r>
      <w:r w:rsidRPr="1D44CBEF" w:rsidR="5E190719">
        <w:rPr>
          <w:rFonts w:ascii="Arial" w:hAnsi="Arial" w:eastAsia="Arial" w:cs="Arial"/>
          <w:b w:val="0"/>
          <w:bCs w:val="0"/>
          <w:i w:val="0"/>
          <w:iCs w:val="0"/>
          <w:caps w:val="0"/>
          <w:smallCaps w:val="0"/>
          <w:noProof w:val="0"/>
          <w:color w:val="040C28"/>
          <w:sz w:val="22"/>
          <w:szCs w:val="22"/>
          <w:u w:val="none"/>
          <w:lang w:val="en-GB"/>
        </w:rPr>
        <w:t>it's</w:t>
      </w:r>
      <w:r w:rsidRPr="1D44CBEF" w:rsidR="5E190719">
        <w:rPr>
          <w:rFonts w:ascii="Arial" w:hAnsi="Arial" w:eastAsia="Arial" w:cs="Arial"/>
          <w:b w:val="0"/>
          <w:bCs w:val="0"/>
          <w:i w:val="0"/>
          <w:iCs w:val="0"/>
          <w:caps w:val="0"/>
          <w:smallCaps w:val="0"/>
          <w:noProof w:val="0"/>
          <w:color w:val="040C28"/>
          <w:sz w:val="22"/>
          <w:szCs w:val="22"/>
          <w:u w:val="none"/>
          <w:lang w:val="en-GB"/>
        </w:rPr>
        <w:t xml:space="preserve"> </w:t>
      </w:r>
      <w:r w:rsidRPr="1D44CBEF" w:rsidR="5E190719">
        <w:rPr>
          <w:rFonts w:ascii="Arial" w:hAnsi="Arial" w:eastAsia="Arial" w:cs="Arial"/>
          <w:b w:val="0"/>
          <w:bCs w:val="0"/>
          <w:i w:val="0"/>
          <w:iCs w:val="0"/>
          <w:caps w:val="0"/>
          <w:smallCaps w:val="0"/>
          <w:noProof w:val="0"/>
          <w:color w:val="040C28"/>
          <w:sz w:val="22"/>
          <w:szCs w:val="22"/>
          <w:u w:val="none"/>
          <w:lang w:val="en-GB"/>
        </w:rPr>
        <w:t>largely encoded</w:t>
      </w:r>
      <w:r w:rsidRPr="1D44CBEF" w:rsidR="5E190719">
        <w:rPr>
          <w:rFonts w:ascii="Arial" w:hAnsi="Arial" w:eastAsia="Arial" w:cs="Arial"/>
          <w:b w:val="0"/>
          <w:bCs w:val="0"/>
          <w:i w:val="0"/>
          <w:iCs w:val="0"/>
          <w:caps w:val="0"/>
          <w:smallCaps w:val="0"/>
          <w:noProof w:val="0"/>
          <w:color w:val="040C28"/>
          <w:sz w:val="22"/>
          <w:szCs w:val="22"/>
          <w:u w:val="none"/>
          <w:lang w:val="en-GB"/>
        </w:rPr>
        <w:t xml:space="preserve"> in our brains. Like how we develop neural pathways for basic functions like eating and seeing, our brains have evolved intricate circuits for quickly understanding, processing, creating, and speaking language, supported by our sophisticated vocal system.</w:t>
      </w:r>
      <w:r w:rsidRPr="1D44CBEF" w:rsidR="59DEB838">
        <w:rPr>
          <w:rFonts w:ascii="Arial" w:hAnsi="Arial" w:eastAsia="Arial" w:cs="Arial"/>
          <w:b w:val="0"/>
          <w:bCs w:val="0"/>
          <w:i w:val="0"/>
          <w:iCs w:val="0"/>
          <w:caps w:val="0"/>
          <w:smallCaps w:val="0"/>
          <w:noProof w:val="0"/>
          <w:color w:val="040C28"/>
          <w:sz w:val="22"/>
          <w:szCs w:val="22"/>
          <w:u w:val="none"/>
          <w:lang w:val="en-GB"/>
        </w:rPr>
        <w:t xml:space="preserve"> </w:t>
      </w:r>
    </w:p>
    <w:p w:rsidR="59DEB838" w:rsidP="1D44CBEF" w:rsidRDefault="59DEB838" w14:paraId="1D8FB4FA" w14:textId="34B9BB9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44CBEF" w:rsidR="59DEB838">
        <w:rPr>
          <w:rFonts w:ascii="Arial" w:hAnsi="Arial" w:eastAsia="Arial" w:cs="Arial"/>
          <w:b w:val="0"/>
          <w:bCs w:val="0"/>
          <w:i w:val="0"/>
          <w:iCs w:val="0"/>
          <w:caps w:val="0"/>
          <w:smallCaps w:val="0"/>
          <w:noProof w:val="0"/>
          <w:color w:val="040C28"/>
          <w:sz w:val="22"/>
          <w:szCs w:val="22"/>
          <w:u w:val="none"/>
          <w:lang w:val="en-GB"/>
        </w:rPr>
        <w:t xml:space="preserve">It has </w:t>
      </w:r>
      <w:r w:rsidRPr="1D44CBEF" w:rsidR="075186FA">
        <w:rPr>
          <w:rFonts w:ascii="Arial" w:hAnsi="Arial" w:eastAsia="Arial" w:cs="Arial"/>
          <w:b w:val="0"/>
          <w:bCs w:val="0"/>
          <w:i w:val="0"/>
          <w:iCs w:val="0"/>
          <w:caps w:val="0"/>
          <w:smallCaps w:val="0"/>
          <w:noProof w:val="0"/>
          <w:color w:val="040C28"/>
          <w:sz w:val="22"/>
          <w:szCs w:val="22"/>
          <w:u w:val="none"/>
          <w:lang w:val="en-GB"/>
        </w:rPr>
        <w:t>also been understood that b</w:t>
      </w:r>
      <w:r w:rsidRPr="1D44CBEF" w:rsidR="2ABC52BA">
        <w:rPr>
          <w:rFonts w:ascii="Arial" w:hAnsi="Arial" w:eastAsia="Arial" w:cs="Arial"/>
          <w:b w:val="0"/>
          <w:bCs w:val="0"/>
          <w:i w:val="0"/>
          <w:iCs w:val="0"/>
          <w:caps w:val="0"/>
          <w:smallCaps w:val="0"/>
          <w:noProof w:val="0"/>
          <w:color w:val="040C28"/>
          <w:sz w:val="22"/>
          <w:szCs w:val="22"/>
          <w:u w:val="none"/>
          <w:lang w:val="en-GB"/>
        </w:rPr>
        <w:t>ilingualism correlates with greater creativity in problem-solving and flexibility, highlighting the broader cognitive benefits of language learning.</w:t>
      </w:r>
      <w:r w:rsidRPr="1D44CBEF" w:rsidR="652EBD09">
        <w:rPr>
          <w:rFonts w:ascii="Arial" w:hAnsi="Arial" w:eastAsia="Arial" w:cs="Arial"/>
          <w:b w:val="0"/>
          <w:bCs w:val="0"/>
          <w:i w:val="0"/>
          <w:iCs w:val="0"/>
          <w:caps w:val="0"/>
          <w:smallCaps w:val="0"/>
          <w:noProof w:val="0"/>
          <w:color w:val="040C28"/>
          <w:sz w:val="22"/>
          <w:szCs w:val="22"/>
          <w:u w:val="none"/>
          <w:lang w:val="en-GB"/>
        </w:rPr>
        <w:t xml:space="preserve"> Carmarthenshire County Council </w:t>
      </w:r>
      <w:r w:rsidRPr="1D44CBEF" w:rsidR="26D4E376">
        <w:rPr>
          <w:rFonts w:ascii="Arial" w:hAnsi="Arial" w:eastAsia="Arial" w:cs="Arial"/>
          <w:b w:val="0"/>
          <w:bCs w:val="0"/>
          <w:i w:val="0"/>
          <w:iCs w:val="0"/>
          <w:caps w:val="0"/>
          <w:smallCaps w:val="0"/>
          <w:noProof w:val="0"/>
          <w:color w:val="040C28"/>
          <w:sz w:val="22"/>
          <w:szCs w:val="22"/>
          <w:u w:val="none"/>
          <w:lang w:val="en-GB"/>
        </w:rPr>
        <w:t xml:space="preserve">(2024) </w:t>
      </w:r>
      <w:r w:rsidRPr="1D44CBEF" w:rsidR="652EBD09">
        <w:rPr>
          <w:rFonts w:ascii="Arial" w:hAnsi="Arial" w:eastAsia="Arial" w:cs="Arial"/>
          <w:b w:val="0"/>
          <w:bCs w:val="0"/>
          <w:i w:val="0"/>
          <w:iCs w:val="0"/>
          <w:caps w:val="0"/>
          <w:smallCaps w:val="0"/>
          <w:noProof w:val="0"/>
          <w:color w:val="040C28"/>
          <w:sz w:val="22"/>
          <w:szCs w:val="22"/>
          <w:u w:val="none"/>
          <w:lang w:val="en-GB"/>
        </w:rPr>
        <w:t xml:space="preserve">aims to give every child the </w:t>
      </w:r>
      <w:r w:rsidRPr="1D44CBEF" w:rsidR="1425526C">
        <w:rPr>
          <w:rFonts w:ascii="Arial" w:hAnsi="Arial" w:eastAsia="Arial" w:cs="Arial"/>
          <w:b w:val="0"/>
          <w:bCs w:val="0"/>
          <w:i w:val="0"/>
          <w:iCs w:val="0"/>
          <w:caps w:val="0"/>
          <w:smallCaps w:val="0"/>
          <w:noProof w:val="0"/>
          <w:color w:val="040C28"/>
          <w:sz w:val="22"/>
          <w:szCs w:val="22"/>
          <w:u w:val="none"/>
          <w:lang w:val="en-GB"/>
        </w:rPr>
        <w:t>opportunity</w:t>
      </w:r>
      <w:r w:rsidRPr="1D44CBEF" w:rsidR="652EBD09">
        <w:rPr>
          <w:rFonts w:ascii="Arial" w:hAnsi="Arial" w:eastAsia="Arial" w:cs="Arial"/>
          <w:b w:val="0"/>
          <w:bCs w:val="0"/>
          <w:i w:val="0"/>
          <w:iCs w:val="0"/>
          <w:caps w:val="0"/>
          <w:smallCaps w:val="0"/>
          <w:noProof w:val="0"/>
          <w:color w:val="040C28"/>
          <w:sz w:val="22"/>
          <w:szCs w:val="22"/>
          <w:u w:val="none"/>
          <w:lang w:val="en-GB"/>
        </w:rPr>
        <w:t xml:space="preserve"> to leave school with </w:t>
      </w:r>
      <w:r w:rsidRPr="1D44CBEF" w:rsidR="37FF0E78">
        <w:rPr>
          <w:rFonts w:ascii="Arial" w:hAnsi="Arial" w:eastAsia="Arial" w:cs="Arial"/>
          <w:b w:val="0"/>
          <w:bCs w:val="0"/>
          <w:i w:val="0"/>
          <w:iCs w:val="0"/>
          <w:caps w:val="0"/>
          <w:smallCaps w:val="0"/>
          <w:noProof w:val="0"/>
          <w:color w:val="040C28"/>
          <w:sz w:val="22"/>
          <w:szCs w:val="22"/>
          <w:u w:val="none"/>
          <w:lang w:val="en-GB"/>
        </w:rPr>
        <w:t xml:space="preserve">the skill of being fluent in both Welsh and English, as they claim that </w:t>
      </w:r>
      <w:r w:rsidRPr="1D44CBEF" w:rsidR="3E65A4DC">
        <w:rPr>
          <w:rFonts w:ascii="Arial" w:hAnsi="Arial" w:eastAsia="Arial" w:cs="Arial"/>
          <w:b w:val="0"/>
          <w:bCs w:val="0"/>
          <w:i w:val="0"/>
          <w:iCs w:val="0"/>
          <w:caps w:val="0"/>
          <w:smallCaps w:val="0"/>
          <w:noProof w:val="0"/>
          <w:color w:val="040C28"/>
          <w:sz w:val="22"/>
          <w:szCs w:val="22"/>
          <w:u w:val="none"/>
          <w:lang w:val="en-GB"/>
        </w:rPr>
        <w:t>b</w:t>
      </w:r>
      <w:r w:rsidRPr="1D44CBEF" w:rsidR="37FF0E78">
        <w:rPr>
          <w:rFonts w:ascii="Arial" w:hAnsi="Arial" w:eastAsia="Arial" w:cs="Arial"/>
          <w:b w:val="0"/>
          <w:bCs w:val="0"/>
          <w:i w:val="0"/>
          <w:iCs w:val="0"/>
          <w:caps w:val="0"/>
          <w:smallCaps w:val="0"/>
          <w:noProof w:val="0"/>
          <w:color w:val="000000" w:themeColor="text1" w:themeTint="FF" w:themeShade="FF"/>
          <w:sz w:val="22"/>
          <w:szCs w:val="22"/>
          <w:lang w:val="en-GB"/>
        </w:rPr>
        <w:t xml:space="preserve">ilingualism strengthens cognitive </w:t>
      </w:r>
      <w:r w:rsidRPr="1D44CBEF" w:rsidR="1DB81775">
        <w:rPr>
          <w:rFonts w:ascii="Arial" w:hAnsi="Arial" w:eastAsia="Arial" w:cs="Arial"/>
          <w:b w:val="0"/>
          <w:bCs w:val="0"/>
          <w:i w:val="0"/>
          <w:iCs w:val="0"/>
          <w:caps w:val="0"/>
          <w:smallCaps w:val="0"/>
          <w:noProof w:val="0"/>
          <w:color w:val="000000" w:themeColor="text1" w:themeTint="FF" w:themeShade="FF"/>
          <w:sz w:val="22"/>
          <w:szCs w:val="22"/>
          <w:lang w:val="en-GB"/>
        </w:rPr>
        <w:t>abilities,</w:t>
      </w:r>
      <w:r w:rsidRPr="1D44CBEF" w:rsidR="37FF0E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44CBEF" w:rsidR="1B7A3907">
        <w:rPr>
          <w:rFonts w:ascii="Arial" w:hAnsi="Arial" w:eastAsia="Arial" w:cs="Arial"/>
          <w:b w:val="0"/>
          <w:bCs w:val="0"/>
          <w:i w:val="0"/>
          <w:iCs w:val="0"/>
          <w:caps w:val="0"/>
          <w:smallCaps w:val="0"/>
          <w:noProof w:val="0"/>
          <w:color w:val="000000" w:themeColor="text1" w:themeTint="FF" w:themeShade="FF"/>
          <w:sz w:val="22"/>
          <w:szCs w:val="22"/>
          <w:lang w:val="en-GB"/>
        </w:rPr>
        <w:t xml:space="preserve">and that </w:t>
      </w:r>
      <w:r w:rsidRPr="1D44CBEF" w:rsidR="37FF0E78">
        <w:rPr>
          <w:rFonts w:ascii="Arial" w:hAnsi="Arial" w:eastAsia="Arial" w:cs="Arial"/>
          <w:b w:val="0"/>
          <w:bCs w:val="0"/>
          <w:i w:val="0"/>
          <w:iCs w:val="0"/>
          <w:caps w:val="0"/>
          <w:smallCaps w:val="0"/>
          <w:noProof w:val="0"/>
          <w:color w:val="000000" w:themeColor="text1" w:themeTint="FF" w:themeShade="FF"/>
          <w:sz w:val="22"/>
          <w:szCs w:val="22"/>
          <w:lang w:val="en-GB"/>
        </w:rPr>
        <w:t>bilingual people tend to be more creative and flexibl</w:t>
      </w:r>
      <w:r w:rsidRPr="1D44CBEF" w:rsidR="0EC647B6">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1D44CBEF" w:rsidR="37FF0E78">
        <w:rPr>
          <w:rFonts w:ascii="Arial" w:hAnsi="Arial" w:eastAsia="Arial" w:cs="Arial"/>
          <w:b w:val="0"/>
          <w:bCs w:val="0"/>
          <w:i w:val="0"/>
          <w:iCs w:val="0"/>
          <w:caps w:val="0"/>
          <w:smallCaps w:val="0"/>
          <w:noProof w:val="0"/>
          <w:color w:val="000000" w:themeColor="text1" w:themeTint="FF" w:themeShade="FF"/>
          <w:sz w:val="22"/>
          <w:szCs w:val="22"/>
          <w:lang w:val="en-GB"/>
        </w:rPr>
        <w:t>more open-minded, and they also find it easier to focus on a variety of tasks simultaneously</w:t>
      </w:r>
      <w:r w:rsidRPr="1D44CBEF" w:rsidR="217C83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44CBEF" w:rsidR="05EA4E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5EA4E43" w:rsidP="1D44CBEF" w:rsidRDefault="05EA4E43" w14:paraId="2C92C1FB" w14:textId="6B87B94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44CBEF" w:rsidR="05EA4E43">
        <w:rPr>
          <w:rFonts w:ascii="Arial" w:hAnsi="Arial" w:eastAsia="Arial" w:cs="Arial"/>
          <w:b w:val="0"/>
          <w:bCs w:val="0"/>
          <w:i w:val="0"/>
          <w:iCs w:val="0"/>
          <w:caps w:val="0"/>
          <w:smallCaps w:val="0"/>
          <w:noProof w:val="0"/>
          <w:color w:val="000000" w:themeColor="text1" w:themeTint="FF" w:themeShade="FF"/>
          <w:sz w:val="22"/>
          <w:szCs w:val="22"/>
          <w:lang w:val="en-GB"/>
        </w:rPr>
        <w:t>To conclude, multilingualism is more than ever before an important part of modern life. It connects peoples and cultures</w:t>
      </w:r>
      <w:r w:rsidRPr="1D44CBEF" w:rsidR="0F736DFD">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becoming a more common phenomenon all together.</w:t>
      </w:r>
      <w:r w:rsidRPr="1D44CBEF" w:rsidR="6EC5E0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44CBEF" w:rsidR="05EA4E43">
        <w:rPr>
          <w:rFonts w:ascii="Arial" w:hAnsi="Arial" w:eastAsia="Arial" w:cs="Arial"/>
          <w:b w:val="0"/>
          <w:bCs w:val="0"/>
          <w:i w:val="0"/>
          <w:iCs w:val="0"/>
          <w:caps w:val="0"/>
          <w:smallCaps w:val="0"/>
          <w:noProof w:val="0"/>
          <w:color w:val="000000" w:themeColor="text1" w:themeTint="FF" w:themeShade="FF"/>
          <w:sz w:val="22"/>
          <w:szCs w:val="22"/>
          <w:lang w:val="en-GB"/>
        </w:rPr>
        <w:t>T</w:t>
      </w:r>
      <w:r w:rsidRPr="1D44CBEF" w:rsidR="05EA4E43">
        <w:rPr>
          <w:rFonts w:ascii="Arial" w:hAnsi="Arial" w:eastAsia="Arial" w:cs="Arial"/>
          <w:b w:val="0"/>
          <w:bCs w:val="0"/>
          <w:i w:val="0"/>
          <w:iCs w:val="0"/>
          <w:caps w:val="0"/>
          <w:smallCaps w:val="0"/>
          <w:noProof w:val="0"/>
          <w:color w:val="000000" w:themeColor="text1" w:themeTint="FF" w:themeShade="FF"/>
          <w:sz w:val="22"/>
          <w:szCs w:val="22"/>
          <w:lang w:val="en-GB"/>
        </w:rPr>
        <w:t>his is</w:t>
      </w:r>
      <w:r w:rsidRPr="1D44CBEF" w:rsidR="6B90301B">
        <w:rPr>
          <w:rFonts w:ascii="Arial" w:hAnsi="Arial" w:eastAsia="Arial" w:cs="Arial"/>
          <w:b w:val="0"/>
          <w:bCs w:val="0"/>
          <w:i w:val="0"/>
          <w:iCs w:val="0"/>
          <w:caps w:val="0"/>
          <w:smallCaps w:val="0"/>
          <w:noProof w:val="0"/>
          <w:color w:val="000000" w:themeColor="text1" w:themeTint="FF" w:themeShade="FF"/>
          <w:sz w:val="22"/>
          <w:szCs w:val="22"/>
          <w:lang w:val="en-GB"/>
        </w:rPr>
        <w:t xml:space="preserve"> why </w:t>
      </w:r>
      <w:r w:rsidRPr="1D44CBEF" w:rsidR="2E131113">
        <w:rPr>
          <w:rFonts w:ascii="Arial" w:hAnsi="Arial" w:eastAsia="Arial" w:cs="Arial"/>
          <w:b w:val="0"/>
          <w:bCs w:val="0"/>
          <w:i w:val="0"/>
          <w:iCs w:val="0"/>
          <w:caps w:val="0"/>
          <w:smallCaps w:val="0"/>
          <w:noProof w:val="0"/>
          <w:color w:val="000000" w:themeColor="text1" w:themeTint="FF" w:themeShade="FF"/>
          <w:sz w:val="22"/>
          <w:szCs w:val="22"/>
          <w:lang w:val="en-GB"/>
        </w:rPr>
        <w:t>it should be made to be a focus within school settings, and more importantly in early years settings. Younger children are better at learning languages,</w:t>
      </w:r>
      <w:r w:rsidRPr="1D44CBEF" w:rsidR="716DDD18">
        <w:rPr>
          <w:rFonts w:ascii="Arial" w:hAnsi="Arial" w:eastAsia="Arial" w:cs="Arial"/>
          <w:b w:val="0"/>
          <w:bCs w:val="0"/>
          <w:i w:val="0"/>
          <w:iCs w:val="0"/>
          <w:caps w:val="0"/>
          <w:smallCaps w:val="0"/>
          <w:noProof w:val="0"/>
          <w:color w:val="000000" w:themeColor="text1" w:themeTint="FF" w:themeShade="FF"/>
          <w:sz w:val="22"/>
          <w:szCs w:val="22"/>
          <w:lang w:val="en-GB"/>
        </w:rPr>
        <w:t xml:space="preserve"> as discussed in this video, so early years practitioners should p</w:t>
      </w:r>
      <w:r w:rsidRPr="1D44CBEF" w:rsidR="596019EE">
        <w:rPr>
          <w:rFonts w:ascii="Arial" w:hAnsi="Arial" w:eastAsia="Arial" w:cs="Arial"/>
          <w:b w:val="0"/>
          <w:bCs w:val="0"/>
          <w:i w:val="0"/>
          <w:iCs w:val="0"/>
          <w:caps w:val="0"/>
          <w:smallCaps w:val="0"/>
          <w:noProof w:val="0"/>
          <w:color w:val="000000" w:themeColor="text1" w:themeTint="FF" w:themeShade="FF"/>
          <w:sz w:val="22"/>
          <w:szCs w:val="22"/>
          <w:lang w:val="en-GB"/>
        </w:rPr>
        <w:t xml:space="preserve">ush the use of </w:t>
      </w:r>
      <w:r w:rsidRPr="1D44CBEF" w:rsidR="6959755B">
        <w:rPr>
          <w:rFonts w:ascii="Arial" w:hAnsi="Arial" w:eastAsia="Arial" w:cs="Arial"/>
          <w:b w:val="0"/>
          <w:bCs w:val="0"/>
          <w:i w:val="0"/>
          <w:iCs w:val="0"/>
          <w:caps w:val="0"/>
          <w:smallCaps w:val="0"/>
          <w:noProof w:val="0"/>
          <w:color w:val="000000" w:themeColor="text1" w:themeTint="FF" w:themeShade="FF"/>
          <w:sz w:val="22"/>
          <w:szCs w:val="22"/>
          <w:lang w:val="en-GB"/>
        </w:rPr>
        <w:t>multilingualism</w:t>
      </w:r>
      <w:r w:rsidRPr="1D44CBEF" w:rsidR="596019EE">
        <w:rPr>
          <w:rFonts w:ascii="Arial" w:hAnsi="Arial" w:eastAsia="Arial" w:cs="Arial"/>
          <w:b w:val="0"/>
          <w:bCs w:val="0"/>
          <w:i w:val="0"/>
          <w:iCs w:val="0"/>
          <w:caps w:val="0"/>
          <w:smallCaps w:val="0"/>
          <w:noProof w:val="0"/>
          <w:color w:val="000000" w:themeColor="text1" w:themeTint="FF" w:themeShade="FF"/>
          <w:sz w:val="22"/>
          <w:szCs w:val="22"/>
          <w:lang w:val="en-GB"/>
        </w:rPr>
        <w:t xml:space="preserve"> in classrooms. Moreover, the skill of </w:t>
      </w:r>
      <w:r w:rsidRPr="1D44CBEF" w:rsidR="6C0FAAF8">
        <w:rPr>
          <w:rFonts w:ascii="Arial" w:hAnsi="Arial" w:eastAsia="Arial" w:cs="Arial"/>
          <w:b w:val="0"/>
          <w:bCs w:val="0"/>
          <w:i w:val="0"/>
          <w:iCs w:val="0"/>
          <w:caps w:val="0"/>
          <w:smallCaps w:val="0"/>
          <w:noProof w:val="0"/>
          <w:color w:val="000000" w:themeColor="text1" w:themeTint="FF" w:themeShade="FF"/>
          <w:sz w:val="22"/>
          <w:szCs w:val="22"/>
          <w:lang w:val="en-GB"/>
        </w:rPr>
        <w:t>multilingualism</w:t>
      </w:r>
      <w:r w:rsidRPr="1D44CBEF" w:rsidR="596019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44CBEF" w:rsidR="381E94F1">
        <w:rPr>
          <w:rFonts w:ascii="Arial" w:hAnsi="Arial" w:eastAsia="Arial" w:cs="Arial"/>
          <w:b w:val="0"/>
          <w:bCs w:val="0"/>
          <w:i w:val="0"/>
          <w:iCs w:val="0"/>
          <w:caps w:val="0"/>
          <w:smallCaps w:val="0"/>
          <w:noProof w:val="0"/>
          <w:color w:val="000000" w:themeColor="text1" w:themeTint="FF" w:themeShade="FF"/>
          <w:sz w:val="22"/>
          <w:szCs w:val="22"/>
          <w:lang w:val="en-GB"/>
        </w:rPr>
        <w:t xml:space="preserve">has many </w:t>
      </w:r>
      <w:r w:rsidRPr="1D44CBEF" w:rsidR="185867A2">
        <w:rPr>
          <w:rFonts w:ascii="Arial" w:hAnsi="Arial" w:eastAsia="Arial" w:cs="Arial"/>
          <w:b w:val="0"/>
          <w:bCs w:val="0"/>
          <w:i w:val="0"/>
          <w:iCs w:val="0"/>
          <w:caps w:val="0"/>
          <w:smallCaps w:val="0"/>
          <w:noProof w:val="0"/>
          <w:color w:val="000000" w:themeColor="text1" w:themeTint="FF" w:themeShade="FF"/>
          <w:sz w:val="22"/>
          <w:szCs w:val="22"/>
          <w:lang w:val="en-GB"/>
        </w:rPr>
        <w:t>benefits for the child such as increased concentration, cogni</w:t>
      </w:r>
      <w:r w:rsidRPr="1D44CBEF" w:rsidR="68D54339">
        <w:rPr>
          <w:rFonts w:ascii="Arial" w:hAnsi="Arial" w:eastAsia="Arial" w:cs="Arial"/>
          <w:b w:val="0"/>
          <w:bCs w:val="0"/>
          <w:i w:val="0"/>
          <w:iCs w:val="0"/>
          <w:caps w:val="0"/>
          <w:smallCaps w:val="0"/>
          <w:noProof w:val="0"/>
          <w:color w:val="000000" w:themeColor="text1" w:themeTint="FF" w:themeShade="FF"/>
          <w:sz w:val="22"/>
          <w:szCs w:val="22"/>
          <w:lang w:val="en-GB"/>
        </w:rPr>
        <w:t>tive abilities, creativity open mindedness and when they become adults, it gives opportunities of culture blending and employment benef</w:t>
      </w:r>
      <w:r w:rsidRPr="1D44CBEF" w:rsidR="56A9E451">
        <w:rPr>
          <w:rFonts w:ascii="Arial" w:hAnsi="Arial" w:eastAsia="Arial" w:cs="Arial"/>
          <w:b w:val="0"/>
          <w:bCs w:val="0"/>
          <w:i w:val="0"/>
          <w:iCs w:val="0"/>
          <w:caps w:val="0"/>
          <w:smallCaps w:val="0"/>
          <w:noProof w:val="0"/>
          <w:color w:val="000000" w:themeColor="text1" w:themeTint="FF" w:themeShade="FF"/>
          <w:sz w:val="22"/>
          <w:szCs w:val="22"/>
          <w:lang w:val="en-GB"/>
        </w:rPr>
        <w:t xml:space="preserve">its. </w:t>
      </w:r>
      <w:r w:rsidRPr="1D44CBEF" w:rsidR="422A18CF">
        <w:rPr>
          <w:rFonts w:ascii="Arial" w:hAnsi="Arial" w:eastAsia="Arial" w:cs="Arial"/>
          <w:b w:val="0"/>
          <w:bCs w:val="0"/>
          <w:i w:val="0"/>
          <w:iCs w:val="0"/>
          <w:caps w:val="0"/>
          <w:smallCaps w:val="0"/>
          <w:noProof w:val="0"/>
          <w:color w:val="000000" w:themeColor="text1" w:themeTint="FF" w:themeShade="FF"/>
          <w:sz w:val="22"/>
          <w:szCs w:val="22"/>
          <w:lang w:val="en-GB"/>
        </w:rPr>
        <w:t xml:space="preserve">Thank you for listening. </w:t>
      </w:r>
    </w:p>
    <w:p w:rsidR="53C26B11" w:rsidP="1D44CBEF" w:rsidRDefault="53C26B11" w14:paraId="6B112C53" w14:textId="7DBB053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D44CBEF" w:rsidR="53C26B11">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1D44CBEF" w:rsidP="1D44CBEF" w:rsidRDefault="1D44CBEF" w14:paraId="488266FB" w14:textId="35C786FC">
      <w:pPr>
        <w:pStyle w:val="Heading1"/>
        <w:spacing w:before="0" w:beforeAutospacing="off" w:after="0" w:afterAutospacing="off" w:line="480" w:lineRule="auto"/>
        <w:jc w:val="center"/>
        <w:rPr>
          <w:rFonts w:ascii="Times New Roman" w:hAnsi="Times New Roman" w:eastAsia="Times New Roman" w:cs="Times New Roman"/>
          <w:b w:val="1"/>
          <w:bCs w:val="1"/>
          <w:noProof w:val="0"/>
          <w:sz w:val="24"/>
          <w:szCs w:val="24"/>
          <w:lang w:val="en-GB"/>
        </w:rPr>
      </w:pPr>
    </w:p>
    <w:p w:rsidR="53C26B11" w:rsidP="1D44CBEF" w:rsidRDefault="53C26B11" w14:paraId="20CA3998" w14:textId="0973FAD8">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Auwerx</w:t>
      </w:r>
      <w:r w:rsidRPr="1D44CBEF" w:rsidR="53C26B11">
        <w:rPr>
          <w:rFonts w:ascii="Arial" w:hAnsi="Arial" w:eastAsia="Arial" w:cs="Arial"/>
          <w:noProof w:val="0"/>
          <w:sz w:val="22"/>
          <w:szCs w:val="22"/>
          <w:lang w:val="en-GB"/>
        </w:rPr>
        <w:t xml:space="preserve"> , </w:t>
      </w:r>
      <w:r w:rsidRPr="1D44CBEF" w:rsidR="53C26B11">
        <w:rPr>
          <w:rFonts w:ascii="Arial" w:hAnsi="Arial" w:eastAsia="Arial" w:cs="Arial"/>
          <w:noProof w:val="0"/>
          <w:sz w:val="22"/>
          <w:szCs w:val="22"/>
          <w:lang w:val="en-GB"/>
        </w:rPr>
        <w:t>Peter .</w:t>
      </w:r>
      <w:r w:rsidRPr="1D44CBEF" w:rsidR="53C26B11">
        <w:rPr>
          <w:rFonts w:ascii="Arial" w:hAnsi="Arial" w:eastAsia="Arial" w:cs="Arial"/>
          <w:noProof w:val="0"/>
          <w:sz w:val="22"/>
          <w:szCs w:val="22"/>
          <w:lang w:val="en-GB"/>
        </w:rPr>
        <w:t xml:space="preserve"> “Opportunities for Being Multilingual.” </w:t>
      </w:r>
      <w:hyperlink>
        <w:r w:rsidRPr="1D44CBEF" w:rsidR="53C26B11">
          <w:rPr>
            <w:rStyle w:val="Hyperlink"/>
            <w:rFonts w:ascii="Arial" w:hAnsi="Arial" w:eastAsia="Arial" w:cs="Arial"/>
            <w:i w:val="1"/>
            <w:iCs w:val="1"/>
            <w:noProof w:val="0"/>
            <w:sz w:val="22"/>
            <w:szCs w:val="22"/>
            <w:lang w:val="en-GB"/>
          </w:rPr>
          <w:t>Www.linkedin.com</w:t>
        </w:r>
      </w:hyperlink>
      <w:r w:rsidRPr="1D44CBEF" w:rsidR="53C26B11">
        <w:rPr>
          <w:rFonts w:ascii="Arial" w:hAnsi="Arial" w:eastAsia="Arial" w:cs="Arial"/>
          <w:noProof w:val="0"/>
          <w:sz w:val="22"/>
          <w:szCs w:val="22"/>
          <w:lang w:val="en-GB"/>
        </w:rPr>
        <w:t xml:space="preserve">, 18 Feb. 2023, </w:t>
      </w:r>
      <w:hyperlink w:anchor=":~:text=Being%20multilingual%20can%20offer%20a">
        <w:r w:rsidRPr="1D44CBEF" w:rsidR="53C26B11">
          <w:rPr>
            <w:rStyle w:val="Hyperlink"/>
            <w:rFonts w:ascii="Arial" w:hAnsi="Arial" w:eastAsia="Arial" w:cs="Arial"/>
            <w:noProof w:val="0"/>
            <w:sz w:val="22"/>
            <w:szCs w:val="22"/>
            <w:lang w:val="en-GB"/>
          </w:rPr>
          <w:t>www.linkedin.com/pulse/opportunities-being-multilingual-peter-h-j-auwerx#:~:text=Being%20multilingual%20can%20offer%20a</w:t>
        </w:r>
      </w:hyperlink>
      <w:r w:rsidRPr="1D44CBEF" w:rsidR="53C26B11">
        <w:rPr>
          <w:rFonts w:ascii="Arial" w:hAnsi="Arial" w:eastAsia="Arial" w:cs="Arial"/>
          <w:noProof w:val="0"/>
          <w:sz w:val="22"/>
          <w:szCs w:val="22"/>
          <w:lang w:val="en-GB"/>
        </w:rPr>
        <w:t>.</w:t>
      </w:r>
    </w:p>
    <w:p w:rsidR="53C26B11" w:rsidP="1D44CBEF" w:rsidRDefault="53C26B11" w14:paraId="66A63329" w14:textId="6B0EC629">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Bak, Thomas H., et al. “Does Bilingualism Influence Cognitive Aging?” </w:t>
      </w:r>
      <w:r w:rsidRPr="1D44CBEF" w:rsidR="53C26B11">
        <w:rPr>
          <w:rFonts w:ascii="Arial" w:hAnsi="Arial" w:eastAsia="Arial" w:cs="Arial"/>
          <w:i w:val="1"/>
          <w:iCs w:val="1"/>
          <w:noProof w:val="0"/>
          <w:sz w:val="22"/>
          <w:szCs w:val="22"/>
          <w:lang w:val="en-GB"/>
        </w:rPr>
        <w:t>Annals of Neurology</w:t>
      </w:r>
      <w:r w:rsidRPr="1D44CBEF" w:rsidR="53C26B11">
        <w:rPr>
          <w:rFonts w:ascii="Arial" w:hAnsi="Arial" w:eastAsia="Arial" w:cs="Arial"/>
          <w:noProof w:val="0"/>
          <w:sz w:val="22"/>
          <w:szCs w:val="22"/>
          <w:lang w:val="en-GB"/>
        </w:rPr>
        <w:t>, vol. 75, no. 6, 2 June 2014, pp. 959–963, onlinelibrary.wiley.com/</w:t>
      </w:r>
      <w:r w:rsidRPr="1D44CBEF" w:rsidR="53C26B11">
        <w:rPr>
          <w:rFonts w:ascii="Arial" w:hAnsi="Arial" w:eastAsia="Arial" w:cs="Arial"/>
          <w:noProof w:val="0"/>
          <w:sz w:val="22"/>
          <w:szCs w:val="22"/>
          <w:lang w:val="en-GB"/>
        </w:rPr>
        <w:t>doi</w:t>
      </w:r>
      <w:r w:rsidRPr="1D44CBEF" w:rsidR="53C26B11">
        <w:rPr>
          <w:rFonts w:ascii="Arial" w:hAnsi="Arial" w:eastAsia="Arial" w:cs="Arial"/>
          <w:noProof w:val="0"/>
          <w:sz w:val="22"/>
          <w:szCs w:val="22"/>
          <w:lang w:val="en-GB"/>
        </w:rPr>
        <w:t xml:space="preserve">/full/10.1002/ana.24158, </w:t>
      </w:r>
      <w:hyperlink r:id="Rb4026f6c5a114c68">
        <w:r w:rsidRPr="1D44CBEF" w:rsidR="53C26B11">
          <w:rPr>
            <w:rStyle w:val="Hyperlink"/>
            <w:rFonts w:ascii="Arial" w:hAnsi="Arial" w:eastAsia="Arial" w:cs="Arial"/>
            <w:noProof w:val="0"/>
            <w:sz w:val="22"/>
            <w:szCs w:val="22"/>
            <w:lang w:val="en-GB"/>
          </w:rPr>
          <w:t>https://doi.org/10.1002/ana.24158</w:t>
        </w:r>
      </w:hyperlink>
      <w:r w:rsidRPr="1D44CBEF" w:rsidR="53C26B11">
        <w:rPr>
          <w:rFonts w:ascii="Arial" w:hAnsi="Arial" w:eastAsia="Arial" w:cs="Arial"/>
          <w:noProof w:val="0"/>
          <w:sz w:val="22"/>
          <w:szCs w:val="22"/>
          <w:lang w:val="en-GB"/>
        </w:rPr>
        <w:t>.</w:t>
      </w:r>
    </w:p>
    <w:p w:rsidR="53C26B11" w:rsidP="1D44CBEF" w:rsidRDefault="53C26B11" w14:paraId="0234D127" w14:textId="310E9EB3">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Carmarthen Council. “Advantages of Being Bilingual.” </w:t>
      </w:r>
      <w:hyperlink>
        <w:r w:rsidRPr="1D44CBEF" w:rsidR="53C26B11">
          <w:rPr>
            <w:rStyle w:val="Hyperlink"/>
            <w:rFonts w:ascii="Arial" w:hAnsi="Arial" w:eastAsia="Arial" w:cs="Arial"/>
            <w:i w:val="1"/>
            <w:iCs w:val="1"/>
            <w:noProof w:val="0"/>
            <w:sz w:val="22"/>
            <w:szCs w:val="22"/>
            <w:lang w:val="en-GB"/>
          </w:rPr>
          <w:t>Www.carmarthenshire.gov.wales</w:t>
        </w:r>
      </w:hyperlink>
      <w:r w:rsidRPr="1D44CBEF" w:rsidR="53C26B11">
        <w:rPr>
          <w:rFonts w:ascii="Arial" w:hAnsi="Arial" w:eastAsia="Arial" w:cs="Arial"/>
          <w:noProof w:val="0"/>
          <w:sz w:val="22"/>
          <w:szCs w:val="22"/>
          <w:lang w:val="en-GB"/>
        </w:rPr>
        <w:t xml:space="preserve">, 2024, </w:t>
      </w:r>
      <w:hyperlink w:anchor=":~:text=Bilingualism%20strengthens%20cognitive%20abilities%20%2D%20bilingual">
        <w:r w:rsidRPr="1D44CBEF" w:rsidR="53C26B11">
          <w:rPr>
            <w:rStyle w:val="Hyperlink"/>
            <w:rFonts w:ascii="Arial" w:hAnsi="Arial" w:eastAsia="Arial" w:cs="Arial"/>
            <w:noProof w:val="0"/>
            <w:sz w:val="22"/>
            <w:szCs w:val="22"/>
            <w:lang w:val="en-GB"/>
          </w:rPr>
          <w:t>www.carmarthenshire.gov.wales/home/council-services/education-schools/bilingual-education/advantages-of-being-bilingual/#:~:text=Bilingualism%20strengthens%20cognitive%20abilities%20%2D%20bilingual</w:t>
        </w:r>
      </w:hyperlink>
      <w:r w:rsidRPr="1D44CBEF" w:rsidR="53C26B11">
        <w:rPr>
          <w:rFonts w:ascii="Arial" w:hAnsi="Arial" w:eastAsia="Arial" w:cs="Arial"/>
          <w:noProof w:val="0"/>
          <w:sz w:val="22"/>
          <w:szCs w:val="22"/>
          <w:lang w:val="en-GB"/>
        </w:rPr>
        <w:t>.</w:t>
      </w:r>
    </w:p>
    <w:p w:rsidR="53C26B11" w:rsidP="1D44CBEF" w:rsidRDefault="53C26B11" w14:paraId="3EDA3E4A" w14:textId="77F9267A">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Curran, Aislinn, and Nathalie </w:t>
      </w:r>
      <w:r w:rsidRPr="1D44CBEF" w:rsidR="53C26B11">
        <w:rPr>
          <w:rFonts w:ascii="Arial" w:hAnsi="Arial" w:eastAsia="Arial" w:cs="Arial"/>
          <w:noProof w:val="0"/>
          <w:sz w:val="22"/>
          <w:szCs w:val="22"/>
          <w:lang w:val="en-GB"/>
        </w:rPr>
        <w:t>Baidak</w:t>
      </w:r>
      <w:r w:rsidRPr="1D44CBEF" w:rsidR="53C26B11">
        <w:rPr>
          <w:rFonts w:ascii="Arial" w:hAnsi="Arial" w:eastAsia="Arial" w:cs="Arial"/>
          <w:noProof w:val="0"/>
          <w:sz w:val="22"/>
          <w:szCs w:val="22"/>
          <w:lang w:val="en-GB"/>
        </w:rPr>
        <w:t xml:space="preserve">. “Focus On: Is Younger Always Better When It Comes to Learning a Foreign Language?” </w:t>
      </w:r>
      <w:r w:rsidRPr="1D44CBEF" w:rsidR="53C26B11">
        <w:rPr>
          <w:rFonts w:ascii="Arial" w:hAnsi="Arial" w:eastAsia="Arial" w:cs="Arial"/>
          <w:i w:val="1"/>
          <w:iCs w:val="1"/>
          <w:noProof w:val="0"/>
          <w:sz w:val="22"/>
          <w:szCs w:val="22"/>
          <w:lang w:val="en-GB"/>
        </w:rPr>
        <w:t>Eurydice.eacea.ec.europa.eu</w:t>
      </w:r>
      <w:r w:rsidRPr="1D44CBEF" w:rsidR="53C26B11">
        <w:rPr>
          <w:rFonts w:ascii="Arial" w:hAnsi="Arial" w:eastAsia="Arial" w:cs="Arial"/>
          <w:noProof w:val="0"/>
          <w:sz w:val="22"/>
          <w:szCs w:val="22"/>
          <w:lang w:val="en-GB"/>
        </w:rPr>
        <w:t>, 27 Apr. 2023, eurydice.eacea.ec.europa.eu/news/focus-younger-always-better-when-it-comes-learning-foreign-language.</w:t>
      </w:r>
    </w:p>
    <w:p w:rsidR="53C26B11" w:rsidP="1D44CBEF" w:rsidRDefault="53C26B11" w14:paraId="4ABE6128" w14:textId="30197D9D">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Cutler, John. </w:t>
      </w:r>
      <w:r w:rsidRPr="1D44CBEF" w:rsidR="53C26B11">
        <w:rPr>
          <w:rFonts w:ascii="Arial" w:hAnsi="Arial" w:eastAsia="Arial" w:cs="Arial"/>
          <w:i w:val="1"/>
          <w:iCs w:val="1"/>
          <w:noProof w:val="0"/>
          <w:sz w:val="22"/>
          <w:szCs w:val="22"/>
          <w:lang w:val="en-GB"/>
        </w:rPr>
        <w:t>The Cross-Cultural Communication Trainer’s Manual</w:t>
      </w:r>
      <w:r w:rsidRPr="1D44CBEF" w:rsidR="53C26B11">
        <w:rPr>
          <w:rFonts w:ascii="Arial" w:hAnsi="Arial" w:eastAsia="Arial" w:cs="Arial"/>
          <w:noProof w:val="0"/>
          <w:sz w:val="22"/>
          <w:szCs w:val="22"/>
          <w:lang w:val="en-GB"/>
        </w:rPr>
        <w:t>. Routledge, 13 June 2018.</w:t>
      </w:r>
    </w:p>
    <w:p w:rsidR="53C26B11" w:rsidP="1D44CBEF" w:rsidRDefault="53C26B11" w14:paraId="4E15509F" w14:textId="74F8E987">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Eliot, Lise. </w:t>
      </w:r>
      <w:r w:rsidRPr="1D44CBEF" w:rsidR="53C26B11">
        <w:rPr>
          <w:rFonts w:ascii="Arial" w:hAnsi="Arial" w:eastAsia="Arial" w:cs="Arial"/>
          <w:i w:val="1"/>
          <w:iCs w:val="1"/>
          <w:noProof w:val="0"/>
          <w:sz w:val="22"/>
          <w:szCs w:val="22"/>
          <w:lang w:val="en-GB"/>
        </w:rPr>
        <w:t>What’s Going on in There?</w:t>
      </w:r>
      <w:r w:rsidRPr="1D44CBEF" w:rsidR="53C26B11">
        <w:rPr>
          <w:rFonts w:ascii="Arial" w:hAnsi="Arial" w:eastAsia="Arial" w:cs="Arial"/>
          <w:noProof w:val="0"/>
          <w:sz w:val="22"/>
          <w:szCs w:val="22"/>
          <w:lang w:val="en-GB"/>
        </w:rPr>
        <w:t xml:space="preserve"> Bantam, 16 June 2010.</w:t>
      </w:r>
    </w:p>
    <w:p w:rsidR="53C26B11" w:rsidP="1D44CBEF" w:rsidRDefault="53C26B11" w14:paraId="66F791D6" w14:textId="0C6E73EE">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Evans, </w:t>
      </w:r>
      <w:r w:rsidRPr="1D44CBEF" w:rsidR="53C26B11">
        <w:rPr>
          <w:rFonts w:ascii="Arial" w:hAnsi="Arial" w:eastAsia="Arial" w:cs="Arial"/>
          <w:noProof w:val="0"/>
          <w:sz w:val="22"/>
          <w:szCs w:val="22"/>
          <w:lang w:val="en-GB"/>
        </w:rPr>
        <w:t>Tomos</w:t>
      </w:r>
      <w:r w:rsidRPr="1D44CBEF" w:rsidR="53C26B11">
        <w:rPr>
          <w:rFonts w:ascii="Arial" w:hAnsi="Arial" w:eastAsia="Arial" w:cs="Arial"/>
          <w:noProof w:val="0"/>
          <w:sz w:val="22"/>
          <w:szCs w:val="22"/>
          <w:lang w:val="en-GB"/>
        </w:rPr>
        <w:t xml:space="preserve">. “Duolingo: Number of Welsh Learners Hits Three Million for First Time.” </w:t>
      </w:r>
      <w:r w:rsidRPr="1D44CBEF" w:rsidR="53C26B11">
        <w:rPr>
          <w:rFonts w:ascii="Arial" w:hAnsi="Arial" w:eastAsia="Arial" w:cs="Arial"/>
          <w:i w:val="1"/>
          <w:iCs w:val="1"/>
          <w:noProof w:val="0"/>
          <w:sz w:val="22"/>
          <w:szCs w:val="22"/>
          <w:lang w:val="en-GB"/>
        </w:rPr>
        <w:t>Sky News</w:t>
      </w:r>
      <w:r w:rsidRPr="1D44CBEF" w:rsidR="53C26B11">
        <w:rPr>
          <w:rFonts w:ascii="Arial" w:hAnsi="Arial" w:eastAsia="Arial" w:cs="Arial"/>
          <w:noProof w:val="0"/>
          <w:sz w:val="22"/>
          <w:szCs w:val="22"/>
          <w:lang w:val="en-GB"/>
        </w:rPr>
        <w:t>, 2023, news.sky.com/story/duolingo-number-of-welsh-learners-hits-three-million-for-</w:t>
      </w:r>
      <w:r w:rsidRPr="1D44CBEF" w:rsidR="53C26B11">
        <w:rPr>
          <w:rFonts w:ascii="Arial" w:hAnsi="Arial" w:eastAsia="Arial" w:cs="Arial"/>
          <w:noProof w:val="0"/>
          <w:sz w:val="22"/>
          <w:szCs w:val="22"/>
          <w:lang w:val="en-GB"/>
        </w:rPr>
        <w:t>first-time</w:t>
      </w:r>
      <w:r w:rsidRPr="1D44CBEF" w:rsidR="53C26B11">
        <w:rPr>
          <w:rFonts w:ascii="Arial" w:hAnsi="Arial" w:eastAsia="Arial" w:cs="Arial"/>
          <w:noProof w:val="0"/>
          <w:sz w:val="22"/>
          <w:szCs w:val="22"/>
          <w:lang w:val="en-GB"/>
        </w:rPr>
        <w:t>-13022559</w:t>
      </w:r>
      <w:r w:rsidRPr="1D44CBEF" w:rsidR="53C26B11">
        <w:rPr>
          <w:rFonts w:ascii="Arial" w:hAnsi="Arial" w:eastAsia="Arial" w:cs="Arial"/>
          <w:noProof w:val="0"/>
          <w:sz w:val="22"/>
          <w:szCs w:val="22"/>
          <w:lang w:val="en-GB"/>
        </w:rPr>
        <w:t>#:~</w:t>
      </w:r>
      <w:r w:rsidRPr="1D44CBEF" w:rsidR="53C26B11">
        <w:rPr>
          <w:rFonts w:ascii="Arial" w:hAnsi="Arial" w:eastAsia="Arial" w:cs="Arial"/>
          <w:noProof w:val="0"/>
          <w:sz w:val="22"/>
          <w:szCs w:val="22"/>
          <w:lang w:val="en-GB"/>
        </w:rPr>
        <w:t>:text=Duolingo%3A%20Number%20of%20Welsh%20learners%20hits%20three%20million%20for%20first%20time. Accessed 21 Apr. 2024.</w:t>
      </w:r>
    </w:p>
    <w:p w:rsidR="53C26B11" w:rsidP="1D44CBEF" w:rsidRDefault="53C26B11" w14:paraId="3620844C" w14:textId="23F0DF52">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EWC. “Aled Roberts - a Million Welsh Speakers: The Role of the Education Sector.” </w:t>
      </w:r>
      <w:hyperlink>
        <w:r w:rsidRPr="1D44CBEF" w:rsidR="53C26B11">
          <w:rPr>
            <w:rStyle w:val="Hyperlink"/>
            <w:rFonts w:ascii="Arial" w:hAnsi="Arial" w:eastAsia="Arial" w:cs="Arial"/>
            <w:i w:val="1"/>
            <w:iCs w:val="1"/>
            <w:noProof w:val="0"/>
            <w:sz w:val="22"/>
            <w:szCs w:val="22"/>
            <w:lang w:val="en-GB"/>
          </w:rPr>
          <w:t>Www.ewc.wales</w:t>
        </w:r>
      </w:hyperlink>
      <w:r w:rsidRPr="1D44CBEF" w:rsidR="53C26B11">
        <w:rPr>
          <w:rFonts w:ascii="Arial" w:hAnsi="Arial" w:eastAsia="Arial" w:cs="Arial"/>
          <w:noProof w:val="0"/>
          <w:sz w:val="22"/>
          <w:szCs w:val="22"/>
          <w:lang w:val="en-GB"/>
        </w:rPr>
        <w:t xml:space="preserve">, </w:t>
      </w:r>
      <w:hyperlink w:anchor=":~:text=Currently%2C%20around%2022%25%20of%20primary">
        <w:r w:rsidRPr="1D44CBEF" w:rsidR="53C26B11">
          <w:rPr>
            <w:rStyle w:val="Hyperlink"/>
            <w:rFonts w:ascii="Arial" w:hAnsi="Arial" w:eastAsia="Arial" w:cs="Arial"/>
            <w:noProof w:val="0"/>
            <w:sz w:val="22"/>
            <w:szCs w:val="22"/>
            <w:lang w:val="en-GB"/>
          </w:rPr>
          <w:t>www.ewc.wales/site/index.php/en/about-us/get-involved/blog/aled-roberts-a-million-welsh-speakers-the-role-of-the-education-sector#:~:text=Currently%2C%20around%2022%25%20of%20primary</w:t>
        </w:r>
      </w:hyperlink>
      <w:r w:rsidRPr="1D44CBEF" w:rsidR="53C26B11">
        <w:rPr>
          <w:rFonts w:ascii="Arial" w:hAnsi="Arial" w:eastAsia="Arial" w:cs="Arial"/>
          <w:noProof w:val="0"/>
          <w:sz w:val="22"/>
          <w:szCs w:val="22"/>
          <w:lang w:val="en-GB"/>
        </w:rPr>
        <w:t>.</w:t>
      </w:r>
    </w:p>
    <w:p w:rsidR="53C26B11" w:rsidP="1D44CBEF" w:rsidRDefault="53C26B11" w14:paraId="1E56EAF6" w14:textId="0C2D02BD">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GOV. “Interactions - Help for Early Years Providers - GOV.UK.” </w:t>
      </w:r>
      <w:r w:rsidRPr="1D44CBEF" w:rsidR="53C26B11">
        <w:rPr>
          <w:rFonts w:ascii="Arial" w:hAnsi="Arial" w:eastAsia="Arial" w:cs="Arial"/>
          <w:i w:val="1"/>
          <w:iCs w:val="1"/>
          <w:noProof w:val="0"/>
          <w:sz w:val="22"/>
          <w:szCs w:val="22"/>
          <w:lang w:val="en-GB"/>
        </w:rPr>
        <w:t>Help-For-Early-Years-Providers.education.gov.uk</w:t>
      </w:r>
      <w:r w:rsidRPr="1D44CBEF" w:rsidR="53C26B11">
        <w:rPr>
          <w:rFonts w:ascii="Arial" w:hAnsi="Arial" w:eastAsia="Arial" w:cs="Arial"/>
          <w:noProof w:val="0"/>
          <w:sz w:val="22"/>
          <w:szCs w:val="22"/>
          <w:lang w:val="en-GB"/>
        </w:rPr>
        <w:t>, 2023, help-for-early-years-providers.education.gov.uk/communication-and-language/interactions.</w:t>
      </w:r>
    </w:p>
    <w:p w:rsidR="53C26B11" w:rsidP="1D44CBEF" w:rsidRDefault="53C26B11" w14:paraId="5982D649" w14:textId="6502D480">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Gration, </w:t>
      </w:r>
      <w:r w:rsidRPr="1D44CBEF" w:rsidR="53C26B11">
        <w:rPr>
          <w:rFonts w:ascii="Arial" w:hAnsi="Arial" w:eastAsia="Arial" w:cs="Arial"/>
          <w:noProof w:val="0"/>
          <w:sz w:val="22"/>
          <w:szCs w:val="22"/>
          <w:lang w:val="en-GB"/>
        </w:rPr>
        <w:t>Elizabeth .</w:t>
      </w:r>
      <w:r w:rsidRPr="1D44CBEF" w:rsidR="53C26B11">
        <w:rPr>
          <w:rFonts w:ascii="Arial" w:hAnsi="Arial" w:eastAsia="Arial" w:cs="Arial"/>
          <w:noProof w:val="0"/>
          <w:sz w:val="22"/>
          <w:szCs w:val="22"/>
          <w:lang w:val="en-GB"/>
        </w:rPr>
        <w:t xml:space="preserve"> “Bilingualism Statistics in 2022: US, UK &amp; Global.” </w:t>
      </w:r>
      <w:r w:rsidRPr="1D44CBEF" w:rsidR="53C26B11">
        <w:rPr>
          <w:rFonts w:ascii="Arial" w:hAnsi="Arial" w:eastAsia="Arial" w:cs="Arial"/>
          <w:i w:val="1"/>
          <w:iCs w:val="1"/>
          <w:noProof w:val="0"/>
          <w:sz w:val="22"/>
          <w:szCs w:val="22"/>
          <w:lang w:val="en-GB"/>
        </w:rPr>
        <w:t>Preply.com</w:t>
      </w:r>
      <w:r w:rsidRPr="1D44CBEF" w:rsidR="53C26B11">
        <w:rPr>
          <w:rFonts w:ascii="Arial" w:hAnsi="Arial" w:eastAsia="Arial" w:cs="Arial"/>
          <w:noProof w:val="0"/>
          <w:sz w:val="22"/>
          <w:szCs w:val="22"/>
          <w:lang w:val="en-GB"/>
        </w:rPr>
        <w:t>, 9 Nov. 2021, preply.com/</w:t>
      </w:r>
      <w:r w:rsidRPr="1D44CBEF" w:rsidR="53C26B11">
        <w:rPr>
          <w:rFonts w:ascii="Arial" w:hAnsi="Arial" w:eastAsia="Arial" w:cs="Arial"/>
          <w:noProof w:val="0"/>
          <w:sz w:val="22"/>
          <w:szCs w:val="22"/>
          <w:lang w:val="en-GB"/>
        </w:rPr>
        <w:t>en</w:t>
      </w:r>
      <w:r w:rsidRPr="1D44CBEF" w:rsidR="53C26B11">
        <w:rPr>
          <w:rFonts w:ascii="Arial" w:hAnsi="Arial" w:eastAsia="Arial" w:cs="Arial"/>
          <w:noProof w:val="0"/>
          <w:sz w:val="22"/>
          <w:szCs w:val="22"/>
          <w:lang w:val="en-GB"/>
        </w:rPr>
        <w:t>/blog/bilingualism-statistics/</w:t>
      </w:r>
      <w:r w:rsidRPr="1D44CBEF" w:rsidR="53C26B11">
        <w:rPr>
          <w:rFonts w:ascii="Arial" w:hAnsi="Arial" w:eastAsia="Arial" w:cs="Arial"/>
          <w:noProof w:val="0"/>
          <w:sz w:val="22"/>
          <w:szCs w:val="22"/>
          <w:lang w:val="en-GB"/>
        </w:rPr>
        <w:t>#:~</w:t>
      </w:r>
      <w:r w:rsidRPr="1D44CBEF" w:rsidR="53C26B11">
        <w:rPr>
          <w:rFonts w:ascii="Arial" w:hAnsi="Arial" w:eastAsia="Arial" w:cs="Arial"/>
          <w:noProof w:val="0"/>
          <w:sz w:val="22"/>
          <w:szCs w:val="22"/>
          <w:lang w:val="en-GB"/>
        </w:rPr>
        <w:t>:text=two%20languages%20fluently.-.</w:t>
      </w:r>
    </w:p>
    <w:p w:rsidR="53C26B11" w:rsidP="1D44CBEF" w:rsidRDefault="53C26B11" w14:paraId="6619353E" w14:textId="27DC1D10">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Liberman, Zoe, et al. “Exposure to Multiple Languages Enhances Communication Skills in Infancy.” </w:t>
      </w:r>
      <w:r w:rsidRPr="1D44CBEF" w:rsidR="53C26B11">
        <w:rPr>
          <w:rFonts w:ascii="Arial" w:hAnsi="Arial" w:eastAsia="Arial" w:cs="Arial"/>
          <w:i w:val="1"/>
          <w:iCs w:val="1"/>
          <w:noProof w:val="0"/>
          <w:sz w:val="22"/>
          <w:szCs w:val="22"/>
          <w:lang w:val="en-GB"/>
        </w:rPr>
        <w:t>Developmental Science</w:t>
      </w:r>
      <w:r w:rsidRPr="1D44CBEF" w:rsidR="53C26B11">
        <w:rPr>
          <w:rFonts w:ascii="Arial" w:hAnsi="Arial" w:eastAsia="Arial" w:cs="Arial"/>
          <w:noProof w:val="0"/>
          <w:sz w:val="22"/>
          <w:szCs w:val="22"/>
          <w:lang w:val="en-GB"/>
        </w:rPr>
        <w:t xml:space="preserve">, vol. 20, no. 1, 21 Mar. 2016, p. e12420, </w:t>
      </w:r>
      <w:hyperlink>
        <w:r w:rsidRPr="1D44CBEF" w:rsidR="53C26B11">
          <w:rPr>
            <w:rStyle w:val="Hyperlink"/>
            <w:rFonts w:ascii="Arial" w:hAnsi="Arial" w:eastAsia="Arial" w:cs="Arial"/>
            <w:noProof w:val="0"/>
            <w:sz w:val="22"/>
            <w:szCs w:val="22"/>
            <w:lang w:val="en-GB"/>
          </w:rPr>
          <w:t>www.ncbi.nlm.nih.gov/pmc/articles/PMC5031504/</w:t>
        </w:r>
      </w:hyperlink>
      <w:r w:rsidRPr="1D44CBEF" w:rsidR="53C26B11">
        <w:rPr>
          <w:rFonts w:ascii="Arial" w:hAnsi="Arial" w:eastAsia="Arial" w:cs="Arial"/>
          <w:noProof w:val="0"/>
          <w:sz w:val="22"/>
          <w:szCs w:val="22"/>
          <w:lang w:val="en-GB"/>
        </w:rPr>
        <w:t xml:space="preserve">, </w:t>
      </w:r>
      <w:hyperlink r:id="Re64ce87eadbf43d8">
        <w:r w:rsidRPr="1D44CBEF" w:rsidR="53C26B11">
          <w:rPr>
            <w:rStyle w:val="Hyperlink"/>
            <w:rFonts w:ascii="Arial" w:hAnsi="Arial" w:eastAsia="Arial" w:cs="Arial"/>
            <w:noProof w:val="0"/>
            <w:sz w:val="22"/>
            <w:szCs w:val="22"/>
            <w:lang w:val="en-GB"/>
          </w:rPr>
          <w:t>https://doi.org/10.1111/desc.12420</w:t>
        </w:r>
      </w:hyperlink>
      <w:r w:rsidRPr="1D44CBEF" w:rsidR="53C26B11">
        <w:rPr>
          <w:rFonts w:ascii="Arial" w:hAnsi="Arial" w:eastAsia="Arial" w:cs="Arial"/>
          <w:noProof w:val="0"/>
          <w:sz w:val="22"/>
          <w:szCs w:val="22"/>
          <w:lang w:val="en-GB"/>
        </w:rPr>
        <w:t>.</w:t>
      </w:r>
    </w:p>
    <w:p w:rsidR="53C26B11" w:rsidP="1D44CBEF" w:rsidRDefault="53C26B11" w14:paraId="3545D85D" w14:textId="49D2C8C4">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Mansfield, Mark. “Do We Really Know How Many People in Wales Speak Welsh?” </w:t>
      </w:r>
      <w:r w:rsidRPr="1D44CBEF" w:rsidR="53C26B11">
        <w:rPr>
          <w:rFonts w:ascii="Arial" w:hAnsi="Arial" w:eastAsia="Arial" w:cs="Arial"/>
          <w:i w:val="1"/>
          <w:iCs w:val="1"/>
          <w:noProof w:val="0"/>
          <w:sz w:val="22"/>
          <w:szCs w:val="22"/>
          <w:lang w:val="en-GB"/>
        </w:rPr>
        <w:t>Nation.Cymru</w:t>
      </w:r>
      <w:r w:rsidRPr="1D44CBEF" w:rsidR="53C26B11">
        <w:rPr>
          <w:rFonts w:ascii="Arial" w:hAnsi="Arial" w:eastAsia="Arial" w:cs="Arial"/>
          <w:noProof w:val="0"/>
          <w:sz w:val="22"/>
          <w:szCs w:val="22"/>
          <w:lang w:val="en-GB"/>
        </w:rPr>
        <w:t xml:space="preserve">, 12 Dec. 2023, </w:t>
      </w:r>
      <w:r w:rsidRPr="1D44CBEF" w:rsidR="53C26B11">
        <w:rPr>
          <w:rFonts w:ascii="Arial" w:hAnsi="Arial" w:eastAsia="Arial" w:cs="Arial"/>
          <w:noProof w:val="0"/>
          <w:sz w:val="22"/>
          <w:szCs w:val="22"/>
          <w:lang w:val="en-GB"/>
        </w:rPr>
        <w:t>nation.cymru</w:t>
      </w:r>
      <w:r w:rsidRPr="1D44CBEF" w:rsidR="53C26B11">
        <w:rPr>
          <w:rFonts w:ascii="Arial" w:hAnsi="Arial" w:eastAsia="Arial" w:cs="Arial"/>
          <w:noProof w:val="0"/>
          <w:sz w:val="22"/>
          <w:szCs w:val="22"/>
          <w:lang w:val="en-GB"/>
        </w:rPr>
        <w:t>/opinion/do-we-really-know-how-many-people-in-</w:t>
      </w:r>
      <w:r w:rsidRPr="1D44CBEF" w:rsidR="53C26B11">
        <w:rPr>
          <w:rFonts w:ascii="Arial" w:hAnsi="Arial" w:eastAsia="Arial" w:cs="Arial"/>
          <w:noProof w:val="0"/>
          <w:sz w:val="22"/>
          <w:szCs w:val="22"/>
          <w:lang w:val="en-GB"/>
        </w:rPr>
        <w:t>wales</w:t>
      </w:r>
      <w:r w:rsidRPr="1D44CBEF" w:rsidR="53C26B11">
        <w:rPr>
          <w:rFonts w:ascii="Arial" w:hAnsi="Arial" w:eastAsia="Arial" w:cs="Arial"/>
          <w:noProof w:val="0"/>
          <w:sz w:val="22"/>
          <w:szCs w:val="22"/>
          <w:lang w:val="en-GB"/>
        </w:rPr>
        <w:t>-speak-</w:t>
      </w:r>
      <w:r w:rsidRPr="1D44CBEF" w:rsidR="53C26B11">
        <w:rPr>
          <w:rFonts w:ascii="Arial" w:hAnsi="Arial" w:eastAsia="Arial" w:cs="Arial"/>
          <w:noProof w:val="0"/>
          <w:sz w:val="22"/>
          <w:szCs w:val="22"/>
          <w:lang w:val="en-GB"/>
        </w:rPr>
        <w:t>welsh</w:t>
      </w:r>
      <w:r w:rsidRPr="1D44CBEF" w:rsidR="53C26B11">
        <w:rPr>
          <w:rFonts w:ascii="Arial" w:hAnsi="Arial" w:eastAsia="Arial" w:cs="Arial"/>
          <w:noProof w:val="0"/>
          <w:sz w:val="22"/>
          <w:szCs w:val="22"/>
          <w:lang w:val="en-GB"/>
        </w:rPr>
        <w:t>/.</w:t>
      </w:r>
    </w:p>
    <w:p w:rsidR="53C26B11" w:rsidP="1D44CBEF" w:rsidRDefault="53C26B11" w14:paraId="691A21B2" w14:textId="6103AD00">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Maya-Martinez, Monica. “Welsh Language: A National Treasure - Civil Service.” </w:t>
      </w:r>
      <w:r w:rsidRPr="1D44CBEF" w:rsidR="53C26B11">
        <w:rPr>
          <w:rFonts w:ascii="Arial" w:hAnsi="Arial" w:eastAsia="Arial" w:cs="Arial"/>
          <w:i w:val="1"/>
          <w:iCs w:val="1"/>
          <w:noProof w:val="0"/>
          <w:sz w:val="22"/>
          <w:szCs w:val="22"/>
          <w:lang w:val="en-GB"/>
        </w:rPr>
        <w:t>Civilservice.blog.gov.uk</w:t>
      </w:r>
      <w:r w:rsidRPr="1D44CBEF" w:rsidR="53C26B11">
        <w:rPr>
          <w:rFonts w:ascii="Arial" w:hAnsi="Arial" w:eastAsia="Arial" w:cs="Arial"/>
          <w:noProof w:val="0"/>
          <w:sz w:val="22"/>
          <w:szCs w:val="22"/>
          <w:lang w:val="en-GB"/>
        </w:rPr>
        <w:t>, 19 July 2022, civilservice.blog.gov.uk/2022/07/19/</w:t>
      </w:r>
      <w:r w:rsidRPr="1D44CBEF" w:rsidR="53C26B11">
        <w:rPr>
          <w:rFonts w:ascii="Arial" w:hAnsi="Arial" w:eastAsia="Arial" w:cs="Arial"/>
          <w:noProof w:val="0"/>
          <w:sz w:val="22"/>
          <w:szCs w:val="22"/>
          <w:lang w:val="en-GB"/>
        </w:rPr>
        <w:t>welsh</w:t>
      </w:r>
      <w:r w:rsidRPr="1D44CBEF" w:rsidR="53C26B11">
        <w:rPr>
          <w:rFonts w:ascii="Arial" w:hAnsi="Arial" w:eastAsia="Arial" w:cs="Arial"/>
          <w:noProof w:val="0"/>
          <w:sz w:val="22"/>
          <w:szCs w:val="22"/>
          <w:lang w:val="en-GB"/>
        </w:rPr>
        <w:t>-language-a-national-treasure/.</w:t>
      </w:r>
    </w:p>
    <w:p w:rsidR="53C26B11" w:rsidP="1D44CBEF" w:rsidRDefault="53C26B11" w14:paraId="7FC4996E" w14:textId="60574C03">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Okal, Benard Odoyo. “Benefits of Multilingualism in Education.” </w:t>
      </w:r>
      <w:r w:rsidRPr="1D44CBEF" w:rsidR="53C26B11">
        <w:rPr>
          <w:rFonts w:ascii="Arial" w:hAnsi="Arial" w:eastAsia="Arial" w:cs="Arial"/>
          <w:i w:val="1"/>
          <w:iCs w:val="1"/>
          <w:noProof w:val="0"/>
          <w:sz w:val="22"/>
          <w:szCs w:val="22"/>
          <w:lang w:val="en-GB"/>
        </w:rPr>
        <w:t>Repository.maseno.ac.ke</w:t>
      </w:r>
      <w:r w:rsidRPr="1D44CBEF" w:rsidR="53C26B11">
        <w:rPr>
          <w:rFonts w:ascii="Arial" w:hAnsi="Arial" w:eastAsia="Arial" w:cs="Arial"/>
          <w:noProof w:val="0"/>
          <w:sz w:val="22"/>
          <w:szCs w:val="22"/>
          <w:lang w:val="en-GB"/>
        </w:rPr>
        <w:t>, 2014, repository.maseno.ac.ke/handle/123456789/3075.</w:t>
      </w:r>
    </w:p>
    <w:p w:rsidR="53C26B11" w:rsidP="1D44CBEF" w:rsidRDefault="53C26B11" w14:paraId="464BF568" w14:textId="64D85DE5">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Palmero, Luz. “How Learning a New Language Helps Brain Development.” </w:t>
      </w:r>
      <w:hyperlink>
        <w:r w:rsidRPr="1D44CBEF" w:rsidR="53C26B11">
          <w:rPr>
            <w:rStyle w:val="Hyperlink"/>
            <w:rFonts w:ascii="Arial" w:hAnsi="Arial" w:eastAsia="Arial" w:cs="Arial"/>
            <w:i w:val="1"/>
            <w:iCs w:val="1"/>
            <w:noProof w:val="0"/>
            <w:sz w:val="22"/>
            <w:szCs w:val="22"/>
            <w:lang w:val="en-GB"/>
          </w:rPr>
          <w:t>Www.whitbyschool.org</w:t>
        </w:r>
      </w:hyperlink>
      <w:r w:rsidRPr="1D44CBEF" w:rsidR="53C26B11">
        <w:rPr>
          <w:rFonts w:ascii="Arial" w:hAnsi="Arial" w:eastAsia="Arial" w:cs="Arial"/>
          <w:noProof w:val="0"/>
          <w:sz w:val="22"/>
          <w:szCs w:val="22"/>
          <w:lang w:val="en-GB"/>
        </w:rPr>
        <w:t xml:space="preserve">, </w:t>
      </w:r>
      <w:hyperlink w:anchor=":~:text=%E2%80%9CBecause%20the%20language%20centers%20in">
        <w:r w:rsidRPr="1D44CBEF" w:rsidR="53C26B11">
          <w:rPr>
            <w:rStyle w:val="Hyperlink"/>
            <w:rFonts w:ascii="Arial" w:hAnsi="Arial" w:eastAsia="Arial" w:cs="Arial"/>
            <w:noProof w:val="0"/>
            <w:sz w:val="22"/>
            <w:szCs w:val="22"/>
            <w:lang w:val="en-GB"/>
          </w:rPr>
          <w:t>www.whitbyschool.org/passionforlearning/learning-a-new-language-helps-brain-development#:~:text=%E2%80%9CBecause%20the%20language%20centers%20in</w:t>
        </w:r>
      </w:hyperlink>
      <w:r w:rsidRPr="1D44CBEF" w:rsidR="53C26B11">
        <w:rPr>
          <w:rFonts w:ascii="Arial" w:hAnsi="Arial" w:eastAsia="Arial" w:cs="Arial"/>
          <w:noProof w:val="0"/>
          <w:sz w:val="22"/>
          <w:szCs w:val="22"/>
          <w:lang w:val="en-GB"/>
        </w:rPr>
        <w:t>.</w:t>
      </w:r>
    </w:p>
    <w:p w:rsidR="53C26B11" w:rsidP="1D44CBEF" w:rsidRDefault="53C26B11" w14:paraId="0E39D30C" w14:textId="472DA9FF">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Panda, Minati. “Multilingual Intelligence: The Politics of Poverty, Desire and Educational Reform.” </w:t>
      </w:r>
      <w:r w:rsidRPr="1D44CBEF" w:rsidR="53C26B11">
        <w:rPr>
          <w:rFonts w:ascii="Arial" w:hAnsi="Arial" w:eastAsia="Arial" w:cs="Arial"/>
          <w:i w:val="1"/>
          <w:iCs w:val="1"/>
          <w:noProof w:val="0"/>
          <w:sz w:val="22"/>
          <w:szCs w:val="22"/>
          <w:lang w:val="en-GB"/>
        </w:rPr>
        <w:t>Psychology and Developing Societies</w:t>
      </w:r>
      <w:r w:rsidRPr="1D44CBEF" w:rsidR="53C26B11">
        <w:rPr>
          <w:rFonts w:ascii="Arial" w:hAnsi="Arial" w:eastAsia="Arial" w:cs="Arial"/>
          <w:noProof w:val="0"/>
          <w:sz w:val="22"/>
          <w:szCs w:val="22"/>
          <w:lang w:val="en-GB"/>
        </w:rPr>
        <w:t xml:space="preserve">, vol. 34, no. 2, Sept. 2022, pp. 287–314, </w:t>
      </w:r>
      <w:hyperlink r:id="Rb5b75e1721e540af">
        <w:r w:rsidRPr="1D44CBEF" w:rsidR="53C26B11">
          <w:rPr>
            <w:rStyle w:val="Hyperlink"/>
            <w:rFonts w:ascii="Arial" w:hAnsi="Arial" w:eastAsia="Arial" w:cs="Arial"/>
            <w:noProof w:val="0"/>
            <w:sz w:val="22"/>
            <w:szCs w:val="22"/>
            <w:lang w:val="en-GB"/>
          </w:rPr>
          <w:t>https://doi.org/10.1177/09713336221118123</w:t>
        </w:r>
      </w:hyperlink>
      <w:r w:rsidRPr="1D44CBEF" w:rsidR="53C26B11">
        <w:rPr>
          <w:rFonts w:ascii="Arial" w:hAnsi="Arial" w:eastAsia="Arial" w:cs="Arial"/>
          <w:noProof w:val="0"/>
          <w:sz w:val="22"/>
          <w:szCs w:val="22"/>
          <w:lang w:val="en-GB"/>
        </w:rPr>
        <w:t>. Accessed 12 May 2023.</w:t>
      </w:r>
    </w:p>
    <w:p w:rsidR="53C26B11" w:rsidP="1D44CBEF" w:rsidRDefault="53C26B11" w14:paraId="58911D68" w14:textId="78E88228">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Phelan, Joe. “Why Are Kids Such Fast Learners?” </w:t>
      </w:r>
      <w:r w:rsidRPr="1D44CBEF" w:rsidR="53C26B11">
        <w:rPr>
          <w:rFonts w:ascii="Arial" w:hAnsi="Arial" w:eastAsia="Arial" w:cs="Arial"/>
          <w:i w:val="1"/>
          <w:iCs w:val="1"/>
          <w:noProof w:val="0"/>
          <w:sz w:val="22"/>
          <w:szCs w:val="22"/>
          <w:lang w:val="en-GB"/>
        </w:rPr>
        <w:t>Livescience.com</w:t>
      </w:r>
      <w:r w:rsidRPr="1D44CBEF" w:rsidR="53C26B11">
        <w:rPr>
          <w:rFonts w:ascii="Arial" w:hAnsi="Arial" w:eastAsia="Arial" w:cs="Arial"/>
          <w:noProof w:val="0"/>
          <w:sz w:val="22"/>
          <w:szCs w:val="22"/>
          <w:lang w:val="en-GB"/>
        </w:rPr>
        <w:t xml:space="preserve">, 27 Feb. 2023, </w:t>
      </w:r>
      <w:hyperlink w:anchor=":~:text=Studies%20have%20found%20that%2C%20from">
        <w:r w:rsidRPr="1D44CBEF" w:rsidR="53C26B11">
          <w:rPr>
            <w:rStyle w:val="Hyperlink"/>
            <w:rFonts w:ascii="Arial" w:hAnsi="Arial" w:eastAsia="Arial" w:cs="Arial"/>
            <w:noProof w:val="0"/>
            <w:sz w:val="22"/>
            <w:szCs w:val="22"/>
            <w:lang w:val="en-GB"/>
          </w:rPr>
          <w:t>www.livescience.com/why-are-kids-such-fast-learners#:~:text=Studies%20have%20found%20that%2C%20from</w:t>
        </w:r>
      </w:hyperlink>
      <w:r w:rsidRPr="1D44CBEF" w:rsidR="53C26B11">
        <w:rPr>
          <w:rFonts w:ascii="Arial" w:hAnsi="Arial" w:eastAsia="Arial" w:cs="Arial"/>
          <w:noProof w:val="0"/>
          <w:sz w:val="22"/>
          <w:szCs w:val="22"/>
          <w:lang w:val="en-GB"/>
        </w:rPr>
        <w:t>.</w:t>
      </w:r>
    </w:p>
    <w:p w:rsidR="53C26B11" w:rsidP="1D44CBEF" w:rsidRDefault="53C26B11" w14:paraId="75EE5D07" w14:textId="46E02EBC">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Shiver, Elaine. “Brain Development and Mastery of Language in the Early Childhood Years - IDRA.” </w:t>
      </w:r>
      <w:r w:rsidRPr="1D44CBEF" w:rsidR="53C26B11">
        <w:rPr>
          <w:rFonts w:ascii="Arial" w:hAnsi="Arial" w:eastAsia="Arial" w:cs="Arial"/>
          <w:i w:val="1"/>
          <w:iCs w:val="1"/>
          <w:noProof w:val="0"/>
          <w:sz w:val="22"/>
          <w:szCs w:val="22"/>
          <w:lang w:val="en-GB"/>
        </w:rPr>
        <w:t>IDRA</w:t>
      </w:r>
      <w:r w:rsidRPr="1D44CBEF" w:rsidR="53C26B11">
        <w:rPr>
          <w:rFonts w:ascii="Arial" w:hAnsi="Arial" w:eastAsia="Arial" w:cs="Arial"/>
          <w:noProof w:val="0"/>
          <w:sz w:val="22"/>
          <w:szCs w:val="22"/>
          <w:lang w:val="en-GB"/>
        </w:rPr>
        <w:t xml:space="preserve">, 2017, </w:t>
      </w:r>
      <w:hyperlink>
        <w:r w:rsidRPr="1D44CBEF" w:rsidR="53C26B11">
          <w:rPr>
            <w:rStyle w:val="Hyperlink"/>
            <w:rFonts w:ascii="Arial" w:hAnsi="Arial" w:eastAsia="Arial" w:cs="Arial"/>
            <w:noProof w:val="0"/>
            <w:sz w:val="22"/>
            <w:szCs w:val="22"/>
            <w:lang w:val="en-GB"/>
          </w:rPr>
          <w:t>www.idra.org/resource-center/brain-development-and-mastery-of-language-in-the-early-childhood-years/</w:t>
        </w:r>
      </w:hyperlink>
      <w:r w:rsidRPr="1D44CBEF" w:rsidR="53C26B11">
        <w:rPr>
          <w:rFonts w:ascii="Arial" w:hAnsi="Arial" w:eastAsia="Arial" w:cs="Arial"/>
          <w:noProof w:val="0"/>
          <w:sz w:val="22"/>
          <w:szCs w:val="22"/>
          <w:lang w:val="en-GB"/>
        </w:rPr>
        <w:t>.</w:t>
      </w:r>
    </w:p>
    <w:p w:rsidR="53C26B11" w:rsidP="1D44CBEF" w:rsidRDefault="53C26B11" w14:paraId="3B823F45" w14:textId="1FD04A75">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Spence, Carley. “How Learning a New Language Changes Your Brain | Cambridge English.” </w:t>
      </w:r>
      <w:r w:rsidRPr="1D44CBEF" w:rsidR="53C26B11">
        <w:rPr>
          <w:rFonts w:ascii="Arial" w:hAnsi="Arial" w:eastAsia="Arial" w:cs="Arial"/>
          <w:i w:val="1"/>
          <w:iCs w:val="1"/>
          <w:noProof w:val="0"/>
          <w:sz w:val="22"/>
          <w:szCs w:val="22"/>
          <w:lang w:val="en-GB"/>
        </w:rPr>
        <w:t>World of Better Learning | Cambridge University Press</w:t>
      </w:r>
      <w:r w:rsidRPr="1D44CBEF" w:rsidR="53C26B11">
        <w:rPr>
          <w:rFonts w:ascii="Arial" w:hAnsi="Arial" w:eastAsia="Arial" w:cs="Arial"/>
          <w:noProof w:val="0"/>
          <w:sz w:val="22"/>
          <w:szCs w:val="22"/>
          <w:lang w:val="en-GB"/>
        </w:rPr>
        <w:t xml:space="preserve">, 29 Apr. 2022, </w:t>
      </w:r>
      <w:hyperlink w:anchor=":~:text=Studying%20a%20language%20engages%20memorization">
        <w:r w:rsidRPr="1D44CBEF" w:rsidR="53C26B11">
          <w:rPr>
            <w:rStyle w:val="Hyperlink"/>
            <w:rFonts w:ascii="Arial" w:hAnsi="Arial" w:eastAsia="Arial" w:cs="Arial"/>
            <w:noProof w:val="0"/>
            <w:sz w:val="22"/>
            <w:szCs w:val="22"/>
            <w:lang w:val="en-GB"/>
          </w:rPr>
          <w:t>www.cambridge.org/elt/blog/2022/04/29/learning-language-changes-your-brain/#:~:text=Studying%20a%20language%20engages%20memorization</w:t>
        </w:r>
      </w:hyperlink>
      <w:r w:rsidRPr="1D44CBEF" w:rsidR="53C26B11">
        <w:rPr>
          <w:rFonts w:ascii="Arial" w:hAnsi="Arial" w:eastAsia="Arial" w:cs="Arial"/>
          <w:noProof w:val="0"/>
          <w:sz w:val="22"/>
          <w:szCs w:val="22"/>
          <w:lang w:val="en-GB"/>
        </w:rPr>
        <w:t>.</w:t>
      </w:r>
    </w:p>
    <w:p w:rsidR="53C26B11" w:rsidP="1D44CBEF" w:rsidRDefault="53C26B11" w14:paraId="0B7C1993" w14:textId="28D54B59">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Talbot, Dean. “How Many People Speak English – </w:t>
      </w:r>
      <w:r w:rsidRPr="1D44CBEF" w:rsidR="53C26B11">
        <w:rPr>
          <w:rFonts w:ascii="Arial" w:hAnsi="Arial" w:eastAsia="Arial" w:cs="Arial"/>
          <w:noProof w:val="0"/>
          <w:sz w:val="22"/>
          <w:szCs w:val="22"/>
          <w:lang w:val="en-GB"/>
        </w:rPr>
        <w:t>WordsRated</w:t>
      </w:r>
      <w:r w:rsidRPr="1D44CBEF" w:rsidR="53C26B11">
        <w:rPr>
          <w:rFonts w:ascii="Arial" w:hAnsi="Arial" w:eastAsia="Arial" w:cs="Arial"/>
          <w:noProof w:val="0"/>
          <w:sz w:val="22"/>
          <w:szCs w:val="22"/>
          <w:lang w:val="en-GB"/>
        </w:rPr>
        <w:t xml:space="preserve">.” </w:t>
      </w:r>
      <w:r w:rsidRPr="1D44CBEF" w:rsidR="53C26B11">
        <w:rPr>
          <w:rFonts w:ascii="Arial" w:hAnsi="Arial" w:eastAsia="Arial" w:cs="Arial"/>
          <w:i w:val="1"/>
          <w:iCs w:val="1"/>
          <w:noProof w:val="0"/>
          <w:sz w:val="22"/>
          <w:szCs w:val="22"/>
          <w:lang w:val="en-GB"/>
        </w:rPr>
        <w:t>WordsRated</w:t>
      </w:r>
      <w:r w:rsidRPr="1D44CBEF" w:rsidR="53C26B11">
        <w:rPr>
          <w:rFonts w:ascii="Arial" w:hAnsi="Arial" w:eastAsia="Arial" w:cs="Arial"/>
          <w:noProof w:val="0"/>
          <w:sz w:val="22"/>
          <w:szCs w:val="22"/>
          <w:lang w:val="en-GB"/>
        </w:rPr>
        <w:t>, 29 Dec. 2023, wordsrated.com/how-many-people-speak-</w:t>
      </w:r>
      <w:r w:rsidRPr="1D44CBEF" w:rsidR="53C26B11">
        <w:rPr>
          <w:rFonts w:ascii="Arial" w:hAnsi="Arial" w:eastAsia="Arial" w:cs="Arial"/>
          <w:noProof w:val="0"/>
          <w:sz w:val="22"/>
          <w:szCs w:val="22"/>
          <w:lang w:val="en-GB"/>
        </w:rPr>
        <w:t>english</w:t>
      </w:r>
      <w:r w:rsidRPr="1D44CBEF" w:rsidR="53C26B11">
        <w:rPr>
          <w:rFonts w:ascii="Arial" w:hAnsi="Arial" w:eastAsia="Arial" w:cs="Arial"/>
          <w:noProof w:val="0"/>
          <w:sz w:val="22"/>
          <w:szCs w:val="22"/>
          <w:lang w:val="en-GB"/>
        </w:rPr>
        <w:t>/</w:t>
      </w:r>
      <w:r w:rsidRPr="1D44CBEF" w:rsidR="53C26B11">
        <w:rPr>
          <w:rFonts w:ascii="Arial" w:hAnsi="Arial" w:eastAsia="Arial" w:cs="Arial"/>
          <w:noProof w:val="0"/>
          <w:sz w:val="22"/>
          <w:szCs w:val="22"/>
          <w:lang w:val="en-GB"/>
        </w:rPr>
        <w:t>#:~</w:t>
      </w:r>
      <w:r w:rsidRPr="1D44CBEF" w:rsidR="53C26B11">
        <w:rPr>
          <w:rFonts w:ascii="Arial" w:hAnsi="Arial" w:eastAsia="Arial" w:cs="Arial"/>
          <w:noProof w:val="0"/>
          <w:sz w:val="22"/>
          <w:szCs w:val="22"/>
          <w:lang w:val="en-GB"/>
        </w:rPr>
        <w:t>:text=As%20of%202023%2C%20an%20estimated.</w:t>
      </w:r>
    </w:p>
    <w:p w:rsidR="53C26B11" w:rsidP="1D44CBEF" w:rsidRDefault="53C26B11" w14:paraId="02A48DB2" w14:textId="12E56DE9">
      <w:pPr>
        <w:spacing w:before="0" w:beforeAutospacing="off" w:after="0" w:afterAutospacing="off" w:line="480" w:lineRule="auto"/>
        <w:ind w:left="720" w:right="0" w:hanging="720"/>
        <w:rPr>
          <w:rFonts w:ascii="Arial" w:hAnsi="Arial" w:eastAsia="Arial" w:cs="Arial"/>
          <w:noProof w:val="0"/>
          <w:sz w:val="22"/>
          <w:szCs w:val="22"/>
          <w:lang w:val="en-GB"/>
        </w:rPr>
      </w:pPr>
      <w:r w:rsidRPr="1D44CBEF" w:rsidR="53C26B11">
        <w:rPr>
          <w:rFonts w:ascii="Arial" w:hAnsi="Arial" w:eastAsia="Arial" w:cs="Arial"/>
          <w:noProof w:val="0"/>
          <w:sz w:val="22"/>
          <w:szCs w:val="22"/>
          <w:lang w:val="en-GB"/>
        </w:rPr>
        <w:t xml:space="preserve">United Nations. “Why Do Children Learn Languages More Effortlessly than Adults?” </w:t>
      </w:r>
      <w:r w:rsidRPr="1D44CBEF" w:rsidR="53C26B11">
        <w:rPr>
          <w:rFonts w:ascii="Arial" w:hAnsi="Arial" w:eastAsia="Arial" w:cs="Arial"/>
          <w:i w:val="1"/>
          <w:iCs w:val="1"/>
          <w:noProof w:val="0"/>
          <w:sz w:val="22"/>
          <w:szCs w:val="22"/>
          <w:lang w:val="en-GB"/>
        </w:rPr>
        <w:t>United Nations Western Europe</w:t>
      </w:r>
      <w:r w:rsidRPr="1D44CBEF" w:rsidR="53C26B11">
        <w:rPr>
          <w:rFonts w:ascii="Arial" w:hAnsi="Arial" w:eastAsia="Arial" w:cs="Arial"/>
          <w:noProof w:val="0"/>
          <w:sz w:val="22"/>
          <w:szCs w:val="22"/>
          <w:lang w:val="en-GB"/>
        </w:rPr>
        <w:t>, 21 Feb. 2022, unric.org/</w:t>
      </w:r>
      <w:r w:rsidRPr="1D44CBEF" w:rsidR="53C26B11">
        <w:rPr>
          <w:rFonts w:ascii="Arial" w:hAnsi="Arial" w:eastAsia="Arial" w:cs="Arial"/>
          <w:noProof w:val="0"/>
          <w:sz w:val="22"/>
          <w:szCs w:val="22"/>
          <w:lang w:val="en-GB"/>
        </w:rPr>
        <w:t>en</w:t>
      </w:r>
      <w:r w:rsidRPr="1D44CBEF" w:rsidR="53C26B11">
        <w:rPr>
          <w:rFonts w:ascii="Arial" w:hAnsi="Arial" w:eastAsia="Arial" w:cs="Arial"/>
          <w:noProof w:val="0"/>
          <w:sz w:val="22"/>
          <w:szCs w:val="22"/>
          <w:lang w:val="en-GB"/>
        </w:rPr>
        <w:t>/why-do-children-learn-languages-more-effortlessly-than-adults/</w:t>
      </w:r>
      <w:r w:rsidRPr="1D44CBEF" w:rsidR="53C26B11">
        <w:rPr>
          <w:rFonts w:ascii="Arial" w:hAnsi="Arial" w:eastAsia="Arial" w:cs="Arial"/>
          <w:noProof w:val="0"/>
          <w:sz w:val="22"/>
          <w:szCs w:val="22"/>
          <w:lang w:val="en-GB"/>
        </w:rPr>
        <w:t>#:~</w:t>
      </w:r>
      <w:r w:rsidRPr="1D44CBEF" w:rsidR="53C26B11">
        <w:rPr>
          <w:rFonts w:ascii="Arial" w:hAnsi="Arial" w:eastAsia="Arial" w:cs="Arial"/>
          <w:noProof w:val="0"/>
          <w:sz w:val="22"/>
          <w:szCs w:val="22"/>
          <w:lang w:val="en-GB"/>
        </w:rPr>
        <w:t>:text=Our%20research%20shows%20that%20children.</w:t>
      </w:r>
    </w:p>
    <w:p w:rsidR="1D44CBEF" w:rsidP="1D44CBEF" w:rsidRDefault="1D44CBEF" w14:paraId="4CE8E2E7" w14:textId="78FE3E31">
      <w:pPr>
        <w:pStyle w:val="Normal"/>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D44CBEF" w:rsidP="1D44CBEF" w:rsidRDefault="1D44CBEF" w14:paraId="42A1DEF5" w14:textId="2E35A81E">
      <w:pPr>
        <w:pStyle w:val="Normal"/>
        <w:rPr>
          <w:rFonts w:ascii="Arial" w:hAnsi="Arial" w:eastAsia="Arial" w:cs="Arial"/>
          <w:b w:val="0"/>
          <w:bCs w:val="0"/>
          <w:i w:val="0"/>
          <w:iCs w:val="0"/>
          <w:caps w:val="0"/>
          <w:smallCaps w:val="0"/>
          <w:noProof w:val="0"/>
          <w:color w:val="040C28"/>
          <w:sz w:val="24"/>
          <w:szCs w:val="24"/>
          <w:u w:val="none"/>
          <w:lang w:val="en-GB"/>
        </w:rPr>
      </w:pPr>
    </w:p>
    <w:p w:rsidR="1D44CBEF" w:rsidP="1D44CBEF" w:rsidRDefault="1D44CBEF" w14:paraId="1EC3DD93" w14:textId="0107227B">
      <w:pPr>
        <w:pStyle w:val="Normal"/>
        <w:rPr>
          <w:rFonts w:ascii="Arial" w:hAnsi="Arial" w:eastAsia="Arial" w:cs="Arial"/>
          <w:b w:val="0"/>
          <w:bCs w:val="0"/>
          <w:i w:val="0"/>
          <w:iCs w:val="0"/>
          <w:caps w:val="0"/>
          <w:smallCaps w:val="0"/>
          <w:noProof w:val="0"/>
          <w:color w:val="040C28"/>
          <w:sz w:val="24"/>
          <w:szCs w:val="24"/>
          <w:u w:val="none"/>
          <w:lang w:val="en-GB"/>
        </w:rPr>
      </w:pPr>
    </w:p>
    <w:p w:rsidR="1D44CBEF" w:rsidP="1D44CBEF" w:rsidRDefault="1D44CBEF" w14:paraId="71DA8B26" w14:textId="33A33419">
      <w:pPr>
        <w:pStyle w:val="Normal"/>
        <w:rPr>
          <w:rFonts w:ascii="Arial" w:hAnsi="Arial" w:eastAsia="Arial" w:cs="Arial"/>
          <w:b w:val="0"/>
          <w:bCs w:val="0"/>
          <w:i w:val="0"/>
          <w:iCs w:val="0"/>
          <w:caps w:val="0"/>
          <w:smallCaps w:val="0"/>
          <w:noProof w:val="0"/>
          <w:color w:val="040C28"/>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c2e18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5f1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ffe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ac20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F6FCF1"/>
    <w:rsid w:val="00173A83"/>
    <w:rsid w:val="004590B8"/>
    <w:rsid w:val="00B8A663"/>
    <w:rsid w:val="00C56477"/>
    <w:rsid w:val="010EAE8C"/>
    <w:rsid w:val="0116B544"/>
    <w:rsid w:val="01942C9E"/>
    <w:rsid w:val="01B26418"/>
    <w:rsid w:val="01C10665"/>
    <w:rsid w:val="02229AAE"/>
    <w:rsid w:val="0252EB66"/>
    <w:rsid w:val="025D6F62"/>
    <w:rsid w:val="026134D8"/>
    <w:rsid w:val="02622CC3"/>
    <w:rsid w:val="0276EA13"/>
    <w:rsid w:val="02AA7EED"/>
    <w:rsid w:val="02F11E1B"/>
    <w:rsid w:val="032D7DEF"/>
    <w:rsid w:val="035CD6C6"/>
    <w:rsid w:val="0360019F"/>
    <w:rsid w:val="03A12633"/>
    <w:rsid w:val="03B427EB"/>
    <w:rsid w:val="03E0E587"/>
    <w:rsid w:val="042CADEB"/>
    <w:rsid w:val="04EAABA6"/>
    <w:rsid w:val="050D0857"/>
    <w:rsid w:val="051BA8BA"/>
    <w:rsid w:val="057CB5E8"/>
    <w:rsid w:val="05D9FEDD"/>
    <w:rsid w:val="05E21FAF"/>
    <w:rsid w:val="05EA4E43"/>
    <w:rsid w:val="05F8C65B"/>
    <w:rsid w:val="06575BD0"/>
    <w:rsid w:val="06B3F01C"/>
    <w:rsid w:val="07188649"/>
    <w:rsid w:val="07265C89"/>
    <w:rsid w:val="075186FA"/>
    <w:rsid w:val="077DF010"/>
    <w:rsid w:val="07BE6F21"/>
    <w:rsid w:val="08509D20"/>
    <w:rsid w:val="0919C071"/>
    <w:rsid w:val="091DF584"/>
    <w:rsid w:val="09D9EE8A"/>
    <w:rsid w:val="0A07BC97"/>
    <w:rsid w:val="0A47A8D5"/>
    <w:rsid w:val="0A73E396"/>
    <w:rsid w:val="0A8D1E8B"/>
    <w:rsid w:val="0AB9C5E5"/>
    <w:rsid w:val="0C559646"/>
    <w:rsid w:val="0C750226"/>
    <w:rsid w:val="0D09A342"/>
    <w:rsid w:val="0D71C6CB"/>
    <w:rsid w:val="0DFF80B2"/>
    <w:rsid w:val="0E8455C6"/>
    <w:rsid w:val="0EC647B6"/>
    <w:rsid w:val="0EDF0CA7"/>
    <w:rsid w:val="0EE1FE90"/>
    <w:rsid w:val="0F736DFD"/>
    <w:rsid w:val="0F8901F5"/>
    <w:rsid w:val="0F8D3708"/>
    <w:rsid w:val="10414404"/>
    <w:rsid w:val="105BC231"/>
    <w:rsid w:val="1071C289"/>
    <w:rsid w:val="10AEACAD"/>
    <w:rsid w:val="1137D9C5"/>
    <w:rsid w:val="11773B5F"/>
    <w:rsid w:val="118337AC"/>
    <w:rsid w:val="12931F2D"/>
    <w:rsid w:val="12B1C4C5"/>
    <w:rsid w:val="12D39151"/>
    <w:rsid w:val="137E60A4"/>
    <w:rsid w:val="13BAD6C6"/>
    <w:rsid w:val="1425526C"/>
    <w:rsid w:val="1460A82B"/>
    <w:rsid w:val="14960E3A"/>
    <w:rsid w:val="14996B18"/>
    <w:rsid w:val="15072599"/>
    <w:rsid w:val="15797D8B"/>
    <w:rsid w:val="15A89D78"/>
    <w:rsid w:val="15DFC0CC"/>
    <w:rsid w:val="15E96587"/>
    <w:rsid w:val="16576068"/>
    <w:rsid w:val="16F96D70"/>
    <w:rsid w:val="17773A67"/>
    <w:rsid w:val="1790C3BB"/>
    <w:rsid w:val="185867A2"/>
    <w:rsid w:val="189DAEF5"/>
    <w:rsid w:val="18E03E3A"/>
    <w:rsid w:val="1908EB98"/>
    <w:rsid w:val="195F3B9A"/>
    <w:rsid w:val="19638126"/>
    <w:rsid w:val="196BD2F1"/>
    <w:rsid w:val="196C181B"/>
    <w:rsid w:val="1988B663"/>
    <w:rsid w:val="19BBC5F2"/>
    <w:rsid w:val="19DB4C29"/>
    <w:rsid w:val="19E15746"/>
    <w:rsid w:val="1A1F9C74"/>
    <w:rsid w:val="1A351DAD"/>
    <w:rsid w:val="1A496757"/>
    <w:rsid w:val="1A8A91B0"/>
    <w:rsid w:val="1A8BBBBD"/>
    <w:rsid w:val="1B7A3907"/>
    <w:rsid w:val="1BA8FB8E"/>
    <w:rsid w:val="1BE3FFBA"/>
    <w:rsid w:val="1C331319"/>
    <w:rsid w:val="1CAAB3EC"/>
    <w:rsid w:val="1D44CBEF"/>
    <w:rsid w:val="1D6E7912"/>
    <w:rsid w:val="1DB81775"/>
    <w:rsid w:val="1DDA2617"/>
    <w:rsid w:val="1DE2183D"/>
    <w:rsid w:val="1E51E8F2"/>
    <w:rsid w:val="1EE2F2BA"/>
    <w:rsid w:val="1F66BC48"/>
    <w:rsid w:val="2013C5D7"/>
    <w:rsid w:val="206097F8"/>
    <w:rsid w:val="207D8B0F"/>
    <w:rsid w:val="207DF568"/>
    <w:rsid w:val="207EC31B"/>
    <w:rsid w:val="20EE7D7D"/>
    <w:rsid w:val="20F25221"/>
    <w:rsid w:val="212C182E"/>
    <w:rsid w:val="217C8318"/>
    <w:rsid w:val="21FA28D5"/>
    <w:rsid w:val="21FECE56"/>
    <w:rsid w:val="22279EFA"/>
    <w:rsid w:val="22ADC386"/>
    <w:rsid w:val="22C7E88F"/>
    <w:rsid w:val="23055319"/>
    <w:rsid w:val="232482AF"/>
    <w:rsid w:val="23497FDB"/>
    <w:rsid w:val="23EF3F61"/>
    <w:rsid w:val="241FA472"/>
    <w:rsid w:val="24FAEDA7"/>
    <w:rsid w:val="250CA82F"/>
    <w:rsid w:val="25269782"/>
    <w:rsid w:val="25FCC6EE"/>
    <w:rsid w:val="263AD7E5"/>
    <w:rsid w:val="26A8B5BB"/>
    <w:rsid w:val="26D4E376"/>
    <w:rsid w:val="26D8F333"/>
    <w:rsid w:val="2704E937"/>
    <w:rsid w:val="284489F8"/>
    <w:rsid w:val="2883B834"/>
    <w:rsid w:val="2928F593"/>
    <w:rsid w:val="294541EC"/>
    <w:rsid w:val="298211D0"/>
    <w:rsid w:val="298B1913"/>
    <w:rsid w:val="29BC1FC3"/>
    <w:rsid w:val="29C8CB42"/>
    <w:rsid w:val="29D607F9"/>
    <w:rsid w:val="29F977EE"/>
    <w:rsid w:val="2A48299A"/>
    <w:rsid w:val="2ABC52BA"/>
    <w:rsid w:val="2BAE77AA"/>
    <w:rsid w:val="2BDD8842"/>
    <w:rsid w:val="2BF4EABF"/>
    <w:rsid w:val="2C210C36"/>
    <w:rsid w:val="2C3E6B15"/>
    <w:rsid w:val="2D089D5C"/>
    <w:rsid w:val="2D49656B"/>
    <w:rsid w:val="2DD4E134"/>
    <w:rsid w:val="2E131113"/>
    <w:rsid w:val="2E3EF4BA"/>
    <w:rsid w:val="2EAB205C"/>
    <w:rsid w:val="2ED93F2F"/>
    <w:rsid w:val="2FA05D9C"/>
    <w:rsid w:val="304E9FA0"/>
    <w:rsid w:val="30554C31"/>
    <w:rsid w:val="30F6F9F8"/>
    <w:rsid w:val="3136EB57"/>
    <w:rsid w:val="313C2DFD"/>
    <w:rsid w:val="3259D3B5"/>
    <w:rsid w:val="3377DEE0"/>
    <w:rsid w:val="33811EB8"/>
    <w:rsid w:val="33EDDFBE"/>
    <w:rsid w:val="3405C308"/>
    <w:rsid w:val="342D6C69"/>
    <w:rsid w:val="356AE77D"/>
    <w:rsid w:val="364C51F0"/>
    <w:rsid w:val="36871838"/>
    <w:rsid w:val="36994218"/>
    <w:rsid w:val="375CB80F"/>
    <w:rsid w:val="37AA5E83"/>
    <w:rsid w:val="37FF0E78"/>
    <w:rsid w:val="381E94F1"/>
    <w:rsid w:val="38211D1A"/>
    <w:rsid w:val="3889FA9C"/>
    <w:rsid w:val="391FB964"/>
    <w:rsid w:val="399089F7"/>
    <w:rsid w:val="39C34922"/>
    <w:rsid w:val="3A0909F8"/>
    <w:rsid w:val="3A0F4380"/>
    <w:rsid w:val="3A6AC5C9"/>
    <w:rsid w:val="3A6F103C"/>
    <w:rsid w:val="3AFF1C4E"/>
    <w:rsid w:val="3B38E126"/>
    <w:rsid w:val="3C00D868"/>
    <w:rsid w:val="3C6A922B"/>
    <w:rsid w:val="3CB2E854"/>
    <w:rsid w:val="3D40DD47"/>
    <w:rsid w:val="3D524A3E"/>
    <w:rsid w:val="3D6E4447"/>
    <w:rsid w:val="3D811ABF"/>
    <w:rsid w:val="3D9CF726"/>
    <w:rsid w:val="3E65A4DC"/>
    <w:rsid w:val="3E89699F"/>
    <w:rsid w:val="3EA07354"/>
    <w:rsid w:val="3F03471C"/>
    <w:rsid w:val="3F191278"/>
    <w:rsid w:val="3F5697C7"/>
    <w:rsid w:val="3F96EE1D"/>
    <w:rsid w:val="402E22F2"/>
    <w:rsid w:val="40F9A52F"/>
    <w:rsid w:val="411C1FA7"/>
    <w:rsid w:val="4132BE7E"/>
    <w:rsid w:val="41407FF2"/>
    <w:rsid w:val="422A18CF"/>
    <w:rsid w:val="42825DB7"/>
    <w:rsid w:val="42E8DF82"/>
    <w:rsid w:val="4318F1A3"/>
    <w:rsid w:val="435360EB"/>
    <w:rsid w:val="4423E469"/>
    <w:rsid w:val="4453C069"/>
    <w:rsid w:val="447B31D3"/>
    <w:rsid w:val="4484AFE3"/>
    <w:rsid w:val="44B0C2C4"/>
    <w:rsid w:val="44EF314C"/>
    <w:rsid w:val="44FC4101"/>
    <w:rsid w:val="451F2BCE"/>
    <w:rsid w:val="45982B47"/>
    <w:rsid w:val="45D4F0C7"/>
    <w:rsid w:val="46736DEF"/>
    <w:rsid w:val="467F3E70"/>
    <w:rsid w:val="46B59618"/>
    <w:rsid w:val="46DF764C"/>
    <w:rsid w:val="47602E59"/>
    <w:rsid w:val="477E36FA"/>
    <w:rsid w:val="478A3BAC"/>
    <w:rsid w:val="48ABE7F4"/>
    <w:rsid w:val="498804CE"/>
    <w:rsid w:val="4A1783A0"/>
    <w:rsid w:val="4A7658A9"/>
    <w:rsid w:val="4A7B3292"/>
    <w:rsid w:val="4AE2B514"/>
    <w:rsid w:val="4AF02DE7"/>
    <w:rsid w:val="4AFBDD71"/>
    <w:rsid w:val="4AFDD4D9"/>
    <w:rsid w:val="4BAF3BC9"/>
    <w:rsid w:val="4BDBB4CC"/>
    <w:rsid w:val="4C214F47"/>
    <w:rsid w:val="4C7E8575"/>
    <w:rsid w:val="4C83021C"/>
    <w:rsid w:val="4CA27826"/>
    <w:rsid w:val="4D103E44"/>
    <w:rsid w:val="4D3FFFD4"/>
    <w:rsid w:val="4D7D9A85"/>
    <w:rsid w:val="4D81A4C7"/>
    <w:rsid w:val="4D8AC551"/>
    <w:rsid w:val="4DA2225E"/>
    <w:rsid w:val="4DD20B32"/>
    <w:rsid w:val="4DFFD8CF"/>
    <w:rsid w:val="4E74636C"/>
    <w:rsid w:val="4E8A044B"/>
    <w:rsid w:val="4F520436"/>
    <w:rsid w:val="4FAD0C38"/>
    <w:rsid w:val="4FDE6D80"/>
    <w:rsid w:val="50188781"/>
    <w:rsid w:val="50A1FD20"/>
    <w:rsid w:val="513460E2"/>
    <w:rsid w:val="51E50997"/>
    <w:rsid w:val="523DCD81"/>
    <w:rsid w:val="52437F7F"/>
    <w:rsid w:val="52EDC6F9"/>
    <w:rsid w:val="5307611C"/>
    <w:rsid w:val="530AB9FE"/>
    <w:rsid w:val="531C17D9"/>
    <w:rsid w:val="535C6D9C"/>
    <w:rsid w:val="53971E7A"/>
    <w:rsid w:val="53C26B11"/>
    <w:rsid w:val="53D99DE2"/>
    <w:rsid w:val="53EF64AA"/>
    <w:rsid w:val="54909F52"/>
    <w:rsid w:val="54D2D354"/>
    <w:rsid w:val="55756E43"/>
    <w:rsid w:val="561A2B05"/>
    <w:rsid w:val="56A9E451"/>
    <w:rsid w:val="572AE1D3"/>
    <w:rsid w:val="57A9AE19"/>
    <w:rsid w:val="586BA02C"/>
    <w:rsid w:val="587C15EB"/>
    <w:rsid w:val="58D957E8"/>
    <w:rsid w:val="58E0A263"/>
    <w:rsid w:val="5928C48B"/>
    <w:rsid w:val="593096E6"/>
    <w:rsid w:val="595D087D"/>
    <w:rsid w:val="596019EE"/>
    <w:rsid w:val="59D1C8EC"/>
    <w:rsid w:val="59DEB838"/>
    <w:rsid w:val="5A84604A"/>
    <w:rsid w:val="5AA07483"/>
    <w:rsid w:val="5AF8D8DE"/>
    <w:rsid w:val="5BCD1A80"/>
    <w:rsid w:val="5C699ADB"/>
    <w:rsid w:val="5CC83E19"/>
    <w:rsid w:val="5D42E8EC"/>
    <w:rsid w:val="5D5CDDAC"/>
    <w:rsid w:val="5D68EAE1"/>
    <w:rsid w:val="5DB09249"/>
    <w:rsid w:val="5DC4CB22"/>
    <w:rsid w:val="5DC9F33D"/>
    <w:rsid w:val="5E190719"/>
    <w:rsid w:val="5E1E7FA1"/>
    <w:rsid w:val="5E640E7A"/>
    <w:rsid w:val="5EDEB94D"/>
    <w:rsid w:val="5F289EC5"/>
    <w:rsid w:val="5FB89950"/>
    <w:rsid w:val="5FDFC5A0"/>
    <w:rsid w:val="600C18C3"/>
    <w:rsid w:val="6022C090"/>
    <w:rsid w:val="603B6FA8"/>
    <w:rsid w:val="604CA1D5"/>
    <w:rsid w:val="606E3EDF"/>
    <w:rsid w:val="60B89BBC"/>
    <w:rsid w:val="625BDED1"/>
    <w:rsid w:val="62616F8A"/>
    <w:rsid w:val="62AEA21B"/>
    <w:rsid w:val="62DBAD08"/>
    <w:rsid w:val="63170CF2"/>
    <w:rsid w:val="63377F9D"/>
    <w:rsid w:val="63C5E2A6"/>
    <w:rsid w:val="64121A33"/>
    <w:rsid w:val="642CE68C"/>
    <w:rsid w:val="64304556"/>
    <w:rsid w:val="647F9D7D"/>
    <w:rsid w:val="64887FDC"/>
    <w:rsid w:val="6488E28C"/>
    <w:rsid w:val="64E62144"/>
    <w:rsid w:val="6525B907"/>
    <w:rsid w:val="652EBD09"/>
    <w:rsid w:val="65713BBB"/>
    <w:rsid w:val="658DC249"/>
    <w:rsid w:val="6643790B"/>
    <w:rsid w:val="667F5500"/>
    <w:rsid w:val="680D1BCF"/>
    <w:rsid w:val="6872D08F"/>
    <w:rsid w:val="68C52248"/>
    <w:rsid w:val="68D54339"/>
    <w:rsid w:val="68E2E7CC"/>
    <w:rsid w:val="68E58B56"/>
    <w:rsid w:val="692A8FA9"/>
    <w:rsid w:val="6959755B"/>
    <w:rsid w:val="695A2F2F"/>
    <w:rsid w:val="6984BAE2"/>
    <w:rsid w:val="69898F20"/>
    <w:rsid w:val="6997E32F"/>
    <w:rsid w:val="69EFF05D"/>
    <w:rsid w:val="69F92A2A"/>
    <w:rsid w:val="6A74227F"/>
    <w:rsid w:val="6A815BB7"/>
    <w:rsid w:val="6A841061"/>
    <w:rsid w:val="6AA0BDE0"/>
    <w:rsid w:val="6ADD2C9E"/>
    <w:rsid w:val="6B08D16E"/>
    <w:rsid w:val="6B4CB7A8"/>
    <w:rsid w:val="6B90301B"/>
    <w:rsid w:val="6B94FA8B"/>
    <w:rsid w:val="6BE17273"/>
    <w:rsid w:val="6BE87074"/>
    <w:rsid w:val="6C02C117"/>
    <w:rsid w:val="6C0FAAF8"/>
    <w:rsid w:val="6C2437CD"/>
    <w:rsid w:val="6C32D338"/>
    <w:rsid w:val="6CB2BA8F"/>
    <w:rsid w:val="6D656D28"/>
    <w:rsid w:val="6D89C9D1"/>
    <w:rsid w:val="6DF46EDE"/>
    <w:rsid w:val="6DF93312"/>
    <w:rsid w:val="6E966795"/>
    <w:rsid w:val="6EC5E095"/>
    <w:rsid w:val="6F3A61D9"/>
    <w:rsid w:val="6F589794"/>
    <w:rsid w:val="6F6A73FA"/>
    <w:rsid w:val="6F895937"/>
    <w:rsid w:val="700724B3"/>
    <w:rsid w:val="70428F1C"/>
    <w:rsid w:val="7062CC71"/>
    <w:rsid w:val="70CCD5A3"/>
    <w:rsid w:val="70F467F5"/>
    <w:rsid w:val="716DDD18"/>
    <w:rsid w:val="71A56E35"/>
    <w:rsid w:val="72377FD5"/>
    <w:rsid w:val="72F6FCF1"/>
    <w:rsid w:val="73047785"/>
    <w:rsid w:val="73A8106D"/>
    <w:rsid w:val="73AE24C4"/>
    <w:rsid w:val="7445BE1A"/>
    <w:rsid w:val="749716C5"/>
    <w:rsid w:val="753BC275"/>
    <w:rsid w:val="7541D738"/>
    <w:rsid w:val="75A9A35D"/>
    <w:rsid w:val="75B98DB5"/>
    <w:rsid w:val="75CC8A51"/>
    <w:rsid w:val="75E63888"/>
    <w:rsid w:val="77555E16"/>
    <w:rsid w:val="77F45CE6"/>
    <w:rsid w:val="7822D47C"/>
    <w:rsid w:val="785C382C"/>
    <w:rsid w:val="7885E5DD"/>
    <w:rsid w:val="78DB28FB"/>
    <w:rsid w:val="78E57CCC"/>
    <w:rsid w:val="78FFE433"/>
    <w:rsid w:val="797C37E8"/>
    <w:rsid w:val="79BBDEB5"/>
    <w:rsid w:val="7AA44453"/>
    <w:rsid w:val="7AF29121"/>
    <w:rsid w:val="7B43C95F"/>
    <w:rsid w:val="7B721A17"/>
    <w:rsid w:val="7BB30BDB"/>
    <w:rsid w:val="7BD801A8"/>
    <w:rsid w:val="7BF72F6F"/>
    <w:rsid w:val="7C3784F5"/>
    <w:rsid w:val="7C431FDC"/>
    <w:rsid w:val="7CDF99C0"/>
    <w:rsid w:val="7CF37F77"/>
    <w:rsid w:val="7D4D9186"/>
    <w:rsid w:val="7D4EDC3C"/>
    <w:rsid w:val="7D94B022"/>
    <w:rsid w:val="7D9BCFFD"/>
    <w:rsid w:val="7DA378EF"/>
    <w:rsid w:val="7DB48956"/>
    <w:rsid w:val="7DB591FE"/>
    <w:rsid w:val="7DC5CAAC"/>
    <w:rsid w:val="7DF6A742"/>
    <w:rsid w:val="7E64F34E"/>
    <w:rsid w:val="7F68AC09"/>
    <w:rsid w:val="7F80D05B"/>
    <w:rsid w:val="7FE484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6FCF1"/>
  <w15:chartTrackingRefBased/>
  <w15:docId w15:val="{7520117B-6C1F-4733-AB6D-459579A032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44CBE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1D44CBEF"/>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1D44CB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1D44CBEF"/>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1D44CB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1D44CBEF"/>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1D44CBEF"/>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1D44CBEF"/>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1D44CBEF"/>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1D44CBEF"/>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1D44CBEF"/>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1D44CBEF"/>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1D44CBEF"/>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1D44CBEF"/>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1D44CBEF"/>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1D44CBEF"/>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1D44CBEF"/>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1D44CBEF"/>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1D44CBEF"/>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1D44CBEF"/>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1D44CBEF"/>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1D44CBEF"/>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1D44CBEF"/>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1D44CBEF"/>
    <w:rPr>
      <w:i w:val="1"/>
      <w:iCs w:val="1"/>
      <w:noProof w:val="0"/>
      <w:color w:val="404040" w:themeColor="text1" w:themeTint="BF" w:themeShade="FF"/>
      <w:lang w:val="en-GB"/>
    </w:rPr>
  </w:style>
  <w:style w:type="paragraph" w:styleId="Quote">
    <w:uiPriority w:val="29"/>
    <w:name w:val="Quote"/>
    <w:basedOn w:val="Normal"/>
    <w:next w:val="Normal"/>
    <w:link w:val="QuoteChar"/>
    <w:qFormat/>
    <w:rsid w:val="1D44CBEF"/>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1D44CBEF"/>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1D44CBEF"/>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D44CBEF"/>
    <w:pPr>
      <w:spacing/>
      <w:ind w:left="720"/>
      <w:contextualSpacing/>
    </w:pPr>
  </w:style>
  <w:style w:type="paragraph" w:styleId="TOC1">
    <w:uiPriority w:val="39"/>
    <w:name w:val="toc 1"/>
    <w:basedOn w:val="Normal"/>
    <w:next w:val="Normal"/>
    <w:unhideWhenUsed/>
    <w:rsid w:val="1D44CBEF"/>
    <w:pPr>
      <w:spacing w:after="100"/>
    </w:pPr>
  </w:style>
  <w:style w:type="paragraph" w:styleId="TOC2">
    <w:uiPriority w:val="39"/>
    <w:name w:val="toc 2"/>
    <w:basedOn w:val="Normal"/>
    <w:next w:val="Normal"/>
    <w:unhideWhenUsed/>
    <w:rsid w:val="1D44CBEF"/>
    <w:pPr>
      <w:spacing w:after="100"/>
      <w:ind w:left="220"/>
    </w:pPr>
  </w:style>
  <w:style w:type="paragraph" w:styleId="TOC3">
    <w:uiPriority w:val="39"/>
    <w:name w:val="toc 3"/>
    <w:basedOn w:val="Normal"/>
    <w:next w:val="Normal"/>
    <w:unhideWhenUsed/>
    <w:rsid w:val="1D44CBEF"/>
    <w:pPr>
      <w:spacing w:after="100"/>
      <w:ind w:left="440"/>
    </w:pPr>
  </w:style>
  <w:style w:type="paragraph" w:styleId="TOC4">
    <w:uiPriority w:val="39"/>
    <w:name w:val="toc 4"/>
    <w:basedOn w:val="Normal"/>
    <w:next w:val="Normal"/>
    <w:unhideWhenUsed/>
    <w:rsid w:val="1D44CBEF"/>
    <w:pPr>
      <w:spacing w:after="100"/>
      <w:ind w:left="660"/>
    </w:pPr>
  </w:style>
  <w:style w:type="paragraph" w:styleId="TOC5">
    <w:uiPriority w:val="39"/>
    <w:name w:val="toc 5"/>
    <w:basedOn w:val="Normal"/>
    <w:next w:val="Normal"/>
    <w:unhideWhenUsed/>
    <w:rsid w:val="1D44CBEF"/>
    <w:pPr>
      <w:spacing w:after="100"/>
      <w:ind w:left="880"/>
    </w:pPr>
  </w:style>
  <w:style w:type="paragraph" w:styleId="TOC6">
    <w:uiPriority w:val="39"/>
    <w:name w:val="toc 6"/>
    <w:basedOn w:val="Normal"/>
    <w:next w:val="Normal"/>
    <w:unhideWhenUsed/>
    <w:rsid w:val="1D44CBEF"/>
    <w:pPr>
      <w:spacing w:after="100"/>
      <w:ind w:left="1100"/>
    </w:pPr>
  </w:style>
  <w:style w:type="paragraph" w:styleId="TOC7">
    <w:uiPriority w:val="39"/>
    <w:name w:val="toc 7"/>
    <w:basedOn w:val="Normal"/>
    <w:next w:val="Normal"/>
    <w:unhideWhenUsed/>
    <w:rsid w:val="1D44CBEF"/>
    <w:pPr>
      <w:spacing w:after="100"/>
      <w:ind w:left="1320"/>
    </w:pPr>
  </w:style>
  <w:style w:type="paragraph" w:styleId="TOC8">
    <w:uiPriority w:val="39"/>
    <w:name w:val="toc 8"/>
    <w:basedOn w:val="Normal"/>
    <w:next w:val="Normal"/>
    <w:unhideWhenUsed/>
    <w:rsid w:val="1D44CBEF"/>
    <w:pPr>
      <w:spacing w:after="100"/>
      <w:ind w:left="1540"/>
    </w:pPr>
  </w:style>
  <w:style w:type="paragraph" w:styleId="TOC9">
    <w:uiPriority w:val="39"/>
    <w:name w:val="toc 9"/>
    <w:basedOn w:val="Normal"/>
    <w:next w:val="Normal"/>
    <w:unhideWhenUsed/>
    <w:rsid w:val="1D44CBEF"/>
    <w:pPr>
      <w:spacing w:after="100"/>
      <w:ind w:left="1760"/>
    </w:pPr>
  </w:style>
  <w:style w:type="paragraph" w:styleId="EndnoteText">
    <w:uiPriority w:val="99"/>
    <w:name w:val="endnote text"/>
    <w:basedOn w:val="Normal"/>
    <w:semiHidden/>
    <w:unhideWhenUsed/>
    <w:link w:val="EndnoteTextChar"/>
    <w:rsid w:val="1D44CBEF"/>
    <w:rPr>
      <w:sz w:val="20"/>
      <w:szCs w:val="20"/>
    </w:rPr>
    <w:pPr>
      <w:spacing w:after="0"/>
    </w:pPr>
  </w:style>
  <w:style w:type="character" w:styleId="EndnoteTextChar" w:customStyle="true">
    <w:uiPriority w:val="99"/>
    <w:name w:val="Endnote Text Char"/>
    <w:basedOn w:val="DefaultParagraphFont"/>
    <w:semiHidden/>
    <w:link w:val="EndnoteText"/>
    <w:rsid w:val="1D44CBEF"/>
    <w:rPr>
      <w:noProof w:val="0"/>
      <w:sz w:val="20"/>
      <w:szCs w:val="20"/>
      <w:lang w:val="en-GB"/>
    </w:rPr>
  </w:style>
  <w:style w:type="paragraph" w:styleId="Footer">
    <w:uiPriority w:val="99"/>
    <w:name w:val="footer"/>
    <w:basedOn w:val="Normal"/>
    <w:unhideWhenUsed/>
    <w:link w:val="FooterChar"/>
    <w:rsid w:val="1D44CBE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D44CBEF"/>
    <w:rPr>
      <w:noProof w:val="0"/>
      <w:lang w:val="en-GB"/>
    </w:rPr>
  </w:style>
  <w:style w:type="paragraph" w:styleId="FootnoteText">
    <w:uiPriority w:val="99"/>
    <w:name w:val="footnote text"/>
    <w:basedOn w:val="Normal"/>
    <w:semiHidden/>
    <w:unhideWhenUsed/>
    <w:link w:val="FootnoteTextChar"/>
    <w:rsid w:val="1D44CBEF"/>
    <w:rPr>
      <w:sz w:val="20"/>
      <w:szCs w:val="20"/>
    </w:rPr>
    <w:pPr>
      <w:spacing w:after="0"/>
    </w:pPr>
  </w:style>
  <w:style w:type="character" w:styleId="FootnoteTextChar" w:customStyle="true">
    <w:uiPriority w:val="99"/>
    <w:name w:val="Footnote Text Char"/>
    <w:basedOn w:val="DefaultParagraphFont"/>
    <w:semiHidden/>
    <w:link w:val="FootnoteText"/>
    <w:rsid w:val="1D44CBEF"/>
    <w:rPr>
      <w:noProof w:val="0"/>
      <w:sz w:val="20"/>
      <w:szCs w:val="20"/>
      <w:lang w:val="en-GB"/>
    </w:rPr>
  </w:style>
  <w:style w:type="paragraph" w:styleId="Header">
    <w:uiPriority w:val="99"/>
    <w:name w:val="header"/>
    <w:basedOn w:val="Normal"/>
    <w:unhideWhenUsed/>
    <w:link w:val="HeaderChar"/>
    <w:rsid w:val="1D44CBE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D44CBE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54ef257cd894350" /><Relationship Type="http://schemas.openxmlformats.org/officeDocument/2006/relationships/hyperlink" Target="https://doi.org/10.1002/ana.24158" TargetMode="External" Id="Rb4026f6c5a114c68" /><Relationship Type="http://schemas.openxmlformats.org/officeDocument/2006/relationships/hyperlink" Target="https://doi.org/10.1111/desc.12420" TargetMode="External" Id="Re64ce87eadbf43d8" /><Relationship Type="http://schemas.openxmlformats.org/officeDocument/2006/relationships/hyperlink" Target="https://doi.org/10.1177/09713336221118123" TargetMode="External" Id="Rb5b75e1721e540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2024-04-06T16:56:20.5595624Z</dcterms:created>
  <dcterms:modified xsi:type="dcterms:W3CDTF">2024-04-21T14:36:59.7697185Z</dcterms:modified>
  <dc:creator>Joe Morrell (2308266)</dc:creator>
  <lastModifiedBy>Joe Morrell (2308266)</lastModifiedBy>
</coreProperties>
</file>