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3498DE7E" w14:textId="0AAFD8BD" w:rsidR="00715990" w:rsidRPr="00260277" w:rsidRDefault="00041A5A" w:rsidP="00041A5A">
      <w:pPr>
        <w:spacing w:line="360" w:lineRule="auto"/>
        <w:jc w:val="center"/>
        <w:rPr>
          <w:rFonts w:ascii="Arial" w:hAnsi="Arial" w:cs="Arial"/>
          <w:sz w:val="28"/>
          <w:szCs w:val="28"/>
        </w:rPr>
      </w:pPr>
      <w:r w:rsidRPr="00260277">
        <w:rPr>
          <w:rFonts w:ascii="Arial" w:hAnsi="Arial" w:cs="Arial"/>
          <w:b/>
          <w:bCs/>
          <w:sz w:val="28"/>
          <w:szCs w:val="28"/>
        </w:rPr>
        <w:t>Output:</w:t>
      </w:r>
      <w:r w:rsidRPr="00260277">
        <w:rPr>
          <w:rFonts w:ascii="Arial" w:hAnsi="Arial" w:cs="Arial"/>
          <w:sz w:val="28"/>
          <w:szCs w:val="28"/>
        </w:rPr>
        <w:t xml:space="preserve"> </w:t>
      </w:r>
      <w:r w:rsidR="00545684" w:rsidRPr="00260277">
        <w:rPr>
          <w:rFonts w:ascii="Arial" w:hAnsi="Arial" w:cs="Arial"/>
          <w:sz w:val="28"/>
          <w:szCs w:val="28"/>
        </w:rPr>
        <w:t>Dissertation</w:t>
      </w:r>
    </w:p>
    <w:p w14:paraId="2EDEAE0B" w14:textId="77777777" w:rsidR="00715990" w:rsidRPr="00260277" w:rsidRDefault="00715990" w:rsidP="00041A5A">
      <w:pPr>
        <w:spacing w:line="360" w:lineRule="auto"/>
        <w:rPr>
          <w:rFonts w:ascii="Arial" w:hAnsi="Arial" w:cs="Arial"/>
          <w:sz w:val="28"/>
          <w:szCs w:val="28"/>
        </w:rPr>
      </w:pPr>
    </w:p>
    <w:p w14:paraId="684DDF82" w14:textId="120062CA"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EB7CD6">
        <w:rPr>
          <w:rFonts w:ascii="Arial" w:hAnsi="Arial" w:cs="Arial"/>
          <w:sz w:val="28"/>
          <w:szCs w:val="28"/>
        </w:rPr>
        <w:t>1908385</w:t>
      </w:r>
    </w:p>
    <w:p w14:paraId="1562F7A2" w14:textId="10C2B2C8" w:rsidR="00715990" w:rsidRPr="00260277" w:rsidRDefault="00715990" w:rsidP="00041A5A">
      <w:pPr>
        <w:spacing w:line="360" w:lineRule="auto"/>
        <w:rPr>
          <w:rFonts w:ascii="Arial" w:hAnsi="Arial" w:cs="Arial"/>
          <w:sz w:val="28"/>
          <w:szCs w:val="28"/>
        </w:rPr>
      </w:pPr>
    </w:p>
    <w:p w14:paraId="18516D96" w14:textId="1F15BC55"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Word count</w:t>
      </w:r>
      <w:r w:rsidRPr="00260277">
        <w:rPr>
          <w:rFonts w:ascii="Arial" w:hAnsi="Arial" w:cs="Arial"/>
          <w:sz w:val="28"/>
          <w:szCs w:val="28"/>
        </w:rPr>
        <w:t>:</w:t>
      </w:r>
      <w:r w:rsidR="00EB7CD6">
        <w:rPr>
          <w:rFonts w:ascii="Arial" w:hAnsi="Arial" w:cs="Arial"/>
          <w:sz w:val="28"/>
          <w:szCs w:val="28"/>
        </w:rPr>
        <w:t xml:space="preserve"> 500</w:t>
      </w:r>
    </w:p>
    <w:p w14:paraId="638A4615" w14:textId="77777777" w:rsidR="00715990" w:rsidRPr="00260277" w:rsidRDefault="00715990" w:rsidP="00041A5A">
      <w:pPr>
        <w:spacing w:line="360" w:lineRule="auto"/>
        <w:rPr>
          <w:rFonts w:ascii="Arial" w:hAnsi="Arial" w:cs="Arial"/>
          <w:sz w:val="28"/>
          <w:szCs w:val="28"/>
        </w:rPr>
      </w:pPr>
    </w:p>
    <w:p w14:paraId="0B04E018" w14:textId="49B94B3E"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CC4AFA">
        <w:rPr>
          <w:rFonts w:ascii="Arial" w:hAnsi="Arial" w:cs="Arial"/>
          <w:sz w:val="28"/>
          <w:szCs w:val="28"/>
        </w:rPr>
        <w:t>11</w:t>
      </w:r>
      <w:r w:rsidR="00CC4AFA" w:rsidRPr="00CC4AFA">
        <w:rPr>
          <w:rFonts w:ascii="Arial" w:hAnsi="Arial" w:cs="Arial"/>
          <w:sz w:val="28"/>
          <w:szCs w:val="28"/>
          <w:vertAlign w:val="superscript"/>
        </w:rPr>
        <w:t>th</w:t>
      </w:r>
      <w:r w:rsidR="00CC4AFA">
        <w:rPr>
          <w:rFonts w:ascii="Arial" w:hAnsi="Arial" w:cs="Arial"/>
          <w:sz w:val="28"/>
          <w:szCs w:val="28"/>
        </w:rPr>
        <w:t xml:space="preserve"> March 2022.</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39DB87D" w14:textId="209B4A71" w:rsidR="00715990" w:rsidRPr="00866B7B" w:rsidRDefault="00D769F0" w:rsidP="00041A5A">
      <w:pPr>
        <w:pStyle w:val="Heading1"/>
        <w:rPr>
          <w:rFonts w:cs="Arial"/>
          <w:i/>
          <w:iCs/>
        </w:rPr>
      </w:pPr>
      <w:r>
        <w:rPr>
          <w:rFonts w:cs="Arial"/>
        </w:rPr>
        <w:lastRenderedPageBreak/>
        <w:t>Section</w:t>
      </w:r>
      <w:r w:rsidR="00715990" w:rsidRPr="00260277">
        <w:rPr>
          <w:rFonts w:cs="Arial"/>
        </w:rPr>
        <w:t xml:space="preserve"> </w:t>
      </w:r>
      <w:r>
        <w:rPr>
          <w:rFonts w:cs="Arial"/>
        </w:rPr>
        <w:t>A</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 xml:space="preserve">Initial development of the Project Proposal: </w:t>
      </w:r>
      <w:r w:rsidR="00715990" w:rsidRPr="00866B7B">
        <w:rPr>
          <w:rFonts w:cs="Arial"/>
          <w:i/>
          <w:iCs/>
        </w:rPr>
        <w:t xml:space="preserve">My Title, Aim and Objectives </w:t>
      </w:r>
    </w:p>
    <w:p w14:paraId="534BB482" w14:textId="77777777" w:rsidR="00260277" w:rsidRPr="00715990" w:rsidRDefault="00260277" w:rsidP="00041A5A">
      <w:pPr>
        <w:spacing w:after="0" w:line="360" w:lineRule="auto"/>
        <w:rPr>
          <w:rFonts w:ascii="Arial" w:hAnsi="Arial" w:cs="Arial"/>
          <w:szCs w:val="24"/>
        </w:rPr>
      </w:pPr>
    </w:p>
    <w:tbl>
      <w:tblPr>
        <w:tblStyle w:val="TableGrid"/>
        <w:tblW w:w="0" w:type="auto"/>
        <w:tblLook w:val="04A0" w:firstRow="1" w:lastRow="0" w:firstColumn="1" w:lastColumn="0" w:noHBand="0" w:noVBand="1"/>
      </w:tblPr>
      <w:tblGrid>
        <w:gridCol w:w="2689"/>
        <w:gridCol w:w="6321"/>
      </w:tblGrid>
      <w:tr w:rsidR="00260277" w:rsidRPr="00260277" w14:paraId="0AA7EBB2" w14:textId="77777777" w:rsidTr="00BF279E">
        <w:tc>
          <w:tcPr>
            <w:tcW w:w="2689" w:type="dxa"/>
          </w:tcPr>
          <w:p w14:paraId="4226742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Student Name</w:t>
            </w:r>
          </w:p>
        </w:tc>
        <w:tc>
          <w:tcPr>
            <w:tcW w:w="6321" w:type="dxa"/>
          </w:tcPr>
          <w:p w14:paraId="584282FC" w14:textId="348B0E9D" w:rsidR="00260277" w:rsidRPr="00260277" w:rsidRDefault="00EB7CD6" w:rsidP="00260277">
            <w:pPr>
              <w:spacing w:line="360" w:lineRule="auto"/>
              <w:rPr>
                <w:rFonts w:ascii="Arial" w:eastAsia="Hiragino Sans CNS W3" w:hAnsi="Arial" w:cs="Arial"/>
              </w:rPr>
            </w:pPr>
            <w:proofErr w:type="spellStart"/>
            <w:r>
              <w:rPr>
                <w:rFonts w:ascii="Arial" w:eastAsia="Hiragino Sans CNS W3" w:hAnsi="Arial" w:cs="Arial"/>
              </w:rPr>
              <w:t>Osayamen</w:t>
            </w:r>
            <w:proofErr w:type="spellEnd"/>
            <w:r>
              <w:rPr>
                <w:rFonts w:ascii="Arial" w:eastAsia="Hiragino Sans CNS W3" w:hAnsi="Arial" w:cs="Arial"/>
              </w:rPr>
              <w:t xml:space="preserve"> Hope </w:t>
            </w:r>
            <w:proofErr w:type="spellStart"/>
            <w:r>
              <w:rPr>
                <w:rFonts w:ascii="Arial" w:eastAsia="Hiragino Sans CNS W3" w:hAnsi="Arial" w:cs="Arial"/>
              </w:rPr>
              <w:t>Ehiogie</w:t>
            </w:r>
            <w:proofErr w:type="spellEnd"/>
          </w:p>
        </w:tc>
      </w:tr>
      <w:tr w:rsidR="00260277" w:rsidRPr="00260277" w14:paraId="18E454AA" w14:textId="77777777" w:rsidTr="00BF279E">
        <w:tc>
          <w:tcPr>
            <w:tcW w:w="2689" w:type="dxa"/>
          </w:tcPr>
          <w:p w14:paraId="4527F8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Output chosen</w:t>
            </w:r>
          </w:p>
        </w:tc>
        <w:tc>
          <w:tcPr>
            <w:tcW w:w="6321" w:type="dxa"/>
          </w:tcPr>
          <w:p w14:paraId="2978C32D" w14:textId="1536B8CB" w:rsidR="00260277" w:rsidRPr="00260277" w:rsidRDefault="00CC4AFA" w:rsidP="00260277">
            <w:pPr>
              <w:spacing w:line="360" w:lineRule="auto"/>
              <w:rPr>
                <w:rFonts w:ascii="Arial" w:eastAsia="Hiragino Sans CNS W3" w:hAnsi="Arial" w:cs="Arial"/>
              </w:rPr>
            </w:pPr>
            <w:r>
              <w:rPr>
                <w:rFonts w:ascii="Arial" w:eastAsia="Hiragino Sans CNS W3" w:hAnsi="Arial" w:cs="Arial"/>
              </w:rPr>
              <w:t>D</w:t>
            </w:r>
            <w:r w:rsidR="00EB7CD6">
              <w:rPr>
                <w:rFonts w:ascii="Arial" w:eastAsia="Hiragino Sans CNS W3" w:hAnsi="Arial" w:cs="Arial"/>
              </w:rPr>
              <w:t>issertation</w:t>
            </w:r>
          </w:p>
        </w:tc>
      </w:tr>
      <w:tr w:rsidR="00260277" w:rsidRPr="00260277" w14:paraId="1E89FFC3" w14:textId="77777777" w:rsidTr="00BF279E">
        <w:tc>
          <w:tcPr>
            <w:tcW w:w="2689" w:type="dxa"/>
          </w:tcPr>
          <w:p w14:paraId="0A90C3E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Main areas of interest</w:t>
            </w:r>
          </w:p>
        </w:tc>
        <w:tc>
          <w:tcPr>
            <w:tcW w:w="6321" w:type="dxa"/>
          </w:tcPr>
          <w:p w14:paraId="6EB7DC44" w14:textId="53E7B1D0" w:rsidR="00260277" w:rsidRPr="00260277" w:rsidRDefault="00EB7CD6" w:rsidP="00260277">
            <w:pPr>
              <w:spacing w:line="360" w:lineRule="auto"/>
              <w:rPr>
                <w:rFonts w:ascii="Arial" w:eastAsia="Hiragino Sans CNS W3" w:hAnsi="Arial" w:cs="Arial"/>
              </w:rPr>
            </w:pPr>
            <w:r>
              <w:rPr>
                <w:rFonts w:ascii="Arial" w:eastAsia="Hiragino Sans CNS W3" w:hAnsi="Arial" w:cs="Arial"/>
              </w:rPr>
              <w:t>Mental health in adolescents and young people</w:t>
            </w:r>
          </w:p>
        </w:tc>
      </w:tr>
      <w:tr w:rsidR="00260277" w:rsidRPr="00260277" w14:paraId="62440109" w14:textId="77777777" w:rsidTr="00BF279E">
        <w:tc>
          <w:tcPr>
            <w:tcW w:w="2689" w:type="dxa"/>
          </w:tcPr>
          <w:p w14:paraId="2F259469"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The main thing I want to get out of this module is</w:t>
            </w:r>
          </w:p>
        </w:tc>
        <w:tc>
          <w:tcPr>
            <w:tcW w:w="6321" w:type="dxa"/>
          </w:tcPr>
          <w:p w14:paraId="4FBB5F4E" w14:textId="79666F15" w:rsidR="00260277" w:rsidRPr="00260277" w:rsidRDefault="00EB7CD6" w:rsidP="00260277">
            <w:pPr>
              <w:spacing w:line="360" w:lineRule="auto"/>
              <w:rPr>
                <w:rFonts w:ascii="Arial" w:eastAsia="Hiragino Sans CNS W3" w:hAnsi="Arial" w:cs="Arial"/>
              </w:rPr>
            </w:pPr>
            <w:r>
              <w:rPr>
                <w:rFonts w:ascii="Arial" w:eastAsia="Hiragino Sans CNS W3" w:hAnsi="Arial" w:cs="Arial"/>
              </w:rPr>
              <w:t>Provide in depth knowledge about the topic chosen, enhance and improve analytical and evaluative skills while reviewing secondary data and literatures on chosen topic.</w:t>
            </w:r>
          </w:p>
        </w:tc>
      </w:tr>
      <w:tr w:rsidR="00260277" w:rsidRPr="00260277" w14:paraId="4D98E4A1" w14:textId="77777777" w:rsidTr="00BF279E">
        <w:tc>
          <w:tcPr>
            <w:tcW w:w="2689" w:type="dxa"/>
          </w:tcPr>
          <w:p w14:paraId="65E89DF8" w14:textId="09B92D72"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Is the aim of your research</w:t>
            </w:r>
            <w:r w:rsidR="00D769F0">
              <w:rPr>
                <w:rFonts w:ascii="Arial" w:eastAsia="Hiragino Sans CNS W3" w:hAnsi="Arial" w:cs="Arial"/>
              </w:rPr>
              <w:t xml:space="preserve"> </w:t>
            </w:r>
            <w:proofErr w:type="gramStart"/>
            <w:r w:rsidR="00D769F0">
              <w:rPr>
                <w:rFonts w:ascii="Arial" w:eastAsia="Hiragino Sans CNS W3" w:hAnsi="Arial" w:cs="Arial"/>
              </w:rPr>
              <w:t>is</w:t>
            </w:r>
            <w:proofErr w:type="gramEnd"/>
            <w:r w:rsidR="00D769F0">
              <w:rPr>
                <w:rFonts w:ascii="Arial" w:eastAsia="Hiragino Sans CNS W3" w:hAnsi="Arial" w:cs="Arial"/>
              </w:rPr>
              <w:t xml:space="preserve"> a </w:t>
            </w:r>
            <w:r w:rsidRPr="00260277">
              <w:rPr>
                <w:rFonts w:ascii="Arial" w:eastAsia="Hiragino Sans CNS W3" w:hAnsi="Arial" w:cs="Arial"/>
              </w:rPr>
              <w:t>comparison, investigation, critique or improvement?</w:t>
            </w:r>
          </w:p>
        </w:tc>
        <w:tc>
          <w:tcPr>
            <w:tcW w:w="6321" w:type="dxa"/>
          </w:tcPr>
          <w:p w14:paraId="28011BEC" w14:textId="24A53066" w:rsidR="00260277" w:rsidRPr="00260277" w:rsidRDefault="00EB7CD6" w:rsidP="00260277">
            <w:pPr>
              <w:spacing w:line="360" w:lineRule="auto"/>
              <w:rPr>
                <w:rFonts w:ascii="Arial" w:eastAsia="Hiragino Sans CNS W3" w:hAnsi="Arial" w:cs="Arial"/>
              </w:rPr>
            </w:pPr>
            <w:r>
              <w:rPr>
                <w:rFonts w:ascii="Arial" w:eastAsia="Hiragino Sans CNS W3" w:hAnsi="Arial" w:cs="Arial"/>
              </w:rPr>
              <w:t>The aim of the chosen research topic is investigation.</w:t>
            </w:r>
          </w:p>
        </w:tc>
      </w:tr>
      <w:tr w:rsidR="00260277" w:rsidRPr="00260277" w14:paraId="606C489E" w14:textId="77777777" w:rsidTr="00BF279E">
        <w:tc>
          <w:tcPr>
            <w:tcW w:w="2689" w:type="dxa"/>
          </w:tcPr>
          <w:p w14:paraId="7D87E1A8" w14:textId="2674FE7E" w:rsidR="00260277" w:rsidRPr="00260277" w:rsidRDefault="00D769F0" w:rsidP="00260277">
            <w:pPr>
              <w:spacing w:line="360" w:lineRule="auto"/>
              <w:rPr>
                <w:rFonts w:ascii="Arial" w:eastAsia="Hiragino Sans CNS W3" w:hAnsi="Arial" w:cs="Arial"/>
              </w:rPr>
            </w:pPr>
            <w:r>
              <w:rPr>
                <w:rFonts w:ascii="Arial" w:eastAsia="Hiragino Sans CNS W3" w:hAnsi="Arial" w:cs="Arial"/>
              </w:rPr>
              <w:t>Initial t</w:t>
            </w:r>
            <w:r w:rsidR="00260277" w:rsidRPr="00260277">
              <w:rPr>
                <w:rFonts w:ascii="Arial" w:eastAsia="Hiragino Sans CNS W3" w:hAnsi="Arial" w:cs="Arial"/>
              </w:rPr>
              <w:t xml:space="preserve">itle </w:t>
            </w:r>
            <w:r>
              <w:rPr>
                <w:rFonts w:ascii="Arial" w:eastAsia="Hiragino Sans CNS W3" w:hAnsi="Arial" w:cs="Arial"/>
              </w:rPr>
              <w:t>of project</w:t>
            </w:r>
          </w:p>
        </w:tc>
        <w:tc>
          <w:tcPr>
            <w:tcW w:w="6321" w:type="dxa"/>
          </w:tcPr>
          <w:p w14:paraId="60E8DCD2" w14:textId="470B39EA" w:rsidR="00260277" w:rsidRPr="00260277" w:rsidRDefault="00EB7CD6" w:rsidP="00260277">
            <w:pPr>
              <w:spacing w:line="360" w:lineRule="auto"/>
              <w:rPr>
                <w:rFonts w:ascii="Arial" w:eastAsia="Hiragino Sans CNS W3" w:hAnsi="Arial" w:cs="Arial"/>
              </w:rPr>
            </w:pPr>
            <w:r>
              <w:rPr>
                <w:rFonts w:ascii="Arial" w:eastAsia="Hiragino Sans CNS W3" w:hAnsi="Arial" w:cs="Arial"/>
              </w:rPr>
              <w:t>Social media usage and mental health: the impact on adolescent and young people in the United Kingdom.</w:t>
            </w:r>
          </w:p>
        </w:tc>
      </w:tr>
      <w:tr w:rsidR="00260277" w:rsidRPr="00260277" w14:paraId="57C316A1" w14:textId="77777777" w:rsidTr="00BF279E">
        <w:tc>
          <w:tcPr>
            <w:tcW w:w="2689" w:type="dxa"/>
          </w:tcPr>
          <w:p w14:paraId="352AB78E"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1</w:t>
            </w:r>
          </w:p>
        </w:tc>
        <w:tc>
          <w:tcPr>
            <w:tcW w:w="6321" w:type="dxa"/>
          </w:tcPr>
          <w:p w14:paraId="42D09A7A"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Define and examine</w:t>
            </w:r>
          </w:p>
        </w:tc>
      </w:tr>
      <w:tr w:rsidR="00260277" w:rsidRPr="00260277" w14:paraId="6B5DFF3D" w14:textId="77777777" w:rsidTr="00BF279E">
        <w:tc>
          <w:tcPr>
            <w:tcW w:w="2689" w:type="dxa"/>
          </w:tcPr>
          <w:p w14:paraId="7248164C"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2</w:t>
            </w:r>
          </w:p>
        </w:tc>
        <w:tc>
          <w:tcPr>
            <w:tcW w:w="6321" w:type="dxa"/>
          </w:tcPr>
          <w:p w14:paraId="528C4C75"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Analyse</w:t>
            </w:r>
          </w:p>
        </w:tc>
      </w:tr>
      <w:tr w:rsidR="00260277" w:rsidRPr="00260277" w14:paraId="47D9757E" w14:textId="77777777" w:rsidTr="00BF279E">
        <w:tc>
          <w:tcPr>
            <w:tcW w:w="2689" w:type="dxa"/>
          </w:tcPr>
          <w:p w14:paraId="1015C61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3</w:t>
            </w:r>
          </w:p>
        </w:tc>
        <w:tc>
          <w:tcPr>
            <w:tcW w:w="6321" w:type="dxa"/>
          </w:tcPr>
          <w:p w14:paraId="2E5D2EC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Evaluate</w:t>
            </w:r>
          </w:p>
        </w:tc>
      </w:tr>
      <w:tr w:rsidR="00260277" w:rsidRPr="00260277" w14:paraId="1C9B0F6F" w14:textId="77777777" w:rsidTr="00BF279E">
        <w:tc>
          <w:tcPr>
            <w:tcW w:w="2689" w:type="dxa"/>
          </w:tcPr>
          <w:p w14:paraId="7C7D48BF"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Objective 4</w:t>
            </w:r>
          </w:p>
        </w:tc>
        <w:tc>
          <w:tcPr>
            <w:tcW w:w="6321" w:type="dxa"/>
          </w:tcPr>
          <w:p w14:paraId="6D5CCFC1"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 xml:space="preserve">Provide recommendations for improvement for </w:t>
            </w:r>
          </w:p>
        </w:tc>
      </w:tr>
      <w:tr w:rsidR="00260277" w:rsidRPr="00260277" w14:paraId="64831F16" w14:textId="77777777" w:rsidTr="00BF279E">
        <w:tc>
          <w:tcPr>
            <w:tcW w:w="2689" w:type="dxa"/>
          </w:tcPr>
          <w:p w14:paraId="03ABD398"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resources or people will I need?</w:t>
            </w:r>
          </w:p>
        </w:tc>
        <w:tc>
          <w:tcPr>
            <w:tcW w:w="6321" w:type="dxa"/>
          </w:tcPr>
          <w:p w14:paraId="71E11F85" w14:textId="5381277B" w:rsidR="00260277" w:rsidRPr="00260277" w:rsidRDefault="00EB7CD6" w:rsidP="00260277">
            <w:pPr>
              <w:spacing w:line="360" w:lineRule="auto"/>
              <w:rPr>
                <w:rFonts w:ascii="Arial" w:eastAsia="Hiragino Sans CNS W3" w:hAnsi="Arial" w:cs="Arial"/>
              </w:rPr>
            </w:pPr>
            <w:r>
              <w:rPr>
                <w:rFonts w:ascii="Arial" w:eastAsia="Hiragino Sans CNS W3" w:hAnsi="Arial" w:cs="Arial"/>
              </w:rPr>
              <w:t>Stable internet to access online information, fully functional computer</w:t>
            </w:r>
          </w:p>
        </w:tc>
      </w:tr>
      <w:tr w:rsidR="00260277" w:rsidRPr="00260277" w14:paraId="1AFD7336" w14:textId="77777777" w:rsidTr="00BF279E">
        <w:tc>
          <w:tcPr>
            <w:tcW w:w="2689" w:type="dxa"/>
          </w:tcPr>
          <w:p w14:paraId="154C6CE1"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confident about?</w:t>
            </w:r>
          </w:p>
        </w:tc>
        <w:tc>
          <w:tcPr>
            <w:tcW w:w="6321" w:type="dxa"/>
          </w:tcPr>
          <w:p w14:paraId="2FF9BE12" w14:textId="437A77FC" w:rsidR="00260277" w:rsidRPr="00260277" w:rsidRDefault="00EB7CD6" w:rsidP="00260277">
            <w:pPr>
              <w:spacing w:line="360" w:lineRule="auto"/>
              <w:rPr>
                <w:rFonts w:ascii="Arial" w:eastAsia="Hiragino Sans CNS W3" w:hAnsi="Arial" w:cs="Arial"/>
              </w:rPr>
            </w:pPr>
            <w:r>
              <w:rPr>
                <w:rFonts w:ascii="Arial" w:eastAsia="Hiragino Sans CNS W3" w:hAnsi="Arial" w:cs="Arial"/>
              </w:rPr>
              <w:t>Data and information needed to write and complete the project is available and that the dissertation will be submitted before deadline.</w:t>
            </w:r>
          </w:p>
        </w:tc>
      </w:tr>
      <w:tr w:rsidR="00260277" w:rsidRPr="00260277" w14:paraId="4D6D8B25" w14:textId="77777777" w:rsidTr="00BF279E">
        <w:tc>
          <w:tcPr>
            <w:tcW w:w="2689" w:type="dxa"/>
          </w:tcPr>
          <w:p w14:paraId="08399AB7"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What am I most nervous about?</w:t>
            </w:r>
          </w:p>
        </w:tc>
        <w:tc>
          <w:tcPr>
            <w:tcW w:w="6321" w:type="dxa"/>
          </w:tcPr>
          <w:p w14:paraId="24F10585" w14:textId="5676CBF6" w:rsidR="00260277" w:rsidRPr="00260277" w:rsidRDefault="00EB7CD6" w:rsidP="00260277">
            <w:pPr>
              <w:spacing w:line="360" w:lineRule="auto"/>
              <w:rPr>
                <w:rFonts w:ascii="Arial" w:eastAsia="Hiragino Sans CNS W3" w:hAnsi="Arial" w:cs="Arial"/>
              </w:rPr>
            </w:pPr>
            <w:r>
              <w:rPr>
                <w:rFonts w:ascii="Arial" w:eastAsia="Hiragino Sans CNS W3" w:hAnsi="Arial" w:cs="Arial"/>
              </w:rPr>
              <w:t>Accessing useful information that requires payment or subscriptions.</w:t>
            </w:r>
          </w:p>
        </w:tc>
      </w:tr>
      <w:tr w:rsidR="00260277" w:rsidRPr="00260277" w14:paraId="2C31E39E" w14:textId="77777777" w:rsidTr="00BF279E">
        <w:tc>
          <w:tcPr>
            <w:tcW w:w="2689" w:type="dxa"/>
          </w:tcPr>
          <w:p w14:paraId="7E7FDD62" w14:textId="77777777" w:rsidR="00260277" w:rsidRPr="00260277" w:rsidRDefault="00260277" w:rsidP="00260277">
            <w:pPr>
              <w:spacing w:line="360" w:lineRule="auto"/>
              <w:rPr>
                <w:rFonts w:ascii="Arial" w:eastAsia="Hiragino Sans CNS W3" w:hAnsi="Arial" w:cs="Arial"/>
              </w:rPr>
            </w:pPr>
            <w:r w:rsidRPr="00260277">
              <w:rPr>
                <w:rFonts w:ascii="Arial" w:eastAsia="Hiragino Sans CNS W3" w:hAnsi="Arial" w:cs="Arial"/>
              </w:rPr>
              <w:t>Any questions or comments?</w:t>
            </w:r>
          </w:p>
        </w:tc>
        <w:tc>
          <w:tcPr>
            <w:tcW w:w="6321" w:type="dxa"/>
          </w:tcPr>
          <w:p w14:paraId="0A5CFBBB" w14:textId="0F6BC46E" w:rsidR="00260277" w:rsidRPr="00260277" w:rsidRDefault="00011A50" w:rsidP="00260277">
            <w:pPr>
              <w:spacing w:line="360" w:lineRule="auto"/>
              <w:rPr>
                <w:rFonts w:ascii="Arial" w:eastAsia="Hiragino Sans CNS W3" w:hAnsi="Arial" w:cs="Arial"/>
              </w:rPr>
            </w:pPr>
            <w:r>
              <w:rPr>
                <w:rFonts w:ascii="Arial" w:eastAsia="Hiragino Sans CNS W3" w:hAnsi="Arial" w:cs="Arial"/>
              </w:rPr>
              <w:t>None</w:t>
            </w:r>
          </w:p>
        </w:tc>
      </w:tr>
    </w:tbl>
    <w:p w14:paraId="1777699D" w14:textId="281B6456" w:rsidR="00715990" w:rsidRPr="00260277" w:rsidRDefault="00715990" w:rsidP="00041A5A">
      <w:pPr>
        <w:spacing w:after="0" w:line="360" w:lineRule="auto"/>
        <w:rPr>
          <w:rFonts w:ascii="Arial" w:hAnsi="Arial" w:cs="Arial"/>
          <w:szCs w:val="24"/>
        </w:rPr>
      </w:pPr>
    </w:p>
    <w:p w14:paraId="5262B52A" w14:textId="114F4D55" w:rsidR="00545684" w:rsidRPr="00260277" w:rsidRDefault="00545684" w:rsidP="00041A5A">
      <w:pPr>
        <w:spacing w:line="360" w:lineRule="auto"/>
        <w:rPr>
          <w:rFonts w:ascii="Arial" w:hAnsi="Arial" w:cs="Arial"/>
        </w:rPr>
      </w:pPr>
      <w:r w:rsidRPr="00260277">
        <w:rPr>
          <w:rFonts w:ascii="Arial" w:hAnsi="Arial" w:cs="Arial"/>
        </w:rPr>
        <w:br w:type="page"/>
      </w:r>
    </w:p>
    <w:p w14:paraId="75E7FD5C" w14:textId="308AFE17" w:rsidR="00545684" w:rsidRDefault="00D769F0" w:rsidP="00041A5A">
      <w:pPr>
        <w:pStyle w:val="Heading1"/>
        <w:rPr>
          <w:rFonts w:cs="Arial"/>
        </w:rPr>
      </w:pPr>
      <w:r>
        <w:rPr>
          <w:rFonts w:cs="Arial"/>
        </w:rPr>
        <w:lastRenderedPageBreak/>
        <w:t>Section</w:t>
      </w:r>
      <w:r w:rsidR="00545684" w:rsidRPr="00260277">
        <w:rPr>
          <w:rFonts w:cs="Arial"/>
        </w:rPr>
        <w:t xml:space="preserve"> </w:t>
      </w:r>
      <w:r>
        <w:rPr>
          <w:rFonts w:cs="Arial"/>
        </w:rPr>
        <w:t>B</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Main Project</w:t>
      </w:r>
      <w:r w:rsidR="00545684" w:rsidRPr="00260277">
        <w:rPr>
          <w:rFonts w:cs="Arial"/>
        </w:rPr>
        <w:t xml:space="preserve"> </w:t>
      </w:r>
      <w:r w:rsidR="000B7CD5">
        <w:rPr>
          <w:rFonts w:cs="Arial"/>
        </w:rPr>
        <w:t>P</w:t>
      </w:r>
      <w:r w:rsidR="00545684" w:rsidRPr="00260277">
        <w:rPr>
          <w:rFonts w:cs="Arial"/>
        </w:rPr>
        <w:t>roposal</w:t>
      </w:r>
    </w:p>
    <w:p w14:paraId="6630FBCE" w14:textId="0038F936" w:rsidR="00D769F0" w:rsidRDefault="00D769F0" w:rsidP="00D769F0"/>
    <w:p w14:paraId="54B83761" w14:textId="77777777" w:rsidR="00CC4AFA" w:rsidRPr="00311705" w:rsidRDefault="00D769F0" w:rsidP="00311705">
      <w:pPr>
        <w:pStyle w:val="Heading2"/>
      </w:pPr>
      <w:r w:rsidRPr="00311705">
        <w:rPr>
          <w:b/>
          <w:bCs w:val="0"/>
        </w:rPr>
        <w:t>Project title</w:t>
      </w:r>
      <w:r w:rsidRPr="00311705">
        <w:t xml:space="preserve">: </w:t>
      </w:r>
    </w:p>
    <w:p w14:paraId="24BD4B42" w14:textId="5EEB7D5F" w:rsidR="00D769F0" w:rsidRPr="00CC4AFA" w:rsidRDefault="00CC4AFA" w:rsidP="00311705">
      <w:pPr>
        <w:pStyle w:val="Heading2"/>
      </w:pPr>
      <w:r w:rsidRPr="00311705">
        <w:rPr>
          <w:sz w:val="24"/>
          <w:szCs w:val="24"/>
        </w:rPr>
        <w:t>S</w:t>
      </w:r>
      <w:r w:rsidR="007808B7" w:rsidRPr="00311705">
        <w:rPr>
          <w:sz w:val="24"/>
          <w:szCs w:val="24"/>
        </w:rPr>
        <w:t>ocial media usage and mental health: the impact on adolescents and young people in the United Kingdom</w:t>
      </w:r>
      <w:r w:rsidR="007808B7" w:rsidRPr="00CC4AFA">
        <w:t>.</w:t>
      </w:r>
    </w:p>
    <w:p w14:paraId="03FD30D3" w14:textId="475F3855" w:rsidR="00715990" w:rsidRPr="00CC4AFA" w:rsidRDefault="00715990" w:rsidP="00041A5A">
      <w:pPr>
        <w:spacing w:line="360" w:lineRule="auto"/>
        <w:rPr>
          <w:rFonts w:ascii="Arial" w:hAnsi="Arial" w:cs="Arial"/>
          <w:b/>
          <w:szCs w:val="24"/>
        </w:rPr>
      </w:pPr>
    </w:p>
    <w:p w14:paraId="30192442" w14:textId="77777777" w:rsidR="00CC4AFA" w:rsidRPr="00CC4AFA" w:rsidRDefault="00545684" w:rsidP="00311705">
      <w:pPr>
        <w:pStyle w:val="Heading2"/>
      </w:pPr>
      <w:r w:rsidRPr="00311705">
        <w:rPr>
          <w:b/>
          <w:bCs w:val="0"/>
        </w:rPr>
        <w:t>Aim and objectives</w:t>
      </w:r>
      <w:r w:rsidRPr="00CC4AFA">
        <w:t>:</w:t>
      </w:r>
      <w:r w:rsidR="007808B7" w:rsidRPr="00CC4AFA">
        <w:t xml:space="preserve"> </w:t>
      </w:r>
    </w:p>
    <w:p w14:paraId="07D6A8C1" w14:textId="70D57BF2" w:rsidR="00840001" w:rsidRPr="00311705" w:rsidRDefault="00CC4AFA" w:rsidP="00311705">
      <w:pPr>
        <w:pStyle w:val="Heading2"/>
        <w:rPr>
          <w:sz w:val="24"/>
          <w:szCs w:val="24"/>
        </w:rPr>
      </w:pPr>
      <w:r w:rsidRPr="00311705">
        <w:rPr>
          <w:sz w:val="24"/>
          <w:szCs w:val="24"/>
        </w:rPr>
        <w:t>T</w:t>
      </w:r>
      <w:r w:rsidR="007808B7" w:rsidRPr="00311705">
        <w:rPr>
          <w:sz w:val="24"/>
          <w:szCs w:val="24"/>
        </w:rPr>
        <w:t>he aim of the research is to investigate the impact(s) of social media usage on the mental health of adolescents and young people in the United Kingdom.</w:t>
      </w:r>
      <w:r w:rsidR="00840001" w:rsidRPr="00311705">
        <w:rPr>
          <w:sz w:val="24"/>
          <w:szCs w:val="24"/>
        </w:rPr>
        <w:t xml:space="preserve"> </w:t>
      </w:r>
    </w:p>
    <w:p w14:paraId="4597B6E9" w14:textId="07BD64F4" w:rsidR="00840001" w:rsidRPr="00311705" w:rsidRDefault="00840001" w:rsidP="00311705">
      <w:pPr>
        <w:pStyle w:val="Heading2"/>
        <w:rPr>
          <w:sz w:val="24"/>
          <w:szCs w:val="24"/>
        </w:rPr>
      </w:pPr>
      <w:r w:rsidRPr="00311705">
        <w:rPr>
          <w:sz w:val="24"/>
          <w:szCs w:val="24"/>
        </w:rPr>
        <w:t xml:space="preserve">The objectives of this dissertation include: </w:t>
      </w:r>
    </w:p>
    <w:p w14:paraId="0235BEEA" w14:textId="77777777" w:rsidR="00840001" w:rsidRPr="00311705" w:rsidRDefault="00840001" w:rsidP="00311705">
      <w:pPr>
        <w:pStyle w:val="Heading2"/>
        <w:rPr>
          <w:sz w:val="24"/>
          <w:szCs w:val="24"/>
        </w:rPr>
      </w:pPr>
      <w:r w:rsidRPr="00311705">
        <w:rPr>
          <w:sz w:val="24"/>
          <w:szCs w:val="24"/>
        </w:rPr>
        <w:t xml:space="preserve">1. To provide definitions of certain concepts associated with the title including social media, adolescents and young people, mental health etc. </w:t>
      </w:r>
    </w:p>
    <w:p w14:paraId="3B12EADD" w14:textId="77777777" w:rsidR="00840001" w:rsidRPr="00311705" w:rsidRDefault="00840001" w:rsidP="00311705">
      <w:pPr>
        <w:pStyle w:val="Heading2"/>
        <w:rPr>
          <w:sz w:val="24"/>
          <w:szCs w:val="24"/>
        </w:rPr>
      </w:pPr>
      <w:r w:rsidRPr="00311705">
        <w:rPr>
          <w:sz w:val="24"/>
          <w:szCs w:val="24"/>
        </w:rPr>
        <w:t xml:space="preserve">2. Identify literatures that relates social media with mental health of adolescents and young people in the UK. </w:t>
      </w:r>
    </w:p>
    <w:p w14:paraId="3BE2D2CA" w14:textId="4FC4AA4D" w:rsidR="00840001" w:rsidRPr="00311705" w:rsidRDefault="00840001" w:rsidP="00311705">
      <w:pPr>
        <w:pStyle w:val="Heading2"/>
        <w:rPr>
          <w:sz w:val="24"/>
          <w:szCs w:val="24"/>
        </w:rPr>
      </w:pPr>
      <w:r w:rsidRPr="00311705">
        <w:rPr>
          <w:sz w:val="24"/>
          <w:szCs w:val="24"/>
        </w:rPr>
        <w:t xml:space="preserve">3. Analyse and evaluate the findings of the literatures identified. </w:t>
      </w:r>
    </w:p>
    <w:p w14:paraId="3FF7319B" w14:textId="4A77FEE0" w:rsidR="00840001" w:rsidRPr="00311705" w:rsidRDefault="00840001" w:rsidP="00311705">
      <w:pPr>
        <w:pStyle w:val="Heading2"/>
        <w:rPr>
          <w:sz w:val="24"/>
          <w:szCs w:val="24"/>
        </w:rPr>
      </w:pPr>
      <w:r w:rsidRPr="00311705">
        <w:rPr>
          <w:sz w:val="24"/>
          <w:szCs w:val="24"/>
        </w:rPr>
        <w:t>4. Identify</w:t>
      </w:r>
      <w:r w:rsidR="00CC4AFA" w:rsidRPr="00311705">
        <w:rPr>
          <w:sz w:val="24"/>
          <w:szCs w:val="24"/>
        </w:rPr>
        <w:t xml:space="preserve"> current legislations, policies and</w:t>
      </w:r>
      <w:r w:rsidRPr="00311705">
        <w:rPr>
          <w:sz w:val="24"/>
          <w:szCs w:val="24"/>
        </w:rPr>
        <w:t xml:space="preserve"> interventions</w:t>
      </w:r>
      <w:r w:rsidR="00CC4AFA" w:rsidRPr="00311705">
        <w:rPr>
          <w:sz w:val="24"/>
          <w:szCs w:val="24"/>
        </w:rPr>
        <w:t xml:space="preserve"> as well as</w:t>
      </w:r>
      <w:r w:rsidRPr="00311705">
        <w:rPr>
          <w:sz w:val="24"/>
          <w:szCs w:val="24"/>
        </w:rPr>
        <w:t xml:space="preserve"> provide recommendations for best practices</w:t>
      </w:r>
      <w:r w:rsidR="00CC4AFA" w:rsidRPr="00311705">
        <w:rPr>
          <w:sz w:val="24"/>
          <w:szCs w:val="24"/>
        </w:rPr>
        <w:t xml:space="preserve"> and outcomes</w:t>
      </w:r>
      <w:r w:rsidRPr="00311705">
        <w:rPr>
          <w:sz w:val="24"/>
          <w:szCs w:val="24"/>
        </w:rPr>
        <w:t xml:space="preserve"> in the UK</w:t>
      </w:r>
      <w:r w:rsidR="00CC4AFA" w:rsidRPr="00311705">
        <w:rPr>
          <w:sz w:val="24"/>
          <w:szCs w:val="24"/>
        </w:rPr>
        <w:t>.</w:t>
      </w:r>
    </w:p>
    <w:p w14:paraId="158D72E5" w14:textId="5D5064B0" w:rsidR="00840001" w:rsidRPr="00311705" w:rsidRDefault="00840001" w:rsidP="00311705">
      <w:pPr>
        <w:spacing w:line="360" w:lineRule="auto"/>
        <w:rPr>
          <w:szCs w:val="24"/>
        </w:rPr>
      </w:pPr>
    </w:p>
    <w:p w14:paraId="14CD1E1E" w14:textId="18723D97" w:rsidR="00840001" w:rsidRPr="00311705" w:rsidRDefault="00840001" w:rsidP="00311705">
      <w:pPr>
        <w:spacing w:line="360" w:lineRule="auto"/>
        <w:rPr>
          <w:szCs w:val="24"/>
        </w:rPr>
      </w:pPr>
      <w:r w:rsidRPr="00311705">
        <w:rPr>
          <w:szCs w:val="24"/>
        </w:rPr>
        <w:t xml:space="preserve">    </w:t>
      </w:r>
    </w:p>
    <w:p w14:paraId="7AA94269" w14:textId="357E6B5A" w:rsidR="00545684" w:rsidRPr="00311705" w:rsidRDefault="00545684" w:rsidP="00311705">
      <w:pPr>
        <w:spacing w:line="360" w:lineRule="auto"/>
        <w:rPr>
          <w:rFonts w:ascii="Arial" w:hAnsi="Arial" w:cs="Arial"/>
          <w:szCs w:val="24"/>
        </w:rPr>
      </w:pPr>
    </w:p>
    <w:p w14:paraId="4DE92F51" w14:textId="77777777" w:rsidR="00041A5A" w:rsidRPr="00311705" w:rsidRDefault="00041A5A" w:rsidP="00311705">
      <w:pPr>
        <w:spacing w:line="360" w:lineRule="auto"/>
        <w:rPr>
          <w:rFonts w:ascii="Arial" w:hAnsi="Arial" w:cs="Arial"/>
          <w:szCs w:val="24"/>
        </w:rPr>
      </w:pPr>
    </w:p>
    <w:p w14:paraId="4C6D295C" w14:textId="77777777" w:rsidR="00311705" w:rsidRDefault="00545684" w:rsidP="00311705">
      <w:pPr>
        <w:pStyle w:val="Heading2"/>
      </w:pPr>
      <w:r w:rsidRPr="00311705">
        <w:rPr>
          <w:b/>
          <w:bCs w:val="0"/>
        </w:rPr>
        <w:lastRenderedPageBreak/>
        <w:t>Background</w:t>
      </w:r>
      <w:r w:rsidRPr="00CC4AFA">
        <w:t>:</w:t>
      </w:r>
      <w:r w:rsidR="003F2906" w:rsidRPr="00CC4AFA">
        <w:t xml:space="preserve"> </w:t>
      </w:r>
    </w:p>
    <w:p w14:paraId="32149969" w14:textId="420466BD" w:rsidR="00CC4AFA" w:rsidRPr="00311705" w:rsidRDefault="00311705" w:rsidP="00311705">
      <w:pPr>
        <w:pStyle w:val="Heading2"/>
        <w:rPr>
          <w:sz w:val="24"/>
          <w:szCs w:val="24"/>
        </w:rPr>
      </w:pPr>
      <w:r w:rsidRPr="00311705">
        <w:rPr>
          <w:sz w:val="24"/>
          <w:szCs w:val="24"/>
        </w:rPr>
        <w:t>82% of 15–25-year-olds use social media platforms including YouTube, snapchats, Instagram etc. 70% of 12–15-year-olds have a profile on social media as reported by UK communication regulator-OFCOM (Statista research department, 2022). Social media use has seen increasing reports of mental health illnesses including depressive symptoms and anxiety among adolescents and young people in the UK and globally.</w:t>
      </w:r>
    </w:p>
    <w:p w14:paraId="3AC96963" w14:textId="3C2EDA36" w:rsidR="00545684" w:rsidRPr="00311705" w:rsidRDefault="00CC4AFA" w:rsidP="00311705">
      <w:pPr>
        <w:pStyle w:val="Heading2"/>
        <w:rPr>
          <w:sz w:val="24"/>
          <w:szCs w:val="24"/>
        </w:rPr>
      </w:pPr>
      <w:r w:rsidRPr="00311705">
        <w:rPr>
          <w:sz w:val="24"/>
          <w:szCs w:val="24"/>
        </w:rPr>
        <w:t>S</w:t>
      </w:r>
      <w:r w:rsidR="003F2906" w:rsidRPr="00311705">
        <w:rPr>
          <w:sz w:val="24"/>
          <w:szCs w:val="24"/>
        </w:rPr>
        <w:t>everal studies show that 1 in 3 mental health problems in adulthood is linked to childhood and adolescence life experience hence it’s a public</w:t>
      </w:r>
      <w:r w:rsidRPr="00311705">
        <w:rPr>
          <w:sz w:val="24"/>
          <w:szCs w:val="24"/>
        </w:rPr>
        <w:t xml:space="preserve"> health</w:t>
      </w:r>
      <w:r w:rsidR="003F2906" w:rsidRPr="00311705">
        <w:rPr>
          <w:sz w:val="24"/>
          <w:szCs w:val="24"/>
        </w:rPr>
        <w:t xml:space="preserve"> concern (youngminds, 2022). The UK government spends an average of £118 billions yearly for the treatment and management of mental health related illnesses. This is equivalent to 5% of UK gross domestic product in a year according to London school of economics and mental health foundation survey (Metro,2022).</w:t>
      </w:r>
    </w:p>
    <w:p w14:paraId="1F623198" w14:textId="77777777" w:rsidR="003F2906" w:rsidRPr="00311705" w:rsidRDefault="003F2906" w:rsidP="00311705">
      <w:pPr>
        <w:pStyle w:val="ListParagraph"/>
        <w:spacing w:line="360" w:lineRule="auto"/>
        <w:rPr>
          <w:szCs w:val="24"/>
        </w:rPr>
      </w:pPr>
    </w:p>
    <w:p w14:paraId="123E060D" w14:textId="779C77FB" w:rsidR="00545684" w:rsidRPr="00311705" w:rsidRDefault="00545684" w:rsidP="00311705">
      <w:pPr>
        <w:spacing w:line="360" w:lineRule="auto"/>
        <w:rPr>
          <w:rFonts w:ascii="Arial" w:hAnsi="Arial" w:cs="Arial"/>
          <w:szCs w:val="24"/>
        </w:rPr>
      </w:pPr>
    </w:p>
    <w:p w14:paraId="48B3D1A4" w14:textId="77777777" w:rsidR="00041A5A" w:rsidRPr="00260277" w:rsidRDefault="00041A5A" w:rsidP="00041A5A">
      <w:pPr>
        <w:spacing w:line="360" w:lineRule="auto"/>
        <w:rPr>
          <w:rFonts w:ascii="Arial" w:hAnsi="Arial" w:cs="Arial"/>
        </w:rPr>
      </w:pPr>
    </w:p>
    <w:p w14:paraId="0D3D9A08" w14:textId="0F4ACF3E" w:rsidR="00CC4AFA" w:rsidRPr="00CC4AFA" w:rsidRDefault="00545684" w:rsidP="00311705">
      <w:pPr>
        <w:pStyle w:val="Heading2"/>
      </w:pPr>
      <w:r w:rsidRPr="00311705">
        <w:rPr>
          <w:b/>
          <w:bCs w:val="0"/>
        </w:rPr>
        <w:t>Methods</w:t>
      </w:r>
      <w:r w:rsidRPr="00CC4AFA">
        <w:t>:</w:t>
      </w:r>
      <w:r w:rsidR="00840001" w:rsidRPr="00CC4AFA">
        <w:t xml:space="preserve"> </w:t>
      </w:r>
    </w:p>
    <w:p w14:paraId="332E5A12" w14:textId="58EF1B42" w:rsidR="00545684" w:rsidRPr="00311705" w:rsidRDefault="00840001" w:rsidP="00311705">
      <w:pPr>
        <w:pStyle w:val="Heading2"/>
        <w:rPr>
          <w:sz w:val="24"/>
          <w:szCs w:val="24"/>
        </w:rPr>
      </w:pPr>
      <w:r w:rsidRPr="00311705">
        <w:rPr>
          <w:sz w:val="24"/>
          <w:szCs w:val="24"/>
        </w:rPr>
        <w:t>Systematic literature review of secondary data shall be employed to complete the research</w:t>
      </w:r>
      <w:r w:rsidR="00FE7851" w:rsidRPr="00311705">
        <w:rPr>
          <w:sz w:val="24"/>
          <w:szCs w:val="24"/>
        </w:rPr>
        <w:t xml:space="preserve"> (Xiao and Watson, 2019).</w:t>
      </w:r>
    </w:p>
    <w:p w14:paraId="7415BFCC" w14:textId="5A34063E" w:rsidR="0061260B" w:rsidRPr="00CC4AFA" w:rsidRDefault="0061260B" w:rsidP="003F2906">
      <w:pPr>
        <w:spacing w:line="360" w:lineRule="auto"/>
        <w:rPr>
          <w:rFonts w:ascii="Arial" w:hAnsi="Arial" w:cs="Arial"/>
          <w:szCs w:val="24"/>
        </w:rPr>
      </w:pPr>
    </w:p>
    <w:p w14:paraId="18E06925" w14:textId="77777777" w:rsidR="00260277" w:rsidRPr="00260277" w:rsidRDefault="00260277" w:rsidP="0061260B">
      <w:pPr>
        <w:rPr>
          <w:rFonts w:ascii="Arial" w:hAnsi="Arial" w:cs="Arial"/>
        </w:rPr>
      </w:pPr>
    </w:p>
    <w:p w14:paraId="08437629" w14:textId="77777777" w:rsidR="0061260B" w:rsidRPr="00CC4AFA" w:rsidRDefault="0061260B" w:rsidP="0061260B">
      <w:pPr>
        <w:rPr>
          <w:rFonts w:ascii="Arial" w:hAnsi="Arial" w:cs="Arial"/>
          <w:b/>
        </w:rPr>
      </w:pPr>
    </w:p>
    <w:p w14:paraId="427FB811" w14:textId="38C535A0" w:rsidR="00CC4AFA" w:rsidRDefault="0061260B" w:rsidP="00311705">
      <w:pPr>
        <w:pStyle w:val="Heading2"/>
      </w:pPr>
      <w:r w:rsidRPr="00311705">
        <w:rPr>
          <w:b/>
          <w:bCs w:val="0"/>
        </w:rPr>
        <w:t>Resources</w:t>
      </w:r>
      <w:r w:rsidR="00260277">
        <w:t>:</w:t>
      </w:r>
      <w:r w:rsidRPr="00260277">
        <w:t xml:space="preserve"> </w:t>
      </w:r>
    </w:p>
    <w:p w14:paraId="232DCC93" w14:textId="66EBF539" w:rsidR="0061260B" w:rsidRPr="00311705" w:rsidRDefault="00311705" w:rsidP="00311705">
      <w:pPr>
        <w:pStyle w:val="Heading2"/>
        <w:ind w:left="0"/>
        <w:rPr>
          <w:sz w:val="24"/>
          <w:szCs w:val="24"/>
        </w:rPr>
      </w:pPr>
      <w:r>
        <w:t xml:space="preserve"> </w:t>
      </w:r>
      <w:r w:rsidR="00CC4AFA">
        <w:t xml:space="preserve">    </w:t>
      </w:r>
      <w:r w:rsidR="00CC4AFA" w:rsidRPr="00311705">
        <w:rPr>
          <w:sz w:val="24"/>
          <w:szCs w:val="24"/>
        </w:rPr>
        <w:t>F</w:t>
      </w:r>
      <w:r w:rsidR="006B7B63" w:rsidRPr="00311705">
        <w:rPr>
          <w:sz w:val="24"/>
          <w:szCs w:val="24"/>
        </w:rPr>
        <w:t>ully functional computer and access to internet, notebook</w:t>
      </w:r>
      <w:r w:rsidRPr="00311705">
        <w:rPr>
          <w:sz w:val="24"/>
          <w:szCs w:val="24"/>
        </w:rPr>
        <w:t xml:space="preserve"> </w:t>
      </w:r>
      <w:r w:rsidR="006B7B63" w:rsidRPr="00311705">
        <w:rPr>
          <w:sz w:val="24"/>
          <w:szCs w:val="24"/>
        </w:rPr>
        <w:t xml:space="preserve">and pen, money to </w:t>
      </w:r>
      <w:r>
        <w:rPr>
          <w:sz w:val="24"/>
          <w:szCs w:val="24"/>
        </w:rPr>
        <w:t xml:space="preserve">                pay for </w:t>
      </w:r>
      <w:r w:rsidR="006B7B63" w:rsidRPr="00311705">
        <w:rPr>
          <w:sz w:val="24"/>
          <w:szCs w:val="24"/>
        </w:rPr>
        <w:t xml:space="preserve">online </w:t>
      </w:r>
      <w:r w:rsidR="00CC4AFA" w:rsidRPr="00311705">
        <w:rPr>
          <w:sz w:val="24"/>
          <w:szCs w:val="24"/>
        </w:rPr>
        <w:t>articles,</w:t>
      </w:r>
      <w:r w:rsidR="006B7B63" w:rsidRPr="00311705">
        <w:rPr>
          <w:sz w:val="24"/>
          <w:szCs w:val="24"/>
        </w:rPr>
        <w:t xml:space="preserve"> journals and books</w:t>
      </w:r>
      <w:r>
        <w:rPr>
          <w:sz w:val="24"/>
          <w:szCs w:val="24"/>
        </w:rPr>
        <w:t xml:space="preserve">, </w:t>
      </w:r>
      <w:r w:rsidR="00AC450E" w:rsidRPr="00311705">
        <w:rPr>
          <w:sz w:val="24"/>
          <w:szCs w:val="24"/>
        </w:rPr>
        <w:t>Supervisor’s support and guidance.</w:t>
      </w:r>
    </w:p>
    <w:p w14:paraId="64C3045A" w14:textId="742E6424" w:rsidR="0061260B" w:rsidRDefault="0061260B" w:rsidP="00260277">
      <w:pPr>
        <w:rPr>
          <w:rFonts w:ascii="Arial" w:hAnsi="Arial" w:cs="Arial"/>
        </w:rPr>
      </w:pPr>
    </w:p>
    <w:p w14:paraId="32C49FA8" w14:textId="77777777" w:rsidR="00260277" w:rsidRPr="00260277" w:rsidRDefault="00260277" w:rsidP="00260277">
      <w:pPr>
        <w:rPr>
          <w:rFonts w:ascii="Arial" w:hAnsi="Arial" w:cs="Arial"/>
        </w:rPr>
      </w:pPr>
    </w:p>
    <w:p w14:paraId="376E10FA" w14:textId="77777777" w:rsidR="00260277" w:rsidRPr="00260277" w:rsidRDefault="00260277" w:rsidP="00260277">
      <w:pPr>
        <w:rPr>
          <w:rFonts w:ascii="Arial" w:hAnsi="Arial" w:cs="Arial"/>
        </w:rPr>
      </w:pPr>
    </w:p>
    <w:p w14:paraId="5719FA53" w14:textId="08428DD3" w:rsidR="00311705" w:rsidRPr="00311705" w:rsidRDefault="00CC4AFA" w:rsidP="00311705">
      <w:pPr>
        <w:pStyle w:val="Heading2"/>
      </w:pPr>
      <w:r w:rsidRPr="00311705">
        <w:rPr>
          <w:b/>
          <w:bCs w:val="0"/>
        </w:rPr>
        <w:lastRenderedPageBreak/>
        <w:t>F)</w:t>
      </w:r>
      <w:r w:rsidR="0061260B" w:rsidRPr="00311705">
        <w:rPr>
          <w:b/>
          <w:bCs w:val="0"/>
        </w:rPr>
        <w:t xml:space="preserve"> Timescale</w:t>
      </w:r>
      <w:r w:rsidR="0061260B" w:rsidRPr="00260277">
        <w:t>:</w:t>
      </w:r>
      <w:r w:rsidRPr="00CC4AFA">
        <w:t xml:space="preserve">           </w:t>
      </w:r>
    </w:p>
    <w:p w14:paraId="188E8727" w14:textId="799C3505" w:rsidR="00CC4AFA" w:rsidRPr="00311705" w:rsidRDefault="00CC4AFA" w:rsidP="00311705">
      <w:pPr>
        <w:pStyle w:val="Heading2"/>
        <w:ind w:left="0"/>
        <w:rPr>
          <w:sz w:val="24"/>
          <w:szCs w:val="24"/>
        </w:rPr>
      </w:pPr>
      <w:r w:rsidRPr="00311705">
        <w:rPr>
          <w:b/>
          <w:sz w:val="24"/>
          <w:szCs w:val="24"/>
        </w:rPr>
        <w:t xml:space="preserve">  </w:t>
      </w:r>
      <w:r w:rsidRPr="00311705">
        <w:rPr>
          <w:sz w:val="24"/>
          <w:szCs w:val="24"/>
        </w:rPr>
        <w:t xml:space="preserve">               </w:t>
      </w:r>
      <w:r w:rsidR="00311705" w:rsidRPr="00311705">
        <w:rPr>
          <w:b/>
          <w:bCs w:val="0"/>
          <w:sz w:val="24"/>
          <w:szCs w:val="24"/>
        </w:rPr>
        <w:t>components</w:t>
      </w:r>
      <w:r w:rsidRPr="00311705">
        <w:rPr>
          <w:b/>
          <w:bCs w:val="0"/>
          <w:sz w:val="24"/>
          <w:szCs w:val="24"/>
        </w:rPr>
        <w:t xml:space="preserve">      </w:t>
      </w:r>
      <w:r w:rsidRPr="00311705">
        <w:rPr>
          <w:sz w:val="24"/>
          <w:szCs w:val="24"/>
        </w:rPr>
        <w:t xml:space="preserve">                 </w:t>
      </w:r>
      <w:r w:rsidR="00311705" w:rsidRPr="00311705">
        <w:rPr>
          <w:sz w:val="24"/>
          <w:szCs w:val="24"/>
        </w:rPr>
        <w:t xml:space="preserve">         </w:t>
      </w:r>
      <w:r w:rsidRPr="00311705">
        <w:rPr>
          <w:b/>
          <w:sz w:val="24"/>
          <w:szCs w:val="24"/>
        </w:rPr>
        <w:t>Duration</w:t>
      </w:r>
    </w:p>
    <w:tbl>
      <w:tblPr>
        <w:tblStyle w:val="TableGrid"/>
        <w:tblW w:w="0" w:type="auto"/>
        <w:tblInd w:w="720" w:type="dxa"/>
        <w:tblLook w:val="04A0" w:firstRow="1" w:lastRow="0" w:firstColumn="1" w:lastColumn="0" w:noHBand="0" w:noVBand="1"/>
      </w:tblPr>
      <w:tblGrid>
        <w:gridCol w:w="4251"/>
        <w:gridCol w:w="4045"/>
      </w:tblGrid>
      <w:tr w:rsidR="00CC4AFA" w:rsidRPr="00311705" w14:paraId="28243A9B" w14:textId="77777777" w:rsidTr="00CC4AFA">
        <w:tc>
          <w:tcPr>
            <w:tcW w:w="4508" w:type="dxa"/>
          </w:tcPr>
          <w:p w14:paraId="24A5B3FD" w14:textId="75A7C273" w:rsidR="00CC4AFA" w:rsidRPr="00311705" w:rsidRDefault="00CC4AFA" w:rsidP="00311705">
            <w:pPr>
              <w:pStyle w:val="Heading2"/>
              <w:outlineLvl w:val="1"/>
              <w:rPr>
                <w:sz w:val="24"/>
                <w:szCs w:val="24"/>
              </w:rPr>
            </w:pPr>
            <w:r w:rsidRPr="00311705">
              <w:rPr>
                <w:sz w:val="24"/>
                <w:szCs w:val="24"/>
              </w:rPr>
              <w:t>Introduction</w:t>
            </w:r>
          </w:p>
        </w:tc>
        <w:tc>
          <w:tcPr>
            <w:tcW w:w="4508" w:type="dxa"/>
          </w:tcPr>
          <w:p w14:paraId="03F6A4FD" w14:textId="2E821678" w:rsidR="00CC4AFA" w:rsidRPr="00311705" w:rsidRDefault="00CC4AFA" w:rsidP="00311705">
            <w:pPr>
              <w:pStyle w:val="Heading2"/>
              <w:outlineLvl w:val="1"/>
              <w:rPr>
                <w:sz w:val="24"/>
                <w:szCs w:val="24"/>
              </w:rPr>
            </w:pPr>
            <w:r w:rsidRPr="00311705">
              <w:rPr>
                <w:sz w:val="24"/>
                <w:szCs w:val="24"/>
              </w:rPr>
              <w:t>01-31 March, 2022</w:t>
            </w:r>
          </w:p>
        </w:tc>
      </w:tr>
      <w:tr w:rsidR="00CC4AFA" w:rsidRPr="00311705" w14:paraId="53BB1379" w14:textId="77777777" w:rsidTr="00CC4AFA">
        <w:tc>
          <w:tcPr>
            <w:tcW w:w="4508" w:type="dxa"/>
          </w:tcPr>
          <w:p w14:paraId="10E904BC" w14:textId="61453921" w:rsidR="00CC4AFA" w:rsidRPr="00311705" w:rsidRDefault="00CC4AFA" w:rsidP="00311705">
            <w:pPr>
              <w:pStyle w:val="Heading2"/>
              <w:outlineLvl w:val="1"/>
              <w:rPr>
                <w:sz w:val="24"/>
                <w:szCs w:val="24"/>
              </w:rPr>
            </w:pPr>
            <w:r w:rsidRPr="00311705">
              <w:rPr>
                <w:sz w:val="24"/>
                <w:szCs w:val="24"/>
              </w:rPr>
              <w:t>Literature review</w:t>
            </w:r>
          </w:p>
        </w:tc>
        <w:tc>
          <w:tcPr>
            <w:tcW w:w="4508" w:type="dxa"/>
          </w:tcPr>
          <w:p w14:paraId="56674B28" w14:textId="76AF3A4D" w:rsidR="00CC4AFA" w:rsidRPr="00311705" w:rsidRDefault="00CC4AFA" w:rsidP="00311705">
            <w:pPr>
              <w:pStyle w:val="Heading2"/>
              <w:outlineLvl w:val="1"/>
              <w:rPr>
                <w:sz w:val="24"/>
                <w:szCs w:val="24"/>
              </w:rPr>
            </w:pPr>
            <w:r w:rsidRPr="00311705">
              <w:rPr>
                <w:sz w:val="24"/>
                <w:szCs w:val="24"/>
              </w:rPr>
              <w:t>01-30 April, 2022</w:t>
            </w:r>
          </w:p>
        </w:tc>
      </w:tr>
      <w:tr w:rsidR="00CC4AFA" w:rsidRPr="00311705" w14:paraId="35C8CDC3" w14:textId="77777777" w:rsidTr="00CC4AFA">
        <w:tc>
          <w:tcPr>
            <w:tcW w:w="4508" w:type="dxa"/>
          </w:tcPr>
          <w:p w14:paraId="54EE8AE4" w14:textId="6A78664C" w:rsidR="00CC4AFA" w:rsidRPr="00311705" w:rsidRDefault="00CC4AFA" w:rsidP="00311705">
            <w:pPr>
              <w:pStyle w:val="Heading2"/>
              <w:outlineLvl w:val="1"/>
              <w:rPr>
                <w:sz w:val="24"/>
                <w:szCs w:val="24"/>
              </w:rPr>
            </w:pPr>
            <w:r w:rsidRPr="00311705">
              <w:rPr>
                <w:sz w:val="24"/>
                <w:szCs w:val="24"/>
              </w:rPr>
              <w:t>Methodology</w:t>
            </w:r>
          </w:p>
        </w:tc>
        <w:tc>
          <w:tcPr>
            <w:tcW w:w="4508" w:type="dxa"/>
          </w:tcPr>
          <w:p w14:paraId="5E531E93" w14:textId="5F976B46" w:rsidR="00CC4AFA" w:rsidRPr="00311705" w:rsidRDefault="00CC4AFA" w:rsidP="00311705">
            <w:pPr>
              <w:pStyle w:val="Heading2"/>
              <w:outlineLvl w:val="1"/>
              <w:rPr>
                <w:sz w:val="24"/>
                <w:szCs w:val="24"/>
              </w:rPr>
            </w:pPr>
            <w:r w:rsidRPr="00311705">
              <w:rPr>
                <w:sz w:val="24"/>
                <w:szCs w:val="24"/>
              </w:rPr>
              <w:t>01-31 May, 2022</w:t>
            </w:r>
          </w:p>
        </w:tc>
      </w:tr>
      <w:tr w:rsidR="00CC4AFA" w:rsidRPr="00311705" w14:paraId="7DCAD173" w14:textId="77777777" w:rsidTr="00CC4AFA">
        <w:tc>
          <w:tcPr>
            <w:tcW w:w="4508" w:type="dxa"/>
          </w:tcPr>
          <w:p w14:paraId="738A7BF1" w14:textId="0CA0D38A" w:rsidR="00CC4AFA" w:rsidRPr="00311705" w:rsidRDefault="00CC4AFA" w:rsidP="00311705">
            <w:pPr>
              <w:pStyle w:val="Heading2"/>
              <w:outlineLvl w:val="1"/>
              <w:rPr>
                <w:sz w:val="24"/>
                <w:szCs w:val="24"/>
              </w:rPr>
            </w:pPr>
            <w:r w:rsidRPr="00311705">
              <w:rPr>
                <w:sz w:val="24"/>
                <w:szCs w:val="24"/>
              </w:rPr>
              <w:t>Findings and discussion</w:t>
            </w:r>
          </w:p>
        </w:tc>
        <w:tc>
          <w:tcPr>
            <w:tcW w:w="4508" w:type="dxa"/>
          </w:tcPr>
          <w:p w14:paraId="22C1BF0B" w14:textId="44184AE0" w:rsidR="00CC4AFA" w:rsidRPr="00311705" w:rsidRDefault="00CC4AFA" w:rsidP="00311705">
            <w:pPr>
              <w:pStyle w:val="Heading2"/>
              <w:outlineLvl w:val="1"/>
              <w:rPr>
                <w:sz w:val="24"/>
                <w:szCs w:val="24"/>
              </w:rPr>
            </w:pPr>
            <w:r w:rsidRPr="00311705">
              <w:rPr>
                <w:sz w:val="24"/>
                <w:szCs w:val="24"/>
              </w:rPr>
              <w:t>01-30 June, 2022</w:t>
            </w:r>
          </w:p>
        </w:tc>
      </w:tr>
      <w:tr w:rsidR="00CC4AFA" w:rsidRPr="00311705" w14:paraId="4D99EA7B" w14:textId="77777777" w:rsidTr="00CC4AFA">
        <w:tc>
          <w:tcPr>
            <w:tcW w:w="4508" w:type="dxa"/>
          </w:tcPr>
          <w:p w14:paraId="68D21B6A" w14:textId="677FF6EE" w:rsidR="00CC4AFA" w:rsidRPr="00311705" w:rsidRDefault="00CC4AFA" w:rsidP="00311705">
            <w:pPr>
              <w:pStyle w:val="Heading2"/>
              <w:outlineLvl w:val="1"/>
              <w:rPr>
                <w:sz w:val="24"/>
                <w:szCs w:val="24"/>
              </w:rPr>
            </w:pPr>
            <w:r w:rsidRPr="00311705">
              <w:rPr>
                <w:sz w:val="24"/>
                <w:szCs w:val="24"/>
              </w:rPr>
              <w:t>Conclusion and Recommendations</w:t>
            </w:r>
          </w:p>
        </w:tc>
        <w:tc>
          <w:tcPr>
            <w:tcW w:w="4508" w:type="dxa"/>
          </w:tcPr>
          <w:p w14:paraId="5F72AE69" w14:textId="7FDC575D" w:rsidR="00CC4AFA" w:rsidRPr="00311705" w:rsidRDefault="00CC4AFA" w:rsidP="00311705">
            <w:pPr>
              <w:pStyle w:val="Heading2"/>
              <w:outlineLvl w:val="1"/>
              <w:rPr>
                <w:sz w:val="24"/>
                <w:szCs w:val="24"/>
              </w:rPr>
            </w:pPr>
            <w:r w:rsidRPr="00311705">
              <w:rPr>
                <w:sz w:val="24"/>
                <w:szCs w:val="24"/>
              </w:rPr>
              <w:t>01-31 July, 2022</w:t>
            </w:r>
          </w:p>
        </w:tc>
      </w:tr>
      <w:tr w:rsidR="00CC4AFA" w:rsidRPr="00311705" w14:paraId="60014E7E" w14:textId="77777777" w:rsidTr="00CC4AFA">
        <w:tc>
          <w:tcPr>
            <w:tcW w:w="4508" w:type="dxa"/>
          </w:tcPr>
          <w:p w14:paraId="4E1370AA" w14:textId="483E110E" w:rsidR="00CC4AFA" w:rsidRPr="00311705" w:rsidRDefault="00CC4AFA" w:rsidP="00311705">
            <w:pPr>
              <w:pStyle w:val="Heading2"/>
              <w:outlineLvl w:val="1"/>
              <w:rPr>
                <w:sz w:val="24"/>
                <w:szCs w:val="24"/>
              </w:rPr>
            </w:pPr>
            <w:r w:rsidRPr="00311705">
              <w:rPr>
                <w:sz w:val="24"/>
                <w:szCs w:val="24"/>
              </w:rPr>
              <w:t xml:space="preserve">References </w:t>
            </w:r>
          </w:p>
        </w:tc>
        <w:tc>
          <w:tcPr>
            <w:tcW w:w="4508" w:type="dxa"/>
          </w:tcPr>
          <w:p w14:paraId="5AD60817" w14:textId="7014D767" w:rsidR="00CC4AFA" w:rsidRPr="00311705" w:rsidRDefault="00CC4AFA" w:rsidP="00311705">
            <w:pPr>
              <w:pStyle w:val="Heading2"/>
              <w:outlineLvl w:val="1"/>
              <w:rPr>
                <w:sz w:val="24"/>
                <w:szCs w:val="24"/>
              </w:rPr>
            </w:pPr>
            <w:r w:rsidRPr="00311705">
              <w:rPr>
                <w:sz w:val="24"/>
                <w:szCs w:val="24"/>
              </w:rPr>
              <w:t>August 2022</w:t>
            </w:r>
          </w:p>
        </w:tc>
      </w:tr>
    </w:tbl>
    <w:p w14:paraId="0FE77585" w14:textId="029709D4" w:rsidR="00545684" w:rsidRPr="00CC4AFA" w:rsidRDefault="00545684" w:rsidP="00311705">
      <w:pPr>
        <w:pStyle w:val="Heading2"/>
      </w:pPr>
    </w:p>
    <w:p w14:paraId="46D8E20E" w14:textId="77777777" w:rsidR="00CC4AFA" w:rsidRPr="00CC4AFA" w:rsidRDefault="00CC4AFA" w:rsidP="00CC4AFA">
      <w:pPr>
        <w:rPr>
          <w:szCs w:val="24"/>
        </w:rPr>
      </w:pPr>
    </w:p>
    <w:p w14:paraId="7324EB87" w14:textId="3C2DBD22" w:rsidR="00545684" w:rsidRDefault="00545684"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602D39AC" w14:textId="420A74B8" w:rsidR="00545684" w:rsidRPr="00260277" w:rsidRDefault="00545684"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0DFC017E" w14:textId="77777777" w:rsidR="003F2906" w:rsidRPr="003F2906" w:rsidRDefault="00545684" w:rsidP="003F2906">
      <w:pPr>
        <w:pStyle w:val="Heading1"/>
        <w:rPr>
          <w:rFonts w:cs="Arial"/>
        </w:rPr>
      </w:pPr>
      <w:r w:rsidRPr="003F2906">
        <w:rPr>
          <w:rFonts w:cs="Arial"/>
        </w:rPr>
        <w:lastRenderedPageBreak/>
        <w:t>References</w:t>
      </w:r>
      <w:r w:rsidR="003F2906" w:rsidRPr="003F2906">
        <w:rPr>
          <w:rFonts w:cs="Arial"/>
        </w:rPr>
        <w:t xml:space="preserve">: </w:t>
      </w:r>
    </w:p>
    <w:p w14:paraId="6A939E0D" w14:textId="4749FD9C" w:rsidR="00CC4AFA" w:rsidRPr="00CC4AFA" w:rsidRDefault="003F2906" w:rsidP="003F2906">
      <w:pPr>
        <w:pStyle w:val="Heading1"/>
        <w:rPr>
          <w:rFonts w:cs="Arial"/>
          <w:b w:val="0"/>
          <w:bCs/>
          <w:sz w:val="24"/>
          <w:szCs w:val="24"/>
        </w:rPr>
      </w:pPr>
      <w:r w:rsidRPr="00CC4AFA">
        <w:rPr>
          <w:rFonts w:cs="Arial"/>
          <w:b w:val="0"/>
          <w:bCs/>
          <w:sz w:val="24"/>
          <w:szCs w:val="24"/>
        </w:rPr>
        <w:t xml:space="preserve">Metro (2022) </w:t>
      </w:r>
      <w:r w:rsidR="00207160">
        <w:rPr>
          <w:rFonts w:cs="Arial"/>
          <w:b w:val="0"/>
          <w:bCs/>
          <w:sz w:val="24"/>
          <w:szCs w:val="24"/>
        </w:rPr>
        <w:t>‘</w:t>
      </w:r>
      <w:r w:rsidRPr="00CC4AFA">
        <w:rPr>
          <w:rFonts w:cs="Arial"/>
          <w:b w:val="0"/>
          <w:bCs/>
          <w:sz w:val="24"/>
          <w:szCs w:val="24"/>
        </w:rPr>
        <w:t xml:space="preserve">Mental health problems cost the UK economy ‘at least £118 billion a year’. </w:t>
      </w:r>
    </w:p>
    <w:p w14:paraId="0A98B129" w14:textId="1ED12167" w:rsidR="00FE7851" w:rsidRPr="00FE7851" w:rsidRDefault="003F2906" w:rsidP="00FE7851">
      <w:pPr>
        <w:pStyle w:val="Heading1"/>
        <w:rPr>
          <w:rFonts w:cs="Arial"/>
          <w:b w:val="0"/>
          <w:bCs/>
          <w:sz w:val="24"/>
          <w:szCs w:val="24"/>
        </w:rPr>
      </w:pPr>
      <w:r w:rsidRPr="00CC4AFA">
        <w:rPr>
          <w:rFonts w:cs="Arial"/>
          <w:b w:val="0"/>
          <w:bCs/>
          <w:sz w:val="24"/>
          <w:szCs w:val="24"/>
        </w:rPr>
        <w:t xml:space="preserve">Available at: </w:t>
      </w:r>
      <w:hyperlink r:id="rId7" w:history="1">
        <w:r w:rsidRPr="00CC4AFA">
          <w:rPr>
            <w:rStyle w:val="Hyperlink"/>
            <w:rFonts w:cs="Arial"/>
            <w:b w:val="0"/>
            <w:bCs/>
            <w:sz w:val="24"/>
            <w:szCs w:val="24"/>
          </w:rPr>
          <w:t>https://metro.co.uk/2022/03/03/study-shows-mental-health-costs-the-uk-economy-billions-each-year-16208820/?ico=related-posts</w:t>
        </w:r>
      </w:hyperlink>
      <w:r w:rsidRPr="00CC4AFA">
        <w:rPr>
          <w:rFonts w:cs="Arial"/>
          <w:b w:val="0"/>
          <w:bCs/>
          <w:sz w:val="24"/>
          <w:szCs w:val="24"/>
        </w:rPr>
        <w:t xml:space="preserve">. </w:t>
      </w:r>
    </w:p>
    <w:p w14:paraId="4B526D51" w14:textId="3DE6285E" w:rsidR="003F2906" w:rsidRDefault="00207160" w:rsidP="003F2906">
      <w:pPr>
        <w:pStyle w:val="Heading1"/>
        <w:rPr>
          <w:rFonts w:cs="Arial"/>
          <w:b w:val="0"/>
          <w:bCs/>
          <w:sz w:val="24"/>
          <w:szCs w:val="24"/>
        </w:rPr>
      </w:pPr>
      <w:r>
        <w:rPr>
          <w:rFonts w:cs="Arial"/>
          <w:b w:val="0"/>
          <w:bCs/>
          <w:sz w:val="24"/>
          <w:szCs w:val="24"/>
        </w:rPr>
        <w:t>(</w:t>
      </w:r>
      <w:r w:rsidR="003F2906" w:rsidRPr="00CC4AFA">
        <w:rPr>
          <w:rFonts w:cs="Arial"/>
          <w:b w:val="0"/>
          <w:bCs/>
          <w:sz w:val="24"/>
          <w:szCs w:val="24"/>
        </w:rPr>
        <w:t>Accessed</w:t>
      </w:r>
      <w:r>
        <w:rPr>
          <w:rFonts w:cs="Arial"/>
          <w:b w:val="0"/>
          <w:bCs/>
          <w:sz w:val="24"/>
          <w:szCs w:val="24"/>
        </w:rPr>
        <w:t>:</w:t>
      </w:r>
      <w:r w:rsidR="003F2906" w:rsidRPr="00CC4AFA">
        <w:rPr>
          <w:rFonts w:cs="Arial"/>
          <w:b w:val="0"/>
          <w:bCs/>
          <w:sz w:val="24"/>
          <w:szCs w:val="24"/>
        </w:rPr>
        <w:t xml:space="preserve"> 4</w:t>
      </w:r>
      <w:r w:rsidR="003F2906" w:rsidRPr="00CC4AFA">
        <w:rPr>
          <w:rFonts w:cs="Arial"/>
          <w:b w:val="0"/>
          <w:bCs/>
          <w:sz w:val="24"/>
          <w:szCs w:val="24"/>
          <w:vertAlign w:val="superscript"/>
        </w:rPr>
        <w:t>th</w:t>
      </w:r>
      <w:r w:rsidR="003F2906" w:rsidRPr="00CC4AFA">
        <w:rPr>
          <w:rFonts w:cs="Arial"/>
          <w:b w:val="0"/>
          <w:bCs/>
          <w:sz w:val="24"/>
          <w:szCs w:val="24"/>
        </w:rPr>
        <w:t xml:space="preserve"> March 2022.</w:t>
      </w:r>
      <w:r>
        <w:rPr>
          <w:rFonts w:cs="Arial"/>
          <w:b w:val="0"/>
          <w:bCs/>
          <w:sz w:val="24"/>
          <w:szCs w:val="24"/>
        </w:rPr>
        <w:t>)</w:t>
      </w:r>
    </w:p>
    <w:p w14:paraId="41A77178" w14:textId="4FB8E1D5" w:rsidR="00311705" w:rsidRDefault="00311705" w:rsidP="00311705"/>
    <w:p w14:paraId="02BC8F09" w14:textId="5427CF4D" w:rsidR="00311705" w:rsidRDefault="00311705" w:rsidP="00311705">
      <w:r>
        <w:t xml:space="preserve">Statista Research Department (2022) ‘Reach of social media used by UK teens and young adults 2020’. Available at: </w:t>
      </w:r>
      <w:hyperlink r:id="rId8" w:history="1">
        <w:r w:rsidRPr="00CD01DA">
          <w:rPr>
            <w:rStyle w:val="Hyperlink"/>
          </w:rPr>
          <w:t>https://www.statista.com/statistics/1059462/social-media-usage-uk-age/</w:t>
        </w:r>
      </w:hyperlink>
    </w:p>
    <w:p w14:paraId="7181A824" w14:textId="39AE8186" w:rsidR="00311705" w:rsidRPr="00311705" w:rsidRDefault="00311705" w:rsidP="00311705">
      <w:r>
        <w:t>Accessed: 6</w:t>
      </w:r>
      <w:r w:rsidRPr="00311705">
        <w:rPr>
          <w:vertAlign w:val="superscript"/>
        </w:rPr>
        <w:t>th</w:t>
      </w:r>
      <w:r>
        <w:t xml:space="preserve"> March 2022</w:t>
      </w:r>
    </w:p>
    <w:p w14:paraId="48574512" w14:textId="57019C67" w:rsidR="00FE7851" w:rsidRDefault="00FE7851" w:rsidP="00FE7851"/>
    <w:p w14:paraId="73DA0597" w14:textId="4295E149" w:rsidR="00FE7851" w:rsidRPr="00FE7851" w:rsidRDefault="00FE7851" w:rsidP="00FE7851">
      <w:r>
        <w:t xml:space="preserve">Xiao, Y and Watson, M (2019) ‘Guidance on conducting a systematic literature review’. </w:t>
      </w:r>
      <w:r w:rsidRPr="00FE7851">
        <w:rPr>
          <w:i/>
          <w:iCs/>
        </w:rPr>
        <w:t>Journal of planning education and research</w:t>
      </w:r>
      <w:r>
        <w:t>. 39</w:t>
      </w:r>
      <w:r w:rsidR="00207160">
        <w:t xml:space="preserve"> (1), </w:t>
      </w:r>
      <w:r>
        <w:t>pp</w:t>
      </w:r>
      <w:r w:rsidR="00207160">
        <w:t>.</w:t>
      </w:r>
      <w:r>
        <w:t xml:space="preserve"> 93-112.</w:t>
      </w:r>
    </w:p>
    <w:p w14:paraId="260FD9E8" w14:textId="3307298D" w:rsidR="003F2906" w:rsidRPr="00CC4AFA" w:rsidRDefault="003F2906" w:rsidP="003F2906">
      <w:pPr>
        <w:rPr>
          <w:bCs/>
          <w:szCs w:val="24"/>
        </w:rPr>
      </w:pPr>
    </w:p>
    <w:p w14:paraId="241871C4" w14:textId="30E8ED14" w:rsidR="00CC4AFA" w:rsidRPr="00CC4AFA" w:rsidRDefault="003F2906" w:rsidP="003F2906">
      <w:pPr>
        <w:pStyle w:val="Heading1"/>
        <w:rPr>
          <w:rFonts w:cs="Arial"/>
          <w:b w:val="0"/>
          <w:bCs/>
          <w:sz w:val="24"/>
          <w:szCs w:val="24"/>
        </w:rPr>
      </w:pPr>
      <w:r w:rsidRPr="00CC4AFA">
        <w:rPr>
          <w:rFonts w:cs="Arial"/>
          <w:b w:val="0"/>
          <w:bCs/>
          <w:sz w:val="24"/>
          <w:szCs w:val="24"/>
        </w:rPr>
        <w:t xml:space="preserve">Youngminds (2022) </w:t>
      </w:r>
      <w:r w:rsidR="00207160">
        <w:rPr>
          <w:rFonts w:cs="Arial"/>
          <w:b w:val="0"/>
          <w:bCs/>
          <w:sz w:val="24"/>
          <w:szCs w:val="24"/>
        </w:rPr>
        <w:t>‘</w:t>
      </w:r>
      <w:r w:rsidRPr="00CC4AFA">
        <w:rPr>
          <w:rFonts w:cs="Arial"/>
          <w:b w:val="0"/>
          <w:bCs/>
          <w:sz w:val="24"/>
          <w:szCs w:val="24"/>
        </w:rPr>
        <w:t>Mental health statistics: Mental health is a big issue for young people</w:t>
      </w:r>
      <w:r w:rsidR="00207160">
        <w:rPr>
          <w:rFonts w:cs="Arial"/>
          <w:b w:val="0"/>
          <w:bCs/>
          <w:sz w:val="24"/>
          <w:szCs w:val="24"/>
        </w:rPr>
        <w:t>’</w:t>
      </w:r>
      <w:r w:rsidRPr="00CC4AFA">
        <w:rPr>
          <w:rFonts w:cs="Arial"/>
          <w:b w:val="0"/>
          <w:bCs/>
          <w:sz w:val="24"/>
          <w:szCs w:val="24"/>
        </w:rPr>
        <w:t xml:space="preserve">. </w:t>
      </w:r>
    </w:p>
    <w:p w14:paraId="19F360C3" w14:textId="1DFA3D90" w:rsidR="003F2906" w:rsidRPr="00CC4AFA" w:rsidRDefault="003F2906" w:rsidP="003F2906">
      <w:pPr>
        <w:pStyle w:val="Heading1"/>
        <w:rPr>
          <w:rFonts w:cs="Arial"/>
          <w:b w:val="0"/>
          <w:bCs/>
          <w:sz w:val="24"/>
          <w:szCs w:val="24"/>
        </w:rPr>
      </w:pPr>
      <w:r w:rsidRPr="00CC4AFA">
        <w:rPr>
          <w:rFonts w:cs="Arial"/>
          <w:b w:val="0"/>
          <w:bCs/>
          <w:sz w:val="24"/>
          <w:szCs w:val="24"/>
        </w:rPr>
        <w:t xml:space="preserve">Available at: </w:t>
      </w:r>
      <w:hyperlink r:id="rId9" w:history="1">
        <w:r w:rsidRPr="00CC4AFA">
          <w:rPr>
            <w:rStyle w:val="Hyperlink"/>
            <w:rFonts w:cs="Arial"/>
            <w:b w:val="0"/>
            <w:bCs/>
            <w:sz w:val="24"/>
            <w:szCs w:val="24"/>
          </w:rPr>
          <w:t>https://www.youngminds.org.uk/about-us/media-centre/mental-health-statistics/</w:t>
        </w:r>
      </w:hyperlink>
      <w:r w:rsidRPr="00CC4AFA">
        <w:rPr>
          <w:rFonts w:cs="Arial"/>
          <w:b w:val="0"/>
          <w:bCs/>
          <w:sz w:val="24"/>
          <w:szCs w:val="24"/>
        </w:rPr>
        <w:t xml:space="preserve">. </w:t>
      </w:r>
    </w:p>
    <w:p w14:paraId="262C8CA3" w14:textId="72A2FBE6" w:rsidR="00545684" w:rsidRPr="00CC4AFA" w:rsidRDefault="00207160" w:rsidP="003F2906">
      <w:pPr>
        <w:pStyle w:val="Heading1"/>
        <w:rPr>
          <w:rFonts w:cs="Arial"/>
          <w:b w:val="0"/>
          <w:bCs/>
          <w:sz w:val="24"/>
          <w:szCs w:val="24"/>
        </w:rPr>
      </w:pPr>
      <w:r>
        <w:rPr>
          <w:rFonts w:cs="Arial"/>
          <w:b w:val="0"/>
          <w:bCs/>
          <w:sz w:val="24"/>
          <w:szCs w:val="24"/>
        </w:rPr>
        <w:t>(</w:t>
      </w:r>
      <w:r w:rsidR="003F2906" w:rsidRPr="00CC4AFA">
        <w:rPr>
          <w:rFonts w:cs="Arial"/>
          <w:b w:val="0"/>
          <w:bCs/>
          <w:sz w:val="24"/>
          <w:szCs w:val="24"/>
        </w:rPr>
        <w:t>Accessed</w:t>
      </w:r>
      <w:r>
        <w:rPr>
          <w:rFonts w:cs="Arial"/>
          <w:b w:val="0"/>
          <w:bCs/>
          <w:sz w:val="24"/>
          <w:szCs w:val="24"/>
        </w:rPr>
        <w:t>:</w:t>
      </w:r>
      <w:r w:rsidR="003F2906" w:rsidRPr="00CC4AFA">
        <w:rPr>
          <w:rFonts w:cs="Arial"/>
          <w:b w:val="0"/>
          <w:bCs/>
          <w:sz w:val="24"/>
          <w:szCs w:val="24"/>
        </w:rPr>
        <w:t xml:space="preserve"> 6</w:t>
      </w:r>
      <w:r w:rsidR="003F2906" w:rsidRPr="00CC4AFA">
        <w:rPr>
          <w:rFonts w:cs="Arial"/>
          <w:b w:val="0"/>
          <w:bCs/>
          <w:sz w:val="24"/>
          <w:szCs w:val="24"/>
          <w:vertAlign w:val="superscript"/>
        </w:rPr>
        <w:t>th</w:t>
      </w:r>
      <w:r w:rsidR="003F2906" w:rsidRPr="00CC4AFA">
        <w:rPr>
          <w:rFonts w:cs="Arial"/>
          <w:b w:val="0"/>
          <w:bCs/>
          <w:sz w:val="24"/>
          <w:szCs w:val="24"/>
        </w:rPr>
        <w:t xml:space="preserve"> March 2022.</w:t>
      </w:r>
      <w:r>
        <w:rPr>
          <w:rFonts w:cs="Arial"/>
          <w:b w:val="0"/>
          <w:bCs/>
          <w:sz w:val="24"/>
          <w:szCs w:val="24"/>
        </w:rPr>
        <w:t>)</w:t>
      </w:r>
    </w:p>
    <w:p w14:paraId="60450E64" w14:textId="59FE1F54" w:rsidR="003F2906" w:rsidRPr="003F2906" w:rsidRDefault="003F2906" w:rsidP="003F2906">
      <w:pPr>
        <w:spacing w:line="360" w:lineRule="auto"/>
      </w:pPr>
    </w:p>
    <w:p w14:paraId="68CF0696" w14:textId="55B656A1" w:rsidR="003F2906" w:rsidRPr="003F2906" w:rsidRDefault="003F2906" w:rsidP="003F2906"/>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97A15" w14:textId="77777777" w:rsidR="00B16C9B" w:rsidRDefault="00B16C9B" w:rsidP="00545684">
      <w:pPr>
        <w:spacing w:after="0" w:line="240" w:lineRule="auto"/>
      </w:pPr>
      <w:r>
        <w:separator/>
      </w:r>
    </w:p>
  </w:endnote>
  <w:endnote w:type="continuationSeparator" w:id="0">
    <w:p w14:paraId="5F470037" w14:textId="77777777" w:rsidR="00B16C9B" w:rsidRDefault="00B16C9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iragino Sans CNS W3">
    <w:altName w:val="Yu Gothic"/>
    <w:panose1 w:val="020B0300000000000000"/>
    <w:charset w:val="80"/>
    <w:family w:val="swiss"/>
    <w:pitch w:val="variable"/>
    <w:sig w:usb0="A00002FF" w:usb1="28CFFDFA" w:usb2="00000016" w:usb3="00000000" w:csb0="00120005"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C9B60" w14:textId="77777777" w:rsidR="00B16C9B" w:rsidRDefault="00B16C9B" w:rsidP="00545684">
      <w:pPr>
        <w:spacing w:after="0" w:line="240" w:lineRule="auto"/>
      </w:pPr>
      <w:r>
        <w:separator/>
      </w:r>
    </w:p>
  </w:footnote>
  <w:footnote w:type="continuationSeparator" w:id="0">
    <w:p w14:paraId="15F63565" w14:textId="77777777" w:rsidR="00B16C9B" w:rsidRDefault="00B16C9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C382E"/>
    <w:multiLevelType w:val="hybridMultilevel"/>
    <w:tmpl w:val="B38A3CFA"/>
    <w:lvl w:ilvl="0" w:tplc="BA06EC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1A50"/>
    <w:rsid w:val="00041A5A"/>
    <w:rsid w:val="000B7CD5"/>
    <w:rsid w:val="00207160"/>
    <w:rsid w:val="00216C85"/>
    <w:rsid w:val="00260277"/>
    <w:rsid w:val="00273EDD"/>
    <w:rsid w:val="00275056"/>
    <w:rsid w:val="002A15DA"/>
    <w:rsid w:val="002C3965"/>
    <w:rsid w:val="00311705"/>
    <w:rsid w:val="00321C4C"/>
    <w:rsid w:val="003B5B7F"/>
    <w:rsid w:val="003F2906"/>
    <w:rsid w:val="004903AA"/>
    <w:rsid w:val="00545684"/>
    <w:rsid w:val="0061260B"/>
    <w:rsid w:val="006B7B63"/>
    <w:rsid w:val="00715990"/>
    <w:rsid w:val="007808B7"/>
    <w:rsid w:val="00840001"/>
    <w:rsid w:val="00866B7B"/>
    <w:rsid w:val="008E5015"/>
    <w:rsid w:val="009D1D1E"/>
    <w:rsid w:val="00A035FD"/>
    <w:rsid w:val="00AC450E"/>
    <w:rsid w:val="00B16C9B"/>
    <w:rsid w:val="00CC4AFA"/>
    <w:rsid w:val="00D769F0"/>
    <w:rsid w:val="00E31744"/>
    <w:rsid w:val="00E614D4"/>
    <w:rsid w:val="00E6254A"/>
    <w:rsid w:val="00EB7CD6"/>
    <w:rsid w:val="00F278D4"/>
    <w:rsid w:val="00FE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311705"/>
    <w:pPr>
      <w:keepNext/>
      <w:keepLines/>
      <w:spacing w:before="40" w:after="0" w:line="360" w:lineRule="auto"/>
      <w:ind w:left="720"/>
      <w:outlineLvl w:val="1"/>
    </w:pPr>
    <w:rPr>
      <w:rFonts w:ascii="Arial" w:eastAsiaTheme="majorEastAsia" w:hAnsi="Arial" w:cs="Arial"/>
      <w:bCs/>
      <w:iCs/>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11705"/>
    <w:rPr>
      <w:rFonts w:ascii="Arial" w:eastAsiaTheme="majorEastAsia" w:hAnsi="Arial" w:cs="Arial"/>
      <w:bCs/>
      <w:iCs/>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3F2906"/>
    <w:rPr>
      <w:color w:val="0563C1" w:themeColor="hyperlink"/>
      <w:u w:val="single"/>
    </w:rPr>
  </w:style>
  <w:style w:type="character" w:styleId="UnresolvedMention">
    <w:name w:val="Unresolved Mention"/>
    <w:basedOn w:val="DefaultParagraphFont"/>
    <w:uiPriority w:val="99"/>
    <w:semiHidden/>
    <w:unhideWhenUsed/>
    <w:rsid w:val="003F2906"/>
    <w:rPr>
      <w:color w:val="605E5C"/>
      <w:shd w:val="clear" w:color="auto" w:fill="E1DFDD"/>
    </w:rPr>
  </w:style>
  <w:style w:type="paragraph" w:styleId="ListParagraph">
    <w:name w:val="List Paragraph"/>
    <w:basedOn w:val="Normal"/>
    <w:uiPriority w:val="34"/>
    <w:qFormat/>
    <w:rsid w:val="003F2906"/>
    <w:pPr>
      <w:ind w:left="720"/>
      <w:contextualSpacing/>
    </w:pPr>
  </w:style>
  <w:style w:type="character" w:styleId="FollowedHyperlink">
    <w:name w:val="FollowedHyperlink"/>
    <w:basedOn w:val="DefaultParagraphFont"/>
    <w:uiPriority w:val="99"/>
    <w:semiHidden/>
    <w:unhideWhenUsed/>
    <w:rsid w:val="00FE78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059462/social-media-usage-uk-age/" TargetMode="External"/><Relationship Id="rId3" Type="http://schemas.openxmlformats.org/officeDocument/2006/relationships/settings" Target="settings.xml"/><Relationship Id="rId7" Type="http://schemas.openxmlformats.org/officeDocument/2006/relationships/hyperlink" Target="https://metro.co.uk/2022/03/03/study-shows-mental-health-costs-the-uk-economy-billions-each-year-16208820/?ico=related-pos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ngminds.org.uk/about-us/media-centre/mental-health-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6</Pages>
  <Words>752</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Osayamen Hope Ehiogie (1908385)</cp:lastModifiedBy>
  <cp:revision>14</cp:revision>
  <dcterms:created xsi:type="dcterms:W3CDTF">2022-02-16T19:10:00Z</dcterms:created>
  <dcterms:modified xsi:type="dcterms:W3CDTF">2022-03-07T08:21:00Z</dcterms:modified>
</cp:coreProperties>
</file>