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DE657"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b/>
          <w:bCs/>
          <w:sz w:val="24"/>
          <w:szCs w:val="24"/>
          <w:lang w:eastAsia="en-GB"/>
        </w:rPr>
        <w:t>APPLICATION FOR ETHICAL APPROVAL</w:t>
      </w:r>
      <w:r w:rsidRPr="00C86EEA">
        <w:rPr>
          <w:rFonts w:ascii="Arial" w:eastAsia="Times New Roman" w:hAnsi="Arial" w:cs="Arial"/>
          <w:sz w:val="24"/>
          <w:szCs w:val="24"/>
          <w:lang w:eastAsia="en-GB"/>
        </w:rPr>
        <w:t> </w:t>
      </w:r>
    </w:p>
    <w:p w14:paraId="4ADA6C0D"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386FFD66"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459FE248"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21B8B142" w14:textId="77777777" w:rsidR="00C86EEA" w:rsidRPr="00C86EEA" w:rsidRDefault="00C86EEA" w:rsidP="00C86EEA">
      <w:pPr>
        <w:spacing w:after="0" w:line="240" w:lineRule="auto"/>
        <w:ind w:right="270"/>
        <w:jc w:val="center"/>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4575074B"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proofErr w:type="gramStart"/>
      <w:r w:rsidRPr="00C86EEA">
        <w:rPr>
          <w:rFonts w:ascii="Arial" w:eastAsia="Times New Roman" w:hAnsi="Arial" w:cs="Arial"/>
          <w:b/>
          <w:bCs/>
          <w:lang w:eastAsia="en-GB"/>
        </w:rPr>
        <w:t>In order for</w:t>
      </w:r>
      <w:proofErr w:type="gramEnd"/>
      <w:r w:rsidRPr="00C86EEA">
        <w:rPr>
          <w:rFonts w:ascii="Arial" w:eastAsia="Times New Roman" w:hAnsi="Arial" w:cs="Arial"/>
          <w:b/>
          <w:bCs/>
          <w:lang w:eastAsia="en-GB"/>
        </w:rPr>
        <w:t xml:space="preserve"> research to result in benefit and minimise risk of harm, it must be conducted ethically. A researcher may not be covered by the University’s insurance if ethical approval has not been obtained prior to commencement.</w:t>
      </w:r>
      <w:r w:rsidRPr="00C86EEA">
        <w:rPr>
          <w:rFonts w:ascii="Arial" w:eastAsia="Times New Roman" w:hAnsi="Arial" w:cs="Arial"/>
          <w:lang w:eastAsia="en-GB"/>
        </w:rPr>
        <w:t> </w:t>
      </w:r>
    </w:p>
    <w:p w14:paraId="35A5ABAD" w14:textId="77777777" w:rsidR="00C86EEA" w:rsidRPr="00C86EEA" w:rsidRDefault="00C86EEA" w:rsidP="00C86EEA">
      <w:pPr>
        <w:spacing w:after="0" w:line="240" w:lineRule="auto"/>
        <w:ind w:right="270"/>
        <w:jc w:val="center"/>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p w14:paraId="2FB7E71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xml:space="preserve">The University follows the OECD Frascati manual definition of </w:t>
      </w:r>
      <w:r w:rsidRPr="00C86EEA">
        <w:rPr>
          <w:rFonts w:ascii="Arial" w:eastAsia="Times New Roman" w:hAnsi="Arial" w:cs="Arial"/>
          <w:b/>
          <w:bCs/>
          <w:lang w:eastAsia="en-GB"/>
        </w:rPr>
        <w:t>research activity</w:t>
      </w:r>
      <w:r w:rsidRPr="00C86EEA">
        <w:rPr>
          <w:rFonts w:ascii="Arial" w:eastAsia="Times New Roman" w:hAnsi="Arial" w:cs="Arial"/>
          <w:lang w:eastAsia="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 </w:t>
      </w:r>
    </w:p>
    <w:p w14:paraId="3D2A0027"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F54AFF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The individual undertaking the research activity is known as the “principal researcher”. </w:t>
      </w:r>
    </w:p>
    <w:p w14:paraId="3EF02BE4"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ED09F66"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Ethical approval is not required for routine audits, performance reviews, quality assurance studies, testing within normal educational requirements, and literary or artistic criticism. </w:t>
      </w:r>
    </w:p>
    <w:p w14:paraId="447FD02A"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661B95D" w14:textId="77777777" w:rsidR="00C86EEA" w:rsidRPr="00C86EEA" w:rsidRDefault="00C86EEA" w:rsidP="00C86EEA">
      <w:pPr>
        <w:spacing w:after="0" w:line="240" w:lineRule="auto"/>
        <w:ind w:right="270"/>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Please read the notes for guidance before completing ALL sections of the form.</w:t>
      </w:r>
      <w:r w:rsidRPr="00C86EEA">
        <w:rPr>
          <w:rFonts w:ascii="Arial" w:eastAsia="Times New Roman" w:hAnsi="Arial" w:cs="Arial"/>
          <w:lang w:eastAsia="en-GB"/>
        </w:rPr>
        <w:t> </w:t>
      </w:r>
    </w:p>
    <w:p w14:paraId="1E112A62"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393C659"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This form</w:t>
      </w:r>
      <w:r w:rsidRPr="00C86EEA">
        <w:rPr>
          <w:rFonts w:ascii="Arial" w:eastAsia="Times New Roman" w:hAnsi="Arial" w:cs="Arial"/>
          <w:lang w:eastAsia="en-GB"/>
        </w:rPr>
        <w:t xml:space="preserve"> </w:t>
      </w:r>
      <w:r w:rsidRPr="00C86EEA">
        <w:rPr>
          <w:rFonts w:ascii="Arial" w:eastAsia="Times New Roman" w:hAnsi="Arial" w:cs="Arial"/>
          <w:b/>
          <w:bCs/>
          <w:lang w:eastAsia="en-GB"/>
        </w:rPr>
        <w:t>must be completed and approved prior to undertaking any research activity.</w:t>
      </w:r>
      <w:r w:rsidRPr="00C86EEA">
        <w:rPr>
          <w:rFonts w:ascii="Arial" w:eastAsia="Times New Roman" w:hAnsi="Arial" w:cs="Arial"/>
          <w:lang w:eastAsia="en-GB"/>
        </w:rPr>
        <w:t xml:space="preserve"> Please see Checklist for details of process for different categories of application.   </w:t>
      </w:r>
    </w:p>
    <w:p w14:paraId="272D088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5AC9509"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Delete the Guidance Notes at the end of the form BEFORE submitting your application</w:t>
      </w:r>
      <w:r w:rsidRPr="00C86EEA">
        <w:rPr>
          <w:rFonts w:ascii="Arial" w:eastAsia="Times New Roman" w:hAnsi="Arial" w:cs="Arial"/>
          <w:lang w:eastAsia="en-GB"/>
        </w:rPr>
        <w:t> </w:t>
      </w:r>
    </w:p>
    <w:p w14:paraId="48DE2F0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EBEA7D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433A82FB"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A: About You (Principal Researcher)</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44"/>
        <w:gridCol w:w="631"/>
        <w:gridCol w:w="2328"/>
        <w:gridCol w:w="640"/>
        <w:gridCol w:w="2304"/>
        <w:gridCol w:w="763"/>
      </w:tblGrid>
      <w:tr w:rsidR="00C86EEA" w:rsidRPr="00C86EEA" w14:paraId="6241043D" w14:textId="77777777" w:rsidTr="00C86EEA">
        <w:trPr>
          <w:trHeight w:val="435"/>
        </w:trPr>
        <w:tc>
          <w:tcPr>
            <w:tcW w:w="324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BFAB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Full Name: </w:t>
            </w:r>
          </w:p>
        </w:tc>
        <w:tc>
          <w:tcPr>
            <w:tcW w:w="6630" w:type="dxa"/>
            <w:gridSpan w:val="4"/>
            <w:tcBorders>
              <w:top w:val="single" w:sz="6" w:space="0" w:color="auto"/>
              <w:left w:val="single" w:sz="6" w:space="0" w:color="auto"/>
              <w:bottom w:val="single" w:sz="6" w:space="0" w:color="auto"/>
              <w:right w:val="single" w:sz="6" w:space="0" w:color="auto"/>
            </w:tcBorders>
            <w:shd w:val="clear" w:color="auto" w:fill="auto"/>
            <w:hideMark/>
          </w:tcPr>
          <w:p w14:paraId="722DCDE7" w14:textId="0313F5EE"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Toniann Phillips</w:t>
            </w:r>
          </w:p>
        </w:tc>
      </w:tr>
      <w:tr w:rsidR="00C86EEA" w:rsidRPr="00C86EEA" w14:paraId="2AD1DA39" w14:textId="77777777" w:rsidTr="00C86EEA">
        <w:trPr>
          <w:trHeight w:val="465"/>
        </w:trPr>
        <w:tc>
          <w:tcPr>
            <w:tcW w:w="324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34C729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Tick all boxes which apply: </w:t>
            </w:r>
          </w:p>
          <w:p w14:paraId="56D53AA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D375E2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Member of staff: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23B6F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2EEF6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Honorary research fellow: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A436A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tc>
      </w:tr>
      <w:tr w:rsidR="00C86EEA" w:rsidRPr="00C86EEA" w14:paraId="6762DFD7" w14:textId="77777777" w:rsidTr="00C86EEA">
        <w:trPr>
          <w:trHeight w:val="465"/>
        </w:trPr>
        <w:tc>
          <w:tcPr>
            <w:tcW w:w="253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FAD749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Undergraduate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C5F251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c>
          <w:tcPr>
            <w:tcW w:w="255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1FBC5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Taught Postgraduate Student </w:t>
            </w:r>
          </w:p>
        </w:tc>
        <w:tc>
          <w:tcPr>
            <w:tcW w:w="70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188A07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c>
          <w:tcPr>
            <w:tcW w:w="25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8170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Postgraduate Research Student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DD59F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color w:val="000000"/>
                <w:shd w:val="clear" w:color="auto" w:fill="E1E3E6"/>
                <w:lang w:eastAsia="en-GB"/>
              </w:rPr>
              <w:t>☐</w:t>
            </w:r>
            <w:r w:rsidRPr="00C86EEA">
              <w:rPr>
                <w:rFonts w:ascii="Arial" w:eastAsia="Times New Roman" w:hAnsi="Arial" w:cs="Arial"/>
                <w:lang w:eastAsia="en-GB"/>
              </w:rPr>
              <w:t> </w:t>
            </w:r>
          </w:p>
        </w:tc>
      </w:tr>
    </w:tbl>
    <w:p w14:paraId="57321864"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57"/>
        <w:gridCol w:w="5953"/>
      </w:tblGrid>
      <w:tr w:rsidR="00C86EEA" w:rsidRPr="00C86EEA" w14:paraId="0EFCD67C"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37DE93A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Faculty/School/Centre: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ECB7964" w14:textId="098882B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 xml:space="preserve">University of Wales Trinity St </w:t>
            </w:r>
            <w:proofErr w:type="spellStart"/>
            <w:r>
              <w:rPr>
                <w:rFonts w:ascii="Arial" w:eastAsia="Times New Roman" w:hAnsi="Arial" w:cs="Arial"/>
                <w:lang w:eastAsia="en-GB"/>
              </w:rPr>
              <w:t>Davids</w:t>
            </w:r>
            <w:proofErr w:type="spellEnd"/>
          </w:p>
        </w:tc>
      </w:tr>
      <w:tr w:rsidR="00C86EEA" w:rsidRPr="00C86EEA" w14:paraId="04CC22EE"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4BD0E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Campus: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33F205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6D7EDD6" w14:textId="6072F62F"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Swansea</w:t>
            </w:r>
          </w:p>
        </w:tc>
      </w:tr>
      <w:tr w:rsidR="00C86EEA" w:rsidRPr="00C86EEA" w14:paraId="7250B7C9"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2664C5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E-mail address: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2F6AC96" w14:textId="1F45B241"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2112424</w:t>
            </w:r>
            <w:r w:rsidRPr="00C86EEA">
              <w:rPr>
                <w:rFonts w:ascii="Arial" w:eastAsia="Times New Roman" w:hAnsi="Arial" w:cs="Arial"/>
                <w:lang w:eastAsia="en-GB"/>
              </w:rPr>
              <w:t>@student.uwtsd.ac.uk </w:t>
            </w:r>
          </w:p>
          <w:p w14:paraId="4C479CA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50CEC49" w14:textId="77777777" w:rsidTr="00C86EEA">
        <w:trPr>
          <w:trHeight w:val="330"/>
        </w:trPr>
        <w:tc>
          <w:tcPr>
            <w:tcW w:w="3240" w:type="dxa"/>
            <w:tcBorders>
              <w:top w:val="single" w:sz="6" w:space="0" w:color="auto"/>
              <w:left w:val="single" w:sz="6" w:space="0" w:color="auto"/>
              <w:bottom w:val="single" w:sz="6" w:space="0" w:color="auto"/>
              <w:right w:val="single" w:sz="6" w:space="0" w:color="auto"/>
            </w:tcBorders>
            <w:shd w:val="clear" w:color="auto" w:fill="F2F2F2"/>
            <w:hideMark/>
          </w:tcPr>
          <w:p w14:paraId="1DA78F0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Telephone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402801C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No need to fill </w:t>
            </w:r>
          </w:p>
          <w:p w14:paraId="59D9D6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C425574" w14:textId="77777777" w:rsidTr="00C86EEA">
        <w:tc>
          <w:tcPr>
            <w:tcW w:w="9885"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BD16C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For students:</w:t>
            </w:r>
            <w:r w:rsidRPr="00C86EEA">
              <w:rPr>
                <w:rFonts w:ascii="Arial" w:eastAsia="Times New Roman" w:hAnsi="Arial" w:cs="Arial"/>
                <w:lang w:eastAsia="en-GB"/>
              </w:rPr>
              <w:t> </w:t>
            </w:r>
          </w:p>
        </w:tc>
      </w:tr>
      <w:tr w:rsidR="00C86EEA" w:rsidRPr="00C86EEA" w14:paraId="6B71743D" w14:textId="77777777" w:rsidTr="00C86EEA">
        <w:trPr>
          <w:trHeight w:val="51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7D516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Student Number: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04D145DA" w14:textId="0B16667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2112424</w:t>
            </w:r>
          </w:p>
        </w:tc>
      </w:tr>
      <w:tr w:rsidR="00C86EEA" w:rsidRPr="00C86EEA" w14:paraId="7298C645" w14:textId="77777777" w:rsidTr="00C86EEA">
        <w:trPr>
          <w:trHeight w:val="540"/>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8543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Programme of Study: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5727253" w14:textId="54E6D08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Segoe UI" w:hAnsi="Segoe UI" w:cs="Segoe UI"/>
                <w:color w:val="1D1D1D"/>
                <w:sz w:val="20"/>
                <w:szCs w:val="20"/>
                <w:shd w:val="clear" w:color="auto" w:fill="FFFFFF"/>
              </w:rPr>
              <w:t> Bachelor of Arts:</w:t>
            </w:r>
            <w:r w:rsidR="00BA7032">
              <w:rPr>
                <w:rFonts w:ascii="Segoe UI" w:hAnsi="Segoe UI" w:cs="Segoe UI"/>
                <w:color w:val="1D1D1D"/>
                <w:sz w:val="20"/>
                <w:szCs w:val="20"/>
                <w:shd w:val="clear" w:color="auto" w:fill="FFFFFF"/>
              </w:rPr>
              <w:t xml:space="preserve"> </w:t>
            </w:r>
            <w:r>
              <w:rPr>
                <w:rFonts w:ascii="Segoe UI" w:hAnsi="Segoe UI" w:cs="Segoe UI"/>
                <w:color w:val="1D1D1D"/>
                <w:sz w:val="20"/>
                <w:szCs w:val="20"/>
                <w:shd w:val="clear" w:color="auto" w:fill="FFFFFF"/>
              </w:rPr>
              <w:t>Early Years Education and Care: Early Years Practitioner Status</w:t>
            </w:r>
          </w:p>
        </w:tc>
      </w:tr>
      <w:tr w:rsidR="00C86EEA" w:rsidRPr="00C86EEA" w14:paraId="46E360C7" w14:textId="77777777" w:rsidTr="00C86EEA">
        <w:trPr>
          <w:trHeight w:val="555"/>
        </w:trPr>
        <w:tc>
          <w:tcPr>
            <w:tcW w:w="32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9FB496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Director of Studies/Supervisor: </w:t>
            </w:r>
          </w:p>
        </w:tc>
        <w:tc>
          <w:tcPr>
            <w:tcW w:w="6630" w:type="dxa"/>
            <w:tcBorders>
              <w:top w:val="single" w:sz="6" w:space="0" w:color="auto"/>
              <w:left w:val="single" w:sz="6" w:space="0" w:color="auto"/>
              <w:bottom w:val="single" w:sz="6" w:space="0" w:color="auto"/>
              <w:right w:val="single" w:sz="6" w:space="0" w:color="auto"/>
            </w:tcBorders>
            <w:shd w:val="clear" w:color="auto" w:fill="auto"/>
            <w:hideMark/>
          </w:tcPr>
          <w:p w14:paraId="683B52C6" w14:textId="6925859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Jessica Pitman</w:t>
            </w:r>
            <w:r w:rsidRPr="00C86EEA">
              <w:rPr>
                <w:rFonts w:ascii="Arial" w:eastAsia="Times New Roman" w:hAnsi="Arial" w:cs="Arial"/>
                <w:lang w:eastAsia="en-GB"/>
              </w:rPr>
              <w:t> </w:t>
            </w:r>
          </w:p>
        </w:tc>
      </w:tr>
    </w:tbl>
    <w:p w14:paraId="1C048CE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759D84B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36F9D07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28BFAA5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lastRenderedPageBreak/>
        <w:t>SECTION B: Approval for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336"/>
        <w:gridCol w:w="2257"/>
        <w:gridCol w:w="945"/>
        <w:gridCol w:w="780"/>
        <w:gridCol w:w="924"/>
        <w:gridCol w:w="768"/>
      </w:tblGrid>
      <w:tr w:rsidR="00C86EEA" w:rsidRPr="00C86EEA" w14:paraId="00C631D8"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BF7AE0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Has the research activity received approval in principle? </w:t>
            </w:r>
          </w:p>
          <w:p w14:paraId="47DBAF7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t>
            </w:r>
            <w:proofErr w:type="gramStart"/>
            <w:r w:rsidRPr="00C86EEA">
              <w:rPr>
                <w:rFonts w:ascii="Arial" w:eastAsia="Times New Roman" w:hAnsi="Arial" w:cs="Arial"/>
                <w:lang w:eastAsia="en-GB"/>
              </w:rPr>
              <w:t>please</w:t>
            </w:r>
            <w:proofErr w:type="gramEnd"/>
            <w:r w:rsidRPr="00C86EEA">
              <w:rPr>
                <w:rFonts w:ascii="Arial" w:eastAsia="Times New Roman" w:hAnsi="Arial" w:cs="Arial"/>
                <w:lang w:eastAsia="en-GB"/>
              </w:rPr>
              <w:t xml:space="preserve"> check the Guidance Notes as to the appropriate approval process for different levels of research by different categories of individual)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1E6295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5CBC2C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FCD2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2BAE3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Segoe UI Symbol" w:eastAsia="Times New Roman" w:hAnsi="Segoe UI Symbol" w:cs="Times New Roman"/>
                <w:b/>
                <w:bCs/>
                <w:color w:val="000000"/>
                <w:shd w:val="clear" w:color="auto" w:fill="E1E3E6"/>
                <w:lang w:eastAsia="en-GB"/>
              </w:rPr>
              <w:t>☐</w:t>
            </w:r>
            <w:r w:rsidRPr="00C86EEA">
              <w:rPr>
                <w:rFonts w:ascii="Arial" w:eastAsia="Times New Roman" w:hAnsi="Arial" w:cs="Arial"/>
                <w:lang w:eastAsia="en-GB"/>
              </w:rPr>
              <w:t> </w:t>
            </w:r>
          </w:p>
        </w:tc>
      </w:tr>
      <w:tr w:rsidR="00C86EEA" w:rsidRPr="00C86EEA" w14:paraId="37287BAF" w14:textId="77777777" w:rsidTr="00C86EEA">
        <w:tc>
          <w:tcPr>
            <w:tcW w:w="8070"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E72ED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FF032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Date</w:t>
            </w:r>
            <w:r w:rsidRPr="00C86EEA">
              <w:rPr>
                <w:rFonts w:ascii="Arial" w:eastAsia="Times New Roman" w:hAnsi="Arial" w:cs="Arial"/>
                <w:lang w:eastAsia="en-GB"/>
              </w:rPr>
              <w:t> </w:t>
            </w:r>
          </w:p>
        </w:tc>
      </w:tr>
      <w:tr w:rsidR="00C86EEA" w:rsidRPr="00C86EEA" w14:paraId="26D9CC69" w14:textId="77777777" w:rsidTr="00C86EEA">
        <w:trPr>
          <w:trHeight w:val="435"/>
        </w:trPr>
        <w:tc>
          <w:tcPr>
            <w:tcW w:w="369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271DA8DD"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w:t>
            </w:r>
            <w:proofErr w:type="gramStart"/>
            <w:r w:rsidRPr="00C86EEA">
              <w:rPr>
                <w:rFonts w:ascii="Arial" w:eastAsia="Times New Roman" w:hAnsi="Arial" w:cs="Arial"/>
                <w:lang w:eastAsia="en-GB"/>
              </w:rPr>
              <w:t>Yes</w:t>
            </w:r>
            <w:proofErr w:type="gramEnd"/>
            <w:r w:rsidRPr="00C86EEA">
              <w:rPr>
                <w:rFonts w:ascii="Arial" w:eastAsia="Times New Roman" w:hAnsi="Arial" w:cs="Arial"/>
                <w:lang w:eastAsia="en-GB"/>
              </w:rPr>
              <w:t>, please indicate source of approval (and date where known):</w:t>
            </w:r>
            <w:r w:rsidRPr="00C86EEA">
              <w:rPr>
                <w:rFonts w:ascii="Arial" w:eastAsia="Times New Roman" w:hAnsi="Arial" w:cs="Arial"/>
                <w:i/>
                <w:iCs/>
                <w:color w:val="FF0000"/>
                <w:sz w:val="20"/>
                <w:szCs w:val="20"/>
                <w:lang w:eastAsia="en-GB"/>
              </w:rPr>
              <w:t xml:space="preserve"> </w:t>
            </w:r>
            <w:r w:rsidRPr="00C86EEA">
              <w:rPr>
                <w:rFonts w:ascii="Arial" w:eastAsia="Times New Roman" w:hAnsi="Arial" w:cs="Arial"/>
                <w:b/>
                <w:bCs/>
                <w:i/>
                <w:iCs/>
                <w:sz w:val="20"/>
                <w:szCs w:val="20"/>
                <w:lang w:eastAsia="en-GB"/>
              </w:rPr>
              <w:t>Approval in principle must be obtained from the relevant source prior to seeking ethical approval</w:t>
            </w:r>
            <w:r w:rsidRPr="00C86EEA">
              <w:rPr>
                <w:rFonts w:ascii="Arial" w:eastAsia="Times New Roman" w:hAnsi="Arial" w:cs="Arial"/>
                <w:sz w:val="20"/>
                <w:szCs w:val="20"/>
                <w:lang w:eastAsia="en-GB"/>
              </w:rPr>
              <w:t> </w:t>
            </w: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7E3FA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Research Degrees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005676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2A5C028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735BD477" w14:textId="77777777" w:rsidTr="00C86EEA">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C83AA0B"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21F2FE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Faculty Research Committee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7E7F5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1CE7600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A61D398" w14:textId="77777777" w:rsidTr="00C86E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4F2D6F6"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35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2D6D6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(write in) </w:t>
            </w:r>
          </w:p>
          <w:p w14:paraId="50CB516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FDAFDC" w14:textId="4A4BB9E8"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p>
        </w:tc>
        <w:tc>
          <w:tcPr>
            <w:tcW w:w="1830" w:type="dxa"/>
            <w:gridSpan w:val="2"/>
            <w:tcBorders>
              <w:top w:val="single" w:sz="6" w:space="0" w:color="auto"/>
              <w:left w:val="single" w:sz="6" w:space="0" w:color="auto"/>
              <w:bottom w:val="single" w:sz="6" w:space="0" w:color="auto"/>
              <w:right w:val="single" w:sz="6" w:space="0" w:color="auto"/>
            </w:tcBorders>
            <w:shd w:val="clear" w:color="auto" w:fill="auto"/>
            <w:vAlign w:val="center"/>
            <w:hideMark/>
          </w:tcPr>
          <w:p w14:paraId="7950588B" w14:textId="58757B7F"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Tutor- </w:t>
            </w:r>
            <w:r>
              <w:rPr>
                <w:rFonts w:ascii="Arial" w:eastAsia="Times New Roman" w:hAnsi="Arial" w:cs="Arial"/>
                <w:b/>
                <w:bCs/>
                <w:lang w:eastAsia="en-GB"/>
              </w:rPr>
              <w:t>Jessica Pitman</w:t>
            </w:r>
            <w:r w:rsidRPr="00C86EEA">
              <w:rPr>
                <w:rFonts w:ascii="Arial" w:eastAsia="Times New Roman" w:hAnsi="Arial" w:cs="Arial"/>
                <w:lang w:eastAsia="en-GB"/>
              </w:rPr>
              <w:t> </w:t>
            </w:r>
          </w:p>
        </w:tc>
      </w:tr>
    </w:tbl>
    <w:p w14:paraId="35FF34E1"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1A9C5A3B"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C:  Internal and External Ethical Guidance Materials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964"/>
        <w:gridCol w:w="1046"/>
      </w:tblGrid>
      <w:tr w:rsidR="00C86EEA" w:rsidRPr="00C86EEA" w14:paraId="208227FD" w14:textId="77777777" w:rsidTr="00C86EEA">
        <w:tc>
          <w:tcPr>
            <w:tcW w:w="991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B3E4FA3" w14:textId="77777777" w:rsidR="00C86EEA" w:rsidRPr="00C86EEA" w:rsidRDefault="00C86EEA" w:rsidP="00C86EEA">
            <w:pPr>
              <w:spacing w:after="0" w:line="240" w:lineRule="auto"/>
              <w:textAlignment w:val="baseline"/>
              <w:divId w:val="2050106254"/>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Please list the core ethical guidance documents that have been referred to during the completion of this form (including any discipline-specific codes of research ethics, </w:t>
            </w:r>
            <w:proofErr w:type="gramStart"/>
            <w:r w:rsidRPr="00C86EEA">
              <w:rPr>
                <w:rFonts w:ascii="Arial" w:eastAsia="Times New Roman" w:hAnsi="Arial" w:cs="Arial"/>
                <w:lang w:eastAsia="en-GB"/>
              </w:rPr>
              <w:t>and also</w:t>
            </w:r>
            <w:proofErr w:type="gramEnd"/>
            <w:r w:rsidRPr="00C86EEA">
              <w:rPr>
                <w:rFonts w:ascii="Arial" w:eastAsia="Times New Roman" w:hAnsi="Arial" w:cs="Arial"/>
                <w:lang w:eastAsia="en-GB"/>
              </w:rPr>
              <w:t xml:space="preserve"> any specific ethical guidance relating to the proposed methodology).  Please tick to confirm that your research proposal adheres to these codes and guidelines. </w:t>
            </w:r>
          </w:p>
        </w:tc>
      </w:tr>
      <w:tr w:rsidR="00C86EEA" w:rsidRPr="00C86EEA" w14:paraId="6DF0CB52" w14:textId="77777777" w:rsidTr="00C86E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3C44CD7B" w14:textId="77777777" w:rsidR="00C86EEA" w:rsidRPr="00C86EEA" w:rsidRDefault="00AA0FF3" w:rsidP="00C86EEA">
            <w:pPr>
              <w:spacing w:after="0" w:line="240" w:lineRule="auto"/>
              <w:textAlignment w:val="baseline"/>
              <w:rPr>
                <w:rFonts w:ascii="Times New Roman" w:eastAsia="Times New Roman" w:hAnsi="Times New Roman" w:cs="Times New Roman"/>
                <w:sz w:val="24"/>
                <w:szCs w:val="24"/>
                <w:lang w:eastAsia="en-GB"/>
              </w:rPr>
            </w:pPr>
            <w:hyperlink r:id="rId7" w:tgtFrame="_blank" w:history="1">
              <w:r w:rsidR="00C86EEA" w:rsidRPr="00C86EEA">
                <w:rPr>
                  <w:rFonts w:ascii="Arial" w:eastAsia="Times New Roman" w:hAnsi="Arial" w:cs="Arial"/>
                  <w:b/>
                  <w:bCs/>
                  <w:lang w:eastAsia="en-GB"/>
                </w:rPr>
                <w:t>UWTSD Research Ethics &amp; Integrity Code of Practice</w:t>
              </w:r>
            </w:hyperlink>
            <w:r w:rsidR="00C86EEA" w:rsidRPr="00C86EEA">
              <w:rPr>
                <w:rFonts w:ascii="Arial" w:eastAsia="Times New Roman" w:hAnsi="Arial" w:cs="Arial"/>
                <w:lang w:eastAsia="en-GB"/>
              </w:rPr>
              <w:t> </w:t>
            </w:r>
          </w:p>
          <w:p w14:paraId="368BC6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B581A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color w:val="000000"/>
                <w:shd w:val="clear" w:color="auto" w:fill="E1E3E6"/>
                <w:lang w:eastAsia="en-GB"/>
              </w:rPr>
              <w:t>☒</w:t>
            </w:r>
            <w:r w:rsidRPr="00C86EEA">
              <w:rPr>
                <w:rFonts w:ascii="Arial" w:eastAsia="Times New Roman" w:hAnsi="Arial" w:cs="Arial"/>
                <w:lang w:eastAsia="en-GB"/>
              </w:rPr>
              <w:t> </w:t>
            </w:r>
          </w:p>
        </w:tc>
      </w:tr>
      <w:tr w:rsidR="00C86EEA" w:rsidRPr="00C86EEA" w14:paraId="705B8330" w14:textId="77777777" w:rsidTr="00C86EEA">
        <w:trPr>
          <w:trHeight w:val="22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49B4F1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DA5F25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UWTSD Research Data Management Policy</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24FF44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08A6377" w14:textId="77777777" w:rsidTr="00C86EEA">
        <w:trPr>
          <w:trHeight w:val="585"/>
        </w:trPr>
        <w:tc>
          <w:tcPr>
            <w:tcW w:w="8775" w:type="dxa"/>
            <w:tcBorders>
              <w:top w:val="single" w:sz="6" w:space="0" w:color="auto"/>
              <w:left w:val="single" w:sz="6" w:space="0" w:color="auto"/>
              <w:bottom w:val="single" w:sz="6" w:space="0" w:color="auto"/>
              <w:right w:val="single" w:sz="6" w:space="0" w:color="auto"/>
            </w:tcBorders>
            <w:shd w:val="clear" w:color="auto" w:fill="auto"/>
            <w:hideMark/>
          </w:tcPr>
          <w:p w14:paraId="01C4AD2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1331C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BERA Ethical Guidelines for Educational Research 2018</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0E15BC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BA7032" w:rsidRPr="00C86EEA" w14:paraId="282C88BA" w14:textId="77777777" w:rsidTr="00C86EEA">
        <w:trPr>
          <w:trHeight w:val="585"/>
        </w:trPr>
        <w:tc>
          <w:tcPr>
            <w:tcW w:w="8775" w:type="dxa"/>
            <w:tcBorders>
              <w:top w:val="single" w:sz="6" w:space="0" w:color="auto"/>
              <w:left w:val="single" w:sz="6" w:space="0" w:color="auto"/>
              <w:bottom w:val="single" w:sz="6" w:space="0" w:color="auto"/>
              <w:right w:val="single" w:sz="6" w:space="0" w:color="auto"/>
            </w:tcBorders>
            <w:shd w:val="clear" w:color="auto" w:fill="auto"/>
          </w:tcPr>
          <w:p w14:paraId="5AE70FB9" w14:textId="518E9DF2" w:rsidR="00BA7032" w:rsidRPr="00BA7032" w:rsidRDefault="00BA7032" w:rsidP="00C86EEA">
            <w:pPr>
              <w:spacing w:after="0" w:line="240" w:lineRule="auto"/>
              <w:textAlignment w:val="baseline"/>
              <w:rPr>
                <w:rFonts w:ascii="Arial" w:eastAsia="Times New Roman" w:hAnsi="Arial" w:cs="Arial"/>
                <w:b/>
                <w:bCs/>
                <w:lang w:eastAsia="en-GB"/>
              </w:rPr>
            </w:pPr>
            <w:r w:rsidRPr="00BA7032">
              <w:rPr>
                <w:rFonts w:ascii="Arial" w:eastAsia="Times New Roman" w:hAnsi="Arial" w:cs="Arial"/>
                <w:b/>
                <w:bCs/>
                <w:lang w:eastAsia="en-GB"/>
              </w:rPr>
              <w:t>ERIC</w:t>
            </w:r>
            <w:r w:rsidR="004225F3">
              <w:rPr>
                <w:rFonts w:ascii="Arial" w:eastAsia="Times New Roman" w:hAnsi="Arial" w:cs="Arial"/>
                <w:b/>
                <w:bCs/>
                <w:lang w:eastAsia="en-GB"/>
              </w:rPr>
              <w:t xml:space="preserve"> </w:t>
            </w:r>
            <w:r w:rsidR="004225F3" w:rsidRPr="004225F3">
              <w:rPr>
                <w:rFonts w:ascii="Arial" w:hAnsi="Arial" w:cs="Arial"/>
                <w:b/>
                <w:bCs/>
              </w:rPr>
              <w:t>Ethical Guidance: Harms and benefits</w:t>
            </w:r>
          </w:p>
        </w:tc>
        <w:tc>
          <w:tcPr>
            <w:tcW w:w="1125" w:type="dxa"/>
            <w:tcBorders>
              <w:top w:val="single" w:sz="6" w:space="0" w:color="auto"/>
              <w:left w:val="single" w:sz="6" w:space="0" w:color="auto"/>
              <w:bottom w:val="single" w:sz="6" w:space="0" w:color="auto"/>
              <w:right w:val="single" w:sz="6" w:space="0" w:color="auto"/>
            </w:tcBorders>
            <w:shd w:val="clear" w:color="auto" w:fill="BFBFBF"/>
          </w:tcPr>
          <w:p w14:paraId="6D531A80" w14:textId="546CA561" w:rsidR="00BA7032" w:rsidRPr="00C86EEA" w:rsidRDefault="004225F3" w:rsidP="00C86EEA">
            <w:pPr>
              <w:spacing w:after="0" w:line="240" w:lineRule="auto"/>
              <w:jc w:val="center"/>
              <w:textAlignment w:val="baseline"/>
              <w:rPr>
                <w:rFonts w:ascii="MS Gothic" w:eastAsia="MS Gothic" w:hAnsi="MS Gothic" w:cs="Times New Roman"/>
                <w:b/>
                <w:bCs/>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bl>
    <w:p w14:paraId="0816B05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977A07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D: External Collaborative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9"/>
        <w:gridCol w:w="2216"/>
        <w:gridCol w:w="919"/>
        <w:gridCol w:w="758"/>
        <w:gridCol w:w="737"/>
        <w:gridCol w:w="154"/>
        <w:gridCol w:w="13"/>
        <w:gridCol w:w="784"/>
      </w:tblGrid>
      <w:tr w:rsidR="00C86EEA" w:rsidRPr="00C86EEA" w14:paraId="176EE55A"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D54E607"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the research activity involve collaborators outside of the University?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0975B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EF662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Segoe UI Symbol" w:eastAsia="Times New Roman" w:hAnsi="Segoe UI Symbol" w:cs="Times New Roman"/>
                <w:b/>
                <w:bCs/>
                <w:lang w:eastAsia="en-GB"/>
              </w:rPr>
              <w:t>☐</w:t>
            </w:r>
            <w:r w:rsidRPr="00C86EEA">
              <w:rPr>
                <w:rFonts w:ascii="Arial" w:eastAsia="Times New Roman" w:hAnsi="Arial" w:cs="Arial"/>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3EB9D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035" w:type="dxa"/>
            <w:gridSpan w:val="3"/>
            <w:tcBorders>
              <w:top w:val="single" w:sz="6" w:space="0" w:color="auto"/>
              <w:left w:val="single" w:sz="6" w:space="0" w:color="auto"/>
              <w:bottom w:val="single" w:sz="6" w:space="0" w:color="auto"/>
              <w:right w:val="single" w:sz="6" w:space="0" w:color="auto"/>
            </w:tcBorders>
            <w:shd w:val="clear" w:color="auto" w:fill="BFBFBF"/>
            <w:vAlign w:val="center"/>
            <w:hideMark/>
          </w:tcPr>
          <w:p w14:paraId="5A6CB52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0BB2010" w14:textId="77777777" w:rsidTr="00C86EEA">
        <w:tc>
          <w:tcPr>
            <w:tcW w:w="9915" w:type="dxa"/>
            <w:gridSpan w:val="8"/>
            <w:tcBorders>
              <w:top w:val="single" w:sz="6" w:space="0" w:color="auto"/>
              <w:left w:val="single" w:sz="6" w:space="0" w:color="auto"/>
              <w:bottom w:val="single" w:sz="6" w:space="0" w:color="auto"/>
              <w:right w:val="single" w:sz="6" w:space="0" w:color="auto"/>
            </w:tcBorders>
            <w:shd w:val="clear" w:color="auto" w:fill="auto"/>
            <w:hideMark/>
          </w:tcPr>
          <w:p w14:paraId="1461600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76AE8898" w14:textId="5CEC09F2"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w:t>
            </w:r>
            <w:proofErr w:type="gramStart"/>
            <w:r w:rsidRPr="00C86EEA">
              <w:rPr>
                <w:rFonts w:ascii="Arial" w:eastAsia="Times New Roman" w:hAnsi="Arial" w:cs="Arial"/>
                <w:lang w:eastAsia="en-GB"/>
              </w:rPr>
              <w:t>Yes</w:t>
            </w:r>
            <w:proofErr w:type="gramEnd"/>
            <w:r w:rsidRPr="00C86EEA">
              <w:rPr>
                <w:rFonts w:ascii="Arial" w:eastAsia="Times New Roman" w:hAnsi="Arial" w:cs="Arial"/>
                <w:lang w:eastAsia="en-GB"/>
              </w:rPr>
              <w:t xml:space="preserve">, please provide the name of the external organisation and name and contact details for the </w:t>
            </w:r>
            <w:r w:rsidR="00D42A14">
              <w:rPr>
                <w:rFonts w:ascii="Arial" w:eastAsia="Times New Roman" w:hAnsi="Arial" w:cs="Arial"/>
                <w:lang w:eastAsia="en-GB"/>
              </w:rPr>
              <w:t>primary</w:t>
            </w:r>
            <w:r w:rsidRPr="00C86EEA">
              <w:rPr>
                <w:rFonts w:ascii="Arial" w:eastAsia="Times New Roman" w:hAnsi="Arial" w:cs="Arial"/>
                <w:lang w:eastAsia="en-GB"/>
              </w:rPr>
              <w:t xml:space="preserve"> contact person and confirmation this person has consented to their data being shared.as part of this collaboration. </w:t>
            </w:r>
          </w:p>
        </w:tc>
      </w:tr>
      <w:tr w:rsidR="00C86EEA" w:rsidRPr="00C86EEA" w14:paraId="2486A3A2"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45C9CE91"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Institution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6A0678D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55622E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80E0CA4"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5C4046E8"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person name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28ED0F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9896C5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4A156EE4" w14:textId="77777777" w:rsidTr="00C86EEA">
        <w:trPr>
          <w:trHeight w:val="225"/>
        </w:trPr>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E07AA8B"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Contact person e-mail address </w:t>
            </w:r>
          </w:p>
          <w:p w14:paraId="372694D3"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090" w:type="dxa"/>
            <w:gridSpan w:val="7"/>
            <w:tcBorders>
              <w:top w:val="single" w:sz="6" w:space="0" w:color="auto"/>
              <w:left w:val="single" w:sz="6" w:space="0" w:color="auto"/>
              <w:bottom w:val="single" w:sz="6" w:space="0" w:color="auto"/>
              <w:right w:val="single" w:sz="6" w:space="0" w:color="auto"/>
            </w:tcBorders>
            <w:shd w:val="clear" w:color="auto" w:fill="auto"/>
            <w:hideMark/>
          </w:tcPr>
          <w:p w14:paraId="5E2846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72BE7BE5"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34C03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Has this individual consented to sharing their details on this form?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3AF40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EB012C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63CDF1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EBD645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5F10FAEC"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10A405C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you in receipt of a KESS scholarship?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F7EEB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30F15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34AC1E3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A0FE6A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4DA81465" w14:textId="77777777" w:rsidTr="00C86EEA">
        <w:tc>
          <w:tcPr>
            <w:tcW w:w="622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7710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Is your research externally funded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C2720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99E101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FDD66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BAB820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2364984" w14:textId="77777777" w:rsidTr="00C86EEA">
        <w:trPr>
          <w:trHeight w:val="375"/>
        </w:trPr>
        <w:tc>
          <w:tcPr>
            <w:tcW w:w="3810" w:type="dxa"/>
            <w:vMerge w:val="restart"/>
            <w:tcBorders>
              <w:top w:val="single" w:sz="6" w:space="0" w:color="auto"/>
              <w:left w:val="single" w:sz="6" w:space="0" w:color="auto"/>
              <w:bottom w:val="single" w:sz="6" w:space="0" w:color="auto"/>
              <w:right w:val="single" w:sz="6" w:space="0" w:color="auto"/>
            </w:tcBorders>
            <w:shd w:val="clear" w:color="auto" w:fill="F2F2F2"/>
            <w:hideMark/>
          </w:tcPr>
          <w:p w14:paraId="442335F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you specifically employed to undertake this research in either a paid or voluntary capacity?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5DA25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Voluntary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D64D1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45791A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5E7C16C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5982990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35FC76D" w14:textId="77777777" w:rsidTr="00C86EEA">
        <w:trPr>
          <w:trHeight w:val="3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7AEEC7F"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0CB3B00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Employed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475296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7DC22FF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7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DB788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55" w:type="dxa"/>
            <w:gridSpan w:val="2"/>
            <w:tcBorders>
              <w:top w:val="single" w:sz="6" w:space="0" w:color="auto"/>
              <w:left w:val="single" w:sz="6" w:space="0" w:color="auto"/>
              <w:bottom w:val="single" w:sz="6" w:space="0" w:color="auto"/>
              <w:right w:val="single" w:sz="6" w:space="0" w:color="auto"/>
            </w:tcBorders>
            <w:shd w:val="clear" w:color="auto" w:fill="D9D9D9"/>
            <w:vAlign w:val="center"/>
            <w:hideMark/>
          </w:tcPr>
          <w:p w14:paraId="25031C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65ACEDA" w14:textId="77777777" w:rsidTr="00C86E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0C7263F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Is the research being undertaken within an existing UWTSD </w:t>
            </w:r>
            <w:proofErr w:type="spellStart"/>
            <w:r w:rsidRPr="00C86EEA">
              <w:rPr>
                <w:rFonts w:ascii="Arial" w:eastAsia="Times New Roman" w:hAnsi="Arial" w:cs="Arial"/>
                <w:lang w:eastAsia="en-GB"/>
              </w:rPr>
              <w:t>Athrofa</w:t>
            </w:r>
            <w:proofErr w:type="spellEnd"/>
            <w:r w:rsidRPr="00C86EEA">
              <w:rPr>
                <w:rFonts w:ascii="Arial" w:eastAsia="Times New Roman" w:hAnsi="Arial" w:cs="Arial"/>
                <w:lang w:eastAsia="en-GB"/>
              </w:rPr>
              <w:t xml:space="preserve"> Professional Learning Partnership (APLP)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1B71932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w:t>
            </w:r>
            <w:proofErr w:type="gramStart"/>
            <w:r w:rsidRPr="00C86EEA">
              <w:rPr>
                <w:rFonts w:ascii="Arial" w:eastAsia="Times New Roman" w:hAnsi="Arial" w:cs="Arial"/>
                <w:lang w:eastAsia="en-GB"/>
              </w:rPr>
              <w:t>YES</w:t>
            </w:r>
            <w:proofErr w:type="gramEnd"/>
            <w:r w:rsidRPr="00C86EEA">
              <w:rPr>
                <w:rFonts w:ascii="Arial" w:eastAsia="Times New Roman" w:hAnsi="Arial" w:cs="Arial"/>
                <w:lang w:eastAsia="en-GB"/>
              </w:rPr>
              <w:t xml:space="preserve"> then the permission question below does not need to be answered.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F27479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0F322F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1A90F17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58B26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0CB3C0A5" w14:textId="77777777" w:rsidTr="00C86EEA">
        <w:tc>
          <w:tcPr>
            <w:tcW w:w="3810" w:type="dxa"/>
            <w:tcBorders>
              <w:top w:val="single" w:sz="6" w:space="0" w:color="auto"/>
              <w:left w:val="single" w:sz="6" w:space="0" w:color="auto"/>
              <w:bottom w:val="single" w:sz="6" w:space="0" w:color="auto"/>
              <w:right w:val="single" w:sz="6" w:space="0" w:color="auto"/>
            </w:tcBorders>
            <w:shd w:val="clear" w:color="auto" w:fill="F2F2F2"/>
            <w:hideMark/>
          </w:tcPr>
          <w:p w14:paraId="64BE23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Permission to undertake the research has been provided by the partner organisation </w:t>
            </w:r>
          </w:p>
        </w:tc>
        <w:tc>
          <w:tcPr>
            <w:tcW w:w="2400" w:type="dxa"/>
            <w:tcBorders>
              <w:top w:val="single" w:sz="6" w:space="0" w:color="auto"/>
              <w:left w:val="single" w:sz="6" w:space="0" w:color="auto"/>
              <w:bottom w:val="single" w:sz="6" w:space="0" w:color="auto"/>
              <w:right w:val="single" w:sz="6" w:space="0" w:color="auto"/>
            </w:tcBorders>
            <w:shd w:val="clear" w:color="auto" w:fill="auto"/>
            <w:hideMark/>
          </w:tcPr>
          <w:p w14:paraId="6D6AF98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attach copy) </w:t>
            </w:r>
          </w:p>
          <w:p w14:paraId="3BF2FEB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NO the application cannot continue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23851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1B54A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c>
          <w:tcPr>
            <w:tcW w:w="990" w:type="dxa"/>
            <w:gridSpan w:val="3"/>
            <w:tcBorders>
              <w:top w:val="single" w:sz="6" w:space="0" w:color="auto"/>
              <w:left w:val="single" w:sz="6" w:space="0" w:color="auto"/>
              <w:bottom w:val="single" w:sz="6" w:space="0" w:color="auto"/>
              <w:right w:val="single" w:sz="6" w:space="0" w:color="auto"/>
            </w:tcBorders>
            <w:shd w:val="clear" w:color="auto" w:fill="F2F2F2"/>
            <w:vAlign w:val="center"/>
            <w:hideMark/>
          </w:tcPr>
          <w:p w14:paraId="72E8886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DC5EA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bl>
    <w:p w14:paraId="66F2267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16"/>
          <w:szCs w:val="16"/>
          <w:lang w:eastAsia="en-GB"/>
        </w:rPr>
        <w:t> </w:t>
      </w:r>
    </w:p>
    <w:p w14:paraId="72B9DF91"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FC2BD0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Where research activity is carried out in collaboration with an external organisation</w:t>
      </w:r>
      <w:r w:rsidRPr="00C86EEA">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05"/>
        <w:gridCol w:w="931"/>
        <w:gridCol w:w="812"/>
        <w:gridCol w:w="878"/>
        <w:gridCol w:w="799"/>
      </w:tblGrid>
      <w:tr w:rsidR="00C86EEA" w:rsidRPr="00C86EEA" w14:paraId="681F2184" w14:textId="77777777" w:rsidTr="00C86EEA">
        <w:trPr>
          <w:trHeight w:val="495"/>
        </w:trPr>
        <w:tc>
          <w:tcPr>
            <w:tcW w:w="62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CDB93D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this organisation have its own ethics approval system?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EC332B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8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17E46C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9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46D99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A01A5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322EC0D" w14:textId="77777777" w:rsidTr="00C86EEA">
        <w:tc>
          <w:tcPr>
            <w:tcW w:w="9915" w:type="dxa"/>
            <w:gridSpan w:val="5"/>
            <w:tcBorders>
              <w:top w:val="single" w:sz="6" w:space="0" w:color="auto"/>
              <w:left w:val="single" w:sz="6" w:space="0" w:color="auto"/>
              <w:bottom w:val="single" w:sz="6" w:space="0" w:color="auto"/>
              <w:right w:val="single" w:sz="6" w:space="0" w:color="auto"/>
            </w:tcBorders>
            <w:shd w:val="clear" w:color="auto" w:fill="auto"/>
            <w:hideMark/>
          </w:tcPr>
          <w:p w14:paraId="0D55C1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DF5272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w:t>
            </w:r>
            <w:proofErr w:type="gramStart"/>
            <w:r w:rsidRPr="00C86EEA">
              <w:rPr>
                <w:rFonts w:ascii="Arial" w:eastAsia="Times New Roman" w:hAnsi="Arial" w:cs="Arial"/>
                <w:lang w:eastAsia="en-GB"/>
              </w:rPr>
              <w:t>Yes</w:t>
            </w:r>
            <w:proofErr w:type="gramEnd"/>
            <w:r w:rsidRPr="00C86EEA">
              <w:rPr>
                <w:rFonts w:ascii="Arial" w:eastAsia="Times New Roman" w:hAnsi="Arial" w:cs="Arial"/>
                <w:lang w:eastAsia="en-GB"/>
              </w:rPr>
              <w:t>, please attach a copy of any final approval (or interim approval) from the organisation </w:t>
            </w:r>
          </w:p>
          <w:p w14:paraId="30EBDA5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bl>
    <w:p w14:paraId="4DC6A961"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595CD55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E: Details of Research Activity</w:t>
      </w:r>
      <w:r w:rsidRPr="00C86EEA">
        <w:rPr>
          <w:rFonts w:ascii="Arial" w:eastAsia="Times New Roman" w:hAnsi="Arial" w:cs="Arial"/>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2"/>
        <w:gridCol w:w="2226"/>
        <w:gridCol w:w="2277"/>
        <w:gridCol w:w="2270"/>
      </w:tblGrid>
      <w:tr w:rsidR="00C86EEA" w:rsidRPr="00C86EEA" w14:paraId="318C37E2" w14:textId="77777777" w:rsidTr="00C86E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71420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Indicative title: </w:t>
            </w:r>
          </w:p>
        </w:tc>
        <w:tc>
          <w:tcPr>
            <w:tcW w:w="7470" w:type="dxa"/>
            <w:gridSpan w:val="3"/>
            <w:tcBorders>
              <w:top w:val="single" w:sz="6" w:space="0" w:color="auto"/>
              <w:left w:val="single" w:sz="6" w:space="0" w:color="auto"/>
              <w:bottom w:val="single" w:sz="6" w:space="0" w:color="auto"/>
              <w:right w:val="single" w:sz="6" w:space="0" w:color="auto"/>
            </w:tcBorders>
            <w:shd w:val="clear" w:color="auto" w:fill="auto"/>
            <w:vAlign w:val="center"/>
            <w:hideMark/>
          </w:tcPr>
          <w:p w14:paraId="3AFD6243" w14:textId="5A7E7D75" w:rsidR="00C86EEA" w:rsidRPr="00C86EEA" w:rsidRDefault="00C86EEA" w:rsidP="00C86EEA">
            <w:pPr>
              <w:rPr>
                <w:rFonts w:ascii="Times New Roman" w:hAnsi="Times New Roman" w:cs="Times New Roman"/>
              </w:rPr>
            </w:pPr>
            <w:r w:rsidRPr="00C86EEA">
              <w:rPr>
                <w:rFonts w:ascii="Times New Roman" w:hAnsi="Times New Roman" w:cs="Times New Roman"/>
              </w:rPr>
              <w:t>Does Outdoor play help a child's wellbeing?</w:t>
            </w:r>
          </w:p>
          <w:p w14:paraId="68FF9F39" w14:textId="0E0F976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2BAAC51C" w14:textId="77777777" w:rsidTr="00C86EEA">
        <w:trPr>
          <w:trHeight w:val="450"/>
        </w:trPr>
        <w:tc>
          <w:tcPr>
            <w:tcW w:w="24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B489B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Proposed start date: </w:t>
            </w:r>
          </w:p>
        </w:tc>
        <w:tc>
          <w:tcPr>
            <w:tcW w:w="247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B7C21F5" w14:textId="788B7F5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May 23rd</w:t>
            </w:r>
            <w:proofErr w:type="gramStart"/>
            <w:r w:rsidRPr="00C86EEA">
              <w:rPr>
                <w:rFonts w:ascii="Arial" w:eastAsia="Times New Roman" w:hAnsi="Arial" w:cs="Arial"/>
                <w:lang w:eastAsia="en-GB"/>
              </w:rPr>
              <w:t xml:space="preserve"> 202</w:t>
            </w:r>
            <w:r>
              <w:rPr>
                <w:rFonts w:ascii="Arial" w:eastAsia="Times New Roman" w:hAnsi="Arial" w:cs="Arial"/>
                <w:lang w:eastAsia="en-GB"/>
              </w:rPr>
              <w:t>2</w:t>
            </w:r>
            <w:proofErr w:type="gramEnd"/>
            <w:r w:rsidRPr="00C86EEA">
              <w:rPr>
                <w:rFonts w:ascii="Arial" w:eastAsia="Times New Roman" w:hAnsi="Arial" w:cs="Arial"/>
                <w:lang w:eastAsia="en-GB"/>
              </w:rPr>
              <w:t> </w:t>
            </w:r>
          </w:p>
        </w:tc>
        <w:tc>
          <w:tcPr>
            <w:tcW w:w="24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42FAD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Proposed end date: </w:t>
            </w:r>
          </w:p>
        </w:tc>
        <w:tc>
          <w:tcPr>
            <w:tcW w:w="25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24324E" w14:textId="26BB45CD" w:rsidR="00C86EEA" w:rsidRP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July</w:t>
            </w:r>
            <w:r w:rsidRPr="00C86EEA">
              <w:rPr>
                <w:rFonts w:ascii="Arial" w:eastAsia="Times New Roman" w:hAnsi="Arial" w:cs="Arial"/>
                <w:lang w:eastAsia="en-GB"/>
              </w:rPr>
              <w:t xml:space="preserve"> 1st, 202</w:t>
            </w:r>
            <w:r>
              <w:rPr>
                <w:rFonts w:ascii="Arial" w:eastAsia="Times New Roman" w:hAnsi="Arial" w:cs="Arial"/>
                <w:lang w:eastAsia="en-GB"/>
              </w:rPr>
              <w:t>2</w:t>
            </w:r>
          </w:p>
        </w:tc>
      </w:tr>
      <w:tr w:rsidR="00C86EEA" w:rsidRPr="00C86EEA" w14:paraId="29C4DEA5"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515896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Introduction to the Research (maximum 300 words)</w:t>
            </w:r>
            <w:r w:rsidRPr="00C86EEA">
              <w:rPr>
                <w:rFonts w:ascii="Arial" w:eastAsia="Times New Roman" w:hAnsi="Arial" w:cs="Arial"/>
                <w:lang w:eastAsia="en-GB"/>
              </w:rPr>
              <w:t> </w:t>
            </w:r>
          </w:p>
          <w:p w14:paraId="4EA0985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Ensure that you write for a </w:t>
            </w:r>
            <w:r w:rsidRPr="00C86EEA">
              <w:rPr>
                <w:rFonts w:ascii="Arial" w:eastAsia="Times New Roman" w:hAnsi="Arial" w:cs="Arial"/>
                <w:b/>
                <w:bCs/>
                <w:u w:val="single"/>
                <w:lang w:eastAsia="en-GB"/>
              </w:rPr>
              <w:t>Non-Specialist Audience</w:t>
            </w:r>
            <w:r w:rsidRPr="00C86EEA">
              <w:rPr>
                <w:rFonts w:ascii="Arial" w:eastAsia="Times New Roman" w:hAnsi="Arial" w:cs="Arial"/>
                <w:b/>
                <w:bCs/>
                <w:lang w:eastAsia="en-GB"/>
              </w:rPr>
              <w:t xml:space="preserve"> when outlining your response to the three points below:</w:t>
            </w:r>
            <w:r w:rsidRPr="00C86EEA">
              <w:rPr>
                <w:rFonts w:ascii="Arial" w:eastAsia="Times New Roman" w:hAnsi="Arial" w:cs="Arial"/>
                <w:lang w:eastAsia="en-GB"/>
              </w:rPr>
              <w:t> </w:t>
            </w:r>
          </w:p>
          <w:p w14:paraId="02022033"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Purpose of Research Activity</w:t>
            </w:r>
            <w:r w:rsidRPr="00C86EEA">
              <w:rPr>
                <w:rFonts w:ascii="Arial" w:eastAsia="Times New Roman" w:hAnsi="Arial" w:cs="Arial"/>
                <w:lang w:eastAsia="en-GB"/>
              </w:rPr>
              <w:t> </w:t>
            </w:r>
          </w:p>
          <w:p w14:paraId="2699F409"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Proposed Research Question</w:t>
            </w:r>
            <w:r w:rsidRPr="00C86EEA">
              <w:rPr>
                <w:rFonts w:ascii="Arial" w:eastAsia="Times New Roman" w:hAnsi="Arial" w:cs="Arial"/>
                <w:lang w:eastAsia="en-GB"/>
              </w:rPr>
              <w:t> </w:t>
            </w:r>
          </w:p>
          <w:p w14:paraId="7B33B6E3"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Aims of Research Activity</w:t>
            </w:r>
            <w:r w:rsidRPr="00C86EEA">
              <w:rPr>
                <w:rFonts w:ascii="Arial" w:eastAsia="Times New Roman" w:hAnsi="Arial" w:cs="Arial"/>
                <w:lang w:eastAsia="en-GB"/>
              </w:rPr>
              <w:t> </w:t>
            </w:r>
          </w:p>
          <w:p w14:paraId="09FC2D76" w14:textId="77777777" w:rsidR="00C86EEA" w:rsidRPr="00C86EEA" w:rsidRDefault="00C86EEA" w:rsidP="00C86EEA">
            <w:pPr>
              <w:numPr>
                <w:ilvl w:val="0"/>
                <w:numId w:val="1"/>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Objectives of Research Activity</w:t>
            </w:r>
            <w:r w:rsidRPr="00C86EEA">
              <w:rPr>
                <w:rFonts w:ascii="Arial" w:eastAsia="Times New Roman" w:hAnsi="Arial" w:cs="Arial"/>
                <w:lang w:eastAsia="en-GB"/>
              </w:rPr>
              <w:t> </w:t>
            </w:r>
          </w:p>
          <w:p w14:paraId="2A68B9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Demonstrate, briefly, how </w:t>
            </w:r>
            <w:r w:rsidRPr="00C86EEA">
              <w:rPr>
                <w:rFonts w:ascii="Arial" w:eastAsia="Times New Roman" w:hAnsi="Arial" w:cs="Arial"/>
                <w:b/>
                <w:bCs/>
                <w:u w:val="single"/>
                <w:lang w:eastAsia="en-GB"/>
              </w:rPr>
              <w:t>Existing Research</w:t>
            </w:r>
            <w:r w:rsidRPr="00C86EEA">
              <w:rPr>
                <w:rFonts w:ascii="Arial" w:eastAsia="Times New Roman" w:hAnsi="Arial" w:cs="Arial"/>
                <w:lang w:eastAsia="en-GB"/>
              </w:rPr>
              <w:t xml:space="preserve"> has informed the proposed activity and explain </w:t>
            </w:r>
          </w:p>
          <w:p w14:paraId="0E977444" w14:textId="77777777" w:rsidR="00C86EEA" w:rsidRPr="00C86EEA" w:rsidRDefault="00C86EEA" w:rsidP="00C86EEA">
            <w:pPr>
              <w:numPr>
                <w:ilvl w:val="0"/>
                <w:numId w:val="2"/>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What the research activity will add to the body of knowledge </w:t>
            </w:r>
            <w:r w:rsidRPr="00C86EEA">
              <w:rPr>
                <w:rFonts w:ascii="Arial" w:eastAsia="Times New Roman" w:hAnsi="Arial" w:cs="Arial"/>
                <w:lang w:eastAsia="en-GB"/>
              </w:rPr>
              <w:t> </w:t>
            </w:r>
          </w:p>
          <w:p w14:paraId="63540807" w14:textId="77777777" w:rsidR="00C86EEA" w:rsidRPr="00C86EEA" w:rsidRDefault="00C86EEA" w:rsidP="00C86EEA">
            <w:pPr>
              <w:numPr>
                <w:ilvl w:val="0"/>
                <w:numId w:val="2"/>
              </w:numPr>
              <w:spacing w:after="0" w:line="240" w:lineRule="auto"/>
              <w:ind w:left="1080" w:firstLine="0"/>
              <w:textAlignment w:val="baseline"/>
              <w:rPr>
                <w:rFonts w:ascii="Arial" w:eastAsia="Times New Roman" w:hAnsi="Arial" w:cs="Arial"/>
                <w:lang w:eastAsia="en-GB"/>
              </w:rPr>
            </w:pPr>
            <w:r w:rsidRPr="00C86EEA">
              <w:rPr>
                <w:rFonts w:ascii="Arial" w:eastAsia="Times New Roman" w:hAnsi="Arial" w:cs="Arial"/>
                <w:i/>
                <w:iCs/>
                <w:lang w:eastAsia="en-GB"/>
              </w:rPr>
              <w:t>How it addresses an area of importance. </w:t>
            </w:r>
            <w:r w:rsidRPr="00C86EEA">
              <w:rPr>
                <w:rFonts w:ascii="Arial" w:eastAsia="Times New Roman" w:hAnsi="Arial" w:cs="Arial"/>
                <w:lang w:eastAsia="en-GB"/>
              </w:rPr>
              <w:t> </w:t>
            </w:r>
          </w:p>
        </w:tc>
      </w:tr>
      <w:tr w:rsidR="00C86EEA" w:rsidRPr="00C86EEA" w14:paraId="3550FA9B"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009E1B37"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b/>
                <w:bCs/>
                <w:lang w:eastAsia="en-GB"/>
              </w:rPr>
              <w:t>Purpose of Research Activity</w:t>
            </w:r>
            <w:r w:rsidRPr="00C86EEA">
              <w:rPr>
                <w:rFonts w:ascii="Times New Roman" w:eastAsia="Times New Roman" w:hAnsi="Times New Roman" w:cs="Times New Roman"/>
                <w:lang w:eastAsia="en-GB"/>
              </w:rPr>
              <w:t> </w:t>
            </w:r>
          </w:p>
          <w:p w14:paraId="4D8FC1F3" w14:textId="07DEBEE0" w:rsidR="00C86EEA" w:rsidRPr="00C86EEA" w:rsidRDefault="00C86EEA" w:rsidP="00C86EEA">
            <w:pPr>
              <w:rPr>
                <w:rFonts w:ascii="Times New Roman" w:hAnsi="Times New Roman" w:cs="Times New Roman"/>
              </w:rPr>
            </w:pPr>
            <w:r w:rsidRPr="00C86EEA">
              <w:rPr>
                <w:rFonts w:ascii="Times New Roman" w:hAnsi="Times New Roman" w:cs="Times New Roman"/>
              </w:rPr>
              <w:t xml:space="preserve">Department for Education, (2021) states that outdoor play should be made available to all children within the early years daily. Bruce, (2012), </w:t>
            </w:r>
            <w:proofErr w:type="spellStart"/>
            <w:r w:rsidRPr="00C86EEA">
              <w:rPr>
                <w:rFonts w:ascii="Times New Roman" w:hAnsi="Times New Roman" w:cs="Times New Roman"/>
              </w:rPr>
              <w:t>Ouvy</w:t>
            </w:r>
            <w:proofErr w:type="spellEnd"/>
            <w:r w:rsidRPr="00C86EEA">
              <w:rPr>
                <w:rFonts w:ascii="Times New Roman" w:hAnsi="Times New Roman" w:cs="Times New Roman"/>
              </w:rPr>
              <w:t xml:space="preserve"> and Furtado, (2019) and Tovey (2012) highlight the significance of providing children with outdoor play and the endless opportunities for learning and develop</w:t>
            </w:r>
            <w:r w:rsidR="0027293A">
              <w:rPr>
                <w:rFonts w:ascii="Times New Roman" w:hAnsi="Times New Roman" w:cs="Times New Roman"/>
              </w:rPr>
              <w:t>ment</w:t>
            </w:r>
            <w:r w:rsidRPr="00C86EEA">
              <w:rPr>
                <w:rFonts w:ascii="Times New Roman" w:hAnsi="Times New Roman" w:cs="Times New Roman"/>
              </w:rPr>
              <w:t xml:space="preserve"> that comes with the experiences. White, (2014) suggests children who participate in outdoor play have more freedom to express themselves in their natural way with freedom, adventure and </w:t>
            </w:r>
            <w:r w:rsidR="00291DDD">
              <w:rPr>
                <w:rFonts w:ascii="Times New Roman" w:hAnsi="Times New Roman" w:cs="Times New Roman"/>
              </w:rPr>
              <w:t>curiosity</w:t>
            </w:r>
            <w:r w:rsidRPr="00C86EEA">
              <w:rPr>
                <w:rFonts w:ascii="Times New Roman" w:hAnsi="Times New Roman" w:cs="Times New Roman"/>
              </w:rPr>
              <w:t xml:space="preserve"> as opposed to the restrictions presented inside where adults encourage children to use inside voices and slow down. Health benefits such as reduced Myopia a short sightedness condition has been researched to be less prominent where children spend more time outdoors, (</w:t>
            </w:r>
            <w:proofErr w:type="spellStart"/>
            <w:r w:rsidRPr="00C86EEA">
              <w:rPr>
                <w:rFonts w:ascii="Times New Roman" w:hAnsi="Times New Roman" w:cs="Times New Roman"/>
              </w:rPr>
              <w:t>Lingham</w:t>
            </w:r>
            <w:proofErr w:type="spellEnd"/>
            <w:r w:rsidRPr="00C86EEA">
              <w:rPr>
                <w:rFonts w:ascii="Times New Roman" w:hAnsi="Times New Roman" w:cs="Times New Roman"/>
              </w:rPr>
              <w:t xml:space="preserve"> </w:t>
            </w:r>
            <w:r w:rsidRPr="00C86EEA">
              <w:rPr>
                <w:rFonts w:ascii="Times New Roman" w:hAnsi="Times New Roman" w:cs="Times New Roman"/>
                <w:i/>
                <w:iCs/>
              </w:rPr>
              <w:t>et al,</w:t>
            </w:r>
            <w:r w:rsidRPr="00C86EEA">
              <w:rPr>
                <w:rFonts w:ascii="Times New Roman" w:hAnsi="Times New Roman" w:cs="Times New Roman"/>
              </w:rPr>
              <w:t xml:space="preserve"> 2021). Another health benefit from outdoor exposure is increased Vitamin D produced because </w:t>
            </w:r>
            <w:r w:rsidR="00682A27">
              <w:rPr>
                <w:rFonts w:ascii="Times New Roman" w:hAnsi="Times New Roman" w:cs="Times New Roman"/>
              </w:rPr>
              <w:t>sunlight exposure</w:t>
            </w:r>
            <w:r w:rsidRPr="00C86EEA">
              <w:rPr>
                <w:rFonts w:ascii="Times New Roman" w:hAnsi="Times New Roman" w:cs="Times New Roman"/>
              </w:rPr>
              <w:t xml:space="preserve"> is healthy for bone development and a </w:t>
            </w:r>
            <w:r w:rsidR="00682A27">
              <w:rPr>
                <w:rFonts w:ascii="Times New Roman" w:hAnsi="Times New Roman" w:cs="Times New Roman"/>
              </w:rPr>
              <w:t>more robust</w:t>
            </w:r>
            <w:r w:rsidRPr="00C86EEA">
              <w:rPr>
                <w:rFonts w:ascii="Times New Roman" w:hAnsi="Times New Roman" w:cs="Times New Roman"/>
              </w:rPr>
              <w:t xml:space="preserve"> </w:t>
            </w:r>
            <w:proofErr w:type="gramStart"/>
            <w:r w:rsidRPr="00C86EEA">
              <w:rPr>
                <w:rFonts w:ascii="Times New Roman" w:hAnsi="Times New Roman" w:cs="Times New Roman"/>
              </w:rPr>
              <w:t>immune</w:t>
            </w:r>
            <w:r w:rsidR="00682A27">
              <w:rPr>
                <w:rFonts w:ascii="Times New Roman" w:hAnsi="Times New Roman" w:cs="Times New Roman"/>
              </w:rPr>
              <w:t>-</w:t>
            </w:r>
            <w:r w:rsidRPr="00C86EEA">
              <w:rPr>
                <w:rFonts w:ascii="Times New Roman" w:hAnsi="Times New Roman" w:cs="Times New Roman"/>
              </w:rPr>
              <w:t>system</w:t>
            </w:r>
            <w:proofErr w:type="gramEnd"/>
            <w:r w:rsidRPr="00C86EEA">
              <w:rPr>
                <w:rFonts w:ascii="Times New Roman" w:hAnsi="Times New Roman" w:cs="Times New Roman"/>
              </w:rPr>
              <w:t xml:space="preserve">, (Bento and Gisela, 2017; McCarthy, 2020). White, (2014) discuss the added health benefit from outdoor play, </w:t>
            </w:r>
            <w:r w:rsidR="00D108D7">
              <w:rPr>
                <w:rFonts w:ascii="Times New Roman" w:hAnsi="Times New Roman" w:cs="Times New Roman"/>
              </w:rPr>
              <w:t xml:space="preserve">and </w:t>
            </w:r>
            <w:r w:rsidRPr="00C86EEA">
              <w:rPr>
                <w:rFonts w:ascii="Times New Roman" w:hAnsi="Times New Roman" w:cs="Times New Roman"/>
              </w:rPr>
              <w:t xml:space="preserve">mental health, where outdoor play allows children to enjoy exploring the world around them and what their bodies are capable of. Outdoor play gives opportunities </w:t>
            </w:r>
            <w:r w:rsidR="00D108D7">
              <w:rPr>
                <w:rFonts w:ascii="Times New Roman" w:hAnsi="Times New Roman" w:cs="Times New Roman"/>
              </w:rPr>
              <w:t>to use</w:t>
            </w:r>
            <w:r w:rsidRPr="00C86EEA">
              <w:rPr>
                <w:rFonts w:ascii="Times New Roman" w:hAnsi="Times New Roman" w:cs="Times New Roman"/>
              </w:rPr>
              <w:t xml:space="preserve"> movement unrestricted and natural</w:t>
            </w:r>
            <w:r w:rsidR="00D108D7">
              <w:rPr>
                <w:rFonts w:ascii="Times New Roman" w:hAnsi="Times New Roman" w:cs="Times New Roman"/>
              </w:rPr>
              <w:t>,</w:t>
            </w:r>
            <w:r w:rsidRPr="00C86EEA">
              <w:rPr>
                <w:rFonts w:ascii="Times New Roman" w:hAnsi="Times New Roman" w:cs="Times New Roman"/>
              </w:rPr>
              <w:t xml:space="preserve"> helping keep their brains alert, active and energised</w:t>
            </w:r>
            <w:r w:rsidR="00D108D7">
              <w:rPr>
                <w:rFonts w:ascii="Times New Roman" w:hAnsi="Times New Roman" w:cs="Times New Roman"/>
              </w:rPr>
              <w:t>,</w:t>
            </w:r>
            <w:r w:rsidRPr="00C86EEA">
              <w:rPr>
                <w:rFonts w:ascii="Times New Roman" w:hAnsi="Times New Roman" w:cs="Times New Roman"/>
              </w:rPr>
              <w:t xml:space="preserve"> resulting in positive chemicals produced within the brain. Free movement also brings joy</w:t>
            </w:r>
            <w:r w:rsidR="00D108D7">
              <w:rPr>
                <w:rFonts w:ascii="Times New Roman" w:hAnsi="Times New Roman" w:cs="Times New Roman"/>
              </w:rPr>
              <w:t>,</w:t>
            </w:r>
            <w:r w:rsidRPr="00C86EEA">
              <w:rPr>
                <w:rFonts w:ascii="Times New Roman" w:hAnsi="Times New Roman" w:cs="Times New Roman"/>
              </w:rPr>
              <w:t xml:space="preserve"> increasing mental well-being where children who master new skills and embrace</w:t>
            </w:r>
            <w:r w:rsidR="00D108D7">
              <w:rPr>
                <w:rFonts w:ascii="Times New Roman" w:hAnsi="Times New Roman" w:cs="Times New Roman"/>
              </w:rPr>
              <w:t xml:space="preserve"> challenges feel</w:t>
            </w:r>
            <w:r w:rsidRPr="00C86EEA">
              <w:rPr>
                <w:rFonts w:ascii="Times New Roman" w:hAnsi="Times New Roman" w:cs="Times New Roman"/>
              </w:rPr>
              <w:t xml:space="preserve"> pride and achievement. Literature reviews produced by Gabriela, B and Gisela D. (2017) and Harper, N. (2018) suggest that children develop a</w:t>
            </w:r>
            <w:r w:rsidR="00D108D7">
              <w:rPr>
                <w:rFonts w:ascii="Times New Roman" w:hAnsi="Times New Roman" w:cs="Times New Roman"/>
              </w:rPr>
              <w:t xml:space="preserve"> heighten</w:t>
            </w:r>
            <w:r w:rsidRPr="00C86EEA">
              <w:rPr>
                <w:rFonts w:ascii="Times New Roman" w:hAnsi="Times New Roman" w:cs="Times New Roman"/>
              </w:rPr>
              <w:t>ed state of mental well-</w:t>
            </w:r>
            <w:proofErr w:type="spellStart"/>
            <w:proofErr w:type="gramStart"/>
            <w:r w:rsidRPr="00C86EEA">
              <w:rPr>
                <w:rFonts w:ascii="Times New Roman" w:hAnsi="Times New Roman" w:cs="Times New Roman"/>
              </w:rPr>
              <w:t>being</w:t>
            </w:r>
            <w:r w:rsidR="00D108D7">
              <w:rPr>
                <w:rFonts w:ascii="Times New Roman" w:hAnsi="Times New Roman" w:cs="Times New Roman"/>
              </w:rPr>
              <w:t>,</w:t>
            </w:r>
            <w:r w:rsidRPr="00C86EEA">
              <w:rPr>
                <w:rFonts w:ascii="Times New Roman" w:hAnsi="Times New Roman" w:cs="Times New Roman"/>
              </w:rPr>
              <w:t>with</w:t>
            </w:r>
            <w:proofErr w:type="spellEnd"/>
            <w:proofErr w:type="gramEnd"/>
            <w:r w:rsidRPr="00C86EEA">
              <w:rPr>
                <w:rFonts w:ascii="Times New Roman" w:hAnsi="Times New Roman" w:cs="Times New Roman"/>
              </w:rPr>
              <w:t xml:space="preserve"> access to outdoor play alongside information gathered by </w:t>
            </w:r>
            <w:proofErr w:type="spellStart"/>
            <w:r w:rsidRPr="00C86EEA">
              <w:rPr>
                <w:rFonts w:ascii="Times New Roman" w:hAnsi="Times New Roman" w:cs="Times New Roman"/>
              </w:rPr>
              <w:t>Mirrahimi</w:t>
            </w:r>
            <w:proofErr w:type="spellEnd"/>
            <w:r w:rsidRPr="00C86EEA">
              <w:rPr>
                <w:rFonts w:ascii="Times New Roman" w:hAnsi="Times New Roman" w:cs="Times New Roman"/>
              </w:rPr>
              <w:t xml:space="preserve"> </w:t>
            </w:r>
            <w:r w:rsidRPr="00C86EEA">
              <w:rPr>
                <w:rFonts w:ascii="Times New Roman" w:hAnsi="Times New Roman" w:cs="Times New Roman"/>
                <w:i/>
                <w:iCs/>
              </w:rPr>
              <w:t xml:space="preserve">et al, </w:t>
            </w:r>
            <w:r w:rsidRPr="00C86EEA">
              <w:rPr>
                <w:rFonts w:ascii="Times New Roman" w:hAnsi="Times New Roman" w:cs="Times New Roman"/>
              </w:rPr>
              <w:t xml:space="preserve">(2011) and White, (2014) and Ouvry, and Furtado. (2019) and </w:t>
            </w:r>
            <w:proofErr w:type="spellStart"/>
            <w:r w:rsidRPr="00C86EEA">
              <w:rPr>
                <w:rFonts w:ascii="Times New Roman" w:hAnsi="Times New Roman" w:cs="Times New Roman"/>
              </w:rPr>
              <w:t>Waktins</w:t>
            </w:r>
            <w:proofErr w:type="spellEnd"/>
            <w:r w:rsidRPr="00C86EEA">
              <w:rPr>
                <w:rFonts w:ascii="Times New Roman" w:hAnsi="Times New Roman" w:cs="Times New Roman"/>
              </w:rPr>
              <w:t xml:space="preserve"> (2021). Therefore, the research activity prosed in this form intends to undertake a qualitative study observing two sets of Early years classes who engage in outdoor play, one class having their usual access to provision, another having increased access to outdoor play daily. The observations undertaken will observe the children throughout the time frame, noting their behaviours, </w:t>
            </w:r>
            <w:r w:rsidR="00802374">
              <w:rPr>
                <w:rFonts w:ascii="Times New Roman" w:hAnsi="Times New Roman" w:cs="Times New Roman"/>
              </w:rPr>
              <w:t>emotions, and</w:t>
            </w:r>
            <w:r w:rsidRPr="00C86EEA">
              <w:rPr>
                <w:rFonts w:ascii="Times New Roman" w:hAnsi="Times New Roman" w:cs="Times New Roman"/>
              </w:rPr>
              <w:t xml:space="preserve"> discussions. Observations </w:t>
            </w:r>
            <w:r w:rsidRPr="00C86EEA">
              <w:rPr>
                <w:rFonts w:ascii="Times New Roman" w:hAnsi="Times New Roman" w:cs="Times New Roman"/>
              </w:rPr>
              <w:lastRenderedPageBreak/>
              <w:t>will note how the children engage with outdoor play throughout the process and any chan</w:t>
            </w:r>
            <w:r w:rsidR="00802374">
              <w:rPr>
                <w:rFonts w:ascii="Times New Roman" w:hAnsi="Times New Roman" w:cs="Times New Roman"/>
              </w:rPr>
              <w:t>g</w:t>
            </w:r>
            <w:r w:rsidRPr="00C86EEA">
              <w:rPr>
                <w:rFonts w:ascii="Times New Roman" w:hAnsi="Times New Roman" w:cs="Times New Roman"/>
              </w:rPr>
              <w:t>es that occur, any new skills obtained, and any fears overcome. The research will also interview practitioners in each setting</w:t>
            </w:r>
            <w:r w:rsidR="00802374">
              <w:rPr>
                <w:rFonts w:ascii="Times New Roman" w:hAnsi="Times New Roman" w:cs="Times New Roman"/>
              </w:rPr>
              <w:t>,</w:t>
            </w:r>
            <w:r w:rsidRPr="00C86EEA">
              <w:rPr>
                <w:rFonts w:ascii="Times New Roman" w:hAnsi="Times New Roman" w:cs="Times New Roman"/>
              </w:rPr>
              <w:t xml:space="preserve"> discussing each child individually, how they interact, how their behaviours are and any changes they have noted with the children</w:t>
            </w:r>
            <w:r w:rsidR="00802374">
              <w:rPr>
                <w:rFonts w:ascii="Times New Roman" w:hAnsi="Times New Roman" w:cs="Times New Roman"/>
              </w:rPr>
              <w:t>,</w:t>
            </w:r>
            <w:r w:rsidRPr="00C86EEA">
              <w:rPr>
                <w:rFonts w:ascii="Times New Roman" w:hAnsi="Times New Roman" w:cs="Times New Roman"/>
              </w:rPr>
              <w:t xml:space="preserve"> including the children’s sense of well-being and if this has altered during the research time frame. From this research</w:t>
            </w:r>
            <w:r w:rsidR="00802374">
              <w:rPr>
                <w:rFonts w:ascii="Times New Roman" w:hAnsi="Times New Roman" w:cs="Times New Roman"/>
              </w:rPr>
              <w:t>,</w:t>
            </w:r>
            <w:r w:rsidRPr="00C86EEA">
              <w:rPr>
                <w:rFonts w:ascii="Times New Roman" w:hAnsi="Times New Roman" w:cs="Times New Roman"/>
              </w:rPr>
              <w:t xml:space="preserve"> the results will inform practitioners of the differences</w:t>
            </w:r>
            <w:r w:rsidR="00802374">
              <w:rPr>
                <w:rFonts w:ascii="Times New Roman" w:hAnsi="Times New Roman" w:cs="Times New Roman"/>
              </w:rPr>
              <w:t>,</w:t>
            </w:r>
            <w:r w:rsidRPr="00C86EEA">
              <w:rPr>
                <w:rFonts w:ascii="Times New Roman" w:hAnsi="Times New Roman" w:cs="Times New Roman"/>
              </w:rPr>
              <w:t xml:space="preserve"> if any</w:t>
            </w:r>
            <w:r w:rsidR="00802374">
              <w:rPr>
                <w:rFonts w:ascii="Times New Roman" w:hAnsi="Times New Roman" w:cs="Times New Roman"/>
              </w:rPr>
              <w:t>,</w:t>
            </w:r>
            <w:r w:rsidRPr="00C86EEA">
              <w:rPr>
                <w:rFonts w:ascii="Times New Roman" w:hAnsi="Times New Roman" w:cs="Times New Roman"/>
              </w:rPr>
              <w:t xml:space="preserve"> between limited outdoor play and increased outdoor play, it will allow practitioners to observe whether studies are correct in the benefits of outdoor play and inform practice to allow for changes to occur within the early years experiences to suit the outcomes. For example, if there was evidence of increased mental well-being from additional outdoor access early years</w:t>
            </w:r>
            <w:r w:rsidR="00802374">
              <w:rPr>
                <w:rFonts w:ascii="Times New Roman" w:hAnsi="Times New Roman" w:cs="Times New Roman"/>
              </w:rPr>
              <w:t>,</w:t>
            </w:r>
            <w:r w:rsidRPr="00C86EEA">
              <w:rPr>
                <w:rFonts w:ascii="Times New Roman" w:hAnsi="Times New Roman" w:cs="Times New Roman"/>
              </w:rPr>
              <w:t xml:space="preserve"> settings may want to consider using this evidence and implementing it within their settings.</w:t>
            </w:r>
          </w:p>
          <w:p w14:paraId="66B7CF83"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4A0D53E"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192180A5"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color w:val="808080"/>
                <w:lang w:eastAsia="en-GB"/>
              </w:rPr>
              <w:t>(</w:t>
            </w:r>
            <w:proofErr w:type="gramStart"/>
            <w:r w:rsidRPr="00C86EEA">
              <w:rPr>
                <w:rFonts w:ascii="Times New Roman" w:eastAsia="Times New Roman" w:hAnsi="Times New Roman" w:cs="Times New Roman"/>
                <w:color w:val="808080"/>
                <w:lang w:eastAsia="en-GB"/>
              </w:rPr>
              <w:t>this</w:t>
            </w:r>
            <w:proofErr w:type="gramEnd"/>
            <w:r w:rsidRPr="00C86EEA">
              <w:rPr>
                <w:rFonts w:ascii="Times New Roman" w:eastAsia="Times New Roman" w:hAnsi="Times New Roman" w:cs="Times New Roman"/>
                <w:color w:val="808080"/>
                <w:lang w:eastAsia="en-GB"/>
              </w:rPr>
              <w:t xml:space="preserve"> box should expand as you type) </w:t>
            </w:r>
          </w:p>
        </w:tc>
      </w:tr>
      <w:tr w:rsidR="00C86EEA" w:rsidRPr="00C86EEA" w14:paraId="3A2ADAE2"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AADC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Research Question</w:t>
            </w:r>
            <w:r w:rsidRPr="00C86EEA">
              <w:rPr>
                <w:rFonts w:ascii="Arial" w:eastAsia="Times New Roman" w:hAnsi="Arial" w:cs="Arial"/>
                <w:lang w:eastAsia="en-GB"/>
              </w:rPr>
              <w:t> </w:t>
            </w:r>
          </w:p>
          <w:p w14:paraId="7BE4C1A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73CE9D7" w14:textId="77777777" w:rsidR="00C86EEA" w:rsidRPr="00C86EEA" w:rsidRDefault="00C86EEA" w:rsidP="00C86EEA">
            <w:pPr>
              <w:rPr>
                <w:rFonts w:ascii="Times New Roman" w:hAnsi="Times New Roman" w:cs="Times New Roman"/>
              </w:rPr>
            </w:pPr>
            <w:r w:rsidRPr="00C86EEA">
              <w:rPr>
                <w:rFonts w:ascii="Arial" w:eastAsia="Times New Roman" w:hAnsi="Arial" w:cs="Arial"/>
                <w:lang w:eastAsia="en-GB"/>
              </w:rPr>
              <w:t> </w:t>
            </w:r>
            <w:r w:rsidRPr="00C86EEA">
              <w:rPr>
                <w:rFonts w:ascii="Times New Roman" w:hAnsi="Times New Roman" w:cs="Times New Roman"/>
              </w:rPr>
              <w:t>Does Outdoor play help a child's wellbeing?</w:t>
            </w:r>
          </w:p>
          <w:p w14:paraId="4C5A7369" w14:textId="36E3BDD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450A60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w:t>
            </w:r>
            <w:proofErr w:type="gramStart"/>
            <w:r w:rsidRPr="00C86EEA">
              <w:rPr>
                <w:rFonts w:ascii="Arial" w:eastAsia="Times New Roman" w:hAnsi="Arial" w:cs="Arial"/>
                <w:sz w:val="18"/>
                <w:szCs w:val="18"/>
                <w:lang w:eastAsia="en-GB"/>
              </w:rPr>
              <w:t>this</w:t>
            </w:r>
            <w:proofErr w:type="gramEnd"/>
            <w:r w:rsidRPr="00C86EEA">
              <w:rPr>
                <w:rFonts w:ascii="Arial" w:eastAsia="Times New Roman" w:hAnsi="Arial" w:cs="Arial"/>
                <w:sz w:val="18"/>
                <w:szCs w:val="18"/>
                <w:lang w:eastAsia="en-GB"/>
              </w:rPr>
              <w:t xml:space="preserve"> box should expand as you type) </w:t>
            </w:r>
          </w:p>
        </w:tc>
      </w:tr>
      <w:tr w:rsidR="00C86EEA" w:rsidRPr="00C86EEA" w14:paraId="28AB1D62"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191BDF6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Aims of Research Activity</w:t>
            </w:r>
            <w:r w:rsidRPr="00C86EEA">
              <w:rPr>
                <w:rFonts w:ascii="Arial" w:eastAsia="Times New Roman" w:hAnsi="Arial" w:cs="Arial"/>
                <w:lang w:eastAsia="en-GB"/>
              </w:rPr>
              <w:t> </w:t>
            </w:r>
          </w:p>
          <w:p w14:paraId="5D55467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F17E8B7" w14:textId="77E56E36"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BE3943D" w14:textId="7D33134E" w:rsidR="00C86EEA" w:rsidRDefault="00C86EEA" w:rsidP="00C86EEA">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To observe</w:t>
            </w:r>
            <w:r>
              <w:rPr>
                <w:rFonts w:ascii="Arial" w:eastAsia="Times New Roman" w:hAnsi="Arial" w:cs="Arial"/>
                <w:lang w:eastAsia="en-GB"/>
              </w:rPr>
              <w:t xml:space="preserve"> young children within early years in two differing settings where one setting has their usual access to outdoor play</w:t>
            </w:r>
            <w:r w:rsidR="00B8427F">
              <w:rPr>
                <w:rFonts w:ascii="Arial" w:eastAsia="Times New Roman" w:hAnsi="Arial" w:cs="Arial"/>
                <w:lang w:eastAsia="en-GB"/>
              </w:rPr>
              <w:t>,</w:t>
            </w:r>
            <w:r>
              <w:rPr>
                <w:rFonts w:ascii="Arial" w:eastAsia="Times New Roman" w:hAnsi="Arial" w:cs="Arial"/>
                <w:lang w:eastAsia="en-GB"/>
              </w:rPr>
              <w:t xml:space="preserve"> and the other has increased access daily. To interview practitioners to gain </w:t>
            </w:r>
            <w:r w:rsidR="00B8427F">
              <w:rPr>
                <w:rFonts w:ascii="Arial" w:eastAsia="Times New Roman" w:hAnsi="Arial" w:cs="Arial"/>
                <w:lang w:eastAsia="en-GB"/>
              </w:rPr>
              <w:t>insight into the children within their setting and how they have experienced the outdoors and any observations they have made regarding</w:t>
            </w:r>
            <w:r>
              <w:rPr>
                <w:rFonts w:ascii="Arial" w:eastAsia="Times New Roman" w:hAnsi="Arial" w:cs="Arial"/>
                <w:lang w:eastAsia="en-GB"/>
              </w:rPr>
              <w:t xml:space="preserve"> the children’s development and well-being.</w:t>
            </w:r>
          </w:p>
          <w:p w14:paraId="5D9B0EF6" w14:textId="77777777" w:rsidR="00C86EEA" w:rsidRDefault="00C86EEA" w:rsidP="00C86EEA">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 xml:space="preserve"> </w:t>
            </w:r>
          </w:p>
          <w:p w14:paraId="1CD669E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8A8A41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w:t>
            </w:r>
            <w:proofErr w:type="gramStart"/>
            <w:r w:rsidRPr="00C86EEA">
              <w:rPr>
                <w:rFonts w:ascii="Arial" w:eastAsia="Times New Roman" w:hAnsi="Arial" w:cs="Arial"/>
                <w:color w:val="808080"/>
                <w:sz w:val="18"/>
                <w:szCs w:val="18"/>
                <w:lang w:eastAsia="en-GB"/>
              </w:rPr>
              <w:t>this</w:t>
            </w:r>
            <w:proofErr w:type="gramEnd"/>
            <w:r w:rsidRPr="00C86EEA">
              <w:rPr>
                <w:rFonts w:ascii="Arial" w:eastAsia="Times New Roman" w:hAnsi="Arial" w:cs="Arial"/>
                <w:color w:val="808080"/>
                <w:sz w:val="18"/>
                <w:szCs w:val="18"/>
                <w:lang w:eastAsia="en-GB"/>
              </w:rPr>
              <w:t xml:space="preserve"> box should expand as you type) </w:t>
            </w:r>
          </w:p>
        </w:tc>
      </w:tr>
      <w:tr w:rsidR="00C86EEA" w:rsidRPr="00C86EEA" w14:paraId="60CBEE6E"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479300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Objectives of Research Activity</w:t>
            </w:r>
            <w:r w:rsidRPr="00C86EEA">
              <w:rPr>
                <w:rFonts w:ascii="Arial" w:eastAsia="Times New Roman" w:hAnsi="Arial" w:cs="Arial"/>
                <w:lang w:eastAsia="en-GB"/>
              </w:rPr>
              <w:t> </w:t>
            </w:r>
          </w:p>
          <w:p w14:paraId="798F1E20" w14:textId="6A80290C"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37CF4B2" w14:textId="51B3B156" w:rsidR="00C86EEA" w:rsidRDefault="00C86EEA" w:rsidP="00C86EEA">
            <w:pPr>
              <w:spacing w:after="0" w:line="240" w:lineRule="auto"/>
              <w:textAlignment w:val="baseline"/>
              <w:rPr>
                <w:rFonts w:ascii="Arial" w:eastAsia="Times New Roman" w:hAnsi="Arial" w:cs="Arial"/>
                <w:lang w:eastAsia="en-GB"/>
              </w:rPr>
            </w:pPr>
          </w:p>
          <w:p w14:paraId="75A7135F" w14:textId="498A0E39" w:rsid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To undertake observations of children with two different experiences in the outdoors and how their well-being is impacted on their use of the outdoors. To take field notes and photos to give depth to the observations undertaken to depict how the children interact with the outdoors and any changes, achievements and behaviours observed. To interview practitioners to gain their insight into how the children have accessed the outdoors and their observations as a practitioner who knows the children well, to be able to communicate any observations they have made surrounding the child that may not have been picked up by someone who doesn’t know the child well. Analysing both the observations and interviews will allow for a picture of each child to be built to assess how the outdoor experience has impacted their well-being.</w:t>
            </w:r>
          </w:p>
          <w:p w14:paraId="36D468A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DBE839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w:t>
            </w:r>
            <w:proofErr w:type="gramStart"/>
            <w:r w:rsidRPr="00C86EEA">
              <w:rPr>
                <w:rFonts w:ascii="Arial" w:eastAsia="Times New Roman" w:hAnsi="Arial" w:cs="Arial"/>
                <w:color w:val="808080"/>
                <w:sz w:val="18"/>
                <w:szCs w:val="18"/>
                <w:lang w:eastAsia="en-GB"/>
              </w:rPr>
              <w:t>this</w:t>
            </w:r>
            <w:proofErr w:type="gramEnd"/>
            <w:r w:rsidRPr="00C86EEA">
              <w:rPr>
                <w:rFonts w:ascii="Arial" w:eastAsia="Times New Roman" w:hAnsi="Arial" w:cs="Arial"/>
                <w:color w:val="808080"/>
                <w:sz w:val="18"/>
                <w:szCs w:val="18"/>
                <w:lang w:eastAsia="en-GB"/>
              </w:rPr>
              <w:t xml:space="preserve"> box should expand as you type) </w:t>
            </w:r>
          </w:p>
        </w:tc>
      </w:tr>
      <w:tr w:rsidR="00C86EEA" w:rsidRPr="00C86EEA" w14:paraId="41E0996D"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0A86EE5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Proposed methods (maximum 600 words)</w:t>
            </w:r>
            <w:r w:rsidRPr="00C86EEA">
              <w:rPr>
                <w:rFonts w:ascii="Arial" w:eastAsia="Times New Roman" w:hAnsi="Arial" w:cs="Arial"/>
                <w:lang w:eastAsia="en-GB"/>
              </w:rPr>
              <w:t> </w:t>
            </w:r>
          </w:p>
          <w:p w14:paraId="75726D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Provide </w:t>
            </w:r>
            <w:proofErr w:type="gramStart"/>
            <w:r w:rsidRPr="00C86EEA">
              <w:rPr>
                <w:rFonts w:ascii="Arial" w:eastAsia="Times New Roman" w:hAnsi="Arial" w:cs="Arial"/>
                <w:lang w:eastAsia="en-GB"/>
              </w:rPr>
              <w:t>a brief summary</w:t>
            </w:r>
            <w:proofErr w:type="gramEnd"/>
            <w:r w:rsidRPr="00C86EEA">
              <w:rPr>
                <w:rFonts w:ascii="Arial" w:eastAsia="Times New Roman" w:hAnsi="Arial" w:cs="Arial"/>
                <w:lang w:eastAsia="en-GB"/>
              </w:rPr>
              <w:t xml:space="preserve"> of all the methods that </w:t>
            </w:r>
            <w:r w:rsidRPr="00C86EEA">
              <w:rPr>
                <w:rFonts w:ascii="Arial" w:eastAsia="Times New Roman" w:hAnsi="Arial" w:cs="Arial"/>
                <w:b/>
                <w:bCs/>
                <w:lang w:eastAsia="en-GB"/>
              </w:rPr>
              <w:t>may</w:t>
            </w:r>
            <w:r w:rsidRPr="00C86EEA">
              <w:rPr>
                <w:rFonts w:ascii="Arial" w:eastAsia="Times New Roman" w:hAnsi="Arial" w:cs="Arial"/>
                <w:lang w:eastAsia="en-GB"/>
              </w:rPr>
              <w:t xml:space="preserve"> be used in the research activity, making it clear what specific techniques may be used. If methods other than those listed in this section are deemed appropriate later, additional ethical approval for those methods will be needed. </w:t>
            </w:r>
          </w:p>
        </w:tc>
      </w:tr>
      <w:tr w:rsidR="00C86EEA" w:rsidRPr="00C86EEA" w14:paraId="2B500256" w14:textId="77777777" w:rsidTr="00C86EEA">
        <w:trPr>
          <w:trHeight w:val="450"/>
        </w:trPr>
        <w:tc>
          <w:tcPr>
            <w:tcW w:w="9930"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C29C0E8" w14:textId="209A33FB"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02568341" w14:textId="1FA7678C" w:rsidR="00C86EEA" w:rsidRPr="00C86EEA" w:rsidRDefault="00C86EEA" w:rsidP="00C86EEA">
            <w:pPr>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The two settings which will be used have been consulted to gather their interest in the research (should the ethics proposal be successful). Once ethical approval has been obtained</w:t>
            </w:r>
            <w:r w:rsidR="00090854">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the school senior </w:t>
            </w:r>
            <w:r w:rsidRPr="00C86EEA">
              <w:rPr>
                <w:rFonts w:ascii="Times New Roman" w:eastAsia="Times New Roman" w:hAnsi="Times New Roman" w:cs="Times New Roman"/>
                <w:lang w:eastAsia="en-GB"/>
              </w:rPr>
              <w:lastRenderedPageBreak/>
              <w:t>leadership will be visited to discuss the research project in detail and what it entails. The settings have been chosen because they have equal access to an enhanced outdoor provision with the same resources available. The classes are also of the same age range and have equal numbers ensuring a fair sample selection. Once the settings have understood the research expectations a letter of consent will be issued to the parents/carers of the children involved and the practitioners that will be participating in the research. An open consultation meeting will be arranged to present the research plan with parents/carers, staff, and governors</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with opportunities for questions to be asked as a group or in private at the end of the presentation. There will also be a visit to each classroom to meet with caregivers and their children to discuss again the research with the parents and their children to gain their consent and to highlight any other ethical issues in line with providing voluntary informed consent which is outlined in BERA (2018) and Wiles (2013).</w:t>
            </w:r>
          </w:p>
          <w:p w14:paraId="4BF60DEF" w14:textId="66345FE3" w:rsidR="00C86EEA" w:rsidRPr="00C86EEA" w:rsidRDefault="00C86EEA" w:rsidP="00C86EEA">
            <w:pPr>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xml:space="preserve">The methods chosen will involve visiting the setting over a six-week period in May-July, with the settings being observed three times a week for two hours. One of these days will ensure that the setting who visits the forest school area once a week will be observed during that time. During the visits the researcher will observe using field notes and taking photographs. The researcher will follow the usual practice of the setting and observe in a non-obstructive way with the purpose of observing only and should not influence the play to ensure accurate research. The observation duration will be discussed with all involved to support the well-being of all participants in line with BERA (2018). The research will observe the </w:t>
            </w:r>
            <w:r w:rsidR="00152F8C">
              <w:rPr>
                <w:rFonts w:ascii="Times New Roman" w:eastAsia="Times New Roman" w:hAnsi="Times New Roman" w:cs="Times New Roman"/>
                <w:lang w:eastAsia="en-GB"/>
              </w:rPr>
              <w:t>regular</w:t>
            </w:r>
            <w:r w:rsidRPr="00C86EEA">
              <w:rPr>
                <w:rFonts w:ascii="Times New Roman" w:eastAsia="Times New Roman" w:hAnsi="Times New Roman" w:cs="Times New Roman"/>
                <w:lang w:eastAsia="en-GB"/>
              </w:rPr>
              <w:t xml:space="preserve"> play of the children either in their enhanced outdoor provision attached to their classroom or the forest school area. These observations will include field notes being taken and photographs taken on a small camera. Children who wish not to be photographed or cannot be photographed shall be respected</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and notes taken will be sufficient. Notes and photographs taken will be used to form data and in addition to</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interviews of practitioners will be analysed at the cease of research in July. Interviews, the second method of research proposed for use</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will consist of practitioners within the setting will at a </w:t>
            </w:r>
            <w:r w:rsidR="00152F8C">
              <w:rPr>
                <w:rFonts w:ascii="Times New Roman" w:eastAsia="Times New Roman" w:hAnsi="Times New Roman" w:cs="Times New Roman"/>
                <w:lang w:eastAsia="en-GB"/>
              </w:rPr>
              <w:t>convenient time</w:t>
            </w:r>
            <w:r w:rsidRPr="00C86EEA">
              <w:rPr>
                <w:rFonts w:ascii="Times New Roman" w:eastAsia="Times New Roman" w:hAnsi="Times New Roman" w:cs="Times New Roman"/>
                <w:lang w:eastAsia="en-GB"/>
              </w:rPr>
              <w:t xml:space="preserve"> will</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participate in a semi-structured interview. The interviews will take no longer than forty-five minutes and will be set at a time suitable and in a location where they feel at ease to participate</w:t>
            </w:r>
            <w:r w:rsidR="00152F8C">
              <w:rPr>
                <w:rFonts w:ascii="Times New Roman" w:eastAsia="Times New Roman" w:hAnsi="Times New Roman" w:cs="Times New Roman"/>
                <w:lang w:eastAsia="en-GB"/>
              </w:rPr>
              <w:t>,</w:t>
            </w:r>
            <w:r w:rsidRPr="00C86EEA">
              <w:rPr>
                <w:rFonts w:ascii="Times New Roman" w:eastAsia="Times New Roman" w:hAnsi="Times New Roman" w:cs="Times New Roman"/>
                <w:lang w:eastAsia="en-GB"/>
              </w:rPr>
              <w:t xml:space="preserve"> ensuring the principles outlined in BERA (2018) are upheld. Interviews will be recorded using </w:t>
            </w:r>
            <w:r>
              <w:rPr>
                <w:rFonts w:ascii="Times New Roman" w:eastAsia="Times New Roman" w:hAnsi="Times New Roman" w:cs="Times New Roman"/>
                <w:lang w:eastAsia="en-GB"/>
              </w:rPr>
              <w:t xml:space="preserve">a set of pre-set questions </w:t>
            </w:r>
            <w:r w:rsidRPr="00C86EEA">
              <w:rPr>
                <w:rFonts w:ascii="Times New Roman" w:eastAsia="Times New Roman" w:hAnsi="Times New Roman" w:cs="Times New Roman"/>
                <w:lang w:eastAsia="en-GB"/>
              </w:rPr>
              <w:t>where answers are recorded by the researchers and the practitioner can read these at the end of the interview and ensure that they are a true documentation of the interview. A pilot study of the observations and interviews will be undertaken to ensure the use of photography and field notes are suitable for the research and to ensure the interviews do not cause the practitioner to feel they are insensitive, unclear, or inappropriate and allowing for other implications to highlighted.</w:t>
            </w:r>
          </w:p>
          <w:p w14:paraId="68DA7D70" w14:textId="398161F1"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30026CBE" w14:textId="7A55E6DE"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681290F5"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color w:val="808080"/>
                <w:lang w:eastAsia="en-GB"/>
              </w:rPr>
              <w:t>(</w:t>
            </w:r>
            <w:proofErr w:type="gramStart"/>
            <w:r w:rsidRPr="00C86EEA">
              <w:rPr>
                <w:rFonts w:ascii="Times New Roman" w:eastAsia="Times New Roman" w:hAnsi="Times New Roman" w:cs="Times New Roman"/>
                <w:color w:val="808080"/>
                <w:lang w:eastAsia="en-GB"/>
              </w:rPr>
              <w:t>this</w:t>
            </w:r>
            <w:proofErr w:type="gramEnd"/>
            <w:r w:rsidRPr="00C86EEA">
              <w:rPr>
                <w:rFonts w:ascii="Times New Roman" w:eastAsia="Times New Roman" w:hAnsi="Times New Roman" w:cs="Times New Roman"/>
                <w:color w:val="808080"/>
                <w:lang w:eastAsia="en-GB"/>
              </w:rPr>
              <w:t xml:space="preserve"> box should expand as you type) </w:t>
            </w:r>
          </w:p>
        </w:tc>
      </w:tr>
    </w:tbl>
    <w:p w14:paraId="37767655" w14:textId="77777777" w:rsidR="00C86EEA" w:rsidRPr="00C86EEA" w:rsidRDefault="00C86EEA" w:rsidP="00C86EEA">
      <w:pPr>
        <w:spacing w:after="0" w:line="240" w:lineRule="auto"/>
        <w:textAlignment w:val="baseline"/>
        <w:rPr>
          <w:rFonts w:ascii="Segoe UI" w:eastAsia="Times New Roman" w:hAnsi="Segoe UI" w:cs="Segoe UI"/>
          <w:sz w:val="18"/>
          <w:szCs w:val="18"/>
          <w:lang w:val="en-US" w:eastAsia="en-GB"/>
        </w:rPr>
      </w:pPr>
      <w:r w:rsidRPr="00C86EEA">
        <w:rPr>
          <w:rFonts w:ascii="Times New Roman" w:eastAsia="Times New Roman" w:hAnsi="Times New Roman" w:cs="Times New Roman"/>
          <w:sz w:val="20"/>
          <w:szCs w:val="20"/>
          <w:lang w:val="en-US" w:eastAsia="en-GB"/>
        </w:rPr>
        <w:lastRenderedPageBreak/>
        <w:t> </w:t>
      </w:r>
    </w:p>
    <w:p w14:paraId="56A6739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25"/>
      </w:tblGrid>
      <w:tr w:rsidR="00C86EEA" w:rsidRPr="00C86EEA" w14:paraId="34CC9027"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AD6A7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Location of research activity</w:t>
            </w:r>
            <w:r w:rsidRPr="00C86EEA">
              <w:rPr>
                <w:rFonts w:ascii="Arial" w:eastAsia="Times New Roman" w:hAnsi="Arial" w:cs="Arial"/>
                <w:lang w:eastAsia="en-GB"/>
              </w:rPr>
              <w:t> </w:t>
            </w:r>
          </w:p>
          <w:p w14:paraId="79D9D4F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Identify all locations where research activity will take place. </w:t>
            </w:r>
          </w:p>
        </w:tc>
      </w:tr>
      <w:tr w:rsidR="00C86EEA" w:rsidRPr="00C86EEA" w14:paraId="44FDB6DB"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42E273C" w14:textId="7E5EFEBA"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Pr>
                <w:rFonts w:ascii="Arial" w:eastAsia="Times New Roman" w:hAnsi="Arial" w:cs="Arial"/>
                <w:sz w:val="24"/>
                <w:szCs w:val="24"/>
                <w:lang w:eastAsia="en-GB"/>
              </w:rPr>
              <w:t xml:space="preserve">In the two early years settings outlined in the previous section, within their enhanced outdoor provision attached to the classrooms </w:t>
            </w:r>
            <w:proofErr w:type="gramStart"/>
            <w:r>
              <w:rPr>
                <w:rFonts w:ascii="Arial" w:eastAsia="Times New Roman" w:hAnsi="Arial" w:cs="Arial"/>
                <w:sz w:val="24"/>
                <w:szCs w:val="24"/>
                <w:lang w:eastAsia="en-GB"/>
              </w:rPr>
              <w:t>and also</w:t>
            </w:r>
            <w:proofErr w:type="gramEnd"/>
            <w:r>
              <w:rPr>
                <w:rFonts w:ascii="Arial" w:eastAsia="Times New Roman" w:hAnsi="Arial" w:cs="Arial"/>
                <w:sz w:val="24"/>
                <w:szCs w:val="24"/>
                <w:lang w:eastAsia="en-GB"/>
              </w:rPr>
              <w:t xml:space="preserve"> in the forest school area of the setting. Both settings are based in the same school within the county of Torfaen.</w:t>
            </w:r>
          </w:p>
          <w:p w14:paraId="5C9115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w:t>
            </w:r>
            <w:proofErr w:type="gramStart"/>
            <w:r w:rsidRPr="00C86EEA">
              <w:rPr>
                <w:rFonts w:ascii="Arial" w:eastAsia="Times New Roman" w:hAnsi="Arial" w:cs="Arial"/>
                <w:color w:val="808080"/>
                <w:sz w:val="18"/>
                <w:szCs w:val="18"/>
                <w:lang w:eastAsia="en-GB"/>
              </w:rPr>
              <w:t>this</w:t>
            </w:r>
            <w:proofErr w:type="gramEnd"/>
            <w:r w:rsidRPr="00C86EEA">
              <w:rPr>
                <w:rFonts w:ascii="Arial" w:eastAsia="Times New Roman" w:hAnsi="Arial" w:cs="Arial"/>
                <w:color w:val="808080"/>
                <w:sz w:val="18"/>
                <w:szCs w:val="18"/>
                <w:lang w:eastAsia="en-GB"/>
              </w:rPr>
              <w:t xml:space="preserve"> box should expand as you type) </w:t>
            </w:r>
          </w:p>
        </w:tc>
      </w:tr>
      <w:tr w:rsidR="00C86EEA" w:rsidRPr="00C86EEA" w14:paraId="6C065B5E"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45CCC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Research activity outside of the UK</w:t>
            </w:r>
            <w:r w:rsidRPr="00C86EEA">
              <w:rPr>
                <w:rFonts w:ascii="Arial" w:eastAsia="Times New Roman" w:hAnsi="Arial" w:cs="Arial"/>
                <w:lang w:eastAsia="en-GB"/>
              </w:rPr>
              <w:t> </w:t>
            </w:r>
          </w:p>
          <w:p w14:paraId="071FDA4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research activity will take place overseas, you are responsible for ensuring that local ethical considerations are complied with and that the relevant permissions are sought. Specify any local guidelines (</w:t>
            </w:r>
            <w:proofErr w:type="gramStart"/>
            <w:r w:rsidRPr="00C86EEA">
              <w:rPr>
                <w:rFonts w:ascii="Arial" w:eastAsia="Times New Roman" w:hAnsi="Arial" w:cs="Arial"/>
                <w:lang w:eastAsia="en-GB"/>
              </w:rPr>
              <w:t>e.g.</w:t>
            </w:r>
            <w:proofErr w:type="gramEnd"/>
            <w:r w:rsidRPr="00C86EEA">
              <w:rPr>
                <w:rFonts w:ascii="Arial" w:eastAsia="Times New Roman" w:hAnsi="Arial" w:cs="Arial"/>
                <w:lang w:eastAsia="en-GB"/>
              </w:rPr>
              <w:t xml:space="preserve"> from local professional associations/learned societies/universities) that exist and whether these involve any ethical stipulations beyond those usual in the UK (provide details of any licenses or permissions required). Also specify </w:t>
            </w:r>
            <w:r w:rsidRPr="00C86EEA">
              <w:rPr>
                <w:rFonts w:ascii="Arial" w:eastAsia="Times New Roman" w:hAnsi="Arial" w:cs="Arial"/>
                <w:lang w:eastAsia="en-GB"/>
              </w:rPr>
              <w:lastRenderedPageBreak/>
              <w:t xml:space="preserve">whether there are any specific ethical issues raised by the local context in which the research activity is taking place, for example, </w:t>
            </w:r>
            <w:proofErr w:type="gramStart"/>
            <w:r w:rsidRPr="00C86EEA">
              <w:rPr>
                <w:rFonts w:ascii="Arial" w:eastAsia="Times New Roman" w:hAnsi="Arial" w:cs="Arial"/>
                <w:lang w:eastAsia="en-GB"/>
              </w:rPr>
              <w:t>particular cultural</w:t>
            </w:r>
            <w:proofErr w:type="gramEnd"/>
            <w:r w:rsidRPr="00C86EEA">
              <w:rPr>
                <w:rFonts w:ascii="Arial" w:eastAsia="Times New Roman" w:hAnsi="Arial" w:cs="Arial"/>
                <w:lang w:eastAsia="en-GB"/>
              </w:rPr>
              <w:t xml:space="preserve"> and/or legal sensitivities or vulnerabilities of participants. </w:t>
            </w:r>
          </w:p>
        </w:tc>
      </w:tr>
      <w:tr w:rsidR="00C86EEA" w:rsidRPr="00C86EEA" w14:paraId="47DE2BF3" w14:textId="77777777" w:rsidTr="00C86EEA">
        <w:trPr>
          <w:trHeight w:val="450"/>
        </w:trPr>
        <w:tc>
          <w:tcPr>
            <w:tcW w:w="99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AEC03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B401A9E" w14:textId="6E10B2E5"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r>
              <w:rPr>
                <w:rFonts w:ascii="Arial" w:eastAsia="Times New Roman" w:hAnsi="Arial" w:cs="Arial"/>
                <w:lang w:eastAsia="en-GB"/>
              </w:rPr>
              <w:t>N/A</w:t>
            </w:r>
          </w:p>
          <w:p w14:paraId="454A0A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477E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bl>
    <w:p w14:paraId="3148DFD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33"/>
        <w:gridCol w:w="802"/>
        <w:gridCol w:w="790"/>
      </w:tblGrid>
      <w:tr w:rsidR="00C86EEA" w:rsidRPr="00C86EEA" w14:paraId="0F70BFE6" w14:textId="77777777" w:rsidTr="00C86EEA">
        <w:tc>
          <w:tcPr>
            <w:tcW w:w="8220" w:type="dxa"/>
            <w:vMerge w:val="restart"/>
            <w:tcBorders>
              <w:top w:val="single" w:sz="6" w:space="0" w:color="auto"/>
              <w:left w:val="single" w:sz="6" w:space="0" w:color="auto"/>
              <w:bottom w:val="single" w:sz="6" w:space="0" w:color="auto"/>
              <w:right w:val="single" w:sz="6" w:space="0" w:color="auto"/>
            </w:tcBorders>
            <w:shd w:val="clear" w:color="auto" w:fill="F2F2F2"/>
            <w:vAlign w:val="center"/>
            <w:hideMark/>
          </w:tcPr>
          <w:p w14:paraId="53BF4D4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Use of documentation not in the public domain: Are any documents </w:t>
            </w:r>
            <w:r w:rsidRPr="00C86EEA">
              <w:rPr>
                <w:rFonts w:ascii="Arial" w:eastAsia="Times New Roman" w:hAnsi="Arial" w:cs="Arial"/>
                <w:b/>
                <w:bCs/>
                <w:u w:val="single"/>
                <w:lang w:eastAsia="en-GB"/>
              </w:rPr>
              <w:t>NOT</w:t>
            </w:r>
            <w:r w:rsidRPr="00C86EEA">
              <w:rPr>
                <w:rFonts w:ascii="Arial" w:eastAsia="Times New Roman" w:hAnsi="Arial" w:cs="Arial"/>
                <w:lang w:eastAsia="en-GB"/>
              </w:rPr>
              <w:t xml:space="preserve"> publicly available?    </w:t>
            </w:r>
          </w:p>
          <w:p w14:paraId="6D03D23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6A5524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4F51C7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2291E569" w14:textId="77777777" w:rsidTr="00C86EEA">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37E8F60"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94F584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53F96B3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lang w:eastAsia="en-GB"/>
              </w:rPr>
              <w:t> </w:t>
            </w:r>
          </w:p>
        </w:tc>
      </w:tr>
      <w:tr w:rsidR="00C86EEA" w:rsidRPr="00C86EEA" w14:paraId="250ACF37" w14:textId="77777777" w:rsidTr="00C86EEA">
        <w:tc>
          <w:tcPr>
            <w:tcW w:w="9915" w:type="dxa"/>
            <w:gridSpan w:val="3"/>
            <w:tcBorders>
              <w:top w:val="single" w:sz="6" w:space="0" w:color="auto"/>
              <w:left w:val="single" w:sz="6" w:space="0" w:color="auto"/>
              <w:bottom w:val="single" w:sz="6" w:space="0" w:color="auto"/>
              <w:right w:val="single" w:sz="6" w:space="0" w:color="auto"/>
            </w:tcBorders>
            <w:shd w:val="clear" w:color="auto" w:fill="FFFFFF"/>
            <w:hideMark/>
          </w:tcPr>
          <w:p w14:paraId="521A9FD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If </w:t>
            </w:r>
            <w:proofErr w:type="gramStart"/>
            <w:r w:rsidRPr="00C86EEA">
              <w:rPr>
                <w:rFonts w:ascii="Arial" w:eastAsia="Times New Roman" w:hAnsi="Arial" w:cs="Arial"/>
                <w:lang w:eastAsia="en-GB"/>
              </w:rPr>
              <w:t>Yes</w:t>
            </w:r>
            <w:proofErr w:type="gramEnd"/>
            <w:r w:rsidRPr="00C86EEA">
              <w:rPr>
                <w:rFonts w:ascii="Arial" w:eastAsia="Times New Roman" w:hAnsi="Arial" w:cs="Arial"/>
                <w:lang w:eastAsia="en-GB"/>
              </w:rPr>
              <w:t>, please provide details here of how you will gain access to specific documentation that is not in the public domain and that this is in accordance with prevailing data protection law of the country in question and England and Wales. </w:t>
            </w:r>
          </w:p>
          <w:p w14:paraId="627406B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832E9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44074A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7C8FF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t>(</w:t>
            </w:r>
            <w:proofErr w:type="gramStart"/>
            <w:r w:rsidRPr="00C86EEA">
              <w:rPr>
                <w:rFonts w:ascii="Arial" w:eastAsia="Times New Roman" w:hAnsi="Arial" w:cs="Arial"/>
                <w:i/>
                <w:iCs/>
                <w:sz w:val="18"/>
                <w:szCs w:val="18"/>
                <w:lang w:eastAsia="en-GB"/>
              </w:rPr>
              <w:t>this</w:t>
            </w:r>
            <w:proofErr w:type="gramEnd"/>
            <w:r w:rsidRPr="00C86EEA">
              <w:rPr>
                <w:rFonts w:ascii="Arial" w:eastAsia="Times New Roman" w:hAnsi="Arial" w:cs="Arial"/>
                <w:i/>
                <w:iCs/>
                <w:sz w:val="18"/>
                <w:szCs w:val="18"/>
                <w:lang w:eastAsia="en-GB"/>
              </w:rPr>
              <w:t xml:space="preserve"> box should expand as you type)</w:t>
            </w:r>
            <w:r w:rsidRPr="00C86EEA">
              <w:rPr>
                <w:rFonts w:ascii="Arial" w:eastAsia="Times New Roman" w:hAnsi="Arial" w:cs="Arial"/>
                <w:sz w:val="18"/>
                <w:szCs w:val="18"/>
                <w:lang w:eastAsia="en-GB"/>
              </w:rPr>
              <w:t> </w:t>
            </w:r>
          </w:p>
        </w:tc>
      </w:tr>
    </w:tbl>
    <w:p w14:paraId="2ABC461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3DA141D"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304246A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F: Scope of Research Activity</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5"/>
        <w:gridCol w:w="802"/>
        <w:gridCol w:w="763"/>
      </w:tblGrid>
      <w:tr w:rsidR="00C86EEA" w:rsidRPr="00C86EEA" w14:paraId="1FBC753C" w14:textId="77777777" w:rsidTr="00C86EEA">
        <w:tc>
          <w:tcPr>
            <w:tcW w:w="8220" w:type="dxa"/>
            <w:tcBorders>
              <w:top w:val="single" w:sz="6" w:space="0" w:color="auto"/>
              <w:left w:val="single" w:sz="6" w:space="0" w:color="auto"/>
              <w:bottom w:val="single" w:sz="6" w:space="0" w:color="auto"/>
              <w:right w:val="single" w:sz="6" w:space="0" w:color="auto"/>
            </w:tcBorders>
            <w:shd w:val="clear" w:color="auto" w:fill="F2F2F2"/>
            <w:hideMark/>
          </w:tcPr>
          <w:p w14:paraId="799D04ED"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Will the research activity </w:t>
            </w:r>
            <w:proofErr w:type="gramStart"/>
            <w:r w:rsidRPr="00C86EEA">
              <w:rPr>
                <w:rFonts w:ascii="Arial" w:eastAsia="Times New Roman" w:hAnsi="Arial" w:cs="Arial"/>
                <w:b/>
                <w:bCs/>
                <w:lang w:eastAsia="en-GB"/>
              </w:rPr>
              <w:t>include:</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17D2E1E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030FA5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41FFAD0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89D907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1C7E7F4D"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BEA3B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a questionnaire or similar research instrument?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3F0699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0F56B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202F5EB"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BE6782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interviews?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39B449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6A2E39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5BC514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6A12A2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diaries?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FDC49F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0EF4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D8804B"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487D6F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Participant observation with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A4E42A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5EFB3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589E22A"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9BE74C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Participant observation without their knowledge?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A9273E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F74F9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E26FD6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5B632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video or audio recording?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C2493A" w14:textId="4F72C920"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D7FE2A7" w14:textId="01B33811"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B1F039" w14:textId="77777777" w:rsidTr="00C86EEA">
        <w:trPr>
          <w:trHeight w:val="435"/>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D539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Access to personal or confidential information without the participants’ specific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1958A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26BE80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345024B"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5988B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Administration of any questions, test stimuli, presentation that may be experienced as physically, </w:t>
            </w:r>
            <w:proofErr w:type="gramStart"/>
            <w:r w:rsidRPr="00C86EEA">
              <w:rPr>
                <w:rFonts w:ascii="Arial" w:eastAsia="Times New Roman" w:hAnsi="Arial" w:cs="Arial"/>
                <w:lang w:eastAsia="en-GB"/>
              </w:rPr>
              <w:t>mentally</w:t>
            </w:r>
            <w:proofErr w:type="gramEnd"/>
            <w:r w:rsidRPr="00C86EEA">
              <w:rPr>
                <w:rFonts w:ascii="Arial" w:eastAsia="Times New Roman" w:hAnsi="Arial" w:cs="Arial"/>
                <w:lang w:eastAsia="en-GB"/>
              </w:rPr>
              <w:t xml:space="preserve"> or emotionally harmful / offensive?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DE64F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D4301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252E17C"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5FC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Performance of any acts which may cause embarrassment or affect self-esteem?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71BF3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C1652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4855866"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0A13B2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Investigation of participants involved in illegal </w:t>
            </w:r>
            <w:proofErr w:type="gramStart"/>
            <w:r w:rsidRPr="00C86EEA">
              <w:rPr>
                <w:rFonts w:ascii="Arial" w:eastAsia="Times New Roman" w:hAnsi="Arial" w:cs="Arial"/>
                <w:lang w:eastAsia="en-GB"/>
              </w:rPr>
              <w:t>activities?</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67DAC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3FFAC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B1A057"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9D174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Use of procedures that involve </w:t>
            </w:r>
            <w:proofErr w:type="gramStart"/>
            <w:r w:rsidRPr="00C86EEA">
              <w:rPr>
                <w:rFonts w:ascii="Arial" w:eastAsia="Times New Roman" w:hAnsi="Arial" w:cs="Arial"/>
                <w:lang w:eastAsia="en-GB"/>
              </w:rPr>
              <w:t>deception?</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39B1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4B0E0E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0AFA0E3"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6104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Administration of any substance, </w:t>
            </w:r>
            <w:proofErr w:type="gramStart"/>
            <w:r w:rsidRPr="00C86EEA">
              <w:rPr>
                <w:rFonts w:ascii="Arial" w:eastAsia="Times New Roman" w:hAnsi="Arial" w:cs="Arial"/>
                <w:lang w:eastAsia="en-GB"/>
              </w:rPr>
              <w:t>agent</w:t>
            </w:r>
            <w:proofErr w:type="gramEnd"/>
            <w:r w:rsidRPr="00C86EEA">
              <w:rPr>
                <w:rFonts w:ascii="Arial" w:eastAsia="Times New Roman" w:hAnsi="Arial" w:cs="Arial"/>
                <w:lang w:eastAsia="en-GB"/>
              </w:rPr>
              <w:t xml:space="preserve"> or placebo?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A077B8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19B13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8E9D261"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CBBD02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Working with live vertebrate animals?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C2D17A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F20D0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D4E6AB5"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D38A6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primary data collection methods, please explain in this box </w:t>
            </w:r>
          </w:p>
          <w:p w14:paraId="714955F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For example, ‘focus </w:t>
            </w:r>
            <w:proofErr w:type="gramStart"/>
            <w:r w:rsidRPr="00C86EEA">
              <w:rPr>
                <w:rFonts w:ascii="Arial" w:eastAsia="Times New Roman" w:hAnsi="Arial" w:cs="Arial"/>
                <w:lang w:eastAsia="en-GB"/>
              </w:rPr>
              <w:t>groups’</w:t>
            </w:r>
            <w:proofErr w:type="gramEnd"/>
            <w:r w:rsidRPr="00C86EEA">
              <w:rPr>
                <w:rFonts w:ascii="Arial" w:eastAsia="Times New Roman" w:hAnsi="Arial" w:cs="Arial"/>
                <w:lang w:eastAsia="en-GB"/>
              </w:rPr>
              <w:t>. Please indicate the type of data collection method(s) in this box and tick the accompany box.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2573BDB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4431A2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790F7CE" w14:textId="77777777" w:rsidTr="00C86EEA">
        <w:trPr>
          <w:trHeight w:val="390"/>
        </w:trPr>
        <w:tc>
          <w:tcPr>
            <w:tcW w:w="822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460923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Details of any other primary data collection method: </w:t>
            </w:r>
          </w:p>
          <w:p w14:paraId="47D660E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06509A1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5D336CB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8DDBF6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w:t>
            </w:r>
            <w:proofErr w:type="gramStart"/>
            <w:r w:rsidRPr="00C86EEA">
              <w:rPr>
                <w:rFonts w:ascii="Arial" w:eastAsia="Times New Roman" w:hAnsi="Arial" w:cs="Arial"/>
                <w:sz w:val="18"/>
                <w:szCs w:val="18"/>
                <w:lang w:eastAsia="en-GB"/>
              </w:rPr>
              <w:t>this</w:t>
            </w:r>
            <w:proofErr w:type="gramEnd"/>
            <w:r w:rsidRPr="00C86EEA">
              <w:rPr>
                <w:rFonts w:ascii="Arial" w:eastAsia="Times New Roman" w:hAnsi="Arial" w:cs="Arial"/>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05C5D7"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E838BA5"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3F7F82E3"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lastRenderedPageBreak/>
        <w:t xml:space="preserve">If NO to every question, then the research activity is (ethically) low risk and </w:t>
      </w:r>
      <w:r w:rsidRPr="00C86EEA">
        <w:rPr>
          <w:rFonts w:ascii="Arial" w:eastAsia="Times New Roman" w:hAnsi="Arial" w:cs="Arial"/>
          <w:b/>
          <w:bCs/>
          <w:lang w:eastAsia="en-GB"/>
        </w:rPr>
        <w:t>may</w:t>
      </w:r>
      <w:r w:rsidRPr="00C86EEA">
        <w:rPr>
          <w:rFonts w:ascii="Arial" w:eastAsia="Times New Roman" w:hAnsi="Arial" w:cs="Arial"/>
          <w:lang w:eastAsia="en-GB"/>
        </w:rPr>
        <w:t xml:space="preserve"> be exempt from </w:t>
      </w:r>
      <w:r w:rsidRPr="00C86EEA">
        <w:rPr>
          <w:rFonts w:ascii="Arial" w:eastAsia="Times New Roman" w:hAnsi="Arial" w:cs="Arial"/>
          <w:b/>
          <w:bCs/>
          <w:lang w:eastAsia="en-GB"/>
        </w:rPr>
        <w:t>some</w:t>
      </w:r>
      <w:r w:rsidRPr="00C86EEA">
        <w:rPr>
          <w:rFonts w:ascii="Arial" w:eastAsia="Times New Roman" w:hAnsi="Arial" w:cs="Arial"/>
          <w:lang w:eastAsia="en-GB"/>
        </w:rPr>
        <w:t xml:space="preserve"> of the following sections (please refer to Guidance Notes). </w:t>
      </w:r>
    </w:p>
    <w:p w14:paraId="19CD0B4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A361082"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If YES to any question, then no research activity should be undertaken until full ethical approval has been obtained.  </w:t>
      </w:r>
    </w:p>
    <w:p w14:paraId="37243F24"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49721D9"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34FA262C"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G: Intended Participants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7441"/>
        <w:gridCol w:w="804"/>
        <w:gridCol w:w="765"/>
      </w:tblGrid>
      <w:tr w:rsidR="00C86EEA" w:rsidRPr="00C86EEA" w14:paraId="1CD087DB" w14:textId="77777777" w:rsidTr="00C86EEA">
        <w:tc>
          <w:tcPr>
            <w:tcW w:w="8205" w:type="dxa"/>
            <w:tcBorders>
              <w:top w:val="single" w:sz="6" w:space="0" w:color="auto"/>
              <w:left w:val="single" w:sz="6" w:space="0" w:color="auto"/>
              <w:bottom w:val="single" w:sz="6" w:space="0" w:color="auto"/>
              <w:right w:val="single" w:sz="6" w:space="0" w:color="auto"/>
            </w:tcBorders>
            <w:shd w:val="clear" w:color="auto" w:fill="F2F2F2"/>
            <w:hideMark/>
          </w:tcPr>
          <w:p w14:paraId="7B97437E"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 xml:space="preserve">Who are the intended </w:t>
            </w:r>
            <w:proofErr w:type="gramStart"/>
            <w:r w:rsidRPr="00C86EEA">
              <w:rPr>
                <w:rFonts w:ascii="Arial" w:eastAsia="Times New Roman" w:hAnsi="Arial" w:cs="Arial"/>
                <w:b/>
                <w:bCs/>
                <w:lang w:eastAsia="en-GB"/>
              </w:rPr>
              <w:t>participants:</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5052CF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29BB5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0A858C9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06FD1C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0F655714"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6F8A2F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Students or staff at the University?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B91BA3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0A1EF4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810FAE4"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DCA5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Adults (over the age of 18 and competent to give consent)?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770E88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195BA1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96209D8"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75E4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Vulnerable adults?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C458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7AA03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C7E89E7"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1207A7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Children and Young People under the age of 18? (Consent from Parent, Carer or Guardian will be required)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606D64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F578B0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892E244"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7D396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Prisoners?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80F55F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61DE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80F1FB" w14:textId="77777777" w:rsidTr="00C86EEA">
        <w:trPr>
          <w:trHeight w:val="435"/>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5FF1B8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Young offenders?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6D0C9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2D63A2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BBCFF78"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0D01CE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Those who could be considered to have a particularly dependent relationship with the investigator or a </w:t>
            </w:r>
            <w:proofErr w:type="gramStart"/>
            <w:r w:rsidRPr="00C86EEA">
              <w:rPr>
                <w:rFonts w:ascii="Arial" w:eastAsia="Times New Roman" w:hAnsi="Arial" w:cs="Arial"/>
                <w:lang w:eastAsia="en-GB"/>
              </w:rPr>
              <w:t>gatekeeper?</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AF197E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5DEF9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AC15DFD"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CA17E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People engaged in illegal </w:t>
            </w:r>
            <w:proofErr w:type="gramStart"/>
            <w:r w:rsidRPr="00C86EEA">
              <w:rPr>
                <w:rFonts w:ascii="Arial" w:eastAsia="Times New Roman" w:hAnsi="Arial" w:cs="Arial"/>
                <w:lang w:eastAsia="en-GB"/>
              </w:rPr>
              <w:t>activities?</w:t>
            </w:r>
            <w:proofErr w:type="gramEnd"/>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A7C01A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58264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660CDD7"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3F97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Others (please identify specifically any group who may be unable to give consent) please indicate here and tick the appropriate box. </w:t>
            </w:r>
          </w:p>
          <w:p w14:paraId="5DB0E0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6599079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vMerge w:val="restart"/>
            <w:tcBorders>
              <w:top w:val="single" w:sz="6" w:space="0" w:color="auto"/>
              <w:left w:val="single" w:sz="6" w:space="0" w:color="auto"/>
              <w:bottom w:val="single" w:sz="6" w:space="0" w:color="auto"/>
              <w:right w:val="single" w:sz="6" w:space="0" w:color="auto"/>
            </w:tcBorders>
            <w:shd w:val="clear" w:color="auto" w:fill="BFBFBF"/>
            <w:vAlign w:val="center"/>
            <w:hideMark/>
          </w:tcPr>
          <w:p w14:paraId="3AC519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939ABB9" w14:textId="77777777" w:rsidTr="00C86EEA">
        <w:trPr>
          <w:trHeight w:val="390"/>
        </w:trPr>
        <w:tc>
          <w:tcPr>
            <w:tcW w:w="820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C5915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 please indicate here: </w:t>
            </w:r>
          </w:p>
          <w:p w14:paraId="48648C9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5472779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20"/>
                <w:szCs w:val="20"/>
                <w:lang w:eastAsia="en-GB"/>
              </w:rPr>
              <w:t> </w:t>
            </w:r>
          </w:p>
          <w:p w14:paraId="4662A39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1299E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808080"/>
                <w:sz w:val="18"/>
                <w:szCs w:val="18"/>
                <w:lang w:eastAsia="en-GB"/>
              </w:rPr>
              <w:t>(</w:t>
            </w:r>
            <w:proofErr w:type="gramStart"/>
            <w:r w:rsidRPr="00C86EEA">
              <w:rPr>
                <w:rFonts w:ascii="Arial" w:eastAsia="Times New Roman" w:hAnsi="Arial" w:cs="Arial"/>
                <w:color w:val="808080"/>
                <w:sz w:val="18"/>
                <w:szCs w:val="18"/>
                <w:lang w:eastAsia="en-GB"/>
              </w:rPr>
              <w:t>this</w:t>
            </w:r>
            <w:proofErr w:type="gramEnd"/>
            <w:r w:rsidRPr="00C86EEA">
              <w:rPr>
                <w:rFonts w:ascii="Arial" w:eastAsia="Times New Roman" w:hAnsi="Arial" w:cs="Arial"/>
                <w:color w:val="808080"/>
                <w:sz w:val="18"/>
                <w:szCs w:val="18"/>
                <w:lang w:eastAsia="en-GB"/>
              </w:rPr>
              <w:t xml:space="preserve"> box should expand as you type)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4B78617"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A00702"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447DA36F"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22"/>
        <w:gridCol w:w="5988"/>
      </w:tblGrid>
      <w:tr w:rsidR="00C86EEA" w:rsidRPr="00C86EEA" w14:paraId="2C7DFE4C" w14:textId="77777777" w:rsidTr="00C86EEA">
        <w:trPr>
          <w:trHeight w:val="390"/>
        </w:trPr>
        <w:tc>
          <w:tcPr>
            <w:tcW w:w="988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2F3C14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Participant numbers and source</w:t>
            </w:r>
            <w:r w:rsidRPr="00C86EEA">
              <w:rPr>
                <w:rFonts w:ascii="Arial" w:eastAsia="Times New Roman" w:hAnsi="Arial" w:cs="Arial"/>
                <w:lang w:eastAsia="en-GB"/>
              </w:rPr>
              <w:t> </w:t>
            </w:r>
          </w:p>
          <w:p w14:paraId="7C498B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Provide an estimate of the expected number of participants. How will you identify participants and how will they be recruited?  </w:t>
            </w:r>
          </w:p>
        </w:tc>
      </w:tr>
      <w:tr w:rsidR="00C86EEA" w:rsidRPr="00C86EEA" w14:paraId="07FE8684"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891719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How many participants are expected? </w:t>
            </w:r>
          </w:p>
          <w:p w14:paraId="7EC0833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A77373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A8D14AB" w14:textId="2688B7E3"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Practitioners over 18- </w:t>
            </w:r>
            <w:r>
              <w:rPr>
                <w:rFonts w:ascii="Arial" w:eastAsia="Times New Roman" w:hAnsi="Arial" w:cs="Arial"/>
                <w:lang w:eastAsia="en-GB"/>
              </w:rPr>
              <w:t>2 individuals</w:t>
            </w:r>
            <w:r w:rsidRPr="00C86EEA">
              <w:rPr>
                <w:rFonts w:ascii="Arial" w:eastAsia="Times New Roman" w:hAnsi="Arial" w:cs="Arial"/>
                <w:lang w:eastAsia="en-GB"/>
              </w:rPr>
              <w:t> </w:t>
            </w:r>
          </w:p>
          <w:p w14:paraId="615E8AA2" w14:textId="422F4E9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Children </w:t>
            </w:r>
            <w:r>
              <w:rPr>
                <w:rFonts w:ascii="Arial" w:eastAsia="Times New Roman" w:hAnsi="Arial" w:cs="Arial"/>
                <w:lang w:eastAsia="en-GB"/>
              </w:rPr>
              <w:t>4-5</w:t>
            </w:r>
            <w:r w:rsidRPr="00C86EEA">
              <w:rPr>
                <w:rFonts w:ascii="Arial" w:eastAsia="Times New Roman" w:hAnsi="Arial" w:cs="Arial"/>
                <w:lang w:eastAsia="en-GB"/>
              </w:rPr>
              <w:t xml:space="preserve"> years old- </w:t>
            </w:r>
            <w:r>
              <w:rPr>
                <w:rFonts w:ascii="Arial" w:eastAsia="Times New Roman" w:hAnsi="Arial" w:cs="Arial"/>
                <w:lang w:eastAsia="en-GB"/>
              </w:rPr>
              <w:t>36</w:t>
            </w:r>
            <w:r w:rsidRPr="00C86EEA">
              <w:rPr>
                <w:rFonts w:ascii="Arial" w:eastAsia="Times New Roman" w:hAnsi="Arial" w:cs="Arial"/>
                <w:lang w:eastAsia="en-GB"/>
              </w:rPr>
              <w:t xml:space="preserve"> individuals </w:t>
            </w:r>
          </w:p>
          <w:p w14:paraId="02F950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196F9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1FF5F31E"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A7B2DC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Who will the participants be? </w:t>
            </w:r>
          </w:p>
          <w:p w14:paraId="7297EB2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492447E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FE7269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Practitioners over 18 </w:t>
            </w:r>
          </w:p>
          <w:p w14:paraId="31C00EC7" w14:textId="7B91768B"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Children </w:t>
            </w:r>
            <w:r>
              <w:rPr>
                <w:rFonts w:ascii="Arial" w:eastAsia="Times New Roman" w:hAnsi="Arial" w:cs="Arial"/>
                <w:lang w:eastAsia="en-GB"/>
              </w:rPr>
              <w:t>4-5</w:t>
            </w:r>
            <w:r w:rsidRPr="00C86EEA">
              <w:rPr>
                <w:rFonts w:ascii="Arial" w:eastAsia="Times New Roman" w:hAnsi="Arial" w:cs="Arial"/>
                <w:lang w:eastAsia="en-GB"/>
              </w:rPr>
              <w:t xml:space="preserve"> years old </w:t>
            </w:r>
          </w:p>
          <w:p w14:paraId="3003AA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7A94D2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5018A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724F5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5C68749C" w14:textId="77777777" w:rsidTr="00C86EEA">
        <w:trPr>
          <w:trHeight w:val="390"/>
        </w:trPr>
        <w:tc>
          <w:tcPr>
            <w:tcW w:w="325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97C8A3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How will you identify the participants? </w:t>
            </w:r>
          </w:p>
        </w:tc>
        <w:tc>
          <w:tcPr>
            <w:tcW w:w="663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8AECAA6" w14:textId="4D76DE21" w:rsidR="00C86EEA" w:rsidRPr="00C86EEA" w:rsidRDefault="00C86EE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The settings have been identified and expressed their wishes for involvem</w:t>
            </w:r>
            <w:r w:rsidR="00BA0499">
              <w:rPr>
                <w:rFonts w:ascii="Arial" w:eastAsia="Times New Roman" w:hAnsi="Arial" w:cs="Arial"/>
                <w:lang w:eastAsia="en-GB"/>
              </w:rPr>
              <w:t>ent</w:t>
            </w:r>
            <w:r w:rsidR="008B5D51">
              <w:rPr>
                <w:rFonts w:ascii="Arial" w:eastAsia="Times New Roman" w:hAnsi="Arial" w:cs="Arial"/>
                <w:lang w:eastAsia="en-GB"/>
              </w:rPr>
              <w:t>, the researcher will work with senior management to identify which children and practitioners to work with.</w:t>
            </w:r>
            <w:r w:rsidRPr="00C86EEA">
              <w:rPr>
                <w:rFonts w:ascii="Arial" w:eastAsia="Times New Roman" w:hAnsi="Arial" w:cs="Arial"/>
                <w:lang w:eastAsia="en-GB"/>
              </w:rPr>
              <w:t> </w:t>
            </w:r>
          </w:p>
          <w:p w14:paraId="24A1184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2C0F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bl>
    <w:p w14:paraId="2E4E65C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sz w:val="24"/>
          <w:szCs w:val="24"/>
          <w:lang w:eastAsia="en-GB"/>
        </w:rPr>
        <w:t> </w:t>
      </w:r>
    </w:p>
    <w:p w14:paraId="10A36CB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lastRenderedPageBreak/>
        <w:t>Page Break</w:t>
      </w:r>
      <w:r w:rsidRPr="00C86EEA">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01"/>
        <w:gridCol w:w="931"/>
        <w:gridCol w:w="786"/>
        <w:gridCol w:w="792"/>
      </w:tblGrid>
      <w:tr w:rsidR="00C86EEA" w:rsidRPr="00C86EEA" w14:paraId="20D0CF47" w14:textId="77777777" w:rsidTr="00C86E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688E981F"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Information for participants:</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416ECFD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5327C77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81B023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hideMark/>
          </w:tcPr>
          <w:p w14:paraId="7F30820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02F8E0B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tc>
      </w:tr>
      <w:tr w:rsidR="00C86EEA" w:rsidRPr="00C86EEA" w14:paraId="5D653FAE"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5AC9C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describe the main research procedures to participants in advance, so that they are informed about what to expect?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A01A20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B2DD8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7EA950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F014C6"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048F13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their participation is voluntary?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95BBB1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25BDA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5E93DA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D29C9D5"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6859E49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obtain written consent for participation?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BA36E0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7C05E4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DA6E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BB6A9DE"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30D442" w14:textId="2382857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Will you explain to participants that refusal to participate in the research will not affect their treatment or </w:t>
            </w:r>
            <w:r w:rsidR="0027293A">
              <w:rPr>
                <w:rFonts w:ascii="Arial" w:eastAsia="Times New Roman" w:hAnsi="Arial" w:cs="Arial"/>
                <w:lang w:eastAsia="en-GB"/>
              </w:rPr>
              <w:t>E</w:t>
            </w:r>
            <w:r w:rsidRPr="00C86EEA">
              <w:rPr>
                <w:rFonts w:ascii="Arial" w:eastAsia="Times New Roman" w:hAnsi="Arial" w:cs="Arial"/>
                <w:lang w:eastAsia="en-GB"/>
              </w:rPr>
              <w:t>ducation (if relevant)?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4BC6B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112183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36E9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F54FB92"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99F5B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the research is observational, will you ask participants for their consent to being observed?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92188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C50E0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EB7E18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40BE6BA"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A43FAF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they may withdraw from the research at any time and for any reason?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CFF910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36A7A7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6E96D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73BF584"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79F245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With questionnaires, will you give participants the option of omitting questions they do not want to answer?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42155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398E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21C97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218031"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2467D6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tell participants that their data will be treated with full confidentiality and that, if published, it will not be identifiable as theirs?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545B7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AED5E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4508C4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ADD757E"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D3FA4D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you debrief participants at the end of their participation, in a way appropriate to the type of research undertaken?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DA3285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7505F5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166412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AB846DA"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3CF128D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NO</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of above questions, please give an explanation  </w:t>
            </w:r>
          </w:p>
        </w:tc>
      </w:tr>
      <w:tr w:rsidR="00C86EEA" w:rsidRPr="00C86EEA" w14:paraId="4CCC5ACD"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5A82DA0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8F25D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4EBDC7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7755F0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bl>
    <w:p w14:paraId="56C4459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498"/>
        <w:gridCol w:w="932"/>
        <w:gridCol w:w="787"/>
        <w:gridCol w:w="793"/>
      </w:tblGrid>
      <w:tr w:rsidR="00C86EEA" w:rsidRPr="00C86EEA" w14:paraId="7D28F3A8" w14:textId="77777777" w:rsidTr="00C86EEA">
        <w:tc>
          <w:tcPr>
            <w:tcW w:w="7215" w:type="dxa"/>
            <w:tcBorders>
              <w:top w:val="single" w:sz="6" w:space="0" w:color="auto"/>
              <w:left w:val="single" w:sz="6" w:space="0" w:color="auto"/>
              <w:bottom w:val="single" w:sz="6" w:space="0" w:color="auto"/>
              <w:right w:val="single" w:sz="6" w:space="0" w:color="auto"/>
            </w:tcBorders>
            <w:shd w:val="clear" w:color="auto" w:fill="F2F2F2"/>
            <w:hideMark/>
          </w:tcPr>
          <w:p w14:paraId="42AE6089"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Information for participants:</w:t>
            </w:r>
            <w:r w:rsidRPr="00C86EEA">
              <w:rPr>
                <w:rFonts w:ascii="Arial" w:eastAsia="Times New Roman" w:hAnsi="Arial" w:cs="Arial"/>
                <w:lang w:eastAsia="en-GB"/>
              </w:rPr>
              <w:t>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6BA47D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2362649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0BA914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6064647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6"/>
                <w:szCs w:val="16"/>
                <w:lang w:eastAsia="en-GB"/>
              </w:rPr>
              <w:t> </w:t>
            </w:r>
          </w:p>
          <w:p w14:paraId="066F76B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tc>
      </w:tr>
      <w:tr w:rsidR="00C86EEA" w:rsidRPr="00C86EEA" w14:paraId="499AE312"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7187D4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participants be paid?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18BC3D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9E428C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FC497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AB3DBCF"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606140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Is specialist electrical or other equipment to be used with participants?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23A953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C7AA4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80FA18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095E495" w14:textId="77777777" w:rsidTr="00C86EEA">
        <w:trPr>
          <w:trHeight w:val="435"/>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104570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Are there any financial or other interests to the investigator or University arising from this study?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E8BCF0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91584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6F5038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9F5C99B" w14:textId="77777777" w:rsidTr="00C86EEA">
        <w:trPr>
          <w:trHeight w:val="390"/>
        </w:trPr>
        <w:tc>
          <w:tcPr>
            <w:tcW w:w="721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16EEF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Will the research activity involve deliberately misleading participants in any way, or the partial or full concealment of the specific study aims?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F977C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875EAD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EBED4C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3A79464"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F2F2F2"/>
            <w:vAlign w:val="center"/>
            <w:hideMark/>
          </w:tcPr>
          <w:p w14:paraId="15442E0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question, please provide full details  </w:t>
            </w:r>
          </w:p>
        </w:tc>
      </w:tr>
      <w:tr w:rsidR="00C86EEA" w:rsidRPr="00C86EEA" w14:paraId="7E8A31F0" w14:textId="77777777" w:rsidTr="00C86EEA">
        <w:trPr>
          <w:trHeight w:val="390"/>
        </w:trPr>
        <w:tc>
          <w:tcPr>
            <w:tcW w:w="9885" w:type="dxa"/>
            <w:gridSpan w:val="4"/>
            <w:tcBorders>
              <w:top w:val="single" w:sz="6" w:space="0" w:color="auto"/>
              <w:left w:val="single" w:sz="6" w:space="0" w:color="auto"/>
              <w:bottom w:val="single" w:sz="6" w:space="0" w:color="auto"/>
              <w:right w:val="single" w:sz="6" w:space="0" w:color="auto"/>
            </w:tcBorders>
            <w:shd w:val="clear" w:color="auto" w:fill="auto"/>
            <w:vAlign w:val="center"/>
            <w:hideMark/>
          </w:tcPr>
          <w:p w14:paraId="7EF4C1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EA4D1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415D8B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528EFF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bl>
    <w:p w14:paraId="16AABD46"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2F2BEE4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436147C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H: Anticipated Risks</w:t>
      </w:r>
      <w:r w:rsidRPr="00C86EEA">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54"/>
        <w:gridCol w:w="3018"/>
        <w:gridCol w:w="814"/>
        <w:gridCol w:w="769"/>
      </w:tblGrid>
      <w:tr w:rsidR="00C86EEA" w:rsidRPr="00C86EEA" w14:paraId="2D52276A"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060B6E4B"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Outline any anticipated risks that may adversely affect any of the participants, the researchers and/or the University, and the steps that will be taken to address them.  </w:t>
            </w:r>
          </w:p>
          <w:p w14:paraId="7F92F4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sz w:val="20"/>
                <w:szCs w:val="20"/>
                <w:lang w:eastAsia="en-GB"/>
              </w:rPr>
              <w:t> </w:t>
            </w:r>
          </w:p>
          <w:p w14:paraId="43B2617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you have completed a full risk assessment (for example as required by a laboratory, or external research collaborator) you may append that to this form.</w:t>
            </w:r>
            <w:r w:rsidRPr="00C86EEA">
              <w:rPr>
                <w:rFonts w:ascii="Arial" w:eastAsia="Times New Roman" w:hAnsi="Arial" w:cs="Arial"/>
                <w:sz w:val="20"/>
                <w:szCs w:val="20"/>
                <w:lang w:eastAsia="en-GB"/>
              </w:rPr>
              <w:t>   </w:t>
            </w:r>
          </w:p>
        </w:tc>
      </w:tr>
      <w:tr w:rsidR="00F04BAB" w:rsidRPr="00C86EEA" w14:paraId="7E2BB791" w14:textId="77777777" w:rsidTr="00C86EEA">
        <w:tc>
          <w:tcPr>
            <w:tcW w:w="8250"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43BED9C9"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sz w:val="20"/>
                <w:szCs w:val="20"/>
                <w:lang w:eastAsia="en-GB"/>
              </w:rPr>
              <w:t>Full risk assessment completed and appended?  </w:t>
            </w:r>
          </w:p>
          <w:p w14:paraId="0BB5CA6A"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sz w:val="20"/>
                <w:szCs w:val="20"/>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5823088B"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Yes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530B93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b/>
                <w:bCs/>
                <w:sz w:val="20"/>
                <w:szCs w:val="20"/>
                <w:lang w:eastAsia="en-GB"/>
              </w:rPr>
              <w:t> </w:t>
            </w:r>
          </w:p>
        </w:tc>
      </w:tr>
      <w:tr w:rsidR="000B7ED5" w:rsidRPr="00C86EEA" w14:paraId="05D92BD5" w14:textId="77777777" w:rsidTr="00C86EEA">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2E3055" w14:textId="77777777" w:rsidR="00C86EEA" w:rsidRPr="00C86EEA" w:rsidRDefault="00C86EEA" w:rsidP="00C86EEA">
            <w:pPr>
              <w:spacing w:after="0" w:line="240" w:lineRule="auto"/>
              <w:rPr>
                <w:rFonts w:ascii="Times New Roman" w:eastAsia="Times New Roman" w:hAnsi="Times New Roman" w:cs="Times New Roman"/>
                <w:b/>
                <w:bCs/>
                <w:sz w:val="24"/>
                <w:szCs w:val="24"/>
                <w:lang w:eastAsia="en-GB"/>
              </w:rPr>
            </w:pPr>
          </w:p>
        </w:tc>
        <w:tc>
          <w:tcPr>
            <w:tcW w:w="840" w:type="dxa"/>
            <w:tcBorders>
              <w:top w:val="single" w:sz="6" w:space="0" w:color="auto"/>
              <w:left w:val="single" w:sz="6" w:space="0" w:color="auto"/>
              <w:bottom w:val="single" w:sz="6" w:space="0" w:color="auto"/>
              <w:right w:val="single" w:sz="6" w:space="0" w:color="auto"/>
            </w:tcBorders>
            <w:shd w:val="clear" w:color="auto" w:fill="F2F2F2"/>
            <w:hideMark/>
          </w:tcPr>
          <w:p w14:paraId="7D01140D" w14:textId="77777777" w:rsidR="00C86EEA" w:rsidRPr="00C86EEA" w:rsidRDefault="00C86EEA" w:rsidP="00C86EEA">
            <w:pPr>
              <w:spacing w:after="0" w:line="240" w:lineRule="auto"/>
              <w:textAlignment w:val="baseline"/>
              <w:rPr>
                <w:rFonts w:ascii="Times New Roman" w:eastAsia="Times New Roman" w:hAnsi="Times New Roman" w:cs="Times New Roman"/>
                <w:b/>
                <w:bCs/>
                <w:sz w:val="24"/>
                <w:szCs w:val="24"/>
                <w:lang w:eastAsia="en-GB"/>
              </w:rPr>
            </w:pPr>
            <w:r w:rsidRPr="00C86EEA">
              <w:rPr>
                <w:rFonts w:ascii="Arial" w:eastAsia="Times New Roman" w:hAnsi="Arial" w:cs="Arial"/>
                <w:b/>
                <w:bCs/>
                <w:lang w:eastAsia="en-GB"/>
              </w:rPr>
              <w:t>No </w:t>
            </w:r>
          </w:p>
        </w:tc>
        <w:tc>
          <w:tcPr>
            <w:tcW w:w="810" w:type="dxa"/>
            <w:tcBorders>
              <w:top w:val="single" w:sz="6" w:space="0" w:color="auto"/>
              <w:left w:val="single" w:sz="6" w:space="0" w:color="auto"/>
              <w:bottom w:val="single" w:sz="6" w:space="0" w:color="auto"/>
              <w:right w:val="single" w:sz="6" w:space="0" w:color="auto"/>
            </w:tcBorders>
            <w:shd w:val="clear" w:color="auto" w:fill="BFBFBF"/>
            <w:hideMark/>
          </w:tcPr>
          <w:p w14:paraId="2D6B3B92" w14:textId="77777777" w:rsidR="00C86EEA" w:rsidRPr="00C86EEA" w:rsidRDefault="00C86EEA" w:rsidP="00C86EEA">
            <w:pPr>
              <w:spacing w:after="0" w:line="240" w:lineRule="auto"/>
              <w:jc w:val="center"/>
              <w:textAlignment w:val="baseline"/>
              <w:rPr>
                <w:rFonts w:ascii="Times New Roman" w:eastAsia="Times New Roman" w:hAnsi="Times New Roman" w:cs="Times New Roman"/>
                <w:b/>
                <w:bCs/>
                <w:sz w:val="24"/>
                <w:szCs w:val="24"/>
                <w:lang w:eastAsia="en-GB"/>
              </w:rPr>
            </w:pPr>
            <w:r w:rsidRPr="00C86EEA">
              <w:rPr>
                <w:rFonts w:ascii="MS Gothic" w:eastAsia="MS Gothic" w:hAnsi="MS Gothic" w:cs="Times New Roman" w:hint="eastAsia"/>
                <w:lang w:eastAsia="en-GB"/>
              </w:rPr>
              <w:t>☒</w:t>
            </w:r>
            <w:r w:rsidRPr="00C86EEA">
              <w:rPr>
                <w:rFonts w:ascii="Arial" w:eastAsia="Times New Roman" w:hAnsi="Arial" w:cs="Arial"/>
                <w:b/>
                <w:bCs/>
                <w:lang w:eastAsia="en-GB"/>
              </w:rPr>
              <w:t> </w:t>
            </w:r>
          </w:p>
        </w:tc>
      </w:tr>
      <w:tr w:rsidR="00C86EEA" w:rsidRPr="00C86EEA" w14:paraId="0255FA58"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7732B0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Risks to participants</w:t>
            </w:r>
            <w:r w:rsidRPr="00C86EEA">
              <w:rPr>
                <w:rFonts w:ascii="Arial" w:eastAsia="Times New Roman" w:hAnsi="Arial" w:cs="Arial"/>
                <w:lang w:eastAsia="en-GB"/>
              </w:rPr>
              <w:t> </w:t>
            </w:r>
          </w:p>
          <w:p w14:paraId="18474CB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emotional distress, financial disclosure, physical harm, transfer of personal data, sensitive organisational information </w:t>
            </w:r>
          </w:p>
        </w:tc>
      </w:tr>
      <w:tr w:rsidR="00F04BAB" w:rsidRPr="00C86EEA" w14:paraId="55043953"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3771C5DB"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Risk to Participant: </w:t>
            </w:r>
          </w:p>
          <w:p w14:paraId="7BD7EB87" w14:textId="66ADB922"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7B49F11" w14:textId="04ED0D08"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There is a risk that a researching being present may cause emotional upset to the children and the practitioner because of disrupting the routine settings. The unfamiliar adult within the setting in the form of the researcher could result in the children/practitioner to feel nervous or be unable to communicate freely as usual because of the anxiety surrounding an unfamiliar adult.</w:t>
            </w:r>
          </w:p>
          <w:p w14:paraId="320980A9" w14:textId="77777777" w:rsidR="003007EA" w:rsidRDefault="003007EA" w:rsidP="0053604C">
            <w:pPr>
              <w:rPr>
                <w:rFonts w:ascii="Times New Roman" w:eastAsia="Times New Roman" w:hAnsi="Times New Roman" w:cs="Times New Roman"/>
                <w:lang w:eastAsia="en-GB"/>
              </w:rPr>
            </w:pPr>
          </w:p>
          <w:p w14:paraId="58E556FC" w14:textId="77777777" w:rsidR="00286787" w:rsidRDefault="00286787" w:rsidP="0053604C">
            <w:pPr>
              <w:rPr>
                <w:rFonts w:ascii="Times New Roman" w:eastAsia="Times New Roman" w:hAnsi="Times New Roman" w:cs="Times New Roman"/>
                <w:lang w:eastAsia="en-GB"/>
              </w:rPr>
            </w:pPr>
          </w:p>
          <w:p w14:paraId="48D39A2F" w14:textId="77777777" w:rsidR="00286787" w:rsidRDefault="00286787" w:rsidP="0053604C">
            <w:pPr>
              <w:rPr>
                <w:rFonts w:ascii="Times New Roman" w:eastAsia="Times New Roman" w:hAnsi="Times New Roman" w:cs="Times New Roman"/>
                <w:lang w:eastAsia="en-GB"/>
              </w:rPr>
            </w:pPr>
          </w:p>
          <w:p w14:paraId="6D923FBF" w14:textId="77777777" w:rsidR="003007EA" w:rsidRPr="0053604C" w:rsidRDefault="003007EA" w:rsidP="0053604C">
            <w:pPr>
              <w:rPr>
                <w:rFonts w:ascii="Times New Roman" w:eastAsia="Times New Roman" w:hAnsi="Times New Roman" w:cs="Times New Roman"/>
                <w:lang w:eastAsia="en-GB"/>
              </w:rPr>
            </w:pPr>
          </w:p>
          <w:p w14:paraId="3A23B381" w14:textId="2F5D9C3F"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Children/adults photographed may be uncomfortable with this method of research or become conscious of notes being taken and may impact their well-being. </w:t>
            </w:r>
          </w:p>
          <w:p w14:paraId="0CC5A2E0" w14:textId="77777777" w:rsidR="00E03B5B" w:rsidRDefault="00E03B5B" w:rsidP="0053604C">
            <w:pPr>
              <w:rPr>
                <w:rFonts w:ascii="Times New Roman" w:eastAsia="Times New Roman" w:hAnsi="Times New Roman" w:cs="Times New Roman"/>
                <w:lang w:eastAsia="en-GB"/>
              </w:rPr>
            </w:pPr>
          </w:p>
          <w:p w14:paraId="0D2E3AFC" w14:textId="77777777" w:rsidR="00E03B5B" w:rsidRPr="0053604C" w:rsidRDefault="00E03B5B" w:rsidP="0053604C">
            <w:pPr>
              <w:rPr>
                <w:rFonts w:ascii="Times New Roman" w:eastAsia="Times New Roman" w:hAnsi="Times New Roman" w:cs="Times New Roman"/>
                <w:lang w:eastAsia="en-GB"/>
              </w:rPr>
            </w:pPr>
          </w:p>
          <w:p w14:paraId="06AA33FC" w14:textId="77777777"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Interviews may cause the practitioner to feel nervous or distress as they are delivered in a 1:1 capacity, they may feel their practice is being judged or under scrutiny causing distress and worry.</w:t>
            </w:r>
          </w:p>
          <w:p w14:paraId="7D2F562E" w14:textId="77777777" w:rsidR="0053212A" w:rsidRDefault="0053212A" w:rsidP="0053604C">
            <w:pPr>
              <w:rPr>
                <w:rFonts w:ascii="Times New Roman" w:eastAsia="Times New Roman" w:hAnsi="Times New Roman" w:cs="Times New Roman"/>
                <w:lang w:eastAsia="en-GB"/>
              </w:rPr>
            </w:pPr>
          </w:p>
          <w:p w14:paraId="4D9C494D" w14:textId="77777777" w:rsidR="0053212A" w:rsidRDefault="0053212A" w:rsidP="0053604C">
            <w:pPr>
              <w:rPr>
                <w:rFonts w:ascii="Times New Roman" w:eastAsia="Times New Roman" w:hAnsi="Times New Roman" w:cs="Times New Roman"/>
                <w:lang w:eastAsia="en-GB"/>
              </w:rPr>
            </w:pPr>
          </w:p>
          <w:p w14:paraId="5B14DC91" w14:textId="77777777" w:rsidR="0053212A" w:rsidRDefault="0053212A" w:rsidP="0053604C">
            <w:pPr>
              <w:rPr>
                <w:rFonts w:ascii="Times New Roman" w:eastAsia="Times New Roman" w:hAnsi="Times New Roman" w:cs="Times New Roman"/>
                <w:lang w:eastAsia="en-GB"/>
              </w:rPr>
            </w:pPr>
          </w:p>
          <w:p w14:paraId="2B04251F" w14:textId="77777777" w:rsidR="0053212A" w:rsidRPr="0053604C" w:rsidRDefault="0053212A" w:rsidP="0053604C">
            <w:pPr>
              <w:rPr>
                <w:rFonts w:ascii="Times New Roman" w:eastAsia="Times New Roman" w:hAnsi="Times New Roman" w:cs="Times New Roman"/>
                <w:lang w:eastAsia="en-GB"/>
              </w:rPr>
            </w:pPr>
          </w:p>
          <w:p w14:paraId="4A98EF09" w14:textId="77777777"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Photos taken contain pictures of minors which could get lost or shared outside the research team without consent.</w:t>
            </w:r>
          </w:p>
          <w:p w14:paraId="35FBCB11" w14:textId="77777777" w:rsidR="00B77386" w:rsidRDefault="00B77386" w:rsidP="0053604C">
            <w:pPr>
              <w:rPr>
                <w:rFonts w:ascii="Times New Roman" w:eastAsia="Times New Roman" w:hAnsi="Times New Roman" w:cs="Times New Roman"/>
                <w:lang w:eastAsia="en-GB"/>
              </w:rPr>
            </w:pPr>
          </w:p>
          <w:p w14:paraId="4770CAD6" w14:textId="77777777" w:rsidR="00657390" w:rsidRDefault="00657390" w:rsidP="0053604C">
            <w:pPr>
              <w:rPr>
                <w:rFonts w:ascii="Times New Roman" w:eastAsia="Times New Roman" w:hAnsi="Times New Roman" w:cs="Times New Roman"/>
                <w:lang w:eastAsia="en-GB"/>
              </w:rPr>
            </w:pPr>
          </w:p>
          <w:p w14:paraId="36EA8B9B" w14:textId="77777777" w:rsidR="00657390" w:rsidRPr="0053604C" w:rsidRDefault="00657390" w:rsidP="0053604C">
            <w:pPr>
              <w:rPr>
                <w:rFonts w:ascii="Times New Roman" w:eastAsia="Times New Roman" w:hAnsi="Times New Roman" w:cs="Times New Roman"/>
                <w:lang w:eastAsia="en-GB"/>
              </w:rPr>
            </w:pPr>
          </w:p>
          <w:p w14:paraId="681717B7" w14:textId="72467658"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The research</w:t>
            </w:r>
            <w:r w:rsidR="00657390">
              <w:rPr>
                <w:rFonts w:ascii="Times New Roman" w:eastAsia="Times New Roman" w:hAnsi="Times New Roman" w:cs="Times New Roman"/>
                <w:lang w:eastAsia="en-GB"/>
              </w:rPr>
              <w:t>er</w:t>
            </w:r>
            <w:r w:rsidRPr="0053604C">
              <w:rPr>
                <w:rFonts w:ascii="Times New Roman" w:eastAsia="Times New Roman" w:hAnsi="Times New Roman" w:cs="Times New Roman"/>
                <w:lang w:eastAsia="en-GB"/>
              </w:rPr>
              <w:t xml:space="preserve"> may behave unintentionally in a manner that is unprofessional or inappropriate with regards to expectations within an early years </w:t>
            </w:r>
            <w:r w:rsidRPr="0053604C">
              <w:rPr>
                <w:rFonts w:ascii="Times New Roman" w:eastAsia="Times New Roman" w:hAnsi="Times New Roman" w:cs="Times New Roman"/>
                <w:lang w:eastAsia="en-GB"/>
              </w:rPr>
              <w:lastRenderedPageBreak/>
              <w:t>setting resulting in emotional distress or injury/harm to children and practitioners.</w:t>
            </w:r>
          </w:p>
          <w:p w14:paraId="08BCB8DB" w14:textId="77777777" w:rsidR="003C0092" w:rsidRDefault="003C0092" w:rsidP="0053604C">
            <w:pPr>
              <w:rPr>
                <w:rFonts w:ascii="Times New Roman" w:eastAsia="Times New Roman" w:hAnsi="Times New Roman" w:cs="Times New Roman"/>
                <w:lang w:eastAsia="en-GB"/>
              </w:rPr>
            </w:pPr>
          </w:p>
          <w:p w14:paraId="35A1A533" w14:textId="77777777" w:rsidR="003C0092" w:rsidRDefault="003C0092" w:rsidP="0053604C">
            <w:pPr>
              <w:rPr>
                <w:rFonts w:ascii="Times New Roman" w:eastAsia="Times New Roman" w:hAnsi="Times New Roman" w:cs="Times New Roman"/>
                <w:lang w:eastAsia="en-GB"/>
              </w:rPr>
            </w:pPr>
          </w:p>
          <w:p w14:paraId="501ACA1C" w14:textId="77777777" w:rsidR="003C0092" w:rsidRPr="0053604C" w:rsidRDefault="003C0092" w:rsidP="0053604C">
            <w:pPr>
              <w:rPr>
                <w:rFonts w:ascii="Times New Roman" w:eastAsia="Times New Roman" w:hAnsi="Times New Roman" w:cs="Times New Roman"/>
                <w:lang w:eastAsia="en-GB"/>
              </w:rPr>
            </w:pPr>
          </w:p>
          <w:p w14:paraId="58F5B373" w14:textId="685CF26A" w:rsid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Increased participation in outdoor activities where access to a forest area with environmental hazards occur may cause a risk of injury or harm to child or practitioner in the form of falls, trips, moving objects such as </w:t>
            </w:r>
            <w:r w:rsidR="00C538D7" w:rsidRPr="0053604C">
              <w:rPr>
                <w:rFonts w:ascii="Times New Roman" w:eastAsia="Times New Roman" w:hAnsi="Times New Roman" w:cs="Times New Roman"/>
                <w:lang w:eastAsia="en-GB"/>
              </w:rPr>
              <w:t>sticks,</w:t>
            </w:r>
            <w:r w:rsidRPr="0053604C">
              <w:rPr>
                <w:rFonts w:ascii="Times New Roman" w:eastAsia="Times New Roman" w:hAnsi="Times New Roman" w:cs="Times New Roman"/>
                <w:lang w:eastAsia="en-GB"/>
              </w:rPr>
              <w:t xml:space="preserve"> and stones is. </w:t>
            </w:r>
          </w:p>
          <w:p w14:paraId="7058F105" w14:textId="77777777" w:rsidR="00A10A16" w:rsidRDefault="00A10A16" w:rsidP="0053604C">
            <w:pPr>
              <w:rPr>
                <w:rFonts w:ascii="Times New Roman" w:eastAsia="Times New Roman" w:hAnsi="Times New Roman" w:cs="Times New Roman"/>
                <w:lang w:eastAsia="en-GB"/>
              </w:rPr>
            </w:pPr>
          </w:p>
          <w:p w14:paraId="2D077077" w14:textId="77777777" w:rsidR="003508A2" w:rsidRDefault="003508A2" w:rsidP="0053604C">
            <w:pPr>
              <w:rPr>
                <w:rFonts w:ascii="Times New Roman" w:eastAsia="Times New Roman" w:hAnsi="Times New Roman" w:cs="Times New Roman"/>
                <w:lang w:eastAsia="en-GB"/>
              </w:rPr>
            </w:pPr>
          </w:p>
          <w:p w14:paraId="683AEF4D" w14:textId="77777777" w:rsidR="003508A2" w:rsidRDefault="003508A2" w:rsidP="0053604C">
            <w:pPr>
              <w:rPr>
                <w:rFonts w:ascii="Times New Roman" w:eastAsia="Times New Roman" w:hAnsi="Times New Roman" w:cs="Times New Roman"/>
                <w:lang w:eastAsia="en-GB"/>
              </w:rPr>
            </w:pPr>
          </w:p>
          <w:p w14:paraId="266020CF" w14:textId="77777777" w:rsidR="00A10A16" w:rsidRPr="0053604C" w:rsidRDefault="00A10A16" w:rsidP="0053604C">
            <w:pPr>
              <w:rPr>
                <w:rFonts w:ascii="Times New Roman" w:eastAsia="Times New Roman" w:hAnsi="Times New Roman" w:cs="Times New Roman"/>
                <w:lang w:eastAsia="en-GB"/>
              </w:rPr>
            </w:pPr>
          </w:p>
          <w:p w14:paraId="64F2392A" w14:textId="77777777" w:rsidR="0053604C" w:rsidRPr="0053604C" w:rsidRDefault="0053604C" w:rsidP="0053604C">
            <w:pPr>
              <w:rPr>
                <w:rFonts w:ascii="Times New Roman" w:eastAsia="Times New Roman" w:hAnsi="Times New Roman" w:cs="Times New Roman"/>
                <w:lang w:eastAsia="en-GB"/>
              </w:rPr>
            </w:pPr>
            <w:r w:rsidRPr="0053604C">
              <w:rPr>
                <w:rFonts w:ascii="Times New Roman" w:eastAsia="Times New Roman" w:hAnsi="Times New Roman" w:cs="Times New Roman"/>
                <w:lang w:eastAsia="en-GB"/>
              </w:rPr>
              <w:t xml:space="preserve">Conflicting agendas between children and adults where children’s voices aren’t considered and overlooked caused by a difference in persecutive between the adult and the child due to them not matching the interests or opinions of the adult involved resulting in emotional distress for the child as they voice has been heard but not considered as a contribution.  </w:t>
            </w:r>
          </w:p>
          <w:p w14:paraId="139FE408" w14:textId="1F61F1F0"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r w:rsidR="0040339C">
              <w:rPr>
                <w:rFonts w:ascii="Times New Roman" w:eastAsia="Times New Roman" w:hAnsi="Times New Roman" w:cs="Times New Roman"/>
                <w:lang w:eastAsia="en-GB"/>
              </w:rPr>
              <w:t xml:space="preserve">BERA (2018) and </w:t>
            </w:r>
            <w:r w:rsidR="003E0EE0">
              <w:rPr>
                <w:rFonts w:ascii="Times New Roman" w:eastAsia="Times New Roman" w:hAnsi="Times New Roman" w:cs="Times New Roman"/>
                <w:lang w:eastAsia="en-GB"/>
              </w:rPr>
              <w:t>ERIC, (no date)</w:t>
            </w:r>
            <w:r w:rsidR="004225F3">
              <w:rPr>
                <w:rFonts w:ascii="Times New Roman" w:eastAsia="Times New Roman" w:hAnsi="Times New Roman" w:cs="Times New Roman"/>
                <w:lang w:eastAsia="en-GB"/>
              </w:rPr>
              <w:t>, UWTSD</w:t>
            </w:r>
            <w:r w:rsidR="00185D9F">
              <w:rPr>
                <w:rFonts w:ascii="Times New Roman" w:eastAsia="Times New Roman" w:hAnsi="Times New Roman" w:cs="Times New Roman"/>
                <w:lang w:eastAsia="en-GB"/>
              </w:rPr>
              <w:t>, (2020) and UWTSD, (no date)</w:t>
            </w:r>
            <w:r w:rsidR="0004043A">
              <w:rPr>
                <w:rFonts w:ascii="Times New Roman" w:eastAsia="Times New Roman" w:hAnsi="Times New Roman" w:cs="Times New Roman"/>
                <w:lang w:eastAsia="en-GB"/>
              </w:rPr>
              <w:t>.</w:t>
            </w:r>
          </w:p>
          <w:p w14:paraId="77FBB176"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i/>
                <w:iCs/>
                <w:color w:val="808080"/>
                <w:lang w:eastAsia="en-GB"/>
              </w:rPr>
              <w:t>(</w:t>
            </w:r>
            <w:proofErr w:type="gramStart"/>
            <w:r w:rsidRPr="00C86EEA">
              <w:rPr>
                <w:rFonts w:ascii="Times New Roman" w:eastAsia="Times New Roman" w:hAnsi="Times New Roman" w:cs="Times New Roman"/>
                <w:i/>
                <w:iCs/>
                <w:color w:val="808080"/>
                <w:lang w:eastAsia="en-GB"/>
              </w:rPr>
              <w:t>this</w:t>
            </w:r>
            <w:proofErr w:type="gramEnd"/>
            <w:r w:rsidRPr="00C86EEA">
              <w:rPr>
                <w:rFonts w:ascii="Times New Roman" w:eastAsia="Times New Roman" w:hAnsi="Times New Roman" w:cs="Times New Roman"/>
                <w:i/>
                <w:iCs/>
                <w:color w:val="808080"/>
                <w:lang w:eastAsia="en-GB"/>
              </w:rPr>
              <w:t xml:space="preserve"> box should expand as you type)</w:t>
            </w:r>
            <w:r w:rsidRPr="00C86EEA">
              <w:rPr>
                <w:rFonts w:ascii="Times New Roman" w:eastAsia="Times New Roman" w:hAnsi="Times New Roman" w:cs="Times New Roman"/>
                <w:color w:val="808080"/>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DD402A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lastRenderedPageBreak/>
              <w:t xml:space="preserve">How will you mitigate the Risk to </w:t>
            </w:r>
            <w:proofErr w:type="gramStart"/>
            <w:r w:rsidRPr="00C86EEA">
              <w:rPr>
                <w:rFonts w:ascii="Arial" w:eastAsia="Times New Roman" w:hAnsi="Arial" w:cs="Arial"/>
                <w:i/>
                <w:iCs/>
                <w:sz w:val="18"/>
                <w:szCs w:val="18"/>
                <w:lang w:eastAsia="en-GB"/>
              </w:rPr>
              <w:t>Participant</w:t>
            </w:r>
            <w:proofErr w:type="gramEnd"/>
            <w:r w:rsidRPr="00C86EEA">
              <w:rPr>
                <w:rFonts w:ascii="Arial" w:eastAsia="Times New Roman" w:hAnsi="Arial" w:cs="Arial"/>
                <w:sz w:val="18"/>
                <w:szCs w:val="18"/>
                <w:lang w:eastAsia="en-GB"/>
              </w:rPr>
              <w:t> </w:t>
            </w:r>
          </w:p>
          <w:p w14:paraId="639733AF" w14:textId="071D0E96"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sz w:val="18"/>
                <w:szCs w:val="18"/>
                <w:lang w:eastAsia="en-GB"/>
              </w:rPr>
              <w:t> </w:t>
            </w:r>
          </w:p>
          <w:p w14:paraId="0C3F8A77" w14:textId="574BC153" w:rsidR="00E00043"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E00043" w:rsidRPr="00E00043">
              <w:rPr>
                <w:rFonts w:ascii="Times New Roman" w:eastAsia="Times New Roman" w:hAnsi="Times New Roman" w:cs="Times New Roman"/>
                <w:lang w:eastAsia="en-GB"/>
              </w:rPr>
              <w:t>The researcher</w:t>
            </w:r>
            <w:r w:rsidR="00834342">
              <w:rPr>
                <w:rFonts w:ascii="Times New Roman" w:eastAsia="Times New Roman" w:hAnsi="Times New Roman" w:cs="Times New Roman"/>
                <w:lang w:eastAsia="en-GB"/>
              </w:rPr>
              <w:t xml:space="preserve"> will wor</w:t>
            </w:r>
            <w:r w:rsidR="00B46935">
              <w:rPr>
                <w:rFonts w:ascii="Times New Roman" w:eastAsia="Times New Roman" w:hAnsi="Times New Roman" w:cs="Times New Roman"/>
                <w:lang w:eastAsia="en-GB"/>
              </w:rPr>
              <w:t xml:space="preserve">k with </w:t>
            </w:r>
            <w:r w:rsidR="00893FFC">
              <w:rPr>
                <w:rFonts w:ascii="Times New Roman" w:eastAsia="Times New Roman" w:hAnsi="Times New Roman" w:cs="Times New Roman"/>
                <w:lang w:eastAsia="en-GB"/>
              </w:rPr>
              <w:t xml:space="preserve">the setting practitioners to visit the setting on </w:t>
            </w:r>
            <w:proofErr w:type="gramStart"/>
            <w:r w:rsidR="00893FFC">
              <w:rPr>
                <w:rFonts w:ascii="Times New Roman" w:eastAsia="Times New Roman" w:hAnsi="Times New Roman" w:cs="Times New Roman"/>
                <w:lang w:eastAsia="en-GB"/>
              </w:rPr>
              <w:t>a number of</w:t>
            </w:r>
            <w:proofErr w:type="gramEnd"/>
            <w:r w:rsidR="00893FFC">
              <w:rPr>
                <w:rFonts w:ascii="Times New Roman" w:eastAsia="Times New Roman" w:hAnsi="Times New Roman" w:cs="Times New Roman"/>
                <w:lang w:eastAsia="en-GB"/>
              </w:rPr>
              <w:t xml:space="preserve"> </w:t>
            </w:r>
            <w:r w:rsidR="005F045B">
              <w:rPr>
                <w:rFonts w:ascii="Times New Roman" w:eastAsia="Times New Roman" w:hAnsi="Times New Roman" w:cs="Times New Roman"/>
                <w:lang w:eastAsia="en-GB"/>
              </w:rPr>
              <w:t>occasions to allow children</w:t>
            </w:r>
            <w:r w:rsidR="00EB51D9">
              <w:rPr>
                <w:rFonts w:ascii="Times New Roman" w:eastAsia="Times New Roman" w:hAnsi="Times New Roman" w:cs="Times New Roman"/>
                <w:lang w:eastAsia="en-GB"/>
              </w:rPr>
              <w:t xml:space="preserve"> to become familiar with the research to minimise </w:t>
            </w:r>
            <w:r w:rsidR="007455EF">
              <w:rPr>
                <w:rFonts w:ascii="Times New Roman" w:eastAsia="Times New Roman" w:hAnsi="Times New Roman" w:cs="Times New Roman"/>
                <w:lang w:eastAsia="en-GB"/>
              </w:rPr>
              <w:t xml:space="preserve">the children’s anxiety with new adults. </w:t>
            </w:r>
            <w:r w:rsidR="001C1FB2">
              <w:rPr>
                <w:rFonts w:ascii="Times New Roman" w:eastAsia="Times New Roman" w:hAnsi="Times New Roman" w:cs="Times New Roman"/>
                <w:lang w:eastAsia="en-GB"/>
              </w:rPr>
              <w:t xml:space="preserve">If children display </w:t>
            </w:r>
            <w:r w:rsidR="000D4754">
              <w:rPr>
                <w:rFonts w:ascii="Times New Roman" w:eastAsia="Times New Roman" w:hAnsi="Times New Roman" w:cs="Times New Roman"/>
                <w:lang w:eastAsia="en-GB"/>
              </w:rPr>
              <w:t xml:space="preserve">behaviours indicative of </w:t>
            </w:r>
            <w:r w:rsidR="00776B2D">
              <w:rPr>
                <w:rFonts w:ascii="Times New Roman" w:eastAsia="Times New Roman" w:hAnsi="Times New Roman" w:cs="Times New Roman"/>
                <w:lang w:eastAsia="en-GB"/>
              </w:rPr>
              <w:t xml:space="preserve">wishing to withdraw from the research such as crying or verbally expressing </w:t>
            </w:r>
            <w:r w:rsidR="00E9621A">
              <w:rPr>
                <w:rFonts w:ascii="Times New Roman" w:eastAsia="Times New Roman" w:hAnsi="Times New Roman" w:cs="Times New Roman"/>
                <w:lang w:eastAsia="en-GB"/>
              </w:rPr>
              <w:t xml:space="preserve">to do so observation should immediately stop. </w:t>
            </w:r>
            <w:r w:rsidR="003007EA">
              <w:rPr>
                <w:rFonts w:ascii="Times New Roman" w:eastAsia="Times New Roman" w:hAnsi="Times New Roman" w:cs="Times New Roman"/>
                <w:lang w:eastAsia="en-GB"/>
              </w:rPr>
              <w:t xml:space="preserve">Practitioners and children can express their wish to withdraw at any time and this will be respected. </w:t>
            </w:r>
            <w:r w:rsidR="00CB2420">
              <w:rPr>
                <w:rFonts w:ascii="Times New Roman" w:eastAsia="Times New Roman" w:hAnsi="Times New Roman" w:cs="Times New Roman"/>
                <w:lang w:eastAsia="en-GB"/>
              </w:rPr>
              <w:t>The researcher has knowledge and experience of good early years practice and will</w:t>
            </w:r>
            <w:r w:rsidR="00AE1915">
              <w:rPr>
                <w:rFonts w:ascii="Times New Roman" w:eastAsia="Times New Roman" w:hAnsi="Times New Roman" w:cs="Times New Roman"/>
                <w:lang w:eastAsia="en-GB"/>
              </w:rPr>
              <w:t xml:space="preserve"> portrait themselves in a respectful inclusive non-intrusive manner ensuring no interruption of play.</w:t>
            </w:r>
          </w:p>
          <w:p w14:paraId="1922A8DE" w14:textId="0575B576" w:rsidR="00E00043"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2737968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7D17AD4" w14:textId="3A396DCE" w:rsidR="00286787"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286787">
              <w:rPr>
                <w:rFonts w:ascii="Times New Roman" w:eastAsia="Times New Roman" w:hAnsi="Times New Roman" w:cs="Times New Roman"/>
                <w:lang w:eastAsia="en-GB"/>
              </w:rPr>
              <w:t xml:space="preserve">As previously indication </w:t>
            </w:r>
            <w:r w:rsidR="0054725A">
              <w:rPr>
                <w:rFonts w:ascii="Times New Roman" w:eastAsia="Times New Roman" w:hAnsi="Times New Roman" w:cs="Times New Roman"/>
                <w:lang w:eastAsia="en-GB"/>
              </w:rPr>
              <w:t>the researcher will observe and monitor all involved and respond to any requests for photographs not to be taken</w:t>
            </w:r>
            <w:r w:rsidR="00FC7CB1">
              <w:rPr>
                <w:rFonts w:ascii="Times New Roman" w:eastAsia="Times New Roman" w:hAnsi="Times New Roman" w:cs="Times New Roman"/>
                <w:lang w:eastAsia="en-GB"/>
              </w:rPr>
              <w:t>. All involved will have access to read the notes taken should they request</w:t>
            </w:r>
            <w:r w:rsidR="00E03B5B">
              <w:rPr>
                <w:rFonts w:ascii="Times New Roman" w:eastAsia="Times New Roman" w:hAnsi="Times New Roman" w:cs="Times New Roman"/>
                <w:lang w:eastAsia="en-GB"/>
              </w:rPr>
              <w:t>. The camera used is small and discreet and all involved will be aware of its use within the research.</w:t>
            </w:r>
          </w:p>
          <w:p w14:paraId="670D294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7EF6A4B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sz w:val="20"/>
                <w:szCs w:val="20"/>
                <w:lang w:eastAsia="en-GB"/>
              </w:rPr>
              <w:t> </w:t>
            </w:r>
          </w:p>
          <w:p w14:paraId="2699958D" w14:textId="4D8311AB" w:rsidR="00E03B5B" w:rsidRDefault="00E03B5B"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A pre-i</w:t>
            </w:r>
            <w:r w:rsidR="00417D8C">
              <w:rPr>
                <w:rFonts w:ascii="Times New Roman" w:eastAsia="Times New Roman" w:hAnsi="Times New Roman" w:cs="Times New Roman"/>
                <w:lang w:eastAsia="en-GB"/>
              </w:rPr>
              <w:t>n</w:t>
            </w:r>
            <w:r>
              <w:rPr>
                <w:rFonts w:ascii="Times New Roman" w:eastAsia="Times New Roman" w:hAnsi="Times New Roman" w:cs="Times New Roman"/>
                <w:lang w:eastAsia="en-GB"/>
              </w:rPr>
              <w:t xml:space="preserve">terview discussion will take play to allow for </w:t>
            </w:r>
            <w:r w:rsidR="00417D8C">
              <w:rPr>
                <w:rFonts w:ascii="Times New Roman" w:eastAsia="Times New Roman" w:hAnsi="Times New Roman" w:cs="Times New Roman"/>
                <w:lang w:eastAsia="en-GB"/>
              </w:rPr>
              <w:t xml:space="preserve">any concerns or wishes to be expressed. The purpose of the interview will be fully </w:t>
            </w:r>
            <w:proofErr w:type="gramStart"/>
            <w:r w:rsidR="00330533">
              <w:rPr>
                <w:rFonts w:ascii="Times New Roman" w:eastAsia="Times New Roman" w:hAnsi="Times New Roman" w:cs="Times New Roman"/>
                <w:lang w:eastAsia="en-GB"/>
              </w:rPr>
              <w:t>explained</w:t>
            </w:r>
            <w:proofErr w:type="gramEnd"/>
            <w:r w:rsidR="00417D8C">
              <w:rPr>
                <w:rFonts w:ascii="Times New Roman" w:eastAsia="Times New Roman" w:hAnsi="Times New Roman" w:cs="Times New Roman"/>
                <w:lang w:eastAsia="en-GB"/>
              </w:rPr>
              <w:t xml:space="preserve"> and the practitioner will be reassured the purpose of the interview is solely to gauge how the outdoor play has influenced the children</w:t>
            </w:r>
            <w:r w:rsidR="00330533">
              <w:rPr>
                <w:rFonts w:ascii="Times New Roman" w:eastAsia="Times New Roman" w:hAnsi="Times New Roman" w:cs="Times New Roman"/>
                <w:lang w:eastAsia="en-GB"/>
              </w:rPr>
              <w:t xml:space="preserve"> and their well-being. Practitioners will also be given the </w:t>
            </w:r>
            <w:r w:rsidR="007E0817">
              <w:rPr>
                <w:rFonts w:ascii="Times New Roman" w:eastAsia="Times New Roman" w:hAnsi="Times New Roman" w:cs="Times New Roman"/>
                <w:lang w:eastAsia="en-GB"/>
              </w:rPr>
              <w:t xml:space="preserve">interview itinerary beforehand to allow them to read through and feel comfortable and </w:t>
            </w:r>
            <w:r w:rsidR="0053212A">
              <w:rPr>
                <w:rFonts w:ascii="Times New Roman" w:eastAsia="Times New Roman" w:hAnsi="Times New Roman" w:cs="Times New Roman"/>
                <w:lang w:eastAsia="en-GB"/>
              </w:rPr>
              <w:t xml:space="preserve">at ease with the process. </w:t>
            </w:r>
            <w:r w:rsidR="00330533">
              <w:rPr>
                <w:rFonts w:ascii="Times New Roman" w:eastAsia="Times New Roman" w:hAnsi="Times New Roman" w:cs="Times New Roman"/>
                <w:lang w:eastAsia="en-GB"/>
              </w:rPr>
              <w:t>This will be discussed again before starting the interview</w:t>
            </w:r>
          </w:p>
          <w:p w14:paraId="0DEBB272" w14:textId="77777777" w:rsidR="00417D8C" w:rsidRDefault="00417D8C" w:rsidP="00C86EEA">
            <w:pPr>
              <w:spacing w:after="0" w:line="240" w:lineRule="auto"/>
              <w:textAlignment w:val="baseline"/>
              <w:rPr>
                <w:rFonts w:ascii="Times New Roman" w:eastAsia="Times New Roman" w:hAnsi="Times New Roman" w:cs="Times New Roman"/>
                <w:lang w:eastAsia="en-GB"/>
              </w:rPr>
            </w:pPr>
          </w:p>
          <w:p w14:paraId="47A2D0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C167054" w14:textId="6C180D47" w:rsidR="00C86EEA" w:rsidRDefault="0053212A"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Consent will be given by all involved and </w:t>
            </w:r>
            <w:r w:rsidR="00C05018">
              <w:rPr>
                <w:rFonts w:ascii="Times New Roman" w:eastAsia="Times New Roman" w:hAnsi="Times New Roman" w:cs="Times New Roman"/>
                <w:lang w:eastAsia="en-GB"/>
              </w:rPr>
              <w:t>all data</w:t>
            </w:r>
            <w:r w:rsidR="0054357B">
              <w:rPr>
                <w:rFonts w:ascii="Times New Roman" w:eastAsia="Times New Roman" w:hAnsi="Times New Roman" w:cs="Times New Roman"/>
                <w:lang w:eastAsia="en-GB"/>
              </w:rPr>
              <w:t xml:space="preserve"> will be stored on the University</w:t>
            </w:r>
            <w:r w:rsidR="00922E22">
              <w:rPr>
                <w:rFonts w:ascii="Times New Roman" w:eastAsia="Times New Roman" w:hAnsi="Times New Roman" w:cs="Times New Roman"/>
                <w:lang w:eastAsia="en-GB"/>
              </w:rPr>
              <w:t xml:space="preserve"> memory space allocated to the individual </w:t>
            </w:r>
            <w:r w:rsidR="00B77386">
              <w:rPr>
                <w:rFonts w:ascii="Times New Roman" w:eastAsia="Times New Roman" w:hAnsi="Times New Roman" w:cs="Times New Roman"/>
                <w:lang w:eastAsia="en-GB"/>
              </w:rPr>
              <w:t>researcher,</w:t>
            </w:r>
            <w:r w:rsidR="00922E22">
              <w:rPr>
                <w:rFonts w:ascii="Times New Roman" w:eastAsia="Times New Roman" w:hAnsi="Times New Roman" w:cs="Times New Roman"/>
                <w:lang w:eastAsia="en-GB"/>
              </w:rPr>
              <w:t xml:space="preserve"> which is protected </w:t>
            </w:r>
            <w:r w:rsidR="00657390">
              <w:rPr>
                <w:rFonts w:ascii="Times New Roman" w:eastAsia="Times New Roman" w:hAnsi="Times New Roman" w:cs="Times New Roman"/>
                <w:lang w:eastAsia="en-GB"/>
              </w:rPr>
              <w:t>b</w:t>
            </w:r>
            <w:r w:rsidR="00922E22">
              <w:rPr>
                <w:rFonts w:ascii="Times New Roman" w:eastAsia="Times New Roman" w:hAnsi="Times New Roman" w:cs="Times New Roman"/>
                <w:lang w:eastAsia="en-GB"/>
              </w:rPr>
              <w:t>y</w:t>
            </w:r>
            <w:r w:rsidR="00E953BE">
              <w:rPr>
                <w:rFonts w:ascii="Times New Roman" w:eastAsia="Times New Roman" w:hAnsi="Times New Roman" w:cs="Times New Roman"/>
                <w:lang w:eastAsia="en-GB"/>
              </w:rPr>
              <w:t xml:space="preserve"> a firewall, password only access with two step authentication</w:t>
            </w:r>
            <w:r w:rsidR="00B2294C">
              <w:rPr>
                <w:rFonts w:ascii="Times New Roman" w:eastAsia="Times New Roman" w:hAnsi="Times New Roman" w:cs="Times New Roman"/>
                <w:lang w:eastAsia="en-GB"/>
              </w:rPr>
              <w:t xml:space="preserve"> and is encrypted. </w:t>
            </w:r>
          </w:p>
          <w:p w14:paraId="4BC12370" w14:textId="77777777" w:rsidR="00657390"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07D15436" w14:textId="77777777" w:rsidR="00657390"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6421A63D" w14:textId="77777777" w:rsidR="00657390" w:rsidRPr="00C86EEA" w:rsidRDefault="00657390" w:rsidP="00C86EEA">
            <w:pPr>
              <w:spacing w:after="0" w:line="240" w:lineRule="auto"/>
              <w:textAlignment w:val="baseline"/>
              <w:rPr>
                <w:rFonts w:ascii="Times New Roman" w:eastAsia="Times New Roman" w:hAnsi="Times New Roman" w:cs="Times New Roman"/>
                <w:sz w:val="24"/>
                <w:szCs w:val="24"/>
                <w:lang w:eastAsia="en-GB"/>
              </w:rPr>
            </w:pPr>
          </w:p>
          <w:p w14:paraId="7BADCA38" w14:textId="77777777" w:rsidR="00832346" w:rsidRDefault="00832346" w:rsidP="00C86EEA">
            <w:pPr>
              <w:spacing w:after="0" w:line="240" w:lineRule="auto"/>
              <w:textAlignment w:val="baseline"/>
              <w:rPr>
                <w:rFonts w:ascii="Arial" w:eastAsia="Times New Roman" w:hAnsi="Arial" w:cs="Arial"/>
                <w:lang w:eastAsia="en-GB"/>
              </w:rPr>
            </w:pPr>
          </w:p>
          <w:p w14:paraId="3AC583AE" w14:textId="300D57FE" w:rsidR="00832346" w:rsidRPr="00832346" w:rsidRDefault="00832346"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Prior to undertaking the </w:t>
            </w:r>
            <w:r w:rsidR="00780A30">
              <w:rPr>
                <w:rFonts w:ascii="Times New Roman" w:eastAsia="Times New Roman" w:hAnsi="Times New Roman" w:cs="Times New Roman"/>
                <w:lang w:eastAsia="en-GB"/>
              </w:rPr>
              <w:t>research,</w:t>
            </w:r>
            <w:r>
              <w:rPr>
                <w:rFonts w:ascii="Times New Roman" w:eastAsia="Times New Roman" w:hAnsi="Times New Roman" w:cs="Times New Roman"/>
                <w:lang w:eastAsia="en-GB"/>
              </w:rPr>
              <w:t xml:space="preserve"> the researcher will meet with the classroom teacher and senior leadership to discuss the </w:t>
            </w:r>
            <w:r w:rsidR="0040339C">
              <w:rPr>
                <w:rFonts w:ascii="Times New Roman" w:eastAsia="Times New Roman" w:hAnsi="Times New Roman" w:cs="Times New Roman"/>
                <w:lang w:eastAsia="en-GB"/>
              </w:rPr>
              <w:t>schools’</w:t>
            </w:r>
            <w:r>
              <w:rPr>
                <w:rFonts w:ascii="Times New Roman" w:eastAsia="Times New Roman" w:hAnsi="Times New Roman" w:cs="Times New Roman"/>
                <w:lang w:eastAsia="en-GB"/>
              </w:rPr>
              <w:t xml:space="preserve"> policies and </w:t>
            </w:r>
            <w:r>
              <w:rPr>
                <w:rFonts w:ascii="Times New Roman" w:eastAsia="Times New Roman" w:hAnsi="Times New Roman" w:cs="Times New Roman"/>
                <w:lang w:eastAsia="en-GB"/>
              </w:rPr>
              <w:lastRenderedPageBreak/>
              <w:t xml:space="preserve">procedures </w:t>
            </w:r>
            <w:r w:rsidR="00B674DC">
              <w:rPr>
                <w:rFonts w:ascii="Times New Roman" w:eastAsia="Times New Roman" w:hAnsi="Times New Roman" w:cs="Times New Roman"/>
                <w:lang w:eastAsia="en-GB"/>
              </w:rPr>
              <w:t xml:space="preserve">ensuring working within the standards expected of the setting. Any </w:t>
            </w:r>
            <w:r w:rsidR="00780A30">
              <w:rPr>
                <w:rFonts w:ascii="Times New Roman" w:eastAsia="Times New Roman" w:hAnsi="Times New Roman" w:cs="Times New Roman"/>
                <w:lang w:eastAsia="en-GB"/>
              </w:rPr>
              <w:t>expectations</w:t>
            </w:r>
            <w:r w:rsidR="00B674DC">
              <w:rPr>
                <w:rFonts w:ascii="Times New Roman" w:eastAsia="Times New Roman" w:hAnsi="Times New Roman" w:cs="Times New Roman"/>
                <w:lang w:eastAsia="en-GB"/>
              </w:rPr>
              <w:t xml:space="preserve"> will be outlined to the researcher which they will agree </w:t>
            </w:r>
            <w:r w:rsidR="00FA5352">
              <w:rPr>
                <w:rFonts w:ascii="Times New Roman" w:eastAsia="Times New Roman" w:hAnsi="Times New Roman" w:cs="Times New Roman"/>
                <w:lang w:eastAsia="en-GB"/>
              </w:rPr>
              <w:t xml:space="preserve">to prior </w:t>
            </w:r>
            <w:r w:rsidR="00F57A99">
              <w:rPr>
                <w:rFonts w:ascii="Times New Roman" w:eastAsia="Times New Roman" w:hAnsi="Times New Roman" w:cs="Times New Roman"/>
                <w:lang w:eastAsia="en-GB"/>
              </w:rPr>
              <w:t xml:space="preserve">commencing the research. </w:t>
            </w:r>
            <w:r w:rsidR="00CC14FF">
              <w:rPr>
                <w:rFonts w:ascii="Times New Roman" w:eastAsia="Times New Roman" w:hAnsi="Times New Roman" w:cs="Times New Roman"/>
                <w:lang w:eastAsia="en-GB"/>
              </w:rPr>
              <w:t xml:space="preserve">The researcher is someone who has experience working with children and is aware of the </w:t>
            </w:r>
            <w:r w:rsidR="003C0092">
              <w:rPr>
                <w:rFonts w:ascii="Times New Roman" w:eastAsia="Times New Roman" w:hAnsi="Times New Roman" w:cs="Times New Roman"/>
                <w:lang w:eastAsia="en-GB"/>
              </w:rPr>
              <w:t>best practice expectations.</w:t>
            </w:r>
          </w:p>
          <w:p w14:paraId="6FBEFFD6" w14:textId="77777777" w:rsidR="00832346" w:rsidRDefault="00832346" w:rsidP="00C86EEA">
            <w:pPr>
              <w:spacing w:after="0" w:line="240" w:lineRule="auto"/>
              <w:textAlignment w:val="baseline"/>
              <w:rPr>
                <w:rFonts w:ascii="Arial" w:eastAsia="Times New Roman" w:hAnsi="Arial" w:cs="Arial"/>
                <w:lang w:eastAsia="en-GB"/>
              </w:rPr>
            </w:pPr>
          </w:p>
          <w:p w14:paraId="5C89FFBB" w14:textId="77777777" w:rsid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3D1C0818" w14:textId="77777777" w:rsidR="003C0092" w:rsidRDefault="003C0092"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 risk assessment will be undertaken by the school for use of the </w:t>
            </w:r>
            <w:r w:rsidR="00C538D7">
              <w:rPr>
                <w:rFonts w:ascii="Times New Roman" w:eastAsia="Times New Roman" w:hAnsi="Times New Roman" w:cs="Times New Roman"/>
                <w:lang w:eastAsia="en-GB"/>
              </w:rPr>
              <w:t>schools’</w:t>
            </w:r>
            <w:r>
              <w:rPr>
                <w:rFonts w:ascii="Times New Roman" w:eastAsia="Times New Roman" w:hAnsi="Times New Roman" w:cs="Times New Roman"/>
                <w:lang w:eastAsia="en-GB"/>
              </w:rPr>
              <w:t xml:space="preserve"> own outdoor </w:t>
            </w:r>
            <w:r w:rsidR="00C538D7">
              <w:rPr>
                <w:rFonts w:ascii="Times New Roman" w:eastAsia="Times New Roman" w:hAnsi="Times New Roman" w:cs="Times New Roman"/>
                <w:lang w:eastAsia="en-GB"/>
              </w:rPr>
              <w:t>provisions</w:t>
            </w:r>
            <w:r w:rsidR="00C220FB">
              <w:rPr>
                <w:rFonts w:ascii="Times New Roman" w:eastAsia="Times New Roman" w:hAnsi="Times New Roman" w:cs="Times New Roman"/>
                <w:lang w:eastAsia="en-GB"/>
              </w:rPr>
              <w:t xml:space="preserve"> which will be shared and agreed to by the researcher prior to commencing the research. A first aider will </w:t>
            </w:r>
            <w:r w:rsidR="00A10A16">
              <w:rPr>
                <w:rFonts w:ascii="Times New Roman" w:eastAsia="Times New Roman" w:hAnsi="Times New Roman" w:cs="Times New Roman"/>
                <w:lang w:eastAsia="en-GB"/>
              </w:rPr>
              <w:t>be always on site</w:t>
            </w:r>
            <w:r w:rsidR="00332CAC">
              <w:rPr>
                <w:rFonts w:ascii="Times New Roman" w:eastAsia="Times New Roman" w:hAnsi="Times New Roman" w:cs="Times New Roman"/>
                <w:lang w:eastAsia="en-GB"/>
              </w:rPr>
              <w:t xml:space="preserve"> and a </w:t>
            </w:r>
            <w:r w:rsidR="00A10A16">
              <w:rPr>
                <w:rFonts w:ascii="Times New Roman" w:eastAsia="Times New Roman" w:hAnsi="Times New Roman" w:cs="Times New Roman"/>
                <w:lang w:eastAsia="en-GB"/>
              </w:rPr>
              <w:t xml:space="preserve">dynamic risk assessment will be </w:t>
            </w:r>
            <w:r w:rsidR="00A10A16" w:rsidRPr="00A10A16">
              <w:rPr>
                <w:rFonts w:ascii="Times New Roman" w:eastAsia="Times New Roman" w:hAnsi="Times New Roman" w:cs="Times New Roman"/>
                <w:lang w:eastAsia="en-GB"/>
              </w:rPr>
              <w:t>carried out throughout every outdoor session. The practitioner will be responsible for guiding children to</w:t>
            </w:r>
            <w:r w:rsidR="00A10A16">
              <w:rPr>
                <w:rFonts w:ascii="Times New Roman" w:eastAsia="Times New Roman" w:hAnsi="Times New Roman" w:cs="Times New Roman"/>
                <w:lang w:eastAsia="en-GB"/>
              </w:rPr>
              <w:t xml:space="preserve"> </w:t>
            </w:r>
            <w:r w:rsidR="003508A2">
              <w:rPr>
                <w:rFonts w:ascii="Times New Roman" w:eastAsia="Times New Roman" w:hAnsi="Times New Roman" w:cs="Times New Roman"/>
                <w:lang w:eastAsia="en-GB"/>
              </w:rPr>
              <w:t>be aware of their surroundings and safe practice with minimal impact on how they play in the outdoors.</w:t>
            </w:r>
          </w:p>
          <w:p w14:paraId="06762BAD"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19AD21B9"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148B94D5" w14:textId="77777777" w:rsidR="003508A2" w:rsidRDefault="003508A2" w:rsidP="00C86EEA">
            <w:pPr>
              <w:spacing w:after="0" w:line="240" w:lineRule="auto"/>
              <w:textAlignment w:val="baseline"/>
              <w:rPr>
                <w:rFonts w:ascii="Times New Roman" w:eastAsia="Times New Roman" w:hAnsi="Times New Roman" w:cs="Times New Roman"/>
                <w:lang w:eastAsia="en-GB"/>
              </w:rPr>
            </w:pPr>
          </w:p>
          <w:p w14:paraId="2563A180" w14:textId="77777777" w:rsidR="003508A2" w:rsidRDefault="00103F82"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Adults will ensure </w:t>
            </w:r>
            <w:r w:rsidR="000044ED">
              <w:rPr>
                <w:rFonts w:ascii="Times New Roman" w:eastAsia="Times New Roman" w:hAnsi="Times New Roman" w:cs="Times New Roman"/>
                <w:lang w:eastAsia="en-GB"/>
              </w:rPr>
              <w:t xml:space="preserve">that children’s wishes are </w:t>
            </w:r>
            <w:r w:rsidR="008C0F87">
              <w:rPr>
                <w:rFonts w:ascii="Times New Roman" w:eastAsia="Times New Roman" w:hAnsi="Times New Roman" w:cs="Times New Roman"/>
                <w:lang w:eastAsia="en-GB"/>
              </w:rPr>
              <w:t>communicated,</w:t>
            </w:r>
            <w:r w:rsidR="00ED5F0A">
              <w:rPr>
                <w:rFonts w:ascii="Times New Roman" w:eastAsia="Times New Roman" w:hAnsi="Times New Roman" w:cs="Times New Roman"/>
                <w:lang w:eastAsia="en-GB"/>
              </w:rPr>
              <w:t xml:space="preserve"> and all observations are documented accurately</w:t>
            </w:r>
            <w:r w:rsidR="00BD0790">
              <w:rPr>
                <w:rFonts w:ascii="Times New Roman" w:eastAsia="Times New Roman" w:hAnsi="Times New Roman" w:cs="Times New Roman"/>
                <w:lang w:eastAsia="en-GB"/>
              </w:rPr>
              <w:t>, fairly,</w:t>
            </w:r>
            <w:r w:rsidR="00ED5F0A">
              <w:rPr>
                <w:rFonts w:ascii="Times New Roman" w:eastAsia="Times New Roman" w:hAnsi="Times New Roman" w:cs="Times New Roman"/>
                <w:lang w:eastAsia="en-GB"/>
              </w:rPr>
              <w:t xml:space="preserve"> and </w:t>
            </w:r>
            <w:r w:rsidR="00BD0790">
              <w:rPr>
                <w:rFonts w:ascii="Times New Roman" w:eastAsia="Times New Roman" w:hAnsi="Times New Roman" w:cs="Times New Roman"/>
                <w:lang w:eastAsia="en-GB"/>
              </w:rPr>
              <w:t>regardless</w:t>
            </w:r>
            <w:r w:rsidR="00ED5F0A">
              <w:rPr>
                <w:rFonts w:ascii="Times New Roman" w:eastAsia="Times New Roman" w:hAnsi="Times New Roman" w:cs="Times New Roman"/>
                <w:lang w:eastAsia="en-GB"/>
              </w:rPr>
              <w:t xml:space="preserve"> </w:t>
            </w:r>
            <w:r w:rsidR="008C0F87">
              <w:rPr>
                <w:rFonts w:ascii="Times New Roman" w:eastAsia="Times New Roman" w:hAnsi="Times New Roman" w:cs="Times New Roman"/>
                <w:lang w:eastAsia="en-GB"/>
              </w:rPr>
              <w:t xml:space="preserve">of the </w:t>
            </w:r>
            <w:r w:rsidR="00326857">
              <w:rPr>
                <w:rFonts w:ascii="Times New Roman" w:eastAsia="Times New Roman" w:hAnsi="Times New Roman" w:cs="Times New Roman"/>
                <w:lang w:eastAsia="en-GB"/>
              </w:rPr>
              <w:t>adults’</w:t>
            </w:r>
            <w:r w:rsidR="008C0F87">
              <w:rPr>
                <w:rFonts w:ascii="Times New Roman" w:eastAsia="Times New Roman" w:hAnsi="Times New Roman" w:cs="Times New Roman"/>
                <w:lang w:eastAsia="en-GB"/>
              </w:rPr>
              <w:t xml:space="preserve"> interests or opinions and regardless of the research objective. </w:t>
            </w:r>
            <w:r w:rsidR="00326857">
              <w:rPr>
                <w:rFonts w:ascii="Times New Roman" w:eastAsia="Times New Roman" w:hAnsi="Times New Roman" w:cs="Times New Roman"/>
                <w:lang w:eastAsia="en-GB"/>
              </w:rPr>
              <w:t xml:space="preserve">The researcher </w:t>
            </w:r>
            <w:r w:rsidR="001F4130">
              <w:rPr>
                <w:rFonts w:ascii="Times New Roman" w:eastAsia="Times New Roman" w:hAnsi="Times New Roman" w:cs="Times New Roman"/>
                <w:lang w:eastAsia="en-GB"/>
              </w:rPr>
              <w:t>will only document factual observations</w:t>
            </w:r>
            <w:r w:rsidR="00031A24">
              <w:rPr>
                <w:rFonts w:ascii="Times New Roman" w:eastAsia="Times New Roman" w:hAnsi="Times New Roman" w:cs="Times New Roman"/>
                <w:lang w:eastAsia="en-GB"/>
              </w:rPr>
              <w:t xml:space="preserve"> and is solely present</w:t>
            </w:r>
            <w:r w:rsidR="006D2714">
              <w:rPr>
                <w:rFonts w:ascii="Times New Roman" w:eastAsia="Times New Roman" w:hAnsi="Times New Roman" w:cs="Times New Roman"/>
                <w:lang w:eastAsia="en-GB"/>
              </w:rPr>
              <w:t xml:space="preserve"> to observe and will not influence </w:t>
            </w:r>
            <w:r w:rsidR="0040339C">
              <w:rPr>
                <w:rFonts w:ascii="Times New Roman" w:eastAsia="Times New Roman" w:hAnsi="Times New Roman" w:cs="Times New Roman"/>
                <w:lang w:eastAsia="en-GB"/>
              </w:rPr>
              <w:t xml:space="preserve">play, the </w:t>
            </w:r>
            <w:proofErr w:type="gramStart"/>
            <w:r w:rsidR="0040339C">
              <w:rPr>
                <w:rFonts w:ascii="Times New Roman" w:eastAsia="Times New Roman" w:hAnsi="Times New Roman" w:cs="Times New Roman"/>
                <w:lang w:eastAsia="en-GB"/>
              </w:rPr>
              <w:t>children</w:t>
            </w:r>
            <w:proofErr w:type="gramEnd"/>
            <w:r w:rsidR="0040339C">
              <w:rPr>
                <w:rFonts w:ascii="Times New Roman" w:eastAsia="Times New Roman" w:hAnsi="Times New Roman" w:cs="Times New Roman"/>
                <w:lang w:eastAsia="en-GB"/>
              </w:rPr>
              <w:t xml:space="preserve"> or the practitioners.</w:t>
            </w:r>
          </w:p>
          <w:p w14:paraId="3C514B51" w14:textId="77777777" w:rsidR="0004043A" w:rsidRDefault="0004043A" w:rsidP="00C86EEA">
            <w:pPr>
              <w:spacing w:after="0" w:line="240" w:lineRule="auto"/>
              <w:textAlignment w:val="baseline"/>
              <w:rPr>
                <w:rFonts w:ascii="Times New Roman" w:eastAsia="Times New Roman" w:hAnsi="Times New Roman" w:cs="Times New Roman"/>
                <w:lang w:eastAsia="en-GB"/>
              </w:rPr>
            </w:pPr>
          </w:p>
          <w:p w14:paraId="09246A07" w14:textId="418A7307" w:rsidR="0004043A" w:rsidRPr="00C86EEA" w:rsidRDefault="00185D9F"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and UWTSD, (no date</w:t>
            </w:r>
            <w:proofErr w:type="gramStart"/>
            <w:r>
              <w:rPr>
                <w:rFonts w:ascii="Times New Roman" w:eastAsia="Times New Roman" w:hAnsi="Times New Roman" w:cs="Times New Roman"/>
                <w:lang w:eastAsia="en-GB"/>
              </w:rPr>
              <w:t>).</w:t>
            </w:r>
            <w:r w:rsidR="0004043A">
              <w:rPr>
                <w:rFonts w:ascii="Times New Roman" w:eastAsia="Times New Roman" w:hAnsi="Times New Roman" w:cs="Times New Roman"/>
                <w:lang w:eastAsia="en-GB"/>
              </w:rPr>
              <w:t>.</w:t>
            </w:r>
            <w:proofErr w:type="gramEnd"/>
          </w:p>
        </w:tc>
      </w:tr>
      <w:tr w:rsidR="00C86EEA" w:rsidRPr="00C86EEA" w14:paraId="1DBD187C"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1E181A7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If research activity may include sensitive, embarrassing or upsetting topics (</w:t>
            </w:r>
            <w:proofErr w:type="gramStart"/>
            <w:r w:rsidRPr="00C86EEA">
              <w:rPr>
                <w:rFonts w:ascii="Arial" w:eastAsia="Times New Roman" w:hAnsi="Arial" w:cs="Arial"/>
                <w:lang w:eastAsia="en-GB"/>
              </w:rPr>
              <w:t>e.g.</w:t>
            </w:r>
            <w:proofErr w:type="gramEnd"/>
            <w:r w:rsidRPr="00C86EEA">
              <w:rPr>
                <w:rFonts w:ascii="Arial" w:eastAsia="Times New Roman" w:hAnsi="Arial" w:cs="Arial"/>
                <w:lang w:eastAsia="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C86EEA">
              <w:rPr>
                <w:rFonts w:ascii="Arial" w:eastAsia="Times New Roman" w:hAnsi="Arial" w:cs="Arial"/>
                <w:color w:val="161616"/>
                <w:lang w:val="en-US" w:eastAsia="en-GB"/>
              </w:rPr>
              <w:t xml:space="preserve">where applicable, consent procedures should make it clear that if something potentially or </w:t>
            </w:r>
            <w:proofErr w:type="gramStart"/>
            <w:r w:rsidRPr="00C86EEA">
              <w:rPr>
                <w:rFonts w:ascii="Arial" w:eastAsia="Times New Roman" w:hAnsi="Arial" w:cs="Arial"/>
                <w:color w:val="161616"/>
                <w:lang w:val="en-US" w:eastAsia="en-GB"/>
              </w:rPr>
              <w:t>actually illegal</w:t>
            </w:r>
            <w:proofErr w:type="gramEnd"/>
            <w:r w:rsidRPr="00C86EEA">
              <w:rPr>
                <w:rFonts w:ascii="Arial" w:eastAsia="Times New Roman" w:hAnsi="Arial" w:cs="Arial"/>
                <w:color w:val="161616"/>
                <w:lang w:val="en-US" w:eastAsia="en-GB"/>
              </w:rPr>
              <w:t xml:space="preserve"> is discovered in the course of a project, it may need to be disclosed to the proper authorities</w:t>
            </w:r>
            <w:r w:rsidRPr="00C86EEA">
              <w:rPr>
                <w:rFonts w:ascii="Arial" w:eastAsia="Times New Roman" w:hAnsi="Arial" w:cs="Arial"/>
                <w:color w:val="161616"/>
                <w:lang w:eastAsia="en-GB"/>
              </w:rPr>
              <w:t> </w:t>
            </w:r>
          </w:p>
        </w:tc>
      </w:tr>
      <w:tr w:rsidR="00C86EEA" w:rsidRPr="00C86EEA" w14:paraId="5E58117F"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auto"/>
            <w:hideMark/>
          </w:tcPr>
          <w:p w14:paraId="7A61162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99CA0F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8D86E91" w14:textId="278A317C"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r w:rsidR="0004043A">
              <w:rPr>
                <w:rFonts w:ascii="Arial" w:eastAsia="Times New Roman" w:hAnsi="Arial" w:cs="Arial"/>
                <w:lang w:eastAsia="en-GB"/>
              </w:rPr>
              <w:t>N/A</w:t>
            </w:r>
          </w:p>
          <w:p w14:paraId="721658C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7454B761"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3A41B4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Risks to investigator</w:t>
            </w:r>
            <w:r w:rsidRPr="00C86EEA">
              <w:rPr>
                <w:rFonts w:ascii="Arial" w:eastAsia="Times New Roman" w:hAnsi="Arial" w:cs="Arial"/>
                <w:lang w:eastAsia="en-GB"/>
              </w:rPr>
              <w:t> </w:t>
            </w:r>
          </w:p>
          <w:p w14:paraId="79B6C94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personal safety, physical harm, emotional distress, risk of accusation of harm/impropriety, conflict of interest </w:t>
            </w:r>
          </w:p>
        </w:tc>
      </w:tr>
      <w:tr w:rsidR="00F04BAB" w:rsidRPr="00C86EEA" w14:paraId="17CDB7DD"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710BF78D"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Risk to Investigator: </w:t>
            </w:r>
          </w:p>
          <w:p w14:paraId="1D124C73" w14:textId="62072B94"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C3F874E" w14:textId="5F706A76"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Research could accidentally breach the settings policies regarding well-being and could leave the researcher open to accusations and conflict.</w:t>
            </w:r>
          </w:p>
          <w:p w14:paraId="6C36A1D6"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06EB7B2B"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lastRenderedPageBreak/>
              <w:t>Researchers could witness situations which breaks rules and guidelines with regards to appropriate childcare standards causing themselves upset and conflict.</w:t>
            </w:r>
            <w:r w:rsidRPr="00C86EEA">
              <w:rPr>
                <w:rFonts w:ascii="Times New Roman" w:eastAsia="Times New Roman" w:hAnsi="Times New Roman" w:cs="Times New Roman"/>
                <w:lang w:eastAsia="en-GB"/>
              </w:rPr>
              <w:t> </w:t>
            </w:r>
          </w:p>
          <w:p w14:paraId="12E0CDCE"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55441F9E" w14:textId="0CC173E9" w:rsid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Children may consider the researcher as another member of staff and not as solely a researcher causing confusion and misunderstanding, including practitioners also considering this and expecting the researcher to assist in situations beyond their role.</w:t>
            </w:r>
          </w:p>
          <w:p w14:paraId="2FC745FF" w14:textId="77777777" w:rsidR="00064F29" w:rsidRDefault="00064F29" w:rsidP="00CB3D30">
            <w:pPr>
              <w:spacing w:after="0" w:line="240" w:lineRule="auto"/>
              <w:textAlignment w:val="baseline"/>
              <w:rPr>
                <w:rFonts w:ascii="Times New Roman" w:eastAsia="Times New Roman" w:hAnsi="Times New Roman" w:cs="Times New Roman"/>
                <w:lang w:eastAsia="en-GB"/>
              </w:rPr>
            </w:pPr>
          </w:p>
          <w:p w14:paraId="29E0001F" w14:textId="77777777" w:rsidR="00064F29" w:rsidRDefault="00064F29" w:rsidP="00CB3D30">
            <w:pPr>
              <w:spacing w:after="0" w:line="240" w:lineRule="auto"/>
              <w:textAlignment w:val="baseline"/>
              <w:rPr>
                <w:rFonts w:ascii="Times New Roman" w:eastAsia="Times New Roman" w:hAnsi="Times New Roman" w:cs="Times New Roman"/>
                <w:lang w:eastAsia="en-GB"/>
              </w:rPr>
            </w:pPr>
          </w:p>
          <w:p w14:paraId="45409281" w14:textId="77777777" w:rsidR="00064F29" w:rsidRPr="00C86EEA" w:rsidRDefault="00064F29" w:rsidP="00CB3D30">
            <w:pPr>
              <w:spacing w:after="0" w:line="240" w:lineRule="auto"/>
              <w:textAlignment w:val="baseline"/>
              <w:rPr>
                <w:rFonts w:ascii="Times New Roman" w:eastAsia="Times New Roman" w:hAnsi="Times New Roman" w:cs="Times New Roman"/>
                <w:lang w:eastAsia="en-GB"/>
              </w:rPr>
            </w:pPr>
          </w:p>
          <w:p w14:paraId="317DCAB0" w14:textId="77777777" w:rsidR="00CB3D30" w:rsidRPr="00C86EEA"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41D5970E" w14:textId="77777777" w:rsidR="00CB3D30" w:rsidRPr="00C86EEA"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A10DB1D" w14:textId="77777777" w:rsid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The researcher would misplace, or upload data collected into the wrong server breaching data protection policies and confidentiality which could impact negatively on their future work prospects or studies.</w:t>
            </w:r>
          </w:p>
          <w:p w14:paraId="748F019D"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3716F030"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2B0306AA" w14:textId="77777777" w:rsidR="00740837" w:rsidRDefault="00740837" w:rsidP="00CB3D30">
            <w:pPr>
              <w:spacing w:after="0" w:line="240" w:lineRule="auto"/>
              <w:textAlignment w:val="baseline"/>
              <w:rPr>
                <w:rFonts w:ascii="Times New Roman" w:eastAsia="Times New Roman" w:hAnsi="Times New Roman" w:cs="Times New Roman"/>
                <w:lang w:eastAsia="en-GB"/>
              </w:rPr>
            </w:pPr>
          </w:p>
          <w:p w14:paraId="221E888B" w14:textId="77777777" w:rsidR="00740837" w:rsidRPr="00C86EEA" w:rsidRDefault="00740837" w:rsidP="00CB3D30">
            <w:pPr>
              <w:spacing w:after="0" w:line="240" w:lineRule="auto"/>
              <w:textAlignment w:val="baseline"/>
              <w:rPr>
                <w:rFonts w:ascii="Times New Roman" w:eastAsia="Times New Roman" w:hAnsi="Times New Roman" w:cs="Times New Roman"/>
                <w:lang w:eastAsia="en-GB"/>
              </w:rPr>
            </w:pPr>
          </w:p>
          <w:p w14:paraId="33B2B802"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6A4A01B6"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r w:rsidRPr="00CB3D30">
              <w:rPr>
                <w:rFonts w:ascii="Times New Roman" w:eastAsia="Times New Roman" w:hAnsi="Times New Roman" w:cs="Times New Roman"/>
                <w:lang w:eastAsia="en-GB"/>
              </w:rPr>
              <w:t>The researcher could injure themselves whilst accessing the outdoor provisions through slips, trips or falls causing them to need to take time from work or studies.</w:t>
            </w:r>
          </w:p>
          <w:p w14:paraId="34308CEB" w14:textId="77777777" w:rsidR="00CB3D30" w:rsidRPr="00CB3D30" w:rsidRDefault="00CB3D30" w:rsidP="00CB3D30">
            <w:pPr>
              <w:spacing w:after="0" w:line="240" w:lineRule="auto"/>
              <w:textAlignment w:val="baseline"/>
              <w:rPr>
                <w:rFonts w:ascii="Times New Roman" w:eastAsia="Times New Roman" w:hAnsi="Times New Roman" w:cs="Times New Roman"/>
                <w:lang w:eastAsia="en-GB"/>
              </w:rPr>
            </w:pPr>
          </w:p>
          <w:p w14:paraId="41ECDD1E" w14:textId="459AD921" w:rsidR="00C86EEA" w:rsidRPr="00C86EEA" w:rsidRDefault="00C86EEA" w:rsidP="00C86EEA">
            <w:pPr>
              <w:spacing w:after="0" w:line="240" w:lineRule="auto"/>
              <w:textAlignment w:val="baseline"/>
              <w:rPr>
                <w:rFonts w:ascii="Times New Roman" w:eastAsia="Times New Roman" w:hAnsi="Times New Roman" w:cs="Times New Roman"/>
                <w:lang w:eastAsia="en-GB"/>
              </w:rPr>
            </w:pPr>
          </w:p>
          <w:p w14:paraId="36EBA6AF"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96658CD" w14:textId="77777777" w:rsid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3312F51A" w14:textId="77777777" w:rsidR="00185D9F" w:rsidRPr="00C86EEA" w:rsidRDefault="00185D9F" w:rsidP="00C86EEA">
            <w:pPr>
              <w:spacing w:after="0" w:line="240" w:lineRule="auto"/>
              <w:textAlignment w:val="baseline"/>
              <w:rPr>
                <w:rFonts w:ascii="Times New Roman" w:eastAsia="Times New Roman" w:hAnsi="Times New Roman" w:cs="Times New Roman"/>
                <w:lang w:eastAsia="en-GB"/>
              </w:rPr>
            </w:pPr>
          </w:p>
          <w:p w14:paraId="3669600E" w14:textId="776BB15A"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r w:rsidR="00185D9F">
              <w:rPr>
                <w:rFonts w:ascii="Times New Roman" w:eastAsia="Times New Roman" w:hAnsi="Times New Roman" w:cs="Times New Roman"/>
                <w:lang w:eastAsia="en-GB"/>
              </w:rPr>
              <w:t>BERA (2018) and ERIC, (no date), UWTSD, (2020) and UWTSD, (no date).</w:t>
            </w:r>
          </w:p>
          <w:p w14:paraId="0396B9AE"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0913FDD6"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5EFDB70F" w14:textId="77777777" w:rsidR="00C86EEA" w:rsidRP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i/>
                <w:iCs/>
                <w:color w:val="808080"/>
                <w:lang w:eastAsia="en-GB"/>
              </w:rPr>
              <w:t>(</w:t>
            </w:r>
            <w:proofErr w:type="gramStart"/>
            <w:r w:rsidRPr="00C86EEA">
              <w:rPr>
                <w:rFonts w:ascii="Times New Roman" w:eastAsia="Times New Roman" w:hAnsi="Times New Roman" w:cs="Times New Roman"/>
                <w:i/>
                <w:iCs/>
                <w:color w:val="808080"/>
                <w:lang w:eastAsia="en-GB"/>
              </w:rPr>
              <w:t>this</w:t>
            </w:r>
            <w:proofErr w:type="gramEnd"/>
            <w:r w:rsidRPr="00C86EEA">
              <w:rPr>
                <w:rFonts w:ascii="Times New Roman" w:eastAsia="Times New Roman" w:hAnsi="Times New Roman" w:cs="Times New Roman"/>
                <w:i/>
                <w:iCs/>
                <w:color w:val="808080"/>
                <w:lang w:eastAsia="en-GB"/>
              </w:rPr>
              <w:t xml:space="preserve"> box should expand as you type)</w:t>
            </w:r>
            <w:r w:rsidRPr="00C86EEA">
              <w:rPr>
                <w:rFonts w:ascii="Times New Roman" w:eastAsia="Times New Roman" w:hAnsi="Times New Roman" w:cs="Times New Roman"/>
                <w:color w:val="808080"/>
                <w:lang w:eastAsia="en-GB"/>
              </w:rPr>
              <w:t> </w:t>
            </w: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FAB57F5" w14:textId="3F626167" w:rsidR="00C86EEA" w:rsidRPr="00C86EEA" w:rsidRDefault="00C86EEA" w:rsidP="00CB3D30">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lastRenderedPageBreak/>
              <w:t> </w:t>
            </w:r>
          </w:p>
          <w:p w14:paraId="1B5A35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42A9C18E" w14:textId="221AA4CF" w:rsidR="00CA4C47" w:rsidRPr="005476A6" w:rsidRDefault="00CA4C47" w:rsidP="00C86EEA">
            <w:pPr>
              <w:spacing w:after="0" w:line="240" w:lineRule="auto"/>
              <w:textAlignment w:val="baseline"/>
              <w:rPr>
                <w:rFonts w:ascii="Times New Roman" w:eastAsia="Times New Roman" w:hAnsi="Times New Roman" w:cs="Times New Roman"/>
                <w:lang w:eastAsia="en-GB"/>
              </w:rPr>
            </w:pPr>
            <w:r w:rsidRPr="005476A6">
              <w:rPr>
                <w:rFonts w:ascii="Times New Roman" w:eastAsia="Times New Roman" w:hAnsi="Times New Roman" w:cs="Times New Roman"/>
                <w:lang w:eastAsia="en-GB"/>
              </w:rPr>
              <w:t>The researcher will ensure they are aware of all relevant policies within the setting</w:t>
            </w:r>
            <w:r w:rsidR="00B874F1" w:rsidRPr="005476A6">
              <w:rPr>
                <w:rFonts w:ascii="Times New Roman" w:eastAsia="Times New Roman" w:hAnsi="Times New Roman" w:cs="Times New Roman"/>
                <w:lang w:eastAsia="en-GB"/>
              </w:rPr>
              <w:t>. The researcher will have a current up to date full DBS</w:t>
            </w:r>
            <w:r w:rsidR="00942A94" w:rsidRPr="005476A6">
              <w:rPr>
                <w:rFonts w:ascii="Times New Roman" w:eastAsia="Times New Roman" w:hAnsi="Times New Roman" w:cs="Times New Roman"/>
                <w:lang w:eastAsia="en-GB"/>
              </w:rPr>
              <w:t xml:space="preserve"> and will provide a copy to the settings. The research will </w:t>
            </w:r>
            <w:r w:rsidR="00942A94" w:rsidRPr="005476A6">
              <w:rPr>
                <w:rFonts w:ascii="Times New Roman" w:eastAsia="Times New Roman" w:hAnsi="Times New Roman" w:cs="Times New Roman"/>
                <w:lang w:eastAsia="en-GB"/>
              </w:rPr>
              <w:lastRenderedPageBreak/>
              <w:t xml:space="preserve">communicate effectively with the setting to ensure they are working to the standards required. </w:t>
            </w:r>
          </w:p>
          <w:p w14:paraId="52F5185E" w14:textId="77777777" w:rsidR="00030E79" w:rsidRPr="005476A6" w:rsidRDefault="00030E79" w:rsidP="00C86EEA">
            <w:pPr>
              <w:spacing w:after="0" w:line="240" w:lineRule="auto"/>
              <w:textAlignment w:val="baseline"/>
              <w:rPr>
                <w:rFonts w:ascii="Times New Roman" w:eastAsia="Times New Roman" w:hAnsi="Times New Roman" w:cs="Times New Roman"/>
                <w:lang w:eastAsia="en-GB"/>
              </w:rPr>
            </w:pPr>
          </w:p>
          <w:p w14:paraId="749418ED" w14:textId="712D2F6B" w:rsidR="00030E79" w:rsidRDefault="00030E79" w:rsidP="00C86EEA">
            <w:pPr>
              <w:spacing w:after="0" w:line="240" w:lineRule="auto"/>
              <w:textAlignment w:val="baseline"/>
              <w:rPr>
                <w:rFonts w:ascii="Times New Roman" w:eastAsia="Times New Roman" w:hAnsi="Times New Roman" w:cs="Times New Roman"/>
                <w:lang w:eastAsia="en-GB"/>
              </w:rPr>
            </w:pPr>
          </w:p>
          <w:p w14:paraId="08A9AA12"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1E81F321" w14:textId="77777777" w:rsidR="006D1DAF" w:rsidRPr="005476A6" w:rsidRDefault="006D1DAF" w:rsidP="00C86EEA">
            <w:pPr>
              <w:spacing w:after="0" w:line="240" w:lineRule="auto"/>
              <w:textAlignment w:val="baseline"/>
              <w:rPr>
                <w:rFonts w:ascii="Times New Roman" w:eastAsia="Times New Roman" w:hAnsi="Times New Roman" w:cs="Times New Roman"/>
                <w:lang w:eastAsia="en-GB"/>
              </w:rPr>
            </w:pPr>
          </w:p>
          <w:p w14:paraId="1F78BC69" w14:textId="77777777" w:rsidR="005476A6" w:rsidRDefault="005476A6" w:rsidP="00C86EEA">
            <w:pPr>
              <w:spacing w:after="0" w:line="240" w:lineRule="auto"/>
              <w:textAlignment w:val="baseline"/>
              <w:rPr>
                <w:rFonts w:ascii="Times New Roman" w:eastAsia="Times New Roman" w:hAnsi="Times New Roman" w:cs="Times New Roman"/>
                <w:lang w:eastAsia="en-GB"/>
              </w:rPr>
            </w:pPr>
          </w:p>
          <w:p w14:paraId="75B3C344" w14:textId="758CA16D" w:rsidR="00030E79" w:rsidRPr="005476A6" w:rsidRDefault="00030E79" w:rsidP="00C86EEA">
            <w:pPr>
              <w:spacing w:after="0" w:line="240" w:lineRule="auto"/>
              <w:textAlignment w:val="baseline"/>
              <w:rPr>
                <w:rFonts w:ascii="Times New Roman" w:eastAsia="Times New Roman" w:hAnsi="Times New Roman" w:cs="Times New Roman"/>
                <w:lang w:eastAsia="en-GB"/>
              </w:rPr>
            </w:pPr>
            <w:r w:rsidRPr="005476A6">
              <w:rPr>
                <w:rFonts w:ascii="Times New Roman" w:eastAsia="Times New Roman" w:hAnsi="Times New Roman" w:cs="Times New Roman"/>
                <w:lang w:eastAsia="en-GB"/>
              </w:rPr>
              <w:t xml:space="preserve">The senior leader </w:t>
            </w:r>
            <w:r w:rsidR="00381B22" w:rsidRPr="005476A6">
              <w:rPr>
                <w:rFonts w:ascii="Times New Roman" w:eastAsia="Times New Roman" w:hAnsi="Times New Roman" w:cs="Times New Roman"/>
                <w:lang w:eastAsia="en-GB"/>
              </w:rPr>
              <w:t xml:space="preserve">team will ensure communication of the roles and responsibilities of the researcher to the class teacher. </w:t>
            </w:r>
            <w:r w:rsidR="005476A6" w:rsidRPr="005476A6">
              <w:rPr>
                <w:rFonts w:ascii="Times New Roman" w:eastAsia="Times New Roman" w:hAnsi="Times New Roman" w:cs="Times New Roman"/>
                <w:lang w:eastAsia="en-GB"/>
              </w:rPr>
              <w:t>The class teacher will then ensure children and adults involved in the research are fully aware the researcher is there to solely observe and is not to be counted as a ratio member or assist in any care given to children.</w:t>
            </w:r>
            <w:r w:rsidR="003D6693">
              <w:rPr>
                <w:rFonts w:ascii="Times New Roman" w:eastAsia="Times New Roman" w:hAnsi="Times New Roman" w:cs="Times New Roman"/>
                <w:lang w:eastAsia="en-GB"/>
              </w:rPr>
              <w:t xml:space="preserve"> The children will also not be left alone with the </w:t>
            </w:r>
            <w:proofErr w:type="gramStart"/>
            <w:r w:rsidR="003D6693">
              <w:rPr>
                <w:rFonts w:ascii="Times New Roman" w:eastAsia="Times New Roman" w:hAnsi="Times New Roman" w:cs="Times New Roman"/>
                <w:lang w:eastAsia="en-GB"/>
              </w:rPr>
              <w:t>research</w:t>
            </w:r>
            <w:proofErr w:type="gramEnd"/>
            <w:r w:rsidR="003D6693">
              <w:rPr>
                <w:rFonts w:ascii="Times New Roman" w:eastAsia="Times New Roman" w:hAnsi="Times New Roman" w:cs="Times New Roman"/>
                <w:lang w:eastAsia="en-GB"/>
              </w:rPr>
              <w:t xml:space="preserve"> and should they speak to the research they will reply </w:t>
            </w:r>
            <w:r w:rsidR="00064F29">
              <w:rPr>
                <w:rFonts w:ascii="Times New Roman" w:eastAsia="Times New Roman" w:hAnsi="Times New Roman" w:cs="Times New Roman"/>
                <w:lang w:eastAsia="en-GB"/>
              </w:rPr>
              <w:t xml:space="preserve">in a responsible manner. </w:t>
            </w:r>
          </w:p>
          <w:p w14:paraId="4ADE81F0" w14:textId="77777777" w:rsidR="00C86EEA"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Times New Roman" w:eastAsia="Times New Roman" w:hAnsi="Times New Roman" w:cs="Times New Roman"/>
                <w:lang w:eastAsia="en-GB"/>
              </w:rPr>
              <w:t> </w:t>
            </w:r>
          </w:p>
          <w:p w14:paraId="195D2CCB" w14:textId="77777777" w:rsidR="006D1DAF" w:rsidRDefault="006D1DAF" w:rsidP="00C86EEA">
            <w:pPr>
              <w:spacing w:after="0" w:line="240" w:lineRule="auto"/>
              <w:textAlignment w:val="baseline"/>
              <w:rPr>
                <w:rFonts w:ascii="Times New Roman" w:eastAsia="Times New Roman" w:hAnsi="Times New Roman" w:cs="Times New Roman"/>
                <w:sz w:val="24"/>
                <w:szCs w:val="24"/>
                <w:lang w:eastAsia="en-GB"/>
              </w:rPr>
            </w:pPr>
          </w:p>
          <w:p w14:paraId="6ADA2A66" w14:textId="77777777" w:rsidR="006D1DAF" w:rsidRPr="00C86EEA" w:rsidRDefault="006D1DAF" w:rsidP="00C86EEA">
            <w:pPr>
              <w:spacing w:after="0" w:line="240" w:lineRule="auto"/>
              <w:textAlignment w:val="baseline"/>
              <w:rPr>
                <w:rFonts w:ascii="Times New Roman" w:eastAsia="Times New Roman" w:hAnsi="Times New Roman" w:cs="Times New Roman"/>
                <w:sz w:val="24"/>
                <w:szCs w:val="24"/>
                <w:lang w:eastAsia="en-GB"/>
              </w:rPr>
            </w:pPr>
          </w:p>
          <w:p w14:paraId="6ED853E2" w14:textId="17079D4C" w:rsidR="00064F29" w:rsidRDefault="005476A6"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Letters of consent and </w:t>
            </w:r>
            <w:r w:rsidR="00CC0CFA">
              <w:rPr>
                <w:rFonts w:ascii="Times New Roman" w:eastAsia="Times New Roman" w:hAnsi="Times New Roman" w:cs="Times New Roman"/>
                <w:lang w:eastAsia="en-GB"/>
              </w:rPr>
              <w:t xml:space="preserve">outlines of how data will be protected will be given to all involved. </w:t>
            </w:r>
            <w:r w:rsidR="003C53CD">
              <w:rPr>
                <w:rFonts w:ascii="Times New Roman" w:eastAsia="Times New Roman" w:hAnsi="Times New Roman" w:cs="Times New Roman"/>
                <w:lang w:eastAsia="en-GB"/>
              </w:rPr>
              <w:t>T</w:t>
            </w:r>
            <w:r w:rsidR="00CC0CFA">
              <w:rPr>
                <w:rFonts w:ascii="Times New Roman" w:eastAsia="Times New Roman" w:hAnsi="Times New Roman" w:cs="Times New Roman"/>
                <w:lang w:eastAsia="en-GB"/>
              </w:rPr>
              <w:t xml:space="preserve">he researcher will have a code of practice to adhere to, ensuring </w:t>
            </w:r>
            <w:r w:rsidR="003C53CD">
              <w:rPr>
                <w:rFonts w:ascii="Times New Roman" w:eastAsia="Times New Roman" w:hAnsi="Times New Roman" w:cs="Times New Roman"/>
                <w:lang w:eastAsia="en-GB"/>
              </w:rPr>
              <w:t>there is no breach of data.</w:t>
            </w:r>
            <w:r w:rsidR="00064F29">
              <w:rPr>
                <w:rFonts w:ascii="Times New Roman" w:eastAsia="Times New Roman" w:hAnsi="Times New Roman" w:cs="Times New Roman"/>
                <w:lang w:eastAsia="en-GB"/>
              </w:rPr>
              <w:t xml:space="preserve"> There researcher will agree to ensure all data will be stored on the University memory space allocated to the individual researcher, which is protected by a firewall, password only access with two step authentication and is encrypted.</w:t>
            </w:r>
          </w:p>
          <w:p w14:paraId="2E6FBC22" w14:textId="77777777" w:rsidR="005476A6" w:rsidRDefault="005476A6" w:rsidP="00C86EEA">
            <w:pPr>
              <w:spacing w:after="0" w:line="240" w:lineRule="auto"/>
              <w:textAlignment w:val="baseline"/>
              <w:rPr>
                <w:rFonts w:ascii="Times New Roman" w:eastAsia="Times New Roman" w:hAnsi="Times New Roman" w:cs="Times New Roman"/>
                <w:lang w:eastAsia="en-GB"/>
              </w:rPr>
            </w:pPr>
          </w:p>
          <w:p w14:paraId="292D824B"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6F09EC07" w14:textId="77777777" w:rsidR="006D1DAF" w:rsidRDefault="006D1DAF" w:rsidP="00C86EEA">
            <w:pPr>
              <w:spacing w:after="0" w:line="240" w:lineRule="auto"/>
              <w:textAlignment w:val="baseline"/>
              <w:rPr>
                <w:rFonts w:ascii="Times New Roman" w:eastAsia="Times New Roman" w:hAnsi="Times New Roman" w:cs="Times New Roman"/>
                <w:lang w:eastAsia="en-GB"/>
              </w:rPr>
            </w:pPr>
          </w:p>
          <w:p w14:paraId="52A128BF" w14:textId="595AFF09" w:rsidR="005476A6" w:rsidRDefault="00740837"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The researcher will make themselves aware of the </w:t>
            </w:r>
            <w:proofErr w:type="gramStart"/>
            <w:r w:rsidR="00E93207">
              <w:rPr>
                <w:rFonts w:ascii="Times New Roman" w:eastAsia="Times New Roman" w:hAnsi="Times New Roman" w:cs="Times New Roman"/>
                <w:lang w:eastAsia="en-GB"/>
              </w:rPr>
              <w:t>schools</w:t>
            </w:r>
            <w:proofErr w:type="gramEnd"/>
            <w:r w:rsidR="00E93207">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 xml:space="preserve">risk assessment including one drawn up by the school for the specifical </w:t>
            </w:r>
            <w:r w:rsidR="00E93207">
              <w:rPr>
                <w:rFonts w:ascii="Times New Roman" w:eastAsia="Times New Roman" w:hAnsi="Times New Roman" w:cs="Times New Roman"/>
                <w:lang w:eastAsia="en-GB"/>
              </w:rPr>
              <w:t>research participation. The researcher will wear appropriate clothing and ensure to always conduct themselves in a safe manner. The researcher is responsible for not intentionally putting themselves at risk of harm. Any injuries will be reported immediately to the schools first aid and necessary forms completed and reporte</w:t>
            </w:r>
            <w:r w:rsidR="00E43FEB">
              <w:rPr>
                <w:rFonts w:ascii="Times New Roman" w:eastAsia="Times New Roman" w:hAnsi="Times New Roman" w:cs="Times New Roman"/>
                <w:lang w:eastAsia="en-GB"/>
              </w:rPr>
              <w:t>d</w:t>
            </w:r>
            <w:r w:rsidR="00E93207">
              <w:rPr>
                <w:rFonts w:ascii="Times New Roman" w:eastAsia="Times New Roman" w:hAnsi="Times New Roman" w:cs="Times New Roman"/>
                <w:lang w:eastAsia="en-GB"/>
              </w:rPr>
              <w:t xml:space="preserve"> to their university. </w:t>
            </w:r>
          </w:p>
          <w:p w14:paraId="393CA345"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339B38E1" w14:textId="7951A934" w:rsidR="0074324B" w:rsidRDefault="00185D9F" w:rsidP="00C86EE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and UWTSD, (no date).</w:t>
            </w:r>
          </w:p>
          <w:p w14:paraId="48FE8D9F"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57E42D18" w14:textId="77777777" w:rsidR="0074324B" w:rsidRDefault="0074324B" w:rsidP="00C86EEA">
            <w:pPr>
              <w:spacing w:after="0" w:line="240" w:lineRule="auto"/>
              <w:textAlignment w:val="baseline"/>
              <w:rPr>
                <w:rFonts w:ascii="Times New Roman" w:eastAsia="Times New Roman" w:hAnsi="Times New Roman" w:cs="Times New Roman"/>
                <w:lang w:eastAsia="en-GB"/>
              </w:rPr>
            </w:pPr>
          </w:p>
          <w:p w14:paraId="55E6804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06D398A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7E932F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p w14:paraId="4CC7607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Times New Roman" w:eastAsia="Times New Roman" w:hAnsi="Times New Roman" w:cs="Times New Roman"/>
                <w:lang w:eastAsia="en-GB"/>
              </w:rPr>
              <w:t> </w:t>
            </w:r>
          </w:p>
        </w:tc>
      </w:tr>
      <w:tr w:rsidR="00C86EEA" w:rsidRPr="00C86EEA" w14:paraId="688D0A1B"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4A1356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lastRenderedPageBreak/>
              <w:t>University/institutional risks</w:t>
            </w:r>
            <w:r w:rsidRPr="00C86EEA">
              <w:rPr>
                <w:rFonts w:ascii="Arial" w:eastAsia="Times New Roman" w:hAnsi="Arial" w:cs="Arial"/>
                <w:lang w:eastAsia="en-GB"/>
              </w:rPr>
              <w:t> </w:t>
            </w:r>
          </w:p>
          <w:p w14:paraId="62FB94E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For example: adverse publicity, financial loss, data protection </w:t>
            </w:r>
          </w:p>
        </w:tc>
      </w:tr>
      <w:tr w:rsidR="00F04BAB" w:rsidRPr="00C86EEA" w14:paraId="68850105" w14:textId="77777777" w:rsidTr="00C86EEA">
        <w:tc>
          <w:tcPr>
            <w:tcW w:w="4845" w:type="dxa"/>
            <w:tcBorders>
              <w:top w:val="single" w:sz="6" w:space="0" w:color="auto"/>
              <w:left w:val="single" w:sz="6" w:space="0" w:color="auto"/>
              <w:bottom w:val="single" w:sz="6" w:space="0" w:color="auto"/>
              <w:right w:val="single" w:sz="6" w:space="0" w:color="auto"/>
            </w:tcBorders>
            <w:shd w:val="clear" w:color="auto" w:fill="auto"/>
            <w:hideMark/>
          </w:tcPr>
          <w:p w14:paraId="05C9AE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Risk to University: </w:t>
            </w:r>
          </w:p>
          <w:p w14:paraId="254AD91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F0983F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B548975" w14:textId="04EB2193" w:rsidR="007D5C19" w:rsidRDefault="007D5C19"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Should the researcher act inappropriately, or unprofessionally negative publicity could be brought surrounding the university bringing the universities reputation into distribute.</w:t>
            </w:r>
          </w:p>
          <w:p w14:paraId="0168A597"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2C000F76"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42AFB178" w14:textId="77777777" w:rsidR="006D1DAF" w:rsidRDefault="006D1DAF" w:rsidP="007D5C19">
            <w:pPr>
              <w:tabs>
                <w:tab w:val="left" w:pos="2427"/>
              </w:tabs>
              <w:spacing w:after="0" w:line="240" w:lineRule="auto"/>
              <w:textAlignment w:val="baseline"/>
              <w:rPr>
                <w:rFonts w:ascii="Times New Roman" w:eastAsia="Times New Roman" w:hAnsi="Times New Roman" w:cs="Times New Roman"/>
                <w:sz w:val="24"/>
                <w:szCs w:val="24"/>
                <w:lang w:eastAsia="en-GB"/>
              </w:rPr>
            </w:pPr>
          </w:p>
          <w:p w14:paraId="752A3DF8" w14:textId="77777777" w:rsidR="007D5C19" w:rsidRDefault="007D5C19" w:rsidP="007D5C19">
            <w:pPr>
              <w:spacing w:after="0" w:line="240" w:lineRule="auto"/>
              <w:textAlignment w:val="baseline"/>
              <w:rPr>
                <w:rFonts w:ascii="Times New Roman" w:eastAsia="Times New Roman" w:hAnsi="Times New Roman" w:cs="Times New Roman"/>
                <w:sz w:val="24"/>
                <w:szCs w:val="24"/>
                <w:lang w:eastAsia="en-GB"/>
              </w:rPr>
            </w:pPr>
          </w:p>
          <w:p w14:paraId="709845A8" w14:textId="77777777" w:rsidR="007D5C19" w:rsidRDefault="007D5C19" w:rsidP="007D5C19">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 breach of data or confidentiality could cause negative publicity and potential legal action should the research working as a UWTSD student be the cause of the breach.</w:t>
            </w:r>
          </w:p>
          <w:p w14:paraId="57A0D7DD"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41A70F29"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16B520D4" w14:textId="3D738E47" w:rsidR="000B7ED5" w:rsidRDefault="000B7ED5" w:rsidP="000B7ED5">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w:t>
            </w:r>
            <w:r w:rsidR="005F065A">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UWTSD, (no date)</w:t>
            </w:r>
            <w:r w:rsidR="005F065A">
              <w:rPr>
                <w:rFonts w:ascii="Times New Roman" w:eastAsia="Times New Roman" w:hAnsi="Times New Roman" w:cs="Times New Roman"/>
                <w:lang w:eastAsia="en-GB"/>
              </w:rPr>
              <w:t xml:space="preserve"> and UWTSD, no date b).</w:t>
            </w:r>
          </w:p>
          <w:p w14:paraId="56124A31" w14:textId="77777777" w:rsidR="000B7ED5" w:rsidRDefault="000B7ED5" w:rsidP="007D5C19">
            <w:pPr>
              <w:spacing w:after="0" w:line="240" w:lineRule="auto"/>
              <w:textAlignment w:val="baseline"/>
              <w:rPr>
                <w:rFonts w:ascii="Times New Roman" w:eastAsia="Times New Roman" w:hAnsi="Times New Roman" w:cs="Times New Roman"/>
                <w:sz w:val="24"/>
                <w:szCs w:val="24"/>
                <w:lang w:eastAsia="en-GB"/>
              </w:rPr>
            </w:pPr>
          </w:p>
          <w:p w14:paraId="7DA0C2E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B62BB1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5B035CD" w14:textId="1E7100E8"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tc>
        <w:tc>
          <w:tcPr>
            <w:tcW w:w="507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40CC826" w14:textId="7A58EC29"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sz w:val="18"/>
                <w:szCs w:val="18"/>
                <w:lang w:eastAsia="en-GB"/>
              </w:rPr>
              <w:lastRenderedPageBreak/>
              <w:t>How will you mitigate the Risk to </w:t>
            </w:r>
            <w:proofErr w:type="gramStart"/>
            <w:r w:rsidRPr="00C86EEA">
              <w:rPr>
                <w:rFonts w:ascii="Arial" w:eastAsia="Times New Roman" w:hAnsi="Arial" w:cs="Arial"/>
                <w:i/>
                <w:iCs/>
                <w:sz w:val="18"/>
                <w:szCs w:val="18"/>
                <w:lang w:eastAsia="en-GB"/>
              </w:rPr>
              <w:t>University:</w:t>
            </w:r>
            <w:proofErr w:type="gramEnd"/>
            <w:r w:rsidRPr="00C86EEA">
              <w:rPr>
                <w:rFonts w:ascii="Arial" w:eastAsia="Times New Roman" w:hAnsi="Arial" w:cs="Arial"/>
                <w:sz w:val="18"/>
                <w:szCs w:val="18"/>
                <w:lang w:eastAsia="en-GB"/>
              </w:rPr>
              <w:t> </w:t>
            </w:r>
          </w:p>
          <w:p w14:paraId="3967290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0E34A90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5456503" w14:textId="7851FAE6" w:rsidR="00C86EEA" w:rsidRPr="000B7ED5" w:rsidRDefault="00C86EEA" w:rsidP="00C86EEA">
            <w:pPr>
              <w:spacing w:after="0" w:line="240" w:lineRule="auto"/>
              <w:textAlignment w:val="baseline"/>
              <w:rPr>
                <w:rFonts w:ascii="Times New Roman" w:eastAsia="Times New Roman" w:hAnsi="Times New Roman" w:cs="Times New Roman"/>
                <w:lang w:eastAsia="en-GB"/>
              </w:rPr>
            </w:pPr>
            <w:r w:rsidRPr="00C86EEA">
              <w:rPr>
                <w:rFonts w:ascii="Arial" w:eastAsia="Times New Roman" w:hAnsi="Arial" w:cs="Arial"/>
                <w:lang w:eastAsia="en-GB"/>
              </w:rPr>
              <w:t> </w:t>
            </w:r>
            <w:r w:rsidR="007D5C19" w:rsidRPr="000B7ED5">
              <w:rPr>
                <w:rFonts w:ascii="Times New Roman" w:eastAsia="Times New Roman" w:hAnsi="Times New Roman" w:cs="Times New Roman"/>
                <w:lang w:eastAsia="en-GB"/>
              </w:rPr>
              <w:t xml:space="preserve">The researcher should be aware of </w:t>
            </w:r>
            <w:r w:rsidR="00F04BAB" w:rsidRPr="000B7ED5">
              <w:rPr>
                <w:rFonts w:ascii="Times New Roman" w:eastAsia="Times New Roman" w:hAnsi="Times New Roman" w:cs="Times New Roman"/>
                <w:lang w:eastAsia="en-GB"/>
              </w:rPr>
              <w:t xml:space="preserve">the policies and best practice of the setting and the university prior to undertaking the research. Communicating with the setting to ensure clear </w:t>
            </w:r>
            <w:r w:rsidR="00CE477E" w:rsidRPr="000B7ED5">
              <w:rPr>
                <w:rFonts w:ascii="Times New Roman" w:eastAsia="Times New Roman" w:hAnsi="Times New Roman" w:cs="Times New Roman"/>
                <w:lang w:eastAsia="en-GB"/>
              </w:rPr>
              <w:t>expectations are discussed and agree to. The researcher will have knowledge and have agreed to the best practice standards set out by the university</w:t>
            </w:r>
            <w:r w:rsidR="006D1DAF" w:rsidRPr="000B7ED5">
              <w:rPr>
                <w:rFonts w:ascii="Times New Roman" w:eastAsia="Times New Roman" w:hAnsi="Times New Roman" w:cs="Times New Roman"/>
                <w:lang w:eastAsia="en-GB"/>
              </w:rPr>
              <w:t>.</w:t>
            </w:r>
          </w:p>
          <w:p w14:paraId="34127570" w14:textId="77777777" w:rsidR="007D5C19" w:rsidRDefault="007D5C19" w:rsidP="00C86EEA">
            <w:pPr>
              <w:spacing w:after="0" w:line="240" w:lineRule="auto"/>
              <w:textAlignment w:val="baseline"/>
              <w:rPr>
                <w:rFonts w:ascii="Times New Roman" w:eastAsia="Times New Roman" w:hAnsi="Times New Roman" w:cs="Times New Roman"/>
                <w:sz w:val="24"/>
                <w:szCs w:val="24"/>
                <w:lang w:eastAsia="en-GB"/>
              </w:rPr>
            </w:pPr>
          </w:p>
          <w:p w14:paraId="3AFEE960" w14:textId="77777777" w:rsidR="000B7ED5" w:rsidRPr="00C86EEA" w:rsidRDefault="000B7ED5" w:rsidP="00C86EEA">
            <w:pPr>
              <w:spacing w:after="0" w:line="240" w:lineRule="auto"/>
              <w:textAlignment w:val="baseline"/>
              <w:rPr>
                <w:rFonts w:ascii="Times New Roman" w:eastAsia="Times New Roman" w:hAnsi="Times New Roman" w:cs="Times New Roman"/>
                <w:sz w:val="24"/>
                <w:szCs w:val="24"/>
                <w:lang w:eastAsia="en-GB"/>
              </w:rPr>
            </w:pPr>
          </w:p>
          <w:p w14:paraId="640E4D9B" w14:textId="6EED5DCB" w:rsidR="006D1DAF" w:rsidRPr="000B7ED5" w:rsidRDefault="006D1DAF" w:rsidP="006D1DAF">
            <w:pPr>
              <w:spacing w:after="0" w:line="240" w:lineRule="auto"/>
              <w:textAlignment w:val="baseline"/>
              <w:rPr>
                <w:rFonts w:ascii="Times New Roman" w:eastAsia="Times New Roman" w:hAnsi="Times New Roman" w:cs="Times New Roman"/>
                <w:lang w:eastAsia="en-GB"/>
              </w:rPr>
            </w:pPr>
            <w:r w:rsidRPr="000B7ED5">
              <w:rPr>
                <w:rFonts w:ascii="Times New Roman" w:eastAsia="Times New Roman" w:hAnsi="Times New Roman" w:cs="Times New Roman"/>
                <w:lang w:eastAsia="en-GB"/>
              </w:rPr>
              <w:t>There researcher will agree to ensure all data will be stored on the University memory space allocated to the individual researcher, which is protected by a firewall, password only access with two step authentication and is encrypted.</w:t>
            </w:r>
            <w:r w:rsidR="000B7ED5" w:rsidRPr="000B7ED5">
              <w:rPr>
                <w:rFonts w:ascii="Times New Roman" w:eastAsia="Times New Roman" w:hAnsi="Times New Roman" w:cs="Times New Roman"/>
                <w:lang w:eastAsia="en-GB"/>
              </w:rPr>
              <w:t xml:space="preserve"> In doing this the data is unlikely to be breached but the researcher will report an</w:t>
            </w:r>
            <w:r w:rsidR="005F065A">
              <w:rPr>
                <w:rFonts w:ascii="Times New Roman" w:eastAsia="Times New Roman" w:hAnsi="Times New Roman" w:cs="Times New Roman"/>
                <w:lang w:eastAsia="en-GB"/>
              </w:rPr>
              <w:t>y</w:t>
            </w:r>
            <w:r w:rsidR="000B7ED5" w:rsidRPr="000B7ED5">
              <w:rPr>
                <w:rFonts w:ascii="Times New Roman" w:eastAsia="Times New Roman" w:hAnsi="Times New Roman" w:cs="Times New Roman"/>
                <w:lang w:eastAsia="en-GB"/>
              </w:rPr>
              <w:t xml:space="preserve"> </w:t>
            </w:r>
            <w:r w:rsidR="005F065A" w:rsidRPr="000B7ED5">
              <w:rPr>
                <w:rFonts w:ascii="Times New Roman" w:eastAsia="Times New Roman" w:hAnsi="Times New Roman" w:cs="Times New Roman"/>
                <w:lang w:eastAsia="en-GB"/>
              </w:rPr>
              <w:t>issue</w:t>
            </w:r>
            <w:r w:rsidR="005F065A">
              <w:rPr>
                <w:rFonts w:ascii="Times New Roman" w:eastAsia="Times New Roman" w:hAnsi="Times New Roman" w:cs="Times New Roman"/>
                <w:lang w:eastAsia="en-GB"/>
              </w:rPr>
              <w:t>s</w:t>
            </w:r>
            <w:r w:rsidR="000B7ED5" w:rsidRPr="000B7ED5">
              <w:rPr>
                <w:rFonts w:ascii="Times New Roman" w:eastAsia="Times New Roman" w:hAnsi="Times New Roman" w:cs="Times New Roman"/>
                <w:lang w:eastAsia="en-GB"/>
              </w:rPr>
              <w:t xml:space="preserve"> immediately to the appropriate persons.</w:t>
            </w:r>
          </w:p>
          <w:p w14:paraId="13C42D72" w14:textId="77777777" w:rsidR="006D1DAF" w:rsidRDefault="006D1DAF" w:rsidP="006D1DAF">
            <w:pPr>
              <w:spacing w:after="0" w:line="240" w:lineRule="auto"/>
              <w:textAlignment w:val="baseline"/>
              <w:rPr>
                <w:rFonts w:ascii="Times New Roman" w:eastAsia="Times New Roman" w:hAnsi="Times New Roman" w:cs="Times New Roman"/>
                <w:lang w:eastAsia="en-GB"/>
              </w:rPr>
            </w:pPr>
          </w:p>
          <w:p w14:paraId="375447DA" w14:textId="77777777" w:rsidR="005F065A" w:rsidRDefault="005F065A" w:rsidP="005F065A">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eastAsia="en-GB"/>
              </w:rPr>
              <w:t>BERA (2018) and ERIC, (no date), UWTSD, (2020), UWTSD, (no date) and UWTSD, no date b).</w:t>
            </w:r>
          </w:p>
          <w:p w14:paraId="2A1D0BA3" w14:textId="77777777" w:rsidR="005F065A" w:rsidRPr="000B7ED5" w:rsidRDefault="005F065A" w:rsidP="006D1DAF">
            <w:pPr>
              <w:spacing w:after="0" w:line="240" w:lineRule="auto"/>
              <w:textAlignment w:val="baseline"/>
              <w:rPr>
                <w:rFonts w:ascii="Times New Roman" w:eastAsia="Times New Roman" w:hAnsi="Times New Roman" w:cs="Times New Roman"/>
                <w:lang w:eastAsia="en-GB"/>
              </w:rPr>
            </w:pPr>
          </w:p>
          <w:p w14:paraId="28B524CE" w14:textId="77777777" w:rsidR="006D1DAF" w:rsidRDefault="006D1DAF" w:rsidP="00C86EEA">
            <w:pPr>
              <w:spacing w:after="0" w:line="240" w:lineRule="auto"/>
              <w:textAlignment w:val="baseline"/>
              <w:rPr>
                <w:rFonts w:ascii="Arial" w:eastAsia="Times New Roman" w:hAnsi="Arial" w:cs="Arial"/>
                <w:lang w:eastAsia="en-GB"/>
              </w:rPr>
            </w:pPr>
          </w:p>
          <w:p w14:paraId="075AFFE8" w14:textId="0004BE19" w:rsidR="000B7ED5" w:rsidRPr="00C86EEA" w:rsidRDefault="00C86EEA" w:rsidP="000B7ED5">
            <w:pPr>
              <w:spacing w:after="0" w:line="240" w:lineRule="auto"/>
              <w:textAlignment w:val="baseline"/>
              <w:rPr>
                <w:rFonts w:ascii="Arial" w:eastAsia="Times New Roman" w:hAnsi="Arial" w:cs="Arial"/>
                <w:lang w:eastAsia="en-GB"/>
              </w:rPr>
            </w:pPr>
            <w:r w:rsidRPr="00C86EEA">
              <w:rPr>
                <w:rFonts w:ascii="Arial" w:eastAsia="Times New Roman" w:hAnsi="Arial" w:cs="Arial"/>
                <w:lang w:eastAsia="en-GB"/>
              </w:rPr>
              <w:t> </w:t>
            </w:r>
          </w:p>
          <w:p w14:paraId="0B662423" w14:textId="01C98D9B"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tc>
      </w:tr>
    </w:tbl>
    <w:p w14:paraId="5185006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Times New Roman" w:eastAsia="Times New Roman" w:hAnsi="Times New Roman" w:cs="Times New Roman"/>
          <w:sz w:val="20"/>
          <w:szCs w:val="20"/>
          <w:lang w:eastAsia="en-GB"/>
        </w:rPr>
        <w:lastRenderedPageBreak/>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538"/>
        <w:gridCol w:w="934"/>
        <w:gridCol w:w="789"/>
        <w:gridCol w:w="794"/>
      </w:tblGrid>
      <w:tr w:rsidR="00C86EEA" w:rsidRPr="00C86EEA" w14:paraId="506E0491" w14:textId="77777777" w:rsidTr="00C86EEA">
        <w:tc>
          <w:tcPr>
            <w:tcW w:w="9915" w:type="dxa"/>
            <w:gridSpan w:val="4"/>
            <w:tcBorders>
              <w:top w:val="single" w:sz="6" w:space="0" w:color="auto"/>
              <w:left w:val="single" w:sz="6" w:space="0" w:color="auto"/>
              <w:bottom w:val="single" w:sz="6" w:space="0" w:color="auto"/>
              <w:right w:val="single" w:sz="6" w:space="0" w:color="auto"/>
            </w:tcBorders>
            <w:shd w:val="clear" w:color="auto" w:fill="F2F2F2"/>
            <w:hideMark/>
          </w:tcPr>
          <w:p w14:paraId="766D0BE3" w14:textId="77777777" w:rsidR="00C86EEA" w:rsidRPr="00C86EEA" w:rsidRDefault="00C86EEA" w:rsidP="00C86EEA">
            <w:pPr>
              <w:spacing w:after="0" w:line="240" w:lineRule="auto"/>
              <w:textAlignment w:val="baseline"/>
              <w:divId w:val="1238511632"/>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Disclosure and Barring Service</w:t>
            </w:r>
            <w:r w:rsidRPr="00C86EEA">
              <w:rPr>
                <w:rFonts w:ascii="Arial" w:eastAsia="Times New Roman" w:hAnsi="Arial" w:cs="Arial"/>
                <w:lang w:eastAsia="en-GB"/>
              </w:rPr>
              <w:t> </w:t>
            </w:r>
          </w:p>
        </w:tc>
      </w:tr>
      <w:tr w:rsidR="00C86EEA" w:rsidRPr="00C86EEA" w14:paraId="4B1DF509" w14:textId="77777777" w:rsidTr="00C86EEA">
        <w:tc>
          <w:tcPr>
            <w:tcW w:w="7245" w:type="dxa"/>
            <w:tcBorders>
              <w:top w:val="single" w:sz="6" w:space="0" w:color="auto"/>
              <w:left w:val="single" w:sz="6" w:space="0" w:color="auto"/>
              <w:bottom w:val="single" w:sz="6" w:space="0" w:color="auto"/>
              <w:right w:val="single" w:sz="6" w:space="0" w:color="auto"/>
            </w:tcBorders>
            <w:shd w:val="clear" w:color="auto" w:fill="F2F2F2"/>
            <w:hideMark/>
          </w:tcPr>
          <w:p w14:paraId="27B207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the research activity involves children or vulnerable adults, a Disclosure and Barring Service (DBS) certificate must be obtained before any contact with such participants. </w:t>
            </w:r>
          </w:p>
        </w:tc>
        <w:tc>
          <w:tcPr>
            <w:tcW w:w="99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73CF83B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p w14:paraId="7AFC124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3355830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p w14:paraId="728FC88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F2F2F2"/>
            <w:vAlign w:val="bottom"/>
            <w:hideMark/>
          </w:tcPr>
          <w:p w14:paraId="110BE27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N/A</w:t>
            </w:r>
            <w:r w:rsidRPr="00C86EEA">
              <w:rPr>
                <w:rFonts w:ascii="Arial" w:eastAsia="Times New Roman" w:hAnsi="Arial" w:cs="Arial"/>
                <w:lang w:eastAsia="en-GB"/>
              </w:rPr>
              <w:t> </w:t>
            </w:r>
          </w:p>
          <w:p w14:paraId="0FFBD4C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r>
      <w:tr w:rsidR="00C86EEA" w:rsidRPr="00C86EEA" w14:paraId="1DCA42F9" w14:textId="77777777" w:rsidTr="00C86EEA">
        <w:trPr>
          <w:trHeight w:val="480"/>
        </w:trPr>
        <w:tc>
          <w:tcPr>
            <w:tcW w:w="724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74E3C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your research require you to hold a current DBS Certificate? </w:t>
            </w:r>
          </w:p>
        </w:tc>
        <w:tc>
          <w:tcPr>
            <w:tcW w:w="99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F85189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00CF1F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81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BAB182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r>
    </w:tbl>
    <w:p w14:paraId="737803ED"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E3B812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2BD677E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I: Feedback, Consent and Confidentiality</w:t>
      </w:r>
      <w:r w:rsidRPr="00C86EEA">
        <w:rPr>
          <w:rFonts w:ascii="Arial" w:eastAsia="Times New Roman" w:hAnsi="Arial" w:cs="Arial"/>
          <w:lang w:eastAsia="en-GB"/>
        </w:rPr>
        <w:t> </w:t>
      </w:r>
    </w:p>
    <w:tbl>
      <w:tblPr>
        <w:tblW w:w="0" w:type="dxa"/>
        <w:tblInd w:w="-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55"/>
      </w:tblGrid>
      <w:tr w:rsidR="00C86EEA" w:rsidRPr="00C86EEA" w14:paraId="4FED1830"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5DC3B93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Feedback</w:t>
            </w:r>
            <w:r w:rsidRPr="00C86EEA">
              <w:rPr>
                <w:rFonts w:ascii="Arial" w:eastAsia="Times New Roman" w:hAnsi="Arial" w:cs="Arial"/>
                <w:lang w:eastAsia="en-GB"/>
              </w:rPr>
              <w:t> </w:t>
            </w:r>
          </w:p>
          <w:p w14:paraId="38A5E91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What de-briefing and feedback will be provided to participants, how will this be done and when?  </w:t>
            </w:r>
          </w:p>
        </w:tc>
      </w:tr>
      <w:tr w:rsidR="00C86EEA" w:rsidRPr="00C86EEA" w14:paraId="2E91EAF4"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55C5BFA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7F7CBCCC" w14:textId="49A2078D" w:rsidR="00745266" w:rsidRPr="00C86EEA" w:rsidRDefault="007406B0" w:rsidP="00745266">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Reports publishes </w:t>
            </w:r>
            <w:r w:rsidR="008F7772">
              <w:rPr>
                <w:rFonts w:ascii="Arial" w:eastAsia="Times New Roman" w:hAnsi="Arial" w:cs="Arial"/>
                <w:lang w:eastAsia="en-GB"/>
              </w:rPr>
              <w:t>because of</w:t>
            </w:r>
            <w:r>
              <w:rPr>
                <w:rFonts w:ascii="Arial" w:eastAsia="Times New Roman" w:hAnsi="Arial" w:cs="Arial"/>
                <w:lang w:eastAsia="en-GB"/>
              </w:rPr>
              <w:t xml:space="preserve"> the research will be shared with the participants and care give</w:t>
            </w:r>
            <w:r w:rsidR="00B30F68">
              <w:rPr>
                <w:rFonts w:ascii="Arial" w:eastAsia="Times New Roman" w:hAnsi="Arial" w:cs="Arial"/>
                <w:lang w:eastAsia="en-GB"/>
              </w:rPr>
              <w:t>r</w:t>
            </w:r>
            <w:r>
              <w:rPr>
                <w:rFonts w:ascii="Arial" w:eastAsia="Times New Roman" w:hAnsi="Arial" w:cs="Arial"/>
                <w:lang w:eastAsia="en-GB"/>
              </w:rPr>
              <w:t>s.</w:t>
            </w:r>
            <w:r w:rsidR="00B30F68">
              <w:rPr>
                <w:rFonts w:ascii="Arial" w:eastAsia="Times New Roman" w:hAnsi="Arial" w:cs="Arial"/>
                <w:lang w:eastAsia="en-GB"/>
              </w:rPr>
              <w:t xml:space="preserve"> There will be an end of research presentation delivered to staff, parents, children</w:t>
            </w:r>
            <w:r w:rsidR="008F7772">
              <w:rPr>
                <w:rFonts w:ascii="Arial" w:eastAsia="Times New Roman" w:hAnsi="Arial" w:cs="Arial"/>
                <w:lang w:eastAsia="en-GB"/>
              </w:rPr>
              <w:t>,</w:t>
            </w:r>
            <w:r w:rsidR="00B30F68">
              <w:rPr>
                <w:rFonts w:ascii="Arial" w:eastAsia="Times New Roman" w:hAnsi="Arial" w:cs="Arial"/>
                <w:lang w:eastAsia="en-GB"/>
              </w:rPr>
              <w:t xml:space="preserve"> and governors</w:t>
            </w:r>
            <w:r w:rsidR="00FA7EEC">
              <w:rPr>
                <w:rFonts w:ascii="Arial" w:eastAsia="Times New Roman" w:hAnsi="Arial" w:cs="Arial"/>
                <w:lang w:eastAsia="en-GB"/>
              </w:rPr>
              <w:t xml:space="preserve"> to discuss the findings and invite and questions</w:t>
            </w:r>
            <w:r w:rsidR="004E0DE4">
              <w:rPr>
                <w:rFonts w:ascii="Arial" w:eastAsia="Times New Roman" w:hAnsi="Arial" w:cs="Arial"/>
                <w:lang w:eastAsia="en-GB"/>
              </w:rPr>
              <w:t xml:space="preserve">. </w:t>
            </w:r>
          </w:p>
          <w:p w14:paraId="170B6FDF" w14:textId="3B7B5C14"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p>
          <w:p w14:paraId="2CCF7A4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59FBAEEB"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2EEF563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Informed consent</w:t>
            </w:r>
            <w:r w:rsidRPr="00C86EEA">
              <w:rPr>
                <w:rFonts w:ascii="Arial" w:eastAsia="Times New Roman" w:hAnsi="Arial" w:cs="Arial"/>
                <w:lang w:eastAsia="en-GB"/>
              </w:rPr>
              <w:t> </w:t>
            </w:r>
          </w:p>
          <w:p w14:paraId="2ECBC2C4" w14:textId="3A0A2E15" w:rsidR="00C86EEA" w:rsidRPr="00C86EEA" w:rsidRDefault="00732C7D"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parents/carers of the children within the sample and the practitioners will be given a letter discussing the research proposal including how the research will be carried out and what data collection it requires. These letters will include consent forms and will outline the duration of the research. All participants will be invited to attend a presentation which will go into deeper detail with regards to the research allowing for questions and discussions to be encouraged. Once parental consent has been obtained the assent (consent) of the children will be gathered using discussions and observing their interaction with the research ensuring signs of them </w:t>
            </w:r>
            <w:r w:rsidRPr="00790A33">
              <w:rPr>
                <w:rFonts w:ascii="Arial" w:eastAsia="Times New Roman" w:hAnsi="Arial" w:cs="Arial"/>
                <w:lang w:eastAsia="en-GB"/>
              </w:rPr>
              <w:t xml:space="preserve">wanting to withdraw are observed and withdrawal from the research is </w:t>
            </w:r>
            <w:r w:rsidRPr="00790A33">
              <w:rPr>
                <w:rFonts w:ascii="Arial" w:eastAsia="Times New Roman" w:hAnsi="Arial" w:cs="Arial"/>
                <w:lang w:eastAsia="en-GB"/>
              </w:rPr>
              <w:lastRenderedPageBreak/>
              <w:t>immediate and respected (</w:t>
            </w:r>
            <w:r w:rsidRPr="00790A33">
              <w:rPr>
                <w:rFonts w:ascii="Arial" w:hAnsi="Arial" w:cs="Arial"/>
              </w:rPr>
              <w:t>Rossi, W. Reynolds, W and Nelson, 2003</w:t>
            </w:r>
            <w:r>
              <w:rPr>
                <w:rFonts w:ascii="Arial" w:hAnsi="Arial" w:cs="Arial"/>
                <w:sz w:val="28"/>
                <w:szCs w:val="28"/>
              </w:rPr>
              <w:t xml:space="preserve">). </w:t>
            </w:r>
            <w:r>
              <w:rPr>
                <w:rFonts w:ascii="Arial" w:hAnsi="Arial" w:cs="Arial"/>
              </w:rPr>
              <w:t>Consent forms will state that withdrawal from the research for both practitioners and child will be respected without judgement</w:t>
            </w:r>
            <w:r w:rsidR="003F5140">
              <w:rPr>
                <w:rFonts w:ascii="Arial" w:hAnsi="Arial" w:cs="Arial"/>
              </w:rPr>
              <w:t xml:space="preserve"> </w:t>
            </w:r>
            <w:r w:rsidR="004E0DE4">
              <w:rPr>
                <w:rFonts w:ascii="Times New Roman" w:eastAsia="Times New Roman" w:hAnsi="Times New Roman" w:cs="Times New Roman"/>
                <w:sz w:val="24"/>
                <w:szCs w:val="24"/>
                <w:lang w:eastAsia="en-GB"/>
              </w:rPr>
              <w:t>(UWTSD, no date)</w:t>
            </w:r>
          </w:p>
        </w:tc>
      </w:tr>
      <w:tr w:rsidR="00C86EEA" w:rsidRPr="00C86EEA" w14:paraId="4E222BD3"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6AB77F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715E6A5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25602EAF"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F2F2F2"/>
            <w:hideMark/>
          </w:tcPr>
          <w:p w14:paraId="0FF81BB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Confidentiality / Anonymity</w:t>
            </w:r>
            <w:r w:rsidRPr="00C86EEA">
              <w:rPr>
                <w:rFonts w:ascii="Arial" w:eastAsia="Times New Roman" w:hAnsi="Arial" w:cs="Arial"/>
                <w:lang w:eastAsia="en-GB"/>
              </w:rPr>
              <w:t> </w:t>
            </w:r>
          </w:p>
          <w:p w14:paraId="3C4B07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Set out how anonymity of participants and confidentiality will be ensured in any outputs. If anonymity is not being offered, explain why this is the case.  </w:t>
            </w:r>
          </w:p>
        </w:tc>
      </w:tr>
      <w:tr w:rsidR="00C86EEA" w:rsidRPr="00C86EEA" w14:paraId="4EC6FA15" w14:textId="77777777" w:rsidTr="00C86EEA">
        <w:tc>
          <w:tcPr>
            <w:tcW w:w="9915" w:type="dxa"/>
            <w:tcBorders>
              <w:top w:val="single" w:sz="6" w:space="0" w:color="auto"/>
              <w:left w:val="single" w:sz="6" w:space="0" w:color="auto"/>
              <w:bottom w:val="single" w:sz="6" w:space="0" w:color="auto"/>
              <w:right w:val="single" w:sz="6" w:space="0" w:color="auto"/>
            </w:tcBorders>
            <w:shd w:val="clear" w:color="auto" w:fill="auto"/>
            <w:hideMark/>
          </w:tcPr>
          <w:p w14:paraId="75EBAC6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42A5A1F" w14:textId="286FCE7A" w:rsidR="00FB0980" w:rsidRDefault="00C45A7A" w:rsidP="00C86EEA">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The settings name will not </w:t>
            </w:r>
            <w:r w:rsidR="001C3F88">
              <w:rPr>
                <w:rFonts w:ascii="Arial" w:eastAsia="Times New Roman" w:hAnsi="Arial" w:cs="Arial"/>
                <w:lang w:eastAsia="en-GB"/>
              </w:rPr>
              <w:t>be names or identifiable in any descriptive writing produced. The county will be stated where the research was undertaken</w:t>
            </w:r>
            <w:r w:rsidR="00FB0980">
              <w:rPr>
                <w:rFonts w:ascii="Arial" w:eastAsia="Times New Roman" w:hAnsi="Arial" w:cs="Arial"/>
                <w:lang w:eastAsia="en-GB"/>
              </w:rPr>
              <w:t>, however no other information will be required or used for the research.</w:t>
            </w:r>
            <w:r w:rsidR="00303B71">
              <w:rPr>
                <w:rFonts w:ascii="Arial" w:eastAsia="Times New Roman" w:hAnsi="Arial" w:cs="Arial"/>
                <w:lang w:eastAsia="en-GB"/>
              </w:rPr>
              <w:t xml:space="preserve"> Photos taken will be used for data analysis and would be shared or published ensuring confidentiality </w:t>
            </w:r>
            <w:r w:rsidR="007712FD">
              <w:rPr>
                <w:rFonts w:ascii="Arial" w:eastAsia="Times New Roman" w:hAnsi="Arial" w:cs="Arial"/>
                <w:lang w:eastAsia="en-GB"/>
              </w:rPr>
              <w:t xml:space="preserve">upheld. Children and practitioners if names are required within the report </w:t>
            </w:r>
            <w:r w:rsidR="00203664">
              <w:rPr>
                <w:rFonts w:ascii="Arial" w:eastAsia="Times New Roman" w:hAnsi="Arial" w:cs="Arial"/>
                <w:lang w:eastAsia="en-GB"/>
              </w:rPr>
              <w:t xml:space="preserve">will be given </w:t>
            </w:r>
            <w:r w:rsidR="007712FD">
              <w:rPr>
                <w:rFonts w:ascii="Arial" w:eastAsia="Times New Roman" w:hAnsi="Arial" w:cs="Arial"/>
                <w:lang w:eastAsia="en-GB"/>
              </w:rPr>
              <w:t xml:space="preserve">names that are </w:t>
            </w:r>
            <w:r w:rsidR="00C567A0">
              <w:rPr>
                <w:rFonts w:ascii="Arial" w:eastAsia="Times New Roman" w:hAnsi="Arial" w:cs="Arial"/>
                <w:lang w:eastAsia="en-GB"/>
              </w:rPr>
              <w:t>n</w:t>
            </w:r>
            <w:r w:rsidR="007712FD">
              <w:rPr>
                <w:rFonts w:ascii="Arial" w:eastAsia="Times New Roman" w:hAnsi="Arial" w:cs="Arial"/>
                <w:lang w:eastAsia="en-GB"/>
              </w:rPr>
              <w:t>on</w:t>
            </w:r>
            <w:r w:rsidR="00C567A0">
              <w:rPr>
                <w:rFonts w:ascii="Arial" w:eastAsia="Times New Roman" w:hAnsi="Arial" w:cs="Arial"/>
                <w:lang w:eastAsia="en-GB"/>
              </w:rPr>
              <w:t>-</w:t>
            </w:r>
            <w:r w:rsidR="007712FD">
              <w:rPr>
                <w:rFonts w:ascii="Arial" w:eastAsia="Times New Roman" w:hAnsi="Arial" w:cs="Arial"/>
                <w:lang w:eastAsia="en-GB"/>
              </w:rPr>
              <w:t>identifi</w:t>
            </w:r>
            <w:r w:rsidR="00BC7D28">
              <w:rPr>
                <w:rFonts w:ascii="Arial" w:eastAsia="Times New Roman" w:hAnsi="Arial" w:cs="Arial"/>
                <w:lang w:eastAsia="en-GB"/>
              </w:rPr>
              <w:t>able</w:t>
            </w:r>
            <w:r w:rsidR="00203664">
              <w:rPr>
                <w:rFonts w:ascii="Arial" w:eastAsia="Times New Roman" w:hAnsi="Arial" w:cs="Arial"/>
                <w:lang w:eastAsia="en-GB"/>
              </w:rPr>
              <w:t>.</w:t>
            </w:r>
          </w:p>
          <w:p w14:paraId="7F96D96F" w14:textId="467300CA" w:rsidR="00C86EEA" w:rsidRPr="00C86EEA" w:rsidRDefault="00C45A7A"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 xml:space="preserve"> </w:t>
            </w:r>
            <w:r w:rsidR="00C86EEA" w:rsidRPr="00C86EEA">
              <w:rPr>
                <w:rFonts w:ascii="Arial" w:eastAsia="Times New Roman" w:hAnsi="Arial" w:cs="Arial"/>
                <w:lang w:eastAsia="en-GB"/>
              </w:rPr>
              <w:t> </w:t>
            </w:r>
          </w:p>
          <w:p w14:paraId="59207F7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bl>
    <w:p w14:paraId="4274C92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555A8A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1232B23B"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J: Data Protection and Storage</w:t>
      </w:r>
      <w:r w:rsidRPr="00C86EEA">
        <w:rPr>
          <w:rFonts w:ascii="Arial" w:eastAsia="Times New Roman" w:hAnsi="Arial" w:cs="Arial"/>
          <w:lang w:eastAsia="en-GB"/>
        </w:rPr>
        <w:t> </w:t>
      </w:r>
    </w:p>
    <w:p w14:paraId="3DEC4C70"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8" w:tgtFrame="_blank" w:history="1">
        <w:r w:rsidRPr="00C86EEA">
          <w:rPr>
            <w:rFonts w:ascii="Arial" w:eastAsia="Times New Roman" w:hAnsi="Arial" w:cs="Arial"/>
            <w:color w:val="0000FF"/>
            <w:u w:val="single"/>
            <w:lang w:eastAsia="en-GB"/>
          </w:rPr>
          <w:t>http://uwtsd.ac.uk/library/research-data-management/</w:t>
        </w:r>
      </w:hyperlink>
      <w:r w:rsidRPr="00C86EEA">
        <w:rPr>
          <w:rFonts w:ascii="Arial" w:eastAsia="Times New Roman" w:hAnsi="Arial" w:cs="Arial"/>
          <w:color w:val="000000"/>
          <w:lang w:eastAsia="en-GB"/>
        </w:rPr>
        <w:t>). </w:t>
      </w:r>
    </w:p>
    <w:tbl>
      <w:tblPr>
        <w:tblW w:w="0" w:type="dxa"/>
        <w:tblInd w:w="-1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
        <w:gridCol w:w="7079"/>
        <w:gridCol w:w="15"/>
        <w:gridCol w:w="893"/>
        <w:gridCol w:w="13"/>
        <w:gridCol w:w="1010"/>
      </w:tblGrid>
      <w:tr w:rsidR="00C86EEA" w:rsidRPr="00C86EEA" w14:paraId="425D69C9" w14:textId="77777777" w:rsidTr="00C86E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D3D37B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the research activity involve personal da</w:t>
            </w:r>
            <w:r w:rsidRPr="00C86EEA">
              <w:rPr>
                <w:rFonts w:ascii="Arial" w:eastAsia="Times New Roman" w:hAnsi="Arial" w:cs="Arial"/>
                <w:shd w:val="clear" w:color="auto" w:fill="F2F2F2"/>
                <w:lang w:eastAsia="en-GB"/>
              </w:rPr>
              <w:t>t</w:t>
            </w:r>
            <w:r w:rsidRPr="00C86EEA">
              <w:rPr>
                <w:rFonts w:ascii="Arial" w:eastAsia="Times New Roman" w:hAnsi="Arial" w:cs="Arial"/>
                <w:lang w:eastAsia="en-GB"/>
              </w:rPr>
              <w:t>a (as defined by the General Data Protection Regulation 2016 “GDPR” and the Data Protection Act 2018 “DPA”)?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08EFE7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8C5ABD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2A2F7F7B" w14:textId="77777777" w:rsidTr="00C86E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14B01D56" w14:textId="77777777" w:rsidR="00C86EEA" w:rsidRPr="00C86EEA" w:rsidRDefault="00C86EEA" w:rsidP="00C86EEA">
            <w:pPr>
              <w:spacing w:after="0" w:line="240" w:lineRule="auto"/>
              <w:ind w:left="55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lang w:eastAsia="en-GB"/>
              </w:rPr>
              <w:t>“Personal data”</w:t>
            </w:r>
            <w:r w:rsidRPr="00C86EEA">
              <w:rPr>
                <w:rFonts w:ascii="Arial" w:eastAsia="Times New Roman" w:hAnsi="Arial" w:cs="Arial"/>
                <w:i/>
                <w:iCs/>
                <w:lang w:eastAsia="en-GB"/>
              </w:rPr>
              <w:t xml:space="preserve"> </w:t>
            </w:r>
            <w:r w:rsidRPr="00C86EEA">
              <w:rPr>
                <w:rFonts w:ascii="Arial" w:eastAsia="Times New Roman" w:hAnsi="Arial" w:cs="Arial"/>
                <w:i/>
                <w:iCs/>
                <w:color w:val="333333"/>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C86EEA">
              <w:rPr>
                <w:rFonts w:ascii="Arial" w:eastAsia="Times New Roman" w:hAnsi="Arial" w:cs="Arial"/>
                <w:i/>
                <w:iCs/>
                <w:color w:val="333333"/>
                <w:shd w:val="clear" w:color="auto" w:fill="F2F2F2"/>
                <w:lang w:eastAsia="en-GB"/>
              </w:rPr>
              <w:t>in particular by</w:t>
            </w:r>
            <w:proofErr w:type="gramEnd"/>
            <w:r w:rsidRPr="00C86EEA">
              <w:rPr>
                <w:rFonts w:ascii="Arial" w:eastAsia="Times New Roman" w:hAnsi="Arial" w:cs="Arial"/>
                <w:i/>
                <w:iCs/>
                <w:color w:val="333333"/>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C86EEA">
              <w:rPr>
                <w:rFonts w:ascii="Arial" w:eastAsia="Times New Roman" w:hAnsi="Arial" w:cs="Arial"/>
                <w:color w:val="333333"/>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3623380" w14:textId="7C722CAC" w:rsidR="00C86EEA" w:rsidRPr="00C86EEA" w:rsidRDefault="00203664"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295E856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val="en-US" w:eastAsia="en-GB"/>
              </w:rPr>
              <w:t>☐</w:t>
            </w:r>
            <w:r w:rsidRPr="00C86EEA">
              <w:rPr>
                <w:rFonts w:ascii="MS Gothic" w:eastAsia="MS Gothic" w:hAnsi="MS Gothic" w:cs="Times New Roman" w:hint="eastAsia"/>
                <w:lang w:eastAsia="en-GB"/>
              </w:rPr>
              <w:t> </w:t>
            </w:r>
          </w:p>
        </w:tc>
      </w:tr>
      <w:tr w:rsidR="00C86EEA" w:rsidRPr="00C86EEA" w14:paraId="07115556"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7B3A4FB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provide a</w:t>
            </w:r>
            <w:r w:rsidRPr="00C86EEA">
              <w:rPr>
                <w:rFonts w:ascii="Arial" w:eastAsia="Times New Roman" w:hAnsi="Arial" w:cs="Arial"/>
                <w:b/>
                <w:bCs/>
                <w:lang w:eastAsia="en-GB"/>
              </w:rPr>
              <w:t xml:space="preserve"> </w:t>
            </w:r>
            <w:r w:rsidRPr="00C86EEA">
              <w:rPr>
                <w:rFonts w:ascii="Arial" w:eastAsia="Times New Roman" w:hAnsi="Arial" w:cs="Arial"/>
                <w:lang w:eastAsia="en-GB"/>
              </w:rPr>
              <w:t>description of the data and explain why this data needs to be collected: </w:t>
            </w:r>
          </w:p>
        </w:tc>
      </w:tr>
      <w:tr w:rsidR="00C86EEA" w:rsidRPr="00C86EEA" w14:paraId="7810DD66"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3F0371B9" w14:textId="25B054CA"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w:t>
            </w:r>
            <w:r w:rsidR="00203664">
              <w:rPr>
                <w:rFonts w:ascii="Arial" w:eastAsia="Times New Roman" w:hAnsi="Arial" w:cs="Arial"/>
                <w:lang w:eastAsia="en-GB"/>
              </w:rPr>
              <w:t>photographs</w:t>
            </w:r>
            <w:r w:rsidRPr="00C86EEA">
              <w:rPr>
                <w:rFonts w:ascii="Arial" w:eastAsia="Times New Roman" w:hAnsi="Arial" w:cs="Arial"/>
                <w:lang w:eastAsia="en-GB"/>
              </w:rPr>
              <w:t xml:space="preserve"> collected could be used to identify individuals</w:t>
            </w:r>
            <w:r w:rsidR="00203664">
              <w:rPr>
                <w:rFonts w:ascii="Arial" w:eastAsia="Times New Roman" w:hAnsi="Arial" w:cs="Arial"/>
                <w:lang w:eastAsia="en-GB"/>
              </w:rPr>
              <w:t>.</w:t>
            </w:r>
          </w:p>
          <w:p w14:paraId="022EA9D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374D1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9541F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27552F7E" w14:textId="77777777" w:rsidTr="00C86EEA">
        <w:trPr>
          <w:trHeight w:val="390"/>
        </w:trPr>
        <w:tc>
          <w:tcPr>
            <w:tcW w:w="7755" w:type="dxa"/>
            <w:gridSpan w:val="2"/>
            <w:tcBorders>
              <w:top w:val="nil"/>
              <w:left w:val="single" w:sz="6" w:space="0" w:color="auto"/>
              <w:bottom w:val="single" w:sz="6" w:space="0" w:color="auto"/>
              <w:right w:val="single" w:sz="6" w:space="0" w:color="auto"/>
            </w:tcBorders>
            <w:shd w:val="clear" w:color="auto" w:fill="F2F2F2"/>
            <w:vAlign w:val="center"/>
            <w:hideMark/>
          </w:tcPr>
          <w:p w14:paraId="3A0A7A2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Does it involve special category data (as defined by the GDPR)?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EFC295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ACBCBC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2BF84874" w14:textId="77777777" w:rsidTr="00C86EEA">
        <w:trPr>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A0BB00C" w14:textId="77777777" w:rsidR="00C86EEA" w:rsidRPr="00C86EEA" w:rsidRDefault="00C86EEA" w:rsidP="00C86EEA">
            <w:pPr>
              <w:spacing w:after="0" w:line="240" w:lineRule="auto"/>
              <w:ind w:left="55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i/>
                <w:iCs/>
                <w:color w:val="000000"/>
                <w:sz w:val="20"/>
                <w:szCs w:val="20"/>
                <w:lang w:eastAsia="en-GB"/>
              </w:rPr>
              <w:t>“Special category data”</w:t>
            </w:r>
            <w:r w:rsidRPr="00C86EEA">
              <w:rPr>
                <w:rFonts w:ascii="Arial" w:eastAsia="Times New Roman" w:hAnsi="Arial" w:cs="Arial"/>
                <w:i/>
                <w:iCs/>
                <w:color w:val="000000"/>
                <w:sz w:val="20"/>
                <w:szCs w:val="20"/>
                <w:lang w:eastAsia="en-GB"/>
              </w:rPr>
              <w:t> means sensitive personal data consisting of information as to the data subjects’ –</w:t>
            </w:r>
            <w:r w:rsidRPr="00C86EEA">
              <w:rPr>
                <w:rFonts w:ascii="Arial" w:eastAsia="Times New Roman" w:hAnsi="Arial" w:cs="Arial"/>
                <w:color w:val="000000"/>
                <w:sz w:val="20"/>
                <w:szCs w:val="20"/>
                <w:lang w:eastAsia="en-GB"/>
              </w:rPr>
              <w:t> </w:t>
            </w:r>
          </w:p>
          <w:p w14:paraId="7D6D6378"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(a) racial or ethnic origin,</w:t>
            </w:r>
            <w:r w:rsidRPr="00C86EEA">
              <w:rPr>
                <w:rFonts w:ascii="Arial" w:eastAsia="Times New Roman" w:hAnsi="Arial" w:cs="Arial"/>
                <w:color w:val="000000"/>
                <w:sz w:val="20"/>
                <w:szCs w:val="20"/>
                <w:lang w:eastAsia="en-GB"/>
              </w:rPr>
              <w:t> </w:t>
            </w:r>
          </w:p>
          <w:p w14:paraId="688DEBC0"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(b) political opinions,</w:t>
            </w:r>
            <w:r w:rsidRPr="00C86EEA">
              <w:rPr>
                <w:rFonts w:ascii="Arial" w:eastAsia="Times New Roman" w:hAnsi="Arial" w:cs="Arial"/>
                <w:color w:val="000000"/>
                <w:sz w:val="20"/>
                <w:szCs w:val="20"/>
                <w:lang w:eastAsia="en-GB"/>
              </w:rPr>
              <w:t> </w:t>
            </w:r>
          </w:p>
          <w:p w14:paraId="279A1A04"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w:t>
            </w:r>
            <w:proofErr w:type="gramStart"/>
            <w:r w:rsidRPr="00C86EEA">
              <w:rPr>
                <w:rFonts w:ascii="Arial" w:eastAsia="Times New Roman" w:hAnsi="Arial" w:cs="Arial"/>
                <w:i/>
                <w:iCs/>
                <w:color w:val="000000"/>
                <w:sz w:val="20"/>
                <w:szCs w:val="20"/>
                <w:lang w:eastAsia="en-GB"/>
              </w:rPr>
              <w:t>c )</w:t>
            </w:r>
            <w:proofErr w:type="gramEnd"/>
            <w:r w:rsidRPr="00C86EEA">
              <w:rPr>
                <w:rFonts w:ascii="Arial" w:eastAsia="Times New Roman" w:hAnsi="Arial" w:cs="Arial"/>
                <w:i/>
                <w:iCs/>
                <w:color w:val="000000"/>
                <w:sz w:val="20"/>
                <w:szCs w:val="20"/>
                <w:lang w:eastAsia="en-GB"/>
              </w:rPr>
              <w:t xml:space="preserve"> religious beliefs or other beliefs of a similar nature,</w:t>
            </w:r>
            <w:r w:rsidRPr="00C86EEA">
              <w:rPr>
                <w:rFonts w:ascii="Arial" w:eastAsia="Times New Roman" w:hAnsi="Arial" w:cs="Arial"/>
                <w:color w:val="000000"/>
                <w:sz w:val="20"/>
                <w:szCs w:val="20"/>
                <w:lang w:eastAsia="en-GB"/>
              </w:rPr>
              <w:t> </w:t>
            </w:r>
          </w:p>
          <w:p w14:paraId="5DE4C931"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(d) membership of a trade union (within the meaning of the Trade Union and Labour Relations (Consolidation) Act 1992),</w:t>
            </w:r>
            <w:r w:rsidRPr="00C86EEA">
              <w:rPr>
                <w:rFonts w:ascii="Arial" w:eastAsia="Times New Roman" w:hAnsi="Arial" w:cs="Arial"/>
                <w:color w:val="000000"/>
                <w:sz w:val="20"/>
                <w:szCs w:val="20"/>
                <w:lang w:eastAsia="en-GB"/>
              </w:rPr>
              <w:t> </w:t>
            </w:r>
          </w:p>
          <w:p w14:paraId="2D07506B"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(e) physical or mental health or condition,</w:t>
            </w:r>
            <w:r w:rsidRPr="00C86EEA">
              <w:rPr>
                <w:rFonts w:ascii="Arial" w:eastAsia="Times New Roman" w:hAnsi="Arial" w:cs="Arial"/>
                <w:color w:val="000000"/>
                <w:sz w:val="20"/>
                <w:szCs w:val="20"/>
                <w:lang w:eastAsia="en-GB"/>
              </w:rPr>
              <w:t> </w:t>
            </w:r>
          </w:p>
          <w:p w14:paraId="0CA4D6C4"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(f) sexual life,</w:t>
            </w:r>
            <w:r w:rsidRPr="00C86EEA">
              <w:rPr>
                <w:rFonts w:ascii="Arial" w:eastAsia="Times New Roman" w:hAnsi="Arial" w:cs="Arial"/>
                <w:color w:val="000000"/>
                <w:sz w:val="20"/>
                <w:szCs w:val="20"/>
                <w:lang w:eastAsia="en-GB"/>
              </w:rPr>
              <w:t> </w:t>
            </w:r>
          </w:p>
          <w:p w14:paraId="2ACFD207"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(g) genetics,</w:t>
            </w:r>
            <w:r w:rsidRPr="00C86EEA">
              <w:rPr>
                <w:rFonts w:ascii="Arial" w:eastAsia="Times New Roman" w:hAnsi="Arial" w:cs="Arial"/>
                <w:color w:val="000000"/>
                <w:sz w:val="20"/>
                <w:szCs w:val="20"/>
                <w:lang w:eastAsia="en-GB"/>
              </w:rPr>
              <w:t> </w:t>
            </w:r>
          </w:p>
          <w:p w14:paraId="01B9328F" w14:textId="77777777" w:rsidR="00C86EEA" w:rsidRPr="00C86EEA" w:rsidRDefault="00C86EEA" w:rsidP="00C86EEA">
            <w:pPr>
              <w:spacing w:after="0" w:line="240" w:lineRule="auto"/>
              <w:ind w:left="1125" w:right="555"/>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000000"/>
                <w:sz w:val="20"/>
                <w:szCs w:val="20"/>
                <w:lang w:eastAsia="en-GB"/>
              </w:rPr>
              <w:t>(h) biometric data (as used for ID purposes),</w:t>
            </w:r>
            <w:r w:rsidRPr="00C86EEA">
              <w:rPr>
                <w:rFonts w:ascii="Arial" w:eastAsia="Times New Roman" w:hAnsi="Arial" w:cs="Arial"/>
                <w:color w:val="000000"/>
                <w:sz w:val="20"/>
                <w:szCs w:val="20"/>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8D54D8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p w14:paraId="6A0BE2A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val="en-US" w:eastAsia="en-GB"/>
              </w:rPr>
              <w:t>☐</w:t>
            </w:r>
            <w:r w:rsidRPr="00C86EEA">
              <w:rPr>
                <w:rFonts w:ascii="MS Gothic" w:eastAsia="MS Gothic" w:hAnsi="MS Gothic" w:cs="Times New Roman" w:hint="eastAsia"/>
                <w:lang w:eastAsia="en-GB"/>
              </w:rPr>
              <w:t> </w:t>
            </w:r>
          </w:p>
        </w:tc>
        <w:tc>
          <w:tcPr>
            <w:tcW w:w="1125"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502EA6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lang w:eastAsia="en-GB"/>
              </w:rPr>
              <w:t> </w:t>
            </w:r>
          </w:p>
          <w:p w14:paraId="3BE71AB4" w14:textId="1D1BE774" w:rsidR="00C86EEA" w:rsidRPr="00C86EEA" w:rsidRDefault="0080287B"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sz w:val="16"/>
                <w:szCs w:val="16"/>
                <w:lang w:eastAsia="en-GB"/>
              </w:rPr>
              <w:t> </w:t>
            </w:r>
          </w:p>
        </w:tc>
      </w:tr>
      <w:tr w:rsidR="00C86EEA" w:rsidRPr="00C86EEA" w14:paraId="7AB8407E"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F2F2F2"/>
            <w:vAlign w:val="center"/>
            <w:hideMark/>
          </w:tcPr>
          <w:p w14:paraId="6F00548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 provide a</w:t>
            </w:r>
            <w:r w:rsidRPr="00C86EEA">
              <w:rPr>
                <w:rFonts w:ascii="Arial" w:eastAsia="Times New Roman" w:hAnsi="Arial" w:cs="Arial"/>
                <w:b/>
                <w:bCs/>
                <w:lang w:eastAsia="en-GB"/>
              </w:rPr>
              <w:t xml:space="preserve"> </w:t>
            </w:r>
            <w:r w:rsidRPr="00C86EEA">
              <w:rPr>
                <w:rFonts w:ascii="Arial" w:eastAsia="Times New Roman" w:hAnsi="Arial" w:cs="Arial"/>
                <w:lang w:eastAsia="en-GB"/>
              </w:rPr>
              <w:t>description of the special category data and explain why this data needs to be collected: </w:t>
            </w:r>
          </w:p>
        </w:tc>
      </w:tr>
      <w:tr w:rsidR="00C86EEA" w:rsidRPr="00C86EEA" w14:paraId="42196C24" w14:textId="77777777" w:rsidTr="00C86EEA">
        <w:trPr>
          <w:trHeight w:val="390"/>
        </w:trPr>
        <w:tc>
          <w:tcPr>
            <w:tcW w:w="9885" w:type="dxa"/>
            <w:gridSpan w:val="6"/>
            <w:tcBorders>
              <w:top w:val="single" w:sz="6" w:space="0" w:color="auto"/>
              <w:left w:val="single" w:sz="6" w:space="0" w:color="auto"/>
              <w:bottom w:val="single" w:sz="6" w:space="0" w:color="auto"/>
              <w:right w:val="single" w:sz="6" w:space="0" w:color="auto"/>
            </w:tcBorders>
            <w:shd w:val="clear" w:color="auto" w:fill="auto"/>
            <w:vAlign w:val="center"/>
            <w:hideMark/>
          </w:tcPr>
          <w:p w14:paraId="098F26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53C3BDC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17557D7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45BB6B8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4C799B71"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456873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Will the research activity involve storing personal data and/or special category data on one of the </w:t>
            </w:r>
            <w:proofErr w:type="gramStart"/>
            <w:r w:rsidRPr="00C86EEA">
              <w:rPr>
                <w:rFonts w:ascii="Arial" w:eastAsia="Times New Roman" w:hAnsi="Arial" w:cs="Arial"/>
                <w:lang w:eastAsia="en-GB"/>
              </w:rPr>
              <w:t>following:</w:t>
            </w:r>
            <w:proofErr w:type="gramEnd"/>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68DC5D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hideMark/>
          </w:tcPr>
          <w:p w14:paraId="67EB6474"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73874ED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04D2E1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Manual files (</w:t>
            </w:r>
            <w:proofErr w:type="gramStart"/>
            <w:r w:rsidRPr="00C86EEA">
              <w:rPr>
                <w:rFonts w:ascii="Arial" w:eastAsia="Times New Roman" w:hAnsi="Arial" w:cs="Arial"/>
                <w:lang w:eastAsia="en-GB"/>
              </w:rPr>
              <w:t>i.e.</w:t>
            </w:r>
            <w:proofErr w:type="gramEnd"/>
            <w:r w:rsidRPr="00C86EEA">
              <w:rPr>
                <w:rFonts w:ascii="Arial" w:eastAsia="Times New Roman" w:hAnsi="Arial" w:cs="Arial"/>
                <w:lang w:eastAsia="en-GB"/>
              </w:rPr>
              <w:t xml:space="preserve"> in paper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BED313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58612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9D5600E"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8E764D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University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0147FD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3D7A59D7"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396B5252"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9D2AF7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Private company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12A2FC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1CE7BA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2DC1D39"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541EFA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Home or other personal computers?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2D93A7A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1494285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4D4978A"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2159CD1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Laptop computers/ CDs/ Portable disk-drives/ memory sticks?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0D1E3D8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5C2B512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31E420F"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6AC64B3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“Cloud” storage or websites?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5440852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4A3FF81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7EE4D43"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AD904E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Other – specify: </w:t>
            </w:r>
          </w:p>
          <w:p w14:paraId="429DE86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hideMark/>
          </w:tcPr>
          <w:p w14:paraId="3EE8E8F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83E451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893ECD1"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6C16FA7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For all stored data, explain the measures in place to ensure the security of the data collected, data confidentiality, including details of </w:t>
            </w:r>
            <w:r w:rsidRPr="00C86EEA">
              <w:rPr>
                <w:rFonts w:ascii="Arial" w:eastAsia="Times New Roman" w:hAnsi="Arial" w:cs="Arial"/>
                <w:shd w:val="clear" w:color="auto" w:fill="F2F2F2"/>
                <w:lang w:eastAsia="en-GB"/>
              </w:rPr>
              <w:t>password</w:t>
            </w:r>
            <w:r w:rsidRPr="00C86EEA">
              <w:rPr>
                <w:rFonts w:ascii="Arial" w:eastAsia="Times New Roman" w:hAnsi="Arial" w:cs="Arial"/>
                <w:lang w:eastAsia="en-GB"/>
              </w:rPr>
              <w:t xml:space="preserve"> protection, encryption, anonymisation and pseudonymisation: </w:t>
            </w:r>
          </w:p>
        </w:tc>
      </w:tr>
      <w:tr w:rsidR="00C86EEA" w:rsidRPr="00C86EEA" w14:paraId="61FC557F"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39FC9B10" w14:textId="77777777" w:rsidR="0080287B" w:rsidRDefault="0080287B" w:rsidP="00C86EEA">
            <w:pPr>
              <w:spacing w:after="0" w:line="240" w:lineRule="auto"/>
              <w:jc w:val="center"/>
              <w:textAlignment w:val="baseline"/>
              <w:rPr>
                <w:rFonts w:ascii="Times New Roman" w:eastAsia="Times New Roman" w:hAnsi="Times New Roman" w:cs="Times New Roman"/>
                <w:sz w:val="24"/>
                <w:szCs w:val="24"/>
                <w:lang w:eastAsia="en-GB"/>
              </w:rPr>
            </w:pPr>
          </w:p>
          <w:p w14:paraId="5BD764F8" w14:textId="37D7F392" w:rsidR="0080287B" w:rsidRPr="00C86EEA" w:rsidRDefault="00E477A9" w:rsidP="00E477A9">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All paper notes and consent forms and camera will be kept in a locked cabinet in a secure office inaccessible to others.</w:t>
            </w:r>
            <w:r w:rsidR="00F66C0A">
              <w:rPr>
                <w:rFonts w:ascii="Times New Roman" w:eastAsia="Times New Roman" w:hAnsi="Times New Roman" w:cs="Times New Roman"/>
                <w:sz w:val="24"/>
                <w:szCs w:val="24"/>
                <w:lang w:eastAsia="en-GB"/>
              </w:rPr>
              <w:t xml:space="preserve"> Photos from the camera will be uploaded to the u</w:t>
            </w:r>
            <w:r w:rsidR="00F66C0A" w:rsidRPr="000B7ED5">
              <w:rPr>
                <w:rFonts w:ascii="Times New Roman" w:eastAsia="Times New Roman" w:hAnsi="Times New Roman" w:cs="Times New Roman"/>
                <w:lang w:eastAsia="en-GB"/>
              </w:rPr>
              <w:t>niversity memory space allocated to the individual researcher, which is protected by a firewall, password only access with two step authentication and is encrypted. In doing this the data is unlikely to be breached but the researcher will report an</w:t>
            </w:r>
            <w:r w:rsidR="00F66C0A">
              <w:rPr>
                <w:rFonts w:ascii="Times New Roman" w:eastAsia="Times New Roman" w:hAnsi="Times New Roman" w:cs="Times New Roman"/>
                <w:lang w:eastAsia="en-GB"/>
              </w:rPr>
              <w:t>y</w:t>
            </w:r>
            <w:r w:rsidR="00F66C0A" w:rsidRPr="000B7ED5">
              <w:rPr>
                <w:rFonts w:ascii="Times New Roman" w:eastAsia="Times New Roman" w:hAnsi="Times New Roman" w:cs="Times New Roman"/>
                <w:lang w:eastAsia="en-GB"/>
              </w:rPr>
              <w:t xml:space="preserve"> issue</w:t>
            </w:r>
            <w:r w:rsidR="00F66C0A">
              <w:rPr>
                <w:rFonts w:ascii="Times New Roman" w:eastAsia="Times New Roman" w:hAnsi="Times New Roman" w:cs="Times New Roman"/>
                <w:lang w:eastAsia="en-GB"/>
              </w:rPr>
              <w:t>s</w:t>
            </w:r>
            <w:r w:rsidR="00F66C0A" w:rsidRPr="000B7ED5">
              <w:rPr>
                <w:rFonts w:ascii="Times New Roman" w:eastAsia="Times New Roman" w:hAnsi="Times New Roman" w:cs="Times New Roman"/>
                <w:lang w:eastAsia="en-GB"/>
              </w:rPr>
              <w:t xml:space="preserve"> immediately to the appropriate persons</w:t>
            </w:r>
            <w:r w:rsidR="00F66C0A">
              <w:rPr>
                <w:rFonts w:ascii="Times New Roman" w:eastAsia="Times New Roman" w:hAnsi="Times New Roman" w:cs="Times New Roman"/>
                <w:lang w:eastAsia="en-GB"/>
              </w:rPr>
              <w:t xml:space="preserve"> </w:t>
            </w:r>
            <w:r w:rsidR="00F66C0A">
              <w:rPr>
                <w:rFonts w:ascii="Times New Roman" w:eastAsia="Times New Roman" w:hAnsi="Times New Roman" w:cs="Times New Roman"/>
                <w:sz w:val="24"/>
                <w:szCs w:val="24"/>
                <w:lang w:eastAsia="en-GB"/>
              </w:rPr>
              <w:t>(UWTSD, no date).</w:t>
            </w:r>
          </w:p>
          <w:p w14:paraId="4DE6DC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3B5013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5B006975" w14:textId="77777777" w:rsidTr="00C86EEA">
        <w:trPr>
          <w:gridBefore w:val="1"/>
          <w:wBefore w:w="15" w:type="dxa"/>
          <w:trHeight w:val="435"/>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2868E40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All Data Storage</w:t>
            </w:r>
            <w:r w:rsidRPr="00C86EEA">
              <w:rPr>
                <w:rFonts w:ascii="Arial" w:eastAsia="Times New Roman" w:hAnsi="Arial" w:cs="Arial"/>
                <w:lang w:eastAsia="en-GB"/>
              </w:rPr>
              <w:t> </w:t>
            </w:r>
          </w:p>
        </w:tc>
      </w:tr>
      <w:tr w:rsidR="00C86EEA" w:rsidRPr="00C86EEA" w14:paraId="6D9D503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39DA9EF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Will the research activity involve any of the following </w:t>
            </w:r>
            <w:proofErr w:type="gramStart"/>
            <w:r w:rsidRPr="00C86EEA">
              <w:rPr>
                <w:rFonts w:ascii="Arial" w:eastAsia="Times New Roman" w:hAnsi="Arial" w:cs="Arial"/>
                <w:lang w:eastAsia="en-GB"/>
              </w:rPr>
              <w:t>activities:</w:t>
            </w:r>
            <w:proofErr w:type="gramEnd"/>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131083E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BA1148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r>
      <w:tr w:rsidR="00C86EEA" w:rsidRPr="00C86EEA" w14:paraId="1A7DF080"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471A36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Electronic transfer of data in any form?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53B714F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1AB7A41"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19F86F6"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6C800C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Sharing of data with others at the University?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7725EA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9A6DE0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440B27FE" w14:textId="77777777" w:rsidTr="00C86EEA">
        <w:trPr>
          <w:gridBefore w:val="1"/>
          <w:wBefore w:w="15" w:type="dxa"/>
          <w:trHeight w:val="435"/>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009407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Sharing of data with other organisations?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7DFBF34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5B1761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696CADD4"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7B0A0F7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Export of data outside the European Union or importing of data from outside the UK?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4C0134E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55783E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0C967576"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955879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Use of personal addresses, postcodes, faxes, </w:t>
            </w:r>
            <w:proofErr w:type="gramStart"/>
            <w:r w:rsidRPr="00C86EEA">
              <w:rPr>
                <w:rFonts w:ascii="Arial" w:eastAsia="Times New Roman" w:hAnsi="Arial" w:cs="Arial"/>
                <w:lang w:eastAsia="en-GB"/>
              </w:rPr>
              <w:t>emails</w:t>
            </w:r>
            <w:proofErr w:type="gramEnd"/>
            <w:r w:rsidRPr="00C86EEA">
              <w:rPr>
                <w:rFonts w:ascii="Arial" w:eastAsia="Times New Roman" w:hAnsi="Arial" w:cs="Arial"/>
                <w:lang w:eastAsia="en-GB"/>
              </w:rPr>
              <w:t xml:space="preserve"> or telephone numbers?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13F831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6C9433D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17E428A2"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324F1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Publication of data that might allow identification of </w:t>
            </w:r>
            <w:proofErr w:type="gramStart"/>
            <w:r w:rsidRPr="00C86EEA">
              <w:rPr>
                <w:rFonts w:ascii="Arial" w:eastAsia="Times New Roman" w:hAnsi="Arial" w:cs="Arial"/>
                <w:lang w:eastAsia="en-GB"/>
              </w:rPr>
              <w:t>individuals?</w:t>
            </w:r>
            <w:proofErr w:type="gramEnd"/>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3B4360D8"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2E720D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28458BC3"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26F795B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Use of data management system?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033820B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B4B068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70D5EBA0" w14:textId="77777777" w:rsidTr="00C86EEA">
        <w:trPr>
          <w:gridBefore w:val="1"/>
          <w:wBefore w:w="15" w:type="dxa"/>
          <w:trHeight w:val="390"/>
        </w:trPr>
        <w:tc>
          <w:tcPr>
            <w:tcW w:w="7755" w:type="dxa"/>
            <w:gridSpan w:val="2"/>
            <w:tcBorders>
              <w:top w:val="single" w:sz="6" w:space="0" w:color="auto"/>
              <w:left w:val="single" w:sz="6" w:space="0" w:color="auto"/>
              <w:bottom w:val="single" w:sz="6" w:space="0" w:color="auto"/>
              <w:right w:val="single" w:sz="6" w:space="0" w:color="auto"/>
            </w:tcBorders>
            <w:shd w:val="clear" w:color="auto" w:fill="F2F2F2"/>
            <w:vAlign w:val="center"/>
            <w:hideMark/>
          </w:tcPr>
          <w:p w14:paraId="0F0F7C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Data archiving?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BFBFBF"/>
            <w:vAlign w:val="center"/>
            <w:hideMark/>
          </w:tcPr>
          <w:p w14:paraId="603575D5"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7DF666E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lang w:eastAsia="en-GB"/>
              </w:rPr>
              <w:t>☒</w:t>
            </w:r>
            <w:r w:rsidRPr="00C86EEA">
              <w:rPr>
                <w:rFonts w:ascii="Arial" w:eastAsia="Times New Roman" w:hAnsi="Arial" w:cs="Arial"/>
                <w:lang w:eastAsia="en-GB"/>
              </w:rPr>
              <w:t> </w:t>
            </w:r>
          </w:p>
        </w:tc>
      </w:tr>
      <w:tr w:rsidR="00C86EEA" w:rsidRPr="00C86EEA" w14:paraId="50FEB2EA"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59BD5F5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If YES</w:t>
            </w:r>
            <w:r w:rsidRPr="00C86EEA">
              <w:rPr>
                <w:rFonts w:ascii="Arial" w:eastAsia="Times New Roman" w:hAnsi="Arial" w:cs="Arial"/>
                <w:b/>
                <w:bCs/>
                <w:lang w:eastAsia="en-GB"/>
              </w:rPr>
              <w:t xml:space="preserve"> </w:t>
            </w:r>
            <w:r w:rsidRPr="00C86EEA">
              <w:rPr>
                <w:rFonts w:ascii="Arial" w:eastAsia="Times New Roman" w:hAnsi="Arial" w:cs="Arial"/>
                <w:lang w:eastAsia="en-GB"/>
              </w:rPr>
              <w:t>to any question, please provide full details, explaining how this will be conducted in accordance with the GDPR and DPA (and/or any international equivalent): </w:t>
            </w:r>
          </w:p>
        </w:tc>
      </w:tr>
      <w:tr w:rsidR="00C86EEA" w:rsidRPr="00C86EEA" w14:paraId="5F6B50B6"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5622AAF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05145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CEAA5F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0EF17A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43CA4F00"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vAlign w:val="center"/>
            <w:hideMark/>
          </w:tcPr>
          <w:p w14:paraId="3304374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List all who will have access to the data generated by the research activity: </w:t>
            </w:r>
          </w:p>
        </w:tc>
      </w:tr>
      <w:tr w:rsidR="00C86EEA" w:rsidRPr="00C86EEA" w14:paraId="526D564F"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vAlign w:val="center"/>
            <w:hideMark/>
          </w:tcPr>
          <w:p w14:paraId="43459E8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 </w:t>
            </w:r>
          </w:p>
          <w:p w14:paraId="60DF4741" w14:textId="20F9D1A0"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researcher </w:t>
            </w:r>
            <w:r w:rsidR="00B17B9B">
              <w:rPr>
                <w:rFonts w:ascii="Arial" w:eastAsia="Times New Roman" w:hAnsi="Arial" w:cs="Arial"/>
                <w:lang w:eastAsia="en-GB"/>
              </w:rPr>
              <w:t xml:space="preserve">Toniann Phillips </w:t>
            </w:r>
            <w:r w:rsidRPr="00C86EEA">
              <w:rPr>
                <w:rFonts w:ascii="Arial" w:eastAsia="Times New Roman" w:hAnsi="Arial" w:cs="Arial"/>
                <w:lang w:eastAsia="en-GB"/>
              </w:rPr>
              <w:t xml:space="preserve">named in this form and her tutor </w:t>
            </w:r>
            <w:r w:rsidR="00B17B9B">
              <w:rPr>
                <w:rFonts w:ascii="Arial" w:eastAsia="Times New Roman" w:hAnsi="Arial" w:cs="Arial"/>
                <w:lang w:eastAsia="en-GB"/>
              </w:rPr>
              <w:t>Jessica Pitman.</w:t>
            </w:r>
          </w:p>
          <w:p w14:paraId="70BD7AE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01FE3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36E09DB2"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4794E9F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List who will have control of, and act as custodian(s) for, data generated by the research activity: </w:t>
            </w:r>
          </w:p>
        </w:tc>
      </w:tr>
      <w:tr w:rsidR="00C86EEA" w:rsidRPr="00C86EEA" w14:paraId="3CEEAA60"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620E7DE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71B2809" w14:textId="2AEBAFE2" w:rsidR="00B17B9B" w:rsidRPr="00C86EEA" w:rsidRDefault="00B17B9B" w:rsidP="00B17B9B">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The researcher </w:t>
            </w:r>
            <w:r>
              <w:rPr>
                <w:rFonts w:ascii="Arial" w:eastAsia="Times New Roman" w:hAnsi="Arial" w:cs="Arial"/>
                <w:lang w:eastAsia="en-GB"/>
              </w:rPr>
              <w:t xml:space="preserve">Toniann Phillips </w:t>
            </w:r>
            <w:r w:rsidRPr="00C86EEA">
              <w:rPr>
                <w:rFonts w:ascii="Arial" w:eastAsia="Times New Roman" w:hAnsi="Arial" w:cs="Arial"/>
                <w:lang w:eastAsia="en-GB"/>
              </w:rPr>
              <w:t xml:space="preserve">named in this form and her tutor </w:t>
            </w:r>
            <w:r>
              <w:rPr>
                <w:rFonts w:ascii="Arial" w:eastAsia="Times New Roman" w:hAnsi="Arial" w:cs="Arial"/>
                <w:lang w:eastAsia="en-GB"/>
              </w:rPr>
              <w:t>Jessica Pitman.</w:t>
            </w:r>
          </w:p>
          <w:p w14:paraId="6ED141D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6CD83178"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6019C14E"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F2F2F2"/>
            <w:hideMark/>
          </w:tcPr>
          <w:p w14:paraId="2B0B005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Give details of data storage arrangements, including security measures in place to protect the data, where data will be stored, how long for, and in what form. Will data be archived – if so how and if not </w:t>
            </w:r>
            <w:proofErr w:type="gramStart"/>
            <w:r w:rsidRPr="00C86EEA">
              <w:rPr>
                <w:rFonts w:ascii="Arial" w:eastAsia="Times New Roman" w:hAnsi="Arial" w:cs="Arial"/>
                <w:lang w:eastAsia="en-GB"/>
              </w:rPr>
              <w:t>why not</w:t>
            </w:r>
            <w:proofErr w:type="gramEnd"/>
            <w:r w:rsidRPr="00C86EEA">
              <w:rPr>
                <w:rFonts w:ascii="Arial" w:eastAsia="Times New Roman" w:hAnsi="Arial" w:cs="Arial"/>
                <w:lang w:eastAsia="en-GB"/>
              </w:rPr>
              <w:t>.   </w:t>
            </w:r>
          </w:p>
        </w:tc>
      </w:tr>
      <w:tr w:rsidR="00C86EEA" w:rsidRPr="00C86EEA" w14:paraId="644A67B9"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2AF81ABD" w14:textId="77777777" w:rsidR="00B17B9B" w:rsidRDefault="00B17B9B" w:rsidP="00C86EEA">
            <w:pPr>
              <w:spacing w:after="0" w:line="240" w:lineRule="auto"/>
              <w:jc w:val="center"/>
              <w:textAlignment w:val="baseline"/>
              <w:rPr>
                <w:rFonts w:ascii="Times New Roman" w:eastAsia="Times New Roman" w:hAnsi="Times New Roman" w:cs="Times New Roman"/>
                <w:sz w:val="24"/>
                <w:szCs w:val="24"/>
                <w:lang w:eastAsia="en-GB"/>
              </w:rPr>
            </w:pPr>
          </w:p>
          <w:p w14:paraId="2A8B2410" w14:textId="539F5252" w:rsidR="00305447" w:rsidRPr="00305447" w:rsidRDefault="003847E7" w:rsidP="00305447">
            <w:pPr>
              <w:tabs>
                <w:tab w:val="center" w:pos="4497"/>
              </w:tabs>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Research data can be</w:t>
            </w:r>
            <w:r w:rsidR="00F61C5C">
              <w:rPr>
                <w:rFonts w:ascii="Times New Roman" w:eastAsia="Times New Roman" w:hAnsi="Times New Roman" w:cs="Times New Roman"/>
                <w:sz w:val="24"/>
                <w:szCs w:val="24"/>
                <w:lang w:eastAsia="en-GB"/>
              </w:rPr>
              <w:t xml:space="preserve"> stored for as long as </w:t>
            </w:r>
            <w:r w:rsidR="00700F5D">
              <w:rPr>
                <w:rFonts w:ascii="Times New Roman" w:eastAsia="Times New Roman" w:hAnsi="Times New Roman" w:cs="Times New Roman"/>
                <w:sz w:val="24"/>
                <w:szCs w:val="24"/>
                <w:lang w:eastAsia="en-GB"/>
              </w:rPr>
              <w:t>it</w:t>
            </w:r>
            <w:r w:rsidR="00240E77">
              <w:rPr>
                <w:rFonts w:ascii="Times New Roman" w:eastAsia="Times New Roman" w:hAnsi="Times New Roman" w:cs="Times New Roman"/>
                <w:sz w:val="24"/>
                <w:szCs w:val="24"/>
                <w:lang w:eastAsia="en-GB"/>
              </w:rPr>
              <w:t xml:space="preserve"> is of value to the researcher and the wider community providing the researcher has specified beforehand how long the data will be held. </w:t>
            </w:r>
            <w:r w:rsidR="00F035ED">
              <w:rPr>
                <w:rFonts w:ascii="Times New Roman" w:eastAsia="Times New Roman" w:hAnsi="Times New Roman" w:cs="Times New Roman"/>
                <w:sz w:val="24"/>
                <w:szCs w:val="24"/>
                <w:lang w:eastAsia="en-GB"/>
              </w:rPr>
              <w:t>Bets practice for managing research data is that it should be accessible for at least ten y</w:t>
            </w:r>
            <w:r w:rsidR="00700F5D">
              <w:rPr>
                <w:rFonts w:ascii="Times New Roman" w:eastAsia="Times New Roman" w:hAnsi="Times New Roman" w:cs="Times New Roman"/>
                <w:sz w:val="24"/>
                <w:szCs w:val="24"/>
                <w:lang w:eastAsia="en-GB"/>
              </w:rPr>
              <w:t xml:space="preserve">ears prior to the publication of the research findings. Will this in mind </w:t>
            </w:r>
            <w:r w:rsidR="00305447">
              <w:rPr>
                <w:rFonts w:ascii="Times New Roman" w:eastAsia="Times New Roman" w:hAnsi="Times New Roman" w:cs="Times New Roman"/>
                <w:sz w:val="24"/>
                <w:szCs w:val="24"/>
                <w:lang w:eastAsia="en-GB"/>
              </w:rPr>
              <w:t>all data collected will be stored for ten years.</w:t>
            </w:r>
            <w:r w:rsidR="00305447" w:rsidRPr="000B7ED5">
              <w:rPr>
                <w:rFonts w:ascii="Times New Roman" w:eastAsia="Times New Roman" w:hAnsi="Times New Roman" w:cs="Times New Roman"/>
                <w:lang w:eastAsia="en-GB"/>
              </w:rPr>
              <w:t xml:space="preserve"> </w:t>
            </w:r>
            <w:r w:rsidR="00305447">
              <w:rPr>
                <w:rFonts w:ascii="Times New Roman" w:eastAsia="Times New Roman" w:hAnsi="Times New Roman" w:cs="Times New Roman"/>
                <w:lang w:eastAsia="en-GB"/>
              </w:rPr>
              <w:t xml:space="preserve">The </w:t>
            </w:r>
            <w:r w:rsidR="00305447" w:rsidRPr="000B7ED5">
              <w:rPr>
                <w:rFonts w:ascii="Times New Roman" w:eastAsia="Times New Roman" w:hAnsi="Times New Roman" w:cs="Times New Roman"/>
                <w:lang w:eastAsia="en-GB"/>
              </w:rPr>
              <w:t>researcher will agree to ensure all data will be stored on the University memory space allocated to the individual researcher, which is protected by a firewall, password only access with two step authentication and is encrypted. In doing this the data is unlikely to be breached but the researcher will report an</w:t>
            </w:r>
            <w:r w:rsidR="00305447">
              <w:rPr>
                <w:rFonts w:ascii="Times New Roman" w:eastAsia="Times New Roman" w:hAnsi="Times New Roman" w:cs="Times New Roman"/>
                <w:lang w:eastAsia="en-GB"/>
              </w:rPr>
              <w:t>y</w:t>
            </w:r>
            <w:r w:rsidR="00305447" w:rsidRPr="000B7ED5">
              <w:rPr>
                <w:rFonts w:ascii="Times New Roman" w:eastAsia="Times New Roman" w:hAnsi="Times New Roman" w:cs="Times New Roman"/>
                <w:lang w:eastAsia="en-GB"/>
              </w:rPr>
              <w:t xml:space="preserve"> issue</w:t>
            </w:r>
            <w:r w:rsidR="00305447">
              <w:rPr>
                <w:rFonts w:ascii="Times New Roman" w:eastAsia="Times New Roman" w:hAnsi="Times New Roman" w:cs="Times New Roman"/>
                <w:lang w:eastAsia="en-GB"/>
              </w:rPr>
              <w:t>s</w:t>
            </w:r>
            <w:r w:rsidR="00305447" w:rsidRPr="000B7ED5">
              <w:rPr>
                <w:rFonts w:ascii="Times New Roman" w:eastAsia="Times New Roman" w:hAnsi="Times New Roman" w:cs="Times New Roman"/>
                <w:lang w:eastAsia="en-GB"/>
              </w:rPr>
              <w:t xml:space="preserve"> immediately to the appropriate persons</w:t>
            </w:r>
            <w:r w:rsidR="00B9466E">
              <w:rPr>
                <w:rFonts w:ascii="Times New Roman" w:eastAsia="Times New Roman" w:hAnsi="Times New Roman" w:cs="Times New Roman"/>
                <w:lang w:eastAsia="en-GB"/>
              </w:rPr>
              <w:t xml:space="preserve"> (UWTSD, no date b).</w:t>
            </w:r>
          </w:p>
          <w:p w14:paraId="1C6D5CBB" w14:textId="77777777" w:rsidR="00305447" w:rsidRDefault="00305447" w:rsidP="003847E7">
            <w:pPr>
              <w:spacing w:after="0" w:line="240" w:lineRule="auto"/>
              <w:textAlignment w:val="baseline"/>
              <w:rPr>
                <w:rFonts w:ascii="Times New Roman" w:eastAsia="Times New Roman" w:hAnsi="Times New Roman" w:cs="Times New Roman"/>
                <w:sz w:val="24"/>
                <w:szCs w:val="24"/>
                <w:lang w:eastAsia="en-GB"/>
              </w:rPr>
            </w:pPr>
          </w:p>
          <w:p w14:paraId="19C3E85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0BB61B85"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08B9EE7E"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157A1D1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Please indicate if your data will be stored in the UWTSD Research Data Repository (see </w:t>
            </w:r>
            <w:hyperlink r:id="rId9" w:tgtFrame="_blank" w:history="1">
              <w:r w:rsidRPr="00C86EEA">
                <w:rPr>
                  <w:rFonts w:ascii="Arial" w:eastAsia="Times New Roman" w:hAnsi="Arial" w:cs="Arial"/>
                  <w:color w:val="000000"/>
                  <w:u w:val="single"/>
                  <w:lang w:eastAsia="en-GB"/>
                </w:rPr>
                <w:t>https://researchdata.uwtsd.ac.uk/</w:t>
              </w:r>
            </w:hyperlink>
            <w:r w:rsidRPr="00C86EEA">
              <w:rPr>
                <w:rFonts w:ascii="Arial" w:eastAsia="Times New Roman" w:hAnsi="Arial" w:cs="Arial"/>
                <w:color w:val="000000"/>
                <w:lang w:eastAsia="en-GB"/>
              </w:rPr>
              <w:t xml:space="preserve"> ).   If </w:t>
            </w:r>
            <w:proofErr w:type="gramStart"/>
            <w:r w:rsidRPr="00C86EEA">
              <w:rPr>
                <w:rFonts w:ascii="Arial" w:eastAsia="Times New Roman" w:hAnsi="Arial" w:cs="Arial"/>
                <w:color w:val="000000"/>
                <w:lang w:eastAsia="en-GB"/>
              </w:rPr>
              <w:t>so</w:t>
            </w:r>
            <w:proofErr w:type="gramEnd"/>
            <w:r w:rsidRPr="00C86EEA">
              <w:rPr>
                <w:rFonts w:ascii="Arial" w:eastAsia="Times New Roman" w:hAnsi="Arial" w:cs="Arial"/>
                <w:color w:val="000000"/>
                <w:lang w:eastAsia="en-GB"/>
              </w:rPr>
              <w:t xml:space="preserve"> please explain. (</w:t>
            </w:r>
            <w:r w:rsidRPr="00C86EEA">
              <w:rPr>
                <w:rFonts w:ascii="Arial" w:eastAsia="Times New Roman" w:hAnsi="Arial" w:cs="Arial"/>
                <w:i/>
                <w:iCs/>
                <w:color w:val="000000"/>
                <w:lang w:eastAsia="en-GB"/>
              </w:rPr>
              <w:t>Most relevant to academic staff)</w:t>
            </w:r>
            <w:r w:rsidRPr="00C86EEA">
              <w:rPr>
                <w:rFonts w:ascii="Times New Roman" w:eastAsia="Times New Roman" w:hAnsi="Times New Roman" w:cs="Times New Roman"/>
                <w:color w:val="000000"/>
                <w:sz w:val="20"/>
                <w:szCs w:val="20"/>
                <w:lang w:eastAsia="en-GB"/>
              </w:rPr>
              <w:t>  </w:t>
            </w:r>
          </w:p>
        </w:tc>
      </w:tr>
      <w:tr w:rsidR="00C86EEA" w:rsidRPr="00C86EEA" w14:paraId="7AF1575C" w14:textId="77777777" w:rsidTr="00C86EEA">
        <w:trPr>
          <w:gridBefore w:val="1"/>
          <w:wBefore w:w="15" w:type="dxa"/>
          <w:trHeight w:val="390"/>
        </w:trPr>
        <w:tc>
          <w:tcPr>
            <w:tcW w:w="9885" w:type="dxa"/>
            <w:gridSpan w:val="5"/>
            <w:tcBorders>
              <w:top w:val="single" w:sz="6" w:space="0" w:color="auto"/>
              <w:left w:val="single" w:sz="6" w:space="0" w:color="auto"/>
              <w:bottom w:val="single" w:sz="6" w:space="0" w:color="auto"/>
              <w:right w:val="single" w:sz="6" w:space="0" w:color="auto"/>
            </w:tcBorders>
            <w:shd w:val="clear" w:color="auto" w:fill="auto"/>
            <w:hideMark/>
          </w:tcPr>
          <w:p w14:paraId="5FFF1F0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595645C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No </w:t>
            </w:r>
          </w:p>
          <w:p w14:paraId="5DBFD54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365296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i/>
                <w:iCs/>
                <w:color w:val="808080"/>
                <w:sz w:val="18"/>
                <w:szCs w:val="18"/>
                <w:lang w:eastAsia="en-GB"/>
              </w:rPr>
              <w:t>(</w:t>
            </w:r>
            <w:proofErr w:type="gramStart"/>
            <w:r w:rsidRPr="00C86EEA">
              <w:rPr>
                <w:rFonts w:ascii="Arial" w:eastAsia="Times New Roman" w:hAnsi="Arial" w:cs="Arial"/>
                <w:i/>
                <w:iCs/>
                <w:color w:val="808080"/>
                <w:sz w:val="18"/>
                <w:szCs w:val="18"/>
                <w:lang w:eastAsia="en-GB"/>
              </w:rPr>
              <w:t>this</w:t>
            </w:r>
            <w:proofErr w:type="gramEnd"/>
            <w:r w:rsidRPr="00C86EEA">
              <w:rPr>
                <w:rFonts w:ascii="Arial" w:eastAsia="Times New Roman" w:hAnsi="Arial" w:cs="Arial"/>
                <w:i/>
                <w:iCs/>
                <w:color w:val="808080"/>
                <w:sz w:val="18"/>
                <w:szCs w:val="18"/>
                <w:lang w:eastAsia="en-GB"/>
              </w:rPr>
              <w:t xml:space="preserve"> box should expand as you type)</w:t>
            </w:r>
            <w:r w:rsidRPr="00C86EEA">
              <w:rPr>
                <w:rFonts w:ascii="Arial" w:eastAsia="Times New Roman" w:hAnsi="Arial" w:cs="Arial"/>
                <w:color w:val="808080"/>
                <w:sz w:val="18"/>
                <w:szCs w:val="18"/>
                <w:lang w:eastAsia="en-GB"/>
              </w:rPr>
              <w:t> </w:t>
            </w:r>
          </w:p>
        </w:tc>
      </w:tr>
      <w:tr w:rsidR="00C86EEA" w:rsidRPr="00C86EEA" w14:paraId="295850D7" w14:textId="77777777" w:rsidTr="00C86EEA">
        <w:trPr>
          <w:gridBefore w:val="1"/>
          <w:wBefore w:w="15" w:type="dxa"/>
          <w:trHeight w:val="24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17B15E8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Confirm that you have read the UWTSD guidance on data management (see </w:t>
            </w:r>
            <w:hyperlink r:id="rId10" w:tgtFrame="_blank" w:history="1">
              <w:r w:rsidRPr="00C86EEA">
                <w:rPr>
                  <w:rFonts w:ascii="Arial" w:eastAsia="Times New Roman" w:hAnsi="Arial" w:cs="Arial"/>
                  <w:color w:val="000000"/>
                  <w:u w:val="single"/>
                  <w:lang w:eastAsia="en-GB"/>
                </w:rPr>
                <w:t>https://www.uwtsd.ac.uk/library/research-data-management/</w:t>
              </w:r>
            </w:hyperlink>
            <w:r w:rsidRPr="00C86EEA">
              <w:rPr>
                <w:rFonts w:ascii="Arial" w:eastAsia="Times New Roman" w:hAnsi="Arial" w:cs="Arial"/>
                <w:color w:val="000000"/>
                <w:lang w:eastAsia="en-GB"/>
              </w:rPr>
              <w:t>) </w:t>
            </w:r>
          </w:p>
          <w:p w14:paraId="0A854A6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684ED1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488A616"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3DDCB146" w14:textId="77777777" w:rsidTr="00C86EEA">
        <w:trPr>
          <w:gridBefore w:val="1"/>
          <w:wBefore w:w="15" w:type="dxa"/>
          <w:trHeight w:val="24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C222072"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0443952D"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FBE9812"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2EFD21DF" w14:textId="77777777" w:rsidTr="00C86EEA">
        <w:trPr>
          <w:gridBefore w:val="1"/>
          <w:wBefore w:w="15" w:type="dxa"/>
          <w:trHeight w:val="300"/>
        </w:trPr>
        <w:tc>
          <w:tcPr>
            <w:tcW w:w="7755" w:type="dxa"/>
            <w:gridSpan w:val="2"/>
            <w:vMerge w:val="restart"/>
            <w:tcBorders>
              <w:top w:val="single" w:sz="6" w:space="0" w:color="auto"/>
              <w:left w:val="single" w:sz="6" w:space="0" w:color="auto"/>
              <w:bottom w:val="single" w:sz="6" w:space="0" w:color="auto"/>
              <w:right w:val="single" w:sz="6" w:space="0" w:color="auto"/>
            </w:tcBorders>
            <w:shd w:val="clear" w:color="auto" w:fill="F2F2F2"/>
            <w:hideMark/>
          </w:tcPr>
          <w:p w14:paraId="56898FE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Confirm that you are aware that you need to keep all data until after your research has completed or the end of your funding </w:t>
            </w: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7661DFE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YES</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23D7F5CB"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r w:rsidR="00C86EEA" w:rsidRPr="00C86EEA" w14:paraId="62650E59" w14:textId="77777777" w:rsidTr="00C86EEA">
        <w:trPr>
          <w:gridBefore w:val="1"/>
          <w:wBefore w:w="15" w:type="dxa"/>
          <w:trHeight w:val="300"/>
        </w:trPr>
        <w:tc>
          <w:tcPr>
            <w:tcW w:w="0" w:type="auto"/>
            <w:gridSpan w:val="2"/>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0093989"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c>
          <w:tcPr>
            <w:tcW w:w="990" w:type="dxa"/>
            <w:gridSpan w:val="2"/>
            <w:tcBorders>
              <w:top w:val="single" w:sz="6" w:space="0" w:color="auto"/>
              <w:left w:val="single" w:sz="6" w:space="0" w:color="auto"/>
              <w:bottom w:val="single" w:sz="6" w:space="0" w:color="auto"/>
              <w:right w:val="single" w:sz="6" w:space="0" w:color="auto"/>
            </w:tcBorders>
            <w:shd w:val="clear" w:color="auto" w:fill="F2F2F2"/>
            <w:hideMark/>
          </w:tcPr>
          <w:p w14:paraId="3CF1083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NO</w:t>
            </w:r>
            <w:r w:rsidRPr="00C86EEA">
              <w:rPr>
                <w:rFonts w:ascii="Arial" w:eastAsia="Times New Roman" w:hAnsi="Arial" w:cs="Arial"/>
                <w:lang w:eastAsia="en-GB"/>
              </w:rPr>
              <w:t> </w:t>
            </w:r>
          </w:p>
        </w:tc>
        <w:tc>
          <w:tcPr>
            <w:tcW w:w="1125" w:type="dxa"/>
            <w:tcBorders>
              <w:top w:val="single" w:sz="6" w:space="0" w:color="auto"/>
              <w:left w:val="single" w:sz="6" w:space="0" w:color="auto"/>
              <w:bottom w:val="single" w:sz="6" w:space="0" w:color="auto"/>
              <w:right w:val="single" w:sz="6" w:space="0" w:color="auto"/>
            </w:tcBorders>
            <w:shd w:val="clear" w:color="auto" w:fill="BFBFBF"/>
            <w:hideMark/>
          </w:tcPr>
          <w:p w14:paraId="05D5492E"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r>
    </w:tbl>
    <w:p w14:paraId="59E465B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2A1F013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027E4565"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SECTION K: Declaration</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20"/>
        <w:gridCol w:w="4344"/>
        <w:gridCol w:w="2046"/>
      </w:tblGrid>
      <w:tr w:rsidR="00C86EEA" w:rsidRPr="00C86EEA" w14:paraId="5D901BDD" w14:textId="77777777" w:rsidTr="00C86EEA">
        <w:trPr>
          <w:trHeight w:val="1800"/>
        </w:trPr>
        <w:tc>
          <w:tcPr>
            <w:tcW w:w="9870" w:type="dxa"/>
            <w:gridSpan w:val="3"/>
            <w:tcBorders>
              <w:top w:val="single" w:sz="6" w:space="0" w:color="000000"/>
              <w:left w:val="single" w:sz="6" w:space="0" w:color="000000"/>
              <w:bottom w:val="single" w:sz="6" w:space="0" w:color="000000"/>
              <w:right w:val="single" w:sz="6" w:space="0" w:color="000000"/>
            </w:tcBorders>
            <w:shd w:val="clear" w:color="auto" w:fill="F2F2F2"/>
            <w:vAlign w:val="center"/>
            <w:hideMark/>
          </w:tcPr>
          <w:p w14:paraId="4138DFD3"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The information which I have provided is correct and complete to the best of my knowledge. I have attempted to identify any risks and issues related to the research activity and acknowledge my obligations and the rights of the participants</w:t>
            </w:r>
            <w:r w:rsidRPr="00C86EEA">
              <w:rPr>
                <w:rFonts w:ascii="Arial" w:eastAsia="Times New Roman" w:hAnsi="Arial" w:cs="Arial"/>
                <w:b/>
                <w:bCs/>
                <w:color w:val="000000"/>
                <w:lang w:eastAsia="en-GB"/>
              </w:rPr>
              <w:t>.</w:t>
            </w:r>
            <w:r w:rsidRPr="00C86EEA">
              <w:rPr>
                <w:rFonts w:ascii="Arial" w:eastAsia="Times New Roman" w:hAnsi="Arial" w:cs="Arial"/>
                <w:color w:val="000000"/>
                <w:lang w:eastAsia="en-GB"/>
              </w:rPr>
              <w:t> </w:t>
            </w:r>
          </w:p>
          <w:p w14:paraId="3DEF7AF8"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color w:val="000000"/>
                <w:lang w:eastAsia="en-GB"/>
              </w:rPr>
              <w:t> </w:t>
            </w:r>
          </w:p>
          <w:p w14:paraId="274D5A5B" w14:textId="77777777" w:rsidR="00C86EEA" w:rsidRPr="00C86EEA" w:rsidRDefault="00C86EEA" w:rsidP="00C86EEA">
            <w:pPr>
              <w:spacing w:after="0" w:line="240" w:lineRule="auto"/>
              <w:jc w:val="both"/>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In submitting this application I hereby confirm that I undertake to ensure that the above named research activity will meet the University’s </w:t>
            </w:r>
            <w:hyperlink r:id="rId11" w:tgtFrame="_blank" w:history="1">
              <w:r w:rsidRPr="00C86EEA">
                <w:rPr>
                  <w:rFonts w:ascii="Arial" w:eastAsia="Times New Roman" w:hAnsi="Arial" w:cs="Arial"/>
                  <w:color w:val="0000FF"/>
                  <w:u w:val="single"/>
                  <w:lang w:eastAsia="en-GB"/>
                </w:rPr>
                <w:t>Research Ethics and Integrity Code of Practice</w:t>
              </w:r>
            </w:hyperlink>
            <w:r w:rsidRPr="00C86EEA">
              <w:rPr>
                <w:rFonts w:ascii="Arial" w:eastAsia="Times New Roman" w:hAnsi="Arial" w:cs="Arial"/>
                <w:color w:val="000080"/>
                <w:lang w:eastAsia="en-GB"/>
              </w:rPr>
              <w:t> </w:t>
            </w:r>
          </w:p>
        </w:tc>
      </w:tr>
      <w:tr w:rsidR="00C86EEA" w:rsidRPr="00C86EEA" w14:paraId="3D6C4FBD" w14:textId="77777777" w:rsidTr="00C86EEA">
        <w:trPr>
          <w:trHeight w:val="645"/>
        </w:trPr>
        <w:tc>
          <w:tcPr>
            <w:tcW w:w="2820"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C89E01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Signature of applicant:</w:t>
            </w:r>
            <w:r w:rsidRPr="00C86EEA">
              <w:rPr>
                <w:rFonts w:ascii="Arial" w:eastAsia="Times New Roman" w:hAnsi="Arial" w:cs="Arial"/>
                <w:lang w:eastAsia="en-GB"/>
              </w:rPr>
              <w:t> </w:t>
            </w:r>
          </w:p>
        </w:tc>
        <w:tc>
          <w:tcPr>
            <w:tcW w:w="4815" w:type="dxa"/>
            <w:tcBorders>
              <w:top w:val="single" w:sz="6" w:space="0" w:color="000000"/>
              <w:left w:val="single" w:sz="6" w:space="0" w:color="auto"/>
              <w:bottom w:val="single" w:sz="6" w:space="0" w:color="000000"/>
              <w:right w:val="single" w:sz="6" w:space="0" w:color="000000"/>
            </w:tcBorders>
            <w:shd w:val="clear" w:color="auto" w:fill="auto"/>
            <w:vAlign w:val="center"/>
            <w:hideMark/>
          </w:tcPr>
          <w:p w14:paraId="50661D3B" w14:textId="2B77E6BA" w:rsidR="00C86EEA" w:rsidRPr="00C86EEA" w:rsidRDefault="00B9466E" w:rsidP="00C86EEA">
            <w:pPr>
              <w:spacing w:after="0" w:line="240" w:lineRule="auto"/>
              <w:textAlignment w:val="baseline"/>
              <w:rPr>
                <w:rFonts w:ascii="Times New Roman" w:eastAsia="Times New Roman" w:hAnsi="Times New Roman" w:cs="Times New Roman"/>
                <w:sz w:val="24"/>
                <w:szCs w:val="24"/>
                <w:lang w:eastAsia="en-GB"/>
              </w:rPr>
            </w:pPr>
            <w:r>
              <w:rPr>
                <w:rFonts w:ascii="Arial" w:eastAsia="Times New Roman" w:hAnsi="Arial" w:cs="Arial"/>
                <w:lang w:eastAsia="en-GB"/>
              </w:rPr>
              <w:t>Toniann Phillips</w:t>
            </w:r>
            <w:r w:rsidR="00C86EEA" w:rsidRPr="00C86EEA">
              <w:rPr>
                <w:rFonts w:ascii="Arial" w:eastAsia="Times New Roman" w:hAnsi="Arial" w:cs="Arial"/>
                <w:lang w:eastAsia="en-GB"/>
              </w:rPr>
              <w:t> </w:t>
            </w:r>
          </w:p>
        </w:tc>
        <w:tc>
          <w:tcPr>
            <w:tcW w:w="2235" w:type="dxa"/>
            <w:tcBorders>
              <w:top w:val="single" w:sz="6" w:space="0" w:color="000000"/>
              <w:left w:val="single" w:sz="6" w:space="0" w:color="000000"/>
              <w:bottom w:val="single" w:sz="6" w:space="0" w:color="000000"/>
              <w:right w:val="single" w:sz="6" w:space="0" w:color="000000"/>
            </w:tcBorders>
            <w:shd w:val="clear" w:color="auto" w:fill="auto"/>
            <w:vAlign w:val="center"/>
            <w:hideMark/>
          </w:tcPr>
          <w:p w14:paraId="787C42A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p w14:paraId="5216529E" w14:textId="524D702D" w:rsidR="00C86EEA" w:rsidRPr="00C86EEA" w:rsidRDefault="00B9466E" w:rsidP="00C86EEA">
            <w:pPr>
              <w:spacing w:after="0" w:line="24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May 15</w:t>
            </w:r>
            <w:r w:rsidRPr="00B9466E">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2022</w:t>
            </w:r>
          </w:p>
        </w:tc>
      </w:tr>
    </w:tbl>
    <w:p w14:paraId="7F3BE56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37DD18F5"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i/>
          <w:iCs/>
          <w:lang w:eastAsia="en-GB"/>
        </w:rPr>
        <w:t>For STUDENT Submissions: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92"/>
        <w:gridCol w:w="4359"/>
        <w:gridCol w:w="1959"/>
      </w:tblGrid>
      <w:tr w:rsidR="00C86EEA" w:rsidRPr="00C86EEA" w14:paraId="63C6D450"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81335D0"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Director of Studies/Supervisor: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40438F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410B263D"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tc>
      </w:tr>
      <w:tr w:rsidR="00C86EEA" w:rsidRPr="00C86EEA" w14:paraId="4690B37D"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DCBFF51"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lastRenderedPageBreak/>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60EA2B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2A85FE1C"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723CBB"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3842AF6E"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150F3D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i/>
          <w:iCs/>
          <w:lang w:eastAsia="en-GB"/>
        </w:rPr>
        <w:t>For STAFF Submissions:</w:t>
      </w:r>
      <w:r w:rsidRPr="00C86EEA">
        <w:rPr>
          <w:rFonts w:ascii="Arial" w:eastAsia="Times New Roman" w:hAnsi="Arial" w:cs="Arial"/>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662"/>
        <w:gridCol w:w="4382"/>
        <w:gridCol w:w="1966"/>
      </w:tblGrid>
      <w:tr w:rsidR="00C86EEA" w:rsidRPr="00C86EEA" w14:paraId="25CEEE32"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9A65F22"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Head of School/Assistant Dean: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E9C7CD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21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46DDD4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b/>
                <w:bCs/>
                <w:lang w:eastAsia="en-GB"/>
              </w:rPr>
              <w:t>Date:</w:t>
            </w:r>
            <w:r w:rsidRPr="00C86EEA">
              <w:rPr>
                <w:rFonts w:ascii="Arial" w:eastAsia="Times New Roman" w:hAnsi="Arial" w:cs="Arial"/>
                <w:lang w:eastAsia="en-GB"/>
              </w:rPr>
              <w:t> </w:t>
            </w:r>
          </w:p>
        </w:tc>
      </w:tr>
      <w:tr w:rsidR="00C86EEA" w:rsidRPr="00C86EEA" w14:paraId="2EAECF95" w14:textId="77777777" w:rsidTr="00C86EEA">
        <w:trPr>
          <w:trHeight w:val="345"/>
        </w:trPr>
        <w:tc>
          <w:tcPr>
            <w:tcW w:w="2775"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E94C23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Signature: </w:t>
            </w:r>
          </w:p>
        </w:tc>
        <w:tc>
          <w:tcPr>
            <w:tcW w:w="486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BEC8256"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p w14:paraId="3B5117D3"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w:t>
            </w:r>
          </w:p>
        </w:tc>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10BD9C9" w14:textId="77777777" w:rsidR="00C86EEA" w:rsidRPr="00C86EEA" w:rsidRDefault="00C86EEA" w:rsidP="00C86EEA">
            <w:pPr>
              <w:spacing w:after="0" w:line="240" w:lineRule="auto"/>
              <w:rPr>
                <w:rFonts w:ascii="Times New Roman" w:eastAsia="Times New Roman" w:hAnsi="Times New Roman" w:cs="Times New Roman"/>
                <w:sz w:val="24"/>
                <w:szCs w:val="24"/>
                <w:lang w:eastAsia="en-GB"/>
              </w:rPr>
            </w:pPr>
          </w:p>
        </w:tc>
      </w:tr>
    </w:tbl>
    <w:p w14:paraId="035E5FA0"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56871E18"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Checklist: </w:t>
      </w:r>
      <w:r w:rsidRPr="00C86EEA">
        <w:rPr>
          <w:rFonts w:ascii="Arial" w:eastAsia="Times New Roman" w:hAnsi="Arial" w:cs="Arial"/>
          <w:lang w:eastAsia="en-GB"/>
        </w:rPr>
        <w:t>Please complete the checklist below to ensure that you have completed the form according to the guidelines and attached any required documentation: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624"/>
        <w:gridCol w:w="8386"/>
      </w:tblGrid>
      <w:tr w:rsidR="00C86EEA" w:rsidRPr="00C86EEA" w14:paraId="3D161C86" w14:textId="77777777" w:rsidTr="00C86E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89A559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3D13CCB"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read the guidance notes supplied before completing the form. </w:t>
            </w:r>
          </w:p>
        </w:tc>
      </w:tr>
      <w:tr w:rsidR="00C86EEA" w:rsidRPr="00C86EEA" w14:paraId="1BC6EB07" w14:textId="77777777" w:rsidTr="00C86E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1451265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08395D8F"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 have completed </w:t>
            </w:r>
            <w:r w:rsidRPr="00C86EEA">
              <w:rPr>
                <w:rFonts w:ascii="Arial" w:eastAsia="Times New Roman" w:hAnsi="Arial" w:cs="Arial"/>
                <w:b/>
                <w:bCs/>
                <w:lang w:eastAsia="en-GB"/>
              </w:rPr>
              <w:t>ALL RELEVANT</w:t>
            </w:r>
            <w:r w:rsidRPr="00C86EEA">
              <w:rPr>
                <w:rFonts w:ascii="Arial" w:eastAsia="Times New Roman" w:hAnsi="Arial" w:cs="Arial"/>
                <w:lang w:eastAsia="en-GB"/>
              </w:rPr>
              <w:t xml:space="preserve"> sections of the form in full. </w:t>
            </w:r>
          </w:p>
        </w:tc>
      </w:tr>
      <w:tr w:rsidR="00C86EEA" w:rsidRPr="00C86EEA" w14:paraId="366E795A" w14:textId="77777777" w:rsidTr="00C86EEA">
        <w:trPr>
          <w:trHeight w:val="40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933283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A9B6494"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confirm that the research activity has received approval in principle </w:t>
            </w:r>
          </w:p>
        </w:tc>
      </w:tr>
      <w:tr w:rsidR="00C86EEA" w:rsidRPr="00C86EEA" w14:paraId="7FFF7E1F" w14:textId="77777777" w:rsidTr="00C86EEA">
        <w:trPr>
          <w:trHeight w:val="48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473247A3"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EF31F2A"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attached a copy of final/interim approval from external organisation (</w:t>
            </w:r>
            <w:r w:rsidRPr="00C86EEA">
              <w:rPr>
                <w:rFonts w:ascii="Arial" w:eastAsia="Times New Roman" w:hAnsi="Arial" w:cs="Arial"/>
                <w:b/>
                <w:bCs/>
                <w:lang w:eastAsia="en-GB"/>
              </w:rPr>
              <w:t>where appropriate</w:t>
            </w:r>
            <w:r w:rsidRPr="00C86EEA">
              <w:rPr>
                <w:rFonts w:ascii="Arial" w:eastAsia="Times New Roman" w:hAnsi="Arial" w:cs="Arial"/>
                <w:lang w:eastAsia="en-GB"/>
              </w:rPr>
              <w:t>) </w:t>
            </w:r>
          </w:p>
        </w:tc>
      </w:tr>
      <w:tr w:rsidR="00C86EEA" w:rsidRPr="00C86EEA" w14:paraId="10063177" w14:textId="77777777" w:rsidTr="00C86EEA">
        <w:trPr>
          <w:trHeight w:val="72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079672D0"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1BF394E"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 have attached a full risk assessment (and have NOT completed Section H of this form) (where </w:t>
            </w:r>
            <w:proofErr w:type="gramStart"/>
            <w:r w:rsidRPr="00C86EEA">
              <w:rPr>
                <w:rFonts w:ascii="Arial" w:eastAsia="Times New Roman" w:hAnsi="Arial" w:cs="Arial"/>
                <w:lang w:eastAsia="en-GB"/>
              </w:rPr>
              <w:t xml:space="preserve">appropriate)  </w:t>
            </w:r>
            <w:r w:rsidRPr="00C86EEA">
              <w:rPr>
                <w:rFonts w:ascii="Arial" w:eastAsia="Times New Roman" w:hAnsi="Arial" w:cs="Arial"/>
                <w:i/>
                <w:iCs/>
                <w:lang w:eastAsia="en-GB"/>
              </w:rPr>
              <w:t>ONLY</w:t>
            </w:r>
            <w:proofErr w:type="gramEnd"/>
            <w:r w:rsidRPr="00C86EEA">
              <w:rPr>
                <w:rFonts w:ascii="Arial" w:eastAsia="Times New Roman" w:hAnsi="Arial" w:cs="Arial"/>
                <w:i/>
                <w:iCs/>
                <w:lang w:eastAsia="en-GB"/>
              </w:rPr>
              <w:t xml:space="preserve"> TICK IF YOU HAVE</w:t>
            </w:r>
            <w:r w:rsidRPr="00C86EEA">
              <w:rPr>
                <w:rFonts w:ascii="Arial" w:eastAsia="Times New Roman" w:hAnsi="Arial" w:cs="Arial"/>
                <w:b/>
                <w:bCs/>
                <w:i/>
                <w:iCs/>
                <w:lang w:eastAsia="en-GB"/>
              </w:rPr>
              <w:t xml:space="preserve"> ATTACHED A FULL RISK ASSESSMENT</w:t>
            </w:r>
            <w:r w:rsidRPr="00C86EEA">
              <w:rPr>
                <w:rFonts w:ascii="Arial" w:eastAsia="Times New Roman" w:hAnsi="Arial" w:cs="Arial"/>
                <w:lang w:eastAsia="en-GB"/>
              </w:rPr>
              <w:t> </w:t>
            </w:r>
          </w:p>
        </w:tc>
      </w:tr>
      <w:tr w:rsidR="00C86EEA" w:rsidRPr="00C86EEA" w14:paraId="5A314A5F" w14:textId="77777777" w:rsidTr="00C86EEA">
        <w:trPr>
          <w:trHeight w:val="85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8A46AAF"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9DAE3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 xml:space="preserve">I understand that it is my responsibility to ensure that the </w:t>
            </w:r>
            <w:proofErr w:type="gramStart"/>
            <w:r w:rsidRPr="00C86EEA">
              <w:rPr>
                <w:rFonts w:ascii="Arial" w:eastAsia="Times New Roman" w:hAnsi="Arial" w:cs="Arial"/>
                <w:lang w:eastAsia="en-GB"/>
              </w:rPr>
              <w:t>above named</w:t>
            </w:r>
            <w:proofErr w:type="gramEnd"/>
            <w:r w:rsidRPr="00C86EEA">
              <w:rPr>
                <w:rFonts w:ascii="Arial" w:eastAsia="Times New Roman" w:hAnsi="Arial" w:cs="Arial"/>
                <w:lang w:eastAsia="en-GB"/>
              </w:rPr>
              <w:t xml:space="preserve"> research activity will meet the University’s Research Ethics and Integrity Code of Practice. </w:t>
            </w:r>
          </w:p>
        </w:tc>
      </w:tr>
      <w:tr w:rsidR="00C86EEA" w:rsidRPr="00C86EEA" w14:paraId="024F6761" w14:textId="77777777" w:rsidTr="00C86EEA">
        <w:trPr>
          <w:trHeight w:val="960"/>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FFF08E9"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6605A9C9"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understand that before commencing data collection all documents aimed at respondents (including information sheets, consent forms, questionnaires, interview schedules etc.) must be confirmed by the DoS/Supervisor, module tutor or Head of School. </w:t>
            </w:r>
          </w:p>
        </w:tc>
      </w:tr>
      <w:tr w:rsidR="00C86EEA" w:rsidRPr="00C86EEA" w14:paraId="08A0C378" w14:textId="77777777" w:rsidTr="00C86EEA">
        <w:trPr>
          <w:trHeight w:val="585"/>
        </w:trPr>
        <w:tc>
          <w:tcPr>
            <w:tcW w:w="67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3B3DA22C"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b/>
                <w:bCs/>
                <w:sz w:val="20"/>
                <w:szCs w:val="20"/>
                <w:lang w:eastAsia="en-GB"/>
              </w:rPr>
              <w:t>☒</w:t>
            </w:r>
            <w:r w:rsidRPr="00C86EEA">
              <w:rPr>
                <w:rFonts w:ascii="Arial" w:eastAsia="Times New Roman" w:hAnsi="Arial" w:cs="Arial"/>
                <w:sz w:val="20"/>
                <w:szCs w:val="20"/>
                <w:lang w:eastAsia="en-GB"/>
              </w:rPr>
              <w:t> </w:t>
            </w:r>
          </w:p>
          <w:p w14:paraId="468332BA" w14:textId="77777777" w:rsidR="00C86EEA" w:rsidRPr="00C86EEA" w:rsidRDefault="00C86EEA" w:rsidP="00C86EEA">
            <w:pPr>
              <w:spacing w:after="0" w:line="240" w:lineRule="auto"/>
              <w:jc w:val="center"/>
              <w:textAlignment w:val="baseline"/>
              <w:rPr>
                <w:rFonts w:ascii="Times New Roman" w:eastAsia="Times New Roman" w:hAnsi="Times New Roman" w:cs="Times New Roman"/>
                <w:sz w:val="24"/>
                <w:szCs w:val="24"/>
                <w:lang w:eastAsia="en-GB"/>
              </w:rPr>
            </w:pPr>
            <w:r w:rsidRPr="00C86EEA">
              <w:rPr>
                <w:rFonts w:ascii="MS Gothic" w:eastAsia="MS Gothic" w:hAnsi="MS Gothic" w:cs="Times New Roman" w:hint="eastAsia"/>
                <w:sz w:val="20"/>
                <w:szCs w:val="20"/>
                <w:lang w:eastAsia="en-GB"/>
              </w:rPr>
              <w:t> </w:t>
            </w:r>
          </w:p>
        </w:tc>
        <w:tc>
          <w:tcPr>
            <w:tcW w:w="934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23DD1A7" w14:textId="77777777" w:rsidR="00C86EEA" w:rsidRPr="00C86EEA" w:rsidRDefault="00C86EEA" w:rsidP="00C86EEA">
            <w:pPr>
              <w:spacing w:after="0" w:line="240" w:lineRule="auto"/>
              <w:textAlignment w:val="baseline"/>
              <w:rPr>
                <w:rFonts w:ascii="Times New Roman" w:eastAsia="Times New Roman" w:hAnsi="Times New Roman" w:cs="Times New Roman"/>
                <w:sz w:val="24"/>
                <w:szCs w:val="24"/>
                <w:lang w:eastAsia="en-GB"/>
              </w:rPr>
            </w:pPr>
            <w:r w:rsidRPr="00C86EEA">
              <w:rPr>
                <w:rFonts w:ascii="Arial" w:eastAsia="Times New Roman" w:hAnsi="Arial" w:cs="Arial"/>
                <w:lang w:eastAsia="en-GB"/>
              </w:rPr>
              <w:t>I have deleted the guidance notes before submitting the PG2 for consideration </w:t>
            </w:r>
          </w:p>
        </w:tc>
      </w:tr>
    </w:tbl>
    <w:p w14:paraId="1A77973B"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78F17498"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6212D3F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75AA88A"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RESEARCH STUDENTS AND STAFF ONLY</w:t>
      </w:r>
      <w:r w:rsidRPr="00C86EEA">
        <w:rPr>
          <w:rFonts w:ascii="Arial" w:eastAsia="Times New Roman" w:hAnsi="Arial" w:cs="Arial"/>
          <w:lang w:eastAsia="en-GB"/>
        </w:rPr>
        <w:t> </w:t>
      </w:r>
    </w:p>
    <w:p w14:paraId="3C0068A3"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xml:space="preserve">All communications relating to this application during its processing must be in writing and emailed to </w:t>
      </w:r>
      <w:hyperlink r:id="rId12" w:tgtFrame="_blank" w:history="1">
        <w:r w:rsidRPr="00C86EEA">
          <w:rPr>
            <w:rFonts w:ascii="Arial" w:eastAsia="Times New Roman" w:hAnsi="Arial" w:cs="Arial"/>
            <w:color w:val="0000FF"/>
            <w:u w:val="single"/>
            <w:lang w:eastAsia="en-GB"/>
          </w:rPr>
          <w:t>pgresearch@uwtsd.ac.uk</w:t>
        </w:r>
      </w:hyperlink>
      <w:r w:rsidRPr="00C86EEA">
        <w:rPr>
          <w:rFonts w:ascii="Arial" w:eastAsia="Times New Roman" w:hAnsi="Arial" w:cs="Arial"/>
          <w:lang w:eastAsia="en-GB"/>
        </w:rPr>
        <w:t xml:space="preserve"> , with the title ‘Ethical Approval’ followed by your name. </w:t>
      </w:r>
    </w:p>
    <w:p w14:paraId="76BAF906"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color w:val="000000"/>
          <w:lang w:eastAsia="en-GB"/>
        </w:rPr>
        <w:t xml:space="preserve">You will be informed of the outcome of your claim by email; </w:t>
      </w:r>
      <w:proofErr w:type="gramStart"/>
      <w:r w:rsidRPr="00C86EEA">
        <w:rPr>
          <w:rFonts w:ascii="Arial" w:eastAsia="Times New Roman" w:hAnsi="Arial" w:cs="Arial"/>
          <w:color w:val="000000"/>
          <w:lang w:eastAsia="en-GB"/>
        </w:rPr>
        <w:t>therefore</w:t>
      </w:r>
      <w:proofErr w:type="gramEnd"/>
      <w:r w:rsidRPr="00C86EEA">
        <w:rPr>
          <w:rFonts w:ascii="Arial" w:eastAsia="Times New Roman" w:hAnsi="Arial" w:cs="Arial"/>
          <w:b/>
          <w:bCs/>
          <w:color w:val="000000"/>
          <w:lang w:eastAsia="en-GB"/>
        </w:rPr>
        <w:t xml:space="preserve"> </w:t>
      </w:r>
      <w:r w:rsidRPr="00C86EEA">
        <w:rPr>
          <w:rFonts w:ascii="Arial" w:eastAsia="Times New Roman" w:hAnsi="Arial" w:cs="Arial"/>
          <w:color w:val="000000"/>
          <w:lang w:eastAsia="en-GB"/>
        </w:rPr>
        <w:t>it is important that you check your University and personal email accounts regularly</w:t>
      </w:r>
      <w:r w:rsidRPr="00C86EEA">
        <w:rPr>
          <w:rFonts w:ascii="Arial" w:eastAsia="Times New Roman" w:hAnsi="Arial" w:cs="Arial"/>
          <w:b/>
          <w:bCs/>
          <w:lang w:eastAsia="en-GB"/>
        </w:rPr>
        <w:t>.</w:t>
      </w:r>
      <w:r w:rsidRPr="00C86EEA">
        <w:rPr>
          <w:rFonts w:ascii="Arial" w:eastAsia="Times New Roman" w:hAnsi="Arial" w:cs="Arial"/>
          <w:lang w:eastAsia="en-GB"/>
        </w:rPr>
        <w:t> </w:t>
      </w:r>
    </w:p>
    <w:p w14:paraId="7DF043C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05651904" w14:textId="77777777" w:rsidR="00C86EEA" w:rsidRPr="00C86EEA" w:rsidRDefault="00C86EEA" w:rsidP="00C86EEA">
      <w:pPr>
        <w:shd w:val="clear" w:color="auto" w:fill="F2F2F2"/>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STUDENTS ON UNDERGRADUATE OR TAUGHT MASTERS PROGRAMMES </w:t>
      </w:r>
      <w:r w:rsidRPr="00C86EEA">
        <w:rPr>
          <w:rFonts w:ascii="Arial" w:eastAsia="Times New Roman" w:hAnsi="Arial" w:cs="Arial"/>
          <w:lang w:eastAsia="en-GB"/>
        </w:rPr>
        <w:t xml:space="preserve">should </w:t>
      </w:r>
      <w:proofErr w:type="gramStart"/>
      <w:r w:rsidRPr="00C86EEA">
        <w:rPr>
          <w:rFonts w:ascii="Arial" w:eastAsia="Times New Roman" w:hAnsi="Arial" w:cs="Arial"/>
          <w:lang w:eastAsia="en-GB"/>
        </w:rPr>
        <w:t>submit  this</w:t>
      </w:r>
      <w:proofErr w:type="gramEnd"/>
      <w:r w:rsidRPr="00C86EEA">
        <w:rPr>
          <w:rFonts w:ascii="Arial" w:eastAsia="Times New Roman" w:hAnsi="Arial" w:cs="Arial"/>
          <w:lang w:eastAsia="en-GB"/>
        </w:rPr>
        <w:t xml:space="preserve"> form (and receive the outcome) via systems explained to you by the supervisor/module leader. </w:t>
      </w:r>
    </w:p>
    <w:p w14:paraId="127D5B5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E25C483"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 xml:space="preserve">This form is available electronically from the Academic Office web pages: </w:t>
      </w:r>
      <w:hyperlink r:id="rId13" w:tgtFrame="_blank" w:history="1">
        <w:r w:rsidRPr="00C86EEA">
          <w:rPr>
            <w:rFonts w:ascii="Arial" w:eastAsia="Times New Roman" w:hAnsi="Arial" w:cs="Arial"/>
            <w:color w:val="0000FF"/>
            <w:u w:val="single"/>
            <w:lang w:eastAsia="en-GB"/>
          </w:rPr>
          <w:t>http://www.uwtsd.ac.uk/academic-office/</w:t>
        </w:r>
      </w:hyperlink>
      <w:r w:rsidRPr="00C86EEA">
        <w:rPr>
          <w:rFonts w:ascii="Arial" w:eastAsia="Times New Roman" w:hAnsi="Arial" w:cs="Arial"/>
          <w:color w:val="0000FF"/>
          <w:lang w:eastAsia="en-GB"/>
        </w:rPr>
        <w:t> </w:t>
      </w:r>
    </w:p>
    <w:p w14:paraId="39F0C05D"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410837A"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6890DB66"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lang w:eastAsia="en-GB"/>
        </w:rPr>
        <w:t> </w:t>
      </w:r>
    </w:p>
    <w:p w14:paraId="183DD078" w14:textId="77777777" w:rsidR="00C86EEA" w:rsidRPr="00C86EEA" w:rsidRDefault="00C86EEA" w:rsidP="00C86EEA">
      <w:pPr>
        <w:spacing w:after="0" w:line="240" w:lineRule="auto"/>
        <w:jc w:val="center"/>
        <w:textAlignment w:val="baseline"/>
        <w:rPr>
          <w:rFonts w:ascii="Segoe UI" w:eastAsia="Times New Roman" w:hAnsi="Segoe UI" w:cs="Segoe UI"/>
          <w:sz w:val="18"/>
          <w:szCs w:val="18"/>
          <w:lang w:eastAsia="en-GB"/>
        </w:rPr>
      </w:pPr>
      <w:r w:rsidRPr="00C86EEA">
        <w:rPr>
          <w:rFonts w:ascii="Arial" w:eastAsia="Times New Roman" w:hAnsi="Arial" w:cs="Arial"/>
          <w:b/>
          <w:bCs/>
          <w:lang w:eastAsia="en-GB"/>
        </w:rPr>
        <w:t>Application Process</w:t>
      </w:r>
      <w:r w:rsidRPr="00C86EEA">
        <w:rPr>
          <w:rFonts w:ascii="Arial" w:eastAsia="Times New Roman" w:hAnsi="Arial" w:cs="Arial"/>
          <w:lang w:eastAsia="en-GB"/>
        </w:rPr>
        <w:t> </w:t>
      </w:r>
    </w:p>
    <w:p w14:paraId="16733B1A"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5DAF0E10"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sz w:val="20"/>
          <w:szCs w:val="20"/>
          <w:lang w:eastAsia="en-GB"/>
        </w:rPr>
        <w:t xml:space="preserve">All staff research </w:t>
      </w:r>
      <w:proofErr w:type="gramStart"/>
      <w:r w:rsidRPr="00C86EEA">
        <w:rPr>
          <w:rFonts w:ascii="Arial" w:eastAsia="Times New Roman" w:hAnsi="Arial" w:cs="Arial"/>
          <w:b/>
          <w:bCs/>
          <w:sz w:val="20"/>
          <w:szCs w:val="20"/>
          <w:lang w:eastAsia="en-GB"/>
        </w:rPr>
        <w:t>projects</w:t>
      </w:r>
      <w:proofErr w:type="gramEnd"/>
      <w:r w:rsidRPr="00C86EEA">
        <w:rPr>
          <w:rFonts w:ascii="Arial" w:eastAsia="Times New Roman" w:hAnsi="Arial" w:cs="Arial"/>
          <w:b/>
          <w:bCs/>
          <w:sz w:val="20"/>
          <w:szCs w:val="20"/>
          <w:lang w:eastAsia="en-GB"/>
        </w:rPr>
        <w:t xml:space="preserve"> and all research students</w:t>
      </w:r>
      <w:r w:rsidRPr="00C86EEA">
        <w:rPr>
          <w:rFonts w:ascii="Arial" w:eastAsia="Times New Roman" w:hAnsi="Arial" w:cs="Arial"/>
          <w:sz w:val="20"/>
          <w:szCs w:val="20"/>
          <w:lang w:eastAsia="en-GB"/>
        </w:rPr>
        <w:t xml:space="preserve"> must submit the Ethical Approval Form to the </w:t>
      </w:r>
      <w:r w:rsidRPr="00C86EEA">
        <w:rPr>
          <w:rFonts w:ascii="Arial" w:eastAsia="Times New Roman" w:hAnsi="Arial" w:cs="Arial"/>
          <w:b/>
          <w:bCs/>
          <w:sz w:val="20"/>
          <w:szCs w:val="20"/>
          <w:lang w:eastAsia="en-GB"/>
        </w:rPr>
        <w:t>University Ethics Committee</w:t>
      </w:r>
      <w:r w:rsidRPr="00C86EEA">
        <w:rPr>
          <w:rFonts w:ascii="Arial" w:eastAsia="Times New Roman" w:hAnsi="Arial" w:cs="Arial"/>
          <w:sz w:val="20"/>
          <w:szCs w:val="20"/>
          <w:lang w:eastAsia="en-GB"/>
        </w:rPr>
        <w:t xml:space="preserve"> via the Academic Office (</w:t>
      </w:r>
      <w:hyperlink r:id="rId14" w:tgtFrame="_blank" w:history="1">
        <w:r w:rsidRPr="00C86EEA">
          <w:rPr>
            <w:rFonts w:ascii="Arial" w:eastAsia="Times New Roman" w:hAnsi="Arial" w:cs="Arial"/>
            <w:u w:val="single"/>
            <w:lang w:eastAsia="en-GB"/>
          </w:rPr>
          <w:t>pgresearch@uwtsd.ac.uk</w:t>
        </w:r>
      </w:hyperlink>
      <w:r w:rsidRPr="00C86EEA">
        <w:rPr>
          <w:rFonts w:ascii="Arial" w:eastAsia="Times New Roman" w:hAnsi="Arial" w:cs="Arial"/>
          <w:u w:val="single"/>
          <w:lang w:eastAsia="en-GB"/>
        </w:rPr>
        <w:t>)</w:t>
      </w:r>
      <w:r w:rsidRPr="00C86EEA">
        <w:rPr>
          <w:rFonts w:ascii="Arial" w:eastAsia="Times New Roman" w:hAnsi="Arial" w:cs="Arial"/>
          <w:sz w:val="20"/>
          <w:szCs w:val="20"/>
          <w:lang w:eastAsia="en-GB"/>
        </w:rPr>
        <w:t xml:space="preserve">.   Staff research </w:t>
      </w:r>
      <w:r w:rsidRPr="00C86EEA">
        <w:rPr>
          <w:rFonts w:ascii="Arial" w:eastAsia="Times New Roman" w:hAnsi="Arial" w:cs="Arial"/>
          <w:sz w:val="20"/>
          <w:szCs w:val="20"/>
          <w:lang w:eastAsia="en-GB"/>
        </w:rPr>
        <w:lastRenderedPageBreak/>
        <w:t xml:space="preserve">directly in relation to personal study for taught undergraduate or </w:t>
      </w:r>
      <w:proofErr w:type="gramStart"/>
      <w:r w:rsidRPr="00C86EEA">
        <w:rPr>
          <w:rFonts w:ascii="Arial" w:eastAsia="Times New Roman" w:hAnsi="Arial" w:cs="Arial"/>
          <w:sz w:val="20"/>
          <w:szCs w:val="20"/>
          <w:lang w:eastAsia="en-GB"/>
        </w:rPr>
        <w:t>Masters</w:t>
      </w:r>
      <w:proofErr w:type="gramEnd"/>
      <w:r w:rsidRPr="00C86EEA">
        <w:rPr>
          <w:rFonts w:ascii="Arial" w:eastAsia="Times New Roman" w:hAnsi="Arial" w:cs="Arial"/>
          <w:sz w:val="20"/>
          <w:szCs w:val="20"/>
          <w:lang w:eastAsia="en-GB"/>
        </w:rPr>
        <w:t xml:space="preserve"> programmes should be submitted via the Faculty procedures explained below. </w:t>
      </w:r>
    </w:p>
    <w:p w14:paraId="1FBB6FCE"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74BCEC34"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b/>
          <w:bCs/>
          <w:sz w:val="20"/>
          <w:szCs w:val="20"/>
          <w:lang w:eastAsia="en-GB"/>
        </w:rPr>
        <w:t>Taught masters and taught undergraduate research Ethical Approval Forms</w:t>
      </w:r>
      <w:r w:rsidRPr="00C86EEA">
        <w:rPr>
          <w:rFonts w:ascii="Arial" w:eastAsia="Times New Roman" w:hAnsi="Arial" w:cs="Arial"/>
          <w:sz w:val="20"/>
          <w:szCs w:val="20"/>
          <w:lang w:eastAsia="en-GB"/>
        </w:rPr>
        <w:t xml:space="preserve"> are considered </w:t>
      </w:r>
      <w:r w:rsidRPr="00C86EEA">
        <w:rPr>
          <w:rFonts w:ascii="Arial" w:eastAsia="Times New Roman" w:hAnsi="Arial" w:cs="Arial"/>
          <w:b/>
          <w:bCs/>
          <w:sz w:val="20"/>
          <w:szCs w:val="20"/>
          <w:lang w:eastAsia="en-GB"/>
        </w:rPr>
        <w:t>within Faculties.</w:t>
      </w:r>
      <w:r w:rsidRPr="00C86EEA">
        <w:rPr>
          <w:rFonts w:ascii="Arial" w:eastAsia="Times New Roman" w:hAnsi="Arial" w:cs="Arial"/>
          <w:sz w:val="20"/>
          <w:szCs w:val="20"/>
          <w:lang w:eastAsia="en-GB"/>
        </w:rPr>
        <w:t xml:space="preserve">  Faculties will provide details of the specific processes for this.  Where the Ethical issues within any single ethical application are of particular concern the </w:t>
      </w:r>
      <w:proofErr w:type="gramStart"/>
      <w:r w:rsidRPr="00C86EEA">
        <w:rPr>
          <w:rFonts w:ascii="Arial" w:eastAsia="Times New Roman" w:hAnsi="Arial" w:cs="Arial"/>
          <w:sz w:val="20"/>
          <w:szCs w:val="20"/>
          <w:lang w:eastAsia="en-GB"/>
        </w:rPr>
        <w:t>Faculty</w:t>
      </w:r>
      <w:proofErr w:type="gramEnd"/>
      <w:r w:rsidRPr="00C86EEA">
        <w:rPr>
          <w:rFonts w:ascii="Arial" w:eastAsia="Times New Roman" w:hAnsi="Arial" w:cs="Arial"/>
          <w:sz w:val="20"/>
          <w:szCs w:val="20"/>
          <w:lang w:eastAsia="en-GB"/>
        </w:rPr>
        <w:t xml:space="preserve"> will refer these to the University Ethics Committee.   Any student activity that involves the collection of primary data needs to undergo Ethical </w:t>
      </w:r>
      <w:proofErr w:type="gramStart"/>
      <w:r w:rsidRPr="00C86EEA">
        <w:rPr>
          <w:rFonts w:ascii="Arial" w:eastAsia="Times New Roman" w:hAnsi="Arial" w:cs="Arial"/>
          <w:sz w:val="20"/>
          <w:szCs w:val="20"/>
          <w:lang w:eastAsia="en-GB"/>
        </w:rPr>
        <w:t>approval,</w:t>
      </w:r>
      <w:proofErr w:type="gramEnd"/>
      <w:r w:rsidRPr="00C86EEA">
        <w:rPr>
          <w:rFonts w:ascii="Arial" w:eastAsia="Times New Roman" w:hAnsi="Arial" w:cs="Arial"/>
          <w:sz w:val="20"/>
          <w:szCs w:val="20"/>
          <w:lang w:eastAsia="en-GB"/>
        </w:rPr>
        <w:t xml:space="preserve"> this includes assignment work as well as dissertations.    </w:t>
      </w:r>
    </w:p>
    <w:p w14:paraId="0EBE73D7" w14:textId="77777777"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r w:rsidRPr="00C86EEA">
        <w:rPr>
          <w:rFonts w:ascii="Arial" w:eastAsia="Times New Roman" w:hAnsi="Arial" w:cs="Arial"/>
          <w:sz w:val="20"/>
          <w:szCs w:val="20"/>
          <w:lang w:eastAsia="en-GB"/>
        </w:rPr>
        <w:t> </w:t>
      </w:r>
    </w:p>
    <w:p w14:paraId="3B6EB6C7" w14:textId="77777777" w:rsidR="00C86EEA" w:rsidRPr="00C86EEA" w:rsidRDefault="00C86EEA" w:rsidP="00C86EEA">
      <w:pPr>
        <w:spacing w:after="0" w:line="240" w:lineRule="auto"/>
        <w:textAlignment w:val="baseline"/>
        <w:rPr>
          <w:rFonts w:ascii="Segoe UI" w:eastAsia="Times New Roman" w:hAnsi="Segoe UI" w:cs="Segoe UI"/>
          <w:sz w:val="18"/>
          <w:szCs w:val="18"/>
          <w:lang w:eastAsia="en-GB"/>
        </w:rPr>
      </w:pPr>
      <w:r w:rsidRPr="00C86EEA">
        <w:rPr>
          <w:rFonts w:ascii="Segoe UI" w:eastAsia="Times New Roman" w:hAnsi="Segoe UI" w:cs="Segoe UI"/>
          <w:color w:val="666666"/>
          <w:sz w:val="18"/>
          <w:szCs w:val="18"/>
          <w:shd w:val="clear" w:color="auto" w:fill="FFFFFF"/>
          <w:lang w:eastAsia="en-GB"/>
        </w:rPr>
        <w:t>Page Break</w:t>
      </w:r>
      <w:r w:rsidRPr="00C86EEA">
        <w:rPr>
          <w:rFonts w:ascii="Arial" w:eastAsia="Times New Roman" w:hAnsi="Arial" w:cs="Arial"/>
          <w:lang w:eastAsia="en-GB"/>
        </w:rPr>
        <w:t> </w:t>
      </w:r>
    </w:p>
    <w:p w14:paraId="1447548A" w14:textId="77777777" w:rsidR="00CE799F" w:rsidRPr="00CE799F" w:rsidRDefault="00C86EEA" w:rsidP="00CE799F">
      <w:pPr>
        <w:rPr>
          <w:rFonts w:ascii="Times New Roman" w:hAnsi="Times New Roman" w:cs="Times New Roman"/>
          <w:b/>
          <w:bCs/>
          <w:sz w:val="24"/>
          <w:szCs w:val="24"/>
          <w:u w:val="single"/>
        </w:rPr>
      </w:pPr>
      <w:r w:rsidRPr="00C86EEA">
        <w:rPr>
          <w:rFonts w:ascii="Arial" w:eastAsia="Times New Roman" w:hAnsi="Arial" w:cs="Arial"/>
          <w:lang w:eastAsia="en-GB"/>
        </w:rPr>
        <w:t> </w:t>
      </w:r>
      <w:r w:rsidR="00CE799F" w:rsidRPr="00CE799F">
        <w:rPr>
          <w:rFonts w:ascii="Times New Roman" w:hAnsi="Times New Roman" w:cs="Times New Roman"/>
          <w:b/>
          <w:bCs/>
          <w:sz w:val="24"/>
          <w:szCs w:val="24"/>
          <w:u w:val="single"/>
        </w:rPr>
        <w:t>Reference List</w:t>
      </w:r>
    </w:p>
    <w:p w14:paraId="0F82DE92" w14:textId="77777777" w:rsidR="00CE799F" w:rsidRPr="004F7608" w:rsidRDefault="00CE799F" w:rsidP="00CE799F">
      <w:pPr>
        <w:rPr>
          <w:rFonts w:ascii="Times New Roman" w:hAnsi="Times New Roman" w:cs="Times New Roman"/>
          <w:sz w:val="24"/>
          <w:szCs w:val="24"/>
          <w:u w:val="single"/>
        </w:rPr>
      </w:pPr>
      <w:r w:rsidRPr="004F7608">
        <w:rPr>
          <w:rFonts w:ascii="Times New Roman" w:hAnsi="Times New Roman" w:cs="Times New Roman"/>
          <w:sz w:val="24"/>
          <w:szCs w:val="24"/>
        </w:rPr>
        <w:t xml:space="preserve">Bento, G and Gisela D. (2017) </w:t>
      </w:r>
      <w:r w:rsidRPr="004F7608">
        <w:rPr>
          <w:rFonts w:ascii="Times New Roman" w:hAnsi="Times New Roman" w:cs="Times New Roman"/>
          <w:i/>
          <w:iCs/>
          <w:sz w:val="24"/>
          <w:szCs w:val="24"/>
        </w:rPr>
        <w:t xml:space="preserve">The importance of outdoor play for young children's healthy development. </w:t>
      </w:r>
      <w:r w:rsidRPr="004F7608">
        <w:rPr>
          <w:rFonts w:ascii="Times New Roman" w:hAnsi="Times New Roman" w:cs="Times New Roman"/>
          <w:color w:val="3B3030"/>
          <w:sz w:val="24"/>
          <w:szCs w:val="24"/>
          <w:shd w:val="clear" w:color="auto" w:fill="FFFFFF"/>
        </w:rPr>
        <w:t>Doi: 10.1016/j.pbj.2017.03.003</w:t>
      </w:r>
    </w:p>
    <w:p w14:paraId="2AA12F81" w14:textId="77777777" w:rsidR="00CE799F" w:rsidRPr="004F7608" w:rsidRDefault="00CE799F" w:rsidP="00CE799F">
      <w:pPr>
        <w:rPr>
          <w:rFonts w:ascii="Times New Roman" w:hAnsi="Times New Roman" w:cs="Times New Roman"/>
          <w:color w:val="000000"/>
          <w:sz w:val="24"/>
          <w:szCs w:val="24"/>
        </w:rPr>
      </w:pPr>
      <w:r w:rsidRPr="004F7608">
        <w:rPr>
          <w:rFonts w:ascii="Times New Roman" w:hAnsi="Times New Roman" w:cs="Times New Roman"/>
          <w:sz w:val="24"/>
          <w:szCs w:val="24"/>
        </w:rPr>
        <w:t xml:space="preserve">BERA. (2018) </w:t>
      </w:r>
      <w:r w:rsidRPr="004F7608">
        <w:rPr>
          <w:rFonts w:ascii="Times New Roman" w:hAnsi="Times New Roman" w:cs="Times New Roman"/>
          <w:i/>
          <w:iCs/>
          <w:sz w:val="24"/>
          <w:szCs w:val="24"/>
        </w:rPr>
        <w:t>Ethical Guidelines for Educational Research 4</w:t>
      </w:r>
      <w:r w:rsidRPr="004F7608">
        <w:rPr>
          <w:rFonts w:ascii="Times New Roman" w:hAnsi="Times New Roman" w:cs="Times New Roman"/>
          <w:i/>
          <w:iCs/>
          <w:sz w:val="24"/>
          <w:szCs w:val="24"/>
          <w:vertAlign w:val="superscript"/>
        </w:rPr>
        <w:t>th</w:t>
      </w:r>
      <w:r w:rsidRPr="004F7608">
        <w:rPr>
          <w:rFonts w:ascii="Times New Roman" w:hAnsi="Times New Roman" w:cs="Times New Roman"/>
          <w:i/>
          <w:iCs/>
          <w:sz w:val="24"/>
          <w:szCs w:val="24"/>
        </w:rPr>
        <w:t xml:space="preserve"> </w:t>
      </w:r>
      <w:proofErr w:type="spellStart"/>
      <w:r w:rsidRPr="004F7608">
        <w:rPr>
          <w:rFonts w:ascii="Times New Roman" w:hAnsi="Times New Roman" w:cs="Times New Roman"/>
          <w:i/>
          <w:iCs/>
          <w:sz w:val="24"/>
          <w:szCs w:val="24"/>
        </w:rPr>
        <w:t>edn</w:t>
      </w:r>
      <w:proofErr w:type="spellEnd"/>
      <w:r w:rsidRPr="004F7608">
        <w:rPr>
          <w:rFonts w:ascii="Times New Roman" w:hAnsi="Times New Roman" w:cs="Times New Roman"/>
          <w:i/>
          <w:iCs/>
          <w:sz w:val="24"/>
          <w:szCs w:val="24"/>
        </w:rPr>
        <w:t xml:space="preserve">. </w:t>
      </w:r>
      <w:r w:rsidRPr="004F7608">
        <w:rPr>
          <w:rFonts w:ascii="Times New Roman" w:hAnsi="Times New Roman" w:cs="Times New Roman"/>
          <w:sz w:val="24"/>
          <w:szCs w:val="24"/>
        </w:rPr>
        <w:t>London: BERA.</w:t>
      </w:r>
    </w:p>
    <w:p w14:paraId="04A81EA4"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Bruce, T. (2012) </w:t>
      </w:r>
      <w:r w:rsidRPr="004F7608">
        <w:rPr>
          <w:rFonts w:ascii="Times New Roman" w:hAnsi="Times New Roman" w:cs="Times New Roman"/>
          <w:i/>
          <w:iCs/>
          <w:sz w:val="24"/>
          <w:szCs w:val="24"/>
        </w:rPr>
        <w:t xml:space="preserve">Early Childhood Practice: Frobel Today. </w:t>
      </w:r>
      <w:r w:rsidRPr="004F7608">
        <w:rPr>
          <w:rFonts w:ascii="Times New Roman" w:hAnsi="Times New Roman" w:cs="Times New Roman"/>
          <w:sz w:val="24"/>
          <w:szCs w:val="24"/>
        </w:rPr>
        <w:t>London: Sage.</w:t>
      </w:r>
    </w:p>
    <w:p w14:paraId="40AC2496"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Chapman, S and McNeill, P. (2005) </w:t>
      </w:r>
      <w:r w:rsidRPr="004F7608">
        <w:rPr>
          <w:rFonts w:ascii="Times New Roman" w:hAnsi="Times New Roman" w:cs="Times New Roman"/>
          <w:i/>
          <w:iCs/>
          <w:sz w:val="24"/>
          <w:szCs w:val="24"/>
        </w:rPr>
        <w:t>Research Methods 3</w:t>
      </w:r>
      <w:r w:rsidRPr="004F7608">
        <w:rPr>
          <w:rFonts w:ascii="Times New Roman" w:hAnsi="Times New Roman" w:cs="Times New Roman"/>
          <w:i/>
          <w:iCs/>
          <w:sz w:val="24"/>
          <w:szCs w:val="24"/>
          <w:vertAlign w:val="superscript"/>
        </w:rPr>
        <w:t>rd</w:t>
      </w:r>
      <w:r w:rsidRPr="004F7608">
        <w:rPr>
          <w:rFonts w:ascii="Times New Roman" w:hAnsi="Times New Roman" w:cs="Times New Roman"/>
          <w:i/>
          <w:iCs/>
          <w:sz w:val="24"/>
          <w:szCs w:val="24"/>
        </w:rPr>
        <w:t xml:space="preserve"> </w:t>
      </w:r>
      <w:proofErr w:type="spellStart"/>
      <w:r w:rsidRPr="004F7608">
        <w:rPr>
          <w:rFonts w:ascii="Times New Roman" w:hAnsi="Times New Roman" w:cs="Times New Roman"/>
          <w:i/>
          <w:iCs/>
          <w:sz w:val="24"/>
          <w:szCs w:val="24"/>
        </w:rPr>
        <w:t>edn</w:t>
      </w:r>
      <w:proofErr w:type="spellEnd"/>
      <w:r w:rsidRPr="004F7608">
        <w:rPr>
          <w:rFonts w:ascii="Times New Roman" w:hAnsi="Times New Roman" w:cs="Times New Roman"/>
          <w:i/>
          <w:iCs/>
          <w:sz w:val="24"/>
          <w:szCs w:val="24"/>
        </w:rPr>
        <w:t xml:space="preserve">. </w:t>
      </w:r>
      <w:proofErr w:type="spellStart"/>
      <w:r w:rsidRPr="004F7608">
        <w:rPr>
          <w:rFonts w:ascii="Times New Roman" w:hAnsi="Times New Roman" w:cs="Times New Roman"/>
          <w:sz w:val="24"/>
          <w:szCs w:val="24"/>
        </w:rPr>
        <w:t>Oxton</w:t>
      </w:r>
      <w:proofErr w:type="spellEnd"/>
      <w:r w:rsidRPr="004F7608">
        <w:rPr>
          <w:rFonts w:ascii="Times New Roman" w:hAnsi="Times New Roman" w:cs="Times New Roman"/>
          <w:sz w:val="24"/>
          <w:szCs w:val="24"/>
        </w:rPr>
        <w:t>: Routledge.</w:t>
      </w:r>
    </w:p>
    <w:p w14:paraId="27047260"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Denzin, N and Lincoln, Y. (2018) </w:t>
      </w:r>
      <w:r w:rsidRPr="004F7608">
        <w:rPr>
          <w:rStyle w:val="a-size-extra-large"/>
          <w:rFonts w:ascii="Times New Roman" w:hAnsi="Times New Roman" w:cs="Times New Roman"/>
          <w:i/>
          <w:iCs/>
          <w:color w:val="0F1111"/>
          <w:sz w:val="24"/>
          <w:szCs w:val="24"/>
        </w:rPr>
        <w:t>The SAGE Handbook of Qualitative Research </w:t>
      </w:r>
      <w:r w:rsidRPr="004F7608">
        <w:rPr>
          <w:rStyle w:val="a-size-large"/>
          <w:rFonts w:ascii="Times New Roman" w:hAnsi="Times New Roman" w:cs="Times New Roman"/>
          <w:i/>
          <w:iCs/>
          <w:sz w:val="24"/>
          <w:szCs w:val="24"/>
        </w:rPr>
        <w:t xml:space="preserve">5th </w:t>
      </w:r>
      <w:proofErr w:type="spellStart"/>
      <w:r w:rsidRPr="004F7608">
        <w:rPr>
          <w:rStyle w:val="a-size-large"/>
          <w:rFonts w:ascii="Times New Roman" w:hAnsi="Times New Roman" w:cs="Times New Roman"/>
          <w:i/>
          <w:iCs/>
          <w:sz w:val="24"/>
          <w:szCs w:val="24"/>
        </w:rPr>
        <w:t>edn</w:t>
      </w:r>
      <w:proofErr w:type="spellEnd"/>
      <w:r w:rsidRPr="004F7608">
        <w:rPr>
          <w:rStyle w:val="a-size-large"/>
          <w:rFonts w:ascii="Times New Roman" w:hAnsi="Times New Roman" w:cs="Times New Roman"/>
          <w:sz w:val="24"/>
          <w:szCs w:val="24"/>
        </w:rPr>
        <w:t>. London: Sage.</w:t>
      </w:r>
    </w:p>
    <w:p w14:paraId="70A48538"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Department for Education. (2021) </w:t>
      </w:r>
      <w:r w:rsidRPr="004F7608">
        <w:rPr>
          <w:rFonts w:ascii="Times New Roman" w:hAnsi="Times New Roman" w:cs="Times New Roman"/>
          <w:i/>
          <w:iCs/>
          <w:sz w:val="24"/>
          <w:szCs w:val="24"/>
        </w:rPr>
        <w:t xml:space="preserve">Statutory framework for the early </w:t>
      </w:r>
      <w:proofErr w:type="gramStart"/>
      <w:r w:rsidRPr="004F7608">
        <w:rPr>
          <w:rFonts w:ascii="Times New Roman" w:hAnsi="Times New Roman" w:cs="Times New Roman"/>
          <w:i/>
          <w:iCs/>
          <w:sz w:val="24"/>
          <w:szCs w:val="24"/>
        </w:rPr>
        <w:t>years</w:t>
      </w:r>
      <w:proofErr w:type="gramEnd"/>
      <w:r w:rsidRPr="004F7608">
        <w:rPr>
          <w:rFonts w:ascii="Times New Roman" w:hAnsi="Times New Roman" w:cs="Times New Roman"/>
          <w:i/>
          <w:iCs/>
          <w:sz w:val="24"/>
          <w:szCs w:val="24"/>
        </w:rPr>
        <w:t xml:space="preserve"> foundation stage: Setting the standards for learning, development and care for children from birth to five.</w:t>
      </w:r>
      <w:r w:rsidRPr="004F7608">
        <w:rPr>
          <w:rFonts w:ascii="Times New Roman" w:hAnsi="Times New Roman" w:cs="Times New Roman"/>
          <w:sz w:val="24"/>
          <w:szCs w:val="24"/>
        </w:rPr>
        <w:t xml:space="preserve"> Available at: </w:t>
      </w:r>
      <w:hyperlink r:id="rId15" w:history="1">
        <w:r w:rsidRPr="004F7608">
          <w:rPr>
            <w:rStyle w:val="Hyperlink"/>
            <w:rFonts w:ascii="Times New Roman" w:hAnsi="Times New Roman" w:cs="Times New Roman"/>
            <w:sz w:val="24"/>
            <w:szCs w:val="24"/>
          </w:rPr>
          <w:t>Statutory framework for the early years foundation stage (publishing.service.gov.uk)</w:t>
        </w:r>
      </w:hyperlink>
      <w:r w:rsidRPr="004F7608">
        <w:rPr>
          <w:rFonts w:ascii="Times New Roman" w:hAnsi="Times New Roman" w:cs="Times New Roman"/>
          <w:sz w:val="24"/>
          <w:szCs w:val="24"/>
        </w:rPr>
        <w:t>. (Accessed on: 5 May 2022)</w:t>
      </w:r>
    </w:p>
    <w:p w14:paraId="7297A5F5"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ERIC. (</w:t>
      </w:r>
      <w:proofErr w:type="gramStart"/>
      <w:r w:rsidRPr="004F7608">
        <w:rPr>
          <w:rFonts w:ascii="Times New Roman" w:hAnsi="Times New Roman" w:cs="Times New Roman"/>
          <w:sz w:val="24"/>
          <w:szCs w:val="24"/>
        </w:rPr>
        <w:t>no</w:t>
      </w:r>
      <w:proofErr w:type="gramEnd"/>
      <w:r w:rsidRPr="004F7608">
        <w:rPr>
          <w:rFonts w:ascii="Times New Roman" w:hAnsi="Times New Roman" w:cs="Times New Roman"/>
          <w:sz w:val="24"/>
          <w:szCs w:val="24"/>
        </w:rPr>
        <w:t xml:space="preserve"> date) </w:t>
      </w:r>
      <w:r w:rsidRPr="004F7608">
        <w:rPr>
          <w:rFonts w:ascii="Times New Roman" w:hAnsi="Times New Roman" w:cs="Times New Roman"/>
          <w:i/>
          <w:iCs/>
          <w:sz w:val="24"/>
          <w:szCs w:val="24"/>
        </w:rPr>
        <w:t>Ethical Guidance: Harms and benefits.</w:t>
      </w:r>
      <w:r w:rsidRPr="004F7608">
        <w:rPr>
          <w:rFonts w:ascii="Times New Roman" w:hAnsi="Times New Roman" w:cs="Times New Roman"/>
          <w:sz w:val="24"/>
          <w:szCs w:val="24"/>
        </w:rPr>
        <w:t xml:space="preserve"> Available at: </w:t>
      </w:r>
      <w:hyperlink r:id="rId16" w:history="1">
        <w:r w:rsidRPr="004F7608">
          <w:rPr>
            <w:rStyle w:val="Hyperlink"/>
            <w:rFonts w:ascii="Times New Roman" w:hAnsi="Times New Roman" w:cs="Times New Roman"/>
            <w:sz w:val="24"/>
            <w:szCs w:val="24"/>
          </w:rPr>
          <w:t>ERIC-compendium-Ethical Guidance - Harm and benefits section only.pdf (childethics.com)</w:t>
        </w:r>
      </w:hyperlink>
      <w:r w:rsidRPr="004F7608">
        <w:rPr>
          <w:rFonts w:ascii="Times New Roman" w:hAnsi="Times New Roman" w:cs="Times New Roman"/>
          <w:sz w:val="24"/>
          <w:szCs w:val="24"/>
        </w:rPr>
        <w:t xml:space="preserve"> (Accessed on: May 13</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3EC6A882" w14:textId="77777777" w:rsidR="00CE799F" w:rsidRPr="004F7608" w:rsidRDefault="00CE799F" w:rsidP="00CE799F">
      <w:pPr>
        <w:rPr>
          <w:rFonts w:ascii="Times New Roman" w:hAnsi="Times New Roman" w:cs="Times New Roman"/>
          <w:sz w:val="24"/>
          <w:szCs w:val="24"/>
        </w:rPr>
      </w:pPr>
      <w:proofErr w:type="spellStart"/>
      <w:r w:rsidRPr="004F7608">
        <w:rPr>
          <w:rFonts w:ascii="Times New Roman" w:hAnsi="Times New Roman" w:cs="Times New Roman"/>
          <w:sz w:val="24"/>
          <w:szCs w:val="24"/>
        </w:rPr>
        <w:t>Grindheim</w:t>
      </w:r>
      <w:proofErr w:type="spellEnd"/>
      <w:r w:rsidRPr="004F7608">
        <w:rPr>
          <w:rFonts w:ascii="Times New Roman" w:hAnsi="Times New Roman" w:cs="Times New Roman"/>
          <w:sz w:val="24"/>
          <w:szCs w:val="24"/>
        </w:rPr>
        <w:t xml:space="preserve">, L. Sorensen, H and </w:t>
      </w:r>
      <w:proofErr w:type="spellStart"/>
      <w:r w:rsidRPr="004F7608">
        <w:rPr>
          <w:rFonts w:ascii="Times New Roman" w:hAnsi="Times New Roman" w:cs="Times New Roman"/>
          <w:sz w:val="24"/>
          <w:szCs w:val="24"/>
        </w:rPr>
        <w:t>Rekers</w:t>
      </w:r>
      <w:proofErr w:type="spellEnd"/>
      <w:r w:rsidRPr="004F7608">
        <w:rPr>
          <w:rFonts w:ascii="Times New Roman" w:hAnsi="Times New Roman" w:cs="Times New Roman"/>
          <w:sz w:val="24"/>
          <w:szCs w:val="24"/>
        </w:rPr>
        <w:t xml:space="preserve">, A. (2021) </w:t>
      </w:r>
      <w:r w:rsidRPr="004F7608">
        <w:rPr>
          <w:rFonts w:ascii="Times New Roman" w:hAnsi="Times New Roman" w:cs="Times New Roman"/>
          <w:i/>
          <w:iCs/>
          <w:sz w:val="24"/>
          <w:szCs w:val="24"/>
        </w:rPr>
        <w:t>Outdoor Learning and Play:</w:t>
      </w:r>
      <w:r w:rsidRPr="004F7608">
        <w:rPr>
          <w:rFonts w:ascii="Times New Roman" w:hAnsi="Times New Roman" w:cs="Times New Roman"/>
          <w:sz w:val="24"/>
          <w:szCs w:val="24"/>
        </w:rPr>
        <w:t xml:space="preserve"> Pedagogical Practices and Children's Cultural Formation. </w:t>
      </w:r>
    </w:p>
    <w:p w14:paraId="663B4A7B" w14:textId="77777777" w:rsidR="00CE799F" w:rsidRPr="004F7608" w:rsidRDefault="00CE799F" w:rsidP="00CE799F">
      <w:pPr>
        <w:pStyle w:val="dx-doi"/>
        <w:spacing w:before="0" w:after="0"/>
      </w:pPr>
      <w:r w:rsidRPr="004F7608">
        <w:t xml:space="preserve">Harper, N. (2018) </w:t>
      </w:r>
      <w:r w:rsidRPr="004F7608">
        <w:rPr>
          <w:i/>
          <w:iCs/>
          <w:color w:val="333333"/>
        </w:rPr>
        <w:t>Outdoor risky play and healthy child development in the shadow of the "risk society": A forest and nature school perspective.</w:t>
      </w:r>
      <w:r w:rsidRPr="004F7608">
        <w:rPr>
          <w:color w:val="333333"/>
        </w:rPr>
        <w:t xml:space="preserve"> </w:t>
      </w:r>
      <w:r w:rsidRPr="004F7608">
        <w:rPr>
          <w:color w:val="333333"/>
          <w:shd w:val="clear" w:color="auto" w:fill="FFFFFF"/>
        </w:rPr>
        <w:t>DOI: </w:t>
      </w:r>
      <w:hyperlink r:id="rId17" w:history="1">
        <w:r w:rsidRPr="004F7608">
          <w:rPr>
            <w:rStyle w:val="Hyperlink"/>
            <w:shd w:val="clear" w:color="auto" w:fill="FFFFFF"/>
          </w:rPr>
          <w:t>10.1080/0145935X.2017.1412825</w:t>
        </w:r>
      </w:hyperlink>
      <w:r w:rsidRPr="004F7608">
        <w:t>.</w:t>
      </w:r>
    </w:p>
    <w:p w14:paraId="0BA546ED"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color w:val="000000"/>
          <w:sz w:val="24"/>
          <w:szCs w:val="24"/>
        </w:rPr>
        <w:t xml:space="preserve">Hassan, Z. </w:t>
      </w:r>
      <w:proofErr w:type="spellStart"/>
      <w:r w:rsidRPr="004F7608">
        <w:rPr>
          <w:rFonts w:ascii="Times New Roman" w:hAnsi="Times New Roman" w:cs="Times New Roman"/>
          <w:color w:val="000000"/>
          <w:sz w:val="24"/>
          <w:szCs w:val="24"/>
        </w:rPr>
        <w:t>Schattner</w:t>
      </w:r>
      <w:proofErr w:type="spellEnd"/>
      <w:r w:rsidRPr="004F7608">
        <w:rPr>
          <w:rFonts w:ascii="Times New Roman" w:hAnsi="Times New Roman" w:cs="Times New Roman"/>
          <w:color w:val="000000"/>
          <w:sz w:val="24"/>
          <w:szCs w:val="24"/>
        </w:rPr>
        <w:t xml:space="preserve"> P, and Mazza D. (2006) </w:t>
      </w:r>
      <w:r w:rsidRPr="004F7608">
        <w:rPr>
          <w:rFonts w:ascii="Times New Roman" w:hAnsi="Times New Roman" w:cs="Times New Roman"/>
          <w:i/>
          <w:iCs/>
          <w:color w:val="000000"/>
          <w:sz w:val="24"/>
          <w:szCs w:val="24"/>
        </w:rPr>
        <w:t>Doing a Pilot Study: Why is it Essential.</w:t>
      </w:r>
      <w:r w:rsidRPr="004F7608">
        <w:rPr>
          <w:rFonts w:ascii="Times New Roman" w:hAnsi="Times New Roman" w:cs="Times New Roman"/>
          <w:color w:val="000000"/>
          <w:sz w:val="24"/>
          <w:szCs w:val="24"/>
        </w:rPr>
        <w:t xml:space="preserve"> Available at: </w:t>
      </w:r>
      <w:hyperlink r:id="rId18" w:history="1">
        <w:r w:rsidRPr="004F7608">
          <w:rPr>
            <w:rStyle w:val="Hyperlink"/>
            <w:rFonts w:ascii="Times New Roman" w:hAnsi="Times New Roman" w:cs="Times New Roman"/>
            <w:sz w:val="24"/>
            <w:szCs w:val="24"/>
          </w:rPr>
          <w:t>Doing A Pilot Study: Why Is It Essential? - PMC (nih.gov)</w:t>
        </w:r>
      </w:hyperlink>
      <w:r w:rsidRPr="004F7608">
        <w:rPr>
          <w:rFonts w:ascii="Times New Roman" w:hAnsi="Times New Roman" w:cs="Times New Roman"/>
          <w:sz w:val="24"/>
          <w:szCs w:val="24"/>
        </w:rPr>
        <w:t xml:space="preserve"> (Accessed on: 10 May 2022)</w:t>
      </w:r>
    </w:p>
    <w:p w14:paraId="5E9E9756" w14:textId="77777777" w:rsidR="00CE799F" w:rsidRPr="004F7608" w:rsidRDefault="00CE799F" w:rsidP="00CE799F">
      <w:pPr>
        <w:rPr>
          <w:rFonts w:ascii="Times New Roman" w:hAnsi="Times New Roman" w:cs="Times New Roman"/>
          <w:sz w:val="24"/>
          <w:szCs w:val="24"/>
          <w:shd w:val="clear" w:color="auto" w:fill="FAF9F8"/>
        </w:rPr>
      </w:pPr>
      <w:proofErr w:type="spellStart"/>
      <w:r w:rsidRPr="004F7608">
        <w:rPr>
          <w:rFonts w:ascii="Times New Roman" w:hAnsi="Times New Roman" w:cs="Times New Roman"/>
          <w:sz w:val="24"/>
          <w:szCs w:val="24"/>
        </w:rPr>
        <w:t>Ihmeideh</w:t>
      </w:r>
      <w:proofErr w:type="spellEnd"/>
      <w:r w:rsidRPr="004F7608">
        <w:rPr>
          <w:rFonts w:ascii="Times New Roman" w:hAnsi="Times New Roman" w:cs="Times New Roman"/>
          <w:sz w:val="24"/>
          <w:szCs w:val="24"/>
        </w:rPr>
        <w:t>, F. and Al-</w:t>
      </w:r>
      <w:proofErr w:type="spellStart"/>
      <w:r w:rsidRPr="004F7608">
        <w:rPr>
          <w:rFonts w:ascii="Times New Roman" w:hAnsi="Times New Roman" w:cs="Times New Roman"/>
          <w:sz w:val="24"/>
          <w:szCs w:val="24"/>
        </w:rPr>
        <w:t>Qaryouti</w:t>
      </w:r>
      <w:proofErr w:type="spellEnd"/>
      <w:r w:rsidRPr="004F7608">
        <w:rPr>
          <w:rFonts w:ascii="Times New Roman" w:hAnsi="Times New Roman" w:cs="Times New Roman"/>
          <w:sz w:val="24"/>
          <w:szCs w:val="24"/>
        </w:rPr>
        <w:t xml:space="preserve">, I. (2015) </w:t>
      </w:r>
      <w:r w:rsidRPr="004F7608">
        <w:rPr>
          <w:rFonts w:ascii="Times New Roman" w:hAnsi="Times New Roman" w:cs="Times New Roman"/>
          <w:i/>
          <w:iCs/>
          <w:sz w:val="24"/>
          <w:szCs w:val="24"/>
          <w:shd w:val="clear" w:color="auto" w:fill="FAF9F8"/>
        </w:rPr>
        <w:t>Exploring kindergarten teachers' views and roles regarding children's outdoor play environments in Oman.</w:t>
      </w:r>
      <w:r w:rsidRPr="004F7608">
        <w:rPr>
          <w:rFonts w:ascii="Times New Roman" w:hAnsi="Times New Roman" w:cs="Times New Roman"/>
          <w:sz w:val="24"/>
          <w:szCs w:val="24"/>
          <w:shd w:val="clear" w:color="auto" w:fill="FAF9F8"/>
        </w:rPr>
        <w:t xml:space="preserve"> DOI: 10.1080/09575146.2015.1077783.</w:t>
      </w:r>
    </w:p>
    <w:p w14:paraId="0520A2A6" w14:textId="77777777" w:rsidR="00CE799F" w:rsidRPr="004F7608" w:rsidRDefault="00CE799F" w:rsidP="00CE799F">
      <w:pPr>
        <w:pStyle w:val="Heading1"/>
        <w:shd w:val="clear" w:color="auto" w:fill="FFFFFF"/>
        <w:spacing w:before="0" w:after="240"/>
        <w:rPr>
          <w:rFonts w:ascii="Times New Roman" w:hAnsi="Times New Roman" w:cs="Times New Roman"/>
          <w:color w:val="auto"/>
          <w:sz w:val="24"/>
          <w:szCs w:val="24"/>
          <w:shd w:val="clear" w:color="auto" w:fill="FFFFFF"/>
        </w:rPr>
      </w:pPr>
      <w:proofErr w:type="spellStart"/>
      <w:r w:rsidRPr="004F7608">
        <w:rPr>
          <w:rFonts w:ascii="Times New Roman" w:hAnsi="Times New Roman" w:cs="Times New Roman"/>
          <w:color w:val="auto"/>
          <w:sz w:val="24"/>
          <w:szCs w:val="24"/>
        </w:rPr>
        <w:t>Lingham</w:t>
      </w:r>
      <w:proofErr w:type="spellEnd"/>
      <w:r w:rsidRPr="004F7608">
        <w:rPr>
          <w:rFonts w:ascii="Times New Roman" w:hAnsi="Times New Roman" w:cs="Times New Roman"/>
          <w:color w:val="auto"/>
          <w:sz w:val="24"/>
          <w:szCs w:val="24"/>
        </w:rPr>
        <w:t xml:space="preserve"> </w:t>
      </w:r>
      <w:r w:rsidRPr="004F7608">
        <w:rPr>
          <w:rFonts w:ascii="Times New Roman" w:hAnsi="Times New Roman" w:cs="Times New Roman"/>
          <w:i/>
          <w:iCs/>
          <w:color w:val="auto"/>
          <w:sz w:val="24"/>
          <w:szCs w:val="24"/>
        </w:rPr>
        <w:t>et al</w:t>
      </w:r>
      <w:r w:rsidRPr="004F7608">
        <w:rPr>
          <w:rFonts w:ascii="Times New Roman" w:hAnsi="Times New Roman" w:cs="Times New Roman"/>
          <w:color w:val="auto"/>
          <w:sz w:val="24"/>
          <w:szCs w:val="24"/>
        </w:rPr>
        <w:t>. (2021) T</w:t>
      </w:r>
      <w:r w:rsidRPr="004F7608">
        <w:rPr>
          <w:rFonts w:ascii="Times New Roman" w:hAnsi="Times New Roman" w:cs="Times New Roman"/>
          <w:color w:val="222222"/>
          <w:sz w:val="24"/>
          <w:szCs w:val="24"/>
        </w:rPr>
        <w:t>ime spent outdoors in childhood is associated with reduced risk of myopia as an adult. DOI:</w:t>
      </w:r>
      <w:r w:rsidRPr="004F7608">
        <w:rPr>
          <w:rFonts w:ascii="Times New Roman" w:hAnsi="Times New Roman" w:cs="Times New Roman"/>
          <w:color w:val="auto"/>
          <w:sz w:val="24"/>
          <w:szCs w:val="24"/>
          <w:shd w:val="clear" w:color="auto" w:fill="FFFFFF"/>
        </w:rPr>
        <w:t>10.1038/s41598-021-85825-y.</w:t>
      </w:r>
    </w:p>
    <w:p w14:paraId="500C7D11"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McCarthy, C. (2020) </w:t>
      </w:r>
      <w:r w:rsidRPr="004F7608">
        <w:rPr>
          <w:rFonts w:ascii="Times New Roman" w:hAnsi="Times New Roman" w:cs="Times New Roman"/>
          <w:i/>
          <w:iCs/>
          <w:sz w:val="24"/>
          <w:szCs w:val="24"/>
        </w:rPr>
        <w:t xml:space="preserve">6 Reasons Children Need to Play Outside[blog]. </w:t>
      </w:r>
      <w:r w:rsidRPr="004F7608">
        <w:rPr>
          <w:rFonts w:ascii="Times New Roman" w:hAnsi="Times New Roman" w:cs="Times New Roman"/>
          <w:sz w:val="24"/>
          <w:szCs w:val="24"/>
        </w:rPr>
        <w:t xml:space="preserve">Available at: </w:t>
      </w:r>
      <w:hyperlink r:id="rId19" w:history="1">
        <w:r w:rsidRPr="004F7608">
          <w:rPr>
            <w:rStyle w:val="Hyperlink"/>
            <w:rFonts w:ascii="Times New Roman" w:hAnsi="Times New Roman" w:cs="Times New Roman"/>
            <w:sz w:val="24"/>
            <w:szCs w:val="24"/>
          </w:rPr>
          <w:t>6 reasons children need to play outside - Harvard Health</w:t>
        </w:r>
      </w:hyperlink>
      <w:r w:rsidRPr="004F7608">
        <w:rPr>
          <w:rFonts w:ascii="Times New Roman" w:hAnsi="Times New Roman" w:cs="Times New Roman"/>
          <w:sz w:val="24"/>
          <w:szCs w:val="24"/>
        </w:rPr>
        <w:t>. (Accessed on: 6 May 2022)</w:t>
      </w:r>
    </w:p>
    <w:p w14:paraId="0A26C8F3" w14:textId="77777777" w:rsidR="00CE799F" w:rsidRPr="004F7608" w:rsidRDefault="00CE799F" w:rsidP="00CE799F">
      <w:pPr>
        <w:rPr>
          <w:rFonts w:ascii="Times New Roman" w:hAnsi="Times New Roman" w:cs="Times New Roman"/>
          <w:sz w:val="24"/>
          <w:szCs w:val="24"/>
        </w:rPr>
      </w:pPr>
      <w:proofErr w:type="spellStart"/>
      <w:r w:rsidRPr="004F7608">
        <w:rPr>
          <w:rFonts w:ascii="Times New Roman" w:hAnsi="Times New Roman" w:cs="Times New Roman"/>
          <w:sz w:val="24"/>
          <w:szCs w:val="24"/>
        </w:rPr>
        <w:lastRenderedPageBreak/>
        <w:t>Mirrahimi</w:t>
      </w:r>
      <w:proofErr w:type="spellEnd"/>
      <w:r w:rsidRPr="004F7608">
        <w:rPr>
          <w:rFonts w:ascii="Times New Roman" w:hAnsi="Times New Roman" w:cs="Times New Roman"/>
          <w:sz w:val="24"/>
          <w:szCs w:val="24"/>
        </w:rPr>
        <w:t xml:space="preserve"> </w:t>
      </w:r>
      <w:r w:rsidRPr="004F7608">
        <w:rPr>
          <w:rFonts w:ascii="Times New Roman" w:hAnsi="Times New Roman" w:cs="Times New Roman"/>
          <w:i/>
          <w:iCs/>
          <w:sz w:val="24"/>
          <w:szCs w:val="24"/>
        </w:rPr>
        <w:t xml:space="preserve">et al. </w:t>
      </w:r>
      <w:r w:rsidRPr="004F7608">
        <w:rPr>
          <w:rFonts w:ascii="Times New Roman" w:hAnsi="Times New Roman" w:cs="Times New Roman"/>
          <w:sz w:val="24"/>
          <w:szCs w:val="24"/>
        </w:rPr>
        <w:t xml:space="preserve">(2011). </w:t>
      </w:r>
      <w:r w:rsidRPr="004F7608">
        <w:rPr>
          <w:rFonts w:ascii="Times New Roman" w:hAnsi="Times New Roman" w:cs="Times New Roman"/>
          <w:i/>
          <w:iCs/>
          <w:sz w:val="24"/>
          <w:szCs w:val="24"/>
        </w:rPr>
        <w:t>Developing Conducive Sustainable Outdoor Learning: The Impact of Natural environment on Learning, Social and Emotional Intelligence.</w:t>
      </w:r>
      <w:r w:rsidRPr="004F7608">
        <w:rPr>
          <w:rFonts w:ascii="Times New Roman" w:hAnsi="Times New Roman" w:cs="Times New Roman"/>
          <w:sz w:val="24"/>
          <w:szCs w:val="24"/>
        </w:rPr>
        <w:t xml:space="preserve"> DOI: 10.1016/j.proeng.2011.11.18.</w:t>
      </w:r>
    </w:p>
    <w:p w14:paraId="0CF7C89B" w14:textId="77777777" w:rsidR="00CE799F" w:rsidRPr="004F7608" w:rsidRDefault="00CE799F" w:rsidP="00CE799F">
      <w:pPr>
        <w:rPr>
          <w:rFonts w:ascii="Times New Roman" w:hAnsi="Times New Roman" w:cs="Times New Roman"/>
          <w:sz w:val="24"/>
          <w:szCs w:val="24"/>
        </w:rPr>
      </w:pPr>
      <w:proofErr w:type="spellStart"/>
      <w:r w:rsidRPr="004F7608">
        <w:rPr>
          <w:rFonts w:ascii="Times New Roman" w:hAnsi="Times New Roman" w:cs="Times New Roman"/>
          <w:sz w:val="24"/>
          <w:szCs w:val="24"/>
        </w:rPr>
        <w:t>Mukheiji</w:t>
      </w:r>
      <w:proofErr w:type="spellEnd"/>
      <w:r w:rsidRPr="004F7608">
        <w:rPr>
          <w:rFonts w:ascii="Times New Roman" w:hAnsi="Times New Roman" w:cs="Times New Roman"/>
          <w:sz w:val="24"/>
          <w:szCs w:val="24"/>
        </w:rPr>
        <w:t xml:space="preserve">, P and </w:t>
      </w:r>
      <w:proofErr w:type="spellStart"/>
      <w:r w:rsidRPr="004F7608">
        <w:rPr>
          <w:rFonts w:ascii="Times New Roman" w:hAnsi="Times New Roman" w:cs="Times New Roman"/>
          <w:sz w:val="24"/>
          <w:szCs w:val="24"/>
        </w:rPr>
        <w:t>Albon</w:t>
      </w:r>
      <w:proofErr w:type="spellEnd"/>
      <w:r w:rsidRPr="004F7608">
        <w:rPr>
          <w:rFonts w:ascii="Times New Roman" w:hAnsi="Times New Roman" w:cs="Times New Roman"/>
          <w:sz w:val="24"/>
          <w:szCs w:val="24"/>
        </w:rPr>
        <w:t xml:space="preserve">, D. (2018) </w:t>
      </w:r>
      <w:r w:rsidRPr="004F7608">
        <w:rPr>
          <w:rFonts w:ascii="Times New Roman" w:hAnsi="Times New Roman" w:cs="Times New Roman"/>
          <w:i/>
          <w:iCs/>
          <w:sz w:val="24"/>
          <w:szCs w:val="24"/>
        </w:rPr>
        <w:t>Research Methods in Early Childhood: An Introductory Guide. 3</w:t>
      </w:r>
      <w:r w:rsidRPr="004F7608">
        <w:rPr>
          <w:rFonts w:ascii="Times New Roman" w:hAnsi="Times New Roman" w:cs="Times New Roman"/>
          <w:i/>
          <w:iCs/>
          <w:sz w:val="24"/>
          <w:szCs w:val="24"/>
          <w:vertAlign w:val="superscript"/>
        </w:rPr>
        <w:t>rd</w:t>
      </w:r>
      <w:r w:rsidRPr="004F7608">
        <w:rPr>
          <w:rFonts w:ascii="Times New Roman" w:hAnsi="Times New Roman" w:cs="Times New Roman"/>
          <w:i/>
          <w:iCs/>
          <w:sz w:val="24"/>
          <w:szCs w:val="24"/>
        </w:rPr>
        <w:t xml:space="preserve"> </w:t>
      </w:r>
      <w:proofErr w:type="spellStart"/>
      <w:r w:rsidRPr="004F7608">
        <w:rPr>
          <w:rFonts w:ascii="Times New Roman" w:hAnsi="Times New Roman" w:cs="Times New Roman"/>
          <w:i/>
          <w:iCs/>
          <w:sz w:val="24"/>
          <w:szCs w:val="24"/>
        </w:rPr>
        <w:t>edn</w:t>
      </w:r>
      <w:proofErr w:type="spellEnd"/>
      <w:r w:rsidRPr="004F7608">
        <w:rPr>
          <w:rFonts w:ascii="Times New Roman" w:hAnsi="Times New Roman" w:cs="Times New Roman"/>
          <w:i/>
          <w:iCs/>
          <w:sz w:val="24"/>
          <w:szCs w:val="24"/>
        </w:rPr>
        <w:t xml:space="preserve">. </w:t>
      </w:r>
      <w:r w:rsidRPr="004F7608">
        <w:rPr>
          <w:rFonts w:ascii="Times New Roman" w:hAnsi="Times New Roman" w:cs="Times New Roman"/>
          <w:sz w:val="24"/>
          <w:szCs w:val="24"/>
        </w:rPr>
        <w:t>London: Sage.</w:t>
      </w:r>
    </w:p>
    <w:p w14:paraId="18D789E0" w14:textId="77777777" w:rsidR="00CE799F" w:rsidRPr="004F7608" w:rsidRDefault="00CE799F" w:rsidP="00CE799F">
      <w:pPr>
        <w:rPr>
          <w:rFonts w:ascii="Times New Roman" w:hAnsi="Times New Roman" w:cs="Times New Roman"/>
          <w:sz w:val="24"/>
          <w:szCs w:val="24"/>
          <w:shd w:val="clear" w:color="auto" w:fill="FFFFFF"/>
        </w:rPr>
      </w:pPr>
      <w:r w:rsidRPr="004F7608">
        <w:rPr>
          <w:rFonts w:ascii="Times New Roman" w:hAnsi="Times New Roman" w:cs="Times New Roman"/>
          <w:sz w:val="24"/>
          <w:szCs w:val="24"/>
        </w:rPr>
        <w:t xml:space="preserve">Ouvry, M and Furtado, A. (2019) </w:t>
      </w:r>
      <w:r w:rsidRPr="004F7608">
        <w:rPr>
          <w:rFonts w:ascii="Times New Roman" w:hAnsi="Times New Roman" w:cs="Times New Roman"/>
          <w:i/>
          <w:iCs/>
          <w:sz w:val="24"/>
          <w:szCs w:val="24"/>
        </w:rPr>
        <w:t xml:space="preserve">Exercising Muscles and Minds Second Edition: Outdoor Play and the Early Years Curriculum. </w:t>
      </w:r>
      <w:r w:rsidRPr="004F7608">
        <w:rPr>
          <w:rFonts w:ascii="Times New Roman" w:hAnsi="Times New Roman" w:cs="Times New Roman"/>
          <w:sz w:val="24"/>
          <w:szCs w:val="24"/>
        </w:rPr>
        <w:t xml:space="preserve">London: </w:t>
      </w:r>
      <w:r w:rsidRPr="004F7608">
        <w:rPr>
          <w:rFonts w:ascii="Times New Roman" w:hAnsi="Times New Roman" w:cs="Times New Roman"/>
          <w:sz w:val="24"/>
          <w:szCs w:val="24"/>
          <w:shd w:val="clear" w:color="auto" w:fill="FFFFFF"/>
        </w:rPr>
        <w:t xml:space="preserve">Jessica Kingsley Publishers. </w:t>
      </w:r>
    </w:p>
    <w:p w14:paraId="1FD10642" w14:textId="77777777" w:rsidR="00CE799F" w:rsidRPr="004F7608" w:rsidRDefault="00CE799F" w:rsidP="00CE799F">
      <w:pPr>
        <w:rPr>
          <w:rFonts w:ascii="Times New Roman" w:hAnsi="Times New Roman" w:cs="Times New Roman"/>
          <w:color w:val="000000"/>
          <w:sz w:val="24"/>
          <w:szCs w:val="24"/>
        </w:rPr>
      </w:pPr>
      <w:proofErr w:type="spellStart"/>
      <w:r w:rsidRPr="004F7608">
        <w:rPr>
          <w:rFonts w:ascii="Times New Roman" w:hAnsi="Times New Roman" w:cs="Times New Roman"/>
          <w:color w:val="000000"/>
          <w:sz w:val="24"/>
          <w:szCs w:val="24"/>
        </w:rPr>
        <w:t>Papatheodorou</w:t>
      </w:r>
      <w:proofErr w:type="spellEnd"/>
      <w:r w:rsidRPr="004F7608">
        <w:rPr>
          <w:rFonts w:ascii="Times New Roman" w:hAnsi="Times New Roman" w:cs="Times New Roman"/>
          <w:color w:val="000000"/>
          <w:sz w:val="24"/>
          <w:szCs w:val="24"/>
        </w:rPr>
        <w:t xml:space="preserve">. T, Luff P and Gill J. (2013) </w:t>
      </w:r>
      <w:r w:rsidRPr="004F7608">
        <w:rPr>
          <w:rFonts w:ascii="Times New Roman" w:hAnsi="Times New Roman" w:cs="Times New Roman"/>
          <w:i/>
          <w:iCs/>
          <w:color w:val="000000"/>
          <w:sz w:val="24"/>
          <w:szCs w:val="24"/>
        </w:rPr>
        <w:t xml:space="preserve">Child Observation for Learning and Research. </w:t>
      </w:r>
      <w:proofErr w:type="spellStart"/>
      <w:r w:rsidRPr="004F7608">
        <w:rPr>
          <w:rFonts w:ascii="Times New Roman" w:hAnsi="Times New Roman" w:cs="Times New Roman"/>
          <w:color w:val="000000"/>
          <w:sz w:val="24"/>
          <w:szCs w:val="24"/>
        </w:rPr>
        <w:t>Oxton</w:t>
      </w:r>
      <w:proofErr w:type="spellEnd"/>
      <w:r w:rsidRPr="004F7608">
        <w:rPr>
          <w:rFonts w:ascii="Times New Roman" w:hAnsi="Times New Roman" w:cs="Times New Roman"/>
          <w:color w:val="000000"/>
          <w:sz w:val="24"/>
          <w:szCs w:val="24"/>
        </w:rPr>
        <w:t>: Routledge.</w:t>
      </w:r>
    </w:p>
    <w:p w14:paraId="30E9C813"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Play Scotland. (2022) </w:t>
      </w:r>
      <w:r w:rsidRPr="004F7608">
        <w:rPr>
          <w:rFonts w:ascii="Times New Roman" w:hAnsi="Times New Roman" w:cs="Times New Roman"/>
          <w:i/>
          <w:iCs/>
          <w:sz w:val="24"/>
          <w:szCs w:val="24"/>
        </w:rPr>
        <w:t>Play.</w:t>
      </w:r>
      <w:r w:rsidRPr="004F7608">
        <w:rPr>
          <w:rFonts w:ascii="Times New Roman" w:hAnsi="Times New Roman" w:cs="Times New Roman"/>
          <w:sz w:val="24"/>
          <w:szCs w:val="24"/>
        </w:rPr>
        <w:t xml:space="preserve"> Available at: </w:t>
      </w:r>
      <w:hyperlink r:id="rId20" w:history="1">
        <w:r w:rsidRPr="004F7608">
          <w:rPr>
            <w:rStyle w:val="Hyperlink"/>
            <w:rFonts w:ascii="Times New Roman" w:hAnsi="Times New Roman" w:cs="Times New Roman"/>
            <w:sz w:val="24"/>
            <w:szCs w:val="24"/>
          </w:rPr>
          <w:t>Play - Play Scotland</w:t>
        </w:r>
      </w:hyperlink>
      <w:r w:rsidRPr="004F7608">
        <w:rPr>
          <w:rFonts w:ascii="Times New Roman" w:hAnsi="Times New Roman" w:cs="Times New Roman"/>
          <w:sz w:val="24"/>
          <w:szCs w:val="24"/>
        </w:rPr>
        <w:t>. (Accessed on: 2 May 2022).</w:t>
      </w:r>
    </w:p>
    <w:p w14:paraId="13AD604A" w14:textId="77777777" w:rsidR="00E4329C" w:rsidRPr="00E4329C" w:rsidRDefault="000F676B" w:rsidP="00CE799F">
      <w:pPr>
        <w:rPr>
          <w:rFonts w:ascii="Times New Roman" w:hAnsi="Times New Roman" w:cs="Times New Roman"/>
          <w:i/>
          <w:iCs/>
          <w:sz w:val="24"/>
          <w:szCs w:val="24"/>
        </w:rPr>
      </w:pPr>
      <w:r w:rsidRPr="00E4329C">
        <w:rPr>
          <w:rFonts w:ascii="Times New Roman" w:hAnsi="Times New Roman" w:cs="Times New Roman"/>
          <w:sz w:val="24"/>
          <w:szCs w:val="24"/>
        </w:rPr>
        <w:t xml:space="preserve">Roberts-Holmes, G. (2018) </w:t>
      </w:r>
      <w:r w:rsidRPr="00E4329C">
        <w:rPr>
          <w:rFonts w:ascii="Times New Roman" w:hAnsi="Times New Roman" w:cs="Times New Roman"/>
          <w:i/>
          <w:iCs/>
          <w:sz w:val="24"/>
          <w:szCs w:val="24"/>
        </w:rPr>
        <w:t xml:space="preserve">Doing your Early Years Research Project, 4th </w:t>
      </w:r>
      <w:proofErr w:type="spellStart"/>
      <w:r w:rsidRPr="00E4329C">
        <w:rPr>
          <w:rFonts w:ascii="Times New Roman" w:hAnsi="Times New Roman" w:cs="Times New Roman"/>
          <w:i/>
          <w:iCs/>
          <w:sz w:val="24"/>
          <w:szCs w:val="24"/>
        </w:rPr>
        <w:t>edn</w:t>
      </w:r>
      <w:proofErr w:type="spellEnd"/>
      <w:r w:rsidRPr="00E4329C">
        <w:rPr>
          <w:rFonts w:ascii="Times New Roman" w:hAnsi="Times New Roman" w:cs="Times New Roman"/>
          <w:i/>
          <w:iCs/>
          <w:sz w:val="24"/>
          <w:szCs w:val="24"/>
        </w:rPr>
        <w:t>.</w:t>
      </w:r>
      <w:r w:rsidRPr="00E4329C">
        <w:rPr>
          <w:rFonts w:ascii="Times New Roman" w:hAnsi="Times New Roman" w:cs="Times New Roman"/>
          <w:sz w:val="24"/>
          <w:szCs w:val="24"/>
        </w:rPr>
        <w:t xml:space="preserve"> London: Sage</w:t>
      </w:r>
      <w:r w:rsidRPr="00E4329C">
        <w:rPr>
          <w:rFonts w:ascii="Times New Roman" w:hAnsi="Times New Roman" w:cs="Times New Roman"/>
          <w:i/>
          <w:iCs/>
          <w:sz w:val="24"/>
          <w:szCs w:val="24"/>
        </w:rPr>
        <w:t xml:space="preserve">. </w:t>
      </w:r>
    </w:p>
    <w:p w14:paraId="7D53B31F" w14:textId="77777777" w:rsidR="00CE799F" w:rsidRPr="004F7608" w:rsidRDefault="00CE799F" w:rsidP="00CE799F">
      <w:pPr>
        <w:shd w:val="clear" w:color="auto" w:fill="FFFFFF"/>
        <w:spacing w:before="100" w:beforeAutospacing="1" w:after="100" w:afterAutospacing="1" w:line="240" w:lineRule="auto"/>
        <w:rPr>
          <w:rFonts w:ascii="Times New Roman" w:hAnsi="Times New Roman" w:cs="Times New Roman"/>
          <w:color w:val="212121"/>
          <w:sz w:val="24"/>
          <w:szCs w:val="24"/>
        </w:rPr>
      </w:pPr>
      <w:r w:rsidRPr="004F7608">
        <w:rPr>
          <w:rFonts w:ascii="Times New Roman" w:hAnsi="Times New Roman" w:cs="Times New Roman"/>
          <w:sz w:val="24"/>
          <w:szCs w:val="24"/>
        </w:rPr>
        <w:t xml:space="preserve">Rossi, W. Reynolds, W and Nelson. (2003) </w:t>
      </w:r>
      <w:r w:rsidRPr="004F7608">
        <w:rPr>
          <w:rFonts w:ascii="Times New Roman" w:hAnsi="Times New Roman" w:cs="Times New Roman"/>
          <w:i/>
          <w:iCs/>
          <w:sz w:val="24"/>
          <w:szCs w:val="24"/>
        </w:rPr>
        <w:t xml:space="preserve">Child assent and parental permission in paediatric research. </w:t>
      </w:r>
      <w:r w:rsidRPr="004F7608">
        <w:rPr>
          <w:rStyle w:val="id-label"/>
          <w:rFonts w:ascii="Times New Roman" w:hAnsi="Times New Roman" w:cs="Times New Roman"/>
          <w:color w:val="212121"/>
          <w:sz w:val="24"/>
          <w:szCs w:val="24"/>
        </w:rPr>
        <w:t>DOI: </w:t>
      </w:r>
      <w:hyperlink r:id="rId21" w:tgtFrame="_blank" w:history="1">
        <w:r w:rsidRPr="004F7608">
          <w:rPr>
            <w:rStyle w:val="Hyperlink"/>
            <w:rFonts w:ascii="Times New Roman" w:hAnsi="Times New Roman" w:cs="Times New Roman"/>
            <w:color w:val="0071BC"/>
            <w:sz w:val="24"/>
            <w:szCs w:val="24"/>
          </w:rPr>
          <w:t>10.1023/a:1024690712019</w:t>
        </w:r>
      </w:hyperlink>
    </w:p>
    <w:p w14:paraId="0F0BADF7"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Tovey, H. (2012) </w:t>
      </w:r>
      <w:r w:rsidRPr="004F7608">
        <w:rPr>
          <w:rFonts w:ascii="Times New Roman" w:hAnsi="Times New Roman" w:cs="Times New Roman"/>
          <w:i/>
          <w:iCs/>
          <w:sz w:val="24"/>
          <w:szCs w:val="24"/>
        </w:rPr>
        <w:t xml:space="preserve">Bringing the Frobel Approach to Early Years Practice. </w:t>
      </w:r>
      <w:r w:rsidRPr="004F7608">
        <w:rPr>
          <w:rFonts w:ascii="Times New Roman" w:hAnsi="Times New Roman" w:cs="Times New Roman"/>
          <w:sz w:val="24"/>
          <w:szCs w:val="24"/>
        </w:rPr>
        <w:t>Oxford: Routledge.</w:t>
      </w:r>
    </w:p>
    <w:p w14:paraId="4E1DA064" w14:textId="77777777" w:rsidR="00CE799F" w:rsidRPr="004F7608" w:rsidRDefault="00CE799F" w:rsidP="00CE799F">
      <w:pPr>
        <w:rPr>
          <w:rFonts w:ascii="Times New Roman" w:hAnsi="Times New Roman" w:cs="Times New Roman"/>
          <w:sz w:val="24"/>
          <w:szCs w:val="24"/>
        </w:rPr>
      </w:pPr>
      <w:proofErr w:type="spellStart"/>
      <w:r w:rsidRPr="004F7608">
        <w:rPr>
          <w:rFonts w:ascii="Times New Roman" w:hAnsi="Times New Roman" w:cs="Times New Roman"/>
          <w:sz w:val="24"/>
          <w:szCs w:val="24"/>
          <w:shd w:val="clear" w:color="auto" w:fill="FAF9F8"/>
        </w:rPr>
        <w:t>Unicef</w:t>
      </w:r>
      <w:proofErr w:type="spellEnd"/>
      <w:r w:rsidRPr="004F7608">
        <w:rPr>
          <w:rFonts w:ascii="Times New Roman" w:hAnsi="Times New Roman" w:cs="Times New Roman"/>
          <w:sz w:val="24"/>
          <w:szCs w:val="24"/>
          <w:shd w:val="clear" w:color="auto" w:fill="FAF9F8"/>
        </w:rPr>
        <w:t xml:space="preserve">. (no date) </w:t>
      </w:r>
      <w:r w:rsidRPr="004F7608">
        <w:rPr>
          <w:rFonts w:ascii="Times New Roman" w:hAnsi="Times New Roman" w:cs="Times New Roman"/>
          <w:i/>
          <w:iCs/>
          <w:sz w:val="24"/>
          <w:szCs w:val="24"/>
        </w:rPr>
        <w:t xml:space="preserve">The United Nations Convention on the Rights of the </w:t>
      </w:r>
      <w:proofErr w:type="gramStart"/>
      <w:r w:rsidRPr="004F7608">
        <w:rPr>
          <w:rFonts w:ascii="Times New Roman" w:hAnsi="Times New Roman" w:cs="Times New Roman"/>
          <w:i/>
          <w:iCs/>
          <w:sz w:val="24"/>
          <w:szCs w:val="24"/>
        </w:rPr>
        <w:t>Child</w:t>
      </w:r>
      <w:r w:rsidRPr="004F7608">
        <w:rPr>
          <w:rFonts w:ascii="Times New Roman" w:hAnsi="Times New Roman" w:cs="Times New Roman"/>
          <w:sz w:val="24"/>
          <w:szCs w:val="24"/>
        </w:rPr>
        <w:t xml:space="preserve"> </w:t>
      </w:r>
      <w:r w:rsidRPr="004F7608">
        <w:rPr>
          <w:rFonts w:ascii="Times New Roman" w:hAnsi="Times New Roman" w:cs="Times New Roman"/>
          <w:sz w:val="24"/>
          <w:szCs w:val="24"/>
          <w:shd w:val="clear" w:color="auto" w:fill="FAF9F8"/>
        </w:rPr>
        <w:t>.</w:t>
      </w:r>
      <w:proofErr w:type="gramEnd"/>
      <w:r w:rsidRPr="004F7608">
        <w:rPr>
          <w:rFonts w:ascii="Times New Roman" w:hAnsi="Times New Roman" w:cs="Times New Roman"/>
          <w:sz w:val="24"/>
          <w:szCs w:val="24"/>
          <w:shd w:val="clear" w:color="auto" w:fill="FAF9F8"/>
        </w:rPr>
        <w:t xml:space="preserve"> Available at: </w:t>
      </w:r>
      <w:hyperlink r:id="rId22" w:history="1">
        <w:r w:rsidRPr="004F7608">
          <w:rPr>
            <w:rStyle w:val="Hyperlink"/>
            <w:rFonts w:ascii="Times New Roman" w:hAnsi="Times New Roman" w:cs="Times New Roman"/>
            <w:sz w:val="24"/>
            <w:szCs w:val="24"/>
          </w:rPr>
          <w:t>Layout 1 (unicef.org.uk)</w:t>
        </w:r>
      </w:hyperlink>
      <w:r w:rsidRPr="004F7608">
        <w:rPr>
          <w:rFonts w:ascii="Times New Roman" w:hAnsi="Times New Roman" w:cs="Times New Roman"/>
          <w:sz w:val="24"/>
          <w:szCs w:val="24"/>
        </w:rPr>
        <w:t>. (Accessed on: 30 April 2022).</w:t>
      </w:r>
    </w:p>
    <w:p w14:paraId="619EF6FD" w14:textId="77777777" w:rsidR="00CE799F" w:rsidRPr="004F7608" w:rsidRDefault="00CE799F" w:rsidP="00CE799F">
      <w:pPr>
        <w:rPr>
          <w:rFonts w:ascii="Times New Roman" w:hAnsi="Times New Roman" w:cs="Times New Roman"/>
          <w:sz w:val="24"/>
          <w:szCs w:val="24"/>
        </w:rPr>
      </w:pPr>
      <w:r w:rsidRPr="004F7608">
        <w:rPr>
          <w:rFonts w:ascii="Times New Roman" w:eastAsia="Times New Roman" w:hAnsi="Times New Roman" w:cs="Times New Roman"/>
          <w:sz w:val="24"/>
          <w:szCs w:val="24"/>
          <w:lang w:eastAsia="en-GB"/>
        </w:rPr>
        <w:t>UWTSD, (no date, b) SE1: Student Code of Conduct. Available at:</w:t>
      </w:r>
      <w:r w:rsidRPr="004F7608">
        <w:rPr>
          <w:rFonts w:ascii="Times New Roman" w:hAnsi="Times New Roman" w:cs="Times New Roman"/>
          <w:sz w:val="24"/>
          <w:szCs w:val="24"/>
        </w:rPr>
        <w:t xml:space="preserve"> </w:t>
      </w:r>
      <w:hyperlink r:id="rId23" w:history="1">
        <w:r w:rsidRPr="004F7608">
          <w:rPr>
            <w:rStyle w:val="Hyperlink"/>
            <w:rFonts w:ascii="Times New Roman" w:hAnsi="Times New Roman" w:cs="Times New Roman"/>
            <w:sz w:val="24"/>
            <w:szCs w:val="24"/>
          </w:rPr>
          <w:t>Student-Code-of-Conduct.pdf (uwtsd.ac.uk)</w:t>
        </w:r>
      </w:hyperlink>
      <w:r w:rsidRPr="004F7608">
        <w:rPr>
          <w:rFonts w:ascii="Times New Roman" w:hAnsi="Times New Roman" w:cs="Times New Roman"/>
          <w:sz w:val="24"/>
          <w:szCs w:val="24"/>
        </w:rPr>
        <w:t>. (Accessed on: May 14</w:t>
      </w:r>
      <w:r w:rsidRPr="004F7608">
        <w:rPr>
          <w:rFonts w:ascii="Times New Roman" w:hAnsi="Times New Roman" w:cs="Times New Roman"/>
          <w:sz w:val="24"/>
          <w:szCs w:val="24"/>
          <w:vertAlign w:val="superscript"/>
        </w:rPr>
        <w:t>th</w:t>
      </w:r>
      <w:proofErr w:type="gramStart"/>
      <w:r w:rsidRPr="004F7608">
        <w:rPr>
          <w:rFonts w:ascii="Times New Roman" w:hAnsi="Times New Roman" w:cs="Times New Roman"/>
          <w:sz w:val="24"/>
          <w:szCs w:val="24"/>
        </w:rPr>
        <w:t xml:space="preserve"> 2022</w:t>
      </w:r>
      <w:proofErr w:type="gramEnd"/>
      <w:r w:rsidRPr="004F7608">
        <w:rPr>
          <w:rFonts w:ascii="Times New Roman" w:hAnsi="Times New Roman" w:cs="Times New Roman"/>
          <w:sz w:val="24"/>
          <w:szCs w:val="24"/>
        </w:rPr>
        <w:t>).</w:t>
      </w:r>
    </w:p>
    <w:p w14:paraId="2A763FDF"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UWTSD. (2020) </w:t>
      </w:r>
      <w:r w:rsidRPr="004F7608">
        <w:rPr>
          <w:rFonts w:ascii="Times New Roman" w:hAnsi="Times New Roman" w:cs="Times New Roman"/>
          <w:i/>
          <w:iCs/>
          <w:sz w:val="24"/>
          <w:szCs w:val="24"/>
        </w:rPr>
        <w:t xml:space="preserve">Research Ethics and Integrity Code of Practice. </w:t>
      </w:r>
      <w:r w:rsidRPr="004F7608">
        <w:rPr>
          <w:rFonts w:ascii="Times New Roman" w:hAnsi="Times New Roman" w:cs="Times New Roman"/>
          <w:sz w:val="24"/>
          <w:szCs w:val="24"/>
        </w:rPr>
        <w:t xml:space="preserve">Available at: </w:t>
      </w:r>
      <w:hyperlink r:id="rId24" w:history="1">
        <w:r w:rsidRPr="004F7608">
          <w:rPr>
            <w:rStyle w:val="Hyperlink"/>
            <w:rFonts w:ascii="Times New Roman" w:hAnsi="Times New Roman" w:cs="Times New Roman"/>
            <w:sz w:val="24"/>
            <w:szCs w:val="24"/>
          </w:rPr>
          <w:t>research-ethics-integrity-code-practice.pdf (uwtsd.ac.uk)</w:t>
        </w:r>
      </w:hyperlink>
      <w:r w:rsidRPr="004F7608">
        <w:rPr>
          <w:rFonts w:ascii="Times New Roman" w:hAnsi="Times New Roman" w:cs="Times New Roman"/>
          <w:sz w:val="24"/>
          <w:szCs w:val="24"/>
        </w:rPr>
        <w:t xml:space="preserve"> (Accessed on: May 12</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157D2070"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UWTSD. (</w:t>
      </w:r>
      <w:proofErr w:type="gramStart"/>
      <w:r w:rsidRPr="004F7608">
        <w:rPr>
          <w:rFonts w:ascii="Times New Roman" w:hAnsi="Times New Roman" w:cs="Times New Roman"/>
          <w:sz w:val="24"/>
          <w:szCs w:val="24"/>
        </w:rPr>
        <w:t>no</w:t>
      </w:r>
      <w:proofErr w:type="gramEnd"/>
      <w:r w:rsidRPr="004F7608">
        <w:rPr>
          <w:rFonts w:ascii="Times New Roman" w:hAnsi="Times New Roman" w:cs="Times New Roman"/>
          <w:sz w:val="24"/>
          <w:szCs w:val="24"/>
        </w:rPr>
        <w:t xml:space="preserve"> date) </w:t>
      </w:r>
      <w:r w:rsidRPr="004F7608">
        <w:rPr>
          <w:rFonts w:ascii="Times New Roman" w:hAnsi="Times New Roman" w:cs="Times New Roman"/>
          <w:i/>
          <w:iCs/>
          <w:sz w:val="24"/>
          <w:szCs w:val="24"/>
        </w:rPr>
        <w:t xml:space="preserve">Research Data Management Policy. </w:t>
      </w:r>
      <w:r w:rsidRPr="004F7608">
        <w:rPr>
          <w:rFonts w:ascii="Times New Roman" w:hAnsi="Times New Roman" w:cs="Times New Roman"/>
          <w:sz w:val="24"/>
          <w:szCs w:val="24"/>
        </w:rPr>
        <w:t xml:space="preserve">Available at: </w:t>
      </w:r>
      <w:hyperlink r:id="rId25" w:history="1">
        <w:r w:rsidRPr="004F7608">
          <w:rPr>
            <w:rStyle w:val="Hyperlink"/>
            <w:rFonts w:ascii="Times New Roman" w:hAnsi="Times New Roman" w:cs="Times New Roman"/>
            <w:sz w:val="24"/>
            <w:szCs w:val="24"/>
          </w:rPr>
          <w:t>UWTSD Policy Template with blank pages &amp; covers (sharepoint.com)</w:t>
        </w:r>
      </w:hyperlink>
      <w:r w:rsidRPr="004F7608">
        <w:rPr>
          <w:rFonts w:ascii="Times New Roman" w:hAnsi="Times New Roman" w:cs="Times New Roman"/>
          <w:sz w:val="24"/>
          <w:szCs w:val="24"/>
        </w:rPr>
        <w:t xml:space="preserve"> (Accessed on: May 13</w:t>
      </w:r>
      <w:r w:rsidRPr="004F7608">
        <w:rPr>
          <w:rFonts w:ascii="Times New Roman" w:hAnsi="Times New Roman" w:cs="Times New Roman"/>
          <w:sz w:val="24"/>
          <w:szCs w:val="24"/>
          <w:vertAlign w:val="superscript"/>
        </w:rPr>
        <w:t>th</w:t>
      </w:r>
      <w:r w:rsidRPr="004F7608">
        <w:rPr>
          <w:rFonts w:ascii="Times New Roman" w:hAnsi="Times New Roman" w:cs="Times New Roman"/>
          <w:sz w:val="24"/>
          <w:szCs w:val="24"/>
        </w:rPr>
        <w:t xml:space="preserve"> 2022).</w:t>
      </w:r>
    </w:p>
    <w:p w14:paraId="7C5214AB" w14:textId="77777777" w:rsidR="00CE799F" w:rsidRPr="004F7608" w:rsidRDefault="00CE799F" w:rsidP="00CE799F">
      <w:pPr>
        <w:rPr>
          <w:rFonts w:ascii="Times New Roman" w:hAnsi="Times New Roman" w:cs="Times New Roman"/>
          <w:i/>
          <w:iCs/>
          <w:sz w:val="24"/>
          <w:szCs w:val="24"/>
        </w:rPr>
      </w:pPr>
      <w:proofErr w:type="spellStart"/>
      <w:r w:rsidRPr="004F7608">
        <w:rPr>
          <w:rFonts w:ascii="Times New Roman" w:hAnsi="Times New Roman" w:cs="Times New Roman"/>
          <w:sz w:val="24"/>
          <w:szCs w:val="24"/>
        </w:rPr>
        <w:t>Vanderstoep</w:t>
      </w:r>
      <w:proofErr w:type="spellEnd"/>
      <w:r w:rsidRPr="004F7608">
        <w:rPr>
          <w:rFonts w:ascii="Times New Roman" w:hAnsi="Times New Roman" w:cs="Times New Roman"/>
          <w:sz w:val="24"/>
          <w:szCs w:val="24"/>
        </w:rPr>
        <w:t xml:space="preserve">, S and Johnston, D. (2008) </w:t>
      </w:r>
      <w:r w:rsidRPr="004F7608">
        <w:rPr>
          <w:rFonts w:ascii="Times New Roman" w:hAnsi="Times New Roman" w:cs="Times New Roman"/>
          <w:i/>
          <w:iCs/>
          <w:sz w:val="24"/>
          <w:szCs w:val="24"/>
        </w:rPr>
        <w:t xml:space="preserve">Research Methods for Everyday Life: Blending Qualitative and Quantitative Approaches. </w:t>
      </w:r>
      <w:r w:rsidRPr="004F7608">
        <w:rPr>
          <w:rFonts w:ascii="Times New Roman" w:hAnsi="Times New Roman" w:cs="Times New Roman"/>
          <w:sz w:val="24"/>
          <w:szCs w:val="24"/>
        </w:rPr>
        <w:t>San Francisco: Jossey-Bass.</w:t>
      </w:r>
      <w:r w:rsidRPr="004F7608">
        <w:rPr>
          <w:rFonts w:ascii="Times New Roman" w:hAnsi="Times New Roman" w:cs="Times New Roman"/>
          <w:i/>
          <w:iCs/>
          <w:sz w:val="24"/>
          <w:szCs w:val="24"/>
        </w:rPr>
        <w:t xml:space="preserve"> </w:t>
      </w:r>
    </w:p>
    <w:p w14:paraId="73EFD5DC"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rPr>
        <w:t xml:space="preserve">Watkins, S. (2021) </w:t>
      </w:r>
      <w:r w:rsidRPr="004F7608">
        <w:rPr>
          <w:rFonts w:ascii="Times New Roman" w:hAnsi="Times New Roman" w:cs="Times New Roman"/>
          <w:i/>
          <w:iCs/>
          <w:sz w:val="24"/>
          <w:szCs w:val="24"/>
        </w:rPr>
        <w:t xml:space="preserve">Outdoor Play for Healthy Little Minds: Practical Ideas to Promote Well-being in the Early Years (Little Minds Matter). </w:t>
      </w:r>
      <w:r w:rsidRPr="004F7608">
        <w:rPr>
          <w:rFonts w:ascii="Times New Roman" w:hAnsi="Times New Roman" w:cs="Times New Roman"/>
          <w:sz w:val="24"/>
          <w:szCs w:val="24"/>
        </w:rPr>
        <w:t>Oxford: Routledge.</w:t>
      </w:r>
    </w:p>
    <w:p w14:paraId="52EC4EEF" w14:textId="77777777" w:rsidR="00CE799F" w:rsidRPr="004F7608" w:rsidRDefault="00CE799F" w:rsidP="00CE799F">
      <w:pPr>
        <w:rPr>
          <w:rFonts w:ascii="Times New Roman" w:hAnsi="Times New Roman" w:cs="Times New Roman"/>
          <w:sz w:val="24"/>
          <w:szCs w:val="24"/>
        </w:rPr>
      </w:pPr>
      <w:r w:rsidRPr="004F7608">
        <w:rPr>
          <w:rFonts w:ascii="Times New Roman" w:hAnsi="Times New Roman" w:cs="Times New Roman"/>
          <w:sz w:val="24"/>
          <w:szCs w:val="24"/>
          <w:shd w:val="clear" w:color="auto" w:fill="FFFFFF"/>
        </w:rPr>
        <w:t>White, J. (2014)</w:t>
      </w:r>
      <w:r w:rsidRPr="004F7608">
        <w:rPr>
          <w:rFonts w:ascii="Times New Roman" w:hAnsi="Times New Roman" w:cs="Times New Roman"/>
          <w:i/>
          <w:iCs/>
          <w:sz w:val="24"/>
          <w:szCs w:val="24"/>
        </w:rPr>
        <w:t xml:space="preserve"> </w:t>
      </w:r>
      <w:hyperlink r:id="rId26" w:history="1">
        <w:r w:rsidRPr="004F7608">
          <w:rPr>
            <w:rFonts w:ascii="Times New Roman" w:hAnsi="Times New Roman" w:cs="Times New Roman"/>
            <w:i/>
            <w:iCs/>
            <w:sz w:val="24"/>
            <w:szCs w:val="24"/>
          </w:rPr>
          <w:t>Playing and learning outdoors: making provision for high quality experiences in the outdoor environment with children 3-7</w:t>
        </w:r>
      </w:hyperlink>
      <w:r w:rsidRPr="004F7608">
        <w:rPr>
          <w:rFonts w:ascii="Times New Roman" w:hAnsi="Times New Roman" w:cs="Times New Roman"/>
          <w:i/>
          <w:iCs/>
          <w:sz w:val="24"/>
          <w:szCs w:val="24"/>
        </w:rPr>
        <w:t xml:space="preserve">. </w:t>
      </w:r>
      <w:r w:rsidRPr="004F7608">
        <w:rPr>
          <w:rFonts w:ascii="Times New Roman" w:hAnsi="Times New Roman" w:cs="Times New Roman"/>
          <w:sz w:val="24"/>
          <w:szCs w:val="24"/>
        </w:rPr>
        <w:t>Oxford: Routledge.</w:t>
      </w:r>
    </w:p>
    <w:p w14:paraId="4E9D03F6" w14:textId="77777777" w:rsidR="00CE799F" w:rsidRPr="009A4E4F" w:rsidRDefault="00CE799F" w:rsidP="00CE799F">
      <w:pPr>
        <w:pStyle w:val="Heading2"/>
        <w:spacing w:before="0"/>
        <w:rPr>
          <w:rFonts w:ascii="Times New Roman" w:hAnsi="Times New Roman" w:cs="Times New Roman"/>
          <w:color w:val="auto"/>
          <w:sz w:val="24"/>
          <w:szCs w:val="24"/>
        </w:rPr>
      </w:pPr>
      <w:r w:rsidRPr="004F7608">
        <w:rPr>
          <w:rFonts w:ascii="Times New Roman" w:hAnsi="Times New Roman" w:cs="Times New Roman"/>
          <w:color w:val="auto"/>
          <w:sz w:val="24"/>
          <w:szCs w:val="24"/>
        </w:rPr>
        <w:t xml:space="preserve">Wiles, R. (2013) </w:t>
      </w:r>
      <w:hyperlink r:id="rId27" w:history="1">
        <w:r w:rsidRPr="004F7608">
          <w:rPr>
            <w:rStyle w:val="Hyperlink"/>
            <w:rFonts w:ascii="Times New Roman" w:hAnsi="Times New Roman" w:cs="Times New Roman"/>
            <w:i/>
            <w:iCs/>
            <w:color w:val="auto"/>
            <w:sz w:val="24"/>
            <w:szCs w:val="24"/>
            <w:u w:val="none"/>
          </w:rPr>
          <w:t>What are Qualitative Research Ethics?</w:t>
        </w:r>
      </w:hyperlink>
      <w:r w:rsidRPr="004F7608">
        <w:rPr>
          <w:rFonts w:ascii="Times New Roman" w:hAnsi="Times New Roman" w:cs="Times New Roman"/>
          <w:color w:val="auto"/>
          <w:sz w:val="24"/>
          <w:szCs w:val="24"/>
        </w:rPr>
        <w:t xml:space="preserve"> London: Bloomsbury Academic.</w:t>
      </w:r>
    </w:p>
    <w:p w14:paraId="78ADC5BC" w14:textId="77777777" w:rsidR="00CE799F" w:rsidRPr="00A57AC4" w:rsidRDefault="00CE799F" w:rsidP="00CE799F">
      <w:pPr>
        <w:rPr>
          <w:rFonts w:ascii="Arial" w:hAnsi="Arial" w:cs="Arial"/>
          <w:sz w:val="28"/>
          <w:szCs w:val="28"/>
        </w:rPr>
      </w:pPr>
    </w:p>
    <w:p w14:paraId="2166C890" w14:textId="3D87C78A" w:rsidR="00C86EEA" w:rsidRPr="00C86EEA" w:rsidRDefault="00C86EEA" w:rsidP="00C86EEA">
      <w:pPr>
        <w:spacing w:after="0" w:line="240" w:lineRule="auto"/>
        <w:jc w:val="both"/>
        <w:textAlignment w:val="baseline"/>
        <w:rPr>
          <w:rFonts w:ascii="Segoe UI" w:eastAsia="Times New Roman" w:hAnsi="Segoe UI" w:cs="Segoe UI"/>
          <w:sz w:val="18"/>
          <w:szCs w:val="18"/>
          <w:lang w:eastAsia="en-GB"/>
        </w:rPr>
      </w:pPr>
    </w:p>
    <w:p w14:paraId="31D2943E" w14:textId="77777777" w:rsidR="001D0F21" w:rsidRDefault="001D0F21"/>
    <w:sectPr w:rsidR="001D0F2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B6D9C" w14:textId="77777777" w:rsidR="000F676B" w:rsidRDefault="000F676B" w:rsidP="00A57DBC">
      <w:pPr>
        <w:spacing w:after="0" w:line="240" w:lineRule="auto"/>
      </w:pPr>
      <w:r>
        <w:separator/>
      </w:r>
    </w:p>
  </w:endnote>
  <w:endnote w:type="continuationSeparator" w:id="0">
    <w:p w14:paraId="57CE80CD" w14:textId="77777777" w:rsidR="000F676B" w:rsidRDefault="000F676B" w:rsidP="00A57D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26682D" w14:textId="77777777" w:rsidR="000F676B" w:rsidRDefault="000F676B" w:rsidP="00A57DBC">
      <w:pPr>
        <w:spacing w:after="0" w:line="240" w:lineRule="auto"/>
      </w:pPr>
      <w:r>
        <w:separator/>
      </w:r>
    </w:p>
  </w:footnote>
  <w:footnote w:type="continuationSeparator" w:id="0">
    <w:p w14:paraId="616983D0" w14:textId="77777777" w:rsidR="000F676B" w:rsidRDefault="000F676B" w:rsidP="00A57D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272BB" w14:textId="303264F1" w:rsidR="00A57DBC" w:rsidRDefault="00A57DBC">
    <w:pPr>
      <w:pStyle w:val="Header"/>
    </w:pPr>
    <w:r>
      <w:t xml:space="preserve">2112424 Toniann Phillips </w:t>
    </w:r>
    <w:r w:rsidR="004A49C2">
      <w:t>ECEY5007/C</w:t>
    </w:r>
  </w:p>
  <w:p w14:paraId="210C202F" w14:textId="77777777" w:rsidR="00A57DBC" w:rsidRDefault="00A57D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4503BF"/>
    <w:multiLevelType w:val="multilevel"/>
    <w:tmpl w:val="DA0A425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 w15:restartNumberingAfterBreak="0">
    <w:nsid w:val="674510FD"/>
    <w:multiLevelType w:val="multilevel"/>
    <w:tmpl w:val="D67CCBC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num w:numId="1" w16cid:durableId="2133287002">
    <w:abstractNumId w:val="1"/>
  </w:num>
  <w:num w:numId="2" w16cid:durableId="9371798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cwNzM1MzQ1NLCwsDBQ0lEKTi0uzszPAykwqgUAPLCfvCwAAAA="/>
  </w:docVars>
  <w:rsids>
    <w:rsidRoot w:val="00C86EEA"/>
    <w:rsid w:val="000044ED"/>
    <w:rsid w:val="00030E79"/>
    <w:rsid w:val="00031A24"/>
    <w:rsid w:val="0004043A"/>
    <w:rsid w:val="00064F29"/>
    <w:rsid w:val="00090854"/>
    <w:rsid w:val="000B7ED5"/>
    <w:rsid w:val="000D4754"/>
    <w:rsid w:val="000F676B"/>
    <w:rsid w:val="00103F82"/>
    <w:rsid w:val="00152F8C"/>
    <w:rsid w:val="00165A00"/>
    <w:rsid w:val="00185D9F"/>
    <w:rsid w:val="001C1FB2"/>
    <w:rsid w:val="001C3F88"/>
    <w:rsid w:val="001D0F21"/>
    <w:rsid w:val="001F4130"/>
    <w:rsid w:val="00203664"/>
    <w:rsid w:val="00233AF5"/>
    <w:rsid w:val="002347BB"/>
    <w:rsid w:val="00240E77"/>
    <w:rsid w:val="0027293A"/>
    <w:rsid w:val="00286787"/>
    <w:rsid w:val="00291DDD"/>
    <w:rsid w:val="003007EA"/>
    <w:rsid w:val="00303B71"/>
    <w:rsid w:val="00305447"/>
    <w:rsid w:val="00326857"/>
    <w:rsid w:val="00330533"/>
    <w:rsid w:val="00332CAC"/>
    <w:rsid w:val="003508A2"/>
    <w:rsid w:val="00381B22"/>
    <w:rsid w:val="003847E7"/>
    <w:rsid w:val="003C0092"/>
    <w:rsid w:val="003C53CD"/>
    <w:rsid w:val="003D6693"/>
    <w:rsid w:val="003E0EE0"/>
    <w:rsid w:val="003F5140"/>
    <w:rsid w:val="0040339C"/>
    <w:rsid w:val="00417D8C"/>
    <w:rsid w:val="004225F3"/>
    <w:rsid w:val="00434D8E"/>
    <w:rsid w:val="004A49C2"/>
    <w:rsid w:val="004E0DE4"/>
    <w:rsid w:val="0053212A"/>
    <w:rsid w:val="0053604C"/>
    <w:rsid w:val="0054357B"/>
    <w:rsid w:val="0054725A"/>
    <w:rsid w:val="005476A6"/>
    <w:rsid w:val="00552948"/>
    <w:rsid w:val="005F045B"/>
    <w:rsid w:val="005F065A"/>
    <w:rsid w:val="00657390"/>
    <w:rsid w:val="00682A27"/>
    <w:rsid w:val="006D1DAF"/>
    <w:rsid w:val="006D2714"/>
    <w:rsid w:val="00700F5D"/>
    <w:rsid w:val="00732C7D"/>
    <w:rsid w:val="007406B0"/>
    <w:rsid w:val="00740837"/>
    <w:rsid w:val="0074324B"/>
    <w:rsid w:val="00745266"/>
    <w:rsid w:val="007455EF"/>
    <w:rsid w:val="007712FD"/>
    <w:rsid w:val="00776B2D"/>
    <w:rsid w:val="00780A30"/>
    <w:rsid w:val="007D5C19"/>
    <w:rsid w:val="007E0817"/>
    <w:rsid w:val="00802374"/>
    <w:rsid w:val="0080287B"/>
    <w:rsid w:val="00832346"/>
    <w:rsid w:val="00834342"/>
    <w:rsid w:val="00893FFC"/>
    <w:rsid w:val="008B5D51"/>
    <w:rsid w:val="008C0F87"/>
    <w:rsid w:val="008C7205"/>
    <w:rsid w:val="008F7772"/>
    <w:rsid w:val="00922E22"/>
    <w:rsid w:val="00942A94"/>
    <w:rsid w:val="00953962"/>
    <w:rsid w:val="00A10A16"/>
    <w:rsid w:val="00A57DBC"/>
    <w:rsid w:val="00AE1915"/>
    <w:rsid w:val="00B17B9B"/>
    <w:rsid w:val="00B2294C"/>
    <w:rsid w:val="00B30F68"/>
    <w:rsid w:val="00B46935"/>
    <w:rsid w:val="00B674DC"/>
    <w:rsid w:val="00B77386"/>
    <w:rsid w:val="00B8427F"/>
    <w:rsid w:val="00B874F1"/>
    <w:rsid w:val="00B9466E"/>
    <w:rsid w:val="00BA0499"/>
    <w:rsid w:val="00BA7032"/>
    <w:rsid w:val="00BC7D28"/>
    <w:rsid w:val="00BD0790"/>
    <w:rsid w:val="00C05018"/>
    <w:rsid w:val="00C220FB"/>
    <w:rsid w:val="00C45A7A"/>
    <w:rsid w:val="00C538D7"/>
    <w:rsid w:val="00C567A0"/>
    <w:rsid w:val="00C86EEA"/>
    <w:rsid w:val="00CA4C47"/>
    <w:rsid w:val="00CB2420"/>
    <w:rsid w:val="00CB3D30"/>
    <w:rsid w:val="00CC0CFA"/>
    <w:rsid w:val="00CC14FF"/>
    <w:rsid w:val="00CE477E"/>
    <w:rsid w:val="00CE799F"/>
    <w:rsid w:val="00D108D7"/>
    <w:rsid w:val="00D42A14"/>
    <w:rsid w:val="00E00043"/>
    <w:rsid w:val="00E03B5B"/>
    <w:rsid w:val="00E43FEB"/>
    <w:rsid w:val="00E477A9"/>
    <w:rsid w:val="00E93207"/>
    <w:rsid w:val="00E953BE"/>
    <w:rsid w:val="00E9621A"/>
    <w:rsid w:val="00EB51D9"/>
    <w:rsid w:val="00ED5F0A"/>
    <w:rsid w:val="00F035ED"/>
    <w:rsid w:val="00F04BAB"/>
    <w:rsid w:val="00F57A99"/>
    <w:rsid w:val="00F61C5C"/>
    <w:rsid w:val="00F66C0A"/>
    <w:rsid w:val="00FA5352"/>
    <w:rsid w:val="00FA7EEC"/>
    <w:rsid w:val="00FB0980"/>
    <w:rsid w:val="00FC7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85448B"/>
  <w15:chartTrackingRefBased/>
  <w15:docId w15:val="{45F58307-5DEB-446F-B1E9-3D9A51A7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9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99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C86EEA"/>
  </w:style>
  <w:style w:type="character" w:customStyle="1" w:styleId="normaltextrun">
    <w:name w:val="normaltextrun"/>
    <w:basedOn w:val="DefaultParagraphFont"/>
    <w:rsid w:val="00C86EEA"/>
  </w:style>
  <w:style w:type="character" w:customStyle="1" w:styleId="eop">
    <w:name w:val="eop"/>
    <w:basedOn w:val="DefaultParagraphFont"/>
    <w:rsid w:val="00C86EEA"/>
  </w:style>
  <w:style w:type="character" w:customStyle="1" w:styleId="fieldrange">
    <w:name w:val="fieldrange"/>
    <w:basedOn w:val="DefaultParagraphFont"/>
    <w:rsid w:val="00C86EEA"/>
  </w:style>
  <w:style w:type="character" w:customStyle="1" w:styleId="pagebreakblob">
    <w:name w:val="pagebreakblob"/>
    <w:basedOn w:val="DefaultParagraphFont"/>
    <w:rsid w:val="00C86EEA"/>
  </w:style>
  <w:style w:type="character" w:customStyle="1" w:styleId="pagebreakborderspan">
    <w:name w:val="pagebreakborderspan"/>
    <w:basedOn w:val="DefaultParagraphFont"/>
    <w:rsid w:val="00C86EEA"/>
  </w:style>
  <w:style w:type="character" w:customStyle="1" w:styleId="pagebreaktextspan">
    <w:name w:val="pagebreaktextspan"/>
    <w:basedOn w:val="DefaultParagraphFont"/>
    <w:rsid w:val="00C86EEA"/>
  </w:style>
  <w:style w:type="character" w:styleId="Hyperlink">
    <w:name w:val="Hyperlink"/>
    <w:basedOn w:val="DefaultParagraphFont"/>
    <w:uiPriority w:val="99"/>
    <w:semiHidden/>
    <w:unhideWhenUsed/>
    <w:rsid w:val="00C86EEA"/>
    <w:rPr>
      <w:color w:val="0000FF"/>
      <w:u w:val="single"/>
    </w:rPr>
  </w:style>
  <w:style w:type="character" w:styleId="FollowedHyperlink">
    <w:name w:val="FollowedHyperlink"/>
    <w:basedOn w:val="DefaultParagraphFont"/>
    <w:uiPriority w:val="99"/>
    <w:semiHidden/>
    <w:unhideWhenUsed/>
    <w:rsid w:val="00C86EEA"/>
    <w:rPr>
      <w:color w:val="800080"/>
      <w:u w:val="single"/>
    </w:rPr>
  </w:style>
  <w:style w:type="character" w:customStyle="1" w:styleId="contentcontrolboundarysink">
    <w:name w:val="contentcontrolboundarysink"/>
    <w:basedOn w:val="DefaultParagraphFont"/>
    <w:rsid w:val="00C86EEA"/>
  </w:style>
  <w:style w:type="character" w:customStyle="1" w:styleId="contentcontrol">
    <w:name w:val="contentcontrol"/>
    <w:basedOn w:val="DefaultParagraphFont"/>
    <w:rsid w:val="00C86EEA"/>
  </w:style>
  <w:style w:type="paragraph" w:customStyle="1" w:styleId="outlineelement">
    <w:name w:val="outlineelement"/>
    <w:basedOn w:val="Normal"/>
    <w:rsid w:val="00C86E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superscript">
    <w:name w:val="spellingerrorsuperscript"/>
    <w:basedOn w:val="DefaultParagraphFont"/>
    <w:rsid w:val="00C86EEA"/>
  </w:style>
  <w:style w:type="character" w:customStyle="1" w:styleId="Heading1Char">
    <w:name w:val="Heading 1 Char"/>
    <w:basedOn w:val="DefaultParagraphFont"/>
    <w:link w:val="Heading1"/>
    <w:uiPriority w:val="9"/>
    <w:rsid w:val="00CE799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E799F"/>
    <w:rPr>
      <w:rFonts w:asciiTheme="majorHAnsi" w:eastAsiaTheme="majorEastAsia" w:hAnsiTheme="majorHAnsi" w:cstheme="majorBidi"/>
      <w:color w:val="2F5496" w:themeColor="accent1" w:themeShade="BF"/>
      <w:sz w:val="26"/>
      <w:szCs w:val="26"/>
    </w:rPr>
  </w:style>
  <w:style w:type="paragraph" w:customStyle="1" w:styleId="dx-doi">
    <w:name w:val="dx-doi"/>
    <w:basedOn w:val="Normal"/>
    <w:rsid w:val="00CE79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ize-extra-large">
    <w:name w:val="a-size-extra-large"/>
    <w:basedOn w:val="DefaultParagraphFont"/>
    <w:rsid w:val="00CE799F"/>
  </w:style>
  <w:style w:type="character" w:customStyle="1" w:styleId="a-size-large">
    <w:name w:val="a-size-large"/>
    <w:basedOn w:val="DefaultParagraphFont"/>
    <w:rsid w:val="00CE799F"/>
  </w:style>
  <w:style w:type="character" w:customStyle="1" w:styleId="identifier">
    <w:name w:val="identifier"/>
    <w:basedOn w:val="DefaultParagraphFont"/>
    <w:rsid w:val="00CE799F"/>
  </w:style>
  <w:style w:type="character" w:customStyle="1" w:styleId="id-label">
    <w:name w:val="id-label"/>
    <w:basedOn w:val="DefaultParagraphFont"/>
    <w:rsid w:val="00CE799F"/>
  </w:style>
  <w:style w:type="paragraph" w:styleId="Header">
    <w:name w:val="header"/>
    <w:basedOn w:val="Normal"/>
    <w:link w:val="HeaderChar"/>
    <w:uiPriority w:val="99"/>
    <w:unhideWhenUsed/>
    <w:rsid w:val="00A57D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DBC"/>
  </w:style>
  <w:style w:type="paragraph" w:styleId="Footer">
    <w:name w:val="footer"/>
    <w:basedOn w:val="Normal"/>
    <w:link w:val="FooterChar"/>
    <w:uiPriority w:val="99"/>
    <w:unhideWhenUsed/>
    <w:rsid w:val="00A57D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239001">
      <w:bodyDiv w:val="1"/>
      <w:marLeft w:val="0"/>
      <w:marRight w:val="0"/>
      <w:marTop w:val="0"/>
      <w:marBottom w:val="0"/>
      <w:divBdr>
        <w:top w:val="none" w:sz="0" w:space="0" w:color="auto"/>
        <w:left w:val="none" w:sz="0" w:space="0" w:color="auto"/>
        <w:bottom w:val="none" w:sz="0" w:space="0" w:color="auto"/>
        <w:right w:val="none" w:sz="0" w:space="0" w:color="auto"/>
      </w:divBdr>
      <w:divsChild>
        <w:div w:id="1890263237">
          <w:marLeft w:val="0"/>
          <w:marRight w:val="0"/>
          <w:marTop w:val="0"/>
          <w:marBottom w:val="0"/>
          <w:divBdr>
            <w:top w:val="none" w:sz="0" w:space="0" w:color="auto"/>
            <w:left w:val="none" w:sz="0" w:space="0" w:color="auto"/>
            <w:bottom w:val="none" w:sz="0" w:space="0" w:color="auto"/>
            <w:right w:val="none" w:sz="0" w:space="0" w:color="auto"/>
          </w:divBdr>
        </w:div>
        <w:div w:id="635377181">
          <w:marLeft w:val="0"/>
          <w:marRight w:val="0"/>
          <w:marTop w:val="0"/>
          <w:marBottom w:val="0"/>
          <w:divBdr>
            <w:top w:val="none" w:sz="0" w:space="0" w:color="auto"/>
            <w:left w:val="none" w:sz="0" w:space="0" w:color="auto"/>
            <w:bottom w:val="none" w:sz="0" w:space="0" w:color="auto"/>
            <w:right w:val="none" w:sz="0" w:space="0" w:color="auto"/>
          </w:divBdr>
        </w:div>
        <w:div w:id="1651907776">
          <w:marLeft w:val="0"/>
          <w:marRight w:val="0"/>
          <w:marTop w:val="0"/>
          <w:marBottom w:val="0"/>
          <w:divBdr>
            <w:top w:val="none" w:sz="0" w:space="0" w:color="auto"/>
            <w:left w:val="none" w:sz="0" w:space="0" w:color="auto"/>
            <w:bottom w:val="none" w:sz="0" w:space="0" w:color="auto"/>
            <w:right w:val="none" w:sz="0" w:space="0" w:color="auto"/>
          </w:divBdr>
        </w:div>
        <w:div w:id="1950233412">
          <w:marLeft w:val="0"/>
          <w:marRight w:val="0"/>
          <w:marTop w:val="0"/>
          <w:marBottom w:val="0"/>
          <w:divBdr>
            <w:top w:val="none" w:sz="0" w:space="0" w:color="auto"/>
            <w:left w:val="none" w:sz="0" w:space="0" w:color="auto"/>
            <w:bottom w:val="none" w:sz="0" w:space="0" w:color="auto"/>
            <w:right w:val="none" w:sz="0" w:space="0" w:color="auto"/>
          </w:divBdr>
        </w:div>
        <w:div w:id="1433167749">
          <w:marLeft w:val="0"/>
          <w:marRight w:val="0"/>
          <w:marTop w:val="0"/>
          <w:marBottom w:val="0"/>
          <w:divBdr>
            <w:top w:val="none" w:sz="0" w:space="0" w:color="auto"/>
            <w:left w:val="none" w:sz="0" w:space="0" w:color="auto"/>
            <w:bottom w:val="none" w:sz="0" w:space="0" w:color="auto"/>
            <w:right w:val="none" w:sz="0" w:space="0" w:color="auto"/>
          </w:divBdr>
        </w:div>
        <w:div w:id="157506109">
          <w:marLeft w:val="0"/>
          <w:marRight w:val="0"/>
          <w:marTop w:val="0"/>
          <w:marBottom w:val="0"/>
          <w:divBdr>
            <w:top w:val="none" w:sz="0" w:space="0" w:color="auto"/>
            <w:left w:val="none" w:sz="0" w:space="0" w:color="auto"/>
            <w:bottom w:val="none" w:sz="0" w:space="0" w:color="auto"/>
            <w:right w:val="none" w:sz="0" w:space="0" w:color="auto"/>
          </w:divBdr>
        </w:div>
        <w:div w:id="171721423">
          <w:marLeft w:val="0"/>
          <w:marRight w:val="0"/>
          <w:marTop w:val="0"/>
          <w:marBottom w:val="0"/>
          <w:divBdr>
            <w:top w:val="none" w:sz="0" w:space="0" w:color="auto"/>
            <w:left w:val="none" w:sz="0" w:space="0" w:color="auto"/>
            <w:bottom w:val="none" w:sz="0" w:space="0" w:color="auto"/>
            <w:right w:val="none" w:sz="0" w:space="0" w:color="auto"/>
          </w:divBdr>
        </w:div>
        <w:div w:id="137112876">
          <w:marLeft w:val="0"/>
          <w:marRight w:val="0"/>
          <w:marTop w:val="0"/>
          <w:marBottom w:val="0"/>
          <w:divBdr>
            <w:top w:val="none" w:sz="0" w:space="0" w:color="auto"/>
            <w:left w:val="none" w:sz="0" w:space="0" w:color="auto"/>
            <w:bottom w:val="none" w:sz="0" w:space="0" w:color="auto"/>
            <w:right w:val="none" w:sz="0" w:space="0" w:color="auto"/>
          </w:divBdr>
        </w:div>
        <w:div w:id="1997488397">
          <w:marLeft w:val="0"/>
          <w:marRight w:val="0"/>
          <w:marTop w:val="0"/>
          <w:marBottom w:val="0"/>
          <w:divBdr>
            <w:top w:val="none" w:sz="0" w:space="0" w:color="auto"/>
            <w:left w:val="none" w:sz="0" w:space="0" w:color="auto"/>
            <w:bottom w:val="none" w:sz="0" w:space="0" w:color="auto"/>
            <w:right w:val="none" w:sz="0" w:space="0" w:color="auto"/>
          </w:divBdr>
        </w:div>
        <w:div w:id="555630404">
          <w:marLeft w:val="0"/>
          <w:marRight w:val="0"/>
          <w:marTop w:val="0"/>
          <w:marBottom w:val="0"/>
          <w:divBdr>
            <w:top w:val="none" w:sz="0" w:space="0" w:color="auto"/>
            <w:left w:val="none" w:sz="0" w:space="0" w:color="auto"/>
            <w:bottom w:val="none" w:sz="0" w:space="0" w:color="auto"/>
            <w:right w:val="none" w:sz="0" w:space="0" w:color="auto"/>
          </w:divBdr>
        </w:div>
        <w:div w:id="1079987991">
          <w:marLeft w:val="0"/>
          <w:marRight w:val="0"/>
          <w:marTop w:val="0"/>
          <w:marBottom w:val="0"/>
          <w:divBdr>
            <w:top w:val="none" w:sz="0" w:space="0" w:color="auto"/>
            <w:left w:val="none" w:sz="0" w:space="0" w:color="auto"/>
            <w:bottom w:val="none" w:sz="0" w:space="0" w:color="auto"/>
            <w:right w:val="none" w:sz="0" w:space="0" w:color="auto"/>
          </w:divBdr>
        </w:div>
        <w:div w:id="839733039">
          <w:marLeft w:val="0"/>
          <w:marRight w:val="0"/>
          <w:marTop w:val="0"/>
          <w:marBottom w:val="0"/>
          <w:divBdr>
            <w:top w:val="none" w:sz="0" w:space="0" w:color="auto"/>
            <w:left w:val="none" w:sz="0" w:space="0" w:color="auto"/>
            <w:bottom w:val="none" w:sz="0" w:space="0" w:color="auto"/>
            <w:right w:val="none" w:sz="0" w:space="0" w:color="auto"/>
          </w:divBdr>
        </w:div>
        <w:div w:id="1554661781">
          <w:marLeft w:val="0"/>
          <w:marRight w:val="0"/>
          <w:marTop w:val="0"/>
          <w:marBottom w:val="0"/>
          <w:divBdr>
            <w:top w:val="none" w:sz="0" w:space="0" w:color="auto"/>
            <w:left w:val="none" w:sz="0" w:space="0" w:color="auto"/>
            <w:bottom w:val="none" w:sz="0" w:space="0" w:color="auto"/>
            <w:right w:val="none" w:sz="0" w:space="0" w:color="auto"/>
          </w:divBdr>
        </w:div>
        <w:div w:id="331031193">
          <w:marLeft w:val="0"/>
          <w:marRight w:val="0"/>
          <w:marTop w:val="0"/>
          <w:marBottom w:val="0"/>
          <w:divBdr>
            <w:top w:val="none" w:sz="0" w:space="0" w:color="auto"/>
            <w:left w:val="none" w:sz="0" w:space="0" w:color="auto"/>
            <w:bottom w:val="none" w:sz="0" w:space="0" w:color="auto"/>
            <w:right w:val="none" w:sz="0" w:space="0" w:color="auto"/>
          </w:divBdr>
        </w:div>
        <w:div w:id="1697610316">
          <w:marLeft w:val="0"/>
          <w:marRight w:val="0"/>
          <w:marTop w:val="0"/>
          <w:marBottom w:val="0"/>
          <w:divBdr>
            <w:top w:val="none" w:sz="0" w:space="0" w:color="auto"/>
            <w:left w:val="none" w:sz="0" w:space="0" w:color="auto"/>
            <w:bottom w:val="none" w:sz="0" w:space="0" w:color="auto"/>
            <w:right w:val="none" w:sz="0" w:space="0" w:color="auto"/>
          </w:divBdr>
        </w:div>
        <w:div w:id="1807232960">
          <w:marLeft w:val="0"/>
          <w:marRight w:val="0"/>
          <w:marTop w:val="0"/>
          <w:marBottom w:val="0"/>
          <w:divBdr>
            <w:top w:val="none" w:sz="0" w:space="0" w:color="auto"/>
            <w:left w:val="none" w:sz="0" w:space="0" w:color="auto"/>
            <w:bottom w:val="none" w:sz="0" w:space="0" w:color="auto"/>
            <w:right w:val="none" w:sz="0" w:space="0" w:color="auto"/>
          </w:divBdr>
        </w:div>
        <w:div w:id="1669555485">
          <w:marLeft w:val="0"/>
          <w:marRight w:val="0"/>
          <w:marTop w:val="0"/>
          <w:marBottom w:val="0"/>
          <w:divBdr>
            <w:top w:val="none" w:sz="0" w:space="0" w:color="auto"/>
            <w:left w:val="none" w:sz="0" w:space="0" w:color="auto"/>
            <w:bottom w:val="none" w:sz="0" w:space="0" w:color="auto"/>
            <w:right w:val="none" w:sz="0" w:space="0" w:color="auto"/>
          </w:divBdr>
        </w:div>
        <w:div w:id="798836912">
          <w:marLeft w:val="0"/>
          <w:marRight w:val="0"/>
          <w:marTop w:val="0"/>
          <w:marBottom w:val="0"/>
          <w:divBdr>
            <w:top w:val="none" w:sz="0" w:space="0" w:color="auto"/>
            <w:left w:val="none" w:sz="0" w:space="0" w:color="auto"/>
            <w:bottom w:val="none" w:sz="0" w:space="0" w:color="auto"/>
            <w:right w:val="none" w:sz="0" w:space="0" w:color="auto"/>
          </w:divBdr>
        </w:div>
        <w:div w:id="906301284">
          <w:marLeft w:val="0"/>
          <w:marRight w:val="0"/>
          <w:marTop w:val="0"/>
          <w:marBottom w:val="0"/>
          <w:divBdr>
            <w:top w:val="none" w:sz="0" w:space="0" w:color="auto"/>
            <w:left w:val="none" w:sz="0" w:space="0" w:color="auto"/>
            <w:bottom w:val="none" w:sz="0" w:space="0" w:color="auto"/>
            <w:right w:val="none" w:sz="0" w:space="0" w:color="auto"/>
          </w:divBdr>
        </w:div>
        <w:div w:id="2032149893">
          <w:marLeft w:val="0"/>
          <w:marRight w:val="0"/>
          <w:marTop w:val="0"/>
          <w:marBottom w:val="0"/>
          <w:divBdr>
            <w:top w:val="none" w:sz="0" w:space="0" w:color="auto"/>
            <w:left w:val="none" w:sz="0" w:space="0" w:color="auto"/>
            <w:bottom w:val="none" w:sz="0" w:space="0" w:color="auto"/>
            <w:right w:val="none" w:sz="0" w:space="0" w:color="auto"/>
          </w:divBdr>
        </w:div>
        <w:div w:id="1899703521">
          <w:marLeft w:val="0"/>
          <w:marRight w:val="0"/>
          <w:marTop w:val="0"/>
          <w:marBottom w:val="0"/>
          <w:divBdr>
            <w:top w:val="none" w:sz="0" w:space="0" w:color="auto"/>
            <w:left w:val="none" w:sz="0" w:space="0" w:color="auto"/>
            <w:bottom w:val="none" w:sz="0" w:space="0" w:color="auto"/>
            <w:right w:val="none" w:sz="0" w:space="0" w:color="auto"/>
          </w:divBdr>
        </w:div>
        <w:div w:id="1433479757">
          <w:marLeft w:val="0"/>
          <w:marRight w:val="0"/>
          <w:marTop w:val="0"/>
          <w:marBottom w:val="0"/>
          <w:divBdr>
            <w:top w:val="none" w:sz="0" w:space="0" w:color="auto"/>
            <w:left w:val="none" w:sz="0" w:space="0" w:color="auto"/>
            <w:bottom w:val="none" w:sz="0" w:space="0" w:color="auto"/>
            <w:right w:val="none" w:sz="0" w:space="0" w:color="auto"/>
          </w:divBdr>
        </w:div>
        <w:div w:id="1341933351">
          <w:marLeft w:val="0"/>
          <w:marRight w:val="0"/>
          <w:marTop w:val="0"/>
          <w:marBottom w:val="0"/>
          <w:divBdr>
            <w:top w:val="none" w:sz="0" w:space="0" w:color="auto"/>
            <w:left w:val="none" w:sz="0" w:space="0" w:color="auto"/>
            <w:bottom w:val="none" w:sz="0" w:space="0" w:color="auto"/>
            <w:right w:val="none" w:sz="0" w:space="0" w:color="auto"/>
          </w:divBdr>
        </w:div>
        <w:div w:id="962613759">
          <w:marLeft w:val="0"/>
          <w:marRight w:val="0"/>
          <w:marTop w:val="0"/>
          <w:marBottom w:val="0"/>
          <w:divBdr>
            <w:top w:val="none" w:sz="0" w:space="0" w:color="auto"/>
            <w:left w:val="none" w:sz="0" w:space="0" w:color="auto"/>
            <w:bottom w:val="none" w:sz="0" w:space="0" w:color="auto"/>
            <w:right w:val="none" w:sz="0" w:space="0" w:color="auto"/>
          </w:divBdr>
        </w:div>
        <w:div w:id="1983583601">
          <w:marLeft w:val="0"/>
          <w:marRight w:val="0"/>
          <w:marTop w:val="0"/>
          <w:marBottom w:val="0"/>
          <w:divBdr>
            <w:top w:val="none" w:sz="0" w:space="0" w:color="auto"/>
            <w:left w:val="none" w:sz="0" w:space="0" w:color="auto"/>
            <w:bottom w:val="none" w:sz="0" w:space="0" w:color="auto"/>
            <w:right w:val="none" w:sz="0" w:space="0" w:color="auto"/>
          </w:divBdr>
          <w:divsChild>
            <w:div w:id="1838883982">
              <w:marLeft w:val="-75"/>
              <w:marRight w:val="0"/>
              <w:marTop w:val="30"/>
              <w:marBottom w:val="30"/>
              <w:divBdr>
                <w:top w:val="none" w:sz="0" w:space="0" w:color="auto"/>
                <w:left w:val="none" w:sz="0" w:space="0" w:color="auto"/>
                <w:bottom w:val="none" w:sz="0" w:space="0" w:color="auto"/>
                <w:right w:val="none" w:sz="0" w:space="0" w:color="auto"/>
              </w:divBdr>
              <w:divsChild>
                <w:div w:id="2040933296">
                  <w:marLeft w:val="0"/>
                  <w:marRight w:val="0"/>
                  <w:marTop w:val="0"/>
                  <w:marBottom w:val="0"/>
                  <w:divBdr>
                    <w:top w:val="none" w:sz="0" w:space="0" w:color="auto"/>
                    <w:left w:val="none" w:sz="0" w:space="0" w:color="auto"/>
                    <w:bottom w:val="none" w:sz="0" w:space="0" w:color="auto"/>
                    <w:right w:val="none" w:sz="0" w:space="0" w:color="auto"/>
                  </w:divBdr>
                  <w:divsChild>
                    <w:div w:id="1018971044">
                      <w:marLeft w:val="0"/>
                      <w:marRight w:val="0"/>
                      <w:marTop w:val="0"/>
                      <w:marBottom w:val="0"/>
                      <w:divBdr>
                        <w:top w:val="none" w:sz="0" w:space="0" w:color="auto"/>
                        <w:left w:val="none" w:sz="0" w:space="0" w:color="auto"/>
                        <w:bottom w:val="none" w:sz="0" w:space="0" w:color="auto"/>
                        <w:right w:val="none" w:sz="0" w:space="0" w:color="auto"/>
                      </w:divBdr>
                    </w:div>
                  </w:divsChild>
                </w:div>
                <w:div w:id="1935628542">
                  <w:marLeft w:val="0"/>
                  <w:marRight w:val="0"/>
                  <w:marTop w:val="0"/>
                  <w:marBottom w:val="0"/>
                  <w:divBdr>
                    <w:top w:val="none" w:sz="0" w:space="0" w:color="auto"/>
                    <w:left w:val="none" w:sz="0" w:space="0" w:color="auto"/>
                    <w:bottom w:val="none" w:sz="0" w:space="0" w:color="auto"/>
                    <w:right w:val="none" w:sz="0" w:space="0" w:color="auto"/>
                  </w:divBdr>
                  <w:divsChild>
                    <w:div w:id="159975394">
                      <w:marLeft w:val="0"/>
                      <w:marRight w:val="0"/>
                      <w:marTop w:val="0"/>
                      <w:marBottom w:val="0"/>
                      <w:divBdr>
                        <w:top w:val="none" w:sz="0" w:space="0" w:color="auto"/>
                        <w:left w:val="none" w:sz="0" w:space="0" w:color="auto"/>
                        <w:bottom w:val="none" w:sz="0" w:space="0" w:color="auto"/>
                        <w:right w:val="none" w:sz="0" w:space="0" w:color="auto"/>
                      </w:divBdr>
                    </w:div>
                  </w:divsChild>
                </w:div>
                <w:div w:id="439423419">
                  <w:marLeft w:val="0"/>
                  <w:marRight w:val="0"/>
                  <w:marTop w:val="0"/>
                  <w:marBottom w:val="0"/>
                  <w:divBdr>
                    <w:top w:val="none" w:sz="0" w:space="0" w:color="auto"/>
                    <w:left w:val="none" w:sz="0" w:space="0" w:color="auto"/>
                    <w:bottom w:val="none" w:sz="0" w:space="0" w:color="auto"/>
                    <w:right w:val="none" w:sz="0" w:space="0" w:color="auto"/>
                  </w:divBdr>
                  <w:divsChild>
                    <w:div w:id="663360815">
                      <w:marLeft w:val="0"/>
                      <w:marRight w:val="0"/>
                      <w:marTop w:val="0"/>
                      <w:marBottom w:val="0"/>
                      <w:divBdr>
                        <w:top w:val="none" w:sz="0" w:space="0" w:color="auto"/>
                        <w:left w:val="none" w:sz="0" w:space="0" w:color="auto"/>
                        <w:bottom w:val="none" w:sz="0" w:space="0" w:color="auto"/>
                        <w:right w:val="none" w:sz="0" w:space="0" w:color="auto"/>
                      </w:divBdr>
                    </w:div>
                    <w:div w:id="1051155923">
                      <w:marLeft w:val="0"/>
                      <w:marRight w:val="0"/>
                      <w:marTop w:val="0"/>
                      <w:marBottom w:val="0"/>
                      <w:divBdr>
                        <w:top w:val="none" w:sz="0" w:space="0" w:color="auto"/>
                        <w:left w:val="none" w:sz="0" w:space="0" w:color="auto"/>
                        <w:bottom w:val="none" w:sz="0" w:space="0" w:color="auto"/>
                        <w:right w:val="none" w:sz="0" w:space="0" w:color="auto"/>
                      </w:divBdr>
                    </w:div>
                  </w:divsChild>
                </w:div>
                <w:div w:id="464392633">
                  <w:marLeft w:val="0"/>
                  <w:marRight w:val="0"/>
                  <w:marTop w:val="0"/>
                  <w:marBottom w:val="0"/>
                  <w:divBdr>
                    <w:top w:val="none" w:sz="0" w:space="0" w:color="auto"/>
                    <w:left w:val="none" w:sz="0" w:space="0" w:color="auto"/>
                    <w:bottom w:val="none" w:sz="0" w:space="0" w:color="auto"/>
                    <w:right w:val="none" w:sz="0" w:space="0" w:color="auto"/>
                  </w:divBdr>
                  <w:divsChild>
                    <w:div w:id="1104886879">
                      <w:marLeft w:val="0"/>
                      <w:marRight w:val="0"/>
                      <w:marTop w:val="0"/>
                      <w:marBottom w:val="0"/>
                      <w:divBdr>
                        <w:top w:val="none" w:sz="0" w:space="0" w:color="auto"/>
                        <w:left w:val="none" w:sz="0" w:space="0" w:color="auto"/>
                        <w:bottom w:val="none" w:sz="0" w:space="0" w:color="auto"/>
                        <w:right w:val="none" w:sz="0" w:space="0" w:color="auto"/>
                      </w:divBdr>
                    </w:div>
                  </w:divsChild>
                </w:div>
                <w:div w:id="1805342277">
                  <w:marLeft w:val="0"/>
                  <w:marRight w:val="0"/>
                  <w:marTop w:val="0"/>
                  <w:marBottom w:val="0"/>
                  <w:divBdr>
                    <w:top w:val="none" w:sz="0" w:space="0" w:color="auto"/>
                    <w:left w:val="none" w:sz="0" w:space="0" w:color="auto"/>
                    <w:bottom w:val="none" w:sz="0" w:space="0" w:color="auto"/>
                    <w:right w:val="none" w:sz="0" w:space="0" w:color="auto"/>
                  </w:divBdr>
                  <w:divsChild>
                    <w:div w:id="2008173509">
                      <w:marLeft w:val="0"/>
                      <w:marRight w:val="0"/>
                      <w:marTop w:val="0"/>
                      <w:marBottom w:val="0"/>
                      <w:divBdr>
                        <w:top w:val="none" w:sz="0" w:space="0" w:color="auto"/>
                        <w:left w:val="none" w:sz="0" w:space="0" w:color="auto"/>
                        <w:bottom w:val="none" w:sz="0" w:space="0" w:color="auto"/>
                        <w:right w:val="none" w:sz="0" w:space="0" w:color="auto"/>
                      </w:divBdr>
                    </w:div>
                  </w:divsChild>
                </w:div>
                <w:div w:id="1412700630">
                  <w:marLeft w:val="0"/>
                  <w:marRight w:val="0"/>
                  <w:marTop w:val="0"/>
                  <w:marBottom w:val="0"/>
                  <w:divBdr>
                    <w:top w:val="none" w:sz="0" w:space="0" w:color="auto"/>
                    <w:left w:val="none" w:sz="0" w:space="0" w:color="auto"/>
                    <w:bottom w:val="none" w:sz="0" w:space="0" w:color="auto"/>
                    <w:right w:val="none" w:sz="0" w:space="0" w:color="auto"/>
                  </w:divBdr>
                  <w:divsChild>
                    <w:div w:id="1133871005">
                      <w:marLeft w:val="0"/>
                      <w:marRight w:val="0"/>
                      <w:marTop w:val="0"/>
                      <w:marBottom w:val="0"/>
                      <w:divBdr>
                        <w:top w:val="none" w:sz="0" w:space="0" w:color="auto"/>
                        <w:left w:val="none" w:sz="0" w:space="0" w:color="auto"/>
                        <w:bottom w:val="none" w:sz="0" w:space="0" w:color="auto"/>
                        <w:right w:val="none" w:sz="0" w:space="0" w:color="auto"/>
                      </w:divBdr>
                    </w:div>
                  </w:divsChild>
                </w:div>
                <w:div w:id="826939372">
                  <w:marLeft w:val="0"/>
                  <w:marRight w:val="0"/>
                  <w:marTop w:val="0"/>
                  <w:marBottom w:val="0"/>
                  <w:divBdr>
                    <w:top w:val="none" w:sz="0" w:space="0" w:color="auto"/>
                    <w:left w:val="none" w:sz="0" w:space="0" w:color="auto"/>
                    <w:bottom w:val="none" w:sz="0" w:space="0" w:color="auto"/>
                    <w:right w:val="none" w:sz="0" w:space="0" w:color="auto"/>
                  </w:divBdr>
                  <w:divsChild>
                    <w:div w:id="850533486">
                      <w:marLeft w:val="0"/>
                      <w:marRight w:val="0"/>
                      <w:marTop w:val="0"/>
                      <w:marBottom w:val="0"/>
                      <w:divBdr>
                        <w:top w:val="none" w:sz="0" w:space="0" w:color="auto"/>
                        <w:left w:val="none" w:sz="0" w:space="0" w:color="auto"/>
                        <w:bottom w:val="none" w:sz="0" w:space="0" w:color="auto"/>
                        <w:right w:val="none" w:sz="0" w:space="0" w:color="auto"/>
                      </w:divBdr>
                    </w:div>
                  </w:divsChild>
                </w:div>
                <w:div w:id="800001909">
                  <w:marLeft w:val="0"/>
                  <w:marRight w:val="0"/>
                  <w:marTop w:val="0"/>
                  <w:marBottom w:val="0"/>
                  <w:divBdr>
                    <w:top w:val="none" w:sz="0" w:space="0" w:color="auto"/>
                    <w:left w:val="none" w:sz="0" w:space="0" w:color="auto"/>
                    <w:bottom w:val="none" w:sz="0" w:space="0" w:color="auto"/>
                    <w:right w:val="none" w:sz="0" w:space="0" w:color="auto"/>
                  </w:divBdr>
                  <w:divsChild>
                    <w:div w:id="1376274405">
                      <w:marLeft w:val="0"/>
                      <w:marRight w:val="0"/>
                      <w:marTop w:val="0"/>
                      <w:marBottom w:val="0"/>
                      <w:divBdr>
                        <w:top w:val="none" w:sz="0" w:space="0" w:color="auto"/>
                        <w:left w:val="none" w:sz="0" w:space="0" w:color="auto"/>
                        <w:bottom w:val="none" w:sz="0" w:space="0" w:color="auto"/>
                        <w:right w:val="none" w:sz="0" w:space="0" w:color="auto"/>
                      </w:divBdr>
                    </w:div>
                  </w:divsChild>
                </w:div>
                <w:div w:id="2090761482">
                  <w:marLeft w:val="0"/>
                  <w:marRight w:val="0"/>
                  <w:marTop w:val="0"/>
                  <w:marBottom w:val="0"/>
                  <w:divBdr>
                    <w:top w:val="none" w:sz="0" w:space="0" w:color="auto"/>
                    <w:left w:val="none" w:sz="0" w:space="0" w:color="auto"/>
                    <w:bottom w:val="none" w:sz="0" w:space="0" w:color="auto"/>
                    <w:right w:val="none" w:sz="0" w:space="0" w:color="auto"/>
                  </w:divBdr>
                  <w:divsChild>
                    <w:div w:id="215432103">
                      <w:marLeft w:val="0"/>
                      <w:marRight w:val="0"/>
                      <w:marTop w:val="0"/>
                      <w:marBottom w:val="0"/>
                      <w:divBdr>
                        <w:top w:val="none" w:sz="0" w:space="0" w:color="auto"/>
                        <w:left w:val="none" w:sz="0" w:space="0" w:color="auto"/>
                        <w:bottom w:val="none" w:sz="0" w:space="0" w:color="auto"/>
                        <w:right w:val="none" w:sz="0" w:space="0" w:color="auto"/>
                      </w:divBdr>
                    </w:div>
                  </w:divsChild>
                </w:div>
                <w:div w:id="696783804">
                  <w:marLeft w:val="0"/>
                  <w:marRight w:val="0"/>
                  <w:marTop w:val="0"/>
                  <w:marBottom w:val="0"/>
                  <w:divBdr>
                    <w:top w:val="none" w:sz="0" w:space="0" w:color="auto"/>
                    <w:left w:val="none" w:sz="0" w:space="0" w:color="auto"/>
                    <w:bottom w:val="none" w:sz="0" w:space="0" w:color="auto"/>
                    <w:right w:val="none" w:sz="0" w:space="0" w:color="auto"/>
                  </w:divBdr>
                  <w:divsChild>
                    <w:div w:id="308636070">
                      <w:marLeft w:val="0"/>
                      <w:marRight w:val="0"/>
                      <w:marTop w:val="0"/>
                      <w:marBottom w:val="0"/>
                      <w:divBdr>
                        <w:top w:val="none" w:sz="0" w:space="0" w:color="auto"/>
                        <w:left w:val="none" w:sz="0" w:space="0" w:color="auto"/>
                        <w:bottom w:val="none" w:sz="0" w:space="0" w:color="auto"/>
                        <w:right w:val="none" w:sz="0" w:space="0" w:color="auto"/>
                      </w:divBdr>
                    </w:div>
                  </w:divsChild>
                </w:div>
                <w:div w:id="609051572">
                  <w:marLeft w:val="0"/>
                  <w:marRight w:val="0"/>
                  <w:marTop w:val="0"/>
                  <w:marBottom w:val="0"/>
                  <w:divBdr>
                    <w:top w:val="none" w:sz="0" w:space="0" w:color="auto"/>
                    <w:left w:val="none" w:sz="0" w:space="0" w:color="auto"/>
                    <w:bottom w:val="none" w:sz="0" w:space="0" w:color="auto"/>
                    <w:right w:val="none" w:sz="0" w:space="0" w:color="auto"/>
                  </w:divBdr>
                  <w:divsChild>
                    <w:div w:id="367535074">
                      <w:marLeft w:val="0"/>
                      <w:marRight w:val="0"/>
                      <w:marTop w:val="0"/>
                      <w:marBottom w:val="0"/>
                      <w:divBdr>
                        <w:top w:val="none" w:sz="0" w:space="0" w:color="auto"/>
                        <w:left w:val="none" w:sz="0" w:space="0" w:color="auto"/>
                        <w:bottom w:val="none" w:sz="0" w:space="0" w:color="auto"/>
                        <w:right w:val="none" w:sz="0" w:space="0" w:color="auto"/>
                      </w:divBdr>
                    </w:div>
                  </w:divsChild>
                </w:div>
                <w:div w:id="276790832">
                  <w:marLeft w:val="0"/>
                  <w:marRight w:val="0"/>
                  <w:marTop w:val="0"/>
                  <w:marBottom w:val="0"/>
                  <w:divBdr>
                    <w:top w:val="none" w:sz="0" w:space="0" w:color="auto"/>
                    <w:left w:val="none" w:sz="0" w:space="0" w:color="auto"/>
                    <w:bottom w:val="none" w:sz="0" w:space="0" w:color="auto"/>
                    <w:right w:val="none" w:sz="0" w:space="0" w:color="auto"/>
                  </w:divBdr>
                  <w:divsChild>
                    <w:div w:id="344751984">
                      <w:marLeft w:val="0"/>
                      <w:marRight w:val="0"/>
                      <w:marTop w:val="0"/>
                      <w:marBottom w:val="0"/>
                      <w:divBdr>
                        <w:top w:val="none" w:sz="0" w:space="0" w:color="auto"/>
                        <w:left w:val="none" w:sz="0" w:space="0" w:color="auto"/>
                        <w:bottom w:val="none" w:sz="0" w:space="0" w:color="auto"/>
                        <w:right w:val="none" w:sz="0" w:space="0" w:color="auto"/>
                      </w:divBdr>
                    </w:div>
                  </w:divsChild>
                </w:div>
                <w:div w:id="1724523921">
                  <w:marLeft w:val="0"/>
                  <w:marRight w:val="0"/>
                  <w:marTop w:val="0"/>
                  <w:marBottom w:val="0"/>
                  <w:divBdr>
                    <w:top w:val="none" w:sz="0" w:space="0" w:color="auto"/>
                    <w:left w:val="none" w:sz="0" w:space="0" w:color="auto"/>
                    <w:bottom w:val="none" w:sz="0" w:space="0" w:color="auto"/>
                    <w:right w:val="none" w:sz="0" w:space="0" w:color="auto"/>
                  </w:divBdr>
                  <w:divsChild>
                    <w:div w:id="925770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350048">
          <w:marLeft w:val="0"/>
          <w:marRight w:val="0"/>
          <w:marTop w:val="0"/>
          <w:marBottom w:val="0"/>
          <w:divBdr>
            <w:top w:val="none" w:sz="0" w:space="0" w:color="auto"/>
            <w:left w:val="none" w:sz="0" w:space="0" w:color="auto"/>
            <w:bottom w:val="none" w:sz="0" w:space="0" w:color="auto"/>
            <w:right w:val="none" w:sz="0" w:space="0" w:color="auto"/>
          </w:divBdr>
        </w:div>
        <w:div w:id="1394766941">
          <w:marLeft w:val="0"/>
          <w:marRight w:val="0"/>
          <w:marTop w:val="0"/>
          <w:marBottom w:val="0"/>
          <w:divBdr>
            <w:top w:val="none" w:sz="0" w:space="0" w:color="auto"/>
            <w:left w:val="none" w:sz="0" w:space="0" w:color="auto"/>
            <w:bottom w:val="none" w:sz="0" w:space="0" w:color="auto"/>
            <w:right w:val="none" w:sz="0" w:space="0" w:color="auto"/>
          </w:divBdr>
          <w:divsChild>
            <w:div w:id="84884329">
              <w:marLeft w:val="-75"/>
              <w:marRight w:val="0"/>
              <w:marTop w:val="30"/>
              <w:marBottom w:val="30"/>
              <w:divBdr>
                <w:top w:val="none" w:sz="0" w:space="0" w:color="auto"/>
                <w:left w:val="none" w:sz="0" w:space="0" w:color="auto"/>
                <w:bottom w:val="none" w:sz="0" w:space="0" w:color="auto"/>
                <w:right w:val="none" w:sz="0" w:space="0" w:color="auto"/>
              </w:divBdr>
              <w:divsChild>
                <w:div w:id="1309285849">
                  <w:marLeft w:val="0"/>
                  <w:marRight w:val="0"/>
                  <w:marTop w:val="0"/>
                  <w:marBottom w:val="0"/>
                  <w:divBdr>
                    <w:top w:val="none" w:sz="0" w:space="0" w:color="auto"/>
                    <w:left w:val="none" w:sz="0" w:space="0" w:color="auto"/>
                    <w:bottom w:val="none" w:sz="0" w:space="0" w:color="auto"/>
                    <w:right w:val="none" w:sz="0" w:space="0" w:color="auto"/>
                  </w:divBdr>
                  <w:divsChild>
                    <w:div w:id="1468089924">
                      <w:marLeft w:val="0"/>
                      <w:marRight w:val="0"/>
                      <w:marTop w:val="0"/>
                      <w:marBottom w:val="0"/>
                      <w:divBdr>
                        <w:top w:val="none" w:sz="0" w:space="0" w:color="auto"/>
                        <w:left w:val="none" w:sz="0" w:space="0" w:color="auto"/>
                        <w:bottom w:val="none" w:sz="0" w:space="0" w:color="auto"/>
                        <w:right w:val="none" w:sz="0" w:space="0" w:color="auto"/>
                      </w:divBdr>
                    </w:div>
                  </w:divsChild>
                </w:div>
                <w:div w:id="1994216296">
                  <w:marLeft w:val="0"/>
                  <w:marRight w:val="0"/>
                  <w:marTop w:val="0"/>
                  <w:marBottom w:val="0"/>
                  <w:divBdr>
                    <w:top w:val="none" w:sz="0" w:space="0" w:color="auto"/>
                    <w:left w:val="none" w:sz="0" w:space="0" w:color="auto"/>
                    <w:bottom w:val="none" w:sz="0" w:space="0" w:color="auto"/>
                    <w:right w:val="none" w:sz="0" w:space="0" w:color="auto"/>
                  </w:divBdr>
                  <w:divsChild>
                    <w:div w:id="275452137">
                      <w:marLeft w:val="0"/>
                      <w:marRight w:val="0"/>
                      <w:marTop w:val="0"/>
                      <w:marBottom w:val="0"/>
                      <w:divBdr>
                        <w:top w:val="none" w:sz="0" w:space="0" w:color="auto"/>
                        <w:left w:val="none" w:sz="0" w:space="0" w:color="auto"/>
                        <w:bottom w:val="none" w:sz="0" w:space="0" w:color="auto"/>
                        <w:right w:val="none" w:sz="0" w:space="0" w:color="auto"/>
                      </w:divBdr>
                    </w:div>
                    <w:div w:id="1336225604">
                      <w:marLeft w:val="0"/>
                      <w:marRight w:val="0"/>
                      <w:marTop w:val="0"/>
                      <w:marBottom w:val="0"/>
                      <w:divBdr>
                        <w:top w:val="none" w:sz="0" w:space="0" w:color="auto"/>
                        <w:left w:val="none" w:sz="0" w:space="0" w:color="auto"/>
                        <w:bottom w:val="none" w:sz="0" w:space="0" w:color="auto"/>
                        <w:right w:val="none" w:sz="0" w:space="0" w:color="auto"/>
                      </w:divBdr>
                    </w:div>
                    <w:div w:id="1453016599">
                      <w:marLeft w:val="0"/>
                      <w:marRight w:val="0"/>
                      <w:marTop w:val="0"/>
                      <w:marBottom w:val="0"/>
                      <w:divBdr>
                        <w:top w:val="none" w:sz="0" w:space="0" w:color="auto"/>
                        <w:left w:val="none" w:sz="0" w:space="0" w:color="auto"/>
                        <w:bottom w:val="none" w:sz="0" w:space="0" w:color="auto"/>
                        <w:right w:val="none" w:sz="0" w:space="0" w:color="auto"/>
                      </w:divBdr>
                    </w:div>
                  </w:divsChild>
                </w:div>
                <w:div w:id="424035569">
                  <w:marLeft w:val="0"/>
                  <w:marRight w:val="0"/>
                  <w:marTop w:val="0"/>
                  <w:marBottom w:val="0"/>
                  <w:divBdr>
                    <w:top w:val="none" w:sz="0" w:space="0" w:color="auto"/>
                    <w:left w:val="none" w:sz="0" w:space="0" w:color="auto"/>
                    <w:bottom w:val="none" w:sz="0" w:space="0" w:color="auto"/>
                    <w:right w:val="none" w:sz="0" w:space="0" w:color="auto"/>
                  </w:divBdr>
                  <w:divsChild>
                    <w:div w:id="1549338064">
                      <w:marLeft w:val="0"/>
                      <w:marRight w:val="0"/>
                      <w:marTop w:val="0"/>
                      <w:marBottom w:val="0"/>
                      <w:divBdr>
                        <w:top w:val="none" w:sz="0" w:space="0" w:color="auto"/>
                        <w:left w:val="none" w:sz="0" w:space="0" w:color="auto"/>
                        <w:bottom w:val="none" w:sz="0" w:space="0" w:color="auto"/>
                        <w:right w:val="none" w:sz="0" w:space="0" w:color="auto"/>
                      </w:divBdr>
                    </w:div>
                  </w:divsChild>
                </w:div>
                <w:div w:id="676736001">
                  <w:marLeft w:val="0"/>
                  <w:marRight w:val="0"/>
                  <w:marTop w:val="0"/>
                  <w:marBottom w:val="0"/>
                  <w:divBdr>
                    <w:top w:val="none" w:sz="0" w:space="0" w:color="auto"/>
                    <w:left w:val="none" w:sz="0" w:space="0" w:color="auto"/>
                    <w:bottom w:val="none" w:sz="0" w:space="0" w:color="auto"/>
                    <w:right w:val="none" w:sz="0" w:space="0" w:color="auto"/>
                  </w:divBdr>
                  <w:divsChild>
                    <w:div w:id="1988824894">
                      <w:marLeft w:val="0"/>
                      <w:marRight w:val="0"/>
                      <w:marTop w:val="0"/>
                      <w:marBottom w:val="0"/>
                      <w:divBdr>
                        <w:top w:val="none" w:sz="0" w:space="0" w:color="auto"/>
                        <w:left w:val="none" w:sz="0" w:space="0" w:color="auto"/>
                        <w:bottom w:val="none" w:sz="0" w:space="0" w:color="auto"/>
                        <w:right w:val="none" w:sz="0" w:space="0" w:color="auto"/>
                      </w:divBdr>
                    </w:div>
                    <w:div w:id="1485394554">
                      <w:marLeft w:val="0"/>
                      <w:marRight w:val="0"/>
                      <w:marTop w:val="0"/>
                      <w:marBottom w:val="0"/>
                      <w:divBdr>
                        <w:top w:val="none" w:sz="0" w:space="0" w:color="auto"/>
                        <w:left w:val="none" w:sz="0" w:space="0" w:color="auto"/>
                        <w:bottom w:val="none" w:sz="0" w:space="0" w:color="auto"/>
                        <w:right w:val="none" w:sz="0" w:space="0" w:color="auto"/>
                      </w:divBdr>
                    </w:div>
                  </w:divsChild>
                </w:div>
                <w:div w:id="428161111">
                  <w:marLeft w:val="0"/>
                  <w:marRight w:val="0"/>
                  <w:marTop w:val="0"/>
                  <w:marBottom w:val="0"/>
                  <w:divBdr>
                    <w:top w:val="none" w:sz="0" w:space="0" w:color="auto"/>
                    <w:left w:val="none" w:sz="0" w:space="0" w:color="auto"/>
                    <w:bottom w:val="none" w:sz="0" w:space="0" w:color="auto"/>
                    <w:right w:val="none" w:sz="0" w:space="0" w:color="auto"/>
                  </w:divBdr>
                  <w:divsChild>
                    <w:div w:id="1013724151">
                      <w:marLeft w:val="0"/>
                      <w:marRight w:val="0"/>
                      <w:marTop w:val="0"/>
                      <w:marBottom w:val="0"/>
                      <w:divBdr>
                        <w:top w:val="none" w:sz="0" w:space="0" w:color="auto"/>
                        <w:left w:val="none" w:sz="0" w:space="0" w:color="auto"/>
                        <w:bottom w:val="none" w:sz="0" w:space="0" w:color="auto"/>
                        <w:right w:val="none" w:sz="0" w:space="0" w:color="auto"/>
                      </w:divBdr>
                    </w:div>
                  </w:divsChild>
                </w:div>
                <w:div w:id="969676447">
                  <w:marLeft w:val="0"/>
                  <w:marRight w:val="0"/>
                  <w:marTop w:val="0"/>
                  <w:marBottom w:val="0"/>
                  <w:divBdr>
                    <w:top w:val="none" w:sz="0" w:space="0" w:color="auto"/>
                    <w:left w:val="none" w:sz="0" w:space="0" w:color="auto"/>
                    <w:bottom w:val="none" w:sz="0" w:space="0" w:color="auto"/>
                    <w:right w:val="none" w:sz="0" w:space="0" w:color="auto"/>
                  </w:divBdr>
                  <w:divsChild>
                    <w:div w:id="4138536">
                      <w:marLeft w:val="0"/>
                      <w:marRight w:val="0"/>
                      <w:marTop w:val="0"/>
                      <w:marBottom w:val="0"/>
                      <w:divBdr>
                        <w:top w:val="none" w:sz="0" w:space="0" w:color="auto"/>
                        <w:left w:val="none" w:sz="0" w:space="0" w:color="auto"/>
                        <w:bottom w:val="none" w:sz="0" w:space="0" w:color="auto"/>
                        <w:right w:val="none" w:sz="0" w:space="0" w:color="auto"/>
                      </w:divBdr>
                    </w:div>
                    <w:div w:id="1572736753">
                      <w:marLeft w:val="0"/>
                      <w:marRight w:val="0"/>
                      <w:marTop w:val="0"/>
                      <w:marBottom w:val="0"/>
                      <w:divBdr>
                        <w:top w:val="none" w:sz="0" w:space="0" w:color="auto"/>
                        <w:left w:val="none" w:sz="0" w:space="0" w:color="auto"/>
                        <w:bottom w:val="none" w:sz="0" w:space="0" w:color="auto"/>
                        <w:right w:val="none" w:sz="0" w:space="0" w:color="auto"/>
                      </w:divBdr>
                    </w:div>
                  </w:divsChild>
                </w:div>
                <w:div w:id="1884705916">
                  <w:marLeft w:val="0"/>
                  <w:marRight w:val="0"/>
                  <w:marTop w:val="0"/>
                  <w:marBottom w:val="0"/>
                  <w:divBdr>
                    <w:top w:val="none" w:sz="0" w:space="0" w:color="auto"/>
                    <w:left w:val="none" w:sz="0" w:space="0" w:color="auto"/>
                    <w:bottom w:val="none" w:sz="0" w:space="0" w:color="auto"/>
                    <w:right w:val="none" w:sz="0" w:space="0" w:color="auto"/>
                  </w:divBdr>
                  <w:divsChild>
                    <w:div w:id="1763527158">
                      <w:marLeft w:val="0"/>
                      <w:marRight w:val="0"/>
                      <w:marTop w:val="0"/>
                      <w:marBottom w:val="0"/>
                      <w:divBdr>
                        <w:top w:val="none" w:sz="0" w:space="0" w:color="auto"/>
                        <w:left w:val="none" w:sz="0" w:space="0" w:color="auto"/>
                        <w:bottom w:val="none" w:sz="0" w:space="0" w:color="auto"/>
                        <w:right w:val="none" w:sz="0" w:space="0" w:color="auto"/>
                      </w:divBdr>
                    </w:div>
                  </w:divsChild>
                </w:div>
                <w:div w:id="347560768">
                  <w:marLeft w:val="0"/>
                  <w:marRight w:val="0"/>
                  <w:marTop w:val="0"/>
                  <w:marBottom w:val="0"/>
                  <w:divBdr>
                    <w:top w:val="none" w:sz="0" w:space="0" w:color="auto"/>
                    <w:left w:val="none" w:sz="0" w:space="0" w:color="auto"/>
                    <w:bottom w:val="none" w:sz="0" w:space="0" w:color="auto"/>
                    <w:right w:val="none" w:sz="0" w:space="0" w:color="auto"/>
                  </w:divBdr>
                  <w:divsChild>
                    <w:div w:id="715011323">
                      <w:marLeft w:val="0"/>
                      <w:marRight w:val="0"/>
                      <w:marTop w:val="0"/>
                      <w:marBottom w:val="0"/>
                      <w:divBdr>
                        <w:top w:val="none" w:sz="0" w:space="0" w:color="auto"/>
                        <w:left w:val="none" w:sz="0" w:space="0" w:color="auto"/>
                        <w:bottom w:val="none" w:sz="0" w:space="0" w:color="auto"/>
                        <w:right w:val="none" w:sz="0" w:space="0" w:color="auto"/>
                      </w:divBdr>
                    </w:div>
                    <w:div w:id="274210875">
                      <w:marLeft w:val="0"/>
                      <w:marRight w:val="0"/>
                      <w:marTop w:val="0"/>
                      <w:marBottom w:val="0"/>
                      <w:divBdr>
                        <w:top w:val="none" w:sz="0" w:space="0" w:color="auto"/>
                        <w:left w:val="none" w:sz="0" w:space="0" w:color="auto"/>
                        <w:bottom w:val="none" w:sz="0" w:space="0" w:color="auto"/>
                        <w:right w:val="none" w:sz="0" w:space="0" w:color="auto"/>
                      </w:divBdr>
                    </w:div>
                  </w:divsChild>
                </w:div>
                <w:div w:id="1884901048">
                  <w:marLeft w:val="0"/>
                  <w:marRight w:val="0"/>
                  <w:marTop w:val="0"/>
                  <w:marBottom w:val="0"/>
                  <w:divBdr>
                    <w:top w:val="none" w:sz="0" w:space="0" w:color="auto"/>
                    <w:left w:val="none" w:sz="0" w:space="0" w:color="auto"/>
                    <w:bottom w:val="none" w:sz="0" w:space="0" w:color="auto"/>
                    <w:right w:val="none" w:sz="0" w:space="0" w:color="auto"/>
                  </w:divBdr>
                  <w:divsChild>
                    <w:div w:id="1006976190">
                      <w:marLeft w:val="0"/>
                      <w:marRight w:val="0"/>
                      <w:marTop w:val="0"/>
                      <w:marBottom w:val="0"/>
                      <w:divBdr>
                        <w:top w:val="none" w:sz="0" w:space="0" w:color="auto"/>
                        <w:left w:val="none" w:sz="0" w:space="0" w:color="auto"/>
                        <w:bottom w:val="none" w:sz="0" w:space="0" w:color="auto"/>
                        <w:right w:val="none" w:sz="0" w:space="0" w:color="auto"/>
                      </w:divBdr>
                    </w:div>
                  </w:divsChild>
                </w:div>
                <w:div w:id="629898987">
                  <w:marLeft w:val="0"/>
                  <w:marRight w:val="0"/>
                  <w:marTop w:val="0"/>
                  <w:marBottom w:val="0"/>
                  <w:divBdr>
                    <w:top w:val="none" w:sz="0" w:space="0" w:color="auto"/>
                    <w:left w:val="none" w:sz="0" w:space="0" w:color="auto"/>
                    <w:bottom w:val="none" w:sz="0" w:space="0" w:color="auto"/>
                    <w:right w:val="none" w:sz="0" w:space="0" w:color="auto"/>
                  </w:divBdr>
                  <w:divsChild>
                    <w:div w:id="114713251">
                      <w:marLeft w:val="0"/>
                      <w:marRight w:val="0"/>
                      <w:marTop w:val="0"/>
                      <w:marBottom w:val="0"/>
                      <w:divBdr>
                        <w:top w:val="none" w:sz="0" w:space="0" w:color="auto"/>
                        <w:left w:val="none" w:sz="0" w:space="0" w:color="auto"/>
                        <w:bottom w:val="none" w:sz="0" w:space="0" w:color="auto"/>
                        <w:right w:val="none" w:sz="0" w:space="0" w:color="auto"/>
                      </w:divBdr>
                    </w:div>
                  </w:divsChild>
                </w:div>
                <w:div w:id="1413502499">
                  <w:marLeft w:val="0"/>
                  <w:marRight w:val="0"/>
                  <w:marTop w:val="0"/>
                  <w:marBottom w:val="0"/>
                  <w:divBdr>
                    <w:top w:val="none" w:sz="0" w:space="0" w:color="auto"/>
                    <w:left w:val="none" w:sz="0" w:space="0" w:color="auto"/>
                    <w:bottom w:val="none" w:sz="0" w:space="0" w:color="auto"/>
                    <w:right w:val="none" w:sz="0" w:space="0" w:color="auto"/>
                  </w:divBdr>
                  <w:divsChild>
                    <w:div w:id="658315401">
                      <w:marLeft w:val="0"/>
                      <w:marRight w:val="0"/>
                      <w:marTop w:val="0"/>
                      <w:marBottom w:val="0"/>
                      <w:divBdr>
                        <w:top w:val="none" w:sz="0" w:space="0" w:color="auto"/>
                        <w:left w:val="none" w:sz="0" w:space="0" w:color="auto"/>
                        <w:bottom w:val="none" w:sz="0" w:space="0" w:color="auto"/>
                        <w:right w:val="none" w:sz="0" w:space="0" w:color="auto"/>
                      </w:divBdr>
                    </w:div>
                  </w:divsChild>
                </w:div>
                <w:div w:id="2009205886">
                  <w:marLeft w:val="0"/>
                  <w:marRight w:val="0"/>
                  <w:marTop w:val="0"/>
                  <w:marBottom w:val="0"/>
                  <w:divBdr>
                    <w:top w:val="none" w:sz="0" w:space="0" w:color="auto"/>
                    <w:left w:val="none" w:sz="0" w:space="0" w:color="auto"/>
                    <w:bottom w:val="none" w:sz="0" w:space="0" w:color="auto"/>
                    <w:right w:val="none" w:sz="0" w:space="0" w:color="auto"/>
                  </w:divBdr>
                  <w:divsChild>
                    <w:div w:id="675159525">
                      <w:marLeft w:val="0"/>
                      <w:marRight w:val="0"/>
                      <w:marTop w:val="0"/>
                      <w:marBottom w:val="0"/>
                      <w:divBdr>
                        <w:top w:val="none" w:sz="0" w:space="0" w:color="auto"/>
                        <w:left w:val="none" w:sz="0" w:space="0" w:color="auto"/>
                        <w:bottom w:val="none" w:sz="0" w:space="0" w:color="auto"/>
                        <w:right w:val="none" w:sz="0" w:space="0" w:color="auto"/>
                      </w:divBdr>
                    </w:div>
                  </w:divsChild>
                </w:div>
                <w:div w:id="1911647632">
                  <w:marLeft w:val="0"/>
                  <w:marRight w:val="0"/>
                  <w:marTop w:val="0"/>
                  <w:marBottom w:val="0"/>
                  <w:divBdr>
                    <w:top w:val="none" w:sz="0" w:space="0" w:color="auto"/>
                    <w:left w:val="none" w:sz="0" w:space="0" w:color="auto"/>
                    <w:bottom w:val="none" w:sz="0" w:space="0" w:color="auto"/>
                    <w:right w:val="none" w:sz="0" w:space="0" w:color="auto"/>
                  </w:divBdr>
                  <w:divsChild>
                    <w:div w:id="1540894319">
                      <w:marLeft w:val="0"/>
                      <w:marRight w:val="0"/>
                      <w:marTop w:val="0"/>
                      <w:marBottom w:val="0"/>
                      <w:divBdr>
                        <w:top w:val="none" w:sz="0" w:space="0" w:color="auto"/>
                        <w:left w:val="none" w:sz="0" w:space="0" w:color="auto"/>
                        <w:bottom w:val="none" w:sz="0" w:space="0" w:color="auto"/>
                        <w:right w:val="none" w:sz="0" w:space="0" w:color="auto"/>
                      </w:divBdr>
                    </w:div>
                  </w:divsChild>
                </w:div>
                <w:div w:id="1843886174">
                  <w:marLeft w:val="0"/>
                  <w:marRight w:val="0"/>
                  <w:marTop w:val="0"/>
                  <w:marBottom w:val="0"/>
                  <w:divBdr>
                    <w:top w:val="none" w:sz="0" w:space="0" w:color="auto"/>
                    <w:left w:val="none" w:sz="0" w:space="0" w:color="auto"/>
                    <w:bottom w:val="none" w:sz="0" w:space="0" w:color="auto"/>
                    <w:right w:val="none" w:sz="0" w:space="0" w:color="auto"/>
                  </w:divBdr>
                  <w:divsChild>
                    <w:div w:id="1378311791">
                      <w:marLeft w:val="0"/>
                      <w:marRight w:val="0"/>
                      <w:marTop w:val="0"/>
                      <w:marBottom w:val="0"/>
                      <w:divBdr>
                        <w:top w:val="none" w:sz="0" w:space="0" w:color="auto"/>
                        <w:left w:val="none" w:sz="0" w:space="0" w:color="auto"/>
                        <w:bottom w:val="none" w:sz="0" w:space="0" w:color="auto"/>
                        <w:right w:val="none" w:sz="0" w:space="0" w:color="auto"/>
                      </w:divBdr>
                    </w:div>
                  </w:divsChild>
                </w:div>
                <w:div w:id="751464356">
                  <w:marLeft w:val="0"/>
                  <w:marRight w:val="0"/>
                  <w:marTop w:val="0"/>
                  <w:marBottom w:val="0"/>
                  <w:divBdr>
                    <w:top w:val="none" w:sz="0" w:space="0" w:color="auto"/>
                    <w:left w:val="none" w:sz="0" w:space="0" w:color="auto"/>
                    <w:bottom w:val="none" w:sz="0" w:space="0" w:color="auto"/>
                    <w:right w:val="none" w:sz="0" w:space="0" w:color="auto"/>
                  </w:divBdr>
                  <w:divsChild>
                    <w:div w:id="1197737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161904">
          <w:marLeft w:val="0"/>
          <w:marRight w:val="0"/>
          <w:marTop w:val="0"/>
          <w:marBottom w:val="0"/>
          <w:divBdr>
            <w:top w:val="none" w:sz="0" w:space="0" w:color="auto"/>
            <w:left w:val="none" w:sz="0" w:space="0" w:color="auto"/>
            <w:bottom w:val="none" w:sz="0" w:space="0" w:color="auto"/>
            <w:right w:val="none" w:sz="0" w:space="0" w:color="auto"/>
          </w:divBdr>
        </w:div>
        <w:div w:id="575289771">
          <w:marLeft w:val="0"/>
          <w:marRight w:val="0"/>
          <w:marTop w:val="0"/>
          <w:marBottom w:val="0"/>
          <w:divBdr>
            <w:top w:val="none" w:sz="0" w:space="0" w:color="auto"/>
            <w:left w:val="none" w:sz="0" w:space="0" w:color="auto"/>
            <w:bottom w:val="none" w:sz="0" w:space="0" w:color="auto"/>
            <w:right w:val="none" w:sz="0" w:space="0" w:color="auto"/>
          </w:divBdr>
        </w:div>
        <w:div w:id="1713067506">
          <w:marLeft w:val="0"/>
          <w:marRight w:val="0"/>
          <w:marTop w:val="0"/>
          <w:marBottom w:val="0"/>
          <w:divBdr>
            <w:top w:val="none" w:sz="0" w:space="0" w:color="auto"/>
            <w:left w:val="none" w:sz="0" w:space="0" w:color="auto"/>
            <w:bottom w:val="none" w:sz="0" w:space="0" w:color="auto"/>
            <w:right w:val="none" w:sz="0" w:space="0" w:color="auto"/>
          </w:divBdr>
        </w:div>
        <w:div w:id="1323584575">
          <w:marLeft w:val="0"/>
          <w:marRight w:val="0"/>
          <w:marTop w:val="0"/>
          <w:marBottom w:val="0"/>
          <w:divBdr>
            <w:top w:val="none" w:sz="0" w:space="0" w:color="auto"/>
            <w:left w:val="none" w:sz="0" w:space="0" w:color="auto"/>
            <w:bottom w:val="none" w:sz="0" w:space="0" w:color="auto"/>
            <w:right w:val="none" w:sz="0" w:space="0" w:color="auto"/>
          </w:divBdr>
        </w:div>
        <w:div w:id="514729988">
          <w:marLeft w:val="0"/>
          <w:marRight w:val="0"/>
          <w:marTop w:val="0"/>
          <w:marBottom w:val="0"/>
          <w:divBdr>
            <w:top w:val="none" w:sz="0" w:space="0" w:color="auto"/>
            <w:left w:val="none" w:sz="0" w:space="0" w:color="auto"/>
            <w:bottom w:val="none" w:sz="0" w:space="0" w:color="auto"/>
            <w:right w:val="none" w:sz="0" w:space="0" w:color="auto"/>
          </w:divBdr>
          <w:divsChild>
            <w:div w:id="362053114">
              <w:marLeft w:val="-75"/>
              <w:marRight w:val="0"/>
              <w:marTop w:val="30"/>
              <w:marBottom w:val="30"/>
              <w:divBdr>
                <w:top w:val="none" w:sz="0" w:space="0" w:color="auto"/>
                <w:left w:val="none" w:sz="0" w:space="0" w:color="auto"/>
                <w:bottom w:val="none" w:sz="0" w:space="0" w:color="auto"/>
                <w:right w:val="none" w:sz="0" w:space="0" w:color="auto"/>
              </w:divBdr>
              <w:divsChild>
                <w:div w:id="1375882947">
                  <w:marLeft w:val="0"/>
                  <w:marRight w:val="0"/>
                  <w:marTop w:val="0"/>
                  <w:marBottom w:val="0"/>
                  <w:divBdr>
                    <w:top w:val="none" w:sz="0" w:space="0" w:color="auto"/>
                    <w:left w:val="none" w:sz="0" w:space="0" w:color="auto"/>
                    <w:bottom w:val="none" w:sz="0" w:space="0" w:color="auto"/>
                    <w:right w:val="none" w:sz="0" w:space="0" w:color="auto"/>
                  </w:divBdr>
                  <w:divsChild>
                    <w:div w:id="1013454452">
                      <w:marLeft w:val="0"/>
                      <w:marRight w:val="0"/>
                      <w:marTop w:val="0"/>
                      <w:marBottom w:val="0"/>
                      <w:divBdr>
                        <w:top w:val="none" w:sz="0" w:space="0" w:color="auto"/>
                        <w:left w:val="none" w:sz="0" w:space="0" w:color="auto"/>
                        <w:bottom w:val="none" w:sz="0" w:space="0" w:color="auto"/>
                        <w:right w:val="none" w:sz="0" w:space="0" w:color="auto"/>
                      </w:divBdr>
                    </w:div>
                    <w:div w:id="2143768023">
                      <w:marLeft w:val="0"/>
                      <w:marRight w:val="0"/>
                      <w:marTop w:val="0"/>
                      <w:marBottom w:val="0"/>
                      <w:divBdr>
                        <w:top w:val="none" w:sz="0" w:space="0" w:color="auto"/>
                        <w:left w:val="none" w:sz="0" w:space="0" w:color="auto"/>
                        <w:bottom w:val="none" w:sz="0" w:space="0" w:color="auto"/>
                        <w:right w:val="none" w:sz="0" w:space="0" w:color="auto"/>
                      </w:divBdr>
                    </w:div>
                  </w:divsChild>
                </w:div>
                <w:div w:id="1495560960">
                  <w:marLeft w:val="0"/>
                  <w:marRight w:val="0"/>
                  <w:marTop w:val="0"/>
                  <w:marBottom w:val="0"/>
                  <w:divBdr>
                    <w:top w:val="none" w:sz="0" w:space="0" w:color="auto"/>
                    <w:left w:val="none" w:sz="0" w:space="0" w:color="auto"/>
                    <w:bottom w:val="none" w:sz="0" w:space="0" w:color="auto"/>
                    <w:right w:val="none" w:sz="0" w:space="0" w:color="auto"/>
                  </w:divBdr>
                  <w:divsChild>
                    <w:div w:id="714308195">
                      <w:marLeft w:val="0"/>
                      <w:marRight w:val="0"/>
                      <w:marTop w:val="0"/>
                      <w:marBottom w:val="0"/>
                      <w:divBdr>
                        <w:top w:val="none" w:sz="0" w:space="0" w:color="auto"/>
                        <w:left w:val="none" w:sz="0" w:space="0" w:color="auto"/>
                        <w:bottom w:val="none" w:sz="0" w:space="0" w:color="auto"/>
                        <w:right w:val="none" w:sz="0" w:space="0" w:color="auto"/>
                      </w:divBdr>
                    </w:div>
                  </w:divsChild>
                </w:div>
                <w:div w:id="270476525">
                  <w:marLeft w:val="0"/>
                  <w:marRight w:val="0"/>
                  <w:marTop w:val="0"/>
                  <w:marBottom w:val="0"/>
                  <w:divBdr>
                    <w:top w:val="none" w:sz="0" w:space="0" w:color="auto"/>
                    <w:left w:val="none" w:sz="0" w:space="0" w:color="auto"/>
                    <w:bottom w:val="none" w:sz="0" w:space="0" w:color="auto"/>
                    <w:right w:val="none" w:sz="0" w:space="0" w:color="auto"/>
                  </w:divBdr>
                  <w:divsChild>
                    <w:div w:id="1633246395">
                      <w:marLeft w:val="0"/>
                      <w:marRight w:val="0"/>
                      <w:marTop w:val="0"/>
                      <w:marBottom w:val="0"/>
                      <w:divBdr>
                        <w:top w:val="none" w:sz="0" w:space="0" w:color="auto"/>
                        <w:left w:val="none" w:sz="0" w:space="0" w:color="auto"/>
                        <w:bottom w:val="none" w:sz="0" w:space="0" w:color="auto"/>
                        <w:right w:val="none" w:sz="0" w:space="0" w:color="auto"/>
                      </w:divBdr>
                    </w:div>
                  </w:divsChild>
                </w:div>
                <w:div w:id="1518695550">
                  <w:marLeft w:val="0"/>
                  <w:marRight w:val="0"/>
                  <w:marTop w:val="0"/>
                  <w:marBottom w:val="0"/>
                  <w:divBdr>
                    <w:top w:val="none" w:sz="0" w:space="0" w:color="auto"/>
                    <w:left w:val="none" w:sz="0" w:space="0" w:color="auto"/>
                    <w:bottom w:val="none" w:sz="0" w:space="0" w:color="auto"/>
                    <w:right w:val="none" w:sz="0" w:space="0" w:color="auto"/>
                  </w:divBdr>
                  <w:divsChild>
                    <w:div w:id="430973063">
                      <w:marLeft w:val="0"/>
                      <w:marRight w:val="0"/>
                      <w:marTop w:val="0"/>
                      <w:marBottom w:val="0"/>
                      <w:divBdr>
                        <w:top w:val="none" w:sz="0" w:space="0" w:color="auto"/>
                        <w:left w:val="none" w:sz="0" w:space="0" w:color="auto"/>
                        <w:bottom w:val="none" w:sz="0" w:space="0" w:color="auto"/>
                        <w:right w:val="none" w:sz="0" w:space="0" w:color="auto"/>
                      </w:divBdr>
                    </w:div>
                  </w:divsChild>
                </w:div>
                <w:div w:id="1879706992">
                  <w:marLeft w:val="0"/>
                  <w:marRight w:val="0"/>
                  <w:marTop w:val="0"/>
                  <w:marBottom w:val="0"/>
                  <w:divBdr>
                    <w:top w:val="none" w:sz="0" w:space="0" w:color="auto"/>
                    <w:left w:val="none" w:sz="0" w:space="0" w:color="auto"/>
                    <w:bottom w:val="none" w:sz="0" w:space="0" w:color="auto"/>
                    <w:right w:val="none" w:sz="0" w:space="0" w:color="auto"/>
                  </w:divBdr>
                  <w:divsChild>
                    <w:div w:id="530536113">
                      <w:marLeft w:val="0"/>
                      <w:marRight w:val="0"/>
                      <w:marTop w:val="0"/>
                      <w:marBottom w:val="0"/>
                      <w:divBdr>
                        <w:top w:val="none" w:sz="0" w:space="0" w:color="auto"/>
                        <w:left w:val="none" w:sz="0" w:space="0" w:color="auto"/>
                        <w:bottom w:val="none" w:sz="0" w:space="0" w:color="auto"/>
                        <w:right w:val="none" w:sz="0" w:space="0" w:color="auto"/>
                      </w:divBdr>
                    </w:div>
                  </w:divsChild>
                </w:div>
                <w:div w:id="92824058">
                  <w:marLeft w:val="0"/>
                  <w:marRight w:val="0"/>
                  <w:marTop w:val="0"/>
                  <w:marBottom w:val="0"/>
                  <w:divBdr>
                    <w:top w:val="none" w:sz="0" w:space="0" w:color="auto"/>
                    <w:left w:val="none" w:sz="0" w:space="0" w:color="auto"/>
                    <w:bottom w:val="none" w:sz="0" w:space="0" w:color="auto"/>
                    <w:right w:val="none" w:sz="0" w:space="0" w:color="auto"/>
                  </w:divBdr>
                  <w:divsChild>
                    <w:div w:id="342241267">
                      <w:marLeft w:val="0"/>
                      <w:marRight w:val="0"/>
                      <w:marTop w:val="0"/>
                      <w:marBottom w:val="0"/>
                      <w:divBdr>
                        <w:top w:val="none" w:sz="0" w:space="0" w:color="auto"/>
                        <w:left w:val="none" w:sz="0" w:space="0" w:color="auto"/>
                        <w:bottom w:val="none" w:sz="0" w:space="0" w:color="auto"/>
                        <w:right w:val="none" w:sz="0" w:space="0" w:color="auto"/>
                      </w:divBdr>
                    </w:div>
                  </w:divsChild>
                </w:div>
                <w:div w:id="636959569">
                  <w:marLeft w:val="0"/>
                  <w:marRight w:val="0"/>
                  <w:marTop w:val="0"/>
                  <w:marBottom w:val="0"/>
                  <w:divBdr>
                    <w:top w:val="none" w:sz="0" w:space="0" w:color="auto"/>
                    <w:left w:val="none" w:sz="0" w:space="0" w:color="auto"/>
                    <w:bottom w:val="none" w:sz="0" w:space="0" w:color="auto"/>
                    <w:right w:val="none" w:sz="0" w:space="0" w:color="auto"/>
                  </w:divBdr>
                  <w:divsChild>
                    <w:div w:id="1438482338">
                      <w:marLeft w:val="0"/>
                      <w:marRight w:val="0"/>
                      <w:marTop w:val="0"/>
                      <w:marBottom w:val="0"/>
                      <w:divBdr>
                        <w:top w:val="none" w:sz="0" w:space="0" w:color="auto"/>
                        <w:left w:val="none" w:sz="0" w:space="0" w:color="auto"/>
                        <w:bottom w:val="none" w:sz="0" w:space="0" w:color="auto"/>
                        <w:right w:val="none" w:sz="0" w:space="0" w:color="auto"/>
                      </w:divBdr>
                    </w:div>
                  </w:divsChild>
                </w:div>
                <w:div w:id="280768901">
                  <w:marLeft w:val="0"/>
                  <w:marRight w:val="0"/>
                  <w:marTop w:val="0"/>
                  <w:marBottom w:val="0"/>
                  <w:divBdr>
                    <w:top w:val="none" w:sz="0" w:space="0" w:color="auto"/>
                    <w:left w:val="none" w:sz="0" w:space="0" w:color="auto"/>
                    <w:bottom w:val="none" w:sz="0" w:space="0" w:color="auto"/>
                    <w:right w:val="none" w:sz="0" w:space="0" w:color="auto"/>
                  </w:divBdr>
                  <w:divsChild>
                    <w:div w:id="975375214">
                      <w:marLeft w:val="0"/>
                      <w:marRight w:val="0"/>
                      <w:marTop w:val="0"/>
                      <w:marBottom w:val="0"/>
                      <w:divBdr>
                        <w:top w:val="none" w:sz="0" w:space="0" w:color="auto"/>
                        <w:left w:val="none" w:sz="0" w:space="0" w:color="auto"/>
                        <w:bottom w:val="none" w:sz="0" w:space="0" w:color="auto"/>
                        <w:right w:val="none" w:sz="0" w:space="0" w:color="auto"/>
                      </w:divBdr>
                    </w:div>
                  </w:divsChild>
                </w:div>
                <w:div w:id="1179081894">
                  <w:marLeft w:val="0"/>
                  <w:marRight w:val="0"/>
                  <w:marTop w:val="0"/>
                  <w:marBottom w:val="0"/>
                  <w:divBdr>
                    <w:top w:val="none" w:sz="0" w:space="0" w:color="auto"/>
                    <w:left w:val="none" w:sz="0" w:space="0" w:color="auto"/>
                    <w:bottom w:val="none" w:sz="0" w:space="0" w:color="auto"/>
                    <w:right w:val="none" w:sz="0" w:space="0" w:color="auto"/>
                  </w:divBdr>
                  <w:divsChild>
                    <w:div w:id="1210914753">
                      <w:marLeft w:val="0"/>
                      <w:marRight w:val="0"/>
                      <w:marTop w:val="0"/>
                      <w:marBottom w:val="0"/>
                      <w:divBdr>
                        <w:top w:val="none" w:sz="0" w:space="0" w:color="auto"/>
                        <w:left w:val="none" w:sz="0" w:space="0" w:color="auto"/>
                        <w:bottom w:val="none" w:sz="0" w:space="0" w:color="auto"/>
                        <w:right w:val="none" w:sz="0" w:space="0" w:color="auto"/>
                      </w:divBdr>
                    </w:div>
                  </w:divsChild>
                </w:div>
                <w:div w:id="2064062309">
                  <w:marLeft w:val="0"/>
                  <w:marRight w:val="0"/>
                  <w:marTop w:val="0"/>
                  <w:marBottom w:val="0"/>
                  <w:divBdr>
                    <w:top w:val="none" w:sz="0" w:space="0" w:color="auto"/>
                    <w:left w:val="none" w:sz="0" w:space="0" w:color="auto"/>
                    <w:bottom w:val="none" w:sz="0" w:space="0" w:color="auto"/>
                    <w:right w:val="none" w:sz="0" w:space="0" w:color="auto"/>
                  </w:divBdr>
                  <w:divsChild>
                    <w:div w:id="1874033375">
                      <w:marLeft w:val="0"/>
                      <w:marRight w:val="0"/>
                      <w:marTop w:val="0"/>
                      <w:marBottom w:val="0"/>
                      <w:divBdr>
                        <w:top w:val="none" w:sz="0" w:space="0" w:color="auto"/>
                        <w:left w:val="none" w:sz="0" w:space="0" w:color="auto"/>
                        <w:bottom w:val="none" w:sz="0" w:space="0" w:color="auto"/>
                        <w:right w:val="none" w:sz="0" w:space="0" w:color="auto"/>
                      </w:divBdr>
                    </w:div>
                  </w:divsChild>
                </w:div>
                <w:div w:id="1206722255">
                  <w:marLeft w:val="0"/>
                  <w:marRight w:val="0"/>
                  <w:marTop w:val="0"/>
                  <w:marBottom w:val="0"/>
                  <w:divBdr>
                    <w:top w:val="none" w:sz="0" w:space="0" w:color="auto"/>
                    <w:left w:val="none" w:sz="0" w:space="0" w:color="auto"/>
                    <w:bottom w:val="none" w:sz="0" w:space="0" w:color="auto"/>
                    <w:right w:val="none" w:sz="0" w:space="0" w:color="auto"/>
                  </w:divBdr>
                  <w:divsChild>
                    <w:div w:id="134299561">
                      <w:marLeft w:val="0"/>
                      <w:marRight w:val="0"/>
                      <w:marTop w:val="0"/>
                      <w:marBottom w:val="0"/>
                      <w:divBdr>
                        <w:top w:val="none" w:sz="0" w:space="0" w:color="auto"/>
                        <w:left w:val="none" w:sz="0" w:space="0" w:color="auto"/>
                        <w:bottom w:val="none" w:sz="0" w:space="0" w:color="auto"/>
                        <w:right w:val="none" w:sz="0" w:space="0" w:color="auto"/>
                      </w:divBdr>
                    </w:div>
                  </w:divsChild>
                </w:div>
                <w:div w:id="370113295">
                  <w:marLeft w:val="0"/>
                  <w:marRight w:val="0"/>
                  <w:marTop w:val="0"/>
                  <w:marBottom w:val="0"/>
                  <w:divBdr>
                    <w:top w:val="none" w:sz="0" w:space="0" w:color="auto"/>
                    <w:left w:val="none" w:sz="0" w:space="0" w:color="auto"/>
                    <w:bottom w:val="none" w:sz="0" w:space="0" w:color="auto"/>
                    <w:right w:val="none" w:sz="0" w:space="0" w:color="auto"/>
                  </w:divBdr>
                  <w:divsChild>
                    <w:div w:id="1926835971">
                      <w:marLeft w:val="0"/>
                      <w:marRight w:val="0"/>
                      <w:marTop w:val="0"/>
                      <w:marBottom w:val="0"/>
                      <w:divBdr>
                        <w:top w:val="none" w:sz="0" w:space="0" w:color="auto"/>
                        <w:left w:val="none" w:sz="0" w:space="0" w:color="auto"/>
                        <w:bottom w:val="none" w:sz="0" w:space="0" w:color="auto"/>
                        <w:right w:val="none" w:sz="0" w:space="0" w:color="auto"/>
                      </w:divBdr>
                    </w:div>
                  </w:divsChild>
                </w:div>
                <w:div w:id="1450314075">
                  <w:marLeft w:val="0"/>
                  <w:marRight w:val="0"/>
                  <w:marTop w:val="0"/>
                  <w:marBottom w:val="0"/>
                  <w:divBdr>
                    <w:top w:val="none" w:sz="0" w:space="0" w:color="auto"/>
                    <w:left w:val="none" w:sz="0" w:space="0" w:color="auto"/>
                    <w:bottom w:val="none" w:sz="0" w:space="0" w:color="auto"/>
                    <w:right w:val="none" w:sz="0" w:space="0" w:color="auto"/>
                  </w:divBdr>
                  <w:divsChild>
                    <w:div w:id="292443958">
                      <w:marLeft w:val="0"/>
                      <w:marRight w:val="0"/>
                      <w:marTop w:val="0"/>
                      <w:marBottom w:val="0"/>
                      <w:divBdr>
                        <w:top w:val="none" w:sz="0" w:space="0" w:color="auto"/>
                        <w:left w:val="none" w:sz="0" w:space="0" w:color="auto"/>
                        <w:bottom w:val="none" w:sz="0" w:space="0" w:color="auto"/>
                        <w:right w:val="none" w:sz="0" w:space="0" w:color="auto"/>
                      </w:divBdr>
                    </w:div>
                  </w:divsChild>
                </w:div>
                <w:div w:id="1283919423">
                  <w:marLeft w:val="0"/>
                  <w:marRight w:val="0"/>
                  <w:marTop w:val="0"/>
                  <w:marBottom w:val="0"/>
                  <w:divBdr>
                    <w:top w:val="none" w:sz="0" w:space="0" w:color="auto"/>
                    <w:left w:val="none" w:sz="0" w:space="0" w:color="auto"/>
                    <w:bottom w:val="none" w:sz="0" w:space="0" w:color="auto"/>
                    <w:right w:val="none" w:sz="0" w:space="0" w:color="auto"/>
                  </w:divBdr>
                  <w:divsChild>
                    <w:div w:id="1856338985">
                      <w:marLeft w:val="0"/>
                      <w:marRight w:val="0"/>
                      <w:marTop w:val="0"/>
                      <w:marBottom w:val="0"/>
                      <w:divBdr>
                        <w:top w:val="none" w:sz="0" w:space="0" w:color="auto"/>
                        <w:left w:val="none" w:sz="0" w:space="0" w:color="auto"/>
                        <w:bottom w:val="none" w:sz="0" w:space="0" w:color="auto"/>
                        <w:right w:val="none" w:sz="0" w:space="0" w:color="auto"/>
                      </w:divBdr>
                    </w:div>
                  </w:divsChild>
                </w:div>
                <w:div w:id="1124689678">
                  <w:marLeft w:val="0"/>
                  <w:marRight w:val="0"/>
                  <w:marTop w:val="0"/>
                  <w:marBottom w:val="0"/>
                  <w:divBdr>
                    <w:top w:val="none" w:sz="0" w:space="0" w:color="auto"/>
                    <w:left w:val="none" w:sz="0" w:space="0" w:color="auto"/>
                    <w:bottom w:val="none" w:sz="0" w:space="0" w:color="auto"/>
                    <w:right w:val="none" w:sz="0" w:space="0" w:color="auto"/>
                  </w:divBdr>
                  <w:divsChild>
                    <w:div w:id="519974396">
                      <w:marLeft w:val="0"/>
                      <w:marRight w:val="0"/>
                      <w:marTop w:val="0"/>
                      <w:marBottom w:val="0"/>
                      <w:divBdr>
                        <w:top w:val="none" w:sz="0" w:space="0" w:color="auto"/>
                        <w:left w:val="none" w:sz="0" w:space="0" w:color="auto"/>
                        <w:bottom w:val="none" w:sz="0" w:space="0" w:color="auto"/>
                        <w:right w:val="none" w:sz="0" w:space="0" w:color="auto"/>
                      </w:divBdr>
                    </w:div>
                    <w:div w:id="674649256">
                      <w:marLeft w:val="0"/>
                      <w:marRight w:val="0"/>
                      <w:marTop w:val="0"/>
                      <w:marBottom w:val="0"/>
                      <w:divBdr>
                        <w:top w:val="none" w:sz="0" w:space="0" w:color="auto"/>
                        <w:left w:val="none" w:sz="0" w:space="0" w:color="auto"/>
                        <w:bottom w:val="none" w:sz="0" w:space="0" w:color="auto"/>
                        <w:right w:val="none" w:sz="0" w:space="0" w:color="auto"/>
                      </w:divBdr>
                    </w:div>
                  </w:divsChild>
                </w:div>
                <w:div w:id="814300382">
                  <w:marLeft w:val="0"/>
                  <w:marRight w:val="0"/>
                  <w:marTop w:val="0"/>
                  <w:marBottom w:val="0"/>
                  <w:divBdr>
                    <w:top w:val="none" w:sz="0" w:space="0" w:color="auto"/>
                    <w:left w:val="none" w:sz="0" w:space="0" w:color="auto"/>
                    <w:bottom w:val="none" w:sz="0" w:space="0" w:color="auto"/>
                    <w:right w:val="none" w:sz="0" w:space="0" w:color="auto"/>
                  </w:divBdr>
                  <w:divsChild>
                    <w:div w:id="615864868">
                      <w:marLeft w:val="0"/>
                      <w:marRight w:val="0"/>
                      <w:marTop w:val="0"/>
                      <w:marBottom w:val="0"/>
                      <w:divBdr>
                        <w:top w:val="none" w:sz="0" w:space="0" w:color="auto"/>
                        <w:left w:val="none" w:sz="0" w:space="0" w:color="auto"/>
                        <w:bottom w:val="none" w:sz="0" w:space="0" w:color="auto"/>
                        <w:right w:val="none" w:sz="0" w:space="0" w:color="auto"/>
                      </w:divBdr>
                    </w:div>
                  </w:divsChild>
                </w:div>
                <w:div w:id="1405949424">
                  <w:marLeft w:val="0"/>
                  <w:marRight w:val="0"/>
                  <w:marTop w:val="0"/>
                  <w:marBottom w:val="0"/>
                  <w:divBdr>
                    <w:top w:val="none" w:sz="0" w:space="0" w:color="auto"/>
                    <w:left w:val="none" w:sz="0" w:space="0" w:color="auto"/>
                    <w:bottom w:val="none" w:sz="0" w:space="0" w:color="auto"/>
                    <w:right w:val="none" w:sz="0" w:space="0" w:color="auto"/>
                  </w:divBdr>
                  <w:divsChild>
                    <w:div w:id="60588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1345269">
          <w:marLeft w:val="0"/>
          <w:marRight w:val="0"/>
          <w:marTop w:val="0"/>
          <w:marBottom w:val="0"/>
          <w:divBdr>
            <w:top w:val="none" w:sz="0" w:space="0" w:color="auto"/>
            <w:left w:val="none" w:sz="0" w:space="0" w:color="auto"/>
            <w:bottom w:val="none" w:sz="0" w:space="0" w:color="auto"/>
            <w:right w:val="none" w:sz="0" w:space="0" w:color="auto"/>
          </w:divBdr>
        </w:div>
        <w:div w:id="1802457404">
          <w:marLeft w:val="0"/>
          <w:marRight w:val="0"/>
          <w:marTop w:val="0"/>
          <w:marBottom w:val="0"/>
          <w:divBdr>
            <w:top w:val="none" w:sz="0" w:space="0" w:color="auto"/>
            <w:left w:val="none" w:sz="0" w:space="0" w:color="auto"/>
            <w:bottom w:val="none" w:sz="0" w:space="0" w:color="auto"/>
            <w:right w:val="none" w:sz="0" w:space="0" w:color="auto"/>
          </w:divBdr>
        </w:div>
        <w:div w:id="802505049">
          <w:marLeft w:val="0"/>
          <w:marRight w:val="0"/>
          <w:marTop w:val="0"/>
          <w:marBottom w:val="0"/>
          <w:divBdr>
            <w:top w:val="none" w:sz="0" w:space="0" w:color="auto"/>
            <w:left w:val="none" w:sz="0" w:space="0" w:color="auto"/>
            <w:bottom w:val="none" w:sz="0" w:space="0" w:color="auto"/>
            <w:right w:val="none" w:sz="0" w:space="0" w:color="auto"/>
          </w:divBdr>
          <w:divsChild>
            <w:div w:id="9573222">
              <w:marLeft w:val="-75"/>
              <w:marRight w:val="0"/>
              <w:marTop w:val="30"/>
              <w:marBottom w:val="30"/>
              <w:divBdr>
                <w:top w:val="none" w:sz="0" w:space="0" w:color="auto"/>
                <w:left w:val="none" w:sz="0" w:space="0" w:color="auto"/>
                <w:bottom w:val="none" w:sz="0" w:space="0" w:color="auto"/>
                <w:right w:val="none" w:sz="0" w:space="0" w:color="auto"/>
              </w:divBdr>
              <w:divsChild>
                <w:div w:id="251281983">
                  <w:marLeft w:val="0"/>
                  <w:marRight w:val="0"/>
                  <w:marTop w:val="0"/>
                  <w:marBottom w:val="0"/>
                  <w:divBdr>
                    <w:top w:val="none" w:sz="0" w:space="0" w:color="auto"/>
                    <w:left w:val="none" w:sz="0" w:space="0" w:color="auto"/>
                    <w:bottom w:val="none" w:sz="0" w:space="0" w:color="auto"/>
                    <w:right w:val="none" w:sz="0" w:space="0" w:color="auto"/>
                  </w:divBdr>
                  <w:divsChild>
                    <w:div w:id="2050106254">
                      <w:marLeft w:val="0"/>
                      <w:marRight w:val="0"/>
                      <w:marTop w:val="0"/>
                      <w:marBottom w:val="0"/>
                      <w:divBdr>
                        <w:top w:val="none" w:sz="0" w:space="0" w:color="auto"/>
                        <w:left w:val="none" w:sz="0" w:space="0" w:color="auto"/>
                        <w:bottom w:val="none" w:sz="0" w:space="0" w:color="auto"/>
                        <w:right w:val="none" w:sz="0" w:space="0" w:color="auto"/>
                      </w:divBdr>
                    </w:div>
                  </w:divsChild>
                </w:div>
                <w:div w:id="1378121374">
                  <w:marLeft w:val="0"/>
                  <w:marRight w:val="0"/>
                  <w:marTop w:val="0"/>
                  <w:marBottom w:val="0"/>
                  <w:divBdr>
                    <w:top w:val="none" w:sz="0" w:space="0" w:color="auto"/>
                    <w:left w:val="none" w:sz="0" w:space="0" w:color="auto"/>
                    <w:bottom w:val="none" w:sz="0" w:space="0" w:color="auto"/>
                    <w:right w:val="none" w:sz="0" w:space="0" w:color="auto"/>
                  </w:divBdr>
                  <w:divsChild>
                    <w:div w:id="207377599">
                      <w:marLeft w:val="0"/>
                      <w:marRight w:val="0"/>
                      <w:marTop w:val="0"/>
                      <w:marBottom w:val="0"/>
                      <w:divBdr>
                        <w:top w:val="none" w:sz="0" w:space="0" w:color="auto"/>
                        <w:left w:val="none" w:sz="0" w:space="0" w:color="auto"/>
                        <w:bottom w:val="none" w:sz="0" w:space="0" w:color="auto"/>
                        <w:right w:val="none" w:sz="0" w:space="0" w:color="auto"/>
                      </w:divBdr>
                    </w:div>
                    <w:div w:id="1314213582">
                      <w:marLeft w:val="0"/>
                      <w:marRight w:val="0"/>
                      <w:marTop w:val="0"/>
                      <w:marBottom w:val="0"/>
                      <w:divBdr>
                        <w:top w:val="none" w:sz="0" w:space="0" w:color="auto"/>
                        <w:left w:val="none" w:sz="0" w:space="0" w:color="auto"/>
                        <w:bottom w:val="none" w:sz="0" w:space="0" w:color="auto"/>
                        <w:right w:val="none" w:sz="0" w:space="0" w:color="auto"/>
                      </w:divBdr>
                    </w:div>
                  </w:divsChild>
                </w:div>
                <w:div w:id="536700329">
                  <w:marLeft w:val="0"/>
                  <w:marRight w:val="0"/>
                  <w:marTop w:val="0"/>
                  <w:marBottom w:val="0"/>
                  <w:divBdr>
                    <w:top w:val="none" w:sz="0" w:space="0" w:color="auto"/>
                    <w:left w:val="none" w:sz="0" w:space="0" w:color="auto"/>
                    <w:bottom w:val="none" w:sz="0" w:space="0" w:color="auto"/>
                    <w:right w:val="none" w:sz="0" w:space="0" w:color="auto"/>
                  </w:divBdr>
                  <w:divsChild>
                    <w:div w:id="942343299">
                      <w:marLeft w:val="0"/>
                      <w:marRight w:val="0"/>
                      <w:marTop w:val="0"/>
                      <w:marBottom w:val="0"/>
                      <w:divBdr>
                        <w:top w:val="none" w:sz="0" w:space="0" w:color="auto"/>
                        <w:left w:val="none" w:sz="0" w:space="0" w:color="auto"/>
                        <w:bottom w:val="none" w:sz="0" w:space="0" w:color="auto"/>
                        <w:right w:val="none" w:sz="0" w:space="0" w:color="auto"/>
                      </w:divBdr>
                    </w:div>
                  </w:divsChild>
                </w:div>
                <w:div w:id="1157502238">
                  <w:marLeft w:val="0"/>
                  <w:marRight w:val="0"/>
                  <w:marTop w:val="0"/>
                  <w:marBottom w:val="0"/>
                  <w:divBdr>
                    <w:top w:val="none" w:sz="0" w:space="0" w:color="auto"/>
                    <w:left w:val="none" w:sz="0" w:space="0" w:color="auto"/>
                    <w:bottom w:val="none" w:sz="0" w:space="0" w:color="auto"/>
                    <w:right w:val="none" w:sz="0" w:space="0" w:color="auto"/>
                  </w:divBdr>
                  <w:divsChild>
                    <w:div w:id="411513301">
                      <w:marLeft w:val="0"/>
                      <w:marRight w:val="0"/>
                      <w:marTop w:val="0"/>
                      <w:marBottom w:val="0"/>
                      <w:divBdr>
                        <w:top w:val="none" w:sz="0" w:space="0" w:color="auto"/>
                        <w:left w:val="none" w:sz="0" w:space="0" w:color="auto"/>
                        <w:bottom w:val="none" w:sz="0" w:space="0" w:color="auto"/>
                        <w:right w:val="none" w:sz="0" w:space="0" w:color="auto"/>
                      </w:divBdr>
                    </w:div>
                    <w:div w:id="1475441016">
                      <w:marLeft w:val="0"/>
                      <w:marRight w:val="0"/>
                      <w:marTop w:val="0"/>
                      <w:marBottom w:val="0"/>
                      <w:divBdr>
                        <w:top w:val="none" w:sz="0" w:space="0" w:color="auto"/>
                        <w:left w:val="none" w:sz="0" w:space="0" w:color="auto"/>
                        <w:bottom w:val="none" w:sz="0" w:space="0" w:color="auto"/>
                        <w:right w:val="none" w:sz="0" w:space="0" w:color="auto"/>
                      </w:divBdr>
                    </w:div>
                  </w:divsChild>
                </w:div>
                <w:div w:id="1917856567">
                  <w:marLeft w:val="0"/>
                  <w:marRight w:val="0"/>
                  <w:marTop w:val="0"/>
                  <w:marBottom w:val="0"/>
                  <w:divBdr>
                    <w:top w:val="none" w:sz="0" w:space="0" w:color="auto"/>
                    <w:left w:val="none" w:sz="0" w:space="0" w:color="auto"/>
                    <w:bottom w:val="none" w:sz="0" w:space="0" w:color="auto"/>
                    <w:right w:val="none" w:sz="0" w:space="0" w:color="auto"/>
                  </w:divBdr>
                  <w:divsChild>
                    <w:div w:id="503522163">
                      <w:marLeft w:val="0"/>
                      <w:marRight w:val="0"/>
                      <w:marTop w:val="0"/>
                      <w:marBottom w:val="0"/>
                      <w:divBdr>
                        <w:top w:val="none" w:sz="0" w:space="0" w:color="auto"/>
                        <w:left w:val="none" w:sz="0" w:space="0" w:color="auto"/>
                        <w:bottom w:val="none" w:sz="0" w:space="0" w:color="auto"/>
                        <w:right w:val="none" w:sz="0" w:space="0" w:color="auto"/>
                      </w:divBdr>
                    </w:div>
                  </w:divsChild>
                </w:div>
                <w:div w:id="962275859">
                  <w:marLeft w:val="0"/>
                  <w:marRight w:val="0"/>
                  <w:marTop w:val="0"/>
                  <w:marBottom w:val="0"/>
                  <w:divBdr>
                    <w:top w:val="none" w:sz="0" w:space="0" w:color="auto"/>
                    <w:left w:val="none" w:sz="0" w:space="0" w:color="auto"/>
                    <w:bottom w:val="none" w:sz="0" w:space="0" w:color="auto"/>
                    <w:right w:val="none" w:sz="0" w:space="0" w:color="auto"/>
                  </w:divBdr>
                  <w:divsChild>
                    <w:div w:id="2045709122">
                      <w:marLeft w:val="0"/>
                      <w:marRight w:val="0"/>
                      <w:marTop w:val="0"/>
                      <w:marBottom w:val="0"/>
                      <w:divBdr>
                        <w:top w:val="none" w:sz="0" w:space="0" w:color="auto"/>
                        <w:left w:val="none" w:sz="0" w:space="0" w:color="auto"/>
                        <w:bottom w:val="none" w:sz="0" w:space="0" w:color="auto"/>
                        <w:right w:val="none" w:sz="0" w:space="0" w:color="auto"/>
                      </w:divBdr>
                    </w:div>
                    <w:div w:id="1564952479">
                      <w:marLeft w:val="0"/>
                      <w:marRight w:val="0"/>
                      <w:marTop w:val="0"/>
                      <w:marBottom w:val="0"/>
                      <w:divBdr>
                        <w:top w:val="none" w:sz="0" w:space="0" w:color="auto"/>
                        <w:left w:val="none" w:sz="0" w:space="0" w:color="auto"/>
                        <w:bottom w:val="none" w:sz="0" w:space="0" w:color="auto"/>
                        <w:right w:val="none" w:sz="0" w:space="0" w:color="auto"/>
                      </w:divBdr>
                    </w:div>
                  </w:divsChild>
                </w:div>
                <w:div w:id="685984835">
                  <w:marLeft w:val="0"/>
                  <w:marRight w:val="0"/>
                  <w:marTop w:val="0"/>
                  <w:marBottom w:val="0"/>
                  <w:divBdr>
                    <w:top w:val="none" w:sz="0" w:space="0" w:color="auto"/>
                    <w:left w:val="none" w:sz="0" w:space="0" w:color="auto"/>
                    <w:bottom w:val="none" w:sz="0" w:space="0" w:color="auto"/>
                    <w:right w:val="none" w:sz="0" w:space="0" w:color="auto"/>
                  </w:divBdr>
                  <w:divsChild>
                    <w:div w:id="47488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7193156">
          <w:marLeft w:val="0"/>
          <w:marRight w:val="0"/>
          <w:marTop w:val="0"/>
          <w:marBottom w:val="0"/>
          <w:divBdr>
            <w:top w:val="none" w:sz="0" w:space="0" w:color="auto"/>
            <w:left w:val="none" w:sz="0" w:space="0" w:color="auto"/>
            <w:bottom w:val="none" w:sz="0" w:space="0" w:color="auto"/>
            <w:right w:val="none" w:sz="0" w:space="0" w:color="auto"/>
          </w:divBdr>
        </w:div>
        <w:div w:id="123430204">
          <w:marLeft w:val="0"/>
          <w:marRight w:val="0"/>
          <w:marTop w:val="0"/>
          <w:marBottom w:val="0"/>
          <w:divBdr>
            <w:top w:val="none" w:sz="0" w:space="0" w:color="auto"/>
            <w:left w:val="none" w:sz="0" w:space="0" w:color="auto"/>
            <w:bottom w:val="none" w:sz="0" w:space="0" w:color="auto"/>
            <w:right w:val="none" w:sz="0" w:space="0" w:color="auto"/>
          </w:divBdr>
        </w:div>
        <w:div w:id="2052804414">
          <w:marLeft w:val="0"/>
          <w:marRight w:val="0"/>
          <w:marTop w:val="0"/>
          <w:marBottom w:val="0"/>
          <w:divBdr>
            <w:top w:val="none" w:sz="0" w:space="0" w:color="auto"/>
            <w:left w:val="none" w:sz="0" w:space="0" w:color="auto"/>
            <w:bottom w:val="none" w:sz="0" w:space="0" w:color="auto"/>
            <w:right w:val="none" w:sz="0" w:space="0" w:color="auto"/>
          </w:divBdr>
          <w:divsChild>
            <w:div w:id="1135682158">
              <w:marLeft w:val="-75"/>
              <w:marRight w:val="0"/>
              <w:marTop w:val="30"/>
              <w:marBottom w:val="30"/>
              <w:divBdr>
                <w:top w:val="none" w:sz="0" w:space="0" w:color="auto"/>
                <w:left w:val="none" w:sz="0" w:space="0" w:color="auto"/>
                <w:bottom w:val="none" w:sz="0" w:space="0" w:color="auto"/>
                <w:right w:val="none" w:sz="0" w:space="0" w:color="auto"/>
              </w:divBdr>
              <w:divsChild>
                <w:div w:id="207570420">
                  <w:marLeft w:val="0"/>
                  <w:marRight w:val="0"/>
                  <w:marTop w:val="0"/>
                  <w:marBottom w:val="0"/>
                  <w:divBdr>
                    <w:top w:val="none" w:sz="0" w:space="0" w:color="auto"/>
                    <w:left w:val="none" w:sz="0" w:space="0" w:color="auto"/>
                    <w:bottom w:val="none" w:sz="0" w:space="0" w:color="auto"/>
                    <w:right w:val="none" w:sz="0" w:space="0" w:color="auto"/>
                  </w:divBdr>
                  <w:divsChild>
                    <w:div w:id="1426219882">
                      <w:marLeft w:val="0"/>
                      <w:marRight w:val="0"/>
                      <w:marTop w:val="0"/>
                      <w:marBottom w:val="0"/>
                      <w:divBdr>
                        <w:top w:val="none" w:sz="0" w:space="0" w:color="auto"/>
                        <w:left w:val="none" w:sz="0" w:space="0" w:color="auto"/>
                        <w:bottom w:val="none" w:sz="0" w:space="0" w:color="auto"/>
                        <w:right w:val="none" w:sz="0" w:space="0" w:color="auto"/>
                      </w:divBdr>
                    </w:div>
                  </w:divsChild>
                </w:div>
                <w:div w:id="1820488899">
                  <w:marLeft w:val="0"/>
                  <w:marRight w:val="0"/>
                  <w:marTop w:val="0"/>
                  <w:marBottom w:val="0"/>
                  <w:divBdr>
                    <w:top w:val="none" w:sz="0" w:space="0" w:color="auto"/>
                    <w:left w:val="none" w:sz="0" w:space="0" w:color="auto"/>
                    <w:bottom w:val="none" w:sz="0" w:space="0" w:color="auto"/>
                    <w:right w:val="none" w:sz="0" w:space="0" w:color="auto"/>
                  </w:divBdr>
                  <w:divsChild>
                    <w:div w:id="1174539698">
                      <w:marLeft w:val="0"/>
                      <w:marRight w:val="0"/>
                      <w:marTop w:val="0"/>
                      <w:marBottom w:val="0"/>
                      <w:divBdr>
                        <w:top w:val="none" w:sz="0" w:space="0" w:color="auto"/>
                        <w:left w:val="none" w:sz="0" w:space="0" w:color="auto"/>
                        <w:bottom w:val="none" w:sz="0" w:space="0" w:color="auto"/>
                        <w:right w:val="none" w:sz="0" w:space="0" w:color="auto"/>
                      </w:divBdr>
                    </w:div>
                  </w:divsChild>
                </w:div>
                <w:div w:id="633830466">
                  <w:marLeft w:val="0"/>
                  <w:marRight w:val="0"/>
                  <w:marTop w:val="0"/>
                  <w:marBottom w:val="0"/>
                  <w:divBdr>
                    <w:top w:val="none" w:sz="0" w:space="0" w:color="auto"/>
                    <w:left w:val="none" w:sz="0" w:space="0" w:color="auto"/>
                    <w:bottom w:val="none" w:sz="0" w:space="0" w:color="auto"/>
                    <w:right w:val="none" w:sz="0" w:space="0" w:color="auto"/>
                  </w:divBdr>
                  <w:divsChild>
                    <w:div w:id="31349874">
                      <w:marLeft w:val="0"/>
                      <w:marRight w:val="0"/>
                      <w:marTop w:val="0"/>
                      <w:marBottom w:val="0"/>
                      <w:divBdr>
                        <w:top w:val="none" w:sz="0" w:space="0" w:color="auto"/>
                        <w:left w:val="none" w:sz="0" w:space="0" w:color="auto"/>
                        <w:bottom w:val="none" w:sz="0" w:space="0" w:color="auto"/>
                        <w:right w:val="none" w:sz="0" w:space="0" w:color="auto"/>
                      </w:divBdr>
                    </w:div>
                  </w:divsChild>
                </w:div>
                <w:div w:id="1739865652">
                  <w:marLeft w:val="0"/>
                  <w:marRight w:val="0"/>
                  <w:marTop w:val="0"/>
                  <w:marBottom w:val="0"/>
                  <w:divBdr>
                    <w:top w:val="none" w:sz="0" w:space="0" w:color="auto"/>
                    <w:left w:val="none" w:sz="0" w:space="0" w:color="auto"/>
                    <w:bottom w:val="none" w:sz="0" w:space="0" w:color="auto"/>
                    <w:right w:val="none" w:sz="0" w:space="0" w:color="auto"/>
                  </w:divBdr>
                  <w:divsChild>
                    <w:div w:id="802187614">
                      <w:marLeft w:val="0"/>
                      <w:marRight w:val="0"/>
                      <w:marTop w:val="0"/>
                      <w:marBottom w:val="0"/>
                      <w:divBdr>
                        <w:top w:val="none" w:sz="0" w:space="0" w:color="auto"/>
                        <w:left w:val="none" w:sz="0" w:space="0" w:color="auto"/>
                        <w:bottom w:val="none" w:sz="0" w:space="0" w:color="auto"/>
                        <w:right w:val="none" w:sz="0" w:space="0" w:color="auto"/>
                      </w:divBdr>
                    </w:div>
                  </w:divsChild>
                </w:div>
                <w:div w:id="975142053">
                  <w:marLeft w:val="0"/>
                  <w:marRight w:val="0"/>
                  <w:marTop w:val="0"/>
                  <w:marBottom w:val="0"/>
                  <w:divBdr>
                    <w:top w:val="none" w:sz="0" w:space="0" w:color="auto"/>
                    <w:left w:val="none" w:sz="0" w:space="0" w:color="auto"/>
                    <w:bottom w:val="none" w:sz="0" w:space="0" w:color="auto"/>
                    <w:right w:val="none" w:sz="0" w:space="0" w:color="auto"/>
                  </w:divBdr>
                  <w:divsChild>
                    <w:div w:id="1797485941">
                      <w:marLeft w:val="0"/>
                      <w:marRight w:val="0"/>
                      <w:marTop w:val="0"/>
                      <w:marBottom w:val="0"/>
                      <w:divBdr>
                        <w:top w:val="none" w:sz="0" w:space="0" w:color="auto"/>
                        <w:left w:val="none" w:sz="0" w:space="0" w:color="auto"/>
                        <w:bottom w:val="none" w:sz="0" w:space="0" w:color="auto"/>
                        <w:right w:val="none" w:sz="0" w:space="0" w:color="auto"/>
                      </w:divBdr>
                    </w:div>
                  </w:divsChild>
                </w:div>
                <w:div w:id="801850071">
                  <w:marLeft w:val="0"/>
                  <w:marRight w:val="0"/>
                  <w:marTop w:val="0"/>
                  <w:marBottom w:val="0"/>
                  <w:divBdr>
                    <w:top w:val="none" w:sz="0" w:space="0" w:color="auto"/>
                    <w:left w:val="none" w:sz="0" w:space="0" w:color="auto"/>
                    <w:bottom w:val="none" w:sz="0" w:space="0" w:color="auto"/>
                    <w:right w:val="none" w:sz="0" w:space="0" w:color="auto"/>
                  </w:divBdr>
                  <w:divsChild>
                    <w:div w:id="1780710398">
                      <w:marLeft w:val="0"/>
                      <w:marRight w:val="0"/>
                      <w:marTop w:val="0"/>
                      <w:marBottom w:val="0"/>
                      <w:divBdr>
                        <w:top w:val="none" w:sz="0" w:space="0" w:color="auto"/>
                        <w:left w:val="none" w:sz="0" w:space="0" w:color="auto"/>
                        <w:bottom w:val="none" w:sz="0" w:space="0" w:color="auto"/>
                        <w:right w:val="none" w:sz="0" w:space="0" w:color="auto"/>
                      </w:divBdr>
                    </w:div>
                    <w:div w:id="1826121750">
                      <w:marLeft w:val="0"/>
                      <w:marRight w:val="0"/>
                      <w:marTop w:val="0"/>
                      <w:marBottom w:val="0"/>
                      <w:divBdr>
                        <w:top w:val="none" w:sz="0" w:space="0" w:color="auto"/>
                        <w:left w:val="none" w:sz="0" w:space="0" w:color="auto"/>
                        <w:bottom w:val="none" w:sz="0" w:space="0" w:color="auto"/>
                        <w:right w:val="none" w:sz="0" w:space="0" w:color="auto"/>
                      </w:divBdr>
                    </w:div>
                  </w:divsChild>
                </w:div>
                <w:div w:id="816144584">
                  <w:marLeft w:val="0"/>
                  <w:marRight w:val="0"/>
                  <w:marTop w:val="0"/>
                  <w:marBottom w:val="0"/>
                  <w:divBdr>
                    <w:top w:val="none" w:sz="0" w:space="0" w:color="auto"/>
                    <w:left w:val="none" w:sz="0" w:space="0" w:color="auto"/>
                    <w:bottom w:val="none" w:sz="0" w:space="0" w:color="auto"/>
                    <w:right w:val="none" w:sz="0" w:space="0" w:color="auto"/>
                  </w:divBdr>
                  <w:divsChild>
                    <w:div w:id="1535851085">
                      <w:marLeft w:val="0"/>
                      <w:marRight w:val="0"/>
                      <w:marTop w:val="0"/>
                      <w:marBottom w:val="0"/>
                      <w:divBdr>
                        <w:top w:val="none" w:sz="0" w:space="0" w:color="auto"/>
                        <w:left w:val="none" w:sz="0" w:space="0" w:color="auto"/>
                        <w:bottom w:val="none" w:sz="0" w:space="0" w:color="auto"/>
                        <w:right w:val="none" w:sz="0" w:space="0" w:color="auto"/>
                      </w:divBdr>
                    </w:div>
                  </w:divsChild>
                </w:div>
                <w:div w:id="1086262978">
                  <w:marLeft w:val="0"/>
                  <w:marRight w:val="0"/>
                  <w:marTop w:val="0"/>
                  <w:marBottom w:val="0"/>
                  <w:divBdr>
                    <w:top w:val="none" w:sz="0" w:space="0" w:color="auto"/>
                    <w:left w:val="none" w:sz="0" w:space="0" w:color="auto"/>
                    <w:bottom w:val="none" w:sz="0" w:space="0" w:color="auto"/>
                    <w:right w:val="none" w:sz="0" w:space="0" w:color="auto"/>
                  </w:divBdr>
                  <w:divsChild>
                    <w:div w:id="59521078">
                      <w:marLeft w:val="0"/>
                      <w:marRight w:val="0"/>
                      <w:marTop w:val="0"/>
                      <w:marBottom w:val="0"/>
                      <w:divBdr>
                        <w:top w:val="none" w:sz="0" w:space="0" w:color="auto"/>
                        <w:left w:val="none" w:sz="0" w:space="0" w:color="auto"/>
                        <w:bottom w:val="none" w:sz="0" w:space="0" w:color="auto"/>
                        <w:right w:val="none" w:sz="0" w:space="0" w:color="auto"/>
                      </w:divBdr>
                    </w:div>
                    <w:div w:id="1968270172">
                      <w:marLeft w:val="0"/>
                      <w:marRight w:val="0"/>
                      <w:marTop w:val="0"/>
                      <w:marBottom w:val="0"/>
                      <w:divBdr>
                        <w:top w:val="none" w:sz="0" w:space="0" w:color="auto"/>
                        <w:left w:val="none" w:sz="0" w:space="0" w:color="auto"/>
                        <w:bottom w:val="none" w:sz="0" w:space="0" w:color="auto"/>
                        <w:right w:val="none" w:sz="0" w:space="0" w:color="auto"/>
                      </w:divBdr>
                    </w:div>
                  </w:divsChild>
                </w:div>
                <w:div w:id="1734349081">
                  <w:marLeft w:val="0"/>
                  <w:marRight w:val="0"/>
                  <w:marTop w:val="0"/>
                  <w:marBottom w:val="0"/>
                  <w:divBdr>
                    <w:top w:val="none" w:sz="0" w:space="0" w:color="auto"/>
                    <w:left w:val="none" w:sz="0" w:space="0" w:color="auto"/>
                    <w:bottom w:val="none" w:sz="0" w:space="0" w:color="auto"/>
                    <w:right w:val="none" w:sz="0" w:space="0" w:color="auto"/>
                  </w:divBdr>
                  <w:divsChild>
                    <w:div w:id="1096634716">
                      <w:marLeft w:val="0"/>
                      <w:marRight w:val="0"/>
                      <w:marTop w:val="0"/>
                      <w:marBottom w:val="0"/>
                      <w:divBdr>
                        <w:top w:val="none" w:sz="0" w:space="0" w:color="auto"/>
                        <w:left w:val="none" w:sz="0" w:space="0" w:color="auto"/>
                        <w:bottom w:val="none" w:sz="0" w:space="0" w:color="auto"/>
                        <w:right w:val="none" w:sz="0" w:space="0" w:color="auto"/>
                      </w:divBdr>
                    </w:div>
                  </w:divsChild>
                </w:div>
                <w:div w:id="315305475">
                  <w:marLeft w:val="0"/>
                  <w:marRight w:val="0"/>
                  <w:marTop w:val="0"/>
                  <w:marBottom w:val="0"/>
                  <w:divBdr>
                    <w:top w:val="none" w:sz="0" w:space="0" w:color="auto"/>
                    <w:left w:val="none" w:sz="0" w:space="0" w:color="auto"/>
                    <w:bottom w:val="none" w:sz="0" w:space="0" w:color="auto"/>
                    <w:right w:val="none" w:sz="0" w:space="0" w:color="auto"/>
                  </w:divBdr>
                  <w:divsChild>
                    <w:div w:id="1961261964">
                      <w:marLeft w:val="0"/>
                      <w:marRight w:val="0"/>
                      <w:marTop w:val="0"/>
                      <w:marBottom w:val="0"/>
                      <w:divBdr>
                        <w:top w:val="none" w:sz="0" w:space="0" w:color="auto"/>
                        <w:left w:val="none" w:sz="0" w:space="0" w:color="auto"/>
                        <w:bottom w:val="none" w:sz="0" w:space="0" w:color="auto"/>
                        <w:right w:val="none" w:sz="0" w:space="0" w:color="auto"/>
                      </w:divBdr>
                    </w:div>
                    <w:div w:id="1530794496">
                      <w:marLeft w:val="0"/>
                      <w:marRight w:val="0"/>
                      <w:marTop w:val="0"/>
                      <w:marBottom w:val="0"/>
                      <w:divBdr>
                        <w:top w:val="none" w:sz="0" w:space="0" w:color="auto"/>
                        <w:left w:val="none" w:sz="0" w:space="0" w:color="auto"/>
                        <w:bottom w:val="none" w:sz="0" w:space="0" w:color="auto"/>
                        <w:right w:val="none" w:sz="0" w:space="0" w:color="auto"/>
                      </w:divBdr>
                    </w:div>
                  </w:divsChild>
                </w:div>
                <w:div w:id="1670912058">
                  <w:marLeft w:val="0"/>
                  <w:marRight w:val="0"/>
                  <w:marTop w:val="0"/>
                  <w:marBottom w:val="0"/>
                  <w:divBdr>
                    <w:top w:val="none" w:sz="0" w:space="0" w:color="auto"/>
                    <w:left w:val="none" w:sz="0" w:space="0" w:color="auto"/>
                    <w:bottom w:val="none" w:sz="0" w:space="0" w:color="auto"/>
                    <w:right w:val="none" w:sz="0" w:space="0" w:color="auto"/>
                  </w:divBdr>
                  <w:divsChild>
                    <w:div w:id="805703649">
                      <w:marLeft w:val="0"/>
                      <w:marRight w:val="0"/>
                      <w:marTop w:val="0"/>
                      <w:marBottom w:val="0"/>
                      <w:divBdr>
                        <w:top w:val="none" w:sz="0" w:space="0" w:color="auto"/>
                        <w:left w:val="none" w:sz="0" w:space="0" w:color="auto"/>
                        <w:bottom w:val="none" w:sz="0" w:space="0" w:color="auto"/>
                        <w:right w:val="none" w:sz="0" w:space="0" w:color="auto"/>
                      </w:divBdr>
                    </w:div>
                    <w:div w:id="1000231120">
                      <w:marLeft w:val="0"/>
                      <w:marRight w:val="0"/>
                      <w:marTop w:val="0"/>
                      <w:marBottom w:val="0"/>
                      <w:divBdr>
                        <w:top w:val="none" w:sz="0" w:space="0" w:color="auto"/>
                        <w:left w:val="none" w:sz="0" w:space="0" w:color="auto"/>
                        <w:bottom w:val="none" w:sz="0" w:space="0" w:color="auto"/>
                        <w:right w:val="none" w:sz="0" w:space="0" w:color="auto"/>
                      </w:divBdr>
                    </w:div>
                  </w:divsChild>
                </w:div>
                <w:div w:id="1997996832">
                  <w:marLeft w:val="0"/>
                  <w:marRight w:val="0"/>
                  <w:marTop w:val="0"/>
                  <w:marBottom w:val="0"/>
                  <w:divBdr>
                    <w:top w:val="none" w:sz="0" w:space="0" w:color="auto"/>
                    <w:left w:val="none" w:sz="0" w:space="0" w:color="auto"/>
                    <w:bottom w:val="none" w:sz="0" w:space="0" w:color="auto"/>
                    <w:right w:val="none" w:sz="0" w:space="0" w:color="auto"/>
                  </w:divBdr>
                  <w:divsChild>
                    <w:div w:id="1845239209">
                      <w:marLeft w:val="0"/>
                      <w:marRight w:val="0"/>
                      <w:marTop w:val="0"/>
                      <w:marBottom w:val="0"/>
                      <w:divBdr>
                        <w:top w:val="none" w:sz="0" w:space="0" w:color="auto"/>
                        <w:left w:val="none" w:sz="0" w:space="0" w:color="auto"/>
                        <w:bottom w:val="none" w:sz="0" w:space="0" w:color="auto"/>
                        <w:right w:val="none" w:sz="0" w:space="0" w:color="auto"/>
                      </w:divBdr>
                    </w:div>
                  </w:divsChild>
                </w:div>
                <w:div w:id="779644774">
                  <w:marLeft w:val="0"/>
                  <w:marRight w:val="0"/>
                  <w:marTop w:val="0"/>
                  <w:marBottom w:val="0"/>
                  <w:divBdr>
                    <w:top w:val="none" w:sz="0" w:space="0" w:color="auto"/>
                    <w:left w:val="none" w:sz="0" w:space="0" w:color="auto"/>
                    <w:bottom w:val="none" w:sz="0" w:space="0" w:color="auto"/>
                    <w:right w:val="none" w:sz="0" w:space="0" w:color="auto"/>
                  </w:divBdr>
                  <w:divsChild>
                    <w:div w:id="1810245225">
                      <w:marLeft w:val="0"/>
                      <w:marRight w:val="0"/>
                      <w:marTop w:val="0"/>
                      <w:marBottom w:val="0"/>
                      <w:divBdr>
                        <w:top w:val="none" w:sz="0" w:space="0" w:color="auto"/>
                        <w:left w:val="none" w:sz="0" w:space="0" w:color="auto"/>
                        <w:bottom w:val="none" w:sz="0" w:space="0" w:color="auto"/>
                        <w:right w:val="none" w:sz="0" w:space="0" w:color="auto"/>
                      </w:divBdr>
                    </w:div>
                  </w:divsChild>
                </w:div>
                <w:div w:id="1537087670">
                  <w:marLeft w:val="0"/>
                  <w:marRight w:val="0"/>
                  <w:marTop w:val="0"/>
                  <w:marBottom w:val="0"/>
                  <w:divBdr>
                    <w:top w:val="none" w:sz="0" w:space="0" w:color="auto"/>
                    <w:left w:val="none" w:sz="0" w:space="0" w:color="auto"/>
                    <w:bottom w:val="none" w:sz="0" w:space="0" w:color="auto"/>
                    <w:right w:val="none" w:sz="0" w:space="0" w:color="auto"/>
                  </w:divBdr>
                  <w:divsChild>
                    <w:div w:id="1430540599">
                      <w:marLeft w:val="0"/>
                      <w:marRight w:val="0"/>
                      <w:marTop w:val="0"/>
                      <w:marBottom w:val="0"/>
                      <w:divBdr>
                        <w:top w:val="none" w:sz="0" w:space="0" w:color="auto"/>
                        <w:left w:val="none" w:sz="0" w:space="0" w:color="auto"/>
                        <w:bottom w:val="none" w:sz="0" w:space="0" w:color="auto"/>
                        <w:right w:val="none" w:sz="0" w:space="0" w:color="auto"/>
                      </w:divBdr>
                    </w:div>
                  </w:divsChild>
                </w:div>
                <w:div w:id="35665676">
                  <w:marLeft w:val="0"/>
                  <w:marRight w:val="0"/>
                  <w:marTop w:val="0"/>
                  <w:marBottom w:val="0"/>
                  <w:divBdr>
                    <w:top w:val="none" w:sz="0" w:space="0" w:color="auto"/>
                    <w:left w:val="none" w:sz="0" w:space="0" w:color="auto"/>
                    <w:bottom w:val="none" w:sz="0" w:space="0" w:color="auto"/>
                    <w:right w:val="none" w:sz="0" w:space="0" w:color="auto"/>
                  </w:divBdr>
                  <w:divsChild>
                    <w:div w:id="391080253">
                      <w:marLeft w:val="0"/>
                      <w:marRight w:val="0"/>
                      <w:marTop w:val="0"/>
                      <w:marBottom w:val="0"/>
                      <w:divBdr>
                        <w:top w:val="none" w:sz="0" w:space="0" w:color="auto"/>
                        <w:left w:val="none" w:sz="0" w:space="0" w:color="auto"/>
                        <w:bottom w:val="none" w:sz="0" w:space="0" w:color="auto"/>
                        <w:right w:val="none" w:sz="0" w:space="0" w:color="auto"/>
                      </w:divBdr>
                    </w:div>
                  </w:divsChild>
                </w:div>
                <w:div w:id="820345831">
                  <w:marLeft w:val="0"/>
                  <w:marRight w:val="0"/>
                  <w:marTop w:val="0"/>
                  <w:marBottom w:val="0"/>
                  <w:divBdr>
                    <w:top w:val="none" w:sz="0" w:space="0" w:color="auto"/>
                    <w:left w:val="none" w:sz="0" w:space="0" w:color="auto"/>
                    <w:bottom w:val="none" w:sz="0" w:space="0" w:color="auto"/>
                    <w:right w:val="none" w:sz="0" w:space="0" w:color="auto"/>
                  </w:divBdr>
                  <w:divsChild>
                    <w:div w:id="1367370310">
                      <w:marLeft w:val="0"/>
                      <w:marRight w:val="0"/>
                      <w:marTop w:val="0"/>
                      <w:marBottom w:val="0"/>
                      <w:divBdr>
                        <w:top w:val="none" w:sz="0" w:space="0" w:color="auto"/>
                        <w:left w:val="none" w:sz="0" w:space="0" w:color="auto"/>
                        <w:bottom w:val="none" w:sz="0" w:space="0" w:color="auto"/>
                        <w:right w:val="none" w:sz="0" w:space="0" w:color="auto"/>
                      </w:divBdr>
                    </w:div>
                  </w:divsChild>
                </w:div>
                <w:div w:id="585042925">
                  <w:marLeft w:val="0"/>
                  <w:marRight w:val="0"/>
                  <w:marTop w:val="0"/>
                  <w:marBottom w:val="0"/>
                  <w:divBdr>
                    <w:top w:val="none" w:sz="0" w:space="0" w:color="auto"/>
                    <w:left w:val="none" w:sz="0" w:space="0" w:color="auto"/>
                    <w:bottom w:val="none" w:sz="0" w:space="0" w:color="auto"/>
                    <w:right w:val="none" w:sz="0" w:space="0" w:color="auto"/>
                  </w:divBdr>
                  <w:divsChild>
                    <w:div w:id="32728882">
                      <w:marLeft w:val="0"/>
                      <w:marRight w:val="0"/>
                      <w:marTop w:val="0"/>
                      <w:marBottom w:val="0"/>
                      <w:divBdr>
                        <w:top w:val="none" w:sz="0" w:space="0" w:color="auto"/>
                        <w:left w:val="none" w:sz="0" w:space="0" w:color="auto"/>
                        <w:bottom w:val="none" w:sz="0" w:space="0" w:color="auto"/>
                        <w:right w:val="none" w:sz="0" w:space="0" w:color="auto"/>
                      </w:divBdr>
                    </w:div>
                  </w:divsChild>
                </w:div>
                <w:div w:id="1927108573">
                  <w:marLeft w:val="0"/>
                  <w:marRight w:val="0"/>
                  <w:marTop w:val="0"/>
                  <w:marBottom w:val="0"/>
                  <w:divBdr>
                    <w:top w:val="none" w:sz="0" w:space="0" w:color="auto"/>
                    <w:left w:val="none" w:sz="0" w:space="0" w:color="auto"/>
                    <w:bottom w:val="none" w:sz="0" w:space="0" w:color="auto"/>
                    <w:right w:val="none" w:sz="0" w:space="0" w:color="auto"/>
                  </w:divBdr>
                  <w:divsChild>
                    <w:div w:id="18704211">
                      <w:marLeft w:val="0"/>
                      <w:marRight w:val="0"/>
                      <w:marTop w:val="0"/>
                      <w:marBottom w:val="0"/>
                      <w:divBdr>
                        <w:top w:val="none" w:sz="0" w:space="0" w:color="auto"/>
                        <w:left w:val="none" w:sz="0" w:space="0" w:color="auto"/>
                        <w:bottom w:val="none" w:sz="0" w:space="0" w:color="auto"/>
                        <w:right w:val="none" w:sz="0" w:space="0" w:color="auto"/>
                      </w:divBdr>
                    </w:div>
                  </w:divsChild>
                </w:div>
                <w:div w:id="940062918">
                  <w:marLeft w:val="0"/>
                  <w:marRight w:val="0"/>
                  <w:marTop w:val="0"/>
                  <w:marBottom w:val="0"/>
                  <w:divBdr>
                    <w:top w:val="none" w:sz="0" w:space="0" w:color="auto"/>
                    <w:left w:val="none" w:sz="0" w:space="0" w:color="auto"/>
                    <w:bottom w:val="none" w:sz="0" w:space="0" w:color="auto"/>
                    <w:right w:val="none" w:sz="0" w:space="0" w:color="auto"/>
                  </w:divBdr>
                  <w:divsChild>
                    <w:div w:id="1267151820">
                      <w:marLeft w:val="0"/>
                      <w:marRight w:val="0"/>
                      <w:marTop w:val="0"/>
                      <w:marBottom w:val="0"/>
                      <w:divBdr>
                        <w:top w:val="none" w:sz="0" w:space="0" w:color="auto"/>
                        <w:left w:val="none" w:sz="0" w:space="0" w:color="auto"/>
                        <w:bottom w:val="none" w:sz="0" w:space="0" w:color="auto"/>
                        <w:right w:val="none" w:sz="0" w:space="0" w:color="auto"/>
                      </w:divBdr>
                    </w:div>
                  </w:divsChild>
                </w:div>
                <w:div w:id="473108932">
                  <w:marLeft w:val="0"/>
                  <w:marRight w:val="0"/>
                  <w:marTop w:val="0"/>
                  <w:marBottom w:val="0"/>
                  <w:divBdr>
                    <w:top w:val="none" w:sz="0" w:space="0" w:color="auto"/>
                    <w:left w:val="none" w:sz="0" w:space="0" w:color="auto"/>
                    <w:bottom w:val="none" w:sz="0" w:space="0" w:color="auto"/>
                    <w:right w:val="none" w:sz="0" w:space="0" w:color="auto"/>
                  </w:divBdr>
                  <w:divsChild>
                    <w:div w:id="394207955">
                      <w:marLeft w:val="0"/>
                      <w:marRight w:val="0"/>
                      <w:marTop w:val="0"/>
                      <w:marBottom w:val="0"/>
                      <w:divBdr>
                        <w:top w:val="none" w:sz="0" w:space="0" w:color="auto"/>
                        <w:left w:val="none" w:sz="0" w:space="0" w:color="auto"/>
                        <w:bottom w:val="none" w:sz="0" w:space="0" w:color="auto"/>
                        <w:right w:val="none" w:sz="0" w:space="0" w:color="auto"/>
                      </w:divBdr>
                    </w:div>
                  </w:divsChild>
                </w:div>
                <w:div w:id="1738936743">
                  <w:marLeft w:val="0"/>
                  <w:marRight w:val="0"/>
                  <w:marTop w:val="0"/>
                  <w:marBottom w:val="0"/>
                  <w:divBdr>
                    <w:top w:val="none" w:sz="0" w:space="0" w:color="auto"/>
                    <w:left w:val="none" w:sz="0" w:space="0" w:color="auto"/>
                    <w:bottom w:val="none" w:sz="0" w:space="0" w:color="auto"/>
                    <w:right w:val="none" w:sz="0" w:space="0" w:color="auto"/>
                  </w:divBdr>
                  <w:divsChild>
                    <w:div w:id="565191785">
                      <w:marLeft w:val="0"/>
                      <w:marRight w:val="0"/>
                      <w:marTop w:val="0"/>
                      <w:marBottom w:val="0"/>
                      <w:divBdr>
                        <w:top w:val="none" w:sz="0" w:space="0" w:color="auto"/>
                        <w:left w:val="none" w:sz="0" w:space="0" w:color="auto"/>
                        <w:bottom w:val="none" w:sz="0" w:space="0" w:color="auto"/>
                        <w:right w:val="none" w:sz="0" w:space="0" w:color="auto"/>
                      </w:divBdr>
                    </w:div>
                  </w:divsChild>
                </w:div>
                <w:div w:id="1140609078">
                  <w:marLeft w:val="0"/>
                  <w:marRight w:val="0"/>
                  <w:marTop w:val="0"/>
                  <w:marBottom w:val="0"/>
                  <w:divBdr>
                    <w:top w:val="none" w:sz="0" w:space="0" w:color="auto"/>
                    <w:left w:val="none" w:sz="0" w:space="0" w:color="auto"/>
                    <w:bottom w:val="none" w:sz="0" w:space="0" w:color="auto"/>
                    <w:right w:val="none" w:sz="0" w:space="0" w:color="auto"/>
                  </w:divBdr>
                  <w:divsChild>
                    <w:div w:id="914360806">
                      <w:marLeft w:val="0"/>
                      <w:marRight w:val="0"/>
                      <w:marTop w:val="0"/>
                      <w:marBottom w:val="0"/>
                      <w:divBdr>
                        <w:top w:val="none" w:sz="0" w:space="0" w:color="auto"/>
                        <w:left w:val="none" w:sz="0" w:space="0" w:color="auto"/>
                        <w:bottom w:val="none" w:sz="0" w:space="0" w:color="auto"/>
                        <w:right w:val="none" w:sz="0" w:space="0" w:color="auto"/>
                      </w:divBdr>
                    </w:div>
                  </w:divsChild>
                </w:div>
                <w:div w:id="2141268528">
                  <w:marLeft w:val="0"/>
                  <w:marRight w:val="0"/>
                  <w:marTop w:val="0"/>
                  <w:marBottom w:val="0"/>
                  <w:divBdr>
                    <w:top w:val="none" w:sz="0" w:space="0" w:color="auto"/>
                    <w:left w:val="none" w:sz="0" w:space="0" w:color="auto"/>
                    <w:bottom w:val="none" w:sz="0" w:space="0" w:color="auto"/>
                    <w:right w:val="none" w:sz="0" w:space="0" w:color="auto"/>
                  </w:divBdr>
                  <w:divsChild>
                    <w:div w:id="1176381843">
                      <w:marLeft w:val="0"/>
                      <w:marRight w:val="0"/>
                      <w:marTop w:val="0"/>
                      <w:marBottom w:val="0"/>
                      <w:divBdr>
                        <w:top w:val="none" w:sz="0" w:space="0" w:color="auto"/>
                        <w:left w:val="none" w:sz="0" w:space="0" w:color="auto"/>
                        <w:bottom w:val="none" w:sz="0" w:space="0" w:color="auto"/>
                        <w:right w:val="none" w:sz="0" w:space="0" w:color="auto"/>
                      </w:divBdr>
                    </w:div>
                  </w:divsChild>
                </w:div>
                <w:div w:id="1079904801">
                  <w:marLeft w:val="0"/>
                  <w:marRight w:val="0"/>
                  <w:marTop w:val="0"/>
                  <w:marBottom w:val="0"/>
                  <w:divBdr>
                    <w:top w:val="none" w:sz="0" w:space="0" w:color="auto"/>
                    <w:left w:val="none" w:sz="0" w:space="0" w:color="auto"/>
                    <w:bottom w:val="none" w:sz="0" w:space="0" w:color="auto"/>
                    <w:right w:val="none" w:sz="0" w:space="0" w:color="auto"/>
                  </w:divBdr>
                  <w:divsChild>
                    <w:div w:id="164589994">
                      <w:marLeft w:val="0"/>
                      <w:marRight w:val="0"/>
                      <w:marTop w:val="0"/>
                      <w:marBottom w:val="0"/>
                      <w:divBdr>
                        <w:top w:val="none" w:sz="0" w:space="0" w:color="auto"/>
                        <w:left w:val="none" w:sz="0" w:space="0" w:color="auto"/>
                        <w:bottom w:val="none" w:sz="0" w:space="0" w:color="auto"/>
                        <w:right w:val="none" w:sz="0" w:space="0" w:color="auto"/>
                      </w:divBdr>
                    </w:div>
                  </w:divsChild>
                </w:div>
                <w:div w:id="543252505">
                  <w:marLeft w:val="0"/>
                  <w:marRight w:val="0"/>
                  <w:marTop w:val="0"/>
                  <w:marBottom w:val="0"/>
                  <w:divBdr>
                    <w:top w:val="none" w:sz="0" w:space="0" w:color="auto"/>
                    <w:left w:val="none" w:sz="0" w:space="0" w:color="auto"/>
                    <w:bottom w:val="none" w:sz="0" w:space="0" w:color="auto"/>
                    <w:right w:val="none" w:sz="0" w:space="0" w:color="auto"/>
                  </w:divBdr>
                  <w:divsChild>
                    <w:div w:id="647710572">
                      <w:marLeft w:val="0"/>
                      <w:marRight w:val="0"/>
                      <w:marTop w:val="0"/>
                      <w:marBottom w:val="0"/>
                      <w:divBdr>
                        <w:top w:val="none" w:sz="0" w:space="0" w:color="auto"/>
                        <w:left w:val="none" w:sz="0" w:space="0" w:color="auto"/>
                        <w:bottom w:val="none" w:sz="0" w:space="0" w:color="auto"/>
                        <w:right w:val="none" w:sz="0" w:space="0" w:color="auto"/>
                      </w:divBdr>
                    </w:div>
                  </w:divsChild>
                </w:div>
                <w:div w:id="1168792725">
                  <w:marLeft w:val="0"/>
                  <w:marRight w:val="0"/>
                  <w:marTop w:val="0"/>
                  <w:marBottom w:val="0"/>
                  <w:divBdr>
                    <w:top w:val="none" w:sz="0" w:space="0" w:color="auto"/>
                    <w:left w:val="none" w:sz="0" w:space="0" w:color="auto"/>
                    <w:bottom w:val="none" w:sz="0" w:space="0" w:color="auto"/>
                    <w:right w:val="none" w:sz="0" w:space="0" w:color="auto"/>
                  </w:divBdr>
                  <w:divsChild>
                    <w:div w:id="1078283768">
                      <w:marLeft w:val="0"/>
                      <w:marRight w:val="0"/>
                      <w:marTop w:val="0"/>
                      <w:marBottom w:val="0"/>
                      <w:divBdr>
                        <w:top w:val="none" w:sz="0" w:space="0" w:color="auto"/>
                        <w:left w:val="none" w:sz="0" w:space="0" w:color="auto"/>
                        <w:bottom w:val="none" w:sz="0" w:space="0" w:color="auto"/>
                        <w:right w:val="none" w:sz="0" w:space="0" w:color="auto"/>
                      </w:divBdr>
                    </w:div>
                  </w:divsChild>
                </w:div>
                <w:div w:id="1412042973">
                  <w:marLeft w:val="0"/>
                  <w:marRight w:val="0"/>
                  <w:marTop w:val="0"/>
                  <w:marBottom w:val="0"/>
                  <w:divBdr>
                    <w:top w:val="none" w:sz="0" w:space="0" w:color="auto"/>
                    <w:left w:val="none" w:sz="0" w:space="0" w:color="auto"/>
                    <w:bottom w:val="none" w:sz="0" w:space="0" w:color="auto"/>
                    <w:right w:val="none" w:sz="0" w:space="0" w:color="auto"/>
                  </w:divBdr>
                  <w:divsChild>
                    <w:div w:id="1357584595">
                      <w:marLeft w:val="0"/>
                      <w:marRight w:val="0"/>
                      <w:marTop w:val="0"/>
                      <w:marBottom w:val="0"/>
                      <w:divBdr>
                        <w:top w:val="none" w:sz="0" w:space="0" w:color="auto"/>
                        <w:left w:val="none" w:sz="0" w:space="0" w:color="auto"/>
                        <w:bottom w:val="none" w:sz="0" w:space="0" w:color="auto"/>
                        <w:right w:val="none" w:sz="0" w:space="0" w:color="auto"/>
                      </w:divBdr>
                    </w:div>
                  </w:divsChild>
                </w:div>
                <w:div w:id="165248745">
                  <w:marLeft w:val="0"/>
                  <w:marRight w:val="0"/>
                  <w:marTop w:val="0"/>
                  <w:marBottom w:val="0"/>
                  <w:divBdr>
                    <w:top w:val="none" w:sz="0" w:space="0" w:color="auto"/>
                    <w:left w:val="none" w:sz="0" w:space="0" w:color="auto"/>
                    <w:bottom w:val="none" w:sz="0" w:space="0" w:color="auto"/>
                    <w:right w:val="none" w:sz="0" w:space="0" w:color="auto"/>
                  </w:divBdr>
                  <w:divsChild>
                    <w:div w:id="1969317375">
                      <w:marLeft w:val="0"/>
                      <w:marRight w:val="0"/>
                      <w:marTop w:val="0"/>
                      <w:marBottom w:val="0"/>
                      <w:divBdr>
                        <w:top w:val="none" w:sz="0" w:space="0" w:color="auto"/>
                        <w:left w:val="none" w:sz="0" w:space="0" w:color="auto"/>
                        <w:bottom w:val="none" w:sz="0" w:space="0" w:color="auto"/>
                        <w:right w:val="none" w:sz="0" w:space="0" w:color="auto"/>
                      </w:divBdr>
                    </w:div>
                  </w:divsChild>
                </w:div>
                <w:div w:id="1961302181">
                  <w:marLeft w:val="0"/>
                  <w:marRight w:val="0"/>
                  <w:marTop w:val="0"/>
                  <w:marBottom w:val="0"/>
                  <w:divBdr>
                    <w:top w:val="none" w:sz="0" w:space="0" w:color="auto"/>
                    <w:left w:val="none" w:sz="0" w:space="0" w:color="auto"/>
                    <w:bottom w:val="none" w:sz="0" w:space="0" w:color="auto"/>
                    <w:right w:val="none" w:sz="0" w:space="0" w:color="auto"/>
                  </w:divBdr>
                  <w:divsChild>
                    <w:div w:id="1715471080">
                      <w:marLeft w:val="0"/>
                      <w:marRight w:val="0"/>
                      <w:marTop w:val="0"/>
                      <w:marBottom w:val="0"/>
                      <w:divBdr>
                        <w:top w:val="none" w:sz="0" w:space="0" w:color="auto"/>
                        <w:left w:val="none" w:sz="0" w:space="0" w:color="auto"/>
                        <w:bottom w:val="none" w:sz="0" w:space="0" w:color="auto"/>
                        <w:right w:val="none" w:sz="0" w:space="0" w:color="auto"/>
                      </w:divBdr>
                    </w:div>
                  </w:divsChild>
                </w:div>
                <w:div w:id="464666046">
                  <w:marLeft w:val="0"/>
                  <w:marRight w:val="0"/>
                  <w:marTop w:val="0"/>
                  <w:marBottom w:val="0"/>
                  <w:divBdr>
                    <w:top w:val="none" w:sz="0" w:space="0" w:color="auto"/>
                    <w:left w:val="none" w:sz="0" w:space="0" w:color="auto"/>
                    <w:bottom w:val="none" w:sz="0" w:space="0" w:color="auto"/>
                    <w:right w:val="none" w:sz="0" w:space="0" w:color="auto"/>
                  </w:divBdr>
                  <w:divsChild>
                    <w:div w:id="2002004926">
                      <w:marLeft w:val="0"/>
                      <w:marRight w:val="0"/>
                      <w:marTop w:val="0"/>
                      <w:marBottom w:val="0"/>
                      <w:divBdr>
                        <w:top w:val="none" w:sz="0" w:space="0" w:color="auto"/>
                        <w:left w:val="none" w:sz="0" w:space="0" w:color="auto"/>
                        <w:bottom w:val="none" w:sz="0" w:space="0" w:color="auto"/>
                        <w:right w:val="none" w:sz="0" w:space="0" w:color="auto"/>
                      </w:divBdr>
                    </w:div>
                  </w:divsChild>
                </w:div>
                <w:div w:id="1661276713">
                  <w:marLeft w:val="0"/>
                  <w:marRight w:val="0"/>
                  <w:marTop w:val="0"/>
                  <w:marBottom w:val="0"/>
                  <w:divBdr>
                    <w:top w:val="none" w:sz="0" w:space="0" w:color="auto"/>
                    <w:left w:val="none" w:sz="0" w:space="0" w:color="auto"/>
                    <w:bottom w:val="none" w:sz="0" w:space="0" w:color="auto"/>
                    <w:right w:val="none" w:sz="0" w:space="0" w:color="auto"/>
                  </w:divBdr>
                  <w:divsChild>
                    <w:div w:id="985355886">
                      <w:marLeft w:val="0"/>
                      <w:marRight w:val="0"/>
                      <w:marTop w:val="0"/>
                      <w:marBottom w:val="0"/>
                      <w:divBdr>
                        <w:top w:val="none" w:sz="0" w:space="0" w:color="auto"/>
                        <w:left w:val="none" w:sz="0" w:space="0" w:color="auto"/>
                        <w:bottom w:val="none" w:sz="0" w:space="0" w:color="auto"/>
                        <w:right w:val="none" w:sz="0" w:space="0" w:color="auto"/>
                      </w:divBdr>
                    </w:div>
                  </w:divsChild>
                </w:div>
                <w:div w:id="936403667">
                  <w:marLeft w:val="0"/>
                  <w:marRight w:val="0"/>
                  <w:marTop w:val="0"/>
                  <w:marBottom w:val="0"/>
                  <w:divBdr>
                    <w:top w:val="none" w:sz="0" w:space="0" w:color="auto"/>
                    <w:left w:val="none" w:sz="0" w:space="0" w:color="auto"/>
                    <w:bottom w:val="none" w:sz="0" w:space="0" w:color="auto"/>
                    <w:right w:val="none" w:sz="0" w:space="0" w:color="auto"/>
                  </w:divBdr>
                  <w:divsChild>
                    <w:div w:id="1112552850">
                      <w:marLeft w:val="0"/>
                      <w:marRight w:val="0"/>
                      <w:marTop w:val="0"/>
                      <w:marBottom w:val="0"/>
                      <w:divBdr>
                        <w:top w:val="none" w:sz="0" w:space="0" w:color="auto"/>
                        <w:left w:val="none" w:sz="0" w:space="0" w:color="auto"/>
                        <w:bottom w:val="none" w:sz="0" w:space="0" w:color="auto"/>
                        <w:right w:val="none" w:sz="0" w:space="0" w:color="auto"/>
                      </w:divBdr>
                    </w:div>
                  </w:divsChild>
                </w:div>
                <w:div w:id="1971981472">
                  <w:marLeft w:val="0"/>
                  <w:marRight w:val="0"/>
                  <w:marTop w:val="0"/>
                  <w:marBottom w:val="0"/>
                  <w:divBdr>
                    <w:top w:val="none" w:sz="0" w:space="0" w:color="auto"/>
                    <w:left w:val="none" w:sz="0" w:space="0" w:color="auto"/>
                    <w:bottom w:val="none" w:sz="0" w:space="0" w:color="auto"/>
                    <w:right w:val="none" w:sz="0" w:space="0" w:color="auto"/>
                  </w:divBdr>
                  <w:divsChild>
                    <w:div w:id="1364594445">
                      <w:marLeft w:val="0"/>
                      <w:marRight w:val="0"/>
                      <w:marTop w:val="0"/>
                      <w:marBottom w:val="0"/>
                      <w:divBdr>
                        <w:top w:val="none" w:sz="0" w:space="0" w:color="auto"/>
                        <w:left w:val="none" w:sz="0" w:space="0" w:color="auto"/>
                        <w:bottom w:val="none" w:sz="0" w:space="0" w:color="auto"/>
                        <w:right w:val="none" w:sz="0" w:space="0" w:color="auto"/>
                      </w:divBdr>
                    </w:div>
                  </w:divsChild>
                </w:div>
                <w:div w:id="1991206426">
                  <w:marLeft w:val="0"/>
                  <w:marRight w:val="0"/>
                  <w:marTop w:val="0"/>
                  <w:marBottom w:val="0"/>
                  <w:divBdr>
                    <w:top w:val="none" w:sz="0" w:space="0" w:color="auto"/>
                    <w:left w:val="none" w:sz="0" w:space="0" w:color="auto"/>
                    <w:bottom w:val="none" w:sz="0" w:space="0" w:color="auto"/>
                    <w:right w:val="none" w:sz="0" w:space="0" w:color="auto"/>
                  </w:divBdr>
                  <w:divsChild>
                    <w:div w:id="1954165486">
                      <w:marLeft w:val="0"/>
                      <w:marRight w:val="0"/>
                      <w:marTop w:val="0"/>
                      <w:marBottom w:val="0"/>
                      <w:divBdr>
                        <w:top w:val="none" w:sz="0" w:space="0" w:color="auto"/>
                        <w:left w:val="none" w:sz="0" w:space="0" w:color="auto"/>
                        <w:bottom w:val="none" w:sz="0" w:space="0" w:color="auto"/>
                        <w:right w:val="none" w:sz="0" w:space="0" w:color="auto"/>
                      </w:divBdr>
                    </w:div>
                  </w:divsChild>
                </w:div>
                <w:div w:id="508955629">
                  <w:marLeft w:val="0"/>
                  <w:marRight w:val="0"/>
                  <w:marTop w:val="0"/>
                  <w:marBottom w:val="0"/>
                  <w:divBdr>
                    <w:top w:val="none" w:sz="0" w:space="0" w:color="auto"/>
                    <w:left w:val="none" w:sz="0" w:space="0" w:color="auto"/>
                    <w:bottom w:val="none" w:sz="0" w:space="0" w:color="auto"/>
                    <w:right w:val="none" w:sz="0" w:space="0" w:color="auto"/>
                  </w:divBdr>
                  <w:divsChild>
                    <w:div w:id="159201805">
                      <w:marLeft w:val="0"/>
                      <w:marRight w:val="0"/>
                      <w:marTop w:val="0"/>
                      <w:marBottom w:val="0"/>
                      <w:divBdr>
                        <w:top w:val="none" w:sz="0" w:space="0" w:color="auto"/>
                        <w:left w:val="none" w:sz="0" w:space="0" w:color="auto"/>
                        <w:bottom w:val="none" w:sz="0" w:space="0" w:color="auto"/>
                        <w:right w:val="none" w:sz="0" w:space="0" w:color="auto"/>
                      </w:divBdr>
                    </w:div>
                  </w:divsChild>
                </w:div>
                <w:div w:id="562722148">
                  <w:marLeft w:val="0"/>
                  <w:marRight w:val="0"/>
                  <w:marTop w:val="0"/>
                  <w:marBottom w:val="0"/>
                  <w:divBdr>
                    <w:top w:val="none" w:sz="0" w:space="0" w:color="auto"/>
                    <w:left w:val="none" w:sz="0" w:space="0" w:color="auto"/>
                    <w:bottom w:val="none" w:sz="0" w:space="0" w:color="auto"/>
                    <w:right w:val="none" w:sz="0" w:space="0" w:color="auto"/>
                  </w:divBdr>
                  <w:divsChild>
                    <w:div w:id="342361896">
                      <w:marLeft w:val="0"/>
                      <w:marRight w:val="0"/>
                      <w:marTop w:val="0"/>
                      <w:marBottom w:val="0"/>
                      <w:divBdr>
                        <w:top w:val="none" w:sz="0" w:space="0" w:color="auto"/>
                        <w:left w:val="none" w:sz="0" w:space="0" w:color="auto"/>
                        <w:bottom w:val="none" w:sz="0" w:space="0" w:color="auto"/>
                        <w:right w:val="none" w:sz="0" w:space="0" w:color="auto"/>
                      </w:divBdr>
                    </w:div>
                  </w:divsChild>
                </w:div>
                <w:div w:id="161245248">
                  <w:marLeft w:val="0"/>
                  <w:marRight w:val="0"/>
                  <w:marTop w:val="0"/>
                  <w:marBottom w:val="0"/>
                  <w:divBdr>
                    <w:top w:val="none" w:sz="0" w:space="0" w:color="auto"/>
                    <w:left w:val="none" w:sz="0" w:space="0" w:color="auto"/>
                    <w:bottom w:val="none" w:sz="0" w:space="0" w:color="auto"/>
                    <w:right w:val="none" w:sz="0" w:space="0" w:color="auto"/>
                  </w:divBdr>
                  <w:divsChild>
                    <w:div w:id="595207995">
                      <w:marLeft w:val="0"/>
                      <w:marRight w:val="0"/>
                      <w:marTop w:val="0"/>
                      <w:marBottom w:val="0"/>
                      <w:divBdr>
                        <w:top w:val="none" w:sz="0" w:space="0" w:color="auto"/>
                        <w:left w:val="none" w:sz="0" w:space="0" w:color="auto"/>
                        <w:bottom w:val="none" w:sz="0" w:space="0" w:color="auto"/>
                        <w:right w:val="none" w:sz="0" w:space="0" w:color="auto"/>
                      </w:divBdr>
                    </w:div>
                  </w:divsChild>
                </w:div>
                <w:div w:id="1454052238">
                  <w:marLeft w:val="0"/>
                  <w:marRight w:val="0"/>
                  <w:marTop w:val="0"/>
                  <w:marBottom w:val="0"/>
                  <w:divBdr>
                    <w:top w:val="none" w:sz="0" w:space="0" w:color="auto"/>
                    <w:left w:val="none" w:sz="0" w:space="0" w:color="auto"/>
                    <w:bottom w:val="none" w:sz="0" w:space="0" w:color="auto"/>
                    <w:right w:val="none" w:sz="0" w:space="0" w:color="auto"/>
                  </w:divBdr>
                  <w:divsChild>
                    <w:div w:id="1938295117">
                      <w:marLeft w:val="0"/>
                      <w:marRight w:val="0"/>
                      <w:marTop w:val="0"/>
                      <w:marBottom w:val="0"/>
                      <w:divBdr>
                        <w:top w:val="none" w:sz="0" w:space="0" w:color="auto"/>
                        <w:left w:val="none" w:sz="0" w:space="0" w:color="auto"/>
                        <w:bottom w:val="none" w:sz="0" w:space="0" w:color="auto"/>
                        <w:right w:val="none" w:sz="0" w:space="0" w:color="auto"/>
                      </w:divBdr>
                    </w:div>
                  </w:divsChild>
                </w:div>
                <w:div w:id="1911187617">
                  <w:marLeft w:val="0"/>
                  <w:marRight w:val="0"/>
                  <w:marTop w:val="0"/>
                  <w:marBottom w:val="0"/>
                  <w:divBdr>
                    <w:top w:val="none" w:sz="0" w:space="0" w:color="auto"/>
                    <w:left w:val="none" w:sz="0" w:space="0" w:color="auto"/>
                    <w:bottom w:val="none" w:sz="0" w:space="0" w:color="auto"/>
                    <w:right w:val="none" w:sz="0" w:space="0" w:color="auto"/>
                  </w:divBdr>
                  <w:divsChild>
                    <w:div w:id="741637222">
                      <w:marLeft w:val="0"/>
                      <w:marRight w:val="0"/>
                      <w:marTop w:val="0"/>
                      <w:marBottom w:val="0"/>
                      <w:divBdr>
                        <w:top w:val="none" w:sz="0" w:space="0" w:color="auto"/>
                        <w:left w:val="none" w:sz="0" w:space="0" w:color="auto"/>
                        <w:bottom w:val="none" w:sz="0" w:space="0" w:color="auto"/>
                        <w:right w:val="none" w:sz="0" w:space="0" w:color="auto"/>
                      </w:divBdr>
                    </w:div>
                  </w:divsChild>
                </w:div>
                <w:div w:id="1592856769">
                  <w:marLeft w:val="0"/>
                  <w:marRight w:val="0"/>
                  <w:marTop w:val="0"/>
                  <w:marBottom w:val="0"/>
                  <w:divBdr>
                    <w:top w:val="none" w:sz="0" w:space="0" w:color="auto"/>
                    <w:left w:val="none" w:sz="0" w:space="0" w:color="auto"/>
                    <w:bottom w:val="none" w:sz="0" w:space="0" w:color="auto"/>
                    <w:right w:val="none" w:sz="0" w:space="0" w:color="auto"/>
                  </w:divBdr>
                  <w:divsChild>
                    <w:div w:id="276329593">
                      <w:marLeft w:val="0"/>
                      <w:marRight w:val="0"/>
                      <w:marTop w:val="0"/>
                      <w:marBottom w:val="0"/>
                      <w:divBdr>
                        <w:top w:val="none" w:sz="0" w:space="0" w:color="auto"/>
                        <w:left w:val="none" w:sz="0" w:space="0" w:color="auto"/>
                        <w:bottom w:val="none" w:sz="0" w:space="0" w:color="auto"/>
                        <w:right w:val="none" w:sz="0" w:space="0" w:color="auto"/>
                      </w:divBdr>
                    </w:div>
                  </w:divsChild>
                </w:div>
                <w:div w:id="1949701011">
                  <w:marLeft w:val="0"/>
                  <w:marRight w:val="0"/>
                  <w:marTop w:val="0"/>
                  <w:marBottom w:val="0"/>
                  <w:divBdr>
                    <w:top w:val="none" w:sz="0" w:space="0" w:color="auto"/>
                    <w:left w:val="none" w:sz="0" w:space="0" w:color="auto"/>
                    <w:bottom w:val="none" w:sz="0" w:space="0" w:color="auto"/>
                    <w:right w:val="none" w:sz="0" w:space="0" w:color="auto"/>
                  </w:divBdr>
                  <w:divsChild>
                    <w:div w:id="920681170">
                      <w:marLeft w:val="0"/>
                      <w:marRight w:val="0"/>
                      <w:marTop w:val="0"/>
                      <w:marBottom w:val="0"/>
                      <w:divBdr>
                        <w:top w:val="none" w:sz="0" w:space="0" w:color="auto"/>
                        <w:left w:val="none" w:sz="0" w:space="0" w:color="auto"/>
                        <w:bottom w:val="none" w:sz="0" w:space="0" w:color="auto"/>
                        <w:right w:val="none" w:sz="0" w:space="0" w:color="auto"/>
                      </w:divBdr>
                    </w:div>
                  </w:divsChild>
                </w:div>
                <w:div w:id="151139122">
                  <w:marLeft w:val="0"/>
                  <w:marRight w:val="0"/>
                  <w:marTop w:val="0"/>
                  <w:marBottom w:val="0"/>
                  <w:divBdr>
                    <w:top w:val="none" w:sz="0" w:space="0" w:color="auto"/>
                    <w:left w:val="none" w:sz="0" w:space="0" w:color="auto"/>
                    <w:bottom w:val="none" w:sz="0" w:space="0" w:color="auto"/>
                    <w:right w:val="none" w:sz="0" w:space="0" w:color="auto"/>
                  </w:divBdr>
                  <w:divsChild>
                    <w:div w:id="2070565864">
                      <w:marLeft w:val="0"/>
                      <w:marRight w:val="0"/>
                      <w:marTop w:val="0"/>
                      <w:marBottom w:val="0"/>
                      <w:divBdr>
                        <w:top w:val="none" w:sz="0" w:space="0" w:color="auto"/>
                        <w:left w:val="none" w:sz="0" w:space="0" w:color="auto"/>
                        <w:bottom w:val="none" w:sz="0" w:space="0" w:color="auto"/>
                        <w:right w:val="none" w:sz="0" w:space="0" w:color="auto"/>
                      </w:divBdr>
                    </w:div>
                  </w:divsChild>
                </w:div>
                <w:div w:id="63185336">
                  <w:marLeft w:val="0"/>
                  <w:marRight w:val="0"/>
                  <w:marTop w:val="0"/>
                  <w:marBottom w:val="0"/>
                  <w:divBdr>
                    <w:top w:val="none" w:sz="0" w:space="0" w:color="auto"/>
                    <w:left w:val="none" w:sz="0" w:space="0" w:color="auto"/>
                    <w:bottom w:val="none" w:sz="0" w:space="0" w:color="auto"/>
                    <w:right w:val="none" w:sz="0" w:space="0" w:color="auto"/>
                  </w:divBdr>
                  <w:divsChild>
                    <w:div w:id="229852225">
                      <w:marLeft w:val="0"/>
                      <w:marRight w:val="0"/>
                      <w:marTop w:val="0"/>
                      <w:marBottom w:val="0"/>
                      <w:divBdr>
                        <w:top w:val="none" w:sz="0" w:space="0" w:color="auto"/>
                        <w:left w:val="none" w:sz="0" w:space="0" w:color="auto"/>
                        <w:bottom w:val="none" w:sz="0" w:space="0" w:color="auto"/>
                        <w:right w:val="none" w:sz="0" w:space="0" w:color="auto"/>
                      </w:divBdr>
                    </w:div>
                  </w:divsChild>
                </w:div>
                <w:div w:id="1802112983">
                  <w:marLeft w:val="0"/>
                  <w:marRight w:val="0"/>
                  <w:marTop w:val="0"/>
                  <w:marBottom w:val="0"/>
                  <w:divBdr>
                    <w:top w:val="none" w:sz="0" w:space="0" w:color="auto"/>
                    <w:left w:val="none" w:sz="0" w:space="0" w:color="auto"/>
                    <w:bottom w:val="none" w:sz="0" w:space="0" w:color="auto"/>
                    <w:right w:val="none" w:sz="0" w:space="0" w:color="auto"/>
                  </w:divBdr>
                  <w:divsChild>
                    <w:div w:id="519780665">
                      <w:marLeft w:val="0"/>
                      <w:marRight w:val="0"/>
                      <w:marTop w:val="0"/>
                      <w:marBottom w:val="0"/>
                      <w:divBdr>
                        <w:top w:val="none" w:sz="0" w:space="0" w:color="auto"/>
                        <w:left w:val="none" w:sz="0" w:space="0" w:color="auto"/>
                        <w:bottom w:val="none" w:sz="0" w:space="0" w:color="auto"/>
                        <w:right w:val="none" w:sz="0" w:space="0" w:color="auto"/>
                      </w:divBdr>
                    </w:div>
                  </w:divsChild>
                </w:div>
                <w:div w:id="721174453">
                  <w:marLeft w:val="0"/>
                  <w:marRight w:val="0"/>
                  <w:marTop w:val="0"/>
                  <w:marBottom w:val="0"/>
                  <w:divBdr>
                    <w:top w:val="none" w:sz="0" w:space="0" w:color="auto"/>
                    <w:left w:val="none" w:sz="0" w:space="0" w:color="auto"/>
                    <w:bottom w:val="none" w:sz="0" w:space="0" w:color="auto"/>
                    <w:right w:val="none" w:sz="0" w:space="0" w:color="auto"/>
                  </w:divBdr>
                  <w:divsChild>
                    <w:div w:id="637564230">
                      <w:marLeft w:val="0"/>
                      <w:marRight w:val="0"/>
                      <w:marTop w:val="0"/>
                      <w:marBottom w:val="0"/>
                      <w:divBdr>
                        <w:top w:val="none" w:sz="0" w:space="0" w:color="auto"/>
                        <w:left w:val="none" w:sz="0" w:space="0" w:color="auto"/>
                        <w:bottom w:val="none" w:sz="0" w:space="0" w:color="auto"/>
                        <w:right w:val="none" w:sz="0" w:space="0" w:color="auto"/>
                      </w:divBdr>
                    </w:div>
                  </w:divsChild>
                </w:div>
                <w:div w:id="13120715">
                  <w:marLeft w:val="0"/>
                  <w:marRight w:val="0"/>
                  <w:marTop w:val="0"/>
                  <w:marBottom w:val="0"/>
                  <w:divBdr>
                    <w:top w:val="none" w:sz="0" w:space="0" w:color="auto"/>
                    <w:left w:val="none" w:sz="0" w:space="0" w:color="auto"/>
                    <w:bottom w:val="none" w:sz="0" w:space="0" w:color="auto"/>
                    <w:right w:val="none" w:sz="0" w:space="0" w:color="auto"/>
                  </w:divBdr>
                  <w:divsChild>
                    <w:div w:id="357507789">
                      <w:marLeft w:val="0"/>
                      <w:marRight w:val="0"/>
                      <w:marTop w:val="0"/>
                      <w:marBottom w:val="0"/>
                      <w:divBdr>
                        <w:top w:val="none" w:sz="0" w:space="0" w:color="auto"/>
                        <w:left w:val="none" w:sz="0" w:space="0" w:color="auto"/>
                        <w:bottom w:val="none" w:sz="0" w:space="0" w:color="auto"/>
                        <w:right w:val="none" w:sz="0" w:space="0" w:color="auto"/>
                      </w:divBdr>
                    </w:div>
                    <w:div w:id="638611160">
                      <w:marLeft w:val="0"/>
                      <w:marRight w:val="0"/>
                      <w:marTop w:val="0"/>
                      <w:marBottom w:val="0"/>
                      <w:divBdr>
                        <w:top w:val="none" w:sz="0" w:space="0" w:color="auto"/>
                        <w:left w:val="none" w:sz="0" w:space="0" w:color="auto"/>
                        <w:bottom w:val="none" w:sz="0" w:space="0" w:color="auto"/>
                        <w:right w:val="none" w:sz="0" w:space="0" w:color="auto"/>
                      </w:divBdr>
                    </w:div>
                  </w:divsChild>
                </w:div>
                <w:div w:id="1476025380">
                  <w:marLeft w:val="0"/>
                  <w:marRight w:val="0"/>
                  <w:marTop w:val="0"/>
                  <w:marBottom w:val="0"/>
                  <w:divBdr>
                    <w:top w:val="none" w:sz="0" w:space="0" w:color="auto"/>
                    <w:left w:val="none" w:sz="0" w:space="0" w:color="auto"/>
                    <w:bottom w:val="none" w:sz="0" w:space="0" w:color="auto"/>
                    <w:right w:val="none" w:sz="0" w:space="0" w:color="auto"/>
                  </w:divBdr>
                  <w:divsChild>
                    <w:div w:id="2001497655">
                      <w:marLeft w:val="0"/>
                      <w:marRight w:val="0"/>
                      <w:marTop w:val="0"/>
                      <w:marBottom w:val="0"/>
                      <w:divBdr>
                        <w:top w:val="none" w:sz="0" w:space="0" w:color="auto"/>
                        <w:left w:val="none" w:sz="0" w:space="0" w:color="auto"/>
                        <w:bottom w:val="none" w:sz="0" w:space="0" w:color="auto"/>
                        <w:right w:val="none" w:sz="0" w:space="0" w:color="auto"/>
                      </w:divBdr>
                    </w:div>
                  </w:divsChild>
                </w:div>
                <w:div w:id="841236230">
                  <w:marLeft w:val="0"/>
                  <w:marRight w:val="0"/>
                  <w:marTop w:val="0"/>
                  <w:marBottom w:val="0"/>
                  <w:divBdr>
                    <w:top w:val="none" w:sz="0" w:space="0" w:color="auto"/>
                    <w:left w:val="none" w:sz="0" w:space="0" w:color="auto"/>
                    <w:bottom w:val="none" w:sz="0" w:space="0" w:color="auto"/>
                    <w:right w:val="none" w:sz="0" w:space="0" w:color="auto"/>
                  </w:divBdr>
                  <w:divsChild>
                    <w:div w:id="1947350064">
                      <w:marLeft w:val="0"/>
                      <w:marRight w:val="0"/>
                      <w:marTop w:val="0"/>
                      <w:marBottom w:val="0"/>
                      <w:divBdr>
                        <w:top w:val="none" w:sz="0" w:space="0" w:color="auto"/>
                        <w:left w:val="none" w:sz="0" w:space="0" w:color="auto"/>
                        <w:bottom w:val="none" w:sz="0" w:space="0" w:color="auto"/>
                        <w:right w:val="none" w:sz="0" w:space="0" w:color="auto"/>
                      </w:divBdr>
                    </w:div>
                  </w:divsChild>
                </w:div>
                <w:div w:id="1853105371">
                  <w:marLeft w:val="0"/>
                  <w:marRight w:val="0"/>
                  <w:marTop w:val="0"/>
                  <w:marBottom w:val="0"/>
                  <w:divBdr>
                    <w:top w:val="none" w:sz="0" w:space="0" w:color="auto"/>
                    <w:left w:val="none" w:sz="0" w:space="0" w:color="auto"/>
                    <w:bottom w:val="none" w:sz="0" w:space="0" w:color="auto"/>
                    <w:right w:val="none" w:sz="0" w:space="0" w:color="auto"/>
                  </w:divBdr>
                  <w:divsChild>
                    <w:div w:id="1409159282">
                      <w:marLeft w:val="0"/>
                      <w:marRight w:val="0"/>
                      <w:marTop w:val="0"/>
                      <w:marBottom w:val="0"/>
                      <w:divBdr>
                        <w:top w:val="none" w:sz="0" w:space="0" w:color="auto"/>
                        <w:left w:val="none" w:sz="0" w:space="0" w:color="auto"/>
                        <w:bottom w:val="none" w:sz="0" w:space="0" w:color="auto"/>
                        <w:right w:val="none" w:sz="0" w:space="0" w:color="auto"/>
                      </w:divBdr>
                    </w:div>
                  </w:divsChild>
                </w:div>
                <w:div w:id="502013390">
                  <w:marLeft w:val="0"/>
                  <w:marRight w:val="0"/>
                  <w:marTop w:val="0"/>
                  <w:marBottom w:val="0"/>
                  <w:divBdr>
                    <w:top w:val="none" w:sz="0" w:space="0" w:color="auto"/>
                    <w:left w:val="none" w:sz="0" w:space="0" w:color="auto"/>
                    <w:bottom w:val="none" w:sz="0" w:space="0" w:color="auto"/>
                    <w:right w:val="none" w:sz="0" w:space="0" w:color="auto"/>
                  </w:divBdr>
                  <w:divsChild>
                    <w:div w:id="179910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54501">
          <w:marLeft w:val="0"/>
          <w:marRight w:val="0"/>
          <w:marTop w:val="0"/>
          <w:marBottom w:val="0"/>
          <w:divBdr>
            <w:top w:val="none" w:sz="0" w:space="0" w:color="auto"/>
            <w:left w:val="none" w:sz="0" w:space="0" w:color="auto"/>
            <w:bottom w:val="none" w:sz="0" w:space="0" w:color="auto"/>
            <w:right w:val="none" w:sz="0" w:space="0" w:color="auto"/>
          </w:divBdr>
        </w:div>
        <w:div w:id="1936790847">
          <w:marLeft w:val="0"/>
          <w:marRight w:val="0"/>
          <w:marTop w:val="0"/>
          <w:marBottom w:val="0"/>
          <w:divBdr>
            <w:top w:val="none" w:sz="0" w:space="0" w:color="auto"/>
            <w:left w:val="none" w:sz="0" w:space="0" w:color="auto"/>
            <w:bottom w:val="none" w:sz="0" w:space="0" w:color="auto"/>
            <w:right w:val="none" w:sz="0" w:space="0" w:color="auto"/>
          </w:divBdr>
        </w:div>
        <w:div w:id="477235023">
          <w:marLeft w:val="0"/>
          <w:marRight w:val="0"/>
          <w:marTop w:val="0"/>
          <w:marBottom w:val="0"/>
          <w:divBdr>
            <w:top w:val="none" w:sz="0" w:space="0" w:color="auto"/>
            <w:left w:val="none" w:sz="0" w:space="0" w:color="auto"/>
            <w:bottom w:val="none" w:sz="0" w:space="0" w:color="auto"/>
            <w:right w:val="none" w:sz="0" w:space="0" w:color="auto"/>
          </w:divBdr>
        </w:div>
        <w:div w:id="325983378">
          <w:marLeft w:val="0"/>
          <w:marRight w:val="0"/>
          <w:marTop w:val="0"/>
          <w:marBottom w:val="0"/>
          <w:divBdr>
            <w:top w:val="none" w:sz="0" w:space="0" w:color="auto"/>
            <w:left w:val="none" w:sz="0" w:space="0" w:color="auto"/>
            <w:bottom w:val="none" w:sz="0" w:space="0" w:color="auto"/>
            <w:right w:val="none" w:sz="0" w:space="0" w:color="auto"/>
          </w:divBdr>
          <w:divsChild>
            <w:div w:id="1086195873">
              <w:marLeft w:val="-75"/>
              <w:marRight w:val="0"/>
              <w:marTop w:val="30"/>
              <w:marBottom w:val="30"/>
              <w:divBdr>
                <w:top w:val="none" w:sz="0" w:space="0" w:color="auto"/>
                <w:left w:val="none" w:sz="0" w:space="0" w:color="auto"/>
                <w:bottom w:val="none" w:sz="0" w:space="0" w:color="auto"/>
                <w:right w:val="none" w:sz="0" w:space="0" w:color="auto"/>
              </w:divBdr>
              <w:divsChild>
                <w:div w:id="571282364">
                  <w:marLeft w:val="0"/>
                  <w:marRight w:val="0"/>
                  <w:marTop w:val="0"/>
                  <w:marBottom w:val="0"/>
                  <w:divBdr>
                    <w:top w:val="none" w:sz="0" w:space="0" w:color="auto"/>
                    <w:left w:val="none" w:sz="0" w:space="0" w:color="auto"/>
                    <w:bottom w:val="none" w:sz="0" w:space="0" w:color="auto"/>
                    <w:right w:val="none" w:sz="0" w:space="0" w:color="auto"/>
                  </w:divBdr>
                  <w:divsChild>
                    <w:div w:id="1505706770">
                      <w:marLeft w:val="0"/>
                      <w:marRight w:val="0"/>
                      <w:marTop w:val="0"/>
                      <w:marBottom w:val="0"/>
                      <w:divBdr>
                        <w:top w:val="none" w:sz="0" w:space="0" w:color="auto"/>
                        <w:left w:val="none" w:sz="0" w:space="0" w:color="auto"/>
                        <w:bottom w:val="none" w:sz="0" w:space="0" w:color="auto"/>
                        <w:right w:val="none" w:sz="0" w:space="0" w:color="auto"/>
                      </w:divBdr>
                    </w:div>
                  </w:divsChild>
                </w:div>
                <w:div w:id="1798134293">
                  <w:marLeft w:val="0"/>
                  <w:marRight w:val="0"/>
                  <w:marTop w:val="0"/>
                  <w:marBottom w:val="0"/>
                  <w:divBdr>
                    <w:top w:val="none" w:sz="0" w:space="0" w:color="auto"/>
                    <w:left w:val="none" w:sz="0" w:space="0" w:color="auto"/>
                    <w:bottom w:val="none" w:sz="0" w:space="0" w:color="auto"/>
                    <w:right w:val="none" w:sz="0" w:space="0" w:color="auto"/>
                  </w:divBdr>
                  <w:divsChild>
                    <w:div w:id="315499899">
                      <w:marLeft w:val="0"/>
                      <w:marRight w:val="0"/>
                      <w:marTop w:val="0"/>
                      <w:marBottom w:val="0"/>
                      <w:divBdr>
                        <w:top w:val="none" w:sz="0" w:space="0" w:color="auto"/>
                        <w:left w:val="none" w:sz="0" w:space="0" w:color="auto"/>
                        <w:bottom w:val="none" w:sz="0" w:space="0" w:color="auto"/>
                        <w:right w:val="none" w:sz="0" w:space="0" w:color="auto"/>
                      </w:divBdr>
                    </w:div>
                  </w:divsChild>
                </w:div>
                <w:div w:id="2002848925">
                  <w:marLeft w:val="0"/>
                  <w:marRight w:val="0"/>
                  <w:marTop w:val="0"/>
                  <w:marBottom w:val="0"/>
                  <w:divBdr>
                    <w:top w:val="none" w:sz="0" w:space="0" w:color="auto"/>
                    <w:left w:val="none" w:sz="0" w:space="0" w:color="auto"/>
                    <w:bottom w:val="none" w:sz="0" w:space="0" w:color="auto"/>
                    <w:right w:val="none" w:sz="0" w:space="0" w:color="auto"/>
                  </w:divBdr>
                  <w:divsChild>
                    <w:div w:id="1915430591">
                      <w:marLeft w:val="0"/>
                      <w:marRight w:val="0"/>
                      <w:marTop w:val="0"/>
                      <w:marBottom w:val="0"/>
                      <w:divBdr>
                        <w:top w:val="none" w:sz="0" w:space="0" w:color="auto"/>
                        <w:left w:val="none" w:sz="0" w:space="0" w:color="auto"/>
                        <w:bottom w:val="none" w:sz="0" w:space="0" w:color="auto"/>
                        <w:right w:val="none" w:sz="0" w:space="0" w:color="auto"/>
                      </w:divBdr>
                    </w:div>
                  </w:divsChild>
                </w:div>
                <w:div w:id="2005471646">
                  <w:marLeft w:val="0"/>
                  <w:marRight w:val="0"/>
                  <w:marTop w:val="0"/>
                  <w:marBottom w:val="0"/>
                  <w:divBdr>
                    <w:top w:val="none" w:sz="0" w:space="0" w:color="auto"/>
                    <w:left w:val="none" w:sz="0" w:space="0" w:color="auto"/>
                    <w:bottom w:val="none" w:sz="0" w:space="0" w:color="auto"/>
                    <w:right w:val="none" w:sz="0" w:space="0" w:color="auto"/>
                  </w:divBdr>
                  <w:divsChild>
                    <w:div w:id="1790539837">
                      <w:marLeft w:val="0"/>
                      <w:marRight w:val="0"/>
                      <w:marTop w:val="0"/>
                      <w:marBottom w:val="0"/>
                      <w:divBdr>
                        <w:top w:val="none" w:sz="0" w:space="0" w:color="auto"/>
                        <w:left w:val="none" w:sz="0" w:space="0" w:color="auto"/>
                        <w:bottom w:val="none" w:sz="0" w:space="0" w:color="auto"/>
                        <w:right w:val="none" w:sz="0" w:space="0" w:color="auto"/>
                      </w:divBdr>
                    </w:div>
                  </w:divsChild>
                </w:div>
                <w:div w:id="1083844731">
                  <w:marLeft w:val="0"/>
                  <w:marRight w:val="0"/>
                  <w:marTop w:val="0"/>
                  <w:marBottom w:val="0"/>
                  <w:divBdr>
                    <w:top w:val="none" w:sz="0" w:space="0" w:color="auto"/>
                    <w:left w:val="none" w:sz="0" w:space="0" w:color="auto"/>
                    <w:bottom w:val="none" w:sz="0" w:space="0" w:color="auto"/>
                    <w:right w:val="none" w:sz="0" w:space="0" w:color="auto"/>
                  </w:divBdr>
                  <w:divsChild>
                    <w:div w:id="1598172842">
                      <w:marLeft w:val="0"/>
                      <w:marRight w:val="0"/>
                      <w:marTop w:val="0"/>
                      <w:marBottom w:val="0"/>
                      <w:divBdr>
                        <w:top w:val="none" w:sz="0" w:space="0" w:color="auto"/>
                        <w:left w:val="none" w:sz="0" w:space="0" w:color="auto"/>
                        <w:bottom w:val="none" w:sz="0" w:space="0" w:color="auto"/>
                        <w:right w:val="none" w:sz="0" w:space="0" w:color="auto"/>
                      </w:divBdr>
                    </w:div>
                  </w:divsChild>
                </w:div>
                <w:div w:id="608242631">
                  <w:marLeft w:val="0"/>
                  <w:marRight w:val="0"/>
                  <w:marTop w:val="0"/>
                  <w:marBottom w:val="0"/>
                  <w:divBdr>
                    <w:top w:val="none" w:sz="0" w:space="0" w:color="auto"/>
                    <w:left w:val="none" w:sz="0" w:space="0" w:color="auto"/>
                    <w:bottom w:val="none" w:sz="0" w:space="0" w:color="auto"/>
                    <w:right w:val="none" w:sz="0" w:space="0" w:color="auto"/>
                  </w:divBdr>
                  <w:divsChild>
                    <w:div w:id="9456805">
                      <w:marLeft w:val="0"/>
                      <w:marRight w:val="0"/>
                      <w:marTop w:val="0"/>
                      <w:marBottom w:val="0"/>
                      <w:divBdr>
                        <w:top w:val="none" w:sz="0" w:space="0" w:color="auto"/>
                        <w:left w:val="none" w:sz="0" w:space="0" w:color="auto"/>
                        <w:bottom w:val="none" w:sz="0" w:space="0" w:color="auto"/>
                        <w:right w:val="none" w:sz="0" w:space="0" w:color="auto"/>
                      </w:divBdr>
                    </w:div>
                    <w:div w:id="1909072587">
                      <w:marLeft w:val="0"/>
                      <w:marRight w:val="0"/>
                      <w:marTop w:val="0"/>
                      <w:marBottom w:val="0"/>
                      <w:divBdr>
                        <w:top w:val="none" w:sz="0" w:space="0" w:color="auto"/>
                        <w:left w:val="none" w:sz="0" w:space="0" w:color="auto"/>
                        <w:bottom w:val="none" w:sz="0" w:space="0" w:color="auto"/>
                        <w:right w:val="none" w:sz="0" w:space="0" w:color="auto"/>
                      </w:divBdr>
                    </w:div>
                    <w:div w:id="1722947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7427963">
          <w:marLeft w:val="0"/>
          <w:marRight w:val="0"/>
          <w:marTop w:val="0"/>
          <w:marBottom w:val="0"/>
          <w:divBdr>
            <w:top w:val="none" w:sz="0" w:space="0" w:color="auto"/>
            <w:left w:val="none" w:sz="0" w:space="0" w:color="auto"/>
            <w:bottom w:val="none" w:sz="0" w:space="0" w:color="auto"/>
            <w:right w:val="none" w:sz="0" w:space="0" w:color="auto"/>
          </w:divBdr>
        </w:div>
        <w:div w:id="1503928514">
          <w:marLeft w:val="0"/>
          <w:marRight w:val="0"/>
          <w:marTop w:val="0"/>
          <w:marBottom w:val="0"/>
          <w:divBdr>
            <w:top w:val="none" w:sz="0" w:space="0" w:color="auto"/>
            <w:left w:val="none" w:sz="0" w:space="0" w:color="auto"/>
            <w:bottom w:val="none" w:sz="0" w:space="0" w:color="auto"/>
            <w:right w:val="none" w:sz="0" w:space="0" w:color="auto"/>
          </w:divBdr>
        </w:div>
        <w:div w:id="685793402">
          <w:marLeft w:val="0"/>
          <w:marRight w:val="0"/>
          <w:marTop w:val="0"/>
          <w:marBottom w:val="0"/>
          <w:divBdr>
            <w:top w:val="none" w:sz="0" w:space="0" w:color="auto"/>
            <w:left w:val="none" w:sz="0" w:space="0" w:color="auto"/>
            <w:bottom w:val="none" w:sz="0" w:space="0" w:color="auto"/>
            <w:right w:val="none" w:sz="0" w:space="0" w:color="auto"/>
          </w:divBdr>
          <w:divsChild>
            <w:div w:id="222525079">
              <w:marLeft w:val="-75"/>
              <w:marRight w:val="0"/>
              <w:marTop w:val="30"/>
              <w:marBottom w:val="30"/>
              <w:divBdr>
                <w:top w:val="none" w:sz="0" w:space="0" w:color="auto"/>
                <w:left w:val="none" w:sz="0" w:space="0" w:color="auto"/>
                <w:bottom w:val="none" w:sz="0" w:space="0" w:color="auto"/>
                <w:right w:val="none" w:sz="0" w:space="0" w:color="auto"/>
              </w:divBdr>
              <w:divsChild>
                <w:div w:id="35855091">
                  <w:marLeft w:val="0"/>
                  <w:marRight w:val="0"/>
                  <w:marTop w:val="0"/>
                  <w:marBottom w:val="0"/>
                  <w:divBdr>
                    <w:top w:val="none" w:sz="0" w:space="0" w:color="auto"/>
                    <w:left w:val="none" w:sz="0" w:space="0" w:color="auto"/>
                    <w:bottom w:val="none" w:sz="0" w:space="0" w:color="auto"/>
                    <w:right w:val="none" w:sz="0" w:space="0" w:color="auto"/>
                  </w:divBdr>
                  <w:divsChild>
                    <w:div w:id="977759466">
                      <w:marLeft w:val="0"/>
                      <w:marRight w:val="0"/>
                      <w:marTop w:val="0"/>
                      <w:marBottom w:val="0"/>
                      <w:divBdr>
                        <w:top w:val="none" w:sz="0" w:space="0" w:color="auto"/>
                        <w:left w:val="none" w:sz="0" w:space="0" w:color="auto"/>
                        <w:bottom w:val="none" w:sz="0" w:space="0" w:color="auto"/>
                        <w:right w:val="none" w:sz="0" w:space="0" w:color="auto"/>
                      </w:divBdr>
                    </w:div>
                  </w:divsChild>
                </w:div>
                <w:div w:id="840391684">
                  <w:marLeft w:val="0"/>
                  <w:marRight w:val="0"/>
                  <w:marTop w:val="0"/>
                  <w:marBottom w:val="0"/>
                  <w:divBdr>
                    <w:top w:val="none" w:sz="0" w:space="0" w:color="auto"/>
                    <w:left w:val="none" w:sz="0" w:space="0" w:color="auto"/>
                    <w:bottom w:val="none" w:sz="0" w:space="0" w:color="auto"/>
                    <w:right w:val="none" w:sz="0" w:space="0" w:color="auto"/>
                  </w:divBdr>
                  <w:divsChild>
                    <w:div w:id="1950427293">
                      <w:marLeft w:val="0"/>
                      <w:marRight w:val="0"/>
                      <w:marTop w:val="0"/>
                      <w:marBottom w:val="0"/>
                      <w:divBdr>
                        <w:top w:val="none" w:sz="0" w:space="0" w:color="auto"/>
                        <w:left w:val="none" w:sz="0" w:space="0" w:color="auto"/>
                        <w:bottom w:val="none" w:sz="0" w:space="0" w:color="auto"/>
                        <w:right w:val="none" w:sz="0" w:space="0" w:color="auto"/>
                      </w:divBdr>
                    </w:div>
                  </w:divsChild>
                </w:div>
                <w:div w:id="1266421454">
                  <w:marLeft w:val="0"/>
                  <w:marRight w:val="0"/>
                  <w:marTop w:val="0"/>
                  <w:marBottom w:val="0"/>
                  <w:divBdr>
                    <w:top w:val="none" w:sz="0" w:space="0" w:color="auto"/>
                    <w:left w:val="none" w:sz="0" w:space="0" w:color="auto"/>
                    <w:bottom w:val="none" w:sz="0" w:space="0" w:color="auto"/>
                    <w:right w:val="none" w:sz="0" w:space="0" w:color="auto"/>
                  </w:divBdr>
                  <w:divsChild>
                    <w:div w:id="803617137">
                      <w:marLeft w:val="0"/>
                      <w:marRight w:val="0"/>
                      <w:marTop w:val="0"/>
                      <w:marBottom w:val="0"/>
                      <w:divBdr>
                        <w:top w:val="none" w:sz="0" w:space="0" w:color="auto"/>
                        <w:left w:val="none" w:sz="0" w:space="0" w:color="auto"/>
                        <w:bottom w:val="none" w:sz="0" w:space="0" w:color="auto"/>
                        <w:right w:val="none" w:sz="0" w:space="0" w:color="auto"/>
                      </w:divBdr>
                    </w:div>
                  </w:divsChild>
                </w:div>
                <w:div w:id="1531063873">
                  <w:marLeft w:val="0"/>
                  <w:marRight w:val="0"/>
                  <w:marTop w:val="0"/>
                  <w:marBottom w:val="0"/>
                  <w:divBdr>
                    <w:top w:val="none" w:sz="0" w:space="0" w:color="auto"/>
                    <w:left w:val="none" w:sz="0" w:space="0" w:color="auto"/>
                    <w:bottom w:val="none" w:sz="0" w:space="0" w:color="auto"/>
                    <w:right w:val="none" w:sz="0" w:space="0" w:color="auto"/>
                  </w:divBdr>
                  <w:divsChild>
                    <w:div w:id="1951425876">
                      <w:marLeft w:val="0"/>
                      <w:marRight w:val="0"/>
                      <w:marTop w:val="0"/>
                      <w:marBottom w:val="0"/>
                      <w:divBdr>
                        <w:top w:val="none" w:sz="0" w:space="0" w:color="auto"/>
                        <w:left w:val="none" w:sz="0" w:space="0" w:color="auto"/>
                        <w:bottom w:val="none" w:sz="0" w:space="0" w:color="auto"/>
                        <w:right w:val="none" w:sz="0" w:space="0" w:color="auto"/>
                      </w:divBdr>
                    </w:div>
                  </w:divsChild>
                </w:div>
                <w:div w:id="1130199250">
                  <w:marLeft w:val="0"/>
                  <w:marRight w:val="0"/>
                  <w:marTop w:val="0"/>
                  <w:marBottom w:val="0"/>
                  <w:divBdr>
                    <w:top w:val="none" w:sz="0" w:space="0" w:color="auto"/>
                    <w:left w:val="none" w:sz="0" w:space="0" w:color="auto"/>
                    <w:bottom w:val="none" w:sz="0" w:space="0" w:color="auto"/>
                    <w:right w:val="none" w:sz="0" w:space="0" w:color="auto"/>
                  </w:divBdr>
                  <w:divsChild>
                    <w:div w:id="2071807062">
                      <w:marLeft w:val="0"/>
                      <w:marRight w:val="0"/>
                      <w:marTop w:val="0"/>
                      <w:marBottom w:val="0"/>
                      <w:divBdr>
                        <w:top w:val="none" w:sz="0" w:space="0" w:color="auto"/>
                        <w:left w:val="none" w:sz="0" w:space="0" w:color="auto"/>
                        <w:bottom w:val="none" w:sz="0" w:space="0" w:color="auto"/>
                        <w:right w:val="none" w:sz="0" w:space="0" w:color="auto"/>
                      </w:divBdr>
                    </w:div>
                  </w:divsChild>
                </w:div>
                <w:div w:id="422263409">
                  <w:marLeft w:val="0"/>
                  <w:marRight w:val="0"/>
                  <w:marTop w:val="0"/>
                  <w:marBottom w:val="0"/>
                  <w:divBdr>
                    <w:top w:val="none" w:sz="0" w:space="0" w:color="auto"/>
                    <w:left w:val="none" w:sz="0" w:space="0" w:color="auto"/>
                    <w:bottom w:val="none" w:sz="0" w:space="0" w:color="auto"/>
                    <w:right w:val="none" w:sz="0" w:space="0" w:color="auto"/>
                  </w:divBdr>
                  <w:divsChild>
                    <w:div w:id="1035469615">
                      <w:marLeft w:val="0"/>
                      <w:marRight w:val="0"/>
                      <w:marTop w:val="0"/>
                      <w:marBottom w:val="0"/>
                      <w:divBdr>
                        <w:top w:val="none" w:sz="0" w:space="0" w:color="auto"/>
                        <w:left w:val="none" w:sz="0" w:space="0" w:color="auto"/>
                        <w:bottom w:val="none" w:sz="0" w:space="0" w:color="auto"/>
                        <w:right w:val="none" w:sz="0" w:space="0" w:color="auto"/>
                      </w:divBdr>
                    </w:div>
                  </w:divsChild>
                </w:div>
                <w:div w:id="1667246407">
                  <w:marLeft w:val="0"/>
                  <w:marRight w:val="0"/>
                  <w:marTop w:val="0"/>
                  <w:marBottom w:val="0"/>
                  <w:divBdr>
                    <w:top w:val="none" w:sz="0" w:space="0" w:color="auto"/>
                    <w:left w:val="none" w:sz="0" w:space="0" w:color="auto"/>
                    <w:bottom w:val="none" w:sz="0" w:space="0" w:color="auto"/>
                    <w:right w:val="none" w:sz="0" w:space="0" w:color="auto"/>
                  </w:divBdr>
                  <w:divsChild>
                    <w:div w:id="252932260">
                      <w:marLeft w:val="0"/>
                      <w:marRight w:val="0"/>
                      <w:marTop w:val="0"/>
                      <w:marBottom w:val="0"/>
                      <w:divBdr>
                        <w:top w:val="none" w:sz="0" w:space="0" w:color="auto"/>
                        <w:left w:val="none" w:sz="0" w:space="0" w:color="auto"/>
                        <w:bottom w:val="none" w:sz="0" w:space="0" w:color="auto"/>
                        <w:right w:val="none" w:sz="0" w:space="0" w:color="auto"/>
                      </w:divBdr>
                    </w:div>
                    <w:div w:id="1665666679">
                      <w:marLeft w:val="0"/>
                      <w:marRight w:val="0"/>
                      <w:marTop w:val="0"/>
                      <w:marBottom w:val="0"/>
                      <w:divBdr>
                        <w:top w:val="none" w:sz="0" w:space="0" w:color="auto"/>
                        <w:left w:val="none" w:sz="0" w:space="0" w:color="auto"/>
                        <w:bottom w:val="none" w:sz="0" w:space="0" w:color="auto"/>
                        <w:right w:val="none" w:sz="0" w:space="0" w:color="auto"/>
                      </w:divBdr>
                    </w:div>
                    <w:div w:id="1789544666">
                      <w:marLeft w:val="0"/>
                      <w:marRight w:val="0"/>
                      <w:marTop w:val="0"/>
                      <w:marBottom w:val="0"/>
                      <w:divBdr>
                        <w:top w:val="none" w:sz="0" w:space="0" w:color="auto"/>
                        <w:left w:val="none" w:sz="0" w:space="0" w:color="auto"/>
                        <w:bottom w:val="none" w:sz="0" w:space="0" w:color="auto"/>
                        <w:right w:val="none" w:sz="0" w:space="0" w:color="auto"/>
                      </w:divBdr>
                    </w:div>
                    <w:div w:id="1611038470">
                      <w:marLeft w:val="0"/>
                      <w:marRight w:val="0"/>
                      <w:marTop w:val="0"/>
                      <w:marBottom w:val="0"/>
                      <w:divBdr>
                        <w:top w:val="none" w:sz="0" w:space="0" w:color="auto"/>
                        <w:left w:val="none" w:sz="0" w:space="0" w:color="auto"/>
                        <w:bottom w:val="none" w:sz="0" w:space="0" w:color="auto"/>
                        <w:right w:val="none" w:sz="0" w:space="0" w:color="auto"/>
                      </w:divBdr>
                    </w:div>
                    <w:div w:id="1463765974">
                      <w:marLeft w:val="0"/>
                      <w:marRight w:val="0"/>
                      <w:marTop w:val="0"/>
                      <w:marBottom w:val="0"/>
                      <w:divBdr>
                        <w:top w:val="none" w:sz="0" w:space="0" w:color="auto"/>
                        <w:left w:val="none" w:sz="0" w:space="0" w:color="auto"/>
                        <w:bottom w:val="none" w:sz="0" w:space="0" w:color="auto"/>
                        <w:right w:val="none" w:sz="0" w:space="0" w:color="auto"/>
                      </w:divBdr>
                    </w:div>
                  </w:divsChild>
                </w:div>
                <w:div w:id="811413337">
                  <w:marLeft w:val="0"/>
                  <w:marRight w:val="0"/>
                  <w:marTop w:val="0"/>
                  <w:marBottom w:val="0"/>
                  <w:divBdr>
                    <w:top w:val="none" w:sz="0" w:space="0" w:color="auto"/>
                    <w:left w:val="none" w:sz="0" w:space="0" w:color="auto"/>
                    <w:bottom w:val="none" w:sz="0" w:space="0" w:color="auto"/>
                    <w:right w:val="none" w:sz="0" w:space="0" w:color="auto"/>
                  </w:divBdr>
                  <w:divsChild>
                    <w:div w:id="618993978">
                      <w:marLeft w:val="0"/>
                      <w:marRight w:val="0"/>
                      <w:marTop w:val="0"/>
                      <w:marBottom w:val="0"/>
                      <w:divBdr>
                        <w:top w:val="none" w:sz="0" w:space="0" w:color="auto"/>
                        <w:left w:val="none" w:sz="0" w:space="0" w:color="auto"/>
                        <w:bottom w:val="none" w:sz="0" w:space="0" w:color="auto"/>
                        <w:right w:val="none" w:sz="0" w:space="0" w:color="auto"/>
                      </w:divBdr>
                    </w:div>
                    <w:div w:id="1755514691">
                      <w:marLeft w:val="0"/>
                      <w:marRight w:val="0"/>
                      <w:marTop w:val="0"/>
                      <w:marBottom w:val="0"/>
                      <w:divBdr>
                        <w:top w:val="none" w:sz="0" w:space="0" w:color="auto"/>
                        <w:left w:val="none" w:sz="0" w:space="0" w:color="auto"/>
                        <w:bottom w:val="none" w:sz="0" w:space="0" w:color="auto"/>
                        <w:right w:val="none" w:sz="0" w:space="0" w:color="auto"/>
                      </w:divBdr>
                    </w:div>
                    <w:div w:id="215700496">
                      <w:marLeft w:val="0"/>
                      <w:marRight w:val="0"/>
                      <w:marTop w:val="0"/>
                      <w:marBottom w:val="0"/>
                      <w:divBdr>
                        <w:top w:val="none" w:sz="0" w:space="0" w:color="auto"/>
                        <w:left w:val="none" w:sz="0" w:space="0" w:color="auto"/>
                        <w:bottom w:val="none" w:sz="0" w:space="0" w:color="auto"/>
                        <w:right w:val="none" w:sz="0" w:space="0" w:color="auto"/>
                      </w:divBdr>
                    </w:div>
                    <w:div w:id="66803032">
                      <w:marLeft w:val="0"/>
                      <w:marRight w:val="0"/>
                      <w:marTop w:val="0"/>
                      <w:marBottom w:val="0"/>
                      <w:divBdr>
                        <w:top w:val="none" w:sz="0" w:space="0" w:color="auto"/>
                        <w:left w:val="none" w:sz="0" w:space="0" w:color="auto"/>
                        <w:bottom w:val="none" w:sz="0" w:space="0" w:color="auto"/>
                        <w:right w:val="none" w:sz="0" w:space="0" w:color="auto"/>
                      </w:divBdr>
                    </w:div>
                    <w:div w:id="1165124479">
                      <w:marLeft w:val="0"/>
                      <w:marRight w:val="0"/>
                      <w:marTop w:val="0"/>
                      <w:marBottom w:val="0"/>
                      <w:divBdr>
                        <w:top w:val="none" w:sz="0" w:space="0" w:color="auto"/>
                        <w:left w:val="none" w:sz="0" w:space="0" w:color="auto"/>
                        <w:bottom w:val="none" w:sz="0" w:space="0" w:color="auto"/>
                        <w:right w:val="none" w:sz="0" w:space="0" w:color="auto"/>
                      </w:divBdr>
                    </w:div>
                  </w:divsChild>
                </w:div>
                <w:div w:id="2133598249">
                  <w:marLeft w:val="0"/>
                  <w:marRight w:val="0"/>
                  <w:marTop w:val="0"/>
                  <w:marBottom w:val="0"/>
                  <w:divBdr>
                    <w:top w:val="none" w:sz="0" w:space="0" w:color="auto"/>
                    <w:left w:val="none" w:sz="0" w:space="0" w:color="auto"/>
                    <w:bottom w:val="none" w:sz="0" w:space="0" w:color="auto"/>
                    <w:right w:val="none" w:sz="0" w:space="0" w:color="auto"/>
                  </w:divBdr>
                  <w:divsChild>
                    <w:div w:id="1915237284">
                      <w:marLeft w:val="0"/>
                      <w:marRight w:val="0"/>
                      <w:marTop w:val="0"/>
                      <w:marBottom w:val="0"/>
                      <w:divBdr>
                        <w:top w:val="none" w:sz="0" w:space="0" w:color="auto"/>
                        <w:left w:val="none" w:sz="0" w:space="0" w:color="auto"/>
                        <w:bottom w:val="none" w:sz="0" w:space="0" w:color="auto"/>
                        <w:right w:val="none" w:sz="0" w:space="0" w:color="auto"/>
                      </w:divBdr>
                    </w:div>
                    <w:div w:id="542447029">
                      <w:marLeft w:val="0"/>
                      <w:marRight w:val="0"/>
                      <w:marTop w:val="0"/>
                      <w:marBottom w:val="0"/>
                      <w:divBdr>
                        <w:top w:val="none" w:sz="0" w:space="0" w:color="auto"/>
                        <w:left w:val="none" w:sz="0" w:space="0" w:color="auto"/>
                        <w:bottom w:val="none" w:sz="0" w:space="0" w:color="auto"/>
                        <w:right w:val="none" w:sz="0" w:space="0" w:color="auto"/>
                      </w:divBdr>
                    </w:div>
                    <w:div w:id="1153835466">
                      <w:marLeft w:val="0"/>
                      <w:marRight w:val="0"/>
                      <w:marTop w:val="0"/>
                      <w:marBottom w:val="0"/>
                      <w:divBdr>
                        <w:top w:val="none" w:sz="0" w:space="0" w:color="auto"/>
                        <w:left w:val="none" w:sz="0" w:space="0" w:color="auto"/>
                        <w:bottom w:val="none" w:sz="0" w:space="0" w:color="auto"/>
                        <w:right w:val="none" w:sz="0" w:space="0" w:color="auto"/>
                      </w:divBdr>
                    </w:div>
                    <w:div w:id="1622374248">
                      <w:marLeft w:val="0"/>
                      <w:marRight w:val="0"/>
                      <w:marTop w:val="0"/>
                      <w:marBottom w:val="0"/>
                      <w:divBdr>
                        <w:top w:val="none" w:sz="0" w:space="0" w:color="auto"/>
                        <w:left w:val="none" w:sz="0" w:space="0" w:color="auto"/>
                        <w:bottom w:val="none" w:sz="0" w:space="0" w:color="auto"/>
                        <w:right w:val="none" w:sz="0" w:space="0" w:color="auto"/>
                      </w:divBdr>
                    </w:div>
                    <w:div w:id="2015911374">
                      <w:marLeft w:val="0"/>
                      <w:marRight w:val="0"/>
                      <w:marTop w:val="0"/>
                      <w:marBottom w:val="0"/>
                      <w:divBdr>
                        <w:top w:val="none" w:sz="0" w:space="0" w:color="auto"/>
                        <w:left w:val="none" w:sz="0" w:space="0" w:color="auto"/>
                        <w:bottom w:val="none" w:sz="0" w:space="0" w:color="auto"/>
                        <w:right w:val="none" w:sz="0" w:space="0" w:color="auto"/>
                      </w:divBdr>
                    </w:div>
                    <w:div w:id="1352755297">
                      <w:marLeft w:val="0"/>
                      <w:marRight w:val="0"/>
                      <w:marTop w:val="0"/>
                      <w:marBottom w:val="0"/>
                      <w:divBdr>
                        <w:top w:val="none" w:sz="0" w:space="0" w:color="auto"/>
                        <w:left w:val="none" w:sz="0" w:space="0" w:color="auto"/>
                        <w:bottom w:val="none" w:sz="0" w:space="0" w:color="auto"/>
                        <w:right w:val="none" w:sz="0" w:space="0" w:color="auto"/>
                      </w:divBdr>
                    </w:div>
                    <w:div w:id="2147355354">
                      <w:marLeft w:val="0"/>
                      <w:marRight w:val="0"/>
                      <w:marTop w:val="0"/>
                      <w:marBottom w:val="0"/>
                      <w:divBdr>
                        <w:top w:val="none" w:sz="0" w:space="0" w:color="auto"/>
                        <w:left w:val="none" w:sz="0" w:space="0" w:color="auto"/>
                        <w:bottom w:val="none" w:sz="0" w:space="0" w:color="auto"/>
                        <w:right w:val="none" w:sz="0" w:space="0" w:color="auto"/>
                      </w:divBdr>
                    </w:div>
                    <w:div w:id="1729181788">
                      <w:marLeft w:val="0"/>
                      <w:marRight w:val="0"/>
                      <w:marTop w:val="0"/>
                      <w:marBottom w:val="0"/>
                      <w:divBdr>
                        <w:top w:val="none" w:sz="0" w:space="0" w:color="auto"/>
                        <w:left w:val="none" w:sz="0" w:space="0" w:color="auto"/>
                        <w:bottom w:val="none" w:sz="0" w:space="0" w:color="auto"/>
                        <w:right w:val="none" w:sz="0" w:space="0" w:color="auto"/>
                      </w:divBdr>
                    </w:div>
                    <w:div w:id="787897257">
                      <w:marLeft w:val="0"/>
                      <w:marRight w:val="0"/>
                      <w:marTop w:val="0"/>
                      <w:marBottom w:val="0"/>
                      <w:divBdr>
                        <w:top w:val="none" w:sz="0" w:space="0" w:color="auto"/>
                        <w:left w:val="none" w:sz="0" w:space="0" w:color="auto"/>
                        <w:bottom w:val="none" w:sz="0" w:space="0" w:color="auto"/>
                        <w:right w:val="none" w:sz="0" w:space="0" w:color="auto"/>
                      </w:divBdr>
                    </w:div>
                  </w:divsChild>
                </w:div>
                <w:div w:id="1184056556">
                  <w:marLeft w:val="0"/>
                  <w:marRight w:val="0"/>
                  <w:marTop w:val="0"/>
                  <w:marBottom w:val="0"/>
                  <w:divBdr>
                    <w:top w:val="none" w:sz="0" w:space="0" w:color="auto"/>
                    <w:left w:val="none" w:sz="0" w:space="0" w:color="auto"/>
                    <w:bottom w:val="none" w:sz="0" w:space="0" w:color="auto"/>
                    <w:right w:val="none" w:sz="0" w:space="0" w:color="auto"/>
                  </w:divBdr>
                  <w:divsChild>
                    <w:div w:id="1215847839">
                      <w:marLeft w:val="0"/>
                      <w:marRight w:val="0"/>
                      <w:marTop w:val="0"/>
                      <w:marBottom w:val="0"/>
                      <w:divBdr>
                        <w:top w:val="none" w:sz="0" w:space="0" w:color="auto"/>
                        <w:left w:val="none" w:sz="0" w:space="0" w:color="auto"/>
                        <w:bottom w:val="none" w:sz="0" w:space="0" w:color="auto"/>
                        <w:right w:val="none" w:sz="0" w:space="0" w:color="auto"/>
                      </w:divBdr>
                    </w:div>
                    <w:div w:id="904873713">
                      <w:marLeft w:val="0"/>
                      <w:marRight w:val="0"/>
                      <w:marTop w:val="0"/>
                      <w:marBottom w:val="0"/>
                      <w:divBdr>
                        <w:top w:val="none" w:sz="0" w:space="0" w:color="auto"/>
                        <w:left w:val="none" w:sz="0" w:space="0" w:color="auto"/>
                        <w:bottom w:val="none" w:sz="0" w:space="0" w:color="auto"/>
                        <w:right w:val="none" w:sz="0" w:space="0" w:color="auto"/>
                      </w:divBdr>
                    </w:div>
                    <w:div w:id="579295861">
                      <w:marLeft w:val="0"/>
                      <w:marRight w:val="0"/>
                      <w:marTop w:val="0"/>
                      <w:marBottom w:val="0"/>
                      <w:divBdr>
                        <w:top w:val="none" w:sz="0" w:space="0" w:color="auto"/>
                        <w:left w:val="none" w:sz="0" w:space="0" w:color="auto"/>
                        <w:bottom w:val="none" w:sz="0" w:space="0" w:color="auto"/>
                        <w:right w:val="none" w:sz="0" w:space="0" w:color="auto"/>
                      </w:divBdr>
                    </w:div>
                    <w:div w:id="1383866061">
                      <w:marLeft w:val="0"/>
                      <w:marRight w:val="0"/>
                      <w:marTop w:val="0"/>
                      <w:marBottom w:val="0"/>
                      <w:divBdr>
                        <w:top w:val="none" w:sz="0" w:space="0" w:color="auto"/>
                        <w:left w:val="none" w:sz="0" w:space="0" w:color="auto"/>
                        <w:bottom w:val="none" w:sz="0" w:space="0" w:color="auto"/>
                        <w:right w:val="none" w:sz="0" w:space="0" w:color="auto"/>
                      </w:divBdr>
                    </w:div>
                    <w:div w:id="542865341">
                      <w:marLeft w:val="0"/>
                      <w:marRight w:val="0"/>
                      <w:marTop w:val="0"/>
                      <w:marBottom w:val="0"/>
                      <w:divBdr>
                        <w:top w:val="none" w:sz="0" w:space="0" w:color="auto"/>
                        <w:left w:val="none" w:sz="0" w:space="0" w:color="auto"/>
                        <w:bottom w:val="none" w:sz="0" w:space="0" w:color="auto"/>
                        <w:right w:val="none" w:sz="0" w:space="0" w:color="auto"/>
                      </w:divBdr>
                    </w:div>
                    <w:div w:id="1035420967">
                      <w:marLeft w:val="0"/>
                      <w:marRight w:val="0"/>
                      <w:marTop w:val="0"/>
                      <w:marBottom w:val="0"/>
                      <w:divBdr>
                        <w:top w:val="none" w:sz="0" w:space="0" w:color="auto"/>
                        <w:left w:val="none" w:sz="0" w:space="0" w:color="auto"/>
                        <w:bottom w:val="none" w:sz="0" w:space="0" w:color="auto"/>
                        <w:right w:val="none" w:sz="0" w:space="0" w:color="auto"/>
                      </w:divBdr>
                    </w:div>
                    <w:div w:id="237207200">
                      <w:marLeft w:val="0"/>
                      <w:marRight w:val="0"/>
                      <w:marTop w:val="0"/>
                      <w:marBottom w:val="0"/>
                      <w:divBdr>
                        <w:top w:val="none" w:sz="0" w:space="0" w:color="auto"/>
                        <w:left w:val="none" w:sz="0" w:space="0" w:color="auto"/>
                        <w:bottom w:val="none" w:sz="0" w:space="0" w:color="auto"/>
                        <w:right w:val="none" w:sz="0" w:space="0" w:color="auto"/>
                      </w:divBdr>
                    </w:div>
                    <w:div w:id="1540705029">
                      <w:marLeft w:val="0"/>
                      <w:marRight w:val="0"/>
                      <w:marTop w:val="0"/>
                      <w:marBottom w:val="0"/>
                      <w:divBdr>
                        <w:top w:val="none" w:sz="0" w:space="0" w:color="auto"/>
                        <w:left w:val="none" w:sz="0" w:space="0" w:color="auto"/>
                        <w:bottom w:val="none" w:sz="0" w:space="0" w:color="auto"/>
                        <w:right w:val="none" w:sz="0" w:space="0" w:color="auto"/>
                      </w:divBdr>
                    </w:div>
                    <w:div w:id="665715197">
                      <w:marLeft w:val="0"/>
                      <w:marRight w:val="0"/>
                      <w:marTop w:val="0"/>
                      <w:marBottom w:val="0"/>
                      <w:divBdr>
                        <w:top w:val="none" w:sz="0" w:space="0" w:color="auto"/>
                        <w:left w:val="none" w:sz="0" w:space="0" w:color="auto"/>
                        <w:bottom w:val="none" w:sz="0" w:space="0" w:color="auto"/>
                        <w:right w:val="none" w:sz="0" w:space="0" w:color="auto"/>
                      </w:divBdr>
                    </w:div>
                  </w:divsChild>
                </w:div>
                <w:div w:id="1422292113">
                  <w:marLeft w:val="0"/>
                  <w:marRight w:val="0"/>
                  <w:marTop w:val="0"/>
                  <w:marBottom w:val="0"/>
                  <w:divBdr>
                    <w:top w:val="none" w:sz="0" w:space="0" w:color="auto"/>
                    <w:left w:val="none" w:sz="0" w:space="0" w:color="auto"/>
                    <w:bottom w:val="none" w:sz="0" w:space="0" w:color="auto"/>
                    <w:right w:val="none" w:sz="0" w:space="0" w:color="auto"/>
                  </w:divBdr>
                  <w:divsChild>
                    <w:div w:id="481385235">
                      <w:marLeft w:val="0"/>
                      <w:marRight w:val="0"/>
                      <w:marTop w:val="0"/>
                      <w:marBottom w:val="0"/>
                      <w:divBdr>
                        <w:top w:val="none" w:sz="0" w:space="0" w:color="auto"/>
                        <w:left w:val="none" w:sz="0" w:space="0" w:color="auto"/>
                        <w:bottom w:val="none" w:sz="0" w:space="0" w:color="auto"/>
                        <w:right w:val="none" w:sz="0" w:space="0" w:color="auto"/>
                      </w:divBdr>
                    </w:div>
                    <w:div w:id="2097944239">
                      <w:marLeft w:val="0"/>
                      <w:marRight w:val="0"/>
                      <w:marTop w:val="0"/>
                      <w:marBottom w:val="0"/>
                      <w:divBdr>
                        <w:top w:val="none" w:sz="0" w:space="0" w:color="auto"/>
                        <w:left w:val="none" w:sz="0" w:space="0" w:color="auto"/>
                        <w:bottom w:val="none" w:sz="0" w:space="0" w:color="auto"/>
                        <w:right w:val="none" w:sz="0" w:space="0" w:color="auto"/>
                      </w:divBdr>
                    </w:div>
                    <w:div w:id="1164929104">
                      <w:marLeft w:val="0"/>
                      <w:marRight w:val="0"/>
                      <w:marTop w:val="0"/>
                      <w:marBottom w:val="0"/>
                      <w:divBdr>
                        <w:top w:val="none" w:sz="0" w:space="0" w:color="auto"/>
                        <w:left w:val="none" w:sz="0" w:space="0" w:color="auto"/>
                        <w:bottom w:val="none" w:sz="0" w:space="0" w:color="auto"/>
                        <w:right w:val="none" w:sz="0" w:space="0" w:color="auto"/>
                      </w:divBdr>
                    </w:div>
                    <w:div w:id="1697464357">
                      <w:marLeft w:val="0"/>
                      <w:marRight w:val="0"/>
                      <w:marTop w:val="0"/>
                      <w:marBottom w:val="0"/>
                      <w:divBdr>
                        <w:top w:val="none" w:sz="0" w:space="0" w:color="auto"/>
                        <w:left w:val="none" w:sz="0" w:space="0" w:color="auto"/>
                        <w:bottom w:val="none" w:sz="0" w:space="0" w:color="auto"/>
                        <w:right w:val="none" w:sz="0" w:space="0" w:color="auto"/>
                      </w:divBdr>
                    </w:div>
                    <w:div w:id="1754811828">
                      <w:marLeft w:val="0"/>
                      <w:marRight w:val="0"/>
                      <w:marTop w:val="0"/>
                      <w:marBottom w:val="0"/>
                      <w:divBdr>
                        <w:top w:val="none" w:sz="0" w:space="0" w:color="auto"/>
                        <w:left w:val="none" w:sz="0" w:space="0" w:color="auto"/>
                        <w:bottom w:val="none" w:sz="0" w:space="0" w:color="auto"/>
                        <w:right w:val="none" w:sz="0" w:space="0" w:color="auto"/>
                      </w:divBdr>
                    </w:div>
                    <w:div w:id="182518324">
                      <w:marLeft w:val="0"/>
                      <w:marRight w:val="0"/>
                      <w:marTop w:val="0"/>
                      <w:marBottom w:val="0"/>
                      <w:divBdr>
                        <w:top w:val="none" w:sz="0" w:space="0" w:color="auto"/>
                        <w:left w:val="none" w:sz="0" w:space="0" w:color="auto"/>
                        <w:bottom w:val="none" w:sz="0" w:space="0" w:color="auto"/>
                        <w:right w:val="none" w:sz="0" w:space="0" w:color="auto"/>
                      </w:divBdr>
                    </w:div>
                    <w:div w:id="222059490">
                      <w:marLeft w:val="0"/>
                      <w:marRight w:val="0"/>
                      <w:marTop w:val="0"/>
                      <w:marBottom w:val="0"/>
                      <w:divBdr>
                        <w:top w:val="none" w:sz="0" w:space="0" w:color="auto"/>
                        <w:left w:val="none" w:sz="0" w:space="0" w:color="auto"/>
                        <w:bottom w:val="none" w:sz="0" w:space="0" w:color="auto"/>
                        <w:right w:val="none" w:sz="0" w:space="0" w:color="auto"/>
                      </w:divBdr>
                    </w:div>
                    <w:div w:id="106507245">
                      <w:marLeft w:val="0"/>
                      <w:marRight w:val="0"/>
                      <w:marTop w:val="0"/>
                      <w:marBottom w:val="0"/>
                      <w:divBdr>
                        <w:top w:val="none" w:sz="0" w:space="0" w:color="auto"/>
                        <w:left w:val="none" w:sz="0" w:space="0" w:color="auto"/>
                        <w:bottom w:val="none" w:sz="0" w:space="0" w:color="auto"/>
                        <w:right w:val="none" w:sz="0" w:space="0" w:color="auto"/>
                      </w:divBdr>
                    </w:div>
                    <w:div w:id="704133008">
                      <w:marLeft w:val="0"/>
                      <w:marRight w:val="0"/>
                      <w:marTop w:val="0"/>
                      <w:marBottom w:val="0"/>
                      <w:divBdr>
                        <w:top w:val="none" w:sz="0" w:space="0" w:color="auto"/>
                        <w:left w:val="none" w:sz="0" w:space="0" w:color="auto"/>
                        <w:bottom w:val="none" w:sz="0" w:space="0" w:color="auto"/>
                        <w:right w:val="none" w:sz="0" w:space="0" w:color="auto"/>
                      </w:divBdr>
                    </w:div>
                    <w:div w:id="791755187">
                      <w:marLeft w:val="0"/>
                      <w:marRight w:val="0"/>
                      <w:marTop w:val="0"/>
                      <w:marBottom w:val="0"/>
                      <w:divBdr>
                        <w:top w:val="none" w:sz="0" w:space="0" w:color="auto"/>
                        <w:left w:val="none" w:sz="0" w:space="0" w:color="auto"/>
                        <w:bottom w:val="none" w:sz="0" w:space="0" w:color="auto"/>
                        <w:right w:val="none" w:sz="0" w:space="0" w:color="auto"/>
                      </w:divBdr>
                    </w:div>
                    <w:div w:id="797643396">
                      <w:marLeft w:val="0"/>
                      <w:marRight w:val="0"/>
                      <w:marTop w:val="0"/>
                      <w:marBottom w:val="0"/>
                      <w:divBdr>
                        <w:top w:val="none" w:sz="0" w:space="0" w:color="auto"/>
                        <w:left w:val="none" w:sz="0" w:space="0" w:color="auto"/>
                        <w:bottom w:val="none" w:sz="0" w:space="0" w:color="auto"/>
                        <w:right w:val="none" w:sz="0" w:space="0" w:color="auto"/>
                      </w:divBdr>
                    </w:div>
                  </w:divsChild>
                </w:div>
                <w:div w:id="1209301655">
                  <w:marLeft w:val="0"/>
                  <w:marRight w:val="0"/>
                  <w:marTop w:val="0"/>
                  <w:marBottom w:val="0"/>
                  <w:divBdr>
                    <w:top w:val="none" w:sz="0" w:space="0" w:color="auto"/>
                    <w:left w:val="none" w:sz="0" w:space="0" w:color="auto"/>
                    <w:bottom w:val="none" w:sz="0" w:space="0" w:color="auto"/>
                    <w:right w:val="none" w:sz="0" w:space="0" w:color="auto"/>
                  </w:divBdr>
                  <w:divsChild>
                    <w:div w:id="2020159846">
                      <w:marLeft w:val="0"/>
                      <w:marRight w:val="0"/>
                      <w:marTop w:val="0"/>
                      <w:marBottom w:val="0"/>
                      <w:divBdr>
                        <w:top w:val="none" w:sz="0" w:space="0" w:color="auto"/>
                        <w:left w:val="none" w:sz="0" w:space="0" w:color="auto"/>
                        <w:bottom w:val="none" w:sz="0" w:space="0" w:color="auto"/>
                        <w:right w:val="none" w:sz="0" w:space="0" w:color="auto"/>
                      </w:divBdr>
                    </w:div>
                    <w:div w:id="772556523">
                      <w:marLeft w:val="0"/>
                      <w:marRight w:val="0"/>
                      <w:marTop w:val="0"/>
                      <w:marBottom w:val="0"/>
                      <w:divBdr>
                        <w:top w:val="none" w:sz="0" w:space="0" w:color="auto"/>
                        <w:left w:val="none" w:sz="0" w:space="0" w:color="auto"/>
                        <w:bottom w:val="none" w:sz="0" w:space="0" w:color="auto"/>
                        <w:right w:val="none" w:sz="0" w:space="0" w:color="auto"/>
                      </w:divBdr>
                    </w:div>
                  </w:divsChild>
                </w:div>
                <w:div w:id="1275792012">
                  <w:marLeft w:val="0"/>
                  <w:marRight w:val="0"/>
                  <w:marTop w:val="0"/>
                  <w:marBottom w:val="0"/>
                  <w:divBdr>
                    <w:top w:val="none" w:sz="0" w:space="0" w:color="auto"/>
                    <w:left w:val="none" w:sz="0" w:space="0" w:color="auto"/>
                    <w:bottom w:val="none" w:sz="0" w:space="0" w:color="auto"/>
                    <w:right w:val="none" w:sz="0" w:space="0" w:color="auto"/>
                  </w:divBdr>
                  <w:divsChild>
                    <w:div w:id="799763483">
                      <w:marLeft w:val="0"/>
                      <w:marRight w:val="0"/>
                      <w:marTop w:val="0"/>
                      <w:marBottom w:val="0"/>
                      <w:divBdr>
                        <w:top w:val="none" w:sz="0" w:space="0" w:color="auto"/>
                        <w:left w:val="none" w:sz="0" w:space="0" w:color="auto"/>
                        <w:bottom w:val="none" w:sz="0" w:space="0" w:color="auto"/>
                        <w:right w:val="none" w:sz="0" w:space="0" w:color="auto"/>
                      </w:divBdr>
                    </w:div>
                    <w:div w:id="1651401736">
                      <w:marLeft w:val="0"/>
                      <w:marRight w:val="0"/>
                      <w:marTop w:val="0"/>
                      <w:marBottom w:val="0"/>
                      <w:divBdr>
                        <w:top w:val="none" w:sz="0" w:space="0" w:color="auto"/>
                        <w:left w:val="none" w:sz="0" w:space="0" w:color="auto"/>
                        <w:bottom w:val="none" w:sz="0" w:space="0" w:color="auto"/>
                        <w:right w:val="none" w:sz="0" w:space="0" w:color="auto"/>
                      </w:divBdr>
                    </w:div>
                    <w:div w:id="442647918">
                      <w:marLeft w:val="0"/>
                      <w:marRight w:val="0"/>
                      <w:marTop w:val="0"/>
                      <w:marBottom w:val="0"/>
                      <w:divBdr>
                        <w:top w:val="none" w:sz="0" w:space="0" w:color="auto"/>
                        <w:left w:val="none" w:sz="0" w:space="0" w:color="auto"/>
                        <w:bottom w:val="none" w:sz="0" w:space="0" w:color="auto"/>
                        <w:right w:val="none" w:sz="0" w:space="0" w:color="auto"/>
                      </w:divBdr>
                    </w:div>
                    <w:div w:id="702093022">
                      <w:marLeft w:val="0"/>
                      <w:marRight w:val="0"/>
                      <w:marTop w:val="0"/>
                      <w:marBottom w:val="0"/>
                      <w:divBdr>
                        <w:top w:val="none" w:sz="0" w:space="0" w:color="auto"/>
                        <w:left w:val="none" w:sz="0" w:space="0" w:color="auto"/>
                        <w:bottom w:val="none" w:sz="0" w:space="0" w:color="auto"/>
                        <w:right w:val="none" w:sz="0" w:space="0" w:color="auto"/>
                      </w:divBdr>
                    </w:div>
                    <w:div w:id="1225066639">
                      <w:marLeft w:val="0"/>
                      <w:marRight w:val="0"/>
                      <w:marTop w:val="0"/>
                      <w:marBottom w:val="0"/>
                      <w:divBdr>
                        <w:top w:val="none" w:sz="0" w:space="0" w:color="auto"/>
                        <w:left w:val="none" w:sz="0" w:space="0" w:color="auto"/>
                        <w:bottom w:val="none" w:sz="0" w:space="0" w:color="auto"/>
                        <w:right w:val="none" w:sz="0" w:space="0" w:color="auto"/>
                      </w:divBdr>
                    </w:div>
                    <w:div w:id="1784030587">
                      <w:marLeft w:val="0"/>
                      <w:marRight w:val="0"/>
                      <w:marTop w:val="0"/>
                      <w:marBottom w:val="0"/>
                      <w:divBdr>
                        <w:top w:val="none" w:sz="0" w:space="0" w:color="auto"/>
                        <w:left w:val="none" w:sz="0" w:space="0" w:color="auto"/>
                        <w:bottom w:val="none" w:sz="0" w:space="0" w:color="auto"/>
                        <w:right w:val="none" w:sz="0" w:space="0" w:color="auto"/>
                      </w:divBdr>
                    </w:div>
                    <w:div w:id="1970747695">
                      <w:marLeft w:val="0"/>
                      <w:marRight w:val="0"/>
                      <w:marTop w:val="0"/>
                      <w:marBottom w:val="0"/>
                      <w:divBdr>
                        <w:top w:val="none" w:sz="0" w:space="0" w:color="auto"/>
                        <w:left w:val="none" w:sz="0" w:space="0" w:color="auto"/>
                        <w:bottom w:val="none" w:sz="0" w:space="0" w:color="auto"/>
                        <w:right w:val="none" w:sz="0" w:space="0" w:color="auto"/>
                      </w:divBdr>
                    </w:div>
                    <w:div w:id="1445533809">
                      <w:marLeft w:val="0"/>
                      <w:marRight w:val="0"/>
                      <w:marTop w:val="0"/>
                      <w:marBottom w:val="0"/>
                      <w:divBdr>
                        <w:top w:val="none" w:sz="0" w:space="0" w:color="auto"/>
                        <w:left w:val="none" w:sz="0" w:space="0" w:color="auto"/>
                        <w:bottom w:val="none" w:sz="0" w:space="0" w:color="auto"/>
                        <w:right w:val="none" w:sz="0" w:space="0" w:color="auto"/>
                      </w:divBdr>
                    </w:div>
                    <w:div w:id="1051611062">
                      <w:marLeft w:val="0"/>
                      <w:marRight w:val="0"/>
                      <w:marTop w:val="0"/>
                      <w:marBottom w:val="0"/>
                      <w:divBdr>
                        <w:top w:val="none" w:sz="0" w:space="0" w:color="auto"/>
                        <w:left w:val="none" w:sz="0" w:space="0" w:color="auto"/>
                        <w:bottom w:val="none" w:sz="0" w:space="0" w:color="auto"/>
                        <w:right w:val="none" w:sz="0" w:space="0" w:color="auto"/>
                      </w:divBdr>
                    </w:div>
                    <w:div w:id="24171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079767">
          <w:marLeft w:val="0"/>
          <w:marRight w:val="0"/>
          <w:marTop w:val="0"/>
          <w:marBottom w:val="0"/>
          <w:divBdr>
            <w:top w:val="none" w:sz="0" w:space="0" w:color="auto"/>
            <w:left w:val="none" w:sz="0" w:space="0" w:color="auto"/>
            <w:bottom w:val="none" w:sz="0" w:space="0" w:color="auto"/>
            <w:right w:val="none" w:sz="0" w:space="0" w:color="auto"/>
          </w:divBdr>
        </w:div>
        <w:div w:id="59181314">
          <w:marLeft w:val="0"/>
          <w:marRight w:val="0"/>
          <w:marTop w:val="0"/>
          <w:marBottom w:val="0"/>
          <w:divBdr>
            <w:top w:val="none" w:sz="0" w:space="0" w:color="auto"/>
            <w:left w:val="none" w:sz="0" w:space="0" w:color="auto"/>
            <w:bottom w:val="none" w:sz="0" w:space="0" w:color="auto"/>
            <w:right w:val="none" w:sz="0" w:space="0" w:color="auto"/>
          </w:divBdr>
        </w:div>
        <w:div w:id="280696114">
          <w:marLeft w:val="0"/>
          <w:marRight w:val="0"/>
          <w:marTop w:val="0"/>
          <w:marBottom w:val="0"/>
          <w:divBdr>
            <w:top w:val="none" w:sz="0" w:space="0" w:color="auto"/>
            <w:left w:val="none" w:sz="0" w:space="0" w:color="auto"/>
            <w:bottom w:val="none" w:sz="0" w:space="0" w:color="auto"/>
            <w:right w:val="none" w:sz="0" w:space="0" w:color="auto"/>
          </w:divBdr>
          <w:divsChild>
            <w:div w:id="350767486">
              <w:marLeft w:val="-75"/>
              <w:marRight w:val="0"/>
              <w:marTop w:val="30"/>
              <w:marBottom w:val="30"/>
              <w:divBdr>
                <w:top w:val="none" w:sz="0" w:space="0" w:color="auto"/>
                <w:left w:val="none" w:sz="0" w:space="0" w:color="auto"/>
                <w:bottom w:val="none" w:sz="0" w:space="0" w:color="auto"/>
                <w:right w:val="none" w:sz="0" w:space="0" w:color="auto"/>
              </w:divBdr>
              <w:divsChild>
                <w:div w:id="7030848">
                  <w:marLeft w:val="0"/>
                  <w:marRight w:val="0"/>
                  <w:marTop w:val="0"/>
                  <w:marBottom w:val="0"/>
                  <w:divBdr>
                    <w:top w:val="none" w:sz="0" w:space="0" w:color="auto"/>
                    <w:left w:val="none" w:sz="0" w:space="0" w:color="auto"/>
                    <w:bottom w:val="none" w:sz="0" w:space="0" w:color="auto"/>
                    <w:right w:val="none" w:sz="0" w:space="0" w:color="auto"/>
                  </w:divBdr>
                  <w:divsChild>
                    <w:div w:id="733236798">
                      <w:marLeft w:val="0"/>
                      <w:marRight w:val="0"/>
                      <w:marTop w:val="0"/>
                      <w:marBottom w:val="0"/>
                      <w:divBdr>
                        <w:top w:val="none" w:sz="0" w:space="0" w:color="auto"/>
                        <w:left w:val="none" w:sz="0" w:space="0" w:color="auto"/>
                        <w:bottom w:val="none" w:sz="0" w:space="0" w:color="auto"/>
                        <w:right w:val="none" w:sz="0" w:space="0" w:color="auto"/>
                      </w:divBdr>
                    </w:div>
                    <w:div w:id="794060173">
                      <w:marLeft w:val="0"/>
                      <w:marRight w:val="0"/>
                      <w:marTop w:val="0"/>
                      <w:marBottom w:val="0"/>
                      <w:divBdr>
                        <w:top w:val="none" w:sz="0" w:space="0" w:color="auto"/>
                        <w:left w:val="none" w:sz="0" w:space="0" w:color="auto"/>
                        <w:bottom w:val="none" w:sz="0" w:space="0" w:color="auto"/>
                        <w:right w:val="none" w:sz="0" w:space="0" w:color="auto"/>
                      </w:divBdr>
                    </w:div>
                  </w:divsChild>
                </w:div>
                <w:div w:id="1690837937">
                  <w:marLeft w:val="0"/>
                  <w:marRight w:val="0"/>
                  <w:marTop w:val="0"/>
                  <w:marBottom w:val="0"/>
                  <w:divBdr>
                    <w:top w:val="none" w:sz="0" w:space="0" w:color="auto"/>
                    <w:left w:val="none" w:sz="0" w:space="0" w:color="auto"/>
                    <w:bottom w:val="none" w:sz="0" w:space="0" w:color="auto"/>
                    <w:right w:val="none" w:sz="0" w:space="0" w:color="auto"/>
                  </w:divBdr>
                  <w:divsChild>
                    <w:div w:id="1515222152">
                      <w:marLeft w:val="0"/>
                      <w:marRight w:val="0"/>
                      <w:marTop w:val="0"/>
                      <w:marBottom w:val="0"/>
                      <w:divBdr>
                        <w:top w:val="none" w:sz="0" w:space="0" w:color="auto"/>
                        <w:left w:val="none" w:sz="0" w:space="0" w:color="auto"/>
                        <w:bottom w:val="none" w:sz="0" w:space="0" w:color="auto"/>
                        <w:right w:val="none" w:sz="0" w:space="0" w:color="auto"/>
                      </w:divBdr>
                    </w:div>
                    <w:div w:id="831681694">
                      <w:marLeft w:val="0"/>
                      <w:marRight w:val="0"/>
                      <w:marTop w:val="0"/>
                      <w:marBottom w:val="0"/>
                      <w:divBdr>
                        <w:top w:val="none" w:sz="0" w:space="0" w:color="auto"/>
                        <w:left w:val="none" w:sz="0" w:space="0" w:color="auto"/>
                        <w:bottom w:val="none" w:sz="0" w:space="0" w:color="auto"/>
                        <w:right w:val="none" w:sz="0" w:space="0" w:color="auto"/>
                      </w:divBdr>
                    </w:div>
                    <w:div w:id="1864050930">
                      <w:marLeft w:val="0"/>
                      <w:marRight w:val="0"/>
                      <w:marTop w:val="0"/>
                      <w:marBottom w:val="0"/>
                      <w:divBdr>
                        <w:top w:val="none" w:sz="0" w:space="0" w:color="auto"/>
                        <w:left w:val="none" w:sz="0" w:space="0" w:color="auto"/>
                        <w:bottom w:val="none" w:sz="0" w:space="0" w:color="auto"/>
                        <w:right w:val="none" w:sz="0" w:space="0" w:color="auto"/>
                      </w:divBdr>
                    </w:div>
                  </w:divsChild>
                </w:div>
                <w:div w:id="2025665487">
                  <w:marLeft w:val="0"/>
                  <w:marRight w:val="0"/>
                  <w:marTop w:val="0"/>
                  <w:marBottom w:val="0"/>
                  <w:divBdr>
                    <w:top w:val="none" w:sz="0" w:space="0" w:color="auto"/>
                    <w:left w:val="none" w:sz="0" w:space="0" w:color="auto"/>
                    <w:bottom w:val="none" w:sz="0" w:space="0" w:color="auto"/>
                    <w:right w:val="none" w:sz="0" w:space="0" w:color="auto"/>
                  </w:divBdr>
                  <w:divsChild>
                    <w:div w:id="1640258287">
                      <w:marLeft w:val="0"/>
                      <w:marRight w:val="0"/>
                      <w:marTop w:val="0"/>
                      <w:marBottom w:val="0"/>
                      <w:divBdr>
                        <w:top w:val="none" w:sz="0" w:space="0" w:color="auto"/>
                        <w:left w:val="none" w:sz="0" w:space="0" w:color="auto"/>
                        <w:bottom w:val="none" w:sz="0" w:space="0" w:color="auto"/>
                        <w:right w:val="none" w:sz="0" w:space="0" w:color="auto"/>
                      </w:divBdr>
                    </w:div>
                    <w:div w:id="893008640">
                      <w:marLeft w:val="0"/>
                      <w:marRight w:val="0"/>
                      <w:marTop w:val="0"/>
                      <w:marBottom w:val="0"/>
                      <w:divBdr>
                        <w:top w:val="none" w:sz="0" w:space="0" w:color="auto"/>
                        <w:left w:val="none" w:sz="0" w:space="0" w:color="auto"/>
                        <w:bottom w:val="none" w:sz="0" w:space="0" w:color="auto"/>
                        <w:right w:val="none" w:sz="0" w:space="0" w:color="auto"/>
                      </w:divBdr>
                    </w:div>
                  </w:divsChild>
                </w:div>
                <w:div w:id="831021535">
                  <w:marLeft w:val="0"/>
                  <w:marRight w:val="0"/>
                  <w:marTop w:val="0"/>
                  <w:marBottom w:val="0"/>
                  <w:divBdr>
                    <w:top w:val="none" w:sz="0" w:space="0" w:color="auto"/>
                    <w:left w:val="none" w:sz="0" w:space="0" w:color="auto"/>
                    <w:bottom w:val="none" w:sz="0" w:space="0" w:color="auto"/>
                    <w:right w:val="none" w:sz="0" w:space="0" w:color="auto"/>
                  </w:divBdr>
                  <w:divsChild>
                    <w:div w:id="594244959">
                      <w:marLeft w:val="0"/>
                      <w:marRight w:val="0"/>
                      <w:marTop w:val="0"/>
                      <w:marBottom w:val="0"/>
                      <w:divBdr>
                        <w:top w:val="none" w:sz="0" w:space="0" w:color="auto"/>
                        <w:left w:val="none" w:sz="0" w:space="0" w:color="auto"/>
                        <w:bottom w:val="none" w:sz="0" w:space="0" w:color="auto"/>
                        <w:right w:val="none" w:sz="0" w:space="0" w:color="auto"/>
                      </w:divBdr>
                    </w:div>
                    <w:div w:id="1565792667">
                      <w:marLeft w:val="0"/>
                      <w:marRight w:val="0"/>
                      <w:marTop w:val="0"/>
                      <w:marBottom w:val="0"/>
                      <w:divBdr>
                        <w:top w:val="none" w:sz="0" w:space="0" w:color="auto"/>
                        <w:left w:val="none" w:sz="0" w:space="0" w:color="auto"/>
                        <w:bottom w:val="none" w:sz="0" w:space="0" w:color="auto"/>
                        <w:right w:val="none" w:sz="0" w:space="0" w:color="auto"/>
                      </w:divBdr>
                    </w:div>
                    <w:div w:id="1625037450">
                      <w:marLeft w:val="0"/>
                      <w:marRight w:val="0"/>
                      <w:marTop w:val="0"/>
                      <w:marBottom w:val="0"/>
                      <w:divBdr>
                        <w:top w:val="none" w:sz="0" w:space="0" w:color="auto"/>
                        <w:left w:val="none" w:sz="0" w:space="0" w:color="auto"/>
                        <w:bottom w:val="none" w:sz="0" w:space="0" w:color="auto"/>
                        <w:right w:val="none" w:sz="0" w:space="0" w:color="auto"/>
                      </w:divBdr>
                    </w:div>
                    <w:div w:id="882445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9552765">
          <w:marLeft w:val="0"/>
          <w:marRight w:val="0"/>
          <w:marTop w:val="0"/>
          <w:marBottom w:val="0"/>
          <w:divBdr>
            <w:top w:val="none" w:sz="0" w:space="0" w:color="auto"/>
            <w:left w:val="none" w:sz="0" w:space="0" w:color="auto"/>
            <w:bottom w:val="none" w:sz="0" w:space="0" w:color="auto"/>
            <w:right w:val="none" w:sz="0" w:space="0" w:color="auto"/>
          </w:divBdr>
        </w:div>
        <w:div w:id="305279814">
          <w:marLeft w:val="0"/>
          <w:marRight w:val="0"/>
          <w:marTop w:val="0"/>
          <w:marBottom w:val="0"/>
          <w:divBdr>
            <w:top w:val="none" w:sz="0" w:space="0" w:color="auto"/>
            <w:left w:val="none" w:sz="0" w:space="0" w:color="auto"/>
            <w:bottom w:val="none" w:sz="0" w:space="0" w:color="auto"/>
            <w:right w:val="none" w:sz="0" w:space="0" w:color="auto"/>
          </w:divBdr>
          <w:divsChild>
            <w:div w:id="1714501516">
              <w:marLeft w:val="-75"/>
              <w:marRight w:val="0"/>
              <w:marTop w:val="30"/>
              <w:marBottom w:val="30"/>
              <w:divBdr>
                <w:top w:val="none" w:sz="0" w:space="0" w:color="auto"/>
                <w:left w:val="none" w:sz="0" w:space="0" w:color="auto"/>
                <w:bottom w:val="none" w:sz="0" w:space="0" w:color="auto"/>
                <w:right w:val="none" w:sz="0" w:space="0" w:color="auto"/>
              </w:divBdr>
              <w:divsChild>
                <w:div w:id="1708405680">
                  <w:marLeft w:val="0"/>
                  <w:marRight w:val="0"/>
                  <w:marTop w:val="0"/>
                  <w:marBottom w:val="0"/>
                  <w:divBdr>
                    <w:top w:val="none" w:sz="0" w:space="0" w:color="auto"/>
                    <w:left w:val="none" w:sz="0" w:space="0" w:color="auto"/>
                    <w:bottom w:val="none" w:sz="0" w:space="0" w:color="auto"/>
                    <w:right w:val="none" w:sz="0" w:space="0" w:color="auto"/>
                  </w:divBdr>
                  <w:divsChild>
                    <w:div w:id="1861242355">
                      <w:marLeft w:val="0"/>
                      <w:marRight w:val="0"/>
                      <w:marTop w:val="0"/>
                      <w:marBottom w:val="0"/>
                      <w:divBdr>
                        <w:top w:val="none" w:sz="0" w:space="0" w:color="auto"/>
                        <w:left w:val="none" w:sz="0" w:space="0" w:color="auto"/>
                        <w:bottom w:val="none" w:sz="0" w:space="0" w:color="auto"/>
                        <w:right w:val="none" w:sz="0" w:space="0" w:color="auto"/>
                      </w:divBdr>
                    </w:div>
                    <w:div w:id="235089782">
                      <w:marLeft w:val="0"/>
                      <w:marRight w:val="0"/>
                      <w:marTop w:val="0"/>
                      <w:marBottom w:val="0"/>
                      <w:divBdr>
                        <w:top w:val="none" w:sz="0" w:space="0" w:color="auto"/>
                        <w:left w:val="none" w:sz="0" w:space="0" w:color="auto"/>
                        <w:bottom w:val="none" w:sz="0" w:space="0" w:color="auto"/>
                        <w:right w:val="none" w:sz="0" w:space="0" w:color="auto"/>
                      </w:divBdr>
                    </w:div>
                  </w:divsChild>
                </w:div>
                <w:div w:id="116025963">
                  <w:marLeft w:val="0"/>
                  <w:marRight w:val="0"/>
                  <w:marTop w:val="0"/>
                  <w:marBottom w:val="0"/>
                  <w:divBdr>
                    <w:top w:val="none" w:sz="0" w:space="0" w:color="auto"/>
                    <w:left w:val="none" w:sz="0" w:space="0" w:color="auto"/>
                    <w:bottom w:val="none" w:sz="0" w:space="0" w:color="auto"/>
                    <w:right w:val="none" w:sz="0" w:space="0" w:color="auto"/>
                  </w:divBdr>
                  <w:divsChild>
                    <w:div w:id="2058434854">
                      <w:marLeft w:val="0"/>
                      <w:marRight w:val="0"/>
                      <w:marTop w:val="0"/>
                      <w:marBottom w:val="0"/>
                      <w:divBdr>
                        <w:top w:val="none" w:sz="0" w:space="0" w:color="auto"/>
                        <w:left w:val="none" w:sz="0" w:space="0" w:color="auto"/>
                        <w:bottom w:val="none" w:sz="0" w:space="0" w:color="auto"/>
                        <w:right w:val="none" w:sz="0" w:space="0" w:color="auto"/>
                      </w:divBdr>
                    </w:div>
                  </w:divsChild>
                </w:div>
                <w:div w:id="1586720858">
                  <w:marLeft w:val="0"/>
                  <w:marRight w:val="0"/>
                  <w:marTop w:val="0"/>
                  <w:marBottom w:val="0"/>
                  <w:divBdr>
                    <w:top w:val="none" w:sz="0" w:space="0" w:color="auto"/>
                    <w:left w:val="none" w:sz="0" w:space="0" w:color="auto"/>
                    <w:bottom w:val="none" w:sz="0" w:space="0" w:color="auto"/>
                    <w:right w:val="none" w:sz="0" w:space="0" w:color="auto"/>
                  </w:divBdr>
                  <w:divsChild>
                    <w:div w:id="1095007600">
                      <w:marLeft w:val="0"/>
                      <w:marRight w:val="0"/>
                      <w:marTop w:val="0"/>
                      <w:marBottom w:val="0"/>
                      <w:divBdr>
                        <w:top w:val="none" w:sz="0" w:space="0" w:color="auto"/>
                        <w:left w:val="none" w:sz="0" w:space="0" w:color="auto"/>
                        <w:bottom w:val="none" w:sz="0" w:space="0" w:color="auto"/>
                        <w:right w:val="none" w:sz="0" w:space="0" w:color="auto"/>
                      </w:divBdr>
                    </w:div>
                  </w:divsChild>
                </w:div>
                <w:div w:id="304703331">
                  <w:marLeft w:val="0"/>
                  <w:marRight w:val="0"/>
                  <w:marTop w:val="0"/>
                  <w:marBottom w:val="0"/>
                  <w:divBdr>
                    <w:top w:val="none" w:sz="0" w:space="0" w:color="auto"/>
                    <w:left w:val="none" w:sz="0" w:space="0" w:color="auto"/>
                    <w:bottom w:val="none" w:sz="0" w:space="0" w:color="auto"/>
                    <w:right w:val="none" w:sz="0" w:space="0" w:color="auto"/>
                  </w:divBdr>
                  <w:divsChild>
                    <w:div w:id="1476146604">
                      <w:marLeft w:val="0"/>
                      <w:marRight w:val="0"/>
                      <w:marTop w:val="0"/>
                      <w:marBottom w:val="0"/>
                      <w:divBdr>
                        <w:top w:val="none" w:sz="0" w:space="0" w:color="auto"/>
                        <w:left w:val="none" w:sz="0" w:space="0" w:color="auto"/>
                        <w:bottom w:val="none" w:sz="0" w:space="0" w:color="auto"/>
                        <w:right w:val="none" w:sz="0" w:space="0" w:color="auto"/>
                      </w:divBdr>
                    </w:div>
                  </w:divsChild>
                </w:div>
                <w:div w:id="696347013">
                  <w:marLeft w:val="0"/>
                  <w:marRight w:val="0"/>
                  <w:marTop w:val="0"/>
                  <w:marBottom w:val="0"/>
                  <w:divBdr>
                    <w:top w:val="none" w:sz="0" w:space="0" w:color="auto"/>
                    <w:left w:val="none" w:sz="0" w:space="0" w:color="auto"/>
                    <w:bottom w:val="none" w:sz="0" w:space="0" w:color="auto"/>
                    <w:right w:val="none" w:sz="0" w:space="0" w:color="auto"/>
                  </w:divBdr>
                  <w:divsChild>
                    <w:div w:id="2049259765">
                      <w:marLeft w:val="0"/>
                      <w:marRight w:val="0"/>
                      <w:marTop w:val="0"/>
                      <w:marBottom w:val="0"/>
                      <w:divBdr>
                        <w:top w:val="none" w:sz="0" w:space="0" w:color="auto"/>
                        <w:left w:val="none" w:sz="0" w:space="0" w:color="auto"/>
                        <w:bottom w:val="none" w:sz="0" w:space="0" w:color="auto"/>
                        <w:right w:val="none" w:sz="0" w:space="0" w:color="auto"/>
                      </w:divBdr>
                    </w:div>
                  </w:divsChild>
                </w:div>
                <w:div w:id="512572281">
                  <w:marLeft w:val="0"/>
                  <w:marRight w:val="0"/>
                  <w:marTop w:val="0"/>
                  <w:marBottom w:val="0"/>
                  <w:divBdr>
                    <w:top w:val="none" w:sz="0" w:space="0" w:color="auto"/>
                    <w:left w:val="none" w:sz="0" w:space="0" w:color="auto"/>
                    <w:bottom w:val="none" w:sz="0" w:space="0" w:color="auto"/>
                    <w:right w:val="none" w:sz="0" w:space="0" w:color="auto"/>
                  </w:divBdr>
                  <w:divsChild>
                    <w:div w:id="1132557176">
                      <w:marLeft w:val="0"/>
                      <w:marRight w:val="0"/>
                      <w:marTop w:val="0"/>
                      <w:marBottom w:val="0"/>
                      <w:divBdr>
                        <w:top w:val="none" w:sz="0" w:space="0" w:color="auto"/>
                        <w:left w:val="none" w:sz="0" w:space="0" w:color="auto"/>
                        <w:bottom w:val="none" w:sz="0" w:space="0" w:color="auto"/>
                        <w:right w:val="none" w:sz="0" w:space="0" w:color="auto"/>
                      </w:divBdr>
                    </w:div>
                    <w:div w:id="1891333254">
                      <w:marLeft w:val="0"/>
                      <w:marRight w:val="0"/>
                      <w:marTop w:val="0"/>
                      <w:marBottom w:val="0"/>
                      <w:divBdr>
                        <w:top w:val="none" w:sz="0" w:space="0" w:color="auto"/>
                        <w:left w:val="none" w:sz="0" w:space="0" w:color="auto"/>
                        <w:bottom w:val="none" w:sz="0" w:space="0" w:color="auto"/>
                        <w:right w:val="none" w:sz="0" w:space="0" w:color="auto"/>
                      </w:divBdr>
                    </w:div>
                    <w:div w:id="1920214411">
                      <w:marLeft w:val="0"/>
                      <w:marRight w:val="0"/>
                      <w:marTop w:val="0"/>
                      <w:marBottom w:val="0"/>
                      <w:divBdr>
                        <w:top w:val="none" w:sz="0" w:space="0" w:color="auto"/>
                        <w:left w:val="none" w:sz="0" w:space="0" w:color="auto"/>
                        <w:bottom w:val="none" w:sz="0" w:space="0" w:color="auto"/>
                        <w:right w:val="none" w:sz="0" w:space="0" w:color="auto"/>
                      </w:divBdr>
                    </w:div>
                    <w:div w:id="1526285540">
                      <w:marLeft w:val="0"/>
                      <w:marRight w:val="0"/>
                      <w:marTop w:val="0"/>
                      <w:marBottom w:val="0"/>
                      <w:divBdr>
                        <w:top w:val="none" w:sz="0" w:space="0" w:color="auto"/>
                        <w:left w:val="none" w:sz="0" w:space="0" w:color="auto"/>
                        <w:bottom w:val="none" w:sz="0" w:space="0" w:color="auto"/>
                        <w:right w:val="none" w:sz="0" w:space="0" w:color="auto"/>
                      </w:divBdr>
                    </w:div>
                    <w:div w:id="193943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2069034">
          <w:marLeft w:val="0"/>
          <w:marRight w:val="0"/>
          <w:marTop w:val="0"/>
          <w:marBottom w:val="0"/>
          <w:divBdr>
            <w:top w:val="none" w:sz="0" w:space="0" w:color="auto"/>
            <w:left w:val="none" w:sz="0" w:space="0" w:color="auto"/>
            <w:bottom w:val="none" w:sz="0" w:space="0" w:color="auto"/>
            <w:right w:val="none" w:sz="0" w:space="0" w:color="auto"/>
          </w:divBdr>
        </w:div>
        <w:div w:id="225145499">
          <w:marLeft w:val="0"/>
          <w:marRight w:val="0"/>
          <w:marTop w:val="0"/>
          <w:marBottom w:val="0"/>
          <w:divBdr>
            <w:top w:val="none" w:sz="0" w:space="0" w:color="auto"/>
            <w:left w:val="none" w:sz="0" w:space="0" w:color="auto"/>
            <w:bottom w:val="none" w:sz="0" w:space="0" w:color="auto"/>
            <w:right w:val="none" w:sz="0" w:space="0" w:color="auto"/>
          </w:divBdr>
        </w:div>
        <w:div w:id="1435591026">
          <w:marLeft w:val="0"/>
          <w:marRight w:val="0"/>
          <w:marTop w:val="0"/>
          <w:marBottom w:val="0"/>
          <w:divBdr>
            <w:top w:val="none" w:sz="0" w:space="0" w:color="auto"/>
            <w:left w:val="none" w:sz="0" w:space="0" w:color="auto"/>
            <w:bottom w:val="none" w:sz="0" w:space="0" w:color="auto"/>
            <w:right w:val="none" w:sz="0" w:space="0" w:color="auto"/>
          </w:divBdr>
        </w:div>
        <w:div w:id="151682325">
          <w:marLeft w:val="0"/>
          <w:marRight w:val="0"/>
          <w:marTop w:val="0"/>
          <w:marBottom w:val="0"/>
          <w:divBdr>
            <w:top w:val="none" w:sz="0" w:space="0" w:color="auto"/>
            <w:left w:val="none" w:sz="0" w:space="0" w:color="auto"/>
            <w:bottom w:val="none" w:sz="0" w:space="0" w:color="auto"/>
            <w:right w:val="none" w:sz="0" w:space="0" w:color="auto"/>
          </w:divBdr>
          <w:divsChild>
            <w:div w:id="1568685210">
              <w:marLeft w:val="-75"/>
              <w:marRight w:val="0"/>
              <w:marTop w:val="30"/>
              <w:marBottom w:val="30"/>
              <w:divBdr>
                <w:top w:val="none" w:sz="0" w:space="0" w:color="auto"/>
                <w:left w:val="none" w:sz="0" w:space="0" w:color="auto"/>
                <w:bottom w:val="none" w:sz="0" w:space="0" w:color="auto"/>
                <w:right w:val="none" w:sz="0" w:space="0" w:color="auto"/>
              </w:divBdr>
              <w:divsChild>
                <w:div w:id="1391414974">
                  <w:marLeft w:val="0"/>
                  <w:marRight w:val="0"/>
                  <w:marTop w:val="0"/>
                  <w:marBottom w:val="0"/>
                  <w:divBdr>
                    <w:top w:val="none" w:sz="0" w:space="0" w:color="auto"/>
                    <w:left w:val="none" w:sz="0" w:space="0" w:color="auto"/>
                    <w:bottom w:val="none" w:sz="0" w:space="0" w:color="auto"/>
                    <w:right w:val="none" w:sz="0" w:space="0" w:color="auto"/>
                  </w:divBdr>
                  <w:divsChild>
                    <w:div w:id="32117003">
                      <w:marLeft w:val="0"/>
                      <w:marRight w:val="0"/>
                      <w:marTop w:val="0"/>
                      <w:marBottom w:val="0"/>
                      <w:divBdr>
                        <w:top w:val="none" w:sz="0" w:space="0" w:color="auto"/>
                        <w:left w:val="none" w:sz="0" w:space="0" w:color="auto"/>
                        <w:bottom w:val="none" w:sz="0" w:space="0" w:color="auto"/>
                        <w:right w:val="none" w:sz="0" w:space="0" w:color="auto"/>
                      </w:divBdr>
                    </w:div>
                  </w:divsChild>
                </w:div>
                <w:div w:id="98334025">
                  <w:marLeft w:val="0"/>
                  <w:marRight w:val="0"/>
                  <w:marTop w:val="0"/>
                  <w:marBottom w:val="0"/>
                  <w:divBdr>
                    <w:top w:val="none" w:sz="0" w:space="0" w:color="auto"/>
                    <w:left w:val="none" w:sz="0" w:space="0" w:color="auto"/>
                    <w:bottom w:val="none" w:sz="0" w:space="0" w:color="auto"/>
                    <w:right w:val="none" w:sz="0" w:space="0" w:color="auto"/>
                  </w:divBdr>
                  <w:divsChild>
                    <w:div w:id="1839072173">
                      <w:marLeft w:val="0"/>
                      <w:marRight w:val="0"/>
                      <w:marTop w:val="0"/>
                      <w:marBottom w:val="0"/>
                      <w:divBdr>
                        <w:top w:val="none" w:sz="0" w:space="0" w:color="auto"/>
                        <w:left w:val="none" w:sz="0" w:space="0" w:color="auto"/>
                        <w:bottom w:val="none" w:sz="0" w:space="0" w:color="auto"/>
                        <w:right w:val="none" w:sz="0" w:space="0" w:color="auto"/>
                      </w:divBdr>
                    </w:div>
                    <w:div w:id="418793170">
                      <w:marLeft w:val="0"/>
                      <w:marRight w:val="0"/>
                      <w:marTop w:val="0"/>
                      <w:marBottom w:val="0"/>
                      <w:divBdr>
                        <w:top w:val="none" w:sz="0" w:space="0" w:color="auto"/>
                        <w:left w:val="none" w:sz="0" w:space="0" w:color="auto"/>
                        <w:bottom w:val="none" w:sz="0" w:space="0" w:color="auto"/>
                        <w:right w:val="none" w:sz="0" w:space="0" w:color="auto"/>
                      </w:divBdr>
                    </w:div>
                  </w:divsChild>
                </w:div>
                <w:div w:id="1905986535">
                  <w:marLeft w:val="0"/>
                  <w:marRight w:val="0"/>
                  <w:marTop w:val="0"/>
                  <w:marBottom w:val="0"/>
                  <w:divBdr>
                    <w:top w:val="none" w:sz="0" w:space="0" w:color="auto"/>
                    <w:left w:val="none" w:sz="0" w:space="0" w:color="auto"/>
                    <w:bottom w:val="none" w:sz="0" w:space="0" w:color="auto"/>
                    <w:right w:val="none" w:sz="0" w:space="0" w:color="auto"/>
                  </w:divBdr>
                  <w:divsChild>
                    <w:div w:id="601760589">
                      <w:marLeft w:val="0"/>
                      <w:marRight w:val="0"/>
                      <w:marTop w:val="0"/>
                      <w:marBottom w:val="0"/>
                      <w:divBdr>
                        <w:top w:val="none" w:sz="0" w:space="0" w:color="auto"/>
                        <w:left w:val="none" w:sz="0" w:space="0" w:color="auto"/>
                        <w:bottom w:val="none" w:sz="0" w:space="0" w:color="auto"/>
                        <w:right w:val="none" w:sz="0" w:space="0" w:color="auto"/>
                      </w:divBdr>
                    </w:div>
                    <w:div w:id="1357345109">
                      <w:marLeft w:val="0"/>
                      <w:marRight w:val="0"/>
                      <w:marTop w:val="0"/>
                      <w:marBottom w:val="0"/>
                      <w:divBdr>
                        <w:top w:val="none" w:sz="0" w:space="0" w:color="auto"/>
                        <w:left w:val="none" w:sz="0" w:space="0" w:color="auto"/>
                        <w:bottom w:val="none" w:sz="0" w:space="0" w:color="auto"/>
                        <w:right w:val="none" w:sz="0" w:space="0" w:color="auto"/>
                      </w:divBdr>
                    </w:div>
                  </w:divsChild>
                </w:div>
                <w:div w:id="1194615798">
                  <w:marLeft w:val="0"/>
                  <w:marRight w:val="0"/>
                  <w:marTop w:val="0"/>
                  <w:marBottom w:val="0"/>
                  <w:divBdr>
                    <w:top w:val="none" w:sz="0" w:space="0" w:color="auto"/>
                    <w:left w:val="none" w:sz="0" w:space="0" w:color="auto"/>
                    <w:bottom w:val="none" w:sz="0" w:space="0" w:color="auto"/>
                    <w:right w:val="none" w:sz="0" w:space="0" w:color="auto"/>
                  </w:divBdr>
                  <w:divsChild>
                    <w:div w:id="465390833">
                      <w:marLeft w:val="0"/>
                      <w:marRight w:val="0"/>
                      <w:marTop w:val="0"/>
                      <w:marBottom w:val="0"/>
                      <w:divBdr>
                        <w:top w:val="none" w:sz="0" w:space="0" w:color="auto"/>
                        <w:left w:val="none" w:sz="0" w:space="0" w:color="auto"/>
                        <w:bottom w:val="none" w:sz="0" w:space="0" w:color="auto"/>
                        <w:right w:val="none" w:sz="0" w:space="0" w:color="auto"/>
                      </w:divBdr>
                    </w:div>
                  </w:divsChild>
                </w:div>
                <w:div w:id="2033531042">
                  <w:marLeft w:val="0"/>
                  <w:marRight w:val="0"/>
                  <w:marTop w:val="0"/>
                  <w:marBottom w:val="0"/>
                  <w:divBdr>
                    <w:top w:val="none" w:sz="0" w:space="0" w:color="auto"/>
                    <w:left w:val="none" w:sz="0" w:space="0" w:color="auto"/>
                    <w:bottom w:val="none" w:sz="0" w:space="0" w:color="auto"/>
                    <w:right w:val="none" w:sz="0" w:space="0" w:color="auto"/>
                  </w:divBdr>
                  <w:divsChild>
                    <w:div w:id="2018147904">
                      <w:marLeft w:val="0"/>
                      <w:marRight w:val="0"/>
                      <w:marTop w:val="0"/>
                      <w:marBottom w:val="0"/>
                      <w:divBdr>
                        <w:top w:val="none" w:sz="0" w:space="0" w:color="auto"/>
                        <w:left w:val="none" w:sz="0" w:space="0" w:color="auto"/>
                        <w:bottom w:val="none" w:sz="0" w:space="0" w:color="auto"/>
                        <w:right w:val="none" w:sz="0" w:space="0" w:color="auto"/>
                      </w:divBdr>
                    </w:div>
                  </w:divsChild>
                </w:div>
                <w:div w:id="1717923969">
                  <w:marLeft w:val="0"/>
                  <w:marRight w:val="0"/>
                  <w:marTop w:val="0"/>
                  <w:marBottom w:val="0"/>
                  <w:divBdr>
                    <w:top w:val="none" w:sz="0" w:space="0" w:color="auto"/>
                    <w:left w:val="none" w:sz="0" w:space="0" w:color="auto"/>
                    <w:bottom w:val="none" w:sz="0" w:space="0" w:color="auto"/>
                    <w:right w:val="none" w:sz="0" w:space="0" w:color="auto"/>
                  </w:divBdr>
                  <w:divsChild>
                    <w:div w:id="773862766">
                      <w:marLeft w:val="0"/>
                      <w:marRight w:val="0"/>
                      <w:marTop w:val="0"/>
                      <w:marBottom w:val="0"/>
                      <w:divBdr>
                        <w:top w:val="none" w:sz="0" w:space="0" w:color="auto"/>
                        <w:left w:val="none" w:sz="0" w:space="0" w:color="auto"/>
                        <w:bottom w:val="none" w:sz="0" w:space="0" w:color="auto"/>
                        <w:right w:val="none" w:sz="0" w:space="0" w:color="auto"/>
                      </w:divBdr>
                    </w:div>
                  </w:divsChild>
                </w:div>
                <w:div w:id="73744535">
                  <w:marLeft w:val="0"/>
                  <w:marRight w:val="0"/>
                  <w:marTop w:val="0"/>
                  <w:marBottom w:val="0"/>
                  <w:divBdr>
                    <w:top w:val="none" w:sz="0" w:space="0" w:color="auto"/>
                    <w:left w:val="none" w:sz="0" w:space="0" w:color="auto"/>
                    <w:bottom w:val="none" w:sz="0" w:space="0" w:color="auto"/>
                    <w:right w:val="none" w:sz="0" w:space="0" w:color="auto"/>
                  </w:divBdr>
                  <w:divsChild>
                    <w:div w:id="917785152">
                      <w:marLeft w:val="0"/>
                      <w:marRight w:val="0"/>
                      <w:marTop w:val="0"/>
                      <w:marBottom w:val="0"/>
                      <w:divBdr>
                        <w:top w:val="none" w:sz="0" w:space="0" w:color="auto"/>
                        <w:left w:val="none" w:sz="0" w:space="0" w:color="auto"/>
                        <w:bottom w:val="none" w:sz="0" w:space="0" w:color="auto"/>
                        <w:right w:val="none" w:sz="0" w:space="0" w:color="auto"/>
                      </w:divBdr>
                    </w:div>
                  </w:divsChild>
                </w:div>
                <w:div w:id="639042415">
                  <w:marLeft w:val="0"/>
                  <w:marRight w:val="0"/>
                  <w:marTop w:val="0"/>
                  <w:marBottom w:val="0"/>
                  <w:divBdr>
                    <w:top w:val="none" w:sz="0" w:space="0" w:color="auto"/>
                    <w:left w:val="none" w:sz="0" w:space="0" w:color="auto"/>
                    <w:bottom w:val="none" w:sz="0" w:space="0" w:color="auto"/>
                    <w:right w:val="none" w:sz="0" w:space="0" w:color="auto"/>
                  </w:divBdr>
                  <w:divsChild>
                    <w:div w:id="1964725345">
                      <w:marLeft w:val="0"/>
                      <w:marRight w:val="0"/>
                      <w:marTop w:val="0"/>
                      <w:marBottom w:val="0"/>
                      <w:divBdr>
                        <w:top w:val="none" w:sz="0" w:space="0" w:color="auto"/>
                        <w:left w:val="none" w:sz="0" w:space="0" w:color="auto"/>
                        <w:bottom w:val="none" w:sz="0" w:space="0" w:color="auto"/>
                        <w:right w:val="none" w:sz="0" w:space="0" w:color="auto"/>
                      </w:divBdr>
                    </w:div>
                  </w:divsChild>
                </w:div>
                <w:div w:id="264073114">
                  <w:marLeft w:val="0"/>
                  <w:marRight w:val="0"/>
                  <w:marTop w:val="0"/>
                  <w:marBottom w:val="0"/>
                  <w:divBdr>
                    <w:top w:val="none" w:sz="0" w:space="0" w:color="auto"/>
                    <w:left w:val="none" w:sz="0" w:space="0" w:color="auto"/>
                    <w:bottom w:val="none" w:sz="0" w:space="0" w:color="auto"/>
                    <w:right w:val="none" w:sz="0" w:space="0" w:color="auto"/>
                  </w:divBdr>
                  <w:divsChild>
                    <w:div w:id="1124270521">
                      <w:marLeft w:val="0"/>
                      <w:marRight w:val="0"/>
                      <w:marTop w:val="0"/>
                      <w:marBottom w:val="0"/>
                      <w:divBdr>
                        <w:top w:val="none" w:sz="0" w:space="0" w:color="auto"/>
                        <w:left w:val="none" w:sz="0" w:space="0" w:color="auto"/>
                        <w:bottom w:val="none" w:sz="0" w:space="0" w:color="auto"/>
                        <w:right w:val="none" w:sz="0" w:space="0" w:color="auto"/>
                      </w:divBdr>
                    </w:div>
                  </w:divsChild>
                </w:div>
                <w:div w:id="985091935">
                  <w:marLeft w:val="0"/>
                  <w:marRight w:val="0"/>
                  <w:marTop w:val="0"/>
                  <w:marBottom w:val="0"/>
                  <w:divBdr>
                    <w:top w:val="none" w:sz="0" w:space="0" w:color="auto"/>
                    <w:left w:val="none" w:sz="0" w:space="0" w:color="auto"/>
                    <w:bottom w:val="none" w:sz="0" w:space="0" w:color="auto"/>
                    <w:right w:val="none" w:sz="0" w:space="0" w:color="auto"/>
                  </w:divBdr>
                  <w:divsChild>
                    <w:div w:id="167797348">
                      <w:marLeft w:val="0"/>
                      <w:marRight w:val="0"/>
                      <w:marTop w:val="0"/>
                      <w:marBottom w:val="0"/>
                      <w:divBdr>
                        <w:top w:val="none" w:sz="0" w:space="0" w:color="auto"/>
                        <w:left w:val="none" w:sz="0" w:space="0" w:color="auto"/>
                        <w:bottom w:val="none" w:sz="0" w:space="0" w:color="auto"/>
                        <w:right w:val="none" w:sz="0" w:space="0" w:color="auto"/>
                      </w:divBdr>
                    </w:div>
                  </w:divsChild>
                </w:div>
                <w:div w:id="441848175">
                  <w:marLeft w:val="0"/>
                  <w:marRight w:val="0"/>
                  <w:marTop w:val="0"/>
                  <w:marBottom w:val="0"/>
                  <w:divBdr>
                    <w:top w:val="none" w:sz="0" w:space="0" w:color="auto"/>
                    <w:left w:val="none" w:sz="0" w:space="0" w:color="auto"/>
                    <w:bottom w:val="none" w:sz="0" w:space="0" w:color="auto"/>
                    <w:right w:val="none" w:sz="0" w:space="0" w:color="auto"/>
                  </w:divBdr>
                  <w:divsChild>
                    <w:div w:id="2123067257">
                      <w:marLeft w:val="0"/>
                      <w:marRight w:val="0"/>
                      <w:marTop w:val="0"/>
                      <w:marBottom w:val="0"/>
                      <w:divBdr>
                        <w:top w:val="none" w:sz="0" w:space="0" w:color="auto"/>
                        <w:left w:val="none" w:sz="0" w:space="0" w:color="auto"/>
                        <w:bottom w:val="none" w:sz="0" w:space="0" w:color="auto"/>
                        <w:right w:val="none" w:sz="0" w:space="0" w:color="auto"/>
                      </w:divBdr>
                    </w:div>
                  </w:divsChild>
                </w:div>
                <w:div w:id="855971661">
                  <w:marLeft w:val="0"/>
                  <w:marRight w:val="0"/>
                  <w:marTop w:val="0"/>
                  <w:marBottom w:val="0"/>
                  <w:divBdr>
                    <w:top w:val="none" w:sz="0" w:space="0" w:color="auto"/>
                    <w:left w:val="none" w:sz="0" w:space="0" w:color="auto"/>
                    <w:bottom w:val="none" w:sz="0" w:space="0" w:color="auto"/>
                    <w:right w:val="none" w:sz="0" w:space="0" w:color="auto"/>
                  </w:divBdr>
                  <w:divsChild>
                    <w:div w:id="1521123175">
                      <w:marLeft w:val="0"/>
                      <w:marRight w:val="0"/>
                      <w:marTop w:val="0"/>
                      <w:marBottom w:val="0"/>
                      <w:divBdr>
                        <w:top w:val="none" w:sz="0" w:space="0" w:color="auto"/>
                        <w:left w:val="none" w:sz="0" w:space="0" w:color="auto"/>
                        <w:bottom w:val="none" w:sz="0" w:space="0" w:color="auto"/>
                        <w:right w:val="none" w:sz="0" w:space="0" w:color="auto"/>
                      </w:divBdr>
                    </w:div>
                  </w:divsChild>
                </w:div>
                <w:div w:id="1290815223">
                  <w:marLeft w:val="0"/>
                  <w:marRight w:val="0"/>
                  <w:marTop w:val="0"/>
                  <w:marBottom w:val="0"/>
                  <w:divBdr>
                    <w:top w:val="none" w:sz="0" w:space="0" w:color="auto"/>
                    <w:left w:val="none" w:sz="0" w:space="0" w:color="auto"/>
                    <w:bottom w:val="none" w:sz="0" w:space="0" w:color="auto"/>
                    <w:right w:val="none" w:sz="0" w:space="0" w:color="auto"/>
                  </w:divBdr>
                  <w:divsChild>
                    <w:div w:id="1790321582">
                      <w:marLeft w:val="0"/>
                      <w:marRight w:val="0"/>
                      <w:marTop w:val="0"/>
                      <w:marBottom w:val="0"/>
                      <w:divBdr>
                        <w:top w:val="none" w:sz="0" w:space="0" w:color="auto"/>
                        <w:left w:val="none" w:sz="0" w:space="0" w:color="auto"/>
                        <w:bottom w:val="none" w:sz="0" w:space="0" w:color="auto"/>
                        <w:right w:val="none" w:sz="0" w:space="0" w:color="auto"/>
                      </w:divBdr>
                    </w:div>
                  </w:divsChild>
                </w:div>
                <w:div w:id="1946225842">
                  <w:marLeft w:val="0"/>
                  <w:marRight w:val="0"/>
                  <w:marTop w:val="0"/>
                  <w:marBottom w:val="0"/>
                  <w:divBdr>
                    <w:top w:val="none" w:sz="0" w:space="0" w:color="auto"/>
                    <w:left w:val="none" w:sz="0" w:space="0" w:color="auto"/>
                    <w:bottom w:val="none" w:sz="0" w:space="0" w:color="auto"/>
                    <w:right w:val="none" w:sz="0" w:space="0" w:color="auto"/>
                  </w:divBdr>
                  <w:divsChild>
                    <w:div w:id="2135513968">
                      <w:marLeft w:val="0"/>
                      <w:marRight w:val="0"/>
                      <w:marTop w:val="0"/>
                      <w:marBottom w:val="0"/>
                      <w:divBdr>
                        <w:top w:val="none" w:sz="0" w:space="0" w:color="auto"/>
                        <w:left w:val="none" w:sz="0" w:space="0" w:color="auto"/>
                        <w:bottom w:val="none" w:sz="0" w:space="0" w:color="auto"/>
                        <w:right w:val="none" w:sz="0" w:space="0" w:color="auto"/>
                      </w:divBdr>
                    </w:div>
                  </w:divsChild>
                </w:div>
                <w:div w:id="1942375937">
                  <w:marLeft w:val="0"/>
                  <w:marRight w:val="0"/>
                  <w:marTop w:val="0"/>
                  <w:marBottom w:val="0"/>
                  <w:divBdr>
                    <w:top w:val="none" w:sz="0" w:space="0" w:color="auto"/>
                    <w:left w:val="none" w:sz="0" w:space="0" w:color="auto"/>
                    <w:bottom w:val="none" w:sz="0" w:space="0" w:color="auto"/>
                    <w:right w:val="none" w:sz="0" w:space="0" w:color="auto"/>
                  </w:divBdr>
                  <w:divsChild>
                    <w:div w:id="195775449">
                      <w:marLeft w:val="0"/>
                      <w:marRight w:val="0"/>
                      <w:marTop w:val="0"/>
                      <w:marBottom w:val="0"/>
                      <w:divBdr>
                        <w:top w:val="none" w:sz="0" w:space="0" w:color="auto"/>
                        <w:left w:val="none" w:sz="0" w:space="0" w:color="auto"/>
                        <w:bottom w:val="none" w:sz="0" w:space="0" w:color="auto"/>
                        <w:right w:val="none" w:sz="0" w:space="0" w:color="auto"/>
                      </w:divBdr>
                    </w:div>
                  </w:divsChild>
                </w:div>
                <w:div w:id="2005739596">
                  <w:marLeft w:val="0"/>
                  <w:marRight w:val="0"/>
                  <w:marTop w:val="0"/>
                  <w:marBottom w:val="0"/>
                  <w:divBdr>
                    <w:top w:val="none" w:sz="0" w:space="0" w:color="auto"/>
                    <w:left w:val="none" w:sz="0" w:space="0" w:color="auto"/>
                    <w:bottom w:val="none" w:sz="0" w:space="0" w:color="auto"/>
                    <w:right w:val="none" w:sz="0" w:space="0" w:color="auto"/>
                  </w:divBdr>
                  <w:divsChild>
                    <w:div w:id="624119663">
                      <w:marLeft w:val="0"/>
                      <w:marRight w:val="0"/>
                      <w:marTop w:val="0"/>
                      <w:marBottom w:val="0"/>
                      <w:divBdr>
                        <w:top w:val="none" w:sz="0" w:space="0" w:color="auto"/>
                        <w:left w:val="none" w:sz="0" w:space="0" w:color="auto"/>
                        <w:bottom w:val="none" w:sz="0" w:space="0" w:color="auto"/>
                        <w:right w:val="none" w:sz="0" w:space="0" w:color="auto"/>
                      </w:divBdr>
                    </w:div>
                  </w:divsChild>
                </w:div>
                <w:div w:id="779684715">
                  <w:marLeft w:val="0"/>
                  <w:marRight w:val="0"/>
                  <w:marTop w:val="0"/>
                  <w:marBottom w:val="0"/>
                  <w:divBdr>
                    <w:top w:val="none" w:sz="0" w:space="0" w:color="auto"/>
                    <w:left w:val="none" w:sz="0" w:space="0" w:color="auto"/>
                    <w:bottom w:val="none" w:sz="0" w:space="0" w:color="auto"/>
                    <w:right w:val="none" w:sz="0" w:space="0" w:color="auto"/>
                  </w:divBdr>
                  <w:divsChild>
                    <w:div w:id="1939872170">
                      <w:marLeft w:val="0"/>
                      <w:marRight w:val="0"/>
                      <w:marTop w:val="0"/>
                      <w:marBottom w:val="0"/>
                      <w:divBdr>
                        <w:top w:val="none" w:sz="0" w:space="0" w:color="auto"/>
                        <w:left w:val="none" w:sz="0" w:space="0" w:color="auto"/>
                        <w:bottom w:val="none" w:sz="0" w:space="0" w:color="auto"/>
                        <w:right w:val="none" w:sz="0" w:space="0" w:color="auto"/>
                      </w:divBdr>
                    </w:div>
                  </w:divsChild>
                </w:div>
                <w:div w:id="337512383">
                  <w:marLeft w:val="0"/>
                  <w:marRight w:val="0"/>
                  <w:marTop w:val="0"/>
                  <w:marBottom w:val="0"/>
                  <w:divBdr>
                    <w:top w:val="none" w:sz="0" w:space="0" w:color="auto"/>
                    <w:left w:val="none" w:sz="0" w:space="0" w:color="auto"/>
                    <w:bottom w:val="none" w:sz="0" w:space="0" w:color="auto"/>
                    <w:right w:val="none" w:sz="0" w:space="0" w:color="auto"/>
                  </w:divBdr>
                  <w:divsChild>
                    <w:div w:id="377516007">
                      <w:marLeft w:val="0"/>
                      <w:marRight w:val="0"/>
                      <w:marTop w:val="0"/>
                      <w:marBottom w:val="0"/>
                      <w:divBdr>
                        <w:top w:val="none" w:sz="0" w:space="0" w:color="auto"/>
                        <w:left w:val="none" w:sz="0" w:space="0" w:color="auto"/>
                        <w:bottom w:val="none" w:sz="0" w:space="0" w:color="auto"/>
                        <w:right w:val="none" w:sz="0" w:space="0" w:color="auto"/>
                      </w:divBdr>
                    </w:div>
                  </w:divsChild>
                </w:div>
                <w:div w:id="817694040">
                  <w:marLeft w:val="0"/>
                  <w:marRight w:val="0"/>
                  <w:marTop w:val="0"/>
                  <w:marBottom w:val="0"/>
                  <w:divBdr>
                    <w:top w:val="none" w:sz="0" w:space="0" w:color="auto"/>
                    <w:left w:val="none" w:sz="0" w:space="0" w:color="auto"/>
                    <w:bottom w:val="none" w:sz="0" w:space="0" w:color="auto"/>
                    <w:right w:val="none" w:sz="0" w:space="0" w:color="auto"/>
                  </w:divBdr>
                  <w:divsChild>
                    <w:div w:id="1040396983">
                      <w:marLeft w:val="0"/>
                      <w:marRight w:val="0"/>
                      <w:marTop w:val="0"/>
                      <w:marBottom w:val="0"/>
                      <w:divBdr>
                        <w:top w:val="none" w:sz="0" w:space="0" w:color="auto"/>
                        <w:left w:val="none" w:sz="0" w:space="0" w:color="auto"/>
                        <w:bottom w:val="none" w:sz="0" w:space="0" w:color="auto"/>
                        <w:right w:val="none" w:sz="0" w:space="0" w:color="auto"/>
                      </w:divBdr>
                    </w:div>
                  </w:divsChild>
                </w:div>
                <w:div w:id="1583684680">
                  <w:marLeft w:val="0"/>
                  <w:marRight w:val="0"/>
                  <w:marTop w:val="0"/>
                  <w:marBottom w:val="0"/>
                  <w:divBdr>
                    <w:top w:val="none" w:sz="0" w:space="0" w:color="auto"/>
                    <w:left w:val="none" w:sz="0" w:space="0" w:color="auto"/>
                    <w:bottom w:val="none" w:sz="0" w:space="0" w:color="auto"/>
                    <w:right w:val="none" w:sz="0" w:space="0" w:color="auto"/>
                  </w:divBdr>
                  <w:divsChild>
                    <w:div w:id="200946397">
                      <w:marLeft w:val="0"/>
                      <w:marRight w:val="0"/>
                      <w:marTop w:val="0"/>
                      <w:marBottom w:val="0"/>
                      <w:divBdr>
                        <w:top w:val="none" w:sz="0" w:space="0" w:color="auto"/>
                        <w:left w:val="none" w:sz="0" w:space="0" w:color="auto"/>
                        <w:bottom w:val="none" w:sz="0" w:space="0" w:color="auto"/>
                        <w:right w:val="none" w:sz="0" w:space="0" w:color="auto"/>
                      </w:divBdr>
                    </w:div>
                  </w:divsChild>
                </w:div>
                <w:div w:id="117914292">
                  <w:marLeft w:val="0"/>
                  <w:marRight w:val="0"/>
                  <w:marTop w:val="0"/>
                  <w:marBottom w:val="0"/>
                  <w:divBdr>
                    <w:top w:val="none" w:sz="0" w:space="0" w:color="auto"/>
                    <w:left w:val="none" w:sz="0" w:space="0" w:color="auto"/>
                    <w:bottom w:val="none" w:sz="0" w:space="0" w:color="auto"/>
                    <w:right w:val="none" w:sz="0" w:space="0" w:color="auto"/>
                  </w:divBdr>
                  <w:divsChild>
                    <w:div w:id="2003778100">
                      <w:marLeft w:val="0"/>
                      <w:marRight w:val="0"/>
                      <w:marTop w:val="0"/>
                      <w:marBottom w:val="0"/>
                      <w:divBdr>
                        <w:top w:val="none" w:sz="0" w:space="0" w:color="auto"/>
                        <w:left w:val="none" w:sz="0" w:space="0" w:color="auto"/>
                        <w:bottom w:val="none" w:sz="0" w:space="0" w:color="auto"/>
                        <w:right w:val="none" w:sz="0" w:space="0" w:color="auto"/>
                      </w:divBdr>
                    </w:div>
                  </w:divsChild>
                </w:div>
                <w:div w:id="1624337500">
                  <w:marLeft w:val="0"/>
                  <w:marRight w:val="0"/>
                  <w:marTop w:val="0"/>
                  <w:marBottom w:val="0"/>
                  <w:divBdr>
                    <w:top w:val="none" w:sz="0" w:space="0" w:color="auto"/>
                    <w:left w:val="none" w:sz="0" w:space="0" w:color="auto"/>
                    <w:bottom w:val="none" w:sz="0" w:space="0" w:color="auto"/>
                    <w:right w:val="none" w:sz="0" w:space="0" w:color="auto"/>
                  </w:divBdr>
                  <w:divsChild>
                    <w:div w:id="454523988">
                      <w:marLeft w:val="0"/>
                      <w:marRight w:val="0"/>
                      <w:marTop w:val="0"/>
                      <w:marBottom w:val="0"/>
                      <w:divBdr>
                        <w:top w:val="none" w:sz="0" w:space="0" w:color="auto"/>
                        <w:left w:val="none" w:sz="0" w:space="0" w:color="auto"/>
                        <w:bottom w:val="none" w:sz="0" w:space="0" w:color="auto"/>
                        <w:right w:val="none" w:sz="0" w:space="0" w:color="auto"/>
                      </w:divBdr>
                    </w:div>
                  </w:divsChild>
                </w:div>
                <w:div w:id="1196652766">
                  <w:marLeft w:val="0"/>
                  <w:marRight w:val="0"/>
                  <w:marTop w:val="0"/>
                  <w:marBottom w:val="0"/>
                  <w:divBdr>
                    <w:top w:val="none" w:sz="0" w:space="0" w:color="auto"/>
                    <w:left w:val="none" w:sz="0" w:space="0" w:color="auto"/>
                    <w:bottom w:val="none" w:sz="0" w:space="0" w:color="auto"/>
                    <w:right w:val="none" w:sz="0" w:space="0" w:color="auto"/>
                  </w:divBdr>
                  <w:divsChild>
                    <w:div w:id="911238513">
                      <w:marLeft w:val="0"/>
                      <w:marRight w:val="0"/>
                      <w:marTop w:val="0"/>
                      <w:marBottom w:val="0"/>
                      <w:divBdr>
                        <w:top w:val="none" w:sz="0" w:space="0" w:color="auto"/>
                        <w:left w:val="none" w:sz="0" w:space="0" w:color="auto"/>
                        <w:bottom w:val="none" w:sz="0" w:space="0" w:color="auto"/>
                        <w:right w:val="none" w:sz="0" w:space="0" w:color="auto"/>
                      </w:divBdr>
                    </w:div>
                  </w:divsChild>
                </w:div>
                <w:div w:id="2082948912">
                  <w:marLeft w:val="0"/>
                  <w:marRight w:val="0"/>
                  <w:marTop w:val="0"/>
                  <w:marBottom w:val="0"/>
                  <w:divBdr>
                    <w:top w:val="none" w:sz="0" w:space="0" w:color="auto"/>
                    <w:left w:val="none" w:sz="0" w:space="0" w:color="auto"/>
                    <w:bottom w:val="none" w:sz="0" w:space="0" w:color="auto"/>
                    <w:right w:val="none" w:sz="0" w:space="0" w:color="auto"/>
                  </w:divBdr>
                  <w:divsChild>
                    <w:div w:id="2033190669">
                      <w:marLeft w:val="0"/>
                      <w:marRight w:val="0"/>
                      <w:marTop w:val="0"/>
                      <w:marBottom w:val="0"/>
                      <w:divBdr>
                        <w:top w:val="none" w:sz="0" w:space="0" w:color="auto"/>
                        <w:left w:val="none" w:sz="0" w:space="0" w:color="auto"/>
                        <w:bottom w:val="none" w:sz="0" w:space="0" w:color="auto"/>
                        <w:right w:val="none" w:sz="0" w:space="0" w:color="auto"/>
                      </w:divBdr>
                    </w:div>
                  </w:divsChild>
                </w:div>
                <w:div w:id="428624770">
                  <w:marLeft w:val="0"/>
                  <w:marRight w:val="0"/>
                  <w:marTop w:val="0"/>
                  <w:marBottom w:val="0"/>
                  <w:divBdr>
                    <w:top w:val="none" w:sz="0" w:space="0" w:color="auto"/>
                    <w:left w:val="none" w:sz="0" w:space="0" w:color="auto"/>
                    <w:bottom w:val="none" w:sz="0" w:space="0" w:color="auto"/>
                    <w:right w:val="none" w:sz="0" w:space="0" w:color="auto"/>
                  </w:divBdr>
                  <w:divsChild>
                    <w:div w:id="228425557">
                      <w:marLeft w:val="0"/>
                      <w:marRight w:val="0"/>
                      <w:marTop w:val="0"/>
                      <w:marBottom w:val="0"/>
                      <w:divBdr>
                        <w:top w:val="none" w:sz="0" w:space="0" w:color="auto"/>
                        <w:left w:val="none" w:sz="0" w:space="0" w:color="auto"/>
                        <w:bottom w:val="none" w:sz="0" w:space="0" w:color="auto"/>
                        <w:right w:val="none" w:sz="0" w:space="0" w:color="auto"/>
                      </w:divBdr>
                    </w:div>
                  </w:divsChild>
                </w:div>
                <w:div w:id="2010713721">
                  <w:marLeft w:val="0"/>
                  <w:marRight w:val="0"/>
                  <w:marTop w:val="0"/>
                  <w:marBottom w:val="0"/>
                  <w:divBdr>
                    <w:top w:val="none" w:sz="0" w:space="0" w:color="auto"/>
                    <w:left w:val="none" w:sz="0" w:space="0" w:color="auto"/>
                    <w:bottom w:val="none" w:sz="0" w:space="0" w:color="auto"/>
                    <w:right w:val="none" w:sz="0" w:space="0" w:color="auto"/>
                  </w:divBdr>
                  <w:divsChild>
                    <w:div w:id="1459833317">
                      <w:marLeft w:val="0"/>
                      <w:marRight w:val="0"/>
                      <w:marTop w:val="0"/>
                      <w:marBottom w:val="0"/>
                      <w:divBdr>
                        <w:top w:val="none" w:sz="0" w:space="0" w:color="auto"/>
                        <w:left w:val="none" w:sz="0" w:space="0" w:color="auto"/>
                        <w:bottom w:val="none" w:sz="0" w:space="0" w:color="auto"/>
                        <w:right w:val="none" w:sz="0" w:space="0" w:color="auto"/>
                      </w:divBdr>
                    </w:div>
                  </w:divsChild>
                </w:div>
                <w:div w:id="630787136">
                  <w:marLeft w:val="0"/>
                  <w:marRight w:val="0"/>
                  <w:marTop w:val="0"/>
                  <w:marBottom w:val="0"/>
                  <w:divBdr>
                    <w:top w:val="none" w:sz="0" w:space="0" w:color="auto"/>
                    <w:left w:val="none" w:sz="0" w:space="0" w:color="auto"/>
                    <w:bottom w:val="none" w:sz="0" w:space="0" w:color="auto"/>
                    <w:right w:val="none" w:sz="0" w:space="0" w:color="auto"/>
                  </w:divBdr>
                  <w:divsChild>
                    <w:div w:id="1237323378">
                      <w:marLeft w:val="0"/>
                      <w:marRight w:val="0"/>
                      <w:marTop w:val="0"/>
                      <w:marBottom w:val="0"/>
                      <w:divBdr>
                        <w:top w:val="none" w:sz="0" w:space="0" w:color="auto"/>
                        <w:left w:val="none" w:sz="0" w:space="0" w:color="auto"/>
                        <w:bottom w:val="none" w:sz="0" w:space="0" w:color="auto"/>
                        <w:right w:val="none" w:sz="0" w:space="0" w:color="auto"/>
                      </w:divBdr>
                    </w:div>
                  </w:divsChild>
                </w:div>
                <w:div w:id="1387298131">
                  <w:marLeft w:val="0"/>
                  <w:marRight w:val="0"/>
                  <w:marTop w:val="0"/>
                  <w:marBottom w:val="0"/>
                  <w:divBdr>
                    <w:top w:val="none" w:sz="0" w:space="0" w:color="auto"/>
                    <w:left w:val="none" w:sz="0" w:space="0" w:color="auto"/>
                    <w:bottom w:val="none" w:sz="0" w:space="0" w:color="auto"/>
                    <w:right w:val="none" w:sz="0" w:space="0" w:color="auto"/>
                  </w:divBdr>
                  <w:divsChild>
                    <w:div w:id="111100614">
                      <w:marLeft w:val="0"/>
                      <w:marRight w:val="0"/>
                      <w:marTop w:val="0"/>
                      <w:marBottom w:val="0"/>
                      <w:divBdr>
                        <w:top w:val="none" w:sz="0" w:space="0" w:color="auto"/>
                        <w:left w:val="none" w:sz="0" w:space="0" w:color="auto"/>
                        <w:bottom w:val="none" w:sz="0" w:space="0" w:color="auto"/>
                        <w:right w:val="none" w:sz="0" w:space="0" w:color="auto"/>
                      </w:divBdr>
                    </w:div>
                  </w:divsChild>
                </w:div>
                <w:div w:id="289559185">
                  <w:marLeft w:val="0"/>
                  <w:marRight w:val="0"/>
                  <w:marTop w:val="0"/>
                  <w:marBottom w:val="0"/>
                  <w:divBdr>
                    <w:top w:val="none" w:sz="0" w:space="0" w:color="auto"/>
                    <w:left w:val="none" w:sz="0" w:space="0" w:color="auto"/>
                    <w:bottom w:val="none" w:sz="0" w:space="0" w:color="auto"/>
                    <w:right w:val="none" w:sz="0" w:space="0" w:color="auto"/>
                  </w:divBdr>
                  <w:divsChild>
                    <w:div w:id="2040548091">
                      <w:marLeft w:val="0"/>
                      <w:marRight w:val="0"/>
                      <w:marTop w:val="0"/>
                      <w:marBottom w:val="0"/>
                      <w:divBdr>
                        <w:top w:val="none" w:sz="0" w:space="0" w:color="auto"/>
                        <w:left w:val="none" w:sz="0" w:space="0" w:color="auto"/>
                        <w:bottom w:val="none" w:sz="0" w:space="0" w:color="auto"/>
                        <w:right w:val="none" w:sz="0" w:space="0" w:color="auto"/>
                      </w:divBdr>
                    </w:div>
                  </w:divsChild>
                </w:div>
                <w:div w:id="1757632907">
                  <w:marLeft w:val="0"/>
                  <w:marRight w:val="0"/>
                  <w:marTop w:val="0"/>
                  <w:marBottom w:val="0"/>
                  <w:divBdr>
                    <w:top w:val="none" w:sz="0" w:space="0" w:color="auto"/>
                    <w:left w:val="none" w:sz="0" w:space="0" w:color="auto"/>
                    <w:bottom w:val="none" w:sz="0" w:space="0" w:color="auto"/>
                    <w:right w:val="none" w:sz="0" w:space="0" w:color="auto"/>
                  </w:divBdr>
                  <w:divsChild>
                    <w:div w:id="510528372">
                      <w:marLeft w:val="0"/>
                      <w:marRight w:val="0"/>
                      <w:marTop w:val="0"/>
                      <w:marBottom w:val="0"/>
                      <w:divBdr>
                        <w:top w:val="none" w:sz="0" w:space="0" w:color="auto"/>
                        <w:left w:val="none" w:sz="0" w:space="0" w:color="auto"/>
                        <w:bottom w:val="none" w:sz="0" w:space="0" w:color="auto"/>
                        <w:right w:val="none" w:sz="0" w:space="0" w:color="auto"/>
                      </w:divBdr>
                    </w:div>
                  </w:divsChild>
                </w:div>
                <w:div w:id="608467531">
                  <w:marLeft w:val="0"/>
                  <w:marRight w:val="0"/>
                  <w:marTop w:val="0"/>
                  <w:marBottom w:val="0"/>
                  <w:divBdr>
                    <w:top w:val="none" w:sz="0" w:space="0" w:color="auto"/>
                    <w:left w:val="none" w:sz="0" w:space="0" w:color="auto"/>
                    <w:bottom w:val="none" w:sz="0" w:space="0" w:color="auto"/>
                    <w:right w:val="none" w:sz="0" w:space="0" w:color="auto"/>
                  </w:divBdr>
                  <w:divsChild>
                    <w:div w:id="1272125052">
                      <w:marLeft w:val="0"/>
                      <w:marRight w:val="0"/>
                      <w:marTop w:val="0"/>
                      <w:marBottom w:val="0"/>
                      <w:divBdr>
                        <w:top w:val="none" w:sz="0" w:space="0" w:color="auto"/>
                        <w:left w:val="none" w:sz="0" w:space="0" w:color="auto"/>
                        <w:bottom w:val="none" w:sz="0" w:space="0" w:color="auto"/>
                        <w:right w:val="none" w:sz="0" w:space="0" w:color="auto"/>
                      </w:divBdr>
                    </w:div>
                  </w:divsChild>
                </w:div>
                <w:div w:id="1103692706">
                  <w:marLeft w:val="0"/>
                  <w:marRight w:val="0"/>
                  <w:marTop w:val="0"/>
                  <w:marBottom w:val="0"/>
                  <w:divBdr>
                    <w:top w:val="none" w:sz="0" w:space="0" w:color="auto"/>
                    <w:left w:val="none" w:sz="0" w:space="0" w:color="auto"/>
                    <w:bottom w:val="none" w:sz="0" w:space="0" w:color="auto"/>
                    <w:right w:val="none" w:sz="0" w:space="0" w:color="auto"/>
                  </w:divBdr>
                  <w:divsChild>
                    <w:div w:id="1030760486">
                      <w:marLeft w:val="0"/>
                      <w:marRight w:val="0"/>
                      <w:marTop w:val="0"/>
                      <w:marBottom w:val="0"/>
                      <w:divBdr>
                        <w:top w:val="none" w:sz="0" w:space="0" w:color="auto"/>
                        <w:left w:val="none" w:sz="0" w:space="0" w:color="auto"/>
                        <w:bottom w:val="none" w:sz="0" w:space="0" w:color="auto"/>
                        <w:right w:val="none" w:sz="0" w:space="0" w:color="auto"/>
                      </w:divBdr>
                    </w:div>
                  </w:divsChild>
                </w:div>
                <w:div w:id="2116249668">
                  <w:marLeft w:val="0"/>
                  <w:marRight w:val="0"/>
                  <w:marTop w:val="0"/>
                  <w:marBottom w:val="0"/>
                  <w:divBdr>
                    <w:top w:val="none" w:sz="0" w:space="0" w:color="auto"/>
                    <w:left w:val="none" w:sz="0" w:space="0" w:color="auto"/>
                    <w:bottom w:val="none" w:sz="0" w:space="0" w:color="auto"/>
                    <w:right w:val="none" w:sz="0" w:space="0" w:color="auto"/>
                  </w:divBdr>
                  <w:divsChild>
                    <w:div w:id="1733693337">
                      <w:marLeft w:val="0"/>
                      <w:marRight w:val="0"/>
                      <w:marTop w:val="0"/>
                      <w:marBottom w:val="0"/>
                      <w:divBdr>
                        <w:top w:val="none" w:sz="0" w:space="0" w:color="auto"/>
                        <w:left w:val="none" w:sz="0" w:space="0" w:color="auto"/>
                        <w:bottom w:val="none" w:sz="0" w:space="0" w:color="auto"/>
                        <w:right w:val="none" w:sz="0" w:space="0" w:color="auto"/>
                      </w:divBdr>
                    </w:div>
                  </w:divsChild>
                </w:div>
                <w:div w:id="1108819336">
                  <w:marLeft w:val="0"/>
                  <w:marRight w:val="0"/>
                  <w:marTop w:val="0"/>
                  <w:marBottom w:val="0"/>
                  <w:divBdr>
                    <w:top w:val="none" w:sz="0" w:space="0" w:color="auto"/>
                    <w:left w:val="none" w:sz="0" w:space="0" w:color="auto"/>
                    <w:bottom w:val="none" w:sz="0" w:space="0" w:color="auto"/>
                    <w:right w:val="none" w:sz="0" w:space="0" w:color="auto"/>
                  </w:divBdr>
                  <w:divsChild>
                    <w:div w:id="404180195">
                      <w:marLeft w:val="0"/>
                      <w:marRight w:val="0"/>
                      <w:marTop w:val="0"/>
                      <w:marBottom w:val="0"/>
                      <w:divBdr>
                        <w:top w:val="none" w:sz="0" w:space="0" w:color="auto"/>
                        <w:left w:val="none" w:sz="0" w:space="0" w:color="auto"/>
                        <w:bottom w:val="none" w:sz="0" w:space="0" w:color="auto"/>
                        <w:right w:val="none" w:sz="0" w:space="0" w:color="auto"/>
                      </w:divBdr>
                    </w:div>
                  </w:divsChild>
                </w:div>
                <w:div w:id="730075043">
                  <w:marLeft w:val="0"/>
                  <w:marRight w:val="0"/>
                  <w:marTop w:val="0"/>
                  <w:marBottom w:val="0"/>
                  <w:divBdr>
                    <w:top w:val="none" w:sz="0" w:space="0" w:color="auto"/>
                    <w:left w:val="none" w:sz="0" w:space="0" w:color="auto"/>
                    <w:bottom w:val="none" w:sz="0" w:space="0" w:color="auto"/>
                    <w:right w:val="none" w:sz="0" w:space="0" w:color="auto"/>
                  </w:divBdr>
                  <w:divsChild>
                    <w:div w:id="517503035">
                      <w:marLeft w:val="0"/>
                      <w:marRight w:val="0"/>
                      <w:marTop w:val="0"/>
                      <w:marBottom w:val="0"/>
                      <w:divBdr>
                        <w:top w:val="none" w:sz="0" w:space="0" w:color="auto"/>
                        <w:left w:val="none" w:sz="0" w:space="0" w:color="auto"/>
                        <w:bottom w:val="none" w:sz="0" w:space="0" w:color="auto"/>
                        <w:right w:val="none" w:sz="0" w:space="0" w:color="auto"/>
                      </w:divBdr>
                    </w:div>
                  </w:divsChild>
                </w:div>
                <w:div w:id="1816992337">
                  <w:marLeft w:val="0"/>
                  <w:marRight w:val="0"/>
                  <w:marTop w:val="0"/>
                  <w:marBottom w:val="0"/>
                  <w:divBdr>
                    <w:top w:val="none" w:sz="0" w:space="0" w:color="auto"/>
                    <w:left w:val="none" w:sz="0" w:space="0" w:color="auto"/>
                    <w:bottom w:val="none" w:sz="0" w:space="0" w:color="auto"/>
                    <w:right w:val="none" w:sz="0" w:space="0" w:color="auto"/>
                  </w:divBdr>
                  <w:divsChild>
                    <w:div w:id="2057313682">
                      <w:marLeft w:val="0"/>
                      <w:marRight w:val="0"/>
                      <w:marTop w:val="0"/>
                      <w:marBottom w:val="0"/>
                      <w:divBdr>
                        <w:top w:val="none" w:sz="0" w:space="0" w:color="auto"/>
                        <w:left w:val="none" w:sz="0" w:space="0" w:color="auto"/>
                        <w:bottom w:val="none" w:sz="0" w:space="0" w:color="auto"/>
                        <w:right w:val="none" w:sz="0" w:space="0" w:color="auto"/>
                      </w:divBdr>
                    </w:div>
                  </w:divsChild>
                </w:div>
                <w:div w:id="1654601875">
                  <w:marLeft w:val="0"/>
                  <w:marRight w:val="0"/>
                  <w:marTop w:val="0"/>
                  <w:marBottom w:val="0"/>
                  <w:divBdr>
                    <w:top w:val="none" w:sz="0" w:space="0" w:color="auto"/>
                    <w:left w:val="none" w:sz="0" w:space="0" w:color="auto"/>
                    <w:bottom w:val="none" w:sz="0" w:space="0" w:color="auto"/>
                    <w:right w:val="none" w:sz="0" w:space="0" w:color="auto"/>
                  </w:divBdr>
                  <w:divsChild>
                    <w:div w:id="782072459">
                      <w:marLeft w:val="0"/>
                      <w:marRight w:val="0"/>
                      <w:marTop w:val="0"/>
                      <w:marBottom w:val="0"/>
                      <w:divBdr>
                        <w:top w:val="none" w:sz="0" w:space="0" w:color="auto"/>
                        <w:left w:val="none" w:sz="0" w:space="0" w:color="auto"/>
                        <w:bottom w:val="none" w:sz="0" w:space="0" w:color="auto"/>
                        <w:right w:val="none" w:sz="0" w:space="0" w:color="auto"/>
                      </w:divBdr>
                    </w:div>
                  </w:divsChild>
                </w:div>
                <w:div w:id="379397870">
                  <w:marLeft w:val="0"/>
                  <w:marRight w:val="0"/>
                  <w:marTop w:val="0"/>
                  <w:marBottom w:val="0"/>
                  <w:divBdr>
                    <w:top w:val="none" w:sz="0" w:space="0" w:color="auto"/>
                    <w:left w:val="none" w:sz="0" w:space="0" w:color="auto"/>
                    <w:bottom w:val="none" w:sz="0" w:space="0" w:color="auto"/>
                    <w:right w:val="none" w:sz="0" w:space="0" w:color="auto"/>
                  </w:divBdr>
                  <w:divsChild>
                    <w:div w:id="1869023296">
                      <w:marLeft w:val="0"/>
                      <w:marRight w:val="0"/>
                      <w:marTop w:val="0"/>
                      <w:marBottom w:val="0"/>
                      <w:divBdr>
                        <w:top w:val="none" w:sz="0" w:space="0" w:color="auto"/>
                        <w:left w:val="none" w:sz="0" w:space="0" w:color="auto"/>
                        <w:bottom w:val="none" w:sz="0" w:space="0" w:color="auto"/>
                        <w:right w:val="none" w:sz="0" w:space="0" w:color="auto"/>
                      </w:divBdr>
                    </w:div>
                  </w:divsChild>
                </w:div>
                <w:div w:id="1755783931">
                  <w:marLeft w:val="0"/>
                  <w:marRight w:val="0"/>
                  <w:marTop w:val="0"/>
                  <w:marBottom w:val="0"/>
                  <w:divBdr>
                    <w:top w:val="none" w:sz="0" w:space="0" w:color="auto"/>
                    <w:left w:val="none" w:sz="0" w:space="0" w:color="auto"/>
                    <w:bottom w:val="none" w:sz="0" w:space="0" w:color="auto"/>
                    <w:right w:val="none" w:sz="0" w:space="0" w:color="auto"/>
                  </w:divBdr>
                  <w:divsChild>
                    <w:div w:id="98574397">
                      <w:marLeft w:val="0"/>
                      <w:marRight w:val="0"/>
                      <w:marTop w:val="0"/>
                      <w:marBottom w:val="0"/>
                      <w:divBdr>
                        <w:top w:val="none" w:sz="0" w:space="0" w:color="auto"/>
                        <w:left w:val="none" w:sz="0" w:space="0" w:color="auto"/>
                        <w:bottom w:val="none" w:sz="0" w:space="0" w:color="auto"/>
                        <w:right w:val="none" w:sz="0" w:space="0" w:color="auto"/>
                      </w:divBdr>
                    </w:div>
                  </w:divsChild>
                </w:div>
                <w:div w:id="335765168">
                  <w:marLeft w:val="0"/>
                  <w:marRight w:val="0"/>
                  <w:marTop w:val="0"/>
                  <w:marBottom w:val="0"/>
                  <w:divBdr>
                    <w:top w:val="none" w:sz="0" w:space="0" w:color="auto"/>
                    <w:left w:val="none" w:sz="0" w:space="0" w:color="auto"/>
                    <w:bottom w:val="none" w:sz="0" w:space="0" w:color="auto"/>
                    <w:right w:val="none" w:sz="0" w:space="0" w:color="auto"/>
                  </w:divBdr>
                  <w:divsChild>
                    <w:div w:id="181018003">
                      <w:marLeft w:val="0"/>
                      <w:marRight w:val="0"/>
                      <w:marTop w:val="0"/>
                      <w:marBottom w:val="0"/>
                      <w:divBdr>
                        <w:top w:val="none" w:sz="0" w:space="0" w:color="auto"/>
                        <w:left w:val="none" w:sz="0" w:space="0" w:color="auto"/>
                        <w:bottom w:val="none" w:sz="0" w:space="0" w:color="auto"/>
                        <w:right w:val="none" w:sz="0" w:space="0" w:color="auto"/>
                      </w:divBdr>
                    </w:div>
                  </w:divsChild>
                </w:div>
                <w:div w:id="1037124926">
                  <w:marLeft w:val="0"/>
                  <w:marRight w:val="0"/>
                  <w:marTop w:val="0"/>
                  <w:marBottom w:val="0"/>
                  <w:divBdr>
                    <w:top w:val="none" w:sz="0" w:space="0" w:color="auto"/>
                    <w:left w:val="none" w:sz="0" w:space="0" w:color="auto"/>
                    <w:bottom w:val="none" w:sz="0" w:space="0" w:color="auto"/>
                    <w:right w:val="none" w:sz="0" w:space="0" w:color="auto"/>
                  </w:divBdr>
                  <w:divsChild>
                    <w:div w:id="390156682">
                      <w:marLeft w:val="0"/>
                      <w:marRight w:val="0"/>
                      <w:marTop w:val="0"/>
                      <w:marBottom w:val="0"/>
                      <w:divBdr>
                        <w:top w:val="none" w:sz="0" w:space="0" w:color="auto"/>
                        <w:left w:val="none" w:sz="0" w:space="0" w:color="auto"/>
                        <w:bottom w:val="none" w:sz="0" w:space="0" w:color="auto"/>
                        <w:right w:val="none" w:sz="0" w:space="0" w:color="auto"/>
                      </w:divBdr>
                    </w:div>
                  </w:divsChild>
                </w:div>
                <w:div w:id="1876771333">
                  <w:marLeft w:val="0"/>
                  <w:marRight w:val="0"/>
                  <w:marTop w:val="0"/>
                  <w:marBottom w:val="0"/>
                  <w:divBdr>
                    <w:top w:val="none" w:sz="0" w:space="0" w:color="auto"/>
                    <w:left w:val="none" w:sz="0" w:space="0" w:color="auto"/>
                    <w:bottom w:val="none" w:sz="0" w:space="0" w:color="auto"/>
                    <w:right w:val="none" w:sz="0" w:space="0" w:color="auto"/>
                  </w:divBdr>
                  <w:divsChild>
                    <w:div w:id="93790416">
                      <w:marLeft w:val="0"/>
                      <w:marRight w:val="0"/>
                      <w:marTop w:val="0"/>
                      <w:marBottom w:val="0"/>
                      <w:divBdr>
                        <w:top w:val="none" w:sz="0" w:space="0" w:color="auto"/>
                        <w:left w:val="none" w:sz="0" w:space="0" w:color="auto"/>
                        <w:bottom w:val="none" w:sz="0" w:space="0" w:color="auto"/>
                        <w:right w:val="none" w:sz="0" w:space="0" w:color="auto"/>
                      </w:divBdr>
                    </w:div>
                  </w:divsChild>
                </w:div>
                <w:div w:id="1974823978">
                  <w:marLeft w:val="0"/>
                  <w:marRight w:val="0"/>
                  <w:marTop w:val="0"/>
                  <w:marBottom w:val="0"/>
                  <w:divBdr>
                    <w:top w:val="none" w:sz="0" w:space="0" w:color="auto"/>
                    <w:left w:val="none" w:sz="0" w:space="0" w:color="auto"/>
                    <w:bottom w:val="none" w:sz="0" w:space="0" w:color="auto"/>
                    <w:right w:val="none" w:sz="0" w:space="0" w:color="auto"/>
                  </w:divBdr>
                  <w:divsChild>
                    <w:div w:id="1450003942">
                      <w:marLeft w:val="0"/>
                      <w:marRight w:val="0"/>
                      <w:marTop w:val="0"/>
                      <w:marBottom w:val="0"/>
                      <w:divBdr>
                        <w:top w:val="none" w:sz="0" w:space="0" w:color="auto"/>
                        <w:left w:val="none" w:sz="0" w:space="0" w:color="auto"/>
                        <w:bottom w:val="none" w:sz="0" w:space="0" w:color="auto"/>
                        <w:right w:val="none" w:sz="0" w:space="0" w:color="auto"/>
                      </w:divBdr>
                    </w:div>
                    <w:div w:id="217057710">
                      <w:marLeft w:val="0"/>
                      <w:marRight w:val="0"/>
                      <w:marTop w:val="0"/>
                      <w:marBottom w:val="0"/>
                      <w:divBdr>
                        <w:top w:val="none" w:sz="0" w:space="0" w:color="auto"/>
                        <w:left w:val="none" w:sz="0" w:space="0" w:color="auto"/>
                        <w:bottom w:val="none" w:sz="0" w:space="0" w:color="auto"/>
                        <w:right w:val="none" w:sz="0" w:space="0" w:color="auto"/>
                      </w:divBdr>
                    </w:div>
                  </w:divsChild>
                </w:div>
                <w:div w:id="167141497">
                  <w:marLeft w:val="0"/>
                  <w:marRight w:val="0"/>
                  <w:marTop w:val="0"/>
                  <w:marBottom w:val="0"/>
                  <w:divBdr>
                    <w:top w:val="none" w:sz="0" w:space="0" w:color="auto"/>
                    <w:left w:val="none" w:sz="0" w:space="0" w:color="auto"/>
                    <w:bottom w:val="none" w:sz="0" w:space="0" w:color="auto"/>
                    <w:right w:val="none" w:sz="0" w:space="0" w:color="auto"/>
                  </w:divBdr>
                  <w:divsChild>
                    <w:div w:id="552499165">
                      <w:marLeft w:val="0"/>
                      <w:marRight w:val="0"/>
                      <w:marTop w:val="0"/>
                      <w:marBottom w:val="0"/>
                      <w:divBdr>
                        <w:top w:val="none" w:sz="0" w:space="0" w:color="auto"/>
                        <w:left w:val="none" w:sz="0" w:space="0" w:color="auto"/>
                        <w:bottom w:val="none" w:sz="0" w:space="0" w:color="auto"/>
                        <w:right w:val="none" w:sz="0" w:space="0" w:color="auto"/>
                      </w:divBdr>
                    </w:div>
                  </w:divsChild>
                </w:div>
                <w:div w:id="811018206">
                  <w:marLeft w:val="0"/>
                  <w:marRight w:val="0"/>
                  <w:marTop w:val="0"/>
                  <w:marBottom w:val="0"/>
                  <w:divBdr>
                    <w:top w:val="none" w:sz="0" w:space="0" w:color="auto"/>
                    <w:left w:val="none" w:sz="0" w:space="0" w:color="auto"/>
                    <w:bottom w:val="none" w:sz="0" w:space="0" w:color="auto"/>
                    <w:right w:val="none" w:sz="0" w:space="0" w:color="auto"/>
                  </w:divBdr>
                  <w:divsChild>
                    <w:div w:id="841359430">
                      <w:marLeft w:val="0"/>
                      <w:marRight w:val="0"/>
                      <w:marTop w:val="0"/>
                      <w:marBottom w:val="0"/>
                      <w:divBdr>
                        <w:top w:val="none" w:sz="0" w:space="0" w:color="auto"/>
                        <w:left w:val="none" w:sz="0" w:space="0" w:color="auto"/>
                        <w:bottom w:val="none" w:sz="0" w:space="0" w:color="auto"/>
                        <w:right w:val="none" w:sz="0" w:space="0" w:color="auto"/>
                      </w:divBdr>
                    </w:div>
                  </w:divsChild>
                </w:div>
                <w:div w:id="1169098388">
                  <w:marLeft w:val="0"/>
                  <w:marRight w:val="0"/>
                  <w:marTop w:val="0"/>
                  <w:marBottom w:val="0"/>
                  <w:divBdr>
                    <w:top w:val="none" w:sz="0" w:space="0" w:color="auto"/>
                    <w:left w:val="none" w:sz="0" w:space="0" w:color="auto"/>
                    <w:bottom w:val="none" w:sz="0" w:space="0" w:color="auto"/>
                    <w:right w:val="none" w:sz="0" w:space="0" w:color="auto"/>
                  </w:divBdr>
                  <w:divsChild>
                    <w:div w:id="2068070959">
                      <w:marLeft w:val="0"/>
                      <w:marRight w:val="0"/>
                      <w:marTop w:val="0"/>
                      <w:marBottom w:val="0"/>
                      <w:divBdr>
                        <w:top w:val="none" w:sz="0" w:space="0" w:color="auto"/>
                        <w:left w:val="none" w:sz="0" w:space="0" w:color="auto"/>
                        <w:bottom w:val="none" w:sz="0" w:space="0" w:color="auto"/>
                        <w:right w:val="none" w:sz="0" w:space="0" w:color="auto"/>
                      </w:divBdr>
                    </w:div>
                    <w:div w:id="816727866">
                      <w:marLeft w:val="0"/>
                      <w:marRight w:val="0"/>
                      <w:marTop w:val="0"/>
                      <w:marBottom w:val="0"/>
                      <w:divBdr>
                        <w:top w:val="none" w:sz="0" w:space="0" w:color="auto"/>
                        <w:left w:val="none" w:sz="0" w:space="0" w:color="auto"/>
                        <w:bottom w:val="none" w:sz="0" w:space="0" w:color="auto"/>
                        <w:right w:val="none" w:sz="0" w:space="0" w:color="auto"/>
                      </w:divBdr>
                    </w:div>
                    <w:div w:id="549878712">
                      <w:marLeft w:val="0"/>
                      <w:marRight w:val="0"/>
                      <w:marTop w:val="0"/>
                      <w:marBottom w:val="0"/>
                      <w:divBdr>
                        <w:top w:val="none" w:sz="0" w:space="0" w:color="auto"/>
                        <w:left w:val="none" w:sz="0" w:space="0" w:color="auto"/>
                        <w:bottom w:val="none" w:sz="0" w:space="0" w:color="auto"/>
                        <w:right w:val="none" w:sz="0" w:space="0" w:color="auto"/>
                      </w:divBdr>
                    </w:div>
                    <w:div w:id="2038119870">
                      <w:marLeft w:val="0"/>
                      <w:marRight w:val="0"/>
                      <w:marTop w:val="0"/>
                      <w:marBottom w:val="0"/>
                      <w:divBdr>
                        <w:top w:val="none" w:sz="0" w:space="0" w:color="auto"/>
                        <w:left w:val="none" w:sz="0" w:space="0" w:color="auto"/>
                        <w:bottom w:val="none" w:sz="0" w:space="0" w:color="auto"/>
                        <w:right w:val="none" w:sz="0" w:space="0" w:color="auto"/>
                      </w:divBdr>
                    </w:div>
                    <w:div w:id="828136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047689">
          <w:marLeft w:val="0"/>
          <w:marRight w:val="0"/>
          <w:marTop w:val="0"/>
          <w:marBottom w:val="0"/>
          <w:divBdr>
            <w:top w:val="none" w:sz="0" w:space="0" w:color="auto"/>
            <w:left w:val="none" w:sz="0" w:space="0" w:color="auto"/>
            <w:bottom w:val="none" w:sz="0" w:space="0" w:color="auto"/>
            <w:right w:val="none" w:sz="0" w:space="0" w:color="auto"/>
          </w:divBdr>
        </w:div>
        <w:div w:id="1369799993">
          <w:marLeft w:val="0"/>
          <w:marRight w:val="0"/>
          <w:marTop w:val="0"/>
          <w:marBottom w:val="0"/>
          <w:divBdr>
            <w:top w:val="none" w:sz="0" w:space="0" w:color="auto"/>
            <w:left w:val="none" w:sz="0" w:space="0" w:color="auto"/>
            <w:bottom w:val="none" w:sz="0" w:space="0" w:color="auto"/>
            <w:right w:val="none" w:sz="0" w:space="0" w:color="auto"/>
          </w:divBdr>
        </w:div>
        <w:div w:id="685256316">
          <w:marLeft w:val="0"/>
          <w:marRight w:val="0"/>
          <w:marTop w:val="0"/>
          <w:marBottom w:val="0"/>
          <w:divBdr>
            <w:top w:val="none" w:sz="0" w:space="0" w:color="auto"/>
            <w:left w:val="none" w:sz="0" w:space="0" w:color="auto"/>
            <w:bottom w:val="none" w:sz="0" w:space="0" w:color="auto"/>
            <w:right w:val="none" w:sz="0" w:space="0" w:color="auto"/>
          </w:divBdr>
        </w:div>
        <w:div w:id="1724907692">
          <w:marLeft w:val="0"/>
          <w:marRight w:val="0"/>
          <w:marTop w:val="0"/>
          <w:marBottom w:val="0"/>
          <w:divBdr>
            <w:top w:val="none" w:sz="0" w:space="0" w:color="auto"/>
            <w:left w:val="none" w:sz="0" w:space="0" w:color="auto"/>
            <w:bottom w:val="none" w:sz="0" w:space="0" w:color="auto"/>
            <w:right w:val="none" w:sz="0" w:space="0" w:color="auto"/>
          </w:divBdr>
        </w:div>
        <w:div w:id="1570966586">
          <w:marLeft w:val="0"/>
          <w:marRight w:val="0"/>
          <w:marTop w:val="0"/>
          <w:marBottom w:val="0"/>
          <w:divBdr>
            <w:top w:val="none" w:sz="0" w:space="0" w:color="auto"/>
            <w:left w:val="none" w:sz="0" w:space="0" w:color="auto"/>
            <w:bottom w:val="none" w:sz="0" w:space="0" w:color="auto"/>
            <w:right w:val="none" w:sz="0" w:space="0" w:color="auto"/>
          </w:divBdr>
        </w:div>
        <w:div w:id="273173138">
          <w:marLeft w:val="0"/>
          <w:marRight w:val="0"/>
          <w:marTop w:val="0"/>
          <w:marBottom w:val="0"/>
          <w:divBdr>
            <w:top w:val="none" w:sz="0" w:space="0" w:color="auto"/>
            <w:left w:val="none" w:sz="0" w:space="0" w:color="auto"/>
            <w:bottom w:val="none" w:sz="0" w:space="0" w:color="auto"/>
            <w:right w:val="none" w:sz="0" w:space="0" w:color="auto"/>
          </w:divBdr>
        </w:div>
        <w:div w:id="78910747">
          <w:marLeft w:val="0"/>
          <w:marRight w:val="0"/>
          <w:marTop w:val="0"/>
          <w:marBottom w:val="0"/>
          <w:divBdr>
            <w:top w:val="none" w:sz="0" w:space="0" w:color="auto"/>
            <w:left w:val="none" w:sz="0" w:space="0" w:color="auto"/>
            <w:bottom w:val="none" w:sz="0" w:space="0" w:color="auto"/>
            <w:right w:val="none" w:sz="0" w:space="0" w:color="auto"/>
          </w:divBdr>
          <w:divsChild>
            <w:div w:id="818234606">
              <w:marLeft w:val="-75"/>
              <w:marRight w:val="0"/>
              <w:marTop w:val="30"/>
              <w:marBottom w:val="30"/>
              <w:divBdr>
                <w:top w:val="none" w:sz="0" w:space="0" w:color="auto"/>
                <w:left w:val="none" w:sz="0" w:space="0" w:color="auto"/>
                <w:bottom w:val="none" w:sz="0" w:space="0" w:color="auto"/>
                <w:right w:val="none" w:sz="0" w:space="0" w:color="auto"/>
              </w:divBdr>
              <w:divsChild>
                <w:div w:id="239293611">
                  <w:marLeft w:val="0"/>
                  <w:marRight w:val="0"/>
                  <w:marTop w:val="0"/>
                  <w:marBottom w:val="0"/>
                  <w:divBdr>
                    <w:top w:val="none" w:sz="0" w:space="0" w:color="auto"/>
                    <w:left w:val="none" w:sz="0" w:space="0" w:color="auto"/>
                    <w:bottom w:val="none" w:sz="0" w:space="0" w:color="auto"/>
                    <w:right w:val="none" w:sz="0" w:space="0" w:color="auto"/>
                  </w:divBdr>
                  <w:divsChild>
                    <w:div w:id="1514881419">
                      <w:marLeft w:val="0"/>
                      <w:marRight w:val="0"/>
                      <w:marTop w:val="0"/>
                      <w:marBottom w:val="0"/>
                      <w:divBdr>
                        <w:top w:val="none" w:sz="0" w:space="0" w:color="auto"/>
                        <w:left w:val="none" w:sz="0" w:space="0" w:color="auto"/>
                        <w:bottom w:val="none" w:sz="0" w:space="0" w:color="auto"/>
                        <w:right w:val="none" w:sz="0" w:space="0" w:color="auto"/>
                      </w:divBdr>
                    </w:div>
                  </w:divsChild>
                </w:div>
                <w:div w:id="929117900">
                  <w:marLeft w:val="0"/>
                  <w:marRight w:val="0"/>
                  <w:marTop w:val="0"/>
                  <w:marBottom w:val="0"/>
                  <w:divBdr>
                    <w:top w:val="none" w:sz="0" w:space="0" w:color="auto"/>
                    <w:left w:val="none" w:sz="0" w:space="0" w:color="auto"/>
                    <w:bottom w:val="none" w:sz="0" w:space="0" w:color="auto"/>
                    <w:right w:val="none" w:sz="0" w:space="0" w:color="auto"/>
                  </w:divBdr>
                  <w:divsChild>
                    <w:div w:id="907763933">
                      <w:marLeft w:val="0"/>
                      <w:marRight w:val="0"/>
                      <w:marTop w:val="0"/>
                      <w:marBottom w:val="0"/>
                      <w:divBdr>
                        <w:top w:val="none" w:sz="0" w:space="0" w:color="auto"/>
                        <w:left w:val="none" w:sz="0" w:space="0" w:color="auto"/>
                        <w:bottom w:val="none" w:sz="0" w:space="0" w:color="auto"/>
                        <w:right w:val="none" w:sz="0" w:space="0" w:color="auto"/>
                      </w:divBdr>
                    </w:div>
                    <w:div w:id="513887058">
                      <w:marLeft w:val="0"/>
                      <w:marRight w:val="0"/>
                      <w:marTop w:val="0"/>
                      <w:marBottom w:val="0"/>
                      <w:divBdr>
                        <w:top w:val="none" w:sz="0" w:space="0" w:color="auto"/>
                        <w:left w:val="none" w:sz="0" w:space="0" w:color="auto"/>
                        <w:bottom w:val="none" w:sz="0" w:space="0" w:color="auto"/>
                        <w:right w:val="none" w:sz="0" w:space="0" w:color="auto"/>
                      </w:divBdr>
                    </w:div>
                  </w:divsChild>
                </w:div>
                <w:div w:id="100759138">
                  <w:marLeft w:val="0"/>
                  <w:marRight w:val="0"/>
                  <w:marTop w:val="0"/>
                  <w:marBottom w:val="0"/>
                  <w:divBdr>
                    <w:top w:val="none" w:sz="0" w:space="0" w:color="auto"/>
                    <w:left w:val="none" w:sz="0" w:space="0" w:color="auto"/>
                    <w:bottom w:val="none" w:sz="0" w:space="0" w:color="auto"/>
                    <w:right w:val="none" w:sz="0" w:space="0" w:color="auto"/>
                  </w:divBdr>
                  <w:divsChild>
                    <w:div w:id="1503348985">
                      <w:marLeft w:val="0"/>
                      <w:marRight w:val="0"/>
                      <w:marTop w:val="0"/>
                      <w:marBottom w:val="0"/>
                      <w:divBdr>
                        <w:top w:val="none" w:sz="0" w:space="0" w:color="auto"/>
                        <w:left w:val="none" w:sz="0" w:space="0" w:color="auto"/>
                        <w:bottom w:val="none" w:sz="0" w:space="0" w:color="auto"/>
                        <w:right w:val="none" w:sz="0" w:space="0" w:color="auto"/>
                      </w:divBdr>
                    </w:div>
                    <w:div w:id="652177536">
                      <w:marLeft w:val="0"/>
                      <w:marRight w:val="0"/>
                      <w:marTop w:val="0"/>
                      <w:marBottom w:val="0"/>
                      <w:divBdr>
                        <w:top w:val="none" w:sz="0" w:space="0" w:color="auto"/>
                        <w:left w:val="none" w:sz="0" w:space="0" w:color="auto"/>
                        <w:bottom w:val="none" w:sz="0" w:space="0" w:color="auto"/>
                        <w:right w:val="none" w:sz="0" w:space="0" w:color="auto"/>
                      </w:divBdr>
                    </w:div>
                  </w:divsChild>
                </w:div>
                <w:div w:id="575940655">
                  <w:marLeft w:val="0"/>
                  <w:marRight w:val="0"/>
                  <w:marTop w:val="0"/>
                  <w:marBottom w:val="0"/>
                  <w:divBdr>
                    <w:top w:val="none" w:sz="0" w:space="0" w:color="auto"/>
                    <w:left w:val="none" w:sz="0" w:space="0" w:color="auto"/>
                    <w:bottom w:val="none" w:sz="0" w:space="0" w:color="auto"/>
                    <w:right w:val="none" w:sz="0" w:space="0" w:color="auto"/>
                  </w:divBdr>
                  <w:divsChild>
                    <w:div w:id="892156906">
                      <w:marLeft w:val="0"/>
                      <w:marRight w:val="0"/>
                      <w:marTop w:val="0"/>
                      <w:marBottom w:val="0"/>
                      <w:divBdr>
                        <w:top w:val="none" w:sz="0" w:space="0" w:color="auto"/>
                        <w:left w:val="none" w:sz="0" w:space="0" w:color="auto"/>
                        <w:bottom w:val="none" w:sz="0" w:space="0" w:color="auto"/>
                        <w:right w:val="none" w:sz="0" w:space="0" w:color="auto"/>
                      </w:divBdr>
                    </w:div>
                  </w:divsChild>
                </w:div>
                <w:div w:id="1995839586">
                  <w:marLeft w:val="0"/>
                  <w:marRight w:val="0"/>
                  <w:marTop w:val="0"/>
                  <w:marBottom w:val="0"/>
                  <w:divBdr>
                    <w:top w:val="none" w:sz="0" w:space="0" w:color="auto"/>
                    <w:left w:val="none" w:sz="0" w:space="0" w:color="auto"/>
                    <w:bottom w:val="none" w:sz="0" w:space="0" w:color="auto"/>
                    <w:right w:val="none" w:sz="0" w:space="0" w:color="auto"/>
                  </w:divBdr>
                  <w:divsChild>
                    <w:div w:id="370418673">
                      <w:marLeft w:val="0"/>
                      <w:marRight w:val="0"/>
                      <w:marTop w:val="0"/>
                      <w:marBottom w:val="0"/>
                      <w:divBdr>
                        <w:top w:val="none" w:sz="0" w:space="0" w:color="auto"/>
                        <w:left w:val="none" w:sz="0" w:space="0" w:color="auto"/>
                        <w:bottom w:val="none" w:sz="0" w:space="0" w:color="auto"/>
                        <w:right w:val="none" w:sz="0" w:space="0" w:color="auto"/>
                      </w:divBdr>
                    </w:div>
                  </w:divsChild>
                </w:div>
                <w:div w:id="358900531">
                  <w:marLeft w:val="0"/>
                  <w:marRight w:val="0"/>
                  <w:marTop w:val="0"/>
                  <w:marBottom w:val="0"/>
                  <w:divBdr>
                    <w:top w:val="none" w:sz="0" w:space="0" w:color="auto"/>
                    <w:left w:val="none" w:sz="0" w:space="0" w:color="auto"/>
                    <w:bottom w:val="none" w:sz="0" w:space="0" w:color="auto"/>
                    <w:right w:val="none" w:sz="0" w:space="0" w:color="auto"/>
                  </w:divBdr>
                  <w:divsChild>
                    <w:div w:id="1866866520">
                      <w:marLeft w:val="0"/>
                      <w:marRight w:val="0"/>
                      <w:marTop w:val="0"/>
                      <w:marBottom w:val="0"/>
                      <w:divBdr>
                        <w:top w:val="none" w:sz="0" w:space="0" w:color="auto"/>
                        <w:left w:val="none" w:sz="0" w:space="0" w:color="auto"/>
                        <w:bottom w:val="none" w:sz="0" w:space="0" w:color="auto"/>
                        <w:right w:val="none" w:sz="0" w:space="0" w:color="auto"/>
                      </w:divBdr>
                    </w:div>
                  </w:divsChild>
                </w:div>
                <w:div w:id="276958241">
                  <w:marLeft w:val="0"/>
                  <w:marRight w:val="0"/>
                  <w:marTop w:val="0"/>
                  <w:marBottom w:val="0"/>
                  <w:divBdr>
                    <w:top w:val="none" w:sz="0" w:space="0" w:color="auto"/>
                    <w:left w:val="none" w:sz="0" w:space="0" w:color="auto"/>
                    <w:bottom w:val="none" w:sz="0" w:space="0" w:color="auto"/>
                    <w:right w:val="none" w:sz="0" w:space="0" w:color="auto"/>
                  </w:divBdr>
                  <w:divsChild>
                    <w:div w:id="1387417486">
                      <w:marLeft w:val="0"/>
                      <w:marRight w:val="0"/>
                      <w:marTop w:val="0"/>
                      <w:marBottom w:val="0"/>
                      <w:divBdr>
                        <w:top w:val="none" w:sz="0" w:space="0" w:color="auto"/>
                        <w:left w:val="none" w:sz="0" w:space="0" w:color="auto"/>
                        <w:bottom w:val="none" w:sz="0" w:space="0" w:color="auto"/>
                        <w:right w:val="none" w:sz="0" w:space="0" w:color="auto"/>
                      </w:divBdr>
                    </w:div>
                  </w:divsChild>
                </w:div>
                <w:div w:id="1381708108">
                  <w:marLeft w:val="0"/>
                  <w:marRight w:val="0"/>
                  <w:marTop w:val="0"/>
                  <w:marBottom w:val="0"/>
                  <w:divBdr>
                    <w:top w:val="none" w:sz="0" w:space="0" w:color="auto"/>
                    <w:left w:val="none" w:sz="0" w:space="0" w:color="auto"/>
                    <w:bottom w:val="none" w:sz="0" w:space="0" w:color="auto"/>
                    <w:right w:val="none" w:sz="0" w:space="0" w:color="auto"/>
                  </w:divBdr>
                  <w:divsChild>
                    <w:div w:id="1531649885">
                      <w:marLeft w:val="0"/>
                      <w:marRight w:val="0"/>
                      <w:marTop w:val="0"/>
                      <w:marBottom w:val="0"/>
                      <w:divBdr>
                        <w:top w:val="none" w:sz="0" w:space="0" w:color="auto"/>
                        <w:left w:val="none" w:sz="0" w:space="0" w:color="auto"/>
                        <w:bottom w:val="none" w:sz="0" w:space="0" w:color="auto"/>
                        <w:right w:val="none" w:sz="0" w:space="0" w:color="auto"/>
                      </w:divBdr>
                    </w:div>
                  </w:divsChild>
                </w:div>
                <w:div w:id="1766808033">
                  <w:marLeft w:val="0"/>
                  <w:marRight w:val="0"/>
                  <w:marTop w:val="0"/>
                  <w:marBottom w:val="0"/>
                  <w:divBdr>
                    <w:top w:val="none" w:sz="0" w:space="0" w:color="auto"/>
                    <w:left w:val="none" w:sz="0" w:space="0" w:color="auto"/>
                    <w:bottom w:val="none" w:sz="0" w:space="0" w:color="auto"/>
                    <w:right w:val="none" w:sz="0" w:space="0" w:color="auto"/>
                  </w:divBdr>
                  <w:divsChild>
                    <w:div w:id="1129856394">
                      <w:marLeft w:val="0"/>
                      <w:marRight w:val="0"/>
                      <w:marTop w:val="0"/>
                      <w:marBottom w:val="0"/>
                      <w:divBdr>
                        <w:top w:val="none" w:sz="0" w:space="0" w:color="auto"/>
                        <w:left w:val="none" w:sz="0" w:space="0" w:color="auto"/>
                        <w:bottom w:val="none" w:sz="0" w:space="0" w:color="auto"/>
                        <w:right w:val="none" w:sz="0" w:space="0" w:color="auto"/>
                      </w:divBdr>
                    </w:div>
                  </w:divsChild>
                </w:div>
                <w:div w:id="1790009144">
                  <w:marLeft w:val="0"/>
                  <w:marRight w:val="0"/>
                  <w:marTop w:val="0"/>
                  <w:marBottom w:val="0"/>
                  <w:divBdr>
                    <w:top w:val="none" w:sz="0" w:space="0" w:color="auto"/>
                    <w:left w:val="none" w:sz="0" w:space="0" w:color="auto"/>
                    <w:bottom w:val="none" w:sz="0" w:space="0" w:color="auto"/>
                    <w:right w:val="none" w:sz="0" w:space="0" w:color="auto"/>
                  </w:divBdr>
                  <w:divsChild>
                    <w:div w:id="1024088286">
                      <w:marLeft w:val="0"/>
                      <w:marRight w:val="0"/>
                      <w:marTop w:val="0"/>
                      <w:marBottom w:val="0"/>
                      <w:divBdr>
                        <w:top w:val="none" w:sz="0" w:space="0" w:color="auto"/>
                        <w:left w:val="none" w:sz="0" w:space="0" w:color="auto"/>
                        <w:bottom w:val="none" w:sz="0" w:space="0" w:color="auto"/>
                        <w:right w:val="none" w:sz="0" w:space="0" w:color="auto"/>
                      </w:divBdr>
                    </w:div>
                  </w:divsChild>
                </w:div>
                <w:div w:id="863519251">
                  <w:marLeft w:val="0"/>
                  <w:marRight w:val="0"/>
                  <w:marTop w:val="0"/>
                  <w:marBottom w:val="0"/>
                  <w:divBdr>
                    <w:top w:val="none" w:sz="0" w:space="0" w:color="auto"/>
                    <w:left w:val="none" w:sz="0" w:space="0" w:color="auto"/>
                    <w:bottom w:val="none" w:sz="0" w:space="0" w:color="auto"/>
                    <w:right w:val="none" w:sz="0" w:space="0" w:color="auto"/>
                  </w:divBdr>
                  <w:divsChild>
                    <w:div w:id="123931573">
                      <w:marLeft w:val="0"/>
                      <w:marRight w:val="0"/>
                      <w:marTop w:val="0"/>
                      <w:marBottom w:val="0"/>
                      <w:divBdr>
                        <w:top w:val="none" w:sz="0" w:space="0" w:color="auto"/>
                        <w:left w:val="none" w:sz="0" w:space="0" w:color="auto"/>
                        <w:bottom w:val="none" w:sz="0" w:space="0" w:color="auto"/>
                        <w:right w:val="none" w:sz="0" w:space="0" w:color="auto"/>
                      </w:divBdr>
                    </w:div>
                  </w:divsChild>
                </w:div>
                <w:div w:id="849491595">
                  <w:marLeft w:val="0"/>
                  <w:marRight w:val="0"/>
                  <w:marTop w:val="0"/>
                  <w:marBottom w:val="0"/>
                  <w:divBdr>
                    <w:top w:val="none" w:sz="0" w:space="0" w:color="auto"/>
                    <w:left w:val="none" w:sz="0" w:space="0" w:color="auto"/>
                    <w:bottom w:val="none" w:sz="0" w:space="0" w:color="auto"/>
                    <w:right w:val="none" w:sz="0" w:space="0" w:color="auto"/>
                  </w:divBdr>
                  <w:divsChild>
                    <w:div w:id="1869291213">
                      <w:marLeft w:val="0"/>
                      <w:marRight w:val="0"/>
                      <w:marTop w:val="0"/>
                      <w:marBottom w:val="0"/>
                      <w:divBdr>
                        <w:top w:val="none" w:sz="0" w:space="0" w:color="auto"/>
                        <w:left w:val="none" w:sz="0" w:space="0" w:color="auto"/>
                        <w:bottom w:val="none" w:sz="0" w:space="0" w:color="auto"/>
                        <w:right w:val="none" w:sz="0" w:space="0" w:color="auto"/>
                      </w:divBdr>
                    </w:div>
                  </w:divsChild>
                </w:div>
                <w:div w:id="1104152767">
                  <w:marLeft w:val="0"/>
                  <w:marRight w:val="0"/>
                  <w:marTop w:val="0"/>
                  <w:marBottom w:val="0"/>
                  <w:divBdr>
                    <w:top w:val="none" w:sz="0" w:space="0" w:color="auto"/>
                    <w:left w:val="none" w:sz="0" w:space="0" w:color="auto"/>
                    <w:bottom w:val="none" w:sz="0" w:space="0" w:color="auto"/>
                    <w:right w:val="none" w:sz="0" w:space="0" w:color="auto"/>
                  </w:divBdr>
                  <w:divsChild>
                    <w:div w:id="452599175">
                      <w:marLeft w:val="0"/>
                      <w:marRight w:val="0"/>
                      <w:marTop w:val="0"/>
                      <w:marBottom w:val="0"/>
                      <w:divBdr>
                        <w:top w:val="none" w:sz="0" w:space="0" w:color="auto"/>
                        <w:left w:val="none" w:sz="0" w:space="0" w:color="auto"/>
                        <w:bottom w:val="none" w:sz="0" w:space="0" w:color="auto"/>
                        <w:right w:val="none" w:sz="0" w:space="0" w:color="auto"/>
                      </w:divBdr>
                    </w:div>
                  </w:divsChild>
                </w:div>
                <w:div w:id="1186752005">
                  <w:marLeft w:val="0"/>
                  <w:marRight w:val="0"/>
                  <w:marTop w:val="0"/>
                  <w:marBottom w:val="0"/>
                  <w:divBdr>
                    <w:top w:val="none" w:sz="0" w:space="0" w:color="auto"/>
                    <w:left w:val="none" w:sz="0" w:space="0" w:color="auto"/>
                    <w:bottom w:val="none" w:sz="0" w:space="0" w:color="auto"/>
                    <w:right w:val="none" w:sz="0" w:space="0" w:color="auto"/>
                  </w:divBdr>
                  <w:divsChild>
                    <w:div w:id="258023982">
                      <w:marLeft w:val="0"/>
                      <w:marRight w:val="0"/>
                      <w:marTop w:val="0"/>
                      <w:marBottom w:val="0"/>
                      <w:divBdr>
                        <w:top w:val="none" w:sz="0" w:space="0" w:color="auto"/>
                        <w:left w:val="none" w:sz="0" w:space="0" w:color="auto"/>
                        <w:bottom w:val="none" w:sz="0" w:space="0" w:color="auto"/>
                        <w:right w:val="none" w:sz="0" w:space="0" w:color="auto"/>
                      </w:divBdr>
                    </w:div>
                  </w:divsChild>
                </w:div>
                <w:div w:id="1751265816">
                  <w:marLeft w:val="0"/>
                  <w:marRight w:val="0"/>
                  <w:marTop w:val="0"/>
                  <w:marBottom w:val="0"/>
                  <w:divBdr>
                    <w:top w:val="none" w:sz="0" w:space="0" w:color="auto"/>
                    <w:left w:val="none" w:sz="0" w:space="0" w:color="auto"/>
                    <w:bottom w:val="none" w:sz="0" w:space="0" w:color="auto"/>
                    <w:right w:val="none" w:sz="0" w:space="0" w:color="auto"/>
                  </w:divBdr>
                  <w:divsChild>
                    <w:div w:id="92164014">
                      <w:marLeft w:val="0"/>
                      <w:marRight w:val="0"/>
                      <w:marTop w:val="0"/>
                      <w:marBottom w:val="0"/>
                      <w:divBdr>
                        <w:top w:val="none" w:sz="0" w:space="0" w:color="auto"/>
                        <w:left w:val="none" w:sz="0" w:space="0" w:color="auto"/>
                        <w:bottom w:val="none" w:sz="0" w:space="0" w:color="auto"/>
                        <w:right w:val="none" w:sz="0" w:space="0" w:color="auto"/>
                      </w:divBdr>
                    </w:div>
                  </w:divsChild>
                </w:div>
                <w:div w:id="750157081">
                  <w:marLeft w:val="0"/>
                  <w:marRight w:val="0"/>
                  <w:marTop w:val="0"/>
                  <w:marBottom w:val="0"/>
                  <w:divBdr>
                    <w:top w:val="none" w:sz="0" w:space="0" w:color="auto"/>
                    <w:left w:val="none" w:sz="0" w:space="0" w:color="auto"/>
                    <w:bottom w:val="none" w:sz="0" w:space="0" w:color="auto"/>
                    <w:right w:val="none" w:sz="0" w:space="0" w:color="auto"/>
                  </w:divBdr>
                  <w:divsChild>
                    <w:div w:id="1707556509">
                      <w:marLeft w:val="0"/>
                      <w:marRight w:val="0"/>
                      <w:marTop w:val="0"/>
                      <w:marBottom w:val="0"/>
                      <w:divBdr>
                        <w:top w:val="none" w:sz="0" w:space="0" w:color="auto"/>
                        <w:left w:val="none" w:sz="0" w:space="0" w:color="auto"/>
                        <w:bottom w:val="none" w:sz="0" w:space="0" w:color="auto"/>
                        <w:right w:val="none" w:sz="0" w:space="0" w:color="auto"/>
                      </w:divBdr>
                    </w:div>
                  </w:divsChild>
                </w:div>
                <w:div w:id="2013560189">
                  <w:marLeft w:val="0"/>
                  <w:marRight w:val="0"/>
                  <w:marTop w:val="0"/>
                  <w:marBottom w:val="0"/>
                  <w:divBdr>
                    <w:top w:val="none" w:sz="0" w:space="0" w:color="auto"/>
                    <w:left w:val="none" w:sz="0" w:space="0" w:color="auto"/>
                    <w:bottom w:val="none" w:sz="0" w:space="0" w:color="auto"/>
                    <w:right w:val="none" w:sz="0" w:space="0" w:color="auto"/>
                  </w:divBdr>
                  <w:divsChild>
                    <w:div w:id="1511020076">
                      <w:marLeft w:val="0"/>
                      <w:marRight w:val="0"/>
                      <w:marTop w:val="0"/>
                      <w:marBottom w:val="0"/>
                      <w:divBdr>
                        <w:top w:val="none" w:sz="0" w:space="0" w:color="auto"/>
                        <w:left w:val="none" w:sz="0" w:space="0" w:color="auto"/>
                        <w:bottom w:val="none" w:sz="0" w:space="0" w:color="auto"/>
                        <w:right w:val="none" w:sz="0" w:space="0" w:color="auto"/>
                      </w:divBdr>
                    </w:div>
                  </w:divsChild>
                </w:div>
                <w:div w:id="2075352255">
                  <w:marLeft w:val="0"/>
                  <w:marRight w:val="0"/>
                  <w:marTop w:val="0"/>
                  <w:marBottom w:val="0"/>
                  <w:divBdr>
                    <w:top w:val="none" w:sz="0" w:space="0" w:color="auto"/>
                    <w:left w:val="none" w:sz="0" w:space="0" w:color="auto"/>
                    <w:bottom w:val="none" w:sz="0" w:space="0" w:color="auto"/>
                    <w:right w:val="none" w:sz="0" w:space="0" w:color="auto"/>
                  </w:divBdr>
                  <w:divsChild>
                    <w:div w:id="1663386845">
                      <w:marLeft w:val="0"/>
                      <w:marRight w:val="0"/>
                      <w:marTop w:val="0"/>
                      <w:marBottom w:val="0"/>
                      <w:divBdr>
                        <w:top w:val="none" w:sz="0" w:space="0" w:color="auto"/>
                        <w:left w:val="none" w:sz="0" w:space="0" w:color="auto"/>
                        <w:bottom w:val="none" w:sz="0" w:space="0" w:color="auto"/>
                        <w:right w:val="none" w:sz="0" w:space="0" w:color="auto"/>
                      </w:divBdr>
                    </w:div>
                  </w:divsChild>
                </w:div>
                <w:div w:id="2059887771">
                  <w:marLeft w:val="0"/>
                  <w:marRight w:val="0"/>
                  <w:marTop w:val="0"/>
                  <w:marBottom w:val="0"/>
                  <w:divBdr>
                    <w:top w:val="none" w:sz="0" w:space="0" w:color="auto"/>
                    <w:left w:val="none" w:sz="0" w:space="0" w:color="auto"/>
                    <w:bottom w:val="none" w:sz="0" w:space="0" w:color="auto"/>
                    <w:right w:val="none" w:sz="0" w:space="0" w:color="auto"/>
                  </w:divBdr>
                  <w:divsChild>
                    <w:div w:id="573199796">
                      <w:marLeft w:val="0"/>
                      <w:marRight w:val="0"/>
                      <w:marTop w:val="0"/>
                      <w:marBottom w:val="0"/>
                      <w:divBdr>
                        <w:top w:val="none" w:sz="0" w:space="0" w:color="auto"/>
                        <w:left w:val="none" w:sz="0" w:space="0" w:color="auto"/>
                        <w:bottom w:val="none" w:sz="0" w:space="0" w:color="auto"/>
                        <w:right w:val="none" w:sz="0" w:space="0" w:color="auto"/>
                      </w:divBdr>
                    </w:div>
                  </w:divsChild>
                </w:div>
                <w:div w:id="1826704494">
                  <w:marLeft w:val="0"/>
                  <w:marRight w:val="0"/>
                  <w:marTop w:val="0"/>
                  <w:marBottom w:val="0"/>
                  <w:divBdr>
                    <w:top w:val="none" w:sz="0" w:space="0" w:color="auto"/>
                    <w:left w:val="none" w:sz="0" w:space="0" w:color="auto"/>
                    <w:bottom w:val="none" w:sz="0" w:space="0" w:color="auto"/>
                    <w:right w:val="none" w:sz="0" w:space="0" w:color="auto"/>
                  </w:divBdr>
                  <w:divsChild>
                    <w:div w:id="839850666">
                      <w:marLeft w:val="0"/>
                      <w:marRight w:val="0"/>
                      <w:marTop w:val="0"/>
                      <w:marBottom w:val="0"/>
                      <w:divBdr>
                        <w:top w:val="none" w:sz="0" w:space="0" w:color="auto"/>
                        <w:left w:val="none" w:sz="0" w:space="0" w:color="auto"/>
                        <w:bottom w:val="none" w:sz="0" w:space="0" w:color="auto"/>
                        <w:right w:val="none" w:sz="0" w:space="0" w:color="auto"/>
                      </w:divBdr>
                    </w:div>
                  </w:divsChild>
                </w:div>
                <w:div w:id="85226501">
                  <w:marLeft w:val="0"/>
                  <w:marRight w:val="0"/>
                  <w:marTop w:val="0"/>
                  <w:marBottom w:val="0"/>
                  <w:divBdr>
                    <w:top w:val="none" w:sz="0" w:space="0" w:color="auto"/>
                    <w:left w:val="none" w:sz="0" w:space="0" w:color="auto"/>
                    <w:bottom w:val="none" w:sz="0" w:space="0" w:color="auto"/>
                    <w:right w:val="none" w:sz="0" w:space="0" w:color="auto"/>
                  </w:divBdr>
                  <w:divsChild>
                    <w:div w:id="1014455586">
                      <w:marLeft w:val="0"/>
                      <w:marRight w:val="0"/>
                      <w:marTop w:val="0"/>
                      <w:marBottom w:val="0"/>
                      <w:divBdr>
                        <w:top w:val="none" w:sz="0" w:space="0" w:color="auto"/>
                        <w:left w:val="none" w:sz="0" w:space="0" w:color="auto"/>
                        <w:bottom w:val="none" w:sz="0" w:space="0" w:color="auto"/>
                        <w:right w:val="none" w:sz="0" w:space="0" w:color="auto"/>
                      </w:divBdr>
                    </w:div>
                  </w:divsChild>
                </w:div>
                <w:div w:id="686249253">
                  <w:marLeft w:val="0"/>
                  <w:marRight w:val="0"/>
                  <w:marTop w:val="0"/>
                  <w:marBottom w:val="0"/>
                  <w:divBdr>
                    <w:top w:val="none" w:sz="0" w:space="0" w:color="auto"/>
                    <w:left w:val="none" w:sz="0" w:space="0" w:color="auto"/>
                    <w:bottom w:val="none" w:sz="0" w:space="0" w:color="auto"/>
                    <w:right w:val="none" w:sz="0" w:space="0" w:color="auto"/>
                  </w:divBdr>
                  <w:divsChild>
                    <w:div w:id="325745023">
                      <w:marLeft w:val="0"/>
                      <w:marRight w:val="0"/>
                      <w:marTop w:val="0"/>
                      <w:marBottom w:val="0"/>
                      <w:divBdr>
                        <w:top w:val="none" w:sz="0" w:space="0" w:color="auto"/>
                        <w:left w:val="none" w:sz="0" w:space="0" w:color="auto"/>
                        <w:bottom w:val="none" w:sz="0" w:space="0" w:color="auto"/>
                        <w:right w:val="none" w:sz="0" w:space="0" w:color="auto"/>
                      </w:divBdr>
                    </w:div>
                  </w:divsChild>
                </w:div>
                <w:div w:id="1921403535">
                  <w:marLeft w:val="0"/>
                  <w:marRight w:val="0"/>
                  <w:marTop w:val="0"/>
                  <w:marBottom w:val="0"/>
                  <w:divBdr>
                    <w:top w:val="none" w:sz="0" w:space="0" w:color="auto"/>
                    <w:left w:val="none" w:sz="0" w:space="0" w:color="auto"/>
                    <w:bottom w:val="none" w:sz="0" w:space="0" w:color="auto"/>
                    <w:right w:val="none" w:sz="0" w:space="0" w:color="auto"/>
                  </w:divBdr>
                  <w:divsChild>
                    <w:div w:id="2142307708">
                      <w:marLeft w:val="0"/>
                      <w:marRight w:val="0"/>
                      <w:marTop w:val="0"/>
                      <w:marBottom w:val="0"/>
                      <w:divBdr>
                        <w:top w:val="none" w:sz="0" w:space="0" w:color="auto"/>
                        <w:left w:val="none" w:sz="0" w:space="0" w:color="auto"/>
                        <w:bottom w:val="none" w:sz="0" w:space="0" w:color="auto"/>
                        <w:right w:val="none" w:sz="0" w:space="0" w:color="auto"/>
                      </w:divBdr>
                    </w:div>
                  </w:divsChild>
                </w:div>
                <w:div w:id="1537814133">
                  <w:marLeft w:val="0"/>
                  <w:marRight w:val="0"/>
                  <w:marTop w:val="0"/>
                  <w:marBottom w:val="0"/>
                  <w:divBdr>
                    <w:top w:val="none" w:sz="0" w:space="0" w:color="auto"/>
                    <w:left w:val="none" w:sz="0" w:space="0" w:color="auto"/>
                    <w:bottom w:val="none" w:sz="0" w:space="0" w:color="auto"/>
                    <w:right w:val="none" w:sz="0" w:space="0" w:color="auto"/>
                  </w:divBdr>
                  <w:divsChild>
                    <w:div w:id="1701512882">
                      <w:marLeft w:val="0"/>
                      <w:marRight w:val="0"/>
                      <w:marTop w:val="0"/>
                      <w:marBottom w:val="0"/>
                      <w:divBdr>
                        <w:top w:val="none" w:sz="0" w:space="0" w:color="auto"/>
                        <w:left w:val="none" w:sz="0" w:space="0" w:color="auto"/>
                        <w:bottom w:val="none" w:sz="0" w:space="0" w:color="auto"/>
                        <w:right w:val="none" w:sz="0" w:space="0" w:color="auto"/>
                      </w:divBdr>
                    </w:div>
                  </w:divsChild>
                </w:div>
                <w:div w:id="41903673">
                  <w:marLeft w:val="0"/>
                  <w:marRight w:val="0"/>
                  <w:marTop w:val="0"/>
                  <w:marBottom w:val="0"/>
                  <w:divBdr>
                    <w:top w:val="none" w:sz="0" w:space="0" w:color="auto"/>
                    <w:left w:val="none" w:sz="0" w:space="0" w:color="auto"/>
                    <w:bottom w:val="none" w:sz="0" w:space="0" w:color="auto"/>
                    <w:right w:val="none" w:sz="0" w:space="0" w:color="auto"/>
                  </w:divBdr>
                  <w:divsChild>
                    <w:div w:id="1532379357">
                      <w:marLeft w:val="0"/>
                      <w:marRight w:val="0"/>
                      <w:marTop w:val="0"/>
                      <w:marBottom w:val="0"/>
                      <w:divBdr>
                        <w:top w:val="none" w:sz="0" w:space="0" w:color="auto"/>
                        <w:left w:val="none" w:sz="0" w:space="0" w:color="auto"/>
                        <w:bottom w:val="none" w:sz="0" w:space="0" w:color="auto"/>
                        <w:right w:val="none" w:sz="0" w:space="0" w:color="auto"/>
                      </w:divBdr>
                    </w:div>
                  </w:divsChild>
                </w:div>
                <w:div w:id="1506750543">
                  <w:marLeft w:val="0"/>
                  <w:marRight w:val="0"/>
                  <w:marTop w:val="0"/>
                  <w:marBottom w:val="0"/>
                  <w:divBdr>
                    <w:top w:val="none" w:sz="0" w:space="0" w:color="auto"/>
                    <w:left w:val="none" w:sz="0" w:space="0" w:color="auto"/>
                    <w:bottom w:val="none" w:sz="0" w:space="0" w:color="auto"/>
                    <w:right w:val="none" w:sz="0" w:space="0" w:color="auto"/>
                  </w:divBdr>
                  <w:divsChild>
                    <w:div w:id="1188370189">
                      <w:marLeft w:val="0"/>
                      <w:marRight w:val="0"/>
                      <w:marTop w:val="0"/>
                      <w:marBottom w:val="0"/>
                      <w:divBdr>
                        <w:top w:val="none" w:sz="0" w:space="0" w:color="auto"/>
                        <w:left w:val="none" w:sz="0" w:space="0" w:color="auto"/>
                        <w:bottom w:val="none" w:sz="0" w:space="0" w:color="auto"/>
                        <w:right w:val="none" w:sz="0" w:space="0" w:color="auto"/>
                      </w:divBdr>
                    </w:div>
                  </w:divsChild>
                </w:div>
                <w:div w:id="83647120">
                  <w:marLeft w:val="0"/>
                  <w:marRight w:val="0"/>
                  <w:marTop w:val="0"/>
                  <w:marBottom w:val="0"/>
                  <w:divBdr>
                    <w:top w:val="none" w:sz="0" w:space="0" w:color="auto"/>
                    <w:left w:val="none" w:sz="0" w:space="0" w:color="auto"/>
                    <w:bottom w:val="none" w:sz="0" w:space="0" w:color="auto"/>
                    <w:right w:val="none" w:sz="0" w:space="0" w:color="auto"/>
                  </w:divBdr>
                  <w:divsChild>
                    <w:div w:id="1394623796">
                      <w:marLeft w:val="0"/>
                      <w:marRight w:val="0"/>
                      <w:marTop w:val="0"/>
                      <w:marBottom w:val="0"/>
                      <w:divBdr>
                        <w:top w:val="none" w:sz="0" w:space="0" w:color="auto"/>
                        <w:left w:val="none" w:sz="0" w:space="0" w:color="auto"/>
                        <w:bottom w:val="none" w:sz="0" w:space="0" w:color="auto"/>
                        <w:right w:val="none" w:sz="0" w:space="0" w:color="auto"/>
                      </w:divBdr>
                    </w:div>
                  </w:divsChild>
                </w:div>
                <w:div w:id="241985606">
                  <w:marLeft w:val="0"/>
                  <w:marRight w:val="0"/>
                  <w:marTop w:val="0"/>
                  <w:marBottom w:val="0"/>
                  <w:divBdr>
                    <w:top w:val="none" w:sz="0" w:space="0" w:color="auto"/>
                    <w:left w:val="none" w:sz="0" w:space="0" w:color="auto"/>
                    <w:bottom w:val="none" w:sz="0" w:space="0" w:color="auto"/>
                    <w:right w:val="none" w:sz="0" w:space="0" w:color="auto"/>
                  </w:divBdr>
                  <w:divsChild>
                    <w:div w:id="1746949426">
                      <w:marLeft w:val="0"/>
                      <w:marRight w:val="0"/>
                      <w:marTop w:val="0"/>
                      <w:marBottom w:val="0"/>
                      <w:divBdr>
                        <w:top w:val="none" w:sz="0" w:space="0" w:color="auto"/>
                        <w:left w:val="none" w:sz="0" w:space="0" w:color="auto"/>
                        <w:bottom w:val="none" w:sz="0" w:space="0" w:color="auto"/>
                        <w:right w:val="none" w:sz="0" w:space="0" w:color="auto"/>
                      </w:divBdr>
                    </w:div>
                    <w:div w:id="1926112109">
                      <w:marLeft w:val="0"/>
                      <w:marRight w:val="0"/>
                      <w:marTop w:val="0"/>
                      <w:marBottom w:val="0"/>
                      <w:divBdr>
                        <w:top w:val="none" w:sz="0" w:space="0" w:color="auto"/>
                        <w:left w:val="none" w:sz="0" w:space="0" w:color="auto"/>
                        <w:bottom w:val="none" w:sz="0" w:space="0" w:color="auto"/>
                        <w:right w:val="none" w:sz="0" w:space="0" w:color="auto"/>
                      </w:divBdr>
                    </w:div>
                  </w:divsChild>
                </w:div>
                <w:div w:id="1009481876">
                  <w:marLeft w:val="0"/>
                  <w:marRight w:val="0"/>
                  <w:marTop w:val="0"/>
                  <w:marBottom w:val="0"/>
                  <w:divBdr>
                    <w:top w:val="none" w:sz="0" w:space="0" w:color="auto"/>
                    <w:left w:val="none" w:sz="0" w:space="0" w:color="auto"/>
                    <w:bottom w:val="none" w:sz="0" w:space="0" w:color="auto"/>
                    <w:right w:val="none" w:sz="0" w:space="0" w:color="auto"/>
                  </w:divBdr>
                  <w:divsChild>
                    <w:div w:id="2089184819">
                      <w:marLeft w:val="0"/>
                      <w:marRight w:val="0"/>
                      <w:marTop w:val="0"/>
                      <w:marBottom w:val="0"/>
                      <w:divBdr>
                        <w:top w:val="none" w:sz="0" w:space="0" w:color="auto"/>
                        <w:left w:val="none" w:sz="0" w:space="0" w:color="auto"/>
                        <w:bottom w:val="none" w:sz="0" w:space="0" w:color="auto"/>
                        <w:right w:val="none" w:sz="0" w:space="0" w:color="auto"/>
                      </w:divBdr>
                    </w:div>
                  </w:divsChild>
                </w:div>
                <w:div w:id="1699623039">
                  <w:marLeft w:val="0"/>
                  <w:marRight w:val="0"/>
                  <w:marTop w:val="0"/>
                  <w:marBottom w:val="0"/>
                  <w:divBdr>
                    <w:top w:val="none" w:sz="0" w:space="0" w:color="auto"/>
                    <w:left w:val="none" w:sz="0" w:space="0" w:color="auto"/>
                    <w:bottom w:val="none" w:sz="0" w:space="0" w:color="auto"/>
                    <w:right w:val="none" w:sz="0" w:space="0" w:color="auto"/>
                  </w:divBdr>
                  <w:divsChild>
                    <w:div w:id="71195904">
                      <w:marLeft w:val="0"/>
                      <w:marRight w:val="0"/>
                      <w:marTop w:val="0"/>
                      <w:marBottom w:val="0"/>
                      <w:divBdr>
                        <w:top w:val="none" w:sz="0" w:space="0" w:color="auto"/>
                        <w:left w:val="none" w:sz="0" w:space="0" w:color="auto"/>
                        <w:bottom w:val="none" w:sz="0" w:space="0" w:color="auto"/>
                        <w:right w:val="none" w:sz="0" w:space="0" w:color="auto"/>
                      </w:divBdr>
                    </w:div>
                  </w:divsChild>
                </w:div>
                <w:div w:id="1057509758">
                  <w:marLeft w:val="0"/>
                  <w:marRight w:val="0"/>
                  <w:marTop w:val="0"/>
                  <w:marBottom w:val="0"/>
                  <w:divBdr>
                    <w:top w:val="none" w:sz="0" w:space="0" w:color="auto"/>
                    <w:left w:val="none" w:sz="0" w:space="0" w:color="auto"/>
                    <w:bottom w:val="none" w:sz="0" w:space="0" w:color="auto"/>
                    <w:right w:val="none" w:sz="0" w:space="0" w:color="auto"/>
                  </w:divBdr>
                  <w:divsChild>
                    <w:div w:id="546451105">
                      <w:marLeft w:val="0"/>
                      <w:marRight w:val="0"/>
                      <w:marTop w:val="0"/>
                      <w:marBottom w:val="0"/>
                      <w:divBdr>
                        <w:top w:val="none" w:sz="0" w:space="0" w:color="auto"/>
                        <w:left w:val="none" w:sz="0" w:space="0" w:color="auto"/>
                        <w:bottom w:val="none" w:sz="0" w:space="0" w:color="auto"/>
                        <w:right w:val="none" w:sz="0" w:space="0" w:color="auto"/>
                      </w:divBdr>
                    </w:div>
                    <w:div w:id="1514759987">
                      <w:marLeft w:val="0"/>
                      <w:marRight w:val="0"/>
                      <w:marTop w:val="0"/>
                      <w:marBottom w:val="0"/>
                      <w:divBdr>
                        <w:top w:val="none" w:sz="0" w:space="0" w:color="auto"/>
                        <w:left w:val="none" w:sz="0" w:space="0" w:color="auto"/>
                        <w:bottom w:val="none" w:sz="0" w:space="0" w:color="auto"/>
                        <w:right w:val="none" w:sz="0" w:space="0" w:color="auto"/>
                      </w:divBdr>
                    </w:div>
                    <w:div w:id="852692059">
                      <w:marLeft w:val="0"/>
                      <w:marRight w:val="0"/>
                      <w:marTop w:val="0"/>
                      <w:marBottom w:val="0"/>
                      <w:divBdr>
                        <w:top w:val="none" w:sz="0" w:space="0" w:color="auto"/>
                        <w:left w:val="none" w:sz="0" w:space="0" w:color="auto"/>
                        <w:bottom w:val="none" w:sz="0" w:space="0" w:color="auto"/>
                        <w:right w:val="none" w:sz="0" w:space="0" w:color="auto"/>
                      </w:divBdr>
                    </w:div>
                    <w:div w:id="169564208">
                      <w:marLeft w:val="0"/>
                      <w:marRight w:val="0"/>
                      <w:marTop w:val="0"/>
                      <w:marBottom w:val="0"/>
                      <w:divBdr>
                        <w:top w:val="none" w:sz="0" w:space="0" w:color="auto"/>
                        <w:left w:val="none" w:sz="0" w:space="0" w:color="auto"/>
                        <w:bottom w:val="none" w:sz="0" w:space="0" w:color="auto"/>
                        <w:right w:val="none" w:sz="0" w:space="0" w:color="auto"/>
                      </w:divBdr>
                    </w:div>
                    <w:div w:id="1439255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208276">
          <w:marLeft w:val="0"/>
          <w:marRight w:val="0"/>
          <w:marTop w:val="0"/>
          <w:marBottom w:val="0"/>
          <w:divBdr>
            <w:top w:val="none" w:sz="0" w:space="0" w:color="auto"/>
            <w:left w:val="none" w:sz="0" w:space="0" w:color="auto"/>
            <w:bottom w:val="none" w:sz="0" w:space="0" w:color="auto"/>
            <w:right w:val="none" w:sz="0" w:space="0" w:color="auto"/>
          </w:divBdr>
        </w:div>
        <w:div w:id="1537738620">
          <w:marLeft w:val="0"/>
          <w:marRight w:val="0"/>
          <w:marTop w:val="0"/>
          <w:marBottom w:val="0"/>
          <w:divBdr>
            <w:top w:val="none" w:sz="0" w:space="0" w:color="auto"/>
            <w:left w:val="none" w:sz="0" w:space="0" w:color="auto"/>
            <w:bottom w:val="none" w:sz="0" w:space="0" w:color="auto"/>
            <w:right w:val="none" w:sz="0" w:space="0" w:color="auto"/>
          </w:divBdr>
          <w:divsChild>
            <w:div w:id="1600064705">
              <w:marLeft w:val="-75"/>
              <w:marRight w:val="0"/>
              <w:marTop w:val="30"/>
              <w:marBottom w:val="30"/>
              <w:divBdr>
                <w:top w:val="none" w:sz="0" w:space="0" w:color="auto"/>
                <w:left w:val="none" w:sz="0" w:space="0" w:color="auto"/>
                <w:bottom w:val="none" w:sz="0" w:space="0" w:color="auto"/>
                <w:right w:val="none" w:sz="0" w:space="0" w:color="auto"/>
              </w:divBdr>
              <w:divsChild>
                <w:div w:id="648553951">
                  <w:marLeft w:val="0"/>
                  <w:marRight w:val="0"/>
                  <w:marTop w:val="0"/>
                  <w:marBottom w:val="0"/>
                  <w:divBdr>
                    <w:top w:val="none" w:sz="0" w:space="0" w:color="auto"/>
                    <w:left w:val="none" w:sz="0" w:space="0" w:color="auto"/>
                    <w:bottom w:val="none" w:sz="0" w:space="0" w:color="auto"/>
                    <w:right w:val="none" w:sz="0" w:space="0" w:color="auto"/>
                  </w:divBdr>
                  <w:divsChild>
                    <w:div w:id="210271013">
                      <w:marLeft w:val="0"/>
                      <w:marRight w:val="0"/>
                      <w:marTop w:val="0"/>
                      <w:marBottom w:val="0"/>
                      <w:divBdr>
                        <w:top w:val="none" w:sz="0" w:space="0" w:color="auto"/>
                        <w:left w:val="none" w:sz="0" w:space="0" w:color="auto"/>
                        <w:bottom w:val="none" w:sz="0" w:space="0" w:color="auto"/>
                        <w:right w:val="none" w:sz="0" w:space="0" w:color="auto"/>
                      </w:divBdr>
                    </w:div>
                    <w:div w:id="1857620260">
                      <w:marLeft w:val="0"/>
                      <w:marRight w:val="0"/>
                      <w:marTop w:val="0"/>
                      <w:marBottom w:val="0"/>
                      <w:divBdr>
                        <w:top w:val="none" w:sz="0" w:space="0" w:color="auto"/>
                        <w:left w:val="none" w:sz="0" w:space="0" w:color="auto"/>
                        <w:bottom w:val="none" w:sz="0" w:space="0" w:color="auto"/>
                        <w:right w:val="none" w:sz="0" w:space="0" w:color="auto"/>
                      </w:divBdr>
                    </w:div>
                  </w:divsChild>
                </w:div>
                <w:div w:id="733703437">
                  <w:marLeft w:val="0"/>
                  <w:marRight w:val="0"/>
                  <w:marTop w:val="0"/>
                  <w:marBottom w:val="0"/>
                  <w:divBdr>
                    <w:top w:val="none" w:sz="0" w:space="0" w:color="auto"/>
                    <w:left w:val="none" w:sz="0" w:space="0" w:color="auto"/>
                    <w:bottom w:val="none" w:sz="0" w:space="0" w:color="auto"/>
                    <w:right w:val="none" w:sz="0" w:space="0" w:color="auto"/>
                  </w:divBdr>
                  <w:divsChild>
                    <w:div w:id="1606225905">
                      <w:marLeft w:val="0"/>
                      <w:marRight w:val="0"/>
                      <w:marTop w:val="0"/>
                      <w:marBottom w:val="0"/>
                      <w:divBdr>
                        <w:top w:val="none" w:sz="0" w:space="0" w:color="auto"/>
                        <w:left w:val="none" w:sz="0" w:space="0" w:color="auto"/>
                        <w:bottom w:val="none" w:sz="0" w:space="0" w:color="auto"/>
                        <w:right w:val="none" w:sz="0" w:space="0" w:color="auto"/>
                      </w:divBdr>
                    </w:div>
                    <w:div w:id="651566120">
                      <w:marLeft w:val="0"/>
                      <w:marRight w:val="0"/>
                      <w:marTop w:val="0"/>
                      <w:marBottom w:val="0"/>
                      <w:divBdr>
                        <w:top w:val="none" w:sz="0" w:space="0" w:color="auto"/>
                        <w:left w:val="none" w:sz="0" w:space="0" w:color="auto"/>
                        <w:bottom w:val="none" w:sz="0" w:space="0" w:color="auto"/>
                        <w:right w:val="none" w:sz="0" w:space="0" w:color="auto"/>
                      </w:divBdr>
                    </w:div>
                  </w:divsChild>
                </w:div>
                <w:div w:id="789782418">
                  <w:marLeft w:val="0"/>
                  <w:marRight w:val="0"/>
                  <w:marTop w:val="0"/>
                  <w:marBottom w:val="0"/>
                  <w:divBdr>
                    <w:top w:val="none" w:sz="0" w:space="0" w:color="auto"/>
                    <w:left w:val="none" w:sz="0" w:space="0" w:color="auto"/>
                    <w:bottom w:val="none" w:sz="0" w:space="0" w:color="auto"/>
                    <w:right w:val="none" w:sz="0" w:space="0" w:color="auto"/>
                  </w:divBdr>
                  <w:divsChild>
                    <w:div w:id="954407090">
                      <w:marLeft w:val="0"/>
                      <w:marRight w:val="0"/>
                      <w:marTop w:val="0"/>
                      <w:marBottom w:val="0"/>
                      <w:divBdr>
                        <w:top w:val="none" w:sz="0" w:space="0" w:color="auto"/>
                        <w:left w:val="none" w:sz="0" w:space="0" w:color="auto"/>
                        <w:bottom w:val="none" w:sz="0" w:space="0" w:color="auto"/>
                        <w:right w:val="none" w:sz="0" w:space="0" w:color="auto"/>
                      </w:divBdr>
                    </w:div>
                    <w:div w:id="1936816587">
                      <w:marLeft w:val="0"/>
                      <w:marRight w:val="0"/>
                      <w:marTop w:val="0"/>
                      <w:marBottom w:val="0"/>
                      <w:divBdr>
                        <w:top w:val="none" w:sz="0" w:space="0" w:color="auto"/>
                        <w:left w:val="none" w:sz="0" w:space="0" w:color="auto"/>
                        <w:bottom w:val="none" w:sz="0" w:space="0" w:color="auto"/>
                        <w:right w:val="none" w:sz="0" w:space="0" w:color="auto"/>
                      </w:divBdr>
                    </w:div>
                    <w:div w:id="2066904609">
                      <w:marLeft w:val="0"/>
                      <w:marRight w:val="0"/>
                      <w:marTop w:val="0"/>
                      <w:marBottom w:val="0"/>
                      <w:divBdr>
                        <w:top w:val="none" w:sz="0" w:space="0" w:color="auto"/>
                        <w:left w:val="none" w:sz="0" w:space="0" w:color="auto"/>
                        <w:bottom w:val="none" w:sz="0" w:space="0" w:color="auto"/>
                        <w:right w:val="none" w:sz="0" w:space="0" w:color="auto"/>
                      </w:divBdr>
                    </w:div>
                    <w:div w:id="1860582407">
                      <w:marLeft w:val="0"/>
                      <w:marRight w:val="0"/>
                      <w:marTop w:val="0"/>
                      <w:marBottom w:val="0"/>
                      <w:divBdr>
                        <w:top w:val="none" w:sz="0" w:space="0" w:color="auto"/>
                        <w:left w:val="none" w:sz="0" w:space="0" w:color="auto"/>
                        <w:bottom w:val="none" w:sz="0" w:space="0" w:color="auto"/>
                        <w:right w:val="none" w:sz="0" w:space="0" w:color="auto"/>
                      </w:divBdr>
                    </w:div>
                    <w:div w:id="1788889004">
                      <w:marLeft w:val="0"/>
                      <w:marRight w:val="0"/>
                      <w:marTop w:val="0"/>
                      <w:marBottom w:val="0"/>
                      <w:divBdr>
                        <w:top w:val="none" w:sz="0" w:space="0" w:color="auto"/>
                        <w:left w:val="none" w:sz="0" w:space="0" w:color="auto"/>
                        <w:bottom w:val="none" w:sz="0" w:space="0" w:color="auto"/>
                        <w:right w:val="none" w:sz="0" w:space="0" w:color="auto"/>
                      </w:divBdr>
                    </w:div>
                  </w:divsChild>
                </w:div>
                <w:div w:id="680855247">
                  <w:marLeft w:val="0"/>
                  <w:marRight w:val="0"/>
                  <w:marTop w:val="0"/>
                  <w:marBottom w:val="0"/>
                  <w:divBdr>
                    <w:top w:val="none" w:sz="0" w:space="0" w:color="auto"/>
                    <w:left w:val="none" w:sz="0" w:space="0" w:color="auto"/>
                    <w:bottom w:val="none" w:sz="0" w:space="0" w:color="auto"/>
                    <w:right w:val="none" w:sz="0" w:space="0" w:color="auto"/>
                  </w:divBdr>
                  <w:divsChild>
                    <w:div w:id="1128165256">
                      <w:marLeft w:val="0"/>
                      <w:marRight w:val="0"/>
                      <w:marTop w:val="0"/>
                      <w:marBottom w:val="0"/>
                      <w:divBdr>
                        <w:top w:val="none" w:sz="0" w:space="0" w:color="auto"/>
                        <w:left w:val="none" w:sz="0" w:space="0" w:color="auto"/>
                        <w:bottom w:val="none" w:sz="0" w:space="0" w:color="auto"/>
                        <w:right w:val="none" w:sz="0" w:space="0" w:color="auto"/>
                      </w:divBdr>
                    </w:div>
                    <w:div w:id="1871798206">
                      <w:marLeft w:val="0"/>
                      <w:marRight w:val="0"/>
                      <w:marTop w:val="0"/>
                      <w:marBottom w:val="0"/>
                      <w:divBdr>
                        <w:top w:val="none" w:sz="0" w:space="0" w:color="auto"/>
                        <w:left w:val="none" w:sz="0" w:space="0" w:color="auto"/>
                        <w:bottom w:val="none" w:sz="0" w:space="0" w:color="auto"/>
                        <w:right w:val="none" w:sz="0" w:space="0" w:color="auto"/>
                      </w:divBdr>
                    </w:div>
                  </w:divsChild>
                </w:div>
                <w:div w:id="394739324">
                  <w:marLeft w:val="0"/>
                  <w:marRight w:val="0"/>
                  <w:marTop w:val="0"/>
                  <w:marBottom w:val="0"/>
                  <w:divBdr>
                    <w:top w:val="none" w:sz="0" w:space="0" w:color="auto"/>
                    <w:left w:val="none" w:sz="0" w:space="0" w:color="auto"/>
                    <w:bottom w:val="none" w:sz="0" w:space="0" w:color="auto"/>
                    <w:right w:val="none" w:sz="0" w:space="0" w:color="auto"/>
                  </w:divBdr>
                  <w:divsChild>
                    <w:div w:id="1311910405">
                      <w:marLeft w:val="0"/>
                      <w:marRight w:val="0"/>
                      <w:marTop w:val="0"/>
                      <w:marBottom w:val="0"/>
                      <w:divBdr>
                        <w:top w:val="none" w:sz="0" w:space="0" w:color="auto"/>
                        <w:left w:val="none" w:sz="0" w:space="0" w:color="auto"/>
                        <w:bottom w:val="none" w:sz="0" w:space="0" w:color="auto"/>
                        <w:right w:val="none" w:sz="0" w:space="0" w:color="auto"/>
                      </w:divBdr>
                    </w:div>
                    <w:div w:id="407776264">
                      <w:marLeft w:val="0"/>
                      <w:marRight w:val="0"/>
                      <w:marTop w:val="0"/>
                      <w:marBottom w:val="0"/>
                      <w:divBdr>
                        <w:top w:val="none" w:sz="0" w:space="0" w:color="auto"/>
                        <w:left w:val="none" w:sz="0" w:space="0" w:color="auto"/>
                        <w:bottom w:val="none" w:sz="0" w:space="0" w:color="auto"/>
                        <w:right w:val="none" w:sz="0" w:space="0" w:color="auto"/>
                      </w:divBdr>
                    </w:div>
                    <w:div w:id="1399553529">
                      <w:marLeft w:val="0"/>
                      <w:marRight w:val="0"/>
                      <w:marTop w:val="0"/>
                      <w:marBottom w:val="0"/>
                      <w:divBdr>
                        <w:top w:val="none" w:sz="0" w:space="0" w:color="auto"/>
                        <w:left w:val="none" w:sz="0" w:space="0" w:color="auto"/>
                        <w:bottom w:val="none" w:sz="0" w:space="0" w:color="auto"/>
                        <w:right w:val="none" w:sz="0" w:space="0" w:color="auto"/>
                      </w:divBdr>
                    </w:div>
                    <w:div w:id="1549951200">
                      <w:marLeft w:val="0"/>
                      <w:marRight w:val="0"/>
                      <w:marTop w:val="0"/>
                      <w:marBottom w:val="0"/>
                      <w:divBdr>
                        <w:top w:val="none" w:sz="0" w:space="0" w:color="auto"/>
                        <w:left w:val="none" w:sz="0" w:space="0" w:color="auto"/>
                        <w:bottom w:val="none" w:sz="0" w:space="0" w:color="auto"/>
                        <w:right w:val="none" w:sz="0" w:space="0" w:color="auto"/>
                      </w:divBdr>
                    </w:div>
                    <w:div w:id="277298901">
                      <w:marLeft w:val="0"/>
                      <w:marRight w:val="0"/>
                      <w:marTop w:val="0"/>
                      <w:marBottom w:val="0"/>
                      <w:divBdr>
                        <w:top w:val="none" w:sz="0" w:space="0" w:color="auto"/>
                        <w:left w:val="none" w:sz="0" w:space="0" w:color="auto"/>
                        <w:bottom w:val="none" w:sz="0" w:space="0" w:color="auto"/>
                        <w:right w:val="none" w:sz="0" w:space="0" w:color="auto"/>
                      </w:divBdr>
                    </w:div>
                    <w:div w:id="420758786">
                      <w:marLeft w:val="0"/>
                      <w:marRight w:val="0"/>
                      <w:marTop w:val="0"/>
                      <w:marBottom w:val="0"/>
                      <w:divBdr>
                        <w:top w:val="none" w:sz="0" w:space="0" w:color="auto"/>
                        <w:left w:val="none" w:sz="0" w:space="0" w:color="auto"/>
                        <w:bottom w:val="none" w:sz="0" w:space="0" w:color="auto"/>
                        <w:right w:val="none" w:sz="0" w:space="0" w:color="auto"/>
                      </w:divBdr>
                    </w:div>
                    <w:div w:id="1858350607">
                      <w:marLeft w:val="0"/>
                      <w:marRight w:val="0"/>
                      <w:marTop w:val="0"/>
                      <w:marBottom w:val="0"/>
                      <w:divBdr>
                        <w:top w:val="none" w:sz="0" w:space="0" w:color="auto"/>
                        <w:left w:val="none" w:sz="0" w:space="0" w:color="auto"/>
                        <w:bottom w:val="none" w:sz="0" w:space="0" w:color="auto"/>
                        <w:right w:val="none" w:sz="0" w:space="0" w:color="auto"/>
                      </w:divBdr>
                    </w:div>
                  </w:divsChild>
                </w:div>
                <w:div w:id="335765364">
                  <w:marLeft w:val="0"/>
                  <w:marRight w:val="0"/>
                  <w:marTop w:val="0"/>
                  <w:marBottom w:val="0"/>
                  <w:divBdr>
                    <w:top w:val="none" w:sz="0" w:space="0" w:color="auto"/>
                    <w:left w:val="none" w:sz="0" w:space="0" w:color="auto"/>
                    <w:bottom w:val="none" w:sz="0" w:space="0" w:color="auto"/>
                    <w:right w:val="none" w:sz="0" w:space="0" w:color="auto"/>
                  </w:divBdr>
                  <w:divsChild>
                    <w:div w:id="1032926709">
                      <w:marLeft w:val="0"/>
                      <w:marRight w:val="0"/>
                      <w:marTop w:val="0"/>
                      <w:marBottom w:val="0"/>
                      <w:divBdr>
                        <w:top w:val="none" w:sz="0" w:space="0" w:color="auto"/>
                        <w:left w:val="none" w:sz="0" w:space="0" w:color="auto"/>
                        <w:bottom w:val="none" w:sz="0" w:space="0" w:color="auto"/>
                        <w:right w:val="none" w:sz="0" w:space="0" w:color="auto"/>
                      </w:divBdr>
                    </w:div>
                  </w:divsChild>
                </w:div>
                <w:div w:id="662272928">
                  <w:marLeft w:val="0"/>
                  <w:marRight w:val="0"/>
                  <w:marTop w:val="0"/>
                  <w:marBottom w:val="0"/>
                  <w:divBdr>
                    <w:top w:val="none" w:sz="0" w:space="0" w:color="auto"/>
                    <w:left w:val="none" w:sz="0" w:space="0" w:color="auto"/>
                    <w:bottom w:val="none" w:sz="0" w:space="0" w:color="auto"/>
                    <w:right w:val="none" w:sz="0" w:space="0" w:color="auto"/>
                  </w:divBdr>
                  <w:divsChild>
                    <w:div w:id="2083133385">
                      <w:marLeft w:val="0"/>
                      <w:marRight w:val="0"/>
                      <w:marTop w:val="0"/>
                      <w:marBottom w:val="0"/>
                      <w:divBdr>
                        <w:top w:val="none" w:sz="0" w:space="0" w:color="auto"/>
                        <w:left w:val="none" w:sz="0" w:space="0" w:color="auto"/>
                        <w:bottom w:val="none" w:sz="0" w:space="0" w:color="auto"/>
                        <w:right w:val="none" w:sz="0" w:space="0" w:color="auto"/>
                      </w:divBdr>
                    </w:div>
                    <w:div w:id="307130073">
                      <w:marLeft w:val="0"/>
                      <w:marRight w:val="0"/>
                      <w:marTop w:val="0"/>
                      <w:marBottom w:val="0"/>
                      <w:divBdr>
                        <w:top w:val="none" w:sz="0" w:space="0" w:color="auto"/>
                        <w:left w:val="none" w:sz="0" w:space="0" w:color="auto"/>
                        <w:bottom w:val="none" w:sz="0" w:space="0" w:color="auto"/>
                        <w:right w:val="none" w:sz="0" w:space="0" w:color="auto"/>
                      </w:divBdr>
                    </w:div>
                    <w:div w:id="670908099">
                      <w:marLeft w:val="0"/>
                      <w:marRight w:val="0"/>
                      <w:marTop w:val="0"/>
                      <w:marBottom w:val="0"/>
                      <w:divBdr>
                        <w:top w:val="none" w:sz="0" w:space="0" w:color="auto"/>
                        <w:left w:val="none" w:sz="0" w:space="0" w:color="auto"/>
                        <w:bottom w:val="none" w:sz="0" w:space="0" w:color="auto"/>
                        <w:right w:val="none" w:sz="0" w:space="0" w:color="auto"/>
                      </w:divBdr>
                    </w:div>
                    <w:div w:id="132077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711953">
          <w:marLeft w:val="0"/>
          <w:marRight w:val="0"/>
          <w:marTop w:val="0"/>
          <w:marBottom w:val="0"/>
          <w:divBdr>
            <w:top w:val="none" w:sz="0" w:space="0" w:color="auto"/>
            <w:left w:val="none" w:sz="0" w:space="0" w:color="auto"/>
            <w:bottom w:val="none" w:sz="0" w:space="0" w:color="auto"/>
            <w:right w:val="none" w:sz="0" w:space="0" w:color="auto"/>
          </w:divBdr>
        </w:div>
        <w:div w:id="262344104">
          <w:marLeft w:val="0"/>
          <w:marRight w:val="0"/>
          <w:marTop w:val="0"/>
          <w:marBottom w:val="0"/>
          <w:divBdr>
            <w:top w:val="none" w:sz="0" w:space="0" w:color="auto"/>
            <w:left w:val="none" w:sz="0" w:space="0" w:color="auto"/>
            <w:bottom w:val="none" w:sz="0" w:space="0" w:color="auto"/>
            <w:right w:val="none" w:sz="0" w:space="0" w:color="auto"/>
          </w:divBdr>
        </w:div>
        <w:div w:id="226916379">
          <w:marLeft w:val="0"/>
          <w:marRight w:val="0"/>
          <w:marTop w:val="0"/>
          <w:marBottom w:val="0"/>
          <w:divBdr>
            <w:top w:val="none" w:sz="0" w:space="0" w:color="auto"/>
            <w:left w:val="none" w:sz="0" w:space="0" w:color="auto"/>
            <w:bottom w:val="none" w:sz="0" w:space="0" w:color="auto"/>
            <w:right w:val="none" w:sz="0" w:space="0" w:color="auto"/>
          </w:divBdr>
          <w:divsChild>
            <w:div w:id="104926773">
              <w:marLeft w:val="-75"/>
              <w:marRight w:val="0"/>
              <w:marTop w:val="30"/>
              <w:marBottom w:val="30"/>
              <w:divBdr>
                <w:top w:val="none" w:sz="0" w:space="0" w:color="auto"/>
                <w:left w:val="none" w:sz="0" w:space="0" w:color="auto"/>
                <w:bottom w:val="none" w:sz="0" w:space="0" w:color="auto"/>
                <w:right w:val="none" w:sz="0" w:space="0" w:color="auto"/>
              </w:divBdr>
              <w:divsChild>
                <w:div w:id="222956436">
                  <w:marLeft w:val="0"/>
                  <w:marRight w:val="0"/>
                  <w:marTop w:val="0"/>
                  <w:marBottom w:val="0"/>
                  <w:divBdr>
                    <w:top w:val="none" w:sz="0" w:space="0" w:color="auto"/>
                    <w:left w:val="none" w:sz="0" w:space="0" w:color="auto"/>
                    <w:bottom w:val="none" w:sz="0" w:space="0" w:color="auto"/>
                    <w:right w:val="none" w:sz="0" w:space="0" w:color="auto"/>
                  </w:divBdr>
                  <w:divsChild>
                    <w:div w:id="59060074">
                      <w:marLeft w:val="0"/>
                      <w:marRight w:val="0"/>
                      <w:marTop w:val="0"/>
                      <w:marBottom w:val="0"/>
                      <w:divBdr>
                        <w:top w:val="none" w:sz="0" w:space="0" w:color="auto"/>
                        <w:left w:val="none" w:sz="0" w:space="0" w:color="auto"/>
                        <w:bottom w:val="none" w:sz="0" w:space="0" w:color="auto"/>
                        <w:right w:val="none" w:sz="0" w:space="0" w:color="auto"/>
                      </w:divBdr>
                    </w:div>
                  </w:divsChild>
                </w:div>
                <w:div w:id="671302342">
                  <w:marLeft w:val="0"/>
                  <w:marRight w:val="0"/>
                  <w:marTop w:val="0"/>
                  <w:marBottom w:val="0"/>
                  <w:divBdr>
                    <w:top w:val="none" w:sz="0" w:space="0" w:color="auto"/>
                    <w:left w:val="none" w:sz="0" w:space="0" w:color="auto"/>
                    <w:bottom w:val="none" w:sz="0" w:space="0" w:color="auto"/>
                    <w:right w:val="none" w:sz="0" w:space="0" w:color="auto"/>
                  </w:divBdr>
                  <w:divsChild>
                    <w:div w:id="916743251">
                      <w:marLeft w:val="0"/>
                      <w:marRight w:val="0"/>
                      <w:marTop w:val="0"/>
                      <w:marBottom w:val="0"/>
                      <w:divBdr>
                        <w:top w:val="none" w:sz="0" w:space="0" w:color="auto"/>
                        <w:left w:val="none" w:sz="0" w:space="0" w:color="auto"/>
                        <w:bottom w:val="none" w:sz="0" w:space="0" w:color="auto"/>
                        <w:right w:val="none" w:sz="0" w:space="0" w:color="auto"/>
                      </w:divBdr>
                    </w:div>
                    <w:div w:id="1756900466">
                      <w:marLeft w:val="0"/>
                      <w:marRight w:val="0"/>
                      <w:marTop w:val="0"/>
                      <w:marBottom w:val="0"/>
                      <w:divBdr>
                        <w:top w:val="none" w:sz="0" w:space="0" w:color="auto"/>
                        <w:left w:val="none" w:sz="0" w:space="0" w:color="auto"/>
                        <w:bottom w:val="none" w:sz="0" w:space="0" w:color="auto"/>
                        <w:right w:val="none" w:sz="0" w:space="0" w:color="auto"/>
                      </w:divBdr>
                    </w:div>
                  </w:divsChild>
                </w:div>
                <w:div w:id="1196892548">
                  <w:marLeft w:val="0"/>
                  <w:marRight w:val="0"/>
                  <w:marTop w:val="0"/>
                  <w:marBottom w:val="0"/>
                  <w:divBdr>
                    <w:top w:val="none" w:sz="0" w:space="0" w:color="auto"/>
                    <w:left w:val="none" w:sz="0" w:space="0" w:color="auto"/>
                    <w:bottom w:val="none" w:sz="0" w:space="0" w:color="auto"/>
                    <w:right w:val="none" w:sz="0" w:space="0" w:color="auto"/>
                  </w:divBdr>
                  <w:divsChild>
                    <w:div w:id="1244290920">
                      <w:marLeft w:val="0"/>
                      <w:marRight w:val="0"/>
                      <w:marTop w:val="0"/>
                      <w:marBottom w:val="0"/>
                      <w:divBdr>
                        <w:top w:val="none" w:sz="0" w:space="0" w:color="auto"/>
                        <w:left w:val="none" w:sz="0" w:space="0" w:color="auto"/>
                        <w:bottom w:val="none" w:sz="0" w:space="0" w:color="auto"/>
                        <w:right w:val="none" w:sz="0" w:space="0" w:color="auto"/>
                      </w:divBdr>
                    </w:div>
                  </w:divsChild>
                </w:div>
                <w:div w:id="243535947">
                  <w:marLeft w:val="0"/>
                  <w:marRight w:val="0"/>
                  <w:marTop w:val="0"/>
                  <w:marBottom w:val="0"/>
                  <w:divBdr>
                    <w:top w:val="none" w:sz="0" w:space="0" w:color="auto"/>
                    <w:left w:val="none" w:sz="0" w:space="0" w:color="auto"/>
                    <w:bottom w:val="none" w:sz="0" w:space="0" w:color="auto"/>
                    <w:right w:val="none" w:sz="0" w:space="0" w:color="auto"/>
                  </w:divBdr>
                  <w:divsChild>
                    <w:div w:id="1770857124">
                      <w:marLeft w:val="0"/>
                      <w:marRight w:val="0"/>
                      <w:marTop w:val="0"/>
                      <w:marBottom w:val="0"/>
                      <w:divBdr>
                        <w:top w:val="none" w:sz="0" w:space="0" w:color="auto"/>
                        <w:left w:val="none" w:sz="0" w:space="0" w:color="auto"/>
                        <w:bottom w:val="none" w:sz="0" w:space="0" w:color="auto"/>
                        <w:right w:val="none" w:sz="0" w:space="0" w:color="auto"/>
                      </w:divBdr>
                    </w:div>
                    <w:div w:id="2027977160">
                      <w:marLeft w:val="0"/>
                      <w:marRight w:val="0"/>
                      <w:marTop w:val="0"/>
                      <w:marBottom w:val="0"/>
                      <w:divBdr>
                        <w:top w:val="none" w:sz="0" w:space="0" w:color="auto"/>
                        <w:left w:val="none" w:sz="0" w:space="0" w:color="auto"/>
                        <w:bottom w:val="none" w:sz="0" w:space="0" w:color="auto"/>
                        <w:right w:val="none" w:sz="0" w:space="0" w:color="auto"/>
                      </w:divBdr>
                    </w:div>
                  </w:divsChild>
                </w:div>
                <w:div w:id="1327518923">
                  <w:marLeft w:val="0"/>
                  <w:marRight w:val="0"/>
                  <w:marTop w:val="0"/>
                  <w:marBottom w:val="0"/>
                  <w:divBdr>
                    <w:top w:val="none" w:sz="0" w:space="0" w:color="auto"/>
                    <w:left w:val="none" w:sz="0" w:space="0" w:color="auto"/>
                    <w:bottom w:val="none" w:sz="0" w:space="0" w:color="auto"/>
                    <w:right w:val="none" w:sz="0" w:space="0" w:color="auto"/>
                  </w:divBdr>
                  <w:divsChild>
                    <w:div w:id="360908502">
                      <w:marLeft w:val="0"/>
                      <w:marRight w:val="0"/>
                      <w:marTop w:val="0"/>
                      <w:marBottom w:val="0"/>
                      <w:divBdr>
                        <w:top w:val="none" w:sz="0" w:space="0" w:color="auto"/>
                        <w:left w:val="none" w:sz="0" w:space="0" w:color="auto"/>
                        <w:bottom w:val="none" w:sz="0" w:space="0" w:color="auto"/>
                        <w:right w:val="none" w:sz="0" w:space="0" w:color="auto"/>
                      </w:divBdr>
                    </w:div>
                  </w:divsChild>
                </w:div>
                <w:div w:id="1986470364">
                  <w:marLeft w:val="0"/>
                  <w:marRight w:val="0"/>
                  <w:marTop w:val="0"/>
                  <w:marBottom w:val="0"/>
                  <w:divBdr>
                    <w:top w:val="none" w:sz="0" w:space="0" w:color="auto"/>
                    <w:left w:val="none" w:sz="0" w:space="0" w:color="auto"/>
                    <w:bottom w:val="none" w:sz="0" w:space="0" w:color="auto"/>
                    <w:right w:val="none" w:sz="0" w:space="0" w:color="auto"/>
                  </w:divBdr>
                  <w:divsChild>
                    <w:div w:id="101456324">
                      <w:marLeft w:val="0"/>
                      <w:marRight w:val="0"/>
                      <w:marTop w:val="0"/>
                      <w:marBottom w:val="0"/>
                      <w:divBdr>
                        <w:top w:val="none" w:sz="0" w:space="0" w:color="auto"/>
                        <w:left w:val="none" w:sz="0" w:space="0" w:color="auto"/>
                        <w:bottom w:val="none" w:sz="0" w:space="0" w:color="auto"/>
                        <w:right w:val="none" w:sz="0" w:space="0" w:color="auto"/>
                      </w:divBdr>
                    </w:div>
                  </w:divsChild>
                </w:div>
                <w:div w:id="1492216718">
                  <w:marLeft w:val="0"/>
                  <w:marRight w:val="0"/>
                  <w:marTop w:val="0"/>
                  <w:marBottom w:val="0"/>
                  <w:divBdr>
                    <w:top w:val="none" w:sz="0" w:space="0" w:color="auto"/>
                    <w:left w:val="none" w:sz="0" w:space="0" w:color="auto"/>
                    <w:bottom w:val="none" w:sz="0" w:space="0" w:color="auto"/>
                    <w:right w:val="none" w:sz="0" w:space="0" w:color="auto"/>
                  </w:divBdr>
                  <w:divsChild>
                    <w:div w:id="67196209">
                      <w:marLeft w:val="0"/>
                      <w:marRight w:val="0"/>
                      <w:marTop w:val="0"/>
                      <w:marBottom w:val="0"/>
                      <w:divBdr>
                        <w:top w:val="none" w:sz="0" w:space="0" w:color="auto"/>
                        <w:left w:val="none" w:sz="0" w:space="0" w:color="auto"/>
                        <w:bottom w:val="none" w:sz="0" w:space="0" w:color="auto"/>
                        <w:right w:val="none" w:sz="0" w:space="0" w:color="auto"/>
                      </w:divBdr>
                    </w:div>
                  </w:divsChild>
                </w:div>
                <w:div w:id="1355763007">
                  <w:marLeft w:val="0"/>
                  <w:marRight w:val="0"/>
                  <w:marTop w:val="0"/>
                  <w:marBottom w:val="0"/>
                  <w:divBdr>
                    <w:top w:val="none" w:sz="0" w:space="0" w:color="auto"/>
                    <w:left w:val="none" w:sz="0" w:space="0" w:color="auto"/>
                    <w:bottom w:val="none" w:sz="0" w:space="0" w:color="auto"/>
                    <w:right w:val="none" w:sz="0" w:space="0" w:color="auto"/>
                  </w:divBdr>
                  <w:divsChild>
                    <w:div w:id="1254707211">
                      <w:marLeft w:val="0"/>
                      <w:marRight w:val="0"/>
                      <w:marTop w:val="0"/>
                      <w:marBottom w:val="0"/>
                      <w:divBdr>
                        <w:top w:val="none" w:sz="0" w:space="0" w:color="auto"/>
                        <w:left w:val="none" w:sz="0" w:space="0" w:color="auto"/>
                        <w:bottom w:val="none" w:sz="0" w:space="0" w:color="auto"/>
                        <w:right w:val="none" w:sz="0" w:space="0" w:color="auto"/>
                      </w:divBdr>
                    </w:div>
                  </w:divsChild>
                </w:div>
                <w:div w:id="1067996992">
                  <w:marLeft w:val="0"/>
                  <w:marRight w:val="0"/>
                  <w:marTop w:val="0"/>
                  <w:marBottom w:val="0"/>
                  <w:divBdr>
                    <w:top w:val="none" w:sz="0" w:space="0" w:color="auto"/>
                    <w:left w:val="none" w:sz="0" w:space="0" w:color="auto"/>
                    <w:bottom w:val="none" w:sz="0" w:space="0" w:color="auto"/>
                    <w:right w:val="none" w:sz="0" w:space="0" w:color="auto"/>
                  </w:divBdr>
                  <w:divsChild>
                    <w:div w:id="2049449180">
                      <w:marLeft w:val="0"/>
                      <w:marRight w:val="0"/>
                      <w:marTop w:val="0"/>
                      <w:marBottom w:val="0"/>
                      <w:divBdr>
                        <w:top w:val="none" w:sz="0" w:space="0" w:color="auto"/>
                        <w:left w:val="none" w:sz="0" w:space="0" w:color="auto"/>
                        <w:bottom w:val="none" w:sz="0" w:space="0" w:color="auto"/>
                        <w:right w:val="none" w:sz="0" w:space="0" w:color="auto"/>
                      </w:divBdr>
                    </w:div>
                  </w:divsChild>
                </w:div>
                <w:div w:id="1316836819">
                  <w:marLeft w:val="0"/>
                  <w:marRight w:val="0"/>
                  <w:marTop w:val="0"/>
                  <w:marBottom w:val="0"/>
                  <w:divBdr>
                    <w:top w:val="none" w:sz="0" w:space="0" w:color="auto"/>
                    <w:left w:val="none" w:sz="0" w:space="0" w:color="auto"/>
                    <w:bottom w:val="none" w:sz="0" w:space="0" w:color="auto"/>
                    <w:right w:val="none" w:sz="0" w:space="0" w:color="auto"/>
                  </w:divBdr>
                  <w:divsChild>
                    <w:div w:id="1346127525">
                      <w:marLeft w:val="0"/>
                      <w:marRight w:val="0"/>
                      <w:marTop w:val="0"/>
                      <w:marBottom w:val="0"/>
                      <w:divBdr>
                        <w:top w:val="none" w:sz="0" w:space="0" w:color="auto"/>
                        <w:left w:val="none" w:sz="0" w:space="0" w:color="auto"/>
                        <w:bottom w:val="none" w:sz="0" w:space="0" w:color="auto"/>
                        <w:right w:val="none" w:sz="0" w:space="0" w:color="auto"/>
                      </w:divBdr>
                    </w:div>
                  </w:divsChild>
                </w:div>
                <w:div w:id="973095092">
                  <w:marLeft w:val="0"/>
                  <w:marRight w:val="0"/>
                  <w:marTop w:val="0"/>
                  <w:marBottom w:val="0"/>
                  <w:divBdr>
                    <w:top w:val="none" w:sz="0" w:space="0" w:color="auto"/>
                    <w:left w:val="none" w:sz="0" w:space="0" w:color="auto"/>
                    <w:bottom w:val="none" w:sz="0" w:space="0" w:color="auto"/>
                    <w:right w:val="none" w:sz="0" w:space="0" w:color="auto"/>
                  </w:divBdr>
                  <w:divsChild>
                    <w:div w:id="543056194">
                      <w:marLeft w:val="0"/>
                      <w:marRight w:val="0"/>
                      <w:marTop w:val="0"/>
                      <w:marBottom w:val="0"/>
                      <w:divBdr>
                        <w:top w:val="none" w:sz="0" w:space="0" w:color="auto"/>
                        <w:left w:val="none" w:sz="0" w:space="0" w:color="auto"/>
                        <w:bottom w:val="none" w:sz="0" w:space="0" w:color="auto"/>
                        <w:right w:val="none" w:sz="0" w:space="0" w:color="auto"/>
                      </w:divBdr>
                    </w:div>
                  </w:divsChild>
                </w:div>
                <w:div w:id="244998026">
                  <w:marLeft w:val="0"/>
                  <w:marRight w:val="0"/>
                  <w:marTop w:val="0"/>
                  <w:marBottom w:val="0"/>
                  <w:divBdr>
                    <w:top w:val="none" w:sz="0" w:space="0" w:color="auto"/>
                    <w:left w:val="none" w:sz="0" w:space="0" w:color="auto"/>
                    <w:bottom w:val="none" w:sz="0" w:space="0" w:color="auto"/>
                    <w:right w:val="none" w:sz="0" w:space="0" w:color="auto"/>
                  </w:divBdr>
                  <w:divsChild>
                    <w:div w:id="1429694682">
                      <w:marLeft w:val="0"/>
                      <w:marRight w:val="0"/>
                      <w:marTop w:val="0"/>
                      <w:marBottom w:val="0"/>
                      <w:divBdr>
                        <w:top w:val="none" w:sz="0" w:space="0" w:color="auto"/>
                        <w:left w:val="none" w:sz="0" w:space="0" w:color="auto"/>
                        <w:bottom w:val="none" w:sz="0" w:space="0" w:color="auto"/>
                        <w:right w:val="none" w:sz="0" w:space="0" w:color="auto"/>
                      </w:divBdr>
                    </w:div>
                  </w:divsChild>
                </w:div>
                <w:div w:id="1138113616">
                  <w:marLeft w:val="0"/>
                  <w:marRight w:val="0"/>
                  <w:marTop w:val="0"/>
                  <w:marBottom w:val="0"/>
                  <w:divBdr>
                    <w:top w:val="none" w:sz="0" w:space="0" w:color="auto"/>
                    <w:left w:val="none" w:sz="0" w:space="0" w:color="auto"/>
                    <w:bottom w:val="none" w:sz="0" w:space="0" w:color="auto"/>
                    <w:right w:val="none" w:sz="0" w:space="0" w:color="auto"/>
                  </w:divBdr>
                  <w:divsChild>
                    <w:div w:id="1505321582">
                      <w:marLeft w:val="0"/>
                      <w:marRight w:val="0"/>
                      <w:marTop w:val="0"/>
                      <w:marBottom w:val="0"/>
                      <w:divBdr>
                        <w:top w:val="none" w:sz="0" w:space="0" w:color="auto"/>
                        <w:left w:val="none" w:sz="0" w:space="0" w:color="auto"/>
                        <w:bottom w:val="none" w:sz="0" w:space="0" w:color="auto"/>
                        <w:right w:val="none" w:sz="0" w:space="0" w:color="auto"/>
                      </w:divBdr>
                    </w:div>
                  </w:divsChild>
                </w:div>
                <w:div w:id="981539857">
                  <w:marLeft w:val="0"/>
                  <w:marRight w:val="0"/>
                  <w:marTop w:val="0"/>
                  <w:marBottom w:val="0"/>
                  <w:divBdr>
                    <w:top w:val="none" w:sz="0" w:space="0" w:color="auto"/>
                    <w:left w:val="none" w:sz="0" w:space="0" w:color="auto"/>
                    <w:bottom w:val="none" w:sz="0" w:space="0" w:color="auto"/>
                    <w:right w:val="none" w:sz="0" w:space="0" w:color="auto"/>
                  </w:divBdr>
                  <w:divsChild>
                    <w:div w:id="1678654093">
                      <w:marLeft w:val="0"/>
                      <w:marRight w:val="0"/>
                      <w:marTop w:val="0"/>
                      <w:marBottom w:val="0"/>
                      <w:divBdr>
                        <w:top w:val="none" w:sz="0" w:space="0" w:color="auto"/>
                        <w:left w:val="none" w:sz="0" w:space="0" w:color="auto"/>
                        <w:bottom w:val="none" w:sz="0" w:space="0" w:color="auto"/>
                        <w:right w:val="none" w:sz="0" w:space="0" w:color="auto"/>
                      </w:divBdr>
                    </w:div>
                  </w:divsChild>
                </w:div>
                <w:div w:id="292713480">
                  <w:marLeft w:val="0"/>
                  <w:marRight w:val="0"/>
                  <w:marTop w:val="0"/>
                  <w:marBottom w:val="0"/>
                  <w:divBdr>
                    <w:top w:val="none" w:sz="0" w:space="0" w:color="auto"/>
                    <w:left w:val="none" w:sz="0" w:space="0" w:color="auto"/>
                    <w:bottom w:val="none" w:sz="0" w:space="0" w:color="auto"/>
                    <w:right w:val="none" w:sz="0" w:space="0" w:color="auto"/>
                  </w:divBdr>
                  <w:divsChild>
                    <w:div w:id="1202284602">
                      <w:marLeft w:val="0"/>
                      <w:marRight w:val="0"/>
                      <w:marTop w:val="0"/>
                      <w:marBottom w:val="0"/>
                      <w:divBdr>
                        <w:top w:val="none" w:sz="0" w:space="0" w:color="auto"/>
                        <w:left w:val="none" w:sz="0" w:space="0" w:color="auto"/>
                        <w:bottom w:val="none" w:sz="0" w:space="0" w:color="auto"/>
                        <w:right w:val="none" w:sz="0" w:space="0" w:color="auto"/>
                      </w:divBdr>
                    </w:div>
                  </w:divsChild>
                </w:div>
                <w:div w:id="893085864">
                  <w:marLeft w:val="0"/>
                  <w:marRight w:val="0"/>
                  <w:marTop w:val="0"/>
                  <w:marBottom w:val="0"/>
                  <w:divBdr>
                    <w:top w:val="none" w:sz="0" w:space="0" w:color="auto"/>
                    <w:left w:val="none" w:sz="0" w:space="0" w:color="auto"/>
                    <w:bottom w:val="none" w:sz="0" w:space="0" w:color="auto"/>
                    <w:right w:val="none" w:sz="0" w:space="0" w:color="auto"/>
                  </w:divBdr>
                  <w:divsChild>
                    <w:div w:id="24605262">
                      <w:marLeft w:val="0"/>
                      <w:marRight w:val="0"/>
                      <w:marTop w:val="0"/>
                      <w:marBottom w:val="0"/>
                      <w:divBdr>
                        <w:top w:val="none" w:sz="0" w:space="0" w:color="auto"/>
                        <w:left w:val="none" w:sz="0" w:space="0" w:color="auto"/>
                        <w:bottom w:val="none" w:sz="0" w:space="0" w:color="auto"/>
                        <w:right w:val="none" w:sz="0" w:space="0" w:color="auto"/>
                      </w:divBdr>
                    </w:div>
                  </w:divsChild>
                </w:div>
                <w:div w:id="456416592">
                  <w:marLeft w:val="0"/>
                  <w:marRight w:val="0"/>
                  <w:marTop w:val="0"/>
                  <w:marBottom w:val="0"/>
                  <w:divBdr>
                    <w:top w:val="none" w:sz="0" w:space="0" w:color="auto"/>
                    <w:left w:val="none" w:sz="0" w:space="0" w:color="auto"/>
                    <w:bottom w:val="none" w:sz="0" w:space="0" w:color="auto"/>
                    <w:right w:val="none" w:sz="0" w:space="0" w:color="auto"/>
                  </w:divBdr>
                  <w:divsChild>
                    <w:div w:id="707754243">
                      <w:marLeft w:val="0"/>
                      <w:marRight w:val="0"/>
                      <w:marTop w:val="0"/>
                      <w:marBottom w:val="0"/>
                      <w:divBdr>
                        <w:top w:val="none" w:sz="0" w:space="0" w:color="auto"/>
                        <w:left w:val="none" w:sz="0" w:space="0" w:color="auto"/>
                        <w:bottom w:val="none" w:sz="0" w:space="0" w:color="auto"/>
                        <w:right w:val="none" w:sz="0" w:space="0" w:color="auto"/>
                      </w:divBdr>
                    </w:div>
                  </w:divsChild>
                </w:div>
                <w:div w:id="172232317">
                  <w:marLeft w:val="0"/>
                  <w:marRight w:val="0"/>
                  <w:marTop w:val="0"/>
                  <w:marBottom w:val="0"/>
                  <w:divBdr>
                    <w:top w:val="none" w:sz="0" w:space="0" w:color="auto"/>
                    <w:left w:val="none" w:sz="0" w:space="0" w:color="auto"/>
                    <w:bottom w:val="none" w:sz="0" w:space="0" w:color="auto"/>
                    <w:right w:val="none" w:sz="0" w:space="0" w:color="auto"/>
                  </w:divBdr>
                  <w:divsChild>
                    <w:div w:id="1816487349">
                      <w:marLeft w:val="0"/>
                      <w:marRight w:val="0"/>
                      <w:marTop w:val="0"/>
                      <w:marBottom w:val="0"/>
                      <w:divBdr>
                        <w:top w:val="none" w:sz="0" w:space="0" w:color="auto"/>
                        <w:left w:val="none" w:sz="0" w:space="0" w:color="auto"/>
                        <w:bottom w:val="none" w:sz="0" w:space="0" w:color="auto"/>
                        <w:right w:val="none" w:sz="0" w:space="0" w:color="auto"/>
                      </w:divBdr>
                    </w:div>
                  </w:divsChild>
                </w:div>
                <w:div w:id="316304493">
                  <w:marLeft w:val="0"/>
                  <w:marRight w:val="0"/>
                  <w:marTop w:val="0"/>
                  <w:marBottom w:val="0"/>
                  <w:divBdr>
                    <w:top w:val="none" w:sz="0" w:space="0" w:color="auto"/>
                    <w:left w:val="none" w:sz="0" w:space="0" w:color="auto"/>
                    <w:bottom w:val="none" w:sz="0" w:space="0" w:color="auto"/>
                    <w:right w:val="none" w:sz="0" w:space="0" w:color="auto"/>
                  </w:divBdr>
                  <w:divsChild>
                    <w:div w:id="1548487731">
                      <w:marLeft w:val="0"/>
                      <w:marRight w:val="0"/>
                      <w:marTop w:val="0"/>
                      <w:marBottom w:val="0"/>
                      <w:divBdr>
                        <w:top w:val="none" w:sz="0" w:space="0" w:color="auto"/>
                        <w:left w:val="none" w:sz="0" w:space="0" w:color="auto"/>
                        <w:bottom w:val="none" w:sz="0" w:space="0" w:color="auto"/>
                        <w:right w:val="none" w:sz="0" w:space="0" w:color="auto"/>
                      </w:divBdr>
                    </w:div>
                  </w:divsChild>
                </w:div>
                <w:div w:id="346835037">
                  <w:marLeft w:val="0"/>
                  <w:marRight w:val="0"/>
                  <w:marTop w:val="0"/>
                  <w:marBottom w:val="0"/>
                  <w:divBdr>
                    <w:top w:val="none" w:sz="0" w:space="0" w:color="auto"/>
                    <w:left w:val="none" w:sz="0" w:space="0" w:color="auto"/>
                    <w:bottom w:val="none" w:sz="0" w:space="0" w:color="auto"/>
                    <w:right w:val="none" w:sz="0" w:space="0" w:color="auto"/>
                  </w:divBdr>
                  <w:divsChild>
                    <w:div w:id="1050542644">
                      <w:marLeft w:val="0"/>
                      <w:marRight w:val="0"/>
                      <w:marTop w:val="0"/>
                      <w:marBottom w:val="0"/>
                      <w:divBdr>
                        <w:top w:val="none" w:sz="0" w:space="0" w:color="auto"/>
                        <w:left w:val="none" w:sz="0" w:space="0" w:color="auto"/>
                        <w:bottom w:val="none" w:sz="0" w:space="0" w:color="auto"/>
                        <w:right w:val="none" w:sz="0" w:space="0" w:color="auto"/>
                      </w:divBdr>
                    </w:div>
                  </w:divsChild>
                </w:div>
                <w:div w:id="155269884">
                  <w:marLeft w:val="0"/>
                  <w:marRight w:val="0"/>
                  <w:marTop w:val="0"/>
                  <w:marBottom w:val="0"/>
                  <w:divBdr>
                    <w:top w:val="none" w:sz="0" w:space="0" w:color="auto"/>
                    <w:left w:val="none" w:sz="0" w:space="0" w:color="auto"/>
                    <w:bottom w:val="none" w:sz="0" w:space="0" w:color="auto"/>
                    <w:right w:val="none" w:sz="0" w:space="0" w:color="auto"/>
                  </w:divBdr>
                  <w:divsChild>
                    <w:div w:id="638877058">
                      <w:marLeft w:val="0"/>
                      <w:marRight w:val="0"/>
                      <w:marTop w:val="0"/>
                      <w:marBottom w:val="0"/>
                      <w:divBdr>
                        <w:top w:val="none" w:sz="0" w:space="0" w:color="auto"/>
                        <w:left w:val="none" w:sz="0" w:space="0" w:color="auto"/>
                        <w:bottom w:val="none" w:sz="0" w:space="0" w:color="auto"/>
                        <w:right w:val="none" w:sz="0" w:space="0" w:color="auto"/>
                      </w:divBdr>
                    </w:div>
                  </w:divsChild>
                </w:div>
                <w:div w:id="1903828815">
                  <w:marLeft w:val="0"/>
                  <w:marRight w:val="0"/>
                  <w:marTop w:val="0"/>
                  <w:marBottom w:val="0"/>
                  <w:divBdr>
                    <w:top w:val="none" w:sz="0" w:space="0" w:color="auto"/>
                    <w:left w:val="none" w:sz="0" w:space="0" w:color="auto"/>
                    <w:bottom w:val="none" w:sz="0" w:space="0" w:color="auto"/>
                    <w:right w:val="none" w:sz="0" w:space="0" w:color="auto"/>
                  </w:divBdr>
                  <w:divsChild>
                    <w:div w:id="2115514574">
                      <w:marLeft w:val="0"/>
                      <w:marRight w:val="0"/>
                      <w:marTop w:val="0"/>
                      <w:marBottom w:val="0"/>
                      <w:divBdr>
                        <w:top w:val="none" w:sz="0" w:space="0" w:color="auto"/>
                        <w:left w:val="none" w:sz="0" w:space="0" w:color="auto"/>
                        <w:bottom w:val="none" w:sz="0" w:space="0" w:color="auto"/>
                        <w:right w:val="none" w:sz="0" w:space="0" w:color="auto"/>
                      </w:divBdr>
                    </w:div>
                  </w:divsChild>
                </w:div>
                <w:div w:id="390350292">
                  <w:marLeft w:val="0"/>
                  <w:marRight w:val="0"/>
                  <w:marTop w:val="0"/>
                  <w:marBottom w:val="0"/>
                  <w:divBdr>
                    <w:top w:val="none" w:sz="0" w:space="0" w:color="auto"/>
                    <w:left w:val="none" w:sz="0" w:space="0" w:color="auto"/>
                    <w:bottom w:val="none" w:sz="0" w:space="0" w:color="auto"/>
                    <w:right w:val="none" w:sz="0" w:space="0" w:color="auto"/>
                  </w:divBdr>
                  <w:divsChild>
                    <w:div w:id="815608643">
                      <w:marLeft w:val="0"/>
                      <w:marRight w:val="0"/>
                      <w:marTop w:val="0"/>
                      <w:marBottom w:val="0"/>
                      <w:divBdr>
                        <w:top w:val="none" w:sz="0" w:space="0" w:color="auto"/>
                        <w:left w:val="none" w:sz="0" w:space="0" w:color="auto"/>
                        <w:bottom w:val="none" w:sz="0" w:space="0" w:color="auto"/>
                        <w:right w:val="none" w:sz="0" w:space="0" w:color="auto"/>
                      </w:divBdr>
                    </w:div>
                  </w:divsChild>
                </w:div>
                <w:div w:id="437145307">
                  <w:marLeft w:val="0"/>
                  <w:marRight w:val="0"/>
                  <w:marTop w:val="0"/>
                  <w:marBottom w:val="0"/>
                  <w:divBdr>
                    <w:top w:val="none" w:sz="0" w:space="0" w:color="auto"/>
                    <w:left w:val="none" w:sz="0" w:space="0" w:color="auto"/>
                    <w:bottom w:val="none" w:sz="0" w:space="0" w:color="auto"/>
                    <w:right w:val="none" w:sz="0" w:space="0" w:color="auto"/>
                  </w:divBdr>
                  <w:divsChild>
                    <w:div w:id="1670055263">
                      <w:marLeft w:val="0"/>
                      <w:marRight w:val="0"/>
                      <w:marTop w:val="0"/>
                      <w:marBottom w:val="0"/>
                      <w:divBdr>
                        <w:top w:val="none" w:sz="0" w:space="0" w:color="auto"/>
                        <w:left w:val="none" w:sz="0" w:space="0" w:color="auto"/>
                        <w:bottom w:val="none" w:sz="0" w:space="0" w:color="auto"/>
                        <w:right w:val="none" w:sz="0" w:space="0" w:color="auto"/>
                      </w:divBdr>
                    </w:div>
                  </w:divsChild>
                </w:div>
                <w:div w:id="458300560">
                  <w:marLeft w:val="0"/>
                  <w:marRight w:val="0"/>
                  <w:marTop w:val="0"/>
                  <w:marBottom w:val="0"/>
                  <w:divBdr>
                    <w:top w:val="none" w:sz="0" w:space="0" w:color="auto"/>
                    <w:left w:val="none" w:sz="0" w:space="0" w:color="auto"/>
                    <w:bottom w:val="none" w:sz="0" w:space="0" w:color="auto"/>
                    <w:right w:val="none" w:sz="0" w:space="0" w:color="auto"/>
                  </w:divBdr>
                  <w:divsChild>
                    <w:div w:id="1038630647">
                      <w:marLeft w:val="0"/>
                      <w:marRight w:val="0"/>
                      <w:marTop w:val="0"/>
                      <w:marBottom w:val="0"/>
                      <w:divBdr>
                        <w:top w:val="none" w:sz="0" w:space="0" w:color="auto"/>
                        <w:left w:val="none" w:sz="0" w:space="0" w:color="auto"/>
                        <w:bottom w:val="none" w:sz="0" w:space="0" w:color="auto"/>
                        <w:right w:val="none" w:sz="0" w:space="0" w:color="auto"/>
                      </w:divBdr>
                    </w:div>
                  </w:divsChild>
                </w:div>
                <w:div w:id="188179451">
                  <w:marLeft w:val="0"/>
                  <w:marRight w:val="0"/>
                  <w:marTop w:val="0"/>
                  <w:marBottom w:val="0"/>
                  <w:divBdr>
                    <w:top w:val="none" w:sz="0" w:space="0" w:color="auto"/>
                    <w:left w:val="none" w:sz="0" w:space="0" w:color="auto"/>
                    <w:bottom w:val="none" w:sz="0" w:space="0" w:color="auto"/>
                    <w:right w:val="none" w:sz="0" w:space="0" w:color="auto"/>
                  </w:divBdr>
                  <w:divsChild>
                    <w:div w:id="1063526122">
                      <w:marLeft w:val="0"/>
                      <w:marRight w:val="0"/>
                      <w:marTop w:val="0"/>
                      <w:marBottom w:val="0"/>
                      <w:divBdr>
                        <w:top w:val="none" w:sz="0" w:space="0" w:color="auto"/>
                        <w:left w:val="none" w:sz="0" w:space="0" w:color="auto"/>
                        <w:bottom w:val="none" w:sz="0" w:space="0" w:color="auto"/>
                        <w:right w:val="none" w:sz="0" w:space="0" w:color="auto"/>
                      </w:divBdr>
                    </w:div>
                  </w:divsChild>
                </w:div>
                <w:div w:id="1856577857">
                  <w:marLeft w:val="0"/>
                  <w:marRight w:val="0"/>
                  <w:marTop w:val="0"/>
                  <w:marBottom w:val="0"/>
                  <w:divBdr>
                    <w:top w:val="none" w:sz="0" w:space="0" w:color="auto"/>
                    <w:left w:val="none" w:sz="0" w:space="0" w:color="auto"/>
                    <w:bottom w:val="none" w:sz="0" w:space="0" w:color="auto"/>
                    <w:right w:val="none" w:sz="0" w:space="0" w:color="auto"/>
                  </w:divBdr>
                  <w:divsChild>
                    <w:div w:id="1287347519">
                      <w:marLeft w:val="0"/>
                      <w:marRight w:val="0"/>
                      <w:marTop w:val="0"/>
                      <w:marBottom w:val="0"/>
                      <w:divBdr>
                        <w:top w:val="none" w:sz="0" w:space="0" w:color="auto"/>
                        <w:left w:val="none" w:sz="0" w:space="0" w:color="auto"/>
                        <w:bottom w:val="none" w:sz="0" w:space="0" w:color="auto"/>
                        <w:right w:val="none" w:sz="0" w:space="0" w:color="auto"/>
                      </w:divBdr>
                    </w:div>
                  </w:divsChild>
                </w:div>
                <w:div w:id="988511661">
                  <w:marLeft w:val="0"/>
                  <w:marRight w:val="0"/>
                  <w:marTop w:val="0"/>
                  <w:marBottom w:val="0"/>
                  <w:divBdr>
                    <w:top w:val="none" w:sz="0" w:space="0" w:color="auto"/>
                    <w:left w:val="none" w:sz="0" w:space="0" w:color="auto"/>
                    <w:bottom w:val="none" w:sz="0" w:space="0" w:color="auto"/>
                    <w:right w:val="none" w:sz="0" w:space="0" w:color="auto"/>
                  </w:divBdr>
                  <w:divsChild>
                    <w:div w:id="1081872777">
                      <w:marLeft w:val="0"/>
                      <w:marRight w:val="0"/>
                      <w:marTop w:val="0"/>
                      <w:marBottom w:val="0"/>
                      <w:divBdr>
                        <w:top w:val="none" w:sz="0" w:space="0" w:color="auto"/>
                        <w:left w:val="none" w:sz="0" w:space="0" w:color="auto"/>
                        <w:bottom w:val="none" w:sz="0" w:space="0" w:color="auto"/>
                        <w:right w:val="none" w:sz="0" w:space="0" w:color="auto"/>
                      </w:divBdr>
                    </w:div>
                  </w:divsChild>
                </w:div>
                <w:div w:id="799540221">
                  <w:marLeft w:val="0"/>
                  <w:marRight w:val="0"/>
                  <w:marTop w:val="0"/>
                  <w:marBottom w:val="0"/>
                  <w:divBdr>
                    <w:top w:val="none" w:sz="0" w:space="0" w:color="auto"/>
                    <w:left w:val="none" w:sz="0" w:space="0" w:color="auto"/>
                    <w:bottom w:val="none" w:sz="0" w:space="0" w:color="auto"/>
                    <w:right w:val="none" w:sz="0" w:space="0" w:color="auto"/>
                  </w:divBdr>
                  <w:divsChild>
                    <w:div w:id="1911844262">
                      <w:marLeft w:val="0"/>
                      <w:marRight w:val="0"/>
                      <w:marTop w:val="0"/>
                      <w:marBottom w:val="0"/>
                      <w:divBdr>
                        <w:top w:val="none" w:sz="0" w:space="0" w:color="auto"/>
                        <w:left w:val="none" w:sz="0" w:space="0" w:color="auto"/>
                        <w:bottom w:val="none" w:sz="0" w:space="0" w:color="auto"/>
                        <w:right w:val="none" w:sz="0" w:space="0" w:color="auto"/>
                      </w:divBdr>
                    </w:div>
                  </w:divsChild>
                </w:div>
                <w:div w:id="932055390">
                  <w:marLeft w:val="0"/>
                  <w:marRight w:val="0"/>
                  <w:marTop w:val="0"/>
                  <w:marBottom w:val="0"/>
                  <w:divBdr>
                    <w:top w:val="none" w:sz="0" w:space="0" w:color="auto"/>
                    <w:left w:val="none" w:sz="0" w:space="0" w:color="auto"/>
                    <w:bottom w:val="none" w:sz="0" w:space="0" w:color="auto"/>
                    <w:right w:val="none" w:sz="0" w:space="0" w:color="auto"/>
                  </w:divBdr>
                  <w:divsChild>
                    <w:div w:id="13189690">
                      <w:marLeft w:val="0"/>
                      <w:marRight w:val="0"/>
                      <w:marTop w:val="0"/>
                      <w:marBottom w:val="0"/>
                      <w:divBdr>
                        <w:top w:val="none" w:sz="0" w:space="0" w:color="auto"/>
                        <w:left w:val="none" w:sz="0" w:space="0" w:color="auto"/>
                        <w:bottom w:val="none" w:sz="0" w:space="0" w:color="auto"/>
                        <w:right w:val="none" w:sz="0" w:space="0" w:color="auto"/>
                      </w:divBdr>
                    </w:div>
                  </w:divsChild>
                </w:div>
                <w:div w:id="1107459912">
                  <w:marLeft w:val="0"/>
                  <w:marRight w:val="0"/>
                  <w:marTop w:val="0"/>
                  <w:marBottom w:val="0"/>
                  <w:divBdr>
                    <w:top w:val="none" w:sz="0" w:space="0" w:color="auto"/>
                    <w:left w:val="none" w:sz="0" w:space="0" w:color="auto"/>
                    <w:bottom w:val="none" w:sz="0" w:space="0" w:color="auto"/>
                    <w:right w:val="none" w:sz="0" w:space="0" w:color="auto"/>
                  </w:divBdr>
                  <w:divsChild>
                    <w:div w:id="1533617783">
                      <w:marLeft w:val="0"/>
                      <w:marRight w:val="0"/>
                      <w:marTop w:val="0"/>
                      <w:marBottom w:val="0"/>
                      <w:divBdr>
                        <w:top w:val="none" w:sz="0" w:space="0" w:color="auto"/>
                        <w:left w:val="none" w:sz="0" w:space="0" w:color="auto"/>
                        <w:bottom w:val="none" w:sz="0" w:space="0" w:color="auto"/>
                        <w:right w:val="none" w:sz="0" w:space="0" w:color="auto"/>
                      </w:divBdr>
                    </w:div>
                  </w:divsChild>
                </w:div>
                <w:div w:id="1786195428">
                  <w:marLeft w:val="0"/>
                  <w:marRight w:val="0"/>
                  <w:marTop w:val="0"/>
                  <w:marBottom w:val="0"/>
                  <w:divBdr>
                    <w:top w:val="none" w:sz="0" w:space="0" w:color="auto"/>
                    <w:left w:val="none" w:sz="0" w:space="0" w:color="auto"/>
                    <w:bottom w:val="none" w:sz="0" w:space="0" w:color="auto"/>
                    <w:right w:val="none" w:sz="0" w:space="0" w:color="auto"/>
                  </w:divBdr>
                  <w:divsChild>
                    <w:div w:id="739980124">
                      <w:marLeft w:val="0"/>
                      <w:marRight w:val="0"/>
                      <w:marTop w:val="0"/>
                      <w:marBottom w:val="0"/>
                      <w:divBdr>
                        <w:top w:val="none" w:sz="0" w:space="0" w:color="auto"/>
                        <w:left w:val="none" w:sz="0" w:space="0" w:color="auto"/>
                        <w:bottom w:val="none" w:sz="0" w:space="0" w:color="auto"/>
                        <w:right w:val="none" w:sz="0" w:space="0" w:color="auto"/>
                      </w:divBdr>
                    </w:div>
                  </w:divsChild>
                </w:div>
                <w:div w:id="1303845786">
                  <w:marLeft w:val="0"/>
                  <w:marRight w:val="0"/>
                  <w:marTop w:val="0"/>
                  <w:marBottom w:val="0"/>
                  <w:divBdr>
                    <w:top w:val="none" w:sz="0" w:space="0" w:color="auto"/>
                    <w:left w:val="none" w:sz="0" w:space="0" w:color="auto"/>
                    <w:bottom w:val="none" w:sz="0" w:space="0" w:color="auto"/>
                    <w:right w:val="none" w:sz="0" w:space="0" w:color="auto"/>
                  </w:divBdr>
                  <w:divsChild>
                    <w:div w:id="108010560">
                      <w:marLeft w:val="0"/>
                      <w:marRight w:val="0"/>
                      <w:marTop w:val="0"/>
                      <w:marBottom w:val="0"/>
                      <w:divBdr>
                        <w:top w:val="none" w:sz="0" w:space="0" w:color="auto"/>
                        <w:left w:val="none" w:sz="0" w:space="0" w:color="auto"/>
                        <w:bottom w:val="none" w:sz="0" w:space="0" w:color="auto"/>
                        <w:right w:val="none" w:sz="0" w:space="0" w:color="auto"/>
                      </w:divBdr>
                    </w:div>
                  </w:divsChild>
                </w:div>
                <w:div w:id="1728337615">
                  <w:marLeft w:val="0"/>
                  <w:marRight w:val="0"/>
                  <w:marTop w:val="0"/>
                  <w:marBottom w:val="0"/>
                  <w:divBdr>
                    <w:top w:val="none" w:sz="0" w:space="0" w:color="auto"/>
                    <w:left w:val="none" w:sz="0" w:space="0" w:color="auto"/>
                    <w:bottom w:val="none" w:sz="0" w:space="0" w:color="auto"/>
                    <w:right w:val="none" w:sz="0" w:space="0" w:color="auto"/>
                  </w:divBdr>
                  <w:divsChild>
                    <w:div w:id="1853907597">
                      <w:marLeft w:val="0"/>
                      <w:marRight w:val="0"/>
                      <w:marTop w:val="0"/>
                      <w:marBottom w:val="0"/>
                      <w:divBdr>
                        <w:top w:val="none" w:sz="0" w:space="0" w:color="auto"/>
                        <w:left w:val="none" w:sz="0" w:space="0" w:color="auto"/>
                        <w:bottom w:val="none" w:sz="0" w:space="0" w:color="auto"/>
                        <w:right w:val="none" w:sz="0" w:space="0" w:color="auto"/>
                      </w:divBdr>
                    </w:div>
                  </w:divsChild>
                </w:div>
                <w:div w:id="870611714">
                  <w:marLeft w:val="0"/>
                  <w:marRight w:val="0"/>
                  <w:marTop w:val="0"/>
                  <w:marBottom w:val="0"/>
                  <w:divBdr>
                    <w:top w:val="none" w:sz="0" w:space="0" w:color="auto"/>
                    <w:left w:val="none" w:sz="0" w:space="0" w:color="auto"/>
                    <w:bottom w:val="none" w:sz="0" w:space="0" w:color="auto"/>
                    <w:right w:val="none" w:sz="0" w:space="0" w:color="auto"/>
                  </w:divBdr>
                  <w:divsChild>
                    <w:div w:id="1908571249">
                      <w:marLeft w:val="0"/>
                      <w:marRight w:val="0"/>
                      <w:marTop w:val="0"/>
                      <w:marBottom w:val="0"/>
                      <w:divBdr>
                        <w:top w:val="none" w:sz="0" w:space="0" w:color="auto"/>
                        <w:left w:val="none" w:sz="0" w:space="0" w:color="auto"/>
                        <w:bottom w:val="none" w:sz="0" w:space="0" w:color="auto"/>
                        <w:right w:val="none" w:sz="0" w:space="0" w:color="auto"/>
                      </w:divBdr>
                    </w:div>
                  </w:divsChild>
                </w:div>
                <w:div w:id="741489865">
                  <w:marLeft w:val="0"/>
                  <w:marRight w:val="0"/>
                  <w:marTop w:val="0"/>
                  <w:marBottom w:val="0"/>
                  <w:divBdr>
                    <w:top w:val="none" w:sz="0" w:space="0" w:color="auto"/>
                    <w:left w:val="none" w:sz="0" w:space="0" w:color="auto"/>
                    <w:bottom w:val="none" w:sz="0" w:space="0" w:color="auto"/>
                    <w:right w:val="none" w:sz="0" w:space="0" w:color="auto"/>
                  </w:divBdr>
                  <w:divsChild>
                    <w:div w:id="766585943">
                      <w:marLeft w:val="0"/>
                      <w:marRight w:val="0"/>
                      <w:marTop w:val="0"/>
                      <w:marBottom w:val="0"/>
                      <w:divBdr>
                        <w:top w:val="none" w:sz="0" w:space="0" w:color="auto"/>
                        <w:left w:val="none" w:sz="0" w:space="0" w:color="auto"/>
                        <w:bottom w:val="none" w:sz="0" w:space="0" w:color="auto"/>
                        <w:right w:val="none" w:sz="0" w:space="0" w:color="auto"/>
                      </w:divBdr>
                    </w:div>
                  </w:divsChild>
                </w:div>
                <w:div w:id="170224644">
                  <w:marLeft w:val="0"/>
                  <w:marRight w:val="0"/>
                  <w:marTop w:val="0"/>
                  <w:marBottom w:val="0"/>
                  <w:divBdr>
                    <w:top w:val="none" w:sz="0" w:space="0" w:color="auto"/>
                    <w:left w:val="none" w:sz="0" w:space="0" w:color="auto"/>
                    <w:bottom w:val="none" w:sz="0" w:space="0" w:color="auto"/>
                    <w:right w:val="none" w:sz="0" w:space="0" w:color="auto"/>
                  </w:divBdr>
                  <w:divsChild>
                    <w:div w:id="338241108">
                      <w:marLeft w:val="0"/>
                      <w:marRight w:val="0"/>
                      <w:marTop w:val="0"/>
                      <w:marBottom w:val="0"/>
                      <w:divBdr>
                        <w:top w:val="none" w:sz="0" w:space="0" w:color="auto"/>
                        <w:left w:val="none" w:sz="0" w:space="0" w:color="auto"/>
                        <w:bottom w:val="none" w:sz="0" w:space="0" w:color="auto"/>
                        <w:right w:val="none" w:sz="0" w:space="0" w:color="auto"/>
                      </w:divBdr>
                    </w:div>
                  </w:divsChild>
                </w:div>
                <w:div w:id="1520466820">
                  <w:marLeft w:val="0"/>
                  <w:marRight w:val="0"/>
                  <w:marTop w:val="0"/>
                  <w:marBottom w:val="0"/>
                  <w:divBdr>
                    <w:top w:val="none" w:sz="0" w:space="0" w:color="auto"/>
                    <w:left w:val="none" w:sz="0" w:space="0" w:color="auto"/>
                    <w:bottom w:val="none" w:sz="0" w:space="0" w:color="auto"/>
                    <w:right w:val="none" w:sz="0" w:space="0" w:color="auto"/>
                  </w:divBdr>
                  <w:divsChild>
                    <w:div w:id="154617419">
                      <w:marLeft w:val="0"/>
                      <w:marRight w:val="0"/>
                      <w:marTop w:val="0"/>
                      <w:marBottom w:val="0"/>
                      <w:divBdr>
                        <w:top w:val="none" w:sz="0" w:space="0" w:color="auto"/>
                        <w:left w:val="none" w:sz="0" w:space="0" w:color="auto"/>
                        <w:bottom w:val="none" w:sz="0" w:space="0" w:color="auto"/>
                        <w:right w:val="none" w:sz="0" w:space="0" w:color="auto"/>
                      </w:divBdr>
                    </w:div>
                  </w:divsChild>
                </w:div>
                <w:div w:id="477918220">
                  <w:marLeft w:val="0"/>
                  <w:marRight w:val="0"/>
                  <w:marTop w:val="0"/>
                  <w:marBottom w:val="0"/>
                  <w:divBdr>
                    <w:top w:val="none" w:sz="0" w:space="0" w:color="auto"/>
                    <w:left w:val="none" w:sz="0" w:space="0" w:color="auto"/>
                    <w:bottom w:val="none" w:sz="0" w:space="0" w:color="auto"/>
                    <w:right w:val="none" w:sz="0" w:space="0" w:color="auto"/>
                  </w:divBdr>
                  <w:divsChild>
                    <w:div w:id="497308558">
                      <w:marLeft w:val="0"/>
                      <w:marRight w:val="0"/>
                      <w:marTop w:val="0"/>
                      <w:marBottom w:val="0"/>
                      <w:divBdr>
                        <w:top w:val="none" w:sz="0" w:space="0" w:color="auto"/>
                        <w:left w:val="none" w:sz="0" w:space="0" w:color="auto"/>
                        <w:bottom w:val="none" w:sz="0" w:space="0" w:color="auto"/>
                        <w:right w:val="none" w:sz="0" w:space="0" w:color="auto"/>
                      </w:divBdr>
                    </w:div>
                  </w:divsChild>
                </w:div>
                <w:div w:id="542594626">
                  <w:marLeft w:val="0"/>
                  <w:marRight w:val="0"/>
                  <w:marTop w:val="0"/>
                  <w:marBottom w:val="0"/>
                  <w:divBdr>
                    <w:top w:val="none" w:sz="0" w:space="0" w:color="auto"/>
                    <w:left w:val="none" w:sz="0" w:space="0" w:color="auto"/>
                    <w:bottom w:val="none" w:sz="0" w:space="0" w:color="auto"/>
                    <w:right w:val="none" w:sz="0" w:space="0" w:color="auto"/>
                  </w:divBdr>
                  <w:divsChild>
                    <w:div w:id="341324010">
                      <w:marLeft w:val="0"/>
                      <w:marRight w:val="0"/>
                      <w:marTop w:val="0"/>
                      <w:marBottom w:val="0"/>
                      <w:divBdr>
                        <w:top w:val="none" w:sz="0" w:space="0" w:color="auto"/>
                        <w:left w:val="none" w:sz="0" w:space="0" w:color="auto"/>
                        <w:bottom w:val="none" w:sz="0" w:space="0" w:color="auto"/>
                        <w:right w:val="none" w:sz="0" w:space="0" w:color="auto"/>
                      </w:divBdr>
                    </w:div>
                  </w:divsChild>
                </w:div>
                <w:div w:id="678124918">
                  <w:marLeft w:val="0"/>
                  <w:marRight w:val="0"/>
                  <w:marTop w:val="0"/>
                  <w:marBottom w:val="0"/>
                  <w:divBdr>
                    <w:top w:val="none" w:sz="0" w:space="0" w:color="auto"/>
                    <w:left w:val="none" w:sz="0" w:space="0" w:color="auto"/>
                    <w:bottom w:val="none" w:sz="0" w:space="0" w:color="auto"/>
                    <w:right w:val="none" w:sz="0" w:space="0" w:color="auto"/>
                  </w:divBdr>
                  <w:divsChild>
                    <w:div w:id="1187985403">
                      <w:marLeft w:val="0"/>
                      <w:marRight w:val="0"/>
                      <w:marTop w:val="0"/>
                      <w:marBottom w:val="0"/>
                      <w:divBdr>
                        <w:top w:val="none" w:sz="0" w:space="0" w:color="auto"/>
                        <w:left w:val="none" w:sz="0" w:space="0" w:color="auto"/>
                        <w:bottom w:val="none" w:sz="0" w:space="0" w:color="auto"/>
                        <w:right w:val="none" w:sz="0" w:space="0" w:color="auto"/>
                      </w:divBdr>
                    </w:div>
                  </w:divsChild>
                </w:div>
                <w:div w:id="875047889">
                  <w:marLeft w:val="0"/>
                  <w:marRight w:val="0"/>
                  <w:marTop w:val="0"/>
                  <w:marBottom w:val="0"/>
                  <w:divBdr>
                    <w:top w:val="none" w:sz="0" w:space="0" w:color="auto"/>
                    <w:left w:val="none" w:sz="0" w:space="0" w:color="auto"/>
                    <w:bottom w:val="none" w:sz="0" w:space="0" w:color="auto"/>
                    <w:right w:val="none" w:sz="0" w:space="0" w:color="auto"/>
                  </w:divBdr>
                  <w:divsChild>
                    <w:div w:id="504055127">
                      <w:marLeft w:val="0"/>
                      <w:marRight w:val="0"/>
                      <w:marTop w:val="0"/>
                      <w:marBottom w:val="0"/>
                      <w:divBdr>
                        <w:top w:val="none" w:sz="0" w:space="0" w:color="auto"/>
                        <w:left w:val="none" w:sz="0" w:space="0" w:color="auto"/>
                        <w:bottom w:val="none" w:sz="0" w:space="0" w:color="auto"/>
                        <w:right w:val="none" w:sz="0" w:space="0" w:color="auto"/>
                      </w:divBdr>
                    </w:div>
                    <w:div w:id="893930995">
                      <w:marLeft w:val="0"/>
                      <w:marRight w:val="0"/>
                      <w:marTop w:val="0"/>
                      <w:marBottom w:val="0"/>
                      <w:divBdr>
                        <w:top w:val="none" w:sz="0" w:space="0" w:color="auto"/>
                        <w:left w:val="none" w:sz="0" w:space="0" w:color="auto"/>
                        <w:bottom w:val="none" w:sz="0" w:space="0" w:color="auto"/>
                        <w:right w:val="none" w:sz="0" w:space="0" w:color="auto"/>
                      </w:divBdr>
                    </w:div>
                    <w:div w:id="1891185212">
                      <w:marLeft w:val="0"/>
                      <w:marRight w:val="0"/>
                      <w:marTop w:val="0"/>
                      <w:marBottom w:val="0"/>
                      <w:divBdr>
                        <w:top w:val="none" w:sz="0" w:space="0" w:color="auto"/>
                        <w:left w:val="none" w:sz="0" w:space="0" w:color="auto"/>
                        <w:bottom w:val="none" w:sz="0" w:space="0" w:color="auto"/>
                        <w:right w:val="none" w:sz="0" w:space="0" w:color="auto"/>
                      </w:divBdr>
                    </w:div>
                    <w:div w:id="116080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4982882">
          <w:marLeft w:val="0"/>
          <w:marRight w:val="0"/>
          <w:marTop w:val="0"/>
          <w:marBottom w:val="0"/>
          <w:divBdr>
            <w:top w:val="none" w:sz="0" w:space="0" w:color="auto"/>
            <w:left w:val="none" w:sz="0" w:space="0" w:color="auto"/>
            <w:bottom w:val="none" w:sz="0" w:space="0" w:color="auto"/>
            <w:right w:val="none" w:sz="0" w:space="0" w:color="auto"/>
          </w:divBdr>
        </w:div>
        <w:div w:id="1832984067">
          <w:marLeft w:val="0"/>
          <w:marRight w:val="0"/>
          <w:marTop w:val="0"/>
          <w:marBottom w:val="0"/>
          <w:divBdr>
            <w:top w:val="none" w:sz="0" w:space="0" w:color="auto"/>
            <w:left w:val="none" w:sz="0" w:space="0" w:color="auto"/>
            <w:bottom w:val="none" w:sz="0" w:space="0" w:color="auto"/>
            <w:right w:val="none" w:sz="0" w:space="0" w:color="auto"/>
          </w:divBdr>
          <w:divsChild>
            <w:div w:id="686904235">
              <w:marLeft w:val="-75"/>
              <w:marRight w:val="0"/>
              <w:marTop w:val="30"/>
              <w:marBottom w:val="30"/>
              <w:divBdr>
                <w:top w:val="none" w:sz="0" w:space="0" w:color="auto"/>
                <w:left w:val="none" w:sz="0" w:space="0" w:color="auto"/>
                <w:bottom w:val="none" w:sz="0" w:space="0" w:color="auto"/>
                <w:right w:val="none" w:sz="0" w:space="0" w:color="auto"/>
              </w:divBdr>
              <w:divsChild>
                <w:div w:id="784037888">
                  <w:marLeft w:val="0"/>
                  <w:marRight w:val="0"/>
                  <w:marTop w:val="0"/>
                  <w:marBottom w:val="0"/>
                  <w:divBdr>
                    <w:top w:val="none" w:sz="0" w:space="0" w:color="auto"/>
                    <w:left w:val="none" w:sz="0" w:space="0" w:color="auto"/>
                    <w:bottom w:val="none" w:sz="0" w:space="0" w:color="auto"/>
                    <w:right w:val="none" w:sz="0" w:space="0" w:color="auto"/>
                  </w:divBdr>
                  <w:divsChild>
                    <w:div w:id="1962105897">
                      <w:marLeft w:val="0"/>
                      <w:marRight w:val="0"/>
                      <w:marTop w:val="0"/>
                      <w:marBottom w:val="0"/>
                      <w:divBdr>
                        <w:top w:val="none" w:sz="0" w:space="0" w:color="auto"/>
                        <w:left w:val="none" w:sz="0" w:space="0" w:color="auto"/>
                        <w:bottom w:val="none" w:sz="0" w:space="0" w:color="auto"/>
                        <w:right w:val="none" w:sz="0" w:space="0" w:color="auto"/>
                      </w:divBdr>
                    </w:div>
                  </w:divsChild>
                </w:div>
                <w:div w:id="787816854">
                  <w:marLeft w:val="0"/>
                  <w:marRight w:val="0"/>
                  <w:marTop w:val="0"/>
                  <w:marBottom w:val="0"/>
                  <w:divBdr>
                    <w:top w:val="none" w:sz="0" w:space="0" w:color="auto"/>
                    <w:left w:val="none" w:sz="0" w:space="0" w:color="auto"/>
                    <w:bottom w:val="none" w:sz="0" w:space="0" w:color="auto"/>
                    <w:right w:val="none" w:sz="0" w:space="0" w:color="auto"/>
                  </w:divBdr>
                  <w:divsChild>
                    <w:div w:id="1334453795">
                      <w:marLeft w:val="0"/>
                      <w:marRight w:val="0"/>
                      <w:marTop w:val="0"/>
                      <w:marBottom w:val="0"/>
                      <w:divBdr>
                        <w:top w:val="none" w:sz="0" w:space="0" w:color="auto"/>
                        <w:left w:val="none" w:sz="0" w:space="0" w:color="auto"/>
                        <w:bottom w:val="none" w:sz="0" w:space="0" w:color="auto"/>
                        <w:right w:val="none" w:sz="0" w:space="0" w:color="auto"/>
                      </w:divBdr>
                    </w:div>
                    <w:div w:id="694040281">
                      <w:marLeft w:val="0"/>
                      <w:marRight w:val="0"/>
                      <w:marTop w:val="0"/>
                      <w:marBottom w:val="0"/>
                      <w:divBdr>
                        <w:top w:val="none" w:sz="0" w:space="0" w:color="auto"/>
                        <w:left w:val="none" w:sz="0" w:space="0" w:color="auto"/>
                        <w:bottom w:val="none" w:sz="0" w:space="0" w:color="auto"/>
                        <w:right w:val="none" w:sz="0" w:space="0" w:color="auto"/>
                      </w:divBdr>
                    </w:div>
                  </w:divsChild>
                </w:div>
                <w:div w:id="315571356">
                  <w:marLeft w:val="0"/>
                  <w:marRight w:val="0"/>
                  <w:marTop w:val="0"/>
                  <w:marBottom w:val="0"/>
                  <w:divBdr>
                    <w:top w:val="none" w:sz="0" w:space="0" w:color="auto"/>
                    <w:left w:val="none" w:sz="0" w:space="0" w:color="auto"/>
                    <w:bottom w:val="none" w:sz="0" w:space="0" w:color="auto"/>
                    <w:right w:val="none" w:sz="0" w:space="0" w:color="auto"/>
                  </w:divBdr>
                  <w:divsChild>
                    <w:div w:id="2051342713">
                      <w:marLeft w:val="0"/>
                      <w:marRight w:val="0"/>
                      <w:marTop w:val="0"/>
                      <w:marBottom w:val="0"/>
                      <w:divBdr>
                        <w:top w:val="none" w:sz="0" w:space="0" w:color="auto"/>
                        <w:left w:val="none" w:sz="0" w:space="0" w:color="auto"/>
                        <w:bottom w:val="none" w:sz="0" w:space="0" w:color="auto"/>
                        <w:right w:val="none" w:sz="0" w:space="0" w:color="auto"/>
                      </w:divBdr>
                    </w:div>
                  </w:divsChild>
                </w:div>
                <w:div w:id="1125153600">
                  <w:marLeft w:val="0"/>
                  <w:marRight w:val="0"/>
                  <w:marTop w:val="0"/>
                  <w:marBottom w:val="0"/>
                  <w:divBdr>
                    <w:top w:val="none" w:sz="0" w:space="0" w:color="auto"/>
                    <w:left w:val="none" w:sz="0" w:space="0" w:color="auto"/>
                    <w:bottom w:val="none" w:sz="0" w:space="0" w:color="auto"/>
                    <w:right w:val="none" w:sz="0" w:space="0" w:color="auto"/>
                  </w:divBdr>
                  <w:divsChild>
                    <w:div w:id="1233007293">
                      <w:marLeft w:val="0"/>
                      <w:marRight w:val="0"/>
                      <w:marTop w:val="0"/>
                      <w:marBottom w:val="0"/>
                      <w:divBdr>
                        <w:top w:val="none" w:sz="0" w:space="0" w:color="auto"/>
                        <w:left w:val="none" w:sz="0" w:space="0" w:color="auto"/>
                        <w:bottom w:val="none" w:sz="0" w:space="0" w:color="auto"/>
                        <w:right w:val="none" w:sz="0" w:space="0" w:color="auto"/>
                      </w:divBdr>
                    </w:div>
                    <w:div w:id="300548785">
                      <w:marLeft w:val="0"/>
                      <w:marRight w:val="0"/>
                      <w:marTop w:val="0"/>
                      <w:marBottom w:val="0"/>
                      <w:divBdr>
                        <w:top w:val="none" w:sz="0" w:space="0" w:color="auto"/>
                        <w:left w:val="none" w:sz="0" w:space="0" w:color="auto"/>
                        <w:bottom w:val="none" w:sz="0" w:space="0" w:color="auto"/>
                        <w:right w:val="none" w:sz="0" w:space="0" w:color="auto"/>
                      </w:divBdr>
                    </w:div>
                  </w:divsChild>
                </w:div>
                <w:div w:id="440731376">
                  <w:marLeft w:val="0"/>
                  <w:marRight w:val="0"/>
                  <w:marTop w:val="0"/>
                  <w:marBottom w:val="0"/>
                  <w:divBdr>
                    <w:top w:val="none" w:sz="0" w:space="0" w:color="auto"/>
                    <w:left w:val="none" w:sz="0" w:space="0" w:color="auto"/>
                    <w:bottom w:val="none" w:sz="0" w:space="0" w:color="auto"/>
                    <w:right w:val="none" w:sz="0" w:space="0" w:color="auto"/>
                  </w:divBdr>
                  <w:divsChild>
                    <w:div w:id="1799489477">
                      <w:marLeft w:val="0"/>
                      <w:marRight w:val="0"/>
                      <w:marTop w:val="0"/>
                      <w:marBottom w:val="0"/>
                      <w:divBdr>
                        <w:top w:val="none" w:sz="0" w:space="0" w:color="auto"/>
                        <w:left w:val="none" w:sz="0" w:space="0" w:color="auto"/>
                        <w:bottom w:val="none" w:sz="0" w:space="0" w:color="auto"/>
                        <w:right w:val="none" w:sz="0" w:space="0" w:color="auto"/>
                      </w:divBdr>
                    </w:div>
                  </w:divsChild>
                </w:div>
                <w:div w:id="1897548913">
                  <w:marLeft w:val="0"/>
                  <w:marRight w:val="0"/>
                  <w:marTop w:val="0"/>
                  <w:marBottom w:val="0"/>
                  <w:divBdr>
                    <w:top w:val="none" w:sz="0" w:space="0" w:color="auto"/>
                    <w:left w:val="none" w:sz="0" w:space="0" w:color="auto"/>
                    <w:bottom w:val="none" w:sz="0" w:space="0" w:color="auto"/>
                    <w:right w:val="none" w:sz="0" w:space="0" w:color="auto"/>
                  </w:divBdr>
                  <w:divsChild>
                    <w:div w:id="557403488">
                      <w:marLeft w:val="0"/>
                      <w:marRight w:val="0"/>
                      <w:marTop w:val="0"/>
                      <w:marBottom w:val="0"/>
                      <w:divBdr>
                        <w:top w:val="none" w:sz="0" w:space="0" w:color="auto"/>
                        <w:left w:val="none" w:sz="0" w:space="0" w:color="auto"/>
                        <w:bottom w:val="none" w:sz="0" w:space="0" w:color="auto"/>
                        <w:right w:val="none" w:sz="0" w:space="0" w:color="auto"/>
                      </w:divBdr>
                    </w:div>
                  </w:divsChild>
                </w:div>
                <w:div w:id="253438351">
                  <w:marLeft w:val="0"/>
                  <w:marRight w:val="0"/>
                  <w:marTop w:val="0"/>
                  <w:marBottom w:val="0"/>
                  <w:divBdr>
                    <w:top w:val="none" w:sz="0" w:space="0" w:color="auto"/>
                    <w:left w:val="none" w:sz="0" w:space="0" w:color="auto"/>
                    <w:bottom w:val="none" w:sz="0" w:space="0" w:color="auto"/>
                    <w:right w:val="none" w:sz="0" w:space="0" w:color="auto"/>
                  </w:divBdr>
                  <w:divsChild>
                    <w:div w:id="471868879">
                      <w:marLeft w:val="0"/>
                      <w:marRight w:val="0"/>
                      <w:marTop w:val="0"/>
                      <w:marBottom w:val="0"/>
                      <w:divBdr>
                        <w:top w:val="none" w:sz="0" w:space="0" w:color="auto"/>
                        <w:left w:val="none" w:sz="0" w:space="0" w:color="auto"/>
                        <w:bottom w:val="none" w:sz="0" w:space="0" w:color="auto"/>
                        <w:right w:val="none" w:sz="0" w:space="0" w:color="auto"/>
                      </w:divBdr>
                    </w:div>
                  </w:divsChild>
                </w:div>
                <w:div w:id="434443529">
                  <w:marLeft w:val="0"/>
                  <w:marRight w:val="0"/>
                  <w:marTop w:val="0"/>
                  <w:marBottom w:val="0"/>
                  <w:divBdr>
                    <w:top w:val="none" w:sz="0" w:space="0" w:color="auto"/>
                    <w:left w:val="none" w:sz="0" w:space="0" w:color="auto"/>
                    <w:bottom w:val="none" w:sz="0" w:space="0" w:color="auto"/>
                    <w:right w:val="none" w:sz="0" w:space="0" w:color="auto"/>
                  </w:divBdr>
                  <w:divsChild>
                    <w:div w:id="1992102273">
                      <w:marLeft w:val="0"/>
                      <w:marRight w:val="0"/>
                      <w:marTop w:val="0"/>
                      <w:marBottom w:val="0"/>
                      <w:divBdr>
                        <w:top w:val="none" w:sz="0" w:space="0" w:color="auto"/>
                        <w:left w:val="none" w:sz="0" w:space="0" w:color="auto"/>
                        <w:bottom w:val="none" w:sz="0" w:space="0" w:color="auto"/>
                        <w:right w:val="none" w:sz="0" w:space="0" w:color="auto"/>
                      </w:divBdr>
                    </w:div>
                  </w:divsChild>
                </w:div>
                <w:div w:id="127355414">
                  <w:marLeft w:val="0"/>
                  <w:marRight w:val="0"/>
                  <w:marTop w:val="0"/>
                  <w:marBottom w:val="0"/>
                  <w:divBdr>
                    <w:top w:val="none" w:sz="0" w:space="0" w:color="auto"/>
                    <w:left w:val="none" w:sz="0" w:space="0" w:color="auto"/>
                    <w:bottom w:val="none" w:sz="0" w:space="0" w:color="auto"/>
                    <w:right w:val="none" w:sz="0" w:space="0" w:color="auto"/>
                  </w:divBdr>
                  <w:divsChild>
                    <w:div w:id="304090613">
                      <w:marLeft w:val="0"/>
                      <w:marRight w:val="0"/>
                      <w:marTop w:val="0"/>
                      <w:marBottom w:val="0"/>
                      <w:divBdr>
                        <w:top w:val="none" w:sz="0" w:space="0" w:color="auto"/>
                        <w:left w:val="none" w:sz="0" w:space="0" w:color="auto"/>
                        <w:bottom w:val="none" w:sz="0" w:space="0" w:color="auto"/>
                        <w:right w:val="none" w:sz="0" w:space="0" w:color="auto"/>
                      </w:divBdr>
                    </w:div>
                  </w:divsChild>
                </w:div>
                <w:div w:id="2091073628">
                  <w:marLeft w:val="0"/>
                  <w:marRight w:val="0"/>
                  <w:marTop w:val="0"/>
                  <w:marBottom w:val="0"/>
                  <w:divBdr>
                    <w:top w:val="none" w:sz="0" w:space="0" w:color="auto"/>
                    <w:left w:val="none" w:sz="0" w:space="0" w:color="auto"/>
                    <w:bottom w:val="none" w:sz="0" w:space="0" w:color="auto"/>
                    <w:right w:val="none" w:sz="0" w:space="0" w:color="auto"/>
                  </w:divBdr>
                  <w:divsChild>
                    <w:div w:id="1178885216">
                      <w:marLeft w:val="0"/>
                      <w:marRight w:val="0"/>
                      <w:marTop w:val="0"/>
                      <w:marBottom w:val="0"/>
                      <w:divBdr>
                        <w:top w:val="none" w:sz="0" w:space="0" w:color="auto"/>
                        <w:left w:val="none" w:sz="0" w:space="0" w:color="auto"/>
                        <w:bottom w:val="none" w:sz="0" w:space="0" w:color="auto"/>
                        <w:right w:val="none" w:sz="0" w:space="0" w:color="auto"/>
                      </w:divBdr>
                    </w:div>
                  </w:divsChild>
                </w:div>
                <w:div w:id="693728858">
                  <w:marLeft w:val="0"/>
                  <w:marRight w:val="0"/>
                  <w:marTop w:val="0"/>
                  <w:marBottom w:val="0"/>
                  <w:divBdr>
                    <w:top w:val="none" w:sz="0" w:space="0" w:color="auto"/>
                    <w:left w:val="none" w:sz="0" w:space="0" w:color="auto"/>
                    <w:bottom w:val="none" w:sz="0" w:space="0" w:color="auto"/>
                    <w:right w:val="none" w:sz="0" w:space="0" w:color="auto"/>
                  </w:divBdr>
                  <w:divsChild>
                    <w:div w:id="683632952">
                      <w:marLeft w:val="0"/>
                      <w:marRight w:val="0"/>
                      <w:marTop w:val="0"/>
                      <w:marBottom w:val="0"/>
                      <w:divBdr>
                        <w:top w:val="none" w:sz="0" w:space="0" w:color="auto"/>
                        <w:left w:val="none" w:sz="0" w:space="0" w:color="auto"/>
                        <w:bottom w:val="none" w:sz="0" w:space="0" w:color="auto"/>
                        <w:right w:val="none" w:sz="0" w:space="0" w:color="auto"/>
                      </w:divBdr>
                    </w:div>
                  </w:divsChild>
                </w:div>
                <w:div w:id="510335589">
                  <w:marLeft w:val="0"/>
                  <w:marRight w:val="0"/>
                  <w:marTop w:val="0"/>
                  <w:marBottom w:val="0"/>
                  <w:divBdr>
                    <w:top w:val="none" w:sz="0" w:space="0" w:color="auto"/>
                    <w:left w:val="none" w:sz="0" w:space="0" w:color="auto"/>
                    <w:bottom w:val="none" w:sz="0" w:space="0" w:color="auto"/>
                    <w:right w:val="none" w:sz="0" w:space="0" w:color="auto"/>
                  </w:divBdr>
                  <w:divsChild>
                    <w:div w:id="383020921">
                      <w:marLeft w:val="0"/>
                      <w:marRight w:val="0"/>
                      <w:marTop w:val="0"/>
                      <w:marBottom w:val="0"/>
                      <w:divBdr>
                        <w:top w:val="none" w:sz="0" w:space="0" w:color="auto"/>
                        <w:left w:val="none" w:sz="0" w:space="0" w:color="auto"/>
                        <w:bottom w:val="none" w:sz="0" w:space="0" w:color="auto"/>
                        <w:right w:val="none" w:sz="0" w:space="0" w:color="auto"/>
                      </w:divBdr>
                    </w:div>
                  </w:divsChild>
                </w:div>
                <w:div w:id="1274094150">
                  <w:marLeft w:val="0"/>
                  <w:marRight w:val="0"/>
                  <w:marTop w:val="0"/>
                  <w:marBottom w:val="0"/>
                  <w:divBdr>
                    <w:top w:val="none" w:sz="0" w:space="0" w:color="auto"/>
                    <w:left w:val="none" w:sz="0" w:space="0" w:color="auto"/>
                    <w:bottom w:val="none" w:sz="0" w:space="0" w:color="auto"/>
                    <w:right w:val="none" w:sz="0" w:space="0" w:color="auto"/>
                  </w:divBdr>
                  <w:divsChild>
                    <w:div w:id="672681074">
                      <w:marLeft w:val="0"/>
                      <w:marRight w:val="0"/>
                      <w:marTop w:val="0"/>
                      <w:marBottom w:val="0"/>
                      <w:divBdr>
                        <w:top w:val="none" w:sz="0" w:space="0" w:color="auto"/>
                        <w:left w:val="none" w:sz="0" w:space="0" w:color="auto"/>
                        <w:bottom w:val="none" w:sz="0" w:space="0" w:color="auto"/>
                        <w:right w:val="none" w:sz="0" w:space="0" w:color="auto"/>
                      </w:divBdr>
                    </w:div>
                  </w:divsChild>
                </w:div>
                <w:div w:id="1646351902">
                  <w:marLeft w:val="0"/>
                  <w:marRight w:val="0"/>
                  <w:marTop w:val="0"/>
                  <w:marBottom w:val="0"/>
                  <w:divBdr>
                    <w:top w:val="none" w:sz="0" w:space="0" w:color="auto"/>
                    <w:left w:val="none" w:sz="0" w:space="0" w:color="auto"/>
                    <w:bottom w:val="none" w:sz="0" w:space="0" w:color="auto"/>
                    <w:right w:val="none" w:sz="0" w:space="0" w:color="auto"/>
                  </w:divBdr>
                  <w:divsChild>
                    <w:div w:id="1503204766">
                      <w:marLeft w:val="0"/>
                      <w:marRight w:val="0"/>
                      <w:marTop w:val="0"/>
                      <w:marBottom w:val="0"/>
                      <w:divBdr>
                        <w:top w:val="none" w:sz="0" w:space="0" w:color="auto"/>
                        <w:left w:val="none" w:sz="0" w:space="0" w:color="auto"/>
                        <w:bottom w:val="none" w:sz="0" w:space="0" w:color="auto"/>
                        <w:right w:val="none" w:sz="0" w:space="0" w:color="auto"/>
                      </w:divBdr>
                    </w:div>
                  </w:divsChild>
                </w:div>
                <w:div w:id="757672470">
                  <w:marLeft w:val="0"/>
                  <w:marRight w:val="0"/>
                  <w:marTop w:val="0"/>
                  <w:marBottom w:val="0"/>
                  <w:divBdr>
                    <w:top w:val="none" w:sz="0" w:space="0" w:color="auto"/>
                    <w:left w:val="none" w:sz="0" w:space="0" w:color="auto"/>
                    <w:bottom w:val="none" w:sz="0" w:space="0" w:color="auto"/>
                    <w:right w:val="none" w:sz="0" w:space="0" w:color="auto"/>
                  </w:divBdr>
                  <w:divsChild>
                    <w:div w:id="1401517215">
                      <w:marLeft w:val="0"/>
                      <w:marRight w:val="0"/>
                      <w:marTop w:val="0"/>
                      <w:marBottom w:val="0"/>
                      <w:divBdr>
                        <w:top w:val="none" w:sz="0" w:space="0" w:color="auto"/>
                        <w:left w:val="none" w:sz="0" w:space="0" w:color="auto"/>
                        <w:bottom w:val="none" w:sz="0" w:space="0" w:color="auto"/>
                        <w:right w:val="none" w:sz="0" w:space="0" w:color="auto"/>
                      </w:divBdr>
                    </w:div>
                  </w:divsChild>
                </w:div>
                <w:div w:id="232352485">
                  <w:marLeft w:val="0"/>
                  <w:marRight w:val="0"/>
                  <w:marTop w:val="0"/>
                  <w:marBottom w:val="0"/>
                  <w:divBdr>
                    <w:top w:val="none" w:sz="0" w:space="0" w:color="auto"/>
                    <w:left w:val="none" w:sz="0" w:space="0" w:color="auto"/>
                    <w:bottom w:val="none" w:sz="0" w:space="0" w:color="auto"/>
                    <w:right w:val="none" w:sz="0" w:space="0" w:color="auto"/>
                  </w:divBdr>
                  <w:divsChild>
                    <w:div w:id="288512537">
                      <w:marLeft w:val="0"/>
                      <w:marRight w:val="0"/>
                      <w:marTop w:val="0"/>
                      <w:marBottom w:val="0"/>
                      <w:divBdr>
                        <w:top w:val="none" w:sz="0" w:space="0" w:color="auto"/>
                        <w:left w:val="none" w:sz="0" w:space="0" w:color="auto"/>
                        <w:bottom w:val="none" w:sz="0" w:space="0" w:color="auto"/>
                        <w:right w:val="none" w:sz="0" w:space="0" w:color="auto"/>
                      </w:divBdr>
                    </w:div>
                  </w:divsChild>
                </w:div>
                <w:div w:id="1637643085">
                  <w:marLeft w:val="0"/>
                  <w:marRight w:val="0"/>
                  <w:marTop w:val="0"/>
                  <w:marBottom w:val="0"/>
                  <w:divBdr>
                    <w:top w:val="none" w:sz="0" w:space="0" w:color="auto"/>
                    <w:left w:val="none" w:sz="0" w:space="0" w:color="auto"/>
                    <w:bottom w:val="none" w:sz="0" w:space="0" w:color="auto"/>
                    <w:right w:val="none" w:sz="0" w:space="0" w:color="auto"/>
                  </w:divBdr>
                  <w:divsChild>
                    <w:div w:id="1827354860">
                      <w:marLeft w:val="0"/>
                      <w:marRight w:val="0"/>
                      <w:marTop w:val="0"/>
                      <w:marBottom w:val="0"/>
                      <w:divBdr>
                        <w:top w:val="none" w:sz="0" w:space="0" w:color="auto"/>
                        <w:left w:val="none" w:sz="0" w:space="0" w:color="auto"/>
                        <w:bottom w:val="none" w:sz="0" w:space="0" w:color="auto"/>
                        <w:right w:val="none" w:sz="0" w:space="0" w:color="auto"/>
                      </w:divBdr>
                    </w:div>
                  </w:divsChild>
                </w:div>
                <w:div w:id="731394447">
                  <w:marLeft w:val="0"/>
                  <w:marRight w:val="0"/>
                  <w:marTop w:val="0"/>
                  <w:marBottom w:val="0"/>
                  <w:divBdr>
                    <w:top w:val="none" w:sz="0" w:space="0" w:color="auto"/>
                    <w:left w:val="none" w:sz="0" w:space="0" w:color="auto"/>
                    <w:bottom w:val="none" w:sz="0" w:space="0" w:color="auto"/>
                    <w:right w:val="none" w:sz="0" w:space="0" w:color="auto"/>
                  </w:divBdr>
                  <w:divsChild>
                    <w:div w:id="1886671882">
                      <w:marLeft w:val="0"/>
                      <w:marRight w:val="0"/>
                      <w:marTop w:val="0"/>
                      <w:marBottom w:val="0"/>
                      <w:divBdr>
                        <w:top w:val="none" w:sz="0" w:space="0" w:color="auto"/>
                        <w:left w:val="none" w:sz="0" w:space="0" w:color="auto"/>
                        <w:bottom w:val="none" w:sz="0" w:space="0" w:color="auto"/>
                        <w:right w:val="none" w:sz="0" w:space="0" w:color="auto"/>
                      </w:divBdr>
                    </w:div>
                  </w:divsChild>
                </w:div>
                <w:div w:id="1782844363">
                  <w:marLeft w:val="0"/>
                  <w:marRight w:val="0"/>
                  <w:marTop w:val="0"/>
                  <w:marBottom w:val="0"/>
                  <w:divBdr>
                    <w:top w:val="none" w:sz="0" w:space="0" w:color="auto"/>
                    <w:left w:val="none" w:sz="0" w:space="0" w:color="auto"/>
                    <w:bottom w:val="none" w:sz="0" w:space="0" w:color="auto"/>
                    <w:right w:val="none" w:sz="0" w:space="0" w:color="auto"/>
                  </w:divBdr>
                  <w:divsChild>
                    <w:div w:id="1298560234">
                      <w:marLeft w:val="0"/>
                      <w:marRight w:val="0"/>
                      <w:marTop w:val="0"/>
                      <w:marBottom w:val="0"/>
                      <w:divBdr>
                        <w:top w:val="none" w:sz="0" w:space="0" w:color="auto"/>
                        <w:left w:val="none" w:sz="0" w:space="0" w:color="auto"/>
                        <w:bottom w:val="none" w:sz="0" w:space="0" w:color="auto"/>
                        <w:right w:val="none" w:sz="0" w:space="0" w:color="auto"/>
                      </w:divBdr>
                    </w:div>
                  </w:divsChild>
                </w:div>
                <w:div w:id="1394885045">
                  <w:marLeft w:val="0"/>
                  <w:marRight w:val="0"/>
                  <w:marTop w:val="0"/>
                  <w:marBottom w:val="0"/>
                  <w:divBdr>
                    <w:top w:val="none" w:sz="0" w:space="0" w:color="auto"/>
                    <w:left w:val="none" w:sz="0" w:space="0" w:color="auto"/>
                    <w:bottom w:val="none" w:sz="0" w:space="0" w:color="auto"/>
                    <w:right w:val="none" w:sz="0" w:space="0" w:color="auto"/>
                  </w:divBdr>
                  <w:divsChild>
                    <w:div w:id="1838881829">
                      <w:marLeft w:val="0"/>
                      <w:marRight w:val="0"/>
                      <w:marTop w:val="0"/>
                      <w:marBottom w:val="0"/>
                      <w:divBdr>
                        <w:top w:val="none" w:sz="0" w:space="0" w:color="auto"/>
                        <w:left w:val="none" w:sz="0" w:space="0" w:color="auto"/>
                        <w:bottom w:val="none" w:sz="0" w:space="0" w:color="auto"/>
                        <w:right w:val="none" w:sz="0" w:space="0" w:color="auto"/>
                      </w:divBdr>
                    </w:div>
                  </w:divsChild>
                </w:div>
                <w:div w:id="157304590">
                  <w:marLeft w:val="0"/>
                  <w:marRight w:val="0"/>
                  <w:marTop w:val="0"/>
                  <w:marBottom w:val="0"/>
                  <w:divBdr>
                    <w:top w:val="none" w:sz="0" w:space="0" w:color="auto"/>
                    <w:left w:val="none" w:sz="0" w:space="0" w:color="auto"/>
                    <w:bottom w:val="none" w:sz="0" w:space="0" w:color="auto"/>
                    <w:right w:val="none" w:sz="0" w:space="0" w:color="auto"/>
                  </w:divBdr>
                  <w:divsChild>
                    <w:div w:id="1409956578">
                      <w:marLeft w:val="0"/>
                      <w:marRight w:val="0"/>
                      <w:marTop w:val="0"/>
                      <w:marBottom w:val="0"/>
                      <w:divBdr>
                        <w:top w:val="none" w:sz="0" w:space="0" w:color="auto"/>
                        <w:left w:val="none" w:sz="0" w:space="0" w:color="auto"/>
                        <w:bottom w:val="none" w:sz="0" w:space="0" w:color="auto"/>
                        <w:right w:val="none" w:sz="0" w:space="0" w:color="auto"/>
                      </w:divBdr>
                    </w:div>
                  </w:divsChild>
                </w:div>
                <w:div w:id="898174973">
                  <w:marLeft w:val="0"/>
                  <w:marRight w:val="0"/>
                  <w:marTop w:val="0"/>
                  <w:marBottom w:val="0"/>
                  <w:divBdr>
                    <w:top w:val="none" w:sz="0" w:space="0" w:color="auto"/>
                    <w:left w:val="none" w:sz="0" w:space="0" w:color="auto"/>
                    <w:bottom w:val="none" w:sz="0" w:space="0" w:color="auto"/>
                    <w:right w:val="none" w:sz="0" w:space="0" w:color="auto"/>
                  </w:divBdr>
                  <w:divsChild>
                    <w:div w:id="149567330">
                      <w:marLeft w:val="0"/>
                      <w:marRight w:val="0"/>
                      <w:marTop w:val="0"/>
                      <w:marBottom w:val="0"/>
                      <w:divBdr>
                        <w:top w:val="none" w:sz="0" w:space="0" w:color="auto"/>
                        <w:left w:val="none" w:sz="0" w:space="0" w:color="auto"/>
                        <w:bottom w:val="none" w:sz="0" w:space="0" w:color="auto"/>
                        <w:right w:val="none" w:sz="0" w:space="0" w:color="auto"/>
                      </w:divBdr>
                    </w:div>
                    <w:div w:id="1237592701">
                      <w:marLeft w:val="0"/>
                      <w:marRight w:val="0"/>
                      <w:marTop w:val="0"/>
                      <w:marBottom w:val="0"/>
                      <w:divBdr>
                        <w:top w:val="none" w:sz="0" w:space="0" w:color="auto"/>
                        <w:left w:val="none" w:sz="0" w:space="0" w:color="auto"/>
                        <w:bottom w:val="none" w:sz="0" w:space="0" w:color="auto"/>
                        <w:right w:val="none" w:sz="0" w:space="0" w:color="auto"/>
                      </w:divBdr>
                    </w:div>
                    <w:div w:id="535656607">
                      <w:marLeft w:val="0"/>
                      <w:marRight w:val="0"/>
                      <w:marTop w:val="0"/>
                      <w:marBottom w:val="0"/>
                      <w:divBdr>
                        <w:top w:val="none" w:sz="0" w:space="0" w:color="auto"/>
                        <w:left w:val="none" w:sz="0" w:space="0" w:color="auto"/>
                        <w:bottom w:val="none" w:sz="0" w:space="0" w:color="auto"/>
                        <w:right w:val="none" w:sz="0" w:space="0" w:color="auto"/>
                      </w:divBdr>
                    </w:div>
                    <w:div w:id="98064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76318">
          <w:marLeft w:val="0"/>
          <w:marRight w:val="0"/>
          <w:marTop w:val="0"/>
          <w:marBottom w:val="0"/>
          <w:divBdr>
            <w:top w:val="none" w:sz="0" w:space="0" w:color="auto"/>
            <w:left w:val="none" w:sz="0" w:space="0" w:color="auto"/>
            <w:bottom w:val="none" w:sz="0" w:space="0" w:color="auto"/>
            <w:right w:val="none" w:sz="0" w:space="0" w:color="auto"/>
          </w:divBdr>
        </w:div>
        <w:div w:id="528876720">
          <w:marLeft w:val="0"/>
          <w:marRight w:val="0"/>
          <w:marTop w:val="0"/>
          <w:marBottom w:val="0"/>
          <w:divBdr>
            <w:top w:val="none" w:sz="0" w:space="0" w:color="auto"/>
            <w:left w:val="none" w:sz="0" w:space="0" w:color="auto"/>
            <w:bottom w:val="none" w:sz="0" w:space="0" w:color="auto"/>
            <w:right w:val="none" w:sz="0" w:space="0" w:color="auto"/>
          </w:divBdr>
        </w:div>
        <w:div w:id="1755740161">
          <w:marLeft w:val="0"/>
          <w:marRight w:val="0"/>
          <w:marTop w:val="0"/>
          <w:marBottom w:val="0"/>
          <w:divBdr>
            <w:top w:val="none" w:sz="0" w:space="0" w:color="auto"/>
            <w:left w:val="none" w:sz="0" w:space="0" w:color="auto"/>
            <w:bottom w:val="none" w:sz="0" w:space="0" w:color="auto"/>
            <w:right w:val="none" w:sz="0" w:space="0" w:color="auto"/>
          </w:divBdr>
        </w:div>
        <w:div w:id="234097400">
          <w:marLeft w:val="0"/>
          <w:marRight w:val="0"/>
          <w:marTop w:val="0"/>
          <w:marBottom w:val="0"/>
          <w:divBdr>
            <w:top w:val="none" w:sz="0" w:space="0" w:color="auto"/>
            <w:left w:val="none" w:sz="0" w:space="0" w:color="auto"/>
            <w:bottom w:val="none" w:sz="0" w:space="0" w:color="auto"/>
            <w:right w:val="none" w:sz="0" w:space="0" w:color="auto"/>
          </w:divBdr>
          <w:divsChild>
            <w:div w:id="95634303">
              <w:marLeft w:val="-75"/>
              <w:marRight w:val="0"/>
              <w:marTop w:val="30"/>
              <w:marBottom w:val="30"/>
              <w:divBdr>
                <w:top w:val="none" w:sz="0" w:space="0" w:color="auto"/>
                <w:left w:val="none" w:sz="0" w:space="0" w:color="auto"/>
                <w:bottom w:val="none" w:sz="0" w:space="0" w:color="auto"/>
                <w:right w:val="none" w:sz="0" w:space="0" w:color="auto"/>
              </w:divBdr>
              <w:divsChild>
                <w:div w:id="1902017782">
                  <w:marLeft w:val="0"/>
                  <w:marRight w:val="0"/>
                  <w:marTop w:val="0"/>
                  <w:marBottom w:val="0"/>
                  <w:divBdr>
                    <w:top w:val="none" w:sz="0" w:space="0" w:color="auto"/>
                    <w:left w:val="none" w:sz="0" w:space="0" w:color="auto"/>
                    <w:bottom w:val="none" w:sz="0" w:space="0" w:color="auto"/>
                    <w:right w:val="none" w:sz="0" w:space="0" w:color="auto"/>
                  </w:divBdr>
                  <w:divsChild>
                    <w:div w:id="1844082910">
                      <w:marLeft w:val="0"/>
                      <w:marRight w:val="0"/>
                      <w:marTop w:val="0"/>
                      <w:marBottom w:val="0"/>
                      <w:divBdr>
                        <w:top w:val="none" w:sz="0" w:space="0" w:color="auto"/>
                        <w:left w:val="none" w:sz="0" w:space="0" w:color="auto"/>
                        <w:bottom w:val="none" w:sz="0" w:space="0" w:color="auto"/>
                        <w:right w:val="none" w:sz="0" w:space="0" w:color="auto"/>
                      </w:divBdr>
                    </w:div>
                    <w:div w:id="2013868444">
                      <w:marLeft w:val="0"/>
                      <w:marRight w:val="0"/>
                      <w:marTop w:val="0"/>
                      <w:marBottom w:val="0"/>
                      <w:divBdr>
                        <w:top w:val="none" w:sz="0" w:space="0" w:color="auto"/>
                        <w:left w:val="none" w:sz="0" w:space="0" w:color="auto"/>
                        <w:bottom w:val="none" w:sz="0" w:space="0" w:color="auto"/>
                        <w:right w:val="none" w:sz="0" w:space="0" w:color="auto"/>
                      </w:divBdr>
                    </w:div>
                    <w:div w:id="1380859608">
                      <w:marLeft w:val="0"/>
                      <w:marRight w:val="0"/>
                      <w:marTop w:val="0"/>
                      <w:marBottom w:val="0"/>
                      <w:divBdr>
                        <w:top w:val="none" w:sz="0" w:space="0" w:color="auto"/>
                        <w:left w:val="none" w:sz="0" w:space="0" w:color="auto"/>
                        <w:bottom w:val="none" w:sz="0" w:space="0" w:color="auto"/>
                        <w:right w:val="none" w:sz="0" w:space="0" w:color="auto"/>
                      </w:divBdr>
                    </w:div>
                  </w:divsChild>
                </w:div>
                <w:div w:id="478353267">
                  <w:marLeft w:val="0"/>
                  <w:marRight w:val="0"/>
                  <w:marTop w:val="0"/>
                  <w:marBottom w:val="0"/>
                  <w:divBdr>
                    <w:top w:val="none" w:sz="0" w:space="0" w:color="auto"/>
                    <w:left w:val="none" w:sz="0" w:space="0" w:color="auto"/>
                    <w:bottom w:val="none" w:sz="0" w:space="0" w:color="auto"/>
                    <w:right w:val="none" w:sz="0" w:space="0" w:color="auto"/>
                  </w:divBdr>
                  <w:divsChild>
                    <w:div w:id="441002787">
                      <w:marLeft w:val="0"/>
                      <w:marRight w:val="0"/>
                      <w:marTop w:val="0"/>
                      <w:marBottom w:val="0"/>
                      <w:divBdr>
                        <w:top w:val="none" w:sz="0" w:space="0" w:color="auto"/>
                        <w:left w:val="none" w:sz="0" w:space="0" w:color="auto"/>
                        <w:bottom w:val="none" w:sz="0" w:space="0" w:color="auto"/>
                        <w:right w:val="none" w:sz="0" w:space="0" w:color="auto"/>
                      </w:divBdr>
                    </w:div>
                    <w:div w:id="1666515558">
                      <w:marLeft w:val="0"/>
                      <w:marRight w:val="0"/>
                      <w:marTop w:val="0"/>
                      <w:marBottom w:val="0"/>
                      <w:divBdr>
                        <w:top w:val="none" w:sz="0" w:space="0" w:color="auto"/>
                        <w:left w:val="none" w:sz="0" w:space="0" w:color="auto"/>
                        <w:bottom w:val="none" w:sz="0" w:space="0" w:color="auto"/>
                        <w:right w:val="none" w:sz="0" w:space="0" w:color="auto"/>
                      </w:divBdr>
                    </w:div>
                  </w:divsChild>
                </w:div>
                <w:div w:id="1237058117">
                  <w:marLeft w:val="0"/>
                  <w:marRight w:val="0"/>
                  <w:marTop w:val="0"/>
                  <w:marBottom w:val="0"/>
                  <w:divBdr>
                    <w:top w:val="none" w:sz="0" w:space="0" w:color="auto"/>
                    <w:left w:val="none" w:sz="0" w:space="0" w:color="auto"/>
                    <w:bottom w:val="none" w:sz="0" w:space="0" w:color="auto"/>
                    <w:right w:val="none" w:sz="0" w:space="0" w:color="auto"/>
                  </w:divBdr>
                  <w:divsChild>
                    <w:div w:id="570849887">
                      <w:marLeft w:val="0"/>
                      <w:marRight w:val="0"/>
                      <w:marTop w:val="0"/>
                      <w:marBottom w:val="0"/>
                      <w:divBdr>
                        <w:top w:val="none" w:sz="0" w:space="0" w:color="auto"/>
                        <w:left w:val="none" w:sz="0" w:space="0" w:color="auto"/>
                        <w:bottom w:val="none" w:sz="0" w:space="0" w:color="auto"/>
                        <w:right w:val="none" w:sz="0" w:space="0" w:color="auto"/>
                      </w:divBdr>
                    </w:div>
                  </w:divsChild>
                </w:div>
                <w:div w:id="692801231">
                  <w:marLeft w:val="0"/>
                  <w:marRight w:val="0"/>
                  <w:marTop w:val="0"/>
                  <w:marBottom w:val="0"/>
                  <w:divBdr>
                    <w:top w:val="none" w:sz="0" w:space="0" w:color="auto"/>
                    <w:left w:val="none" w:sz="0" w:space="0" w:color="auto"/>
                    <w:bottom w:val="none" w:sz="0" w:space="0" w:color="auto"/>
                    <w:right w:val="none" w:sz="0" w:space="0" w:color="auto"/>
                  </w:divBdr>
                  <w:divsChild>
                    <w:div w:id="669213691">
                      <w:marLeft w:val="0"/>
                      <w:marRight w:val="0"/>
                      <w:marTop w:val="0"/>
                      <w:marBottom w:val="0"/>
                      <w:divBdr>
                        <w:top w:val="none" w:sz="0" w:space="0" w:color="auto"/>
                        <w:left w:val="none" w:sz="0" w:space="0" w:color="auto"/>
                        <w:bottom w:val="none" w:sz="0" w:space="0" w:color="auto"/>
                        <w:right w:val="none" w:sz="0" w:space="0" w:color="auto"/>
                      </w:divBdr>
                    </w:div>
                  </w:divsChild>
                </w:div>
                <w:div w:id="1475020852">
                  <w:marLeft w:val="0"/>
                  <w:marRight w:val="0"/>
                  <w:marTop w:val="0"/>
                  <w:marBottom w:val="0"/>
                  <w:divBdr>
                    <w:top w:val="none" w:sz="0" w:space="0" w:color="auto"/>
                    <w:left w:val="none" w:sz="0" w:space="0" w:color="auto"/>
                    <w:bottom w:val="none" w:sz="0" w:space="0" w:color="auto"/>
                    <w:right w:val="none" w:sz="0" w:space="0" w:color="auto"/>
                  </w:divBdr>
                  <w:divsChild>
                    <w:div w:id="199317169">
                      <w:marLeft w:val="0"/>
                      <w:marRight w:val="0"/>
                      <w:marTop w:val="0"/>
                      <w:marBottom w:val="0"/>
                      <w:divBdr>
                        <w:top w:val="none" w:sz="0" w:space="0" w:color="auto"/>
                        <w:left w:val="none" w:sz="0" w:space="0" w:color="auto"/>
                        <w:bottom w:val="none" w:sz="0" w:space="0" w:color="auto"/>
                        <w:right w:val="none" w:sz="0" w:space="0" w:color="auto"/>
                      </w:divBdr>
                    </w:div>
                  </w:divsChild>
                </w:div>
                <w:div w:id="781418490">
                  <w:marLeft w:val="0"/>
                  <w:marRight w:val="0"/>
                  <w:marTop w:val="0"/>
                  <w:marBottom w:val="0"/>
                  <w:divBdr>
                    <w:top w:val="none" w:sz="0" w:space="0" w:color="auto"/>
                    <w:left w:val="none" w:sz="0" w:space="0" w:color="auto"/>
                    <w:bottom w:val="none" w:sz="0" w:space="0" w:color="auto"/>
                    <w:right w:val="none" w:sz="0" w:space="0" w:color="auto"/>
                  </w:divBdr>
                  <w:divsChild>
                    <w:div w:id="1292858431">
                      <w:marLeft w:val="0"/>
                      <w:marRight w:val="0"/>
                      <w:marTop w:val="0"/>
                      <w:marBottom w:val="0"/>
                      <w:divBdr>
                        <w:top w:val="none" w:sz="0" w:space="0" w:color="auto"/>
                        <w:left w:val="none" w:sz="0" w:space="0" w:color="auto"/>
                        <w:bottom w:val="none" w:sz="0" w:space="0" w:color="auto"/>
                        <w:right w:val="none" w:sz="0" w:space="0" w:color="auto"/>
                      </w:divBdr>
                    </w:div>
                  </w:divsChild>
                </w:div>
                <w:div w:id="27880795">
                  <w:marLeft w:val="0"/>
                  <w:marRight w:val="0"/>
                  <w:marTop w:val="0"/>
                  <w:marBottom w:val="0"/>
                  <w:divBdr>
                    <w:top w:val="none" w:sz="0" w:space="0" w:color="auto"/>
                    <w:left w:val="none" w:sz="0" w:space="0" w:color="auto"/>
                    <w:bottom w:val="none" w:sz="0" w:space="0" w:color="auto"/>
                    <w:right w:val="none" w:sz="0" w:space="0" w:color="auto"/>
                  </w:divBdr>
                  <w:divsChild>
                    <w:div w:id="1342195879">
                      <w:marLeft w:val="0"/>
                      <w:marRight w:val="0"/>
                      <w:marTop w:val="0"/>
                      <w:marBottom w:val="0"/>
                      <w:divBdr>
                        <w:top w:val="none" w:sz="0" w:space="0" w:color="auto"/>
                        <w:left w:val="none" w:sz="0" w:space="0" w:color="auto"/>
                        <w:bottom w:val="none" w:sz="0" w:space="0" w:color="auto"/>
                        <w:right w:val="none" w:sz="0" w:space="0" w:color="auto"/>
                      </w:divBdr>
                    </w:div>
                    <w:div w:id="1152597683">
                      <w:marLeft w:val="0"/>
                      <w:marRight w:val="0"/>
                      <w:marTop w:val="0"/>
                      <w:marBottom w:val="0"/>
                      <w:divBdr>
                        <w:top w:val="none" w:sz="0" w:space="0" w:color="auto"/>
                        <w:left w:val="none" w:sz="0" w:space="0" w:color="auto"/>
                        <w:bottom w:val="none" w:sz="0" w:space="0" w:color="auto"/>
                        <w:right w:val="none" w:sz="0" w:space="0" w:color="auto"/>
                      </w:divBdr>
                    </w:div>
                  </w:divsChild>
                </w:div>
                <w:div w:id="725446139">
                  <w:marLeft w:val="0"/>
                  <w:marRight w:val="0"/>
                  <w:marTop w:val="0"/>
                  <w:marBottom w:val="0"/>
                  <w:divBdr>
                    <w:top w:val="none" w:sz="0" w:space="0" w:color="auto"/>
                    <w:left w:val="none" w:sz="0" w:space="0" w:color="auto"/>
                    <w:bottom w:val="none" w:sz="0" w:space="0" w:color="auto"/>
                    <w:right w:val="none" w:sz="0" w:space="0" w:color="auto"/>
                  </w:divBdr>
                  <w:divsChild>
                    <w:div w:id="1896770194">
                      <w:marLeft w:val="0"/>
                      <w:marRight w:val="0"/>
                      <w:marTop w:val="0"/>
                      <w:marBottom w:val="0"/>
                      <w:divBdr>
                        <w:top w:val="none" w:sz="0" w:space="0" w:color="auto"/>
                        <w:left w:val="none" w:sz="0" w:space="0" w:color="auto"/>
                        <w:bottom w:val="none" w:sz="0" w:space="0" w:color="auto"/>
                        <w:right w:val="none" w:sz="0" w:space="0" w:color="auto"/>
                      </w:divBdr>
                    </w:div>
                    <w:div w:id="198249751">
                      <w:marLeft w:val="0"/>
                      <w:marRight w:val="0"/>
                      <w:marTop w:val="0"/>
                      <w:marBottom w:val="0"/>
                      <w:divBdr>
                        <w:top w:val="none" w:sz="0" w:space="0" w:color="auto"/>
                        <w:left w:val="none" w:sz="0" w:space="0" w:color="auto"/>
                        <w:bottom w:val="none" w:sz="0" w:space="0" w:color="auto"/>
                        <w:right w:val="none" w:sz="0" w:space="0" w:color="auto"/>
                      </w:divBdr>
                    </w:div>
                    <w:div w:id="1165437012">
                      <w:marLeft w:val="0"/>
                      <w:marRight w:val="0"/>
                      <w:marTop w:val="0"/>
                      <w:marBottom w:val="0"/>
                      <w:divBdr>
                        <w:top w:val="none" w:sz="0" w:space="0" w:color="auto"/>
                        <w:left w:val="none" w:sz="0" w:space="0" w:color="auto"/>
                        <w:bottom w:val="none" w:sz="0" w:space="0" w:color="auto"/>
                        <w:right w:val="none" w:sz="0" w:space="0" w:color="auto"/>
                      </w:divBdr>
                    </w:div>
                    <w:div w:id="689720389">
                      <w:marLeft w:val="0"/>
                      <w:marRight w:val="0"/>
                      <w:marTop w:val="0"/>
                      <w:marBottom w:val="0"/>
                      <w:divBdr>
                        <w:top w:val="none" w:sz="0" w:space="0" w:color="auto"/>
                        <w:left w:val="none" w:sz="0" w:space="0" w:color="auto"/>
                        <w:bottom w:val="none" w:sz="0" w:space="0" w:color="auto"/>
                        <w:right w:val="none" w:sz="0" w:space="0" w:color="auto"/>
                      </w:divBdr>
                    </w:div>
                    <w:div w:id="596716748">
                      <w:marLeft w:val="0"/>
                      <w:marRight w:val="0"/>
                      <w:marTop w:val="0"/>
                      <w:marBottom w:val="0"/>
                      <w:divBdr>
                        <w:top w:val="none" w:sz="0" w:space="0" w:color="auto"/>
                        <w:left w:val="none" w:sz="0" w:space="0" w:color="auto"/>
                        <w:bottom w:val="none" w:sz="0" w:space="0" w:color="auto"/>
                        <w:right w:val="none" w:sz="0" w:space="0" w:color="auto"/>
                      </w:divBdr>
                    </w:div>
                    <w:div w:id="677467786">
                      <w:marLeft w:val="0"/>
                      <w:marRight w:val="0"/>
                      <w:marTop w:val="0"/>
                      <w:marBottom w:val="0"/>
                      <w:divBdr>
                        <w:top w:val="none" w:sz="0" w:space="0" w:color="auto"/>
                        <w:left w:val="none" w:sz="0" w:space="0" w:color="auto"/>
                        <w:bottom w:val="none" w:sz="0" w:space="0" w:color="auto"/>
                        <w:right w:val="none" w:sz="0" w:space="0" w:color="auto"/>
                      </w:divBdr>
                    </w:div>
                    <w:div w:id="63266554">
                      <w:marLeft w:val="0"/>
                      <w:marRight w:val="0"/>
                      <w:marTop w:val="0"/>
                      <w:marBottom w:val="0"/>
                      <w:divBdr>
                        <w:top w:val="none" w:sz="0" w:space="0" w:color="auto"/>
                        <w:left w:val="none" w:sz="0" w:space="0" w:color="auto"/>
                        <w:bottom w:val="none" w:sz="0" w:space="0" w:color="auto"/>
                        <w:right w:val="none" w:sz="0" w:space="0" w:color="auto"/>
                      </w:divBdr>
                    </w:div>
                    <w:div w:id="1009404890">
                      <w:marLeft w:val="0"/>
                      <w:marRight w:val="0"/>
                      <w:marTop w:val="0"/>
                      <w:marBottom w:val="0"/>
                      <w:divBdr>
                        <w:top w:val="none" w:sz="0" w:space="0" w:color="auto"/>
                        <w:left w:val="none" w:sz="0" w:space="0" w:color="auto"/>
                        <w:bottom w:val="none" w:sz="0" w:space="0" w:color="auto"/>
                        <w:right w:val="none" w:sz="0" w:space="0" w:color="auto"/>
                      </w:divBdr>
                    </w:div>
                    <w:div w:id="149056591">
                      <w:marLeft w:val="0"/>
                      <w:marRight w:val="0"/>
                      <w:marTop w:val="0"/>
                      <w:marBottom w:val="0"/>
                      <w:divBdr>
                        <w:top w:val="none" w:sz="0" w:space="0" w:color="auto"/>
                        <w:left w:val="none" w:sz="0" w:space="0" w:color="auto"/>
                        <w:bottom w:val="none" w:sz="0" w:space="0" w:color="auto"/>
                        <w:right w:val="none" w:sz="0" w:space="0" w:color="auto"/>
                      </w:divBdr>
                    </w:div>
                    <w:div w:id="1063067108">
                      <w:marLeft w:val="0"/>
                      <w:marRight w:val="0"/>
                      <w:marTop w:val="0"/>
                      <w:marBottom w:val="0"/>
                      <w:divBdr>
                        <w:top w:val="none" w:sz="0" w:space="0" w:color="auto"/>
                        <w:left w:val="none" w:sz="0" w:space="0" w:color="auto"/>
                        <w:bottom w:val="none" w:sz="0" w:space="0" w:color="auto"/>
                        <w:right w:val="none" w:sz="0" w:space="0" w:color="auto"/>
                      </w:divBdr>
                    </w:div>
                    <w:div w:id="1283611033">
                      <w:marLeft w:val="0"/>
                      <w:marRight w:val="0"/>
                      <w:marTop w:val="0"/>
                      <w:marBottom w:val="0"/>
                      <w:divBdr>
                        <w:top w:val="none" w:sz="0" w:space="0" w:color="auto"/>
                        <w:left w:val="none" w:sz="0" w:space="0" w:color="auto"/>
                        <w:bottom w:val="none" w:sz="0" w:space="0" w:color="auto"/>
                        <w:right w:val="none" w:sz="0" w:space="0" w:color="auto"/>
                      </w:divBdr>
                    </w:div>
                    <w:div w:id="1987784626">
                      <w:marLeft w:val="0"/>
                      <w:marRight w:val="0"/>
                      <w:marTop w:val="0"/>
                      <w:marBottom w:val="0"/>
                      <w:divBdr>
                        <w:top w:val="none" w:sz="0" w:space="0" w:color="auto"/>
                        <w:left w:val="none" w:sz="0" w:space="0" w:color="auto"/>
                        <w:bottom w:val="none" w:sz="0" w:space="0" w:color="auto"/>
                        <w:right w:val="none" w:sz="0" w:space="0" w:color="auto"/>
                      </w:divBdr>
                    </w:div>
                    <w:div w:id="1646811560">
                      <w:marLeft w:val="0"/>
                      <w:marRight w:val="0"/>
                      <w:marTop w:val="0"/>
                      <w:marBottom w:val="0"/>
                      <w:divBdr>
                        <w:top w:val="none" w:sz="0" w:space="0" w:color="auto"/>
                        <w:left w:val="none" w:sz="0" w:space="0" w:color="auto"/>
                        <w:bottom w:val="none" w:sz="0" w:space="0" w:color="auto"/>
                        <w:right w:val="none" w:sz="0" w:space="0" w:color="auto"/>
                      </w:divBdr>
                    </w:div>
                    <w:div w:id="731658679">
                      <w:marLeft w:val="0"/>
                      <w:marRight w:val="0"/>
                      <w:marTop w:val="0"/>
                      <w:marBottom w:val="0"/>
                      <w:divBdr>
                        <w:top w:val="none" w:sz="0" w:space="0" w:color="auto"/>
                        <w:left w:val="none" w:sz="0" w:space="0" w:color="auto"/>
                        <w:bottom w:val="none" w:sz="0" w:space="0" w:color="auto"/>
                        <w:right w:val="none" w:sz="0" w:space="0" w:color="auto"/>
                      </w:divBdr>
                    </w:div>
                    <w:div w:id="688534077">
                      <w:marLeft w:val="0"/>
                      <w:marRight w:val="0"/>
                      <w:marTop w:val="0"/>
                      <w:marBottom w:val="0"/>
                      <w:divBdr>
                        <w:top w:val="none" w:sz="0" w:space="0" w:color="auto"/>
                        <w:left w:val="none" w:sz="0" w:space="0" w:color="auto"/>
                        <w:bottom w:val="none" w:sz="0" w:space="0" w:color="auto"/>
                        <w:right w:val="none" w:sz="0" w:space="0" w:color="auto"/>
                      </w:divBdr>
                    </w:div>
                    <w:div w:id="1800490955">
                      <w:marLeft w:val="0"/>
                      <w:marRight w:val="0"/>
                      <w:marTop w:val="0"/>
                      <w:marBottom w:val="0"/>
                      <w:divBdr>
                        <w:top w:val="none" w:sz="0" w:space="0" w:color="auto"/>
                        <w:left w:val="none" w:sz="0" w:space="0" w:color="auto"/>
                        <w:bottom w:val="none" w:sz="0" w:space="0" w:color="auto"/>
                        <w:right w:val="none" w:sz="0" w:space="0" w:color="auto"/>
                      </w:divBdr>
                    </w:div>
                    <w:div w:id="832989025">
                      <w:marLeft w:val="0"/>
                      <w:marRight w:val="0"/>
                      <w:marTop w:val="0"/>
                      <w:marBottom w:val="0"/>
                      <w:divBdr>
                        <w:top w:val="none" w:sz="0" w:space="0" w:color="auto"/>
                        <w:left w:val="none" w:sz="0" w:space="0" w:color="auto"/>
                        <w:bottom w:val="none" w:sz="0" w:space="0" w:color="auto"/>
                        <w:right w:val="none" w:sz="0" w:space="0" w:color="auto"/>
                      </w:divBdr>
                    </w:div>
                    <w:div w:id="348722806">
                      <w:marLeft w:val="0"/>
                      <w:marRight w:val="0"/>
                      <w:marTop w:val="0"/>
                      <w:marBottom w:val="0"/>
                      <w:divBdr>
                        <w:top w:val="none" w:sz="0" w:space="0" w:color="auto"/>
                        <w:left w:val="none" w:sz="0" w:space="0" w:color="auto"/>
                        <w:bottom w:val="none" w:sz="0" w:space="0" w:color="auto"/>
                        <w:right w:val="none" w:sz="0" w:space="0" w:color="auto"/>
                      </w:divBdr>
                    </w:div>
                    <w:div w:id="749735408">
                      <w:marLeft w:val="0"/>
                      <w:marRight w:val="0"/>
                      <w:marTop w:val="0"/>
                      <w:marBottom w:val="0"/>
                      <w:divBdr>
                        <w:top w:val="none" w:sz="0" w:space="0" w:color="auto"/>
                        <w:left w:val="none" w:sz="0" w:space="0" w:color="auto"/>
                        <w:bottom w:val="none" w:sz="0" w:space="0" w:color="auto"/>
                        <w:right w:val="none" w:sz="0" w:space="0" w:color="auto"/>
                      </w:divBdr>
                    </w:div>
                    <w:div w:id="936446486">
                      <w:marLeft w:val="0"/>
                      <w:marRight w:val="0"/>
                      <w:marTop w:val="0"/>
                      <w:marBottom w:val="0"/>
                      <w:divBdr>
                        <w:top w:val="none" w:sz="0" w:space="0" w:color="auto"/>
                        <w:left w:val="none" w:sz="0" w:space="0" w:color="auto"/>
                        <w:bottom w:val="none" w:sz="0" w:space="0" w:color="auto"/>
                        <w:right w:val="none" w:sz="0" w:space="0" w:color="auto"/>
                      </w:divBdr>
                    </w:div>
                    <w:div w:id="1962569572">
                      <w:marLeft w:val="0"/>
                      <w:marRight w:val="0"/>
                      <w:marTop w:val="0"/>
                      <w:marBottom w:val="0"/>
                      <w:divBdr>
                        <w:top w:val="none" w:sz="0" w:space="0" w:color="auto"/>
                        <w:left w:val="none" w:sz="0" w:space="0" w:color="auto"/>
                        <w:bottom w:val="none" w:sz="0" w:space="0" w:color="auto"/>
                        <w:right w:val="none" w:sz="0" w:space="0" w:color="auto"/>
                      </w:divBdr>
                    </w:div>
                    <w:div w:id="1760833038">
                      <w:marLeft w:val="0"/>
                      <w:marRight w:val="0"/>
                      <w:marTop w:val="0"/>
                      <w:marBottom w:val="0"/>
                      <w:divBdr>
                        <w:top w:val="none" w:sz="0" w:space="0" w:color="auto"/>
                        <w:left w:val="none" w:sz="0" w:space="0" w:color="auto"/>
                        <w:bottom w:val="none" w:sz="0" w:space="0" w:color="auto"/>
                        <w:right w:val="none" w:sz="0" w:space="0" w:color="auto"/>
                      </w:divBdr>
                    </w:div>
                    <w:div w:id="1764953396">
                      <w:marLeft w:val="0"/>
                      <w:marRight w:val="0"/>
                      <w:marTop w:val="0"/>
                      <w:marBottom w:val="0"/>
                      <w:divBdr>
                        <w:top w:val="none" w:sz="0" w:space="0" w:color="auto"/>
                        <w:left w:val="none" w:sz="0" w:space="0" w:color="auto"/>
                        <w:bottom w:val="none" w:sz="0" w:space="0" w:color="auto"/>
                        <w:right w:val="none" w:sz="0" w:space="0" w:color="auto"/>
                      </w:divBdr>
                    </w:div>
                    <w:div w:id="2118871619">
                      <w:marLeft w:val="0"/>
                      <w:marRight w:val="0"/>
                      <w:marTop w:val="0"/>
                      <w:marBottom w:val="0"/>
                      <w:divBdr>
                        <w:top w:val="none" w:sz="0" w:space="0" w:color="auto"/>
                        <w:left w:val="none" w:sz="0" w:space="0" w:color="auto"/>
                        <w:bottom w:val="none" w:sz="0" w:space="0" w:color="auto"/>
                        <w:right w:val="none" w:sz="0" w:space="0" w:color="auto"/>
                      </w:divBdr>
                    </w:div>
                    <w:div w:id="621545934">
                      <w:marLeft w:val="0"/>
                      <w:marRight w:val="0"/>
                      <w:marTop w:val="0"/>
                      <w:marBottom w:val="0"/>
                      <w:divBdr>
                        <w:top w:val="none" w:sz="0" w:space="0" w:color="auto"/>
                        <w:left w:val="none" w:sz="0" w:space="0" w:color="auto"/>
                        <w:bottom w:val="none" w:sz="0" w:space="0" w:color="auto"/>
                        <w:right w:val="none" w:sz="0" w:space="0" w:color="auto"/>
                      </w:divBdr>
                    </w:div>
                  </w:divsChild>
                </w:div>
                <w:div w:id="1251039235">
                  <w:marLeft w:val="0"/>
                  <w:marRight w:val="0"/>
                  <w:marTop w:val="0"/>
                  <w:marBottom w:val="0"/>
                  <w:divBdr>
                    <w:top w:val="none" w:sz="0" w:space="0" w:color="auto"/>
                    <w:left w:val="none" w:sz="0" w:space="0" w:color="auto"/>
                    <w:bottom w:val="none" w:sz="0" w:space="0" w:color="auto"/>
                    <w:right w:val="none" w:sz="0" w:space="0" w:color="auto"/>
                  </w:divBdr>
                  <w:divsChild>
                    <w:div w:id="1304845999">
                      <w:marLeft w:val="0"/>
                      <w:marRight w:val="0"/>
                      <w:marTop w:val="0"/>
                      <w:marBottom w:val="0"/>
                      <w:divBdr>
                        <w:top w:val="none" w:sz="0" w:space="0" w:color="auto"/>
                        <w:left w:val="none" w:sz="0" w:space="0" w:color="auto"/>
                        <w:bottom w:val="none" w:sz="0" w:space="0" w:color="auto"/>
                        <w:right w:val="none" w:sz="0" w:space="0" w:color="auto"/>
                      </w:divBdr>
                    </w:div>
                    <w:div w:id="208155339">
                      <w:marLeft w:val="0"/>
                      <w:marRight w:val="0"/>
                      <w:marTop w:val="0"/>
                      <w:marBottom w:val="0"/>
                      <w:divBdr>
                        <w:top w:val="none" w:sz="0" w:space="0" w:color="auto"/>
                        <w:left w:val="none" w:sz="0" w:space="0" w:color="auto"/>
                        <w:bottom w:val="none" w:sz="0" w:space="0" w:color="auto"/>
                        <w:right w:val="none" w:sz="0" w:space="0" w:color="auto"/>
                      </w:divBdr>
                    </w:div>
                    <w:div w:id="1011224473">
                      <w:marLeft w:val="0"/>
                      <w:marRight w:val="0"/>
                      <w:marTop w:val="0"/>
                      <w:marBottom w:val="0"/>
                      <w:divBdr>
                        <w:top w:val="none" w:sz="0" w:space="0" w:color="auto"/>
                        <w:left w:val="none" w:sz="0" w:space="0" w:color="auto"/>
                        <w:bottom w:val="none" w:sz="0" w:space="0" w:color="auto"/>
                        <w:right w:val="none" w:sz="0" w:space="0" w:color="auto"/>
                      </w:divBdr>
                    </w:div>
                    <w:div w:id="1799840605">
                      <w:marLeft w:val="0"/>
                      <w:marRight w:val="0"/>
                      <w:marTop w:val="0"/>
                      <w:marBottom w:val="0"/>
                      <w:divBdr>
                        <w:top w:val="none" w:sz="0" w:space="0" w:color="auto"/>
                        <w:left w:val="none" w:sz="0" w:space="0" w:color="auto"/>
                        <w:bottom w:val="none" w:sz="0" w:space="0" w:color="auto"/>
                        <w:right w:val="none" w:sz="0" w:space="0" w:color="auto"/>
                      </w:divBdr>
                    </w:div>
                    <w:div w:id="2083327691">
                      <w:marLeft w:val="0"/>
                      <w:marRight w:val="0"/>
                      <w:marTop w:val="0"/>
                      <w:marBottom w:val="0"/>
                      <w:divBdr>
                        <w:top w:val="none" w:sz="0" w:space="0" w:color="auto"/>
                        <w:left w:val="none" w:sz="0" w:space="0" w:color="auto"/>
                        <w:bottom w:val="none" w:sz="0" w:space="0" w:color="auto"/>
                        <w:right w:val="none" w:sz="0" w:space="0" w:color="auto"/>
                      </w:divBdr>
                    </w:div>
                    <w:div w:id="462315153">
                      <w:marLeft w:val="0"/>
                      <w:marRight w:val="0"/>
                      <w:marTop w:val="0"/>
                      <w:marBottom w:val="0"/>
                      <w:divBdr>
                        <w:top w:val="none" w:sz="0" w:space="0" w:color="auto"/>
                        <w:left w:val="none" w:sz="0" w:space="0" w:color="auto"/>
                        <w:bottom w:val="none" w:sz="0" w:space="0" w:color="auto"/>
                        <w:right w:val="none" w:sz="0" w:space="0" w:color="auto"/>
                      </w:divBdr>
                    </w:div>
                    <w:div w:id="222958386">
                      <w:marLeft w:val="0"/>
                      <w:marRight w:val="0"/>
                      <w:marTop w:val="0"/>
                      <w:marBottom w:val="0"/>
                      <w:divBdr>
                        <w:top w:val="none" w:sz="0" w:space="0" w:color="auto"/>
                        <w:left w:val="none" w:sz="0" w:space="0" w:color="auto"/>
                        <w:bottom w:val="none" w:sz="0" w:space="0" w:color="auto"/>
                        <w:right w:val="none" w:sz="0" w:space="0" w:color="auto"/>
                      </w:divBdr>
                    </w:div>
                    <w:div w:id="1814173689">
                      <w:marLeft w:val="0"/>
                      <w:marRight w:val="0"/>
                      <w:marTop w:val="0"/>
                      <w:marBottom w:val="0"/>
                      <w:divBdr>
                        <w:top w:val="none" w:sz="0" w:space="0" w:color="auto"/>
                        <w:left w:val="none" w:sz="0" w:space="0" w:color="auto"/>
                        <w:bottom w:val="none" w:sz="0" w:space="0" w:color="auto"/>
                        <w:right w:val="none" w:sz="0" w:space="0" w:color="auto"/>
                      </w:divBdr>
                    </w:div>
                    <w:div w:id="944463351">
                      <w:marLeft w:val="0"/>
                      <w:marRight w:val="0"/>
                      <w:marTop w:val="0"/>
                      <w:marBottom w:val="0"/>
                      <w:divBdr>
                        <w:top w:val="none" w:sz="0" w:space="0" w:color="auto"/>
                        <w:left w:val="none" w:sz="0" w:space="0" w:color="auto"/>
                        <w:bottom w:val="none" w:sz="0" w:space="0" w:color="auto"/>
                        <w:right w:val="none" w:sz="0" w:space="0" w:color="auto"/>
                      </w:divBdr>
                    </w:div>
                    <w:div w:id="2033996922">
                      <w:marLeft w:val="0"/>
                      <w:marRight w:val="0"/>
                      <w:marTop w:val="0"/>
                      <w:marBottom w:val="0"/>
                      <w:divBdr>
                        <w:top w:val="none" w:sz="0" w:space="0" w:color="auto"/>
                        <w:left w:val="none" w:sz="0" w:space="0" w:color="auto"/>
                        <w:bottom w:val="none" w:sz="0" w:space="0" w:color="auto"/>
                        <w:right w:val="none" w:sz="0" w:space="0" w:color="auto"/>
                      </w:divBdr>
                    </w:div>
                    <w:div w:id="2016150779">
                      <w:marLeft w:val="0"/>
                      <w:marRight w:val="0"/>
                      <w:marTop w:val="0"/>
                      <w:marBottom w:val="0"/>
                      <w:divBdr>
                        <w:top w:val="none" w:sz="0" w:space="0" w:color="auto"/>
                        <w:left w:val="none" w:sz="0" w:space="0" w:color="auto"/>
                        <w:bottom w:val="none" w:sz="0" w:space="0" w:color="auto"/>
                        <w:right w:val="none" w:sz="0" w:space="0" w:color="auto"/>
                      </w:divBdr>
                    </w:div>
                    <w:div w:id="742072646">
                      <w:marLeft w:val="0"/>
                      <w:marRight w:val="0"/>
                      <w:marTop w:val="0"/>
                      <w:marBottom w:val="0"/>
                      <w:divBdr>
                        <w:top w:val="none" w:sz="0" w:space="0" w:color="auto"/>
                        <w:left w:val="none" w:sz="0" w:space="0" w:color="auto"/>
                        <w:bottom w:val="none" w:sz="0" w:space="0" w:color="auto"/>
                        <w:right w:val="none" w:sz="0" w:space="0" w:color="auto"/>
                      </w:divBdr>
                    </w:div>
                    <w:div w:id="395011959">
                      <w:marLeft w:val="0"/>
                      <w:marRight w:val="0"/>
                      <w:marTop w:val="0"/>
                      <w:marBottom w:val="0"/>
                      <w:divBdr>
                        <w:top w:val="none" w:sz="0" w:space="0" w:color="auto"/>
                        <w:left w:val="none" w:sz="0" w:space="0" w:color="auto"/>
                        <w:bottom w:val="none" w:sz="0" w:space="0" w:color="auto"/>
                        <w:right w:val="none" w:sz="0" w:space="0" w:color="auto"/>
                      </w:divBdr>
                    </w:div>
                    <w:div w:id="2005234022">
                      <w:marLeft w:val="0"/>
                      <w:marRight w:val="0"/>
                      <w:marTop w:val="0"/>
                      <w:marBottom w:val="0"/>
                      <w:divBdr>
                        <w:top w:val="none" w:sz="0" w:space="0" w:color="auto"/>
                        <w:left w:val="none" w:sz="0" w:space="0" w:color="auto"/>
                        <w:bottom w:val="none" w:sz="0" w:space="0" w:color="auto"/>
                        <w:right w:val="none" w:sz="0" w:space="0" w:color="auto"/>
                      </w:divBdr>
                    </w:div>
                    <w:div w:id="307830924">
                      <w:marLeft w:val="0"/>
                      <w:marRight w:val="0"/>
                      <w:marTop w:val="0"/>
                      <w:marBottom w:val="0"/>
                      <w:divBdr>
                        <w:top w:val="none" w:sz="0" w:space="0" w:color="auto"/>
                        <w:left w:val="none" w:sz="0" w:space="0" w:color="auto"/>
                        <w:bottom w:val="none" w:sz="0" w:space="0" w:color="auto"/>
                        <w:right w:val="none" w:sz="0" w:space="0" w:color="auto"/>
                      </w:divBdr>
                    </w:div>
                    <w:div w:id="724909446">
                      <w:marLeft w:val="0"/>
                      <w:marRight w:val="0"/>
                      <w:marTop w:val="0"/>
                      <w:marBottom w:val="0"/>
                      <w:divBdr>
                        <w:top w:val="none" w:sz="0" w:space="0" w:color="auto"/>
                        <w:left w:val="none" w:sz="0" w:space="0" w:color="auto"/>
                        <w:bottom w:val="none" w:sz="0" w:space="0" w:color="auto"/>
                        <w:right w:val="none" w:sz="0" w:space="0" w:color="auto"/>
                      </w:divBdr>
                    </w:div>
                    <w:div w:id="1582106432">
                      <w:marLeft w:val="0"/>
                      <w:marRight w:val="0"/>
                      <w:marTop w:val="0"/>
                      <w:marBottom w:val="0"/>
                      <w:divBdr>
                        <w:top w:val="none" w:sz="0" w:space="0" w:color="auto"/>
                        <w:left w:val="none" w:sz="0" w:space="0" w:color="auto"/>
                        <w:bottom w:val="none" w:sz="0" w:space="0" w:color="auto"/>
                        <w:right w:val="none" w:sz="0" w:space="0" w:color="auto"/>
                      </w:divBdr>
                    </w:div>
                    <w:div w:id="712389826">
                      <w:marLeft w:val="0"/>
                      <w:marRight w:val="0"/>
                      <w:marTop w:val="0"/>
                      <w:marBottom w:val="0"/>
                      <w:divBdr>
                        <w:top w:val="none" w:sz="0" w:space="0" w:color="auto"/>
                        <w:left w:val="none" w:sz="0" w:space="0" w:color="auto"/>
                        <w:bottom w:val="none" w:sz="0" w:space="0" w:color="auto"/>
                        <w:right w:val="none" w:sz="0" w:space="0" w:color="auto"/>
                      </w:divBdr>
                    </w:div>
                    <w:div w:id="214196636">
                      <w:marLeft w:val="0"/>
                      <w:marRight w:val="0"/>
                      <w:marTop w:val="0"/>
                      <w:marBottom w:val="0"/>
                      <w:divBdr>
                        <w:top w:val="none" w:sz="0" w:space="0" w:color="auto"/>
                        <w:left w:val="none" w:sz="0" w:space="0" w:color="auto"/>
                        <w:bottom w:val="none" w:sz="0" w:space="0" w:color="auto"/>
                        <w:right w:val="none" w:sz="0" w:space="0" w:color="auto"/>
                      </w:divBdr>
                    </w:div>
                  </w:divsChild>
                </w:div>
                <w:div w:id="2024554285">
                  <w:marLeft w:val="0"/>
                  <w:marRight w:val="0"/>
                  <w:marTop w:val="0"/>
                  <w:marBottom w:val="0"/>
                  <w:divBdr>
                    <w:top w:val="none" w:sz="0" w:space="0" w:color="auto"/>
                    <w:left w:val="none" w:sz="0" w:space="0" w:color="auto"/>
                    <w:bottom w:val="none" w:sz="0" w:space="0" w:color="auto"/>
                    <w:right w:val="none" w:sz="0" w:space="0" w:color="auto"/>
                  </w:divBdr>
                  <w:divsChild>
                    <w:div w:id="63573790">
                      <w:marLeft w:val="0"/>
                      <w:marRight w:val="0"/>
                      <w:marTop w:val="0"/>
                      <w:marBottom w:val="0"/>
                      <w:divBdr>
                        <w:top w:val="none" w:sz="0" w:space="0" w:color="auto"/>
                        <w:left w:val="none" w:sz="0" w:space="0" w:color="auto"/>
                        <w:bottom w:val="none" w:sz="0" w:space="0" w:color="auto"/>
                        <w:right w:val="none" w:sz="0" w:space="0" w:color="auto"/>
                      </w:divBdr>
                    </w:div>
                  </w:divsChild>
                </w:div>
                <w:div w:id="676226801">
                  <w:marLeft w:val="0"/>
                  <w:marRight w:val="0"/>
                  <w:marTop w:val="0"/>
                  <w:marBottom w:val="0"/>
                  <w:divBdr>
                    <w:top w:val="none" w:sz="0" w:space="0" w:color="auto"/>
                    <w:left w:val="none" w:sz="0" w:space="0" w:color="auto"/>
                    <w:bottom w:val="none" w:sz="0" w:space="0" w:color="auto"/>
                    <w:right w:val="none" w:sz="0" w:space="0" w:color="auto"/>
                  </w:divBdr>
                  <w:divsChild>
                    <w:div w:id="850068016">
                      <w:marLeft w:val="0"/>
                      <w:marRight w:val="0"/>
                      <w:marTop w:val="0"/>
                      <w:marBottom w:val="0"/>
                      <w:divBdr>
                        <w:top w:val="none" w:sz="0" w:space="0" w:color="auto"/>
                        <w:left w:val="none" w:sz="0" w:space="0" w:color="auto"/>
                        <w:bottom w:val="none" w:sz="0" w:space="0" w:color="auto"/>
                        <w:right w:val="none" w:sz="0" w:space="0" w:color="auto"/>
                      </w:divBdr>
                    </w:div>
                    <w:div w:id="116415986">
                      <w:marLeft w:val="0"/>
                      <w:marRight w:val="0"/>
                      <w:marTop w:val="0"/>
                      <w:marBottom w:val="0"/>
                      <w:divBdr>
                        <w:top w:val="none" w:sz="0" w:space="0" w:color="auto"/>
                        <w:left w:val="none" w:sz="0" w:space="0" w:color="auto"/>
                        <w:bottom w:val="none" w:sz="0" w:space="0" w:color="auto"/>
                        <w:right w:val="none" w:sz="0" w:space="0" w:color="auto"/>
                      </w:divBdr>
                    </w:div>
                    <w:div w:id="533345960">
                      <w:marLeft w:val="0"/>
                      <w:marRight w:val="0"/>
                      <w:marTop w:val="0"/>
                      <w:marBottom w:val="0"/>
                      <w:divBdr>
                        <w:top w:val="none" w:sz="0" w:space="0" w:color="auto"/>
                        <w:left w:val="none" w:sz="0" w:space="0" w:color="auto"/>
                        <w:bottom w:val="none" w:sz="0" w:space="0" w:color="auto"/>
                        <w:right w:val="none" w:sz="0" w:space="0" w:color="auto"/>
                      </w:divBdr>
                    </w:div>
                    <w:div w:id="1887450086">
                      <w:marLeft w:val="0"/>
                      <w:marRight w:val="0"/>
                      <w:marTop w:val="0"/>
                      <w:marBottom w:val="0"/>
                      <w:divBdr>
                        <w:top w:val="none" w:sz="0" w:space="0" w:color="auto"/>
                        <w:left w:val="none" w:sz="0" w:space="0" w:color="auto"/>
                        <w:bottom w:val="none" w:sz="0" w:space="0" w:color="auto"/>
                        <w:right w:val="none" w:sz="0" w:space="0" w:color="auto"/>
                      </w:divBdr>
                    </w:div>
                  </w:divsChild>
                </w:div>
                <w:div w:id="1099521378">
                  <w:marLeft w:val="0"/>
                  <w:marRight w:val="0"/>
                  <w:marTop w:val="0"/>
                  <w:marBottom w:val="0"/>
                  <w:divBdr>
                    <w:top w:val="none" w:sz="0" w:space="0" w:color="auto"/>
                    <w:left w:val="none" w:sz="0" w:space="0" w:color="auto"/>
                    <w:bottom w:val="none" w:sz="0" w:space="0" w:color="auto"/>
                    <w:right w:val="none" w:sz="0" w:space="0" w:color="auto"/>
                  </w:divBdr>
                  <w:divsChild>
                    <w:div w:id="1224830613">
                      <w:marLeft w:val="0"/>
                      <w:marRight w:val="0"/>
                      <w:marTop w:val="0"/>
                      <w:marBottom w:val="0"/>
                      <w:divBdr>
                        <w:top w:val="none" w:sz="0" w:space="0" w:color="auto"/>
                        <w:left w:val="none" w:sz="0" w:space="0" w:color="auto"/>
                        <w:bottom w:val="none" w:sz="0" w:space="0" w:color="auto"/>
                        <w:right w:val="none" w:sz="0" w:space="0" w:color="auto"/>
                      </w:divBdr>
                    </w:div>
                    <w:div w:id="1902476232">
                      <w:marLeft w:val="0"/>
                      <w:marRight w:val="0"/>
                      <w:marTop w:val="0"/>
                      <w:marBottom w:val="0"/>
                      <w:divBdr>
                        <w:top w:val="none" w:sz="0" w:space="0" w:color="auto"/>
                        <w:left w:val="none" w:sz="0" w:space="0" w:color="auto"/>
                        <w:bottom w:val="none" w:sz="0" w:space="0" w:color="auto"/>
                        <w:right w:val="none" w:sz="0" w:space="0" w:color="auto"/>
                      </w:divBdr>
                    </w:div>
                  </w:divsChild>
                </w:div>
                <w:div w:id="392049643">
                  <w:marLeft w:val="0"/>
                  <w:marRight w:val="0"/>
                  <w:marTop w:val="0"/>
                  <w:marBottom w:val="0"/>
                  <w:divBdr>
                    <w:top w:val="none" w:sz="0" w:space="0" w:color="auto"/>
                    <w:left w:val="none" w:sz="0" w:space="0" w:color="auto"/>
                    <w:bottom w:val="none" w:sz="0" w:space="0" w:color="auto"/>
                    <w:right w:val="none" w:sz="0" w:space="0" w:color="auto"/>
                  </w:divBdr>
                  <w:divsChild>
                    <w:div w:id="221409715">
                      <w:marLeft w:val="0"/>
                      <w:marRight w:val="0"/>
                      <w:marTop w:val="0"/>
                      <w:marBottom w:val="0"/>
                      <w:divBdr>
                        <w:top w:val="none" w:sz="0" w:space="0" w:color="auto"/>
                        <w:left w:val="none" w:sz="0" w:space="0" w:color="auto"/>
                        <w:bottom w:val="none" w:sz="0" w:space="0" w:color="auto"/>
                        <w:right w:val="none" w:sz="0" w:space="0" w:color="auto"/>
                      </w:divBdr>
                    </w:div>
                    <w:div w:id="8533694">
                      <w:marLeft w:val="0"/>
                      <w:marRight w:val="0"/>
                      <w:marTop w:val="0"/>
                      <w:marBottom w:val="0"/>
                      <w:divBdr>
                        <w:top w:val="none" w:sz="0" w:space="0" w:color="auto"/>
                        <w:left w:val="none" w:sz="0" w:space="0" w:color="auto"/>
                        <w:bottom w:val="none" w:sz="0" w:space="0" w:color="auto"/>
                        <w:right w:val="none" w:sz="0" w:space="0" w:color="auto"/>
                      </w:divBdr>
                    </w:div>
                    <w:div w:id="611209367">
                      <w:marLeft w:val="0"/>
                      <w:marRight w:val="0"/>
                      <w:marTop w:val="0"/>
                      <w:marBottom w:val="0"/>
                      <w:divBdr>
                        <w:top w:val="none" w:sz="0" w:space="0" w:color="auto"/>
                        <w:left w:val="none" w:sz="0" w:space="0" w:color="auto"/>
                        <w:bottom w:val="none" w:sz="0" w:space="0" w:color="auto"/>
                        <w:right w:val="none" w:sz="0" w:space="0" w:color="auto"/>
                      </w:divBdr>
                    </w:div>
                    <w:div w:id="1269385036">
                      <w:marLeft w:val="0"/>
                      <w:marRight w:val="0"/>
                      <w:marTop w:val="0"/>
                      <w:marBottom w:val="0"/>
                      <w:divBdr>
                        <w:top w:val="none" w:sz="0" w:space="0" w:color="auto"/>
                        <w:left w:val="none" w:sz="0" w:space="0" w:color="auto"/>
                        <w:bottom w:val="none" w:sz="0" w:space="0" w:color="auto"/>
                        <w:right w:val="none" w:sz="0" w:space="0" w:color="auto"/>
                      </w:divBdr>
                    </w:div>
                    <w:div w:id="1517305800">
                      <w:marLeft w:val="0"/>
                      <w:marRight w:val="0"/>
                      <w:marTop w:val="0"/>
                      <w:marBottom w:val="0"/>
                      <w:divBdr>
                        <w:top w:val="none" w:sz="0" w:space="0" w:color="auto"/>
                        <w:left w:val="none" w:sz="0" w:space="0" w:color="auto"/>
                        <w:bottom w:val="none" w:sz="0" w:space="0" w:color="auto"/>
                        <w:right w:val="none" w:sz="0" w:space="0" w:color="auto"/>
                      </w:divBdr>
                    </w:div>
                    <w:div w:id="1715733393">
                      <w:marLeft w:val="0"/>
                      <w:marRight w:val="0"/>
                      <w:marTop w:val="0"/>
                      <w:marBottom w:val="0"/>
                      <w:divBdr>
                        <w:top w:val="none" w:sz="0" w:space="0" w:color="auto"/>
                        <w:left w:val="none" w:sz="0" w:space="0" w:color="auto"/>
                        <w:bottom w:val="none" w:sz="0" w:space="0" w:color="auto"/>
                        <w:right w:val="none" w:sz="0" w:space="0" w:color="auto"/>
                      </w:divBdr>
                    </w:div>
                    <w:div w:id="1306666202">
                      <w:marLeft w:val="0"/>
                      <w:marRight w:val="0"/>
                      <w:marTop w:val="0"/>
                      <w:marBottom w:val="0"/>
                      <w:divBdr>
                        <w:top w:val="none" w:sz="0" w:space="0" w:color="auto"/>
                        <w:left w:val="none" w:sz="0" w:space="0" w:color="auto"/>
                        <w:bottom w:val="none" w:sz="0" w:space="0" w:color="auto"/>
                        <w:right w:val="none" w:sz="0" w:space="0" w:color="auto"/>
                      </w:divBdr>
                    </w:div>
                    <w:div w:id="1057707188">
                      <w:marLeft w:val="0"/>
                      <w:marRight w:val="0"/>
                      <w:marTop w:val="0"/>
                      <w:marBottom w:val="0"/>
                      <w:divBdr>
                        <w:top w:val="none" w:sz="0" w:space="0" w:color="auto"/>
                        <w:left w:val="none" w:sz="0" w:space="0" w:color="auto"/>
                        <w:bottom w:val="none" w:sz="0" w:space="0" w:color="auto"/>
                        <w:right w:val="none" w:sz="0" w:space="0" w:color="auto"/>
                      </w:divBdr>
                    </w:div>
                    <w:div w:id="735126452">
                      <w:marLeft w:val="0"/>
                      <w:marRight w:val="0"/>
                      <w:marTop w:val="0"/>
                      <w:marBottom w:val="0"/>
                      <w:divBdr>
                        <w:top w:val="none" w:sz="0" w:space="0" w:color="auto"/>
                        <w:left w:val="none" w:sz="0" w:space="0" w:color="auto"/>
                        <w:bottom w:val="none" w:sz="0" w:space="0" w:color="auto"/>
                        <w:right w:val="none" w:sz="0" w:space="0" w:color="auto"/>
                      </w:divBdr>
                    </w:div>
                    <w:div w:id="1013803869">
                      <w:marLeft w:val="0"/>
                      <w:marRight w:val="0"/>
                      <w:marTop w:val="0"/>
                      <w:marBottom w:val="0"/>
                      <w:divBdr>
                        <w:top w:val="none" w:sz="0" w:space="0" w:color="auto"/>
                        <w:left w:val="none" w:sz="0" w:space="0" w:color="auto"/>
                        <w:bottom w:val="none" w:sz="0" w:space="0" w:color="auto"/>
                        <w:right w:val="none" w:sz="0" w:space="0" w:color="auto"/>
                      </w:divBdr>
                    </w:div>
                    <w:div w:id="1767336340">
                      <w:marLeft w:val="0"/>
                      <w:marRight w:val="0"/>
                      <w:marTop w:val="0"/>
                      <w:marBottom w:val="0"/>
                      <w:divBdr>
                        <w:top w:val="none" w:sz="0" w:space="0" w:color="auto"/>
                        <w:left w:val="none" w:sz="0" w:space="0" w:color="auto"/>
                        <w:bottom w:val="none" w:sz="0" w:space="0" w:color="auto"/>
                        <w:right w:val="none" w:sz="0" w:space="0" w:color="auto"/>
                      </w:divBdr>
                    </w:div>
                    <w:div w:id="1764104140">
                      <w:marLeft w:val="0"/>
                      <w:marRight w:val="0"/>
                      <w:marTop w:val="0"/>
                      <w:marBottom w:val="0"/>
                      <w:divBdr>
                        <w:top w:val="none" w:sz="0" w:space="0" w:color="auto"/>
                        <w:left w:val="none" w:sz="0" w:space="0" w:color="auto"/>
                        <w:bottom w:val="none" w:sz="0" w:space="0" w:color="auto"/>
                        <w:right w:val="none" w:sz="0" w:space="0" w:color="auto"/>
                      </w:divBdr>
                    </w:div>
                    <w:div w:id="198204636">
                      <w:marLeft w:val="0"/>
                      <w:marRight w:val="0"/>
                      <w:marTop w:val="0"/>
                      <w:marBottom w:val="0"/>
                      <w:divBdr>
                        <w:top w:val="none" w:sz="0" w:space="0" w:color="auto"/>
                        <w:left w:val="none" w:sz="0" w:space="0" w:color="auto"/>
                        <w:bottom w:val="none" w:sz="0" w:space="0" w:color="auto"/>
                        <w:right w:val="none" w:sz="0" w:space="0" w:color="auto"/>
                      </w:divBdr>
                    </w:div>
                    <w:div w:id="70544468">
                      <w:marLeft w:val="0"/>
                      <w:marRight w:val="0"/>
                      <w:marTop w:val="0"/>
                      <w:marBottom w:val="0"/>
                      <w:divBdr>
                        <w:top w:val="none" w:sz="0" w:space="0" w:color="auto"/>
                        <w:left w:val="none" w:sz="0" w:space="0" w:color="auto"/>
                        <w:bottom w:val="none" w:sz="0" w:space="0" w:color="auto"/>
                        <w:right w:val="none" w:sz="0" w:space="0" w:color="auto"/>
                      </w:divBdr>
                    </w:div>
                    <w:div w:id="207449900">
                      <w:marLeft w:val="0"/>
                      <w:marRight w:val="0"/>
                      <w:marTop w:val="0"/>
                      <w:marBottom w:val="0"/>
                      <w:divBdr>
                        <w:top w:val="none" w:sz="0" w:space="0" w:color="auto"/>
                        <w:left w:val="none" w:sz="0" w:space="0" w:color="auto"/>
                        <w:bottom w:val="none" w:sz="0" w:space="0" w:color="auto"/>
                        <w:right w:val="none" w:sz="0" w:space="0" w:color="auto"/>
                      </w:divBdr>
                    </w:div>
                    <w:div w:id="336617475">
                      <w:marLeft w:val="0"/>
                      <w:marRight w:val="0"/>
                      <w:marTop w:val="0"/>
                      <w:marBottom w:val="0"/>
                      <w:divBdr>
                        <w:top w:val="none" w:sz="0" w:space="0" w:color="auto"/>
                        <w:left w:val="none" w:sz="0" w:space="0" w:color="auto"/>
                        <w:bottom w:val="none" w:sz="0" w:space="0" w:color="auto"/>
                        <w:right w:val="none" w:sz="0" w:space="0" w:color="auto"/>
                      </w:divBdr>
                    </w:div>
                    <w:div w:id="1827090060">
                      <w:marLeft w:val="0"/>
                      <w:marRight w:val="0"/>
                      <w:marTop w:val="0"/>
                      <w:marBottom w:val="0"/>
                      <w:divBdr>
                        <w:top w:val="none" w:sz="0" w:space="0" w:color="auto"/>
                        <w:left w:val="none" w:sz="0" w:space="0" w:color="auto"/>
                        <w:bottom w:val="none" w:sz="0" w:space="0" w:color="auto"/>
                        <w:right w:val="none" w:sz="0" w:space="0" w:color="auto"/>
                      </w:divBdr>
                    </w:div>
                    <w:div w:id="1458794799">
                      <w:marLeft w:val="0"/>
                      <w:marRight w:val="0"/>
                      <w:marTop w:val="0"/>
                      <w:marBottom w:val="0"/>
                      <w:divBdr>
                        <w:top w:val="none" w:sz="0" w:space="0" w:color="auto"/>
                        <w:left w:val="none" w:sz="0" w:space="0" w:color="auto"/>
                        <w:bottom w:val="none" w:sz="0" w:space="0" w:color="auto"/>
                        <w:right w:val="none" w:sz="0" w:space="0" w:color="auto"/>
                      </w:divBdr>
                    </w:div>
                    <w:div w:id="1267619962">
                      <w:marLeft w:val="0"/>
                      <w:marRight w:val="0"/>
                      <w:marTop w:val="0"/>
                      <w:marBottom w:val="0"/>
                      <w:divBdr>
                        <w:top w:val="none" w:sz="0" w:space="0" w:color="auto"/>
                        <w:left w:val="none" w:sz="0" w:space="0" w:color="auto"/>
                        <w:bottom w:val="none" w:sz="0" w:space="0" w:color="auto"/>
                        <w:right w:val="none" w:sz="0" w:space="0" w:color="auto"/>
                      </w:divBdr>
                    </w:div>
                    <w:div w:id="1707439108">
                      <w:marLeft w:val="0"/>
                      <w:marRight w:val="0"/>
                      <w:marTop w:val="0"/>
                      <w:marBottom w:val="0"/>
                      <w:divBdr>
                        <w:top w:val="none" w:sz="0" w:space="0" w:color="auto"/>
                        <w:left w:val="none" w:sz="0" w:space="0" w:color="auto"/>
                        <w:bottom w:val="none" w:sz="0" w:space="0" w:color="auto"/>
                        <w:right w:val="none" w:sz="0" w:space="0" w:color="auto"/>
                      </w:divBdr>
                    </w:div>
                    <w:div w:id="1543205148">
                      <w:marLeft w:val="0"/>
                      <w:marRight w:val="0"/>
                      <w:marTop w:val="0"/>
                      <w:marBottom w:val="0"/>
                      <w:divBdr>
                        <w:top w:val="none" w:sz="0" w:space="0" w:color="auto"/>
                        <w:left w:val="none" w:sz="0" w:space="0" w:color="auto"/>
                        <w:bottom w:val="none" w:sz="0" w:space="0" w:color="auto"/>
                        <w:right w:val="none" w:sz="0" w:space="0" w:color="auto"/>
                      </w:divBdr>
                    </w:div>
                    <w:div w:id="1493064909">
                      <w:marLeft w:val="0"/>
                      <w:marRight w:val="0"/>
                      <w:marTop w:val="0"/>
                      <w:marBottom w:val="0"/>
                      <w:divBdr>
                        <w:top w:val="none" w:sz="0" w:space="0" w:color="auto"/>
                        <w:left w:val="none" w:sz="0" w:space="0" w:color="auto"/>
                        <w:bottom w:val="none" w:sz="0" w:space="0" w:color="auto"/>
                        <w:right w:val="none" w:sz="0" w:space="0" w:color="auto"/>
                      </w:divBdr>
                    </w:div>
                    <w:div w:id="963460189">
                      <w:marLeft w:val="0"/>
                      <w:marRight w:val="0"/>
                      <w:marTop w:val="0"/>
                      <w:marBottom w:val="0"/>
                      <w:divBdr>
                        <w:top w:val="none" w:sz="0" w:space="0" w:color="auto"/>
                        <w:left w:val="none" w:sz="0" w:space="0" w:color="auto"/>
                        <w:bottom w:val="none" w:sz="0" w:space="0" w:color="auto"/>
                        <w:right w:val="none" w:sz="0" w:space="0" w:color="auto"/>
                      </w:divBdr>
                    </w:div>
                    <w:div w:id="1131627464">
                      <w:marLeft w:val="0"/>
                      <w:marRight w:val="0"/>
                      <w:marTop w:val="0"/>
                      <w:marBottom w:val="0"/>
                      <w:divBdr>
                        <w:top w:val="none" w:sz="0" w:space="0" w:color="auto"/>
                        <w:left w:val="none" w:sz="0" w:space="0" w:color="auto"/>
                        <w:bottom w:val="none" w:sz="0" w:space="0" w:color="auto"/>
                        <w:right w:val="none" w:sz="0" w:space="0" w:color="auto"/>
                      </w:divBdr>
                    </w:div>
                    <w:div w:id="1864132115">
                      <w:marLeft w:val="0"/>
                      <w:marRight w:val="0"/>
                      <w:marTop w:val="0"/>
                      <w:marBottom w:val="0"/>
                      <w:divBdr>
                        <w:top w:val="none" w:sz="0" w:space="0" w:color="auto"/>
                        <w:left w:val="none" w:sz="0" w:space="0" w:color="auto"/>
                        <w:bottom w:val="none" w:sz="0" w:space="0" w:color="auto"/>
                        <w:right w:val="none" w:sz="0" w:space="0" w:color="auto"/>
                      </w:divBdr>
                    </w:div>
                    <w:div w:id="289171819">
                      <w:marLeft w:val="0"/>
                      <w:marRight w:val="0"/>
                      <w:marTop w:val="0"/>
                      <w:marBottom w:val="0"/>
                      <w:divBdr>
                        <w:top w:val="none" w:sz="0" w:space="0" w:color="auto"/>
                        <w:left w:val="none" w:sz="0" w:space="0" w:color="auto"/>
                        <w:bottom w:val="none" w:sz="0" w:space="0" w:color="auto"/>
                        <w:right w:val="none" w:sz="0" w:space="0" w:color="auto"/>
                      </w:divBdr>
                    </w:div>
                    <w:div w:id="1653825474">
                      <w:marLeft w:val="0"/>
                      <w:marRight w:val="0"/>
                      <w:marTop w:val="0"/>
                      <w:marBottom w:val="0"/>
                      <w:divBdr>
                        <w:top w:val="none" w:sz="0" w:space="0" w:color="auto"/>
                        <w:left w:val="none" w:sz="0" w:space="0" w:color="auto"/>
                        <w:bottom w:val="none" w:sz="0" w:space="0" w:color="auto"/>
                        <w:right w:val="none" w:sz="0" w:space="0" w:color="auto"/>
                      </w:divBdr>
                    </w:div>
                    <w:div w:id="758261170">
                      <w:marLeft w:val="0"/>
                      <w:marRight w:val="0"/>
                      <w:marTop w:val="0"/>
                      <w:marBottom w:val="0"/>
                      <w:divBdr>
                        <w:top w:val="none" w:sz="0" w:space="0" w:color="auto"/>
                        <w:left w:val="none" w:sz="0" w:space="0" w:color="auto"/>
                        <w:bottom w:val="none" w:sz="0" w:space="0" w:color="auto"/>
                        <w:right w:val="none" w:sz="0" w:space="0" w:color="auto"/>
                      </w:divBdr>
                    </w:div>
                    <w:div w:id="836115587">
                      <w:marLeft w:val="0"/>
                      <w:marRight w:val="0"/>
                      <w:marTop w:val="0"/>
                      <w:marBottom w:val="0"/>
                      <w:divBdr>
                        <w:top w:val="none" w:sz="0" w:space="0" w:color="auto"/>
                        <w:left w:val="none" w:sz="0" w:space="0" w:color="auto"/>
                        <w:bottom w:val="none" w:sz="0" w:space="0" w:color="auto"/>
                        <w:right w:val="none" w:sz="0" w:space="0" w:color="auto"/>
                      </w:divBdr>
                    </w:div>
                    <w:div w:id="1452168841">
                      <w:marLeft w:val="0"/>
                      <w:marRight w:val="0"/>
                      <w:marTop w:val="0"/>
                      <w:marBottom w:val="0"/>
                      <w:divBdr>
                        <w:top w:val="none" w:sz="0" w:space="0" w:color="auto"/>
                        <w:left w:val="none" w:sz="0" w:space="0" w:color="auto"/>
                        <w:bottom w:val="none" w:sz="0" w:space="0" w:color="auto"/>
                        <w:right w:val="none" w:sz="0" w:space="0" w:color="auto"/>
                      </w:divBdr>
                    </w:div>
                    <w:div w:id="1814981002">
                      <w:marLeft w:val="0"/>
                      <w:marRight w:val="0"/>
                      <w:marTop w:val="0"/>
                      <w:marBottom w:val="0"/>
                      <w:divBdr>
                        <w:top w:val="none" w:sz="0" w:space="0" w:color="auto"/>
                        <w:left w:val="none" w:sz="0" w:space="0" w:color="auto"/>
                        <w:bottom w:val="none" w:sz="0" w:space="0" w:color="auto"/>
                        <w:right w:val="none" w:sz="0" w:space="0" w:color="auto"/>
                      </w:divBdr>
                    </w:div>
                    <w:div w:id="1757745311">
                      <w:marLeft w:val="0"/>
                      <w:marRight w:val="0"/>
                      <w:marTop w:val="0"/>
                      <w:marBottom w:val="0"/>
                      <w:divBdr>
                        <w:top w:val="none" w:sz="0" w:space="0" w:color="auto"/>
                        <w:left w:val="none" w:sz="0" w:space="0" w:color="auto"/>
                        <w:bottom w:val="none" w:sz="0" w:space="0" w:color="auto"/>
                        <w:right w:val="none" w:sz="0" w:space="0" w:color="auto"/>
                      </w:divBdr>
                    </w:div>
                    <w:div w:id="1081178602">
                      <w:marLeft w:val="0"/>
                      <w:marRight w:val="0"/>
                      <w:marTop w:val="0"/>
                      <w:marBottom w:val="0"/>
                      <w:divBdr>
                        <w:top w:val="none" w:sz="0" w:space="0" w:color="auto"/>
                        <w:left w:val="none" w:sz="0" w:space="0" w:color="auto"/>
                        <w:bottom w:val="none" w:sz="0" w:space="0" w:color="auto"/>
                        <w:right w:val="none" w:sz="0" w:space="0" w:color="auto"/>
                      </w:divBdr>
                    </w:div>
                    <w:div w:id="858159585">
                      <w:marLeft w:val="0"/>
                      <w:marRight w:val="0"/>
                      <w:marTop w:val="0"/>
                      <w:marBottom w:val="0"/>
                      <w:divBdr>
                        <w:top w:val="none" w:sz="0" w:space="0" w:color="auto"/>
                        <w:left w:val="none" w:sz="0" w:space="0" w:color="auto"/>
                        <w:bottom w:val="none" w:sz="0" w:space="0" w:color="auto"/>
                        <w:right w:val="none" w:sz="0" w:space="0" w:color="auto"/>
                      </w:divBdr>
                    </w:div>
                    <w:div w:id="1409112825">
                      <w:marLeft w:val="0"/>
                      <w:marRight w:val="0"/>
                      <w:marTop w:val="0"/>
                      <w:marBottom w:val="0"/>
                      <w:divBdr>
                        <w:top w:val="none" w:sz="0" w:space="0" w:color="auto"/>
                        <w:left w:val="none" w:sz="0" w:space="0" w:color="auto"/>
                        <w:bottom w:val="none" w:sz="0" w:space="0" w:color="auto"/>
                        <w:right w:val="none" w:sz="0" w:space="0" w:color="auto"/>
                      </w:divBdr>
                    </w:div>
                  </w:divsChild>
                </w:div>
                <w:div w:id="672148071">
                  <w:marLeft w:val="0"/>
                  <w:marRight w:val="0"/>
                  <w:marTop w:val="0"/>
                  <w:marBottom w:val="0"/>
                  <w:divBdr>
                    <w:top w:val="none" w:sz="0" w:space="0" w:color="auto"/>
                    <w:left w:val="none" w:sz="0" w:space="0" w:color="auto"/>
                    <w:bottom w:val="none" w:sz="0" w:space="0" w:color="auto"/>
                    <w:right w:val="none" w:sz="0" w:space="0" w:color="auto"/>
                  </w:divBdr>
                  <w:divsChild>
                    <w:div w:id="1638878688">
                      <w:marLeft w:val="0"/>
                      <w:marRight w:val="0"/>
                      <w:marTop w:val="0"/>
                      <w:marBottom w:val="0"/>
                      <w:divBdr>
                        <w:top w:val="none" w:sz="0" w:space="0" w:color="auto"/>
                        <w:left w:val="none" w:sz="0" w:space="0" w:color="auto"/>
                        <w:bottom w:val="none" w:sz="0" w:space="0" w:color="auto"/>
                        <w:right w:val="none" w:sz="0" w:space="0" w:color="auto"/>
                      </w:divBdr>
                    </w:div>
                    <w:div w:id="819007669">
                      <w:marLeft w:val="0"/>
                      <w:marRight w:val="0"/>
                      <w:marTop w:val="0"/>
                      <w:marBottom w:val="0"/>
                      <w:divBdr>
                        <w:top w:val="none" w:sz="0" w:space="0" w:color="auto"/>
                        <w:left w:val="none" w:sz="0" w:space="0" w:color="auto"/>
                        <w:bottom w:val="none" w:sz="0" w:space="0" w:color="auto"/>
                        <w:right w:val="none" w:sz="0" w:space="0" w:color="auto"/>
                      </w:divBdr>
                    </w:div>
                    <w:div w:id="122189453">
                      <w:marLeft w:val="0"/>
                      <w:marRight w:val="0"/>
                      <w:marTop w:val="0"/>
                      <w:marBottom w:val="0"/>
                      <w:divBdr>
                        <w:top w:val="none" w:sz="0" w:space="0" w:color="auto"/>
                        <w:left w:val="none" w:sz="0" w:space="0" w:color="auto"/>
                        <w:bottom w:val="none" w:sz="0" w:space="0" w:color="auto"/>
                        <w:right w:val="none" w:sz="0" w:space="0" w:color="auto"/>
                      </w:divBdr>
                    </w:div>
                    <w:div w:id="794836205">
                      <w:marLeft w:val="0"/>
                      <w:marRight w:val="0"/>
                      <w:marTop w:val="0"/>
                      <w:marBottom w:val="0"/>
                      <w:divBdr>
                        <w:top w:val="none" w:sz="0" w:space="0" w:color="auto"/>
                        <w:left w:val="none" w:sz="0" w:space="0" w:color="auto"/>
                        <w:bottom w:val="none" w:sz="0" w:space="0" w:color="auto"/>
                        <w:right w:val="none" w:sz="0" w:space="0" w:color="auto"/>
                      </w:divBdr>
                    </w:div>
                    <w:div w:id="1753965174">
                      <w:marLeft w:val="0"/>
                      <w:marRight w:val="0"/>
                      <w:marTop w:val="0"/>
                      <w:marBottom w:val="0"/>
                      <w:divBdr>
                        <w:top w:val="none" w:sz="0" w:space="0" w:color="auto"/>
                        <w:left w:val="none" w:sz="0" w:space="0" w:color="auto"/>
                        <w:bottom w:val="none" w:sz="0" w:space="0" w:color="auto"/>
                        <w:right w:val="none" w:sz="0" w:space="0" w:color="auto"/>
                      </w:divBdr>
                    </w:div>
                    <w:div w:id="2027635552">
                      <w:marLeft w:val="0"/>
                      <w:marRight w:val="0"/>
                      <w:marTop w:val="0"/>
                      <w:marBottom w:val="0"/>
                      <w:divBdr>
                        <w:top w:val="none" w:sz="0" w:space="0" w:color="auto"/>
                        <w:left w:val="none" w:sz="0" w:space="0" w:color="auto"/>
                        <w:bottom w:val="none" w:sz="0" w:space="0" w:color="auto"/>
                        <w:right w:val="none" w:sz="0" w:space="0" w:color="auto"/>
                      </w:divBdr>
                    </w:div>
                    <w:div w:id="1314796029">
                      <w:marLeft w:val="0"/>
                      <w:marRight w:val="0"/>
                      <w:marTop w:val="0"/>
                      <w:marBottom w:val="0"/>
                      <w:divBdr>
                        <w:top w:val="none" w:sz="0" w:space="0" w:color="auto"/>
                        <w:left w:val="none" w:sz="0" w:space="0" w:color="auto"/>
                        <w:bottom w:val="none" w:sz="0" w:space="0" w:color="auto"/>
                        <w:right w:val="none" w:sz="0" w:space="0" w:color="auto"/>
                      </w:divBdr>
                    </w:div>
                    <w:div w:id="1139422613">
                      <w:marLeft w:val="0"/>
                      <w:marRight w:val="0"/>
                      <w:marTop w:val="0"/>
                      <w:marBottom w:val="0"/>
                      <w:divBdr>
                        <w:top w:val="none" w:sz="0" w:space="0" w:color="auto"/>
                        <w:left w:val="none" w:sz="0" w:space="0" w:color="auto"/>
                        <w:bottom w:val="none" w:sz="0" w:space="0" w:color="auto"/>
                        <w:right w:val="none" w:sz="0" w:space="0" w:color="auto"/>
                      </w:divBdr>
                    </w:div>
                    <w:div w:id="659650408">
                      <w:marLeft w:val="0"/>
                      <w:marRight w:val="0"/>
                      <w:marTop w:val="0"/>
                      <w:marBottom w:val="0"/>
                      <w:divBdr>
                        <w:top w:val="none" w:sz="0" w:space="0" w:color="auto"/>
                        <w:left w:val="none" w:sz="0" w:space="0" w:color="auto"/>
                        <w:bottom w:val="none" w:sz="0" w:space="0" w:color="auto"/>
                        <w:right w:val="none" w:sz="0" w:space="0" w:color="auto"/>
                      </w:divBdr>
                    </w:div>
                    <w:div w:id="156846584">
                      <w:marLeft w:val="0"/>
                      <w:marRight w:val="0"/>
                      <w:marTop w:val="0"/>
                      <w:marBottom w:val="0"/>
                      <w:divBdr>
                        <w:top w:val="none" w:sz="0" w:space="0" w:color="auto"/>
                        <w:left w:val="none" w:sz="0" w:space="0" w:color="auto"/>
                        <w:bottom w:val="none" w:sz="0" w:space="0" w:color="auto"/>
                        <w:right w:val="none" w:sz="0" w:space="0" w:color="auto"/>
                      </w:divBdr>
                    </w:div>
                    <w:div w:id="1476415586">
                      <w:marLeft w:val="0"/>
                      <w:marRight w:val="0"/>
                      <w:marTop w:val="0"/>
                      <w:marBottom w:val="0"/>
                      <w:divBdr>
                        <w:top w:val="none" w:sz="0" w:space="0" w:color="auto"/>
                        <w:left w:val="none" w:sz="0" w:space="0" w:color="auto"/>
                        <w:bottom w:val="none" w:sz="0" w:space="0" w:color="auto"/>
                        <w:right w:val="none" w:sz="0" w:space="0" w:color="auto"/>
                      </w:divBdr>
                    </w:div>
                    <w:div w:id="1600062148">
                      <w:marLeft w:val="0"/>
                      <w:marRight w:val="0"/>
                      <w:marTop w:val="0"/>
                      <w:marBottom w:val="0"/>
                      <w:divBdr>
                        <w:top w:val="none" w:sz="0" w:space="0" w:color="auto"/>
                        <w:left w:val="none" w:sz="0" w:space="0" w:color="auto"/>
                        <w:bottom w:val="none" w:sz="0" w:space="0" w:color="auto"/>
                        <w:right w:val="none" w:sz="0" w:space="0" w:color="auto"/>
                      </w:divBdr>
                    </w:div>
                    <w:div w:id="829521717">
                      <w:marLeft w:val="0"/>
                      <w:marRight w:val="0"/>
                      <w:marTop w:val="0"/>
                      <w:marBottom w:val="0"/>
                      <w:divBdr>
                        <w:top w:val="none" w:sz="0" w:space="0" w:color="auto"/>
                        <w:left w:val="none" w:sz="0" w:space="0" w:color="auto"/>
                        <w:bottom w:val="none" w:sz="0" w:space="0" w:color="auto"/>
                        <w:right w:val="none" w:sz="0" w:space="0" w:color="auto"/>
                      </w:divBdr>
                    </w:div>
                    <w:div w:id="1051078680">
                      <w:marLeft w:val="0"/>
                      <w:marRight w:val="0"/>
                      <w:marTop w:val="0"/>
                      <w:marBottom w:val="0"/>
                      <w:divBdr>
                        <w:top w:val="none" w:sz="0" w:space="0" w:color="auto"/>
                        <w:left w:val="none" w:sz="0" w:space="0" w:color="auto"/>
                        <w:bottom w:val="none" w:sz="0" w:space="0" w:color="auto"/>
                        <w:right w:val="none" w:sz="0" w:space="0" w:color="auto"/>
                      </w:divBdr>
                    </w:div>
                    <w:div w:id="632755448">
                      <w:marLeft w:val="0"/>
                      <w:marRight w:val="0"/>
                      <w:marTop w:val="0"/>
                      <w:marBottom w:val="0"/>
                      <w:divBdr>
                        <w:top w:val="none" w:sz="0" w:space="0" w:color="auto"/>
                        <w:left w:val="none" w:sz="0" w:space="0" w:color="auto"/>
                        <w:bottom w:val="none" w:sz="0" w:space="0" w:color="auto"/>
                        <w:right w:val="none" w:sz="0" w:space="0" w:color="auto"/>
                      </w:divBdr>
                    </w:div>
                    <w:div w:id="258177663">
                      <w:marLeft w:val="0"/>
                      <w:marRight w:val="0"/>
                      <w:marTop w:val="0"/>
                      <w:marBottom w:val="0"/>
                      <w:divBdr>
                        <w:top w:val="none" w:sz="0" w:space="0" w:color="auto"/>
                        <w:left w:val="none" w:sz="0" w:space="0" w:color="auto"/>
                        <w:bottom w:val="none" w:sz="0" w:space="0" w:color="auto"/>
                        <w:right w:val="none" w:sz="0" w:space="0" w:color="auto"/>
                      </w:divBdr>
                    </w:div>
                    <w:div w:id="195627563">
                      <w:marLeft w:val="0"/>
                      <w:marRight w:val="0"/>
                      <w:marTop w:val="0"/>
                      <w:marBottom w:val="0"/>
                      <w:divBdr>
                        <w:top w:val="none" w:sz="0" w:space="0" w:color="auto"/>
                        <w:left w:val="none" w:sz="0" w:space="0" w:color="auto"/>
                        <w:bottom w:val="none" w:sz="0" w:space="0" w:color="auto"/>
                        <w:right w:val="none" w:sz="0" w:space="0" w:color="auto"/>
                      </w:divBdr>
                    </w:div>
                    <w:div w:id="489911525">
                      <w:marLeft w:val="0"/>
                      <w:marRight w:val="0"/>
                      <w:marTop w:val="0"/>
                      <w:marBottom w:val="0"/>
                      <w:divBdr>
                        <w:top w:val="none" w:sz="0" w:space="0" w:color="auto"/>
                        <w:left w:val="none" w:sz="0" w:space="0" w:color="auto"/>
                        <w:bottom w:val="none" w:sz="0" w:space="0" w:color="auto"/>
                        <w:right w:val="none" w:sz="0" w:space="0" w:color="auto"/>
                      </w:divBdr>
                    </w:div>
                  </w:divsChild>
                </w:div>
                <w:div w:id="791292363">
                  <w:marLeft w:val="0"/>
                  <w:marRight w:val="0"/>
                  <w:marTop w:val="0"/>
                  <w:marBottom w:val="0"/>
                  <w:divBdr>
                    <w:top w:val="none" w:sz="0" w:space="0" w:color="auto"/>
                    <w:left w:val="none" w:sz="0" w:space="0" w:color="auto"/>
                    <w:bottom w:val="none" w:sz="0" w:space="0" w:color="auto"/>
                    <w:right w:val="none" w:sz="0" w:space="0" w:color="auto"/>
                  </w:divBdr>
                  <w:divsChild>
                    <w:div w:id="870725928">
                      <w:marLeft w:val="0"/>
                      <w:marRight w:val="0"/>
                      <w:marTop w:val="0"/>
                      <w:marBottom w:val="0"/>
                      <w:divBdr>
                        <w:top w:val="none" w:sz="0" w:space="0" w:color="auto"/>
                        <w:left w:val="none" w:sz="0" w:space="0" w:color="auto"/>
                        <w:bottom w:val="none" w:sz="0" w:space="0" w:color="auto"/>
                        <w:right w:val="none" w:sz="0" w:space="0" w:color="auto"/>
                      </w:divBdr>
                    </w:div>
                    <w:div w:id="1208225317">
                      <w:marLeft w:val="0"/>
                      <w:marRight w:val="0"/>
                      <w:marTop w:val="0"/>
                      <w:marBottom w:val="0"/>
                      <w:divBdr>
                        <w:top w:val="none" w:sz="0" w:space="0" w:color="auto"/>
                        <w:left w:val="none" w:sz="0" w:space="0" w:color="auto"/>
                        <w:bottom w:val="none" w:sz="0" w:space="0" w:color="auto"/>
                        <w:right w:val="none" w:sz="0" w:space="0" w:color="auto"/>
                      </w:divBdr>
                    </w:div>
                  </w:divsChild>
                </w:div>
                <w:div w:id="1946384111">
                  <w:marLeft w:val="0"/>
                  <w:marRight w:val="0"/>
                  <w:marTop w:val="0"/>
                  <w:marBottom w:val="0"/>
                  <w:divBdr>
                    <w:top w:val="none" w:sz="0" w:space="0" w:color="auto"/>
                    <w:left w:val="none" w:sz="0" w:space="0" w:color="auto"/>
                    <w:bottom w:val="none" w:sz="0" w:space="0" w:color="auto"/>
                    <w:right w:val="none" w:sz="0" w:space="0" w:color="auto"/>
                  </w:divBdr>
                  <w:divsChild>
                    <w:div w:id="1906641437">
                      <w:marLeft w:val="0"/>
                      <w:marRight w:val="0"/>
                      <w:marTop w:val="0"/>
                      <w:marBottom w:val="0"/>
                      <w:divBdr>
                        <w:top w:val="none" w:sz="0" w:space="0" w:color="auto"/>
                        <w:left w:val="none" w:sz="0" w:space="0" w:color="auto"/>
                        <w:bottom w:val="none" w:sz="0" w:space="0" w:color="auto"/>
                        <w:right w:val="none" w:sz="0" w:space="0" w:color="auto"/>
                      </w:divBdr>
                    </w:div>
                    <w:div w:id="2102753974">
                      <w:marLeft w:val="0"/>
                      <w:marRight w:val="0"/>
                      <w:marTop w:val="0"/>
                      <w:marBottom w:val="0"/>
                      <w:divBdr>
                        <w:top w:val="none" w:sz="0" w:space="0" w:color="auto"/>
                        <w:left w:val="none" w:sz="0" w:space="0" w:color="auto"/>
                        <w:bottom w:val="none" w:sz="0" w:space="0" w:color="auto"/>
                        <w:right w:val="none" w:sz="0" w:space="0" w:color="auto"/>
                      </w:divBdr>
                    </w:div>
                    <w:div w:id="1320575094">
                      <w:marLeft w:val="0"/>
                      <w:marRight w:val="0"/>
                      <w:marTop w:val="0"/>
                      <w:marBottom w:val="0"/>
                      <w:divBdr>
                        <w:top w:val="none" w:sz="0" w:space="0" w:color="auto"/>
                        <w:left w:val="none" w:sz="0" w:space="0" w:color="auto"/>
                        <w:bottom w:val="none" w:sz="0" w:space="0" w:color="auto"/>
                        <w:right w:val="none" w:sz="0" w:space="0" w:color="auto"/>
                      </w:divBdr>
                    </w:div>
                    <w:div w:id="872110257">
                      <w:marLeft w:val="0"/>
                      <w:marRight w:val="0"/>
                      <w:marTop w:val="0"/>
                      <w:marBottom w:val="0"/>
                      <w:divBdr>
                        <w:top w:val="none" w:sz="0" w:space="0" w:color="auto"/>
                        <w:left w:val="none" w:sz="0" w:space="0" w:color="auto"/>
                        <w:bottom w:val="none" w:sz="0" w:space="0" w:color="auto"/>
                        <w:right w:val="none" w:sz="0" w:space="0" w:color="auto"/>
                      </w:divBdr>
                    </w:div>
                    <w:div w:id="379332297">
                      <w:marLeft w:val="0"/>
                      <w:marRight w:val="0"/>
                      <w:marTop w:val="0"/>
                      <w:marBottom w:val="0"/>
                      <w:divBdr>
                        <w:top w:val="none" w:sz="0" w:space="0" w:color="auto"/>
                        <w:left w:val="none" w:sz="0" w:space="0" w:color="auto"/>
                        <w:bottom w:val="none" w:sz="0" w:space="0" w:color="auto"/>
                        <w:right w:val="none" w:sz="0" w:space="0" w:color="auto"/>
                      </w:divBdr>
                    </w:div>
                    <w:div w:id="2031299168">
                      <w:marLeft w:val="0"/>
                      <w:marRight w:val="0"/>
                      <w:marTop w:val="0"/>
                      <w:marBottom w:val="0"/>
                      <w:divBdr>
                        <w:top w:val="none" w:sz="0" w:space="0" w:color="auto"/>
                        <w:left w:val="none" w:sz="0" w:space="0" w:color="auto"/>
                        <w:bottom w:val="none" w:sz="0" w:space="0" w:color="auto"/>
                        <w:right w:val="none" w:sz="0" w:space="0" w:color="auto"/>
                      </w:divBdr>
                    </w:div>
                    <w:div w:id="1002007753">
                      <w:marLeft w:val="0"/>
                      <w:marRight w:val="0"/>
                      <w:marTop w:val="0"/>
                      <w:marBottom w:val="0"/>
                      <w:divBdr>
                        <w:top w:val="none" w:sz="0" w:space="0" w:color="auto"/>
                        <w:left w:val="none" w:sz="0" w:space="0" w:color="auto"/>
                        <w:bottom w:val="none" w:sz="0" w:space="0" w:color="auto"/>
                        <w:right w:val="none" w:sz="0" w:space="0" w:color="auto"/>
                      </w:divBdr>
                    </w:div>
                    <w:div w:id="261649233">
                      <w:marLeft w:val="0"/>
                      <w:marRight w:val="0"/>
                      <w:marTop w:val="0"/>
                      <w:marBottom w:val="0"/>
                      <w:divBdr>
                        <w:top w:val="none" w:sz="0" w:space="0" w:color="auto"/>
                        <w:left w:val="none" w:sz="0" w:space="0" w:color="auto"/>
                        <w:bottom w:val="none" w:sz="0" w:space="0" w:color="auto"/>
                        <w:right w:val="none" w:sz="0" w:space="0" w:color="auto"/>
                      </w:divBdr>
                    </w:div>
                    <w:div w:id="161288233">
                      <w:marLeft w:val="0"/>
                      <w:marRight w:val="0"/>
                      <w:marTop w:val="0"/>
                      <w:marBottom w:val="0"/>
                      <w:divBdr>
                        <w:top w:val="none" w:sz="0" w:space="0" w:color="auto"/>
                        <w:left w:val="none" w:sz="0" w:space="0" w:color="auto"/>
                        <w:bottom w:val="none" w:sz="0" w:space="0" w:color="auto"/>
                        <w:right w:val="none" w:sz="0" w:space="0" w:color="auto"/>
                      </w:divBdr>
                    </w:div>
                    <w:div w:id="2132740809">
                      <w:marLeft w:val="0"/>
                      <w:marRight w:val="0"/>
                      <w:marTop w:val="0"/>
                      <w:marBottom w:val="0"/>
                      <w:divBdr>
                        <w:top w:val="none" w:sz="0" w:space="0" w:color="auto"/>
                        <w:left w:val="none" w:sz="0" w:space="0" w:color="auto"/>
                        <w:bottom w:val="none" w:sz="0" w:space="0" w:color="auto"/>
                        <w:right w:val="none" w:sz="0" w:space="0" w:color="auto"/>
                      </w:divBdr>
                    </w:div>
                    <w:div w:id="1431271557">
                      <w:marLeft w:val="0"/>
                      <w:marRight w:val="0"/>
                      <w:marTop w:val="0"/>
                      <w:marBottom w:val="0"/>
                      <w:divBdr>
                        <w:top w:val="none" w:sz="0" w:space="0" w:color="auto"/>
                        <w:left w:val="none" w:sz="0" w:space="0" w:color="auto"/>
                        <w:bottom w:val="none" w:sz="0" w:space="0" w:color="auto"/>
                        <w:right w:val="none" w:sz="0" w:space="0" w:color="auto"/>
                      </w:divBdr>
                    </w:div>
                    <w:div w:id="792404206">
                      <w:marLeft w:val="0"/>
                      <w:marRight w:val="0"/>
                      <w:marTop w:val="0"/>
                      <w:marBottom w:val="0"/>
                      <w:divBdr>
                        <w:top w:val="none" w:sz="0" w:space="0" w:color="auto"/>
                        <w:left w:val="none" w:sz="0" w:space="0" w:color="auto"/>
                        <w:bottom w:val="none" w:sz="0" w:space="0" w:color="auto"/>
                        <w:right w:val="none" w:sz="0" w:space="0" w:color="auto"/>
                      </w:divBdr>
                    </w:div>
                    <w:div w:id="1266111334">
                      <w:marLeft w:val="0"/>
                      <w:marRight w:val="0"/>
                      <w:marTop w:val="0"/>
                      <w:marBottom w:val="0"/>
                      <w:divBdr>
                        <w:top w:val="none" w:sz="0" w:space="0" w:color="auto"/>
                        <w:left w:val="none" w:sz="0" w:space="0" w:color="auto"/>
                        <w:bottom w:val="none" w:sz="0" w:space="0" w:color="auto"/>
                        <w:right w:val="none" w:sz="0" w:space="0" w:color="auto"/>
                      </w:divBdr>
                    </w:div>
                    <w:div w:id="540020107">
                      <w:marLeft w:val="0"/>
                      <w:marRight w:val="0"/>
                      <w:marTop w:val="0"/>
                      <w:marBottom w:val="0"/>
                      <w:divBdr>
                        <w:top w:val="none" w:sz="0" w:space="0" w:color="auto"/>
                        <w:left w:val="none" w:sz="0" w:space="0" w:color="auto"/>
                        <w:bottom w:val="none" w:sz="0" w:space="0" w:color="auto"/>
                        <w:right w:val="none" w:sz="0" w:space="0" w:color="auto"/>
                      </w:divBdr>
                    </w:div>
                    <w:div w:id="232357121">
                      <w:marLeft w:val="0"/>
                      <w:marRight w:val="0"/>
                      <w:marTop w:val="0"/>
                      <w:marBottom w:val="0"/>
                      <w:divBdr>
                        <w:top w:val="none" w:sz="0" w:space="0" w:color="auto"/>
                        <w:left w:val="none" w:sz="0" w:space="0" w:color="auto"/>
                        <w:bottom w:val="none" w:sz="0" w:space="0" w:color="auto"/>
                        <w:right w:val="none" w:sz="0" w:space="0" w:color="auto"/>
                      </w:divBdr>
                    </w:div>
                    <w:div w:id="898636260">
                      <w:marLeft w:val="0"/>
                      <w:marRight w:val="0"/>
                      <w:marTop w:val="0"/>
                      <w:marBottom w:val="0"/>
                      <w:divBdr>
                        <w:top w:val="none" w:sz="0" w:space="0" w:color="auto"/>
                        <w:left w:val="none" w:sz="0" w:space="0" w:color="auto"/>
                        <w:bottom w:val="none" w:sz="0" w:space="0" w:color="auto"/>
                        <w:right w:val="none" w:sz="0" w:space="0" w:color="auto"/>
                      </w:divBdr>
                    </w:div>
                    <w:div w:id="1285847181">
                      <w:marLeft w:val="0"/>
                      <w:marRight w:val="0"/>
                      <w:marTop w:val="0"/>
                      <w:marBottom w:val="0"/>
                      <w:divBdr>
                        <w:top w:val="none" w:sz="0" w:space="0" w:color="auto"/>
                        <w:left w:val="none" w:sz="0" w:space="0" w:color="auto"/>
                        <w:bottom w:val="none" w:sz="0" w:space="0" w:color="auto"/>
                        <w:right w:val="none" w:sz="0" w:space="0" w:color="auto"/>
                      </w:divBdr>
                    </w:div>
                    <w:div w:id="1687167786">
                      <w:marLeft w:val="0"/>
                      <w:marRight w:val="0"/>
                      <w:marTop w:val="0"/>
                      <w:marBottom w:val="0"/>
                      <w:divBdr>
                        <w:top w:val="none" w:sz="0" w:space="0" w:color="auto"/>
                        <w:left w:val="none" w:sz="0" w:space="0" w:color="auto"/>
                        <w:bottom w:val="none" w:sz="0" w:space="0" w:color="auto"/>
                        <w:right w:val="none" w:sz="0" w:space="0" w:color="auto"/>
                      </w:divBdr>
                    </w:div>
                    <w:div w:id="592513337">
                      <w:marLeft w:val="0"/>
                      <w:marRight w:val="0"/>
                      <w:marTop w:val="0"/>
                      <w:marBottom w:val="0"/>
                      <w:divBdr>
                        <w:top w:val="none" w:sz="0" w:space="0" w:color="auto"/>
                        <w:left w:val="none" w:sz="0" w:space="0" w:color="auto"/>
                        <w:bottom w:val="none" w:sz="0" w:space="0" w:color="auto"/>
                        <w:right w:val="none" w:sz="0" w:space="0" w:color="auto"/>
                      </w:divBdr>
                    </w:div>
                    <w:div w:id="1320425777">
                      <w:marLeft w:val="0"/>
                      <w:marRight w:val="0"/>
                      <w:marTop w:val="0"/>
                      <w:marBottom w:val="0"/>
                      <w:divBdr>
                        <w:top w:val="none" w:sz="0" w:space="0" w:color="auto"/>
                        <w:left w:val="none" w:sz="0" w:space="0" w:color="auto"/>
                        <w:bottom w:val="none" w:sz="0" w:space="0" w:color="auto"/>
                        <w:right w:val="none" w:sz="0" w:space="0" w:color="auto"/>
                      </w:divBdr>
                    </w:div>
                  </w:divsChild>
                </w:div>
                <w:div w:id="1175221620">
                  <w:marLeft w:val="0"/>
                  <w:marRight w:val="0"/>
                  <w:marTop w:val="0"/>
                  <w:marBottom w:val="0"/>
                  <w:divBdr>
                    <w:top w:val="none" w:sz="0" w:space="0" w:color="auto"/>
                    <w:left w:val="none" w:sz="0" w:space="0" w:color="auto"/>
                    <w:bottom w:val="none" w:sz="0" w:space="0" w:color="auto"/>
                    <w:right w:val="none" w:sz="0" w:space="0" w:color="auto"/>
                  </w:divBdr>
                  <w:divsChild>
                    <w:div w:id="1543784583">
                      <w:marLeft w:val="0"/>
                      <w:marRight w:val="0"/>
                      <w:marTop w:val="0"/>
                      <w:marBottom w:val="0"/>
                      <w:divBdr>
                        <w:top w:val="none" w:sz="0" w:space="0" w:color="auto"/>
                        <w:left w:val="none" w:sz="0" w:space="0" w:color="auto"/>
                        <w:bottom w:val="none" w:sz="0" w:space="0" w:color="auto"/>
                        <w:right w:val="none" w:sz="0" w:space="0" w:color="auto"/>
                      </w:divBdr>
                    </w:div>
                    <w:div w:id="315650680">
                      <w:marLeft w:val="0"/>
                      <w:marRight w:val="0"/>
                      <w:marTop w:val="0"/>
                      <w:marBottom w:val="0"/>
                      <w:divBdr>
                        <w:top w:val="none" w:sz="0" w:space="0" w:color="auto"/>
                        <w:left w:val="none" w:sz="0" w:space="0" w:color="auto"/>
                        <w:bottom w:val="none" w:sz="0" w:space="0" w:color="auto"/>
                        <w:right w:val="none" w:sz="0" w:space="0" w:color="auto"/>
                      </w:divBdr>
                    </w:div>
                    <w:div w:id="516309582">
                      <w:marLeft w:val="0"/>
                      <w:marRight w:val="0"/>
                      <w:marTop w:val="0"/>
                      <w:marBottom w:val="0"/>
                      <w:divBdr>
                        <w:top w:val="none" w:sz="0" w:space="0" w:color="auto"/>
                        <w:left w:val="none" w:sz="0" w:space="0" w:color="auto"/>
                        <w:bottom w:val="none" w:sz="0" w:space="0" w:color="auto"/>
                        <w:right w:val="none" w:sz="0" w:space="0" w:color="auto"/>
                      </w:divBdr>
                    </w:div>
                    <w:div w:id="1278100969">
                      <w:marLeft w:val="0"/>
                      <w:marRight w:val="0"/>
                      <w:marTop w:val="0"/>
                      <w:marBottom w:val="0"/>
                      <w:divBdr>
                        <w:top w:val="none" w:sz="0" w:space="0" w:color="auto"/>
                        <w:left w:val="none" w:sz="0" w:space="0" w:color="auto"/>
                        <w:bottom w:val="none" w:sz="0" w:space="0" w:color="auto"/>
                        <w:right w:val="none" w:sz="0" w:space="0" w:color="auto"/>
                      </w:divBdr>
                    </w:div>
                    <w:div w:id="275059651">
                      <w:marLeft w:val="0"/>
                      <w:marRight w:val="0"/>
                      <w:marTop w:val="0"/>
                      <w:marBottom w:val="0"/>
                      <w:divBdr>
                        <w:top w:val="none" w:sz="0" w:space="0" w:color="auto"/>
                        <w:left w:val="none" w:sz="0" w:space="0" w:color="auto"/>
                        <w:bottom w:val="none" w:sz="0" w:space="0" w:color="auto"/>
                        <w:right w:val="none" w:sz="0" w:space="0" w:color="auto"/>
                      </w:divBdr>
                    </w:div>
                    <w:div w:id="825512254">
                      <w:marLeft w:val="0"/>
                      <w:marRight w:val="0"/>
                      <w:marTop w:val="0"/>
                      <w:marBottom w:val="0"/>
                      <w:divBdr>
                        <w:top w:val="none" w:sz="0" w:space="0" w:color="auto"/>
                        <w:left w:val="none" w:sz="0" w:space="0" w:color="auto"/>
                        <w:bottom w:val="none" w:sz="0" w:space="0" w:color="auto"/>
                        <w:right w:val="none" w:sz="0" w:space="0" w:color="auto"/>
                      </w:divBdr>
                    </w:div>
                    <w:div w:id="1284271830">
                      <w:marLeft w:val="0"/>
                      <w:marRight w:val="0"/>
                      <w:marTop w:val="0"/>
                      <w:marBottom w:val="0"/>
                      <w:divBdr>
                        <w:top w:val="none" w:sz="0" w:space="0" w:color="auto"/>
                        <w:left w:val="none" w:sz="0" w:space="0" w:color="auto"/>
                        <w:bottom w:val="none" w:sz="0" w:space="0" w:color="auto"/>
                        <w:right w:val="none" w:sz="0" w:space="0" w:color="auto"/>
                      </w:divBdr>
                    </w:div>
                    <w:div w:id="556429374">
                      <w:marLeft w:val="0"/>
                      <w:marRight w:val="0"/>
                      <w:marTop w:val="0"/>
                      <w:marBottom w:val="0"/>
                      <w:divBdr>
                        <w:top w:val="none" w:sz="0" w:space="0" w:color="auto"/>
                        <w:left w:val="none" w:sz="0" w:space="0" w:color="auto"/>
                        <w:bottom w:val="none" w:sz="0" w:space="0" w:color="auto"/>
                        <w:right w:val="none" w:sz="0" w:space="0" w:color="auto"/>
                      </w:divBdr>
                    </w:div>
                    <w:div w:id="617178959">
                      <w:marLeft w:val="0"/>
                      <w:marRight w:val="0"/>
                      <w:marTop w:val="0"/>
                      <w:marBottom w:val="0"/>
                      <w:divBdr>
                        <w:top w:val="none" w:sz="0" w:space="0" w:color="auto"/>
                        <w:left w:val="none" w:sz="0" w:space="0" w:color="auto"/>
                        <w:bottom w:val="none" w:sz="0" w:space="0" w:color="auto"/>
                        <w:right w:val="none" w:sz="0" w:space="0" w:color="auto"/>
                      </w:divBdr>
                    </w:div>
                    <w:div w:id="1927491171">
                      <w:marLeft w:val="0"/>
                      <w:marRight w:val="0"/>
                      <w:marTop w:val="0"/>
                      <w:marBottom w:val="0"/>
                      <w:divBdr>
                        <w:top w:val="none" w:sz="0" w:space="0" w:color="auto"/>
                        <w:left w:val="none" w:sz="0" w:space="0" w:color="auto"/>
                        <w:bottom w:val="none" w:sz="0" w:space="0" w:color="auto"/>
                        <w:right w:val="none" w:sz="0" w:space="0" w:color="auto"/>
                      </w:divBdr>
                    </w:div>
                    <w:div w:id="244999006">
                      <w:marLeft w:val="0"/>
                      <w:marRight w:val="0"/>
                      <w:marTop w:val="0"/>
                      <w:marBottom w:val="0"/>
                      <w:divBdr>
                        <w:top w:val="none" w:sz="0" w:space="0" w:color="auto"/>
                        <w:left w:val="none" w:sz="0" w:space="0" w:color="auto"/>
                        <w:bottom w:val="none" w:sz="0" w:space="0" w:color="auto"/>
                        <w:right w:val="none" w:sz="0" w:space="0" w:color="auto"/>
                      </w:divBdr>
                    </w:div>
                    <w:div w:id="653263860">
                      <w:marLeft w:val="0"/>
                      <w:marRight w:val="0"/>
                      <w:marTop w:val="0"/>
                      <w:marBottom w:val="0"/>
                      <w:divBdr>
                        <w:top w:val="none" w:sz="0" w:space="0" w:color="auto"/>
                        <w:left w:val="none" w:sz="0" w:space="0" w:color="auto"/>
                        <w:bottom w:val="none" w:sz="0" w:space="0" w:color="auto"/>
                        <w:right w:val="none" w:sz="0" w:space="0" w:color="auto"/>
                      </w:divBdr>
                    </w:div>
                    <w:div w:id="798694156">
                      <w:marLeft w:val="0"/>
                      <w:marRight w:val="0"/>
                      <w:marTop w:val="0"/>
                      <w:marBottom w:val="0"/>
                      <w:divBdr>
                        <w:top w:val="none" w:sz="0" w:space="0" w:color="auto"/>
                        <w:left w:val="none" w:sz="0" w:space="0" w:color="auto"/>
                        <w:bottom w:val="none" w:sz="0" w:space="0" w:color="auto"/>
                        <w:right w:val="none" w:sz="0" w:space="0" w:color="auto"/>
                      </w:divBdr>
                    </w:div>
                    <w:div w:id="459496044">
                      <w:marLeft w:val="0"/>
                      <w:marRight w:val="0"/>
                      <w:marTop w:val="0"/>
                      <w:marBottom w:val="0"/>
                      <w:divBdr>
                        <w:top w:val="none" w:sz="0" w:space="0" w:color="auto"/>
                        <w:left w:val="none" w:sz="0" w:space="0" w:color="auto"/>
                        <w:bottom w:val="none" w:sz="0" w:space="0" w:color="auto"/>
                        <w:right w:val="none" w:sz="0" w:space="0" w:color="auto"/>
                      </w:divBdr>
                    </w:div>
                    <w:div w:id="169639446">
                      <w:marLeft w:val="0"/>
                      <w:marRight w:val="0"/>
                      <w:marTop w:val="0"/>
                      <w:marBottom w:val="0"/>
                      <w:divBdr>
                        <w:top w:val="none" w:sz="0" w:space="0" w:color="auto"/>
                        <w:left w:val="none" w:sz="0" w:space="0" w:color="auto"/>
                        <w:bottom w:val="none" w:sz="0" w:space="0" w:color="auto"/>
                        <w:right w:val="none" w:sz="0" w:space="0" w:color="auto"/>
                      </w:divBdr>
                    </w:div>
                    <w:div w:id="1332685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88957">
          <w:marLeft w:val="0"/>
          <w:marRight w:val="0"/>
          <w:marTop w:val="0"/>
          <w:marBottom w:val="0"/>
          <w:divBdr>
            <w:top w:val="none" w:sz="0" w:space="0" w:color="auto"/>
            <w:left w:val="none" w:sz="0" w:space="0" w:color="auto"/>
            <w:bottom w:val="none" w:sz="0" w:space="0" w:color="auto"/>
            <w:right w:val="none" w:sz="0" w:space="0" w:color="auto"/>
          </w:divBdr>
        </w:div>
        <w:div w:id="1250970531">
          <w:marLeft w:val="0"/>
          <w:marRight w:val="0"/>
          <w:marTop w:val="0"/>
          <w:marBottom w:val="0"/>
          <w:divBdr>
            <w:top w:val="none" w:sz="0" w:space="0" w:color="auto"/>
            <w:left w:val="none" w:sz="0" w:space="0" w:color="auto"/>
            <w:bottom w:val="none" w:sz="0" w:space="0" w:color="auto"/>
            <w:right w:val="none" w:sz="0" w:space="0" w:color="auto"/>
          </w:divBdr>
          <w:divsChild>
            <w:div w:id="1708749447">
              <w:marLeft w:val="-75"/>
              <w:marRight w:val="0"/>
              <w:marTop w:val="30"/>
              <w:marBottom w:val="30"/>
              <w:divBdr>
                <w:top w:val="none" w:sz="0" w:space="0" w:color="auto"/>
                <w:left w:val="none" w:sz="0" w:space="0" w:color="auto"/>
                <w:bottom w:val="none" w:sz="0" w:space="0" w:color="auto"/>
                <w:right w:val="none" w:sz="0" w:space="0" w:color="auto"/>
              </w:divBdr>
              <w:divsChild>
                <w:div w:id="1607301495">
                  <w:marLeft w:val="0"/>
                  <w:marRight w:val="0"/>
                  <w:marTop w:val="0"/>
                  <w:marBottom w:val="0"/>
                  <w:divBdr>
                    <w:top w:val="none" w:sz="0" w:space="0" w:color="auto"/>
                    <w:left w:val="none" w:sz="0" w:space="0" w:color="auto"/>
                    <w:bottom w:val="none" w:sz="0" w:space="0" w:color="auto"/>
                    <w:right w:val="none" w:sz="0" w:space="0" w:color="auto"/>
                  </w:divBdr>
                  <w:divsChild>
                    <w:div w:id="1238511632">
                      <w:marLeft w:val="0"/>
                      <w:marRight w:val="0"/>
                      <w:marTop w:val="0"/>
                      <w:marBottom w:val="0"/>
                      <w:divBdr>
                        <w:top w:val="none" w:sz="0" w:space="0" w:color="auto"/>
                        <w:left w:val="none" w:sz="0" w:space="0" w:color="auto"/>
                        <w:bottom w:val="none" w:sz="0" w:space="0" w:color="auto"/>
                        <w:right w:val="none" w:sz="0" w:space="0" w:color="auto"/>
                      </w:divBdr>
                    </w:div>
                  </w:divsChild>
                </w:div>
                <w:div w:id="1368724964">
                  <w:marLeft w:val="0"/>
                  <w:marRight w:val="0"/>
                  <w:marTop w:val="0"/>
                  <w:marBottom w:val="0"/>
                  <w:divBdr>
                    <w:top w:val="none" w:sz="0" w:space="0" w:color="auto"/>
                    <w:left w:val="none" w:sz="0" w:space="0" w:color="auto"/>
                    <w:bottom w:val="none" w:sz="0" w:space="0" w:color="auto"/>
                    <w:right w:val="none" w:sz="0" w:space="0" w:color="auto"/>
                  </w:divBdr>
                  <w:divsChild>
                    <w:div w:id="1900821837">
                      <w:marLeft w:val="0"/>
                      <w:marRight w:val="0"/>
                      <w:marTop w:val="0"/>
                      <w:marBottom w:val="0"/>
                      <w:divBdr>
                        <w:top w:val="none" w:sz="0" w:space="0" w:color="auto"/>
                        <w:left w:val="none" w:sz="0" w:space="0" w:color="auto"/>
                        <w:bottom w:val="none" w:sz="0" w:space="0" w:color="auto"/>
                        <w:right w:val="none" w:sz="0" w:space="0" w:color="auto"/>
                      </w:divBdr>
                    </w:div>
                  </w:divsChild>
                </w:div>
                <w:div w:id="233124386">
                  <w:marLeft w:val="0"/>
                  <w:marRight w:val="0"/>
                  <w:marTop w:val="0"/>
                  <w:marBottom w:val="0"/>
                  <w:divBdr>
                    <w:top w:val="none" w:sz="0" w:space="0" w:color="auto"/>
                    <w:left w:val="none" w:sz="0" w:space="0" w:color="auto"/>
                    <w:bottom w:val="none" w:sz="0" w:space="0" w:color="auto"/>
                    <w:right w:val="none" w:sz="0" w:space="0" w:color="auto"/>
                  </w:divBdr>
                  <w:divsChild>
                    <w:div w:id="1812600322">
                      <w:marLeft w:val="0"/>
                      <w:marRight w:val="0"/>
                      <w:marTop w:val="0"/>
                      <w:marBottom w:val="0"/>
                      <w:divBdr>
                        <w:top w:val="none" w:sz="0" w:space="0" w:color="auto"/>
                        <w:left w:val="none" w:sz="0" w:space="0" w:color="auto"/>
                        <w:bottom w:val="none" w:sz="0" w:space="0" w:color="auto"/>
                        <w:right w:val="none" w:sz="0" w:space="0" w:color="auto"/>
                      </w:divBdr>
                    </w:div>
                    <w:div w:id="1690793963">
                      <w:marLeft w:val="0"/>
                      <w:marRight w:val="0"/>
                      <w:marTop w:val="0"/>
                      <w:marBottom w:val="0"/>
                      <w:divBdr>
                        <w:top w:val="none" w:sz="0" w:space="0" w:color="auto"/>
                        <w:left w:val="none" w:sz="0" w:space="0" w:color="auto"/>
                        <w:bottom w:val="none" w:sz="0" w:space="0" w:color="auto"/>
                        <w:right w:val="none" w:sz="0" w:space="0" w:color="auto"/>
                      </w:divBdr>
                    </w:div>
                  </w:divsChild>
                </w:div>
                <w:div w:id="259602190">
                  <w:marLeft w:val="0"/>
                  <w:marRight w:val="0"/>
                  <w:marTop w:val="0"/>
                  <w:marBottom w:val="0"/>
                  <w:divBdr>
                    <w:top w:val="none" w:sz="0" w:space="0" w:color="auto"/>
                    <w:left w:val="none" w:sz="0" w:space="0" w:color="auto"/>
                    <w:bottom w:val="none" w:sz="0" w:space="0" w:color="auto"/>
                    <w:right w:val="none" w:sz="0" w:space="0" w:color="auto"/>
                  </w:divBdr>
                  <w:divsChild>
                    <w:div w:id="1526942369">
                      <w:marLeft w:val="0"/>
                      <w:marRight w:val="0"/>
                      <w:marTop w:val="0"/>
                      <w:marBottom w:val="0"/>
                      <w:divBdr>
                        <w:top w:val="none" w:sz="0" w:space="0" w:color="auto"/>
                        <w:left w:val="none" w:sz="0" w:space="0" w:color="auto"/>
                        <w:bottom w:val="none" w:sz="0" w:space="0" w:color="auto"/>
                        <w:right w:val="none" w:sz="0" w:space="0" w:color="auto"/>
                      </w:divBdr>
                    </w:div>
                    <w:div w:id="334964108">
                      <w:marLeft w:val="0"/>
                      <w:marRight w:val="0"/>
                      <w:marTop w:val="0"/>
                      <w:marBottom w:val="0"/>
                      <w:divBdr>
                        <w:top w:val="none" w:sz="0" w:space="0" w:color="auto"/>
                        <w:left w:val="none" w:sz="0" w:space="0" w:color="auto"/>
                        <w:bottom w:val="none" w:sz="0" w:space="0" w:color="auto"/>
                        <w:right w:val="none" w:sz="0" w:space="0" w:color="auto"/>
                      </w:divBdr>
                    </w:div>
                  </w:divsChild>
                </w:div>
                <w:div w:id="1222402545">
                  <w:marLeft w:val="0"/>
                  <w:marRight w:val="0"/>
                  <w:marTop w:val="0"/>
                  <w:marBottom w:val="0"/>
                  <w:divBdr>
                    <w:top w:val="none" w:sz="0" w:space="0" w:color="auto"/>
                    <w:left w:val="none" w:sz="0" w:space="0" w:color="auto"/>
                    <w:bottom w:val="none" w:sz="0" w:space="0" w:color="auto"/>
                    <w:right w:val="none" w:sz="0" w:space="0" w:color="auto"/>
                  </w:divBdr>
                  <w:divsChild>
                    <w:div w:id="976837374">
                      <w:marLeft w:val="0"/>
                      <w:marRight w:val="0"/>
                      <w:marTop w:val="0"/>
                      <w:marBottom w:val="0"/>
                      <w:divBdr>
                        <w:top w:val="none" w:sz="0" w:space="0" w:color="auto"/>
                        <w:left w:val="none" w:sz="0" w:space="0" w:color="auto"/>
                        <w:bottom w:val="none" w:sz="0" w:space="0" w:color="auto"/>
                        <w:right w:val="none" w:sz="0" w:space="0" w:color="auto"/>
                      </w:divBdr>
                    </w:div>
                    <w:div w:id="1422793565">
                      <w:marLeft w:val="0"/>
                      <w:marRight w:val="0"/>
                      <w:marTop w:val="0"/>
                      <w:marBottom w:val="0"/>
                      <w:divBdr>
                        <w:top w:val="none" w:sz="0" w:space="0" w:color="auto"/>
                        <w:left w:val="none" w:sz="0" w:space="0" w:color="auto"/>
                        <w:bottom w:val="none" w:sz="0" w:space="0" w:color="auto"/>
                        <w:right w:val="none" w:sz="0" w:space="0" w:color="auto"/>
                      </w:divBdr>
                    </w:div>
                  </w:divsChild>
                </w:div>
                <w:div w:id="646977817">
                  <w:marLeft w:val="0"/>
                  <w:marRight w:val="0"/>
                  <w:marTop w:val="0"/>
                  <w:marBottom w:val="0"/>
                  <w:divBdr>
                    <w:top w:val="none" w:sz="0" w:space="0" w:color="auto"/>
                    <w:left w:val="none" w:sz="0" w:space="0" w:color="auto"/>
                    <w:bottom w:val="none" w:sz="0" w:space="0" w:color="auto"/>
                    <w:right w:val="none" w:sz="0" w:space="0" w:color="auto"/>
                  </w:divBdr>
                  <w:divsChild>
                    <w:div w:id="250433479">
                      <w:marLeft w:val="0"/>
                      <w:marRight w:val="0"/>
                      <w:marTop w:val="0"/>
                      <w:marBottom w:val="0"/>
                      <w:divBdr>
                        <w:top w:val="none" w:sz="0" w:space="0" w:color="auto"/>
                        <w:left w:val="none" w:sz="0" w:space="0" w:color="auto"/>
                        <w:bottom w:val="none" w:sz="0" w:space="0" w:color="auto"/>
                        <w:right w:val="none" w:sz="0" w:space="0" w:color="auto"/>
                      </w:divBdr>
                    </w:div>
                  </w:divsChild>
                </w:div>
                <w:div w:id="1761681705">
                  <w:marLeft w:val="0"/>
                  <w:marRight w:val="0"/>
                  <w:marTop w:val="0"/>
                  <w:marBottom w:val="0"/>
                  <w:divBdr>
                    <w:top w:val="none" w:sz="0" w:space="0" w:color="auto"/>
                    <w:left w:val="none" w:sz="0" w:space="0" w:color="auto"/>
                    <w:bottom w:val="none" w:sz="0" w:space="0" w:color="auto"/>
                    <w:right w:val="none" w:sz="0" w:space="0" w:color="auto"/>
                  </w:divBdr>
                  <w:divsChild>
                    <w:div w:id="1674986150">
                      <w:marLeft w:val="0"/>
                      <w:marRight w:val="0"/>
                      <w:marTop w:val="0"/>
                      <w:marBottom w:val="0"/>
                      <w:divBdr>
                        <w:top w:val="none" w:sz="0" w:space="0" w:color="auto"/>
                        <w:left w:val="none" w:sz="0" w:space="0" w:color="auto"/>
                        <w:bottom w:val="none" w:sz="0" w:space="0" w:color="auto"/>
                        <w:right w:val="none" w:sz="0" w:space="0" w:color="auto"/>
                      </w:divBdr>
                    </w:div>
                  </w:divsChild>
                </w:div>
                <w:div w:id="1840997838">
                  <w:marLeft w:val="0"/>
                  <w:marRight w:val="0"/>
                  <w:marTop w:val="0"/>
                  <w:marBottom w:val="0"/>
                  <w:divBdr>
                    <w:top w:val="none" w:sz="0" w:space="0" w:color="auto"/>
                    <w:left w:val="none" w:sz="0" w:space="0" w:color="auto"/>
                    <w:bottom w:val="none" w:sz="0" w:space="0" w:color="auto"/>
                    <w:right w:val="none" w:sz="0" w:space="0" w:color="auto"/>
                  </w:divBdr>
                  <w:divsChild>
                    <w:div w:id="1146045434">
                      <w:marLeft w:val="0"/>
                      <w:marRight w:val="0"/>
                      <w:marTop w:val="0"/>
                      <w:marBottom w:val="0"/>
                      <w:divBdr>
                        <w:top w:val="none" w:sz="0" w:space="0" w:color="auto"/>
                        <w:left w:val="none" w:sz="0" w:space="0" w:color="auto"/>
                        <w:bottom w:val="none" w:sz="0" w:space="0" w:color="auto"/>
                        <w:right w:val="none" w:sz="0" w:space="0" w:color="auto"/>
                      </w:divBdr>
                    </w:div>
                  </w:divsChild>
                </w:div>
                <w:div w:id="1223173888">
                  <w:marLeft w:val="0"/>
                  <w:marRight w:val="0"/>
                  <w:marTop w:val="0"/>
                  <w:marBottom w:val="0"/>
                  <w:divBdr>
                    <w:top w:val="none" w:sz="0" w:space="0" w:color="auto"/>
                    <w:left w:val="none" w:sz="0" w:space="0" w:color="auto"/>
                    <w:bottom w:val="none" w:sz="0" w:space="0" w:color="auto"/>
                    <w:right w:val="none" w:sz="0" w:space="0" w:color="auto"/>
                  </w:divBdr>
                  <w:divsChild>
                    <w:div w:id="1123764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331273">
          <w:marLeft w:val="0"/>
          <w:marRight w:val="0"/>
          <w:marTop w:val="0"/>
          <w:marBottom w:val="0"/>
          <w:divBdr>
            <w:top w:val="none" w:sz="0" w:space="0" w:color="auto"/>
            <w:left w:val="none" w:sz="0" w:space="0" w:color="auto"/>
            <w:bottom w:val="none" w:sz="0" w:space="0" w:color="auto"/>
            <w:right w:val="none" w:sz="0" w:space="0" w:color="auto"/>
          </w:divBdr>
        </w:div>
        <w:div w:id="1661619773">
          <w:marLeft w:val="0"/>
          <w:marRight w:val="0"/>
          <w:marTop w:val="0"/>
          <w:marBottom w:val="0"/>
          <w:divBdr>
            <w:top w:val="none" w:sz="0" w:space="0" w:color="auto"/>
            <w:left w:val="none" w:sz="0" w:space="0" w:color="auto"/>
            <w:bottom w:val="none" w:sz="0" w:space="0" w:color="auto"/>
            <w:right w:val="none" w:sz="0" w:space="0" w:color="auto"/>
          </w:divBdr>
        </w:div>
        <w:div w:id="538906618">
          <w:marLeft w:val="0"/>
          <w:marRight w:val="0"/>
          <w:marTop w:val="0"/>
          <w:marBottom w:val="0"/>
          <w:divBdr>
            <w:top w:val="none" w:sz="0" w:space="0" w:color="auto"/>
            <w:left w:val="none" w:sz="0" w:space="0" w:color="auto"/>
            <w:bottom w:val="none" w:sz="0" w:space="0" w:color="auto"/>
            <w:right w:val="none" w:sz="0" w:space="0" w:color="auto"/>
          </w:divBdr>
        </w:div>
        <w:div w:id="1488403536">
          <w:marLeft w:val="0"/>
          <w:marRight w:val="0"/>
          <w:marTop w:val="0"/>
          <w:marBottom w:val="0"/>
          <w:divBdr>
            <w:top w:val="none" w:sz="0" w:space="0" w:color="auto"/>
            <w:left w:val="none" w:sz="0" w:space="0" w:color="auto"/>
            <w:bottom w:val="none" w:sz="0" w:space="0" w:color="auto"/>
            <w:right w:val="none" w:sz="0" w:space="0" w:color="auto"/>
          </w:divBdr>
          <w:divsChild>
            <w:div w:id="2031637068">
              <w:marLeft w:val="-75"/>
              <w:marRight w:val="0"/>
              <w:marTop w:val="30"/>
              <w:marBottom w:val="30"/>
              <w:divBdr>
                <w:top w:val="none" w:sz="0" w:space="0" w:color="auto"/>
                <w:left w:val="none" w:sz="0" w:space="0" w:color="auto"/>
                <w:bottom w:val="none" w:sz="0" w:space="0" w:color="auto"/>
                <w:right w:val="none" w:sz="0" w:space="0" w:color="auto"/>
              </w:divBdr>
              <w:divsChild>
                <w:div w:id="1677074481">
                  <w:marLeft w:val="0"/>
                  <w:marRight w:val="0"/>
                  <w:marTop w:val="0"/>
                  <w:marBottom w:val="0"/>
                  <w:divBdr>
                    <w:top w:val="none" w:sz="0" w:space="0" w:color="auto"/>
                    <w:left w:val="none" w:sz="0" w:space="0" w:color="auto"/>
                    <w:bottom w:val="none" w:sz="0" w:space="0" w:color="auto"/>
                    <w:right w:val="none" w:sz="0" w:space="0" w:color="auto"/>
                  </w:divBdr>
                  <w:divsChild>
                    <w:div w:id="9991150">
                      <w:marLeft w:val="0"/>
                      <w:marRight w:val="0"/>
                      <w:marTop w:val="0"/>
                      <w:marBottom w:val="0"/>
                      <w:divBdr>
                        <w:top w:val="none" w:sz="0" w:space="0" w:color="auto"/>
                        <w:left w:val="none" w:sz="0" w:space="0" w:color="auto"/>
                        <w:bottom w:val="none" w:sz="0" w:space="0" w:color="auto"/>
                        <w:right w:val="none" w:sz="0" w:space="0" w:color="auto"/>
                      </w:divBdr>
                    </w:div>
                    <w:div w:id="633415732">
                      <w:marLeft w:val="0"/>
                      <w:marRight w:val="0"/>
                      <w:marTop w:val="0"/>
                      <w:marBottom w:val="0"/>
                      <w:divBdr>
                        <w:top w:val="none" w:sz="0" w:space="0" w:color="auto"/>
                        <w:left w:val="none" w:sz="0" w:space="0" w:color="auto"/>
                        <w:bottom w:val="none" w:sz="0" w:space="0" w:color="auto"/>
                        <w:right w:val="none" w:sz="0" w:space="0" w:color="auto"/>
                      </w:divBdr>
                    </w:div>
                  </w:divsChild>
                </w:div>
                <w:div w:id="1593853255">
                  <w:marLeft w:val="0"/>
                  <w:marRight w:val="0"/>
                  <w:marTop w:val="0"/>
                  <w:marBottom w:val="0"/>
                  <w:divBdr>
                    <w:top w:val="none" w:sz="0" w:space="0" w:color="auto"/>
                    <w:left w:val="none" w:sz="0" w:space="0" w:color="auto"/>
                    <w:bottom w:val="none" w:sz="0" w:space="0" w:color="auto"/>
                    <w:right w:val="none" w:sz="0" w:space="0" w:color="auto"/>
                  </w:divBdr>
                  <w:divsChild>
                    <w:div w:id="2117207587">
                      <w:marLeft w:val="0"/>
                      <w:marRight w:val="0"/>
                      <w:marTop w:val="0"/>
                      <w:marBottom w:val="0"/>
                      <w:divBdr>
                        <w:top w:val="none" w:sz="0" w:space="0" w:color="auto"/>
                        <w:left w:val="none" w:sz="0" w:space="0" w:color="auto"/>
                        <w:bottom w:val="none" w:sz="0" w:space="0" w:color="auto"/>
                        <w:right w:val="none" w:sz="0" w:space="0" w:color="auto"/>
                      </w:divBdr>
                    </w:div>
                    <w:div w:id="1587502">
                      <w:marLeft w:val="0"/>
                      <w:marRight w:val="0"/>
                      <w:marTop w:val="0"/>
                      <w:marBottom w:val="0"/>
                      <w:divBdr>
                        <w:top w:val="none" w:sz="0" w:space="0" w:color="auto"/>
                        <w:left w:val="none" w:sz="0" w:space="0" w:color="auto"/>
                        <w:bottom w:val="none" w:sz="0" w:space="0" w:color="auto"/>
                        <w:right w:val="none" w:sz="0" w:space="0" w:color="auto"/>
                      </w:divBdr>
                    </w:div>
                    <w:div w:id="707724127">
                      <w:marLeft w:val="0"/>
                      <w:marRight w:val="0"/>
                      <w:marTop w:val="0"/>
                      <w:marBottom w:val="0"/>
                      <w:divBdr>
                        <w:top w:val="none" w:sz="0" w:space="0" w:color="auto"/>
                        <w:left w:val="none" w:sz="0" w:space="0" w:color="auto"/>
                        <w:bottom w:val="none" w:sz="0" w:space="0" w:color="auto"/>
                        <w:right w:val="none" w:sz="0" w:space="0" w:color="auto"/>
                      </w:divBdr>
                    </w:div>
                    <w:div w:id="1652562861">
                      <w:marLeft w:val="0"/>
                      <w:marRight w:val="0"/>
                      <w:marTop w:val="0"/>
                      <w:marBottom w:val="0"/>
                      <w:divBdr>
                        <w:top w:val="none" w:sz="0" w:space="0" w:color="auto"/>
                        <w:left w:val="none" w:sz="0" w:space="0" w:color="auto"/>
                        <w:bottom w:val="none" w:sz="0" w:space="0" w:color="auto"/>
                        <w:right w:val="none" w:sz="0" w:space="0" w:color="auto"/>
                      </w:divBdr>
                    </w:div>
                  </w:divsChild>
                </w:div>
                <w:div w:id="587230929">
                  <w:marLeft w:val="0"/>
                  <w:marRight w:val="0"/>
                  <w:marTop w:val="0"/>
                  <w:marBottom w:val="0"/>
                  <w:divBdr>
                    <w:top w:val="none" w:sz="0" w:space="0" w:color="auto"/>
                    <w:left w:val="none" w:sz="0" w:space="0" w:color="auto"/>
                    <w:bottom w:val="none" w:sz="0" w:space="0" w:color="auto"/>
                    <w:right w:val="none" w:sz="0" w:space="0" w:color="auto"/>
                  </w:divBdr>
                  <w:divsChild>
                    <w:div w:id="1425540371">
                      <w:marLeft w:val="0"/>
                      <w:marRight w:val="0"/>
                      <w:marTop w:val="0"/>
                      <w:marBottom w:val="0"/>
                      <w:divBdr>
                        <w:top w:val="none" w:sz="0" w:space="0" w:color="auto"/>
                        <w:left w:val="none" w:sz="0" w:space="0" w:color="auto"/>
                        <w:bottom w:val="none" w:sz="0" w:space="0" w:color="auto"/>
                        <w:right w:val="none" w:sz="0" w:space="0" w:color="auto"/>
                      </w:divBdr>
                    </w:div>
                    <w:div w:id="616722477">
                      <w:marLeft w:val="0"/>
                      <w:marRight w:val="0"/>
                      <w:marTop w:val="0"/>
                      <w:marBottom w:val="0"/>
                      <w:divBdr>
                        <w:top w:val="none" w:sz="0" w:space="0" w:color="auto"/>
                        <w:left w:val="none" w:sz="0" w:space="0" w:color="auto"/>
                        <w:bottom w:val="none" w:sz="0" w:space="0" w:color="auto"/>
                        <w:right w:val="none" w:sz="0" w:space="0" w:color="auto"/>
                      </w:divBdr>
                    </w:div>
                  </w:divsChild>
                </w:div>
                <w:div w:id="746802999">
                  <w:marLeft w:val="0"/>
                  <w:marRight w:val="0"/>
                  <w:marTop w:val="0"/>
                  <w:marBottom w:val="0"/>
                  <w:divBdr>
                    <w:top w:val="none" w:sz="0" w:space="0" w:color="auto"/>
                    <w:left w:val="none" w:sz="0" w:space="0" w:color="auto"/>
                    <w:bottom w:val="none" w:sz="0" w:space="0" w:color="auto"/>
                    <w:right w:val="none" w:sz="0" w:space="0" w:color="auto"/>
                  </w:divBdr>
                  <w:divsChild>
                    <w:div w:id="1915121280">
                      <w:marLeft w:val="0"/>
                      <w:marRight w:val="0"/>
                      <w:marTop w:val="0"/>
                      <w:marBottom w:val="0"/>
                      <w:divBdr>
                        <w:top w:val="none" w:sz="0" w:space="0" w:color="auto"/>
                        <w:left w:val="none" w:sz="0" w:space="0" w:color="auto"/>
                        <w:bottom w:val="none" w:sz="0" w:space="0" w:color="auto"/>
                        <w:right w:val="none" w:sz="0" w:space="0" w:color="auto"/>
                      </w:divBdr>
                    </w:div>
                    <w:div w:id="1528563012">
                      <w:marLeft w:val="0"/>
                      <w:marRight w:val="0"/>
                      <w:marTop w:val="0"/>
                      <w:marBottom w:val="0"/>
                      <w:divBdr>
                        <w:top w:val="none" w:sz="0" w:space="0" w:color="auto"/>
                        <w:left w:val="none" w:sz="0" w:space="0" w:color="auto"/>
                        <w:bottom w:val="none" w:sz="0" w:space="0" w:color="auto"/>
                        <w:right w:val="none" w:sz="0" w:space="0" w:color="auto"/>
                      </w:divBdr>
                    </w:div>
                    <w:div w:id="398552541">
                      <w:marLeft w:val="0"/>
                      <w:marRight w:val="0"/>
                      <w:marTop w:val="0"/>
                      <w:marBottom w:val="0"/>
                      <w:divBdr>
                        <w:top w:val="none" w:sz="0" w:space="0" w:color="auto"/>
                        <w:left w:val="none" w:sz="0" w:space="0" w:color="auto"/>
                        <w:bottom w:val="none" w:sz="0" w:space="0" w:color="auto"/>
                        <w:right w:val="none" w:sz="0" w:space="0" w:color="auto"/>
                      </w:divBdr>
                    </w:div>
                    <w:div w:id="1693728697">
                      <w:marLeft w:val="0"/>
                      <w:marRight w:val="0"/>
                      <w:marTop w:val="0"/>
                      <w:marBottom w:val="0"/>
                      <w:divBdr>
                        <w:top w:val="none" w:sz="0" w:space="0" w:color="auto"/>
                        <w:left w:val="none" w:sz="0" w:space="0" w:color="auto"/>
                        <w:bottom w:val="none" w:sz="0" w:space="0" w:color="auto"/>
                        <w:right w:val="none" w:sz="0" w:space="0" w:color="auto"/>
                      </w:divBdr>
                    </w:div>
                    <w:div w:id="613905374">
                      <w:marLeft w:val="0"/>
                      <w:marRight w:val="0"/>
                      <w:marTop w:val="0"/>
                      <w:marBottom w:val="0"/>
                      <w:divBdr>
                        <w:top w:val="none" w:sz="0" w:space="0" w:color="auto"/>
                        <w:left w:val="none" w:sz="0" w:space="0" w:color="auto"/>
                        <w:bottom w:val="none" w:sz="0" w:space="0" w:color="auto"/>
                        <w:right w:val="none" w:sz="0" w:space="0" w:color="auto"/>
                      </w:divBdr>
                    </w:div>
                  </w:divsChild>
                </w:div>
                <w:div w:id="543443876">
                  <w:marLeft w:val="0"/>
                  <w:marRight w:val="0"/>
                  <w:marTop w:val="0"/>
                  <w:marBottom w:val="0"/>
                  <w:divBdr>
                    <w:top w:val="none" w:sz="0" w:space="0" w:color="auto"/>
                    <w:left w:val="none" w:sz="0" w:space="0" w:color="auto"/>
                    <w:bottom w:val="none" w:sz="0" w:space="0" w:color="auto"/>
                    <w:right w:val="none" w:sz="0" w:space="0" w:color="auto"/>
                  </w:divBdr>
                  <w:divsChild>
                    <w:div w:id="3166476">
                      <w:marLeft w:val="0"/>
                      <w:marRight w:val="0"/>
                      <w:marTop w:val="0"/>
                      <w:marBottom w:val="0"/>
                      <w:divBdr>
                        <w:top w:val="none" w:sz="0" w:space="0" w:color="auto"/>
                        <w:left w:val="none" w:sz="0" w:space="0" w:color="auto"/>
                        <w:bottom w:val="none" w:sz="0" w:space="0" w:color="auto"/>
                        <w:right w:val="none" w:sz="0" w:space="0" w:color="auto"/>
                      </w:divBdr>
                    </w:div>
                    <w:div w:id="1255628210">
                      <w:marLeft w:val="0"/>
                      <w:marRight w:val="0"/>
                      <w:marTop w:val="0"/>
                      <w:marBottom w:val="0"/>
                      <w:divBdr>
                        <w:top w:val="none" w:sz="0" w:space="0" w:color="auto"/>
                        <w:left w:val="none" w:sz="0" w:space="0" w:color="auto"/>
                        <w:bottom w:val="none" w:sz="0" w:space="0" w:color="auto"/>
                        <w:right w:val="none" w:sz="0" w:space="0" w:color="auto"/>
                      </w:divBdr>
                    </w:div>
                  </w:divsChild>
                </w:div>
                <w:div w:id="568927955">
                  <w:marLeft w:val="0"/>
                  <w:marRight w:val="0"/>
                  <w:marTop w:val="0"/>
                  <w:marBottom w:val="0"/>
                  <w:divBdr>
                    <w:top w:val="none" w:sz="0" w:space="0" w:color="auto"/>
                    <w:left w:val="none" w:sz="0" w:space="0" w:color="auto"/>
                    <w:bottom w:val="none" w:sz="0" w:space="0" w:color="auto"/>
                    <w:right w:val="none" w:sz="0" w:space="0" w:color="auto"/>
                  </w:divBdr>
                  <w:divsChild>
                    <w:div w:id="1779376384">
                      <w:marLeft w:val="0"/>
                      <w:marRight w:val="0"/>
                      <w:marTop w:val="0"/>
                      <w:marBottom w:val="0"/>
                      <w:divBdr>
                        <w:top w:val="none" w:sz="0" w:space="0" w:color="auto"/>
                        <w:left w:val="none" w:sz="0" w:space="0" w:color="auto"/>
                        <w:bottom w:val="none" w:sz="0" w:space="0" w:color="auto"/>
                        <w:right w:val="none" w:sz="0" w:space="0" w:color="auto"/>
                      </w:divBdr>
                    </w:div>
                    <w:div w:id="59645766">
                      <w:marLeft w:val="0"/>
                      <w:marRight w:val="0"/>
                      <w:marTop w:val="0"/>
                      <w:marBottom w:val="0"/>
                      <w:divBdr>
                        <w:top w:val="none" w:sz="0" w:space="0" w:color="auto"/>
                        <w:left w:val="none" w:sz="0" w:space="0" w:color="auto"/>
                        <w:bottom w:val="none" w:sz="0" w:space="0" w:color="auto"/>
                        <w:right w:val="none" w:sz="0" w:space="0" w:color="auto"/>
                      </w:divBdr>
                    </w:div>
                    <w:div w:id="1111318748">
                      <w:marLeft w:val="0"/>
                      <w:marRight w:val="0"/>
                      <w:marTop w:val="0"/>
                      <w:marBottom w:val="0"/>
                      <w:divBdr>
                        <w:top w:val="none" w:sz="0" w:space="0" w:color="auto"/>
                        <w:left w:val="none" w:sz="0" w:space="0" w:color="auto"/>
                        <w:bottom w:val="none" w:sz="0" w:space="0" w:color="auto"/>
                        <w:right w:val="none" w:sz="0" w:space="0" w:color="auto"/>
                      </w:divBdr>
                    </w:div>
                    <w:div w:id="1984043746">
                      <w:marLeft w:val="0"/>
                      <w:marRight w:val="0"/>
                      <w:marTop w:val="0"/>
                      <w:marBottom w:val="0"/>
                      <w:divBdr>
                        <w:top w:val="none" w:sz="0" w:space="0" w:color="auto"/>
                        <w:left w:val="none" w:sz="0" w:space="0" w:color="auto"/>
                        <w:bottom w:val="none" w:sz="0" w:space="0" w:color="auto"/>
                        <w:right w:val="none" w:sz="0" w:space="0" w:color="auto"/>
                      </w:divBdr>
                    </w:div>
                    <w:div w:id="1728723932">
                      <w:marLeft w:val="0"/>
                      <w:marRight w:val="0"/>
                      <w:marTop w:val="0"/>
                      <w:marBottom w:val="0"/>
                      <w:divBdr>
                        <w:top w:val="none" w:sz="0" w:space="0" w:color="auto"/>
                        <w:left w:val="none" w:sz="0" w:space="0" w:color="auto"/>
                        <w:bottom w:val="none" w:sz="0" w:space="0" w:color="auto"/>
                        <w:right w:val="none" w:sz="0" w:space="0" w:color="auto"/>
                      </w:divBdr>
                    </w:div>
                    <w:div w:id="2115174479">
                      <w:marLeft w:val="0"/>
                      <w:marRight w:val="0"/>
                      <w:marTop w:val="0"/>
                      <w:marBottom w:val="0"/>
                      <w:divBdr>
                        <w:top w:val="none" w:sz="0" w:space="0" w:color="auto"/>
                        <w:left w:val="none" w:sz="0" w:space="0" w:color="auto"/>
                        <w:bottom w:val="none" w:sz="0" w:space="0" w:color="auto"/>
                        <w:right w:val="none" w:sz="0" w:space="0" w:color="auto"/>
                      </w:divBdr>
                    </w:div>
                    <w:div w:id="190247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4590972">
          <w:marLeft w:val="0"/>
          <w:marRight w:val="0"/>
          <w:marTop w:val="0"/>
          <w:marBottom w:val="0"/>
          <w:divBdr>
            <w:top w:val="none" w:sz="0" w:space="0" w:color="auto"/>
            <w:left w:val="none" w:sz="0" w:space="0" w:color="auto"/>
            <w:bottom w:val="none" w:sz="0" w:space="0" w:color="auto"/>
            <w:right w:val="none" w:sz="0" w:space="0" w:color="auto"/>
          </w:divBdr>
        </w:div>
        <w:div w:id="1207336061">
          <w:marLeft w:val="0"/>
          <w:marRight w:val="0"/>
          <w:marTop w:val="0"/>
          <w:marBottom w:val="0"/>
          <w:divBdr>
            <w:top w:val="none" w:sz="0" w:space="0" w:color="auto"/>
            <w:left w:val="none" w:sz="0" w:space="0" w:color="auto"/>
            <w:bottom w:val="none" w:sz="0" w:space="0" w:color="auto"/>
            <w:right w:val="none" w:sz="0" w:space="0" w:color="auto"/>
          </w:divBdr>
        </w:div>
        <w:div w:id="1913808718">
          <w:marLeft w:val="0"/>
          <w:marRight w:val="0"/>
          <w:marTop w:val="0"/>
          <w:marBottom w:val="0"/>
          <w:divBdr>
            <w:top w:val="none" w:sz="0" w:space="0" w:color="auto"/>
            <w:left w:val="none" w:sz="0" w:space="0" w:color="auto"/>
            <w:bottom w:val="none" w:sz="0" w:space="0" w:color="auto"/>
            <w:right w:val="none" w:sz="0" w:space="0" w:color="auto"/>
          </w:divBdr>
        </w:div>
        <w:div w:id="1323702193">
          <w:marLeft w:val="0"/>
          <w:marRight w:val="0"/>
          <w:marTop w:val="0"/>
          <w:marBottom w:val="0"/>
          <w:divBdr>
            <w:top w:val="none" w:sz="0" w:space="0" w:color="auto"/>
            <w:left w:val="none" w:sz="0" w:space="0" w:color="auto"/>
            <w:bottom w:val="none" w:sz="0" w:space="0" w:color="auto"/>
            <w:right w:val="none" w:sz="0" w:space="0" w:color="auto"/>
          </w:divBdr>
        </w:div>
        <w:div w:id="1064992527">
          <w:marLeft w:val="0"/>
          <w:marRight w:val="0"/>
          <w:marTop w:val="0"/>
          <w:marBottom w:val="0"/>
          <w:divBdr>
            <w:top w:val="none" w:sz="0" w:space="0" w:color="auto"/>
            <w:left w:val="none" w:sz="0" w:space="0" w:color="auto"/>
            <w:bottom w:val="none" w:sz="0" w:space="0" w:color="auto"/>
            <w:right w:val="none" w:sz="0" w:space="0" w:color="auto"/>
          </w:divBdr>
          <w:divsChild>
            <w:div w:id="1261989600">
              <w:marLeft w:val="-75"/>
              <w:marRight w:val="0"/>
              <w:marTop w:val="30"/>
              <w:marBottom w:val="30"/>
              <w:divBdr>
                <w:top w:val="none" w:sz="0" w:space="0" w:color="auto"/>
                <w:left w:val="none" w:sz="0" w:space="0" w:color="auto"/>
                <w:bottom w:val="none" w:sz="0" w:space="0" w:color="auto"/>
                <w:right w:val="none" w:sz="0" w:space="0" w:color="auto"/>
              </w:divBdr>
              <w:divsChild>
                <w:div w:id="1210455098">
                  <w:marLeft w:val="0"/>
                  <w:marRight w:val="0"/>
                  <w:marTop w:val="0"/>
                  <w:marBottom w:val="0"/>
                  <w:divBdr>
                    <w:top w:val="none" w:sz="0" w:space="0" w:color="auto"/>
                    <w:left w:val="none" w:sz="0" w:space="0" w:color="auto"/>
                    <w:bottom w:val="none" w:sz="0" w:space="0" w:color="auto"/>
                    <w:right w:val="none" w:sz="0" w:space="0" w:color="auto"/>
                  </w:divBdr>
                  <w:divsChild>
                    <w:div w:id="18506330">
                      <w:marLeft w:val="0"/>
                      <w:marRight w:val="0"/>
                      <w:marTop w:val="0"/>
                      <w:marBottom w:val="0"/>
                      <w:divBdr>
                        <w:top w:val="none" w:sz="0" w:space="0" w:color="auto"/>
                        <w:left w:val="none" w:sz="0" w:space="0" w:color="auto"/>
                        <w:bottom w:val="none" w:sz="0" w:space="0" w:color="auto"/>
                        <w:right w:val="none" w:sz="0" w:space="0" w:color="auto"/>
                      </w:divBdr>
                    </w:div>
                  </w:divsChild>
                </w:div>
                <w:div w:id="1706517735">
                  <w:marLeft w:val="0"/>
                  <w:marRight w:val="0"/>
                  <w:marTop w:val="0"/>
                  <w:marBottom w:val="0"/>
                  <w:divBdr>
                    <w:top w:val="none" w:sz="0" w:space="0" w:color="auto"/>
                    <w:left w:val="none" w:sz="0" w:space="0" w:color="auto"/>
                    <w:bottom w:val="none" w:sz="0" w:space="0" w:color="auto"/>
                    <w:right w:val="none" w:sz="0" w:space="0" w:color="auto"/>
                  </w:divBdr>
                  <w:divsChild>
                    <w:div w:id="2040201305">
                      <w:marLeft w:val="0"/>
                      <w:marRight w:val="0"/>
                      <w:marTop w:val="0"/>
                      <w:marBottom w:val="0"/>
                      <w:divBdr>
                        <w:top w:val="none" w:sz="0" w:space="0" w:color="auto"/>
                        <w:left w:val="none" w:sz="0" w:space="0" w:color="auto"/>
                        <w:bottom w:val="none" w:sz="0" w:space="0" w:color="auto"/>
                        <w:right w:val="none" w:sz="0" w:space="0" w:color="auto"/>
                      </w:divBdr>
                    </w:div>
                  </w:divsChild>
                </w:div>
                <w:div w:id="1586304102">
                  <w:marLeft w:val="0"/>
                  <w:marRight w:val="0"/>
                  <w:marTop w:val="0"/>
                  <w:marBottom w:val="0"/>
                  <w:divBdr>
                    <w:top w:val="none" w:sz="0" w:space="0" w:color="auto"/>
                    <w:left w:val="none" w:sz="0" w:space="0" w:color="auto"/>
                    <w:bottom w:val="none" w:sz="0" w:space="0" w:color="auto"/>
                    <w:right w:val="none" w:sz="0" w:space="0" w:color="auto"/>
                  </w:divBdr>
                  <w:divsChild>
                    <w:div w:id="645208695">
                      <w:marLeft w:val="0"/>
                      <w:marRight w:val="0"/>
                      <w:marTop w:val="0"/>
                      <w:marBottom w:val="0"/>
                      <w:divBdr>
                        <w:top w:val="none" w:sz="0" w:space="0" w:color="auto"/>
                        <w:left w:val="none" w:sz="0" w:space="0" w:color="auto"/>
                        <w:bottom w:val="none" w:sz="0" w:space="0" w:color="auto"/>
                        <w:right w:val="none" w:sz="0" w:space="0" w:color="auto"/>
                      </w:divBdr>
                    </w:div>
                  </w:divsChild>
                </w:div>
                <w:div w:id="1656453482">
                  <w:marLeft w:val="0"/>
                  <w:marRight w:val="0"/>
                  <w:marTop w:val="0"/>
                  <w:marBottom w:val="0"/>
                  <w:divBdr>
                    <w:top w:val="none" w:sz="0" w:space="0" w:color="auto"/>
                    <w:left w:val="none" w:sz="0" w:space="0" w:color="auto"/>
                    <w:bottom w:val="none" w:sz="0" w:space="0" w:color="auto"/>
                    <w:right w:val="none" w:sz="0" w:space="0" w:color="auto"/>
                  </w:divBdr>
                  <w:divsChild>
                    <w:div w:id="468982238">
                      <w:marLeft w:val="0"/>
                      <w:marRight w:val="0"/>
                      <w:marTop w:val="0"/>
                      <w:marBottom w:val="0"/>
                      <w:divBdr>
                        <w:top w:val="none" w:sz="0" w:space="0" w:color="auto"/>
                        <w:left w:val="none" w:sz="0" w:space="0" w:color="auto"/>
                        <w:bottom w:val="none" w:sz="0" w:space="0" w:color="auto"/>
                        <w:right w:val="none" w:sz="0" w:space="0" w:color="auto"/>
                      </w:divBdr>
                    </w:div>
                  </w:divsChild>
                </w:div>
                <w:div w:id="1369185290">
                  <w:marLeft w:val="0"/>
                  <w:marRight w:val="0"/>
                  <w:marTop w:val="0"/>
                  <w:marBottom w:val="0"/>
                  <w:divBdr>
                    <w:top w:val="none" w:sz="0" w:space="0" w:color="auto"/>
                    <w:left w:val="none" w:sz="0" w:space="0" w:color="auto"/>
                    <w:bottom w:val="none" w:sz="0" w:space="0" w:color="auto"/>
                    <w:right w:val="none" w:sz="0" w:space="0" w:color="auto"/>
                  </w:divBdr>
                  <w:divsChild>
                    <w:div w:id="342436075">
                      <w:marLeft w:val="0"/>
                      <w:marRight w:val="0"/>
                      <w:marTop w:val="0"/>
                      <w:marBottom w:val="0"/>
                      <w:divBdr>
                        <w:top w:val="none" w:sz="0" w:space="0" w:color="auto"/>
                        <w:left w:val="none" w:sz="0" w:space="0" w:color="auto"/>
                        <w:bottom w:val="none" w:sz="0" w:space="0" w:color="auto"/>
                        <w:right w:val="none" w:sz="0" w:space="0" w:color="auto"/>
                      </w:divBdr>
                    </w:div>
                  </w:divsChild>
                </w:div>
                <w:div w:id="2049068454">
                  <w:marLeft w:val="0"/>
                  <w:marRight w:val="0"/>
                  <w:marTop w:val="0"/>
                  <w:marBottom w:val="0"/>
                  <w:divBdr>
                    <w:top w:val="none" w:sz="0" w:space="0" w:color="auto"/>
                    <w:left w:val="none" w:sz="0" w:space="0" w:color="auto"/>
                    <w:bottom w:val="none" w:sz="0" w:space="0" w:color="auto"/>
                    <w:right w:val="none" w:sz="0" w:space="0" w:color="auto"/>
                  </w:divBdr>
                  <w:divsChild>
                    <w:div w:id="879896809">
                      <w:marLeft w:val="0"/>
                      <w:marRight w:val="0"/>
                      <w:marTop w:val="0"/>
                      <w:marBottom w:val="0"/>
                      <w:divBdr>
                        <w:top w:val="none" w:sz="0" w:space="0" w:color="auto"/>
                        <w:left w:val="none" w:sz="0" w:space="0" w:color="auto"/>
                        <w:bottom w:val="none" w:sz="0" w:space="0" w:color="auto"/>
                        <w:right w:val="none" w:sz="0" w:space="0" w:color="auto"/>
                      </w:divBdr>
                    </w:div>
                  </w:divsChild>
                </w:div>
                <w:div w:id="2115320843">
                  <w:marLeft w:val="0"/>
                  <w:marRight w:val="0"/>
                  <w:marTop w:val="0"/>
                  <w:marBottom w:val="0"/>
                  <w:divBdr>
                    <w:top w:val="none" w:sz="0" w:space="0" w:color="auto"/>
                    <w:left w:val="none" w:sz="0" w:space="0" w:color="auto"/>
                    <w:bottom w:val="none" w:sz="0" w:space="0" w:color="auto"/>
                    <w:right w:val="none" w:sz="0" w:space="0" w:color="auto"/>
                  </w:divBdr>
                  <w:divsChild>
                    <w:div w:id="1966230470">
                      <w:marLeft w:val="0"/>
                      <w:marRight w:val="0"/>
                      <w:marTop w:val="0"/>
                      <w:marBottom w:val="0"/>
                      <w:divBdr>
                        <w:top w:val="none" w:sz="0" w:space="0" w:color="auto"/>
                        <w:left w:val="none" w:sz="0" w:space="0" w:color="auto"/>
                        <w:bottom w:val="none" w:sz="0" w:space="0" w:color="auto"/>
                        <w:right w:val="none" w:sz="0" w:space="0" w:color="auto"/>
                      </w:divBdr>
                    </w:div>
                  </w:divsChild>
                </w:div>
                <w:div w:id="336350880">
                  <w:marLeft w:val="0"/>
                  <w:marRight w:val="0"/>
                  <w:marTop w:val="0"/>
                  <w:marBottom w:val="0"/>
                  <w:divBdr>
                    <w:top w:val="none" w:sz="0" w:space="0" w:color="auto"/>
                    <w:left w:val="none" w:sz="0" w:space="0" w:color="auto"/>
                    <w:bottom w:val="none" w:sz="0" w:space="0" w:color="auto"/>
                    <w:right w:val="none" w:sz="0" w:space="0" w:color="auto"/>
                  </w:divBdr>
                  <w:divsChild>
                    <w:div w:id="331186046">
                      <w:marLeft w:val="0"/>
                      <w:marRight w:val="0"/>
                      <w:marTop w:val="0"/>
                      <w:marBottom w:val="0"/>
                      <w:divBdr>
                        <w:top w:val="none" w:sz="0" w:space="0" w:color="auto"/>
                        <w:left w:val="none" w:sz="0" w:space="0" w:color="auto"/>
                        <w:bottom w:val="none" w:sz="0" w:space="0" w:color="auto"/>
                        <w:right w:val="none" w:sz="0" w:space="0" w:color="auto"/>
                      </w:divBdr>
                    </w:div>
                    <w:div w:id="893078871">
                      <w:marLeft w:val="0"/>
                      <w:marRight w:val="0"/>
                      <w:marTop w:val="0"/>
                      <w:marBottom w:val="0"/>
                      <w:divBdr>
                        <w:top w:val="none" w:sz="0" w:space="0" w:color="auto"/>
                        <w:left w:val="none" w:sz="0" w:space="0" w:color="auto"/>
                        <w:bottom w:val="none" w:sz="0" w:space="0" w:color="auto"/>
                        <w:right w:val="none" w:sz="0" w:space="0" w:color="auto"/>
                      </w:divBdr>
                    </w:div>
                    <w:div w:id="655570190">
                      <w:marLeft w:val="0"/>
                      <w:marRight w:val="0"/>
                      <w:marTop w:val="0"/>
                      <w:marBottom w:val="0"/>
                      <w:divBdr>
                        <w:top w:val="none" w:sz="0" w:space="0" w:color="auto"/>
                        <w:left w:val="none" w:sz="0" w:space="0" w:color="auto"/>
                        <w:bottom w:val="none" w:sz="0" w:space="0" w:color="auto"/>
                        <w:right w:val="none" w:sz="0" w:space="0" w:color="auto"/>
                      </w:divBdr>
                    </w:div>
                    <w:div w:id="1719891053">
                      <w:marLeft w:val="0"/>
                      <w:marRight w:val="0"/>
                      <w:marTop w:val="0"/>
                      <w:marBottom w:val="0"/>
                      <w:divBdr>
                        <w:top w:val="none" w:sz="0" w:space="0" w:color="auto"/>
                        <w:left w:val="none" w:sz="0" w:space="0" w:color="auto"/>
                        <w:bottom w:val="none" w:sz="0" w:space="0" w:color="auto"/>
                        <w:right w:val="none" w:sz="0" w:space="0" w:color="auto"/>
                      </w:divBdr>
                    </w:div>
                  </w:divsChild>
                </w:div>
                <w:div w:id="1279485080">
                  <w:marLeft w:val="0"/>
                  <w:marRight w:val="0"/>
                  <w:marTop w:val="0"/>
                  <w:marBottom w:val="0"/>
                  <w:divBdr>
                    <w:top w:val="none" w:sz="0" w:space="0" w:color="auto"/>
                    <w:left w:val="none" w:sz="0" w:space="0" w:color="auto"/>
                    <w:bottom w:val="none" w:sz="0" w:space="0" w:color="auto"/>
                    <w:right w:val="none" w:sz="0" w:space="0" w:color="auto"/>
                  </w:divBdr>
                  <w:divsChild>
                    <w:div w:id="1609388777">
                      <w:marLeft w:val="0"/>
                      <w:marRight w:val="0"/>
                      <w:marTop w:val="0"/>
                      <w:marBottom w:val="0"/>
                      <w:divBdr>
                        <w:top w:val="none" w:sz="0" w:space="0" w:color="auto"/>
                        <w:left w:val="none" w:sz="0" w:space="0" w:color="auto"/>
                        <w:bottom w:val="none" w:sz="0" w:space="0" w:color="auto"/>
                        <w:right w:val="none" w:sz="0" w:space="0" w:color="auto"/>
                      </w:divBdr>
                    </w:div>
                  </w:divsChild>
                </w:div>
                <w:div w:id="224026071">
                  <w:marLeft w:val="0"/>
                  <w:marRight w:val="0"/>
                  <w:marTop w:val="0"/>
                  <w:marBottom w:val="0"/>
                  <w:divBdr>
                    <w:top w:val="none" w:sz="0" w:space="0" w:color="auto"/>
                    <w:left w:val="none" w:sz="0" w:space="0" w:color="auto"/>
                    <w:bottom w:val="none" w:sz="0" w:space="0" w:color="auto"/>
                    <w:right w:val="none" w:sz="0" w:space="0" w:color="auto"/>
                  </w:divBdr>
                  <w:divsChild>
                    <w:div w:id="1266889905">
                      <w:marLeft w:val="0"/>
                      <w:marRight w:val="0"/>
                      <w:marTop w:val="0"/>
                      <w:marBottom w:val="0"/>
                      <w:divBdr>
                        <w:top w:val="none" w:sz="0" w:space="0" w:color="auto"/>
                        <w:left w:val="none" w:sz="0" w:space="0" w:color="auto"/>
                        <w:bottom w:val="none" w:sz="0" w:space="0" w:color="auto"/>
                        <w:right w:val="none" w:sz="0" w:space="0" w:color="auto"/>
                      </w:divBdr>
                    </w:div>
                  </w:divsChild>
                </w:div>
                <w:div w:id="2038655831">
                  <w:marLeft w:val="0"/>
                  <w:marRight w:val="0"/>
                  <w:marTop w:val="0"/>
                  <w:marBottom w:val="0"/>
                  <w:divBdr>
                    <w:top w:val="none" w:sz="0" w:space="0" w:color="auto"/>
                    <w:left w:val="none" w:sz="0" w:space="0" w:color="auto"/>
                    <w:bottom w:val="none" w:sz="0" w:space="0" w:color="auto"/>
                    <w:right w:val="none" w:sz="0" w:space="0" w:color="auto"/>
                  </w:divBdr>
                  <w:divsChild>
                    <w:div w:id="511189491">
                      <w:marLeft w:val="0"/>
                      <w:marRight w:val="0"/>
                      <w:marTop w:val="0"/>
                      <w:marBottom w:val="0"/>
                      <w:divBdr>
                        <w:top w:val="none" w:sz="0" w:space="0" w:color="auto"/>
                        <w:left w:val="none" w:sz="0" w:space="0" w:color="auto"/>
                        <w:bottom w:val="none" w:sz="0" w:space="0" w:color="auto"/>
                        <w:right w:val="none" w:sz="0" w:space="0" w:color="auto"/>
                      </w:divBdr>
                    </w:div>
                  </w:divsChild>
                </w:div>
                <w:div w:id="1062749063">
                  <w:marLeft w:val="0"/>
                  <w:marRight w:val="0"/>
                  <w:marTop w:val="0"/>
                  <w:marBottom w:val="0"/>
                  <w:divBdr>
                    <w:top w:val="none" w:sz="0" w:space="0" w:color="auto"/>
                    <w:left w:val="none" w:sz="0" w:space="0" w:color="auto"/>
                    <w:bottom w:val="none" w:sz="0" w:space="0" w:color="auto"/>
                    <w:right w:val="none" w:sz="0" w:space="0" w:color="auto"/>
                  </w:divBdr>
                  <w:divsChild>
                    <w:div w:id="37781367">
                      <w:marLeft w:val="0"/>
                      <w:marRight w:val="0"/>
                      <w:marTop w:val="0"/>
                      <w:marBottom w:val="0"/>
                      <w:divBdr>
                        <w:top w:val="none" w:sz="0" w:space="0" w:color="auto"/>
                        <w:left w:val="none" w:sz="0" w:space="0" w:color="auto"/>
                        <w:bottom w:val="none" w:sz="0" w:space="0" w:color="auto"/>
                        <w:right w:val="none" w:sz="0" w:space="0" w:color="auto"/>
                      </w:divBdr>
                    </w:div>
                    <w:div w:id="393813849">
                      <w:marLeft w:val="0"/>
                      <w:marRight w:val="0"/>
                      <w:marTop w:val="0"/>
                      <w:marBottom w:val="0"/>
                      <w:divBdr>
                        <w:top w:val="none" w:sz="0" w:space="0" w:color="auto"/>
                        <w:left w:val="none" w:sz="0" w:space="0" w:color="auto"/>
                        <w:bottom w:val="none" w:sz="0" w:space="0" w:color="auto"/>
                        <w:right w:val="none" w:sz="0" w:space="0" w:color="auto"/>
                      </w:divBdr>
                    </w:div>
                    <w:div w:id="560142118">
                      <w:marLeft w:val="0"/>
                      <w:marRight w:val="0"/>
                      <w:marTop w:val="0"/>
                      <w:marBottom w:val="0"/>
                      <w:divBdr>
                        <w:top w:val="none" w:sz="0" w:space="0" w:color="auto"/>
                        <w:left w:val="none" w:sz="0" w:space="0" w:color="auto"/>
                        <w:bottom w:val="none" w:sz="0" w:space="0" w:color="auto"/>
                        <w:right w:val="none" w:sz="0" w:space="0" w:color="auto"/>
                      </w:divBdr>
                    </w:div>
                    <w:div w:id="445007718">
                      <w:marLeft w:val="0"/>
                      <w:marRight w:val="0"/>
                      <w:marTop w:val="0"/>
                      <w:marBottom w:val="0"/>
                      <w:divBdr>
                        <w:top w:val="none" w:sz="0" w:space="0" w:color="auto"/>
                        <w:left w:val="none" w:sz="0" w:space="0" w:color="auto"/>
                        <w:bottom w:val="none" w:sz="0" w:space="0" w:color="auto"/>
                        <w:right w:val="none" w:sz="0" w:space="0" w:color="auto"/>
                      </w:divBdr>
                    </w:div>
                    <w:div w:id="703487297">
                      <w:marLeft w:val="0"/>
                      <w:marRight w:val="0"/>
                      <w:marTop w:val="0"/>
                      <w:marBottom w:val="0"/>
                      <w:divBdr>
                        <w:top w:val="none" w:sz="0" w:space="0" w:color="auto"/>
                        <w:left w:val="none" w:sz="0" w:space="0" w:color="auto"/>
                        <w:bottom w:val="none" w:sz="0" w:space="0" w:color="auto"/>
                        <w:right w:val="none" w:sz="0" w:space="0" w:color="auto"/>
                      </w:divBdr>
                    </w:div>
                    <w:div w:id="660502060">
                      <w:marLeft w:val="0"/>
                      <w:marRight w:val="0"/>
                      <w:marTop w:val="0"/>
                      <w:marBottom w:val="0"/>
                      <w:divBdr>
                        <w:top w:val="none" w:sz="0" w:space="0" w:color="auto"/>
                        <w:left w:val="none" w:sz="0" w:space="0" w:color="auto"/>
                        <w:bottom w:val="none" w:sz="0" w:space="0" w:color="auto"/>
                        <w:right w:val="none" w:sz="0" w:space="0" w:color="auto"/>
                      </w:divBdr>
                    </w:div>
                    <w:div w:id="360521363">
                      <w:marLeft w:val="0"/>
                      <w:marRight w:val="0"/>
                      <w:marTop w:val="0"/>
                      <w:marBottom w:val="0"/>
                      <w:divBdr>
                        <w:top w:val="none" w:sz="0" w:space="0" w:color="auto"/>
                        <w:left w:val="none" w:sz="0" w:space="0" w:color="auto"/>
                        <w:bottom w:val="none" w:sz="0" w:space="0" w:color="auto"/>
                        <w:right w:val="none" w:sz="0" w:space="0" w:color="auto"/>
                      </w:divBdr>
                    </w:div>
                    <w:div w:id="2027633462">
                      <w:marLeft w:val="0"/>
                      <w:marRight w:val="0"/>
                      <w:marTop w:val="0"/>
                      <w:marBottom w:val="0"/>
                      <w:divBdr>
                        <w:top w:val="none" w:sz="0" w:space="0" w:color="auto"/>
                        <w:left w:val="none" w:sz="0" w:space="0" w:color="auto"/>
                        <w:bottom w:val="none" w:sz="0" w:space="0" w:color="auto"/>
                        <w:right w:val="none" w:sz="0" w:space="0" w:color="auto"/>
                      </w:divBdr>
                    </w:div>
                    <w:div w:id="681050334">
                      <w:marLeft w:val="0"/>
                      <w:marRight w:val="0"/>
                      <w:marTop w:val="0"/>
                      <w:marBottom w:val="0"/>
                      <w:divBdr>
                        <w:top w:val="none" w:sz="0" w:space="0" w:color="auto"/>
                        <w:left w:val="none" w:sz="0" w:space="0" w:color="auto"/>
                        <w:bottom w:val="none" w:sz="0" w:space="0" w:color="auto"/>
                        <w:right w:val="none" w:sz="0" w:space="0" w:color="auto"/>
                      </w:divBdr>
                    </w:div>
                  </w:divsChild>
                </w:div>
                <w:div w:id="982387667">
                  <w:marLeft w:val="0"/>
                  <w:marRight w:val="0"/>
                  <w:marTop w:val="0"/>
                  <w:marBottom w:val="0"/>
                  <w:divBdr>
                    <w:top w:val="none" w:sz="0" w:space="0" w:color="auto"/>
                    <w:left w:val="none" w:sz="0" w:space="0" w:color="auto"/>
                    <w:bottom w:val="none" w:sz="0" w:space="0" w:color="auto"/>
                    <w:right w:val="none" w:sz="0" w:space="0" w:color="auto"/>
                  </w:divBdr>
                  <w:divsChild>
                    <w:div w:id="476194009">
                      <w:marLeft w:val="0"/>
                      <w:marRight w:val="0"/>
                      <w:marTop w:val="0"/>
                      <w:marBottom w:val="0"/>
                      <w:divBdr>
                        <w:top w:val="none" w:sz="0" w:space="0" w:color="auto"/>
                        <w:left w:val="none" w:sz="0" w:space="0" w:color="auto"/>
                        <w:bottom w:val="none" w:sz="0" w:space="0" w:color="auto"/>
                        <w:right w:val="none" w:sz="0" w:space="0" w:color="auto"/>
                      </w:divBdr>
                    </w:div>
                    <w:div w:id="527723709">
                      <w:marLeft w:val="0"/>
                      <w:marRight w:val="0"/>
                      <w:marTop w:val="0"/>
                      <w:marBottom w:val="0"/>
                      <w:divBdr>
                        <w:top w:val="none" w:sz="0" w:space="0" w:color="auto"/>
                        <w:left w:val="none" w:sz="0" w:space="0" w:color="auto"/>
                        <w:bottom w:val="none" w:sz="0" w:space="0" w:color="auto"/>
                        <w:right w:val="none" w:sz="0" w:space="0" w:color="auto"/>
                      </w:divBdr>
                    </w:div>
                  </w:divsChild>
                </w:div>
                <w:div w:id="2113502623">
                  <w:marLeft w:val="0"/>
                  <w:marRight w:val="0"/>
                  <w:marTop w:val="0"/>
                  <w:marBottom w:val="0"/>
                  <w:divBdr>
                    <w:top w:val="none" w:sz="0" w:space="0" w:color="auto"/>
                    <w:left w:val="none" w:sz="0" w:space="0" w:color="auto"/>
                    <w:bottom w:val="none" w:sz="0" w:space="0" w:color="auto"/>
                    <w:right w:val="none" w:sz="0" w:space="0" w:color="auto"/>
                  </w:divBdr>
                  <w:divsChild>
                    <w:div w:id="760418057">
                      <w:marLeft w:val="0"/>
                      <w:marRight w:val="0"/>
                      <w:marTop w:val="0"/>
                      <w:marBottom w:val="0"/>
                      <w:divBdr>
                        <w:top w:val="none" w:sz="0" w:space="0" w:color="auto"/>
                        <w:left w:val="none" w:sz="0" w:space="0" w:color="auto"/>
                        <w:bottom w:val="none" w:sz="0" w:space="0" w:color="auto"/>
                        <w:right w:val="none" w:sz="0" w:space="0" w:color="auto"/>
                      </w:divBdr>
                    </w:div>
                    <w:div w:id="1498612940">
                      <w:marLeft w:val="0"/>
                      <w:marRight w:val="0"/>
                      <w:marTop w:val="0"/>
                      <w:marBottom w:val="0"/>
                      <w:divBdr>
                        <w:top w:val="none" w:sz="0" w:space="0" w:color="auto"/>
                        <w:left w:val="none" w:sz="0" w:space="0" w:color="auto"/>
                        <w:bottom w:val="none" w:sz="0" w:space="0" w:color="auto"/>
                        <w:right w:val="none" w:sz="0" w:space="0" w:color="auto"/>
                      </w:divBdr>
                    </w:div>
                  </w:divsChild>
                </w:div>
                <w:div w:id="82262255">
                  <w:marLeft w:val="0"/>
                  <w:marRight w:val="0"/>
                  <w:marTop w:val="0"/>
                  <w:marBottom w:val="0"/>
                  <w:divBdr>
                    <w:top w:val="none" w:sz="0" w:space="0" w:color="auto"/>
                    <w:left w:val="none" w:sz="0" w:space="0" w:color="auto"/>
                    <w:bottom w:val="none" w:sz="0" w:space="0" w:color="auto"/>
                    <w:right w:val="none" w:sz="0" w:space="0" w:color="auto"/>
                  </w:divBdr>
                  <w:divsChild>
                    <w:div w:id="1572304581">
                      <w:marLeft w:val="0"/>
                      <w:marRight w:val="0"/>
                      <w:marTop w:val="0"/>
                      <w:marBottom w:val="0"/>
                      <w:divBdr>
                        <w:top w:val="none" w:sz="0" w:space="0" w:color="auto"/>
                        <w:left w:val="none" w:sz="0" w:space="0" w:color="auto"/>
                        <w:bottom w:val="none" w:sz="0" w:space="0" w:color="auto"/>
                        <w:right w:val="none" w:sz="0" w:space="0" w:color="auto"/>
                      </w:divBdr>
                    </w:div>
                  </w:divsChild>
                </w:div>
                <w:div w:id="1486163444">
                  <w:marLeft w:val="0"/>
                  <w:marRight w:val="0"/>
                  <w:marTop w:val="0"/>
                  <w:marBottom w:val="0"/>
                  <w:divBdr>
                    <w:top w:val="none" w:sz="0" w:space="0" w:color="auto"/>
                    <w:left w:val="none" w:sz="0" w:space="0" w:color="auto"/>
                    <w:bottom w:val="none" w:sz="0" w:space="0" w:color="auto"/>
                    <w:right w:val="none" w:sz="0" w:space="0" w:color="auto"/>
                  </w:divBdr>
                  <w:divsChild>
                    <w:div w:id="1346665384">
                      <w:marLeft w:val="0"/>
                      <w:marRight w:val="0"/>
                      <w:marTop w:val="0"/>
                      <w:marBottom w:val="0"/>
                      <w:divBdr>
                        <w:top w:val="none" w:sz="0" w:space="0" w:color="auto"/>
                        <w:left w:val="none" w:sz="0" w:space="0" w:color="auto"/>
                        <w:bottom w:val="none" w:sz="0" w:space="0" w:color="auto"/>
                        <w:right w:val="none" w:sz="0" w:space="0" w:color="auto"/>
                      </w:divBdr>
                    </w:div>
                    <w:div w:id="136999032">
                      <w:marLeft w:val="0"/>
                      <w:marRight w:val="0"/>
                      <w:marTop w:val="0"/>
                      <w:marBottom w:val="0"/>
                      <w:divBdr>
                        <w:top w:val="none" w:sz="0" w:space="0" w:color="auto"/>
                        <w:left w:val="none" w:sz="0" w:space="0" w:color="auto"/>
                        <w:bottom w:val="none" w:sz="0" w:space="0" w:color="auto"/>
                        <w:right w:val="none" w:sz="0" w:space="0" w:color="auto"/>
                      </w:divBdr>
                    </w:div>
                    <w:div w:id="1296763455">
                      <w:marLeft w:val="0"/>
                      <w:marRight w:val="0"/>
                      <w:marTop w:val="0"/>
                      <w:marBottom w:val="0"/>
                      <w:divBdr>
                        <w:top w:val="none" w:sz="0" w:space="0" w:color="auto"/>
                        <w:left w:val="none" w:sz="0" w:space="0" w:color="auto"/>
                        <w:bottom w:val="none" w:sz="0" w:space="0" w:color="auto"/>
                        <w:right w:val="none" w:sz="0" w:space="0" w:color="auto"/>
                      </w:divBdr>
                    </w:div>
                    <w:div w:id="791438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879403">
          <w:marLeft w:val="0"/>
          <w:marRight w:val="0"/>
          <w:marTop w:val="0"/>
          <w:marBottom w:val="0"/>
          <w:divBdr>
            <w:top w:val="none" w:sz="0" w:space="0" w:color="auto"/>
            <w:left w:val="none" w:sz="0" w:space="0" w:color="auto"/>
            <w:bottom w:val="none" w:sz="0" w:space="0" w:color="auto"/>
            <w:right w:val="none" w:sz="0" w:space="0" w:color="auto"/>
          </w:divBdr>
          <w:divsChild>
            <w:div w:id="576398343">
              <w:marLeft w:val="0"/>
              <w:marRight w:val="0"/>
              <w:marTop w:val="0"/>
              <w:marBottom w:val="0"/>
              <w:divBdr>
                <w:top w:val="none" w:sz="0" w:space="0" w:color="auto"/>
                <w:left w:val="none" w:sz="0" w:space="0" w:color="auto"/>
                <w:bottom w:val="none" w:sz="0" w:space="0" w:color="auto"/>
                <w:right w:val="none" w:sz="0" w:space="0" w:color="auto"/>
              </w:divBdr>
            </w:div>
          </w:divsChild>
        </w:div>
        <w:div w:id="1686858349">
          <w:marLeft w:val="0"/>
          <w:marRight w:val="0"/>
          <w:marTop w:val="0"/>
          <w:marBottom w:val="0"/>
          <w:divBdr>
            <w:top w:val="none" w:sz="0" w:space="0" w:color="auto"/>
            <w:left w:val="none" w:sz="0" w:space="0" w:color="auto"/>
            <w:bottom w:val="none" w:sz="0" w:space="0" w:color="auto"/>
            <w:right w:val="none" w:sz="0" w:space="0" w:color="auto"/>
          </w:divBdr>
          <w:divsChild>
            <w:div w:id="139732937">
              <w:marLeft w:val="0"/>
              <w:marRight w:val="0"/>
              <w:marTop w:val="0"/>
              <w:marBottom w:val="0"/>
              <w:divBdr>
                <w:top w:val="none" w:sz="0" w:space="0" w:color="auto"/>
                <w:left w:val="none" w:sz="0" w:space="0" w:color="auto"/>
                <w:bottom w:val="none" w:sz="0" w:space="0" w:color="auto"/>
                <w:right w:val="none" w:sz="0" w:space="0" w:color="auto"/>
              </w:divBdr>
            </w:div>
          </w:divsChild>
        </w:div>
        <w:div w:id="588662284">
          <w:marLeft w:val="0"/>
          <w:marRight w:val="0"/>
          <w:marTop w:val="0"/>
          <w:marBottom w:val="0"/>
          <w:divBdr>
            <w:top w:val="none" w:sz="0" w:space="0" w:color="auto"/>
            <w:left w:val="none" w:sz="0" w:space="0" w:color="auto"/>
            <w:bottom w:val="none" w:sz="0" w:space="0" w:color="auto"/>
            <w:right w:val="none" w:sz="0" w:space="0" w:color="auto"/>
          </w:divBdr>
          <w:divsChild>
            <w:div w:id="96488341">
              <w:marLeft w:val="0"/>
              <w:marRight w:val="0"/>
              <w:marTop w:val="0"/>
              <w:marBottom w:val="0"/>
              <w:divBdr>
                <w:top w:val="none" w:sz="0" w:space="0" w:color="auto"/>
                <w:left w:val="none" w:sz="0" w:space="0" w:color="auto"/>
                <w:bottom w:val="none" w:sz="0" w:space="0" w:color="auto"/>
                <w:right w:val="none" w:sz="0" w:space="0" w:color="auto"/>
              </w:divBdr>
            </w:div>
          </w:divsChild>
        </w:div>
        <w:div w:id="744644768">
          <w:marLeft w:val="0"/>
          <w:marRight w:val="0"/>
          <w:marTop w:val="0"/>
          <w:marBottom w:val="0"/>
          <w:divBdr>
            <w:top w:val="none" w:sz="0" w:space="0" w:color="auto"/>
            <w:left w:val="none" w:sz="0" w:space="0" w:color="auto"/>
            <w:bottom w:val="none" w:sz="0" w:space="0" w:color="auto"/>
            <w:right w:val="none" w:sz="0" w:space="0" w:color="auto"/>
          </w:divBdr>
          <w:divsChild>
            <w:div w:id="1281497721">
              <w:marLeft w:val="0"/>
              <w:marRight w:val="0"/>
              <w:marTop w:val="0"/>
              <w:marBottom w:val="0"/>
              <w:divBdr>
                <w:top w:val="none" w:sz="0" w:space="0" w:color="auto"/>
                <w:left w:val="none" w:sz="0" w:space="0" w:color="auto"/>
                <w:bottom w:val="none" w:sz="0" w:space="0" w:color="auto"/>
                <w:right w:val="none" w:sz="0" w:space="0" w:color="auto"/>
              </w:divBdr>
            </w:div>
          </w:divsChild>
        </w:div>
        <w:div w:id="1474367982">
          <w:marLeft w:val="0"/>
          <w:marRight w:val="0"/>
          <w:marTop w:val="0"/>
          <w:marBottom w:val="0"/>
          <w:divBdr>
            <w:top w:val="none" w:sz="0" w:space="0" w:color="auto"/>
            <w:left w:val="none" w:sz="0" w:space="0" w:color="auto"/>
            <w:bottom w:val="none" w:sz="0" w:space="0" w:color="auto"/>
            <w:right w:val="none" w:sz="0" w:space="0" w:color="auto"/>
          </w:divBdr>
          <w:divsChild>
            <w:div w:id="1926066283">
              <w:marLeft w:val="0"/>
              <w:marRight w:val="0"/>
              <w:marTop w:val="0"/>
              <w:marBottom w:val="0"/>
              <w:divBdr>
                <w:top w:val="none" w:sz="0" w:space="0" w:color="auto"/>
                <w:left w:val="none" w:sz="0" w:space="0" w:color="auto"/>
                <w:bottom w:val="none" w:sz="0" w:space="0" w:color="auto"/>
                <w:right w:val="none" w:sz="0" w:space="0" w:color="auto"/>
              </w:divBdr>
            </w:div>
          </w:divsChild>
        </w:div>
        <w:div w:id="491259284">
          <w:marLeft w:val="0"/>
          <w:marRight w:val="0"/>
          <w:marTop w:val="0"/>
          <w:marBottom w:val="0"/>
          <w:divBdr>
            <w:top w:val="none" w:sz="0" w:space="0" w:color="auto"/>
            <w:left w:val="none" w:sz="0" w:space="0" w:color="auto"/>
            <w:bottom w:val="none" w:sz="0" w:space="0" w:color="auto"/>
            <w:right w:val="none" w:sz="0" w:space="0" w:color="auto"/>
          </w:divBdr>
          <w:divsChild>
            <w:div w:id="1634092665">
              <w:marLeft w:val="0"/>
              <w:marRight w:val="0"/>
              <w:marTop w:val="0"/>
              <w:marBottom w:val="0"/>
              <w:divBdr>
                <w:top w:val="none" w:sz="0" w:space="0" w:color="auto"/>
                <w:left w:val="none" w:sz="0" w:space="0" w:color="auto"/>
                <w:bottom w:val="none" w:sz="0" w:space="0" w:color="auto"/>
                <w:right w:val="none" w:sz="0" w:space="0" w:color="auto"/>
              </w:divBdr>
            </w:div>
          </w:divsChild>
        </w:div>
        <w:div w:id="1346446556">
          <w:marLeft w:val="0"/>
          <w:marRight w:val="0"/>
          <w:marTop w:val="0"/>
          <w:marBottom w:val="0"/>
          <w:divBdr>
            <w:top w:val="none" w:sz="0" w:space="0" w:color="auto"/>
            <w:left w:val="none" w:sz="0" w:space="0" w:color="auto"/>
            <w:bottom w:val="none" w:sz="0" w:space="0" w:color="auto"/>
            <w:right w:val="none" w:sz="0" w:space="0" w:color="auto"/>
          </w:divBdr>
          <w:divsChild>
            <w:div w:id="165366911">
              <w:marLeft w:val="0"/>
              <w:marRight w:val="0"/>
              <w:marTop w:val="0"/>
              <w:marBottom w:val="0"/>
              <w:divBdr>
                <w:top w:val="none" w:sz="0" w:space="0" w:color="auto"/>
                <w:left w:val="none" w:sz="0" w:space="0" w:color="auto"/>
                <w:bottom w:val="none" w:sz="0" w:space="0" w:color="auto"/>
                <w:right w:val="none" w:sz="0" w:space="0" w:color="auto"/>
              </w:divBdr>
            </w:div>
          </w:divsChild>
        </w:div>
        <w:div w:id="409356038">
          <w:marLeft w:val="0"/>
          <w:marRight w:val="0"/>
          <w:marTop w:val="0"/>
          <w:marBottom w:val="0"/>
          <w:divBdr>
            <w:top w:val="none" w:sz="0" w:space="0" w:color="auto"/>
            <w:left w:val="none" w:sz="0" w:space="0" w:color="auto"/>
            <w:bottom w:val="none" w:sz="0" w:space="0" w:color="auto"/>
            <w:right w:val="none" w:sz="0" w:space="0" w:color="auto"/>
          </w:divBdr>
          <w:divsChild>
            <w:div w:id="271669235">
              <w:marLeft w:val="0"/>
              <w:marRight w:val="0"/>
              <w:marTop w:val="0"/>
              <w:marBottom w:val="0"/>
              <w:divBdr>
                <w:top w:val="none" w:sz="0" w:space="0" w:color="auto"/>
                <w:left w:val="none" w:sz="0" w:space="0" w:color="auto"/>
                <w:bottom w:val="none" w:sz="0" w:space="0" w:color="auto"/>
                <w:right w:val="none" w:sz="0" w:space="0" w:color="auto"/>
              </w:divBdr>
            </w:div>
          </w:divsChild>
        </w:div>
        <w:div w:id="1662350655">
          <w:marLeft w:val="0"/>
          <w:marRight w:val="0"/>
          <w:marTop w:val="0"/>
          <w:marBottom w:val="0"/>
          <w:divBdr>
            <w:top w:val="none" w:sz="0" w:space="0" w:color="auto"/>
            <w:left w:val="none" w:sz="0" w:space="0" w:color="auto"/>
            <w:bottom w:val="none" w:sz="0" w:space="0" w:color="auto"/>
            <w:right w:val="none" w:sz="0" w:space="0" w:color="auto"/>
          </w:divBdr>
          <w:divsChild>
            <w:div w:id="1489595659">
              <w:marLeft w:val="0"/>
              <w:marRight w:val="0"/>
              <w:marTop w:val="0"/>
              <w:marBottom w:val="0"/>
              <w:divBdr>
                <w:top w:val="none" w:sz="0" w:space="0" w:color="auto"/>
                <w:left w:val="none" w:sz="0" w:space="0" w:color="auto"/>
                <w:bottom w:val="none" w:sz="0" w:space="0" w:color="auto"/>
                <w:right w:val="none" w:sz="0" w:space="0" w:color="auto"/>
              </w:divBdr>
            </w:div>
          </w:divsChild>
        </w:div>
        <w:div w:id="1592658531">
          <w:marLeft w:val="0"/>
          <w:marRight w:val="0"/>
          <w:marTop w:val="0"/>
          <w:marBottom w:val="0"/>
          <w:divBdr>
            <w:top w:val="none" w:sz="0" w:space="0" w:color="auto"/>
            <w:left w:val="none" w:sz="0" w:space="0" w:color="auto"/>
            <w:bottom w:val="none" w:sz="0" w:space="0" w:color="auto"/>
            <w:right w:val="none" w:sz="0" w:space="0" w:color="auto"/>
          </w:divBdr>
          <w:divsChild>
            <w:div w:id="211117739">
              <w:marLeft w:val="0"/>
              <w:marRight w:val="0"/>
              <w:marTop w:val="0"/>
              <w:marBottom w:val="0"/>
              <w:divBdr>
                <w:top w:val="none" w:sz="0" w:space="0" w:color="auto"/>
                <w:left w:val="none" w:sz="0" w:space="0" w:color="auto"/>
                <w:bottom w:val="none" w:sz="0" w:space="0" w:color="auto"/>
                <w:right w:val="none" w:sz="0" w:space="0" w:color="auto"/>
              </w:divBdr>
            </w:div>
          </w:divsChild>
        </w:div>
        <w:div w:id="351959760">
          <w:marLeft w:val="0"/>
          <w:marRight w:val="0"/>
          <w:marTop w:val="0"/>
          <w:marBottom w:val="0"/>
          <w:divBdr>
            <w:top w:val="none" w:sz="0" w:space="0" w:color="auto"/>
            <w:left w:val="none" w:sz="0" w:space="0" w:color="auto"/>
            <w:bottom w:val="none" w:sz="0" w:space="0" w:color="auto"/>
            <w:right w:val="none" w:sz="0" w:space="0" w:color="auto"/>
          </w:divBdr>
          <w:divsChild>
            <w:div w:id="354312539">
              <w:marLeft w:val="0"/>
              <w:marRight w:val="0"/>
              <w:marTop w:val="0"/>
              <w:marBottom w:val="0"/>
              <w:divBdr>
                <w:top w:val="none" w:sz="0" w:space="0" w:color="auto"/>
                <w:left w:val="none" w:sz="0" w:space="0" w:color="auto"/>
                <w:bottom w:val="none" w:sz="0" w:space="0" w:color="auto"/>
                <w:right w:val="none" w:sz="0" w:space="0" w:color="auto"/>
              </w:divBdr>
            </w:div>
          </w:divsChild>
        </w:div>
        <w:div w:id="669605042">
          <w:marLeft w:val="0"/>
          <w:marRight w:val="0"/>
          <w:marTop w:val="0"/>
          <w:marBottom w:val="0"/>
          <w:divBdr>
            <w:top w:val="none" w:sz="0" w:space="0" w:color="auto"/>
            <w:left w:val="none" w:sz="0" w:space="0" w:color="auto"/>
            <w:bottom w:val="none" w:sz="0" w:space="0" w:color="auto"/>
            <w:right w:val="none" w:sz="0" w:space="0" w:color="auto"/>
          </w:divBdr>
          <w:divsChild>
            <w:div w:id="757099979">
              <w:marLeft w:val="0"/>
              <w:marRight w:val="0"/>
              <w:marTop w:val="0"/>
              <w:marBottom w:val="0"/>
              <w:divBdr>
                <w:top w:val="none" w:sz="0" w:space="0" w:color="auto"/>
                <w:left w:val="none" w:sz="0" w:space="0" w:color="auto"/>
                <w:bottom w:val="none" w:sz="0" w:space="0" w:color="auto"/>
                <w:right w:val="none" w:sz="0" w:space="0" w:color="auto"/>
              </w:divBdr>
            </w:div>
          </w:divsChild>
        </w:div>
        <w:div w:id="504783509">
          <w:marLeft w:val="0"/>
          <w:marRight w:val="0"/>
          <w:marTop w:val="0"/>
          <w:marBottom w:val="0"/>
          <w:divBdr>
            <w:top w:val="none" w:sz="0" w:space="0" w:color="auto"/>
            <w:left w:val="none" w:sz="0" w:space="0" w:color="auto"/>
            <w:bottom w:val="none" w:sz="0" w:space="0" w:color="auto"/>
            <w:right w:val="none" w:sz="0" w:space="0" w:color="auto"/>
          </w:divBdr>
          <w:divsChild>
            <w:div w:id="1103496530">
              <w:marLeft w:val="0"/>
              <w:marRight w:val="0"/>
              <w:marTop w:val="0"/>
              <w:marBottom w:val="0"/>
              <w:divBdr>
                <w:top w:val="none" w:sz="0" w:space="0" w:color="auto"/>
                <w:left w:val="none" w:sz="0" w:space="0" w:color="auto"/>
                <w:bottom w:val="none" w:sz="0" w:space="0" w:color="auto"/>
                <w:right w:val="none" w:sz="0" w:space="0" w:color="auto"/>
              </w:divBdr>
            </w:div>
          </w:divsChild>
        </w:div>
        <w:div w:id="1521164210">
          <w:marLeft w:val="0"/>
          <w:marRight w:val="0"/>
          <w:marTop w:val="0"/>
          <w:marBottom w:val="0"/>
          <w:divBdr>
            <w:top w:val="none" w:sz="0" w:space="0" w:color="auto"/>
            <w:left w:val="none" w:sz="0" w:space="0" w:color="auto"/>
            <w:bottom w:val="none" w:sz="0" w:space="0" w:color="auto"/>
            <w:right w:val="none" w:sz="0" w:space="0" w:color="auto"/>
          </w:divBdr>
          <w:divsChild>
            <w:div w:id="344676480">
              <w:marLeft w:val="0"/>
              <w:marRight w:val="0"/>
              <w:marTop w:val="0"/>
              <w:marBottom w:val="0"/>
              <w:divBdr>
                <w:top w:val="none" w:sz="0" w:space="0" w:color="auto"/>
                <w:left w:val="none" w:sz="0" w:space="0" w:color="auto"/>
                <w:bottom w:val="none" w:sz="0" w:space="0" w:color="auto"/>
                <w:right w:val="none" w:sz="0" w:space="0" w:color="auto"/>
              </w:divBdr>
            </w:div>
          </w:divsChild>
        </w:div>
        <w:div w:id="1227033278">
          <w:marLeft w:val="0"/>
          <w:marRight w:val="0"/>
          <w:marTop w:val="0"/>
          <w:marBottom w:val="0"/>
          <w:divBdr>
            <w:top w:val="none" w:sz="0" w:space="0" w:color="auto"/>
            <w:left w:val="none" w:sz="0" w:space="0" w:color="auto"/>
            <w:bottom w:val="none" w:sz="0" w:space="0" w:color="auto"/>
            <w:right w:val="none" w:sz="0" w:space="0" w:color="auto"/>
          </w:divBdr>
          <w:divsChild>
            <w:div w:id="2047177591">
              <w:marLeft w:val="0"/>
              <w:marRight w:val="0"/>
              <w:marTop w:val="0"/>
              <w:marBottom w:val="0"/>
              <w:divBdr>
                <w:top w:val="none" w:sz="0" w:space="0" w:color="auto"/>
                <w:left w:val="none" w:sz="0" w:space="0" w:color="auto"/>
                <w:bottom w:val="none" w:sz="0" w:space="0" w:color="auto"/>
                <w:right w:val="none" w:sz="0" w:space="0" w:color="auto"/>
              </w:divBdr>
            </w:div>
          </w:divsChild>
        </w:div>
        <w:div w:id="800270970">
          <w:marLeft w:val="0"/>
          <w:marRight w:val="0"/>
          <w:marTop w:val="0"/>
          <w:marBottom w:val="0"/>
          <w:divBdr>
            <w:top w:val="none" w:sz="0" w:space="0" w:color="auto"/>
            <w:left w:val="none" w:sz="0" w:space="0" w:color="auto"/>
            <w:bottom w:val="none" w:sz="0" w:space="0" w:color="auto"/>
            <w:right w:val="none" w:sz="0" w:space="0" w:color="auto"/>
          </w:divBdr>
          <w:divsChild>
            <w:div w:id="817112324">
              <w:marLeft w:val="0"/>
              <w:marRight w:val="0"/>
              <w:marTop w:val="0"/>
              <w:marBottom w:val="0"/>
              <w:divBdr>
                <w:top w:val="none" w:sz="0" w:space="0" w:color="auto"/>
                <w:left w:val="none" w:sz="0" w:space="0" w:color="auto"/>
                <w:bottom w:val="none" w:sz="0" w:space="0" w:color="auto"/>
                <w:right w:val="none" w:sz="0" w:space="0" w:color="auto"/>
              </w:divBdr>
            </w:div>
          </w:divsChild>
        </w:div>
        <w:div w:id="754202153">
          <w:marLeft w:val="0"/>
          <w:marRight w:val="0"/>
          <w:marTop w:val="0"/>
          <w:marBottom w:val="0"/>
          <w:divBdr>
            <w:top w:val="none" w:sz="0" w:space="0" w:color="auto"/>
            <w:left w:val="none" w:sz="0" w:space="0" w:color="auto"/>
            <w:bottom w:val="none" w:sz="0" w:space="0" w:color="auto"/>
            <w:right w:val="none" w:sz="0" w:space="0" w:color="auto"/>
          </w:divBdr>
          <w:divsChild>
            <w:div w:id="322903133">
              <w:marLeft w:val="0"/>
              <w:marRight w:val="0"/>
              <w:marTop w:val="0"/>
              <w:marBottom w:val="0"/>
              <w:divBdr>
                <w:top w:val="none" w:sz="0" w:space="0" w:color="auto"/>
                <w:left w:val="none" w:sz="0" w:space="0" w:color="auto"/>
                <w:bottom w:val="none" w:sz="0" w:space="0" w:color="auto"/>
                <w:right w:val="none" w:sz="0" w:space="0" w:color="auto"/>
              </w:divBdr>
            </w:div>
          </w:divsChild>
        </w:div>
        <w:div w:id="397747345">
          <w:marLeft w:val="0"/>
          <w:marRight w:val="0"/>
          <w:marTop w:val="0"/>
          <w:marBottom w:val="0"/>
          <w:divBdr>
            <w:top w:val="none" w:sz="0" w:space="0" w:color="auto"/>
            <w:left w:val="none" w:sz="0" w:space="0" w:color="auto"/>
            <w:bottom w:val="none" w:sz="0" w:space="0" w:color="auto"/>
            <w:right w:val="none" w:sz="0" w:space="0" w:color="auto"/>
          </w:divBdr>
          <w:divsChild>
            <w:div w:id="1482844678">
              <w:marLeft w:val="0"/>
              <w:marRight w:val="0"/>
              <w:marTop w:val="0"/>
              <w:marBottom w:val="0"/>
              <w:divBdr>
                <w:top w:val="none" w:sz="0" w:space="0" w:color="auto"/>
                <w:left w:val="none" w:sz="0" w:space="0" w:color="auto"/>
                <w:bottom w:val="none" w:sz="0" w:space="0" w:color="auto"/>
                <w:right w:val="none" w:sz="0" w:space="0" w:color="auto"/>
              </w:divBdr>
            </w:div>
          </w:divsChild>
        </w:div>
        <w:div w:id="1757634152">
          <w:marLeft w:val="0"/>
          <w:marRight w:val="0"/>
          <w:marTop w:val="0"/>
          <w:marBottom w:val="0"/>
          <w:divBdr>
            <w:top w:val="none" w:sz="0" w:space="0" w:color="auto"/>
            <w:left w:val="none" w:sz="0" w:space="0" w:color="auto"/>
            <w:bottom w:val="none" w:sz="0" w:space="0" w:color="auto"/>
            <w:right w:val="none" w:sz="0" w:space="0" w:color="auto"/>
          </w:divBdr>
          <w:divsChild>
            <w:div w:id="1713455348">
              <w:marLeft w:val="0"/>
              <w:marRight w:val="0"/>
              <w:marTop w:val="0"/>
              <w:marBottom w:val="0"/>
              <w:divBdr>
                <w:top w:val="none" w:sz="0" w:space="0" w:color="auto"/>
                <w:left w:val="none" w:sz="0" w:space="0" w:color="auto"/>
                <w:bottom w:val="none" w:sz="0" w:space="0" w:color="auto"/>
                <w:right w:val="none" w:sz="0" w:space="0" w:color="auto"/>
              </w:divBdr>
            </w:div>
          </w:divsChild>
        </w:div>
        <w:div w:id="1163358388">
          <w:marLeft w:val="0"/>
          <w:marRight w:val="0"/>
          <w:marTop w:val="0"/>
          <w:marBottom w:val="0"/>
          <w:divBdr>
            <w:top w:val="none" w:sz="0" w:space="0" w:color="auto"/>
            <w:left w:val="none" w:sz="0" w:space="0" w:color="auto"/>
            <w:bottom w:val="none" w:sz="0" w:space="0" w:color="auto"/>
            <w:right w:val="none" w:sz="0" w:space="0" w:color="auto"/>
          </w:divBdr>
          <w:divsChild>
            <w:div w:id="1612320367">
              <w:marLeft w:val="0"/>
              <w:marRight w:val="0"/>
              <w:marTop w:val="0"/>
              <w:marBottom w:val="0"/>
              <w:divBdr>
                <w:top w:val="none" w:sz="0" w:space="0" w:color="auto"/>
                <w:left w:val="none" w:sz="0" w:space="0" w:color="auto"/>
                <w:bottom w:val="none" w:sz="0" w:space="0" w:color="auto"/>
                <w:right w:val="none" w:sz="0" w:space="0" w:color="auto"/>
              </w:divBdr>
            </w:div>
          </w:divsChild>
        </w:div>
        <w:div w:id="1638950589">
          <w:marLeft w:val="0"/>
          <w:marRight w:val="0"/>
          <w:marTop w:val="0"/>
          <w:marBottom w:val="0"/>
          <w:divBdr>
            <w:top w:val="none" w:sz="0" w:space="0" w:color="auto"/>
            <w:left w:val="none" w:sz="0" w:space="0" w:color="auto"/>
            <w:bottom w:val="none" w:sz="0" w:space="0" w:color="auto"/>
            <w:right w:val="none" w:sz="0" w:space="0" w:color="auto"/>
          </w:divBdr>
          <w:divsChild>
            <w:div w:id="1201283904">
              <w:marLeft w:val="0"/>
              <w:marRight w:val="0"/>
              <w:marTop w:val="0"/>
              <w:marBottom w:val="0"/>
              <w:divBdr>
                <w:top w:val="none" w:sz="0" w:space="0" w:color="auto"/>
                <w:left w:val="none" w:sz="0" w:space="0" w:color="auto"/>
                <w:bottom w:val="none" w:sz="0" w:space="0" w:color="auto"/>
                <w:right w:val="none" w:sz="0" w:space="0" w:color="auto"/>
              </w:divBdr>
            </w:div>
          </w:divsChild>
        </w:div>
        <w:div w:id="1655376569">
          <w:marLeft w:val="0"/>
          <w:marRight w:val="0"/>
          <w:marTop w:val="0"/>
          <w:marBottom w:val="0"/>
          <w:divBdr>
            <w:top w:val="none" w:sz="0" w:space="0" w:color="auto"/>
            <w:left w:val="none" w:sz="0" w:space="0" w:color="auto"/>
            <w:bottom w:val="none" w:sz="0" w:space="0" w:color="auto"/>
            <w:right w:val="none" w:sz="0" w:space="0" w:color="auto"/>
          </w:divBdr>
          <w:divsChild>
            <w:div w:id="313729769">
              <w:marLeft w:val="0"/>
              <w:marRight w:val="0"/>
              <w:marTop w:val="0"/>
              <w:marBottom w:val="0"/>
              <w:divBdr>
                <w:top w:val="none" w:sz="0" w:space="0" w:color="auto"/>
                <w:left w:val="none" w:sz="0" w:space="0" w:color="auto"/>
                <w:bottom w:val="none" w:sz="0" w:space="0" w:color="auto"/>
                <w:right w:val="none" w:sz="0" w:space="0" w:color="auto"/>
              </w:divBdr>
            </w:div>
            <w:div w:id="1655909401">
              <w:marLeft w:val="0"/>
              <w:marRight w:val="0"/>
              <w:marTop w:val="0"/>
              <w:marBottom w:val="0"/>
              <w:divBdr>
                <w:top w:val="none" w:sz="0" w:space="0" w:color="auto"/>
                <w:left w:val="none" w:sz="0" w:space="0" w:color="auto"/>
                <w:bottom w:val="none" w:sz="0" w:space="0" w:color="auto"/>
                <w:right w:val="none" w:sz="0" w:space="0" w:color="auto"/>
              </w:divBdr>
            </w:div>
          </w:divsChild>
        </w:div>
        <w:div w:id="1118985382">
          <w:marLeft w:val="0"/>
          <w:marRight w:val="0"/>
          <w:marTop w:val="0"/>
          <w:marBottom w:val="0"/>
          <w:divBdr>
            <w:top w:val="none" w:sz="0" w:space="0" w:color="auto"/>
            <w:left w:val="none" w:sz="0" w:space="0" w:color="auto"/>
            <w:bottom w:val="none" w:sz="0" w:space="0" w:color="auto"/>
            <w:right w:val="none" w:sz="0" w:space="0" w:color="auto"/>
          </w:divBdr>
          <w:divsChild>
            <w:div w:id="1893617755">
              <w:marLeft w:val="0"/>
              <w:marRight w:val="0"/>
              <w:marTop w:val="0"/>
              <w:marBottom w:val="0"/>
              <w:divBdr>
                <w:top w:val="none" w:sz="0" w:space="0" w:color="auto"/>
                <w:left w:val="none" w:sz="0" w:space="0" w:color="auto"/>
                <w:bottom w:val="none" w:sz="0" w:space="0" w:color="auto"/>
                <w:right w:val="none" w:sz="0" w:space="0" w:color="auto"/>
              </w:divBdr>
            </w:div>
          </w:divsChild>
        </w:div>
        <w:div w:id="17700441">
          <w:marLeft w:val="0"/>
          <w:marRight w:val="0"/>
          <w:marTop w:val="0"/>
          <w:marBottom w:val="0"/>
          <w:divBdr>
            <w:top w:val="none" w:sz="0" w:space="0" w:color="auto"/>
            <w:left w:val="none" w:sz="0" w:space="0" w:color="auto"/>
            <w:bottom w:val="none" w:sz="0" w:space="0" w:color="auto"/>
            <w:right w:val="none" w:sz="0" w:space="0" w:color="auto"/>
          </w:divBdr>
          <w:divsChild>
            <w:div w:id="2061782138">
              <w:marLeft w:val="0"/>
              <w:marRight w:val="0"/>
              <w:marTop w:val="0"/>
              <w:marBottom w:val="0"/>
              <w:divBdr>
                <w:top w:val="none" w:sz="0" w:space="0" w:color="auto"/>
                <w:left w:val="none" w:sz="0" w:space="0" w:color="auto"/>
                <w:bottom w:val="none" w:sz="0" w:space="0" w:color="auto"/>
                <w:right w:val="none" w:sz="0" w:space="0" w:color="auto"/>
              </w:divBdr>
            </w:div>
          </w:divsChild>
        </w:div>
        <w:div w:id="1273707430">
          <w:marLeft w:val="0"/>
          <w:marRight w:val="0"/>
          <w:marTop w:val="0"/>
          <w:marBottom w:val="0"/>
          <w:divBdr>
            <w:top w:val="none" w:sz="0" w:space="0" w:color="auto"/>
            <w:left w:val="none" w:sz="0" w:space="0" w:color="auto"/>
            <w:bottom w:val="none" w:sz="0" w:space="0" w:color="auto"/>
            <w:right w:val="none" w:sz="0" w:space="0" w:color="auto"/>
          </w:divBdr>
          <w:divsChild>
            <w:div w:id="1530416729">
              <w:marLeft w:val="0"/>
              <w:marRight w:val="0"/>
              <w:marTop w:val="0"/>
              <w:marBottom w:val="0"/>
              <w:divBdr>
                <w:top w:val="none" w:sz="0" w:space="0" w:color="auto"/>
                <w:left w:val="none" w:sz="0" w:space="0" w:color="auto"/>
                <w:bottom w:val="none" w:sz="0" w:space="0" w:color="auto"/>
                <w:right w:val="none" w:sz="0" w:space="0" w:color="auto"/>
              </w:divBdr>
            </w:div>
          </w:divsChild>
        </w:div>
        <w:div w:id="349334690">
          <w:marLeft w:val="0"/>
          <w:marRight w:val="0"/>
          <w:marTop w:val="0"/>
          <w:marBottom w:val="0"/>
          <w:divBdr>
            <w:top w:val="none" w:sz="0" w:space="0" w:color="auto"/>
            <w:left w:val="none" w:sz="0" w:space="0" w:color="auto"/>
            <w:bottom w:val="none" w:sz="0" w:space="0" w:color="auto"/>
            <w:right w:val="none" w:sz="0" w:space="0" w:color="auto"/>
          </w:divBdr>
          <w:divsChild>
            <w:div w:id="1756970960">
              <w:marLeft w:val="0"/>
              <w:marRight w:val="0"/>
              <w:marTop w:val="0"/>
              <w:marBottom w:val="0"/>
              <w:divBdr>
                <w:top w:val="none" w:sz="0" w:space="0" w:color="auto"/>
                <w:left w:val="none" w:sz="0" w:space="0" w:color="auto"/>
                <w:bottom w:val="none" w:sz="0" w:space="0" w:color="auto"/>
                <w:right w:val="none" w:sz="0" w:space="0" w:color="auto"/>
              </w:divBdr>
            </w:div>
            <w:div w:id="926113955">
              <w:marLeft w:val="0"/>
              <w:marRight w:val="0"/>
              <w:marTop w:val="0"/>
              <w:marBottom w:val="0"/>
              <w:divBdr>
                <w:top w:val="none" w:sz="0" w:space="0" w:color="auto"/>
                <w:left w:val="none" w:sz="0" w:space="0" w:color="auto"/>
                <w:bottom w:val="none" w:sz="0" w:space="0" w:color="auto"/>
                <w:right w:val="none" w:sz="0" w:space="0" w:color="auto"/>
              </w:divBdr>
            </w:div>
            <w:div w:id="2079933657">
              <w:marLeft w:val="0"/>
              <w:marRight w:val="0"/>
              <w:marTop w:val="0"/>
              <w:marBottom w:val="0"/>
              <w:divBdr>
                <w:top w:val="none" w:sz="0" w:space="0" w:color="auto"/>
                <w:left w:val="none" w:sz="0" w:space="0" w:color="auto"/>
                <w:bottom w:val="none" w:sz="0" w:space="0" w:color="auto"/>
                <w:right w:val="none" w:sz="0" w:space="0" w:color="auto"/>
              </w:divBdr>
            </w:div>
            <w:div w:id="1688214250">
              <w:marLeft w:val="0"/>
              <w:marRight w:val="0"/>
              <w:marTop w:val="0"/>
              <w:marBottom w:val="0"/>
              <w:divBdr>
                <w:top w:val="none" w:sz="0" w:space="0" w:color="auto"/>
                <w:left w:val="none" w:sz="0" w:space="0" w:color="auto"/>
                <w:bottom w:val="none" w:sz="0" w:space="0" w:color="auto"/>
                <w:right w:val="none" w:sz="0" w:space="0" w:color="auto"/>
              </w:divBdr>
            </w:div>
          </w:divsChild>
        </w:div>
        <w:div w:id="968437700">
          <w:marLeft w:val="0"/>
          <w:marRight w:val="0"/>
          <w:marTop w:val="0"/>
          <w:marBottom w:val="0"/>
          <w:divBdr>
            <w:top w:val="none" w:sz="0" w:space="0" w:color="auto"/>
            <w:left w:val="none" w:sz="0" w:space="0" w:color="auto"/>
            <w:bottom w:val="none" w:sz="0" w:space="0" w:color="auto"/>
            <w:right w:val="none" w:sz="0" w:space="0" w:color="auto"/>
          </w:divBdr>
          <w:divsChild>
            <w:div w:id="748621389">
              <w:marLeft w:val="0"/>
              <w:marRight w:val="0"/>
              <w:marTop w:val="0"/>
              <w:marBottom w:val="0"/>
              <w:divBdr>
                <w:top w:val="none" w:sz="0" w:space="0" w:color="auto"/>
                <w:left w:val="none" w:sz="0" w:space="0" w:color="auto"/>
                <w:bottom w:val="none" w:sz="0" w:space="0" w:color="auto"/>
                <w:right w:val="none" w:sz="0" w:space="0" w:color="auto"/>
              </w:divBdr>
            </w:div>
          </w:divsChild>
        </w:div>
        <w:div w:id="856696661">
          <w:marLeft w:val="0"/>
          <w:marRight w:val="0"/>
          <w:marTop w:val="0"/>
          <w:marBottom w:val="0"/>
          <w:divBdr>
            <w:top w:val="none" w:sz="0" w:space="0" w:color="auto"/>
            <w:left w:val="none" w:sz="0" w:space="0" w:color="auto"/>
            <w:bottom w:val="none" w:sz="0" w:space="0" w:color="auto"/>
            <w:right w:val="none" w:sz="0" w:space="0" w:color="auto"/>
          </w:divBdr>
          <w:divsChild>
            <w:div w:id="390814604">
              <w:marLeft w:val="0"/>
              <w:marRight w:val="0"/>
              <w:marTop w:val="0"/>
              <w:marBottom w:val="0"/>
              <w:divBdr>
                <w:top w:val="none" w:sz="0" w:space="0" w:color="auto"/>
                <w:left w:val="none" w:sz="0" w:space="0" w:color="auto"/>
                <w:bottom w:val="none" w:sz="0" w:space="0" w:color="auto"/>
                <w:right w:val="none" w:sz="0" w:space="0" w:color="auto"/>
              </w:divBdr>
            </w:div>
          </w:divsChild>
        </w:div>
        <w:div w:id="1648970822">
          <w:marLeft w:val="0"/>
          <w:marRight w:val="0"/>
          <w:marTop w:val="0"/>
          <w:marBottom w:val="0"/>
          <w:divBdr>
            <w:top w:val="none" w:sz="0" w:space="0" w:color="auto"/>
            <w:left w:val="none" w:sz="0" w:space="0" w:color="auto"/>
            <w:bottom w:val="none" w:sz="0" w:space="0" w:color="auto"/>
            <w:right w:val="none" w:sz="0" w:space="0" w:color="auto"/>
          </w:divBdr>
          <w:divsChild>
            <w:div w:id="75590292">
              <w:marLeft w:val="0"/>
              <w:marRight w:val="0"/>
              <w:marTop w:val="0"/>
              <w:marBottom w:val="0"/>
              <w:divBdr>
                <w:top w:val="none" w:sz="0" w:space="0" w:color="auto"/>
                <w:left w:val="none" w:sz="0" w:space="0" w:color="auto"/>
                <w:bottom w:val="none" w:sz="0" w:space="0" w:color="auto"/>
                <w:right w:val="none" w:sz="0" w:space="0" w:color="auto"/>
              </w:divBdr>
            </w:div>
          </w:divsChild>
        </w:div>
        <w:div w:id="432559339">
          <w:marLeft w:val="0"/>
          <w:marRight w:val="0"/>
          <w:marTop w:val="0"/>
          <w:marBottom w:val="0"/>
          <w:divBdr>
            <w:top w:val="none" w:sz="0" w:space="0" w:color="auto"/>
            <w:left w:val="none" w:sz="0" w:space="0" w:color="auto"/>
            <w:bottom w:val="none" w:sz="0" w:space="0" w:color="auto"/>
            <w:right w:val="none" w:sz="0" w:space="0" w:color="auto"/>
          </w:divBdr>
          <w:divsChild>
            <w:div w:id="698163600">
              <w:marLeft w:val="0"/>
              <w:marRight w:val="0"/>
              <w:marTop w:val="0"/>
              <w:marBottom w:val="0"/>
              <w:divBdr>
                <w:top w:val="none" w:sz="0" w:space="0" w:color="auto"/>
                <w:left w:val="none" w:sz="0" w:space="0" w:color="auto"/>
                <w:bottom w:val="none" w:sz="0" w:space="0" w:color="auto"/>
                <w:right w:val="none" w:sz="0" w:space="0" w:color="auto"/>
              </w:divBdr>
            </w:div>
          </w:divsChild>
        </w:div>
        <w:div w:id="656956911">
          <w:marLeft w:val="0"/>
          <w:marRight w:val="0"/>
          <w:marTop w:val="0"/>
          <w:marBottom w:val="0"/>
          <w:divBdr>
            <w:top w:val="none" w:sz="0" w:space="0" w:color="auto"/>
            <w:left w:val="none" w:sz="0" w:space="0" w:color="auto"/>
            <w:bottom w:val="none" w:sz="0" w:space="0" w:color="auto"/>
            <w:right w:val="none" w:sz="0" w:space="0" w:color="auto"/>
          </w:divBdr>
          <w:divsChild>
            <w:div w:id="1648363121">
              <w:marLeft w:val="0"/>
              <w:marRight w:val="0"/>
              <w:marTop w:val="0"/>
              <w:marBottom w:val="0"/>
              <w:divBdr>
                <w:top w:val="none" w:sz="0" w:space="0" w:color="auto"/>
                <w:left w:val="none" w:sz="0" w:space="0" w:color="auto"/>
                <w:bottom w:val="none" w:sz="0" w:space="0" w:color="auto"/>
                <w:right w:val="none" w:sz="0" w:space="0" w:color="auto"/>
              </w:divBdr>
            </w:div>
          </w:divsChild>
        </w:div>
        <w:div w:id="1122652135">
          <w:marLeft w:val="0"/>
          <w:marRight w:val="0"/>
          <w:marTop w:val="0"/>
          <w:marBottom w:val="0"/>
          <w:divBdr>
            <w:top w:val="none" w:sz="0" w:space="0" w:color="auto"/>
            <w:left w:val="none" w:sz="0" w:space="0" w:color="auto"/>
            <w:bottom w:val="none" w:sz="0" w:space="0" w:color="auto"/>
            <w:right w:val="none" w:sz="0" w:space="0" w:color="auto"/>
          </w:divBdr>
          <w:divsChild>
            <w:div w:id="1186285938">
              <w:marLeft w:val="0"/>
              <w:marRight w:val="0"/>
              <w:marTop w:val="0"/>
              <w:marBottom w:val="0"/>
              <w:divBdr>
                <w:top w:val="none" w:sz="0" w:space="0" w:color="auto"/>
                <w:left w:val="none" w:sz="0" w:space="0" w:color="auto"/>
                <w:bottom w:val="none" w:sz="0" w:space="0" w:color="auto"/>
                <w:right w:val="none" w:sz="0" w:space="0" w:color="auto"/>
              </w:divBdr>
            </w:div>
          </w:divsChild>
        </w:div>
        <w:div w:id="1480342199">
          <w:marLeft w:val="0"/>
          <w:marRight w:val="0"/>
          <w:marTop w:val="0"/>
          <w:marBottom w:val="0"/>
          <w:divBdr>
            <w:top w:val="none" w:sz="0" w:space="0" w:color="auto"/>
            <w:left w:val="none" w:sz="0" w:space="0" w:color="auto"/>
            <w:bottom w:val="none" w:sz="0" w:space="0" w:color="auto"/>
            <w:right w:val="none" w:sz="0" w:space="0" w:color="auto"/>
          </w:divBdr>
          <w:divsChild>
            <w:div w:id="1974407582">
              <w:marLeft w:val="0"/>
              <w:marRight w:val="0"/>
              <w:marTop w:val="0"/>
              <w:marBottom w:val="0"/>
              <w:divBdr>
                <w:top w:val="none" w:sz="0" w:space="0" w:color="auto"/>
                <w:left w:val="none" w:sz="0" w:space="0" w:color="auto"/>
                <w:bottom w:val="none" w:sz="0" w:space="0" w:color="auto"/>
                <w:right w:val="none" w:sz="0" w:space="0" w:color="auto"/>
              </w:divBdr>
            </w:div>
          </w:divsChild>
        </w:div>
        <w:div w:id="1766422063">
          <w:marLeft w:val="0"/>
          <w:marRight w:val="0"/>
          <w:marTop w:val="0"/>
          <w:marBottom w:val="0"/>
          <w:divBdr>
            <w:top w:val="none" w:sz="0" w:space="0" w:color="auto"/>
            <w:left w:val="none" w:sz="0" w:space="0" w:color="auto"/>
            <w:bottom w:val="none" w:sz="0" w:space="0" w:color="auto"/>
            <w:right w:val="none" w:sz="0" w:space="0" w:color="auto"/>
          </w:divBdr>
          <w:divsChild>
            <w:div w:id="395010541">
              <w:marLeft w:val="0"/>
              <w:marRight w:val="0"/>
              <w:marTop w:val="0"/>
              <w:marBottom w:val="0"/>
              <w:divBdr>
                <w:top w:val="none" w:sz="0" w:space="0" w:color="auto"/>
                <w:left w:val="none" w:sz="0" w:space="0" w:color="auto"/>
                <w:bottom w:val="none" w:sz="0" w:space="0" w:color="auto"/>
                <w:right w:val="none" w:sz="0" w:space="0" w:color="auto"/>
              </w:divBdr>
            </w:div>
          </w:divsChild>
        </w:div>
        <w:div w:id="1839423918">
          <w:marLeft w:val="0"/>
          <w:marRight w:val="0"/>
          <w:marTop w:val="0"/>
          <w:marBottom w:val="0"/>
          <w:divBdr>
            <w:top w:val="none" w:sz="0" w:space="0" w:color="auto"/>
            <w:left w:val="none" w:sz="0" w:space="0" w:color="auto"/>
            <w:bottom w:val="none" w:sz="0" w:space="0" w:color="auto"/>
            <w:right w:val="none" w:sz="0" w:space="0" w:color="auto"/>
          </w:divBdr>
          <w:divsChild>
            <w:div w:id="42602620">
              <w:marLeft w:val="0"/>
              <w:marRight w:val="0"/>
              <w:marTop w:val="0"/>
              <w:marBottom w:val="0"/>
              <w:divBdr>
                <w:top w:val="none" w:sz="0" w:space="0" w:color="auto"/>
                <w:left w:val="none" w:sz="0" w:space="0" w:color="auto"/>
                <w:bottom w:val="none" w:sz="0" w:space="0" w:color="auto"/>
                <w:right w:val="none" w:sz="0" w:space="0" w:color="auto"/>
              </w:divBdr>
            </w:div>
          </w:divsChild>
        </w:div>
        <w:div w:id="1609502650">
          <w:marLeft w:val="0"/>
          <w:marRight w:val="0"/>
          <w:marTop w:val="0"/>
          <w:marBottom w:val="0"/>
          <w:divBdr>
            <w:top w:val="none" w:sz="0" w:space="0" w:color="auto"/>
            <w:left w:val="none" w:sz="0" w:space="0" w:color="auto"/>
            <w:bottom w:val="none" w:sz="0" w:space="0" w:color="auto"/>
            <w:right w:val="none" w:sz="0" w:space="0" w:color="auto"/>
          </w:divBdr>
          <w:divsChild>
            <w:div w:id="124156669">
              <w:marLeft w:val="0"/>
              <w:marRight w:val="0"/>
              <w:marTop w:val="0"/>
              <w:marBottom w:val="0"/>
              <w:divBdr>
                <w:top w:val="none" w:sz="0" w:space="0" w:color="auto"/>
                <w:left w:val="none" w:sz="0" w:space="0" w:color="auto"/>
                <w:bottom w:val="none" w:sz="0" w:space="0" w:color="auto"/>
                <w:right w:val="none" w:sz="0" w:space="0" w:color="auto"/>
              </w:divBdr>
            </w:div>
          </w:divsChild>
        </w:div>
        <w:div w:id="1758555875">
          <w:marLeft w:val="0"/>
          <w:marRight w:val="0"/>
          <w:marTop w:val="0"/>
          <w:marBottom w:val="0"/>
          <w:divBdr>
            <w:top w:val="none" w:sz="0" w:space="0" w:color="auto"/>
            <w:left w:val="none" w:sz="0" w:space="0" w:color="auto"/>
            <w:bottom w:val="none" w:sz="0" w:space="0" w:color="auto"/>
            <w:right w:val="none" w:sz="0" w:space="0" w:color="auto"/>
          </w:divBdr>
          <w:divsChild>
            <w:div w:id="1693605480">
              <w:marLeft w:val="0"/>
              <w:marRight w:val="0"/>
              <w:marTop w:val="0"/>
              <w:marBottom w:val="0"/>
              <w:divBdr>
                <w:top w:val="none" w:sz="0" w:space="0" w:color="auto"/>
                <w:left w:val="none" w:sz="0" w:space="0" w:color="auto"/>
                <w:bottom w:val="none" w:sz="0" w:space="0" w:color="auto"/>
                <w:right w:val="none" w:sz="0" w:space="0" w:color="auto"/>
              </w:divBdr>
            </w:div>
          </w:divsChild>
        </w:div>
        <w:div w:id="155003711">
          <w:marLeft w:val="0"/>
          <w:marRight w:val="0"/>
          <w:marTop w:val="0"/>
          <w:marBottom w:val="0"/>
          <w:divBdr>
            <w:top w:val="none" w:sz="0" w:space="0" w:color="auto"/>
            <w:left w:val="none" w:sz="0" w:space="0" w:color="auto"/>
            <w:bottom w:val="none" w:sz="0" w:space="0" w:color="auto"/>
            <w:right w:val="none" w:sz="0" w:space="0" w:color="auto"/>
          </w:divBdr>
          <w:divsChild>
            <w:div w:id="779224955">
              <w:marLeft w:val="0"/>
              <w:marRight w:val="0"/>
              <w:marTop w:val="0"/>
              <w:marBottom w:val="0"/>
              <w:divBdr>
                <w:top w:val="none" w:sz="0" w:space="0" w:color="auto"/>
                <w:left w:val="none" w:sz="0" w:space="0" w:color="auto"/>
                <w:bottom w:val="none" w:sz="0" w:space="0" w:color="auto"/>
                <w:right w:val="none" w:sz="0" w:space="0" w:color="auto"/>
              </w:divBdr>
            </w:div>
          </w:divsChild>
        </w:div>
        <w:div w:id="1041201746">
          <w:marLeft w:val="0"/>
          <w:marRight w:val="0"/>
          <w:marTop w:val="0"/>
          <w:marBottom w:val="0"/>
          <w:divBdr>
            <w:top w:val="none" w:sz="0" w:space="0" w:color="auto"/>
            <w:left w:val="none" w:sz="0" w:space="0" w:color="auto"/>
            <w:bottom w:val="none" w:sz="0" w:space="0" w:color="auto"/>
            <w:right w:val="none" w:sz="0" w:space="0" w:color="auto"/>
          </w:divBdr>
          <w:divsChild>
            <w:div w:id="775566761">
              <w:marLeft w:val="0"/>
              <w:marRight w:val="0"/>
              <w:marTop w:val="0"/>
              <w:marBottom w:val="0"/>
              <w:divBdr>
                <w:top w:val="none" w:sz="0" w:space="0" w:color="auto"/>
                <w:left w:val="none" w:sz="0" w:space="0" w:color="auto"/>
                <w:bottom w:val="none" w:sz="0" w:space="0" w:color="auto"/>
                <w:right w:val="none" w:sz="0" w:space="0" w:color="auto"/>
              </w:divBdr>
            </w:div>
          </w:divsChild>
        </w:div>
        <w:div w:id="308245870">
          <w:marLeft w:val="0"/>
          <w:marRight w:val="0"/>
          <w:marTop w:val="0"/>
          <w:marBottom w:val="0"/>
          <w:divBdr>
            <w:top w:val="none" w:sz="0" w:space="0" w:color="auto"/>
            <w:left w:val="none" w:sz="0" w:space="0" w:color="auto"/>
            <w:bottom w:val="none" w:sz="0" w:space="0" w:color="auto"/>
            <w:right w:val="none" w:sz="0" w:space="0" w:color="auto"/>
          </w:divBdr>
          <w:divsChild>
            <w:div w:id="1323968135">
              <w:marLeft w:val="0"/>
              <w:marRight w:val="0"/>
              <w:marTop w:val="0"/>
              <w:marBottom w:val="0"/>
              <w:divBdr>
                <w:top w:val="none" w:sz="0" w:space="0" w:color="auto"/>
                <w:left w:val="none" w:sz="0" w:space="0" w:color="auto"/>
                <w:bottom w:val="none" w:sz="0" w:space="0" w:color="auto"/>
                <w:right w:val="none" w:sz="0" w:space="0" w:color="auto"/>
              </w:divBdr>
            </w:div>
          </w:divsChild>
        </w:div>
        <w:div w:id="374695358">
          <w:marLeft w:val="0"/>
          <w:marRight w:val="0"/>
          <w:marTop w:val="0"/>
          <w:marBottom w:val="0"/>
          <w:divBdr>
            <w:top w:val="none" w:sz="0" w:space="0" w:color="auto"/>
            <w:left w:val="none" w:sz="0" w:space="0" w:color="auto"/>
            <w:bottom w:val="none" w:sz="0" w:space="0" w:color="auto"/>
            <w:right w:val="none" w:sz="0" w:space="0" w:color="auto"/>
          </w:divBdr>
          <w:divsChild>
            <w:div w:id="521745759">
              <w:marLeft w:val="0"/>
              <w:marRight w:val="0"/>
              <w:marTop w:val="0"/>
              <w:marBottom w:val="0"/>
              <w:divBdr>
                <w:top w:val="none" w:sz="0" w:space="0" w:color="auto"/>
                <w:left w:val="none" w:sz="0" w:space="0" w:color="auto"/>
                <w:bottom w:val="none" w:sz="0" w:space="0" w:color="auto"/>
                <w:right w:val="none" w:sz="0" w:space="0" w:color="auto"/>
              </w:divBdr>
            </w:div>
          </w:divsChild>
        </w:div>
        <w:div w:id="1566211271">
          <w:marLeft w:val="0"/>
          <w:marRight w:val="0"/>
          <w:marTop w:val="0"/>
          <w:marBottom w:val="0"/>
          <w:divBdr>
            <w:top w:val="none" w:sz="0" w:space="0" w:color="auto"/>
            <w:left w:val="none" w:sz="0" w:space="0" w:color="auto"/>
            <w:bottom w:val="none" w:sz="0" w:space="0" w:color="auto"/>
            <w:right w:val="none" w:sz="0" w:space="0" w:color="auto"/>
          </w:divBdr>
          <w:divsChild>
            <w:div w:id="1525512563">
              <w:marLeft w:val="0"/>
              <w:marRight w:val="0"/>
              <w:marTop w:val="0"/>
              <w:marBottom w:val="0"/>
              <w:divBdr>
                <w:top w:val="none" w:sz="0" w:space="0" w:color="auto"/>
                <w:left w:val="none" w:sz="0" w:space="0" w:color="auto"/>
                <w:bottom w:val="none" w:sz="0" w:space="0" w:color="auto"/>
                <w:right w:val="none" w:sz="0" w:space="0" w:color="auto"/>
              </w:divBdr>
            </w:div>
          </w:divsChild>
        </w:div>
        <w:div w:id="1239944429">
          <w:marLeft w:val="0"/>
          <w:marRight w:val="0"/>
          <w:marTop w:val="0"/>
          <w:marBottom w:val="0"/>
          <w:divBdr>
            <w:top w:val="none" w:sz="0" w:space="0" w:color="auto"/>
            <w:left w:val="none" w:sz="0" w:space="0" w:color="auto"/>
            <w:bottom w:val="none" w:sz="0" w:space="0" w:color="auto"/>
            <w:right w:val="none" w:sz="0" w:space="0" w:color="auto"/>
          </w:divBdr>
          <w:divsChild>
            <w:div w:id="2140217999">
              <w:marLeft w:val="0"/>
              <w:marRight w:val="0"/>
              <w:marTop w:val="0"/>
              <w:marBottom w:val="0"/>
              <w:divBdr>
                <w:top w:val="none" w:sz="0" w:space="0" w:color="auto"/>
                <w:left w:val="none" w:sz="0" w:space="0" w:color="auto"/>
                <w:bottom w:val="none" w:sz="0" w:space="0" w:color="auto"/>
                <w:right w:val="none" w:sz="0" w:space="0" w:color="auto"/>
              </w:divBdr>
            </w:div>
          </w:divsChild>
        </w:div>
        <w:div w:id="1198468510">
          <w:marLeft w:val="0"/>
          <w:marRight w:val="0"/>
          <w:marTop w:val="0"/>
          <w:marBottom w:val="0"/>
          <w:divBdr>
            <w:top w:val="none" w:sz="0" w:space="0" w:color="auto"/>
            <w:left w:val="none" w:sz="0" w:space="0" w:color="auto"/>
            <w:bottom w:val="none" w:sz="0" w:space="0" w:color="auto"/>
            <w:right w:val="none" w:sz="0" w:space="0" w:color="auto"/>
          </w:divBdr>
          <w:divsChild>
            <w:div w:id="2117820668">
              <w:marLeft w:val="0"/>
              <w:marRight w:val="0"/>
              <w:marTop w:val="0"/>
              <w:marBottom w:val="0"/>
              <w:divBdr>
                <w:top w:val="none" w:sz="0" w:space="0" w:color="auto"/>
                <w:left w:val="none" w:sz="0" w:space="0" w:color="auto"/>
                <w:bottom w:val="none" w:sz="0" w:space="0" w:color="auto"/>
                <w:right w:val="none" w:sz="0" w:space="0" w:color="auto"/>
              </w:divBdr>
            </w:div>
          </w:divsChild>
        </w:div>
        <w:div w:id="220750519">
          <w:marLeft w:val="0"/>
          <w:marRight w:val="0"/>
          <w:marTop w:val="0"/>
          <w:marBottom w:val="0"/>
          <w:divBdr>
            <w:top w:val="none" w:sz="0" w:space="0" w:color="auto"/>
            <w:left w:val="none" w:sz="0" w:space="0" w:color="auto"/>
            <w:bottom w:val="none" w:sz="0" w:space="0" w:color="auto"/>
            <w:right w:val="none" w:sz="0" w:space="0" w:color="auto"/>
          </w:divBdr>
          <w:divsChild>
            <w:div w:id="391201260">
              <w:marLeft w:val="0"/>
              <w:marRight w:val="0"/>
              <w:marTop w:val="0"/>
              <w:marBottom w:val="0"/>
              <w:divBdr>
                <w:top w:val="none" w:sz="0" w:space="0" w:color="auto"/>
                <w:left w:val="none" w:sz="0" w:space="0" w:color="auto"/>
                <w:bottom w:val="none" w:sz="0" w:space="0" w:color="auto"/>
                <w:right w:val="none" w:sz="0" w:space="0" w:color="auto"/>
              </w:divBdr>
            </w:div>
          </w:divsChild>
        </w:div>
        <w:div w:id="1876505670">
          <w:marLeft w:val="0"/>
          <w:marRight w:val="0"/>
          <w:marTop w:val="0"/>
          <w:marBottom w:val="0"/>
          <w:divBdr>
            <w:top w:val="none" w:sz="0" w:space="0" w:color="auto"/>
            <w:left w:val="none" w:sz="0" w:space="0" w:color="auto"/>
            <w:bottom w:val="none" w:sz="0" w:space="0" w:color="auto"/>
            <w:right w:val="none" w:sz="0" w:space="0" w:color="auto"/>
          </w:divBdr>
          <w:divsChild>
            <w:div w:id="633759100">
              <w:marLeft w:val="0"/>
              <w:marRight w:val="0"/>
              <w:marTop w:val="0"/>
              <w:marBottom w:val="0"/>
              <w:divBdr>
                <w:top w:val="none" w:sz="0" w:space="0" w:color="auto"/>
                <w:left w:val="none" w:sz="0" w:space="0" w:color="auto"/>
                <w:bottom w:val="none" w:sz="0" w:space="0" w:color="auto"/>
                <w:right w:val="none" w:sz="0" w:space="0" w:color="auto"/>
              </w:divBdr>
            </w:div>
          </w:divsChild>
        </w:div>
        <w:div w:id="275871477">
          <w:marLeft w:val="0"/>
          <w:marRight w:val="0"/>
          <w:marTop w:val="0"/>
          <w:marBottom w:val="0"/>
          <w:divBdr>
            <w:top w:val="none" w:sz="0" w:space="0" w:color="auto"/>
            <w:left w:val="none" w:sz="0" w:space="0" w:color="auto"/>
            <w:bottom w:val="none" w:sz="0" w:space="0" w:color="auto"/>
            <w:right w:val="none" w:sz="0" w:space="0" w:color="auto"/>
          </w:divBdr>
          <w:divsChild>
            <w:div w:id="142086979">
              <w:marLeft w:val="0"/>
              <w:marRight w:val="0"/>
              <w:marTop w:val="0"/>
              <w:marBottom w:val="0"/>
              <w:divBdr>
                <w:top w:val="none" w:sz="0" w:space="0" w:color="auto"/>
                <w:left w:val="none" w:sz="0" w:space="0" w:color="auto"/>
                <w:bottom w:val="none" w:sz="0" w:space="0" w:color="auto"/>
                <w:right w:val="none" w:sz="0" w:space="0" w:color="auto"/>
              </w:divBdr>
            </w:div>
          </w:divsChild>
        </w:div>
        <w:div w:id="1192064066">
          <w:marLeft w:val="0"/>
          <w:marRight w:val="0"/>
          <w:marTop w:val="0"/>
          <w:marBottom w:val="0"/>
          <w:divBdr>
            <w:top w:val="none" w:sz="0" w:space="0" w:color="auto"/>
            <w:left w:val="none" w:sz="0" w:space="0" w:color="auto"/>
            <w:bottom w:val="none" w:sz="0" w:space="0" w:color="auto"/>
            <w:right w:val="none" w:sz="0" w:space="0" w:color="auto"/>
          </w:divBdr>
          <w:divsChild>
            <w:div w:id="1261453025">
              <w:marLeft w:val="0"/>
              <w:marRight w:val="0"/>
              <w:marTop w:val="0"/>
              <w:marBottom w:val="0"/>
              <w:divBdr>
                <w:top w:val="none" w:sz="0" w:space="0" w:color="auto"/>
                <w:left w:val="none" w:sz="0" w:space="0" w:color="auto"/>
                <w:bottom w:val="none" w:sz="0" w:space="0" w:color="auto"/>
                <w:right w:val="none" w:sz="0" w:space="0" w:color="auto"/>
              </w:divBdr>
            </w:div>
          </w:divsChild>
        </w:div>
        <w:div w:id="1903641182">
          <w:marLeft w:val="0"/>
          <w:marRight w:val="0"/>
          <w:marTop w:val="0"/>
          <w:marBottom w:val="0"/>
          <w:divBdr>
            <w:top w:val="none" w:sz="0" w:space="0" w:color="auto"/>
            <w:left w:val="none" w:sz="0" w:space="0" w:color="auto"/>
            <w:bottom w:val="none" w:sz="0" w:space="0" w:color="auto"/>
            <w:right w:val="none" w:sz="0" w:space="0" w:color="auto"/>
          </w:divBdr>
          <w:divsChild>
            <w:div w:id="745961763">
              <w:marLeft w:val="0"/>
              <w:marRight w:val="0"/>
              <w:marTop w:val="0"/>
              <w:marBottom w:val="0"/>
              <w:divBdr>
                <w:top w:val="none" w:sz="0" w:space="0" w:color="auto"/>
                <w:left w:val="none" w:sz="0" w:space="0" w:color="auto"/>
                <w:bottom w:val="none" w:sz="0" w:space="0" w:color="auto"/>
                <w:right w:val="none" w:sz="0" w:space="0" w:color="auto"/>
              </w:divBdr>
            </w:div>
          </w:divsChild>
        </w:div>
        <w:div w:id="487601381">
          <w:marLeft w:val="0"/>
          <w:marRight w:val="0"/>
          <w:marTop w:val="0"/>
          <w:marBottom w:val="0"/>
          <w:divBdr>
            <w:top w:val="none" w:sz="0" w:space="0" w:color="auto"/>
            <w:left w:val="none" w:sz="0" w:space="0" w:color="auto"/>
            <w:bottom w:val="none" w:sz="0" w:space="0" w:color="auto"/>
            <w:right w:val="none" w:sz="0" w:space="0" w:color="auto"/>
          </w:divBdr>
          <w:divsChild>
            <w:div w:id="797992788">
              <w:marLeft w:val="0"/>
              <w:marRight w:val="0"/>
              <w:marTop w:val="0"/>
              <w:marBottom w:val="0"/>
              <w:divBdr>
                <w:top w:val="none" w:sz="0" w:space="0" w:color="auto"/>
                <w:left w:val="none" w:sz="0" w:space="0" w:color="auto"/>
                <w:bottom w:val="none" w:sz="0" w:space="0" w:color="auto"/>
                <w:right w:val="none" w:sz="0" w:space="0" w:color="auto"/>
              </w:divBdr>
            </w:div>
          </w:divsChild>
        </w:div>
        <w:div w:id="386956599">
          <w:marLeft w:val="0"/>
          <w:marRight w:val="0"/>
          <w:marTop w:val="0"/>
          <w:marBottom w:val="0"/>
          <w:divBdr>
            <w:top w:val="none" w:sz="0" w:space="0" w:color="auto"/>
            <w:left w:val="none" w:sz="0" w:space="0" w:color="auto"/>
            <w:bottom w:val="none" w:sz="0" w:space="0" w:color="auto"/>
            <w:right w:val="none" w:sz="0" w:space="0" w:color="auto"/>
          </w:divBdr>
          <w:divsChild>
            <w:div w:id="1491287859">
              <w:marLeft w:val="0"/>
              <w:marRight w:val="0"/>
              <w:marTop w:val="0"/>
              <w:marBottom w:val="0"/>
              <w:divBdr>
                <w:top w:val="none" w:sz="0" w:space="0" w:color="auto"/>
                <w:left w:val="none" w:sz="0" w:space="0" w:color="auto"/>
                <w:bottom w:val="none" w:sz="0" w:space="0" w:color="auto"/>
                <w:right w:val="none" w:sz="0" w:space="0" w:color="auto"/>
              </w:divBdr>
            </w:div>
          </w:divsChild>
        </w:div>
        <w:div w:id="175996798">
          <w:marLeft w:val="0"/>
          <w:marRight w:val="0"/>
          <w:marTop w:val="0"/>
          <w:marBottom w:val="0"/>
          <w:divBdr>
            <w:top w:val="none" w:sz="0" w:space="0" w:color="auto"/>
            <w:left w:val="none" w:sz="0" w:space="0" w:color="auto"/>
            <w:bottom w:val="none" w:sz="0" w:space="0" w:color="auto"/>
            <w:right w:val="none" w:sz="0" w:space="0" w:color="auto"/>
          </w:divBdr>
          <w:divsChild>
            <w:div w:id="1491673247">
              <w:marLeft w:val="0"/>
              <w:marRight w:val="0"/>
              <w:marTop w:val="0"/>
              <w:marBottom w:val="0"/>
              <w:divBdr>
                <w:top w:val="none" w:sz="0" w:space="0" w:color="auto"/>
                <w:left w:val="none" w:sz="0" w:space="0" w:color="auto"/>
                <w:bottom w:val="none" w:sz="0" w:space="0" w:color="auto"/>
                <w:right w:val="none" w:sz="0" w:space="0" w:color="auto"/>
              </w:divBdr>
            </w:div>
          </w:divsChild>
        </w:div>
        <w:div w:id="1759786563">
          <w:marLeft w:val="0"/>
          <w:marRight w:val="0"/>
          <w:marTop w:val="0"/>
          <w:marBottom w:val="0"/>
          <w:divBdr>
            <w:top w:val="none" w:sz="0" w:space="0" w:color="auto"/>
            <w:left w:val="none" w:sz="0" w:space="0" w:color="auto"/>
            <w:bottom w:val="none" w:sz="0" w:space="0" w:color="auto"/>
            <w:right w:val="none" w:sz="0" w:space="0" w:color="auto"/>
          </w:divBdr>
          <w:divsChild>
            <w:div w:id="597179355">
              <w:marLeft w:val="0"/>
              <w:marRight w:val="0"/>
              <w:marTop w:val="0"/>
              <w:marBottom w:val="0"/>
              <w:divBdr>
                <w:top w:val="none" w:sz="0" w:space="0" w:color="auto"/>
                <w:left w:val="none" w:sz="0" w:space="0" w:color="auto"/>
                <w:bottom w:val="none" w:sz="0" w:space="0" w:color="auto"/>
                <w:right w:val="none" w:sz="0" w:space="0" w:color="auto"/>
              </w:divBdr>
            </w:div>
          </w:divsChild>
        </w:div>
        <w:div w:id="632759551">
          <w:marLeft w:val="0"/>
          <w:marRight w:val="0"/>
          <w:marTop w:val="0"/>
          <w:marBottom w:val="0"/>
          <w:divBdr>
            <w:top w:val="none" w:sz="0" w:space="0" w:color="auto"/>
            <w:left w:val="none" w:sz="0" w:space="0" w:color="auto"/>
            <w:bottom w:val="none" w:sz="0" w:space="0" w:color="auto"/>
            <w:right w:val="none" w:sz="0" w:space="0" w:color="auto"/>
          </w:divBdr>
          <w:divsChild>
            <w:div w:id="1154372274">
              <w:marLeft w:val="0"/>
              <w:marRight w:val="0"/>
              <w:marTop w:val="0"/>
              <w:marBottom w:val="0"/>
              <w:divBdr>
                <w:top w:val="none" w:sz="0" w:space="0" w:color="auto"/>
                <w:left w:val="none" w:sz="0" w:space="0" w:color="auto"/>
                <w:bottom w:val="none" w:sz="0" w:space="0" w:color="auto"/>
                <w:right w:val="none" w:sz="0" w:space="0" w:color="auto"/>
              </w:divBdr>
            </w:div>
          </w:divsChild>
        </w:div>
        <w:div w:id="1214541701">
          <w:marLeft w:val="0"/>
          <w:marRight w:val="0"/>
          <w:marTop w:val="0"/>
          <w:marBottom w:val="0"/>
          <w:divBdr>
            <w:top w:val="none" w:sz="0" w:space="0" w:color="auto"/>
            <w:left w:val="none" w:sz="0" w:space="0" w:color="auto"/>
            <w:bottom w:val="none" w:sz="0" w:space="0" w:color="auto"/>
            <w:right w:val="none" w:sz="0" w:space="0" w:color="auto"/>
          </w:divBdr>
          <w:divsChild>
            <w:div w:id="1475179216">
              <w:marLeft w:val="0"/>
              <w:marRight w:val="0"/>
              <w:marTop w:val="0"/>
              <w:marBottom w:val="0"/>
              <w:divBdr>
                <w:top w:val="none" w:sz="0" w:space="0" w:color="auto"/>
                <w:left w:val="none" w:sz="0" w:space="0" w:color="auto"/>
                <w:bottom w:val="none" w:sz="0" w:space="0" w:color="auto"/>
                <w:right w:val="none" w:sz="0" w:space="0" w:color="auto"/>
              </w:divBdr>
            </w:div>
          </w:divsChild>
        </w:div>
        <w:div w:id="2125726582">
          <w:marLeft w:val="0"/>
          <w:marRight w:val="0"/>
          <w:marTop w:val="0"/>
          <w:marBottom w:val="0"/>
          <w:divBdr>
            <w:top w:val="none" w:sz="0" w:space="0" w:color="auto"/>
            <w:left w:val="none" w:sz="0" w:space="0" w:color="auto"/>
            <w:bottom w:val="none" w:sz="0" w:space="0" w:color="auto"/>
            <w:right w:val="none" w:sz="0" w:space="0" w:color="auto"/>
          </w:divBdr>
          <w:divsChild>
            <w:div w:id="1510408689">
              <w:marLeft w:val="0"/>
              <w:marRight w:val="0"/>
              <w:marTop w:val="0"/>
              <w:marBottom w:val="0"/>
              <w:divBdr>
                <w:top w:val="none" w:sz="0" w:space="0" w:color="auto"/>
                <w:left w:val="none" w:sz="0" w:space="0" w:color="auto"/>
                <w:bottom w:val="none" w:sz="0" w:space="0" w:color="auto"/>
                <w:right w:val="none" w:sz="0" w:space="0" w:color="auto"/>
              </w:divBdr>
            </w:div>
            <w:div w:id="230115008">
              <w:marLeft w:val="0"/>
              <w:marRight w:val="0"/>
              <w:marTop w:val="0"/>
              <w:marBottom w:val="0"/>
              <w:divBdr>
                <w:top w:val="none" w:sz="0" w:space="0" w:color="auto"/>
                <w:left w:val="none" w:sz="0" w:space="0" w:color="auto"/>
                <w:bottom w:val="none" w:sz="0" w:space="0" w:color="auto"/>
                <w:right w:val="none" w:sz="0" w:space="0" w:color="auto"/>
              </w:divBdr>
            </w:div>
            <w:div w:id="1156414930">
              <w:marLeft w:val="0"/>
              <w:marRight w:val="0"/>
              <w:marTop w:val="0"/>
              <w:marBottom w:val="0"/>
              <w:divBdr>
                <w:top w:val="none" w:sz="0" w:space="0" w:color="auto"/>
                <w:left w:val="none" w:sz="0" w:space="0" w:color="auto"/>
                <w:bottom w:val="none" w:sz="0" w:space="0" w:color="auto"/>
                <w:right w:val="none" w:sz="0" w:space="0" w:color="auto"/>
              </w:divBdr>
            </w:div>
            <w:div w:id="2091925141">
              <w:marLeft w:val="0"/>
              <w:marRight w:val="0"/>
              <w:marTop w:val="0"/>
              <w:marBottom w:val="0"/>
              <w:divBdr>
                <w:top w:val="none" w:sz="0" w:space="0" w:color="auto"/>
                <w:left w:val="none" w:sz="0" w:space="0" w:color="auto"/>
                <w:bottom w:val="none" w:sz="0" w:space="0" w:color="auto"/>
                <w:right w:val="none" w:sz="0" w:space="0" w:color="auto"/>
              </w:divBdr>
            </w:div>
          </w:divsChild>
        </w:div>
        <w:div w:id="155416577">
          <w:marLeft w:val="0"/>
          <w:marRight w:val="0"/>
          <w:marTop w:val="0"/>
          <w:marBottom w:val="0"/>
          <w:divBdr>
            <w:top w:val="none" w:sz="0" w:space="0" w:color="auto"/>
            <w:left w:val="none" w:sz="0" w:space="0" w:color="auto"/>
            <w:bottom w:val="none" w:sz="0" w:space="0" w:color="auto"/>
            <w:right w:val="none" w:sz="0" w:space="0" w:color="auto"/>
          </w:divBdr>
          <w:divsChild>
            <w:div w:id="1330446940">
              <w:marLeft w:val="0"/>
              <w:marRight w:val="0"/>
              <w:marTop w:val="0"/>
              <w:marBottom w:val="0"/>
              <w:divBdr>
                <w:top w:val="none" w:sz="0" w:space="0" w:color="auto"/>
                <w:left w:val="none" w:sz="0" w:space="0" w:color="auto"/>
                <w:bottom w:val="none" w:sz="0" w:space="0" w:color="auto"/>
                <w:right w:val="none" w:sz="0" w:space="0" w:color="auto"/>
              </w:divBdr>
            </w:div>
          </w:divsChild>
        </w:div>
        <w:div w:id="1426152606">
          <w:marLeft w:val="0"/>
          <w:marRight w:val="0"/>
          <w:marTop w:val="0"/>
          <w:marBottom w:val="0"/>
          <w:divBdr>
            <w:top w:val="none" w:sz="0" w:space="0" w:color="auto"/>
            <w:left w:val="none" w:sz="0" w:space="0" w:color="auto"/>
            <w:bottom w:val="none" w:sz="0" w:space="0" w:color="auto"/>
            <w:right w:val="none" w:sz="0" w:space="0" w:color="auto"/>
          </w:divBdr>
          <w:divsChild>
            <w:div w:id="1760642326">
              <w:marLeft w:val="0"/>
              <w:marRight w:val="0"/>
              <w:marTop w:val="0"/>
              <w:marBottom w:val="0"/>
              <w:divBdr>
                <w:top w:val="none" w:sz="0" w:space="0" w:color="auto"/>
                <w:left w:val="none" w:sz="0" w:space="0" w:color="auto"/>
                <w:bottom w:val="none" w:sz="0" w:space="0" w:color="auto"/>
                <w:right w:val="none" w:sz="0" w:space="0" w:color="auto"/>
              </w:divBdr>
            </w:div>
            <w:div w:id="1992325413">
              <w:marLeft w:val="0"/>
              <w:marRight w:val="0"/>
              <w:marTop w:val="0"/>
              <w:marBottom w:val="0"/>
              <w:divBdr>
                <w:top w:val="none" w:sz="0" w:space="0" w:color="auto"/>
                <w:left w:val="none" w:sz="0" w:space="0" w:color="auto"/>
                <w:bottom w:val="none" w:sz="0" w:space="0" w:color="auto"/>
                <w:right w:val="none" w:sz="0" w:space="0" w:color="auto"/>
              </w:divBdr>
            </w:div>
            <w:div w:id="1051541583">
              <w:marLeft w:val="0"/>
              <w:marRight w:val="0"/>
              <w:marTop w:val="0"/>
              <w:marBottom w:val="0"/>
              <w:divBdr>
                <w:top w:val="none" w:sz="0" w:space="0" w:color="auto"/>
                <w:left w:val="none" w:sz="0" w:space="0" w:color="auto"/>
                <w:bottom w:val="none" w:sz="0" w:space="0" w:color="auto"/>
                <w:right w:val="none" w:sz="0" w:space="0" w:color="auto"/>
              </w:divBdr>
            </w:div>
            <w:div w:id="548498912">
              <w:marLeft w:val="0"/>
              <w:marRight w:val="0"/>
              <w:marTop w:val="0"/>
              <w:marBottom w:val="0"/>
              <w:divBdr>
                <w:top w:val="none" w:sz="0" w:space="0" w:color="auto"/>
                <w:left w:val="none" w:sz="0" w:space="0" w:color="auto"/>
                <w:bottom w:val="none" w:sz="0" w:space="0" w:color="auto"/>
                <w:right w:val="none" w:sz="0" w:space="0" w:color="auto"/>
              </w:divBdr>
            </w:div>
          </w:divsChild>
        </w:div>
        <w:div w:id="1051033356">
          <w:marLeft w:val="0"/>
          <w:marRight w:val="0"/>
          <w:marTop w:val="0"/>
          <w:marBottom w:val="0"/>
          <w:divBdr>
            <w:top w:val="none" w:sz="0" w:space="0" w:color="auto"/>
            <w:left w:val="none" w:sz="0" w:space="0" w:color="auto"/>
            <w:bottom w:val="none" w:sz="0" w:space="0" w:color="auto"/>
            <w:right w:val="none" w:sz="0" w:space="0" w:color="auto"/>
          </w:divBdr>
          <w:divsChild>
            <w:div w:id="783766085">
              <w:marLeft w:val="0"/>
              <w:marRight w:val="0"/>
              <w:marTop w:val="0"/>
              <w:marBottom w:val="0"/>
              <w:divBdr>
                <w:top w:val="none" w:sz="0" w:space="0" w:color="auto"/>
                <w:left w:val="none" w:sz="0" w:space="0" w:color="auto"/>
                <w:bottom w:val="none" w:sz="0" w:space="0" w:color="auto"/>
                <w:right w:val="none" w:sz="0" w:space="0" w:color="auto"/>
              </w:divBdr>
            </w:div>
          </w:divsChild>
        </w:div>
        <w:div w:id="771587943">
          <w:marLeft w:val="0"/>
          <w:marRight w:val="0"/>
          <w:marTop w:val="0"/>
          <w:marBottom w:val="0"/>
          <w:divBdr>
            <w:top w:val="none" w:sz="0" w:space="0" w:color="auto"/>
            <w:left w:val="none" w:sz="0" w:space="0" w:color="auto"/>
            <w:bottom w:val="none" w:sz="0" w:space="0" w:color="auto"/>
            <w:right w:val="none" w:sz="0" w:space="0" w:color="auto"/>
          </w:divBdr>
          <w:divsChild>
            <w:div w:id="590821554">
              <w:marLeft w:val="0"/>
              <w:marRight w:val="0"/>
              <w:marTop w:val="0"/>
              <w:marBottom w:val="0"/>
              <w:divBdr>
                <w:top w:val="none" w:sz="0" w:space="0" w:color="auto"/>
                <w:left w:val="none" w:sz="0" w:space="0" w:color="auto"/>
                <w:bottom w:val="none" w:sz="0" w:space="0" w:color="auto"/>
                <w:right w:val="none" w:sz="0" w:space="0" w:color="auto"/>
              </w:divBdr>
            </w:div>
            <w:div w:id="428307925">
              <w:marLeft w:val="0"/>
              <w:marRight w:val="0"/>
              <w:marTop w:val="0"/>
              <w:marBottom w:val="0"/>
              <w:divBdr>
                <w:top w:val="none" w:sz="0" w:space="0" w:color="auto"/>
                <w:left w:val="none" w:sz="0" w:space="0" w:color="auto"/>
                <w:bottom w:val="none" w:sz="0" w:space="0" w:color="auto"/>
                <w:right w:val="none" w:sz="0" w:space="0" w:color="auto"/>
              </w:divBdr>
            </w:div>
            <w:div w:id="595283396">
              <w:marLeft w:val="0"/>
              <w:marRight w:val="0"/>
              <w:marTop w:val="0"/>
              <w:marBottom w:val="0"/>
              <w:divBdr>
                <w:top w:val="none" w:sz="0" w:space="0" w:color="auto"/>
                <w:left w:val="none" w:sz="0" w:space="0" w:color="auto"/>
                <w:bottom w:val="none" w:sz="0" w:space="0" w:color="auto"/>
                <w:right w:val="none" w:sz="0" w:space="0" w:color="auto"/>
              </w:divBdr>
            </w:div>
            <w:div w:id="1952393056">
              <w:marLeft w:val="0"/>
              <w:marRight w:val="0"/>
              <w:marTop w:val="0"/>
              <w:marBottom w:val="0"/>
              <w:divBdr>
                <w:top w:val="none" w:sz="0" w:space="0" w:color="auto"/>
                <w:left w:val="none" w:sz="0" w:space="0" w:color="auto"/>
                <w:bottom w:val="none" w:sz="0" w:space="0" w:color="auto"/>
                <w:right w:val="none" w:sz="0" w:space="0" w:color="auto"/>
              </w:divBdr>
            </w:div>
          </w:divsChild>
        </w:div>
        <w:div w:id="1556235985">
          <w:marLeft w:val="0"/>
          <w:marRight w:val="0"/>
          <w:marTop w:val="0"/>
          <w:marBottom w:val="0"/>
          <w:divBdr>
            <w:top w:val="none" w:sz="0" w:space="0" w:color="auto"/>
            <w:left w:val="none" w:sz="0" w:space="0" w:color="auto"/>
            <w:bottom w:val="none" w:sz="0" w:space="0" w:color="auto"/>
            <w:right w:val="none" w:sz="0" w:space="0" w:color="auto"/>
          </w:divBdr>
          <w:divsChild>
            <w:div w:id="1385983693">
              <w:marLeft w:val="0"/>
              <w:marRight w:val="0"/>
              <w:marTop w:val="0"/>
              <w:marBottom w:val="0"/>
              <w:divBdr>
                <w:top w:val="none" w:sz="0" w:space="0" w:color="auto"/>
                <w:left w:val="none" w:sz="0" w:space="0" w:color="auto"/>
                <w:bottom w:val="none" w:sz="0" w:space="0" w:color="auto"/>
                <w:right w:val="none" w:sz="0" w:space="0" w:color="auto"/>
              </w:divBdr>
            </w:div>
          </w:divsChild>
        </w:div>
        <w:div w:id="420100747">
          <w:marLeft w:val="0"/>
          <w:marRight w:val="0"/>
          <w:marTop w:val="0"/>
          <w:marBottom w:val="0"/>
          <w:divBdr>
            <w:top w:val="none" w:sz="0" w:space="0" w:color="auto"/>
            <w:left w:val="none" w:sz="0" w:space="0" w:color="auto"/>
            <w:bottom w:val="none" w:sz="0" w:space="0" w:color="auto"/>
            <w:right w:val="none" w:sz="0" w:space="0" w:color="auto"/>
          </w:divBdr>
          <w:divsChild>
            <w:div w:id="1783646570">
              <w:marLeft w:val="0"/>
              <w:marRight w:val="0"/>
              <w:marTop w:val="0"/>
              <w:marBottom w:val="0"/>
              <w:divBdr>
                <w:top w:val="none" w:sz="0" w:space="0" w:color="auto"/>
                <w:left w:val="none" w:sz="0" w:space="0" w:color="auto"/>
                <w:bottom w:val="none" w:sz="0" w:space="0" w:color="auto"/>
                <w:right w:val="none" w:sz="0" w:space="0" w:color="auto"/>
              </w:divBdr>
            </w:div>
            <w:div w:id="269581836">
              <w:marLeft w:val="0"/>
              <w:marRight w:val="0"/>
              <w:marTop w:val="0"/>
              <w:marBottom w:val="0"/>
              <w:divBdr>
                <w:top w:val="none" w:sz="0" w:space="0" w:color="auto"/>
                <w:left w:val="none" w:sz="0" w:space="0" w:color="auto"/>
                <w:bottom w:val="none" w:sz="0" w:space="0" w:color="auto"/>
                <w:right w:val="none" w:sz="0" w:space="0" w:color="auto"/>
              </w:divBdr>
            </w:div>
            <w:div w:id="1205363860">
              <w:marLeft w:val="0"/>
              <w:marRight w:val="0"/>
              <w:marTop w:val="0"/>
              <w:marBottom w:val="0"/>
              <w:divBdr>
                <w:top w:val="none" w:sz="0" w:space="0" w:color="auto"/>
                <w:left w:val="none" w:sz="0" w:space="0" w:color="auto"/>
                <w:bottom w:val="none" w:sz="0" w:space="0" w:color="auto"/>
                <w:right w:val="none" w:sz="0" w:space="0" w:color="auto"/>
              </w:divBdr>
            </w:div>
            <w:div w:id="474300520">
              <w:marLeft w:val="0"/>
              <w:marRight w:val="0"/>
              <w:marTop w:val="0"/>
              <w:marBottom w:val="0"/>
              <w:divBdr>
                <w:top w:val="none" w:sz="0" w:space="0" w:color="auto"/>
                <w:left w:val="none" w:sz="0" w:space="0" w:color="auto"/>
                <w:bottom w:val="none" w:sz="0" w:space="0" w:color="auto"/>
                <w:right w:val="none" w:sz="0" w:space="0" w:color="auto"/>
              </w:divBdr>
            </w:div>
            <w:div w:id="1786462200">
              <w:marLeft w:val="0"/>
              <w:marRight w:val="0"/>
              <w:marTop w:val="0"/>
              <w:marBottom w:val="0"/>
              <w:divBdr>
                <w:top w:val="none" w:sz="0" w:space="0" w:color="auto"/>
                <w:left w:val="none" w:sz="0" w:space="0" w:color="auto"/>
                <w:bottom w:val="none" w:sz="0" w:space="0" w:color="auto"/>
                <w:right w:val="none" w:sz="0" w:space="0" w:color="auto"/>
              </w:divBdr>
            </w:div>
          </w:divsChild>
        </w:div>
        <w:div w:id="939219571">
          <w:marLeft w:val="0"/>
          <w:marRight w:val="0"/>
          <w:marTop w:val="0"/>
          <w:marBottom w:val="0"/>
          <w:divBdr>
            <w:top w:val="none" w:sz="0" w:space="0" w:color="auto"/>
            <w:left w:val="none" w:sz="0" w:space="0" w:color="auto"/>
            <w:bottom w:val="none" w:sz="0" w:space="0" w:color="auto"/>
            <w:right w:val="none" w:sz="0" w:space="0" w:color="auto"/>
          </w:divBdr>
          <w:divsChild>
            <w:div w:id="137384720">
              <w:marLeft w:val="0"/>
              <w:marRight w:val="0"/>
              <w:marTop w:val="0"/>
              <w:marBottom w:val="0"/>
              <w:divBdr>
                <w:top w:val="none" w:sz="0" w:space="0" w:color="auto"/>
                <w:left w:val="none" w:sz="0" w:space="0" w:color="auto"/>
                <w:bottom w:val="none" w:sz="0" w:space="0" w:color="auto"/>
                <w:right w:val="none" w:sz="0" w:space="0" w:color="auto"/>
              </w:divBdr>
            </w:div>
          </w:divsChild>
        </w:div>
        <w:div w:id="874777625">
          <w:marLeft w:val="0"/>
          <w:marRight w:val="0"/>
          <w:marTop w:val="0"/>
          <w:marBottom w:val="0"/>
          <w:divBdr>
            <w:top w:val="none" w:sz="0" w:space="0" w:color="auto"/>
            <w:left w:val="none" w:sz="0" w:space="0" w:color="auto"/>
            <w:bottom w:val="none" w:sz="0" w:space="0" w:color="auto"/>
            <w:right w:val="none" w:sz="0" w:space="0" w:color="auto"/>
          </w:divBdr>
          <w:divsChild>
            <w:div w:id="480733369">
              <w:marLeft w:val="0"/>
              <w:marRight w:val="0"/>
              <w:marTop w:val="0"/>
              <w:marBottom w:val="0"/>
              <w:divBdr>
                <w:top w:val="none" w:sz="0" w:space="0" w:color="auto"/>
                <w:left w:val="none" w:sz="0" w:space="0" w:color="auto"/>
                <w:bottom w:val="none" w:sz="0" w:space="0" w:color="auto"/>
                <w:right w:val="none" w:sz="0" w:space="0" w:color="auto"/>
              </w:divBdr>
            </w:div>
            <w:div w:id="375399691">
              <w:marLeft w:val="0"/>
              <w:marRight w:val="0"/>
              <w:marTop w:val="0"/>
              <w:marBottom w:val="0"/>
              <w:divBdr>
                <w:top w:val="none" w:sz="0" w:space="0" w:color="auto"/>
                <w:left w:val="none" w:sz="0" w:space="0" w:color="auto"/>
                <w:bottom w:val="none" w:sz="0" w:space="0" w:color="auto"/>
                <w:right w:val="none" w:sz="0" w:space="0" w:color="auto"/>
              </w:divBdr>
            </w:div>
            <w:div w:id="670334125">
              <w:marLeft w:val="0"/>
              <w:marRight w:val="0"/>
              <w:marTop w:val="0"/>
              <w:marBottom w:val="0"/>
              <w:divBdr>
                <w:top w:val="none" w:sz="0" w:space="0" w:color="auto"/>
                <w:left w:val="none" w:sz="0" w:space="0" w:color="auto"/>
                <w:bottom w:val="none" w:sz="0" w:space="0" w:color="auto"/>
                <w:right w:val="none" w:sz="0" w:space="0" w:color="auto"/>
              </w:divBdr>
            </w:div>
            <w:div w:id="495195716">
              <w:marLeft w:val="0"/>
              <w:marRight w:val="0"/>
              <w:marTop w:val="0"/>
              <w:marBottom w:val="0"/>
              <w:divBdr>
                <w:top w:val="none" w:sz="0" w:space="0" w:color="auto"/>
                <w:left w:val="none" w:sz="0" w:space="0" w:color="auto"/>
                <w:bottom w:val="none" w:sz="0" w:space="0" w:color="auto"/>
                <w:right w:val="none" w:sz="0" w:space="0" w:color="auto"/>
              </w:divBdr>
            </w:div>
          </w:divsChild>
        </w:div>
        <w:div w:id="163597129">
          <w:marLeft w:val="0"/>
          <w:marRight w:val="0"/>
          <w:marTop w:val="0"/>
          <w:marBottom w:val="0"/>
          <w:divBdr>
            <w:top w:val="none" w:sz="0" w:space="0" w:color="auto"/>
            <w:left w:val="none" w:sz="0" w:space="0" w:color="auto"/>
            <w:bottom w:val="none" w:sz="0" w:space="0" w:color="auto"/>
            <w:right w:val="none" w:sz="0" w:space="0" w:color="auto"/>
          </w:divBdr>
          <w:divsChild>
            <w:div w:id="503864508">
              <w:marLeft w:val="0"/>
              <w:marRight w:val="0"/>
              <w:marTop w:val="0"/>
              <w:marBottom w:val="0"/>
              <w:divBdr>
                <w:top w:val="none" w:sz="0" w:space="0" w:color="auto"/>
                <w:left w:val="none" w:sz="0" w:space="0" w:color="auto"/>
                <w:bottom w:val="none" w:sz="0" w:space="0" w:color="auto"/>
                <w:right w:val="none" w:sz="0" w:space="0" w:color="auto"/>
              </w:divBdr>
            </w:div>
            <w:div w:id="1211697056">
              <w:marLeft w:val="0"/>
              <w:marRight w:val="0"/>
              <w:marTop w:val="0"/>
              <w:marBottom w:val="0"/>
              <w:divBdr>
                <w:top w:val="none" w:sz="0" w:space="0" w:color="auto"/>
                <w:left w:val="none" w:sz="0" w:space="0" w:color="auto"/>
                <w:bottom w:val="none" w:sz="0" w:space="0" w:color="auto"/>
                <w:right w:val="none" w:sz="0" w:space="0" w:color="auto"/>
              </w:divBdr>
            </w:div>
          </w:divsChild>
        </w:div>
        <w:div w:id="101076226">
          <w:marLeft w:val="0"/>
          <w:marRight w:val="0"/>
          <w:marTop w:val="0"/>
          <w:marBottom w:val="0"/>
          <w:divBdr>
            <w:top w:val="none" w:sz="0" w:space="0" w:color="auto"/>
            <w:left w:val="none" w:sz="0" w:space="0" w:color="auto"/>
            <w:bottom w:val="none" w:sz="0" w:space="0" w:color="auto"/>
            <w:right w:val="none" w:sz="0" w:space="0" w:color="auto"/>
          </w:divBdr>
          <w:divsChild>
            <w:div w:id="1084037162">
              <w:marLeft w:val="0"/>
              <w:marRight w:val="0"/>
              <w:marTop w:val="0"/>
              <w:marBottom w:val="0"/>
              <w:divBdr>
                <w:top w:val="none" w:sz="0" w:space="0" w:color="auto"/>
                <w:left w:val="none" w:sz="0" w:space="0" w:color="auto"/>
                <w:bottom w:val="none" w:sz="0" w:space="0" w:color="auto"/>
                <w:right w:val="none" w:sz="0" w:space="0" w:color="auto"/>
              </w:divBdr>
            </w:div>
          </w:divsChild>
        </w:div>
        <w:div w:id="529494129">
          <w:marLeft w:val="0"/>
          <w:marRight w:val="0"/>
          <w:marTop w:val="0"/>
          <w:marBottom w:val="0"/>
          <w:divBdr>
            <w:top w:val="none" w:sz="0" w:space="0" w:color="auto"/>
            <w:left w:val="none" w:sz="0" w:space="0" w:color="auto"/>
            <w:bottom w:val="none" w:sz="0" w:space="0" w:color="auto"/>
            <w:right w:val="none" w:sz="0" w:space="0" w:color="auto"/>
          </w:divBdr>
          <w:divsChild>
            <w:div w:id="1727221673">
              <w:marLeft w:val="0"/>
              <w:marRight w:val="0"/>
              <w:marTop w:val="0"/>
              <w:marBottom w:val="0"/>
              <w:divBdr>
                <w:top w:val="none" w:sz="0" w:space="0" w:color="auto"/>
                <w:left w:val="none" w:sz="0" w:space="0" w:color="auto"/>
                <w:bottom w:val="none" w:sz="0" w:space="0" w:color="auto"/>
                <w:right w:val="none" w:sz="0" w:space="0" w:color="auto"/>
              </w:divBdr>
            </w:div>
          </w:divsChild>
        </w:div>
        <w:div w:id="1060707821">
          <w:marLeft w:val="0"/>
          <w:marRight w:val="0"/>
          <w:marTop w:val="0"/>
          <w:marBottom w:val="0"/>
          <w:divBdr>
            <w:top w:val="none" w:sz="0" w:space="0" w:color="auto"/>
            <w:left w:val="none" w:sz="0" w:space="0" w:color="auto"/>
            <w:bottom w:val="none" w:sz="0" w:space="0" w:color="auto"/>
            <w:right w:val="none" w:sz="0" w:space="0" w:color="auto"/>
          </w:divBdr>
          <w:divsChild>
            <w:div w:id="1299143207">
              <w:marLeft w:val="0"/>
              <w:marRight w:val="0"/>
              <w:marTop w:val="0"/>
              <w:marBottom w:val="0"/>
              <w:divBdr>
                <w:top w:val="none" w:sz="0" w:space="0" w:color="auto"/>
                <w:left w:val="none" w:sz="0" w:space="0" w:color="auto"/>
                <w:bottom w:val="none" w:sz="0" w:space="0" w:color="auto"/>
                <w:right w:val="none" w:sz="0" w:space="0" w:color="auto"/>
              </w:divBdr>
            </w:div>
          </w:divsChild>
        </w:div>
        <w:div w:id="354504452">
          <w:marLeft w:val="0"/>
          <w:marRight w:val="0"/>
          <w:marTop w:val="0"/>
          <w:marBottom w:val="0"/>
          <w:divBdr>
            <w:top w:val="none" w:sz="0" w:space="0" w:color="auto"/>
            <w:left w:val="none" w:sz="0" w:space="0" w:color="auto"/>
            <w:bottom w:val="none" w:sz="0" w:space="0" w:color="auto"/>
            <w:right w:val="none" w:sz="0" w:space="0" w:color="auto"/>
          </w:divBdr>
          <w:divsChild>
            <w:div w:id="567155831">
              <w:marLeft w:val="0"/>
              <w:marRight w:val="0"/>
              <w:marTop w:val="0"/>
              <w:marBottom w:val="0"/>
              <w:divBdr>
                <w:top w:val="none" w:sz="0" w:space="0" w:color="auto"/>
                <w:left w:val="none" w:sz="0" w:space="0" w:color="auto"/>
                <w:bottom w:val="none" w:sz="0" w:space="0" w:color="auto"/>
                <w:right w:val="none" w:sz="0" w:space="0" w:color="auto"/>
              </w:divBdr>
            </w:div>
          </w:divsChild>
        </w:div>
        <w:div w:id="922303895">
          <w:marLeft w:val="0"/>
          <w:marRight w:val="0"/>
          <w:marTop w:val="0"/>
          <w:marBottom w:val="0"/>
          <w:divBdr>
            <w:top w:val="none" w:sz="0" w:space="0" w:color="auto"/>
            <w:left w:val="none" w:sz="0" w:space="0" w:color="auto"/>
            <w:bottom w:val="none" w:sz="0" w:space="0" w:color="auto"/>
            <w:right w:val="none" w:sz="0" w:space="0" w:color="auto"/>
          </w:divBdr>
          <w:divsChild>
            <w:div w:id="1769694530">
              <w:marLeft w:val="0"/>
              <w:marRight w:val="0"/>
              <w:marTop w:val="0"/>
              <w:marBottom w:val="0"/>
              <w:divBdr>
                <w:top w:val="none" w:sz="0" w:space="0" w:color="auto"/>
                <w:left w:val="none" w:sz="0" w:space="0" w:color="auto"/>
                <w:bottom w:val="none" w:sz="0" w:space="0" w:color="auto"/>
                <w:right w:val="none" w:sz="0" w:space="0" w:color="auto"/>
              </w:divBdr>
            </w:div>
          </w:divsChild>
        </w:div>
        <w:div w:id="644048697">
          <w:marLeft w:val="0"/>
          <w:marRight w:val="0"/>
          <w:marTop w:val="0"/>
          <w:marBottom w:val="0"/>
          <w:divBdr>
            <w:top w:val="none" w:sz="0" w:space="0" w:color="auto"/>
            <w:left w:val="none" w:sz="0" w:space="0" w:color="auto"/>
            <w:bottom w:val="none" w:sz="0" w:space="0" w:color="auto"/>
            <w:right w:val="none" w:sz="0" w:space="0" w:color="auto"/>
          </w:divBdr>
          <w:divsChild>
            <w:div w:id="1419400589">
              <w:marLeft w:val="0"/>
              <w:marRight w:val="0"/>
              <w:marTop w:val="0"/>
              <w:marBottom w:val="0"/>
              <w:divBdr>
                <w:top w:val="none" w:sz="0" w:space="0" w:color="auto"/>
                <w:left w:val="none" w:sz="0" w:space="0" w:color="auto"/>
                <w:bottom w:val="none" w:sz="0" w:space="0" w:color="auto"/>
                <w:right w:val="none" w:sz="0" w:space="0" w:color="auto"/>
              </w:divBdr>
            </w:div>
          </w:divsChild>
        </w:div>
        <w:div w:id="340859534">
          <w:marLeft w:val="0"/>
          <w:marRight w:val="0"/>
          <w:marTop w:val="0"/>
          <w:marBottom w:val="0"/>
          <w:divBdr>
            <w:top w:val="none" w:sz="0" w:space="0" w:color="auto"/>
            <w:left w:val="none" w:sz="0" w:space="0" w:color="auto"/>
            <w:bottom w:val="none" w:sz="0" w:space="0" w:color="auto"/>
            <w:right w:val="none" w:sz="0" w:space="0" w:color="auto"/>
          </w:divBdr>
          <w:divsChild>
            <w:div w:id="719936385">
              <w:marLeft w:val="0"/>
              <w:marRight w:val="0"/>
              <w:marTop w:val="0"/>
              <w:marBottom w:val="0"/>
              <w:divBdr>
                <w:top w:val="none" w:sz="0" w:space="0" w:color="auto"/>
                <w:left w:val="none" w:sz="0" w:space="0" w:color="auto"/>
                <w:bottom w:val="none" w:sz="0" w:space="0" w:color="auto"/>
                <w:right w:val="none" w:sz="0" w:space="0" w:color="auto"/>
              </w:divBdr>
            </w:div>
          </w:divsChild>
        </w:div>
        <w:div w:id="903761415">
          <w:marLeft w:val="0"/>
          <w:marRight w:val="0"/>
          <w:marTop w:val="0"/>
          <w:marBottom w:val="0"/>
          <w:divBdr>
            <w:top w:val="none" w:sz="0" w:space="0" w:color="auto"/>
            <w:left w:val="none" w:sz="0" w:space="0" w:color="auto"/>
            <w:bottom w:val="none" w:sz="0" w:space="0" w:color="auto"/>
            <w:right w:val="none" w:sz="0" w:space="0" w:color="auto"/>
          </w:divBdr>
          <w:divsChild>
            <w:div w:id="1372457863">
              <w:marLeft w:val="0"/>
              <w:marRight w:val="0"/>
              <w:marTop w:val="0"/>
              <w:marBottom w:val="0"/>
              <w:divBdr>
                <w:top w:val="none" w:sz="0" w:space="0" w:color="auto"/>
                <w:left w:val="none" w:sz="0" w:space="0" w:color="auto"/>
                <w:bottom w:val="none" w:sz="0" w:space="0" w:color="auto"/>
                <w:right w:val="none" w:sz="0" w:space="0" w:color="auto"/>
              </w:divBdr>
            </w:div>
          </w:divsChild>
        </w:div>
        <w:div w:id="285740630">
          <w:marLeft w:val="0"/>
          <w:marRight w:val="0"/>
          <w:marTop w:val="0"/>
          <w:marBottom w:val="0"/>
          <w:divBdr>
            <w:top w:val="none" w:sz="0" w:space="0" w:color="auto"/>
            <w:left w:val="none" w:sz="0" w:space="0" w:color="auto"/>
            <w:bottom w:val="none" w:sz="0" w:space="0" w:color="auto"/>
            <w:right w:val="none" w:sz="0" w:space="0" w:color="auto"/>
          </w:divBdr>
          <w:divsChild>
            <w:div w:id="1981612423">
              <w:marLeft w:val="0"/>
              <w:marRight w:val="0"/>
              <w:marTop w:val="0"/>
              <w:marBottom w:val="0"/>
              <w:divBdr>
                <w:top w:val="none" w:sz="0" w:space="0" w:color="auto"/>
                <w:left w:val="none" w:sz="0" w:space="0" w:color="auto"/>
                <w:bottom w:val="none" w:sz="0" w:space="0" w:color="auto"/>
                <w:right w:val="none" w:sz="0" w:space="0" w:color="auto"/>
              </w:divBdr>
            </w:div>
          </w:divsChild>
        </w:div>
        <w:div w:id="813446704">
          <w:marLeft w:val="0"/>
          <w:marRight w:val="0"/>
          <w:marTop w:val="0"/>
          <w:marBottom w:val="0"/>
          <w:divBdr>
            <w:top w:val="none" w:sz="0" w:space="0" w:color="auto"/>
            <w:left w:val="none" w:sz="0" w:space="0" w:color="auto"/>
            <w:bottom w:val="none" w:sz="0" w:space="0" w:color="auto"/>
            <w:right w:val="none" w:sz="0" w:space="0" w:color="auto"/>
          </w:divBdr>
        </w:div>
        <w:div w:id="1996714306">
          <w:marLeft w:val="0"/>
          <w:marRight w:val="0"/>
          <w:marTop w:val="0"/>
          <w:marBottom w:val="0"/>
          <w:divBdr>
            <w:top w:val="none" w:sz="0" w:space="0" w:color="auto"/>
            <w:left w:val="none" w:sz="0" w:space="0" w:color="auto"/>
            <w:bottom w:val="none" w:sz="0" w:space="0" w:color="auto"/>
            <w:right w:val="none" w:sz="0" w:space="0" w:color="auto"/>
          </w:divBdr>
        </w:div>
        <w:div w:id="454055962">
          <w:marLeft w:val="0"/>
          <w:marRight w:val="0"/>
          <w:marTop w:val="0"/>
          <w:marBottom w:val="0"/>
          <w:divBdr>
            <w:top w:val="none" w:sz="0" w:space="0" w:color="auto"/>
            <w:left w:val="none" w:sz="0" w:space="0" w:color="auto"/>
            <w:bottom w:val="none" w:sz="0" w:space="0" w:color="auto"/>
            <w:right w:val="none" w:sz="0" w:space="0" w:color="auto"/>
          </w:divBdr>
        </w:div>
        <w:div w:id="1547402834">
          <w:marLeft w:val="0"/>
          <w:marRight w:val="0"/>
          <w:marTop w:val="0"/>
          <w:marBottom w:val="0"/>
          <w:divBdr>
            <w:top w:val="none" w:sz="0" w:space="0" w:color="auto"/>
            <w:left w:val="none" w:sz="0" w:space="0" w:color="auto"/>
            <w:bottom w:val="none" w:sz="0" w:space="0" w:color="auto"/>
            <w:right w:val="none" w:sz="0" w:space="0" w:color="auto"/>
          </w:divBdr>
          <w:divsChild>
            <w:div w:id="1066798550">
              <w:marLeft w:val="-75"/>
              <w:marRight w:val="0"/>
              <w:marTop w:val="30"/>
              <w:marBottom w:val="30"/>
              <w:divBdr>
                <w:top w:val="none" w:sz="0" w:space="0" w:color="auto"/>
                <w:left w:val="none" w:sz="0" w:space="0" w:color="auto"/>
                <w:bottom w:val="none" w:sz="0" w:space="0" w:color="auto"/>
                <w:right w:val="none" w:sz="0" w:space="0" w:color="auto"/>
              </w:divBdr>
              <w:divsChild>
                <w:div w:id="1684549919">
                  <w:marLeft w:val="0"/>
                  <w:marRight w:val="0"/>
                  <w:marTop w:val="0"/>
                  <w:marBottom w:val="0"/>
                  <w:divBdr>
                    <w:top w:val="none" w:sz="0" w:space="0" w:color="auto"/>
                    <w:left w:val="none" w:sz="0" w:space="0" w:color="auto"/>
                    <w:bottom w:val="none" w:sz="0" w:space="0" w:color="auto"/>
                    <w:right w:val="none" w:sz="0" w:space="0" w:color="auto"/>
                  </w:divBdr>
                  <w:divsChild>
                    <w:div w:id="283733570">
                      <w:marLeft w:val="0"/>
                      <w:marRight w:val="0"/>
                      <w:marTop w:val="0"/>
                      <w:marBottom w:val="0"/>
                      <w:divBdr>
                        <w:top w:val="none" w:sz="0" w:space="0" w:color="auto"/>
                        <w:left w:val="none" w:sz="0" w:space="0" w:color="auto"/>
                        <w:bottom w:val="none" w:sz="0" w:space="0" w:color="auto"/>
                        <w:right w:val="none" w:sz="0" w:space="0" w:color="auto"/>
                      </w:divBdr>
                    </w:div>
                    <w:div w:id="1906723278">
                      <w:marLeft w:val="0"/>
                      <w:marRight w:val="0"/>
                      <w:marTop w:val="0"/>
                      <w:marBottom w:val="0"/>
                      <w:divBdr>
                        <w:top w:val="none" w:sz="0" w:space="0" w:color="auto"/>
                        <w:left w:val="none" w:sz="0" w:space="0" w:color="auto"/>
                        <w:bottom w:val="none" w:sz="0" w:space="0" w:color="auto"/>
                        <w:right w:val="none" w:sz="0" w:space="0" w:color="auto"/>
                      </w:divBdr>
                    </w:div>
                    <w:div w:id="161358760">
                      <w:marLeft w:val="0"/>
                      <w:marRight w:val="0"/>
                      <w:marTop w:val="0"/>
                      <w:marBottom w:val="0"/>
                      <w:divBdr>
                        <w:top w:val="none" w:sz="0" w:space="0" w:color="auto"/>
                        <w:left w:val="none" w:sz="0" w:space="0" w:color="auto"/>
                        <w:bottom w:val="none" w:sz="0" w:space="0" w:color="auto"/>
                        <w:right w:val="none" w:sz="0" w:space="0" w:color="auto"/>
                      </w:divBdr>
                    </w:div>
                  </w:divsChild>
                </w:div>
                <w:div w:id="740255920">
                  <w:marLeft w:val="0"/>
                  <w:marRight w:val="0"/>
                  <w:marTop w:val="0"/>
                  <w:marBottom w:val="0"/>
                  <w:divBdr>
                    <w:top w:val="none" w:sz="0" w:space="0" w:color="auto"/>
                    <w:left w:val="none" w:sz="0" w:space="0" w:color="auto"/>
                    <w:bottom w:val="none" w:sz="0" w:space="0" w:color="auto"/>
                    <w:right w:val="none" w:sz="0" w:space="0" w:color="auto"/>
                  </w:divBdr>
                  <w:divsChild>
                    <w:div w:id="347097935">
                      <w:marLeft w:val="0"/>
                      <w:marRight w:val="0"/>
                      <w:marTop w:val="0"/>
                      <w:marBottom w:val="0"/>
                      <w:divBdr>
                        <w:top w:val="none" w:sz="0" w:space="0" w:color="auto"/>
                        <w:left w:val="none" w:sz="0" w:space="0" w:color="auto"/>
                        <w:bottom w:val="none" w:sz="0" w:space="0" w:color="auto"/>
                        <w:right w:val="none" w:sz="0" w:space="0" w:color="auto"/>
                      </w:divBdr>
                    </w:div>
                  </w:divsChild>
                </w:div>
                <w:div w:id="1180464225">
                  <w:marLeft w:val="0"/>
                  <w:marRight w:val="0"/>
                  <w:marTop w:val="0"/>
                  <w:marBottom w:val="0"/>
                  <w:divBdr>
                    <w:top w:val="none" w:sz="0" w:space="0" w:color="auto"/>
                    <w:left w:val="none" w:sz="0" w:space="0" w:color="auto"/>
                    <w:bottom w:val="none" w:sz="0" w:space="0" w:color="auto"/>
                    <w:right w:val="none" w:sz="0" w:space="0" w:color="auto"/>
                  </w:divBdr>
                  <w:divsChild>
                    <w:div w:id="1233809454">
                      <w:marLeft w:val="0"/>
                      <w:marRight w:val="0"/>
                      <w:marTop w:val="0"/>
                      <w:marBottom w:val="0"/>
                      <w:divBdr>
                        <w:top w:val="none" w:sz="0" w:space="0" w:color="auto"/>
                        <w:left w:val="none" w:sz="0" w:space="0" w:color="auto"/>
                        <w:bottom w:val="none" w:sz="0" w:space="0" w:color="auto"/>
                        <w:right w:val="none" w:sz="0" w:space="0" w:color="auto"/>
                      </w:divBdr>
                    </w:div>
                  </w:divsChild>
                </w:div>
                <w:div w:id="52890926">
                  <w:marLeft w:val="0"/>
                  <w:marRight w:val="0"/>
                  <w:marTop w:val="0"/>
                  <w:marBottom w:val="0"/>
                  <w:divBdr>
                    <w:top w:val="none" w:sz="0" w:space="0" w:color="auto"/>
                    <w:left w:val="none" w:sz="0" w:space="0" w:color="auto"/>
                    <w:bottom w:val="none" w:sz="0" w:space="0" w:color="auto"/>
                    <w:right w:val="none" w:sz="0" w:space="0" w:color="auto"/>
                  </w:divBdr>
                  <w:divsChild>
                    <w:div w:id="1183669300">
                      <w:marLeft w:val="0"/>
                      <w:marRight w:val="0"/>
                      <w:marTop w:val="0"/>
                      <w:marBottom w:val="0"/>
                      <w:divBdr>
                        <w:top w:val="none" w:sz="0" w:space="0" w:color="auto"/>
                        <w:left w:val="none" w:sz="0" w:space="0" w:color="auto"/>
                        <w:bottom w:val="none" w:sz="0" w:space="0" w:color="auto"/>
                        <w:right w:val="none" w:sz="0" w:space="0" w:color="auto"/>
                      </w:divBdr>
                    </w:div>
                    <w:div w:id="157381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2145">
          <w:marLeft w:val="0"/>
          <w:marRight w:val="0"/>
          <w:marTop w:val="0"/>
          <w:marBottom w:val="0"/>
          <w:divBdr>
            <w:top w:val="none" w:sz="0" w:space="0" w:color="auto"/>
            <w:left w:val="none" w:sz="0" w:space="0" w:color="auto"/>
            <w:bottom w:val="none" w:sz="0" w:space="0" w:color="auto"/>
            <w:right w:val="none" w:sz="0" w:space="0" w:color="auto"/>
          </w:divBdr>
        </w:div>
        <w:div w:id="1778285571">
          <w:marLeft w:val="0"/>
          <w:marRight w:val="0"/>
          <w:marTop w:val="0"/>
          <w:marBottom w:val="0"/>
          <w:divBdr>
            <w:top w:val="none" w:sz="0" w:space="0" w:color="auto"/>
            <w:left w:val="none" w:sz="0" w:space="0" w:color="auto"/>
            <w:bottom w:val="none" w:sz="0" w:space="0" w:color="auto"/>
            <w:right w:val="none" w:sz="0" w:space="0" w:color="auto"/>
          </w:divBdr>
        </w:div>
        <w:div w:id="552811288">
          <w:marLeft w:val="0"/>
          <w:marRight w:val="0"/>
          <w:marTop w:val="0"/>
          <w:marBottom w:val="0"/>
          <w:divBdr>
            <w:top w:val="none" w:sz="0" w:space="0" w:color="auto"/>
            <w:left w:val="none" w:sz="0" w:space="0" w:color="auto"/>
            <w:bottom w:val="none" w:sz="0" w:space="0" w:color="auto"/>
            <w:right w:val="none" w:sz="0" w:space="0" w:color="auto"/>
          </w:divBdr>
          <w:divsChild>
            <w:div w:id="903419149">
              <w:marLeft w:val="-75"/>
              <w:marRight w:val="0"/>
              <w:marTop w:val="30"/>
              <w:marBottom w:val="30"/>
              <w:divBdr>
                <w:top w:val="none" w:sz="0" w:space="0" w:color="auto"/>
                <w:left w:val="none" w:sz="0" w:space="0" w:color="auto"/>
                <w:bottom w:val="none" w:sz="0" w:space="0" w:color="auto"/>
                <w:right w:val="none" w:sz="0" w:space="0" w:color="auto"/>
              </w:divBdr>
              <w:divsChild>
                <w:div w:id="460609374">
                  <w:marLeft w:val="0"/>
                  <w:marRight w:val="0"/>
                  <w:marTop w:val="0"/>
                  <w:marBottom w:val="0"/>
                  <w:divBdr>
                    <w:top w:val="none" w:sz="0" w:space="0" w:color="auto"/>
                    <w:left w:val="none" w:sz="0" w:space="0" w:color="auto"/>
                    <w:bottom w:val="none" w:sz="0" w:space="0" w:color="auto"/>
                    <w:right w:val="none" w:sz="0" w:space="0" w:color="auto"/>
                  </w:divBdr>
                  <w:divsChild>
                    <w:div w:id="578370481">
                      <w:marLeft w:val="0"/>
                      <w:marRight w:val="0"/>
                      <w:marTop w:val="0"/>
                      <w:marBottom w:val="0"/>
                      <w:divBdr>
                        <w:top w:val="none" w:sz="0" w:space="0" w:color="auto"/>
                        <w:left w:val="none" w:sz="0" w:space="0" w:color="auto"/>
                        <w:bottom w:val="none" w:sz="0" w:space="0" w:color="auto"/>
                        <w:right w:val="none" w:sz="0" w:space="0" w:color="auto"/>
                      </w:divBdr>
                    </w:div>
                  </w:divsChild>
                </w:div>
                <w:div w:id="673341752">
                  <w:marLeft w:val="0"/>
                  <w:marRight w:val="0"/>
                  <w:marTop w:val="0"/>
                  <w:marBottom w:val="0"/>
                  <w:divBdr>
                    <w:top w:val="none" w:sz="0" w:space="0" w:color="auto"/>
                    <w:left w:val="none" w:sz="0" w:space="0" w:color="auto"/>
                    <w:bottom w:val="none" w:sz="0" w:space="0" w:color="auto"/>
                    <w:right w:val="none" w:sz="0" w:space="0" w:color="auto"/>
                  </w:divBdr>
                  <w:divsChild>
                    <w:div w:id="1572040890">
                      <w:marLeft w:val="0"/>
                      <w:marRight w:val="0"/>
                      <w:marTop w:val="0"/>
                      <w:marBottom w:val="0"/>
                      <w:divBdr>
                        <w:top w:val="none" w:sz="0" w:space="0" w:color="auto"/>
                        <w:left w:val="none" w:sz="0" w:space="0" w:color="auto"/>
                        <w:bottom w:val="none" w:sz="0" w:space="0" w:color="auto"/>
                        <w:right w:val="none" w:sz="0" w:space="0" w:color="auto"/>
                      </w:divBdr>
                    </w:div>
                  </w:divsChild>
                </w:div>
                <w:div w:id="1855420566">
                  <w:marLeft w:val="0"/>
                  <w:marRight w:val="0"/>
                  <w:marTop w:val="0"/>
                  <w:marBottom w:val="0"/>
                  <w:divBdr>
                    <w:top w:val="none" w:sz="0" w:space="0" w:color="auto"/>
                    <w:left w:val="none" w:sz="0" w:space="0" w:color="auto"/>
                    <w:bottom w:val="none" w:sz="0" w:space="0" w:color="auto"/>
                    <w:right w:val="none" w:sz="0" w:space="0" w:color="auto"/>
                  </w:divBdr>
                  <w:divsChild>
                    <w:div w:id="1332415612">
                      <w:marLeft w:val="0"/>
                      <w:marRight w:val="0"/>
                      <w:marTop w:val="0"/>
                      <w:marBottom w:val="0"/>
                      <w:divBdr>
                        <w:top w:val="none" w:sz="0" w:space="0" w:color="auto"/>
                        <w:left w:val="none" w:sz="0" w:space="0" w:color="auto"/>
                        <w:bottom w:val="none" w:sz="0" w:space="0" w:color="auto"/>
                        <w:right w:val="none" w:sz="0" w:space="0" w:color="auto"/>
                      </w:divBdr>
                    </w:div>
                  </w:divsChild>
                </w:div>
                <w:div w:id="1846556986">
                  <w:marLeft w:val="0"/>
                  <w:marRight w:val="0"/>
                  <w:marTop w:val="0"/>
                  <w:marBottom w:val="0"/>
                  <w:divBdr>
                    <w:top w:val="none" w:sz="0" w:space="0" w:color="auto"/>
                    <w:left w:val="none" w:sz="0" w:space="0" w:color="auto"/>
                    <w:bottom w:val="none" w:sz="0" w:space="0" w:color="auto"/>
                    <w:right w:val="none" w:sz="0" w:space="0" w:color="auto"/>
                  </w:divBdr>
                  <w:divsChild>
                    <w:div w:id="748966086">
                      <w:marLeft w:val="0"/>
                      <w:marRight w:val="0"/>
                      <w:marTop w:val="0"/>
                      <w:marBottom w:val="0"/>
                      <w:divBdr>
                        <w:top w:val="none" w:sz="0" w:space="0" w:color="auto"/>
                        <w:left w:val="none" w:sz="0" w:space="0" w:color="auto"/>
                        <w:bottom w:val="none" w:sz="0" w:space="0" w:color="auto"/>
                        <w:right w:val="none" w:sz="0" w:space="0" w:color="auto"/>
                      </w:divBdr>
                    </w:div>
                  </w:divsChild>
                </w:div>
                <w:div w:id="463890357">
                  <w:marLeft w:val="0"/>
                  <w:marRight w:val="0"/>
                  <w:marTop w:val="0"/>
                  <w:marBottom w:val="0"/>
                  <w:divBdr>
                    <w:top w:val="none" w:sz="0" w:space="0" w:color="auto"/>
                    <w:left w:val="none" w:sz="0" w:space="0" w:color="auto"/>
                    <w:bottom w:val="none" w:sz="0" w:space="0" w:color="auto"/>
                    <w:right w:val="none" w:sz="0" w:space="0" w:color="auto"/>
                  </w:divBdr>
                  <w:divsChild>
                    <w:div w:id="2067022535">
                      <w:marLeft w:val="0"/>
                      <w:marRight w:val="0"/>
                      <w:marTop w:val="0"/>
                      <w:marBottom w:val="0"/>
                      <w:divBdr>
                        <w:top w:val="none" w:sz="0" w:space="0" w:color="auto"/>
                        <w:left w:val="none" w:sz="0" w:space="0" w:color="auto"/>
                        <w:bottom w:val="none" w:sz="0" w:space="0" w:color="auto"/>
                        <w:right w:val="none" w:sz="0" w:space="0" w:color="auto"/>
                      </w:divBdr>
                    </w:div>
                    <w:div w:id="185187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7614487">
          <w:marLeft w:val="0"/>
          <w:marRight w:val="0"/>
          <w:marTop w:val="0"/>
          <w:marBottom w:val="0"/>
          <w:divBdr>
            <w:top w:val="none" w:sz="0" w:space="0" w:color="auto"/>
            <w:left w:val="none" w:sz="0" w:space="0" w:color="auto"/>
            <w:bottom w:val="none" w:sz="0" w:space="0" w:color="auto"/>
            <w:right w:val="none" w:sz="0" w:space="0" w:color="auto"/>
          </w:divBdr>
        </w:div>
        <w:div w:id="5988466">
          <w:marLeft w:val="0"/>
          <w:marRight w:val="0"/>
          <w:marTop w:val="0"/>
          <w:marBottom w:val="0"/>
          <w:divBdr>
            <w:top w:val="none" w:sz="0" w:space="0" w:color="auto"/>
            <w:left w:val="none" w:sz="0" w:space="0" w:color="auto"/>
            <w:bottom w:val="none" w:sz="0" w:space="0" w:color="auto"/>
            <w:right w:val="none" w:sz="0" w:space="0" w:color="auto"/>
          </w:divBdr>
        </w:div>
        <w:div w:id="757406272">
          <w:marLeft w:val="0"/>
          <w:marRight w:val="0"/>
          <w:marTop w:val="0"/>
          <w:marBottom w:val="0"/>
          <w:divBdr>
            <w:top w:val="none" w:sz="0" w:space="0" w:color="auto"/>
            <w:left w:val="none" w:sz="0" w:space="0" w:color="auto"/>
            <w:bottom w:val="none" w:sz="0" w:space="0" w:color="auto"/>
            <w:right w:val="none" w:sz="0" w:space="0" w:color="auto"/>
          </w:divBdr>
          <w:divsChild>
            <w:div w:id="1644582225">
              <w:marLeft w:val="-75"/>
              <w:marRight w:val="0"/>
              <w:marTop w:val="30"/>
              <w:marBottom w:val="30"/>
              <w:divBdr>
                <w:top w:val="none" w:sz="0" w:space="0" w:color="auto"/>
                <w:left w:val="none" w:sz="0" w:space="0" w:color="auto"/>
                <w:bottom w:val="none" w:sz="0" w:space="0" w:color="auto"/>
                <w:right w:val="none" w:sz="0" w:space="0" w:color="auto"/>
              </w:divBdr>
              <w:divsChild>
                <w:div w:id="23747942">
                  <w:marLeft w:val="0"/>
                  <w:marRight w:val="0"/>
                  <w:marTop w:val="0"/>
                  <w:marBottom w:val="0"/>
                  <w:divBdr>
                    <w:top w:val="none" w:sz="0" w:space="0" w:color="auto"/>
                    <w:left w:val="none" w:sz="0" w:space="0" w:color="auto"/>
                    <w:bottom w:val="none" w:sz="0" w:space="0" w:color="auto"/>
                    <w:right w:val="none" w:sz="0" w:space="0" w:color="auto"/>
                  </w:divBdr>
                  <w:divsChild>
                    <w:div w:id="625039900">
                      <w:marLeft w:val="0"/>
                      <w:marRight w:val="0"/>
                      <w:marTop w:val="0"/>
                      <w:marBottom w:val="0"/>
                      <w:divBdr>
                        <w:top w:val="none" w:sz="0" w:space="0" w:color="auto"/>
                        <w:left w:val="none" w:sz="0" w:space="0" w:color="auto"/>
                        <w:bottom w:val="none" w:sz="0" w:space="0" w:color="auto"/>
                        <w:right w:val="none" w:sz="0" w:space="0" w:color="auto"/>
                      </w:divBdr>
                    </w:div>
                  </w:divsChild>
                </w:div>
                <w:div w:id="1924221875">
                  <w:marLeft w:val="0"/>
                  <w:marRight w:val="0"/>
                  <w:marTop w:val="0"/>
                  <w:marBottom w:val="0"/>
                  <w:divBdr>
                    <w:top w:val="none" w:sz="0" w:space="0" w:color="auto"/>
                    <w:left w:val="none" w:sz="0" w:space="0" w:color="auto"/>
                    <w:bottom w:val="none" w:sz="0" w:space="0" w:color="auto"/>
                    <w:right w:val="none" w:sz="0" w:space="0" w:color="auto"/>
                  </w:divBdr>
                  <w:divsChild>
                    <w:div w:id="645206701">
                      <w:marLeft w:val="0"/>
                      <w:marRight w:val="0"/>
                      <w:marTop w:val="0"/>
                      <w:marBottom w:val="0"/>
                      <w:divBdr>
                        <w:top w:val="none" w:sz="0" w:space="0" w:color="auto"/>
                        <w:left w:val="none" w:sz="0" w:space="0" w:color="auto"/>
                        <w:bottom w:val="none" w:sz="0" w:space="0" w:color="auto"/>
                        <w:right w:val="none" w:sz="0" w:space="0" w:color="auto"/>
                      </w:divBdr>
                    </w:div>
                  </w:divsChild>
                </w:div>
                <w:div w:id="521632834">
                  <w:marLeft w:val="0"/>
                  <w:marRight w:val="0"/>
                  <w:marTop w:val="0"/>
                  <w:marBottom w:val="0"/>
                  <w:divBdr>
                    <w:top w:val="none" w:sz="0" w:space="0" w:color="auto"/>
                    <w:left w:val="none" w:sz="0" w:space="0" w:color="auto"/>
                    <w:bottom w:val="none" w:sz="0" w:space="0" w:color="auto"/>
                    <w:right w:val="none" w:sz="0" w:space="0" w:color="auto"/>
                  </w:divBdr>
                  <w:divsChild>
                    <w:div w:id="881330681">
                      <w:marLeft w:val="0"/>
                      <w:marRight w:val="0"/>
                      <w:marTop w:val="0"/>
                      <w:marBottom w:val="0"/>
                      <w:divBdr>
                        <w:top w:val="none" w:sz="0" w:space="0" w:color="auto"/>
                        <w:left w:val="none" w:sz="0" w:space="0" w:color="auto"/>
                        <w:bottom w:val="none" w:sz="0" w:space="0" w:color="auto"/>
                        <w:right w:val="none" w:sz="0" w:space="0" w:color="auto"/>
                      </w:divBdr>
                    </w:div>
                  </w:divsChild>
                </w:div>
                <w:div w:id="839732496">
                  <w:marLeft w:val="0"/>
                  <w:marRight w:val="0"/>
                  <w:marTop w:val="0"/>
                  <w:marBottom w:val="0"/>
                  <w:divBdr>
                    <w:top w:val="none" w:sz="0" w:space="0" w:color="auto"/>
                    <w:left w:val="none" w:sz="0" w:space="0" w:color="auto"/>
                    <w:bottom w:val="none" w:sz="0" w:space="0" w:color="auto"/>
                    <w:right w:val="none" w:sz="0" w:space="0" w:color="auto"/>
                  </w:divBdr>
                  <w:divsChild>
                    <w:div w:id="573052677">
                      <w:marLeft w:val="0"/>
                      <w:marRight w:val="0"/>
                      <w:marTop w:val="0"/>
                      <w:marBottom w:val="0"/>
                      <w:divBdr>
                        <w:top w:val="none" w:sz="0" w:space="0" w:color="auto"/>
                        <w:left w:val="none" w:sz="0" w:space="0" w:color="auto"/>
                        <w:bottom w:val="none" w:sz="0" w:space="0" w:color="auto"/>
                        <w:right w:val="none" w:sz="0" w:space="0" w:color="auto"/>
                      </w:divBdr>
                    </w:div>
                  </w:divsChild>
                </w:div>
                <w:div w:id="977681407">
                  <w:marLeft w:val="0"/>
                  <w:marRight w:val="0"/>
                  <w:marTop w:val="0"/>
                  <w:marBottom w:val="0"/>
                  <w:divBdr>
                    <w:top w:val="none" w:sz="0" w:space="0" w:color="auto"/>
                    <w:left w:val="none" w:sz="0" w:space="0" w:color="auto"/>
                    <w:bottom w:val="none" w:sz="0" w:space="0" w:color="auto"/>
                    <w:right w:val="none" w:sz="0" w:space="0" w:color="auto"/>
                  </w:divBdr>
                  <w:divsChild>
                    <w:div w:id="268662958">
                      <w:marLeft w:val="0"/>
                      <w:marRight w:val="0"/>
                      <w:marTop w:val="0"/>
                      <w:marBottom w:val="0"/>
                      <w:divBdr>
                        <w:top w:val="none" w:sz="0" w:space="0" w:color="auto"/>
                        <w:left w:val="none" w:sz="0" w:space="0" w:color="auto"/>
                        <w:bottom w:val="none" w:sz="0" w:space="0" w:color="auto"/>
                        <w:right w:val="none" w:sz="0" w:space="0" w:color="auto"/>
                      </w:divBdr>
                    </w:div>
                    <w:div w:id="1436438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07110">
          <w:marLeft w:val="0"/>
          <w:marRight w:val="0"/>
          <w:marTop w:val="0"/>
          <w:marBottom w:val="0"/>
          <w:divBdr>
            <w:top w:val="none" w:sz="0" w:space="0" w:color="auto"/>
            <w:left w:val="none" w:sz="0" w:space="0" w:color="auto"/>
            <w:bottom w:val="none" w:sz="0" w:space="0" w:color="auto"/>
            <w:right w:val="none" w:sz="0" w:space="0" w:color="auto"/>
          </w:divBdr>
        </w:div>
        <w:div w:id="726144765">
          <w:marLeft w:val="0"/>
          <w:marRight w:val="0"/>
          <w:marTop w:val="0"/>
          <w:marBottom w:val="0"/>
          <w:divBdr>
            <w:top w:val="none" w:sz="0" w:space="0" w:color="auto"/>
            <w:left w:val="none" w:sz="0" w:space="0" w:color="auto"/>
            <w:bottom w:val="none" w:sz="0" w:space="0" w:color="auto"/>
            <w:right w:val="none" w:sz="0" w:space="0" w:color="auto"/>
          </w:divBdr>
        </w:div>
        <w:div w:id="2051028478">
          <w:marLeft w:val="0"/>
          <w:marRight w:val="0"/>
          <w:marTop w:val="0"/>
          <w:marBottom w:val="0"/>
          <w:divBdr>
            <w:top w:val="none" w:sz="0" w:space="0" w:color="auto"/>
            <w:left w:val="none" w:sz="0" w:space="0" w:color="auto"/>
            <w:bottom w:val="none" w:sz="0" w:space="0" w:color="auto"/>
            <w:right w:val="none" w:sz="0" w:space="0" w:color="auto"/>
          </w:divBdr>
          <w:divsChild>
            <w:div w:id="1894153274">
              <w:marLeft w:val="-75"/>
              <w:marRight w:val="0"/>
              <w:marTop w:val="30"/>
              <w:marBottom w:val="30"/>
              <w:divBdr>
                <w:top w:val="none" w:sz="0" w:space="0" w:color="auto"/>
                <w:left w:val="none" w:sz="0" w:space="0" w:color="auto"/>
                <w:bottom w:val="none" w:sz="0" w:space="0" w:color="auto"/>
                <w:right w:val="none" w:sz="0" w:space="0" w:color="auto"/>
              </w:divBdr>
              <w:divsChild>
                <w:div w:id="351342365">
                  <w:marLeft w:val="0"/>
                  <w:marRight w:val="0"/>
                  <w:marTop w:val="0"/>
                  <w:marBottom w:val="0"/>
                  <w:divBdr>
                    <w:top w:val="none" w:sz="0" w:space="0" w:color="auto"/>
                    <w:left w:val="none" w:sz="0" w:space="0" w:color="auto"/>
                    <w:bottom w:val="none" w:sz="0" w:space="0" w:color="auto"/>
                    <w:right w:val="none" w:sz="0" w:space="0" w:color="auto"/>
                  </w:divBdr>
                  <w:divsChild>
                    <w:div w:id="1900242218">
                      <w:marLeft w:val="0"/>
                      <w:marRight w:val="0"/>
                      <w:marTop w:val="0"/>
                      <w:marBottom w:val="0"/>
                      <w:divBdr>
                        <w:top w:val="none" w:sz="0" w:space="0" w:color="auto"/>
                        <w:left w:val="none" w:sz="0" w:space="0" w:color="auto"/>
                        <w:bottom w:val="none" w:sz="0" w:space="0" w:color="auto"/>
                        <w:right w:val="none" w:sz="0" w:space="0" w:color="auto"/>
                      </w:divBdr>
                    </w:div>
                  </w:divsChild>
                </w:div>
                <w:div w:id="1039742934">
                  <w:marLeft w:val="0"/>
                  <w:marRight w:val="0"/>
                  <w:marTop w:val="0"/>
                  <w:marBottom w:val="0"/>
                  <w:divBdr>
                    <w:top w:val="none" w:sz="0" w:space="0" w:color="auto"/>
                    <w:left w:val="none" w:sz="0" w:space="0" w:color="auto"/>
                    <w:bottom w:val="none" w:sz="0" w:space="0" w:color="auto"/>
                    <w:right w:val="none" w:sz="0" w:space="0" w:color="auto"/>
                  </w:divBdr>
                  <w:divsChild>
                    <w:div w:id="1388457158">
                      <w:marLeft w:val="0"/>
                      <w:marRight w:val="0"/>
                      <w:marTop w:val="0"/>
                      <w:marBottom w:val="0"/>
                      <w:divBdr>
                        <w:top w:val="none" w:sz="0" w:space="0" w:color="auto"/>
                        <w:left w:val="none" w:sz="0" w:space="0" w:color="auto"/>
                        <w:bottom w:val="none" w:sz="0" w:space="0" w:color="auto"/>
                        <w:right w:val="none" w:sz="0" w:space="0" w:color="auto"/>
                      </w:divBdr>
                    </w:div>
                  </w:divsChild>
                </w:div>
                <w:div w:id="1053230727">
                  <w:marLeft w:val="0"/>
                  <w:marRight w:val="0"/>
                  <w:marTop w:val="0"/>
                  <w:marBottom w:val="0"/>
                  <w:divBdr>
                    <w:top w:val="none" w:sz="0" w:space="0" w:color="auto"/>
                    <w:left w:val="none" w:sz="0" w:space="0" w:color="auto"/>
                    <w:bottom w:val="none" w:sz="0" w:space="0" w:color="auto"/>
                    <w:right w:val="none" w:sz="0" w:space="0" w:color="auto"/>
                  </w:divBdr>
                  <w:divsChild>
                    <w:div w:id="667247141">
                      <w:marLeft w:val="0"/>
                      <w:marRight w:val="0"/>
                      <w:marTop w:val="0"/>
                      <w:marBottom w:val="0"/>
                      <w:divBdr>
                        <w:top w:val="none" w:sz="0" w:space="0" w:color="auto"/>
                        <w:left w:val="none" w:sz="0" w:space="0" w:color="auto"/>
                        <w:bottom w:val="none" w:sz="0" w:space="0" w:color="auto"/>
                        <w:right w:val="none" w:sz="0" w:space="0" w:color="auto"/>
                      </w:divBdr>
                    </w:div>
                  </w:divsChild>
                </w:div>
                <w:div w:id="1855456282">
                  <w:marLeft w:val="0"/>
                  <w:marRight w:val="0"/>
                  <w:marTop w:val="0"/>
                  <w:marBottom w:val="0"/>
                  <w:divBdr>
                    <w:top w:val="none" w:sz="0" w:space="0" w:color="auto"/>
                    <w:left w:val="none" w:sz="0" w:space="0" w:color="auto"/>
                    <w:bottom w:val="none" w:sz="0" w:space="0" w:color="auto"/>
                    <w:right w:val="none" w:sz="0" w:space="0" w:color="auto"/>
                  </w:divBdr>
                  <w:divsChild>
                    <w:div w:id="1708868455">
                      <w:marLeft w:val="0"/>
                      <w:marRight w:val="0"/>
                      <w:marTop w:val="0"/>
                      <w:marBottom w:val="0"/>
                      <w:divBdr>
                        <w:top w:val="none" w:sz="0" w:space="0" w:color="auto"/>
                        <w:left w:val="none" w:sz="0" w:space="0" w:color="auto"/>
                        <w:bottom w:val="none" w:sz="0" w:space="0" w:color="auto"/>
                        <w:right w:val="none" w:sz="0" w:space="0" w:color="auto"/>
                      </w:divBdr>
                    </w:div>
                  </w:divsChild>
                </w:div>
                <w:div w:id="1830319287">
                  <w:marLeft w:val="0"/>
                  <w:marRight w:val="0"/>
                  <w:marTop w:val="0"/>
                  <w:marBottom w:val="0"/>
                  <w:divBdr>
                    <w:top w:val="none" w:sz="0" w:space="0" w:color="auto"/>
                    <w:left w:val="none" w:sz="0" w:space="0" w:color="auto"/>
                    <w:bottom w:val="none" w:sz="0" w:space="0" w:color="auto"/>
                    <w:right w:val="none" w:sz="0" w:space="0" w:color="auto"/>
                  </w:divBdr>
                  <w:divsChild>
                    <w:div w:id="1662654755">
                      <w:marLeft w:val="0"/>
                      <w:marRight w:val="0"/>
                      <w:marTop w:val="0"/>
                      <w:marBottom w:val="0"/>
                      <w:divBdr>
                        <w:top w:val="none" w:sz="0" w:space="0" w:color="auto"/>
                        <w:left w:val="none" w:sz="0" w:space="0" w:color="auto"/>
                        <w:bottom w:val="none" w:sz="0" w:space="0" w:color="auto"/>
                        <w:right w:val="none" w:sz="0" w:space="0" w:color="auto"/>
                      </w:divBdr>
                    </w:div>
                  </w:divsChild>
                </w:div>
                <w:div w:id="1448507551">
                  <w:marLeft w:val="0"/>
                  <w:marRight w:val="0"/>
                  <w:marTop w:val="0"/>
                  <w:marBottom w:val="0"/>
                  <w:divBdr>
                    <w:top w:val="none" w:sz="0" w:space="0" w:color="auto"/>
                    <w:left w:val="none" w:sz="0" w:space="0" w:color="auto"/>
                    <w:bottom w:val="none" w:sz="0" w:space="0" w:color="auto"/>
                    <w:right w:val="none" w:sz="0" w:space="0" w:color="auto"/>
                  </w:divBdr>
                  <w:divsChild>
                    <w:div w:id="918052199">
                      <w:marLeft w:val="0"/>
                      <w:marRight w:val="0"/>
                      <w:marTop w:val="0"/>
                      <w:marBottom w:val="0"/>
                      <w:divBdr>
                        <w:top w:val="none" w:sz="0" w:space="0" w:color="auto"/>
                        <w:left w:val="none" w:sz="0" w:space="0" w:color="auto"/>
                        <w:bottom w:val="none" w:sz="0" w:space="0" w:color="auto"/>
                        <w:right w:val="none" w:sz="0" w:space="0" w:color="auto"/>
                      </w:divBdr>
                    </w:div>
                  </w:divsChild>
                </w:div>
                <w:div w:id="78213081">
                  <w:marLeft w:val="0"/>
                  <w:marRight w:val="0"/>
                  <w:marTop w:val="0"/>
                  <w:marBottom w:val="0"/>
                  <w:divBdr>
                    <w:top w:val="none" w:sz="0" w:space="0" w:color="auto"/>
                    <w:left w:val="none" w:sz="0" w:space="0" w:color="auto"/>
                    <w:bottom w:val="none" w:sz="0" w:space="0" w:color="auto"/>
                    <w:right w:val="none" w:sz="0" w:space="0" w:color="auto"/>
                  </w:divBdr>
                  <w:divsChild>
                    <w:div w:id="528108549">
                      <w:marLeft w:val="0"/>
                      <w:marRight w:val="0"/>
                      <w:marTop w:val="0"/>
                      <w:marBottom w:val="0"/>
                      <w:divBdr>
                        <w:top w:val="none" w:sz="0" w:space="0" w:color="auto"/>
                        <w:left w:val="none" w:sz="0" w:space="0" w:color="auto"/>
                        <w:bottom w:val="none" w:sz="0" w:space="0" w:color="auto"/>
                        <w:right w:val="none" w:sz="0" w:space="0" w:color="auto"/>
                      </w:divBdr>
                    </w:div>
                  </w:divsChild>
                </w:div>
                <w:div w:id="1007557836">
                  <w:marLeft w:val="0"/>
                  <w:marRight w:val="0"/>
                  <w:marTop w:val="0"/>
                  <w:marBottom w:val="0"/>
                  <w:divBdr>
                    <w:top w:val="none" w:sz="0" w:space="0" w:color="auto"/>
                    <w:left w:val="none" w:sz="0" w:space="0" w:color="auto"/>
                    <w:bottom w:val="none" w:sz="0" w:space="0" w:color="auto"/>
                    <w:right w:val="none" w:sz="0" w:space="0" w:color="auto"/>
                  </w:divBdr>
                  <w:divsChild>
                    <w:div w:id="195242042">
                      <w:marLeft w:val="0"/>
                      <w:marRight w:val="0"/>
                      <w:marTop w:val="0"/>
                      <w:marBottom w:val="0"/>
                      <w:divBdr>
                        <w:top w:val="none" w:sz="0" w:space="0" w:color="auto"/>
                        <w:left w:val="none" w:sz="0" w:space="0" w:color="auto"/>
                        <w:bottom w:val="none" w:sz="0" w:space="0" w:color="auto"/>
                        <w:right w:val="none" w:sz="0" w:space="0" w:color="auto"/>
                      </w:divBdr>
                    </w:div>
                  </w:divsChild>
                </w:div>
                <w:div w:id="93214320">
                  <w:marLeft w:val="0"/>
                  <w:marRight w:val="0"/>
                  <w:marTop w:val="0"/>
                  <w:marBottom w:val="0"/>
                  <w:divBdr>
                    <w:top w:val="none" w:sz="0" w:space="0" w:color="auto"/>
                    <w:left w:val="none" w:sz="0" w:space="0" w:color="auto"/>
                    <w:bottom w:val="none" w:sz="0" w:space="0" w:color="auto"/>
                    <w:right w:val="none" w:sz="0" w:space="0" w:color="auto"/>
                  </w:divBdr>
                  <w:divsChild>
                    <w:div w:id="1370686504">
                      <w:marLeft w:val="0"/>
                      <w:marRight w:val="0"/>
                      <w:marTop w:val="0"/>
                      <w:marBottom w:val="0"/>
                      <w:divBdr>
                        <w:top w:val="none" w:sz="0" w:space="0" w:color="auto"/>
                        <w:left w:val="none" w:sz="0" w:space="0" w:color="auto"/>
                        <w:bottom w:val="none" w:sz="0" w:space="0" w:color="auto"/>
                        <w:right w:val="none" w:sz="0" w:space="0" w:color="auto"/>
                      </w:divBdr>
                    </w:div>
                  </w:divsChild>
                </w:div>
                <w:div w:id="2027167200">
                  <w:marLeft w:val="0"/>
                  <w:marRight w:val="0"/>
                  <w:marTop w:val="0"/>
                  <w:marBottom w:val="0"/>
                  <w:divBdr>
                    <w:top w:val="none" w:sz="0" w:space="0" w:color="auto"/>
                    <w:left w:val="none" w:sz="0" w:space="0" w:color="auto"/>
                    <w:bottom w:val="none" w:sz="0" w:space="0" w:color="auto"/>
                    <w:right w:val="none" w:sz="0" w:space="0" w:color="auto"/>
                  </w:divBdr>
                  <w:divsChild>
                    <w:div w:id="625548206">
                      <w:marLeft w:val="0"/>
                      <w:marRight w:val="0"/>
                      <w:marTop w:val="0"/>
                      <w:marBottom w:val="0"/>
                      <w:divBdr>
                        <w:top w:val="none" w:sz="0" w:space="0" w:color="auto"/>
                        <w:left w:val="none" w:sz="0" w:space="0" w:color="auto"/>
                        <w:bottom w:val="none" w:sz="0" w:space="0" w:color="auto"/>
                        <w:right w:val="none" w:sz="0" w:space="0" w:color="auto"/>
                      </w:divBdr>
                    </w:div>
                  </w:divsChild>
                </w:div>
                <w:div w:id="1361972929">
                  <w:marLeft w:val="0"/>
                  <w:marRight w:val="0"/>
                  <w:marTop w:val="0"/>
                  <w:marBottom w:val="0"/>
                  <w:divBdr>
                    <w:top w:val="none" w:sz="0" w:space="0" w:color="auto"/>
                    <w:left w:val="none" w:sz="0" w:space="0" w:color="auto"/>
                    <w:bottom w:val="none" w:sz="0" w:space="0" w:color="auto"/>
                    <w:right w:val="none" w:sz="0" w:space="0" w:color="auto"/>
                  </w:divBdr>
                  <w:divsChild>
                    <w:div w:id="601232277">
                      <w:marLeft w:val="0"/>
                      <w:marRight w:val="0"/>
                      <w:marTop w:val="0"/>
                      <w:marBottom w:val="0"/>
                      <w:divBdr>
                        <w:top w:val="none" w:sz="0" w:space="0" w:color="auto"/>
                        <w:left w:val="none" w:sz="0" w:space="0" w:color="auto"/>
                        <w:bottom w:val="none" w:sz="0" w:space="0" w:color="auto"/>
                        <w:right w:val="none" w:sz="0" w:space="0" w:color="auto"/>
                      </w:divBdr>
                    </w:div>
                  </w:divsChild>
                </w:div>
                <w:div w:id="1186597556">
                  <w:marLeft w:val="0"/>
                  <w:marRight w:val="0"/>
                  <w:marTop w:val="0"/>
                  <w:marBottom w:val="0"/>
                  <w:divBdr>
                    <w:top w:val="none" w:sz="0" w:space="0" w:color="auto"/>
                    <w:left w:val="none" w:sz="0" w:space="0" w:color="auto"/>
                    <w:bottom w:val="none" w:sz="0" w:space="0" w:color="auto"/>
                    <w:right w:val="none" w:sz="0" w:space="0" w:color="auto"/>
                  </w:divBdr>
                  <w:divsChild>
                    <w:div w:id="75831700">
                      <w:marLeft w:val="0"/>
                      <w:marRight w:val="0"/>
                      <w:marTop w:val="0"/>
                      <w:marBottom w:val="0"/>
                      <w:divBdr>
                        <w:top w:val="none" w:sz="0" w:space="0" w:color="auto"/>
                        <w:left w:val="none" w:sz="0" w:space="0" w:color="auto"/>
                        <w:bottom w:val="none" w:sz="0" w:space="0" w:color="auto"/>
                        <w:right w:val="none" w:sz="0" w:space="0" w:color="auto"/>
                      </w:divBdr>
                    </w:div>
                  </w:divsChild>
                </w:div>
                <w:div w:id="2114789009">
                  <w:marLeft w:val="0"/>
                  <w:marRight w:val="0"/>
                  <w:marTop w:val="0"/>
                  <w:marBottom w:val="0"/>
                  <w:divBdr>
                    <w:top w:val="none" w:sz="0" w:space="0" w:color="auto"/>
                    <w:left w:val="none" w:sz="0" w:space="0" w:color="auto"/>
                    <w:bottom w:val="none" w:sz="0" w:space="0" w:color="auto"/>
                    <w:right w:val="none" w:sz="0" w:space="0" w:color="auto"/>
                  </w:divBdr>
                  <w:divsChild>
                    <w:div w:id="873344180">
                      <w:marLeft w:val="0"/>
                      <w:marRight w:val="0"/>
                      <w:marTop w:val="0"/>
                      <w:marBottom w:val="0"/>
                      <w:divBdr>
                        <w:top w:val="none" w:sz="0" w:space="0" w:color="auto"/>
                        <w:left w:val="none" w:sz="0" w:space="0" w:color="auto"/>
                        <w:bottom w:val="none" w:sz="0" w:space="0" w:color="auto"/>
                        <w:right w:val="none" w:sz="0" w:space="0" w:color="auto"/>
                      </w:divBdr>
                    </w:div>
                  </w:divsChild>
                </w:div>
                <w:div w:id="1757822388">
                  <w:marLeft w:val="0"/>
                  <w:marRight w:val="0"/>
                  <w:marTop w:val="0"/>
                  <w:marBottom w:val="0"/>
                  <w:divBdr>
                    <w:top w:val="none" w:sz="0" w:space="0" w:color="auto"/>
                    <w:left w:val="none" w:sz="0" w:space="0" w:color="auto"/>
                    <w:bottom w:val="none" w:sz="0" w:space="0" w:color="auto"/>
                    <w:right w:val="none" w:sz="0" w:space="0" w:color="auto"/>
                  </w:divBdr>
                  <w:divsChild>
                    <w:div w:id="1152451453">
                      <w:marLeft w:val="0"/>
                      <w:marRight w:val="0"/>
                      <w:marTop w:val="0"/>
                      <w:marBottom w:val="0"/>
                      <w:divBdr>
                        <w:top w:val="none" w:sz="0" w:space="0" w:color="auto"/>
                        <w:left w:val="none" w:sz="0" w:space="0" w:color="auto"/>
                        <w:bottom w:val="none" w:sz="0" w:space="0" w:color="auto"/>
                        <w:right w:val="none" w:sz="0" w:space="0" w:color="auto"/>
                      </w:divBdr>
                    </w:div>
                  </w:divsChild>
                </w:div>
                <w:div w:id="1261059471">
                  <w:marLeft w:val="0"/>
                  <w:marRight w:val="0"/>
                  <w:marTop w:val="0"/>
                  <w:marBottom w:val="0"/>
                  <w:divBdr>
                    <w:top w:val="none" w:sz="0" w:space="0" w:color="auto"/>
                    <w:left w:val="none" w:sz="0" w:space="0" w:color="auto"/>
                    <w:bottom w:val="none" w:sz="0" w:space="0" w:color="auto"/>
                    <w:right w:val="none" w:sz="0" w:space="0" w:color="auto"/>
                  </w:divBdr>
                  <w:divsChild>
                    <w:div w:id="1001930950">
                      <w:marLeft w:val="0"/>
                      <w:marRight w:val="0"/>
                      <w:marTop w:val="0"/>
                      <w:marBottom w:val="0"/>
                      <w:divBdr>
                        <w:top w:val="none" w:sz="0" w:space="0" w:color="auto"/>
                        <w:left w:val="none" w:sz="0" w:space="0" w:color="auto"/>
                        <w:bottom w:val="none" w:sz="0" w:space="0" w:color="auto"/>
                        <w:right w:val="none" w:sz="0" w:space="0" w:color="auto"/>
                      </w:divBdr>
                    </w:div>
                    <w:div w:id="221719684">
                      <w:marLeft w:val="0"/>
                      <w:marRight w:val="0"/>
                      <w:marTop w:val="0"/>
                      <w:marBottom w:val="0"/>
                      <w:divBdr>
                        <w:top w:val="none" w:sz="0" w:space="0" w:color="auto"/>
                        <w:left w:val="none" w:sz="0" w:space="0" w:color="auto"/>
                        <w:bottom w:val="none" w:sz="0" w:space="0" w:color="auto"/>
                        <w:right w:val="none" w:sz="0" w:space="0" w:color="auto"/>
                      </w:divBdr>
                    </w:div>
                  </w:divsChild>
                </w:div>
                <w:div w:id="1173646170">
                  <w:marLeft w:val="0"/>
                  <w:marRight w:val="0"/>
                  <w:marTop w:val="0"/>
                  <w:marBottom w:val="0"/>
                  <w:divBdr>
                    <w:top w:val="none" w:sz="0" w:space="0" w:color="auto"/>
                    <w:left w:val="none" w:sz="0" w:space="0" w:color="auto"/>
                    <w:bottom w:val="none" w:sz="0" w:space="0" w:color="auto"/>
                    <w:right w:val="none" w:sz="0" w:space="0" w:color="auto"/>
                  </w:divBdr>
                  <w:divsChild>
                    <w:div w:id="1065375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910894">
          <w:marLeft w:val="0"/>
          <w:marRight w:val="0"/>
          <w:marTop w:val="0"/>
          <w:marBottom w:val="0"/>
          <w:divBdr>
            <w:top w:val="none" w:sz="0" w:space="0" w:color="auto"/>
            <w:left w:val="none" w:sz="0" w:space="0" w:color="auto"/>
            <w:bottom w:val="none" w:sz="0" w:space="0" w:color="auto"/>
            <w:right w:val="none" w:sz="0" w:space="0" w:color="auto"/>
          </w:divBdr>
        </w:div>
        <w:div w:id="918365749">
          <w:marLeft w:val="0"/>
          <w:marRight w:val="0"/>
          <w:marTop w:val="0"/>
          <w:marBottom w:val="0"/>
          <w:divBdr>
            <w:top w:val="none" w:sz="0" w:space="0" w:color="auto"/>
            <w:left w:val="none" w:sz="0" w:space="0" w:color="auto"/>
            <w:bottom w:val="none" w:sz="0" w:space="0" w:color="auto"/>
            <w:right w:val="none" w:sz="0" w:space="0" w:color="auto"/>
          </w:divBdr>
        </w:div>
        <w:div w:id="1345328812">
          <w:marLeft w:val="0"/>
          <w:marRight w:val="0"/>
          <w:marTop w:val="0"/>
          <w:marBottom w:val="0"/>
          <w:divBdr>
            <w:top w:val="none" w:sz="0" w:space="0" w:color="auto"/>
            <w:left w:val="none" w:sz="0" w:space="0" w:color="auto"/>
            <w:bottom w:val="none" w:sz="0" w:space="0" w:color="auto"/>
            <w:right w:val="none" w:sz="0" w:space="0" w:color="auto"/>
          </w:divBdr>
        </w:div>
        <w:div w:id="1167131087">
          <w:marLeft w:val="0"/>
          <w:marRight w:val="0"/>
          <w:marTop w:val="0"/>
          <w:marBottom w:val="0"/>
          <w:divBdr>
            <w:top w:val="none" w:sz="0" w:space="0" w:color="auto"/>
            <w:left w:val="none" w:sz="0" w:space="0" w:color="auto"/>
            <w:bottom w:val="none" w:sz="0" w:space="0" w:color="auto"/>
            <w:right w:val="none" w:sz="0" w:space="0" w:color="auto"/>
          </w:divBdr>
        </w:div>
        <w:div w:id="1818957408">
          <w:marLeft w:val="0"/>
          <w:marRight w:val="0"/>
          <w:marTop w:val="0"/>
          <w:marBottom w:val="0"/>
          <w:divBdr>
            <w:top w:val="none" w:sz="0" w:space="0" w:color="auto"/>
            <w:left w:val="none" w:sz="0" w:space="0" w:color="auto"/>
            <w:bottom w:val="none" w:sz="0" w:space="0" w:color="auto"/>
            <w:right w:val="none" w:sz="0" w:space="0" w:color="auto"/>
          </w:divBdr>
        </w:div>
        <w:div w:id="2064135743">
          <w:marLeft w:val="0"/>
          <w:marRight w:val="0"/>
          <w:marTop w:val="0"/>
          <w:marBottom w:val="0"/>
          <w:divBdr>
            <w:top w:val="none" w:sz="0" w:space="0" w:color="auto"/>
            <w:left w:val="none" w:sz="0" w:space="0" w:color="auto"/>
            <w:bottom w:val="none" w:sz="0" w:space="0" w:color="auto"/>
            <w:right w:val="none" w:sz="0" w:space="0" w:color="auto"/>
          </w:divBdr>
        </w:div>
        <w:div w:id="728261128">
          <w:marLeft w:val="0"/>
          <w:marRight w:val="0"/>
          <w:marTop w:val="0"/>
          <w:marBottom w:val="0"/>
          <w:divBdr>
            <w:top w:val="none" w:sz="0" w:space="0" w:color="auto"/>
            <w:left w:val="none" w:sz="0" w:space="0" w:color="auto"/>
            <w:bottom w:val="none" w:sz="0" w:space="0" w:color="auto"/>
            <w:right w:val="none" w:sz="0" w:space="0" w:color="auto"/>
          </w:divBdr>
        </w:div>
        <w:div w:id="1949853553">
          <w:marLeft w:val="0"/>
          <w:marRight w:val="0"/>
          <w:marTop w:val="0"/>
          <w:marBottom w:val="0"/>
          <w:divBdr>
            <w:top w:val="none" w:sz="0" w:space="0" w:color="auto"/>
            <w:left w:val="none" w:sz="0" w:space="0" w:color="auto"/>
            <w:bottom w:val="none" w:sz="0" w:space="0" w:color="auto"/>
            <w:right w:val="none" w:sz="0" w:space="0" w:color="auto"/>
          </w:divBdr>
        </w:div>
        <w:div w:id="1901557610">
          <w:marLeft w:val="0"/>
          <w:marRight w:val="0"/>
          <w:marTop w:val="0"/>
          <w:marBottom w:val="0"/>
          <w:divBdr>
            <w:top w:val="none" w:sz="0" w:space="0" w:color="auto"/>
            <w:left w:val="none" w:sz="0" w:space="0" w:color="auto"/>
            <w:bottom w:val="none" w:sz="0" w:space="0" w:color="auto"/>
            <w:right w:val="none" w:sz="0" w:space="0" w:color="auto"/>
          </w:divBdr>
        </w:div>
        <w:div w:id="1340042606">
          <w:marLeft w:val="0"/>
          <w:marRight w:val="0"/>
          <w:marTop w:val="0"/>
          <w:marBottom w:val="0"/>
          <w:divBdr>
            <w:top w:val="none" w:sz="0" w:space="0" w:color="auto"/>
            <w:left w:val="none" w:sz="0" w:space="0" w:color="auto"/>
            <w:bottom w:val="none" w:sz="0" w:space="0" w:color="auto"/>
            <w:right w:val="none" w:sz="0" w:space="0" w:color="auto"/>
          </w:divBdr>
        </w:div>
        <w:div w:id="816457462">
          <w:marLeft w:val="0"/>
          <w:marRight w:val="0"/>
          <w:marTop w:val="0"/>
          <w:marBottom w:val="0"/>
          <w:divBdr>
            <w:top w:val="none" w:sz="0" w:space="0" w:color="auto"/>
            <w:left w:val="none" w:sz="0" w:space="0" w:color="auto"/>
            <w:bottom w:val="none" w:sz="0" w:space="0" w:color="auto"/>
            <w:right w:val="none" w:sz="0" w:space="0" w:color="auto"/>
          </w:divBdr>
        </w:div>
        <w:div w:id="834340750">
          <w:marLeft w:val="0"/>
          <w:marRight w:val="0"/>
          <w:marTop w:val="0"/>
          <w:marBottom w:val="0"/>
          <w:divBdr>
            <w:top w:val="none" w:sz="0" w:space="0" w:color="auto"/>
            <w:left w:val="none" w:sz="0" w:space="0" w:color="auto"/>
            <w:bottom w:val="none" w:sz="0" w:space="0" w:color="auto"/>
            <w:right w:val="none" w:sz="0" w:space="0" w:color="auto"/>
          </w:divBdr>
        </w:div>
        <w:div w:id="1490947745">
          <w:marLeft w:val="0"/>
          <w:marRight w:val="0"/>
          <w:marTop w:val="0"/>
          <w:marBottom w:val="0"/>
          <w:divBdr>
            <w:top w:val="none" w:sz="0" w:space="0" w:color="auto"/>
            <w:left w:val="none" w:sz="0" w:space="0" w:color="auto"/>
            <w:bottom w:val="none" w:sz="0" w:space="0" w:color="auto"/>
            <w:right w:val="none" w:sz="0" w:space="0" w:color="auto"/>
          </w:divBdr>
        </w:div>
        <w:div w:id="810444789">
          <w:marLeft w:val="0"/>
          <w:marRight w:val="0"/>
          <w:marTop w:val="0"/>
          <w:marBottom w:val="0"/>
          <w:divBdr>
            <w:top w:val="none" w:sz="0" w:space="0" w:color="auto"/>
            <w:left w:val="none" w:sz="0" w:space="0" w:color="auto"/>
            <w:bottom w:val="none" w:sz="0" w:space="0" w:color="auto"/>
            <w:right w:val="none" w:sz="0" w:space="0" w:color="auto"/>
          </w:divBdr>
        </w:div>
        <w:div w:id="1024788133">
          <w:marLeft w:val="0"/>
          <w:marRight w:val="0"/>
          <w:marTop w:val="0"/>
          <w:marBottom w:val="0"/>
          <w:divBdr>
            <w:top w:val="none" w:sz="0" w:space="0" w:color="auto"/>
            <w:left w:val="none" w:sz="0" w:space="0" w:color="auto"/>
            <w:bottom w:val="none" w:sz="0" w:space="0" w:color="auto"/>
            <w:right w:val="none" w:sz="0" w:space="0" w:color="auto"/>
          </w:divBdr>
        </w:div>
        <w:div w:id="1941988096">
          <w:marLeft w:val="0"/>
          <w:marRight w:val="0"/>
          <w:marTop w:val="0"/>
          <w:marBottom w:val="0"/>
          <w:divBdr>
            <w:top w:val="none" w:sz="0" w:space="0" w:color="auto"/>
            <w:left w:val="none" w:sz="0" w:space="0" w:color="auto"/>
            <w:bottom w:val="none" w:sz="0" w:space="0" w:color="auto"/>
            <w:right w:val="none" w:sz="0" w:space="0" w:color="auto"/>
          </w:divBdr>
        </w:div>
        <w:div w:id="243728814">
          <w:marLeft w:val="0"/>
          <w:marRight w:val="0"/>
          <w:marTop w:val="0"/>
          <w:marBottom w:val="0"/>
          <w:divBdr>
            <w:top w:val="none" w:sz="0" w:space="0" w:color="auto"/>
            <w:left w:val="none" w:sz="0" w:space="0" w:color="auto"/>
            <w:bottom w:val="none" w:sz="0" w:space="0" w:color="auto"/>
            <w:right w:val="none" w:sz="0" w:space="0" w:color="auto"/>
          </w:divBdr>
        </w:div>
        <w:div w:id="1846940845">
          <w:marLeft w:val="0"/>
          <w:marRight w:val="0"/>
          <w:marTop w:val="0"/>
          <w:marBottom w:val="0"/>
          <w:divBdr>
            <w:top w:val="none" w:sz="0" w:space="0" w:color="auto"/>
            <w:left w:val="none" w:sz="0" w:space="0" w:color="auto"/>
            <w:bottom w:val="none" w:sz="0" w:space="0" w:color="auto"/>
            <w:right w:val="none" w:sz="0" w:space="0" w:color="auto"/>
          </w:divBdr>
        </w:div>
        <w:div w:id="1317685443">
          <w:marLeft w:val="0"/>
          <w:marRight w:val="0"/>
          <w:marTop w:val="0"/>
          <w:marBottom w:val="0"/>
          <w:divBdr>
            <w:top w:val="none" w:sz="0" w:space="0" w:color="auto"/>
            <w:left w:val="none" w:sz="0" w:space="0" w:color="auto"/>
            <w:bottom w:val="none" w:sz="0" w:space="0" w:color="auto"/>
            <w:right w:val="none" w:sz="0" w:space="0" w:color="auto"/>
          </w:divBdr>
        </w:div>
        <w:div w:id="1897929010">
          <w:marLeft w:val="0"/>
          <w:marRight w:val="0"/>
          <w:marTop w:val="0"/>
          <w:marBottom w:val="0"/>
          <w:divBdr>
            <w:top w:val="none" w:sz="0" w:space="0" w:color="auto"/>
            <w:left w:val="none" w:sz="0" w:space="0" w:color="auto"/>
            <w:bottom w:val="none" w:sz="0" w:space="0" w:color="auto"/>
            <w:right w:val="none" w:sz="0" w:space="0" w:color="auto"/>
          </w:divBdr>
        </w:div>
        <w:div w:id="304241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www.uwtsd.ac.uk/academic-office/" TargetMode="External"/><Relationship Id="rId18" Type="http://schemas.openxmlformats.org/officeDocument/2006/relationships/hyperlink" Target="https://www.ncbi.nlm.nih.gov/pmc/articles/PMC4453116/" TargetMode="External"/><Relationship Id="rId26" Type="http://schemas.openxmlformats.org/officeDocument/2006/relationships/hyperlink" Target="https://librarysearch.uwtsd.ac.uk/discovery/fulldisplay?docid=alma99122205802421&amp;context=L&amp;vid=44WHELF_UWTSD:44WHELF_UWTSD_VU1&amp;lang=en&amp;search_scope=MyInst_and_CI&amp;adaptor=Local%20Search%20Engine&amp;tab=Everything&amp;query=any%2Ccontains%2Coutdoor%20play%20development&amp;offset=0" TargetMode="External"/><Relationship Id="rId3" Type="http://schemas.openxmlformats.org/officeDocument/2006/relationships/settings" Target="settings.xml"/><Relationship Id="rId21" Type="http://schemas.openxmlformats.org/officeDocument/2006/relationships/hyperlink" Target="https://doi.org/10.1023/a:1024690712019" TargetMode="Externa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mailto:pgresearch@uwtsd.ac.uk" TargetMode="External"/><Relationship Id="rId17" Type="http://schemas.openxmlformats.org/officeDocument/2006/relationships/hyperlink" Target="https://doi-org.ezproxy.uwtsd.ac.uk/10.1080/0145935X.2017.1412825" TargetMode="External"/><Relationship Id="rId25" Type="http://schemas.openxmlformats.org/officeDocument/2006/relationships/hyperlink" Target="https://uowtsd.sharepoint.com/teams/ECEY5007CYmchwilargyferDysguResearchforLearning_GRP/Shared%20Documents/General/RDM-Policy-2022-v3-28-04-22.pdf" TargetMode="External"/><Relationship Id="rId2" Type="http://schemas.openxmlformats.org/officeDocument/2006/relationships/styles" Target="styles.xml"/><Relationship Id="rId16" Type="http://schemas.openxmlformats.org/officeDocument/2006/relationships/hyperlink" Target="https://childethics.com/wp-content/uploads/2013/10/ERIC-compendium-Ethical-Guidance-Harm-and-benefits-section-only.pdf" TargetMode="External"/><Relationship Id="rId20" Type="http://schemas.openxmlformats.org/officeDocument/2006/relationships/hyperlink" Target="https://www.playscotland.org/play/?msclkid=11db01fcceb611ecbef8687486cd89b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media/uwtsd-website/content-assets/documents/research/Research-Integrity-and-Ethics---Code-of-Practice-(2015-18).pdf" TargetMode="External"/><Relationship Id="rId24" Type="http://schemas.openxmlformats.org/officeDocument/2006/relationships/hyperlink" Target="https://www.uwtsd.ac.uk/media/uwtsd-website/content-assets/documents/research/research-ethics-integrity-code-practice.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974907/EYFS_framework_-_March_2021.pdf" TargetMode="External"/><Relationship Id="rId23" Type="http://schemas.openxmlformats.org/officeDocument/2006/relationships/hyperlink" Target="https://www.uwtsd.ac.uk/media/uwtsd-website/content-assets/documents/accommodation/Student-Code-of-Conduct.pdf" TargetMode="External"/><Relationship Id="rId28"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www.health.harvard.edu/blog/6-reasons-children-need-to-play-outside-201805221388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 Id="rId22" Type="http://schemas.openxmlformats.org/officeDocument/2006/relationships/hyperlink" Target="https://www.unicef.org.uk/wp-content/uploads/2016/08/unicef-convention-rights-child-uncrc.pdf" TargetMode="External"/><Relationship Id="rId27" Type="http://schemas.openxmlformats.org/officeDocument/2006/relationships/hyperlink" Target="https://www.bloomsburycollections.com/book/what-are-qualitative-research-ethic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7429</Words>
  <Characters>42346</Characters>
  <Application>Microsoft Office Word</Application>
  <DocSecurity>0</DocSecurity>
  <Lines>352</Lines>
  <Paragraphs>99</Paragraphs>
  <ScaleCrop>false</ScaleCrop>
  <Company/>
  <LinksUpToDate>false</LinksUpToDate>
  <CharactersWithSpaces>49676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Toniann Phillips</dc:creator>
  <cp:keywords/>
  <dc:description/>
  <cp:lastModifiedBy>Toniann Phillips</cp:lastModifiedBy>
  <cp:revision>2</cp:revision>
  <dcterms:created xsi:type="dcterms:W3CDTF">2022-05-15T15:55:00Z</dcterms:created>
  <dcterms:modified xsi:type="dcterms:W3CDTF">2022-05-15T15:55:00Z</dcterms:modified>
</cp:coreProperties>
</file>