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2F40" w:rsidRPr="002D2ECE" w:rsidRDefault="002D2ECE" w:rsidP="002D2ECE">
      <w:pPr>
        <w:pStyle w:val="Title"/>
        <w:jc w:val="center"/>
        <w:rPr>
          <w:sz w:val="144"/>
          <w:szCs w:val="144"/>
        </w:rPr>
      </w:pPr>
      <w:r w:rsidRPr="002D2ECE">
        <w:rPr>
          <w:sz w:val="144"/>
          <w:szCs w:val="144"/>
        </w:rPr>
        <w:t>Ransomware</w:t>
      </w:r>
    </w:p>
    <w:p w:rsidR="002D2ECE" w:rsidRPr="002D2ECE" w:rsidRDefault="002D2ECE" w:rsidP="002D2ECE">
      <w:pPr>
        <w:pStyle w:val="Title"/>
        <w:jc w:val="center"/>
        <w:rPr>
          <w:sz w:val="72"/>
          <w:szCs w:val="72"/>
        </w:rPr>
      </w:pPr>
      <w:r w:rsidRPr="002D2ECE">
        <w:rPr>
          <w:sz w:val="72"/>
          <w:szCs w:val="72"/>
        </w:rPr>
        <w:t>A Brief Report</w:t>
      </w:r>
    </w:p>
    <w:p w:rsidR="002D2ECE" w:rsidRDefault="002D2ECE" w:rsidP="002D2ECE">
      <w:pPr>
        <w:pStyle w:val="Title"/>
        <w:jc w:val="center"/>
        <w:rPr>
          <w:sz w:val="24"/>
          <w:szCs w:val="24"/>
        </w:rPr>
      </w:pPr>
      <w:r>
        <w:rPr>
          <w:sz w:val="24"/>
          <w:szCs w:val="24"/>
        </w:rPr>
        <w:t>By Daniel O’Dwyer</w:t>
      </w:r>
    </w:p>
    <w:p w:rsidR="002D2ECE" w:rsidRDefault="002D2ECE" w:rsidP="004F5D2E">
      <w:pPr>
        <w:pStyle w:val="IntenseQuote"/>
        <w:jc w:val="center"/>
      </w:pPr>
      <w:r>
        <w:t>Table of Contents:</w:t>
      </w:r>
    </w:p>
    <w:p w:rsidR="004F5D2E" w:rsidRDefault="004F5D2E" w:rsidP="004F5D2E">
      <w:pPr>
        <w:pStyle w:val="IntenseQuote"/>
        <w:jc w:val="center"/>
        <w:rPr>
          <w:sz w:val="32"/>
          <w:szCs w:val="32"/>
        </w:rPr>
      </w:pPr>
      <w:r>
        <w:rPr>
          <w:sz w:val="32"/>
          <w:szCs w:val="32"/>
        </w:rPr>
        <w:t>Introduction</w:t>
      </w:r>
      <w:r w:rsidR="00F80DA7">
        <w:rPr>
          <w:sz w:val="32"/>
          <w:szCs w:val="32"/>
        </w:rPr>
        <w:t xml:space="preserve"> –</w:t>
      </w:r>
      <w:r w:rsidR="000209FD">
        <w:rPr>
          <w:sz w:val="32"/>
          <w:szCs w:val="32"/>
        </w:rPr>
        <w:t xml:space="preserve"> P</w:t>
      </w:r>
      <w:r w:rsidR="00F80DA7">
        <w:rPr>
          <w:sz w:val="32"/>
          <w:szCs w:val="32"/>
        </w:rPr>
        <w:t>age 1</w:t>
      </w:r>
    </w:p>
    <w:p w:rsidR="004F5D2E" w:rsidRDefault="004F5D2E" w:rsidP="004F5D2E">
      <w:pPr>
        <w:pStyle w:val="IntenseQuote"/>
        <w:jc w:val="center"/>
        <w:rPr>
          <w:sz w:val="32"/>
          <w:szCs w:val="32"/>
        </w:rPr>
      </w:pPr>
    </w:p>
    <w:p w:rsidR="002D2ECE" w:rsidRDefault="002D2ECE" w:rsidP="004F5D2E">
      <w:pPr>
        <w:pStyle w:val="IntenseQuote"/>
        <w:jc w:val="center"/>
        <w:rPr>
          <w:sz w:val="32"/>
          <w:szCs w:val="32"/>
        </w:rPr>
      </w:pPr>
      <w:r>
        <w:rPr>
          <w:sz w:val="32"/>
          <w:szCs w:val="32"/>
        </w:rPr>
        <w:t>What is Ransomware?</w:t>
      </w:r>
      <w:r w:rsidR="00F80DA7">
        <w:rPr>
          <w:sz w:val="32"/>
          <w:szCs w:val="32"/>
        </w:rPr>
        <w:t xml:space="preserve"> – </w:t>
      </w:r>
      <w:r w:rsidR="000209FD">
        <w:rPr>
          <w:sz w:val="32"/>
          <w:szCs w:val="32"/>
        </w:rPr>
        <w:t>Page</w:t>
      </w:r>
      <w:r w:rsidR="00F80DA7">
        <w:rPr>
          <w:sz w:val="32"/>
          <w:szCs w:val="32"/>
        </w:rPr>
        <w:t xml:space="preserve"> 1</w:t>
      </w:r>
    </w:p>
    <w:p w:rsidR="004F5D2E" w:rsidRDefault="004F5D2E" w:rsidP="004F5D2E">
      <w:pPr>
        <w:pStyle w:val="IntenseQuote"/>
        <w:jc w:val="center"/>
        <w:rPr>
          <w:sz w:val="32"/>
          <w:szCs w:val="32"/>
        </w:rPr>
      </w:pPr>
    </w:p>
    <w:p w:rsidR="002D2ECE" w:rsidRDefault="00330202" w:rsidP="004F5D2E">
      <w:pPr>
        <w:pStyle w:val="IntenseQuote"/>
        <w:jc w:val="center"/>
        <w:rPr>
          <w:sz w:val="32"/>
          <w:szCs w:val="32"/>
        </w:rPr>
      </w:pPr>
      <w:r>
        <w:rPr>
          <w:sz w:val="32"/>
          <w:szCs w:val="32"/>
        </w:rPr>
        <w:t>How is it spread?</w:t>
      </w:r>
      <w:r w:rsidR="000209FD" w:rsidRPr="000209FD">
        <w:rPr>
          <w:sz w:val="32"/>
          <w:szCs w:val="32"/>
        </w:rPr>
        <w:t xml:space="preserve"> </w:t>
      </w:r>
      <w:r w:rsidR="000209FD">
        <w:rPr>
          <w:sz w:val="32"/>
          <w:szCs w:val="32"/>
        </w:rPr>
        <w:t>– Page 3</w:t>
      </w:r>
    </w:p>
    <w:p w:rsidR="004F5D2E" w:rsidRDefault="004F5D2E" w:rsidP="004F5D2E">
      <w:pPr>
        <w:pStyle w:val="IntenseQuote"/>
        <w:jc w:val="center"/>
        <w:rPr>
          <w:sz w:val="32"/>
          <w:szCs w:val="32"/>
        </w:rPr>
      </w:pPr>
    </w:p>
    <w:p w:rsidR="002D2ECE" w:rsidRDefault="004F5D2E" w:rsidP="003964CC">
      <w:pPr>
        <w:pStyle w:val="IntenseQuote"/>
        <w:jc w:val="center"/>
        <w:rPr>
          <w:sz w:val="32"/>
          <w:szCs w:val="32"/>
        </w:rPr>
      </w:pPr>
      <w:bookmarkStart w:id="0" w:name="_GoBack"/>
      <w:r>
        <w:rPr>
          <w:sz w:val="32"/>
          <w:szCs w:val="32"/>
        </w:rPr>
        <w:t>Crypto wall</w:t>
      </w:r>
      <w:r w:rsidR="000209FD">
        <w:rPr>
          <w:sz w:val="32"/>
          <w:szCs w:val="32"/>
        </w:rPr>
        <w:t xml:space="preserve"> – Page 3</w:t>
      </w:r>
    </w:p>
    <w:bookmarkEnd w:id="0"/>
    <w:p w:rsidR="003964CC" w:rsidRDefault="003964CC" w:rsidP="004F5D2E">
      <w:pPr>
        <w:pStyle w:val="IntenseQuote"/>
        <w:jc w:val="center"/>
        <w:rPr>
          <w:sz w:val="32"/>
          <w:szCs w:val="32"/>
        </w:rPr>
      </w:pPr>
    </w:p>
    <w:p w:rsidR="003964CC" w:rsidRDefault="003964CC" w:rsidP="004F5D2E">
      <w:pPr>
        <w:pStyle w:val="IntenseQuote"/>
        <w:jc w:val="center"/>
        <w:rPr>
          <w:sz w:val="32"/>
          <w:szCs w:val="32"/>
        </w:rPr>
      </w:pPr>
      <w:r>
        <w:rPr>
          <w:sz w:val="32"/>
          <w:szCs w:val="32"/>
        </w:rPr>
        <w:t>How to prevent attacks</w:t>
      </w:r>
      <w:r w:rsidR="000209FD">
        <w:rPr>
          <w:sz w:val="32"/>
          <w:szCs w:val="32"/>
        </w:rPr>
        <w:t xml:space="preserve"> – Page 4</w:t>
      </w:r>
    </w:p>
    <w:p w:rsidR="003964CC" w:rsidRDefault="003964CC" w:rsidP="004F5D2E">
      <w:pPr>
        <w:pStyle w:val="IntenseQuote"/>
        <w:jc w:val="center"/>
        <w:rPr>
          <w:sz w:val="32"/>
          <w:szCs w:val="32"/>
        </w:rPr>
      </w:pPr>
    </w:p>
    <w:p w:rsidR="003964CC" w:rsidRDefault="003964CC" w:rsidP="004F5D2E">
      <w:pPr>
        <w:pStyle w:val="IntenseQuote"/>
        <w:jc w:val="center"/>
        <w:rPr>
          <w:sz w:val="32"/>
          <w:szCs w:val="32"/>
        </w:rPr>
      </w:pPr>
      <w:r>
        <w:rPr>
          <w:sz w:val="32"/>
          <w:szCs w:val="32"/>
        </w:rPr>
        <w:t>Conclusion</w:t>
      </w:r>
      <w:r w:rsidR="00F80DA7">
        <w:rPr>
          <w:sz w:val="32"/>
          <w:szCs w:val="32"/>
        </w:rPr>
        <w:t xml:space="preserve"> and Recommendations</w:t>
      </w:r>
      <w:r w:rsidR="000209FD">
        <w:rPr>
          <w:sz w:val="32"/>
          <w:szCs w:val="32"/>
        </w:rPr>
        <w:t xml:space="preserve"> – Page 5</w:t>
      </w:r>
    </w:p>
    <w:p w:rsidR="003964CC" w:rsidRDefault="003964CC" w:rsidP="004F5D2E">
      <w:pPr>
        <w:pStyle w:val="IntenseQuote"/>
        <w:jc w:val="center"/>
        <w:rPr>
          <w:sz w:val="32"/>
          <w:szCs w:val="32"/>
        </w:rPr>
      </w:pPr>
    </w:p>
    <w:p w:rsidR="004F5D2E" w:rsidRDefault="003964CC" w:rsidP="004F5D2E">
      <w:pPr>
        <w:pStyle w:val="IntenseQuote"/>
        <w:jc w:val="center"/>
        <w:rPr>
          <w:sz w:val="32"/>
          <w:szCs w:val="32"/>
        </w:rPr>
      </w:pPr>
      <w:r>
        <w:rPr>
          <w:sz w:val="32"/>
          <w:szCs w:val="32"/>
        </w:rPr>
        <w:t>Bibliography</w:t>
      </w:r>
      <w:r w:rsidR="000209FD">
        <w:rPr>
          <w:sz w:val="32"/>
          <w:szCs w:val="32"/>
        </w:rPr>
        <w:t xml:space="preserve"> – Page 5</w:t>
      </w:r>
      <w:r w:rsidR="00D065EC">
        <w:rPr>
          <w:sz w:val="32"/>
          <w:szCs w:val="32"/>
        </w:rPr>
        <w:t xml:space="preserve"> - 6</w:t>
      </w:r>
    </w:p>
    <w:p w:rsidR="003964CC" w:rsidRPr="003964CC" w:rsidRDefault="003964CC" w:rsidP="003964CC"/>
    <w:p w:rsidR="00330202" w:rsidRDefault="00330202" w:rsidP="00330202">
      <w:pPr>
        <w:pStyle w:val="IntenseQuote"/>
        <w:jc w:val="center"/>
        <w:rPr>
          <w:sz w:val="32"/>
          <w:szCs w:val="32"/>
        </w:rPr>
      </w:pPr>
      <w:r>
        <w:rPr>
          <w:sz w:val="32"/>
          <w:szCs w:val="32"/>
        </w:rPr>
        <w:lastRenderedPageBreak/>
        <w:t>Introduction</w:t>
      </w:r>
    </w:p>
    <w:p w:rsidR="003964CC" w:rsidRDefault="003964CC" w:rsidP="003964CC">
      <w:pPr>
        <w:rPr>
          <w:sz w:val="24"/>
          <w:szCs w:val="24"/>
        </w:rPr>
      </w:pPr>
      <w:r>
        <w:rPr>
          <w:sz w:val="24"/>
          <w:szCs w:val="24"/>
        </w:rPr>
        <w:t>[1] “D</w:t>
      </w:r>
      <w:r w:rsidRPr="003964CC">
        <w:rPr>
          <w:sz w:val="24"/>
          <w:szCs w:val="24"/>
        </w:rPr>
        <w:t>angerous for you and highly profitable for hackers, Ransomware has taken over as today’s no. 1 security threat. Attacks and infection attempts have spiked over the past few years, and will continue to do so as each version seems to get more powerful and more destructive.</w:t>
      </w:r>
      <w:r>
        <w:rPr>
          <w:sz w:val="24"/>
          <w:szCs w:val="24"/>
        </w:rPr>
        <w:t>”</w:t>
      </w:r>
    </w:p>
    <w:p w:rsidR="003964CC" w:rsidRDefault="003964CC" w:rsidP="003964CC">
      <w:pPr>
        <w:rPr>
          <w:sz w:val="24"/>
          <w:szCs w:val="24"/>
        </w:rPr>
      </w:pPr>
      <w:r>
        <w:rPr>
          <w:sz w:val="24"/>
          <w:szCs w:val="24"/>
        </w:rPr>
        <w:t>[2]”</w:t>
      </w:r>
      <w:r w:rsidRPr="003964CC">
        <w:rPr>
          <w:sz w:val="24"/>
          <w:szCs w:val="24"/>
        </w:rPr>
        <w:t>The first recorded ransomware attack occurred in 1989, when evolutionary biologist Joseph Popp infected floppy disks with the AIDS Trojan and distributed them to fellow researchers. The malware didn’t run immediately, but instead waited until victims booted their PCs 90 times. Finally, it encrypted all system files and asked users to pay $189 to undo the damage. Luckily, experts came up with tools to remove the malware and decrypt infected files.</w:t>
      </w:r>
      <w:r>
        <w:rPr>
          <w:sz w:val="24"/>
          <w:szCs w:val="24"/>
        </w:rPr>
        <w:t>”</w:t>
      </w:r>
    </w:p>
    <w:p w:rsidR="003964CC" w:rsidRDefault="003964CC" w:rsidP="003964CC">
      <w:pPr>
        <w:rPr>
          <w:sz w:val="24"/>
          <w:szCs w:val="24"/>
        </w:rPr>
      </w:pPr>
      <w:r>
        <w:rPr>
          <w:sz w:val="24"/>
          <w:szCs w:val="24"/>
        </w:rPr>
        <w:t>This report aims to educate and inform you on the threat, types and prevention of</w:t>
      </w:r>
      <w:r w:rsidR="00E74B08">
        <w:rPr>
          <w:sz w:val="24"/>
          <w:szCs w:val="24"/>
        </w:rPr>
        <w:t xml:space="preserve"> ransomware</w:t>
      </w:r>
      <w:r w:rsidR="00330202">
        <w:rPr>
          <w:sz w:val="24"/>
          <w:szCs w:val="24"/>
        </w:rPr>
        <w:t>, in particular crypto wall</w:t>
      </w:r>
      <w:r w:rsidR="00E74B08">
        <w:rPr>
          <w:sz w:val="24"/>
          <w:szCs w:val="24"/>
        </w:rPr>
        <w:t xml:space="preserve">. At the end of this report a recommendations section will be included so you can find which antivirus software fits your needs. </w:t>
      </w:r>
    </w:p>
    <w:p w:rsidR="00330202" w:rsidRDefault="00330202" w:rsidP="00330202">
      <w:pPr>
        <w:pStyle w:val="IntenseQuote"/>
        <w:jc w:val="center"/>
        <w:rPr>
          <w:sz w:val="32"/>
          <w:szCs w:val="32"/>
        </w:rPr>
      </w:pPr>
      <w:r>
        <w:rPr>
          <w:sz w:val="32"/>
          <w:szCs w:val="32"/>
        </w:rPr>
        <w:t>What is Ransomware?</w:t>
      </w:r>
    </w:p>
    <w:p w:rsidR="003964CC" w:rsidRDefault="00330202" w:rsidP="003964CC">
      <w:pPr>
        <w:rPr>
          <w:sz w:val="24"/>
          <w:szCs w:val="24"/>
        </w:rPr>
      </w:pPr>
      <w:r>
        <w:rPr>
          <w:sz w:val="24"/>
          <w:szCs w:val="24"/>
        </w:rPr>
        <w:t>Ransomware is essentially malware designed to either lock you out of your computer or encrypt your files, meaning you can’t access them. Either way it wants one thing, your hard earned money. If you want this big bad wolf of a virus to go away you’re going to have to pay a pretty penny. [3]”</w:t>
      </w:r>
      <w:r w:rsidRPr="00330202">
        <w:rPr>
          <w:sz w:val="24"/>
          <w:szCs w:val="24"/>
        </w:rPr>
        <w:t>The earliest variants of ransomware were developed in the late 1980s, and payment was to be sent via snail mail. Today, ransomware authors order that payment be sent via crypto currency or credit card.</w:t>
      </w:r>
      <w:r>
        <w:rPr>
          <w:sz w:val="24"/>
          <w:szCs w:val="24"/>
        </w:rPr>
        <w:t xml:space="preserve">” </w:t>
      </w:r>
      <w:r w:rsidR="00FA5EE1">
        <w:rPr>
          <w:sz w:val="24"/>
          <w:szCs w:val="24"/>
        </w:rPr>
        <w:t>There are different types of ransomware all with slightly different purposes. [4]”</w:t>
      </w:r>
      <w:r w:rsidR="00FA5EE1" w:rsidRPr="00FA5EE1">
        <w:rPr>
          <w:sz w:val="24"/>
          <w:szCs w:val="24"/>
        </w:rPr>
        <w:t xml:space="preserve"> The most dangerous ransomware attacks are caused by WannaCry, Petya, Cerber, Locky and CryptoLocker ransomware.</w:t>
      </w:r>
      <w:r w:rsidR="00FA5EE1">
        <w:rPr>
          <w:sz w:val="24"/>
          <w:szCs w:val="24"/>
        </w:rPr>
        <w:t xml:space="preserve">” Though there are many different types as stated earlier they all have one common purpose, to take your money. </w:t>
      </w:r>
      <w:r w:rsidR="00DB767F">
        <w:rPr>
          <w:sz w:val="24"/>
          <w:szCs w:val="24"/>
        </w:rPr>
        <w:t>Ransomware can evolve and update to resist different security methods</w:t>
      </w:r>
    </w:p>
    <w:p w:rsidR="00DB767F" w:rsidRDefault="00DB767F" w:rsidP="003964CC">
      <w:pPr>
        <w:rPr>
          <w:sz w:val="24"/>
          <w:szCs w:val="24"/>
        </w:rPr>
      </w:pPr>
    </w:p>
    <w:p w:rsidR="00DB767F" w:rsidRDefault="00DB767F" w:rsidP="003964CC">
      <w:pPr>
        <w:rPr>
          <w:sz w:val="24"/>
          <w:szCs w:val="24"/>
        </w:rPr>
      </w:pPr>
    </w:p>
    <w:p w:rsidR="00DB767F" w:rsidRDefault="00DB767F" w:rsidP="003964CC">
      <w:pPr>
        <w:rPr>
          <w:sz w:val="24"/>
          <w:szCs w:val="24"/>
        </w:rPr>
      </w:pPr>
    </w:p>
    <w:p w:rsidR="00DB767F" w:rsidRDefault="00DB767F" w:rsidP="003964CC">
      <w:pPr>
        <w:rPr>
          <w:sz w:val="24"/>
          <w:szCs w:val="24"/>
        </w:rPr>
      </w:pPr>
    </w:p>
    <w:p w:rsidR="00DB767F" w:rsidRDefault="00DB767F" w:rsidP="003964CC">
      <w:pPr>
        <w:rPr>
          <w:sz w:val="24"/>
          <w:szCs w:val="24"/>
        </w:rPr>
      </w:pPr>
    </w:p>
    <w:p w:rsidR="000209FD" w:rsidRDefault="000209FD" w:rsidP="00DB767F">
      <w:pPr>
        <w:pStyle w:val="IntenseQuote"/>
        <w:jc w:val="center"/>
        <w:rPr>
          <w:sz w:val="32"/>
          <w:szCs w:val="32"/>
        </w:rPr>
      </w:pPr>
    </w:p>
    <w:p w:rsidR="00DB767F" w:rsidRDefault="00DB767F" w:rsidP="00DB767F">
      <w:pPr>
        <w:pStyle w:val="IntenseQuote"/>
        <w:jc w:val="center"/>
        <w:rPr>
          <w:sz w:val="32"/>
          <w:szCs w:val="32"/>
        </w:rPr>
      </w:pPr>
      <w:r>
        <w:rPr>
          <w:sz w:val="32"/>
          <w:szCs w:val="32"/>
        </w:rPr>
        <w:lastRenderedPageBreak/>
        <w:t>How is it spread?</w:t>
      </w:r>
    </w:p>
    <w:p w:rsidR="00DB767F" w:rsidRDefault="00DB767F" w:rsidP="008849F8">
      <w:pPr>
        <w:rPr>
          <w:sz w:val="24"/>
          <w:szCs w:val="24"/>
        </w:rPr>
      </w:pPr>
      <w:r>
        <w:rPr>
          <w:sz w:val="24"/>
          <w:szCs w:val="24"/>
        </w:rPr>
        <w:t>Ransomware is most commonly sent through emails, [5]”</w:t>
      </w:r>
      <w:r w:rsidRPr="00DB767F">
        <w:t xml:space="preserve"> </w:t>
      </w:r>
      <w:r w:rsidRPr="00DB767F">
        <w:rPr>
          <w:sz w:val="24"/>
          <w:szCs w:val="24"/>
        </w:rPr>
        <w:t>Email is one of the main infection methods. Be wary of unexpected emails, especially if they contain links and/or attachments.</w:t>
      </w:r>
      <w:r>
        <w:rPr>
          <w:sz w:val="24"/>
          <w:szCs w:val="24"/>
        </w:rPr>
        <w:t>”[6]”</w:t>
      </w:r>
      <w:r w:rsidRPr="00DB767F">
        <w:t xml:space="preserve"> </w:t>
      </w:r>
      <w:r w:rsidRPr="00DB767F">
        <w:rPr>
          <w:sz w:val="24"/>
          <w:szCs w:val="24"/>
        </w:rPr>
        <w:t>Malspam uses social engineering in order to trick people into opening attachments or clicking on links by appearing as legitimate—whether that’s by seeming to be from a trusted institution or a friend. Cybercriminals use social engineering in other types of ransomware attacks, such as posing as the FBI in order to scare users into paying them a sum of money to unlock their files.</w:t>
      </w:r>
      <w:r>
        <w:rPr>
          <w:sz w:val="24"/>
          <w:szCs w:val="24"/>
        </w:rPr>
        <w:t>” So be extremely careful when opening email from suspicious sources, especially ones that have attachments.  Other methods include malicious websites and web advertising [7]”</w:t>
      </w:r>
      <w:r w:rsidRPr="00DB767F">
        <w:t xml:space="preserve"> </w:t>
      </w:r>
      <w:r w:rsidRPr="00DB767F">
        <w:rPr>
          <w:sz w:val="24"/>
          <w:szCs w:val="24"/>
        </w:rPr>
        <w:t xml:space="preserve">Another popular infection method, which reached its peak in 2016, is malvertising. Malvertising, or malicious advertising, is the use of online advertising to distribute malware with little to no user interaction required. While browsing the web, even legitimate sites, users can be directed to criminal servers without ever clicking on an ad. These servers </w:t>
      </w:r>
      <w:r w:rsidR="008849F8" w:rsidRPr="00DB767F">
        <w:rPr>
          <w:sz w:val="24"/>
          <w:szCs w:val="24"/>
        </w:rPr>
        <w:t>catalogue</w:t>
      </w:r>
      <w:r w:rsidRPr="00DB767F">
        <w:rPr>
          <w:sz w:val="24"/>
          <w:szCs w:val="24"/>
        </w:rPr>
        <w:t xml:space="preserve"> details about victim computers and their locations, and then select the malware best suited to deliver. Often, that malware is ransomware.</w:t>
      </w:r>
      <w:r>
        <w:rPr>
          <w:sz w:val="24"/>
          <w:szCs w:val="24"/>
        </w:rPr>
        <w:t xml:space="preserve">” All these methods require you as a user to open them they cannot begin to be installed without some unsuspecting and unintentional input on your part. So stay vigilant and aware as any strange attachments could mean the difference between a healthy computer </w:t>
      </w:r>
      <w:r w:rsidR="00F80DA7">
        <w:rPr>
          <w:sz w:val="24"/>
          <w:szCs w:val="24"/>
        </w:rPr>
        <w:t xml:space="preserve">or an infected one. </w:t>
      </w:r>
      <w:r w:rsidR="008849F8">
        <w:rPr>
          <w:sz w:val="24"/>
          <w:szCs w:val="24"/>
        </w:rPr>
        <w:t>[8]”</w:t>
      </w:r>
      <w:r w:rsidR="008849F8" w:rsidRPr="008849F8">
        <w:t xml:space="preserve"> </w:t>
      </w:r>
      <w:r w:rsidR="008849F8" w:rsidRPr="008849F8">
        <w:rPr>
          <w:sz w:val="24"/>
          <w:szCs w:val="24"/>
        </w:rPr>
        <w:t>The most common ways in which Ransom</w:t>
      </w:r>
      <w:r w:rsidR="008849F8">
        <w:rPr>
          <w:sz w:val="24"/>
          <w:szCs w:val="24"/>
        </w:rPr>
        <w:t xml:space="preserve">ware Trojans are installed are, Via phishing emails or </w:t>
      </w:r>
      <w:r w:rsidR="008849F8" w:rsidRPr="008849F8">
        <w:rPr>
          <w:sz w:val="24"/>
          <w:szCs w:val="24"/>
        </w:rPr>
        <w:t>As a result of visiting a website that contains a malicious program</w:t>
      </w:r>
      <w:r w:rsidR="008849F8">
        <w:rPr>
          <w:sz w:val="24"/>
          <w:szCs w:val="24"/>
        </w:rPr>
        <w:t>.”</w:t>
      </w:r>
    </w:p>
    <w:p w:rsidR="00F80DA7" w:rsidRDefault="00F80DA7" w:rsidP="00DB767F">
      <w:pPr>
        <w:rPr>
          <w:sz w:val="24"/>
          <w:szCs w:val="24"/>
        </w:rPr>
      </w:pPr>
    </w:p>
    <w:p w:rsidR="00F80DA7" w:rsidRDefault="00F80DA7" w:rsidP="00F80DA7">
      <w:pPr>
        <w:pStyle w:val="IntenseQuote"/>
        <w:jc w:val="center"/>
        <w:rPr>
          <w:sz w:val="32"/>
          <w:szCs w:val="32"/>
        </w:rPr>
      </w:pPr>
      <w:r>
        <w:rPr>
          <w:sz w:val="32"/>
          <w:szCs w:val="32"/>
        </w:rPr>
        <w:t>Crypto wall</w:t>
      </w:r>
    </w:p>
    <w:p w:rsidR="00DB767F" w:rsidRDefault="00F80DA7" w:rsidP="003964CC">
      <w:pPr>
        <w:rPr>
          <w:sz w:val="24"/>
          <w:szCs w:val="24"/>
        </w:rPr>
      </w:pPr>
      <w:r>
        <w:rPr>
          <w:sz w:val="24"/>
          <w:szCs w:val="24"/>
        </w:rPr>
        <w:t>Crypt</w:t>
      </w:r>
      <w:r w:rsidR="008849F8">
        <w:rPr>
          <w:sz w:val="24"/>
          <w:szCs w:val="24"/>
        </w:rPr>
        <w:t>o</w:t>
      </w:r>
      <w:r>
        <w:rPr>
          <w:sz w:val="24"/>
          <w:szCs w:val="24"/>
        </w:rPr>
        <w:t>wall is very nasty form of ransomware that, once installed, will scan your system for data files and encrypt them. Effectively</w:t>
      </w:r>
      <w:r w:rsidR="008849F8">
        <w:rPr>
          <w:sz w:val="24"/>
          <w:szCs w:val="24"/>
        </w:rPr>
        <w:t xml:space="preserve"> this prevents you from accessing any of these files which could range from word documents to precious information such as passwords. [9]”</w:t>
      </w:r>
      <w:r w:rsidR="008849F8" w:rsidRPr="008849F8">
        <w:t xml:space="preserve"> </w:t>
      </w:r>
      <w:r w:rsidR="008849F8" w:rsidRPr="008849F8">
        <w:rPr>
          <w:sz w:val="24"/>
          <w:szCs w:val="24"/>
        </w:rPr>
        <w:t>When you are first infected with CryptoWall it will scan your computer for data files and "encrypt" them using RSA encryption so they are no longer able to be opened. Once the infection has encrypted the files on your computer drives it will open a Notepad window that contains instructions on how to access the CryptoWall Decryption Service where you can pay a ransom to purchase a decryption program. The ransom cost starts at $500 USD and after 7days goes up to $1,000. This ransom must be paid in Bitcoins and sent to a Bitcoin address</w:t>
      </w:r>
      <w:r w:rsidR="008849F8">
        <w:rPr>
          <w:sz w:val="24"/>
          <w:szCs w:val="24"/>
        </w:rPr>
        <w:t xml:space="preserve"> that changes per infected user”. Like most other forms Cryptowall is most commonly distributed via emails.</w:t>
      </w:r>
    </w:p>
    <w:p w:rsidR="000209FD" w:rsidRDefault="000209FD" w:rsidP="008849F8">
      <w:pPr>
        <w:pStyle w:val="IntenseQuote"/>
        <w:jc w:val="center"/>
        <w:rPr>
          <w:sz w:val="32"/>
          <w:szCs w:val="32"/>
        </w:rPr>
      </w:pPr>
    </w:p>
    <w:p w:rsidR="008849F8" w:rsidRDefault="008849F8" w:rsidP="008849F8">
      <w:pPr>
        <w:pStyle w:val="IntenseQuote"/>
        <w:jc w:val="center"/>
        <w:rPr>
          <w:sz w:val="32"/>
          <w:szCs w:val="32"/>
        </w:rPr>
      </w:pPr>
      <w:r>
        <w:rPr>
          <w:sz w:val="32"/>
          <w:szCs w:val="32"/>
        </w:rPr>
        <w:lastRenderedPageBreak/>
        <w:t>How to prevent attacks</w:t>
      </w:r>
    </w:p>
    <w:p w:rsidR="008849F8" w:rsidRDefault="008849F8" w:rsidP="003964CC">
      <w:pPr>
        <w:rPr>
          <w:sz w:val="24"/>
          <w:szCs w:val="24"/>
        </w:rPr>
      </w:pPr>
      <w:r>
        <w:rPr>
          <w:sz w:val="24"/>
          <w:szCs w:val="24"/>
        </w:rPr>
        <w:t>Preventing attacks is somewhat straight forward as most up to date antivirus programs can successfully deal with this malware. The following actions can help a lot with the protection of your data.</w:t>
      </w:r>
    </w:p>
    <w:p w:rsidR="008849F8" w:rsidRDefault="008849F8" w:rsidP="008849F8">
      <w:pPr>
        <w:pStyle w:val="ListParagraph"/>
        <w:numPr>
          <w:ilvl w:val="0"/>
          <w:numId w:val="3"/>
        </w:numPr>
        <w:rPr>
          <w:sz w:val="24"/>
          <w:szCs w:val="24"/>
        </w:rPr>
      </w:pPr>
      <w:r>
        <w:rPr>
          <w:sz w:val="24"/>
          <w:szCs w:val="24"/>
        </w:rPr>
        <w:t>Backup your data</w:t>
      </w:r>
    </w:p>
    <w:p w:rsidR="008849F8" w:rsidRDefault="008849F8" w:rsidP="008849F8">
      <w:pPr>
        <w:rPr>
          <w:sz w:val="24"/>
          <w:szCs w:val="24"/>
        </w:rPr>
      </w:pPr>
      <w:r>
        <w:rPr>
          <w:sz w:val="24"/>
          <w:szCs w:val="24"/>
        </w:rPr>
        <w:t xml:space="preserve">A wise man once said, “If data doesn’t exist in three places it doesn’t exist at all”. This statement is one to live by especially if you are the owner of a large business </w:t>
      </w:r>
      <w:r w:rsidR="006A405E">
        <w:rPr>
          <w:sz w:val="24"/>
          <w:szCs w:val="24"/>
        </w:rPr>
        <w:t>or corporation. Simply purchasing a USB drive or an external hard drive can you can easily backup data. Ensuring that if you do get attacked by this malware you have you data safely backed up and ready to be reinstalled, after you’ve cleaned you system of course.</w:t>
      </w:r>
      <w:r w:rsidR="00D63ADE">
        <w:rPr>
          <w:sz w:val="24"/>
          <w:szCs w:val="24"/>
        </w:rPr>
        <w:t xml:space="preserve"> [10] “</w:t>
      </w:r>
      <w:r w:rsidR="00D63ADE" w:rsidRPr="00D63ADE">
        <w:rPr>
          <w:sz w:val="24"/>
          <w:szCs w:val="24"/>
        </w:rPr>
        <w:t>If you have the forethought to properly utilize backups, bully for you! You are the ransomware authors’ worst nightmare. If everyone followed your example, ransomware would be dead by now.</w:t>
      </w:r>
      <w:r w:rsidR="00D63ADE">
        <w:rPr>
          <w:sz w:val="24"/>
          <w:szCs w:val="24"/>
        </w:rPr>
        <w:t>”</w:t>
      </w:r>
    </w:p>
    <w:p w:rsidR="006A405E" w:rsidRDefault="006A405E" w:rsidP="006A405E">
      <w:pPr>
        <w:pStyle w:val="ListParagraph"/>
        <w:numPr>
          <w:ilvl w:val="0"/>
          <w:numId w:val="3"/>
        </w:numPr>
        <w:rPr>
          <w:sz w:val="24"/>
          <w:szCs w:val="24"/>
        </w:rPr>
      </w:pPr>
      <w:r>
        <w:rPr>
          <w:sz w:val="24"/>
          <w:szCs w:val="24"/>
        </w:rPr>
        <w:t>Keep your antivirus software up to date</w:t>
      </w:r>
    </w:p>
    <w:p w:rsidR="006A405E" w:rsidRDefault="006A405E" w:rsidP="006A405E">
      <w:pPr>
        <w:rPr>
          <w:sz w:val="24"/>
          <w:szCs w:val="24"/>
        </w:rPr>
      </w:pPr>
      <w:r>
        <w:rPr>
          <w:sz w:val="24"/>
          <w:szCs w:val="24"/>
        </w:rPr>
        <w:t xml:space="preserve">This one is pretty self-explanatory, by keeping your software up to date you can keep up with the new and evolving forms of ransomware. </w:t>
      </w:r>
      <w:r w:rsidR="00D63ADE">
        <w:rPr>
          <w:sz w:val="24"/>
          <w:szCs w:val="24"/>
        </w:rPr>
        <w:t>[11</w:t>
      </w:r>
      <w:r>
        <w:rPr>
          <w:sz w:val="24"/>
          <w:szCs w:val="24"/>
        </w:rPr>
        <w:t>] “</w:t>
      </w:r>
      <w:r w:rsidRPr="006A405E">
        <w:rPr>
          <w:sz w:val="24"/>
          <w:szCs w:val="24"/>
        </w:rPr>
        <w:t>The bad guys know about weaknesses in the software on your PC before you do. And they try to use them to get on your machine. It's called exploiting vulnerability. Patching removes the vulnerability. If you’re asked if you want to update your software – Do. It. Now. Waiting only helps the bad guys.</w:t>
      </w:r>
    </w:p>
    <w:p w:rsidR="006A405E" w:rsidRDefault="006A405E" w:rsidP="006A405E">
      <w:pPr>
        <w:pStyle w:val="ListParagraph"/>
        <w:numPr>
          <w:ilvl w:val="0"/>
          <w:numId w:val="3"/>
        </w:numPr>
        <w:rPr>
          <w:sz w:val="24"/>
          <w:szCs w:val="24"/>
        </w:rPr>
      </w:pPr>
      <w:r>
        <w:rPr>
          <w:sz w:val="24"/>
          <w:szCs w:val="24"/>
        </w:rPr>
        <w:t>Don’t click on email attachments</w:t>
      </w:r>
    </w:p>
    <w:p w:rsidR="006A405E" w:rsidRDefault="006A405E" w:rsidP="006A405E">
      <w:pPr>
        <w:rPr>
          <w:sz w:val="24"/>
          <w:szCs w:val="24"/>
        </w:rPr>
      </w:pPr>
      <w:r>
        <w:rPr>
          <w:sz w:val="24"/>
          <w:szCs w:val="24"/>
        </w:rPr>
        <w:t xml:space="preserve">Now this is a tricky one, obviously if you are a worker in a large company some valuable information or programs may be sent by email to you which you have to use. If you suspect an email attachment isn’t legit </w:t>
      </w:r>
      <w:r w:rsidR="005E3E28">
        <w:rPr>
          <w:sz w:val="24"/>
          <w:szCs w:val="24"/>
        </w:rPr>
        <w:t>check who it’s from. If it’s from a co-worker or a boss who you recognise then it should be ok, however it never hurts to check with them. If it’s from your bank or another company that you have had dealings with then contact them. If they say they haven’t sent an email to you then it’s a hacker posing as that company in which case do NOT click on the attachment. Most companies have a way of wording and laying out emails a fake one should be pretty easy to spot. Also companies will never ask for things like passwords.</w:t>
      </w:r>
    </w:p>
    <w:p w:rsidR="004C5C01" w:rsidRPr="004C5C01" w:rsidRDefault="004C5C01" w:rsidP="004C5C01">
      <w:pPr>
        <w:pStyle w:val="ListParagraph"/>
        <w:numPr>
          <w:ilvl w:val="0"/>
          <w:numId w:val="3"/>
        </w:numPr>
        <w:rPr>
          <w:sz w:val="24"/>
          <w:szCs w:val="24"/>
        </w:rPr>
      </w:pPr>
      <w:r>
        <w:rPr>
          <w:sz w:val="24"/>
          <w:szCs w:val="24"/>
        </w:rPr>
        <w:t>Don’t pay the ransom straightaway</w:t>
      </w:r>
    </w:p>
    <w:p w:rsidR="006A405E" w:rsidRPr="006A405E" w:rsidRDefault="004C5C01" w:rsidP="006A405E">
      <w:pPr>
        <w:rPr>
          <w:sz w:val="24"/>
          <w:szCs w:val="24"/>
        </w:rPr>
      </w:pPr>
      <w:r>
        <w:rPr>
          <w:sz w:val="24"/>
          <w:szCs w:val="24"/>
        </w:rPr>
        <w:t>Think about your options first, look around and see what you can do. Most ransomware can be removed or decrypted for free!</w:t>
      </w:r>
    </w:p>
    <w:p w:rsidR="00FA5EE1" w:rsidRDefault="00FA5EE1" w:rsidP="003964CC">
      <w:pPr>
        <w:rPr>
          <w:sz w:val="24"/>
          <w:szCs w:val="24"/>
        </w:rPr>
      </w:pPr>
    </w:p>
    <w:p w:rsidR="005E3E28" w:rsidRDefault="005E3E28" w:rsidP="00D63ADE">
      <w:pPr>
        <w:pStyle w:val="IntenseQuote"/>
        <w:ind w:left="0"/>
        <w:jc w:val="center"/>
        <w:rPr>
          <w:sz w:val="32"/>
          <w:szCs w:val="32"/>
        </w:rPr>
      </w:pPr>
      <w:r>
        <w:rPr>
          <w:sz w:val="32"/>
          <w:szCs w:val="32"/>
        </w:rPr>
        <w:lastRenderedPageBreak/>
        <w:t>Conclusion and Recommendations</w:t>
      </w:r>
    </w:p>
    <w:p w:rsidR="004C5C01" w:rsidRDefault="005E3E28" w:rsidP="004F5D2E">
      <w:pPr>
        <w:rPr>
          <w:sz w:val="24"/>
          <w:szCs w:val="24"/>
        </w:rPr>
      </w:pPr>
      <w:r>
        <w:rPr>
          <w:sz w:val="24"/>
          <w:szCs w:val="24"/>
        </w:rPr>
        <w:t>In conclusion the risk of a ransomware threat is an ever growing one, with the advancement of technology and accessibility it has become a bigger problem than ever before. Hopeful</w:t>
      </w:r>
      <w:r w:rsidR="004C5C01">
        <w:rPr>
          <w:sz w:val="24"/>
          <w:szCs w:val="24"/>
        </w:rPr>
        <w:t>ly this report has educated you about the ins and outs of ransomware. With a careful approach and a vigilant mind you can stay protected from the risk and many other too.</w:t>
      </w:r>
    </w:p>
    <w:p w:rsidR="000209FD" w:rsidRDefault="000209FD" w:rsidP="004F5D2E">
      <w:pPr>
        <w:rPr>
          <w:sz w:val="24"/>
          <w:szCs w:val="24"/>
        </w:rPr>
      </w:pPr>
      <w:r>
        <w:rPr>
          <w:sz w:val="24"/>
          <w:szCs w:val="24"/>
        </w:rPr>
        <w:t>Recommendations: Malwarebytes, Avast, Kaspersky, Norton, AVG, McAfee, Bitdefender</w:t>
      </w:r>
    </w:p>
    <w:p w:rsidR="004C5C01" w:rsidRDefault="004C5C01" w:rsidP="004C5C01">
      <w:pPr>
        <w:pStyle w:val="IntenseQuote"/>
        <w:jc w:val="center"/>
        <w:rPr>
          <w:sz w:val="32"/>
          <w:szCs w:val="32"/>
        </w:rPr>
      </w:pPr>
      <w:r>
        <w:rPr>
          <w:sz w:val="32"/>
          <w:szCs w:val="32"/>
        </w:rPr>
        <w:t>Bibliography</w:t>
      </w:r>
    </w:p>
    <w:p w:rsidR="004F5D2E" w:rsidRDefault="004C5C01" w:rsidP="004F5D2E">
      <w:pPr>
        <w:rPr>
          <w:sz w:val="24"/>
          <w:szCs w:val="24"/>
        </w:rPr>
      </w:pPr>
      <w:r>
        <w:rPr>
          <w:sz w:val="24"/>
          <w:szCs w:val="24"/>
        </w:rPr>
        <w:t>[1] AVG “</w:t>
      </w:r>
      <w:r w:rsidRPr="004C5C01">
        <w:rPr>
          <w:sz w:val="24"/>
          <w:szCs w:val="24"/>
        </w:rPr>
        <w:t>The ultimate guide to ransomware</w:t>
      </w:r>
      <w:r>
        <w:rPr>
          <w:sz w:val="24"/>
          <w:szCs w:val="24"/>
        </w:rPr>
        <w:t xml:space="preserve">” </w:t>
      </w:r>
      <w:hyperlink r:id="rId7" w:history="1">
        <w:r w:rsidRPr="00F222E3">
          <w:rPr>
            <w:rStyle w:val="Hyperlink"/>
            <w:sz w:val="24"/>
            <w:szCs w:val="24"/>
          </w:rPr>
          <w:t>https://www.avg.com/en/signal/what-is-ransomware</w:t>
        </w:r>
      </w:hyperlink>
      <w:r>
        <w:rPr>
          <w:sz w:val="24"/>
          <w:szCs w:val="24"/>
        </w:rPr>
        <w:t xml:space="preserve"> </w:t>
      </w:r>
      <w:r w:rsidR="00D065EC">
        <w:rPr>
          <w:sz w:val="24"/>
          <w:szCs w:val="24"/>
        </w:rPr>
        <w:t>21/11/2018</w:t>
      </w:r>
    </w:p>
    <w:p w:rsidR="004C5C01" w:rsidRDefault="004C5C01" w:rsidP="004F5D2E">
      <w:pPr>
        <w:rPr>
          <w:sz w:val="24"/>
          <w:szCs w:val="24"/>
        </w:rPr>
      </w:pPr>
      <w:r>
        <w:rPr>
          <w:sz w:val="24"/>
          <w:szCs w:val="24"/>
        </w:rPr>
        <w:t>[2] AVG “</w:t>
      </w:r>
      <w:r w:rsidRPr="004C5C01">
        <w:rPr>
          <w:sz w:val="24"/>
          <w:szCs w:val="24"/>
        </w:rPr>
        <w:t>The ultimate guide to ransomware</w:t>
      </w:r>
      <w:r>
        <w:rPr>
          <w:sz w:val="24"/>
          <w:szCs w:val="24"/>
        </w:rPr>
        <w:t xml:space="preserve">” </w:t>
      </w:r>
      <w:hyperlink r:id="rId8" w:history="1">
        <w:r w:rsidRPr="00F222E3">
          <w:rPr>
            <w:rStyle w:val="Hyperlink"/>
            <w:sz w:val="24"/>
            <w:szCs w:val="24"/>
          </w:rPr>
          <w:t>https://www.avg.com/en/signal/what-is-ransomware</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[3]</w:t>
      </w:r>
      <w:r w:rsidR="00D63ADE">
        <w:rPr>
          <w:sz w:val="24"/>
          <w:szCs w:val="24"/>
        </w:rPr>
        <w:t xml:space="preserve"> Malwarebytes “Ransomware” </w:t>
      </w:r>
      <w:hyperlink r:id="rId9" w:history="1">
        <w:r w:rsidR="000209FD" w:rsidRPr="00F222E3">
          <w:rPr>
            <w:rStyle w:val="Hyperlink"/>
            <w:sz w:val="24"/>
            <w:szCs w:val="24"/>
          </w:rPr>
          <w:t>https://www.malwarebytes.com/ransomware/</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[4]</w:t>
      </w:r>
      <w:r w:rsidR="00D63ADE">
        <w:rPr>
          <w:sz w:val="24"/>
          <w:szCs w:val="24"/>
        </w:rPr>
        <w:t xml:space="preserve"> Avast “Ransomware” </w:t>
      </w:r>
      <w:hyperlink r:id="rId10" w:history="1">
        <w:r w:rsidR="000209FD" w:rsidRPr="00F222E3">
          <w:rPr>
            <w:rStyle w:val="Hyperlink"/>
            <w:sz w:val="24"/>
            <w:szCs w:val="24"/>
          </w:rPr>
          <w:t>https://www.avast.com/c-ransomware</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[5]</w:t>
      </w:r>
      <w:r w:rsidR="00D63ADE" w:rsidRPr="00D63ADE">
        <w:t xml:space="preserve"> </w:t>
      </w:r>
      <w:r w:rsidR="00D63ADE">
        <w:rPr>
          <w:sz w:val="24"/>
          <w:szCs w:val="24"/>
        </w:rPr>
        <w:t xml:space="preserve">Norton “malware” </w:t>
      </w:r>
      <w:hyperlink r:id="rId11" w:history="1">
        <w:r w:rsidR="000209FD" w:rsidRPr="00F222E3">
          <w:rPr>
            <w:rStyle w:val="Hyperlink"/>
            <w:sz w:val="24"/>
            <w:szCs w:val="24"/>
          </w:rPr>
          <w:t>https://uk.norton.com/internetsecurity-malware-ransomware-5-dos-and-donts.html</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[6]</w:t>
      </w:r>
      <w:r w:rsidR="00D63ADE">
        <w:rPr>
          <w:sz w:val="24"/>
          <w:szCs w:val="24"/>
        </w:rPr>
        <w:t xml:space="preserve"> Malwarebytes “Ransomware” </w:t>
      </w:r>
      <w:hyperlink r:id="rId12" w:history="1">
        <w:r w:rsidR="000209FD" w:rsidRPr="00F222E3">
          <w:rPr>
            <w:rStyle w:val="Hyperlink"/>
            <w:sz w:val="24"/>
            <w:szCs w:val="24"/>
          </w:rPr>
          <w:t>https://www.malwarebytes.com/ransomware/</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[7]</w:t>
      </w:r>
      <w:r w:rsidR="00D63ADE">
        <w:rPr>
          <w:sz w:val="24"/>
          <w:szCs w:val="24"/>
        </w:rPr>
        <w:t xml:space="preserve"> Malwarebytes “Ransomware” </w:t>
      </w:r>
      <w:hyperlink r:id="rId13" w:history="1">
        <w:r w:rsidR="000209FD" w:rsidRPr="00F222E3">
          <w:rPr>
            <w:rStyle w:val="Hyperlink"/>
            <w:sz w:val="24"/>
            <w:szCs w:val="24"/>
          </w:rPr>
          <w:t>https://www.malwarebytes.com/ransomware/</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[8]</w:t>
      </w:r>
      <w:r w:rsidR="00D63ADE">
        <w:rPr>
          <w:sz w:val="24"/>
          <w:szCs w:val="24"/>
        </w:rPr>
        <w:t xml:space="preserve"> Kaspersky “</w:t>
      </w:r>
      <w:r w:rsidR="00D63ADE" w:rsidRPr="00D63ADE">
        <w:rPr>
          <w:sz w:val="24"/>
          <w:szCs w:val="24"/>
        </w:rPr>
        <w:t>Ransomware &amp; Cyber Blackmail</w:t>
      </w:r>
      <w:r w:rsidR="00D63ADE">
        <w:rPr>
          <w:sz w:val="24"/>
          <w:szCs w:val="24"/>
        </w:rPr>
        <w:t xml:space="preserve">” </w:t>
      </w:r>
      <w:hyperlink r:id="rId14" w:history="1">
        <w:r w:rsidR="000209FD" w:rsidRPr="00F222E3">
          <w:rPr>
            <w:rStyle w:val="Hyperlink"/>
            <w:sz w:val="24"/>
            <w:szCs w:val="24"/>
          </w:rPr>
          <w:t>https://usa.kaspersky.com/resource-center/threats/ransomware</w:t>
        </w:r>
      </w:hyperlink>
      <w:r w:rsidR="00D065EC">
        <w:rPr>
          <w:rStyle w:val="Hyperlink"/>
          <w:sz w:val="24"/>
          <w:szCs w:val="24"/>
        </w:rPr>
        <w:t xml:space="preserve"> </w:t>
      </w:r>
      <w:r w:rsidR="00D065EC">
        <w:rPr>
          <w:sz w:val="24"/>
          <w:szCs w:val="24"/>
        </w:rPr>
        <w:t>21/11/2018</w:t>
      </w:r>
    </w:p>
    <w:p w:rsidR="000209FD" w:rsidRDefault="004C5C01" w:rsidP="004F5D2E">
      <w:pPr>
        <w:rPr>
          <w:sz w:val="24"/>
          <w:szCs w:val="24"/>
        </w:rPr>
      </w:pPr>
      <w:r>
        <w:rPr>
          <w:sz w:val="24"/>
          <w:szCs w:val="24"/>
        </w:rPr>
        <w:t>[9]</w:t>
      </w:r>
      <w:r w:rsidR="00D63ADE">
        <w:rPr>
          <w:sz w:val="24"/>
          <w:szCs w:val="24"/>
        </w:rPr>
        <w:t xml:space="preserve"> Bleepingcomputer “</w:t>
      </w:r>
      <w:r w:rsidR="00D63ADE" w:rsidRPr="00D63ADE">
        <w:rPr>
          <w:sz w:val="24"/>
          <w:szCs w:val="24"/>
        </w:rPr>
        <w:t>CryptoWall and HELP_DECRYPT Ransomware Information Guide and FAQ</w:t>
      </w:r>
      <w:r w:rsidR="00D63ADE">
        <w:rPr>
          <w:sz w:val="24"/>
          <w:szCs w:val="24"/>
        </w:rPr>
        <w:t xml:space="preserve">” </w:t>
      </w:r>
      <w:hyperlink r:id="rId15" w:anchor="CryptoWall" w:history="1">
        <w:r w:rsidR="000209FD" w:rsidRPr="00F222E3">
          <w:rPr>
            <w:rStyle w:val="Hyperlink"/>
            <w:sz w:val="24"/>
            <w:szCs w:val="24"/>
          </w:rPr>
          <w:t>https://www.bleepingcomputer.com/virus-removal/cryptowall-ransomware-information#CryptoWall</w:t>
        </w:r>
      </w:hyperlink>
      <w:r w:rsidR="00D065EC">
        <w:rPr>
          <w:rStyle w:val="Hyperlink"/>
          <w:sz w:val="24"/>
          <w:szCs w:val="24"/>
        </w:rPr>
        <w:t xml:space="preserve"> </w:t>
      </w:r>
      <w:r w:rsidR="00D065EC">
        <w:rPr>
          <w:sz w:val="24"/>
          <w:szCs w:val="24"/>
        </w:rPr>
        <w:t>21/11/2018</w:t>
      </w:r>
    </w:p>
    <w:p w:rsidR="004C5C01" w:rsidRDefault="004C5C01" w:rsidP="004F5D2E">
      <w:pPr>
        <w:rPr>
          <w:sz w:val="24"/>
          <w:szCs w:val="24"/>
        </w:rPr>
      </w:pPr>
      <w:r>
        <w:rPr>
          <w:sz w:val="24"/>
          <w:szCs w:val="24"/>
        </w:rPr>
        <w:t>[10]</w:t>
      </w:r>
      <w:r w:rsidR="00D63ADE">
        <w:rPr>
          <w:sz w:val="24"/>
          <w:szCs w:val="24"/>
        </w:rPr>
        <w:t xml:space="preserve"> </w:t>
      </w:r>
      <w:r w:rsidR="000209FD">
        <w:rPr>
          <w:sz w:val="24"/>
          <w:szCs w:val="24"/>
        </w:rPr>
        <w:t>Malwarebytes lab “</w:t>
      </w:r>
      <w:r w:rsidR="000209FD" w:rsidRPr="000209FD">
        <w:rPr>
          <w:sz w:val="24"/>
          <w:szCs w:val="24"/>
        </w:rPr>
        <w:t>Ransomware doesn’t mean game over</w:t>
      </w:r>
      <w:r w:rsidR="000209FD">
        <w:rPr>
          <w:sz w:val="24"/>
          <w:szCs w:val="24"/>
        </w:rPr>
        <w:t xml:space="preserve">” </w:t>
      </w:r>
      <w:hyperlink r:id="rId16" w:history="1">
        <w:r w:rsidR="000209FD" w:rsidRPr="00F222E3">
          <w:rPr>
            <w:rStyle w:val="Hyperlink"/>
            <w:sz w:val="24"/>
            <w:szCs w:val="24"/>
          </w:rPr>
          <w:t>https://blog.malwarebytes.com/101/2016/11/ransomware-doesnt-mean-game-over/</w:t>
        </w:r>
      </w:hyperlink>
      <w:r w:rsidR="00D065EC">
        <w:rPr>
          <w:rStyle w:val="Hyperlink"/>
          <w:sz w:val="24"/>
          <w:szCs w:val="24"/>
        </w:rPr>
        <w:t xml:space="preserve"> </w:t>
      </w:r>
      <w:r w:rsidR="00D065EC">
        <w:rPr>
          <w:sz w:val="24"/>
          <w:szCs w:val="24"/>
        </w:rPr>
        <w:t>21/11/2018</w:t>
      </w:r>
    </w:p>
    <w:p w:rsidR="000209FD" w:rsidRDefault="000209FD" w:rsidP="004F5D2E">
      <w:pPr>
        <w:rPr>
          <w:sz w:val="24"/>
          <w:szCs w:val="24"/>
        </w:rPr>
      </w:pPr>
      <w:r>
        <w:rPr>
          <w:sz w:val="24"/>
          <w:szCs w:val="24"/>
        </w:rPr>
        <w:t xml:space="preserve">[11] Norton “malware” </w:t>
      </w:r>
      <w:hyperlink r:id="rId17" w:history="1">
        <w:r w:rsidRPr="00F222E3">
          <w:rPr>
            <w:rStyle w:val="Hyperlink"/>
            <w:sz w:val="24"/>
            <w:szCs w:val="24"/>
          </w:rPr>
          <w:t>https://uk.norton.com/internetsecurity-malware-ransomware-5-dos-and-donts.html</w:t>
        </w:r>
      </w:hyperlink>
      <w:r w:rsidR="00D065EC">
        <w:rPr>
          <w:rStyle w:val="Hyperlink"/>
          <w:sz w:val="24"/>
          <w:szCs w:val="24"/>
        </w:rPr>
        <w:t xml:space="preserve"> </w:t>
      </w:r>
      <w:r w:rsidR="00D065EC">
        <w:rPr>
          <w:sz w:val="24"/>
          <w:szCs w:val="24"/>
        </w:rPr>
        <w:t>21/11/2018</w:t>
      </w:r>
    </w:p>
    <w:p w:rsidR="000209FD" w:rsidRDefault="000209FD" w:rsidP="004F5D2E">
      <w:pPr>
        <w:rPr>
          <w:sz w:val="24"/>
          <w:szCs w:val="24"/>
        </w:rPr>
      </w:pPr>
      <w:r>
        <w:rPr>
          <w:sz w:val="24"/>
          <w:szCs w:val="24"/>
        </w:rPr>
        <w:lastRenderedPageBreak/>
        <w:t>Varonis “</w:t>
      </w:r>
      <w:r w:rsidRPr="000209FD">
        <w:rPr>
          <w:sz w:val="24"/>
          <w:szCs w:val="24"/>
        </w:rPr>
        <w:t>The State of CryptoWall in 2018</w:t>
      </w:r>
      <w:r>
        <w:rPr>
          <w:sz w:val="24"/>
          <w:szCs w:val="24"/>
        </w:rPr>
        <w:t xml:space="preserve">” </w:t>
      </w:r>
      <w:hyperlink r:id="rId18" w:history="1">
        <w:r w:rsidRPr="00F222E3">
          <w:rPr>
            <w:rStyle w:val="Hyperlink"/>
            <w:sz w:val="24"/>
            <w:szCs w:val="24"/>
          </w:rPr>
          <w:t>https://www.varonis.com/blog/cryptowall/</w:t>
        </w:r>
      </w:hyperlink>
      <w:r w:rsidR="00D065EC">
        <w:rPr>
          <w:rStyle w:val="Hyperlink"/>
          <w:sz w:val="24"/>
          <w:szCs w:val="24"/>
        </w:rPr>
        <w:t xml:space="preserve"> </w:t>
      </w:r>
      <w:r w:rsidR="00D065EC">
        <w:rPr>
          <w:sz w:val="24"/>
          <w:szCs w:val="24"/>
        </w:rPr>
        <w:t>21/11/2018</w:t>
      </w:r>
    </w:p>
    <w:p w:rsidR="004F5D2E" w:rsidRPr="000209FD" w:rsidRDefault="000209FD" w:rsidP="004F5D2E">
      <w:pPr>
        <w:rPr>
          <w:sz w:val="24"/>
          <w:szCs w:val="24"/>
        </w:rPr>
      </w:pPr>
      <w:r>
        <w:rPr>
          <w:sz w:val="24"/>
          <w:szCs w:val="24"/>
        </w:rPr>
        <w:t xml:space="preserve">PC mag “best anti-virus software 2018” </w:t>
      </w:r>
      <w:hyperlink r:id="rId19" w:history="1">
        <w:r w:rsidRPr="00F222E3">
          <w:rPr>
            <w:rStyle w:val="Hyperlink"/>
            <w:sz w:val="24"/>
            <w:szCs w:val="24"/>
          </w:rPr>
          <w:t>https://uk.pcmag.com/antivirus/8141/the-best-antivirus-protection</w:t>
        </w:r>
      </w:hyperlink>
      <w:r w:rsidR="00D065EC">
        <w:rPr>
          <w:rStyle w:val="Hyperlink"/>
          <w:sz w:val="24"/>
          <w:szCs w:val="24"/>
        </w:rPr>
        <w:t xml:space="preserve"> </w:t>
      </w:r>
      <w:r w:rsidR="00D065EC">
        <w:rPr>
          <w:sz w:val="24"/>
          <w:szCs w:val="24"/>
        </w:rPr>
        <w:t>21/11/2018</w:t>
      </w:r>
    </w:p>
    <w:sectPr w:rsidR="004F5D2E" w:rsidRPr="000209F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5D2E" w:rsidRDefault="004F5D2E" w:rsidP="004F5D2E">
      <w:pPr>
        <w:spacing w:after="0" w:line="240" w:lineRule="auto"/>
      </w:pPr>
      <w:r>
        <w:separator/>
      </w:r>
    </w:p>
  </w:endnote>
  <w:endnote w:type="continuationSeparator" w:id="0">
    <w:p w:rsidR="004F5D2E" w:rsidRDefault="004F5D2E" w:rsidP="004F5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0091727"/>
      <w:docPartObj>
        <w:docPartGallery w:val="Page Numbers (Bottom of Page)"/>
        <w:docPartUnique/>
      </w:docPartObj>
    </w:sdtPr>
    <w:sdtEndPr>
      <w:rPr>
        <w:noProof/>
      </w:rPr>
    </w:sdtEndPr>
    <w:sdtContent>
      <w:p w:rsidR="004F5D2E" w:rsidRDefault="004F5D2E">
        <w:pPr>
          <w:pStyle w:val="Footer"/>
        </w:pPr>
        <w:r>
          <w:t xml:space="preserve">Page </w:t>
        </w:r>
        <w:r>
          <w:fldChar w:fldCharType="begin"/>
        </w:r>
        <w:r>
          <w:instrText xml:space="preserve"> PAGE   \* MERGEFORMAT </w:instrText>
        </w:r>
        <w:r>
          <w:fldChar w:fldCharType="separate"/>
        </w:r>
        <w:r w:rsidR="00D065EC">
          <w:rPr>
            <w:noProof/>
          </w:rPr>
          <w:t>2</w:t>
        </w:r>
        <w:r>
          <w:rPr>
            <w:noProof/>
          </w:rPr>
          <w:fldChar w:fldCharType="end"/>
        </w:r>
      </w:p>
    </w:sdtContent>
  </w:sdt>
  <w:p w:rsidR="004F5D2E" w:rsidRDefault="004F5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5D2E" w:rsidRDefault="004F5D2E" w:rsidP="004F5D2E">
      <w:pPr>
        <w:spacing w:after="0" w:line="240" w:lineRule="auto"/>
      </w:pPr>
      <w:r>
        <w:separator/>
      </w:r>
    </w:p>
  </w:footnote>
  <w:footnote w:type="continuationSeparator" w:id="0">
    <w:p w:rsidR="004F5D2E" w:rsidRDefault="004F5D2E" w:rsidP="004F5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671D7F"/>
    <w:multiLevelType w:val="hybridMultilevel"/>
    <w:tmpl w:val="30080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F65A4"/>
    <w:multiLevelType w:val="hybridMultilevel"/>
    <w:tmpl w:val="1A408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312BEE"/>
    <w:multiLevelType w:val="hybridMultilevel"/>
    <w:tmpl w:val="F11A1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2ECE"/>
    <w:rsid w:val="000209FD"/>
    <w:rsid w:val="002D2ECE"/>
    <w:rsid w:val="00330202"/>
    <w:rsid w:val="003964CC"/>
    <w:rsid w:val="004C5C01"/>
    <w:rsid w:val="004F5D2E"/>
    <w:rsid w:val="005E3E28"/>
    <w:rsid w:val="006A405E"/>
    <w:rsid w:val="008849F8"/>
    <w:rsid w:val="00AB2F40"/>
    <w:rsid w:val="00D065EC"/>
    <w:rsid w:val="00D63ADE"/>
    <w:rsid w:val="00DB767F"/>
    <w:rsid w:val="00E74B08"/>
    <w:rsid w:val="00F80DA7"/>
    <w:rsid w:val="00FA5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57D6"/>
  <w15:docId w15:val="{6107D8E1-2BCE-4AEA-A852-4ADFE0C99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D2E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D2EC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D2ECE"/>
    <w:pPr>
      <w:ind w:left="720"/>
      <w:contextualSpacing/>
    </w:pPr>
  </w:style>
  <w:style w:type="paragraph" w:styleId="IntenseQuote">
    <w:name w:val="Intense Quote"/>
    <w:basedOn w:val="Normal"/>
    <w:next w:val="Normal"/>
    <w:link w:val="IntenseQuoteChar"/>
    <w:uiPriority w:val="30"/>
    <w:qFormat/>
    <w:rsid w:val="004F5D2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F5D2E"/>
    <w:rPr>
      <w:b/>
      <w:bCs/>
      <w:i/>
      <w:iCs/>
      <w:color w:val="4F81BD" w:themeColor="accent1"/>
    </w:rPr>
  </w:style>
  <w:style w:type="paragraph" w:styleId="Header">
    <w:name w:val="header"/>
    <w:basedOn w:val="Normal"/>
    <w:link w:val="HeaderChar"/>
    <w:uiPriority w:val="99"/>
    <w:unhideWhenUsed/>
    <w:rsid w:val="004F5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D2E"/>
  </w:style>
  <w:style w:type="paragraph" w:styleId="Footer">
    <w:name w:val="footer"/>
    <w:basedOn w:val="Normal"/>
    <w:link w:val="FooterChar"/>
    <w:uiPriority w:val="99"/>
    <w:unhideWhenUsed/>
    <w:rsid w:val="004F5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D2E"/>
  </w:style>
  <w:style w:type="paragraph" w:styleId="BalloonText">
    <w:name w:val="Balloon Text"/>
    <w:basedOn w:val="Normal"/>
    <w:link w:val="BalloonTextChar"/>
    <w:uiPriority w:val="99"/>
    <w:semiHidden/>
    <w:unhideWhenUsed/>
    <w:rsid w:val="004F5D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5D2E"/>
    <w:rPr>
      <w:rFonts w:ascii="Tahoma" w:hAnsi="Tahoma" w:cs="Tahoma"/>
      <w:sz w:val="16"/>
      <w:szCs w:val="16"/>
    </w:rPr>
  </w:style>
  <w:style w:type="character" w:styleId="Hyperlink">
    <w:name w:val="Hyperlink"/>
    <w:basedOn w:val="DefaultParagraphFont"/>
    <w:uiPriority w:val="99"/>
    <w:unhideWhenUsed/>
    <w:rsid w:val="004C5C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84572">
      <w:bodyDiv w:val="1"/>
      <w:marLeft w:val="0"/>
      <w:marRight w:val="0"/>
      <w:marTop w:val="0"/>
      <w:marBottom w:val="0"/>
      <w:divBdr>
        <w:top w:val="none" w:sz="0" w:space="0" w:color="auto"/>
        <w:left w:val="none" w:sz="0" w:space="0" w:color="auto"/>
        <w:bottom w:val="none" w:sz="0" w:space="0" w:color="auto"/>
        <w:right w:val="none" w:sz="0" w:space="0" w:color="auto"/>
      </w:divBdr>
    </w:div>
    <w:div w:id="300772819">
      <w:bodyDiv w:val="1"/>
      <w:marLeft w:val="0"/>
      <w:marRight w:val="0"/>
      <w:marTop w:val="0"/>
      <w:marBottom w:val="0"/>
      <w:divBdr>
        <w:top w:val="none" w:sz="0" w:space="0" w:color="auto"/>
        <w:left w:val="none" w:sz="0" w:space="0" w:color="auto"/>
        <w:bottom w:val="none" w:sz="0" w:space="0" w:color="auto"/>
        <w:right w:val="none" w:sz="0" w:space="0" w:color="auto"/>
      </w:divBdr>
    </w:div>
    <w:div w:id="557588647">
      <w:bodyDiv w:val="1"/>
      <w:marLeft w:val="0"/>
      <w:marRight w:val="0"/>
      <w:marTop w:val="0"/>
      <w:marBottom w:val="0"/>
      <w:divBdr>
        <w:top w:val="none" w:sz="0" w:space="0" w:color="auto"/>
        <w:left w:val="none" w:sz="0" w:space="0" w:color="auto"/>
        <w:bottom w:val="none" w:sz="0" w:space="0" w:color="auto"/>
        <w:right w:val="none" w:sz="0" w:space="0" w:color="auto"/>
      </w:divBdr>
    </w:div>
    <w:div w:id="911744761">
      <w:bodyDiv w:val="1"/>
      <w:marLeft w:val="0"/>
      <w:marRight w:val="0"/>
      <w:marTop w:val="0"/>
      <w:marBottom w:val="0"/>
      <w:divBdr>
        <w:top w:val="none" w:sz="0" w:space="0" w:color="auto"/>
        <w:left w:val="none" w:sz="0" w:space="0" w:color="auto"/>
        <w:bottom w:val="none" w:sz="0" w:space="0" w:color="auto"/>
        <w:right w:val="none" w:sz="0" w:space="0" w:color="auto"/>
      </w:divBdr>
    </w:div>
    <w:div w:id="1129513173">
      <w:bodyDiv w:val="1"/>
      <w:marLeft w:val="0"/>
      <w:marRight w:val="0"/>
      <w:marTop w:val="0"/>
      <w:marBottom w:val="0"/>
      <w:divBdr>
        <w:top w:val="none" w:sz="0" w:space="0" w:color="auto"/>
        <w:left w:val="none" w:sz="0" w:space="0" w:color="auto"/>
        <w:bottom w:val="none" w:sz="0" w:space="0" w:color="auto"/>
        <w:right w:val="none" w:sz="0" w:space="0" w:color="auto"/>
      </w:divBdr>
    </w:div>
    <w:div w:id="1213152662">
      <w:bodyDiv w:val="1"/>
      <w:marLeft w:val="0"/>
      <w:marRight w:val="0"/>
      <w:marTop w:val="0"/>
      <w:marBottom w:val="0"/>
      <w:divBdr>
        <w:top w:val="none" w:sz="0" w:space="0" w:color="auto"/>
        <w:left w:val="none" w:sz="0" w:space="0" w:color="auto"/>
        <w:bottom w:val="none" w:sz="0" w:space="0" w:color="auto"/>
        <w:right w:val="none" w:sz="0" w:space="0" w:color="auto"/>
      </w:divBdr>
    </w:div>
    <w:div w:id="1449622920">
      <w:bodyDiv w:val="1"/>
      <w:marLeft w:val="0"/>
      <w:marRight w:val="0"/>
      <w:marTop w:val="0"/>
      <w:marBottom w:val="0"/>
      <w:divBdr>
        <w:top w:val="none" w:sz="0" w:space="0" w:color="auto"/>
        <w:left w:val="none" w:sz="0" w:space="0" w:color="auto"/>
        <w:bottom w:val="none" w:sz="0" w:space="0" w:color="auto"/>
        <w:right w:val="none" w:sz="0" w:space="0" w:color="auto"/>
      </w:divBdr>
    </w:div>
    <w:div w:id="1738287751">
      <w:bodyDiv w:val="1"/>
      <w:marLeft w:val="0"/>
      <w:marRight w:val="0"/>
      <w:marTop w:val="0"/>
      <w:marBottom w:val="0"/>
      <w:divBdr>
        <w:top w:val="none" w:sz="0" w:space="0" w:color="auto"/>
        <w:left w:val="none" w:sz="0" w:space="0" w:color="auto"/>
        <w:bottom w:val="none" w:sz="0" w:space="0" w:color="auto"/>
        <w:right w:val="none" w:sz="0" w:space="0" w:color="auto"/>
      </w:divBdr>
    </w:div>
    <w:div w:id="178403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g.com/en/signal/what-is-ransomware" TargetMode="External"/><Relationship Id="rId13" Type="http://schemas.openxmlformats.org/officeDocument/2006/relationships/hyperlink" Target="https://www.malwarebytes.com/ransomware/" TargetMode="External"/><Relationship Id="rId18" Type="http://schemas.openxmlformats.org/officeDocument/2006/relationships/hyperlink" Target="https://www.varonis.com/blog/cryptowal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vg.com/en/signal/what-is-ransomware" TargetMode="External"/><Relationship Id="rId12" Type="http://schemas.openxmlformats.org/officeDocument/2006/relationships/hyperlink" Target="https://www.malwarebytes.com/ransomware/" TargetMode="External"/><Relationship Id="rId17" Type="http://schemas.openxmlformats.org/officeDocument/2006/relationships/hyperlink" Target="https://uk.norton.com/internetsecurity-malware-ransomware-5-dos-and-donts.html" TargetMode="External"/><Relationship Id="rId2" Type="http://schemas.openxmlformats.org/officeDocument/2006/relationships/styles" Target="styles.xml"/><Relationship Id="rId16" Type="http://schemas.openxmlformats.org/officeDocument/2006/relationships/hyperlink" Target="https://blog.malwarebytes.com/101/2016/11/ransomware-doesnt-mean-game-ove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norton.com/internetsecurity-malware-ransomware-5-dos-and-donts.html" TargetMode="External"/><Relationship Id="rId5" Type="http://schemas.openxmlformats.org/officeDocument/2006/relationships/footnotes" Target="footnotes.xml"/><Relationship Id="rId15" Type="http://schemas.openxmlformats.org/officeDocument/2006/relationships/hyperlink" Target="https://www.bleepingcomputer.com/virus-removal/cryptowall-ransomware-information" TargetMode="External"/><Relationship Id="rId10" Type="http://schemas.openxmlformats.org/officeDocument/2006/relationships/hyperlink" Target="https://www.avast.com/c-ransomware" TargetMode="External"/><Relationship Id="rId19" Type="http://schemas.openxmlformats.org/officeDocument/2006/relationships/hyperlink" Target="https://uk.pcmag.com/antivirus/8141/the-best-antivirus-protection" TargetMode="External"/><Relationship Id="rId4" Type="http://schemas.openxmlformats.org/officeDocument/2006/relationships/webSettings" Target="webSettings.xml"/><Relationship Id="rId9" Type="http://schemas.openxmlformats.org/officeDocument/2006/relationships/hyperlink" Target="https://www.malwarebytes.com/ransomware/" TargetMode="External"/><Relationship Id="rId14" Type="http://schemas.openxmlformats.org/officeDocument/2006/relationships/hyperlink" Target="https://usa.kaspersky.com/resource-center/threats/ransomw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TotalTime>
  <Pages>6</Pages>
  <Words>1482</Words>
  <Characters>8449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O'dwyer (1801164)</cp:lastModifiedBy>
  <cp:revision>2</cp:revision>
  <dcterms:created xsi:type="dcterms:W3CDTF">2018-11-21T14:11:00Z</dcterms:created>
  <dcterms:modified xsi:type="dcterms:W3CDTF">2018-11-27T13:14:00Z</dcterms:modified>
</cp:coreProperties>
</file>