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1426686010"/>
        <w:docPartObj>
          <w:docPartGallery w:val="Cover Pages"/>
          <w:docPartUnique/>
        </w:docPartObj>
      </w:sdtPr>
      <w:sdtEndPr>
        <w:rPr>
          <w:b/>
          <w:bCs/>
          <w:color w:val="auto"/>
          <w:sz w:val="32"/>
          <w:szCs w:val="32"/>
        </w:rPr>
      </w:sdtEndPr>
      <w:sdtContent>
        <w:p w14:paraId="72C3EE1A" w14:textId="248F5A37" w:rsidR="00DA375B" w:rsidRDefault="00DA375B">
          <w:pPr>
            <w:pStyle w:val="NoSpacing"/>
            <w:spacing w:before="1540" w:after="240"/>
            <w:jc w:val="center"/>
            <w:rPr>
              <w:color w:val="4472C4" w:themeColor="accent1"/>
            </w:rPr>
          </w:pPr>
          <w:r>
            <w:rPr>
              <w:noProof/>
              <w:color w:val="4472C4" w:themeColor="accent1"/>
            </w:rPr>
            <w:drawing>
              <wp:inline distT="0" distB="0" distL="0" distR="0" wp14:anchorId="24DE39E2" wp14:editId="7C5F48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96"/>
              <w:szCs w:val="96"/>
            </w:rPr>
            <w:alias w:val="Title"/>
            <w:tag w:val=""/>
            <w:id w:val="1735040861"/>
            <w:placeholder>
              <w:docPart w:val="562CAC50601F48D1B64E61DC86E0E34C"/>
            </w:placeholder>
            <w:dataBinding w:prefixMappings="xmlns:ns0='http://purl.org/dc/elements/1.1/' xmlns:ns1='http://schemas.openxmlformats.org/package/2006/metadata/core-properties' " w:xpath="/ns1:coreProperties[1]/ns0:title[1]" w:storeItemID="{6C3C8BC8-F283-45AE-878A-BAB7291924A1}"/>
            <w:text/>
          </w:sdtPr>
          <w:sdtContent>
            <w:p w14:paraId="6192573A" w14:textId="457C9326" w:rsidR="00DA375B" w:rsidRPr="00A6773C" w:rsidRDefault="00DA375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A6773C">
                <w:rPr>
                  <w:rFonts w:asciiTheme="majorHAnsi" w:eastAsiaTheme="majorEastAsia" w:hAnsiTheme="majorHAnsi" w:cstheme="majorBidi"/>
                  <w:caps/>
                  <w:color w:val="4472C4" w:themeColor="accent1"/>
                  <w:sz w:val="96"/>
                  <w:szCs w:val="96"/>
                </w:rPr>
                <w:t>The challenge of sustainability</w:t>
              </w:r>
              <w:r w:rsidR="003E7666" w:rsidRPr="00A6773C">
                <w:rPr>
                  <w:rFonts w:asciiTheme="majorHAnsi" w:eastAsiaTheme="majorEastAsia" w:hAnsiTheme="majorHAnsi" w:cstheme="majorBidi"/>
                  <w:caps/>
                  <w:color w:val="4472C4" w:themeColor="accent1"/>
                  <w:sz w:val="96"/>
                  <w:szCs w:val="96"/>
                </w:rPr>
                <w:t xml:space="preserve"> </w:t>
              </w:r>
              <w:r w:rsidR="00A6773C">
                <w:rPr>
                  <w:rFonts w:asciiTheme="majorHAnsi" w:eastAsiaTheme="majorEastAsia" w:hAnsiTheme="majorHAnsi" w:cstheme="majorBidi"/>
                  <w:caps/>
                  <w:color w:val="4472C4" w:themeColor="accent1"/>
                  <w:sz w:val="96"/>
                  <w:szCs w:val="96"/>
                </w:rPr>
                <w:t xml:space="preserve">    </w:t>
              </w:r>
              <w:r w:rsidR="003E7666" w:rsidRPr="00A6773C">
                <w:rPr>
                  <w:rFonts w:asciiTheme="majorHAnsi" w:eastAsiaTheme="majorEastAsia" w:hAnsiTheme="majorHAnsi" w:cstheme="majorBidi"/>
                  <w:caps/>
                  <w:color w:val="4472C4" w:themeColor="accent1"/>
                  <w:sz w:val="96"/>
                  <w:szCs w:val="96"/>
                </w:rPr>
                <w:t>BMSP 7001</w:t>
              </w:r>
            </w:p>
          </w:sdtContent>
        </w:sdt>
        <w:sdt>
          <w:sdtPr>
            <w:rPr>
              <w:color w:val="4472C4" w:themeColor="accent1"/>
              <w:sz w:val="40"/>
              <w:szCs w:val="40"/>
            </w:rPr>
            <w:alias w:val="Subtitle"/>
            <w:tag w:val=""/>
            <w:id w:val="328029620"/>
            <w:placeholder>
              <w:docPart w:val="1957C46E384542EBAC443CF6EC6AE87A"/>
            </w:placeholder>
            <w:dataBinding w:prefixMappings="xmlns:ns0='http://purl.org/dc/elements/1.1/' xmlns:ns1='http://schemas.openxmlformats.org/package/2006/metadata/core-properties' " w:xpath="/ns1:coreProperties[1]/ns0:subject[1]" w:storeItemID="{6C3C8BC8-F283-45AE-878A-BAB7291924A1}"/>
            <w:text/>
          </w:sdtPr>
          <w:sdtContent>
            <w:p w14:paraId="4629289B" w14:textId="0478DBDD" w:rsidR="00DA375B" w:rsidRPr="00A6773C" w:rsidRDefault="009E4808">
              <w:pPr>
                <w:pStyle w:val="NoSpacing"/>
                <w:jc w:val="center"/>
                <w:rPr>
                  <w:color w:val="4472C4" w:themeColor="accent1"/>
                  <w:sz w:val="40"/>
                  <w:szCs w:val="40"/>
                </w:rPr>
              </w:pPr>
              <w:r w:rsidRPr="00A6773C">
                <w:rPr>
                  <w:color w:val="4472C4" w:themeColor="accent1"/>
                  <w:sz w:val="40"/>
                  <w:szCs w:val="40"/>
                </w:rPr>
                <w:t>TUTOR</w:t>
              </w:r>
              <w:r w:rsidR="00A6773C" w:rsidRPr="00A6773C">
                <w:rPr>
                  <w:color w:val="4472C4" w:themeColor="accent1"/>
                  <w:sz w:val="40"/>
                  <w:szCs w:val="40"/>
                </w:rPr>
                <w:t>: Dr Lousie Emanuel</w:t>
              </w:r>
            </w:p>
          </w:sdtContent>
        </w:sdt>
        <w:p w14:paraId="3407A8A9" w14:textId="77777777" w:rsidR="00DA375B" w:rsidRDefault="00DA37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6E6B4A34" wp14:editId="250A92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15A04" w14:textId="679AE170" w:rsidR="00DA375B" w:rsidRDefault="00A677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174762" w14:textId="4C6738B0" w:rsidR="00DA375B" w:rsidRPr="00A6773C" w:rsidRDefault="00000000">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A6773C" w:rsidRPr="00A6773C">
                                      <w:rPr>
                                        <w:caps/>
                                        <w:color w:val="4472C4" w:themeColor="accent1"/>
                                        <w:sz w:val="40"/>
                                        <w:szCs w:val="40"/>
                                      </w:rPr>
                                      <w:t>KATARZYNA WHITE</w:t>
                                    </w:r>
                                  </w:sdtContent>
                                </w:sdt>
                              </w:p>
                              <w:p w14:paraId="3D1A653A" w14:textId="1777B76B" w:rsidR="00DA375B" w:rsidRPr="00A6773C" w:rsidRDefault="00000000">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A6773C" w:rsidRPr="00A6773C">
                                      <w:rPr>
                                        <w:color w:val="4472C4" w:themeColor="accent1"/>
                                        <w:sz w:val="40"/>
                                        <w:szCs w:val="40"/>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6B4A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15A04" w14:textId="679AE170" w:rsidR="00DA375B" w:rsidRDefault="00A677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174762" w14:textId="4C6738B0" w:rsidR="00DA375B" w:rsidRPr="00A6773C" w:rsidRDefault="00000000">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A6773C" w:rsidRPr="00A6773C">
                                <w:rPr>
                                  <w:caps/>
                                  <w:color w:val="4472C4" w:themeColor="accent1"/>
                                  <w:sz w:val="40"/>
                                  <w:szCs w:val="40"/>
                                </w:rPr>
                                <w:t>KATARZYNA WHITE</w:t>
                              </w:r>
                            </w:sdtContent>
                          </w:sdt>
                        </w:p>
                        <w:p w14:paraId="3D1A653A" w14:textId="1777B76B" w:rsidR="00DA375B" w:rsidRPr="00A6773C" w:rsidRDefault="00000000">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A6773C" w:rsidRPr="00A6773C">
                                <w:rPr>
                                  <w:color w:val="4472C4" w:themeColor="accent1"/>
                                  <w:sz w:val="40"/>
                                  <w:szCs w:val="40"/>
                                </w:rPr>
                                <w:t>1905801</w:t>
                              </w:r>
                            </w:sdtContent>
                          </w:sdt>
                        </w:p>
                      </w:txbxContent>
                    </v:textbox>
                    <w10:wrap anchorx="margin" anchory="page"/>
                  </v:shape>
                </w:pict>
              </mc:Fallback>
            </mc:AlternateContent>
          </w:r>
          <w:r>
            <w:rPr>
              <w:noProof/>
              <w:color w:val="4472C4" w:themeColor="accent1"/>
            </w:rPr>
            <w:drawing>
              <wp:inline distT="0" distB="0" distL="0" distR="0" wp14:anchorId="219FF182" wp14:editId="1000CB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495292" w14:textId="24362AFD" w:rsidR="00DA375B" w:rsidRDefault="00DA375B">
          <w:pPr>
            <w:rPr>
              <w:b/>
              <w:bCs/>
              <w:sz w:val="32"/>
              <w:szCs w:val="32"/>
            </w:rPr>
          </w:pPr>
          <w:r>
            <w:rPr>
              <w:b/>
              <w:bCs/>
              <w:sz w:val="32"/>
              <w:szCs w:val="32"/>
            </w:rPr>
            <w:br w:type="page"/>
          </w:r>
        </w:p>
      </w:sdtContent>
    </w:sdt>
    <w:p w14:paraId="6C2823BA" w14:textId="639939BF" w:rsidR="00A523A5" w:rsidRPr="00A6773C" w:rsidRDefault="00A523A5" w:rsidP="008F401E">
      <w:pPr>
        <w:spacing w:line="480" w:lineRule="auto"/>
        <w:jc w:val="center"/>
        <w:rPr>
          <w:b/>
          <w:bCs/>
          <w:sz w:val="40"/>
          <w:szCs w:val="40"/>
        </w:rPr>
      </w:pPr>
      <w:r w:rsidRPr="00A6773C">
        <w:rPr>
          <w:b/>
          <w:bCs/>
          <w:sz w:val="40"/>
          <w:szCs w:val="40"/>
        </w:rPr>
        <w:lastRenderedPageBreak/>
        <w:t xml:space="preserve">Fast </w:t>
      </w:r>
      <w:r w:rsidR="00C31BCE" w:rsidRPr="00A6773C">
        <w:rPr>
          <w:b/>
          <w:bCs/>
          <w:sz w:val="40"/>
          <w:szCs w:val="40"/>
        </w:rPr>
        <w:t>f</w:t>
      </w:r>
      <w:r w:rsidRPr="00A6773C">
        <w:rPr>
          <w:b/>
          <w:bCs/>
          <w:sz w:val="40"/>
          <w:szCs w:val="40"/>
        </w:rPr>
        <w:t>ashion</w:t>
      </w:r>
      <w:r w:rsidR="00E73636" w:rsidRPr="00A6773C">
        <w:rPr>
          <w:b/>
          <w:bCs/>
          <w:sz w:val="40"/>
          <w:szCs w:val="40"/>
        </w:rPr>
        <w:t>: It</w:t>
      </w:r>
      <w:r w:rsidR="00223BAA" w:rsidRPr="00A6773C">
        <w:rPr>
          <w:b/>
          <w:bCs/>
          <w:sz w:val="40"/>
          <w:szCs w:val="40"/>
        </w:rPr>
        <w:t xml:space="preserve"> i</w:t>
      </w:r>
      <w:r w:rsidR="00250478" w:rsidRPr="00A6773C">
        <w:rPr>
          <w:b/>
          <w:bCs/>
          <w:sz w:val="40"/>
          <w:szCs w:val="40"/>
        </w:rPr>
        <w:t>s Time to Slow Down!</w:t>
      </w:r>
      <w:r w:rsidR="004F64FC" w:rsidRPr="00A6773C">
        <w:rPr>
          <w:b/>
          <w:bCs/>
          <w:sz w:val="40"/>
          <w:szCs w:val="40"/>
        </w:rPr>
        <w:t xml:space="preserve"> </w:t>
      </w:r>
    </w:p>
    <w:p w14:paraId="1372A4D6" w14:textId="77777777" w:rsidR="00A523A5" w:rsidRDefault="00A523A5" w:rsidP="008F401E">
      <w:pPr>
        <w:spacing w:line="480" w:lineRule="auto"/>
        <w:jc w:val="center"/>
      </w:pPr>
    </w:p>
    <w:p w14:paraId="0FB74964" w14:textId="2CC89031" w:rsidR="00F22E7F" w:rsidRDefault="00F22E7F" w:rsidP="008F401E">
      <w:pPr>
        <w:spacing w:line="480" w:lineRule="auto"/>
      </w:pPr>
      <w:r w:rsidRPr="00F22E7F">
        <w:t>Fast fashion is a term used to describe a business model that rel</w:t>
      </w:r>
      <w:r w:rsidR="00FA03C9">
        <w:t>ies</w:t>
      </w:r>
      <w:r w:rsidRPr="00F22E7F">
        <w:t xml:space="preserve"> on consumers continuously purchasing new garments. Fast fashion focuses on designing and manufacturing new clothing ranges inspired by the latest catwalk trends. The clothes are often of questionable quality and very affordable. As of writing this article, fast fashion giant SheIn had listed under the "new in" section on their website over 60.000 new clothing items (SheIn, 2022). More shockingly, that number only represents new items added on a specific day.</w:t>
      </w:r>
    </w:p>
    <w:p w14:paraId="12D1CDC8" w14:textId="77777777" w:rsidR="00366205" w:rsidRDefault="00366205" w:rsidP="008F401E">
      <w:pPr>
        <w:spacing w:line="480" w:lineRule="auto"/>
      </w:pPr>
    </w:p>
    <w:p w14:paraId="3E692008" w14:textId="6721B2B6" w:rsidR="00366205" w:rsidRPr="00366205" w:rsidRDefault="00366205" w:rsidP="008F401E">
      <w:pPr>
        <w:spacing w:line="480" w:lineRule="auto"/>
      </w:pPr>
      <w:r w:rsidRPr="00366205">
        <w:t>The fashion industry in numbers:</w:t>
      </w:r>
    </w:p>
    <w:p w14:paraId="61FEAF5E" w14:textId="77777777" w:rsidR="00366205" w:rsidRPr="00366205" w:rsidRDefault="00366205" w:rsidP="008F401E">
      <w:pPr>
        <w:numPr>
          <w:ilvl w:val="0"/>
          <w:numId w:val="1"/>
        </w:numPr>
        <w:spacing w:line="480" w:lineRule="auto"/>
      </w:pPr>
      <w:r w:rsidRPr="00366205">
        <w:t>The fashion industry produces 10% of annual global CO2 emissions (UNECE, 2018).</w:t>
      </w:r>
    </w:p>
    <w:p w14:paraId="029A8889" w14:textId="77777777" w:rsidR="00366205" w:rsidRPr="00366205" w:rsidRDefault="00366205" w:rsidP="008F401E">
      <w:pPr>
        <w:numPr>
          <w:ilvl w:val="0"/>
          <w:numId w:val="1"/>
        </w:numPr>
        <w:spacing w:line="480" w:lineRule="auto"/>
      </w:pPr>
      <w:r w:rsidRPr="00366205">
        <w:t>Each year around 92 million tonnes of textile waste is sent to a landfill. It is estimated that if the current growth rate sustains, we will produce 134 million tonnes of textile waste (Igini, 2022).</w:t>
      </w:r>
    </w:p>
    <w:p w14:paraId="7D74AC02" w14:textId="77777777" w:rsidR="00366205" w:rsidRPr="00366205" w:rsidRDefault="00366205" w:rsidP="008F401E">
      <w:pPr>
        <w:numPr>
          <w:ilvl w:val="0"/>
          <w:numId w:val="1"/>
        </w:numPr>
        <w:spacing w:line="480" w:lineRule="auto"/>
      </w:pPr>
      <w:r w:rsidRPr="00366205">
        <w:t>A new single pair of jeans produces the same amount of CO2 as driving a car for 58 miles (Oxfam, 2022)</w:t>
      </w:r>
    </w:p>
    <w:p w14:paraId="7FF7CA6D" w14:textId="77777777" w:rsidR="00366205" w:rsidRPr="00366205" w:rsidRDefault="00366205" w:rsidP="008F401E">
      <w:pPr>
        <w:numPr>
          <w:ilvl w:val="0"/>
          <w:numId w:val="1"/>
        </w:numPr>
        <w:spacing w:line="480" w:lineRule="auto"/>
      </w:pPr>
      <w:r w:rsidRPr="00366205">
        <w:t>In India, 22.500 litres of water are used to produce 1kg of cotton (Water Footprint Network, 2022)</w:t>
      </w:r>
    </w:p>
    <w:p w14:paraId="601DB88C" w14:textId="77777777" w:rsidR="00366205" w:rsidRPr="00366205" w:rsidRDefault="00366205" w:rsidP="008F401E">
      <w:pPr>
        <w:numPr>
          <w:ilvl w:val="0"/>
          <w:numId w:val="1"/>
        </w:numPr>
        <w:spacing w:line="480" w:lineRule="auto"/>
      </w:pPr>
      <w:r w:rsidRPr="00366205">
        <w:t>Textile dying is responsible for 20% of global wastewater (News Wise, 2022)</w:t>
      </w:r>
    </w:p>
    <w:p w14:paraId="6F3DC3EC" w14:textId="77777777" w:rsidR="00366205" w:rsidRDefault="00366205" w:rsidP="008F401E">
      <w:pPr>
        <w:numPr>
          <w:ilvl w:val="0"/>
          <w:numId w:val="1"/>
        </w:numPr>
        <w:spacing w:line="480" w:lineRule="auto"/>
      </w:pPr>
      <w:r w:rsidRPr="00366205">
        <w:t>It was reported that in 2021, UK households spent around 58 billion British pounds on clothing (Statista, 2022)</w:t>
      </w:r>
    </w:p>
    <w:p w14:paraId="04F8A99E" w14:textId="77777777" w:rsidR="00062B0A" w:rsidRDefault="00062B0A" w:rsidP="008F401E">
      <w:pPr>
        <w:spacing w:line="480" w:lineRule="auto"/>
      </w:pPr>
    </w:p>
    <w:p w14:paraId="60AD4922" w14:textId="17ECCC26" w:rsidR="001E564C" w:rsidRPr="00366205" w:rsidRDefault="001E564C" w:rsidP="008F401E">
      <w:pPr>
        <w:spacing w:line="480" w:lineRule="auto"/>
      </w:pPr>
    </w:p>
    <w:p w14:paraId="5D1EF1D4" w14:textId="77777777" w:rsidR="00366205" w:rsidRDefault="00366205" w:rsidP="008F401E">
      <w:pPr>
        <w:spacing w:line="480" w:lineRule="auto"/>
      </w:pPr>
    </w:p>
    <w:p w14:paraId="002CB1E2" w14:textId="77777777" w:rsidR="00062B0A" w:rsidRDefault="00062B0A" w:rsidP="008F401E">
      <w:pPr>
        <w:spacing w:line="480" w:lineRule="auto"/>
      </w:pPr>
    </w:p>
    <w:p w14:paraId="14A56D76" w14:textId="07773C43" w:rsidR="00062B0A" w:rsidRDefault="001E2C4B" w:rsidP="008F401E">
      <w:pPr>
        <w:spacing w:line="480" w:lineRule="auto"/>
      </w:pPr>
      <w:r>
        <w:rPr>
          <w:noProof/>
        </w:rPr>
        <mc:AlternateContent>
          <mc:Choice Requires="wps">
            <w:drawing>
              <wp:anchor distT="45720" distB="45720" distL="114300" distR="114300" simplePos="0" relativeHeight="251663360" behindDoc="0" locked="0" layoutInCell="1" allowOverlap="1" wp14:anchorId="22539EBB" wp14:editId="3ED21C04">
                <wp:simplePos x="0" y="0"/>
                <wp:positionH relativeFrom="column">
                  <wp:posOffset>3368040</wp:posOffset>
                </wp:positionH>
                <wp:positionV relativeFrom="paragraph">
                  <wp:posOffset>3421380</wp:posOffset>
                </wp:positionV>
                <wp:extent cx="2453640" cy="396240"/>
                <wp:effectExtent l="0" t="0" r="381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396240"/>
                        </a:xfrm>
                        <a:prstGeom prst="rect">
                          <a:avLst/>
                        </a:prstGeom>
                        <a:solidFill>
                          <a:srgbClr val="FFFFFF"/>
                        </a:solidFill>
                        <a:ln w="9525">
                          <a:noFill/>
                          <a:miter lim="800000"/>
                          <a:headEnd/>
                          <a:tailEnd/>
                        </a:ln>
                      </wps:spPr>
                      <wps:txbx>
                        <w:txbxContent>
                          <w:p w14:paraId="4CA73AEF" w14:textId="42765C0D" w:rsidR="004B71EB" w:rsidRPr="00223BAA" w:rsidRDefault="00223BAA">
                            <w:pPr>
                              <w:rPr>
                                <w:sz w:val="20"/>
                                <w:szCs w:val="20"/>
                              </w:rPr>
                            </w:pPr>
                            <w:r w:rsidRPr="00223BAA">
                              <w:rPr>
                                <w:sz w:val="20"/>
                                <w:szCs w:val="20"/>
                              </w:rPr>
                              <w:t xml:space="preserve">Figure 1: </w:t>
                            </w:r>
                            <w:r w:rsidR="009603E3">
                              <w:rPr>
                                <w:sz w:val="20"/>
                                <w:szCs w:val="20"/>
                              </w:rPr>
                              <w:t>Textile Waste. (</w:t>
                            </w:r>
                            <w:r w:rsidRPr="00223BAA">
                              <w:rPr>
                                <w:sz w:val="20"/>
                                <w:szCs w:val="20"/>
                              </w:rPr>
                              <w:t>Canva,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539EBB" id="Text Box 2" o:spid="_x0000_s1027" type="#_x0000_t202" style="position:absolute;margin-left:265.2pt;margin-top:269.4pt;width:193.2pt;height:31.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" stroked="f">
                <v:textbox>
                  <w:txbxContent>
                    <w:p w14:paraId="4CA73AEF" w14:textId="42765C0D" w:rsidR="004B71EB" w:rsidRPr="00223BAA" w:rsidRDefault="00223BAA">
                      <w:pPr>
                        <w:rPr>
                          <w:sz w:val="20"/>
                          <w:szCs w:val="20"/>
                        </w:rPr>
                      </w:pPr>
                      <w:r w:rsidRPr="00223BAA">
                        <w:rPr>
                          <w:sz w:val="20"/>
                          <w:szCs w:val="20"/>
                        </w:rPr>
                        <w:t xml:space="preserve">Figure 1: </w:t>
                      </w:r>
                      <w:r w:rsidR="009603E3">
                        <w:rPr>
                          <w:sz w:val="20"/>
                          <w:szCs w:val="20"/>
                        </w:rPr>
                        <w:t>Textile Waste. (</w:t>
                      </w:r>
                      <w:r w:rsidRPr="00223BAA">
                        <w:rPr>
                          <w:sz w:val="20"/>
                          <w:szCs w:val="20"/>
                        </w:rPr>
                        <w:t>Canva, 2022).</w:t>
                      </w:r>
                    </w:p>
                  </w:txbxContent>
                </v:textbox>
                <w10:wrap type="square"/>
              </v:shape>
            </w:pict>
          </mc:Fallback>
        </mc:AlternateContent>
      </w:r>
      <w:r w:rsidR="008F401E">
        <w:rPr>
          <w:noProof/>
        </w:rPr>
        <w:drawing>
          <wp:anchor distT="0" distB="0" distL="114300" distR="114300" simplePos="0" relativeHeight="251661312" behindDoc="1" locked="0" layoutInCell="1" allowOverlap="1" wp14:anchorId="50403F79" wp14:editId="295C3650">
            <wp:simplePos x="0" y="0"/>
            <wp:positionH relativeFrom="margin">
              <wp:posOffset>81280</wp:posOffset>
            </wp:positionH>
            <wp:positionV relativeFrom="paragraph">
              <wp:posOffset>175260</wp:posOffset>
            </wp:positionV>
            <wp:extent cx="5730240" cy="3222625"/>
            <wp:effectExtent l="0" t="0" r="3810" b="0"/>
            <wp:wrapTight wrapText="bothSides">
              <wp:wrapPolygon edited="0">
                <wp:start x="0" y="0"/>
                <wp:lineTo x="0" y="21451"/>
                <wp:lineTo x="21543" y="21451"/>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0240" cy="3222625"/>
                    </a:xfrm>
                    <a:prstGeom prst="rect">
                      <a:avLst/>
                    </a:prstGeom>
                  </pic:spPr>
                </pic:pic>
              </a:graphicData>
            </a:graphic>
            <wp14:sizeRelH relativeFrom="margin">
              <wp14:pctWidth>0</wp14:pctWidth>
            </wp14:sizeRelH>
            <wp14:sizeRelV relativeFrom="margin">
              <wp14:pctHeight>0</wp14:pctHeight>
            </wp14:sizeRelV>
          </wp:anchor>
        </w:drawing>
      </w:r>
    </w:p>
    <w:p w14:paraId="222DAF17" w14:textId="4E930623" w:rsidR="00062B0A" w:rsidRDefault="00062B0A" w:rsidP="008F401E">
      <w:pPr>
        <w:spacing w:line="480" w:lineRule="auto"/>
      </w:pPr>
    </w:p>
    <w:p w14:paraId="7A9EA6C0" w14:textId="6303F9A6" w:rsidR="00062B0A" w:rsidRDefault="00062B0A" w:rsidP="008F401E">
      <w:pPr>
        <w:spacing w:line="480" w:lineRule="auto"/>
      </w:pPr>
    </w:p>
    <w:p w14:paraId="6B08686C" w14:textId="3DB3845A" w:rsidR="00062B0A" w:rsidRDefault="00062B0A" w:rsidP="008F401E">
      <w:pPr>
        <w:spacing w:line="480" w:lineRule="auto"/>
      </w:pPr>
    </w:p>
    <w:p w14:paraId="08D8CC97" w14:textId="34255089" w:rsidR="00B0176C" w:rsidRDefault="00FA03C9" w:rsidP="008F401E">
      <w:pPr>
        <w:spacing w:line="480" w:lineRule="auto"/>
      </w:pPr>
      <w:r w:rsidRPr="00FA03C9">
        <w:t>Programmed by media, we are made to believe that to make our lives more meaningful, we must participate in overconsumption and keep up with what</w:t>
      </w:r>
      <w:r w:rsidR="00D77E0A">
        <w:t xml:space="preserve"> i</w:t>
      </w:r>
      <w:r w:rsidRPr="00FA03C9">
        <w:t>s new right now. And, just like that, consumers become a part of a problem known as fast fashion.</w:t>
      </w:r>
      <w:r w:rsidR="004840C3">
        <w:t xml:space="preserve"> </w:t>
      </w:r>
      <w:r w:rsidR="001C32C8">
        <w:t>Nevertheless</w:t>
      </w:r>
      <w:r w:rsidR="009E4EBE">
        <w:t>, consumers are not all to blame</w:t>
      </w:r>
      <w:r w:rsidR="00A002CE">
        <w:t>. F</w:t>
      </w:r>
      <w:r w:rsidR="00C23E29">
        <w:t>ast fashion giants such as SheIn, H&amp;M</w:t>
      </w:r>
      <w:r w:rsidR="006173A4">
        <w:t>, Primark</w:t>
      </w:r>
      <w:r w:rsidR="00C23E29">
        <w:t xml:space="preserve"> and Zara </w:t>
      </w:r>
      <w:r w:rsidR="0038128F">
        <w:t xml:space="preserve">modelled </w:t>
      </w:r>
      <w:r w:rsidR="00D94C2C">
        <w:t xml:space="preserve">their business </w:t>
      </w:r>
      <w:r w:rsidR="00F54DB3">
        <w:t xml:space="preserve">strategies on very high </w:t>
      </w:r>
      <w:r w:rsidR="00A002CE">
        <w:t>sales volum</w:t>
      </w:r>
      <w:r w:rsidR="00F54DB3">
        <w:t xml:space="preserve">es and </w:t>
      </w:r>
      <w:r w:rsidR="007A7909">
        <w:t>low</w:t>
      </w:r>
      <w:r w:rsidR="00F54DB3">
        <w:t xml:space="preserve"> prices. </w:t>
      </w:r>
      <w:r w:rsidR="007A7909">
        <w:t>They</w:t>
      </w:r>
      <w:r w:rsidR="009E4EBE" w:rsidRPr="009E4EBE">
        <w:t xml:space="preserve"> rely on a throwaway society mindset that keeps </w:t>
      </w:r>
      <w:r w:rsidR="007A7909">
        <w:t>their</w:t>
      </w:r>
      <w:r w:rsidR="009E4EBE" w:rsidRPr="009E4EBE">
        <w:t xml:space="preserve"> business</w:t>
      </w:r>
      <w:r w:rsidR="007A7909">
        <w:t>es</w:t>
      </w:r>
      <w:r w:rsidR="009E4EBE" w:rsidRPr="009E4EBE">
        <w:t xml:space="preserve"> going. </w:t>
      </w:r>
      <w:r w:rsidR="001C32C8">
        <w:t>Multiple</w:t>
      </w:r>
      <w:r w:rsidR="009E4EBE" w:rsidRPr="009E4EBE">
        <w:t xml:space="preserve"> turnover</w:t>
      </w:r>
      <w:r w:rsidR="001C32C8">
        <w:t>s</w:t>
      </w:r>
      <w:r w:rsidR="009E4EBE" w:rsidRPr="009E4EBE">
        <w:t xml:space="preserve"> of </w:t>
      </w:r>
      <w:r w:rsidR="003E2543">
        <w:t xml:space="preserve">new </w:t>
      </w:r>
      <w:r w:rsidR="009E4EBE" w:rsidRPr="009E4EBE">
        <w:t>clothing ranges, always "on trend"</w:t>
      </w:r>
      <w:r w:rsidR="00EF694E">
        <w:t xml:space="preserve">, and </w:t>
      </w:r>
      <w:r w:rsidR="009E4EBE" w:rsidRPr="009E4EBE">
        <w:t>extensive supply chain, often with factories in developing countries relying on cheap labour</w:t>
      </w:r>
      <w:r w:rsidR="00A002CE" w:rsidRPr="0080028A">
        <w:t>.</w:t>
      </w:r>
      <w:r w:rsidR="009E4EBE" w:rsidRPr="009E4EBE">
        <w:t xml:space="preserve"> </w:t>
      </w:r>
      <w:r w:rsidR="004442A4">
        <w:t>It does</w:t>
      </w:r>
      <w:r w:rsidR="002405C6">
        <w:t xml:space="preserve"> no</w:t>
      </w:r>
      <w:r w:rsidR="004442A4">
        <w:t xml:space="preserve">t sound right, but </w:t>
      </w:r>
      <w:r w:rsidR="00B04B45">
        <w:t xml:space="preserve">the </w:t>
      </w:r>
      <w:r w:rsidR="00D2039A">
        <w:t xml:space="preserve">majority of </w:t>
      </w:r>
      <w:r w:rsidR="00B04B45">
        <w:t>c</w:t>
      </w:r>
      <w:r w:rsidR="003E2543">
        <w:t>usto</w:t>
      </w:r>
      <w:r w:rsidR="00B04B45">
        <w:t>mers</w:t>
      </w:r>
      <w:r w:rsidR="00D2039A">
        <w:t xml:space="preserve"> love it. But why? What is so special about fast</w:t>
      </w:r>
      <w:r w:rsidR="003E2543">
        <w:t xml:space="preserve"> </w:t>
      </w:r>
      <w:r w:rsidR="00D2039A">
        <w:t>fashion?</w:t>
      </w:r>
      <w:r w:rsidR="00A83A2B">
        <w:t xml:space="preserve"> </w:t>
      </w:r>
      <w:r w:rsidR="00D6342C">
        <w:t>Could it be something to do</w:t>
      </w:r>
      <w:r w:rsidR="007C0082">
        <w:t xml:space="preserve"> </w:t>
      </w:r>
      <w:r w:rsidR="00D6342C">
        <w:t xml:space="preserve">with </w:t>
      </w:r>
      <w:r w:rsidR="001F5A00">
        <w:t>how accessible</w:t>
      </w:r>
      <w:r w:rsidR="005D146E">
        <w:t xml:space="preserve"> and affordable</w:t>
      </w:r>
      <w:r w:rsidR="001F5A00">
        <w:t xml:space="preserve"> i</w:t>
      </w:r>
      <w:r w:rsidR="00B0176C">
        <w:t>t is, or is the problem of a more</w:t>
      </w:r>
      <w:r w:rsidR="00C2481C">
        <w:t xml:space="preserve"> </w:t>
      </w:r>
      <w:r w:rsidR="009105D8">
        <w:t>p</w:t>
      </w:r>
      <w:r w:rsidR="009C67C7">
        <w:t>sychological</w:t>
      </w:r>
      <w:r w:rsidR="00B0176C">
        <w:t xml:space="preserve"> nature?</w:t>
      </w:r>
      <w:r w:rsidR="005D146E">
        <w:t xml:space="preserve"> </w:t>
      </w:r>
      <w:r w:rsidR="001F5A00">
        <w:t xml:space="preserve"> </w:t>
      </w:r>
      <w:r w:rsidR="00D6342C">
        <w:t xml:space="preserve"> </w:t>
      </w:r>
    </w:p>
    <w:p w14:paraId="6B8DE709" w14:textId="26198E27" w:rsidR="000A02A9" w:rsidRDefault="00C77692" w:rsidP="008F401E">
      <w:pPr>
        <w:spacing w:line="480" w:lineRule="auto"/>
      </w:pPr>
      <w:r>
        <w:lastRenderedPageBreak/>
        <w:t>Many a</w:t>
      </w:r>
      <w:r w:rsidR="007C6CCC">
        <w:t>rg</w:t>
      </w:r>
      <w:r>
        <w:t xml:space="preserve">ue that impulse buying is a </w:t>
      </w:r>
      <w:r w:rsidR="007C6CCC">
        <w:t>significant</w:t>
      </w:r>
      <w:r>
        <w:t xml:space="preserve"> contribu</w:t>
      </w:r>
      <w:r w:rsidR="00367F84">
        <w:t xml:space="preserve">tor </w:t>
      </w:r>
      <w:r w:rsidR="007C6CCC">
        <w:t>to</w:t>
      </w:r>
      <w:r w:rsidR="00367F84">
        <w:t xml:space="preserve"> fashion</w:t>
      </w:r>
      <w:r w:rsidR="007C6CCC">
        <w:t>-</w:t>
      </w:r>
      <w:r w:rsidR="00367F84">
        <w:t xml:space="preserve">related purchases. </w:t>
      </w:r>
      <w:r w:rsidR="000A02A9">
        <w:t>I</w:t>
      </w:r>
      <w:r w:rsidR="000A02A9" w:rsidRPr="000A02A9">
        <w:t>mpulse buying</w:t>
      </w:r>
      <w:r w:rsidR="000A02A9">
        <w:t xml:space="preserve"> ca</w:t>
      </w:r>
      <w:r w:rsidR="00367F84">
        <w:t>n be defined</w:t>
      </w:r>
      <w:r w:rsidR="000A02A9" w:rsidRPr="000A02A9">
        <w:t xml:space="preserve"> as a </w:t>
      </w:r>
      <w:r w:rsidR="007C6CCC">
        <w:t>"</w:t>
      </w:r>
      <w:r w:rsidR="000A02A9" w:rsidRPr="000A02A9">
        <w:t>sudden, compelling, hedonically complex buying behavio</w:t>
      </w:r>
      <w:r w:rsidR="007C6CCC">
        <w:t>u</w:t>
      </w:r>
      <w:r w:rsidR="000A02A9" w:rsidRPr="000A02A9">
        <w:t>r in which the rapidity of an impulse decision process precludes thoughtful and deliberate consideration of alternative information and choices.</w:t>
      </w:r>
      <w:r w:rsidR="007C6CCC">
        <w:t>"</w:t>
      </w:r>
      <w:r w:rsidR="002A0D8B">
        <w:t xml:space="preserve"> (</w:t>
      </w:r>
      <w:r w:rsidR="002A0D8B" w:rsidRPr="002A0D8B">
        <w:t>Bayley and Nancarrow</w:t>
      </w:r>
      <w:r w:rsidR="002A0D8B">
        <w:t>, 1998).</w:t>
      </w:r>
    </w:p>
    <w:p w14:paraId="6C85A42A" w14:textId="0E701707" w:rsidR="00B0176C" w:rsidRDefault="00452CA5" w:rsidP="008F401E">
      <w:pPr>
        <w:spacing w:line="480" w:lineRule="auto"/>
      </w:pPr>
      <w:r>
        <w:t xml:space="preserve">Park et al. 2006 </w:t>
      </w:r>
      <w:r w:rsidR="007C6CCC">
        <w:t xml:space="preserve">state </w:t>
      </w:r>
      <w:r w:rsidR="00374456">
        <w:t>that</w:t>
      </w:r>
      <w:r w:rsidR="006D2CDA">
        <w:t xml:space="preserve"> pleasure and en</w:t>
      </w:r>
      <w:r w:rsidR="00494AD9">
        <w:t>j</w:t>
      </w:r>
      <w:r w:rsidR="006D2CDA">
        <w:t>oyment</w:t>
      </w:r>
      <w:r w:rsidR="00374456">
        <w:t xml:space="preserve"> seeking are the main </w:t>
      </w:r>
      <w:r w:rsidR="003F24F4">
        <w:t xml:space="preserve">driving factors behind impulse buying </w:t>
      </w:r>
      <w:r w:rsidR="00801076">
        <w:t xml:space="preserve">in fashion </w:t>
      </w:r>
      <w:r w:rsidR="00526292">
        <w:t xml:space="preserve">lovers. </w:t>
      </w:r>
      <w:r w:rsidR="00122D64">
        <w:t>Moreover, a</w:t>
      </w:r>
      <w:r w:rsidR="00B0176C">
        <w:t>ccording to</w:t>
      </w:r>
      <w:r w:rsidR="00090A86">
        <w:t xml:space="preserve"> the research conducted by</w:t>
      </w:r>
      <w:r w:rsidR="00B0176C">
        <w:t xml:space="preserve"> </w:t>
      </w:r>
      <w:r w:rsidR="008B470E" w:rsidRPr="008B470E">
        <w:t>Sundström</w:t>
      </w:r>
      <w:r w:rsidR="008B470E">
        <w:t xml:space="preserve"> et al</w:t>
      </w:r>
      <w:r w:rsidR="002C1E39">
        <w:t>.</w:t>
      </w:r>
      <w:r w:rsidR="008B470E">
        <w:t xml:space="preserve"> </w:t>
      </w:r>
      <w:r w:rsidR="008A74FD">
        <w:t>(</w:t>
      </w:r>
      <w:r w:rsidR="008B470E">
        <w:t>2019</w:t>
      </w:r>
      <w:r w:rsidR="008A74FD">
        <w:t>)</w:t>
      </w:r>
      <w:r w:rsidR="002C1E39">
        <w:t>,</w:t>
      </w:r>
      <w:r w:rsidR="008A74FD">
        <w:t xml:space="preserve"> </w:t>
      </w:r>
      <w:r w:rsidR="00090A86">
        <w:t xml:space="preserve">an emotional kick is </w:t>
      </w:r>
      <w:r w:rsidR="00E57445">
        <w:t xml:space="preserve">also </w:t>
      </w:r>
      <w:r w:rsidR="00090A86">
        <w:t>often associated with impulse buying</w:t>
      </w:r>
      <w:r w:rsidR="00E57445">
        <w:t xml:space="preserve">. </w:t>
      </w:r>
      <w:r w:rsidR="002B31AD">
        <w:t xml:space="preserve">Another study confirmed that we </w:t>
      </w:r>
      <w:r w:rsidR="009520AB">
        <w:t xml:space="preserve">experience </w:t>
      </w:r>
      <w:r w:rsidR="002761B8">
        <w:t xml:space="preserve">gratification </w:t>
      </w:r>
      <w:r w:rsidR="009520AB">
        <w:t xml:space="preserve">while </w:t>
      </w:r>
      <w:r w:rsidR="00F3346B">
        <w:t>seeking cheap deals (</w:t>
      </w:r>
      <w:r w:rsidR="002761B8">
        <w:t xml:space="preserve">Knutson et al. 2007). </w:t>
      </w:r>
      <w:r w:rsidR="00961788">
        <w:t>Therefore, the reason wh</w:t>
      </w:r>
      <w:r w:rsidR="005F06DA">
        <w:t>y</w:t>
      </w:r>
      <w:r w:rsidR="00961788">
        <w:t xml:space="preserve"> we love fast</w:t>
      </w:r>
      <w:r w:rsidR="005F06DA">
        <w:t xml:space="preserve"> </w:t>
      </w:r>
      <w:r w:rsidR="00961788">
        <w:t xml:space="preserve">fashion </w:t>
      </w:r>
      <w:r w:rsidR="0087799B">
        <w:t>is so much more complicated tha</w:t>
      </w:r>
      <w:r w:rsidR="005F06DA">
        <w:t>n</w:t>
      </w:r>
      <w:r w:rsidR="0087799B">
        <w:t xml:space="preserve"> just the accessibility and </w:t>
      </w:r>
      <w:r w:rsidR="005F06DA">
        <w:t xml:space="preserve">affordability of a product. </w:t>
      </w:r>
    </w:p>
    <w:p w14:paraId="3000C475" w14:textId="77777777" w:rsidR="00BA0763" w:rsidRDefault="00BA0763" w:rsidP="008F401E">
      <w:pPr>
        <w:spacing w:line="480" w:lineRule="auto"/>
      </w:pPr>
    </w:p>
    <w:p w14:paraId="287D9C57" w14:textId="1C2C9BE7" w:rsidR="00BA0763" w:rsidRDefault="00BA0763" w:rsidP="008F401E">
      <w:pPr>
        <w:spacing w:line="480" w:lineRule="auto"/>
      </w:pPr>
      <w:r>
        <w:t>T</w:t>
      </w:r>
      <w:r w:rsidR="00AE3323">
        <w:t>he</w:t>
      </w:r>
      <w:r w:rsidR="004B7DCF">
        <w:t>re</w:t>
      </w:r>
      <w:r w:rsidR="00AE3323">
        <w:t xml:space="preserve"> is no </w:t>
      </w:r>
      <w:r w:rsidR="00062CCE">
        <w:t>denying that t</w:t>
      </w:r>
      <w:r>
        <w:t xml:space="preserve">he statistics </w:t>
      </w:r>
      <w:r w:rsidR="00993AA5">
        <w:t>listed earlier</w:t>
      </w:r>
      <w:r w:rsidR="00767F67">
        <w:t xml:space="preserve"> show</w:t>
      </w:r>
      <w:r>
        <w:t xml:space="preserve"> a worrying picture of the current situation in the fashion industry. It is apparent that fast fashion poses environmental and social challenges. The situation will only worsen if no action is taken to change the current course. But how can </w:t>
      </w:r>
      <w:r w:rsidR="00622513">
        <w:t>consumer</w:t>
      </w:r>
      <w:r w:rsidR="001A3879">
        <w:t>s'</w:t>
      </w:r>
      <w:r w:rsidR="00622513">
        <w:t xml:space="preserve"> perception</w:t>
      </w:r>
      <w:r>
        <w:t xml:space="preserve"> change towards overconsumption and overproduction when garments are made with an expiry date that pushes consumers to purchase again and again? That's right; </w:t>
      </w:r>
      <w:r w:rsidR="00794613">
        <w:t>the</w:t>
      </w:r>
      <w:r>
        <w:t xml:space="preserve"> clothes are designed to "expire" within several washes or wears. </w:t>
      </w:r>
      <w:r w:rsidR="00812914">
        <w:t xml:space="preserve">Where </w:t>
      </w:r>
      <w:r w:rsidR="00374E8D">
        <w:t xml:space="preserve">it </w:t>
      </w:r>
      <w:r w:rsidR="00812914">
        <w:t xml:space="preserve">is common knowledge that </w:t>
      </w:r>
      <w:r w:rsidR="003A11F6">
        <w:t>mobile phones and electronics are buil</w:t>
      </w:r>
      <w:r w:rsidR="00374E8D">
        <w:t xml:space="preserve">t to break or become obsolete within a </w:t>
      </w:r>
      <w:r w:rsidR="009B39BB">
        <w:t>specific</w:t>
      </w:r>
      <w:r w:rsidR="00374E8D">
        <w:t xml:space="preserve"> time, "planned obsolescence" is less</w:t>
      </w:r>
      <w:r w:rsidR="00105AD4">
        <w:t xml:space="preserve"> recognisable by</w:t>
      </w:r>
      <w:r w:rsidR="00374E8D">
        <w:t xml:space="preserve"> consumers in the</w:t>
      </w:r>
      <w:r w:rsidR="00F87C29">
        <w:t xml:space="preserve"> fashion industry.</w:t>
      </w:r>
      <w:r>
        <w:t xml:space="preserve"> </w:t>
      </w:r>
      <w:r w:rsidR="0055689E">
        <w:t>The fashion industry relies on</w:t>
      </w:r>
      <w:r w:rsidR="00622E89">
        <w:t xml:space="preserve"> </w:t>
      </w:r>
      <w:r w:rsidR="00536CD4">
        <w:t>obsol</w:t>
      </w:r>
      <w:r w:rsidR="009B39BB">
        <w:t>escenc</w:t>
      </w:r>
      <w:r w:rsidR="00536CD4">
        <w:t>e</w:t>
      </w:r>
      <w:r w:rsidR="00DA21F3">
        <w:t>,</w:t>
      </w:r>
      <w:r w:rsidR="00903256">
        <w:t xml:space="preserve"> </w:t>
      </w:r>
      <w:r w:rsidR="00D330E0">
        <w:t>but</w:t>
      </w:r>
      <w:r w:rsidR="00903256">
        <w:t xml:space="preserve"> </w:t>
      </w:r>
      <w:r w:rsidR="009B39BB">
        <w:t xml:space="preserve">fast </w:t>
      </w:r>
      <w:r w:rsidR="00536CD4">
        <w:t xml:space="preserve">fashion </w:t>
      </w:r>
      <w:r w:rsidR="00D57F08">
        <w:t xml:space="preserve">thrives on </w:t>
      </w:r>
      <w:r w:rsidR="00CE39BA">
        <w:t>this practice.</w:t>
      </w:r>
      <w:r w:rsidR="00C67109">
        <w:t xml:space="preserve"> </w:t>
      </w:r>
      <w:r w:rsidR="009720D3">
        <w:t>It see</w:t>
      </w:r>
      <w:r w:rsidR="00FD4719">
        <w:t>m</w:t>
      </w:r>
      <w:r w:rsidR="009720D3">
        <w:t xml:space="preserve">s that </w:t>
      </w:r>
      <w:r w:rsidR="00FD4719">
        <w:t xml:space="preserve">the </w:t>
      </w:r>
      <w:r w:rsidR="00F6781A">
        <w:t>marketing strategy for fast</w:t>
      </w:r>
      <w:r w:rsidR="00FD4719">
        <w:t xml:space="preserve"> </w:t>
      </w:r>
      <w:r w:rsidR="00F6781A">
        <w:t>fashion</w:t>
      </w:r>
      <w:r w:rsidR="00FD4719">
        <w:t xml:space="preserve"> designers</w:t>
      </w:r>
      <w:r w:rsidR="00F6781A">
        <w:t xml:space="preserve"> is </w:t>
      </w:r>
      <w:r w:rsidR="00976DCD">
        <w:t>fuelled</w:t>
      </w:r>
      <w:r w:rsidR="00CA206E">
        <w:t xml:space="preserve"> by planned obsolescence </w:t>
      </w:r>
      <w:r w:rsidR="00B65D74">
        <w:t xml:space="preserve">which in return </w:t>
      </w:r>
      <w:r w:rsidR="008444F3">
        <w:t xml:space="preserve">encourages the throwaway </w:t>
      </w:r>
      <w:r w:rsidR="00A46731">
        <w:t>culture.</w:t>
      </w:r>
    </w:p>
    <w:p w14:paraId="29C512FE" w14:textId="77777777" w:rsidR="00480943" w:rsidRDefault="00480943" w:rsidP="008F401E">
      <w:pPr>
        <w:spacing w:line="480" w:lineRule="auto"/>
      </w:pPr>
    </w:p>
    <w:p w14:paraId="73F0BB05" w14:textId="2EFB829D" w:rsidR="00343783" w:rsidRDefault="00AF6E76" w:rsidP="008F401E">
      <w:pPr>
        <w:spacing w:line="480" w:lineRule="auto"/>
      </w:pPr>
      <w:r>
        <w:lastRenderedPageBreak/>
        <w:t>On the other hand, it has to be acknowledged that the f</w:t>
      </w:r>
      <w:r w:rsidR="006A207E">
        <w:t>ast fashion industry drives the economy</w:t>
      </w:r>
      <w:r w:rsidR="003C4C01">
        <w:t>,</w:t>
      </w:r>
      <w:r w:rsidR="007E0326">
        <w:t xml:space="preserve"> with over 75 million </w:t>
      </w:r>
      <w:r w:rsidR="00E40014">
        <w:t>workers worldwide</w:t>
      </w:r>
      <w:r w:rsidR="00FE2134">
        <w:t xml:space="preserve"> (UNECE, 2018).</w:t>
      </w:r>
      <w:r w:rsidR="00BF7027">
        <w:t xml:space="preserve"> However, just because fast fashion is good for the ec</w:t>
      </w:r>
      <w:r w:rsidR="003C4C01">
        <w:t>ono</w:t>
      </w:r>
      <w:r w:rsidR="00BF7027">
        <w:t>my does</w:t>
      </w:r>
      <w:r w:rsidR="0015216A">
        <w:t xml:space="preserve"> no</w:t>
      </w:r>
      <w:r w:rsidR="00BF7027">
        <w:t>t mean</w:t>
      </w:r>
      <w:r w:rsidR="0015216A">
        <w:t xml:space="preserve"> its </w:t>
      </w:r>
      <w:r w:rsidR="003C013B">
        <w:t>questionable practices</w:t>
      </w:r>
      <w:r w:rsidR="0015216A">
        <w:t xml:space="preserve"> can be forgotten.</w:t>
      </w:r>
      <w:r w:rsidR="006A207E">
        <w:t xml:space="preserve"> </w:t>
      </w:r>
      <w:r w:rsidR="00FA2C95">
        <w:t xml:space="preserve">The </w:t>
      </w:r>
      <w:r w:rsidR="00A03576">
        <w:t>"</w:t>
      </w:r>
      <w:r w:rsidR="00FA2C95">
        <w:t>Fashion Paradox</w:t>
      </w:r>
      <w:r w:rsidR="00A03576">
        <w:t>"</w:t>
      </w:r>
      <w:r w:rsidR="00FA2C95">
        <w:t xml:space="preserve"> is the term used b</w:t>
      </w:r>
      <w:r w:rsidR="00A03576">
        <w:t>y</w:t>
      </w:r>
      <w:r w:rsidR="00FA2C95">
        <w:t xml:space="preserve"> some to explain </w:t>
      </w:r>
      <w:r w:rsidR="005D1FBB">
        <w:t>how the economic importance of the fast</w:t>
      </w:r>
      <w:r w:rsidR="00A03576">
        <w:t xml:space="preserve"> </w:t>
      </w:r>
      <w:r w:rsidR="005D1FBB">
        <w:t xml:space="preserve">fashion industry </w:t>
      </w:r>
      <w:r w:rsidR="00E433F4">
        <w:t>outweigh</w:t>
      </w:r>
      <w:r w:rsidR="005E2D6D">
        <w:t>s</w:t>
      </w:r>
      <w:r w:rsidR="00996768">
        <w:t xml:space="preserve"> its negatives</w:t>
      </w:r>
      <w:r w:rsidR="00E433F4">
        <w:t xml:space="preserve"> and protect</w:t>
      </w:r>
      <w:r w:rsidR="005E2D6D">
        <w:t>s</w:t>
      </w:r>
      <w:r w:rsidR="00E433F4">
        <w:t xml:space="preserve"> </w:t>
      </w:r>
      <w:r w:rsidR="005E2D6D">
        <w:t>it</w:t>
      </w:r>
      <w:r w:rsidR="00E433F4">
        <w:t xml:space="preserve"> from </w:t>
      </w:r>
      <w:r w:rsidR="005E2D6D">
        <w:t>criticism of its unethical practices</w:t>
      </w:r>
      <w:r w:rsidR="00996768">
        <w:t xml:space="preserve"> </w:t>
      </w:r>
      <w:r w:rsidR="007E0326" w:rsidRPr="00343783">
        <w:t>(Black and Ekert, 2010</w:t>
      </w:r>
      <w:r w:rsidR="007E0326">
        <w:t>).</w:t>
      </w:r>
      <w:r w:rsidR="00E040F5">
        <w:t xml:space="preserve"> </w:t>
      </w:r>
      <w:r w:rsidR="005E3A1E">
        <w:t>It can not be dispute</w:t>
      </w:r>
      <w:r w:rsidR="006A7DEB">
        <w:t>d</w:t>
      </w:r>
      <w:r w:rsidR="005E3A1E">
        <w:t xml:space="preserve"> that </w:t>
      </w:r>
      <w:r w:rsidR="006A7DEB">
        <w:t xml:space="preserve">the </w:t>
      </w:r>
      <w:r w:rsidR="005E3A1E">
        <w:t>fashion indu</w:t>
      </w:r>
      <w:r w:rsidR="006A7DEB">
        <w:t xml:space="preserve">stry provides jobs for millions of people who often experience poverty </w:t>
      </w:r>
      <w:r w:rsidR="00E977AA">
        <w:t>and rely on employment in the clothing industry.</w:t>
      </w:r>
      <w:r w:rsidR="006A7DEB">
        <w:t xml:space="preserve"> </w:t>
      </w:r>
      <w:r w:rsidR="00D625E2">
        <w:t xml:space="preserve">However, </w:t>
      </w:r>
      <w:r w:rsidR="00DC6FB6">
        <w:t>more often tha</w:t>
      </w:r>
      <w:r w:rsidR="00D76EB9">
        <w:t>n</w:t>
      </w:r>
      <w:r w:rsidR="00DC6FB6">
        <w:t xml:space="preserve"> not</w:t>
      </w:r>
      <w:r w:rsidR="00F14F8F">
        <w:t>,</w:t>
      </w:r>
      <w:r w:rsidR="00DC6FB6">
        <w:t xml:space="preserve"> the</w:t>
      </w:r>
      <w:r w:rsidR="00D76EB9">
        <w:t>y</w:t>
      </w:r>
      <w:r w:rsidR="00DC6FB6">
        <w:t xml:space="preserve"> are the ones who </w:t>
      </w:r>
      <w:r w:rsidR="00F14F8F">
        <w:t xml:space="preserve">absorb the </w:t>
      </w:r>
      <w:r w:rsidR="00CE389C">
        <w:t xml:space="preserve">actual price of fast fashion so </w:t>
      </w:r>
      <w:r w:rsidR="008258A2">
        <w:t xml:space="preserve">we can indulge in </w:t>
      </w:r>
      <w:r w:rsidR="00496D22">
        <w:t>cheap shopping</w:t>
      </w:r>
      <w:r w:rsidR="00E8363A" w:rsidRPr="00E8363A">
        <w:t xml:space="preserve"> </w:t>
      </w:r>
      <w:r w:rsidR="00E8363A">
        <w:t>binges</w:t>
      </w:r>
      <w:r w:rsidR="00496D22">
        <w:t>.</w:t>
      </w:r>
      <w:r w:rsidR="00F14F8F">
        <w:t xml:space="preserve"> </w:t>
      </w:r>
    </w:p>
    <w:p w14:paraId="0E26FEC2" w14:textId="658D50D3" w:rsidR="00622513" w:rsidRPr="008E2819" w:rsidRDefault="00382BA3" w:rsidP="008F401E">
      <w:pPr>
        <w:spacing w:line="480" w:lineRule="auto"/>
      </w:pPr>
      <w:r w:rsidRPr="008E2819">
        <w:t>The</w:t>
      </w:r>
      <w:r w:rsidR="008E2819" w:rsidRPr="008E2819">
        <w:t xml:space="preserve"> </w:t>
      </w:r>
      <w:r w:rsidR="008E2819">
        <w:t>fashion industry is just one of many industrie</w:t>
      </w:r>
      <w:r w:rsidR="003A6215">
        <w:t>s</w:t>
      </w:r>
      <w:r w:rsidR="008E2819">
        <w:t xml:space="preserve"> </w:t>
      </w:r>
      <w:r w:rsidR="003A6215">
        <w:t xml:space="preserve">contributing to </w:t>
      </w:r>
      <w:r w:rsidR="00E8767A">
        <w:t xml:space="preserve">environmental and social issues. </w:t>
      </w:r>
      <w:r w:rsidR="0027725C">
        <w:t xml:space="preserve">Extreme poverty, </w:t>
      </w:r>
      <w:r w:rsidR="000C72AF">
        <w:t xml:space="preserve">hunger, </w:t>
      </w:r>
      <w:r w:rsidR="0027725C">
        <w:t xml:space="preserve">inequalities between countries, </w:t>
      </w:r>
      <w:r w:rsidR="00060D52">
        <w:t>societal damage to the environment and the planet</w:t>
      </w:r>
      <w:r w:rsidR="000C72AF">
        <w:t>, increased natural disasters</w:t>
      </w:r>
      <w:r w:rsidR="000315C9">
        <w:t>, water scarcity and gender inequality</w:t>
      </w:r>
      <w:r w:rsidR="007951F8">
        <w:t>,</w:t>
      </w:r>
      <w:r w:rsidR="007B2851">
        <w:t xml:space="preserve"> were among the </w:t>
      </w:r>
      <w:r w:rsidR="007951F8">
        <w:t xml:space="preserve">challenges that </w:t>
      </w:r>
      <w:r w:rsidR="00921490">
        <w:t>motivated</w:t>
      </w:r>
      <w:r w:rsidR="000315C9">
        <w:t xml:space="preserve"> </w:t>
      </w:r>
      <w:r w:rsidR="00A5133D">
        <w:t>the United Nation</w:t>
      </w:r>
      <w:r w:rsidR="00921490">
        <w:t>s</w:t>
      </w:r>
      <w:r w:rsidR="00A5133D">
        <w:t xml:space="preserve"> to create </w:t>
      </w:r>
      <w:r w:rsidR="0021789E">
        <w:t>a framework to tackle those issues</w:t>
      </w:r>
      <w:r w:rsidR="00882D86">
        <w:t xml:space="preserve"> (WEF, 2015). </w:t>
      </w:r>
    </w:p>
    <w:p w14:paraId="2E26858B" w14:textId="08F08D8C" w:rsidR="00C17345" w:rsidRDefault="000F2B85" w:rsidP="008F401E">
      <w:pPr>
        <w:spacing w:line="480" w:lineRule="auto"/>
      </w:pPr>
      <w:r>
        <w:t>In 2015</w:t>
      </w:r>
      <w:r w:rsidR="00502341">
        <w:t>,</w:t>
      </w:r>
      <w:r w:rsidR="00753C02">
        <w:t xml:space="preserve"> </w:t>
      </w:r>
      <w:r w:rsidR="00980D24">
        <w:t>the</w:t>
      </w:r>
      <w:r>
        <w:t xml:space="preserve"> United Nation</w:t>
      </w:r>
      <w:r w:rsidR="00192225">
        <w:t>s</w:t>
      </w:r>
      <w:r w:rsidR="00EF7C98">
        <w:t xml:space="preserve"> </w:t>
      </w:r>
      <w:r w:rsidR="00980D24">
        <w:t>G</w:t>
      </w:r>
      <w:r w:rsidR="00EF7C98">
        <w:t xml:space="preserve">eneral </w:t>
      </w:r>
      <w:r w:rsidR="00980D24">
        <w:t>A</w:t>
      </w:r>
      <w:r w:rsidR="00EF7C98">
        <w:t xml:space="preserve">ssembly set up </w:t>
      </w:r>
      <w:r w:rsidR="00AA4218">
        <w:t>Sustainable Development Goals</w:t>
      </w:r>
      <w:r w:rsidR="00932ADB">
        <w:t xml:space="preserve"> (SDG</w:t>
      </w:r>
      <w:r w:rsidR="00CD1FDA">
        <w:t>s</w:t>
      </w:r>
      <w:r w:rsidR="00932ADB">
        <w:t>)</w:t>
      </w:r>
      <w:r w:rsidR="00CD1FDA">
        <w:t xml:space="preserve"> o</w:t>
      </w:r>
      <w:r w:rsidR="00B30339">
        <w:t>r</w:t>
      </w:r>
      <w:r w:rsidR="00CD1FDA">
        <w:t xml:space="preserve"> Global Goals</w:t>
      </w:r>
      <w:r w:rsidR="00FB34E6">
        <w:t>. The</w:t>
      </w:r>
      <w:r w:rsidR="00C17345">
        <w:t xml:space="preserve"> 17</w:t>
      </w:r>
      <w:r w:rsidR="00FB34E6">
        <w:t xml:space="preserve"> </w:t>
      </w:r>
      <w:r w:rsidR="00CD1FDA">
        <w:t>goals</w:t>
      </w:r>
      <w:r w:rsidR="00B30339">
        <w:t xml:space="preserve"> are meant to provide </w:t>
      </w:r>
      <w:r w:rsidR="00C17345" w:rsidRPr="00C17345">
        <w:t>a "shared blueprint for peace and prosperity for people and the planet, now and into the future"</w:t>
      </w:r>
      <w:r w:rsidR="000A7D83">
        <w:t xml:space="preserve"> (UN, 20</w:t>
      </w:r>
      <w:r w:rsidR="004B3902">
        <w:t xml:space="preserve">22). All members of the United Nations agreed </w:t>
      </w:r>
      <w:r w:rsidR="00D70F8B">
        <w:t xml:space="preserve">to adopt </w:t>
      </w:r>
      <w:r w:rsidR="004B3902">
        <w:t>the goals</w:t>
      </w:r>
      <w:r w:rsidR="008D3514">
        <w:t xml:space="preserve">. The global goals are included in the </w:t>
      </w:r>
      <w:r w:rsidR="00563CA7">
        <w:t xml:space="preserve">UN-GA Resolution, also known as Agenda 2030. </w:t>
      </w:r>
      <w:r w:rsidR="00930FEF">
        <w:t xml:space="preserve">The goals are expected to be achieved by </w:t>
      </w:r>
      <w:r w:rsidR="006A6A23">
        <w:t xml:space="preserve">the year 2030. </w:t>
      </w:r>
      <w:r w:rsidR="00EA374B">
        <w:t xml:space="preserve">The 17 goals range from </w:t>
      </w:r>
      <w:r w:rsidR="00CF267A">
        <w:t xml:space="preserve">eliminating poverty </w:t>
      </w:r>
      <w:r w:rsidR="00940362">
        <w:t xml:space="preserve">and </w:t>
      </w:r>
      <w:r w:rsidR="00CF267A">
        <w:t>hunger</w:t>
      </w:r>
      <w:r w:rsidR="004B66A1">
        <w:t>;</w:t>
      </w:r>
      <w:r w:rsidR="00CF267A">
        <w:t xml:space="preserve"> </w:t>
      </w:r>
      <w:r w:rsidR="00441EC5">
        <w:t>protecting the planet</w:t>
      </w:r>
      <w:r w:rsidR="00940362">
        <w:t xml:space="preserve"> </w:t>
      </w:r>
      <w:r w:rsidR="004E3B52">
        <w:t>to</w:t>
      </w:r>
      <w:r w:rsidR="004B66A1">
        <w:t xml:space="preserve"> shining a spotlight on </w:t>
      </w:r>
      <w:r w:rsidR="00BA16E6">
        <w:t xml:space="preserve">human rights and well-being. </w:t>
      </w:r>
    </w:p>
    <w:p w14:paraId="6115EB01" w14:textId="7ACDE471" w:rsidR="005E0B9F" w:rsidRDefault="005E0B9F" w:rsidP="008F401E">
      <w:pPr>
        <w:spacing w:line="480" w:lineRule="auto"/>
      </w:pPr>
    </w:p>
    <w:p w14:paraId="442C4EA1" w14:textId="4BB2004D" w:rsidR="005E0B9F" w:rsidRDefault="005E0B9F" w:rsidP="008F401E">
      <w:pPr>
        <w:spacing w:line="480" w:lineRule="auto"/>
      </w:pPr>
    </w:p>
    <w:p w14:paraId="5D247F56" w14:textId="47C1BF5B" w:rsidR="004E3B52" w:rsidRPr="00C17345" w:rsidRDefault="0041414E" w:rsidP="008F401E">
      <w:pPr>
        <w:spacing w:line="480" w:lineRule="auto"/>
      </w:pPr>
      <w:r>
        <w:rPr>
          <w:noProof/>
        </w:rPr>
        <w:lastRenderedPageBreak/>
        <mc:AlternateContent>
          <mc:Choice Requires="wps">
            <w:drawing>
              <wp:anchor distT="45720" distB="45720" distL="114300" distR="114300" simplePos="0" relativeHeight="251660288" behindDoc="1" locked="0" layoutInCell="1" allowOverlap="1" wp14:anchorId="593792FC" wp14:editId="74C9DD3E">
                <wp:simplePos x="0" y="0"/>
                <wp:positionH relativeFrom="margin">
                  <wp:posOffset>2567940</wp:posOffset>
                </wp:positionH>
                <wp:positionV relativeFrom="paragraph">
                  <wp:posOffset>3735070</wp:posOffset>
                </wp:positionV>
                <wp:extent cx="2964180" cy="312420"/>
                <wp:effectExtent l="0" t="0" r="7620" b="0"/>
                <wp:wrapTight wrapText="bothSides">
                  <wp:wrapPolygon edited="0">
                    <wp:start x="0" y="0"/>
                    <wp:lineTo x="0" y="19756"/>
                    <wp:lineTo x="21517" y="19756"/>
                    <wp:lineTo x="2151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180" cy="312420"/>
                        </a:xfrm>
                        <a:prstGeom prst="rect">
                          <a:avLst/>
                        </a:prstGeom>
                        <a:solidFill>
                          <a:srgbClr val="FFFFFF"/>
                        </a:solidFill>
                        <a:ln w="9525">
                          <a:noFill/>
                          <a:miter lim="800000"/>
                          <a:headEnd/>
                          <a:tailEnd/>
                        </a:ln>
                      </wps:spPr>
                      <wps:txbx>
                        <w:txbxContent>
                          <w:p w14:paraId="7E30EFEE" w14:textId="3FA08E08" w:rsidR="009576CA" w:rsidRPr="00F22562" w:rsidRDefault="00294BBE">
                            <w:pPr>
                              <w:rPr>
                                <w:sz w:val="20"/>
                                <w:szCs w:val="20"/>
                              </w:rPr>
                            </w:pPr>
                            <w:r w:rsidRPr="00F22562">
                              <w:rPr>
                                <w:sz w:val="20"/>
                                <w:szCs w:val="20"/>
                              </w:rPr>
                              <w:t xml:space="preserve">Figure </w:t>
                            </w:r>
                            <w:r w:rsidR="00AA6509">
                              <w:rPr>
                                <w:sz w:val="20"/>
                                <w:szCs w:val="20"/>
                              </w:rPr>
                              <w:t>2</w:t>
                            </w:r>
                            <w:r w:rsidRPr="00F22562">
                              <w:rPr>
                                <w:sz w:val="20"/>
                                <w:szCs w:val="20"/>
                              </w:rPr>
                              <w:t>: Sustainable Development Goals (UN, 202</w:t>
                            </w:r>
                            <w:r w:rsidR="00F22562" w:rsidRPr="00F22562">
                              <w:rPr>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792FC" id="_x0000_s1028" type="#_x0000_t202" style="position:absolute;margin-left:202.2pt;margin-top:294.1pt;width:233.4pt;height:24.6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" stroked="f">
                <v:textbox>
                  <w:txbxContent>
                    <w:p w14:paraId="7E30EFEE" w14:textId="3FA08E08" w:rsidR="009576CA" w:rsidRPr="00F22562" w:rsidRDefault="00294BBE">
                      <w:pPr>
                        <w:rPr>
                          <w:sz w:val="20"/>
                          <w:szCs w:val="20"/>
                        </w:rPr>
                      </w:pPr>
                      <w:r w:rsidRPr="00F22562">
                        <w:rPr>
                          <w:sz w:val="20"/>
                          <w:szCs w:val="20"/>
                        </w:rPr>
                        <w:t xml:space="preserve">Figure </w:t>
                      </w:r>
                      <w:r w:rsidR="00AA6509">
                        <w:rPr>
                          <w:sz w:val="20"/>
                          <w:szCs w:val="20"/>
                        </w:rPr>
                        <w:t>2</w:t>
                      </w:r>
                      <w:r w:rsidRPr="00F22562">
                        <w:rPr>
                          <w:sz w:val="20"/>
                          <w:szCs w:val="20"/>
                        </w:rPr>
                        <w:t>: Sustainable Development Goals (UN, 202</w:t>
                      </w:r>
                      <w:r w:rsidR="00F22562" w:rsidRPr="00F22562">
                        <w:rPr>
                          <w:sz w:val="20"/>
                          <w:szCs w:val="20"/>
                        </w:rPr>
                        <w:t>2).</w:t>
                      </w:r>
                    </w:p>
                  </w:txbxContent>
                </v:textbox>
                <w10:wrap type="tight" anchorx="margin"/>
              </v:shape>
            </w:pict>
          </mc:Fallback>
        </mc:AlternateContent>
      </w:r>
      <w:r>
        <w:rPr>
          <w:noProof/>
        </w:rPr>
        <w:drawing>
          <wp:anchor distT="0" distB="0" distL="114300" distR="114300" simplePos="0" relativeHeight="251658240" behindDoc="1" locked="0" layoutInCell="1" allowOverlap="1" wp14:anchorId="4076F18A" wp14:editId="7B19BCE5">
            <wp:simplePos x="0" y="0"/>
            <wp:positionH relativeFrom="margin">
              <wp:align>center</wp:align>
            </wp:positionH>
            <wp:positionV relativeFrom="page">
              <wp:posOffset>1249680</wp:posOffset>
            </wp:positionV>
            <wp:extent cx="5930900" cy="3566160"/>
            <wp:effectExtent l="0" t="0" r="0" b="0"/>
            <wp:wrapTight wrapText="bothSides">
              <wp:wrapPolygon edited="0">
                <wp:start x="0" y="0"/>
                <wp:lineTo x="0" y="21462"/>
                <wp:lineTo x="21507" y="21462"/>
                <wp:lineTo x="21507" y="0"/>
                <wp:lineTo x="0" y="0"/>
              </wp:wrapPolygon>
            </wp:wrapTight>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0900" cy="3566160"/>
                    </a:xfrm>
                    <a:prstGeom prst="rect">
                      <a:avLst/>
                    </a:prstGeom>
                  </pic:spPr>
                </pic:pic>
              </a:graphicData>
            </a:graphic>
            <wp14:sizeRelH relativeFrom="margin">
              <wp14:pctWidth>0</wp14:pctWidth>
            </wp14:sizeRelH>
            <wp14:sizeRelV relativeFrom="margin">
              <wp14:pctHeight>0</wp14:pctHeight>
            </wp14:sizeRelV>
          </wp:anchor>
        </w:drawing>
      </w:r>
    </w:p>
    <w:p w14:paraId="6B6FE794" w14:textId="77777777" w:rsidR="0041414E" w:rsidRDefault="0041414E" w:rsidP="008F401E">
      <w:pPr>
        <w:spacing w:line="480" w:lineRule="auto"/>
      </w:pPr>
    </w:p>
    <w:p w14:paraId="7E0976B3" w14:textId="77777777" w:rsidR="0041414E" w:rsidRDefault="0041414E" w:rsidP="008F401E">
      <w:pPr>
        <w:spacing w:line="480" w:lineRule="auto"/>
      </w:pPr>
    </w:p>
    <w:p w14:paraId="7868787D" w14:textId="4C1BBABF" w:rsidR="001B5106" w:rsidRDefault="00A26962" w:rsidP="008F401E">
      <w:pPr>
        <w:spacing w:line="480" w:lineRule="auto"/>
      </w:pPr>
      <w:r>
        <w:t xml:space="preserve">Amongst the 17 global goals are several that relate to the fast-fashion </w:t>
      </w:r>
      <w:r w:rsidR="001B5106">
        <w:t>industry</w:t>
      </w:r>
      <w:r w:rsidR="008C1DA0">
        <w:t xml:space="preserve">, </w:t>
      </w:r>
      <w:r w:rsidR="00231143">
        <w:t>for example</w:t>
      </w:r>
      <w:r w:rsidR="008C1DA0">
        <w:t>:</w:t>
      </w:r>
    </w:p>
    <w:p w14:paraId="7A06EDEC" w14:textId="133ABDCE" w:rsidR="001B5106" w:rsidRDefault="00435247" w:rsidP="008F401E">
      <w:pPr>
        <w:pStyle w:val="ListParagraph"/>
        <w:numPr>
          <w:ilvl w:val="0"/>
          <w:numId w:val="2"/>
        </w:numPr>
        <w:spacing w:line="480" w:lineRule="auto"/>
      </w:pPr>
      <w:bookmarkStart w:id="0" w:name="_Hlk118536788"/>
      <w:r>
        <w:t xml:space="preserve">Sustainable Development Goal </w:t>
      </w:r>
      <w:bookmarkEnd w:id="0"/>
      <w:r w:rsidR="00CC209B">
        <w:t>No</w:t>
      </w:r>
      <w:r w:rsidR="006A7610">
        <w:t xml:space="preserve"> </w:t>
      </w:r>
      <w:r w:rsidR="00CC209B">
        <w:t>5 Gender Equality</w:t>
      </w:r>
    </w:p>
    <w:p w14:paraId="74733590" w14:textId="265587C8" w:rsidR="00150D09" w:rsidRDefault="00060D29" w:rsidP="008F401E">
      <w:pPr>
        <w:pStyle w:val="ListParagraph"/>
        <w:spacing w:line="480" w:lineRule="auto"/>
      </w:pPr>
      <w:r>
        <w:t>"</w:t>
      </w:r>
      <w:r w:rsidR="00150D09" w:rsidRPr="00150D09">
        <w:t>Achieve gender equality and empower all women and girls.</w:t>
      </w:r>
      <w:r>
        <w:t>"</w:t>
      </w:r>
    </w:p>
    <w:p w14:paraId="3A7386A4" w14:textId="29023ECA" w:rsidR="00E41E6E" w:rsidRDefault="00236884" w:rsidP="008F401E">
      <w:pPr>
        <w:pStyle w:val="ListParagraph"/>
        <w:spacing w:line="480" w:lineRule="auto"/>
      </w:pPr>
      <w:r>
        <w:t>Some of the most pressing issues of gender inequal</w:t>
      </w:r>
      <w:r w:rsidR="00EA3DCA">
        <w:t>ity</w:t>
      </w:r>
      <w:r w:rsidR="00A73735">
        <w:t xml:space="preserve"> observed in </w:t>
      </w:r>
      <w:r w:rsidR="002025F9">
        <w:t>developing countries</w:t>
      </w:r>
      <w:r w:rsidR="00EA3DCA">
        <w:t xml:space="preserve"> include </w:t>
      </w:r>
      <w:r w:rsidR="00DF5BC5">
        <w:t xml:space="preserve">the </w:t>
      </w:r>
      <w:r w:rsidR="00EA3DCA">
        <w:t>gender pay gap, sexual harassment</w:t>
      </w:r>
      <w:r w:rsidR="00DF5BC5">
        <w:t xml:space="preserve"> and </w:t>
      </w:r>
      <w:r w:rsidR="004640B5">
        <w:t xml:space="preserve">violence, </w:t>
      </w:r>
      <w:r w:rsidR="00A73735">
        <w:t xml:space="preserve">and </w:t>
      </w:r>
      <w:r w:rsidR="004640B5">
        <w:t>almost non-exist</w:t>
      </w:r>
      <w:r w:rsidR="00A73735">
        <w:t>e</w:t>
      </w:r>
      <w:r w:rsidR="004640B5">
        <w:t>nt</w:t>
      </w:r>
      <w:r w:rsidR="00AB5A94">
        <w:t xml:space="preserve"> protection for women</w:t>
      </w:r>
      <w:r w:rsidR="00A73735">
        <w:t>'</w:t>
      </w:r>
      <w:r w:rsidR="00AB5A94">
        <w:t>s right</w:t>
      </w:r>
      <w:r w:rsidR="00A73735">
        <w:t>s</w:t>
      </w:r>
      <w:r w:rsidR="00AB5A94">
        <w:t xml:space="preserve"> </w:t>
      </w:r>
      <w:r w:rsidR="00A73735">
        <w:t>campaigners.</w:t>
      </w:r>
      <w:r w:rsidR="00052D1C">
        <w:t xml:space="preserve"> Women are seen as less than men, </w:t>
      </w:r>
      <w:r w:rsidR="00FC0D79">
        <w:t xml:space="preserve">believed to be easily </w:t>
      </w:r>
      <w:r w:rsidR="00445573">
        <w:t>disciplined</w:t>
      </w:r>
      <w:r w:rsidR="00401430">
        <w:t>, and less likely to negotiate or form unions</w:t>
      </w:r>
      <w:r w:rsidR="00807782">
        <w:t xml:space="preserve"> (Prasad, 2018). </w:t>
      </w:r>
      <w:r w:rsidR="00D23801">
        <w:t xml:space="preserve">Moreover, other reports suggest that women </w:t>
      </w:r>
      <w:r w:rsidR="00983882">
        <w:t xml:space="preserve">workers </w:t>
      </w:r>
      <w:r w:rsidR="00D23801">
        <w:t xml:space="preserve">are usually unskilled </w:t>
      </w:r>
      <w:r w:rsidR="00983882">
        <w:t>and employed at the lower levels</w:t>
      </w:r>
      <w:r w:rsidR="00637024">
        <w:t xml:space="preserve">, with very </w:t>
      </w:r>
      <w:r w:rsidR="00613DCA">
        <w:t>few</w:t>
      </w:r>
      <w:r w:rsidR="00C9000E">
        <w:t xml:space="preserve"> prospects of </w:t>
      </w:r>
      <w:r w:rsidR="002A507E">
        <w:t>promotion (</w:t>
      </w:r>
      <w:r w:rsidR="00613DCA">
        <w:t>Islam, 2016).</w:t>
      </w:r>
    </w:p>
    <w:p w14:paraId="011E6B35" w14:textId="7F84063F" w:rsidR="00B4074B" w:rsidRDefault="00B4074B" w:rsidP="008F401E">
      <w:pPr>
        <w:pStyle w:val="ListParagraph"/>
        <w:spacing w:line="480" w:lineRule="auto"/>
      </w:pPr>
    </w:p>
    <w:p w14:paraId="66DCA407" w14:textId="2C8C0EA4" w:rsidR="00D71C4A" w:rsidRDefault="004958F3" w:rsidP="008F401E">
      <w:pPr>
        <w:pStyle w:val="ListParagraph"/>
        <w:numPr>
          <w:ilvl w:val="0"/>
          <w:numId w:val="2"/>
        </w:numPr>
        <w:spacing w:line="480" w:lineRule="auto"/>
      </w:pPr>
      <w:r w:rsidRPr="004958F3">
        <w:t xml:space="preserve">Sustainable Development Goal </w:t>
      </w:r>
      <w:r w:rsidR="00D71C4A">
        <w:t xml:space="preserve">No 12 Responsible </w:t>
      </w:r>
      <w:r w:rsidR="006A7610">
        <w:t>C</w:t>
      </w:r>
      <w:r w:rsidR="00D71C4A">
        <w:t>onsumption and Production</w:t>
      </w:r>
    </w:p>
    <w:p w14:paraId="01E091D1" w14:textId="25C18389" w:rsidR="00D94D8C" w:rsidRDefault="00231143" w:rsidP="008F401E">
      <w:pPr>
        <w:pStyle w:val="ListParagraph"/>
        <w:spacing w:line="480" w:lineRule="auto"/>
      </w:pPr>
      <w:r>
        <w:lastRenderedPageBreak/>
        <w:t>"</w:t>
      </w:r>
      <w:r w:rsidRPr="00231143">
        <w:t>Ensure sustainable consumption and production patterns.</w:t>
      </w:r>
      <w:r>
        <w:t>"</w:t>
      </w:r>
    </w:p>
    <w:p w14:paraId="258BC694" w14:textId="14B90B48" w:rsidR="00231143" w:rsidRDefault="009C7384" w:rsidP="008F401E">
      <w:pPr>
        <w:pStyle w:val="ListParagraph"/>
        <w:spacing w:line="480" w:lineRule="auto"/>
      </w:pPr>
      <w:r>
        <w:t xml:space="preserve">Clothing production </w:t>
      </w:r>
      <w:r w:rsidR="009C21C7">
        <w:t>almost doubled in the last decade</w:t>
      </w:r>
      <w:r w:rsidR="00450078">
        <w:t xml:space="preserve">. High fast fashion demand is mainly due to </w:t>
      </w:r>
      <w:r w:rsidR="00AB129D">
        <w:t>low</w:t>
      </w:r>
      <w:r w:rsidR="00450078">
        <w:t xml:space="preserve"> prices</w:t>
      </w:r>
      <w:r w:rsidR="00724258">
        <w:t xml:space="preserve"> of clothing</w:t>
      </w:r>
      <w:r w:rsidR="00450078">
        <w:t xml:space="preserve">. </w:t>
      </w:r>
      <w:r w:rsidR="006458C9">
        <w:t>Consumers can buy more clothes at cheaper prices</w:t>
      </w:r>
      <w:r w:rsidR="00724258">
        <w:t xml:space="preserve">, which </w:t>
      </w:r>
      <w:r w:rsidR="00055734">
        <w:t xml:space="preserve">leads to overconsumption and overproduction. </w:t>
      </w:r>
      <w:r w:rsidR="00DE5522">
        <w:t xml:space="preserve">Furthermore, </w:t>
      </w:r>
      <w:r w:rsidR="006A14F3">
        <w:t>overconsumption leads to waste</w:t>
      </w:r>
      <w:r w:rsidR="00DE5522">
        <w:t>;</w:t>
      </w:r>
      <w:r w:rsidR="004A5D62">
        <w:t xml:space="preserve"> to be exact</w:t>
      </w:r>
      <w:r w:rsidR="00DE5522">
        <w:t>,</w:t>
      </w:r>
      <w:r w:rsidR="001F4982">
        <w:t xml:space="preserve"> over</w:t>
      </w:r>
      <w:r w:rsidR="004A5D62">
        <w:t xml:space="preserve"> </w:t>
      </w:r>
      <w:r w:rsidR="004A5D62" w:rsidRPr="00366205">
        <w:t>92 million tonnes of textile waste is sent to a landfill</w:t>
      </w:r>
      <w:r w:rsidR="00133D98">
        <w:t>, which is a se</w:t>
      </w:r>
      <w:r w:rsidR="001F4982">
        <w:t>vere</w:t>
      </w:r>
      <w:r w:rsidR="00133D98">
        <w:t xml:space="preserve"> environmental challenge </w:t>
      </w:r>
      <w:r w:rsidR="00313F04">
        <w:t xml:space="preserve">due to </w:t>
      </w:r>
      <w:r w:rsidR="00841837">
        <w:t xml:space="preserve">inadequate </w:t>
      </w:r>
      <w:r w:rsidR="00DE5522">
        <w:t xml:space="preserve">waste infrastructure. </w:t>
      </w:r>
    </w:p>
    <w:p w14:paraId="489F769A" w14:textId="77777777" w:rsidR="00B4074B" w:rsidRDefault="00B4074B" w:rsidP="008F401E">
      <w:pPr>
        <w:pStyle w:val="ListParagraph"/>
        <w:spacing w:line="480" w:lineRule="auto"/>
      </w:pPr>
    </w:p>
    <w:p w14:paraId="73B5B367" w14:textId="18B6DF46" w:rsidR="00D71C4A" w:rsidRDefault="004958F3" w:rsidP="008F401E">
      <w:pPr>
        <w:pStyle w:val="ListParagraph"/>
        <w:numPr>
          <w:ilvl w:val="0"/>
          <w:numId w:val="2"/>
        </w:numPr>
        <w:spacing w:line="480" w:lineRule="auto"/>
      </w:pPr>
      <w:r w:rsidRPr="004958F3">
        <w:t xml:space="preserve">Sustainable Development Goal </w:t>
      </w:r>
      <w:r w:rsidR="00D71C4A">
        <w:t xml:space="preserve">No 13 Climate </w:t>
      </w:r>
      <w:r w:rsidR="006A7610">
        <w:t>C</w:t>
      </w:r>
      <w:r w:rsidR="00D71C4A">
        <w:t>hange</w:t>
      </w:r>
    </w:p>
    <w:p w14:paraId="1BA950B2" w14:textId="014E59D0" w:rsidR="00B05D23" w:rsidRDefault="00BC357C" w:rsidP="008F401E">
      <w:pPr>
        <w:pStyle w:val="ListParagraph"/>
        <w:spacing w:line="480" w:lineRule="auto"/>
      </w:pPr>
      <w:r>
        <w:t xml:space="preserve">There is no avoiding </w:t>
      </w:r>
      <w:r w:rsidR="005A6146">
        <w:t>climate change emergency, and as one of the biggest pol</w:t>
      </w:r>
      <w:r w:rsidR="006B7BA7">
        <w:t>lu</w:t>
      </w:r>
      <w:r w:rsidR="005A6146">
        <w:t>ter</w:t>
      </w:r>
      <w:r w:rsidR="0083021B">
        <w:t>s</w:t>
      </w:r>
      <w:r w:rsidR="006B7BA7">
        <w:t>,</w:t>
      </w:r>
      <w:r w:rsidR="005A6146">
        <w:t xml:space="preserve"> the fashion industry </w:t>
      </w:r>
      <w:r w:rsidR="006B7BA7">
        <w:t>faces many challenges that must</w:t>
      </w:r>
      <w:r w:rsidR="0083021B">
        <w:t xml:space="preserve"> be addressed and overcome.</w:t>
      </w:r>
      <w:r w:rsidR="00D678F2">
        <w:t xml:space="preserve"> Textile production uses natural resources</w:t>
      </w:r>
      <w:r w:rsidR="00763229">
        <w:t>,</w:t>
      </w:r>
      <w:r w:rsidR="00D678F2">
        <w:t xml:space="preserve"> </w:t>
      </w:r>
      <w:r w:rsidR="00226F8C">
        <w:t xml:space="preserve">and its processes </w:t>
      </w:r>
      <w:r w:rsidR="00763229">
        <w:t xml:space="preserve">are responsible for </w:t>
      </w:r>
      <w:r w:rsidR="00226F8C">
        <w:t>greenhouse gas emissions</w:t>
      </w:r>
      <w:r w:rsidR="0076588E">
        <w:t xml:space="preserve"> and</w:t>
      </w:r>
      <w:r w:rsidR="00AB6ED2">
        <w:t xml:space="preserve"> microplastic entering oceans</w:t>
      </w:r>
      <w:r w:rsidR="0076588E">
        <w:t xml:space="preserve">. Cotton production uses </w:t>
      </w:r>
      <w:r w:rsidR="005139F1">
        <w:t>vast amounts of water</w:t>
      </w:r>
      <w:r w:rsidR="00C6041B">
        <w:t>,</w:t>
      </w:r>
      <w:r w:rsidR="005139F1">
        <w:t xml:space="preserve"> creating water scarcity</w:t>
      </w:r>
      <w:r w:rsidR="00C6041B">
        <w:t>. UNICEF</w:t>
      </w:r>
      <w:r w:rsidR="003B2F54">
        <w:t xml:space="preserve"> (20</w:t>
      </w:r>
      <w:r w:rsidR="009553CA">
        <w:t xml:space="preserve">22) </w:t>
      </w:r>
      <w:r w:rsidR="006C639E">
        <w:t xml:space="preserve">stated that limited access to </w:t>
      </w:r>
      <w:r w:rsidR="00011538">
        <w:t xml:space="preserve">fresh water </w:t>
      </w:r>
      <w:r w:rsidR="004E039B">
        <w:t>affects basic human living standards</w:t>
      </w:r>
      <w:r w:rsidR="003A4E9A">
        <w:t>,</w:t>
      </w:r>
      <w:r w:rsidR="004E039B">
        <w:t xml:space="preserve"> such as access to drinking water </w:t>
      </w:r>
      <w:r w:rsidR="00FB04DE">
        <w:t xml:space="preserve">and </w:t>
      </w:r>
      <w:r w:rsidR="004E039B">
        <w:t>hygiene,</w:t>
      </w:r>
      <w:r w:rsidR="00E06C8D">
        <w:t xml:space="preserve"> </w:t>
      </w:r>
      <w:r w:rsidR="009C5963">
        <w:t xml:space="preserve">but </w:t>
      </w:r>
      <w:r w:rsidR="00FB04DE">
        <w:t xml:space="preserve">it </w:t>
      </w:r>
      <w:r w:rsidR="009C5963">
        <w:t xml:space="preserve">also can </w:t>
      </w:r>
      <w:r w:rsidR="00240D34">
        <w:t>lead to di</w:t>
      </w:r>
      <w:r w:rsidR="003A4E9A">
        <w:t xml:space="preserve">seases. </w:t>
      </w:r>
    </w:p>
    <w:p w14:paraId="06093A74" w14:textId="77777777" w:rsidR="007B598E" w:rsidRDefault="007B598E" w:rsidP="008F401E">
      <w:pPr>
        <w:spacing w:line="480" w:lineRule="auto"/>
      </w:pPr>
    </w:p>
    <w:p w14:paraId="40D317F7" w14:textId="774C1EE7" w:rsidR="007B598E" w:rsidRDefault="00E062F8" w:rsidP="008F401E">
      <w:pPr>
        <w:spacing w:line="480" w:lineRule="auto"/>
      </w:pPr>
      <w:r>
        <w:t>As the concern</w:t>
      </w:r>
      <w:r w:rsidR="002D0A1B">
        <w:t>s</w:t>
      </w:r>
      <w:r>
        <w:t xml:space="preserve"> grow</w:t>
      </w:r>
      <w:r w:rsidR="002D0A1B" w:rsidRPr="002D0A1B">
        <w:t xml:space="preserve"> </w:t>
      </w:r>
      <w:r w:rsidR="002D0A1B">
        <w:t>regarding</w:t>
      </w:r>
      <w:r>
        <w:t xml:space="preserve"> the detrimental effects of fast fashion </w:t>
      </w:r>
      <w:r w:rsidR="003E1F30">
        <w:t>o</w:t>
      </w:r>
      <w:r>
        <w:t xml:space="preserve">n the environment and </w:t>
      </w:r>
      <w:r w:rsidR="00000C51">
        <w:t>society, several schemes and innovative ideas have been proposed to tackle</w:t>
      </w:r>
      <w:r w:rsidR="007F4378">
        <w:t xml:space="preserve"> the problems. </w:t>
      </w:r>
      <w:r w:rsidR="007C311A">
        <w:t>Eradica</w:t>
      </w:r>
      <w:r w:rsidR="00000C51">
        <w:t>t</w:t>
      </w:r>
      <w:r w:rsidR="007C311A">
        <w:t xml:space="preserve">ion of fast fashion </w:t>
      </w:r>
      <w:r w:rsidR="0036207A">
        <w:t>may not</w:t>
      </w:r>
      <w:r w:rsidR="007C311A">
        <w:t xml:space="preserve"> be the answer</w:t>
      </w:r>
      <w:r w:rsidR="0036207A">
        <w:t>,</w:t>
      </w:r>
      <w:r w:rsidR="007C311A">
        <w:t xml:space="preserve"> as too many li</w:t>
      </w:r>
      <w:r w:rsidR="0036207A">
        <w:t>velihoods</w:t>
      </w:r>
      <w:r w:rsidR="007C311A">
        <w:t xml:space="preserve"> on both</w:t>
      </w:r>
      <w:r w:rsidR="00C96BDE">
        <w:t xml:space="preserve"> </w:t>
      </w:r>
      <w:r w:rsidR="00415D2C">
        <w:t xml:space="preserve">ends </w:t>
      </w:r>
      <w:r w:rsidR="00C96BDE">
        <w:t xml:space="preserve">of the supply chain depend on it. The challenge is to make fast fashion </w:t>
      </w:r>
      <w:r w:rsidR="000E764C">
        <w:t xml:space="preserve">more ethical and sustainable. </w:t>
      </w:r>
      <w:r w:rsidR="00023C7B">
        <w:t xml:space="preserve">In regards to the feminisation of </w:t>
      </w:r>
      <w:r w:rsidR="00257C40">
        <w:t>employment and gender equality</w:t>
      </w:r>
      <w:r w:rsidR="006A7FD8">
        <w:t>,</w:t>
      </w:r>
      <w:r w:rsidR="00257C40">
        <w:t xml:space="preserve"> </w:t>
      </w:r>
      <w:r w:rsidR="0018407A">
        <w:t xml:space="preserve">it has been suggested that the </w:t>
      </w:r>
      <w:r w:rsidR="006A7FD8">
        <w:t>stakeholders holding the most power</w:t>
      </w:r>
      <w:r w:rsidR="0018407A">
        <w:t xml:space="preserve"> within the fast fashion sector must negotiate</w:t>
      </w:r>
      <w:r w:rsidR="006436CA">
        <w:t xml:space="preserve"> more all-inclusive </w:t>
      </w:r>
      <w:r w:rsidR="006A7FD8">
        <w:t>employment terms</w:t>
      </w:r>
      <w:r w:rsidR="009851F8">
        <w:t>, as many countries</w:t>
      </w:r>
      <w:r w:rsidR="00A77439">
        <w:t xml:space="preserve"> within the supply chain still</w:t>
      </w:r>
      <w:r w:rsidR="009851F8">
        <w:t xml:space="preserve"> </w:t>
      </w:r>
      <w:r w:rsidR="00FD18FE">
        <w:t>have untaxed and unregulated labour market</w:t>
      </w:r>
      <w:r w:rsidR="0067752D">
        <w:t>s</w:t>
      </w:r>
      <w:r w:rsidR="00FD18FE">
        <w:t xml:space="preserve"> (</w:t>
      </w:r>
      <w:r w:rsidR="00783F0E" w:rsidRPr="00783F0E">
        <w:t>Vijeyarasa</w:t>
      </w:r>
      <w:r w:rsidR="00783F0E">
        <w:t xml:space="preserve"> &amp; Liu, 2022).</w:t>
      </w:r>
    </w:p>
    <w:p w14:paraId="4DFE2457" w14:textId="77777777" w:rsidR="0067752D" w:rsidRDefault="0067752D" w:rsidP="008F401E">
      <w:pPr>
        <w:spacing w:line="480" w:lineRule="auto"/>
      </w:pPr>
    </w:p>
    <w:p w14:paraId="1657FB27" w14:textId="1A34B762" w:rsidR="0009547E" w:rsidRDefault="00290AB4" w:rsidP="008F401E">
      <w:pPr>
        <w:spacing w:line="480" w:lineRule="auto"/>
      </w:pPr>
      <w:r>
        <w:t xml:space="preserve">In </w:t>
      </w:r>
      <w:r w:rsidR="002C6C4D">
        <w:t>2012, the Sustainability Clothing Action Plan (SCAP) was established in the UK</w:t>
      </w:r>
      <w:r>
        <w:t xml:space="preserve"> to help </w:t>
      </w:r>
      <w:r w:rsidR="00F02A63">
        <w:t xml:space="preserve">achieve Global Goals. SCAP </w:t>
      </w:r>
      <w:r w:rsidR="00A0238D">
        <w:t>is a collaborative initiative</w:t>
      </w:r>
      <w:r w:rsidR="00E85CD3">
        <w:t xml:space="preserve"> </w:t>
      </w:r>
      <w:r w:rsidR="00DF0440">
        <w:t xml:space="preserve">with over 90 signatories and supporters within the fashion industry. </w:t>
      </w:r>
      <w:r w:rsidR="00177060">
        <w:t xml:space="preserve">The action plan </w:t>
      </w:r>
      <w:r w:rsidR="002C6C4D">
        <w:t>aims</w:t>
      </w:r>
      <w:r w:rsidR="00177060">
        <w:t xml:space="preserve"> to reduce </w:t>
      </w:r>
      <w:r w:rsidR="00390F11">
        <w:t xml:space="preserve">the carbon, water and waste associated with </w:t>
      </w:r>
      <w:r w:rsidR="002C6C4D">
        <w:t>producing</w:t>
      </w:r>
      <w:r w:rsidR="00390F11">
        <w:t xml:space="preserve"> textiles and clothing. </w:t>
      </w:r>
      <w:r w:rsidR="001052B1">
        <w:t>According to SCAP</w:t>
      </w:r>
      <w:r w:rsidR="002C6C4D">
        <w:t>'</w:t>
      </w:r>
      <w:r w:rsidR="001052B1">
        <w:t>s</w:t>
      </w:r>
      <w:r w:rsidR="004B61FB">
        <w:t xml:space="preserve"> 2020 final report</w:t>
      </w:r>
      <w:r w:rsidR="00706EA7">
        <w:t>,</w:t>
      </w:r>
      <w:r w:rsidR="004B61FB">
        <w:t xml:space="preserve"> </w:t>
      </w:r>
      <w:r w:rsidR="00090D17">
        <w:t xml:space="preserve">there was a </w:t>
      </w:r>
      <w:r w:rsidR="00706EA7">
        <w:t>21.6%</w:t>
      </w:r>
      <w:r w:rsidR="00DB5A88">
        <w:t xml:space="preserve"> </w:t>
      </w:r>
      <w:r w:rsidR="00706EA7">
        <w:t>reduction in carbon</w:t>
      </w:r>
      <w:r w:rsidR="00090D17">
        <w:t xml:space="preserve"> and </w:t>
      </w:r>
      <w:r w:rsidR="0066692F">
        <w:t xml:space="preserve">an </w:t>
      </w:r>
      <w:r w:rsidR="00706EA7">
        <w:t>18.2%</w:t>
      </w:r>
      <w:r w:rsidR="00DB5A88">
        <w:t xml:space="preserve"> </w:t>
      </w:r>
      <w:r w:rsidR="00706EA7">
        <w:t>reduction in water</w:t>
      </w:r>
      <w:r w:rsidR="00090D17">
        <w:t xml:space="preserve">. Moreover, </w:t>
      </w:r>
      <w:r w:rsidR="00706EA7">
        <w:t>60%</w:t>
      </w:r>
      <w:r w:rsidR="00DB5A88">
        <w:t xml:space="preserve"> </w:t>
      </w:r>
      <w:r w:rsidR="00706EA7">
        <w:t>of waste target</w:t>
      </w:r>
      <w:r w:rsidR="00870EEF">
        <w:t>s</w:t>
      </w:r>
      <w:r w:rsidR="002C6C4D">
        <w:t xml:space="preserve"> were</w:t>
      </w:r>
      <w:r w:rsidR="00706EA7">
        <w:t xml:space="preserve"> met</w:t>
      </w:r>
      <w:r w:rsidR="00C92F8F">
        <w:t xml:space="preserve"> (</w:t>
      </w:r>
      <w:r w:rsidR="0066692F">
        <w:t xml:space="preserve">WRAP, 2021). </w:t>
      </w:r>
    </w:p>
    <w:p w14:paraId="25B5B5B0" w14:textId="77777777" w:rsidR="003B3E3F" w:rsidRDefault="003B3E3F" w:rsidP="008F401E">
      <w:pPr>
        <w:spacing w:line="480" w:lineRule="auto"/>
      </w:pPr>
    </w:p>
    <w:p w14:paraId="4491C352" w14:textId="0991FFDA" w:rsidR="00A35378" w:rsidRDefault="003B3E3F" w:rsidP="008F401E">
      <w:pPr>
        <w:spacing w:line="480" w:lineRule="auto"/>
      </w:pPr>
      <w:r>
        <w:t xml:space="preserve">Another glimmer of hope to </w:t>
      </w:r>
      <w:r w:rsidR="009803FA">
        <w:t>change the fashion industry was presented by Ellen M</w:t>
      </w:r>
      <w:r w:rsidR="00774D96">
        <w:t>a</w:t>
      </w:r>
      <w:r w:rsidR="009803FA">
        <w:t>cArthur</w:t>
      </w:r>
      <w:r w:rsidR="0053335A">
        <w:t xml:space="preserve"> and The Circular Economy</w:t>
      </w:r>
      <w:r w:rsidR="005B4A55">
        <w:t xml:space="preserve">. </w:t>
      </w:r>
      <w:r w:rsidR="00A35378" w:rsidRPr="00A35378">
        <w:t xml:space="preserve">Ellen created the Ellen MacArthur Foundation, where she discusses problems related to the linear economy of taking, making, using and disposing of. She states that to change the system, we need big ideas. Ellen's Twitter </w:t>
      </w:r>
      <w:r w:rsidR="001002BA">
        <w:t>addresses</w:t>
      </w:r>
      <w:r w:rsidR="00A35378" w:rsidRPr="00A35378">
        <w:t xml:space="preserve"> the need for collaboration with a shared vision. </w:t>
      </w:r>
      <w:r w:rsidR="001002BA">
        <w:t>M</w:t>
      </w:r>
      <w:r w:rsidR="00774D96">
        <w:t>a</w:t>
      </w:r>
      <w:r w:rsidR="001002BA">
        <w:t>cArthur stat</w:t>
      </w:r>
      <w:r w:rsidR="008A6DEB">
        <w:t>es that a system change is needed</w:t>
      </w:r>
      <w:r w:rsidR="00A35378" w:rsidRPr="00A35378">
        <w:t xml:space="preserve"> to move away from the linear economy. And </w:t>
      </w:r>
      <w:r w:rsidR="009864EF">
        <w:t>to do so, the current economy needs to transform</w:t>
      </w:r>
      <w:r w:rsidR="00A35378" w:rsidRPr="00A35378">
        <w:t>. The circular economy is based on three principles: eliminate waste and pollution, circulate products and materials at their highest value and regenerate nature. Eliminate. Circulate. Regenerate</w:t>
      </w:r>
      <w:r w:rsidR="002B2CE1">
        <w:t xml:space="preserve"> </w:t>
      </w:r>
      <w:r w:rsidR="00245B7A" w:rsidRPr="00245B7A">
        <w:t>(Ellen MacArthur Foundation, 2022)</w:t>
      </w:r>
      <w:r w:rsidR="00245B7A">
        <w:t>.</w:t>
      </w:r>
    </w:p>
    <w:p w14:paraId="3A511BF0" w14:textId="1F41F488" w:rsidR="00A727DE" w:rsidRDefault="00945880" w:rsidP="008F401E">
      <w:pPr>
        <w:spacing w:line="480" w:lineRule="auto"/>
      </w:pPr>
      <w:r>
        <w:t>Concerning the fashion industry</w:t>
      </w:r>
      <w:r w:rsidR="00240F09">
        <w:t>,</w:t>
      </w:r>
      <w:r>
        <w:t xml:space="preserve"> the Ellen M</w:t>
      </w:r>
      <w:r w:rsidR="00774D96">
        <w:t>a</w:t>
      </w:r>
      <w:r>
        <w:t xml:space="preserve">cArthur Foundation </w:t>
      </w:r>
      <w:r w:rsidR="00F826C2">
        <w:t xml:space="preserve">states that </w:t>
      </w:r>
      <w:r w:rsidR="00AB7A70">
        <w:t xml:space="preserve">a circular economy could potentially </w:t>
      </w:r>
      <w:r w:rsidR="00240F09">
        <w:t>"</w:t>
      </w:r>
      <w:r w:rsidR="00AB7A70">
        <w:t xml:space="preserve">unlock </w:t>
      </w:r>
      <w:r w:rsidR="0077281D">
        <w:t>a USD 560 billion economic opportunity</w:t>
      </w:r>
      <w:r w:rsidR="00240F09">
        <w:t>"</w:t>
      </w:r>
      <w:r w:rsidR="0077281D">
        <w:t xml:space="preserve"> </w:t>
      </w:r>
      <w:r w:rsidR="007A2A2A">
        <w:t xml:space="preserve">through </w:t>
      </w:r>
      <w:r w:rsidR="00774D96">
        <w:t>"</w:t>
      </w:r>
      <w:r w:rsidR="007A2A2A">
        <w:t xml:space="preserve">new business models </w:t>
      </w:r>
      <w:r w:rsidR="00240F09">
        <w:t xml:space="preserve">and collaboration across the value chain" </w:t>
      </w:r>
      <w:bookmarkStart w:id="1" w:name="_Hlk118742323"/>
      <w:r w:rsidR="00240F09">
        <w:t>(</w:t>
      </w:r>
      <w:r w:rsidR="00774D96">
        <w:t>Ellen MacArthur Foundation, 2022)</w:t>
      </w:r>
      <w:bookmarkEnd w:id="1"/>
      <w:r w:rsidR="00774D96">
        <w:t xml:space="preserve">. </w:t>
      </w:r>
      <w:r w:rsidR="004D7FC9">
        <w:t>The new circular economy</w:t>
      </w:r>
      <w:r w:rsidR="00087487">
        <w:t xml:space="preserve"> would ensure that clothing is durable and can withstand time and use</w:t>
      </w:r>
      <w:r w:rsidR="00002843">
        <w:t>. F</w:t>
      </w:r>
      <w:r w:rsidR="00C05219">
        <w:t>urthermore</w:t>
      </w:r>
      <w:r w:rsidR="00002843">
        <w:t>,</w:t>
      </w:r>
      <w:r w:rsidR="00C05219">
        <w:t xml:space="preserve"> new business models </w:t>
      </w:r>
      <w:r w:rsidR="009A586C">
        <w:t>such as clothing rental, subscription and peer</w:t>
      </w:r>
      <w:r w:rsidR="00002843">
        <w:t>-to-</w:t>
      </w:r>
      <w:r w:rsidR="009A586C">
        <w:t xml:space="preserve">peer sharing </w:t>
      </w:r>
      <w:r w:rsidR="00AA3D27">
        <w:t>would enable consumer</w:t>
      </w:r>
      <w:r w:rsidR="00AD0571">
        <w:t xml:space="preserve">s to obtain the clothing. </w:t>
      </w:r>
    </w:p>
    <w:p w14:paraId="3710FB7E" w14:textId="5A4B2851" w:rsidR="0012774E" w:rsidRDefault="00A727DE" w:rsidP="008F401E">
      <w:pPr>
        <w:spacing w:line="480" w:lineRule="auto"/>
      </w:pPr>
      <w:r>
        <w:t xml:space="preserve">It has to be noted that </w:t>
      </w:r>
      <w:r w:rsidR="000B3AA3">
        <w:t>the circular economy heavily relies on the societal mind shift when it comes to</w:t>
      </w:r>
      <w:r w:rsidR="00F11F02">
        <w:t xml:space="preserve"> </w:t>
      </w:r>
      <w:r w:rsidR="008416F8">
        <w:t xml:space="preserve">the fashion industry. Consumers </w:t>
      </w:r>
      <w:r w:rsidR="005C607E">
        <w:t>must</w:t>
      </w:r>
      <w:r w:rsidR="00A11C99">
        <w:t xml:space="preserve"> change their </w:t>
      </w:r>
      <w:r w:rsidR="0076075C">
        <w:t>perception of fast fashion</w:t>
      </w:r>
      <w:r w:rsidR="00BC51D4">
        <w:t xml:space="preserve"> and </w:t>
      </w:r>
      <w:r w:rsidR="000B3AA3">
        <w:lastRenderedPageBreak/>
        <w:t>ack</w:t>
      </w:r>
      <w:r w:rsidR="00787317">
        <w:t>now</w:t>
      </w:r>
      <w:r w:rsidR="000B3AA3">
        <w:t xml:space="preserve">ledge </w:t>
      </w:r>
      <w:r w:rsidR="00BC51D4">
        <w:t>the negative impact of fast fashion</w:t>
      </w:r>
      <w:r w:rsidR="008C38DB">
        <w:t xml:space="preserve"> and its ethicality</w:t>
      </w:r>
      <w:r w:rsidR="00B52195">
        <w:t>. It is believed that fast fashion</w:t>
      </w:r>
      <w:r w:rsidR="00C14F08">
        <w:t xml:space="preserve"> is</w:t>
      </w:r>
      <w:r w:rsidR="00FB5F2A">
        <w:t xml:space="preserve"> also</w:t>
      </w:r>
      <w:r w:rsidR="00C33461">
        <w:t xml:space="preserve"> a </w:t>
      </w:r>
      <w:r w:rsidR="00B52195">
        <w:t>consumer</w:t>
      </w:r>
      <w:r w:rsidR="00C14F08">
        <w:t>-</w:t>
      </w:r>
      <w:r w:rsidR="00B52195">
        <w:t xml:space="preserve">driven </w:t>
      </w:r>
      <w:r w:rsidR="00C33461">
        <w:t>approach</w:t>
      </w:r>
      <w:r w:rsidR="00084C87">
        <w:t xml:space="preserve"> as oppose</w:t>
      </w:r>
      <w:r w:rsidR="008F0649">
        <w:t>d</w:t>
      </w:r>
      <w:r w:rsidR="00084C87">
        <w:t xml:space="preserve"> to being seen </w:t>
      </w:r>
      <w:r w:rsidR="00FB5F2A">
        <w:t xml:space="preserve">as </w:t>
      </w:r>
      <w:r w:rsidR="00084C87">
        <w:t>a s</w:t>
      </w:r>
      <w:r w:rsidR="008F0649">
        <w:t>upplier</w:t>
      </w:r>
      <w:r w:rsidR="00084C87">
        <w:t xml:space="preserve">-driven approach only. </w:t>
      </w:r>
      <w:r w:rsidR="000834CE">
        <w:t>H</w:t>
      </w:r>
      <w:r w:rsidR="00B52195">
        <w:t>owever, not enough studies ha</w:t>
      </w:r>
      <w:r w:rsidR="000834CE">
        <w:t>ve</w:t>
      </w:r>
      <w:r w:rsidR="00B52195">
        <w:t xml:space="preserve"> been performed to </w:t>
      </w:r>
      <w:r w:rsidR="000834CE">
        <w:t>understand the full</w:t>
      </w:r>
      <w:r w:rsidR="005F5991">
        <w:t xml:space="preserve"> extent of consumer perception of fast fashion.</w:t>
      </w:r>
    </w:p>
    <w:p w14:paraId="3DD0E778" w14:textId="4B23CA34" w:rsidR="00945880" w:rsidRDefault="005F5991" w:rsidP="008F401E">
      <w:pPr>
        <w:spacing w:line="480" w:lineRule="auto"/>
      </w:pPr>
      <w:r>
        <w:t xml:space="preserve"> </w:t>
      </w:r>
      <w:r w:rsidR="00B52195">
        <w:t xml:space="preserve"> </w:t>
      </w:r>
    </w:p>
    <w:p w14:paraId="24D94E5A" w14:textId="77777777" w:rsidR="005B7639" w:rsidRDefault="005B7639" w:rsidP="008F401E">
      <w:pPr>
        <w:spacing w:line="480" w:lineRule="auto"/>
      </w:pPr>
    </w:p>
    <w:p w14:paraId="67BFA293" w14:textId="2C7AA728" w:rsidR="005B7639" w:rsidRDefault="005B7639" w:rsidP="008F401E">
      <w:pPr>
        <w:spacing w:line="480" w:lineRule="auto"/>
      </w:pPr>
      <w:r>
        <w:rPr>
          <w:noProof/>
        </w:rPr>
        <w:drawing>
          <wp:anchor distT="0" distB="0" distL="114300" distR="114300" simplePos="0" relativeHeight="251664384" behindDoc="1" locked="0" layoutInCell="1" allowOverlap="1" wp14:anchorId="6485B0BA" wp14:editId="15F589BF">
            <wp:simplePos x="0" y="0"/>
            <wp:positionH relativeFrom="column">
              <wp:posOffset>-76200</wp:posOffset>
            </wp:positionH>
            <wp:positionV relativeFrom="paragraph">
              <wp:posOffset>0</wp:posOffset>
            </wp:positionV>
            <wp:extent cx="5731510" cy="3829050"/>
            <wp:effectExtent l="0" t="0" r="2540" b="0"/>
            <wp:wrapTight wrapText="bothSides">
              <wp:wrapPolygon edited="0">
                <wp:start x="0" y="0"/>
                <wp:lineTo x="0" y="21493"/>
                <wp:lineTo x="21538" y="21493"/>
                <wp:lineTo x="21538"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9050"/>
                    </a:xfrm>
                    <a:prstGeom prst="rect">
                      <a:avLst/>
                    </a:prstGeom>
                  </pic:spPr>
                </pic:pic>
              </a:graphicData>
            </a:graphic>
            <wp14:sizeRelH relativeFrom="margin">
              <wp14:pctWidth>0</wp14:pctWidth>
            </wp14:sizeRelH>
            <wp14:sizeRelV relativeFrom="margin">
              <wp14:pctHeight>0</wp14:pctHeight>
            </wp14:sizeRelV>
          </wp:anchor>
        </w:drawing>
      </w:r>
    </w:p>
    <w:p w14:paraId="74F84B82" w14:textId="6FC4CF81" w:rsidR="005B7639" w:rsidRDefault="00C71540" w:rsidP="008F401E">
      <w:pPr>
        <w:spacing w:line="480" w:lineRule="auto"/>
      </w:pPr>
      <w:r>
        <w:rPr>
          <w:noProof/>
        </w:rPr>
        <mc:AlternateContent>
          <mc:Choice Requires="wps">
            <w:drawing>
              <wp:anchor distT="45720" distB="45720" distL="114300" distR="114300" simplePos="0" relativeHeight="251666432" behindDoc="0" locked="0" layoutInCell="1" allowOverlap="1" wp14:anchorId="6F45DA2A" wp14:editId="04C6956B">
                <wp:simplePos x="0" y="0"/>
                <wp:positionH relativeFrom="margin">
                  <wp:posOffset>1310640</wp:posOffset>
                </wp:positionH>
                <wp:positionV relativeFrom="paragraph">
                  <wp:posOffset>12065</wp:posOffset>
                </wp:positionV>
                <wp:extent cx="4663440" cy="327660"/>
                <wp:effectExtent l="0" t="0" r="381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3440" cy="327660"/>
                        </a:xfrm>
                        <a:prstGeom prst="rect">
                          <a:avLst/>
                        </a:prstGeom>
                        <a:solidFill>
                          <a:srgbClr val="FFFFFF"/>
                        </a:solidFill>
                        <a:ln w="9525">
                          <a:noFill/>
                          <a:miter lim="800000"/>
                          <a:headEnd/>
                          <a:tailEnd/>
                        </a:ln>
                      </wps:spPr>
                      <wps:txbx>
                        <w:txbxContent>
                          <w:p w14:paraId="4DE1037E" w14:textId="413675DC" w:rsidR="00C71540" w:rsidRPr="00AA6509" w:rsidRDefault="00C71540">
                            <w:pPr>
                              <w:rPr>
                                <w:sz w:val="20"/>
                                <w:szCs w:val="20"/>
                              </w:rPr>
                            </w:pPr>
                            <w:r w:rsidRPr="00AA6509">
                              <w:rPr>
                                <w:sz w:val="20"/>
                                <w:szCs w:val="20"/>
                              </w:rPr>
                              <w:t xml:space="preserve">Figure 3: Circular </w:t>
                            </w:r>
                            <w:r w:rsidR="00AA6509" w:rsidRPr="00AA6509">
                              <w:rPr>
                                <w:sz w:val="20"/>
                                <w:szCs w:val="20"/>
                              </w:rPr>
                              <w:t>e</w:t>
                            </w:r>
                            <w:r w:rsidRPr="00AA6509">
                              <w:rPr>
                                <w:sz w:val="20"/>
                                <w:szCs w:val="20"/>
                              </w:rPr>
                              <w:t xml:space="preserve">conomy </w:t>
                            </w:r>
                            <w:r w:rsidR="00AA6509" w:rsidRPr="00AA6509">
                              <w:rPr>
                                <w:sz w:val="20"/>
                                <w:szCs w:val="20"/>
                              </w:rPr>
                              <w:t xml:space="preserve">systems diagram, </w:t>
                            </w:r>
                            <w:r w:rsidR="008F401E">
                              <w:rPr>
                                <w:sz w:val="20"/>
                                <w:szCs w:val="20"/>
                              </w:rPr>
                              <w:t>(</w:t>
                            </w:r>
                            <w:r w:rsidR="00AA6509" w:rsidRPr="00AA6509">
                              <w:rPr>
                                <w:sz w:val="20"/>
                                <w:szCs w:val="20"/>
                              </w:rPr>
                              <w:t>Ellen MacArthur Foundation</w:t>
                            </w:r>
                            <w:r w:rsidR="008F401E">
                              <w:rPr>
                                <w:sz w:val="20"/>
                                <w:szCs w:val="20"/>
                              </w:rPr>
                              <w:t xml:space="preserve">, </w:t>
                            </w:r>
                            <w:r w:rsidR="008F401E" w:rsidRPr="008F401E">
                              <w:rPr>
                                <w:sz w:val="20"/>
                                <w:szCs w:val="20"/>
                              </w:rPr>
                              <w: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5DA2A" id="_x0000_s1029" type="#_x0000_t202" style="position:absolute;margin-left:103.2pt;margin-top:.95pt;width:367.2pt;height:25.8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" stroked="f">
                <v:textbox>
                  <w:txbxContent>
                    <w:p w14:paraId="4DE1037E" w14:textId="413675DC" w:rsidR="00C71540" w:rsidRPr="00AA6509" w:rsidRDefault="00C71540">
                      <w:pPr>
                        <w:rPr>
                          <w:sz w:val="20"/>
                          <w:szCs w:val="20"/>
                        </w:rPr>
                      </w:pPr>
                      <w:r w:rsidRPr="00AA6509">
                        <w:rPr>
                          <w:sz w:val="20"/>
                          <w:szCs w:val="20"/>
                        </w:rPr>
                        <w:t xml:space="preserve">Figure 3: Circular </w:t>
                      </w:r>
                      <w:r w:rsidR="00AA6509" w:rsidRPr="00AA6509">
                        <w:rPr>
                          <w:sz w:val="20"/>
                          <w:szCs w:val="20"/>
                        </w:rPr>
                        <w:t>e</w:t>
                      </w:r>
                      <w:r w:rsidRPr="00AA6509">
                        <w:rPr>
                          <w:sz w:val="20"/>
                          <w:szCs w:val="20"/>
                        </w:rPr>
                        <w:t xml:space="preserve">conomy </w:t>
                      </w:r>
                      <w:r w:rsidR="00AA6509" w:rsidRPr="00AA6509">
                        <w:rPr>
                          <w:sz w:val="20"/>
                          <w:szCs w:val="20"/>
                        </w:rPr>
                        <w:t xml:space="preserve">systems diagram, </w:t>
                      </w:r>
                      <w:r w:rsidR="008F401E">
                        <w:rPr>
                          <w:sz w:val="20"/>
                          <w:szCs w:val="20"/>
                        </w:rPr>
                        <w:t>(</w:t>
                      </w:r>
                      <w:r w:rsidR="00AA6509" w:rsidRPr="00AA6509">
                        <w:rPr>
                          <w:sz w:val="20"/>
                          <w:szCs w:val="20"/>
                        </w:rPr>
                        <w:t>Ellen MacArthur Foundation</w:t>
                      </w:r>
                      <w:r w:rsidR="008F401E">
                        <w:rPr>
                          <w:sz w:val="20"/>
                          <w:szCs w:val="20"/>
                        </w:rPr>
                        <w:t xml:space="preserve">, </w:t>
                      </w:r>
                      <w:r w:rsidR="008F401E" w:rsidRPr="008F401E">
                        <w:rPr>
                          <w:sz w:val="20"/>
                          <w:szCs w:val="20"/>
                        </w:rPr>
                        <w:t>2019).</w:t>
                      </w:r>
                    </w:p>
                  </w:txbxContent>
                </v:textbox>
                <w10:wrap type="square" anchorx="margin"/>
              </v:shape>
            </w:pict>
          </mc:Fallback>
        </mc:AlternateContent>
      </w:r>
    </w:p>
    <w:p w14:paraId="619815A3" w14:textId="77777777" w:rsidR="005B7639" w:rsidRDefault="005B7639" w:rsidP="008F401E">
      <w:pPr>
        <w:spacing w:line="480" w:lineRule="auto"/>
      </w:pPr>
    </w:p>
    <w:p w14:paraId="15F89123" w14:textId="77777777" w:rsidR="005B7639" w:rsidRDefault="005B7639" w:rsidP="008F401E">
      <w:pPr>
        <w:spacing w:line="480" w:lineRule="auto"/>
      </w:pPr>
    </w:p>
    <w:p w14:paraId="37E5DB31" w14:textId="08B22DA3" w:rsidR="000701DD" w:rsidRDefault="00E422A9" w:rsidP="008F401E">
      <w:pPr>
        <w:spacing w:line="480" w:lineRule="auto"/>
      </w:pPr>
      <w:r>
        <w:t xml:space="preserve">The fast fashion concept uses linear economy principles </w:t>
      </w:r>
      <w:r w:rsidR="00CA2157">
        <w:t>of taking, making, using and disposing</w:t>
      </w:r>
      <w:r w:rsidR="0042194A">
        <w:t xml:space="preserve"> of</w:t>
      </w:r>
      <w:r w:rsidR="00CA2157">
        <w:t xml:space="preserve">, without consideration for the </w:t>
      </w:r>
      <w:r w:rsidR="0042194A">
        <w:t>environmental o</w:t>
      </w:r>
      <w:r w:rsidR="0065084C">
        <w:t>r</w:t>
      </w:r>
      <w:r w:rsidR="0042194A">
        <w:t xml:space="preserve"> social implication</w:t>
      </w:r>
      <w:r w:rsidR="0065084C">
        <w:t>s</w:t>
      </w:r>
      <w:r w:rsidR="0042194A">
        <w:t xml:space="preserve">. </w:t>
      </w:r>
      <w:r w:rsidR="0065084C">
        <w:t>The true cost of fast fashion is not paid by the consumers but rather</w:t>
      </w:r>
      <w:r w:rsidR="00A30D04">
        <w:t xml:space="preserve"> by</w:t>
      </w:r>
      <w:r w:rsidR="0065084C">
        <w:t xml:space="preserve"> the </w:t>
      </w:r>
      <w:r w:rsidR="00D4495C">
        <w:t>workers</w:t>
      </w:r>
      <w:r w:rsidR="00A30D04">
        <w:t>,</w:t>
      </w:r>
      <w:r w:rsidR="00D4495C">
        <w:t xml:space="preserve"> </w:t>
      </w:r>
      <w:r w:rsidR="00A30D04">
        <w:t>especially in developing countries at the bottom of the supply chain. Moreover</w:t>
      </w:r>
      <w:r w:rsidR="00302146">
        <w:t>,</w:t>
      </w:r>
      <w:r w:rsidR="00A30D04">
        <w:t xml:space="preserve"> our planet suffers </w:t>
      </w:r>
      <w:r w:rsidR="00302146">
        <w:t xml:space="preserve">due to </w:t>
      </w:r>
      <w:r w:rsidR="00302146">
        <w:lastRenderedPageBreak/>
        <w:t>overproduction and overconsumption</w:t>
      </w:r>
      <w:r w:rsidR="00565ADC">
        <w:t>,</w:t>
      </w:r>
      <w:r w:rsidR="00CC3B49">
        <w:t xml:space="preserve"> and unfortunately</w:t>
      </w:r>
      <w:r w:rsidR="0085744F">
        <w:t>,</w:t>
      </w:r>
      <w:r w:rsidR="00CC3B49">
        <w:t xml:space="preserve"> if nothing changes</w:t>
      </w:r>
      <w:r w:rsidR="00565ADC">
        <w:t>,</w:t>
      </w:r>
      <w:r w:rsidR="00CC3B49">
        <w:t xml:space="preserve"> </w:t>
      </w:r>
      <w:r w:rsidR="0085744F">
        <w:t xml:space="preserve">the damages will be unreversible </w:t>
      </w:r>
      <w:r w:rsidR="00565ADC">
        <w:t>and unstoppable. The challenges are real</w:t>
      </w:r>
      <w:r w:rsidR="00741E1F">
        <w:t xml:space="preserve"> - t</w:t>
      </w:r>
      <w:r w:rsidR="00B15C32">
        <w:t>he fashion industry as a whole need</w:t>
      </w:r>
      <w:r w:rsidR="00741E1F">
        <w:t>s</w:t>
      </w:r>
      <w:r w:rsidR="00B15C32">
        <w:t xml:space="preserve"> to </w:t>
      </w:r>
      <w:r w:rsidR="00741E1F">
        <w:t xml:space="preserve">have an overhaul. </w:t>
      </w:r>
      <w:r w:rsidR="007A2013">
        <w:t>As proposed by the Ellen MacArthur Foundation</w:t>
      </w:r>
      <w:r w:rsidR="00861C58">
        <w:t>,</w:t>
      </w:r>
      <w:r w:rsidR="007A2013">
        <w:t xml:space="preserve"> there are ways </w:t>
      </w:r>
      <w:r w:rsidR="00C31E5C">
        <w:t xml:space="preserve">in which change can happen. </w:t>
      </w:r>
      <w:r w:rsidR="008825D8">
        <w:t xml:space="preserve">However, </w:t>
      </w:r>
      <w:r w:rsidR="0014721B">
        <w:t xml:space="preserve">one of the main challenges is consumer behaviour </w:t>
      </w:r>
      <w:r w:rsidR="003E2D8C">
        <w:t xml:space="preserve">and how it is linked to </w:t>
      </w:r>
      <w:r w:rsidR="009C4850">
        <w:t>being a</w:t>
      </w:r>
      <w:r w:rsidR="003E2D8C">
        <w:t xml:space="preserve"> driving factor behind fast fashion</w:t>
      </w:r>
      <w:r w:rsidR="0040412E">
        <w:t xml:space="preserve"> along with the supplier</w:t>
      </w:r>
      <w:r w:rsidR="0031556C">
        <w:t>–</w:t>
      </w:r>
      <w:r w:rsidR="0040412E">
        <w:t>driven approach.</w:t>
      </w:r>
      <w:r w:rsidR="003E2D8C">
        <w:t xml:space="preserve"> </w:t>
      </w:r>
      <w:r w:rsidR="008E53FD">
        <w:t>Consumers</w:t>
      </w:r>
      <w:r w:rsidR="00787912">
        <w:t xml:space="preserve"> have to become more aware </w:t>
      </w:r>
      <w:r w:rsidR="004E4488">
        <w:t>of</w:t>
      </w:r>
      <w:r w:rsidR="00787912">
        <w:t xml:space="preserve"> </w:t>
      </w:r>
      <w:r w:rsidR="004E4488">
        <w:t xml:space="preserve">their fashion consumption. </w:t>
      </w:r>
      <w:r w:rsidR="00EA3D42">
        <w:t xml:space="preserve">Question </w:t>
      </w:r>
      <w:r w:rsidR="00453F4C">
        <w:t>where they buy clothes</w:t>
      </w:r>
      <w:r w:rsidR="00FD5380">
        <w:t xml:space="preserve">, their quality and how often they make purchases. </w:t>
      </w:r>
    </w:p>
    <w:p w14:paraId="5C8E3D48" w14:textId="7A9D0481" w:rsidR="004B3217" w:rsidRDefault="006C2B67" w:rsidP="008F401E">
      <w:pPr>
        <w:spacing w:line="480" w:lineRule="auto"/>
      </w:pPr>
      <w:r>
        <w:t xml:space="preserve">However, in the same instance, </w:t>
      </w:r>
      <w:r w:rsidR="0037284F">
        <w:t>the economic development of countries such as India</w:t>
      </w:r>
      <w:r w:rsidR="00333493">
        <w:t xml:space="preserve"> and </w:t>
      </w:r>
      <w:r w:rsidR="007702EC">
        <w:t>Chi</w:t>
      </w:r>
      <w:r w:rsidR="0086218E">
        <w:t>n</w:t>
      </w:r>
      <w:r w:rsidR="007702EC">
        <w:t xml:space="preserve">a </w:t>
      </w:r>
      <w:r w:rsidR="0086218E">
        <w:t>must</w:t>
      </w:r>
      <w:r w:rsidR="007702EC">
        <w:t xml:space="preserve"> be addressed. </w:t>
      </w:r>
      <w:r w:rsidR="00C619EA">
        <w:t xml:space="preserve">Fast fashion eradication in those countries would have </w:t>
      </w:r>
      <w:r w:rsidR="005F02AB">
        <w:t>enormous</w:t>
      </w:r>
      <w:r w:rsidR="00C619EA">
        <w:t xml:space="preserve"> implication</w:t>
      </w:r>
      <w:r w:rsidR="00F01E31">
        <w:t xml:space="preserve">s for workers' livelihoods. </w:t>
      </w:r>
      <w:r w:rsidR="00834406">
        <w:t xml:space="preserve">Many families in those countries rely on income from employment in </w:t>
      </w:r>
      <w:r w:rsidR="00D21075">
        <w:t xml:space="preserve">textile factories. </w:t>
      </w:r>
      <w:r w:rsidR="007F27ED">
        <w:t xml:space="preserve">Regardless of how bad those </w:t>
      </w:r>
      <w:r w:rsidR="00E8066A">
        <w:t xml:space="preserve">factories are, there is no denying that millions of people depend on </w:t>
      </w:r>
      <w:r w:rsidR="005B4828">
        <w:t>them</w:t>
      </w:r>
      <w:r w:rsidR="00E8066A">
        <w:t xml:space="preserve">. </w:t>
      </w:r>
      <w:r w:rsidR="006167F3">
        <w:t>Therefore, the fashion</w:t>
      </w:r>
      <w:r w:rsidR="00BC78FF">
        <w:t xml:space="preserve"> industry</w:t>
      </w:r>
      <w:r w:rsidR="006167F3">
        <w:t xml:space="preserve"> overhaul</w:t>
      </w:r>
      <w:r w:rsidR="00733D2E">
        <w:t xml:space="preserve"> </w:t>
      </w:r>
      <w:r w:rsidR="005F02AB">
        <w:t>is much more complex tha</w:t>
      </w:r>
      <w:r w:rsidR="005B4828">
        <w:t>n</w:t>
      </w:r>
      <w:r w:rsidR="005F02AB">
        <w:t xml:space="preserve"> just </w:t>
      </w:r>
      <w:r w:rsidR="005B4828">
        <w:t xml:space="preserve">stopping fast fashion practices. </w:t>
      </w:r>
      <w:r w:rsidR="0022212D">
        <w:t xml:space="preserve">The proposed solutions must </w:t>
      </w:r>
      <w:r w:rsidR="00A1400B">
        <w:t xml:space="preserve">address every aspect of </w:t>
      </w:r>
      <w:r w:rsidR="00BC78FF">
        <w:t xml:space="preserve">the </w:t>
      </w:r>
      <w:r w:rsidR="00A1400B">
        <w:t>fas</w:t>
      </w:r>
      <w:r w:rsidR="004B08CE">
        <w:t xml:space="preserve">t fashion supply chain and </w:t>
      </w:r>
      <w:r w:rsidR="00BC78FF">
        <w:t>en</w:t>
      </w:r>
      <w:r w:rsidR="004B08CE">
        <w:t xml:space="preserve">sure that all stakeholders </w:t>
      </w:r>
      <w:r w:rsidR="00130BED">
        <w:t>will benefit from the change. It</w:t>
      </w:r>
      <w:r w:rsidR="00BC78FF">
        <w:t xml:space="preserve"> i</w:t>
      </w:r>
      <w:r w:rsidR="00130BED">
        <w:t xml:space="preserve">s a massive challenge </w:t>
      </w:r>
      <w:r w:rsidR="00BC78FF">
        <w:t>that should not be taken lightly</w:t>
      </w:r>
      <w:r w:rsidR="004E52F4">
        <w:t xml:space="preserve">, and perhaps that is why </w:t>
      </w:r>
      <w:r w:rsidR="001A532B">
        <w:t xml:space="preserve">the progress </w:t>
      </w:r>
      <w:r w:rsidR="00C824E3">
        <w:t>in</w:t>
      </w:r>
      <w:r w:rsidR="001A532B">
        <w:t xml:space="preserve"> </w:t>
      </w:r>
      <w:r w:rsidR="00C824E3">
        <w:t>tackling</w:t>
      </w:r>
      <w:r w:rsidR="001A532B">
        <w:t xml:space="preserve"> the </w:t>
      </w:r>
      <w:r w:rsidR="00E60460">
        <w:t>advers</w:t>
      </w:r>
      <w:r w:rsidR="001A532B">
        <w:t xml:space="preserve">e </w:t>
      </w:r>
      <w:r w:rsidR="00C824E3">
        <w:t xml:space="preserve">effects of fast fashion is slow. </w:t>
      </w:r>
    </w:p>
    <w:p w14:paraId="204B8292" w14:textId="77777777" w:rsidR="00EA16EA" w:rsidRDefault="00EA16EA"/>
    <w:p w14:paraId="359FD970" w14:textId="506576B4" w:rsidR="00EA16EA" w:rsidRDefault="00EA16EA">
      <w:r>
        <w:br w:type="page"/>
      </w:r>
    </w:p>
    <w:p w14:paraId="5F87A923" w14:textId="7EA77380" w:rsidR="00EA16EA" w:rsidRDefault="00EA16EA">
      <w:r>
        <w:lastRenderedPageBreak/>
        <w:t>References:</w:t>
      </w:r>
    </w:p>
    <w:p w14:paraId="1BA2456A" w14:textId="77777777" w:rsidR="00EA16EA" w:rsidRDefault="00EA16EA"/>
    <w:p w14:paraId="3EB55A87" w14:textId="77777777" w:rsidR="00FD22CC" w:rsidRPr="00EA16EA" w:rsidRDefault="00FD22CC" w:rsidP="00EA16EA">
      <w:pPr>
        <w:ind w:left="720" w:hanging="720"/>
      </w:pPr>
      <w:r w:rsidRPr="00EA16EA">
        <w:t xml:space="preserve">Black, S. and Eckert, C.M., (2010). </w:t>
      </w:r>
      <w:r>
        <w:t>'</w:t>
      </w:r>
      <w:r w:rsidRPr="00EA16EA">
        <w:t>Developing considerate design: Meeting individual fashion and clothing needs within a framework of sustainability.</w:t>
      </w:r>
      <w:r>
        <w:t>'</w:t>
      </w:r>
      <w:r w:rsidRPr="00EA16EA">
        <w:t xml:space="preserve"> In </w:t>
      </w:r>
      <w:r w:rsidRPr="00EA16EA">
        <w:rPr>
          <w:i/>
          <w:iCs/>
        </w:rPr>
        <w:t>Handbook of Research in Mass Customization and Personali</w:t>
      </w:r>
      <w:r>
        <w:rPr>
          <w:i/>
          <w:iCs/>
        </w:rPr>
        <w:t>s</w:t>
      </w:r>
      <w:r w:rsidRPr="00EA16EA">
        <w:rPr>
          <w:i/>
          <w:iCs/>
        </w:rPr>
        <w:t>ation: (In 2 Volumes)</w:t>
      </w:r>
      <w:r w:rsidRPr="00EA16EA">
        <w:t> (pp. 813-832). (Accessed: 05/11/2022)</w:t>
      </w:r>
    </w:p>
    <w:p w14:paraId="4E5EBCB1" w14:textId="77777777" w:rsidR="00FD22CC" w:rsidRDefault="00FD22CC" w:rsidP="0009596C">
      <w:pPr>
        <w:ind w:left="720" w:hanging="720"/>
      </w:pPr>
      <w:r>
        <w:t xml:space="preserve">Canva, (2022). Textile Waste. Free image created in Canva. </w:t>
      </w:r>
    </w:p>
    <w:p w14:paraId="2379AF5D" w14:textId="77777777" w:rsidR="00FD22CC" w:rsidRDefault="00FD22CC" w:rsidP="0009596C">
      <w:pPr>
        <w:ind w:left="720" w:hanging="720"/>
      </w:pPr>
      <w:r>
        <w:t xml:space="preserve">Ellen MacArthur Foundation, (2019). Circular economy systems diagram. Available at: </w:t>
      </w:r>
      <w:hyperlink r:id="rId11" w:history="1">
        <w:r w:rsidRPr="00440EAC">
          <w:rPr>
            <w:rStyle w:val="Hyperlink"/>
          </w:rPr>
          <w:t>https://ellenmacarthurfoundation.org/circular-economy-diagram</w:t>
        </w:r>
      </w:hyperlink>
      <w:r>
        <w:t xml:space="preserve"> (Accessed: 07/11/2022)</w:t>
      </w:r>
    </w:p>
    <w:p w14:paraId="0E494D31" w14:textId="77777777" w:rsidR="00FD22CC" w:rsidRPr="00EA16EA" w:rsidRDefault="00FD22CC" w:rsidP="00EA16EA">
      <w:pPr>
        <w:ind w:left="720" w:hanging="720"/>
      </w:pPr>
      <w:r w:rsidRPr="00EA16EA">
        <w:t xml:space="preserve">Ellen MacArthur Foundation, (2022). [Twitter]. Available at: </w:t>
      </w:r>
      <w:hyperlink r:id="rId12" w:history="1">
        <w:r w:rsidRPr="00EA16EA">
          <w:rPr>
            <w:rStyle w:val="Hyperlink"/>
          </w:rPr>
          <w:t>https://twitter.com/circulareconomy</w:t>
        </w:r>
      </w:hyperlink>
      <w:r w:rsidRPr="00EA16EA">
        <w:t xml:space="preserve"> </w:t>
      </w:r>
      <w:bookmarkStart w:id="2" w:name="_Hlk118713102"/>
      <w:r w:rsidRPr="00EA16EA">
        <w:t>(Accessed: 07/11/2022)</w:t>
      </w:r>
      <w:bookmarkEnd w:id="2"/>
    </w:p>
    <w:p w14:paraId="2D231270" w14:textId="77777777" w:rsidR="00FD22CC" w:rsidRPr="00EA16EA" w:rsidRDefault="00FD22CC" w:rsidP="00EA16EA">
      <w:pPr>
        <w:ind w:left="720" w:hanging="720"/>
      </w:pPr>
      <w:r w:rsidRPr="00EA16EA">
        <w:t xml:space="preserve">Ellen MacArthur Foundation, (2022). </w:t>
      </w:r>
      <w:r>
        <w:t>'</w:t>
      </w:r>
      <w:r w:rsidRPr="00EA16EA">
        <w:t>Fashion and the Circular Economy.</w:t>
      </w:r>
      <w:r>
        <w:t>'</w:t>
      </w:r>
      <w:r w:rsidRPr="00EA16EA">
        <w:t xml:space="preserve"> Available at: </w:t>
      </w:r>
      <w:hyperlink r:id="rId13" w:history="1">
        <w:r w:rsidRPr="00EA16EA">
          <w:rPr>
            <w:rStyle w:val="Hyperlink"/>
          </w:rPr>
          <w:t>https://archive.ellenmacarthurfoundation.org/explore/fashion-and-the-circular-economy</w:t>
        </w:r>
      </w:hyperlink>
      <w:r w:rsidRPr="00EA16EA">
        <w:t xml:space="preserve"> (Accessed: 07/11/2022)</w:t>
      </w:r>
    </w:p>
    <w:p w14:paraId="35873106" w14:textId="77777777" w:rsidR="00FD22CC" w:rsidRPr="00EA16EA" w:rsidRDefault="00FD22CC" w:rsidP="00EA16EA">
      <w:pPr>
        <w:ind w:left="720" w:hanging="720"/>
      </w:pPr>
      <w:r w:rsidRPr="00EA16EA">
        <w:t xml:space="preserve">Igini, M. (2022). </w:t>
      </w:r>
      <w:r>
        <w:t>'</w:t>
      </w:r>
      <w:r w:rsidRPr="00EA16EA">
        <w:t>10 Stunning Fast Fashion Waste Statistics.</w:t>
      </w:r>
      <w:r>
        <w:t>'</w:t>
      </w:r>
      <w:r w:rsidRPr="00EA16EA">
        <w:t xml:space="preserve"> </w:t>
      </w:r>
      <w:r w:rsidRPr="00EA16EA">
        <w:rPr>
          <w:i/>
          <w:iCs/>
        </w:rPr>
        <w:t>Earth.Org.</w:t>
      </w:r>
      <w:r w:rsidRPr="00EA16EA">
        <w:t xml:space="preserve"> Available at: </w:t>
      </w:r>
      <w:hyperlink r:id="rId14" w:history="1">
        <w:r w:rsidRPr="00EA16EA">
          <w:rPr>
            <w:rStyle w:val="Hyperlink"/>
          </w:rPr>
          <w:t>https://earth.org/statistics-about-fast-fashion-waste/</w:t>
        </w:r>
      </w:hyperlink>
      <w:r w:rsidRPr="00EA16EA">
        <w:rPr>
          <w:u w:val="single"/>
        </w:rPr>
        <w:t xml:space="preserve"> </w:t>
      </w:r>
      <w:r w:rsidRPr="00EA16EA">
        <w:t>(Accessed: 29/10/2022)</w:t>
      </w:r>
    </w:p>
    <w:p w14:paraId="1E7080F5" w14:textId="77777777" w:rsidR="00FD22CC" w:rsidRPr="00EA16EA" w:rsidRDefault="00FD22CC" w:rsidP="00EA16EA">
      <w:pPr>
        <w:ind w:left="720" w:hanging="720"/>
      </w:pPr>
      <w:r w:rsidRPr="00EA16EA">
        <w:t xml:space="preserve">Islam, S., ( 2016). </w:t>
      </w:r>
      <w:r>
        <w:t>'</w:t>
      </w:r>
      <w:r w:rsidRPr="00EA16EA">
        <w:t>Femini</w:t>
      </w:r>
      <w:r>
        <w:t>s</w:t>
      </w:r>
      <w:r w:rsidRPr="00EA16EA">
        <w:t>ation of employment and gender inequality of Bangladesh labor market: The case of garment industries.</w:t>
      </w:r>
      <w:r>
        <w:t>'</w:t>
      </w:r>
      <w:r w:rsidRPr="00EA16EA">
        <w:t> </w:t>
      </w:r>
      <w:r w:rsidRPr="00EA16EA">
        <w:rPr>
          <w:i/>
          <w:iCs/>
        </w:rPr>
        <w:t>Developing Country Studies</w:t>
      </w:r>
      <w:r w:rsidRPr="00EA16EA">
        <w:t>, </w:t>
      </w:r>
      <w:r w:rsidRPr="00EA16EA">
        <w:rPr>
          <w:i/>
          <w:iCs/>
        </w:rPr>
        <w:t>6</w:t>
      </w:r>
      <w:r w:rsidRPr="00EA16EA">
        <w:t>(2), pp.157-168. (Accessed: 06/11/2022)</w:t>
      </w:r>
    </w:p>
    <w:p w14:paraId="5D0FFF4F" w14:textId="77777777" w:rsidR="00FD22CC" w:rsidRPr="00EA16EA" w:rsidRDefault="00FD22CC" w:rsidP="00EA16EA">
      <w:pPr>
        <w:ind w:left="720" w:hanging="720"/>
      </w:pPr>
      <w:r w:rsidRPr="00EA16EA">
        <w:t xml:space="preserve">Knutson, B., Rick, S., Wimmer, G.E., Prelec, D. and Loewenstein, G., (2007). </w:t>
      </w:r>
      <w:r>
        <w:t>'</w:t>
      </w:r>
      <w:r w:rsidRPr="00EA16EA">
        <w:t>Neural predictors of purchases.</w:t>
      </w:r>
      <w:r>
        <w:t>'</w:t>
      </w:r>
      <w:r w:rsidRPr="00EA16EA">
        <w:t> </w:t>
      </w:r>
      <w:r w:rsidRPr="00EA16EA">
        <w:rPr>
          <w:i/>
          <w:iCs/>
        </w:rPr>
        <w:t>Neuron</w:t>
      </w:r>
      <w:r w:rsidRPr="00EA16EA">
        <w:t>, </w:t>
      </w:r>
      <w:r w:rsidRPr="00EA16EA">
        <w:rPr>
          <w:i/>
          <w:iCs/>
        </w:rPr>
        <w:t>53</w:t>
      </w:r>
      <w:r w:rsidRPr="00EA16EA">
        <w:t>(1), pp.147-156. (Accessed: 06/11/2022)</w:t>
      </w:r>
    </w:p>
    <w:p w14:paraId="49C25E67" w14:textId="77777777" w:rsidR="00FD22CC" w:rsidRPr="00EA16EA" w:rsidRDefault="00FD22CC" w:rsidP="00EA16EA">
      <w:pPr>
        <w:ind w:left="720" w:hanging="720"/>
      </w:pPr>
      <w:r w:rsidRPr="00EA16EA">
        <w:t xml:space="preserve">News Wise, (2022). </w:t>
      </w:r>
      <w:r>
        <w:t>'</w:t>
      </w:r>
      <w:r w:rsidRPr="00EA16EA">
        <w:t>UN</w:t>
      </w:r>
      <w:r>
        <w:t>'</w:t>
      </w:r>
      <w:r w:rsidRPr="00EA16EA">
        <w:t>s Sustainable Development Goals (SDGs) have impact on textile wastewater pollution research.</w:t>
      </w:r>
      <w:r>
        <w:t>'</w:t>
      </w:r>
      <w:r w:rsidRPr="00EA16EA">
        <w:t xml:space="preserve"> Available at: </w:t>
      </w:r>
      <w:hyperlink r:id="rId15" w:history="1">
        <w:r w:rsidRPr="00EA16EA">
          <w:rPr>
            <w:rStyle w:val="Hyperlink"/>
          </w:rPr>
          <w:t>https://www.newswise.com/articles/un-s-sustainable-development-goals-sdgs-have-impact-on-textile-wastewater-pollution-research</w:t>
        </w:r>
      </w:hyperlink>
      <w:r w:rsidRPr="00EA16EA">
        <w:rPr>
          <w:u w:val="single"/>
        </w:rPr>
        <w:t xml:space="preserve"> </w:t>
      </w:r>
      <w:r w:rsidRPr="00EA16EA">
        <w:t>(Accessed: 30/10/2022)</w:t>
      </w:r>
    </w:p>
    <w:p w14:paraId="40AC740D" w14:textId="77777777" w:rsidR="00FD22CC" w:rsidRPr="00EA16EA" w:rsidRDefault="00FD22CC" w:rsidP="00EA16EA">
      <w:pPr>
        <w:ind w:left="720" w:hanging="720"/>
      </w:pPr>
      <w:r w:rsidRPr="00EA16EA">
        <w:t xml:space="preserve">Oxfam, (2022). </w:t>
      </w:r>
      <w:r>
        <w:t>'</w:t>
      </w:r>
      <w:r w:rsidRPr="00EA16EA">
        <w:t>Second Hand September.</w:t>
      </w:r>
      <w:r>
        <w:t>'</w:t>
      </w:r>
      <w:r w:rsidRPr="00EA16EA">
        <w:t xml:space="preserve"> Available at: </w:t>
      </w:r>
      <w:hyperlink r:id="rId16" w:history="1">
        <w:r w:rsidRPr="00EA16EA">
          <w:rPr>
            <w:rStyle w:val="Hyperlink"/>
          </w:rPr>
          <w:t>https://www.oxfam.org.uk/get-involved/second-hand-september/</w:t>
        </w:r>
      </w:hyperlink>
      <w:r w:rsidRPr="00EA16EA">
        <w:rPr>
          <w:u w:val="single"/>
        </w:rPr>
        <w:t xml:space="preserve"> </w:t>
      </w:r>
      <w:r w:rsidRPr="00EA16EA">
        <w:t>(Accessed: 29/10/2022)</w:t>
      </w:r>
    </w:p>
    <w:p w14:paraId="32ED005F" w14:textId="77777777" w:rsidR="00FD22CC" w:rsidRPr="00EA16EA" w:rsidRDefault="00FD22CC" w:rsidP="00EA16EA">
      <w:pPr>
        <w:ind w:left="720" w:hanging="720"/>
      </w:pPr>
      <w:r w:rsidRPr="00EA16EA">
        <w:t xml:space="preserve">Park, E.J., Kim, E.Y. and Forney, J.C., (2006). </w:t>
      </w:r>
      <w:r>
        <w:t>'</w:t>
      </w:r>
      <w:r w:rsidRPr="00EA16EA">
        <w:t>A structural model of fashion‐oriented impulse buying behavior.</w:t>
      </w:r>
      <w:r>
        <w:t>'</w:t>
      </w:r>
      <w:r w:rsidRPr="00EA16EA">
        <w:t> </w:t>
      </w:r>
      <w:r w:rsidRPr="00EA16EA">
        <w:rPr>
          <w:i/>
          <w:iCs/>
        </w:rPr>
        <w:t>Journal of Fashion Marketing and Management: An International Journal</w:t>
      </w:r>
      <w:r w:rsidRPr="00EA16EA">
        <w:t>. (Accessed: 06/11/2022)</w:t>
      </w:r>
    </w:p>
    <w:p w14:paraId="49341AB2" w14:textId="77777777" w:rsidR="00FD22CC" w:rsidRPr="00EA16EA" w:rsidRDefault="00FD22CC" w:rsidP="00EA16EA">
      <w:pPr>
        <w:ind w:left="720" w:hanging="720"/>
      </w:pPr>
      <w:r w:rsidRPr="00EA16EA">
        <w:t xml:space="preserve">Prasad, A., (2018). </w:t>
      </w:r>
      <w:r>
        <w:t>'</w:t>
      </w:r>
      <w:r w:rsidRPr="00EA16EA">
        <w:t>De-femini</w:t>
      </w:r>
      <w:r>
        <w:t>s</w:t>
      </w:r>
      <w:r w:rsidRPr="00EA16EA">
        <w:t>ation and (Dis) empowerment of Women Workers in Garment Factories.</w:t>
      </w:r>
      <w:r>
        <w:t>'</w:t>
      </w:r>
      <w:r w:rsidRPr="00EA16EA">
        <w:t> </w:t>
      </w:r>
      <w:r w:rsidRPr="00EA16EA">
        <w:rPr>
          <w:i/>
          <w:iCs/>
        </w:rPr>
        <w:t>ANTYAJAA: Indian Journal of Women and Social Change</w:t>
      </w:r>
      <w:r w:rsidRPr="00EA16EA">
        <w:t>, </w:t>
      </w:r>
      <w:r w:rsidRPr="00EA16EA">
        <w:rPr>
          <w:i/>
          <w:iCs/>
        </w:rPr>
        <w:t>3</w:t>
      </w:r>
      <w:r w:rsidRPr="00EA16EA">
        <w:t>(1), pp.12-23. (Accessed: 05/11/2022)</w:t>
      </w:r>
    </w:p>
    <w:p w14:paraId="6EF104DD" w14:textId="77777777" w:rsidR="00FD22CC" w:rsidRPr="00EA16EA" w:rsidRDefault="00FD22CC" w:rsidP="00EA16EA">
      <w:pPr>
        <w:ind w:left="720" w:hanging="720"/>
      </w:pPr>
      <w:r w:rsidRPr="00EA16EA">
        <w:lastRenderedPageBreak/>
        <w:t>SheIn, (2022). New In</w:t>
      </w:r>
      <w:r w:rsidRPr="00EA16EA">
        <w:rPr>
          <w:i/>
          <w:iCs/>
        </w:rPr>
        <w:t>.</w:t>
      </w:r>
      <w:r w:rsidRPr="00EA16EA">
        <w:t xml:space="preserve"> Available at: </w:t>
      </w:r>
      <w:hyperlink r:id="rId17" w:history="1">
        <w:r w:rsidRPr="00EA16EA">
          <w:rPr>
            <w:rStyle w:val="Hyperlink"/>
          </w:rPr>
          <w:t>https://www.shein.co.uk/daily-new.html</w:t>
        </w:r>
      </w:hyperlink>
      <w:r w:rsidRPr="00EA16EA">
        <w:rPr>
          <w:u w:val="single"/>
        </w:rPr>
        <w:t xml:space="preserve"> </w:t>
      </w:r>
      <w:r w:rsidRPr="00EA16EA">
        <w:t>(Accessed: 29/10/2022)</w:t>
      </w:r>
    </w:p>
    <w:p w14:paraId="2F548933" w14:textId="77777777" w:rsidR="00FD22CC" w:rsidRPr="00EA16EA" w:rsidRDefault="00FD22CC" w:rsidP="00EA16EA">
      <w:pPr>
        <w:ind w:left="720" w:hanging="720"/>
      </w:pPr>
      <w:r w:rsidRPr="00EA16EA">
        <w:t xml:space="preserve">Smith, P. (2021). </w:t>
      </w:r>
      <w:r>
        <w:t>'</w:t>
      </w:r>
      <w:r w:rsidRPr="00EA16EA">
        <w:t>Annual expenditure on clothing in the United Kingdom (UK) from 2005 to 2021, based on volume.</w:t>
      </w:r>
      <w:r>
        <w:t>'</w:t>
      </w:r>
      <w:r w:rsidRPr="00EA16EA">
        <w:t xml:space="preserve"> </w:t>
      </w:r>
      <w:r w:rsidRPr="00EA16EA">
        <w:rPr>
          <w:i/>
          <w:iCs/>
        </w:rPr>
        <w:t>Statista.</w:t>
      </w:r>
      <w:r w:rsidRPr="00EA16EA">
        <w:t xml:space="preserve"> Available at: </w:t>
      </w:r>
      <w:hyperlink r:id="rId18" w:history="1">
        <w:r w:rsidRPr="00EA16EA">
          <w:rPr>
            <w:rStyle w:val="Hyperlink"/>
          </w:rPr>
          <w:t>https://www.statista.com/statistics/300842/annual-expenditure-on-clothing-in-the-united-kingdom-uk/</w:t>
        </w:r>
      </w:hyperlink>
      <w:r w:rsidRPr="00EA16EA">
        <w:rPr>
          <w:u w:val="single"/>
        </w:rPr>
        <w:t xml:space="preserve"> </w:t>
      </w:r>
      <w:r w:rsidRPr="00EA16EA">
        <w:t>(Accessed: 30/10/2022)</w:t>
      </w:r>
    </w:p>
    <w:p w14:paraId="59202731" w14:textId="77777777" w:rsidR="00FD22CC" w:rsidRPr="00EA16EA" w:rsidRDefault="00FD22CC" w:rsidP="00EA16EA">
      <w:pPr>
        <w:ind w:left="720" w:hanging="720"/>
      </w:pPr>
      <w:r w:rsidRPr="00EA16EA">
        <w:t xml:space="preserve">Sundström, M., Hjelm-Lidholm, S. and Radon, A., (2019). </w:t>
      </w:r>
      <w:r>
        <w:t>'</w:t>
      </w:r>
      <w:r w:rsidRPr="00EA16EA">
        <w:t>Clicking the boredom away–Exploring impulse fashion buying behavior online.</w:t>
      </w:r>
      <w:r>
        <w:t>'</w:t>
      </w:r>
      <w:r w:rsidRPr="00EA16EA">
        <w:t> </w:t>
      </w:r>
      <w:r w:rsidRPr="00EA16EA">
        <w:rPr>
          <w:i/>
          <w:iCs/>
        </w:rPr>
        <w:t>Journal of Retailing and Consumer Services</w:t>
      </w:r>
      <w:r w:rsidRPr="00EA16EA">
        <w:t>, </w:t>
      </w:r>
      <w:r w:rsidRPr="00EA16EA">
        <w:rPr>
          <w:i/>
          <w:iCs/>
        </w:rPr>
        <w:t>47</w:t>
      </w:r>
      <w:r w:rsidRPr="00EA16EA">
        <w:t>, pp.150-156. (Accessed: 05/11/2022)</w:t>
      </w:r>
    </w:p>
    <w:p w14:paraId="418C6F72" w14:textId="77777777" w:rsidR="00FD22CC" w:rsidRPr="00EA16EA" w:rsidRDefault="00FD22CC" w:rsidP="00EA16EA">
      <w:pPr>
        <w:ind w:left="720" w:hanging="720"/>
      </w:pPr>
      <w:r w:rsidRPr="00EA16EA">
        <w:t xml:space="preserve">UNECE, (2018). </w:t>
      </w:r>
      <w:r>
        <w:t>'</w:t>
      </w:r>
      <w:r w:rsidRPr="00EA16EA">
        <w:t>Fashion and the SDGs: what role for the UN?</w:t>
      </w:r>
      <w:r>
        <w:t>'</w:t>
      </w:r>
      <w:r w:rsidRPr="00EA16EA">
        <w:t xml:space="preserve"> Available at: </w:t>
      </w:r>
      <w:hyperlink r:id="rId19" w:history="1">
        <w:r w:rsidRPr="00EA16EA">
          <w:rPr>
            <w:rStyle w:val="Hyperlink"/>
          </w:rPr>
          <w:t>https://unece.org/fileadmin/DAM/RCM_Website/RFSD_2018_Side_event_sustainable_fashion.pdf</w:t>
        </w:r>
      </w:hyperlink>
      <w:r w:rsidRPr="00EA16EA">
        <w:rPr>
          <w:u w:val="single"/>
        </w:rPr>
        <w:t xml:space="preserve">  </w:t>
      </w:r>
      <w:r w:rsidRPr="00EA16EA">
        <w:t>(Accessed: 05/11/2022)</w:t>
      </w:r>
    </w:p>
    <w:p w14:paraId="439C50CA" w14:textId="77777777" w:rsidR="00FD22CC" w:rsidRPr="00EA16EA" w:rsidRDefault="00FD22CC" w:rsidP="00EA16EA">
      <w:pPr>
        <w:ind w:left="720" w:hanging="720"/>
      </w:pPr>
      <w:r w:rsidRPr="00EA16EA">
        <w:t xml:space="preserve">UNECE, (2018). Sustainable Development Goals. </w:t>
      </w:r>
      <w:r>
        <w:t>'</w:t>
      </w:r>
      <w:r w:rsidRPr="00EA16EA">
        <w:t>UN Alliance aims to put fashion on path to sustainability.</w:t>
      </w:r>
      <w:r>
        <w:t>'</w:t>
      </w:r>
      <w:r w:rsidRPr="00EA16EA">
        <w:t xml:space="preserve"> Available at: </w:t>
      </w:r>
      <w:hyperlink r:id="rId20" w:history="1">
        <w:r w:rsidRPr="00EA16EA">
          <w:rPr>
            <w:rStyle w:val="Hyperlink"/>
          </w:rPr>
          <w:t>https://unece.org/forestry/press/un-alliance-aims-put-fashion-path-sustainability</w:t>
        </w:r>
      </w:hyperlink>
      <w:r w:rsidRPr="00EA16EA">
        <w:rPr>
          <w:u w:val="single"/>
        </w:rPr>
        <w:t xml:space="preserve"> </w:t>
      </w:r>
      <w:r w:rsidRPr="00EA16EA">
        <w:t>(Accessed: 29/10/2022)</w:t>
      </w:r>
    </w:p>
    <w:p w14:paraId="5ED43032" w14:textId="77777777" w:rsidR="00FD22CC" w:rsidRDefault="00FD22CC" w:rsidP="0009596C">
      <w:pPr>
        <w:ind w:left="720" w:hanging="720"/>
      </w:pPr>
      <w:r w:rsidRPr="0009596C">
        <w:t xml:space="preserve">United Nations (2022). The Sustainable Development Goals Image. Available at: </w:t>
      </w:r>
      <w:hyperlink r:id="rId21" w:history="1">
        <w:r w:rsidRPr="0009596C">
          <w:rPr>
            <w:rStyle w:val="Hyperlink"/>
          </w:rPr>
          <w:t>https://www.un.org/development/desa/disabilities/about-us/sustainable-development-goals-sdgs-and-disability.html</w:t>
        </w:r>
      </w:hyperlink>
      <w:r>
        <w:t xml:space="preserve"> (Accessed: 30/10/2022)</w:t>
      </w:r>
    </w:p>
    <w:p w14:paraId="0D49CDB3" w14:textId="77777777" w:rsidR="00FD22CC" w:rsidRPr="00EA16EA" w:rsidRDefault="00FD22CC" w:rsidP="00EA16EA">
      <w:pPr>
        <w:ind w:left="720" w:hanging="720"/>
      </w:pPr>
      <w:r w:rsidRPr="00EA16EA">
        <w:t xml:space="preserve">United Nations, (2022). </w:t>
      </w:r>
      <w:r>
        <w:t>'</w:t>
      </w:r>
      <w:r w:rsidRPr="00EA16EA">
        <w:t>The 17 Goals.</w:t>
      </w:r>
      <w:r>
        <w:t>'</w:t>
      </w:r>
      <w:r w:rsidRPr="00EA16EA">
        <w:t xml:space="preserve"> Available at: </w:t>
      </w:r>
      <w:hyperlink r:id="rId22" w:history="1">
        <w:r w:rsidRPr="00EA16EA">
          <w:rPr>
            <w:rStyle w:val="Hyperlink"/>
          </w:rPr>
          <w:t>https://sdgs.un.org/goals</w:t>
        </w:r>
      </w:hyperlink>
      <w:r w:rsidRPr="00EA16EA">
        <w:rPr>
          <w:u w:val="single"/>
        </w:rPr>
        <w:t xml:space="preserve"> </w:t>
      </w:r>
      <w:r w:rsidRPr="00EA16EA">
        <w:t>(Accessed: 30/10/2022)</w:t>
      </w:r>
    </w:p>
    <w:p w14:paraId="63651634" w14:textId="77777777" w:rsidR="00FD22CC" w:rsidRPr="00EA16EA" w:rsidRDefault="00FD22CC" w:rsidP="00EA16EA">
      <w:pPr>
        <w:ind w:left="720" w:hanging="720"/>
      </w:pPr>
      <w:r w:rsidRPr="00EA16EA">
        <w:t xml:space="preserve">Vijeyarasa, R. and Liu, M., (2022). </w:t>
      </w:r>
      <w:r>
        <w:t>'</w:t>
      </w:r>
      <w:r w:rsidRPr="00EA16EA">
        <w:t>Fast Fashion for 2030: Using the Pattern of the Sustainable Development Goals (SDGs) to Cut a More Gender-Just Fashion Sector.</w:t>
      </w:r>
      <w:r>
        <w:t>'</w:t>
      </w:r>
      <w:r w:rsidRPr="00EA16EA">
        <w:t> </w:t>
      </w:r>
      <w:r w:rsidRPr="00EA16EA">
        <w:rPr>
          <w:i/>
          <w:iCs/>
        </w:rPr>
        <w:t>Business and Human Rights Journal</w:t>
      </w:r>
      <w:r w:rsidRPr="00EA16EA">
        <w:t>, </w:t>
      </w:r>
      <w:r w:rsidRPr="00EA16EA">
        <w:rPr>
          <w:i/>
          <w:iCs/>
        </w:rPr>
        <w:t>7</w:t>
      </w:r>
      <w:r w:rsidRPr="00EA16EA">
        <w:t>(1), pp.45-66. (Accessed: 07/11/2022)</w:t>
      </w:r>
    </w:p>
    <w:p w14:paraId="3811C25A" w14:textId="77777777" w:rsidR="00FD22CC" w:rsidRPr="00EA16EA" w:rsidRDefault="00FD22CC" w:rsidP="00EA16EA">
      <w:pPr>
        <w:ind w:left="720" w:hanging="720"/>
      </w:pPr>
      <w:r w:rsidRPr="00EA16EA">
        <w:t xml:space="preserve">Water Footprint Network, (2022). </w:t>
      </w:r>
      <w:r>
        <w:t>'</w:t>
      </w:r>
      <w:r w:rsidRPr="00EA16EA">
        <w:t>The Guardian: World Water Day: the cost of cotton in water-challenged India.</w:t>
      </w:r>
      <w:r>
        <w:t>'</w:t>
      </w:r>
      <w:r w:rsidRPr="00EA16EA">
        <w:t xml:space="preserve"> Available at: </w:t>
      </w:r>
      <w:hyperlink r:id="rId23" w:history="1">
        <w:r w:rsidRPr="00EA16EA">
          <w:rPr>
            <w:rStyle w:val="Hyperlink"/>
          </w:rPr>
          <w:t>https://waterfootprint.org/en/about-us/news/news/world-water-day-cost-cotton-water-challenged-india/</w:t>
        </w:r>
      </w:hyperlink>
      <w:r w:rsidRPr="00EA16EA">
        <w:rPr>
          <w:u w:val="single"/>
        </w:rPr>
        <w:t xml:space="preserve"> </w:t>
      </w:r>
      <w:r w:rsidRPr="00EA16EA">
        <w:t>(Accessed: 29/10/2022)</w:t>
      </w:r>
    </w:p>
    <w:p w14:paraId="1C59BB08" w14:textId="77777777" w:rsidR="00FD22CC" w:rsidRPr="00EA16EA" w:rsidRDefault="00FD22CC" w:rsidP="00EA16EA">
      <w:pPr>
        <w:ind w:left="720" w:hanging="720"/>
      </w:pPr>
      <w:r w:rsidRPr="00EA16EA">
        <w:t xml:space="preserve">World Economic Forum, (2015). </w:t>
      </w:r>
      <w:r>
        <w:t>'</w:t>
      </w:r>
      <w:r w:rsidRPr="00EA16EA">
        <w:t>Global Governance. What are the SDGs, and why do we need them?</w:t>
      </w:r>
      <w:r>
        <w:t>'</w:t>
      </w:r>
      <w:r w:rsidRPr="00EA16EA">
        <w:t xml:space="preserve"> Available at: </w:t>
      </w:r>
      <w:hyperlink r:id="rId24" w:history="1">
        <w:r w:rsidRPr="00EA16EA">
          <w:rPr>
            <w:rStyle w:val="Hyperlink"/>
          </w:rPr>
          <w:t>https://www.weforum.org/agenda/2015/09/what-are-the-sdgs-and-why-do-we-need-them/</w:t>
        </w:r>
      </w:hyperlink>
      <w:r w:rsidRPr="00EA16EA">
        <w:t xml:space="preserve"> (Accessed: 06/11/2022)</w:t>
      </w:r>
    </w:p>
    <w:p w14:paraId="3968EE8F" w14:textId="77777777" w:rsidR="00FD22CC" w:rsidRDefault="00FD22CC" w:rsidP="00EA16EA">
      <w:pPr>
        <w:ind w:left="720" w:hanging="720"/>
      </w:pPr>
      <w:r w:rsidRPr="00EA16EA">
        <w:t xml:space="preserve">WRAP, (2021). </w:t>
      </w:r>
      <w:r>
        <w:t>'</w:t>
      </w:r>
      <w:r w:rsidRPr="00EA16EA">
        <w:t>SCAP 2020 Final report.</w:t>
      </w:r>
      <w:r>
        <w:t>'</w:t>
      </w:r>
      <w:r w:rsidRPr="00EA16EA">
        <w:t xml:space="preserve"> Available at: </w:t>
      </w:r>
      <w:hyperlink r:id="rId25" w:history="1">
        <w:r w:rsidRPr="00EA16EA">
          <w:rPr>
            <w:rStyle w:val="Hyperlink"/>
          </w:rPr>
          <w:t>https://wrap.org.uk/resources/report/scap2020-final-report</w:t>
        </w:r>
      </w:hyperlink>
      <w:r w:rsidRPr="00EA16EA">
        <w:t xml:space="preserve"> (Accessed: 07/11/2022)</w:t>
      </w:r>
    </w:p>
    <w:p w14:paraId="529CF3B3" w14:textId="77777777" w:rsidR="006361E4" w:rsidRDefault="006361E4" w:rsidP="0009596C">
      <w:pPr>
        <w:ind w:left="720" w:hanging="720"/>
      </w:pPr>
    </w:p>
    <w:p w14:paraId="6B3E3E95" w14:textId="77777777" w:rsidR="00B72793" w:rsidRPr="0009596C" w:rsidRDefault="00B72793" w:rsidP="0009596C">
      <w:pPr>
        <w:ind w:left="720" w:hanging="720"/>
      </w:pPr>
    </w:p>
    <w:p w14:paraId="6C3E4992" w14:textId="65D84884" w:rsidR="0004700E" w:rsidRDefault="00276A76" w:rsidP="00EA16EA">
      <w:pPr>
        <w:ind w:left="720" w:hanging="720"/>
      </w:pPr>
      <w:r>
        <w:lastRenderedPageBreak/>
        <w:t xml:space="preserve"> </w:t>
      </w:r>
    </w:p>
    <w:p w14:paraId="0C205A27" w14:textId="77777777" w:rsidR="00F83F3E" w:rsidRPr="00EA16EA" w:rsidRDefault="00F83F3E" w:rsidP="00EA16EA">
      <w:pPr>
        <w:ind w:left="720" w:hanging="720"/>
      </w:pPr>
    </w:p>
    <w:p w14:paraId="1CC76AD7" w14:textId="77777777" w:rsidR="00EA16EA" w:rsidRPr="00EA16EA" w:rsidRDefault="00EA16EA" w:rsidP="00EA16EA"/>
    <w:p w14:paraId="295A899B" w14:textId="77777777" w:rsidR="00EA16EA" w:rsidRPr="00EA16EA" w:rsidRDefault="00EA16EA" w:rsidP="00EA16EA"/>
    <w:p w14:paraId="76915F64" w14:textId="77777777" w:rsidR="00A523A5" w:rsidRDefault="00A523A5"/>
    <w:p w14:paraId="51C5344B" w14:textId="77777777" w:rsidR="00BE1F72" w:rsidRDefault="00BE1F72"/>
    <w:sectPr w:rsidR="00BE1F72" w:rsidSect="00DA37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F3A79"/>
    <w:multiLevelType w:val="hybridMultilevel"/>
    <w:tmpl w:val="D982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962DF"/>
    <w:multiLevelType w:val="hybridMultilevel"/>
    <w:tmpl w:val="8BD4E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693016">
    <w:abstractNumId w:val="0"/>
  </w:num>
  <w:num w:numId="2" w16cid:durableId="502208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1NLSwMDSwNLMwNDFW0lEKTi0uzszPAykwqQUAo9hjnCwAAAA="/>
  </w:docVars>
  <w:rsids>
    <w:rsidRoot w:val="00A523A5"/>
    <w:rsid w:val="00000C51"/>
    <w:rsid w:val="00002843"/>
    <w:rsid w:val="00011538"/>
    <w:rsid w:val="00016636"/>
    <w:rsid w:val="00022913"/>
    <w:rsid w:val="00023C7B"/>
    <w:rsid w:val="000315C9"/>
    <w:rsid w:val="0003321A"/>
    <w:rsid w:val="0004700E"/>
    <w:rsid w:val="00052D1C"/>
    <w:rsid w:val="00055734"/>
    <w:rsid w:val="00060D29"/>
    <w:rsid w:val="00060D52"/>
    <w:rsid w:val="00062B0A"/>
    <w:rsid w:val="00062CCE"/>
    <w:rsid w:val="000701DD"/>
    <w:rsid w:val="00072979"/>
    <w:rsid w:val="00073875"/>
    <w:rsid w:val="000834CE"/>
    <w:rsid w:val="00084C87"/>
    <w:rsid w:val="000861A0"/>
    <w:rsid w:val="00087487"/>
    <w:rsid w:val="00090A86"/>
    <w:rsid w:val="00090D17"/>
    <w:rsid w:val="0009547E"/>
    <w:rsid w:val="000955EC"/>
    <w:rsid w:val="0009596C"/>
    <w:rsid w:val="000A02A9"/>
    <w:rsid w:val="000A2656"/>
    <w:rsid w:val="000A771D"/>
    <w:rsid w:val="000A7D83"/>
    <w:rsid w:val="000B3AA3"/>
    <w:rsid w:val="000B49F4"/>
    <w:rsid w:val="000C72AF"/>
    <w:rsid w:val="000D4DBC"/>
    <w:rsid w:val="000E764C"/>
    <w:rsid w:val="000F11FA"/>
    <w:rsid w:val="000F22C4"/>
    <w:rsid w:val="000F2B85"/>
    <w:rsid w:val="000F37AD"/>
    <w:rsid w:val="000F3A4F"/>
    <w:rsid w:val="001002BA"/>
    <w:rsid w:val="00100EA1"/>
    <w:rsid w:val="001052B1"/>
    <w:rsid w:val="00105AD4"/>
    <w:rsid w:val="0011085A"/>
    <w:rsid w:val="00122D64"/>
    <w:rsid w:val="0012774E"/>
    <w:rsid w:val="0013041B"/>
    <w:rsid w:val="00130B6C"/>
    <w:rsid w:val="00130BED"/>
    <w:rsid w:val="00133D98"/>
    <w:rsid w:val="0014721B"/>
    <w:rsid w:val="00150D09"/>
    <w:rsid w:val="0015216A"/>
    <w:rsid w:val="00157BB0"/>
    <w:rsid w:val="00177060"/>
    <w:rsid w:val="0018407A"/>
    <w:rsid w:val="00192225"/>
    <w:rsid w:val="00195FA6"/>
    <w:rsid w:val="001963BD"/>
    <w:rsid w:val="001A0C17"/>
    <w:rsid w:val="001A11CE"/>
    <w:rsid w:val="001A3879"/>
    <w:rsid w:val="001A532B"/>
    <w:rsid w:val="001B5106"/>
    <w:rsid w:val="001C15B2"/>
    <w:rsid w:val="001C32C8"/>
    <w:rsid w:val="001E2C4B"/>
    <w:rsid w:val="001E564C"/>
    <w:rsid w:val="001F4982"/>
    <w:rsid w:val="001F5A00"/>
    <w:rsid w:val="002025F9"/>
    <w:rsid w:val="00207AEB"/>
    <w:rsid w:val="0021789E"/>
    <w:rsid w:val="0022212D"/>
    <w:rsid w:val="00223BAA"/>
    <w:rsid w:val="00226F8C"/>
    <w:rsid w:val="00227D94"/>
    <w:rsid w:val="00231143"/>
    <w:rsid w:val="00236884"/>
    <w:rsid w:val="002405C6"/>
    <w:rsid w:val="00240D34"/>
    <w:rsid w:val="00240F09"/>
    <w:rsid w:val="00245B7A"/>
    <w:rsid w:val="00245F88"/>
    <w:rsid w:val="00250478"/>
    <w:rsid w:val="00254B29"/>
    <w:rsid w:val="002556B7"/>
    <w:rsid w:val="00257C40"/>
    <w:rsid w:val="00267F94"/>
    <w:rsid w:val="002761B8"/>
    <w:rsid w:val="00276A76"/>
    <w:rsid w:val="0027725C"/>
    <w:rsid w:val="00286AF5"/>
    <w:rsid w:val="00290AB4"/>
    <w:rsid w:val="00294BBE"/>
    <w:rsid w:val="00294C01"/>
    <w:rsid w:val="002A0D8B"/>
    <w:rsid w:val="002A2582"/>
    <w:rsid w:val="002A507E"/>
    <w:rsid w:val="002B2CE1"/>
    <w:rsid w:val="002B31AD"/>
    <w:rsid w:val="002C1E39"/>
    <w:rsid w:val="002C3804"/>
    <w:rsid w:val="002C6C4D"/>
    <w:rsid w:val="002D0903"/>
    <w:rsid w:val="002D0A1B"/>
    <w:rsid w:val="00302146"/>
    <w:rsid w:val="00313F04"/>
    <w:rsid w:val="0031556C"/>
    <w:rsid w:val="00333493"/>
    <w:rsid w:val="00334748"/>
    <w:rsid w:val="00335F76"/>
    <w:rsid w:val="00343783"/>
    <w:rsid w:val="00357367"/>
    <w:rsid w:val="0036207A"/>
    <w:rsid w:val="0036235A"/>
    <w:rsid w:val="00366205"/>
    <w:rsid w:val="00367F84"/>
    <w:rsid w:val="0037284F"/>
    <w:rsid w:val="00374456"/>
    <w:rsid w:val="00374E8D"/>
    <w:rsid w:val="0038128F"/>
    <w:rsid w:val="00382BA3"/>
    <w:rsid w:val="00390F11"/>
    <w:rsid w:val="003A070B"/>
    <w:rsid w:val="003A11F6"/>
    <w:rsid w:val="003A1DAC"/>
    <w:rsid w:val="003A4E9A"/>
    <w:rsid w:val="003A6215"/>
    <w:rsid w:val="003B2F54"/>
    <w:rsid w:val="003B3E3F"/>
    <w:rsid w:val="003C013B"/>
    <w:rsid w:val="003C4C01"/>
    <w:rsid w:val="003D17C2"/>
    <w:rsid w:val="003E1F30"/>
    <w:rsid w:val="003E2543"/>
    <w:rsid w:val="003E2D8C"/>
    <w:rsid w:val="003E7666"/>
    <w:rsid w:val="003F24F4"/>
    <w:rsid w:val="00401430"/>
    <w:rsid w:val="0040412E"/>
    <w:rsid w:val="0041414E"/>
    <w:rsid w:val="00415D2C"/>
    <w:rsid w:val="0042194A"/>
    <w:rsid w:val="004253FD"/>
    <w:rsid w:val="00431A2D"/>
    <w:rsid w:val="00435247"/>
    <w:rsid w:val="00441EC5"/>
    <w:rsid w:val="004442A4"/>
    <w:rsid w:val="00445573"/>
    <w:rsid w:val="0044656B"/>
    <w:rsid w:val="00450078"/>
    <w:rsid w:val="00452CA5"/>
    <w:rsid w:val="00453F4C"/>
    <w:rsid w:val="00457C63"/>
    <w:rsid w:val="004640B5"/>
    <w:rsid w:val="00480943"/>
    <w:rsid w:val="00483354"/>
    <w:rsid w:val="004840C3"/>
    <w:rsid w:val="00490912"/>
    <w:rsid w:val="00494AD9"/>
    <w:rsid w:val="004958F3"/>
    <w:rsid w:val="00496D22"/>
    <w:rsid w:val="004970C7"/>
    <w:rsid w:val="004A47C1"/>
    <w:rsid w:val="004A5D62"/>
    <w:rsid w:val="004B08CE"/>
    <w:rsid w:val="004B3217"/>
    <w:rsid w:val="004B3902"/>
    <w:rsid w:val="004B61FB"/>
    <w:rsid w:val="004B66A1"/>
    <w:rsid w:val="004B71EB"/>
    <w:rsid w:val="004B7DCF"/>
    <w:rsid w:val="004D7FC9"/>
    <w:rsid w:val="004E039B"/>
    <w:rsid w:val="004E3B52"/>
    <w:rsid w:val="004E4488"/>
    <w:rsid w:val="004E52F4"/>
    <w:rsid w:val="004E7BEF"/>
    <w:rsid w:val="004F25B3"/>
    <w:rsid w:val="004F64FC"/>
    <w:rsid w:val="005003D6"/>
    <w:rsid w:val="00502341"/>
    <w:rsid w:val="005139F1"/>
    <w:rsid w:val="00524F5A"/>
    <w:rsid w:val="00525A98"/>
    <w:rsid w:val="00526292"/>
    <w:rsid w:val="0053335A"/>
    <w:rsid w:val="00536CD4"/>
    <w:rsid w:val="00545AA1"/>
    <w:rsid w:val="00546A00"/>
    <w:rsid w:val="00547049"/>
    <w:rsid w:val="005547E5"/>
    <w:rsid w:val="0055689E"/>
    <w:rsid w:val="00563CA7"/>
    <w:rsid w:val="00565ADC"/>
    <w:rsid w:val="005748B9"/>
    <w:rsid w:val="00594976"/>
    <w:rsid w:val="005A6146"/>
    <w:rsid w:val="005B43A9"/>
    <w:rsid w:val="005B4828"/>
    <w:rsid w:val="005B4A55"/>
    <w:rsid w:val="005B7639"/>
    <w:rsid w:val="005C607E"/>
    <w:rsid w:val="005D146E"/>
    <w:rsid w:val="005D1FBB"/>
    <w:rsid w:val="005D6DD8"/>
    <w:rsid w:val="005E0B9F"/>
    <w:rsid w:val="005E2A4A"/>
    <w:rsid w:val="005E2D6D"/>
    <w:rsid w:val="005E3A1E"/>
    <w:rsid w:val="005F02AB"/>
    <w:rsid w:val="005F06DA"/>
    <w:rsid w:val="005F5991"/>
    <w:rsid w:val="00613DCA"/>
    <w:rsid w:val="006167F3"/>
    <w:rsid w:val="006173A4"/>
    <w:rsid w:val="00622513"/>
    <w:rsid w:val="00622E89"/>
    <w:rsid w:val="00626C2C"/>
    <w:rsid w:val="006327A4"/>
    <w:rsid w:val="006361E4"/>
    <w:rsid w:val="00637024"/>
    <w:rsid w:val="006436CA"/>
    <w:rsid w:val="006458C9"/>
    <w:rsid w:val="0065084C"/>
    <w:rsid w:val="0065135A"/>
    <w:rsid w:val="006529FB"/>
    <w:rsid w:val="00655899"/>
    <w:rsid w:val="0066692F"/>
    <w:rsid w:val="0067752D"/>
    <w:rsid w:val="006A14F3"/>
    <w:rsid w:val="006A207E"/>
    <w:rsid w:val="006A6A23"/>
    <w:rsid w:val="006A7610"/>
    <w:rsid w:val="006A7DEB"/>
    <w:rsid w:val="006A7FD8"/>
    <w:rsid w:val="006B78D1"/>
    <w:rsid w:val="006B7BA7"/>
    <w:rsid w:val="006C2B67"/>
    <w:rsid w:val="006C639E"/>
    <w:rsid w:val="006D2CDA"/>
    <w:rsid w:val="006E2EA3"/>
    <w:rsid w:val="006E7316"/>
    <w:rsid w:val="006F385A"/>
    <w:rsid w:val="006F6947"/>
    <w:rsid w:val="00706EA7"/>
    <w:rsid w:val="00723D22"/>
    <w:rsid w:val="00724258"/>
    <w:rsid w:val="00733D2E"/>
    <w:rsid w:val="00741E1F"/>
    <w:rsid w:val="00753C02"/>
    <w:rsid w:val="0076075C"/>
    <w:rsid w:val="00763229"/>
    <w:rsid w:val="0076588E"/>
    <w:rsid w:val="00767F67"/>
    <w:rsid w:val="007702EC"/>
    <w:rsid w:val="0077281D"/>
    <w:rsid w:val="00774D96"/>
    <w:rsid w:val="00783F0E"/>
    <w:rsid w:val="00787317"/>
    <w:rsid w:val="00787912"/>
    <w:rsid w:val="007919F2"/>
    <w:rsid w:val="00794613"/>
    <w:rsid w:val="007951F8"/>
    <w:rsid w:val="007978C0"/>
    <w:rsid w:val="007A2013"/>
    <w:rsid w:val="007A2A2A"/>
    <w:rsid w:val="007A75B4"/>
    <w:rsid w:val="007A7909"/>
    <w:rsid w:val="007B2851"/>
    <w:rsid w:val="007B598E"/>
    <w:rsid w:val="007C0082"/>
    <w:rsid w:val="007C311A"/>
    <w:rsid w:val="007C6CCC"/>
    <w:rsid w:val="007E0326"/>
    <w:rsid w:val="007F27ED"/>
    <w:rsid w:val="007F2938"/>
    <w:rsid w:val="007F4378"/>
    <w:rsid w:val="0080028A"/>
    <w:rsid w:val="00801076"/>
    <w:rsid w:val="00807782"/>
    <w:rsid w:val="008100D0"/>
    <w:rsid w:val="00812914"/>
    <w:rsid w:val="00814C6A"/>
    <w:rsid w:val="008258A2"/>
    <w:rsid w:val="0083021B"/>
    <w:rsid w:val="00834406"/>
    <w:rsid w:val="008416F8"/>
    <w:rsid w:val="00841837"/>
    <w:rsid w:val="008444F3"/>
    <w:rsid w:val="0085744F"/>
    <w:rsid w:val="00861C58"/>
    <w:rsid w:val="0086218E"/>
    <w:rsid w:val="00870EEF"/>
    <w:rsid w:val="0087799B"/>
    <w:rsid w:val="00881841"/>
    <w:rsid w:val="008825D8"/>
    <w:rsid w:val="00882D86"/>
    <w:rsid w:val="0089334C"/>
    <w:rsid w:val="008937FF"/>
    <w:rsid w:val="008A6DEB"/>
    <w:rsid w:val="008A74FD"/>
    <w:rsid w:val="008B470E"/>
    <w:rsid w:val="008C1DA0"/>
    <w:rsid w:val="008C3446"/>
    <w:rsid w:val="008C38DB"/>
    <w:rsid w:val="008C40C6"/>
    <w:rsid w:val="008D3514"/>
    <w:rsid w:val="008D362D"/>
    <w:rsid w:val="008E2819"/>
    <w:rsid w:val="008E3347"/>
    <w:rsid w:val="008E53FD"/>
    <w:rsid w:val="008E60A3"/>
    <w:rsid w:val="008F0649"/>
    <w:rsid w:val="008F401E"/>
    <w:rsid w:val="008F5FD1"/>
    <w:rsid w:val="009019ED"/>
    <w:rsid w:val="00903256"/>
    <w:rsid w:val="009105D8"/>
    <w:rsid w:val="00921490"/>
    <w:rsid w:val="0092375A"/>
    <w:rsid w:val="0092392F"/>
    <w:rsid w:val="00930FEF"/>
    <w:rsid w:val="00932ADB"/>
    <w:rsid w:val="00940362"/>
    <w:rsid w:val="00945880"/>
    <w:rsid w:val="009520AB"/>
    <w:rsid w:val="009553CA"/>
    <w:rsid w:val="009576CA"/>
    <w:rsid w:val="009603E3"/>
    <w:rsid w:val="00961788"/>
    <w:rsid w:val="009720D3"/>
    <w:rsid w:val="00976DCD"/>
    <w:rsid w:val="00977485"/>
    <w:rsid w:val="009803FA"/>
    <w:rsid w:val="00980D24"/>
    <w:rsid w:val="00983882"/>
    <w:rsid w:val="009851F8"/>
    <w:rsid w:val="009864EF"/>
    <w:rsid w:val="00991046"/>
    <w:rsid w:val="00993AA5"/>
    <w:rsid w:val="00996768"/>
    <w:rsid w:val="009A23C5"/>
    <w:rsid w:val="009A586C"/>
    <w:rsid w:val="009B39BB"/>
    <w:rsid w:val="009B41C6"/>
    <w:rsid w:val="009B4AB7"/>
    <w:rsid w:val="009C21C7"/>
    <w:rsid w:val="009C4850"/>
    <w:rsid w:val="009C5963"/>
    <w:rsid w:val="009C67C7"/>
    <w:rsid w:val="009C7384"/>
    <w:rsid w:val="009E4808"/>
    <w:rsid w:val="009E4EBE"/>
    <w:rsid w:val="00A002CE"/>
    <w:rsid w:val="00A0238D"/>
    <w:rsid w:val="00A02BC7"/>
    <w:rsid w:val="00A03576"/>
    <w:rsid w:val="00A11C99"/>
    <w:rsid w:val="00A1400B"/>
    <w:rsid w:val="00A17576"/>
    <w:rsid w:val="00A217C6"/>
    <w:rsid w:val="00A26962"/>
    <w:rsid w:val="00A30D04"/>
    <w:rsid w:val="00A35378"/>
    <w:rsid w:val="00A44278"/>
    <w:rsid w:val="00A46731"/>
    <w:rsid w:val="00A5133D"/>
    <w:rsid w:val="00A523A5"/>
    <w:rsid w:val="00A54081"/>
    <w:rsid w:val="00A6773C"/>
    <w:rsid w:val="00A727DE"/>
    <w:rsid w:val="00A73735"/>
    <w:rsid w:val="00A77439"/>
    <w:rsid w:val="00A8272E"/>
    <w:rsid w:val="00A83A2B"/>
    <w:rsid w:val="00AA3D27"/>
    <w:rsid w:val="00AA4218"/>
    <w:rsid w:val="00AA6509"/>
    <w:rsid w:val="00AB129D"/>
    <w:rsid w:val="00AB5A94"/>
    <w:rsid w:val="00AB6ED2"/>
    <w:rsid w:val="00AB7A70"/>
    <w:rsid w:val="00AC0373"/>
    <w:rsid w:val="00AD0571"/>
    <w:rsid w:val="00AD19B9"/>
    <w:rsid w:val="00AE08C6"/>
    <w:rsid w:val="00AE3323"/>
    <w:rsid w:val="00AF6E76"/>
    <w:rsid w:val="00B0176C"/>
    <w:rsid w:val="00B04B45"/>
    <w:rsid w:val="00B05D23"/>
    <w:rsid w:val="00B15C32"/>
    <w:rsid w:val="00B2159B"/>
    <w:rsid w:val="00B23FA1"/>
    <w:rsid w:val="00B30339"/>
    <w:rsid w:val="00B363A2"/>
    <w:rsid w:val="00B4074B"/>
    <w:rsid w:val="00B517D0"/>
    <w:rsid w:val="00B52195"/>
    <w:rsid w:val="00B527E9"/>
    <w:rsid w:val="00B65D74"/>
    <w:rsid w:val="00B72793"/>
    <w:rsid w:val="00B82F8D"/>
    <w:rsid w:val="00B93331"/>
    <w:rsid w:val="00BA0763"/>
    <w:rsid w:val="00BA16E6"/>
    <w:rsid w:val="00BC357C"/>
    <w:rsid w:val="00BC51D4"/>
    <w:rsid w:val="00BC78FF"/>
    <w:rsid w:val="00BD644B"/>
    <w:rsid w:val="00BE1F72"/>
    <w:rsid w:val="00BE658E"/>
    <w:rsid w:val="00BF7027"/>
    <w:rsid w:val="00BF7154"/>
    <w:rsid w:val="00BF718A"/>
    <w:rsid w:val="00C05219"/>
    <w:rsid w:val="00C14F08"/>
    <w:rsid w:val="00C17345"/>
    <w:rsid w:val="00C23E29"/>
    <w:rsid w:val="00C2481C"/>
    <w:rsid w:val="00C31BCE"/>
    <w:rsid w:val="00C31E5C"/>
    <w:rsid w:val="00C33461"/>
    <w:rsid w:val="00C512D6"/>
    <w:rsid w:val="00C56F12"/>
    <w:rsid w:val="00C57752"/>
    <w:rsid w:val="00C6041B"/>
    <w:rsid w:val="00C619EA"/>
    <w:rsid w:val="00C62BFD"/>
    <w:rsid w:val="00C67109"/>
    <w:rsid w:val="00C71540"/>
    <w:rsid w:val="00C77692"/>
    <w:rsid w:val="00C824E3"/>
    <w:rsid w:val="00C9000E"/>
    <w:rsid w:val="00C92F8F"/>
    <w:rsid w:val="00C96BDE"/>
    <w:rsid w:val="00CA0609"/>
    <w:rsid w:val="00CA1F48"/>
    <w:rsid w:val="00CA206E"/>
    <w:rsid w:val="00CA2157"/>
    <w:rsid w:val="00CC209B"/>
    <w:rsid w:val="00CC3B49"/>
    <w:rsid w:val="00CD1FDA"/>
    <w:rsid w:val="00CD349D"/>
    <w:rsid w:val="00CD622A"/>
    <w:rsid w:val="00CE389C"/>
    <w:rsid w:val="00CE39BA"/>
    <w:rsid w:val="00CF267A"/>
    <w:rsid w:val="00D00F6F"/>
    <w:rsid w:val="00D2013E"/>
    <w:rsid w:val="00D2039A"/>
    <w:rsid w:val="00D21075"/>
    <w:rsid w:val="00D23801"/>
    <w:rsid w:val="00D330E0"/>
    <w:rsid w:val="00D409F1"/>
    <w:rsid w:val="00D4495C"/>
    <w:rsid w:val="00D537B8"/>
    <w:rsid w:val="00D566BB"/>
    <w:rsid w:val="00D57F08"/>
    <w:rsid w:val="00D61729"/>
    <w:rsid w:val="00D625E2"/>
    <w:rsid w:val="00D6342C"/>
    <w:rsid w:val="00D678F2"/>
    <w:rsid w:val="00D70F8B"/>
    <w:rsid w:val="00D71C4A"/>
    <w:rsid w:val="00D76EB9"/>
    <w:rsid w:val="00D77E0A"/>
    <w:rsid w:val="00D94C2C"/>
    <w:rsid w:val="00D94D8C"/>
    <w:rsid w:val="00DA21F3"/>
    <w:rsid w:val="00DA375B"/>
    <w:rsid w:val="00DB5A88"/>
    <w:rsid w:val="00DC3A27"/>
    <w:rsid w:val="00DC6FB6"/>
    <w:rsid w:val="00DE0286"/>
    <w:rsid w:val="00DE3D46"/>
    <w:rsid w:val="00DE5522"/>
    <w:rsid w:val="00DE631B"/>
    <w:rsid w:val="00DF0440"/>
    <w:rsid w:val="00DF3A40"/>
    <w:rsid w:val="00DF5BC5"/>
    <w:rsid w:val="00E040F5"/>
    <w:rsid w:val="00E062F8"/>
    <w:rsid w:val="00E06C8D"/>
    <w:rsid w:val="00E118C5"/>
    <w:rsid w:val="00E1239D"/>
    <w:rsid w:val="00E22CDB"/>
    <w:rsid w:val="00E23322"/>
    <w:rsid w:val="00E31A6C"/>
    <w:rsid w:val="00E40014"/>
    <w:rsid w:val="00E41E6E"/>
    <w:rsid w:val="00E422A9"/>
    <w:rsid w:val="00E433F4"/>
    <w:rsid w:val="00E57445"/>
    <w:rsid w:val="00E60460"/>
    <w:rsid w:val="00E73636"/>
    <w:rsid w:val="00E8066A"/>
    <w:rsid w:val="00E80A15"/>
    <w:rsid w:val="00E8363A"/>
    <w:rsid w:val="00E85CD3"/>
    <w:rsid w:val="00E8767A"/>
    <w:rsid w:val="00E977AA"/>
    <w:rsid w:val="00EA16EA"/>
    <w:rsid w:val="00EA374B"/>
    <w:rsid w:val="00EA3D42"/>
    <w:rsid w:val="00EA3DCA"/>
    <w:rsid w:val="00EB2506"/>
    <w:rsid w:val="00EC0ADF"/>
    <w:rsid w:val="00EF694E"/>
    <w:rsid w:val="00EF7C98"/>
    <w:rsid w:val="00EF7F67"/>
    <w:rsid w:val="00F01E31"/>
    <w:rsid w:val="00F02A63"/>
    <w:rsid w:val="00F11F02"/>
    <w:rsid w:val="00F14F8F"/>
    <w:rsid w:val="00F22562"/>
    <w:rsid w:val="00F22E7F"/>
    <w:rsid w:val="00F31D0D"/>
    <w:rsid w:val="00F3346B"/>
    <w:rsid w:val="00F450C9"/>
    <w:rsid w:val="00F526C6"/>
    <w:rsid w:val="00F54DB3"/>
    <w:rsid w:val="00F6781A"/>
    <w:rsid w:val="00F826C2"/>
    <w:rsid w:val="00F83F3E"/>
    <w:rsid w:val="00F87C29"/>
    <w:rsid w:val="00F943E2"/>
    <w:rsid w:val="00FA03C9"/>
    <w:rsid w:val="00FA25F7"/>
    <w:rsid w:val="00FA2C95"/>
    <w:rsid w:val="00FA6831"/>
    <w:rsid w:val="00FB04DE"/>
    <w:rsid w:val="00FB34E6"/>
    <w:rsid w:val="00FB45AD"/>
    <w:rsid w:val="00FB5F2A"/>
    <w:rsid w:val="00FC0D79"/>
    <w:rsid w:val="00FC2761"/>
    <w:rsid w:val="00FD0FCC"/>
    <w:rsid w:val="00FD18FE"/>
    <w:rsid w:val="00FD22CC"/>
    <w:rsid w:val="00FD4719"/>
    <w:rsid w:val="00FD5380"/>
    <w:rsid w:val="00FE2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E6F7B"/>
  <w15:chartTrackingRefBased/>
  <w15:docId w15:val="{7EAF04F6-1125-415F-86D6-3F92F5B92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3A5"/>
    <w:pPr>
      <w:ind w:left="720"/>
      <w:contextualSpacing/>
    </w:pPr>
  </w:style>
  <w:style w:type="character" w:styleId="Hyperlink">
    <w:name w:val="Hyperlink"/>
    <w:basedOn w:val="DefaultParagraphFont"/>
    <w:uiPriority w:val="99"/>
    <w:unhideWhenUsed/>
    <w:rsid w:val="008D362D"/>
    <w:rPr>
      <w:color w:val="0563C1" w:themeColor="hyperlink"/>
      <w:u w:val="single"/>
    </w:rPr>
  </w:style>
  <w:style w:type="character" w:styleId="UnresolvedMention">
    <w:name w:val="Unresolved Mention"/>
    <w:basedOn w:val="DefaultParagraphFont"/>
    <w:uiPriority w:val="99"/>
    <w:semiHidden/>
    <w:unhideWhenUsed/>
    <w:rsid w:val="008D362D"/>
    <w:rPr>
      <w:color w:val="605E5C"/>
      <w:shd w:val="clear" w:color="auto" w:fill="E1DFDD"/>
    </w:rPr>
  </w:style>
  <w:style w:type="paragraph" w:styleId="NoSpacing">
    <w:name w:val="No Spacing"/>
    <w:link w:val="NoSpacingChar"/>
    <w:uiPriority w:val="1"/>
    <w:qFormat/>
    <w:rsid w:val="00DA375B"/>
    <w:pPr>
      <w:spacing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A375B"/>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590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rchive.ellenmacarthurfoundation.org/explore/fashion-and-the-circular-economy" TargetMode="External"/><Relationship Id="rId18" Type="http://schemas.openxmlformats.org/officeDocument/2006/relationships/hyperlink" Target="https://www.statista.com/statistics/300842/annual-expenditure-on-clothing-in-the-united-kingdom-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org/development/desa/disabilities/about-us/sustainable-development-goals-sdgs-and-disability.html" TargetMode="External"/><Relationship Id="rId7" Type="http://schemas.openxmlformats.org/officeDocument/2006/relationships/image" Target="media/image2.png"/><Relationship Id="rId12" Type="http://schemas.openxmlformats.org/officeDocument/2006/relationships/hyperlink" Target="https://twitter.com/circulareconomy" TargetMode="External"/><Relationship Id="rId17" Type="http://schemas.openxmlformats.org/officeDocument/2006/relationships/hyperlink" Target="https://www.shein.co.uk/daily-new.html" TargetMode="External"/><Relationship Id="rId25" Type="http://schemas.openxmlformats.org/officeDocument/2006/relationships/hyperlink" Target="https://wrap.org.uk/resources/report/scap2020-final-report" TargetMode="External"/><Relationship Id="rId2" Type="http://schemas.openxmlformats.org/officeDocument/2006/relationships/numbering" Target="numbering.xml"/><Relationship Id="rId16" Type="http://schemas.openxmlformats.org/officeDocument/2006/relationships/hyperlink" Target="https://www.oxfam.org.uk/get-involved/second-hand-september/" TargetMode="External"/><Relationship Id="rId20" Type="http://schemas.openxmlformats.org/officeDocument/2006/relationships/hyperlink" Target="https://unece.org/forestry/press/un-alliance-aims-put-fashion-path-sustainabil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llenmacarthurfoundation.org/circular-economy-diagram" TargetMode="External"/><Relationship Id="rId24" Type="http://schemas.openxmlformats.org/officeDocument/2006/relationships/hyperlink" Target="https://www.weforum.org/agenda/2015/09/what-are-the-sdgs-and-why-do-we-need-them/" TargetMode="External"/><Relationship Id="rId5" Type="http://schemas.openxmlformats.org/officeDocument/2006/relationships/webSettings" Target="webSettings.xml"/><Relationship Id="rId15" Type="http://schemas.openxmlformats.org/officeDocument/2006/relationships/hyperlink" Target="https://www.newswise.com/articles/un-s-sustainable-development-goals-sdgs-have-impact-on-textile-wastewater-pollution-research" TargetMode="External"/><Relationship Id="rId23" Type="http://schemas.openxmlformats.org/officeDocument/2006/relationships/hyperlink" Target="https://waterfootprint.org/en/about-us/news/news/world-water-day-cost-cotton-water-challenged-india/"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unece.org/fileadmin/DAM/RCM_Website/RFSD_2018_Side_event_sustainable_fashion.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arth.org/statistics-about-fast-fashion-waste/" TargetMode="External"/><Relationship Id="rId22" Type="http://schemas.openxmlformats.org/officeDocument/2006/relationships/hyperlink" Target="https://sdgs.un.org/goals"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2CAC50601F48D1B64E61DC86E0E34C"/>
        <w:category>
          <w:name w:val="General"/>
          <w:gallery w:val="placeholder"/>
        </w:category>
        <w:types>
          <w:type w:val="bbPlcHdr"/>
        </w:types>
        <w:behaviors>
          <w:behavior w:val="content"/>
        </w:behaviors>
        <w:guid w:val="{68126935-0913-46AF-A62A-E4A8441962E2}"/>
      </w:docPartPr>
      <w:docPartBody>
        <w:p w:rsidR="00D53850" w:rsidRDefault="00056FD6" w:rsidP="00056FD6">
          <w:pPr>
            <w:pStyle w:val="562CAC50601F48D1B64E61DC86E0E34C"/>
          </w:pPr>
          <w:r>
            <w:rPr>
              <w:rFonts w:asciiTheme="majorHAnsi" w:eastAsiaTheme="majorEastAsia" w:hAnsiTheme="majorHAnsi" w:cstheme="majorBidi"/>
              <w:caps/>
              <w:color w:val="4472C4" w:themeColor="accent1"/>
              <w:sz w:val="80"/>
              <w:szCs w:val="80"/>
            </w:rPr>
            <w:t>[Document title]</w:t>
          </w:r>
        </w:p>
      </w:docPartBody>
    </w:docPart>
    <w:docPart>
      <w:docPartPr>
        <w:name w:val="1957C46E384542EBAC443CF6EC6AE87A"/>
        <w:category>
          <w:name w:val="General"/>
          <w:gallery w:val="placeholder"/>
        </w:category>
        <w:types>
          <w:type w:val="bbPlcHdr"/>
        </w:types>
        <w:behaviors>
          <w:behavior w:val="content"/>
        </w:behaviors>
        <w:guid w:val="{C33F27D7-FB7E-449F-89AA-2041B87C0BCA}"/>
      </w:docPartPr>
      <w:docPartBody>
        <w:p w:rsidR="00D53850" w:rsidRDefault="00056FD6" w:rsidP="00056FD6">
          <w:pPr>
            <w:pStyle w:val="1957C46E384542EBAC443CF6EC6AE8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FD6"/>
    <w:rsid w:val="00056FD6"/>
    <w:rsid w:val="00604DEB"/>
    <w:rsid w:val="00BD4A35"/>
    <w:rsid w:val="00D5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2CAC50601F48D1B64E61DC86E0E34C">
    <w:name w:val="562CAC50601F48D1B64E61DC86E0E34C"/>
    <w:rsid w:val="00056FD6"/>
  </w:style>
  <w:style w:type="paragraph" w:customStyle="1" w:styleId="1957C46E384542EBAC443CF6EC6AE87A">
    <w:name w:val="1957C46E384542EBAC443CF6EC6AE87A"/>
    <w:rsid w:val="00056F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9725</TotalTime>
  <Pages>13</Pages>
  <Words>2717</Words>
  <Characters>15492</Characters>
  <Application>Microsoft Office Word</Application>
  <DocSecurity>0</DocSecurity>
  <Lines>129</Lines>
  <Paragraphs>36</Paragraphs>
  <ScaleCrop>false</ScaleCrop>
  <Company>KATARZYNA WHITE</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of sustainability     BMSP 7001</dc:title>
  <dc:subject>TUTOR: Dr Lousie Emanuel</dc:subject>
  <dc:creator>Kasia White</dc:creator>
  <cp:keywords/>
  <dc:description/>
  <cp:lastModifiedBy>Kasia White</cp:lastModifiedBy>
  <cp:revision>546</cp:revision>
  <dcterms:created xsi:type="dcterms:W3CDTF">2022-10-29T10:11:00Z</dcterms:created>
  <dcterms:modified xsi:type="dcterms:W3CDTF">2022-11-07T19:38:00Z</dcterms:modified>
</cp:coreProperties>
</file>