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D1E71" w14:textId="40FD3F85" w:rsidR="00ED7E4C" w:rsidRPr="00ED7E4C" w:rsidRDefault="00ED7E4C" w:rsidP="00ED7E4C">
      <w:pPr>
        <w:pStyle w:val="Heading3"/>
        <w:jc w:val="left"/>
      </w:pPr>
    </w:p>
    <w:sdt>
      <w:sdtPr>
        <w:rPr>
          <w:color w:val="E32D91" w:themeColor="accent1"/>
        </w:rPr>
        <w:id w:val="-1712798240"/>
        <w:docPartObj>
          <w:docPartGallery w:val="Cover Pages"/>
          <w:docPartUnique/>
        </w:docPartObj>
      </w:sdtPr>
      <w:sdtEndPr>
        <w:rPr>
          <w:rFonts w:ascii="News Gothic MT" w:eastAsiaTheme="minorHAnsi"/>
          <w:color w:val="auto"/>
          <w:sz w:val="24"/>
          <w:szCs w:val="24"/>
          <w:lang w:val="en-GB"/>
        </w:rPr>
      </w:sdtEndPr>
      <w:sdtContent>
        <w:p w14:paraId="354C71BC" w14:textId="292D6126" w:rsidR="00ED7E4C" w:rsidRDefault="00ED7E4C">
          <w:pPr>
            <w:pStyle w:val="NoSpacing"/>
            <w:spacing w:before="1540" w:after="240"/>
            <w:jc w:val="center"/>
            <w:rPr>
              <w:color w:val="E32D91" w:themeColor="accent1"/>
            </w:rPr>
          </w:pPr>
          <w:r>
            <w:rPr>
              <w:noProof/>
              <w:color w:val="E32D91" w:themeColor="accent1"/>
            </w:rPr>
            <w:drawing>
              <wp:inline distT="0" distB="0" distL="0" distR="0" wp14:anchorId="6C07F9C5" wp14:editId="3710197C">
                <wp:extent cx="1417320" cy="750898"/>
                <wp:effectExtent l="0" t="0" r="0" b="0"/>
                <wp:docPr id="143" name="Picture 1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a:extLst>
                            <a:ext uri="{C183D7F6-B498-43B3-948B-1728B52AA6E4}">
                              <adec:decorative xmlns:adec="http://schemas.microsoft.com/office/drawing/2017/decorative" val="1"/>
                            </a:ext>
                          </a:extLst>
                        </pic:cNvPr>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7030A0"/>
              <w:sz w:val="44"/>
              <w:szCs w:val="44"/>
            </w:rPr>
            <w:alias w:val="Title"/>
            <w:tag w:val=""/>
            <w:id w:val="1735040861"/>
            <w:placeholder>
              <w:docPart w:val="F38DCA1261204E43BEE1F29BA923BB5E"/>
            </w:placeholder>
            <w:dataBinding w:prefixMappings="xmlns:ns0='http://purl.org/dc/elements/1.1/' xmlns:ns1='http://schemas.openxmlformats.org/package/2006/metadata/core-properties' " w:xpath="/ns1:coreProperties[1]/ns0:title[1]" w:storeItemID="{6C3C8BC8-F283-45AE-878A-BAB7291924A1}"/>
            <w:text/>
          </w:sdtPr>
          <w:sdtContent>
            <w:p w14:paraId="50B41588" w14:textId="73E26BED" w:rsidR="00ED7E4C" w:rsidRPr="008870EE" w:rsidRDefault="00ED7E4C">
              <w:pPr>
                <w:pStyle w:val="NoSpacing"/>
                <w:pBdr>
                  <w:top w:val="single" w:sz="6" w:space="6" w:color="E32D91" w:themeColor="accent1"/>
                  <w:bottom w:val="single" w:sz="6" w:space="6" w:color="E32D91" w:themeColor="accent1"/>
                </w:pBdr>
                <w:spacing w:after="240"/>
                <w:jc w:val="center"/>
                <w:rPr>
                  <w:rFonts w:ascii="Arial" w:eastAsiaTheme="majorEastAsia" w:hAnsi="Arial" w:cs="Arial"/>
                  <w:b/>
                  <w:bCs/>
                  <w:caps/>
                  <w:color w:val="7030A0"/>
                  <w:sz w:val="44"/>
                  <w:szCs w:val="44"/>
                </w:rPr>
              </w:pPr>
              <w:r w:rsidRPr="008870EE">
                <w:rPr>
                  <w:rFonts w:ascii="Arial" w:eastAsiaTheme="majorEastAsia" w:hAnsi="Arial" w:cs="Arial"/>
                  <w:b/>
                  <w:bCs/>
                  <w:caps/>
                  <w:color w:val="7030A0"/>
                  <w:sz w:val="44"/>
                  <w:szCs w:val="44"/>
                </w:rPr>
                <w:t>SUPPORTING DOCUMENT FOR CASE STUDY</w:t>
              </w:r>
            </w:p>
          </w:sdtContent>
        </w:sdt>
        <w:sdt>
          <w:sdtPr>
            <w:rPr>
              <w:b/>
              <w:bCs/>
              <w:color w:val="7030A0"/>
              <w:sz w:val="28"/>
              <w:szCs w:val="28"/>
            </w:rPr>
            <w:alias w:val="Subtitle"/>
            <w:tag w:val=""/>
            <w:id w:val="328029620"/>
            <w:placeholder>
              <w:docPart w:val="86361CDA50CD4DD292FFD5CFA65430F9"/>
            </w:placeholder>
            <w:dataBinding w:prefixMappings="xmlns:ns0='http://purl.org/dc/elements/1.1/' xmlns:ns1='http://schemas.openxmlformats.org/package/2006/metadata/core-properties' " w:xpath="/ns1:coreProperties[1]/ns0:subject[1]" w:storeItemID="{6C3C8BC8-F283-45AE-878A-BAB7291924A1}"/>
            <w:text/>
          </w:sdtPr>
          <w:sdtContent>
            <w:p w14:paraId="27AAF340" w14:textId="687B05C0" w:rsidR="00ED7E4C" w:rsidRPr="00610542" w:rsidRDefault="00ED7E4C">
              <w:pPr>
                <w:pStyle w:val="NoSpacing"/>
                <w:jc w:val="center"/>
                <w:rPr>
                  <w:b/>
                  <w:bCs/>
                  <w:color w:val="7030A0"/>
                  <w:sz w:val="28"/>
                  <w:szCs w:val="28"/>
                </w:rPr>
              </w:pPr>
              <w:r w:rsidRPr="00610542">
                <w:rPr>
                  <w:b/>
                  <w:bCs/>
                  <w:color w:val="7030A0"/>
                  <w:sz w:val="28"/>
                  <w:szCs w:val="28"/>
                </w:rPr>
                <w:t>BMHP 5004 LEVEL 5</w:t>
              </w:r>
            </w:p>
          </w:sdtContent>
        </w:sdt>
        <w:p w14:paraId="6442A6DB" w14:textId="1FD20402" w:rsidR="00ED7E4C" w:rsidRPr="00610542" w:rsidRDefault="00ED7E4C">
          <w:pPr>
            <w:pStyle w:val="NoSpacing"/>
            <w:spacing w:before="480"/>
            <w:jc w:val="center"/>
            <w:rPr>
              <w:b/>
              <w:bCs/>
              <w:color w:val="7030A0"/>
            </w:rPr>
          </w:pPr>
          <w:r w:rsidRPr="00610542">
            <w:rPr>
              <w:b/>
              <w:bCs/>
              <w:noProof/>
              <w:color w:val="7030A0"/>
            </w:rPr>
            <w:drawing>
              <wp:inline distT="0" distB="0" distL="0" distR="0" wp14:anchorId="075993B6" wp14:editId="492BF0D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533CEE" w14:textId="3C050BDA" w:rsidR="00B223C3" w:rsidRPr="001014F8" w:rsidRDefault="003C6CF3" w:rsidP="001014F8">
          <w:pPr>
            <w:spacing w:after="160"/>
          </w:pPr>
          <w:r>
            <w:rPr>
              <w:noProof/>
              <w:color w:val="E32D91" w:themeColor="accent1"/>
            </w:rPr>
            <mc:AlternateContent>
              <mc:Choice Requires="wps">
                <w:drawing>
                  <wp:anchor distT="0" distB="0" distL="114300" distR="114300" simplePos="0" relativeHeight="251659264" behindDoc="0" locked="0" layoutInCell="1" allowOverlap="1" wp14:anchorId="43B1BD7D" wp14:editId="2759A3C2">
                    <wp:simplePos x="0" y="0"/>
                    <wp:positionH relativeFrom="margin">
                      <wp:align>left</wp:align>
                    </wp:positionH>
                    <wp:positionV relativeFrom="page">
                      <wp:posOffset>8658971</wp:posOffset>
                    </wp:positionV>
                    <wp:extent cx="5707656" cy="1033256"/>
                    <wp:effectExtent l="0" t="0" r="7620" b="14605"/>
                    <wp:wrapNone/>
                    <wp:docPr id="142" name="Text Box 142"/>
                    <wp:cNvGraphicFramePr/>
                    <a:graphic xmlns:a="http://schemas.openxmlformats.org/drawingml/2006/main">
                      <a:graphicData uri="http://schemas.microsoft.com/office/word/2010/wordprocessingShape">
                        <wps:wsp>
                          <wps:cNvSpPr txBox="1"/>
                          <wps:spPr>
                            <a:xfrm>
                              <a:off x="0" y="0"/>
                              <a:ext cx="5707656" cy="10332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7030A0"/>
                                    <w:sz w:val="28"/>
                                    <w:szCs w:val="28"/>
                                  </w:rPr>
                                  <w:alias w:val="Date"/>
                                  <w:tag w:val=""/>
                                  <w:id w:val="197127006"/>
                                  <w:dataBinding w:prefixMappings="xmlns:ns0='http://schemas.microsoft.com/office/2006/coverPageProps' " w:xpath="/ns0:CoverPageProperties[1]/ns0:PublishDate[1]" w:storeItemID="{55AF091B-3C7A-41E3-B477-F2FDAA23CFDA}"/>
                                  <w:date w:fullDate="2022-07-01T00:00:00Z">
                                    <w:dateFormat w:val="MMMM d, yyyy"/>
                                    <w:lid w:val="en-US"/>
                                    <w:storeMappedDataAs w:val="dateTime"/>
                                    <w:calendar w:val="gregorian"/>
                                  </w:date>
                                </w:sdtPr>
                                <w:sdtContent>
                                  <w:p w14:paraId="2A64F572" w14:textId="38F9DBE9" w:rsidR="00ED7E4C" w:rsidRPr="00610542" w:rsidRDefault="00EA795A">
                                    <w:pPr>
                                      <w:pStyle w:val="NoSpacing"/>
                                      <w:spacing w:after="40"/>
                                      <w:jc w:val="center"/>
                                      <w:rPr>
                                        <w:caps/>
                                        <w:color w:val="7030A0"/>
                                        <w:sz w:val="28"/>
                                        <w:szCs w:val="28"/>
                                      </w:rPr>
                                    </w:pPr>
                                    <w:r>
                                      <w:rPr>
                                        <w:caps/>
                                        <w:color w:val="7030A0"/>
                                        <w:sz w:val="28"/>
                                        <w:szCs w:val="28"/>
                                      </w:rPr>
                                      <w:t>July 1, 2022</w:t>
                                    </w:r>
                                  </w:p>
                                </w:sdtContent>
                              </w:sdt>
                              <w:p w14:paraId="7E28D2F4" w14:textId="00E0D9AB" w:rsidR="00ED7E4C" w:rsidRPr="00610542" w:rsidRDefault="00ED7E4C">
                                <w:pPr>
                                  <w:pStyle w:val="NoSpacing"/>
                                  <w:jc w:val="center"/>
                                  <w:rPr>
                                    <w:b/>
                                    <w:bCs/>
                                    <w:color w:val="7030A0"/>
                                    <w:sz w:val="28"/>
                                    <w:szCs w:val="28"/>
                                  </w:rPr>
                                </w:pPr>
                                <w:sdt>
                                  <w:sdtPr>
                                    <w:rPr>
                                      <w:b/>
                                      <w:bCs/>
                                      <w:caps/>
                                      <w:color w:val="7030A0"/>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2F098D" w:rsidRPr="00610542">
                                      <w:rPr>
                                        <w:b/>
                                        <w:bCs/>
                                        <w:caps/>
                                        <w:color w:val="7030A0"/>
                                        <w:sz w:val="28"/>
                                        <w:szCs w:val="28"/>
                                      </w:rPr>
                                      <w:t>omeneke yusuf (2009232)</w:t>
                                    </w:r>
                                  </w:sdtContent>
                                </w:sdt>
                              </w:p>
                              <w:p w14:paraId="7F31D1D9" w14:textId="78749128" w:rsidR="00ED7E4C" w:rsidRPr="00610542" w:rsidRDefault="00ED7E4C" w:rsidP="00DF0EA4">
                                <w:pPr>
                                  <w:pStyle w:val="NoSpacing"/>
                                  <w:rPr>
                                    <w:b/>
                                    <w:bCs/>
                                    <w:color w:val="7030A0"/>
                                    <w:sz w:val="28"/>
                                    <w:szCs w:val="28"/>
                                  </w:rPr>
                                </w:pPr>
                                <w:sdt>
                                  <w:sdtPr>
                                    <w:rPr>
                                      <w:b/>
                                      <w:bCs/>
                                      <w:color w:val="7030A0"/>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9C1225" w:rsidRPr="00610542">
                                      <w:rPr>
                                        <w:b/>
                                        <w:bCs/>
                                        <w:color w:val="7030A0"/>
                                        <w:sz w:val="28"/>
                                        <w:szCs w:val="28"/>
                                      </w:rPr>
                                      <w:t xml:space="preserve">                                                        </w:t>
                                    </w:r>
                                    <w:r w:rsidR="003C6CF3" w:rsidRPr="00610542">
                                      <w:rPr>
                                        <w:b/>
                                        <w:bCs/>
                                        <w:color w:val="7030A0"/>
                                        <w:sz w:val="28"/>
                                        <w:szCs w:val="28"/>
                                      </w:rPr>
                                      <w:t>LECTURER: DR</w:t>
                                    </w:r>
                                    <w:r w:rsidR="009A5D82" w:rsidRPr="00610542">
                                      <w:rPr>
                                        <w:b/>
                                        <w:bCs/>
                                        <w:color w:val="7030A0"/>
                                        <w:sz w:val="28"/>
                                        <w:szCs w:val="28"/>
                                      </w:rPr>
                                      <w:t xml:space="preserve"> CRISFORD </w:t>
                                    </w:r>
                                    <w:r w:rsidR="002C0429" w:rsidRPr="00610542">
                                      <w:rPr>
                                        <w:b/>
                                        <w:bCs/>
                                        <w:color w:val="7030A0"/>
                                        <w:sz w:val="28"/>
                                        <w:szCs w:val="28"/>
                                      </w:rPr>
                                      <w:t>CHOGUG</w:t>
                                    </w:r>
                                    <w:r w:rsidR="005177EB" w:rsidRPr="00610542">
                                      <w:rPr>
                                        <w:b/>
                                        <w:bCs/>
                                        <w:color w:val="7030A0"/>
                                        <w:sz w:val="28"/>
                                        <w:szCs w:val="28"/>
                                      </w:rPr>
                                      <w:t>U</w:t>
                                    </w:r>
                                    <w:r w:rsidR="007E6B08" w:rsidRPr="00610542">
                                      <w:rPr>
                                        <w:b/>
                                        <w:bCs/>
                                        <w:color w:val="7030A0"/>
                                        <w:sz w:val="28"/>
                                        <w:szCs w:val="28"/>
                                      </w:rPr>
                                      <w:t>DZA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B1BD7D" id="_x0000_t202" coordsize="21600,21600" o:spt="202" path="m,l,21600r21600,l21600,xe">
                    <v:stroke joinstyle="miter"/>
                    <v:path gradientshapeok="t" o:connecttype="rect"/>
                  </v:shapetype>
                  <v:shape id="Text Box 142" o:spid="_x0000_s1026" type="#_x0000_t202" style="position:absolute;margin-left:0;margin-top:681.8pt;width:449.4pt;height:81.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" filled="f" stroked="f" strokeweight=".5pt">
                    <v:textbox inset="0,0,0,0">
                      <w:txbxContent>
                        <w:sdt>
                          <w:sdtPr>
                            <w:rPr>
                              <w:caps/>
                              <w:color w:val="7030A0"/>
                              <w:sz w:val="28"/>
                              <w:szCs w:val="28"/>
                            </w:rPr>
                            <w:alias w:val="Date"/>
                            <w:tag w:val=""/>
                            <w:id w:val="197127006"/>
                            <w:dataBinding w:prefixMappings="xmlns:ns0='http://schemas.microsoft.com/office/2006/coverPageProps' " w:xpath="/ns0:CoverPageProperties[1]/ns0:PublishDate[1]" w:storeItemID="{55AF091B-3C7A-41E3-B477-F2FDAA23CFDA}"/>
                            <w:date w:fullDate="2022-07-01T00:00:00Z">
                              <w:dateFormat w:val="MMMM d, yyyy"/>
                              <w:lid w:val="en-US"/>
                              <w:storeMappedDataAs w:val="dateTime"/>
                              <w:calendar w:val="gregorian"/>
                            </w:date>
                          </w:sdtPr>
                          <w:sdtContent>
                            <w:p w14:paraId="2A64F572" w14:textId="38F9DBE9" w:rsidR="00ED7E4C" w:rsidRPr="00610542" w:rsidRDefault="00EA795A">
                              <w:pPr>
                                <w:pStyle w:val="NoSpacing"/>
                                <w:spacing w:after="40"/>
                                <w:jc w:val="center"/>
                                <w:rPr>
                                  <w:caps/>
                                  <w:color w:val="7030A0"/>
                                  <w:sz w:val="28"/>
                                  <w:szCs w:val="28"/>
                                </w:rPr>
                              </w:pPr>
                              <w:r>
                                <w:rPr>
                                  <w:caps/>
                                  <w:color w:val="7030A0"/>
                                  <w:sz w:val="28"/>
                                  <w:szCs w:val="28"/>
                                </w:rPr>
                                <w:t>July 1, 2022</w:t>
                              </w:r>
                            </w:p>
                          </w:sdtContent>
                        </w:sdt>
                        <w:p w14:paraId="7E28D2F4" w14:textId="00E0D9AB" w:rsidR="00ED7E4C" w:rsidRPr="00610542" w:rsidRDefault="00ED7E4C">
                          <w:pPr>
                            <w:pStyle w:val="NoSpacing"/>
                            <w:jc w:val="center"/>
                            <w:rPr>
                              <w:b/>
                              <w:bCs/>
                              <w:color w:val="7030A0"/>
                              <w:sz w:val="28"/>
                              <w:szCs w:val="28"/>
                            </w:rPr>
                          </w:pPr>
                          <w:sdt>
                            <w:sdtPr>
                              <w:rPr>
                                <w:b/>
                                <w:bCs/>
                                <w:caps/>
                                <w:color w:val="7030A0"/>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2F098D" w:rsidRPr="00610542">
                                <w:rPr>
                                  <w:b/>
                                  <w:bCs/>
                                  <w:caps/>
                                  <w:color w:val="7030A0"/>
                                  <w:sz w:val="28"/>
                                  <w:szCs w:val="28"/>
                                </w:rPr>
                                <w:t>omeneke yusuf (2009232)</w:t>
                              </w:r>
                            </w:sdtContent>
                          </w:sdt>
                        </w:p>
                        <w:p w14:paraId="7F31D1D9" w14:textId="78749128" w:rsidR="00ED7E4C" w:rsidRPr="00610542" w:rsidRDefault="00ED7E4C" w:rsidP="00DF0EA4">
                          <w:pPr>
                            <w:pStyle w:val="NoSpacing"/>
                            <w:rPr>
                              <w:b/>
                              <w:bCs/>
                              <w:color w:val="7030A0"/>
                              <w:sz w:val="28"/>
                              <w:szCs w:val="28"/>
                            </w:rPr>
                          </w:pPr>
                          <w:sdt>
                            <w:sdtPr>
                              <w:rPr>
                                <w:b/>
                                <w:bCs/>
                                <w:color w:val="7030A0"/>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9C1225" w:rsidRPr="00610542">
                                <w:rPr>
                                  <w:b/>
                                  <w:bCs/>
                                  <w:color w:val="7030A0"/>
                                  <w:sz w:val="28"/>
                                  <w:szCs w:val="28"/>
                                </w:rPr>
                                <w:t xml:space="preserve">                                                        </w:t>
                              </w:r>
                              <w:r w:rsidR="003C6CF3" w:rsidRPr="00610542">
                                <w:rPr>
                                  <w:b/>
                                  <w:bCs/>
                                  <w:color w:val="7030A0"/>
                                  <w:sz w:val="28"/>
                                  <w:szCs w:val="28"/>
                                </w:rPr>
                                <w:t>LECTURER: DR</w:t>
                              </w:r>
                              <w:r w:rsidR="009A5D82" w:rsidRPr="00610542">
                                <w:rPr>
                                  <w:b/>
                                  <w:bCs/>
                                  <w:color w:val="7030A0"/>
                                  <w:sz w:val="28"/>
                                  <w:szCs w:val="28"/>
                                </w:rPr>
                                <w:t xml:space="preserve"> CRISFORD </w:t>
                              </w:r>
                              <w:r w:rsidR="002C0429" w:rsidRPr="00610542">
                                <w:rPr>
                                  <w:b/>
                                  <w:bCs/>
                                  <w:color w:val="7030A0"/>
                                  <w:sz w:val="28"/>
                                  <w:szCs w:val="28"/>
                                </w:rPr>
                                <w:t>CHOGUG</w:t>
                              </w:r>
                              <w:r w:rsidR="005177EB" w:rsidRPr="00610542">
                                <w:rPr>
                                  <w:b/>
                                  <w:bCs/>
                                  <w:color w:val="7030A0"/>
                                  <w:sz w:val="28"/>
                                  <w:szCs w:val="28"/>
                                </w:rPr>
                                <w:t>U</w:t>
                              </w:r>
                              <w:r w:rsidR="007E6B08" w:rsidRPr="00610542">
                                <w:rPr>
                                  <w:b/>
                                  <w:bCs/>
                                  <w:color w:val="7030A0"/>
                                  <w:sz w:val="28"/>
                                  <w:szCs w:val="28"/>
                                </w:rPr>
                                <w:t>DZA</w:t>
                              </w:r>
                            </w:sdtContent>
                          </w:sdt>
                        </w:p>
                      </w:txbxContent>
                    </v:textbox>
                    <w10:wrap anchorx="margin" anchory="page"/>
                  </v:shape>
                </w:pict>
              </mc:Fallback>
            </mc:AlternateContent>
          </w:r>
          <w:r w:rsidR="00ED7E4C">
            <w:br w:type="page"/>
          </w:r>
          <w:r w:rsidR="00973493">
            <w:rPr>
              <w:noProof/>
            </w:rPr>
            <w:drawing>
              <wp:anchor distT="0" distB="0" distL="114300" distR="114300" simplePos="0" relativeHeight="251665408" behindDoc="0" locked="0" layoutInCell="1" allowOverlap="1" wp14:anchorId="28A47593" wp14:editId="411C080B">
                <wp:simplePos x="0" y="0"/>
                <wp:positionH relativeFrom="column">
                  <wp:posOffset>0</wp:posOffset>
                </wp:positionH>
                <wp:positionV relativeFrom="paragraph">
                  <wp:posOffset>0</wp:posOffset>
                </wp:positionV>
                <wp:extent cx="5731510" cy="2054854"/>
                <wp:effectExtent l="0" t="0" r="0" b="0"/>
                <wp:wrapNone/>
                <wp:docPr id="10" name="Picture 10"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sign&#10;&#10;Description automatically generated with low confidence"/>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2054854"/>
                        </a:xfrm>
                        <a:prstGeom prst="rect">
                          <a:avLst/>
                        </a:prstGeom>
                      </pic:spPr>
                    </pic:pic>
                  </a:graphicData>
                </a:graphic>
              </wp:anchor>
            </w:drawing>
          </w:r>
        </w:p>
      </w:sdtContent>
    </w:sdt>
    <w:p w14:paraId="65262947" w14:textId="3A909FE7" w:rsidR="007C40EE" w:rsidRPr="00AC646A" w:rsidRDefault="007C40EE" w:rsidP="00B12A7D">
      <w:pPr>
        <w:pStyle w:val="Title"/>
        <w:rPr>
          <w:rFonts w:ascii="Arial" w:hAnsi="Arial" w:cs="Arial"/>
          <w:b/>
          <w:bCs/>
          <w:sz w:val="22"/>
          <w:szCs w:val="22"/>
        </w:rPr>
      </w:pPr>
      <w:r w:rsidRPr="00AC646A">
        <w:rPr>
          <w:rFonts w:ascii="Arial" w:hAnsi="Arial" w:cs="Arial"/>
          <w:b/>
          <w:bCs/>
          <w:sz w:val="22"/>
          <w:szCs w:val="22"/>
        </w:rPr>
        <w:t>INTRODUCTION</w:t>
      </w:r>
    </w:p>
    <w:p w14:paraId="2BF72934" w14:textId="0C831D6D" w:rsidR="008644C7" w:rsidRPr="00AC646A" w:rsidRDefault="008644C7" w:rsidP="008644C7">
      <w:pPr>
        <w:rPr>
          <w:rFonts w:ascii="Arial" w:hAnsi="Arial" w:cs="Arial"/>
          <w:sz w:val="22"/>
          <w:szCs w:val="22"/>
        </w:rPr>
      </w:pPr>
      <w:r w:rsidRPr="00AC646A">
        <w:rPr>
          <w:rFonts w:ascii="Arial" w:hAnsi="Arial" w:cs="Arial"/>
          <w:sz w:val="22"/>
          <w:szCs w:val="22"/>
        </w:rPr>
        <w:t xml:space="preserve">This paper is written in support of the </w:t>
      </w:r>
      <w:r w:rsidR="00B20191" w:rsidRPr="00AC646A">
        <w:rPr>
          <w:rFonts w:ascii="Arial" w:hAnsi="Arial" w:cs="Arial"/>
          <w:sz w:val="22"/>
          <w:szCs w:val="22"/>
        </w:rPr>
        <w:t>case study A presentation. Th</w:t>
      </w:r>
      <w:r w:rsidR="00EC1C99" w:rsidRPr="00AC646A">
        <w:rPr>
          <w:rFonts w:ascii="Arial" w:hAnsi="Arial" w:cs="Arial"/>
          <w:sz w:val="22"/>
          <w:szCs w:val="22"/>
        </w:rPr>
        <w:t>e</w:t>
      </w:r>
      <w:r w:rsidR="00B20191" w:rsidRPr="00AC646A">
        <w:rPr>
          <w:rFonts w:ascii="Arial" w:hAnsi="Arial" w:cs="Arial"/>
          <w:sz w:val="22"/>
          <w:szCs w:val="22"/>
        </w:rPr>
        <w:t xml:space="preserve"> case wa</w:t>
      </w:r>
      <w:r w:rsidR="00EE43B4" w:rsidRPr="00AC646A">
        <w:rPr>
          <w:rFonts w:ascii="Arial" w:hAnsi="Arial" w:cs="Arial"/>
          <w:sz w:val="22"/>
          <w:szCs w:val="22"/>
        </w:rPr>
        <w:t>s about a family with three children who have multiple</w:t>
      </w:r>
      <w:r w:rsidR="00443C70" w:rsidRPr="00AC646A">
        <w:rPr>
          <w:rFonts w:ascii="Arial" w:hAnsi="Arial" w:cs="Arial"/>
          <w:sz w:val="22"/>
          <w:szCs w:val="22"/>
        </w:rPr>
        <w:t xml:space="preserve"> needs</w:t>
      </w:r>
      <w:r w:rsidR="00D67C17" w:rsidRPr="00AC646A">
        <w:rPr>
          <w:rFonts w:ascii="Arial" w:hAnsi="Arial" w:cs="Arial"/>
          <w:sz w:val="22"/>
          <w:szCs w:val="22"/>
        </w:rPr>
        <w:t>. They are known to the social services and have m</w:t>
      </w:r>
      <w:r w:rsidR="00521584" w:rsidRPr="00AC646A">
        <w:rPr>
          <w:rFonts w:ascii="Arial" w:hAnsi="Arial" w:cs="Arial"/>
          <w:sz w:val="22"/>
          <w:szCs w:val="22"/>
        </w:rPr>
        <w:t>ultidisciplinary professionals working with th</w:t>
      </w:r>
      <w:r w:rsidR="00A95CAB" w:rsidRPr="00AC646A">
        <w:rPr>
          <w:rFonts w:ascii="Arial" w:hAnsi="Arial" w:cs="Arial"/>
          <w:sz w:val="22"/>
          <w:szCs w:val="22"/>
        </w:rPr>
        <w:t>em</w:t>
      </w:r>
    </w:p>
    <w:p w14:paraId="33015314" w14:textId="77777777" w:rsidR="00CE7EE7" w:rsidRPr="00AC646A" w:rsidRDefault="005044B2" w:rsidP="00CE7EE7">
      <w:pPr>
        <w:rPr>
          <w:rFonts w:ascii="Arial" w:hAnsi="Arial" w:cs="Arial"/>
          <w:sz w:val="22"/>
          <w:szCs w:val="22"/>
        </w:rPr>
      </w:pPr>
      <w:r w:rsidRPr="00AC646A">
        <w:rPr>
          <w:rFonts w:ascii="Arial" w:hAnsi="Arial" w:cs="Arial"/>
          <w:sz w:val="22"/>
          <w:szCs w:val="22"/>
        </w:rPr>
        <w:t xml:space="preserve">The Group A </w:t>
      </w:r>
      <w:r w:rsidR="005650F6" w:rsidRPr="00AC646A">
        <w:rPr>
          <w:rFonts w:ascii="Arial" w:hAnsi="Arial" w:cs="Arial"/>
          <w:sz w:val="22"/>
          <w:szCs w:val="22"/>
        </w:rPr>
        <w:t>worked</w:t>
      </w:r>
      <w:r w:rsidRPr="00AC646A">
        <w:rPr>
          <w:rFonts w:ascii="Arial" w:hAnsi="Arial" w:cs="Arial"/>
          <w:sz w:val="22"/>
          <w:szCs w:val="22"/>
        </w:rPr>
        <w:t xml:space="preserve"> together by s</w:t>
      </w:r>
      <w:r w:rsidR="002500E0" w:rsidRPr="00AC646A">
        <w:rPr>
          <w:rFonts w:ascii="Arial" w:hAnsi="Arial" w:cs="Arial"/>
          <w:sz w:val="22"/>
          <w:szCs w:val="22"/>
        </w:rPr>
        <w:t>p</w:t>
      </w:r>
      <w:r w:rsidRPr="00AC646A">
        <w:rPr>
          <w:rFonts w:ascii="Arial" w:hAnsi="Arial" w:cs="Arial"/>
          <w:sz w:val="22"/>
          <w:szCs w:val="22"/>
        </w:rPr>
        <w:t xml:space="preserve">litting the task </w:t>
      </w:r>
      <w:r w:rsidR="00DB3005" w:rsidRPr="00AC646A">
        <w:rPr>
          <w:rFonts w:ascii="Arial" w:hAnsi="Arial" w:cs="Arial"/>
          <w:sz w:val="22"/>
          <w:szCs w:val="22"/>
        </w:rPr>
        <w:t>a</w:t>
      </w:r>
      <w:r w:rsidRPr="00AC646A">
        <w:rPr>
          <w:rFonts w:ascii="Arial" w:hAnsi="Arial" w:cs="Arial"/>
          <w:sz w:val="22"/>
          <w:szCs w:val="22"/>
        </w:rPr>
        <w:t xml:space="preserve">mong </w:t>
      </w:r>
      <w:r w:rsidR="00DB3005" w:rsidRPr="00AC646A">
        <w:rPr>
          <w:rFonts w:ascii="Arial" w:hAnsi="Arial" w:cs="Arial"/>
          <w:sz w:val="22"/>
          <w:szCs w:val="22"/>
        </w:rPr>
        <w:t>group</w:t>
      </w:r>
      <w:r w:rsidRPr="00AC646A">
        <w:rPr>
          <w:rFonts w:ascii="Arial" w:hAnsi="Arial" w:cs="Arial"/>
          <w:sz w:val="22"/>
          <w:szCs w:val="22"/>
        </w:rPr>
        <w:t xml:space="preserve"> mem</w:t>
      </w:r>
      <w:r w:rsidR="001B49AD" w:rsidRPr="00AC646A">
        <w:rPr>
          <w:rFonts w:ascii="Arial" w:hAnsi="Arial" w:cs="Arial"/>
          <w:sz w:val="22"/>
          <w:szCs w:val="22"/>
        </w:rPr>
        <w:t>bers</w:t>
      </w:r>
      <w:r w:rsidR="002500E0" w:rsidRPr="00AC646A">
        <w:rPr>
          <w:rFonts w:ascii="Arial" w:hAnsi="Arial" w:cs="Arial"/>
          <w:sz w:val="22"/>
          <w:szCs w:val="22"/>
        </w:rPr>
        <w:t xml:space="preserve"> </w:t>
      </w:r>
      <w:r w:rsidR="000A2BB6" w:rsidRPr="00AC646A">
        <w:rPr>
          <w:rFonts w:ascii="Arial" w:hAnsi="Arial" w:cs="Arial"/>
          <w:sz w:val="22"/>
          <w:szCs w:val="22"/>
        </w:rPr>
        <w:t>who took</w:t>
      </w:r>
      <w:r w:rsidR="002500E0" w:rsidRPr="00AC646A">
        <w:rPr>
          <w:rFonts w:ascii="Arial" w:hAnsi="Arial" w:cs="Arial"/>
          <w:sz w:val="22"/>
          <w:szCs w:val="22"/>
        </w:rPr>
        <w:t xml:space="preserve"> a top</w:t>
      </w:r>
      <w:r w:rsidR="00A00EC3" w:rsidRPr="00AC646A">
        <w:rPr>
          <w:rFonts w:ascii="Arial" w:hAnsi="Arial" w:cs="Arial"/>
          <w:sz w:val="22"/>
          <w:szCs w:val="22"/>
        </w:rPr>
        <w:t>ic</w:t>
      </w:r>
      <w:r w:rsidR="00067C4E" w:rsidRPr="00AC646A">
        <w:rPr>
          <w:rFonts w:ascii="Arial" w:hAnsi="Arial" w:cs="Arial"/>
          <w:sz w:val="22"/>
          <w:szCs w:val="22"/>
        </w:rPr>
        <w:t xml:space="preserve"> each and wrote on it before </w:t>
      </w:r>
      <w:r w:rsidR="00D5100F" w:rsidRPr="00AC646A">
        <w:rPr>
          <w:rFonts w:ascii="Arial" w:hAnsi="Arial" w:cs="Arial"/>
          <w:sz w:val="22"/>
          <w:szCs w:val="22"/>
        </w:rPr>
        <w:t>the whole power point was compiled</w:t>
      </w:r>
      <w:r w:rsidR="00E73BB4" w:rsidRPr="00AC646A">
        <w:rPr>
          <w:rFonts w:ascii="Arial" w:hAnsi="Arial" w:cs="Arial"/>
          <w:sz w:val="22"/>
          <w:szCs w:val="22"/>
        </w:rPr>
        <w:t xml:space="preserve"> </w:t>
      </w:r>
      <w:r w:rsidR="00B96BD7" w:rsidRPr="00AC646A">
        <w:rPr>
          <w:rFonts w:ascii="Arial" w:hAnsi="Arial" w:cs="Arial"/>
          <w:sz w:val="22"/>
          <w:szCs w:val="22"/>
        </w:rPr>
        <w:t xml:space="preserve">together for presentation. The task was not without its own </w:t>
      </w:r>
      <w:r w:rsidR="009F0CA1" w:rsidRPr="00AC646A">
        <w:rPr>
          <w:rFonts w:ascii="Arial" w:hAnsi="Arial" w:cs="Arial"/>
          <w:sz w:val="22"/>
          <w:szCs w:val="22"/>
        </w:rPr>
        <w:t xml:space="preserve">constrains but all effort was made to make sure the issues were </w:t>
      </w:r>
      <w:r w:rsidR="000A2BB6" w:rsidRPr="00AC646A">
        <w:rPr>
          <w:rFonts w:ascii="Arial" w:hAnsi="Arial" w:cs="Arial"/>
          <w:sz w:val="22"/>
          <w:szCs w:val="22"/>
        </w:rPr>
        <w:t>overcome.</w:t>
      </w:r>
    </w:p>
    <w:p w14:paraId="45F0BD89" w14:textId="5E90D286" w:rsidR="000F272D" w:rsidRDefault="000F272D" w:rsidP="00CE7EE7">
      <w:pPr>
        <w:rPr>
          <w:rFonts w:ascii="Arial" w:hAnsi="Arial" w:cs="Arial"/>
        </w:rPr>
      </w:pPr>
      <w:r w:rsidRPr="00CE7EE7">
        <w:rPr>
          <w:rFonts w:ascii="Arial" w:hAnsi="Arial" w:cs="Arial"/>
        </w:rPr>
        <w:br w:type="page"/>
      </w:r>
      <w:r w:rsidR="00D178C6">
        <w:rPr>
          <w:rFonts w:ascii="Arial" w:hAnsi="Arial" w:cs="Arial"/>
          <w:noProof/>
        </w:rPr>
        <mc:AlternateContent>
          <mc:Choice Requires="wpg">
            <w:drawing>
              <wp:anchor distT="0" distB="0" distL="114300" distR="114300" simplePos="0" relativeHeight="251661312" behindDoc="0" locked="0" layoutInCell="1" allowOverlap="1" wp14:anchorId="5399108D" wp14:editId="34EC2318">
                <wp:simplePos x="0" y="0"/>
                <wp:positionH relativeFrom="column">
                  <wp:posOffset>0</wp:posOffset>
                </wp:positionH>
                <wp:positionV relativeFrom="paragraph">
                  <wp:posOffset>342265</wp:posOffset>
                </wp:positionV>
                <wp:extent cx="5581650" cy="3977640"/>
                <wp:effectExtent l="0" t="0" r="0" b="3810"/>
                <wp:wrapSquare wrapText="bothSides"/>
                <wp:docPr id="9" name="Group 9"/>
                <wp:cNvGraphicFramePr/>
                <a:graphic xmlns:a="http://schemas.openxmlformats.org/drawingml/2006/main">
                  <a:graphicData uri="http://schemas.microsoft.com/office/word/2010/wordprocessingGroup">
                    <wpg:wgp>
                      <wpg:cNvGrpSpPr/>
                      <wpg:grpSpPr>
                        <a:xfrm>
                          <a:off x="0" y="0"/>
                          <a:ext cx="5581650" cy="3977640"/>
                          <a:chOff x="0" y="0"/>
                          <a:chExt cx="5581650" cy="4973320"/>
                        </a:xfrm>
                      </wpg:grpSpPr>
                      <pic:pic xmlns:pic="http://schemas.openxmlformats.org/drawingml/2006/picture">
                        <pic:nvPicPr>
                          <pic:cNvPr id="7" name="Picture 7"/>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581650" cy="4581525"/>
                          </a:xfrm>
                          <a:prstGeom prst="rect">
                            <a:avLst/>
                          </a:prstGeom>
                        </pic:spPr>
                      </pic:pic>
                      <wps:wsp>
                        <wps:cNvPr id="8" name="Text Box 8"/>
                        <wps:cNvSpPr txBox="1"/>
                        <wps:spPr>
                          <a:xfrm>
                            <a:off x="0" y="4581525"/>
                            <a:ext cx="5581650" cy="391795"/>
                          </a:xfrm>
                          <a:prstGeom prst="rect">
                            <a:avLst/>
                          </a:prstGeom>
                          <a:solidFill>
                            <a:prstClr val="white"/>
                          </a:solidFill>
                          <a:ln>
                            <a:noFill/>
                          </a:ln>
                        </wps:spPr>
                        <wps:txbx>
                          <w:txbxContent>
                            <w:p w14:paraId="5A64CF33" w14:textId="77777777" w:rsidR="00D178C6" w:rsidRPr="00A42B99" w:rsidRDefault="00D178C6" w:rsidP="00D178C6">
                              <w:pPr>
                                <w:rPr>
                                  <w:sz w:val="18"/>
                                  <w:szCs w:val="18"/>
                                </w:rPr>
                              </w:pPr>
                              <w:hyperlink r:id="rId18" w:history="1">
                                <w:r w:rsidRPr="00A42B99">
                                  <w:rPr>
                                    <w:rStyle w:val="Hyperlink"/>
                                    <w:sz w:val="18"/>
                                    <w:szCs w:val="18"/>
                                  </w:rPr>
                                  <w:t>This Photo</w:t>
                                </w:r>
                              </w:hyperlink>
                              <w:r w:rsidRPr="00A42B99">
                                <w:rPr>
                                  <w:sz w:val="18"/>
                                  <w:szCs w:val="18"/>
                                </w:rPr>
                                <w:t xml:space="preserve"> by Unknown Author is licensed under </w:t>
                              </w:r>
                              <w:hyperlink r:id="rId19" w:history="1">
                                <w:r w:rsidRPr="00A42B9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99108D" id="Group 9" o:spid="_x0000_s1027" style="position:absolute;margin-left:0;margin-top:26.95pt;width:439.5pt;height:313.2pt;z-index:251661312" coordsize="55816,497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width:55816;height:45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">
                  <v:imagedata r:id="rId20" o:title=""/>
                </v:shape>
                <v:shape id="Text Box 8" o:spid="_x0000_s1029" type="#_x0000_t202" style="position:absolute;top:45815;width:55816;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5A64CF33" w14:textId="77777777" w:rsidR="00D178C6" w:rsidRPr="00A42B99" w:rsidRDefault="00D178C6" w:rsidP="00D178C6">
                        <w:pPr>
                          <w:rPr>
                            <w:sz w:val="18"/>
                            <w:szCs w:val="18"/>
                          </w:rPr>
                        </w:pPr>
                        <w:hyperlink r:id="rId21" w:history="1">
                          <w:r w:rsidRPr="00A42B99">
                            <w:rPr>
                              <w:rStyle w:val="Hyperlink"/>
                              <w:sz w:val="18"/>
                              <w:szCs w:val="18"/>
                            </w:rPr>
                            <w:t>This Photo</w:t>
                          </w:r>
                        </w:hyperlink>
                        <w:r w:rsidRPr="00A42B99">
                          <w:rPr>
                            <w:sz w:val="18"/>
                            <w:szCs w:val="18"/>
                          </w:rPr>
                          <w:t xml:space="preserve"> by Unknown Author is licensed under </w:t>
                        </w:r>
                        <w:hyperlink r:id="rId22" w:history="1">
                          <w:r w:rsidRPr="00A42B99">
                            <w:rPr>
                              <w:rStyle w:val="Hyperlink"/>
                              <w:sz w:val="18"/>
                              <w:szCs w:val="18"/>
                            </w:rPr>
                            <w:t>CC BY</w:t>
                          </w:r>
                        </w:hyperlink>
                      </w:p>
                    </w:txbxContent>
                  </v:textbox>
                </v:shape>
                <w10:wrap type="square"/>
              </v:group>
            </w:pict>
          </mc:Fallback>
        </mc:AlternateContent>
      </w:r>
    </w:p>
    <w:p w14:paraId="13771180" w14:textId="77777777" w:rsidR="000F272D" w:rsidRPr="002B1406" w:rsidRDefault="000F272D" w:rsidP="008644C7">
      <w:pPr>
        <w:rPr>
          <w:rFonts w:ascii="Arial" w:hAnsi="Arial" w:cs="Arial"/>
        </w:rPr>
      </w:pPr>
    </w:p>
    <w:sdt>
      <w:sdtPr>
        <w:rPr>
          <w:rFonts w:ascii="Arial" w:eastAsiaTheme="minorHAnsi" w:hAnsi="Arial" w:cs="Arial"/>
          <w:color w:val="auto"/>
          <w:sz w:val="24"/>
          <w:szCs w:val="24"/>
          <w:lang w:val="en-GB"/>
        </w:rPr>
        <w:id w:val="-1516610347"/>
        <w:docPartObj>
          <w:docPartGallery w:val="Table of Contents"/>
          <w:docPartUnique/>
        </w:docPartObj>
      </w:sdtPr>
      <w:sdtEndPr>
        <w:rPr>
          <w:b/>
          <w:bCs/>
          <w:noProof/>
        </w:rPr>
      </w:sdtEndPr>
      <w:sdtContent>
        <w:p w14:paraId="74EF7DF1" w14:textId="59EB5656" w:rsidR="00F71DEB" w:rsidRPr="002B1406" w:rsidRDefault="00F71DEB">
          <w:pPr>
            <w:pStyle w:val="TOCHeading"/>
            <w:rPr>
              <w:rFonts w:ascii="Arial" w:hAnsi="Arial" w:cs="Arial"/>
            </w:rPr>
          </w:pPr>
          <w:r w:rsidRPr="002B1406">
            <w:rPr>
              <w:rFonts w:ascii="Arial" w:hAnsi="Arial" w:cs="Arial"/>
            </w:rPr>
            <w:t>Contents</w:t>
          </w:r>
        </w:p>
        <w:p w14:paraId="3AC89A71" w14:textId="20689800" w:rsidR="004E7162" w:rsidRDefault="00F71DEB">
          <w:pPr>
            <w:pStyle w:val="TOC2"/>
            <w:tabs>
              <w:tab w:val="right" w:leader="dot" w:pos="9016"/>
            </w:tabs>
            <w:rPr>
              <w:rFonts w:asciiTheme="minorHAnsi" w:eastAsiaTheme="minorEastAsia"/>
              <w:noProof/>
              <w:sz w:val="22"/>
              <w:szCs w:val="22"/>
              <w:lang w:eastAsia="en-GB"/>
            </w:rPr>
          </w:pPr>
          <w:r w:rsidRPr="002B1406">
            <w:rPr>
              <w:rFonts w:ascii="Arial" w:hAnsi="Arial" w:cs="Arial"/>
            </w:rPr>
            <w:fldChar w:fldCharType="begin"/>
          </w:r>
          <w:r w:rsidRPr="002B1406">
            <w:rPr>
              <w:rFonts w:ascii="Arial" w:hAnsi="Arial" w:cs="Arial"/>
            </w:rPr>
            <w:instrText xml:space="preserve"> TOC \o "1-3" \h \z \u </w:instrText>
          </w:r>
          <w:r w:rsidRPr="002B1406">
            <w:rPr>
              <w:rFonts w:ascii="Arial" w:hAnsi="Arial" w:cs="Arial"/>
            </w:rPr>
            <w:fldChar w:fldCharType="separate"/>
          </w:r>
          <w:hyperlink w:anchor="_Toc109384989" w:history="1">
            <w:r w:rsidR="004E7162" w:rsidRPr="00F37BA8">
              <w:rPr>
                <w:rStyle w:val="Hyperlink"/>
                <w:rFonts w:ascii="Arial" w:hAnsi="Arial" w:cs="Arial"/>
                <w:b/>
                <w:bCs/>
                <w:noProof/>
              </w:rPr>
              <w:t>CHILDREN, YOUNG PEOPLE AND FAMLY WELLBEING</w:t>
            </w:r>
            <w:r w:rsidR="004E7162">
              <w:rPr>
                <w:noProof/>
                <w:webHidden/>
              </w:rPr>
              <w:tab/>
            </w:r>
            <w:r w:rsidR="004E7162">
              <w:rPr>
                <w:noProof/>
                <w:webHidden/>
              </w:rPr>
              <w:fldChar w:fldCharType="begin"/>
            </w:r>
            <w:r w:rsidR="004E7162">
              <w:rPr>
                <w:noProof/>
                <w:webHidden/>
              </w:rPr>
              <w:instrText xml:space="preserve"> PAGEREF _Toc109384989 \h </w:instrText>
            </w:r>
            <w:r w:rsidR="004E7162">
              <w:rPr>
                <w:noProof/>
                <w:webHidden/>
              </w:rPr>
            </w:r>
            <w:r w:rsidR="004E7162">
              <w:rPr>
                <w:noProof/>
                <w:webHidden/>
              </w:rPr>
              <w:fldChar w:fldCharType="separate"/>
            </w:r>
            <w:r w:rsidR="004E7162">
              <w:rPr>
                <w:noProof/>
                <w:webHidden/>
              </w:rPr>
              <w:t>3</w:t>
            </w:r>
            <w:r w:rsidR="004E7162">
              <w:rPr>
                <w:noProof/>
                <w:webHidden/>
              </w:rPr>
              <w:fldChar w:fldCharType="end"/>
            </w:r>
          </w:hyperlink>
        </w:p>
        <w:p w14:paraId="3CD9A3F6" w14:textId="7FE0B0FD" w:rsidR="004E7162" w:rsidRDefault="004E7162">
          <w:pPr>
            <w:pStyle w:val="TOC2"/>
            <w:tabs>
              <w:tab w:val="right" w:leader="dot" w:pos="9016"/>
            </w:tabs>
            <w:rPr>
              <w:rFonts w:asciiTheme="minorHAnsi" w:eastAsiaTheme="minorEastAsia"/>
              <w:noProof/>
              <w:sz w:val="22"/>
              <w:szCs w:val="22"/>
              <w:lang w:eastAsia="en-GB"/>
            </w:rPr>
          </w:pPr>
          <w:hyperlink w:anchor="_Toc109384990" w:history="1">
            <w:r w:rsidRPr="00F37BA8">
              <w:rPr>
                <w:rStyle w:val="Hyperlink"/>
                <w:rFonts w:ascii="Arial" w:eastAsia="Times New Roman" w:hAnsi="Arial" w:cs="Arial"/>
                <w:b/>
                <w:bCs/>
                <w:noProof/>
                <w:kern w:val="24"/>
                <w:lang w:val="en-US"/>
              </w:rPr>
              <w:t>FINDING OF CASE STUDY AND THE HEALTH AND SOCIAL CARE TEAM WORKING WITH THEM</w:t>
            </w:r>
            <w:r>
              <w:rPr>
                <w:noProof/>
                <w:webHidden/>
              </w:rPr>
              <w:tab/>
            </w:r>
            <w:r>
              <w:rPr>
                <w:noProof/>
                <w:webHidden/>
              </w:rPr>
              <w:fldChar w:fldCharType="begin"/>
            </w:r>
            <w:r>
              <w:rPr>
                <w:noProof/>
                <w:webHidden/>
              </w:rPr>
              <w:instrText xml:space="preserve"> PAGEREF _Toc109384990 \h </w:instrText>
            </w:r>
            <w:r>
              <w:rPr>
                <w:noProof/>
                <w:webHidden/>
              </w:rPr>
            </w:r>
            <w:r>
              <w:rPr>
                <w:noProof/>
                <w:webHidden/>
              </w:rPr>
              <w:fldChar w:fldCharType="separate"/>
            </w:r>
            <w:r>
              <w:rPr>
                <w:noProof/>
                <w:webHidden/>
              </w:rPr>
              <w:t>3</w:t>
            </w:r>
            <w:r>
              <w:rPr>
                <w:noProof/>
                <w:webHidden/>
              </w:rPr>
              <w:fldChar w:fldCharType="end"/>
            </w:r>
          </w:hyperlink>
        </w:p>
        <w:p w14:paraId="0473F614" w14:textId="106E9D61" w:rsidR="004E7162" w:rsidRDefault="004E7162">
          <w:pPr>
            <w:pStyle w:val="TOC1"/>
            <w:tabs>
              <w:tab w:val="right" w:leader="dot" w:pos="9016"/>
            </w:tabs>
            <w:rPr>
              <w:rFonts w:asciiTheme="minorHAnsi" w:eastAsiaTheme="minorEastAsia"/>
              <w:noProof/>
              <w:sz w:val="22"/>
              <w:szCs w:val="22"/>
              <w:lang w:eastAsia="en-GB"/>
            </w:rPr>
          </w:pPr>
          <w:hyperlink w:anchor="_Toc109384991" w:history="1">
            <w:r w:rsidRPr="00F37BA8">
              <w:rPr>
                <w:rStyle w:val="Hyperlink"/>
                <w:rFonts w:ascii="Arial" w:hAnsi="Arial" w:cs="Arial"/>
                <w:b/>
                <w:bCs/>
                <w:noProof/>
                <w:lang w:val="en-US"/>
              </w:rPr>
              <w:t>CHILDREN ACT AND OTHER REGULATIONS</w:t>
            </w:r>
            <w:r>
              <w:rPr>
                <w:noProof/>
                <w:webHidden/>
              </w:rPr>
              <w:tab/>
            </w:r>
            <w:r>
              <w:rPr>
                <w:noProof/>
                <w:webHidden/>
              </w:rPr>
              <w:fldChar w:fldCharType="begin"/>
            </w:r>
            <w:r>
              <w:rPr>
                <w:noProof/>
                <w:webHidden/>
              </w:rPr>
              <w:instrText xml:space="preserve"> PAGEREF _Toc109384991 \h </w:instrText>
            </w:r>
            <w:r>
              <w:rPr>
                <w:noProof/>
                <w:webHidden/>
              </w:rPr>
            </w:r>
            <w:r>
              <w:rPr>
                <w:noProof/>
                <w:webHidden/>
              </w:rPr>
              <w:fldChar w:fldCharType="separate"/>
            </w:r>
            <w:r>
              <w:rPr>
                <w:noProof/>
                <w:webHidden/>
              </w:rPr>
              <w:t>4</w:t>
            </w:r>
            <w:r>
              <w:rPr>
                <w:noProof/>
                <w:webHidden/>
              </w:rPr>
              <w:fldChar w:fldCharType="end"/>
            </w:r>
          </w:hyperlink>
        </w:p>
        <w:p w14:paraId="6FB40B58" w14:textId="7DD4857E" w:rsidR="004E7162" w:rsidRDefault="004E7162">
          <w:pPr>
            <w:pStyle w:val="TOC3"/>
            <w:tabs>
              <w:tab w:val="right" w:leader="dot" w:pos="9016"/>
            </w:tabs>
            <w:rPr>
              <w:rFonts w:asciiTheme="minorHAnsi" w:eastAsiaTheme="minorEastAsia"/>
              <w:noProof/>
              <w:sz w:val="22"/>
              <w:szCs w:val="22"/>
              <w:lang w:eastAsia="en-GB"/>
            </w:rPr>
          </w:pPr>
          <w:hyperlink w:anchor="_Toc109384992" w:history="1">
            <w:r w:rsidRPr="00F37BA8">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_Toc109384992 \h </w:instrText>
            </w:r>
            <w:r>
              <w:rPr>
                <w:noProof/>
                <w:webHidden/>
              </w:rPr>
            </w:r>
            <w:r>
              <w:rPr>
                <w:noProof/>
                <w:webHidden/>
              </w:rPr>
              <w:fldChar w:fldCharType="separate"/>
            </w:r>
            <w:r>
              <w:rPr>
                <w:noProof/>
                <w:webHidden/>
              </w:rPr>
              <w:t>6</w:t>
            </w:r>
            <w:r>
              <w:rPr>
                <w:noProof/>
                <w:webHidden/>
              </w:rPr>
              <w:fldChar w:fldCharType="end"/>
            </w:r>
          </w:hyperlink>
        </w:p>
        <w:p w14:paraId="69242401" w14:textId="7C0C7F4D" w:rsidR="004E7162" w:rsidRDefault="004E7162">
          <w:pPr>
            <w:pStyle w:val="TOC1"/>
            <w:tabs>
              <w:tab w:val="right" w:leader="dot" w:pos="9016"/>
            </w:tabs>
            <w:rPr>
              <w:rFonts w:asciiTheme="minorHAnsi" w:eastAsiaTheme="minorEastAsia"/>
              <w:noProof/>
              <w:sz w:val="22"/>
              <w:szCs w:val="22"/>
              <w:lang w:eastAsia="en-GB"/>
            </w:rPr>
          </w:pPr>
          <w:hyperlink w:anchor="_Toc109384993" w:history="1">
            <w:r w:rsidRPr="00F37BA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_Toc109384993 \h </w:instrText>
            </w:r>
            <w:r>
              <w:rPr>
                <w:noProof/>
                <w:webHidden/>
              </w:rPr>
            </w:r>
            <w:r>
              <w:rPr>
                <w:noProof/>
                <w:webHidden/>
              </w:rPr>
              <w:fldChar w:fldCharType="separate"/>
            </w:r>
            <w:r>
              <w:rPr>
                <w:noProof/>
                <w:webHidden/>
              </w:rPr>
              <w:t>7</w:t>
            </w:r>
            <w:r>
              <w:rPr>
                <w:noProof/>
                <w:webHidden/>
              </w:rPr>
              <w:fldChar w:fldCharType="end"/>
            </w:r>
          </w:hyperlink>
        </w:p>
        <w:p w14:paraId="22BF80D6" w14:textId="2A863014" w:rsidR="00F71DEB" w:rsidRPr="002B1406" w:rsidRDefault="00F71DEB">
          <w:pPr>
            <w:rPr>
              <w:rFonts w:ascii="Arial" w:hAnsi="Arial" w:cs="Arial"/>
            </w:rPr>
          </w:pPr>
          <w:r w:rsidRPr="002B1406">
            <w:rPr>
              <w:rFonts w:ascii="Arial" w:hAnsi="Arial" w:cs="Arial"/>
              <w:b/>
              <w:bCs/>
              <w:noProof/>
            </w:rPr>
            <w:fldChar w:fldCharType="end"/>
          </w:r>
        </w:p>
      </w:sdtContent>
    </w:sdt>
    <w:p w14:paraId="13CE351C" w14:textId="1571591F" w:rsidR="00C55580" w:rsidRPr="002B1406" w:rsidRDefault="000F272D" w:rsidP="00182D8A">
      <w:pPr>
        <w:spacing w:after="160"/>
        <w:rPr>
          <w:rFonts w:ascii="Arial" w:hAnsi="Arial" w:cs="Arial"/>
        </w:rPr>
      </w:pPr>
      <w:r>
        <w:rPr>
          <w:rFonts w:ascii="Arial" w:hAnsi="Arial" w:cs="Arial"/>
        </w:rPr>
        <w:br w:type="page"/>
      </w:r>
    </w:p>
    <w:p w14:paraId="7FA537EC" w14:textId="3575C340" w:rsidR="00DB0709" w:rsidRPr="00926AF6" w:rsidRDefault="00DB0709" w:rsidP="00B26DDB">
      <w:pPr>
        <w:pStyle w:val="Heading2"/>
        <w:rPr>
          <w:rFonts w:ascii="Arial" w:hAnsi="Arial" w:cs="Arial"/>
          <w:b/>
          <w:bCs/>
          <w:sz w:val="28"/>
          <w:szCs w:val="28"/>
        </w:rPr>
      </w:pPr>
      <w:bookmarkStart w:id="0" w:name="_Toc109384989"/>
      <w:r w:rsidRPr="00926AF6">
        <w:rPr>
          <w:rFonts w:ascii="Arial" w:hAnsi="Arial" w:cs="Arial"/>
          <w:b/>
          <w:bCs/>
          <w:sz w:val="28"/>
          <w:szCs w:val="28"/>
        </w:rPr>
        <w:t>CHILDREN, YOUNG</w:t>
      </w:r>
      <w:r w:rsidR="00D81A61" w:rsidRPr="00926AF6">
        <w:rPr>
          <w:rFonts w:ascii="Arial" w:hAnsi="Arial" w:cs="Arial"/>
          <w:b/>
          <w:bCs/>
          <w:sz w:val="28"/>
          <w:szCs w:val="28"/>
        </w:rPr>
        <w:t xml:space="preserve"> PEOPLE </w:t>
      </w:r>
      <w:r w:rsidR="00F42571" w:rsidRPr="00926AF6">
        <w:rPr>
          <w:rFonts w:ascii="Arial" w:hAnsi="Arial" w:cs="Arial"/>
          <w:b/>
          <w:bCs/>
          <w:sz w:val="28"/>
          <w:szCs w:val="28"/>
        </w:rPr>
        <w:t>AND FAMLY WELLBEING</w:t>
      </w:r>
      <w:bookmarkEnd w:id="0"/>
    </w:p>
    <w:p w14:paraId="5BCE5AA1" w14:textId="7AF85406" w:rsidR="00545ABC" w:rsidRPr="002B1406" w:rsidRDefault="00545ABC" w:rsidP="00545ABC">
      <w:pPr>
        <w:rPr>
          <w:rFonts w:ascii="Arial" w:hAnsi="Arial" w:cs="Arial"/>
        </w:rPr>
      </w:pPr>
    </w:p>
    <w:p w14:paraId="37F4D73E" w14:textId="1531353D" w:rsidR="00461396" w:rsidRPr="008963B6" w:rsidRDefault="00F42571" w:rsidP="008644C7">
      <w:pPr>
        <w:rPr>
          <w:rFonts w:ascii="Arial" w:hAnsi="Arial" w:cs="Arial"/>
          <w:sz w:val="22"/>
          <w:szCs w:val="22"/>
        </w:rPr>
      </w:pPr>
      <w:r w:rsidRPr="008963B6">
        <w:rPr>
          <w:rFonts w:ascii="Arial" w:hAnsi="Arial" w:cs="Arial"/>
          <w:sz w:val="22"/>
          <w:szCs w:val="22"/>
        </w:rPr>
        <w:t>The quality of an individual's relationship with their family has a significant impact on that person's overall health and happiness. Both the social support, in the form of affection, caring, and counsel, and the strain, in the form of being critical and demanding, that an individual receives from their family members may have an impact on the individual's overall health and wellbeing</w:t>
      </w:r>
      <w:r w:rsidR="00526456" w:rsidRPr="008963B6">
        <w:rPr>
          <w:rFonts w:ascii="Arial" w:hAnsi="Arial" w:cs="Arial"/>
          <w:sz w:val="22"/>
          <w:szCs w:val="22"/>
        </w:rPr>
        <w:t>.</w:t>
      </w:r>
    </w:p>
    <w:p w14:paraId="61C90EC7" w14:textId="430929EA" w:rsidR="002E1B72" w:rsidRPr="008963B6" w:rsidRDefault="00C279AB" w:rsidP="002E1B72">
      <w:pPr>
        <w:rPr>
          <w:rFonts w:ascii="Arial" w:hAnsi="Arial" w:cs="Arial"/>
          <w:sz w:val="22"/>
          <w:szCs w:val="22"/>
        </w:rPr>
      </w:pPr>
      <w:r w:rsidRPr="008963B6">
        <w:rPr>
          <w:rFonts w:ascii="Arial" w:hAnsi="Arial" w:cs="Arial"/>
          <w:sz w:val="22"/>
          <w:szCs w:val="22"/>
        </w:rPr>
        <w:t xml:space="preserve">The family's and children's socioeconomic standing has a significant effect on overall </w:t>
      </w:r>
      <w:r w:rsidR="00D81A61" w:rsidRPr="008963B6">
        <w:rPr>
          <w:rFonts w:ascii="Arial" w:hAnsi="Arial" w:cs="Arial"/>
          <w:sz w:val="22"/>
          <w:szCs w:val="22"/>
        </w:rPr>
        <w:t>welfare This</w:t>
      </w:r>
      <w:r w:rsidRPr="008963B6">
        <w:rPr>
          <w:rFonts w:ascii="Arial" w:hAnsi="Arial" w:cs="Arial"/>
          <w:sz w:val="22"/>
          <w:szCs w:val="22"/>
        </w:rPr>
        <w:t xml:space="preserve"> can result in a variety of negative outcomes, including depression, substance addiction, and other mental health issues. When a family is socioeconomically </w:t>
      </w:r>
      <w:r w:rsidR="00526456" w:rsidRPr="008963B6">
        <w:rPr>
          <w:rFonts w:ascii="Arial" w:hAnsi="Arial" w:cs="Arial"/>
          <w:sz w:val="22"/>
          <w:szCs w:val="22"/>
        </w:rPr>
        <w:t>disadvantaged,</w:t>
      </w:r>
      <w:r w:rsidRPr="008963B6">
        <w:rPr>
          <w:rFonts w:ascii="Arial" w:hAnsi="Arial" w:cs="Arial"/>
          <w:sz w:val="22"/>
          <w:szCs w:val="22"/>
        </w:rPr>
        <w:t xml:space="preserve"> the parents are more likely to experience stress, which has a negative impact on the overall health of the family. If basic requirements are not met, both the parents and the children will have </w:t>
      </w:r>
      <w:proofErr w:type="gramStart"/>
      <w:r w:rsidRPr="008963B6">
        <w:rPr>
          <w:rFonts w:ascii="Arial" w:hAnsi="Arial" w:cs="Arial"/>
          <w:sz w:val="22"/>
          <w:szCs w:val="22"/>
        </w:rPr>
        <w:t>the</w:t>
      </w:r>
      <w:r w:rsidR="00662C7A" w:rsidRPr="008963B6">
        <w:rPr>
          <w:rFonts w:ascii="Arial" w:hAnsi="Arial" w:cs="Arial"/>
          <w:sz w:val="22"/>
          <w:szCs w:val="22"/>
        </w:rPr>
        <w:t xml:space="preserve"> a</w:t>
      </w:r>
      <w:proofErr w:type="gramEnd"/>
      <w:r w:rsidR="00662C7A" w:rsidRPr="008963B6">
        <w:rPr>
          <w:rFonts w:ascii="Arial" w:hAnsi="Arial" w:cs="Arial"/>
          <w:sz w:val="22"/>
          <w:szCs w:val="22"/>
        </w:rPr>
        <w:t xml:space="preserve"> lot of troubles </w:t>
      </w:r>
      <w:r w:rsidR="00641097" w:rsidRPr="008963B6">
        <w:rPr>
          <w:rFonts w:ascii="Arial" w:hAnsi="Arial" w:cs="Arial"/>
          <w:sz w:val="22"/>
          <w:szCs w:val="22"/>
        </w:rPr>
        <w:t>relating with each other</w:t>
      </w:r>
    </w:p>
    <w:p w14:paraId="3D4D6040" w14:textId="0986222A" w:rsidR="00ED70AC" w:rsidRPr="008963B6" w:rsidRDefault="00ED70AC" w:rsidP="00097173">
      <w:pPr>
        <w:rPr>
          <w:rFonts w:ascii="Arial" w:eastAsia="Times New Roman" w:hAnsi="Arial" w:cs="Arial"/>
          <w:color w:val="212121"/>
          <w:sz w:val="22"/>
          <w:szCs w:val="22"/>
          <w:lang w:val="en-US"/>
        </w:rPr>
      </w:pPr>
      <w:r w:rsidRPr="008963B6">
        <w:rPr>
          <w:rFonts w:ascii="Arial" w:hAnsi="Arial" w:cs="Arial"/>
          <w:color w:val="212121"/>
          <w:sz w:val="22"/>
          <w:szCs w:val="22"/>
          <w:lang w:val="en-US"/>
        </w:rPr>
        <w:t>Wellbeing can be defined as the continuous existence of positive characteristics or attributes. The five main domains of children and family wellbeing are:</w:t>
      </w:r>
    </w:p>
    <w:p w14:paraId="79D96132" w14:textId="0556C235" w:rsidR="000611F1" w:rsidRPr="002B1406" w:rsidRDefault="000611F1" w:rsidP="00097173">
      <w:pPr>
        <w:rPr>
          <w:rFonts w:ascii="Arial" w:hAnsi="Arial" w:cs="Arial"/>
        </w:rPr>
      </w:pPr>
      <w:r w:rsidRPr="002B1406">
        <w:rPr>
          <w:rFonts w:ascii="Arial" w:hAnsi="Arial" w:cs="Arial"/>
          <w:noProof/>
        </w:rPr>
        <w:drawing>
          <wp:inline distT="0" distB="0" distL="0" distR="0" wp14:anchorId="6C651E0E" wp14:editId="64276086">
            <wp:extent cx="5486400" cy="3200400"/>
            <wp:effectExtent l="0" t="0" r="0" b="19050"/>
            <wp:docPr id="3" name="Diagram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75B55FD3" w14:textId="5F1DE224" w:rsidR="00203046" w:rsidRPr="002B1406" w:rsidRDefault="00203046" w:rsidP="2A580C25">
      <w:pPr>
        <w:pStyle w:val="Heading2"/>
        <w:rPr>
          <w:rFonts w:ascii="Arial" w:hAnsi="Arial" w:cs="Arial"/>
          <w:lang w:val="en-US"/>
        </w:rPr>
      </w:pPr>
    </w:p>
    <w:p w14:paraId="4FACAFA4" w14:textId="16660EFA" w:rsidR="00203046" w:rsidRPr="008963B6" w:rsidRDefault="00ED70AC" w:rsidP="2A580C25">
      <w:pPr>
        <w:rPr>
          <w:rFonts w:ascii="Arial" w:eastAsia="Times New Roman" w:hAnsi="Arial" w:cs="Arial"/>
          <w:sz w:val="22"/>
          <w:szCs w:val="22"/>
        </w:rPr>
      </w:pPr>
      <w:r w:rsidRPr="008963B6">
        <w:rPr>
          <w:rFonts w:ascii="Arial" w:hAnsi="Arial" w:cs="Arial"/>
          <w:b/>
          <w:bCs/>
          <w:sz w:val="22"/>
          <w:szCs w:val="22"/>
          <w:lang w:val="en-US"/>
        </w:rPr>
        <w:t> </w:t>
      </w:r>
      <w:r w:rsidRPr="008963B6">
        <w:rPr>
          <w:rFonts w:ascii="Arial" w:hAnsi="Arial" w:cs="Arial"/>
          <w:color w:val="333333"/>
          <w:sz w:val="22"/>
          <w:szCs w:val="22"/>
          <w:lang w:val="en-US"/>
        </w:rPr>
        <w:t>wellbeing was more dependent on their relationships with family and friends and feeling safe from social exclusion and bullying (Andresen, Bradshaw and Kosher, 2018).</w:t>
      </w:r>
      <w:r w:rsidR="00E54F49" w:rsidRPr="008963B6">
        <w:rPr>
          <w:rFonts w:ascii="Arial" w:eastAsia="Times New Roman" w:hAnsi="Arial" w:cs="Arial"/>
          <w:sz w:val="22"/>
          <w:szCs w:val="22"/>
        </w:rPr>
        <w:t xml:space="preserve"> </w:t>
      </w:r>
      <w:r w:rsidRPr="008963B6">
        <w:rPr>
          <w:rFonts w:ascii="Arial" w:hAnsi="Arial" w:cs="Arial"/>
          <w:color w:val="333333"/>
          <w:sz w:val="22"/>
          <w:szCs w:val="22"/>
          <w:lang w:val="en-US"/>
        </w:rPr>
        <w:t xml:space="preserve">People who receive support from their family usually have high self-esteem which leads to better mental health. Socioeconomic status has a huge impact on the wellbeing of children and family. </w:t>
      </w:r>
    </w:p>
    <w:p w14:paraId="7D363F57" w14:textId="1DCE48D2" w:rsidR="00203046" w:rsidRPr="002B1406" w:rsidRDefault="008963B6" w:rsidP="2A580C25">
      <w:pPr>
        <w:pStyle w:val="Heading2"/>
        <w:rPr>
          <w:rFonts w:ascii="Arial" w:hAnsi="Arial" w:cs="Arial"/>
          <w:b/>
          <w:bCs/>
          <w:color w:val="7030A0"/>
        </w:rPr>
      </w:pPr>
      <w:bookmarkStart w:id="1" w:name="_Toc109384990"/>
      <w:r w:rsidRPr="002B1406">
        <w:rPr>
          <w:rFonts w:ascii="Arial" w:eastAsia="Times New Roman" w:hAnsi="Arial" w:cs="Arial"/>
          <w:b/>
          <w:bCs/>
          <w:color w:val="7030A0"/>
          <w:kern w:val="24"/>
          <w:sz w:val="24"/>
          <w:szCs w:val="24"/>
          <w:lang w:val="en-US"/>
        </w:rPr>
        <w:t>FINDING OF CASE STUDY AND THE HEALTH AND SOCIAL CARE TEAM WORKING WITH THEM</w:t>
      </w:r>
      <w:bookmarkEnd w:id="1"/>
    </w:p>
    <w:p w14:paraId="32699082" w14:textId="5800392E" w:rsidR="00D64C72" w:rsidRPr="008963B6" w:rsidRDefault="00B17810" w:rsidP="2A580C25">
      <w:pPr>
        <w:rPr>
          <w:rFonts w:ascii="Arial" w:hAnsi="Arial" w:cs="Arial"/>
          <w:color w:val="212121"/>
          <w:sz w:val="22"/>
          <w:szCs w:val="22"/>
          <w:lang w:val="en-US"/>
        </w:rPr>
      </w:pPr>
      <w:r w:rsidRPr="008963B6">
        <w:rPr>
          <w:rFonts w:ascii="Arial" w:hAnsi="Arial" w:cs="Arial"/>
          <w:color w:val="212121"/>
          <w:sz w:val="22"/>
          <w:szCs w:val="22"/>
          <w:lang w:val="en-US"/>
        </w:rPr>
        <w:t xml:space="preserve">The challenges that Family A </w:t>
      </w:r>
      <w:r w:rsidR="00437C58" w:rsidRPr="008963B6">
        <w:rPr>
          <w:rFonts w:ascii="Arial" w:hAnsi="Arial" w:cs="Arial"/>
          <w:color w:val="212121"/>
          <w:sz w:val="22"/>
          <w:szCs w:val="22"/>
          <w:lang w:val="en-US"/>
        </w:rPr>
        <w:t xml:space="preserve">in </w:t>
      </w:r>
      <w:r w:rsidR="007F10B5" w:rsidRPr="008963B6">
        <w:rPr>
          <w:rFonts w:ascii="Arial" w:hAnsi="Arial" w:cs="Arial"/>
          <w:color w:val="212121"/>
          <w:sz w:val="22"/>
          <w:szCs w:val="22"/>
          <w:lang w:val="en-US"/>
        </w:rPr>
        <w:t>this</w:t>
      </w:r>
      <w:r w:rsidRPr="008963B6">
        <w:rPr>
          <w:rFonts w:ascii="Arial" w:hAnsi="Arial" w:cs="Arial"/>
          <w:color w:val="212121"/>
          <w:sz w:val="22"/>
          <w:szCs w:val="22"/>
          <w:lang w:val="en-US"/>
        </w:rPr>
        <w:t xml:space="preserve"> case study encountered included marital violence, financial instability, failure to make rent payments, suspected parental alcohol problems, and parenting problems. Their </w:t>
      </w:r>
      <w:r w:rsidR="006205CB" w:rsidRPr="008963B6">
        <w:rPr>
          <w:rFonts w:ascii="Arial" w:hAnsi="Arial" w:cs="Arial"/>
          <w:color w:val="212121"/>
          <w:sz w:val="22"/>
          <w:szCs w:val="22"/>
          <w:lang w:val="en-US"/>
        </w:rPr>
        <w:t>unstable</w:t>
      </w:r>
      <w:r w:rsidRPr="008963B6">
        <w:rPr>
          <w:rFonts w:ascii="Arial" w:hAnsi="Arial" w:cs="Arial"/>
          <w:color w:val="212121"/>
          <w:sz w:val="22"/>
          <w:szCs w:val="22"/>
          <w:lang w:val="en-US"/>
        </w:rPr>
        <w:t xml:space="preserve"> socioeconomic position was a contributing factor in the occurrence of these issues. People from lower socioeconomic classes are more likely to be involved in violent domestic situations. Having to deal with difficult financial circumstances can put a strain on the relationships between family members. Problems with housing and health are further exacerbated when there is a lack of financial stability. Family A may see considerable improvements to their situation if they are able to resolve their financial concerns (</w:t>
      </w:r>
      <w:proofErr w:type="spellStart"/>
      <w:r w:rsidRPr="008963B6">
        <w:rPr>
          <w:rFonts w:ascii="Arial" w:hAnsi="Arial" w:cs="Arial"/>
          <w:color w:val="212121"/>
          <w:sz w:val="22"/>
          <w:szCs w:val="22"/>
          <w:lang w:val="en-US"/>
        </w:rPr>
        <w:t>Pannilage</w:t>
      </w:r>
      <w:proofErr w:type="spellEnd"/>
      <w:r w:rsidRPr="008963B6">
        <w:rPr>
          <w:rFonts w:ascii="Arial" w:hAnsi="Arial" w:cs="Arial"/>
          <w:color w:val="212121"/>
          <w:sz w:val="22"/>
          <w:szCs w:val="22"/>
          <w:lang w:val="en-US"/>
        </w:rPr>
        <w:t xml:space="preserve"> </w:t>
      </w:r>
      <w:proofErr w:type="spellStart"/>
      <w:r w:rsidRPr="008963B6">
        <w:rPr>
          <w:rFonts w:ascii="Arial" w:hAnsi="Arial" w:cs="Arial"/>
          <w:color w:val="212121"/>
          <w:sz w:val="22"/>
          <w:szCs w:val="22"/>
          <w:lang w:val="en-US"/>
        </w:rPr>
        <w:t>Upali</w:t>
      </w:r>
      <w:proofErr w:type="spellEnd"/>
      <w:r w:rsidRPr="008963B6">
        <w:rPr>
          <w:rFonts w:ascii="Arial" w:hAnsi="Arial" w:cs="Arial"/>
          <w:color w:val="212121"/>
          <w:sz w:val="22"/>
          <w:szCs w:val="22"/>
          <w:lang w:val="en-US"/>
        </w:rPr>
        <w:t>, 2017).</w:t>
      </w:r>
    </w:p>
    <w:p w14:paraId="6995CB2B" w14:textId="45500DE7" w:rsidR="00DB26ED" w:rsidRPr="002B1406" w:rsidRDefault="00DB26ED" w:rsidP="2A580C25">
      <w:pPr>
        <w:rPr>
          <w:rFonts w:ascii="Arial" w:hAnsi="Arial" w:cs="Arial"/>
          <w:color w:val="212121"/>
          <w:lang w:val="en-US"/>
        </w:rPr>
      </w:pPr>
      <w:r>
        <w:rPr>
          <w:rFonts w:ascii="Arial" w:hAnsi="Arial" w:cs="Arial"/>
          <w:noProof/>
          <w:color w:val="212121"/>
          <w:lang w:val="en-US"/>
        </w:rPr>
        <w:drawing>
          <wp:inline distT="0" distB="0" distL="0" distR="0" wp14:anchorId="2B323B06" wp14:editId="39C96341">
            <wp:extent cx="7344000" cy="4680000"/>
            <wp:effectExtent l="0" t="0" r="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1DB1EB5" w14:textId="6548A719" w:rsidR="0000462B" w:rsidRPr="0081280C" w:rsidRDefault="00CF4386" w:rsidP="2A580C25">
      <w:pPr>
        <w:rPr>
          <w:rFonts w:ascii="Arial" w:hAnsi="Arial" w:cs="Arial"/>
          <w:lang w:val="en-US"/>
        </w:rPr>
      </w:pPr>
      <w:r w:rsidRPr="008963B6">
        <w:rPr>
          <w:rFonts w:ascii="Arial" w:hAnsi="Arial" w:cs="Arial"/>
          <w:sz w:val="22"/>
          <w:szCs w:val="22"/>
          <w:lang w:val="en-US"/>
        </w:rPr>
        <w:t xml:space="preserve">Because of </w:t>
      </w:r>
      <w:r w:rsidR="00E86576" w:rsidRPr="008963B6">
        <w:rPr>
          <w:rFonts w:ascii="Arial" w:hAnsi="Arial" w:cs="Arial"/>
          <w:sz w:val="22"/>
          <w:szCs w:val="22"/>
          <w:lang w:val="en-US"/>
        </w:rPr>
        <w:t>all</w:t>
      </w:r>
      <w:r w:rsidRPr="008963B6">
        <w:rPr>
          <w:rFonts w:ascii="Arial" w:hAnsi="Arial" w:cs="Arial"/>
          <w:sz w:val="22"/>
          <w:szCs w:val="22"/>
          <w:lang w:val="en-US"/>
        </w:rPr>
        <w:t xml:space="preserve"> the problems and difficulties that are being faced by the family, there are certain organizations who are working with the family. The intervention of</w:t>
      </w:r>
      <w:r w:rsidR="00ED4C6A" w:rsidRPr="008963B6">
        <w:rPr>
          <w:rFonts w:ascii="Arial" w:hAnsi="Arial" w:cs="Arial"/>
          <w:sz w:val="22"/>
          <w:szCs w:val="22"/>
          <w:lang w:val="en-US"/>
        </w:rPr>
        <w:t xml:space="preserve"> </w:t>
      </w:r>
      <w:r w:rsidR="00BF275B" w:rsidRPr="008963B6">
        <w:rPr>
          <w:rFonts w:ascii="Arial" w:hAnsi="Arial" w:cs="Arial"/>
          <w:sz w:val="22"/>
          <w:szCs w:val="22"/>
          <w:lang w:val="en-US"/>
        </w:rPr>
        <w:t>Connexon</w:t>
      </w:r>
      <w:r w:rsidR="00711444" w:rsidRPr="008963B6">
        <w:rPr>
          <w:rFonts w:ascii="Arial" w:hAnsi="Arial" w:cs="Arial"/>
          <w:sz w:val="22"/>
          <w:szCs w:val="22"/>
          <w:lang w:val="en-US"/>
        </w:rPr>
        <w:t xml:space="preserve"> and educational workers</w:t>
      </w:r>
      <w:r w:rsidRPr="008963B6">
        <w:rPr>
          <w:rFonts w:ascii="Arial" w:hAnsi="Arial" w:cs="Arial"/>
          <w:sz w:val="22"/>
          <w:szCs w:val="22"/>
          <w:lang w:val="en-US"/>
        </w:rPr>
        <w:t>, which is a group of educational services designed to assist with issues of absenteeism and disruptive behaviors in the classroom. Alcoholism is a problem that may be discussed with the help of experts who specialize in the field of alcohol or substance misuse. Children</w:t>
      </w:r>
      <w:r w:rsidR="002F1410" w:rsidRPr="008963B6">
        <w:rPr>
          <w:rFonts w:ascii="Arial" w:hAnsi="Arial" w:cs="Arial"/>
          <w:sz w:val="22"/>
          <w:szCs w:val="22"/>
          <w:lang w:val="en-US"/>
        </w:rPr>
        <w:t xml:space="preserve"> possess a different range of emotional and physical needs that need to be </w:t>
      </w:r>
      <w:r w:rsidR="00EC092B" w:rsidRPr="008963B6">
        <w:rPr>
          <w:rFonts w:ascii="Arial" w:hAnsi="Arial" w:cs="Arial"/>
          <w:sz w:val="22"/>
          <w:szCs w:val="22"/>
          <w:lang w:val="en-US"/>
        </w:rPr>
        <w:t>fulfilled</w:t>
      </w:r>
      <w:r w:rsidR="00EC092B" w:rsidRPr="002B1406">
        <w:rPr>
          <w:rFonts w:ascii="Arial" w:hAnsi="Arial" w:cs="Arial"/>
          <w:lang w:val="en-US"/>
        </w:rPr>
        <w:t>.</w:t>
      </w:r>
      <w:r w:rsidR="002F1410" w:rsidRPr="002B1406">
        <w:rPr>
          <w:rFonts w:ascii="Arial" w:hAnsi="Arial" w:cs="Arial"/>
          <w:lang w:val="en-US"/>
        </w:rPr>
        <w:t xml:space="preserve"> </w:t>
      </w:r>
    </w:p>
    <w:p w14:paraId="43EFF7EA" w14:textId="4E52E9A2" w:rsidR="002F1410" w:rsidRPr="00861219" w:rsidRDefault="002F1410" w:rsidP="00C36AF6">
      <w:pPr>
        <w:pStyle w:val="Heading1"/>
        <w:jc w:val="left"/>
        <w:rPr>
          <w:rFonts w:ascii="Arial" w:hAnsi="Arial" w:cs="Arial"/>
          <w:b/>
          <w:bCs/>
          <w:sz w:val="28"/>
          <w:szCs w:val="28"/>
          <w:lang w:val="en-US"/>
        </w:rPr>
      </w:pPr>
      <w:r w:rsidRPr="00861219">
        <w:rPr>
          <w:rFonts w:ascii="Arial" w:hAnsi="Arial" w:cs="Arial"/>
          <w:sz w:val="28"/>
          <w:szCs w:val="28"/>
          <w:lang w:val="en-US"/>
        </w:rPr>
        <w:t xml:space="preserve"> </w:t>
      </w:r>
      <w:bookmarkStart w:id="2" w:name="_Toc109384991"/>
      <w:r w:rsidR="003D4797" w:rsidRPr="00861219">
        <w:rPr>
          <w:rFonts w:ascii="Arial" w:hAnsi="Arial" w:cs="Arial"/>
          <w:b/>
          <w:bCs/>
          <w:sz w:val="28"/>
          <w:szCs w:val="28"/>
          <w:lang w:val="en-US"/>
        </w:rPr>
        <w:t>CHILDREN ACT AND OTHER REGU</w:t>
      </w:r>
      <w:r w:rsidR="2A580C25" w:rsidRPr="00861219">
        <w:rPr>
          <w:rFonts w:ascii="Arial" w:hAnsi="Arial" w:cs="Arial"/>
          <w:b/>
          <w:bCs/>
          <w:sz w:val="28"/>
          <w:szCs w:val="28"/>
          <w:lang w:val="en-US"/>
        </w:rPr>
        <w:t>LATIONS</w:t>
      </w:r>
      <w:bookmarkEnd w:id="2"/>
    </w:p>
    <w:p w14:paraId="617484B5" w14:textId="728B8574" w:rsidR="002F1410" w:rsidRPr="008963B6" w:rsidRDefault="00AA1BDA" w:rsidP="2A580C25">
      <w:pPr>
        <w:rPr>
          <w:rFonts w:ascii="Arial" w:hAnsi="Arial" w:cs="Arial"/>
          <w:sz w:val="22"/>
          <w:szCs w:val="22"/>
          <w:lang w:val="en-US"/>
        </w:rPr>
      </w:pPr>
      <w:r w:rsidRPr="008963B6">
        <w:rPr>
          <w:rFonts w:ascii="Arial" w:eastAsia="News Gothic MT" w:hAnsi="Arial" w:cs="Arial"/>
          <w:sz w:val="22"/>
          <w:szCs w:val="22"/>
          <w:lang w:val="en-US"/>
        </w:rPr>
        <w:t>The health</w:t>
      </w:r>
      <w:r w:rsidR="2A580C25" w:rsidRPr="008963B6">
        <w:rPr>
          <w:rFonts w:ascii="Arial" w:eastAsia="News Gothic MT" w:hAnsi="Arial" w:cs="Arial"/>
          <w:sz w:val="22"/>
          <w:szCs w:val="22"/>
          <w:lang w:val="en-US"/>
        </w:rPr>
        <w:t xml:space="preserve"> and social care staff adopt a structured intervention strategy to intervene in the child's best interest. This intervention process uses (CAF). This approach supports early intervention in child abuse and improves multiagency collaboration. Several laws have been passed to protect children and families. Social workers must capitalize on patients' strengths. Social workers assist patients to reach goals. Add rest at the lowest practical level to reduce escalation (Gloucestershire's Levels of Intervention Guidance, 2019).</w:t>
      </w:r>
    </w:p>
    <w:p w14:paraId="305E2DBA" w14:textId="77777777" w:rsidR="00401679" w:rsidRPr="008963B6" w:rsidRDefault="2A580C25" w:rsidP="2A580C25">
      <w:pPr>
        <w:autoSpaceDE w:val="0"/>
        <w:autoSpaceDN w:val="0"/>
        <w:adjustRightInd w:val="0"/>
        <w:spacing w:after="0" w:line="240" w:lineRule="auto"/>
        <w:rPr>
          <w:rFonts w:ascii="Arial" w:eastAsia="News Gothic MT" w:hAnsi="Arial" w:cs="Arial"/>
          <w:sz w:val="22"/>
          <w:szCs w:val="22"/>
          <w:lang w:val="en-US"/>
        </w:rPr>
      </w:pPr>
      <w:r w:rsidRPr="008963B6">
        <w:rPr>
          <w:rFonts w:ascii="Arial" w:eastAsia="News Gothic MT" w:hAnsi="Arial" w:cs="Arial"/>
          <w:sz w:val="22"/>
          <w:szCs w:val="22"/>
          <w:lang w:val="en-US"/>
        </w:rPr>
        <w:t xml:space="preserve"> Children and Social Act 2017 and Working Together to Safeguard Children 2018 have done this to help kids. This partnership examines childcare, executes a childcare plan, and assigns a worker to each child to manage services and care for their welfare. </w:t>
      </w:r>
    </w:p>
    <w:p w14:paraId="10E6DFBC" w14:textId="2DDDC869" w:rsidR="002F1410" w:rsidRPr="008963B6" w:rsidRDefault="2A580C25" w:rsidP="2A580C25">
      <w:pPr>
        <w:autoSpaceDE w:val="0"/>
        <w:autoSpaceDN w:val="0"/>
        <w:adjustRightInd w:val="0"/>
        <w:spacing w:after="0" w:line="240" w:lineRule="auto"/>
        <w:rPr>
          <w:rFonts w:ascii="Arial" w:eastAsia="News Gothic MT" w:hAnsi="Arial" w:cs="Arial"/>
          <w:sz w:val="22"/>
          <w:szCs w:val="22"/>
          <w:lang w:val="en-US"/>
        </w:rPr>
      </w:pPr>
      <w:r w:rsidRPr="008963B6">
        <w:rPr>
          <w:rFonts w:ascii="Arial" w:eastAsia="News Gothic MT" w:hAnsi="Arial" w:cs="Arial"/>
          <w:sz w:val="22"/>
          <w:szCs w:val="22"/>
          <w:lang w:val="en-US"/>
        </w:rPr>
        <w:t>This cooperation creates a team to monitor goals and meet partnership objectives (North Yorkshire Safeguarding Children, n.d.). The Children Act 1989" was passed to safeguard children from abuse and exploitation. This statute also allows authorities to investigate if they believe a child's exploitation or well-being is at risk. The Children Act 2004 was revised in 2004. If a child's welfare is compromised, the courts can interfere. Defining parental roles helps families maintain independence.</w:t>
      </w:r>
    </w:p>
    <w:p w14:paraId="7FF26F42" w14:textId="4595BDFC" w:rsidR="002F1410" w:rsidRPr="008963B6" w:rsidRDefault="2A580C25" w:rsidP="2A580C25">
      <w:pPr>
        <w:autoSpaceDE w:val="0"/>
        <w:autoSpaceDN w:val="0"/>
        <w:adjustRightInd w:val="0"/>
        <w:spacing w:after="0" w:line="240" w:lineRule="auto"/>
        <w:rPr>
          <w:rFonts w:ascii="Arial" w:hAnsi="Arial" w:cs="Arial"/>
          <w:color w:val="7030A0"/>
          <w:sz w:val="22"/>
          <w:szCs w:val="22"/>
        </w:rPr>
      </w:pPr>
      <w:r w:rsidRPr="008963B6">
        <w:rPr>
          <w:rFonts w:ascii="Arial" w:eastAsia="News Gothic MT" w:hAnsi="Arial" w:cs="Arial"/>
          <w:sz w:val="22"/>
          <w:szCs w:val="22"/>
          <w:lang w:val="en-US"/>
        </w:rPr>
        <w:t>Children Act of 2004 established England's children commissioner. This legislation requires regulatory authorities, such as police, health care providers, and the youth justice system, to work to improve children's lives. In 2010, the new government evaluated children's social work and child protection practices to implement creative new policies and procedures to promote their well-being. New results were approved, and the new administration promised to implement them (Evans, 2013).</w:t>
      </w:r>
      <w:r w:rsidR="00290304" w:rsidRPr="008963B6">
        <w:rPr>
          <w:rFonts w:ascii="Arial" w:hAnsi="Arial" w:cs="Arial"/>
          <w:sz w:val="22"/>
          <w:szCs w:val="22"/>
        </w:rPr>
        <w:t xml:space="preserve"> </w:t>
      </w:r>
    </w:p>
    <w:p w14:paraId="3088656A" w14:textId="77777777" w:rsidR="006206DB" w:rsidRPr="008963B6" w:rsidRDefault="006206DB" w:rsidP="2A580C25">
      <w:pPr>
        <w:autoSpaceDE w:val="0"/>
        <w:autoSpaceDN w:val="0"/>
        <w:adjustRightInd w:val="0"/>
        <w:spacing w:after="0" w:line="240" w:lineRule="auto"/>
        <w:rPr>
          <w:rFonts w:ascii="Arial" w:eastAsia="News Gothic MT" w:hAnsi="Arial" w:cs="Arial"/>
          <w:color w:val="7030A0"/>
          <w:sz w:val="22"/>
          <w:szCs w:val="22"/>
          <w:lang w:val="en-US"/>
        </w:rPr>
      </w:pPr>
    </w:p>
    <w:p w14:paraId="257214DB" w14:textId="3E3D8FB7" w:rsidR="00AC646A" w:rsidRPr="008963B6" w:rsidRDefault="0061505F" w:rsidP="00AC646A">
      <w:pPr>
        <w:autoSpaceDE w:val="0"/>
        <w:autoSpaceDN w:val="0"/>
        <w:adjustRightInd w:val="0"/>
        <w:spacing w:after="0" w:line="240" w:lineRule="auto"/>
        <w:rPr>
          <w:rFonts w:ascii="Arial" w:hAnsi="Arial" w:cs="Arial"/>
          <w:sz w:val="22"/>
          <w:szCs w:val="22"/>
        </w:rPr>
      </w:pPr>
      <w:r w:rsidRPr="008963B6">
        <w:rPr>
          <w:rStyle w:val="Heading6Char"/>
          <w:rFonts w:ascii="Arial" w:hAnsi="Arial" w:cs="Arial"/>
          <w:b/>
          <w:bCs/>
          <w:color w:val="7030A0"/>
          <w:sz w:val="22"/>
          <w:szCs w:val="22"/>
        </w:rPr>
        <w:t xml:space="preserve">HUMAN </w:t>
      </w:r>
      <w:r w:rsidR="00964895" w:rsidRPr="008963B6">
        <w:rPr>
          <w:rStyle w:val="Heading6Char"/>
          <w:rFonts w:ascii="Arial" w:hAnsi="Arial" w:cs="Arial"/>
          <w:b/>
          <w:bCs/>
          <w:color w:val="7030A0"/>
          <w:sz w:val="22"/>
          <w:szCs w:val="22"/>
        </w:rPr>
        <w:t>RIGHT</w:t>
      </w:r>
      <w:r w:rsidR="00964895" w:rsidRPr="008963B6">
        <w:rPr>
          <w:rFonts w:ascii="Arial" w:hAnsi="Arial" w:cs="Arial"/>
          <w:b/>
          <w:bCs/>
          <w:sz w:val="22"/>
          <w:szCs w:val="22"/>
        </w:rPr>
        <w:t>:</w:t>
      </w:r>
      <w:r w:rsidR="00964895" w:rsidRPr="008963B6">
        <w:rPr>
          <w:rFonts w:ascii="Arial" w:hAnsi="Arial" w:cs="Arial"/>
          <w:sz w:val="22"/>
          <w:szCs w:val="22"/>
        </w:rPr>
        <w:t xml:space="preserve"> The</w:t>
      </w:r>
      <w:r w:rsidR="00297C5A" w:rsidRPr="008963B6">
        <w:rPr>
          <w:rFonts w:ascii="Arial" w:hAnsi="Arial" w:cs="Arial"/>
          <w:sz w:val="22"/>
          <w:szCs w:val="22"/>
        </w:rPr>
        <w:t xml:space="preserve"> Human Rights Act of 1998 lays out the fundamental rights and liberties that are guaranteed to </w:t>
      </w:r>
      <w:r w:rsidR="002A0A1F" w:rsidRPr="008963B6">
        <w:rPr>
          <w:rFonts w:ascii="Arial" w:hAnsi="Arial" w:cs="Arial"/>
          <w:sz w:val="22"/>
          <w:szCs w:val="22"/>
        </w:rPr>
        <w:t>each</w:t>
      </w:r>
      <w:r w:rsidR="00297C5A" w:rsidRPr="008963B6">
        <w:rPr>
          <w:rFonts w:ascii="Arial" w:hAnsi="Arial" w:cs="Arial"/>
          <w:sz w:val="22"/>
          <w:szCs w:val="22"/>
        </w:rPr>
        <w:t xml:space="preserve"> person living in the United Kingdom. It does this by bringing the rights outlined in the European Convention on Human Rights (ECHR) into the domestic legal system of the United Kingdom. In the United Kingdom, the Human Rights Act became fully operational in October of the year 2000.</w:t>
      </w:r>
    </w:p>
    <w:p w14:paraId="72ED1973" w14:textId="0FA0C354" w:rsidR="00C55A3A" w:rsidRDefault="004344AF" w:rsidP="00CB4873">
      <w:pPr>
        <w:rPr>
          <w:rFonts w:ascii="Arial" w:hAnsi="Arial" w:cs="Arial"/>
          <w:b/>
          <w:bCs/>
          <w:color w:val="7030A0"/>
        </w:rPr>
      </w:pPr>
      <w:r w:rsidRPr="002B1406">
        <w:rPr>
          <w:rFonts w:ascii="Arial" w:hAnsi="Arial" w:cs="Arial"/>
          <w:b/>
          <w:bCs/>
          <w:color w:val="7030A0"/>
        </w:rPr>
        <w:t>UNITED NATION CONVENTION ON CHILDEN RIGHT.</w:t>
      </w:r>
    </w:p>
    <w:p w14:paraId="75F1FDE4" w14:textId="37E9A8B3" w:rsidR="00AC6870" w:rsidRPr="002B1406" w:rsidRDefault="00D119E3" w:rsidP="00CB4873">
      <w:pPr>
        <w:rPr>
          <w:rFonts w:ascii="Arial" w:hAnsi="Arial" w:cs="Arial"/>
          <w:b/>
          <w:bCs/>
          <w:color w:val="7030A0"/>
        </w:rPr>
      </w:pPr>
      <w:r>
        <w:rPr>
          <w:rFonts w:ascii="Arial" w:hAnsi="Arial" w:cs="Arial"/>
          <w:b/>
          <w:bCs/>
          <w:noProof/>
          <w:color w:val="7030A0"/>
        </w:rPr>
        <mc:AlternateContent>
          <mc:Choice Requires="wpg">
            <w:drawing>
              <wp:inline distT="0" distB="0" distL="0" distR="0" wp14:anchorId="19F9BD43" wp14:editId="10CFA0E1">
                <wp:extent cx="5151120" cy="2478405"/>
                <wp:effectExtent l="0" t="0" r="0" b="0"/>
                <wp:docPr id="5" name="Group 5"/>
                <wp:cNvGraphicFramePr/>
                <a:graphic xmlns:a="http://schemas.openxmlformats.org/drawingml/2006/main">
                  <a:graphicData uri="http://schemas.microsoft.com/office/word/2010/wordprocessingGroup">
                    <wpg:wgp>
                      <wpg:cNvGrpSpPr/>
                      <wpg:grpSpPr>
                        <a:xfrm>
                          <a:off x="0" y="0"/>
                          <a:ext cx="5151120" cy="2478405"/>
                          <a:chOff x="0" y="0"/>
                          <a:chExt cx="5731510" cy="3377565"/>
                        </a:xfrm>
                      </wpg:grpSpPr>
                      <pic:pic xmlns:pic="http://schemas.openxmlformats.org/drawingml/2006/picture">
                        <pic:nvPicPr>
                          <pic:cNvPr id="2" name="Picture 2"/>
                          <pic:cNvPicPr>
                            <a:picLocks noChangeAspect="1"/>
                          </pic:cNvPicPr>
                        </pic:nvPicPr>
                        <pic:blipFill>
                          <a:blip r:embed="rId33">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5731510" cy="2985770"/>
                          </a:xfrm>
                          <a:prstGeom prst="rect">
                            <a:avLst/>
                          </a:prstGeom>
                        </pic:spPr>
                      </pic:pic>
                      <wps:wsp>
                        <wps:cNvPr id="4" name="Text Box 4"/>
                        <wps:cNvSpPr txBox="1"/>
                        <wps:spPr>
                          <a:xfrm>
                            <a:off x="0" y="2985770"/>
                            <a:ext cx="5731510" cy="391795"/>
                          </a:xfrm>
                          <a:prstGeom prst="rect">
                            <a:avLst/>
                          </a:prstGeom>
                          <a:solidFill>
                            <a:prstClr val="white"/>
                          </a:solidFill>
                          <a:ln>
                            <a:noFill/>
                          </a:ln>
                        </wps:spPr>
                        <wps:txbx>
                          <w:txbxContent>
                            <w:p w14:paraId="3C76E2DA" w14:textId="77777777" w:rsidR="00D119E3" w:rsidRPr="00AC6870" w:rsidRDefault="00D119E3" w:rsidP="00D119E3">
                              <w:pPr>
                                <w:rPr>
                                  <w:sz w:val="18"/>
                                  <w:szCs w:val="18"/>
                                </w:rPr>
                              </w:pPr>
                              <w:hyperlink r:id="rId35" w:history="1">
                                <w:r w:rsidRPr="00AC6870">
                                  <w:rPr>
                                    <w:rStyle w:val="Hyperlink"/>
                                    <w:sz w:val="18"/>
                                    <w:szCs w:val="18"/>
                                  </w:rPr>
                                  <w:t>This Photo</w:t>
                                </w:r>
                              </w:hyperlink>
                              <w:r w:rsidRPr="00AC6870">
                                <w:rPr>
                                  <w:sz w:val="18"/>
                                  <w:szCs w:val="18"/>
                                </w:rPr>
                                <w:t xml:space="preserve"> by Unknown Author is licensed under </w:t>
                              </w:r>
                              <w:hyperlink r:id="rId36" w:history="1">
                                <w:r w:rsidRPr="00AC687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9F9BD43" id="Group 5" o:spid="_x0000_s1030" style="width:405.6pt;height:195.15pt;mso-position-horizontal-relative:char;mso-position-vertical-relative:line" coordsize="57315,33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">
                <v:shape id="Picture 2" o:spid="_x0000_s1031" type="#_x0000_t75" style="position:absolute;width:57315;height:29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">
                  <v:imagedata r:id="rId37" o:title=""/>
                </v:shape>
                <v:shape id="Text Box 4" o:spid="_x0000_s1032" type="#_x0000_t202" style="position:absolute;top:29857;width:57315;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C76E2DA" w14:textId="77777777" w:rsidR="00D119E3" w:rsidRPr="00AC6870" w:rsidRDefault="00D119E3" w:rsidP="00D119E3">
                        <w:pPr>
                          <w:rPr>
                            <w:sz w:val="18"/>
                            <w:szCs w:val="18"/>
                          </w:rPr>
                        </w:pPr>
                        <w:hyperlink r:id="rId38" w:history="1">
                          <w:r w:rsidRPr="00AC6870">
                            <w:rPr>
                              <w:rStyle w:val="Hyperlink"/>
                              <w:sz w:val="18"/>
                              <w:szCs w:val="18"/>
                            </w:rPr>
                            <w:t>This Photo</w:t>
                          </w:r>
                        </w:hyperlink>
                        <w:r w:rsidRPr="00AC6870">
                          <w:rPr>
                            <w:sz w:val="18"/>
                            <w:szCs w:val="18"/>
                          </w:rPr>
                          <w:t xml:space="preserve"> by Unknown Author is licensed under </w:t>
                        </w:r>
                        <w:hyperlink r:id="rId39" w:history="1">
                          <w:r w:rsidRPr="00AC6870">
                            <w:rPr>
                              <w:rStyle w:val="Hyperlink"/>
                              <w:sz w:val="18"/>
                              <w:szCs w:val="18"/>
                            </w:rPr>
                            <w:t>CC BY</w:t>
                          </w:r>
                        </w:hyperlink>
                      </w:p>
                    </w:txbxContent>
                  </v:textbox>
                </v:shape>
                <w10:anchorlock/>
              </v:group>
            </w:pict>
          </mc:Fallback>
        </mc:AlternateContent>
      </w:r>
    </w:p>
    <w:p w14:paraId="2275A21F" w14:textId="7E84A5C5" w:rsidR="0055236F" w:rsidRPr="008963B6" w:rsidRDefault="00B56F92" w:rsidP="008963B6">
      <w:pPr>
        <w:spacing w:line="360" w:lineRule="auto"/>
        <w:rPr>
          <w:rFonts w:ascii="Arial" w:hAnsi="Arial" w:cs="Arial"/>
          <w:sz w:val="22"/>
          <w:szCs w:val="22"/>
        </w:rPr>
      </w:pPr>
      <w:r w:rsidRPr="008963B6">
        <w:rPr>
          <w:rFonts w:ascii="Arial" w:hAnsi="Arial" w:cs="Arial"/>
          <w:sz w:val="22"/>
          <w:szCs w:val="22"/>
        </w:rPr>
        <w:t>The UNCRC</w:t>
      </w:r>
      <w:r w:rsidR="004264E6" w:rsidRPr="008963B6">
        <w:rPr>
          <w:rFonts w:ascii="Arial" w:hAnsi="Arial" w:cs="Arial"/>
          <w:sz w:val="22"/>
          <w:szCs w:val="22"/>
        </w:rPr>
        <w:t xml:space="preserve"> said that</w:t>
      </w:r>
      <w:r w:rsidR="00CB4873" w:rsidRPr="008963B6">
        <w:rPr>
          <w:rFonts w:ascii="Arial" w:hAnsi="Arial" w:cs="Arial"/>
          <w:sz w:val="22"/>
          <w:szCs w:val="22"/>
        </w:rPr>
        <w:t xml:space="preserve"> </w:t>
      </w:r>
      <w:r w:rsidR="00A6540A" w:rsidRPr="008963B6">
        <w:rPr>
          <w:rFonts w:ascii="Arial" w:hAnsi="Arial" w:cs="Arial"/>
          <w:sz w:val="22"/>
          <w:szCs w:val="22"/>
        </w:rPr>
        <w:t>every</w:t>
      </w:r>
      <w:r w:rsidR="00CB4873" w:rsidRPr="008963B6">
        <w:rPr>
          <w:rFonts w:ascii="Arial" w:hAnsi="Arial" w:cs="Arial"/>
          <w:sz w:val="22"/>
          <w:szCs w:val="22"/>
        </w:rPr>
        <w:t xml:space="preserve"> single child, regardless of their race or nationality, religion or language, ability or any other status, is entitled to certain </w:t>
      </w:r>
      <w:r w:rsidR="001620E7" w:rsidRPr="008963B6">
        <w:rPr>
          <w:rFonts w:ascii="Arial" w:hAnsi="Arial" w:cs="Arial"/>
          <w:sz w:val="22"/>
          <w:szCs w:val="22"/>
        </w:rPr>
        <w:t>rights. The</w:t>
      </w:r>
      <w:r w:rsidR="00CB4873" w:rsidRPr="008963B6">
        <w:rPr>
          <w:rFonts w:ascii="Arial" w:hAnsi="Arial" w:cs="Arial"/>
          <w:sz w:val="22"/>
          <w:szCs w:val="22"/>
        </w:rPr>
        <w:t xml:space="preserve"> Convention must be interpreted as a whole; </w:t>
      </w:r>
      <w:r w:rsidR="00950039" w:rsidRPr="008963B6">
        <w:rPr>
          <w:rFonts w:ascii="Arial" w:hAnsi="Arial" w:cs="Arial"/>
          <w:sz w:val="22"/>
          <w:szCs w:val="22"/>
        </w:rPr>
        <w:t>all</w:t>
      </w:r>
      <w:r w:rsidR="00CB4873" w:rsidRPr="008963B6">
        <w:rPr>
          <w:rFonts w:ascii="Arial" w:hAnsi="Arial" w:cs="Arial"/>
          <w:sz w:val="22"/>
          <w:szCs w:val="22"/>
        </w:rPr>
        <w:t xml:space="preserve"> the rights are interconnected, and no single right surpasses the others in terms of relevance. The right to unwind and have fun (Article 31) and the right to express oneself freely (Article 13) are on equal in terms of importance with the right not to be subjected to physical or mental harm (Article 19) and the right to get an education (Article 20). (Article 28).</w:t>
      </w:r>
    </w:p>
    <w:p w14:paraId="47A7F208" w14:textId="4235C47A" w:rsidR="002F1410" w:rsidRPr="008963B6" w:rsidRDefault="00CB4873" w:rsidP="008963B6">
      <w:pPr>
        <w:spacing w:line="360" w:lineRule="auto"/>
        <w:rPr>
          <w:rFonts w:ascii="Arial" w:hAnsi="Arial" w:cs="Arial"/>
          <w:sz w:val="22"/>
          <w:szCs w:val="22"/>
        </w:rPr>
      </w:pPr>
      <w:r w:rsidRPr="008963B6">
        <w:rPr>
          <w:rFonts w:ascii="Arial" w:hAnsi="Arial" w:cs="Arial"/>
          <w:sz w:val="22"/>
          <w:szCs w:val="22"/>
        </w:rPr>
        <w:t xml:space="preserve">The Convention acknowledges only UNICEF as an organisation that is actively striving to benefit </w:t>
      </w:r>
      <w:r w:rsidR="001620E7" w:rsidRPr="008963B6">
        <w:rPr>
          <w:rFonts w:ascii="Arial" w:hAnsi="Arial" w:cs="Arial"/>
          <w:sz w:val="22"/>
          <w:szCs w:val="22"/>
        </w:rPr>
        <w:t>children. The</w:t>
      </w:r>
      <w:r w:rsidRPr="008963B6">
        <w:rPr>
          <w:rFonts w:ascii="Arial" w:hAnsi="Arial" w:cs="Arial"/>
          <w:sz w:val="22"/>
          <w:szCs w:val="22"/>
        </w:rPr>
        <w:t xml:space="preserve"> Convention on the Rights of the Child is also the human rights convention that has the most countries who have ratified it. The United States is the only member state of the United Nations that has not ratified the Convention. In 1992, the Convention became legally binding in the United Kingdom.</w:t>
      </w:r>
    </w:p>
    <w:p w14:paraId="0AD991B4" w14:textId="04AC7212" w:rsidR="008251A5" w:rsidRPr="004E7162" w:rsidRDefault="7E06DFD5" w:rsidP="004E7162">
      <w:pPr>
        <w:pStyle w:val="Heading3"/>
        <w:rPr>
          <w:rFonts w:ascii="Arial" w:hAnsi="Arial" w:cs="Arial"/>
          <w:b/>
          <w:bCs/>
          <w:sz w:val="28"/>
          <w:szCs w:val="28"/>
        </w:rPr>
      </w:pPr>
      <w:bookmarkStart w:id="3" w:name="_Toc109384992"/>
      <w:r w:rsidRPr="004E7162">
        <w:rPr>
          <w:rFonts w:ascii="Arial" w:hAnsi="Arial" w:cs="Arial"/>
          <w:b/>
          <w:bCs/>
          <w:sz w:val="28"/>
          <w:szCs w:val="28"/>
        </w:rPr>
        <w:t>RECOMMENDATIONS</w:t>
      </w:r>
      <w:bookmarkEnd w:id="3"/>
    </w:p>
    <w:p w14:paraId="7BDA6B1C" w14:textId="77777777" w:rsidR="001109E2" w:rsidRPr="008963B6" w:rsidRDefault="001109E2" w:rsidP="2A580C25">
      <w:pPr>
        <w:rPr>
          <w:rFonts w:ascii="Arial" w:hAnsi="Arial" w:cs="Arial"/>
          <w:sz w:val="22"/>
          <w:szCs w:val="22"/>
        </w:rPr>
      </w:pPr>
    </w:p>
    <w:p w14:paraId="7D511CC6" w14:textId="77777777" w:rsidR="007F10CB" w:rsidRPr="008963B6" w:rsidRDefault="007F10CB" w:rsidP="007F10CB">
      <w:pPr>
        <w:rPr>
          <w:rFonts w:ascii="Arial" w:hAnsi="Arial" w:cs="Arial"/>
          <w:sz w:val="22"/>
          <w:szCs w:val="22"/>
        </w:rPr>
      </w:pPr>
      <w:r w:rsidRPr="008963B6">
        <w:rPr>
          <w:rFonts w:ascii="Arial" w:hAnsi="Arial" w:cs="Arial"/>
          <w:sz w:val="22"/>
          <w:szCs w:val="22"/>
        </w:rPr>
        <w:t>Observing children and teens should be enhanced, and a positive attitude and prompt response should be emphasised.</w:t>
      </w:r>
    </w:p>
    <w:p w14:paraId="2BC9D61C" w14:textId="77777777" w:rsidR="007F10CB" w:rsidRPr="008963B6" w:rsidRDefault="007F10CB" w:rsidP="007F10CB">
      <w:pPr>
        <w:rPr>
          <w:rFonts w:ascii="Arial" w:hAnsi="Arial" w:cs="Arial"/>
          <w:sz w:val="22"/>
          <w:szCs w:val="22"/>
        </w:rPr>
      </w:pPr>
      <w:r w:rsidRPr="008963B6">
        <w:rPr>
          <w:rFonts w:ascii="Arial" w:hAnsi="Arial" w:cs="Arial"/>
          <w:sz w:val="22"/>
          <w:szCs w:val="22"/>
        </w:rPr>
        <w:t>Organizations and workers dealing with children and families should be trained to understand their vulnerabilities.</w:t>
      </w:r>
    </w:p>
    <w:p w14:paraId="7927C583" w14:textId="77777777" w:rsidR="007F10CB" w:rsidRPr="008963B6" w:rsidRDefault="007F10CB" w:rsidP="007F10CB">
      <w:pPr>
        <w:rPr>
          <w:rFonts w:ascii="Arial" w:hAnsi="Arial" w:cs="Arial"/>
          <w:sz w:val="22"/>
          <w:szCs w:val="22"/>
        </w:rPr>
      </w:pPr>
      <w:r w:rsidRPr="008963B6">
        <w:rPr>
          <w:rFonts w:ascii="Arial" w:hAnsi="Arial" w:cs="Arial"/>
          <w:sz w:val="22"/>
          <w:szCs w:val="22"/>
        </w:rPr>
        <w:t>If timely aid had been given, the problem may not have been as bad. Adequate aid can prevent the issue from occurring. Social agencies and women's aid may have helped the family early on.</w:t>
      </w:r>
    </w:p>
    <w:p w14:paraId="2103B595" w14:textId="36B68AD2" w:rsidR="008C3892" w:rsidRPr="008963B6" w:rsidRDefault="007F10CB" w:rsidP="007F10CB">
      <w:pPr>
        <w:rPr>
          <w:rFonts w:ascii="Arial" w:hAnsi="Arial" w:cs="Arial"/>
          <w:sz w:val="22"/>
          <w:szCs w:val="22"/>
        </w:rPr>
      </w:pPr>
      <w:r w:rsidRPr="008963B6">
        <w:rPr>
          <w:rFonts w:ascii="Arial" w:hAnsi="Arial" w:cs="Arial"/>
          <w:sz w:val="22"/>
          <w:szCs w:val="22"/>
        </w:rPr>
        <w:t>Roberts' seven-step crisis intervention approach analyses problems and suggests solutions (Lundy, 2011</w:t>
      </w:r>
      <w:r w:rsidR="00BB2BB1" w:rsidRPr="008963B6">
        <w:rPr>
          <w:rFonts w:ascii="Arial" w:hAnsi="Arial" w:cs="Arial"/>
          <w:sz w:val="22"/>
          <w:szCs w:val="22"/>
        </w:rPr>
        <w:t>), A</w:t>
      </w:r>
      <w:r w:rsidRPr="008963B6">
        <w:rPr>
          <w:rFonts w:ascii="Arial" w:hAnsi="Arial" w:cs="Arial"/>
          <w:sz w:val="22"/>
          <w:szCs w:val="22"/>
        </w:rPr>
        <w:t xml:space="preserve"> helpful parental trainer in schools can help parents learn more effective child-rearing approaches.</w:t>
      </w:r>
    </w:p>
    <w:p w14:paraId="33B4B5FD" w14:textId="4BA41456" w:rsidR="00544342" w:rsidRPr="008963B6" w:rsidRDefault="008C3892" w:rsidP="008C3892">
      <w:pPr>
        <w:spacing w:after="160"/>
        <w:rPr>
          <w:rFonts w:ascii="Arial" w:hAnsi="Arial" w:cs="Arial"/>
          <w:sz w:val="22"/>
          <w:szCs w:val="22"/>
        </w:rPr>
      </w:pPr>
      <w:r w:rsidRPr="008963B6">
        <w:rPr>
          <w:rFonts w:ascii="Arial" w:hAnsi="Arial" w:cs="Arial"/>
          <w:sz w:val="22"/>
          <w:szCs w:val="22"/>
        </w:rPr>
        <w:br w:type="page"/>
      </w:r>
    </w:p>
    <w:bookmarkStart w:id="4" w:name="_Toc109384993" w:displacedByCustomXml="next"/>
    <w:sdt>
      <w:sdtPr>
        <w:rPr>
          <w:rFonts w:ascii="Arial" w:hAnsi="Arial" w:cs="Arial"/>
          <w:sz w:val="22"/>
          <w:szCs w:val="22"/>
        </w:rPr>
        <w:id w:val="1501153389"/>
        <w:docPartObj>
          <w:docPartGallery w:val="Bibliographies"/>
          <w:docPartUnique/>
        </w:docPartObj>
      </w:sdtPr>
      <w:sdtEndPr>
        <w:rPr>
          <w:color w:val="auto"/>
        </w:rPr>
      </w:sdtEndPr>
      <w:sdtContent>
        <w:p w14:paraId="4BC12E15" w14:textId="2D728937" w:rsidR="009D313A" w:rsidRPr="009504F4" w:rsidRDefault="009504F4" w:rsidP="00F06A67">
          <w:pPr>
            <w:pStyle w:val="Heading1"/>
            <w:spacing w:line="360" w:lineRule="auto"/>
            <w:rPr>
              <w:rStyle w:val="Heading4Char"/>
              <w:rFonts w:ascii="Arial" w:hAnsi="Arial" w:cs="Arial"/>
              <w:b/>
              <w:bCs/>
            </w:rPr>
          </w:pPr>
          <w:r w:rsidRPr="009504F4">
            <w:rPr>
              <w:rStyle w:val="Heading4Char"/>
              <w:rFonts w:ascii="Arial" w:hAnsi="Arial" w:cs="Arial"/>
              <w:b/>
              <w:bCs/>
            </w:rPr>
            <w:t>REFERENCES</w:t>
          </w:r>
          <w:bookmarkEnd w:id="4"/>
        </w:p>
        <w:sdt>
          <w:sdtPr>
            <w:rPr>
              <w:rFonts w:ascii="Arial" w:hAnsi="Arial" w:cs="Arial"/>
              <w:sz w:val="22"/>
              <w:szCs w:val="22"/>
            </w:rPr>
            <w:id w:val="-573587230"/>
            <w:bibliography/>
          </w:sdtPr>
          <w:sdtContent>
            <w:p w14:paraId="3533C42F" w14:textId="6A28347A" w:rsidR="009D313A" w:rsidRPr="008963B6" w:rsidRDefault="00076820" w:rsidP="00F06A67">
              <w:pPr>
                <w:numPr>
                  <w:ilvl w:val="0"/>
                  <w:numId w:val="2"/>
                </w:numPr>
                <w:spacing w:line="360" w:lineRule="auto"/>
                <w:rPr>
                  <w:rFonts w:ascii="Arial" w:hAnsi="Arial" w:cs="Arial"/>
                  <w:sz w:val="22"/>
                  <w:szCs w:val="22"/>
                </w:rPr>
              </w:pPr>
              <w:r w:rsidRPr="008963B6">
                <w:rPr>
                  <w:rFonts w:ascii="Arial" w:hAnsi="Arial" w:cs="Arial"/>
                  <w:sz w:val="22"/>
                  <w:szCs w:val="22"/>
                  <w:lang/>
                </w:rPr>
                <w:t xml:space="preserve">Andresen, S., Bradshaw, J. And Kosher, H. (2018). Young Children’s Perceptions Of Their Lives And Well-Being. </w:t>
              </w:r>
              <w:r w:rsidRPr="008963B6">
                <w:rPr>
                  <w:rFonts w:ascii="Arial" w:hAnsi="Arial" w:cs="Arial"/>
                  <w:i/>
                  <w:iCs/>
                  <w:sz w:val="22"/>
                  <w:szCs w:val="22"/>
                  <w:lang/>
                </w:rPr>
                <w:t>Child Indicators Research</w:t>
              </w:r>
              <w:r w:rsidRPr="008963B6">
                <w:rPr>
                  <w:rFonts w:ascii="Arial" w:hAnsi="Arial" w:cs="Arial"/>
                  <w:sz w:val="22"/>
                  <w:szCs w:val="22"/>
                  <w:lang/>
                </w:rPr>
                <w:t>, [Online] 12(1), Pp.1–7. Doi:10.1007/S12187-018-9551-6.</w:t>
              </w:r>
              <w:r w:rsidR="007802AF" w:rsidRPr="008963B6">
                <w:rPr>
                  <w:rFonts w:ascii="Arial" w:hAnsi="Arial" w:cs="Arial"/>
                  <w:sz w:val="22"/>
                  <w:szCs w:val="22"/>
                </w:rPr>
                <w:t xml:space="preserve">accessed on </w:t>
              </w:r>
              <w:r w:rsidR="0071761B" w:rsidRPr="008963B6">
                <w:rPr>
                  <w:rFonts w:ascii="Arial" w:hAnsi="Arial" w:cs="Arial"/>
                  <w:sz w:val="22"/>
                  <w:szCs w:val="22"/>
                </w:rPr>
                <w:t>16/07/2022.</w:t>
              </w:r>
            </w:p>
            <w:p w14:paraId="18D19E41" w14:textId="5C5D93B1" w:rsidR="00D84B8A" w:rsidRPr="008963B6" w:rsidRDefault="008870EE" w:rsidP="008F4E5B">
              <w:pPr>
                <w:pStyle w:val="ListParagraph"/>
                <w:numPr>
                  <w:ilvl w:val="0"/>
                  <w:numId w:val="2"/>
                </w:numPr>
                <w:rPr>
                  <w:rFonts w:ascii="Arial" w:hAnsi="Arial" w:cs="Arial"/>
                  <w:color w:val="000000" w:themeColor="text1"/>
                  <w:sz w:val="22"/>
                  <w:szCs w:val="22"/>
                </w:rPr>
              </w:pPr>
              <w:r w:rsidRPr="008963B6">
                <w:rPr>
                  <w:rFonts w:ascii="Arial" w:hAnsi="Arial" w:cs="Arial"/>
                  <w:color w:val="000000" w:themeColor="text1"/>
                  <w:sz w:val="22"/>
                  <w:szCs w:val="22"/>
                </w:rPr>
                <w:t>A</w:t>
              </w:r>
              <w:r w:rsidR="008877A5" w:rsidRPr="008963B6">
                <w:rPr>
                  <w:rFonts w:ascii="Arial" w:hAnsi="Arial" w:cs="Arial"/>
                  <w:color w:val="000000" w:themeColor="text1"/>
                  <w:sz w:val="22"/>
                  <w:szCs w:val="22"/>
                </w:rPr>
                <w:t>non</w:t>
              </w:r>
              <w:r w:rsidR="00A17649" w:rsidRPr="008963B6">
                <w:rPr>
                  <w:rFonts w:ascii="Arial" w:hAnsi="Arial" w:cs="Arial"/>
                  <w:color w:val="000000" w:themeColor="text1"/>
                  <w:sz w:val="22"/>
                  <w:szCs w:val="22"/>
                </w:rPr>
                <w:t xml:space="preserve"> (2022) </w:t>
              </w:r>
              <w:r w:rsidR="0069678E" w:rsidRPr="008963B6">
                <w:rPr>
                  <w:rFonts w:ascii="Arial" w:hAnsi="Arial" w:cs="Arial"/>
                  <w:i/>
                  <w:iCs/>
                  <w:color w:val="000000" w:themeColor="text1"/>
                  <w:sz w:val="22"/>
                  <w:szCs w:val="22"/>
                </w:rPr>
                <w:t>online Microsoft photo</w:t>
              </w:r>
              <w:r w:rsidR="00D84B8A" w:rsidRPr="008963B6">
                <w:rPr>
                  <w:rFonts w:ascii="Arial" w:hAnsi="Arial" w:cs="Arial"/>
                  <w:i/>
                  <w:iCs/>
                  <w:color w:val="000000" w:themeColor="text1"/>
                  <w:sz w:val="22"/>
                  <w:szCs w:val="22"/>
                </w:rPr>
                <w:t>.</w:t>
              </w:r>
              <w:r w:rsidR="00D84B8A" w:rsidRPr="008963B6">
                <w:rPr>
                  <w:rFonts w:ascii="Arial" w:hAnsi="Arial" w:cs="Arial"/>
                  <w:color w:val="000000" w:themeColor="text1"/>
                  <w:sz w:val="22"/>
                  <w:szCs w:val="22"/>
                </w:rPr>
                <w:t xml:space="preserve"> by Unknown Author is licensed under </w:t>
              </w:r>
              <w:hyperlink r:id="rId40" w:history="1">
                <w:r w:rsidR="00D84B8A" w:rsidRPr="008963B6">
                  <w:rPr>
                    <w:rStyle w:val="Hyperlink"/>
                    <w:rFonts w:ascii="Arial" w:hAnsi="Arial" w:cs="Arial"/>
                    <w:color w:val="000000" w:themeColor="text1"/>
                    <w:sz w:val="22"/>
                    <w:szCs w:val="22"/>
                  </w:rPr>
                  <w:t>CC BY-SA-</w:t>
                </w:r>
                <w:proofErr w:type="spellStart"/>
                <w:r w:rsidR="00D84B8A" w:rsidRPr="008963B6">
                  <w:rPr>
                    <w:rStyle w:val="Hyperlink"/>
                    <w:rFonts w:ascii="Arial" w:hAnsi="Arial" w:cs="Arial"/>
                    <w:color w:val="000000" w:themeColor="text1"/>
                    <w:sz w:val="22"/>
                    <w:szCs w:val="22"/>
                  </w:rPr>
                  <w:t>NC</w:t>
                </w:r>
              </w:hyperlink>
              <w:r w:rsidR="008F69F8" w:rsidRPr="008963B6">
                <w:rPr>
                  <w:rFonts w:ascii="Arial" w:hAnsi="Arial" w:cs="Arial"/>
                  <w:color w:val="000000" w:themeColor="text1"/>
                  <w:sz w:val="22"/>
                  <w:szCs w:val="22"/>
                </w:rPr>
                <w:t>.we</w:t>
              </w:r>
              <w:r w:rsidR="007D169C" w:rsidRPr="008963B6">
                <w:rPr>
                  <w:rFonts w:ascii="Arial" w:hAnsi="Arial" w:cs="Arial"/>
                  <w:color w:val="000000" w:themeColor="text1"/>
                  <w:sz w:val="22"/>
                  <w:szCs w:val="22"/>
                </w:rPr>
                <w:t>bsite</w:t>
              </w:r>
              <w:proofErr w:type="spellEnd"/>
              <w:r w:rsidR="007D169C" w:rsidRPr="008963B6">
                <w:rPr>
                  <w:rFonts w:ascii="Arial" w:hAnsi="Arial" w:cs="Arial"/>
                  <w:color w:val="000000" w:themeColor="text1"/>
                  <w:sz w:val="22"/>
                  <w:szCs w:val="22"/>
                </w:rPr>
                <w:t xml:space="preserve"> </w:t>
              </w:r>
              <w:proofErr w:type="spellStart"/>
              <w:r w:rsidR="006D217A" w:rsidRPr="008963B6">
                <w:rPr>
                  <w:rFonts w:ascii="Arial" w:hAnsi="Arial" w:cs="Arial"/>
                  <w:color w:val="000000" w:themeColor="text1"/>
                  <w:sz w:val="22"/>
                  <w:szCs w:val="22"/>
                </w:rPr>
                <w:t>uknown</w:t>
              </w:r>
              <w:proofErr w:type="spellEnd"/>
              <w:r w:rsidR="008F4E5B" w:rsidRPr="008963B6">
                <w:rPr>
                  <w:rFonts w:ascii="Arial" w:hAnsi="Arial" w:cs="Arial"/>
                  <w:color w:val="000000" w:themeColor="text1"/>
                  <w:sz w:val="22"/>
                  <w:szCs w:val="22"/>
                </w:rPr>
                <w:t xml:space="preserve">, </w:t>
              </w:r>
              <w:proofErr w:type="spellStart"/>
              <w:r w:rsidR="008F4E5B" w:rsidRPr="008963B6">
                <w:rPr>
                  <w:rFonts w:ascii="Arial" w:hAnsi="Arial" w:cs="Arial"/>
                  <w:color w:val="000000" w:themeColor="text1"/>
                  <w:sz w:val="22"/>
                  <w:szCs w:val="22"/>
                </w:rPr>
                <w:t>accessedon</w:t>
              </w:r>
              <w:proofErr w:type="spellEnd"/>
              <w:r w:rsidR="008F4E5B" w:rsidRPr="008963B6">
                <w:rPr>
                  <w:rFonts w:ascii="Arial" w:hAnsi="Arial" w:cs="Arial"/>
                  <w:color w:val="000000" w:themeColor="text1"/>
                  <w:sz w:val="22"/>
                  <w:szCs w:val="22"/>
                </w:rPr>
                <w:t xml:space="preserve"> 20/07/2022</w:t>
              </w:r>
            </w:p>
            <w:p w14:paraId="4EF3FBDF" w14:textId="3CB0F583" w:rsidR="009D313A" w:rsidRPr="009D313A" w:rsidRDefault="009D313A" w:rsidP="008F4E5B">
              <w:pPr>
                <w:spacing w:line="360" w:lineRule="auto"/>
                <w:ind w:left="720"/>
                <w:rPr>
                  <w:rFonts w:ascii="Arial" w:hAnsi="Arial" w:cs="Arial"/>
                  <w:sz w:val="22"/>
                  <w:szCs w:val="22"/>
                </w:rPr>
              </w:pPr>
            </w:p>
            <w:p w14:paraId="1DFA1D69" w14:textId="5E60F6D7" w:rsidR="009D313A" w:rsidRPr="009D313A" w:rsidRDefault="00076820" w:rsidP="00F06A67">
              <w:pPr>
                <w:numPr>
                  <w:ilvl w:val="0"/>
                  <w:numId w:val="2"/>
                </w:numPr>
                <w:spacing w:line="360" w:lineRule="auto"/>
                <w:rPr>
                  <w:rFonts w:ascii="Arial" w:hAnsi="Arial" w:cs="Arial"/>
                  <w:sz w:val="22"/>
                  <w:szCs w:val="22"/>
                </w:rPr>
              </w:pPr>
              <w:r w:rsidRPr="008963B6">
                <w:rPr>
                  <w:rFonts w:ascii="Arial" w:hAnsi="Arial" w:cs="Arial"/>
                  <w:sz w:val="22"/>
                  <w:szCs w:val="22"/>
                  <w:lang w:val="en-US"/>
                </w:rPr>
                <w:t xml:space="preserve">Ball, E., Batty, E. And Flint, J. (2015). Intensive Family Intervention </w:t>
              </w:r>
              <w:r w:rsidR="007802AF" w:rsidRPr="008963B6">
                <w:rPr>
                  <w:rFonts w:ascii="Arial" w:hAnsi="Arial" w:cs="Arial"/>
                  <w:sz w:val="22"/>
                  <w:szCs w:val="22"/>
                  <w:lang w:val="en-US"/>
                </w:rPr>
                <w:t>and</w:t>
              </w:r>
              <w:r w:rsidRPr="008963B6">
                <w:rPr>
                  <w:rFonts w:ascii="Arial" w:hAnsi="Arial" w:cs="Arial"/>
                  <w:sz w:val="22"/>
                  <w:szCs w:val="22"/>
                  <w:lang w:val="en-US"/>
                </w:rPr>
                <w:t xml:space="preserve"> The Problem Figuration Of ‘Troubled Families’. </w:t>
              </w:r>
              <w:r w:rsidRPr="008963B6">
                <w:rPr>
                  <w:rFonts w:ascii="Arial" w:hAnsi="Arial" w:cs="Arial"/>
                  <w:i/>
                  <w:iCs/>
                  <w:sz w:val="22"/>
                  <w:szCs w:val="22"/>
                  <w:lang w:val="en-US"/>
                </w:rPr>
                <w:t xml:space="preserve">Social Policy </w:t>
              </w:r>
              <w:r w:rsidR="007802AF" w:rsidRPr="008963B6">
                <w:rPr>
                  <w:rFonts w:ascii="Arial" w:hAnsi="Arial" w:cs="Arial"/>
                  <w:i/>
                  <w:iCs/>
                  <w:sz w:val="22"/>
                  <w:szCs w:val="22"/>
                  <w:lang w:val="en-US"/>
                </w:rPr>
                <w:t>and</w:t>
              </w:r>
              <w:r w:rsidRPr="008963B6">
                <w:rPr>
                  <w:rFonts w:ascii="Arial" w:hAnsi="Arial" w:cs="Arial"/>
                  <w:i/>
                  <w:iCs/>
                  <w:sz w:val="22"/>
                  <w:szCs w:val="22"/>
                  <w:lang w:val="en-US"/>
                </w:rPr>
                <w:t xml:space="preserve"> Society</w:t>
              </w:r>
              <w:r w:rsidRPr="008963B6">
                <w:rPr>
                  <w:rFonts w:ascii="Arial" w:hAnsi="Arial" w:cs="Arial"/>
                  <w:sz w:val="22"/>
                  <w:szCs w:val="22"/>
                  <w:lang w:val="en-US"/>
                </w:rPr>
                <w:t>, 15(2), Pp.263–274. Doi:10.1017/S1474746415000469.</w:t>
              </w:r>
            </w:p>
            <w:p w14:paraId="1F4712EC" w14:textId="61E13A59" w:rsidR="009D313A" w:rsidRPr="008963B6" w:rsidRDefault="00076820" w:rsidP="00F06A67">
              <w:pPr>
                <w:numPr>
                  <w:ilvl w:val="0"/>
                  <w:numId w:val="2"/>
                </w:numPr>
                <w:spacing w:line="360" w:lineRule="auto"/>
                <w:rPr>
                  <w:rFonts w:ascii="Arial" w:hAnsi="Arial" w:cs="Arial"/>
                  <w:sz w:val="22"/>
                  <w:szCs w:val="22"/>
                </w:rPr>
              </w:pPr>
              <w:r w:rsidRPr="008963B6">
                <w:rPr>
                  <w:rFonts w:ascii="Arial" w:hAnsi="Arial" w:cs="Arial"/>
                  <w:sz w:val="22"/>
                  <w:szCs w:val="22"/>
                  <w:lang/>
                </w:rPr>
                <w:t xml:space="preserve">Blackburn, P. And Dwyer, K. (2016). A Bereavement Common Assessment Framework In Palliative Care: Informing Practice, Transforming Care. </w:t>
              </w:r>
              <w:r w:rsidRPr="008963B6">
                <w:rPr>
                  <w:rFonts w:ascii="Arial" w:hAnsi="Arial" w:cs="Arial"/>
                  <w:i/>
                  <w:iCs/>
                  <w:sz w:val="22"/>
                  <w:szCs w:val="22"/>
                  <w:lang/>
                </w:rPr>
                <w:t>American Journal Of Hospice And Palliative Medicine®</w:t>
              </w:r>
              <w:r w:rsidRPr="008963B6">
                <w:rPr>
                  <w:rFonts w:ascii="Arial" w:hAnsi="Arial" w:cs="Arial"/>
                  <w:sz w:val="22"/>
                  <w:szCs w:val="22"/>
                  <w:lang/>
                </w:rPr>
                <w:t>, 34(7), Pp.677–684. Doi:10.1177/1049909116647403.</w:t>
              </w:r>
            </w:p>
            <w:p w14:paraId="7BE22DDF" w14:textId="750F9797" w:rsidR="009D313A" w:rsidRPr="008963B6" w:rsidRDefault="00552AA5" w:rsidP="00552AA5">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Digital Health </w:t>
              </w:r>
              <w:r w:rsidR="00074842" w:rsidRPr="008963B6">
                <w:rPr>
                  <w:rFonts w:ascii="Arial" w:hAnsi="Arial" w:cs="Arial"/>
                  <w:sz w:val="22"/>
                  <w:szCs w:val="22"/>
                </w:rPr>
                <w:t>and</w:t>
              </w:r>
              <w:r w:rsidRPr="008963B6">
                <w:rPr>
                  <w:rFonts w:ascii="Arial" w:hAnsi="Arial" w:cs="Arial"/>
                  <w:sz w:val="22"/>
                  <w:szCs w:val="22"/>
                </w:rPr>
                <w:t xml:space="preserve"> Care Wales. (2018). </w:t>
              </w:r>
              <w:r w:rsidRPr="008963B6">
                <w:rPr>
                  <w:rFonts w:ascii="Arial" w:hAnsi="Arial" w:cs="Arial"/>
                  <w:i/>
                  <w:iCs/>
                  <w:sz w:val="22"/>
                  <w:szCs w:val="22"/>
                </w:rPr>
                <w:t>In The Community</w:t>
              </w:r>
              <w:r w:rsidRPr="008963B6">
                <w:rPr>
                  <w:rFonts w:ascii="Arial" w:hAnsi="Arial" w:cs="Arial"/>
                  <w:sz w:val="22"/>
                  <w:szCs w:val="22"/>
                </w:rPr>
                <w:t>. [Online] Available At: Https://Dhcw.Nhs.Wales/Systems-And-Services/In-The-Community/ [Accessed 22 Jul. 2022].</w:t>
              </w:r>
            </w:p>
            <w:p w14:paraId="7623AB78" w14:textId="180DA3BA" w:rsidR="004B0C7B" w:rsidRPr="008963B6" w:rsidRDefault="004B0C7B" w:rsidP="004B0C7B">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Equality And Human Rights Commission (2018). </w:t>
              </w:r>
              <w:r w:rsidRPr="008963B6">
                <w:rPr>
                  <w:rFonts w:ascii="Arial" w:hAnsi="Arial" w:cs="Arial"/>
                  <w:i/>
                  <w:iCs/>
                  <w:sz w:val="22"/>
                  <w:szCs w:val="22"/>
                </w:rPr>
                <w:t xml:space="preserve">The Human Rights Act | Equality </w:t>
              </w:r>
              <w:r w:rsidR="00074842" w:rsidRPr="008963B6">
                <w:rPr>
                  <w:rFonts w:ascii="Arial" w:hAnsi="Arial" w:cs="Arial"/>
                  <w:i/>
                  <w:iCs/>
                  <w:sz w:val="22"/>
                  <w:szCs w:val="22"/>
                </w:rPr>
                <w:t>and</w:t>
              </w:r>
              <w:r w:rsidRPr="008963B6">
                <w:rPr>
                  <w:rFonts w:ascii="Arial" w:hAnsi="Arial" w:cs="Arial"/>
                  <w:i/>
                  <w:iCs/>
                  <w:sz w:val="22"/>
                  <w:szCs w:val="22"/>
                </w:rPr>
                <w:t xml:space="preserve"> Human Rights Commission</w:t>
              </w:r>
              <w:r w:rsidRPr="008963B6">
                <w:rPr>
                  <w:rFonts w:ascii="Arial" w:hAnsi="Arial" w:cs="Arial"/>
                  <w:sz w:val="22"/>
                  <w:szCs w:val="22"/>
                </w:rPr>
                <w:t xml:space="preserve">. [Online] Equalityhumanrights.Com. Available At: </w:t>
              </w:r>
              <w:hyperlink r:id="rId41" w:history="1">
                <w:r w:rsidR="00AC21DA" w:rsidRPr="008963B6">
                  <w:rPr>
                    <w:rStyle w:val="Hyperlink"/>
                    <w:rFonts w:ascii="Arial" w:hAnsi="Arial" w:cs="Arial"/>
                    <w:sz w:val="22"/>
                    <w:szCs w:val="22"/>
                  </w:rPr>
                  <w:t>Https://Www.Equalityhumanrights.Com/En/Human-Rights/Human-Rights-Act.accessed</w:t>
                </w:r>
              </w:hyperlink>
              <w:r w:rsidR="00AC21DA" w:rsidRPr="008963B6">
                <w:rPr>
                  <w:rFonts w:ascii="Arial" w:hAnsi="Arial" w:cs="Arial"/>
                  <w:sz w:val="22"/>
                  <w:szCs w:val="22"/>
                </w:rPr>
                <w:t xml:space="preserve"> on 20/07/2022</w:t>
              </w:r>
              <w:r w:rsidR="007802AF" w:rsidRPr="008963B6">
                <w:rPr>
                  <w:rFonts w:ascii="Arial" w:hAnsi="Arial" w:cs="Arial"/>
                  <w:sz w:val="22"/>
                  <w:szCs w:val="22"/>
                </w:rPr>
                <w:t>.</w:t>
              </w:r>
            </w:p>
            <w:p w14:paraId="3FD97BED" w14:textId="1B4F4614" w:rsidR="00B5165C" w:rsidRPr="008963B6" w:rsidRDefault="00076820" w:rsidP="004B0C7B">
              <w:pPr>
                <w:numPr>
                  <w:ilvl w:val="0"/>
                  <w:numId w:val="2"/>
                </w:numPr>
                <w:spacing w:line="360" w:lineRule="auto"/>
                <w:rPr>
                  <w:rFonts w:ascii="Arial" w:hAnsi="Arial" w:cs="Arial"/>
                  <w:sz w:val="22"/>
                  <w:szCs w:val="22"/>
                </w:rPr>
              </w:pPr>
              <w:r w:rsidRPr="008963B6">
                <w:rPr>
                  <w:rFonts w:ascii="Arial" w:hAnsi="Arial" w:cs="Arial"/>
                  <w:sz w:val="22"/>
                  <w:szCs w:val="22"/>
                  <w:lang/>
                </w:rPr>
                <w:t xml:space="preserve">Evans, M. (2013). </w:t>
              </w:r>
              <w:r w:rsidRPr="008963B6">
                <w:rPr>
                  <w:rFonts w:ascii="Arial" w:hAnsi="Arial" w:cs="Arial"/>
                  <w:i/>
                  <w:iCs/>
                  <w:sz w:val="22"/>
                  <w:szCs w:val="22"/>
                  <w:lang/>
                </w:rPr>
                <w:t>Policy Guide: Children Act 1989 Amended 2004</w:t>
              </w:r>
              <w:r w:rsidRPr="008963B6">
                <w:rPr>
                  <w:rFonts w:ascii="Arial" w:hAnsi="Arial" w:cs="Arial"/>
                  <w:sz w:val="22"/>
                  <w:szCs w:val="22"/>
                  <w:lang/>
                </w:rPr>
                <w:t xml:space="preserve">. [Online] Nursery World. Available At: </w:t>
              </w:r>
              <w:hyperlink r:id="rId42" w:history="1">
                <w:r w:rsidRPr="008963B6">
                  <w:rPr>
                    <w:rStyle w:val="Hyperlink"/>
                    <w:rFonts w:ascii="Arial" w:hAnsi="Arial" w:cs="Arial"/>
                    <w:sz w:val="22"/>
                    <w:szCs w:val="22"/>
                    <w:lang/>
                  </w:rPr>
                  <w:t>Https://Www.Nurseryworld.Co.Uk/Features/Article/Policy-Guide-Children-Act-1989-Amended-2004</w:t>
                </w:r>
              </w:hyperlink>
              <w:r w:rsidRPr="008963B6">
                <w:rPr>
                  <w:rFonts w:ascii="Arial" w:hAnsi="Arial" w:cs="Arial"/>
                  <w:sz w:val="22"/>
                  <w:szCs w:val="22"/>
                  <w:lang/>
                </w:rPr>
                <w:t>.</w:t>
              </w:r>
            </w:p>
            <w:p w14:paraId="52026182" w14:textId="2409705C" w:rsidR="001E26F9" w:rsidRPr="001E26F9" w:rsidRDefault="00076820" w:rsidP="00F06A67">
              <w:pPr>
                <w:numPr>
                  <w:ilvl w:val="0"/>
                  <w:numId w:val="2"/>
                </w:numPr>
                <w:spacing w:line="360" w:lineRule="auto"/>
                <w:rPr>
                  <w:rFonts w:ascii="Arial" w:hAnsi="Arial" w:cs="Arial"/>
                  <w:sz w:val="22"/>
                  <w:szCs w:val="22"/>
                </w:rPr>
              </w:pPr>
              <w:r w:rsidRPr="008963B6">
                <w:rPr>
                  <w:rFonts w:ascii="Arial" w:hAnsi="Arial" w:cs="Arial"/>
                  <w:sz w:val="22"/>
                  <w:szCs w:val="22"/>
                  <w:lang/>
                </w:rPr>
                <w:t>Gloucestershire’s Levels Of Intervention Guidance - Working Together To Provide Early Help, Targeted And Specialist Support For Children And Families In Gloucestershire. (2019). [Online] Available At: Https://Www.Gloucestershire.Gov.Uk/Media/2092076/Gloucestershire-Revised-Loi-Guidance-V4-Final-Gsce-Version-2019.Pdf [Accessed 6 Jul. 2022].</w:t>
              </w:r>
            </w:p>
            <w:p w14:paraId="4788609B" w14:textId="75EE68CD" w:rsidR="001E26F9" w:rsidRPr="001E26F9" w:rsidRDefault="00076820" w:rsidP="00F06A67">
              <w:pPr>
                <w:numPr>
                  <w:ilvl w:val="0"/>
                  <w:numId w:val="2"/>
                </w:numPr>
                <w:spacing w:line="360" w:lineRule="auto"/>
                <w:rPr>
                  <w:rFonts w:ascii="Arial" w:hAnsi="Arial" w:cs="Arial"/>
                  <w:sz w:val="22"/>
                  <w:szCs w:val="22"/>
                </w:rPr>
              </w:pPr>
              <w:r w:rsidRPr="008963B6">
                <w:rPr>
                  <w:rFonts w:ascii="Arial" w:hAnsi="Arial" w:cs="Arial"/>
                  <w:sz w:val="22"/>
                  <w:szCs w:val="22"/>
                  <w:lang w:val="en-US"/>
                </w:rPr>
                <w:t xml:space="preserve">Holden, K., </w:t>
              </w:r>
              <w:proofErr w:type="spellStart"/>
              <w:r w:rsidRPr="008963B6">
                <w:rPr>
                  <w:rFonts w:ascii="Arial" w:hAnsi="Arial" w:cs="Arial"/>
                  <w:sz w:val="22"/>
                  <w:szCs w:val="22"/>
                  <w:lang w:val="en-US"/>
                </w:rPr>
                <w:t>Mcgregor</w:t>
              </w:r>
              <w:proofErr w:type="spellEnd"/>
              <w:r w:rsidRPr="008963B6">
                <w:rPr>
                  <w:rFonts w:ascii="Arial" w:hAnsi="Arial" w:cs="Arial"/>
                  <w:sz w:val="22"/>
                  <w:szCs w:val="22"/>
                  <w:lang w:val="en-US"/>
                </w:rPr>
                <w:t xml:space="preserve">, B., Thandi, P., Fresh, E., King, V. And Boyd, L.M. (2016). Factors Associated </w:t>
              </w:r>
              <w:r w:rsidR="004B0C7B" w:rsidRPr="008963B6">
                <w:rPr>
                  <w:rFonts w:ascii="Arial" w:hAnsi="Arial" w:cs="Arial"/>
                  <w:sz w:val="22"/>
                  <w:szCs w:val="22"/>
                  <w:lang w:val="en-US"/>
                </w:rPr>
                <w:t>with</w:t>
              </w:r>
              <w:r w:rsidRPr="008963B6">
                <w:rPr>
                  <w:rFonts w:ascii="Arial" w:hAnsi="Arial" w:cs="Arial"/>
                  <w:sz w:val="22"/>
                  <w:szCs w:val="22"/>
                  <w:lang w:val="en-US"/>
                </w:rPr>
                <w:t xml:space="preserve"> Perceptions </w:t>
              </w:r>
              <w:r w:rsidR="004B0C7B" w:rsidRPr="008963B6">
                <w:rPr>
                  <w:rFonts w:ascii="Arial" w:hAnsi="Arial" w:cs="Arial"/>
                  <w:sz w:val="22"/>
                  <w:szCs w:val="22"/>
                  <w:lang w:val="en-US"/>
                </w:rPr>
                <w:t>of</w:t>
              </w:r>
              <w:r w:rsidRPr="008963B6">
                <w:rPr>
                  <w:rFonts w:ascii="Arial" w:hAnsi="Arial" w:cs="Arial"/>
                  <w:sz w:val="22"/>
                  <w:szCs w:val="22"/>
                  <w:lang w:val="en-US"/>
                </w:rPr>
                <w:t xml:space="preserve"> Family Belonging Among Adolescents. </w:t>
              </w:r>
              <w:r w:rsidRPr="008963B6">
                <w:rPr>
                  <w:rFonts w:ascii="Arial" w:hAnsi="Arial" w:cs="Arial"/>
                  <w:i/>
                  <w:iCs/>
                  <w:sz w:val="22"/>
                  <w:szCs w:val="22"/>
                  <w:lang w:val="en-US"/>
                </w:rPr>
                <w:t xml:space="preserve">Journal Of Marriage </w:t>
              </w:r>
              <w:r w:rsidR="004B0C7B" w:rsidRPr="008963B6">
                <w:rPr>
                  <w:rFonts w:ascii="Arial" w:hAnsi="Arial" w:cs="Arial"/>
                  <w:i/>
                  <w:iCs/>
                  <w:sz w:val="22"/>
                  <w:szCs w:val="22"/>
                  <w:lang w:val="en-US"/>
                </w:rPr>
                <w:t>and</w:t>
              </w:r>
              <w:r w:rsidRPr="008963B6">
                <w:rPr>
                  <w:rFonts w:ascii="Arial" w:hAnsi="Arial" w:cs="Arial"/>
                  <w:i/>
                  <w:iCs/>
                  <w:sz w:val="22"/>
                  <w:szCs w:val="22"/>
                  <w:lang w:val="en-US"/>
                </w:rPr>
                <w:t xml:space="preserve"> Family</w:t>
              </w:r>
              <w:r w:rsidRPr="008963B6">
                <w:rPr>
                  <w:rFonts w:ascii="Arial" w:hAnsi="Arial" w:cs="Arial"/>
                  <w:sz w:val="22"/>
                  <w:szCs w:val="22"/>
                  <w:lang w:val="en-US"/>
                </w:rPr>
                <w:t>, 78(4), Pp.1114–1130. Doi:10.1111/Jomf.12322.</w:t>
              </w:r>
            </w:p>
            <w:p w14:paraId="55EEF319" w14:textId="21842B93" w:rsidR="001E26F9" w:rsidRPr="001E26F9" w:rsidRDefault="00076820" w:rsidP="00F06A67">
              <w:pPr>
                <w:numPr>
                  <w:ilvl w:val="0"/>
                  <w:numId w:val="2"/>
                </w:numPr>
                <w:spacing w:line="360" w:lineRule="auto"/>
                <w:rPr>
                  <w:rFonts w:ascii="Arial" w:hAnsi="Arial" w:cs="Arial"/>
                  <w:sz w:val="22"/>
                  <w:szCs w:val="22"/>
                </w:rPr>
              </w:pPr>
              <w:r w:rsidRPr="008963B6">
                <w:rPr>
                  <w:rFonts w:ascii="Arial" w:hAnsi="Arial" w:cs="Arial"/>
                  <w:sz w:val="22"/>
                  <w:szCs w:val="22"/>
                  <w:lang/>
                </w:rPr>
                <w:t xml:space="preserve">Lundy, C. (2011). </w:t>
              </w:r>
              <w:r w:rsidRPr="008963B6">
                <w:rPr>
                  <w:rFonts w:ascii="Arial" w:hAnsi="Arial" w:cs="Arial"/>
                  <w:i/>
                  <w:iCs/>
                  <w:sz w:val="22"/>
                  <w:szCs w:val="22"/>
                  <w:lang/>
                </w:rPr>
                <w:t>Social Work, Social Justice &amp; Human Rights : A Structural Approach To Practice</w:t>
              </w:r>
              <w:r w:rsidRPr="008963B6">
                <w:rPr>
                  <w:rFonts w:ascii="Arial" w:hAnsi="Arial" w:cs="Arial"/>
                  <w:sz w:val="22"/>
                  <w:szCs w:val="22"/>
                  <w:lang/>
                </w:rPr>
                <w:t>. North York, Ont.: University Of Toronto Press.</w:t>
              </w:r>
            </w:p>
            <w:p w14:paraId="0DF8CB0D" w14:textId="28A111FF" w:rsidR="00C06BDA" w:rsidRPr="008963B6" w:rsidRDefault="00076820" w:rsidP="00F06A67">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King, V. And Boyd, L.M. (2016). Factors Associated </w:t>
              </w:r>
              <w:r w:rsidR="004B0C7B" w:rsidRPr="008963B6">
                <w:rPr>
                  <w:rFonts w:ascii="Arial" w:hAnsi="Arial" w:cs="Arial"/>
                  <w:sz w:val="22"/>
                  <w:szCs w:val="22"/>
                </w:rPr>
                <w:t>with</w:t>
              </w:r>
              <w:r w:rsidRPr="008963B6">
                <w:rPr>
                  <w:rFonts w:ascii="Arial" w:hAnsi="Arial" w:cs="Arial"/>
                  <w:sz w:val="22"/>
                  <w:szCs w:val="22"/>
                </w:rPr>
                <w:t xml:space="preserve"> Perceptions </w:t>
              </w:r>
              <w:r w:rsidR="004B0C7B" w:rsidRPr="008963B6">
                <w:rPr>
                  <w:rFonts w:ascii="Arial" w:hAnsi="Arial" w:cs="Arial"/>
                  <w:sz w:val="22"/>
                  <w:szCs w:val="22"/>
                </w:rPr>
                <w:t>of</w:t>
              </w:r>
              <w:r w:rsidRPr="008963B6">
                <w:rPr>
                  <w:rFonts w:ascii="Arial" w:hAnsi="Arial" w:cs="Arial"/>
                  <w:sz w:val="22"/>
                  <w:szCs w:val="22"/>
                </w:rPr>
                <w:t xml:space="preserve"> Family Belonging Among Adolescents. </w:t>
              </w:r>
              <w:r w:rsidRPr="008963B6">
                <w:rPr>
                  <w:rFonts w:ascii="Arial" w:hAnsi="Arial" w:cs="Arial"/>
                  <w:i/>
                  <w:iCs/>
                  <w:sz w:val="22"/>
                  <w:szCs w:val="22"/>
                </w:rPr>
                <w:t xml:space="preserve">Journal Of Marriage </w:t>
              </w:r>
              <w:r w:rsidR="004B0C7B" w:rsidRPr="008963B6">
                <w:rPr>
                  <w:rFonts w:ascii="Arial" w:hAnsi="Arial" w:cs="Arial"/>
                  <w:i/>
                  <w:iCs/>
                  <w:sz w:val="22"/>
                  <w:szCs w:val="22"/>
                </w:rPr>
                <w:t>and</w:t>
              </w:r>
              <w:r w:rsidRPr="008963B6">
                <w:rPr>
                  <w:rFonts w:ascii="Arial" w:hAnsi="Arial" w:cs="Arial"/>
                  <w:i/>
                  <w:iCs/>
                  <w:sz w:val="22"/>
                  <w:szCs w:val="22"/>
                </w:rPr>
                <w:t xml:space="preserve"> Family</w:t>
              </w:r>
              <w:r w:rsidRPr="008963B6">
                <w:rPr>
                  <w:rFonts w:ascii="Arial" w:hAnsi="Arial" w:cs="Arial"/>
                  <w:sz w:val="22"/>
                  <w:szCs w:val="22"/>
                </w:rPr>
                <w:t>, 78(4), Pp.1114–1130. Doi:10.1111/Jomf.12322.</w:t>
              </w:r>
            </w:p>
            <w:p w14:paraId="1C926B7F" w14:textId="65CE2E0F" w:rsidR="00C06BDA" w:rsidRPr="008963B6" w:rsidRDefault="00076820" w:rsidP="00F06A67">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Monk, D. (2017). Thatcher’s Grandchildren? Politics And Childhood </w:t>
              </w:r>
              <w:r w:rsidR="004B0C7B" w:rsidRPr="008963B6">
                <w:rPr>
                  <w:rFonts w:ascii="Arial" w:hAnsi="Arial" w:cs="Arial"/>
                  <w:sz w:val="22"/>
                  <w:szCs w:val="22"/>
                </w:rPr>
                <w:t>in</w:t>
              </w:r>
              <w:r w:rsidRPr="008963B6">
                <w:rPr>
                  <w:rFonts w:ascii="Arial" w:hAnsi="Arial" w:cs="Arial"/>
                  <w:sz w:val="22"/>
                  <w:szCs w:val="22"/>
                </w:rPr>
                <w:t xml:space="preserve"> The Twenty-First Century Edited </w:t>
              </w:r>
              <w:r w:rsidR="004B0C7B" w:rsidRPr="008963B6">
                <w:rPr>
                  <w:rFonts w:ascii="Arial" w:hAnsi="Arial" w:cs="Arial"/>
                  <w:sz w:val="22"/>
                  <w:szCs w:val="22"/>
                </w:rPr>
                <w:t>by</w:t>
              </w:r>
              <w:r w:rsidRPr="008963B6">
                <w:rPr>
                  <w:rFonts w:ascii="Arial" w:hAnsi="Arial" w:cs="Arial"/>
                  <w:sz w:val="22"/>
                  <w:szCs w:val="22"/>
                </w:rPr>
                <w:t xml:space="preserve"> Stephen Wagg </w:t>
              </w:r>
              <w:r w:rsidR="00592E34" w:rsidRPr="008963B6">
                <w:rPr>
                  <w:rFonts w:ascii="Arial" w:hAnsi="Arial" w:cs="Arial"/>
                  <w:sz w:val="22"/>
                  <w:szCs w:val="22"/>
                </w:rPr>
                <w:t>and</w:t>
              </w:r>
              <w:r w:rsidRPr="008963B6">
                <w:rPr>
                  <w:rFonts w:ascii="Arial" w:hAnsi="Arial" w:cs="Arial"/>
                  <w:sz w:val="22"/>
                  <w:szCs w:val="22"/>
                </w:rPr>
                <w:t xml:space="preserve"> Jane Pilcher, Basingstoke: Palgrave Macmillan, 2014. 352 Pp. </w:t>
              </w:r>
              <w:proofErr w:type="spellStart"/>
              <w:r w:rsidRPr="008963B6">
                <w:rPr>
                  <w:rFonts w:ascii="Arial" w:hAnsi="Arial" w:cs="Arial"/>
                  <w:sz w:val="22"/>
                  <w:szCs w:val="22"/>
                </w:rPr>
                <w:t>Isbn</w:t>
              </w:r>
              <w:proofErr w:type="spellEnd"/>
              <w:r w:rsidRPr="008963B6">
                <w:rPr>
                  <w:rFonts w:ascii="Arial" w:hAnsi="Arial" w:cs="Arial"/>
                  <w:sz w:val="22"/>
                  <w:szCs w:val="22"/>
                </w:rPr>
                <w:t xml:space="preserve">: 978-1-137-28154-8 £65.00 Hardback. </w:t>
              </w:r>
              <w:r w:rsidRPr="008963B6">
                <w:rPr>
                  <w:rFonts w:ascii="Arial" w:hAnsi="Arial" w:cs="Arial"/>
                  <w:i/>
                  <w:iCs/>
                  <w:sz w:val="22"/>
                  <w:szCs w:val="22"/>
                </w:rPr>
                <w:t xml:space="preserve">International Journal </w:t>
              </w:r>
              <w:r w:rsidR="004B0C7B" w:rsidRPr="008963B6">
                <w:rPr>
                  <w:rFonts w:ascii="Arial" w:hAnsi="Arial" w:cs="Arial"/>
                  <w:i/>
                  <w:iCs/>
                  <w:sz w:val="22"/>
                  <w:szCs w:val="22"/>
                </w:rPr>
                <w:t>of</w:t>
              </w:r>
              <w:r w:rsidRPr="008963B6">
                <w:rPr>
                  <w:rFonts w:ascii="Arial" w:hAnsi="Arial" w:cs="Arial"/>
                  <w:i/>
                  <w:iCs/>
                  <w:sz w:val="22"/>
                  <w:szCs w:val="22"/>
                </w:rPr>
                <w:t xml:space="preserve"> Law </w:t>
              </w:r>
              <w:r w:rsidR="00592E34" w:rsidRPr="008963B6">
                <w:rPr>
                  <w:rFonts w:ascii="Arial" w:hAnsi="Arial" w:cs="Arial"/>
                  <w:i/>
                  <w:iCs/>
                  <w:sz w:val="22"/>
                  <w:szCs w:val="22"/>
                </w:rPr>
                <w:t>in</w:t>
              </w:r>
              <w:r w:rsidRPr="008963B6">
                <w:rPr>
                  <w:rFonts w:ascii="Arial" w:hAnsi="Arial" w:cs="Arial"/>
                  <w:i/>
                  <w:iCs/>
                  <w:sz w:val="22"/>
                  <w:szCs w:val="22"/>
                </w:rPr>
                <w:t xml:space="preserve"> Context</w:t>
              </w:r>
              <w:r w:rsidRPr="008963B6">
                <w:rPr>
                  <w:rFonts w:ascii="Arial" w:hAnsi="Arial" w:cs="Arial"/>
                  <w:sz w:val="22"/>
                  <w:szCs w:val="22"/>
                </w:rPr>
                <w:t xml:space="preserve">, 14(01), Pp.185–187. </w:t>
              </w:r>
              <w:r w:rsidR="005F431A" w:rsidRPr="008963B6">
                <w:rPr>
                  <w:rFonts w:ascii="Arial" w:hAnsi="Arial" w:cs="Arial"/>
                  <w:sz w:val="22"/>
                  <w:szCs w:val="22"/>
                </w:rPr>
                <w:t>Doi: 10.1017/S1744552317000337.online</w:t>
              </w:r>
              <w:r w:rsidR="003064FD" w:rsidRPr="008963B6">
                <w:rPr>
                  <w:rFonts w:ascii="Arial" w:hAnsi="Arial" w:cs="Arial"/>
                  <w:sz w:val="22"/>
                  <w:szCs w:val="22"/>
                </w:rPr>
                <w:t xml:space="preserve"> </w:t>
              </w:r>
              <w:r w:rsidR="005F431A" w:rsidRPr="008963B6">
                <w:rPr>
                  <w:rFonts w:ascii="Arial" w:hAnsi="Arial" w:cs="Arial"/>
                  <w:sz w:val="22"/>
                  <w:szCs w:val="22"/>
                </w:rPr>
                <w:t>version, accessed</w:t>
              </w:r>
              <w:r w:rsidR="003064FD" w:rsidRPr="008963B6">
                <w:rPr>
                  <w:rFonts w:ascii="Arial" w:hAnsi="Arial" w:cs="Arial"/>
                  <w:sz w:val="22"/>
                  <w:szCs w:val="22"/>
                </w:rPr>
                <w:t xml:space="preserve"> on 15/07/2022</w:t>
              </w:r>
            </w:p>
            <w:p w14:paraId="3EC2C289" w14:textId="09CC9034" w:rsidR="001E26F9" w:rsidRPr="001E26F9" w:rsidRDefault="00B43CCC" w:rsidP="00B43CCC">
              <w:pPr>
                <w:numPr>
                  <w:ilvl w:val="0"/>
                  <w:numId w:val="2"/>
                </w:numPr>
                <w:spacing w:line="360" w:lineRule="auto"/>
                <w:rPr>
                  <w:rFonts w:ascii="Arial" w:hAnsi="Arial" w:cs="Arial"/>
                  <w:sz w:val="22"/>
                  <w:szCs w:val="22"/>
                </w:rPr>
              </w:pPr>
              <w:r w:rsidRPr="008963B6">
                <w:rPr>
                  <w:rFonts w:ascii="Arial" w:hAnsi="Arial" w:cs="Arial"/>
                  <w:sz w:val="22"/>
                  <w:szCs w:val="22"/>
                  <w:lang/>
                </w:rPr>
                <w:t xml:space="preserve">North Yorkshire Safeguarding Children (N.D.). </w:t>
              </w:r>
              <w:r w:rsidRPr="008963B6">
                <w:rPr>
                  <w:rFonts w:ascii="Arial" w:hAnsi="Arial" w:cs="Arial"/>
                  <w:i/>
                  <w:iCs/>
                  <w:sz w:val="22"/>
                  <w:szCs w:val="22"/>
                  <w:lang/>
                </w:rPr>
                <w:t>Nyscp Home</w:t>
              </w:r>
              <w:r w:rsidRPr="008963B6">
                <w:rPr>
                  <w:rFonts w:ascii="Arial" w:hAnsi="Arial" w:cs="Arial"/>
                  <w:sz w:val="22"/>
                  <w:szCs w:val="22"/>
                  <w:lang/>
                </w:rPr>
                <w:t xml:space="preserve">. [Online] North Yorkshire. Available At: </w:t>
              </w:r>
              <w:hyperlink r:id="rId43" w:history="1">
                <w:r w:rsidR="00C21D51" w:rsidRPr="008963B6">
                  <w:rPr>
                    <w:rStyle w:val="Hyperlink"/>
                    <w:rFonts w:ascii="Arial" w:hAnsi="Arial" w:cs="Arial"/>
                    <w:sz w:val="22"/>
                    <w:szCs w:val="22"/>
                    <w:lang/>
                  </w:rPr>
                  <w:t>Https://Www.Safeguardingchildren.Co.Uk/.</w:t>
                </w:r>
                <w:proofErr w:type="spellStart"/>
                <w:r w:rsidR="00C21D51" w:rsidRPr="008963B6">
                  <w:rPr>
                    <w:rStyle w:val="Hyperlink"/>
                    <w:rFonts w:ascii="Arial" w:hAnsi="Arial" w:cs="Arial"/>
                    <w:sz w:val="22"/>
                    <w:szCs w:val="22"/>
                  </w:rPr>
                  <w:t>accessedon</w:t>
                </w:r>
                <w:proofErr w:type="spellEnd"/>
              </w:hyperlink>
              <w:r w:rsidR="00C21D51" w:rsidRPr="008963B6">
                <w:rPr>
                  <w:rFonts w:ascii="Arial" w:hAnsi="Arial" w:cs="Arial"/>
                  <w:sz w:val="22"/>
                  <w:szCs w:val="22"/>
                </w:rPr>
                <w:t xml:space="preserve"> 04/07/2022.</w:t>
              </w:r>
            </w:p>
            <w:p w14:paraId="1FD9D0AF" w14:textId="5CF8BF90" w:rsidR="00057C34" w:rsidRPr="00057C34" w:rsidRDefault="00B43CCC" w:rsidP="00FE7D7E">
              <w:pPr>
                <w:numPr>
                  <w:ilvl w:val="0"/>
                  <w:numId w:val="2"/>
                </w:numPr>
                <w:spacing w:after="0" w:line="360" w:lineRule="auto"/>
                <w:rPr>
                  <w:rFonts w:ascii="Arial" w:hAnsi="Arial" w:cs="Arial"/>
                  <w:sz w:val="22"/>
                  <w:szCs w:val="22"/>
                </w:rPr>
              </w:pPr>
              <w:r w:rsidRPr="008963B6">
                <w:rPr>
                  <w:rFonts w:ascii="Arial" w:hAnsi="Arial" w:cs="Arial"/>
                  <w:sz w:val="22"/>
                  <w:szCs w:val="22"/>
                  <w:lang/>
                </w:rPr>
                <w:t xml:space="preserve">Pannilage Upali (2017). </w:t>
              </w:r>
              <w:r w:rsidRPr="008963B6">
                <w:rPr>
                  <w:rFonts w:ascii="Arial" w:hAnsi="Arial" w:cs="Arial"/>
                  <w:i/>
                  <w:iCs/>
                  <w:sz w:val="22"/>
                  <w:szCs w:val="22"/>
                  <w:lang/>
                </w:rPr>
                <w:t>Impact Of Family On Children’s Wellbeing</w:t>
              </w:r>
              <w:r w:rsidRPr="008963B6">
                <w:rPr>
                  <w:rFonts w:ascii="Arial" w:hAnsi="Arial" w:cs="Arial"/>
                  <w:sz w:val="22"/>
                  <w:szCs w:val="22"/>
                  <w:lang/>
                </w:rPr>
                <w:t xml:space="preserve">. [Online] Researchgate. Available At: </w:t>
              </w:r>
              <w:hyperlink r:id="rId44" w:history="1">
                <w:r w:rsidR="00434A57" w:rsidRPr="008963B6">
                  <w:rPr>
                    <w:rStyle w:val="Hyperlink"/>
                    <w:rFonts w:ascii="Arial" w:hAnsi="Arial" w:cs="Arial"/>
                    <w:sz w:val="22"/>
                    <w:szCs w:val="22"/>
                    <w:lang/>
                  </w:rPr>
                  <w:t>Https://Www.Researchgate.Net/Publication/320064189_Impact_Of_Family_On_Children.</w:t>
                </w:r>
                <w:r w:rsidR="00434A57" w:rsidRPr="008963B6">
                  <w:rPr>
                    <w:rStyle w:val="Hyperlink"/>
                    <w:rFonts w:ascii="Arial" w:hAnsi="Arial" w:cs="Arial"/>
                    <w:sz w:val="22"/>
                    <w:szCs w:val="22"/>
                  </w:rPr>
                  <w:t>accessed</w:t>
                </w:r>
              </w:hyperlink>
              <w:r w:rsidR="00434A57" w:rsidRPr="008963B6">
                <w:rPr>
                  <w:rFonts w:ascii="Arial" w:hAnsi="Arial" w:cs="Arial"/>
                  <w:sz w:val="22"/>
                  <w:szCs w:val="22"/>
                </w:rPr>
                <w:t xml:space="preserve"> on 19/07/2022</w:t>
              </w:r>
              <w:r w:rsidR="00C35DDB" w:rsidRPr="008963B6">
                <w:rPr>
                  <w:rFonts w:ascii="Arial" w:hAnsi="Arial" w:cs="Arial"/>
                  <w:sz w:val="22"/>
                  <w:szCs w:val="22"/>
                </w:rPr>
                <w:t>.</w:t>
              </w:r>
            </w:p>
            <w:p w14:paraId="6A98F321" w14:textId="77777777" w:rsidR="000B46A1" w:rsidRPr="008963B6" w:rsidRDefault="000B46A1" w:rsidP="000A72DB">
              <w:pPr>
                <w:spacing w:after="0" w:line="360" w:lineRule="auto"/>
                <w:ind w:left="720"/>
                <w:rPr>
                  <w:rFonts w:ascii="Arial" w:hAnsi="Arial" w:cs="Arial"/>
                  <w:sz w:val="22"/>
                  <w:szCs w:val="22"/>
                </w:rPr>
              </w:pPr>
            </w:p>
            <w:p w14:paraId="3633DF59" w14:textId="63CDD609" w:rsidR="00057C34" w:rsidRPr="008963B6" w:rsidRDefault="00B43CCC" w:rsidP="00B43CCC">
              <w:pPr>
                <w:numPr>
                  <w:ilvl w:val="0"/>
                  <w:numId w:val="2"/>
                </w:numPr>
                <w:spacing w:after="0" w:line="360" w:lineRule="auto"/>
                <w:rPr>
                  <w:rFonts w:ascii="Arial" w:hAnsi="Arial" w:cs="Arial"/>
                  <w:sz w:val="22"/>
                  <w:szCs w:val="22"/>
                </w:rPr>
              </w:pPr>
              <w:r w:rsidRPr="008963B6">
                <w:rPr>
                  <w:rFonts w:ascii="Arial" w:hAnsi="Arial" w:cs="Arial"/>
                  <w:sz w:val="22"/>
                  <w:szCs w:val="22"/>
                  <w:lang/>
                </w:rPr>
                <w:t xml:space="preserve">Roberts, A.R. And Ottens, A.J. (2005). The Seven-Stage Crisis Intervention Model: A Road Map To Goal Attainment, Problem Solving, And Crisis Resolution. </w:t>
              </w:r>
              <w:r w:rsidRPr="008963B6">
                <w:rPr>
                  <w:rFonts w:ascii="Arial" w:hAnsi="Arial" w:cs="Arial"/>
                  <w:i/>
                  <w:iCs/>
                  <w:sz w:val="22"/>
                  <w:szCs w:val="22"/>
                  <w:lang/>
                </w:rPr>
                <w:t>Brief Treatment And Crisis Intervention</w:t>
              </w:r>
              <w:r w:rsidRPr="008963B6">
                <w:rPr>
                  <w:rFonts w:ascii="Arial" w:hAnsi="Arial" w:cs="Arial"/>
                  <w:sz w:val="22"/>
                  <w:szCs w:val="22"/>
                  <w:lang/>
                </w:rPr>
                <w:t>, 5(4), Pp.329–339. Doi:10.1093/Brief-Treatment/Mhi030.</w:t>
              </w:r>
            </w:p>
            <w:p w14:paraId="77D9E9AB" w14:textId="2C491BD8" w:rsidR="00DD790E" w:rsidRPr="008963B6" w:rsidRDefault="00DD790E" w:rsidP="00074842">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Saxena, S., Ommeren, M. van and Saraceno, B. (2006). Mental health assistance to populations affected by disasters: World Health Organization’s role. </w:t>
              </w:r>
              <w:r w:rsidRPr="008963B6">
                <w:rPr>
                  <w:rFonts w:ascii="Arial" w:hAnsi="Arial" w:cs="Arial"/>
                  <w:i/>
                  <w:iCs/>
                  <w:sz w:val="22"/>
                  <w:szCs w:val="22"/>
                </w:rPr>
                <w:t>International Review of Psychiatry</w:t>
              </w:r>
              <w:r w:rsidRPr="008963B6">
                <w:rPr>
                  <w:rFonts w:ascii="Arial" w:hAnsi="Arial" w:cs="Arial"/>
                  <w:sz w:val="22"/>
                  <w:szCs w:val="22"/>
                </w:rPr>
                <w:t xml:space="preserve">, 18(3), pp.199–204. </w:t>
              </w:r>
              <w:proofErr w:type="spellStart"/>
              <w:r w:rsidR="000A72DB" w:rsidRPr="008963B6">
                <w:rPr>
                  <w:rFonts w:ascii="Arial" w:hAnsi="Arial" w:cs="Arial"/>
                  <w:sz w:val="22"/>
                  <w:szCs w:val="22"/>
                </w:rPr>
                <w:t>doi</w:t>
              </w:r>
              <w:proofErr w:type="spellEnd"/>
              <w:r w:rsidR="000A72DB" w:rsidRPr="008963B6">
                <w:rPr>
                  <w:rFonts w:ascii="Arial" w:hAnsi="Arial" w:cs="Arial"/>
                  <w:sz w:val="22"/>
                  <w:szCs w:val="22"/>
                </w:rPr>
                <w:t>: 10.1080/09540260600655755.Accessed</w:t>
              </w:r>
              <w:r w:rsidR="00B679FA" w:rsidRPr="008963B6">
                <w:rPr>
                  <w:rFonts w:ascii="Arial" w:hAnsi="Arial" w:cs="Arial"/>
                  <w:sz w:val="22"/>
                  <w:szCs w:val="22"/>
                </w:rPr>
                <w:t xml:space="preserve"> on </w:t>
              </w:r>
              <w:r w:rsidR="00ED0074" w:rsidRPr="008963B6">
                <w:rPr>
                  <w:rFonts w:ascii="Arial" w:hAnsi="Arial" w:cs="Arial"/>
                  <w:sz w:val="22"/>
                  <w:szCs w:val="22"/>
                </w:rPr>
                <w:t>01</w:t>
              </w:r>
              <w:r w:rsidR="00434A57" w:rsidRPr="008963B6">
                <w:rPr>
                  <w:rFonts w:ascii="Arial" w:hAnsi="Arial" w:cs="Arial"/>
                  <w:sz w:val="22"/>
                  <w:szCs w:val="22"/>
                </w:rPr>
                <w:t>/07/2022</w:t>
              </w:r>
            </w:p>
            <w:p w14:paraId="465714BA" w14:textId="6DAA4F01" w:rsidR="00057C34" w:rsidRPr="008963B6" w:rsidRDefault="00871CAE" w:rsidP="00871CAE">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Stroud, P. (2019). </w:t>
              </w:r>
              <w:r w:rsidRPr="008963B6">
                <w:rPr>
                  <w:rFonts w:ascii="Arial" w:hAnsi="Arial" w:cs="Arial"/>
                  <w:i/>
                  <w:iCs/>
                  <w:sz w:val="22"/>
                  <w:szCs w:val="22"/>
                </w:rPr>
                <w:t>Philippa Stroud: Now That We Can Measure Poverty, We Can Work Together to Tackle It</w:t>
              </w:r>
              <w:r w:rsidRPr="008963B6">
                <w:rPr>
                  <w:rFonts w:ascii="Arial" w:hAnsi="Arial" w:cs="Arial"/>
                  <w:sz w:val="22"/>
                  <w:szCs w:val="22"/>
                </w:rPr>
                <w:t>. [Online] Conservative Home. Available At: Https://Conservativehome.Com/2019/05/23/Philippa-Stroud-Now-That-We-Can-Measure-Poverty-We-Can-Work-Together-To-Tackle-It/ [Accessed 22 Jul. 2022].</w:t>
              </w:r>
            </w:p>
            <w:p w14:paraId="0C449989" w14:textId="6A1BC068" w:rsidR="00B43CCC" w:rsidRPr="008963B6" w:rsidRDefault="00B43CCC" w:rsidP="00B90C84">
              <w:pPr>
                <w:numPr>
                  <w:ilvl w:val="0"/>
                  <w:numId w:val="2"/>
                </w:numPr>
                <w:spacing w:line="360" w:lineRule="auto"/>
                <w:rPr>
                  <w:rFonts w:ascii="Arial" w:hAnsi="Arial" w:cs="Arial"/>
                  <w:sz w:val="22"/>
                  <w:szCs w:val="22"/>
                </w:rPr>
              </w:pPr>
              <w:r w:rsidRPr="008963B6">
                <w:rPr>
                  <w:rFonts w:ascii="Arial" w:hAnsi="Arial" w:cs="Arial"/>
                  <w:sz w:val="22"/>
                  <w:szCs w:val="22"/>
                  <w:lang/>
                </w:rPr>
                <w:t>Thomas, P.A., Liu, H. And Umberson, D. (2017). Family Relationships And</w:t>
              </w:r>
              <w:r w:rsidRPr="008963B6">
                <w:rPr>
                  <w:rFonts w:ascii="Arial" w:hAnsi="Arial" w:cs="Arial"/>
                  <w:sz w:val="22"/>
                  <w:szCs w:val="22"/>
                </w:rPr>
                <w:t xml:space="preserve"> </w:t>
              </w:r>
              <w:r w:rsidRPr="008963B6">
                <w:rPr>
                  <w:rFonts w:ascii="Arial" w:hAnsi="Arial" w:cs="Arial"/>
                  <w:sz w:val="22"/>
                  <w:szCs w:val="22"/>
                  <w:lang/>
                </w:rPr>
                <w:t xml:space="preserve">Wellbeing. </w:t>
              </w:r>
              <w:r w:rsidRPr="008963B6">
                <w:rPr>
                  <w:rFonts w:ascii="Arial" w:hAnsi="Arial" w:cs="Arial"/>
                  <w:i/>
                  <w:iCs/>
                  <w:sz w:val="22"/>
                  <w:szCs w:val="22"/>
                  <w:lang/>
                </w:rPr>
                <w:t>Innovation In Aging</w:t>
              </w:r>
              <w:r w:rsidRPr="008963B6">
                <w:rPr>
                  <w:rFonts w:ascii="Arial" w:hAnsi="Arial" w:cs="Arial"/>
                  <w:sz w:val="22"/>
                  <w:szCs w:val="22"/>
                  <w:lang/>
                </w:rPr>
                <w:t>, [Online] 1(3), Pp.1–11. Doi:10.1093/Geroni/Igx025</w:t>
              </w:r>
              <w:r w:rsidR="00A36B73" w:rsidRPr="008963B6">
                <w:rPr>
                  <w:rFonts w:ascii="Arial" w:hAnsi="Arial" w:cs="Arial"/>
                  <w:sz w:val="22"/>
                  <w:szCs w:val="22"/>
                </w:rPr>
                <w:t>.Access</w:t>
              </w:r>
              <w:r w:rsidR="00B679FA" w:rsidRPr="008963B6">
                <w:rPr>
                  <w:rFonts w:ascii="Arial" w:hAnsi="Arial" w:cs="Arial"/>
                  <w:sz w:val="22"/>
                  <w:szCs w:val="22"/>
                </w:rPr>
                <w:t>ed on 26/06/2022</w:t>
              </w:r>
            </w:p>
            <w:p w14:paraId="3A2EE7A5" w14:textId="4D5BB70A" w:rsidR="0024721E" w:rsidRPr="008963B6" w:rsidRDefault="0024721E" w:rsidP="0024721E">
              <w:pPr>
                <w:pStyle w:val="NormalWeb"/>
                <w:numPr>
                  <w:ilvl w:val="0"/>
                  <w:numId w:val="2"/>
                </w:numPr>
                <w:spacing w:before="0" w:beforeAutospacing="0" w:after="240" w:afterAutospacing="0" w:line="360" w:lineRule="auto"/>
                <w:rPr>
                  <w:rFonts w:ascii="Arial" w:hAnsi="Arial" w:cs="Arial"/>
                  <w:sz w:val="22"/>
                  <w:szCs w:val="22"/>
                </w:rPr>
              </w:pPr>
              <w:r w:rsidRPr="008963B6">
                <w:rPr>
                  <w:rFonts w:ascii="Arial" w:hAnsi="Arial" w:cs="Arial"/>
                  <w:sz w:val="22"/>
                  <w:szCs w:val="22"/>
                </w:rPr>
                <w:t xml:space="preserve">UNICEF (1989). </w:t>
              </w:r>
              <w:r w:rsidRPr="008963B6">
                <w:rPr>
                  <w:rFonts w:ascii="Arial" w:hAnsi="Arial" w:cs="Arial"/>
                  <w:i/>
                  <w:iCs/>
                  <w:sz w:val="22"/>
                  <w:szCs w:val="22"/>
                </w:rPr>
                <w:t xml:space="preserve">UN Convention on the Rights of the Child (UNCRC) - </w:t>
              </w:r>
              <w:r w:rsidR="00D6006D" w:rsidRPr="008963B6">
                <w:rPr>
                  <w:rFonts w:ascii="Arial" w:hAnsi="Arial" w:cs="Arial"/>
                  <w:i/>
                  <w:iCs/>
                  <w:sz w:val="22"/>
                  <w:szCs w:val="22"/>
                </w:rPr>
                <w:t>UNICEF</w:t>
              </w:r>
              <w:r w:rsidRPr="008963B6">
                <w:rPr>
                  <w:rFonts w:ascii="Arial" w:hAnsi="Arial" w:cs="Arial"/>
                  <w:i/>
                  <w:iCs/>
                  <w:sz w:val="22"/>
                  <w:szCs w:val="22"/>
                </w:rPr>
                <w:t xml:space="preserve"> UK</w:t>
              </w:r>
              <w:r w:rsidRPr="008963B6">
                <w:rPr>
                  <w:rFonts w:ascii="Arial" w:hAnsi="Arial" w:cs="Arial"/>
                  <w:sz w:val="22"/>
                  <w:szCs w:val="22"/>
                </w:rPr>
                <w:t>. [online] UNICEF. Available at: https://www.unicef.org.uk/what-we-do/un-convention-child-rights/.accessed</w:t>
              </w:r>
              <w:r w:rsidR="002C0CB3" w:rsidRPr="008963B6">
                <w:rPr>
                  <w:rFonts w:ascii="Arial" w:hAnsi="Arial" w:cs="Arial"/>
                  <w:sz w:val="22"/>
                  <w:szCs w:val="22"/>
                </w:rPr>
                <w:t>21/07/2022</w:t>
              </w:r>
              <w:r w:rsidR="00D6006D" w:rsidRPr="008963B6">
                <w:rPr>
                  <w:rFonts w:ascii="Arial" w:hAnsi="Arial" w:cs="Arial"/>
                  <w:sz w:val="22"/>
                  <w:szCs w:val="22"/>
                </w:rPr>
                <w:t>.</w:t>
              </w:r>
            </w:p>
            <w:p w14:paraId="0F870605" w14:textId="77777777" w:rsidR="0024721E" w:rsidRPr="008963B6" w:rsidRDefault="0024721E" w:rsidP="00D6006D">
              <w:pPr>
                <w:spacing w:line="360" w:lineRule="auto"/>
                <w:ind w:left="720"/>
                <w:rPr>
                  <w:rFonts w:ascii="Arial" w:hAnsi="Arial" w:cs="Arial"/>
                  <w:sz w:val="22"/>
                  <w:szCs w:val="22"/>
                </w:rPr>
              </w:pPr>
            </w:p>
            <w:p w14:paraId="1A7B5F15" w14:textId="77777777" w:rsidR="009D313A" w:rsidRPr="009D313A" w:rsidRDefault="009D313A" w:rsidP="00B90C84">
              <w:pPr>
                <w:spacing w:line="360" w:lineRule="auto"/>
                <w:ind w:left="360"/>
                <w:rPr>
                  <w:rFonts w:ascii="Arial" w:hAnsi="Arial" w:cs="Arial"/>
                  <w:sz w:val="22"/>
                  <w:szCs w:val="22"/>
                </w:rPr>
              </w:pPr>
            </w:p>
            <w:p w14:paraId="4D11B372" w14:textId="16475457" w:rsidR="009D313A" w:rsidRPr="008963B6" w:rsidRDefault="009D313A" w:rsidP="00F06A67">
              <w:pPr>
                <w:spacing w:line="360" w:lineRule="auto"/>
                <w:rPr>
                  <w:rFonts w:ascii="Arial" w:hAnsi="Arial" w:cs="Arial"/>
                  <w:sz w:val="22"/>
                  <w:szCs w:val="22"/>
                </w:rPr>
              </w:pPr>
            </w:p>
          </w:sdtContent>
        </w:sdt>
      </w:sdtContent>
    </w:sdt>
    <w:p w14:paraId="3AFBA58E" w14:textId="77777777" w:rsidR="00D81883" w:rsidRPr="008963B6" w:rsidRDefault="00D81883" w:rsidP="00F06A67">
      <w:pPr>
        <w:spacing w:line="360" w:lineRule="auto"/>
        <w:rPr>
          <w:rFonts w:ascii="Arial" w:hAnsi="Arial" w:cs="Arial"/>
          <w:sz w:val="22"/>
          <w:szCs w:val="22"/>
        </w:rPr>
      </w:pPr>
    </w:p>
    <w:sectPr w:rsidR="00D81883" w:rsidRPr="008963B6" w:rsidSect="00481681">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5B8C0" w14:textId="77777777" w:rsidR="00051D23" w:rsidRDefault="00051D23" w:rsidP="007F5CA4">
      <w:pPr>
        <w:spacing w:after="0" w:line="240" w:lineRule="auto"/>
      </w:pPr>
      <w:r>
        <w:separator/>
      </w:r>
    </w:p>
  </w:endnote>
  <w:endnote w:type="continuationSeparator" w:id="0">
    <w:p w14:paraId="5F4482FE" w14:textId="77777777" w:rsidR="00051D23" w:rsidRDefault="00051D23" w:rsidP="007F5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ews Gothic MT">
    <w:charset w:val="00"/>
    <w:family w:val="swiss"/>
    <w:pitch w:val="variable"/>
    <w:sig w:usb0="00000003" w:usb1="00000000" w:usb2="00000000" w:usb3="00000000" w:csb0="00000001" w:csb1="00000000"/>
  </w:font>
  <w:font w:name="Walbaum Display SemiBold">
    <w:charset w:val="00"/>
    <w:family w:val="roman"/>
    <w:pitch w:val="variable"/>
    <w:sig w:usb0="8000002F" w:usb1="0000000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575463"/>
      <w:docPartObj>
        <w:docPartGallery w:val="Page Numbers (Bottom of Page)"/>
        <w:docPartUnique/>
      </w:docPartObj>
    </w:sdtPr>
    <w:sdtEndPr>
      <w:rPr>
        <w:noProof/>
      </w:rPr>
    </w:sdtEndPr>
    <w:sdtContent>
      <w:p w14:paraId="1A0A312D" w14:textId="6CA30753" w:rsidR="007F5CA4" w:rsidRDefault="007F5C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517B6F" w14:textId="77777777" w:rsidR="007F5CA4" w:rsidRDefault="007F5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40901" w14:textId="77777777" w:rsidR="00051D23" w:rsidRDefault="00051D23" w:rsidP="007F5CA4">
      <w:pPr>
        <w:spacing w:after="0" w:line="240" w:lineRule="auto"/>
      </w:pPr>
      <w:r>
        <w:separator/>
      </w:r>
    </w:p>
  </w:footnote>
  <w:footnote w:type="continuationSeparator" w:id="0">
    <w:p w14:paraId="601928CB" w14:textId="77777777" w:rsidR="00051D23" w:rsidRDefault="00051D23" w:rsidP="007F5CA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B209D0E"/>
    <w:lvl w:ilvl="0">
      <w:numFmt w:val="bullet"/>
      <w:lvlText w:val="*"/>
      <w:lvlJc w:val="left"/>
    </w:lvl>
  </w:abstractNum>
  <w:abstractNum w:abstractNumId="1" w15:restartNumberingAfterBreak="0">
    <w:nsid w:val="107C1590"/>
    <w:multiLevelType w:val="hybridMultilevel"/>
    <w:tmpl w:val="BC385B70"/>
    <w:lvl w:ilvl="0" w:tplc="6A1C543A">
      <w:start w:val="1"/>
      <w:numFmt w:val="bullet"/>
      <w:lvlText w:val="•"/>
      <w:lvlJc w:val="left"/>
      <w:pPr>
        <w:tabs>
          <w:tab w:val="num" w:pos="720"/>
        </w:tabs>
        <w:ind w:left="720" w:hanging="360"/>
      </w:pPr>
      <w:rPr>
        <w:rFonts w:ascii="Arial" w:hAnsi="Arial" w:hint="default"/>
      </w:rPr>
    </w:lvl>
    <w:lvl w:ilvl="1" w:tplc="AFA61C66" w:tentative="1">
      <w:start w:val="1"/>
      <w:numFmt w:val="bullet"/>
      <w:lvlText w:val="•"/>
      <w:lvlJc w:val="left"/>
      <w:pPr>
        <w:tabs>
          <w:tab w:val="num" w:pos="1440"/>
        </w:tabs>
        <w:ind w:left="1440" w:hanging="360"/>
      </w:pPr>
      <w:rPr>
        <w:rFonts w:ascii="Arial" w:hAnsi="Arial" w:hint="default"/>
      </w:rPr>
    </w:lvl>
    <w:lvl w:ilvl="2" w:tplc="B8BCAE06" w:tentative="1">
      <w:start w:val="1"/>
      <w:numFmt w:val="bullet"/>
      <w:lvlText w:val="•"/>
      <w:lvlJc w:val="left"/>
      <w:pPr>
        <w:tabs>
          <w:tab w:val="num" w:pos="2160"/>
        </w:tabs>
        <w:ind w:left="2160" w:hanging="360"/>
      </w:pPr>
      <w:rPr>
        <w:rFonts w:ascii="Arial" w:hAnsi="Arial" w:hint="default"/>
      </w:rPr>
    </w:lvl>
    <w:lvl w:ilvl="3" w:tplc="C3F64684" w:tentative="1">
      <w:start w:val="1"/>
      <w:numFmt w:val="bullet"/>
      <w:lvlText w:val="•"/>
      <w:lvlJc w:val="left"/>
      <w:pPr>
        <w:tabs>
          <w:tab w:val="num" w:pos="2880"/>
        </w:tabs>
        <w:ind w:left="2880" w:hanging="360"/>
      </w:pPr>
      <w:rPr>
        <w:rFonts w:ascii="Arial" w:hAnsi="Arial" w:hint="default"/>
      </w:rPr>
    </w:lvl>
    <w:lvl w:ilvl="4" w:tplc="98E07698" w:tentative="1">
      <w:start w:val="1"/>
      <w:numFmt w:val="bullet"/>
      <w:lvlText w:val="•"/>
      <w:lvlJc w:val="left"/>
      <w:pPr>
        <w:tabs>
          <w:tab w:val="num" w:pos="3600"/>
        </w:tabs>
        <w:ind w:left="3600" w:hanging="360"/>
      </w:pPr>
      <w:rPr>
        <w:rFonts w:ascii="Arial" w:hAnsi="Arial" w:hint="default"/>
      </w:rPr>
    </w:lvl>
    <w:lvl w:ilvl="5" w:tplc="0D0A9E34" w:tentative="1">
      <w:start w:val="1"/>
      <w:numFmt w:val="bullet"/>
      <w:lvlText w:val="•"/>
      <w:lvlJc w:val="left"/>
      <w:pPr>
        <w:tabs>
          <w:tab w:val="num" w:pos="4320"/>
        </w:tabs>
        <w:ind w:left="4320" w:hanging="360"/>
      </w:pPr>
      <w:rPr>
        <w:rFonts w:ascii="Arial" w:hAnsi="Arial" w:hint="default"/>
      </w:rPr>
    </w:lvl>
    <w:lvl w:ilvl="6" w:tplc="A530B3EA" w:tentative="1">
      <w:start w:val="1"/>
      <w:numFmt w:val="bullet"/>
      <w:lvlText w:val="•"/>
      <w:lvlJc w:val="left"/>
      <w:pPr>
        <w:tabs>
          <w:tab w:val="num" w:pos="5040"/>
        </w:tabs>
        <w:ind w:left="5040" w:hanging="360"/>
      </w:pPr>
      <w:rPr>
        <w:rFonts w:ascii="Arial" w:hAnsi="Arial" w:hint="default"/>
      </w:rPr>
    </w:lvl>
    <w:lvl w:ilvl="7" w:tplc="A6FCA754" w:tentative="1">
      <w:start w:val="1"/>
      <w:numFmt w:val="bullet"/>
      <w:lvlText w:val="•"/>
      <w:lvlJc w:val="left"/>
      <w:pPr>
        <w:tabs>
          <w:tab w:val="num" w:pos="5760"/>
        </w:tabs>
        <w:ind w:left="5760" w:hanging="360"/>
      </w:pPr>
      <w:rPr>
        <w:rFonts w:ascii="Arial" w:hAnsi="Arial" w:hint="default"/>
      </w:rPr>
    </w:lvl>
    <w:lvl w:ilvl="8" w:tplc="ED94E2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B0499A"/>
    <w:multiLevelType w:val="hybridMultilevel"/>
    <w:tmpl w:val="F0661AD0"/>
    <w:lvl w:ilvl="0" w:tplc="5A34051A">
      <w:start w:val="1"/>
      <w:numFmt w:val="bullet"/>
      <w:lvlText w:val="•"/>
      <w:lvlJc w:val="left"/>
      <w:pPr>
        <w:tabs>
          <w:tab w:val="num" w:pos="720"/>
        </w:tabs>
        <w:ind w:left="720" w:hanging="360"/>
      </w:pPr>
      <w:rPr>
        <w:rFonts w:ascii="Arial" w:hAnsi="Arial" w:hint="default"/>
      </w:rPr>
    </w:lvl>
    <w:lvl w:ilvl="1" w:tplc="2ABA7E48" w:tentative="1">
      <w:start w:val="1"/>
      <w:numFmt w:val="bullet"/>
      <w:lvlText w:val="•"/>
      <w:lvlJc w:val="left"/>
      <w:pPr>
        <w:tabs>
          <w:tab w:val="num" w:pos="1440"/>
        </w:tabs>
        <w:ind w:left="1440" w:hanging="360"/>
      </w:pPr>
      <w:rPr>
        <w:rFonts w:ascii="Arial" w:hAnsi="Arial" w:hint="default"/>
      </w:rPr>
    </w:lvl>
    <w:lvl w:ilvl="2" w:tplc="F9D89D1E" w:tentative="1">
      <w:start w:val="1"/>
      <w:numFmt w:val="bullet"/>
      <w:lvlText w:val="•"/>
      <w:lvlJc w:val="left"/>
      <w:pPr>
        <w:tabs>
          <w:tab w:val="num" w:pos="2160"/>
        </w:tabs>
        <w:ind w:left="2160" w:hanging="360"/>
      </w:pPr>
      <w:rPr>
        <w:rFonts w:ascii="Arial" w:hAnsi="Arial" w:hint="default"/>
      </w:rPr>
    </w:lvl>
    <w:lvl w:ilvl="3" w:tplc="0E4A9F2E" w:tentative="1">
      <w:start w:val="1"/>
      <w:numFmt w:val="bullet"/>
      <w:lvlText w:val="•"/>
      <w:lvlJc w:val="left"/>
      <w:pPr>
        <w:tabs>
          <w:tab w:val="num" w:pos="2880"/>
        </w:tabs>
        <w:ind w:left="2880" w:hanging="360"/>
      </w:pPr>
      <w:rPr>
        <w:rFonts w:ascii="Arial" w:hAnsi="Arial" w:hint="default"/>
      </w:rPr>
    </w:lvl>
    <w:lvl w:ilvl="4" w:tplc="3A3EAE98" w:tentative="1">
      <w:start w:val="1"/>
      <w:numFmt w:val="bullet"/>
      <w:lvlText w:val="•"/>
      <w:lvlJc w:val="left"/>
      <w:pPr>
        <w:tabs>
          <w:tab w:val="num" w:pos="3600"/>
        </w:tabs>
        <w:ind w:left="3600" w:hanging="360"/>
      </w:pPr>
      <w:rPr>
        <w:rFonts w:ascii="Arial" w:hAnsi="Arial" w:hint="default"/>
      </w:rPr>
    </w:lvl>
    <w:lvl w:ilvl="5" w:tplc="A516DBD4" w:tentative="1">
      <w:start w:val="1"/>
      <w:numFmt w:val="bullet"/>
      <w:lvlText w:val="•"/>
      <w:lvlJc w:val="left"/>
      <w:pPr>
        <w:tabs>
          <w:tab w:val="num" w:pos="4320"/>
        </w:tabs>
        <w:ind w:left="4320" w:hanging="360"/>
      </w:pPr>
      <w:rPr>
        <w:rFonts w:ascii="Arial" w:hAnsi="Arial" w:hint="default"/>
      </w:rPr>
    </w:lvl>
    <w:lvl w:ilvl="6" w:tplc="15329B88" w:tentative="1">
      <w:start w:val="1"/>
      <w:numFmt w:val="bullet"/>
      <w:lvlText w:val="•"/>
      <w:lvlJc w:val="left"/>
      <w:pPr>
        <w:tabs>
          <w:tab w:val="num" w:pos="5040"/>
        </w:tabs>
        <w:ind w:left="5040" w:hanging="360"/>
      </w:pPr>
      <w:rPr>
        <w:rFonts w:ascii="Arial" w:hAnsi="Arial" w:hint="default"/>
      </w:rPr>
    </w:lvl>
    <w:lvl w:ilvl="7" w:tplc="3BF47616" w:tentative="1">
      <w:start w:val="1"/>
      <w:numFmt w:val="bullet"/>
      <w:lvlText w:val="•"/>
      <w:lvlJc w:val="left"/>
      <w:pPr>
        <w:tabs>
          <w:tab w:val="num" w:pos="5760"/>
        </w:tabs>
        <w:ind w:left="5760" w:hanging="360"/>
      </w:pPr>
      <w:rPr>
        <w:rFonts w:ascii="Arial" w:hAnsi="Arial" w:hint="default"/>
      </w:rPr>
    </w:lvl>
    <w:lvl w:ilvl="8" w:tplc="C616E4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7A2DE0"/>
    <w:multiLevelType w:val="hybridMultilevel"/>
    <w:tmpl w:val="5CD4B2E2"/>
    <w:lvl w:ilvl="0" w:tplc="178C9780">
      <w:start w:val="1"/>
      <w:numFmt w:val="bullet"/>
      <w:lvlText w:val="•"/>
      <w:lvlJc w:val="left"/>
      <w:pPr>
        <w:tabs>
          <w:tab w:val="num" w:pos="720"/>
        </w:tabs>
        <w:ind w:left="720" w:hanging="360"/>
      </w:pPr>
      <w:rPr>
        <w:rFonts w:ascii="Arial" w:hAnsi="Arial" w:hint="default"/>
      </w:rPr>
    </w:lvl>
    <w:lvl w:ilvl="1" w:tplc="78D048BC" w:tentative="1">
      <w:start w:val="1"/>
      <w:numFmt w:val="bullet"/>
      <w:lvlText w:val="•"/>
      <w:lvlJc w:val="left"/>
      <w:pPr>
        <w:tabs>
          <w:tab w:val="num" w:pos="1440"/>
        </w:tabs>
        <w:ind w:left="1440" w:hanging="360"/>
      </w:pPr>
      <w:rPr>
        <w:rFonts w:ascii="Arial" w:hAnsi="Arial" w:hint="default"/>
      </w:rPr>
    </w:lvl>
    <w:lvl w:ilvl="2" w:tplc="D6C24784" w:tentative="1">
      <w:start w:val="1"/>
      <w:numFmt w:val="bullet"/>
      <w:lvlText w:val="•"/>
      <w:lvlJc w:val="left"/>
      <w:pPr>
        <w:tabs>
          <w:tab w:val="num" w:pos="2160"/>
        </w:tabs>
        <w:ind w:left="2160" w:hanging="360"/>
      </w:pPr>
      <w:rPr>
        <w:rFonts w:ascii="Arial" w:hAnsi="Arial" w:hint="default"/>
      </w:rPr>
    </w:lvl>
    <w:lvl w:ilvl="3" w:tplc="FAD2F508" w:tentative="1">
      <w:start w:val="1"/>
      <w:numFmt w:val="bullet"/>
      <w:lvlText w:val="•"/>
      <w:lvlJc w:val="left"/>
      <w:pPr>
        <w:tabs>
          <w:tab w:val="num" w:pos="2880"/>
        </w:tabs>
        <w:ind w:left="2880" w:hanging="360"/>
      </w:pPr>
      <w:rPr>
        <w:rFonts w:ascii="Arial" w:hAnsi="Arial" w:hint="default"/>
      </w:rPr>
    </w:lvl>
    <w:lvl w:ilvl="4" w:tplc="D54ECAF8" w:tentative="1">
      <w:start w:val="1"/>
      <w:numFmt w:val="bullet"/>
      <w:lvlText w:val="•"/>
      <w:lvlJc w:val="left"/>
      <w:pPr>
        <w:tabs>
          <w:tab w:val="num" w:pos="3600"/>
        </w:tabs>
        <w:ind w:left="3600" w:hanging="360"/>
      </w:pPr>
      <w:rPr>
        <w:rFonts w:ascii="Arial" w:hAnsi="Arial" w:hint="default"/>
      </w:rPr>
    </w:lvl>
    <w:lvl w:ilvl="5" w:tplc="28940E96" w:tentative="1">
      <w:start w:val="1"/>
      <w:numFmt w:val="bullet"/>
      <w:lvlText w:val="•"/>
      <w:lvlJc w:val="left"/>
      <w:pPr>
        <w:tabs>
          <w:tab w:val="num" w:pos="4320"/>
        </w:tabs>
        <w:ind w:left="4320" w:hanging="360"/>
      </w:pPr>
      <w:rPr>
        <w:rFonts w:ascii="Arial" w:hAnsi="Arial" w:hint="default"/>
      </w:rPr>
    </w:lvl>
    <w:lvl w:ilvl="6" w:tplc="DCB24518" w:tentative="1">
      <w:start w:val="1"/>
      <w:numFmt w:val="bullet"/>
      <w:lvlText w:val="•"/>
      <w:lvlJc w:val="left"/>
      <w:pPr>
        <w:tabs>
          <w:tab w:val="num" w:pos="5040"/>
        </w:tabs>
        <w:ind w:left="5040" w:hanging="360"/>
      </w:pPr>
      <w:rPr>
        <w:rFonts w:ascii="Arial" w:hAnsi="Arial" w:hint="default"/>
      </w:rPr>
    </w:lvl>
    <w:lvl w:ilvl="7" w:tplc="050CEE5A" w:tentative="1">
      <w:start w:val="1"/>
      <w:numFmt w:val="bullet"/>
      <w:lvlText w:val="•"/>
      <w:lvlJc w:val="left"/>
      <w:pPr>
        <w:tabs>
          <w:tab w:val="num" w:pos="5760"/>
        </w:tabs>
        <w:ind w:left="5760" w:hanging="360"/>
      </w:pPr>
      <w:rPr>
        <w:rFonts w:ascii="Arial" w:hAnsi="Arial" w:hint="default"/>
      </w:rPr>
    </w:lvl>
    <w:lvl w:ilvl="8" w:tplc="A69EA6FE" w:tentative="1">
      <w:start w:val="1"/>
      <w:numFmt w:val="bullet"/>
      <w:lvlText w:val="•"/>
      <w:lvlJc w:val="left"/>
      <w:pPr>
        <w:tabs>
          <w:tab w:val="num" w:pos="6480"/>
        </w:tabs>
        <w:ind w:left="6480" w:hanging="360"/>
      </w:pPr>
      <w:rPr>
        <w:rFonts w:ascii="Arial" w:hAnsi="Arial" w:hint="default"/>
      </w:rPr>
    </w:lvl>
  </w:abstractNum>
  <w:num w:numId="1" w16cid:durableId="1632705743">
    <w:abstractNumId w:val="0"/>
    <w:lvlOverride w:ilvl="0">
      <w:lvl w:ilvl="0">
        <w:numFmt w:val="bullet"/>
        <w:lvlText w:val=""/>
        <w:legacy w:legacy="1" w:legacySpace="0" w:legacyIndent="0"/>
        <w:lvlJc w:val="left"/>
        <w:rPr>
          <w:rFonts w:ascii="Symbol" w:hAnsi="Symbol" w:hint="default"/>
          <w:sz w:val="36"/>
        </w:rPr>
      </w:lvl>
    </w:lvlOverride>
  </w:num>
  <w:num w:numId="2" w16cid:durableId="1768963068">
    <w:abstractNumId w:val="2"/>
  </w:num>
  <w:num w:numId="3" w16cid:durableId="1284266767">
    <w:abstractNumId w:val="1"/>
  </w:num>
  <w:num w:numId="4" w16cid:durableId="1779718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AA1"/>
    <w:rsid w:val="0000462B"/>
    <w:rsid w:val="000053F0"/>
    <w:rsid w:val="000122CA"/>
    <w:rsid w:val="00013565"/>
    <w:rsid w:val="00015D01"/>
    <w:rsid w:val="00046613"/>
    <w:rsid w:val="00051D23"/>
    <w:rsid w:val="000579C9"/>
    <w:rsid w:val="00057C34"/>
    <w:rsid w:val="000611F1"/>
    <w:rsid w:val="0006159B"/>
    <w:rsid w:val="00067C4E"/>
    <w:rsid w:val="00074842"/>
    <w:rsid w:val="00075344"/>
    <w:rsid w:val="00076820"/>
    <w:rsid w:val="00084FF6"/>
    <w:rsid w:val="00090D66"/>
    <w:rsid w:val="00097173"/>
    <w:rsid w:val="000A2BB6"/>
    <w:rsid w:val="000A6A8A"/>
    <w:rsid w:val="000A72DB"/>
    <w:rsid w:val="000B0AA2"/>
    <w:rsid w:val="000B46A1"/>
    <w:rsid w:val="000C1A15"/>
    <w:rsid w:val="000F272D"/>
    <w:rsid w:val="001014F8"/>
    <w:rsid w:val="001109E2"/>
    <w:rsid w:val="00111350"/>
    <w:rsid w:val="00136C2A"/>
    <w:rsid w:val="00140E79"/>
    <w:rsid w:val="00141AB2"/>
    <w:rsid w:val="001620E7"/>
    <w:rsid w:val="00167F63"/>
    <w:rsid w:val="00174708"/>
    <w:rsid w:val="001810C5"/>
    <w:rsid w:val="00182D8A"/>
    <w:rsid w:val="00191085"/>
    <w:rsid w:val="00197213"/>
    <w:rsid w:val="001B49AD"/>
    <w:rsid w:val="001B4B47"/>
    <w:rsid w:val="001D3BA8"/>
    <w:rsid w:val="001E192A"/>
    <w:rsid w:val="001E26F9"/>
    <w:rsid w:val="001E28D7"/>
    <w:rsid w:val="001E3ACF"/>
    <w:rsid w:val="001E7D87"/>
    <w:rsid w:val="001F3CC1"/>
    <w:rsid w:val="00203046"/>
    <w:rsid w:val="002031B1"/>
    <w:rsid w:val="002053E2"/>
    <w:rsid w:val="00215F38"/>
    <w:rsid w:val="00220C65"/>
    <w:rsid w:val="002376BF"/>
    <w:rsid w:val="0024721E"/>
    <w:rsid w:val="002500E0"/>
    <w:rsid w:val="00252F57"/>
    <w:rsid w:val="00255465"/>
    <w:rsid w:val="00272472"/>
    <w:rsid w:val="00283AE1"/>
    <w:rsid w:val="00287071"/>
    <w:rsid w:val="00290304"/>
    <w:rsid w:val="00291831"/>
    <w:rsid w:val="002934D0"/>
    <w:rsid w:val="00297C5A"/>
    <w:rsid w:val="002A0A1F"/>
    <w:rsid w:val="002B036F"/>
    <w:rsid w:val="002B1406"/>
    <w:rsid w:val="002B24FE"/>
    <w:rsid w:val="002C0429"/>
    <w:rsid w:val="002C0CB3"/>
    <w:rsid w:val="002C5AFD"/>
    <w:rsid w:val="002C789C"/>
    <w:rsid w:val="002E1B72"/>
    <w:rsid w:val="002F098D"/>
    <w:rsid w:val="002F1410"/>
    <w:rsid w:val="002F2365"/>
    <w:rsid w:val="003064FD"/>
    <w:rsid w:val="00310777"/>
    <w:rsid w:val="00332588"/>
    <w:rsid w:val="003336F0"/>
    <w:rsid w:val="00347455"/>
    <w:rsid w:val="003A6A10"/>
    <w:rsid w:val="003B3156"/>
    <w:rsid w:val="003C6CF3"/>
    <w:rsid w:val="003D0BAD"/>
    <w:rsid w:val="003D4797"/>
    <w:rsid w:val="003D7321"/>
    <w:rsid w:val="003E1E49"/>
    <w:rsid w:val="003F4EBC"/>
    <w:rsid w:val="00401679"/>
    <w:rsid w:val="00422002"/>
    <w:rsid w:val="004264E6"/>
    <w:rsid w:val="004333A4"/>
    <w:rsid w:val="004344AF"/>
    <w:rsid w:val="00434A57"/>
    <w:rsid w:val="00437C58"/>
    <w:rsid w:val="00443C70"/>
    <w:rsid w:val="00461396"/>
    <w:rsid w:val="00461B61"/>
    <w:rsid w:val="00481681"/>
    <w:rsid w:val="004B0C7B"/>
    <w:rsid w:val="004B21BC"/>
    <w:rsid w:val="004B3B8E"/>
    <w:rsid w:val="004C3CF6"/>
    <w:rsid w:val="004D62E8"/>
    <w:rsid w:val="004E40A0"/>
    <w:rsid w:val="004E7162"/>
    <w:rsid w:val="005044B2"/>
    <w:rsid w:val="005177EB"/>
    <w:rsid w:val="00521584"/>
    <w:rsid w:val="00526456"/>
    <w:rsid w:val="00544342"/>
    <w:rsid w:val="00545ABC"/>
    <w:rsid w:val="00551A43"/>
    <w:rsid w:val="0055236F"/>
    <w:rsid w:val="00552AA5"/>
    <w:rsid w:val="00556DF0"/>
    <w:rsid w:val="005600FB"/>
    <w:rsid w:val="005650F6"/>
    <w:rsid w:val="00565CAF"/>
    <w:rsid w:val="00571B78"/>
    <w:rsid w:val="00581C07"/>
    <w:rsid w:val="00582472"/>
    <w:rsid w:val="00586F61"/>
    <w:rsid w:val="00592E34"/>
    <w:rsid w:val="005A1713"/>
    <w:rsid w:val="005A3209"/>
    <w:rsid w:val="005E1F26"/>
    <w:rsid w:val="005F431A"/>
    <w:rsid w:val="00603446"/>
    <w:rsid w:val="00606F44"/>
    <w:rsid w:val="00610542"/>
    <w:rsid w:val="0061505F"/>
    <w:rsid w:val="006205CB"/>
    <w:rsid w:val="006206DB"/>
    <w:rsid w:val="0063711E"/>
    <w:rsid w:val="00641097"/>
    <w:rsid w:val="006605ED"/>
    <w:rsid w:val="0066061D"/>
    <w:rsid w:val="00662C7A"/>
    <w:rsid w:val="00663026"/>
    <w:rsid w:val="00664A37"/>
    <w:rsid w:val="00667359"/>
    <w:rsid w:val="00667C0C"/>
    <w:rsid w:val="0069013F"/>
    <w:rsid w:val="00691B1F"/>
    <w:rsid w:val="0069678E"/>
    <w:rsid w:val="006A2112"/>
    <w:rsid w:val="006B7422"/>
    <w:rsid w:val="006D17A3"/>
    <w:rsid w:val="006D217A"/>
    <w:rsid w:val="006E2E32"/>
    <w:rsid w:val="006E6C5E"/>
    <w:rsid w:val="00710550"/>
    <w:rsid w:val="00711444"/>
    <w:rsid w:val="007175CD"/>
    <w:rsid w:val="0071761B"/>
    <w:rsid w:val="0073404C"/>
    <w:rsid w:val="00752127"/>
    <w:rsid w:val="00764CFF"/>
    <w:rsid w:val="007802AF"/>
    <w:rsid w:val="00794FEA"/>
    <w:rsid w:val="007A38D7"/>
    <w:rsid w:val="007A5C98"/>
    <w:rsid w:val="007C40EE"/>
    <w:rsid w:val="007D0C9B"/>
    <w:rsid w:val="007D169C"/>
    <w:rsid w:val="007D2B95"/>
    <w:rsid w:val="007D7C5F"/>
    <w:rsid w:val="007E6B08"/>
    <w:rsid w:val="007F10B5"/>
    <w:rsid w:val="007F10CB"/>
    <w:rsid w:val="007F3E82"/>
    <w:rsid w:val="007F5CA4"/>
    <w:rsid w:val="0080186B"/>
    <w:rsid w:val="00802F36"/>
    <w:rsid w:val="0081280C"/>
    <w:rsid w:val="00821BE3"/>
    <w:rsid w:val="008251A5"/>
    <w:rsid w:val="0082734C"/>
    <w:rsid w:val="00827781"/>
    <w:rsid w:val="008311EC"/>
    <w:rsid w:val="00835B36"/>
    <w:rsid w:val="00856469"/>
    <w:rsid w:val="00861219"/>
    <w:rsid w:val="00864069"/>
    <w:rsid w:val="008644C7"/>
    <w:rsid w:val="00871CAE"/>
    <w:rsid w:val="00877887"/>
    <w:rsid w:val="008861F9"/>
    <w:rsid w:val="008870EE"/>
    <w:rsid w:val="008877A5"/>
    <w:rsid w:val="0089626F"/>
    <w:rsid w:val="008963B6"/>
    <w:rsid w:val="0089642E"/>
    <w:rsid w:val="008A0A73"/>
    <w:rsid w:val="008A7A69"/>
    <w:rsid w:val="008C3892"/>
    <w:rsid w:val="008C5C3D"/>
    <w:rsid w:val="008E5025"/>
    <w:rsid w:val="008F4E5B"/>
    <w:rsid w:val="008F5B79"/>
    <w:rsid w:val="008F69F8"/>
    <w:rsid w:val="008F6AFE"/>
    <w:rsid w:val="009001E7"/>
    <w:rsid w:val="00926AF6"/>
    <w:rsid w:val="00943EBF"/>
    <w:rsid w:val="00950039"/>
    <w:rsid w:val="009504F4"/>
    <w:rsid w:val="00964895"/>
    <w:rsid w:val="00973493"/>
    <w:rsid w:val="009968BC"/>
    <w:rsid w:val="009A5D82"/>
    <w:rsid w:val="009B6F02"/>
    <w:rsid w:val="009C1225"/>
    <w:rsid w:val="009C36D2"/>
    <w:rsid w:val="009C479C"/>
    <w:rsid w:val="009C5644"/>
    <w:rsid w:val="009D313A"/>
    <w:rsid w:val="009D6E7D"/>
    <w:rsid w:val="009E3AA3"/>
    <w:rsid w:val="009F0CA1"/>
    <w:rsid w:val="009F294E"/>
    <w:rsid w:val="00A00EC3"/>
    <w:rsid w:val="00A0640E"/>
    <w:rsid w:val="00A119A4"/>
    <w:rsid w:val="00A17649"/>
    <w:rsid w:val="00A36B73"/>
    <w:rsid w:val="00A378B4"/>
    <w:rsid w:val="00A42B99"/>
    <w:rsid w:val="00A439B2"/>
    <w:rsid w:val="00A6540A"/>
    <w:rsid w:val="00A65C00"/>
    <w:rsid w:val="00A80977"/>
    <w:rsid w:val="00A84810"/>
    <w:rsid w:val="00A85955"/>
    <w:rsid w:val="00A95CAB"/>
    <w:rsid w:val="00AA1BDA"/>
    <w:rsid w:val="00AB6E68"/>
    <w:rsid w:val="00AC010F"/>
    <w:rsid w:val="00AC21DA"/>
    <w:rsid w:val="00AC646A"/>
    <w:rsid w:val="00AC6870"/>
    <w:rsid w:val="00AE55BE"/>
    <w:rsid w:val="00AE76D1"/>
    <w:rsid w:val="00B12A7D"/>
    <w:rsid w:val="00B17810"/>
    <w:rsid w:val="00B20191"/>
    <w:rsid w:val="00B223C3"/>
    <w:rsid w:val="00B2324C"/>
    <w:rsid w:val="00B26DDB"/>
    <w:rsid w:val="00B336E3"/>
    <w:rsid w:val="00B33CDE"/>
    <w:rsid w:val="00B33EBB"/>
    <w:rsid w:val="00B43CCC"/>
    <w:rsid w:val="00B5165C"/>
    <w:rsid w:val="00B53D3B"/>
    <w:rsid w:val="00B56F92"/>
    <w:rsid w:val="00B6386E"/>
    <w:rsid w:val="00B679FA"/>
    <w:rsid w:val="00B713D9"/>
    <w:rsid w:val="00B77870"/>
    <w:rsid w:val="00B82A89"/>
    <w:rsid w:val="00B84B76"/>
    <w:rsid w:val="00B90C84"/>
    <w:rsid w:val="00B96BD7"/>
    <w:rsid w:val="00BA51EB"/>
    <w:rsid w:val="00BB2BB1"/>
    <w:rsid w:val="00BB3BE9"/>
    <w:rsid w:val="00BC161C"/>
    <w:rsid w:val="00BC47F3"/>
    <w:rsid w:val="00BE693F"/>
    <w:rsid w:val="00BF275B"/>
    <w:rsid w:val="00BF4445"/>
    <w:rsid w:val="00BF447E"/>
    <w:rsid w:val="00BF4763"/>
    <w:rsid w:val="00C06188"/>
    <w:rsid w:val="00C06BDA"/>
    <w:rsid w:val="00C21D51"/>
    <w:rsid w:val="00C279AB"/>
    <w:rsid w:val="00C35DDB"/>
    <w:rsid w:val="00C36AF6"/>
    <w:rsid w:val="00C51B0D"/>
    <w:rsid w:val="00C55580"/>
    <w:rsid w:val="00C55A3A"/>
    <w:rsid w:val="00C56036"/>
    <w:rsid w:val="00C75BAE"/>
    <w:rsid w:val="00CA5871"/>
    <w:rsid w:val="00CA67EA"/>
    <w:rsid w:val="00CA6AD7"/>
    <w:rsid w:val="00CB4789"/>
    <w:rsid w:val="00CB4873"/>
    <w:rsid w:val="00CC2092"/>
    <w:rsid w:val="00CD19EE"/>
    <w:rsid w:val="00CD1D91"/>
    <w:rsid w:val="00CD4961"/>
    <w:rsid w:val="00CE7EE7"/>
    <w:rsid w:val="00CF4386"/>
    <w:rsid w:val="00D06617"/>
    <w:rsid w:val="00D119E3"/>
    <w:rsid w:val="00D178C6"/>
    <w:rsid w:val="00D21AA1"/>
    <w:rsid w:val="00D32803"/>
    <w:rsid w:val="00D3502A"/>
    <w:rsid w:val="00D46387"/>
    <w:rsid w:val="00D465E7"/>
    <w:rsid w:val="00D50646"/>
    <w:rsid w:val="00D5100F"/>
    <w:rsid w:val="00D6006D"/>
    <w:rsid w:val="00D6225C"/>
    <w:rsid w:val="00D64C72"/>
    <w:rsid w:val="00D67C17"/>
    <w:rsid w:val="00D74CD3"/>
    <w:rsid w:val="00D77C22"/>
    <w:rsid w:val="00D81883"/>
    <w:rsid w:val="00D81A61"/>
    <w:rsid w:val="00D830DA"/>
    <w:rsid w:val="00D84B8A"/>
    <w:rsid w:val="00D85871"/>
    <w:rsid w:val="00DB0709"/>
    <w:rsid w:val="00DB0D5E"/>
    <w:rsid w:val="00DB26ED"/>
    <w:rsid w:val="00DB3005"/>
    <w:rsid w:val="00DB445A"/>
    <w:rsid w:val="00DC2F23"/>
    <w:rsid w:val="00DD790E"/>
    <w:rsid w:val="00DF0EA4"/>
    <w:rsid w:val="00DF3AC4"/>
    <w:rsid w:val="00E07DE0"/>
    <w:rsid w:val="00E17DDB"/>
    <w:rsid w:val="00E25725"/>
    <w:rsid w:val="00E5416D"/>
    <w:rsid w:val="00E54F49"/>
    <w:rsid w:val="00E73BB4"/>
    <w:rsid w:val="00E753D1"/>
    <w:rsid w:val="00E810E3"/>
    <w:rsid w:val="00E8239A"/>
    <w:rsid w:val="00E86576"/>
    <w:rsid w:val="00E96071"/>
    <w:rsid w:val="00EA1D4A"/>
    <w:rsid w:val="00EA2175"/>
    <w:rsid w:val="00EA4259"/>
    <w:rsid w:val="00EA795A"/>
    <w:rsid w:val="00EB1B7F"/>
    <w:rsid w:val="00EC092B"/>
    <w:rsid w:val="00EC1315"/>
    <w:rsid w:val="00EC1C99"/>
    <w:rsid w:val="00ED0074"/>
    <w:rsid w:val="00ED4012"/>
    <w:rsid w:val="00ED4C6A"/>
    <w:rsid w:val="00ED70AC"/>
    <w:rsid w:val="00ED711B"/>
    <w:rsid w:val="00ED7E4C"/>
    <w:rsid w:val="00EE43B4"/>
    <w:rsid w:val="00EF3E2C"/>
    <w:rsid w:val="00EF3F14"/>
    <w:rsid w:val="00F06217"/>
    <w:rsid w:val="00F06A67"/>
    <w:rsid w:val="00F16AD3"/>
    <w:rsid w:val="00F16EC6"/>
    <w:rsid w:val="00F326FC"/>
    <w:rsid w:val="00F361E6"/>
    <w:rsid w:val="00F41CF2"/>
    <w:rsid w:val="00F42571"/>
    <w:rsid w:val="00F44953"/>
    <w:rsid w:val="00F470E6"/>
    <w:rsid w:val="00F60EFD"/>
    <w:rsid w:val="00F71DEB"/>
    <w:rsid w:val="00F74E44"/>
    <w:rsid w:val="00F7622E"/>
    <w:rsid w:val="00F774D1"/>
    <w:rsid w:val="00F8159F"/>
    <w:rsid w:val="00FA0439"/>
    <w:rsid w:val="00FA577B"/>
    <w:rsid w:val="00FE7D7E"/>
    <w:rsid w:val="00FF2559"/>
    <w:rsid w:val="02FC719A"/>
    <w:rsid w:val="081B6571"/>
    <w:rsid w:val="0BA0B2FB"/>
    <w:rsid w:val="0C40D3DE"/>
    <w:rsid w:val="12F96D07"/>
    <w:rsid w:val="162F5C98"/>
    <w:rsid w:val="162FAD03"/>
    <w:rsid w:val="1745E5A4"/>
    <w:rsid w:val="18E1B605"/>
    <w:rsid w:val="19B4313F"/>
    <w:rsid w:val="1A459C69"/>
    <w:rsid w:val="1DB52728"/>
    <w:rsid w:val="1E3ABEE8"/>
    <w:rsid w:val="20512EFB"/>
    <w:rsid w:val="2A580C25"/>
    <w:rsid w:val="2D83917C"/>
    <w:rsid w:val="31143123"/>
    <w:rsid w:val="32631E0A"/>
    <w:rsid w:val="3515270C"/>
    <w:rsid w:val="3878C931"/>
    <w:rsid w:val="3A42786F"/>
    <w:rsid w:val="3A8EEC0C"/>
    <w:rsid w:val="3F4AEF5E"/>
    <w:rsid w:val="3F6C0446"/>
    <w:rsid w:val="444B536B"/>
    <w:rsid w:val="4469E335"/>
    <w:rsid w:val="46D9E9A5"/>
    <w:rsid w:val="48D8A947"/>
    <w:rsid w:val="4ABFFC5C"/>
    <w:rsid w:val="4B3BCAFE"/>
    <w:rsid w:val="4CFABEB0"/>
    <w:rsid w:val="4EA400AA"/>
    <w:rsid w:val="5110AE16"/>
    <w:rsid w:val="5B7CFF9F"/>
    <w:rsid w:val="5BC9E319"/>
    <w:rsid w:val="5CD4C163"/>
    <w:rsid w:val="5EB4A061"/>
    <w:rsid w:val="63881184"/>
    <w:rsid w:val="650AB988"/>
    <w:rsid w:val="6604008E"/>
    <w:rsid w:val="68363EDF"/>
    <w:rsid w:val="6C937F69"/>
    <w:rsid w:val="705ADDC8"/>
    <w:rsid w:val="73AF7025"/>
    <w:rsid w:val="7BC6600C"/>
    <w:rsid w:val="7C3F1218"/>
    <w:rsid w:val="7E06DFD5"/>
    <w:rsid w:val="7FBB8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D1C8E"/>
  <w15:chartTrackingRefBased/>
  <w15:docId w15:val="{EC4A8C1E-B0D7-462E-914A-6163D47D9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A580C25"/>
    <w:pPr>
      <w:spacing w:after="240"/>
    </w:pPr>
    <w:rPr>
      <w:rFonts w:ascii="News Gothic MT"/>
      <w:sz w:val="24"/>
      <w:szCs w:val="24"/>
    </w:rPr>
  </w:style>
  <w:style w:type="paragraph" w:styleId="Heading1">
    <w:name w:val="heading 1"/>
    <w:basedOn w:val="Normal"/>
    <w:next w:val="Normal"/>
    <w:link w:val="Heading1Char"/>
    <w:uiPriority w:val="9"/>
    <w:qFormat/>
    <w:rsid w:val="2A580C25"/>
    <w:pPr>
      <w:keepNext/>
      <w:spacing w:before="480" w:after="80"/>
      <w:jc w:val="center"/>
      <w:outlineLvl w:val="0"/>
    </w:pPr>
    <w:rPr>
      <w:rFonts w:ascii="Walbaum Display SemiBold"/>
      <w:color w:val="86328B"/>
      <w:sz w:val="42"/>
      <w:szCs w:val="42"/>
    </w:rPr>
  </w:style>
  <w:style w:type="paragraph" w:styleId="Heading2">
    <w:name w:val="heading 2"/>
    <w:basedOn w:val="Normal"/>
    <w:next w:val="Normal"/>
    <w:link w:val="Heading2Char"/>
    <w:uiPriority w:val="9"/>
    <w:unhideWhenUsed/>
    <w:qFormat/>
    <w:rsid w:val="2A580C25"/>
    <w:pPr>
      <w:keepNext/>
      <w:spacing w:before="240" w:after="80"/>
      <w:jc w:val="center"/>
      <w:outlineLvl w:val="1"/>
    </w:pPr>
    <w:rPr>
      <w:rFonts w:ascii="Walbaum Display SemiBold"/>
      <w:color w:val="86328B"/>
      <w:sz w:val="32"/>
      <w:szCs w:val="32"/>
    </w:rPr>
  </w:style>
  <w:style w:type="paragraph" w:styleId="Heading3">
    <w:name w:val="heading 3"/>
    <w:basedOn w:val="Normal"/>
    <w:next w:val="Normal"/>
    <w:link w:val="Heading3Char"/>
    <w:uiPriority w:val="9"/>
    <w:unhideWhenUsed/>
    <w:qFormat/>
    <w:rsid w:val="00FA0439"/>
    <w:pPr>
      <w:keepNext/>
      <w:spacing w:before="240" w:after="80"/>
      <w:jc w:val="center"/>
      <w:outlineLvl w:val="2"/>
    </w:pPr>
    <w:rPr>
      <w:rFonts w:ascii="Walbaum Display SemiBold"/>
      <w:color w:val="86328B"/>
      <w:sz w:val="30"/>
      <w:szCs w:val="30"/>
    </w:rPr>
  </w:style>
  <w:style w:type="paragraph" w:styleId="Heading4">
    <w:name w:val="heading 4"/>
    <w:basedOn w:val="Normal"/>
    <w:next w:val="Normal"/>
    <w:link w:val="Heading4Char"/>
    <w:uiPriority w:val="9"/>
    <w:unhideWhenUsed/>
    <w:qFormat/>
    <w:rsid w:val="00FA0439"/>
    <w:pPr>
      <w:keepNext/>
      <w:spacing w:before="240" w:after="80"/>
      <w:jc w:val="center"/>
      <w:outlineLvl w:val="3"/>
    </w:pPr>
    <w:rPr>
      <w:rFonts w:ascii="Walbaum Display SemiBold"/>
      <w:color w:val="86328B"/>
      <w:sz w:val="29"/>
      <w:szCs w:val="29"/>
    </w:rPr>
  </w:style>
  <w:style w:type="paragraph" w:styleId="Heading5">
    <w:name w:val="heading 5"/>
    <w:basedOn w:val="Normal"/>
    <w:next w:val="Normal"/>
    <w:link w:val="Heading5Char"/>
    <w:uiPriority w:val="9"/>
    <w:unhideWhenUsed/>
    <w:qFormat/>
    <w:rsid w:val="00FA0439"/>
    <w:pPr>
      <w:keepNext/>
      <w:spacing w:before="240" w:after="80"/>
      <w:jc w:val="center"/>
      <w:outlineLvl w:val="4"/>
    </w:pPr>
    <w:rPr>
      <w:rFonts w:ascii="Walbaum Display SemiBold"/>
      <w:color w:val="86328B"/>
      <w:sz w:val="28"/>
      <w:szCs w:val="28"/>
    </w:rPr>
  </w:style>
  <w:style w:type="paragraph" w:styleId="Heading6">
    <w:name w:val="heading 6"/>
    <w:basedOn w:val="Normal"/>
    <w:next w:val="Normal"/>
    <w:link w:val="Heading6Char"/>
    <w:uiPriority w:val="9"/>
    <w:unhideWhenUsed/>
    <w:qFormat/>
    <w:rsid w:val="00FA0439"/>
    <w:pPr>
      <w:keepNext/>
      <w:spacing w:before="240" w:after="80"/>
      <w:jc w:val="center"/>
      <w:outlineLvl w:val="5"/>
    </w:pPr>
    <w:rPr>
      <w:rFonts w:ascii="Walbaum Display SemiBold"/>
      <w:color w:val="86328B"/>
      <w:sz w:val="27"/>
      <w:szCs w:val="27"/>
    </w:rPr>
  </w:style>
  <w:style w:type="paragraph" w:styleId="Heading7">
    <w:name w:val="heading 7"/>
    <w:basedOn w:val="Normal"/>
    <w:next w:val="Normal"/>
    <w:link w:val="Heading7Char"/>
    <w:uiPriority w:val="9"/>
    <w:unhideWhenUsed/>
    <w:qFormat/>
    <w:rsid w:val="00FA0439"/>
    <w:pPr>
      <w:keepNext/>
      <w:spacing w:before="240" w:after="80"/>
      <w:jc w:val="center"/>
      <w:outlineLvl w:val="6"/>
    </w:pPr>
    <w:rPr>
      <w:rFonts w:ascii="Walbaum Display SemiBold"/>
      <w:color w:val="86328B"/>
      <w:sz w:val="26"/>
      <w:szCs w:val="26"/>
    </w:rPr>
  </w:style>
  <w:style w:type="paragraph" w:styleId="Heading8">
    <w:name w:val="heading 8"/>
    <w:basedOn w:val="Normal"/>
    <w:next w:val="Normal"/>
    <w:link w:val="Heading8Char"/>
    <w:uiPriority w:val="9"/>
    <w:unhideWhenUsed/>
    <w:qFormat/>
    <w:rsid w:val="00FA0439"/>
    <w:pPr>
      <w:keepNext/>
      <w:spacing w:before="240" w:after="80"/>
      <w:jc w:val="center"/>
      <w:outlineLvl w:val="7"/>
    </w:pPr>
    <w:rPr>
      <w:rFonts w:ascii="Walbaum Display SemiBold"/>
      <w:color w:val="86328B"/>
      <w:sz w:val="25"/>
      <w:szCs w:val="25"/>
    </w:rPr>
  </w:style>
  <w:style w:type="paragraph" w:styleId="Heading9">
    <w:name w:val="heading 9"/>
    <w:basedOn w:val="Normal"/>
    <w:next w:val="Normal"/>
    <w:link w:val="Heading9Char"/>
    <w:uiPriority w:val="9"/>
    <w:unhideWhenUsed/>
    <w:qFormat/>
    <w:rsid w:val="00FA0439"/>
    <w:pPr>
      <w:keepNext/>
      <w:spacing w:before="240" w:after="80"/>
      <w:jc w:val="center"/>
      <w:outlineLvl w:val="8"/>
    </w:pPr>
    <w:rPr>
      <w:rFonts w:ascii="Walbaum Display SemiBold"/>
      <w:color w:val="86328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59B"/>
    <w:rPr>
      <w:rFonts w:ascii="Walbaum Display SemiBold"/>
      <w:color w:val="86328B"/>
      <w:sz w:val="42"/>
      <w:szCs w:val="42"/>
    </w:rPr>
  </w:style>
  <w:style w:type="paragraph" w:styleId="NoSpacing">
    <w:name w:val="No Spacing"/>
    <w:link w:val="NoSpacingChar"/>
    <w:uiPriority w:val="1"/>
    <w:qFormat/>
    <w:rsid w:val="004816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681"/>
    <w:rPr>
      <w:rFonts w:eastAsiaTheme="minorEastAsia"/>
      <w:lang w:val="en-US"/>
    </w:rPr>
  </w:style>
  <w:style w:type="character" w:customStyle="1" w:styleId="Heading2Char">
    <w:name w:val="Heading 2 Char"/>
    <w:basedOn w:val="DefaultParagraphFont"/>
    <w:link w:val="Heading2"/>
    <w:uiPriority w:val="9"/>
    <w:rsid w:val="006E6C5E"/>
    <w:rPr>
      <w:rFonts w:ascii="Walbaum Display SemiBold"/>
      <w:color w:val="86328B"/>
      <w:sz w:val="32"/>
      <w:szCs w:val="32"/>
    </w:rPr>
  </w:style>
  <w:style w:type="paragraph" w:styleId="Revision">
    <w:name w:val="Revision"/>
    <w:hidden/>
    <w:uiPriority w:val="99"/>
    <w:semiHidden/>
    <w:rsid w:val="00141AB2"/>
    <w:pPr>
      <w:spacing w:after="0" w:line="240" w:lineRule="auto"/>
    </w:pPr>
  </w:style>
  <w:style w:type="character" w:styleId="Hyperlink">
    <w:name w:val="Hyperlink"/>
    <w:basedOn w:val="DefaultParagraphFont"/>
    <w:uiPriority w:val="99"/>
    <w:unhideWhenUsed/>
    <w:rsid w:val="00545ABC"/>
    <w:rPr>
      <w:color w:val="6B9F25" w:themeColor="hyperlink"/>
      <w:u w:val="single"/>
    </w:rPr>
  </w:style>
  <w:style w:type="character" w:styleId="UnresolvedMention">
    <w:name w:val="Unresolved Mention"/>
    <w:basedOn w:val="DefaultParagraphFont"/>
    <w:uiPriority w:val="99"/>
    <w:semiHidden/>
    <w:unhideWhenUsed/>
    <w:rsid w:val="00545ABC"/>
    <w:rPr>
      <w:color w:val="605E5C"/>
      <w:shd w:val="clear" w:color="auto" w:fill="E1DFDD"/>
    </w:rPr>
  </w:style>
  <w:style w:type="paragraph" w:styleId="ListParagraph">
    <w:name w:val="List Paragraph"/>
    <w:basedOn w:val="Normal"/>
    <w:uiPriority w:val="34"/>
    <w:qFormat/>
    <w:rsid w:val="2A580C25"/>
    <w:pPr>
      <w:ind w:hanging="360"/>
      <w:contextualSpacing/>
    </w:pPr>
  </w:style>
  <w:style w:type="character" w:customStyle="1" w:styleId="hlfld-contribauthor">
    <w:name w:val="hlfld-contribauthor"/>
    <w:basedOn w:val="DefaultParagraphFont"/>
    <w:rsid w:val="006E2E32"/>
  </w:style>
  <w:style w:type="character" w:customStyle="1" w:styleId="seriestitle">
    <w:name w:val="seriestitle"/>
    <w:basedOn w:val="DefaultParagraphFont"/>
    <w:rsid w:val="006E2E32"/>
  </w:style>
  <w:style w:type="character" w:customStyle="1" w:styleId="doi">
    <w:name w:val="doi"/>
    <w:basedOn w:val="DefaultParagraphFont"/>
    <w:rsid w:val="006E2E32"/>
  </w:style>
  <w:style w:type="character" w:customStyle="1" w:styleId="volume">
    <w:name w:val="volume"/>
    <w:basedOn w:val="DefaultParagraphFont"/>
    <w:rsid w:val="006E2E32"/>
  </w:style>
  <w:style w:type="character" w:customStyle="1" w:styleId="pub-date">
    <w:name w:val="pub-date"/>
    <w:basedOn w:val="DefaultParagraphFont"/>
    <w:rsid w:val="006E2E32"/>
  </w:style>
  <w:style w:type="character" w:customStyle="1" w:styleId="Heading3Char">
    <w:name w:val="Heading 3 Char"/>
    <w:basedOn w:val="DefaultParagraphFont"/>
    <w:link w:val="Heading3"/>
    <w:uiPriority w:val="9"/>
    <w:rsid w:val="00FA0439"/>
    <w:rPr>
      <w:rFonts w:ascii="Walbaum Display SemiBold"/>
      <w:color w:val="86328B"/>
      <w:sz w:val="30"/>
      <w:szCs w:val="30"/>
    </w:rPr>
  </w:style>
  <w:style w:type="character" w:customStyle="1" w:styleId="Heading4Char">
    <w:name w:val="Heading 4 Char"/>
    <w:basedOn w:val="DefaultParagraphFont"/>
    <w:link w:val="Heading4"/>
    <w:uiPriority w:val="9"/>
    <w:rsid w:val="00FA0439"/>
    <w:rPr>
      <w:rFonts w:ascii="Walbaum Display SemiBold"/>
      <w:color w:val="86328B"/>
      <w:sz w:val="29"/>
      <w:szCs w:val="29"/>
    </w:rPr>
  </w:style>
  <w:style w:type="character" w:customStyle="1" w:styleId="Heading5Char">
    <w:name w:val="Heading 5 Char"/>
    <w:basedOn w:val="DefaultParagraphFont"/>
    <w:link w:val="Heading5"/>
    <w:uiPriority w:val="9"/>
    <w:rsid w:val="00FA0439"/>
    <w:rPr>
      <w:rFonts w:ascii="Walbaum Display SemiBold"/>
      <w:color w:val="86328B"/>
      <w:sz w:val="28"/>
      <w:szCs w:val="28"/>
    </w:rPr>
  </w:style>
  <w:style w:type="character" w:customStyle="1" w:styleId="Heading6Char">
    <w:name w:val="Heading 6 Char"/>
    <w:basedOn w:val="DefaultParagraphFont"/>
    <w:link w:val="Heading6"/>
    <w:uiPriority w:val="9"/>
    <w:rsid w:val="00FA0439"/>
    <w:rPr>
      <w:rFonts w:ascii="Walbaum Display SemiBold"/>
      <w:color w:val="86328B"/>
      <w:sz w:val="27"/>
      <w:szCs w:val="27"/>
    </w:rPr>
  </w:style>
  <w:style w:type="character" w:customStyle="1" w:styleId="Heading7Char">
    <w:name w:val="Heading 7 Char"/>
    <w:basedOn w:val="DefaultParagraphFont"/>
    <w:link w:val="Heading7"/>
    <w:uiPriority w:val="9"/>
    <w:rsid w:val="00FA0439"/>
    <w:rPr>
      <w:rFonts w:ascii="Walbaum Display SemiBold"/>
      <w:color w:val="86328B"/>
      <w:sz w:val="26"/>
      <w:szCs w:val="26"/>
    </w:rPr>
  </w:style>
  <w:style w:type="character" w:customStyle="1" w:styleId="Heading8Char">
    <w:name w:val="Heading 8 Char"/>
    <w:basedOn w:val="DefaultParagraphFont"/>
    <w:link w:val="Heading8"/>
    <w:uiPriority w:val="9"/>
    <w:rsid w:val="00FA0439"/>
    <w:rPr>
      <w:rFonts w:ascii="Walbaum Display SemiBold"/>
      <w:color w:val="86328B"/>
      <w:sz w:val="25"/>
      <w:szCs w:val="25"/>
    </w:rPr>
  </w:style>
  <w:style w:type="character" w:customStyle="1" w:styleId="Heading9Char">
    <w:name w:val="Heading 9 Char"/>
    <w:basedOn w:val="DefaultParagraphFont"/>
    <w:link w:val="Heading9"/>
    <w:uiPriority w:val="9"/>
    <w:rsid w:val="00FA0439"/>
    <w:rPr>
      <w:rFonts w:ascii="Walbaum Display SemiBold"/>
      <w:color w:val="86328B"/>
      <w:sz w:val="24"/>
      <w:szCs w:val="24"/>
    </w:rPr>
  </w:style>
  <w:style w:type="paragraph" w:styleId="Title">
    <w:name w:val="Title"/>
    <w:basedOn w:val="Normal"/>
    <w:next w:val="Normal"/>
    <w:link w:val="TitleChar"/>
    <w:uiPriority w:val="10"/>
    <w:qFormat/>
    <w:rsid w:val="00FA0439"/>
    <w:pPr>
      <w:jc w:val="center"/>
    </w:pPr>
    <w:rPr>
      <w:rFonts w:ascii="Walbaum Display SemiBold"/>
      <w:color w:val="86328B"/>
      <w:sz w:val="72"/>
      <w:szCs w:val="72"/>
    </w:rPr>
  </w:style>
  <w:style w:type="character" w:customStyle="1" w:styleId="TitleChar">
    <w:name w:val="Title Char"/>
    <w:basedOn w:val="DefaultParagraphFont"/>
    <w:link w:val="Title"/>
    <w:uiPriority w:val="10"/>
    <w:rsid w:val="00FA0439"/>
    <w:rPr>
      <w:rFonts w:ascii="Walbaum Display SemiBold"/>
      <w:color w:val="86328B"/>
      <w:sz w:val="72"/>
      <w:szCs w:val="72"/>
    </w:rPr>
  </w:style>
  <w:style w:type="paragraph" w:styleId="Subtitle">
    <w:name w:val="Subtitle"/>
    <w:basedOn w:val="Normal"/>
    <w:next w:val="Normal"/>
    <w:link w:val="SubtitleChar"/>
    <w:uiPriority w:val="11"/>
    <w:qFormat/>
    <w:rsid w:val="00FA0439"/>
    <w:pPr>
      <w:spacing w:after="480"/>
      <w:jc w:val="center"/>
    </w:pPr>
    <w:rPr>
      <w:rFonts w:ascii="Walbaum Display SemiBold"/>
      <w:sz w:val="46"/>
      <w:szCs w:val="46"/>
    </w:rPr>
  </w:style>
  <w:style w:type="character" w:customStyle="1" w:styleId="SubtitleChar">
    <w:name w:val="Subtitle Char"/>
    <w:basedOn w:val="DefaultParagraphFont"/>
    <w:link w:val="Subtitle"/>
    <w:uiPriority w:val="11"/>
    <w:rsid w:val="00FA0439"/>
    <w:rPr>
      <w:rFonts w:ascii="Walbaum Display SemiBold"/>
      <w:sz w:val="46"/>
      <w:szCs w:val="46"/>
    </w:rPr>
  </w:style>
  <w:style w:type="paragraph" w:styleId="Quote">
    <w:name w:val="Quote"/>
    <w:basedOn w:val="Normal"/>
    <w:next w:val="Normal"/>
    <w:link w:val="QuoteChar"/>
    <w:uiPriority w:val="29"/>
    <w:qFormat/>
    <w:rsid w:val="00FA043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A0439"/>
    <w:rPr>
      <w:rFonts w:ascii="News Gothic MT"/>
      <w:i/>
      <w:iCs/>
      <w:color w:val="404040" w:themeColor="text1" w:themeTint="BF"/>
      <w:sz w:val="24"/>
      <w:szCs w:val="24"/>
    </w:rPr>
  </w:style>
  <w:style w:type="paragraph" w:styleId="IntenseQuote">
    <w:name w:val="Intense Quote"/>
    <w:basedOn w:val="Normal"/>
    <w:next w:val="Normal"/>
    <w:link w:val="IntenseQuoteChar"/>
    <w:uiPriority w:val="30"/>
    <w:qFormat/>
    <w:rsid w:val="00FA0439"/>
    <w:pPr>
      <w:spacing w:before="360" w:after="360"/>
      <w:ind w:left="864" w:right="864"/>
      <w:jc w:val="center"/>
    </w:pPr>
    <w:rPr>
      <w:i/>
      <w:iCs/>
      <w:color w:val="E32D91" w:themeColor="accent1"/>
    </w:rPr>
  </w:style>
  <w:style w:type="character" w:customStyle="1" w:styleId="IntenseQuoteChar">
    <w:name w:val="Intense Quote Char"/>
    <w:basedOn w:val="DefaultParagraphFont"/>
    <w:link w:val="IntenseQuote"/>
    <w:uiPriority w:val="30"/>
    <w:rsid w:val="00FA0439"/>
    <w:rPr>
      <w:rFonts w:ascii="News Gothic MT"/>
      <w:i/>
      <w:iCs/>
      <w:color w:val="E32D91" w:themeColor="accent1"/>
      <w:sz w:val="24"/>
      <w:szCs w:val="24"/>
    </w:rPr>
  </w:style>
  <w:style w:type="paragraph" w:styleId="TOC1">
    <w:name w:val="toc 1"/>
    <w:basedOn w:val="Normal"/>
    <w:next w:val="Normal"/>
    <w:uiPriority w:val="39"/>
    <w:unhideWhenUsed/>
    <w:rsid w:val="00FA0439"/>
    <w:pPr>
      <w:spacing w:after="100"/>
    </w:pPr>
  </w:style>
  <w:style w:type="paragraph" w:styleId="TOC2">
    <w:name w:val="toc 2"/>
    <w:basedOn w:val="Normal"/>
    <w:next w:val="Normal"/>
    <w:uiPriority w:val="39"/>
    <w:unhideWhenUsed/>
    <w:rsid w:val="00FA0439"/>
    <w:pPr>
      <w:spacing w:after="100"/>
      <w:ind w:left="220"/>
    </w:pPr>
  </w:style>
  <w:style w:type="paragraph" w:styleId="TOC3">
    <w:name w:val="toc 3"/>
    <w:basedOn w:val="Normal"/>
    <w:next w:val="Normal"/>
    <w:uiPriority w:val="39"/>
    <w:unhideWhenUsed/>
    <w:rsid w:val="00FA0439"/>
    <w:pPr>
      <w:spacing w:after="100"/>
      <w:ind w:left="440"/>
    </w:pPr>
  </w:style>
  <w:style w:type="paragraph" w:styleId="TOC4">
    <w:name w:val="toc 4"/>
    <w:basedOn w:val="Normal"/>
    <w:next w:val="Normal"/>
    <w:uiPriority w:val="39"/>
    <w:unhideWhenUsed/>
    <w:rsid w:val="00FA0439"/>
    <w:pPr>
      <w:spacing w:after="100"/>
      <w:ind w:left="660"/>
    </w:pPr>
  </w:style>
  <w:style w:type="paragraph" w:styleId="TOC5">
    <w:name w:val="toc 5"/>
    <w:basedOn w:val="Normal"/>
    <w:next w:val="Normal"/>
    <w:uiPriority w:val="39"/>
    <w:unhideWhenUsed/>
    <w:rsid w:val="00FA0439"/>
    <w:pPr>
      <w:spacing w:after="100"/>
      <w:ind w:left="880"/>
    </w:pPr>
  </w:style>
  <w:style w:type="paragraph" w:styleId="TOC6">
    <w:name w:val="toc 6"/>
    <w:basedOn w:val="Normal"/>
    <w:next w:val="Normal"/>
    <w:uiPriority w:val="39"/>
    <w:unhideWhenUsed/>
    <w:rsid w:val="00FA0439"/>
    <w:pPr>
      <w:spacing w:after="100"/>
      <w:ind w:left="1100"/>
    </w:pPr>
  </w:style>
  <w:style w:type="paragraph" w:styleId="TOC7">
    <w:name w:val="toc 7"/>
    <w:basedOn w:val="Normal"/>
    <w:next w:val="Normal"/>
    <w:uiPriority w:val="39"/>
    <w:unhideWhenUsed/>
    <w:rsid w:val="00FA0439"/>
    <w:pPr>
      <w:spacing w:after="100"/>
      <w:ind w:left="1320"/>
    </w:pPr>
  </w:style>
  <w:style w:type="paragraph" w:styleId="TOC8">
    <w:name w:val="toc 8"/>
    <w:basedOn w:val="Normal"/>
    <w:next w:val="Normal"/>
    <w:uiPriority w:val="39"/>
    <w:unhideWhenUsed/>
    <w:rsid w:val="00FA0439"/>
    <w:pPr>
      <w:spacing w:after="100"/>
      <w:ind w:left="1540"/>
    </w:pPr>
  </w:style>
  <w:style w:type="paragraph" w:styleId="TOC9">
    <w:name w:val="toc 9"/>
    <w:basedOn w:val="Normal"/>
    <w:next w:val="Normal"/>
    <w:uiPriority w:val="39"/>
    <w:unhideWhenUsed/>
    <w:rsid w:val="00FA0439"/>
    <w:pPr>
      <w:spacing w:after="100"/>
      <w:ind w:left="1760"/>
    </w:pPr>
  </w:style>
  <w:style w:type="paragraph" w:styleId="EndnoteText">
    <w:name w:val="endnote text"/>
    <w:basedOn w:val="Normal"/>
    <w:link w:val="EndnoteTextChar"/>
    <w:uiPriority w:val="99"/>
    <w:semiHidden/>
    <w:unhideWhenUsed/>
    <w:rsid w:val="00FA0439"/>
    <w:pPr>
      <w:spacing w:after="0"/>
    </w:pPr>
    <w:rPr>
      <w:sz w:val="20"/>
      <w:szCs w:val="20"/>
    </w:rPr>
  </w:style>
  <w:style w:type="character" w:customStyle="1" w:styleId="EndnoteTextChar">
    <w:name w:val="Endnote Text Char"/>
    <w:basedOn w:val="DefaultParagraphFont"/>
    <w:link w:val="EndnoteText"/>
    <w:uiPriority w:val="99"/>
    <w:semiHidden/>
    <w:rsid w:val="00FA0439"/>
    <w:rPr>
      <w:rFonts w:ascii="News Gothic MT"/>
      <w:sz w:val="20"/>
      <w:szCs w:val="20"/>
    </w:rPr>
  </w:style>
  <w:style w:type="paragraph" w:styleId="Footer">
    <w:name w:val="footer"/>
    <w:basedOn w:val="Normal"/>
    <w:link w:val="FooterChar"/>
    <w:uiPriority w:val="99"/>
    <w:unhideWhenUsed/>
    <w:rsid w:val="00FA0439"/>
    <w:pPr>
      <w:tabs>
        <w:tab w:val="center" w:pos="4680"/>
        <w:tab w:val="right" w:pos="9360"/>
      </w:tabs>
      <w:spacing w:after="0"/>
    </w:pPr>
  </w:style>
  <w:style w:type="character" w:customStyle="1" w:styleId="FooterChar">
    <w:name w:val="Footer Char"/>
    <w:basedOn w:val="DefaultParagraphFont"/>
    <w:link w:val="Footer"/>
    <w:uiPriority w:val="99"/>
    <w:rsid w:val="00FA0439"/>
    <w:rPr>
      <w:rFonts w:ascii="News Gothic MT"/>
      <w:sz w:val="24"/>
      <w:szCs w:val="24"/>
    </w:rPr>
  </w:style>
  <w:style w:type="paragraph" w:styleId="FootnoteText">
    <w:name w:val="footnote text"/>
    <w:basedOn w:val="Normal"/>
    <w:link w:val="FootnoteTextChar"/>
    <w:uiPriority w:val="99"/>
    <w:semiHidden/>
    <w:unhideWhenUsed/>
    <w:rsid w:val="00FA0439"/>
    <w:pPr>
      <w:spacing w:after="0"/>
    </w:pPr>
    <w:rPr>
      <w:sz w:val="20"/>
      <w:szCs w:val="20"/>
    </w:rPr>
  </w:style>
  <w:style w:type="character" w:customStyle="1" w:styleId="FootnoteTextChar">
    <w:name w:val="Footnote Text Char"/>
    <w:basedOn w:val="DefaultParagraphFont"/>
    <w:link w:val="FootnoteText"/>
    <w:uiPriority w:val="99"/>
    <w:semiHidden/>
    <w:rsid w:val="00FA0439"/>
    <w:rPr>
      <w:rFonts w:ascii="News Gothic MT"/>
      <w:sz w:val="20"/>
      <w:szCs w:val="20"/>
    </w:rPr>
  </w:style>
  <w:style w:type="paragraph" w:styleId="Header">
    <w:name w:val="header"/>
    <w:basedOn w:val="Normal"/>
    <w:link w:val="HeaderChar"/>
    <w:uiPriority w:val="99"/>
    <w:unhideWhenUsed/>
    <w:rsid w:val="00FA0439"/>
    <w:pPr>
      <w:tabs>
        <w:tab w:val="center" w:pos="4680"/>
        <w:tab w:val="right" w:pos="9360"/>
      </w:tabs>
      <w:spacing w:after="0"/>
    </w:pPr>
  </w:style>
  <w:style w:type="character" w:customStyle="1" w:styleId="HeaderChar">
    <w:name w:val="Header Char"/>
    <w:basedOn w:val="DefaultParagraphFont"/>
    <w:link w:val="Header"/>
    <w:uiPriority w:val="99"/>
    <w:rsid w:val="00FA0439"/>
    <w:rPr>
      <w:rFonts w:ascii="News Gothic MT"/>
      <w:sz w:val="24"/>
      <w:szCs w:val="24"/>
    </w:rPr>
  </w:style>
  <w:style w:type="paragraph" w:styleId="TOCHeading">
    <w:name w:val="TOC Heading"/>
    <w:basedOn w:val="Heading1"/>
    <w:next w:val="Normal"/>
    <w:uiPriority w:val="39"/>
    <w:unhideWhenUsed/>
    <w:qFormat/>
    <w:rsid w:val="00F71DEB"/>
    <w:pPr>
      <w:keepLines/>
      <w:spacing w:before="240" w:after="0"/>
      <w:jc w:val="left"/>
      <w:outlineLvl w:val="9"/>
    </w:pPr>
    <w:rPr>
      <w:rFonts w:asciiTheme="majorHAnsi" w:eastAsiaTheme="majorEastAsia" w:hAnsiTheme="majorHAnsi" w:cstheme="majorBidi"/>
      <w:color w:val="B3186D" w:themeColor="accent1" w:themeShade="BF"/>
      <w:sz w:val="32"/>
      <w:szCs w:val="32"/>
      <w:lang w:val="en-US"/>
    </w:rPr>
  </w:style>
  <w:style w:type="paragraph" w:styleId="NormalWeb">
    <w:name w:val="Normal (Web)"/>
    <w:basedOn w:val="Normal"/>
    <w:uiPriority w:val="99"/>
    <w:unhideWhenUsed/>
    <w:rsid w:val="00C06BDA"/>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197213"/>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99922">
      <w:bodyDiv w:val="1"/>
      <w:marLeft w:val="0"/>
      <w:marRight w:val="0"/>
      <w:marTop w:val="0"/>
      <w:marBottom w:val="0"/>
      <w:divBdr>
        <w:top w:val="none" w:sz="0" w:space="0" w:color="auto"/>
        <w:left w:val="none" w:sz="0" w:space="0" w:color="auto"/>
        <w:bottom w:val="none" w:sz="0" w:space="0" w:color="auto"/>
        <w:right w:val="none" w:sz="0" w:space="0" w:color="auto"/>
      </w:divBdr>
      <w:divsChild>
        <w:div w:id="831750126">
          <w:marLeft w:val="0"/>
          <w:marRight w:val="0"/>
          <w:marTop w:val="0"/>
          <w:marBottom w:val="0"/>
          <w:divBdr>
            <w:top w:val="none" w:sz="0" w:space="0" w:color="auto"/>
            <w:left w:val="none" w:sz="0" w:space="0" w:color="auto"/>
            <w:bottom w:val="none" w:sz="0" w:space="0" w:color="auto"/>
            <w:right w:val="none" w:sz="0" w:space="0" w:color="auto"/>
          </w:divBdr>
        </w:div>
      </w:divsChild>
    </w:div>
    <w:div w:id="667052730">
      <w:bodyDiv w:val="1"/>
      <w:marLeft w:val="0"/>
      <w:marRight w:val="0"/>
      <w:marTop w:val="0"/>
      <w:marBottom w:val="0"/>
      <w:divBdr>
        <w:top w:val="none" w:sz="0" w:space="0" w:color="auto"/>
        <w:left w:val="none" w:sz="0" w:space="0" w:color="auto"/>
        <w:bottom w:val="none" w:sz="0" w:space="0" w:color="auto"/>
        <w:right w:val="none" w:sz="0" w:space="0" w:color="auto"/>
      </w:divBdr>
      <w:divsChild>
        <w:div w:id="183903175">
          <w:marLeft w:val="360"/>
          <w:marRight w:val="0"/>
          <w:marTop w:val="200"/>
          <w:marBottom w:val="240"/>
          <w:divBdr>
            <w:top w:val="none" w:sz="0" w:space="0" w:color="auto"/>
            <w:left w:val="none" w:sz="0" w:space="0" w:color="auto"/>
            <w:bottom w:val="none" w:sz="0" w:space="0" w:color="auto"/>
            <w:right w:val="none" w:sz="0" w:space="0" w:color="auto"/>
          </w:divBdr>
        </w:div>
        <w:div w:id="746344149">
          <w:marLeft w:val="360"/>
          <w:marRight w:val="0"/>
          <w:marTop w:val="200"/>
          <w:marBottom w:val="240"/>
          <w:divBdr>
            <w:top w:val="none" w:sz="0" w:space="0" w:color="auto"/>
            <w:left w:val="none" w:sz="0" w:space="0" w:color="auto"/>
            <w:bottom w:val="none" w:sz="0" w:space="0" w:color="auto"/>
            <w:right w:val="none" w:sz="0" w:space="0" w:color="auto"/>
          </w:divBdr>
        </w:div>
      </w:divsChild>
    </w:div>
    <w:div w:id="994845750">
      <w:bodyDiv w:val="1"/>
      <w:marLeft w:val="0"/>
      <w:marRight w:val="0"/>
      <w:marTop w:val="0"/>
      <w:marBottom w:val="0"/>
      <w:divBdr>
        <w:top w:val="none" w:sz="0" w:space="0" w:color="auto"/>
        <w:left w:val="none" w:sz="0" w:space="0" w:color="auto"/>
        <w:bottom w:val="none" w:sz="0" w:space="0" w:color="auto"/>
        <w:right w:val="none" w:sz="0" w:space="0" w:color="auto"/>
      </w:divBdr>
      <w:divsChild>
        <w:div w:id="1667512165">
          <w:marLeft w:val="0"/>
          <w:marRight w:val="0"/>
          <w:marTop w:val="0"/>
          <w:marBottom w:val="0"/>
          <w:divBdr>
            <w:top w:val="none" w:sz="0" w:space="0" w:color="auto"/>
            <w:left w:val="none" w:sz="0" w:space="0" w:color="auto"/>
            <w:bottom w:val="none" w:sz="0" w:space="0" w:color="auto"/>
            <w:right w:val="none" w:sz="0" w:space="0" w:color="auto"/>
          </w:divBdr>
        </w:div>
      </w:divsChild>
    </w:div>
    <w:div w:id="1194226187">
      <w:bodyDiv w:val="1"/>
      <w:marLeft w:val="0"/>
      <w:marRight w:val="0"/>
      <w:marTop w:val="0"/>
      <w:marBottom w:val="0"/>
      <w:divBdr>
        <w:top w:val="none" w:sz="0" w:space="0" w:color="auto"/>
        <w:left w:val="none" w:sz="0" w:space="0" w:color="auto"/>
        <w:bottom w:val="none" w:sz="0" w:space="0" w:color="auto"/>
        <w:right w:val="none" w:sz="0" w:space="0" w:color="auto"/>
      </w:divBdr>
      <w:divsChild>
        <w:div w:id="510222735">
          <w:marLeft w:val="360"/>
          <w:marRight w:val="0"/>
          <w:marTop w:val="200"/>
          <w:marBottom w:val="240"/>
          <w:divBdr>
            <w:top w:val="none" w:sz="0" w:space="0" w:color="auto"/>
            <w:left w:val="none" w:sz="0" w:space="0" w:color="auto"/>
            <w:bottom w:val="none" w:sz="0" w:space="0" w:color="auto"/>
            <w:right w:val="none" w:sz="0" w:space="0" w:color="auto"/>
          </w:divBdr>
        </w:div>
        <w:div w:id="994724964">
          <w:marLeft w:val="360"/>
          <w:marRight w:val="0"/>
          <w:marTop w:val="200"/>
          <w:marBottom w:val="240"/>
          <w:divBdr>
            <w:top w:val="none" w:sz="0" w:space="0" w:color="auto"/>
            <w:left w:val="none" w:sz="0" w:space="0" w:color="auto"/>
            <w:bottom w:val="none" w:sz="0" w:space="0" w:color="auto"/>
            <w:right w:val="none" w:sz="0" w:space="0" w:color="auto"/>
          </w:divBdr>
        </w:div>
        <w:div w:id="1512603299">
          <w:marLeft w:val="360"/>
          <w:marRight w:val="0"/>
          <w:marTop w:val="200"/>
          <w:marBottom w:val="240"/>
          <w:divBdr>
            <w:top w:val="none" w:sz="0" w:space="0" w:color="auto"/>
            <w:left w:val="none" w:sz="0" w:space="0" w:color="auto"/>
            <w:bottom w:val="none" w:sz="0" w:space="0" w:color="auto"/>
            <w:right w:val="none" w:sz="0" w:space="0" w:color="auto"/>
          </w:divBdr>
        </w:div>
        <w:div w:id="1909220271">
          <w:marLeft w:val="360"/>
          <w:marRight w:val="0"/>
          <w:marTop w:val="200"/>
          <w:marBottom w:val="240"/>
          <w:divBdr>
            <w:top w:val="none" w:sz="0" w:space="0" w:color="auto"/>
            <w:left w:val="none" w:sz="0" w:space="0" w:color="auto"/>
            <w:bottom w:val="none" w:sz="0" w:space="0" w:color="auto"/>
            <w:right w:val="none" w:sz="0" w:space="0" w:color="auto"/>
          </w:divBdr>
        </w:div>
        <w:div w:id="1955864281">
          <w:marLeft w:val="360"/>
          <w:marRight w:val="0"/>
          <w:marTop w:val="200"/>
          <w:marBottom w:val="240"/>
          <w:divBdr>
            <w:top w:val="none" w:sz="0" w:space="0" w:color="auto"/>
            <w:left w:val="none" w:sz="0" w:space="0" w:color="auto"/>
            <w:bottom w:val="none" w:sz="0" w:space="0" w:color="auto"/>
            <w:right w:val="none" w:sz="0" w:space="0" w:color="auto"/>
          </w:divBdr>
        </w:div>
      </w:divsChild>
    </w:div>
    <w:div w:id="1390880795">
      <w:bodyDiv w:val="1"/>
      <w:marLeft w:val="0"/>
      <w:marRight w:val="0"/>
      <w:marTop w:val="0"/>
      <w:marBottom w:val="0"/>
      <w:divBdr>
        <w:top w:val="none" w:sz="0" w:space="0" w:color="auto"/>
        <w:left w:val="none" w:sz="0" w:space="0" w:color="auto"/>
        <w:bottom w:val="none" w:sz="0" w:space="0" w:color="auto"/>
        <w:right w:val="none" w:sz="0" w:space="0" w:color="auto"/>
      </w:divBdr>
      <w:divsChild>
        <w:div w:id="571938354">
          <w:marLeft w:val="360"/>
          <w:marRight w:val="0"/>
          <w:marTop w:val="200"/>
          <w:marBottom w:val="240"/>
          <w:divBdr>
            <w:top w:val="none" w:sz="0" w:space="0" w:color="auto"/>
            <w:left w:val="none" w:sz="0" w:space="0" w:color="auto"/>
            <w:bottom w:val="none" w:sz="0" w:space="0" w:color="auto"/>
            <w:right w:val="none" w:sz="0" w:space="0" w:color="auto"/>
          </w:divBdr>
        </w:div>
        <w:div w:id="1044451625">
          <w:marLeft w:val="360"/>
          <w:marRight w:val="0"/>
          <w:marTop w:val="200"/>
          <w:marBottom w:val="240"/>
          <w:divBdr>
            <w:top w:val="none" w:sz="0" w:space="0" w:color="auto"/>
            <w:left w:val="none" w:sz="0" w:space="0" w:color="auto"/>
            <w:bottom w:val="none" w:sz="0" w:space="0" w:color="auto"/>
            <w:right w:val="none" w:sz="0" w:space="0" w:color="auto"/>
          </w:divBdr>
        </w:div>
        <w:div w:id="1179544972">
          <w:marLeft w:val="360"/>
          <w:marRight w:val="0"/>
          <w:marTop w:val="200"/>
          <w:marBottom w:val="240"/>
          <w:divBdr>
            <w:top w:val="none" w:sz="0" w:space="0" w:color="auto"/>
            <w:left w:val="none" w:sz="0" w:space="0" w:color="auto"/>
            <w:bottom w:val="none" w:sz="0" w:space="0" w:color="auto"/>
            <w:right w:val="none" w:sz="0" w:space="0" w:color="auto"/>
          </w:divBdr>
        </w:div>
        <w:div w:id="2040692011">
          <w:marLeft w:val="360"/>
          <w:marRight w:val="0"/>
          <w:marTop w:val="200"/>
          <w:marBottom w:val="240"/>
          <w:divBdr>
            <w:top w:val="none" w:sz="0" w:space="0" w:color="auto"/>
            <w:left w:val="none" w:sz="0" w:space="0" w:color="auto"/>
            <w:bottom w:val="none" w:sz="0" w:space="0" w:color="auto"/>
            <w:right w:val="none" w:sz="0" w:space="0" w:color="auto"/>
          </w:divBdr>
        </w:div>
      </w:divsChild>
    </w:div>
    <w:div w:id="2093887112">
      <w:bodyDiv w:val="1"/>
      <w:marLeft w:val="0"/>
      <w:marRight w:val="0"/>
      <w:marTop w:val="0"/>
      <w:marBottom w:val="0"/>
      <w:divBdr>
        <w:top w:val="none" w:sz="0" w:space="0" w:color="auto"/>
        <w:left w:val="none" w:sz="0" w:space="0" w:color="auto"/>
        <w:bottom w:val="none" w:sz="0" w:space="0" w:color="auto"/>
        <w:right w:val="none" w:sz="0" w:space="0" w:color="auto"/>
      </w:divBdr>
      <w:divsChild>
        <w:div w:id="1247376866">
          <w:marLeft w:val="360"/>
          <w:marRight w:val="0"/>
          <w:marTop w:val="200"/>
          <w:marBottom w:val="240"/>
          <w:divBdr>
            <w:top w:val="none" w:sz="0" w:space="0" w:color="auto"/>
            <w:left w:val="none" w:sz="0" w:space="0" w:color="auto"/>
            <w:bottom w:val="none" w:sz="0" w:space="0" w:color="auto"/>
            <w:right w:val="none" w:sz="0" w:space="0" w:color="auto"/>
          </w:divBdr>
        </w:div>
        <w:div w:id="1562253764">
          <w:marLeft w:val="360"/>
          <w:marRight w:val="0"/>
          <w:marTop w:val="200"/>
          <w:marBottom w:val="240"/>
          <w:divBdr>
            <w:top w:val="none" w:sz="0" w:space="0" w:color="auto"/>
            <w:left w:val="none" w:sz="0" w:space="0" w:color="auto"/>
            <w:bottom w:val="none" w:sz="0" w:space="0" w:color="auto"/>
            <w:right w:val="none" w:sz="0" w:space="0" w:color="auto"/>
          </w:divBdr>
        </w:div>
        <w:div w:id="1579049643">
          <w:marLeft w:val="360"/>
          <w:marRight w:val="0"/>
          <w:marTop w:val="200"/>
          <w:marBottom w:val="240"/>
          <w:divBdr>
            <w:top w:val="none" w:sz="0" w:space="0" w:color="auto"/>
            <w:left w:val="none" w:sz="0" w:space="0" w:color="auto"/>
            <w:bottom w:val="none" w:sz="0" w:space="0" w:color="auto"/>
            <w:right w:val="none" w:sz="0" w:space="0" w:color="auto"/>
          </w:divBdr>
        </w:div>
        <w:div w:id="1801455960">
          <w:marLeft w:val="360"/>
          <w:marRight w:val="0"/>
          <w:marTop w:val="200"/>
          <w:marBottom w:val="240"/>
          <w:divBdr>
            <w:top w:val="none" w:sz="0" w:space="0" w:color="auto"/>
            <w:left w:val="none" w:sz="0" w:space="0" w:color="auto"/>
            <w:bottom w:val="none" w:sz="0" w:space="0" w:color="auto"/>
            <w:right w:val="none" w:sz="0" w:space="0" w:color="auto"/>
          </w:divBdr>
        </w:div>
      </w:divsChild>
    </w:div>
    <w:div w:id="2130124922">
      <w:bodyDiv w:val="1"/>
      <w:marLeft w:val="0"/>
      <w:marRight w:val="0"/>
      <w:marTop w:val="0"/>
      <w:marBottom w:val="0"/>
      <w:divBdr>
        <w:top w:val="none" w:sz="0" w:space="0" w:color="auto"/>
        <w:left w:val="none" w:sz="0" w:space="0" w:color="auto"/>
        <w:bottom w:val="none" w:sz="0" w:space="0" w:color="auto"/>
        <w:right w:val="none" w:sz="0" w:space="0" w:color="auto"/>
      </w:divBdr>
      <w:divsChild>
        <w:div w:id="832181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cyp-media.org/2013/07/01/parental-mental-health-and-families-by-scie/" TargetMode="External"/><Relationship Id="rId26" Type="http://schemas.openxmlformats.org/officeDocument/2006/relationships/diagramColors" Target="diagrams/colors1.xml"/><Relationship Id="rId39" Type="http://schemas.openxmlformats.org/officeDocument/2006/relationships/hyperlink" Target="https://creativecommons.org/licenses/by/3.0/" TargetMode="External"/><Relationship Id="rId21" Type="http://schemas.openxmlformats.org/officeDocument/2006/relationships/hyperlink" Target="https://cyp-media.org/2013/07/01/parental-mental-health-and-families-by-scie/" TargetMode="External"/><Relationship Id="rId34" Type="http://schemas.openxmlformats.org/officeDocument/2006/relationships/hyperlink" Target="https://blogs.ed.ac.uk/ijcc/2020/06/i-dont-want-other-children-to-go-through-what-i-went-through/" TargetMode="External"/><Relationship Id="rId42" Type="http://schemas.openxmlformats.org/officeDocument/2006/relationships/hyperlink" Target="https://www.nurseryworld.co.uk/features/article/policy-guide-children-act-1989-amended-2004" TargetMode="External"/><Relationship Id="rId47"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jpg"/><Relationship Id="rId29" Type="http://schemas.openxmlformats.org/officeDocument/2006/relationships/diagramLayout" Target="diagrams/layout2.xml"/><Relationship Id="rId11" Type="http://schemas.openxmlformats.org/officeDocument/2006/relationships/endnotes" Target="endnotes.xml"/><Relationship Id="rId24" Type="http://schemas.openxmlformats.org/officeDocument/2006/relationships/diagramLayout" Target="diagrams/layout1.xml"/><Relationship Id="rId32" Type="http://schemas.microsoft.com/office/2007/relationships/diagramDrawing" Target="diagrams/drawing2.xml"/><Relationship Id="rId37" Type="http://schemas.openxmlformats.org/officeDocument/2006/relationships/image" Target="media/image7.png"/><Relationship Id="rId40" Type="http://schemas.openxmlformats.org/officeDocument/2006/relationships/hyperlink" Target="https://creativecommons.org/licenses/by-nc-sa/3.0/" TargetMode="External"/><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opencuny.org/healthdsc/the-gc-wellness-festivals-just-a-week-away-mon-april-15th/" TargetMode="Externa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hyperlink" Target="https://creativecommons.org/licenses/by/3.0/" TargetMode="External"/><Relationship Id="rId49" Type="http://schemas.microsoft.com/office/2020/10/relationships/intelligence" Target="intelligence2.xml"/><Relationship Id="rId10" Type="http://schemas.openxmlformats.org/officeDocument/2006/relationships/footnotes" Target="footnotes.xml"/><Relationship Id="rId19" Type="http://schemas.openxmlformats.org/officeDocument/2006/relationships/hyperlink" Target="https://creativecommons.org/licenses/by/3.0/" TargetMode="External"/><Relationship Id="rId31" Type="http://schemas.openxmlformats.org/officeDocument/2006/relationships/diagramColors" Target="diagrams/colors2.xml"/><Relationship Id="rId44" Type="http://schemas.openxmlformats.org/officeDocument/2006/relationships/hyperlink" Target="Https://Www.Researchgate.Net/Publication/320064189_Impact_Of_Family_On_Children.access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hyperlink" Target="https://creativecommons.org/licenses/by/3.0/" TargetMode="Externa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hyperlink" Target="https://blogs.ed.ac.uk/ijcc/2020/06/i-dont-want-other-children-to-go-through-what-i-went-through/" TargetMode="External"/><Relationship Id="rId43" Type="http://schemas.openxmlformats.org/officeDocument/2006/relationships/hyperlink" Target="Https://Www.Safeguardingchildren.Co.Uk/.accessedon"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cyp-media.org/2013/07/01/parental-mental-health-and-families-by-scie/" TargetMode="External"/><Relationship Id="rId25" Type="http://schemas.openxmlformats.org/officeDocument/2006/relationships/diagramQuickStyle" Target="diagrams/quickStyle1.xml"/><Relationship Id="rId33" Type="http://schemas.openxmlformats.org/officeDocument/2006/relationships/image" Target="media/image6.png"/><Relationship Id="rId38" Type="http://schemas.openxmlformats.org/officeDocument/2006/relationships/hyperlink" Target="https://blogs.ed.ac.uk/ijcc/2020/06/i-dont-want-other-children-to-go-through-what-i-went-through/" TargetMode="External"/><Relationship Id="rId46" Type="http://schemas.openxmlformats.org/officeDocument/2006/relationships/fontTable" Target="fontTable.xml"/><Relationship Id="rId20" Type="http://schemas.openxmlformats.org/officeDocument/2006/relationships/image" Target="media/image5.jpeg"/><Relationship Id="rId41" Type="http://schemas.openxmlformats.org/officeDocument/2006/relationships/hyperlink" Target="Https://Www.Equalityhumanrights.Com/En/Human-Rights/Human-Rights-Act.accessed" TargetMode="External"/><Relationship Id="rId1" Type="http://schemas.openxmlformats.org/officeDocument/2006/relationships/customXml" Target="../customXml/item1.xml"/><Relationship Id="rId6"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90CC0B-0B43-4921-B3AA-7C7E9A4392BB}"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GB"/>
        </a:p>
      </dgm:t>
    </dgm:pt>
    <dgm:pt modelId="{993FF366-0F80-4D28-BA4E-368B23BA5686}">
      <dgm:prSet phldrT="[Text]"/>
      <dgm:spPr/>
      <dgm:t>
        <a:bodyPr/>
        <a:lstStyle/>
        <a:p>
          <a:r>
            <a:rPr lang="en-GB"/>
            <a:t>family wellbeing</a:t>
          </a:r>
        </a:p>
      </dgm:t>
    </dgm:pt>
    <dgm:pt modelId="{05CE3F93-04E4-4F8E-A36B-767CF6293036}" type="parTrans" cxnId="{1311A120-DE6D-4B05-B610-73D67F9760E4}">
      <dgm:prSet/>
      <dgm:spPr/>
      <dgm:t>
        <a:bodyPr/>
        <a:lstStyle/>
        <a:p>
          <a:endParaRPr lang="en-GB"/>
        </a:p>
      </dgm:t>
    </dgm:pt>
    <dgm:pt modelId="{734FEBC8-96E4-4938-9086-D7AF10C96EDC}" type="sibTrans" cxnId="{1311A120-DE6D-4B05-B610-73D67F9760E4}">
      <dgm:prSet/>
      <dgm:spPr/>
      <dgm:t>
        <a:bodyPr/>
        <a:lstStyle/>
        <a:p>
          <a:endParaRPr lang="en-GB"/>
        </a:p>
      </dgm:t>
    </dgm:pt>
    <dgm:pt modelId="{DA4D5222-0103-4E79-9465-F70F3ABD3B97}">
      <dgm:prSet phldrT="[Text]" custT="1"/>
      <dgm:spPr/>
      <dgm:t>
        <a:bodyPr/>
        <a:lstStyle/>
        <a:p>
          <a:r>
            <a:rPr lang="en-GB" sz="1400">
              <a:latin typeface="Arial" panose="020B0604020202020204" pitchFamily="34" charset="0"/>
              <a:cs typeface="Arial" panose="020B0604020202020204" pitchFamily="34" charset="0"/>
            </a:rPr>
            <a:t>family relationship</a:t>
          </a:r>
        </a:p>
      </dgm:t>
    </dgm:pt>
    <dgm:pt modelId="{DFB1AC8E-5837-45BC-B59B-8FB21A05D3D7}" type="parTrans" cxnId="{9D4DABF9-E1F1-49DB-BD06-715819F5DD8C}">
      <dgm:prSet/>
      <dgm:spPr/>
      <dgm:t>
        <a:bodyPr/>
        <a:lstStyle/>
        <a:p>
          <a:endParaRPr lang="en-GB"/>
        </a:p>
      </dgm:t>
    </dgm:pt>
    <dgm:pt modelId="{86364965-151F-4604-AB36-9B006C79876D}" type="sibTrans" cxnId="{9D4DABF9-E1F1-49DB-BD06-715819F5DD8C}">
      <dgm:prSet/>
      <dgm:spPr/>
      <dgm:t>
        <a:bodyPr/>
        <a:lstStyle/>
        <a:p>
          <a:endParaRPr lang="en-GB"/>
        </a:p>
      </dgm:t>
    </dgm:pt>
    <dgm:pt modelId="{B5FB97D5-F271-4618-AB8C-FE57812BBC27}">
      <dgm:prSet phldrT="[Text]" custT="1"/>
      <dgm:spPr/>
      <dgm:t>
        <a:bodyPr/>
        <a:lstStyle/>
        <a:p>
          <a:r>
            <a:rPr lang="en-GB" sz="1400">
              <a:latin typeface="Arial" panose="020B0604020202020204" pitchFamily="34" charset="0"/>
              <a:cs typeface="Arial" panose="020B0604020202020204" pitchFamily="34" charset="0"/>
            </a:rPr>
            <a:t>health and safety</a:t>
          </a:r>
        </a:p>
      </dgm:t>
    </dgm:pt>
    <dgm:pt modelId="{AAB830D5-1A62-4B7F-A80A-A07E99C830BA}" type="parTrans" cxnId="{85A38BAB-5397-454C-BBF0-7EDB42853892}">
      <dgm:prSet/>
      <dgm:spPr/>
      <dgm:t>
        <a:bodyPr/>
        <a:lstStyle/>
        <a:p>
          <a:endParaRPr lang="en-GB"/>
        </a:p>
      </dgm:t>
    </dgm:pt>
    <dgm:pt modelId="{189A3C24-CA90-4829-BD85-CCFF146FA0DF}" type="sibTrans" cxnId="{85A38BAB-5397-454C-BBF0-7EDB42853892}">
      <dgm:prSet/>
      <dgm:spPr/>
      <dgm:t>
        <a:bodyPr/>
        <a:lstStyle/>
        <a:p>
          <a:endParaRPr lang="en-GB"/>
        </a:p>
      </dgm:t>
    </dgm:pt>
    <dgm:pt modelId="{EB7ED1F3-9724-457D-905F-91DA552B7BCD}">
      <dgm:prSet phldrT="[Text]"/>
      <dgm:spPr/>
      <dgm:t>
        <a:bodyPr/>
        <a:lstStyle/>
        <a:p>
          <a:r>
            <a:rPr lang="en-GB"/>
            <a:t>Social Inclusion</a:t>
          </a:r>
        </a:p>
      </dgm:t>
    </dgm:pt>
    <dgm:pt modelId="{ED9A87E8-9510-4603-8670-3C1DC93AE29C}" type="parTrans" cxnId="{31CE7515-7A5D-480E-95C4-6796DDEE8EA5}">
      <dgm:prSet/>
      <dgm:spPr/>
      <dgm:t>
        <a:bodyPr/>
        <a:lstStyle/>
        <a:p>
          <a:endParaRPr lang="en-GB"/>
        </a:p>
      </dgm:t>
    </dgm:pt>
    <dgm:pt modelId="{ABA83D5C-D70C-4BF3-92D4-8781FD02B17B}" type="sibTrans" cxnId="{31CE7515-7A5D-480E-95C4-6796DDEE8EA5}">
      <dgm:prSet/>
      <dgm:spPr/>
      <dgm:t>
        <a:bodyPr/>
        <a:lstStyle/>
        <a:p>
          <a:endParaRPr lang="en-GB"/>
        </a:p>
      </dgm:t>
    </dgm:pt>
    <dgm:pt modelId="{8681073A-6987-4757-B5FC-6A654E1542DF}">
      <dgm:prSet phldrT="[Text]" custT="1"/>
      <dgm:spPr/>
      <dgm:t>
        <a:bodyPr/>
        <a:lstStyle/>
        <a:p>
          <a:r>
            <a:rPr lang="en-GB" sz="1400"/>
            <a:t>Religion/Spirituality</a:t>
          </a:r>
        </a:p>
      </dgm:t>
    </dgm:pt>
    <dgm:pt modelId="{C5E5F2A9-3B29-4477-931B-C111D5CC28FB}" type="parTrans" cxnId="{486A3EDF-7CD7-497F-A227-0E2FAED59C12}">
      <dgm:prSet/>
      <dgm:spPr/>
      <dgm:t>
        <a:bodyPr/>
        <a:lstStyle/>
        <a:p>
          <a:endParaRPr lang="en-GB"/>
        </a:p>
      </dgm:t>
    </dgm:pt>
    <dgm:pt modelId="{B037C375-5E20-4B07-80B7-D61144748F0C}" type="sibTrans" cxnId="{486A3EDF-7CD7-497F-A227-0E2FAED59C12}">
      <dgm:prSet/>
      <dgm:spPr/>
      <dgm:t>
        <a:bodyPr/>
        <a:lstStyle/>
        <a:p>
          <a:endParaRPr lang="en-GB"/>
        </a:p>
      </dgm:t>
    </dgm:pt>
    <dgm:pt modelId="{FA45F0E4-5D75-471D-91CB-85BB9577B7DF}" type="pres">
      <dgm:prSet presAssocID="{A990CC0B-0B43-4921-B3AA-7C7E9A4392BB}" presName="Name0" presStyleCnt="0">
        <dgm:presLayoutVars>
          <dgm:chMax val="1"/>
          <dgm:dir/>
          <dgm:animLvl val="ctr"/>
          <dgm:resizeHandles val="exact"/>
        </dgm:presLayoutVars>
      </dgm:prSet>
      <dgm:spPr/>
    </dgm:pt>
    <dgm:pt modelId="{E46CA161-72CC-4D45-BCDF-83991EE3D98D}" type="pres">
      <dgm:prSet presAssocID="{993FF366-0F80-4D28-BA4E-368B23BA5686}" presName="centerShape" presStyleLbl="node0" presStyleIdx="0" presStyleCnt="1"/>
      <dgm:spPr/>
    </dgm:pt>
    <dgm:pt modelId="{B0E5A284-6ED0-4260-886E-FBF5F89EC8C5}" type="pres">
      <dgm:prSet presAssocID="{DA4D5222-0103-4E79-9465-F70F3ABD3B97}" presName="node" presStyleLbl="node1" presStyleIdx="0" presStyleCnt="4" custScaleX="178275">
        <dgm:presLayoutVars>
          <dgm:bulletEnabled val="1"/>
        </dgm:presLayoutVars>
      </dgm:prSet>
      <dgm:spPr/>
    </dgm:pt>
    <dgm:pt modelId="{2FC4D14B-2546-4260-ADF3-F0928FA5AE4A}" type="pres">
      <dgm:prSet presAssocID="{DA4D5222-0103-4E79-9465-F70F3ABD3B97}" presName="dummy" presStyleCnt="0"/>
      <dgm:spPr/>
    </dgm:pt>
    <dgm:pt modelId="{92375A7D-86F9-403E-B55D-DB62E9FB3764}" type="pres">
      <dgm:prSet presAssocID="{86364965-151F-4604-AB36-9B006C79876D}" presName="sibTrans" presStyleLbl="sibTrans2D1" presStyleIdx="0" presStyleCnt="4"/>
      <dgm:spPr/>
    </dgm:pt>
    <dgm:pt modelId="{CF642F1B-F2ED-4E10-ACEC-678AA6F11FF3}" type="pres">
      <dgm:prSet presAssocID="{B5FB97D5-F271-4618-AB8C-FE57812BBC27}" presName="node" presStyleLbl="node1" presStyleIdx="1" presStyleCnt="4" custScaleX="163951">
        <dgm:presLayoutVars>
          <dgm:bulletEnabled val="1"/>
        </dgm:presLayoutVars>
      </dgm:prSet>
      <dgm:spPr/>
    </dgm:pt>
    <dgm:pt modelId="{A9964469-6648-490D-BD70-B2A069313DAC}" type="pres">
      <dgm:prSet presAssocID="{B5FB97D5-F271-4618-AB8C-FE57812BBC27}" presName="dummy" presStyleCnt="0"/>
      <dgm:spPr/>
    </dgm:pt>
    <dgm:pt modelId="{924EE850-6F33-4066-BFFC-A0A647691789}" type="pres">
      <dgm:prSet presAssocID="{189A3C24-CA90-4829-BD85-CCFF146FA0DF}" presName="sibTrans" presStyleLbl="sibTrans2D1" presStyleIdx="1" presStyleCnt="4"/>
      <dgm:spPr/>
    </dgm:pt>
    <dgm:pt modelId="{30EFD8EE-68DF-48D3-A5B9-CA4158E5A399}" type="pres">
      <dgm:prSet presAssocID="{EB7ED1F3-9724-457D-905F-91DA552B7BCD}" presName="node" presStyleLbl="node1" presStyleIdx="2" presStyleCnt="4" custScaleX="189822">
        <dgm:presLayoutVars>
          <dgm:bulletEnabled val="1"/>
        </dgm:presLayoutVars>
      </dgm:prSet>
      <dgm:spPr/>
    </dgm:pt>
    <dgm:pt modelId="{26A3A178-B822-478A-B864-B52CC77E1F5C}" type="pres">
      <dgm:prSet presAssocID="{EB7ED1F3-9724-457D-905F-91DA552B7BCD}" presName="dummy" presStyleCnt="0"/>
      <dgm:spPr/>
    </dgm:pt>
    <dgm:pt modelId="{867ACF7B-F918-4DC6-8FB3-2E23C400E557}" type="pres">
      <dgm:prSet presAssocID="{ABA83D5C-D70C-4BF3-92D4-8781FD02B17B}" presName="sibTrans" presStyleLbl="sibTrans2D1" presStyleIdx="2" presStyleCnt="4"/>
      <dgm:spPr/>
    </dgm:pt>
    <dgm:pt modelId="{153C946B-9337-48FA-B002-69A25C75584A}" type="pres">
      <dgm:prSet presAssocID="{8681073A-6987-4757-B5FC-6A654E1542DF}" presName="node" presStyleLbl="node1" presStyleIdx="3" presStyleCnt="4" custScaleX="158989" custScaleY="127679">
        <dgm:presLayoutVars>
          <dgm:bulletEnabled val="1"/>
        </dgm:presLayoutVars>
      </dgm:prSet>
      <dgm:spPr/>
    </dgm:pt>
    <dgm:pt modelId="{0AA08D98-623D-4B36-B633-9A9B69DE5CB6}" type="pres">
      <dgm:prSet presAssocID="{8681073A-6987-4757-B5FC-6A654E1542DF}" presName="dummy" presStyleCnt="0"/>
      <dgm:spPr/>
    </dgm:pt>
    <dgm:pt modelId="{96CD00F6-6E36-400D-A8B4-1F3842385D69}" type="pres">
      <dgm:prSet presAssocID="{B037C375-5E20-4B07-80B7-D61144748F0C}" presName="sibTrans" presStyleLbl="sibTrans2D1" presStyleIdx="3" presStyleCnt="4"/>
      <dgm:spPr/>
    </dgm:pt>
  </dgm:ptLst>
  <dgm:cxnLst>
    <dgm:cxn modelId="{D32A780B-9754-47B1-9F94-5A0EAC034D19}" type="presOf" srcId="{DA4D5222-0103-4E79-9465-F70F3ABD3B97}" destId="{B0E5A284-6ED0-4260-886E-FBF5F89EC8C5}" srcOrd="0" destOrd="0" presId="urn:microsoft.com/office/officeart/2005/8/layout/radial6"/>
    <dgm:cxn modelId="{4C6B2E12-B964-49AA-A9D1-4DB695881960}" type="presOf" srcId="{993FF366-0F80-4D28-BA4E-368B23BA5686}" destId="{E46CA161-72CC-4D45-BCDF-83991EE3D98D}" srcOrd="0" destOrd="0" presId="urn:microsoft.com/office/officeart/2005/8/layout/radial6"/>
    <dgm:cxn modelId="{31CE7515-7A5D-480E-95C4-6796DDEE8EA5}" srcId="{993FF366-0F80-4D28-BA4E-368B23BA5686}" destId="{EB7ED1F3-9724-457D-905F-91DA552B7BCD}" srcOrd="2" destOrd="0" parTransId="{ED9A87E8-9510-4603-8670-3C1DC93AE29C}" sibTransId="{ABA83D5C-D70C-4BF3-92D4-8781FD02B17B}"/>
    <dgm:cxn modelId="{76F06817-F2D5-406E-9857-D9C4321FF5A2}" type="presOf" srcId="{B5FB97D5-F271-4618-AB8C-FE57812BBC27}" destId="{CF642F1B-F2ED-4E10-ACEC-678AA6F11FF3}" srcOrd="0" destOrd="0" presId="urn:microsoft.com/office/officeart/2005/8/layout/radial6"/>
    <dgm:cxn modelId="{1311A120-DE6D-4B05-B610-73D67F9760E4}" srcId="{A990CC0B-0B43-4921-B3AA-7C7E9A4392BB}" destId="{993FF366-0F80-4D28-BA4E-368B23BA5686}" srcOrd="0" destOrd="0" parTransId="{05CE3F93-04E4-4F8E-A36B-767CF6293036}" sibTransId="{734FEBC8-96E4-4938-9086-D7AF10C96EDC}"/>
    <dgm:cxn modelId="{D061B635-D5A1-4C30-9C22-A698DD8AB165}" type="presOf" srcId="{ABA83D5C-D70C-4BF3-92D4-8781FD02B17B}" destId="{867ACF7B-F918-4DC6-8FB3-2E23C400E557}" srcOrd="0" destOrd="0" presId="urn:microsoft.com/office/officeart/2005/8/layout/radial6"/>
    <dgm:cxn modelId="{C8EBC65B-D762-4DB3-812A-AFC5D5791A9A}" type="presOf" srcId="{A990CC0B-0B43-4921-B3AA-7C7E9A4392BB}" destId="{FA45F0E4-5D75-471D-91CB-85BB9577B7DF}" srcOrd="0" destOrd="0" presId="urn:microsoft.com/office/officeart/2005/8/layout/radial6"/>
    <dgm:cxn modelId="{D8DBAC78-9866-4896-823D-3A32A5CBC2FA}" type="presOf" srcId="{8681073A-6987-4757-B5FC-6A654E1542DF}" destId="{153C946B-9337-48FA-B002-69A25C75584A}" srcOrd="0" destOrd="0" presId="urn:microsoft.com/office/officeart/2005/8/layout/radial6"/>
    <dgm:cxn modelId="{F3973A7D-2D21-482E-AD4E-646BE0896A25}" type="presOf" srcId="{189A3C24-CA90-4829-BD85-CCFF146FA0DF}" destId="{924EE850-6F33-4066-BFFC-A0A647691789}" srcOrd="0" destOrd="0" presId="urn:microsoft.com/office/officeart/2005/8/layout/radial6"/>
    <dgm:cxn modelId="{85A38BAB-5397-454C-BBF0-7EDB42853892}" srcId="{993FF366-0F80-4D28-BA4E-368B23BA5686}" destId="{B5FB97D5-F271-4618-AB8C-FE57812BBC27}" srcOrd="1" destOrd="0" parTransId="{AAB830D5-1A62-4B7F-A80A-A07E99C830BA}" sibTransId="{189A3C24-CA90-4829-BD85-CCFF146FA0DF}"/>
    <dgm:cxn modelId="{321200DA-258A-43B8-BCFD-716ADCD97160}" type="presOf" srcId="{EB7ED1F3-9724-457D-905F-91DA552B7BCD}" destId="{30EFD8EE-68DF-48D3-A5B9-CA4158E5A399}" srcOrd="0" destOrd="0" presId="urn:microsoft.com/office/officeart/2005/8/layout/radial6"/>
    <dgm:cxn modelId="{17366EDB-3B7F-41B9-AEED-1B1F620C3377}" type="presOf" srcId="{86364965-151F-4604-AB36-9B006C79876D}" destId="{92375A7D-86F9-403E-B55D-DB62E9FB3764}" srcOrd="0" destOrd="0" presId="urn:microsoft.com/office/officeart/2005/8/layout/radial6"/>
    <dgm:cxn modelId="{486A3EDF-7CD7-497F-A227-0E2FAED59C12}" srcId="{993FF366-0F80-4D28-BA4E-368B23BA5686}" destId="{8681073A-6987-4757-B5FC-6A654E1542DF}" srcOrd="3" destOrd="0" parTransId="{C5E5F2A9-3B29-4477-931B-C111D5CC28FB}" sibTransId="{B037C375-5E20-4B07-80B7-D61144748F0C}"/>
    <dgm:cxn modelId="{FABF83EF-CDAE-446A-979C-EA821626BCEA}" type="presOf" srcId="{B037C375-5E20-4B07-80B7-D61144748F0C}" destId="{96CD00F6-6E36-400D-A8B4-1F3842385D69}" srcOrd="0" destOrd="0" presId="urn:microsoft.com/office/officeart/2005/8/layout/radial6"/>
    <dgm:cxn modelId="{9D4DABF9-E1F1-49DB-BD06-715819F5DD8C}" srcId="{993FF366-0F80-4D28-BA4E-368B23BA5686}" destId="{DA4D5222-0103-4E79-9465-F70F3ABD3B97}" srcOrd="0" destOrd="0" parTransId="{DFB1AC8E-5837-45BC-B59B-8FB21A05D3D7}" sibTransId="{86364965-151F-4604-AB36-9B006C79876D}"/>
    <dgm:cxn modelId="{7DC575E3-568E-47DA-BEF1-A2FEC4D1524B}" type="presParOf" srcId="{FA45F0E4-5D75-471D-91CB-85BB9577B7DF}" destId="{E46CA161-72CC-4D45-BCDF-83991EE3D98D}" srcOrd="0" destOrd="0" presId="urn:microsoft.com/office/officeart/2005/8/layout/radial6"/>
    <dgm:cxn modelId="{F31166E5-3DD7-431D-A3DA-80B52450F0AA}" type="presParOf" srcId="{FA45F0E4-5D75-471D-91CB-85BB9577B7DF}" destId="{B0E5A284-6ED0-4260-886E-FBF5F89EC8C5}" srcOrd="1" destOrd="0" presId="urn:microsoft.com/office/officeart/2005/8/layout/radial6"/>
    <dgm:cxn modelId="{4514B349-04E1-4479-B163-6EFA230281D9}" type="presParOf" srcId="{FA45F0E4-5D75-471D-91CB-85BB9577B7DF}" destId="{2FC4D14B-2546-4260-ADF3-F0928FA5AE4A}" srcOrd="2" destOrd="0" presId="urn:microsoft.com/office/officeart/2005/8/layout/radial6"/>
    <dgm:cxn modelId="{E8D0ABA5-FF71-48BE-AAEA-F5D47F869CBE}" type="presParOf" srcId="{FA45F0E4-5D75-471D-91CB-85BB9577B7DF}" destId="{92375A7D-86F9-403E-B55D-DB62E9FB3764}" srcOrd="3" destOrd="0" presId="urn:microsoft.com/office/officeart/2005/8/layout/radial6"/>
    <dgm:cxn modelId="{D3AD3328-AA73-4941-BDC5-16760C08BAB9}" type="presParOf" srcId="{FA45F0E4-5D75-471D-91CB-85BB9577B7DF}" destId="{CF642F1B-F2ED-4E10-ACEC-678AA6F11FF3}" srcOrd="4" destOrd="0" presId="urn:microsoft.com/office/officeart/2005/8/layout/radial6"/>
    <dgm:cxn modelId="{771AB380-AF99-46A5-92EC-F551AFD69C51}" type="presParOf" srcId="{FA45F0E4-5D75-471D-91CB-85BB9577B7DF}" destId="{A9964469-6648-490D-BD70-B2A069313DAC}" srcOrd="5" destOrd="0" presId="urn:microsoft.com/office/officeart/2005/8/layout/radial6"/>
    <dgm:cxn modelId="{018F645E-38F9-4278-B141-BEF3E40929F2}" type="presParOf" srcId="{FA45F0E4-5D75-471D-91CB-85BB9577B7DF}" destId="{924EE850-6F33-4066-BFFC-A0A647691789}" srcOrd="6" destOrd="0" presId="urn:microsoft.com/office/officeart/2005/8/layout/radial6"/>
    <dgm:cxn modelId="{053078C4-C152-4365-AF14-C2E885BDFC15}" type="presParOf" srcId="{FA45F0E4-5D75-471D-91CB-85BB9577B7DF}" destId="{30EFD8EE-68DF-48D3-A5B9-CA4158E5A399}" srcOrd="7" destOrd="0" presId="urn:microsoft.com/office/officeart/2005/8/layout/radial6"/>
    <dgm:cxn modelId="{E7B2D8E8-906F-41EA-A395-C268FC1F6EC5}" type="presParOf" srcId="{FA45F0E4-5D75-471D-91CB-85BB9577B7DF}" destId="{26A3A178-B822-478A-B864-B52CC77E1F5C}" srcOrd="8" destOrd="0" presId="urn:microsoft.com/office/officeart/2005/8/layout/radial6"/>
    <dgm:cxn modelId="{E96D330A-DE7B-4B46-897E-3DDEADE76E02}" type="presParOf" srcId="{FA45F0E4-5D75-471D-91CB-85BB9577B7DF}" destId="{867ACF7B-F918-4DC6-8FB3-2E23C400E557}" srcOrd="9" destOrd="0" presId="urn:microsoft.com/office/officeart/2005/8/layout/radial6"/>
    <dgm:cxn modelId="{6D6C539F-4827-4887-84EB-1DCAA4CB5C55}" type="presParOf" srcId="{FA45F0E4-5D75-471D-91CB-85BB9577B7DF}" destId="{153C946B-9337-48FA-B002-69A25C75584A}" srcOrd="10" destOrd="0" presId="urn:microsoft.com/office/officeart/2005/8/layout/radial6"/>
    <dgm:cxn modelId="{0D6801E5-6F09-4F86-89FB-DC4635DB6B3E}" type="presParOf" srcId="{FA45F0E4-5D75-471D-91CB-85BB9577B7DF}" destId="{0AA08D98-623D-4B36-B633-9A9B69DE5CB6}" srcOrd="11" destOrd="0" presId="urn:microsoft.com/office/officeart/2005/8/layout/radial6"/>
    <dgm:cxn modelId="{9A617B6D-3FBE-4178-8433-5A7913C83925}" type="presParOf" srcId="{FA45F0E4-5D75-471D-91CB-85BB9577B7DF}" destId="{96CD00F6-6E36-400D-A8B4-1F3842385D69}" srcOrd="12"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93E5F4E-1454-4C7B-87D0-5B60EACFFCEC}" type="doc">
      <dgm:prSet loTypeId="urn:microsoft.com/office/officeart/2011/layout/HexagonRadial" loCatId="cycle" qsTypeId="urn:microsoft.com/office/officeart/2005/8/quickstyle/simple1" qsCatId="simple" csTypeId="urn:microsoft.com/office/officeart/2005/8/colors/colorful1" csCatId="colorful" phldr="1"/>
      <dgm:spPr/>
      <dgm:t>
        <a:bodyPr/>
        <a:lstStyle/>
        <a:p>
          <a:endParaRPr lang="en-GB"/>
        </a:p>
      </dgm:t>
    </dgm:pt>
    <dgm:pt modelId="{7F479221-C2B3-47DB-ACEB-A6A2CE264946}">
      <dgm:prSet phldrT="[Text]"/>
      <dgm:spPr/>
      <dgm:t>
        <a:bodyPr/>
        <a:lstStyle/>
        <a:p>
          <a:r>
            <a:rPr lang="en-GB">
              <a:ln>
                <a:solidFill>
                  <a:schemeClr val="bg2"/>
                </a:solidFill>
              </a:ln>
              <a:solidFill>
                <a:schemeClr val="bg2"/>
              </a:solidFill>
            </a:rPr>
            <a:t>Team workig with the family</a:t>
          </a:r>
        </a:p>
      </dgm:t>
    </dgm:pt>
    <dgm:pt modelId="{E3ACD862-4F19-4118-9B7D-4BB8271E0F8F}" type="parTrans" cxnId="{4D4B7B07-F91C-41E2-BA39-6FC16837BE91}">
      <dgm:prSet/>
      <dgm:spPr/>
      <dgm:t>
        <a:bodyPr/>
        <a:lstStyle/>
        <a:p>
          <a:endParaRPr lang="en-GB">
            <a:ln>
              <a:solidFill>
                <a:schemeClr val="bg2"/>
              </a:solidFill>
            </a:ln>
            <a:solidFill>
              <a:schemeClr val="bg2"/>
            </a:solidFill>
          </a:endParaRPr>
        </a:p>
      </dgm:t>
    </dgm:pt>
    <dgm:pt modelId="{C4364548-7263-4A5A-AD68-336428DF2541}" type="sibTrans" cxnId="{4D4B7B07-F91C-41E2-BA39-6FC16837BE91}">
      <dgm:prSet/>
      <dgm:spPr/>
      <dgm:t>
        <a:bodyPr/>
        <a:lstStyle/>
        <a:p>
          <a:endParaRPr lang="en-GB">
            <a:ln>
              <a:solidFill>
                <a:schemeClr val="bg2"/>
              </a:solidFill>
            </a:ln>
            <a:solidFill>
              <a:schemeClr val="bg2"/>
            </a:solidFill>
          </a:endParaRPr>
        </a:p>
      </dgm:t>
    </dgm:pt>
    <dgm:pt modelId="{DB4319AA-48D3-4490-9ECE-4897A6EB4C72}">
      <dgm:prSet phldrT="[Text]"/>
      <dgm:spPr/>
      <dgm:t>
        <a:bodyPr/>
        <a:lstStyle/>
        <a:p>
          <a:r>
            <a:rPr lang="en-GB">
              <a:ln>
                <a:solidFill>
                  <a:schemeClr val="bg2"/>
                </a:solidFill>
              </a:ln>
              <a:solidFill>
                <a:schemeClr val="bg2"/>
              </a:solidFill>
            </a:rPr>
            <a:t>Metropolitan Police/probation services</a:t>
          </a:r>
        </a:p>
      </dgm:t>
    </dgm:pt>
    <dgm:pt modelId="{2FAA052D-EAA3-4489-A7BD-5C1FCFAC07E3}" type="parTrans" cxnId="{C478BB95-D49D-4E59-9C5D-4183269BACDD}">
      <dgm:prSet/>
      <dgm:spPr/>
      <dgm:t>
        <a:bodyPr/>
        <a:lstStyle/>
        <a:p>
          <a:endParaRPr lang="en-GB">
            <a:ln>
              <a:solidFill>
                <a:schemeClr val="bg2"/>
              </a:solidFill>
            </a:ln>
            <a:solidFill>
              <a:schemeClr val="bg2"/>
            </a:solidFill>
          </a:endParaRPr>
        </a:p>
      </dgm:t>
    </dgm:pt>
    <dgm:pt modelId="{8A1485DC-D91C-448B-A6A7-D2F81281DD58}" type="sibTrans" cxnId="{C478BB95-D49D-4E59-9C5D-4183269BACDD}">
      <dgm:prSet/>
      <dgm:spPr/>
      <dgm:t>
        <a:bodyPr/>
        <a:lstStyle/>
        <a:p>
          <a:endParaRPr lang="en-GB">
            <a:ln>
              <a:solidFill>
                <a:schemeClr val="bg2"/>
              </a:solidFill>
            </a:ln>
            <a:solidFill>
              <a:schemeClr val="bg2"/>
            </a:solidFill>
          </a:endParaRPr>
        </a:p>
      </dgm:t>
    </dgm:pt>
    <dgm:pt modelId="{125B296B-B0EB-408B-A037-06A1C34D09F9}">
      <dgm:prSet phldrT="[Text]" phldr="1"/>
      <dgm:spPr/>
      <dgm:t>
        <a:bodyPr/>
        <a:lstStyle/>
        <a:p>
          <a:endParaRPr lang="en-GB">
            <a:ln>
              <a:solidFill>
                <a:schemeClr val="bg2"/>
              </a:solidFill>
            </a:ln>
            <a:solidFill>
              <a:schemeClr val="bg2"/>
            </a:solidFill>
          </a:endParaRPr>
        </a:p>
      </dgm:t>
    </dgm:pt>
    <dgm:pt modelId="{AFAAEBC1-8084-4710-8983-ED133846E8EE}" type="parTrans" cxnId="{8437217F-0A6D-485B-9C37-012827F32653}">
      <dgm:prSet/>
      <dgm:spPr/>
      <dgm:t>
        <a:bodyPr/>
        <a:lstStyle/>
        <a:p>
          <a:endParaRPr lang="en-GB">
            <a:ln>
              <a:solidFill>
                <a:schemeClr val="bg2"/>
              </a:solidFill>
            </a:ln>
            <a:solidFill>
              <a:schemeClr val="bg2"/>
            </a:solidFill>
          </a:endParaRPr>
        </a:p>
      </dgm:t>
    </dgm:pt>
    <dgm:pt modelId="{5A5CFB46-2F1D-429A-BBB1-402F61899C55}" type="sibTrans" cxnId="{8437217F-0A6D-485B-9C37-012827F32653}">
      <dgm:prSet/>
      <dgm:spPr/>
      <dgm:t>
        <a:bodyPr/>
        <a:lstStyle/>
        <a:p>
          <a:endParaRPr lang="en-GB">
            <a:ln>
              <a:solidFill>
                <a:schemeClr val="bg2"/>
              </a:solidFill>
            </a:ln>
            <a:solidFill>
              <a:schemeClr val="bg2"/>
            </a:solidFill>
          </a:endParaRPr>
        </a:p>
      </dgm:t>
    </dgm:pt>
    <dgm:pt modelId="{4DF0B9B9-3EEE-4EC3-B8E6-3BC1E14D2E69}">
      <dgm:prSet phldrT="[Text]"/>
      <dgm:spPr/>
      <dgm:t>
        <a:bodyPr/>
        <a:lstStyle/>
        <a:p>
          <a:endParaRPr lang="en-GB">
            <a:ln>
              <a:solidFill>
                <a:schemeClr val="bg2"/>
              </a:solidFill>
            </a:ln>
            <a:solidFill>
              <a:schemeClr val="bg2"/>
            </a:solidFill>
          </a:endParaRPr>
        </a:p>
      </dgm:t>
    </dgm:pt>
    <dgm:pt modelId="{23BA7BA4-DF08-48A6-89C1-BB52B66BADC3}" type="parTrans" cxnId="{5F73BE1F-3F10-424E-830D-5A2261FAA0CF}">
      <dgm:prSet/>
      <dgm:spPr/>
      <dgm:t>
        <a:bodyPr/>
        <a:lstStyle/>
        <a:p>
          <a:endParaRPr lang="en-GB">
            <a:ln>
              <a:solidFill>
                <a:schemeClr val="bg2"/>
              </a:solidFill>
            </a:ln>
            <a:solidFill>
              <a:schemeClr val="bg2"/>
            </a:solidFill>
          </a:endParaRPr>
        </a:p>
      </dgm:t>
    </dgm:pt>
    <dgm:pt modelId="{C6B6CFA8-DFA2-45C3-9CC5-18D96FE58BBE}" type="sibTrans" cxnId="{5F73BE1F-3F10-424E-830D-5A2261FAA0CF}">
      <dgm:prSet/>
      <dgm:spPr/>
      <dgm:t>
        <a:bodyPr/>
        <a:lstStyle/>
        <a:p>
          <a:endParaRPr lang="en-GB">
            <a:ln>
              <a:solidFill>
                <a:schemeClr val="bg2"/>
              </a:solidFill>
            </a:ln>
            <a:solidFill>
              <a:schemeClr val="bg2"/>
            </a:solidFill>
          </a:endParaRPr>
        </a:p>
      </dgm:t>
    </dgm:pt>
    <dgm:pt modelId="{F5FDB057-E8B1-44DC-9324-44E6CE49C7B1}">
      <dgm:prSet phldrT="[Text]"/>
      <dgm:spPr/>
      <dgm:t>
        <a:bodyPr/>
        <a:lstStyle/>
        <a:p>
          <a:r>
            <a:rPr lang="en-GB">
              <a:ln>
                <a:solidFill>
                  <a:schemeClr val="bg2"/>
                </a:solidFill>
              </a:ln>
              <a:solidFill>
                <a:schemeClr val="bg2"/>
              </a:solidFill>
            </a:rPr>
            <a:t> Neighbourhood Services</a:t>
          </a:r>
        </a:p>
      </dgm:t>
    </dgm:pt>
    <dgm:pt modelId="{82C8704F-D340-42D6-8B88-847C2E210ECD}" type="parTrans" cxnId="{30AC3DC0-1011-4259-8134-9F63BD822E94}">
      <dgm:prSet/>
      <dgm:spPr/>
      <dgm:t>
        <a:bodyPr/>
        <a:lstStyle/>
        <a:p>
          <a:endParaRPr lang="en-GB">
            <a:ln>
              <a:solidFill>
                <a:schemeClr val="bg2"/>
              </a:solidFill>
            </a:ln>
            <a:solidFill>
              <a:schemeClr val="bg2"/>
            </a:solidFill>
          </a:endParaRPr>
        </a:p>
      </dgm:t>
    </dgm:pt>
    <dgm:pt modelId="{1BB173E0-7020-45F1-A70C-C9256A3E1552}" type="sibTrans" cxnId="{30AC3DC0-1011-4259-8134-9F63BD822E94}">
      <dgm:prSet/>
      <dgm:spPr/>
      <dgm:t>
        <a:bodyPr/>
        <a:lstStyle/>
        <a:p>
          <a:endParaRPr lang="en-GB">
            <a:ln>
              <a:solidFill>
                <a:schemeClr val="bg2"/>
              </a:solidFill>
            </a:ln>
            <a:solidFill>
              <a:schemeClr val="bg2"/>
            </a:solidFill>
          </a:endParaRPr>
        </a:p>
      </dgm:t>
    </dgm:pt>
    <dgm:pt modelId="{F47C44D5-C92C-4468-AA24-01359DB3C634}">
      <dgm:prSet phldrT="[Text]"/>
      <dgm:spPr/>
      <dgm:t>
        <a:bodyPr/>
        <a:lstStyle/>
        <a:p>
          <a:r>
            <a:rPr lang="en-GB">
              <a:ln>
                <a:solidFill>
                  <a:schemeClr val="bg2"/>
                </a:solidFill>
              </a:ln>
              <a:solidFill>
                <a:schemeClr val="bg2"/>
              </a:solidFill>
            </a:rPr>
            <a:t> the children’s schools/Job centre</a:t>
          </a:r>
        </a:p>
      </dgm:t>
    </dgm:pt>
    <dgm:pt modelId="{F1B87DCE-2DA9-4E94-A3CF-A74372AE1781}" type="parTrans" cxnId="{713C40A5-3B22-4B72-8DB8-FC43D13AEED3}">
      <dgm:prSet/>
      <dgm:spPr/>
      <dgm:t>
        <a:bodyPr/>
        <a:lstStyle/>
        <a:p>
          <a:endParaRPr lang="en-GB">
            <a:ln>
              <a:solidFill>
                <a:schemeClr val="bg2"/>
              </a:solidFill>
            </a:ln>
            <a:solidFill>
              <a:schemeClr val="bg2"/>
            </a:solidFill>
          </a:endParaRPr>
        </a:p>
      </dgm:t>
    </dgm:pt>
    <dgm:pt modelId="{114E2331-CC1C-449E-A24F-2289FBABF724}" type="sibTrans" cxnId="{713C40A5-3B22-4B72-8DB8-FC43D13AEED3}">
      <dgm:prSet/>
      <dgm:spPr/>
      <dgm:t>
        <a:bodyPr/>
        <a:lstStyle/>
        <a:p>
          <a:endParaRPr lang="en-GB">
            <a:ln>
              <a:solidFill>
                <a:schemeClr val="bg2"/>
              </a:solidFill>
            </a:ln>
            <a:solidFill>
              <a:schemeClr val="bg2"/>
            </a:solidFill>
          </a:endParaRPr>
        </a:p>
      </dgm:t>
    </dgm:pt>
    <dgm:pt modelId="{3F591286-D454-45F5-8077-227DE8165A5E}">
      <dgm:prSet phldrT="[Text]"/>
      <dgm:spPr/>
      <dgm:t>
        <a:bodyPr/>
        <a:lstStyle/>
        <a:p>
          <a:r>
            <a:rPr lang="en-GB">
              <a:ln>
                <a:solidFill>
                  <a:schemeClr val="bg2"/>
                </a:solidFill>
              </a:ln>
              <a:solidFill>
                <a:schemeClr val="bg2"/>
              </a:solidFill>
            </a:rPr>
            <a:t>  child and adolescent mental health services (CAMHS)</a:t>
          </a:r>
        </a:p>
      </dgm:t>
    </dgm:pt>
    <dgm:pt modelId="{7B34DBCA-2DDF-4CAE-8101-3D7878C53252}" type="parTrans" cxnId="{E2A97C1B-9032-4D57-9F20-DA70384BFE73}">
      <dgm:prSet/>
      <dgm:spPr/>
      <dgm:t>
        <a:bodyPr/>
        <a:lstStyle/>
        <a:p>
          <a:endParaRPr lang="en-GB">
            <a:ln>
              <a:solidFill>
                <a:schemeClr val="bg2"/>
              </a:solidFill>
            </a:ln>
            <a:solidFill>
              <a:schemeClr val="bg2"/>
            </a:solidFill>
          </a:endParaRPr>
        </a:p>
      </dgm:t>
    </dgm:pt>
    <dgm:pt modelId="{E3033D3A-6323-4D31-BF49-33B579E474C7}" type="sibTrans" cxnId="{E2A97C1B-9032-4D57-9F20-DA70384BFE73}">
      <dgm:prSet/>
      <dgm:spPr/>
      <dgm:t>
        <a:bodyPr/>
        <a:lstStyle/>
        <a:p>
          <a:endParaRPr lang="en-GB">
            <a:ln>
              <a:solidFill>
                <a:schemeClr val="bg2"/>
              </a:solidFill>
            </a:ln>
            <a:solidFill>
              <a:schemeClr val="bg2"/>
            </a:solidFill>
          </a:endParaRPr>
        </a:p>
      </dgm:t>
    </dgm:pt>
    <dgm:pt modelId="{594E2F83-3132-4B3F-8166-EEF0129A652B}">
      <dgm:prSet phldrT="[Text]" custT="1"/>
      <dgm:spPr/>
      <dgm:t>
        <a:bodyPr/>
        <a:lstStyle/>
        <a:p>
          <a:r>
            <a:rPr lang="en-GB" sz="1000">
              <a:ln>
                <a:solidFill>
                  <a:schemeClr val="bg2"/>
                </a:solidFill>
              </a:ln>
              <a:solidFill>
                <a:schemeClr val="bg2"/>
              </a:solidFill>
            </a:rPr>
            <a:t>  the Anti-Social Behaviour Team</a:t>
          </a:r>
        </a:p>
      </dgm:t>
    </dgm:pt>
    <dgm:pt modelId="{479983F4-537C-413D-A208-9618E7A06A1B}" type="parTrans" cxnId="{179F8547-FB35-470F-B94B-25CEECDA8B59}">
      <dgm:prSet/>
      <dgm:spPr/>
      <dgm:t>
        <a:bodyPr/>
        <a:lstStyle/>
        <a:p>
          <a:endParaRPr lang="en-GB">
            <a:ln>
              <a:solidFill>
                <a:schemeClr val="bg2"/>
              </a:solidFill>
            </a:ln>
            <a:solidFill>
              <a:schemeClr val="bg2"/>
            </a:solidFill>
          </a:endParaRPr>
        </a:p>
      </dgm:t>
    </dgm:pt>
    <dgm:pt modelId="{5ED7557F-E946-4109-B66F-E006D3431AF8}" type="sibTrans" cxnId="{179F8547-FB35-470F-B94B-25CEECDA8B59}">
      <dgm:prSet/>
      <dgm:spPr/>
      <dgm:t>
        <a:bodyPr/>
        <a:lstStyle/>
        <a:p>
          <a:endParaRPr lang="en-GB">
            <a:ln>
              <a:solidFill>
                <a:schemeClr val="bg2"/>
              </a:solidFill>
            </a:ln>
            <a:solidFill>
              <a:schemeClr val="bg2"/>
            </a:solidFill>
          </a:endParaRPr>
        </a:p>
      </dgm:t>
    </dgm:pt>
    <dgm:pt modelId="{A2F56BAB-3C3A-4F64-9626-116B1B4B6050}">
      <dgm:prSet phldrT="[Text]"/>
      <dgm:spPr/>
      <dgm:t>
        <a:bodyPr/>
        <a:lstStyle/>
        <a:p>
          <a:r>
            <a:rPr lang="en-GB">
              <a:ln>
                <a:solidFill>
                  <a:schemeClr val="bg2"/>
                </a:solidFill>
              </a:ln>
              <a:solidFill>
                <a:schemeClr val="bg2"/>
              </a:solidFill>
            </a:rPr>
            <a:t> education services/connexions</a:t>
          </a:r>
        </a:p>
      </dgm:t>
    </dgm:pt>
    <dgm:pt modelId="{F2CC5614-8FB7-4FCB-9C55-D85521504C5F}" type="parTrans" cxnId="{FC000BF5-37C2-40D4-83B1-5EDBAB91FDC2}">
      <dgm:prSet/>
      <dgm:spPr/>
      <dgm:t>
        <a:bodyPr/>
        <a:lstStyle/>
        <a:p>
          <a:endParaRPr lang="en-GB">
            <a:ln>
              <a:solidFill>
                <a:schemeClr val="bg2"/>
              </a:solidFill>
            </a:ln>
            <a:solidFill>
              <a:schemeClr val="bg2"/>
            </a:solidFill>
          </a:endParaRPr>
        </a:p>
      </dgm:t>
    </dgm:pt>
    <dgm:pt modelId="{76C86908-451E-4019-A0A2-C202C9D01D98}" type="sibTrans" cxnId="{FC000BF5-37C2-40D4-83B1-5EDBAB91FDC2}">
      <dgm:prSet/>
      <dgm:spPr/>
      <dgm:t>
        <a:bodyPr/>
        <a:lstStyle/>
        <a:p>
          <a:endParaRPr lang="en-GB">
            <a:ln>
              <a:solidFill>
                <a:schemeClr val="bg2"/>
              </a:solidFill>
            </a:ln>
            <a:solidFill>
              <a:schemeClr val="bg2"/>
            </a:solidFill>
          </a:endParaRPr>
        </a:p>
      </dgm:t>
    </dgm:pt>
    <dgm:pt modelId="{1F6DF49B-4513-4F3D-ADDD-E626EE493BCC}">
      <dgm:prSet/>
      <dgm:spPr/>
    </dgm:pt>
    <dgm:pt modelId="{CCA47890-F234-4366-9831-C4A93A67197B}" type="parTrans" cxnId="{EA9C8428-BB5F-46B1-858C-47391E94EE2B}">
      <dgm:prSet/>
      <dgm:spPr/>
      <dgm:t>
        <a:bodyPr/>
        <a:lstStyle/>
        <a:p>
          <a:endParaRPr lang="en-GB">
            <a:ln>
              <a:solidFill>
                <a:schemeClr val="bg2"/>
              </a:solidFill>
            </a:ln>
            <a:solidFill>
              <a:schemeClr val="bg2"/>
            </a:solidFill>
          </a:endParaRPr>
        </a:p>
      </dgm:t>
    </dgm:pt>
    <dgm:pt modelId="{6060AD72-122A-4611-BBAF-0EA507EE2C62}" type="sibTrans" cxnId="{EA9C8428-BB5F-46B1-858C-47391E94EE2B}">
      <dgm:prSet/>
      <dgm:spPr/>
      <dgm:t>
        <a:bodyPr/>
        <a:lstStyle/>
        <a:p>
          <a:endParaRPr lang="en-GB">
            <a:ln>
              <a:solidFill>
                <a:schemeClr val="bg2"/>
              </a:solidFill>
            </a:ln>
            <a:solidFill>
              <a:schemeClr val="bg2"/>
            </a:solidFill>
          </a:endParaRPr>
        </a:p>
      </dgm:t>
    </dgm:pt>
    <dgm:pt modelId="{75F869C5-15C8-40C8-908A-4B2AB12FBAD9}">
      <dgm:prSet/>
      <dgm:spPr/>
    </dgm:pt>
    <dgm:pt modelId="{9E220712-09A6-41C2-878B-D41873117F99}" type="parTrans" cxnId="{2692FD84-E70E-43BA-BC7F-C887C86C9E1B}">
      <dgm:prSet/>
      <dgm:spPr/>
      <dgm:t>
        <a:bodyPr/>
        <a:lstStyle/>
        <a:p>
          <a:endParaRPr lang="en-GB">
            <a:ln>
              <a:solidFill>
                <a:schemeClr val="bg2"/>
              </a:solidFill>
            </a:ln>
            <a:solidFill>
              <a:schemeClr val="bg2"/>
            </a:solidFill>
          </a:endParaRPr>
        </a:p>
      </dgm:t>
    </dgm:pt>
    <dgm:pt modelId="{C90E9601-E883-453D-B6DF-E7E9ACC08515}" type="sibTrans" cxnId="{2692FD84-E70E-43BA-BC7F-C887C86C9E1B}">
      <dgm:prSet/>
      <dgm:spPr/>
      <dgm:t>
        <a:bodyPr/>
        <a:lstStyle/>
        <a:p>
          <a:endParaRPr lang="en-GB">
            <a:ln>
              <a:solidFill>
                <a:schemeClr val="bg2"/>
              </a:solidFill>
            </a:ln>
            <a:solidFill>
              <a:schemeClr val="bg2"/>
            </a:solidFill>
          </a:endParaRPr>
        </a:p>
      </dgm:t>
    </dgm:pt>
    <dgm:pt modelId="{BE8AC78B-0E30-4299-BD8E-FF7D153326B0}">
      <dgm:prSet/>
      <dgm:spPr/>
    </dgm:pt>
    <dgm:pt modelId="{9DF0B82B-84F3-4D2D-A89D-987EBE2FAF4D}" type="parTrans" cxnId="{17C140CB-058A-42E0-AAA6-68BD49CCFB5B}">
      <dgm:prSet/>
      <dgm:spPr/>
      <dgm:t>
        <a:bodyPr/>
        <a:lstStyle/>
        <a:p>
          <a:endParaRPr lang="en-GB">
            <a:ln>
              <a:solidFill>
                <a:schemeClr val="bg2"/>
              </a:solidFill>
            </a:ln>
            <a:solidFill>
              <a:schemeClr val="bg2"/>
            </a:solidFill>
          </a:endParaRPr>
        </a:p>
      </dgm:t>
    </dgm:pt>
    <dgm:pt modelId="{056A0E5E-79DC-4FD3-BEF2-3C9998EFE1B3}" type="sibTrans" cxnId="{17C140CB-058A-42E0-AAA6-68BD49CCFB5B}">
      <dgm:prSet/>
      <dgm:spPr/>
      <dgm:t>
        <a:bodyPr/>
        <a:lstStyle/>
        <a:p>
          <a:endParaRPr lang="en-GB">
            <a:ln>
              <a:solidFill>
                <a:schemeClr val="bg2"/>
              </a:solidFill>
            </a:ln>
            <a:solidFill>
              <a:schemeClr val="bg2"/>
            </a:solidFill>
          </a:endParaRPr>
        </a:p>
      </dgm:t>
    </dgm:pt>
    <dgm:pt modelId="{C63F7677-0D0E-44C1-A213-9984F5B2BB81}" type="pres">
      <dgm:prSet presAssocID="{B93E5F4E-1454-4C7B-87D0-5B60EACFFCEC}" presName="Name0" presStyleCnt="0">
        <dgm:presLayoutVars>
          <dgm:chMax val="1"/>
          <dgm:chPref val="1"/>
          <dgm:dir/>
          <dgm:animOne val="branch"/>
          <dgm:animLvl val="lvl"/>
        </dgm:presLayoutVars>
      </dgm:prSet>
      <dgm:spPr/>
    </dgm:pt>
    <dgm:pt modelId="{1CF6D9B8-6E56-4C88-AB3C-3E2261D67A9B}" type="pres">
      <dgm:prSet presAssocID="{7F479221-C2B3-47DB-ACEB-A6A2CE264946}" presName="Parent" presStyleLbl="node0" presStyleIdx="0" presStyleCnt="1">
        <dgm:presLayoutVars>
          <dgm:chMax val="6"/>
          <dgm:chPref val="6"/>
        </dgm:presLayoutVars>
      </dgm:prSet>
      <dgm:spPr/>
    </dgm:pt>
    <dgm:pt modelId="{412481AF-170D-41E9-83C8-0E505DEFB963}" type="pres">
      <dgm:prSet presAssocID="{DB4319AA-48D3-4490-9ECE-4897A6EB4C72}" presName="Accent1" presStyleCnt="0"/>
      <dgm:spPr/>
    </dgm:pt>
    <dgm:pt modelId="{8781325D-14EF-42D2-A037-DA0AC8B94B36}" type="pres">
      <dgm:prSet presAssocID="{DB4319AA-48D3-4490-9ECE-4897A6EB4C72}" presName="Accent" presStyleLbl="bgShp" presStyleIdx="0" presStyleCnt="6"/>
      <dgm:spPr/>
    </dgm:pt>
    <dgm:pt modelId="{9A5BF861-4F74-4D47-94D0-72579E8EC340}" type="pres">
      <dgm:prSet presAssocID="{DB4319AA-48D3-4490-9ECE-4897A6EB4C72}" presName="Child1" presStyleLbl="node1" presStyleIdx="0" presStyleCnt="6">
        <dgm:presLayoutVars>
          <dgm:chMax val="0"/>
          <dgm:chPref val="0"/>
          <dgm:bulletEnabled val="1"/>
        </dgm:presLayoutVars>
      </dgm:prSet>
      <dgm:spPr/>
    </dgm:pt>
    <dgm:pt modelId="{C8D084DD-E302-45A7-ADDE-EFC5BC600D11}" type="pres">
      <dgm:prSet presAssocID="{F5FDB057-E8B1-44DC-9324-44E6CE49C7B1}" presName="Accent2" presStyleCnt="0"/>
      <dgm:spPr/>
    </dgm:pt>
    <dgm:pt modelId="{8E74C6D7-18EA-4935-A23D-EFC0D9C8F4D7}" type="pres">
      <dgm:prSet presAssocID="{F5FDB057-E8B1-44DC-9324-44E6CE49C7B1}" presName="Accent" presStyleLbl="bgShp" presStyleIdx="1" presStyleCnt="6"/>
      <dgm:spPr/>
    </dgm:pt>
    <dgm:pt modelId="{B25B9577-01A2-4017-958D-B389B1566FBC}" type="pres">
      <dgm:prSet presAssocID="{F5FDB057-E8B1-44DC-9324-44E6CE49C7B1}" presName="Child2" presStyleLbl="node1" presStyleIdx="1" presStyleCnt="6">
        <dgm:presLayoutVars>
          <dgm:chMax val="0"/>
          <dgm:chPref val="0"/>
          <dgm:bulletEnabled val="1"/>
        </dgm:presLayoutVars>
      </dgm:prSet>
      <dgm:spPr/>
    </dgm:pt>
    <dgm:pt modelId="{B476A00E-9BE6-4902-8626-F89C0B27E2A2}" type="pres">
      <dgm:prSet presAssocID="{A2F56BAB-3C3A-4F64-9626-116B1B4B6050}" presName="Accent3" presStyleCnt="0"/>
      <dgm:spPr/>
    </dgm:pt>
    <dgm:pt modelId="{FEFEB1D0-D779-4DCD-AD38-6E530266CF84}" type="pres">
      <dgm:prSet presAssocID="{A2F56BAB-3C3A-4F64-9626-116B1B4B6050}" presName="Accent" presStyleLbl="bgShp" presStyleIdx="2" presStyleCnt="6"/>
      <dgm:spPr/>
    </dgm:pt>
    <dgm:pt modelId="{89CCF63A-D201-497E-8745-B655A3BA06E8}" type="pres">
      <dgm:prSet presAssocID="{A2F56BAB-3C3A-4F64-9626-116B1B4B6050}" presName="Child3" presStyleLbl="node1" presStyleIdx="2" presStyleCnt="6" custScaleY="104155">
        <dgm:presLayoutVars>
          <dgm:chMax val="0"/>
          <dgm:chPref val="0"/>
          <dgm:bulletEnabled val="1"/>
        </dgm:presLayoutVars>
      </dgm:prSet>
      <dgm:spPr/>
    </dgm:pt>
    <dgm:pt modelId="{2148588A-8320-4E1E-8FE0-F1D23E95E2C8}" type="pres">
      <dgm:prSet presAssocID="{F47C44D5-C92C-4468-AA24-01359DB3C634}" presName="Accent4" presStyleCnt="0"/>
      <dgm:spPr/>
    </dgm:pt>
    <dgm:pt modelId="{8C4CDBF3-6C42-4CB4-9E2A-77F40DFA45A5}" type="pres">
      <dgm:prSet presAssocID="{F47C44D5-C92C-4468-AA24-01359DB3C634}" presName="Accent" presStyleLbl="bgShp" presStyleIdx="3" presStyleCnt="6"/>
      <dgm:spPr/>
    </dgm:pt>
    <dgm:pt modelId="{9A31B52C-2407-4EA3-ACB1-66D3404D614B}" type="pres">
      <dgm:prSet presAssocID="{F47C44D5-C92C-4468-AA24-01359DB3C634}" presName="Child4" presStyleLbl="node1" presStyleIdx="3" presStyleCnt="6">
        <dgm:presLayoutVars>
          <dgm:chMax val="0"/>
          <dgm:chPref val="0"/>
          <dgm:bulletEnabled val="1"/>
        </dgm:presLayoutVars>
      </dgm:prSet>
      <dgm:spPr/>
    </dgm:pt>
    <dgm:pt modelId="{7959F6F8-FB80-4908-B388-91DB1543B35A}" type="pres">
      <dgm:prSet presAssocID="{3F591286-D454-45F5-8077-227DE8165A5E}" presName="Accent5" presStyleCnt="0"/>
      <dgm:spPr/>
    </dgm:pt>
    <dgm:pt modelId="{DD114252-5706-4B6E-8E80-ED54615AFF70}" type="pres">
      <dgm:prSet presAssocID="{3F591286-D454-45F5-8077-227DE8165A5E}" presName="Accent" presStyleLbl="bgShp" presStyleIdx="4" presStyleCnt="6"/>
      <dgm:spPr/>
    </dgm:pt>
    <dgm:pt modelId="{1112F3C2-8AD0-43DE-8AF8-E4578EF467D8}" type="pres">
      <dgm:prSet presAssocID="{3F591286-D454-45F5-8077-227DE8165A5E}" presName="Child5" presStyleLbl="node1" presStyleIdx="4" presStyleCnt="6">
        <dgm:presLayoutVars>
          <dgm:chMax val="0"/>
          <dgm:chPref val="0"/>
          <dgm:bulletEnabled val="1"/>
        </dgm:presLayoutVars>
      </dgm:prSet>
      <dgm:spPr/>
    </dgm:pt>
    <dgm:pt modelId="{DE2ADDFF-6DBA-461A-A773-D6D5CA30EC0D}" type="pres">
      <dgm:prSet presAssocID="{594E2F83-3132-4B3F-8166-EEF0129A652B}" presName="Accent6" presStyleCnt="0"/>
      <dgm:spPr/>
    </dgm:pt>
    <dgm:pt modelId="{DD87CBF1-370F-497A-9F57-90F4C3926A3E}" type="pres">
      <dgm:prSet presAssocID="{594E2F83-3132-4B3F-8166-EEF0129A652B}" presName="Accent" presStyleLbl="bgShp" presStyleIdx="5" presStyleCnt="6"/>
      <dgm:spPr/>
    </dgm:pt>
    <dgm:pt modelId="{C1C2382A-6AAD-496F-88A7-EC0FB2100100}" type="pres">
      <dgm:prSet presAssocID="{594E2F83-3132-4B3F-8166-EEF0129A652B}" presName="Child6" presStyleLbl="node1" presStyleIdx="5" presStyleCnt="6">
        <dgm:presLayoutVars>
          <dgm:chMax val="0"/>
          <dgm:chPref val="0"/>
          <dgm:bulletEnabled val="1"/>
        </dgm:presLayoutVars>
      </dgm:prSet>
      <dgm:spPr/>
    </dgm:pt>
  </dgm:ptLst>
  <dgm:cxnLst>
    <dgm:cxn modelId="{1332C906-29AA-4E5C-B3BB-E24EFE5E52EC}" type="presOf" srcId="{F47C44D5-C92C-4468-AA24-01359DB3C634}" destId="{9A31B52C-2407-4EA3-ACB1-66D3404D614B}" srcOrd="0" destOrd="0" presId="urn:microsoft.com/office/officeart/2011/layout/HexagonRadial"/>
    <dgm:cxn modelId="{4D4B7B07-F91C-41E2-BA39-6FC16837BE91}" srcId="{B93E5F4E-1454-4C7B-87D0-5B60EACFFCEC}" destId="{7F479221-C2B3-47DB-ACEB-A6A2CE264946}" srcOrd="0" destOrd="0" parTransId="{E3ACD862-4F19-4118-9B7D-4BB8271E0F8F}" sibTransId="{C4364548-7263-4A5A-AD68-336428DF2541}"/>
    <dgm:cxn modelId="{07755D0E-DE0C-44EC-B4DF-46225956EEBC}" type="presOf" srcId="{7F479221-C2B3-47DB-ACEB-A6A2CE264946}" destId="{1CF6D9B8-6E56-4C88-AB3C-3E2261D67A9B}" srcOrd="0" destOrd="0" presId="urn:microsoft.com/office/officeart/2011/layout/HexagonRadial"/>
    <dgm:cxn modelId="{E2A97C1B-9032-4D57-9F20-DA70384BFE73}" srcId="{7F479221-C2B3-47DB-ACEB-A6A2CE264946}" destId="{3F591286-D454-45F5-8077-227DE8165A5E}" srcOrd="4" destOrd="0" parTransId="{7B34DBCA-2DDF-4CAE-8101-3D7878C53252}" sibTransId="{E3033D3A-6323-4D31-BF49-33B579E474C7}"/>
    <dgm:cxn modelId="{5F73BE1F-3F10-424E-830D-5A2261FAA0CF}" srcId="{B93E5F4E-1454-4C7B-87D0-5B60EACFFCEC}" destId="{4DF0B9B9-3EEE-4EC3-B8E6-3BC1E14D2E69}" srcOrd="2" destOrd="0" parTransId="{23BA7BA4-DF08-48A6-89C1-BB52B66BADC3}" sibTransId="{C6B6CFA8-DFA2-45C3-9CC5-18D96FE58BBE}"/>
    <dgm:cxn modelId="{EA9C8428-BB5F-46B1-858C-47391E94EE2B}" srcId="{7F479221-C2B3-47DB-ACEB-A6A2CE264946}" destId="{1F6DF49B-4513-4F3D-ADDD-E626EE493BCC}" srcOrd="6" destOrd="0" parTransId="{CCA47890-F234-4366-9831-C4A93A67197B}" sibTransId="{6060AD72-122A-4611-BBAF-0EA507EE2C62}"/>
    <dgm:cxn modelId="{179F8547-FB35-470F-B94B-25CEECDA8B59}" srcId="{7F479221-C2B3-47DB-ACEB-A6A2CE264946}" destId="{594E2F83-3132-4B3F-8166-EEF0129A652B}" srcOrd="5" destOrd="0" parTransId="{479983F4-537C-413D-A208-9618E7A06A1B}" sibTransId="{5ED7557F-E946-4109-B66F-E006D3431AF8}"/>
    <dgm:cxn modelId="{8437217F-0A6D-485B-9C37-012827F32653}" srcId="{B93E5F4E-1454-4C7B-87D0-5B60EACFFCEC}" destId="{125B296B-B0EB-408B-A037-06A1C34D09F9}" srcOrd="1" destOrd="0" parTransId="{AFAAEBC1-8084-4710-8983-ED133846E8EE}" sibTransId="{5A5CFB46-2F1D-429A-BBB1-402F61899C55}"/>
    <dgm:cxn modelId="{8D960682-35D4-4C57-ADB8-DEC46475F08B}" type="presOf" srcId="{B93E5F4E-1454-4C7B-87D0-5B60EACFFCEC}" destId="{C63F7677-0D0E-44C1-A213-9984F5B2BB81}" srcOrd="0" destOrd="0" presId="urn:microsoft.com/office/officeart/2011/layout/HexagonRadial"/>
    <dgm:cxn modelId="{2692FD84-E70E-43BA-BC7F-C887C86C9E1B}" srcId="{7F479221-C2B3-47DB-ACEB-A6A2CE264946}" destId="{75F869C5-15C8-40C8-908A-4B2AB12FBAD9}" srcOrd="7" destOrd="0" parTransId="{9E220712-09A6-41C2-878B-D41873117F99}" sibTransId="{C90E9601-E883-453D-B6DF-E7E9ACC08515}"/>
    <dgm:cxn modelId="{764BF38A-83A0-48DB-9710-FAE0E6D537AF}" type="presOf" srcId="{DB4319AA-48D3-4490-9ECE-4897A6EB4C72}" destId="{9A5BF861-4F74-4D47-94D0-72579E8EC340}" srcOrd="0" destOrd="0" presId="urn:microsoft.com/office/officeart/2011/layout/HexagonRadial"/>
    <dgm:cxn modelId="{FC27C994-9632-44B9-8662-DB51397C41B9}" type="presOf" srcId="{F5FDB057-E8B1-44DC-9324-44E6CE49C7B1}" destId="{B25B9577-01A2-4017-958D-B389B1566FBC}" srcOrd="0" destOrd="0" presId="urn:microsoft.com/office/officeart/2011/layout/HexagonRadial"/>
    <dgm:cxn modelId="{C478BB95-D49D-4E59-9C5D-4183269BACDD}" srcId="{7F479221-C2B3-47DB-ACEB-A6A2CE264946}" destId="{DB4319AA-48D3-4490-9ECE-4897A6EB4C72}" srcOrd="0" destOrd="0" parTransId="{2FAA052D-EAA3-4489-A7BD-5C1FCFAC07E3}" sibTransId="{8A1485DC-D91C-448B-A6A7-D2F81281DD58}"/>
    <dgm:cxn modelId="{713C40A5-3B22-4B72-8DB8-FC43D13AEED3}" srcId="{7F479221-C2B3-47DB-ACEB-A6A2CE264946}" destId="{F47C44D5-C92C-4468-AA24-01359DB3C634}" srcOrd="3" destOrd="0" parTransId="{F1B87DCE-2DA9-4E94-A3CF-A74372AE1781}" sibTransId="{114E2331-CC1C-449E-A24F-2289FBABF724}"/>
    <dgm:cxn modelId="{5EA6BCBB-6974-43BE-A79D-A639D96A2280}" type="presOf" srcId="{594E2F83-3132-4B3F-8166-EEF0129A652B}" destId="{C1C2382A-6AAD-496F-88A7-EC0FB2100100}" srcOrd="0" destOrd="0" presId="urn:microsoft.com/office/officeart/2011/layout/HexagonRadial"/>
    <dgm:cxn modelId="{30AC3DC0-1011-4259-8134-9F63BD822E94}" srcId="{7F479221-C2B3-47DB-ACEB-A6A2CE264946}" destId="{F5FDB057-E8B1-44DC-9324-44E6CE49C7B1}" srcOrd="1" destOrd="0" parTransId="{82C8704F-D340-42D6-8B88-847C2E210ECD}" sibTransId="{1BB173E0-7020-45F1-A70C-C9256A3E1552}"/>
    <dgm:cxn modelId="{51D23EC1-7F21-443D-A3DF-0F1608FD54DA}" type="presOf" srcId="{A2F56BAB-3C3A-4F64-9626-116B1B4B6050}" destId="{89CCF63A-D201-497E-8745-B655A3BA06E8}" srcOrd="0" destOrd="0" presId="urn:microsoft.com/office/officeart/2011/layout/HexagonRadial"/>
    <dgm:cxn modelId="{17C140CB-058A-42E0-AAA6-68BD49CCFB5B}" srcId="{7F479221-C2B3-47DB-ACEB-A6A2CE264946}" destId="{BE8AC78B-0E30-4299-BD8E-FF7D153326B0}" srcOrd="8" destOrd="0" parTransId="{9DF0B82B-84F3-4D2D-A89D-987EBE2FAF4D}" sibTransId="{056A0E5E-79DC-4FD3-BEF2-3C9998EFE1B3}"/>
    <dgm:cxn modelId="{FC000BF5-37C2-40D4-83B1-5EDBAB91FDC2}" srcId="{7F479221-C2B3-47DB-ACEB-A6A2CE264946}" destId="{A2F56BAB-3C3A-4F64-9626-116B1B4B6050}" srcOrd="2" destOrd="0" parTransId="{F2CC5614-8FB7-4FCB-9C55-D85521504C5F}" sibTransId="{76C86908-451E-4019-A0A2-C202C9D01D98}"/>
    <dgm:cxn modelId="{94440CF9-600C-469C-898D-19B40C10F24E}" type="presOf" srcId="{3F591286-D454-45F5-8077-227DE8165A5E}" destId="{1112F3C2-8AD0-43DE-8AF8-E4578EF467D8}" srcOrd="0" destOrd="0" presId="urn:microsoft.com/office/officeart/2011/layout/HexagonRadial"/>
    <dgm:cxn modelId="{87454D7C-F59A-4BE9-ACB0-DC7566D7E7CA}" type="presParOf" srcId="{C63F7677-0D0E-44C1-A213-9984F5B2BB81}" destId="{1CF6D9B8-6E56-4C88-AB3C-3E2261D67A9B}" srcOrd="0" destOrd="0" presId="urn:microsoft.com/office/officeart/2011/layout/HexagonRadial"/>
    <dgm:cxn modelId="{29E353D0-1F08-4819-B6C6-6055338CBC9B}" type="presParOf" srcId="{C63F7677-0D0E-44C1-A213-9984F5B2BB81}" destId="{412481AF-170D-41E9-83C8-0E505DEFB963}" srcOrd="1" destOrd="0" presId="urn:microsoft.com/office/officeart/2011/layout/HexagonRadial"/>
    <dgm:cxn modelId="{8B2C9FA2-08E2-48ED-808A-5EE188486334}" type="presParOf" srcId="{412481AF-170D-41E9-83C8-0E505DEFB963}" destId="{8781325D-14EF-42D2-A037-DA0AC8B94B36}" srcOrd="0" destOrd="0" presId="urn:microsoft.com/office/officeart/2011/layout/HexagonRadial"/>
    <dgm:cxn modelId="{2EB3B862-4C9A-4A98-B636-E82592C36C0F}" type="presParOf" srcId="{C63F7677-0D0E-44C1-A213-9984F5B2BB81}" destId="{9A5BF861-4F74-4D47-94D0-72579E8EC340}" srcOrd="2" destOrd="0" presId="urn:microsoft.com/office/officeart/2011/layout/HexagonRadial"/>
    <dgm:cxn modelId="{A6AC63BA-6BCF-46F7-8D57-AF54216C6A3A}" type="presParOf" srcId="{C63F7677-0D0E-44C1-A213-9984F5B2BB81}" destId="{C8D084DD-E302-45A7-ADDE-EFC5BC600D11}" srcOrd="3" destOrd="0" presId="urn:microsoft.com/office/officeart/2011/layout/HexagonRadial"/>
    <dgm:cxn modelId="{ECD5CFBA-C3B2-4045-8829-EE97A1EB07AF}" type="presParOf" srcId="{C8D084DD-E302-45A7-ADDE-EFC5BC600D11}" destId="{8E74C6D7-18EA-4935-A23D-EFC0D9C8F4D7}" srcOrd="0" destOrd="0" presId="urn:microsoft.com/office/officeart/2011/layout/HexagonRadial"/>
    <dgm:cxn modelId="{127BF013-0A2A-4DE5-BAA7-7EA526E5266C}" type="presParOf" srcId="{C63F7677-0D0E-44C1-A213-9984F5B2BB81}" destId="{B25B9577-01A2-4017-958D-B389B1566FBC}" srcOrd="4" destOrd="0" presId="urn:microsoft.com/office/officeart/2011/layout/HexagonRadial"/>
    <dgm:cxn modelId="{FCC16C12-55D0-45E7-BC73-36D7CBB516F5}" type="presParOf" srcId="{C63F7677-0D0E-44C1-A213-9984F5B2BB81}" destId="{B476A00E-9BE6-4902-8626-F89C0B27E2A2}" srcOrd="5" destOrd="0" presId="urn:microsoft.com/office/officeart/2011/layout/HexagonRadial"/>
    <dgm:cxn modelId="{A7F0297D-3CDF-4DFA-9730-D9E1A51946E2}" type="presParOf" srcId="{B476A00E-9BE6-4902-8626-F89C0B27E2A2}" destId="{FEFEB1D0-D779-4DCD-AD38-6E530266CF84}" srcOrd="0" destOrd="0" presId="urn:microsoft.com/office/officeart/2011/layout/HexagonRadial"/>
    <dgm:cxn modelId="{2354E321-A455-444C-BC5D-839134CDD847}" type="presParOf" srcId="{C63F7677-0D0E-44C1-A213-9984F5B2BB81}" destId="{89CCF63A-D201-497E-8745-B655A3BA06E8}" srcOrd="6" destOrd="0" presId="urn:microsoft.com/office/officeart/2011/layout/HexagonRadial"/>
    <dgm:cxn modelId="{EFA457AE-8568-4829-82B3-0D8330078FD5}" type="presParOf" srcId="{C63F7677-0D0E-44C1-A213-9984F5B2BB81}" destId="{2148588A-8320-4E1E-8FE0-F1D23E95E2C8}" srcOrd="7" destOrd="0" presId="urn:microsoft.com/office/officeart/2011/layout/HexagonRadial"/>
    <dgm:cxn modelId="{980962F9-7E72-4DE9-8EE1-BF84050C34BE}" type="presParOf" srcId="{2148588A-8320-4E1E-8FE0-F1D23E95E2C8}" destId="{8C4CDBF3-6C42-4CB4-9E2A-77F40DFA45A5}" srcOrd="0" destOrd="0" presId="urn:microsoft.com/office/officeart/2011/layout/HexagonRadial"/>
    <dgm:cxn modelId="{905AF329-9A67-4074-BE08-1C9772B95156}" type="presParOf" srcId="{C63F7677-0D0E-44C1-A213-9984F5B2BB81}" destId="{9A31B52C-2407-4EA3-ACB1-66D3404D614B}" srcOrd="8" destOrd="0" presId="urn:microsoft.com/office/officeart/2011/layout/HexagonRadial"/>
    <dgm:cxn modelId="{5A66F913-AF57-433B-AFA2-1B5A30F17564}" type="presParOf" srcId="{C63F7677-0D0E-44C1-A213-9984F5B2BB81}" destId="{7959F6F8-FB80-4908-B388-91DB1543B35A}" srcOrd="9" destOrd="0" presId="urn:microsoft.com/office/officeart/2011/layout/HexagonRadial"/>
    <dgm:cxn modelId="{46C9EE12-7F45-49BD-8BF8-7027F7A9AA8E}" type="presParOf" srcId="{7959F6F8-FB80-4908-B388-91DB1543B35A}" destId="{DD114252-5706-4B6E-8E80-ED54615AFF70}" srcOrd="0" destOrd="0" presId="urn:microsoft.com/office/officeart/2011/layout/HexagonRadial"/>
    <dgm:cxn modelId="{B2770FF1-61B1-4A06-A8B6-1D75B71E958C}" type="presParOf" srcId="{C63F7677-0D0E-44C1-A213-9984F5B2BB81}" destId="{1112F3C2-8AD0-43DE-8AF8-E4578EF467D8}" srcOrd="10" destOrd="0" presId="urn:microsoft.com/office/officeart/2011/layout/HexagonRadial"/>
    <dgm:cxn modelId="{7BB4F919-D7C1-4900-B10F-8F1021548AB5}" type="presParOf" srcId="{C63F7677-0D0E-44C1-A213-9984F5B2BB81}" destId="{DE2ADDFF-6DBA-461A-A773-D6D5CA30EC0D}" srcOrd="11" destOrd="0" presId="urn:microsoft.com/office/officeart/2011/layout/HexagonRadial"/>
    <dgm:cxn modelId="{477B5EAA-2C96-40E7-9AD0-F4FF6269C0FB}" type="presParOf" srcId="{DE2ADDFF-6DBA-461A-A773-D6D5CA30EC0D}" destId="{DD87CBF1-370F-497A-9F57-90F4C3926A3E}" srcOrd="0" destOrd="0" presId="urn:microsoft.com/office/officeart/2011/layout/HexagonRadial"/>
    <dgm:cxn modelId="{12E11793-9D20-4EC7-A938-9A66A5D18A92}" type="presParOf" srcId="{C63F7677-0D0E-44C1-A213-9984F5B2BB81}" destId="{C1C2382A-6AAD-496F-88A7-EC0FB2100100}" srcOrd="12" destOrd="0" presId="urn:microsoft.com/office/officeart/2011/layout/HexagonRadial"/>
  </dgm:cxnLst>
  <dgm:bg>
    <a:effect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CD00F6-6E36-400D-A8B4-1F3842385D69}">
      <dsp:nvSpPr>
        <dsp:cNvPr id="0" name=""/>
        <dsp:cNvSpPr/>
      </dsp:nvSpPr>
      <dsp:spPr>
        <a:xfrm>
          <a:off x="1502100" y="368940"/>
          <a:ext cx="2462518" cy="2462518"/>
        </a:xfrm>
        <a:prstGeom prst="blockArc">
          <a:avLst>
            <a:gd name="adj1" fmla="val 10800000"/>
            <a:gd name="adj2" fmla="val 16200000"/>
            <a:gd name="adj3" fmla="val 463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67ACF7B-F918-4DC6-8FB3-2E23C400E557}">
      <dsp:nvSpPr>
        <dsp:cNvPr id="0" name=""/>
        <dsp:cNvSpPr/>
      </dsp:nvSpPr>
      <dsp:spPr>
        <a:xfrm>
          <a:off x="1502100" y="368940"/>
          <a:ext cx="2462518" cy="2462518"/>
        </a:xfrm>
        <a:prstGeom prst="blockArc">
          <a:avLst>
            <a:gd name="adj1" fmla="val 5400000"/>
            <a:gd name="adj2" fmla="val 10800000"/>
            <a:gd name="adj3" fmla="val 463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4EE850-6F33-4066-BFFC-A0A647691789}">
      <dsp:nvSpPr>
        <dsp:cNvPr id="0" name=""/>
        <dsp:cNvSpPr/>
      </dsp:nvSpPr>
      <dsp:spPr>
        <a:xfrm>
          <a:off x="1502100" y="368940"/>
          <a:ext cx="2462518" cy="2462518"/>
        </a:xfrm>
        <a:prstGeom prst="blockArc">
          <a:avLst>
            <a:gd name="adj1" fmla="val 0"/>
            <a:gd name="adj2" fmla="val 5400000"/>
            <a:gd name="adj3" fmla="val 4639"/>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375A7D-86F9-403E-B55D-DB62E9FB3764}">
      <dsp:nvSpPr>
        <dsp:cNvPr id="0" name=""/>
        <dsp:cNvSpPr/>
      </dsp:nvSpPr>
      <dsp:spPr>
        <a:xfrm>
          <a:off x="150210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6CA161-72CC-4D45-BCDF-83991EE3D98D}">
      <dsp:nvSpPr>
        <dsp:cNvPr id="0" name=""/>
        <dsp:cNvSpPr/>
      </dsp:nvSpPr>
      <dsp:spPr>
        <a:xfrm>
          <a:off x="2166771" y="1033611"/>
          <a:ext cx="1133177" cy="11331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family wellbeing</a:t>
          </a:r>
        </a:p>
      </dsp:txBody>
      <dsp:txXfrm>
        <a:off x="2332721" y="1199561"/>
        <a:ext cx="801277" cy="801277"/>
      </dsp:txXfrm>
    </dsp:sp>
    <dsp:sp modelId="{B0E5A284-6ED0-4260-886E-FBF5F89EC8C5}">
      <dsp:nvSpPr>
        <dsp:cNvPr id="0" name=""/>
        <dsp:cNvSpPr/>
      </dsp:nvSpPr>
      <dsp:spPr>
        <a:xfrm>
          <a:off x="2026299" y="884"/>
          <a:ext cx="1414120" cy="79322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family relationship</a:t>
          </a:r>
        </a:p>
      </dsp:txBody>
      <dsp:txXfrm>
        <a:off x="2233392" y="117049"/>
        <a:ext cx="999934" cy="560894"/>
      </dsp:txXfrm>
    </dsp:sp>
    <dsp:sp modelId="{CF642F1B-F2ED-4E10-ACEC-678AA6F11FF3}">
      <dsp:nvSpPr>
        <dsp:cNvPr id="0" name=""/>
        <dsp:cNvSpPr/>
      </dsp:nvSpPr>
      <dsp:spPr>
        <a:xfrm>
          <a:off x="3285813" y="1203587"/>
          <a:ext cx="1300498" cy="793224"/>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health and safety</a:t>
          </a:r>
        </a:p>
      </dsp:txBody>
      <dsp:txXfrm>
        <a:off x="3476267" y="1319752"/>
        <a:ext cx="919590" cy="560894"/>
      </dsp:txXfrm>
    </dsp:sp>
    <dsp:sp modelId="{30EFD8EE-68DF-48D3-A5B9-CA4158E5A399}">
      <dsp:nvSpPr>
        <dsp:cNvPr id="0" name=""/>
        <dsp:cNvSpPr/>
      </dsp:nvSpPr>
      <dsp:spPr>
        <a:xfrm>
          <a:off x="1980503" y="2406290"/>
          <a:ext cx="1505713" cy="79322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Social Inclusion</a:t>
          </a:r>
        </a:p>
      </dsp:txBody>
      <dsp:txXfrm>
        <a:off x="2201010" y="2522455"/>
        <a:ext cx="1064699" cy="560894"/>
      </dsp:txXfrm>
    </dsp:sp>
    <dsp:sp modelId="{153C946B-9337-48FA-B002-69A25C75584A}">
      <dsp:nvSpPr>
        <dsp:cNvPr id="0" name=""/>
        <dsp:cNvSpPr/>
      </dsp:nvSpPr>
      <dsp:spPr>
        <a:xfrm>
          <a:off x="900087" y="1093809"/>
          <a:ext cx="1261139" cy="101278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Religion/Spirituality</a:t>
          </a:r>
        </a:p>
      </dsp:txBody>
      <dsp:txXfrm>
        <a:off x="1084777" y="1242127"/>
        <a:ext cx="891759" cy="7161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F6D9B8-6E56-4C88-AB3C-3E2261D67A9B}">
      <dsp:nvSpPr>
        <dsp:cNvPr id="0" name=""/>
        <dsp:cNvSpPr/>
      </dsp:nvSpPr>
      <dsp:spPr>
        <a:xfrm>
          <a:off x="2712184" y="1509751"/>
          <a:ext cx="1918960" cy="165997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n>
                <a:solidFill>
                  <a:schemeClr val="bg2"/>
                </a:solidFill>
              </a:ln>
              <a:solidFill>
                <a:schemeClr val="bg2"/>
              </a:solidFill>
            </a:rPr>
            <a:t>Team workig with the family</a:t>
          </a:r>
        </a:p>
      </dsp:txBody>
      <dsp:txXfrm>
        <a:off x="3030183" y="1784833"/>
        <a:ext cx="1282962" cy="1109814"/>
      </dsp:txXfrm>
    </dsp:sp>
    <dsp:sp modelId="{8E74C6D7-18EA-4935-A23D-EFC0D9C8F4D7}">
      <dsp:nvSpPr>
        <dsp:cNvPr id="0" name=""/>
        <dsp:cNvSpPr/>
      </dsp:nvSpPr>
      <dsp:spPr>
        <a:xfrm>
          <a:off x="3913822" y="715564"/>
          <a:ext cx="724018" cy="62383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5BF861-4F74-4D47-94D0-72579E8EC340}">
      <dsp:nvSpPr>
        <dsp:cNvPr id="0" name=""/>
        <dsp:cNvSpPr/>
      </dsp:nvSpPr>
      <dsp:spPr>
        <a:xfrm>
          <a:off x="2888948" y="0"/>
          <a:ext cx="1572574" cy="1360461"/>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n>
                <a:solidFill>
                  <a:schemeClr val="bg2"/>
                </a:solidFill>
              </a:ln>
              <a:solidFill>
                <a:schemeClr val="bg2"/>
              </a:solidFill>
            </a:rPr>
            <a:t>Metropolitan Police/probation services</a:t>
          </a:r>
        </a:p>
      </dsp:txBody>
      <dsp:txXfrm>
        <a:off x="3149557" y="225457"/>
        <a:ext cx="1051356" cy="909547"/>
      </dsp:txXfrm>
    </dsp:sp>
    <dsp:sp modelId="{FEFEB1D0-D779-4DCD-AD38-6E530266CF84}">
      <dsp:nvSpPr>
        <dsp:cNvPr id="0" name=""/>
        <dsp:cNvSpPr/>
      </dsp:nvSpPr>
      <dsp:spPr>
        <a:xfrm>
          <a:off x="4758807" y="1881807"/>
          <a:ext cx="724018" cy="62383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5B9577-01A2-4017-958D-B389B1566FBC}">
      <dsp:nvSpPr>
        <dsp:cNvPr id="0" name=""/>
        <dsp:cNvSpPr/>
      </dsp:nvSpPr>
      <dsp:spPr>
        <a:xfrm>
          <a:off x="4331181" y="836775"/>
          <a:ext cx="1572574" cy="1360461"/>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n>
                <a:solidFill>
                  <a:schemeClr val="bg2"/>
                </a:solidFill>
              </a:ln>
              <a:solidFill>
                <a:schemeClr val="bg2"/>
              </a:solidFill>
            </a:rPr>
            <a:t> Neighbourhood Services</a:t>
          </a:r>
        </a:p>
      </dsp:txBody>
      <dsp:txXfrm>
        <a:off x="4591790" y="1062232"/>
        <a:ext cx="1051356" cy="909547"/>
      </dsp:txXfrm>
    </dsp:sp>
    <dsp:sp modelId="{8C4CDBF3-6C42-4CB4-9E2A-77F40DFA45A5}">
      <dsp:nvSpPr>
        <dsp:cNvPr id="0" name=""/>
        <dsp:cNvSpPr/>
      </dsp:nvSpPr>
      <dsp:spPr>
        <a:xfrm>
          <a:off x="4171825" y="3198277"/>
          <a:ext cx="724018" cy="62383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9CCF63A-D201-497E-8745-B655A3BA06E8}">
      <dsp:nvSpPr>
        <dsp:cNvPr id="0" name=""/>
        <dsp:cNvSpPr/>
      </dsp:nvSpPr>
      <dsp:spPr>
        <a:xfrm>
          <a:off x="4331181" y="2453513"/>
          <a:ext cx="1572574" cy="1416988"/>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n>
                <a:solidFill>
                  <a:schemeClr val="bg2"/>
                </a:solidFill>
              </a:ln>
              <a:solidFill>
                <a:schemeClr val="bg2"/>
              </a:solidFill>
            </a:rPr>
            <a:t> education services/connexions</a:t>
          </a:r>
        </a:p>
      </dsp:txBody>
      <dsp:txXfrm>
        <a:off x="4599122" y="2694944"/>
        <a:ext cx="1036692" cy="934126"/>
      </dsp:txXfrm>
    </dsp:sp>
    <dsp:sp modelId="{DD114252-5706-4B6E-8E80-ED54615AFF70}">
      <dsp:nvSpPr>
        <dsp:cNvPr id="0" name=""/>
        <dsp:cNvSpPr/>
      </dsp:nvSpPr>
      <dsp:spPr>
        <a:xfrm>
          <a:off x="2715755" y="3334932"/>
          <a:ext cx="724018" cy="62383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31B52C-2407-4EA3-ACB1-66D3404D614B}">
      <dsp:nvSpPr>
        <dsp:cNvPr id="0" name=""/>
        <dsp:cNvSpPr/>
      </dsp:nvSpPr>
      <dsp:spPr>
        <a:xfrm>
          <a:off x="2888948" y="3319488"/>
          <a:ext cx="1572574" cy="1360461"/>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n>
                <a:solidFill>
                  <a:schemeClr val="bg2"/>
                </a:solidFill>
              </a:ln>
              <a:solidFill>
                <a:schemeClr val="bg2"/>
              </a:solidFill>
            </a:rPr>
            <a:t> the children’s schools/Job centre</a:t>
          </a:r>
        </a:p>
      </dsp:txBody>
      <dsp:txXfrm>
        <a:off x="3149557" y="3544945"/>
        <a:ext cx="1051356" cy="909547"/>
      </dsp:txXfrm>
    </dsp:sp>
    <dsp:sp modelId="{DD87CBF1-370F-497A-9F57-90F4C3926A3E}">
      <dsp:nvSpPr>
        <dsp:cNvPr id="0" name=""/>
        <dsp:cNvSpPr/>
      </dsp:nvSpPr>
      <dsp:spPr>
        <a:xfrm>
          <a:off x="1856932" y="2169156"/>
          <a:ext cx="724018" cy="62383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112F3C2-8AD0-43DE-8AF8-E4578EF467D8}">
      <dsp:nvSpPr>
        <dsp:cNvPr id="0" name=""/>
        <dsp:cNvSpPr/>
      </dsp:nvSpPr>
      <dsp:spPr>
        <a:xfrm>
          <a:off x="1440019" y="2482713"/>
          <a:ext cx="1572574" cy="1360461"/>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n>
                <a:solidFill>
                  <a:schemeClr val="bg2"/>
                </a:solidFill>
              </a:ln>
              <a:solidFill>
                <a:schemeClr val="bg2"/>
              </a:solidFill>
            </a:rPr>
            <a:t>  child and adolescent mental health services (CAMHS)</a:t>
          </a:r>
        </a:p>
      </dsp:txBody>
      <dsp:txXfrm>
        <a:off x="1700628" y="2708170"/>
        <a:ext cx="1051356" cy="909547"/>
      </dsp:txXfrm>
    </dsp:sp>
    <dsp:sp modelId="{C1C2382A-6AAD-496F-88A7-EC0FB2100100}">
      <dsp:nvSpPr>
        <dsp:cNvPr id="0" name=""/>
        <dsp:cNvSpPr/>
      </dsp:nvSpPr>
      <dsp:spPr>
        <a:xfrm>
          <a:off x="1440019" y="834903"/>
          <a:ext cx="1572574" cy="1360461"/>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n>
                <a:solidFill>
                  <a:schemeClr val="bg2"/>
                </a:solidFill>
              </a:ln>
              <a:solidFill>
                <a:schemeClr val="bg2"/>
              </a:solidFill>
            </a:rPr>
            <a:t>  the Anti-Social Behaviour Team</a:t>
          </a:r>
        </a:p>
      </dsp:txBody>
      <dsp:txXfrm>
        <a:off x="1700628" y="1060360"/>
        <a:ext cx="1051356" cy="90954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8DCA1261204E43BEE1F29BA923BB5E"/>
        <w:category>
          <w:name w:val="General"/>
          <w:gallery w:val="placeholder"/>
        </w:category>
        <w:types>
          <w:type w:val="bbPlcHdr"/>
        </w:types>
        <w:behaviors>
          <w:behavior w:val="content"/>
        </w:behaviors>
        <w:guid w:val="{6BBA2C10-CADB-475F-A962-CCECFF6719D0}"/>
      </w:docPartPr>
      <w:docPartBody>
        <w:p w:rsidR="00000000" w:rsidRDefault="00715543" w:rsidP="00715543">
          <w:pPr>
            <w:pStyle w:val="F38DCA1261204E43BEE1F29BA923BB5E"/>
          </w:pPr>
          <w:r>
            <w:rPr>
              <w:rFonts w:asciiTheme="majorHAnsi" w:eastAsiaTheme="majorEastAsia" w:hAnsiTheme="majorHAnsi" w:cstheme="majorBidi"/>
              <w:caps/>
              <w:color w:val="4472C4" w:themeColor="accent1"/>
              <w:sz w:val="80"/>
              <w:szCs w:val="80"/>
            </w:rPr>
            <w:t>[Document title]</w:t>
          </w:r>
        </w:p>
      </w:docPartBody>
    </w:docPart>
    <w:docPart>
      <w:docPartPr>
        <w:name w:val="86361CDA50CD4DD292FFD5CFA65430F9"/>
        <w:category>
          <w:name w:val="General"/>
          <w:gallery w:val="placeholder"/>
        </w:category>
        <w:types>
          <w:type w:val="bbPlcHdr"/>
        </w:types>
        <w:behaviors>
          <w:behavior w:val="content"/>
        </w:behaviors>
        <w:guid w:val="{401067D8-F547-4C68-BAE8-D6A714D7847E}"/>
      </w:docPartPr>
      <w:docPartBody>
        <w:p w:rsidR="00000000" w:rsidRDefault="00715543" w:rsidP="00715543">
          <w:pPr>
            <w:pStyle w:val="86361CDA50CD4DD292FFD5CFA65430F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ews Gothic MT">
    <w:charset w:val="00"/>
    <w:family w:val="swiss"/>
    <w:pitch w:val="variable"/>
    <w:sig w:usb0="00000003" w:usb1="00000000" w:usb2="00000000" w:usb3="00000000" w:csb0="00000001" w:csb1="00000000"/>
  </w:font>
  <w:font w:name="Walbaum Display SemiBold">
    <w:charset w:val="00"/>
    <w:family w:val="roman"/>
    <w:pitch w:val="variable"/>
    <w:sig w:usb0="8000002F" w:usb1="0000000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543"/>
    <w:rsid w:val="00715543"/>
    <w:rsid w:val="00C6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38A8ED66B5436AACC597C6B8D2FC40">
    <w:name w:val="3B38A8ED66B5436AACC597C6B8D2FC40"/>
    <w:rsid w:val="00715543"/>
  </w:style>
  <w:style w:type="paragraph" w:customStyle="1" w:styleId="168F679B0D954FEF912AC335715575FF">
    <w:name w:val="168F679B0D954FEF912AC335715575FF"/>
    <w:rsid w:val="00715543"/>
  </w:style>
  <w:style w:type="paragraph" w:customStyle="1" w:styleId="F38DCA1261204E43BEE1F29BA923BB5E">
    <w:name w:val="F38DCA1261204E43BEE1F29BA923BB5E"/>
    <w:rsid w:val="00715543"/>
  </w:style>
  <w:style w:type="paragraph" w:customStyle="1" w:styleId="86361CDA50CD4DD292FFD5CFA65430F9">
    <w:name w:val="86361CDA50CD4DD292FFD5CFA65430F9"/>
    <w:rsid w:val="007155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2022-07-01T00:00:00</PublishDate>
  <Abstract/>
  <CompanyAddress>                                                        LECTURER: DR CRISFORD CHOGUGUDZA</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70704ff859d486ebf6e4b1f55e486da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4a10f33f7979a78197acee0eda8eec8"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7BC56E-F2C1-478A-8C24-00FA222FAD42}">
  <ds:schemaRefs>
    <ds:schemaRef ds:uri="http://schemas.microsoft.com/sharepoint/v3/contenttype/forms"/>
  </ds:schemaRefs>
</ds:datastoreItem>
</file>

<file path=customXml/itemProps3.xml><?xml version="1.0" encoding="utf-8"?>
<ds:datastoreItem xmlns:ds="http://schemas.openxmlformats.org/officeDocument/2006/customXml" ds:itemID="{18470F12-4EE8-498E-9DBE-2E6EB22BE2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53465C-1234-41E9-8285-115BEC92A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442A760-70F0-44AD-A46A-7859F678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3969</TotalTime>
  <Pages>1</Pages>
  <Words>1874</Words>
  <Characters>10685</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SUPPORTING DOCUMENT FOR CASE STUDY</vt:lpstr>
    </vt:vector>
  </TitlesOfParts>
  <Company>omeneke yusuf (2009232)</Company>
  <LinksUpToDate>false</LinksUpToDate>
  <CharactersWithSpaces>12534</CharactersWithSpaces>
  <SharedDoc>false</SharedDoc>
  <HLinks>
    <vt:vector size="84" baseType="variant">
      <vt:variant>
        <vt:i4>5046318</vt:i4>
      </vt:variant>
      <vt:variant>
        <vt:i4>45</vt:i4>
      </vt:variant>
      <vt:variant>
        <vt:i4>0</vt:i4>
      </vt:variant>
      <vt:variant>
        <vt:i4>5</vt:i4>
      </vt:variant>
      <vt:variant>
        <vt:lpwstr>https://www.researchgate.net/Publication/320064189_Impact_Of_Family_On_Children.accessed</vt:lpwstr>
      </vt:variant>
      <vt:variant>
        <vt:lpwstr/>
      </vt:variant>
      <vt:variant>
        <vt:i4>2752562</vt:i4>
      </vt:variant>
      <vt:variant>
        <vt:i4>42</vt:i4>
      </vt:variant>
      <vt:variant>
        <vt:i4>0</vt:i4>
      </vt:variant>
      <vt:variant>
        <vt:i4>5</vt:i4>
      </vt:variant>
      <vt:variant>
        <vt:lpwstr>https://www.safeguardingchildren.co.uk/.accessedon</vt:lpwstr>
      </vt:variant>
      <vt:variant>
        <vt:lpwstr/>
      </vt:variant>
      <vt:variant>
        <vt:i4>6357095</vt:i4>
      </vt:variant>
      <vt:variant>
        <vt:i4>39</vt:i4>
      </vt:variant>
      <vt:variant>
        <vt:i4>0</vt:i4>
      </vt:variant>
      <vt:variant>
        <vt:i4>5</vt:i4>
      </vt:variant>
      <vt:variant>
        <vt:lpwstr>https://www.nurseryworld.co.uk/features/article/policy-guide-children-act-1989-amended-2004</vt:lpwstr>
      </vt:variant>
      <vt:variant>
        <vt:lpwstr/>
      </vt:variant>
      <vt:variant>
        <vt:i4>5374017</vt:i4>
      </vt:variant>
      <vt:variant>
        <vt:i4>36</vt:i4>
      </vt:variant>
      <vt:variant>
        <vt:i4>0</vt:i4>
      </vt:variant>
      <vt:variant>
        <vt:i4>5</vt:i4>
      </vt:variant>
      <vt:variant>
        <vt:lpwstr>https://www.equalityhumanrights.com/En/Human-Rights/Human-Rights-Act.accessed</vt:lpwstr>
      </vt:variant>
      <vt:variant>
        <vt:lpwstr/>
      </vt:variant>
      <vt:variant>
        <vt:i4>7077933</vt:i4>
      </vt:variant>
      <vt:variant>
        <vt:i4>33</vt:i4>
      </vt:variant>
      <vt:variant>
        <vt:i4>0</vt:i4>
      </vt:variant>
      <vt:variant>
        <vt:i4>5</vt:i4>
      </vt:variant>
      <vt:variant>
        <vt:lpwstr>https://creativecommons.org/licenses/by-nc-sa/3.0/</vt:lpwstr>
      </vt:variant>
      <vt:variant>
        <vt:lpwstr/>
      </vt:variant>
      <vt:variant>
        <vt:i4>1638457</vt:i4>
      </vt:variant>
      <vt:variant>
        <vt:i4>26</vt:i4>
      </vt:variant>
      <vt:variant>
        <vt:i4>0</vt:i4>
      </vt:variant>
      <vt:variant>
        <vt:i4>5</vt:i4>
      </vt:variant>
      <vt:variant>
        <vt:lpwstr/>
      </vt:variant>
      <vt:variant>
        <vt:lpwstr>_Toc109384993</vt:lpwstr>
      </vt:variant>
      <vt:variant>
        <vt:i4>1638457</vt:i4>
      </vt:variant>
      <vt:variant>
        <vt:i4>20</vt:i4>
      </vt:variant>
      <vt:variant>
        <vt:i4>0</vt:i4>
      </vt:variant>
      <vt:variant>
        <vt:i4>5</vt:i4>
      </vt:variant>
      <vt:variant>
        <vt:lpwstr/>
      </vt:variant>
      <vt:variant>
        <vt:lpwstr>_Toc109384992</vt:lpwstr>
      </vt:variant>
      <vt:variant>
        <vt:i4>1638457</vt:i4>
      </vt:variant>
      <vt:variant>
        <vt:i4>14</vt:i4>
      </vt:variant>
      <vt:variant>
        <vt:i4>0</vt:i4>
      </vt:variant>
      <vt:variant>
        <vt:i4>5</vt:i4>
      </vt:variant>
      <vt:variant>
        <vt:lpwstr/>
      </vt:variant>
      <vt:variant>
        <vt:lpwstr>_Toc109384991</vt:lpwstr>
      </vt:variant>
      <vt:variant>
        <vt:i4>1638457</vt:i4>
      </vt:variant>
      <vt:variant>
        <vt:i4>8</vt:i4>
      </vt:variant>
      <vt:variant>
        <vt:i4>0</vt:i4>
      </vt:variant>
      <vt:variant>
        <vt:i4>5</vt:i4>
      </vt:variant>
      <vt:variant>
        <vt:lpwstr/>
      </vt:variant>
      <vt:variant>
        <vt:lpwstr>_Toc109384990</vt:lpwstr>
      </vt:variant>
      <vt:variant>
        <vt:i4>1572921</vt:i4>
      </vt:variant>
      <vt:variant>
        <vt:i4>2</vt:i4>
      </vt:variant>
      <vt:variant>
        <vt:i4>0</vt:i4>
      </vt:variant>
      <vt:variant>
        <vt:i4>5</vt:i4>
      </vt:variant>
      <vt:variant>
        <vt:lpwstr/>
      </vt:variant>
      <vt:variant>
        <vt:lpwstr>_Toc109384989</vt:lpwstr>
      </vt:variant>
      <vt:variant>
        <vt:i4>5308431</vt:i4>
      </vt:variant>
      <vt:variant>
        <vt:i4>9</vt:i4>
      </vt:variant>
      <vt:variant>
        <vt:i4>0</vt:i4>
      </vt:variant>
      <vt:variant>
        <vt:i4>5</vt:i4>
      </vt:variant>
      <vt:variant>
        <vt:lpwstr>https://creativecommons.org/licenses/by/3.0/</vt:lpwstr>
      </vt:variant>
      <vt:variant>
        <vt:lpwstr/>
      </vt:variant>
      <vt:variant>
        <vt:i4>5832733</vt:i4>
      </vt:variant>
      <vt:variant>
        <vt:i4>6</vt:i4>
      </vt:variant>
      <vt:variant>
        <vt:i4>0</vt:i4>
      </vt:variant>
      <vt:variant>
        <vt:i4>5</vt:i4>
      </vt:variant>
      <vt:variant>
        <vt:lpwstr>https://blogs.ed.ac.uk/ijcc/2020/06/i-dont-want-other-children-to-go-through-what-i-went-through/</vt:lpwstr>
      </vt:variant>
      <vt:variant>
        <vt:lpwstr/>
      </vt:variant>
      <vt:variant>
        <vt:i4>5308431</vt:i4>
      </vt:variant>
      <vt:variant>
        <vt:i4>3</vt:i4>
      </vt:variant>
      <vt:variant>
        <vt:i4>0</vt:i4>
      </vt:variant>
      <vt:variant>
        <vt:i4>5</vt:i4>
      </vt:variant>
      <vt:variant>
        <vt:lpwstr>https://creativecommons.org/licenses/by/3.0/</vt:lpwstr>
      </vt:variant>
      <vt:variant>
        <vt:lpwstr/>
      </vt:variant>
      <vt:variant>
        <vt:i4>131148</vt:i4>
      </vt:variant>
      <vt:variant>
        <vt:i4>0</vt:i4>
      </vt:variant>
      <vt:variant>
        <vt:i4>0</vt:i4>
      </vt:variant>
      <vt:variant>
        <vt:i4>5</vt:i4>
      </vt:variant>
      <vt:variant>
        <vt:lpwstr>https://cyp-media.org/2013/07/01/parental-mental-health-and-families-by-scie/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DOCUMENT FOR CASE STUDY</dc:title>
  <dc:subject>BMHP 5004 LEVEL 5</dc:subject>
  <dc:creator>Omeneke Yusuf</dc:creator>
  <cp:keywords/>
  <dc:description/>
  <cp:lastModifiedBy>Omeneke Yusuf</cp:lastModifiedBy>
  <cp:revision>357</cp:revision>
  <dcterms:created xsi:type="dcterms:W3CDTF">2022-07-06T18:36:00Z</dcterms:created>
  <dcterms:modified xsi:type="dcterms:W3CDTF">2022-07-22T19:23:00Z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