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40870835"/>
        <w:docPartObj>
          <w:docPartGallery w:val="Cover Pages"/>
          <w:docPartUnique/>
        </w:docPartObj>
      </w:sdtPr>
      <w:sdtContent>
        <w:p w14:paraId="353C10ED" w14:textId="4A6A4528" w:rsidR="00FB7FE4" w:rsidRDefault="00FB7FE4">
          <w:r>
            <w:rPr>
              <w:noProof/>
            </w:rPr>
            <mc:AlternateContent>
              <mc:Choice Requires="wpg">
                <w:drawing>
                  <wp:anchor distT="0" distB="0" distL="114300" distR="114300" simplePos="0" relativeHeight="251661312" behindDoc="0" locked="0" layoutInCell="1" allowOverlap="1" wp14:anchorId="5C6221CC" wp14:editId="3BB776D0">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1AA434EC" w14:textId="1C187B99" w:rsidR="00FB7FE4" w:rsidRDefault="00FB7FE4">
                                      <w:pPr>
                                        <w:pStyle w:val="NoSpacing"/>
                                        <w:spacing w:after="240"/>
                                        <w:jc w:val="right"/>
                                        <w:rPr>
                                          <w:color w:val="44546A" w:themeColor="text2"/>
                                          <w:spacing w:val="10"/>
                                          <w:sz w:val="36"/>
                                          <w:szCs w:val="36"/>
                                        </w:rPr>
                                      </w:pPr>
                                      <w:r>
                                        <w:rPr>
                                          <w:color w:val="44546A" w:themeColor="text2"/>
                                          <w:spacing w:val="10"/>
                                          <w:sz w:val="36"/>
                                          <w:szCs w:val="36"/>
                                        </w:rPr>
                                        <w:t xml:space="preserve">Nasir Hossain </w:t>
                                      </w:r>
                                    </w:p>
                                  </w:sdtContent>
                                </w:sdt>
                                <w:p w14:paraId="288EFC7B" w14:textId="42F80759" w:rsidR="00FB7FE4" w:rsidRDefault="00FB7FE4">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Student ID: 2211492</w:t>
                                      </w:r>
                                    </w:sdtContent>
                                  </w:sdt>
                                </w:p>
                                <w:p w14:paraId="024EC749" w14:textId="0B0B707E" w:rsidR="00FB7FE4" w:rsidRDefault="00FB7FE4">
                                  <w:pPr>
                                    <w:pStyle w:val="NoSpacing"/>
                                    <w:jc w:val="right"/>
                                    <w:rPr>
                                      <w:color w:val="44546A" w:themeColor="text2"/>
                                      <w:spacing w:val="10"/>
                                      <w:sz w:val="28"/>
                                      <w:szCs w:val="28"/>
                                    </w:rPr>
                                  </w:pPr>
                                  <w:r>
                                    <w:rPr>
                                      <w:color w:val="44546A" w:themeColor="text2"/>
                                      <w:spacing w:val="10"/>
                                      <w:sz w:val="28"/>
                                      <w:szCs w:val="28"/>
                                    </w:rPr>
                                    <w:t xml:space="preserve">University of Wales Trinity Saint David </w:t>
                                  </w:r>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C6221CC" id="Group 454" o:spid="_x0000_s1026" alt="Title: Author and company name with crop mark graphic" style="position:absolute;left:0;text-align:left;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iYTNYwUAAMk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XetHWzl+KOkBkitBRN59&#13;&#10;xUGvV3/Q6xWgr6P74n9Hdvy/wObL9t1L/5Do922k7P8Dc/UPAAAA//8DAFBLAwQUAAYACAAAACEA&#13;&#10;hp0JXuAAAAAKAQAADwAAAGRycy9kb3ducmV2LnhtbEyPT0vDQBDF74LfYRnBm93EGC1pNqXUP6ci&#13;&#10;2ArS2zY7TUKzsyG7TdJv7+hFLw+Gx3vzfvlysq0YsPeNIwXxLAKBVDrTUKXgc/d6NwfhgyajW0eo&#13;&#10;4IIelsX1Va4z40b6wGEbKsEl5DOtoA6hy6T0ZY1W+5nrkNg7ut7qwGdfSdPrkcttK++j6FFa3RB/&#13;&#10;qHWH6xrL0/ZsFbyNelwl8cuwOR3Xl/0uff/axKjU7c30vGBZLUAEnMJfAn4YeD8UPOzgzmS8aBUw&#13;&#10;TfhV9p6SlFkOCtIkfgBZ5PI/QvENAAD//wMAUEsBAi0AFAAGAAgAAAAhALaDOJL+AAAA4QEAABMA&#13;&#10;AAAAAAAAAAAAAAAAAAAAAFtDb250ZW50X1R5cGVzXS54bWxQSwECLQAUAAYACAAAACEAOP0h/9YA&#13;&#10;AACUAQAACwAAAAAAAAAAAAAAAAAvAQAAX3JlbHMvLnJlbHNQSwECLQAUAAYACAAAACEA74mEzWMF&#13;&#10;AADJEQAADgAAAAAAAAAAAAAAAAAuAgAAZHJzL2Uyb0RvYy54bWxQSwECLQAUAAYACAAAACEAhp0J&#13;&#10;XuAAAAAKAQAADwAAAAAAAAAAAAAAAAC9BwAAZHJzL2Rvd25yZXYueG1sUEsFBgAAAAAEAAQA8wAA&#13;&#10;AMo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1AA434EC" w14:textId="1C187B99" w:rsidR="00FB7FE4" w:rsidRDefault="00FB7FE4">
                                <w:pPr>
                                  <w:pStyle w:val="NoSpacing"/>
                                  <w:spacing w:after="240"/>
                                  <w:jc w:val="right"/>
                                  <w:rPr>
                                    <w:color w:val="44546A" w:themeColor="text2"/>
                                    <w:spacing w:val="10"/>
                                    <w:sz w:val="36"/>
                                    <w:szCs w:val="36"/>
                                  </w:rPr>
                                </w:pPr>
                                <w:r>
                                  <w:rPr>
                                    <w:color w:val="44546A" w:themeColor="text2"/>
                                    <w:spacing w:val="10"/>
                                    <w:sz w:val="36"/>
                                    <w:szCs w:val="36"/>
                                  </w:rPr>
                                  <w:t xml:space="preserve">Nasir Hossain </w:t>
                                </w:r>
                              </w:p>
                            </w:sdtContent>
                          </w:sdt>
                          <w:p w14:paraId="288EFC7B" w14:textId="42F80759" w:rsidR="00FB7FE4" w:rsidRDefault="00FB7FE4">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Student ID: 2211492</w:t>
                                </w:r>
                              </w:sdtContent>
                            </w:sdt>
                          </w:p>
                          <w:p w14:paraId="024EC749" w14:textId="0B0B707E" w:rsidR="00FB7FE4" w:rsidRDefault="00FB7FE4">
                            <w:pPr>
                              <w:pStyle w:val="NoSpacing"/>
                              <w:jc w:val="right"/>
                              <w:rPr>
                                <w:color w:val="44546A" w:themeColor="text2"/>
                                <w:spacing w:val="10"/>
                                <w:sz w:val="28"/>
                                <w:szCs w:val="28"/>
                              </w:rPr>
                            </w:pPr>
                            <w:r>
                              <w:rPr>
                                <w:color w:val="44546A" w:themeColor="text2"/>
                                <w:spacing w:val="10"/>
                                <w:sz w:val="28"/>
                                <w:szCs w:val="28"/>
                              </w:rPr>
                              <w:t xml:space="preserve">University of Wales Trinity Saint David </w:t>
                            </w:r>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0855CC07" wp14:editId="5E80E070">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031411AC" w14:textId="0E023C39" w:rsidR="00FB7FE4" w:rsidRDefault="00FB7FE4">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Teacher Name: Rebecca Francis </w:t>
                                      </w:r>
                                    </w:p>
                                  </w:sdtContent>
                                </w:sdt>
                                <w:bookmarkStart w:id="0"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33F69953" w14:textId="3D00E8D8" w:rsidR="00FB7FE4" w:rsidRDefault="00FB7FE4">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Contemporary challenges</w:t>
                                      </w:r>
                                    </w:p>
                                  </w:sdtContent>
                                </w:sdt>
                                <w:bookmarkEnd w:id="0" w:displacedByCustomXml="prev"/>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855CC07" id="Group 459" o:spid="_x0000_s1031" alt="Title: Title and subtitle with crop mark graphic" style="position:absolute;left:0;text-align:left;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Gj5jYgUAAMs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4+1HqTfAX5rvy3FQhEHdQjYrSt&#13;&#10;QWi4YoTGoBD9O+av/ne8x38MbOr0L1/6l8Swb4Pm8D+Yy38AAAD//wMAUEsDBBQABgAIAAAAIQBu&#13;&#10;fFpX4AAAAAsBAAAPAAAAZHJzL2Rvd25yZXYueG1sTI/NasMwEITvhb6D2EJvjeQGt8WxHEL6cwqF&#13;&#10;JoXS28ba2CbWyliK7bx9lV7ay8AyzOx8+XKyrRio941jDclMgSAunWm40vC5e717AuEDssHWMWk4&#13;&#10;k4dlcX2VY2bcyB80bEMlYgn7DDXUIXSZlL6syaKfuY44egfXWwzx7CtpehxjuW3lvVIP0mLD8UON&#13;&#10;Ha1rKo/bk9XwNuK4micvw+Z4WJ+/d+n71yYhrW9vpudFlNUCRKAp/CXgwhD3QxGH7d2JjRethkgT&#13;&#10;fvXiKZUmIPYa0nn6CLLI5X+G4gcAAP//AwBQSwECLQAUAAYACAAAACEAtoM4kv4AAADhAQAAEwAA&#13;&#10;AAAAAAAAAAAAAAAAAAAAW0NvbnRlbnRfVHlwZXNdLnhtbFBLAQItABQABgAIAAAAIQA4/SH/1gAA&#13;&#10;AJQBAAALAAAAAAAAAAAAAAAAAC8BAABfcmVscy8ucmVsc1BLAQItABQABgAIAAAAIQCTGj5jYgUA&#13;&#10;AMsRAAAOAAAAAAAAAAAAAAAAAC4CAABkcnMvZTJvRG9jLnhtbFBLAQItABQABgAIAAAAIQBufFpX&#13;&#10;4AAAAAsBAAAPAAAAAAAAAAAAAAAAALwHAABkcnMvZG93bnJldi54bWxQSwUGAAAAAAQABADzAAAA&#13;&#10;yQ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031411AC" w14:textId="0E023C39" w:rsidR="00FB7FE4" w:rsidRDefault="00FB7FE4">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Teacher Name: Rebecca Francis </w:t>
                                </w:r>
                              </w:p>
                            </w:sdtContent>
                          </w:sdt>
                          <w:bookmarkStart w:id="1"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33F69953" w14:textId="3D00E8D8" w:rsidR="00FB7FE4" w:rsidRDefault="00FB7FE4">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Contemporary challenges</w:t>
                                </w:r>
                              </w:p>
                            </w:sdtContent>
                          </w:sdt>
                          <w:bookmarkEnd w:id="1" w:displacedByCustomXml="prev"/>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112F15DC" wp14:editId="56666559">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64615EE1"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152DD197" w14:textId="7C32BD1C" w:rsidR="00FB7FE4" w:rsidRDefault="00FB7FE4">
          <w:r>
            <w:br w:type="page"/>
          </w:r>
        </w:p>
      </w:sdtContent>
    </w:sdt>
    <w:p w14:paraId="2B82CAE6" w14:textId="05D345EA" w:rsidR="006937D7" w:rsidRDefault="006937D7" w:rsidP="00614B28">
      <w:pPr>
        <w:jc w:val="center"/>
        <w:rPr>
          <w:b/>
          <w:sz w:val="32"/>
        </w:rPr>
      </w:pPr>
      <w:r w:rsidRPr="00614B28">
        <w:rPr>
          <w:b/>
          <w:sz w:val="32"/>
        </w:rPr>
        <w:lastRenderedPageBreak/>
        <w:t>Co</w:t>
      </w:r>
      <w:r w:rsidR="00FB7FE4">
        <w:rPr>
          <w:b/>
          <w:sz w:val="32"/>
        </w:rPr>
        <w:t>n</w:t>
      </w:r>
      <w:r w:rsidRPr="00614B28">
        <w:rPr>
          <w:b/>
          <w:sz w:val="32"/>
        </w:rPr>
        <w:t>temporary Challenges: Making a Difference</w:t>
      </w:r>
    </w:p>
    <w:p w14:paraId="51F9C9B3" w14:textId="77777777" w:rsidR="00FB7FE4" w:rsidRPr="00614B28" w:rsidRDefault="00FB7FE4" w:rsidP="00FB7FE4">
      <w:pPr>
        <w:rPr>
          <w:b/>
          <w:sz w:val="32"/>
        </w:rPr>
      </w:pPr>
    </w:p>
    <w:p w14:paraId="6BB2AE93" w14:textId="77777777" w:rsidR="006937D7" w:rsidRDefault="006937D7"/>
    <w:p w14:paraId="40E02B79" w14:textId="77777777" w:rsidR="006937D7" w:rsidRDefault="006937D7"/>
    <w:p w14:paraId="72F09459" w14:textId="77777777" w:rsidR="006937D7" w:rsidRDefault="006937D7"/>
    <w:p w14:paraId="127820E8" w14:textId="77777777" w:rsidR="006937D7" w:rsidRDefault="006937D7"/>
    <w:p w14:paraId="25932073" w14:textId="77777777" w:rsidR="006937D7" w:rsidRDefault="006937D7"/>
    <w:p w14:paraId="1850B026" w14:textId="77777777" w:rsidR="006937D7" w:rsidRDefault="006937D7"/>
    <w:p w14:paraId="6A826982" w14:textId="77777777" w:rsidR="006937D7" w:rsidRDefault="006937D7"/>
    <w:p w14:paraId="281699E9" w14:textId="77777777" w:rsidR="006937D7" w:rsidRDefault="006937D7"/>
    <w:p w14:paraId="061B58E3" w14:textId="77777777" w:rsidR="006937D7" w:rsidRDefault="006937D7"/>
    <w:p w14:paraId="622DBCC0" w14:textId="77777777" w:rsidR="006937D7" w:rsidRDefault="006937D7"/>
    <w:p w14:paraId="0FAF0C1C" w14:textId="77777777" w:rsidR="006937D7" w:rsidRDefault="006937D7"/>
    <w:p w14:paraId="49705966" w14:textId="77777777" w:rsidR="006937D7" w:rsidRDefault="006937D7"/>
    <w:p w14:paraId="762285FA" w14:textId="77777777" w:rsidR="006937D7" w:rsidRDefault="006937D7"/>
    <w:p w14:paraId="257AC58D" w14:textId="77777777" w:rsidR="006937D7" w:rsidRDefault="006937D7"/>
    <w:p w14:paraId="71F98444" w14:textId="77777777" w:rsidR="007E36B0" w:rsidRDefault="007E36B0"/>
    <w:p w14:paraId="0C5420F0" w14:textId="77777777" w:rsidR="006937D7" w:rsidRDefault="006937D7"/>
    <w:p w14:paraId="128050F6" w14:textId="77777777" w:rsidR="007E36B0" w:rsidRDefault="007E36B0" w:rsidP="00385D52">
      <w:pPr>
        <w:pStyle w:val="Heading1"/>
      </w:pPr>
      <w:r>
        <w:lastRenderedPageBreak/>
        <w:t xml:space="preserve">Introduction </w:t>
      </w:r>
    </w:p>
    <w:p w14:paraId="5FAEA291" w14:textId="77777777" w:rsidR="00E41141" w:rsidRDefault="00BF738C" w:rsidP="006677AE">
      <w:r>
        <w:t xml:space="preserve">People all over the world have to be careful enough </w:t>
      </w:r>
      <w:r w:rsidR="005868A4">
        <w:t>about</w:t>
      </w:r>
      <w:r>
        <w:t xml:space="preserve"> climate change issues and other contemporary challenges in society</w:t>
      </w:r>
      <w:r w:rsidR="00EB001E">
        <w:t xml:space="preserve"> for better living condition </w:t>
      </w:r>
      <w:r w:rsidR="005868A4">
        <w:t>for</w:t>
      </w:r>
      <w:r w:rsidR="00EB001E">
        <w:t xml:space="preserve"> the generations</w:t>
      </w:r>
      <w:r w:rsidR="006677AE">
        <w:t xml:space="preserve"> (Pearce et al., </w:t>
      </w:r>
      <w:r w:rsidR="006677AE" w:rsidRPr="009C0605">
        <w:t>2019</w:t>
      </w:r>
      <w:r w:rsidR="006677AE">
        <w:t xml:space="preserve">). </w:t>
      </w:r>
      <w:r w:rsidR="00EB001E">
        <w:t xml:space="preserve">The purpose of the study is to present the water shortage issues in West Bengal of India and </w:t>
      </w:r>
      <w:r w:rsidR="00E50D07">
        <w:t xml:space="preserve">recommended strategies for the water shortage of issue. </w:t>
      </w:r>
    </w:p>
    <w:p w14:paraId="499F6D2A" w14:textId="77777777" w:rsidR="00095641" w:rsidRDefault="00CC7CC2" w:rsidP="00385D52">
      <w:pPr>
        <w:pStyle w:val="Heading1"/>
      </w:pPr>
      <w:r>
        <w:t>1.</w:t>
      </w:r>
      <w:r w:rsidR="002F1BDB">
        <w:t xml:space="preserve"> </w:t>
      </w:r>
      <w:r w:rsidR="00095641">
        <w:t>V</w:t>
      </w:r>
      <w:r w:rsidR="006937D7">
        <w:t xml:space="preserve">ariety </w:t>
      </w:r>
      <w:r w:rsidR="00095641">
        <w:t>of challenges faced by society</w:t>
      </w:r>
    </w:p>
    <w:p w14:paraId="042BD1F5" w14:textId="77777777" w:rsidR="00794676" w:rsidRDefault="00B9638F" w:rsidP="00FF660B">
      <w:r>
        <w:t xml:space="preserve">The </w:t>
      </w:r>
      <w:r w:rsidR="00697669">
        <w:t xml:space="preserve">challenges and issues are </w:t>
      </w:r>
      <w:r w:rsidR="005C3A8F">
        <w:t xml:space="preserve">getting higher in society with negative and devastating impacts on </w:t>
      </w:r>
      <w:r w:rsidR="00891A1C">
        <w:t xml:space="preserve">lives and people. </w:t>
      </w:r>
      <w:r w:rsidR="00C80A8B">
        <w:t xml:space="preserve">Climate change issues are growing issues affecting the lives, environment, </w:t>
      </w:r>
      <w:r w:rsidR="005868A4">
        <w:t xml:space="preserve">and </w:t>
      </w:r>
      <w:r w:rsidR="00C80A8B">
        <w:t>existence of animal and other species in the world</w:t>
      </w:r>
      <w:r w:rsidR="00C121BB">
        <w:t xml:space="preserve"> (</w:t>
      </w:r>
      <w:proofErr w:type="spellStart"/>
      <w:r w:rsidR="00C121BB">
        <w:t>Chakraborti</w:t>
      </w:r>
      <w:proofErr w:type="spellEnd"/>
      <w:r w:rsidR="00C121BB">
        <w:t xml:space="preserve"> et al., 2019)</w:t>
      </w:r>
      <w:r w:rsidR="00C80A8B">
        <w:t xml:space="preserve">. </w:t>
      </w:r>
      <w:r w:rsidR="0089374A">
        <w:t xml:space="preserve">Under different contemporary challenges and climate issues, </w:t>
      </w:r>
      <w:r w:rsidR="005868A4">
        <w:t xml:space="preserve">the </w:t>
      </w:r>
      <w:r w:rsidR="0089374A">
        <w:t>water scarcity</w:t>
      </w:r>
      <w:r w:rsidR="00E9458F">
        <w:t xml:space="preserve"> issue</w:t>
      </w:r>
      <w:r w:rsidR="0089374A">
        <w:t xml:space="preserve"> </w:t>
      </w:r>
      <w:r w:rsidR="00E9458F">
        <w:t>in India has been increasing.</w:t>
      </w:r>
      <w:r w:rsidR="009350F0">
        <w:t xml:space="preserve"> This is </w:t>
      </w:r>
      <w:r w:rsidR="00794676">
        <w:t xml:space="preserve">an ongoing water crisis </w:t>
      </w:r>
      <w:r w:rsidR="009350F0">
        <w:t xml:space="preserve">in the country </w:t>
      </w:r>
      <w:r w:rsidR="00794676">
        <w:t>that affec</w:t>
      </w:r>
      <w:r w:rsidR="009350F0">
        <w:t xml:space="preserve">ts </w:t>
      </w:r>
      <w:r w:rsidR="00794676">
        <w:t>million</w:t>
      </w:r>
      <w:r w:rsidR="009350F0">
        <w:t xml:space="preserve">s of people. </w:t>
      </w:r>
      <w:r w:rsidR="00FF660B">
        <w:t>For over 1.39 billion people in India, only</w:t>
      </w:r>
      <w:r w:rsidR="00794676">
        <w:t xml:space="preserve"> 4% of the world’s fresh water resources </w:t>
      </w:r>
      <w:r w:rsidR="00FF660B">
        <w:t>are available for the people</w:t>
      </w:r>
      <w:r w:rsidR="006F5002">
        <w:t xml:space="preserve"> (Blakeslee et al., </w:t>
      </w:r>
      <w:r w:rsidR="006F5002" w:rsidRPr="003B09D1">
        <w:t>2020</w:t>
      </w:r>
      <w:r w:rsidR="006F5002">
        <w:t>)</w:t>
      </w:r>
      <w:r w:rsidR="00FF660B">
        <w:t>.</w:t>
      </w:r>
      <w:r w:rsidR="00C9781F">
        <w:t xml:space="preserve"> But, the </w:t>
      </w:r>
      <w:r w:rsidR="00794676">
        <w:t xml:space="preserve">disproportionate </w:t>
      </w:r>
      <w:r w:rsidR="00C9781F">
        <w:t xml:space="preserve">is higher with </w:t>
      </w:r>
      <w:r w:rsidR="005868A4">
        <w:t xml:space="preserve">the </w:t>
      </w:r>
      <w:r w:rsidR="00794676">
        <w:t xml:space="preserve">drying up of rivers and their reservoirs </w:t>
      </w:r>
      <w:r w:rsidR="00C9781F">
        <w:t>and the</w:t>
      </w:r>
      <w:r w:rsidR="00794676">
        <w:t xml:space="preserve"> crisis has </w:t>
      </w:r>
      <w:r w:rsidR="00C9781F">
        <w:t xml:space="preserve">started to worsen in recent years. The impacts of </w:t>
      </w:r>
      <w:r w:rsidR="00794676">
        <w:t xml:space="preserve">climate change </w:t>
      </w:r>
      <w:r w:rsidR="00C9781F">
        <w:t xml:space="preserve">have contributed to the </w:t>
      </w:r>
      <w:r w:rsidR="00794676">
        <w:t xml:space="preserve">shortage of water in India </w:t>
      </w:r>
      <w:r w:rsidR="00C9781F">
        <w:t>with the poor impacts from the</w:t>
      </w:r>
      <w:r w:rsidR="00794676">
        <w:t xml:space="preserve"> lack of proper infrastructure and unchecked water pollution.</w:t>
      </w:r>
    </w:p>
    <w:p w14:paraId="2022547C" w14:textId="77777777" w:rsidR="00620535" w:rsidRDefault="00B43D8A" w:rsidP="00794676">
      <w:r>
        <w:rPr>
          <w:noProof/>
        </w:rPr>
        <w:drawing>
          <wp:inline distT="0" distB="0" distL="0" distR="0" wp14:anchorId="3E534BF2" wp14:editId="1C955317">
            <wp:extent cx="5940570" cy="2670203"/>
            <wp:effectExtent l="0" t="0" r="3175" b="0"/>
            <wp:docPr id="1" name="Picture 1" descr="Water Scarcity at alarming level in West Beng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ater Scarcity at alarming level in West Bengal"/>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b="10842"/>
                    <a:stretch/>
                  </pic:blipFill>
                  <pic:spPr bwMode="auto">
                    <a:xfrm>
                      <a:off x="0" y="0"/>
                      <a:ext cx="5953100" cy="2675835"/>
                    </a:xfrm>
                    <a:prstGeom prst="rect">
                      <a:avLst/>
                    </a:prstGeom>
                    <a:noFill/>
                    <a:ln>
                      <a:noFill/>
                    </a:ln>
                    <a:extLst>
                      <a:ext uri="{53640926-AAD7-44D8-BBD7-CCE9431645EC}">
                        <a14:shadowObscured xmlns:a14="http://schemas.microsoft.com/office/drawing/2010/main"/>
                      </a:ext>
                    </a:extLst>
                  </pic:spPr>
                </pic:pic>
              </a:graphicData>
            </a:graphic>
          </wp:inline>
        </w:drawing>
      </w:r>
    </w:p>
    <w:p w14:paraId="600FE087" w14:textId="77777777" w:rsidR="00B43D8A" w:rsidRDefault="00B43D8A" w:rsidP="00B43D8A">
      <w:pPr>
        <w:jc w:val="center"/>
      </w:pPr>
      <w:r>
        <w:lastRenderedPageBreak/>
        <w:t xml:space="preserve">Figure: Water shortage in India </w:t>
      </w:r>
    </w:p>
    <w:p w14:paraId="5C257FD2" w14:textId="77777777" w:rsidR="00794676" w:rsidRDefault="00B43D8A" w:rsidP="00011CAC">
      <w:pPr>
        <w:jc w:val="center"/>
      </w:pPr>
      <w:r>
        <w:t xml:space="preserve">Source: </w:t>
      </w:r>
      <w:r w:rsidR="00733F5A">
        <w:t>(Simpson et al.,</w:t>
      </w:r>
      <w:r w:rsidR="00733F5A" w:rsidRPr="007339FD">
        <w:t xml:space="preserve"> 2021</w:t>
      </w:r>
      <w:r w:rsidR="00733F5A">
        <w:t>)</w:t>
      </w:r>
    </w:p>
    <w:p w14:paraId="25A580E5" w14:textId="77777777" w:rsidR="00DB1A27" w:rsidRDefault="00C9781F" w:rsidP="00DB1A27">
      <w:r>
        <w:t xml:space="preserve">The figure represents that </w:t>
      </w:r>
      <w:r w:rsidR="00C84D92">
        <w:t xml:space="preserve">54% of </w:t>
      </w:r>
      <w:r w:rsidR="00C8525D">
        <w:t xml:space="preserve">India’s ground-water wells are decreasing </w:t>
      </w:r>
      <w:r w:rsidR="003E1581">
        <w:t xml:space="preserve">with </w:t>
      </w:r>
      <w:r w:rsidR="005868A4">
        <w:t xml:space="preserve">an </w:t>
      </w:r>
      <w:r w:rsidR="003E1581">
        <w:t xml:space="preserve">alarming issue for the people living in the country. Most areas of India are facing </w:t>
      </w:r>
      <w:r w:rsidR="005868A4">
        <w:t>a</w:t>
      </w:r>
      <w:r w:rsidR="003E1581">
        <w:t xml:space="preserve"> decrease </w:t>
      </w:r>
      <w:r w:rsidR="005868A4">
        <w:t>in</w:t>
      </w:r>
      <w:r w:rsidR="003E1581">
        <w:t xml:space="preserve"> ground-water wells with water shortage. </w:t>
      </w:r>
      <w:r w:rsidR="00456E3A">
        <w:t>The degree of shortage of water in the country must need the infrastructure and strengthen</w:t>
      </w:r>
      <w:r w:rsidR="000F3225">
        <w:t>ing</w:t>
      </w:r>
      <w:r w:rsidR="00456E3A">
        <w:t xml:space="preserve"> of the measures take</w:t>
      </w:r>
      <w:r w:rsidR="000F3225">
        <w:t>n</w:t>
      </w:r>
      <w:r w:rsidR="00456E3A">
        <w:t xml:space="preserve"> by</w:t>
      </w:r>
      <w:r w:rsidR="00FA722C">
        <w:t xml:space="preserve"> many government and non-</w:t>
      </w:r>
      <w:r w:rsidR="00794676">
        <w:t>government organizations</w:t>
      </w:r>
      <w:r w:rsidR="006F5002">
        <w:t xml:space="preserve"> (Blakeslee et al., </w:t>
      </w:r>
      <w:r w:rsidR="006F5002" w:rsidRPr="003B09D1">
        <w:t>2020</w:t>
      </w:r>
      <w:r w:rsidR="006F5002">
        <w:t>)</w:t>
      </w:r>
      <w:r w:rsidR="00456E3A">
        <w:t>.</w:t>
      </w:r>
      <w:r w:rsidR="00DB3AC9">
        <w:t xml:space="preserve"> Chennai was dealing with </w:t>
      </w:r>
      <w:r w:rsidR="00794676">
        <w:t>w</w:t>
      </w:r>
      <w:r w:rsidR="00DB3AC9">
        <w:t>ater shortages in recent years and the degree of shortage of water affected the entire city of 9 million people. However, in West Bengal, the water shortage has been increasing with loads</w:t>
      </w:r>
      <w:r w:rsidR="00B927EB">
        <w:t xml:space="preserve"> of impacts on lives and </w:t>
      </w:r>
      <w:r w:rsidR="000F3225">
        <w:t xml:space="preserve">the </w:t>
      </w:r>
      <w:r w:rsidR="00B927EB">
        <w:t xml:space="preserve">environment. </w:t>
      </w:r>
    </w:p>
    <w:p w14:paraId="594E905B" w14:textId="77777777" w:rsidR="00F06466" w:rsidRDefault="00B5590C" w:rsidP="00DD359D">
      <w:pPr>
        <w:pStyle w:val="Heading1"/>
      </w:pPr>
      <w:r>
        <w:t>2</w:t>
      </w:r>
      <w:r w:rsidR="00146EC4">
        <w:t>.</w:t>
      </w:r>
      <w:r w:rsidR="002F1BDB">
        <w:t xml:space="preserve"> </w:t>
      </w:r>
      <w:r w:rsidR="006937D7">
        <w:t xml:space="preserve">Design Thinking Framework </w:t>
      </w:r>
    </w:p>
    <w:p w14:paraId="3604D19E" w14:textId="77777777" w:rsidR="00B52D73" w:rsidRDefault="00A61C29" w:rsidP="00936629">
      <w:r>
        <w:t>In order to make changes and improve society f</w:t>
      </w:r>
      <w:r w:rsidR="00650727">
        <w:t xml:space="preserve">or the people, different models and theories are applied. </w:t>
      </w:r>
      <w:r w:rsidR="002374FB">
        <w:t>Design thinking represents the</w:t>
      </w:r>
      <w:r w:rsidR="00936629">
        <w:t xml:space="preserve"> methodology </w:t>
      </w:r>
      <w:r w:rsidR="00AE64FC">
        <w:t>used by individuals for solution-based approach and activities for</w:t>
      </w:r>
      <w:r w:rsidR="00936629">
        <w:t xml:space="preserve"> solving problems</w:t>
      </w:r>
      <w:r w:rsidR="00BD462A">
        <w:t xml:space="preserve"> (</w:t>
      </w:r>
      <w:proofErr w:type="spellStart"/>
      <w:r w:rsidR="00BD462A" w:rsidRPr="00276777">
        <w:t>D</w:t>
      </w:r>
      <w:r w:rsidR="00BD462A">
        <w:t>ijksterhuis</w:t>
      </w:r>
      <w:proofErr w:type="spellEnd"/>
      <w:r w:rsidR="00BD462A">
        <w:t xml:space="preserve"> and Silvius,</w:t>
      </w:r>
      <w:r w:rsidR="00BD462A" w:rsidRPr="00276777">
        <w:t xml:space="preserve"> 2017</w:t>
      </w:r>
      <w:r w:rsidR="00BD462A">
        <w:t>)</w:t>
      </w:r>
      <w:r w:rsidR="00936629">
        <w:t xml:space="preserve">. </w:t>
      </w:r>
      <w:r w:rsidR="00F97C3E">
        <w:t xml:space="preserve">The </w:t>
      </w:r>
      <w:r w:rsidR="00A1608F">
        <w:t xml:space="preserve">application of the thinking process helps professionals and </w:t>
      </w:r>
      <w:proofErr w:type="spellStart"/>
      <w:r w:rsidR="00A1608F">
        <w:t>organisation</w:t>
      </w:r>
      <w:proofErr w:type="spellEnd"/>
      <w:r w:rsidR="00A1608F">
        <w:t xml:space="preserve"> </w:t>
      </w:r>
      <w:r w:rsidR="00936629">
        <w:t>to tackle</w:t>
      </w:r>
      <w:r w:rsidR="00C13A4F">
        <w:t xml:space="preserve"> and handle </w:t>
      </w:r>
      <w:r w:rsidR="00936629">
        <w:t xml:space="preserve">problems that </w:t>
      </w:r>
      <w:r w:rsidR="001B2FB2">
        <w:t xml:space="preserve">are not properly defined and managed. The </w:t>
      </w:r>
      <w:r w:rsidR="00936629">
        <w:t xml:space="preserve">five stages of design thinking </w:t>
      </w:r>
      <w:r w:rsidR="001B2FB2">
        <w:t>allow the individual to</w:t>
      </w:r>
      <w:r w:rsidR="00936629">
        <w:t xml:space="preserve"> work and solve complex problems </w:t>
      </w:r>
      <w:r w:rsidR="001B2FB2">
        <w:t>and issues happening in the country and world.</w:t>
      </w:r>
    </w:p>
    <w:p w14:paraId="71EA7D14" w14:textId="77777777" w:rsidR="00936629" w:rsidRDefault="00B52D73" w:rsidP="00936629">
      <w:r>
        <w:rPr>
          <w:noProof/>
        </w:rPr>
        <w:drawing>
          <wp:inline distT="0" distB="0" distL="0" distR="0" wp14:anchorId="27A15A78" wp14:editId="74188183">
            <wp:extent cx="5942965" cy="2306405"/>
            <wp:effectExtent l="0" t="0" r="0" b="0"/>
            <wp:docPr id="4" name="Picture 4" descr="The Design Thinking Process - How does it work? - MAQE - Insigh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he Design Thinking Process - How does it work? - MAQE - Insights"/>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946320" cy="2307707"/>
                    </a:xfrm>
                    <a:prstGeom prst="rect">
                      <a:avLst/>
                    </a:prstGeom>
                    <a:noFill/>
                    <a:ln>
                      <a:noFill/>
                    </a:ln>
                  </pic:spPr>
                </pic:pic>
              </a:graphicData>
            </a:graphic>
          </wp:inline>
        </w:drawing>
      </w:r>
      <w:r w:rsidR="001B2FB2">
        <w:t xml:space="preserve"> </w:t>
      </w:r>
    </w:p>
    <w:p w14:paraId="4BCD4A92" w14:textId="77777777" w:rsidR="002F1BDB" w:rsidRDefault="00B52D73" w:rsidP="00B52D73">
      <w:pPr>
        <w:jc w:val="center"/>
      </w:pPr>
      <w:r>
        <w:t>Figure</w:t>
      </w:r>
      <w:r w:rsidR="00B61554">
        <w:t>: Design-</w:t>
      </w:r>
      <w:r>
        <w:t xml:space="preserve">thinking process </w:t>
      </w:r>
    </w:p>
    <w:p w14:paraId="1DB2A8DE" w14:textId="77777777" w:rsidR="00B52D73" w:rsidRDefault="00B52D73" w:rsidP="00AA7EF9">
      <w:pPr>
        <w:jc w:val="center"/>
      </w:pPr>
      <w:r>
        <w:lastRenderedPageBreak/>
        <w:t>Source:</w:t>
      </w:r>
      <w:r w:rsidR="00BD462A" w:rsidRPr="00BD462A">
        <w:t xml:space="preserve"> </w:t>
      </w:r>
      <w:r w:rsidR="00BD462A">
        <w:t>(</w:t>
      </w:r>
      <w:proofErr w:type="spellStart"/>
      <w:r w:rsidR="00BD462A" w:rsidRPr="00276777">
        <w:t>D</w:t>
      </w:r>
      <w:r w:rsidR="00BD462A">
        <w:t>ijksterhuis</w:t>
      </w:r>
      <w:proofErr w:type="spellEnd"/>
      <w:r w:rsidR="00BD462A">
        <w:t xml:space="preserve"> and Silvius,</w:t>
      </w:r>
      <w:r w:rsidR="00BD462A" w:rsidRPr="00276777">
        <w:t xml:space="preserve"> 2017</w:t>
      </w:r>
      <w:r w:rsidR="00BD462A">
        <w:t>)</w:t>
      </w:r>
    </w:p>
    <w:p w14:paraId="6A0520B7" w14:textId="77777777" w:rsidR="00F06466" w:rsidRDefault="00B5590C" w:rsidP="00DD359D">
      <w:pPr>
        <w:pStyle w:val="Heading1"/>
      </w:pPr>
      <w:r>
        <w:t>3</w:t>
      </w:r>
      <w:r w:rsidR="00146EC4">
        <w:t>.</w:t>
      </w:r>
      <w:r w:rsidR="002F1BDB">
        <w:t xml:space="preserve"> </w:t>
      </w:r>
      <w:proofErr w:type="spellStart"/>
      <w:r w:rsidR="00F06466">
        <w:t>Empathise</w:t>
      </w:r>
      <w:proofErr w:type="spellEnd"/>
      <w:r w:rsidR="00F06466">
        <w:t xml:space="preserve"> stage</w:t>
      </w:r>
    </w:p>
    <w:p w14:paraId="61C5050A" w14:textId="77777777" w:rsidR="0097584E" w:rsidRDefault="00CA3D83" w:rsidP="00CE7E42">
      <w:r>
        <w:t xml:space="preserve">This is the first stage </w:t>
      </w:r>
      <w:r w:rsidR="00164940">
        <w:t>that assess the needs of the individuals. This assesses the process of</w:t>
      </w:r>
      <w:r w:rsidR="00936629">
        <w:t xml:space="preserve"> gain</w:t>
      </w:r>
      <w:r w:rsidR="00164940">
        <w:t xml:space="preserve">ing </w:t>
      </w:r>
      <w:r w:rsidR="00936629">
        <w:t>real ins</w:t>
      </w:r>
      <w:r w:rsidR="009138CD">
        <w:t xml:space="preserve">ight into users and their needs in the environment. </w:t>
      </w:r>
      <w:r w:rsidR="00707276">
        <w:t xml:space="preserve">Within the stage of the design thinking process, the individual tends to manage </w:t>
      </w:r>
      <w:r w:rsidR="0097584E">
        <w:t>user-centric research</w:t>
      </w:r>
      <w:r w:rsidR="00CE7E42">
        <w:t xml:space="preserve"> (</w:t>
      </w:r>
      <w:proofErr w:type="spellStart"/>
      <w:r w:rsidR="00CE7E42">
        <w:t>Abramek</w:t>
      </w:r>
      <w:proofErr w:type="spellEnd"/>
      <w:r w:rsidR="00CE7E42">
        <w:t xml:space="preserve"> and </w:t>
      </w:r>
      <w:proofErr w:type="spellStart"/>
      <w:r w:rsidR="00CE7E42">
        <w:t>Sołtysik-Piorunkiewicz</w:t>
      </w:r>
      <w:proofErr w:type="spellEnd"/>
      <w:r w:rsidR="00CE7E42">
        <w:t xml:space="preserve">, </w:t>
      </w:r>
      <w:r w:rsidR="00CE7E42" w:rsidRPr="00424A33">
        <w:t>2020</w:t>
      </w:r>
      <w:r w:rsidR="00CE7E42">
        <w:t>)</w:t>
      </w:r>
      <w:r w:rsidR="0097584E">
        <w:t xml:space="preserve">. </w:t>
      </w:r>
      <w:r w:rsidR="00A119EA">
        <w:t>The researcher needs to have</w:t>
      </w:r>
      <w:r w:rsidR="0097584E">
        <w:t xml:space="preserve"> </w:t>
      </w:r>
      <w:r w:rsidR="000F3225">
        <w:t xml:space="preserve">an </w:t>
      </w:r>
      <w:r w:rsidR="0097584E">
        <w:t xml:space="preserve">empathic understanding of the problem </w:t>
      </w:r>
      <w:r w:rsidR="00AD760E">
        <w:t>while solving the issues</w:t>
      </w:r>
      <w:r w:rsidR="001E7EB4">
        <w:t xml:space="preserve">. The main area of concern is managed by the people </w:t>
      </w:r>
      <w:r w:rsidR="000F3225">
        <w:t>o</w:t>
      </w:r>
      <w:r w:rsidR="001E7EB4">
        <w:t xml:space="preserve">n the stage with the </w:t>
      </w:r>
      <w:r w:rsidR="0097584E">
        <w:t>observations t</w:t>
      </w:r>
      <w:r w:rsidR="001E7EB4">
        <w:t>o engage and empathize with the</w:t>
      </w:r>
      <w:r w:rsidR="0097584E">
        <w:t xml:space="preserve"> users. </w:t>
      </w:r>
    </w:p>
    <w:p w14:paraId="5E5F3470" w14:textId="77777777" w:rsidR="00936629" w:rsidRDefault="00011CAC" w:rsidP="00936629">
      <w:r>
        <w:rPr>
          <w:noProof/>
        </w:rPr>
        <w:drawing>
          <wp:inline distT="0" distB="0" distL="0" distR="0" wp14:anchorId="6B2D6936" wp14:editId="482A28BD">
            <wp:extent cx="6024982" cy="3909170"/>
            <wp:effectExtent l="0" t="0" r="0" b="0"/>
            <wp:docPr id="2" name="Picture 2" descr="Why clean drinking water is an election issue in West Bengal this ti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y clean drinking water is an election issue in West Bengal this time"/>
                    <pic:cNvPicPr>
                      <a:picLocks noChangeAspect="1" noChangeArrowheads="1"/>
                    </pic:cNvPicPr>
                  </pic:nvPicPr>
                  <pic:blipFill rotWithShape="1">
                    <a:blip r:embed="rId7">
                      <a:extLst>
                        <a:ext uri="{28A0092B-C50C-407E-A947-70E740481C1C}">
                          <a14:useLocalDpi xmlns:a14="http://schemas.microsoft.com/office/drawing/2010/main" val="0"/>
                        </a:ext>
                      </a:extLst>
                    </a:blip>
                    <a:srcRect t="5207" r="-1416" b="6904"/>
                    <a:stretch/>
                  </pic:blipFill>
                  <pic:spPr bwMode="auto">
                    <a:xfrm>
                      <a:off x="0" y="0"/>
                      <a:ext cx="6040216" cy="3919054"/>
                    </a:xfrm>
                    <a:prstGeom prst="rect">
                      <a:avLst/>
                    </a:prstGeom>
                    <a:noFill/>
                    <a:ln>
                      <a:noFill/>
                    </a:ln>
                    <a:extLst>
                      <a:ext uri="{53640926-AAD7-44D8-BBD7-CCE9431645EC}">
                        <a14:shadowObscured xmlns:a14="http://schemas.microsoft.com/office/drawing/2010/main"/>
                      </a:ext>
                    </a:extLst>
                  </pic:spPr>
                </pic:pic>
              </a:graphicData>
            </a:graphic>
          </wp:inline>
        </w:drawing>
      </w:r>
    </w:p>
    <w:p w14:paraId="056B846F" w14:textId="77777777" w:rsidR="00461575" w:rsidRDefault="00461575" w:rsidP="00461575">
      <w:pPr>
        <w:jc w:val="center"/>
      </w:pPr>
      <w:r>
        <w:t xml:space="preserve">Figure: Unclean water in West Bengal in India </w:t>
      </w:r>
    </w:p>
    <w:p w14:paraId="08C43E57" w14:textId="77777777" w:rsidR="00461575" w:rsidRDefault="00461575" w:rsidP="006677AE">
      <w:pPr>
        <w:jc w:val="center"/>
      </w:pPr>
      <w:r>
        <w:t>Source:</w:t>
      </w:r>
      <w:r w:rsidR="006677AE">
        <w:t xml:space="preserve"> (</w:t>
      </w:r>
      <w:proofErr w:type="spellStart"/>
      <w:r w:rsidR="006677AE">
        <w:t>Khatibi</w:t>
      </w:r>
      <w:proofErr w:type="spellEnd"/>
      <w:r w:rsidR="006677AE">
        <w:t xml:space="preserve"> et al., </w:t>
      </w:r>
      <w:r w:rsidR="006677AE" w:rsidRPr="006B2229">
        <w:t>2021</w:t>
      </w:r>
      <w:r w:rsidR="006677AE">
        <w:t>)</w:t>
      </w:r>
    </w:p>
    <w:p w14:paraId="6B9842EE" w14:textId="77777777" w:rsidR="002F1BDB" w:rsidRDefault="00E35752" w:rsidP="00F06466">
      <w:r>
        <w:lastRenderedPageBreak/>
        <w:t xml:space="preserve">The facts about the water shortage and unclean water can be witnessed day to day. The figure represents that the water level in West Bengal has </w:t>
      </w:r>
      <w:r w:rsidR="000F3225">
        <w:t xml:space="preserve">a </w:t>
      </w:r>
      <w:r>
        <w:t xml:space="preserve">higher possibility of having bacteria. </w:t>
      </w:r>
    </w:p>
    <w:p w14:paraId="4B4C8E8F" w14:textId="77777777" w:rsidR="00A737E7" w:rsidRDefault="00B5590C" w:rsidP="00DD359D">
      <w:pPr>
        <w:pStyle w:val="Heading1"/>
      </w:pPr>
      <w:r>
        <w:t>4</w:t>
      </w:r>
      <w:r w:rsidR="00146EC4">
        <w:t>.</w:t>
      </w:r>
      <w:r w:rsidR="002F1BDB">
        <w:t xml:space="preserve"> </w:t>
      </w:r>
      <w:r w:rsidR="00F06466">
        <w:t xml:space="preserve">Importance </w:t>
      </w:r>
      <w:r w:rsidR="002F1BDB">
        <w:t xml:space="preserve">and impacts </w:t>
      </w:r>
      <w:r w:rsidR="00F06466">
        <w:t>of the</w:t>
      </w:r>
      <w:r w:rsidR="00A737E7">
        <w:t xml:space="preserve"> stage</w:t>
      </w:r>
    </w:p>
    <w:p w14:paraId="5305E594" w14:textId="77777777" w:rsidR="00794676" w:rsidRDefault="004F202E" w:rsidP="00CE7E42">
      <w:r>
        <w:t xml:space="preserve">In </w:t>
      </w:r>
      <w:r w:rsidR="000F3225">
        <w:t xml:space="preserve">the </w:t>
      </w:r>
      <w:r w:rsidR="00837968">
        <w:t>design thinking process</w:t>
      </w:r>
      <w:r w:rsidR="00C17DDE">
        <w:t xml:space="preserve">, empathy allows the individual to develop skills, </w:t>
      </w:r>
      <w:r w:rsidR="00936629" w:rsidRPr="00936629">
        <w:t xml:space="preserve">understand </w:t>
      </w:r>
      <w:r w:rsidR="00C17DDE">
        <w:t xml:space="preserve">the issues </w:t>
      </w:r>
      <w:r w:rsidR="00936629" w:rsidRPr="00936629">
        <w:t xml:space="preserve">and share the same feelings </w:t>
      </w:r>
      <w:r w:rsidR="00C17DDE">
        <w:t xml:space="preserve">related to the same issues. </w:t>
      </w:r>
      <w:r w:rsidR="00955933">
        <w:t xml:space="preserve">The people would </w:t>
      </w:r>
      <w:r w:rsidR="00936629" w:rsidRPr="00936629">
        <w:t xml:space="preserve">put </w:t>
      </w:r>
      <w:r w:rsidR="00955933">
        <w:t xml:space="preserve">themselves </w:t>
      </w:r>
      <w:r w:rsidR="00936629" w:rsidRPr="00936629">
        <w:t xml:space="preserve">in other people's shoes </w:t>
      </w:r>
      <w:r w:rsidR="00955933">
        <w:t>to assess the</w:t>
      </w:r>
      <w:r w:rsidR="00936629" w:rsidRPr="00936629">
        <w:t xml:space="preserve"> feeling</w:t>
      </w:r>
      <w:r w:rsidR="00955933">
        <w:t xml:space="preserve"> of others about their problem</w:t>
      </w:r>
      <w:r w:rsidR="00CE7E42">
        <w:t xml:space="preserve"> (</w:t>
      </w:r>
      <w:proofErr w:type="spellStart"/>
      <w:r w:rsidR="00CE7E42">
        <w:t>Schallmoet</w:t>
      </w:r>
      <w:proofErr w:type="spellEnd"/>
      <w:r w:rsidR="00CE7E42">
        <w:t xml:space="preserve"> al., </w:t>
      </w:r>
      <w:r w:rsidR="00CE7E42" w:rsidRPr="008C0687">
        <w:t>2018</w:t>
      </w:r>
      <w:r w:rsidR="00CE7E42">
        <w:t>)</w:t>
      </w:r>
      <w:r w:rsidR="00955933">
        <w:t xml:space="preserve">. </w:t>
      </w:r>
      <w:r w:rsidR="000F71D4">
        <w:t xml:space="preserve">This is a crucial stage of </w:t>
      </w:r>
      <w:r w:rsidR="00786F42">
        <w:t xml:space="preserve">problem solving and a human-centered design process </w:t>
      </w:r>
      <w:r w:rsidR="000F71D4">
        <w:t xml:space="preserve">to get access to </w:t>
      </w:r>
      <w:r w:rsidR="00F60852">
        <w:t xml:space="preserve">the </w:t>
      </w:r>
      <w:r w:rsidR="000F71D4">
        <w:t xml:space="preserve">understanding of facts. </w:t>
      </w:r>
      <w:r w:rsidR="005F68FC">
        <w:t xml:space="preserve">However, the stage has </w:t>
      </w:r>
      <w:r w:rsidR="00786F42">
        <w:t>time constr</w:t>
      </w:r>
      <w:r w:rsidR="005F68FC">
        <w:t>aints and the individual will gather</w:t>
      </w:r>
      <w:r w:rsidR="00786F42">
        <w:t xml:space="preserve"> </w:t>
      </w:r>
      <w:r w:rsidR="00F60852">
        <w:t xml:space="preserve">a </w:t>
      </w:r>
      <w:r w:rsidR="00786F42">
        <w:t xml:space="preserve">substantial amount of information </w:t>
      </w:r>
      <w:r w:rsidR="005F68FC">
        <w:t>for managing the next stage</w:t>
      </w:r>
      <w:r w:rsidR="00C121BB">
        <w:t xml:space="preserve"> (</w:t>
      </w:r>
      <w:proofErr w:type="spellStart"/>
      <w:r w:rsidR="00C121BB">
        <w:t>Chakraborti</w:t>
      </w:r>
      <w:proofErr w:type="spellEnd"/>
      <w:r w:rsidR="00C121BB">
        <w:t xml:space="preserve"> et al., 2019)</w:t>
      </w:r>
      <w:r w:rsidR="005F68FC">
        <w:t>.</w:t>
      </w:r>
      <w:r w:rsidR="00BB2847">
        <w:t xml:space="preserve"> </w:t>
      </w:r>
      <w:r w:rsidR="00794676">
        <w:t xml:space="preserve">The scarcity of water in India </w:t>
      </w:r>
      <w:r w:rsidR="00CD2B48">
        <w:t xml:space="preserve">has been affecting </w:t>
      </w:r>
      <w:r w:rsidR="00794676">
        <w:t>hundreds of millions of</w:t>
      </w:r>
      <w:r w:rsidR="00CD2B48">
        <w:t xml:space="preserve"> people. Even the people in the area do not have </w:t>
      </w:r>
      <w:r w:rsidR="00794676">
        <w:t>reliable and c</w:t>
      </w:r>
      <w:r w:rsidR="00CD2B48">
        <w:t xml:space="preserve">onstant means of getting water. In the year 2019, </w:t>
      </w:r>
      <w:r w:rsidR="00794676">
        <w:t>India repo</w:t>
      </w:r>
      <w:r w:rsidR="00CD2B48">
        <w:t>rted below-normal water levels</w:t>
      </w:r>
      <w:r w:rsidR="00BB2847">
        <w:t xml:space="preserve"> and in some areas, tap water is unavailable</w:t>
      </w:r>
      <w:r w:rsidR="006F5002">
        <w:t xml:space="preserve"> (Blakeslee et al., </w:t>
      </w:r>
      <w:r w:rsidR="006F5002" w:rsidRPr="003B09D1">
        <w:t>2020</w:t>
      </w:r>
      <w:r w:rsidR="006F5002">
        <w:t>)</w:t>
      </w:r>
      <w:r w:rsidR="00BB2847">
        <w:t>. Hence, a</w:t>
      </w:r>
      <w:r w:rsidR="00794676">
        <w:t xml:space="preserve"> lot of Indians are forced to buy drinking water </w:t>
      </w:r>
      <w:r w:rsidR="00BB2847">
        <w:t xml:space="preserve">due to water scarcity. </w:t>
      </w:r>
    </w:p>
    <w:p w14:paraId="2445529B" w14:textId="77777777" w:rsidR="00794676" w:rsidRDefault="008B1B6B" w:rsidP="00794676">
      <w:r>
        <w:rPr>
          <w:noProof/>
        </w:rPr>
        <w:lastRenderedPageBreak/>
        <w:drawing>
          <wp:inline distT="0" distB="0" distL="0" distR="0" wp14:anchorId="1469B8B3" wp14:editId="36DF5CEE">
            <wp:extent cx="5942826" cy="6035040"/>
            <wp:effectExtent l="0" t="0" r="1270" b="3810"/>
            <wp:docPr id="3" name="Picture 3" descr="Why clean drinking water is an election issue in West Bengal this ti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hy clean drinking water is an election issue in West Bengal this time"/>
                    <pic:cNvPicPr>
                      <a:picLocks noChangeAspect="1" noChangeArrowheads="1"/>
                    </pic:cNvPicPr>
                  </pic:nvPicPr>
                  <pic:blipFill rotWithShape="1">
                    <a:blip r:embed="rId8">
                      <a:extLst>
                        <a:ext uri="{28A0092B-C50C-407E-A947-70E740481C1C}">
                          <a14:useLocalDpi xmlns:a14="http://schemas.microsoft.com/office/drawing/2010/main" val="0"/>
                        </a:ext>
                      </a:extLst>
                    </a:blip>
                    <a:srcRect b="7916"/>
                    <a:stretch/>
                  </pic:blipFill>
                  <pic:spPr bwMode="auto">
                    <a:xfrm>
                      <a:off x="0" y="0"/>
                      <a:ext cx="5948332" cy="6040632"/>
                    </a:xfrm>
                    <a:prstGeom prst="rect">
                      <a:avLst/>
                    </a:prstGeom>
                    <a:noFill/>
                    <a:ln>
                      <a:noFill/>
                    </a:ln>
                    <a:extLst>
                      <a:ext uri="{53640926-AAD7-44D8-BBD7-CCE9431645EC}">
                        <a14:shadowObscured xmlns:a14="http://schemas.microsoft.com/office/drawing/2010/main"/>
                      </a:ext>
                    </a:extLst>
                  </pic:spPr>
                </pic:pic>
              </a:graphicData>
            </a:graphic>
          </wp:inline>
        </w:drawing>
      </w:r>
    </w:p>
    <w:p w14:paraId="127ED71C" w14:textId="77777777" w:rsidR="00E943D4" w:rsidRDefault="00E943D4" w:rsidP="00E943D4">
      <w:pPr>
        <w:jc w:val="center"/>
      </w:pPr>
      <w:r>
        <w:t xml:space="preserve">Figure: </w:t>
      </w:r>
      <w:r w:rsidR="008947BF">
        <w:t xml:space="preserve">5 districts of West Bengal with </w:t>
      </w:r>
      <w:r w:rsidR="00F60852">
        <w:t xml:space="preserve">the </w:t>
      </w:r>
      <w:r w:rsidR="008947BF">
        <w:t xml:space="preserve">lowest rural tap water connection </w:t>
      </w:r>
    </w:p>
    <w:p w14:paraId="270EF5A3" w14:textId="77777777" w:rsidR="00E943D4" w:rsidRDefault="00E943D4" w:rsidP="00E943D4">
      <w:pPr>
        <w:jc w:val="center"/>
      </w:pPr>
      <w:r>
        <w:t xml:space="preserve">Source: </w:t>
      </w:r>
      <w:r w:rsidR="00733F5A">
        <w:t>(Simpson et al.,</w:t>
      </w:r>
      <w:r w:rsidR="00733F5A" w:rsidRPr="007339FD">
        <w:t xml:space="preserve"> 2021</w:t>
      </w:r>
      <w:r w:rsidR="00733F5A">
        <w:t>)</w:t>
      </w:r>
    </w:p>
    <w:p w14:paraId="03F224FE" w14:textId="77777777" w:rsidR="006937D7" w:rsidRDefault="00B3759B" w:rsidP="006937D7">
      <w:r>
        <w:t xml:space="preserve">The figure represents that, 5 districts of Bengal in India have been dealing with water scarcity </w:t>
      </w:r>
      <w:r w:rsidR="003A3C03">
        <w:t xml:space="preserve">with </w:t>
      </w:r>
      <w:r w:rsidR="00F60852">
        <w:t xml:space="preserve">the </w:t>
      </w:r>
      <w:r w:rsidR="00C153E6">
        <w:t xml:space="preserve">lowest rural tap water connection. This also represents the water shortage </w:t>
      </w:r>
      <w:r w:rsidR="00F60852">
        <w:t>for</w:t>
      </w:r>
      <w:r w:rsidR="00C153E6">
        <w:t xml:space="preserve"> different reasons. Limited accessibility to water, i</w:t>
      </w:r>
      <w:r w:rsidR="00794676">
        <w:t xml:space="preserve">nsufficient water </w:t>
      </w:r>
      <w:r w:rsidR="00C153E6">
        <w:t>and lack of infrastructure affect the</w:t>
      </w:r>
      <w:r w:rsidR="00794676">
        <w:t xml:space="preserve"> capacity to </w:t>
      </w:r>
      <w:r w:rsidR="00794676">
        <w:lastRenderedPageBreak/>
        <w:t xml:space="preserve">deteriorate the health of </w:t>
      </w:r>
      <w:r w:rsidR="00C153E6">
        <w:t>people living in the entire city</w:t>
      </w:r>
      <w:r w:rsidR="00A51EFC">
        <w:t xml:space="preserve"> (</w:t>
      </w:r>
      <w:proofErr w:type="spellStart"/>
      <w:r w:rsidR="00A51EFC">
        <w:t>Khatibi</w:t>
      </w:r>
      <w:proofErr w:type="spellEnd"/>
      <w:r w:rsidR="00A51EFC">
        <w:t xml:space="preserve"> et al., </w:t>
      </w:r>
      <w:r w:rsidR="00A51EFC" w:rsidRPr="006B2229">
        <w:t>2021</w:t>
      </w:r>
      <w:r w:rsidR="00A51EFC">
        <w:t xml:space="preserve">). Hence, the water shortage needs to be reduced with the engagement of </w:t>
      </w:r>
      <w:r w:rsidR="00F60852">
        <w:t xml:space="preserve">the </w:t>
      </w:r>
      <w:r w:rsidR="00A51EFC">
        <w:t>government.</w:t>
      </w:r>
    </w:p>
    <w:p w14:paraId="7B81CF47" w14:textId="77777777" w:rsidR="00A737E7" w:rsidRDefault="007F622C" w:rsidP="00DD359D">
      <w:pPr>
        <w:pStyle w:val="Heading1"/>
      </w:pPr>
      <w:r>
        <w:t>5</w:t>
      </w:r>
      <w:r w:rsidR="00146EC4">
        <w:t>.</w:t>
      </w:r>
      <w:r w:rsidR="002F1BDB">
        <w:t xml:space="preserve"> </w:t>
      </w:r>
      <w:r w:rsidR="00A737E7">
        <w:t xml:space="preserve">Recommended Strategy </w:t>
      </w:r>
      <w:r w:rsidR="002F1BDB">
        <w:t>for overcoming the issue</w:t>
      </w:r>
    </w:p>
    <w:p w14:paraId="3DF9E109" w14:textId="77777777" w:rsidR="00DB09DA" w:rsidRDefault="00FC5C51" w:rsidP="00862BE9">
      <w:r>
        <w:t xml:space="preserve">The </w:t>
      </w:r>
      <w:r w:rsidR="002D66F7">
        <w:t>issues and challenge</w:t>
      </w:r>
      <w:r w:rsidR="00397774">
        <w:t xml:space="preserve">s related to water shortage </w:t>
      </w:r>
      <w:r w:rsidR="008340AB">
        <w:t xml:space="preserve">are getting higher for the people in India. Different recommendations and strategies are required to </w:t>
      </w:r>
      <w:r w:rsidR="00A20C23">
        <w:t>be improved and followed for overcoming the issues. The recommended strategy is as follows:</w:t>
      </w:r>
    </w:p>
    <w:p w14:paraId="363AF50E" w14:textId="77777777" w:rsidR="00862BE9" w:rsidRDefault="00862BE9" w:rsidP="006677AE">
      <w:r>
        <w:t xml:space="preserve">The Government of India </w:t>
      </w:r>
      <w:r w:rsidR="001E4671">
        <w:t>has already</w:t>
      </w:r>
      <w:r>
        <w:t xml:space="preserve"> launched several projects </w:t>
      </w:r>
      <w:r w:rsidR="001E4671">
        <w:t>for the management of water shortage and scarcity</w:t>
      </w:r>
      <w:r w:rsidR="006677AE">
        <w:t xml:space="preserve"> (Pearce et al., </w:t>
      </w:r>
      <w:r w:rsidR="006677AE" w:rsidRPr="009C0605">
        <w:t>2019</w:t>
      </w:r>
      <w:r w:rsidR="006677AE">
        <w:t>)</w:t>
      </w:r>
      <w:r w:rsidR="001E4671">
        <w:t xml:space="preserve">. </w:t>
      </w:r>
      <w:r w:rsidR="00682B34">
        <w:t xml:space="preserve">The government needs to integrate and manage </w:t>
      </w:r>
      <w:r>
        <w:t xml:space="preserve">different water resources management departments </w:t>
      </w:r>
      <w:r w:rsidR="00682B34">
        <w:t xml:space="preserve">for contributing to infrastructure </w:t>
      </w:r>
      <w:r w:rsidR="007519E9">
        <w:t>development.</w:t>
      </w:r>
      <w:r w:rsidR="00DD666D">
        <w:t xml:space="preserve"> Also, the government needs to launch</w:t>
      </w:r>
      <w:r>
        <w:t xml:space="preserve"> new projects with more investment to manage the p</w:t>
      </w:r>
      <w:r w:rsidR="00DD666D">
        <w:t>ollution in Ganga. For the water shortage in the country, a huge number of Non-</w:t>
      </w:r>
      <w:r>
        <w:t xml:space="preserve">Government </w:t>
      </w:r>
      <w:proofErr w:type="spellStart"/>
      <w:r>
        <w:t>Organisations</w:t>
      </w:r>
      <w:proofErr w:type="spellEnd"/>
      <w:r>
        <w:t xml:space="preserve"> </w:t>
      </w:r>
      <w:r w:rsidR="00DD666D">
        <w:t>need to focus on</w:t>
      </w:r>
      <w:r>
        <w:t xml:space="preserve"> </w:t>
      </w:r>
      <w:r w:rsidR="00DD666D">
        <w:t xml:space="preserve">solving water shortage problems. </w:t>
      </w:r>
      <w:r w:rsidR="005F1D55">
        <w:t xml:space="preserve">NGOs and other </w:t>
      </w:r>
      <w:proofErr w:type="spellStart"/>
      <w:r w:rsidR="005F1D55">
        <w:t>organisations</w:t>
      </w:r>
      <w:proofErr w:type="spellEnd"/>
      <w:r w:rsidR="005F1D55">
        <w:t xml:space="preserve"> need to create and manage </w:t>
      </w:r>
      <w:r>
        <w:t xml:space="preserve">social awareness </w:t>
      </w:r>
      <w:r w:rsidR="005F1D55">
        <w:t xml:space="preserve">and </w:t>
      </w:r>
      <w:r>
        <w:t>water resources projects</w:t>
      </w:r>
      <w:r w:rsidR="00D16B78">
        <w:t xml:space="preserve"> for the people in society. </w:t>
      </w:r>
    </w:p>
    <w:p w14:paraId="0ED7EB50" w14:textId="77777777" w:rsidR="00862BE9" w:rsidRDefault="00862BE9" w:rsidP="00862BE9"/>
    <w:p w14:paraId="0C6B0BA5" w14:textId="77777777" w:rsidR="009D18D0" w:rsidRDefault="009D18D0" w:rsidP="009D18D0"/>
    <w:p w14:paraId="01AA7989" w14:textId="77777777" w:rsidR="009D18D0" w:rsidRDefault="009D18D0" w:rsidP="009D18D0"/>
    <w:p w14:paraId="04051FEA" w14:textId="77777777" w:rsidR="009D18D0" w:rsidRDefault="009D18D0" w:rsidP="009D18D0"/>
    <w:p w14:paraId="53A60EC1" w14:textId="77777777" w:rsidR="009D18D0" w:rsidRDefault="009D18D0" w:rsidP="009D18D0"/>
    <w:p w14:paraId="2490DC2B" w14:textId="77777777" w:rsidR="00A947D0" w:rsidRDefault="00A947D0" w:rsidP="006937D7"/>
    <w:p w14:paraId="645B34E9" w14:textId="77777777" w:rsidR="001F7FD9" w:rsidRDefault="001F7FD9" w:rsidP="006937D7"/>
    <w:p w14:paraId="1A09BFF0" w14:textId="77777777" w:rsidR="00A947D0" w:rsidRDefault="00A947D0" w:rsidP="006937D7"/>
    <w:p w14:paraId="0315263E" w14:textId="77777777" w:rsidR="00A737E7" w:rsidRDefault="00A737E7" w:rsidP="00B5590C">
      <w:pPr>
        <w:pStyle w:val="Heading1"/>
      </w:pPr>
      <w:r>
        <w:lastRenderedPageBreak/>
        <w:t xml:space="preserve">Conclusion </w:t>
      </w:r>
    </w:p>
    <w:p w14:paraId="5D68DA02" w14:textId="77777777" w:rsidR="00A737E7" w:rsidRDefault="00A947D0" w:rsidP="006937D7">
      <w:r>
        <w:t xml:space="preserve">The country has to </w:t>
      </w:r>
      <w:r w:rsidR="00701F37">
        <w:t xml:space="preserve">think of instant and long-term planning for the reduction of water storage and scarcity in society. India needs to step up to the planning and process for making the best decision for clean water and management of </w:t>
      </w:r>
      <w:r w:rsidR="006F563D">
        <w:t xml:space="preserve">the </w:t>
      </w:r>
      <w:r w:rsidR="00701F37">
        <w:t xml:space="preserve">water system for the country. </w:t>
      </w:r>
    </w:p>
    <w:p w14:paraId="1A80757E" w14:textId="77777777" w:rsidR="00A737E7" w:rsidRDefault="00A737E7" w:rsidP="006937D7"/>
    <w:p w14:paraId="4D28296E" w14:textId="77777777" w:rsidR="00A737E7" w:rsidRPr="00FB7FE4" w:rsidRDefault="00A737E7" w:rsidP="00B5590C">
      <w:pPr>
        <w:pStyle w:val="Heading1"/>
        <w:rPr>
          <w:lang w:val="pl-PL"/>
        </w:rPr>
      </w:pPr>
      <w:proofErr w:type="spellStart"/>
      <w:r w:rsidRPr="00FB7FE4">
        <w:rPr>
          <w:lang w:val="pl-PL"/>
        </w:rPr>
        <w:t>References</w:t>
      </w:r>
      <w:proofErr w:type="spellEnd"/>
    </w:p>
    <w:p w14:paraId="18CA45D1" w14:textId="77777777" w:rsidR="00424A33" w:rsidRDefault="00424A33" w:rsidP="006937D7">
      <w:proofErr w:type="spellStart"/>
      <w:r w:rsidRPr="00FB7FE4">
        <w:rPr>
          <w:lang w:val="pl-PL"/>
        </w:rPr>
        <w:t>Abramek</w:t>
      </w:r>
      <w:proofErr w:type="spellEnd"/>
      <w:r w:rsidRPr="00FB7FE4">
        <w:rPr>
          <w:lang w:val="pl-PL"/>
        </w:rPr>
        <w:t>, E. and Sołtysik-</w:t>
      </w:r>
      <w:proofErr w:type="spellStart"/>
      <w:r w:rsidRPr="00FB7FE4">
        <w:rPr>
          <w:lang w:val="pl-PL"/>
        </w:rPr>
        <w:t>Piorunkiewicz</w:t>
      </w:r>
      <w:proofErr w:type="spellEnd"/>
      <w:r w:rsidRPr="00FB7FE4">
        <w:rPr>
          <w:lang w:val="pl-PL"/>
        </w:rPr>
        <w:t xml:space="preserve">, A., 2020. </w:t>
      </w:r>
      <w:r w:rsidRPr="00424A33">
        <w:t>Using the design thinking approach in the project decisions making. Journal of Decision Systems, 29(sup1), pp.383-397.</w:t>
      </w:r>
    </w:p>
    <w:p w14:paraId="22E52923" w14:textId="77777777" w:rsidR="003B09D1" w:rsidRDefault="003B09D1" w:rsidP="006937D7">
      <w:r w:rsidRPr="003B09D1">
        <w:t>Blakeslee, D., Fishman, R. and Srinivasan, V., 2020. Way down in the hole: Adaptation to long-term water loss in rural India. American Economic Review, 110(1), pp.200-224.</w:t>
      </w:r>
    </w:p>
    <w:p w14:paraId="4C67DEC2" w14:textId="77777777" w:rsidR="008076CC" w:rsidRDefault="008076CC" w:rsidP="006937D7">
      <w:proofErr w:type="spellStart"/>
      <w:r w:rsidRPr="008076CC">
        <w:t>Chakraborti</w:t>
      </w:r>
      <w:proofErr w:type="spellEnd"/>
      <w:r w:rsidRPr="008076CC">
        <w:t>, R.K., Kaur, J. and Kaur, H., 2019. Water Shortage Challenges and a Way Forward in India. Journal: American Water Works Association, 111(5).</w:t>
      </w:r>
    </w:p>
    <w:p w14:paraId="47D99769" w14:textId="77777777" w:rsidR="00276777" w:rsidRDefault="00276777" w:rsidP="006937D7">
      <w:proofErr w:type="spellStart"/>
      <w:r w:rsidRPr="00276777">
        <w:t>Dijksterhuis</w:t>
      </w:r>
      <w:proofErr w:type="spellEnd"/>
      <w:r w:rsidRPr="00276777">
        <w:t>, E. and Silvius, G., 2017. The design thinking approach to projects. The Journal of Modern Project Management, 4(3).</w:t>
      </w:r>
    </w:p>
    <w:p w14:paraId="0192764F" w14:textId="77777777" w:rsidR="006B2229" w:rsidRDefault="006B2229" w:rsidP="006937D7">
      <w:proofErr w:type="spellStart"/>
      <w:r w:rsidRPr="006B2229">
        <w:t>Khatibi</w:t>
      </w:r>
      <w:proofErr w:type="spellEnd"/>
      <w:r w:rsidRPr="006B2229">
        <w:t xml:space="preserve">, F.S., </w:t>
      </w:r>
      <w:proofErr w:type="spellStart"/>
      <w:r w:rsidRPr="006B2229">
        <w:t>Dedekorkut</w:t>
      </w:r>
      <w:proofErr w:type="spellEnd"/>
      <w:r w:rsidRPr="006B2229">
        <w:t xml:space="preserve">-Howes, A., Howes, M. and </w:t>
      </w:r>
      <w:proofErr w:type="spellStart"/>
      <w:r w:rsidRPr="006B2229">
        <w:t>Torabi</w:t>
      </w:r>
      <w:proofErr w:type="spellEnd"/>
      <w:r w:rsidRPr="006B2229">
        <w:t>, E., 2021. Can public awareness, knowledge and engagement improve climate change adaptation policies?. Discover Sustainability, 2, pp.1-24.</w:t>
      </w:r>
    </w:p>
    <w:p w14:paraId="6AD15C09" w14:textId="77777777" w:rsidR="00A737E7" w:rsidRDefault="009C0605" w:rsidP="006937D7">
      <w:r w:rsidRPr="009C0605">
        <w:t xml:space="preserve">Pearce, W., </w:t>
      </w:r>
      <w:proofErr w:type="spellStart"/>
      <w:r w:rsidRPr="009C0605">
        <w:t>Niederer</w:t>
      </w:r>
      <w:proofErr w:type="spellEnd"/>
      <w:r w:rsidRPr="009C0605">
        <w:t xml:space="preserve">, S., </w:t>
      </w:r>
      <w:proofErr w:type="spellStart"/>
      <w:r w:rsidRPr="009C0605">
        <w:t>Özkula</w:t>
      </w:r>
      <w:proofErr w:type="spellEnd"/>
      <w:r w:rsidRPr="009C0605">
        <w:t xml:space="preserve">, S.M. and Sánchez </w:t>
      </w:r>
      <w:proofErr w:type="spellStart"/>
      <w:r w:rsidRPr="009C0605">
        <w:t>Querubín</w:t>
      </w:r>
      <w:proofErr w:type="spellEnd"/>
      <w:r w:rsidRPr="009C0605">
        <w:t>, N., 2019. The social media life of climate change: Platforms, publics, and future imaginaries. Wiley interdisciplinary reviews: Climate change, 10(2), p.e569.</w:t>
      </w:r>
    </w:p>
    <w:p w14:paraId="7CC4ACF8" w14:textId="77777777" w:rsidR="008C0687" w:rsidRDefault="008C0687" w:rsidP="006937D7">
      <w:proofErr w:type="spellStart"/>
      <w:r w:rsidRPr="008C0687">
        <w:t>Schallmo</w:t>
      </w:r>
      <w:proofErr w:type="spellEnd"/>
      <w:r w:rsidRPr="008C0687">
        <w:t>, D., Williams, C.A. and Lang, K., 2018, June. An integrated design thinking approach-literature review, basic principles and roadmap for design thinking. In ISPIM Innovation Symposium (pp. 1-18). The International Society for Professional Innovation Management (ISPIM).</w:t>
      </w:r>
    </w:p>
    <w:p w14:paraId="202C9A76" w14:textId="77777777" w:rsidR="009C0605" w:rsidRDefault="007339FD" w:rsidP="006937D7">
      <w:r w:rsidRPr="007339FD">
        <w:lastRenderedPageBreak/>
        <w:t xml:space="preserve">Simpson, N.P., Mach, K.J., Constable, A., Hess, J., Hogarth, R., </w:t>
      </w:r>
      <w:proofErr w:type="spellStart"/>
      <w:r w:rsidRPr="007339FD">
        <w:t>Howden</w:t>
      </w:r>
      <w:proofErr w:type="spellEnd"/>
      <w:r w:rsidRPr="007339FD">
        <w:t xml:space="preserve">, M., Lawrence, J., </w:t>
      </w:r>
      <w:proofErr w:type="spellStart"/>
      <w:r w:rsidRPr="007339FD">
        <w:t>Lempert</w:t>
      </w:r>
      <w:proofErr w:type="spellEnd"/>
      <w:r w:rsidRPr="007339FD">
        <w:t xml:space="preserve">, R.J., </w:t>
      </w:r>
      <w:proofErr w:type="spellStart"/>
      <w:r w:rsidRPr="007339FD">
        <w:t>Muccione</w:t>
      </w:r>
      <w:proofErr w:type="spellEnd"/>
      <w:r w:rsidRPr="007339FD">
        <w:t>, V., Mackey, B. and New, M.G., 2021. A framework for complex climate change risk assessment. One Earth, 4(4), pp.489-501.</w:t>
      </w:r>
    </w:p>
    <w:p w14:paraId="6A2E57CA" w14:textId="77777777" w:rsidR="008076CC" w:rsidRDefault="008076CC" w:rsidP="006937D7"/>
    <w:p w14:paraId="0EEABFB2" w14:textId="77777777" w:rsidR="00424A33" w:rsidRDefault="00424A33" w:rsidP="006937D7"/>
    <w:p w14:paraId="5EC8C4F0" w14:textId="77777777" w:rsidR="00424A33" w:rsidRDefault="00424A33" w:rsidP="006937D7"/>
    <w:p w14:paraId="57380AA5" w14:textId="77777777" w:rsidR="00424A33" w:rsidRDefault="00424A33" w:rsidP="006937D7"/>
    <w:p w14:paraId="1BFD4585" w14:textId="77777777" w:rsidR="00424A33" w:rsidRDefault="00424A33" w:rsidP="006937D7"/>
    <w:p w14:paraId="5E60B02B" w14:textId="77777777" w:rsidR="006937D7" w:rsidRDefault="006937D7"/>
    <w:sectPr w:rsidR="006937D7" w:rsidSect="00FB7FE4">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roman"/>
    <w:notTrueType/>
    <w:pitch w:val="default"/>
  </w:font>
  <w:font w:name="DengXian">
    <w:altName w:val="等线"/>
    <w:panose1 w:val="02010600030101010101"/>
    <w:charset w:val="86"/>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3137B8"/>
    <w:multiLevelType w:val="hybridMultilevel"/>
    <w:tmpl w:val="B8342B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609348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a0NLQ0M7WwNLM0tbBQ0lEKTi0uzszPAykwqQUAsnJFQSwAAAA="/>
  </w:docVars>
  <w:rsids>
    <w:rsidRoot w:val="006937D7"/>
    <w:rsid w:val="00011CAC"/>
    <w:rsid w:val="00031543"/>
    <w:rsid w:val="0005192B"/>
    <w:rsid w:val="000869D5"/>
    <w:rsid w:val="00095641"/>
    <w:rsid w:val="00096639"/>
    <w:rsid w:val="000C4FEB"/>
    <w:rsid w:val="000D7311"/>
    <w:rsid w:val="000F3225"/>
    <w:rsid w:val="000F71D4"/>
    <w:rsid w:val="0010794A"/>
    <w:rsid w:val="00146EC4"/>
    <w:rsid w:val="00164940"/>
    <w:rsid w:val="001B2FB2"/>
    <w:rsid w:val="001E4671"/>
    <w:rsid w:val="001E7EB4"/>
    <w:rsid w:val="001F7FD9"/>
    <w:rsid w:val="002023E3"/>
    <w:rsid w:val="002374FB"/>
    <w:rsid w:val="00276777"/>
    <w:rsid w:val="002A7549"/>
    <w:rsid w:val="002D66F7"/>
    <w:rsid w:val="002F1BDB"/>
    <w:rsid w:val="002F43E8"/>
    <w:rsid w:val="00377B05"/>
    <w:rsid w:val="00385D52"/>
    <w:rsid w:val="00397774"/>
    <w:rsid w:val="003A3C03"/>
    <w:rsid w:val="003B09D1"/>
    <w:rsid w:val="003C1B98"/>
    <w:rsid w:val="003E1581"/>
    <w:rsid w:val="00413C2D"/>
    <w:rsid w:val="00424A33"/>
    <w:rsid w:val="00456E3A"/>
    <w:rsid w:val="00461575"/>
    <w:rsid w:val="004834BC"/>
    <w:rsid w:val="004A338F"/>
    <w:rsid w:val="004F202E"/>
    <w:rsid w:val="00526998"/>
    <w:rsid w:val="00531977"/>
    <w:rsid w:val="005522F0"/>
    <w:rsid w:val="00554E11"/>
    <w:rsid w:val="005868A4"/>
    <w:rsid w:val="005B2971"/>
    <w:rsid w:val="005C3A8F"/>
    <w:rsid w:val="005F0598"/>
    <w:rsid w:val="005F1D55"/>
    <w:rsid w:val="005F68FC"/>
    <w:rsid w:val="00607566"/>
    <w:rsid w:val="00614B28"/>
    <w:rsid w:val="00620535"/>
    <w:rsid w:val="0064267A"/>
    <w:rsid w:val="006441F1"/>
    <w:rsid w:val="00650727"/>
    <w:rsid w:val="006561E7"/>
    <w:rsid w:val="006677AE"/>
    <w:rsid w:val="00682B34"/>
    <w:rsid w:val="006937D7"/>
    <w:rsid w:val="00697669"/>
    <w:rsid w:val="006A120F"/>
    <w:rsid w:val="006B2229"/>
    <w:rsid w:val="006B2FB7"/>
    <w:rsid w:val="006D17F5"/>
    <w:rsid w:val="006D3F85"/>
    <w:rsid w:val="006D5151"/>
    <w:rsid w:val="006E4B2F"/>
    <w:rsid w:val="006F5002"/>
    <w:rsid w:val="006F563D"/>
    <w:rsid w:val="00701F37"/>
    <w:rsid w:val="007043D8"/>
    <w:rsid w:val="00707276"/>
    <w:rsid w:val="007339FD"/>
    <w:rsid w:val="00733F5A"/>
    <w:rsid w:val="00745133"/>
    <w:rsid w:val="007519E9"/>
    <w:rsid w:val="007846F3"/>
    <w:rsid w:val="00786F42"/>
    <w:rsid w:val="00791B1F"/>
    <w:rsid w:val="00794676"/>
    <w:rsid w:val="007E36B0"/>
    <w:rsid w:val="007F622C"/>
    <w:rsid w:val="008076CC"/>
    <w:rsid w:val="008340AB"/>
    <w:rsid w:val="00837968"/>
    <w:rsid w:val="00862BE9"/>
    <w:rsid w:val="00863CA4"/>
    <w:rsid w:val="008834F4"/>
    <w:rsid w:val="00891A1C"/>
    <w:rsid w:val="0089374A"/>
    <w:rsid w:val="008947BF"/>
    <w:rsid w:val="008B1B6B"/>
    <w:rsid w:val="008C0687"/>
    <w:rsid w:val="008F7496"/>
    <w:rsid w:val="009138CD"/>
    <w:rsid w:val="009350F0"/>
    <w:rsid w:val="00936629"/>
    <w:rsid w:val="00955933"/>
    <w:rsid w:val="0097584E"/>
    <w:rsid w:val="009C0605"/>
    <w:rsid w:val="009D18D0"/>
    <w:rsid w:val="00A119EA"/>
    <w:rsid w:val="00A1608F"/>
    <w:rsid w:val="00A20C23"/>
    <w:rsid w:val="00A4482D"/>
    <w:rsid w:val="00A51EFC"/>
    <w:rsid w:val="00A61C29"/>
    <w:rsid w:val="00A71EAC"/>
    <w:rsid w:val="00A737E7"/>
    <w:rsid w:val="00A947D0"/>
    <w:rsid w:val="00AA7EF9"/>
    <w:rsid w:val="00AD760E"/>
    <w:rsid w:val="00AE64FC"/>
    <w:rsid w:val="00AF2E0F"/>
    <w:rsid w:val="00B3759B"/>
    <w:rsid w:val="00B43D8A"/>
    <w:rsid w:val="00B52D73"/>
    <w:rsid w:val="00B5590C"/>
    <w:rsid w:val="00B61554"/>
    <w:rsid w:val="00B927EB"/>
    <w:rsid w:val="00B92881"/>
    <w:rsid w:val="00B9638F"/>
    <w:rsid w:val="00BB2847"/>
    <w:rsid w:val="00BD462A"/>
    <w:rsid w:val="00BF738C"/>
    <w:rsid w:val="00C121BB"/>
    <w:rsid w:val="00C13A4F"/>
    <w:rsid w:val="00C153E6"/>
    <w:rsid w:val="00C17DDE"/>
    <w:rsid w:val="00C5088E"/>
    <w:rsid w:val="00C80A8B"/>
    <w:rsid w:val="00C84D92"/>
    <w:rsid w:val="00C8525D"/>
    <w:rsid w:val="00C9781F"/>
    <w:rsid w:val="00CA3D83"/>
    <w:rsid w:val="00CC7CC2"/>
    <w:rsid w:val="00CD2B48"/>
    <w:rsid w:val="00CE7E42"/>
    <w:rsid w:val="00D0644D"/>
    <w:rsid w:val="00D16B78"/>
    <w:rsid w:val="00D859E0"/>
    <w:rsid w:val="00DA507E"/>
    <w:rsid w:val="00DB09DA"/>
    <w:rsid w:val="00DB1A27"/>
    <w:rsid w:val="00DB3AC9"/>
    <w:rsid w:val="00DD359D"/>
    <w:rsid w:val="00DD666D"/>
    <w:rsid w:val="00E35752"/>
    <w:rsid w:val="00E41141"/>
    <w:rsid w:val="00E50D07"/>
    <w:rsid w:val="00E943D4"/>
    <w:rsid w:val="00E9458F"/>
    <w:rsid w:val="00EB001E"/>
    <w:rsid w:val="00ED49C1"/>
    <w:rsid w:val="00EE2505"/>
    <w:rsid w:val="00F06466"/>
    <w:rsid w:val="00F07E74"/>
    <w:rsid w:val="00F24536"/>
    <w:rsid w:val="00F31210"/>
    <w:rsid w:val="00F31B04"/>
    <w:rsid w:val="00F60852"/>
    <w:rsid w:val="00F70B27"/>
    <w:rsid w:val="00F86B7D"/>
    <w:rsid w:val="00F97C3E"/>
    <w:rsid w:val="00FA722C"/>
    <w:rsid w:val="00FB7FE4"/>
    <w:rsid w:val="00FC5C51"/>
    <w:rsid w:val="00FF660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734D74"/>
  <w15:chartTrackingRefBased/>
  <w15:docId w15:val="{C7455B72-9292-45E0-ADB1-F3E808E991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before="100" w:beforeAutospacing="1"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3F85"/>
    <w:rPr>
      <w:rFonts w:ascii="Times New Roman" w:hAnsi="Times New Roman"/>
      <w:sz w:val="24"/>
    </w:rPr>
  </w:style>
  <w:style w:type="paragraph" w:styleId="Heading1">
    <w:name w:val="heading 1"/>
    <w:basedOn w:val="Normal"/>
    <w:next w:val="Normal"/>
    <w:link w:val="Heading1Char"/>
    <w:autoRedefine/>
    <w:uiPriority w:val="9"/>
    <w:qFormat/>
    <w:rsid w:val="005F0598"/>
    <w:pPr>
      <w:keepNext/>
      <w:keepLines/>
      <w:spacing w:after="0"/>
      <w:outlineLvl w:val="0"/>
    </w:pPr>
    <w:rPr>
      <w:rFonts w:asciiTheme="majorHAnsi" w:eastAsiaTheme="majorEastAsia" w:hAnsiTheme="majorHAnsi" w:cstheme="majorBidi"/>
      <w:b/>
      <w:color w:val="0D0D0D" w:themeColor="text1" w:themeTint="F2"/>
      <w:sz w:val="32"/>
      <w:szCs w:val="32"/>
    </w:rPr>
  </w:style>
  <w:style w:type="paragraph" w:styleId="Heading2">
    <w:name w:val="heading 2"/>
    <w:basedOn w:val="Normal"/>
    <w:next w:val="Normal"/>
    <w:link w:val="Heading2Char"/>
    <w:autoRedefine/>
    <w:uiPriority w:val="9"/>
    <w:unhideWhenUsed/>
    <w:qFormat/>
    <w:rsid w:val="005F0598"/>
    <w:pPr>
      <w:keepNext/>
      <w:keepLines/>
      <w:spacing w:before="40" w:after="0"/>
      <w:outlineLvl w:val="1"/>
    </w:pPr>
    <w:rPr>
      <w:rFonts w:asciiTheme="majorHAnsi" w:eastAsiaTheme="majorEastAsia" w:hAnsiTheme="majorHAnsi" w:cstheme="majorBidi"/>
      <w:b/>
      <w:color w:val="0D0D0D" w:themeColor="text1" w:themeTint="F2"/>
      <w:sz w:val="28"/>
      <w:szCs w:val="26"/>
    </w:rPr>
  </w:style>
  <w:style w:type="paragraph" w:styleId="Heading3">
    <w:name w:val="heading 3"/>
    <w:basedOn w:val="Normal"/>
    <w:next w:val="Normal"/>
    <w:link w:val="Heading3Char"/>
    <w:uiPriority w:val="9"/>
    <w:semiHidden/>
    <w:unhideWhenUsed/>
    <w:qFormat/>
    <w:rsid w:val="00936629"/>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794676"/>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0598"/>
    <w:rPr>
      <w:rFonts w:asciiTheme="majorHAnsi" w:eastAsiaTheme="majorEastAsia" w:hAnsiTheme="majorHAnsi" w:cstheme="majorBidi"/>
      <w:b/>
      <w:color w:val="0D0D0D" w:themeColor="text1" w:themeTint="F2"/>
      <w:sz w:val="32"/>
      <w:szCs w:val="32"/>
    </w:rPr>
  </w:style>
  <w:style w:type="character" w:customStyle="1" w:styleId="Heading2Char">
    <w:name w:val="Heading 2 Char"/>
    <w:basedOn w:val="DefaultParagraphFont"/>
    <w:link w:val="Heading2"/>
    <w:uiPriority w:val="9"/>
    <w:rsid w:val="005F0598"/>
    <w:rPr>
      <w:rFonts w:asciiTheme="majorHAnsi" w:eastAsiaTheme="majorEastAsia" w:hAnsiTheme="majorHAnsi" w:cstheme="majorBidi"/>
      <w:b/>
      <w:color w:val="0D0D0D" w:themeColor="text1" w:themeTint="F2"/>
      <w:sz w:val="28"/>
      <w:szCs w:val="26"/>
    </w:rPr>
  </w:style>
  <w:style w:type="paragraph" w:styleId="ListParagraph">
    <w:name w:val="List Paragraph"/>
    <w:basedOn w:val="Normal"/>
    <w:uiPriority w:val="34"/>
    <w:qFormat/>
    <w:rsid w:val="007E36B0"/>
    <w:pPr>
      <w:ind w:left="720"/>
      <w:contextualSpacing/>
    </w:pPr>
  </w:style>
  <w:style w:type="character" w:customStyle="1" w:styleId="Heading3Char">
    <w:name w:val="Heading 3 Char"/>
    <w:basedOn w:val="DefaultParagraphFont"/>
    <w:link w:val="Heading3"/>
    <w:uiPriority w:val="9"/>
    <w:semiHidden/>
    <w:rsid w:val="00936629"/>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794676"/>
    <w:rPr>
      <w:rFonts w:asciiTheme="majorHAnsi" w:eastAsiaTheme="majorEastAsia" w:hAnsiTheme="majorHAnsi" w:cstheme="majorBidi"/>
      <w:i/>
      <w:iCs/>
      <w:color w:val="2E74B5" w:themeColor="accent1" w:themeShade="BF"/>
      <w:sz w:val="24"/>
    </w:rPr>
  </w:style>
  <w:style w:type="paragraph" w:styleId="NoSpacing">
    <w:name w:val="No Spacing"/>
    <w:link w:val="NoSpacingChar"/>
    <w:uiPriority w:val="1"/>
    <w:qFormat/>
    <w:rsid w:val="00FB7FE4"/>
    <w:pPr>
      <w:spacing w:before="0" w:beforeAutospacing="0" w:after="0" w:line="240" w:lineRule="auto"/>
      <w:jc w:val="left"/>
    </w:pPr>
    <w:rPr>
      <w:rFonts w:eastAsiaTheme="minorEastAsia"/>
      <w:lang w:eastAsia="zh-CN"/>
    </w:rPr>
  </w:style>
  <w:style w:type="character" w:customStyle="1" w:styleId="NoSpacingChar">
    <w:name w:val="No Spacing Char"/>
    <w:basedOn w:val="DefaultParagraphFont"/>
    <w:link w:val="NoSpacing"/>
    <w:uiPriority w:val="1"/>
    <w:rsid w:val="00FB7FE4"/>
    <w:rPr>
      <w:rFonts w:eastAsiaTheme="minorEastAsia"/>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570160">
      <w:bodyDiv w:val="1"/>
      <w:marLeft w:val="0"/>
      <w:marRight w:val="0"/>
      <w:marTop w:val="0"/>
      <w:marBottom w:val="0"/>
      <w:divBdr>
        <w:top w:val="none" w:sz="0" w:space="0" w:color="auto"/>
        <w:left w:val="none" w:sz="0" w:space="0" w:color="auto"/>
        <w:bottom w:val="none" w:sz="0" w:space="0" w:color="auto"/>
        <w:right w:val="none" w:sz="0" w:space="0" w:color="auto"/>
      </w:divBdr>
      <w:divsChild>
        <w:div w:id="1311717085">
          <w:marLeft w:val="0"/>
          <w:marRight w:val="0"/>
          <w:marTop w:val="0"/>
          <w:marBottom w:val="0"/>
          <w:divBdr>
            <w:top w:val="none" w:sz="0" w:space="0" w:color="auto"/>
            <w:left w:val="none" w:sz="0" w:space="0" w:color="auto"/>
            <w:bottom w:val="none" w:sz="0" w:space="0" w:color="auto"/>
            <w:right w:val="none" w:sz="0" w:space="0" w:color="auto"/>
          </w:divBdr>
        </w:div>
      </w:divsChild>
    </w:div>
    <w:div w:id="373700970">
      <w:bodyDiv w:val="1"/>
      <w:marLeft w:val="0"/>
      <w:marRight w:val="0"/>
      <w:marTop w:val="0"/>
      <w:marBottom w:val="0"/>
      <w:divBdr>
        <w:top w:val="none" w:sz="0" w:space="0" w:color="auto"/>
        <w:left w:val="none" w:sz="0" w:space="0" w:color="auto"/>
        <w:bottom w:val="none" w:sz="0" w:space="0" w:color="auto"/>
        <w:right w:val="none" w:sz="0" w:space="0" w:color="auto"/>
      </w:divBdr>
    </w:div>
    <w:div w:id="707485497">
      <w:bodyDiv w:val="1"/>
      <w:marLeft w:val="0"/>
      <w:marRight w:val="0"/>
      <w:marTop w:val="0"/>
      <w:marBottom w:val="0"/>
      <w:divBdr>
        <w:top w:val="none" w:sz="0" w:space="0" w:color="auto"/>
        <w:left w:val="none" w:sz="0" w:space="0" w:color="auto"/>
        <w:bottom w:val="none" w:sz="0" w:space="0" w:color="auto"/>
        <w:right w:val="none" w:sz="0" w:space="0" w:color="auto"/>
      </w:divBdr>
    </w:div>
    <w:div w:id="710496128">
      <w:bodyDiv w:val="1"/>
      <w:marLeft w:val="0"/>
      <w:marRight w:val="0"/>
      <w:marTop w:val="0"/>
      <w:marBottom w:val="0"/>
      <w:divBdr>
        <w:top w:val="none" w:sz="0" w:space="0" w:color="auto"/>
        <w:left w:val="none" w:sz="0" w:space="0" w:color="auto"/>
        <w:bottom w:val="none" w:sz="0" w:space="0" w:color="auto"/>
        <w:right w:val="none" w:sz="0" w:space="0" w:color="auto"/>
      </w:divBdr>
    </w:div>
    <w:div w:id="920725050">
      <w:bodyDiv w:val="1"/>
      <w:marLeft w:val="0"/>
      <w:marRight w:val="0"/>
      <w:marTop w:val="0"/>
      <w:marBottom w:val="0"/>
      <w:divBdr>
        <w:top w:val="none" w:sz="0" w:space="0" w:color="auto"/>
        <w:left w:val="none" w:sz="0" w:space="0" w:color="auto"/>
        <w:bottom w:val="none" w:sz="0" w:space="0" w:color="auto"/>
        <w:right w:val="none" w:sz="0" w:space="0" w:color="auto"/>
      </w:divBdr>
      <w:divsChild>
        <w:div w:id="722216297">
          <w:marLeft w:val="0"/>
          <w:marRight w:val="0"/>
          <w:marTop w:val="0"/>
          <w:marBottom w:val="120"/>
          <w:divBdr>
            <w:top w:val="none" w:sz="0" w:space="0" w:color="auto"/>
            <w:left w:val="none" w:sz="0" w:space="0" w:color="auto"/>
            <w:bottom w:val="none" w:sz="0" w:space="0" w:color="auto"/>
            <w:right w:val="none" w:sz="0" w:space="0" w:color="auto"/>
          </w:divBdr>
        </w:div>
      </w:divsChild>
    </w:div>
    <w:div w:id="1092094323">
      <w:bodyDiv w:val="1"/>
      <w:marLeft w:val="0"/>
      <w:marRight w:val="0"/>
      <w:marTop w:val="0"/>
      <w:marBottom w:val="0"/>
      <w:divBdr>
        <w:top w:val="none" w:sz="0" w:space="0" w:color="auto"/>
        <w:left w:val="none" w:sz="0" w:space="0" w:color="auto"/>
        <w:bottom w:val="none" w:sz="0" w:space="0" w:color="auto"/>
        <w:right w:val="none" w:sz="0" w:space="0" w:color="auto"/>
      </w:divBdr>
    </w:div>
    <w:div w:id="1274942740">
      <w:bodyDiv w:val="1"/>
      <w:marLeft w:val="0"/>
      <w:marRight w:val="0"/>
      <w:marTop w:val="0"/>
      <w:marBottom w:val="0"/>
      <w:divBdr>
        <w:top w:val="none" w:sz="0" w:space="0" w:color="auto"/>
        <w:left w:val="none" w:sz="0" w:space="0" w:color="auto"/>
        <w:bottom w:val="none" w:sz="0" w:space="0" w:color="auto"/>
        <w:right w:val="none" w:sz="0" w:space="0" w:color="auto"/>
      </w:divBdr>
      <w:divsChild>
        <w:div w:id="967317148">
          <w:marLeft w:val="-225"/>
          <w:marRight w:val="-225"/>
          <w:marTop w:val="0"/>
          <w:marBottom w:val="0"/>
          <w:divBdr>
            <w:top w:val="none" w:sz="0" w:space="0" w:color="auto"/>
            <w:left w:val="none" w:sz="0" w:space="0" w:color="auto"/>
            <w:bottom w:val="none" w:sz="0" w:space="0" w:color="auto"/>
            <w:right w:val="none" w:sz="0" w:space="0" w:color="auto"/>
          </w:divBdr>
          <w:divsChild>
            <w:div w:id="215161712">
              <w:marLeft w:val="0"/>
              <w:marRight w:val="0"/>
              <w:marTop w:val="0"/>
              <w:marBottom w:val="0"/>
              <w:divBdr>
                <w:top w:val="none" w:sz="0" w:space="0" w:color="auto"/>
                <w:left w:val="none" w:sz="0" w:space="0" w:color="auto"/>
                <w:bottom w:val="none" w:sz="0" w:space="0" w:color="auto"/>
                <w:right w:val="none" w:sz="0" w:space="0" w:color="auto"/>
              </w:divBdr>
            </w:div>
          </w:divsChild>
        </w:div>
        <w:div w:id="2027126213">
          <w:marLeft w:val="0"/>
          <w:marRight w:val="0"/>
          <w:marTop w:val="0"/>
          <w:marBottom w:val="0"/>
          <w:divBdr>
            <w:top w:val="none" w:sz="0" w:space="0" w:color="auto"/>
            <w:left w:val="none" w:sz="0" w:space="0" w:color="auto"/>
            <w:bottom w:val="none" w:sz="0" w:space="0" w:color="auto"/>
            <w:right w:val="none" w:sz="0" w:space="0" w:color="auto"/>
          </w:divBdr>
        </w:div>
        <w:div w:id="1349604679">
          <w:marLeft w:val="-225"/>
          <w:marRight w:val="-225"/>
          <w:marTop w:val="0"/>
          <w:marBottom w:val="0"/>
          <w:divBdr>
            <w:top w:val="none" w:sz="0" w:space="0" w:color="auto"/>
            <w:left w:val="none" w:sz="0" w:space="0" w:color="auto"/>
            <w:bottom w:val="none" w:sz="0" w:space="0" w:color="auto"/>
            <w:right w:val="none" w:sz="0" w:space="0" w:color="auto"/>
          </w:divBdr>
          <w:divsChild>
            <w:div w:id="553322387">
              <w:marLeft w:val="0"/>
              <w:marRight w:val="0"/>
              <w:marTop w:val="0"/>
              <w:marBottom w:val="0"/>
              <w:divBdr>
                <w:top w:val="none" w:sz="0" w:space="0" w:color="auto"/>
                <w:left w:val="none" w:sz="0" w:space="0" w:color="auto"/>
                <w:bottom w:val="none" w:sz="0" w:space="0" w:color="auto"/>
                <w:right w:val="none" w:sz="0" w:space="0" w:color="auto"/>
              </w:divBdr>
            </w:div>
            <w:div w:id="637298447">
              <w:marLeft w:val="0"/>
              <w:marRight w:val="0"/>
              <w:marTop w:val="0"/>
              <w:marBottom w:val="0"/>
              <w:divBdr>
                <w:top w:val="none" w:sz="0" w:space="0" w:color="auto"/>
                <w:left w:val="none" w:sz="0" w:space="0" w:color="auto"/>
                <w:bottom w:val="none" w:sz="0" w:space="0" w:color="auto"/>
                <w:right w:val="none" w:sz="0" w:space="0" w:color="auto"/>
              </w:divBdr>
            </w:div>
          </w:divsChild>
        </w:div>
        <w:div w:id="413666525">
          <w:marLeft w:val="0"/>
          <w:marRight w:val="0"/>
          <w:marTop w:val="0"/>
          <w:marBottom w:val="0"/>
          <w:divBdr>
            <w:top w:val="none" w:sz="0" w:space="0" w:color="auto"/>
            <w:left w:val="none" w:sz="0" w:space="0" w:color="auto"/>
            <w:bottom w:val="none" w:sz="0" w:space="0" w:color="auto"/>
            <w:right w:val="none" w:sz="0" w:space="0" w:color="auto"/>
          </w:divBdr>
        </w:div>
        <w:div w:id="325860192">
          <w:marLeft w:val="-225"/>
          <w:marRight w:val="-225"/>
          <w:marTop w:val="0"/>
          <w:marBottom w:val="0"/>
          <w:divBdr>
            <w:top w:val="none" w:sz="0" w:space="0" w:color="auto"/>
            <w:left w:val="none" w:sz="0" w:space="0" w:color="auto"/>
            <w:bottom w:val="none" w:sz="0" w:space="0" w:color="auto"/>
            <w:right w:val="none" w:sz="0" w:space="0" w:color="auto"/>
          </w:divBdr>
          <w:divsChild>
            <w:div w:id="354231437">
              <w:marLeft w:val="0"/>
              <w:marRight w:val="0"/>
              <w:marTop w:val="0"/>
              <w:marBottom w:val="0"/>
              <w:divBdr>
                <w:top w:val="none" w:sz="0" w:space="0" w:color="auto"/>
                <w:left w:val="none" w:sz="0" w:space="0" w:color="auto"/>
                <w:bottom w:val="none" w:sz="0" w:space="0" w:color="auto"/>
                <w:right w:val="none" w:sz="0" w:space="0" w:color="auto"/>
              </w:divBdr>
            </w:div>
            <w:div w:id="1444110420">
              <w:marLeft w:val="0"/>
              <w:marRight w:val="0"/>
              <w:marTop w:val="0"/>
              <w:marBottom w:val="0"/>
              <w:divBdr>
                <w:top w:val="none" w:sz="0" w:space="0" w:color="auto"/>
                <w:left w:val="none" w:sz="0" w:space="0" w:color="auto"/>
                <w:bottom w:val="none" w:sz="0" w:space="0" w:color="auto"/>
                <w:right w:val="none" w:sz="0" w:space="0" w:color="auto"/>
              </w:divBdr>
            </w:div>
          </w:divsChild>
        </w:div>
        <w:div w:id="1625427761">
          <w:marLeft w:val="0"/>
          <w:marRight w:val="0"/>
          <w:marTop w:val="0"/>
          <w:marBottom w:val="0"/>
          <w:divBdr>
            <w:top w:val="none" w:sz="0" w:space="0" w:color="auto"/>
            <w:left w:val="none" w:sz="0" w:space="0" w:color="auto"/>
            <w:bottom w:val="none" w:sz="0" w:space="0" w:color="auto"/>
            <w:right w:val="none" w:sz="0" w:space="0" w:color="auto"/>
          </w:divBdr>
        </w:div>
        <w:div w:id="1618368115">
          <w:marLeft w:val="-225"/>
          <w:marRight w:val="-225"/>
          <w:marTop w:val="0"/>
          <w:marBottom w:val="0"/>
          <w:divBdr>
            <w:top w:val="none" w:sz="0" w:space="0" w:color="auto"/>
            <w:left w:val="none" w:sz="0" w:space="0" w:color="auto"/>
            <w:bottom w:val="none" w:sz="0" w:space="0" w:color="auto"/>
            <w:right w:val="none" w:sz="0" w:space="0" w:color="auto"/>
          </w:divBdr>
          <w:divsChild>
            <w:div w:id="1419253010">
              <w:marLeft w:val="0"/>
              <w:marRight w:val="0"/>
              <w:marTop w:val="0"/>
              <w:marBottom w:val="0"/>
              <w:divBdr>
                <w:top w:val="none" w:sz="0" w:space="0" w:color="auto"/>
                <w:left w:val="none" w:sz="0" w:space="0" w:color="auto"/>
                <w:bottom w:val="none" w:sz="0" w:space="0" w:color="auto"/>
                <w:right w:val="none" w:sz="0" w:space="0" w:color="auto"/>
              </w:divBdr>
            </w:div>
            <w:div w:id="1745646289">
              <w:marLeft w:val="0"/>
              <w:marRight w:val="0"/>
              <w:marTop w:val="0"/>
              <w:marBottom w:val="0"/>
              <w:divBdr>
                <w:top w:val="none" w:sz="0" w:space="0" w:color="auto"/>
                <w:left w:val="none" w:sz="0" w:space="0" w:color="auto"/>
                <w:bottom w:val="none" w:sz="0" w:space="0" w:color="auto"/>
                <w:right w:val="none" w:sz="0" w:space="0" w:color="auto"/>
              </w:divBdr>
            </w:div>
          </w:divsChild>
        </w:div>
        <w:div w:id="521742542">
          <w:marLeft w:val="0"/>
          <w:marRight w:val="0"/>
          <w:marTop w:val="0"/>
          <w:marBottom w:val="0"/>
          <w:divBdr>
            <w:top w:val="none" w:sz="0" w:space="0" w:color="auto"/>
            <w:left w:val="none" w:sz="0" w:space="0" w:color="auto"/>
            <w:bottom w:val="none" w:sz="0" w:space="0" w:color="auto"/>
            <w:right w:val="none" w:sz="0" w:space="0" w:color="auto"/>
          </w:divBdr>
        </w:div>
        <w:div w:id="554050803">
          <w:marLeft w:val="-225"/>
          <w:marRight w:val="-225"/>
          <w:marTop w:val="0"/>
          <w:marBottom w:val="0"/>
          <w:divBdr>
            <w:top w:val="none" w:sz="0" w:space="0" w:color="auto"/>
            <w:left w:val="none" w:sz="0" w:space="0" w:color="auto"/>
            <w:bottom w:val="none" w:sz="0" w:space="0" w:color="auto"/>
            <w:right w:val="none" w:sz="0" w:space="0" w:color="auto"/>
          </w:divBdr>
          <w:divsChild>
            <w:div w:id="1903056640">
              <w:marLeft w:val="0"/>
              <w:marRight w:val="0"/>
              <w:marTop w:val="0"/>
              <w:marBottom w:val="0"/>
              <w:divBdr>
                <w:top w:val="none" w:sz="0" w:space="0" w:color="auto"/>
                <w:left w:val="none" w:sz="0" w:space="0" w:color="auto"/>
                <w:bottom w:val="none" w:sz="0" w:space="0" w:color="auto"/>
                <w:right w:val="none" w:sz="0" w:space="0" w:color="auto"/>
              </w:divBdr>
            </w:div>
            <w:div w:id="785924989">
              <w:marLeft w:val="0"/>
              <w:marRight w:val="0"/>
              <w:marTop w:val="0"/>
              <w:marBottom w:val="0"/>
              <w:divBdr>
                <w:top w:val="none" w:sz="0" w:space="0" w:color="auto"/>
                <w:left w:val="none" w:sz="0" w:space="0" w:color="auto"/>
                <w:bottom w:val="none" w:sz="0" w:space="0" w:color="auto"/>
                <w:right w:val="none" w:sz="0" w:space="0" w:color="auto"/>
              </w:divBdr>
            </w:div>
          </w:divsChild>
        </w:div>
        <w:div w:id="225385242">
          <w:marLeft w:val="0"/>
          <w:marRight w:val="0"/>
          <w:marTop w:val="0"/>
          <w:marBottom w:val="0"/>
          <w:divBdr>
            <w:top w:val="none" w:sz="0" w:space="0" w:color="auto"/>
            <w:left w:val="none" w:sz="0" w:space="0" w:color="auto"/>
            <w:bottom w:val="none" w:sz="0" w:space="0" w:color="auto"/>
            <w:right w:val="none" w:sz="0" w:space="0" w:color="auto"/>
          </w:divBdr>
        </w:div>
        <w:div w:id="1614749270">
          <w:marLeft w:val="-225"/>
          <w:marRight w:val="-225"/>
          <w:marTop w:val="0"/>
          <w:marBottom w:val="0"/>
          <w:divBdr>
            <w:top w:val="none" w:sz="0" w:space="0" w:color="auto"/>
            <w:left w:val="none" w:sz="0" w:space="0" w:color="auto"/>
            <w:bottom w:val="none" w:sz="0" w:space="0" w:color="auto"/>
            <w:right w:val="none" w:sz="0" w:space="0" w:color="auto"/>
          </w:divBdr>
          <w:divsChild>
            <w:div w:id="1086730465">
              <w:marLeft w:val="0"/>
              <w:marRight w:val="0"/>
              <w:marTop w:val="0"/>
              <w:marBottom w:val="0"/>
              <w:divBdr>
                <w:top w:val="none" w:sz="0" w:space="0" w:color="auto"/>
                <w:left w:val="none" w:sz="0" w:space="0" w:color="auto"/>
                <w:bottom w:val="none" w:sz="0" w:space="0" w:color="auto"/>
                <w:right w:val="none" w:sz="0" w:space="0" w:color="auto"/>
              </w:divBdr>
            </w:div>
            <w:div w:id="962275403">
              <w:marLeft w:val="0"/>
              <w:marRight w:val="0"/>
              <w:marTop w:val="0"/>
              <w:marBottom w:val="0"/>
              <w:divBdr>
                <w:top w:val="none" w:sz="0" w:space="0" w:color="auto"/>
                <w:left w:val="none" w:sz="0" w:space="0" w:color="auto"/>
                <w:bottom w:val="none" w:sz="0" w:space="0" w:color="auto"/>
                <w:right w:val="none" w:sz="0" w:space="0" w:color="auto"/>
              </w:divBdr>
            </w:div>
          </w:divsChild>
        </w:div>
        <w:div w:id="1704019352">
          <w:marLeft w:val="0"/>
          <w:marRight w:val="0"/>
          <w:marTop w:val="0"/>
          <w:marBottom w:val="0"/>
          <w:divBdr>
            <w:top w:val="none" w:sz="0" w:space="0" w:color="auto"/>
            <w:left w:val="none" w:sz="0" w:space="0" w:color="auto"/>
            <w:bottom w:val="none" w:sz="0" w:space="0" w:color="auto"/>
            <w:right w:val="none" w:sz="0" w:space="0" w:color="auto"/>
          </w:divBdr>
        </w:div>
        <w:div w:id="1916434210">
          <w:marLeft w:val="-225"/>
          <w:marRight w:val="-225"/>
          <w:marTop w:val="0"/>
          <w:marBottom w:val="0"/>
          <w:divBdr>
            <w:top w:val="none" w:sz="0" w:space="0" w:color="auto"/>
            <w:left w:val="none" w:sz="0" w:space="0" w:color="auto"/>
            <w:bottom w:val="none" w:sz="0" w:space="0" w:color="auto"/>
            <w:right w:val="none" w:sz="0" w:space="0" w:color="auto"/>
          </w:divBdr>
          <w:divsChild>
            <w:div w:id="2004552919">
              <w:marLeft w:val="0"/>
              <w:marRight w:val="0"/>
              <w:marTop w:val="0"/>
              <w:marBottom w:val="0"/>
              <w:divBdr>
                <w:top w:val="none" w:sz="0" w:space="0" w:color="auto"/>
                <w:left w:val="none" w:sz="0" w:space="0" w:color="auto"/>
                <w:bottom w:val="none" w:sz="0" w:space="0" w:color="auto"/>
                <w:right w:val="none" w:sz="0" w:space="0" w:color="auto"/>
              </w:divBdr>
            </w:div>
            <w:div w:id="466704186">
              <w:marLeft w:val="0"/>
              <w:marRight w:val="0"/>
              <w:marTop w:val="0"/>
              <w:marBottom w:val="0"/>
              <w:divBdr>
                <w:top w:val="none" w:sz="0" w:space="0" w:color="auto"/>
                <w:left w:val="none" w:sz="0" w:space="0" w:color="auto"/>
                <w:bottom w:val="none" w:sz="0" w:space="0" w:color="auto"/>
                <w:right w:val="none" w:sz="0" w:space="0" w:color="auto"/>
              </w:divBdr>
            </w:div>
          </w:divsChild>
        </w:div>
        <w:div w:id="1809273667">
          <w:marLeft w:val="0"/>
          <w:marRight w:val="0"/>
          <w:marTop w:val="0"/>
          <w:marBottom w:val="0"/>
          <w:divBdr>
            <w:top w:val="none" w:sz="0" w:space="0" w:color="auto"/>
            <w:left w:val="none" w:sz="0" w:space="0" w:color="auto"/>
            <w:bottom w:val="none" w:sz="0" w:space="0" w:color="auto"/>
            <w:right w:val="none" w:sz="0" w:space="0" w:color="auto"/>
          </w:divBdr>
        </w:div>
        <w:div w:id="1821120038">
          <w:marLeft w:val="-225"/>
          <w:marRight w:val="-225"/>
          <w:marTop w:val="0"/>
          <w:marBottom w:val="0"/>
          <w:divBdr>
            <w:top w:val="none" w:sz="0" w:space="0" w:color="auto"/>
            <w:left w:val="none" w:sz="0" w:space="0" w:color="auto"/>
            <w:bottom w:val="none" w:sz="0" w:space="0" w:color="auto"/>
            <w:right w:val="none" w:sz="0" w:space="0" w:color="auto"/>
          </w:divBdr>
          <w:divsChild>
            <w:div w:id="1523939286">
              <w:marLeft w:val="0"/>
              <w:marRight w:val="0"/>
              <w:marTop w:val="0"/>
              <w:marBottom w:val="0"/>
              <w:divBdr>
                <w:top w:val="none" w:sz="0" w:space="0" w:color="auto"/>
                <w:left w:val="none" w:sz="0" w:space="0" w:color="auto"/>
                <w:bottom w:val="none" w:sz="0" w:space="0" w:color="auto"/>
                <w:right w:val="none" w:sz="0" w:space="0" w:color="auto"/>
              </w:divBdr>
            </w:div>
            <w:div w:id="80030412">
              <w:marLeft w:val="0"/>
              <w:marRight w:val="0"/>
              <w:marTop w:val="0"/>
              <w:marBottom w:val="0"/>
              <w:divBdr>
                <w:top w:val="none" w:sz="0" w:space="0" w:color="auto"/>
                <w:left w:val="none" w:sz="0" w:space="0" w:color="auto"/>
                <w:bottom w:val="none" w:sz="0" w:space="0" w:color="auto"/>
                <w:right w:val="none" w:sz="0" w:space="0" w:color="auto"/>
              </w:divBdr>
            </w:div>
          </w:divsChild>
        </w:div>
        <w:div w:id="1325741248">
          <w:marLeft w:val="0"/>
          <w:marRight w:val="0"/>
          <w:marTop w:val="0"/>
          <w:marBottom w:val="0"/>
          <w:divBdr>
            <w:top w:val="none" w:sz="0" w:space="0" w:color="auto"/>
            <w:left w:val="none" w:sz="0" w:space="0" w:color="auto"/>
            <w:bottom w:val="none" w:sz="0" w:space="0" w:color="auto"/>
            <w:right w:val="none" w:sz="0" w:space="0" w:color="auto"/>
          </w:divBdr>
        </w:div>
        <w:div w:id="2086954289">
          <w:marLeft w:val="-225"/>
          <w:marRight w:val="-225"/>
          <w:marTop w:val="0"/>
          <w:marBottom w:val="0"/>
          <w:divBdr>
            <w:top w:val="none" w:sz="0" w:space="0" w:color="auto"/>
            <w:left w:val="none" w:sz="0" w:space="0" w:color="auto"/>
            <w:bottom w:val="none" w:sz="0" w:space="0" w:color="auto"/>
            <w:right w:val="none" w:sz="0" w:space="0" w:color="auto"/>
          </w:divBdr>
          <w:divsChild>
            <w:div w:id="801925972">
              <w:marLeft w:val="0"/>
              <w:marRight w:val="0"/>
              <w:marTop w:val="0"/>
              <w:marBottom w:val="0"/>
              <w:divBdr>
                <w:top w:val="none" w:sz="0" w:space="0" w:color="auto"/>
                <w:left w:val="none" w:sz="0" w:space="0" w:color="auto"/>
                <w:bottom w:val="none" w:sz="0" w:space="0" w:color="auto"/>
                <w:right w:val="none" w:sz="0" w:space="0" w:color="auto"/>
              </w:divBdr>
            </w:div>
            <w:div w:id="662465947">
              <w:marLeft w:val="0"/>
              <w:marRight w:val="0"/>
              <w:marTop w:val="0"/>
              <w:marBottom w:val="0"/>
              <w:divBdr>
                <w:top w:val="none" w:sz="0" w:space="0" w:color="auto"/>
                <w:left w:val="none" w:sz="0" w:space="0" w:color="auto"/>
                <w:bottom w:val="none" w:sz="0" w:space="0" w:color="auto"/>
                <w:right w:val="none" w:sz="0" w:space="0" w:color="auto"/>
              </w:divBdr>
            </w:div>
          </w:divsChild>
        </w:div>
        <w:div w:id="602960163">
          <w:marLeft w:val="0"/>
          <w:marRight w:val="0"/>
          <w:marTop w:val="0"/>
          <w:marBottom w:val="0"/>
          <w:divBdr>
            <w:top w:val="none" w:sz="0" w:space="0" w:color="auto"/>
            <w:left w:val="none" w:sz="0" w:space="0" w:color="auto"/>
            <w:bottom w:val="none" w:sz="0" w:space="0" w:color="auto"/>
            <w:right w:val="none" w:sz="0" w:space="0" w:color="auto"/>
          </w:divBdr>
        </w:div>
        <w:div w:id="1230581959">
          <w:marLeft w:val="-225"/>
          <w:marRight w:val="-225"/>
          <w:marTop w:val="0"/>
          <w:marBottom w:val="0"/>
          <w:divBdr>
            <w:top w:val="none" w:sz="0" w:space="0" w:color="auto"/>
            <w:left w:val="none" w:sz="0" w:space="0" w:color="auto"/>
            <w:bottom w:val="none" w:sz="0" w:space="0" w:color="auto"/>
            <w:right w:val="none" w:sz="0" w:space="0" w:color="auto"/>
          </w:divBdr>
          <w:divsChild>
            <w:div w:id="1946620313">
              <w:marLeft w:val="0"/>
              <w:marRight w:val="0"/>
              <w:marTop w:val="0"/>
              <w:marBottom w:val="0"/>
              <w:divBdr>
                <w:top w:val="none" w:sz="0" w:space="0" w:color="auto"/>
                <w:left w:val="none" w:sz="0" w:space="0" w:color="auto"/>
                <w:bottom w:val="none" w:sz="0" w:space="0" w:color="auto"/>
                <w:right w:val="none" w:sz="0" w:space="0" w:color="auto"/>
              </w:divBdr>
            </w:div>
            <w:div w:id="873734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8194750">
      <w:bodyDiv w:val="1"/>
      <w:marLeft w:val="0"/>
      <w:marRight w:val="0"/>
      <w:marTop w:val="0"/>
      <w:marBottom w:val="0"/>
      <w:divBdr>
        <w:top w:val="none" w:sz="0" w:space="0" w:color="auto"/>
        <w:left w:val="none" w:sz="0" w:space="0" w:color="auto"/>
        <w:bottom w:val="none" w:sz="0" w:space="0" w:color="auto"/>
        <w:right w:val="none" w:sz="0" w:space="0" w:color="auto"/>
      </w:divBdr>
    </w:div>
    <w:div w:id="1931424934">
      <w:bodyDiv w:val="1"/>
      <w:marLeft w:val="0"/>
      <w:marRight w:val="0"/>
      <w:marTop w:val="0"/>
      <w:marBottom w:val="0"/>
      <w:divBdr>
        <w:top w:val="none" w:sz="0" w:space="0" w:color="auto"/>
        <w:left w:val="none" w:sz="0" w:space="0" w:color="auto"/>
        <w:bottom w:val="none" w:sz="0" w:space="0" w:color="auto"/>
        <w:right w:val="none" w:sz="0" w:space="0" w:color="auto"/>
      </w:divBdr>
    </w:div>
    <w:div w:id="20653294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10</Pages>
  <Words>1192</Words>
  <Characters>6798</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Student ID: 2211492</Company>
  <LinksUpToDate>false</LinksUpToDate>
  <CharactersWithSpaces>7975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Contemporary challenges</dc:title>
  <dc:subject>Teacher Name: Rebecca Francis</dc:subject>
  <dc:creator>Nasir Hossain</dc:creator>
  <cp:keywords/>
  <dc:description/>
  <cp:lastModifiedBy>Rafid Hossain</cp:lastModifiedBy>
  <cp:revision>3</cp:revision>
  <dcterms:created xsi:type="dcterms:W3CDTF">2023-03-26T22:49:00Z</dcterms:created>
  <dcterms:modified xsi:type="dcterms:W3CDTF">2023-03-26T22:57:00Z</dcterms:modified>
</cp:coreProperties>
</file>