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E92E70" w14:textId="77777777" w:rsidR="00941F94" w:rsidRPr="002369A3" w:rsidRDefault="00941F94" w:rsidP="00C155D2">
      <w:pPr>
        <w:jc w:val="center"/>
        <w:rPr>
          <w:rFonts w:ascii="Times New Roman" w:hAnsi="Times New Roman" w:cs="Times New Roman"/>
        </w:rPr>
      </w:pPr>
    </w:p>
    <w:p w14:paraId="24A77A65" w14:textId="77777777" w:rsidR="00941F94" w:rsidRPr="002369A3" w:rsidRDefault="00941F94" w:rsidP="00C155D2">
      <w:pPr>
        <w:jc w:val="center"/>
        <w:rPr>
          <w:rFonts w:ascii="Times New Roman" w:hAnsi="Times New Roman" w:cs="Times New Roman"/>
        </w:rPr>
      </w:pPr>
    </w:p>
    <w:p w14:paraId="480F4A56" w14:textId="77777777" w:rsidR="00A90056" w:rsidRPr="002369A3" w:rsidRDefault="00C155D2" w:rsidP="00C155D2">
      <w:pPr>
        <w:jc w:val="center"/>
        <w:rPr>
          <w:rFonts w:ascii="Times New Roman" w:hAnsi="Times New Roman" w:cs="Times New Roman"/>
        </w:rPr>
      </w:pPr>
      <w:r w:rsidRPr="002369A3">
        <w:rPr>
          <w:rFonts w:ascii="Times New Roman" w:hAnsi="Times New Roman" w:cs="Times New Roman"/>
          <w:noProof/>
          <w:lang w:val="en-US"/>
        </w:rPr>
        <w:drawing>
          <wp:inline distT="0" distB="0" distL="0" distR="0" wp14:anchorId="1FD36EA5" wp14:editId="0D487EA8">
            <wp:extent cx="3665855" cy="1266825"/>
            <wp:effectExtent l="0" t="0" r="0" b="9525"/>
            <wp:docPr id="1"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6802" cy="1284431"/>
                    </a:xfrm>
                    <a:prstGeom prst="rect">
                      <a:avLst/>
                    </a:prstGeom>
                    <a:noFill/>
                    <a:ln>
                      <a:noFill/>
                    </a:ln>
                  </pic:spPr>
                </pic:pic>
              </a:graphicData>
            </a:graphic>
          </wp:inline>
        </w:drawing>
      </w:r>
    </w:p>
    <w:p w14:paraId="0DA39053" w14:textId="77777777" w:rsidR="00C155D2" w:rsidRPr="002369A3" w:rsidRDefault="00C155D2" w:rsidP="00C155D2">
      <w:pPr>
        <w:jc w:val="center"/>
        <w:rPr>
          <w:rFonts w:ascii="Times New Roman" w:hAnsi="Times New Roman" w:cs="Times New Roman"/>
        </w:rPr>
      </w:pPr>
    </w:p>
    <w:p w14:paraId="56E473C7" w14:textId="77777777" w:rsidR="00C155D2" w:rsidRPr="002369A3" w:rsidRDefault="00C155D2" w:rsidP="00C155D2">
      <w:pPr>
        <w:jc w:val="center"/>
        <w:rPr>
          <w:rFonts w:ascii="Times New Roman" w:hAnsi="Times New Roman" w:cs="Times New Roman"/>
        </w:rPr>
      </w:pPr>
    </w:p>
    <w:p w14:paraId="153A78E8" w14:textId="77777777" w:rsidR="00C155D2" w:rsidRPr="002369A3" w:rsidRDefault="00C155D2" w:rsidP="00C155D2">
      <w:pPr>
        <w:jc w:val="center"/>
        <w:rPr>
          <w:rFonts w:ascii="Times New Roman" w:hAnsi="Times New Roman" w:cs="Times New Roman"/>
        </w:rPr>
      </w:pPr>
    </w:p>
    <w:p w14:paraId="7F3D0710" w14:textId="77777777" w:rsidR="00C155D2" w:rsidRPr="002369A3" w:rsidRDefault="00C155D2" w:rsidP="00C155D2">
      <w:pPr>
        <w:jc w:val="center"/>
        <w:rPr>
          <w:rFonts w:ascii="Times New Roman" w:hAnsi="Times New Roman" w:cs="Times New Roman"/>
        </w:rPr>
      </w:pPr>
    </w:p>
    <w:p w14:paraId="6344E626" w14:textId="77777777" w:rsidR="00C155D2" w:rsidRPr="002369A3" w:rsidRDefault="00C155D2" w:rsidP="00C155D2">
      <w:pPr>
        <w:jc w:val="center"/>
        <w:rPr>
          <w:rFonts w:ascii="Times New Roman" w:hAnsi="Times New Roman" w:cs="Times New Roman"/>
        </w:rPr>
      </w:pPr>
    </w:p>
    <w:p w14:paraId="653E2B06" w14:textId="77777777" w:rsidR="00C155D2" w:rsidRPr="002369A3" w:rsidRDefault="00A95FC8" w:rsidP="007C0ADC">
      <w:pPr>
        <w:rPr>
          <w:rFonts w:ascii="Times New Roman" w:hAnsi="Times New Roman" w:cs="Times New Roman"/>
          <w:b/>
          <w:sz w:val="32"/>
          <w:szCs w:val="32"/>
          <w:u w:val="single"/>
        </w:rPr>
      </w:pPr>
      <w:r w:rsidRPr="002369A3">
        <w:rPr>
          <w:rFonts w:ascii="Times New Roman" w:hAnsi="Times New Roman" w:cs="Times New Roman"/>
          <w:b/>
          <w:sz w:val="32"/>
          <w:szCs w:val="32"/>
          <w:u w:val="single"/>
        </w:rPr>
        <w:t xml:space="preserve">Assignment </w:t>
      </w:r>
      <w:r w:rsidR="00F47F00" w:rsidRPr="002369A3">
        <w:rPr>
          <w:rFonts w:ascii="Times New Roman" w:hAnsi="Times New Roman" w:cs="Times New Roman"/>
          <w:b/>
          <w:sz w:val="32"/>
          <w:szCs w:val="32"/>
          <w:u w:val="single"/>
        </w:rPr>
        <w:t xml:space="preserve">Title: </w:t>
      </w:r>
    </w:p>
    <w:p w14:paraId="1ADBDBDF" w14:textId="77777777" w:rsidR="005D67C0" w:rsidRPr="002369A3" w:rsidRDefault="005D67C0" w:rsidP="005D67C0">
      <w:pPr>
        <w:pStyle w:val="Default"/>
        <w:rPr>
          <w:color w:val="auto"/>
        </w:rPr>
      </w:pPr>
    </w:p>
    <w:p w14:paraId="7770770E" w14:textId="56511279" w:rsidR="00C155D2" w:rsidRPr="00060E83" w:rsidRDefault="005D67C0" w:rsidP="00681688">
      <w:pPr>
        <w:jc w:val="center"/>
        <w:rPr>
          <w:rFonts w:ascii="Times New Roman" w:hAnsi="Times New Roman" w:cs="Times New Roman"/>
          <w:sz w:val="40"/>
          <w:szCs w:val="40"/>
        </w:rPr>
      </w:pPr>
      <w:r w:rsidRPr="00060E83">
        <w:rPr>
          <w:rFonts w:ascii="Times New Roman" w:hAnsi="Times New Roman" w:cs="Times New Roman"/>
          <w:b/>
          <w:bCs/>
          <w:sz w:val="40"/>
          <w:szCs w:val="40"/>
        </w:rPr>
        <w:t>DEVELOPING WORKPLACE CRITICAL THINKING</w:t>
      </w:r>
    </w:p>
    <w:p w14:paraId="309452DE" w14:textId="77777777" w:rsidR="00C155D2" w:rsidRPr="00060E83" w:rsidRDefault="00C155D2" w:rsidP="00C155D2">
      <w:pPr>
        <w:rPr>
          <w:rFonts w:ascii="Times New Roman" w:hAnsi="Times New Roman" w:cs="Times New Roman"/>
          <w:sz w:val="40"/>
          <w:szCs w:val="40"/>
        </w:rPr>
      </w:pPr>
    </w:p>
    <w:p w14:paraId="453BCF03" w14:textId="77777777" w:rsidR="00C155D2" w:rsidRPr="002369A3" w:rsidRDefault="00C155D2" w:rsidP="00C155D2">
      <w:pPr>
        <w:rPr>
          <w:rFonts w:ascii="Times New Roman" w:hAnsi="Times New Roman" w:cs="Times New Roman"/>
        </w:rPr>
      </w:pPr>
    </w:p>
    <w:p w14:paraId="2281810E" w14:textId="77777777" w:rsidR="00C155D2" w:rsidRPr="002369A3" w:rsidRDefault="00C155D2" w:rsidP="00C155D2">
      <w:pPr>
        <w:rPr>
          <w:rFonts w:ascii="Times New Roman" w:hAnsi="Times New Roman" w:cs="Times New Roman"/>
        </w:rPr>
      </w:pPr>
    </w:p>
    <w:p w14:paraId="5D40BD31" w14:textId="77777777" w:rsidR="00C155D2" w:rsidRPr="002369A3" w:rsidRDefault="00C155D2" w:rsidP="00C155D2">
      <w:pPr>
        <w:rPr>
          <w:rFonts w:ascii="Times New Roman" w:hAnsi="Times New Roman" w:cs="Times New Roman"/>
        </w:rPr>
      </w:pPr>
    </w:p>
    <w:p w14:paraId="17A6E91B" w14:textId="77777777" w:rsidR="00C155D2" w:rsidRPr="002369A3" w:rsidRDefault="00C155D2" w:rsidP="00C155D2">
      <w:pPr>
        <w:rPr>
          <w:rFonts w:ascii="Times New Roman" w:hAnsi="Times New Roman" w:cs="Times New Roman"/>
        </w:rPr>
      </w:pPr>
    </w:p>
    <w:p w14:paraId="79495E49" w14:textId="77777777" w:rsidR="00C155D2" w:rsidRPr="002369A3" w:rsidRDefault="00C155D2" w:rsidP="00C155D2">
      <w:pPr>
        <w:rPr>
          <w:rFonts w:ascii="Times New Roman" w:hAnsi="Times New Roman" w:cs="Times New Roman"/>
        </w:rPr>
      </w:pPr>
    </w:p>
    <w:p w14:paraId="0EB3208A" w14:textId="77777777" w:rsidR="00C155D2" w:rsidRPr="002369A3" w:rsidRDefault="00C155D2" w:rsidP="00C155D2">
      <w:pPr>
        <w:rPr>
          <w:rFonts w:ascii="Times New Roman" w:hAnsi="Times New Roman" w:cs="Times New Roman"/>
        </w:rPr>
      </w:pPr>
    </w:p>
    <w:p w14:paraId="08F41817" w14:textId="106CEBEB" w:rsidR="00C155D2" w:rsidRPr="002369A3" w:rsidRDefault="00F47F00" w:rsidP="00C155D2">
      <w:pPr>
        <w:rPr>
          <w:rFonts w:ascii="Times New Roman" w:hAnsi="Times New Roman" w:cs="Times New Roman"/>
          <w:b/>
        </w:rPr>
      </w:pPr>
      <w:r w:rsidRPr="002369A3">
        <w:rPr>
          <w:rFonts w:ascii="Times New Roman" w:hAnsi="Times New Roman" w:cs="Times New Roman"/>
          <w:b/>
        </w:rPr>
        <w:t>Student</w:t>
      </w:r>
      <w:r w:rsidR="00C155D2" w:rsidRPr="002369A3">
        <w:rPr>
          <w:rFonts w:ascii="Times New Roman" w:hAnsi="Times New Roman" w:cs="Times New Roman"/>
          <w:b/>
        </w:rPr>
        <w:t xml:space="preserve"> name-</w:t>
      </w:r>
      <w:r w:rsidR="00060E83">
        <w:rPr>
          <w:rFonts w:ascii="Times New Roman" w:hAnsi="Times New Roman" w:cs="Times New Roman"/>
          <w:b/>
        </w:rPr>
        <w:t xml:space="preserve"> Zafar Ahmed Sadik</w:t>
      </w:r>
    </w:p>
    <w:p w14:paraId="174CE88C" w14:textId="52312D0C" w:rsidR="00C155D2" w:rsidRPr="002369A3" w:rsidRDefault="00C155D2" w:rsidP="00C155D2">
      <w:pPr>
        <w:rPr>
          <w:rFonts w:ascii="Times New Roman" w:hAnsi="Times New Roman" w:cs="Times New Roman"/>
          <w:b/>
        </w:rPr>
      </w:pPr>
      <w:r w:rsidRPr="002369A3">
        <w:rPr>
          <w:rFonts w:ascii="Times New Roman" w:hAnsi="Times New Roman" w:cs="Times New Roman"/>
          <w:b/>
        </w:rPr>
        <w:t>Student No-</w:t>
      </w:r>
      <w:r w:rsidR="00060E83">
        <w:rPr>
          <w:rFonts w:ascii="Times New Roman" w:hAnsi="Times New Roman" w:cs="Times New Roman"/>
          <w:b/>
        </w:rPr>
        <w:t xml:space="preserve"> 1605839</w:t>
      </w:r>
    </w:p>
    <w:p w14:paraId="7C82138E" w14:textId="2B666C20" w:rsidR="00F47F00" w:rsidRPr="002369A3" w:rsidRDefault="00F47F00" w:rsidP="00C155D2">
      <w:pPr>
        <w:rPr>
          <w:rFonts w:ascii="Times New Roman" w:hAnsi="Times New Roman" w:cs="Times New Roman"/>
          <w:b/>
        </w:rPr>
      </w:pPr>
      <w:r w:rsidRPr="002369A3">
        <w:rPr>
          <w:rFonts w:ascii="Times New Roman" w:hAnsi="Times New Roman" w:cs="Times New Roman"/>
          <w:b/>
        </w:rPr>
        <w:t>Module Name-</w:t>
      </w:r>
      <w:r w:rsidR="00060E83">
        <w:rPr>
          <w:rFonts w:ascii="Times New Roman" w:hAnsi="Times New Roman" w:cs="Times New Roman"/>
          <w:b/>
        </w:rPr>
        <w:t xml:space="preserve"> developing workplace critical thinking</w:t>
      </w:r>
    </w:p>
    <w:p w14:paraId="2535207B" w14:textId="0D875F93" w:rsidR="00C155D2" w:rsidRPr="002369A3" w:rsidRDefault="00C155D2" w:rsidP="00C155D2">
      <w:pPr>
        <w:rPr>
          <w:rFonts w:ascii="Times New Roman" w:hAnsi="Times New Roman" w:cs="Times New Roman"/>
          <w:b/>
        </w:rPr>
      </w:pPr>
      <w:r w:rsidRPr="002369A3">
        <w:rPr>
          <w:rFonts w:ascii="Times New Roman" w:hAnsi="Times New Roman" w:cs="Times New Roman"/>
          <w:b/>
        </w:rPr>
        <w:t>Mo</w:t>
      </w:r>
      <w:r w:rsidR="00F47F00" w:rsidRPr="002369A3">
        <w:rPr>
          <w:rFonts w:ascii="Times New Roman" w:hAnsi="Times New Roman" w:cs="Times New Roman"/>
          <w:b/>
        </w:rPr>
        <w:t>dule Tutor</w:t>
      </w:r>
      <w:proofErr w:type="gramStart"/>
      <w:r w:rsidR="00F47F00" w:rsidRPr="002369A3">
        <w:rPr>
          <w:rFonts w:ascii="Times New Roman" w:hAnsi="Times New Roman" w:cs="Times New Roman"/>
          <w:b/>
        </w:rPr>
        <w:t xml:space="preserve">- </w:t>
      </w:r>
      <w:r w:rsidR="00060E83">
        <w:rPr>
          <w:rFonts w:ascii="Times New Roman" w:hAnsi="Times New Roman" w:cs="Times New Roman"/>
          <w:b/>
        </w:rPr>
        <w:t xml:space="preserve"> Molly</w:t>
      </w:r>
      <w:proofErr w:type="gramEnd"/>
      <w:r w:rsidR="00060E83">
        <w:rPr>
          <w:rFonts w:ascii="Times New Roman" w:hAnsi="Times New Roman" w:cs="Times New Roman"/>
          <w:b/>
        </w:rPr>
        <w:t xml:space="preserve"> Jack</w:t>
      </w:r>
    </w:p>
    <w:p w14:paraId="022BC5C3" w14:textId="77777777" w:rsidR="00C155D2" w:rsidRPr="002369A3" w:rsidRDefault="00C155D2" w:rsidP="00C155D2">
      <w:pPr>
        <w:rPr>
          <w:rFonts w:ascii="Times New Roman" w:hAnsi="Times New Roman" w:cs="Times New Roman"/>
        </w:rPr>
      </w:pPr>
    </w:p>
    <w:p w14:paraId="644E6A5B" w14:textId="77777777" w:rsidR="00176E29" w:rsidRPr="002369A3" w:rsidRDefault="00176E29" w:rsidP="00C155D2">
      <w:pPr>
        <w:rPr>
          <w:rFonts w:ascii="Times New Roman" w:hAnsi="Times New Roman" w:cs="Times New Roman"/>
        </w:rPr>
      </w:pPr>
    </w:p>
    <w:p w14:paraId="2F531ED2" w14:textId="439A1108" w:rsidR="00437863" w:rsidRDefault="00437863" w:rsidP="00C155D2">
      <w:pPr>
        <w:rPr>
          <w:rFonts w:ascii="Times New Roman" w:hAnsi="Times New Roman" w:cs="Times New Roman"/>
        </w:rPr>
      </w:pPr>
    </w:p>
    <w:p w14:paraId="088C3A6C" w14:textId="77777777" w:rsidR="00060E83" w:rsidRPr="002369A3" w:rsidRDefault="00060E83" w:rsidP="00C155D2">
      <w:pPr>
        <w:rPr>
          <w:rFonts w:ascii="Times New Roman" w:hAnsi="Times New Roman" w:cs="Times New Roman"/>
        </w:rPr>
      </w:pPr>
    </w:p>
    <w:p w14:paraId="22D22F24" w14:textId="77777777" w:rsidR="00516B46" w:rsidRPr="002369A3" w:rsidRDefault="00516B46" w:rsidP="00C155D2">
      <w:pPr>
        <w:rPr>
          <w:rFonts w:ascii="Times New Roman" w:hAnsi="Times New Roman" w:cs="Times New Roman"/>
        </w:rPr>
      </w:pPr>
    </w:p>
    <w:p w14:paraId="74672B2D" w14:textId="77777777" w:rsidR="00941F94" w:rsidRPr="002369A3" w:rsidRDefault="00941F94" w:rsidP="00C155D2">
      <w:pPr>
        <w:rPr>
          <w:rFonts w:ascii="Times New Roman" w:hAnsi="Times New Roman" w:cs="Times New Roman"/>
        </w:rPr>
      </w:pPr>
    </w:p>
    <w:p w14:paraId="34F058E8" w14:textId="77777777" w:rsidR="005405EF" w:rsidRPr="002369A3" w:rsidRDefault="005405EF" w:rsidP="00C155D2">
      <w:pPr>
        <w:rPr>
          <w:rFonts w:ascii="Times New Roman" w:hAnsi="Times New Roman" w:cs="Times New Roman"/>
          <w:b/>
        </w:rPr>
      </w:pPr>
      <w:r w:rsidRPr="002369A3">
        <w:rPr>
          <w:rFonts w:ascii="Times New Roman" w:hAnsi="Times New Roman" w:cs="Times New Roman"/>
          <w:b/>
        </w:rPr>
        <w:t>Executive Summary:</w:t>
      </w:r>
    </w:p>
    <w:p w14:paraId="0F63FBCF" w14:textId="7C6F2DB5" w:rsidR="005A090D" w:rsidRPr="002369A3" w:rsidRDefault="003221C7" w:rsidP="0017276D">
      <w:pPr>
        <w:spacing w:line="360" w:lineRule="auto"/>
        <w:jc w:val="both"/>
        <w:rPr>
          <w:rFonts w:ascii="Times New Roman" w:hAnsi="Times New Roman" w:cs="Times New Roman"/>
          <w:sz w:val="24"/>
          <w:szCs w:val="24"/>
        </w:rPr>
      </w:pPr>
      <w:r w:rsidRPr="002369A3">
        <w:rPr>
          <w:rFonts w:ascii="Times New Roman" w:hAnsi="Times New Roman" w:cs="Times New Roman"/>
          <w:sz w:val="24"/>
          <w:lang w:val="en-US"/>
        </w:rPr>
        <w:t xml:space="preserve">Every person is different from one another and that is the main reason why every person has his or her own beliefs, attitudes and values to follow. These beliefs, attitudes and values may change over time as we develop our knowledge experience and reasoning capabilities. </w:t>
      </w:r>
      <w:r w:rsidR="005A090D" w:rsidRPr="002369A3">
        <w:rPr>
          <w:rFonts w:ascii="Times New Roman" w:hAnsi="Times New Roman" w:cs="Times New Roman"/>
          <w:sz w:val="24"/>
          <w:szCs w:val="24"/>
        </w:rPr>
        <w:t>Managers should always try to encourage good works of the employees to make them motivated. Listening to the ideas of the employees and encourage them to collaborate think about a problem will also encourage them. Besides that when the staffs are positive and good team player it will get back to the manager and display how the manager is doing with his team. Positive thinking helps to develop a positive environment in the workplace. Employee engagement should get the highest priority in the operational level to motivate them and increase their productivity.</w:t>
      </w:r>
    </w:p>
    <w:p w14:paraId="33C7543B" w14:textId="77777777" w:rsidR="005405EF" w:rsidRPr="002369A3" w:rsidRDefault="005405EF" w:rsidP="00C155D2">
      <w:pPr>
        <w:rPr>
          <w:rFonts w:ascii="Times New Roman" w:hAnsi="Times New Roman" w:cs="Times New Roman"/>
        </w:rPr>
      </w:pPr>
    </w:p>
    <w:p w14:paraId="00F734AD" w14:textId="77777777" w:rsidR="005405EF" w:rsidRPr="002369A3" w:rsidRDefault="005405EF" w:rsidP="00C155D2">
      <w:pPr>
        <w:rPr>
          <w:rFonts w:ascii="Times New Roman" w:hAnsi="Times New Roman" w:cs="Times New Roman"/>
        </w:rPr>
      </w:pPr>
    </w:p>
    <w:p w14:paraId="26AC9123" w14:textId="77777777" w:rsidR="005405EF" w:rsidRPr="002369A3" w:rsidRDefault="005405EF" w:rsidP="00C155D2">
      <w:pPr>
        <w:rPr>
          <w:rFonts w:ascii="Times New Roman" w:hAnsi="Times New Roman" w:cs="Times New Roman"/>
        </w:rPr>
      </w:pPr>
    </w:p>
    <w:p w14:paraId="4548BFB6" w14:textId="77777777" w:rsidR="005405EF" w:rsidRPr="002369A3" w:rsidRDefault="005405EF" w:rsidP="00C155D2">
      <w:pPr>
        <w:rPr>
          <w:rFonts w:ascii="Times New Roman" w:hAnsi="Times New Roman" w:cs="Times New Roman"/>
        </w:rPr>
      </w:pPr>
    </w:p>
    <w:p w14:paraId="12EF7FDA" w14:textId="77777777" w:rsidR="005405EF" w:rsidRPr="002369A3" w:rsidRDefault="005405EF" w:rsidP="00C155D2">
      <w:pPr>
        <w:rPr>
          <w:rFonts w:ascii="Times New Roman" w:hAnsi="Times New Roman" w:cs="Times New Roman"/>
        </w:rPr>
      </w:pPr>
    </w:p>
    <w:p w14:paraId="09087802" w14:textId="77777777" w:rsidR="005405EF" w:rsidRPr="002369A3" w:rsidRDefault="005405EF" w:rsidP="00C155D2">
      <w:pPr>
        <w:rPr>
          <w:rFonts w:ascii="Times New Roman" w:hAnsi="Times New Roman" w:cs="Times New Roman"/>
        </w:rPr>
      </w:pPr>
    </w:p>
    <w:p w14:paraId="24F0A5D7" w14:textId="77777777" w:rsidR="005405EF" w:rsidRPr="002369A3" w:rsidRDefault="005405EF" w:rsidP="00C155D2">
      <w:pPr>
        <w:rPr>
          <w:rFonts w:ascii="Times New Roman" w:hAnsi="Times New Roman" w:cs="Times New Roman"/>
        </w:rPr>
      </w:pPr>
    </w:p>
    <w:p w14:paraId="3F16FD07" w14:textId="77777777" w:rsidR="005405EF" w:rsidRPr="002369A3" w:rsidRDefault="005405EF" w:rsidP="00C155D2">
      <w:pPr>
        <w:rPr>
          <w:rFonts w:ascii="Times New Roman" w:hAnsi="Times New Roman" w:cs="Times New Roman"/>
        </w:rPr>
      </w:pPr>
    </w:p>
    <w:p w14:paraId="6FF5B9CD" w14:textId="77777777" w:rsidR="005405EF" w:rsidRPr="002369A3" w:rsidRDefault="005405EF" w:rsidP="00C155D2">
      <w:pPr>
        <w:rPr>
          <w:rFonts w:ascii="Times New Roman" w:hAnsi="Times New Roman" w:cs="Times New Roman"/>
        </w:rPr>
      </w:pPr>
    </w:p>
    <w:p w14:paraId="40E5D985" w14:textId="77777777" w:rsidR="005405EF" w:rsidRPr="002369A3" w:rsidRDefault="005405EF" w:rsidP="00C155D2">
      <w:pPr>
        <w:rPr>
          <w:rFonts w:ascii="Times New Roman" w:hAnsi="Times New Roman" w:cs="Times New Roman"/>
        </w:rPr>
      </w:pPr>
    </w:p>
    <w:p w14:paraId="4CD69A75" w14:textId="77777777" w:rsidR="005405EF" w:rsidRPr="002369A3" w:rsidRDefault="005405EF" w:rsidP="00C155D2">
      <w:pPr>
        <w:rPr>
          <w:rFonts w:ascii="Times New Roman" w:hAnsi="Times New Roman" w:cs="Times New Roman"/>
        </w:rPr>
      </w:pPr>
    </w:p>
    <w:p w14:paraId="5FF05DDB" w14:textId="77777777" w:rsidR="005405EF" w:rsidRPr="002369A3" w:rsidRDefault="005405EF" w:rsidP="00C155D2">
      <w:pPr>
        <w:rPr>
          <w:rFonts w:ascii="Times New Roman" w:hAnsi="Times New Roman" w:cs="Times New Roman"/>
        </w:rPr>
      </w:pPr>
    </w:p>
    <w:p w14:paraId="234D9538" w14:textId="77777777" w:rsidR="005405EF" w:rsidRPr="002369A3" w:rsidRDefault="005405EF" w:rsidP="00C155D2">
      <w:pPr>
        <w:rPr>
          <w:rFonts w:ascii="Times New Roman" w:hAnsi="Times New Roman" w:cs="Times New Roman"/>
        </w:rPr>
      </w:pPr>
    </w:p>
    <w:p w14:paraId="72624614" w14:textId="77777777" w:rsidR="005405EF" w:rsidRPr="002369A3" w:rsidRDefault="005405EF" w:rsidP="00C155D2">
      <w:pPr>
        <w:rPr>
          <w:rFonts w:ascii="Times New Roman" w:hAnsi="Times New Roman" w:cs="Times New Roman"/>
        </w:rPr>
      </w:pPr>
    </w:p>
    <w:p w14:paraId="3F276B12" w14:textId="77777777" w:rsidR="005405EF" w:rsidRPr="002369A3" w:rsidRDefault="005405EF" w:rsidP="00C155D2">
      <w:pPr>
        <w:rPr>
          <w:rFonts w:ascii="Times New Roman" w:hAnsi="Times New Roman" w:cs="Times New Roman"/>
        </w:rPr>
      </w:pPr>
    </w:p>
    <w:p w14:paraId="66436A7A" w14:textId="77777777" w:rsidR="005405EF" w:rsidRPr="002369A3" w:rsidRDefault="005405EF" w:rsidP="00C155D2">
      <w:pPr>
        <w:rPr>
          <w:rFonts w:ascii="Times New Roman" w:hAnsi="Times New Roman" w:cs="Times New Roman"/>
        </w:rPr>
      </w:pPr>
    </w:p>
    <w:p w14:paraId="4358BB76" w14:textId="77777777" w:rsidR="005405EF" w:rsidRPr="002369A3" w:rsidRDefault="005405EF" w:rsidP="00C155D2">
      <w:pPr>
        <w:rPr>
          <w:rFonts w:ascii="Times New Roman" w:hAnsi="Times New Roman" w:cs="Times New Roman"/>
        </w:rPr>
      </w:pPr>
    </w:p>
    <w:p w14:paraId="3E1C8259" w14:textId="5980296C" w:rsidR="005405EF" w:rsidRPr="002369A3" w:rsidRDefault="005405EF" w:rsidP="00C155D2">
      <w:pPr>
        <w:rPr>
          <w:rFonts w:ascii="Times New Roman" w:hAnsi="Times New Roman" w:cs="Times New Roman"/>
        </w:rPr>
      </w:pPr>
    </w:p>
    <w:p w14:paraId="24C1FF9C" w14:textId="77777777" w:rsidR="00681688" w:rsidRPr="002369A3" w:rsidRDefault="00681688" w:rsidP="00C155D2">
      <w:pPr>
        <w:rPr>
          <w:rFonts w:ascii="Times New Roman" w:hAnsi="Times New Roman" w:cs="Times New Roman"/>
        </w:rPr>
      </w:pPr>
    </w:p>
    <w:p w14:paraId="66C15A0F" w14:textId="77777777" w:rsidR="005405EF" w:rsidRPr="002369A3" w:rsidRDefault="005405EF" w:rsidP="00C155D2">
      <w:pPr>
        <w:rPr>
          <w:rFonts w:ascii="Times New Roman" w:hAnsi="Times New Roman" w:cs="Times New Roman"/>
        </w:rPr>
      </w:pPr>
    </w:p>
    <w:sdt>
      <w:sdtPr>
        <w:rPr>
          <w:rFonts w:ascii="Times New Roman" w:eastAsiaTheme="minorHAnsi" w:hAnsi="Times New Roman" w:cs="Times New Roman"/>
          <w:color w:val="auto"/>
          <w:sz w:val="22"/>
          <w:szCs w:val="22"/>
          <w:lang w:val="en-GB"/>
        </w:rPr>
        <w:id w:val="-39049342"/>
        <w:docPartObj>
          <w:docPartGallery w:val="Table of Contents"/>
          <w:docPartUnique/>
        </w:docPartObj>
      </w:sdtPr>
      <w:sdtEndPr>
        <w:rPr>
          <w:b/>
          <w:bCs/>
          <w:noProof/>
        </w:rPr>
      </w:sdtEndPr>
      <w:sdtContent>
        <w:p w14:paraId="3E787899" w14:textId="59FF633D" w:rsidR="00BF0873" w:rsidRPr="002369A3" w:rsidRDefault="00BF0873">
          <w:pPr>
            <w:pStyle w:val="TOCHeading"/>
            <w:rPr>
              <w:rFonts w:ascii="Times New Roman" w:hAnsi="Times New Roman" w:cs="Times New Roman"/>
              <w:color w:val="auto"/>
              <w:sz w:val="24"/>
              <w:szCs w:val="24"/>
            </w:rPr>
          </w:pPr>
          <w:r w:rsidRPr="002369A3">
            <w:rPr>
              <w:rFonts w:ascii="Times New Roman" w:hAnsi="Times New Roman" w:cs="Times New Roman"/>
              <w:color w:val="auto"/>
              <w:sz w:val="24"/>
              <w:szCs w:val="24"/>
            </w:rPr>
            <w:t>Contents</w:t>
          </w:r>
        </w:p>
        <w:p w14:paraId="76FF3F63" w14:textId="28462C4B" w:rsidR="00681688" w:rsidRPr="002369A3" w:rsidRDefault="00BF0873">
          <w:pPr>
            <w:pStyle w:val="TOC1"/>
            <w:tabs>
              <w:tab w:val="right" w:leader="dot" w:pos="9016"/>
            </w:tabs>
            <w:rPr>
              <w:rFonts w:ascii="Times New Roman" w:eastAsiaTheme="minorEastAsia" w:hAnsi="Times New Roman" w:cs="Times New Roman"/>
              <w:noProof/>
              <w:sz w:val="24"/>
              <w:szCs w:val="24"/>
              <w:lang w:val="en-US"/>
            </w:rPr>
          </w:pPr>
          <w:r w:rsidRPr="002369A3">
            <w:rPr>
              <w:rFonts w:ascii="Times New Roman" w:hAnsi="Times New Roman" w:cs="Times New Roman"/>
              <w:sz w:val="24"/>
              <w:szCs w:val="24"/>
            </w:rPr>
            <w:fldChar w:fldCharType="begin"/>
          </w:r>
          <w:r w:rsidRPr="002369A3">
            <w:rPr>
              <w:rFonts w:ascii="Times New Roman" w:hAnsi="Times New Roman" w:cs="Times New Roman"/>
              <w:sz w:val="24"/>
              <w:szCs w:val="24"/>
            </w:rPr>
            <w:instrText xml:space="preserve"> TOC \o "1-3" \h \z \u </w:instrText>
          </w:r>
          <w:r w:rsidRPr="002369A3">
            <w:rPr>
              <w:rFonts w:ascii="Times New Roman" w:hAnsi="Times New Roman" w:cs="Times New Roman"/>
              <w:sz w:val="24"/>
              <w:szCs w:val="24"/>
            </w:rPr>
            <w:fldChar w:fldCharType="separate"/>
          </w:r>
          <w:hyperlink w:anchor="_Toc529393590" w:history="1">
            <w:r w:rsidR="00681688" w:rsidRPr="002369A3">
              <w:rPr>
                <w:rStyle w:val="Hyperlink"/>
                <w:rFonts w:ascii="Times New Roman" w:hAnsi="Times New Roman" w:cs="Times New Roman"/>
                <w:noProof/>
                <w:color w:val="auto"/>
                <w:sz w:val="24"/>
                <w:szCs w:val="24"/>
              </w:rPr>
              <w:t>INTRODUCTION</w:t>
            </w:r>
            <w:r w:rsidR="00681688" w:rsidRPr="002369A3">
              <w:rPr>
                <w:rFonts w:ascii="Times New Roman" w:hAnsi="Times New Roman" w:cs="Times New Roman"/>
                <w:noProof/>
                <w:webHidden/>
                <w:sz w:val="24"/>
                <w:szCs w:val="24"/>
              </w:rPr>
              <w:tab/>
            </w:r>
            <w:r w:rsidR="00681688" w:rsidRPr="002369A3">
              <w:rPr>
                <w:rFonts w:ascii="Times New Roman" w:hAnsi="Times New Roman" w:cs="Times New Roman"/>
                <w:noProof/>
                <w:webHidden/>
                <w:sz w:val="24"/>
                <w:szCs w:val="24"/>
              </w:rPr>
              <w:fldChar w:fldCharType="begin"/>
            </w:r>
            <w:r w:rsidR="00681688" w:rsidRPr="002369A3">
              <w:rPr>
                <w:rFonts w:ascii="Times New Roman" w:hAnsi="Times New Roman" w:cs="Times New Roman"/>
                <w:noProof/>
                <w:webHidden/>
                <w:sz w:val="24"/>
                <w:szCs w:val="24"/>
              </w:rPr>
              <w:instrText xml:space="preserve"> PAGEREF _Toc529393590 \h </w:instrText>
            </w:r>
            <w:r w:rsidR="00681688" w:rsidRPr="002369A3">
              <w:rPr>
                <w:rFonts w:ascii="Times New Roman" w:hAnsi="Times New Roman" w:cs="Times New Roman"/>
                <w:noProof/>
                <w:webHidden/>
                <w:sz w:val="24"/>
                <w:szCs w:val="24"/>
              </w:rPr>
            </w:r>
            <w:r w:rsidR="00681688" w:rsidRPr="002369A3">
              <w:rPr>
                <w:rFonts w:ascii="Times New Roman" w:hAnsi="Times New Roman" w:cs="Times New Roman"/>
                <w:noProof/>
                <w:webHidden/>
                <w:sz w:val="24"/>
                <w:szCs w:val="24"/>
              </w:rPr>
              <w:fldChar w:fldCharType="separate"/>
            </w:r>
            <w:r w:rsidR="00681688" w:rsidRPr="002369A3">
              <w:rPr>
                <w:rFonts w:ascii="Times New Roman" w:hAnsi="Times New Roman" w:cs="Times New Roman"/>
                <w:noProof/>
                <w:webHidden/>
                <w:sz w:val="24"/>
                <w:szCs w:val="24"/>
              </w:rPr>
              <w:t>4</w:t>
            </w:r>
            <w:r w:rsidR="00681688" w:rsidRPr="002369A3">
              <w:rPr>
                <w:rFonts w:ascii="Times New Roman" w:hAnsi="Times New Roman" w:cs="Times New Roman"/>
                <w:noProof/>
                <w:webHidden/>
                <w:sz w:val="24"/>
                <w:szCs w:val="24"/>
              </w:rPr>
              <w:fldChar w:fldCharType="end"/>
            </w:r>
          </w:hyperlink>
        </w:p>
        <w:p w14:paraId="392FA097" w14:textId="69982759" w:rsidR="00681688" w:rsidRPr="002369A3" w:rsidRDefault="009F1EB8">
          <w:pPr>
            <w:pStyle w:val="TOC1"/>
            <w:tabs>
              <w:tab w:val="right" w:leader="dot" w:pos="9016"/>
            </w:tabs>
            <w:rPr>
              <w:rFonts w:ascii="Times New Roman" w:eastAsiaTheme="minorEastAsia" w:hAnsi="Times New Roman" w:cs="Times New Roman"/>
              <w:noProof/>
              <w:sz w:val="24"/>
              <w:szCs w:val="24"/>
              <w:lang w:val="en-US"/>
            </w:rPr>
          </w:pPr>
          <w:hyperlink w:anchor="_Toc529393591" w:history="1">
            <w:r w:rsidR="00681688" w:rsidRPr="002369A3">
              <w:rPr>
                <w:rStyle w:val="Hyperlink"/>
                <w:rFonts w:ascii="Times New Roman" w:hAnsi="Times New Roman" w:cs="Times New Roman"/>
                <w:noProof/>
                <w:color w:val="auto"/>
                <w:sz w:val="24"/>
                <w:szCs w:val="24"/>
                <w:lang w:val="en-US"/>
              </w:rPr>
              <w:t>LO1: DISCRIMINATION AND ANALYZE THE DIFFERENCE BETWEEN BELIEFS, ATTITUDES AND VALUES</w:t>
            </w:r>
            <w:r w:rsidR="00681688" w:rsidRPr="002369A3">
              <w:rPr>
                <w:rFonts w:ascii="Times New Roman" w:hAnsi="Times New Roman" w:cs="Times New Roman"/>
                <w:noProof/>
                <w:webHidden/>
                <w:sz w:val="24"/>
                <w:szCs w:val="24"/>
              </w:rPr>
              <w:tab/>
            </w:r>
            <w:r w:rsidR="00681688" w:rsidRPr="002369A3">
              <w:rPr>
                <w:rFonts w:ascii="Times New Roman" w:hAnsi="Times New Roman" w:cs="Times New Roman"/>
                <w:noProof/>
                <w:webHidden/>
                <w:sz w:val="24"/>
                <w:szCs w:val="24"/>
              </w:rPr>
              <w:fldChar w:fldCharType="begin"/>
            </w:r>
            <w:r w:rsidR="00681688" w:rsidRPr="002369A3">
              <w:rPr>
                <w:rFonts w:ascii="Times New Roman" w:hAnsi="Times New Roman" w:cs="Times New Roman"/>
                <w:noProof/>
                <w:webHidden/>
                <w:sz w:val="24"/>
                <w:szCs w:val="24"/>
              </w:rPr>
              <w:instrText xml:space="preserve"> PAGEREF _Toc529393591 \h </w:instrText>
            </w:r>
            <w:r w:rsidR="00681688" w:rsidRPr="002369A3">
              <w:rPr>
                <w:rFonts w:ascii="Times New Roman" w:hAnsi="Times New Roman" w:cs="Times New Roman"/>
                <w:noProof/>
                <w:webHidden/>
                <w:sz w:val="24"/>
                <w:szCs w:val="24"/>
              </w:rPr>
            </w:r>
            <w:r w:rsidR="00681688" w:rsidRPr="002369A3">
              <w:rPr>
                <w:rFonts w:ascii="Times New Roman" w:hAnsi="Times New Roman" w:cs="Times New Roman"/>
                <w:noProof/>
                <w:webHidden/>
                <w:sz w:val="24"/>
                <w:szCs w:val="24"/>
              </w:rPr>
              <w:fldChar w:fldCharType="separate"/>
            </w:r>
            <w:r w:rsidR="00681688" w:rsidRPr="002369A3">
              <w:rPr>
                <w:rFonts w:ascii="Times New Roman" w:hAnsi="Times New Roman" w:cs="Times New Roman"/>
                <w:noProof/>
                <w:webHidden/>
                <w:sz w:val="24"/>
                <w:szCs w:val="24"/>
              </w:rPr>
              <w:t>4</w:t>
            </w:r>
            <w:r w:rsidR="00681688" w:rsidRPr="002369A3">
              <w:rPr>
                <w:rFonts w:ascii="Times New Roman" w:hAnsi="Times New Roman" w:cs="Times New Roman"/>
                <w:noProof/>
                <w:webHidden/>
                <w:sz w:val="24"/>
                <w:szCs w:val="24"/>
              </w:rPr>
              <w:fldChar w:fldCharType="end"/>
            </w:r>
          </w:hyperlink>
        </w:p>
        <w:p w14:paraId="7330A2C9" w14:textId="18CB8A8B" w:rsidR="00681688" w:rsidRPr="002369A3" w:rsidRDefault="009F1EB8">
          <w:pPr>
            <w:pStyle w:val="TOC2"/>
            <w:tabs>
              <w:tab w:val="right" w:leader="dot" w:pos="9016"/>
            </w:tabs>
            <w:rPr>
              <w:rFonts w:ascii="Times New Roman" w:eastAsiaTheme="minorEastAsia" w:hAnsi="Times New Roman" w:cs="Times New Roman"/>
              <w:noProof/>
              <w:sz w:val="24"/>
              <w:szCs w:val="24"/>
              <w:lang w:val="en-US"/>
            </w:rPr>
          </w:pPr>
          <w:hyperlink w:anchor="_Toc529393592" w:history="1">
            <w:r w:rsidR="00681688" w:rsidRPr="002369A3">
              <w:rPr>
                <w:rStyle w:val="Hyperlink"/>
                <w:rFonts w:ascii="Times New Roman" w:eastAsia="Times New Roman" w:hAnsi="Times New Roman" w:cs="Times New Roman"/>
                <w:noProof/>
                <w:color w:val="auto"/>
                <w:sz w:val="24"/>
                <w:szCs w:val="24"/>
                <w:lang w:val="en-US"/>
              </w:rPr>
              <w:t>THEORY OF BELIEFS, ATTITUDES AND VALUES</w:t>
            </w:r>
            <w:r w:rsidR="00681688" w:rsidRPr="002369A3">
              <w:rPr>
                <w:rFonts w:ascii="Times New Roman" w:hAnsi="Times New Roman" w:cs="Times New Roman"/>
                <w:noProof/>
                <w:webHidden/>
                <w:sz w:val="24"/>
                <w:szCs w:val="24"/>
              </w:rPr>
              <w:tab/>
            </w:r>
            <w:r w:rsidR="00681688" w:rsidRPr="002369A3">
              <w:rPr>
                <w:rFonts w:ascii="Times New Roman" w:hAnsi="Times New Roman" w:cs="Times New Roman"/>
                <w:noProof/>
                <w:webHidden/>
                <w:sz w:val="24"/>
                <w:szCs w:val="24"/>
              </w:rPr>
              <w:fldChar w:fldCharType="begin"/>
            </w:r>
            <w:r w:rsidR="00681688" w:rsidRPr="002369A3">
              <w:rPr>
                <w:rFonts w:ascii="Times New Roman" w:hAnsi="Times New Roman" w:cs="Times New Roman"/>
                <w:noProof/>
                <w:webHidden/>
                <w:sz w:val="24"/>
                <w:szCs w:val="24"/>
              </w:rPr>
              <w:instrText xml:space="preserve"> PAGEREF _Toc529393592 \h </w:instrText>
            </w:r>
            <w:r w:rsidR="00681688" w:rsidRPr="002369A3">
              <w:rPr>
                <w:rFonts w:ascii="Times New Roman" w:hAnsi="Times New Roman" w:cs="Times New Roman"/>
                <w:noProof/>
                <w:webHidden/>
                <w:sz w:val="24"/>
                <w:szCs w:val="24"/>
              </w:rPr>
            </w:r>
            <w:r w:rsidR="00681688" w:rsidRPr="002369A3">
              <w:rPr>
                <w:rFonts w:ascii="Times New Roman" w:hAnsi="Times New Roman" w:cs="Times New Roman"/>
                <w:noProof/>
                <w:webHidden/>
                <w:sz w:val="24"/>
                <w:szCs w:val="24"/>
              </w:rPr>
              <w:fldChar w:fldCharType="separate"/>
            </w:r>
            <w:r w:rsidR="00681688" w:rsidRPr="002369A3">
              <w:rPr>
                <w:rFonts w:ascii="Times New Roman" w:hAnsi="Times New Roman" w:cs="Times New Roman"/>
                <w:noProof/>
                <w:webHidden/>
                <w:sz w:val="24"/>
                <w:szCs w:val="24"/>
              </w:rPr>
              <w:t>7</w:t>
            </w:r>
            <w:r w:rsidR="00681688" w:rsidRPr="002369A3">
              <w:rPr>
                <w:rFonts w:ascii="Times New Roman" w:hAnsi="Times New Roman" w:cs="Times New Roman"/>
                <w:noProof/>
                <w:webHidden/>
                <w:sz w:val="24"/>
                <w:szCs w:val="24"/>
              </w:rPr>
              <w:fldChar w:fldCharType="end"/>
            </w:r>
          </w:hyperlink>
        </w:p>
        <w:p w14:paraId="2BE1E25F" w14:textId="2E4F32C5" w:rsidR="00681688" w:rsidRPr="002369A3" w:rsidRDefault="009F1EB8">
          <w:pPr>
            <w:pStyle w:val="TOC2"/>
            <w:tabs>
              <w:tab w:val="right" w:leader="dot" w:pos="9016"/>
            </w:tabs>
            <w:rPr>
              <w:rFonts w:ascii="Times New Roman" w:eastAsiaTheme="minorEastAsia" w:hAnsi="Times New Roman" w:cs="Times New Roman"/>
              <w:noProof/>
              <w:sz w:val="24"/>
              <w:szCs w:val="24"/>
              <w:lang w:val="en-US"/>
            </w:rPr>
          </w:pPr>
          <w:hyperlink w:anchor="_Toc529393593" w:history="1">
            <w:r w:rsidR="00681688" w:rsidRPr="002369A3">
              <w:rPr>
                <w:rStyle w:val="Hyperlink"/>
                <w:rFonts w:ascii="Times New Roman" w:eastAsia="Times New Roman" w:hAnsi="Times New Roman" w:cs="Times New Roman"/>
                <w:noProof/>
                <w:color w:val="auto"/>
                <w:sz w:val="24"/>
                <w:szCs w:val="24"/>
                <w:lang w:val="en-US"/>
              </w:rPr>
              <w:t>THE IMPACT OF BELIEFS, ATTITUDES AND VALUES IN MY OWN LIFE:</w:t>
            </w:r>
            <w:r w:rsidR="00681688" w:rsidRPr="002369A3">
              <w:rPr>
                <w:rFonts w:ascii="Times New Roman" w:hAnsi="Times New Roman" w:cs="Times New Roman"/>
                <w:noProof/>
                <w:webHidden/>
                <w:sz w:val="24"/>
                <w:szCs w:val="24"/>
              </w:rPr>
              <w:tab/>
            </w:r>
            <w:r w:rsidR="00681688" w:rsidRPr="002369A3">
              <w:rPr>
                <w:rFonts w:ascii="Times New Roman" w:hAnsi="Times New Roman" w:cs="Times New Roman"/>
                <w:noProof/>
                <w:webHidden/>
                <w:sz w:val="24"/>
                <w:szCs w:val="24"/>
              </w:rPr>
              <w:fldChar w:fldCharType="begin"/>
            </w:r>
            <w:r w:rsidR="00681688" w:rsidRPr="002369A3">
              <w:rPr>
                <w:rFonts w:ascii="Times New Roman" w:hAnsi="Times New Roman" w:cs="Times New Roman"/>
                <w:noProof/>
                <w:webHidden/>
                <w:sz w:val="24"/>
                <w:szCs w:val="24"/>
              </w:rPr>
              <w:instrText xml:space="preserve"> PAGEREF _Toc529393593 \h </w:instrText>
            </w:r>
            <w:r w:rsidR="00681688" w:rsidRPr="002369A3">
              <w:rPr>
                <w:rFonts w:ascii="Times New Roman" w:hAnsi="Times New Roman" w:cs="Times New Roman"/>
                <w:noProof/>
                <w:webHidden/>
                <w:sz w:val="24"/>
                <w:szCs w:val="24"/>
              </w:rPr>
            </w:r>
            <w:r w:rsidR="00681688" w:rsidRPr="002369A3">
              <w:rPr>
                <w:rFonts w:ascii="Times New Roman" w:hAnsi="Times New Roman" w:cs="Times New Roman"/>
                <w:noProof/>
                <w:webHidden/>
                <w:sz w:val="24"/>
                <w:szCs w:val="24"/>
              </w:rPr>
              <w:fldChar w:fldCharType="separate"/>
            </w:r>
            <w:r w:rsidR="00681688" w:rsidRPr="002369A3">
              <w:rPr>
                <w:rFonts w:ascii="Times New Roman" w:hAnsi="Times New Roman" w:cs="Times New Roman"/>
                <w:noProof/>
                <w:webHidden/>
                <w:sz w:val="24"/>
                <w:szCs w:val="24"/>
              </w:rPr>
              <w:t>8</w:t>
            </w:r>
            <w:r w:rsidR="00681688" w:rsidRPr="002369A3">
              <w:rPr>
                <w:rFonts w:ascii="Times New Roman" w:hAnsi="Times New Roman" w:cs="Times New Roman"/>
                <w:noProof/>
                <w:webHidden/>
                <w:sz w:val="24"/>
                <w:szCs w:val="24"/>
              </w:rPr>
              <w:fldChar w:fldCharType="end"/>
            </w:r>
          </w:hyperlink>
        </w:p>
        <w:p w14:paraId="13B618FA" w14:textId="07ACD53F" w:rsidR="00681688" w:rsidRPr="002369A3" w:rsidRDefault="009F1EB8">
          <w:pPr>
            <w:pStyle w:val="TOC2"/>
            <w:tabs>
              <w:tab w:val="right" w:leader="dot" w:pos="9016"/>
            </w:tabs>
            <w:rPr>
              <w:rFonts w:ascii="Times New Roman" w:eastAsiaTheme="minorEastAsia" w:hAnsi="Times New Roman" w:cs="Times New Roman"/>
              <w:noProof/>
              <w:sz w:val="24"/>
              <w:szCs w:val="24"/>
              <w:lang w:val="en-US"/>
            </w:rPr>
          </w:pPr>
          <w:hyperlink w:anchor="_Toc529393594" w:history="1">
            <w:r w:rsidR="00681688" w:rsidRPr="002369A3">
              <w:rPr>
                <w:rStyle w:val="Hyperlink"/>
                <w:rFonts w:ascii="Times New Roman" w:hAnsi="Times New Roman" w:cs="Times New Roman"/>
                <w:noProof/>
                <w:color w:val="auto"/>
                <w:sz w:val="24"/>
                <w:szCs w:val="24"/>
                <w:lang w:val="en-US"/>
              </w:rPr>
              <w:t>MANAGEMENT THEORIES RELEVANT TO THE JOB ROLE</w:t>
            </w:r>
            <w:r w:rsidR="00681688" w:rsidRPr="002369A3">
              <w:rPr>
                <w:rFonts w:ascii="Times New Roman" w:hAnsi="Times New Roman" w:cs="Times New Roman"/>
                <w:noProof/>
                <w:webHidden/>
                <w:sz w:val="24"/>
                <w:szCs w:val="24"/>
              </w:rPr>
              <w:tab/>
            </w:r>
            <w:r w:rsidR="00681688" w:rsidRPr="002369A3">
              <w:rPr>
                <w:rFonts w:ascii="Times New Roman" w:hAnsi="Times New Roman" w:cs="Times New Roman"/>
                <w:noProof/>
                <w:webHidden/>
                <w:sz w:val="24"/>
                <w:szCs w:val="24"/>
              </w:rPr>
              <w:fldChar w:fldCharType="begin"/>
            </w:r>
            <w:r w:rsidR="00681688" w:rsidRPr="002369A3">
              <w:rPr>
                <w:rFonts w:ascii="Times New Roman" w:hAnsi="Times New Roman" w:cs="Times New Roman"/>
                <w:noProof/>
                <w:webHidden/>
                <w:sz w:val="24"/>
                <w:szCs w:val="24"/>
              </w:rPr>
              <w:instrText xml:space="preserve"> PAGEREF _Toc529393594 \h </w:instrText>
            </w:r>
            <w:r w:rsidR="00681688" w:rsidRPr="002369A3">
              <w:rPr>
                <w:rFonts w:ascii="Times New Roman" w:hAnsi="Times New Roman" w:cs="Times New Roman"/>
                <w:noProof/>
                <w:webHidden/>
                <w:sz w:val="24"/>
                <w:szCs w:val="24"/>
              </w:rPr>
            </w:r>
            <w:r w:rsidR="00681688" w:rsidRPr="002369A3">
              <w:rPr>
                <w:rFonts w:ascii="Times New Roman" w:hAnsi="Times New Roman" w:cs="Times New Roman"/>
                <w:noProof/>
                <w:webHidden/>
                <w:sz w:val="24"/>
                <w:szCs w:val="24"/>
              </w:rPr>
              <w:fldChar w:fldCharType="separate"/>
            </w:r>
            <w:r w:rsidR="00681688" w:rsidRPr="002369A3">
              <w:rPr>
                <w:rFonts w:ascii="Times New Roman" w:hAnsi="Times New Roman" w:cs="Times New Roman"/>
                <w:noProof/>
                <w:webHidden/>
                <w:sz w:val="24"/>
                <w:szCs w:val="24"/>
              </w:rPr>
              <w:t>9</w:t>
            </w:r>
            <w:r w:rsidR="00681688" w:rsidRPr="002369A3">
              <w:rPr>
                <w:rFonts w:ascii="Times New Roman" w:hAnsi="Times New Roman" w:cs="Times New Roman"/>
                <w:noProof/>
                <w:webHidden/>
                <w:sz w:val="24"/>
                <w:szCs w:val="24"/>
              </w:rPr>
              <w:fldChar w:fldCharType="end"/>
            </w:r>
          </w:hyperlink>
        </w:p>
        <w:p w14:paraId="4BE8E6B7" w14:textId="6735D349" w:rsidR="00681688" w:rsidRPr="002369A3" w:rsidRDefault="009F1EB8">
          <w:pPr>
            <w:pStyle w:val="TOC1"/>
            <w:tabs>
              <w:tab w:val="right" w:leader="dot" w:pos="9016"/>
            </w:tabs>
            <w:rPr>
              <w:rFonts w:ascii="Times New Roman" w:eastAsiaTheme="minorEastAsia" w:hAnsi="Times New Roman" w:cs="Times New Roman"/>
              <w:noProof/>
              <w:sz w:val="24"/>
              <w:szCs w:val="24"/>
              <w:lang w:val="en-US"/>
            </w:rPr>
          </w:pPr>
          <w:hyperlink w:anchor="_Toc529393595" w:history="1">
            <w:r w:rsidR="00681688" w:rsidRPr="002369A3">
              <w:rPr>
                <w:rStyle w:val="Hyperlink"/>
                <w:rFonts w:ascii="Times New Roman" w:eastAsia="Times New Roman" w:hAnsi="Times New Roman" w:cs="Times New Roman"/>
                <w:noProof/>
                <w:color w:val="auto"/>
                <w:sz w:val="24"/>
                <w:szCs w:val="24"/>
                <w:lang w:val="en-US"/>
              </w:rPr>
              <w:t>LO2: IMOPACT OF OWN BELIEFS, ATTITUDES AND VALUES ON A MANAGEMENT THEORY RELEVANT TO THE JOB ROLE</w:t>
            </w:r>
            <w:r w:rsidR="00681688" w:rsidRPr="002369A3">
              <w:rPr>
                <w:rFonts w:ascii="Times New Roman" w:hAnsi="Times New Roman" w:cs="Times New Roman"/>
                <w:noProof/>
                <w:webHidden/>
                <w:sz w:val="24"/>
                <w:szCs w:val="24"/>
              </w:rPr>
              <w:tab/>
            </w:r>
            <w:r w:rsidR="00681688" w:rsidRPr="002369A3">
              <w:rPr>
                <w:rFonts w:ascii="Times New Roman" w:hAnsi="Times New Roman" w:cs="Times New Roman"/>
                <w:noProof/>
                <w:webHidden/>
                <w:sz w:val="24"/>
                <w:szCs w:val="24"/>
              </w:rPr>
              <w:fldChar w:fldCharType="begin"/>
            </w:r>
            <w:r w:rsidR="00681688" w:rsidRPr="002369A3">
              <w:rPr>
                <w:rFonts w:ascii="Times New Roman" w:hAnsi="Times New Roman" w:cs="Times New Roman"/>
                <w:noProof/>
                <w:webHidden/>
                <w:sz w:val="24"/>
                <w:szCs w:val="24"/>
              </w:rPr>
              <w:instrText xml:space="preserve"> PAGEREF _Toc529393595 \h </w:instrText>
            </w:r>
            <w:r w:rsidR="00681688" w:rsidRPr="002369A3">
              <w:rPr>
                <w:rFonts w:ascii="Times New Roman" w:hAnsi="Times New Roman" w:cs="Times New Roman"/>
                <w:noProof/>
                <w:webHidden/>
                <w:sz w:val="24"/>
                <w:szCs w:val="24"/>
              </w:rPr>
            </w:r>
            <w:r w:rsidR="00681688" w:rsidRPr="002369A3">
              <w:rPr>
                <w:rFonts w:ascii="Times New Roman" w:hAnsi="Times New Roman" w:cs="Times New Roman"/>
                <w:noProof/>
                <w:webHidden/>
                <w:sz w:val="24"/>
                <w:szCs w:val="24"/>
              </w:rPr>
              <w:fldChar w:fldCharType="separate"/>
            </w:r>
            <w:r w:rsidR="00681688" w:rsidRPr="002369A3">
              <w:rPr>
                <w:rFonts w:ascii="Times New Roman" w:hAnsi="Times New Roman" w:cs="Times New Roman"/>
                <w:noProof/>
                <w:webHidden/>
                <w:sz w:val="24"/>
                <w:szCs w:val="24"/>
              </w:rPr>
              <w:t>11</w:t>
            </w:r>
            <w:r w:rsidR="00681688" w:rsidRPr="002369A3">
              <w:rPr>
                <w:rFonts w:ascii="Times New Roman" w:hAnsi="Times New Roman" w:cs="Times New Roman"/>
                <w:noProof/>
                <w:webHidden/>
                <w:sz w:val="24"/>
                <w:szCs w:val="24"/>
              </w:rPr>
              <w:fldChar w:fldCharType="end"/>
            </w:r>
          </w:hyperlink>
        </w:p>
        <w:p w14:paraId="40E7E7A7" w14:textId="4A4144C1" w:rsidR="00681688" w:rsidRPr="002369A3" w:rsidRDefault="009F1EB8">
          <w:pPr>
            <w:pStyle w:val="TOC1"/>
            <w:tabs>
              <w:tab w:val="right" w:leader="dot" w:pos="9016"/>
            </w:tabs>
            <w:rPr>
              <w:rFonts w:ascii="Times New Roman" w:eastAsiaTheme="minorEastAsia" w:hAnsi="Times New Roman" w:cs="Times New Roman"/>
              <w:noProof/>
              <w:sz w:val="24"/>
              <w:szCs w:val="24"/>
              <w:lang w:val="en-US"/>
            </w:rPr>
          </w:pPr>
          <w:hyperlink w:anchor="_Toc529393596" w:history="1">
            <w:r w:rsidR="00681688" w:rsidRPr="002369A3">
              <w:rPr>
                <w:rStyle w:val="Hyperlink"/>
                <w:rFonts w:ascii="Times New Roman" w:eastAsia="Times New Roman" w:hAnsi="Times New Roman" w:cs="Times New Roman"/>
                <w:noProof/>
                <w:color w:val="auto"/>
                <w:sz w:val="24"/>
                <w:szCs w:val="24"/>
                <w:lang w:val="en-US"/>
              </w:rPr>
              <w:t>LO3: CRITICAL ASSESSMENT TO EVALUATE MY OWN BELIEFS ATTITUDES AND VALUES MIGHT INTERPRET WITH MANAGEMENT THEORIES</w:t>
            </w:r>
            <w:r w:rsidR="00681688" w:rsidRPr="002369A3">
              <w:rPr>
                <w:rFonts w:ascii="Times New Roman" w:hAnsi="Times New Roman" w:cs="Times New Roman"/>
                <w:noProof/>
                <w:webHidden/>
                <w:sz w:val="24"/>
                <w:szCs w:val="24"/>
              </w:rPr>
              <w:tab/>
            </w:r>
            <w:r w:rsidR="00681688" w:rsidRPr="002369A3">
              <w:rPr>
                <w:rFonts w:ascii="Times New Roman" w:hAnsi="Times New Roman" w:cs="Times New Roman"/>
                <w:noProof/>
                <w:webHidden/>
                <w:sz w:val="24"/>
                <w:szCs w:val="24"/>
              </w:rPr>
              <w:fldChar w:fldCharType="begin"/>
            </w:r>
            <w:r w:rsidR="00681688" w:rsidRPr="002369A3">
              <w:rPr>
                <w:rFonts w:ascii="Times New Roman" w:hAnsi="Times New Roman" w:cs="Times New Roman"/>
                <w:noProof/>
                <w:webHidden/>
                <w:sz w:val="24"/>
                <w:szCs w:val="24"/>
              </w:rPr>
              <w:instrText xml:space="preserve"> PAGEREF _Toc529393596 \h </w:instrText>
            </w:r>
            <w:r w:rsidR="00681688" w:rsidRPr="002369A3">
              <w:rPr>
                <w:rFonts w:ascii="Times New Roman" w:hAnsi="Times New Roman" w:cs="Times New Roman"/>
                <w:noProof/>
                <w:webHidden/>
                <w:sz w:val="24"/>
                <w:szCs w:val="24"/>
              </w:rPr>
            </w:r>
            <w:r w:rsidR="00681688" w:rsidRPr="002369A3">
              <w:rPr>
                <w:rFonts w:ascii="Times New Roman" w:hAnsi="Times New Roman" w:cs="Times New Roman"/>
                <w:noProof/>
                <w:webHidden/>
                <w:sz w:val="24"/>
                <w:szCs w:val="24"/>
              </w:rPr>
              <w:fldChar w:fldCharType="separate"/>
            </w:r>
            <w:r w:rsidR="00681688" w:rsidRPr="002369A3">
              <w:rPr>
                <w:rFonts w:ascii="Times New Roman" w:hAnsi="Times New Roman" w:cs="Times New Roman"/>
                <w:noProof/>
                <w:webHidden/>
                <w:sz w:val="24"/>
                <w:szCs w:val="24"/>
              </w:rPr>
              <w:t>13</w:t>
            </w:r>
            <w:r w:rsidR="00681688" w:rsidRPr="002369A3">
              <w:rPr>
                <w:rFonts w:ascii="Times New Roman" w:hAnsi="Times New Roman" w:cs="Times New Roman"/>
                <w:noProof/>
                <w:webHidden/>
                <w:sz w:val="24"/>
                <w:szCs w:val="24"/>
              </w:rPr>
              <w:fldChar w:fldCharType="end"/>
            </w:r>
          </w:hyperlink>
        </w:p>
        <w:p w14:paraId="1BAEBE19" w14:textId="1330CA6A" w:rsidR="00681688" w:rsidRPr="002369A3" w:rsidRDefault="009F1EB8">
          <w:pPr>
            <w:pStyle w:val="TOC1"/>
            <w:tabs>
              <w:tab w:val="right" w:leader="dot" w:pos="9016"/>
            </w:tabs>
            <w:rPr>
              <w:rFonts w:ascii="Times New Roman" w:eastAsiaTheme="minorEastAsia" w:hAnsi="Times New Roman" w:cs="Times New Roman"/>
              <w:noProof/>
              <w:sz w:val="24"/>
              <w:szCs w:val="24"/>
              <w:lang w:val="en-US"/>
            </w:rPr>
          </w:pPr>
          <w:hyperlink w:anchor="_Toc529393597" w:history="1">
            <w:r w:rsidR="00681688" w:rsidRPr="002369A3">
              <w:rPr>
                <w:rStyle w:val="Hyperlink"/>
                <w:rFonts w:ascii="Times New Roman" w:hAnsi="Times New Roman" w:cs="Times New Roman"/>
                <w:noProof/>
                <w:color w:val="auto"/>
                <w:sz w:val="24"/>
                <w:szCs w:val="24"/>
                <w:lang w:val="en-US"/>
              </w:rPr>
              <w:t>CONCLUSION</w:t>
            </w:r>
            <w:r w:rsidR="00681688" w:rsidRPr="002369A3">
              <w:rPr>
                <w:rFonts w:ascii="Times New Roman" w:hAnsi="Times New Roman" w:cs="Times New Roman"/>
                <w:noProof/>
                <w:webHidden/>
                <w:sz w:val="24"/>
                <w:szCs w:val="24"/>
              </w:rPr>
              <w:tab/>
            </w:r>
            <w:r w:rsidR="00681688" w:rsidRPr="002369A3">
              <w:rPr>
                <w:rFonts w:ascii="Times New Roman" w:hAnsi="Times New Roman" w:cs="Times New Roman"/>
                <w:noProof/>
                <w:webHidden/>
                <w:sz w:val="24"/>
                <w:szCs w:val="24"/>
              </w:rPr>
              <w:fldChar w:fldCharType="begin"/>
            </w:r>
            <w:r w:rsidR="00681688" w:rsidRPr="002369A3">
              <w:rPr>
                <w:rFonts w:ascii="Times New Roman" w:hAnsi="Times New Roman" w:cs="Times New Roman"/>
                <w:noProof/>
                <w:webHidden/>
                <w:sz w:val="24"/>
                <w:szCs w:val="24"/>
              </w:rPr>
              <w:instrText xml:space="preserve"> PAGEREF _Toc529393597 \h </w:instrText>
            </w:r>
            <w:r w:rsidR="00681688" w:rsidRPr="002369A3">
              <w:rPr>
                <w:rFonts w:ascii="Times New Roman" w:hAnsi="Times New Roman" w:cs="Times New Roman"/>
                <w:noProof/>
                <w:webHidden/>
                <w:sz w:val="24"/>
                <w:szCs w:val="24"/>
              </w:rPr>
            </w:r>
            <w:r w:rsidR="00681688" w:rsidRPr="002369A3">
              <w:rPr>
                <w:rFonts w:ascii="Times New Roman" w:hAnsi="Times New Roman" w:cs="Times New Roman"/>
                <w:noProof/>
                <w:webHidden/>
                <w:sz w:val="24"/>
                <w:szCs w:val="24"/>
              </w:rPr>
              <w:fldChar w:fldCharType="separate"/>
            </w:r>
            <w:r w:rsidR="00681688" w:rsidRPr="002369A3">
              <w:rPr>
                <w:rFonts w:ascii="Times New Roman" w:hAnsi="Times New Roman" w:cs="Times New Roman"/>
                <w:noProof/>
                <w:webHidden/>
                <w:sz w:val="24"/>
                <w:szCs w:val="24"/>
              </w:rPr>
              <w:t>14</w:t>
            </w:r>
            <w:r w:rsidR="00681688" w:rsidRPr="002369A3">
              <w:rPr>
                <w:rFonts w:ascii="Times New Roman" w:hAnsi="Times New Roman" w:cs="Times New Roman"/>
                <w:noProof/>
                <w:webHidden/>
                <w:sz w:val="24"/>
                <w:szCs w:val="24"/>
              </w:rPr>
              <w:fldChar w:fldCharType="end"/>
            </w:r>
          </w:hyperlink>
        </w:p>
        <w:p w14:paraId="19BF830D" w14:textId="3EA095A3" w:rsidR="00681688" w:rsidRPr="002369A3" w:rsidRDefault="009F1EB8">
          <w:pPr>
            <w:pStyle w:val="TOC1"/>
            <w:tabs>
              <w:tab w:val="right" w:leader="dot" w:pos="9016"/>
            </w:tabs>
            <w:rPr>
              <w:rFonts w:ascii="Times New Roman" w:eastAsiaTheme="minorEastAsia" w:hAnsi="Times New Roman" w:cs="Times New Roman"/>
              <w:noProof/>
              <w:sz w:val="24"/>
              <w:szCs w:val="24"/>
              <w:lang w:val="en-US"/>
            </w:rPr>
          </w:pPr>
          <w:hyperlink w:anchor="_Toc529393598" w:history="1">
            <w:r w:rsidR="00681688" w:rsidRPr="002369A3">
              <w:rPr>
                <w:rStyle w:val="Hyperlink"/>
                <w:rFonts w:ascii="Times New Roman" w:hAnsi="Times New Roman" w:cs="Times New Roman"/>
                <w:noProof/>
                <w:color w:val="auto"/>
                <w:sz w:val="24"/>
                <w:szCs w:val="24"/>
                <w:lang w:val="en-US"/>
              </w:rPr>
              <w:t>REFERENCES</w:t>
            </w:r>
            <w:r w:rsidR="00681688" w:rsidRPr="002369A3">
              <w:rPr>
                <w:rFonts w:ascii="Times New Roman" w:hAnsi="Times New Roman" w:cs="Times New Roman"/>
                <w:noProof/>
                <w:webHidden/>
                <w:sz w:val="24"/>
                <w:szCs w:val="24"/>
              </w:rPr>
              <w:tab/>
            </w:r>
            <w:r w:rsidR="00681688" w:rsidRPr="002369A3">
              <w:rPr>
                <w:rFonts w:ascii="Times New Roman" w:hAnsi="Times New Roman" w:cs="Times New Roman"/>
                <w:noProof/>
                <w:webHidden/>
                <w:sz w:val="24"/>
                <w:szCs w:val="24"/>
              </w:rPr>
              <w:fldChar w:fldCharType="begin"/>
            </w:r>
            <w:r w:rsidR="00681688" w:rsidRPr="002369A3">
              <w:rPr>
                <w:rFonts w:ascii="Times New Roman" w:hAnsi="Times New Roman" w:cs="Times New Roman"/>
                <w:noProof/>
                <w:webHidden/>
                <w:sz w:val="24"/>
                <w:szCs w:val="24"/>
              </w:rPr>
              <w:instrText xml:space="preserve"> PAGEREF _Toc529393598 \h </w:instrText>
            </w:r>
            <w:r w:rsidR="00681688" w:rsidRPr="002369A3">
              <w:rPr>
                <w:rFonts w:ascii="Times New Roman" w:hAnsi="Times New Roman" w:cs="Times New Roman"/>
                <w:noProof/>
                <w:webHidden/>
                <w:sz w:val="24"/>
                <w:szCs w:val="24"/>
              </w:rPr>
            </w:r>
            <w:r w:rsidR="00681688" w:rsidRPr="002369A3">
              <w:rPr>
                <w:rFonts w:ascii="Times New Roman" w:hAnsi="Times New Roman" w:cs="Times New Roman"/>
                <w:noProof/>
                <w:webHidden/>
                <w:sz w:val="24"/>
                <w:szCs w:val="24"/>
              </w:rPr>
              <w:fldChar w:fldCharType="separate"/>
            </w:r>
            <w:r w:rsidR="00681688" w:rsidRPr="002369A3">
              <w:rPr>
                <w:rFonts w:ascii="Times New Roman" w:hAnsi="Times New Roman" w:cs="Times New Roman"/>
                <w:noProof/>
                <w:webHidden/>
                <w:sz w:val="24"/>
                <w:szCs w:val="24"/>
              </w:rPr>
              <w:t>15</w:t>
            </w:r>
            <w:r w:rsidR="00681688" w:rsidRPr="002369A3">
              <w:rPr>
                <w:rFonts w:ascii="Times New Roman" w:hAnsi="Times New Roman" w:cs="Times New Roman"/>
                <w:noProof/>
                <w:webHidden/>
                <w:sz w:val="24"/>
                <w:szCs w:val="24"/>
              </w:rPr>
              <w:fldChar w:fldCharType="end"/>
            </w:r>
          </w:hyperlink>
        </w:p>
        <w:p w14:paraId="2EB75143" w14:textId="23B1CC81" w:rsidR="00BF0873" w:rsidRPr="002369A3" w:rsidRDefault="00BF0873">
          <w:pPr>
            <w:rPr>
              <w:rFonts w:ascii="Times New Roman" w:hAnsi="Times New Roman" w:cs="Times New Roman"/>
            </w:rPr>
          </w:pPr>
          <w:r w:rsidRPr="002369A3">
            <w:rPr>
              <w:rFonts w:ascii="Times New Roman" w:hAnsi="Times New Roman" w:cs="Times New Roman"/>
              <w:b/>
              <w:bCs/>
              <w:noProof/>
              <w:sz w:val="24"/>
              <w:szCs w:val="24"/>
            </w:rPr>
            <w:fldChar w:fldCharType="end"/>
          </w:r>
        </w:p>
      </w:sdtContent>
    </w:sdt>
    <w:p w14:paraId="47B348ED" w14:textId="77777777" w:rsidR="00BF0873" w:rsidRPr="002369A3" w:rsidRDefault="00BF0873" w:rsidP="00BF0873">
      <w:pPr>
        <w:pStyle w:val="Heading1"/>
        <w:rPr>
          <w:rFonts w:ascii="Times New Roman" w:hAnsi="Times New Roman" w:cs="Times New Roman"/>
          <w:b/>
          <w:color w:val="auto"/>
          <w:lang w:val="en-US"/>
        </w:rPr>
        <w:sectPr w:rsidR="00BF0873" w:rsidRPr="002369A3">
          <w:footerReference w:type="default" r:id="rId9"/>
          <w:pgSz w:w="11906" w:h="16838"/>
          <w:pgMar w:top="1440" w:right="1440" w:bottom="1440" w:left="1440" w:header="708" w:footer="708" w:gutter="0"/>
          <w:cols w:space="708"/>
          <w:docGrid w:linePitch="360"/>
        </w:sectPr>
      </w:pPr>
    </w:p>
    <w:p w14:paraId="338D8984" w14:textId="507F88E3" w:rsidR="00BF0873" w:rsidRPr="002369A3" w:rsidRDefault="00BF0873" w:rsidP="00BF0873">
      <w:pPr>
        <w:pStyle w:val="Heading1"/>
        <w:rPr>
          <w:rFonts w:ascii="Times New Roman" w:hAnsi="Times New Roman" w:cs="Times New Roman"/>
          <w:color w:val="auto"/>
        </w:rPr>
      </w:pPr>
      <w:bookmarkStart w:id="0" w:name="_Toc529393590"/>
      <w:r w:rsidRPr="002369A3">
        <w:rPr>
          <w:rFonts w:ascii="Times New Roman" w:hAnsi="Times New Roman" w:cs="Times New Roman"/>
          <w:color w:val="auto"/>
        </w:rPr>
        <w:lastRenderedPageBreak/>
        <w:t>INTRODUCTION</w:t>
      </w:r>
      <w:bookmarkEnd w:id="0"/>
    </w:p>
    <w:p w14:paraId="57E16B36" w14:textId="77777777" w:rsidR="00BF0873" w:rsidRPr="002369A3" w:rsidRDefault="00BF0873" w:rsidP="00BF0873">
      <w:pPr>
        <w:spacing w:line="360" w:lineRule="auto"/>
        <w:jc w:val="both"/>
        <w:rPr>
          <w:rFonts w:ascii="Times New Roman" w:hAnsi="Times New Roman" w:cs="Times New Roman"/>
          <w:sz w:val="24"/>
          <w:lang w:val="en-US"/>
        </w:rPr>
      </w:pPr>
      <w:r w:rsidRPr="002369A3">
        <w:rPr>
          <w:rFonts w:ascii="Times New Roman" w:hAnsi="Times New Roman" w:cs="Times New Roman"/>
          <w:sz w:val="24"/>
          <w:lang w:val="en-US"/>
        </w:rPr>
        <w:t xml:space="preserve">Critical thinking is now-a-days considered as one of the important factor both in educational life and work life that could lead a person to success in academic and professional life. It is very essential for the managers to stimulate the employees to achieve organizational goals and hear from them about business ideas and engage them in decision making process. Critical thinking is evolving managers to deal with a problem in a unique and effective way. Person who develops critical thinking may get success in both professional and personal life. Critical thinking helps managers to develop particular skill sets to handle situations efficiently. If proper training and competency is gained than a manager would be able to prove himself as an asset for the business organization. </w:t>
      </w:r>
    </w:p>
    <w:p w14:paraId="7DDAE3C9" w14:textId="77777777" w:rsidR="00BF0873" w:rsidRPr="002369A3" w:rsidRDefault="00BF0873" w:rsidP="00BF0873">
      <w:pPr>
        <w:spacing w:line="360" w:lineRule="auto"/>
        <w:jc w:val="both"/>
        <w:rPr>
          <w:rFonts w:ascii="Times New Roman" w:hAnsi="Times New Roman" w:cs="Times New Roman"/>
          <w:sz w:val="24"/>
          <w:lang w:val="en-US"/>
        </w:rPr>
      </w:pPr>
      <w:bookmarkStart w:id="1" w:name="_GoBack"/>
      <w:bookmarkEnd w:id="1"/>
    </w:p>
    <w:p w14:paraId="516188CF" w14:textId="285106C2" w:rsidR="00BF0873" w:rsidRPr="002369A3" w:rsidRDefault="009307EE" w:rsidP="00BF0873">
      <w:pPr>
        <w:pStyle w:val="Heading1"/>
        <w:rPr>
          <w:rFonts w:ascii="Times New Roman" w:hAnsi="Times New Roman" w:cs="Times New Roman"/>
          <w:color w:val="auto"/>
          <w:lang w:val="en-US"/>
        </w:rPr>
      </w:pPr>
      <w:bookmarkStart w:id="2" w:name="_Toc529393591"/>
      <w:r w:rsidRPr="002369A3">
        <w:rPr>
          <w:rFonts w:ascii="Times New Roman" w:hAnsi="Times New Roman" w:cs="Times New Roman"/>
          <w:color w:val="auto"/>
          <w:lang w:val="en-US"/>
        </w:rPr>
        <w:t xml:space="preserve">LO1: </w:t>
      </w:r>
      <w:r w:rsidR="00BF0873" w:rsidRPr="002369A3">
        <w:rPr>
          <w:rFonts w:ascii="Times New Roman" w:hAnsi="Times New Roman" w:cs="Times New Roman"/>
          <w:color w:val="auto"/>
          <w:lang w:val="en-US"/>
        </w:rPr>
        <w:t>DISCRIMINATION AND ANALYZE THE DIFFERENCE BETWEEN BELIEFS, ATTITUDES AND VALUES</w:t>
      </w:r>
      <w:bookmarkEnd w:id="2"/>
    </w:p>
    <w:p w14:paraId="25CA5188" w14:textId="77777777" w:rsidR="00BF0873" w:rsidRPr="002369A3" w:rsidRDefault="00BF0873" w:rsidP="00BF0873">
      <w:pPr>
        <w:spacing w:line="360" w:lineRule="auto"/>
        <w:jc w:val="both"/>
        <w:rPr>
          <w:rFonts w:ascii="Times New Roman" w:hAnsi="Times New Roman" w:cs="Times New Roman"/>
          <w:sz w:val="24"/>
          <w:lang w:val="en-US"/>
        </w:rPr>
      </w:pPr>
      <w:r w:rsidRPr="002369A3">
        <w:rPr>
          <w:rFonts w:ascii="Times New Roman" w:hAnsi="Times New Roman" w:cs="Times New Roman"/>
          <w:sz w:val="24"/>
          <w:lang w:val="en-US"/>
        </w:rPr>
        <w:t xml:space="preserve">Every person is different from one another and that is the main reason why every person has his or her own beliefs, attitudes and values to follow. These beliefs, attitudes and values may change over time as we develop our knowledge experience and reasoning capabilities. As per the research of </w:t>
      </w:r>
      <w:proofErr w:type="spellStart"/>
      <w:r w:rsidRPr="002369A3">
        <w:rPr>
          <w:rFonts w:ascii="Times New Roman" w:hAnsi="Times New Roman" w:cs="Times New Roman"/>
          <w:sz w:val="24"/>
          <w:lang w:val="en-US"/>
        </w:rPr>
        <w:t>Abrami</w:t>
      </w:r>
      <w:proofErr w:type="spellEnd"/>
      <w:r w:rsidRPr="002369A3">
        <w:rPr>
          <w:rFonts w:ascii="Times New Roman" w:hAnsi="Times New Roman" w:cs="Times New Roman"/>
          <w:sz w:val="24"/>
          <w:lang w:val="en-US"/>
        </w:rPr>
        <w:t xml:space="preserve">, &amp; Zhang (2008), people start to develop his or her own beliefs attitudes and values when he or she develop a consciousness of distinguishing right and wrong, good and bad. People develop their own different beliefs, attitudes and values for different situations. For example, a person whose attitude towards his family is calm can have aggressive attitude in the workplace. People need to maintain a professional beliefs, attitude and values in their workplaces. For example, people in their work places do not dress in the same way as their dress in their home. </w:t>
      </w:r>
    </w:p>
    <w:p w14:paraId="5DA68A33" w14:textId="77777777" w:rsidR="00BF0873" w:rsidRPr="002369A3" w:rsidRDefault="00BF0873" w:rsidP="00BF0873">
      <w:pPr>
        <w:spacing w:line="360" w:lineRule="auto"/>
        <w:jc w:val="both"/>
        <w:rPr>
          <w:rFonts w:ascii="Times New Roman" w:hAnsi="Times New Roman" w:cs="Times New Roman"/>
          <w:sz w:val="24"/>
          <w:lang w:val="en-US"/>
        </w:rPr>
      </w:pPr>
      <w:r w:rsidRPr="002369A3">
        <w:rPr>
          <w:rFonts w:ascii="Times New Roman" w:hAnsi="Times New Roman" w:cs="Times New Roman"/>
          <w:sz w:val="24"/>
          <w:lang w:val="en-US"/>
        </w:rPr>
        <w:t xml:space="preserve">Stedman &amp; Adams (2012) said that in workplaces people need to conserve their beliefs attitudes and values to themselves in most of the cases as there are people who certainly have different believes attitudes and values in the same workplace. It is not righteous to force other people his or her own beliefs, attitudes and values.  As a manager I have to work with steps and clients who have different beliefs, attitudes and values of their own. But in workplace I have to adopt the professional values and attitude for the sake of the organization. Neither the organization nor the staffs, colleagues, and clients can improve their own believes attitudes and values on me. </w:t>
      </w:r>
    </w:p>
    <w:p w14:paraId="59109E6B" w14:textId="77777777" w:rsidR="00BF0873" w:rsidRPr="002369A3" w:rsidRDefault="00BF0873" w:rsidP="00BF0873">
      <w:pPr>
        <w:spacing w:line="360" w:lineRule="auto"/>
        <w:jc w:val="both"/>
        <w:rPr>
          <w:rFonts w:ascii="Times New Roman" w:hAnsi="Times New Roman" w:cs="Times New Roman"/>
          <w:sz w:val="24"/>
          <w:lang w:val="en-US"/>
        </w:rPr>
      </w:pPr>
      <w:r w:rsidRPr="002369A3">
        <w:rPr>
          <w:rFonts w:ascii="Times New Roman" w:hAnsi="Times New Roman" w:cs="Times New Roman"/>
          <w:sz w:val="24"/>
          <w:lang w:val="en-US"/>
        </w:rPr>
        <w:lastRenderedPageBreak/>
        <w:t xml:space="preserve">Beliefs are the assumptions that as people we make about ourselves, our surrounded peoples, our society, our religion and the rest of the world. This type of assumptions and not tend to be right every time but we develop this assumptions according to our expectations, experiences and knowledge. </w:t>
      </w:r>
      <w:proofErr w:type="spellStart"/>
      <w:r w:rsidRPr="002369A3">
        <w:rPr>
          <w:rFonts w:ascii="Times New Roman" w:hAnsi="Times New Roman" w:cs="Times New Roman"/>
          <w:sz w:val="24"/>
          <w:lang w:val="en-US"/>
        </w:rPr>
        <w:t>Eckardt</w:t>
      </w:r>
      <w:proofErr w:type="spellEnd"/>
      <w:r w:rsidRPr="002369A3">
        <w:rPr>
          <w:rFonts w:ascii="Times New Roman" w:hAnsi="Times New Roman" w:cs="Times New Roman"/>
          <w:sz w:val="24"/>
          <w:lang w:val="en-US"/>
        </w:rPr>
        <w:t xml:space="preserve"> (1970) said that beliefs are the assumptions about the existence on non-existence of something. An individual may have hundreds of thousands of beliefs according to his perceptions or assumptions but as a whole there are two types of beliefs. They are central beliefs and peripheral beliefs. Central beliefs are those that we generate in ourselves as an individual and as a part of the society. Central beliefs are hard to change and remove from the mind of people. Central beliefs are related with religion, surrounded society of people and culture of the society. Peripheral beliefs are individual beliefs that can be changed over time through experience and knowledge. Peripheral beliefs are less important in day to day life and has less subjects to get involved with. </w:t>
      </w:r>
    </w:p>
    <w:p w14:paraId="6D9A4B2E" w14:textId="77777777" w:rsidR="00BF0873" w:rsidRPr="002369A3" w:rsidRDefault="00BF0873" w:rsidP="00BF0873">
      <w:pPr>
        <w:spacing w:line="360" w:lineRule="auto"/>
        <w:jc w:val="both"/>
        <w:rPr>
          <w:rFonts w:ascii="Times New Roman" w:hAnsi="Times New Roman" w:cs="Times New Roman"/>
          <w:sz w:val="24"/>
          <w:lang w:val="en-US"/>
        </w:rPr>
      </w:pPr>
      <w:r w:rsidRPr="002369A3">
        <w:rPr>
          <w:rFonts w:ascii="Times New Roman" w:hAnsi="Times New Roman" w:cs="Times New Roman"/>
          <w:sz w:val="24"/>
          <w:lang w:val="en-US"/>
        </w:rPr>
        <w:t>Stapleton (2011) researched and found that in the workplace colleagues’, staffs and clients may have their own beliefs but it is important for them to work as a whole for the organization. For example people following different religion work in office as a team and live in the society with generosity. Customs of the people may vary from one another but while working as a team they need to keep those beliefs aside. People's beliefs are highly influenced by ancestors.</w:t>
      </w:r>
    </w:p>
    <w:p w14:paraId="53431B85" w14:textId="77777777" w:rsidR="00BF0873" w:rsidRPr="002369A3" w:rsidRDefault="00BF0873" w:rsidP="00BF0873">
      <w:pPr>
        <w:spacing w:line="360" w:lineRule="auto"/>
        <w:jc w:val="both"/>
        <w:rPr>
          <w:rFonts w:ascii="Times New Roman" w:hAnsi="Times New Roman" w:cs="Times New Roman"/>
          <w:sz w:val="24"/>
          <w:lang w:val="en-US"/>
        </w:rPr>
      </w:pPr>
      <w:r w:rsidRPr="002369A3">
        <w:rPr>
          <w:rFonts w:ascii="Times New Roman" w:hAnsi="Times New Roman" w:cs="Times New Roman"/>
          <w:sz w:val="24"/>
          <w:lang w:val="en-US"/>
        </w:rPr>
        <w:t xml:space="preserve">Attitudes are closely related with beliefs. We establish or develop our attitudes according to our beliefs and learning from our families, religion, Institutions, society. Our assumptions in different subjects also affect our attitudes towards that subject. To be specific Gorsuch (1969) defined attitude as the positive and negative feelings that people show towards a subject according to their experiences, learnings, knowledge and ideas. The subject could be anything or anyone but the expression that we throw toward that subject is called attitude. We express our attitude through our words, behavior and body language. For example, I can't accept animal cruelty and I immediately resist when I see animal cruelty. Some people may ignore incidents like this. That is how my attitude is different from those people. Most importantly behavior is the expressed value of our attitudes. Researchers like </w:t>
      </w:r>
      <w:proofErr w:type="spellStart"/>
      <w:r w:rsidRPr="002369A3">
        <w:rPr>
          <w:rFonts w:ascii="Times New Roman" w:hAnsi="Times New Roman" w:cs="Times New Roman"/>
          <w:sz w:val="24"/>
          <w:lang w:val="en-US"/>
        </w:rPr>
        <w:t>Ahuna</w:t>
      </w:r>
      <w:proofErr w:type="spellEnd"/>
      <w:r w:rsidRPr="002369A3">
        <w:rPr>
          <w:rFonts w:ascii="Times New Roman" w:hAnsi="Times New Roman" w:cs="Times New Roman"/>
          <w:sz w:val="24"/>
          <w:lang w:val="en-US"/>
        </w:rPr>
        <w:t xml:space="preserve"> &amp; </w:t>
      </w:r>
      <w:proofErr w:type="spellStart"/>
      <w:r w:rsidRPr="002369A3">
        <w:rPr>
          <w:rFonts w:ascii="Times New Roman" w:hAnsi="Times New Roman" w:cs="Times New Roman"/>
          <w:sz w:val="24"/>
          <w:lang w:val="en-US"/>
        </w:rPr>
        <w:t>Kiener</w:t>
      </w:r>
      <w:proofErr w:type="spellEnd"/>
      <w:r w:rsidRPr="002369A3">
        <w:rPr>
          <w:rFonts w:ascii="Times New Roman" w:hAnsi="Times New Roman" w:cs="Times New Roman"/>
          <w:sz w:val="24"/>
          <w:lang w:val="en-US"/>
        </w:rPr>
        <w:t xml:space="preserve"> (2014) found that maintaining a positive attitude and showing a positive behavior is important to develop sustainable growth in life. For example in workplace we should show positive behavior towards our coworkers, staffs and clients as in workplace this may referred as families because we need to spend a part of our daily time with them. So behaving negatively with the colleagues and clients may make the time harder and cause different issues. </w:t>
      </w:r>
    </w:p>
    <w:p w14:paraId="5083A83D" w14:textId="77777777" w:rsidR="00BF0873" w:rsidRPr="002369A3" w:rsidRDefault="00BF0873" w:rsidP="00BF0873">
      <w:pPr>
        <w:spacing w:line="360" w:lineRule="auto"/>
        <w:jc w:val="both"/>
        <w:rPr>
          <w:rFonts w:ascii="Times New Roman" w:hAnsi="Times New Roman" w:cs="Times New Roman"/>
          <w:sz w:val="24"/>
          <w:lang w:val="en-US"/>
        </w:rPr>
      </w:pPr>
      <w:r w:rsidRPr="002369A3">
        <w:rPr>
          <w:rFonts w:ascii="Times New Roman" w:hAnsi="Times New Roman" w:cs="Times New Roman"/>
          <w:sz w:val="24"/>
          <w:lang w:val="en-US"/>
        </w:rPr>
        <w:lastRenderedPageBreak/>
        <w:t>Values are the moral ideas and concept towards the world. But to be more precise Fitzgerald &amp; Baird (2011) described values as the interests, attitudes, preferences and sentiments that person shows towards a subject. Values include honesty, intelligence, openness, uprightness etc. Values should be positive and should be beneficiary to the person himself as well as his or her surroundings. Values whether it is positive or negative guides a person towards leading a life (</w:t>
      </w:r>
      <w:proofErr w:type="spellStart"/>
      <w:r w:rsidRPr="002369A3">
        <w:rPr>
          <w:rFonts w:ascii="Times New Roman" w:hAnsi="Times New Roman" w:cs="Times New Roman"/>
          <w:sz w:val="24"/>
          <w:lang w:val="en-US"/>
        </w:rPr>
        <w:t>Burhans</w:t>
      </w:r>
      <w:proofErr w:type="spellEnd"/>
      <w:r w:rsidRPr="002369A3">
        <w:rPr>
          <w:rFonts w:ascii="Times New Roman" w:hAnsi="Times New Roman" w:cs="Times New Roman"/>
          <w:sz w:val="24"/>
          <w:lang w:val="en-US"/>
        </w:rPr>
        <w:t xml:space="preserve">, 1971). People may have thousands of beliefs and attitudes but generally people have limited number of values to lead their life. There are two types of values. They are instrumental values and terminal values. Instrumental values are those values that a person selects to lead his life. For example if a person decides not to lie, then he is deliberately and consciously following the values in his life. Terminal values are those values that has a limited time period and ends with the achievement of the target. For example, if a person wants to lose his weight in the next six months and over the six months he achieved his desired weight then it is a terminal value. </w:t>
      </w:r>
    </w:p>
    <w:p w14:paraId="65DA0DB7" w14:textId="77777777" w:rsidR="00BF0873" w:rsidRPr="002369A3" w:rsidRDefault="00BF0873" w:rsidP="00BF0873">
      <w:pPr>
        <w:spacing w:line="360" w:lineRule="auto"/>
        <w:jc w:val="both"/>
        <w:rPr>
          <w:rFonts w:ascii="Times New Roman" w:hAnsi="Times New Roman" w:cs="Times New Roman"/>
          <w:sz w:val="24"/>
          <w:lang w:val="en-US"/>
        </w:rPr>
      </w:pPr>
      <w:r w:rsidRPr="002369A3">
        <w:rPr>
          <w:rFonts w:ascii="Times New Roman" w:hAnsi="Times New Roman" w:cs="Times New Roman"/>
          <w:sz w:val="24"/>
          <w:lang w:val="en-US"/>
        </w:rPr>
        <w:t xml:space="preserve">To develop our own believes attitudes and values we need to think critically. There are people who follow others beliefs adopt others attitudes and values. But to be successful in our life, we need to develop our own beliefs, attitudes and values. Critical thinking is important to learn more about people, societies and culture.  Duron &amp; Waugh (2006) said that by using critical thinking we can develop our own beliefs, attitudes and values. But to develop critical thinking we first need to possess some moral values, mental positivity and proper behavior. According to </w:t>
      </w:r>
      <w:proofErr w:type="spellStart"/>
      <w:r w:rsidRPr="002369A3">
        <w:rPr>
          <w:rFonts w:ascii="Times New Roman" w:hAnsi="Times New Roman" w:cs="Times New Roman"/>
          <w:sz w:val="24"/>
          <w:lang w:val="en-US"/>
        </w:rPr>
        <w:t>Levie</w:t>
      </w:r>
      <w:proofErr w:type="spellEnd"/>
      <w:r w:rsidRPr="002369A3">
        <w:rPr>
          <w:rFonts w:ascii="Times New Roman" w:hAnsi="Times New Roman" w:cs="Times New Roman"/>
          <w:sz w:val="24"/>
          <w:lang w:val="en-US"/>
        </w:rPr>
        <w:t xml:space="preserve"> (1970) people who are knowledgeable and experienced are able to think critically and make right decisions in different situations. Sereno (2012) found that critical thinking also helps people to make logical reasoning and find out the actual reasons of a certain incident. Critical thinking also helps people to solve problem by thinking differently. As a manager, critical thinking helps me to develop my own beliefs, attitudes and values and use them to make proper decisions in the organization. When a problem occur, I go through the start of the problem, understand the problem and then provide solutions based on organizational perspective. I tried to make the solution as much logical as possible. For example there was once an argument between the staffs. I tried to found out the actual reason of the argument and then assessed the whole situation to come up with a solution that is not biased to anybody related in the argument. Besides providing the solution and eliminating the problem I handle the situation in a calmly manner that also shows my positive attitude towards my workplace. </w:t>
      </w:r>
    </w:p>
    <w:p w14:paraId="794D1259" w14:textId="77777777" w:rsidR="00BF0873" w:rsidRPr="002369A3" w:rsidRDefault="00BF0873" w:rsidP="00BF0873">
      <w:pPr>
        <w:pStyle w:val="Heading2"/>
        <w:rPr>
          <w:rFonts w:ascii="Times New Roman" w:eastAsia="Times New Roman" w:hAnsi="Times New Roman" w:cs="Times New Roman"/>
          <w:color w:val="auto"/>
          <w:lang w:val="en-US"/>
        </w:rPr>
      </w:pPr>
      <w:bookmarkStart w:id="3" w:name="_Toc529393592"/>
      <w:r w:rsidRPr="002369A3">
        <w:rPr>
          <w:rFonts w:ascii="Times New Roman" w:eastAsia="Times New Roman" w:hAnsi="Times New Roman" w:cs="Times New Roman"/>
          <w:color w:val="auto"/>
          <w:lang w:val="en-US"/>
        </w:rPr>
        <w:lastRenderedPageBreak/>
        <w:t>THEORY OF BELIEFS, ATTITUDES AND VALUES</w:t>
      </w:r>
      <w:bookmarkEnd w:id="3"/>
    </w:p>
    <w:p w14:paraId="1CC5DD9D" w14:textId="551BF877" w:rsidR="00BF0873" w:rsidRPr="002369A3" w:rsidRDefault="00BF0873" w:rsidP="00BF0873">
      <w:pPr>
        <w:spacing w:line="360" w:lineRule="auto"/>
        <w:jc w:val="both"/>
        <w:rPr>
          <w:rFonts w:ascii="Times New Roman" w:hAnsi="Times New Roman" w:cs="Times New Roman"/>
          <w:sz w:val="24"/>
          <w:lang w:val="en-US"/>
        </w:rPr>
      </w:pPr>
      <w:r w:rsidRPr="002369A3">
        <w:rPr>
          <w:rFonts w:ascii="Times New Roman" w:hAnsi="Times New Roman" w:cs="Times New Roman"/>
          <w:sz w:val="24"/>
          <w:lang w:val="en-US"/>
        </w:rPr>
        <w:t xml:space="preserve">Milton Rokeach introduced the beliefs, attitudes and values theory and it is considered as one of the most conceptualized theory based on beliefs, attitudes and values. The theory is influence and comprehensive to understand believes attitudes and values in a better way. The theory is based on logical reasoning that is why it is very reliable. The beliefs, attitudes and values theory of Milton suggests that the beliefs, attitudes and values of a person should be in a synchronized manner with one another. </w:t>
      </w:r>
    </w:p>
    <w:p w14:paraId="2D17E1F8" w14:textId="33921ACC" w:rsidR="00796F9A" w:rsidRPr="002369A3" w:rsidRDefault="00796F9A" w:rsidP="00796F9A">
      <w:pPr>
        <w:spacing w:line="360" w:lineRule="auto"/>
        <w:jc w:val="center"/>
        <w:rPr>
          <w:rFonts w:ascii="Times New Roman" w:hAnsi="Times New Roman" w:cs="Times New Roman"/>
          <w:sz w:val="24"/>
          <w:lang w:val="en-US"/>
        </w:rPr>
      </w:pPr>
      <w:r w:rsidRPr="002369A3">
        <w:rPr>
          <w:rFonts w:ascii="Times New Roman" w:hAnsi="Times New Roman" w:cs="Times New Roman"/>
          <w:noProof/>
          <w:lang w:val="en-US"/>
        </w:rPr>
        <w:drawing>
          <wp:inline distT="0" distB="0" distL="0" distR="0" wp14:anchorId="4F67B5AE" wp14:editId="4CBB2D32">
            <wp:extent cx="5343525" cy="3790851"/>
            <wp:effectExtent l="0" t="0" r="0" b="635"/>
            <wp:docPr id="5" name="Picture 5" descr="Image result for theory of beliefs attitudes and values rokea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theory of beliefs attitudes and values rokeach"/>
                    <pic:cNvPicPr>
                      <a:picLocks noChangeAspect="1" noChangeArrowheads="1"/>
                    </pic:cNvPicPr>
                  </pic:nvPicPr>
                  <pic:blipFill rotWithShape="1">
                    <a:blip r:embed="rId10">
                      <a:extLst>
                        <a:ext uri="{28A0092B-C50C-407E-A947-70E740481C1C}">
                          <a14:useLocalDpi xmlns:a14="http://schemas.microsoft.com/office/drawing/2010/main" val="0"/>
                        </a:ext>
                      </a:extLst>
                    </a:blip>
                    <a:srcRect r="6759" b="11895"/>
                    <a:stretch/>
                  </pic:blipFill>
                  <pic:spPr bwMode="auto">
                    <a:xfrm>
                      <a:off x="0" y="0"/>
                      <a:ext cx="5344117" cy="3791271"/>
                    </a:xfrm>
                    <a:prstGeom prst="rect">
                      <a:avLst/>
                    </a:prstGeom>
                    <a:noFill/>
                    <a:ln>
                      <a:noFill/>
                    </a:ln>
                    <a:extLst>
                      <a:ext uri="{53640926-AAD7-44D8-BBD7-CCE9431645EC}">
                        <a14:shadowObscured xmlns:a14="http://schemas.microsoft.com/office/drawing/2010/main"/>
                      </a:ext>
                    </a:extLst>
                  </pic:spPr>
                </pic:pic>
              </a:graphicData>
            </a:graphic>
          </wp:inline>
        </w:drawing>
      </w:r>
    </w:p>
    <w:p w14:paraId="071AD470" w14:textId="1BA5FA7E" w:rsidR="00796F9A" w:rsidRPr="002369A3" w:rsidRDefault="00796F9A" w:rsidP="00796F9A">
      <w:pPr>
        <w:spacing w:line="360" w:lineRule="auto"/>
        <w:jc w:val="center"/>
        <w:rPr>
          <w:rFonts w:ascii="Times New Roman" w:hAnsi="Times New Roman" w:cs="Times New Roman"/>
          <w:sz w:val="24"/>
          <w:lang w:val="en-US"/>
        </w:rPr>
      </w:pPr>
      <w:r w:rsidRPr="002369A3">
        <w:rPr>
          <w:rFonts w:ascii="Times New Roman" w:hAnsi="Times New Roman" w:cs="Times New Roman"/>
          <w:sz w:val="24"/>
          <w:lang w:val="en-US"/>
        </w:rPr>
        <w:t>Figure: Connection between Beliefs, Attitudes, Values and Behavior</w:t>
      </w:r>
    </w:p>
    <w:p w14:paraId="49877B2E" w14:textId="77777777" w:rsidR="00B24A10" w:rsidRPr="002369A3" w:rsidRDefault="00B24A10" w:rsidP="00796F9A">
      <w:pPr>
        <w:spacing w:line="360" w:lineRule="auto"/>
        <w:jc w:val="center"/>
        <w:rPr>
          <w:rFonts w:ascii="Times New Roman" w:hAnsi="Times New Roman" w:cs="Times New Roman"/>
          <w:sz w:val="24"/>
          <w:lang w:val="en-US"/>
        </w:rPr>
      </w:pPr>
    </w:p>
    <w:p w14:paraId="6DD39E7C" w14:textId="77777777" w:rsidR="00BF0873" w:rsidRPr="002369A3" w:rsidRDefault="00BF0873" w:rsidP="00BF0873">
      <w:pPr>
        <w:spacing w:line="360" w:lineRule="auto"/>
        <w:jc w:val="both"/>
        <w:rPr>
          <w:rFonts w:ascii="Times New Roman" w:hAnsi="Times New Roman" w:cs="Times New Roman"/>
          <w:sz w:val="24"/>
          <w:lang w:val="en-US"/>
        </w:rPr>
      </w:pPr>
      <w:r w:rsidRPr="002369A3">
        <w:rPr>
          <w:rFonts w:ascii="Times New Roman" w:hAnsi="Times New Roman" w:cs="Times New Roman"/>
          <w:sz w:val="24"/>
          <w:lang w:val="en-US"/>
        </w:rPr>
        <w:t xml:space="preserve">To understand the theory of beliefs, attitudes and values it is important to understand the each components first and the way they are connected with each other. In this theory Milton try to provide a solution about the inconsistency of attitude and behavior. At first there should be a subject and an object. Then it is determined how the subject deliver his attitude towards the particular object. Then the subject is given a situation and the subject's perception about the situation is determined. Rokeach (1968) stated in his theory that in a certain situation the subject may show a particular attitude as it may align with the behavior of the subject but when the attitude is not aligned with the subject then the subject may not show the particular </w:t>
      </w:r>
      <w:r w:rsidRPr="002369A3">
        <w:rPr>
          <w:rFonts w:ascii="Times New Roman" w:hAnsi="Times New Roman" w:cs="Times New Roman"/>
          <w:sz w:val="24"/>
          <w:lang w:val="en-US"/>
        </w:rPr>
        <w:lastRenderedPageBreak/>
        <w:t xml:space="preserve">behavior. For example, it is normal for a baby to cry for toys and sweets but when a baby understand that crying for a toy or sweets only push him towards punishment he then avoid the corresponding attitude and try to find other ways to get toys or sweets. The baby may get toys and sweets by completing the homework in time or helping in household works. </w:t>
      </w:r>
    </w:p>
    <w:p w14:paraId="6A73DBB4" w14:textId="77777777" w:rsidR="00BF0873" w:rsidRPr="002369A3" w:rsidRDefault="00BF0873" w:rsidP="00BF0873">
      <w:pPr>
        <w:spacing w:line="360" w:lineRule="auto"/>
        <w:jc w:val="both"/>
        <w:rPr>
          <w:rFonts w:ascii="Times New Roman" w:hAnsi="Times New Roman" w:cs="Times New Roman"/>
          <w:sz w:val="24"/>
          <w:lang w:val="en-US"/>
        </w:rPr>
      </w:pPr>
    </w:p>
    <w:p w14:paraId="79C06E84" w14:textId="77777777" w:rsidR="00BF0873" w:rsidRPr="002369A3" w:rsidRDefault="00BF0873" w:rsidP="00BF0873">
      <w:pPr>
        <w:pStyle w:val="Heading2"/>
        <w:rPr>
          <w:rFonts w:ascii="Times New Roman" w:eastAsia="Times New Roman" w:hAnsi="Times New Roman" w:cs="Times New Roman"/>
          <w:color w:val="auto"/>
          <w:lang w:val="en-US"/>
        </w:rPr>
      </w:pPr>
      <w:bookmarkStart w:id="4" w:name="_Toc529393593"/>
      <w:r w:rsidRPr="002369A3">
        <w:rPr>
          <w:rFonts w:ascii="Times New Roman" w:eastAsia="Times New Roman" w:hAnsi="Times New Roman" w:cs="Times New Roman"/>
          <w:color w:val="auto"/>
          <w:lang w:val="en-US"/>
        </w:rPr>
        <w:t>THE IMPACT OF BELIEFS, ATTITUDES AND VALUES IN MY OWN LIFE:</w:t>
      </w:r>
      <w:bookmarkEnd w:id="4"/>
      <w:r w:rsidRPr="002369A3">
        <w:rPr>
          <w:rFonts w:ascii="Times New Roman" w:eastAsia="Times New Roman" w:hAnsi="Times New Roman" w:cs="Times New Roman"/>
          <w:color w:val="auto"/>
          <w:lang w:val="en-US"/>
        </w:rPr>
        <w:t xml:space="preserve"> </w:t>
      </w:r>
    </w:p>
    <w:p w14:paraId="665CADE5" w14:textId="77777777" w:rsidR="00BF0873" w:rsidRPr="002369A3" w:rsidRDefault="00BF0873" w:rsidP="00BF0873">
      <w:pPr>
        <w:spacing w:line="360" w:lineRule="auto"/>
        <w:jc w:val="both"/>
        <w:rPr>
          <w:rFonts w:ascii="Times New Roman" w:hAnsi="Times New Roman" w:cs="Times New Roman"/>
          <w:sz w:val="24"/>
          <w:lang w:val="en-US"/>
        </w:rPr>
      </w:pPr>
      <w:r w:rsidRPr="002369A3">
        <w:rPr>
          <w:rFonts w:ascii="Times New Roman" w:hAnsi="Times New Roman" w:cs="Times New Roman"/>
          <w:sz w:val="24"/>
          <w:lang w:val="en-US"/>
        </w:rPr>
        <w:t xml:space="preserve">In my day to day life and in my workplace my attitudes are greatly influenced by my beliefs and values. There are several occasions where I found that my beliefs and values are different from other people both in my personal life and in my professional life. But as a manager, I need to deal with people who have different values and beliefs than mine. I strongly believe that my actions are my own responsibility. One of the most important value for me is honesty and I strongly believe that it is a good personal traits that every person should have. Straightforwardness is another value that I follow in my day today life. As a strictly follow these two values in my life I expect others to have these two values also. </w:t>
      </w:r>
    </w:p>
    <w:p w14:paraId="0C88126C" w14:textId="77777777" w:rsidR="00BF0873" w:rsidRPr="002369A3" w:rsidRDefault="00BF0873" w:rsidP="00BF0873">
      <w:pPr>
        <w:spacing w:line="360" w:lineRule="auto"/>
        <w:jc w:val="both"/>
        <w:rPr>
          <w:rFonts w:ascii="Times New Roman" w:hAnsi="Times New Roman" w:cs="Times New Roman"/>
          <w:sz w:val="24"/>
          <w:lang w:val="en-US"/>
        </w:rPr>
      </w:pPr>
      <w:r w:rsidRPr="002369A3">
        <w:rPr>
          <w:rFonts w:ascii="Times New Roman" w:hAnsi="Times New Roman" w:cs="Times New Roman"/>
          <w:sz w:val="24"/>
          <w:lang w:val="en-US"/>
        </w:rPr>
        <w:t xml:space="preserve">There are some situations where I need to ask my subordinate and team members about their performance and work situation. Throughout my service life and experience I have learnt that not everyone is reliable in the workplace and some people always try to blame others for their own fault. There are people who are supposed to do a work and when they meet the work or make any fault in the work they blame others. When information about a certain situation is given to the team, some of the team members is not the information and when are they said they did not received the information which is not true because the other team members received the information. Now as these things oppose my values, I strongly challenge those who are not honest and trustworthy. I take good care of people who are honest with me and their work. But I do not trust to those people who lied to me or who are dishonest in their work. I need to recheck their works and information as they were found lying before. </w:t>
      </w:r>
    </w:p>
    <w:p w14:paraId="5B375FBF" w14:textId="77777777" w:rsidR="00BF0873" w:rsidRPr="002369A3" w:rsidRDefault="00BF0873" w:rsidP="00BF0873">
      <w:pPr>
        <w:spacing w:line="360" w:lineRule="auto"/>
        <w:jc w:val="both"/>
        <w:rPr>
          <w:rFonts w:ascii="Times New Roman" w:hAnsi="Times New Roman" w:cs="Times New Roman"/>
          <w:sz w:val="24"/>
          <w:lang w:val="en-US"/>
        </w:rPr>
      </w:pPr>
      <w:r w:rsidRPr="002369A3">
        <w:rPr>
          <w:rFonts w:ascii="Times New Roman" w:hAnsi="Times New Roman" w:cs="Times New Roman"/>
          <w:sz w:val="24"/>
          <w:lang w:val="en-US"/>
        </w:rPr>
        <w:t xml:space="preserve">But as my work goes through time in this organization, I realized that I need to make them work harder and efficiently so that they could achieve their goals. Besides that I could influence them to be honest and straightforward in their workplace. That is why I arranged several meetings, to solve the problem. I asked them what I should do as a manager when they do not do their assigned tasks. I asked them what they would do if they were in my situation. I also asked some suggestions about their expectations from me. But most importantly I showed them what they were doing and not doing and what they should do to gain trust from me. As a result </w:t>
      </w:r>
      <w:r w:rsidRPr="002369A3">
        <w:rPr>
          <w:rFonts w:ascii="Times New Roman" w:hAnsi="Times New Roman" w:cs="Times New Roman"/>
          <w:sz w:val="24"/>
          <w:lang w:val="en-US"/>
        </w:rPr>
        <w:lastRenderedPageBreak/>
        <w:t xml:space="preserve">of these meetings they agreed that sometime they were unable to finish the task that they were assigned. I made it clear through these meetings that I could give a chance to trust them if they work hard and with honesty. They understand the situation and now I can see a great change in the attitude and behavior in the workplace. </w:t>
      </w:r>
    </w:p>
    <w:p w14:paraId="76610A29" w14:textId="77777777" w:rsidR="00BF0873" w:rsidRPr="002369A3" w:rsidRDefault="00BF0873" w:rsidP="00BF0873">
      <w:pPr>
        <w:spacing w:line="360" w:lineRule="auto"/>
        <w:jc w:val="both"/>
        <w:rPr>
          <w:rFonts w:ascii="Times New Roman" w:hAnsi="Times New Roman" w:cs="Times New Roman"/>
          <w:sz w:val="24"/>
          <w:lang w:val="en-US"/>
        </w:rPr>
      </w:pPr>
    </w:p>
    <w:p w14:paraId="03CFB6B1" w14:textId="77777777" w:rsidR="00BF0873" w:rsidRPr="002369A3" w:rsidRDefault="00BF0873" w:rsidP="008D686B">
      <w:pPr>
        <w:pStyle w:val="Heading2"/>
        <w:rPr>
          <w:rFonts w:ascii="Times New Roman" w:hAnsi="Times New Roman" w:cs="Times New Roman"/>
          <w:color w:val="auto"/>
          <w:lang w:val="en-US"/>
        </w:rPr>
      </w:pPr>
      <w:bookmarkStart w:id="5" w:name="_Toc529393594"/>
      <w:r w:rsidRPr="002369A3">
        <w:rPr>
          <w:rFonts w:ascii="Times New Roman" w:hAnsi="Times New Roman" w:cs="Times New Roman"/>
          <w:color w:val="auto"/>
          <w:lang w:val="en-US"/>
        </w:rPr>
        <w:t>MANAGEMENT THEORIES RELEVANT TO THE JOB ROLE</w:t>
      </w:r>
      <w:bookmarkEnd w:id="5"/>
    </w:p>
    <w:p w14:paraId="52A05813" w14:textId="59372A5B" w:rsidR="00BF0873" w:rsidRPr="002369A3" w:rsidRDefault="00BF0873" w:rsidP="00BF0873">
      <w:pPr>
        <w:spacing w:line="360" w:lineRule="auto"/>
        <w:jc w:val="both"/>
        <w:rPr>
          <w:rFonts w:ascii="Times New Roman" w:hAnsi="Times New Roman" w:cs="Times New Roman"/>
          <w:sz w:val="24"/>
          <w:lang w:val="en-US"/>
        </w:rPr>
      </w:pPr>
      <w:r w:rsidRPr="002369A3">
        <w:rPr>
          <w:rFonts w:ascii="Times New Roman" w:hAnsi="Times New Roman" w:cs="Times New Roman"/>
          <w:sz w:val="24"/>
          <w:lang w:val="en-US"/>
        </w:rPr>
        <w:t xml:space="preserve">As a different dimensions of human work is described in the behavioral management theory it is also referred as the human relations movement. According to </w:t>
      </w:r>
      <w:r w:rsidR="00D649D2" w:rsidRPr="002369A3">
        <w:rPr>
          <w:rFonts w:ascii="Times New Roman" w:hAnsi="Times New Roman" w:cs="Times New Roman"/>
          <w:sz w:val="24"/>
          <w:szCs w:val="24"/>
        </w:rPr>
        <w:t>Drapeau (2009)</w:t>
      </w:r>
      <w:r w:rsidRPr="002369A3">
        <w:rPr>
          <w:rFonts w:ascii="Times New Roman" w:hAnsi="Times New Roman" w:cs="Times New Roman"/>
          <w:sz w:val="24"/>
          <w:lang w:val="en-US"/>
        </w:rPr>
        <w:t xml:space="preserve"> behavioral Management Theory allows to understand human behavior especially at work. He also added that human behavior like motivation, expectations, group dynamics, enthusiasm, honesty, teamwork etc. improve the productivity of the employees. </w:t>
      </w:r>
      <w:r w:rsidR="006B228A" w:rsidRPr="002369A3">
        <w:rPr>
          <w:rFonts w:ascii="Times New Roman" w:hAnsi="Times New Roman" w:cs="Times New Roman"/>
          <w:sz w:val="24"/>
          <w:lang w:val="en-US"/>
        </w:rPr>
        <w:t>Rollins (2010)</w:t>
      </w:r>
      <w:r w:rsidRPr="002369A3">
        <w:rPr>
          <w:rFonts w:ascii="Times New Roman" w:hAnsi="Times New Roman" w:cs="Times New Roman"/>
          <w:sz w:val="24"/>
          <w:lang w:val="en-US"/>
        </w:rPr>
        <w:t xml:space="preserve"> suggest that managers should develop such a safe environment for the staffs that they could feel that the organization is thinking about them and valuing their ideas and opinions. Managers should always try to encourage good works of the employees to make them motivated. There are managers who always try to get the best performance out of the employees which is appreciated by </w:t>
      </w:r>
      <w:r w:rsidR="001A00CF" w:rsidRPr="002369A3">
        <w:rPr>
          <w:rFonts w:ascii="Times New Roman" w:hAnsi="Times New Roman" w:cs="Times New Roman"/>
          <w:sz w:val="24"/>
          <w:lang w:val="en-US"/>
        </w:rPr>
        <w:t>Epstein &amp; Rooney (2017)</w:t>
      </w:r>
      <w:r w:rsidRPr="002369A3">
        <w:rPr>
          <w:rFonts w:ascii="Times New Roman" w:hAnsi="Times New Roman" w:cs="Times New Roman"/>
          <w:sz w:val="24"/>
          <w:lang w:val="en-US"/>
        </w:rPr>
        <w:t xml:space="preserve">.  Listening to the ideas of the employees and encourage them to collaborate think about a problem will also encourage them. Besides that when the staffs are positive and good team player it will get back to the manager and display how the manager is doing with his team. </w:t>
      </w:r>
    </w:p>
    <w:p w14:paraId="6C5FBE72" w14:textId="0987A6FC" w:rsidR="00BF0873" w:rsidRPr="002369A3" w:rsidRDefault="00BF0873" w:rsidP="00BF0873">
      <w:pPr>
        <w:spacing w:line="360" w:lineRule="auto"/>
        <w:jc w:val="both"/>
        <w:rPr>
          <w:rFonts w:ascii="Times New Roman" w:hAnsi="Times New Roman" w:cs="Times New Roman"/>
          <w:sz w:val="24"/>
          <w:lang w:val="en-US"/>
        </w:rPr>
      </w:pPr>
      <w:r w:rsidRPr="002369A3">
        <w:rPr>
          <w:rFonts w:ascii="Times New Roman" w:hAnsi="Times New Roman" w:cs="Times New Roman"/>
          <w:sz w:val="24"/>
          <w:lang w:val="en-US"/>
        </w:rPr>
        <w:t>To encourage and motivate the employees Maslow's need hierarchy theory is a visualized concept. Still now it is one of the best theory to understand human motivation and personal development. According to the Maslow’s need hierarchy theory the employers should build such a safe and enjoying workplace and government that would encourage the employees to provide their full potential for the organization</w:t>
      </w:r>
      <w:r w:rsidR="00F31B5C" w:rsidRPr="002369A3">
        <w:rPr>
          <w:rFonts w:ascii="Times New Roman" w:hAnsi="Times New Roman" w:cs="Times New Roman"/>
          <w:sz w:val="24"/>
          <w:lang w:val="en-US"/>
        </w:rPr>
        <w:t xml:space="preserve"> (Maslow, 1970)</w:t>
      </w:r>
      <w:r w:rsidRPr="002369A3">
        <w:rPr>
          <w:rFonts w:ascii="Times New Roman" w:hAnsi="Times New Roman" w:cs="Times New Roman"/>
          <w:sz w:val="24"/>
          <w:lang w:val="en-US"/>
        </w:rPr>
        <w:t xml:space="preserve">. This pool and unique potential of the employees is referred in the self-actualization step in the Maslow's need hierarchy theory. </w:t>
      </w:r>
    </w:p>
    <w:p w14:paraId="341DC027" w14:textId="7D7BCEA9" w:rsidR="009F6CC4" w:rsidRPr="002369A3" w:rsidRDefault="009F6CC4" w:rsidP="009F6CC4">
      <w:pPr>
        <w:spacing w:line="360" w:lineRule="auto"/>
        <w:jc w:val="center"/>
        <w:rPr>
          <w:rFonts w:ascii="Times New Roman" w:hAnsi="Times New Roman" w:cs="Times New Roman"/>
          <w:sz w:val="24"/>
          <w:lang w:val="en-US"/>
        </w:rPr>
      </w:pPr>
      <w:r w:rsidRPr="002369A3">
        <w:rPr>
          <w:rFonts w:ascii="Times New Roman" w:hAnsi="Times New Roman" w:cs="Times New Roman"/>
          <w:noProof/>
          <w:lang w:val="en-US"/>
        </w:rPr>
        <w:lastRenderedPageBreak/>
        <w:drawing>
          <wp:inline distT="0" distB="0" distL="0" distR="0" wp14:anchorId="47EA0DD4" wp14:editId="13A9697E">
            <wp:extent cx="4762500" cy="2632877"/>
            <wp:effectExtent l="0" t="0" r="0" b="0"/>
            <wp:docPr id="2" name="Picture 2" descr="Image result for maslow's hierarchy of needs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slow's hierarchy of needs theor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67343" cy="2635554"/>
                    </a:xfrm>
                    <a:prstGeom prst="rect">
                      <a:avLst/>
                    </a:prstGeom>
                    <a:noFill/>
                    <a:ln>
                      <a:noFill/>
                    </a:ln>
                  </pic:spPr>
                </pic:pic>
              </a:graphicData>
            </a:graphic>
          </wp:inline>
        </w:drawing>
      </w:r>
    </w:p>
    <w:p w14:paraId="11B4209C" w14:textId="5D8E4176" w:rsidR="009F6CC4" w:rsidRPr="002369A3" w:rsidRDefault="009F6CC4" w:rsidP="009F6CC4">
      <w:pPr>
        <w:jc w:val="center"/>
        <w:rPr>
          <w:rFonts w:ascii="Times New Roman" w:hAnsi="Times New Roman" w:cs="Times New Roman"/>
          <w:sz w:val="24"/>
          <w:szCs w:val="24"/>
          <w:lang w:val="en-US"/>
        </w:rPr>
      </w:pPr>
      <w:r w:rsidRPr="002369A3">
        <w:rPr>
          <w:rFonts w:ascii="Times New Roman" w:hAnsi="Times New Roman" w:cs="Times New Roman"/>
          <w:sz w:val="24"/>
          <w:szCs w:val="24"/>
          <w:lang w:val="en-US"/>
        </w:rPr>
        <w:t>Figure: Maslow’s Need Hierarchy Theory</w:t>
      </w:r>
    </w:p>
    <w:p w14:paraId="35723298" w14:textId="77777777" w:rsidR="004271EA" w:rsidRPr="002369A3" w:rsidRDefault="004271EA" w:rsidP="009F6CC4">
      <w:pPr>
        <w:jc w:val="center"/>
        <w:rPr>
          <w:rFonts w:ascii="Times New Roman" w:hAnsi="Times New Roman" w:cs="Times New Roman"/>
          <w:sz w:val="24"/>
          <w:szCs w:val="24"/>
          <w:lang w:val="en-US"/>
        </w:rPr>
      </w:pPr>
    </w:p>
    <w:p w14:paraId="301A0AAF" w14:textId="5E2E703F" w:rsidR="00BF0873" w:rsidRPr="002369A3" w:rsidRDefault="00BF0873" w:rsidP="00BF0873">
      <w:pPr>
        <w:spacing w:line="360" w:lineRule="auto"/>
        <w:jc w:val="both"/>
        <w:rPr>
          <w:rFonts w:ascii="Times New Roman" w:hAnsi="Times New Roman" w:cs="Times New Roman"/>
          <w:sz w:val="24"/>
          <w:lang w:val="en-US"/>
        </w:rPr>
      </w:pPr>
      <w:r w:rsidRPr="002369A3">
        <w:rPr>
          <w:rFonts w:ascii="Times New Roman" w:hAnsi="Times New Roman" w:cs="Times New Roman"/>
          <w:sz w:val="24"/>
          <w:lang w:val="en-US"/>
        </w:rPr>
        <w:t>To manage people there are several theories exist. But Douglas McGregor’s X Y theory of management talks about the basic nature of people and how to manage those people. In the Douglas McGregor’s X Y theory of management there are two approaches suggested to manage people. One of them is the theory X and the other one is the Y factors</w:t>
      </w:r>
      <w:r w:rsidR="003B3D87" w:rsidRPr="002369A3">
        <w:rPr>
          <w:rFonts w:ascii="Times New Roman" w:hAnsi="Times New Roman" w:cs="Times New Roman"/>
          <w:sz w:val="24"/>
          <w:lang w:val="en-US"/>
        </w:rPr>
        <w:t xml:space="preserve"> (McGregor, 1960)</w:t>
      </w:r>
      <w:r w:rsidRPr="002369A3">
        <w:rPr>
          <w:rFonts w:ascii="Times New Roman" w:hAnsi="Times New Roman" w:cs="Times New Roman"/>
          <w:sz w:val="24"/>
          <w:lang w:val="en-US"/>
        </w:rPr>
        <w:t xml:space="preserve">. Between the two theories, theory X talks about the negative sides of people while in the theory Y positive sides of the people are described. It is not wise to follow the theory X to manage the employees all the time. Rather than using theory X, managers who use theory Y get better performance from the employees and achieve the organizational goals efficiently. </w:t>
      </w:r>
    </w:p>
    <w:p w14:paraId="7218AB5F" w14:textId="39B4CA95" w:rsidR="00BF0873" w:rsidRPr="002369A3" w:rsidRDefault="00BF0873" w:rsidP="00BF0873">
      <w:pPr>
        <w:spacing w:line="360" w:lineRule="auto"/>
        <w:jc w:val="both"/>
        <w:rPr>
          <w:rFonts w:ascii="Times New Roman" w:hAnsi="Times New Roman" w:cs="Times New Roman"/>
          <w:sz w:val="24"/>
          <w:lang w:val="en-US"/>
        </w:rPr>
      </w:pPr>
      <w:r w:rsidRPr="002369A3">
        <w:rPr>
          <w:rFonts w:ascii="Times New Roman" w:hAnsi="Times New Roman" w:cs="Times New Roman"/>
          <w:sz w:val="24"/>
          <w:lang w:val="en-US"/>
        </w:rPr>
        <w:t>In the theory X authoritarian management style is adopted that includes several factors like:</w:t>
      </w:r>
    </w:p>
    <w:p w14:paraId="37734683" w14:textId="77777777" w:rsidR="00BF0873" w:rsidRPr="002369A3" w:rsidRDefault="00BF0873" w:rsidP="00BF0873">
      <w:pPr>
        <w:numPr>
          <w:ilvl w:val="0"/>
          <w:numId w:val="3"/>
        </w:numPr>
        <w:spacing w:line="360" w:lineRule="auto"/>
        <w:contextualSpacing/>
        <w:jc w:val="both"/>
        <w:rPr>
          <w:rFonts w:ascii="Times New Roman" w:hAnsi="Times New Roman" w:cs="Times New Roman"/>
          <w:sz w:val="24"/>
          <w:lang w:val="en-US"/>
        </w:rPr>
      </w:pPr>
      <w:r w:rsidRPr="002369A3">
        <w:rPr>
          <w:rFonts w:ascii="Times New Roman" w:hAnsi="Times New Roman" w:cs="Times New Roman"/>
          <w:sz w:val="24"/>
          <w:lang w:val="en-US"/>
        </w:rPr>
        <w:t>People do not like works and when get the chance they avoid it</w:t>
      </w:r>
    </w:p>
    <w:p w14:paraId="5C64D1C0" w14:textId="77777777" w:rsidR="00BF0873" w:rsidRPr="002369A3" w:rsidRDefault="00BF0873" w:rsidP="00BF0873">
      <w:pPr>
        <w:numPr>
          <w:ilvl w:val="0"/>
          <w:numId w:val="3"/>
        </w:numPr>
        <w:spacing w:line="360" w:lineRule="auto"/>
        <w:contextualSpacing/>
        <w:jc w:val="both"/>
        <w:rPr>
          <w:rFonts w:ascii="Times New Roman" w:hAnsi="Times New Roman" w:cs="Times New Roman"/>
          <w:sz w:val="24"/>
          <w:lang w:val="en-US"/>
        </w:rPr>
      </w:pPr>
      <w:r w:rsidRPr="002369A3">
        <w:rPr>
          <w:rFonts w:ascii="Times New Roman" w:hAnsi="Times New Roman" w:cs="Times New Roman"/>
          <w:sz w:val="24"/>
          <w:lang w:val="en-US"/>
        </w:rPr>
        <w:t xml:space="preserve">As a result most of these people should be forced to do their works to achieve organizational goals and objectives. </w:t>
      </w:r>
    </w:p>
    <w:p w14:paraId="22CF9B80" w14:textId="77777777" w:rsidR="00BF0873" w:rsidRPr="002369A3" w:rsidRDefault="00BF0873" w:rsidP="00BF0873">
      <w:pPr>
        <w:numPr>
          <w:ilvl w:val="0"/>
          <w:numId w:val="3"/>
        </w:numPr>
        <w:spacing w:line="360" w:lineRule="auto"/>
        <w:contextualSpacing/>
        <w:jc w:val="both"/>
        <w:rPr>
          <w:rFonts w:ascii="Times New Roman" w:hAnsi="Times New Roman" w:cs="Times New Roman"/>
          <w:sz w:val="24"/>
          <w:lang w:val="en-US"/>
        </w:rPr>
      </w:pPr>
      <w:r w:rsidRPr="002369A3">
        <w:rPr>
          <w:rFonts w:ascii="Times New Roman" w:hAnsi="Times New Roman" w:cs="Times New Roman"/>
          <w:sz w:val="24"/>
          <w:lang w:val="en-US"/>
        </w:rPr>
        <w:t xml:space="preserve">They should be threaten of punishments to do their assigned works. </w:t>
      </w:r>
    </w:p>
    <w:p w14:paraId="118D54CB" w14:textId="77777777" w:rsidR="00BF0873" w:rsidRPr="002369A3" w:rsidRDefault="00BF0873" w:rsidP="00BF0873">
      <w:pPr>
        <w:numPr>
          <w:ilvl w:val="0"/>
          <w:numId w:val="3"/>
        </w:numPr>
        <w:spacing w:line="360" w:lineRule="auto"/>
        <w:contextualSpacing/>
        <w:jc w:val="both"/>
        <w:rPr>
          <w:rFonts w:ascii="Times New Roman" w:hAnsi="Times New Roman" w:cs="Times New Roman"/>
          <w:sz w:val="24"/>
          <w:lang w:val="en-US"/>
        </w:rPr>
      </w:pPr>
      <w:r w:rsidRPr="002369A3">
        <w:rPr>
          <w:rFonts w:ascii="Times New Roman" w:hAnsi="Times New Roman" w:cs="Times New Roman"/>
          <w:sz w:val="24"/>
          <w:lang w:val="en-US"/>
        </w:rPr>
        <w:t xml:space="preserve">They need to be directed or guided to finish their tasks </w:t>
      </w:r>
    </w:p>
    <w:p w14:paraId="75FABAAC" w14:textId="4DEBC385" w:rsidR="00BF0873" w:rsidRPr="002369A3" w:rsidRDefault="00BF0873" w:rsidP="007B663B">
      <w:pPr>
        <w:numPr>
          <w:ilvl w:val="0"/>
          <w:numId w:val="3"/>
        </w:numPr>
        <w:spacing w:line="360" w:lineRule="auto"/>
        <w:contextualSpacing/>
        <w:jc w:val="both"/>
        <w:rPr>
          <w:rFonts w:ascii="Times New Roman" w:hAnsi="Times New Roman" w:cs="Times New Roman"/>
          <w:sz w:val="24"/>
          <w:lang w:val="en-US"/>
        </w:rPr>
      </w:pPr>
      <w:r w:rsidRPr="002369A3">
        <w:rPr>
          <w:rFonts w:ascii="Times New Roman" w:hAnsi="Times New Roman" w:cs="Times New Roman"/>
          <w:sz w:val="24"/>
          <w:lang w:val="en-US"/>
        </w:rPr>
        <w:t>These type of people are seen to avoid their responsibilities</w:t>
      </w:r>
      <w:r w:rsidR="007B663B" w:rsidRPr="002369A3">
        <w:rPr>
          <w:rFonts w:ascii="Times New Roman" w:hAnsi="Times New Roman" w:cs="Times New Roman"/>
          <w:sz w:val="24"/>
          <w:lang w:val="en-US"/>
        </w:rPr>
        <w:t xml:space="preserve"> (Heil &amp; Stephens, 2000)</w:t>
      </w:r>
    </w:p>
    <w:p w14:paraId="68B89916" w14:textId="4837DE71" w:rsidR="00DF3965" w:rsidRPr="002369A3" w:rsidRDefault="00DF3965" w:rsidP="00DF3965">
      <w:pPr>
        <w:spacing w:line="360" w:lineRule="auto"/>
        <w:ind w:left="720"/>
        <w:contextualSpacing/>
        <w:jc w:val="center"/>
        <w:rPr>
          <w:rFonts w:ascii="Times New Roman" w:hAnsi="Times New Roman" w:cs="Times New Roman"/>
          <w:sz w:val="24"/>
          <w:lang w:val="en-US"/>
        </w:rPr>
      </w:pPr>
      <w:r w:rsidRPr="002369A3">
        <w:rPr>
          <w:rFonts w:ascii="Times New Roman" w:hAnsi="Times New Roman" w:cs="Times New Roman"/>
          <w:noProof/>
          <w:lang w:val="en-US"/>
        </w:rPr>
        <w:lastRenderedPageBreak/>
        <w:drawing>
          <wp:inline distT="0" distB="0" distL="0" distR="0" wp14:anchorId="4E51076D" wp14:editId="3C8D6B35">
            <wp:extent cx="4427674" cy="3324225"/>
            <wp:effectExtent l="0" t="0" r="0" b="0"/>
            <wp:docPr id="3" name="Picture 3" descr="Image result for Douglas McGregorâs X Y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Douglas McGregorâs X Y theory"/>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32795" cy="3328069"/>
                    </a:xfrm>
                    <a:prstGeom prst="rect">
                      <a:avLst/>
                    </a:prstGeom>
                    <a:noFill/>
                    <a:ln>
                      <a:noFill/>
                    </a:ln>
                  </pic:spPr>
                </pic:pic>
              </a:graphicData>
            </a:graphic>
          </wp:inline>
        </w:drawing>
      </w:r>
    </w:p>
    <w:p w14:paraId="225D6A06" w14:textId="523CB419" w:rsidR="00DF3965" w:rsidRPr="002369A3" w:rsidRDefault="00DF3965" w:rsidP="00DF3965">
      <w:pPr>
        <w:spacing w:line="360" w:lineRule="auto"/>
        <w:ind w:left="720"/>
        <w:contextualSpacing/>
        <w:jc w:val="center"/>
        <w:rPr>
          <w:rFonts w:ascii="Times New Roman" w:hAnsi="Times New Roman" w:cs="Times New Roman"/>
          <w:sz w:val="24"/>
          <w:lang w:val="en-US"/>
        </w:rPr>
      </w:pPr>
      <w:r w:rsidRPr="002369A3">
        <w:rPr>
          <w:rFonts w:ascii="Times New Roman" w:hAnsi="Times New Roman" w:cs="Times New Roman"/>
          <w:sz w:val="24"/>
          <w:lang w:val="en-US"/>
        </w:rPr>
        <w:t>Figure: Douglas McGregor’s X Y theory</w:t>
      </w:r>
    </w:p>
    <w:p w14:paraId="320F4A78" w14:textId="77777777" w:rsidR="00DF3965" w:rsidRPr="002369A3" w:rsidRDefault="00DF3965" w:rsidP="00DF3965">
      <w:pPr>
        <w:spacing w:line="360" w:lineRule="auto"/>
        <w:contextualSpacing/>
        <w:jc w:val="center"/>
        <w:rPr>
          <w:rFonts w:ascii="Times New Roman" w:hAnsi="Times New Roman" w:cs="Times New Roman"/>
          <w:sz w:val="24"/>
          <w:lang w:val="en-US"/>
        </w:rPr>
      </w:pPr>
    </w:p>
    <w:p w14:paraId="2ED84AE7" w14:textId="77777777" w:rsidR="00BF0873" w:rsidRPr="002369A3" w:rsidRDefault="00BF0873" w:rsidP="00BF0873">
      <w:pPr>
        <w:spacing w:line="360" w:lineRule="auto"/>
        <w:jc w:val="both"/>
        <w:rPr>
          <w:rFonts w:ascii="Times New Roman" w:hAnsi="Times New Roman" w:cs="Times New Roman"/>
          <w:sz w:val="24"/>
          <w:lang w:val="en-US"/>
        </w:rPr>
      </w:pPr>
      <w:r w:rsidRPr="002369A3">
        <w:rPr>
          <w:rFonts w:ascii="Times New Roman" w:hAnsi="Times New Roman" w:cs="Times New Roman"/>
          <w:sz w:val="24"/>
          <w:lang w:val="en-US"/>
        </w:rPr>
        <w:t xml:space="preserve">In the theory Y participative management style is described with the following characteristics: </w:t>
      </w:r>
    </w:p>
    <w:p w14:paraId="3ABE417B" w14:textId="77777777" w:rsidR="00BF0873" w:rsidRPr="002369A3" w:rsidRDefault="00BF0873" w:rsidP="00BF0873">
      <w:pPr>
        <w:numPr>
          <w:ilvl w:val="0"/>
          <w:numId w:val="4"/>
        </w:numPr>
        <w:spacing w:line="360" w:lineRule="auto"/>
        <w:contextualSpacing/>
        <w:jc w:val="both"/>
        <w:rPr>
          <w:rFonts w:ascii="Times New Roman" w:hAnsi="Times New Roman" w:cs="Times New Roman"/>
          <w:sz w:val="24"/>
          <w:lang w:val="en-US"/>
        </w:rPr>
      </w:pPr>
      <w:r w:rsidRPr="002369A3">
        <w:rPr>
          <w:rFonts w:ascii="Times New Roman" w:hAnsi="Times New Roman" w:cs="Times New Roman"/>
          <w:sz w:val="24"/>
          <w:lang w:val="en-US"/>
        </w:rPr>
        <w:t>People in this category do not fear to put their best effort to achieve the goals</w:t>
      </w:r>
    </w:p>
    <w:p w14:paraId="2FE2E30D" w14:textId="77777777" w:rsidR="00BF0873" w:rsidRPr="002369A3" w:rsidRDefault="00BF0873" w:rsidP="00BF0873">
      <w:pPr>
        <w:numPr>
          <w:ilvl w:val="0"/>
          <w:numId w:val="4"/>
        </w:numPr>
        <w:spacing w:line="360" w:lineRule="auto"/>
        <w:contextualSpacing/>
        <w:jc w:val="both"/>
        <w:rPr>
          <w:rFonts w:ascii="Times New Roman" w:hAnsi="Times New Roman" w:cs="Times New Roman"/>
          <w:sz w:val="24"/>
          <w:lang w:val="en-US"/>
        </w:rPr>
      </w:pPr>
      <w:r w:rsidRPr="002369A3">
        <w:rPr>
          <w:rFonts w:ascii="Times New Roman" w:hAnsi="Times New Roman" w:cs="Times New Roman"/>
          <w:sz w:val="24"/>
          <w:lang w:val="en-US"/>
        </w:rPr>
        <w:t>People are self-controlled and sell directed, that is why they know the way to achieve their goals.</w:t>
      </w:r>
    </w:p>
    <w:p w14:paraId="2E2D3B9F" w14:textId="77777777" w:rsidR="00BF0873" w:rsidRPr="002369A3" w:rsidRDefault="00BF0873" w:rsidP="00BF0873">
      <w:pPr>
        <w:numPr>
          <w:ilvl w:val="0"/>
          <w:numId w:val="4"/>
        </w:numPr>
        <w:spacing w:line="360" w:lineRule="auto"/>
        <w:contextualSpacing/>
        <w:jc w:val="both"/>
        <w:rPr>
          <w:rFonts w:ascii="Times New Roman" w:hAnsi="Times New Roman" w:cs="Times New Roman"/>
          <w:sz w:val="24"/>
          <w:lang w:val="en-US"/>
        </w:rPr>
      </w:pPr>
      <w:r w:rsidRPr="002369A3">
        <w:rPr>
          <w:rFonts w:ascii="Times New Roman" w:hAnsi="Times New Roman" w:cs="Times New Roman"/>
          <w:sz w:val="24"/>
          <w:lang w:val="en-US"/>
        </w:rPr>
        <w:t>People take their own responsibilities and accept what they did.</w:t>
      </w:r>
    </w:p>
    <w:p w14:paraId="18550AB2" w14:textId="0C4FC8C3" w:rsidR="00BF0873" w:rsidRPr="002369A3" w:rsidRDefault="00BF0873" w:rsidP="00BA1FEA">
      <w:pPr>
        <w:numPr>
          <w:ilvl w:val="0"/>
          <w:numId w:val="4"/>
        </w:numPr>
        <w:spacing w:line="360" w:lineRule="auto"/>
        <w:contextualSpacing/>
        <w:jc w:val="both"/>
        <w:rPr>
          <w:rFonts w:ascii="Times New Roman" w:hAnsi="Times New Roman" w:cs="Times New Roman"/>
          <w:sz w:val="24"/>
          <w:lang w:val="en-US"/>
        </w:rPr>
      </w:pPr>
      <w:r w:rsidRPr="002369A3">
        <w:rPr>
          <w:rFonts w:ascii="Times New Roman" w:hAnsi="Times New Roman" w:cs="Times New Roman"/>
          <w:sz w:val="24"/>
          <w:lang w:val="en-US"/>
        </w:rPr>
        <w:t>People in this category try to solve problems with their innovation and ingenuity</w:t>
      </w:r>
      <w:r w:rsidR="00BA1FEA" w:rsidRPr="002369A3">
        <w:rPr>
          <w:rFonts w:ascii="Times New Roman" w:hAnsi="Times New Roman" w:cs="Times New Roman"/>
          <w:sz w:val="24"/>
          <w:lang w:val="en-US"/>
        </w:rPr>
        <w:t xml:space="preserve"> (Charles, 2005)</w:t>
      </w:r>
      <w:r w:rsidRPr="002369A3">
        <w:rPr>
          <w:rFonts w:ascii="Times New Roman" w:hAnsi="Times New Roman" w:cs="Times New Roman"/>
          <w:sz w:val="24"/>
          <w:lang w:val="en-US"/>
        </w:rPr>
        <w:t xml:space="preserve">. </w:t>
      </w:r>
    </w:p>
    <w:p w14:paraId="11881087" w14:textId="77777777" w:rsidR="00BF0873" w:rsidRPr="002369A3" w:rsidRDefault="00BF0873" w:rsidP="00BF0873">
      <w:pPr>
        <w:spacing w:line="360" w:lineRule="auto"/>
        <w:jc w:val="both"/>
        <w:rPr>
          <w:rFonts w:ascii="Times New Roman" w:hAnsi="Times New Roman" w:cs="Times New Roman"/>
          <w:sz w:val="24"/>
          <w:lang w:val="en-US"/>
        </w:rPr>
      </w:pPr>
    </w:p>
    <w:p w14:paraId="2BEED7EC" w14:textId="1AF5645E" w:rsidR="00BF0873" w:rsidRPr="002369A3" w:rsidRDefault="00E20EA8" w:rsidP="008D686B">
      <w:pPr>
        <w:pStyle w:val="Heading1"/>
        <w:rPr>
          <w:rFonts w:ascii="Times New Roman" w:eastAsia="Times New Roman" w:hAnsi="Times New Roman" w:cs="Times New Roman"/>
          <w:color w:val="auto"/>
          <w:lang w:val="en-US"/>
        </w:rPr>
      </w:pPr>
      <w:bookmarkStart w:id="6" w:name="_Toc529393595"/>
      <w:r w:rsidRPr="002369A3">
        <w:rPr>
          <w:rFonts w:ascii="Times New Roman" w:eastAsia="Times New Roman" w:hAnsi="Times New Roman" w:cs="Times New Roman"/>
          <w:color w:val="auto"/>
          <w:lang w:val="en-US"/>
        </w:rPr>
        <w:t xml:space="preserve">LO2: </w:t>
      </w:r>
      <w:r w:rsidR="00BF0873" w:rsidRPr="002369A3">
        <w:rPr>
          <w:rFonts w:ascii="Times New Roman" w:eastAsia="Times New Roman" w:hAnsi="Times New Roman" w:cs="Times New Roman"/>
          <w:color w:val="auto"/>
          <w:lang w:val="en-US"/>
        </w:rPr>
        <w:t>IMOPACT OF OWN BELIEFS, ATTITUDES AND VALUES ON A MANAGEMENT THEORY RELEVANT TO THE JOB ROLE</w:t>
      </w:r>
      <w:bookmarkEnd w:id="6"/>
    </w:p>
    <w:p w14:paraId="04DE3A27" w14:textId="6718BFD2" w:rsidR="00BF0873" w:rsidRPr="002369A3" w:rsidRDefault="00BF0873" w:rsidP="00BF0873">
      <w:pPr>
        <w:spacing w:line="360" w:lineRule="auto"/>
        <w:jc w:val="both"/>
        <w:rPr>
          <w:rFonts w:ascii="Times New Roman" w:hAnsi="Times New Roman" w:cs="Times New Roman"/>
          <w:sz w:val="24"/>
          <w:lang w:val="en-US"/>
        </w:rPr>
      </w:pPr>
      <w:r w:rsidRPr="002369A3">
        <w:rPr>
          <w:rFonts w:ascii="Times New Roman" w:hAnsi="Times New Roman" w:cs="Times New Roman"/>
          <w:sz w:val="24"/>
          <w:lang w:val="en-US"/>
        </w:rPr>
        <w:t xml:space="preserve">As a human being we all have our own beliefs, attitudes and values. These beliefs, attitudes and values may match with someone else or may not. But according to </w:t>
      </w:r>
      <w:r w:rsidR="00440128" w:rsidRPr="002369A3">
        <w:rPr>
          <w:rFonts w:ascii="Times New Roman" w:hAnsi="Times New Roman" w:cs="Times New Roman"/>
          <w:sz w:val="24"/>
          <w:lang w:val="en-US"/>
        </w:rPr>
        <w:t>Gregory &amp; Shook (2009)</w:t>
      </w:r>
      <w:r w:rsidRPr="002369A3">
        <w:rPr>
          <w:rFonts w:ascii="Times New Roman" w:hAnsi="Times New Roman" w:cs="Times New Roman"/>
          <w:sz w:val="24"/>
          <w:lang w:val="en-US"/>
        </w:rPr>
        <w:t xml:space="preserve">, one thing is certain that we unconsciously like those person whose beliefs, attitudes and values match with our own. Whether it is personal or professional a harmony of beliefs, attitudes and values with someone else help us to develop a good relationship with that other person. As I mentioned before to be a good manager I need to think critically. Critical thinking is a combination of logical thinking, good thinking and creative thinking. But besides that to </w:t>
      </w:r>
      <w:r w:rsidRPr="002369A3">
        <w:rPr>
          <w:rFonts w:ascii="Times New Roman" w:hAnsi="Times New Roman" w:cs="Times New Roman"/>
          <w:sz w:val="24"/>
          <w:lang w:val="en-US"/>
        </w:rPr>
        <w:lastRenderedPageBreak/>
        <w:t xml:space="preserve">be a good manager I need to maintain and follow positive beliefs and values that could encourage my teammates and subordinates. Positive thinking helps me to develop a positive environment in the workplace. </w:t>
      </w:r>
    </w:p>
    <w:p w14:paraId="5C698D3C" w14:textId="77777777" w:rsidR="00BF0873" w:rsidRPr="002369A3" w:rsidRDefault="00BF0873" w:rsidP="00BF0873">
      <w:pPr>
        <w:spacing w:line="360" w:lineRule="auto"/>
        <w:jc w:val="both"/>
        <w:rPr>
          <w:rFonts w:ascii="Times New Roman" w:hAnsi="Times New Roman" w:cs="Times New Roman"/>
          <w:sz w:val="24"/>
          <w:lang w:val="en-US"/>
        </w:rPr>
      </w:pPr>
      <w:r w:rsidRPr="002369A3">
        <w:rPr>
          <w:rFonts w:ascii="Times New Roman" w:hAnsi="Times New Roman" w:cs="Times New Roman"/>
          <w:sz w:val="24"/>
          <w:lang w:val="en-US"/>
        </w:rPr>
        <w:t xml:space="preserve">To encourage the employees’ task management theory is very relevant. It not only teach the managers to encourage the employees but also teach how to be a good manager and get involved with the employees. Task management theory is also helps the managers to identify the key issues of a problem and when the problem occur how to maintain the productivity level in a stable position. In the task management theory the manager needs to follow several steps to complete a task. The steps include planning the task, test, track and report. </w:t>
      </w:r>
    </w:p>
    <w:p w14:paraId="585C10EF" w14:textId="77777777" w:rsidR="00BF0873" w:rsidRPr="002369A3" w:rsidRDefault="00BF0873" w:rsidP="00BF0873">
      <w:pPr>
        <w:spacing w:line="360" w:lineRule="auto"/>
        <w:jc w:val="both"/>
        <w:rPr>
          <w:rFonts w:ascii="Times New Roman" w:hAnsi="Times New Roman" w:cs="Times New Roman"/>
          <w:sz w:val="24"/>
          <w:lang w:val="en-US"/>
        </w:rPr>
      </w:pPr>
      <w:r w:rsidRPr="002369A3">
        <w:rPr>
          <w:rFonts w:ascii="Times New Roman" w:hAnsi="Times New Roman" w:cs="Times New Roman"/>
          <w:sz w:val="24"/>
          <w:lang w:val="en-US"/>
        </w:rPr>
        <w:t xml:space="preserve">I strongly believe that motivation health our employees to be more productive. For example the staffs in our organization is given a bonus when they perform well. If the higher managers think that a staff has some growth potentials, then they would arrange special training and development program. From my organization I learnt that increasing staffs performance is utmost important to increase organization’s performance. Employee engagement should get the highest priority in the operational level to motivate them and increase their productivity. </w:t>
      </w:r>
    </w:p>
    <w:p w14:paraId="5F028E5E" w14:textId="77777777" w:rsidR="00BF0873" w:rsidRPr="002369A3" w:rsidRDefault="00BF0873" w:rsidP="00BF0873">
      <w:pPr>
        <w:spacing w:line="360" w:lineRule="auto"/>
        <w:jc w:val="both"/>
        <w:rPr>
          <w:rFonts w:ascii="Times New Roman" w:hAnsi="Times New Roman" w:cs="Times New Roman"/>
          <w:sz w:val="24"/>
          <w:lang w:val="en-US"/>
        </w:rPr>
      </w:pPr>
      <w:r w:rsidRPr="002369A3">
        <w:rPr>
          <w:rFonts w:ascii="Times New Roman" w:hAnsi="Times New Roman" w:cs="Times New Roman"/>
          <w:sz w:val="24"/>
          <w:lang w:val="en-US"/>
        </w:rPr>
        <w:t xml:space="preserve">As my job is related with managing people I am positive that I can relate my job with Douglas McGregor’s X Y theory of Management. In most of the cases I use theory Y to manage my team but there are some critical situations where I had to use theory X. Theory Y is more motivational and supportive to the employees then theory X. With the use of theory Y I can connect easily with the employees. But in challenging situations I had to adopt theory X to achieve organizational goals and objectives. </w:t>
      </w:r>
    </w:p>
    <w:p w14:paraId="001C9B6C" w14:textId="77777777" w:rsidR="00BF0873" w:rsidRPr="002369A3" w:rsidRDefault="00BF0873" w:rsidP="00BF0873">
      <w:pPr>
        <w:spacing w:line="360" w:lineRule="auto"/>
        <w:jc w:val="both"/>
        <w:rPr>
          <w:rFonts w:ascii="Times New Roman" w:hAnsi="Times New Roman" w:cs="Times New Roman"/>
          <w:sz w:val="24"/>
          <w:lang w:val="en-US"/>
        </w:rPr>
      </w:pPr>
      <w:r w:rsidRPr="002369A3">
        <w:rPr>
          <w:rFonts w:ascii="Times New Roman" w:hAnsi="Times New Roman" w:cs="Times New Roman"/>
          <w:sz w:val="24"/>
          <w:lang w:val="en-US"/>
        </w:rPr>
        <w:t xml:space="preserve">I strongly believe that employees are responsible for his or her own performance in the organization. But when it is necessary they can ask for my guidance. I am always at their side when they need me. This behavior is related with theory Y. In theory Y as mentioned earlier, people should have self-control and self-direction to achieve any task, and in organizational perspective the employees should have their own direction to achieve task without asking for any external help. But there are many options where I found that this behavior is not always true. There are some employees who need guidance and help to achieve their assigned task. As a manager I need to guide them, tell them and assist them to achieve they are assigned tasks. This type of employees always need help from others especially from their coworkers or managers. These employees fail to direct themselves towards achieving the task. This type of employees do not faze when they fail to achieve their assigned task. Here I follow Douglas </w:t>
      </w:r>
      <w:r w:rsidRPr="002369A3">
        <w:rPr>
          <w:rFonts w:ascii="Times New Roman" w:hAnsi="Times New Roman" w:cs="Times New Roman"/>
          <w:sz w:val="24"/>
          <w:lang w:val="en-US"/>
        </w:rPr>
        <w:lastRenderedPageBreak/>
        <w:t xml:space="preserve">McGregor's theory X factors that includes people who must be forced threaten to be punished to work to achieve organizational goals. </w:t>
      </w:r>
    </w:p>
    <w:p w14:paraId="64832798" w14:textId="77777777" w:rsidR="00BF0873" w:rsidRPr="002369A3" w:rsidRDefault="00BF0873" w:rsidP="00BF0873">
      <w:pPr>
        <w:spacing w:line="360" w:lineRule="auto"/>
        <w:jc w:val="both"/>
        <w:rPr>
          <w:rFonts w:ascii="Times New Roman" w:hAnsi="Times New Roman" w:cs="Times New Roman"/>
          <w:sz w:val="24"/>
          <w:lang w:val="en-US"/>
        </w:rPr>
      </w:pPr>
    </w:p>
    <w:p w14:paraId="1692D641" w14:textId="2A7CBD02" w:rsidR="00BF0873" w:rsidRPr="002369A3" w:rsidRDefault="00144918" w:rsidP="008D686B">
      <w:pPr>
        <w:pStyle w:val="Heading1"/>
        <w:rPr>
          <w:rFonts w:ascii="Times New Roman" w:eastAsia="Times New Roman" w:hAnsi="Times New Roman" w:cs="Times New Roman"/>
          <w:color w:val="auto"/>
          <w:lang w:val="en-US"/>
        </w:rPr>
      </w:pPr>
      <w:bookmarkStart w:id="7" w:name="_Toc529393596"/>
      <w:r w:rsidRPr="002369A3">
        <w:rPr>
          <w:rFonts w:ascii="Times New Roman" w:eastAsia="Times New Roman" w:hAnsi="Times New Roman" w:cs="Times New Roman"/>
          <w:color w:val="auto"/>
          <w:lang w:val="en-US"/>
        </w:rPr>
        <w:t xml:space="preserve">LO3: </w:t>
      </w:r>
      <w:r w:rsidR="00BF0873" w:rsidRPr="002369A3">
        <w:rPr>
          <w:rFonts w:ascii="Times New Roman" w:eastAsia="Times New Roman" w:hAnsi="Times New Roman" w:cs="Times New Roman"/>
          <w:color w:val="auto"/>
          <w:lang w:val="en-US"/>
        </w:rPr>
        <w:t>CRITICAL ASSESSMENT TO EVALUATE MY OWN BELIEFS ATTITUDES AND VALUES MIGHT INTERPRET WITH MANAGEMENT THEORIES</w:t>
      </w:r>
      <w:bookmarkEnd w:id="7"/>
    </w:p>
    <w:p w14:paraId="1A3229EC" w14:textId="77777777" w:rsidR="00BF0873" w:rsidRPr="002369A3" w:rsidRDefault="00BF0873" w:rsidP="00BF0873">
      <w:pPr>
        <w:spacing w:line="360" w:lineRule="auto"/>
        <w:jc w:val="both"/>
        <w:rPr>
          <w:rFonts w:ascii="Times New Roman" w:hAnsi="Times New Roman" w:cs="Times New Roman"/>
          <w:sz w:val="24"/>
          <w:lang w:val="en-US"/>
        </w:rPr>
      </w:pPr>
      <w:r w:rsidRPr="002369A3">
        <w:rPr>
          <w:rFonts w:ascii="Times New Roman" w:hAnsi="Times New Roman" w:cs="Times New Roman"/>
          <w:sz w:val="24"/>
          <w:lang w:val="en-US"/>
        </w:rPr>
        <w:t xml:space="preserve">I have mentioned before that I try to follow to values strictly, they are straightforwardness and honesty. On that note I strongly believe that when an employee is assigned to do a job he should complete the job with his own competencies. As a manager it is my duty to support my subordinates whenever they need it. But I cannot do the whole job for them. It is unethical and the employee would be dependent on me for other tasks too. I show my enthusiasm to the employees to help them whenever they need me. But I also made it clear that I would help them only on the way that I think is ethical and unbiased to anyone else. I am glad to help those employees who performed well in the previous task and get a little behind on some specific task. But if an employee fails to perform well daily I would ask the top management to provide them training and development program so that they could get that competencies to finish their assigned tasks. In organizations and shipping course is one of the most important factor for the employees to show their performance level. And if they fail to achieve the desired performance level then it will only hamper the organization. The employees should understand that they need to achieve certain competency level to achieve their goals. Besides increasing the competencies will improve their performance level in both professional and personal life. Sometimes it is natural to take help from others, but when an employee seek for help and assistance in every task that means that employee is not competent enough for the job. That is why I would ask the top management to give him proper training or replace the employee with a competent one. </w:t>
      </w:r>
    </w:p>
    <w:p w14:paraId="117EFFF4" w14:textId="77777777" w:rsidR="00BF0873" w:rsidRPr="002369A3" w:rsidRDefault="00BF0873" w:rsidP="00BF0873">
      <w:pPr>
        <w:spacing w:line="360" w:lineRule="auto"/>
        <w:jc w:val="both"/>
        <w:rPr>
          <w:rFonts w:ascii="Times New Roman" w:hAnsi="Times New Roman" w:cs="Times New Roman"/>
          <w:sz w:val="24"/>
          <w:lang w:val="en-US"/>
        </w:rPr>
      </w:pPr>
      <w:r w:rsidRPr="002369A3">
        <w:rPr>
          <w:rFonts w:ascii="Times New Roman" w:hAnsi="Times New Roman" w:cs="Times New Roman"/>
          <w:sz w:val="24"/>
          <w:lang w:val="en-US"/>
        </w:rPr>
        <w:t xml:space="preserve">People beliefs, attitudes and values are affected by their culture also. As a manager I have to work with different types of people with different beliefs, attitudes and values. Due to these differences people can misunderstand even a small thing. As a manager I must consider that people do not think in the same way I am thinking. So there may be some differences in opinions and I have to keep it in mind that to make a decision or to assign task to the staff. To be a good manager I should deliver a positive attitude that there is solution for every problem. </w:t>
      </w:r>
    </w:p>
    <w:p w14:paraId="502DF67A" w14:textId="77777777" w:rsidR="00BF0873" w:rsidRPr="002369A3" w:rsidRDefault="00BF0873" w:rsidP="00BF0873">
      <w:pPr>
        <w:spacing w:line="360" w:lineRule="auto"/>
        <w:jc w:val="both"/>
        <w:rPr>
          <w:rFonts w:ascii="Times New Roman" w:hAnsi="Times New Roman" w:cs="Times New Roman"/>
          <w:sz w:val="24"/>
          <w:lang w:val="en-US"/>
        </w:rPr>
      </w:pPr>
      <w:r w:rsidRPr="002369A3">
        <w:rPr>
          <w:rFonts w:ascii="Times New Roman" w:hAnsi="Times New Roman" w:cs="Times New Roman"/>
          <w:sz w:val="24"/>
          <w:lang w:val="en-US"/>
        </w:rPr>
        <w:lastRenderedPageBreak/>
        <w:t xml:space="preserve">In the behavioral theory it is taught that managers should involve the employees in decision making process to encourage their values, motivate them and to get the best performance out of them. Managers should not only dictate and assign tasks to the employees. </w:t>
      </w:r>
    </w:p>
    <w:p w14:paraId="0E558110" w14:textId="77777777" w:rsidR="00BF0873" w:rsidRPr="002369A3" w:rsidRDefault="00BF0873" w:rsidP="00BF0873">
      <w:pPr>
        <w:spacing w:line="360" w:lineRule="auto"/>
        <w:jc w:val="both"/>
        <w:rPr>
          <w:rFonts w:ascii="Times New Roman" w:hAnsi="Times New Roman" w:cs="Times New Roman"/>
          <w:sz w:val="24"/>
          <w:lang w:val="en-US"/>
        </w:rPr>
      </w:pPr>
      <w:r w:rsidRPr="002369A3">
        <w:rPr>
          <w:rFonts w:ascii="Times New Roman" w:hAnsi="Times New Roman" w:cs="Times New Roman"/>
          <w:sz w:val="24"/>
          <w:lang w:val="en-US"/>
        </w:rPr>
        <w:t xml:space="preserve">Managerial attitude may vary from person to person. Some managers may dictate tasks to the employees without consulting them and take decisions without consulting the employees or thinking of the employees. These types of managers do not bother about the satisfaction of the employees in decision making process. These managers just look for the desired outcomes at less cost. But while working in this organization I have learnt that involving employees in the decision making process helps you to easily motivate them without using any special techniques. But as a manager I should also keep in mind that when I engage employees in decision making process I should be careful about team agreement. As every employee would have his or her own opinion as a manager I should take their opinions as a team rather than any individual. Besides it would be difficult to decide and agree with all of them. So from the behavioral management theory I have learnt that I should engage employees in decision making process and make that opinions count as a team. If I can positively implement this behavior in my workplace then eat it positively increase my effectiveness. Behavioral management theory also taught me different management styles and adopt the most suitable in different situations. </w:t>
      </w:r>
    </w:p>
    <w:p w14:paraId="0144F505" w14:textId="77777777" w:rsidR="00BF0873" w:rsidRPr="002369A3" w:rsidRDefault="00BF0873" w:rsidP="00BF0873">
      <w:pPr>
        <w:spacing w:line="360" w:lineRule="auto"/>
        <w:jc w:val="both"/>
        <w:rPr>
          <w:rFonts w:ascii="Times New Roman" w:hAnsi="Times New Roman" w:cs="Times New Roman"/>
          <w:sz w:val="24"/>
          <w:lang w:val="en-US"/>
        </w:rPr>
      </w:pPr>
    </w:p>
    <w:p w14:paraId="4D7868C1" w14:textId="77777777" w:rsidR="00BF0873" w:rsidRPr="002369A3" w:rsidRDefault="00BF0873" w:rsidP="00BF0873">
      <w:pPr>
        <w:spacing w:line="360" w:lineRule="auto"/>
        <w:jc w:val="both"/>
        <w:rPr>
          <w:rFonts w:ascii="Times New Roman" w:hAnsi="Times New Roman" w:cs="Times New Roman"/>
          <w:sz w:val="24"/>
          <w:lang w:val="en-US"/>
        </w:rPr>
      </w:pPr>
    </w:p>
    <w:p w14:paraId="1F5786D6" w14:textId="77777777" w:rsidR="00BF0873" w:rsidRPr="002369A3" w:rsidRDefault="00BF0873" w:rsidP="00BF0873">
      <w:pPr>
        <w:pStyle w:val="Heading1"/>
        <w:rPr>
          <w:rFonts w:ascii="Times New Roman" w:hAnsi="Times New Roman" w:cs="Times New Roman"/>
          <w:color w:val="auto"/>
          <w:lang w:val="en-US"/>
        </w:rPr>
      </w:pPr>
      <w:bookmarkStart w:id="8" w:name="_Toc529393597"/>
      <w:r w:rsidRPr="002369A3">
        <w:rPr>
          <w:rFonts w:ascii="Times New Roman" w:hAnsi="Times New Roman" w:cs="Times New Roman"/>
          <w:color w:val="auto"/>
          <w:lang w:val="en-US"/>
        </w:rPr>
        <w:t>CONCLUSION</w:t>
      </w:r>
      <w:bookmarkEnd w:id="8"/>
    </w:p>
    <w:p w14:paraId="7BDC930F" w14:textId="33A90613" w:rsidR="00BF0873" w:rsidRPr="002369A3" w:rsidRDefault="00BF0873" w:rsidP="00BF0873">
      <w:pPr>
        <w:spacing w:line="360" w:lineRule="auto"/>
        <w:jc w:val="both"/>
        <w:rPr>
          <w:rFonts w:ascii="Times New Roman" w:hAnsi="Times New Roman" w:cs="Times New Roman"/>
          <w:sz w:val="24"/>
          <w:lang w:val="en-US"/>
        </w:rPr>
      </w:pPr>
      <w:r w:rsidRPr="002369A3">
        <w:rPr>
          <w:rFonts w:ascii="Times New Roman" w:hAnsi="Times New Roman" w:cs="Times New Roman"/>
          <w:sz w:val="24"/>
          <w:lang w:val="en-US"/>
        </w:rPr>
        <w:t xml:space="preserve">Critical thinking in professional life as well as academic life works as a bridge to concept people with their desired in their expected fields. Through critical thinking managers as well as the employees are able to look for available and possible solutions of a problem and work on the best solution. </w:t>
      </w:r>
    </w:p>
    <w:p w14:paraId="21BE96F1" w14:textId="77777777" w:rsidR="00BF0873" w:rsidRPr="002369A3" w:rsidRDefault="00BF0873" w:rsidP="00BF0873">
      <w:pPr>
        <w:spacing w:line="360" w:lineRule="auto"/>
        <w:jc w:val="both"/>
        <w:rPr>
          <w:rFonts w:ascii="Times New Roman" w:hAnsi="Times New Roman" w:cs="Times New Roman"/>
          <w:sz w:val="24"/>
          <w:lang w:val="en-US"/>
        </w:rPr>
        <w:sectPr w:rsidR="00BF0873" w:rsidRPr="002369A3">
          <w:pgSz w:w="11906" w:h="16838"/>
          <w:pgMar w:top="1440" w:right="1440" w:bottom="1440" w:left="1440" w:header="708" w:footer="708" w:gutter="0"/>
          <w:cols w:space="708"/>
          <w:docGrid w:linePitch="360"/>
        </w:sectPr>
      </w:pPr>
    </w:p>
    <w:p w14:paraId="52E4528D" w14:textId="6CAE63C2" w:rsidR="00BF0873" w:rsidRPr="002369A3" w:rsidRDefault="00BF0873" w:rsidP="00BF0873">
      <w:pPr>
        <w:pStyle w:val="Heading1"/>
        <w:rPr>
          <w:rFonts w:ascii="Times New Roman" w:hAnsi="Times New Roman" w:cs="Times New Roman"/>
          <w:color w:val="auto"/>
          <w:lang w:val="en-US"/>
        </w:rPr>
      </w:pPr>
      <w:bookmarkStart w:id="9" w:name="_Toc529393598"/>
      <w:r w:rsidRPr="002369A3">
        <w:rPr>
          <w:rFonts w:ascii="Times New Roman" w:hAnsi="Times New Roman" w:cs="Times New Roman"/>
          <w:color w:val="auto"/>
          <w:lang w:val="en-US"/>
        </w:rPr>
        <w:lastRenderedPageBreak/>
        <w:t>REFERENCES</w:t>
      </w:r>
      <w:bookmarkEnd w:id="9"/>
    </w:p>
    <w:p w14:paraId="5BA0311D" w14:textId="77777777" w:rsidR="005D67C0" w:rsidRPr="002369A3" w:rsidRDefault="005D67C0" w:rsidP="00BF0873">
      <w:pPr>
        <w:spacing w:line="360" w:lineRule="auto"/>
        <w:jc w:val="both"/>
        <w:rPr>
          <w:rFonts w:ascii="Times New Roman" w:hAnsi="Times New Roman" w:cs="Times New Roman"/>
          <w:sz w:val="24"/>
          <w:lang w:val="en-US"/>
        </w:rPr>
      </w:pPr>
      <w:proofErr w:type="spellStart"/>
      <w:r w:rsidRPr="002369A3">
        <w:rPr>
          <w:rFonts w:ascii="Times New Roman" w:hAnsi="Times New Roman" w:cs="Times New Roman"/>
          <w:sz w:val="24"/>
          <w:lang w:val="en-US"/>
        </w:rPr>
        <w:t>Abrami</w:t>
      </w:r>
      <w:proofErr w:type="spellEnd"/>
      <w:r w:rsidRPr="002369A3">
        <w:rPr>
          <w:rFonts w:ascii="Times New Roman" w:hAnsi="Times New Roman" w:cs="Times New Roman"/>
          <w:sz w:val="24"/>
          <w:lang w:val="en-US"/>
        </w:rPr>
        <w:t xml:space="preserve">, P. C., Bernard, R.M., </w:t>
      </w:r>
      <w:proofErr w:type="spellStart"/>
      <w:r w:rsidRPr="002369A3">
        <w:rPr>
          <w:rFonts w:ascii="Times New Roman" w:hAnsi="Times New Roman" w:cs="Times New Roman"/>
          <w:sz w:val="24"/>
          <w:lang w:val="en-US"/>
        </w:rPr>
        <w:t>Borokhovski</w:t>
      </w:r>
      <w:proofErr w:type="spellEnd"/>
      <w:r w:rsidRPr="002369A3">
        <w:rPr>
          <w:rFonts w:ascii="Times New Roman" w:hAnsi="Times New Roman" w:cs="Times New Roman"/>
          <w:sz w:val="24"/>
          <w:lang w:val="en-US"/>
        </w:rPr>
        <w:t xml:space="preserve">, E., Wade, A., </w:t>
      </w:r>
      <w:proofErr w:type="spellStart"/>
      <w:r w:rsidRPr="002369A3">
        <w:rPr>
          <w:rFonts w:ascii="Times New Roman" w:hAnsi="Times New Roman" w:cs="Times New Roman"/>
          <w:sz w:val="24"/>
          <w:lang w:val="en-US"/>
        </w:rPr>
        <w:t>Surkes</w:t>
      </w:r>
      <w:proofErr w:type="spellEnd"/>
      <w:r w:rsidRPr="002369A3">
        <w:rPr>
          <w:rFonts w:ascii="Times New Roman" w:hAnsi="Times New Roman" w:cs="Times New Roman"/>
          <w:sz w:val="24"/>
          <w:lang w:val="en-US"/>
        </w:rPr>
        <w:t>, M.A., Tamim, R., &amp; Zhang, D. (2008). Instructional interventions affecting critical thinking skills and dispositions: A stage 1 meta-analysis, Review of Educational Research, 78, 1102-1134.</w:t>
      </w:r>
    </w:p>
    <w:p w14:paraId="2B890EBC" w14:textId="77777777" w:rsidR="005D67C0" w:rsidRPr="002369A3" w:rsidRDefault="005D67C0" w:rsidP="00BF0873">
      <w:pPr>
        <w:spacing w:line="360" w:lineRule="auto"/>
        <w:jc w:val="both"/>
        <w:rPr>
          <w:rFonts w:ascii="Times New Roman" w:hAnsi="Times New Roman" w:cs="Times New Roman"/>
          <w:sz w:val="24"/>
          <w:lang w:val="en-US"/>
        </w:rPr>
      </w:pPr>
      <w:proofErr w:type="spellStart"/>
      <w:r w:rsidRPr="002369A3">
        <w:rPr>
          <w:rFonts w:ascii="Times New Roman" w:hAnsi="Times New Roman" w:cs="Times New Roman"/>
          <w:sz w:val="24"/>
          <w:lang w:val="en-US"/>
        </w:rPr>
        <w:t>Ahuna</w:t>
      </w:r>
      <w:proofErr w:type="spellEnd"/>
      <w:r w:rsidRPr="002369A3">
        <w:rPr>
          <w:rFonts w:ascii="Times New Roman" w:hAnsi="Times New Roman" w:cs="Times New Roman"/>
          <w:sz w:val="24"/>
          <w:lang w:val="en-US"/>
        </w:rPr>
        <w:t xml:space="preserve">, K.K., </w:t>
      </w:r>
      <w:proofErr w:type="spellStart"/>
      <w:r w:rsidRPr="002369A3">
        <w:rPr>
          <w:rFonts w:ascii="Times New Roman" w:hAnsi="Times New Roman" w:cs="Times New Roman"/>
          <w:sz w:val="24"/>
          <w:lang w:val="en-US"/>
        </w:rPr>
        <w:t>Tinnesz</w:t>
      </w:r>
      <w:proofErr w:type="spellEnd"/>
      <w:r w:rsidRPr="002369A3">
        <w:rPr>
          <w:rFonts w:ascii="Times New Roman" w:hAnsi="Times New Roman" w:cs="Times New Roman"/>
          <w:sz w:val="24"/>
          <w:lang w:val="en-US"/>
        </w:rPr>
        <w:t xml:space="preserve">, C.G., &amp; </w:t>
      </w:r>
      <w:proofErr w:type="spellStart"/>
      <w:r w:rsidRPr="002369A3">
        <w:rPr>
          <w:rFonts w:ascii="Times New Roman" w:hAnsi="Times New Roman" w:cs="Times New Roman"/>
          <w:sz w:val="24"/>
          <w:lang w:val="en-US"/>
        </w:rPr>
        <w:t>Kiener</w:t>
      </w:r>
      <w:proofErr w:type="spellEnd"/>
      <w:r w:rsidRPr="002369A3">
        <w:rPr>
          <w:rFonts w:ascii="Times New Roman" w:hAnsi="Times New Roman" w:cs="Times New Roman"/>
          <w:sz w:val="24"/>
          <w:lang w:val="en-US"/>
        </w:rPr>
        <w:t>, M. (2014). A new era of critical thinking in professional programs. Transformative Dialogues: Teaching &amp; Learning Journal, 7(3), 1-9.</w:t>
      </w:r>
    </w:p>
    <w:p w14:paraId="44071D09" w14:textId="77777777" w:rsidR="005D67C0" w:rsidRPr="002369A3" w:rsidRDefault="005D67C0" w:rsidP="00BF0873">
      <w:pPr>
        <w:spacing w:line="360" w:lineRule="auto"/>
        <w:jc w:val="both"/>
        <w:rPr>
          <w:rFonts w:ascii="Times New Roman" w:hAnsi="Times New Roman" w:cs="Times New Roman"/>
          <w:sz w:val="24"/>
          <w:lang w:val="en-US"/>
        </w:rPr>
      </w:pPr>
      <w:proofErr w:type="spellStart"/>
      <w:r w:rsidRPr="002369A3">
        <w:rPr>
          <w:rFonts w:ascii="Times New Roman" w:hAnsi="Times New Roman" w:cs="Times New Roman"/>
          <w:sz w:val="24"/>
          <w:lang w:val="en-US"/>
        </w:rPr>
        <w:t>Burhans</w:t>
      </w:r>
      <w:proofErr w:type="spellEnd"/>
      <w:r w:rsidRPr="002369A3">
        <w:rPr>
          <w:rFonts w:ascii="Times New Roman" w:hAnsi="Times New Roman" w:cs="Times New Roman"/>
          <w:sz w:val="24"/>
          <w:lang w:val="en-US"/>
        </w:rPr>
        <w:t xml:space="preserve"> Jr., David (1971). The attitude-behavior discrepancy problem: revisited, Quarterly Journal of Speech, Vol. 57, No. 4, 418. </w:t>
      </w:r>
    </w:p>
    <w:p w14:paraId="5FF1BAD5" w14:textId="77777777" w:rsidR="005D67C0" w:rsidRPr="002369A3" w:rsidRDefault="005D67C0" w:rsidP="005D67C0">
      <w:pPr>
        <w:spacing w:line="360" w:lineRule="auto"/>
        <w:jc w:val="both"/>
        <w:rPr>
          <w:rFonts w:ascii="Times New Roman" w:hAnsi="Times New Roman" w:cs="Times New Roman"/>
          <w:sz w:val="24"/>
          <w:lang w:val="en"/>
        </w:rPr>
      </w:pPr>
      <w:r w:rsidRPr="002369A3">
        <w:rPr>
          <w:rFonts w:ascii="Times New Roman" w:hAnsi="Times New Roman" w:cs="Times New Roman"/>
          <w:sz w:val="24"/>
          <w:lang w:val="en"/>
        </w:rPr>
        <w:t xml:space="preserve">Charles M. Carson, (2005) "A historical view of Douglas McGregor's Theory Y", Management Decision, Emerald Group Publishing Limited, Vol. 43 </w:t>
      </w:r>
      <w:proofErr w:type="spellStart"/>
      <w:r w:rsidRPr="002369A3">
        <w:rPr>
          <w:rFonts w:ascii="Times New Roman" w:hAnsi="Times New Roman" w:cs="Times New Roman"/>
          <w:sz w:val="24"/>
          <w:lang w:val="en"/>
        </w:rPr>
        <w:t>Iss</w:t>
      </w:r>
      <w:proofErr w:type="spellEnd"/>
      <w:r w:rsidRPr="002369A3">
        <w:rPr>
          <w:rFonts w:ascii="Times New Roman" w:hAnsi="Times New Roman" w:cs="Times New Roman"/>
          <w:sz w:val="24"/>
          <w:lang w:val="en"/>
        </w:rPr>
        <w:t>: 3, pp.450 - 460</w:t>
      </w:r>
    </w:p>
    <w:p w14:paraId="5799720B" w14:textId="77777777" w:rsidR="005D67C0" w:rsidRPr="002369A3" w:rsidRDefault="005D67C0" w:rsidP="005D67C0">
      <w:pPr>
        <w:spacing w:line="360" w:lineRule="auto"/>
        <w:jc w:val="both"/>
        <w:rPr>
          <w:rFonts w:ascii="Times New Roman" w:hAnsi="Times New Roman" w:cs="Times New Roman"/>
          <w:sz w:val="24"/>
          <w:lang w:val="en"/>
        </w:rPr>
      </w:pPr>
      <w:r w:rsidRPr="002369A3">
        <w:rPr>
          <w:rFonts w:ascii="Times New Roman" w:hAnsi="Times New Roman" w:cs="Times New Roman"/>
          <w:sz w:val="24"/>
          <w:lang w:val="en"/>
        </w:rPr>
        <w:t>Drapeau, P. (2009). Differentiating with graphic organizers: Tools to foster critical and creative thinking. Thousand Oaks, CA: Corwin.</w:t>
      </w:r>
    </w:p>
    <w:p w14:paraId="34B8E2B8" w14:textId="77777777" w:rsidR="005D67C0" w:rsidRPr="002369A3" w:rsidRDefault="005D67C0" w:rsidP="00BF0873">
      <w:pPr>
        <w:spacing w:line="360" w:lineRule="auto"/>
        <w:jc w:val="both"/>
        <w:rPr>
          <w:rFonts w:ascii="Times New Roman" w:hAnsi="Times New Roman" w:cs="Times New Roman"/>
          <w:sz w:val="24"/>
          <w:lang w:val="en-US"/>
        </w:rPr>
      </w:pPr>
      <w:r w:rsidRPr="002369A3">
        <w:rPr>
          <w:rFonts w:ascii="Times New Roman" w:hAnsi="Times New Roman" w:cs="Times New Roman"/>
          <w:sz w:val="24"/>
          <w:lang w:val="en-US"/>
        </w:rPr>
        <w:t xml:space="preserve">Duron, R., </w:t>
      </w:r>
      <w:proofErr w:type="spellStart"/>
      <w:r w:rsidRPr="002369A3">
        <w:rPr>
          <w:rFonts w:ascii="Times New Roman" w:hAnsi="Times New Roman" w:cs="Times New Roman"/>
          <w:sz w:val="24"/>
          <w:lang w:val="en-US"/>
        </w:rPr>
        <w:t>Limback</w:t>
      </w:r>
      <w:proofErr w:type="spellEnd"/>
      <w:r w:rsidRPr="002369A3">
        <w:rPr>
          <w:rFonts w:ascii="Times New Roman" w:hAnsi="Times New Roman" w:cs="Times New Roman"/>
          <w:sz w:val="24"/>
          <w:lang w:val="en-US"/>
        </w:rPr>
        <w:t>. B., &amp; Waugh, W. (2006). Critical thinking framework for any discipline. International Journal of Teaching and Learning in Higher Education, 17(2), 160-166.</w:t>
      </w:r>
    </w:p>
    <w:p w14:paraId="33DE74B3" w14:textId="77777777" w:rsidR="005D67C0" w:rsidRPr="002369A3" w:rsidRDefault="005D67C0" w:rsidP="00BF0873">
      <w:pPr>
        <w:spacing w:line="360" w:lineRule="auto"/>
        <w:jc w:val="both"/>
        <w:rPr>
          <w:rFonts w:ascii="Times New Roman" w:hAnsi="Times New Roman" w:cs="Times New Roman"/>
          <w:sz w:val="24"/>
          <w:lang w:val="en-US"/>
        </w:rPr>
      </w:pPr>
      <w:proofErr w:type="spellStart"/>
      <w:r w:rsidRPr="002369A3">
        <w:rPr>
          <w:rFonts w:ascii="Times New Roman" w:hAnsi="Times New Roman" w:cs="Times New Roman"/>
          <w:sz w:val="24"/>
          <w:lang w:val="en-US"/>
        </w:rPr>
        <w:t>Eckardt</w:t>
      </w:r>
      <w:proofErr w:type="spellEnd"/>
      <w:r w:rsidRPr="002369A3">
        <w:rPr>
          <w:rFonts w:ascii="Times New Roman" w:hAnsi="Times New Roman" w:cs="Times New Roman"/>
          <w:sz w:val="24"/>
          <w:lang w:val="en-US"/>
        </w:rPr>
        <w:t xml:space="preserve">, R. (1970). Beliefs, attitudes and values: a theory of organization and change by Milton Rokeach – review. Journal for the Scientific Study of Religion, Vol. 9, No. 3, 268-269. </w:t>
      </w:r>
    </w:p>
    <w:p w14:paraId="782FD848" w14:textId="77777777" w:rsidR="005D67C0" w:rsidRPr="002369A3" w:rsidRDefault="005D67C0" w:rsidP="005D67C0">
      <w:pPr>
        <w:spacing w:line="360" w:lineRule="auto"/>
        <w:jc w:val="both"/>
        <w:rPr>
          <w:rFonts w:ascii="Times New Roman" w:hAnsi="Times New Roman" w:cs="Times New Roman"/>
          <w:sz w:val="24"/>
          <w:lang w:val="en"/>
        </w:rPr>
      </w:pPr>
      <w:r w:rsidRPr="002369A3">
        <w:rPr>
          <w:rFonts w:ascii="Times New Roman" w:hAnsi="Times New Roman" w:cs="Times New Roman"/>
          <w:sz w:val="24"/>
          <w:lang w:val="en"/>
        </w:rPr>
        <w:t>Epstein, R. and Rooney, M. (2017). Critical thinking. Socorro, NM: Advanced Reasoning Forum.</w:t>
      </w:r>
    </w:p>
    <w:p w14:paraId="5E893984" w14:textId="77777777" w:rsidR="005D67C0" w:rsidRPr="002369A3" w:rsidRDefault="005D67C0" w:rsidP="00BF0873">
      <w:pPr>
        <w:spacing w:line="360" w:lineRule="auto"/>
        <w:jc w:val="both"/>
        <w:rPr>
          <w:rFonts w:ascii="Times New Roman" w:hAnsi="Times New Roman" w:cs="Times New Roman"/>
          <w:sz w:val="24"/>
          <w:lang w:val="en-US"/>
        </w:rPr>
      </w:pPr>
      <w:proofErr w:type="spellStart"/>
      <w:r w:rsidRPr="002369A3">
        <w:rPr>
          <w:rFonts w:ascii="Times New Roman" w:hAnsi="Times New Roman" w:cs="Times New Roman"/>
          <w:sz w:val="24"/>
          <w:lang w:val="en-US"/>
        </w:rPr>
        <w:t>Fichter</w:t>
      </w:r>
      <w:proofErr w:type="spellEnd"/>
      <w:r w:rsidRPr="002369A3">
        <w:rPr>
          <w:rFonts w:ascii="Times New Roman" w:hAnsi="Times New Roman" w:cs="Times New Roman"/>
          <w:sz w:val="24"/>
          <w:lang w:val="en-US"/>
        </w:rPr>
        <w:t xml:space="preserve">, J. (1972). Beliefs, attitudes and values: a theory of organization and change – review. Review of Religious Research, Vol. 13, No. 2, 144. </w:t>
      </w:r>
    </w:p>
    <w:p w14:paraId="5170646E" w14:textId="77777777" w:rsidR="005D67C0" w:rsidRPr="002369A3" w:rsidRDefault="005D67C0" w:rsidP="00BF0873">
      <w:pPr>
        <w:spacing w:line="360" w:lineRule="auto"/>
        <w:jc w:val="both"/>
        <w:rPr>
          <w:rFonts w:ascii="Times New Roman" w:hAnsi="Times New Roman" w:cs="Times New Roman"/>
          <w:sz w:val="24"/>
          <w:lang w:val="en-US"/>
        </w:rPr>
      </w:pPr>
      <w:r w:rsidRPr="002369A3">
        <w:rPr>
          <w:rFonts w:ascii="Times New Roman" w:hAnsi="Times New Roman" w:cs="Times New Roman"/>
          <w:sz w:val="24"/>
          <w:lang w:val="en-US"/>
        </w:rPr>
        <w:t>Fitzgerald, J. and Baird, V. A. (2011). Taking a step back: Teaching critical thinking by distinguishing appropriate type of evidence. PS, Political Science and Politics, (July), 619-624.</w:t>
      </w:r>
    </w:p>
    <w:p w14:paraId="5FC9A3E1" w14:textId="77777777" w:rsidR="005D67C0" w:rsidRPr="002369A3" w:rsidRDefault="005D67C0" w:rsidP="00BF0873">
      <w:pPr>
        <w:spacing w:line="360" w:lineRule="auto"/>
        <w:jc w:val="both"/>
        <w:rPr>
          <w:rFonts w:ascii="Times New Roman" w:hAnsi="Times New Roman" w:cs="Times New Roman"/>
          <w:sz w:val="24"/>
          <w:lang w:val="en-US"/>
        </w:rPr>
      </w:pPr>
      <w:r w:rsidRPr="002369A3">
        <w:rPr>
          <w:rFonts w:ascii="Times New Roman" w:hAnsi="Times New Roman" w:cs="Times New Roman"/>
          <w:sz w:val="24"/>
          <w:lang w:val="en-US"/>
        </w:rPr>
        <w:t>Gorsuch, R. (1969). Beliefs, attitudes and values, by Milton Rokeach – review. American Sociological Review, Vol. 34, No. 2, 267-268.</w:t>
      </w:r>
    </w:p>
    <w:p w14:paraId="55A0D95C" w14:textId="77777777" w:rsidR="005D67C0" w:rsidRPr="002369A3" w:rsidRDefault="005D67C0" w:rsidP="005D67C0">
      <w:pPr>
        <w:spacing w:line="360" w:lineRule="auto"/>
        <w:jc w:val="both"/>
        <w:rPr>
          <w:rFonts w:ascii="Times New Roman" w:hAnsi="Times New Roman" w:cs="Times New Roman"/>
          <w:sz w:val="24"/>
          <w:lang w:val="en"/>
        </w:rPr>
      </w:pPr>
      <w:r w:rsidRPr="002369A3">
        <w:rPr>
          <w:rFonts w:ascii="Times New Roman" w:hAnsi="Times New Roman" w:cs="Times New Roman"/>
          <w:sz w:val="24"/>
          <w:lang w:val="en"/>
        </w:rPr>
        <w:t xml:space="preserve">Gregory, B.T. Harris, S.G. </w:t>
      </w:r>
      <w:proofErr w:type="spellStart"/>
      <w:r w:rsidRPr="002369A3">
        <w:rPr>
          <w:rFonts w:ascii="Times New Roman" w:hAnsi="Times New Roman" w:cs="Times New Roman"/>
          <w:sz w:val="24"/>
          <w:lang w:val="en"/>
        </w:rPr>
        <w:t>Armenakis</w:t>
      </w:r>
      <w:proofErr w:type="spellEnd"/>
      <w:r w:rsidRPr="002369A3">
        <w:rPr>
          <w:rFonts w:ascii="Times New Roman" w:hAnsi="Times New Roman" w:cs="Times New Roman"/>
          <w:sz w:val="24"/>
          <w:lang w:val="en"/>
        </w:rPr>
        <w:t>, A.A. Shook, C.L. (2009). Organizational culture and effectiveness: A study of values, attitudes, and organizational outcomes, Journal of Business Research.</w:t>
      </w:r>
    </w:p>
    <w:p w14:paraId="16BF8A79" w14:textId="77777777" w:rsidR="005D67C0" w:rsidRPr="002369A3" w:rsidRDefault="005D67C0" w:rsidP="005D67C0">
      <w:pPr>
        <w:spacing w:line="360" w:lineRule="auto"/>
        <w:jc w:val="both"/>
        <w:rPr>
          <w:rFonts w:ascii="Times New Roman" w:hAnsi="Times New Roman" w:cs="Times New Roman"/>
          <w:sz w:val="24"/>
          <w:lang w:val="en"/>
        </w:rPr>
      </w:pPr>
      <w:r w:rsidRPr="002369A3">
        <w:rPr>
          <w:rFonts w:ascii="Times New Roman" w:hAnsi="Times New Roman" w:cs="Times New Roman"/>
          <w:sz w:val="24"/>
          <w:lang w:val="en"/>
        </w:rPr>
        <w:t>Heil, G., Bennis, W., &amp; Stephens, D. C. (2000). Douglas McGregor, revisited: managing the human side of the enterprise. Wiley.</w:t>
      </w:r>
      <w:r w:rsidRPr="002369A3">
        <w:rPr>
          <w:rFonts w:ascii="Times New Roman" w:hAnsi="Times New Roman" w:cs="Times New Roman"/>
          <w:sz w:val="24"/>
          <w:lang w:val="en"/>
        </w:rPr>
        <w:tab/>
      </w:r>
    </w:p>
    <w:p w14:paraId="4D2FF496" w14:textId="77777777" w:rsidR="005D67C0" w:rsidRPr="002369A3" w:rsidRDefault="005D67C0" w:rsidP="00BF0873">
      <w:pPr>
        <w:spacing w:line="360" w:lineRule="auto"/>
        <w:jc w:val="both"/>
        <w:rPr>
          <w:rFonts w:ascii="Times New Roman" w:hAnsi="Times New Roman" w:cs="Times New Roman"/>
          <w:sz w:val="24"/>
          <w:lang w:val="en-US"/>
        </w:rPr>
      </w:pPr>
      <w:proofErr w:type="spellStart"/>
      <w:r w:rsidRPr="002369A3">
        <w:rPr>
          <w:rFonts w:ascii="Times New Roman" w:hAnsi="Times New Roman" w:cs="Times New Roman"/>
          <w:sz w:val="24"/>
          <w:lang w:val="en-US"/>
        </w:rPr>
        <w:lastRenderedPageBreak/>
        <w:t>Levie</w:t>
      </w:r>
      <w:proofErr w:type="spellEnd"/>
      <w:r w:rsidRPr="002369A3">
        <w:rPr>
          <w:rFonts w:ascii="Times New Roman" w:hAnsi="Times New Roman" w:cs="Times New Roman"/>
          <w:sz w:val="24"/>
          <w:lang w:val="en-US"/>
        </w:rPr>
        <w:t>, H. (1970). Beliefs, attitudes and values: a theory of organization and change – review. AV Communication Review, Vol. 18, No. 2, 202-205.</w:t>
      </w:r>
    </w:p>
    <w:p w14:paraId="43C6F3E9" w14:textId="77777777" w:rsidR="005D67C0" w:rsidRPr="002369A3" w:rsidRDefault="005D67C0" w:rsidP="005D67C0">
      <w:pPr>
        <w:spacing w:line="360" w:lineRule="auto"/>
        <w:jc w:val="both"/>
        <w:rPr>
          <w:rFonts w:ascii="Times New Roman" w:hAnsi="Times New Roman" w:cs="Times New Roman"/>
          <w:sz w:val="24"/>
          <w:lang w:val="en"/>
        </w:rPr>
      </w:pPr>
      <w:r w:rsidRPr="002369A3">
        <w:rPr>
          <w:rFonts w:ascii="Times New Roman" w:hAnsi="Times New Roman" w:cs="Times New Roman"/>
          <w:sz w:val="24"/>
          <w:lang w:val="en"/>
        </w:rPr>
        <w:t>Maslow, A. H. (1970). Motivation and personality. New York, Harper &amp; Row.</w:t>
      </w:r>
    </w:p>
    <w:p w14:paraId="42880E2E" w14:textId="77777777" w:rsidR="005D67C0" w:rsidRPr="002369A3" w:rsidRDefault="005D67C0" w:rsidP="005D67C0">
      <w:pPr>
        <w:spacing w:line="360" w:lineRule="auto"/>
        <w:jc w:val="both"/>
        <w:rPr>
          <w:rFonts w:ascii="Times New Roman" w:hAnsi="Times New Roman" w:cs="Times New Roman"/>
          <w:sz w:val="24"/>
          <w:lang w:val="en"/>
        </w:rPr>
      </w:pPr>
      <w:r w:rsidRPr="002369A3">
        <w:rPr>
          <w:rFonts w:ascii="Times New Roman" w:hAnsi="Times New Roman" w:cs="Times New Roman"/>
          <w:sz w:val="24"/>
          <w:lang w:val="en"/>
        </w:rPr>
        <w:t>McGregor, D. (1960). Theory X and theory Y. Organization theory, 358-374.</w:t>
      </w:r>
    </w:p>
    <w:p w14:paraId="7894E10F" w14:textId="77777777" w:rsidR="005D67C0" w:rsidRPr="002369A3" w:rsidRDefault="005D67C0" w:rsidP="00BF0873">
      <w:pPr>
        <w:spacing w:line="360" w:lineRule="auto"/>
        <w:jc w:val="both"/>
        <w:rPr>
          <w:rFonts w:ascii="Times New Roman" w:hAnsi="Times New Roman" w:cs="Times New Roman"/>
          <w:sz w:val="24"/>
          <w:lang w:val="en-US"/>
        </w:rPr>
      </w:pPr>
      <w:r w:rsidRPr="002369A3">
        <w:rPr>
          <w:rFonts w:ascii="Times New Roman" w:hAnsi="Times New Roman" w:cs="Times New Roman"/>
          <w:sz w:val="24"/>
          <w:lang w:val="en-US"/>
        </w:rPr>
        <w:t>Rokeach, Milton. (1968). Beliefs, Attitudes and Values: A Theory of Organization and Change. Review of Religious Research.</w:t>
      </w:r>
    </w:p>
    <w:p w14:paraId="028B014D" w14:textId="77777777" w:rsidR="005D67C0" w:rsidRPr="002369A3" w:rsidRDefault="005D67C0" w:rsidP="005D67C0">
      <w:pPr>
        <w:spacing w:line="360" w:lineRule="auto"/>
        <w:jc w:val="both"/>
        <w:rPr>
          <w:rFonts w:ascii="Times New Roman" w:hAnsi="Times New Roman" w:cs="Times New Roman"/>
          <w:sz w:val="24"/>
          <w:lang w:val="en"/>
        </w:rPr>
      </w:pPr>
      <w:r w:rsidRPr="002369A3">
        <w:rPr>
          <w:rFonts w:ascii="Times New Roman" w:hAnsi="Times New Roman" w:cs="Times New Roman"/>
          <w:sz w:val="24"/>
          <w:lang w:val="en"/>
        </w:rPr>
        <w:t>Rollins, B. (2010). Critical thinking. San Diego, Calif.: Classroom Complete Press.</w:t>
      </w:r>
    </w:p>
    <w:p w14:paraId="29BD9C66" w14:textId="77777777" w:rsidR="005D67C0" w:rsidRPr="002369A3" w:rsidRDefault="005D67C0" w:rsidP="00BF0873">
      <w:pPr>
        <w:spacing w:line="360" w:lineRule="auto"/>
        <w:jc w:val="both"/>
        <w:rPr>
          <w:rFonts w:ascii="Times New Roman" w:hAnsi="Times New Roman" w:cs="Times New Roman"/>
          <w:sz w:val="24"/>
          <w:lang w:val="en-US"/>
        </w:rPr>
      </w:pPr>
      <w:r w:rsidRPr="002369A3">
        <w:rPr>
          <w:rFonts w:ascii="Times New Roman" w:hAnsi="Times New Roman" w:cs="Times New Roman"/>
          <w:sz w:val="24"/>
          <w:lang w:val="en-US"/>
        </w:rPr>
        <w:t>Sereno, K. (2012). Chapter 1 – Introduction to Communication Theory, Communication and Social Science – Lecture Notes, fall 2012, 11-13.</w:t>
      </w:r>
    </w:p>
    <w:p w14:paraId="6A25BC16" w14:textId="77777777" w:rsidR="005D67C0" w:rsidRPr="002369A3" w:rsidRDefault="005D67C0" w:rsidP="00BF0873">
      <w:pPr>
        <w:spacing w:line="360" w:lineRule="auto"/>
        <w:jc w:val="both"/>
        <w:rPr>
          <w:rFonts w:ascii="Times New Roman" w:hAnsi="Times New Roman" w:cs="Times New Roman"/>
          <w:sz w:val="24"/>
          <w:lang w:val="en-US"/>
        </w:rPr>
      </w:pPr>
      <w:r w:rsidRPr="002369A3">
        <w:rPr>
          <w:rFonts w:ascii="Times New Roman" w:hAnsi="Times New Roman" w:cs="Times New Roman"/>
          <w:sz w:val="24"/>
          <w:lang w:val="en-US"/>
        </w:rPr>
        <w:t xml:space="preserve">Stapleton, P. (2011). A survey of attitudes towards critical thinking among Hong Kong secondary school teachers: Implications for policy change. Education Resources Information Center. </w:t>
      </w:r>
    </w:p>
    <w:p w14:paraId="44AD9054" w14:textId="77777777" w:rsidR="005D67C0" w:rsidRPr="002369A3" w:rsidRDefault="005D67C0" w:rsidP="00BF0873">
      <w:pPr>
        <w:spacing w:line="360" w:lineRule="auto"/>
        <w:jc w:val="both"/>
        <w:rPr>
          <w:rFonts w:ascii="Times New Roman" w:hAnsi="Times New Roman" w:cs="Times New Roman"/>
          <w:sz w:val="24"/>
          <w:lang w:val="en-US"/>
        </w:rPr>
      </w:pPr>
      <w:r w:rsidRPr="002369A3">
        <w:rPr>
          <w:rFonts w:ascii="Times New Roman" w:hAnsi="Times New Roman" w:cs="Times New Roman"/>
          <w:sz w:val="24"/>
          <w:lang w:val="en-US"/>
        </w:rPr>
        <w:t>Stedman, N. R., &amp; Adams, B. L. (2012). Identifying faculty's knowledge of critical thinking concepts and perceptions of critical thinking instruction in higher education. NACTA Journal, 56(2), 9-14.</w:t>
      </w:r>
    </w:p>
    <w:p w14:paraId="10C2E692" w14:textId="77777777" w:rsidR="005D67C0" w:rsidRPr="002369A3" w:rsidRDefault="005D67C0" w:rsidP="00BF0873">
      <w:pPr>
        <w:spacing w:line="360" w:lineRule="auto"/>
        <w:jc w:val="both"/>
        <w:rPr>
          <w:rFonts w:ascii="Times New Roman" w:hAnsi="Times New Roman" w:cs="Times New Roman"/>
          <w:sz w:val="24"/>
          <w:lang w:val="en-US"/>
        </w:rPr>
      </w:pPr>
    </w:p>
    <w:p w14:paraId="765AE8E8" w14:textId="63DFF4C8" w:rsidR="00BF0873" w:rsidRPr="002369A3" w:rsidRDefault="00BF0873" w:rsidP="00BF0873">
      <w:pPr>
        <w:spacing w:line="360" w:lineRule="auto"/>
        <w:jc w:val="both"/>
        <w:rPr>
          <w:rFonts w:ascii="Times New Roman" w:hAnsi="Times New Roman" w:cs="Times New Roman"/>
          <w:sz w:val="24"/>
          <w:lang w:val="en-US"/>
        </w:rPr>
      </w:pPr>
    </w:p>
    <w:p w14:paraId="5802A60D" w14:textId="77777777" w:rsidR="00BF0873" w:rsidRPr="002369A3" w:rsidRDefault="00BF0873" w:rsidP="00BF0873">
      <w:pPr>
        <w:spacing w:line="360" w:lineRule="auto"/>
        <w:jc w:val="both"/>
        <w:rPr>
          <w:rFonts w:ascii="Times New Roman" w:hAnsi="Times New Roman" w:cs="Times New Roman"/>
          <w:sz w:val="24"/>
          <w:lang w:val="en-US"/>
        </w:rPr>
      </w:pPr>
    </w:p>
    <w:p w14:paraId="603D77A5" w14:textId="5999189F" w:rsidR="00CD6B02" w:rsidRPr="002369A3" w:rsidRDefault="00CD6B02" w:rsidP="00CD6B02">
      <w:pPr>
        <w:rPr>
          <w:rFonts w:ascii="Times New Roman" w:hAnsi="Times New Roman" w:cs="Times New Roman"/>
          <w:b/>
        </w:rPr>
      </w:pPr>
    </w:p>
    <w:p w14:paraId="122A98F7" w14:textId="77777777" w:rsidR="00CD6B02" w:rsidRPr="002369A3" w:rsidRDefault="00CD6B02" w:rsidP="00CD6B02">
      <w:pPr>
        <w:rPr>
          <w:rFonts w:ascii="Times New Roman" w:hAnsi="Times New Roman" w:cs="Times New Roman"/>
          <w:b/>
        </w:rPr>
      </w:pPr>
    </w:p>
    <w:sectPr w:rsidR="00CD6B02" w:rsidRPr="002369A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2571D9" w14:textId="77777777" w:rsidR="009F1EB8" w:rsidRDefault="009F1EB8" w:rsidP="004F2962">
      <w:pPr>
        <w:spacing w:after="0" w:line="240" w:lineRule="auto"/>
      </w:pPr>
      <w:r>
        <w:separator/>
      </w:r>
    </w:p>
  </w:endnote>
  <w:endnote w:type="continuationSeparator" w:id="0">
    <w:p w14:paraId="2DD60943" w14:textId="77777777" w:rsidR="009F1EB8" w:rsidRDefault="009F1EB8" w:rsidP="004F29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3521229"/>
      <w:docPartObj>
        <w:docPartGallery w:val="Page Numbers (Bottom of Page)"/>
        <w:docPartUnique/>
      </w:docPartObj>
    </w:sdtPr>
    <w:sdtEndPr>
      <w:rPr>
        <w:noProof/>
      </w:rPr>
    </w:sdtEndPr>
    <w:sdtContent>
      <w:p w14:paraId="3019337F" w14:textId="6D146BFB" w:rsidR="004F2962" w:rsidRDefault="004F2962">
        <w:pPr>
          <w:pStyle w:val="Footer"/>
        </w:pPr>
        <w:r>
          <w:fldChar w:fldCharType="begin"/>
        </w:r>
        <w:r>
          <w:instrText xml:space="preserve"> PAGE   \* MERGEFORMAT </w:instrText>
        </w:r>
        <w:r>
          <w:fldChar w:fldCharType="separate"/>
        </w:r>
        <w:r w:rsidR="008D686B">
          <w:rPr>
            <w:noProof/>
          </w:rPr>
          <w:t>16</w:t>
        </w:r>
        <w:r>
          <w:rPr>
            <w:noProof/>
          </w:rPr>
          <w:fldChar w:fldCharType="end"/>
        </w:r>
      </w:p>
    </w:sdtContent>
  </w:sdt>
  <w:p w14:paraId="51D96049" w14:textId="77777777" w:rsidR="004F2962" w:rsidRDefault="004F29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676CAB" w14:textId="77777777" w:rsidR="009F1EB8" w:rsidRDefault="009F1EB8" w:rsidP="004F2962">
      <w:pPr>
        <w:spacing w:after="0" w:line="240" w:lineRule="auto"/>
      </w:pPr>
      <w:r>
        <w:separator/>
      </w:r>
    </w:p>
  </w:footnote>
  <w:footnote w:type="continuationSeparator" w:id="0">
    <w:p w14:paraId="08A9F4B3" w14:textId="77777777" w:rsidR="009F1EB8" w:rsidRDefault="009F1EB8" w:rsidP="004F29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435152"/>
    <w:multiLevelType w:val="hybridMultilevel"/>
    <w:tmpl w:val="1A4AD6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4402A53"/>
    <w:multiLevelType w:val="hybridMultilevel"/>
    <w:tmpl w:val="FB3025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EB73198"/>
    <w:multiLevelType w:val="multilevel"/>
    <w:tmpl w:val="E466A08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532B60D4"/>
    <w:multiLevelType w:val="multilevel"/>
    <w:tmpl w:val="D2F0CD26"/>
    <w:lvl w:ilvl="0">
      <w:start w:val="1"/>
      <w:numFmt w:val="decimal"/>
      <w:lvlText w:val="%1.0"/>
      <w:lvlJc w:val="left"/>
      <w:pPr>
        <w:ind w:left="410" w:hanging="360"/>
      </w:pPr>
      <w:rPr>
        <w:rFonts w:hint="default"/>
      </w:rPr>
    </w:lvl>
    <w:lvl w:ilvl="1">
      <w:start w:val="1"/>
      <w:numFmt w:val="decimal"/>
      <w:lvlText w:val="%1.%2"/>
      <w:lvlJc w:val="left"/>
      <w:pPr>
        <w:ind w:left="1130" w:hanging="360"/>
      </w:pPr>
      <w:rPr>
        <w:rFonts w:hint="default"/>
      </w:rPr>
    </w:lvl>
    <w:lvl w:ilvl="2">
      <w:start w:val="1"/>
      <w:numFmt w:val="decimal"/>
      <w:lvlText w:val="%1.%2.%3"/>
      <w:lvlJc w:val="left"/>
      <w:pPr>
        <w:ind w:left="2210" w:hanging="720"/>
      </w:pPr>
      <w:rPr>
        <w:rFonts w:hint="default"/>
      </w:rPr>
    </w:lvl>
    <w:lvl w:ilvl="3">
      <w:start w:val="1"/>
      <w:numFmt w:val="decimal"/>
      <w:lvlText w:val="%1.%2.%3.%4"/>
      <w:lvlJc w:val="left"/>
      <w:pPr>
        <w:ind w:left="2930" w:hanging="720"/>
      </w:pPr>
      <w:rPr>
        <w:rFonts w:hint="default"/>
      </w:rPr>
    </w:lvl>
    <w:lvl w:ilvl="4">
      <w:start w:val="1"/>
      <w:numFmt w:val="decimal"/>
      <w:lvlText w:val="%1.%2.%3.%4.%5"/>
      <w:lvlJc w:val="left"/>
      <w:pPr>
        <w:ind w:left="4010" w:hanging="1080"/>
      </w:pPr>
      <w:rPr>
        <w:rFonts w:hint="default"/>
      </w:rPr>
    </w:lvl>
    <w:lvl w:ilvl="5">
      <w:start w:val="1"/>
      <w:numFmt w:val="decimal"/>
      <w:lvlText w:val="%1.%2.%3.%4.%5.%6"/>
      <w:lvlJc w:val="left"/>
      <w:pPr>
        <w:ind w:left="4730" w:hanging="1080"/>
      </w:pPr>
      <w:rPr>
        <w:rFonts w:hint="default"/>
      </w:rPr>
    </w:lvl>
    <w:lvl w:ilvl="6">
      <w:start w:val="1"/>
      <w:numFmt w:val="decimal"/>
      <w:lvlText w:val="%1.%2.%3.%4.%5.%6.%7"/>
      <w:lvlJc w:val="left"/>
      <w:pPr>
        <w:ind w:left="5810" w:hanging="1440"/>
      </w:pPr>
      <w:rPr>
        <w:rFonts w:hint="default"/>
      </w:rPr>
    </w:lvl>
    <w:lvl w:ilvl="7">
      <w:start w:val="1"/>
      <w:numFmt w:val="decimal"/>
      <w:lvlText w:val="%1.%2.%3.%4.%5.%6.%7.%8"/>
      <w:lvlJc w:val="left"/>
      <w:pPr>
        <w:ind w:left="6530" w:hanging="1440"/>
      </w:pPr>
      <w:rPr>
        <w:rFonts w:hint="default"/>
      </w:rPr>
    </w:lvl>
    <w:lvl w:ilvl="8">
      <w:start w:val="1"/>
      <w:numFmt w:val="decimal"/>
      <w:lvlText w:val="%1.%2.%3.%4.%5.%6.%7.%8.%9"/>
      <w:lvlJc w:val="left"/>
      <w:pPr>
        <w:ind w:left="7610" w:hanging="1800"/>
      </w:pPr>
      <w:rPr>
        <w:rFont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55D2"/>
    <w:rsid w:val="00060E83"/>
    <w:rsid w:val="000650E8"/>
    <w:rsid w:val="000723B6"/>
    <w:rsid w:val="0014038F"/>
    <w:rsid w:val="00144918"/>
    <w:rsid w:val="0017276D"/>
    <w:rsid w:val="00176E29"/>
    <w:rsid w:val="001A00CF"/>
    <w:rsid w:val="002369A3"/>
    <w:rsid w:val="0024352F"/>
    <w:rsid w:val="002E356D"/>
    <w:rsid w:val="003221C7"/>
    <w:rsid w:val="00372F02"/>
    <w:rsid w:val="00383D8E"/>
    <w:rsid w:val="003B3D87"/>
    <w:rsid w:val="003F47B4"/>
    <w:rsid w:val="00404CC0"/>
    <w:rsid w:val="0041177E"/>
    <w:rsid w:val="00421A15"/>
    <w:rsid w:val="004271EA"/>
    <w:rsid w:val="00437863"/>
    <w:rsid w:val="00440128"/>
    <w:rsid w:val="004F2962"/>
    <w:rsid w:val="00516B46"/>
    <w:rsid w:val="00525821"/>
    <w:rsid w:val="005405EF"/>
    <w:rsid w:val="005A090D"/>
    <w:rsid w:val="005B3095"/>
    <w:rsid w:val="005D67C0"/>
    <w:rsid w:val="00681688"/>
    <w:rsid w:val="006B228A"/>
    <w:rsid w:val="006D690B"/>
    <w:rsid w:val="006F4DAD"/>
    <w:rsid w:val="0072244E"/>
    <w:rsid w:val="00766BCE"/>
    <w:rsid w:val="00777802"/>
    <w:rsid w:val="00796F9A"/>
    <w:rsid w:val="007B663B"/>
    <w:rsid w:val="007C0ADC"/>
    <w:rsid w:val="0082038C"/>
    <w:rsid w:val="008358F1"/>
    <w:rsid w:val="008D49C1"/>
    <w:rsid w:val="008D686B"/>
    <w:rsid w:val="009307EE"/>
    <w:rsid w:val="009374C7"/>
    <w:rsid w:val="00941F94"/>
    <w:rsid w:val="009A4A59"/>
    <w:rsid w:val="009E5618"/>
    <w:rsid w:val="009F1EB8"/>
    <w:rsid w:val="009F6CC4"/>
    <w:rsid w:val="00A2560B"/>
    <w:rsid w:val="00A719F9"/>
    <w:rsid w:val="00A8056F"/>
    <w:rsid w:val="00A90056"/>
    <w:rsid w:val="00A95FC8"/>
    <w:rsid w:val="00B13433"/>
    <w:rsid w:val="00B1781A"/>
    <w:rsid w:val="00B24A10"/>
    <w:rsid w:val="00BA1FEA"/>
    <w:rsid w:val="00BF0873"/>
    <w:rsid w:val="00C155D2"/>
    <w:rsid w:val="00C16168"/>
    <w:rsid w:val="00C22D97"/>
    <w:rsid w:val="00C47468"/>
    <w:rsid w:val="00C9685A"/>
    <w:rsid w:val="00CD64F2"/>
    <w:rsid w:val="00CD6B02"/>
    <w:rsid w:val="00D649D2"/>
    <w:rsid w:val="00D67374"/>
    <w:rsid w:val="00DF3965"/>
    <w:rsid w:val="00E20EA8"/>
    <w:rsid w:val="00E52E59"/>
    <w:rsid w:val="00ED7D9D"/>
    <w:rsid w:val="00F00559"/>
    <w:rsid w:val="00F31B5C"/>
    <w:rsid w:val="00F3301F"/>
    <w:rsid w:val="00F47F00"/>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E01FE"/>
  <w15:chartTrackingRefBased/>
  <w15:docId w15:val="{644EA1F0-2456-4AD9-89F0-2469B7D445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087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F087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6E29"/>
    <w:pPr>
      <w:ind w:left="720"/>
      <w:contextualSpacing/>
    </w:pPr>
  </w:style>
  <w:style w:type="paragraph" w:styleId="Header">
    <w:name w:val="header"/>
    <w:basedOn w:val="Normal"/>
    <w:link w:val="HeaderChar"/>
    <w:uiPriority w:val="99"/>
    <w:unhideWhenUsed/>
    <w:rsid w:val="004F29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2962"/>
  </w:style>
  <w:style w:type="paragraph" w:styleId="Footer">
    <w:name w:val="footer"/>
    <w:basedOn w:val="Normal"/>
    <w:link w:val="FooterChar"/>
    <w:uiPriority w:val="99"/>
    <w:unhideWhenUsed/>
    <w:rsid w:val="004F29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2962"/>
  </w:style>
  <w:style w:type="character" w:customStyle="1" w:styleId="Heading1Char">
    <w:name w:val="Heading 1 Char"/>
    <w:basedOn w:val="DefaultParagraphFont"/>
    <w:link w:val="Heading1"/>
    <w:uiPriority w:val="9"/>
    <w:rsid w:val="00BF087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BF0873"/>
    <w:pPr>
      <w:outlineLvl w:val="9"/>
    </w:pPr>
    <w:rPr>
      <w:lang w:val="en-US"/>
    </w:rPr>
  </w:style>
  <w:style w:type="paragraph" w:styleId="TOC1">
    <w:name w:val="toc 1"/>
    <w:basedOn w:val="Normal"/>
    <w:next w:val="Normal"/>
    <w:autoRedefine/>
    <w:uiPriority w:val="39"/>
    <w:unhideWhenUsed/>
    <w:rsid w:val="00BF0873"/>
    <w:pPr>
      <w:spacing w:after="100"/>
    </w:pPr>
  </w:style>
  <w:style w:type="paragraph" w:styleId="TOC2">
    <w:name w:val="toc 2"/>
    <w:basedOn w:val="Normal"/>
    <w:next w:val="Normal"/>
    <w:autoRedefine/>
    <w:uiPriority w:val="39"/>
    <w:unhideWhenUsed/>
    <w:rsid w:val="00BF0873"/>
    <w:pPr>
      <w:spacing w:after="100"/>
      <w:ind w:left="220"/>
    </w:pPr>
  </w:style>
  <w:style w:type="character" w:styleId="Hyperlink">
    <w:name w:val="Hyperlink"/>
    <w:basedOn w:val="DefaultParagraphFont"/>
    <w:uiPriority w:val="99"/>
    <w:unhideWhenUsed/>
    <w:rsid w:val="00BF0873"/>
    <w:rPr>
      <w:color w:val="0563C1" w:themeColor="hyperlink"/>
      <w:u w:val="single"/>
    </w:rPr>
  </w:style>
  <w:style w:type="character" w:customStyle="1" w:styleId="Heading2Char">
    <w:name w:val="Heading 2 Char"/>
    <w:basedOn w:val="DefaultParagraphFont"/>
    <w:link w:val="Heading2"/>
    <w:uiPriority w:val="9"/>
    <w:rsid w:val="00BF0873"/>
    <w:rPr>
      <w:rFonts w:asciiTheme="majorHAnsi" w:eastAsiaTheme="majorEastAsia" w:hAnsiTheme="majorHAnsi" w:cstheme="majorBidi"/>
      <w:color w:val="2E74B5" w:themeColor="accent1" w:themeShade="BF"/>
      <w:sz w:val="26"/>
      <w:szCs w:val="26"/>
    </w:rPr>
  </w:style>
  <w:style w:type="paragraph" w:customStyle="1" w:styleId="Default">
    <w:name w:val="Default"/>
    <w:rsid w:val="005D67C0"/>
    <w:pPr>
      <w:autoSpaceDE w:val="0"/>
      <w:autoSpaceDN w:val="0"/>
      <w:adjustRightInd w:val="0"/>
      <w:spacing w:after="0" w:line="240" w:lineRule="auto"/>
    </w:pPr>
    <w:rPr>
      <w:rFonts w:ascii="Times New Roman" w:hAnsi="Times New Roman" w:cs="Times New Roman"/>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B4D011-E803-433D-A348-EC0FA204A5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16</Pages>
  <Words>4724</Words>
  <Characters>23949</Characters>
  <Application>Microsoft Office Word</Application>
  <DocSecurity>0</DocSecurity>
  <Lines>419</Lines>
  <Paragraphs>88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Mushfiqur Rahman</dc:creator>
  <cp:keywords/>
  <dc:description/>
  <cp:lastModifiedBy>jimma sadik</cp:lastModifiedBy>
  <cp:revision>4</cp:revision>
  <dcterms:created xsi:type="dcterms:W3CDTF">2019-01-07T10:42:00Z</dcterms:created>
  <dcterms:modified xsi:type="dcterms:W3CDTF">2019-01-07T10:46:00Z</dcterms:modified>
</cp:coreProperties>
</file>