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78B37A" w14:textId="0D048977" w:rsidR="00CB2A16" w:rsidRDefault="00684739" w:rsidP="00684739">
      <w:pPr>
        <w:jc w:val="center"/>
        <w:rPr>
          <w:b/>
          <w:bCs/>
          <w:sz w:val="24"/>
          <w:szCs w:val="24"/>
          <w:u w:val="single"/>
        </w:rPr>
      </w:pPr>
      <w:r w:rsidRPr="009119E6">
        <w:rPr>
          <w:b/>
          <w:bCs/>
          <w:sz w:val="24"/>
          <w:szCs w:val="24"/>
          <w:u w:val="single"/>
        </w:rPr>
        <w:t>Interpreting a Screenplay</w:t>
      </w:r>
    </w:p>
    <w:p w14:paraId="021A4DA3" w14:textId="61DF1453" w:rsidR="001C630B" w:rsidRPr="009119E6" w:rsidRDefault="001C630B" w:rsidP="00684739">
      <w:pPr>
        <w:jc w:val="center"/>
        <w:rPr>
          <w:b/>
          <w:bCs/>
          <w:sz w:val="24"/>
          <w:szCs w:val="24"/>
          <w:u w:val="single"/>
        </w:rPr>
      </w:pPr>
      <w:r>
        <w:rPr>
          <w:b/>
          <w:bCs/>
          <w:sz w:val="24"/>
          <w:szCs w:val="24"/>
          <w:u w:val="single"/>
        </w:rPr>
        <w:t>Task One</w:t>
      </w:r>
    </w:p>
    <w:p w14:paraId="47872764" w14:textId="6DF220AC" w:rsidR="00684739" w:rsidRDefault="009119E6" w:rsidP="00684739">
      <w:pPr>
        <w:rPr>
          <w:sz w:val="24"/>
          <w:szCs w:val="24"/>
        </w:rPr>
      </w:pPr>
      <w:r w:rsidRPr="009119E6">
        <w:rPr>
          <w:sz w:val="24"/>
          <w:szCs w:val="24"/>
        </w:rPr>
        <w:t xml:space="preserve">Before </w:t>
      </w:r>
      <w:r>
        <w:rPr>
          <w:sz w:val="24"/>
          <w:szCs w:val="24"/>
        </w:rPr>
        <w:t xml:space="preserve">even being able to </w:t>
      </w:r>
      <w:r w:rsidR="0092563D">
        <w:rPr>
          <w:sz w:val="24"/>
          <w:szCs w:val="24"/>
        </w:rPr>
        <w:t>start designing</w:t>
      </w:r>
      <w:r w:rsidR="00E821D7">
        <w:rPr>
          <w:sz w:val="24"/>
          <w:szCs w:val="24"/>
        </w:rPr>
        <w:t xml:space="preserve">, it </w:t>
      </w:r>
      <w:r w:rsidR="00A4294A">
        <w:rPr>
          <w:sz w:val="24"/>
          <w:szCs w:val="24"/>
        </w:rPr>
        <w:t>was</w:t>
      </w:r>
      <w:r w:rsidR="00E821D7">
        <w:rPr>
          <w:sz w:val="24"/>
          <w:szCs w:val="24"/>
        </w:rPr>
        <w:t xml:space="preserve"> important to </w:t>
      </w:r>
      <w:r w:rsidR="00A4294A">
        <w:rPr>
          <w:sz w:val="24"/>
          <w:szCs w:val="24"/>
        </w:rPr>
        <w:t xml:space="preserve">me to </w:t>
      </w:r>
      <w:r w:rsidR="00E821D7">
        <w:rPr>
          <w:sz w:val="24"/>
          <w:szCs w:val="24"/>
        </w:rPr>
        <w:t>understand the script</w:t>
      </w:r>
      <w:r w:rsidR="0074029F">
        <w:rPr>
          <w:sz w:val="24"/>
          <w:szCs w:val="24"/>
        </w:rPr>
        <w:t>s and</w:t>
      </w:r>
      <w:r w:rsidR="00E821D7">
        <w:rPr>
          <w:sz w:val="24"/>
          <w:szCs w:val="24"/>
        </w:rPr>
        <w:t xml:space="preserve"> </w:t>
      </w:r>
      <w:r w:rsidR="0074029F">
        <w:rPr>
          <w:sz w:val="24"/>
          <w:szCs w:val="24"/>
        </w:rPr>
        <w:t>screenplays we would be working on</w:t>
      </w:r>
      <w:r w:rsidR="005A0372">
        <w:rPr>
          <w:sz w:val="24"/>
          <w:szCs w:val="24"/>
        </w:rPr>
        <w:t>. With Nikki, we look</w:t>
      </w:r>
      <w:r w:rsidR="0074029F">
        <w:rPr>
          <w:sz w:val="24"/>
          <w:szCs w:val="24"/>
        </w:rPr>
        <w:t>ed</w:t>
      </w:r>
      <w:r w:rsidR="005A0372">
        <w:rPr>
          <w:sz w:val="24"/>
          <w:szCs w:val="24"/>
        </w:rPr>
        <w:t xml:space="preserve"> at the basics of breaking down a screenplay by picking out the most important </w:t>
      </w:r>
      <w:r w:rsidR="00570AE9">
        <w:rPr>
          <w:sz w:val="24"/>
          <w:szCs w:val="24"/>
        </w:rPr>
        <w:t xml:space="preserve">details through lining each scene. The key things to identify were action props, dressing, </w:t>
      </w:r>
      <w:r w:rsidR="009F5B39">
        <w:rPr>
          <w:sz w:val="24"/>
          <w:szCs w:val="24"/>
        </w:rPr>
        <w:t xml:space="preserve">action vehicles, SFX, graphics and screen graphics. </w:t>
      </w:r>
      <w:r w:rsidR="00A4294A">
        <w:rPr>
          <w:sz w:val="24"/>
          <w:szCs w:val="24"/>
        </w:rPr>
        <w:t>Because I focused</w:t>
      </w:r>
      <w:r w:rsidR="009F5B39">
        <w:rPr>
          <w:sz w:val="24"/>
          <w:szCs w:val="24"/>
        </w:rPr>
        <w:t xml:space="preserve"> on one </w:t>
      </w:r>
      <w:r w:rsidR="00A4294A">
        <w:rPr>
          <w:sz w:val="24"/>
          <w:szCs w:val="24"/>
        </w:rPr>
        <w:t xml:space="preserve">of these </w:t>
      </w:r>
      <w:r w:rsidR="009F5B39">
        <w:rPr>
          <w:sz w:val="24"/>
          <w:szCs w:val="24"/>
        </w:rPr>
        <w:t>at a time</w:t>
      </w:r>
      <w:r w:rsidR="001C630B">
        <w:rPr>
          <w:sz w:val="24"/>
          <w:szCs w:val="24"/>
        </w:rPr>
        <w:t xml:space="preserve"> </w:t>
      </w:r>
      <w:r w:rsidR="009F5B39">
        <w:rPr>
          <w:sz w:val="24"/>
          <w:szCs w:val="24"/>
        </w:rPr>
        <w:t xml:space="preserve">the process </w:t>
      </w:r>
      <w:r w:rsidR="0074029F">
        <w:rPr>
          <w:sz w:val="24"/>
          <w:szCs w:val="24"/>
        </w:rPr>
        <w:t xml:space="preserve">was </w:t>
      </w:r>
      <w:r w:rsidR="009F5B39">
        <w:rPr>
          <w:sz w:val="24"/>
          <w:szCs w:val="24"/>
        </w:rPr>
        <w:t xml:space="preserve">repetitive, but this </w:t>
      </w:r>
      <w:r w:rsidR="00A4294A">
        <w:rPr>
          <w:sz w:val="24"/>
          <w:szCs w:val="24"/>
        </w:rPr>
        <w:t>was really useful</w:t>
      </w:r>
      <w:r w:rsidR="003A0394">
        <w:rPr>
          <w:sz w:val="24"/>
          <w:szCs w:val="24"/>
        </w:rPr>
        <w:t xml:space="preserve"> for ensuring that none of the details </w:t>
      </w:r>
      <w:r w:rsidR="00A4294A">
        <w:rPr>
          <w:sz w:val="24"/>
          <w:szCs w:val="24"/>
        </w:rPr>
        <w:t>we</w:t>
      </w:r>
      <w:r w:rsidR="003A0394">
        <w:rPr>
          <w:sz w:val="24"/>
          <w:szCs w:val="24"/>
        </w:rPr>
        <w:t xml:space="preserve">re missed and also increased my familiarity with the script itself, helping me to understand what was going on within the story and </w:t>
      </w:r>
      <w:r w:rsidR="00CE07CE">
        <w:rPr>
          <w:sz w:val="24"/>
          <w:szCs w:val="24"/>
        </w:rPr>
        <w:t xml:space="preserve">picking up on </w:t>
      </w:r>
      <w:r w:rsidR="00D54622">
        <w:rPr>
          <w:sz w:val="24"/>
          <w:szCs w:val="24"/>
        </w:rPr>
        <w:t xml:space="preserve">scene and </w:t>
      </w:r>
      <w:r w:rsidR="00CE07CE">
        <w:rPr>
          <w:sz w:val="24"/>
          <w:szCs w:val="24"/>
        </w:rPr>
        <w:t xml:space="preserve">character details better. </w:t>
      </w:r>
    </w:p>
    <w:p w14:paraId="4649C535" w14:textId="70994F8E" w:rsidR="00904569" w:rsidRDefault="00904569" w:rsidP="00684739">
      <w:pPr>
        <w:rPr>
          <w:sz w:val="24"/>
          <w:szCs w:val="24"/>
        </w:rPr>
      </w:pPr>
      <w:r>
        <w:rPr>
          <w:sz w:val="24"/>
          <w:szCs w:val="24"/>
        </w:rPr>
        <w:t xml:space="preserve">I then went onto looking at </w:t>
      </w:r>
      <w:r w:rsidR="008C2107">
        <w:rPr>
          <w:sz w:val="24"/>
          <w:szCs w:val="24"/>
        </w:rPr>
        <w:t xml:space="preserve">how these details </w:t>
      </w:r>
      <w:r w:rsidR="009C1348">
        <w:rPr>
          <w:sz w:val="24"/>
          <w:szCs w:val="24"/>
        </w:rPr>
        <w:t>could be noted</w:t>
      </w:r>
      <w:r w:rsidR="008C2107">
        <w:rPr>
          <w:sz w:val="24"/>
          <w:szCs w:val="24"/>
        </w:rPr>
        <w:t xml:space="preserve"> and referred back to, </w:t>
      </w:r>
      <w:r>
        <w:rPr>
          <w:sz w:val="24"/>
          <w:szCs w:val="24"/>
        </w:rPr>
        <w:t xml:space="preserve">making a breakdown sheet </w:t>
      </w:r>
      <w:r w:rsidR="008C2107">
        <w:rPr>
          <w:sz w:val="24"/>
          <w:szCs w:val="24"/>
        </w:rPr>
        <w:t xml:space="preserve">for the entire script. </w:t>
      </w:r>
      <w:r w:rsidR="00FA670B">
        <w:rPr>
          <w:sz w:val="24"/>
          <w:szCs w:val="24"/>
        </w:rPr>
        <w:t>I learned how they can be personalised</w:t>
      </w:r>
      <w:r w:rsidR="00717E2C">
        <w:rPr>
          <w:sz w:val="24"/>
          <w:szCs w:val="24"/>
        </w:rPr>
        <w:t xml:space="preserve"> for the specific job </w:t>
      </w:r>
      <w:r w:rsidR="00A86392">
        <w:rPr>
          <w:sz w:val="24"/>
          <w:szCs w:val="24"/>
        </w:rPr>
        <w:t xml:space="preserve">they are aiding, for example a breakdown sheet for a set decorator would be far less specific than one for a set builder, as they would require specific </w:t>
      </w:r>
      <w:r w:rsidR="004A08A4">
        <w:rPr>
          <w:sz w:val="24"/>
          <w:szCs w:val="24"/>
        </w:rPr>
        <w:t xml:space="preserve">dimensions and measurements for the set. </w:t>
      </w:r>
      <w:r w:rsidR="00501171">
        <w:rPr>
          <w:sz w:val="24"/>
          <w:szCs w:val="24"/>
        </w:rPr>
        <w:t>Because for this task I was acting as more of a set decorator/dresser, I made my own sheet in excel</w:t>
      </w:r>
      <w:r w:rsidR="009C1348">
        <w:rPr>
          <w:sz w:val="24"/>
          <w:szCs w:val="24"/>
        </w:rPr>
        <w:t xml:space="preserve"> </w:t>
      </w:r>
      <w:r w:rsidR="00501171">
        <w:rPr>
          <w:sz w:val="24"/>
          <w:szCs w:val="24"/>
        </w:rPr>
        <w:t xml:space="preserve">using the categories </w:t>
      </w:r>
      <w:r w:rsidR="00E626E3">
        <w:rPr>
          <w:sz w:val="24"/>
          <w:szCs w:val="24"/>
        </w:rPr>
        <w:t>we looked at when lining the script so that the details I was writing out were relevant for the design process. I</w:t>
      </w:r>
      <w:r w:rsidR="00FA27C1">
        <w:rPr>
          <w:sz w:val="24"/>
          <w:szCs w:val="24"/>
        </w:rPr>
        <w:t xml:space="preserve"> also added a notes column just in case there was anything I had specifically picked out from a scene that was not necessarily stated in the script; these breakdown sheets ar</w:t>
      </w:r>
      <w:r w:rsidR="009C1348">
        <w:rPr>
          <w:sz w:val="24"/>
          <w:szCs w:val="24"/>
        </w:rPr>
        <w:t xml:space="preserve">e personalised, </w:t>
      </w:r>
      <w:r w:rsidR="00FA27C1">
        <w:rPr>
          <w:sz w:val="24"/>
          <w:szCs w:val="24"/>
        </w:rPr>
        <w:t xml:space="preserve">but </w:t>
      </w:r>
      <w:r w:rsidR="009C1348">
        <w:rPr>
          <w:sz w:val="24"/>
          <w:szCs w:val="24"/>
        </w:rPr>
        <w:t xml:space="preserve">still need to be accessible to other people working on set in case you are not there to inform them yourself of what needs to be there. </w:t>
      </w:r>
      <w:r w:rsidR="00963811">
        <w:rPr>
          <w:sz w:val="24"/>
          <w:szCs w:val="24"/>
        </w:rPr>
        <w:t xml:space="preserve"> </w:t>
      </w:r>
    </w:p>
    <w:p w14:paraId="718E06B5" w14:textId="2C18D711" w:rsidR="00C4047D" w:rsidRDefault="00C92209" w:rsidP="00684739">
      <w:pPr>
        <w:rPr>
          <w:sz w:val="24"/>
          <w:szCs w:val="24"/>
        </w:rPr>
      </w:pPr>
      <w:r>
        <w:rPr>
          <w:sz w:val="24"/>
          <w:szCs w:val="24"/>
        </w:rPr>
        <w:t>After completing the more admin-based but still important work for this task, I then pick</w:t>
      </w:r>
      <w:r w:rsidR="00EF5BAD">
        <w:rPr>
          <w:sz w:val="24"/>
          <w:szCs w:val="24"/>
        </w:rPr>
        <w:t>ed</w:t>
      </w:r>
      <w:r>
        <w:rPr>
          <w:sz w:val="24"/>
          <w:szCs w:val="24"/>
        </w:rPr>
        <w:t xml:space="preserve"> the sets I wanted to design for. Because I could see the potential for contrasts between Elliot</w:t>
      </w:r>
      <w:r w:rsidR="002C6462">
        <w:rPr>
          <w:sz w:val="24"/>
          <w:szCs w:val="24"/>
        </w:rPr>
        <w:t>’s living room</w:t>
      </w:r>
      <w:r>
        <w:rPr>
          <w:sz w:val="24"/>
          <w:szCs w:val="24"/>
        </w:rPr>
        <w:t xml:space="preserve"> and the Little Man’s </w:t>
      </w:r>
      <w:r w:rsidR="002C6462">
        <w:rPr>
          <w:sz w:val="24"/>
          <w:szCs w:val="24"/>
        </w:rPr>
        <w:t xml:space="preserve">apartment, I thought it would be interesting to see how they could be </w:t>
      </w:r>
      <w:r w:rsidR="00191D8A">
        <w:rPr>
          <w:sz w:val="24"/>
          <w:szCs w:val="24"/>
        </w:rPr>
        <w:t>designed</w:t>
      </w:r>
      <w:r w:rsidR="00447337">
        <w:rPr>
          <w:sz w:val="24"/>
          <w:szCs w:val="24"/>
        </w:rPr>
        <w:t xml:space="preserve">. </w:t>
      </w:r>
      <w:r w:rsidR="00107D59">
        <w:rPr>
          <w:sz w:val="24"/>
          <w:szCs w:val="24"/>
        </w:rPr>
        <w:t xml:space="preserve">I started in my sketchbook by </w:t>
      </w:r>
      <w:r w:rsidR="004139C1">
        <w:rPr>
          <w:sz w:val="24"/>
          <w:szCs w:val="24"/>
        </w:rPr>
        <w:t xml:space="preserve">presenting the pages from the script that contained details about each of the </w:t>
      </w:r>
      <w:r w:rsidR="00D903F4">
        <w:rPr>
          <w:sz w:val="24"/>
          <w:szCs w:val="24"/>
        </w:rPr>
        <w:t>sets</w:t>
      </w:r>
      <w:r w:rsidR="004139C1">
        <w:rPr>
          <w:sz w:val="24"/>
          <w:szCs w:val="24"/>
        </w:rPr>
        <w:t xml:space="preserve"> and made annotations on each about </w:t>
      </w:r>
      <w:r w:rsidR="00064874">
        <w:rPr>
          <w:sz w:val="24"/>
          <w:szCs w:val="24"/>
        </w:rPr>
        <w:t>the specified props but also</w:t>
      </w:r>
      <w:r w:rsidR="00EF5BAD">
        <w:rPr>
          <w:sz w:val="24"/>
          <w:szCs w:val="24"/>
        </w:rPr>
        <w:t xml:space="preserve"> made inferences </w:t>
      </w:r>
      <w:r w:rsidR="00AD760C">
        <w:rPr>
          <w:sz w:val="24"/>
          <w:szCs w:val="24"/>
        </w:rPr>
        <w:t>for</w:t>
      </w:r>
      <w:r w:rsidR="00064874">
        <w:rPr>
          <w:sz w:val="24"/>
          <w:szCs w:val="24"/>
        </w:rPr>
        <w:t xml:space="preserve"> other dressing that would make sense or could be symbolic. </w:t>
      </w:r>
    </w:p>
    <w:p w14:paraId="1679127B" w14:textId="3EF5BA74" w:rsidR="009B4172" w:rsidRDefault="00064874" w:rsidP="00684739">
      <w:pPr>
        <w:rPr>
          <w:sz w:val="24"/>
          <w:szCs w:val="24"/>
        </w:rPr>
      </w:pPr>
      <w:r>
        <w:rPr>
          <w:sz w:val="24"/>
          <w:szCs w:val="24"/>
        </w:rPr>
        <w:t xml:space="preserve">The lectures in this module influenced me to think about the wider picture </w:t>
      </w:r>
      <w:r w:rsidR="00D903F4">
        <w:rPr>
          <w:sz w:val="24"/>
          <w:szCs w:val="24"/>
        </w:rPr>
        <w:t>and story rather than what is literally on the page</w:t>
      </w:r>
      <w:r w:rsidR="00795E35">
        <w:rPr>
          <w:sz w:val="24"/>
          <w:szCs w:val="24"/>
        </w:rPr>
        <w:t>, so for the scenes with the most detail</w:t>
      </w:r>
      <w:r w:rsidR="00931101">
        <w:rPr>
          <w:sz w:val="24"/>
          <w:szCs w:val="24"/>
        </w:rPr>
        <w:t xml:space="preserve">, </w:t>
      </w:r>
      <w:r w:rsidR="00795E35">
        <w:rPr>
          <w:sz w:val="24"/>
          <w:szCs w:val="24"/>
        </w:rPr>
        <w:t xml:space="preserve">I made a graph of the </w:t>
      </w:r>
      <w:r w:rsidR="00C4047D">
        <w:rPr>
          <w:sz w:val="24"/>
          <w:szCs w:val="24"/>
        </w:rPr>
        <w:t xml:space="preserve">complication or action within the scene. For example, </w:t>
      </w:r>
      <w:r w:rsidR="00931101">
        <w:rPr>
          <w:sz w:val="24"/>
          <w:szCs w:val="24"/>
        </w:rPr>
        <w:t>in the first scene</w:t>
      </w:r>
      <w:r w:rsidR="00C4047D">
        <w:rPr>
          <w:sz w:val="24"/>
          <w:szCs w:val="24"/>
        </w:rPr>
        <w:t xml:space="preserve"> there is an element of passion and tension, so I made notes on how the lighting could be harsher in the </w:t>
      </w:r>
      <w:r w:rsidR="001F2984">
        <w:rPr>
          <w:sz w:val="24"/>
          <w:szCs w:val="24"/>
        </w:rPr>
        <w:t>tenser</w:t>
      </w:r>
      <w:r w:rsidR="00C4047D">
        <w:rPr>
          <w:sz w:val="24"/>
          <w:szCs w:val="24"/>
        </w:rPr>
        <w:t xml:space="preserve"> moments</w:t>
      </w:r>
      <w:r w:rsidR="00931101">
        <w:rPr>
          <w:sz w:val="24"/>
          <w:szCs w:val="24"/>
        </w:rPr>
        <w:t xml:space="preserve"> </w:t>
      </w:r>
      <w:r w:rsidR="00C4047D">
        <w:rPr>
          <w:sz w:val="24"/>
          <w:szCs w:val="24"/>
        </w:rPr>
        <w:t>and how the colour red, which could represent both emotions</w:t>
      </w:r>
      <w:r w:rsidR="008D0D33">
        <w:rPr>
          <w:sz w:val="24"/>
          <w:szCs w:val="24"/>
        </w:rPr>
        <w:t xml:space="preserve">, could be featured such as a red cushion that </w:t>
      </w:r>
      <w:r w:rsidR="00130E5F">
        <w:rPr>
          <w:sz w:val="24"/>
          <w:szCs w:val="24"/>
        </w:rPr>
        <w:t xml:space="preserve">stands out against the </w:t>
      </w:r>
      <w:r w:rsidR="008D0D33">
        <w:rPr>
          <w:sz w:val="24"/>
          <w:szCs w:val="24"/>
        </w:rPr>
        <w:t>black sofa</w:t>
      </w:r>
      <w:r w:rsidR="00130E5F">
        <w:rPr>
          <w:sz w:val="24"/>
          <w:szCs w:val="24"/>
        </w:rPr>
        <w:t>- a key piece of furniture within the scene</w:t>
      </w:r>
      <w:r w:rsidR="008D0D33">
        <w:rPr>
          <w:sz w:val="24"/>
          <w:szCs w:val="24"/>
        </w:rPr>
        <w:t xml:space="preserve">. </w:t>
      </w:r>
      <w:r w:rsidR="00D77AB4">
        <w:rPr>
          <w:sz w:val="24"/>
          <w:szCs w:val="24"/>
        </w:rPr>
        <w:t xml:space="preserve">This ties to the </w:t>
      </w:r>
      <w:r w:rsidR="00E760AE">
        <w:rPr>
          <w:sz w:val="24"/>
          <w:szCs w:val="24"/>
        </w:rPr>
        <w:t>heavily referenced red briefcase of the little man</w:t>
      </w:r>
      <w:r w:rsidR="00A94B15">
        <w:rPr>
          <w:sz w:val="24"/>
          <w:szCs w:val="24"/>
        </w:rPr>
        <w:t xml:space="preserve"> </w:t>
      </w:r>
      <w:r w:rsidR="001F2984">
        <w:rPr>
          <w:sz w:val="24"/>
          <w:szCs w:val="24"/>
        </w:rPr>
        <w:t xml:space="preserve">throughout the story </w:t>
      </w:r>
      <w:r w:rsidR="00E760AE">
        <w:rPr>
          <w:sz w:val="24"/>
          <w:szCs w:val="24"/>
        </w:rPr>
        <w:t>and influenced me to make the blanket in his apartment red as it then symbolises the anger a</w:t>
      </w:r>
      <w:r w:rsidR="003D4200">
        <w:rPr>
          <w:sz w:val="24"/>
          <w:szCs w:val="24"/>
        </w:rPr>
        <w:t xml:space="preserve">nd aggression that leads to its purpose in the film. </w:t>
      </w:r>
      <w:r w:rsidR="001F2984">
        <w:rPr>
          <w:sz w:val="24"/>
          <w:szCs w:val="24"/>
        </w:rPr>
        <w:t>With this simple addition, I was already beginning to make parallels between the two spaces.</w:t>
      </w:r>
    </w:p>
    <w:p w14:paraId="10FB19BB" w14:textId="1007FE7A" w:rsidR="00C92209" w:rsidRDefault="009B4172" w:rsidP="00684739">
      <w:pPr>
        <w:rPr>
          <w:sz w:val="24"/>
          <w:szCs w:val="24"/>
        </w:rPr>
      </w:pPr>
      <w:r>
        <w:rPr>
          <w:sz w:val="24"/>
          <w:szCs w:val="24"/>
        </w:rPr>
        <w:t>Once I had this deeper understanding of the scenes and characters</w:t>
      </w:r>
      <w:r w:rsidR="00284FF9">
        <w:rPr>
          <w:sz w:val="24"/>
          <w:szCs w:val="24"/>
        </w:rPr>
        <w:t>,</w:t>
      </w:r>
      <w:r>
        <w:rPr>
          <w:sz w:val="24"/>
          <w:szCs w:val="24"/>
        </w:rPr>
        <w:t xml:space="preserve"> and </w:t>
      </w:r>
      <w:r w:rsidR="00015E51">
        <w:rPr>
          <w:sz w:val="24"/>
          <w:szCs w:val="24"/>
        </w:rPr>
        <w:t xml:space="preserve">an array of ideas in my mind, I found the process of creating a mood board </w:t>
      </w:r>
      <w:r w:rsidR="00284FF9">
        <w:rPr>
          <w:sz w:val="24"/>
          <w:szCs w:val="24"/>
        </w:rPr>
        <w:t>natural</w:t>
      </w:r>
      <w:r w:rsidR="00732F59">
        <w:rPr>
          <w:sz w:val="24"/>
          <w:szCs w:val="24"/>
        </w:rPr>
        <w:t xml:space="preserve"> and fe</w:t>
      </w:r>
      <w:r w:rsidR="00284FF9">
        <w:rPr>
          <w:sz w:val="24"/>
          <w:szCs w:val="24"/>
        </w:rPr>
        <w:t>el</w:t>
      </w:r>
      <w:r w:rsidR="00732F59">
        <w:rPr>
          <w:sz w:val="24"/>
          <w:szCs w:val="24"/>
        </w:rPr>
        <w:t xml:space="preserve"> like the thought process presented </w:t>
      </w:r>
      <w:r w:rsidR="00284FF9">
        <w:rPr>
          <w:sz w:val="24"/>
          <w:szCs w:val="24"/>
        </w:rPr>
        <w:t>is</w:t>
      </w:r>
      <w:r w:rsidR="00732F59">
        <w:rPr>
          <w:sz w:val="24"/>
          <w:szCs w:val="24"/>
        </w:rPr>
        <w:t xml:space="preserve"> organic and logical. I’m proud of my outcomes in terms of the </w:t>
      </w:r>
      <w:r w:rsidR="00732F59">
        <w:rPr>
          <w:sz w:val="24"/>
          <w:szCs w:val="24"/>
        </w:rPr>
        <w:lastRenderedPageBreak/>
        <w:t xml:space="preserve">aesthetics and layout </w:t>
      </w:r>
      <w:r w:rsidR="00A94B15">
        <w:rPr>
          <w:sz w:val="24"/>
          <w:szCs w:val="24"/>
        </w:rPr>
        <w:t>as I have considered both symbolic and logical possibilities</w:t>
      </w:r>
      <w:r w:rsidR="00CB6118">
        <w:rPr>
          <w:sz w:val="24"/>
          <w:szCs w:val="24"/>
        </w:rPr>
        <w:t xml:space="preserve">, like there being </w:t>
      </w:r>
      <w:r w:rsidR="00C2335F">
        <w:rPr>
          <w:sz w:val="24"/>
          <w:szCs w:val="24"/>
        </w:rPr>
        <w:t>a similar room size and layout, but keeping the furniture within</w:t>
      </w:r>
      <w:r w:rsidR="009F6D84">
        <w:rPr>
          <w:sz w:val="24"/>
          <w:szCs w:val="24"/>
        </w:rPr>
        <w:t xml:space="preserve"> them</w:t>
      </w:r>
      <w:r w:rsidR="00C2335F">
        <w:rPr>
          <w:sz w:val="24"/>
          <w:szCs w:val="24"/>
        </w:rPr>
        <w:t xml:space="preserve"> unique and relevant to the individuality of the characters.</w:t>
      </w:r>
      <w:r w:rsidR="00284FF9">
        <w:rPr>
          <w:sz w:val="24"/>
          <w:szCs w:val="24"/>
        </w:rPr>
        <w:t xml:space="preserve"> </w:t>
      </w:r>
      <w:r w:rsidR="009F6D84">
        <w:rPr>
          <w:sz w:val="24"/>
          <w:szCs w:val="24"/>
        </w:rPr>
        <w:t xml:space="preserve">This first </w:t>
      </w:r>
      <w:r w:rsidR="00284FF9">
        <w:rPr>
          <w:sz w:val="24"/>
          <w:szCs w:val="24"/>
        </w:rPr>
        <w:t>task has</w:t>
      </w:r>
      <w:r w:rsidR="009F6D84">
        <w:rPr>
          <w:sz w:val="24"/>
          <w:szCs w:val="24"/>
        </w:rPr>
        <w:t xml:space="preserve"> allowed me to have a broader approach to designing and helped me to </w:t>
      </w:r>
      <w:r w:rsidR="00211B51">
        <w:rPr>
          <w:sz w:val="24"/>
          <w:szCs w:val="24"/>
        </w:rPr>
        <w:t>look past the obvious choices that could’ve been made</w:t>
      </w:r>
      <w:r w:rsidR="00284FF9">
        <w:rPr>
          <w:sz w:val="24"/>
          <w:szCs w:val="24"/>
        </w:rPr>
        <w:t>, designing solid concepts for these spaces that are easy to understand and be worked from.</w:t>
      </w:r>
    </w:p>
    <w:p w14:paraId="28BEDA18" w14:textId="638A9E9C" w:rsidR="00B2262C" w:rsidRPr="00B2262C" w:rsidRDefault="00B2262C" w:rsidP="00B2262C">
      <w:pPr>
        <w:jc w:val="center"/>
        <w:rPr>
          <w:b/>
          <w:sz w:val="24"/>
          <w:szCs w:val="24"/>
          <w:u w:val="single"/>
        </w:rPr>
      </w:pPr>
      <w:r w:rsidRPr="00B2262C">
        <w:rPr>
          <w:b/>
          <w:sz w:val="24"/>
          <w:szCs w:val="24"/>
          <w:u w:val="single"/>
        </w:rPr>
        <w:t>Task Two</w:t>
      </w:r>
    </w:p>
    <w:p w14:paraId="2947BDDB" w14:textId="43AB7052" w:rsidR="00B279F3" w:rsidRDefault="005D563E" w:rsidP="00684739">
      <w:pPr>
        <w:rPr>
          <w:sz w:val="24"/>
          <w:szCs w:val="24"/>
        </w:rPr>
      </w:pPr>
      <w:r>
        <w:rPr>
          <w:sz w:val="24"/>
          <w:szCs w:val="24"/>
        </w:rPr>
        <w:t>Following on from the initial designing task, I was more comfortable approaching the pairs task as I already understood what to look for in a screenplay. Working with Chloe, we both looked through the possible scripts to use and both agreed that My week with Marilyn would be perfect</w:t>
      </w:r>
      <w:r w:rsidR="005F64B9">
        <w:rPr>
          <w:sz w:val="24"/>
          <w:szCs w:val="24"/>
        </w:rPr>
        <w:t xml:space="preserve">; the </w:t>
      </w:r>
      <w:r w:rsidR="001F48CF">
        <w:rPr>
          <w:sz w:val="24"/>
          <w:szCs w:val="24"/>
        </w:rPr>
        <w:t xml:space="preserve">scenes were very descriptive in terms of dressing, and there was potential to research beyond the script, for example looking at Marilyn herself and the history of the films she worked on. </w:t>
      </w:r>
      <w:r w:rsidR="008255BC">
        <w:rPr>
          <w:sz w:val="24"/>
          <w:szCs w:val="24"/>
        </w:rPr>
        <w:t>Once we had chosen the scene and set we were both interested in, we both lined our own copies so that we could start discussing what we could include.</w:t>
      </w:r>
    </w:p>
    <w:p w14:paraId="458D76AF" w14:textId="00F554F5" w:rsidR="007338CB" w:rsidRDefault="007338CB" w:rsidP="00684739">
      <w:pPr>
        <w:rPr>
          <w:sz w:val="24"/>
          <w:szCs w:val="24"/>
        </w:rPr>
      </w:pPr>
      <w:r>
        <w:rPr>
          <w:sz w:val="24"/>
          <w:szCs w:val="24"/>
        </w:rPr>
        <w:t xml:space="preserve">I found the research for this script especially enjoyable because it was interesting to learn things about Marilyn </w:t>
      </w:r>
      <w:r w:rsidR="0043572E">
        <w:rPr>
          <w:sz w:val="24"/>
          <w:szCs w:val="24"/>
        </w:rPr>
        <w:t xml:space="preserve">and her films, and also looking at different designs from the 50s such as patterns and packaging and </w:t>
      </w:r>
      <w:r w:rsidR="00E44D5E">
        <w:rPr>
          <w:sz w:val="24"/>
          <w:szCs w:val="24"/>
        </w:rPr>
        <w:t xml:space="preserve">the </w:t>
      </w:r>
      <w:r w:rsidR="0043572E">
        <w:rPr>
          <w:sz w:val="24"/>
          <w:szCs w:val="24"/>
        </w:rPr>
        <w:t xml:space="preserve">general aesthetic which proved to be extremely useful when generating design ideas. When looking at photos for the design mood board, me and Chloe both shared a </w:t>
      </w:r>
      <w:r w:rsidR="00893078">
        <w:rPr>
          <w:sz w:val="24"/>
          <w:szCs w:val="24"/>
        </w:rPr>
        <w:t>P</w:t>
      </w:r>
      <w:r w:rsidR="0043572E">
        <w:rPr>
          <w:sz w:val="24"/>
          <w:szCs w:val="24"/>
        </w:rPr>
        <w:t xml:space="preserve">interest board for our ideas so that we </w:t>
      </w:r>
      <w:r w:rsidR="0000026B">
        <w:rPr>
          <w:sz w:val="24"/>
          <w:szCs w:val="24"/>
        </w:rPr>
        <w:t xml:space="preserve">remained on the same page about what was required and what extra details we could include. </w:t>
      </w:r>
      <w:r w:rsidR="003C1759">
        <w:rPr>
          <w:sz w:val="24"/>
          <w:szCs w:val="24"/>
        </w:rPr>
        <w:t xml:space="preserve">Because we had these ideas early on, we were able to </w:t>
      </w:r>
      <w:r w:rsidR="00E44D5E">
        <w:rPr>
          <w:sz w:val="24"/>
          <w:szCs w:val="24"/>
        </w:rPr>
        <w:t xml:space="preserve">find enough time to </w:t>
      </w:r>
      <w:r w:rsidR="003C1759">
        <w:rPr>
          <w:sz w:val="24"/>
          <w:szCs w:val="24"/>
        </w:rPr>
        <w:t xml:space="preserve">go and collect props by looking in charity and </w:t>
      </w:r>
      <w:r w:rsidR="00A01199">
        <w:rPr>
          <w:sz w:val="24"/>
          <w:szCs w:val="24"/>
        </w:rPr>
        <w:t>craft shops</w:t>
      </w:r>
      <w:r w:rsidR="00E44D5E">
        <w:rPr>
          <w:sz w:val="24"/>
          <w:szCs w:val="24"/>
        </w:rPr>
        <w:t>, as well as gathering items we already owned which fit with the scene</w:t>
      </w:r>
      <w:r w:rsidR="00A01199">
        <w:rPr>
          <w:sz w:val="24"/>
          <w:szCs w:val="24"/>
        </w:rPr>
        <w:t>.</w:t>
      </w:r>
    </w:p>
    <w:p w14:paraId="6FE06897" w14:textId="0D4FCCE9" w:rsidR="00E44D5E" w:rsidRDefault="00957DC3" w:rsidP="00684739">
      <w:pPr>
        <w:rPr>
          <w:sz w:val="24"/>
          <w:szCs w:val="24"/>
        </w:rPr>
      </w:pPr>
      <w:r>
        <w:rPr>
          <w:sz w:val="24"/>
          <w:szCs w:val="24"/>
        </w:rPr>
        <w:t>In our search for props, we bought some small glass bottles to be used as the pill bottles on Marilyn’s dressing table</w:t>
      </w:r>
      <w:r w:rsidR="00427920">
        <w:rPr>
          <w:sz w:val="24"/>
          <w:szCs w:val="24"/>
        </w:rPr>
        <w:t xml:space="preserve"> which stood out to both of us as key dressing for the scene</w:t>
      </w:r>
      <w:r w:rsidR="006E250C">
        <w:rPr>
          <w:sz w:val="24"/>
          <w:szCs w:val="24"/>
        </w:rPr>
        <w:t xml:space="preserve">. These were especially fun to work with as we had a lot of research on 50s medical bottles and labels, so using the skills learnt in the previous module we were able to create some labels </w:t>
      </w:r>
      <w:r w:rsidR="00936838">
        <w:rPr>
          <w:sz w:val="24"/>
          <w:szCs w:val="24"/>
        </w:rPr>
        <w:t xml:space="preserve">using photoshop and illustrator to </w:t>
      </w:r>
      <w:r w:rsidR="00211790">
        <w:rPr>
          <w:sz w:val="24"/>
          <w:szCs w:val="24"/>
        </w:rPr>
        <w:t xml:space="preserve">make these props seem more authentic. </w:t>
      </w:r>
      <w:r w:rsidR="002101ED">
        <w:rPr>
          <w:sz w:val="24"/>
          <w:szCs w:val="24"/>
        </w:rPr>
        <w:t xml:space="preserve">As well as these graphic props, Chloe also rescaled some book covers to fit over books we already owned to reflect those Marilyn herself had read and enjoyed. We also printed a few pages of the script </w:t>
      </w:r>
      <w:r w:rsidR="00602ABC">
        <w:rPr>
          <w:sz w:val="24"/>
          <w:szCs w:val="24"/>
        </w:rPr>
        <w:t xml:space="preserve">for the film she was working on, </w:t>
      </w:r>
      <w:r w:rsidR="00602ABC" w:rsidRPr="00602ABC">
        <w:rPr>
          <w:i/>
          <w:iCs/>
          <w:sz w:val="24"/>
          <w:szCs w:val="24"/>
        </w:rPr>
        <w:t>The Prince and the Showgirl</w:t>
      </w:r>
      <w:r w:rsidR="00602ABC">
        <w:rPr>
          <w:sz w:val="24"/>
          <w:szCs w:val="24"/>
        </w:rPr>
        <w:t xml:space="preserve">, and added handwritten annotations in pencil to make </w:t>
      </w:r>
      <w:r w:rsidR="00194EE3">
        <w:rPr>
          <w:sz w:val="24"/>
          <w:szCs w:val="24"/>
        </w:rPr>
        <w:t>the pages seem actively used within the space.</w:t>
      </w:r>
      <w:r w:rsidR="00B1046C">
        <w:rPr>
          <w:sz w:val="24"/>
          <w:szCs w:val="24"/>
        </w:rPr>
        <w:t xml:space="preserve"> Overall, I’m really happy with the props that we were able to make.</w:t>
      </w:r>
    </w:p>
    <w:p w14:paraId="4974B733" w14:textId="2E573C2A" w:rsidR="00B1046C" w:rsidRDefault="009636F7" w:rsidP="00684739">
      <w:pPr>
        <w:rPr>
          <w:sz w:val="24"/>
          <w:szCs w:val="24"/>
        </w:rPr>
      </w:pPr>
      <w:r>
        <w:rPr>
          <w:sz w:val="24"/>
          <w:szCs w:val="24"/>
        </w:rPr>
        <w:t xml:space="preserve">Once we had our props ready and </w:t>
      </w:r>
      <w:r w:rsidR="00281F13">
        <w:rPr>
          <w:sz w:val="24"/>
          <w:szCs w:val="24"/>
        </w:rPr>
        <w:t>an idea of what we wanted the set to look like, we look</w:t>
      </w:r>
      <w:r w:rsidR="00120B73">
        <w:rPr>
          <w:sz w:val="24"/>
          <w:szCs w:val="24"/>
        </w:rPr>
        <w:t>ed</w:t>
      </w:r>
      <w:r w:rsidR="00281F13">
        <w:rPr>
          <w:sz w:val="24"/>
          <w:szCs w:val="24"/>
        </w:rPr>
        <w:t xml:space="preserve"> around the university for possible locations. The round reading room was one that we considered however the </w:t>
      </w:r>
      <w:r w:rsidR="00B50D82">
        <w:rPr>
          <w:sz w:val="24"/>
          <w:szCs w:val="24"/>
        </w:rPr>
        <w:t xml:space="preserve">only fitting angle to take photos would have had too many cabinets in the background and this would’ve disrupted the look we were going for. We also considered the space on the landing of the second floor but </w:t>
      </w:r>
      <w:r w:rsidR="00A57549">
        <w:rPr>
          <w:sz w:val="24"/>
          <w:szCs w:val="24"/>
        </w:rPr>
        <w:t xml:space="preserve">there were too many things on the wall that needed to be covered, and using that space could have potentially been a fire hazard as we would have blocked that exit route. </w:t>
      </w:r>
      <w:r w:rsidR="00217735">
        <w:rPr>
          <w:sz w:val="24"/>
          <w:szCs w:val="24"/>
        </w:rPr>
        <w:t xml:space="preserve">We </w:t>
      </w:r>
      <w:r w:rsidR="00120B73">
        <w:rPr>
          <w:sz w:val="24"/>
          <w:szCs w:val="24"/>
        </w:rPr>
        <w:t>eventually</w:t>
      </w:r>
      <w:r w:rsidR="00217735">
        <w:rPr>
          <w:sz w:val="24"/>
          <w:szCs w:val="24"/>
        </w:rPr>
        <w:t xml:space="preserve"> found a room within our </w:t>
      </w:r>
      <w:r w:rsidR="00217735">
        <w:rPr>
          <w:sz w:val="24"/>
          <w:szCs w:val="24"/>
        </w:rPr>
        <w:lastRenderedPageBreak/>
        <w:t xml:space="preserve">own accommodation that fit the scene perfectly; the room was plain enough to not need </w:t>
      </w:r>
      <w:r w:rsidR="00120B73">
        <w:rPr>
          <w:sz w:val="24"/>
          <w:szCs w:val="24"/>
        </w:rPr>
        <w:t xml:space="preserve">many </w:t>
      </w:r>
      <w:bookmarkStart w:id="0" w:name="_GoBack"/>
      <w:bookmarkEnd w:id="0"/>
      <w:r w:rsidR="00217735">
        <w:rPr>
          <w:sz w:val="24"/>
          <w:szCs w:val="24"/>
        </w:rPr>
        <w:t xml:space="preserve">adjustments and it already had a sofa and stool for the dressing table that matched the aesthetics we had researched prior. </w:t>
      </w:r>
    </w:p>
    <w:p w14:paraId="7379816F" w14:textId="245C48B0" w:rsidR="001D110C" w:rsidRDefault="0028659D" w:rsidP="00684739">
      <w:pPr>
        <w:rPr>
          <w:sz w:val="24"/>
          <w:szCs w:val="24"/>
        </w:rPr>
      </w:pPr>
      <w:r>
        <w:rPr>
          <w:sz w:val="24"/>
          <w:szCs w:val="24"/>
        </w:rPr>
        <w:t xml:space="preserve">Dressing the set was a bit of a challenge </w:t>
      </w:r>
      <w:r w:rsidR="007169BD">
        <w:rPr>
          <w:sz w:val="24"/>
          <w:szCs w:val="24"/>
        </w:rPr>
        <w:t>in the sense of</w:t>
      </w:r>
      <w:r>
        <w:rPr>
          <w:sz w:val="24"/>
          <w:szCs w:val="24"/>
        </w:rPr>
        <w:t xml:space="preserve"> work</w:t>
      </w:r>
      <w:r w:rsidR="007169BD">
        <w:rPr>
          <w:sz w:val="24"/>
          <w:szCs w:val="24"/>
        </w:rPr>
        <w:t>ing</w:t>
      </w:r>
      <w:r>
        <w:rPr>
          <w:sz w:val="24"/>
          <w:szCs w:val="24"/>
        </w:rPr>
        <w:t xml:space="preserve"> with the space that we had </w:t>
      </w:r>
      <w:r w:rsidR="007169BD">
        <w:rPr>
          <w:sz w:val="24"/>
          <w:szCs w:val="24"/>
        </w:rPr>
        <w:t xml:space="preserve">such as covering </w:t>
      </w:r>
      <w:r>
        <w:rPr>
          <w:sz w:val="24"/>
          <w:szCs w:val="24"/>
        </w:rPr>
        <w:t>thing</w:t>
      </w:r>
      <w:r w:rsidR="007169BD">
        <w:rPr>
          <w:sz w:val="24"/>
          <w:szCs w:val="24"/>
        </w:rPr>
        <w:t>s</w:t>
      </w:r>
      <w:r>
        <w:rPr>
          <w:sz w:val="24"/>
          <w:szCs w:val="24"/>
        </w:rPr>
        <w:t xml:space="preserve"> that w</w:t>
      </w:r>
      <w:r w:rsidR="007169BD">
        <w:rPr>
          <w:sz w:val="24"/>
          <w:szCs w:val="24"/>
        </w:rPr>
        <w:t>ere</w:t>
      </w:r>
      <w:r>
        <w:rPr>
          <w:sz w:val="24"/>
          <w:szCs w:val="24"/>
        </w:rPr>
        <w:t xml:space="preserve"> a bit out of place, </w:t>
      </w:r>
      <w:r w:rsidR="007169BD">
        <w:rPr>
          <w:sz w:val="24"/>
          <w:szCs w:val="24"/>
        </w:rPr>
        <w:t xml:space="preserve">like </w:t>
      </w:r>
      <w:r>
        <w:rPr>
          <w:sz w:val="24"/>
          <w:szCs w:val="24"/>
        </w:rPr>
        <w:t>the modern plug sockets</w:t>
      </w:r>
      <w:r w:rsidR="007169BD">
        <w:rPr>
          <w:sz w:val="24"/>
          <w:szCs w:val="24"/>
        </w:rPr>
        <w:t xml:space="preserve"> which we masked with bits of clothing </w:t>
      </w:r>
      <w:r w:rsidR="00B1269E">
        <w:rPr>
          <w:sz w:val="24"/>
          <w:szCs w:val="24"/>
        </w:rPr>
        <w:t>and dressing on the sofa.</w:t>
      </w:r>
      <w:r w:rsidR="00ED6DFB">
        <w:rPr>
          <w:sz w:val="24"/>
          <w:szCs w:val="24"/>
        </w:rPr>
        <w:t xml:space="preserve"> However, since we had both planned in advance and had a fairly clear idea in our minds of how we wanted the set to look, setting up the space with all of the dressing didn’t take too long at all. </w:t>
      </w:r>
      <w:r w:rsidR="00350D51">
        <w:rPr>
          <w:sz w:val="24"/>
          <w:szCs w:val="24"/>
        </w:rPr>
        <w:t xml:space="preserve">I found the dressing table the most fun to lay out, as this was where the majority of our props were placed, and we even added subtle details like lipstick on the wine glass and </w:t>
      </w:r>
      <w:r w:rsidR="000C2C48">
        <w:rPr>
          <w:sz w:val="24"/>
          <w:szCs w:val="24"/>
        </w:rPr>
        <w:t xml:space="preserve">makeup powder on the brushes to present a space that was frequently used and lived in. </w:t>
      </w:r>
      <w:r w:rsidR="00285980">
        <w:rPr>
          <w:sz w:val="24"/>
          <w:szCs w:val="24"/>
        </w:rPr>
        <w:t xml:space="preserve">Once the set had come to life, taking photographs was easy and I enjoyed experimenting with different angles and </w:t>
      </w:r>
      <w:r w:rsidR="00E63E3A">
        <w:rPr>
          <w:sz w:val="24"/>
          <w:szCs w:val="24"/>
        </w:rPr>
        <w:t xml:space="preserve">filters using the gel books. </w:t>
      </w:r>
      <w:r w:rsidR="001D5454">
        <w:rPr>
          <w:sz w:val="24"/>
          <w:szCs w:val="24"/>
        </w:rPr>
        <w:t xml:space="preserve">Once we were happy with the photos, I took a few into photoshop for slight alterations, and I’m really happy with how they turned out. </w:t>
      </w:r>
    </w:p>
    <w:p w14:paraId="035D3EB7" w14:textId="521AA333" w:rsidR="00B3739D" w:rsidRDefault="00764DF5" w:rsidP="00684739">
      <w:pPr>
        <w:rPr>
          <w:sz w:val="24"/>
          <w:szCs w:val="24"/>
        </w:rPr>
      </w:pPr>
      <w:r>
        <w:rPr>
          <w:sz w:val="24"/>
          <w:szCs w:val="24"/>
        </w:rPr>
        <w:t xml:space="preserve">I’m proud of the work I created for this module as I know I have implemented the skills learnt throughout </w:t>
      </w:r>
      <w:r w:rsidR="00296162">
        <w:rPr>
          <w:sz w:val="24"/>
          <w:szCs w:val="24"/>
        </w:rPr>
        <w:t xml:space="preserve">and considered </w:t>
      </w:r>
      <w:r w:rsidR="001D411E">
        <w:rPr>
          <w:sz w:val="24"/>
          <w:szCs w:val="24"/>
        </w:rPr>
        <w:t>all</w:t>
      </w:r>
      <w:r w:rsidR="00296162">
        <w:rPr>
          <w:sz w:val="24"/>
          <w:szCs w:val="24"/>
        </w:rPr>
        <w:t xml:space="preserve"> details covered in the lectures</w:t>
      </w:r>
      <w:r w:rsidR="001D411E">
        <w:rPr>
          <w:sz w:val="24"/>
          <w:szCs w:val="24"/>
        </w:rPr>
        <w:t>. I’m also proud of the group work with Chloe and I think this turned out so well because of</w:t>
      </w:r>
      <w:r w:rsidR="00956E96">
        <w:rPr>
          <w:sz w:val="24"/>
          <w:szCs w:val="24"/>
        </w:rPr>
        <w:t xml:space="preserve"> good communication of ideas between the two of us and the way we were able to work consistently and evenly as a team. </w:t>
      </w:r>
      <w:r w:rsidR="0083733B">
        <w:rPr>
          <w:sz w:val="24"/>
          <w:szCs w:val="24"/>
        </w:rPr>
        <w:t xml:space="preserve">Our set dress would have been even more successful if we had a bigger budget and more resources, however </w:t>
      </w:r>
      <w:r w:rsidR="00980DF0">
        <w:rPr>
          <w:sz w:val="24"/>
          <w:szCs w:val="24"/>
        </w:rPr>
        <w:t>our work still reflects the research and design process of interpreting a screenplay, and our photographic outcomes have</w:t>
      </w:r>
      <w:r w:rsidR="00531B48">
        <w:rPr>
          <w:sz w:val="24"/>
          <w:szCs w:val="24"/>
        </w:rPr>
        <w:t xml:space="preserve"> still</w:t>
      </w:r>
      <w:r w:rsidR="00980DF0">
        <w:rPr>
          <w:sz w:val="24"/>
          <w:szCs w:val="24"/>
        </w:rPr>
        <w:t xml:space="preserve"> captured the aesthetic </w:t>
      </w:r>
      <w:r w:rsidR="00531B48">
        <w:rPr>
          <w:sz w:val="24"/>
          <w:szCs w:val="24"/>
        </w:rPr>
        <w:t xml:space="preserve">and look of the scene. </w:t>
      </w:r>
      <w:r w:rsidR="003F2D49">
        <w:rPr>
          <w:sz w:val="24"/>
          <w:szCs w:val="24"/>
        </w:rPr>
        <w:t xml:space="preserve">From this module, I now have more confidence </w:t>
      </w:r>
      <w:r w:rsidR="006E20A1">
        <w:rPr>
          <w:sz w:val="24"/>
          <w:szCs w:val="24"/>
        </w:rPr>
        <w:t>to pick up a script and know what to look for</w:t>
      </w:r>
      <w:r w:rsidR="00810FAB">
        <w:rPr>
          <w:sz w:val="24"/>
          <w:szCs w:val="24"/>
        </w:rPr>
        <w:t xml:space="preserve">, whilst also considering design ideas beyond just the stated description on the page. </w:t>
      </w:r>
      <w:r w:rsidR="00D8474D">
        <w:rPr>
          <w:sz w:val="24"/>
          <w:szCs w:val="24"/>
        </w:rPr>
        <w:t xml:space="preserve">I now also have a fully completed portfolio </w:t>
      </w:r>
      <w:r w:rsidR="005E22B3">
        <w:rPr>
          <w:sz w:val="24"/>
          <w:szCs w:val="24"/>
        </w:rPr>
        <w:t xml:space="preserve">for this module </w:t>
      </w:r>
      <w:r w:rsidR="00D8474D">
        <w:rPr>
          <w:sz w:val="24"/>
          <w:szCs w:val="24"/>
        </w:rPr>
        <w:t xml:space="preserve">that I can refer back to for ideas and </w:t>
      </w:r>
      <w:r w:rsidR="005E22B3">
        <w:rPr>
          <w:sz w:val="24"/>
          <w:szCs w:val="24"/>
        </w:rPr>
        <w:t xml:space="preserve">use as a demonstration of the work I am capable of. </w:t>
      </w:r>
    </w:p>
    <w:p w14:paraId="6C4A122F" w14:textId="77777777" w:rsidR="00535F2D" w:rsidRDefault="00535F2D" w:rsidP="00684739">
      <w:pPr>
        <w:rPr>
          <w:sz w:val="24"/>
          <w:szCs w:val="24"/>
        </w:rPr>
      </w:pPr>
    </w:p>
    <w:p w14:paraId="1BE47C82" w14:textId="77777777" w:rsidR="00A01199" w:rsidRDefault="00A01199" w:rsidP="00684739">
      <w:pPr>
        <w:rPr>
          <w:sz w:val="24"/>
          <w:szCs w:val="24"/>
        </w:rPr>
      </w:pPr>
    </w:p>
    <w:p w14:paraId="1DCAB85B" w14:textId="77777777" w:rsidR="008255BC" w:rsidRPr="009119E6" w:rsidRDefault="008255BC" w:rsidP="00684739">
      <w:pPr>
        <w:rPr>
          <w:sz w:val="24"/>
          <w:szCs w:val="24"/>
        </w:rPr>
      </w:pPr>
    </w:p>
    <w:sectPr w:rsidR="008255BC" w:rsidRPr="009119E6">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4A7634" w14:textId="77777777" w:rsidR="00166869" w:rsidRDefault="00166869" w:rsidP="00684739">
      <w:pPr>
        <w:spacing w:after="0" w:line="240" w:lineRule="auto"/>
      </w:pPr>
      <w:r>
        <w:separator/>
      </w:r>
    </w:p>
  </w:endnote>
  <w:endnote w:type="continuationSeparator" w:id="0">
    <w:p w14:paraId="4AFFEF5A" w14:textId="77777777" w:rsidR="00166869" w:rsidRDefault="00166869" w:rsidP="006847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5257038"/>
      <w:docPartObj>
        <w:docPartGallery w:val="Page Numbers (Bottom of Page)"/>
        <w:docPartUnique/>
      </w:docPartObj>
    </w:sdtPr>
    <w:sdtEndPr>
      <w:rPr>
        <w:noProof/>
      </w:rPr>
    </w:sdtEndPr>
    <w:sdtContent>
      <w:p w14:paraId="4E9BA91D" w14:textId="3C6665A5" w:rsidR="00684739" w:rsidRDefault="006847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19B4D5" w14:textId="77777777" w:rsidR="00684739" w:rsidRDefault="006847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89960E" w14:textId="77777777" w:rsidR="00166869" w:rsidRDefault="00166869" w:rsidP="00684739">
      <w:pPr>
        <w:spacing w:after="0" w:line="240" w:lineRule="auto"/>
      </w:pPr>
      <w:r>
        <w:separator/>
      </w:r>
    </w:p>
  </w:footnote>
  <w:footnote w:type="continuationSeparator" w:id="0">
    <w:p w14:paraId="4C324710" w14:textId="77777777" w:rsidR="00166869" w:rsidRDefault="00166869" w:rsidP="006847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66627B" w14:textId="2D9A9F35" w:rsidR="00684739" w:rsidRDefault="00684739">
    <w:pPr>
      <w:pStyle w:val="Header"/>
    </w:pPr>
    <w:r>
      <w:t>Rosie Cleary</w:t>
    </w:r>
  </w:p>
  <w:p w14:paraId="7DDCBF14" w14:textId="77777777" w:rsidR="00684739" w:rsidRDefault="0068473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739"/>
    <w:rsid w:val="0000026B"/>
    <w:rsid w:val="00007796"/>
    <w:rsid w:val="00015E51"/>
    <w:rsid w:val="00064874"/>
    <w:rsid w:val="000B5147"/>
    <w:rsid w:val="000C2C48"/>
    <w:rsid w:val="00107D59"/>
    <w:rsid w:val="00120B73"/>
    <w:rsid w:val="00130E5F"/>
    <w:rsid w:val="00166869"/>
    <w:rsid w:val="00191D8A"/>
    <w:rsid w:val="00194EE3"/>
    <w:rsid w:val="001C630B"/>
    <w:rsid w:val="001D110C"/>
    <w:rsid w:val="001D411E"/>
    <w:rsid w:val="001D5454"/>
    <w:rsid w:val="001F2984"/>
    <w:rsid w:val="001F48CF"/>
    <w:rsid w:val="002101ED"/>
    <w:rsid w:val="00211790"/>
    <w:rsid w:val="00211B51"/>
    <w:rsid w:val="00217735"/>
    <w:rsid w:val="00230432"/>
    <w:rsid w:val="00281F13"/>
    <w:rsid w:val="00284FF9"/>
    <w:rsid w:val="00285980"/>
    <w:rsid w:val="0028659D"/>
    <w:rsid w:val="00296162"/>
    <w:rsid w:val="002C6462"/>
    <w:rsid w:val="00350D51"/>
    <w:rsid w:val="003A0394"/>
    <w:rsid w:val="003C1759"/>
    <w:rsid w:val="003D4200"/>
    <w:rsid w:val="003F2D49"/>
    <w:rsid w:val="004139C1"/>
    <w:rsid w:val="0041473A"/>
    <w:rsid w:val="00427920"/>
    <w:rsid w:val="0043572E"/>
    <w:rsid w:val="00447337"/>
    <w:rsid w:val="004577D4"/>
    <w:rsid w:val="00497C14"/>
    <w:rsid w:val="004A08A4"/>
    <w:rsid w:val="00501171"/>
    <w:rsid w:val="00531B48"/>
    <w:rsid w:val="00535F2D"/>
    <w:rsid w:val="00570AE9"/>
    <w:rsid w:val="005A0372"/>
    <w:rsid w:val="005D563E"/>
    <w:rsid w:val="005E22B3"/>
    <w:rsid w:val="005F64B9"/>
    <w:rsid w:val="00602ABC"/>
    <w:rsid w:val="00644222"/>
    <w:rsid w:val="00684739"/>
    <w:rsid w:val="006E20A1"/>
    <w:rsid w:val="006E250C"/>
    <w:rsid w:val="007169BD"/>
    <w:rsid w:val="00717E2C"/>
    <w:rsid w:val="00722EFE"/>
    <w:rsid w:val="00732F59"/>
    <w:rsid w:val="007338CB"/>
    <w:rsid w:val="0074029F"/>
    <w:rsid w:val="00764DF5"/>
    <w:rsid w:val="00795E35"/>
    <w:rsid w:val="00810FAB"/>
    <w:rsid w:val="008255BC"/>
    <w:rsid w:val="0083733B"/>
    <w:rsid w:val="00893078"/>
    <w:rsid w:val="008C2107"/>
    <w:rsid w:val="008D0D33"/>
    <w:rsid w:val="00904569"/>
    <w:rsid w:val="009119E6"/>
    <w:rsid w:val="0092563D"/>
    <w:rsid w:val="00931101"/>
    <w:rsid w:val="00936838"/>
    <w:rsid w:val="00956E96"/>
    <w:rsid w:val="00957DC3"/>
    <w:rsid w:val="009636F7"/>
    <w:rsid w:val="00963811"/>
    <w:rsid w:val="00980DF0"/>
    <w:rsid w:val="009B4172"/>
    <w:rsid w:val="009C1348"/>
    <w:rsid w:val="009F5B39"/>
    <w:rsid w:val="009F6D84"/>
    <w:rsid w:val="00A01199"/>
    <w:rsid w:val="00A4294A"/>
    <w:rsid w:val="00A57549"/>
    <w:rsid w:val="00A86392"/>
    <w:rsid w:val="00A94B15"/>
    <w:rsid w:val="00AD760C"/>
    <w:rsid w:val="00B1046C"/>
    <w:rsid w:val="00B1269E"/>
    <w:rsid w:val="00B2262C"/>
    <w:rsid w:val="00B279F3"/>
    <w:rsid w:val="00B3739D"/>
    <w:rsid w:val="00B50D82"/>
    <w:rsid w:val="00C03016"/>
    <w:rsid w:val="00C2335F"/>
    <w:rsid w:val="00C4047D"/>
    <w:rsid w:val="00C92209"/>
    <w:rsid w:val="00CB0EF4"/>
    <w:rsid w:val="00CB2A16"/>
    <w:rsid w:val="00CB6118"/>
    <w:rsid w:val="00CE07CE"/>
    <w:rsid w:val="00D54622"/>
    <w:rsid w:val="00D77AB4"/>
    <w:rsid w:val="00D8474D"/>
    <w:rsid w:val="00D903F4"/>
    <w:rsid w:val="00E44D5E"/>
    <w:rsid w:val="00E626E3"/>
    <w:rsid w:val="00E63E3A"/>
    <w:rsid w:val="00E760AE"/>
    <w:rsid w:val="00E821D7"/>
    <w:rsid w:val="00ED6DFB"/>
    <w:rsid w:val="00EF5BAD"/>
    <w:rsid w:val="00FA27C1"/>
    <w:rsid w:val="00FA670B"/>
    <w:rsid w:val="00FD3C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B58C2"/>
  <w15:chartTrackingRefBased/>
  <w15:docId w15:val="{345056BC-E226-4903-B07C-2E24ACAF5E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47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739"/>
  </w:style>
  <w:style w:type="paragraph" w:styleId="Footer">
    <w:name w:val="footer"/>
    <w:basedOn w:val="Normal"/>
    <w:link w:val="FooterChar"/>
    <w:uiPriority w:val="99"/>
    <w:unhideWhenUsed/>
    <w:rsid w:val="006847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7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TotalTime>
  <Pages>3</Pages>
  <Words>1324</Words>
  <Characters>7551</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cleary</dc:creator>
  <cp:keywords/>
  <dc:description/>
  <cp:lastModifiedBy>Rosie Cleary (1901821)</cp:lastModifiedBy>
  <cp:revision>18</cp:revision>
  <dcterms:created xsi:type="dcterms:W3CDTF">2020-03-10T20:21:00Z</dcterms:created>
  <dcterms:modified xsi:type="dcterms:W3CDTF">2020-03-11T12:07:00Z</dcterms:modified>
</cp:coreProperties>
</file>