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66996B" w14:textId="7B1BAC52" w:rsidR="00D34027" w:rsidRPr="008306EC" w:rsidRDefault="00D34027" w:rsidP="004A2B53">
      <w:pPr>
        <w:jc w:val="center"/>
        <w:rPr>
          <w:rFonts w:ascii="Arial" w:hAnsi="Arial" w:cs="Arial"/>
          <w:b/>
          <w:bCs/>
          <w:sz w:val="40"/>
          <w:szCs w:val="40"/>
        </w:rPr>
      </w:pPr>
      <w:r w:rsidRPr="008306EC">
        <w:rPr>
          <w:rFonts w:ascii="Arial" w:hAnsi="Arial" w:cs="Arial"/>
          <w:b/>
          <w:bCs/>
          <w:sz w:val="40"/>
          <w:szCs w:val="40"/>
        </w:rPr>
        <w:t>Other Supporting Material</w:t>
      </w:r>
    </w:p>
    <w:p w14:paraId="1D9B4248" w14:textId="77777777" w:rsidR="004A2B53" w:rsidRPr="008306EC" w:rsidRDefault="004A2B53" w:rsidP="004A2B53">
      <w:pPr>
        <w:jc w:val="center"/>
        <w:rPr>
          <w:rFonts w:ascii="Arial" w:hAnsi="Arial" w:cs="Arial"/>
          <w:sz w:val="28"/>
          <w:szCs w:val="28"/>
        </w:rPr>
      </w:pPr>
    </w:p>
    <w:p w14:paraId="10BBDB66" w14:textId="77777777" w:rsidR="004A2B53" w:rsidRPr="008306EC" w:rsidRDefault="004A2B53" w:rsidP="004A2B53">
      <w:pPr>
        <w:jc w:val="center"/>
        <w:rPr>
          <w:rFonts w:ascii="Arial" w:hAnsi="Arial" w:cs="Arial"/>
          <w:sz w:val="28"/>
          <w:szCs w:val="28"/>
        </w:rPr>
      </w:pPr>
    </w:p>
    <w:p w14:paraId="56FE19C4" w14:textId="62FFFAC5" w:rsidR="004A2B53" w:rsidRPr="00AC7646" w:rsidRDefault="004A2B53" w:rsidP="004A2B53">
      <w:pPr>
        <w:rPr>
          <w:rFonts w:ascii="Arial" w:hAnsi="Arial" w:cs="Arial"/>
          <w:sz w:val="24"/>
          <w:szCs w:val="24"/>
        </w:rPr>
      </w:pPr>
      <w:r w:rsidRPr="00AC7646">
        <w:rPr>
          <w:rFonts w:ascii="Arial" w:hAnsi="Arial" w:cs="Arial"/>
          <w:sz w:val="24"/>
          <w:szCs w:val="24"/>
        </w:rPr>
        <w:t>Contents:</w:t>
      </w:r>
    </w:p>
    <w:p w14:paraId="15E5EBB2" w14:textId="451162F3" w:rsidR="009F776E" w:rsidRPr="00AC7646" w:rsidRDefault="002B40A0" w:rsidP="004A2B53">
      <w:pPr>
        <w:rPr>
          <w:rFonts w:ascii="Arial" w:hAnsi="Arial" w:cs="Arial"/>
          <w:sz w:val="24"/>
          <w:szCs w:val="24"/>
        </w:rPr>
      </w:pPr>
      <w:r>
        <w:rPr>
          <w:rFonts w:ascii="Arial" w:hAnsi="Arial" w:cs="Arial"/>
          <w:sz w:val="24"/>
          <w:szCs w:val="24"/>
        </w:rPr>
        <w:t xml:space="preserve">Page 2 - </w:t>
      </w:r>
      <w:r w:rsidR="009F776E" w:rsidRPr="00AC7646">
        <w:rPr>
          <w:rFonts w:ascii="Arial" w:hAnsi="Arial" w:cs="Arial"/>
          <w:sz w:val="24"/>
          <w:szCs w:val="24"/>
        </w:rPr>
        <w:t xml:space="preserve">Line manager’s initial comments </w:t>
      </w:r>
    </w:p>
    <w:p w14:paraId="30670446" w14:textId="12E53694" w:rsidR="004A2B53" w:rsidRPr="00AC7646" w:rsidRDefault="002B40A0" w:rsidP="008306EC">
      <w:pPr>
        <w:rPr>
          <w:rFonts w:ascii="Arial" w:hAnsi="Arial" w:cs="Arial"/>
          <w:sz w:val="24"/>
          <w:szCs w:val="24"/>
        </w:rPr>
      </w:pPr>
      <w:r>
        <w:rPr>
          <w:rFonts w:ascii="Arial" w:hAnsi="Arial" w:cs="Arial"/>
          <w:sz w:val="24"/>
          <w:szCs w:val="24"/>
        </w:rPr>
        <w:t xml:space="preserve">Page 3 - </w:t>
      </w:r>
      <w:r w:rsidR="008306EC" w:rsidRPr="00AC7646">
        <w:rPr>
          <w:rFonts w:ascii="Arial" w:hAnsi="Arial" w:cs="Arial"/>
          <w:sz w:val="24"/>
          <w:szCs w:val="24"/>
        </w:rPr>
        <w:t>Supervision contract</w:t>
      </w:r>
    </w:p>
    <w:p w14:paraId="5E2D2DD1" w14:textId="3D16185B" w:rsidR="00AD7F3A" w:rsidRPr="00AC7646" w:rsidRDefault="002B40A0" w:rsidP="008306EC">
      <w:pPr>
        <w:rPr>
          <w:rFonts w:ascii="Arial" w:hAnsi="Arial" w:cs="Arial"/>
          <w:sz w:val="24"/>
          <w:szCs w:val="24"/>
        </w:rPr>
      </w:pPr>
      <w:r>
        <w:rPr>
          <w:rFonts w:ascii="Arial" w:hAnsi="Arial" w:cs="Arial"/>
          <w:sz w:val="24"/>
          <w:szCs w:val="24"/>
        </w:rPr>
        <w:t xml:space="preserve">Page 4 - </w:t>
      </w:r>
      <w:r w:rsidR="00AD7F3A" w:rsidRPr="00AC7646">
        <w:rPr>
          <w:rFonts w:ascii="Arial" w:hAnsi="Arial" w:cs="Arial"/>
          <w:sz w:val="24"/>
          <w:szCs w:val="24"/>
        </w:rPr>
        <w:t>Supervision recording 1</w:t>
      </w:r>
    </w:p>
    <w:p w14:paraId="141B961D" w14:textId="606CD957" w:rsidR="00AD7F3A" w:rsidRPr="00AC7646" w:rsidRDefault="002B40A0" w:rsidP="008306EC">
      <w:pPr>
        <w:rPr>
          <w:rFonts w:ascii="Arial" w:hAnsi="Arial" w:cs="Arial"/>
          <w:sz w:val="24"/>
          <w:szCs w:val="24"/>
        </w:rPr>
      </w:pPr>
      <w:r>
        <w:rPr>
          <w:rFonts w:ascii="Arial" w:hAnsi="Arial" w:cs="Arial"/>
          <w:sz w:val="24"/>
          <w:szCs w:val="24"/>
        </w:rPr>
        <w:t xml:space="preserve">Page 5 - </w:t>
      </w:r>
      <w:r w:rsidR="00AD7F3A" w:rsidRPr="00AC7646">
        <w:rPr>
          <w:rFonts w:ascii="Arial" w:hAnsi="Arial" w:cs="Arial"/>
          <w:sz w:val="24"/>
          <w:szCs w:val="24"/>
        </w:rPr>
        <w:t>Supervision recording</w:t>
      </w:r>
      <w:r w:rsidR="00AD7F3A" w:rsidRPr="00AC7646">
        <w:rPr>
          <w:rFonts w:ascii="Arial" w:hAnsi="Arial" w:cs="Arial"/>
          <w:sz w:val="24"/>
          <w:szCs w:val="24"/>
        </w:rPr>
        <w:t xml:space="preserve"> 2</w:t>
      </w:r>
    </w:p>
    <w:p w14:paraId="735385DD" w14:textId="0A915775" w:rsidR="00AD7F3A" w:rsidRPr="00AC7646" w:rsidRDefault="002B40A0" w:rsidP="008306EC">
      <w:pPr>
        <w:rPr>
          <w:rFonts w:ascii="Arial" w:hAnsi="Arial" w:cs="Arial"/>
          <w:sz w:val="24"/>
          <w:szCs w:val="24"/>
        </w:rPr>
      </w:pPr>
      <w:r>
        <w:rPr>
          <w:rFonts w:ascii="Arial" w:hAnsi="Arial" w:cs="Arial"/>
          <w:sz w:val="24"/>
          <w:szCs w:val="24"/>
        </w:rPr>
        <w:t xml:space="preserve">Page 6 - </w:t>
      </w:r>
      <w:r w:rsidR="00AD7F3A" w:rsidRPr="00AC7646">
        <w:rPr>
          <w:rFonts w:ascii="Arial" w:hAnsi="Arial" w:cs="Arial"/>
          <w:sz w:val="24"/>
          <w:szCs w:val="24"/>
        </w:rPr>
        <w:t>Supervision recording</w:t>
      </w:r>
      <w:r w:rsidR="00AD7F3A" w:rsidRPr="00AC7646">
        <w:rPr>
          <w:rFonts w:ascii="Arial" w:hAnsi="Arial" w:cs="Arial"/>
          <w:sz w:val="24"/>
          <w:szCs w:val="24"/>
        </w:rPr>
        <w:t xml:space="preserve"> 3</w:t>
      </w:r>
    </w:p>
    <w:p w14:paraId="70A3BA40" w14:textId="12DFF9C9" w:rsidR="00AD7F3A" w:rsidRPr="00AC7646" w:rsidRDefault="002B40A0" w:rsidP="008306EC">
      <w:pPr>
        <w:rPr>
          <w:rFonts w:ascii="Arial" w:hAnsi="Arial" w:cs="Arial"/>
          <w:sz w:val="24"/>
          <w:szCs w:val="24"/>
        </w:rPr>
      </w:pPr>
      <w:r>
        <w:rPr>
          <w:rFonts w:ascii="Arial" w:hAnsi="Arial" w:cs="Arial"/>
          <w:sz w:val="24"/>
          <w:szCs w:val="24"/>
        </w:rPr>
        <w:t xml:space="preserve">Page 7 - </w:t>
      </w:r>
      <w:r w:rsidR="00AD7F3A" w:rsidRPr="00AC7646">
        <w:rPr>
          <w:rFonts w:ascii="Arial" w:hAnsi="Arial" w:cs="Arial"/>
          <w:sz w:val="24"/>
          <w:szCs w:val="24"/>
        </w:rPr>
        <w:t>Supervision recording</w:t>
      </w:r>
      <w:r w:rsidR="00AD7F3A" w:rsidRPr="00AC7646">
        <w:rPr>
          <w:rFonts w:ascii="Arial" w:hAnsi="Arial" w:cs="Arial"/>
          <w:sz w:val="24"/>
          <w:szCs w:val="24"/>
        </w:rPr>
        <w:t xml:space="preserve"> 4</w:t>
      </w:r>
    </w:p>
    <w:p w14:paraId="6F50880E" w14:textId="637ED98F" w:rsidR="00AD7F3A" w:rsidRPr="00AC7646" w:rsidRDefault="002B40A0" w:rsidP="008306EC">
      <w:pPr>
        <w:rPr>
          <w:rFonts w:ascii="Arial" w:hAnsi="Arial" w:cs="Arial"/>
          <w:sz w:val="24"/>
          <w:szCs w:val="24"/>
        </w:rPr>
      </w:pPr>
      <w:r>
        <w:rPr>
          <w:rFonts w:ascii="Arial" w:hAnsi="Arial" w:cs="Arial"/>
          <w:sz w:val="24"/>
          <w:szCs w:val="24"/>
        </w:rPr>
        <w:t xml:space="preserve">Page 8 - </w:t>
      </w:r>
      <w:r w:rsidR="00AD7F3A" w:rsidRPr="00AC7646">
        <w:rPr>
          <w:rFonts w:ascii="Arial" w:hAnsi="Arial" w:cs="Arial"/>
          <w:sz w:val="24"/>
          <w:szCs w:val="24"/>
        </w:rPr>
        <w:t>Supervision recording</w:t>
      </w:r>
      <w:r w:rsidR="00AD7F3A" w:rsidRPr="00AC7646">
        <w:rPr>
          <w:rFonts w:ascii="Arial" w:hAnsi="Arial" w:cs="Arial"/>
          <w:sz w:val="24"/>
          <w:szCs w:val="24"/>
        </w:rPr>
        <w:t xml:space="preserve"> 5</w:t>
      </w:r>
    </w:p>
    <w:p w14:paraId="1285C9EB" w14:textId="1A52DFFA" w:rsidR="00AD7F3A" w:rsidRPr="00AC7646" w:rsidRDefault="006E1F34" w:rsidP="008306EC">
      <w:pPr>
        <w:rPr>
          <w:rFonts w:ascii="Arial" w:hAnsi="Arial" w:cs="Arial"/>
          <w:sz w:val="24"/>
          <w:szCs w:val="24"/>
        </w:rPr>
      </w:pPr>
      <w:r>
        <w:rPr>
          <w:rFonts w:ascii="Arial" w:hAnsi="Arial" w:cs="Arial"/>
          <w:sz w:val="24"/>
          <w:szCs w:val="24"/>
        </w:rPr>
        <w:t xml:space="preserve">Page 9 - </w:t>
      </w:r>
      <w:r w:rsidR="00AD7F3A" w:rsidRPr="00AC7646">
        <w:rPr>
          <w:rFonts w:ascii="Arial" w:hAnsi="Arial" w:cs="Arial"/>
          <w:sz w:val="24"/>
          <w:szCs w:val="24"/>
        </w:rPr>
        <w:t>Supervision recording</w:t>
      </w:r>
      <w:r w:rsidR="00AD7F3A" w:rsidRPr="00AC7646">
        <w:rPr>
          <w:rFonts w:ascii="Arial" w:hAnsi="Arial" w:cs="Arial"/>
          <w:sz w:val="24"/>
          <w:szCs w:val="24"/>
        </w:rPr>
        <w:t xml:space="preserve"> 6</w:t>
      </w:r>
    </w:p>
    <w:p w14:paraId="5A2F8FBE" w14:textId="0BE58713" w:rsidR="00AD7F3A" w:rsidRPr="00AC7646" w:rsidRDefault="006E1F34" w:rsidP="008306EC">
      <w:pPr>
        <w:rPr>
          <w:rFonts w:ascii="Arial" w:hAnsi="Arial" w:cs="Arial"/>
          <w:sz w:val="24"/>
          <w:szCs w:val="24"/>
        </w:rPr>
      </w:pPr>
      <w:r>
        <w:rPr>
          <w:rFonts w:ascii="Arial" w:hAnsi="Arial" w:cs="Arial"/>
          <w:sz w:val="24"/>
          <w:szCs w:val="24"/>
        </w:rPr>
        <w:t xml:space="preserve">Page 10-11 - </w:t>
      </w:r>
      <w:r w:rsidR="009F776E" w:rsidRPr="00AC7646">
        <w:rPr>
          <w:rFonts w:ascii="Arial" w:hAnsi="Arial" w:cs="Arial"/>
          <w:sz w:val="24"/>
          <w:szCs w:val="24"/>
        </w:rPr>
        <w:t>Welsh quiz activity photos</w:t>
      </w:r>
      <w:r w:rsidR="0018531E" w:rsidRPr="00AC7646">
        <w:rPr>
          <w:rFonts w:ascii="Arial" w:hAnsi="Arial" w:cs="Arial"/>
          <w:sz w:val="24"/>
          <w:szCs w:val="24"/>
        </w:rPr>
        <w:t xml:space="preserve"> (Tycroes)</w:t>
      </w:r>
    </w:p>
    <w:p w14:paraId="5CB90B17" w14:textId="4DCD8498" w:rsidR="009F776E" w:rsidRDefault="006E1F34" w:rsidP="008306EC">
      <w:pPr>
        <w:rPr>
          <w:rFonts w:ascii="Arial" w:hAnsi="Arial" w:cs="Arial"/>
          <w:sz w:val="24"/>
          <w:szCs w:val="24"/>
        </w:rPr>
      </w:pPr>
      <w:r>
        <w:rPr>
          <w:rFonts w:ascii="Arial" w:hAnsi="Arial" w:cs="Arial"/>
          <w:sz w:val="24"/>
          <w:szCs w:val="24"/>
        </w:rPr>
        <w:t xml:space="preserve">Page 12 - </w:t>
      </w:r>
      <w:r w:rsidR="009F776E" w:rsidRPr="00AC7646">
        <w:rPr>
          <w:rFonts w:ascii="Arial" w:hAnsi="Arial" w:cs="Arial"/>
          <w:sz w:val="24"/>
          <w:szCs w:val="24"/>
        </w:rPr>
        <w:t>Playdough activity photos</w:t>
      </w:r>
      <w:r w:rsidR="009716BE" w:rsidRPr="00AC7646">
        <w:rPr>
          <w:rFonts w:ascii="Arial" w:hAnsi="Arial" w:cs="Arial"/>
          <w:sz w:val="24"/>
          <w:szCs w:val="24"/>
        </w:rPr>
        <w:t xml:space="preserve"> and recipe</w:t>
      </w:r>
      <w:r w:rsidR="0018531E" w:rsidRPr="00AC7646">
        <w:rPr>
          <w:rFonts w:ascii="Arial" w:hAnsi="Arial" w:cs="Arial"/>
          <w:sz w:val="24"/>
          <w:szCs w:val="24"/>
        </w:rPr>
        <w:t xml:space="preserve"> (Tycroes)</w:t>
      </w:r>
    </w:p>
    <w:p w14:paraId="7A6E111E" w14:textId="2AD765DB" w:rsidR="00A126F6" w:rsidRPr="00AC7646" w:rsidRDefault="006E1F34" w:rsidP="008306EC">
      <w:pPr>
        <w:rPr>
          <w:rFonts w:ascii="Arial" w:hAnsi="Arial" w:cs="Arial"/>
          <w:sz w:val="24"/>
          <w:szCs w:val="24"/>
        </w:rPr>
      </w:pPr>
      <w:r>
        <w:rPr>
          <w:rFonts w:ascii="Arial" w:hAnsi="Arial" w:cs="Arial"/>
          <w:sz w:val="24"/>
          <w:szCs w:val="24"/>
        </w:rPr>
        <w:t xml:space="preserve">Page 13-14 - </w:t>
      </w:r>
      <w:r w:rsidR="00A126F6" w:rsidRPr="00AC7646">
        <w:rPr>
          <w:rFonts w:ascii="Arial" w:hAnsi="Arial" w:cs="Arial"/>
          <w:sz w:val="24"/>
          <w:szCs w:val="24"/>
        </w:rPr>
        <w:t>Community profile answers from St Clears</w:t>
      </w:r>
    </w:p>
    <w:p w14:paraId="6C54149C" w14:textId="3FD6BEEB" w:rsidR="009F776E" w:rsidRPr="00AC7646" w:rsidRDefault="006E1F34" w:rsidP="008306EC">
      <w:pPr>
        <w:rPr>
          <w:rFonts w:ascii="Arial" w:hAnsi="Arial" w:cs="Arial"/>
          <w:sz w:val="24"/>
          <w:szCs w:val="24"/>
        </w:rPr>
      </w:pPr>
      <w:r>
        <w:rPr>
          <w:rFonts w:ascii="Arial" w:hAnsi="Arial" w:cs="Arial"/>
          <w:sz w:val="24"/>
          <w:szCs w:val="24"/>
        </w:rPr>
        <w:t xml:space="preserve">Page </w:t>
      </w:r>
      <w:r w:rsidR="00B43FD9">
        <w:rPr>
          <w:rFonts w:ascii="Arial" w:hAnsi="Arial" w:cs="Arial"/>
          <w:sz w:val="24"/>
          <w:szCs w:val="24"/>
        </w:rPr>
        <w:t xml:space="preserve">15-17 - </w:t>
      </w:r>
      <w:r w:rsidR="009F776E" w:rsidRPr="00AC7646">
        <w:rPr>
          <w:rFonts w:ascii="Arial" w:hAnsi="Arial" w:cs="Arial"/>
          <w:sz w:val="24"/>
          <w:szCs w:val="24"/>
        </w:rPr>
        <w:t>Easter scavenger quiz photos</w:t>
      </w:r>
      <w:r w:rsidR="0018531E" w:rsidRPr="00AC7646">
        <w:rPr>
          <w:rFonts w:ascii="Arial" w:hAnsi="Arial" w:cs="Arial"/>
          <w:sz w:val="24"/>
          <w:szCs w:val="24"/>
        </w:rPr>
        <w:t xml:space="preserve"> (Tycroes)</w:t>
      </w:r>
    </w:p>
    <w:p w14:paraId="365FF406" w14:textId="4C6A1525" w:rsidR="00A126F6" w:rsidRDefault="00B43FD9" w:rsidP="008306EC">
      <w:pPr>
        <w:rPr>
          <w:rFonts w:ascii="Arial" w:hAnsi="Arial" w:cs="Arial"/>
          <w:sz w:val="24"/>
          <w:szCs w:val="24"/>
        </w:rPr>
      </w:pPr>
      <w:r>
        <w:rPr>
          <w:rFonts w:ascii="Arial" w:hAnsi="Arial" w:cs="Arial"/>
          <w:sz w:val="24"/>
          <w:szCs w:val="24"/>
        </w:rPr>
        <w:t xml:space="preserve">Page 18 - </w:t>
      </w:r>
      <w:r w:rsidR="0018531E" w:rsidRPr="00AC7646">
        <w:rPr>
          <w:rFonts w:ascii="Arial" w:hAnsi="Arial" w:cs="Arial"/>
          <w:sz w:val="24"/>
          <w:szCs w:val="24"/>
        </w:rPr>
        <w:t>Pancake activity photos (St Clear</w:t>
      </w:r>
      <w:r w:rsidR="00E5465C" w:rsidRPr="00AC7646">
        <w:rPr>
          <w:rFonts w:ascii="Arial" w:hAnsi="Arial" w:cs="Arial"/>
          <w:sz w:val="24"/>
          <w:szCs w:val="24"/>
        </w:rPr>
        <w:t>s</w:t>
      </w:r>
      <w:r w:rsidR="0018531E" w:rsidRPr="00AC7646">
        <w:rPr>
          <w:rFonts w:ascii="Arial" w:hAnsi="Arial" w:cs="Arial"/>
          <w:sz w:val="24"/>
          <w:szCs w:val="24"/>
        </w:rPr>
        <w:t>)</w:t>
      </w:r>
    </w:p>
    <w:p w14:paraId="19C4F4B0" w14:textId="3A8EB6C4" w:rsidR="004D5C04" w:rsidRPr="00AC7646" w:rsidRDefault="00B43FD9" w:rsidP="008306EC">
      <w:pPr>
        <w:rPr>
          <w:rFonts w:ascii="Arial" w:hAnsi="Arial" w:cs="Arial"/>
          <w:sz w:val="24"/>
          <w:szCs w:val="24"/>
        </w:rPr>
      </w:pPr>
      <w:r>
        <w:rPr>
          <w:rFonts w:ascii="Arial" w:hAnsi="Arial" w:cs="Arial"/>
          <w:sz w:val="24"/>
          <w:szCs w:val="24"/>
        </w:rPr>
        <w:t xml:space="preserve">Page 19 - </w:t>
      </w:r>
      <w:r w:rsidR="003006C6">
        <w:rPr>
          <w:rFonts w:ascii="Arial" w:hAnsi="Arial" w:cs="Arial"/>
          <w:sz w:val="24"/>
          <w:szCs w:val="24"/>
        </w:rPr>
        <w:t xml:space="preserve">A game of Pictionary at St Clears </w:t>
      </w:r>
    </w:p>
    <w:p w14:paraId="55F6E408" w14:textId="24C7DEC5" w:rsidR="00952BE7" w:rsidRPr="00AC7646" w:rsidRDefault="00B43FD9" w:rsidP="008306EC">
      <w:pPr>
        <w:rPr>
          <w:rFonts w:ascii="Arial" w:hAnsi="Arial" w:cs="Arial"/>
          <w:sz w:val="24"/>
          <w:szCs w:val="24"/>
        </w:rPr>
      </w:pPr>
      <w:r>
        <w:rPr>
          <w:rFonts w:ascii="Arial" w:hAnsi="Arial" w:cs="Arial"/>
          <w:sz w:val="24"/>
          <w:szCs w:val="24"/>
        </w:rPr>
        <w:t xml:space="preserve">Page 20 - </w:t>
      </w:r>
      <w:r w:rsidR="0018531E" w:rsidRPr="00AC7646">
        <w:rPr>
          <w:rFonts w:ascii="Arial" w:hAnsi="Arial" w:cs="Arial"/>
          <w:sz w:val="24"/>
          <w:szCs w:val="24"/>
        </w:rPr>
        <w:t>Level 2 food hygiene certificate</w:t>
      </w:r>
    </w:p>
    <w:p w14:paraId="22AFFE90" w14:textId="215A1629" w:rsidR="009716BE" w:rsidRPr="00AC7646" w:rsidRDefault="00B43FD9" w:rsidP="008306EC">
      <w:pPr>
        <w:rPr>
          <w:rFonts w:ascii="Arial" w:hAnsi="Arial" w:cs="Arial"/>
          <w:sz w:val="24"/>
          <w:szCs w:val="24"/>
        </w:rPr>
      </w:pPr>
      <w:r>
        <w:rPr>
          <w:rFonts w:ascii="Arial" w:hAnsi="Arial" w:cs="Arial"/>
          <w:sz w:val="24"/>
          <w:szCs w:val="24"/>
        </w:rPr>
        <w:t xml:space="preserve">Page 21 - </w:t>
      </w:r>
      <w:r w:rsidR="009716BE" w:rsidRPr="00AC7646">
        <w:rPr>
          <w:rFonts w:ascii="Arial" w:hAnsi="Arial" w:cs="Arial"/>
          <w:sz w:val="24"/>
          <w:szCs w:val="24"/>
        </w:rPr>
        <w:t xml:space="preserve">Carmarthenshire Youth Support Service blank risk assessment </w:t>
      </w:r>
      <w:r w:rsidR="00D46D7F">
        <w:rPr>
          <w:rFonts w:ascii="Arial" w:hAnsi="Arial" w:cs="Arial"/>
          <w:sz w:val="24"/>
          <w:szCs w:val="24"/>
        </w:rPr>
        <w:t>form</w:t>
      </w:r>
    </w:p>
    <w:p w14:paraId="37194DE3" w14:textId="37BB01AB" w:rsidR="0018531E" w:rsidRPr="00AC7646" w:rsidRDefault="00B43FD9" w:rsidP="008306EC">
      <w:pPr>
        <w:rPr>
          <w:rFonts w:ascii="Arial" w:hAnsi="Arial" w:cs="Arial"/>
          <w:sz w:val="24"/>
          <w:szCs w:val="24"/>
        </w:rPr>
      </w:pPr>
      <w:r>
        <w:rPr>
          <w:rFonts w:ascii="Arial" w:hAnsi="Arial" w:cs="Arial"/>
          <w:sz w:val="24"/>
          <w:szCs w:val="24"/>
        </w:rPr>
        <w:t xml:space="preserve">Page 21 - </w:t>
      </w:r>
      <w:r w:rsidR="0018531E" w:rsidRPr="00AC7646">
        <w:rPr>
          <w:rFonts w:ascii="Arial" w:hAnsi="Arial" w:cs="Arial"/>
          <w:sz w:val="24"/>
          <w:szCs w:val="24"/>
        </w:rPr>
        <w:t>Carmarthenshire Youth Support Service safeguarding policies</w:t>
      </w:r>
      <w:r w:rsidR="00D46D7F">
        <w:rPr>
          <w:rFonts w:ascii="Arial" w:hAnsi="Arial" w:cs="Arial"/>
          <w:sz w:val="24"/>
          <w:szCs w:val="24"/>
        </w:rPr>
        <w:t xml:space="preserve"> (link)</w:t>
      </w:r>
    </w:p>
    <w:p w14:paraId="690F69EB" w14:textId="7432EF6E" w:rsidR="009C4C89" w:rsidRPr="00AC7646" w:rsidRDefault="00B43FD9" w:rsidP="008306EC">
      <w:pPr>
        <w:rPr>
          <w:rFonts w:ascii="Arial" w:hAnsi="Arial" w:cs="Arial"/>
          <w:sz w:val="24"/>
          <w:szCs w:val="24"/>
        </w:rPr>
      </w:pPr>
      <w:r>
        <w:rPr>
          <w:rFonts w:ascii="Arial" w:hAnsi="Arial" w:cs="Arial"/>
          <w:sz w:val="24"/>
          <w:szCs w:val="24"/>
        </w:rPr>
        <w:t xml:space="preserve">Page 22 - </w:t>
      </w:r>
      <w:r w:rsidR="009C4C89" w:rsidRPr="00AC7646">
        <w:rPr>
          <w:rFonts w:ascii="Arial" w:hAnsi="Arial" w:cs="Arial"/>
          <w:sz w:val="24"/>
          <w:szCs w:val="24"/>
        </w:rPr>
        <w:t>Copy of sign in form at Tycroes</w:t>
      </w:r>
    </w:p>
    <w:p w14:paraId="3A23C6A5" w14:textId="77777777" w:rsidR="00093DF0" w:rsidRDefault="00093DF0" w:rsidP="00957D4A"/>
    <w:p w14:paraId="0900579E" w14:textId="77777777" w:rsidR="00AC0010" w:rsidRDefault="00AC0010" w:rsidP="00957D4A"/>
    <w:p w14:paraId="1824920D" w14:textId="77777777" w:rsidR="00AC0010" w:rsidRDefault="00AC0010" w:rsidP="00957D4A"/>
    <w:p w14:paraId="7E7FE6B7" w14:textId="77777777" w:rsidR="00AC0010" w:rsidRDefault="00AC0010" w:rsidP="00957D4A"/>
    <w:p w14:paraId="526F43C7" w14:textId="77777777" w:rsidR="00093DF0" w:rsidRDefault="00093DF0" w:rsidP="00957D4A"/>
    <w:p w14:paraId="2D7F17E6" w14:textId="77777777" w:rsidR="00093DF0" w:rsidRDefault="00093DF0" w:rsidP="00957D4A"/>
    <w:p w14:paraId="70315E63" w14:textId="77777777" w:rsidR="000C6433" w:rsidRDefault="000C6433" w:rsidP="00957D4A"/>
    <w:p w14:paraId="3C352D2F" w14:textId="77777777" w:rsidR="001A629F" w:rsidRDefault="001A629F" w:rsidP="00957D4A"/>
    <w:p w14:paraId="7E35A2F4" w14:textId="53CF695D" w:rsidR="001A629F" w:rsidRDefault="001A629F" w:rsidP="00957D4A">
      <w:r>
        <w:lastRenderedPageBreak/>
        <w:t>Line Manager’s initial comments</w:t>
      </w:r>
    </w:p>
    <w:p w14:paraId="26D8E2A4" w14:textId="77777777" w:rsidR="00545B1F" w:rsidRPr="00DE79E0" w:rsidRDefault="00545B1F" w:rsidP="00545B1F">
      <w:pPr>
        <w:jc w:val="center"/>
        <w:rPr>
          <w:sz w:val="32"/>
          <w:szCs w:val="32"/>
        </w:rPr>
      </w:pPr>
    </w:p>
    <w:tbl>
      <w:tblPr>
        <w:tblStyle w:val="TableGrid"/>
        <w:tblW w:w="0" w:type="auto"/>
        <w:tblLook w:val="04A0" w:firstRow="1" w:lastRow="0" w:firstColumn="1" w:lastColumn="0" w:noHBand="0" w:noVBand="1"/>
      </w:tblPr>
      <w:tblGrid>
        <w:gridCol w:w="2263"/>
        <w:gridCol w:w="6753"/>
      </w:tblGrid>
      <w:tr w:rsidR="00545B1F" w:rsidRPr="00DE79E0" w14:paraId="6AD03454" w14:textId="77777777" w:rsidTr="00CA0655">
        <w:tc>
          <w:tcPr>
            <w:tcW w:w="2263" w:type="dxa"/>
          </w:tcPr>
          <w:p w14:paraId="697B762F" w14:textId="77777777" w:rsidR="00545B1F" w:rsidRPr="00DE79E0" w:rsidRDefault="00545B1F" w:rsidP="00CA0655">
            <w:pPr>
              <w:rPr>
                <w:sz w:val="24"/>
                <w:szCs w:val="24"/>
              </w:rPr>
            </w:pPr>
            <w:r w:rsidRPr="00DE79E0">
              <w:rPr>
                <w:sz w:val="24"/>
                <w:szCs w:val="24"/>
              </w:rPr>
              <w:t>Student</w:t>
            </w:r>
          </w:p>
        </w:tc>
        <w:tc>
          <w:tcPr>
            <w:tcW w:w="6753" w:type="dxa"/>
          </w:tcPr>
          <w:p w14:paraId="4071DA4B" w14:textId="77777777" w:rsidR="00545B1F" w:rsidRPr="00DE79E0" w:rsidRDefault="00545B1F" w:rsidP="00CA0655">
            <w:pPr>
              <w:rPr>
                <w:sz w:val="24"/>
                <w:szCs w:val="24"/>
              </w:rPr>
            </w:pPr>
            <w:r>
              <w:rPr>
                <w:sz w:val="24"/>
                <w:szCs w:val="24"/>
              </w:rPr>
              <w:t>Sarah Arnott</w:t>
            </w:r>
          </w:p>
        </w:tc>
      </w:tr>
      <w:tr w:rsidR="00545B1F" w:rsidRPr="00DE79E0" w14:paraId="58E9F0BC" w14:textId="77777777" w:rsidTr="00CA0655">
        <w:tc>
          <w:tcPr>
            <w:tcW w:w="2263" w:type="dxa"/>
          </w:tcPr>
          <w:p w14:paraId="5074667D" w14:textId="77777777" w:rsidR="00545B1F" w:rsidRPr="00DE79E0" w:rsidRDefault="00545B1F" w:rsidP="00CA0655">
            <w:pPr>
              <w:rPr>
                <w:sz w:val="24"/>
                <w:szCs w:val="24"/>
              </w:rPr>
            </w:pPr>
            <w:r w:rsidRPr="00DE79E0">
              <w:rPr>
                <w:sz w:val="24"/>
                <w:szCs w:val="24"/>
              </w:rPr>
              <w:t>Learning mentor</w:t>
            </w:r>
          </w:p>
        </w:tc>
        <w:tc>
          <w:tcPr>
            <w:tcW w:w="6753" w:type="dxa"/>
          </w:tcPr>
          <w:p w14:paraId="1C8C9983" w14:textId="77777777" w:rsidR="00545B1F" w:rsidRPr="00DE79E0" w:rsidRDefault="00545B1F" w:rsidP="00CA0655">
            <w:pPr>
              <w:rPr>
                <w:sz w:val="24"/>
                <w:szCs w:val="24"/>
              </w:rPr>
            </w:pPr>
            <w:r>
              <w:rPr>
                <w:sz w:val="24"/>
                <w:szCs w:val="24"/>
              </w:rPr>
              <w:t>Heulwen O’Callaghan</w:t>
            </w:r>
          </w:p>
        </w:tc>
      </w:tr>
      <w:tr w:rsidR="00545B1F" w:rsidRPr="00DE79E0" w14:paraId="2F26F7FB" w14:textId="77777777" w:rsidTr="00CA0655">
        <w:tc>
          <w:tcPr>
            <w:tcW w:w="2263" w:type="dxa"/>
          </w:tcPr>
          <w:p w14:paraId="21C53457" w14:textId="77777777" w:rsidR="00545B1F" w:rsidRPr="00DE79E0" w:rsidRDefault="00545B1F" w:rsidP="00CA0655">
            <w:pPr>
              <w:rPr>
                <w:sz w:val="24"/>
                <w:szCs w:val="24"/>
              </w:rPr>
            </w:pPr>
            <w:r w:rsidRPr="00DE79E0">
              <w:rPr>
                <w:sz w:val="24"/>
                <w:szCs w:val="24"/>
              </w:rPr>
              <w:t>Placement</w:t>
            </w:r>
          </w:p>
        </w:tc>
        <w:tc>
          <w:tcPr>
            <w:tcW w:w="6753" w:type="dxa"/>
          </w:tcPr>
          <w:p w14:paraId="2575B17E" w14:textId="77777777" w:rsidR="00545B1F" w:rsidRPr="00DE79E0" w:rsidRDefault="00545B1F" w:rsidP="00CA0655">
            <w:pPr>
              <w:rPr>
                <w:sz w:val="24"/>
                <w:szCs w:val="24"/>
              </w:rPr>
            </w:pPr>
            <w:r>
              <w:rPr>
                <w:sz w:val="24"/>
                <w:szCs w:val="24"/>
              </w:rPr>
              <w:t>Carmarthenshire Youth Support Service (St Clears and Tycroes youth clubs)</w:t>
            </w:r>
          </w:p>
        </w:tc>
      </w:tr>
      <w:tr w:rsidR="00545B1F" w:rsidRPr="00DE79E0" w14:paraId="59E481A7" w14:textId="77777777" w:rsidTr="00CA0655">
        <w:tc>
          <w:tcPr>
            <w:tcW w:w="2263" w:type="dxa"/>
          </w:tcPr>
          <w:p w14:paraId="05041D6C" w14:textId="77777777" w:rsidR="00545B1F" w:rsidRPr="00DE79E0" w:rsidRDefault="00545B1F" w:rsidP="00CA0655">
            <w:pPr>
              <w:rPr>
                <w:sz w:val="24"/>
                <w:szCs w:val="24"/>
              </w:rPr>
            </w:pPr>
            <w:r w:rsidRPr="00DE79E0">
              <w:rPr>
                <w:sz w:val="24"/>
                <w:szCs w:val="24"/>
              </w:rPr>
              <w:t xml:space="preserve">Date </w:t>
            </w:r>
          </w:p>
        </w:tc>
        <w:tc>
          <w:tcPr>
            <w:tcW w:w="6753" w:type="dxa"/>
          </w:tcPr>
          <w:p w14:paraId="09E9656B" w14:textId="77777777" w:rsidR="00545B1F" w:rsidRPr="00DE79E0" w:rsidRDefault="00545B1F" w:rsidP="00CA0655">
            <w:pPr>
              <w:rPr>
                <w:sz w:val="24"/>
                <w:szCs w:val="24"/>
              </w:rPr>
            </w:pPr>
            <w:r>
              <w:rPr>
                <w:sz w:val="24"/>
                <w:szCs w:val="24"/>
              </w:rPr>
              <w:t>18/11/2024</w:t>
            </w:r>
          </w:p>
        </w:tc>
      </w:tr>
    </w:tbl>
    <w:p w14:paraId="2E4EBDF5" w14:textId="77777777" w:rsidR="00545B1F" w:rsidRPr="00DE79E0" w:rsidRDefault="00545B1F" w:rsidP="00545B1F">
      <w:pPr>
        <w:rPr>
          <w:sz w:val="24"/>
          <w:szCs w:val="24"/>
        </w:rPr>
      </w:pPr>
    </w:p>
    <w:tbl>
      <w:tblPr>
        <w:tblStyle w:val="TableGrid"/>
        <w:tblW w:w="0" w:type="auto"/>
        <w:tblLook w:val="04A0" w:firstRow="1" w:lastRow="0" w:firstColumn="1" w:lastColumn="0" w:noHBand="0" w:noVBand="1"/>
      </w:tblPr>
      <w:tblGrid>
        <w:gridCol w:w="9016"/>
      </w:tblGrid>
      <w:tr w:rsidR="00545B1F" w:rsidRPr="00DE79E0" w14:paraId="5734CD49" w14:textId="77777777" w:rsidTr="00CA0655">
        <w:tc>
          <w:tcPr>
            <w:tcW w:w="9016" w:type="dxa"/>
          </w:tcPr>
          <w:p w14:paraId="1DDA3520" w14:textId="77777777" w:rsidR="00545B1F" w:rsidRPr="00DE79E0" w:rsidRDefault="00545B1F" w:rsidP="00CA0655">
            <w:pPr>
              <w:rPr>
                <w:sz w:val="24"/>
                <w:szCs w:val="24"/>
              </w:rPr>
            </w:pPr>
            <w:r w:rsidRPr="00DE79E0">
              <w:rPr>
                <w:sz w:val="24"/>
                <w:szCs w:val="24"/>
              </w:rPr>
              <w:t>Learning Mentor’s opening comments about the placement – exactly what type of work will the placement involve?</w:t>
            </w:r>
          </w:p>
        </w:tc>
      </w:tr>
      <w:tr w:rsidR="00545B1F" w:rsidRPr="00DE79E0" w14:paraId="1A83AADF" w14:textId="77777777" w:rsidTr="00CA0655">
        <w:tc>
          <w:tcPr>
            <w:tcW w:w="9016" w:type="dxa"/>
          </w:tcPr>
          <w:p w14:paraId="1FB4605C" w14:textId="77777777" w:rsidR="00545B1F" w:rsidRPr="00DE79E0" w:rsidRDefault="00545B1F" w:rsidP="00CA0655">
            <w:pPr>
              <w:rPr>
                <w:sz w:val="24"/>
                <w:szCs w:val="24"/>
              </w:rPr>
            </w:pPr>
          </w:p>
          <w:p w14:paraId="65E1600B" w14:textId="77777777" w:rsidR="00545B1F" w:rsidRPr="00DE79E0" w:rsidRDefault="00545B1F" w:rsidP="00CA0655">
            <w:pPr>
              <w:rPr>
                <w:sz w:val="24"/>
                <w:szCs w:val="24"/>
              </w:rPr>
            </w:pPr>
            <w:r w:rsidRPr="00DE79E0">
              <w:rPr>
                <w:sz w:val="24"/>
                <w:szCs w:val="24"/>
              </w:rPr>
              <w:t>The placement at the Youth Club will include the preparation of weekly activities for the young people and working closely with the staff.  We would like to see good communication with the young people.  Familiarity is key with all the organisation structures.</w:t>
            </w:r>
          </w:p>
          <w:p w14:paraId="122E6FCC" w14:textId="77777777" w:rsidR="00545B1F" w:rsidRPr="00DE79E0" w:rsidRDefault="00545B1F" w:rsidP="00CA0655">
            <w:pPr>
              <w:rPr>
                <w:sz w:val="24"/>
                <w:szCs w:val="24"/>
              </w:rPr>
            </w:pPr>
          </w:p>
        </w:tc>
      </w:tr>
      <w:tr w:rsidR="00545B1F" w:rsidRPr="00DE79E0" w14:paraId="2FD505F8" w14:textId="77777777" w:rsidTr="00CA0655">
        <w:tc>
          <w:tcPr>
            <w:tcW w:w="9016" w:type="dxa"/>
          </w:tcPr>
          <w:p w14:paraId="483EE49C" w14:textId="77777777" w:rsidR="00545B1F" w:rsidRPr="00DE79E0" w:rsidRDefault="00545B1F" w:rsidP="00CA0655">
            <w:pPr>
              <w:rPr>
                <w:sz w:val="24"/>
                <w:szCs w:val="24"/>
              </w:rPr>
            </w:pPr>
            <w:r w:rsidRPr="00DE79E0">
              <w:rPr>
                <w:sz w:val="24"/>
                <w:szCs w:val="24"/>
              </w:rPr>
              <w:t>Student initial comments about the placement</w:t>
            </w:r>
          </w:p>
        </w:tc>
      </w:tr>
      <w:tr w:rsidR="00545B1F" w:rsidRPr="00DE79E0" w14:paraId="4C5BF4BB" w14:textId="77777777" w:rsidTr="00CA0655">
        <w:tc>
          <w:tcPr>
            <w:tcW w:w="9016" w:type="dxa"/>
          </w:tcPr>
          <w:p w14:paraId="1A52D802" w14:textId="77777777" w:rsidR="00545B1F" w:rsidRPr="00DE79E0" w:rsidRDefault="00545B1F" w:rsidP="00CA0655">
            <w:pPr>
              <w:rPr>
                <w:sz w:val="24"/>
                <w:szCs w:val="24"/>
              </w:rPr>
            </w:pPr>
          </w:p>
          <w:p w14:paraId="77358131" w14:textId="77777777" w:rsidR="00545B1F" w:rsidRPr="00DE79E0" w:rsidRDefault="00545B1F" w:rsidP="00CA0655">
            <w:pPr>
              <w:rPr>
                <w:sz w:val="24"/>
                <w:szCs w:val="24"/>
              </w:rPr>
            </w:pPr>
            <w:r w:rsidRPr="00DE79E0">
              <w:rPr>
                <w:sz w:val="24"/>
                <w:szCs w:val="24"/>
              </w:rPr>
              <w:t>I am excited to have the opportunity through Carmarthenshire Youth Support Service to work with young people at youth clubs. I appreciate how they aim to provide safe places for all types of young people on week nights. I look forward to building and maintaining positive relationships with the young people and staff. My aim is to be able to gain more experience within the field, develop my practical skills (such as leading activities) and acquire knowledge (such as health and safety procedures).</w:t>
            </w:r>
            <w:r>
              <w:rPr>
                <w:sz w:val="24"/>
                <w:szCs w:val="24"/>
              </w:rPr>
              <w:t xml:space="preserve"> </w:t>
            </w:r>
            <w:r w:rsidRPr="00DE79E0">
              <w:rPr>
                <w:sz w:val="24"/>
                <w:szCs w:val="24"/>
              </w:rPr>
              <w:t>I plan to observe youth work practices and consider how they affect young people’s social, personal and educational development (CLD Standards Council Scotland, 2019).</w:t>
            </w:r>
            <w:r>
              <w:rPr>
                <w:sz w:val="24"/>
                <w:szCs w:val="24"/>
              </w:rPr>
              <w:t xml:space="preserve"> </w:t>
            </w:r>
            <w:r w:rsidRPr="00DE79E0">
              <w:rPr>
                <w:sz w:val="24"/>
                <w:szCs w:val="24"/>
              </w:rPr>
              <w:t xml:space="preserve">I recognise that my involvement with young people will be based through a voluntary relationship. I also hope to be able to link theory learnt in lectures with the practical work I do at these youth clubs. This is an opportunity that I believe will </w:t>
            </w:r>
            <w:r>
              <w:rPr>
                <w:sz w:val="24"/>
                <w:szCs w:val="24"/>
              </w:rPr>
              <w:t xml:space="preserve">be enriching </w:t>
            </w:r>
            <w:r w:rsidRPr="00DE79E0">
              <w:rPr>
                <w:sz w:val="24"/>
                <w:szCs w:val="24"/>
              </w:rPr>
              <w:t>and enable me to take what I have learnt about youth works to my future placements/career.</w:t>
            </w:r>
          </w:p>
          <w:p w14:paraId="5AAA250B" w14:textId="77777777" w:rsidR="00545B1F" w:rsidRPr="00DE79E0" w:rsidRDefault="00545B1F" w:rsidP="00CA0655">
            <w:pPr>
              <w:rPr>
                <w:sz w:val="24"/>
                <w:szCs w:val="24"/>
              </w:rPr>
            </w:pPr>
          </w:p>
        </w:tc>
      </w:tr>
    </w:tbl>
    <w:p w14:paraId="0237843E" w14:textId="77777777" w:rsidR="00545B1F" w:rsidRDefault="00545B1F" w:rsidP="00957D4A"/>
    <w:p w14:paraId="6821DCBF" w14:textId="77777777" w:rsidR="001A629F" w:rsidRDefault="001A629F" w:rsidP="00957D4A"/>
    <w:p w14:paraId="1D04B239" w14:textId="77777777" w:rsidR="001A629F" w:rsidRDefault="001A629F" w:rsidP="00957D4A"/>
    <w:p w14:paraId="4CA1AFC1" w14:textId="77777777" w:rsidR="00C71335" w:rsidRDefault="00C71335" w:rsidP="00957D4A"/>
    <w:p w14:paraId="2AD099F1" w14:textId="77777777" w:rsidR="001A629F" w:rsidRDefault="001A629F" w:rsidP="00957D4A"/>
    <w:p w14:paraId="03082FA3" w14:textId="77777777" w:rsidR="001A629F" w:rsidRDefault="001A629F" w:rsidP="00957D4A"/>
    <w:p w14:paraId="78F0EE8C" w14:textId="77777777" w:rsidR="001A629F" w:rsidRDefault="001A629F" w:rsidP="00957D4A"/>
    <w:p w14:paraId="6839C82E" w14:textId="77777777" w:rsidR="001A629F" w:rsidRDefault="001A629F" w:rsidP="00957D4A"/>
    <w:p w14:paraId="46F7F7DB" w14:textId="194F7430" w:rsidR="00C71335" w:rsidRDefault="003C3DD0" w:rsidP="00957D4A">
      <w:r w:rsidRPr="003C3DD0">
        <w:lastRenderedPageBreak/>
        <w:drawing>
          <wp:inline distT="0" distB="0" distL="0" distR="0" wp14:anchorId="18290E3C" wp14:editId="7A13E17F">
            <wp:extent cx="5524500" cy="7839075"/>
            <wp:effectExtent l="0" t="0" r="0" b="9525"/>
            <wp:docPr id="799960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960206" name=""/>
                    <pic:cNvPicPr/>
                  </pic:nvPicPr>
                  <pic:blipFill>
                    <a:blip r:embed="rId8"/>
                    <a:stretch>
                      <a:fillRect/>
                    </a:stretch>
                  </pic:blipFill>
                  <pic:spPr>
                    <a:xfrm>
                      <a:off x="0" y="0"/>
                      <a:ext cx="5524500" cy="7839075"/>
                    </a:xfrm>
                    <a:prstGeom prst="rect">
                      <a:avLst/>
                    </a:prstGeom>
                  </pic:spPr>
                </pic:pic>
              </a:graphicData>
            </a:graphic>
          </wp:inline>
        </w:drawing>
      </w:r>
    </w:p>
    <w:p w14:paraId="18F97692" w14:textId="77777777" w:rsidR="003C3DD0" w:rsidRDefault="003C3DD0" w:rsidP="00957D4A"/>
    <w:p w14:paraId="6B4D9BFE" w14:textId="77777777" w:rsidR="003C3DD0" w:rsidRDefault="003C3DD0" w:rsidP="00957D4A"/>
    <w:p w14:paraId="3F671424" w14:textId="77777777" w:rsidR="003C3DD0" w:rsidRDefault="003C3DD0" w:rsidP="00957D4A"/>
    <w:p w14:paraId="74F654AF" w14:textId="55403133" w:rsidR="003C3DD0" w:rsidRDefault="003C3DD0" w:rsidP="00957D4A">
      <w:r w:rsidRPr="003C3DD0">
        <w:lastRenderedPageBreak/>
        <w:drawing>
          <wp:inline distT="0" distB="0" distL="0" distR="0" wp14:anchorId="1AAC49DF" wp14:editId="061D88E7">
            <wp:extent cx="5731510" cy="7602855"/>
            <wp:effectExtent l="0" t="0" r="2540" b="0"/>
            <wp:docPr id="1053556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556204" name=""/>
                    <pic:cNvPicPr/>
                  </pic:nvPicPr>
                  <pic:blipFill>
                    <a:blip r:embed="rId9"/>
                    <a:stretch>
                      <a:fillRect/>
                    </a:stretch>
                  </pic:blipFill>
                  <pic:spPr>
                    <a:xfrm>
                      <a:off x="0" y="0"/>
                      <a:ext cx="5731510" cy="7602855"/>
                    </a:xfrm>
                    <a:prstGeom prst="rect">
                      <a:avLst/>
                    </a:prstGeom>
                  </pic:spPr>
                </pic:pic>
              </a:graphicData>
            </a:graphic>
          </wp:inline>
        </w:drawing>
      </w:r>
    </w:p>
    <w:p w14:paraId="151ADBA8" w14:textId="77777777" w:rsidR="003C3DD0" w:rsidRDefault="003C3DD0" w:rsidP="00957D4A"/>
    <w:p w14:paraId="655CF810" w14:textId="77777777" w:rsidR="003C3DD0" w:rsidRDefault="003C3DD0" w:rsidP="00957D4A"/>
    <w:p w14:paraId="79507797" w14:textId="77777777" w:rsidR="003C3DD0" w:rsidRDefault="003C3DD0" w:rsidP="00957D4A"/>
    <w:p w14:paraId="2E40279E" w14:textId="77777777" w:rsidR="003C3DD0" w:rsidRDefault="003C3DD0" w:rsidP="00957D4A"/>
    <w:p w14:paraId="2621E747" w14:textId="64C91767" w:rsidR="003C3DD0" w:rsidRDefault="009B0D7F" w:rsidP="00957D4A">
      <w:r w:rsidRPr="009B0D7F">
        <w:lastRenderedPageBreak/>
        <w:drawing>
          <wp:inline distT="0" distB="0" distL="0" distR="0" wp14:anchorId="1193AA1B" wp14:editId="68F17F8F">
            <wp:extent cx="5629275" cy="8048625"/>
            <wp:effectExtent l="0" t="0" r="9525" b="9525"/>
            <wp:docPr id="627564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564381" name=""/>
                    <pic:cNvPicPr/>
                  </pic:nvPicPr>
                  <pic:blipFill>
                    <a:blip r:embed="rId10"/>
                    <a:stretch>
                      <a:fillRect/>
                    </a:stretch>
                  </pic:blipFill>
                  <pic:spPr>
                    <a:xfrm>
                      <a:off x="0" y="0"/>
                      <a:ext cx="5629275" cy="8048625"/>
                    </a:xfrm>
                    <a:prstGeom prst="rect">
                      <a:avLst/>
                    </a:prstGeom>
                  </pic:spPr>
                </pic:pic>
              </a:graphicData>
            </a:graphic>
          </wp:inline>
        </w:drawing>
      </w:r>
    </w:p>
    <w:p w14:paraId="020970B6" w14:textId="77777777" w:rsidR="009B0D7F" w:rsidRDefault="009B0D7F" w:rsidP="00957D4A"/>
    <w:p w14:paraId="05AFE0D1" w14:textId="77777777" w:rsidR="009B0D7F" w:rsidRDefault="009B0D7F" w:rsidP="00957D4A"/>
    <w:p w14:paraId="6FF62D1E" w14:textId="5D7C25DA" w:rsidR="009B0D7F" w:rsidRDefault="0059651A" w:rsidP="00957D4A">
      <w:r w:rsidRPr="0059651A">
        <w:lastRenderedPageBreak/>
        <w:drawing>
          <wp:inline distT="0" distB="0" distL="0" distR="0" wp14:anchorId="7EC50CA9" wp14:editId="4A234515">
            <wp:extent cx="5731510" cy="7770495"/>
            <wp:effectExtent l="0" t="0" r="2540" b="1905"/>
            <wp:docPr id="1725999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999908" name=""/>
                    <pic:cNvPicPr/>
                  </pic:nvPicPr>
                  <pic:blipFill>
                    <a:blip r:embed="rId11"/>
                    <a:stretch>
                      <a:fillRect/>
                    </a:stretch>
                  </pic:blipFill>
                  <pic:spPr>
                    <a:xfrm>
                      <a:off x="0" y="0"/>
                      <a:ext cx="5731510" cy="7770495"/>
                    </a:xfrm>
                    <a:prstGeom prst="rect">
                      <a:avLst/>
                    </a:prstGeom>
                  </pic:spPr>
                </pic:pic>
              </a:graphicData>
            </a:graphic>
          </wp:inline>
        </w:drawing>
      </w:r>
    </w:p>
    <w:p w14:paraId="0A0321ED" w14:textId="77777777" w:rsidR="0059651A" w:rsidRDefault="0059651A" w:rsidP="00957D4A"/>
    <w:p w14:paraId="6DCE06A4" w14:textId="77777777" w:rsidR="0059651A" w:rsidRDefault="0059651A" w:rsidP="00957D4A"/>
    <w:p w14:paraId="5677EB8A" w14:textId="77777777" w:rsidR="0059651A" w:rsidRDefault="0059651A" w:rsidP="00957D4A"/>
    <w:p w14:paraId="358EA7E9" w14:textId="7F655A3E" w:rsidR="0059651A" w:rsidRDefault="0059651A" w:rsidP="00957D4A">
      <w:r w:rsidRPr="0059651A">
        <w:lastRenderedPageBreak/>
        <w:drawing>
          <wp:inline distT="0" distB="0" distL="0" distR="0" wp14:anchorId="6E43F86A" wp14:editId="3394C314">
            <wp:extent cx="5731510" cy="8161020"/>
            <wp:effectExtent l="0" t="0" r="2540" b="0"/>
            <wp:docPr id="1486614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614795" name=""/>
                    <pic:cNvPicPr/>
                  </pic:nvPicPr>
                  <pic:blipFill>
                    <a:blip r:embed="rId12"/>
                    <a:stretch>
                      <a:fillRect/>
                    </a:stretch>
                  </pic:blipFill>
                  <pic:spPr>
                    <a:xfrm>
                      <a:off x="0" y="0"/>
                      <a:ext cx="5731510" cy="8161020"/>
                    </a:xfrm>
                    <a:prstGeom prst="rect">
                      <a:avLst/>
                    </a:prstGeom>
                  </pic:spPr>
                </pic:pic>
              </a:graphicData>
            </a:graphic>
          </wp:inline>
        </w:drawing>
      </w:r>
    </w:p>
    <w:p w14:paraId="17B3712D" w14:textId="77777777" w:rsidR="0059651A" w:rsidRDefault="0059651A" w:rsidP="00957D4A"/>
    <w:p w14:paraId="3D020BE8" w14:textId="77777777" w:rsidR="0059651A" w:rsidRDefault="0059651A" w:rsidP="00957D4A"/>
    <w:p w14:paraId="2921503B" w14:textId="21E7D405" w:rsidR="0059651A" w:rsidRDefault="009F67B0" w:rsidP="00957D4A">
      <w:r w:rsidRPr="009F67B0">
        <w:lastRenderedPageBreak/>
        <w:drawing>
          <wp:inline distT="0" distB="0" distL="0" distR="0" wp14:anchorId="55BD7E09" wp14:editId="754BFF04">
            <wp:extent cx="5731510" cy="8210550"/>
            <wp:effectExtent l="0" t="0" r="2540" b="0"/>
            <wp:docPr id="886058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058704" name=""/>
                    <pic:cNvPicPr/>
                  </pic:nvPicPr>
                  <pic:blipFill>
                    <a:blip r:embed="rId13"/>
                    <a:stretch>
                      <a:fillRect/>
                    </a:stretch>
                  </pic:blipFill>
                  <pic:spPr>
                    <a:xfrm>
                      <a:off x="0" y="0"/>
                      <a:ext cx="5731510" cy="8210550"/>
                    </a:xfrm>
                    <a:prstGeom prst="rect">
                      <a:avLst/>
                    </a:prstGeom>
                  </pic:spPr>
                </pic:pic>
              </a:graphicData>
            </a:graphic>
          </wp:inline>
        </w:drawing>
      </w:r>
    </w:p>
    <w:p w14:paraId="664DE6B6" w14:textId="77777777" w:rsidR="009F67B0" w:rsidRDefault="009F67B0" w:rsidP="00957D4A"/>
    <w:p w14:paraId="5F7E48D8" w14:textId="77777777" w:rsidR="009F67B0" w:rsidRDefault="009F67B0" w:rsidP="00957D4A"/>
    <w:p w14:paraId="6F402491" w14:textId="32A7F166" w:rsidR="00C71335" w:rsidRDefault="00ED50EF" w:rsidP="00957D4A">
      <w:r w:rsidRPr="00ED50EF">
        <w:lastRenderedPageBreak/>
        <w:drawing>
          <wp:inline distT="0" distB="0" distL="0" distR="0" wp14:anchorId="2B4CA863" wp14:editId="142F7007">
            <wp:extent cx="5731510" cy="8371840"/>
            <wp:effectExtent l="0" t="0" r="2540" b="0"/>
            <wp:docPr id="1589122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122374" name=""/>
                    <pic:cNvPicPr/>
                  </pic:nvPicPr>
                  <pic:blipFill>
                    <a:blip r:embed="rId14"/>
                    <a:stretch>
                      <a:fillRect/>
                    </a:stretch>
                  </pic:blipFill>
                  <pic:spPr>
                    <a:xfrm>
                      <a:off x="0" y="0"/>
                      <a:ext cx="5731510" cy="8371840"/>
                    </a:xfrm>
                    <a:prstGeom prst="rect">
                      <a:avLst/>
                    </a:prstGeom>
                  </pic:spPr>
                </pic:pic>
              </a:graphicData>
            </a:graphic>
          </wp:inline>
        </w:drawing>
      </w:r>
    </w:p>
    <w:p w14:paraId="145C7EDC" w14:textId="77777777" w:rsidR="00C71335" w:rsidRDefault="00C71335" w:rsidP="00957D4A"/>
    <w:p w14:paraId="3F314568" w14:textId="3AC61E71" w:rsidR="000C6433" w:rsidRDefault="000C6433" w:rsidP="00957D4A">
      <w:r>
        <w:lastRenderedPageBreak/>
        <w:t>Welsh Quiz</w:t>
      </w:r>
    </w:p>
    <w:p w14:paraId="28B27D0D" w14:textId="532E6F0E" w:rsidR="000C6433" w:rsidRDefault="003473AA" w:rsidP="00957D4A">
      <w:r>
        <w:t>Quiz I created:</w:t>
      </w:r>
    </w:p>
    <w:p w14:paraId="0FFB0663" w14:textId="1F19431A" w:rsidR="003473AA" w:rsidRDefault="002E4B7A" w:rsidP="00957D4A">
      <w:r w:rsidRPr="002E4B7A">
        <w:drawing>
          <wp:inline distT="0" distB="0" distL="0" distR="0" wp14:anchorId="272FEEE0" wp14:editId="74EBC437">
            <wp:extent cx="4039164" cy="5763429"/>
            <wp:effectExtent l="0" t="0" r="0" b="0"/>
            <wp:docPr id="1326768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768311" name=""/>
                    <pic:cNvPicPr/>
                  </pic:nvPicPr>
                  <pic:blipFill>
                    <a:blip r:embed="rId15"/>
                    <a:stretch>
                      <a:fillRect/>
                    </a:stretch>
                  </pic:blipFill>
                  <pic:spPr>
                    <a:xfrm>
                      <a:off x="0" y="0"/>
                      <a:ext cx="4039164" cy="5763429"/>
                    </a:xfrm>
                    <a:prstGeom prst="rect">
                      <a:avLst/>
                    </a:prstGeom>
                  </pic:spPr>
                </pic:pic>
              </a:graphicData>
            </a:graphic>
          </wp:inline>
        </w:drawing>
      </w:r>
    </w:p>
    <w:p w14:paraId="7B2CC691" w14:textId="1C9F4B39" w:rsidR="00B73CDA" w:rsidRDefault="00B73CDA" w:rsidP="00957D4A">
      <w:r>
        <w:t>Pictures of quiz completed by young people:</w:t>
      </w:r>
    </w:p>
    <w:p w14:paraId="259D95A4" w14:textId="5BCC8E2E" w:rsidR="00B73CDA" w:rsidRDefault="00586427" w:rsidP="00957D4A">
      <w:r>
        <w:rPr>
          <w:noProof/>
        </w:rPr>
        <w:drawing>
          <wp:inline distT="0" distB="0" distL="0" distR="0" wp14:anchorId="1FBF04BB" wp14:editId="098B6467">
            <wp:extent cx="1533392" cy="2065020"/>
            <wp:effectExtent l="0" t="0" r="0" b="0"/>
            <wp:docPr id="4483424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14161" b="25180"/>
                    <a:stretch/>
                  </pic:blipFill>
                  <pic:spPr bwMode="auto">
                    <a:xfrm>
                      <a:off x="0" y="0"/>
                      <a:ext cx="1540413" cy="2074476"/>
                    </a:xfrm>
                    <a:prstGeom prst="rect">
                      <a:avLst/>
                    </a:prstGeom>
                    <a:noFill/>
                    <a:ln>
                      <a:noFill/>
                    </a:ln>
                    <a:extLst>
                      <a:ext uri="{53640926-AAD7-44D8-BBD7-CCE9431645EC}">
                        <a14:shadowObscured xmlns:a14="http://schemas.microsoft.com/office/drawing/2010/main"/>
                      </a:ext>
                    </a:extLst>
                  </pic:spPr>
                </pic:pic>
              </a:graphicData>
            </a:graphic>
          </wp:inline>
        </w:drawing>
      </w:r>
      <w:r w:rsidR="00001A32">
        <w:t xml:space="preserve">      </w:t>
      </w:r>
    </w:p>
    <w:p w14:paraId="2F2FE77B" w14:textId="4DFCC9F7" w:rsidR="004E788E" w:rsidRDefault="004E788E" w:rsidP="00957D4A">
      <w:r>
        <w:rPr>
          <w:noProof/>
        </w:rPr>
        <w:lastRenderedPageBreak/>
        <w:drawing>
          <wp:inline distT="0" distB="0" distL="0" distR="0" wp14:anchorId="40FF0829" wp14:editId="238BF5C2">
            <wp:extent cx="5731510" cy="2514600"/>
            <wp:effectExtent l="0" t="0" r="2540" b="0"/>
            <wp:docPr id="17776421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12514" b="9563"/>
                    <a:stretch/>
                  </pic:blipFill>
                  <pic:spPr bwMode="auto">
                    <a:xfrm>
                      <a:off x="0" y="0"/>
                      <a:ext cx="5731510" cy="2514600"/>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12E8DC2C" wp14:editId="510E1016">
            <wp:extent cx="5455920" cy="2506980"/>
            <wp:effectExtent l="0" t="0" r="0" b="7620"/>
            <wp:docPr id="95886286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2127" t="7084" r="2681" b="15230"/>
                    <a:stretch/>
                  </pic:blipFill>
                  <pic:spPr bwMode="auto">
                    <a:xfrm>
                      <a:off x="0" y="0"/>
                      <a:ext cx="5455920" cy="2506980"/>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0A533E35" wp14:editId="2B0DF21D">
            <wp:extent cx="5480050" cy="2697480"/>
            <wp:effectExtent l="0" t="0" r="6350" b="7620"/>
            <wp:docPr id="10797299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4387" t="11569" b="4841"/>
                    <a:stretch/>
                  </pic:blipFill>
                  <pic:spPr bwMode="auto">
                    <a:xfrm>
                      <a:off x="0" y="0"/>
                      <a:ext cx="5480050" cy="2697480"/>
                    </a:xfrm>
                    <a:prstGeom prst="rect">
                      <a:avLst/>
                    </a:prstGeom>
                    <a:noFill/>
                    <a:ln>
                      <a:noFill/>
                    </a:ln>
                    <a:extLst>
                      <a:ext uri="{53640926-AAD7-44D8-BBD7-CCE9431645EC}">
                        <a14:shadowObscured xmlns:a14="http://schemas.microsoft.com/office/drawing/2010/main"/>
                      </a:ext>
                    </a:extLst>
                  </pic:spPr>
                </pic:pic>
              </a:graphicData>
            </a:graphic>
          </wp:inline>
        </w:drawing>
      </w:r>
    </w:p>
    <w:p w14:paraId="27A12DC5" w14:textId="77777777" w:rsidR="000C6433" w:rsidRDefault="000C6433" w:rsidP="00957D4A"/>
    <w:p w14:paraId="6E864BCF" w14:textId="77777777" w:rsidR="000C6433" w:rsidRDefault="000C6433" w:rsidP="00957D4A"/>
    <w:p w14:paraId="63B68007" w14:textId="77777777" w:rsidR="000C6433" w:rsidRDefault="000C6433" w:rsidP="00957D4A"/>
    <w:p w14:paraId="07332279" w14:textId="4168465C" w:rsidR="000C6433" w:rsidRDefault="004E788E" w:rsidP="00957D4A">
      <w:r>
        <w:lastRenderedPageBreak/>
        <w:t>Playdough activity</w:t>
      </w:r>
    </w:p>
    <w:p w14:paraId="586FB827" w14:textId="70DFCC8B" w:rsidR="003D7954" w:rsidRDefault="003D7954" w:rsidP="00957D4A">
      <w:r>
        <w:t>Pictures of making playdough:</w:t>
      </w:r>
    </w:p>
    <w:p w14:paraId="07CE553B" w14:textId="081242B2" w:rsidR="003D7954" w:rsidRDefault="00BF66E2" w:rsidP="00957D4A">
      <w:r>
        <w:rPr>
          <w:noProof/>
        </w:rPr>
        <w:drawing>
          <wp:inline distT="0" distB="0" distL="0" distR="0" wp14:anchorId="01AF46E4" wp14:editId="49017309">
            <wp:extent cx="3069714" cy="2362159"/>
            <wp:effectExtent l="0" t="7938" r="8573" b="8572"/>
            <wp:docPr id="96209452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3761" r="36949" b="18969"/>
                    <a:stretch/>
                  </pic:blipFill>
                  <pic:spPr bwMode="auto">
                    <a:xfrm rot="5400000">
                      <a:off x="0" y="0"/>
                      <a:ext cx="3069714" cy="2362159"/>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6250EA2A" wp14:editId="2B1E6B27">
            <wp:extent cx="2578804" cy="3070522"/>
            <wp:effectExtent l="0" t="0" r="0" b="0"/>
            <wp:docPr id="136661032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12037" b="20991"/>
                    <a:stretch/>
                  </pic:blipFill>
                  <pic:spPr bwMode="auto">
                    <a:xfrm>
                      <a:off x="0" y="0"/>
                      <a:ext cx="2591720" cy="3085900"/>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5344165" wp14:editId="39E541E9">
            <wp:extent cx="2695575" cy="2762992"/>
            <wp:effectExtent l="4445" t="0" r="0" b="0"/>
            <wp:docPr id="149277892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12364" r="32706"/>
                    <a:stretch/>
                  </pic:blipFill>
                  <pic:spPr bwMode="auto">
                    <a:xfrm rot="5400000">
                      <a:off x="0" y="0"/>
                      <a:ext cx="2701450" cy="2769014"/>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50BDAE5C" wp14:editId="55C32167">
            <wp:extent cx="3628709" cy="2905483"/>
            <wp:effectExtent l="0" t="318" r="0" b="0"/>
            <wp:docPr id="155713496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10236" r="19444"/>
                    <a:stretch/>
                  </pic:blipFill>
                  <pic:spPr bwMode="auto">
                    <a:xfrm rot="5400000">
                      <a:off x="0" y="0"/>
                      <a:ext cx="3634783" cy="2910347"/>
                    </a:xfrm>
                    <a:prstGeom prst="rect">
                      <a:avLst/>
                    </a:prstGeom>
                    <a:noFill/>
                    <a:ln>
                      <a:noFill/>
                    </a:ln>
                    <a:extLst>
                      <a:ext uri="{53640926-AAD7-44D8-BBD7-CCE9431645EC}">
                        <a14:shadowObscured xmlns:a14="http://schemas.microsoft.com/office/drawing/2010/main"/>
                      </a:ext>
                    </a:extLst>
                  </pic:spPr>
                </pic:pic>
              </a:graphicData>
            </a:graphic>
          </wp:inline>
        </w:drawing>
      </w:r>
    </w:p>
    <w:p w14:paraId="5E3D196E" w14:textId="77777777" w:rsidR="00BF66E2" w:rsidRDefault="00BF66E2" w:rsidP="00957D4A"/>
    <w:p w14:paraId="763003C7" w14:textId="0280632B" w:rsidR="004E788E" w:rsidRDefault="001C3137" w:rsidP="00957D4A">
      <w:r>
        <w:t xml:space="preserve">Recipe reference: </w:t>
      </w:r>
    </w:p>
    <w:p w14:paraId="632316E1" w14:textId="4A7C6640" w:rsidR="001C3137" w:rsidRDefault="00492C7A" w:rsidP="00957D4A">
      <w:r>
        <w:t>BBC Goodfood</w:t>
      </w:r>
      <w:r w:rsidR="003E7F45">
        <w:t xml:space="preserve"> (2025</w:t>
      </w:r>
      <w:r w:rsidR="003E7F45" w:rsidRPr="00082086">
        <w:rPr>
          <w:i/>
          <w:iCs/>
        </w:rPr>
        <w:t>) Playdough Recipe</w:t>
      </w:r>
      <w:r w:rsidR="003E7F45">
        <w:t xml:space="preserve">. Available at: </w:t>
      </w:r>
      <w:hyperlink r:id="rId24" w:history="1">
        <w:r w:rsidR="003E7F45" w:rsidRPr="001103AB">
          <w:rPr>
            <w:rStyle w:val="Hyperlink"/>
          </w:rPr>
          <w:t>https://www.bbcgoodfood.com/howto/guide/playdough-recipe</w:t>
        </w:r>
      </w:hyperlink>
      <w:r w:rsidR="003E7F45">
        <w:t xml:space="preserve"> (Accessed: </w:t>
      </w:r>
      <w:r w:rsidR="00082086">
        <w:t>23</w:t>
      </w:r>
      <w:r w:rsidR="00082086" w:rsidRPr="00082086">
        <w:rPr>
          <w:vertAlign w:val="superscript"/>
        </w:rPr>
        <w:t>rd</w:t>
      </w:r>
      <w:r w:rsidR="00082086">
        <w:t xml:space="preserve"> April 2025)</w:t>
      </w:r>
    </w:p>
    <w:p w14:paraId="5039AF75" w14:textId="77777777" w:rsidR="000C6433" w:rsidRDefault="000C6433" w:rsidP="00957D4A"/>
    <w:p w14:paraId="58B0660E" w14:textId="088B8A04" w:rsidR="007345CA" w:rsidRDefault="007345CA" w:rsidP="00957D4A">
      <w:r>
        <w:lastRenderedPageBreak/>
        <w:t xml:space="preserve">Community profile </w:t>
      </w:r>
      <w:r w:rsidR="006625F1">
        <w:t>pictures</w:t>
      </w:r>
    </w:p>
    <w:p w14:paraId="172364A1" w14:textId="61012187" w:rsidR="006625F1" w:rsidRDefault="006625F1" w:rsidP="00957D4A">
      <w:r>
        <w:t>Questions I asked:</w:t>
      </w:r>
    </w:p>
    <w:p w14:paraId="5977ADB6" w14:textId="77777777" w:rsidR="006625F1" w:rsidRDefault="006625F1" w:rsidP="006625F1">
      <w:pPr>
        <w:pStyle w:val="ListParagraph"/>
        <w:numPr>
          <w:ilvl w:val="0"/>
          <w:numId w:val="4"/>
        </w:numPr>
        <w:tabs>
          <w:tab w:val="left" w:pos="2307"/>
        </w:tabs>
      </w:pPr>
      <w:r>
        <w:t>Why do you come to youth club?</w:t>
      </w:r>
    </w:p>
    <w:p w14:paraId="5F5004B9" w14:textId="77777777" w:rsidR="006625F1" w:rsidRDefault="006625F1" w:rsidP="006625F1">
      <w:pPr>
        <w:pStyle w:val="ListParagraph"/>
        <w:numPr>
          <w:ilvl w:val="0"/>
          <w:numId w:val="4"/>
        </w:numPr>
        <w:tabs>
          <w:tab w:val="left" w:pos="2307"/>
        </w:tabs>
      </w:pPr>
      <w:r>
        <w:t>What more do you want in youth club?</w:t>
      </w:r>
    </w:p>
    <w:p w14:paraId="1BD20361" w14:textId="77777777" w:rsidR="006625F1" w:rsidRDefault="006625F1" w:rsidP="006625F1">
      <w:pPr>
        <w:pStyle w:val="ListParagraph"/>
        <w:numPr>
          <w:ilvl w:val="0"/>
          <w:numId w:val="4"/>
        </w:numPr>
        <w:tabs>
          <w:tab w:val="left" w:pos="2307"/>
        </w:tabs>
      </w:pPr>
      <w:r>
        <w:t>What would you improve in St Clears?</w:t>
      </w:r>
    </w:p>
    <w:p w14:paraId="62D84F5E" w14:textId="77777777" w:rsidR="006625F1" w:rsidRDefault="006625F1" w:rsidP="006625F1">
      <w:pPr>
        <w:pStyle w:val="ListParagraph"/>
        <w:numPr>
          <w:ilvl w:val="0"/>
          <w:numId w:val="4"/>
        </w:numPr>
        <w:tabs>
          <w:tab w:val="left" w:pos="2307"/>
        </w:tabs>
      </w:pPr>
      <w:r>
        <w:t>What activities can you do in St Clears?</w:t>
      </w:r>
    </w:p>
    <w:p w14:paraId="02B79FBC" w14:textId="365F679C" w:rsidR="006625F1" w:rsidRDefault="006625F1" w:rsidP="006625F1">
      <w:pPr>
        <w:pStyle w:val="ListParagraph"/>
        <w:numPr>
          <w:ilvl w:val="0"/>
          <w:numId w:val="4"/>
        </w:numPr>
        <w:tabs>
          <w:tab w:val="left" w:pos="2307"/>
        </w:tabs>
      </w:pPr>
      <w:r>
        <w:t>What is your favourite thing to do in St Clears?</w:t>
      </w:r>
    </w:p>
    <w:p w14:paraId="4D744B51" w14:textId="289A400F" w:rsidR="006625F1" w:rsidRDefault="006625F1" w:rsidP="006625F1">
      <w:pPr>
        <w:pStyle w:val="ListParagraph"/>
        <w:numPr>
          <w:ilvl w:val="0"/>
          <w:numId w:val="4"/>
        </w:numPr>
        <w:tabs>
          <w:tab w:val="left" w:pos="2307"/>
        </w:tabs>
      </w:pPr>
      <w:r>
        <w:t>What crime do you think is in St Clears?</w:t>
      </w:r>
    </w:p>
    <w:p w14:paraId="190F731D" w14:textId="4DDE0B0C" w:rsidR="007345CA" w:rsidRDefault="00580F03" w:rsidP="00957D4A">
      <w:r>
        <w:rPr>
          <w:noProof/>
        </w:rPr>
        <w:drawing>
          <wp:inline distT="0" distB="0" distL="0" distR="0" wp14:anchorId="5A5AAA98" wp14:editId="7B20A0E2">
            <wp:extent cx="3668253" cy="2468880"/>
            <wp:effectExtent l="0" t="0" r="8890" b="7620"/>
            <wp:docPr id="1765648596" name="Picture 2"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648596" name="Picture 2" descr="A piece of paper with writing on it&#10;&#10;AI-generated content may be incorrect."/>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17570" t="5055" r="5921" b="3461"/>
                    <a:stretch/>
                  </pic:blipFill>
                  <pic:spPr bwMode="auto">
                    <a:xfrm>
                      <a:off x="0" y="0"/>
                      <a:ext cx="3698752" cy="2489407"/>
                    </a:xfrm>
                    <a:prstGeom prst="rect">
                      <a:avLst/>
                    </a:prstGeom>
                    <a:noFill/>
                    <a:ln>
                      <a:noFill/>
                    </a:ln>
                    <a:extLst>
                      <a:ext uri="{53640926-AAD7-44D8-BBD7-CCE9431645EC}">
                        <a14:shadowObscured xmlns:a14="http://schemas.microsoft.com/office/drawing/2010/main"/>
                      </a:ext>
                    </a:extLst>
                  </pic:spPr>
                </pic:pic>
              </a:graphicData>
            </a:graphic>
          </wp:inline>
        </w:drawing>
      </w:r>
    </w:p>
    <w:p w14:paraId="4CA9394C" w14:textId="1307E99C" w:rsidR="003E6441" w:rsidRDefault="003E6441" w:rsidP="00957D4A">
      <w:r>
        <w:rPr>
          <w:noProof/>
        </w:rPr>
        <w:drawing>
          <wp:inline distT="0" distB="0" distL="0" distR="0" wp14:anchorId="3199C6B6" wp14:editId="73690111">
            <wp:extent cx="5146844" cy="1432232"/>
            <wp:effectExtent l="0" t="0" r="0" b="0"/>
            <wp:docPr id="1182354264" name="Picture 1"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354264" name="Picture 1" descr="A piece of paper with writing on it&#10;&#10;AI-generated content may be incorrect."/>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10194" t="24074" r="6268" b="34627"/>
                    <a:stretch/>
                  </pic:blipFill>
                  <pic:spPr bwMode="auto">
                    <a:xfrm>
                      <a:off x="0" y="0"/>
                      <a:ext cx="5159611" cy="1435785"/>
                    </a:xfrm>
                    <a:prstGeom prst="rect">
                      <a:avLst/>
                    </a:prstGeom>
                    <a:noFill/>
                    <a:ln>
                      <a:noFill/>
                    </a:ln>
                    <a:extLst>
                      <a:ext uri="{53640926-AAD7-44D8-BBD7-CCE9431645EC}">
                        <a14:shadowObscured xmlns:a14="http://schemas.microsoft.com/office/drawing/2010/main"/>
                      </a:ext>
                    </a:extLst>
                  </pic:spPr>
                </pic:pic>
              </a:graphicData>
            </a:graphic>
          </wp:inline>
        </w:drawing>
      </w:r>
    </w:p>
    <w:p w14:paraId="189D6C34" w14:textId="2B315F11" w:rsidR="00167BCE" w:rsidRDefault="00BB0FD8" w:rsidP="00957D4A">
      <w:r>
        <w:rPr>
          <w:noProof/>
        </w:rPr>
        <w:drawing>
          <wp:inline distT="0" distB="0" distL="0" distR="0" wp14:anchorId="557055ED" wp14:editId="7B941618">
            <wp:extent cx="2540233" cy="2072640"/>
            <wp:effectExtent l="0" t="0" r="0" b="3810"/>
            <wp:docPr id="230194765" name="Picture 5" descr="A white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194765" name="Picture 5" descr="A white paper with writing on it&#10;&#10;AI-generated content may be incorrect."/>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21112" t="4086" r="14886" b="3140"/>
                    <a:stretch/>
                  </pic:blipFill>
                  <pic:spPr bwMode="auto">
                    <a:xfrm>
                      <a:off x="0" y="0"/>
                      <a:ext cx="2563093" cy="2091292"/>
                    </a:xfrm>
                    <a:prstGeom prst="rect">
                      <a:avLst/>
                    </a:prstGeom>
                    <a:noFill/>
                    <a:ln>
                      <a:noFill/>
                    </a:ln>
                    <a:extLst>
                      <a:ext uri="{53640926-AAD7-44D8-BBD7-CCE9431645EC}">
                        <a14:shadowObscured xmlns:a14="http://schemas.microsoft.com/office/drawing/2010/main"/>
                      </a:ext>
                    </a:extLst>
                  </pic:spPr>
                </pic:pic>
              </a:graphicData>
            </a:graphic>
          </wp:inline>
        </w:drawing>
      </w:r>
      <w:r w:rsidR="006625F1">
        <w:t xml:space="preserve"> </w:t>
      </w:r>
      <w:r w:rsidR="00BE7351">
        <w:rPr>
          <w:noProof/>
        </w:rPr>
        <w:drawing>
          <wp:inline distT="0" distB="0" distL="0" distR="0" wp14:anchorId="4BB9C2B4" wp14:editId="3A196713">
            <wp:extent cx="3140744" cy="1931670"/>
            <wp:effectExtent l="0" t="0" r="2540" b="0"/>
            <wp:docPr id="56352719" name="Picture 7"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52719" name="Picture 7" descr="A piece of paper with writing on it&#10;&#10;AI-generated content may be incorrect."/>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10686" t="14658" r="24777" b="14824"/>
                    <a:stretch/>
                  </pic:blipFill>
                  <pic:spPr bwMode="auto">
                    <a:xfrm>
                      <a:off x="0" y="0"/>
                      <a:ext cx="3157849" cy="1942190"/>
                    </a:xfrm>
                    <a:prstGeom prst="rect">
                      <a:avLst/>
                    </a:prstGeom>
                    <a:noFill/>
                    <a:ln>
                      <a:noFill/>
                    </a:ln>
                    <a:extLst>
                      <a:ext uri="{53640926-AAD7-44D8-BBD7-CCE9431645EC}">
                        <a14:shadowObscured xmlns:a14="http://schemas.microsoft.com/office/drawing/2010/main"/>
                      </a:ext>
                    </a:extLst>
                  </pic:spPr>
                </pic:pic>
              </a:graphicData>
            </a:graphic>
          </wp:inline>
        </w:drawing>
      </w:r>
    </w:p>
    <w:p w14:paraId="4068F3BD" w14:textId="0C02EB6F" w:rsidR="000C6433" w:rsidRDefault="00E82AF7" w:rsidP="00957D4A">
      <w:r>
        <w:rPr>
          <w:noProof/>
        </w:rPr>
        <w:lastRenderedPageBreak/>
        <w:drawing>
          <wp:inline distT="0" distB="0" distL="0" distR="0" wp14:anchorId="5416C889" wp14:editId="75A79C05">
            <wp:extent cx="3253740" cy="2773847"/>
            <wp:effectExtent l="0" t="0" r="3810" b="7620"/>
            <wp:docPr id="622243301" name="Picture 6"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243301" name="Picture 6" descr="A piece of paper with writing on it&#10;&#10;AI-generated content may be incorrect."/>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14401" t="5518" r="28822" b="8490"/>
                    <a:stretch/>
                  </pic:blipFill>
                  <pic:spPr bwMode="auto">
                    <a:xfrm>
                      <a:off x="0" y="0"/>
                      <a:ext cx="3262438" cy="2781262"/>
                    </a:xfrm>
                    <a:prstGeom prst="rect">
                      <a:avLst/>
                    </a:prstGeom>
                    <a:noFill/>
                    <a:ln>
                      <a:noFill/>
                    </a:ln>
                    <a:extLst>
                      <a:ext uri="{53640926-AAD7-44D8-BBD7-CCE9431645EC}">
                        <a14:shadowObscured xmlns:a14="http://schemas.microsoft.com/office/drawing/2010/main"/>
                      </a:ext>
                    </a:extLst>
                  </pic:spPr>
                </pic:pic>
              </a:graphicData>
            </a:graphic>
          </wp:inline>
        </w:drawing>
      </w:r>
      <w:r w:rsidR="006625F1">
        <w:t xml:space="preserve"> </w:t>
      </w:r>
      <w:r w:rsidR="006625F1">
        <w:rPr>
          <w:noProof/>
        </w:rPr>
        <w:drawing>
          <wp:inline distT="0" distB="0" distL="0" distR="0" wp14:anchorId="47C2E529" wp14:editId="2018E220">
            <wp:extent cx="2179275" cy="1950361"/>
            <wp:effectExtent l="0" t="0" r="0" b="0"/>
            <wp:docPr id="628089792" name="Picture 4"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089792" name="Picture 4" descr="A piece of paper with writing on it&#10;&#10;AI-generated content may be incorrect."/>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24310" t="9138" r="32817" b="22695"/>
                    <a:stretch/>
                  </pic:blipFill>
                  <pic:spPr bwMode="auto">
                    <a:xfrm>
                      <a:off x="0" y="0"/>
                      <a:ext cx="2193715" cy="1963284"/>
                    </a:xfrm>
                    <a:prstGeom prst="rect">
                      <a:avLst/>
                    </a:prstGeom>
                    <a:noFill/>
                    <a:ln>
                      <a:noFill/>
                    </a:ln>
                    <a:extLst>
                      <a:ext uri="{53640926-AAD7-44D8-BBD7-CCE9431645EC}">
                        <a14:shadowObscured xmlns:a14="http://schemas.microsoft.com/office/drawing/2010/main"/>
                      </a:ext>
                    </a:extLst>
                  </pic:spPr>
                </pic:pic>
              </a:graphicData>
            </a:graphic>
          </wp:inline>
        </w:drawing>
      </w:r>
    </w:p>
    <w:p w14:paraId="60D64310" w14:textId="16D796F4" w:rsidR="00AD6882" w:rsidRDefault="00AD6882" w:rsidP="00957D4A">
      <w:r>
        <w:rPr>
          <w:noProof/>
        </w:rPr>
        <w:drawing>
          <wp:inline distT="0" distB="0" distL="0" distR="0" wp14:anchorId="67C6D5D2" wp14:editId="5205C88F">
            <wp:extent cx="4318327" cy="2012203"/>
            <wp:effectExtent l="0" t="0" r="6350" b="7620"/>
            <wp:docPr id="10107163" name="Picture 3" descr="A close-up of a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7163" name="Picture 3" descr="A close-up of a piece of paper&#10;&#10;AI-generated content may be incorrect."/>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15673" t="16051" r="11158" b="23376"/>
                    <a:stretch/>
                  </pic:blipFill>
                  <pic:spPr bwMode="auto">
                    <a:xfrm>
                      <a:off x="0" y="0"/>
                      <a:ext cx="4337127" cy="2020963"/>
                    </a:xfrm>
                    <a:prstGeom prst="rect">
                      <a:avLst/>
                    </a:prstGeom>
                    <a:noFill/>
                    <a:ln>
                      <a:noFill/>
                    </a:ln>
                    <a:extLst>
                      <a:ext uri="{53640926-AAD7-44D8-BBD7-CCE9431645EC}">
                        <a14:shadowObscured xmlns:a14="http://schemas.microsoft.com/office/drawing/2010/main"/>
                      </a:ext>
                    </a:extLst>
                  </pic:spPr>
                </pic:pic>
              </a:graphicData>
            </a:graphic>
          </wp:inline>
        </w:drawing>
      </w:r>
    </w:p>
    <w:p w14:paraId="70D24283" w14:textId="77777777" w:rsidR="000C6433" w:rsidRDefault="000C6433" w:rsidP="00957D4A"/>
    <w:p w14:paraId="5C6DC479" w14:textId="77777777" w:rsidR="000C6433" w:rsidRDefault="000C6433" w:rsidP="00957D4A"/>
    <w:p w14:paraId="697FB506" w14:textId="77777777" w:rsidR="000C6433" w:rsidRDefault="000C6433" w:rsidP="00957D4A"/>
    <w:p w14:paraId="27ED2F61" w14:textId="77777777" w:rsidR="000C6433" w:rsidRDefault="000C6433" w:rsidP="00957D4A"/>
    <w:p w14:paraId="08238BA7" w14:textId="77777777" w:rsidR="000C6433" w:rsidRDefault="000C6433" w:rsidP="00957D4A"/>
    <w:p w14:paraId="66F89CF9" w14:textId="77777777" w:rsidR="000C6433" w:rsidRDefault="000C6433" w:rsidP="00957D4A"/>
    <w:p w14:paraId="049E80E3" w14:textId="77777777" w:rsidR="000C6433" w:rsidRDefault="000C6433" w:rsidP="00957D4A"/>
    <w:p w14:paraId="4B1DDA70" w14:textId="77777777" w:rsidR="00872B8B" w:rsidRDefault="00872B8B" w:rsidP="00957D4A"/>
    <w:p w14:paraId="05BA8C10" w14:textId="77777777" w:rsidR="00872B8B" w:rsidRDefault="00872B8B" w:rsidP="00957D4A"/>
    <w:p w14:paraId="5AD02189" w14:textId="77777777" w:rsidR="00872B8B" w:rsidRDefault="00872B8B" w:rsidP="00957D4A"/>
    <w:p w14:paraId="0154429F" w14:textId="77777777" w:rsidR="00872B8B" w:rsidRDefault="00872B8B" w:rsidP="00957D4A"/>
    <w:p w14:paraId="60F65674" w14:textId="77777777" w:rsidR="00872B8B" w:rsidRDefault="00872B8B" w:rsidP="00957D4A"/>
    <w:p w14:paraId="36197BBF" w14:textId="77777777" w:rsidR="00093DF0" w:rsidRDefault="00093DF0" w:rsidP="00957D4A"/>
    <w:p w14:paraId="2BEBED52" w14:textId="27249FAA" w:rsidR="00600C22" w:rsidRDefault="00600C22" w:rsidP="00957D4A">
      <w:r>
        <w:lastRenderedPageBreak/>
        <w:t xml:space="preserve">Easter Scavenger Quiz </w:t>
      </w:r>
    </w:p>
    <w:p w14:paraId="4DD51395" w14:textId="51CA7380" w:rsidR="00983088" w:rsidRDefault="00983088" w:rsidP="00957D4A">
      <w:r>
        <w:t>Picture of answers:</w:t>
      </w:r>
    </w:p>
    <w:p w14:paraId="2CBCAF79" w14:textId="3CA0961F" w:rsidR="00093DF0" w:rsidRDefault="00690527" w:rsidP="00957D4A">
      <w:r>
        <w:rPr>
          <w:noProof/>
        </w:rPr>
        <w:drawing>
          <wp:inline distT="0" distB="0" distL="0" distR="0" wp14:anchorId="4B9CB10B" wp14:editId="430E1253">
            <wp:extent cx="5844540" cy="4434782"/>
            <wp:effectExtent l="0" t="0" r="3810" b="4445"/>
            <wp:docPr id="851545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l="11550" r="14247"/>
                    <a:stretch/>
                  </pic:blipFill>
                  <pic:spPr bwMode="auto">
                    <a:xfrm>
                      <a:off x="0" y="0"/>
                      <a:ext cx="5854551" cy="4442378"/>
                    </a:xfrm>
                    <a:prstGeom prst="rect">
                      <a:avLst/>
                    </a:prstGeom>
                    <a:noFill/>
                    <a:ln>
                      <a:noFill/>
                    </a:ln>
                    <a:extLst>
                      <a:ext uri="{53640926-AAD7-44D8-BBD7-CCE9431645EC}">
                        <a14:shadowObscured xmlns:a14="http://schemas.microsoft.com/office/drawing/2010/main"/>
                      </a:ext>
                    </a:extLst>
                  </pic:spPr>
                </pic:pic>
              </a:graphicData>
            </a:graphic>
          </wp:inline>
        </w:drawing>
      </w:r>
    </w:p>
    <w:p w14:paraId="3343A8B8" w14:textId="0ED1322E" w:rsidR="00983088" w:rsidRDefault="00F636D9" w:rsidP="00957D4A">
      <w:r>
        <w:t>Pictures of questions:</w:t>
      </w:r>
    </w:p>
    <w:p w14:paraId="3BF23CDA" w14:textId="67DB3289" w:rsidR="00F636D9" w:rsidRDefault="00F636D9" w:rsidP="00957D4A">
      <w:r w:rsidRPr="00F636D9">
        <w:drawing>
          <wp:inline distT="0" distB="0" distL="0" distR="0" wp14:anchorId="5F2E96EC" wp14:editId="545D3A29">
            <wp:extent cx="4411980" cy="2872235"/>
            <wp:effectExtent l="0" t="0" r="7620" b="4445"/>
            <wp:docPr id="1680803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803123" name=""/>
                    <pic:cNvPicPr/>
                  </pic:nvPicPr>
                  <pic:blipFill>
                    <a:blip r:embed="rId33"/>
                    <a:stretch>
                      <a:fillRect/>
                    </a:stretch>
                  </pic:blipFill>
                  <pic:spPr>
                    <a:xfrm>
                      <a:off x="0" y="0"/>
                      <a:ext cx="4420701" cy="2877912"/>
                    </a:xfrm>
                    <a:prstGeom prst="rect">
                      <a:avLst/>
                    </a:prstGeom>
                  </pic:spPr>
                </pic:pic>
              </a:graphicData>
            </a:graphic>
          </wp:inline>
        </w:drawing>
      </w:r>
    </w:p>
    <w:p w14:paraId="6A10748A" w14:textId="53281071" w:rsidR="00A006EA" w:rsidRDefault="00A006EA" w:rsidP="00957D4A">
      <w:r w:rsidRPr="00A006EA">
        <w:lastRenderedPageBreak/>
        <w:drawing>
          <wp:inline distT="0" distB="0" distL="0" distR="0" wp14:anchorId="430BA52E" wp14:editId="3A6BCA0C">
            <wp:extent cx="4297680" cy="2860200"/>
            <wp:effectExtent l="0" t="0" r="7620" b="0"/>
            <wp:docPr id="441660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660869" name=""/>
                    <pic:cNvPicPr/>
                  </pic:nvPicPr>
                  <pic:blipFill>
                    <a:blip r:embed="rId34"/>
                    <a:stretch>
                      <a:fillRect/>
                    </a:stretch>
                  </pic:blipFill>
                  <pic:spPr>
                    <a:xfrm>
                      <a:off x="0" y="0"/>
                      <a:ext cx="4309362" cy="2867974"/>
                    </a:xfrm>
                    <a:prstGeom prst="rect">
                      <a:avLst/>
                    </a:prstGeom>
                  </pic:spPr>
                </pic:pic>
              </a:graphicData>
            </a:graphic>
          </wp:inline>
        </w:drawing>
      </w:r>
    </w:p>
    <w:p w14:paraId="1E8D1341" w14:textId="0F7C1957" w:rsidR="00A006EA" w:rsidRDefault="00734FC7" w:rsidP="00957D4A">
      <w:r w:rsidRPr="00734FC7">
        <w:drawing>
          <wp:inline distT="0" distB="0" distL="0" distR="0" wp14:anchorId="26E4D767" wp14:editId="29E32944">
            <wp:extent cx="4206240" cy="2782568"/>
            <wp:effectExtent l="0" t="0" r="3810" b="0"/>
            <wp:docPr id="1804076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076022" name=""/>
                    <pic:cNvPicPr/>
                  </pic:nvPicPr>
                  <pic:blipFill>
                    <a:blip r:embed="rId35"/>
                    <a:stretch>
                      <a:fillRect/>
                    </a:stretch>
                  </pic:blipFill>
                  <pic:spPr>
                    <a:xfrm>
                      <a:off x="0" y="0"/>
                      <a:ext cx="4213963" cy="2787677"/>
                    </a:xfrm>
                    <a:prstGeom prst="rect">
                      <a:avLst/>
                    </a:prstGeom>
                  </pic:spPr>
                </pic:pic>
              </a:graphicData>
            </a:graphic>
          </wp:inline>
        </w:drawing>
      </w:r>
    </w:p>
    <w:p w14:paraId="2597966A" w14:textId="0D28509C" w:rsidR="00734FC7" w:rsidRDefault="00D4613A" w:rsidP="00957D4A">
      <w:r w:rsidRPr="00D4613A">
        <w:drawing>
          <wp:inline distT="0" distB="0" distL="0" distR="0" wp14:anchorId="5EA9268B" wp14:editId="2FE0612B">
            <wp:extent cx="4229100" cy="2872658"/>
            <wp:effectExtent l="0" t="0" r="0" b="4445"/>
            <wp:docPr id="71279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79715" name=""/>
                    <pic:cNvPicPr/>
                  </pic:nvPicPr>
                  <pic:blipFill>
                    <a:blip r:embed="rId36"/>
                    <a:stretch>
                      <a:fillRect/>
                    </a:stretch>
                  </pic:blipFill>
                  <pic:spPr>
                    <a:xfrm>
                      <a:off x="0" y="0"/>
                      <a:ext cx="4233777" cy="2875835"/>
                    </a:xfrm>
                    <a:prstGeom prst="rect">
                      <a:avLst/>
                    </a:prstGeom>
                  </pic:spPr>
                </pic:pic>
              </a:graphicData>
            </a:graphic>
          </wp:inline>
        </w:drawing>
      </w:r>
    </w:p>
    <w:p w14:paraId="0C9CA4AE" w14:textId="6EA5857B" w:rsidR="00D4613A" w:rsidRDefault="00D063CA" w:rsidP="00957D4A">
      <w:r w:rsidRPr="00D063CA">
        <w:lastRenderedPageBreak/>
        <w:drawing>
          <wp:inline distT="0" distB="0" distL="0" distR="0" wp14:anchorId="5EFEA8A8" wp14:editId="509406FE">
            <wp:extent cx="4409437" cy="2956560"/>
            <wp:effectExtent l="0" t="0" r="0" b="0"/>
            <wp:docPr id="1926976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976044" name=""/>
                    <pic:cNvPicPr/>
                  </pic:nvPicPr>
                  <pic:blipFill>
                    <a:blip r:embed="rId37"/>
                    <a:stretch>
                      <a:fillRect/>
                    </a:stretch>
                  </pic:blipFill>
                  <pic:spPr>
                    <a:xfrm>
                      <a:off x="0" y="0"/>
                      <a:ext cx="4413078" cy="2959001"/>
                    </a:xfrm>
                    <a:prstGeom prst="rect">
                      <a:avLst/>
                    </a:prstGeom>
                  </pic:spPr>
                </pic:pic>
              </a:graphicData>
            </a:graphic>
          </wp:inline>
        </w:drawing>
      </w:r>
    </w:p>
    <w:p w14:paraId="043DD4B5" w14:textId="77777777" w:rsidR="00EA0F43" w:rsidRDefault="00EA0F43" w:rsidP="00957D4A"/>
    <w:p w14:paraId="135F4697" w14:textId="77777777" w:rsidR="00EA0F43" w:rsidRPr="00EA0F43" w:rsidRDefault="00EA0F43" w:rsidP="00EA0F43">
      <w:pPr>
        <w:rPr>
          <w:rFonts w:ascii="Arial" w:hAnsi="Arial" w:cs="Arial"/>
          <w:sz w:val="24"/>
          <w:szCs w:val="24"/>
        </w:rPr>
      </w:pPr>
      <w:r w:rsidRPr="00EA0F43">
        <w:rPr>
          <w:rFonts w:ascii="Arial" w:hAnsi="Arial" w:cs="Arial"/>
          <w:sz w:val="24"/>
          <w:szCs w:val="24"/>
        </w:rPr>
        <w:t>ANSWERS:</w:t>
      </w:r>
    </w:p>
    <w:p w14:paraId="4923D177" w14:textId="77777777" w:rsidR="00EA0F43" w:rsidRPr="00EA0F43" w:rsidRDefault="00EA0F43" w:rsidP="00EA0F43">
      <w:pPr>
        <w:pStyle w:val="ListParagraph"/>
        <w:numPr>
          <w:ilvl w:val="0"/>
          <w:numId w:val="3"/>
        </w:numPr>
        <w:rPr>
          <w:rFonts w:ascii="Arial" w:hAnsi="Arial" w:cs="Arial"/>
          <w:sz w:val="24"/>
          <w:szCs w:val="24"/>
        </w:rPr>
      </w:pPr>
      <w:r w:rsidRPr="00EA0F43">
        <w:rPr>
          <w:rFonts w:ascii="Arial" w:hAnsi="Arial" w:cs="Arial"/>
          <w:sz w:val="24"/>
          <w:szCs w:val="24"/>
        </w:rPr>
        <w:t>Chocolate</w:t>
      </w:r>
    </w:p>
    <w:p w14:paraId="7E27AE6C" w14:textId="77777777" w:rsidR="00EA0F43" w:rsidRPr="00EA0F43" w:rsidRDefault="00EA0F43" w:rsidP="00EA0F43">
      <w:pPr>
        <w:pStyle w:val="ListParagraph"/>
        <w:numPr>
          <w:ilvl w:val="0"/>
          <w:numId w:val="3"/>
        </w:numPr>
        <w:rPr>
          <w:rFonts w:ascii="Arial" w:hAnsi="Arial" w:cs="Arial"/>
          <w:sz w:val="24"/>
          <w:szCs w:val="24"/>
        </w:rPr>
      </w:pPr>
      <w:r w:rsidRPr="00EA0F43">
        <w:rPr>
          <w:rFonts w:ascii="Arial" w:hAnsi="Arial" w:cs="Arial"/>
          <w:sz w:val="24"/>
          <w:szCs w:val="24"/>
        </w:rPr>
        <w:t>Hot cross buns</w:t>
      </w:r>
    </w:p>
    <w:p w14:paraId="535B7086" w14:textId="77777777" w:rsidR="00EA0F43" w:rsidRPr="00EA0F43" w:rsidRDefault="00EA0F43" w:rsidP="00EA0F43">
      <w:pPr>
        <w:pStyle w:val="ListParagraph"/>
        <w:numPr>
          <w:ilvl w:val="0"/>
          <w:numId w:val="3"/>
        </w:numPr>
        <w:rPr>
          <w:rFonts w:ascii="Arial" w:hAnsi="Arial" w:cs="Arial"/>
          <w:sz w:val="24"/>
          <w:szCs w:val="24"/>
        </w:rPr>
      </w:pPr>
      <w:r w:rsidRPr="00EA0F43">
        <w:rPr>
          <w:rFonts w:ascii="Arial" w:hAnsi="Arial" w:cs="Arial"/>
          <w:sz w:val="24"/>
          <w:szCs w:val="24"/>
        </w:rPr>
        <w:t>False</w:t>
      </w:r>
    </w:p>
    <w:p w14:paraId="75F8B84B" w14:textId="77777777" w:rsidR="00EA0F43" w:rsidRPr="00EA0F43" w:rsidRDefault="00EA0F43" w:rsidP="00EA0F43">
      <w:pPr>
        <w:pStyle w:val="ListParagraph"/>
        <w:numPr>
          <w:ilvl w:val="0"/>
          <w:numId w:val="3"/>
        </w:numPr>
        <w:rPr>
          <w:rFonts w:ascii="Arial" w:hAnsi="Arial" w:cs="Arial"/>
          <w:sz w:val="24"/>
          <w:szCs w:val="24"/>
        </w:rPr>
      </w:pPr>
      <w:r w:rsidRPr="00EA0F43">
        <w:rPr>
          <w:rFonts w:ascii="Arial" w:hAnsi="Arial" w:cs="Arial"/>
          <w:sz w:val="24"/>
          <w:szCs w:val="24"/>
        </w:rPr>
        <w:t>Lamb</w:t>
      </w:r>
    </w:p>
    <w:p w14:paraId="61C2F980" w14:textId="77777777" w:rsidR="00EA0F43" w:rsidRPr="00EA0F43" w:rsidRDefault="00EA0F43" w:rsidP="00EA0F43">
      <w:pPr>
        <w:pStyle w:val="ListParagraph"/>
        <w:numPr>
          <w:ilvl w:val="0"/>
          <w:numId w:val="3"/>
        </w:numPr>
        <w:rPr>
          <w:rFonts w:ascii="Arial" w:hAnsi="Arial" w:cs="Arial"/>
          <w:sz w:val="24"/>
          <w:szCs w:val="24"/>
        </w:rPr>
      </w:pPr>
      <w:r w:rsidRPr="00EA0F43">
        <w:rPr>
          <w:rFonts w:ascii="Arial" w:hAnsi="Arial" w:cs="Arial"/>
          <w:sz w:val="24"/>
          <w:szCs w:val="24"/>
        </w:rPr>
        <w:t>Peter rabbit</w:t>
      </w:r>
    </w:p>
    <w:p w14:paraId="0FEA7ED7" w14:textId="77777777" w:rsidR="00EA0F43" w:rsidRPr="00EA0F43" w:rsidRDefault="00EA0F43" w:rsidP="00EA0F43">
      <w:pPr>
        <w:pStyle w:val="ListParagraph"/>
        <w:numPr>
          <w:ilvl w:val="0"/>
          <w:numId w:val="3"/>
        </w:numPr>
        <w:rPr>
          <w:rFonts w:ascii="Arial" w:hAnsi="Arial" w:cs="Arial"/>
          <w:sz w:val="24"/>
          <w:szCs w:val="24"/>
        </w:rPr>
      </w:pPr>
      <w:r w:rsidRPr="00EA0F43">
        <w:rPr>
          <w:rFonts w:ascii="Arial" w:hAnsi="Arial" w:cs="Arial"/>
          <w:sz w:val="24"/>
          <w:szCs w:val="24"/>
        </w:rPr>
        <w:t>Germany</w:t>
      </w:r>
    </w:p>
    <w:p w14:paraId="3210C1B1" w14:textId="77777777" w:rsidR="00EA0F43" w:rsidRPr="00EA0F43" w:rsidRDefault="00EA0F43" w:rsidP="00EA0F43">
      <w:pPr>
        <w:pStyle w:val="ListParagraph"/>
        <w:numPr>
          <w:ilvl w:val="0"/>
          <w:numId w:val="3"/>
        </w:numPr>
        <w:rPr>
          <w:rFonts w:ascii="Arial" w:hAnsi="Arial" w:cs="Arial"/>
          <w:sz w:val="24"/>
          <w:szCs w:val="24"/>
        </w:rPr>
      </w:pPr>
      <w:r w:rsidRPr="00EA0F43">
        <w:rPr>
          <w:rFonts w:ascii="Arial" w:hAnsi="Arial" w:cs="Arial"/>
          <w:sz w:val="24"/>
          <w:szCs w:val="24"/>
        </w:rPr>
        <w:t xml:space="preserve">Red </w:t>
      </w:r>
    </w:p>
    <w:p w14:paraId="47E376FF" w14:textId="77777777" w:rsidR="00EA0F43" w:rsidRPr="00EA0F43" w:rsidRDefault="00EA0F43" w:rsidP="00EA0F43">
      <w:pPr>
        <w:pStyle w:val="ListParagraph"/>
        <w:numPr>
          <w:ilvl w:val="0"/>
          <w:numId w:val="3"/>
        </w:numPr>
        <w:rPr>
          <w:rFonts w:ascii="Arial" w:hAnsi="Arial" w:cs="Arial"/>
          <w:sz w:val="24"/>
          <w:szCs w:val="24"/>
        </w:rPr>
      </w:pPr>
      <w:r w:rsidRPr="00EA0F43">
        <w:rPr>
          <w:rFonts w:ascii="Arial" w:hAnsi="Arial" w:cs="Arial"/>
          <w:sz w:val="24"/>
          <w:szCs w:val="24"/>
        </w:rPr>
        <w:t>England</w:t>
      </w:r>
    </w:p>
    <w:p w14:paraId="7C58EA5A" w14:textId="77777777" w:rsidR="00EA0F43" w:rsidRPr="00EA0F43" w:rsidRDefault="00EA0F43" w:rsidP="00EA0F43">
      <w:pPr>
        <w:pStyle w:val="ListParagraph"/>
        <w:numPr>
          <w:ilvl w:val="0"/>
          <w:numId w:val="3"/>
        </w:numPr>
        <w:rPr>
          <w:rFonts w:ascii="Arial" w:hAnsi="Arial" w:cs="Arial"/>
          <w:sz w:val="24"/>
          <w:szCs w:val="24"/>
        </w:rPr>
      </w:pPr>
      <w:r w:rsidRPr="00EA0F43">
        <w:rPr>
          <w:rFonts w:ascii="Arial" w:hAnsi="Arial" w:cs="Arial"/>
          <w:sz w:val="24"/>
          <w:szCs w:val="24"/>
        </w:rPr>
        <w:t>A bird’s nest</w:t>
      </w:r>
    </w:p>
    <w:p w14:paraId="7A23771A" w14:textId="77777777" w:rsidR="00EA0F43" w:rsidRPr="00EA0F43" w:rsidRDefault="00EA0F43" w:rsidP="00EA0F43">
      <w:pPr>
        <w:pStyle w:val="ListParagraph"/>
        <w:numPr>
          <w:ilvl w:val="0"/>
          <w:numId w:val="3"/>
        </w:numPr>
        <w:rPr>
          <w:rFonts w:ascii="Arial" w:hAnsi="Arial" w:cs="Arial"/>
          <w:sz w:val="24"/>
          <w:szCs w:val="24"/>
        </w:rPr>
      </w:pPr>
      <w:r w:rsidRPr="00EA0F43">
        <w:rPr>
          <w:rFonts w:ascii="Arial" w:hAnsi="Arial" w:cs="Arial"/>
          <w:sz w:val="24"/>
          <w:szCs w:val="24"/>
        </w:rPr>
        <w:t xml:space="preserve">Autumn </w:t>
      </w:r>
    </w:p>
    <w:p w14:paraId="0795A81E" w14:textId="77777777" w:rsidR="00EA0F43" w:rsidRDefault="00EA0F43" w:rsidP="00957D4A"/>
    <w:p w14:paraId="3E47D919" w14:textId="77777777" w:rsidR="002C4FEF" w:rsidRDefault="002C4FEF" w:rsidP="00957D4A"/>
    <w:p w14:paraId="407F7BBC" w14:textId="77777777" w:rsidR="002C4FEF" w:rsidRDefault="002C4FEF" w:rsidP="00957D4A"/>
    <w:p w14:paraId="13AA7515" w14:textId="77777777" w:rsidR="002C4FEF" w:rsidRDefault="002C4FEF" w:rsidP="00957D4A"/>
    <w:p w14:paraId="61EE650F" w14:textId="77777777" w:rsidR="002C4FEF" w:rsidRDefault="002C4FEF" w:rsidP="00957D4A"/>
    <w:p w14:paraId="715DD8A2" w14:textId="77777777" w:rsidR="002C4FEF" w:rsidRDefault="002C4FEF" w:rsidP="00957D4A"/>
    <w:p w14:paraId="708CED63" w14:textId="77777777" w:rsidR="002C4FEF" w:rsidRDefault="002C4FEF" w:rsidP="00957D4A"/>
    <w:p w14:paraId="4F03DF70" w14:textId="77777777" w:rsidR="002C4FEF" w:rsidRDefault="002C4FEF" w:rsidP="00957D4A"/>
    <w:p w14:paraId="23F102F2" w14:textId="77777777" w:rsidR="002C4FEF" w:rsidRDefault="002C4FEF" w:rsidP="00957D4A"/>
    <w:p w14:paraId="6996C935" w14:textId="77777777" w:rsidR="002C4FEF" w:rsidRDefault="002C4FEF" w:rsidP="00957D4A"/>
    <w:p w14:paraId="3C2C507D" w14:textId="77777777" w:rsidR="002C4FEF" w:rsidRPr="008306EC" w:rsidRDefault="002C4FEF" w:rsidP="00957D4A"/>
    <w:p w14:paraId="3385F7D6" w14:textId="423342AC" w:rsidR="00093CAB" w:rsidRDefault="00957D4A">
      <w:r w:rsidRPr="008306EC">
        <w:lastRenderedPageBreak/>
        <w:t xml:space="preserve"> </w:t>
      </w:r>
      <w:r w:rsidR="00DE0F8F">
        <w:t>Pancake activity at St Clears</w:t>
      </w:r>
      <w:r w:rsidR="009376E3">
        <w:t xml:space="preserve"> </w:t>
      </w:r>
    </w:p>
    <w:p w14:paraId="4C20E5D5" w14:textId="221C4CCF" w:rsidR="009376E3" w:rsidRDefault="009376E3">
      <w:r>
        <w:t>Recipe reference:</w:t>
      </w:r>
    </w:p>
    <w:p w14:paraId="6DB38CAC" w14:textId="30761CFE" w:rsidR="001B7DF5" w:rsidRDefault="00D20816">
      <w:r>
        <w:t xml:space="preserve">Allrecipes (2024) </w:t>
      </w:r>
      <w:r w:rsidR="009A53A7" w:rsidRPr="009A53A7">
        <w:rPr>
          <w:i/>
          <w:iCs/>
        </w:rPr>
        <w:t>Good old-fashioned pancakes.</w:t>
      </w:r>
      <w:r w:rsidR="009A53A7">
        <w:t xml:space="preserve"> Available at: </w:t>
      </w:r>
      <w:hyperlink r:id="rId38" w:history="1">
        <w:r w:rsidR="009A53A7" w:rsidRPr="001103AB">
          <w:rPr>
            <w:rStyle w:val="Hyperlink"/>
          </w:rPr>
          <w:t>https://www.allrecipes.com/recipe/21014/good-old-fashioned-pancakes/</w:t>
        </w:r>
      </w:hyperlink>
      <w:r w:rsidR="009A53A7">
        <w:t xml:space="preserve"> (Accessed: </w:t>
      </w:r>
      <w:r w:rsidR="009E35F2">
        <w:t>3</w:t>
      </w:r>
      <w:r w:rsidR="009E35F2" w:rsidRPr="009E35F2">
        <w:rPr>
          <w:vertAlign w:val="superscript"/>
        </w:rPr>
        <w:t>rd</w:t>
      </w:r>
      <w:r w:rsidR="009E35F2">
        <w:t xml:space="preserve"> March 2025)</w:t>
      </w:r>
    </w:p>
    <w:p w14:paraId="58083E61" w14:textId="03D6CE71" w:rsidR="009376E3" w:rsidRDefault="009376E3">
      <w:r>
        <w:t>Pictures:</w:t>
      </w:r>
    </w:p>
    <w:p w14:paraId="6D51B61B" w14:textId="77777777" w:rsidR="004E676B" w:rsidRDefault="004E676B"/>
    <w:p w14:paraId="26ABC4D9" w14:textId="0D520A33" w:rsidR="009376E3" w:rsidRDefault="001B7DF5">
      <w:r>
        <w:t xml:space="preserve"> </w:t>
      </w:r>
      <w:r>
        <w:rPr>
          <w:noProof/>
        </w:rPr>
        <w:drawing>
          <wp:inline distT="0" distB="0" distL="0" distR="0" wp14:anchorId="3990B6DB" wp14:editId="0623511D">
            <wp:extent cx="2575055" cy="1797234"/>
            <wp:effectExtent l="7938" t="0" r="4762" b="4763"/>
            <wp:docPr id="83734657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l="13468" r="5860"/>
                    <a:stretch/>
                  </pic:blipFill>
                  <pic:spPr bwMode="auto">
                    <a:xfrm rot="5400000">
                      <a:off x="0" y="0"/>
                      <a:ext cx="2593938" cy="1810413"/>
                    </a:xfrm>
                    <a:prstGeom prst="rect">
                      <a:avLst/>
                    </a:prstGeom>
                    <a:noFill/>
                    <a:ln>
                      <a:noFill/>
                    </a:ln>
                    <a:extLst>
                      <a:ext uri="{53640926-AAD7-44D8-BBD7-CCE9431645EC}">
                        <a14:shadowObscured xmlns:a14="http://schemas.microsoft.com/office/drawing/2010/main"/>
                      </a:ext>
                    </a:extLst>
                  </pic:spPr>
                </pic:pic>
              </a:graphicData>
            </a:graphic>
          </wp:inline>
        </w:drawing>
      </w:r>
      <w:r w:rsidR="004E676B">
        <w:t xml:space="preserve">      </w:t>
      </w:r>
      <w:r>
        <w:rPr>
          <w:noProof/>
        </w:rPr>
        <w:drawing>
          <wp:inline distT="0" distB="0" distL="0" distR="0" wp14:anchorId="7FC3CB58" wp14:editId="1872C604">
            <wp:extent cx="2827086" cy="1890685"/>
            <wp:effectExtent l="0" t="7938" r="3493" b="3492"/>
            <wp:docPr id="4401074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r="15810"/>
                    <a:stretch/>
                  </pic:blipFill>
                  <pic:spPr bwMode="auto">
                    <a:xfrm rot="5400000">
                      <a:off x="0" y="0"/>
                      <a:ext cx="2847752" cy="1904506"/>
                    </a:xfrm>
                    <a:prstGeom prst="rect">
                      <a:avLst/>
                    </a:prstGeom>
                    <a:noFill/>
                    <a:ln>
                      <a:noFill/>
                    </a:ln>
                    <a:extLst>
                      <a:ext uri="{53640926-AAD7-44D8-BBD7-CCE9431645EC}">
                        <a14:shadowObscured xmlns:a14="http://schemas.microsoft.com/office/drawing/2010/main"/>
                      </a:ext>
                    </a:extLst>
                  </pic:spPr>
                </pic:pic>
              </a:graphicData>
            </a:graphic>
          </wp:inline>
        </w:drawing>
      </w:r>
      <w:r w:rsidR="004E676B">
        <w:t xml:space="preserve">  </w:t>
      </w:r>
      <w:r>
        <w:rPr>
          <w:noProof/>
        </w:rPr>
        <w:drawing>
          <wp:inline distT="0" distB="0" distL="0" distR="0" wp14:anchorId="155CDC5E" wp14:editId="23CE8D09">
            <wp:extent cx="2824275" cy="2237740"/>
            <wp:effectExtent l="7303" t="0" r="2857" b="2858"/>
            <wp:docPr id="179256042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l="14180" r="14758"/>
                    <a:stretch/>
                  </pic:blipFill>
                  <pic:spPr bwMode="auto">
                    <a:xfrm rot="5400000">
                      <a:off x="0" y="0"/>
                      <a:ext cx="2841041" cy="2251024"/>
                    </a:xfrm>
                    <a:prstGeom prst="rect">
                      <a:avLst/>
                    </a:prstGeom>
                    <a:noFill/>
                    <a:ln>
                      <a:noFill/>
                    </a:ln>
                    <a:extLst>
                      <a:ext uri="{53640926-AAD7-44D8-BBD7-CCE9431645EC}">
                        <a14:shadowObscured xmlns:a14="http://schemas.microsoft.com/office/drawing/2010/main"/>
                      </a:ext>
                    </a:extLst>
                  </pic:spPr>
                </pic:pic>
              </a:graphicData>
            </a:graphic>
          </wp:inline>
        </w:drawing>
      </w:r>
      <w:r w:rsidR="004E676B">
        <w:t xml:space="preserve">      </w:t>
      </w:r>
      <w:r>
        <w:rPr>
          <w:noProof/>
        </w:rPr>
        <w:drawing>
          <wp:inline distT="0" distB="0" distL="0" distR="0" wp14:anchorId="267EBD1E" wp14:editId="1C28829F">
            <wp:extent cx="2566673" cy="2051885"/>
            <wp:effectExtent l="0" t="9208" r="0" b="0"/>
            <wp:docPr id="123903639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l="19809" r="9761"/>
                    <a:stretch/>
                  </pic:blipFill>
                  <pic:spPr bwMode="auto">
                    <a:xfrm rot="5400000">
                      <a:off x="0" y="0"/>
                      <a:ext cx="2575759" cy="2059149"/>
                    </a:xfrm>
                    <a:prstGeom prst="rect">
                      <a:avLst/>
                    </a:prstGeom>
                    <a:noFill/>
                    <a:ln>
                      <a:noFill/>
                    </a:ln>
                    <a:extLst>
                      <a:ext uri="{53640926-AAD7-44D8-BBD7-CCE9431645EC}">
                        <a14:shadowObscured xmlns:a14="http://schemas.microsoft.com/office/drawing/2010/main"/>
                      </a:ext>
                    </a:extLst>
                  </pic:spPr>
                </pic:pic>
              </a:graphicData>
            </a:graphic>
          </wp:inline>
        </w:drawing>
      </w:r>
    </w:p>
    <w:p w14:paraId="006C9C9E" w14:textId="77777777" w:rsidR="00DE0F8F" w:rsidRDefault="00DE0F8F"/>
    <w:p w14:paraId="220DA6CE" w14:textId="77777777" w:rsidR="00293A91" w:rsidRDefault="00293A91"/>
    <w:p w14:paraId="1CC42464" w14:textId="77777777" w:rsidR="00293A91" w:rsidRDefault="00293A91"/>
    <w:p w14:paraId="530D38E2" w14:textId="77777777" w:rsidR="00293A91" w:rsidRDefault="00293A91"/>
    <w:p w14:paraId="2DE7C5D7" w14:textId="4AB2DFC9" w:rsidR="00293A91" w:rsidRDefault="00293A91">
      <w:r>
        <w:lastRenderedPageBreak/>
        <w:t>A game of Pictionary at St Clears</w:t>
      </w:r>
    </w:p>
    <w:p w14:paraId="71FB6997" w14:textId="77777777" w:rsidR="00293A91" w:rsidRDefault="00293A91"/>
    <w:p w14:paraId="30195E7F" w14:textId="5B19CCCB" w:rsidR="00293A91" w:rsidRDefault="00293A91">
      <w:r>
        <w:rPr>
          <w:noProof/>
        </w:rPr>
        <w:drawing>
          <wp:inline distT="0" distB="0" distL="0" distR="0" wp14:anchorId="73B4C2D9" wp14:editId="1EED4BB7">
            <wp:extent cx="4771913" cy="5702479"/>
            <wp:effectExtent l="0" t="8255" r="1905" b="1905"/>
            <wp:docPr id="156325051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l="28850" t="21910" r="39519" b="10955"/>
                    <a:stretch/>
                  </pic:blipFill>
                  <pic:spPr bwMode="auto">
                    <a:xfrm rot="5400000">
                      <a:off x="0" y="0"/>
                      <a:ext cx="4793671" cy="5728480"/>
                    </a:xfrm>
                    <a:prstGeom prst="rect">
                      <a:avLst/>
                    </a:prstGeom>
                    <a:noFill/>
                    <a:ln>
                      <a:noFill/>
                    </a:ln>
                    <a:extLst>
                      <a:ext uri="{53640926-AAD7-44D8-BBD7-CCE9431645EC}">
                        <a14:shadowObscured xmlns:a14="http://schemas.microsoft.com/office/drawing/2010/main"/>
                      </a:ext>
                    </a:extLst>
                  </pic:spPr>
                </pic:pic>
              </a:graphicData>
            </a:graphic>
          </wp:inline>
        </w:drawing>
      </w:r>
    </w:p>
    <w:p w14:paraId="765DDE5D" w14:textId="77777777" w:rsidR="004D5C04" w:rsidRDefault="004D5C04"/>
    <w:p w14:paraId="52315B1B" w14:textId="77777777" w:rsidR="004D5C04" w:rsidRDefault="004D5C04"/>
    <w:p w14:paraId="4F86FDDD" w14:textId="77777777" w:rsidR="004D5C04" w:rsidRDefault="004D5C04"/>
    <w:p w14:paraId="2D76967A" w14:textId="77777777" w:rsidR="004D5C04" w:rsidRDefault="004D5C04"/>
    <w:p w14:paraId="38DE6964" w14:textId="77777777" w:rsidR="004D5C04" w:rsidRDefault="004D5C04"/>
    <w:p w14:paraId="484744B7" w14:textId="77777777" w:rsidR="004D5C04" w:rsidRDefault="004D5C04"/>
    <w:p w14:paraId="0A9AA0BC" w14:textId="77777777" w:rsidR="004D5C04" w:rsidRDefault="004D5C04"/>
    <w:p w14:paraId="659F60DC" w14:textId="77777777" w:rsidR="004D5C04" w:rsidRDefault="004D5C04"/>
    <w:p w14:paraId="5D024A0F" w14:textId="77777777" w:rsidR="004D5C04" w:rsidRDefault="004D5C04"/>
    <w:p w14:paraId="1F69A180" w14:textId="77777777" w:rsidR="004D5C04" w:rsidRDefault="004D5C04"/>
    <w:p w14:paraId="7677E8CC" w14:textId="77777777" w:rsidR="004D5C04" w:rsidRDefault="004D5C04"/>
    <w:p w14:paraId="15872F7C" w14:textId="77777777" w:rsidR="004D5C04" w:rsidRDefault="004D5C04"/>
    <w:p w14:paraId="5EBD4418" w14:textId="064575A9" w:rsidR="004D5C04" w:rsidRDefault="004D5C04">
      <w:r>
        <w:lastRenderedPageBreak/>
        <w:t>Level 2 food hygiene certificate</w:t>
      </w:r>
    </w:p>
    <w:p w14:paraId="1DF42EDB" w14:textId="77777777" w:rsidR="004D5C04" w:rsidRDefault="004D5C04"/>
    <w:p w14:paraId="74FA620E" w14:textId="70157FE1" w:rsidR="00952BE7" w:rsidRDefault="00952BE7">
      <w:r w:rsidRPr="00952BE7">
        <w:drawing>
          <wp:inline distT="0" distB="0" distL="0" distR="0" wp14:anchorId="03D7BF5F" wp14:editId="65694BEA">
            <wp:extent cx="5731510" cy="8280400"/>
            <wp:effectExtent l="0" t="0" r="2540" b="6350"/>
            <wp:docPr id="443535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535496" name=""/>
                    <pic:cNvPicPr/>
                  </pic:nvPicPr>
                  <pic:blipFill>
                    <a:blip r:embed="rId44"/>
                    <a:stretch>
                      <a:fillRect/>
                    </a:stretch>
                  </pic:blipFill>
                  <pic:spPr>
                    <a:xfrm>
                      <a:off x="0" y="0"/>
                      <a:ext cx="5731510" cy="8280400"/>
                    </a:xfrm>
                    <a:prstGeom prst="rect">
                      <a:avLst/>
                    </a:prstGeom>
                  </pic:spPr>
                </pic:pic>
              </a:graphicData>
            </a:graphic>
          </wp:inline>
        </w:drawing>
      </w:r>
    </w:p>
    <w:p w14:paraId="1591B446" w14:textId="34E5CEE9" w:rsidR="00D46D7F" w:rsidRPr="00D46D7F" w:rsidRDefault="00D46D7F">
      <w:pPr>
        <w:rPr>
          <w:rFonts w:ascii="Arial" w:hAnsi="Arial" w:cs="Arial"/>
          <w:sz w:val="24"/>
          <w:szCs w:val="24"/>
        </w:rPr>
      </w:pPr>
      <w:r w:rsidRPr="00AC7646">
        <w:rPr>
          <w:rFonts w:ascii="Arial" w:hAnsi="Arial" w:cs="Arial"/>
          <w:sz w:val="24"/>
          <w:szCs w:val="24"/>
        </w:rPr>
        <w:lastRenderedPageBreak/>
        <w:t xml:space="preserve">Carmarthenshire Youth Support Service blank risk assessment </w:t>
      </w:r>
      <w:r>
        <w:rPr>
          <w:rFonts w:ascii="Arial" w:hAnsi="Arial" w:cs="Arial"/>
          <w:sz w:val="24"/>
          <w:szCs w:val="24"/>
        </w:rPr>
        <w:t>form</w:t>
      </w:r>
    </w:p>
    <w:p w14:paraId="6D41AEA0" w14:textId="33DBDD25" w:rsidR="00952BE7" w:rsidRDefault="00D46D7F">
      <w:r w:rsidRPr="00D46D7F">
        <w:drawing>
          <wp:inline distT="0" distB="0" distL="0" distR="0" wp14:anchorId="14BFB447" wp14:editId="33B2162D">
            <wp:extent cx="5731510" cy="3801110"/>
            <wp:effectExtent l="0" t="0" r="2540" b="8890"/>
            <wp:docPr id="1966444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444353" name=""/>
                    <pic:cNvPicPr/>
                  </pic:nvPicPr>
                  <pic:blipFill>
                    <a:blip r:embed="rId45"/>
                    <a:stretch>
                      <a:fillRect/>
                    </a:stretch>
                  </pic:blipFill>
                  <pic:spPr>
                    <a:xfrm>
                      <a:off x="0" y="0"/>
                      <a:ext cx="5731510" cy="3801110"/>
                    </a:xfrm>
                    <a:prstGeom prst="rect">
                      <a:avLst/>
                    </a:prstGeom>
                  </pic:spPr>
                </pic:pic>
              </a:graphicData>
            </a:graphic>
          </wp:inline>
        </w:drawing>
      </w:r>
    </w:p>
    <w:p w14:paraId="7E44E1B9" w14:textId="77777777" w:rsidR="00A94C1F" w:rsidRDefault="00A94C1F"/>
    <w:p w14:paraId="62B1BEC1" w14:textId="77777777" w:rsidR="00A94C1F" w:rsidRDefault="00A94C1F"/>
    <w:p w14:paraId="263C3822" w14:textId="77777777" w:rsidR="00A94C1F" w:rsidRDefault="00A94C1F"/>
    <w:p w14:paraId="6076C384" w14:textId="608480F7" w:rsidR="00D46D7F" w:rsidRDefault="00D46D7F" w:rsidP="00D46D7F">
      <w:pPr>
        <w:rPr>
          <w:rFonts w:ascii="Arial" w:hAnsi="Arial" w:cs="Arial"/>
          <w:sz w:val="24"/>
          <w:szCs w:val="24"/>
        </w:rPr>
      </w:pPr>
      <w:r w:rsidRPr="00AC7646">
        <w:rPr>
          <w:rFonts w:ascii="Arial" w:hAnsi="Arial" w:cs="Arial"/>
          <w:sz w:val="24"/>
          <w:szCs w:val="24"/>
        </w:rPr>
        <w:t>Carmarthenshire Youth Support Service safeguarding policies</w:t>
      </w:r>
    </w:p>
    <w:p w14:paraId="000BFF65" w14:textId="1E7D2DE3" w:rsidR="00D46D7F" w:rsidRDefault="00D46D7F" w:rsidP="00D46D7F">
      <w:pPr>
        <w:rPr>
          <w:rFonts w:ascii="Arial" w:hAnsi="Arial" w:cs="Arial"/>
          <w:sz w:val="24"/>
          <w:szCs w:val="24"/>
        </w:rPr>
      </w:pPr>
      <w:r>
        <w:rPr>
          <w:rFonts w:ascii="Arial" w:hAnsi="Arial" w:cs="Arial"/>
          <w:sz w:val="24"/>
          <w:szCs w:val="24"/>
        </w:rPr>
        <w:t xml:space="preserve">Link to access: </w:t>
      </w:r>
      <w:hyperlink r:id="rId46" w:history="1">
        <w:r w:rsidR="00003147" w:rsidRPr="001103AB">
          <w:rPr>
            <w:rStyle w:val="Hyperlink"/>
            <w:rFonts w:ascii="Arial" w:hAnsi="Arial" w:cs="Arial"/>
            <w:sz w:val="24"/>
            <w:szCs w:val="24"/>
          </w:rPr>
          <w:t>file:///C:/Users/sidar/Downloads/final-corporate-safeguarding-policy-nov-2023-lj%20(2).pdf</w:t>
        </w:r>
      </w:hyperlink>
      <w:r w:rsidR="00003147">
        <w:rPr>
          <w:rFonts w:ascii="Arial" w:hAnsi="Arial" w:cs="Arial"/>
          <w:sz w:val="24"/>
          <w:szCs w:val="24"/>
        </w:rPr>
        <w:t xml:space="preserve"> </w:t>
      </w:r>
    </w:p>
    <w:p w14:paraId="5E1A6255" w14:textId="77777777" w:rsidR="00924359" w:rsidRDefault="00924359" w:rsidP="00D46D7F">
      <w:pPr>
        <w:rPr>
          <w:rFonts w:ascii="Arial" w:hAnsi="Arial" w:cs="Arial"/>
          <w:sz w:val="24"/>
          <w:szCs w:val="24"/>
        </w:rPr>
      </w:pPr>
    </w:p>
    <w:p w14:paraId="3DCE11BA" w14:textId="77777777" w:rsidR="00924359" w:rsidRDefault="00924359" w:rsidP="00D46D7F">
      <w:pPr>
        <w:rPr>
          <w:rFonts w:ascii="Arial" w:hAnsi="Arial" w:cs="Arial"/>
          <w:sz w:val="24"/>
          <w:szCs w:val="24"/>
        </w:rPr>
      </w:pPr>
    </w:p>
    <w:p w14:paraId="7C7BE0AC" w14:textId="77777777" w:rsidR="00A94C1F" w:rsidRDefault="00A94C1F" w:rsidP="00D46D7F">
      <w:pPr>
        <w:rPr>
          <w:rFonts w:ascii="Arial" w:hAnsi="Arial" w:cs="Arial"/>
          <w:sz w:val="24"/>
          <w:szCs w:val="24"/>
        </w:rPr>
      </w:pPr>
    </w:p>
    <w:p w14:paraId="0B5DDE73" w14:textId="77777777" w:rsidR="00A94C1F" w:rsidRDefault="00A94C1F" w:rsidP="00D46D7F">
      <w:pPr>
        <w:rPr>
          <w:rFonts w:ascii="Arial" w:hAnsi="Arial" w:cs="Arial"/>
          <w:sz w:val="24"/>
          <w:szCs w:val="24"/>
        </w:rPr>
      </w:pPr>
    </w:p>
    <w:p w14:paraId="42294EDD" w14:textId="77777777" w:rsidR="00A94C1F" w:rsidRDefault="00A94C1F" w:rsidP="00D46D7F">
      <w:pPr>
        <w:rPr>
          <w:rFonts w:ascii="Arial" w:hAnsi="Arial" w:cs="Arial"/>
          <w:sz w:val="24"/>
          <w:szCs w:val="24"/>
        </w:rPr>
      </w:pPr>
    </w:p>
    <w:p w14:paraId="6F7C6019" w14:textId="77777777" w:rsidR="00A94C1F" w:rsidRDefault="00A94C1F" w:rsidP="00D46D7F">
      <w:pPr>
        <w:rPr>
          <w:rFonts w:ascii="Arial" w:hAnsi="Arial" w:cs="Arial"/>
          <w:sz w:val="24"/>
          <w:szCs w:val="24"/>
        </w:rPr>
      </w:pPr>
    </w:p>
    <w:p w14:paraId="65E3BE4D" w14:textId="77777777" w:rsidR="00A94C1F" w:rsidRDefault="00A94C1F" w:rsidP="00D46D7F">
      <w:pPr>
        <w:rPr>
          <w:rFonts w:ascii="Arial" w:hAnsi="Arial" w:cs="Arial"/>
          <w:sz w:val="24"/>
          <w:szCs w:val="24"/>
        </w:rPr>
      </w:pPr>
    </w:p>
    <w:p w14:paraId="06F13171" w14:textId="77777777" w:rsidR="00A94C1F" w:rsidRDefault="00A94C1F" w:rsidP="00D46D7F">
      <w:pPr>
        <w:rPr>
          <w:rFonts w:ascii="Arial" w:hAnsi="Arial" w:cs="Arial"/>
          <w:sz w:val="24"/>
          <w:szCs w:val="24"/>
        </w:rPr>
      </w:pPr>
    </w:p>
    <w:p w14:paraId="6E0D44C2" w14:textId="77777777" w:rsidR="00A94C1F" w:rsidRDefault="00A94C1F" w:rsidP="00D46D7F">
      <w:pPr>
        <w:rPr>
          <w:rFonts w:ascii="Arial" w:hAnsi="Arial" w:cs="Arial"/>
          <w:sz w:val="24"/>
          <w:szCs w:val="24"/>
        </w:rPr>
      </w:pPr>
    </w:p>
    <w:p w14:paraId="23028947" w14:textId="77777777" w:rsidR="00A94C1F" w:rsidRDefault="00A94C1F" w:rsidP="00D46D7F">
      <w:pPr>
        <w:rPr>
          <w:rFonts w:ascii="Arial" w:hAnsi="Arial" w:cs="Arial"/>
          <w:sz w:val="24"/>
          <w:szCs w:val="24"/>
        </w:rPr>
      </w:pPr>
    </w:p>
    <w:p w14:paraId="10436B2E" w14:textId="77777777" w:rsidR="00924359" w:rsidRPr="00AC7646" w:rsidRDefault="00924359" w:rsidP="00924359">
      <w:pPr>
        <w:rPr>
          <w:rFonts w:ascii="Arial" w:hAnsi="Arial" w:cs="Arial"/>
          <w:sz w:val="24"/>
          <w:szCs w:val="24"/>
        </w:rPr>
      </w:pPr>
      <w:r w:rsidRPr="00AC7646">
        <w:rPr>
          <w:rFonts w:ascii="Arial" w:hAnsi="Arial" w:cs="Arial"/>
          <w:sz w:val="24"/>
          <w:szCs w:val="24"/>
        </w:rPr>
        <w:lastRenderedPageBreak/>
        <w:t>Copy of sign in form at Tycroes</w:t>
      </w:r>
    </w:p>
    <w:p w14:paraId="5D3D35BD" w14:textId="3C05E060" w:rsidR="00924359" w:rsidRPr="00AC7646" w:rsidRDefault="00A94C1F" w:rsidP="00D46D7F">
      <w:pPr>
        <w:rPr>
          <w:rFonts w:ascii="Arial" w:hAnsi="Arial" w:cs="Arial"/>
          <w:sz w:val="24"/>
          <w:szCs w:val="24"/>
        </w:rPr>
      </w:pPr>
      <w:r w:rsidRPr="00A94C1F">
        <w:rPr>
          <w:rFonts w:ascii="Arial" w:hAnsi="Arial" w:cs="Arial"/>
          <w:noProof/>
          <w:sz w:val="24"/>
          <w:szCs w:val="24"/>
        </w:rPr>
        <w:drawing>
          <wp:inline distT="0" distB="0" distL="0" distR="0" wp14:anchorId="79A882D0" wp14:editId="093AA20F">
            <wp:extent cx="6717818" cy="5153978"/>
            <wp:effectExtent l="953" t="0" r="7937" b="7938"/>
            <wp:docPr id="154785780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rotWithShape="1">
                    <a:blip r:embed="rId47" cstate="print">
                      <a:extLst>
                        <a:ext uri="{28A0092B-C50C-407E-A947-70E740481C1C}">
                          <a14:useLocalDpi xmlns:a14="http://schemas.microsoft.com/office/drawing/2010/main" val="0"/>
                        </a:ext>
                      </a:extLst>
                    </a:blip>
                    <a:srcRect l="4653" r="21959"/>
                    <a:stretch/>
                  </pic:blipFill>
                  <pic:spPr bwMode="auto">
                    <a:xfrm rot="5400000">
                      <a:off x="0" y="0"/>
                      <a:ext cx="6728240" cy="5161973"/>
                    </a:xfrm>
                    <a:prstGeom prst="rect">
                      <a:avLst/>
                    </a:prstGeom>
                    <a:noFill/>
                    <a:ln>
                      <a:noFill/>
                    </a:ln>
                    <a:extLst>
                      <a:ext uri="{53640926-AAD7-44D8-BBD7-CCE9431645EC}">
                        <a14:shadowObscured xmlns:a14="http://schemas.microsoft.com/office/drawing/2010/main"/>
                      </a:ext>
                    </a:extLst>
                  </pic:spPr>
                </pic:pic>
              </a:graphicData>
            </a:graphic>
          </wp:inline>
        </w:drawing>
      </w:r>
    </w:p>
    <w:p w14:paraId="724224D1" w14:textId="5D0E82C7" w:rsidR="00D46D7F" w:rsidRPr="00A87164" w:rsidRDefault="00D46D7F">
      <w:r>
        <w:t xml:space="preserve"> </w:t>
      </w:r>
    </w:p>
    <w:sectPr w:rsidR="00D46D7F" w:rsidRPr="00A87164">
      <w:headerReference w:type="default" r:id="rId48"/>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3FB171" w14:textId="77777777" w:rsidR="00CD056A" w:rsidRPr="008306EC" w:rsidRDefault="00CD056A" w:rsidP="00D34027">
      <w:pPr>
        <w:spacing w:after="0" w:line="240" w:lineRule="auto"/>
      </w:pPr>
      <w:r w:rsidRPr="008306EC">
        <w:separator/>
      </w:r>
    </w:p>
  </w:endnote>
  <w:endnote w:type="continuationSeparator" w:id="0">
    <w:p w14:paraId="6A57ABED" w14:textId="77777777" w:rsidR="00CD056A" w:rsidRPr="008306EC" w:rsidRDefault="00CD056A" w:rsidP="00D34027">
      <w:pPr>
        <w:spacing w:after="0" w:line="240" w:lineRule="auto"/>
      </w:pPr>
      <w:r w:rsidRPr="008306E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8744248"/>
      <w:docPartObj>
        <w:docPartGallery w:val="Page Numbers (Bottom of Page)"/>
        <w:docPartUnique/>
      </w:docPartObj>
    </w:sdtPr>
    <w:sdtContent>
      <w:p w14:paraId="7F43089E" w14:textId="4A99BC16" w:rsidR="00D34027" w:rsidRPr="008306EC" w:rsidRDefault="00D34027">
        <w:pPr>
          <w:pStyle w:val="Footer"/>
          <w:jc w:val="center"/>
        </w:pPr>
        <w:r w:rsidRPr="008306EC">
          <w:fldChar w:fldCharType="begin"/>
        </w:r>
        <w:r w:rsidRPr="008306EC">
          <w:instrText xml:space="preserve"> PAGE   \* MERGEFORMAT </w:instrText>
        </w:r>
        <w:r w:rsidRPr="008306EC">
          <w:fldChar w:fldCharType="separate"/>
        </w:r>
        <w:r w:rsidRPr="008306EC">
          <w:t>2</w:t>
        </w:r>
        <w:r w:rsidRPr="008306EC">
          <w:fldChar w:fldCharType="end"/>
        </w:r>
      </w:p>
    </w:sdtContent>
  </w:sdt>
  <w:p w14:paraId="0CD44C8D" w14:textId="77777777" w:rsidR="00D34027" w:rsidRPr="008306EC" w:rsidRDefault="00D340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2DE3C6" w14:textId="77777777" w:rsidR="00CD056A" w:rsidRPr="008306EC" w:rsidRDefault="00CD056A" w:rsidP="00D34027">
      <w:pPr>
        <w:spacing w:after="0" w:line="240" w:lineRule="auto"/>
      </w:pPr>
      <w:r w:rsidRPr="008306EC">
        <w:separator/>
      </w:r>
    </w:p>
  </w:footnote>
  <w:footnote w:type="continuationSeparator" w:id="0">
    <w:p w14:paraId="67BF3A50" w14:textId="77777777" w:rsidR="00CD056A" w:rsidRPr="008306EC" w:rsidRDefault="00CD056A" w:rsidP="00D34027">
      <w:pPr>
        <w:spacing w:after="0" w:line="240" w:lineRule="auto"/>
      </w:pPr>
      <w:r w:rsidRPr="008306EC">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5F7CA5" w14:textId="123654CF" w:rsidR="00D34027" w:rsidRPr="008306EC" w:rsidRDefault="00D34027">
    <w:pPr>
      <w:pStyle w:val="Header"/>
    </w:pPr>
    <w:r w:rsidRPr="008306EC">
      <w:t>Student number: 2404615</w:t>
    </w:r>
    <w:r w:rsidR="0018531E">
      <w:t xml:space="preserve">                        module code: ECYW4006</w:t>
    </w:r>
  </w:p>
  <w:p w14:paraId="3C8B347D" w14:textId="77777777" w:rsidR="00D34027" w:rsidRPr="008306EC" w:rsidRDefault="00D340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1169B3"/>
    <w:multiLevelType w:val="hybridMultilevel"/>
    <w:tmpl w:val="77B82B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4518BE"/>
    <w:multiLevelType w:val="hybridMultilevel"/>
    <w:tmpl w:val="E6F027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E26918"/>
    <w:multiLevelType w:val="hybridMultilevel"/>
    <w:tmpl w:val="448AE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3D3087"/>
    <w:multiLevelType w:val="hybridMultilevel"/>
    <w:tmpl w:val="CDDAD9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94336928">
    <w:abstractNumId w:val="2"/>
  </w:num>
  <w:num w:numId="2" w16cid:durableId="962148928">
    <w:abstractNumId w:val="3"/>
  </w:num>
  <w:num w:numId="3" w16cid:durableId="1917860621">
    <w:abstractNumId w:val="1"/>
  </w:num>
  <w:num w:numId="4" w16cid:durableId="1878347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027"/>
    <w:rsid w:val="00001A32"/>
    <w:rsid w:val="00003147"/>
    <w:rsid w:val="00082086"/>
    <w:rsid w:val="00093CAB"/>
    <w:rsid w:val="00093DF0"/>
    <w:rsid w:val="000C6433"/>
    <w:rsid w:val="000D572C"/>
    <w:rsid w:val="00155275"/>
    <w:rsid w:val="001577DD"/>
    <w:rsid w:val="00167BCE"/>
    <w:rsid w:val="0018531E"/>
    <w:rsid w:val="001A629F"/>
    <w:rsid w:val="001B7DF5"/>
    <w:rsid w:val="001C3137"/>
    <w:rsid w:val="00220722"/>
    <w:rsid w:val="00293A91"/>
    <w:rsid w:val="002B40A0"/>
    <w:rsid w:val="002C4FEF"/>
    <w:rsid w:val="002E4B7A"/>
    <w:rsid w:val="003006C6"/>
    <w:rsid w:val="003356D8"/>
    <w:rsid w:val="003473AA"/>
    <w:rsid w:val="00351B23"/>
    <w:rsid w:val="00391C6C"/>
    <w:rsid w:val="003A18FE"/>
    <w:rsid w:val="003C3DD0"/>
    <w:rsid w:val="003D7954"/>
    <w:rsid w:val="003E6441"/>
    <w:rsid w:val="003E7F45"/>
    <w:rsid w:val="00492C7A"/>
    <w:rsid w:val="004A2B53"/>
    <w:rsid w:val="004D5C04"/>
    <w:rsid w:val="004D6D25"/>
    <w:rsid w:val="004E676B"/>
    <w:rsid w:val="004E788E"/>
    <w:rsid w:val="00545B1F"/>
    <w:rsid w:val="00580F03"/>
    <w:rsid w:val="00586427"/>
    <w:rsid w:val="0059651A"/>
    <w:rsid w:val="006006FC"/>
    <w:rsid w:val="00600C22"/>
    <w:rsid w:val="006625F1"/>
    <w:rsid w:val="00690527"/>
    <w:rsid w:val="006E1F34"/>
    <w:rsid w:val="006F56E5"/>
    <w:rsid w:val="007345CA"/>
    <w:rsid w:val="00734FC7"/>
    <w:rsid w:val="00805809"/>
    <w:rsid w:val="008306EC"/>
    <w:rsid w:val="00851D5D"/>
    <w:rsid w:val="00860570"/>
    <w:rsid w:val="00872B8B"/>
    <w:rsid w:val="00887CB9"/>
    <w:rsid w:val="008F4712"/>
    <w:rsid w:val="00924359"/>
    <w:rsid w:val="009376E3"/>
    <w:rsid w:val="00952BE7"/>
    <w:rsid w:val="00957D4A"/>
    <w:rsid w:val="009716BE"/>
    <w:rsid w:val="00983088"/>
    <w:rsid w:val="009A53A7"/>
    <w:rsid w:val="009B0D7F"/>
    <w:rsid w:val="009C4C89"/>
    <w:rsid w:val="009E35F2"/>
    <w:rsid w:val="009F67B0"/>
    <w:rsid w:val="009F776E"/>
    <w:rsid w:val="00A006EA"/>
    <w:rsid w:val="00A126F6"/>
    <w:rsid w:val="00A87164"/>
    <w:rsid w:val="00A87FC0"/>
    <w:rsid w:val="00A94C1F"/>
    <w:rsid w:val="00AB2C79"/>
    <w:rsid w:val="00AB6443"/>
    <w:rsid w:val="00AC0010"/>
    <w:rsid w:val="00AC2D5F"/>
    <w:rsid w:val="00AC55E9"/>
    <w:rsid w:val="00AC7646"/>
    <w:rsid w:val="00AD6882"/>
    <w:rsid w:val="00AD7F3A"/>
    <w:rsid w:val="00AE49D3"/>
    <w:rsid w:val="00AF7F64"/>
    <w:rsid w:val="00B132F3"/>
    <w:rsid w:val="00B27F95"/>
    <w:rsid w:val="00B43FD9"/>
    <w:rsid w:val="00B73CDA"/>
    <w:rsid w:val="00BB0FD8"/>
    <w:rsid w:val="00BE7351"/>
    <w:rsid w:val="00BF66E2"/>
    <w:rsid w:val="00C03E0E"/>
    <w:rsid w:val="00C543DB"/>
    <w:rsid w:val="00C71335"/>
    <w:rsid w:val="00CA3A91"/>
    <w:rsid w:val="00CD056A"/>
    <w:rsid w:val="00CF2AB2"/>
    <w:rsid w:val="00D063CA"/>
    <w:rsid w:val="00D20816"/>
    <w:rsid w:val="00D34027"/>
    <w:rsid w:val="00D4332B"/>
    <w:rsid w:val="00D4613A"/>
    <w:rsid w:val="00D46D7F"/>
    <w:rsid w:val="00DE0F8F"/>
    <w:rsid w:val="00E5465C"/>
    <w:rsid w:val="00E82AF7"/>
    <w:rsid w:val="00EA0F43"/>
    <w:rsid w:val="00ED50EF"/>
    <w:rsid w:val="00EE0954"/>
    <w:rsid w:val="00F57EB0"/>
    <w:rsid w:val="00F636D9"/>
    <w:rsid w:val="00F75B12"/>
    <w:rsid w:val="00F96115"/>
    <w:rsid w:val="00FB5783"/>
    <w:rsid w:val="00FD6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8E72B"/>
  <w15:chartTrackingRefBased/>
  <w15:docId w15:val="{04D1FBBE-003E-4B4B-890D-B6DB92712F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ZA"/>
    </w:rPr>
  </w:style>
  <w:style w:type="paragraph" w:styleId="Heading1">
    <w:name w:val="heading 1"/>
    <w:basedOn w:val="Normal"/>
    <w:next w:val="Normal"/>
    <w:link w:val="Heading1Char"/>
    <w:uiPriority w:val="9"/>
    <w:qFormat/>
    <w:rsid w:val="00D340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40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40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40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40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40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40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40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40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40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40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40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40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40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40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40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40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4027"/>
    <w:rPr>
      <w:rFonts w:eastAsiaTheme="majorEastAsia" w:cstheme="majorBidi"/>
      <w:color w:val="272727" w:themeColor="text1" w:themeTint="D8"/>
    </w:rPr>
  </w:style>
  <w:style w:type="paragraph" w:styleId="Title">
    <w:name w:val="Title"/>
    <w:basedOn w:val="Normal"/>
    <w:next w:val="Normal"/>
    <w:link w:val="TitleChar"/>
    <w:uiPriority w:val="10"/>
    <w:qFormat/>
    <w:rsid w:val="00D340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40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40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40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4027"/>
    <w:pPr>
      <w:spacing w:before="160"/>
      <w:jc w:val="center"/>
    </w:pPr>
    <w:rPr>
      <w:i/>
      <w:iCs/>
      <w:color w:val="404040" w:themeColor="text1" w:themeTint="BF"/>
    </w:rPr>
  </w:style>
  <w:style w:type="character" w:customStyle="1" w:styleId="QuoteChar">
    <w:name w:val="Quote Char"/>
    <w:basedOn w:val="DefaultParagraphFont"/>
    <w:link w:val="Quote"/>
    <w:uiPriority w:val="29"/>
    <w:rsid w:val="00D34027"/>
    <w:rPr>
      <w:i/>
      <w:iCs/>
      <w:color w:val="404040" w:themeColor="text1" w:themeTint="BF"/>
    </w:rPr>
  </w:style>
  <w:style w:type="paragraph" w:styleId="ListParagraph">
    <w:name w:val="List Paragraph"/>
    <w:basedOn w:val="Normal"/>
    <w:uiPriority w:val="34"/>
    <w:qFormat/>
    <w:rsid w:val="00D34027"/>
    <w:pPr>
      <w:ind w:left="720"/>
      <w:contextualSpacing/>
    </w:pPr>
  </w:style>
  <w:style w:type="character" w:styleId="IntenseEmphasis">
    <w:name w:val="Intense Emphasis"/>
    <w:basedOn w:val="DefaultParagraphFont"/>
    <w:uiPriority w:val="21"/>
    <w:qFormat/>
    <w:rsid w:val="00D34027"/>
    <w:rPr>
      <w:i/>
      <w:iCs/>
      <w:color w:val="0F4761" w:themeColor="accent1" w:themeShade="BF"/>
    </w:rPr>
  </w:style>
  <w:style w:type="paragraph" w:styleId="IntenseQuote">
    <w:name w:val="Intense Quote"/>
    <w:basedOn w:val="Normal"/>
    <w:next w:val="Normal"/>
    <w:link w:val="IntenseQuoteChar"/>
    <w:uiPriority w:val="30"/>
    <w:qFormat/>
    <w:rsid w:val="00D340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4027"/>
    <w:rPr>
      <w:i/>
      <w:iCs/>
      <w:color w:val="0F4761" w:themeColor="accent1" w:themeShade="BF"/>
    </w:rPr>
  </w:style>
  <w:style w:type="character" w:styleId="IntenseReference">
    <w:name w:val="Intense Reference"/>
    <w:basedOn w:val="DefaultParagraphFont"/>
    <w:uiPriority w:val="32"/>
    <w:qFormat/>
    <w:rsid w:val="00D34027"/>
    <w:rPr>
      <w:b/>
      <w:bCs/>
      <w:smallCaps/>
      <w:color w:val="0F4761" w:themeColor="accent1" w:themeShade="BF"/>
      <w:spacing w:val="5"/>
    </w:rPr>
  </w:style>
  <w:style w:type="paragraph" w:styleId="Header">
    <w:name w:val="header"/>
    <w:basedOn w:val="Normal"/>
    <w:link w:val="HeaderChar"/>
    <w:uiPriority w:val="99"/>
    <w:unhideWhenUsed/>
    <w:rsid w:val="00D340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027"/>
  </w:style>
  <w:style w:type="paragraph" w:styleId="Footer">
    <w:name w:val="footer"/>
    <w:basedOn w:val="Normal"/>
    <w:link w:val="FooterChar"/>
    <w:uiPriority w:val="99"/>
    <w:unhideWhenUsed/>
    <w:rsid w:val="00D340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027"/>
  </w:style>
  <w:style w:type="character" w:styleId="Hyperlink">
    <w:name w:val="Hyperlink"/>
    <w:basedOn w:val="DefaultParagraphFont"/>
    <w:uiPriority w:val="99"/>
    <w:unhideWhenUsed/>
    <w:rsid w:val="00957D4A"/>
    <w:rPr>
      <w:color w:val="467886" w:themeColor="hyperlink"/>
      <w:u w:val="single"/>
    </w:rPr>
  </w:style>
  <w:style w:type="character" w:styleId="UnresolvedMention">
    <w:name w:val="Unresolved Mention"/>
    <w:basedOn w:val="DefaultParagraphFont"/>
    <w:uiPriority w:val="99"/>
    <w:semiHidden/>
    <w:unhideWhenUsed/>
    <w:rsid w:val="003E7F45"/>
    <w:rPr>
      <w:color w:val="605E5C"/>
      <w:shd w:val="clear" w:color="auto" w:fill="E1DFDD"/>
    </w:rPr>
  </w:style>
  <w:style w:type="table" w:styleId="TableGrid">
    <w:name w:val="Table Grid"/>
    <w:basedOn w:val="TableNormal"/>
    <w:uiPriority w:val="39"/>
    <w:rsid w:val="00545B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8.jpeg"/><Relationship Id="rId39" Type="http://schemas.openxmlformats.org/officeDocument/2006/relationships/image" Target="media/image30.jpeg"/><Relationship Id="rId21" Type="http://schemas.openxmlformats.org/officeDocument/2006/relationships/image" Target="media/image14.jpeg"/><Relationship Id="rId34" Type="http://schemas.openxmlformats.org/officeDocument/2006/relationships/image" Target="media/image26.png"/><Relationship Id="rId42" Type="http://schemas.openxmlformats.org/officeDocument/2006/relationships/image" Target="media/image33.jpeg"/><Relationship Id="rId47" Type="http://schemas.openxmlformats.org/officeDocument/2006/relationships/image" Target="media/image37.jpeg"/><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1.jpeg"/><Relationship Id="rId11" Type="http://schemas.openxmlformats.org/officeDocument/2006/relationships/image" Target="media/image4.png"/><Relationship Id="rId24" Type="http://schemas.openxmlformats.org/officeDocument/2006/relationships/hyperlink" Target="https://www.bbcgoodfood.com/howto/guide/playdough-recipe" TargetMode="External"/><Relationship Id="rId32" Type="http://schemas.openxmlformats.org/officeDocument/2006/relationships/image" Target="media/image24.jpeg"/><Relationship Id="rId37" Type="http://schemas.openxmlformats.org/officeDocument/2006/relationships/image" Target="media/image29.png"/><Relationship Id="rId40" Type="http://schemas.openxmlformats.org/officeDocument/2006/relationships/image" Target="media/image31.jpeg"/><Relationship Id="rId45" Type="http://schemas.openxmlformats.org/officeDocument/2006/relationships/image" Target="media/image36.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0.jpeg"/><Relationship Id="rId36" Type="http://schemas.openxmlformats.org/officeDocument/2006/relationships/image" Target="media/image28.png"/><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23.jpeg"/><Relationship Id="rId44" Type="http://schemas.openxmlformats.org/officeDocument/2006/relationships/image" Target="media/image3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image" Target="media/image27.png"/><Relationship Id="rId43" Type="http://schemas.openxmlformats.org/officeDocument/2006/relationships/image" Target="media/image34.jpeg"/><Relationship Id="rId48"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7.jpeg"/><Relationship Id="rId33" Type="http://schemas.openxmlformats.org/officeDocument/2006/relationships/image" Target="media/image25.png"/><Relationship Id="rId38" Type="http://schemas.openxmlformats.org/officeDocument/2006/relationships/hyperlink" Target="https://www.allrecipes.com/recipe/21014/good-old-fashioned-pancakes/" TargetMode="External"/><Relationship Id="rId46" Type="http://schemas.openxmlformats.org/officeDocument/2006/relationships/hyperlink" Target="file:///C:/Users/sidar/Downloads/final-corporate-safeguarding-policy-nov-2023-lj%20(2).pdf" TargetMode="External"/><Relationship Id="rId20" Type="http://schemas.openxmlformats.org/officeDocument/2006/relationships/image" Target="media/image13.jpeg"/><Relationship Id="rId41" Type="http://schemas.openxmlformats.org/officeDocument/2006/relationships/image" Target="media/image32.jpe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48E78F-55AD-4986-BE69-5B66337596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386</TotalTime>
  <Pages>22</Pages>
  <Words>629</Words>
  <Characters>3586</Characters>
  <Application>Microsoft Office Word</Application>
  <DocSecurity>0</DocSecurity>
  <Lines>29</Lines>
  <Paragraphs>8</Paragraphs>
  <ScaleCrop>false</ScaleCrop>
  <Company/>
  <LinksUpToDate>false</LinksUpToDate>
  <CharactersWithSpaces>4207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Arnott</dc:creator>
  <cp:keywords/>
  <dc:description/>
  <cp:lastModifiedBy>Sarah Arnott</cp:lastModifiedBy>
  <cp:revision>86</cp:revision>
  <cp:lastPrinted>2025-05-01T13:23:00Z</cp:lastPrinted>
  <dcterms:created xsi:type="dcterms:W3CDTF">2025-04-30T12:46:00Z</dcterms:created>
  <dcterms:modified xsi:type="dcterms:W3CDTF">2025-05-01T13:29:00Z</dcterms:modified>
</cp:coreProperties>
</file>