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0C48F" w14:textId="77777777" w:rsidR="00B45EFE" w:rsidRPr="006311F8" w:rsidRDefault="00000000" w:rsidP="006311F8">
      <w:pPr>
        <w:jc w:val="center"/>
        <w:rPr>
          <w:rFonts w:asciiTheme="majorBidi" w:hAnsiTheme="majorBidi" w:cstheme="majorBidi"/>
          <w:b/>
          <w:bCs/>
          <w:sz w:val="32"/>
          <w:szCs w:val="32"/>
        </w:rPr>
      </w:pPr>
      <w:r w:rsidRPr="006311F8">
        <w:rPr>
          <w:rFonts w:asciiTheme="majorBidi" w:hAnsiTheme="majorBidi" w:cstheme="majorBidi"/>
          <w:b/>
          <w:bCs/>
          <w:sz w:val="32"/>
          <w:szCs w:val="32"/>
        </w:rPr>
        <w:t>Log: Happy Paws Dog Grooming Booking Summary</w:t>
      </w:r>
    </w:p>
    <w:p w14:paraId="53A16D8D" w14:textId="707CE4DF" w:rsidR="00B45EFE" w:rsidRPr="006311F8" w:rsidRDefault="00000000" w:rsidP="006311F8">
      <w:pPr>
        <w:jc w:val="center"/>
        <w:rPr>
          <w:rFonts w:asciiTheme="majorBidi" w:hAnsiTheme="majorBidi" w:cstheme="majorBidi"/>
        </w:rPr>
      </w:pPr>
      <w:r w:rsidRPr="006311F8">
        <w:rPr>
          <w:rFonts w:asciiTheme="majorBidi" w:hAnsiTheme="majorBidi" w:cstheme="majorBidi"/>
          <w:b/>
          <w:bCs/>
        </w:rPr>
        <w:t>Tool used:</w:t>
      </w:r>
      <w:r w:rsidRPr="006311F8">
        <w:rPr>
          <w:rFonts w:asciiTheme="majorBidi" w:hAnsiTheme="majorBidi" w:cstheme="majorBidi"/>
        </w:rPr>
        <w:t xml:space="preserve"> Microsoft PowerPoint</w:t>
      </w:r>
    </w:p>
    <w:p w14:paraId="72F49EA0" w14:textId="77777777" w:rsidR="00B45EFE" w:rsidRPr="006311F8" w:rsidRDefault="00000000" w:rsidP="006311F8">
      <w:pPr>
        <w:jc w:val="both"/>
        <w:rPr>
          <w:rFonts w:asciiTheme="majorBidi" w:hAnsiTheme="majorBidi" w:cstheme="majorBidi"/>
          <w:b/>
          <w:bCs/>
        </w:rPr>
      </w:pPr>
      <w:r w:rsidRPr="006311F8">
        <w:rPr>
          <w:rFonts w:asciiTheme="majorBidi" w:hAnsiTheme="majorBidi" w:cstheme="majorBidi"/>
          <w:b/>
          <w:bCs/>
        </w:rPr>
        <w:t>1. Why I chose my tool</w:t>
      </w:r>
    </w:p>
    <w:p w14:paraId="5273B611" w14:textId="6AEF1590" w:rsidR="00641CA9" w:rsidRDefault="00641CA9" w:rsidP="00641CA9">
      <w:pPr>
        <w:jc w:val="both"/>
        <w:rPr>
          <w:rFonts w:asciiTheme="majorBidi" w:hAnsiTheme="majorBidi" w:cstheme="majorBidi"/>
        </w:rPr>
      </w:pPr>
      <w:r w:rsidRPr="00641CA9">
        <w:rPr>
          <w:rFonts w:asciiTheme="majorBidi" w:hAnsiTheme="majorBidi" w:cstheme="majorBidi"/>
        </w:rPr>
        <w:t xml:space="preserve">I decided to create my digital artefact in PowerPoint. </w:t>
      </w:r>
      <w:proofErr w:type="spellStart"/>
      <w:r w:rsidRPr="00641CA9">
        <w:rPr>
          <w:rFonts w:asciiTheme="majorBidi" w:hAnsiTheme="majorBidi" w:cstheme="majorBidi"/>
        </w:rPr>
        <w:t>Ms</w:t>
      </w:r>
      <w:proofErr w:type="spellEnd"/>
      <w:r w:rsidRPr="00641CA9">
        <w:rPr>
          <w:rFonts w:asciiTheme="majorBidi" w:hAnsiTheme="majorBidi" w:cstheme="majorBidi"/>
        </w:rPr>
        <w:t xml:space="preserve"> Carter wants to know about one month's bookings, which are to be a summary and she wants to know which services are popular. I figured, being a busy business owner, it was going to be easiest to show this graphically with a few slides. I am able to put a table, a chart and shorter sentences on separate slides with PowerPoint, where each slide has a single clear responsibility. I also selected it because the slides are completely editable. I can change the table and chart data if </w:t>
      </w:r>
      <w:proofErr w:type="spellStart"/>
      <w:r w:rsidRPr="00641CA9">
        <w:rPr>
          <w:rFonts w:asciiTheme="majorBidi" w:hAnsiTheme="majorBidi" w:cstheme="majorBidi"/>
        </w:rPr>
        <w:t>Ms</w:t>
      </w:r>
      <w:proofErr w:type="spellEnd"/>
      <w:r w:rsidRPr="00641CA9">
        <w:rPr>
          <w:rFonts w:asciiTheme="majorBidi" w:hAnsiTheme="majorBidi" w:cstheme="majorBidi"/>
        </w:rPr>
        <w:t xml:space="preserve"> Carter sends new booking numbers this following month without having to start again. A chart created in PowerPoint is a data sheet that can be edited, a good fit, </w:t>
      </w:r>
      <w:r w:rsidR="009558EE" w:rsidRPr="009558EE">
        <w:rPr>
          <w:rFonts w:asciiTheme="majorBidi" w:hAnsiTheme="majorBidi" w:cstheme="majorBidi"/>
        </w:rPr>
        <w:t>(Microsoft Support, n.d.)</w:t>
      </w:r>
      <w:r w:rsidR="009558EE">
        <w:rPr>
          <w:rFonts w:asciiTheme="majorBidi" w:hAnsiTheme="majorBidi" w:cstheme="majorBidi"/>
        </w:rPr>
        <w:t>.</w:t>
      </w:r>
      <w:r w:rsidRPr="00641CA9">
        <w:rPr>
          <w:rFonts w:asciiTheme="majorBidi" w:hAnsiTheme="majorBidi" w:cstheme="majorBidi"/>
        </w:rPr>
        <w:t xml:space="preserve"> You might have been thinking of using Excel as it's pretty handy when it comes to numbers, though she would prefer to hear the response, rather than see multiple rows and columns of numbers. I also considered Word, but I didn't think that a Word page would make the chart appear so clearly, AND the results.</w:t>
      </w:r>
    </w:p>
    <w:p w14:paraId="0070A8AF" w14:textId="6C45F277" w:rsidR="00B45EFE" w:rsidRPr="006311F8" w:rsidRDefault="00000000" w:rsidP="00641CA9">
      <w:pPr>
        <w:jc w:val="both"/>
        <w:rPr>
          <w:rFonts w:asciiTheme="majorBidi" w:hAnsiTheme="majorBidi" w:cstheme="majorBidi"/>
          <w:b/>
          <w:bCs/>
        </w:rPr>
      </w:pPr>
      <w:r w:rsidRPr="006311F8">
        <w:rPr>
          <w:rFonts w:asciiTheme="majorBidi" w:hAnsiTheme="majorBidi" w:cstheme="majorBidi"/>
          <w:b/>
          <w:bCs/>
        </w:rPr>
        <w:t>2. The information I used</w:t>
      </w:r>
    </w:p>
    <w:p w14:paraId="4FC938F5" w14:textId="71B70051" w:rsidR="00641CA9" w:rsidRDefault="00641CA9" w:rsidP="00641CA9">
      <w:pPr>
        <w:jc w:val="both"/>
        <w:rPr>
          <w:rFonts w:asciiTheme="majorBidi" w:hAnsiTheme="majorBidi" w:cstheme="majorBidi"/>
        </w:rPr>
      </w:pPr>
      <w:r w:rsidRPr="00641CA9">
        <w:rPr>
          <w:rFonts w:asciiTheme="majorBidi" w:hAnsiTheme="majorBidi" w:cstheme="majorBidi"/>
        </w:rPr>
        <w:t xml:space="preserve">I am only going to use the email from </w:t>
      </w:r>
      <w:proofErr w:type="spellStart"/>
      <w:r w:rsidRPr="00641CA9">
        <w:rPr>
          <w:rFonts w:asciiTheme="majorBidi" w:hAnsiTheme="majorBidi" w:cstheme="majorBidi"/>
        </w:rPr>
        <w:t>Ms</w:t>
      </w:r>
      <w:proofErr w:type="spellEnd"/>
      <w:r w:rsidRPr="00641CA9">
        <w:rPr>
          <w:rFonts w:asciiTheme="majorBidi" w:hAnsiTheme="majorBidi" w:cstheme="majorBidi"/>
        </w:rPr>
        <w:t xml:space="preserve"> Carter. It offered four types of services: Full Groom, Wash and Dry, Nail Trim and Puppy Groom. This also included information about the number of bookings for each service for Weeks 1 to 4. I used it all and left no stone unturned. The weekly numbers were: Full Groom 14, 12, 16 and 15; Wash and Dry 8, 10, 9 and 11; Nail Trim 6, 5, 8 and 7; and Puppy Groom 4, 3, 5 and 4. Before I got going, I was going through the email and changes the "Service Names" to "wash", “nails”, “puppies,” etc. because I found a loose, non-techy style, so I knew the items in the email message would match the numbers in the table. </w:t>
      </w:r>
      <w:r w:rsidR="009558EE" w:rsidRPr="00641CA9">
        <w:rPr>
          <w:rFonts w:asciiTheme="majorBidi" w:hAnsiTheme="majorBidi" w:cstheme="majorBidi"/>
        </w:rPr>
        <w:t>Next,</w:t>
      </w:r>
      <w:r w:rsidRPr="00641CA9">
        <w:rPr>
          <w:rFonts w:asciiTheme="majorBidi" w:hAnsiTheme="majorBidi" w:cstheme="majorBidi"/>
        </w:rPr>
        <w:t xml:space="preserve"> I summed all four weeks of each service. Full Groom had 57 bookings, Wash and Dry had 38 bookings and Nail Trim had 26 </w:t>
      </w:r>
      <w:r w:rsidR="009558EE" w:rsidRPr="00641CA9">
        <w:rPr>
          <w:rFonts w:asciiTheme="majorBidi" w:hAnsiTheme="majorBidi" w:cstheme="majorBidi"/>
        </w:rPr>
        <w:t>bookings. There</w:t>
      </w:r>
      <w:r w:rsidRPr="00641CA9">
        <w:rPr>
          <w:rFonts w:asciiTheme="majorBidi" w:hAnsiTheme="majorBidi" w:cstheme="majorBidi"/>
        </w:rPr>
        <w:t xml:space="preserve"> were 57 bookings for Full Groom, 38 bookings for Wash and Dry and 26 bookings for Nail Trim and 16 loans for Puppy Groom. In total there were 137 bookings. I looked at this, as well as using the weekly added up figures 32, 30, 38 and 37 (the total is 137, so I can find the total of the individual amounts from the weekly totals to check) This revealed that Full Groom was the most popular of all and Puppy Groom was the least popular.</w:t>
      </w:r>
    </w:p>
    <w:p w14:paraId="68564016" w14:textId="63F88312" w:rsidR="00B45EFE" w:rsidRPr="006311F8" w:rsidRDefault="00000000" w:rsidP="00641CA9">
      <w:pPr>
        <w:jc w:val="both"/>
        <w:rPr>
          <w:rFonts w:asciiTheme="majorBidi" w:hAnsiTheme="majorBidi" w:cstheme="majorBidi"/>
          <w:b/>
          <w:bCs/>
        </w:rPr>
      </w:pPr>
      <w:r w:rsidRPr="006311F8">
        <w:rPr>
          <w:rFonts w:asciiTheme="majorBidi" w:hAnsiTheme="majorBidi" w:cstheme="majorBidi"/>
          <w:b/>
          <w:bCs/>
        </w:rPr>
        <w:t>3. Changes I made while working</w:t>
      </w:r>
    </w:p>
    <w:p w14:paraId="6290CC5D" w14:textId="77777777" w:rsidR="00641CA9" w:rsidRDefault="00641CA9" w:rsidP="00641CA9">
      <w:pPr>
        <w:jc w:val="both"/>
        <w:rPr>
          <w:rFonts w:asciiTheme="majorBidi" w:hAnsiTheme="majorBidi" w:cstheme="majorBidi"/>
        </w:rPr>
      </w:pPr>
      <w:r w:rsidRPr="00641CA9">
        <w:rPr>
          <w:rFonts w:asciiTheme="majorBidi" w:hAnsiTheme="majorBidi" w:cstheme="majorBidi"/>
        </w:rPr>
        <w:t xml:space="preserve">I originally just had the weekly numbers in my first table. I noticed that when I looked at it </w:t>
      </w:r>
      <w:proofErr w:type="spellStart"/>
      <w:r w:rsidRPr="00641CA9">
        <w:rPr>
          <w:rFonts w:asciiTheme="majorBidi" w:hAnsiTheme="majorBidi" w:cstheme="majorBidi"/>
        </w:rPr>
        <w:t>it</w:t>
      </w:r>
      <w:proofErr w:type="spellEnd"/>
      <w:r w:rsidRPr="00641CA9">
        <w:rPr>
          <w:rFonts w:asciiTheme="majorBidi" w:hAnsiTheme="majorBidi" w:cstheme="majorBidi"/>
        </w:rPr>
        <w:t xml:space="preserve"> would be for </w:t>
      </w:r>
      <w:proofErr w:type="spellStart"/>
      <w:r w:rsidRPr="00641CA9">
        <w:rPr>
          <w:rFonts w:asciiTheme="majorBidi" w:hAnsiTheme="majorBidi" w:cstheme="majorBidi"/>
        </w:rPr>
        <w:t>Ms</w:t>
      </w:r>
      <w:proofErr w:type="spellEnd"/>
      <w:r w:rsidRPr="00641CA9">
        <w:rPr>
          <w:rFonts w:asciiTheme="majorBidi" w:hAnsiTheme="majorBidi" w:cstheme="majorBidi"/>
        </w:rPr>
        <w:t xml:space="preserve"> Carter to add them up so I added Total column and Total row. Initially I wanted to add the chart and the most and least popular results on the same slide however, it came across as too busy. I divide it up into two screen shots – one for the chart and one for the answer. On the second slide there was a heading which was too long and clung to the text below it – “Bookings per service.” But I shortened it to 'Each service', and checked again that the words are not overlapping. I've also altered the </w:t>
      </w:r>
      <w:proofErr w:type="spellStart"/>
      <w:r w:rsidRPr="00641CA9">
        <w:rPr>
          <w:rFonts w:asciiTheme="majorBidi" w:hAnsiTheme="majorBidi" w:cstheme="majorBidi"/>
        </w:rPr>
        <w:t>colours</w:t>
      </w:r>
      <w:proofErr w:type="spellEnd"/>
      <w:r w:rsidRPr="00641CA9">
        <w:rPr>
          <w:rFonts w:asciiTheme="majorBidi" w:hAnsiTheme="majorBidi" w:cstheme="majorBidi"/>
        </w:rPr>
        <w:t xml:space="preserve"> on my chart. Initially all the bars were the same color, so therefore I colored the highest bar orange and the lowest bar yellow and left the rest as teal and then added a little key next to the chart so that they were easy to understand.</w:t>
      </w:r>
    </w:p>
    <w:p w14:paraId="16C5983D" w14:textId="420F5DDD" w:rsidR="00B45EFE" w:rsidRPr="006311F8" w:rsidRDefault="00000000" w:rsidP="00641CA9">
      <w:pPr>
        <w:jc w:val="both"/>
        <w:rPr>
          <w:rFonts w:asciiTheme="majorBidi" w:hAnsiTheme="majorBidi" w:cstheme="majorBidi"/>
          <w:b/>
          <w:bCs/>
        </w:rPr>
      </w:pPr>
      <w:r w:rsidRPr="006311F8">
        <w:rPr>
          <w:rFonts w:asciiTheme="majorBidi" w:hAnsiTheme="majorBidi" w:cstheme="majorBidi"/>
          <w:b/>
          <w:bCs/>
        </w:rPr>
        <w:t>4. How I improved my work</w:t>
      </w:r>
    </w:p>
    <w:p w14:paraId="2D9332C8" w14:textId="32E8538C" w:rsidR="00641CA9" w:rsidRDefault="00641CA9" w:rsidP="00641CA9">
      <w:pPr>
        <w:jc w:val="both"/>
        <w:rPr>
          <w:rFonts w:asciiTheme="majorBidi" w:hAnsiTheme="majorBidi" w:cstheme="majorBidi"/>
        </w:rPr>
      </w:pPr>
      <w:r w:rsidRPr="00641CA9">
        <w:rPr>
          <w:rFonts w:asciiTheme="majorBidi" w:hAnsiTheme="majorBidi" w:cstheme="majorBidi"/>
        </w:rPr>
        <w:t xml:space="preserve">I first made the answer very easy to find. This is no reason for </w:t>
      </w:r>
      <w:proofErr w:type="spellStart"/>
      <w:r w:rsidRPr="00641CA9">
        <w:rPr>
          <w:rFonts w:asciiTheme="majorBidi" w:hAnsiTheme="majorBidi" w:cstheme="majorBidi"/>
        </w:rPr>
        <w:t>Ms</w:t>
      </w:r>
      <w:proofErr w:type="spellEnd"/>
      <w:r w:rsidRPr="00641CA9">
        <w:rPr>
          <w:rFonts w:asciiTheme="majorBidi" w:hAnsiTheme="majorBidi" w:cstheme="majorBidi"/>
        </w:rPr>
        <w:t xml:space="preserve"> Carter to have to read the chart to discover what she wanted, so two big cards show the most popular service (Full Groom – 57 bookings) and the least popular service (Puppy Groom – 16 bookings). Each card also displays the percentage of all bookings (41.6% and 11.7%). The second enhancements </w:t>
      </w:r>
      <w:r w:rsidR="009558EE" w:rsidRPr="00641CA9">
        <w:rPr>
          <w:rFonts w:asciiTheme="majorBidi" w:hAnsiTheme="majorBidi" w:cstheme="majorBidi"/>
        </w:rPr>
        <w:t>were</w:t>
      </w:r>
      <w:r w:rsidRPr="00641CA9">
        <w:rPr>
          <w:rFonts w:asciiTheme="majorBidi" w:hAnsiTheme="majorBidi" w:cstheme="majorBidi"/>
        </w:rPr>
        <w:t xml:space="preserve"> to make all the slides look alike. The fonts, colors, and positioning of the title were consistent throughout and I used a small doggy paw monogram. I also incorporated a brief "What this means" slide containing three simple suggestions (e.g., having it available for easy booking called Full Groom, and having it promoted as services like Nail Trim and Puppy Groom.) I have tried to keep the writing short and plain in language.</w:t>
      </w:r>
    </w:p>
    <w:p w14:paraId="3A03CF26" w14:textId="501AC20C" w:rsidR="00B45EFE" w:rsidRPr="006311F8" w:rsidRDefault="00000000" w:rsidP="00641CA9">
      <w:pPr>
        <w:jc w:val="both"/>
        <w:rPr>
          <w:rFonts w:asciiTheme="majorBidi" w:hAnsiTheme="majorBidi" w:cstheme="majorBidi"/>
          <w:b/>
          <w:bCs/>
        </w:rPr>
      </w:pPr>
      <w:r w:rsidRPr="006311F8">
        <w:rPr>
          <w:rFonts w:asciiTheme="majorBidi" w:hAnsiTheme="majorBidi" w:cstheme="majorBidi"/>
          <w:b/>
          <w:bCs/>
        </w:rPr>
        <w:t>Reference</w:t>
      </w:r>
      <w:r w:rsidR="006311F8" w:rsidRPr="006311F8">
        <w:rPr>
          <w:rFonts w:asciiTheme="majorBidi" w:hAnsiTheme="majorBidi" w:cstheme="majorBidi"/>
          <w:b/>
          <w:bCs/>
        </w:rPr>
        <w:t>:</w:t>
      </w:r>
    </w:p>
    <w:p w14:paraId="3F2EB7FA" w14:textId="2D96B4B2" w:rsidR="00B45EFE" w:rsidRPr="009558EE" w:rsidRDefault="00000000" w:rsidP="009558EE">
      <w:pPr>
        <w:pStyle w:val="ListParagraph"/>
        <w:numPr>
          <w:ilvl w:val="0"/>
          <w:numId w:val="2"/>
        </w:numPr>
        <w:jc w:val="both"/>
        <w:rPr>
          <w:rFonts w:asciiTheme="majorBidi" w:hAnsiTheme="majorBidi" w:cstheme="majorBidi"/>
        </w:rPr>
      </w:pPr>
      <w:r w:rsidRPr="009558EE">
        <w:rPr>
          <w:rFonts w:asciiTheme="majorBidi" w:hAnsiTheme="majorBidi" w:cstheme="majorBidi"/>
        </w:rPr>
        <w:t xml:space="preserve">Microsoft Support (n.d.) Use charts and graphs in your presentation. Available at: </w:t>
      </w:r>
      <w:hyperlink r:id="rId5" w:history="1">
        <w:r w:rsidRPr="009558EE">
          <w:rPr>
            <w:rStyle w:val="Hyperlink"/>
            <w:rFonts w:asciiTheme="majorBidi" w:hAnsiTheme="majorBidi" w:cstheme="majorBidi"/>
          </w:rPr>
          <w:t>https://support.microsoft.com/en-us/powerpoint/training/use-charts-and-graphs-in-your-presentation</w:t>
        </w:r>
      </w:hyperlink>
    </w:p>
    <w:sectPr w:rsidR="00B45EFE" w:rsidRPr="009558EE">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D76CE9"/>
    <w:multiLevelType w:val="hybridMultilevel"/>
    <w:tmpl w:val="4FC0C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5118F6"/>
    <w:multiLevelType w:val="hybridMultilevel"/>
    <w:tmpl w:val="2766FB0E"/>
    <w:lvl w:ilvl="0" w:tplc="E2F8C052">
      <w:start w:val="1"/>
      <w:numFmt w:val="bullet"/>
      <w:lvlText w:val="●"/>
      <w:lvlJc w:val="left"/>
      <w:pPr>
        <w:ind w:left="720" w:hanging="360"/>
      </w:pPr>
    </w:lvl>
    <w:lvl w:ilvl="1" w:tplc="B86226B2">
      <w:start w:val="1"/>
      <w:numFmt w:val="bullet"/>
      <w:lvlText w:val="○"/>
      <w:lvlJc w:val="left"/>
      <w:pPr>
        <w:ind w:left="1440" w:hanging="360"/>
      </w:pPr>
    </w:lvl>
    <w:lvl w:ilvl="2" w:tplc="E864073C">
      <w:start w:val="1"/>
      <w:numFmt w:val="bullet"/>
      <w:lvlText w:val="■"/>
      <w:lvlJc w:val="left"/>
      <w:pPr>
        <w:ind w:left="2160" w:hanging="360"/>
      </w:pPr>
    </w:lvl>
    <w:lvl w:ilvl="3" w:tplc="ED965584">
      <w:start w:val="1"/>
      <w:numFmt w:val="bullet"/>
      <w:lvlText w:val="●"/>
      <w:lvlJc w:val="left"/>
      <w:pPr>
        <w:ind w:left="2880" w:hanging="360"/>
      </w:pPr>
    </w:lvl>
    <w:lvl w:ilvl="4" w:tplc="256ADC6C">
      <w:start w:val="1"/>
      <w:numFmt w:val="bullet"/>
      <w:lvlText w:val="○"/>
      <w:lvlJc w:val="left"/>
      <w:pPr>
        <w:ind w:left="3600" w:hanging="360"/>
      </w:pPr>
    </w:lvl>
    <w:lvl w:ilvl="5" w:tplc="9924A8C8">
      <w:start w:val="1"/>
      <w:numFmt w:val="bullet"/>
      <w:lvlText w:val="■"/>
      <w:lvlJc w:val="left"/>
      <w:pPr>
        <w:ind w:left="4320" w:hanging="360"/>
      </w:pPr>
    </w:lvl>
    <w:lvl w:ilvl="6" w:tplc="ABE88F5A">
      <w:start w:val="1"/>
      <w:numFmt w:val="bullet"/>
      <w:lvlText w:val="●"/>
      <w:lvlJc w:val="left"/>
      <w:pPr>
        <w:ind w:left="5040" w:hanging="360"/>
      </w:pPr>
    </w:lvl>
    <w:lvl w:ilvl="7" w:tplc="F522D972">
      <w:start w:val="1"/>
      <w:numFmt w:val="bullet"/>
      <w:lvlText w:val="●"/>
      <w:lvlJc w:val="left"/>
      <w:pPr>
        <w:ind w:left="5760" w:hanging="360"/>
      </w:pPr>
    </w:lvl>
    <w:lvl w:ilvl="8" w:tplc="78D4C2C4">
      <w:start w:val="1"/>
      <w:numFmt w:val="bullet"/>
      <w:lvlText w:val="●"/>
      <w:lvlJc w:val="left"/>
      <w:pPr>
        <w:ind w:left="6480" w:hanging="360"/>
      </w:pPr>
    </w:lvl>
  </w:abstractNum>
  <w:num w:numId="1" w16cid:durableId="1495948953">
    <w:abstractNumId w:val="1"/>
    <w:lvlOverride w:ilvl="0">
      <w:startOverride w:val="1"/>
    </w:lvlOverride>
  </w:num>
  <w:num w:numId="2" w16cid:durableId="24523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EFE"/>
    <w:rsid w:val="003F1753"/>
    <w:rsid w:val="006311F8"/>
    <w:rsid w:val="00641CA9"/>
    <w:rsid w:val="006C63D1"/>
    <w:rsid w:val="009558EE"/>
    <w:rsid w:val="00B45E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BE89E"/>
  <w15:docId w15:val="{EA8A3A29-8039-4FFE-ABBE-F0EBB5E90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955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upport.microsoft.com/en-us/powerpoint/training/use-charts-and-graphs-in-your-present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660</Words>
  <Characters>3764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Hassan Nawaz</cp:lastModifiedBy>
  <cp:revision>4</cp:revision>
  <dcterms:created xsi:type="dcterms:W3CDTF">2026-10-17T19:58:00Z</dcterms:created>
  <dcterms:modified xsi:type="dcterms:W3CDTF">2026-10-17T20:27:00Z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zotero-version="9.0.4"&gt;&lt;session id="MvxmANae"/&gt;&lt;style id="http://www.zotero.org/styles/apa" locale="en-US" hasBibliography="1" bibliographyStyleHasBeenSet="0"/&gt;&lt;prefs&gt;&lt;pref name="fieldType" value="Field"/&gt;&lt;/prefs&gt;&lt;/data&gt;</vt:lpwstr>
  </property>
</Properties>
</file>