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49AFE4" w14:textId="68162BE2" w:rsidR="008D0243" w:rsidRDefault="00D463BE" w:rsidP="000B5F03">
      <w:pPr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7C68A8">
        <w:rPr>
          <w:rFonts w:ascii="Times New Roman" w:hAnsi="Times New Roman" w:cs="Times New Roman"/>
          <w:sz w:val="28"/>
          <w:szCs w:val="28"/>
          <w:u w:val="single"/>
        </w:rPr>
        <w:t>Evaluate how adventurous activities contribute to the development of children’s physical literacy.</w:t>
      </w:r>
    </w:p>
    <w:p w14:paraId="34352996" w14:textId="77777777" w:rsidR="00B02339" w:rsidRDefault="00B02339">
      <w:pPr>
        <w:rPr>
          <w:rFonts w:ascii="Times New Roman" w:hAnsi="Times New Roman" w:cs="Times New Roman"/>
          <w:sz w:val="28"/>
          <w:szCs w:val="28"/>
        </w:rPr>
      </w:pPr>
    </w:p>
    <w:p w14:paraId="2E4282A7" w14:textId="46B84BDE" w:rsidR="00AA060B" w:rsidRDefault="001A44FB" w:rsidP="00AA060B">
      <w:pPr>
        <w:rPr>
          <w:rFonts w:ascii="Times New Roman" w:hAnsi="Times New Roman" w:cs="Times New Roman"/>
          <w:sz w:val="24"/>
          <w:szCs w:val="24"/>
        </w:rPr>
      </w:pPr>
      <w:r w:rsidRPr="00C1164E">
        <w:rPr>
          <w:rFonts w:ascii="Times New Roman" w:hAnsi="Times New Roman" w:cs="Times New Roman"/>
          <w:sz w:val="24"/>
          <w:szCs w:val="24"/>
        </w:rPr>
        <w:t xml:space="preserve">“Physical literacy ‘describes the motivation, confidence, physical competence, understanding and knowledge that individuals develop in order to maintain physical activity at an appropriate level throughout their </w:t>
      </w:r>
      <w:bookmarkStart w:id="0" w:name="_Hlk99487028"/>
      <w:r w:rsidR="00230402" w:rsidRPr="00C1164E">
        <w:rPr>
          <w:rFonts w:ascii="Times New Roman" w:hAnsi="Times New Roman" w:cs="Times New Roman"/>
          <w:sz w:val="24"/>
          <w:szCs w:val="24"/>
        </w:rPr>
        <w:t>life” (</w:t>
      </w:r>
      <w:r w:rsidRPr="00C1164E">
        <w:rPr>
          <w:rFonts w:ascii="Times New Roman" w:hAnsi="Times New Roman" w:cs="Times New Roman"/>
          <w:sz w:val="24"/>
          <w:szCs w:val="24"/>
        </w:rPr>
        <w:t>Whitehead, 2010</w:t>
      </w:r>
      <w:r w:rsidRPr="00652F71">
        <w:rPr>
          <w:rFonts w:ascii="Times New Roman" w:hAnsi="Times New Roman" w:cs="Times New Roman"/>
          <w:sz w:val="24"/>
          <w:szCs w:val="24"/>
        </w:rPr>
        <w:t xml:space="preserve">). </w:t>
      </w:r>
      <w:bookmarkEnd w:id="0"/>
      <w:r w:rsidR="00435457" w:rsidRPr="00652F71">
        <w:rPr>
          <w:rFonts w:ascii="Times New Roman" w:hAnsi="Times New Roman" w:cs="Times New Roman"/>
          <w:sz w:val="24"/>
          <w:szCs w:val="24"/>
        </w:rPr>
        <w:t>Physical literacy</w:t>
      </w:r>
      <w:r w:rsidRPr="00652F71">
        <w:rPr>
          <w:rFonts w:ascii="Times New Roman" w:hAnsi="Times New Roman" w:cs="Times New Roman"/>
          <w:sz w:val="24"/>
          <w:szCs w:val="24"/>
        </w:rPr>
        <w:t xml:space="preserve"> </w:t>
      </w:r>
      <w:r w:rsidR="00435457" w:rsidRPr="00652F71">
        <w:rPr>
          <w:rFonts w:ascii="Times New Roman" w:hAnsi="Times New Roman" w:cs="Times New Roman"/>
          <w:sz w:val="24"/>
          <w:szCs w:val="24"/>
        </w:rPr>
        <w:t xml:space="preserve">is </w:t>
      </w:r>
      <w:r w:rsidRPr="00652F71">
        <w:rPr>
          <w:rFonts w:ascii="Times New Roman" w:hAnsi="Times New Roman" w:cs="Times New Roman"/>
          <w:sz w:val="24"/>
          <w:szCs w:val="24"/>
        </w:rPr>
        <w:t xml:space="preserve">a major </w:t>
      </w:r>
      <w:r w:rsidR="004764BD" w:rsidRPr="00652F71">
        <w:rPr>
          <w:rFonts w:ascii="Times New Roman" w:hAnsi="Times New Roman" w:cs="Times New Roman"/>
          <w:sz w:val="24"/>
          <w:szCs w:val="24"/>
        </w:rPr>
        <w:t xml:space="preserve">benefit </w:t>
      </w:r>
      <w:r w:rsidR="00435457" w:rsidRPr="00652F71">
        <w:rPr>
          <w:rFonts w:ascii="Times New Roman" w:hAnsi="Times New Roman" w:cs="Times New Roman"/>
          <w:sz w:val="24"/>
          <w:szCs w:val="24"/>
        </w:rPr>
        <w:t xml:space="preserve">that </w:t>
      </w:r>
      <w:r w:rsidR="004764BD" w:rsidRPr="00652F71">
        <w:rPr>
          <w:rFonts w:ascii="Times New Roman" w:hAnsi="Times New Roman" w:cs="Times New Roman"/>
          <w:sz w:val="24"/>
          <w:szCs w:val="24"/>
        </w:rPr>
        <w:t>come</w:t>
      </w:r>
      <w:r w:rsidR="00435457" w:rsidRPr="00652F71">
        <w:rPr>
          <w:rFonts w:ascii="Times New Roman" w:hAnsi="Times New Roman" w:cs="Times New Roman"/>
          <w:sz w:val="24"/>
          <w:szCs w:val="24"/>
        </w:rPr>
        <w:t>s</w:t>
      </w:r>
      <w:r w:rsidR="004764BD" w:rsidRPr="00652F71">
        <w:rPr>
          <w:rFonts w:ascii="Times New Roman" w:hAnsi="Times New Roman" w:cs="Times New Roman"/>
          <w:sz w:val="24"/>
          <w:szCs w:val="24"/>
        </w:rPr>
        <w:t xml:space="preserve"> from adventurous activi</w:t>
      </w:r>
      <w:r w:rsidR="004764BD" w:rsidRPr="00C1164E">
        <w:rPr>
          <w:rFonts w:ascii="Times New Roman" w:hAnsi="Times New Roman" w:cs="Times New Roman"/>
          <w:sz w:val="24"/>
          <w:szCs w:val="24"/>
        </w:rPr>
        <w:t xml:space="preserve">ties </w:t>
      </w:r>
      <w:r w:rsidRPr="00C1164E">
        <w:rPr>
          <w:rFonts w:ascii="Times New Roman" w:hAnsi="Times New Roman" w:cs="Times New Roman"/>
          <w:sz w:val="24"/>
          <w:szCs w:val="24"/>
        </w:rPr>
        <w:t>a</w:t>
      </w:r>
      <w:r w:rsidR="00435457">
        <w:rPr>
          <w:rFonts w:ascii="Times New Roman" w:hAnsi="Times New Roman" w:cs="Times New Roman"/>
          <w:sz w:val="24"/>
          <w:szCs w:val="24"/>
        </w:rPr>
        <w:t>s</w:t>
      </w:r>
      <w:r w:rsidRPr="00C1164E">
        <w:rPr>
          <w:rFonts w:ascii="Times New Roman" w:hAnsi="Times New Roman" w:cs="Times New Roman"/>
          <w:sz w:val="24"/>
          <w:szCs w:val="24"/>
        </w:rPr>
        <w:t xml:space="preserve"> individuals will use these </w:t>
      </w:r>
      <w:r w:rsidR="00435457">
        <w:rPr>
          <w:rFonts w:ascii="Times New Roman" w:hAnsi="Times New Roman" w:cs="Times New Roman"/>
          <w:sz w:val="24"/>
          <w:szCs w:val="24"/>
        </w:rPr>
        <w:t xml:space="preserve">bodily movements </w:t>
      </w:r>
      <w:r w:rsidRPr="00C1164E">
        <w:rPr>
          <w:rFonts w:ascii="Times New Roman" w:hAnsi="Times New Roman" w:cs="Times New Roman"/>
          <w:sz w:val="24"/>
          <w:szCs w:val="24"/>
        </w:rPr>
        <w:t xml:space="preserve">throughout their </w:t>
      </w:r>
      <w:r w:rsidRPr="00435457">
        <w:rPr>
          <w:rFonts w:ascii="Times New Roman" w:hAnsi="Times New Roman" w:cs="Times New Roman"/>
          <w:sz w:val="24"/>
          <w:szCs w:val="24"/>
        </w:rPr>
        <w:t>lives.</w:t>
      </w:r>
      <w:r w:rsidR="00652F71">
        <w:rPr>
          <w:rFonts w:ascii="Times New Roman" w:hAnsi="Times New Roman" w:cs="Times New Roman"/>
          <w:sz w:val="24"/>
          <w:szCs w:val="24"/>
        </w:rPr>
        <w:t xml:space="preserve"> </w:t>
      </w:r>
      <w:r w:rsidRPr="00435457">
        <w:rPr>
          <w:rFonts w:ascii="Times New Roman" w:hAnsi="Times New Roman" w:cs="Times New Roman"/>
          <w:sz w:val="24"/>
          <w:szCs w:val="24"/>
        </w:rPr>
        <w:t xml:space="preserve">It ensures an appropriate level of bodily function and health. </w:t>
      </w:r>
      <w:r w:rsidR="00435457" w:rsidRPr="00435457">
        <w:rPr>
          <w:rFonts w:ascii="Times New Roman" w:hAnsi="Times New Roman" w:cs="Times New Roman"/>
          <w:sz w:val="24"/>
          <w:szCs w:val="24"/>
        </w:rPr>
        <w:t>Additionally d</w:t>
      </w:r>
      <w:r w:rsidR="004D6A56" w:rsidRPr="00435457">
        <w:rPr>
          <w:rFonts w:ascii="Times New Roman" w:hAnsi="Times New Roman" w:cs="Times New Roman"/>
          <w:sz w:val="24"/>
          <w:szCs w:val="24"/>
        </w:rPr>
        <w:t>ecreasing</w:t>
      </w:r>
      <w:r w:rsidR="00AA060B" w:rsidRPr="00435457">
        <w:rPr>
          <w:rFonts w:ascii="Times New Roman" w:hAnsi="Times New Roman" w:cs="Times New Roman"/>
          <w:sz w:val="24"/>
          <w:szCs w:val="24"/>
        </w:rPr>
        <w:t xml:space="preserve"> physical activity can, unfortunately, exacerbate the problems of obesity and</w:t>
      </w:r>
      <w:r w:rsidR="004D6A56" w:rsidRPr="00435457">
        <w:rPr>
          <w:rFonts w:ascii="Times New Roman" w:hAnsi="Times New Roman" w:cs="Times New Roman"/>
          <w:sz w:val="24"/>
          <w:szCs w:val="24"/>
        </w:rPr>
        <w:t xml:space="preserve"> </w:t>
      </w:r>
      <w:r w:rsidR="00AA060B" w:rsidRPr="00435457">
        <w:rPr>
          <w:rFonts w:ascii="Times New Roman" w:hAnsi="Times New Roman" w:cs="Times New Roman"/>
          <w:sz w:val="24"/>
          <w:szCs w:val="24"/>
        </w:rPr>
        <w:t xml:space="preserve">poor physical and mental health. </w:t>
      </w:r>
      <w:r w:rsidR="00435457" w:rsidRPr="00435457">
        <w:rPr>
          <w:rFonts w:ascii="Times New Roman" w:hAnsi="Times New Roman" w:cs="Times New Roman"/>
          <w:sz w:val="24"/>
          <w:szCs w:val="24"/>
        </w:rPr>
        <w:t xml:space="preserve">It also helps individuals grow into independent forward thinking and competent adults. </w:t>
      </w:r>
      <w:r w:rsidR="00AA060B" w:rsidRPr="00435457">
        <w:rPr>
          <w:rFonts w:ascii="Times New Roman" w:hAnsi="Times New Roman" w:cs="Times New Roman"/>
          <w:sz w:val="24"/>
          <w:szCs w:val="24"/>
        </w:rPr>
        <w:t>Philosophical</w:t>
      </w:r>
      <w:r w:rsidR="00AA060B" w:rsidRPr="00AA060B">
        <w:rPr>
          <w:rFonts w:ascii="Times New Roman" w:hAnsi="Times New Roman" w:cs="Times New Roman"/>
          <w:sz w:val="24"/>
          <w:szCs w:val="24"/>
        </w:rPr>
        <w:t xml:space="preserve"> underpinning supports the</w:t>
      </w:r>
      <w:r w:rsidR="004D6A56">
        <w:rPr>
          <w:rFonts w:ascii="Times New Roman" w:hAnsi="Times New Roman" w:cs="Times New Roman"/>
          <w:sz w:val="24"/>
          <w:szCs w:val="24"/>
        </w:rPr>
        <w:t xml:space="preserve"> </w:t>
      </w:r>
      <w:r w:rsidR="00AA060B" w:rsidRPr="00AA060B">
        <w:rPr>
          <w:rFonts w:ascii="Times New Roman" w:hAnsi="Times New Roman" w:cs="Times New Roman"/>
          <w:sz w:val="24"/>
          <w:szCs w:val="24"/>
        </w:rPr>
        <w:t>view that physical activity can enrich life throughout the life</w:t>
      </w:r>
      <w:r w:rsidR="004D6A56">
        <w:rPr>
          <w:rFonts w:ascii="Times New Roman" w:hAnsi="Times New Roman" w:cs="Times New Roman"/>
          <w:sz w:val="24"/>
          <w:szCs w:val="24"/>
        </w:rPr>
        <w:t xml:space="preserve"> </w:t>
      </w:r>
      <w:r w:rsidR="00AA060B" w:rsidRPr="00AA060B">
        <w:rPr>
          <w:rFonts w:ascii="Times New Roman" w:hAnsi="Times New Roman" w:cs="Times New Roman"/>
          <w:sz w:val="24"/>
          <w:szCs w:val="24"/>
        </w:rPr>
        <w:t>course. There had</w:t>
      </w:r>
      <w:r w:rsidR="004D6A56">
        <w:rPr>
          <w:rFonts w:ascii="Times New Roman" w:hAnsi="Times New Roman" w:cs="Times New Roman"/>
          <w:sz w:val="24"/>
          <w:szCs w:val="24"/>
        </w:rPr>
        <w:t xml:space="preserve"> </w:t>
      </w:r>
      <w:r w:rsidR="00AA060B" w:rsidRPr="00AA060B">
        <w:rPr>
          <w:rFonts w:ascii="Times New Roman" w:hAnsi="Times New Roman" w:cs="Times New Roman"/>
          <w:sz w:val="24"/>
          <w:szCs w:val="24"/>
        </w:rPr>
        <w:t xml:space="preserve">previously been a view that physical activity was most appropriate </w:t>
      </w:r>
      <w:r w:rsidR="004D6A56" w:rsidRPr="00AA060B">
        <w:rPr>
          <w:rFonts w:ascii="Times New Roman" w:hAnsi="Times New Roman" w:cs="Times New Roman"/>
          <w:sz w:val="24"/>
          <w:szCs w:val="24"/>
        </w:rPr>
        <w:t>for</w:t>
      </w:r>
      <w:r w:rsidR="004D6A56">
        <w:rPr>
          <w:rFonts w:ascii="Times New Roman" w:hAnsi="Times New Roman" w:cs="Times New Roman"/>
          <w:sz w:val="24"/>
          <w:szCs w:val="24"/>
        </w:rPr>
        <w:t xml:space="preserve"> younger</w:t>
      </w:r>
      <w:r w:rsidR="00AA060B" w:rsidRPr="00AA060B">
        <w:rPr>
          <w:rFonts w:ascii="Times New Roman" w:hAnsi="Times New Roman" w:cs="Times New Roman"/>
          <w:sz w:val="24"/>
          <w:szCs w:val="24"/>
        </w:rPr>
        <w:t xml:space="preserve"> people. Research has now shown that this is not the case, and </w:t>
      </w:r>
      <w:r w:rsidR="004D6A56" w:rsidRPr="00AA060B">
        <w:rPr>
          <w:rFonts w:ascii="Times New Roman" w:hAnsi="Times New Roman" w:cs="Times New Roman"/>
          <w:sz w:val="24"/>
          <w:szCs w:val="24"/>
        </w:rPr>
        <w:t>that continued</w:t>
      </w:r>
      <w:r w:rsidR="00AA060B" w:rsidRPr="00AA060B">
        <w:rPr>
          <w:rFonts w:ascii="Times New Roman" w:hAnsi="Times New Roman" w:cs="Times New Roman"/>
          <w:sz w:val="24"/>
          <w:szCs w:val="24"/>
        </w:rPr>
        <w:t xml:space="preserve"> involvement in physical activity can have significantly </w:t>
      </w:r>
      <w:r w:rsidR="004D6A56" w:rsidRPr="00AA060B">
        <w:rPr>
          <w:rFonts w:ascii="Times New Roman" w:hAnsi="Times New Roman" w:cs="Times New Roman"/>
          <w:sz w:val="24"/>
          <w:szCs w:val="24"/>
        </w:rPr>
        <w:t>beneficial effects</w:t>
      </w:r>
      <w:r w:rsidR="00AA060B" w:rsidRPr="00AA060B">
        <w:rPr>
          <w:rFonts w:ascii="Times New Roman" w:hAnsi="Times New Roman" w:cs="Times New Roman"/>
          <w:sz w:val="24"/>
          <w:szCs w:val="24"/>
        </w:rPr>
        <w:t xml:space="preserve"> for adults, including the older adult population.</w:t>
      </w:r>
      <w:r w:rsidR="004D6A56">
        <w:rPr>
          <w:rFonts w:ascii="Times New Roman" w:hAnsi="Times New Roman" w:cs="Times New Roman"/>
          <w:sz w:val="24"/>
          <w:szCs w:val="24"/>
        </w:rPr>
        <w:t xml:space="preserve"> </w:t>
      </w:r>
      <w:r w:rsidR="006F6EA2" w:rsidRPr="006F6EA2">
        <w:rPr>
          <w:rFonts w:ascii="Times New Roman" w:hAnsi="Times New Roman" w:cs="Times New Roman"/>
          <w:sz w:val="24"/>
          <w:szCs w:val="24"/>
        </w:rPr>
        <w:t>(Whitehead,</w:t>
      </w:r>
      <w:r w:rsidR="00A37EB6">
        <w:rPr>
          <w:rFonts w:ascii="Times New Roman" w:hAnsi="Times New Roman" w:cs="Times New Roman"/>
          <w:sz w:val="24"/>
          <w:szCs w:val="24"/>
        </w:rPr>
        <w:t xml:space="preserve"> </w:t>
      </w:r>
      <w:r w:rsidR="006F6EA2" w:rsidRPr="006F6EA2">
        <w:rPr>
          <w:rFonts w:ascii="Times New Roman" w:hAnsi="Times New Roman" w:cs="Times New Roman"/>
          <w:sz w:val="24"/>
          <w:szCs w:val="24"/>
        </w:rPr>
        <w:t>2010).</w:t>
      </w:r>
      <w:r w:rsidR="006F6EA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0C00B3" w14:textId="0F4EF2E3" w:rsidR="00872839" w:rsidRDefault="00767BB9">
      <w:pPr>
        <w:rPr>
          <w:rFonts w:ascii="Times New Roman" w:hAnsi="Times New Roman" w:cs="Times New Roman"/>
          <w:sz w:val="24"/>
          <w:szCs w:val="24"/>
        </w:rPr>
      </w:pPr>
      <w:r w:rsidRPr="00767BB9">
        <w:rPr>
          <w:rFonts w:ascii="Times New Roman" w:hAnsi="Times New Roman" w:cs="Times New Roman"/>
          <w:sz w:val="24"/>
          <w:szCs w:val="24"/>
        </w:rPr>
        <w:t xml:space="preserve">Fundamental movement skills are included in physical literacy and physical education programs because </w:t>
      </w:r>
      <w:r w:rsidR="00DD63DD" w:rsidRPr="00767BB9">
        <w:rPr>
          <w:rFonts w:ascii="Times New Roman" w:hAnsi="Times New Roman" w:cs="Times New Roman"/>
          <w:sz w:val="24"/>
          <w:szCs w:val="24"/>
        </w:rPr>
        <w:t>of documented</w:t>
      </w:r>
      <w:r w:rsidRPr="00767BB9">
        <w:rPr>
          <w:rFonts w:ascii="Times New Roman" w:hAnsi="Times New Roman" w:cs="Times New Roman"/>
          <w:sz w:val="24"/>
          <w:szCs w:val="24"/>
        </w:rPr>
        <w:t xml:space="preserve"> associations to lifelong participation in physical activity, health benefits and sporting success</w:t>
      </w:r>
      <w:r w:rsidR="00DD63DD">
        <w:rPr>
          <w:rFonts w:ascii="Times New Roman" w:hAnsi="Times New Roman" w:cs="Times New Roman"/>
          <w:sz w:val="24"/>
          <w:szCs w:val="24"/>
        </w:rPr>
        <w:t xml:space="preserve"> </w:t>
      </w:r>
      <w:r w:rsidR="004D59F2">
        <w:rPr>
          <w:rFonts w:ascii="Times New Roman" w:hAnsi="Times New Roman" w:cs="Times New Roman"/>
          <w:sz w:val="24"/>
          <w:szCs w:val="24"/>
        </w:rPr>
        <w:t>(</w:t>
      </w:r>
      <w:r w:rsidR="004D59F2" w:rsidRPr="004D59F2">
        <w:rPr>
          <w:rFonts w:ascii="Times New Roman" w:hAnsi="Times New Roman" w:cs="Times New Roman"/>
          <w:sz w:val="24"/>
          <w:szCs w:val="24"/>
        </w:rPr>
        <w:t>Tompsett</w:t>
      </w:r>
      <w:r w:rsidR="00652F71">
        <w:rPr>
          <w:rFonts w:ascii="Times New Roman" w:hAnsi="Times New Roman" w:cs="Times New Roman"/>
          <w:sz w:val="24"/>
          <w:szCs w:val="24"/>
        </w:rPr>
        <w:t>,</w:t>
      </w:r>
      <w:r w:rsidR="004D59F2">
        <w:rPr>
          <w:rFonts w:ascii="Times New Roman" w:hAnsi="Times New Roman" w:cs="Times New Roman"/>
          <w:sz w:val="24"/>
          <w:szCs w:val="24"/>
        </w:rPr>
        <w:t xml:space="preserve"> </w:t>
      </w:r>
      <w:r w:rsidR="004D59F2" w:rsidRPr="004D59F2">
        <w:rPr>
          <w:rFonts w:ascii="Times New Roman" w:hAnsi="Times New Roman" w:cs="Times New Roman"/>
          <w:sz w:val="24"/>
          <w:szCs w:val="24"/>
        </w:rPr>
        <w:t xml:space="preserve">Burkett and </w:t>
      </w:r>
      <w:proofErr w:type="spellStart"/>
      <w:r w:rsidR="004D59F2" w:rsidRPr="004D59F2">
        <w:rPr>
          <w:rFonts w:ascii="Times New Roman" w:hAnsi="Times New Roman" w:cs="Times New Roman"/>
          <w:sz w:val="24"/>
          <w:szCs w:val="24"/>
        </w:rPr>
        <w:t>McKean</w:t>
      </w:r>
      <w:r w:rsidR="004764BD" w:rsidRPr="00C1164E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652F71">
        <w:rPr>
          <w:rFonts w:ascii="Times New Roman" w:hAnsi="Times New Roman" w:cs="Times New Roman"/>
          <w:sz w:val="24"/>
          <w:szCs w:val="24"/>
        </w:rPr>
        <w:t xml:space="preserve">, </w:t>
      </w:r>
      <w:r w:rsidR="00A63C76">
        <w:rPr>
          <w:rFonts w:ascii="Times New Roman" w:hAnsi="Times New Roman" w:cs="Times New Roman"/>
          <w:sz w:val="24"/>
          <w:szCs w:val="24"/>
        </w:rPr>
        <w:t>2014</w:t>
      </w:r>
      <w:r w:rsidR="00A37EB6">
        <w:rPr>
          <w:rFonts w:ascii="Times New Roman" w:hAnsi="Times New Roman" w:cs="Times New Roman"/>
          <w:sz w:val="24"/>
          <w:szCs w:val="24"/>
        </w:rPr>
        <w:t>)</w:t>
      </w:r>
      <w:r w:rsidR="00652F71">
        <w:rPr>
          <w:rFonts w:ascii="Times New Roman" w:hAnsi="Times New Roman" w:cs="Times New Roman"/>
          <w:sz w:val="24"/>
          <w:szCs w:val="24"/>
        </w:rPr>
        <w:t>.</w:t>
      </w:r>
      <w:r w:rsidR="00A37EB6">
        <w:rPr>
          <w:rFonts w:ascii="Times New Roman" w:hAnsi="Times New Roman" w:cs="Times New Roman"/>
          <w:sz w:val="24"/>
          <w:szCs w:val="24"/>
        </w:rPr>
        <w:t xml:space="preserve"> </w:t>
      </w:r>
      <w:r w:rsidR="00D177F5">
        <w:rPr>
          <w:rFonts w:ascii="Times New Roman" w:hAnsi="Times New Roman" w:cs="Times New Roman"/>
          <w:sz w:val="24"/>
          <w:szCs w:val="24"/>
        </w:rPr>
        <w:t xml:space="preserve"> </w:t>
      </w:r>
      <w:r w:rsidR="00652F71">
        <w:rPr>
          <w:rFonts w:ascii="Times New Roman" w:hAnsi="Times New Roman" w:cs="Times New Roman"/>
          <w:sz w:val="24"/>
          <w:szCs w:val="24"/>
        </w:rPr>
        <w:t>A</w:t>
      </w:r>
      <w:r w:rsidR="00D177F5">
        <w:rPr>
          <w:rFonts w:ascii="Times New Roman" w:hAnsi="Times New Roman" w:cs="Times New Roman"/>
          <w:sz w:val="24"/>
          <w:szCs w:val="24"/>
        </w:rPr>
        <w:t xml:space="preserve">s </w:t>
      </w:r>
      <w:r w:rsidR="00652F71">
        <w:rPr>
          <w:rFonts w:ascii="Times New Roman" w:hAnsi="Times New Roman" w:cs="Times New Roman"/>
          <w:sz w:val="24"/>
          <w:szCs w:val="24"/>
        </w:rPr>
        <w:t>i</w:t>
      </w:r>
      <w:r w:rsidR="0089566F">
        <w:rPr>
          <w:rFonts w:ascii="Times New Roman" w:hAnsi="Times New Roman" w:cs="Times New Roman"/>
          <w:sz w:val="24"/>
          <w:szCs w:val="24"/>
        </w:rPr>
        <w:t>ndividuals hit</w:t>
      </w:r>
      <w:r w:rsidR="00DB53CB">
        <w:rPr>
          <w:rFonts w:ascii="Times New Roman" w:hAnsi="Times New Roman" w:cs="Times New Roman"/>
          <w:sz w:val="24"/>
          <w:szCs w:val="24"/>
        </w:rPr>
        <w:t xml:space="preserve"> certain </w:t>
      </w:r>
      <w:r w:rsidR="00D75443">
        <w:rPr>
          <w:rFonts w:ascii="Times New Roman" w:hAnsi="Times New Roman" w:cs="Times New Roman"/>
          <w:sz w:val="24"/>
          <w:szCs w:val="24"/>
        </w:rPr>
        <w:t>ages</w:t>
      </w:r>
      <w:r w:rsidR="0089566F">
        <w:rPr>
          <w:rFonts w:ascii="Times New Roman" w:hAnsi="Times New Roman" w:cs="Times New Roman"/>
          <w:sz w:val="24"/>
          <w:szCs w:val="24"/>
        </w:rPr>
        <w:t xml:space="preserve"> and</w:t>
      </w:r>
      <w:r w:rsidR="00DB53CB">
        <w:rPr>
          <w:rFonts w:ascii="Times New Roman" w:hAnsi="Times New Roman" w:cs="Times New Roman"/>
          <w:sz w:val="24"/>
          <w:szCs w:val="24"/>
        </w:rPr>
        <w:t xml:space="preserve"> they learn key skills / fundamental movement</w:t>
      </w:r>
      <w:r w:rsidR="007E445D">
        <w:rPr>
          <w:rFonts w:ascii="Times New Roman" w:hAnsi="Times New Roman" w:cs="Times New Roman"/>
          <w:sz w:val="24"/>
          <w:szCs w:val="24"/>
        </w:rPr>
        <w:t xml:space="preserve">s </w:t>
      </w:r>
      <w:r w:rsidR="00D367A8">
        <w:rPr>
          <w:rFonts w:ascii="Times New Roman" w:hAnsi="Times New Roman" w:cs="Times New Roman"/>
          <w:sz w:val="24"/>
          <w:szCs w:val="24"/>
        </w:rPr>
        <w:t>through their lives</w:t>
      </w:r>
      <w:r w:rsidR="00652F71">
        <w:rPr>
          <w:rFonts w:ascii="Times New Roman" w:hAnsi="Times New Roman" w:cs="Times New Roman"/>
          <w:sz w:val="24"/>
          <w:szCs w:val="24"/>
        </w:rPr>
        <w:t xml:space="preserve"> </w:t>
      </w:r>
      <w:r w:rsidR="007E445D">
        <w:rPr>
          <w:rFonts w:ascii="Times New Roman" w:hAnsi="Times New Roman" w:cs="Times New Roman"/>
          <w:sz w:val="24"/>
          <w:szCs w:val="24"/>
        </w:rPr>
        <w:t xml:space="preserve">they should reach certain </w:t>
      </w:r>
      <w:r w:rsidR="002E7526">
        <w:rPr>
          <w:rFonts w:ascii="Times New Roman" w:hAnsi="Times New Roman" w:cs="Times New Roman"/>
          <w:sz w:val="24"/>
          <w:szCs w:val="24"/>
        </w:rPr>
        <w:t>milestone</w:t>
      </w:r>
      <w:r w:rsidR="00926AC2">
        <w:rPr>
          <w:rFonts w:ascii="Times New Roman" w:hAnsi="Times New Roman" w:cs="Times New Roman"/>
          <w:sz w:val="24"/>
          <w:szCs w:val="24"/>
        </w:rPr>
        <w:t>s</w:t>
      </w:r>
      <w:r w:rsidR="007E445D">
        <w:rPr>
          <w:rFonts w:ascii="Times New Roman" w:hAnsi="Times New Roman" w:cs="Times New Roman"/>
          <w:sz w:val="24"/>
          <w:szCs w:val="24"/>
        </w:rPr>
        <w:t xml:space="preserve"> </w:t>
      </w:r>
      <w:r w:rsidR="00C20447">
        <w:rPr>
          <w:rFonts w:ascii="Times New Roman" w:hAnsi="Times New Roman" w:cs="Times New Roman"/>
          <w:sz w:val="24"/>
          <w:szCs w:val="24"/>
        </w:rPr>
        <w:t xml:space="preserve">in these skills to ensure they can have </w:t>
      </w:r>
      <w:r w:rsidR="00E71ADE">
        <w:rPr>
          <w:rFonts w:ascii="Times New Roman" w:hAnsi="Times New Roman" w:cs="Times New Roman"/>
          <w:sz w:val="24"/>
          <w:szCs w:val="24"/>
        </w:rPr>
        <w:t>good bodily</w:t>
      </w:r>
      <w:r w:rsidR="00C20447">
        <w:rPr>
          <w:rFonts w:ascii="Times New Roman" w:hAnsi="Times New Roman" w:cs="Times New Roman"/>
          <w:sz w:val="24"/>
          <w:szCs w:val="24"/>
        </w:rPr>
        <w:t xml:space="preserve"> function</w:t>
      </w:r>
      <w:r w:rsidR="00E71ADE">
        <w:rPr>
          <w:rFonts w:ascii="Times New Roman" w:hAnsi="Times New Roman" w:cs="Times New Roman"/>
          <w:sz w:val="24"/>
          <w:szCs w:val="24"/>
        </w:rPr>
        <w:t>s and physical health</w:t>
      </w:r>
      <w:r w:rsidR="00C20447">
        <w:rPr>
          <w:rFonts w:ascii="Times New Roman" w:hAnsi="Times New Roman" w:cs="Times New Roman"/>
          <w:sz w:val="24"/>
          <w:szCs w:val="24"/>
        </w:rPr>
        <w:t xml:space="preserve"> as they get older</w:t>
      </w:r>
      <w:r w:rsidR="002E7526">
        <w:rPr>
          <w:rFonts w:ascii="Times New Roman" w:hAnsi="Times New Roman" w:cs="Times New Roman"/>
          <w:sz w:val="24"/>
          <w:szCs w:val="24"/>
        </w:rPr>
        <w:t xml:space="preserve">. </w:t>
      </w:r>
      <w:r w:rsidR="0047252B" w:rsidRPr="0047252B">
        <w:rPr>
          <w:rFonts w:ascii="Times New Roman" w:hAnsi="Times New Roman" w:cs="Times New Roman"/>
          <w:sz w:val="24"/>
          <w:szCs w:val="24"/>
        </w:rPr>
        <w:t>No stage is more important than the other</w:t>
      </w:r>
      <w:r w:rsidR="00E96898">
        <w:rPr>
          <w:rFonts w:ascii="Times New Roman" w:hAnsi="Times New Roman" w:cs="Times New Roman"/>
          <w:sz w:val="24"/>
          <w:szCs w:val="24"/>
        </w:rPr>
        <w:t>.</w:t>
      </w:r>
      <w:r w:rsidR="0047252B" w:rsidRPr="0047252B">
        <w:rPr>
          <w:rFonts w:ascii="Times New Roman" w:hAnsi="Times New Roman" w:cs="Times New Roman"/>
          <w:sz w:val="24"/>
          <w:szCs w:val="24"/>
        </w:rPr>
        <w:t xml:space="preserve"> </w:t>
      </w:r>
      <w:r w:rsidR="00E96898">
        <w:rPr>
          <w:rFonts w:ascii="Times New Roman" w:hAnsi="Times New Roman" w:cs="Times New Roman"/>
          <w:sz w:val="24"/>
          <w:szCs w:val="24"/>
        </w:rPr>
        <w:t>H</w:t>
      </w:r>
      <w:r w:rsidR="0047252B" w:rsidRPr="0047252B">
        <w:rPr>
          <w:rFonts w:ascii="Times New Roman" w:hAnsi="Times New Roman" w:cs="Times New Roman"/>
          <w:sz w:val="24"/>
          <w:szCs w:val="24"/>
        </w:rPr>
        <w:t>owever</w:t>
      </w:r>
      <w:r w:rsidR="00B04D7F">
        <w:rPr>
          <w:rFonts w:ascii="Times New Roman" w:hAnsi="Times New Roman" w:cs="Times New Roman"/>
          <w:sz w:val="24"/>
          <w:szCs w:val="24"/>
        </w:rPr>
        <w:t>,</w:t>
      </w:r>
      <w:r w:rsidR="0047252B" w:rsidRPr="0047252B">
        <w:rPr>
          <w:rFonts w:ascii="Times New Roman" w:hAnsi="Times New Roman" w:cs="Times New Roman"/>
          <w:sz w:val="24"/>
          <w:szCs w:val="24"/>
        </w:rPr>
        <w:t xml:space="preserve"> during key stage 2 your body starts to make all the connections to be able</w:t>
      </w:r>
      <w:r w:rsidR="00B04D7F">
        <w:rPr>
          <w:rFonts w:ascii="Times New Roman" w:hAnsi="Times New Roman" w:cs="Times New Roman"/>
          <w:sz w:val="24"/>
          <w:szCs w:val="24"/>
        </w:rPr>
        <w:t xml:space="preserve"> </w:t>
      </w:r>
      <w:r w:rsidR="00E96898">
        <w:rPr>
          <w:rFonts w:ascii="Times New Roman" w:hAnsi="Times New Roman" w:cs="Times New Roman"/>
          <w:sz w:val="24"/>
          <w:szCs w:val="24"/>
        </w:rPr>
        <w:t xml:space="preserve">to </w:t>
      </w:r>
      <w:r w:rsidR="0047252B" w:rsidRPr="0047252B">
        <w:rPr>
          <w:rFonts w:ascii="Times New Roman" w:hAnsi="Times New Roman" w:cs="Times New Roman"/>
          <w:sz w:val="24"/>
          <w:szCs w:val="24"/>
        </w:rPr>
        <w:t>know these fundamental skills for their future</w:t>
      </w:r>
      <w:r w:rsidR="00995E87">
        <w:rPr>
          <w:rFonts w:ascii="Times New Roman" w:hAnsi="Times New Roman" w:cs="Times New Roman"/>
          <w:sz w:val="24"/>
          <w:szCs w:val="24"/>
        </w:rPr>
        <w:t xml:space="preserve"> and how to use them to develop further</w:t>
      </w:r>
      <w:r w:rsidR="00581E01">
        <w:rPr>
          <w:rFonts w:ascii="Times New Roman" w:hAnsi="Times New Roman" w:cs="Times New Roman"/>
          <w:sz w:val="24"/>
          <w:szCs w:val="24"/>
        </w:rPr>
        <w:t>.</w:t>
      </w:r>
      <w:r w:rsidR="00652F71">
        <w:rPr>
          <w:rFonts w:ascii="Times New Roman" w:hAnsi="Times New Roman" w:cs="Times New Roman"/>
          <w:sz w:val="24"/>
          <w:szCs w:val="24"/>
        </w:rPr>
        <w:t xml:space="preserve"> </w:t>
      </w:r>
      <w:r w:rsidR="00581E01">
        <w:rPr>
          <w:rFonts w:ascii="Times New Roman" w:hAnsi="Times New Roman" w:cs="Times New Roman"/>
          <w:sz w:val="24"/>
          <w:szCs w:val="24"/>
        </w:rPr>
        <w:t>(</w:t>
      </w:r>
      <w:r w:rsidR="00581E01" w:rsidRPr="00581E01">
        <w:rPr>
          <w:rFonts w:ascii="Times New Roman" w:hAnsi="Times New Roman" w:cs="Times New Roman"/>
          <w:sz w:val="24"/>
          <w:szCs w:val="24"/>
        </w:rPr>
        <w:t>Creative play UK</w:t>
      </w:r>
      <w:r w:rsidR="00581E01">
        <w:rPr>
          <w:rFonts w:ascii="Times New Roman" w:hAnsi="Times New Roman" w:cs="Times New Roman"/>
          <w:sz w:val="24"/>
          <w:szCs w:val="24"/>
        </w:rPr>
        <w:t xml:space="preserve"> </w:t>
      </w:r>
      <w:r w:rsidR="00581E01" w:rsidRPr="00581E01">
        <w:rPr>
          <w:rFonts w:ascii="Times New Roman" w:hAnsi="Times New Roman" w:cs="Times New Roman"/>
          <w:sz w:val="24"/>
          <w:szCs w:val="24"/>
        </w:rPr>
        <w:t xml:space="preserve">2020) </w:t>
      </w:r>
      <w:r w:rsidR="002E7526">
        <w:rPr>
          <w:rFonts w:ascii="Times New Roman" w:hAnsi="Times New Roman" w:cs="Times New Roman"/>
          <w:sz w:val="24"/>
          <w:szCs w:val="24"/>
        </w:rPr>
        <w:t>We use t</w:t>
      </w:r>
      <w:r w:rsidR="0047252B">
        <w:rPr>
          <w:rFonts w:ascii="Times New Roman" w:hAnsi="Times New Roman" w:cs="Times New Roman"/>
          <w:sz w:val="24"/>
          <w:szCs w:val="24"/>
        </w:rPr>
        <w:t xml:space="preserve">hose </w:t>
      </w:r>
      <w:r w:rsidR="00B04D7F">
        <w:rPr>
          <w:rFonts w:ascii="Times New Roman" w:hAnsi="Times New Roman" w:cs="Times New Roman"/>
          <w:sz w:val="24"/>
          <w:szCs w:val="24"/>
        </w:rPr>
        <w:t>skills for</w:t>
      </w:r>
      <w:r w:rsidR="002E7526">
        <w:rPr>
          <w:rFonts w:ascii="Times New Roman" w:hAnsi="Times New Roman" w:cs="Times New Roman"/>
          <w:sz w:val="24"/>
          <w:szCs w:val="24"/>
        </w:rPr>
        <w:t xml:space="preserve"> everything from being young and learning to stand or reach for something</w:t>
      </w:r>
      <w:r w:rsidR="00652F71">
        <w:rPr>
          <w:rFonts w:ascii="Times New Roman" w:hAnsi="Times New Roman" w:cs="Times New Roman"/>
          <w:sz w:val="24"/>
          <w:szCs w:val="24"/>
        </w:rPr>
        <w:t>,</w:t>
      </w:r>
      <w:r w:rsidR="002E7526">
        <w:rPr>
          <w:rFonts w:ascii="Times New Roman" w:hAnsi="Times New Roman" w:cs="Times New Roman"/>
          <w:sz w:val="24"/>
          <w:szCs w:val="24"/>
        </w:rPr>
        <w:t xml:space="preserve"> all the way up into adulthood when we may be athletes </w:t>
      </w:r>
      <w:r w:rsidR="00586C49">
        <w:rPr>
          <w:rFonts w:ascii="Times New Roman" w:hAnsi="Times New Roman" w:cs="Times New Roman"/>
          <w:sz w:val="24"/>
          <w:szCs w:val="24"/>
        </w:rPr>
        <w:t xml:space="preserve">or just generally need to be fit and healthy to do our job. </w:t>
      </w:r>
    </w:p>
    <w:p w14:paraId="41C16E02" w14:textId="1997288F" w:rsidR="00F7577D" w:rsidRPr="00F7577D" w:rsidRDefault="00C30DB8" w:rsidP="000B5F03">
      <w:pPr>
        <w:jc w:val="both"/>
        <w:rPr>
          <w:rFonts w:ascii="Times New Roman" w:hAnsi="Times New Roman" w:cs="Times New Roman"/>
          <w:sz w:val="24"/>
          <w:szCs w:val="24"/>
        </w:rPr>
      </w:pPr>
      <w:r w:rsidRPr="00C30DB8">
        <w:rPr>
          <w:rFonts w:ascii="Times New Roman" w:hAnsi="Times New Roman" w:cs="Times New Roman"/>
          <w:sz w:val="24"/>
          <w:szCs w:val="24"/>
        </w:rPr>
        <w:t>P</w:t>
      </w:r>
      <w:r w:rsidR="00652F71">
        <w:rPr>
          <w:rFonts w:ascii="Times New Roman" w:hAnsi="Times New Roman" w:cs="Times New Roman"/>
          <w:sz w:val="24"/>
          <w:szCs w:val="24"/>
        </w:rPr>
        <w:t xml:space="preserve">hysical </w:t>
      </w:r>
      <w:r w:rsidRPr="00C30DB8">
        <w:rPr>
          <w:rFonts w:ascii="Times New Roman" w:hAnsi="Times New Roman" w:cs="Times New Roman"/>
          <w:sz w:val="24"/>
          <w:szCs w:val="24"/>
        </w:rPr>
        <w:t>E</w:t>
      </w:r>
      <w:r w:rsidR="00652F71">
        <w:rPr>
          <w:rFonts w:ascii="Times New Roman" w:hAnsi="Times New Roman" w:cs="Times New Roman"/>
          <w:sz w:val="24"/>
          <w:szCs w:val="24"/>
        </w:rPr>
        <w:t>ducation (PE)</w:t>
      </w:r>
      <w:r w:rsidRPr="00C30DB8">
        <w:rPr>
          <w:rFonts w:ascii="Times New Roman" w:hAnsi="Times New Roman" w:cs="Times New Roman"/>
          <w:sz w:val="24"/>
          <w:szCs w:val="24"/>
        </w:rPr>
        <w:t xml:space="preserve"> and adventurous activities </w:t>
      </w:r>
      <w:r w:rsidR="00652F71">
        <w:rPr>
          <w:rFonts w:ascii="Times New Roman" w:hAnsi="Times New Roman" w:cs="Times New Roman"/>
          <w:sz w:val="24"/>
          <w:szCs w:val="24"/>
        </w:rPr>
        <w:t>(</w:t>
      </w:r>
      <w:r w:rsidRPr="00C30DB8">
        <w:rPr>
          <w:rFonts w:ascii="Times New Roman" w:hAnsi="Times New Roman" w:cs="Times New Roman"/>
          <w:sz w:val="24"/>
          <w:szCs w:val="24"/>
        </w:rPr>
        <w:t>AA</w:t>
      </w:r>
      <w:r w:rsidR="00652F71">
        <w:rPr>
          <w:rFonts w:ascii="Times New Roman" w:hAnsi="Times New Roman" w:cs="Times New Roman"/>
          <w:sz w:val="24"/>
          <w:szCs w:val="24"/>
        </w:rPr>
        <w:t>)</w:t>
      </w:r>
      <w:r w:rsidRPr="00C30DB8">
        <w:rPr>
          <w:rFonts w:ascii="Times New Roman" w:hAnsi="Times New Roman" w:cs="Times New Roman"/>
          <w:sz w:val="24"/>
          <w:szCs w:val="24"/>
        </w:rPr>
        <w:t xml:space="preserve"> </w:t>
      </w:r>
      <w:r w:rsidR="00FD140F">
        <w:rPr>
          <w:rFonts w:ascii="Times New Roman" w:hAnsi="Times New Roman" w:cs="Times New Roman"/>
          <w:sz w:val="24"/>
          <w:szCs w:val="24"/>
        </w:rPr>
        <w:t>are different</w:t>
      </w:r>
      <w:r w:rsidR="00AF5BC0">
        <w:rPr>
          <w:rFonts w:ascii="Times New Roman" w:hAnsi="Times New Roman" w:cs="Times New Roman"/>
          <w:sz w:val="24"/>
          <w:szCs w:val="24"/>
        </w:rPr>
        <w:t xml:space="preserve"> because</w:t>
      </w:r>
      <w:r w:rsidR="00E12BAC">
        <w:rPr>
          <w:rFonts w:ascii="Times New Roman" w:hAnsi="Times New Roman" w:cs="Times New Roman"/>
          <w:sz w:val="24"/>
          <w:szCs w:val="24"/>
        </w:rPr>
        <w:t>,</w:t>
      </w:r>
      <w:r w:rsidR="00AF5BC0">
        <w:rPr>
          <w:rFonts w:ascii="Times New Roman" w:hAnsi="Times New Roman" w:cs="Times New Roman"/>
          <w:sz w:val="24"/>
          <w:szCs w:val="24"/>
        </w:rPr>
        <w:t xml:space="preserve"> when learning fundamental skills</w:t>
      </w:r>
      <w:r w:rsidR="00FD140F">
        <w:rPr>
          <w:rFonts w:ascii="Times New Roman" w:hAnsi="Times New Roman" w:cs="Times New Roman"/>
          <w:sz w:val="24"/>
          <w:szCs w:val="24"/>
        </w:rPr>
        <w:t xml:space="preserve"> through P</w:t>
      </w:r>
      <w:r w:rsidR="00E12BAC">
        <w:rPr>
          <w:rFonts w:ascii="Times New Roman" w:hAnsi="Times New Roman" w:cs="Times New Roman"/>
          <w:sz w:val="24"/>
          <w:szCs w:val="24"/>
        </w:rPr>
        <w:t>E</w:t>
      </w:r>
      <w:r w:rsidR="00652F71">
        <w:rPr>
          <w:rFonts w:ascii="Times New Roman" w:hAnsi="Times New Roman" w:cs="Times New Roman"/>
          <w:sz w:val="24"/>
          <w:szCs w:val="24"/>
        </w:rPr>
        <w:t>, a</w:t>
      </w:r>
      <w:r>
        <w:rPr>
          <w:rFonts w:ascii="Times New Roman" w:hAnsi="Times New Roman" w:cs="Times New Roman"/>
          <w:sz w:val="24"/>
          <w:szCs w:val="24"/>
        </w:rPr>
        <w:t>t least</w:t>
      </w:r>
      <w:r w:rsidR="00FD140F">
        <w:rPr>
          <w:rFonts w:ascii="Times New Roman" w:hAnsi="Times New Roman" w:cs="Times New Roman"/>
          <w:sz w:val="24"/>
          <w:szCs w:val="24"/>
        </w:rPr>
        <w:t xml:space="preserve"> as we know it in a school settin</w:t>
      </w:r>
      <w:r>
        <w:rPr>
          <w:rFonts w:ascii="Times New Roman" w:hAnsi="Times New Roman" w:cs="Times New Roman"/>
          <w:sz w:val="24"/>
          <w:szCs w:val="24"/>
        </w:rPr>
        <w:t>g</w:t>
      </w:r>
      <w:r w:rsidR="00E12BAC">
        <w:rPr>
          <w:rFonts w:ascii="Times New Roman" w:hAnsi="Times New Roman" w:cs="Times New Roman"/>
          <w:sz w:val="24"/>
          <w:szCs w:val="24"/>
        </w:rPr>
        <w:t xml:space="preserve"> </w:t>
      </w:r>
      <w:r w:rsidR="000A24FD">
        <w:rPr>
          <w:rFonts w:ascii="Times New Roman" w:hAnsi="Times New Roman" w:cs="Times New Roman"/>
          <w:sz w:val="24"/>
          <w:szCs w:val="24"/>
        </w:rPr>
        <w:t xml:space="preserve">generally, </w:t>
      </w:r>
      <w:r w:rsidR="00652F71">
        <w:rPr>
          <w:rFonts w:ascii="Times New Roman" w:hAnsi="Times New Roman" w:cs="Times New Roman"/>
          <w:sz w:val="24"/>
          <w:szCs w:val="24"/>
        </w:rPr>
        <w:t>i</w:t>
      </w:r>
      <w:r w:rsidR="00E12BAC">
        <w:rPr>
          <w:rFonts w:ascii="Times New Roman" w:hAnsi="Times New Roman" w:cs="Times New Roman"/>
          <w:sz w:val="24"/>
          <w:szCs w:val="24"/>
        </w:rPr>
        <w:t>t</w:t>
      </w:r>
      <w:r w:rsidR="00AF5BC0">
        <w:rPr>
          <w:rFonts w:ascii="Times New Roman" w:hAnsi="Times New Roman" w:cs="Times New Roman"/>
          <w:sz w:val="24"/>
          <w:szCs w:val="24"/>
        </w:rPr>
        <w:t xml:space="preserve"> </w:t>
      </w:r>
      <w:r w:rsidR="00652F71">
        <w:rPr>
          <w:rFonts w:ascii="Times New Roman" w:hAnsi="Times New Roman" w:cs="Times New Roman"/>
          <w:sz w:val="24"/>
          <w:szCs w:val="24"/>
        </w:rPr>
        <w:t xml:space="preserve">is not </w:t>
      </w:r>
      <w:r w:rsidR="00AF5BC0">
        <w:rPr>
          <w:rFonts w:ascii="Times New Roman" w:hAnsi="Times New Roman" w:cs="Times New Roman"/>
          <w:sz w:val="24"/>
          <w:szCs w:val="24"/>
        </w:rPr>
        <w:t xml:space="preserve">giving you something </w:t>
      </w:r>
      <w:r w:rsidR="005742DB">
        <w:rPr>
          <w:rFonts w:ascii="Times New Roman" w:hAnsi="Times New Roman" w:cs="Times New Roman"/>
          <w:sz w:val="24"/>
          <w:szCs w:val="24"/>
        </w:rPr>
        <w:t>out of the ordinary</w:t>
      </w:r>
      <w:r w:rsidR="00FD140F">
        <w:rPr>
          <w:rFonts w:ascii="Times New Roman" w:hAnsi="Times New Roman" w:cs="Times New Roman"/>
          <w:sz w:val="24"/>
          <w:szCs w:val="24"/>
        </w:rPr>
        <w:t>,</w:t>
      </w:r>
      <w:r w:rsidR="005742DB">
        <w:rPr>
          <w:rFonts w:ascii="Times New Roman" w:hAnsi="Times New Roman" w:cs="Times New Roman"/>
          <w:sz w:val="24"/>
          <w:szCs w:val="24"/>
        </w:rPr>
        <w:t xml:space="preserve"> </w:t>
      </w:r>
      <w:r w:rsidR="000A24FD">
        <w:rPr>
          <w:rFonts w:ascii="Times New Roman" w:hAnsi="Times New Roman" w:cs="Times New Roman"/>
          <w:sz w:val="24"/>
          <w:szCs w:val="24"/>
        </w:rPr>
        <w:t xml:space="preserve">challenging, </w:t>
      </w:r>
      <w:r w:rsidR="00FD140F">
        <w:rPr>
          <w:rFonts w:ascii="Times New Roman" w:hAnsi="Times New Roman" w:cs="Times New Roman"/>
          <w:sz w:val="24"/>
          <w:szCs w:val="24"/>
        </w:rPr>
        <w:t>or</w:t>
      </w:r>
      <w:r w:rsidR="005742DB">
        <w:rPr>
          <w:rFonts w:ascii="Times New Roman" w:hAnsi="Times New Roman" w:cs="Times New Roman"/>
          <w:sz w:val="24"/>
          <w:szCs w:val="24"/>
        </w:rPr>
        <w:t xml:space="preserve"> different</w:t>
      </w:r>
      <w:r w:rsidR="00FD140F">
        <w:rPr>
          <w:rFonts w:ascii="Times New Roman" w:hAnsi="Times New Roman" w:cs="Times New Roman"/>
          <w:sz w:val="24"/>
          <w:szCs w:val="24"/>
        </w:rPr>
        <w:t xml:space="preserve"> </w:t>
      </w:r>
      <w:r w:rsidR="00E12BAC">
        <w:rPr>
          <w:rFonts w:ascii="Times New Roman" w:hAnsi="Times New Roman" w:cs="Times New Roman"/>
          <w:sz w:val="24"/>
          <w:szCs w:val="24"/>
        </w:rPr>
        <w:t>to give you the motivation to want to learn.</w:t>
      </w:r>
      <w:r w:rsidR="00FD140F">
        <w:rPr>
          <w:rFonts w:ascii="Times New Roman" w:hAnsi="Times New Roman" w:cs="Times New Roman"/>
          <w:sz w:val="24"/>
          <w:szCs w:val="24"/>
        </w:rPr>
        <w:t xml:space="preserve"> </w:t>
      </w:r>
      <w:r w:rsidR="00AF5BC0">
        <w:rPr>
          <w:rFonts w:ascii="Times New Roman" w:hAnsi="Times New Roman" w:cs="Times New Roman"/>
          <w:sz w:val="24"/>
          <w:szCs w:val="24"/>
        </w:rPr>
        <w:t xml:space="preserve">If you are not good at traditional </w:t>
      </w:r>
      <w:r w:rsidR="000A24FD">
        <w:rPr>
          <w:rFonts w:ascii="Times New Roman" w:hAnsi="Times New Roman" w:cs="Times New Roman"/>
          <w:sz w:val="24"/>
          <w:szCs w:val="24"/>
        </w:rPr>
        <w:t>sports,</w:t>
      </w:r>
      <w:r w:rsidR="00AF5BC0">
        <w:rPr>
          <w:rFonts w:ascii="Times New Roman" w:hAnsi="Times New Roman" w:cs="Times New Roman"/>
          <w:sz w:val="24"/>
          <w:szCs w:val="24"/>
        </w:rPr>
        <w:t xml:space="preserve"> then co-ordination is a problem</w:t>
      </w:r>
      <w:r w:rsidR="007F107B">
        <w:rPr>
          <w:rFonts w:ascii="Times New Roman" w:hAnsi="Times New Roman" w:cs="Times New Roman"/>
          <w:sz w:val="24"/>
          <w:szCs w:val="24"/>
        </w:rPr>
        <w:t xml:space="preserve">. </w:t>
      </w:r>
      <w:r w:rsidR="00AF5BC0">
        <w:rPr>
          <w:rFonts w:ascii="Times New Roman" w:hAnsi="Times New Roman" w:cs="Times New Roman"/>
          <w:sz w:val="24"/>
          <w:szCs w:val="24"/>
        </w:rPr>
        <w:t xml:space="preserve">Quiet people </w:t>
      </w:r>
      <w:r w:rsidR="001047E5">
        <w:rPr>
          <w:rFonts w:ascii="Times New Roman" w:hAnsi="Times New Roman" w:cs="Times New Roman"/>
          <w:sz w:val="24"/>
          <w:szCs w:val="24"/>
        </w:rPr>
        <w:t xml:space="preserve">and those with co-ordination difficulties </w:t>
      </w:r>
      <w:proofErr w:type="gramStart"/>
      <w:r>
        <w:rPr>
          <w:rFonts w:ascii="Times New Roman" w:hAnsi="Times New Roman" w:cs="Times New Roman"/>
          <w:sz w:val="24"/>
          <w:szCs w:val="24"/>
        </w:rPr>
        <w:t>more often than not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need the </w:t>
      </w:r>
      <w:r w:rsidR="00AF5BC0">
        <w:rPr>
          <w:rFonts w:ascii="Times New Roman" w:hAnsi="Times New Roman" w:cs="Times New Roman"/>
          <w:sz w:val="24"/>
          <w:szCs w:val="24"/>
        </w:rPr>
        <w:t>different type</w:t>
      </w:r>
      <w:r>
        <w:rPr>
          <w:rFonts w:ascii="Times New Roman" w:hAnsi="Times New Roman" w:cs="Times New Roman"/>
          <w:sz w:val="24"/>
          <w:szCs w:val="24"/>
        </w:rPr>
        <w:t>s</w:t>
      </w:r>
      <w:r w:rsidR="00AF5BC0">
        <w:rPr>
          <w:rFonts w:ascii="Times New Roman" w:hAnsi="Times New Roman" w:cs="Times New Roman"/>
          <w:sz w:val="24"/>
          <w:szCs w:val="24"/>
        </w:rPr>
        <w:t xml:space="preserve"> of activity</w:t>
      </w:r>
      <w:r w:rsidR="001047E5">
        <w:rPr>
          <w:rFonts w:ascii="Times New Roman" w:hAnsi="Times New Roman" w:cs="Times New Roman"/>
          <w:sz w:val="24"/>
          <w:szCs w:val="24"/>
        </w:rPr>
        <w:t xml:space="preserve"> that</w:t>
      </w:r>
      <w:r>
        <w:rPr>
          <w:rFonts w:ascii="Times New Roman" w:hAnsi="Times New Roman" w:cs="Times New Roman"/>
          <w:sz w:val="24"/>
          <w:szCs w:val="24"/>
        </w:rPr>
        <w:t xml:space="preserve"> AA can offer. This is because</w:t>
      </w:r>
      <w:r w:rsidR="00AF5BC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it </w:t>
      </w:r>
      <w:r w:rsidR="001047E5">
        <w:rPr>
          <w:rFonts w:ascii="Times New Roman" w:hAnsi="Times New Roman" w:cs="Times New Roman"/>
          <w:sz w:val="24"/>
          <w:szCs w:val="24"/>
        </w:rPr>
        <w:t xml:space="preserve">enables </w:t>
      </w:r>
      <w:r w:rsidR="00AF5BC0">
        <w:rPr>
          <w:rFonts w:ascii="Times New Roman" w:hAnsi="Times New Roman" w:cs="Times New Roman"/>
          <w:sz w:val="24"/>
          <w:szCs w:val="24"/>
        </w:rPr>
        <w:t>the quieter people to join in as you do not need a set skill – it is many skills in o</w:t>
      </w:r>
      <w:r w:rsidR="001047E5">
        <w:rPr>
          <w:rFonts w:ascii="Times New Roman" w:hAnsi="Times New Roman" w:cs="Times New Roman"/>
          <w:sz w:val="24"/>
          <w:szCs w:val="24"/>
        </w:rPr>
        <w:t xml:space="preserve">ne. </w:t>
      </w:r>
      <w:r w:rsidR="007F107B" w:rsidRPr="007F107B">
        <w:rPr>
          <w:rFonts w:ascii="Times New Roman" w:hAnsi="Times New Roman" w:cs="Times New Roman"/>
          <w:sz w:val="24"/>
          <w:szCs w:val="24"/>
        </w:rPr>
        <w:t xml:space="preserve">(Mary L. Gavin, MD 2021). </w:t>
      </w:r>
      <w:r w:rsidR="001047E5">
        <w:rPr>
          <w:rFonts w:ascii="Times New Roman" w:hAnsi="Times New Roman" w:cs="Times New Roman"/>
          <w:sz w:val="24"/>
          <w:szCs w:val="24"/>
        </w:rPr>
        <w:t>T</w:t>
      </w:r>
      <w:r w:rsidR="000A24FD">
        <w:rPr>
          <w:rFonts w:ascii="Times New Roman" w:hAnsi="Times New Roman" w:cs="Times New Roman"/>
          <w:sz w:val="24"/>
          <w:szCs w:val="24"/>
        </w:rPr>
        <w:t>hese kinds of people</w:t>
      </w:r>
      <w:r w:rsidR="00AF5BC0">
        <w:rPr>
          <w:rFonts w:ascii="Times New Roman" w:hAnsi="Times New Roman" w:cs="Times New Roman"/>
          <w:sz w:val="24"/>
          <w:szCs w:val="24"/>
        </w:rPr>
        <w:t xml:space="preserve"> excel in these activities</w:t>
      </w:r>
      <w:r w:rsidR="001047E5">
        <w:rPr>
          <w:rFonts w:ascii="Times New Roman" w:hAnsi="Times New Roman" w:cs="Times New Roman"/>
          <w:sz w:val="24"/>
          <w:szCs w:val="24"/>
        </w:rPr>
        <w:t>, as c</w:t>
      </w:r>
      <w:r w:rsidR="000A24FD">
        <w:rPr>
          <w:rFonts w:ascii="Times New Roman" w:hAnsi="Times New Roman" w:cs="Times New Roman"/>
          <w:sz w:val="24"/>
          <w:szCs w:val="24"/>
        </w:rPr>
        <w:t>ompare</w:t>
      </w:r>
      <w:r w:rsidR="001047E5">
        <w:rPr>
          <w:rFonts w:ascii="Times New Roman" w:hAnsi="Times New Roman" w:cs="Times New Roman"/>
          <w:sz w:val="24"/>
          <w:szCs w:val="24"/>
        </w:rPr>
        <w:t>d</w:t>
      </w:r>
      <w:r w:rsidR="000A24FD">
        <w:rPr>
          <w:rFonts w:ascii="Times New Roman" w:hAnsi="Times New Roman" w:cs="Times New Roman"/>
          <w:sz w:val="24"/>
          <w:szCs w:val="24"/>
        </w:rPr>
        <w:t xml:space="preserve"> to school sports such as rounders or football where they need to be focused, </w:t>
      </w:r>
      <w:r w:rsidR="003E329B">
        <w:rPr>
          <w:rFonts w:ascii="Times New Roman" w:hAnsi="Times New Roman" w:cs="Times New Roman"/>
          <w:sz w:val="24"/>
          <w:szCs w:val="24"/>
        </w:rPr>
        <w:t>coordinated,</w:t>
      </w:r>
      <w:r w:rsidR="000A24FD">
        <w:rPr>
          <w:rFonts w:ascii="Times New Roman" w:hAnsi="Times New Roman" w:cs="Times New Roman"/>
          <w:sz w:val="24"/>
          <w:szCs w:val="24"/>
        </w:rPr>
        <w:t xml:space="preserve"> and have good s</w:t>
      </w:r>
      <w:r w:rsidR="000A24FD" w:rsidRPr="000A24FD">
        <w:rPr>
          <w:rFonts w:ascii="Times New Roman" w:hAnsi="Times New Roman" w:cs="Times New Roman"/>
          <w:sz w:val="24"/>
          <w:szCs w:val="24"/>
        </w:rPr>
        <w:t>patial awareness</w:t>
      </w:r>
      <w:r w:rsidR="000A24FD">
        <w:rPr>
          <w:rFonts w:ascii="Times New Roman" w:hAnsi="Times New Roman" w:cs="Times New Roman"/>
          <w:sz w:val="24"/>
          <w:szCs w:val="24"/>
        </w:rPr>
        <w:t xml:space="preserve"> to be able to have any sense of achievement or belonging.</w:t>
      </w:r>
      <w:r w:rsidR="00D05AB4" w:rsidRPr="00D05AB4">
        <w:t xml:space="preserve"> </w:t>
      </w:r>
      <w:r w:rsidR="00D05AB4">
        <w:t>(</w:t>
      </w:r>
      <w:r w:rsidR="00D05AB4" w:rsidRPr="00D05AB4">
        <w:rPr>
          <w:rFonts w:ascii="Times New Roman" w:hAnsi="Times New Roman" w:cs="Times New Roman"/>
          <w:sz w:val="24"/>
          <w:szCs w:val="24"/>
        </w:rPr>
        <w:t>Your therapy source 2017</w:t>
      </w:r>
      <w:proofErr w:type="gramStart"/>
      <w:r w:rsidR="00D05AB4" w:rsidRPr="00D05AB4">
        <w:rPr>
          <w:rFonts w:ascii="Times New Roman" w:hAnsi="Times New Roman" w:cs="Times New Roman"/>
          <w:sz w:val="24"/>
          <w:szCs w:val="24"/>
        </w:rPr>
        <w:t xml:space="preserve">) </w:t>
      </w:r>
      <w:r w:rsidR="001047E5">
        <w:rPr>
          <w:rFonts w:ascii="Times New Roman" w:hAnsi="Times New Roman" w:cs="Times New Roman"/>
          <w:sz w:val="24"/>
          <w:szCs w:val="24"/>
        </w:rPr>
        <w:t xml:space="preserve"> </w:t>
      </w:r>
      <w:r w:rsidR="007F107B" w:rsidRPr="007F107B">
        <w:rPr>
          <w:rFonts w:ascii="Times New Roman" w:hAnsi="Times New Roman" w:cs="Times New Roman"/>
          <w:sz w:val="24"/>
          <w:szCs w:val="24"/>
        </w:rPr>
        <w:t>Developing</w:t>
      </w:r>
      <w:proofErr w:type="gramEnd"/>
      <w:r w:rsidR="007F107B" w:rsidRPr="007F107B">
        <w:rPr>
          <w:rFonts w:ascii="Times New Roman" w:hAnsi="Times New Roman" w:cs="Times New Roman"/>
          <w:sz w:val="24"/>
          <w:szCs w:val="24"/>
        </w:rPr>
        <w:t xml:space="preserve"> the skills to express and understand spatial skills are the first step in understanding spatial ability and awareness such as math skills, visual perceptual skills, and body awareness.</w:t>
      </w:r>
    </w:p>
    <w:p w14:paraId="6BAC6BE2" w14:textId="6B0280FA" w:rsidR="00181CED" w:rsidRDefault="00C513EA" w:rsidP="000B5F0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</w:t>
      </w:r>
      <w:proofErr w:type="gramStart"/>
      <w:r>
        <w:rPr>
          <w:rFonts w:ascii="Times New Roman" w:hAnsi="Times New Roman" w:cs="Times New Roman"/>
          <w:sz w:val="24"/>
          <w:szCs w:val="24"/>
        </w:rPr>
        <w:t>a number</w:t>
      </w:r>
      <w:r w:rsidR="003E329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of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adventurous activities that can help with physical literacy as they use different skill sets to PE. For example, bouldering can help </w:t>
      </w:r>
      <w:r w:rsidR="00181CED">
        <w:rPr>
          <w:rFonts w:ascii="Times New Roman" w:hAnsi="Times New Roman" w:cs="Times New Roman"/>
          <w:sz w:val="24"/>
          <w:szCs w:val="24"/>
        </w:rPr>
        <w:t>because you have to use</w:t>
      </w:r>
      <w:r>
        <w:rPr>
          <w:rFonts w:ascii="Times New Roman" w:hAnsi="Times New Roman" w:cs="Times New Roman"/>
          <w:sz w:val="24"/>
          <w:szCs w:val="24"/>
        </w:rPr>
        <w:t xml:space="preserve"> all your </w:t>
      </w:r>
      <w:r w:rsidR="00181CED">
        <w:rPr>
          <w:rFonts w:ascii="Times New Roman" w:hAnsi="Times New Roman" w:cs="Times New Roman"/>
          <w:sz w:val="24"/>
          <w:szCs w:val="24"/>
        </w:rPr>
        <w:t xml:space="preserve">muscles, </w:t>
      </w:r>
      <w:r>
        <w:rPr>
          <w:rFonts w:ascii="Times New Roman" w:hAnsi="Times New Roman" w:cs="Times New Roman"/>
          <w:sz w:val="24"/>
          <w:szCs w:val="24"/>
        </w:rPr>
        <w:t xml:space="preserve">develop a </w:t>
      </w:r>
      <w:r w:rsidR="00181CED">
        <w:rPr>
          <w:rFonts w:ascii="Times New Roman" w:hAnsi="Times New Roman" w:cs="Times New Roman"/>
          <w:sz w:val="24"/>
          <w:szCs w:val="24"/>
        </w:rPr>
        <w:t>sense of co-ordination</w:t>
      </w:r>
      <w:r w:rsidR="00C1567C">
        <w:rPr>
          <w:rFonts w:ascii="Times New Roman" w:hAnsi="Times New Roman" w:cs="Times New Roman"/>
          <w:sz w:val="24"/>
          <w:szCs w:val="24"/>
        </w:rPr>
        <w:t xml:space="preserve"> and </w:t>
      </w:r>
      <w:proofErr w:type="gramStart"/>
      <w:r w:rsidR="00C1567C">
        <w:rPr>
          <w:rFonts w:ascii="Times New Roman" w:hAnsi="Times New Roman" w:cs="Times New Roman"/>
          <w:sz w:val="24"/>
          <w:szCs w:val="24"/>
        </w:rPr>
        <w:t>your</w:t>
      </w:r>
      <w:proofErr w:type="gramEnd"/>
      <w:r w:rsidR="00C1567C">
        <w:rPr>
          <w:rFonts w:ascii="Times New Roman" w:hAnsi="Times New Roman" w:cs="Times New Roman"/>
          <w:sz w:val="24"/>
          <w:szCs w:val="24"/>
        </w:rPr>
        <w:t xml:space="preserve"> </w:t>
      </w:r>
      <w:r w:rsidR="00181CED">
        <w:rPr>
          <w:rFonts w:ascii="Times New Roman" w:hAnsi="Times New Roman" w:cs="Times New Roman"/>
          <w:sz w:val="24"/>
          <w:szCs w:val="24"/>
        </w:rPr>
        <w:t>using</w:t>
      </w:r>
      <w:r w:rsidR="00C1567C">
        <w:rPr>
          <w:rFonts w:ascii="Times New Roman" w:hAnsi="Times New Roman" w:cs="Times New Roman"/>
          <w:sz w:val="24"/>
          <w:szCs w:val="24"/>
        </w:rPr>
        <w:t xml:space="preserve"> your</w:t>
      </w:r>
      <w:r w:rsidR="00181CED">
        <w:rPr>
          <w:rFonts w:ascii="Times New Roman" w:hAnsi="Times New Roman" w:cs="Times New Roman"/>
          <w:sz w:val="24"/>
          <w:szCs w:val="24"/>
        </w:rPr>
        <w:t xml:space="preserve"> body efficiently – </w:t>
      </w:r>
      <w:r w:rsidR="003733D9">
        <w:rPr>
          <w:rFonts w:ascii="Times New Roman" w:hAnsi="Times New Roman" w:cs="Times New Roman"/>
          <w:sz w:val="24"/>
          <w:szCs w:val="24"/>
        </w:rPr>
        <w:t xml:space="preserve">using </w:t>
      </w:r>
      <w:r w:rsidR="003E329B">
        <w:rPr>
          <w:rFonts w:ascii="Times New Roman" w:hAnsi="Times New Roman" w:cs="Times New Roman"/>
          <w:sz w:val="24"/>
          <w:szCs w:val="24"/>
        </w:rPr>
        <w:t xml:space="preserve">/ </w:t>
      </w:r>
      <w:r w:rsidR="00181CED">
        <w:rPr>
          <w:rFonts w:ascii="Times New Roman" w:hAnsi="Times New Roman" w:cs="Times New Roman"/>
          <w:sz w:val="24"/>
          <w:szCs w:val="24"/>
        </w:rPr>
        <w:t>moving legs and feet</w:t>
      </w:r>
      <w:r w:rsidR="003733D9">
        <w:rPr>
          <w:rFonts w:ascii="Times New Roman" w:hAnsi="Times New Roman" w:cs="Times New Roman"/>
          <w:sz w:val="24"/>
          <w:szCs w:val="24"/>
        </w:rPr>
        <w:t xml:space="preserve"> to see what works, a</w:t>
      </w:r>
      <w:r w:rsidR="00181CED">
        <w:rPr>
          <w:rFonts w:ascii="Times New Roman" w:hAnsi="Times New Roman" w:cs="Times New Roman"/>
          <w:sz w:val="24"/>
          <w:szCs w:val="24"/>
        </w:rPr>
        <w:t xml:space="preserve"> sense of balance, awareness of space (spatial awareness), mental co-ordination. </w:t>
      </w:r>
      <w:r w:rsidR="00826E18">
        <w:rPr>
          <w:rFonts w:ascii="Times New Roman" w:hAnsi="Times New Roman" w:cs="Times New Roman"/>
          <w:sz w:val="24"/>
          <w:szCs w:val="24"/>
        </w:rPr>
        <w:t>(</w:t>
      </w:r>
      <w:r w:rsidR="00826E18" w:rsidRPr="00826E18">
        <w:rPr>
          <w:rFonts w:ascii="Times New Roman" w:hAnsi="Times New Roman" w:cs="Times New Roman"/>
          <w:sz w:val="24"/>
          <w:szCs w:val="24"/>
        </w:rPr>
        <w:t>Goddard, D., Neuman, U., 1995)</w:t>
      </w:r>
    </w:p>
    <w:p w14:paraId="1875620D" w14:textId="3F7FF28E" w:rsidR="00181CED" w:rsidRDefault="00C513EA" w:rsidP="000B5F0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Another activity </w:t>
      </w:r>
      <w:r w:rsidR="00C1567C">
        <w:rPr>
          <w:rFonts w:ascii="Times New Roman" w:hAnsi="Times New Roman" w:cs="Times New Roman"/>
          <w:sz w:val="24"/>
          <w:szCs w:val="24"/>
        </w:rPr>
        <w:t xml:space="preserve">that does this could be </w:t>
      </w:r>
      <w:r>
        <w:rPr>
          <w:rFonts w:ascii="Times New Roman" w:hAnsi="Times New Roman" w:cs="Times New Roman"/>
          <w:sz w:val="24"/>
          <w:szCs w:val="24"/>
        </w:rPr>
        <w:t>b</w:t>
      </w:r>
      <w:r w:rsidR="00181CED">
        <w:rPr>
          <w:rFonts w:ascii="Times New Roman" w:hAnsi="Times New Roman" w:cs="Times New Roman"/>
          <w:sz w:val="24"/>
          <w:szCs w:val="24"/>
        </w:rPr>
        <w:t>ushcraft</w:t>
      </w:r>
      <w:r w:rsidR="001D4368">
        <w:rPr>
          <w:rFonts w:ascii="Times New Roman" w:hAnsi="Times New Roman" w:cs="Times New Roman"/>
          <w:sz w:val="24"/>
          <w:szCs w:val="24"/>
        </w:rPr>
        <w:t xml:space="preserve">: </w:t>
      </w:r>
      <w:r w:rsidR="00181CED">
        <w:rPr>
          <w:rFonts w:ascii="Times New Roman" w:hAnsi="Times New Roman" w:cs="Times New Roman"/>
          <w:sz w:val="24"/>
          <w:szCs w:val="24"/>
        </w:rPr>
        <w:t>den building</w:t>
      </w:r>
      <w:r w:rsidR="001D4368">
        <w:rPr>
          <w:rFonts w:ascii="Times New Roman" w:hAnsi="Times New Roman" w:cs="Times New Roman"/>
          <w:sz w:val="24"/>
          <w:szCs w:val="24"/>
        </w:rPr>
        <w:t xml:space="preserve">, </w:t>
      </w:r>
      <w:r w:rsidR="00181CED">
        <w:rPr>
          <w:rFonts w:ascii="Times New Roman" w:hAnsi="Times New Roman" w:cs="Times New Roman"/>
          <w:sz w:val="24"/>
          <w:szCs w:val="24"/>
        </w:rPr>
        <w:t>fire lighting and cordage making</w:t>
      </w:r>
      <w:r w:rsidR="00C1567C">
        <w:rPr>
          <w:rFonts w:ascii="Times New Roman" w:hAnsi="Times New Roman" w:cs="Times New Roman"/>
          <w:sz w:val="24"/>
          <w:szCs w:val="24"/>
        </w:rPr>
        <w:t>. Cordage making uses</w:t>
      </w:r>
      <w:r w:rsidR="00181CED">
        <w:rPr>
          <w:rFonts w:ascii="Times New Roman" w:hAnsi="Times New Roman" w:cs="Times New Roman"/>
          <w:sz w:val="24"/>
          <w:szCs w:val="24"/>
        </w:rPr>
        <w:t xml:space="preserve"> fine motor skills, because of the twisting of the plant materials</w:t>
      </w:r>
      <w:r w:rsidR="00C1567C">
        <w:rPr>
          <w:rFonts w:ascii="Times New Roman" w:hAnsi="Times New Roman" w:cs="Times New Roman"/>
          <w:sz w:val="24"/>
          <w:szCs w:val="24"/>
        </w:rPr>
        <w:t>.</w:t>
      </w:r>
      <w:r w:rsidR="00181CED">
        <w:rPr>
          <w:rFonts w:ascii="Times New Roman" w:hAnsi="Times New Roman" w:cs="Times New Roman"/>
          <w:sz w:val="24"/>
          <w:szCs w:val="24"/>
        </w:rPr>
        <w:t xml:space="preserve"> Den building uses </w:t>
      </w:r>
      <w:r w:rsidR="003733D9">
        <w:rPr>
          <w:rFonts w:ascii="Times New Roman" w:hAnsi="Times New Roman" w:cs="Times New Roman"/>
          <w:sz w:val="24"/>
          <w:szCs w:val="24"/>
        </w:rPr>
        <w:t xml:space="preserve">large motor skills. </w:t>
      </w:r>
      <w:r w:rsidR="00C1567C">
        <w:rPr>
          <w:rFonts w:ascii="Times New Roman" w:hAnsi="Times New Roman" w:cs="Times New Roman"/>
          <w:sz w:val="24"/>
          <w:szCs w:val="24"/>
        </w:rPr>
        <w:t xml:space="preserve">It </w:t>
      </w:r>
      <w:r w:rsidR="003733D9">
        <w:rPr>
          <w:rFonts w:ascii="Times New Roman" w:hAnsi="Times New Roman" w:cs="Times New Roman"/>
          <w:sz w:val="24"/>
          <w:szCs w:val="24"/>
        </w:rPr>
        <w:t xml:space="preserve">Develops fitness as you </w:t>
      </w:r>
      <w:r w:rsidR="00C1567C">
        <w:rPr>
          <w:rFonts w:ascii="Times New Roman" w:hAnsi="Times New Roman" w:cs="Times New Roman"/>
          <w:sz w:val="24"/>
          <w:szCs w:val="24"/>
        </w:rPr>
        <w:t>must</w:t>
      </w:r>
      <w:r w:rsidR="003733D9">
        <w:rPr>
          <w:rFonts w:ascii="Times New Roman" w:hAnsi="Times New Roman" w:cs="Times New Roman"/>
          <w:sz w:val="24"/>
          <w:szCs w:val="24"/>
        </w:rPr>
        <w:t xml:space="preserve"> go and find materials </w:t>
      </w:r>
      <w:r w:rsidR="00C1567C">
        <w:rPr>
          <w:rFonts w:ascii="Times New Roman" w:hAnsi="Times New Roman" w:cs="Times New Roman"/>
          <w:sz w:val="24"/>
          <w:szCs w:val="24"/>
        </w:rPr>
        <w:t xml:space="preserve">it involves </w:t>
      </w:r>
      <w:r w:rsidR="003733D9">
        <w:rPr>
          <w:rFonts w:ascii="Times New Roman" w:hAnsi="Times New Roman" w:cs="Times New Roman"/>
          <w:sz w:val="24"/>
          <w:szCs w:val="24"/>
        </w:rPr>
        <w:t xml:space="preserve">Moving lifting and carrying (bodily movements). In a group it calls for teamwork. </w:t>
      </w:r>
      <w:r w:rsidR="00C07093" w:rsidRPr="00C07093">
        <w:rPr>
          <w:rFonts w:ascii="Times New Roman" w:hAnsi="Times New Roman" w:cs="Times New Roman"/>
          <w:sz w:val="24"/>
          <w:szCs w:val="24"/>
          <w:highlight w:val="yellow"/>
        </w:rPr>
        <w:t>ref</w:t>
      </w:r>
    </w:p>
    <w:p w14:paraId="750623CD" w14:textId="07986770" w:rsidR="003733D9" w:rsidRDefault="003733D9" w:rsidP="000B5F0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FDD0A21" w14:textId="12DC919A" w:rsidR="005742DB" w:rsidRDefault="003733D9" w:rsidP="000B5F0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Fire</w:t>
      </w:r>
      <w:r w:rsidR="00C1567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lighting</w:t>
      </w:r>
      <w:r w:rsidR="00C1567C">
        <w:rPr>
          <w:rFonts w:ascii="Times New Roman" w:hAnsi="Times New Roman" w:cs="Times New Roman"/>
          <w:sz w:val="24"/>
          <w:szCs w:val="24"/>
        </w:rPr>
        <w:t xml:space="preserve"> is another example,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1567C">
        <w:rPr>
          <w:rFonts w:ascii="Times New Roman" w:hAnsi="Times New Roman" w:cs="Times New Roman"/>
          <w:sz w:val="24"/>
          <w:szCs w:val="24"/>
        </w:rPr>
        <w:t>the individuals</w:t>
      </w:r>
      <w:r w:rsidR="003E329B">
        <w:rPr>
          <w:rFonts w:ascii="Times New Roman" w:hAnsi="Times New Roman" w:cs="Times New Roman"/>
          <w:sz w:val="24"/>
          <w:szCs w:val="24"/>
        </w:rPr>
        <w:t xml:space="preserve"> must</w:t>
      </w:r>
      <w:r w:rsidR="00C1567C">
        <w:rPr>
          <w:rFonts w:ascii="Times New Roman" w:hAnsi="Times New Roman" w:cs="Times New Roman"/>
          <w:sz w:val="24"/>
          <w:szCs w:val="24"/>
        </w:rPr>
        <w:t xml:space="preserve"> be able and fit to walk around find and carry sticks</w:t>
      </w:r>
      <w:r w:rsidR="003E329B">
        <w:rPr>
          <w:rFonts w:ascii="Times New Roman" w:hAnsi="Times New Roman" w:cs="Times New Roman"/>
          <w:sz w:val="24"/>
          <w:szCs w:val="24"/>
        </w:rPr>
        <w:t xml:space="preserve">. It involves </w:t>
      </w:r>
      <w:r>
        <w:rPr>
          <w:rFonts w:ascii="Times New Roman" w:hAnsi="Times New Roman" w:cs="Times New Roman"/>
          <w:sz w:val="24"/>
          <w:szCs w:val="24"/>
        </w:rPr>
        <w:t xml:space="preserve">movement </w:t>
      </w:r>
      <w:r w:rsidR="00C1567C">
        <w:rPr>
          <w:rFonts w:ascii="Times New Roman" w:hAnsi="Times New Roman" w:cs="Times New Roman"/>
          <w:sz w:val="24"/>
          <w:szCs w:val="24"/>
        </w:rPr>
        <w:t xml:space="preserve">such as </w:t>
      </w:r>
      <w:r>
        <w:rPr>
          <w:rFonts w:ascii="Times New Roman" w:hAnsi="Times New Roman" w:cs="Times New Roman"/>
          <w:sz w:val="24"/>
          <w:szCs w:val="24"/>
        </w:rPr>
        <w:t>to squatting</w:t>
      </w:r>
      <w:r w:rsidR="003E329B">
        <w:rPr>
          <w:rFonts w:ascii="Times New Roman" w:hAnsi="Times New Roman" w:cs="Times New Roman"/>
          <w:sz w:val="24"/>
          <w:szCs w:val="24"/>
        </w:rPr>
        <w:t>, bending, going under branches, stepping over rocks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C1567C">
        <w:rPr>
          <w:rFonts w:ascii="Times New Roman" w:hAnsi="Times New Roman" w:cs="Times New Roman"/>
          <w:sz w:val="24"/>
          <w:szCs w:val="24"/>
        </w:rPr>
        <w:t xml:space="preserve">it can be </w:t>
      </w:r>
      <w:r>
        <w:rPr>
          <w:rFonts w:ascii="Times New Roman" w:hAnsi="Times New Roman" w:cs="Times New Roman"/>
          <w:sz w:val="24"/>
          <w:szCs w:val="24"/>
        </w:rPr>
        <w:t xml:space="preserve">Very entertaining and a new experience for kids to be able to learn about and use fire </w:t>
      </w:r>
      <w:r w:rsidR="00C1567C">
        <w:rPr>
          <w:rFonts w:ascii="Times New Roman" w:hAnsi="Times New Roman" w:cs="Times New Roman"/>
          <w:sz w:val="24"/>
          <w:szCs w:val="24"/>
        </w:rPr>
        <w:t>it</w:t>
      </w:r>
      <w:r>
        <w:rPr>
          <w:rFonts w:ascii="Times New Roman" w:hAnsi="Times New Roman" w:cs="Times New Roman"/>
          <w:sz w:val="24"/>
          <w:szCs w:val="24"/>
        </w:rPr>
        <w:t xml:space="preserve"> curbs </w:t>
      </w:r>
      <w:r w:rsidR="003E329B">
        <w:rPr>
          <w:rFonts w:ascii="Times New Roman" w:hAnsi="Times New Roman" w:cs="Times New Roman"/>
          <w:sz w:val="24"/>
          <w:szCs w:val="24"/>
        </w:rPr>
        <w:t>curiosity,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1567C">
        <w:rPr>
          <w:rFonts w:ascii="Times New Roman" w:hAnsi="Times New Roman" w:cs="Times New Roman"/>
          <w:sz w:val="24"/>
          <w:szCs w:val="24"/>
        </w:rPr>
        <w:t xml:space="preserve">and </w:t>
      </w:r>
      <w:r>
        <w:rPr>
          <w:rFonts w:ascii="Times New Roman" w:hAnsi="Times New Roman" w:cs="Times New Roman"/>
          <w:sz w:val="24"/>
          <w:szCs w:val="24"/>
        </w:rPr>
        <w:t xml:space="preserve">they would gain confidence as they are doing something that they have not experienced or seen </w:t>
      </w:r>
      <w:r w:rsidR="00C1567C">
        <w:rPr>
          <w:rFonts w:ascii="Times New Roman" w:hAnsi="Times New Roman" w:cs="Times New Roman"/>
          <w:sz w:val="24"/>
          <w:szCs w:val="24"/>
        </w:rPr>
        <w:t xml:space="preserve">and something they </w:t>
      </w:r>
      <w:r>
        <w:rPr>
          <w:rFonts w:ascii="Times New Roman" w:hAnsi="Times New Roman" w:cs="Times New Roman"/>
          <w:sz w:val="24"/>
          <w:szCs w:val="24"/>
        </w:rPr>
        <w:t xml:space="preserve">been warned against before.  </w:t>
      </w:r>
      <w:r w:rsidR="00C1567C">
        <w:rPr>
          <w:rFonts w:ascii="Times New Roman" w:hAnsi="Times New Roman" w:cs="Times New Roman"/>
          <w:sz w:val="24"/>
          <w:szCs w:val="24"/>
        </w:rPr>
        <w:t xml:space="preserve">This helps them </w:t>
      </w:r>
      <w:r>
        <w:rPr>
          <w:rFonts w:ascii="Times New Roman" w:hAnsi="Times New Roman" w:cs="Times New Roman"/>
          <w:sz w:val="24"/>
          <w:szCs w:val="24"/>
        </w:rPr>
        <w:t xml:space="preserve">Gain bodily confidence handling and understanding of own ability. </w:t>
      </w:r>
      <w:r w:rsidR="005742DB">
        <w:rPr>
          <w:rFonts w:ascii="Times New Roman" w:hAnsi="Times New Roman" w:cs="Times New Roman"/>
          <w:sz w:val="24"/>
          <w:szCs w:val="24"/>
        </w:rPr>
        <w:t xml:space="preserve"> Co-operative learning style </w:t>
      </w:r>
      <w:r w:rsidR="003E329B">
        <w:rPr>
          <w:rFonts w:ascii="Times New Roman" w:hAnsi="Times New Roman" w:cs="Times New Roman"/>
          <w:sz w:val="24"/>
          <w:szCs w:val="24"/>
        </w:rPr>
        <w:t>e.g.,</w:t>
      </w:r>
      <w:r w:rsidR="005742DB">
        <w:rPr>
          <w:rFonts w:ascii="Times New Roman" w:hAnsi="Times New Roman" w:cs="Times New Roman"/>
          <w:sz w:val="24"/>
          <w:szCs w:val="24"/>
        </w:rPr>
        <w:t xml:space="preserve"> kids put big sticks on </w:t>
      </w:r>
      <w:r w:rsidR="00AB5017">
        <w:rPr>
          <w:rFonts w:ascii="Times New Roman" w:hAnsi="Times New Roman" w:cs="Times New Roman"/>
          <w:sz w:val="24"/>
          <w:szCs w:val="24"/>
        </w:rPr>
        <w:t>first,</w:t>
      </w:r>
      <w:r w:rsidR="005742DB">
        <w:rPr>
          <w:rFonts w:ascii="Times New Roman" w:hAnsi="Times New Roman" w:cs="Times New Roman"/>
          <w:sz w:val="24"/>
          <w:szCs w:val="24"/>
        </w:rPr>
        <w:t xml:space="preserve"> so you have to ask why </w:t>
      </w:r>
      <w:proofErr w:type="gramStart"/>
      <w:r w:rsidR="005742DB">
        <w:rPr>
          <w:rFonts w:ascii="Times New Roman" w:hAnsi="Times New Roman" w:cs="Times New Roman"/>
          <w:sz w:val="24"/>
          <w:szCs w:val="24"/>
        </w:rPr>
        <w:t>do you think</w:t>
      </w:r>
      <w:proofErr w:type="gramEnd"/>
      <w:r w:rsidR="005742DB">
        <w:rPr>
          <w:rFonts w:ascii="Times New Roman" w:hAnsi="Times New Roman" w:cs="Times New Roman"/>
          <w:sz w:val="24"/>
          <w:szCs w:val="24"/>
        </w:rPr>
        <w:t xml:space="preserve"> that does not work. </w:t>
      </w:r>
      <w:r w:rsidR="003E329B" w:rsidRPr="00C07093">
        <w:rPr>
          <w:rFonts w:ascii="Times New Roman" w:hAnsi="Times New Roman" w:cs="Times New Roman"/>
          <w:sz w:val="24"/>
          <w:szCs w:val="24"/>
          <w:highlight w:val="yellow"/>
        </w:rPr>
        <w:t>R</w:t>
      </w:r>
      <w:r w:rsidR="00C07093" w:rsidRPr="00C07093">
        <w:rPr>
          <w:rFonts w:ascii="Times New Roman" w:hAnsi="Times New Roman" w:cs="Times New Roman"/>
          <w:sz w:val="24"/>
          <w:szCs w:val="24"/>
          <w:highlight w:val="yellow"/>
        </w:rPr>
        <w:t>ef</w:t>
      </w:r>
    </w:p>
    <w:p w14:paraId="77D03D36" w14:textId="4F88D85E" w:rsidR="003E329B" w:rsidRDefault="00AB3138" w:rsidP="000B5F0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So,</w:t>
      </w:r>
      <w:r w:rsidR="003E329B">
        <w:rPr>
          <w:rFonts w:ascii="Times New Roman" w:hAnsi="Times New Roman" w:cs="Times New Roman"/>
          <w:sz w:val="24"/>
          <w:szCs w:val="24"/>
        </w:rPr>
        <w:t xml:space="preserve"> i</w:t>
      </w:r>
      <w:r w:rsidR="003E329B" w:rsidRPr="003E329B">
        <w:rPr>
          <w:rFonts w:ascii="Times New Roman" w:hAnsi="Times New Roman" w:cs="Times New Roman"/>
          <w:sz w:val="24"/>
          <w:szCs w:val="24"/>
        </w:rPr>
        <w:t>t’s clear that adventurous activities contribute to the development of children’s physical literacy. Affecting them throughout their lives. However, it’s important to remember that these teachings mean nothing without involving a level of competency, as well as having the activities well run and facilitated.</w:t>
      </w:r>
    </w:p>
    <w:p w14:paraId="000A4DF9" w14:textId="77777777" w:rsidR="00A71B67" w:rsidRDefault="005742DB" w:rsidP="000B5F0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facilitator role is important in developing PL becaus</w:t>
      </w:r>
      <w:r w:rsidR="00AB5017">
        <w:rPr>
          <w:rFonts w:ascii="Times New Roman" w:hAnsi="Times New Roman" w:cs="Times New Roman"/>
          <w:sz w:val="24"/>
          <w:szCs w:val="24"/>
        </w:rPr>
        <w:t>e</w:t>
      </w:r>
      <w:r w:rsidR="00C86113">
        <w:rPr>
          <w:rFonts w:ascii="Times New Roman" w:hAnsi="Times New Roman" w:cs="Times New Roman"/>
          <w:sz w:val="24"/>
          <w:szCs w:val="24"/>
        </w:rPr>
        <w:t xml:space="preserve"> </w:t>
      </w:r>
      <w:r w:rsidR="00AB5017">
        <w:rPr>
          <w:rFonts w:ascii="Times New Roman" w:hAnsi="Times New Roman" w:cs="Times New Roman"/>
          <w:sz w:val="24"/>
          <w:szCs w:val="24"/>
        </w:rPr>
        <w:t>h</w:t>
      </w:r>
      <w:r w:rsidR="00C86113">
        <w:rPr>
          <w:rFonts w:ascii="Times New Roman" w:hAnsi="Times New Roman" w:cs="Times New Roman"/>
          <w:sz w:val="24"/>
          <w:szCs w:val="24"/>
        </w:rPr>
        <w:t>ow the facilitator</w:t>
      </w:r>
      <w:r w:rsidR="00AB5017">
        <w:rPr>
          <w:rFonts w:ascii="Times New Roman" w:hAnsi="Times New Roman" w:cs="Times New Roman"/>
          <w:sz w:val="24"/>
          <w:szCs w:val="24"/>
        </w:rPr>
        <w:t xml:space="preserve"> runs a session will determine what the children will learn. The facilitator</w:t>
      </w:r>
      <w:r w:rsidR="00C86113">
        <w:rPr>
          <w:rFonts w:ascii="Times New Roman" w:hAnsi="Times New Roman" w:cs="Times New Roman"/>
          <w:sz w:val="24"/>
          <w:szCs w:val="24"/>
        </w:rPr>
        <w:t xml:space="preserve"> </w:t>
      </w:r>
      <w:r w:rsidR="00AB5017">
        <w:rPr>
          <w:rFonts w:ascii="Times New Roman" w:hAnsi="Times New Roman" w:cs="Times New Roman"/>
          <w:sz w:val="24"/>
          <w:szCs w:val="24"/>
        </w:rPr>
        <w:t xml:space="preserve">doesn’t want to </w:t>
      </w:r>
      <w:r w:rsidR="003733D9">
        <w:rPr>
          <w:rFonts w:ascii="Times New Roman" w:hAnsi="Times New Roman" w:cs="Times New Roman"/>
          <w:sz w:val="24"/>
          <w:szCs w:val="24"/>
        </w:rPr>
        <w:t>be over involved</w:t>
      </w:r>
      <w:r w:rsidR="00AB5017">
        <w:rPr>
          <w:rFonts w:ascii="Times New Roman" w:hAnsi="Times New Roman" w:cs="Times New Roman"/>
          <w:sz w:val="24"/>
          <w:szCs w:val="24"/>
        </w:rPr>
        <w:t xml:space="preserve"> and hinder a session such as fire lighting where the children need self-discovery. </w:t>
      </w:r>
      <w:r w:rsidR="00AB3138">
        <w:rPr>
          <w:rFonts w:ascii="Times New Roman" w:hAnsi="Times New Roman" w:cs="Times New Roman"/>
          <w:sz w:val="24"/>
          <w:szCs w:val="24"/>
        </w:rPr>
        <w:t>However,</w:t>
      </w:r>
      <w:r w:rsidR="00AB5017">
        <w:rPr>
          <w:rFonts w:ascii="Times New Roman" w:hAnsi="Times New Roman" w:cs="Times New Roman"/>
          <w:sz w:val="24"/>
          <w:szCs w:val="24"/>
        </w:rPr>
        <w:t xml:space="preserve"> if they use a </w:t>
      </w:r>
      <w:r w:rsidR="00AB5017" w:rsidRPr="00AB5017">
        <w:rPr>
          <w:rFonts w:ascii="Times New Roman" w:hAnsi="Times New Roman" w:cs="Times New Roman"/>
          <w:sz w:val="24"/>
          <w:szCs w:val="24"/>
        </w:rPr>
        <w:t>Hierarchical</w:t>
      </w:r>
      <w:r w:rsidR="00AB5017">
        <w:rPr>
          <w:rFonts w:ascii="Times New Roman" w:hAnsi="Times New Roman" w:cs="Times New Roman"/>
          <w:sz w:val="24"/>
          <w:szCs w:val="24"/>
        </w:rPr>
        <w:t xml:space="preserve"> approach to the session and tell the children exactly what to do and when </w:t>
      </w:r>
      <w:r w:rsidR="00AB3138">
        <w:rPr>
          <w:rFonts w:ascii="Times New Roman" w:hAnsi="Times New Roman" w:cs="Times New Roman"/>
          <w:sz w:val="24"/>
          <w:szCs w:val="24"/>
        </w:rPr>
        <w:t xml:space="preserve">to do it, </w:t>
      </w:r>
      <w:r w:rsidR="00AB5017">
        <w:rPr>
          <w:rFonts w:ascii="Times New Roman" w:hAnsi="Times New Roman" w:cs="Times New Roman"/>
          <w:sz w:val="24"/>
          <w:szCs w:val="24"/>
        </w:rPr>
        <w:t xml:space="preserve">then </w:t>
      </w:r>
      <w:r w:rsidR="00AB3138">
        <w:rPr>
          <w:rFonts w:ascii="Times New Roman" w:hAnsi="Times New Roman" w:cs="Times New Roman"/>
          <w:sz w:val="24"/>
          <w:szCs w:val="24"/>
        </w:rPr>
        <w:t>it’s</w:t>
      </w:r>
      <w:r w:rsidR="00AB5017">
        <w:rPr>
          <w:rFonts w:ascii="Times New Roman" w:hAnsi="Times New Roman" w:cs="Times New Roman"/>
          <w:sz w:val="24"/>
          <w:szCs w:val="24"/>
        </w:rPr>
        <w:t xml:space="preserve"> going to do just that. </w:t>
      </w:r>
      <w:r w:rsidR="00AB3138">
        <w:rPr>
          <w:rFonts w:ascii="Times New Roman" w:hAnsi="Times New Roman" w:cs="Times New Roman"/>
          <w:sz w:val="24"/>
          <w:szCs w:val="24"/>
        </w:rPr>
        <w:t>On the other hand,</w:t>
      </w:r>
      <w:r w:rsidR="00AB5017">
        <w:rPr>
          <w:rFonts w:ascii="Times New Roman" w:hAnsi="Times New Roman" w:cs="Times New Roman"/>
          <w:sz w:val="24"/>
          <w:szCs w:val="24"/>
        </w:rPr>
        <w:t xml:space="preserve"> if they use a </w:t>
      </w:r>
      <w:r w:rsidR="00AB5017" w:rsidRPr="00AB5017">
        <w:rPr>
          <w:rFonts w:ascii="Times New Roman" w:hAnsi="Times New Roman" w:cs="Times New Roman"/>
          <w:sz w:val="24"/>
          <w:szCs w:val="24"/>
        </w:rPr>
        <w:t>Co-operative</w:t>
      </w:r>
      <w:r w:rsidR="00AB5017">
        <w:rPr>
          <w:rFonts w:ascii="Times New Roman" w:hAnsi="Times New Roman" w:cs="Times New Roman"/>
          <w:sz w:val="24"/>
          <w:szCs w:val="24"/>
        </w:rPr>
        <w:t xml:space="preserve"> approach then the children will still learn everything I have previously stated</w:t>
      </w:r>
      <w:r w:rsidR="00AB3138">
        <w:rPr>
          <w:rFonts w:ascii="Times New Roman" w:hAnsi="Times New Roman" w:cs="Times New Roman"/>
          <w:sz w:val="24"/>
          <w:szCs w:val="24"/>
        </w:rPr>
        <w:t>,</w:t>
      </w:r>
      <w:r w:rsidR="00AB5017">
        <w:rPr>
          <w:rFonts w:ascii="Times New Roman" w:hAnsi="Times New Roman" w:cs="Times New Roman"/>
          <w:sz w:val="24"/>
          <w:szCs w:val="24"/>
        </w:rPr>
        <w:t xml:space="preserve"> </w:t>
      </w:r>
      <w:r w:rsidR="00AB3138">
        <w:rPr>
          <w:rFonts w:ascii="Times New Roman" w:hAnsi="Times New Roman" w:cs="Times New Roman"/>
          <w:sz w:val="24"/>
          <w:szCs w:val="24"/>
        </w:rPr>
        <w:t>through some self-discovery. However, this way</w:t>
      </w:r>
      <w:r w:rsidR="00AB5017">
        <w:rPr>
          <w:rFonts w:ascii="Times New Roman" w:hAnsi="Times New Roman" w:cs="Times New Roman"/>
          <w:sz w:val="24"/>
          <w:szCs w:val="24"/>
        </w:rPr>
        <w:t xml:space="preserve"> if you see something as a risk</w:t>
      </w:r>
      <w:r w:rsidR="00AB3138">
        <w:rPr>
          <w:rFonts w:ascii="Times New Roman" w:hAnsi="Times New Roman" w:cs="Times New Roman"/>
          <w:sz w:val="24"/>
          <w:szCs w:val="24"/>
        </w:rPr>
        <w:t>,</w:t>
      </w:r>
      <w:r w:rsidR="00AB5017">
        <w:rPr>
          <w:rFonts w:ascii="Times New Roman" w:hAnsi="Times New Roman" w:cs="Times New Roman"/>
          <w:sz w:val="24"/>
          <w:szCs w:val="24"/>
        </w:rPr>
        <w:t xml:space="preserve"> or someone is going to do something </w:t>
      </w:r>
      <w:r w:rsidR="00AB3138">
        <w:rPr>
          <w:rFonts w:ascii="Times New Roman" w:hAnsi="Times New Roman" w:cs="Times New Roman"/>
          <w:sz w:val="24"/>
          <w:szCs w:val="24"/>
        </w:rPr>
        <w:t>hazardous, y</w:t>
      </w:r>
      <w:r w:rsidR="00AB5017">
        <w:rPr>
          <w:rFonts w:ascii="Times New Roman" w:hAnsi="Times New Roman" w:cs="Times New Roman"/>
          <w:sz w:val="24"/>
          <w:szCs w:val="24"/>
        </w:rPr>
        <w:t>ou could step in</w:t>
      </w:r>
      <w:r w:rsidR="00AB3138">
        <w:rPr>
          <w:rFonts w:ascii="Times New Roman" w:hAnsi="Times New Roman" w:cs="Times New Roman"/>
          <w:sz w:val="24"/>
          <w:szCs w:val="24"/>
        </w:rPr>
        <w:t>. Similarly,</w:t>
      </w:r>
      <w:r w:rsidR="00AB5017">
        <w:rPr>
          <w:rFonts w:ascii="Times New Roman" w:hAnsi="Times New Roman" w:cs="Times New Roman"/>
          <w:sz w:val="24"/>
          <w:szCs w:val="24"/>
        </w:rPr>
        <w:t xml:space="preserve"> you could step in and give hints and tips </w:t>
      </w:r>
      <w:r w:rsidR="00AB3138">
        <w:rPr>
          <w:rFonts w:ascii="Times New Roman" w:hAnsi="Times New Roman" w:cs="Times New Roman"/>
          <w:sz w:val="24"/>
          <w:szCs w:val="24"/>
        </w:rPr>
        <w:t>when you see someone struggling, making sure they have a sense of achievement by the end of the session.</w:t>
      </w:r>
      <w:r w:rsidR="00A71B67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="00A71B67">
        <w:rPr>
          <w:rFonts w:ascii="Times New Roman" w:hAnsi="Times New Roman" w:cs="Times New Roman"/>
          <w:sz w:val="24"/>
          <w:szCs w:val="24"/>
        </w:rPr>
        <w:t>ref</w:t>
      </w:r>
      <w:proofErr w:type="gramEnd"/>
      <w:r w:rsidR="00A71B67">
        <w:rPr>
          <w:rFonts w:ascii="Times New Roman" w:hAnsi="Times New Roman" w:cs="Times New Roman"/>
          <w:sz w:val="24"/>
          <w:szCs w:val="24"/>
        </w:rPr>
        <w:t xml:space="preserve"> from PowerPoint)</w:t>
      </w:r>
    </w:p>
    <w:p w14:paraId="2121FBC1" w14:textId="129DA1AF" w:rsidR="003733D9" w:rsidRDefault="00E2196F" w:rsidP="000B5F0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Finally, there is the autonomous approach to facilitation where you don’t p</w:t>
      </w:r>
      <w:r w:rsidR="005742DB">
        <w:rPr>
          <w:rFonts w:ascii="Times New Roman" w:hAnsi="Times New Roman" w:cs="Times New Roman"/>
          <w:sz w:val="24"/>
          <w:szCs w:val="24"/>
        </w:rPr>
        <w:t>rompt</w:t>
      </w:r>
      <w:r>
        <w:rPr>
          <w:rFonts w:ascii="Times New Roman" w:hAnsi="Times New Roman" w:cs="Times New Roman"/>
          <w:sz w:val="24"/>
          <w:szCs w:val="24"/>
        </w:rPr>
        <w:t xml:space="preserve"> or </w:t>
      </w:r>
      <w:r w:rsidR="005742DB">
        <w:rPr>
          <w:rFonts w:ascii="Times New Roman" w:hAnsi="Times New Roman" w:cs="Times New Roman"/>
          <w:sz w:val="24"/>
          <w:szCs w:val="24"/>
        </w:rPr>
        <w:t xml:space="preserve">help and only jump in when </w:t>
      </w:r>
      <w:proofErr w:type="gramStart"/>
      <w:r>
        <w:rPr>
          <w:rFonts w:ascii="Times New Roman" w:hAnsi="Times New Roman" w:cs="Times New Roman"/>
          <w:sz w:val="24"/>
          <w:szCs w:val="24"/>
        </w:rPr>
        <w:t>absolutely necessary</w:t>
      </w:r>
      <w:proofErr w:type="gramEnd"/>
      <w:r w:rsidR="005742DB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It will be almost as if there is no facilitator at all. An example of when you could do this is orienteering. If you give the children a brief at the beginning and a set area to stay </w:t>
      </w:r>
      <w:proofErr w:type="gramStart"/>
      <w:r>
        <w:rPr>
          <w:rFonts w:ascii="Times New Roman" w:hAnsi="Times New Roman" w:cs="Times New Roman"/>
          <w:sz w:val="24"/>
          <w:szCs w:val="24"/>
        </w:rPr>
        <w:t>in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you could easily let them wander and learn completely by themselves</w:t>
      </w:r>
      <w:r w:rsidRPr="00E2196F">
        <w:rPr>
          <w:rFonts w:ascii="Times New Roman" w:hAnsi="Times New Roman" w:cs="Times New Roman"/>
          <w:sz w:val="24"/>
          <w:szCs w:val="24"/>
          <w:highlight w:val="yellow"/>
        </w:rPr>
        <w:t xml:space="preserve">. </w:t>
      </w:r>
      <w:r w:rsidR="005742DB" w:rsidRPr="00E2196F">
        <w:rPr>
          <w:rFonts w:ascii="Times New Roman" w:hAnsi="Times New Roman" w:cs="Times New Roman"/>
          <w:sz w:val="24"/>
          <w:szCs w:val="24"/>
          <w:highlight w:val="yellow"/>
        </w:rPr>
        <w:t xml:space="preserve"> </w:t>
      </w:r>
      <w:r w:rsidRPr="00E2196F">
        <w:rPr>
          <w:rFonts w:ascii="Times New Roman" w:hAnsi="Times New Roman" w:cs="Times New Roman"/>
          <w:sz w:val="24"/>
          <w:szCs w:val="24"/>
          <w:highlight w:val="yellow"/>
        </w:rPr>
        <w:t>(ref)</w:t>
      </w:r>
    </w:p>
    <w:p w14:paraId="1A06F6AA" w14:textId="18319607" w:rsidR="003E329B" w:rsidRDefault="003E329B" w:rsidP="000B5F0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1553BD9" w14:textId="2179E0C3" w:rsidR="003E329B" w:rsidRDefault="003E329B" w:rsidP="000B5F03">
      <w:pPr>
        <w:jc w:val="both"/>
        <w:rPr>
          <w:rFonts w:ascii="Times New Roman" w:hAnsi="Times New Roman" w:cs="Times New Roman"/>
          <w:sz w:val="24"/>
          <w:szCs w:val="24"/>
        </w:rPr>
      </w:pPr>
      <w:r w:rsidRPr="003E329B">
        <w:rPr>
          <w:rFonts w:ascii="Times New Roman" w:hAnsi="Times New Roman" w:cs="Times New Roman"/>
          <w:sz w:val="24"/>
          <w:szCs w:val="24"/>
        </w:rPr>
        <w:t>The experiential learning theory underlies AA – learning from hand-on / learning by doing and this also fits into the physical literacy philosophy.</w:t>
      </w:r>
    </w:p>
    <w:p w14:paraId="5BB0620B" w14:textId="18AE2B99" w:rsidR="00D606D1" w:rsidRDefault="00D606D1" w:rsidP="000B5F0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D29E428" w14:textId="563ED98E" w:rsidR="00D606D1" w:rsidRPr="00D606D1" w:rsidRDefault="00D606D1" w:rsidP="00D606D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References </w:t>
      </w:r>
    </w:p>
    <w:p w14:paraId="4B22C28C" w14:textId="77777777" w:rsidR="00D606D1" w:rsidRPr="00D606D1" w:rsidRDefault="00D606D1" w:rsidP="00D606D1">
      <w:pPr>
        <w:jc w:val="both"/>
        <w:rPr>
          <w:rFonts w:ascii="Times New Roman" w:hAnsi="Times New Roman" w:cs="Times New Roman"/>
          <w:sz w:val="24"/>
          <w:szCs w:val="24"/>
        </w:rPr>
      </w:pPr>
      <w:r w:rsidRPr="00D606D1">
        <w:rPr>
          <w:rFonts w:ascii="Times New Roman" w:hAnsi="Times New Roman" w:cs="Times New Roman"/>
          <w:sz w:val="24"/>
          <w:szCs w:val="24"/>
        </w:rPr>
        <w:t>Whitehead, M. (2010) - Physical Literacy: Throughout the Life course, 1st ed; New York</w:t>
      </w:r>
    </w:p>
    <w:p w14:paraId="0F8E63FB" w14:textId="77777777" w:rsidR="00D606D1" w:rsidRPr="00D606D1" w:rsidRDefault="00D606D1" w:rsidP="00D606D1">
      <w:pPr>
        <w:jc w:val="both"/>
        <w:rPr>
          <w:rFonts w:ascii="Times New Roman" w:hAnsi="Times New Roman" w:cs="Times New Roman"/>
          <w:sz w:val="24"/>
          <w:szCs w:val="24"/>
        </w:rPr>
      </w:pPr>
      <w:r w:rsidRPr="00D606D1">
        <w:rPr>
          <w:rFonts w:ascii="Times New Roman" w:hAnsi="Times New Roman" w:cs="Times New Roman"/>
          <w:sz w:val="24"/>
          <w:szCs w:val="24"/>
        </w:rPr>
        <w:t>Tompsett, C., Burkett, B. J., &amp; McKean, M. R. (2014) - Development of Physical Literacy and Movement Competency,</w:t>
      </w:r>
    </w:p>
    <w:p w14:paraId="649E55F8" w14:textId="77777777" w:rsidR="00D606D1" w:rsidRPr="00D606D1" w:rsidRDefault="00D606D1" w:rsidP="00D606D1">
      <w:pPr>
        <w:jc w:val="both"/>
        <w:rPr>
          <w:rFonts w:ascii="Times New Roman" w:hAnsi="Times New Roman" w:cs="Times New Roman"/>
          <w:sz w:val="24"/>
          <w:szCs w:val="24"/>
        </w:rPr>
      </w:pPr>
      <w:r w:rsidRPr="00D606D1">
        <w:rPr>
          <w:rFonts w:ascii="Times New Roman" w:hAnsi="Times New Roman" w:cs="Times New Roman"/>
          <w:sz w:val="24"/>
          <w:szCs w:val="24"/>
        </w:rPr>
        <w:lastRenderedPageBreak/>
        <w:t xml:space="preserve">Goddard, D., Neuman, U., (1995) - Performance Rock Climbing, 1st </w:t>
      </w:r>
      <w:proofErr w:type="gramStart"/>
      <w:r w:rsidRPr="00D606D1">
        <w:rPr>
          <w:rFonts w:ascii="Times New Roman" w:hAnsi="Times New Roman" w:cs="Times New Roman"/>
          <w:sz w:val="24"/>
          <w:szCs w:val="24"/>
        </w:rPr>
        <w:t>ed ;</w:t>
      </w:r>
      <w:proofErr w:type="gramEnd"/>
      <w:r w:rsidRPr="00D606D1">
        <w:rPr>
          <w:rFonts w:ascii="Times New Roman" w:hAnsi="Times New Roman" w:cs="Times New Roman"/>
          <w:sz w:val="24"/>
          <w:szCs w:val="24"/>
        </w:rPr>
        <w:t xml:space="preserve"> USA</w:t>
      </w:r>
    </w:p>
    <w:p w14:paraId="2954F75E" w14:textId="77777777" w:rsidR="00D606D1" w:rsidRPr="00D606D1" w:rsidRDefault="00D606D1" w:rsidP="00D606D1">
      <w:pPr>
        <w:jc w:val="both"/>
        <w:rPr>
          <w:rFonts w:ascii="Times New Roman" w:hAnsi="Times New Roman" w:cs="Times New Roman"/>
          <w:sz w:val="24"/>
          <w:szCs w:val="24"/>
        </w:rPr>
      </w:pPr>
      <w:r w:rsidRPr="00D606D1">
        <w:rPr>
          <w:rFonts w:ascii="Times New Roman" w:hAnsi="Times New Roman" w:cs="Times New Roman"/>
          <w:sz w:val="24"/>
          <w:szCs w:val="24"/>
        </w:rPr>
        <w:t xml:space="preserve">Creative play </w:t>
      </w:r>
      <w:proofErr w:type="spellStart"/>
      <w:r w:rsidRPr="00D606D1">
        <w:rPr>
          <w:rFonts w:ascii="Times New Roman" w:hAnsi="Times New Roman" w:cs="Times New Roman"/>
          <w:sz w:val="24"/>
          <w:szCs w:val="24"/>
        </w:rPr>
        <w:t>uk</w:t>
      </w:r>
      <w:proofErr w:type="spellEnd"/>
      <w:r w:rsidRPr="00D606D1">
        <w:rPr>
          <w:rFonts w:ascii="Times New Roman" w:hAnsi="Times New Roman" w:cs="Times New Roman"/>
          <w:sz w:val="24"/>
          <w:szCs w:val="24"/>
        </w:rPr>
        <w:t xml:space="preserve"> (2020) 12 Key Activities to Ensure you Meet the National Curriculum for Physical Education - </w:t>
      </w:r>
      <w:proofErr w:type="gramStart"/>
      <w:r w:rsidRPr="00D606D1">
        <w:rPr>
          <w:rFonts w:ascii="Times New Roman" w:hAnsi="Times New Roman" w:cs="Times New Roman"/>
          <w:sz w:val="24"/>
          <w:szCs w:val="24"/>
        </w:rPr>
        <w:t>https://creativeplayuk.com/our-12-key-activities-to-ensure-you-meet-the-national-curriculum-for-physical-education/  (</w:t>
      </w:r>
      <w:proofErr w:type="gramEnd"/>
      <w:r w:rsidRPr="00D606D1">
        <w:rPr>
          <w:rFonts w:ascii="Times New Roman" w:hAnsi="Times New Roman" w:cs="Times New Roman"/>
          <w:sz w:val="24"/>
          <w:szCs w:val="24"/>
        </w:rPr>
        <w:t>Accessed 29/03/2022)</w:t>
      </w:r>
    </w:p>
    <w:p w14:paraId="3BA296AF" w14:textId="77777777" w:rsidR="00D606D1" w:rsidRPr="00D606D1" w:rsidRDefault="00D606D1" w:rsidP="00D606D1">
      <w:pPr>
        <w:jc w:val="both"/>
        <w:rPr>
          <w:rFonts w:ascii="Times New Roman" w:hAnsi="Times New Roman" w:cs="Times New Roman"/>
          <w:sz w:val="24"/>
          <w:szCs w:val="24"/>
        </w:rPr>
      </w:pPr>
      <w:r w:rsidRPr="00D606D1">
        <w:rPr>
          <w:rFonts w:ascii="Times New Roman" w:hAnsi="Times New Roman" w:cs="Times New Roman"/>
          <w:sz w:val="24"/>
          <w:szCs w:val="24"/>
        </w:rPr>
        <w:t>Mary L. Gavin, MD (2021) Fitness for Kids Who Don't Like Sports- https://kidshealth.org/en/parents/hate-sports.html (Accessed 29/03/2022)</w:t>
      </w:r>
    </w:p>
    <w:p w14:paraId="6CCB39C3" w14:textId="677B80A1" w:rsidR="00D606D1" w:rsidRDefault="00D606D1" w:rsidP="00D606D1">
      <w:pPr>
        <w:jc w:val="both"/>
        <w:rPr>
          <w:rFonts w:ascii="Times New Roman" w:hAnsi="Times New Roman" w:cs="Times New Roman"/>
          <w:sz w:val="24"/>
          <w:szCs w:val="24"/>
        </w:rPr>
      </w:pPr>
      <w:r w:rsidRPr="00D606D1">
        <w:rPr>
          <w:rFonts w:ascii="Times New Roman" w:hAnsi="Times New Roman" w:cs="Times New Roman"/>
          <w:sz w:val="24"/>
          <w:szCs w:val="24"/>
        </w:rPr>
        <w:t>Your therapy source (2017) SPATIAL AWARENESS- https://www.yourtherapysource.com/blog1/2017/07/30/5-ways-to-develop-spatial-awareness/ (Accessed 30/03/2022)</w:t>
      </w:r>
    </w:p>
    <w:p w14:paraId="191FDA5A" w14:textId="7608707B" w:rsidR="005742DB" w:rsidRDefault="005742DB" w:rsidP="000B5F0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E13C42C" w14:textId="77777777" w:rsidR="005742DB" w:rsidRDefault="005742DB" w:rsidP="000B5F03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5247BFD" w14:textId="77777777" w:rsidR="005742DB" w:rsidRPr="00350E60" w:rsidRDefault="005742DB" w:rsidP="000B5F03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5742DB" w:rsidRPr="00350E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EB6F73"/>
    <w:multiLevelType w:val="hybridMultilevel"/>
    <w:tmpl w:val="2CD68EF4"/>
    <w:lvl w:ilvl="0" w:tplc="FE98AD84">
      <w:start w:val="1"/>
      <w:numFmt w:val="decimal"/>
      <w:lvlText w:val="%1."/>
      <w:lvlJc w:val="left"/>
      <w:pPr>
        <w:ind w:left="1080" w:hanging="360"/>
      </w:pPr>
      <w:rPr>
        <w:rFonts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3BE"/>
    <w:rsid w:val="00001021"/>
    <w:rsid w:val="0004174C"/>
    <w:rsid w:val="000A24FD"/>
    <w:rsid w:val="000B5F03"/>
    <w:rsid w:val="001047E5"/>
    <w:rsid w:val="001075AC"/>
    <w:rsid w:val="00153EA2"/>
    <w:rsid w:val="00181CED"/>
    <w:rsid w:val="001A44FB"/>
    <w:rsid w:val="001D4368"/>
    <w:rsid w:val="00206060"/>
    <w:rsid w:val="00230402"/>
    <w:rsid w:val="002536D5"/>
    <w:rsid w:val="002E7526"/>
    <w:rsid w:val="00350E60"/>
    <w:rsid w:val="00352024"/>
    <w:rsid w:val="003733D9"/>
    <w:rsid w:val="003C5324"/>
    <w:rsid w:val="003D161B"/>
    <w:rsid w:val="003D47EA"/>
    <w:rsid w:val="003E329B"/>
    <w:rsid w:val="00435457"/>
    <w:rsid w:val="00437CFB"/>
    <w:rsid w:val="00444ADB"/>
    <w:rsid w:val="00452F7D"/>
    <w:rsid w:val="0047252B"/>
    <w:rsid w:val="004764BD"/>
    <w:rsid w:val="004A23AD"/>
    <w:rsid w:val="004D59F2"/>
    <w:rsid w:val="004D6A56"/>
    <w:rsid w:val="00514551"/>
    <w:rsid w:val="00553F3F"/>
    <w:rsid w:val="005742DB"/>
    <w:rsid w:val="00581E01"/>
    <w:rsid w:val="00586C49"/>
    <w:rsid w:val="00596EB4"/>
    <w:rsid w:val="006051E5"/>
    <w:rsid w:val="00652F71"/>
    <w:rsid w:val="006F6EA2"/>
    <w:rsid w:val="007241E0"/>
    <w:rsid w:val="00767BB9"/>
    <w:rsid w:val="007C68A8"/>
    <w:rsid w:val="007E445D"/>
    <w:rsid w:val="007F107B"/>
    <w:rsid w:val="00826E18"/>
    <w:rsid w:val="00872839"/>
    <w:rsid w:val="0089566F"/>
    <w:rsid w:val="008B66AB"/>
    <w:rsid w:val="008B6DF6"/>
    <w:rsid w:val="008C599A"/>
    <w:rsid w:val="008D0243"/>
    <w:rsid w:val="00926AC2"/>
    <w:rsid w:val="00982FD1"/>
    <w:rsid w:val="00992A34"/>
    <w:rsid w:val="00995E87"/>
    <w:rsid w:val="009C187B"/>
    <w:rsid w:val="009D43BB"/>
    <w:rsid w:val="00A37EB6"/>
    <w:rsid w:val="00A63C76"/>
    <w:rsid w:val="00A71B67"/>
    <w:rsid w:val="00AA060B"/>
    <w:rsid w:val="00AB3138"/>
    <w:rsid w:val="00AB5017"/>
    <w:rsid w:val="00AC5BB7"/>
    <w:rsid w:val="00AF5BC0"/>
    <w:rsid w:val="00B00891"/>
    <w:rsid w:val="00B02339"/>
    <w:rsid w:val="00B04D7F"/>
    <w:rsid w:val="00B22AD4"/>
    <w:rsid w:val="00B905D5"/>
    <w:rsid w:val="00C07093"/>
    <w:rsid w:val="00C1164E"/>
    <w:rsid w:val="00C1567C"/>
    <w:rsid w:val="00C20447"/>
    <w:rsid w:val="00C30DB8"/>
    <w:rsid w:val="00C513EA"/>
    <w:rsid w:val="00C86113"/>
    <w:rsid w:val="00D02770"/>
    <w:rsid w:val="00D05AB4"/>
    <w:rsid w:val="00D177F5"/>
    <w:rsid w:val="00D367A8"/>
    <w:rsid w:val="00D463BE"/>
    <w:rsid w:val="00D606D1"/>
    <w:rsid w:val="00D72461"/>
    <w:rsid w:val="00D75443"/>
    <w:rsid w:val="00DB53CB"/>
    <w:rsid w:val="00DB5A48"/>
    <w:rsid w:val="00DD63DD"/>
    <w:rsid w:val="00E12BAC"/>
    <w:rsid w:val="00E2196F"/>
    <w:rsid w:val="00E55AC4"/>
    <w:rsid w:val="00E578F7"/>
    <w:rsid w:val="00E71ADE"/>
    <w:rsid w:val="00E74AA8"/>
    <w:rsid w:val="00E831AE"/>
    <w:rsid w:val="00E96898"/>
    <w:rsid w:val="00F7577D"/>
    <w:rsid w:val="00FD14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B6ADB"/>
  <w15:chartTrackingRefBased/>
  <w15:docId w15:val="{DC068FB9-1423-45E0-8610-B6D1ED9F44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5BB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1090</Words>
  <Characters>6215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Rhein Mikaelson</dc:creator>
  <cp:keywords/>
  <dc:description/>
  <cp:lastModifiedBy>Rhein Mikaelson</cp:lastModifiedBy>
  <cp:revision>2</cp:revision>
  <dcterms:created xsi:type="dcterms:W3CDTF">2022-04-01T13:58:00Z</dcterms:created>
  <dcterms:modified xsi:type="dcterms:W3CDTF">2022-04-01T13:58:00Z</dcterms:modified>
</cp:coreProperties>
</file>