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81430" w:rsidRDefault="00A32F4D" w:rsidP="00A32F4D">
      <w:r>
        <w:t>John Hughes 1708241                                                                                                                          28/1/19</w:t>
      </w:r>
    </w:p>
    <w:p w:rsidR="00A32F4D" w:rsidRDefault="00A32F4D" w:rsidP="00A32F4D"/>
    <w:p w:rsidR="00A32F4D" w:rsidRDefault="00A32F4D" w:rsidP="00A32F4D">
      <w:pPr>
        <w:jc w:val="center"/>
        <w:rPr>
          <w:sz w:val="32"/>
          <w:szCs w:val="32"/>
          <w:u w:val="single"/>
        </w:rPr>
      </w:pPr>
      <w:r w:rsidRPr="00A32F4D">
        <w:rPr>
          <w:sz w:val="32"/>
          <w:szCs w:val="32"/>
          <w:u w:val="single"/>
        </w:rPr>
        <w:t>Foundation Science Coursework Part Two</w:t>
      </w:r>
    </w:p>
    <w:p w:rsidR="00A32F4D" w:rsidRDefault="00A32F4D" w:rsidP="00A32F4D">
      <w:pPr>
        <w:rPr>
          <w:sz w:val="24"/>
          <w:szCs w:val="24"/>
        </w:rPr>
      </w:pPr>
    </w:p>
    <w:p w:rsidR="00A32F4D" w:rsidRDefault="00A32F4D" w:rsidP="00A32F4D">
      <w:pPr>
        <w:rPr>
          <w:sz w:val="24"/>
          <w:szCs w:val="24"/>
        </w:rPr>
      </w:pPr>
      <w:r>
        <w:rPr>
          <w:sz w:val="24"/>
          <w:szCs w:val="24"/>
        </w:rPr>
        <w:t>2.</w:t>
      </w:r>
    </w:p>
    <w:p w:rsidR="00A32F4D" w:rsidRDefault="00A32F4D" w:rsidP="00A32F4D">
      <w:pPr>
        <w:rPr>
          <w:sz w:val="24"/>
          <w:szCs w:val="24"/>
        </w:rPr>
      </w:pPr>
      <w:r>
        <w:rPr>
          <w:sz w:val="24"/>
          <w:szCs w:val="24"/>
        </w:rPr>
        <w:t xml:space="preserve">a)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>)</w:t>
      </w:r>
    </w:p>
    <w:p w:rsidR="00885F0B" w:rsidRDefault="00327C18" w:rsidP="00885F0B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>
            <wp:extent cx="4495800" cy="28194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nip answer1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6437" cy="28197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27C18" w:rsidRDefault="00327C18" w:rsidP="00885F0B">
      <w:pPr>
        <w:rPr>
          <w:sz w:val="24"/>
          <w:szCs w:val="24"/>
        </w:rPr>
      </w:pPr>
    </w:p>
    <w:p w:rsidR="00327C18" w:rsidRDefault="00F94D80" w:rsidP="00327C18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i</w:t>
      </w:r>
      <w:r w:rsidR="00327C18">
        <w:rPr>
          <w:sz w:val="24"/>
          <w:szCs w:val="24"/>
        </w:rPr>
        <w:t>i)</w:t>
      </w:r>
    </w:p>
    <w:p w:rsidR="00327C18" w:rsidRDefault="00327C18" w:rsidP="00327C18">
      <w:pPr>
        <w:pStyle w:val="ListParagraph"/>
        <w:rPr>
          <w:sz w:val="24"/>
          <w:szCs w:val="24"/>
        </w:rPr>
      </w:pPr>
      <w:bookmarkStart w:id="0" w:name="_GoBack"/>
      <w:r>
        <w:rPr>
          <w:noProof/>
          <w:sz w:val="24"/>
          <w:szCs w:val="24"/>
        </w:rPr>
        <w:drawing>
          <wp:inline distT="0" distB="0" distL="0" distR="0">
            <wp:extent cx="5076825" cy="33623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nip table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7562" cy="33628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:rsidR="00327C18" w:rsidRDefault="00327C18" w:rsidP="00327C18">
      <w:pPr>
        <w:pStyle w:val="ListParagraph"/>
        <w:rPr>
          <w:sz w:val="24"/>
          <w:szCs w:val="24"/>
        </w:rPr>
      </w:pPr>
    </w:p>
    <w:p w:rsidR="00327C18" w:rsidRDefault="00327C18" w:rsidP="00327C18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>iii)</w:t>
      </w:r>
    </w:p>
    <w:p w:rsidR="00327C18" w:rsidRDefault="00327C18" w:rsidP="00327C18">
      <w:pPr>
        <w:pStyle w:val="ListParagrap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>
            <wp:extent cx="8410258" cy="4985385"/>
            <wp:effectExtent l="0" t="2223" r="7938" b="7937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graph coursework 2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411509" cy="49861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27C18" w:rsidRDefault="00327C18" w:rsidP="00327C18">
      <w:pPr>
        <w:pStyle w:val="ListParagraph"/>
        <w:rPr>
          <w:sz w:val="24"/>
          <w:szCs w:val="24"/>
        </w:rPr>
      </w:pPr>
    </w:p>
    <w:p w:rsidR="00327C18" w:rsidRDefault="00327C18" w:rsidP="00327C18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2 b)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>)</w:t>
      </w:r>
    </w:p>
    <w:p w:rsidR="00327C18" w:rsidRDefault="00327C18" w:rsidP="00327C18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Gradient = y ÷ x</w:t>
      </w:r>
    </w:p>
    <w:p w:rsidR="00327C18" w:rsidRDefault="00327C18" w:rsidP="00327C18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              = 0.1 ÷ 0.215</w:t>
      </w:r>
    </w:p>
    <w:p w:rsidR="00327C18" w:rsidRDefault="00327C18" w:rsidP="00327C18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              = 0.465</w:t>
      </w:r>
    </w:p>
    <w:p w:rsidR="00327C18" w:rsidRDefault="00327C18" w:rsidP="00327C18">
      <w:pPr>
        <w:pStyle w:val="ListParagraph"/>
        <w:rPr>
          <w:sz w:val="24"/>
          <w:szCs w:val="24"/>
        </w:rPr>
      </w:pPr>
    </w:p>
    <w:p w:rsidR="00327C18" w:rsidRDefault="00327C18" w:rsidP="00327C18">
      <w:pPr>
        <w:pStyle w:val="ListParagraph"/>
        <w:rPr>
          <w:sz w:val="24"/>
          <w:szCs w:val="24"/>
        </w:rPr>
      </w:pPr>
    </w:p>
    <w:p w:rsidR="00327C18" w:rsidRDefault="00327C18" w:rsidP="00327C18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ii)</w:t>
      </w:r>
    </w:p>
    <w:p w:rsidR="00B010C8" w:rsidRDefault="00B010C8" w:rsidP="00B010C8">
      <w:pPr>
        <w:pStyle w:val="ListParagraph"/>
        <w:ind w:left="1080"/>
        <w:rPr>
          <w:sz w:val="24"/>
          <w:szCs w:val="24"/>
        </w:rPr>
      </w:pPr>
    </w:p>
    <w:p w:rsidR="00EF61FF" w:rsidRDefault="00EF61FF" w:rsidP="00B010C8">
      <w:pPr>
        <w:pStyle w:val="ListParagraph"/>
        <w:ind w:left="1080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>
            <wp:extent cx="4391025" cy="30765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nip b ii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1651" cy="30770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010C8" w:rsidRDefault="00B010C8" w:rsidP="00B010C8">
      <w:pPr>
        <w:pStyle w:val="ListParagraph"/>
        <w:ind w:left="1080"/>
        <w:rPr>
          <w:sz w:val="24"/>
          <w:szCs w:val="24"/>
        </w:rPr>
      </w:pPr>
    </w:p>
    <w:p w:rsidR="00B010C8" w:rsidRDefault="00B010C8" w:rsidP="00B010C8">
      <w:pPr>
        <w:pStyle w:val="ListParagraph"/>
        <w:ind w:left="1080"/>
        <w:rPr>
          <w:sz w:val="24"/>
          <w:szCs w:val="24"/>
        </w:rPr>
      </w:pPr>
    </w:p>
    <w:p w:rsidR="00806E3E" w:rsidRDefault="00B010C8" w:rsidP="00B010C8">
      <w:pPr>
        <w:pStyle w:val="ListParagraph"/>
        <w:ind w:left="1080"/>
        <w:rPr>
          <w:sz w:val="24"/>
          <w:szCs w:val="24"/>
        </w:rPr>
      </w:pPr>
      <w:r>
        <w:rPr>
          <w:sz w:val="24"/>
          <w:szCs w:val="24"/>
        </w:rPr>
        <w:t xml:space="preserve">2 </w:t>
      </w:r>
      <w:r w:rsidR="00806E3E">
        <w:rPr>
          <w:sz w:val="24"/>
          <w:szCs w:val="24"/>
        </w:rPr>
        <w:t>d</w:t>
      </w:r>
      <w:r>
        <w:rPr>
          <w:sz w:val="24"/>
          <w:szCs w:val="24"/>
        </w:rPr>
        <w:t>)</w:t>
      </w:r>
    </w:p>
    <w:p w:rsidR="00806E3E" w:rsidRDefault="00806E3E" w:rsidP="00B010C8">
      <w:pPr>
        <w:pStyle w:val="ListParagraph"/>
        <w:ind w:left="1080"/>
        <w:rPr>
          <w:sz w:val="24"/>
          <w:szCs w:val="24"/>
        </w:rPr>
      </w:pP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>)</w:t>
      </w:r>
    </w:p>
    <w:p w:rsidR="00B010C8" w:rsidRDefault="00B010C8" w:rsidP="00B010C8">
      <w:pPr>
        <w:pStyle w:val="ListParagraph"/>
        <w:ind w:left="1080"/>
        <w:rPr>
          <w:sz w:val="24"/>
          <w:szCs w:val="24"/>
        </w:rPr>
      </w:pPr>
      <w:r>
        <w:rPr>
          <w:sz w:val="24"/>
          <w:szCs w:val="24"/>
        </w:rPr>
        <w:t>A systematic error is a consistent, repeatable error that is due to a measuring instrument</w:t>
      </w:r>
      <w:r w:rsidR="00806E3E">
        <w:rPr>
          <w:sz w:val="24"/>
          <w:szCs w:val="24"/>
        </w:rPr>
        <w:t xml:space="preserve"> or apparatus setup.</w:t>
      </w:r>
    </w:p>
    <w:p w:rsidR="00806E3E" w:rsidRDefault="00806E3E" w:rsidP="00B010C8">
      <w:pPr>
        <w:pStyle w:val="ListParagraph"/>
        <w:ind w:left="1080"/>
        <w:rPr>
          <w:sz w:val="24"/>
          <w:szCs w:val="24"/>
        </w:rPr>
      </w:pPr>
    </w:p>
    <w:p w:rsidR="00806E3E" w:rsidRDefault="00806E3E" w:rsidP="00B010C8">
      <w:pPr>
        <w:pStyle w:val="ListParagraph"/>
        <w:ind w:left="1080"/>
        <w:rPr>
          <w:sz w:val="24"/>
          <w:szCs w:val="24"/>
        </w:rPr>
      </w:pPr>
      <w:r>
        <w:rPr>
          <w:sz w:val="24"/>
          <w:szCs w:val="24"/>
        </w:rPr>
        <w:t>d)</w:t>
      </w:r>
    </w:p>
    <w:p w:rsidR="00806E3E" w:rsidRDefault="00806E3E" w:rsidP="00B010C8">
      <w:pPr>
        <w:pStyle w:val="ListParagraph"/>
        <w:ind w:left="1080"/>
        <w:rPr>
          <w:sz w:val="24"/>
          <w:szCs w:val="24"/>
        </w:rPr>
      </w:pPr>
      <w:r>
        <w:rPr>
          <w:sz w:val="24"/>
          <w:szCs w:val="24"/>
        </w:rPr>
        <w:t xml:space="preserve">ii) </w:t>
      </w:r>
    </w:p>
    <w:p w:rsidR="00806E3E" w:rsidRDefault="00806E3E" w:rsidP="00B010C8">
      <w:pPr>
        <w:pStyle w:val="ListParagraph"/>
        <w:ind w:left="1080"/>
        <w:rPr>
          <w:sz w:val="24"/>
          <w:szCs w:val="24"/>
        </w:rPr>
      </w:pPr>
      <w:r>
        <w:rPr>
          <w:sz w:val="24"/>
          <w:szCs w:val="24"/>
        </w:rPr>
        <w:t xml:space="preserve">The friction in the pulleys </w:t>
      </w:r>
      <w:proofErr w:type="gramStart"/>
      <w:r>
        <w:rPr>
          <w:sz w:val="24"/>
          <w:szCs w:val="24"/>
        </w:rPr>
        <w:t>has to</w:t>
      </w:r>
      <w:proofErr w:type="gramEnd"/>
      <w:r>
        <w:rPr>
          <w:sz w:val="24"/>
          <w:szCs w:val="24"/>
        </w:rPr>
        <w:t xml:space="preserve"> be overcome as each of the loading weights are applied. Friction will therefor decrease the force exerted on the weight </w:t>
      </w:r>
      <w:proofErr w:type="gramStart"/>
      <w:r>
        <w:rPr>
          <w:sz w:val="24"/>
          <w:szCs w:val="24"/>
        </w:rPr>
        <w:t>W  through</w:t>
      </w:r>
      <w:proofErr w:type="gramEnd"/>
      <w:r>
        <w:rPr>
          <w:sz w:val="24"/>
          <w:szCs w:val="24"/>
        </w:rPr>
        <w:t xml:space="preserve"> the tension in the strings.</w:t>
      </w:r>
    </w:p>
    <w:p w:rsidR="00327C18" w:rsidRPr="00327C18" w:rsidRDefault="00327C18" w:rsidP="00327C18">
      <w:pPr>
        <w:pStyle w:val="ListParagraph"/>
        <w:ind w:left="1080"/>
        <w:rPr>
          <w:sz w:val="24"/>
          <w:szCs w:val="24"/>
        </w:rPr>
      </w:pPr>
    </w:p>
    <w:sectPr w:rsidR="00327C18" w:rsidRPr="00327C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E361AA0"/>
    <w:multiLevelType w:val="hybridMultilevel"/>
    <w:tmpl w:val="52061C58"/>
    <w:lvl w:ilvl="0" w:tplc="F76478A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7BB93C64"/>
    <w:multiLevelType w:val="hybridMultilevel"/>
    <w:tmpl w:val="DDE66C8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2F4D"/>
    <w:rsid w:val="00327C18"/>
    <w:rsid w:val="004A3113"/>
    <w:rsid w:val="00781430"/>
    <w:rsid w:val="00806E3E"/>
    <w:rsid w:val="00885F0B"/>
    <w:rsid w:val="00A32F4D"/>
    <w:rsid w:val="00B010C8"/>
    <w:rsid w:val="00EC7CD4"/>
    <w:rsid w:val="00EF61FF"/>
    <w:rsid w:val="00F94D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47CD3D"/>
  <w15:chartTrackingRefBased/>
  <w15:docId w15:val="{32E0B152-F11F-4601-A73B-9613489B24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27C1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3</Pages>
  <Words>94</Words>
  <Characters>538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Hughes (1708241)</dc:creator>
  <cp:keywords/>
  <dc:description/>
  <cp:lastModifiedBy>John Hughes (1708241)</cp:lastModifiedBy>
  <cp:revision>1</cp:revision>
  <dcterms:created xsi:type="dcterms:W3CDTF">2019-01-28T14:50:00Z</dcterms:created>
  <dcterms:modified xsi:type="dcterms:W3CDTF">2019-01-28T17:55:00Z</dcterms:modified>
</cp:coreProperties>
</file>