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noProof w:val="0"/>
        </w:rPr>
        <w:id w:val="1870026428"/>
        <w:docPartObj>
          <w:docPartGallery w:val="Cover Pages"/>
          <w:docPartUnique/>
        </w:docPartObj>
      </w:sdtPr>
      <w:sdtEndPr>
        <w:rPr>
          <w:rFonts w:cs="Times New Roman"/>
          <w:szCs w:val="24"/>
        </w:rPr>
      </w:sdtEndPr>
      <w:sdtContent>
        <w:p w14:paraId="0B41DA74" w14:textId="724244D8" w:rsidR="0034651A" w:rsidRPr="00C3006A" w:rsidRDefault="0034651A" w:rsidP="0034651A">
          <w:pPr>
            <w:jc w:val="center"/>
            <w:rPr>
              <w:noProof w:val="0"/>
            </w:rPr>
          </w:pPr>
          <w:r w:rsidRPr="00C3006A">
            <w:drawing>
              <wp:inline distT="0" distB="0" distL="0" distR="0" wp14:anchorId="3BE3FD90" wp14:editId="41FC589B">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05ED748D" w14:textId="77777777" w:rsidR="0034651A" w:rsidRPr="00C3006A" w:rsidRDefault="0034651A">
          <w:pPr>
            <w:rPr>
              <w:noProof w:val="0"/>
            </w:rPr>
          </w:pPr>
        </w:p>
        <w:p w14:paraId="6607D9C6" w14:textId="77777777" w:rsidR="0034651A" w:rsidRPr="00C3006A" w:rsidRDefault="0034651A" w:rsidP="00265005">
          <w:pPr>
            <w:jc w:val="right"/>
            <w:rPr>
              <w:rFonts w:cs="Times New Roman"/>
              <w:noProof w:val="0"/>
              <w:szCs w:val="24"/>
            </w:rPr>
          </w:pPr>
        </w:p>
        <w:p w14:paraId="1CF48CFA" w14:textId="6BB867AE" w:rsidR="0034651A" w:rsidRPr="00C3006A" w:rsidRDefault="00CF5C6A" w:rsidP="00CF5C6A">
          <w:pPr>
            <w:tabs>
              <w:tab w:val="left" w:pos="2768"/>
            </w:tabs>
            <w:jc w:val="center"/>
            <w:rPr>
              <w:rFonts w:cs="Times New Roman"/>
              <w:noProof w:val="0"/>
              <w:sz w:val="32"/>
              <w:szCs w:val="32"/>
            </w:rPr>
          </w:pPr>
          <w:r w:rsidRPr="00C3006A">
            <w:rPr>
              <w:rFonts w:cs="Times New Roman"/>
              <w:noProof w:val="0"/>
              <w:sz w:val="40"/>
              <w:szCs w:val="40"/>
            </w:rPr>
            <w:t>Entrepreneurship LCMB7004</w:t>
          </w:r>
        </w:p>
        <w:p w14:paraId="2983E7F0" w14:textId="77777777" w:rsidR="0034651A" w:rsidRPr="00C3006A" w:rsidRDefault="0034651A" w:rsidP="00265005">
          <w:pPr>
            <w:jc w:val="right"/>
            <w:rPr>
              <w:rFonts w:cs="Times New Roman"/>
              <w:noProof w:val="0"/>
              <w:szCs w:val="24"/>
            </w:rPr>
          </w:pPr>
        </w:p>
        <w:p w14:paraId="0D1C3388" w14:textId="77777777" w:rsidR="0034651A" w:rsidRPr="00C3006A" w:rsidRDefault="0034651A" w:rsidP="00265005">
          <w:pPr>
            <w:jc w:val="right"/>
            <w:rPr>
              <w:rFonts w:cs="Times New Roman"/>
              <w:noProof w:val="0"/>
              <w:szCs w:val="24"/>
            </w:rPr>
          </w:pPr>
        </w:p>
        <w:p w14:paraId="46E46818" w14:textId="287B0AEC" w:rsidR="00306CE9" w:rsidRPr="00C3006A" w:rsidRDefault="00E44E9B" w:rsidP="00D3435F">
          <w:pPr>
            <w:jc w:val="center"/>
            <w:rPr>
              <w:rFonts w:ascii="Arial Black" w:hAnsi="Arial Black" w:cs="Times New Roman"/>
              <w:noProof w:val="0"/>
              <w:sz w:val="32"/>
              <w:szCs w:val="32"/>
            </w:rPr>
          </w:pPr>
          <w:r w:rsidRPr="00C3006A">
            <w:rPr>
              <w:rFonts w:ascii="Arial Black" w:hAnsi="Arial Black" w:cs="Times New Roman"/>
              <w:noProof w:val="0"/>
              <w:sz w:val="32"/>
              <w:szCs w:val="32"/>
            </w:rPr>
            <w:t>Entrepreneurial Motivation and the Role of Economic and Cultural Environmental Factors</w:t>
          </w:r>
        </w:p>
        <w:p w14:paraId="76A42297" w14:textId="11D00540" w:rsidR="00E44E9B" w:rsidRPr="00C3006A" w:rsidRDefault="00E44E9B" w:rsidP="00E44E9B">
          <w:pPr>
            <w:jc w:val="center"/>
            <w:rPr>
              <w:rFonts w:cs="Times New Roman"/>
              <w:noProof w:val="0"/>
              <w:szCs w:val="24"/>
            </w:rPr>
          </w:pPr>
        </w:p>
        <w:p w14:paraId="74662E9B" w14:textId="440C1174" w:rsidR="00E44E9B" w:rsidRPr="00C3006A" w:rsidRDefault="00E44E9B" w:rsidP="00E44E9B">
          <w:pPr>
            <w:jc w:val="center"/>
            <w:rPr>
              <w:rFonts w:cs="Times New Roman"/>
              <w:noProof w:val="0"/>
              <w:szCs w:val="24"/>
            </w:rPr>
          </w:pPr>
          <w:r w:rsidRPr="00C3006A">
            <w:rPr>
              <w:rFonts w:cs="Times New Roman"/>
              <w:szCs w:val="24"/>
            </w:rPr>
            <w:drawing>
              <wp:inline distT="0" distB="0" distL="0" distR="0" wp14:anchorId="16128D8B" wp14:editId="3ABB2885">
                <wp:extent cx="5586968" cy="3141442"/>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34702" cy="3168282"/>
                        </a:xfrm>
                        <a:prstGeom prst="rect">
                          <a:avLst/>
                        </a:prstGeom>
                        <a:noFill/>
                        <a:ln>
                          <a:noFill/>
                        </a:ln>
                      </pic:spPr>
                    </pic:pic>
                  </a:graphicData>
                </a:graphic>
              </wp:inline>
            </w:drawing>
          </w:r>
        </w:p>
        <w:p w14:paraId="7B8EE082" w14:textId="3347C913" w:rsidR="00E44E9B" w:rsidRPr="00C3006A" w:rsidRDefault="00E44E9B" w:rsidP="00265005">
          <w:pPr>
            <w:jc w:val="right"/>
            <w:rPr>
              <w:rFonts w:cs="Times New Roman"/>
              <w:noProof w:val="0"/>
              <w:szCs w:val="24"/>
            </w:rPr>
          </w:pPr>
        </w:p>
        <w:p w14:paraId="2276D3DB" w14:textId="77777777" w:rsidR="0034651A" w:rsidRPr="00C3006A" w:rsidRDefault="0034651A" w:rsidP="0034651A">
          <w:pPr>
            <w:rPr>
              <w:rFonts w:cs="Times New Roman"/>
              <w:noProof w:val="0"/>
              <w:sz w:val="28"/>
              <w:szCs w:val="28"/>
            </w:rPr>
          </w:pPr>
          <w:r w:rsidRPr="00C3006A">
            <w:rPr>
              <w:rFonts w:cs="Times New Roman"/>
              <w:noProof w:val="0"/>
              <w:sz w:val="28"/>
              <w:szCs w:val="28"/>
            </w:rPr>
            <w:t>Student name: Nicoleta Mirela Iliescu</w:t>
          </w:r>
        </w:p>
        <w:p w14:paraId="43AA32A1" w14:textId="69E0989A" w:rsidR="0034651A" w:rsidRPr="00C3006A" w:rsidRDefault="0034651A" w:rsidP="0034651A">
          <w:pPr>
            <w:rPr>
              <w:rFonts w:cs="Times New Roman"/>
              <w:noProof w:val="0"/>
              <w:sz w:val="28"/>
              <w:szCs w:val="28"/>
            </w:rPr>
          </w:pPr>
          <w:r w:rsidRPr="00C3006A">
            <w:rPr>
              <w:rFonts w:cs="Times New Roman"/>
              <w:noProof w:val="0"/>
              <w:sz w:val="28"/>
              <w:szCs w:val="28"/>
            </w:rPr>
            <w:t>Student Number: 1910351</w:t>
          </w:r>
        </w:p>
        <w:p w14:paraId="684B439B" w14:textId="62146FF6" w:rsidR="00DE3072" w:rsidRPr="00C3006A" w:rsidRDefault="00DE3072" w:rsidP="0034651A">
          <w:pPr>
            <w:rPr>
              <w:rFonts w:cs="Times New Roman"/>
              <w:noProof w:val="0"/>
              <w:sz w:val="28"/>
              <w:szCs w:val="28"/>
            </w:rPr>
          </w:pPr>
          <w:r w:rsidRPr="00C3006A">
            <w:rPr>
              <w:rFonts w:cs="Times New Roman"/>
              <w:noProof w:val="0"/>
              <w:sz w:val="28"/>
              <w:szCs w:val="28"/>
            </w:rPr>
            <w:t xml:space="preserve">Lecturer: </w:t>
          </w:r>
          <w:proofErr w:type="spellStart"/>
          <w:r w:rsidR="006A5419" w:rsidRPr="006A5419">
            <w:rPr>
              <w:rFonts w:cs="Times New Roman"/>
              <w:noProof w:val="0"/>
              <w:sz w:val="28"/>
              <w:szCs w:val="28"/>
            </w:rPr>
            <w:t>Malani</w:t>
          </w:r>
          <w:proofErr w:type="spellEnd"/>
          <w:r w:rsidR="006A5419" w:rsidRPr="006A5419">
            <w:rPr>
              <w:rFonts w:cs="Times New Roman"/>
              <w:noProof w:val="0"/>
              <w:sz w:val="28"/>
              <w:szCs w:val="28"/>
            </w:rPr>
            <w:t xml:space="preserve"> </w:t>
          </w:r>
          <w:proofErr w:type="spellStart"/>
          <w:r w:rsidR="006A5419" w:rsidRPr="006A5419">
            <w:rPr>
              <w:rFonts w:cs="Times New Roman"/>
              <w:noProof w:val="0"/>
              <w:sz w:val="28"/>
              <w:szCs w:val="28"/>
            </w:rPr>
            <w:t>Gunaratnam</w:t>
          </w:r>
          <w:proofErr w:type="spellEnd"/>
        </w:p>
        <w:p w14:paraId="748DB1B1" w14:textId="76E78FA5" w:rsidR="0034651A" w:rsidRPr="00C3006A" w:rsidRDefault="0034651A" w:rsidP="0034651A">
          <w:pPr>
            <w:rPr>
              <w:rFonts w:cs="Times New Roman"/>
              <w:noProof w:val="0"/>
              <w:sz w:val="28"/>
              <w:szCs w:val="28"/>
            </w:rPr>
          </w:pPr>
          <w:r w:rsidRPr="00C3006A">
            <w:rPr>
              <w:rFonts w:cs="Times New Roman"/>
              <w:noProof w:val="0"/>
              <w:sz w:val="28"/>
              <w:szCs w:val="28"/>
            </w:rPr>
            <w:t xml:space="preserve">Submission Date: </w:t>
          </w:r>
          <w:r w:rsidR="00EF0B4D" w:rsidRPr="00C3006A">
            <w:rPr>
              <w:rFonts w:cs="Times New Roman"/>
              <w:noProof w:val="0"/>
              <w:sz w:val="28"/>
              <w:szCs w:val="28"/>
            </w:rPr>
            <w:t>22</w:t>
          </w:r>
          <w:r w:rsidRPr="00C3006A">
            <w:rPr>
              <w:rFonts w:cs="Times New Roman"/>
              <w:noProof w:val="0"/>
              <w:sz w:val="28"/>
              <w:szCs w:val="28"/>
            </w:rPr>
            <w:t xml:space="preserve"> May 2020</w:t>
          </w:r>
        </w:p>
        <w:sdt>
          <w:sdtPr>
            <w:rPr>
              <w:rFonts w:asciiTheme="minorHAnsi" w:eastAsiaTheme="minorHAnsi" w:hAnsiTheme="minorHAnsi" w:cstheme="minorBidi"/>
              <w:noProof w:val="0"/>
              <w:color w:val="auto"/>
              <w:sz w:val="22"/>
              <w:szCs w:val="22"/>
            </w:rPr>
            <w:id w:val="-1516920417"/>
            <w:docPartObj>
              <w:docPartGallery w:val="Table of Contents"/>
              <w:docPartUnique/>
            </w:docPartObj>
          </w:sdtPr>
          <w:sdtEndPr>
            <w:rPr>
              <w:rFonts w:ascii="Times New Roman" w:hAnsi="Times New Roman"/>
              <w:b/>
              <w:bCs/>
              <w:sz w:val="24"/>
            </w:rPr>
          </w:sdtEndPr>
          <w:sdtContent>
            <w:p w14:paraId="168711C5" w14:textId="7ACAD7F0" w:rsidR="007F19BE" w:rsidRPr="00C3006A" w:rsidRDefault="007F19BE" w:rsidP="00927F56">
              <w:pPr>
                <w:pStyle w:val="TOCHeading"/>
                <w:rPr>
                  <w:rStyle w:val="Heading1Char"/>
                  <w:noProof w:val="0"/>
                </w:rPr>
              </w:pPr>
              <w:r w:rsidRPr="00C3006A">
                <w:rPr>
                  <w:rStyle w:val="Heading1Char"/>
                  <w:noProof w:val="0"/>
                </w:rPr>
                <w:t>Table of Contents</w:t>
              </w:r>
            </w:p>
            <w:p w14:paraId="1B41D499" w14:textId="1EB2C9BB" w:rsidR="00530603" w:rsidRDefault="004165E8">
              <w:pPr>
                <w:pStyle w:val="TOC1"/>
                <w:tabs>
                  <w:tab w:val="right" w:leader="dot" w:pos="9016"/>
                </w:tabs>
                <w:rPr>
                  <w:rFonts w:asciiTheme="minorHAnsi" w:eastAsiaTheme="minorEastAsia" w:hAnsiTheme="minorHAnsi"/>
                  <w:sz w:val="22"/>
                  <w:lang w:eastAsia="en-GB"/>
                </w:rPr>
              </w:pPr>
              <w:r w:rsidRPr="00C3006A">
                <w:rPr>
                  <w:noProof w:val="0"/>
                </w:rPr>
                <w:fldChar w:fldCharType="begin"/>
              </w:r>
              <w:r w:rsidRPr="00C3006A">
                <w:rPr>
                  <w:noProof w:val="0"/>
                </w:rPr>
                <w:instrText xml:space="preserve"> TOC \o "1-4" \h \z \u </w:instrText>
              </w:r>
              <w:r w:rsidRPr="00C3006A">
                <w:rPr>
                  <w:noProof w:val="0"/>
                </w:rPr>
                <w:fldChar w:fldCharType="separate"/>
              </w:r>
              <w:hyperlink w:anchor="_Toc41076914" w:history="1">
                <w:r w:rsidR="00530603" w:rsidRPr="00F87AF9">
                  <w:rPr>
                    <w:rStyle w:val="Hyperlink"/>
                  </w:rPr>
                  <w:t>Introduction</w:t>
                </w:r>
                <w:r w:rsidR="00530603">
                  <w:rPr>
                    <w:webHidden/>
                  </w:rPr>
                  <w:tab/>
                </w:r>
                <w:r w:rsidR="00530603">
                  <w:rPr>
                    <w:webHidden/>
                  </w:rPr>
                  <w:fldChar w:fldCharType="begin"/>
                </w:r>
                <w:r w:rsidR="00530603">
                  <w:rPr>
                    <w:webHidden/>
                  </w:rPr>
                  <w:instrText xml:space="preserve"> PAGEREF _Toc41076914 \h </w:instrText>
                </w:r>
                <w:r w:rsidR="00530603">
                  <w:rPr>
                    <w:webHidden/>
                  </w:rPr>
                </w:r>
                <w:r w:rsidR="00530603">
                  <w:rPr>
                    <w:webHidden/>
                  </w:rPr>
                  <w:fldChar w:fldCharType="separate"/>
                </w:r>
                <w:r w:rsidR="00530603">
                  <w:rPr>
                    <w:webHidden/>
                  </w:rPr>
                  <w:t>2</w:t>
                </w:r>
                <w:r w:rsidR="00530603">
                  <w:rPr>
                    <w:webHidden/>
                  </w:rPr>
                  <w:fldChar w:fldCharType="end"/>
                </w:r>
              </w:hyperlink>
            </w:p>
            <w:p w14:paraId="4785B7A4" w14:textId="4DD37492" w:rsidR="00530603" w:rsidRDefault="006A5419">
              <w:pPr>
                <w:pStyle w:val="TOC1"/>
                <w:tabs>
                  <w:tab w:val="right" w:leader="dot" w:pos="9016"/>
                </w:tabs>
                <w:rPr>
                  <w:rFonts w:asciiTheme="minorHAnsi" w:eastAsiaTheme="minorEastAsia" w:hAnsiTheme="minorHAnsi"/>
                  <w:sz w:val="22"/>
                  <w:lang w:eastAsia="en-GB"/>
                </w:rPr>
              </w:pPr>
              <w:hyperlink w:anchor="_Toc41076915" w:history="1">
                <w:r w:rsidR="00530603" w:rsidRPr="00F87AF9">
                  <w:rPr>
                    <w:rStyle w:val="Hyperlink"/>
                  </w:rPr>
                  <w:t>Definition of Enterprise and Entrepreneurship</w:t>
                </w:r>
                <w:r w:rsidR="00530603">
                  <w:rPr>
                    <w:webHidden/>
                  </w:rPr>
                  <w:tab/>
                </w:r>
                <w:r w:rsidR="00530603">
                  <w:rPr>
                    <w:webHidden/>
                  </w:rPr>
                  <w:fldChar w:fldCharType="begin"/>
                </w:r>
                <w:r w:rsidR="00530603">
                  <w:rPr>
                    <w:webHidden/>
                  </w:rPr>
                  <w:instrText xml:space="preserve"> PAGEREF _Toc41076915 \h </w:instrText>
                </w:r>
                <w:r w:rsidR="00530603">
                  <w:rPr>
                    <w:webHidden/>
                  </w:rPr>
                </w:r>
                <w:r w:rsidR="00530603">
                  <w:rPr>
                    <w:webHidden/>
                  </w:rPr>
                  <w:fldChar w:fldCharType="separate"/>
                </w:r>
                <w:r w:rsidR="00530603">
                  <w:rPr>
                    <w:webHidden/>
                  </w:rPr>
                  <w:t>2</w:t>
                </w:r>
                <w:r w:rsidR="00530603">
                  <w:rPr>
                    <w:webHidden/>
                  </w:rPr>
                  <w:fldChar w:fldCharType="end"/>
                </w:r>
              </w:hyperlink>
            </w:p>
            <w:p w14:paraId="6FE2E20C" w14:textId="30FB3457" w:rsidR="00530603" w:rsidRDefault="006A5419">
              <w:pPr>
                <w:pStyle w:val="TOC1"/>
                <w:tabs>
                  <w:tab w:val="right" w:leader="dot" w:pos="9016"/>
                </w:tabs>
                <w:rPr>
                  <w:rFonts w:asciiTheme="minorHAnsi" w:eastAsiaTheme="minorEastAsia" w:hAnsiTheme="minorHAnsi"/>
                  <w:sz w:val="22"/>
                  <w:lang w:eastAsia="en-GB"/>
                </w:rPr>
              </w:pPr>
              <w:hyperlink w:anchor="_Toc41076916" w:history="1">
                <w:r w:rsidR="00530603" w:rsidRPr="00F87AF9">
                  <w:rPr>
                    <w:rStyle w:val="Hyperlink"/>
                  </w:rPr>
                  <w:t>Characteristics of Entrepreneurship</w:t>
                </w:r>
                <w:r w:rsidR="00530603">
                  <w:rPr>
                    <w:webHidden/>
                  </w:rPr>
                  <w:tab/>
                </w:r>
                <w:r w:rsidR="00530603">
                  <w:rPr>
                    <w:webHidden/>
                  </w:rPr>
                  <w:fldChar w:fldCharType="begin"/>
                </w:r>
                <w:r w:rsidR="00530603">
                  <w:rPr>
                    <w:webHidden/>
                  </w:rPr>
                  <w:instrText xml:space="preserve"> PAGEREF _Toc41076916 \h </w:instrText>
                </w:r>
                <w:r w:rsidR="00530603">
                  <w:rPr>
                    <w:webHidden/>
                  </w:rPr>
                </w:r>
                <w:r w:rsidR="00530603">
                  <w:rPr>
                    <w:webHidden/>
                  </w:rPr>
                  <w:fldChar w:fldCharType="separate"/>
                </w:r>
                <w:r w:rsidR="00530603">
                  <w:rPr>
                    <w:webHidden/>
                  </w:rPr>
                  <w:t>3</w:t>
                </w:r>
                <w:r w:rsidR="00530603">
                  <w:rPr>
                    <w:webHidden/>
                  </w:rPr>
                  <w:fldChar w:fldCharType="end"/>
                </w:r>
              </w:hyperlink>
            </w:p>
            <w:p w14:paraId="6E06CD88" w14:textId="469AD2FB" w:rsidR="00530603" w:rsidRDefault="006A5419">
              <w:pPr>
                <w:pStyle w:val="TOC1"/>
                <w:tabs>
                  <w:tab w:val="right" w:leader="dot" w:pos="9016"/>
                </w:tabs>
                <w:rPr>
                  <w:rFonts w:asciiTheme="minorHAnsi" w:eastAsiaTheme="minorEastAsia" w:hAnsiTheme="minorHAnsi"/>
                  <w:sz w:val="22"/>
                  <w:lang w:eastAsia="en-GB"/>
                </w:rPr>
              </w:pPr>
              <w:hyperlink w:anchor="_Toc41076917" w:history="1">
                <w:r w:rsidR="00530603" w:rsidRPr="00F87AF9">
                  <w:rPr>
                    <w:rStyle w:val="Hyperlink"/>
                  </w:rPr>
                  <w:t>The Difference Between Entrepreneurs and Intrapreneurs</w:t>
                </w:r>
                <w:r w:rsidR="00530603">
                  <w:rPr>
                    <w:webHidden/>
                  </w:rPr>
                  <w:tab/>
                </w:r>
                <w:r w:rsidR="00530603">
                  <w:rPr>
                    <w:webHidden/>
                  </w:rPr>
                  <w:fldChar w:fldCharType="begin"/>
                </w:r>
                <w:r w:rsidR="00530603">
                  <w:rPr>
                    <w:webHidden/>
                  </w:rPr>
                  <w:instrText xml:space="preserve"> PAGEREF _Toc41076917 \h </w:instrText>
                </w:r>
                <w:r w:rsidR="00530603">
                  <w:rPr>
                    <w:webHidden/>
                  </w:rPr>
                </w:r>
                <w:r w:rsidR="00530603">
                  <w:rPr>
                    <w:webHidden/>
                  </w:rPr>
                  <w:fldChar w:fldCharType="separate"/>
                </w:r>
                <w:r w:rsidR="00530603">
                  <w:rPr>
                    <w:webHidden/>
                  </w:rPr>
                  <w:t>4</w:t>
                </w:r>
                <w:r w:rsidR="00530603">
                  <w:rPr>
                    <w:webHidden/>
                  </w:rPr>
                  <w:fldChar w:fldCharType="end"/>
                </w:r>
              </w:hyperlink>
            </w:p>
            <w:p w14:paraId="1607DF42" w14:textId="4CF331AF" w:rsidR="00530603" w:rsidRDefault="006A5419">
              <w:pPr>
                <w:pStyle w:val="TOC1"/>
                <w:tabs>
                  <w:tab w:val="right" w:leader="dot" w:pos="9016"/>
                </w:tabs>
                <w:rPr>
                  <w:rFonts w:asciiTheme="minorHAnsi" w:eastAsiaTheme="minorEastAsia" w:hAnsiTheme="minorHAnsi"/>
                  <w:sz w:val="22"/>
                  <w:lang w:eastAsia="en-GB"/>
                </w:rPr>
              </w:pPr>
              <w:hyperlink w:anchor="_Toc41076918" w:history="1">
                <w:r w:rsidR="00530603" w:rsidRPr="00F87AF9">
                  <w:rPr>
                    <w:rStyle w:val="Hyperlink"/>
                  </w:rPr>
                  <w:t>Entrepreneurs and Owners of Small Businesses</w:t>
                </w:r>
                <w:r w:rsidR="00530603">
                  <w:rPr>
                    <w:webHidden/>
                  </w:rPr>
                  <w:tab/>
                </w:r>
                <w:r w:rsidR="00530603">
                  <w:rPr>
                    <w:webHidden/>
                  </w:rPr>
                  <w:fldChar w:fldCharType="begin"/>
                </w:r>
                <w:r w:rsidR="00530603">
                  <w:rPr>
                    <w:webHidden/>
                  </w:rPr>
                  <w:instrText xml:space="preserve"> PAGEREF _Toc41076918 \h </w:instrText>
                </w:r>
                <w:r w:rsidR="00530603">
                  <w:rPr>
                    <w:webHidden/>
                  </w:rPr>
                </w:r>
                <w:r w:rsidR="00530603">
                  <w:rPr>
                    <w:webHidden/>
                  </w:rPr>
                  <w:fldChar w:fldCharType="separate"/>
                </w:r>
                <w:r w:rsidR="00530603">
                  <w:rPr>
                    <w:webHidden/>
                  </w:rPr>
                  <w:t>5</w:t>
                </w:r>
                <w:r w:rsidR="00530603">
                  <w:rPr>
                    <w:webHidden/>
                  </w:rPr>
                  <w:fldChar w:fldCharType="end"/>
                </w:r>
              </w:hyperlink>
            </w:p>
            <w:p w14:paraId="470C9C66" w14:textId="13DA1809" w:rsidR="00530603" w:rsidRDefault="006A5419">
              <w:pPr>
                <w:pStyle w:val="TOC1"/>
                <w:tabs>
                  <w:tab w:val="right" w:leader="dot" w:pos="9016"/>
                </w:tabs>
                <w:rPr>
                  <w:rFonts w:asciiTheme="minorHAnsi" w:eastAsiaTheme="minorEastAsia" w:hAnsiTheme="minorHAnsi"/>
                  <w:sz w:val="22"/>
                  <w:lang w:eastAsia="en-GB"/>
                </w:rPr>
              </w:pPr>
              <w:hyperlink w:anchor="_Toc41076919" w:history="1">
                <w:r w:rsidR="00530603" w:rsidRPr="00F87AF9">
                  <w:rPr>
                    <w:rStyle w:val="Hyperlink"/>
                  </w:rPr>
                  <w:t>Profit and Non-Profit Organisation</w:t>
                </w:r>
                <w:r w:rsidR="00530603">
                  <w:rPr>
                    <w:webHidden/>
                  </w:rPr>
                  <w:tab/>
                </w:r>
                <w:r w:rsidR="00530603">
                  <w:rPr>
                    <w:webHidden/>
                  </w:rPr>
                  <w:fldChar w:fldCharType="begin"/>
                </w:r>
                <w:r w:rsidR="00530603">
                  <w:rPr>
                    <w:webHidden/>
                  </w:rPr>
                  <w:instrText xml:space="preserve"> PAGEREF _Toc41076919 \h </w:instrText>
                </w:r>
                <w:r w:rsidR="00530603">
                  <w:rPr>
                    <w:webHidden/>
                  </w:rPr>
                </w:r>
                <w:r w:rsidR="00530603">
                  <w:rPr>
                    <w:webHidden/>
                  </w:rPr>
                  <w:fldChar w:fldCharType="separate"/>
                </w:r>
                <w:r w:rsidR="00530603">
                  <w:rPr>
                    <w:webHidden/>
                  </w:rPr>
                  <w:t>7</w:t>
                </w:r>
                <w:r w:rsidR="00530603">
                  <w:rPr>
                    <w:webHidden/>
                  </w:rPr>
                  <w:fldChar w:fldCharType="end"/>
                </w:r>
              </w:hyperlink>
            </w:p>
            <w:p w14:paraId="49D8E273" w14:textId="69E0AF73" w:rsidR="00530603" w:rsidRDefault="006A5419">
              <w:pPr>
                <w:pStyle w:val="TOC1"/>
                <w:tabs>
                  <w:tab w:val="right" w:leader="dot" w:pos="9016"/>
                </w:tabs>
                <w:rPr>
                  <w:rFonts w:asciiTheme="minorHAnsi" w:eastAsiaTheme="minorEastAsia" w:hAnsiTheme="minorHAnsi"/>
                  <w:sz w:val="22"/>
                  <w:lang w:eastAsia="en-GB"/>
                </w:rPr>
              </w:pPr>
              <w:hyperlink w:anchor="_Toc41076920" w:history="1">
                <w:r w:rsidR="00530603" w:rsidRPr="00F87AF9">
                  <w:rPr>
                    <w:rStyle w:val="Hyperlink"/>
                  </w:rPr>
                  <w:t>Different Types of Entrepreneurial Motivation</w:t>
                </w:r>
                <w:r w:rsidR="00530603">
                  <w:rPr>
                    <w:webHidden/>
                  </w:rPr>
                  <w:tab/>
                </w:r>
                <w:r w:rsidR="00530603">
                  <w:rPr>
                    <w:webHidden/>
                  </w:rPr>
                  <w:fldChar w:fldCharType="begin"/>
                </w:r>
                <w:r w:rsidR="00530603">
                  <w:rPr>
                    <w:webHidden/>
                  </w:rPr>
                  <w:instrText xml:space="preserve"> PAGEREF _Toc41076920 \h </w:instrText>
                </w:r>
                <w:r w:rsidR="00530603">
                  <w:rPr>
                    <w:webHidden/>
                  </w:rPr>
                </w:r>
                <w:r w:rsidR="00530603">
                  <w:rPr>
                    <w:webHidden/>
                  </w:rPr>
                  <w:fldChar w:fldCharType="separate"/>
                </w:r>
                <w:r w:rsidR="00530603">
                  <w:rPr>
                    <w:webHidden/>
                  </w:rPr>
                  <w:t>7</w:t>
                </w:r>
                <w:r w:rsidR="00530603">
                  <w:rPr>
                    <w:webHidden/>
                  </w:rPr>
                  <w:fldChar w:fldCharType="end"/>
                </w:r>
              </w:hyperlink>
            </w:p>
            <w:p w14:paraId="2074371D" w14:textId="6C0695AF" w:rsidR="00530603" w:rsidRDefault="006A5419">
              <w:pPr>
                <w:pStyle w:val="TOC1"/>
                <w:tabs>
                  <w:tab w:val="right" w:leader="dot" w:pos="9016"/>
                </w:tabs>
                <w:rPr>
                  <w:rFonts w:asciiTheme="minorHAnsi" w:eastAsiaTheme="minorEastAsia" w:hAnsiTheme="minorHAnsi"/>
                  <w:sz w:val="22"/>
                  <w:lang w:eastAsia="en-GB"/>
                </w:rPr>
              </w:pPr>
              <w:hyperlink w:anchor="_Toc41076921" w:history="1">
                <w:r w:rsidR="00530603" w:rsidRPr="00F87AF9">
                  <w:rPr>
                    <w:rStyle w:val="Hyperlink"/>
                  </w:rPr>
                  <w:t>Impacts of Cultural and Economic Environment on Entrepreneurial Motivation</w:t>
                </w:r>
                <w:r w:rsidR="00530603">
                  <w:rPr>
                    <w:webHidden/>
                  </w:rPr>
                  <w:tab/>
                </w:r>
                <w:r w:rsidR="00530603">
                  <w:rPr>
                    <w:webHidden/>
                  </w:rPr>
                  <w:fldChar w:fldCharType="begin"/>
                </w:r>
                <w:r w:rsidR="00530603">
                  <w:rPr>
                    <w:webHidden/>
                  </w:rPr>
                  <w:instrText xml:space="preserve"> PAGEREF _Toc41076921 \h </w:instrText>
                </w:r>
                <w:r w:rsidR="00530603">
                  <w:rPr>
                    <w:webHidden/>
                  </w:rPr>
                </w:r>
                <w:r w:rsidR="00530603">
                  <w:rPr>
                    <w:webHidden/>
                  </w:rPr>
                  <w:fldChar w:fldCharType="separate"/>
                </w:r>
                <w:r w:rsidR="00530603">
                  <w:rPr>
                    <w:webHidden/>
                  </w:rPr>
                  <w:t>8</w:t>
                </w:r>
                <w:r w:rsidR="00530603">
                  <w:rPr>
                    <w:webHidden/>
                  </w:rPr>
                  <w:fldChar w:fldCharType="end"/>
                </w:r>
              </w:hyperlink>
            </w:p>
            <w:p w14:paraId="25730524" w14:textId="52F0CF1F" w:rsidR="00530603" w:rsidRDefault="006A5419">
              <w:pPr>
                <w:pStyle w:val="TOC2"/>
                <w:tabs>
                  <w:tab w:val="right" w:leader="dot" w:pos="9016"/>
                </w:tabs>
                <w:rPr>
                  <w:rFonts w:asciiTheme="minorHAnsi" w:eastAsiaTheme="minorEastAsia" w:hAnsiTheme="minorHAnsi"/>
                  <w:sz w:val="22"/>
                  <w:lang w:eastAsia="en-GB"/>
                </w:rPr>
              </w:pPr>
              <w:hyperlink w:anchor="_Toc41076922" w:history="1">
                <w:r w:rsidR="00530603" w:rsidRPr="00F87AF9">
                  <w:rPr>
                    <w:rStyle w:val="Hyperlink"/>
                    <w:lang w:eastAsia="ja-JP"/>
                  </w:rPr>
                  <w:t>Cultural Environment</w:t>
                </w:r>
                <w:r w:rsidR="00530603">
                  <w:rPr>
                    <w:webHidden/>
                  </w:rPr>
                  <w:tab/>
                </w:r>
                <w:r w:rsidR="00530603">
                  <w:rPr>
                    <w:webHidden/>
                  </w:rPr>
                  <w:fldChar w:fldCharType="begin"/>
                </w:r>
                <w:r w:rsidR="00530603">
                  <w:rPr>
                    <w:webHidden/>
                  </w:rPr>
                  <w:instrText xml:space="preserve"> PAGEREF _Toc41076922 \h </w:instrText>
                </w:r>
                <w:r w:rsidR="00530603">
                  <w:rPr>
                    <w:webHidden/>
                  </w:rPr>
                </w:r>
                <w:r w:rsidR="00530603">
                  <w:rPr>
                    <w:webHidden/>
                  </w:rPr>
                  <w:fldChar w:fldCharType="separate"/>
                </w:r>
                <w:r w:rsidR="00530603">
                  <w:rPr>
                    <w:webHidden/>
                  </w:rPr>
                  <w:t>8</w:t>
                </w:r>
                <w:r w:rsidR="00530603">
                  <w:rPr>
                    <w:webHidden/>
                  </w:rPr>
                  <w:fldChar w:fldCharType="end"/>
                </w:r>
              </w:hyperlink>
            </w:p>
            <w:p w14:paraId="4898F2FF" w14:textId="301AEEDB" w:rsidR="00530603" w:rsidRDefault="006A5419">
              <w:pPr>
                <w:pStyle w:val="TOC2"/>
                <w:tabs>
                  <w:tab w:val="right" w:leader="dot" w:pos="9016"/>
                </w:tabs>
                <w:rPr>
                  <w:rFonts w:asciiTheme="minorHAnsi" w:eastAsiaTheme="minorEastAsia" w:hAnsiTheme="minorHAnsi"/>
                  <w:sz w:val="22"/>
                  <w:lang w:eastAsia="en-GB"/>
                </w:rPr>
              </w:pPr>
              <w:hyperlink w:anchor="_Toc41076923" w:history="1">
                <w:r w:rsidR="00530603" w:rsidRPr="00F87AF9">
                  <w:rPr>
                    <w:rStyle w:val="Hyperlink"/>
                    <w:lang w:eastAsia="ja-JP"/>
                  </w:rPr>
                  <w:t>Economic Environment</w:t>
                </w:r>
                <w:r w:rsidR="00530603">
                  <w:rPr>
                    <w:webHidden/>
                  </w:rPr>
                  <w:tab/>
                </w:r>
                <w:r w:rsidR="00530603">
                  <w:rPr>
                    <w:webHidden/>
                  </w:rPr>
                  <w:fldChar w:fldCharType="begin"/>
                </w:r>
                <w:r w:rsidR="00530603">
                  <w:rPr>
                    <w:webHidden/>
                  </w:rPr>
                  <w:instrText xml:space="preserve"> PAGEREF _Toc41076923 \h </w:instrText>
                </w:r>
                <w:r w:rsidR="00530603">
                  <w:rPr>
                    <w:webHidden/>
                  </w:rPr>
                </w:r>
                <w:r w:rsidR="00530603">
                  <w:rPr>
                    <w:webHidden/>
                  </w:rPr>
                  <w:fldChar w:fldCharType="separate"/>
                </w:r>
                <w:r w:rsidR="00530603">
                  <w:rPr>
                    <w:webHidden/>
                  </w:rPr>
                  <w:t>10</w:t>
                </w:r>
                <w:r w:rsidR="00530603">
                  <w:rPr>
                    <w:webHidden/>
                  </w:rPr>
                  <w:fldChar w:fldCharType="end"/>
                </w:r>
              </w:hyperlink>
            </w:p>
            <w:p w14:paraId="2EAEEDF7" w14:textId="2A4484DA" w:rsidR="00530603" w:rsidRDefault="006A5419">
              <w:pPr>
                <w:pStyle w:val="TOC1"/>
                <w:tabs>
                  <w:tab w:val="right" w:leader="dot" w:pos="9016"/>
                </w:tabs>
                <w:rPr>
                  <w:rFonts w:asciiTheme="minorHAnsi" w:eastAsiaTheme="minorEastAsia" w:hAnsiTheme="minorHAnsi"/>
                  <w:sz w:val="22"/>
                  <w:lang w:eastAsia="en-GB"/>
                </w:rPr>
              </w:pPr>
              <w:hyperlink w:anchor="_Toc41076924" w:history="1">
                <w:r w:rsidR="00530603" w:rsidRPr="00F87AF9">
                  <w:rPr>
                    <w:rStyle w:val="Hyperlink"/>
                  </w:rPr>
                  <w:t>Conclusion</w:t>
                </w:r>
                <w:r w:rsidR="00530603">
                  <w:rPr>
                    <w:webHidden/>
                  </w:rPr>
                  <w:tab/>
                </w:r>
                <w:r w:rsidR="00530603">
                  <w:rPr>
                    <w:webHidden/>
                  </w:rPr>
                  <w:fldChar w:fldCharType="begin"/>
                </w:r>
                <w:r w:rsidR="00530603">
                  <w:rPr>
                    <w:webHidden/>
                  </w:rPr>
                  <w:instrText xml:space="preserve"> PAGEREF _Toc41076924 \h </w:instrText>
                </w:r>
                <w:r w:rsidR="00530603">
                  <w:rPr>
                    <w:webHidden/>
                  </w:rPr>
                </w:r>
                <w:r w:rsidR="00530603">
                  <w:rPr>
                    <w:webHidden/>
                  </w:rPr>
                  <w:fldChar w:fldCharType="separate"/>
                </w:r>
                <w:r w:rsidR="00530603">
                  <w:rPr>
                    <w:webHidden/>
                  </w:rPr>
                  <w:t>11</w:t>
                </w:r>
                <w:r w:rsidR="00530603">
                  <w:rPr>
                    <w:webHidden/>
                  </w:rPr>
                  <w:fldChar w:fldCharType="end"/>
                </w:r>
              </w:hyperlink>
            </w:p>
            <w:p w14:paraId="07EBE198" w14:textId="78292348" w:rsidR="00530603" w:rsidRDefault="006A5419">
              <w:pPr>
                <w:pStyle w:val="TOC1"/>
                <w:tabs>
                  <w:tab w:val="right" w:leader="dot" w:pos="9016"/>
                </w:tabs>
                <w:rPr>
                  <w:rFonts w:asciiTheme="minorHAnsi" w:eastAsiaTheme="minorEastAsia" w:hAnsiTheme="minorHAnsi"/>
                  <w:sz w:val="22"/>
                  <w:lang w:eastAsia="en-GB"/>
                </w:rPr>
              </w:pPr>
              <w:hyperlink w:anchor="_Toc41076925" w:history="1">
                <w:r w:rsidR="00530603" w:rsidRPr="00F87AF9">
                  <w:rPr>
                    <w:rStyle w:val="Hyperlink"/>
                  </w:rPr>
                  <w:t>References</w:t>
                </w:r>
                <w:r w:rsidR="00530603">
                  <w:rPr>
                    <w:webHidden/>
                  </w:rPr>
                  <w:tab/>
                </w:r>
                <w:r w:rsidR="00530603">
                  <w:rPr>
                    <w:webHidden/>
                  </w:rPr>
                  <w:fldChar w:fldCharType="begin"/>
                </w:r>
                <w:r w:rsidR="00530603">
                  <w:rPr>
                    <w:webHidden/>
                  </w:rPr>
                  <w:instrText xml:space="preserve"> PAGEREF _Toc41076925 \h </w:instrText>
                </w:r>
                <w:r w:rsidR="00530603">
                  <w:rPr>
                    <w:webHidden/>
                  </w:rPr>
                </w:r>
                <w:r w:rsidR="00530603">
                  <w:rPr>
                    <w:webHidden/>
                  </w:rPr>
                  <w:fldChar w:fldCharType="separate"/>
                </w:r>
                <w:r w:rsidR="00530603">
                  <w:rPr>
                    <w:webHidden/>
                  </w:rPr>
                  <w:t>12</w:t>
                </w:r>
                <w:r w:rsidR="00530603">
                  <w:rPr>
                    <w:webHidden/>
                  </w:rPr>
                  <w:fldChar w:fldCharType="end"/>
                </w:r>
              </w:hyperlink>
            </w:p>
            <w:p w14:paraId="7F3A34EB" w14:textId="298D4601" w:rsidR="00530603" w:rsidRDefault="006A5419">
              <w:pPr>
                <w:pStyle w:val="TOC1"/>
                <w:tabs>
                  <w:tab w:val="right" w:leader="dot" w:pos="9016"/>
                </w:tabs>
                <w:rPr>
                  <w:rFonts w:asciiTheme="minorHAnsi" w:eastAsiaTheme="minorEastAsia" w:hAnsiTheme="minorHAnsi"/>
                  <w:sz w:val="22"/>
                  <w:lang w:eastAsia="en-GB"/>
                </w:rPr>
              </w:pPr>
              <w:hyperlink w:anchor="_Toc41076926" w:history="1">
                <w:r w:rsidR="00530603" w:rsidRPr="00F87AF9">
                  <w:rPr>
                    <w:rStyle w:val="Hyperlink"/>
                  </w:rPr>
                  <w:t>Appendices</w:t>
                </w:r>
                <w:r w:rsidR="00530603">
                  <w:rPr>
                    <w:webHidden/>
                  </w:rPr>
                  <w:tab/>
                </w:r>
                <w:r w:rsidR="00530603">
                  <w:rPr>
                    <w:webHidden/>
                  </w:rPr>
                  <w:fldChar w:fldCharType="begin"/>
                </w:r>
                <w:r w:rsidR="00530603">
                  <w:rPr>
                    <w:webHidden/>
                  </w:rPr>
                  <w:instrText xml:space="preserve"> PAGEREF _Toc41076926 \h </w:instrText>
                </w:r>
                <w:r w:rsidR="00530603">
                  <w:rPr>
                    <w:webHidden/>
                  </w:rPr>
                </w:r>
                <w:r w:rsidR="00530603">
                  <w:rPr>
                    <w:webHidden/>
                  </w:rPr>
                  <w:fldChar w:fldCharType="separate"/>
                </w:r>
                <w:r w:rsidR="00530603">
                  <w:rPr>
                    <w:webHidden/>
                  </w:rPr>
                  <w:t>15</w:t>
                </w:r>
                <w:r w:rsidR="00530603">
                  <w:rPr>
                    <w:webHidden/>
                  </w:rPr>
                  <w:fldChar w:fldCharType="end"/>
                </w:r>
              </w:hyperlink>
            </w:p>
            <w:p w14:paraId="770D1E1E" w14:textId="12514266" w:rsidR="00530603" w:rsidRDefault="006A5419">
              <w:pPr>
                <w:pStyle w:val="TOC2"/>
                <w:tabs>
                  <w:tab w:val="right" w:leader="dot" w:pos="9016"/>
                </w:tabs>
                <w:rPr>
                  <w:rFonts w:asciiTheme="minorHAnsi" w:eastAsiaTheme="minorEastAsia" w:hAnsiTheme="minorHAnsi"/>
                  <w:sz w:val="22"/>
                  <w:lang w:eastAsia="en-GB"/>
                </w:rPr>
              </w:pPr>
              <w:hyperlink w:anchor="_Toc41076927" w:history="1">
                <w:r w:rsidR="00530603" w:rsidRPr="00F87AF9">
                  <w:rPr>
                    <w:rStyle w:val="Hyperlink"/>
                  </w:rPr>
                  <w:t>Appendix A: The 10Ds</w:t>
                </w:r>
                <w:r w:rsidR="00530603">
                  <w:rPr>
                    <w:webHidden/>
                  </w:rPr>
                  <w:tab/>
                </w:r>
                <w:r w:rsidR="00530603">
                  <w:rPr>
                    <w:webHidden/>
                  </w:rPr>
                  <w:fldChar w:fldCharType="begin"/>
                </w:r>
                <w:r w:rsidR="00530603">
                  <w:rPr>
                    <w:webHidden/>
                  </w:rPr>
                  <w:instrText xml:space="preserve"> PAGEREF _Toc41076927 \h </w:instrText>
                </w:r>
                <w:r w:rsidR="00530603">
                  <w:rPr>
                    <w:webHidden/>
                  </w:rPr>
                </w:r>
                <w:r w:rsidR="00530603">
                  <w:rPr>
                    <w:webHidden/>
                  </w:rPr>
                  <w:fldChar w:fldCharType="separate"/>
                </w:r>
                <w:r w:rsidR="00530603">
                  <w:rPr>
                    <w:webHidden/>
                  </w:rPr>
                  <w:t>15</w:t>
                </w:r>
                <w:r w:rsidR="00530603">
                  <w:rPr>
                    <w:webHidden/>
                  </w:rPr>
                  <w:fldChar w:fldCharType="end"/>
                </w:r>
              </w:hyperlink>
            </w:p>
            <w:p w14:paraId="4D4963C0" w14:textId="725A03EC" w:rsidR="00530603" w:rsidRDefault="006A5419">
              <w:pPr>
                <w:pStyle w:val="TOC2"/>
                <w:tabs>
                  <w:tab w:val="right" w:leader="dot" w:pos="9016"/>
                </w:tabs>
                <w:rPr>
                  <w:rFonts w:asciiTheme="minorHAnsi" w:eastAsiaTheme="minorEastAsia" w:hAnsiTheme="minorHAnsi"/>
                  <w:sz w:val="22"/>
                  <w:lang w:eastAsia="en-GB"/>
                </w:rPr>
              </w:pPr>
              <w:hyperlink w:anchor="_Toc41076928" w:history="1">
                <w:r w:rsidR="00530603" w:rsidRPr="00F87AF9">
                  <w:rPr>
                    <w:rStyle w:val="Hyperlink"/>
                  </w:rPr>
                  <w:t>Appendix B: UK Business Statistics</w:t>
                </w:r>
                <w:r w:rsidR="00530603">
                  <w:rPr>
                    <w:webHidden/>
                  </w:rPr>
                  <w:tab/>
                </w:r>
                <w:r w:rsidR="00530603">
                  <w:rPr>
                    <w:webHidden/>
                  </w:rPr>
                  <w:fldChar w:fldCharType="begin"/>
                </w:r>
                <w:r w:rsidR="00530603">
                  <w:rPr>
                    <w:webHidden/>
                  </w:rPr>
                  <w:instrText xml:space="preserve"> PAGEREF _Toc41076928 \h </w:instrText>
                </w:r>
                <w:r w:rsidR="00530603">
                  <w:rPr>
                    <w:webHidden/>
                  </w:rPr>
                </w:r>
                <w:r w:rsidR="00530603">
                  <w:rPr>
                    <w:webHidden/>
                  </w:rPr>
                  <w:fldChar w:fldCharType="separate"/>
                </w:r>
                <w:r w:rsidR="00530603">
                  <w:rPr>
                    <w:webHidden/>
                  </w:rPr>
                  <w:t>16</w:t>
                </w:r>
                <w:r w:rsidR="00530603">
                  <w:rPr>
                    <w:webHidden/>
                  </w:rPr>
                  <w:fldChar w:fldCharType="end"/>
                </w:r>
              </w:hyperlink>
            </w:p>
            <w:p w14:paraId="1384AA86" w14:textId="50A117F8" w:rsidR="00530603" w:rsidRDefault="006A5419">
              <w:pPr>
                <w:pStyle w:val="TOC2"/>
                <w:tabs>
                  <w:tab w:val="right" w:leader="dot" w:pos="9016"/>
                </w:tabs>
                <w:rPr>
                  <w:rFonts w:asciiTheme="minorHAnsi" w:eastAsiaTheme="minorEastAsia" w:hAnsiTheme="minorHAnsi"/>
                  <w:sz w:val="22"/>
                  <w:lang w:eastAsia="en-GB"/>
                </w:rPr>
              </w:pPr>
              <w:hyperlink w:anchor="_Toc41076929" w:history="1">
                <w:r w:rsidR="00530603" w:rsidRPr="00F87AF9">
                  <w:rPr>
                    <w:rStyle w:val="Hyperlink"/>
                  </w:rPr>
                  <w:t xml:space="preserve">Appendix C: </w:t>
                </w:r>
                <w:r w:rsidR="00530603" w:rsidRPr="00F87AF9">
                  <w:rPr>
                    <w:rStyle w:val="Hyperlink"/>
                    <w:rFonts w:cs="Times New Roman"/>
                  </w:rPr>
                  <w:t>Barriers to Starting A Business in the UK</w:t>
                </w:r>
                <w:r w:rsidR="00530603">
                  <w:rPr>
                    <w:webHidden/>
                  </w:rPr>
                  <w:tab/>
                </w:r>
                <w:r w:rsidR="00530603">
                  <w:rPr>
                    <w:webHidden/>
                  </w:rPr>
                  <w:fldChar w:fldCharType="begin"/>
                </w:r>
                <w:r w:rsidR="00530603">
                  <w:rPr>
                    <w:webHidden/>
                  </w:rPr>
                  <w:instrText xml:space="preserve"> PAGEREF _Toc41076929 \h </w:instrText>
                </w:r>
                <w:r w:rsidR="00530603">
                  <w:rPr>
                    <w:webHidden/>
                  </w:rPr>
                </w:r>
                <w:r w:rsidR="00530603">
                  <w:rPr>
                    <w:webHidden/>
                  </w:rPr>
                  <w:fldChar w:fldCharType="separate"/>
                </w:r>
                <w:r w:rsidR="00530603">
                  <w:rPr>
                    <w:webHidden/>
                  </w:rPr>
                  <w:t>17</w:t>
                </w:r>
                <w:r w:rsidR="00530603">
                  <w:rPr>
                    <w:webHidden/>
                  </w:rPr>
                  <w:fldChar w:fldCharType="end"/>
                </w:r>
              </w:hyperlink>
            </w:p>
            <w:p w14:paraId="1A711368" w14:textId="638E8E20" w:rsidR="000F6714" w:rsidRPr="00C3006A" w:rsidRDefault="004165E8" w:rsidP="000F6714">
              <w:pPr>
                <w:rPr>
                  <w:noProof w:val="0"/>
                </w:rPr>
              </w:pPr>
              <w:r w:rsidRPr="00C3006A">
                <w:rPr>
                  <w:noProof w:val="0"/>
                </w:rPr>
                <w:fldChar w:fldCharType="end"/>
              </w:r>
            </w:p>
            <w:p w14:paraId="6C7B7FB5" w14:textId="7F024BFA" w:rsidR="000F6714" w:rsidRPr="00C3006A" w:rsidRDefault="000F6714" w:rsidP="000F6714">
              <w:pPr>
                <w:rPr>
                  <w:noProof w:val="0"/>
                </w:rPr>
              </w:pPr>
              <w:r w:rsidRPr="00C3006A">
                <w:rPr>
                  <w:noProof w:val="0"/>
                </w:rPr>
                <w:t xml:space="preserve"> </w:t>
              </w:r>
            </w:p>
          </w:sdtContent>
        </w:sdt>
        <w:p w14:paraId="017E3659" w14:textId="61F7AB1A" w:rsidR="00E94BA3" w:rsidRPr="00C3006A" w:rsidRDefault="00E94BA3" w:rsidP="00927F56">
          <w:pPr>
            <w:pStyle w:val="Heading1"/>
            <w:rPr>
              <w:noProof w:val="0"/>
            </w:rPr>
          </w:pPr>
        </w:p>
        <w:p w14:paraId="756BFC2E" w14:textId="4AB6600E" w:rsidR="00E94BA3" w:rsidRPr="00C3006A" w:rsidRDefault="00E94BA3" w:rsidP="00E94BA3">
          <w:pPr>
            <w:rPr>
              <w:noProof w:val="0"/>
              <w:lang w:eastAsia="ja-JP"/>
            </w:rPr>
          </w:pPr>
        </w:p>
        <w:p w14:paraId="518FCFED" w14:textId="1528A4F2" w:rsidR="00E94BA3" w:rsidRPr="00C3006A" w:rsidRDefault="00E94BA3" w:rsidP="00E94BA3">
          <w:pPr>
            <w:rPr>
              <w:noProof w:val="0"/>
              <w:lang w:eastAsia="ja-JP"/>
            </w:rPr>
          </w:pPr>
        </w:p>
        <w:p w14:paraId="534C9654" w14:textId="3C2FFA1E" w:rsidR="00E94BA3" w:rsidRPr="00C3006A" w:rsidRDefault="00E94BA3" w:rsidP="00E94BA3">
          <w:pPr>
            <w:rPr>
              <w:noProof w:val="0"/>
              <w:lang w:eastAsia="ja-JP"/>
            </w:rPr>
          </w:pPr>
        </w:p>
        <w:p w14:paraId="179B366E" w14:textId="3883D228" w:rsidR="00E94BA3" w:rsidRPr="00C3006A" w:rsidRDefault="00E94BA3" w:rsidP="00E94BA3">
          <w:pPr>
            <w:rPr>
              <w:noProof w:val="0"/>
              <w:lang w:eastAsia="ja-JP"/>
            </w:rPr>
          </w:pPr>
        </w:p>
        <w:p w14:paraId="34222B36" w14:textId="3FBBFFA2" w:rsidR="00E94BA3" w:rsidRPr="00C3006A" w:rsidRDefault="00E94BA3" w:rsidP="00E94BA3">
          <w:pPr>
            <w:rPr>
              <w:noProof w:val="0"/>
              <w:lang w:eastAsia="ja-JP"/>
            </w:rPr>
          </w:pPr>
        </w:p>
        <w:p w14:paraId="2A4AB010" w14:textId="77777777" w:rsidR="00344D5A" w:rsidRPr="00C3006A" w:rsidRDefault="00344D5A" w:rsidP="00E94BA3">
          <w:pPr>
            <w:rPr>
              <w:noProof w:val="0"/>
              <w:lang w:eastAsia="ja-JP"/>
            </w:rPr>
          </w:pPr>
        </w:p>
        <w:p w14:paraId="4C577B90" w14:textId="532C1762" w:rsidR="00E94BA3" w:rsidRPr="00C3006A" w:rsidRDefault="00E94BA3" w:rsidP="00E94BA3">
          <w:pPr>
            <w:rPr>
              <w:noProof w:val="0"/>
              <w:lang w:eastAsia="ja-JP"/>
            </w:rPr>
          </w:pPr>
        </w:p>
        <w:p w14:paraId="5D89DCCC" w14:textId="0CE861EB" w:rsidR="00E94BA3" w:rsidRPr="00C3006A" w:rsidRDefault="00E94BA3" w:rsidP="00E94BA3">
          <w:pPr>
            <w:rPr>
              <w:noProof w:val="0"/>
              <w:lang w:eastAsia="ja-JP"/>
            </w:rPr>
          </w:pPr>
        </w:p>
        <w:p w14:paraId="4C92C859" w14:textId="0BCAE34A" w:rsidR="00625D95" w:rsidRPr="00C3006A" w:rsidRDefault="00625D95" w:rsidP="00927F56">
          <w:pPr>
            <w:pStyle w:val="Heading1"/>
            <w:rPr>
              <w:noProof w:val="0"/>
            </w:rPr>
          </w:pPr>
          <w:bookmarkStart w:id="0" w:name="_Toc41076914"/>
          <w:r w:rsidRPr="00C3006A">
            <w:rPr>
              <w:noProof w:val="0"/>
            </w:rPr>
            <w:lastRenderedPageBreak/>
            <w:t>Introduction</w:t>
          </w:r>
          <w:bookmarkEnd w:id="0"/>
        </w:p>
        <w:p w14:paraId="4C252308" w14:textId="1CA8C6B5" w:rsidR="00DA5896" w:rsidRPr="00C3006A" w:rsidRDefault="00DA5896" w:rsidP="000C0075">
          <w:pPr>
            <w:spacing w:line="360" w:lineRule="auto"/>
            <w:jc w:val="both"/>
            <w:rPr>
              <w:noProof w:val="0"/>
              <w:szCs w:val="24"/>
            </w:rPr>
          </w:pPr>
          <w:r w:rsidRPr="00C3006A">
            <w:rPr>
              <w:noProof w:val="0"/>
              <w:szCs w:val="24"/>
            </w:rPr>
            <w:t>Entrepreneurship</w:t>
          </w:r>
          <w:r w:rsidR="002738AA" w:rsidRPr="00C3006A">
            <w:rPr>
              <w:noProof w:val="0"/>
              <w:szCs w:val="24"/>
            </w:rPr>
            <w:t xml:space="preserve"> is a hot topic that </w:t>
          </w:r>
          <w:r w:rsidR="00804201" w:rsidRPr="00C3006A">
            <w:rPr>
              <w:noProof w:val="0"/>
              <w:szCs w:val="24"/>
            </w:rPr>
            <w:t>takes a variety of forms</w:t>
          </w:r>
          <w:r w:rsidR="002738AA" w:rsidRPr="00C3006A">
            <w:rPr>
              <w:noProof w:val="0"/>
              <w:szCs w:val="24"/>
            </w:rPr>
            <w:t xml:space="preserve"> </w:t>
          </w:r>
          <w:sdt>
            <w:sdtPr>
              <w:rPr>
                <w:noProof w:val="0"/>
                <w:szCs w:val="24"/>
              </w:rPr>
              <w:id w:val="1837724912"/>
              <w:citation/>
            </w:sdtPr>
            <w:sdtEndPr/>
            <w:sdtContent>
              <w:r w:rsidR="002738AA" w:rsidRPr="00C3006A">
                <w:rPr>
                  <w:noProof w:val="0"/>
                  <w:szCs w:val="24"/>
                </w:rPr>
                <w:fldChar w:fldCharType="begin"/>
              </w:r>
              <w:r w:rsidR="002738AA" w:rsidRPr="00C3006A">
                <w:rPr>
                  <w:noProof w:val="0"/>
                  <w:szCs w:val="24"/>
                </w:rPr>
                <w:instrText xml:space="preserve"> CITATION Wes11 \l 2057 </w:instrText>
              </w:r>
              <w:r w:rsidR="002738AA" w:rsidRPr="00C3006A">
                <w:rPr>
                  <w:noProof w:val="0"/>
                  <w:szCs w:val="24"/>
                </w:rPr>
                <w:fldChar w:fldCharType="separate"/>
              </w:r>
              <w:r w:rsidR="008259D5" w:rsidRPr="008259D5">
                <w:rPr>
                  <w:szCs w:val="24"/>
                </w:rPr>
                <w:t>(Westhead, et al., 2011)</w:t>
              </w:r>
              <w:r w:rsidR="002738AA" w:rsidRPr="00C3006A">
                <w:rPr>
                  <w:noProof w:val="0"/>
                  <w:szCs w:val="24"/>
                </w:rPr>
                <w:fldChar w:fldCharType="end"/>
              </w:r>
            </w:sdtContent>
          </w:sdt>
          <w:r w:rsidR="002738AA" w:rsidRPr="00C3006A">
            <w:rPr>
              <w:noProof w:val="0"/>
              <w:szCs w:val="24"/>
            </w:rPr>
            <w:t>. It is a major element in the national economy. Therefor</w:t>
          </w:r>
          <w:r w:rsidR="00AC7108" w:rsidRPr="00C3006A">
            <w:rPr>
              <w:noProof w:val="0"/>
              <w:szCs w:val="24"/>
            </w:rPr>
            <w:t>e</w:t>
          </w:r>
          <w:r w:rsidR="002738AA" w:rsidRPr="00C3006A">
            <w:rPr>
              <w:noProof w:val="0"/>
              <w:szCs w:val="24"/>
            </w:rPr>
            <w:t>, it is essential to understand different dimen</w:t>
          </w:r>
          <w:r w:rsidR="00DD2DAB" w:rsidRPr="00C3006A">
            <w:rPr>
              <w:noProof w:val="0"/>
              <w:szCs w:val="24"/>
            </w:rPr>
            <w:t>s</w:t>
          </w:r>
          <w:r w:rsidR="002738AA" w:rsidRPr="00C3006A">
            <w:rPr>
              <w:noProof w:val="0"/>
              <w:szCs w:val="24"/>
            </w:rPr>
            <w:t xml:space="preserve">ions of entrepreneurship process, the motivational characteristics encouraging individuals to become entrepreneurs, </w:t>
          </w:r>
          <w:r w:rsidR="00FF47A7" w:rsidRPr="00C3006A">
            <w:rPr>
              <w:noProof w:val="0"/>
              <w:szCs w:val="24"/>
            </w:rPr>
            <w:t>the role of external positive/neg</w:t>
          </w:r>
          <w:r w:rsidR="00DD2DAB" w:rsidRPr="00C3006A">
            <w:rPr>
              <w:noProof w:val="0"/>
              <w:szCs w:val="24"/>
            </w:rPr>
            <w:t>a</w:t>
          </w:r>
          <w:r w:rsidR="00FF47A7" w:rsidRPr="00C3006A">
            <w:rPr>
              <w:noProof w:val="0"/>
              <w:szCs w:val="24"/>
            </w:rPr>
            <w:t xml:space="preserve">tive effects, </w:t>
          </w:r>
          <w:r w:rsidR="002738AA" w:rsidRPr="00C3006A">
            <w:rPr>
              <w:noProof w:val="0"/>
              <w:szCs w:val="24"/>
            </w:rPr>
            <w:t xml:space="preserve">and why some </w:t>
          </w:r>
          <w:r w:rsidR="00FF47A7" w:rsidRPr="00C3006A">
            <w:rPr>
              <w:noProof w:val="0"/>
              <w:szCs w:val="24"/>
            </w:rPr>
            <w:t xml:space="preserve">people </w:t>
          </w:r>
          <w:r w:rsidR="002738AA" w:rsidRPr="00C3006A">
            <w:rPr>
              <w:noProof w:val="0"/>
              <w:szCs w:val="24"/>
            </w:rPr>
            <w:t xml:space="preserve">are more successful than others </w:t>
          </w:r>
          <w:sdt>
            <w:sdtPr>
              <w:rPr>
                <w:noProof w:val="0"/>
                <w:szCs w:val="24"/>
              </w:rPr>
              <w:id w:val="-1962957237"/>
              <w:citation/>
            </w:sdtPr>
            <w:sdtEndPr/>
            <w:sdtContent>
              <w:r w:rsidR="002738AA" w:rsidRPr="00C3006A">
                <w:rPr>
                  <w:noProof w:val="0"/>
                  <w:szCs w:val="24"/>
                </w:rPr>
                <w:fldChar w:fldCharType="begin"/>
              </w:r>
              <w:r w:rsidR="002738AA" w:rsidRPr="00C3006A">
                <w:rPr>
                  <w:noProof w:val="0"/>
                  <w:szCs w:val="24"/>
                </w:rPr>
                <w:instrText xml:space="preserve"> CITATION Col04 \l 2057 </w:instrText>
              </w:r>
              <w:r w:rsidR="002738AA" w:rsidRPr="00C3006A">
                <w:rPr>
                  <w:noProof w:val="0"/>
                  <w:szCs w:val="24"/>
                </w:rPr>
                <w:fldChar w:fldCharType="separate"/>
              </w:r>
              <w:r w:rsidR="008259D5" w:rsidRPr="008259D5">
                <w:rPr>
                  <w:szCs w:val="24"/>
                </w:rPr>
                <w:t>(Collins, et al., 2004)</w:t>
              </w:r>
              <w:r w:rsidR="002738AA" w:rsidRPr="00C3006A">
                <w:rPr>
                  <w:noProof w:val="0"/>
                  <w:szCs w:val="24"/>
                </w:rPr>
                <w:fldChar w:fldCharType="end"/>
              </w:r>
            </w:sdtContent>
          </w:sdt>
          <w:r w:rsidR="002738AA" w:rsidRPr="00C3006A">
            <w:rPr>
              <w:noProof w:val="0"/>
              <w:szCs w:val="24"/>
            </w:rPr>
            <w:t xml:space="preserve">. </w:t>
          </w:r>
          <w:r w:rsidR="00EC05E9" w:rsidRPr="00C3006A">
            <w:rPr>
              <w:noProof w:val="0"/>
              <w:szCs w:val="24"/>
            </w:rPr>
            <w:t xml:space="preserve">This </w:t>
          </w:r>
          <w:r w:rsidR="00F97161">
            <w:rPr>
              <w:noProof w:val="0"/>
              <w:szCs w:val="24"/>
            </w:rPr>
            <w:t>assignment</w:t>
          </w:r>
          <w:r w:rsidR="00EC05E9" w:rsidRPr="00C3006A">
            <w:rPr>
              <w:noProof w:val="0"/>
              <w:szCs w:val="24"/>
            </w:rPr>
            <w:t xml:space="preserve"> </w:t>
          </w:r>
          <w:r w:rsidRPr="00C3006A">
            <w:rPr>
              <w:noProof w:val="0"/>
              <w:szCs w:val="24"/>
            </w:rPr>
            <w:t xml:space="preserve">critically </w:t>
          </w:r>
          <w:r w:rsidR="00C86A27" w:rsidRPr="00C3006A">
            <w:rPr>
              <w:noProof w:val="0"/>
              <w:szCs w:val="24"/>
            </w:rPr>
            <w:t xml:space="preserve">and </w:t>
          </w:r>
          <w:r w:rsidRPr="00C3006A">
            <w:rPr>
              <w:noProof w:val="0"/>
              <w:szCs w:val="24"/>
            </w:rPr>
            <w:t>theoretically evaluate</w:t>
          </w:r>
          <w:r w:rsidR="00DD2DAB" w:rsidRPr="00C3006A">
            <w:rPr>
              <w:noProof w:val="0"/>
              <w:szCs w:val="24"/>
            </w:rPr>
            <w:t>s</w:t>
          </w:r>
          <w:r w:rsidRPr="00C3006A">
            <w:rPr>
              <w:noProof w:val="0"/>
              <w:szCs w:val="24"/>
            </w:rPr>
            <w:t xml:space="preserve"> </w:t>
          </w:r>
          <w:r w:rsidR="00DD2DAB" w:rsidRPr="00C3006A">
            <w:rPr>
              <w:noProof w:val="0"/>
              <w:szCs w:val="24"/>
            </w:rPr>
            <w:t xml:space="preserve">the </w:t>
          </w:r>
          <w:r w:rsidRPr="00C3006A">
            <w:rPr>
              <w:noProof w:val="0"/>
              <w:szCs w:val="24"/>
            </w:rPr>
            <w:t xml:space="preserve">current perspectives of </w:t>
          </w:r>
          <w:bookmarkStart w:id="1" w:name="_Hlk40983064"/>
          <w:r w:rsidRPr="00C3006A">
            <w:rPr>
              <w:noProof w:val="0"/>
              <w:szCs w:val="24"/>
            </w:rPr>
            <w:t>entrepreneurial motivation</w:t>
          </w:r>
          <w:bookmarkEnd w:id="1"/>
          <w:r w:rsidR="00EC05E9" w:rsidRPr="00C3006A">
            <w:rPr>
              <w:noProof w:val="0"/>
              <w:szCs w:val="24"/>
            </w:rPr>
            <w:t xml:space="preserve">. </w:t>
          </w:r>
          <w:r w:rsidR="00EB4FEF" w:rsidRPr="00C3006A">
            <w:rPr>
              <w:noProof w:val="0"/>
              <w:szCs w:val="24"/>
            </w:rPr>
            <w:t xml:space="preserve">It discusses </w:t>
          </w:r>
          <w:r w:rsidRPr="00C3006A">
            <w:rPr>
              <w:noProof w:val="0"/>
              <w:szCs w:val="24"/>
            </w:rPr>
            <w:t xml:space="preserve">different key concepts in entrepreneurship and examines how entrepreneurial motivation can be influenced by the external economic and cultural environmental factors. </w:t>
          </w:r>
        </w:p>
        <w:p w14:paraId="68CDA2E1" w14:textId="6A816FC7" w:rsidR="00C82AA3" w:rsidRPr="00C3006A" w:rsidRDefault="00C82AA3" w:rsidP="003148FE">
          <w:pPr>
            <w:pStyle w:val="Heading1"/>
            <w:rPr>
              <w:noProof w:val="0"/>
            </w:rPr>
          </w:pPr>
          <w:bookmarkStart w:id="2" w:name="_Toc41076915"/>
          <w:r w:rsidRPr="00C3006A">
            <w:rPr>
              <w:noProof w:val="0"/>
            </w:rPr>
            <w:t xml:space="preserve">Definition of Enterprise and </w:t>
          </w:r>
          <w:bookmarkStart w:id="3" w:name="_Hlk40982883"/>
          <w:r w:rsidRPr="00C3006A">
            <w:rPr>
              <w:noProof w:val="0"/>
            </w:rPr>
            <w:t>Entrepreneurship</w:t>
          </w:r>
          <w:bookmarkEnd w:id="2"/>
        </w:p>
        <w:bookmarkEnd w:id="3"/>
        <w:p w14:paraId="71D50589" w14:textId="52C40B1F" w:rsidR="00DD2DAB" w:rsidRPr="00C3006A" w:rsidRDefault="00B572AB" w:rsidP="00DD2DAB">
          <w:pPr>
            <w:spacing w:line="360" w:lineRule="auto"/>
            <w:jc w:val="both"/>
            <w:rPr>
              <w:noProof w:val="0"/>
              <w:lang w:eastAsia="ja-JP"/>
            </w:rPr>
          </w:pPr>
          <w:r w:rsidRPr="00C3006A">
            <w:rPr>
              <w:noProof w:val="0"/>
              <w:lang w:eastAsia="ja-JP"/>
            </w:rPr>
            <w:t>Two common meanings are linked with t</w:t>
          </w:r>
          <w:r w:rsidR="001D59A9" w:rsidRPr="00C3006A">
            <w:rPr>
              <w:noProof w:val="0"/>
              <w:lang w:eastAsia="ja-JP"/>
            </w:rPr>
            <w:t>he term “enterprise”.</w:t>
          </w:r>
          <w:r w:rsidRPr="00C3006A">
            <w:rPr>
              <w:noProof w:val="0"/>
              <w:lang w:eastAsia="ja-JP"/>
            </w:rPr>
            <w:t xml:space="preserve"> </w:t>
          </w:r>
          <w:r w:rsidR="001D59A9" w:rsidRPr="00C3006A">
            <w:rPr>
              <w:noProof w:val="0"/>
              <w:lang w:eastAsia="ja-JP"/>
            </w:rPr>
            <w:t>Firstly</w:t>
          </w:r>
          <w:r w:rsidRPr="00C3006A">
            <w:rPr>
              <w:noProof w:val="0"/>
              <w:lang w:eastAsia="ja-JP"/>
            </w:rPr>
            <w:t xml:space="preserve">, and commonly, </w:t>
          </w:r>
          <w:r w:rsidR="00DD28F9" w:rsidRPr="00C3006A">
            <w:rPr>
              <w:noProof w:val="0"/>
              <w:lang w:eastAsia="ja-JP"/>
            </w:rPr>
            <w:t>the word enterprise</w:t>
          </w:r>
          <w:r w:rsidR="001D59A9" w:rsidRPr="00C3006A">
            <w:rPr>
              <w:noProof w:val="0"/>
              <w:lang w:eastAsia="ja-JP"/>
            </w:rPr>
            <w:t xml:space="preserve"> is </w:t>
          </w:r>
          <w:r w:rsidR="00DD28F9" w:rsidRPr="00C3006A">
            <w:rPr>
              <w:noProof w:val="0"/>
              <w:lang w:eastAsia="ja-JP"/>
            </w:rPr>
            <w:t>used as</w:t>
          </w:r>
          <w:r w:rsidR="001D59A9" w:rsidRPr="00C3006A">
            <w:rPr>
              <w:noProof w:val="0"/>
              <w:lang w:eastAsia="ja-JP"/>
            </w:rPr>
            <w:t xml:space="preserve"> another name for a business. Secondly, </w:t>
          </w:r>
          <w:r w:rsidR="00DD28F9" w:rsidRPr="00C3006A">
            <w:rPr>
              <w:noProof w:val="0"/>
              <w:lang w:eastAsia="ja-JP"/>
            </w:rPr>
            <w:t>an enterprise is used to</w:t>
          </w:r>
          <w:r w:rsidR="001D59A9" w:rsidRPr="00C3006A">
            <w:rPr>
              <w:noProof w:val="0"/>
              <w:lang w:eastAsia="ja-JP"/>
            </w:rPr>
            <w:t xml:space="preserve"> describe</w:t>
          </w:r>
          <w:r w:rsidR="00DD28F9" w:rsidRPr="00C3006A">
            <w:rPr>
              <w:noProof w:val="0"/>
              <w:lang w:eastAsia="ja-JP"/>
            </w:rPr>
            <w:t xml:space="preserve"> </w:t>
          </w:r>
          <w:r w:rsidR="001D59A9" w:rsidRPr="00C3006A">
            <w:rPr>
              <w:noProof w:val="0"/>
              <w:lang w:eastAsia="ja-JP"/>
            </w:rPr>
            <w:t xml:space="preserve">the actions of </w:t>
          </w:r>
          <w:r w:rsidR="00DD28F9" w:rsidRPr="00C3006A">
            <w:rPr>
              <w:noProof w:val="0"/>
              <w:lang w:eastAsia="ja-JP"/>
            </w:rPr>
            <w:t xml:space="preserve">an individual </w:t>
          </w:r>
          <w:r w:rsidR="001D59A9" w:rsidRPr="00C3006A">
            <w:rPr>
              <w:noProof w:val="0"/>
              <w:lang w:eastAsia="ja-JP"/>
            </w:rPr>
            <w:t xml:space="preserve">who shows some initiative by </w:t>
          </w:r>
          <w:r w:rsidR="00DD28F9" w:rsidRPr="00C3006A">
            <w:rPr>
              <w:noProof w:val="0"/>
              <w:lang w:eastAsia="ja-JP"/>
            </w:rPr>
            <w:t xml:space="preserve">identifying a business opportunity and </w:t>
          </w:r>
          <w:r w:rsidR="001D59A9" w:rsidRPr="00C3006A">
            <w:rPr>
              <w:noProof w:val="0"/>
              <w:lang w:eastAsia="ja-JP"/>
            </w:rPr>
            <w:t xml:space="preserve">taking a risk by </w:t>
          </w:r>
          <w:r w:rsidR="00DD28F9" w:rsidRPr="00C3006A">
            <w:rPr>
              <w:noProof w:val="0"/>
              <w:lang w:eastAsia="ja-JP"/>
            </w:rPr>
            <w:t xml:space="preserve">investing in, </w:t>
          </w:r>
          <w:r w:rsidR="001D59A9" w:rsidRPr="00C3006A">
            <w:rPr>
              <w:noProof w:val="0"/>
              <w:lang w:eastAsia="ja-JP"/>
            </w:rPr>
            <w:t xml:space="preserve">setting up, and running </w:t>
          </w:r>
          <w:r w:rsidR="00840E2A" w:rsidRPr="00C3006A">
            <w:rPr>
              <w:noProof w:val="0"/>
              <w:lang w:eastAsia="ja-JP"/>
            </w:rPr>
            <w:t>the</w:t>
          </w:r>
          <w:r w:rsidR="001D59A9" w:rsidRPr="00C3006A">
            <w:rPr>
              <w:noProof w:val="0"/>
              <w:lang w:eastAsia="ja-JP"/>
            </w:rPr>
            <w:t xml:space="preserve"> business.</w:t>
          </w:r>
          <w:r w:rsidR="00DD28F9" w:rsidRPr="00C3006A">
            <w:rPr>
              <w:noProof w:val="0"/>
              <w:lang w:eastAsia="ja-JP"/>
            </w:rPr>
            <w:t xml:space="preserve"> Someone who takes this initiative and shows enterprise is an "entrepreneur" </w:t>
          </w:r>
          <w:sdt>
            <w:sdtPr>
              <w:rPr>
                <w:noProof w:val="0"/>
                <w:lang w:eastAsia="ja-JP"/>
              </w:rPr>
              <w:id w:val="-1052767669"/>
              <w:citation/>
            </w:sdtPr>
            <w:sdtEndPr/>
            <w:sdtContent>
              <w:r w:rsidR="00DD28F9" w:rsidRPr="00C3006A">
                <w:rPr>
                  <w:noProof w:val="0"/>
                  <w:lang w:eastAsia="ja-JP"/>
                </w:rPr>
                <w:fldChar w:fldCharType="begin"/>
              </w:r>
              <w:r w:rsidR="00DD28F9" w:rsidRPr="00C3006A">
                <w:rPr>
                  <w:noProof w:val="0"/>
                  <w:lang w:eastAsia="ja-JP"/>
                </w:rPr>
                <w:instrText xml:space="preserve"> CITATION Cui18 \l 2057 </w:instrText>
              </w:r>
              <w:r w:rsidR="00DD28F9" w:rsidRPr="00C3006A">
                <w:rPr>
                  <w:noProof w:val="0"/>
                  <w:lang w:eastAsia="ja-JP"/>
                </w:rPr>
                <w:fldChar w:fldCharType="separate"/>
              </w:r>
              <w:r w:rsidR="008259D5" w:rsidRPr="008259D5">
                <w:rPr>
                  <w:lang w:eastAsia="ja-JP"/>
                </w:rPr>
                <w:t>(Cuitandokte, 2018)</w:t>
              </w:r>
              <w:r w:rsidR="00DD28F9" w:rsidRPr="00C3006A">
                <w:rPr>
                  <w:noProof w:val="0"/>
                  <w:lang w:eastAsia="ja-JP"/>
                </w:rPr>
                <w:fldChar w:fldCharType="end"/>
              </w:r>
            </w:sdtContent>
          </w:sdt>
          <w:r w:rsidR="00EB04A3" w:rsidRPr="00C3006A">
            <w:rPr>
              <w:noProof w:val="0"/>
              <w:lang w:eastAsia="ja-JP"/>
            </w:rPr>
            <w:t xml:space="preserve">. </w:t>
          </w:r>
          <w:r w:rsidR="00C12C72" w:rsidRPr="00C3006A">
            <w:rPr>
              <w:noProof w:val="0"/>
              <w:lang w:eastAsia="ja-JP"/>
            </w:rPr>
            <w:t xml:space="preserve">According to Bygrave and </w:t>
          </w:r>
          <w:proofErr w:type="spellStart"/>
          <w:r w:rsidR="00C12C72" w:rsidRPr="00C3006A">
            <w:rPr>
              <w:noProof w:val="0"/>
              <w:lang w:eastAsia="ja-JP"/>
            </w:rPr>
            <w:t>Zacharakis</w:t>
          </w:r>
          <w:proofErr w:type="spellEnd"/>
          <w:r w:rsidR="00C12C72" w:rsidRPr="00C3006A">
            <w:rPr>
              <w:noProof w:val="0"/>
              <w:lang w:eastAsia="ja-JP"/>
            </w:rPr>
            <w:t xml:space="preserve"> </w:t>
          </w:r>
          <w:sdt>
            <w:sdtPr>
              <w:rPr>
                <w:noProof w:val="0"/>
                <w:lang w:eastAsia="ja-JP"/>
              </w:rPr>
              <w:id w:val="915206674"/>
              <w:citation/>
            </w:sdtPr>
            <w:sdtEndPr/>
            <w:sdtContent>
              <w:r w:rsidR="00C12C72" w:rsidRPr="00C3006A">
                <w:rPr>
                  <w:noProof w:val="0"/>
                  <w:lang w:eastAsia="ja-JP"/>
                </w:rPr>
                <w:fldChar w:fldCharType="begin"/>
              </w:r>
              <w:r w:rsidR="00595726" w:rsidRPr="00C3006A">
                <w:rPr>
                  <w:noProof w:val="0"/>
                  <w:lang w:eastAsia="ja-JP"/>
                </w:rPr>
                <w:instrText xml:space="preserve">CITATION Byg11 \p 49 \n  \l 2057 </w:instrText>
              </w:r>
              <w:r w:rsidR="00C12C72" w:rsidRPr="00C3006A">
                <w:rPr>
                  <w:noProof w:val="0"/>
                  <w:lang w:eastAsia="ja-JP"/>
                </w:rPr>
                <w:fldChar w:fldCharType="separate"/>
              </w:r>
              <w:r w:rsidR="008259D5" w:rsidRPr="008259D5">
                <w:rPr>
                  <w:lang w:eastAsia="ja-JP"/>
                </w:rPr>
                <w:t>(2011, p. 49)</w:t>
              </w:r>
              <w:r w:rsidR="00C12C72" w:rsidRPr="00C3006A">
                <w:rPr>
                  <w:noProof w:val="0"/>
                  <w:lang w:eastAsia="ja-JP"/>
                </w:rPr>
                <w:fldChar w:fldCharType="end"/>
              </w:r>
            </w:sdtContent>
          </w:sdt>
          <w:r w:rsidR="00C12C72" w:rsidRPr="00C3006A">
            <w:rPr>
              <w:noProof w:val="0"/>
              <w:lang w:eastAsia="ja-JP"/>
            </w:rPr>
            <w:t xml:space="preserve">, “an entrepreneur is someone who perceives an opportunity and creates an organization to pursue it”.  An entrepreneur gathers and then integrates all necessary resources and capabilities such as financial resources, human capital, the business model and the strategy to transform the invention into a viable business </w:t>
          </w:r>
          <w:bookmarkStart w:id="4" w:name="_Hlk40991091"/>
          <w:sdt>
            <w:sdtPr>
              <w:rPr>
                <w:noProof w:val="0"/>
                <w:lang w:eastAsia="ja-JP"/>
              </w:rPr>
              <w:id w:val="-496489660"/>
              <w:citation/>
            </w:sdtPr>
            <w:sdtEndPr/>
            <w:sdtContent>
              <w:r w:rsidR="00C12C72" w:rsidRPr="00C3006A">
                <w:rPr>
                  <w:noProof w:val="0"/>
                  <w:lang w:eastAsia="ja-JP"/>
                </w:rPr>
                <w:fldChar w:fldCharType="begin"/>
              </w:r>
              <w:r w:rsidR="00AC7108" w:rsidRPr="00C3006A">
                <w:rPr>
                  <w:noProof w:val="0"/>
                  <w:lang w:eastAsia="ja-JP"/>
                </w:rPr>
                <w:instrText xml:space="preserve">CITATION Bar16 \l 2057 </w:instrText>
              </w:r>
              <w:r w:rsidR="00C12C72" w:rsidRPr="00C3006A">
                <w:rPr>
                  <w:noProof w:val="0"/>
                  <w:lang w:eastAsia="ja-JP"/>
                </w:rPr>
                <w:fldChar w:fldCharType="separate"/>
              </w:r>
              <w:r w:rsidR="008259D5" w:rsidRPr="008259D5">
                <w:rPr>
                  <w:lang w:eastAsia="ja-JP"/>
                </w:rPr>
                <w:t>(Barringer &amp; Ireland, 2016)</w:t>
              </w:r>
              <w:r w:rsidR="00C12C72" w:rsidRPr="00C3006A">
                <w:rPr>
                  <w:noProof w:val="0"/>
                  <w:lang w:eastAsia="ja-JP"/>
                </w:rPr>
                <w:fldChar w:fldCharType="end"/>
              </w:r>
            </w:sdtContent>
          </w:sdt>
          <w:r w:rsidR="00C12C72" w:rsidRPr="00C3006A">
            <w:rPr>
              <w:noProof w:val="0"/>
              <w:lang w:eastAsia="ja-JP"/>
            </w:rPr>
            <w:t>.</w:t>
          </w:r>
          <w:bookmarkEnd w:id="4"/>
          <w:r w:rsidR="009A4273" w:rsidRPr="00C3006A">
            <w:rPr>
              <w:noProof w:val="0"/>
            </w:rPr>
            <w:t xml:space="preserve"> </w:t>
          </w:r>
          <w:r w:rsidR="00DD2DAB" w:rsidRPr="00C3006A">
            <w:rPr>
              <w:noProof w:val="0"/>
            </w:rPr>
            <w:t>Based on the Timmons framework (Figure 1) there are three driving forces vital for a successful business: the opportunity, the entrepreneur (plus the management team, if it’s a potential venture), and the resources needed to start the business and make it grow</w:t>
          </w:r>
          <w:sdt>
            <w:sdtPr>
              <w:rPr>
                <w:noProof w:val="0"/>
              </w:rPr>
              <w:id w:val="-829286839"/>
              <w:citation/>
            </w:sdtPr>
            <w:sdtEndPr/>
            <w:sdtContent>
              <w:r w:rsidR="00DD2DAB" w:rsidRPr="00C3006A">
                <w:rPr>
                  <w:noProof w:val="0"/>
                </w:rPr>
                <w:fldChar w:fldCharType="begin"/>
              </w:r>
              <w:r w:rsidR="00595726" w:rsidRPr="00C3006A">
                <w:rPr>
                  <w:noProof w:val="0"/>
                </w:rPr>
                <w:instrText xml:space="preserve">CITATION Byg11 \l 2057 </w:instrText>
              </w:r>
              <w:r w:rsidR="00DD2DAB" w:rsidRPr="00C3006A">
                <w:rPr>
                  <w:noProof w:val="0"/>
                </w:rPr>
                <w:fldChar w:fldCharType="separate"/>
              </w:r>
              <w:r w:rsidR="008259D5">
                <w:t xml:space="preserve"> </w:t>
              </w:r>
              <w:r w:rsidR="008259D5" w:rsidRPr="008259D5">
                <w:t>(Bygrave &amp; Zacharakis, 2011)</w:t>
              </w:r>
              <w:r w:rsidR="00DD2DAB" w:rsidRPr="00C3006A">
                <w:rPr>
                  <w:noProof w:val="0"/>
                </w:rPr>
                <w:fldChar w:fldCharType="end"/>
              </w:r>
            </w:sdtContent>
          </w:sdt>
          <w:r w:rsidR="00DD2DAB" w:rsidRPr="00C3006A">
            <w:rPr>
              <w:noProof w:val="0"/>
            </w:rPr>
            <w:t>.</w:t>
          </w:r>
        </w:p>
        <w:p w14:paraId="144248A4" w14:textId="5DE383A1" w:rsidR="00DD2DAB" w:rsidRPr="00C3006A" w:rsidRDefault="00DD2DAB" w:rsidP="00B959DE">
          <w:pPr>
            <w:spacing w:after="0"/>
            <w:rPr>
              <w:b/>
              <w:bCs/>
              <w:noProof w:val="0"/>
            </w:rPr>
          </w:pPr>
          <w:r w:rsidRPr="00C3006A">
            <w:rPr>
              <w:b/>
              <w:bCs/>
              <w:noProof w:val="0"/>
            </w:rPr>
            <w:t>Figure 1: Timmons Framework</w:t>
          </w:r>
        </w:p>
        <w:p w14:paraId="4DE97665" w14:textId="77777777" w:rsidR="00DD2DAB" w:rsidRPr="00C3006A" w:rsidRDefault="00DD2DAB" w:rsidP="00B959DE">
          <w:pPr>
            <w:spacing w:after="0"/>
            <w:jc w:val="center"/>
            <w:rPr>
              <w:noProof w:val="0"/>
            </w:rPr>
          </w:pPr>
          <w:r w:rsidRPr="00C3006A">
            <w:drawing>
              <wp:inline distT="0" distB="0" distL="0" distR="0" wp14:anchorId="2E400ABF" wp14:editId="3ACFD8FC">
                <wp:extent cx="3861281" cy="1860997"/>
                <wp:effectExtent l="0" t="0" r="6350" b="6350"/>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770387" cy="2299153"/>
                        </a:xfrm>
                        <a:prstGeom prst="rect">
                          <a:avLst/>
                        </a:prstGeom>
                        <a:noFill/>
                        <a:ln>
                          <a:noFill/>
                          <a:prstDash/>
                        </a:ln>
                      </pic:spPr>
                    </pic:pic>
                  </a:graphicData>
                </a:graphic>
              </wp:inline>
            </w:drawing>
          </w:r>
        </w:p>
        <w:p w14:paraId="106FF116" w14:textId="2E44FA00" w:rsidR="00DD2DAB" w:rsidRPr="00C3006A" w:rsidRDefault="00DD2DAB" w:rsidP="00B959DE">
          <w:pPr>
            <w:spacing w:after="0"/>
            <w:rPr>
              <w:noProof w:val="0"/>
            </w:rPr>
          </w:pPr>
          <w:r w:rsidRPr="00C3006A">
            <w:rPr>
              <w:noProof w:val="0"/>
            </w:rPr>
            <w:t xml:space="preserve">Source: </w:t>
          </w:r>
          <w:sdt>
            <w:sdtPr>
              <w:rPr>
                <w:noProof w:val="0"/>
              </w:rPr>
              <w:id w:val="761259237"/>
              <w:citation/>
            </w:sdtPr>
            <w:sdtEndPr/>
            <w:sdtContent>
              <w:r w:rsidRPr="00C3006A">
                <w:rPr>
                  <w:noProof w:val="0"/>
                </w:rPr>
                <w:fldChar w:fldCharType="begin"/>
              </w:r>
              <w:r w:rsidR="00595726" w:rsidRPr="00C3006A">
                <w:rPr>
                  <w:noProof w:val="0"/>
                </w:rPr>
                <w:instrText xml:space="preserve">CITATION Byg11 \l 2057 </w:instrText>
              </w:r>
              <w:r w:rsidRPr="00C3006A">
                <w:rPr>
                  <w:noProof w:val="0"/>
                </w:rPr>
                <w:fldChar w:fldCharType="separate"/>
              </w:r>
              <w:r w:rsidR="008259D5" w:rsidRPr="008259D5">
                <w:t>(Bygrave &amp; Zacharakis, 2011)</w:t>
              </w:r>
              <w:r w:rsidRPr="00C3006A">
                <w:rPr>
                  <w:noProof w:val="0"/>
                </w:rPr>
                <w:fldChar w:fldCharType="end"/>
              </w:r>
            </w:sdtContent>
          </w:sdt>
        </w:p>
        <w:p w14:paraId="38D121DA" w14:textId="1E565F74" w:rsidR="00161F00" w:rsidRPr="00C3006A" w:rsidRDefault="000C0075" w:rsidP="000C0075">
          <w:pPr>
            <w:spacing w:line="360" w:lineRule="auto"/>
            <w:jc w:val="both"/>
            <w:rPr>
              <w:noProof w:val="0"/>
            </w:rPr>
          </w:pPr>
          <w:r w:rsidRPr="00C3006A">
            <w:rPr>
              <w:noProof w:val="0"/>
              <w:lang w:eastAsia="ja-JP"/>
            </w:rPr>
            <w:lastRenderedPageBreak/>
            <w:t xml:space="preserve">Entrepreneurship could be defined as an ecosystem where challenges, changes and opportunity arise. Basically, it’s a business area which studies specific people who use various methods to develop or exploit new opportunities in order to create new products or services, new means of organising current technologies, new markets and new production operation or raw materials </w:t>
          </w:r>
          <w:sdt>
            <w:sdtPr>
              <w:rPr>
                <w:noProof w:val="0"/>
                <w:lang w:eastAsia="ja-JP"/>
              </w:rPr>
              <w:id w:val="-301007274"/>
              <w:citation/>
            </w:sdtPr>
            <w:sdtEndPr/>
            <w:sdtContent>
              <w:r w:rsidRPr="00C3006A">
                <w:rPr>
                  <w:noProof w:val="0"/>
                  <w:lang w:eastAsia="ja-JP"/>
                </w:rPr>
                <w:fldChar w:fldCharType="begin"/>
              </w:r>
              <w:r w:rsidRPr="00C3006A">
                <w:rPr>
                  <w:noProof w:val="0"/>
                  <w:lang w:eastAsia="ja-JP"/>
                </w:rPr>
                <w:instrText xml:space="preserve"> CITATION Swa17 \l 2057 </w:instrText>
              </w:r>
              <w:r w:rsidRPr="00C3006A">
                <w:rPr>
                  <w:noProof w:val="0"/>
                  <w:lang w:eastAsia="ja-JP"/>
                </w:rPr>
                <w:fldChar w:fldCharType="separate"/>
              </w:r>
              <w:r w:rsidR="008259D5" w:rsidRPr="008259D5">
                <w:rPr>
                  <w:lang w:eastAsia="ja-JP"/>
                </w:rPr>
                <w:t>(Swanson, 2017)</w:t>
              </w:r>
              <w:r w:rsidRPr="00C3006A">
                <w:rPr>
                  <w:noProof w:val="0"/>
                  <w:lang w:eastAsia="ja-JP"/>
                </w:rPr>
                <w:fldChar w:fldCharType="end"/>
              </w:r>
            </w:sdtContent>
          </w:sdt>
          <w:r w:rsidRPr="00C3006A">
            <w:rPr>
              <w:noProof w:val="0"/>
              <w:lang w:eastAsia="ja-JP"/>
            </w:rPr>
            <w:t xml:space="preserve">. Bygrave and </w:t>
          </w:r>
          <w:proofErr w:type="spellStart"/>
          <w:r w:rsidRPr="00C3006A">
            <w:rPr>
              <w:noProof w:val="0"/>
              <w:lang w:eastAsia="ja-JP"/>
            </w:rPr>
            <w:t>Zacharakis</w:t>
          </w:r>
          <w:proofErr w:type="spellEnd"/>
          <w:r w:rsidRPr="00C3006A">
            <w:rPr>
              <w:noProof w:val="0"/>
              <w:lang w:eastAsia="ja-JP"/>
            </w:rPr>
            <w:t xml:space="preserve"> </w:t>
          </w:r>
          <w:sdt>
            <w:sdtPr>
              <w:rPr>
                <w:noProof w:val="0"/>
                <w:lang w:eastAsia="ja-JP"/>
              </w:rPr>
              <w:id w:val="-1943525743"/>
              <w:citation/>
            </w:sdtPr>
            <w:sdtEndPr/>
            <w:sdtContent>
              <w:r w:rsidRPr="00C3006A">
                <w:rPr>
                  <w:noProof w:val="0"/>
                  <w:lang w:eastAsia="ja-JP"/>
                </w:rPr>
                <w:fldChar w:fldCharType="begin"/>
              </w:r>
              <w:r w:rsidR="00595726" w:rsidRPr="00C3006A">
                <w:rPr>
                  <w:noProof w:val="0"/>
                  <w:lang w:eastAsia="ja-JP"/>
                </w:rPr>
                <w:instrText xml:space="preserve">CITATION Byg11 \n  \l 2057 </w:instrText>
              </w:r>
              <w:r w:rsidRPr="00C3006A">
                <w:rPr>
                  <w:noProof w:val="0"/>
                  <w:lang w:eastAsia="ja-JP"/>
                </w:rPr>
                <w:fldChar w:fldCharType="separate"/>
              </w:r>
              <w:r w:rsidR="008259D5" w:rsidRPr="008259D5">
                <w:rPr>
                  <w:lang w:eastAsia="ja-JP"/>
                </w:rPr>
                <w:t>(2011)</w:t>
              </w:r>
              <w:r w:rsidRPr="00C3006A">
                <w:rPr>
                  <w:noProof w:val="0"/>
                  <w:lang w:eastAsia="ja-JP"/>
                </w:rPr>
                <w:fldChar w:fldCharType="end"/>
              </w:r>
            </w:sdtContent>
          </w:sdt>
          <w:r w:rsidRPr="00C3006A">
            <w:rPr>
              <w:noProof w:val="0"/>
              <w:lang w:eastAsia="ja-JP"/>
            </w:rPr>
            <w:t xml:space="preserve"> argue the entrepreneurial process is dynamic, and there are some critical factors which influence the transformation of an idea in a successful business. As shown in figure 2, these are sociological, organisational, personal, and environmental. E</w:t>
          </w:r>
          <w:r w:rsidR="009A4273" w:rsidRPr="00C3006A">
            <w:rPr>
              <w:noProof w:val="0"/>
              <w:lang w:eastAsia="ja-JP"/>
            </w:rPr>
            <w:t xml:space="preserve">ntrepreneurship takes a variety of forms and appears in </w:t>
          </w:r>
          <w:r w:rsidRPr="00C3006A">
            <w:rPr>
              <w:noProof w:val="0"/>
              <w:lang w:eastAsia="ja-JP"/>
            </w:rPr>
            <w:t>all firms (e.g. small, large, family)</w:t>
          </w:r>
          <w:r w:rsidR="009A4273" w:rsidRPr="00C3006A">
            <w:rPr>
              <w:noProof w:val="0"/>
              <w:lang w:eastAsia="ja-JP"/>
            </w:rPr>
            <w:t xml:space="preserve">, in </w:t>
          </w:r>
          <w:r w:rsidRPr="00C3006A">
            <w:rPr>
              <w:noProof w:val="0"/>
              <w:lang w:eastAsia="ja-JP"/>
            </w:rPr>
            <w:t xml:space="preserve">all </w:t>
          </w:r>
          <w:r w:rsidR="009A4273" w:rsidRPr="00C3006A">
            <w:rPr>
              <w:noProof w:val="0"/>
              <w:lang w:eastAsia="ja-JP"/>
            </w:rPr>
            <w:t>econom</w:t>
          </w:r>
          <w:r w:rsidRPr="00C3006A">
            <w:rPr>
              <w:noProof w:val="0"/>
              <w:lang w:eastAsia="ja-JP"/>
            </w:rPr>
            <w:t>ies (the formal and informal)</w:t>
          </w:r>
          <w:r w:rsidR="009A4273" w:rsidRPr="00C3006A">
            <w:rPr>
              <w:noProof w:val="0"/>
              <w:lang w:eastAsia="ja-JP"/>
            </w:rPr>
            <w:t xml:space="preserve">, in </w:t>
          </w:r>
          <w:r w:rsidRPr="00C3006A">
            <w:rPr>
              <w:noProof w:val="0"/>
              <w:lang w:eastAsia="ja-JP"/>
            </w:rPr>
            <w:t xml:space="preserve">both </w:t>
          </w:r>
          <w:r w:rsidR="009A4273" w:rsidRPr="00C3006A">
            <w:rPr>
              <w:noProof w:val="0"/>
              <w:lang w:eastAsia="ja-JP"/>
            </w:rPr>
            <w:t>legal and illegal activities,</w:t>
          </w:r>
          <w:r w:rsidRPr="00C3006A">
            <w:rPr>
              <w:noProof w:val="0"/>
              <w:lang w:eastAsia="ja-JP"/>
            </w:rPr>
            <w:t xml:space="preserve"> </w:t>
          </w:r>
          <w:r w:rsidR="009A4273" w:rsidRPr="00C3006A">
            <w:rPr>
              <w:noProof w:val="0"/>
              <w:lang w:eastAsia="ja-JP"/>
            </w:rPr>
            <w:t xml:space="preserve">and all </w:t>
          </w:r>
          <w:r w:rsidRPr="00C3006A">
            <w:rPr>
              <w:noProof w:val="0"/>
              <w:lang w:eastAsia="ja-JP"/>
            </w:rPr>
            <w:t xml:space="preserve">economic sub-sectors </w:t>
          </w:r>
          <w:r w:rsidR="009A4273" w:rsidRPr="00C3006A">
            <w:rPr>
              <w:noProof w:val="0"/>
              <w:lang w:eastAsia="ja-JP"/>
            </w:rPr>
            <w:t xml:space="preserve">and </w:t>
          </w:r>
          <w:r w:rsidRPr="00C3006A">
            <w:rPr>
              <w:noProof w:val="0"/>
              <w:lang w:eastAsia="ja-JP"/>
            </w:rPr>
            <w:t xml:space="preserve">regions </w:t>
          </w:r>
          <w:sdt>
            <w:sdtPr>
              <w:rPr>
                <w:noProof w:val="0"/>
                <w:szCs w:val="24"/>
              </w:rPr>
              <w:id w:val="-1106117739"/>
              <w:citation/>
            </w:sdtPr>
            <w:sdtEndPr/>
            <w:sdtContent>
              <w:r w:rsidR="001C2C97" w:rsidRPr="00C3006A">
                <w:rPr>
                  <w:noProof w:val="0"/>
                  <w:szCs w:val="24"/>
                </w:rPr>
                <w:fldChar w:fldCharType="begin"/>
              </w:r>
              <w:r w:rsidR="001C2C97" w:rsidRPr="00C3006A">
                <w:rPr>
                  <w:noProof w:val="0"/>
                  <w:szCs w:val="24"/>
                </w:rPr>
                <w:instrText xml:space="preserve"> CITATION Wes11 \l 2057 </w:instrText>
              </w:r>
              <w:r w:rsidR="001C2C97" w:rsidRPr="00C3006A">
                <w:rPr>
                  <w:noProof w:val="0"/>
                  <w:szCs w:val="24"/>
                </w:rPr>
                <w:fldChar w:fldCharType="separate"/>
              </w:r>
              <w:r w:rsidR="008259D5" w:rsidRPr="008259D5">
                <w:rPr>
                  <w:szCs w:val="24"/>
                </w:rPr>
                <w:t>(Westhead, et al., 2011)</w:t>
              </w:r>
              <w:r w:rsidR="001C2C97" w:rsidRPr="00C3006A">
                <w:rPr>
                  <w:noProof w:val="0"/>
                  <w:szCs w:val="24"/>
                </w:rPr>
                <w:fldChar w:fldCharType="end"/>
              </w:r>
            </w:sdtContent>
          </w:sdt>
          <w:r w:rsidR="001C2C97" w:rsidRPr="00C3006A">
            <w:rPr>
              <w:noProof w:val="0"/>
              <w:szCs w:val="24"/>
            </w:rPr>
            <w:t>.</w:t>
          </w:r>
        </w:p>
        <w:p w14:paraId="7666C9B2" w14:textId="685945D9" w:rsidR="00FD4CBD" w:rsidRPr="00C3006A" w:rsidRDefault="00FD4CBD" w:rsidP="00FD4CBD">
          <w:pPr>
            <w:tabs>
              <w:tab w:val="left" w:pos="1290"/>
            </w:tabs>
            <w:rPr>
              <w:noProof w:val="0"/>
              <w:lang w:eastAsia="ja-JP"/>
            </w:rPr>
          </w:pPr>
          <w:r w:rsidRPr="00C3006A">
            <w:rPr>
              <w:b/>
              <w:bCs/>
              <w:noProof w:val="0"/>
              <w:lang w:eastAsia="ja-JP"/>
            </w:rPr>
            <w:t xml:space="preserve">Figure </w:t>
          </w:r>
          <w:r w:rsidR="00161F00" w:rsidRPr="00C3006A">
            <w:rPr>
              <w:b/>
              <w:bCs/>
              <w:noProof w:val="0"/>
              <w:lang w:eastAsia="ja-JP"/>
            </w:rPr>
            <w:t>2</w:t>
          </w:r>
          <w:r w:rsidRPr="00C3006A">
            <w:rPr>
              <w:b/>
              <w:bCs/>
              <w:noProof w:val="0"/>
              <w:lang w:eastAsia="ja-JP"/>
            </w:rPr>
            <w:t>: The Entrepreneurial Process Model</w:t>
          </w:r>
        </w:p>
        <w:p w14:paraId="54E1A851" w14:textId="2E24216B" w:rsidR="00336CEA" w:rsidRPr="00C3006A" w:rsidRDefault="00FD4CBD" w:rsidP="00C82AA3">
          <w:pPr>
            <w:spacing w:line="360" w:lineRule="auto"/>
            <w:rPr>
              <w:noProof w:val="0"/>
              <w:lang w:eastAsia="ja-JP"/>
            </w:rPr>
          </w:pPr>
          <w:r w:rsidRPr="00C3006A">
            <w:drawing>
              <wp:inline distT="0" distB="0" distL="0" distR="0" wp14:anchorId="3B22DE5D" wp14:editId="6E139933">
                <wp:extent cx="5658799" cy="288486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90369" cy="2951943"/>
                        </a:xfrm>
                        <a:prstGeom prst="rect">
                          <a:avLst/>
                        </a:prstGeom>
                      </pic:spPr>
                    </pic:pic>
                  </a:graphicData>
                </a:graphic>
              </wp:inline>
            </w:drawing>
          </w:r>
        </w:p>
        <w:p w14:paraId="39A7F1B0" w14:textId="123B5B72" w:rsidR="00336CEA" w:rsidRPr="00C3006A" w:rsidRDefault="00A06389" w:rsidP="00C82AA3">
          <w:pPr>
            <w:spacing w:line="360" w:lineRule="auto"/>
            <w:rPr>
              <w:noProof w:val="0"/>
              <w:lang w:eastAsia="ja-JP"/>
            </w:rPr>
          </w:pPr>
          <w:r w:rsidRPr="00C3006A">
            <w:rPr>
              <w:noProof w:val="0"/>
              <w:lang w:eastAsia="ja-JP"/>
            </w:rPr>
            <w:t xml:space="preserve">Source: </w:t>
          </w:r>
          <w:bookmarkStart w:id="5" w:name="_Hlk40908539"/>
          <w:sdt>
            <w:sdtPr>
              <w:rPr>
                <w:noProof w:val="0"/>
                <w:lang w:eastAsia="ja-JP"/>
              </w:rPr>
              <w:id w:val="-559017027"/>
              <w:citation/>
            </w:sdtPr>
            <w:sdtEndPr/>
            <w:sdtContent>
              <w:r w:rsidRPr="00C3006A">
                <w:rPr>
                  <w:noProof w:val="0"/>
                  <w:lang w:eastAsia="ja-JP"/>
                </w:rPr>
                <w:fldChar w:fldCharType="begin"/>
              </w:r>
              <w:r w:rsidR="00595726" w:rsidRPr="00C3006A">
                <w:rPr>
                  <w:noProof w:val="0"/>
                  <w:lang w:eastAsia="ja-JP"/>
                </w:rPr>
                <w:instrText xml:space="preserve">CITATION Byg11 \l 2057 </w:instrText>
              </w:r>
              <w:r w:rsidRPr="00C3006A">
                <w:rPr>
                  <w:noProof w:val="0"/>
                  <w:lang w:eastAsia="ja-JP"/>
                </w:rPr>
                <w:fldChar w:fldCharType="separate"/>
              </w:r>
              <w:r w:rsidR="008259D5" w:rsidRPr="008259D5">
                <w:rPr>
                  <w:lang w:eastAsia="ja-JP"/>
                </w:rPr>
                <w:t>(Bygrave &amp; Zacharakis, 2011)</w:t>
              </w:r>
              <w:r w:rsidRPr="00C3006A">
                <w:rPr>
                  <w:noProof w:val="0"/>
                  <w:lang w:eastAsia="ja-JP"/>
                </w:rPr>
                <w:fldChar w:fldCharType="end"/>
              </w:r>
            </w:sdtContent>
          </w:sdt>
          <w:bookmarkEnd w:id="5"/>
        </w:p>
        <w:p w14:paraId="0AD6F37C" w14:textId="70B1B2C3" w:rsidR="003148FE" w:rsidRPr="00C3006A" w:rsidRDefault="003148FE" w:rsidP="003148FE">
          <w:pPr>
            <w:pStyle w:val="Heading1"/>
            <w:rPr>
              <w:noProof w:val="0"/>
            </w:rPr>
          </w:pPr>
          <w:bookmarkStart w:id="6" w:name="_Toc41076916"/>
          <w:r w:rsidRPr="00C3006A">
            <w:rPr>
              <w:noProof w:val="0"/>
            </w:rPr>
            <w:t>Characteristics of Entrepreneurship</w:t>
          </w:r>
          <w:bookmarkEnd w:id="6"/>
        </w:p>
        <w:p w14:paraId="470CAAF6" w14:textId="19BAC6A0" w:rsidR="00A118A3" w:rsidRPr="00C3006A" w:rsidRDefault="00595726" w:rsidP="00785862">
          <w:pPr>
            <w:spacing w:line="360" w:lineRule="auto"/>
            <w:jc w:val="both"/>
            <w:rPr>
              <w:noProof w:val="0"/>
              <w:lang w:eastAsia="ja-JP"/>
            </w:rPr>
          </w:pPr>
          <w:r w:rsidRPr="00C3006A">
            <w:rPr>
              <w:noProof w:val="0"/>
              <w:lang w:eastAsia="ja-JP"/>
            </w:rPr>
            <w:t>S</w:t>
          </w:r>
          <w:r w:rsidR="00A118A3" w:rsidRPr="00C3006A">
            <w:rPr>
              <w:noProof w:val="0"/>
              <w:lang w:eastAsia="ja-JP"/>
            </w:rPr>
            <w:t>uccessful entrepreneurship involves more than the characteristics and/or skills of the individual.</w:t>
          </w:r>
          <w:r w:rsidR="00A118A3" w:rsidRPr="00C3006A">
            <w:rPr>
              <w:noProof w:val="0"/>
            </w:rPr>
            <w:t xml:space="preserve"> </w:t>
          </w:r>
          <w:r w:rsidRPr="00C3006A">
            <w:rPr>
              <w:noProof w:val="0"/>
              <w:lang w:eastAsia="ja-JP"/>
            </w:rPr>
            <w:t xml:space="preserve">According to </w:t>
          </w:r>
          <w:r w:rsidR="00A118A3" w:rsidRPr="00C3006A">
            <w:rPr>
              <w:noProof w:val="0"/>
              <w:lang w:eastAsia="ja-JP"/>
            </w:rPr>
            <w:t xml:space="preserve">GOV </w:t>
          </w:r>
          <w:sdt>
            <w:sdtPr>
              <w:rPr>
                <w:noProof w:val="0"/>
                <w:lang w:eastAsia="ja-JP"/>
              </w:rPr>
              <w:id w:val="1333720374"/>
              <w:citation/>
            </w:sdtPr>
            <w:sdtEndPr/>
            <w:sdtContent>
              <w:r w:rsidRPr="00C3006A">
                <w:rPr>
                  <w:noProof w:val="0"/>
                  <w:lang w:eastAsia="ja-JP"/>
                </w:rPr>
                <w:fldChar w:fldCharType="begin"/>
              </w:r>
              <w:r w:rsidR="0000117E" w:rsidRPr="00C3006A">
                <w:rPr>
                  <w:noProof w:val="0"/>
                  <w:lang w:eastAsia="ja-JP"/>
                </w:rPr>
                <w:instrText xml:space="preserve">CITATION GOV15 \n  \l 2057 </w:instrText>
              </w:r>
              <w:r w:rsidRPr="00C3006A">
                <w:rPr>
                  <w:noProof w:val="0"/>
                  <w:lang w:eastAsia="ja-JP"/>
                </w:rPr>
                <w:fldChar w:fldCharType="separate"/>
              </w:r>
              <w:r w:rsidR="008259D5" w:rsidRPr="008259D5">
                <w:rPr>
                  <w:lang w:eastAsia="ja-JP"/>
                </w:rPr>
                <w:t>(2015)</w:t>
              </w:r>
              <w:r w:rsidRPr="00C3006A">
                <w:rPr>
                  <w:noProof w:val="0"/>
                  <w:lang w:eastAsia="ja-JP"/>
                </w:rPr>
                <w:fldChar w:fldCharType="end"/>
              </w:r>
            </w:sdtContent>
          </w:sdt>
          <w:r w:rsidRPr="00C3006A">
            <w:rPr>
              <w:noProof w:val="0"/>
              <w:lang w:eastAsia="ja-JP"/>
            </w:rPr>
            <w:t>, there are</w:t>
          </w:r>
          <w:r w:rsidR="00A118A3" w:rsidRPr="00C3006A">
            <w:rPr>
              <w:noProof w:val="0"/>
              <w:lang w:eastAsia="ja-JP"/>
            </w:rPr>
            <w:t xml:space="preserve"> six main competenc</w:t>
          </w:r>
          <w:r w:rsidRPr="00C3006A">
            <w:rPr>
              <w:noProof w:val="0"/>
              <w:lang w:eastAsia="ja-JP"/>
            </w:rPr>
            <w:t>i</w:t>
          </w:r>
          <w:r w:rsidR="00A118A3" w:rsidRPr="00C3006A">
            <w:rPr>
              <w:noProof w:val="0"/>
              <w:lang w:eastAsia="ja-JP"/>
            </w:rPr>
            <w:t>es of the entrepreneurship</w:t>
          </w:r>
          <w:r w:rsidRPr="00C3006A">
            <w:rPr>
              <w:noProof w:val="0"/>
              <w:lang w:eastAsia="ja-JP"/>
            </w:rPr>
            <w:t xml:space="preserve"> including</w:t>
          </w:r>
          <w:r w:rsidR="00A118A3" w:rsidRPr="00C3006A">
            <w:rPr>
              <w:noProof w:val="0"/>
            </w:rPr>
            <w:t xml:space="preserve"> </w:t>
          </w:r>
          <w:r w:rsidR="00A118A3" w:rsidRPr="00C3006A">
            <w:rPr>
              <w:noProof w:val="0"/>
              <w:lang w:eastAsia="ja-JP"/>
            </w:rPr>
            <w:t>identification and definition of a viable market niche,</w:t>
          </w:r>
          <w:r w:rsidRPr="00C3006A">
            <w:rPr>
              <w:noProof w:val="0"/>
              <w:lang w:eastAsia="ja-JP"/>
            </w:rPr>
            <w:t xml:space="preserve"> </w:t>
          </w:r>
          <w:r w:rsidR="00A118A3" w:rsidRPr="00C3006A">
            <w:rPr>
              <w:noProof w:val="0"/>
              <w:lang w:eastAsia="ja-JP"/>
            </w:rPr>
            <w:t>product innovation, idea generation, environmental scanning, formulating strategies for taking advantage of opportunities, recognising and envisioning taking advantage of opportunities</w:t>
          </w:r>
          <w:r w:rsidR="0000117E" w:rsidRPr="00C3006A">
            <w:rPr>
              <w:noProof w:val="0"/>
              <w:lang w:eastAsia="ja-JP"/>
            </w:rPr>
            <w:t xml:space="preserve">. </w:t>
          </w:r>
          <w:r w:rsidR="00A118A3" w:rsidRPr="00C3006A">
            <w:rPr>
              <w:noProof w:val="0"/>
              <w:lang w:eastAsia="ja-JP"/>
            </w:rPr>
            <w:t>Also</w:t>
          </w:r>
          <w:r w:rsidR="00F209F2" w:rsidRPr="00C3006A">
            <w:rPr>
              <w:noProof w:val="0"/>
              <w:lang w:eastAsia="ja-JP"/>
            </w:rPr>
            <w:t>,</w:t>
          </w:r>
          <w:r w:rsidR="00A118A3" w:rsidRPr="00C3006A">
            <w:rPr>
              <w:noProof w:val="0"/>
              <w:lang w:eastAsia="ja-JP"/>
            </w:rPr>
            <w:t xml:space="preserve"> </w:t>
          </w:r>
          <w:proofErr w:type="spellStart"/>
          <w:r w:rsidR="00A118A3" w:rsidRPr="00C3006A">
            <w:rPr>
              <w:noProof w:val="0"/>
              <w:lang w:eastAsia="ja-JP"/>
            </w:rPr>
            <w:t>Chell</w:t>
          </w:r>
          <w:proofErr w:type="spellEnd"/>
          <w:r w:rsidR="00A118A3" w:rsidRPr="00C3006A">
            <w:rPr>
              <w:noProof w:val="0"/>
              <w:lang w:eastAsia="ja-JP"/>
            </w:rPr>
            <w:t xml:space="preserve"> </w:t>
          </w:r>
          <w:sdt>
            <w:sdtPr>
              <w:rPr>
                <w:noProof w:val="0"/>
                <w:lang w:eastAsia="ja-JP"/>
              </w:rPr>
              <w:id w:val="-1642726902"/>
              <w:citation/>
            </w:sdtPr>
            <w:sdtEndPr/>
            <w:sdtContent>
              <w:r w:rsidR="0000117E" w:rsidRPr="00C3006A">
                <w:rPr>
                  <w:noProof w:val="0"/>
                  <w:lang w:eastAsia="ja-JP"/>
                </w:rPr>
                <w:fldChar w:fldCharType="begin"/>
              </w:r>
              <w:r w:rsidR="0000117E" w:rsidRPr="00C3006A">
                <w:rPr>
                  <w:noProof w:val="0"/>
                  <w:lang w:eastAsia="ja-JP"/>
                </w:rPr>
                <w:instrText xml:space="preserve">CITATION Che13 \n  \l 2057 </w:instrText>
              </w:r>
              <w:r w:rsidR="0000117E" w:rsidRPr="00C3006A">
                <w:rPr>
                  <w:noProof w:val="0"/>
                  <w:lang w:eastAsia="ja-JP"/>
                </w:rPr>
                <w:fldChar w:fldCharType="separate"/>
              </w:r>
              <w:r w:rsidR="008259D5" w:rsidRPr="008259D5">
                <w:rPr>
                  <w:lang w:eastAsia="ja-JP"/>
                </w:rPr>
                <w:t>(2013)</w:t>
              </w:r>
              <w:r w:rsidR="0000117E" w:rsidRPr="00C3006A">
                <w:rPr>
                  <w:noProof w:val="0"/>
                  <w:lang w:eastAsia="ja-JP"/>
                </w:rPr>
                <w:fldChar w:fldCharType="end"/>
              </w:r>
            </w:sdtContent>
          </w:sdt>
          <w:r w:rsidR="00A118A3" w:rsidRPr="00C3006A">
            <w:rPr>
              <w:noProof w:val="0"/>
              <w:lang w:eastAsia="ja-JP"/>
            </w:rPr>
            <w:t xml:space="preserve"> develop</w:t>
          </w:r>
          <w:r w:rsidR="0000117E" w:rsidRPr="00C3006A">
            <w:rPr>
              <w:noProof w:val="0"/>
              <w:lang w:eastAsia="ja-JP"/>
            </w:rPr>
            <w:t>ed</w:t>
          </w:r>
          <w:r w:rsidR="00A118A3" w:rsidRPr="00C3006A">
            <w:rPr>
              <w:noProof w:val="0"/>
              <w:lang w:eastAsia="ja-JP"/>
            </w:rPr>
            <w:t xml:space="preserve"> a logical framework for better understanding of entrepreneurship skills</w:t>
          </w:r>
          <w:r w:rsidR="00506A02" w:rsidRPr="00C3006A">
            <w:rPr>
              <w:noProof w:val="0"/>
              <w:lang w:eastAsia="ja-JP"/>
            </w:rPr>
            <w:t>,</w:t>
          </w:r>
          <w:r w:rsidR="00A118A3" w:rsidRPr="00C3006A">
            <w:rPr>
              <w:noProof w:val="0"/>
              <w:lang w:eastAsia="ja-JP"/>
            </w:rPr>
            <w:t xml:space="preserve"> as shown in </w:t>
          </w:r>
          <w:r w:rsidR="0000117E" w:rsidRPr="00C3006A">
            <w:rPr>
              <w:noProof w:val="0"/>
              <w:lang w:eastAsia="ja-JP"/>
            </w:rPr>
            <w:t>f</w:t>
          </w:r>
          <w:r w:rsidR="00A118A3" w:rsidRPr="00C3006A">
            <w:rPr>
              <w:noProof w:val="0"/>
              <w:lang w:eastAsia="ja-JP"/>
            </w:rPr>
            <w:t xml:space="preserve">igure 3. Entrepreneurship skills are related to entrepreneurial ‘traits’, which are </w:t>
          </w:r>
          <w:r w:rsidR="00A118A3" w:rsidRPr="00C3006A">
            <w:rPr>
              <w:noProof w:val="0"/>
              <w:lang w:eastAsia="ja-JP"/>
            </w:rPr>
            <w:lastRenderedPageBreak/>
            <w:t>associated with environment or upbringing, ethnicity, business experience, education levels, access to business support/training and participation in diverse learning networks.</w:t>
          </w:r>
        </w:p>
        <w:p w14:paraId="4C076D11" w14:textId="46E0C673" w:rsidR="00A118A3" w:rsidRPr="000A3506" w:rsidRDefault="00A118A3" w:rsidP="00A118A3">
          <w:pPr>
            <w:rPr>
              <w:rFonts w:asciiTheme="majorBidi" w:hAnsiTheme="majorBidi" w:cstheme="majorBidi"/>
              <w:noProof w:val="0"/>
              <w:lang w:eastAsia="ja-JP"/>
            </w:rPr>
          </w:pPr>
          <w:r w:rsidRPr="000A3506">
            <w:rPr>
              <w:rFonts w:asciiTheme="majorBidi" w:hAnsiTheme="majorBidi" w:cstheme="majorBidi"/>
              <w:b/>
              <w:bCs/>
              <w:noProof w:val="0"/>
              <w:lang w:eastAsia="ja-JP"/>
            </w:rPr>
            <w:t>Figure 3</w:t>
          </w:r>
          <w:r w:rsidRPr="000A3506">
            <w:rPr>
              <w:rFonts w:asciiTheme="majorBidi" w:hAnsiTheme="majorBidi" w:cstheme="majorBidi"/>
              <w:b/>
              <w:bCs/>
              <w:noProof w:val="0"/>
              <w:color w:val="000000"/>
              <w:szCs w:val="24"/>
            </w:rPr>
            <w:t xml:space="preserve">: Categories of </w:t>
          </w:r>
          <w:r w:rsidR="000A3506" w:rsidRPr="000A3506">
            <w:rPr>
              <w:rFonts w:asciiTheme="majorBidi" w:hAnsiTheme="majorBidi" w:cstheme="majorBidi"/>
              <w:b/>
              <w:bCs/>
              <w:noProof w:val="0"/>
              <w:color w:val="000000"/>
              <w:szCs w:val="24"/>
            </w:rPr>
            <w:t>Entrepreneurship Skills</w:t>
          </w:r>
        </w:p>
        <w:p w14:paraId="53F00CE0" w14:textId="77777777" w:rsidR="00A118A3" w:rsidRPr="00C3006A" w:rsidRDefault="00A118A3" w:rsidP="00A118A3">
          <w:pPr>
            <w:rPr>
              <w:noProof w:val="0"/>
              <w:lang w:eastAsia="ja-JP"/>
            </w:rPr>
          </w:pPr>
          <w:r w:rsidRPr="00C3006A">
            <w:drawing>
              <wp:inline distT="0" distB="0" distL="0" distR="0" wp14:anchorId="756840C9" wp14:editId="77891EE1">
                <wp:extent cx="5730875" cy="5159829"/>
                <wp:effectExtent l="0" t="0" r="3175"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b="697"/>
                        <a:stretch/>
                      </pic:blipFill>
                      <pic:spPr bwMode="auto">
                        <a:xfrm>
                          <a:off x="0" y="0"/>
                          <a:ext cx="5777902" cy="5202170"/>
                        </a:xfrm>
                        <a:prstGeom prst="rect">
                          <a:avLst/>
                        </a:prstGeom>
                        <a:ln>
                          <a:noFill/>
                        </a:ln>
                        <a:extLst>
                          <a:ext uri="{53640926-AAD7-44D8-BBD7-CCE9431645EC}">
                            <a14:shadowObscured xmlns:a14="http://schemas.microsoft.com/office/drawing/2010/main"/>
                          </a:ext>
                        </a:extLst>
                      </pic:spPr>
                    </pic:pic>
                  </a:graphicData>
                </a:graphic>
              </wp:inline>
            </w:drawing>
          </w:r>
        </w:p>
        <w:p w14:paraId="33EE6E0D" w14:textId="326DA5B0" w:rsidR="00C82AA3" w:rsidRPr="00C3006A" w:rsidRDefault="00A118A3" w:rsidP="00A561C2">
          <w:pPr>
            <w:rPr>
              <w:noProof w:val="0"/>
              <w:lang w:eastAsia="ja-JP"/>
            </w:rPr>
          </w:pPr>
          <w:r w:rsidRPr="00C3006A">
            <w:rPr>
              <w:noProof w:val="0"/>
              <w:lang w:eastAsia="ja-JP"/>
            </w:rPr>
            <w:t xml:space="preserve">Source: </w:t>
          </w:r>
          <w:sdt>
            <w:sdtPr>
              <w:rPr>
                <w:noProof w:val="0"/>
                <w:lang w:eastAsia="ja-JP"/>
              </w:rPr>
              <w:id w:val="-2071266759"/>
              <w:citation/>
            </w:sdtPr>
            <w:sdtEndPr/>
            <w:sdtContent>
              <w:r w:rsidR="00076A2E" w:rsidRPr="00C3006A">
                <w:rPr>
                  <w:noProof w:val="0"/>
                  <w:lang w:eastAsia="ja-JP"/>
                </w:rPr>
                <w:fldChar w:fldCharType="begin"/>
              </w:r>
              <w:r w:rsidR="00076A2E" w:rsidRPr="00C3006A">
                <w:rPr>
                  <w:noProof w:val="0"/>
                  <w:lang w:eastAsia="ja-JP"/>
                </w:rPr>
                <w:instrText xml:space="preserve"> CITATION Che13 \l 2057 </w:instrText>
              </w:r>
              <w:r w:rsidR="00076A2E" w:rsidRPr="00C3006A">
                <w:rPr>
                  <w:noProof w:val="0"/>
                  <w:lang w:eastAsia="ja-JP"/>
                </w:rPr>
                <w:fldChar w:fldCharType="separate"/>
              </w:r>
              <w:r w:rsidR="008259D5" w:rsidRPr="008259D5">
                <w:rPr>
                  <w:lang w:eastAsia="ja-JP"/>
                </w:rPr>
                <w:t>(Chell, 2013)</w:t>
              </w:r>
              <w:r w:rsidR="00076A2E" w:rsidRPr="00C3006A">
                <w:rPr>
                  <w:noProof w:val="0"/>
                  <w:lang w:eastAsia="ja-JP"/>
                </w:rPr>
                <w:fldChar w:fldCharType="end"/>
              </w:r>
            </w:sdtContent>
          </w:sdt>
        </w:p>
        <w:p w14:paraId="3DAEC251" w14:textId="77777777" w:rsidR="00A561C2" w:rsidRPr="00A561C2" w:rsidRDefault="00A561C2" w:rsidP="00840237">
          <w:pPr>
            <w:pStyle w:val="Heading1"/>
          </w:pPr>
          <w:bookmarkStart w:id="7" w:name="_Toc40984344"/>
          <w:bookmarkStart w:id="8" w:name="_Toc41076917"/>
          <w:r w:rsidRPr="00A561C2">
            <w:t>The Difference Between Entrepreneurs and Intrapreneurs</w:t>
          </w:r>
          <w:bookmarkEnd w:id="7"/>
          <w:bookmarkEnd w:id="8"/>
        </w:p>
        <w:p w14:paraId="0D5786EE" w14:textId="400B8F8E" w:rsidR="00027CE8" w:rsidRPr="00C3006A" w:rsidRDefault="006700F6" w:rsidP="00785862">
          <w:pPr>
            <w:spacing w:line="360" w:lineRule="auto"/>
            <w:jc w:val="both"/>
            <w:rPr>
              <w:noProof w:val="0"/>
            </w:rPr>
          </w:pPr>
          <w:r w:rsidRPr="00C3006A">
            <w:rPr>
              <w:noProof w:val="0"/>
            </w:rPr>
            <w:t xml:space="preserve">Based on McClelland 1971, as cited by </w:t>
          </w:r>
          <w:proofErr w:type="spellStart"/>
          <w:r w:rsidR="008259D5">
            <w:rPr>
              <w:noProof w:val="0"/>
            </w:rPr>
            <w:t>Welsch</w:t>
          </w:r>
          <w:proofErr w:type="spellEnd"/>
          <w:sdt>
            <w:sdtPr>
              <w:rPr>
                <w:noProof w:val="0"/>
              </w:rPr>
              <w:id w:val="1925535811"/>
              <w:citation/>
            </w:sdtPr>
            <w:sdtEndPr/>
            <w:sdtContent>
              <w:r w:rsidR="008259D5">
                <w:rPr>
                  <w:noProof w:val="0"/>
                </w:rPr>
                <w:fldChar w:fldCharType="begin"/>
              </w:r>
              <w:r w:rsidR="008259D5">
                <w:rPr>
                  <w:noProof w:val="0"/>
                </w:rPr>
                <w:instrText xml:space="preserve">CITATION Wel05 \n  \l 2057 </w:instrText>
              </w:r>
              <w:r w:rsidR="008259D5">
                <w:rPr>
                  <w:noProof w:val="0"/>
                </w:rPr>
                <w:fldChar w:fldCharType="separate"/>
              </w:r>
              <w:r w:rsidR="008259D5">
                <w:t xml:space="preserve"> </w:t>
              </w:r>
              <w:r w:rsidR="008259D5" w:rsidRPr="008259D5">
                <w:t>(2005)</w:t>
              </w:r>
              <w:r w:rsidR="008259D5">
                <w:rPr>
                  <w:noProof w:val="0"/>
                </w:rPr>
                <w:fldChar w:fldCharType="end"/>
              </w:r>
            </w:sdtContent>
          </w:sdt>
          <w:r w:rsidR="00A561C2" w:rsidRPr="00C3006A">
            <w:rPr>
              <w:noProof w:val="0"/>
            </w:rPr>
            <w:t>,</w:t>
          </w:r>
          <w:r w:rsidRPr="00C3006A">
            <w:rPr>
              <w:noProof w:val="0"/>
            </w:rPr>
            <w:t xml:space="preserve"> an entrepreneur is a person who exercises control over </w:t>
          </w:r>
          <w:r w:rsidR="00A561C2" w:rsidRPr="00C3006A">
            <w:rPr>
              <w:noProof w:val="0"/>
            </w:rPr>
            <w:t xml:space="preserve">the </w:t>
          </w:r>
          <w:r w:rsidRPr="00C3006A">
            <w:rPr>
              <w:noProof w:val="0"/>
            </w:rPr>
            <w:t>production that is not for his own personal use.</w:t>
          </w:r>
          <w:r w:rsidR="00A561C2" w:rsidRPr="00C3006A">
            <w:rPr>
              <w:noProof w:val="0"/>
            </w:rPr>
            <w:t xml:space="preserve"> </w:t>
          </w:r>
          <w:r w:rsidRPr="00C3006A">
            <w:rPr>
              <w:noProof w:val="0"/>
              <w:lang w:eastAsia="ja-JP"/>
            </w:rPr>
            <w:t xml:space="preserve">The main difference between an entrepreneur and intrapreneur is that </w:t>
          </w:r>
          <w:r w:rsidR="00A561C2" w:rsidRPr="00C3006A">
            <w:rPr>
              <w:noProof w:val="0"/>
              <w:lang w:eastAsia="ja-JP"/>
            </w:rPr>
            <w:t>an</w:t>
          </w:r>
          <w:r w:rsidRPr="00C3006A">
            <w:rPr>
              <w:noProof w:val="0"/>
              <w:lang w:eastAsia="ja-JP"/>
            </w:rPr>
            <w:t xml:space="preserve"> entrepreneur is a person who starts his own business with a new idea or concept</w:t>
          </w:r>
          <w:r w:rsidR="00A561C2" w:rsidRPr="00C3006A">
            <w:rPr>
              <w:noProof w:val="0"/>
              <w:lang w:eastAsia="ja-JP"/>
            </w:rPr>
            <w:t xml:space="preserve">. In contrast, </w:t>
          </w:r>
          <w:r w:rsidRPr="00C3006A">
            <w:rPr>
              <w:noProof w:val="0"/>
              <w:lang w:eastAsia="ja-JP"/>
            </w:rPr>
            <w:t>the intrapreneur is an employee of a business who promotes innovation within the firm. It is widely known that entrepreneurs maximize opportunities which means that this is an intrapreneurial activity.</w:t>
          </w:r>
        </w:p>
        <w:p w14:paraId="5A599C2A" w14:textId="2810522F" w:rsidR="000955D5" w:rsidRPr="00C3006A" w:rsidRDefault="000955D5" w:rsidP="000955D5">
          <w:pPr>
            <w:pStyle w:val="Heading1"/>
            <w:rPr>
              <w:noProof w:val="0"/>
            </w:rPr>
          </w:pPr>
          <w:bookmarkStart w:id="9" w:name="_Toc41076918"/>
          <w:r w:rsidRPr="00C3006A">
            <w:rPr>
              <w:noProof w:val="0"/>
            </w:rPr>
            <w:lastRenderedPageBreak/>
            <w:t>Entrepreneurs and Owners of Small Businesses</w:t>
          </w:r>
          <w:bookmarkEnd w:id="9"/>
        </w:p>
        <w:p w14:paraId="20467C03" w14:textId="25F0A0ED" w:rsidR="00A118A3" w:rsidRPr="00C3006A" w:rsidRDefault="00A118A3" w:rsidP="00785862">
          <w:pPr>
            <w:spacing w:line="360" w:lineRule="auto"/>
            <w:jc w:val="both"/>
            <w:rPr>
              <w:noProof w:val="0"/>
              <w:lang w:eastAsia="ja-JP"/>
            </w:rPr>
          </w:pPr>
          <w:r w:rsidRPr="00C3006A">
            <w:rPr>
              <w:noProof w:val="0"/>
              <w:lang w:eastAsia="ja-JP"/>
            </w:rPr>
            <w:t>A small business could be defined as a micro</w:t>
          </w:r>
          <w:r w:rsidR="00A561C2" w:rsidRPr="00C3006A">
            <w:rPr>
              <w:noProof w:val="0"/>
              <w:lang w:eastAsia="ja-JP"/>
            </w:rPr>
            <w:t>-</w:t>
          </w:r>
          <w:r w:rsidRPr="00C3006A">
            <w:rPr>
              <w:noProof w:val="0"/>
              <w:lang w:eastAsia="ja-JP"/>
            </w:rPr>
            <w:t xml:space="preserve">enterprise who employ less than </w:t>
          </w:r>
          <w:r w:rsidR="00A561C2" w:rsidRPr="00C3006A">
            <w:rPr>
              <w:noProof w:val="0"/>
              <w:lang w:eastAsia="ja-JP"/>
            </w:rPr>
            <w:t>ten</w:t>
          </w:r>
          <w:r w:rsidRPr="00C3006A">
            <w:rPr>
              <w:noProof w:val="0"/>
              <w:lang w:eastAsia="ja-JP"/>
            </w:rPr>
            <w:t xml:space="preserve"> people or could be a small enterprise who </w:t>
          </w:r>
          <w:r w:rsidR="008259D5" w:rsidRPr="00C3006A">
            <w:rPr>
              <w:noProof w:val="0"/>
              <w:lang w:eastAsia="ja-JP"/>
            </w:rPr>
            <w:t>employs</w:t>
          </w:r>
          <w:r w:rsidRPr="00C3006A">
            <w:rPr>
              <w:noProof w:val="0"/>
              <w:lang w:eastAsia="ja-JP"/>
            </w:rPr>
            <w:t xml:space="preserve"> between 10 and 49 people.</w:t>
          </w:r>
          <w:r w:rsidR="00A561C2" w:rsidRPr="00C3006A">
            <w:rPr>
              <w:noProof w:val="0"/>
              <w:lang w:eastAsia="ja-JP"/>
            </w:rPr>
            <w:t xml:space="preserve"> </w:t>
          </w:r>
          <w:r w:rsidRPr="00C3006A">
            <w:rPr>
              <w:noProof w:val="0"/>
              <w:lang w:eastAsia="ja-JP"/>
            </w:rPr>
            <w:t>An answer to the question “</w:t>
          </w:r>
          <w:r w:rsidR="00A561C2" w:rsidRPr="00C3006A">
            <w:rPr>
              <w:noProof w:val="0"/>
              <w:lang w:eastAsia="ja-JP"/>
            </w:rPr>
            <w:t>w</w:t>
          </w:r>
          <w:r w:rsidRPr="00C3006A">
            <w:rPr>
              <w:noProof w:val="0"/>
              <w:lang w:eastAsia="ja-JP"/>
            </w:rPr>
            <w:t>ho are the people who become entrepreneurs?”, wou</w:t>
          </w:r>
          <w:r w:rsidR="00A561C2" w:rsidRPr="00C3006A">
            <w:rPr>
              <w:noProof w:val="0"/>
              <w:lang w:eastAsia="ja-JP"/>
            </w:rPr>
            <w:t>l</w:t>
          </w:r>
          <w:r w:rsidRPr="00C3006A">
            <w:rPr>
              <w:noProof w:val="0"/>
              <w:lang w:eastAsia="ja-JP"/>
            </w:rPr>
            <w:t>d be the unfulfilled and di</w:t>
          </w:r>
          <w:r w:rsidR="00A561C2" w:rsidRPr="00C3006A">
            <w:rPr>
              <w:noProof w:val="0"/>
              <w:lang w:eastAsia="ja-JP"/>
            </w:rPr>
            <w:t>s</w:t>
          </w:r>
          <w:r w:rsidRPr="00C3006A">
            <w:rPr>
              <w:noProof w:val="0"/>
              <w:lang w:eastAsia="ja-JP"/>
            </w:rPr>
            <w:t>placed manager, the young professional, the excluded and the inventor.</w:t>
          </w:r>
          <w:r w:rsidR="00A561C2" w:rsidRPr="00C3006A">
            <w:rPr>
              <w:noProof w:val="0"/>
              <w:lang w:eastAsia="ja-JP"/>
            </w:rPr>
            <w:t xml:space="preserve"> </w:t>
          </w:r>
          <w:r w:rsidRPr="00C3006A">
            <w:rPr>
              <w:noProof w:val="0"/>
              <w:lang w:eastAsia="ja-JP"/>
            </w:rPr>
            <w:t>People are becoming entrepreneurs and start their own business, mainly due to the following reasons to be their own boss, pursue their own concepts, and reali</w:t>
          </w:r>
          <w:r w:rsidR="00A561C2" w:rsidRPr="00C3006A">
            <w:rPr>
              <w:noProof w:val="0"/>
              <w:lang w:eastAsia="ja-JP"/>
            </w:rPr>
            <w:t>s</w:t>
          </w:r>
          <w:r w:rsidRPr="00C3006A">
            <w:rPr>
              <w:noProof w:val="0"/>
              <w:lang w:eastAsia="ja-JP"/>
            </w:rPr>
            <w:t>e financial compensations.</w:t>
          </w:r>
          <w:r w:rsidR="00A561C2" w:rsidRPr="00C3006A">
            <w:rPr>
              <w:noProof w:val="0"/>
              <w:lang w:eastAsia="ja-JP"/>
            </w:rPr>
            <w:t xml:space="preserve"> </w:t>
          </w:r>
          <w:r w:rsidRPr="00C3006A">
            <w:rPr>
              <w:noProof w:val="0"/>
              <w:lang w:eastAsia="ja-JP"/>
            </w:rPr>
            <w:t>Generally</w:t>
          </w:r>
          <w:r w:rsidR="00A561C2" w:rsidRPr="00C3006A">
            <w:rPr>
              <w:noProof w:val="0"/>
              <w:lang w:eastAsia="ja-JP"/>
            </w:rPr>
            <w:t>,</w:t>
          </w:r>
          <w:r w:rsidRPr="00C3006A">
            <w:rPr>
              <w:noProof w:val="0"/>
              <w:lang w:eastAsia="ja-JP"/>
            </w:rPr>
            <w:t xml:space="preserve"> the entrepren</w:t>
          </w:r>
          <w:r w:rsidR="00A561C2" w:rsidRPr="00C3006A">
            <w:rPr>
              <w:noProof w:val="0"/>
              <w:lang w:eastAsia="ja-JP"/>
            </w:rPr>
            <w:t>eu</w:t>
          </w:r>
          <w:r w:rsidRPr="00C3006A">
            <w:rPr>
              <w:noProof w:val="0"/>
              <w:lang w:eastAsia="ja-JP"/>
            </w:rPr>
            <w:t>rs and small business owners have similar traits</w:t>
          </w:r>
          <w:r w:rsidR="00A561C2" w:rsidRPr="00C3006A">
            <w:rPr>
              <w:noProof w:val="0"/>
              <w:lang w:eastAsia="ja-JP"/>
            </w:rPr>
            <w:t>,</w:t>
          </w:r>
          <w:r w:rsidRPr="00C3006A">
            <w:rPr>
              <w:noProof w:val="0"/>
              <w:lang w:eastAsia="ja-JP"/>
            </w:rPr>
            <w:t xml:space="preserve"> but creativity is the key characteristic where the difference between small business owners and successful entrepreneurs could be clearly seen. Other different characteristics of a succe</w:t>
          </w:r>
          <w:r w:rsidR="00A561C2" w:rsidRPr="00C3006A">
            <w:rPr>
              <w:noProof w:val="0"/>
              <w:lang w:eastAsia="ja-JP"/>
            </w:rPr>
            <w:t>s</w:t>
          </w:r>
          <w:r w:rsidRPr="00C3006A">
            <w:rPr>
              <w:noProof w:val="0"/>
              <w:lang w:eastAsia="ja-JP"/>
            </w:rPr>
            <w:t xml:space="preserve">sful entrepreneur </w:t>
          </w:r>
          <w:r w:rsidR="000B2820" w:rsidRPr="00C3006A">
            <w:rPr>
              <w:noProof w:val="0"/>
              <w:lang w:eastAsia="ja-JP"/>
            </w:rPr>
            <w:t>versus</w:t>
          </w:r>
          <w:r w:rsidRPr="00C3006A">
            <w:rPr>
              <w:noProof w:val="0"/>
              <w:lang w:eastAsia="ja-JP"/>
            </w:rPr>
            <w:t xml:space="preserve"> the average small business owner could be better outlined in </w:t>
          </w:r>
          <w:r w:rsidR="00A561C2" w:rsidRPr="00C3006A">
            <w:rPr>
              <w:noProof w:val="0"/>
              <w:lang w:eastAsia="ja-JP"/>
            </w:rPr>
            <w:t>f</w:t>
          </w:r>
          <w:r w:rsidRPr="00C3006A">
            <w:rPr>
              <w:noProof w:val="0"/>
              <w:lang w:eastAsia="ja-JP"/>
            </w:rPr>
            <w:t>igure 4</w:t>
          </w:r>
          <w:r w:rsidR="00161F00" w:rsidRPr="00C3006A">
            <w:rPr>
              <w:noProof w:val="0"/>
              <w:lang w:eastAsia="ja-JP"/>
            </w:rPr>
            <w:t>.</w:t>
          </w:r>
        </w:p>
        <w:p w14:paraId="4B1052DC" w14:textId="77777777" w:rsidR="00A118A3" w:rsidRPr="00C3006A" w:rsidRDefault="00A118A3" w:rsidP="00A118A3">
          <w:pPr>
            <w:rPr>
              <w:b/>
              <w:bCs/>
              <w:noProof w:val="0"/>
              <w:lang w:eastAsia="ja-JP"/>
            </w:rPr>
          </w:pPr>
          <w:r w:rsidRPr="00C3006A">
            <w:rPr>
              <w:b/>
              <w:bCs/>
              <w:noProof w:val="0"/>
              <w:lang w:eastAsia="ja-JP"/>
            </w:rPr>
            <w:t>Figure 4: Entrepreneur vs. Small Business Owner</w:t>
          </w:r>
        </w:p>
        <w:p w14:paraId="297FE35C" w14:textId="5FF545E4" w:rsidR="003204EB" w:rsidRPr="00C3006A" w:rsidRDefault="00A118A3" w:rsidP="00A561C2">
          <w:pPr>
            <w:jc w:val="center"/>
            <w:rPr>
              <w:noProof w:val="0"/>
            </w:rPr>
          </w:pPr>
          <w:r w:rsidRPr="00C3006A">
            <w:drawing>
              <wp:inline distT="0" distB="0" distL="0" distR="0" wp14:anchorId="7CD6D858" wp14:editId="0FFA40F0">
                <wp:extent cx="5190747" cy="332274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36364" cy="3351950"/>
                        </a:xfrm>
                        <a:prstGeom prst="rect">
                          <a:avLst/>
                        </a:prstGeom>
                        <a:noFill/>
                      </pic:spPr>
                    </pic:pic>
                  </a:graphicData>
                </a:graphic>
              </wp:inline>
            </w:drawing>
          </w:r>
        </w:p>
        <w:p w14:paraId="63D8C273" w14:textId="77777777" w:rsidR="00A118A3" w:rsidRPr="00C3006A" w:rsidRDefault="00A118A3" w:rsidP="00A118A3">
          <w:pPr>
            <w:rPr>
              <w:noProof w:val="0"/>
              <w:lang w:eastAsia="ja-JP"/>
            </w:rPr>
          </w:pPr>
          <w:r w:rsidRPr="00C3006A">
            <w:rPr>
              <w:noProof w:val="0"/>
              <w:lang w:eastAsia="ja-JP"/>
            </w:rPr>
            <w:t xml:space="preserve">(Source: </w:t>
          </w:r>
          <w:proofErr w:type="spellStart"/>
          <w:r w:rsidRPr="00C3006A">
            <w:rPr>
              <w:noProof w:val="0"/>
              <w:lang w:eastAsia="ja-JP"/>
            </w:rPr>
            <w:t>Shodhganga</w:t>
          </w:r>
          <w:proofErr w:type="spellEnd"/>
          <w:r w:rsidRPr="00C3006A">
            <w:rPr>
              <w:noProof w:val="0"/>
              <w:lang w:eastAsia="ja-JP"/>
            </w:rPr>
            <w:t>, 2009)</w:t>
          </w:r>
        </w:p>
        <w:p w14:paraId="4BD3603E" w14:textId="00E924AE" w:rsidR="00FE3F5F" w:rsidRDefault="003204EB" w:rsidP="00CA2657">
          <w:pPr>
            <w:spacing w:line="360" w:lineRule="auto"/>
            <w:jc w:val="both"/>
            <w:rPr>
              <w:noProof w:val="0"/>
            </w:rPr>
          </w:pPr>
          <w:r w:rsidRPr="00C3006A">
            <w:rPr>
              <w:noProof w:val="0"/>
            </w:rPr>
            <w:t>There are many characteristics attributed to entrepreneurs</w:t>
          </w:r>
          <w:r w:rsidR="00CA2657" w:rsidRPr="00C3006A">
            <w:rPr>
              <w:noProof w:val="0"/>
            </w:rPr>
            <w:t>,</w:t>
          </w:r>
          <w:r w:rsidRPr="00C3006A">
            <w:rPr>
              <w:noProof w:val="0"/>
            </w:rPr>
            <w:t xml:space="preserve"> and many schol</w:t>
          </w:r>
          <w:r w:rsidR="00CA2657" w:rsidRPr="00C3006A">
            <w:rPr>
              <w:noProof w:val="0"/>
            </w:rPr>
            <w:t>a</w:t>
          </w:r>
          <w:r w:rsidRPr="00C3006A">
            <w:rPr>
              <w:noProof w:val="0"/>
            </w:rPr>
            <w:t>rs have tried to discover entrepreneurs’ attributes and charac</w:t>
          </w:r>
          <w:r w:rsidR="00CA2657" w:rsidRPr="00C3006A">
            <w:rPr>
              <w:noProof w:val="0"/>
            </w:rPr>
            <w:t>te</w:t>
          </w:r>
          <w:r w:rsidRPr="00C3006A">
            <w:rPr>
              <w:noProof w:val="0"/>
            </w:rPr>
            <w:t xml:space="preserve">ristics. </w:t>
          </w:r>
          <w:r w:rsidR="00FE3F5F" w:rsidRPr="00C3006A">
            <w:rPr>
              <w:noProof w:val="0"/>
            </w:rPr>
            <w:t xml:space="preserve">Barringer and Ireland </w:t>
          </w:r>
          <w:sdt>
            <w:sdtPr>
              <w:rPr>
                <w:noProof w:val="0"/>
              </w:rPr>
              <w:id w:val="-1377855779"/>
              <w:citation/>
            </w:sdtPr>
            <w:sdtEndPr/>
            <w:sdtContent>
              <w:r w:rsidR="00FE3F5F" w:rsidRPr="00C3006A">
                <w:rPr>
                  <w:noProof w:val="0"/>
                </w:rPr>
                <w:fldChar w:fldCharType="begin"/>
              </w:r>
              <w:r w:rsidR="00AC7108" w:rsidRPr="00C3006A">
                <w:rPr>
                  <w:noProof w:val="0"/>
                </w:rPr>
                <w:instrText xml:space="preserve">CITATION Bar16 \n  \l 2057 </w:instrText>
              </w:r>
              <w:r w:rsidR="00FE3F5F" w:rsidRPr="00C3006A">
                <w:rPr>
                  <w:noProof w:val="0"/>
                </w:rPr>
                <w:fldChar w:fldCharType="separate"/>
              </w:r>
              <w:r w:rsidR="008259D5" w:rsidRPr="008259D5">
                <w:t>(2016)</w:t>
              </w:r>
              <w:r w:rsidR="00FE3F5F" w:rsidRPr="00C3006A">
                <w:rPr>
                  <w:noProof w:val="0"/>
                </w:rPr>
                <w:fldChar w:fldCharType="end"/>
              </w:r>
            </w:sdtContent>
          </w:sdt>
          <w:r w:rsidR="00FE3F5F" w:rsidRPr="00C3006A">
            <w:rPr>
              <w:noProof w:val="0"/>
            </w:rPr>
            <w:t xml:space="preserve"> have </w:t>
          </w:r>
          <w:r w:rsidRPr="00C3006A">
            <w:rPr>
              <w:noProof w:val="0"/>
            </w:rPr>
            <w:t xml:space="preserve">mentioned four main characteristics </w:t>
          </w:r>
          <w:r w:rsidR="00CA2657" w:rsidRPr="00C3006A">
            <w:rPr>
              <w:noProof w:val="0"/>
            </w:rPr>
            <w:t>of</w:t>
          </w:r>
          <w:r w:rsidRPr="00C3006A">
            <w:rPr>
              <w:noProof w:val="0"/>
            </w:rPr>
            <w:t xml:space="preserve"> successful entrepreneurs. Figure </w:t>
          </w:r>
          <w:r w:rsidR="00882D21" w:rsidRPr="00C3006A">
            <w:rPr>
              <w:noProof w:val="0"/>
            </w:rPr>
            <w:t>5</w:t>
          </w:r>
          <w:r w:rsidRPr="00C3006A">
            <w:rPr>
              <w:noProof w:val="0"/>
            </w:rPr>
            <w:t xml:space="preserve"> shows these key charact</w:t>
          </w:r>
          <w:r w:rsidR="00CA2657" w:rsidRPr="00C3006A">
            <w:rPr>
              <w:noProof w:val="0"/>
            </w:rPr>
            <w:t>e</w:t>
          </w:r>
          <w:r w:rsidRPr="00C3006A">
            <w:rPr>
              <w:noProof w:val="0"/>
            </w:rPr>
            <w:t xml:space="preserve">ristics. </w:t>
          </w:r>
        </w:p>
        <w:p w14:paraId="0B30DF56" w14:textId="063FA9E0" w:rsidR="00EA7ECB" w:rsidRDefault="00EA7ECB" w:rsidP="00CA2657">
          <w:pPr>
            <w:spacing w:line="360" w:lineRule="auto"/>
            <w:jc w:val="both"/>
            <w:rPr>
              <w:noProof w:val="0"/>
            </w:rPr>
          </w:pPr>
        </w:p>
        <w:p w14:paraId="1E2EF5D9" w14:textId="77EF5F85" w:rsidR="00F54B94" w:rsidRPr="00C3006A" w:rsidRDefault="00F54B94" w:rsidP="00F54B94">
          <w:pPr>
            <w:spacing w:line="360" w:lineRule="auto"/>
            <w:rPr>
              <w:b/>
              <w:bCs/>
              <w:noProof w:val="0"/>
            </w:rPr>
          </w:pPr>
          <w:r w:rsidRPr="00C3006A">
            <w:rPr>
              <w:b/>
              <w:bCs/>
              <w:noProof w:val="0"/>
            </w:rPr>
            <w:lastRenderedPageBreak/>
            <w:t>Figure</w:t>
          </w:r>
          <w:r w:rsidR="00672250" w:rsidRPr="00C3006A">
            <w:rPr>
              <w:b/>
              <w:bCs/>
              <w:noProof w:val="0"/>
            </w:rPr>
            <w:t xml:space="preserve"> 5</w:t>
          </w:r>
          <w:r w:rsidRPr="00C3006A">
            <w:rPr>
              <w:b/>
              <w:bCs/>
              <w:noProof w:val="0"/>
            </w:rPr>
            <w:t>: Four Primary Characteristics of Successful Entrepreneurs</w:t>
          </w:r>
        </w:p>
        <w:p w14:paraId="6C82136D" w14:textId="77777777" w:rsidR="00FE3F5F" w:rsidRPr="00C3006A" w:rsidRDefault="00FE3F5F" w:rsidP="00FE3F5F">
          <w:pPr>
            <w:rPr>
              <w:noProof w:val="0"/>
            </w:rPr>
          </w:pPr>
          <w:r w:rsidRPr="00C3006A">
            <w:drawing>
              <wp:inline distT="0" distB="0" distL="0" distR="0" wp14:anchorId="31FBEB4C" wp14:editId="37EDAEEF">
                <wp:extent cx="5728647" cy="2955701"/>
                <wp:effectExtent l="0" t="0" r="5715" b="0"/>
                <wp:docPr id="11"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898142" cy="3043152"/>
                        </a:xfrm>
                        <a:prstGeom prst="rect">
                          <a:avLst/>
                        </a:prstGeom>
                        <a:noFill/>
                        <a:ln>
                          <a:noFill/>
                          <a:prstDash/>
                        </a:ln>
                      </pic:spPr>
                    </pic:pic>
                  </a:graphicData>
                </a:graphic>
              </wp:inline>
            </w:drawing>
          </w:r>
        </w:p>
        <w:p w14:paraId="55301E01" w14:textId="5FA5E9DE" w:rsidR="00FE3F5F" w:rsidRPr="00C3006A" w:rsidRDefault="00F54B94" w:rsidP="00FE3F5F">
          <w:pPr>
            <w:spacing w:line="360" w:lineRule="auto"/>
            <w:rPr>
              <w:noProof w:val="0"/>
              <w:lang w:eastAsia="ja-JP"/>
            </w:rPr>
          </w:pPr>
          <w:r w:rsidRPr="00C3006A">
            <w:rPr>
              <w:noProof w:val="0"/>
              <w:lang w:eastAsia="ja-JP"/>
            </w:rPr>
            <w:t xml:space="preserve">Source: </w:t>
          </w:r>
          <w:sdt>
            <w:sdtPr>
              <w:rPr>
                <w:noProof w:val="0"/>
                <w:lang w:eastAsia="ja-JP"/>
              </w:rPr>
              <w:id w:val="-211657445"/>
              <w:citation/>
            </w:sdtPr>
            <w:sdtEndPr/>
            <w:sdtContent>
              <w:r w:rsidRPr="00C3006A">
                <w:rPr>
                  <w:noProof w:val="0"/>
                  <w:lang w:eastAsia="ja-JP"/>
                </w:rPr>
                <w:fldChar w:fldCharType="begin"/>
              </w:r>
              <w:r w:rsidR="00AC7108" w:rsidRPr="00C3006A">
                <w:rPr>
                  <w:noProof w:val="0"/>
                  <w:lang w:eastAsia="ja-JP"/>
                </w:rPr>
                <w:instrText xml:space="preserve">CITATION Bar16 \l 2057 </w:instrText>
              </w:r>
              <w:r w:rsidRPr="00C3006A">
                <w:rPr>
                  <w:noProof w:val="0"/>
                  <w:lang w:eastAsia="ja-JP"/>
                </w:rPr>
                <w:fldChar w:fldCharType="separate"/>
              </w:r>
              <w:r w:rsidR="008259D5" w:rsidRPr="008259D5">
                <w:rPr>
                  <w:lang w:eastAsia="ja-JP"/>
                </w:rPr>
                <w:t>(Barringer &amp; Ireland, 2016)</w:t>
              </w:r>
              <w:r w:rsidRPr="00C3006A">
                <w:rPr>
                  <w:noProof w:val="0"/>
                  <w:lang w:eastAsia="ja-JP"/>
                </w:rPr>
                <w:fldChar w:fldCharType="end"/>
              </w:r>
            </w:sdtContent>
          </w:sdt>
        </w:p>
        <w:p w14:paraId="25ECFF44" w14:textId="34ABAE2F" w:rsidR="00A118A3" w:rsidRPr="00234AA6" w:rsidRDefault="00A118A3" w:rsidP="00785862">
          <w:pPr>
            <w:spacing w:line="360" w:lineRule="auto"/>
            <w:jc w:val="both"/>
            <w:rPr>
              <w:noProof w:val="0"/>
              <w:szCs w:val="24"/>
              <w:lang w:eastAsia="ja-JP"/>
            </w:rPr>
          </w:pPr>
          <w:bookmarkStart w:id="10" w:name="_Hlk40992286"/>
          <w:r w:rsidRPr="00234AA6">
            <w:rPr>
              <w:noProof w:val="0"/>
              <w:szCs w:val="24"/>
              <w:u w:val="single"/>
              <w:lang w:eastAsia="ja-JP"/>
            </w:rPr>
            <w:t>Passion for business</w:t>
          </w:r>
          <w:r w:rsidRPr="00234AA6">
            <w:rPr>
              <w:noProof w:val="0"/>
              <w:szCs w:val="24"/>
              <w:lang w:eastAsia="ja-JP"/>
            </w:rPr>
            <w:t xml:space="preserve"> is coming from the belief that the business will make a difference and will have a positive impact </w:t>
          </w:r>
          <w:r w:rsidR="00E75019" w:rsidRPr="00234AA6">
            <w:rPr>
              <w:noProof w:val="0"/>
              <w:szCs w:val="24"/>
              <w:lang w:eastAsia="ja-JP"/>
            </w:rPr>
            <w:t>o</w:t>
          </w:r>
          <w:r w:rsidRPr="00234AA6">
            <w:rPr>
              <w:noProof w:val="0"/>
              <w:szCs w:val="24"/>
              <w:lang w:eastAsia="ja-JP"/>
            </w:rPr>
            <w:t xml:space="preserve">n </w:t>
          </w:r>
          <w:proofErr w:type="spellStart"/>
          <w:r w:rsidRPr="00234AA6">
            <w:rPr>
              <w:noProof w:val="0"/>
              <w:szCs w:val="24"/>
              <w:lang w:eastAsia="ja-JP"/>
            </w:rPr>
            <w:t>peoples</w:t>
          </w:r>
          <w:proofErr w:type="spellEnd"/>
          <w:r w:rsidRPr="00234AA6">
            <w:rPr>
              <w:noProof w:val="0"/>
              <w:szCs w:val="24"/>
              <w:lang w:eastAsia="ja-JP"/>
            </w:rPr>
            <w:t xml:space="preserve"> lives.</w:t>
          </w:r>
          <w:r w:rsidR="00E75019" w:rsidRPr="00234AA6">
            <w:rPr>
              <w:noProof w:val="0"/>
              <w:szCs w:val="24"/>
              <w:lang w:eastAsia="ja-JP"/>
            </w:rPr>
            <w:t xml:space="preserve"> </w:t>
          </w:r>
          <w:r w:rsidRPr="00234AA6">
            <w:rPr>
              <w:noProof w:val="0"/>
              <w:szCs w:val="24"/>
              <w:u w:val="single"/>
              <w:lang w:eastAsia="ja-JP"/>
            </w:rPr>
            <w:t>Product/consumer focus</w:t>
          </w:r>
          <w:r w:rsidRPr="00234AA6">
            <w:rPr>
              <w:noProof w:val="0"/>
              <w:szCs w:val="24"/>
              <w:lang w:eastAsia="ja-JP"/>
            </w:rPr>
            <w:t xml:space="preserve"> has two elements products and customers</w:t>
          </w:r>
          <w:r w:rsidR="00E75019" w:rsidRPr="00234AA6">
            <w:rPr>
              <w:noProof w:val="0"/>
              <w:szCs w:val="24"/>
              <w:lang w:eastAsia="ja-JP"/>
            </w:rPr>
            <w:t>,</w:t>
          </w:r>
          <w:r w:rsidRPr="00234AA6">
            <w:rPr>
              <w:noProof w:val="0"/>
              <w:szCs w:val="24"/>
              <w:lang w:eastAsia="ja-JP"/>
            </w:rPr>
            <w:t xml:space="preserve"> and a company should have good products in order to satisfy the customers.</w:t>
          </w:r>
          <w:r w:rsidR="00E75019" w:rsidRPr="00234AA6">
            <w:rPr>
              <w:noProof w:val="0"/>
              <w:szCs w:val="24"/>
              <w:lang w:eastAsia="ja-JP"/>
            </w:rPr>
            <w:t xml:space="preserve"> </w:t>
          </w:r>
          <w:r w:rsidRPr="00234AA6">
            <w:rPr>
              <w:noProof w:val="0"/>
              <w:szCs w:val="24"/>
              <w:u w:val="single"/>
              <w:lang w:eastAsia="ja-JP"/>
            </w:rPr>
            <w:t>Execution intelligence</w:t>
          </w:r>
          <w:r w:rsidRPr="00234AA6">
            <w:rPr>
              <w:noProof w:val="0"/>
              <w:szCs w:val="24"/>
              <w:lang w:eastAsia="ja-JP"/>
            </w:rPr>
            <w:t xml:space="preserve"> is the ability to transform a good idea into a feasible business.</w:t>
          </w:r>
          <w:r w:rsidR="00E75019" w:rsidRPr="00234AA6">
            <w:rPr>
              <w:noProof w:val="0"/>
              <w:szCs w:val="24"/>
              <w:lang w:eastAsia="ja-JP"/>
            </w:rPr>
            <w:t xml:space="preserve"> </w:t>
          </w:r>
          <w:r w:rsidRPr="00234AA6">
            <w:rPr>
              <w:noProof w:val="0"/>
              <w:szCs w:val="24"/>
              <w:lang w:eastAsia="ja-JP"/>
            </w:rPr>
            <w:t xml:space="preserve">Through </w:t>
          </w:r>
          <w:r w:rsidRPr="00234AA6">
            <w:rPr>
              <w:noProof w:val="0"/>
              <w:szCs w:val="24"/>
              <w:u w:val="single"/>
              <w:lang w:eastAsia="ja-JP"/>
            </w:rPr>
            <w:t>tenacity despite failure</w:t>
          </w:r>
          <w:r w:rsidRPr="00234AA6">
            <w:rPr>
              <w:noProof w:val="0"/>
              <w:szCs w:val="24"/>
              <w:lang w:eastAsia="ja-JP"/>
            </w:rPr>
            <w:t>, a successful entrepreneur proves his ability to keep a business alive if a business does</w:t>
          </w:r>
          <w:r w:rsidR="00E75019" w:rsidRPr="00234AA6">
            <w:rPr>
              <w:noProof w:val="0"/>
              <w:szCs w:val="24"/>
              <w:lang w:eastAsia="ja-JP"/>
            </w:rPr>
            <w:t>n'</w:t>
          </w:r>
          <w:r w:rsidRPr="00234AA6">
            <w:rPr>
              <w:noProof w:val="0"/>
              <w:szCs w:val="24"/>
              <w:lang w:eastAsia="ja-JP"/>
            </w:rPr>
            <w:t>t work as expected</w:t>
          </w:r>
          <w:sdt>
            <w:sdtPr>
              <w:rPr>
                <w:noProof w:val="0"/>
                <w:szCs w:val="24"/>
                <w:lang w:eastAsia="ja-JP"/>
              </w:rPr>
              <w:id w:val="-1115744463"/>
              <w:citation/>
            </w:sdtPr>
            <w:sdtEndPr/>
            <w:sdtContent>
              <w:r w:rsidRPr="00234AA6">
                <w:rPr>
                  <w:noProof w:val="0"/>
                  <w:szCs w:val="24"/>
                  <w:lang w:eastAsia="ja-JP"/>
                </w:rPr>
                <w:fldChar w:fldCharType="begin"/>
              </w:r>
              <w:r w:rsidR="00AC7108" w:rsidRPr="00234AA6">
                <w:rPr>
                  <w:noProof w:val="0"/>
                  <w:szCs w:val="24"/>
                  <w:lang w:eastAsia="ja-JP"/>
                </w:rPr>
                <w:instrText xml:space="preserve">CITATION Bar16 \l 2057 </w:instrText>
              </w:r>
              <w:r w:rsidRPr="00234AA6">
                <w:rPr>
                  <w:noProof w:val="0"/>
                  <w:szCs w:val="24"/>
                  <w:lang w:eastAsia="ja-JP"/>
                </w:rPr>
                <w:fldChar w:fldCharType="separate"/>
              </w:r>
              <w:r w:rsidR="008259D5" w:rsidRPr="00234AA6">
                <w:rPr>
                  <w:szCs w:val="24"/>
                  <w:lang w:eastAsia="ja-JP"/>
                </w:rPr>
                <w:t xml:space="preserve"> (Barringer &amp; Ireland, 2016)</w:t>
              </w:r>
              <w:r w:rsidRPr="00234AA6">
                <w:rPr>
                  <w:noProof w:val="0"/>
                  <w:szCs w:val="24"/>
                  <w:lang w:eastAsia="ja-JP"/>
                </w:rPr>
                <w:fldChar w:fldCharType="end"/>
              </w:r>
            </w:sdtContent>
          </w:sdt>
          <w:r w:rsidRPr="00234AA6">
            <w:rPr>
              <w:noProof w:val="0"/>
              <w:szCs w:val="24"/>
              <w:lang w:eastAsia="ja-JP"/>
            </w:rPr>
            <w:t>.</w:t>
          </w:r>
        </w:p>
        <w:bookmarkEnd w:id="10"/>
        <w:p w14:paraId="1913515E" w14:textId="2BAA163E" w:rsidR="00655E87" w:rsidRPr="00C3006A" w:rsidRDefault="00A118A3" w:rsidP="00655E87">
          <w:pPr>
            <w:spacing w:line="360" w:lineRule="auto"/>
            <w:jc w:val="both"/>
            <w:rPr>
              <w:noProof w:val="0"/>
              <w:lang w:eastAsia="ja-JP"/>
            </w:rPr>
          </w:pPr>
          <w:r w:rsidRPr="00234AA6">
            <w:rPr>
              <w:noProof w:val="0"/>
              <w:szCs w:val="24"/>
              <w:lang w:eastAsia="ja-JP"/>
            </w:rPr>
            <w:t>Successful entrepreneurs of</w:t>
          </w:r>
          <w:r w:rsidR="00E75019" w:rsidRPr="00234AA6">
            <w:rPr>
              <w:noProof w:val="0"/>
              <w:szCs w:val="24"/>
              <w:lang w:eastAsia="ja-JP"/>
            </w:rPr>
            <w:t>t</w:t>
          </w:r>
          <w:r w:rsidRPr="00234AA6">
            <w:rPr>
              <w:noProof w:val="0"/>
              <w:szCs w:val="24"/>
              <w:lang w:eastAsia="ja-JP"/>
            </w:rPr>
            <w:t xml:space="preserve">en possess a series of key qualities and attributes which </w:t>
          </w:r>
          <w:r w:rsidR="00E75019" w:rsidRPr="00234AA6">
            <w:rPr>
              <w:noProof w:val="0"/>
              <w:szCs w:val="24"/>
              <w:lang w:eastAsia="ja-JP"/>
            </w:rPr>
            <w:t>are</w:t>
          </w:r>
          <w:r w:rsidRPr="00234AA6">
            <w:rPr>
              <w:noProof w:val="0"/>
              <w:szCs w:val="24"/>
              <w:lang w:eastAsia="ja-JP"/>
            </w:rPr>
            <w:t xml:space="preserve"> outlined in three stages.</w:t>
          </w:r>
          <w:r w:rsidR="00E75019" w:rsidRPr="00234AA6">
            <w:rPr>
              <w:noProof w:val="0"/>
              <w:szCs w:val="24"/>
              <w:lang w:eastAsia="ja-JP"/>
            </w:rPr>
            <w:t xml:space="preserve"> </w:t>
          </w:r>
          <w:r w:rsidRPr="00234AA6">
            <w:rPr>
              <w:noProof w:val="0"/>
              <w:szCs w:val="24"/>
              <w:lang w:eastAsia="ja-JP"/>
            </w:rPr>
            <w:t>Stage 1:</w:t>
          </w:r>
          <w:r w:rsidR="00E75019" w:rsidRPr="00234AA6">
            <w:rPr>
              <w:noProof w:val="0"/>
              <w:szCs w:val="24"/>
              <w:lang w:eastAsia="ja-JP"/>
            </w:rPr>
            <w:t xml:space="preserve"> </w:t>
          </w:r>
          <w:r w:rsidRPr="00234AA6">
            <w:rPr>
              <w:noProof w:val="0"/>
              <w:szCs w:val="24"/>
              <w:u w:val="single"/>
              <w:lang w:eastAsia="ja-JP"/>
            </w:rPr>
            <w:t>The Right Attitude;</w:t>
          </w:r>
          <w:r w:rsidRPr="00234AA6">
            <w:rPr>
              <w:noProof w:val="0"/>
              <w:szCs w:val="24"/>
              <w:lang w:eastAsia="ja-JP"/>
            </w:rPr>
            <w:t xml:space="preserve"> All business either large or small should have the advantage of a good mindset and should have the following means: drive and determination, intelligence, ambition, confidence, commercial inte</w:t>
          </w:r>
          <w:r w:rsidR="00E75019" w:rsidRPr="00234AA6">
            <w:rPr>
              <w:noProof w:val="0"/>
              <w:szCs w:val="24"/>
              <w:lang w:eastAsia="ja-JP"/>
            </w:rPr>
            <w:t>l</w:t>
          </w:r>
          <w:r w:rsidRPr="00234AA6">
            <w:rPr>
              <w:noProof w:val="0"/>
              <w:szCs w:val="24"/>
              <w:lang w:eastAsia="ja-JP"/>
            </w:rPr>
            <w:t xml:space="preserve">lect, the will to win and curiosity. Stage 2: </w:t>
          </w:r>
          <w:r w:rsidRPr="00234AA6">
            <w:rPr>
              <w:noProof w:val="0"/>
              <w:szCs w:val="24"/>
              <w:u w:val="single"/>
              <w:lang w:eastAsia="ja-JP"/>
            </w:rPr>
            <w:t>Implementation</w:t>
          </w:r>
          <w:r w:rsidRPr="00234AA6">
            <w:rPr>
              <w:noProof w:val="0"/>
              <w:szCs w:val="24"/>
              <w:lang w:eastAsia="ja-JP"/>
            </w:rPr>
            <w:t>;</w:t>
          </w:r>
          <w:r w:rsidR="00E75019" w:rsidRPr="00234AA6">
            <w:rPr>
              <w:noProof w:val="0"/>
              <w:szCs w:val="24"/>
              <w:lang w:eastAsia="ja-JP"/>
            </w:rPr>
            <w:t xml:space="preserve"> </w:t>
          </w:r>
          <w:r w:rsidRPr="00234AA6">
            <w:rPr>
              <w:noProof w:val="0"/>
              <w:szCs w:val="24"/>
              <w:lang w:eastAsia="ja-JP"/>
            </w:rPr>
            <w:t>In this stage</w:t>
          </w:r>
          <w:r w:rsidR="00E75019" w:rsidRPr="00234AA6">
            <w:rPr>
              <w:noProof w:val="0"/>
              <w:szCs w:val="24"/>
              <w:lang w:eastAsia="ja-JP"/>
            </w:rPr>
            <w:t>,</w:t>
          </w:r>
          <w:r w:rsidRPr="00234AA6">
            <w:rPr>
              <w:noProof w:val="0"/>
              <w:szCs w:val="24"/>
              <w:lang w:eastAsia="ja-JP"/>
            </w:rPr>
            <w:t xml:space="preserve"> the entrepreneur</w:t>
          </w:r>
          <w:r w:rsidRPr="00C3006A">
            <w:rPr>
              <w:noProof w:val="0"/>
              <w:lang w:eastAsia="ja-JP"/>
            </w:rPr>
            <w:t xml:space="preserve"> should not be a dreamer, but a doer.</w:t>
          </w:r>
          <w:r w:rsidR="00E75019" w:rsidRPr="00C3006A">
            <w:rPr>
              <w:noProof w:val="0"/>
              <w:lang w:eastAsia="ja-JP"/>
            </w:rPr>
            <w:t xml:space="preserve"> </w:t>
          </w:r>
          <w:r w:rsidRPr="00C3006A">
            <w:rPr>
              <w:noProof w:val="0"/>
              <w:lang w:eastAsia="ja-JP"/>
            </w:rPr>
            <w:t>These attributes are motivation, communication skills, self-discipline, persu</w:t>
          </w:r>
          <w:r w:rsidR="00E75019" w:rsidRPr="00C3006A">
            <w:rPr>
              <w:noProof w:val="0"/>
              <w:lang w:eastAsia="ja-JP"/>
            </w:rPr>
            <w:t>asive</w:t>
          </w:r>
          <w:r w:rsidRPr="00C3006A">
            <w:rPr>
              <w:noProof w:val="0"/>
              <w:lang w:eastAsia="ja-JP"/>
            </w:rPr>
            <w:t>ness, speed and agility.</w:t>
          </w:r>
          <w:r w:rsidR="00E75019" w:rsidRPr="00C3006A">
            <w:rPr>
              <w:noProof w:val="0"/>
              <w:lang w:eastAsia="ja-JP"/>
            </w:rPr>
            <w:t xml:space="preserve"> </w:t>
          </w:r>
          <w:r w:rsidRPr="00C3006A">
            <w:rPr>
              <w:noProof w:val="0"/>
              <w:lang w:eastAsia="ja-JP"/>
            </w:rPr>
            <w:t xml:space="preserve">Stage 3: </w:t>
          </w:r>
          <w:r w:rsidRPr="00C3006A">
            <w:rPr>
              <w:noProof w:val="0"/>
              <w:u w:val="single"/>
              <w:lang w:eastAsia="ja-JP"/>
            </w:rPr>
            <w:t>Diligence</w:t>
          </w:r>
          <w:r w:rsidRPr="00C3006A">
            <w:rPr>
              <w:noProof w:val="0"/>
              <w:lang w:eastAsia="ja-JP"/>
            </w:rPr>
            <w:t xml:space="preserve"> is the most difficult attribute as shows the determination and power to stay on track.</w:t>
          </w:r>
          <w:r w:rsidR="00E75019" w:rsidRPr="00C3006A">
            <w:rPr>
              <w:noProof w:val="0"/>
              <w:lang w:eastAsia="ja-JP"/>
            </w:rPr>
            <w:t xml:space="preserve"> </w:t>
          </w:r>
          <w:r w:rsidRPr="00C3006A">
            <w:rPr>
              <w:noProof w:val="0"/>
              <w:lang w:eastAsia="ja-JP"/>
            </w:rPr>
            <w:t>Diligence requires resilience, humility, reliability, perseverance, f</w:t>
          </w:r>
          <w:r w:rsidR="00E75019" w:rsidRPr="00C3006A">
            <w:rPr>
              <w:noProof w:val="0"/>
              <w:lang w:eastAsia="ja-JP"/>
            </w:rPr>
            <w:t>l</w:t>
          </w:r>
          <w:r w:rsidRPr="00C3006A">
            <w:rPr>
              <w:noProof w:val="0"/>
              <w:lang w:eastAsia="ja-JP"/>
            </w:rPr>
            <w:t>exibility, understanding and a good temperament.</w:t>
          </w:r>
          <w:r w:rsidR="00E75019" w:rsidRPr="00C3006A">
            <w:rPr>
              <w:noProof w:val="0"/>
              <w:lang w:eastAsia="ja-JP"/>
            </w:rPr>
            <w:t xml:space="preserve"> </w:t>
          </w:r>
          <w:r w:rsidRPr="00C3006A">
            <w:rPr>
              <w:noProof w:val="0"/>
              <w:lang w:eastAsia="ja-JP"/>
            </w:rPr>
            <w:t>Despite all the positive qualities and attributes</w:t>
          </w:r>
          <w:r w:rsidR="00E75019" w:rsidRPr="00C3006A">
            <w:rPr>
              <w:noProof w:val="0"/>
              <w:lang w:eastAsia="ja-JP"/>
            </w:rPr>
            <w:t>,</w:t>
          </w:r>
          <w:r w:rsidRPr="00C3006A">
            <w:rPr>
              <w:noProof w:val="0"/>
              <w:lang w:eastAsia="ja-JP"/>
            </w:rPr>
            <w:t xml:space="preserve"> yet even succe</w:t>
          </w:r>
          <w:r w:rsidR="00E75019" w:rsidRPr="00C3006A">
            <w:rPr>
              <w:noProof w:val="0"/>
              <w:lang w:eastAsia="ja-JP"/>
            </w:rPr>
            <w:t>s</w:t>
          </w:r>
          <w:r w:rsidRPr="00C3006A">
            <w:rPr>
              <w:noProof w:val="0"/>
              <w:lang w:eastAsia="ja-JP"/>
            </w:rPr>
            <w:t>sful business owners have their frailties and by admi</w:t>
          </w:r>
          <w:r w:rsidR="00E75019" w:rsidRPr="00C3006A">
            <w:rPr>
              <w:noProof w:val="0"/>
              <w:lang w:eastAsia="ja-JP"/>
            </w:rPr>
            <w:t>t</w:t>
          </w:r>
          <w:r w:rsidRPr="00C3006A">
            <w:rPr>
              <w:noProof w:val="0"/>
              <w:lang w:eastAsia="ja-JP"/>
            </w:rPr>
            <w:t>ting those will help overcome the fears.</w:t>
          </w:r>
          <w:r w:rsidR="00E75019" w:rsidRPr="00C3006A">
            <w:rPr>
              <w:noProof w:val="0"/>
              <w:lang w:eastAsia="ja-JP"/>
            </w:rPr>
            <w:t xml:space="preserve"> </w:t>
          </w:r>
          <w:r w:rsidRPr="00C3006A">
            <w:rPr>
              <w:noProof w:val="0"/>
              <w:lang w:eastAsia="ja-JP"/>
            </w:rPr>
            <w:t>The most common fears associated with an entrepreneur are age, lack of money, fear of rejection and lack of experience or education</w:t>
          </w:r>
          <w:sdt>
            <w:sdtPr>
              <w:rPr>
                <w:noProof w:val="0"/>
                <w:lang w:eastAsia="ja-JP"/>
              </w:rPr>
              <w:id w:val="-729150735"/>
              <w:citation/>
            </w:sdtPr>
            <w:sdtEndPr/>
            <w:sdtContent>
              <w:r w:rsidRPr="00C3006A">
                <w:rPr>
                  <w:noProof w:val="0"/>
                  <w:lang w:eastAsia="ja-JP"/>
                </w:rPr>
                <w:fldChar w:fldCharType="begin"/>
              </w:r>
              <w:r w:rsidRPr="00C3006A">
                <w:rPr>
                  <w:noProof w:val="0"/>
                  <w:lang w:eastAsia="ja-JP"/>
                </w:rPr>
                <w:instrText xml:space="preserve"> CITATION Sco17 \l 2057 </w:instrText>
              </w:r>
              <w:r w:rsidRPr="00C3006A">
                <w:rPr>
                  <w:noProof w:val="0"/>
                  <w:lang w:eastAsia="ja-JP"/>
                </w:rPr>
                <w:fldChar w:fldCharType="separate"/>
              </w:r>
              <w:r w:rsidR="008259D5">
                <w:rPr>
                  <w:lang w:eastAsia="ja-JP"/>
                </w:rPr>
                <w:t xml:space="preserve"> </w:t>
              </w:r>
              <w:r w:rsidR="008259D5" w:rsidRPr="008259D5">
                <w:rPr>
                  <w:lang w:eastAsia="ja-JP"/>
                </w:rPr>
                <w:t>(Scott, 2017)</w:t>
              </w:r>
              <w:r w:rsidRPr="00C3006A">
                <w:rPr>
                  <w:noProof w:val="0"/>
                  <w:lang w:eastAsia="ja-JP"/>
                </w:rPr>
                <w:fldChar w:fldCharType="end"/>
              </w:r>
            </w:sdtContent>
          </w:sdt>
          <w:r w:rsidRPr="00C3006A">
            <w:rPr>
              <w:noProof w:val="0"/>
              <w:lang w:eastAsia="ja-JP"/>
            </w:rPr>
            <w:t xml:space="preserve">. </w:t>
          </w:r>
          <w:r w:rsidR="00672250" w:rsidRPr="00C3006A">
            <w:rPr>
              <w:noProof w:val="0"/>
              <w:lang w:eastAsia="ja-JP"/>
            </w:rPr>
            <w:t xml:space="preserve">Personality traits </w:t>
          </w:r>
          <w:r w:rsidR="00672250" w:rsidRPr="00C3006A">
            <w:rPr>
              <w:noProof w:val="0"/>
              <w:lang w:eastAsia="ja-JP"/>
            </w:rPr>
            <w:lastRenderedPageBreak/>
            <w:t>have a positive effect on entrepreneurial intention</w:t>
          </w:r>
          <w:r w:rsidR="00E75019" w:rsidRPr="00C3006A">
            <w:rPr>
              <w:noProof w:val="0"/>
              <w:lang w:eastAsia="ja-JP"/>
            </w:rPr>
            <w:t>,</w:t>
          </w:r>
          <w:r w:rsidR="00672250" w:rsidRPr="00C3006A">
            <w:rPr>
              <w:noProof w:val="0"/>
              <w:lang w:eastAsia="ja-JP"/>
            </w:rPr>
            <w:t xml:space="preserve"> and these are </w:t>
          </w:r>
          <w:r w:rsidR="00E75019" w:rsidRPr="00C3006A">
            <w:rPr>
              <w:noProof w:val="0"/>
              <w:lang w:eastAsia="ja-JP"/>
            </w:rPr>
            <w:t xml:space="preserve">the </w:t>
          </w:r>
          <w:r w:rsidR="00672250" w:rsidRPr="00C3006A">
            <w:rPr>
              <w:noProof w:val="0"/>
              <w:lang w:eastAsia="ja-JP"/>
            </w:rPr>
            <w:t>ne</w:t>
          </w:r>
          <w:r w:rsidR="00E75019" w:rsidRPr="00C3006A">
            <w:rPr>
              <w:noProof w:val="0"/>
              <w:lang w:eastAsia="ja-JP"/>
            </w:rPr>
            <w:t xml:space="preserve">ed </w:t>
          </w:r>
          <w:r w:rsidR="00672250" w:rsidRPr="00C3006A">
            <w:rPr>
              <w:noProof w:val="0"/>
              <w:lang w:eastAsia="ja-JP"/>
            </w:rPr>
            <w:t>for achievement, locus of control, risk tolerance, and entrepreneurial alertness.</w:t>
          </w:r>
          <w:r w:rsidR="00E75019" w:rsidRPr="00C3006A">
            <w:rPr>
              <w:noProof w:val="0"/>
              <w:lang w:eastAsia="ja-JP"/>
            </w:rPr>
            <w:t xml:space="preserve"> </w:t>
          </w:r>
          <w:r w:rsidR="00672250" w:rsidRPr="00C3006A">
            <w:rPr>
              <w:noProof w:val="0"/>
              <w:u w:val="single"/>
              <w:lang w:eastAsia="ja-JP"/>
            </w:rPr>
            <w:t xml:space="preserve">Locus of </w:t>
          </w:r>
          <w:r w:rsidR="00E75019" w:rsidRPr="00C3006A">
            <w:rPr>
              <w:noProof w:val="0"/>
              <w:u w:val="single"/>
              <w:lang w:eastAsia="ja-JP"/>
            </w:rPr>
            <w:t>C</w:t>
          </w:r>
          <w:r w:rsidR="00672250" w:rsidRPr="00C3006A">
            <w:rPr>
              <w:noProof w:val="0"/>
              <w:u w:val="single"/>
              <w:lang w:eastAsia="ja-JP"/>
            </w:rPr>
            <w:t>ontrol (LoC)</w:t>
          </w:r>
          <w:r w:rsidR="00672250" w:rsidRPr="00C3006A">
            <w:rPr>
              <w:noProof w:val="0"/>
              <w:lang w:eastAsia="ja-JP"/>
            </w:rPr>
            <w:t xml:space="preserve"> can be internal or external., where internal LoC is revealing that a person beliefs can control that person life and external shows how external factors like luck, destiny, other people beyond that person</w:t>
          </w:r>
          <w:r w:rsidR="00E75019" w:rsidRPr="00C3006A">
            <w:rPr>
              <w:noProof w:val="0"/>
              <w:lang w:eastAsia="ja-JP"/>
            </w:rPr>
            <w:t>’s</w:t>
          </w:r>
          <w:r w:rsidR="00672250" w:rsidRPr="00C3006A">
            <w:rPr>
              <w:noProof w:val="0"/>
              <w:lang w:eastAsia="ja-JP"/>
            </w:rPr>
            <w:t xml:space="preserve"> decisions can affect that person life.</w:t>
          </w:r>
          <w:r w:rsidR="00E75019" w:rsidRPr="00C3006A">
            <w:rPr>
              <w:noProof w:val="0"/>
              <w:lang w:eastAsia="ja-JP"/>
            </w:rPr>
            <w:t xml:space="preserve"> </w:t>
          </w:r>
          <w:r w:rsidR="00272B92" w:rsidRPr="00C3006A">
            <w:rPr>
              <w:noProof w:val="0"/>
              <w:lang w:eastAsia="ja-JP"/>
            </w:rPr>
            <w:t>Basically,</w:t>
          </w:r>
          <w:r w:rsidR="00672250" w:rsidRPr="00C3006A">
            <w:rPr>
              <w:noProof w:val="0"/>
              <w:lang w:eastAsia="ja-JP"/>
            </w:rPr>
            <w:t xml:space="preserve"> LoC shows the degree of control feeling</w:t>
          </w:r>
          <w:r w:rsidR="00E75019" w:rsidRPr="00C3006A">
            <w:rPr>
              <w:noProof w:val="0"/>
              <w:lang w:eastAsia="ja-JP"/>
            </w:rPr>
            <w:t>,</w:t>
          </w:r>
          <w:r w:rsidR="00672250" w:rsidRPr="00C3006A">
            <w:rPr>
              <w:noProof w:val="0"/>
              <w:lang w:eastAsia="ja-JP"/>
            </w:rPr>
            <w:t xml:space="preserve"> and people with high scores have a clear vision</w:t>
          </w:r>
          <w:r w:rsidR="00E75019" w:rsidRPr="00C3006A">
            <w:rPr>
              <w:noProof w:val="0"/>
              <w:lang w:eastAsia="ja-JP"/>
            </w:rPr>
            <w:t>,</w:t>
          </w:r>
          <w:r w:rsidR="00672250" w:rsidRPr="00C3006A">
            <w:rPr>
              <w:noProof w:val="0"/>
              <w:lang w:eastAsia="ja-JP"/>
            </w:rPr>
            <w:t xml:space="preserve"> and this can be used to separate the successful entrepreneurs from the unsucce</w:t>
          </w:r>
          <w:r w:rsidR="00E75019" w:rsidRPr="00C3006A">
            <w:rPr>
              <w:noProof w:val="0"/>
              <w:lang w:eastAsia="ja-JP"/>
            </w:rPr>
            <w:t>s</w:t>
          </w:r>
          <w:r w:rsidR="00672250" w:rsidRPr="00C3006A">
            <w:rPr>
              <w:noProof w:val="0"/>
              <w:lang w:eastAsia="ja-JP"/>
            </w:rPr>
            <w:t>sful ones.</w:t>
          </w:r>
          <w:r w:rsidR="00E75019" w:rsidRPr="00C3006A">
            <w:rPr>
              <w:noProof w:val="0"/>
              <w:lang w:eastAsia="ja-JP"/>
            </w:rPr>
            <w:t xml:space="preserve"> </w:t>
          </w:r>
          <w:r w:rsidR="00672250" w:rsidRPr="00C3006A">
            <w:rPr>
              <w:noProof w:val="0"/>
              <w:u w:val="single"/>
              <w:lang w:eastAsia="ja-JP"/>
            </w:rPr>
            <w:t>Risk tolerance</w:t>
          </w:r>
          <w:r w:rsidR="00672250" w:rsidRPr="00C3006A">
            <w:rPr>
              <w:noProof w:val="0"/>
              <w:lang w:eastAsia="ja-JP"/>
            </w:rPr>
            <w:t xml:space="preserve"> is the latest tool in entrepreneurship</w:t>
          </w:r>
          <w:r w:rsidR="00E75019" w:rsidRPr="00C3006A">
            <w:rPr>
              <w:noProof w:val="0"/>
              <w:lang w:eastAsia="ja-JP"/>
            </w:rPr>
            <w:t>,</w:t>
          </w:r>
          <w:r w:rsidR="00672250" w:rsidRPr="00C3006A">
            <w:rPr>
              <w:noProof w:val="0"/>
              <w:lang w:eastAsia="ja-JP"/>
            </w:rPr>
            <w:t xml:space="preserve"> and </w:t>
          </w:r>
          <w:r w:rsidR="00272B92" w:rsidRPr="00C3006A">
            <w:rPr>
              <w:noProof w:val="0"/>
              <w:lang w:eastAsia="ja-JP"/>
            </w:rPr>
            <w:t>it is</w:t>
          </w:r>
          <w:r w:rsidR="00672250" w:rsidRPr="00C3006A">
            <w:rPr>
              <w:noProof w:val="0"/>
              <w:lang w:eastAsia="ja-JP"/>
            </w:rPr>
            <w:t xml:space="preserve"> said that taking </w:t>
          </w:r>
          <w:r w:rsidR="00E75019" w:rsidRPr="00C3006A">
            <w:rPr>
              <w:noProof w:val="0"/>
              <w:lang w:eastAsia="ja-JP"/>
            </w:rPr>
            <w:t xml:space="preserve">the </w:t>
          </w:r>
          <w:r w:rsidR="00672250" w:rsidRPr="00C3006A">
            <w:rPr>
              <w:noProof w:val="0"/>
              <w:lang w:eastAsia="ja-JP"/>
            </w:rPr>
            <w:t>risk coul</w:t>
          </w:r>
          <w:r w:rsidR="00E75019" w:rsidRPr="00C3006A">
            <w:rPr>
              <w:noProof w:val="0"/>
              <w:lang w:eastAsia="ja-JP"/>
            </w:rPr>
            <w:t>d</w:t>
          </w:r>
          <w:r w:rsidR="00672250" w:rsidRPr="00C3006A">
            <w:rPr>
              <w:noProof w:val="0"/>
              <w:lang w:eastAsia="ja-JP"/>
            </w:rPr>
            <w:t xml:space="preserve"> lead to succe</w:t>
          </w:r>
          <w:r w:rsidR="00E75019" w:rsidRPr="00C3006A">
            <w:rPr>
              <w:noProof w:val="0"/>
              <w:lang w:eastAsia="ja-JP"/>
            </w:rPr>
            <w:t>s</w:t>
          </w:r>
          <w:r w:rsidR="00672250" w:rsidRPr="00C3006A">
            <w:rPr>
              <w:noProof w:val="0"/>
              <w:lang w:eastAsia="ja-JP"/>
            </w:rPr>
            <w:t>s but also to failure.</w:t>
          </w:r>
          <w:r w:rsidR="00E75019" w:rsidRPr="00C3006A">
            <w:rPr>
              <w:noProof w:val="0"/>
              <w:lang w:eastAsia="ja-JP"/>
            </w:rPr>
            <w:t xml:space="preserve"> </w:t>
          </w:r>
          <w:r w:rsidR="00672250" w:rsidRPr="00C3006A">
            <w:rPr>
              <w:noProof w:val="0"/>
              <w:lang w:eastAsia="ja-JP"/>
            </w:rPr>
            <w:t xml:space="preserve">Risk is vital for entrepreneurs as they </w:t>
          </w:r>
          <w:proofErr w:type="gramStart"/>
          <w:r w:rsidR="00672250" w:rsidRPr="00C3006A">
            <w:rPr>
              <w:noProof w:val="0"/>
              <w:lang w:eastAsia="ja-JP"/>
            </w:rPr>
            <w:t>have to</w:t>
          </w:r>
          <w:proofErr w:type="gramEnd"/>
          <w:r w:rsidR="00672250" w:rsidRPr="00C3006A">
            <w:rPr>
              <w:noProof w:val="0"/>
              <w:lang w:eastAsia="ja-JP"/>
            </w:rPr>
            <w:t xml:space="preserve"> make </w:t>
          </w:r>
          <w:r w:rsidR="00E75019" w:rsidRPr="00C3006A">
            <w:rPr>
              <w:noProof w:val="0"/>
              <w:lang w:eastAsia="ja-JP"/>
            </w:rPr>
            <w:t xml:space="preserve">a </w:t>
          </w:r>
          <w:r w:rsidR="00672250" w:rsidRPr="00C3006A">
            <w:rPr>
              <w:noProof w:val="0"/>
              <w:lang w:eastAsia="ja-JP"/>
            </w:rPr>
            <w:t xml:space="preserve">decision in </w:t>
          </w:r>
          <w:r w:rsidR="00E75019" w:rsidRPr="00C3006A">
            <w:rPr>
              <w:noProof w:val="0"/>
              <w:lang w:eastAsia="ja-JP"/>
            </w:rPr>
            <w:t xml:space="preserve">an </w:t>
          </w:r>
          <w:r w:rsidR="00672250" w:rsidRPr="00C3006A">
            <w:rPr>
              <w:noProof w:val="0"/>
              <w:lang w:eastAsia="ja-JP"/>
            </w:rPr>
            <w:t>uncertain condition</w:t>
          </w:r>
          <w:r w:rsidR="00E75019" w:rsidRPr="00C3006A">
            <w:rPr>
              <w:noProof w:val="0"/>
              <w:lang w:eastAsia="ja-JP"/>
            </w:rPr>
            <w:t xml:space="preserve">. </w:t>
          </w:r>
          <w:proofErr w:type="gramStart"/>
          <w:r w:rsidR="00E75019" w:rsidRPr="00C3006A">
            <w:rPr>
              <w:noProof w:val="0"/>
              <w:lang w:eastAsia="ja-JP"/>
            </w:rPr>
            <w:t>T</w:t>
          </w:r>
          <w:r w:rsidR="00672250" w:rsidRPr="00C3006A">
            <w:rPr>
              <w:noProof w:val="0"/>
              <w:lang w:eastAsia="ja-JP"/>
            </w:rPr>
            <w:t>herefore</w:t>
          </w:r>
          <w:proofErr w:type="gramEnd"/>
          <w:r w:rsidR="00672250" w:rsidRPr="00C3006A">
            <w:rPr>
              <w:noProof w:val="0"/>
              <w:lang w:eastAsia="ja-JP"/>
            </w:rPr>
            <w:t xml:space="preserve"> they should have a high tolerance at taking </w:t>
          </w:r>
          <w:r w:rsidR="00E75019" w:rsidRPr="00C3006A">
            <w:rPr>
              <w:noProof w:val="0"/>
              <w:lang w:eastAsia="ja-JP"/>
            </w:rPr>
            <w:t xml:space="preserve">the </w:t>
          </w:r>
          <w:r w:rsidR="00672250" w:rsidRPr="00C3006A">
            <w:rPr>
              <w:noProof w:val="0"/>
              <w:lang w:eastAsia="ja-JP"/>
            </w:rPr>
            <w:t>risk.</w:t>
          </w:r>
          <w:r w:rsidR="00E75019" w:rsidRPr="00C3006A">
            <w:rPr>
              <w:noProof w:val="0"/>
              <w:lang w:eastAsia="ja-JP"/>
            </w:rPr>
            <w:t xml:space="preserve"> </w:t>
          </w:r>
          <w:r w:rsidR="00672250" w:rsidRPr="00C3006A">
            <w:rPr>
              <w:noProof w:val="0"/>
              <w:u w:val="single"/>
              <w:lang w:eastAsia="ja-JP"/>
            </w:rPr>
            <w:t xml:space="preserve">Entrepreneurial alertness </w:t>
          </w:r>
          <w:r w:rsidR="00672250" w:rsidRPr="00C3006A">
            <w:rPr>
              <w:noProof w:val="0"/>
              <w:lang w:eastAsia="ja-JP"/>
            </w:rPr>
            <w:t xml:space="preserve">is </w:t>
          </w:r>
          <w:r w:rsidR="00E75019" w:rsidRPr="00C3006A">
            <w:rPr>
              <w:noProof w:val="0"/>
              <w:lang w:eastAsia="ja-JP"/>
            </w:rPr>
            <w:t>the</w:t>
          </w:r>
          <w:r w:rsidR="00672250" w:rsidRPr="00C3006A">
            <w:rPr>
              <w:noProof w:val="0"/>
              <w:lang w:eastAsia="ja-JP"/>
            </w:rPr>
            <w:t xml:space="preserve"> main trait as this leads to entrepreneurial intention.</w:t>
          </w:r>
          <w:r w:rsidR="00E75019" w:rsidRPr="00C3006A">
            <w:rPr>
              <w:noProof w:val="0"/>
              <w:lang w:eastAsia="ja-JP"/>
            </w:rPr>
            <w:t xml:space="preserve"> </w:t>
          </w:r>
          <w:r w:rsidR="00672250" w:rsidRPr="00C3006A">
            <w:rPr>
              <w:noProof w:val="0"/>
              <w:lang w:eastAsia="ja-JP"/>
            </w:rPr>
            <w:t xml:space="preserve">This could be defined as the entrepreneurs drive to get and explore the advantage of the new opportunities which arise </w:t>
          </w:r>
          <w:sdt>
            <w:sdtPr>
              <w:rPr>
                <w:noProof w:val="0"/>
                <w:lang w:eastAsia="ja-JP"/>
              </w:rPr>
              <w:id w:val="-272472972"/>
              <w:citation/>
            </w:sdtPr>
            <w:sdtEndPr/>
            <w:sdtContent>
              <w:r w:rsidR="00672250" w:rsidRPr="00C3006A">
                <w:rPr>
                  <w:noProof w:val="0"/>
                  <w:lang w:eastAsia="ja-JP"/>
                </w:rPr>
                <w:fldChar w:fldCharType="begin"/>
              </w:r>
              <w:r w:rsidR="00672250" w:rsidRPr="00C3006A">
                <w:rPr>
                  <w:noProof w:val="0"/>
                  <w:lang w:eastAsia="ja-JP"/>
                </w:rPr>
                <w:instrText xml:space="preserve"> CITATION Kar16 \l 2057 </w:instrText>
              </w:r>
              <w:r w:rsidR="00672250" w:rsidRPr="00C3006A">
                <w:rPr>
                  <w:noProof w:val="0"/>
                  <w:lang w:eastAsia="ja-JP"/>
                </w:rPr>
                <w:fldChar w:fldCharType="separate"/>
              </w:r>
              <w:r w:rsidR="008259D5" w:rsidRPr="008259D5">
                <w:rPr>
                  <w:lang w:eastAsia="ja-JP"/>
                </w:rPr>
                <w:t>(Karabulu, 2016)</w:t>
              </w:r>
              <w:r w:rsidR="00672250" w:rsidRPr="00C3006A">
                <w:rPr>
                  <w:noProof w:val="0"/>
                  <w:lang w:eastAsia="ja-JP"/>
                </w:rPr>
                <w:fldChar w:fldCharType="end"/>
              </w:r>
            </w:sdtContent>
          </w:sdt>
          <w:r w:rsidR="00672250" w:rsidRPr="00C3006A">
            <w:rPr>
              <w:noProof w:val="0"/>
              <w:lang w:eastAsia="ja-JP"/>
            </w:rPr>
            <w:t>.</w:t>
          </w:r>
          <w:r w:rsidR="00E75019" w:rsidRPr="00C3006A">
            <w:rPr>
              <w:noProof w:val="0"/>
              <w:lang w:eastAsia="ja-JP"/>
            </w:rPr>
            <w:t xml:space="preserve"> </w:t>
          </w:r>
          <w:r w:rsidR="00655E87" w:rsidRPr="00C3006A">
            <w:rPr>
              <w:noProof w:val="0"/>
              <w:lang w:eastAsia="ja-JP"/>
            </w:rPr>
            <w:t xml:space="preserve">Bygrave </w:t>
          </w:r>
          <w:r w:rsidR="00272B92">
            <w:rPr>
              <w:noProof w:val="0"/>
              <w:lang w:eastAsia="ja-JP"/>
            </w:rPr>
            <w:t>and</w:t>
          </w:r>
          <w:r w:rsidR="00655E87" w:rsidRPr="00C3006A">
            <w:rPr>
              <w:noProof w:val="0"/>
              <w:lang w:eastAsia="ja-JP"/>
            </w:rPr>
            <w:t xml:space="preserve"> </w:t>
          </w:r>
          <w:proofErr w:type="spellStart"/>
          <w:r w:rsidR="00655E87" w:rsidRPr="00C3006A">
            <w:rPr>
              <w:noProof w:val="0"/>
              <w:lang w:eastAsia="ja-JP"/>
            </w:rPr>
            <w:t>Zacharakis</w:t>
          </w:r>
          <w:proofErr w:type="spellEnd"/>
          <w:r w:rsidR="00655E87" w:rsidRPr="00C3006A">
            <w:rPr>
              <w:noProof w:val="0"/>
              <w:lang w:eastAsia="ja-JP"/>
            </w:rPr>
            <w:t xml:space="preserve"> (2011) also defined a set of critical personal attributes for successful entrepreneurs. They named them the 10Ds (Appendix A), which considers key personal attributes such as devotion (they love what they do) and dedication (they are totally dedicated to their aims or businesses). </w:t>
          </w:r>
        </w:p>
        <w:p w14:paraId="7FF2EE77" w14:textId="21EE82EF" w:rsidR="00C82AA3" w:rsidRPr="00C3006A" w:rsidRDefault="00C82AA3" w:rsidP="00E87DD8">
          <w:pPr>
            <w:pStyle w:val="Heading1"/>
            <w:rPr>
              <w:noProof w:val="0"/>
            </w:rPr>
          </w:pPr>
          <w:bookmarkStart w:id="11" w:name="_Toc41076919"/>
          <w:r w:rsidRPr="00C3006A">
            <w:rPr>
              <w:noProof w:val="0"/>
            </w:rPr>
            <w:t xml:space="preserve">Profit and </w:t>
          </w:r>
          <w:r w:rsidR="00E87DD8" w:rsidRPr="00C3006A">
            <w:rPr>
              <w:noProof w:val="0"/>
            </w:rPr>
            <w:t>Non-Profit Organisation</w:t>
          </w:r>
          <w:bookmarkEnd w:id="11"/>
        </w:p>
        <w:p w14:paraId="23A0B708" w14:textId="3EB70F01" w:rsidR="00A118A3" w:rsidRPr="00C3006A" w:rsidRDefault="00C3006A" w:rsidP="00785862">
          <w:pPr>
            <w:spacing w:line="360" w:lineRule="auto"/>
            <w:jc w:val="both"/>
            <w:rPr>
              <w:noProof w:val="0"/>
              <w:lang w:eastAsia="ja-JP"/>
            </w:rPr>
          </w:pPr>
          <w:r w:rsidRPr="00C3006A">
            <w:rPr>
              <w:noProof w:val="0"/>
              <w:lang w:eastAsia="ja-JP"/>
            </w:rPr>
            <w:t>A n</w:t>
          </w:r>
          <w:r w:rsidR="00A118A3" w:rsidRPr="00C3006A">
            <w:rPr>
              <w:noProof w:val="0"/>
              <w:lang w:eastAsia="ja-JP"/>
            </w:rPr>
            <w:t>on-profit organi</w:t>
          </w:r>
          <w:r w:rsidRPr="00C3006A">
            <w:rPr>
              <w:noProof w:val="0"/>
              <w:lang w:eastAsia="ja-JP"/>
            </w:rPr>
            <w:t>s</w:t>
          </w:r>
          <w:r w:rsidR="00A118A3" w:rsidRPr="00C3006A">
            <w:rPr>
              <w:noProof w:val="0"/>
              <w:lang w:eastAsia="ja-JP"/>
            </w:rPr>
            <w:t>ation i</w:t>
          </w:r>
          <w:r w:rsidRPr="00C3006A">
            <w:rPr>
              <w:noProof w:val="0"/>
              <w:lang w:eastAsia="ja-JP"/>
            </w:rPr>
            <w:t>s</w:t>
          </w:r>
          <w:r w:rsidR="00A118A3" w:rsidRPr="00C3006A">
            <w:rPr>
              <w:noProof w:val="0"/>
              <w:lang w:eastAsia="ja-JP"/>
            </w:rPr>
            <w:t xml:space="preserve"> known as a social enterprise</w:t>
          </w:r>
          <w:r w:rsidRPr="00C3006A">
            <w:rPr>
              <w:noProof w:val="0"/>
              <w:lang w:eastAsia="ja-JP"/>
            </w:rPr>
            <w:t>. It</w:t>
          </w:r>
          <w:r w:rsidR="00A118A3" w:rsidRPr="00C3006A">
            <w:rPr>
              <w:noProof w:val="0"/>
              <w:lang w:eastAsia="ja-JP"/>
            </w:rPr>
            <w:t xml:space="preserve"> has primarily social objectives whose profits are usually reinvested in the business or the </w:t>
          </w:r>
          <w:proofErr w:type="gramStart"/>
          <w:r w:rsidR="00A118A3" w:rsidRPr="00C3006A">
            <w:rPr>
              <w:noProof w:val="0"/>
              <w:lang w:eastAsia="ja-JP"/>
            </w:rPr>
            <w:t>community, and</w:t>
          </w:r>
          <w:proofErr w:type="gramEnd"/>
          <w:r w:rsidR="00A118A3" w:rsidRPr="00C3006A">
            <w:rPr>
              <w:noProof w:val="0"/>
              <w:lang w:eastAsia="ja-JP"/>
            </w:rPr>
            <w:t xml:space="preserve"> are not being used maximise profit for the owners and/or shareholders.</w:t>
          </w:r>
          <w:r w:rsidRPr="00C3006A">
            <w:rPr>
              <w:noProof w:val="0"/>
              <w:lang w:eastAsia="ja-JP"/>
            </w:rPr>
            <w:t xml:space="preserve"> </w:t>
          </w:r>
          <w:r w:rsidR="00A118A3" w:rsidRPr="00C3006A">
            <w:rPr>
              <w:noProof w:val="0"/>
              <w:lang w:eastAsia="ja-JP"/>
            </w:rPr>
            <w:t>Differences between profit and non-profit organi</w:t>
          </w:r>
          <w:r w:rsidR="001C16B2">
            <w:rPr>
              <w:noProof w:val="0"/>
              <w:lang w:eastAsia="ja-JP"/>
            </w:rPr>
            <w:t>s</w:t>
          </w:r>
          <w:r w:rsidR="00A118A3" w:rsidRPr="00C3006A">
            <w:rPr>
              <w:noProof w:val="0"/>
              <w:lang w:eastAsia="ja-JP"/>
            </w:rPr>
            <w:t>ations are social aims, social auditing, social membership. Also</w:t>
          </w:r>
          <w:r w:rsidRPr="00C3006A">
            <w:rPr>
              <w:noProof w:val="0"/>
              <w:lang w:eastAsia="ja-JP"/>
            </w:rPr>
            <w:t>,</w:t>
          </w:r>
          <w:r w:rsidR="00A118A3" w:rsidRPr="00C3006A">
            <w:rPr>
              <w:noProof w:val="0"/>
              <w:lang w:eastAsia="ja-JP"/>
            </w:rPr>
            <w:t xml:space="preserve"> a non-profit enterprise instead of maximi</w:t>
          </w:r>
          <w:r w:rsidR="001C16B2">
            <w:rPr>
              <w:noProof w:val="0"/>
              <w:lang w:eastAsia="ja-JP"/>
            </w:rPr>
            <w:t>s</w:t>
          </w:r>
          <w:r w:rsidR="00A118A3" w:rsidRPr="00C3006A">
            <w:rPr>
              <w:noProof w:val="0"/>
              <w:lang w:eastAsia="ja-JP"/>
            </w:rPr>
            <w:t>ing profits,</w:t>
          </w:r>
          <w:r w:rsidRPr="00C3006A">
            <w:rPr>
              <w:noProof w:val="0"/>
              <w:lang w:eastAsia="ja-JP"/>
            </w:rPr>
            <w:t xml:space="preserve"> </w:t>
          </w:r>
          <w:r w:rsidR="00A118A3" w:rsidRPr="00C3006A">
            <w:rPr>
              <w:noProof w:val="0"/>
              <w:lang w:eastAsia="ja-JP"/>
            </w:rPr>
            <w:t>like profit enterprises who are maximi</w:t>
          </w:r>
          <w:r w:rsidRPr="00C3006A">
            <w:rPr>
              <w:noProof w:val="0"/>
              <w:lang w:eastAsia="ja-JP"/>
            </w:rPr>
            <w:t>s</w:t>
          </w:r>
          <w:r w:rsidR="00A118A3" w:rsidRPr="00C3006A">
            <w:rPr>
              <w:noProof w:val="0"/>
              <w:lang w:eastAsia="ja-JP"/>
            </w:rPr>
            <w:t>ing profits while minimi</w:t>
          </w:r>
          <w:r w:rsidR="001C16B2">
            <w:rPr>
              <w:noProof w:val="0"/>
              <w:lang w:eastAsia="ja-JP"/>
            </w:rPr>
            <w:t>s</w:t>
          </w:r>
          <w:r w:rsidR="00A118A3" w:rsidRPr="00C3006A">
            <w:rPr>
              <w:noProof w:val="0"/>
              <w:lang w:eastAsia="ja-JP"/>
            </w:rPr>
            <w:t>ing costs, they are more concerned to provide society's needs. Another key difference that makes a non-profit business different is that its income is never shared with the owners or shareholders is rather reintroduced back in their non</w:t>
          </w:r>
          <w:r w:rsidRPr="00C3006A">
            <w:rPr>
              <w:noProof w:val="0"/>
              <w:lang w:eastAsia="ja-JP"/>
            </w:rPr>
            <w:t>-</w:t>
          </w:r>
          <w:r w:rsidR="00A118A3" w:rsidRPr="00C3006A">
            <w:rPr>
              <w:noProof w:val="0"/>
              <w:lang w:eastAsia="ja-JP"/>
            </w:rPr>
            <w:t>profit missions and activities.</w:t>
          </w:r>
          <w:r w:rsidRPr="00C3006A">
            <w:rPr>
              <w:noProof w:val="0"/>
              <w:lang w:eastAsia="ja-JP"/>
            </w:rPr>
            <w:t xml:space="preserve"> </w:t>
          </w:r>
          <w:r w:rsidR="00A118A3" w:rsidRPr="00C3006A">
            <w:rPr>
              <w:noProof w:val="0"/>
              <w:lang w:eastAsia="ja-JP"/>
            </w:rPr>
            <w:t>Profit businesses are responsible for paying taxes based on their income</w:t>
          </w:r>
          <w:r w:rsidRPr="00C3006A">
            <w:rPr>
              <w:noProof w:val="0"/>
              <w:lang w:eastAsia="ja-JP"/>
            </w:rPr>
            <w:t>,</w:t>
          </w:r>
          <w:r w:rsidR="00A118A3" w:rsidRPr="00C3006A">
            <w:rPr>
              <w:noProof w:val="0"/>
              <w:lang w:eastAsia="ja-JP"/>
            </w:rPr>
            <w:t xml:space="preserve"> but non-profit organi</w:t>
          </w:r>
          <w:r w:rsidRPr="00C3006A">
            <w:rPr>
              <w:noProof w:val="0"/>
              <w:lang w:eastAsia="ja-JP"/>
            </w:rPr>
            <w:t>s</w:t>
          </w:r>
          <w:r w:rsidR="00A118A3" w:rsidRPr="00C3006A">
            <w:rPr>
              <w:noProof w:val="0"/>
              <w:lang w:eastAsia="ja-JP"/>
            </w:rPr>
            <w:t>ations are exempt from income tax.</w:t>
          </w:r>
        </w:p>
        <w:p w14:paraId="5E683BF7" w14:textId="2E88BA96" w:rsidR="00E87DD8" w:rsidRPr="00C3006A" w:rsidRDefault="00492FC5" w:rsidP="00492FC5">
          <w:pPr>
            <w:pStyle w:val="Heading1"/>
            <w:rPr>
              <w:noProof w:val="0"/>
            </w:rPr>
          </w:pPr>
          <w:bookmarkStart w:id="12" w:name="_Toc41076920"/>
          <w:r w:rsidRPr="00C3006A">
            <w:rPr>
              <w:noProof w:val="0"/>
            </w:rPr>
            <w:t>Different Types of Entrepreneurial Motivation</w:t>
          </w:r>
          <w:bookmarkEnd w:id="12"/>
        </w:p>
        <w:p w14:paraId="21CEE6F0" w14:textId="499FED2B" w:rsidR="006B4F25" w:rsidRPr="00C3006A" w:rsidRDefault="00A118A3" w:rsidP="00A96816">
          <w:pPr>
            <w:spacing w:line="360" w:lineRule="auto"/>
            <w:jc w:val="both"/>
            <w:rPr>
              <w:noProof w:val="0"/>
              <w:lang w:eastAsia="ja-JP"/>
            </w:rPr>
          </w:pPr>
          <w:r w:rsidRPr="00C3006A">
            <w:rPr>
              <w:noProof w:val="0"/>
              <w:lang w:eastAsia="ja-JP"/>
            </w:rPr>
            <w:t>Entrepreneurial motivation arises when an ordinary person transforms into a strong and influential business</w:t>
          </w:r>
          <w:r w:rsidR="00A96816">
            <w:rPr>
              <w:noProof w:val="0"/>
              <w:lang w:eastAsia="ja-JP"/>
            </w:rPr>
            <w:t xml:space="preserve"> perso</w:t>
          </w:r>
          <w:r w:rsidRPr="00C3006A">
            <w:rPr>
              <w:noProof w:val="0"/>
              <w:lang w:eastAsia="ja-JP"/>
            </w:rPr>
            <w:t>n, who can create opp</w:t>
          </w:r>
          <w:r w:rsidR="00A96816">
            <w:rPr>
              <w:noProof w:val="0"/>
              <w:lang w:eastAsia="ja-JP"/>
            </w:rPr>
            <w:t>o</w:t>
          </w:r>
          <w:r w:rsidRPr="00C3006A">
            <w:rPr>
              <w:noProof w:val="0"/>
              <w:lang w:eastAsia="ja-JP"/>
            </w:rPr>
            <w:t xml:space="preserve">rtunities, contribute to economic progress and is maximising the wealth </w:t>
          </w:r>
          <w:sdt>
            <w:sdtPr>
              <w:rPr>
                <w:noProof w:val="0"/>
                <w:lang w:eastAsia="ja-JP"/>
              </w:rPr>
              <w:id w:val="375666188"/>
              <w:citation/>
            </w:sdtPr>
            <w:sdtEndPr/>
            <w:sdtContent>
              <w:r w:rsidR="00225E0B" w:rsidRPr="00C3006A">
                <w:rPr>
                  <w:noProof w:val="0"/>
                  <w:lang w:eastAsia="ja-JP"/>
                </w:rPr>
                <w:fldChar w:fldCharType="begin"/>
              </w:r>
              <w:r w:rsidR="00225E0B" w:rsidRPr="00C3006A">
                <w:rPr>
                  <w:noProof w:val="0"/>
                  <w:lang w:eastAsia="ja-JP"/>
                </w:rPr>
                <w:instrText xml:space="preserve"> CITATION Suj19 \l 2057 </w:instrText>
              </w:r>
              <w:r w:rsidR="00225E0B" w:rsidRPr="00C3006A">
                <w:rPr>
                  <w:noProof w:val="0"/>
                  <w:lang w:eastAsia="ja-JP"/>
                </w:rPr>
                <w:fldChar w:fldCharType="separate"/>
              </w:r>
              <w:r w:rsidR="008259D5" w:rsidRPr="008259D5">
                <w:rPr>
                  <w:lang w:eastAsia="ja-JP"/>
                </w:rPr>
                <w:t>(Trivikram, 2019)</w:t>
              </w:r>
              <w:r w:rsidR="00225E0B" w:rsidRPr="00C3006A">
                <w:rPr>
                  <w:noProof w:val="0"/>
                  <w:lang w:eastAsia="ja-JP"/>
                </w:rPr>
                <w:fldChar w:fldCharType="end"/>
              </w:r>
            </w:sdtContent>
          </w:sdt>
          <w:r w:rsidRPr="00C3006A">
            <w:rPr>
              <w:noProof w:val="0"/>
              <w:lang w:eastAsia="ja-JP"/>
            </w:rPr>
            <w:t>.</w:t>
          </w:r>
          <w:r w:rsidR="00A96816">
            <w:rPr>
              <w:noProof w:val="0"/>
              <w:lang w:eastAsia="ja-JP"/>
            </w:rPr>
            <w:t xml:space="preserve"> </w:t>
          </w:r>
          <w:r w:rsidRPr="00C3006A">
            <w:rPr>
              <w:noProof w:val="0"/>
              <w:lang w:eastAsia="ja-JP"/>
            </w:rPr>
            <w:t xml:space="preserve">People are motivated due to several factors to </w:t>
          </w:r>
          <w:r w:rsidRPr="00C3006A">
            <w:rPr>
              <w:noProof w:val="0"/>
              <w:lang w:eastAsia="ja-JP"/>
            </w:rPr>
            <w:lastRenderedPageBreak/>
            <w:t>become entrepreneurs</w:t>
          </w:r>
          <w:r w:rsidR="00A96816">
            <w:rPr>
              <w:noProof w:val="0"/>
              <w:lang w:eastAsia="ja-JP"/>
            </w:rPr>
            <w:t>,</w:t>
          </w:r>
          <w:r w:rsidRPr="00C3006A">
            <w:rPr>
              <w:noProof w:val="0"/>
              <w:lang w:eastAsia="ja-JP"/>
            </w:rPr>
            <w:t xml:space="preserve"> but a clear distinction is made between ‘pull’ the positive factors and ‘push’ the negative factors.</w:t>
          </w:r>
          <w:r w:rsidR="00A96816">
            <w:rPr>
              <w:noProof w:val="0"/>
              <w:lang w:eastAsia="ja-JP"/>
            </w:rPr>
            <w:t xml:space="preserve"> </w:t>
          </w:r>
          <w:r w:rsidRPr="00C3006A">
            <w:rPr>
              <w:noProof w:val="0"/>
              <w:lang w:eastAsia="ja-JP"/>
            </w:rPr>
            <w:t>Pull motivation factors include independence,</w:t>
          </w:r>
          <w:r w:rsidR="00A96816">
            <w:rPr>
              <w:noProof w:val="0"/>
              <w:lang w:eastAsia="ja-JP"/>
            </w:rPr>
            <w:t xml:space="preserve"> </w:t>
          </w:r>
          <w:r w:rsidRPr="00C3006A">
            <w:rPr>
              <w:noProof w:val="0"/>
              <w:lang w:eastAsia="ja-JP"/>
            </w:rPr>
            <w:t>innovation, recognition, roles, self-reali</w:t>
          </w:r>
          <w:r w:rsidR="00A96816">
            <w:rPr>
              <w:noProof w:val="0"/>
              <w:lang w:eastAsia="ja-JP"/>
            </w:rPr>
            <w:t>s</w:t>
          </w:r>
          <w:r w:rsidRPr="00C3006A">
            <w:rPr>
              <w:noProof w:val="0"/>
              <w:lang w:eastAsia="ja-JP"/>
            </w:rPr>
            <w:t>ation and financial success.</w:t>
          </w:r>
          <w:r w:rsidR="00A96816">
            <w:rPr>
              <w:noProof w:val="0"/>
              <w:lang w:eastAsia="ja-JP"/>
            </w:rPr>
            <w:t xml:space="preserve"> </w:t>
          </w:r>
          <w:r w:rsidRPr="00C3006A">
            <w:rPr>
              <w:noProof w:val="0"/>
              <w:lang w:eastAsia="ja-JP"/>
            </w:rPr>
            <w:t xml:space="preserve">Push motivation factors are self-employment, unemployment, and wage employment </w:t>
          </w:r>
          <w:sdt>
            <w:sdtPr>
              <w:rPr>
                <w:noProof w:val="0"/>
                <w:lang w:eastAsia="ja-JP"/>
              </w:rPr>
              <w:id w:val="-1829897911"/>
              <w:citation/>
            </w:sdtPr>
            <w:sdtEndPr/>
            <w:sdtContent>
              <w:r w:rsidR="00225E0B" w:rsidRPr="00C3006A">
                <w:rPr>
                  <w:noProof w:val="0"/>
                  <w:lang w:eastAsia="ja-JP"/>
                </w:rPr>
                <w:fldChar w:fldCharType="begin"/>
              </w:r>
              <w:r w:rsidR="00225E0B" w:rsidRPr="00C3006A">
                <w:rPr>
                  <w:noProof w:val="0"/>
                  <w:lang w:eastAsia="ja-JP"/>
                </w:rPr>
                <w:instrText xml:space="preserve"> CITATION Zwa16 \l 2057 </w:instrText>
              </w:r>
              <w:r w:rsidR="00225E0B" w:rsidRPr="00C3006A">
                <w:rPr>
                  <w:noProof w:val="0"/>
                  <w:lang w:eastAsia="ja-JP"/>
                </w:rPr>
                <w:fldChar w:fldCharType="separate"/>
              </w:r>
              <w:r w:rsidR="008259D5" w:rsidRPr="008259D5">
                <w:rPr>
                  <w:lang w:eastAsia="ja-JP"/>
                </w:rPr>
                <w:t>(Zwan, et al., 2016)</w:t>
              </w:r>
              <w:r w:rsidR="00225E0B" w:rsidRPr="00C3006A">
                <w:rPr>
                  <w:noProof w:val="0"/>
                  <w:lang w:eastAsia="ja-JP"/>
                </w:rPr>
                <w:fldChar w:fldCharType="end"/>
              </w:r>
            </w:sdtContent>
          </w:sdt>
          <w:r w:rsidRPr="00C3006A">
            <w:rPr>
              <w:noProof w:val="0"/>
              <w:lang w:eastAsia="ja-JP"/>
            </w:rPr>
            <w:t>.</w:t>
          </w:r>
          <w:r w:rsidR="008E6D1A" w:rsidRPr="00C3006A">
            <w:rPr>
              <w:noProof w:val="0"/>
            </w:rPr>
            <w:t xml:space="preserve"> </w:t>
          </w:r>
          <w:r w:rsidR="008E6D1A" w:rsidRPr="00C3006A">
            <w:rPr>
              <w:noProof w:val="0"/>
              <w:lang w:eastAsia="ja-JP"/>
            </w:rPr>
            <w:t>Some people are driven neither by pull nor by push, which means there may be a third type of entrepreneurship</w:t>
          </w:r>
          <w:r w:rsidR="00A96816">
            <w:rPr>
              <w:noProof w:val="0"/>
              <w:lang w:eastAsia="ja-JP"/>
            </w:rPr>
            <w:t xml:space="preserve">, doing it </w:t>
          </w:r>
          <w:r w:rsidR="008E6D1A" w:rsidRPr="00C3006A">
            <w:rPr>
              <w:noProof w:val="0"/>
              <w:lang w:eastAsia="ja-JP"/>
            </w:rPr>
            <w:t xml:space="preserve">as </w:t>
          </w:r>
          <w:r w:rsidR="00A96816">
            <w:rPr>
              <w:noProof w:val="0"/>
              <w:lang w:eastAsia="ja-JP"/>
            </w:rPr>
            <w:t xml:space="preserve">a </w:t>
          </w:r>
          <w:r w:rsidR="008E6D1A" w:rsidRPr="00C3006A">
            <w:rPr>
              <w:noProof w:val="0"/>
              <w:lang w:eastAsia="ja-JP"/>
            </w:rPr>
            <w:t>hobby.</w:t>
          </w:r>
          <w:r w:rsidR="008E6D1A" w:rsidRPr="00C3006A">
            <w:rPr>
              <w:noProof w:val="0"/>
            </w:rPr>
            <w:t xml:space="preserve"> </w:t>
          </w:r>
          <w:r w:rsidR="008E6D1A" w:rsidRPr="00C3006A">
            <w:rPr>
              <w:noProof w:val="0"/>
              <w:lang w:eastAsia="ja-JP"/>
            </w:rPr>
            <w:t>The entrepreneurial motivation is also influenced by internal or individual factors and external or environmental factors.</w:t>
          </w:r>
          <w:r w:rsidR="00A96816">
            <w:rPr>
              <w:noProof w:val="0"/>
              <w:lang w:eastAsia="ja-JP"/>
            </w:rPr>
            <w:t xml:space="preserve"> </w:t>
          </w:r>
          <w:r w:rsidR="006B4F25" w:rsidRPr="00C3006A">
            <w:rPr>
              <w:noProof w:val="0"/>
              <w:lang w:eastAsia="ja-JP"/>
            </w:rPr>
            <w:t>There are many types of entrepreneurial motivation</w:t>
          </w:r>
          <w:r w:rsidR="00A96816">
            <w:rPr>
              <w:noProof w:val="0"/>
              <w:lang w:eastAsia="ja-JP"/>
            </w:rPr>
            <w:t>,</w:t>
          </w:r>
          <w:r w:rsidR="006B4F25" w:rsidRPr="00C3006A">
            <w:rPr>
              <w:noProof w:val="0"/>
              <w:lang w:eastAsia="ja-JP"/>
            </w:rPr>
            <w:t xml:space="preserve"> but these could be largely divided in</w:t>
          </w:r>
          <w:r w:rsidR="00A96816">
            <w:rPr>
              <w:noProof w:val="0"/>
              <w:lang w:eastAsia="ja-JP"/>
            </w:rPr>
            <w:t>to</w:t>
          </w:r>
          <w:r w:rsidR="006B4F25" w:rsidRPr="00C3006A">
            <w:rPr>
              <w:noProof w:val="0"/>
              <w:lang w:eastAsia="ja-JP"/>
            </w:rPr>
            <w:t xml:space="preserve"> three categories:</w:t>
          </w:r>
        </w:p>
        <w:p w14:paraId="62272337" w14:textId="1F446B8A" w:rsidR="006B4F25" w:rsidRPr="00C3006A" w:rsidRDefault="006B4F25" w:rsidP="00A96816">
          <w:pPr>
            <w:spacing w:line="360" w:lineRule="auto"/>
            <w:jc w:val="both"/>
            <w:rPr>
              <w:noProof w:val="0"/>
              <w:lang w:eastAsia="ja-JP"/>
            </w:rPr>
          </w:pPr>
          <w:r w:rsidRPr="00C3006A">
            <w:rPr>
              <w:noProof w:val="0"/>
              <w:lang w:eastAsia="ja-JP"/>
            </w:rPr>
            <w:t>1.</w:t>
          </w:r>
          <w:r w:rsidR="00A96816">
            <w:rPr>
              <w:noProof w:val="0"/>
              <w:lang w:eastAsia="ja-JP"/>
            </w:rPr>
            <w:t xml:space="preserve"> </w:t>
          </w:r>
          <w:r w:rsidRPr="00C3006A">
            <w:rPr>
              <w:noProof w:val="0"/>
              <w:lang w:eastAsia="ja-JP"/>
            </w:rPr>
            <w:t xml:space="preserve">Opportunity and necessity motivation </w:t>
          </w:r>
          <w:r w:rsidR="00A96816">
            <w:rPr>
              <w:noProof w:val="0"/>
              <w:lang w:eastAsia="ja-JP"/>
            </w:rPr>
            <w:t xml:space="preserve">is </w:t>
          </w:r>
          <w:r w:rsidRPr="00C3006A">
            <w:rPr>
              <w:noProof w:val="0"/>
              <w:lang w:eastAsia="ja-JP"/>
            </w:rPr>
            <w:t>also known as push-pull motivation, where opportunity motivation is the pull motivation and necessity motivation-push which is associated with lower entrepren</w:t>
          </w:r>
          <w:r w:rsidR="00A96816">
            <w:rPr>
              <w:noProof w:val="0"/>
              <w:lang w:eastAsia="ja-JP"/>
            </w:rPr>
            <w:t>eu</w:t>
          </w:r>
          <w:r w:rsidRPr="00C3006A">
            <w:rPr>
              <w:noProof w:val="0"/>
              <w:lang w:eastAsia="ja-JP"/>
            </w:rPr>
            <w:t>rial inte</w:t>
          </w:r>
          <w:r w:rsidR="00A96816">
            <w:rPr>
              <w:noProof w:val="0"/>
              <w:lang w:eastAsia="ja-JP"/>
            </w:rPr>
            <w:t>l</w:t>
          </w:r>
          <w:r w:rsidRPr="00C3006A">
            <w:rPr>
              <w:noProof w:val="0"/>
              <w:lang w:eastAsia="ja-JP"/>
            </w:rPr>
            <w:t>ligence</w:t>
          </w:r>
          <w:r w:rsidR="00785862" w:rsidRPr="00C3006A">
            <w:rPr>
              <w:noProof w:val="0"/>
              <w:lang w:eastAsia="ja-JP"/>
            </w:rPr>
            <w:t>.</w:t>
          </w:r>
        </w:p>
        <w:p w14:paraId="10A5973A" w14:textId="709BACE3" w:rsidR="006B4F25" w:rsidRPr="00C3006A" w:rsidRDefault="006B4F25" w:rsidP="00A96816">
          <w:pPr>
            <w:spacing w:line="360" w:lineRule="auto"/>
            <w:jc w:val="both"/>
            <w:rPr>
              <w:noProof w:val="0"/>
              <w:lang w:eastAsia="ja-JP"/>
            </w:rPr>
          </w:pPr>
          <w:r w:rsidRPr="00C3006A">
            <w:rPr>
              <w:noProof w:val="0"/>
              <w:lang w:eastAsia="ja-JP"/>
            </w:rPr>
            <w:t>2.</w:t>
          </w:r>
          <w:r w:rsidR="00A96816">
            <w:rPr>
              <w:noProof w:val="0"/>
              <w:lang w:eastAsia="ja-JP"/>
            </w:rPr>
            <w:t xml:space="preserve"> </w:t>
          </w:r>
          <w:r w:rsidRPr="00C3006A">
            <w:rPr>
              <w:noProof w:val="0"/>
              <w:lang w:eastAsia="ja-JP"/>
            </w:rPr>
            <w:t xml:space="preserve">Multi-dimensional </w:t>
          </w:r>
          <w:r w:rsidR="00CC3A0B" w:rsidRPr="00C3006A">
            <w:rPr>
              <w:noProof w:val="0"/>
              <w:lang w:eastAsia="ja-JP"/>
            </w:rPr>
            <w:t>typologies of entrepreneurial motivation and the most popular are classified under the following categories: achi</w:t>
          </w:r>
          <w:r w:rsidR="00A96816">
            <w:rPr>
              <w:noProof w:val="0"/>
              <w:lang w:eastAsia="ja-JP"/>
            </w:rPr>
            <w:t>e</w:t>
          </w:r>
          <w:r w:rsidR="00CC3A0B" w:rsidRPr="00C3006A">
            <w:rPr>
              <w:noProof w:val="0"/>
              <w:lang w:eastAsia="ja-JP"/>
            </w:rPr>
            <w:t>vement, challenge and learning. Independence and autonomy, recognition and status, income security and financial success,</w:t>
          </w:r>
          <w:r w:rsidR="00A96816">
            <w:rPr>
              <w:noProof w:val="0"/>
              <w:lang w:eastAsia="ja-JP"/>
            </w:rPr>
            <w:t xml:space="preserve"> </w:t>
          </w:r>
          <w:r w:rsidR="00CC3A0B" w:rsidRPr="00C3006A">
            <w:rPr>
              <w:noProof w:val="0"/>
              <w:lang w:eastAsia="ja-JP"/>
            </w:rPr>
            <w:t>dissatisfaction, family and roles and not in the least community and social motivations.</w:t>
          </w:r>
        </w:p>
        <w:p w14:paraId="6EF6AEB0" w14:textId="7BCAC851" w:rsidR="00492FC5" w:rsidRPr="00C3006A" w:rsidRDefault="00CC3A0B" w:rsidP="00A96816">
          <w:pPr>
            <w:spacing w:line="360" w:lineRule="auto"/>
            <w:jc w:val="both"/>
            <w:rPr>
              <w:noProof w:val="0"/>
              <w:lang w:eastAsia="ja-JP"/>
            </w:rPr>
          </w:pPr>
          <w:r w:rsidRPr="00C3006A">
            <w:rPr>
              <w:noProof w:val="0"/>
              <w:lang w:eastAsia="ja-JP"/>
            </w:rPr>
            <w:t>3.</w:t>
          </w:r>
          <w:r w:rsidR="00A96816">
            <w:rPr>
              <w:noProof w:val="0"/>
              <w:lang w:eastAsia="ja-JP"/>
            </w:rPr>
            <w:t xml:space="preserve"> </w:t>
          </w:r>
          <w:r w:rsidRPr="00C3006A">
            <w:rPr>
              <w:noProof w:val="0"/>
              <w:lang w:eastAsia="ja-JP"/>
            </w:rPr>
            <w:t>Growth ambitions could show a forecast of the business size and sales.</w:t>
          </w:r>
          <w:r w:rsidR="005C3CC4">
            <w:rPr>
              <w:noProof w:val="0"/>
              <w:lang w:eastAsia="ja-JP"/>
            </w:rPr>
            <w:t xml:space="preserve"> </w:t>
          </w:r>
          <w:r w:rsidRPr="00C3006A">
            <w:rPr>
              <w:noProof w:val="0"/>
              <w:lang w:eastAsia="ja-JP"/>
            </w:rPr>
            <w:t>There are also growth intention</w:t>
          </w:r>
          <w:r w:rsidR="00AC7108" w:rsidRPr="00C3006A">
            <w:rPr>
              <w:noProof w:val="0"/>
              <w:lang w:eastAsia="ja-JP"/>
            </w:rPr>
            <w:t>s</w:t>
          </w:r>
          <w:r w:rsidRPr="00C3006A">
            <w:rPr>
              <w:noProof w:val="0"/>
              <w:lang w:eastAsia="ja-JP"/>
            </w:rPr>
            <w:t xml:space="preserve"> where a person </w:t>
          </w:r>
          <w:r w:rsidR="00AC7108" w:rsidRPr="00C3006A">
            <w:rPr>
              <w:noProof w:val="0"/>
              <w:lang w:eastAsia="ja-JP"/>
            </w:rPr>
            <w:t>stipulates his growth and growth plan options</w:t>
          </w:r>
          <w:sdt>
            <w:sdtPr>
              <w:rPr>
                <w:noProof w:val="0"/>
                <w:lang w:eastAsia="ja-JP"/>
              </w:rPr>
              <w:id w:val="-1504964553"/>
              <w:citation/>
            </w:sdtPr>
            <w:sdtEndPr/>
            <w:sdtContent>
              <w:r w:rsidR="00AC7108" w:rsidRPr="00C3006A">
                <w:rPr>
                  <w:noProof w:val="0"/>
                  <w:lang w:eastAsia="ja-JP"/>
                </w:rPr>
                <w:fldChar w:fldCharType="begin"/>
              </w:r>
              <w:r w:rsidR="00AC7108" w:rsidRPr="00C3006A">
                <w:rPr>
                  <w:noProof w:val="0"/>
                  <w:lang w:eastAsia="ja-JP"/>
                </w:rPr>
                <w:instrText xml:space="preserve"> CITATION Ste15 \l 2057 </w:instrText>
              </w:r>
              <w:r w:rsidR="00AC7108" w:rsidRPr="00C3006A">
                <w:rPr>
                  <w:noProof w:val="0"/>
                  <w:lang w:eastAsia="ja-JP"/>
                </w:rPr>
                <w:fldChar w:fldCharType="separate"/>
              </w:r>
              <w:r w:rsidR="008259D5">
                <w:rPr>
                  <w:lang w:eastAsia="ja-JP"/>
                </w:rPr>
                <w:t xml:space="preserve"> </w:t>
              </w:r>
              <w:r w:rsidR="008259D5" w:rsidRPr="008259D5">
                <w:rPr>
                  <w:lang w:eastAsia="ja-JP"/>
                </w:rPr>
                <w:t>(Stephan, et al., 2015)</w:t>
              </w:r>
              <w:r w:rsidR="00AC7108" w:rsidRPr="00C3006A">
                <w:rPr>
                  <w:noProof w:val="0"/>
                  <w:lang w:eastAsia="ja-JP"/>
                </w:rPr>
                <w:fldChar w:fldCharType="end"/>
              </w:r>
            </w:sdtContent>
          </w:sdt>
          <w:r w:rsidR="00AC7108" w:rsidRPr="00C3006A">
            <w:rPr>
              <w:noProof w:val="0"/>
              <w:lang w:eastAsia="ja-JP"/>
            </w:rPr>
            <w:t>.</w:t>
          </w:r>
        </w:p>
        <w:p w14:paraId="700F4F48" w14:textId="3FA18C2F" w:rsidR="00C82AA3" w:rsidRPr="00C3006A" w:rsidRDefault="00492FC5" w:rsidP="00492FC5">
          <w:pPr>
            <w:pStyle w:val="Heading1"/>
            <w:rPr>
              <w:noProof w:val="0"/>
            </w:rPr>
          </w:pPr>
          <w:bookmarkStart w:id="13" w:name="_Toc41076921"/>
          <w:r w:rsidRPr="00C3006A">
            <w:rPr>
              <w:noProof w:val="0"/>
            </w:rPr>
            <w:t>Impact</w:t>
          </w:r>
          <w:r w:rsidR="00EC07A7" w:rsidRPr="00C3006A">
            <w:rPr>
              <w:noProof w:val="0"/>
            </w:rPr>
            <w:t>s</w:t>
          </w:r>
          <w:r w:rsidRPr="00C3006A">
            <w:rPr>
              <w:noProof w:val="0"/>
            </w:rPr>
            <w:t xml:space="preserve"> of Cultural and Economic Environment</w:t>
          </w:r>
          <w:r w:rsidR="00EC07A7" w:rsidRPr="00C3006A">
            <w:rPr>
              <w:noProof w:val="0"/>
            </w:rPr>
            <w:t xml:space="preserve"> </w:t>
          </w:r>
          <w:r w:rsidRPr="00C3006A">
            <w:rPr>
              <w:noProof w:val="0"/>
            </w:rPr>
            <w:t>on Entrepreneurial Motivation</w:t>
          </w:r>
          <w:bookmarkEnd w:id="13"/>
        </w:p>
        <w:p w14:paraId="33562AA9" w14:textId="487DF1D1" w:rsidR="00A118A3" w:rsidRPr="00C3006A" w:rsidRDefault="001A3429" w:rsidP="00785862">
          <w:pPr>
            <w:spacing w:line="360" w:lineRule="auto"/>
            <w:jc w:val="both"/>
            <w:rPr>
              <w:noProof w:val="0"/>
              <w:lang w:eastAsia="ja-JP"/>
            </w:rPr>
          </w:pPr>
          <w:r w:rsidRPr="00C3006A">
            <w:rPr>
              <w:noProof w:val="0"/>
            </w:rPr>
            <w:t>According to Westhead et al.</w:t>
          </w:r>
          <w:r w:rsidR="000936BF">
            <w:rPr>
              <w:noProof w:val="0"/>
            </w:rPr>
            <w:t>,</w:t>
          </w:r>
          <w:r w:rsidRPr="00C3006A">
            <w:rPr>
              <w:noProof w:val="0"/>
            </w:rPr>
            <w:t xml:space="preserve"> </w:t>
          </w:r>
          <w:sdt>
            <w:sdtPr>
              <w:rPr>
                <w:noProof w:val="0"/>
              </w:rPr>
              <w:id w:val="277989915"/>
              <w:citation/>
            </w:sdtPr>
            <w:sdtEndPr/>
            <w:sdtContent>
              <w:r w:rsidRPr="00C3006A">
                <w:rPr>
                  <w:noProof w:val="0"/>
                </w:rPr>
                <w:fldChar w:fldCharType="begin"/>
              </w:r>
              <w:r w:rsidRPr="00C3006A">
                <w:rPr>
                  <w:noProof w:val="0"/>
                </w:rPr>
                <w:instrText xml:space="preserve">CITATION Wes11 \n  \l 2057 </w:instrText>
              </w:r>
              <w:r w:rsidRPr="00C3006A">
                <w:rPr>
                  <w:noProof w:val="0"/>
                </w:rPr>
                <w:fldChar w:fldCharType="separate"/>
              </w:r>
              <w:r w:rsidR="008259D5" w:rsidRPr="008259D5">
                <w:t>(2011)</w:t>
              </w:r>
              <w:r w:rsidRPr="00C3006A">
                <w:rPr>
                  <w:noProof w:val="0"/>
                </w:rPr>
                <w:fldChar w:fldCharType="end"/>
              </w:r>
            </w:sdtContent>
          </w:sdt>
          <w:r w:rsidR="00AF2524" w:rsidRPr="00C3006A">
            <w:rPr>
              <w:noProof w:val="0"/>
            </w:rPr>
            <w:t>, e</w:t>
          </w:r>
          <w:r w:rsidRPr="00C3006A">
            <w:rPr>
              <w:noProof w:val="0"/>
            </w:rPr>
            <w:t>ntrepreneur</w:t>
          </w:r>
          <w:r w:rsidR="00AF2524" w:rsidRPr="00C3006A">
            <w:rPr>
              <w:noProof w:val="0"/>
            </w:rPr>
            <w:t>s are</w:t>
          </w:r>
          <w:r w:rsidRPr="00C3006A">
            <w:rPr>
              <w:noProof w:val="0"/>
            </w:rPr>
            <w:t xml:space="preserve"> central to the functioning </w:t>
          </w:r>
          <w:r w:rsidR="00AF2524" w:rsidRPr="00C3006A">
            <w:rPr>
              <w:noProof w:val="0"/>
            </w:rPr>
            <w:t xml:space="preserve">and growing </w:t>
          </w:r>
          <w:r w:rsidRPr="00C3006A">
            <w:rPr>
              <w:noProof w:val="0"/>
            </w:rPr>
            <w:t>of market economies</w:t>
          </w:r>
          <w:r w:rsidR="00AF2524" w:rsidRPr="00C3006A">
            <w:rPr>
              <w:noProof w:val="0"/>
            </w:rPr>
            <w:t xml:space="preserve">. </w:t>
          </w:r>
          <w:r w:rsidRPr="00C3006A">
            <w:rPr>
              <w:noProof w:val="0"/>
            </w:rPr>
            <w:t xml:space="preserve">Policy-makers and practitioners </w:t>
          </w:r>
          <w:r w:rsidR="00BC69AB" w:rsidRPr="00C3006A">
            <w:rPr>
              <w:noProof w:val="0"/>
            </w:rPr>
            <w:t xml:space="preserve">of all nations </w:t>
          </w:r>
          <w:r w:rsidRPr="00C3006A">
            <w:rPr>
              <w:noProof w:val="0"/>
            </w:rPr>
            <w:t xml:space="preserve">are seeking to promote the supply of </w:t>
          </w:r>
          <w:r w:rsidR="00BC69AB" w:rsidRPr="00C3006A">
            <w:rPr>
              <w:noProof w:val="0"/>
            </w:rPr>
            <w:t>these agents of change and growth</w:t>
          </w:r>
          <w:r w:rsidR="000936BF">
            <w:rPr>
              <w:noProof w:val="0"/>
            </w:rPr>
            <w:t xml:space="preserve"> (</w:t>
          </w:r>
          <w:r w:rsidRPr="00C3006A">
            <w:rPr>
              <w:noProof w:val="0"/>
            </w:rPr>
            <w:t>entrepreneurs</w:t>
          </w:r>
          <w:r w:rsidR="000936BF">
            <w:rPr>
              <w:noProof w:val="0"/>
            </w:rPr>
            <w:t>)</w:t>
          </w:r>
          <w:r w:rsidRPr="00C3006A">
            <w:rPr>
              <w:noProof w:val="0"/>
            </w:rPr>
            <w:t xml:space="preserve"> to encourage </w:t>
          </w:r>
          <w:r w:rsidR="00EA3F3B" w:rsidRPr="00C3006A">
            <w:rPr>
              <w:noProof w:val="0"/>
            </w:rPr>
            <w:t xml:space="preserve">both </w:t>
          </w:r>
          <w:r w:rsidRPr="00C3006A">
            <w:rPr>
              <w:noProof w:val="0"/>
            </w:rPr>
            <w:t xml:space="preserve">economic benefits </w:t>
          </w:r>
          <w:r w:rsidR="00EA3F3B" w:rsidRPr="00C3006A">
            <w:rPr>
              <w:noProof w:val="0"/>
            </w:rPr>
            <w:t>(e.g.</w:t>
          </w:r>
          <w:r w:rsidRPr="00C3006A">
            <w:rPr>
              <w:noProof w:val="0"/>
            </w:rPr>
            <w:t xml:space="preserve"> job generation</w:t>
          </w:r>
          <w:r w:rsidR="00EA3F3B" w:rsidRPr="00C3006A">
            <w:rPr>
              <w:noProof w:val="0"/>
            </w:rPr>
            <w:t>,</w:t>
          </w:r>
          <w:r w:rsidRPr="00C3006A">
            <w:rPr>
              <w:noProof w:val="0"/>
            </w:rPr>
            <w:t xml:space="preserve"> </w:t>
          </w:r>
          <w:r w:rsidR="00EA3F3B" w:rsidRPr="00C3006A">
            <w:rPr>
              <w:noProof w:val="0"/>
            </w:rPr>
            <w:t xml:space="preserve">wealth creation, </w:t>
          </w:r>
          <w:r w:rsidRPr="00C3006A">
            <w:rPr>
              <w:noProof w:val="0"/>
            </w:rPr>
            <w:t>and competition</w:t>
          </w:r>
          <w:r w:rsidR="00EA3F3B" w:rsidRPr="00C3006A">
            <w:rPr>
              <w:noProof w:val="0"/>
            </w:rPr>
            <w:t>) and</w:t>
          </w:r>
          <w:r w:rsidRPr="00C3006A">
            <w:rPr>
              <w:noProof w:val="0"/>
            </w:rPr>
            <w:t xml:space="preserve"> social benefits (opportunity for under-represented groups</w:t>
          </w:r>
          <w:r w:rsidR="00EA3F3B" w:rsidRPr="00C3006A">
            <w:rPr>
              <w:noProof w:val="0"/>
            </w:rPr>
            <w:t xml:space="preserve"> and promoting community inclusion). Therefore, empowering entrepreneurs and p</w:t>
          </w:r>
          <w:r w:rsidRPr="00C3006A">
            <w:rPr>
              <w:noProof w:val="0"/>
            </w:rPr>
            <w:t>romoting</w:t>
          </w:r>
          <w:r w:rsidR="00EA3F3B" w:rsidRPr="00C3006A">
            <w:rPr>
              <w:noProof w:val="0"/>
            </w:rPr>
            <w:t xml:space="preserve"> </w:t>
          </w:r>
          <w:r w:rsidRPr="00C3006A">
            <w:rPr>
              <w:noProof w:val="0"/>
            </w:rPr>
            <w:t xml:space="preserve">entrepreneurship </w:t>
          </w:r>
          <w:r w:rsidR="00EA3F3B" w:rsidRPr="00C3006A">
            <w:rPr>
              <w:noProof w:val="0"/>
            </w:rPr>
            <w:t>are</w:t>
          </w:r>
          <w:r w:rsidRPr="00C3006A">
            <w:rPr>
              <w:noProof w:val="0"/>
            </w:rPr>
            <w:t xml:space="preserve"> part of </w:t>
          </w:r>
          <w:r w:rsidR="007C0BF3" w:rsidRPr="00C3006A">
            <w:rPr>
              <w:noProof w:val="0"/>
            </w:rPr>
            <w:t>the</w:t>
          </w:r>
          <w:r w:rsidRPr="00C3006A">
            <w:rPr>
              <w:noProof w:val="0"/>
            </w:rPr>
            <w:t xml:space="preserve"> </w:t>
          </w:r>
          <w:r w:rsidR="007C0BF3" w:rsidRPr="00C3006A">
            <w:rPr>
              <w:noProof w:val="0"/>
            </w:rPr>
            <w:t xml:space="preserve">economic success </w:t>
          </w:r>
          <w:r w:rsidRPr="00C3006A">
            <w:rPr>
              <w:noProof w:val="0"/>
            </w:rPr>
            <w:t>formula</w:t>
          </w:r>
          <w:r w:rsidR="00D63713">
            <w:rPr>
              <w:noProof w:val="0"/>
            </w:rPr>
            <w:t>.</w:t>
          </w:r>
          <w:r w:rsidR="007C0BF3" w:rsidRPr="00C3006A">
            <w:rPr>
              <w:noProof w:val="0"/>
            </w:rPr>
            <w:t xml:space="preserve"> </w:t>
          </w:r>
          <w:r w:rsidR="00B315D3" w:rsidRPr="00C3006A">
            <w:rPr>
              <w:noProof w:val="0"/>
              <w:lang w:eastAsia="ja-JP"/>
            </w:rPr>
            <w:t>As explain</w:t>
          </w:r>
          <w:r w:rsidR="000936BF">
            <w:rPr>
              <w:noProof w:val="0"/>
              <w:lang w:eastAsia="ja-JP"/>
            </w:rPr>
            <w:t>e</w:t>
          </w:r>
          <w:r w:rsidR="00B315D3" w:rsidRPr="00C3006A">
            <w:rPr>
              <w:noProof w:val="0"/>
              <w:lang w:eastAsia="ja-JP"/>
            </w:rPr>
            <w:t xml:space="preserve">d in figure </w:t>
          </w:r>
          <w:r w:rsidR="000936BF">
            <w:rPr>
              <w:noProof w:val="0"/>
              <w:lang w:eastAsia="ja-JP"/>
            </w:rPr>
            <w:t>2</w:t>
          </w:r>
          <w:r w:rsidR="00B315D3" w:rsidRPr="00C3006A">
            <w:rPr>
              <w:noProof w:val="0"/>
              <w:lang w:eastAsia="ja-JP"/>
            </w:rPr>
            <w:t xml:space="preserve">, </w:t>
          </w:r>
          <w:r w:rsidR="000936BF">
            <w:rPr>
              <w:noProof w:val="0"/>
              <w:lang w:eastAsia="ja-JP"/>
            </w:rPr>
            <w:t xml:space="preserve">the </w:t>
          </w:r>
          <w:r w:rsidR="00F654CB" w:rsidRPr="00C3006A">
            <w:rPr>
              <w:noProof w:val="0"/>
              <w:lang w:eastAsia="ja-JP"/>
            </w:rPr>
            <w:t xml:space="preserve">entrepreneurial process is </w:t>
          </w:r>
          <w:r w:rsidR="000936BF">
            <w:rPr>
              <w:noProof w:val="0"/>
              <w:lang w:eastAsia="ja-JP"/>
            </w:rPr>
            <w:t>dynamic,</w:t>
          </w:r>
          <w:r w:rsidR="00F654CB" w:rsidRPr="00C3006A">
            <w:rPr>
              <w:noProof w:val="0"/>
              <w:lang w:eastAsia="ja-JP"/>
            </w:rPr>
            <w:t xml:space="preserve"> and environmental factors such as economy, competition, and government policy can influence the entrepreneurial process</w:t>
          </w:r>
          <w:r w:rsidR="00C9484B" w:rsidRPr="00C3006A">
            <w:rPr>
              <w:noProof w:val="0"/>
              <w:lang w:eastAsia="ja-JP"/>
            </w:rPr>
            <w:t xml:space="preserve"> and motivation</w:t>
          </w:r>
          <w:r w:rsidR="00DB2EF5" w:rsidRPr="00C3006A">
            <w:rPr>
              <w:noProof w:val="0"/>
              <w:lang w:eastAsia="ja-JP"/>
            </w:rPr>
            <w:t xml:space="preserve"> </w:t>
          </w:r>
          <w:sdt>
            <w:sdtPr>
              <w:rPr>
                <w:noProof w:val="0"/>
                <w:lang w:eastAsia="ja-JP"/>
              </w:rPr>
              <w:id w:val="801123312"/>
              <w:citation/>
            </w:sdtPr>
            <w:sdtEndPr/>
            <w:sdtContent>
              <w:r w:rsidR="00DB2EF5" w:rsidRPr="00C3006A">
                <w:rPr>
                  <w:noProof w:val="0"/>
                  <w:lang w:eastAsia="ja-JP"/>
                </w:rPr>
                <w:fldChar w:fldCharType="begin"/>
              </w:r>
              <w:r w:rsidR="00595726" w:rsidRPr="00C3006A">
                <w:rPr>
                  <w:noProof w:val="0"/>
                  <w:lang w:eastAsia="ja-JP"/>
                </w:rPr>
                <w:instrText xml:space="preserve">CITATION Byg11 \l 2057 </w:instrText>
              </w:r>
              <w:r w:rsidR="00DB2EF5" w:rsidRPr="00C3006A">
                <w:rPr>
                  <w:noProof w:val="0"/>
                  <w:lang w:eastAsia="ja-JP"/>
                </w:rPr>
                <w:fldChar w:fldCharType="separate"/>
              </w:r>
              <w:r w:rsidR="008259D5" w:rsidRPr="008259D5">
                <w:rPr>
                  <w:lang w:eastAsia="ja-JP"/>
                </w:rPr>
                <w:t>(Bygrave &amp; Zacharakis, 2011)</w:t>
              </w:r>
              <w:r w:rsidR="00DB2EF5" w:rsidRPr="00C3006A">
                <w:rPr>
                  <w:noProof w:val="0"/>
                  <w:lang w:eastAsia="ja-JP"/>
                </w:rPr>
                <w:fldChar w:fldCharType="end"/>
              </w:r>
            </w:sdtContent>
          </w:sdt>
          <w:r w:rsidR="00F654CB" w:rsidRPr="00C3006A">
            <w:rPr>
              <w:noProof w:val="0"/>
              <w:lang w:eastAsia="ja-JP"/>
            </w:rPr>
            <w:t>.</w:t>
          </w:r>
          <w:r w:rsidR="000936BF">
            <w:rPr>
              <w:noProof w:val="0"/>
              <w:lang w:eastAsia="ja-JP"/>
            </w:rPr>
            <w:t xml:space="preserve"> </w:t>
          </w:r>
        </w:p>
        <w:p w14:paraId="00A5355F" w14:textId="44AB4780" w:rsidR="00F654CB" w:rsidRPr="00C3006A" w:rsidRDefault="00F654CB" w:rsidP="00785862">
          <w:pPr>
            <w:pStyle w:val="Heading2"/>
            <w:rPr>
              <w:noProof w:val="0"/>
              <w:lang w:eastAsia="ja-JP"/>
            </w:rPr>
          </w:pPr>
          <w:bookmarkStart w:id="14" w:name="_Toc41076922"/>
          <w:r w:rsidRPr="00C3006A">
            <w:rPr>
              <w:noProof w:val="0"/>
              <w:lang w:eastAsia="ja-JP"/>
            </w:rPr>
            <w:t>Cultural Environment</w:t>
          </w:r>
          <w:bookmarkEnd w:id="14"/>
        </w:p>
        <w:p w14:paraId="3BC5AC5F" w14:textId="1D0E6067" w:rsidR="009A1453" w:rsidRPr="000512B3" w:rsidRDefault="00A118A3" w:rsidP="009A1453">
          <w:pPr>
            <w:spacing w:line="360" w:lineRule="auto"/>
            <w:jc w:val="both"/>
            <w:rPr>
              <w:b/>
              <w:bCs/>
              <w:noProof w:val="0"/>
              <w:lang w:eastAsia="ja-JP"/>
            </w:rPr>
          </w:pPr>
          <w:r w:rsidRPr="00C3006A">
            <w:rPr>
              <w:noProof w:val="0"/>
              <w:lang w:eastAsia="ja-JP"/>
            </w:rPr>
            <w:t xml:space="preserve">The culture of a country or a region impact their awareness and motivation of the locals’ entrepreneurship. Research on the relations between culture and entrepreneurship is relatively </w:t>
          </w:r>
          <w:r w:rsidRPr="00C3006A">
            <w:rPr>
              <w:noProof w:val="0"/>
              <w:lang w:eastAsia="ja-JP"/>
            </w:rPr>
            <w:lastRenderedPageBreak/>
            <w:t>new.</w:t>
          </w:r>
          <w:r w:rsidR="0016385C">
            <w:rPr>
              <w:noProof w:val="0"/>
              <w:lang w:eastAsia="ja-JP"/>
            </w:rPr>
            <w:t xml:space="preserve"> </w:t>
          </w:r>
          <w:r w:rsidRPr="00C3006A">
            <w:rPr>
              <w:noProof w:val="0"/>
              <w:lang w:eastAsia="ja-JP"/>
            </w:rPr>
            <w:t>Entrepreneurial motivation can be encouraged by positive entrepreneurial culture</w:t>
          </w:r>
          <w:sdt>
            <w:sdtPr>
              <w:rPr>
                <w:noProof w:val="0"/>
                <w:lang w:eastAsia="ja-JP"/>
              </w:rPr>
              <w:id w:val="135763541"/>
              <w:citation/>
            </w:sdtPr>
            <w:sdtEndPr/>
            <w:sdtContent>
              <w:r w:rsidRPr="00C3006A">
                <w:rPr>
                  <w:noProof w:val="0"/>
                  <w:lang w:eastAsia="ja-JP"/>
                </w:rPr>
                <w:fldChar w:fldCharType="begin"/>
              </w:r>
              <w:r w:rsidRPr="00C3006A">
                <w:rPr>
                  <w:noProof w:val="0"/>
                  <w:lang w:eastAsia="ja-JP"/>
                </w:rPr>
                <w:instrText xml:space="preserve"> CITATION Yus14 \l 2057 </w:instrText>
              </w:r>
              <w:r w:rsidRPr="00C3006A">
                <w:rPr>
                  <w:noProof w:val="0"/>
                  <w:lang w:eastAsia="ja-JP"/>
                </w:rPr>
                <w:fldChar w:fldCharType="separate"/>
              </w:r>
              <w:r w:rsidR="008259D5">
                <w:rPr>
                  <w:lang w:eastAsia="ja-JP"/>
                </w:rPr>
                <w:t xml:space="preserve"> </w:t>
              </w:r>
              <w:r w:rsidR="008259D5" w:rsidRPr="008259D5">
                <w:rPr>
                  <w:lang w:eastAsia="ja-JP"/>
                </w:rPr>
                <w:t>(Yushuai, et al., 2014)</w:t>
              </w:r>
              <w:r w:rsidRPr="00C3006A">
                <w:rPr>
                  <w:noProof w:val="0"/>
                  <w:lang w:eastAsia="ja-JP"/>
                </w:rPr>
                <w:fldChar w:fldCharType="end"/>
              </w:r>
            </w:sdtContent>
          </w:sdt>
          <w:r w:rsidR="00AF41F1">
            <w:rPr>
              <w:noProof w:val="0"/>
              <w:lang w:eastAsia="ja-JP"/>
            </w:rPr>
            <w:t xml:space="preserve">. </w:t>
          </w:r>
          <w:r w:rsidRPr="00C3006A">
            <w:rPr>
              <w:noProof w:val="0"/>
              <w:lang w:eastAsia="ja-JP"/>
            </w:rPr>
            <w:t>The relation between entrepreneurship and culture could be succ</w:t>
          </w:r>
          <w:r w:rsidR="00B157C4">
            <w:rPr>
              <w:noProof w:val="0"/>
              <w:lang w:eastAsia="ja-JP"/>
            </w:rPr>
            <w:t>ess</w:t>
          </w:r>
          <w:r w:rsidRPr="00C3006A">
            <w:rPr>
              <w:noProof w:val="0"/>
              <w:lang w:eastAsia="ja-JP"/>
            </w:rPr>
            <w:t xml:space="preserve">fully </w:t>
          </w:r>
          <w:r w:rsidR="000512B3" w:rsidRPr="00C3006A">
            <w:rPr>
              <w:noProof w:val="0"/>
              <w:lang w:eastAsia="ja-JP"/>
            </w:rPr>
            <w:t>analysed</w:t>
          </w:r>
          <w:r w:rsidRPr="00C3006A">
            <w:rPr>
              <w:noProof w:val="0"/>
              <w:lang w:eastAsia="ja-JP"/>
            </w:rPr>
            <w:t xml:space="preserve"> through </w:t>
          </w:r>
          <w:r w:rsidR="00EF4E2F" w:rsidRPr="00C3006A">
            <w:rPr>
              <w:noProof w:val="0"/>
              <w:lang w:eastAsia="ja-JP"/>
            </w:rPr>
            <w:t>three</w:t>
          </w:r>
          <w:r w:rsidRPr="00C3006A">
            <w:rPr>
              <w:noProof w:val="0"/>
              <w:lang w:eastAsia="ja-JP"/>
            </w:rPr>
            <w:t xml:space="preserve"> fra</w:t>
          </w:r>
          <w:r w:rsidR="00B157C4">
            <w:rPr>
              <w:noProof w:val="0"/>
              <w:lang w:eastAsia="ja-JP"/>
            </w:rPr>
            <w:t>m</w:t>
          </w:r>
          <w:r w:rsidRPr="00C3006A">
            <w:rPr>
              <w:noProof w:val="0"/>
              <w:lang w:eastAsia="ja-JP"/>
            </w:rPr>
            <w:t>eworks</w:t>
          </w:r>
          <w:r w:rsidRPr="00C3006A">
            <w:rPr>
              <w:noProof w:val="0"/>
            </w:rPr>
            <w:t xml:space="preserve"> </w:t>
          </w:r>
          <w:r w:rsidR="00EF4E2F" w:rsidRPr="00C3006A">
            <w:rPr>
              <w:noProof w:val="0"/>
            </w:rPr>
            <w:t xml:space="preserve">as follows </w:t>
          </w:r>
          <w:r w:rsidRPr="00C3006A">
            <w:rPr>
              <w:noProof w:val="0"/>
              <w:lang w:eastAsia="ja-JP"/>
            </w:rPr>
            <w:t>the social legitimation approach,</w:t>
          </w:r>
          <w:r w:rsidR="00B157C4">
            <w:rPr>
              <w:noProof w:val="0"/>
              <w:lang w:eastAsia="ja-JP"/>
            </w:rPr>
            <w:t xml:space="preserve"> </w:t>
          </w:r>
          <w:r w:rsidRPr="00C3006A">
            <w:rPr>
              <w:noProof w:val="0"/>
              <w:lang w:eastAsia="ja-JP"/>
            </w:rPr>
            <w:t>the aggregate psychological traits approach and the dissatisfaction approach.</w:t>
          </w:r>
          <w:r w:rsidR="0016385C">
            <w:rPr>
              <w:noProof w:val="0"/>
              <w:lang w:eastAsia="ja-JP"/>
            </w:rPr>
            <w:t xml:space="preserve"> </w:t>
          </w:r>
          <w:r w:rsidR="00EF4E2F" w:rsidRPr="00C3006A">
            <w:rPr>
              <w:noProof w:val="0"/>
              <w:lang w:eastAsia="ja-JP"/>
            </w:rPr>
            <w:t>In terms of</w:t>
          </w:r>
          <w:r w:rsidRPr="00C3006A">
            <w:rPr>
              <w:noProof w:val="0"/>
              <w:lang w:eastAsia="ja-JP"/>
            </w:rPr>
            <w:t xml:space="preserve"> social legitimation a higher entrepreneurial activity is found in societies where the entrepreneur is considered to have a high social</w:t>
          </w:r>
          <w:r w:rsidR="00EF4E2F" w:rsidRPr="00C3006A">
            <w:rPr>
              <w:noProof w:val="0"/>
              <w:lang w:eastAsia="ja-JP"/>
            </w:rPr>
            <w:t xml:space="preserve"> </w:t>
          </w:r>
          <w:r w:rsidRPr="00C3006A">
            <w:rPr>
              <w:noProof w:val="0"/>
              <w:lang w:eastAsia="ja-JP"/>
            </w:rPr>
            <w:t>status, the system recogni</w:t>
          </w:r>
          <w:r w:rsidR="00B157C4">
            <w:rPr>
              <w:noProof w:val="0"/>
              <w:lang w:eastAsia="ja-JP"/>
            </w:rPr>
            <w:t>s</w:t>
          </w:r>
          <w:r w:rsidRPr="00C3006A">
            <w:rPr>
              <w:noProof w:val="0"/>
              <w:lang w:eastAsia="ja-JP"/>
            </w:rPr>
            <w:t xml:space="preserve">es and supports entrepreneurship, </w:t>
          </w:r>
          <w:r w:rsidR="00EF4E2F" w:rsidRPr="00C3006A">
            <w:rPr>
              <w:noProof w:val="0"/>
              <w:lang w:eastAsia="ja-JP"/>
            </w:rPr>
            <w:t>where grants and</w:t>
          </w:r>
          <w:r w:rsidRPr="00C3006A">
            <w:rPr>
              <w:noProof w:val="0"/>
              <w:lang w:eastAsia="ja-JP"/>
            </w:rPr>
            <w:t xml:space="preserve"> tax incentives </w:t>
          </w:r>
          <w:r w:rsidR="00EF4E2F" w:rsidRPr="00C3006A">
            <w:rPr>
              <w:noProof w:val="0"/>
              <w:lang w:eastAsia="ja-JP"/>
            </w:rPr>
            <w:t>support</w:t>
          </w:r>
          <w:r w:rsidRPr="00C3006A">
            <w:rPr>
              <w:noProof w:val="0"/>
              <w:lang w:eastAsia="ja-JP"/>
            </w:rPr>
            <w:t xml:space="preserve"> business start-ups</w:t>
          </w:r>
          <w:r w:rsidR="00EF4E2F" w:rsidRPr="00C3006A">
            <w:rPr>
              <w:noProof w:val="0"/>
              <w:lang w:eastAsia="ja-JP"/>
            </w:rPr>
            <w:t>.</w:t>
          </w:r>
          <w:r w:rsidR="00B157C4">
            <w:rPr>
              <w:noProof w:val="0"/>
              <w:lang w:eastAsia="ja-JP"/>
            </w:rPr>
            <w:t xml:space="preserve"> </w:t>
          </w:r>
          <w:r w:rsidR="00770ACC" w:rsidRPr="00C3006A">
            <w:rPr>
              <w:noProof w:val="0"/>
              <w:lang w:eastAsia="ja-JP"/>
            </w:rPr>
            <w:t xml:space="preserve">According to the </w:t>
          </w:r>
          <w:bookmarkStart w:id="15" w:name="_Hlk41070736"/>
          <w:r w:rsidR="00770ACC" w:rsidRPr="00C3006A">
            <w:rPr>
              <w:noProof w:val="0"/>
              <w:lang w:eastAsia="ja-JP"/>
            </w:rPr>
            <w:t xml:space="preserve">aggregate psychological </w:t>
          </w:r>
          <w:proofErr w:type="gramStart"/>
          <w:r w:rsidR="00770ACC" w:rsidRPr="00C3006A">
            <w:rPr>
              <w:noProof w:val="0"/>
              <w:lang w:eastAsia="ja-JP"/>
            </w:rPr>
            <w:t>traits</w:t>
          </w:r>
          <w:proofErr w:type="gramEnd"/>
          <w:r w:rsidR="00770ACC" w:rsidRPr="00C3006A">
            <w:rPr>
              <w:noProof w:val="0"/>
              <w:lang w:eastAsia="ja-JP"/>
            </w:rPr>
            <w:t xml:space="preserve"> framework</w:t>
          </w:r>
          <w:bookmarkEnd w:id="15"/>
          <w:r w:rsidR="00770ACC" w:rsidRPr="00C3006A">
            <w:rPr>
              <w:noProof w:val="0"/>
              <w:lang w:eastAsia="ja-JP"/>
            </w:rPr>
            <w:t xml:space="preserve"> for a specific country, the more individuals with entrepreneurial traits are in that society,</w:t>
          </w:r>
          <w:r w:rsidR="0016385C">
            <w:rPr>
              <w:noProof w:val="0"/>
              <w:lang w:eastAsia="ja-JP"/>
            </w:rPr>
            <w:t xml:space="preserve"> and</w:t>
          </w:r>
          <w:r w:rsidR="00770ACC" w:rsidRPr="00C3006A">
            <w:rPr>
              <w:noProof w:val="0"/>
              <w:lang w:eastAsia="ja-JP"/>
            </w:rPr>
            <w:t xml:space="preserve"> the more will show entrepreneurial behaviour.</w:t>
          </w:r>
          <w:r w:rsidR="005B5BAD" w:rsidRPr="00C3006A">
            <w:rPr>
              <w:noProof w:val="0"/>
            </w:rPr>
            <w:t xml:space="preserve"> </w:t>
          </w:r>
          <w:r w:rsidR="005B5BAD" w:rsidRPr="00C3006A">
            <w:rPr>
              <w:noProof w:val="0"/>
              <w:lang w:eastAsia="ja-JP"/>
            </w:rPr>
            <w:t>Uncertainty avoidance is a cultural trait closely linked to attitudes of risk and uncertainty.</w:t>
          </w:r>
          <w:r w:rsidR="0016385C">
            <w:rPr>
              <w:noProof w:val="0"/>
              <w:lang w:eastAsia="ja-JP"/>
            </w:rPr>
            <w:t xml:space="preserve"> </w:t>
          </w:r>
          <w:r w:rsidR="005B5BAD" w:rsidRPr="00C3006A">
            <w:rPr>
              <w:noProof w:val="0"/>
              <w:lang w:eastAsia="ja-JP"/>
            </w:rPr>
            <w:t>The di</w:t>
          </w:r>
          <w:r w:rsidR="00B157C4">
            <w:rPr>
              <w:noProof w:val="0"/>
              <w:lang w:eastAsia="ja-JP"/>
            </w:rPr>
            <w:t>s</w:t>
          </w:r>
          <w:r w:rsidR="005B5BAD" w:rsidRPr="00C3006A">
            <w:rPr>
              <w:noProof w:val="0"/>
              <w:lang w:eastAsia="ja-JP"/>
            </w:rPr>
            <w:t xml:space="preserve">satisfaction approach suggests that in a mostly non-entrepreneurial culture, a clash of values could influence potential self-employed </w:t>
          </w:r>
          <w:r w:rsidR="00B157C4">
            <w:rPr>
              <w:noProof w:val="0"/>
              <w:lang w:eastAsia="ja-JP"/>
            </w:rPr>
            <w:t>actually to</w:t>
          </w:r>
          <w:r w:rsidR="0016385C">
            <w:rPr>
              <w:noProof w:val="0"/>
              <w:lang w:eastAsia="ja-JP"/>
            </w:rPr>
            <w:t xml:space="preserve"> </w:t>
          </w:r>
          <w:r w:rsidR="005B5BAD" w:rsidRPr="00C3006A">
            <w:rPr>
              <w:noProof w:val="0"/>
              <w:lang w:eastAsia="ja-JP"/>
            </w:rPr>
            <w:t>become self-employed</w:t>
          </w:r>
          <w:sdt>
            <w:sdtPr>
              <w:rPr>
                <w:noProof w:val="0"/>
                <w:lang w:eastAsia="ja-JP"/>
              </w:rPr>
              <w:id w:val="-1151132518"/>
              <w:citation/>
            </w:sdtPr>
            <w:sdtEndPr/>
            <w:sdtContent>
              <w:r w:rsidR="005B5BAD" w:rsidRPr="00C3006A">
                <w:rPr>
                  <w:noProof w:val="0"/>
                  <w:lang w:eastAsia="ja-JP"/>
                </w:rPr>
                <w:fldChar w:fldCharType="begin"/>
              </w:r>
              <w:r w:rsidR="005B5BAD" w:rsidRPr="00C3006A">
                <w:rPr>
                  <w:noProof w:val="0"/>
                  <w:lang w:eastAsia="ja-JP"/>
                </w:rPr>
                <w:instrText xml:space="preserve"> CITATION Thu11 \l 2057 </w:instrText>
              </w:r>
              <w:r w:rsidR="005B5BAD" w:rsidRPr="00C3006A">
                <w:rPr>
                  <w:noProof w:val="0"/>
                  <w:lang w:eastAsia="ja-JP"/>
                </w:rPr>
                <w:fldChar w:fldCharType="separate"/>
              </w:r>
              <w:r w:rsidR="008259D5">
                <w:rPr>
                  <w:lang w:eastAsia="ja-JP"/>
                </w:rPr>
                <w:t xml:space="preserve"> </w:t>
              </w:r>
              <w:r w:rsidR="008259D5" w:rsidRPr="008259D5">
                <w:rPr>
                  <w:lang w:eastAsia="ja-JP"/>
                </w:rPr>
                <w:t>(Thurik &amp; Dejardin, 2011)</w:t>
              </w:r>
              <w:r w:rsidR="005B5BAD" w:rsidRPr="00C3006A">
                <w:rPr>
                  <w:noProof w:val="0"/>
                  <w:lang w:eastAsia="ja-JP"/>
                </w:rPr>
                <w:fldChar w:fldCharType="end"/>
              </w:r>
            </w:sdtContent>
          </w:sdt>
          <w:r w:rsidR="005B5BAD" w:rsidRPr="00C3006A">
            <w:rPr>
              <w:noProof w:val="0"/>
              <w:lang w:eastAsia="ja-JP"/>
            </w:rPr>
            <w:t>.</w:t>
          </w:r>
          <w:r w:rsidR="00B157C4">
            <w:rPr>
              <w:noProof w:val="0"/>
              <w:lang w:eastAsia="ja-JP"/>
            </w:rPr>
            <w:t xml:space="preserve"> </w:t>
          </w:r>
          <w:r w:rsidR="00841660">
            <w:rPr>
              <w:noProof w:val="0"/>
              <w:lang w:eastAsia="ja-JP"/>
            </w:rPr>
            <w:t xml:space="preserve">Based on Hofstede Insights </w:t>
          </w:r>
          <w:sdt>
            <w:sdtPr>
              <w:rPr>
                <w:noProof w:val="0"/>
                <w:lang w:eastAsia="ja-JP"/>
              </w:rPr>
              <w:id w:val="580100919"/>
              <w:citation/>
            </w:sdtPr>
            <w:sdtEndPr/>
            <w:sdtContent>
              <w:r w:rsidR="00841660">
                <w:rPr>
                  <w:noProof w:val="0"/>
                  <w:lang w:eastAsia="ja-JP"/>
                </w:rPr>
                <w:fldChar w:fldCharType="begin"/>
              </w:r>
              <w:r w:rsidR="00841660">
                <w:rPr>
                  <w:noProof w:val="0"/>
                  <w:lang w:eastAsia="ja-JP"/>
                </w:rPr>
                <w:instrText xml:space="preserve">CITATION Hof20 \n  \l 2057 </w:instrText>
              </w:r>
              <w:r w:rsidR="00841660">
                <w:rPr>
                  <w:noProof w:val="0"/>
                  <w:lang w:eastAsia="ja-JP"/>
                </w:rPr>
                <w:fldChar w:fldCharType="separate"/>
              </w:r>
              <w:r w:rsidR="00841660" w:rsidRPr="00841660">
                <w:rPr>
                  <w:lang w:eastAsia="ja-JP"/>
                </w:rPr>
                <w:t>(2020)</w:t>
              </w:r>
              <w:r w:rsidR="00841660">
                <w:rPr>
                  <w:noProof w:val="0"/>
                  <w:lang w:eastAsia="ja-JP"/>
                </w:rPr>
                <w:fldChar w:fldCharType="end"/>
              </w:r>
            </w:sdtContent>
          </w:sdt>
          <w:r w:rsidR="00AF41F1">
            <w:rPr>
              <w:noProof w:val="0"/>
              <w:lang w:eastAsia="ja-JP"/>
            </w:rPr>
            <w:t>, the</w:t>
          </w:r>
          <w:r w:rsidR="00841660">
            <w:rPr>
              <w:noProof w:val="0"/>
              <w:lang w:eastAsia="ja-JP"/>
            </w:rPr>
            <w:t xml:space="preserve"> </w:t>
          </w:r>
          <w:r w:rsidR="00841660" w:rsidRPr="00841660">
            <w:rPr>
              <w:noProof w:val="0"/>
              <w:lang w:eastAsia="ja-JP"/>
            </w:rPr>
            <w:t>UK has a low score on Uncertainty Avoidance</w:t>
          </w:r>
          <w:r w:rsidR="00BA6C80">
            <w:rPr>
              <w:noProof w:val="0"/>
              <w:lang w:eastAsia="ja-JP"/>
            </w:rPr>
            <w:t xml:space="preserve"> 35, as shown in </w:t>
          </w:r>
          <w:r w:rsidR="003058C4">
            <w:rPr>
              <w:noProof w:val="0"/>
              <w:lang w:eastAsia="ja-JP"/>
            </w:rPr>
            <w:t>f</w:t>
          </w:r>
          <w:r w:rsidR="00BA6C80">
            <w:rPr>
              <w:noProof w:val="0"/>
              <w:lang w:eastAsia="ja-JP"/>
            </w:rPr>
            <w:t xml:space="preserve">igure </w:t>
          </w:r>
          <w:r w:rsidR="003F355B">
            <w:rPr>
              <w:noProof w:val="0"/>
              <w:lang w:eastAsia="ja-JP"/>
            </w:rPr>
            <w:t>6</w:t>
          </w:r>
          <w:r w:rsidR="00BA6C80">
            <w:rPr>
              <w:noProof w:val="0"/>
              <w:lang w:eastAsia="ja-JP"/>
            </w:rPr>
            <w:t xml:space="preserve">, this </w:t>
          </w:r>
          <w:r w:rsidR="00841660" w:rsidRPr="00841660">
            <w:rPr>
              <w:noProof w:val="0"/>
              <w:lang w:eastAsia="ja-JP"/>
            </w:rPr>
            <w:t>means that as a nation they are quite happy to wake up not knowing what the day brings and they are happy to</w:t>
          </w:r>
          <w:r w:rsidR="00BA6C80">
            <w:rPr>
              <w:noProof w:val="0"/>
              <w:lang w:eastAsia="ja-JP"/>
            </w:rPr>
            <w:t xml:space="preserve"> </w:t>
          </w:r>
          <w:r w:rsidR="00841660" w:rsidRPr="00841660">
            <w:rPr>
              <w:noProof w:val="0"/>
              <w:lang w:eastAsia="ja-JP"/>
            </w:rPr>
            <w:t>chang</w:t>
          </w:r>
          <w:r w:rsidR="00BA6C80">
            <w:rPr>
              <w:noProof w:val="0"/>
              <w:lang w:eastAsia="ja-JP"/>
            </w:rPr>
            <w:t>e</w:t>
          </w:r>
          <w:r w:rsidR="00841660" w:rsidRPr="00841660">
            <w:rPr>
              <w:noProof w:val="0"/>
              <w:lang w:eastAsia="ja-JP"/>
            </w:rPr>
            <w:t xml:space="preserve"> plans as new information comes to light</w:t>
          </w:r>
          <w:r w:rsidR="00BA6C80">
            <w:rPr>
              <w:noProof w:val="0"/>
              <w:lang w:eastAsia="ja-JP"/>
            </w:rPr>
            <w:t>.</w:t>
          </w:r>
          <w:r w:rsidR="003B0342" w:rsidRPr="003B0342">
            <w:t xml:space="preserve"> </w:t>
          </w:r>
          <w:r w:rsidR="003B0342">
            <w:rPr>
              <w:noProof w:val="0"/>
              <w:lang w:eastAsia="ja-JP"/>
            </w:rPr>
            <w:t>Also, t</w:t>
          </w:r>
          <w:r w:rsidR="003B0342" w:rsidRPr="003B0342">
            <w:rPr>
              <w:noProof w:val="0"/>
              <w:lang w:eastAsia="ja-JP"/>
            </w:rPr>
            <w:t xml:space="preserve">he combination of a highly </w:t>
          </w:r>
          <w:r w:rsidR="000512B3">
            <w:rPr>
              <w:noProof w:val="0"/>
              <w:lang w:eastAsia="ja-JP"/>
            </w:rPr>
            <w:t>i</w:t>
          </w:r>
          <w:r w:rsidR="003B0342" w:rsidRPr="003B0342">
            <w:rPr>
              <w:noProof w:val="0"/>
              <w:lang w:eastAsia="ja-JP"/>
            </w:rPr>
            <w:t xml:space="preserve">ndividualist and curious nation </w:t>
          </w:r>
          <w:r w:rsidR="003B0342">
            <w:rPr>
              <w:noProof w:val="0"/>
              <w:lang w:eastAsia="ja-JP"/>
            </w:rPr>
            <w:t>means there is a</w:t>
          </w:r>
          <w:r w:rsidR="003B0342" w:rsidRPr="003B0342">
            <w:rPr>
              <w:noProof w:val="0"/>
              <w:lang w:eastAsia="ja-JP"/>
            </w:rPr>
            <w:t xml:space="preserve"> high level of creativity and </w:t>
          </w:r>
          <w:r w:rsidR="003058C4">
            <w:rPr>
              <w:noProof w:val="0"/>
              <w:lang w:eastAsia="ja-JP"/>
            </w:rPr>
            <w:t xml:space="preserve">a </w:t>
          </w:r>
          <w:r w:rsidR="003B0342" w:rsidRPr="003B0342">
            <w:rPr>
              <w:noProof w:val="0"/>
              <w:lang w:eastAsia="ja-JP"/>
            </w:rPr>
            <w:t>strong need for innovation</w:t>
          </w:r>
          <w:r w:rsidR="003B0342">
            <w:rPr>
              <w:noProof w:val="0"/>
              <w:lang w:eastAsia="ja-JP"/>
            </w:rPr>
            <w:t>. All these theories confirm their need for achievement, success, innovation in terms of entrepreneur</w:t>
          </w:r>
          <w:r w:rsidR="00F97161">
            <w:rPr>
              <w:noProof w:val="0"/>
              <w:lang w:eastAsia="ja-JP"/>
            </w:rPr>
            <w:t>ial motivation</w:t>
          </w:r>
          <w:r w:rsidR="003B0342">
            <w:rPr>
              <w:noProof w:val="0"/>
              <w:lang w:eastAsia="ja-JP"/>
            </w:rPr>
            <w:t>.</w:t>
          </w:r>
          <w:r w:rsidR="009A1453" w:rsidRPr="009A1453">
            <w:rPr>
              <w:noProof w:val="0"/>
              <w:lang w:eastAsia="ja-JP"/>
            </w:rPr>
            <w:t xml:space="preserve"> </w:t>
          </w:r>
          <w:r w:rsidR="009A1453" w:rsidRPr="00C3006A">
            <w:rPr>
              <w:noProof w:val="0"/>
              <w:lang w:eastAsia="ja-JP"/>
            </w:rPr>
            <w:t xml:space="preserve">Based on a report provided by Cook </w:t>
          </w:r>
          <w:sdt>
            <w:sdtPr>
              <w:rPr>
                <w:noProof w:val="0"/>
                <w:lang w:eastAsia="ja-JP"/>
              </w:rPr>
              <w:id w:val="818160892"/>
              <w:citation/>
            </w:sdtPr>
            <w:sdtEndPr/>
            <w:sdtContent>
              <w:r w:rsidR="009A1453">
                <w:rPr>
                  <w:noProof w:val="0"/>
                  <w:lang w:eastAsia="ja-JP"/>
                </w:rPr>
                <w:fldChar w:fldCharType="begin"/>
              </w:r>
              <w:r w:rsidR="009A1453">
                <w:rPr>
                  <w:noProof w:val="0"/>
                  <w:lang w:eastAsia="ja-JP"/>
                </w:rPr>
                <w:instrText xml:space="preserve">CITATION Coo20 \n  \l 2057 </w:instrText>
              </w:r>
              <w:r w:rsidR="009A1453">
                <w:rPr>
                  <w:noProof w:val="0"/>
                  <w:lang w:eastAsia="ja-JP"/>
                </w:rPr>
                <w:fldChar w:fldCharType="separate"/>
              </w:r>
              <w:r w:rsidR="009A1453" w:rsidRPr="008D30D5">
                <w:rPr>
                  <w:lang w:eastAsia="ja-JP"/>
                </w:rPr>
                <w:t>(2020)</w:t>
              </w:r>
              <w:r w:rsidR="009A1453">
                <w:rPr>
                  <w:noProof w:val="0"/>
                  <w:lang w:eastAsia="ja-JP"/>
                </w:rPr>
                <w:fldChar w:fldCharType="end"/>
              </w:r>
            </w:sdtContent>
          </w:sdt>
          <w:r w:rsidR="009A1453">
            <w:rPr>
              <w:noProof w:val="0"/>
              <w:lang w:eastAsia="ja-JP"/>
            </w:rPr>
            <w:t>,</w:t>
          </w:r>
          <w:r w:rsidR="009A1453" w:rsidRPr="00C3006A">
            <w:rPr>
              <w:noProof w:val="0"/>
              <w:lang w:eastAsia="ja-JP"/>
            </w:rPr>
            <w:t xml:space="preserve"> there </w:t>
          </w:r>
          <w:r w:rsidR="009A1453">
            <w:rPr>
              <w:noProof w:val="0"/>
              <w:lang w:eastAsia="ja-JP"/>
            </w:rPr>
            <w:t>are</w:t>
          </w:r>
          <w:r w:rsidR="009A1453" w:rsidRPr="00C3006A">
            <w:rPr>
              <w:noProof w:val="0"/>
              <w:lang w:eastAsia="ja-JP"/>
            </w:rPr>
            <w:t xml:space="preserve"> currently 5.9 mil</w:t>
          </w:r>
          <w:r w:rsidR="009A1453">
            <w:rPr>
              <w:noProof w:val="0"/>
              <w:lang w:eastAsia="ja-JP"/>
            </w:rPr>
            <w:t>lion</w:t>
          </w:r>
          <w:r w:rsidR="009A1453" w:rsidRPr="00C3006A">
            <w:rPr>
              <w:noProof w:val="0"/>
              <w:lang w:eastAsia="ja-JP"/>
            </w:rPr>
            <w:t xml:space="preserve"> business in </w:t>
          </w:r>
          <w:r w:rsidR="009A1453">
            <w:rPr>
              <w:noProof w:val="0"/>
              <w:lang w:eastAsia="ja-JP"/>
            </w:rPr>
            <w:t xml:space="preserve">the </w:t>
          </w:r>
          <w:r w:rsidR="009A1453" w:rsidRPr="00C3006A">
            <w:rPr>
              <w:noProof w:val="0"/>
              <w:lang w:eastAsia="ja-JP"/>
            </w:rPr>
            <w:t xml:space="preserve">UK </w:t>
          </w:r>
          <w:r w:rsidR="009A1453">
            <w:rPr>
              <w:noProof w:val="0"/>
              <w:lang w:eastAsia="ja-JP"/>
            </w:rPr>
            <w:t>(</w:t>
          </w:r>
          <w:r w:rsidR="009A1453" w:rsidRPr="00C3006A">
            <w:rPr>
              <w:noProof w:val="0"/>
              <w:lang w:eastAsia="ja-JP"/>
            </w:rPr>
            <w:t xml:space="preserve">Appendix </w:t>
          </w:r>
          <w:r w:rsidR="009A1453">
            <w:rPr>
              <w:noProof w:val="0"/>
              <w:lang w:eastAsia="ja-JP"/>
            </w:rPr>
            <w:t xml:space="preserve">B), </w:t>
          </w:r>
          <w:r w:rsidR="009A1453" w:rsidRPr="00C3006A">
            <w:rPr>
              <w:noProof w:val="0"/>
              <w:lang w:eastAsia="ja-JP"/>
            </w:rPr>
            <w:t>an increase of 69% since 2000.</w:t>
          </w:r>
          <w:r w:rsidR="009A1453">
            <w:rPr>
              <w:noProof w:val="0"/>
              <w:lang w:eastAsia="ja-JP"/>
            </w:rPr>
            <w:t xml:space="preserve"> This could also be explained t</w:t>
          </w:r>
          <w:r w:rsidR="009A1453" w:rsidRPr="000512B3">
            <w:rPr>
              <w:noProof w:val="0"/>
              <w:lang w:eastAsia="ja-JP"/>
            </w:rPr>
            <w:t xml:space="preserve">hrough the aggregate psychological </w:t>
          </w:r>
          <w:proofErr w:type="gramStart"/>
          <w:r w:rsidR="009A1453" w:rsidRPr="000512B3">
            <w:rPr>
              <w:noProof w:val="0"/>
              <w:lang w:eastAsia="ja-JP"/>
            </w:rPr>
            <w:t>traits</w:t>
          </w:r>
          <w:proofErr w:type="gramEnd"/>
          <w:r w:rsidR="009A1453" w:rsidRPr="000512B3">
            <w:rPr>
              <w:noProof w:val="0"/>
              <w:lang w:eastAsia="ja-JP"/>
            </w:rPr>
            <w:t xml:space="preserve"> framework and Hofstede Insights</w:t>
          </w:r>
          <w:r w:rsidR="009A1453">
            <w:rPr>
              <w:noProof w:val="0"/>
              <w:lang w:eastAsia="ja-JP"/>
            </w:rPr>
            <w:t>.</w:t>
          </w:r>
          <w:r w:rsidR="009A1453" w:rsidRPr="000512B3">
            <w:t xml:space="preserve"> </w:t>
          </w:r>
        </w:p>
        <w:p w14:paraId="74AD0E0E" w14:textId="63B77E25" w:rsidR="00D70FC6" w:rsidRDefault="003B0342" w:rsidP="003058C4">
          <w:pPr>
            <w:spacing w:after="0" w:line="360" w:lineRule="auto"/>
            <w:jc w:val="both"/>
            <w:rPr>
              <w:b/>
              <w:bCs/>
              <w:noProof w:val="0"/>
              <w:lang w:eastAsia="ja-JP"/>
            </w:rPr>
          </w:pPr>
          <w:r w:rsidRPr="003B0342">
            <w:rPr>
              <w:b/>
              <w:bCs/>
              <w:noProof w:val="0"/>
              <w:lang w:eastAsia="ja-JP"/>
            </w:rPr>
            <w:t xml:space="preserve">Figure </w:t>
          </w:r>
          <w:r w:rsidR="003F355B">
            <w:rPr>
              <w:b/>
              <w:bCs/>
              <w:noProof w:val="0"/>
              <w:lang w:eastAsia="ja-JP"/>
            </w:rPr>
            <w:t>6</w:t>
          </w:r>
          <w:r w:rsidRPr="003B0342">
            <w:rPr>
              <w:b/>
              <w:bCs/>
              <w:noProof w:val="0"/>
              <w:lang w:eastAsia="ja-JP"/>
            </w:rPr>
            <w:t xml:space="preserve">: </w:t>
          </w:r>
          <w:r w:rsidR="00AF41F1">
            <w:rPr>
              <w:b/>
              <w:bCs/>
              <w:noProof w:val="0"/>
              <w:lang w:eastAsia="ja-JP"/>
            </w:rPr>
            <w:t>The</w:t>
          </w:r>
          <w:r w:rsidRPr="003B0342">
            <w:rPr>
              <w:b/>
              <w:bCs/>
              <w:noProof w:val="0"/>
              <w:lang w:eastAsia="ja-JP"/>
            </w:rPr>
            <w:t xml:space="preserve"> UK</w:t>
          </w:r>
          <w:r w:rsidR="00AF41F1">
            <w:rPr>
              <w:b/>
              <w:bCs/>
              <w:noProof w:val="0"/>
              <w:lang w:eastAsia="ja-JP"/>
            </w:rPr>
            <w:t xml:space="preserve"> Cultural Dimensions</w:t>
          </w:r>
        </w:p>
        <w:p w14:paraId="6530BF09" w14:textId="78383200" w:rsidR="00AF41F1" w:rsidRDefault="003058C4" w:rsidP="008F0FDF">
          <w:pPr>
            <w:spacing w:after="0" w:line="360" w:lineRule="auto"/>
            <w:jc w:val="center"/>
          </w:pPr>
          <w:r>
            <w:drawing>
              <wp:inline distT="0" distB="0" distL="0" distR="0" wp14:anchorId="0B765508" wp14:editId="03D0818B">
                <wp:extent cx="5309235" cy="2595093"/>
                <wp:effectExtent l="0" t="0" r="571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48705" cy="2761022"/>
                        </a:xfrm>
                        <a:prstGeom prst="rect">
                          <a:avLst/>
                        </a:prstGeom>
                        <a:noFill/>
                        <a:ln>
                          <a:noFill/>
                        </a:ln>
                      </pic:spPr>
                    </pic:pic>
                  </a:graphicData>
                </a:graphic>
              </wp:inline>
            </w:drawing>
          </w:r>
        </w:p>
        <w:p w14:paraId="37BBB4CA" w14:textId="7CEB38C3" w:rsidR="00841660" w:rsidRDefault="00841660" w:rsidP="003058C4">
          <w:pPr>
            <w:spacing w:after="0" w:line="360" w:lineRule="auto"/>
            <w:jc w:val="both"/>
            <w:rPr>
              <w:noProof w:val="0"/>
              <w:lang w:eastAsia="ja-JP"/>
            </w:rPr>
          </w:pPr>
          <w:r>
            <w:rPr>
              <w:noProof w:val="0"/>
              <w:lang w:eastAsia="ja-JP"/>
            </w:rPr>
            <w:t xml:space="preserve">Source: </w:t>
          </w:r>
          <w:sdt>
            <w:sdtPr>
              <w:rPr>
                <w:noProof w:val="0"/>
                <w:lang w:eastAsia="ja-JP"/>
              </w:rPr>
              <w:id w:val="-1009141749"/>
              <w:citation/>
            </w:sdtPr>
            <w:sdtEndPr/>
            <w:sdtContent>
              <w:r>
                <w:rPr>
                  <w:noProof w:val="0"/>
                  <w:lang w:eastAsia="ja-JP"/>
                </w:rPr>
                <w:fldChar w:fldCharType="begin"/>
              </w:r>
              <w:r>
                <w:rPr>
                  <w:noProof w:val="0"/>
                  <w:lang w:eastAsia="ja-JP"/>
                </w:rPr>
                <w:instrText xml:space="preserve"> CITATION Hof20 \l 2057 </w:instrText>
              </w:r>
              <w:r>
                <w:rPr>
                  <w:noProof w:val="0"/>
                  <w:lang w:eastAsia="ja-JP"/>
                </w:rPr>
                <w:fldChar w:fldCharType="separate"/>
              </w:r>
              <w:r w:rsidRPr="00841660">
                <w:rPr>
                  <w:lang w:eastAsia="ja-JP"/>
                </w:rPr>
                <w:t>(Hofstede Insights, 2020)</w:t>
              </w:r>
              <w:r>
                <w:rPr>
                  <w:noProof w:val="0"/>
                  <w:lang w:eastAsia="ja-JP"/>
                </w:rPr>
                <w:fldChar w:fldCharType="end"/>
              </w:r>
            </w:sdtContent>
          </w:sdt>
        </w:p>
        <w:p w14:paraId="68C1F5CD" w14:textId="7E2B2DC0" w:rsidR="00F654CB" w:rsidRPr="00C3006A" w:rsidRDefault="00F654CB" w:rsidP="00F654CB">
          <w:pPr>
            <w:pStyle w:val="Heading2"/>
            <w:rPr>
              <w:noProof w:val="0"/>
              <w:lang w:eastAsia="ja-JP"/>
            </w:rPr>
          </w:pPr>
          <w:bookmarkStart w:id="16" w:name="_Toc41076923"/>
          <w:r w:rsidRPr="00C3006A">
            <w:rPr>
              <w:noProof w:val="0"/>
              <w:lang w:eastAsia="ja-JP"/>
            </w:rPr>
            <w:lastRenderedPageBreak/>
            <w:t>Economic Environment</w:t>
          </w:r>
          <w:bookmarkEnd w:id="16"/>
          <w:r w:rsidRPr="00C3006A">
            <w:rPr>
              <w:noProof w:val="0"/>
              <w:lang w:eastAsia="ja-JP"/>
            </w:rPr>
            <w:t xml:space="preserve"> </w:t>
          </w:r>
        </w:p>
        <w:p w14:paraId="5D2667F2" w14:textId="5104102F" w:rsidR="00FE67F4" w:rsidRDefault="0016096F" w:rsidP="00FE67F4">
          <w:pPr>
            <w:spacing w:line="360" w:lineRule="auto"/>
            <w:jc w:val="both"/>
            <w:rPr>
              <w:noProof w:val="0"/>
              <w:lang w:eastAsia="ja-JP"/>
            </w:rPr>
          </w:pPr>
          <w:r w:rsidRPr="00C3006A">
            <w:rPr>
              <w:noProof w:val="0"/>
              <w:lang w:eastAsia="ja-JP"/>
            </w:rPr>
            <w:t>When t</w:t>
          </w:r>
          <w:r w:rsidR="00AC7108" w:rsidRPr="00C3006A">
            <w:rPr>
              <w:noProof w:val="0"/>
              <w:lang w:eastAsia="ja-JP"/>
            </w:rPr>
            <w:t xml:space="preserve">he economy is </w:t>
          </w:r>
          <w:r w:rsidRPr="00C3006A">
            <w:rPr>
              <w:noProof w:val="0"/>
              <w:lang w:eastAsia="ja-JP"/>
            </w:rPr>
            <w:t>prosperous</w:t>
          </w:r>
          <w:r w:rsidR="00AC7108" w:rsidRPr="00C3006A">
            <w:rPr>
              <w:noProof w:val="0"/>
              <w:lang w:eastAsia="ja-JP"/>
            </w:rPr>
            <w:t>, people have more money to spend and are willing to buy</w:t>
          </w:r>
          <w:r w:rsidR="001632B2" w:rsidRPr="00C3006A">
            <w:rPr>
              <w:noProof w:val="0"/>
              <w:lang w:eastAsia="ja-JP"/>
            </w:rPr>
            <w:t xml:space="preserve"> </w:t>
          </w:r>
          <w:r w:rsidR="00AC7108" w:rsidRPr="00C3006A">
            <w:rPr>
              <w:noProof w:val="0"/>
              <w:lang w:eastAsia="ja-JP"/>
            </w:rPr>
            <w:t>products and services that enhance</w:t>
          </w:r>
          <w:r w:rsidRPr="00C3006A">
            <w:rPr>
              <w:noProof w:val="0"/>
              <w:lang w:eastAsia="ja-JP"/>
            </w:rPr>
            <w:t xml:space="preserve"> economic gro</w:t>
          </w:r>
          <w:r w:rsidR="001632B2" w:rsidRPr="00C3006A">
            <w:rPr>
              <w:noProof w:val="0"/>
              <w:lang w:eastAsia="ja-JP"/>
            </w:rPr>
            <w:t>w</w:t>
          </w:r>
          <w:r w:rsidRPr="00C3006A">
            <w:rPr>
              <w:noProof w:val="0"/>
              <w:lang w:eastAsia="ja-JP"/>
            </w:rPr>
            <w:t xml:space="preserve">th and </w:t>
          </w:r>
          <w:r w:rsidR="00AC7108" w:rsidRPr="00C3006A">
            <w:rPr>
              <w:noProof w:val="0"/>
              <w:lang w:eastAsia="ja-JP"/>
            </w:rPr>
            <w:t>their lives</w:t>
          </w:r>
          <w:r w:rsidR="006820EB" w:rsidRPr="00C3006A">
            <w:rPr>
              <w:noProof w:val="0"/>
              <w:lang w:eastAsia="ja-JP"/>
            </w:rPr>
            <w:t xml:space="preserve"> and vice-versa.</w:t>
          </w:r>
          <w:r w:rsidR="00AC7108" w:rsidRPr="00C3006A">
            <w:rPr>
              <w:noProof w:val="0"/>
            </w:rPr>
            <w:t xml:space="preserve"> </w:t>
          </w:r>
          <w:r w:rsidR="00AC7108" w:rsidRPr="00C3006A">
            <w:rPr>
              <w:noProof w:val="0"/>
              <w:lang w:eastAsia="ja-JP"/>
            </w:rPr>
            <w:t xml:space="preserve">Paradoxically, </w:t>
          </w:r>
          <w:r w:rsidR="001632B2" w:rsidRPr="00C3006A">
            <w:rPr>
              <w:noProof w:val="0"/>
              <w:lang w:eastAsia="ja-JP"/>
            </w:rPr>
            <w:t xml:space="preserve">in </w:t>
          </w:r>
          <w:r w:rsidR="00AC7108" w:rsidRPr="00C3006A">
            <w:rPr>
              <w:noProof w:val="0"/>
              <w:lang w:eastAsia="ja-JP"/>
            </w:rPr>
            <w:t>a weak economy</w:t>
          </w:r>
          <w:r w:rsidR="001632B2" w:rsidRPr="00C3006A">
            <w:rPr>
              <w:noProof w:val="0"/>
              <w:lang w:eastAsia="ja-JP"/>
            </w:rPr>
            <w:t xml:space="preserve">, </w:t>
          </w:r>
          <w:r w:rsidR="00AC7108" w:rsidRPr="00C3006A">
            <w:rPr>
              <w:noProof w:val="0"/>
              <w:lang w:eastAsia="ja-JP"/>
            </w:rPr>
            <w:t>business</w:t>
          </w:r>
          <w:r w:rsidR="001632B2" w:rsidRPr="00C3006A">
            <w:rPr>
              <w:noProof w:val="0"/>
              <w:lang w:eastAsia="ja-JP"/>
            </w:rPr>
            <w:t xml:space="preserve"> </w:t>
          </w:r>
          <w:r w:rsidR="00AC7108" w:rsidRPr="00C3006A">
            <w:rPr>
              <w:noProof w:val="0"/>
              <w:lang w:eastAsia="ja-JP"/>
            </w:rPr>
            <w:t xml:space="preserve">opportunities </w:t>
          </w:r>
          <w:r w:rsidR="001632B2" w:rsidRPr="00C3006A">
            <w:rPr>
              <w:noProof w:val="0"/>
              <w:lang w:eastAsia="ja-JP"/>
            </w:rPr>
            <w:t xml:space="preserve">arise </w:t>
          </w:r>
          <w:r w:rsidR="00AC7108" w:rsidRPr="00C3006A">
            <w:rPr>
              <w:noProof w:val="0"/>
              <w:lang w:eastAsia="ja-JP"/>
            </w:rPr>
            <w:t>for start-ups that help c</w:t>
          </w:r>
          <w:r w:rsidR="001632B2" w:rsidRPr="00C3006A">
            <w:rPr>
              <w:noProof w:val="0"/>
              <w:lang w:eastAsia="ja-JP"/>
            </w:rPr>
            <w:t>ustomers</w:t>
          </w:r>
          <w:r w:rsidR="00AC7108" w:rsidRPr="00C3006A">
            <w:rPr>
              <w:noProof w:val="0"/>
              <w:lang w:eastAsia="ja-JP"/>
            </w:rPr>
            <w:t xml:space="preserve"> and businesses save money.</w:t>
          </w:r>
          <w:r w:rsidR="002D44BC" w:rsidRPr="00C3006A">
            <w:rPr>
              <w:noProof w:val="0"/>
              <w:lang w:eastAsia="ja-JP"/>
            </w:rPr>
            <w:t xml:space="preserve"> </w:t>
          </w:r>
          <w:r w:rsidR="001632B2" w:rsidRPr="00C3006A">
            <w:rPr>
              <w:noProof w:val="0"/>
              <w:lang w:eastAsia="ja-JP"/>
            </w:rPr>
            <w:t>For example</w:t>
          </w:r>
          <w:r w:rsidR="00B16CE5">
            <w:rPr>
              <w:noProof w:val="0"/>
              <w:lang w:eastAsia="ja-JP"/>
            </w:rPr>
            <w:t>,</w:t>
          </w:r>
          <w:r w:rsidR="001632B2" w:rsidRPr="00C3006A">
            <w:rPr>
              <w:noProof w:val="0"/>
              <w:lang w:eastAsia="ja-JP"/>
            </w:rPr>
            <w:t xml:space="preserve"> in the great recession, in 2009, a start</w:t>
          </w:r>
          <w:r w:rsidR="00B16CE5">
            <w:rPr>
              <w:noProof w:val="0"/>
              <w:lang w:eastAsia="ja-JP"/>
            </w:rPr>
            <w:t>-</w:t>
          </w:r>
          <w:r w:rsidR="001632B2" w:rsidRPr="00C3006A">
            <w:rPr>
              <w:noProof w:val="0"/>
              <w:lang w:eastAsia="ja-JP"/>
            </w:rPr>
            <w:t xml:space="preserve">up </w:t>
          </w:r>
          <w:r w:rsidR="002D44BC" w:rsidRPr="00C3006A">
            <w:rPr>
              <w:noProof w:val="0"/>
              <w:lang w:eastAsia="ja-JP"/>
            </w:rPr>
            <w:t>Water</w:t>
          </w:r>
          <w:r w:rsidR="00D70432">
            <w:rPr>
              <w:noProof w:val="0"/>
              <w:lang w:eastAsia="ja-JP"/>
            </w:rPr>
            <w:t xml:space="preserve"> </w:t>
          </w:r>
          <w:r w:rsidR="002D44BC" w:rsidRPr="00C3006A">
            <w:rPr>
              <w:noProof w:val="0"/>
              <w:lang w:eastAsia="ja-JP"/>
            </w:rPr>
            <w:t>Smart</w:t>
          </w:r>
          <w:r w:rsidR="001632B2" w:rsidRPr="00C3006A">
            <w:rPr>
              <w:noProof w:val="0"/>
              <w:lang w:eastAsia="ja-JP"/>
            </w:rPr>
            <w:t xml:space="preserve"> </w:t>
          </w:r>
          <w:r w:rsidR="002D44BC" w:rsidRPr="00C3006A">
            <w:rPr>
              <w:noProof w:val="0"/>
              <w:lang w:eastAsia="ja-JP"/>
            </w:rPr>
            <w:t>Software</w:t>
          </w:r>
          <w:r w:rsidR="001632B2" w:rsidRPr="00C3006A">
            <w:rPr>
              <w:noProof w:val="0"/>
              <w:lang w:eastAsia="ja-JP"/>
            </w:rPr>
            <w:t xml:space="preserve"> </w:t>
          </w:r>
          <w:r w:rsidR="002D44BC" w:rsidRPr="00C3006A">
            <w:rPr>
              <w:noProof w:val="0"/>
              <w:lang w:eastAsia="ja-JP"/>
            </w:rPr>
            <w:t>s</w:t>
          </w:r>
          <w:r w:rsidR="001632B2" w:rsidRPr="00C3006A">
            <w:rPr>
              <w:noProof w:val="0"/>
              <w:lang w:eastAsia="ja-JP"/>
            </w:rPr>
            <w:t xml:space="preserve">old </w:t>
          </w:r>
          <w:r w:rsidR="002D44BC" w:rsidRPr="00C3006A">
            <w:rPr>
              <w:noProof w:val="0"/>
              <w:lang w:eastAsia="ja-JP"/>
            </w:rPr>
            <w:t xml:space="preserve">software to water utilities </w:t>
          </w:r>
          <w:r w:rsidR="001632B2" w:rsidRPr="00C3006A">
            <w:rPr>
              <w:noProof w:val="0"/>
              <w:lang w:eastAsia="ja-JP"/>
            </w:rPr>
            <w:t>and made</w:t>
          </w:r>
          <w:r w:rsidR="002D44BC" w:rsidRPr="00C3006A">
            <w:rPr>
              <w:noProof w:val="0"/>
              <w:lang w:eastAsia="ja-JP"/>
            </w:rPr>
            <w:t xml:space="preserve"> it easier for th</w:t>
          </w:r>
          <w:r w:rsidR="001632B2" w:rsidRPr="00C3006A">
            <w:rPr>
              <w:noProof w:val="0"/>
              <w:lang w:eastAsia="ja-JP"/>
            </w:rPr>
            <w:t>e consumers</w:t>
          </w:r>
          <w:r w:rsidR="002D44BC" w:rsidRPr="00C3006A">
            <w:rPr>
              <w:noProof w:val="0"/>
              <w:lang w:eastAsia="ja-JP"/>
            </w:rPr>
            <w:t xml:space="preserve"> to save water and money</w:t>
          </w:r>
          <w:r w:rsidR="00B16CE5">
            <w:rPr>
              <w:noProof w:val="0"/>
              <w:lang w:eastAsia="ja-JP"/>
            </w:rPr>
            <w:t>.</w:t>
          </w:r>
          <w:r w:rsidR="008E6D1A" w:rsidRPr="00C3006A">
            <w:rPr>
              <w:noProof w:val="0"/>
            </w:rPr>
            <w:t xml:space="preserve"> </w:t>
          </w:r>
          <w:r w:rsidR="008E6D1A" w:rsidRPr="00C3006A">
            <w:rPr>
              <w:noProof w:val="0"/>
              <w:lang w:eastAsia="ja-JP"/>
            </w:rPr>
            <w:t>An</w:t>
          </w:r>
          <w:r w:rsidR="001632B2" w:rsidRPr="00C3006A">
            <w:rPr>
              <w:noProof w:val="0"/>
              <w:lang w:eastAsia="ja-JP"/>
            </w:rPr>
            <w:t>other</w:t>
          </w:r>
          <w:r w:rsidR="008E6D1A" w:rsidRPr="00C3006A">
            <w:rPr>
              <w:noProof w:val="0"/>
              <w:lang w:eastAsia="ja-JP"/>
            </w:rPr>
            <w:t xml:space="preserve"> example is Nest Labs</w:t>
          </w:r>
          <w:r w:rsidR="00785862" w:rsidRPr="00C3006A">
            <w:rPr>
              <w:noProof w:val="0"/>
              <w:lang w:eastAsia="ja-JP"/>
            </w:rPr>
            <w:t xml:space="preserve"> founded in 2010,</w:t>
          </w:r>
          <w:r w:rsidR="001632B2" w:rsidRPr="00C3006A">
            <w:rPr>
              <w:noProof w:val="0"/>
              <w:lang w:eastAsia="ja-JP"/>
            </w:rPr>
            <w:t xml:space="preserve"> </w:t>
          </w:r>
          <w:r w:rsidR="008E6D1A" w:rsidRPr="00C3006A">
            <w:rPr>
              <w:noProof w:val="0"/>
              <w:lang w:eastAsia="ja-JP"/>
            </w:rPr>
            <w:t xml:space="preserve">which was </w:t>
          </w:r>
          <w:r w:rsidR="00785862" w:rsidRPr="00C3006A">
            <w:rPr>
              <w:noProof w:val="0"/>
              <w:lang w:eastAsia="ja-JP"/>
            </w:rPr>
            <w:t xml:space="preserve">later </w:t>
          </w:r>
          <w:r w:rsidR="008E6D1A" w:rsidRPr="00C3006A">
            <w:rPr>
              <w:noProof w:val="0"/>
              <w:lang w:eastAsia="ja-JP"/>
            </w:rPr>
            <w:t>acquired by Google</w:t>
          </w:r>
          <w:r w:rsidR="001632B2" w:rsidRPr="00C3006A">
            <w:rPr>
              <w:noProof w:val="0"/>
              <w:lang w:eastAsia="ja-JP"/>
            </w:rPr>
            <w:t xml:space="preserve"> and </w:t>
          </w:r>
          <w:r w:rsidR="008E6D1A" w:rsidRPr="00C3006A">
            <w:rPr>
              <w:noProof w:val="0"/>
              <w:lang w:eastAsia="ja-JP"/>
            </w:rPr>
            <w:t>m</w:t>
          </w:r>
          <w:r w:rsidR="001632B2" w:rsidRPr="00C3006A">
            <w:rPr>
              <w:noProof w:val="0"/>
              <w:lang w:eastAsia="ja-JP"/>
            </w:rPr>
            <w:t>ade</w:t>
          </w:r>
          <w:r w:rsidR="008E6D1A" w:rsidRPr="00C3006A">
            <w:rPr>
              <w:noProof w:val="0"/>
              <w:lang w:eastAsia="ja-JP"/>
            </w:rPr>
            <w:t xml:space="preserve"> the world’s first learning thermostat</w:t>
          </w:r>
          <w:sdt>
            <w:sdtPr>
              <w:rPr>
                <w:noProof w:val="0"/>
                <w:lang w:eastAsia="ja-JP"/>
              </w:rPr>
              <w:id w:val="1039703753"/>
              <w:citation/>
            </w:sdtPr>
            <w:sdtEndPr/>
            <w:sdtContent>
              <w:r w:rsidR="001632B2" w:rsidRPr="00C3006A">
                <w:rPr>
                  <w:noProof w:val="0"/>
                  <w:lang w:eastAsia="ja-JP"/>
                </w:rPr>
                <w:fldChar w:fldCharType="begin"/>
              </w:r>
              <w:r w:rsidR="001632B2" w:rsidRPr="00C3006A">
                <w:rPr>
                  <w:noProof w:val="0"/>
                  <w:lang w:eastAsia="ja-JP"/>
                </w:rPr>
                <w:instrText xml:space="preserve"> CITATION Bar16 \l 2057 </w:instrText>
              </w:r>
              <w:r w:rsidR="001632B2" w:rsidRPr="00C3006A">
                <w:rPr>
                  <w:noProof w:val="0"/>
                  <w:lang w:eastAsia="ja-JP"/>
                </w:rPr>
                <w:fldChar w:fldCharType="separate"/>
              </w:r>
              <w:r w:rsidR="008259D5">
                <w:rPr>
                  <w:lang w:eastAsia="ja-JP"/>
                </w:rPr>
                <w:t xml:space="preserve"> </w:t>
              </w:r>
              <w:r w:rsidR="008259D5" w:rsidRPr="008259D5">
                <w:rPr>
                  <w:lang w:eastAsia="ja-JP"/>
                </w:rPr>
                <w:t>(Barringer &amp; Ireland, 2016)</w:t>
              </w:r>
              <w:r w:rsidR="001632B2" w:rsidRPr="00C3006A">
                <w:rPr>
                  <w:noProof w:val="0"/>
                  <w:lang w:eastAsia="ja-JP"/>
                </w:rPr>
                <w:fldChar w:fldCharType="end"/>
              </w:r>
            </w:sdtContent>
          </w:sdt>
          <w:r w:rsidR="001632B2" w:rsidRPr="00C3006A">
            <w:rPr>
              <w:noProof w:val="0"/>
              <w:lang w:eastAsia="ja-JP"/>
            </w:rPr>
            <w:t>.</w:t>
          </w:r>
          <w:r w:rsidR="00FE67F4">
            <w:rPr>
              <w:noProof w:val="0"/>
              <w:lang w:eastAsia="ja-JP"/>
            </w:rPr>
            <w:t xml:space="preserve"> Also, statistic shows that </w:t>
          </w:r>
          <w:r w:rsidR="00FE67F4" w:rsidRPr="00FE67F4">
            <w:rPr>
              <w:noProof w:val="0"/>
              <w:lang w:eastAsia="ja-JP"/>
            </w:rPr>
            <w:t xml:space="preserve">the main barriers to </w:t>
          </w:r>
          <w:r w:rsidR="00FE67F4">
            <w:rPr>
              <w:noProof w:val="0"/>
              <w:lang w:eastAsia="ja-JP"/>
            </w:rPr>
            <w:t xml:space="preserve">starting a business are related to economic factors (Appendix C). For example, </w:t>
          </w:r>
          <w:r w:rsidR="003058C4">
            <w:rPr>
              <w:noProof w:val="0"/>
              <w:lang w:eastAsia="ja-JP"/>
            </w:rPr>
            <w:t xml:space="preserve">a </w:t>
          </w:r>
          <w:r w:rsidR="00FE67F4">
            <w:rPr>
              <w:noProof w:val="0"/>
              <w:lang w:eastAsia="ja-JP"/>
            </w:rPr>
            <w:t xml:space="preserve">lack of financial resources is the main barriers to start a business. A country with </w:t>
          </w:r>
          <w:r w:rsidR="003058C4">
            <w:rPr>
              <w:noProof w:val="0"/>
              <w:lang w:eastAsia="ja-JP"/>
            </w:rPr>
            <w:t xml:space="preserve">a </w:t>
          </w:r>
          <w:r w:rsidR="00FE67F4">
            <w:rPr>
              <w:noProof w:val="0"/>
              <w:lang w:eastAsia="ja-JP"/>
            </w:rPr>
            <w:t xml:space="preserve">good economic situation can support people to become an </w:t>
          </w:r>
          <w:r w:rsidR="00FE67F4" w:rsidRPr="00FE67F4">
            <w:rPr>
              <w:noProof w:val="0"/>
              <w:lang w:eastAsia="ja-JP"/>
            </w:rPr>
            <w:t>entrepreneur</w:t>
          </w:r>
          <w:r w:rsidR="00FE67F4">
            <w:rPr>
              <w:noProof w:val="0"/>
              <w:lang w:eastAsia="ja-JP"/>
            </w:rPr>
            <w:t xml:space="preserve"> and start their own business. </w:t>
          </w:r>
        </w:p>
        <w:p w14:paraId="51B36193" w14:textId="3E3E798E" w:rsidR="00AC7108" w:rsidRPr="00C3006A" w:rsidRDefault="00AC7108" w:rsidP="004027B9">
          <w:pPr>
            <w:spacing w:line="360" w:lineRule="auto"/>
            <w:jc w:val="both"/>
            <w:rPr>
              <w:noProof w:val="0"/>
              <w:lang w:eastAsia="ja-JP"/>
            </w:rPr>
          </w:pPr>
          <w:r w:rsidRPr="00C3006A">
            <w:rPr>
              <w:noProof w:val="0"/>
              <w:lang w:eastAsia="ja-JP"/>
            </w:rPr>
            <w:t xml:space="preserve">Government policies </w:t>
          </w:r>
          <w:r w:rsidR="006820EB" w:rsidRPr="00C3006A">
            <w:rPr>
              <w:noProof w:val="0"/>
              <w:lang w:eastAsia="ja-JP"/>
            </w:rPr>
            <w:t xml:space="preserve">also </w:t>
          </w:r>
          <w:r w:rsidRPr="00C3006A">
            <w:rPr>
              <w:noProof w:val="0"/>
              <w:lang w:eastAsia="ja-JP"/>
            </w:rPr>
            <w:t xml:space="preserve">show </w:t>
          </w:r>
          <w:r w:rsidR="00B16CE5">
            <w:rPr>
              <w:noProof w:val="0"/>
              <w:lang w:eastAsia="ja-JP"/>
            </w:rPr>
            <w:t>a great</w:t>
          </w:r>
          <w:r w:rsidRPr="00C3006A">
            <w:rPr>
              <w:noProof w:val="0"/>
              <w:lang w:eastAsia="ja-JP"/>
            </w:rPr>
            <w:t xml:space="preserve">er influence on establishing new firms and </w:t>
          </w:r>
          <w:r w:rsidR="00770ACC" w:rsidRPr="00C3006A">
            <w:rPr>
              <w:noProof w:val="0"/>
              <w:lang w:eastAsia="ja-JP"/>
            </w:rPr>
            <w:t>would</w:t>
          </w:r>
          <w:r w:rsidRPr="00C3006A">
            <w:rPr>
              <w:noProof w:val="0"/>
              <w:lang w:eastAsia="ja-JP"/>
            </w:rPr>
            <w:t xml:space="preserve"> lead to economic development</w:t>
          </w:r>
          <w:r w:rsidR="00770ACC" w:rsidRPr="00C3006A">
            <w:rPr>
              <w:noProof w:val="0"/>
              <w:lang w:eastAsia="ja-JP"/>
            </w:rPr>
            <w:t>.</w:t>
          </w:r>
          <w:r w:rsidR="00B16CE5">
            <w:rPr>
              <w:noProof w:val="0"/>
              <w:lang w:eastAsia="ja-JP"/>
            </w:rPr>
            <w:t xml:space="preserve"> </w:t>
          </w:r>
          <w:r w:rsidR="00275B51">
            <w:rPr>
              <w:noProof w:val="0"/>
              <w:lang w:eastAsia="ja-JP"/>
            </w:rPr>
            <w:t>T</w:t>
          </w:r>
          <w:r w:rsidR="00275B51">
            <w:rPr>
              <w:noProof w:val="0"/>
            </w:rPr>
            <w:t xml:space="preserve">he UK government </w:t>
          </w:r>
          <w:r w:rsidR="00275B51" w:rsidRPr="00C3006A">
            <w:rPr>
              <w:noProof w:val="0"/>
              <w:lang w:eastAsia="ja-JP"/>
            </w:rPr>
            <w:t xml:space="preserve">offers loans of up to £25,000 at a 6% fixed yearly interest rate for new business ideas, funding competitions offered by Innovate UK, tax reliefs for investors who buy new shares in a company, </w:t>
          </w:r>
          <w:r w:rsidR="00275B51">
            <w:rPr>
              <w:noProof w:val="0"/>
              <w:lang w:eastAsia="ja-JP"/>
            </w:rPr>
            <w:t xml:space="preserve">R&amp;D </w:t>
          </w:r>
          <w:r w:rsidR="00275B51" w:rsidRPr="00C3006A">
            <w:rPr>
              <w:noProof w:val="0"/>
              <w:lang w:eastAsia="ja-JP"/>
            </w:rPr>
            <w:t>tax credits, which allows companies to claim back R&amp;D costs etc</w:t>
          </w:r>
          <w:r w:rsidR="00275B51">
            <w:rPr>
              <w:noProof w:val="0"/>
              <w:lang w:eastAsia="ja-JP"/>
            </w:rPr>
            <w:t>.</w:t>
          </w:r>
          <w:sdt>
            <w:sdtPr>
              <w:rPr>
                <w:noProof w:val="0"/>
                <w:lang w:eastAsia="ja-JP"/>
              </w:rPr>
              <w:id w:val="-673343630"/>
              <w:citation/>
            </w:sdtPr>
            <w:sdtEndPr/>
            <w:sdtContent>
              <w:r w:rsidR="00275B51" w:rsidRPr="00C3006A">
                <w:rPr>
                  <w:noProof w:val="0"/>
                  <w:lang w:eastAsia="ja-JP"/>
                </w:rPr>
                <w:fldChar w:fldCharType="begin"/>
              </w:r>
              <w:r w:rsidR="00275B51" w:rsidRPr="00C3006A">
                <w:rPr>
                  <w:noProof w:val="0"/>
                  <w:lang w:eastAsia="ja-JP"/>
                </w:rPr>
                <w:instrText xml:space="preserve"> CITATION Car19 \l 2057 </w:instrText>
              </w:r>
              <w:r w:rsidR="00275B51" w:rsidRPr="00C3006A">
                <w:rPr>
                  <w:noProof w:val="0"/>
                  <w:lang w:eastAsia="ja-JP"/>
                </w:rPr>
                <w:fldChar w:fldCharType="separate"/>
              </w:r>
              <w:r w:rsidR="00275B51">
                <w:rPr>
                  <w:lang w:eastAsia="ja-JP"/>
                </w:rPr>
                <w:t xml:space="preserve"> </w:t>
              </w:r>
              <w:r w:rsidR="00275B51" w:rsidRPr="008259D5">
                <w:rPr>
                  <w:lang w:eastAsia="ja-JP"/>
                </w:rPr>
                <w:t>(Carey &amp; Macaulay, 2019)</w:t>
              </w:r>
              <w:r w:rsidR="00275B51" w:rsidRPr="00C3006A">
                <w:rPr>
                  <w:noProof w:val="0"/>
                  <w:lang w:eastAsia="ja-JP"/>
                </w:rPr>
                <w:fldChar w:fldCharType="end"/>
              </w:r>
            </w:sdtContent>
          </w:sdt>
          <w:r w:rsidR="00275B51" w:rsidRPr="00C3006A">
            <w:rPr>
              <w:noProof w:val="0"/>
              <w:lang w:eastAsia="ja-JP"/>
            </w:rPr>
            <w:t>.</w:t>
          </w:r>
          <w:r w:rsidR="00275B51">
            <w:rPr>
              <w:noProof w:val="0"/>
              <w:lang w:eastAsia="ja-JP"/>
            </w:rPr>
            <w:t xml:space="preserve"> </w:t>
          </w:r>
          <w:r w:rsidR="00275B51" w:rsidRPr="00C3006A">
            <w:rPr>
              <w:noProof w:val="0"/>
              <w:lang w:eastAsia="ja-JP"/>
            </w:rPr>
            <w:t>Also</w:t>
          </w:r>
          <w:r w:rsidR="00275B51">
            <w:rPr>
              <w:noProof w:val="0"/>
              <w:lang w:eastAsia="ja-JP"/>
            </w:rPr>
            <w:t>,</w:t>
          </w:r>
          <w:r w:rsidR="00275B51" w:rsidRPr="00C3006A">
            <w:rPr>
              <w:noProof w:val="0"/>
              <w:lang w:eastAsia="ja-JP"/>
            </w:rPr>
            <w:t xml:space="preserve"> the UK government offered in 2019, £2 million investment to help small businesses to grow</w:t>
          </w:r>
          <w:sdt>
            <w:sdtPr>
              <w:rPr>
                <w:noProof w:val="0"/>
                <w:lang w:eastAsia="ja-JP"/>
              </w:rPr>
              <w:id w:val="-301000802"/>
              <w:citation/>
            </w:sdtPr>
            <w:sdtEndPr/>
            <w:sdtContent>
              <w:r w:rsidR="00275B51" w:rsidRPr="00C3006A">
                <w:rPr>
                  <w:noProof w:val="0"/>
                  <w:lang w:eastAsia="ja-JP"/>
                </w:rPr>
                <w:fldChar w:fldCharType="begin"/>
              </w:r>
              <w:r w:rsidR="00275B51">
                <w:rPr>
                  <w:noProof w:val="0"/>
                  <w:lang w:eastAsia="ja-JP"/>
                </w:rPr>
                <w:instrText xml:space="preserve">CITATION GOV19 \l 2057 </w:instrText>
              </w:r>
              <w:r w:rsidR="00275B51" w:rsidRPr="00C3006A">
                <w:rPr>
                  <w:noProof w:val="0"/>
                  <w:lang w:eastAsia="ja-JP"/>
                </w:rPr>
                <w:fldChar w:fldCharType="separate"/>
              </w:r>
              <w:r w:rsidR="00275B51">
                <w:rPr>
                  <w:lang w:eastAsia="ja-JP"/>
                </w:rPr>
                <w:t xml:space="preserve"> </w:t>
              </w:r>
              <w:r w:rsidR="00275B51" w:rsidRPr="008259D5">
                <w:rPr>
                  <w:lang w:eastAsia="ja-JP"/>
                </w:rPr>
                <w:t>(GOV, 2019)</w:t>
              </w:r>
              <w:r w:rsidR="00275B51" w:rsidRPr="00C3006A">
                <w:rPr>
                  <w:noProof w:val="0"/>
                  <w:lang w:eastAsia="ja-JP"/>
                </w:rPr>
                <w:fldChar w:fldCharType="end"/>
              </w:r>
            </w:sdtContent>
          </w:sdt>
          <w:r w:rsidR="00275B51" w:rsidRPr="00C3006A">
            <w:rPr>
              <w:noProof w:val="0"/>
              <w:lang w:eastAsia="ja-JP"/>
            </w:rPr>
            <w:t>.</w:t>
          </w:r>
          <w:r w:rsidR="00275B51">
            <w:rPr>
              <w:noProof w:val="0"/>
              <w:lang w:eastAsia="ja-JP"/>
            </w:rPr>
            <w:t xml:space="preserve"> </w:t>
          </w:r>
          <w:r w:rsidR="004027B9">
            <w:rPr>
              <w:noProof w:val="0"/>
              <w:lang w:eastAsia="ja-JP"/>
            </w:rPr>
            <w:t xml:space="preserve">Big economic events such as Brexit can significantly influence </w:t>
          </w:r>
          <w:r w:rsidR="004027B9" w:rsidRPr="004027B9">
            <w:rPr>
              <w:noProof w:val="0"/>
              <w:lang w:eastAsia="ja-JP"/>
            </w:rPr>
            <w:t>entrepreneurship and</w:t>
          </w:r>
          <w:r w:rsidR="004027B9">
            <w:rPr>
              <w:noProof w:val="0"/>
              <w:lang w:eastAsia="ja-JP"/>
            </w:rPr>
            <w:t xml:space="preserve"> small businesses. For example, in </w:t>
          </w:r>
          <w:r w:rsidR="003058C4">
            <w:rPr>
              <w:noProof w:val="0"/>
              <w:lang w:eastAsia="ja-JP"/>
            </w:rPr>
            <w:t xml:space="preserve">the </w:t>
          </w:r>
          <w:r w:rsidR="00785862" w:rsidRPr="00C3006A">
            <w:rPr>
              <w:noProof w:val="0"/>
              <w:lang w:eastAsia="ja-JP"/>
            </w:rPr>
            <w:t>no</w:t>
          </w:r>
          <w:r w:rsidR="003058C4">
            <w:rPr>
              <w:noProof w:val="0"/>
              <w:lang w:eastAsia="ja-JP"/>
            </w:rPr>
            <w:t>-</w:t>
          </w:r>
          <w:r w:rsidR="00785862" w:rsidRPr="00C3006A">
            <w:rPr>
              <w:noProof w:val="0"/>
              <w:lang w:eastAsia="ja-JP"/>
            </w:rPr>
            <w:t xml:space="preserve">deal </w:t>
          </w:r>
          <w:r w:rsidR="006820EB" w:rsidRPr="00C3006A">
            <w:rPr>
              <w:noProof w:val="0"/>
              <w:lang w:eastAsia="ja-JP"/>
            </w:rPr>
            <w:t xml:space="preserve">case, </w:t>
          </w:r>
          <w:r w:rsidR="004027B9">
            <w:rPr>
              <w:noProof w:val="0"/>
              <w:lang w:eastAsia="ja-JP"/>
            </w:rPr>
            <w:t>people within the UK may decide to produce some goods and services inside the country as any import from the EU</w:t>
          </w:r>
          <w:r w:rsidR="006820EB" w:rsidRPr="00C3006A">
            <w:rPr>
              <w:noProof w:val="0"/>
              <w:lang w:eastAsia="ja-JP"/>
            </w:rPr>
            <w:t xml:space="preserve"> will be subject to customs tariffs and checks.</w:t>
          </w:r>
          <w:r w:rsidR="00B16CE5">
            <w:rPr>
              <w:noProof w:val="0"/>
              <w:lang w:eastAsia="ja-JP"/>
            </w:rPr>
            <w:t xml:space="preserve"> </w:t>
          </w:r>
          <w:r w:rsidR="006820EB" w:rsidRPr="00C3006A">
            <w:rPr>
              <w:noProof w:val="0"/>
              <w:lang w:eastAsia="ja-JP"/>
            </w:rPr>
            <w:t>However</w:t>
          </w:r>
          <w:r w:rsidR="00B16CE5">
            <w:rPr>
              <w:noProof w:val="0"/>
              <w:lang w:eastAsia="ja-JP"/>
            </w:rPr>
            <w:t>,</w:t>
          </w:r>
          <w:r w:rsidR="006820EB" w:rsidRPr="00C3006A">
            <w:rPr>
              <w:noProof w:val="0"/>
              <w:lang w:eastAsia="ja-JP"/>
            </w:rPr>
            <w:t xml:space="preserve"> on 19 May 2020, the government published </w:t>
          </w:r>
          <w:r w:rsidR="006A5419">
            <w:rPr>
              <w:noProof w:val="0"/>
              <w:lang w:eastAsia="ja-JP"/>
            </w:rPr>
            <w:t>the final</w:t>
          </w:r>
          <w:r w:rsidR="006820EB" w:rsidRPr="00C3006A">
            <w:rPr>
              <w:noProof w:val="0"/>
              <w:lang w:eastAsia="ja-JP"/>
            </w:rPr>
            <w:t xml:space="preserve"> draft </w:t>
          </w:r>
          <w:r w:rsidR="001C0EE7" w:rsidRPr="00C3006A">
            <w:rPr>
              <w:noProof w:val="0"/>
              <w:lang w:eastAsia="ja-JP"/>
            </w:rPr>
            <w:t xml:space="preserve">of Brexit deal, </w:t>
          </w:r>
          <w:r w:rsidR="00713C06">
            <w:rPr>
              <w:noProof w:val="0"/>
              <w:lang w:eastAsia="ja-JP"/>
            </w:rPr>
            <w:t>i</w:t>
          </w:r>
          <w:r w:rsidR="001C0EE7" w:rsidRPr="00C3006A">
            <w:rPr>
              <w:noProof w:val="0"/>
              <w:lang w:eastAsia="ja-JP"/>
            </w:rPr>
            <w:t xml:space="preserve">f </w:t>
          </w:r>
          <w:r w:rsidR="00B16CE5">
            <w:rPr>
              <w:noProof w:val="0"/>
              <w:lang w:eastAsia="ja-JP"/>
            </w:rPr>
            <w:t xml:space="preserve">the EU does not accept the </w:t>
          </w:r>
          <w:proofErr w:type="spellStart"/>
          <w:r w:rsidR="00B16CE5">
            <w:rPr>
              <w:noProof w:val="0"/>
              <w:lang w:eastAsia="ja-JP"/>
            </w:rPr>
            <w:t>deal</w:t>
          </w:r>
          <w:r w:rsidR="006A5419">
            <w:rPr>
              <w:noProof w:val="0"/>
              <w:lang w:eastAsia="ja-JP"/>
            </w:rPr>
            <w:t>,this</w:t>
          </w:r>
          <w:proofErr w:type="spellEnd"/>
          <w:r w:rsidR="0067084C" w:rsidRPr="00C3006A">
            <w:rPr>
              <w:noProof w:val="0"/>
              <w:lang w:eastAsia="ja-JP"/>
            </w:rPr>
            <w:t xml:space="preserve"> will affect many UK businesses</w:t>
          </w:r>
          <w:sdt>
            <w:sdtPr>
              <w:rPr>
                <w:noProof w:val="0"/>
                <w:lang w:eastAsia="ja-JP"/>
              </w:rPr>
              <w:id w:val="-407004775"/>
              <w:citation/>
            </w:sdtPr>
            <w:sdtEndPr/>
            <w:sdtContent>
              <w:r w:rsidR="001C0EE7" w:rsidRPr="00C3006A">
                <w:rPr>
                  <w:noProof w:val="0"/>
                  <w:lang w:eastAsia="ja-JP"/>
                </w:rPr>
                <w:fldChar w:fldCharType="begin"/>
              </w:r>
              <w:r w:rsidR="001C0EE7" w:rsidRPr="00C3006A">
                <w:rPr>
                  <w:noProof w:val="0"/>
                  <w:lang w:eastAsia="ja-JP"/>
                </w:rPr>
                <w:instrText xml:space="preserve"> CITATION Mor20 \l 2057 </w:instrText>
              </w:r>
              <w:r w:rsidR="001C0EE7" w:rsidRPr="00C3006A">
                <w:rPr>
                  <w:noProof w:val="0"/>
                  <w:lang w:eastAsia="ja-JP"/>
                </w:rPr>
                <w:fldChar w:fldCharType="separate"/>
              </w:r>
              <w:r w:rsidR="008259D5">
                <w:rPr>
                  <w:lang w:eastAsia="ja-JP"/>
                </w:rPr>
                <w:t xml:space="preserve"> </w:t>
              </w:r>
              <w:r w:rsidR="008259D5" w:rsidRPr="008259D5">
                <w:rPr>
                  <w:lang w:eastAsia="ja-JP"/>
                </w:rPr>
                <w:t>(Morris, 2020)</w:t>
              </w:r>
              <w:r w:rsidR="001C0EE7" w:rsidRPr="00C3006A">
                <w:rPr>
                  <w:noProof w:val="0"/>
                  <w:lang w:eastAsia="ja-JP"/>
                </w:rPr>
                <w:fldChar w:fldCharType="end"/>
              </w:r>
            </w:sdtContent>
          </w:sdt>
          <w:r w:rsidR="001C0EE7" w:rsidRPr="00C3006A">
            <w:rPr>
              <w:noProof w:val="0"/>
              <w:lang w:eastAsia="ja-JP"/>
            </w:rPr>
            <w:t>.</w:t>
          </w:r>
        </w:p>
        <w:p w14:paraId="323E2737" w14:textId="3CDCA9DB" w:rsidR="002D44BC" w:rsidRDefault="001C0EE7" w:rsidP="00DE028A">
          <w:pPr>
            <w:spacing w:line="360" w:lineRule="auto"/>
            <w:jc w:val="both"/>
            <w:rPr>
              <w:noProof w:val="0"/>
              <w:lang w:eastAsia="ja-JP"/>
            </w:rPr>
          </w:pPr>
          <w:r w:rsidRPr="00C3006A">
            <w:rPr>
              <w:noProof w:val="0"/>
              <w:lang w:eastAsia="ja-JP"/>
            </w:rPr>
            <w:t>The Coronavirus pandemic</w:t>
          </w:r>
          <w:r w:rsidR="00C45282" w:rsidRPr="00C3006A">
            <w:rPr>
              <w:noProof w:val="0"/>
              <w:lang w:eastAsia="ja-JP"/>
            </w:rPr>
            <w:t xml:space="preserve"> is currently the most important economic factor, which</w:t>
          </w:r>
          <w:r w:rsidRPr="00C3006A">
            <w:rPr>
              <w:noProof w:val="0"/>
              <w:lang w:eastAsia="ja-JP"/>
            </w:rPr>
            <w:t xml:space="preserve"> </w:t>
          </w:r>
          <w:r w:rsidR="00B16CE5">
            <w:rPr>
              <w:noProof w:val="0"/>
              <w:lang w:eastAsia="ja-JP"/>
            </w:rPr>
            <w:t>impa</w:t>
          </w:r>
          <w:r w:rsidRPr="00C3006A">
            <w:rPr>
              <w:noProof w:val="0"/>
              <w:lang w:eastAsia="ja-JP"/>
            </w:rPr>
            <w:t xml:space="preserve">cts </w:t>
          </w:r>
          <w:r w:rsidR="003058C4">
            <w:rPr>
              <w:noProof w:val="0"/>
              <w:lang w:eastAsia="ja-JP"/>
            </w:rPr>
            <w:t>the worldwide economy greatl</w:t>
          </w:r>
          <w:r w:rsidRPr="00C3006A">
            <w:rPr>
              <w:noProof w:val="0"/>
              <w:lang w:eastAsia="ja-JP"/>
            </w:rPr>
            <w:t xml:space="preserve">y and especially </w:t>
          </w:r>
          <w:r w:rsidR="003058C4">
            <w:rPr>
              <w:noProof w:val="0"/>
              <w:lang w:eastAsia="ja-JP"/>
            </w:rPr>
            <w:t>SMEs,</w:t>
          </w:r>
          <w:r w:rsidRPr="00C3006A">
            <w:rPr>
              <w:noProof w:val="0"/>
              <w:lang w:eastAsia="ja-JP"/>
            </w:rPr>
            <w:t xml:space="preserve"> which are</w:t>
          </w:r>
          <w:r w:rsidR="009F1BCE" w:rsidRPr="00C3006A">
            <w:rPr>
              <w:noProof w:val="0"/>
              <w:lang w:eastAsia="ja-JP"/>
            </w:rPr>
            <w:t xml:space="preserve"> the mo</w:t>
          </w:r>
          <w:r w:rsidR="00C45282" w:rsidRPr="00C3006A">
            <w:rPr>
              <w:noProof w:val="0"/>
              <w:lang w:eastAsia="ja-JP"/>
            </w:rPr>
            <w:t>st vulnerable.</w:t>
          </w:r>
          <w:r w:rsidR="00C45282" w:rsidRPr="00C3006A">
            <w:rPr>
              <w:noProof w:val="0"/>
            </w:rPr>
            <w:t xml:space="preserve"> </w:t>
          </w:r>
          <w:r w:rsidR="00C45282" w:rsidRPr="00C3006A">
            <w:rPr>
              <w:noProof w:val="0"/>
              <w:lang w:eastAsia="ja-JP"/>
            </w:rPr>
            <w:t>UK government offered £1bn worth of support for struggling start</w:t>
          </w:r>
          <w:r w:rsidR="00B157C4">
            <w:rPr>
              <w:noProof w:val="0"/>
              <w:lang w:eastAsia="ja-JP"/>
            </w:rPr>
            <w:t>-ups</w:t>
          </w:r>
          <w:r w:rsidR="00C45282" w:rsidRPr="00C3006A">
            <w:rPr>
              <w:noProof w:val="0"/>
              <w:lang w:eastAsia="ja-JP"/>
            </w:rPr>
            <w:t>,</w:t>
          </w:r>
          <w:r w:rsidR="003058C4">
            <w:rPr>
              <w:noProof w:val="0"/>
              <w:lang w:eastAsia="ja-JP"/>
            </w:rPr>
            <w:t xml:space="preserve"> </w:t>
          </w:r>
          <w:r w:rsidR="00C45282" w:rsidRPr="00C3006A">
            <w:rPr>
              <w:noProof w:val="0"/>
              <w:lang w:eastAsia="ja-JP"/>
            </w:rPr>
            <w:t>£750m worth of grants and loans to small and medium-sized businesses focusing on R&amp;D,</w:t>
          </w:r>
          <w:r w:rsidR="00C45282" w:rsidRPr="00C3006A">
            <w:rPr>
              <w:noProof w:val="0"/>
            </w:rPr>
            <w:t xml:space="preserve"> </w:t>
          </w:r>
          <w:r w:rsidR="00C45282" w:rsidRPr="00C3006A">
            <w:rPr>
              <w:noProof w:val="0"/>
              <w:lang w:eastAsia="ja-JP"/>
            </w:rPr>
            <w:t>£250m towards a new £500m fund for high-growth private companies that need money,</w:t>
          </w:r>
          <w:r w:rsidR="00B16CE5">
            <w:rPr>
              <w:noProof w:val="0"/>
              <w:lang w:eastAsia="ja-JP"/>
            </w:rPr>
            <w:t xml:space="preserve"> </w:t>
          </w:r>
          <w:r w:rsidR="00C45282" w:rsidRPr="00C3006A">
            <w:rPr>
              <w:noProof w:val="0"/>
              <w:lang w:eastAsia="ja-JP"/>
            </w:rPr>
            <w:t xml:space="preserve">and others grants and loans scheme through Innovate UK </w:t>
          </w:r>
          <w:sdt>
            <w:sdtPr>
              <w:rPr>
                <w:noProof w:val="0"/>
                <w:lang w:eastAsia="ja-JP"/>
              </w:rPr>
              <w:id w:val="103777044"/>
              <w:citation/>
            </w:sdtPr>
            <w:sdtEndPr/>
            <w:sdtContent>
              <w:r w:rsidR="00C45282" w:rsidRPr="00C3006A">
                <w:rPr>
                  <w:noProof w:val="0"/>
                  <w:lang w:eastAsia="ja-JP"/>
                </w:rPr>
                <w:fldChar w:fldCharType="begin"/>
              </w:r>
              <w:r w:rsidR="00C45282" w:rsidRPr="00C3006A">
                <w:rPr>
                  <w:noProof w:val="0"/>
                  <w:lang w:eastAsia="ja-JP"/>
                </w:rPr>
                <w:instrText xml:space="preserve">CITATION Sif20 \l 2057 </w:instrText>
              </w:r>
              <w:r w:rsidR="00C45282" w:rsidRPr="00C3006A">
                <w:rPr>
                  <w:noProof w:val="0"/>
                  <w:lang w:eastAsia="ja-JP"/>
                </w:rPr>
                <w:fldChar w:fldCharType="separate"/>
              </w:r>
              <w:r w:rsidR="008259D5" w:rsidRPr="008259D5">
                <w:rPr>
                  <w:lang w:eastAsia="ja-JP"/>
                </w:rPr>
                <w:t>(Stothard, 2020)</w:t>
              </w:r>
              <w:r w:rsidR="00C45282" w:rsidRPr="00C3006A">
                <w:rPr>
                  <w:noProof w:val="0"/>
                  <w:lang w:eastAsia="ja-JP"/>
                </w:rPr>
                <w:fldChar w:fldCharType="end"/>
              </w:r>
            </w:sdtContent>
          </w:sdt>
          <w:r w:rsidR="00B16CE5">
            <w:rPr>
              <w:noProof w:val="0"/>
              <w:lang w:eastAsia="ja-JP"/>
            </w:rPr>
            <w:t xml:space="preserve">. </w:t>
          </w:r>
          <w:r w:rsidR="00250696" w:rsidRPr="00C3006A">
            <w:rPr>
              <w:noProof w:val="0"/>
              <w:lang w:eastAsia="ja-JP"/>
            </w:rPr>
            <w:t>However</w:t>
          </w:r>
          <w:r w:rsidR="00B16CE5">
            <w:rPr>
              <w:noProof w:val="0"/>
              <w:lang w:eastAsia="ja-JP"/>
            </w:rPr>
            <w:t>,</w:t>
          </w:r>
          <w:r w:rsidR="00250696" w:rsidRPr="00C3006A">
            <w:rPr>
              <w:noProof w:val="0"/>
              <w:lang w:eastAsia="ja-JP"/>
            </w:rPr>
            <w:t xml:space="preserve"> amid this crisis</w:t>
          </w:r>
          <w:r w:rsidR="00B16CE5">
            <w:rPr>
              <w:noProof w:val="0"/>
              <w:lang w:eastAsia="ja-JP"/>
            </w:rPr>
            <w:t>,</w:t>
          </w:r>
          <w:r w:rsidR="00250696" w:rsidRPr="00C3006A">
            <w:rPr>
              <w:noProof w:val="0"/>
              <w:lang w:eastAsia="ja-JP"/>
            </w:rPr>
            <w:t xml:space="preserve"> there are areas of the industries and businesses who are prospering</w:t>
          </w:r>
          <w:r w:rsidR="00B16CE5">
            <w:rPr>
              <w:noProof w:val="0"/>
              <w:lang w:eastAsia="ja-JP"/>
            </w:rPr>
            <w:t>,</w:t>
          </w:r>
          <w:r w:rsidR="00250696" w:rsidRPr="00C3006A">
            <w:rPr>
              <w:noProof w:val="0"/>
              <w:lang w:eastAsia="ja-JP"/>
            </w:rPr>
            <w:t xml:space="preserve"> and there is also space for new start</w:t>
          </w:r>
          <w:r w:rsidR="00B157C4">
            <w:rPr>
              <w:noProof w:val="0"/>
              <w:lang w:eastAsia="ja-JP"/>
            </w:rPr>
            <w:t>-</w:t>
          </w:r>
          <w:r w:rsidR="00250696" w:rsidRPr="00C3006A">
            <w:rPr>
              <w:noProof w:val="0"/>
              <w:lang w:eastAsia="ja-JP"/>
            </w:rPr>
            <w:t>ups</w:t>
          </w:r>
          <w:r w:rsidR="00B16CE5">
            <w:rPr>
              <w:noProof w:val="0"/>
              <w:lang w:eastAsia="ja-JP"/>
            </w:rPr>
            <w:t>,</w:t>
          </w:r>
          <w:r w:rsidR="00250696" w:rsidRPr="00C3006A">
            <w:rPr>
              <w:noProof w:val="0"/>
              <w:lang w:eastAsia="ja-JP"/>
            </w:rPr>
            <w:t xml:space="preserve"> especially in medical supplies and take away and grocery deliveries.</w:t>
          </w:r>
          <w:r w:rsidR="00B16CE5">
            <w:rPr>
              <w:noProof w:val="0"/>
              <w:lang w:eastAsia="ja-JP"/>
            </w:rPr>
            <w:t xml:space="preserve"> </w:t>
          </w:r>
          <w:r w:rsidR="00250696" w:rsidRPr="00C3006A">
            <w:rPr>
              <w:noProof w:val="0"/>
              <w:lang w:eastAsia="ja-JP"/>
            </w:rPr>
            <w:t>Also</w:t>
          </w:r>
          <w:r w:rsidR="00B16CE5">
            <w:rPr>
              <w:noProof w:val="0"/>
              <w:lang w:eastAsia="ja-JP"/>
            </w:rPr>
            <w:t>,</w:t>
          </w:r>
          <w:r w:rsidR="00250696" w:rsidRPr="00C3006A">
            <w:rPr>
              <w:noProof w:val="0"/>
              <w:lang w:eastAsia="ja-JP"/>
            </w:rPr>
            <w:t xml:space="preserve"> there is a high interest in online education and remote learning software, ent</w:t>
          </w:r>
          <w:r w:rsidR="00B16CE5">
            <w:rPr>
              <w:noProof w:val="0"/>
              <w:lang w:eastAsia="ja-JP"/>
            </w:rPr>
            <w:t>e</w:t>
          </w:r>
          <w:r w:rsidR="00250696" w:rsidRPr="00C3006A">
            <w:rPr>
              <w:noProof w:val="0"/>
              <w:lang w:eastAsia="ja-JP"/>
            </w:rPr>
            <w:t>rtainment, wellness and leisure</w:t>
          </w:r>
          <w:r w:rsidR="00A3460F">
            <w:rPr>
              <w:noProof w:val="0"/>
              <w:lang w:eastAsia="ja-JP"/>
            </w:rPr>
            <w:t xml:space="preserve"> </w:t>
          </w:r>
          <w:r w:rsidR="00250696" w:rsidRPr="00C3006A">
            <w:rPr>
              <w:noProof w:val="0"/>
              <w:lang w:eastAsia="ja-JP"/>
            </w:rPr>
            <w:lastRenderedPageBreak/>
            <w:t>(including gym equipment, online classes).</w:t>
          </w:r>
          <w:r w:rsidR="00B16CE5">
            <w:rPr>
              <w:noProof w:val="0"/>
              <w:lang w:eastAsia="ja-JP"/>
            </w:rPr>
            <w:t xml:space="preserve"> </w:t>
          </w:r>
          <w:r w:rsidR="00250696" w:rsidRPr="00C3006A">
            <w:rPr>
              <w:noProof w:val="0"/>
              <w:lang w:eastAsia="ja-JP"/>
            </w:rPr>
            <w:t>For example</w:t>
          </w:r>
          <w:r w:rsidR="00B16CE5">
            <w:rPr>
              <w:noProof w:val="0"/>
              <w:lang w:eastAsia="ja-JP"/>
            </w:rPr>
            <w:t>,</w:t>
          </w:r>
          <w:r w:rsidR="00250696" w:rsidRPr="00C3006A">
            <w:rPr>
              <w:noProof w:val="0"/>
              <w:lang w:eastAsia="ja-JP"/>
            </w:rPr>
            <w:t xml:space="preserve"> companies who are currently </w:t>
          </w:r>
          <w:r w:rsidR="00F92AB3" w:rsidRPr="00C3006A">
            <w:rPr>
              <w:noProof w:val="0"/>
              <w:lang w:eastAsia="ja-JP"/>
            </w:rPr>
            <w:t>in trend</w:t>
          </w:r>
          <w:r w:rsidR="00250696" w:rsidRPr="00C3006A">
            <w:rPr>
              <w:noProof w:val="0"/>
              <w:lang w:eastAsia="ja-JP"/>
            </w:rPr>
            <w:t xml:space="preserve"> are </w:t>
          </w:r>
          <w:r w:rsidR="002D44BC" w:rsidRPr="00C3006A">
            <w:rPr>
              <w:noProof w:val="0"/>
              <w:lang w:eastAsia="ja-JP"/>
            </w:rPr>
            <w:t>Snapchat</w:t>
          </w:r>
          <w:r w:rsidR="006A5419">
            <w:rPr>
              <w:noProof w:val="0"/>
              <w:lang w:eastAsia="ja-JP"/>
            </w:rPr>
            <w:t>, Instagram</w:t>
          </w:r>
          <w:r w:rsidR="002D44BC" w:rsidRPr="00C3006A">
            <w:rPr>
              <w:noProof w:val="0"/>
              <w:lang w:eastAsia="ja-JP"/>
            </w:rPr>
            <w:t xml:space="preserve"> and Facebook </w:t>
          </w:r>
          <w:r w:rsidR="00250696" w:rsidRPr="00C3006A">
            <w:rPr>
              <w:noProof w:val="0"/>
              <w:lang w:eastAsia="ja-JP"/>
            </w:rPr>
            <w:t>due to in</w:t>
          </w:r>
          <w:r w:rsidR="00DE028A" w:rsidRPr="00C3006A">
            <w:rPr>
              <w:noProof w:val="0"/>
              <w:lang w:eastAsia="ja-JP"/>
            </w:rPr>
            <w:t>c</w:t>
          </w:r>
          <w:r w:rsidR="00250696" w:rsidRPr="00C3006A">
            <w:rPr>
              <w:noProof w:val="0"/>
              <w:lang w:eastAsia="ja-JP"/>
            </w:rPr>
            <w:t>reased social media use,</w:t>
          </w:r>
          <w:r w:rsidR="002D44BC" w:rsidRPr="00C3006A">
            <w:rPr>
              <w:noProof w:val="0"/>
              <w:lang w:eastAsia="ja-JP"/>
            </w:rPr>
            <w:t xml:space="preserve"> Amazon</w:t>
          </w:r>
          <w:r w:rsidR="00DE028A" w:rsidRPr="00C3006A">
            <w:rPr>
              <w:noProof w:val="0"/>
              <w:lang w:eastAsia="ja-JP"/>
            </w:rPr>
            <w:t xml:space="preserve"> (</w:t>
          </w:r>
          <w:r w:rsidR="002D44BC" w:rsidRPr="00C3006A">
            <w:rPr>
              <w:noProof w:val="0"/>
              <w:lang w:eastAsia="ja-JP"/>
            </w:rPr>
            <w:t xml:space="preserve">which has seen its shares rise more than 25% </w:t>
          </w:r>
          <w:r w:rsidR="00DE028A" w:rsidRPr="00C3006A">
            <w:rPr>
              <w:noProof w:val="0"/>
              <w:lang w:eastAsia="ja-JP"/>
            </w:rPr>
            <w:t>), Zoom, Netflix, Just Eat, Takeaway.com, Domino’s group etc</w:t>
          </w:r>
          <w:r w:rsidR="00B16CE5">
            <w:rPr>
              <w:noProof w:val="0"/>
              <w:lang w:eastAsia="ja-JP"/>
            </w:rPr>
            <w:t>.</w:t>
          </w:r>
          <w:r w:rsidR="00DE028A" w:rsidRPr="00C3006A">
            <w:rPr>
              <w:noProof w:val="0"/>
              <w:lang w:eastAsia="ja-JP"/>
            </w:rPr>
            <w:t xml:space="preserve"> </w:t>
          </w:r>
          <w:sdt>
            <w:sdtPr>
              <w:rPr>
                <w:noProof w:val="0"/>
                <w:lang w:eastAsia="ja-JP"/>
              </w:rPr>
              <w:id w:val="-52700667"/>
              <w:citation/>
            </w:sdtPr>
            <w:sdtEndPr/>
            <w:sdtContent>
              <w:r w:rsidR="00876ACD" w:rsidRPr="00C3006A">
                <w:rPr>
                  <w:noProof w:val="0"/>
                  <w:lang w:eastAsia="ja-JP"/>
                </w:rPr>
                <w:fldChar w:fldCharType="begin"/>
              </w:r>
              <w:r w:rsidR="00876ACD" w:rsidRPr="00C3006A">
                <w:rPr>
                  <w:noProof w:val="0"/>
                  <w:lang w:eastAsia="ja-JP"/>
                </w:rPr>
                <w:instrText xml:space="preserve"> CITATION Kle20 \l 2057 </w:instrText>
              </w:r>
              <w:r w:rsidR="00B16CE5">
                <w:rPr>
                  <w:noProof w:val="0"/>
                  <w:lang w:eastAsia="ja-JP"/>
                </w:rPr>
                <w:instrText xml:space="preserve"> \m Hai20</w:instrText>
              </w:r>
              <w:r w:rsidR="00876ACD" w:rsidRPr="00C3006A">
                <w:rPr>
                  <w:noProof w:val="0"/>
                  <w:lang w:eastAsia="ja-JP"/>
                </w:rPr>
                <w:fldChar w:fldCharType="separate"/>
              </w:r>
              <w:r w:rsidR="008259D5" w:rsidRPr="008259D5">
                <w:rPr>
                  <w:lang w:eastAsia="ja-JP"/>
                </w:rPr>
                <w:t>(Klebnikov, 2020; Haill, 2020)</w:t>
              </w:r>
              <w:r w:rsidR="00876ACD" w:rsidRPr="00C3006A">
                <w:rPr>
                  <w:noProof w:val="0"/>
                  <w:lang w:eastAsia="ja-JP"/>
                </w:rPr>
                <w:fldChar w:fldCharType="end"/>
              </w:r>
            </w:sdtContent>
          </w:sdt>
          <w:r w:rsidR="00B16CE5">
            <w:rPr>
              <w:noProof w:val="0"/>
              <w:lang w:eastAsia="ja-JP"/>
            </w:rPr>
            <w:t>.</w:t>
          </w:r>
        </w:p>
        <w:p w14:paraId="1FE895B2" w14:textId="38810213" w:rsidR="009E573F" w:rsidRPr="00C3006A" w:rsidRDefault="009E573F" w:rsidP="009E573F">
          <w:pPr>
            <w:pStyle w:val="Heading1"/>
            <w:rPr>
              <w:noProof w:val="0"/>
            </w:rPr>
          </w:pPr>
          <w:bookmarkStart w:id="17" w:name="_Toc41076924"/>
          <w:r w:rsidRPr="00C3006A">
            <w:rPr>
              <w:noProof w:val="0"/>
            </w:rPr>
            <w:t>Conclusion</w:t>
          </w:r>
          <w:bookmarkEnd w:id="17"/>
        </w:p>
        <w:p w14:paraId="7C897825" w14:textId="747162D9" w:rsidR="00E50CBD" w:rsidRDefault="00D70432" w:rsidP="003F6E35">
          <w:pPr>
            <w:spacing w:line="360" w:lineRule="auto"/>
            <w:jc w:val="both"/>
            <w:rPr>
              <w:noProof w:val="0"/>
              <w:lang w:eastAsia="ja-JP"/>
            </w:rPr>
          </w:pPr>
          <w:r>
            <w:rPr>
              <w:noProof w:val="0"/>
              <w:lang w:eastAsia="ja-JP"/>
            </w:rPr>
            <w:t xml:space="preserve">In conclusion, </w:t>
          </w:r>
          <w:r w:rsidR="000A3506" w:rsidRPr="000A3506">
            <w:rPr>
              <w:noProof w:val="0"/>
              <w:lang w:eastAsia="ja-JP"/>
            </w:rPr>
            <w:t>entrepreneur</w:t>
          </w:r>
          <w:r w:rsidR="000A3506">
            <w:rPr>
              <w:noProof w:val="0"/>
              <w:lang w:eastAsia="ja-JP"/>
            </w:rPr>
            <w:t xml:space="preserve">s and </w:t>
          </w:r>
          <w:r w:rsidR="000A3506" w:rsidRPr="000A3506">
            <w:rPr>
              <w:noProof w:val="0"/>
              <w:lang w:eastAsia="ja-JP"/>
            </w:rPr>
            <w:t>entrepreneur</w:t>
          </w:r>
          <w:r w:rsidR="000A3506">
            <w:rPr>
              <w:noProof w:val="0"/>
              <w:lang w:eastAsia="ja-JP"/>
            </w:rPr>
            <w:t>ship play a critical role</w:t>
          </w:r>
          <w:r w:rsidR="000A3506" w:rsidRPr="000A3506">
            <w:rPr>
              <w:noProof w:val="0"/>
              <w:lang w:eastAsia="ja-JP"/>
            </w:rPr>
            <w:t xml:space="preserve"> in the national economy.</w:t>
          </w:r>
          <w:r w:rsidR="000A3506">
            <w:rPr>
              <w:noProof w:val="0"/>
              <w:lang w:eastAsia="ja-JP"/>
            </w:rPr>
            <w:t xml:space="preserve"> I</w:t>
          </w:r>
          <w:r w:rsidR="000A3506" w:rsidRPr="000A3506">
            <w:rPr>
              <w:noProof w:val="0"/>
              <w:lang w:eastAsia="ja-JP"/>
            </w:rPr>
            <w:t>t is essential to understand different dimensions of entrepreneurship process</w:t>
          </w:r>
          <w:r w:rsidR="000A3506">
            <w:rPr>
              <w:noProof w:val="0"/>
              <w:lang w:eastAsia="ja-JP"/>
            </w:rPr>
            <w:t xml:space="preserve"> and</w:t>
          </w:r>
          <w:r w:rsidR="000A3506" w:rsidRPr="000A3506">
            <w:rPr>
              <w:noProof w:val="0"/>
              <w:lang w:eastAsia="ja-JP"/>
            </w:rPr>
            <w:t xml:space="preserve"> the motivational characteristics encouraging individuals to become entrepreneurs</w:t>
          </w:r>
          <w:r w:rsidR="000A3506">
            <w:rPr>
              <w:noProof w:val="0"/>
              <w:lang w:eastAsia="ja-JP"/>
            </w:rPr>
            <w:t xml:space="preserve">. As discussed, </w:t>
          </w:r>
          <w:r w:rsidR="00FB5F96">
            <w:rPr>
              <w:noProof w:val="0"/>
              <w:lang w:eastAsia="ja-JP"/>
            </w:rPr>
            <w:t>e</w:t>
          </w:r>
          <w:r w:rsidR="00FB5F96" w:rsidRPr="00FB5F96">
            <w:rPr>
              <w:noProof w:val="0"/>
              <w:lang w:eastAsia="ja-JP"/>
            </w:rPr>
            <w:t xml:space="preserve">ntrepreneurs </w:t>
          </w:r>
          <w:r w:rsidR="00FB5F96">
            <w:rPr>
              <w:noProof w:val="0"/>
              <w:lang w:eastAsia="ja-JP"/>
            </w:rPr>
            <w:t xml:space="preserve">have different characteristics and skills that help them to become an </w:t>
          </w:r>
          <w:r w:rsidR="00FB5F96" w:rsidRPr="00FB5F96">
            <w:rPr>
              <w:noProof w:val="0"/>
              <w:lang w:eastAsia="ja-JP"/>
            </w:rPr>
            <w:t>entrepreneur</w:t>
          </w:r>
          <w:r w:rsidR="00FB5F96">
            <w:rPr>
              <w:noProof w:val="0"/>
              <w:lang w:eastAsia="ja-JP"/>
            </w:rPr>
            <w:t xml:space="preserve">. </w:t>
          </w:r>
          <w:r w:rsidR="00234AA6">
            <w:rPr>
              <w:noProof w:val="0"/>
              <w:lang w:eastAsia="ja-JP"/>
            </w:rPr>
            <w:t>S</w:t>
          </w:r>
          <w:r w:rsidR="00234AA6" w:rsidRPr="00FB5F96">
            <w:rPr>
              <w:noProof w:val="0"/>
              <w:lang w:eastAsia="ja-JP"/>
            </w:rPr>
            <w:t>uccessful entrepreneurs</w:t>
          </w:r>
          <w:r w:rsidR="00234AA6">
            <w:rPr>
              <w:noProof w:val="0"/>
              <w:lang w:eastAsia="ja-JP"/>
            </w:rPr>
            <w:t xml:space="preserve"> have </w:t>
          </w:r>
          <w:r w:rsidR="00234AA6" w:rsidRPr="00234AA6">
            <w:rPr>
              <w:noProof w:val="0"/>
              <w:lang w:eastAsia="ja-JP"/>
            </w:rPr>
            <w:t>four primary characteristics</w:t>
          </w:r>
          <w:r w:rsidR="003F355B">
            <w:rPr>
              <w:noProof w:val="0"/>
              <w:lang w:eastAsia="ja-JP"/>
            </w:rPr>
            <w:t>,</w:t>
          </w:r>
          <w:r w:rsidR="00234AA6">
            <w:rPr>
              <w:noProof w:val="0"/>
              <w:lang w:eastAsia="ja-JP"/>
            </w:rPr>
            <w:t xml:space="preserve"> such as </w:t>
          </w:r>
          <w:r w:rsidR="003F355B">
            <w:rPr>
              <w:noProof w:val="0"/>
              <w:lang w:eastAsia="ja-JP"/>
            </w:rPr>
            <w:t xml:space="preserve">a </w:t>
          </w:r>
          <w:r w:rsidR="003F6E35" w:rsidRPr="003F6E35">
            <w:rPr>
              <w:noProof w:val="0"/>
              <w:lang w:eastAsia="ja-JP"/>
            </w:rPr>
            <w:t>passion for business</w:t>
          </w:r>
          <w:r w:rsidR="003F6E35">
            <w:rPr>
              <w:noProof w:val="0"/>
              <w:lang w:eastAsia="ja-JP"/>
            </w:rPr>
            <w:t xml:space="preserve"> and tenacity despite failure. It can be argued that there are different motivational factors such as recognition, achievement and challenge, and independence that encourage </w:t>
          </w:r>
          <w:r w:rsidR="003F6E35" w:rsidRPr="003F6E35">
            <w:rPr>
              <w:noProof w:val="0"/>
              <w:lang w:eastAsia="ja-JP"/>
            </w:rPr>
            <w:t>entrepreneur</w:t>
          </w:r>
          <w:r w:rsidR="003F6E35">
            <w:rPr>
              <w:noProof w:val="0"/>
              <w:lang w:eastAsia="ja-JP"/>
            </w:rPr>
            <w:t xml:space="preserve">ship. Cultural and economic factors can positively or negatively influence the </w:t>
          </w:r>
          <w:r w:rsidR="003F6E35" w:rsidRPr="003F6E35">
            <w:rPr>
              <w:noProof w:val="0"/>
              <w:lang w:eastAsia="ja-JP"/>
            </w:rPr>
            <w:t>entrepreneurship</w:t>
          </w:r>
          <w:r w:rsidR="003F6E35">
            <w:rPr>
              <w:noProof w:val="0"/>
              <w:lang w:eastAsia="ja-JP"/>
            </w:rPr>
            <w:t xml:space="preserve"> process and activity within a country. As explained, economic factors are </w:t>
          </w:r>
          <w:r w:rsidR="003F355B">
            <w:rPr>
              <w:noProof w:val="0"/>
              <w:lang w:eastAsia="ja-JP"/>
            </w:rPr>
            <w:t>crucial</w:t>
          </w:r>
          <w:r w:rsidR="003F6E35">
            <w:rPr>
              <w:noProof w:val="0"/>
              <w:lang w:eastAsia="ja-JP"/>
            </w:rPr>
            <w:t xml:space="preserve"> as financial issues are the main</w:t>
          </w:r>
          <w:r w:rsidR="00EB3E51">
            <w:rPr>
              <w:noProof w:val="0"/>
              <w:lang w:eastAsia="ja-JP"/>
            </w:rPr>
            <w:t xml:space="preserve"> barriers for </w:t>
          </w:r>
          <w:r w:rsidR="00EB3E51" w:rsidRPr="00EB3E51">
            <w:rPr>
              <w:noProof w:val="0"/>
              <w:lang w:eastAsia="ja-JP"/>
            </w:rPr>
            <w:t>entrepreneurs</w:t>
          </w:r>
          <w:r w:rsidR="00EB3E51">
            <w:rPr>
              <w:noProof w:val="0"/>
              <w:lang w:eastAsia="ja-JP"/>
            </w:rPr>
            <w:t>hip and starting a new business.</w:t>
          </w:r>
          <w:r w:rsidR="003F6E35">
            <w:rPr>
              <w:noProof w:val="0"/>
              <w:lang w:eastAsia="ja-JP"/>
            </w:rPr>
            <w:t xml:space="preserve">  </w:t>
          </w:r>
        </w:p>
        <w:p w14:paraId="3CEA07A8" w14:textId="38924C8D" w:rsidR="00B959DE" w:rsidRDefault="00B959DE" w:rsidP="003F6E35">
          <w:pPr>
            <w:spacing w:line="360" w:lineRule="auto"/>
            <w:jc w:val="both"/>
            <w:rPr>
              <w:noProof w:val="0"/>
              <w:lang w:eastAsia="ja-JP"/>
            </w:rPr>
          </w:pPr>
        </w:p>
        <w:p w14:paraId="5F8F7D23" w14:textId="2525CA54" w:rsidR="00B959DE" w:rsidRDefault="00B959DE" w:rsidP="003F6E35">
          <w:pPr>
            <w:spacing w:line="360" w:lineRule="auto"/>
            <w:jc w:val="both"/>
            <w:rPr>
              <w:noProof w:val="0"/>
              <w:lang w:eastAsia="ja-JP"/>
            </w:rPr>
          </w:pPr>
        </w:p>
        <w:p w14:paraId="35CFAF70" w14:textId="7293DE58" w:rsidR="00B959DE" w:rsidRDefault="00B959DE" w:rsidP="003F6E35">
          <w:pPr>
            <w:spacing w:line="360" w:lineRule="auto"/>
            <w:jc w:val="both"/>
            <w:rPr>
              <w:noProof w:val="0"/>
              <w:lang w:eastAsia="ja-JP"/>
            </w:rPr>
          </w:pPr>
        </w:p>
        <w:p w14:paraId="2DC5BBCC" w14:textId="0FCC2E1C" w:rsidR="00B959DE" w:rsidRDefault="00B959DE" w:rsidP="003F6E35">
          <w:pPr>
            <w:spacing w:line="360" w:lineRule="auto"/>
            <w:jc w:val="both"/>
            <w:rPr>
              <w:noProof w:val="0"/>
              <w:lang w:eastAsia="ja-JP"/>
            </w:rPr>
          </w:pPr>
        </w:p>
        <w:p w14:paraId="2711B413" w14:textId="03013854" w:rsidR="00B959DE" w:rsidRDefault="00B959DE" w:rsidP="003F6E35">
          <w:pPr>
            <w:spacing w:line="360" w:lineRule="auto"/>
            <w:jc w:val="both"/>
            <w:rPr>
              <w:noProof w:val="0"/>
              <w:lang w:eastAsia="ja-JP"/>
            </w:rPr>
          </w:pPr>
        </w:p>
        <w:p w14:paraId="60DA9CD2" w14:textId="084579D4" w:rsidR="00B959DE" w:rsidRDefault="00B959DE" w:rsidP="003F6E35">
          <w:pPr>
            <w:spacing w:line="360" w:lineRule="auto"/>
            <w:jc w:val="both"/>
            <w:rPr>
              <w:noProof w:val="0"/>
              <w:lang w:eastAsia="ja-JP"/>
            </w:rPr>
          </w:pPr>
        </w:p>
        <w:p w14:paraId="6C5F7488" w14:textId="2D4F8984" w:rsidR="00B959DE" w:rsidRDefault="00B959DE" w:rsidP="003F6E35">
          <w:pPr>
            <w:spacing w:line="360" w:lineRule="auto"/>
            <w:jc w:val="both"/>
            <w:rPr>
              <w:noProof w:val="0"/>
              <w:lang w:eastAsia="ja-JP"/>
            </w:rPr>
          </w:pPr>
        </w:p>
        <w:p w14:paraId="5F5B51A9" w14:textId="1A63C4D2" w:rsidR="00B959DE" w:rsidRDefault="00B959DE" w:rsidP="003F6E35">
          <w:pPr>
            <w:spacing w:line="360" w:lineRule="auto"/>
            <w:jc w:val="both"/>
            <w:rPr>
              <w:noProof w:val="0"/>
              <w:lang w:eastAsia="ja-JP"/>
            </w:rPr>
          </w:pPr>
        </w:p>
        <w:p w14:paraId="00826EFB" w14:textId="0344A2D9" w:rsidR="00B959DE" w:rsidRDefault="00B959DE" w:rsidP="003F6E35">
          <w:pPr>
            <w:spacing w:line="360" w:lineRule="auto"/>
            <w:jc w:val="both"/>
            <w:rPr>
              <w:noProof w:val="0"/>
              <w:lang w:eastAsia="ja-JP"/>
            </w:rPr>
          </w:pPr>
        </w:p>
        <w:p w14:paraId="7B280BA3" w14:textId="77777777" w:rsidR="00B959DE" w:rsidRPr="00C3006A" w:rsidRDefault="00B959DE" w:rsidP="003F6E35">
          <w:pPr>
            <w:spacing w:line="360" w:lineRule="auto"/>
            <w:jc w:val="both"/>
            <w:rPr>
              <w:noProof w:val="0"/>
              <w:lang w:eastAsia="ja-JP"/>
            </w:rPr>
          </w:pPr>
        </w:p>
        <w:bookmarkStart w:id="18" w:name="_Toc41076925" w:displacedByCustomXml="next"/>
        <w:sdt>
          <w:sdtPr>
            <w:rPr>
              <w:rFonts w:ascii="Times New Roman" w:eastAsiaTheme="minorHAnsi" w:hAnsi="Times New Roman" w:cstheme="minorBidi"/>
              <w:b w:val="0"/>
              <w:bCs w:val="0"/>
              <w:noProof w:val="0"/>
              <w:color w:val="auto"/>
              <w:szCs w:val="22"/>
              <w:lang w:eastAsia="en-US"/>
            </w:rPr>
            <w:id w:val="-653071252"/>
            <w:docPartObj>
              <w:docPartGallery w:val="Bibliographies"/>
              <w:docPartUnique/>
            </w:docPartObj>
          </w:sdtPr>
          <w:sdtEndPr/>
          <w:sdtContent>
            <w:p w14:paraId="5B588961" w14:textId="07F56753" w:rsidR="00AC1FA5" w:rsidRPr="00C3006A" w:rsidRDefault="00AC1FA5">
              <w:pPr>
                <w:pStyle w:val="Heading1"/>
                <w:rPr>
                  <w:noProof w:val="0"/>
                </w:rPr>
              </w:pPr>
              <w:r w:rsidRPr="00C3006A">
                <w:rPr>
                  <w:noProof w:val="0"/>
                </w:rPr>
                <w:t>References</w:t>
              </w:r>
              <w:bookmarkEnd w:id="18"/>
            </w:p>
            <w:sdt>
              <w:sdtPr>
                <w:rPr>
                  <w:noProof w:val="0"/>
                </w:rPr>
                <w:id w:val="-573587230"/>
                <w:bibliography/>
              </w:sdtPr>
              <w:sdtEndPr/>
              <w:sdtContent>
                <w:p w14:paraId="4CDC33FB" w14:textId="77777777" w:rsidR="00314D46" w:rsidRDefault="00AC1FA5" w:rsidP="00314D46">
                  <w:pPr>
                    <w:pStyle w:val="Bibliography"/>
                    <w:rPr>
                      <w:szCs w:val="24"/>
                    </w:rPr>
                  </w:pPr>
                  <w:r w:rsidRPr="00C3006A">
                    <w:rPr>
                      <w:noProof w:val="0"/>
                    </w:rPr>
                    <w:fldChar w:fldCharType="begin"/>
                  </w:r>
                  <w:r w:rsidRPr="00C3006A">
                    <w:rPr>
                      <w:noProof w:val="0"/>
                    </w:rPr>
                    <w:instrText xml:space="preserve"> BIBLIOGRAPHY </w:instrText>
                  </w:r>
                  <w:r w:rsidRPr="00C3006A">
                    <w:rPr>
                      <w:noProof w:val="0"/>
                    </w:rPr>
                    <w:fldChar w:fldCharType="separate"/>
                  </w:r>
                  <w:r w:rsidR="00314D46">
                    <w:t xml:space="preserve">Barringer, B. R. &amp; Ireland, R. D., 2016. </w:t>
                  </w:r>
                  <w:r w:rsidR="00314D46">
                    <w:rPr>
                      <w:i/>
                      <w:iCs/>
                    </w:rPr>
                    <w:t xml:space="preserve">Entrepreneurship: Successfully Launching New Ventures. </w:t>
                  </w:r>
                  <w:r w:rsidR="00314D46">
                    <w:t>5 ed. Essex: Pearson Education Limited.</w:t>
                  </w:r>
                </w:p>
                <w:p w14:paraId="36C2FF26" w14:textId="77777777" w:rsidR="00314D46" w:rsidRDefault="00314D46" w:rsidP="00314D46">
                  <w:pPr>
                    <w:pStyle w:val="Bibliography"/>
                  </w:pPr>
                  <w:r>
                    <w:t xml:space="preserve">Bygrave, W. &amp; Zacharakis, A., 2011. </w:t>
                  </w:r>
                  <w:r>
                    <w:rPr>
                      <w:i/>
                      <w:iCs/>
                    </w:rPr>
                    <w:t xml:space="preserve">Entrepreneurship. </w:t>
                  </w:r>
                  <w:r>
                    <w:t>2 ed. NJ: John Wiley &amp; Sons, Inc..</w:t>
                  </w:r>
                </w:p>
                <w:p w14:paraId="71C31BE9" w14:textId="77777777" w:rsidR="00314D46" w:rsidRDefault="00314D46" w:rsidP="00314D46">
                  <w:pPr>
                    <w:pStyle w:val="Bibliography"/>
                  </w:pPr>
                  <w:r>
                    <w:t xml:space="preserve">Carey, S. &amp; Macaulay, T., 2019. </w:t>
                  </w:r>
                  <w:r>
                    <w:rPr>
                      <w:i/>
                      <w:iCs/>
                    </w:rPr>
                    <w:t xml:space="preserve">Tech World. </w:t>
                  </w:r>
                  <w:r>
                    <w:t xml:space="preserve">[Online] </w:t>
                  </w:r>
                  <w:r>
                    <w:br/>
                    <w:t xml:space="preserve">Available at: </w:t>
                  </w:r>
                  <w:r>
                    <w:rPr>
                      <w:u w:val="single"/>
                    </w:rPr>
                    <w:t>https://www.techworld.com/startups/5-ways-uk-government-supports-tech-startups-3652774/</w:t>
                  </w:r>
                  <w:r>
                    <w:br/>
                    <w:t>[Accessed 21 05 2020].</w:t>
                  </w:r>
                </w:p>
                <w:p w14:paraId="6512A1F1" w14:textId="77777777" w:rsidR="00314D46" w:rsidRDefault="00314D46" w:rsidP="00314D46">
                  <w:pPr>
                    <w:pStyle w:val="Bibliography"/>
                  </w:pPr>
                  <w:r>
                    <w:t xml:space="preserve">Chell, E., 2013. Review of skill and the entrepreneurial process. </w:t>
                  </w:r>
                  <w:r>
                    <w:rPr>
                      <w:i/>
                      <w:iCs/>
                    </w:rPr>
                    <w:t xml:space="preserve">International Journal of Entrepreneurial Behaviour and Research, </w:t>
                  </w:r>
                  <w:r>
                    <w:t>19(1), pp. 6-31.</w:t>
                  </w:r>
                </w:p>
                <w:p w14:paraId="16DB94C3" w14:textId="77777777" w:rsidR="00314D46" w:rsidRDefault="00314D46" w:rsidP="00314D46">
                  <w:pPr>
                    <w:pStyle w:val="Bibliography"/>
                  </w:pPr>
                  <w:r>
                    <w:t xml:space="preserve">Collins, C. J., Hanges, P. J. &amp; Locke, E. A., 2004. The Relationship of Achievement Motivation to Entrepreneurial Behavior: A Meta-Analysis. </w:t>
                  </w:r>
                  <w:r>
                    <w:rPr>
                      <w:i/>
                      <w:iCs/>
                    </w:rPr>
                    <w:t xml:space="preserve">Human Performance, </w:t>
                  </w:r>
                  <w:r>
                    <w:t>17(1), pp. 95-117.</w:t>
                  </w:r>
                </w:p>
                <w:p w14:paraId="00E6BA23" w14:textId="67F4B277" w:rsidR="00314D46" w:rsidRDefault="00314D46" w:rsidP="00314D46">
                  <w:pPr>
                    <w:pStyle w:val="Bibliography"/>
                  </w:pPr>
                  <w:r>
                    <w:t xml:space="preserve">Cook, S., 2020. </w:t>
                  </w:r>
                  <w:r>
                    <w:rPr>
                      <w:i/>
                      <w:iCs/>
                    </w:rPr>
                    <w:t>Start</w:t>
                  </w:r>
                  <w:r w:rsidR="00BB2B90">
                    <w:rPr>
                      <w:i/>
                      <w:iCs/>
                    </w:rPr>
                    <w:t>-</w:t>
                  </w:r>
                  <w:r>
                    <w:rPr>
                      <w:i/>
                      <w:iCs/>
                    </w:rPr>
                    <w:t xml:space="preserve">ups. </w:t>
                  </w:r>
                  <w:r>
                    <w:t xml:space="preserve">[Online] </w:t>
                  </w:r>
                  <w:r>
                    <w:br/>
                    <w:t xml:space="preserve">Available at: </w:t>
                  </w:r>
                  <w:r>
                    <w:rPr>
                      <w:u w:val="single"/>
                    </w:rPr>
                    <w:t>https://startups.co.uk/small-business-statistics/?p=125252</w:t>
                  </w:r>
                  <w:r>
                    <w:br/>
                    <w:t>[Accessed 21 05 2020].</w:t>
                  </w:r>
                </w:p>
                <w:p w14:paraId="2E7F7428" w14:textId="77777777" w:rsidR="00314D46" w:rsidRDefault="00314D46" w:rsidP="00314D46">
                  <w:pPr>
                    <w:pStyle w:val="Bibliography"/>
                  </w:pPr>
                  <w:r>
                    <w:t xml:space="preserve">Cuitandokte, 2018. </w:t>
                  </w:r>
                  <w:r>
                    <w:rPr>
                      <w:i/>
                      <w:iCs/>
                    </w:rPr>
                    <w:t xml:space="preserve">What Is Enterprise?. </w:t>
                  </w:r>
                  <w:r>
                    <w:t xml:space="preserve">[Online] </w:t>
                  </w:r>
                  <w:r>
                    <w:br/>
                    <w:t xml:space="preserve">Available at: </w:t>
                  </w:r>
                  <w:r>
                    <w:rPr>
                      <w:u w:val="single"/>
                    </w:rPr>
                    <w:t>https://cuitandokter.com/what-is-enterprise.html/</w:t>
                  </w:r>
                  <w:r>
                    <w:br/>
                    <w:t>[Accessed 20 05 2020].</w:t>
                  </w:r>
                </w:p>
                <w:p w14:paraId="6A97F926" w14:textId="77777777" w:rsidR="00314D46" w:rsidRDefault="00314D46" w:rsidP="00314D46">
                  <w:pPr>
                    <w:pStyle w:val="Bibliography"/>
                  </w:pPr>
                  <w:r>
                    <w:t xml:space="preserve">GOV, 2015. </w:t>
                  </w:r>
                  <w:r>
                    <w:rPr>
                      <w:i/>
                      <w:iCs/>
                    </w:rPr>
                    <w:t xml:space="preserve">Entrepreneurship Skills: literature and. </w:t>
                  </w:r>
                  <w:r>
                    <w:t xml:space="preserve">[Online] </w:t>
                  </w:r>
                  <w:r>
                    <w:br/>
                    <w:t xml:space="preserve">Available at: </w:t>
                  </w:r>
                  <w:r>
                    <w:rPr>
                      <w:u w:val="single"/>
                    </w:rPr>
                    <w:t>https://assets.publishing.service.gov.uk/government/uploads/system/uploads/attachment_data/file/457533/BIS-15-456-entrepreneurship-skills-literature-and-policy-review.pdf</w:t>
                  </w:r>
                  <w:r>
                    <w:br/>
                    <w:t>[Accessed 21 05 2020].</w:t>
                  </w:r>
                </w:p>
                <w:p w14:paraId="633E0B3F" w14:textId="77777777" w:rsidR="00314D46" w:rsidRDefault="00314D46" w:rsidP="00314D46">
                  <w:pPr>
                    <w:pStyle w:val="Bibliography"/>
                  </w:pPr>
                  <w:r>
                    <w:t xml:space="preserve">GOV, 2019. </w:t>
                  </w:r>
                  <w:r>
                    <w:rPr>
                      <w:i/>
                      <w:iCs/>
                    </w:rPr>
                    <w:t xml:space="preserve">£2 million investment to help small businesses to grow. </w:t>
                  </w:r>
                  <w:r>
                    <w:t xml:space="preserve">[Online] </w:t>
                  </w:r>
                  <w:r>
                    <w:br/>
                    <w:t xml:space="preserve">Available at: </w:t>
                  </w:r>
                  <w:r>
                    <w:rPr>
                      <w:u w:val="single"/>
                    </w:rPr>
                    <w:t>https://www.gov.uk/government/news/2-million-investment-to-help-small-businesses-to-grow</w:t>
                  </w:r>
                  <w:r>
                    <w:br/>
                    <w:t>[Accessed 21 05 2020].</w:t>
                  </w:r>
                </w:p>
                <w:p w14:paraId="5E424959" w14:textId="77777777" w:rsidR="00314D46" w:rsidRDefault="00314D46" w:rsidP="00314D46">
                  <w:pPr>
                    <w:pStyle w:val="Bibliography"/>
                  </w:pPr>
                  <w:r>
                    <w:t xml:space="preserve">Haill, O., 2020. </w:t>
                  </w:r>
                  <w:r>
                    <w:rPr>
                      <w:i/>
                      <w:iCs/>
                    </w:rPr>
                    <w:t xml:space="preserve">Proactive Investors. </w:t>
                  </w:r>
                  <w:r>
                    <w:t xml:space="preserve">[Online] </w:t>
                  </w:r>
                  <w:r>
                    <w:br/>
                    <w:t xml:space="preserve">Available at: </w:t>
                  </w:r>
                  <w:r>
                    <w:rPr>
                      <w:u w:val="single"/>
                    </w:rPr>
                    <w:t>https://www.proactiveinvestors.co.uk/companies/news/914223/profiting-from-coronavirus-which-companies-are-benefiting-how-investors-should-act-914223.html</w:t>
                  </w:r>
                  <w:r>
                    <w:br/>
                    <w:t>[Accessed 21 05 2020].</w:t>
                  </w:r>
                </w:p>
                <w:p w14:paraId="3004D6E4" w14:textId="77777777" w:rsidR="00314D46" w:rsidRDefault="00314D46" w:rsidP="00314D46">
                  <w:pPr>
                    <w:pStyle w:val="Bibliography"/>
                  </w:pPr>
                  <w:r>
                    <w:t xml:space="preserve">Hofstede Insights, 2020. </w:t>
                  </w:r>
                  <w:r>
                    <w:rPr>
                      <w:i/>
                      <w:iCs/>
                    </w:rPr>
                    <w:t xml:space="preserve">COUNTRY COMPARISON. </w:t>
                  </w:r>
                  <w:r>
                    <w:t xml:space="preserve">[Online] </w:t>
                  </w:r>
                  <w:r>
                    <w:br/>
                    <w:t xml:space="preserve">Available at: </w:t>
                  </w:r>
                  <w:r>
                    <w:rPr>
                      <w:u w:val="single"/>
                    </w:rPr>
                    <w:t>https://www.hofstede-insights.com/country-comparison/the-uk/</w:t>
                  </w:r>
                  <w:r>
                    <w:br/>
                    <w:t>[Accessed 22 05 2020].</w:t>
                  </w:r>
                </w:p>
                <w:p w14:paraId="44B4B076" w14:textId="77777777" w:rsidR="00314D46" w:rsidRDefault="00314D46" w:rsidP="00314D46">
                  <w:pPr>
                    <w:pStyle w:val="Bibliography"/>
                  </w:pPr>
                  <w:r>
                    <w:lastRenderedPageBreak/>
                    <w:t xml:space="preserve">Karabulu, A. T., 2016. </w:t>
                  </w:r>
                  <w:r>
                    <w:rPr>
                      <w:i/>
                      <w:iCs/>
                    </w:rPr>
                    <w:t xml:space="preserve">Science Direct. </w:t>
                  </w:r>
                  <w:r>
                    <w:t xml:space="preserve">[Online] </w:t>
                  </w:r>
                  <w:r>
                    <w:br/>
                    <w:t xml:space="preserve">Available at: </w:t>
                  </w:r>
                  <w:r>
                    <w:rPr>
                      <w:u w:val="single"/>
                    </w:rPr>
                    <w:t>www.sciencedirect.com</w:t>
                  </w:r>
                  <w:r>
                    <w:br/>
                    <w:t>[Accessed 21 05 2020].</w:t>
                  </w:r>
                </w:p>
                <w:p w14:paraId="62E26B38" w14:textId="77777777" w:rsidR="00314D46" w:rsidRDefault="00314D46" w:rsidP="00314D46">
                  <w:pPr>
                    <w:pStyle w:val="Bibliography"/>
                  </w:pPr>
                  <w:r>
                    <w:t xml:space="preserve">Klebnikov, S., 2020. </w:t>
                  </w:r>
                  <w:r>
                    <w:rPr>
                      <w:i/>
                      <w:iCs/>
                    </w:rPr>
                    <w:t xml:space="preserve">Forbes. </w:t>
                  </w:r>
                  <w:r>
                    <w:t xml:space="preserve">[Online] </w:t>
                  </w:r>
                  <w:r>
                    <w:br/>
                    <w:t xml:space="preserve">Available at: </w:t>
                  </w:r>
                  <w:r>
                    <w:rPr>
                      <w:u w:val="single"/>
                    </w:rPr>
                    <w:t>https://www.forbes.com/sites/sergeiklebnikov/2020/04/25/these-stocks-will-thrive-in-a-post-coronavirus-world-according-to-experts/#141346a76b89</w:t>
                  </w:r>
                  <w:r>
                    <w:br/>
                    <w:t>[Accessed 22 05 2020].</w:t>
                  </w:r>
                </w:p>
                <w:p w14:paraId="233820B5" w14:textId="77777777" w:rsidR="00314D46" w:rsidRDefault="00314D46" w:rsidP="00314D46">
                  <w:pPr>
                    <w:pStyle w:val="Bibliography"/>
                  </w:pPr>
                  <w:r>
                    <w:t xml:space="preserve">Morris, C., 2020. </w:t>
                  </w:r>
                  <w:r>
                    <w:rPr>
                      <w:i/>
                      <w:iCs/>
                    </w:rPr>
                    <w:t xml:space="preserve">BBC. </w:t>
                  </w:r>
                  <w:r>
                    <w:t xml:space="preserve">[Online] </w:t>
                  </w:r>
                  <w:r>
                    <w:br/>
                    <w:t xml:space="preserve">Available at: </w:t>
                  </w:r>
                  <w:r>
                    <w:rPr>
                      <w:u w:val="single"/>
                    </w:rPr>
                    <w:t>https://www.bbc.co.uk/news/uk-politics-52721439</w:t>
                  </w:r>
                  <w:r>
                    <w:br/>
                    <w:t>[Accessed 22 05 2020].</w:t>
                  </w:r>
                </w:p>
                <w:p w14:paraId="3B4B7FAB" w14:textId="77777777" w:rsidR="00314D46" w:rsidRDefault="00314D46" w:rsidP="00314D46">
                  <w:pPr>
                    <w:pStyle w:val="Bibliography"/>
                  </w:pPr>
                  <w:r>
                    <w:t xml:space="preserve">Scott, J. T., 2017. </w:t>
                  </w:r>
                  <w:r>
                    <w:rPr>
                      <w:i/>
                      <w:iCs/>
                    </w:rPr>
                    <w:t xml:space="preserve">The Entrepreneur’s Guide to Building a Succesful Business. </w:t>
                  </w:r>
                  <w:r>
                    <w:t>Brussels: EFMD.</w:t>
                  </w:r>
                </w:p>
                <w:p w14:paraId="5A6D9AA3" w14:textId="77777777" w:rsidR="00314D46" w:rsidRDefault="00314D46" w:rsidP="00314D46">
                  <w:pPr>
                    <w:pStyle w:val="Bibliography"/>
                  </w:pPr>
                  <w:r>
                    <w:t xml:space="preserve">Stephan, U., Hart, M. &amp; Drews, C.-C., 2015. </w:t>
                  </w:r>
                  <w:r>
                    <w:rPr>
                      <w:i/>
                      <w:iCs/>
                    </w:rPr>
                    <w:t xml:space="preserve">Enterprise Research. </w:t>
                  </w:r>
                  <w:r>
                    <w:t xml:space="preserve">[Online] </w:t>
                  </w:r>
                  <w:r>
                    <w:br/>
                    <w:t xml:space="preserve">Available at: </w:t>
                  </w:r>
                  <w:r>
                    <w:rPr>
                      <w:u w:val="single"/>
                    </w:rPr>
                    <w:t>https://www.enterpriseresearch.ac.uk/wp-content/uploads/2015/02/Understanding-Motivations-for-Entrepreneurship-Rapid-evidence-assessment-paper..pdf</w:t>
                  </w:r>
                  <w:r>
                    <w:br/>
                    <w:t>[Accessed 22 05 2020].</w:t>
                  </w:r>
                </w:p>
                <w:p w14:paraId="39D23F0D" w14:textId="77777777" w:rsidR="00314D46" w:rsidRDefault="00314D46" w:rsidP="00314D46">
                  <w:pPr>
                    <w:pStyle w:val="Bibliography"/>
                  </w:pPr>
                  <w:r>
                    <w:t xml:space="preserve">Stothard, M., 2020. </w:t>
                  </w:r>
                  <w:r>
                    <w:rPr>
                      <w:i/>
                      <w:iCs/>
                    </w:rPr>
                    <w:t xml:space="preserve">Sifted. </w:t>
                  </w:r>
                  <w:r>
                    <w:t xml:space="preserve">[Online] </w:t>
                  </w:r>
                  <w:r>
                    <w:br/>
                    <w:t xml:space="preserve">Available at: </w:t>
                  </w:r>
                  <w:r>
                    <w:rPr>
                      <w:u w:val="single"/>
                    </w:rPr>
                    <w:t>https://sifted.eu/articles/startups-government-support/</w:t>
                  </w:r>
                  <w:r>
                    <w:br/>
                    <w:t>[Accessed 22 05 2020].</w:t>
                  </w:r>
                </w:p>
                <w:p w14:paraId="51C99569" w14:textId="77777777" w:rsidR="00314D46" w:rsidRDefault="00314D46" w:rsidP="00314D46">
                  <w:pPr>
                    <w:pStyle w:val="Bibliography"/>
                  </w:pPr>
                  <w:r>
                    <w:t xml:space="preserve">Swanson, L. A., 2017. </w:t>
                  </w:r>
                  <w:r>
                    <w:rPr>
                      <w:i/>
                      <w:iCs/>
                    </w:rPr>
                    <w:t xml:space="preserve">Entrepreneurship and Innovation Toolkit. </w:t>
                  </w:r>
                  <w:r>
                    <w:t xml:space="preserve">[Online] </w:t>
                  </w:r>
                  <w:r>
                    <w:br/>
                    <w:t xml:space="preserve">Available at: </w:t>
                  </w:r>
                  <w:r>
                    <w:rPr>
                      <w:u w:val="single"/>
                    </w:rPr>
                    <w:t>https://openpress.usask.ca/entrepreneurshipandinnovationtoolkit/front-matter/entrepreneurship-and-innovation-toolkit/</w:t>
                  </w:r>
                  <w:r>
                    <w:br/>
                    <w:t>[Accessed 20 05 2020].</w:t>
                  </w:r>
                </w:p>
                <w:p w14:paraId="3D75C61F" w14:textId="77777777" w:rsidR="00314D46" w:rsidRDefault="00314D46" w:rsidP="00314D46">
                  <w:pPr>
                    <w:pStyle w:val="Bibliography"/>
                  </w:pPr>
                  <w:r>
                    <w:t xml:space="preserve">Thurik, R. &amp; Dejardin, M., 2011. </w:t>
                  </w:r>
                  <w:r>
                    <w:rPr>
                      <w:i/>
                      <w:iCs/>
                    </w:rPr>
                    <w:t xml:space="preserve">Research Gate. </w:t>
                  </w:r>
                  <w:r>
                    <w:t xml:space="preserve">[Online] </w:t>
                  </w:r>
                  <w:r>
                    <w:br/>
                    <w:t xml:space="preserve">Available at: </w:t>
                  </w:r>
                  <w:r>
                    <w:rPr>
                      <w:u w:val="single"/>
                    </w:rPr>
                    <w:t>https://www.researchgate.net/publication/268012523_The_Impact_of_Culture_on_Entrepreneurship</w:t>
                  </w:r>
                  <w:r>
                    <w:br/>
                    <w:t>[Accessed 21 05 2020].</w:t>
                  </w:r>
                </w:p>
                <w:p w14:paraId="6A3E5918" w14:textId="77777777" w:rsidR="00314D46" w:rsidRDefault="00314D46" w:rsidP="00314D46">
                  <w:pPr>
                    <w:pStyle w:val="Bibliography"/>
                  </w:pPr>
                  <w:r>
                    <w:t xml:space="preserve">Trivikram, S., 2019. </w:t>
                  </w:r>
                  <w:r>
                    <w:rPr>
                      <w:i/>
                      <w:iCs/>
                    </w:rPr>
                    <w:t xml:space="preserve">My Venture Pad. </w:t>
                  </w:r>
                  <w:r>
                    <w:t xml:space="preserve">[Online] </w:t>
                  </w:r>
                  <w:r>
                    <w:br/>
                    <w:t xml:space="preserve">Available at: </w:t>
                  </w:r>
                  <w:r>
                    <w:rPr>
                      <w:u w:val="single"/>
                    </w:rPr>
                    <w:t>https://myventurepad.com/entrepreneurial-motivation/</w:t>
                  </w:r>
                  <w:r>
                    <w:br/>
                    <w:t>[Accessed 21 may 2020].</w:t>
                  </w:r>
                </w:p>
                <w:p w14:paraId="74ECD2A5" w14:textId="77777777" w:rsidR="00314D46" w:rsidRDefault="00314D46" w:rsidP="00314D46">
                  <w:pPr>
                    <w:pStyle w:val="Bibliography"/>
                  </w:pPr>
                  <w:r>
                    <w:t xml:space="preserve">Welsch, H. P., 2005. </w:t>
                  </w:r>
                  <w:r>
                    <w:rPr>
                      <w:i/>
                      <w:iCs/>
                    </w:rPr>
                    <w:t xml:space="preserve">Entrepreneurship A Way Ahead. </w:t>
                  </w:r>
                  <w:r>
                    <w:t>2 ed. New York: Taylor &amp; Francis.</w:t>
                  </w:r>
                </w:p>
                <w:p w14:paraId="3C59F77B" w14:textId="77777777" w:rsidR="00314D46" w:rsidRDefault="00314D46" w:rsidP="00314D46">
                  <w:pPr>
                    <w:pStyle w:val="Bibliography"/>
                  </w:pPr>
                  <w:r>
                    <w:t xml:space="preserve">Westhead, P., Wright, M. &amp; McElwee, G., 2011. </w:t>
                  </w:r>
                  <w:r>
                    <w:rPr>
                      <w:i/>
                      <w:iCs/>
                    </w:rPr>
                    <w:t xml:space="preserve">Entrepreneurship: Perspectives and Cases. </w:t>
                  </w:r>
                  <w:r>
                    <w:t>1 ed. Essex: Pearson Education Limited.</w:t>
                  </w:r>
                </w:p>
                <w:p w14:paraId="6278071E" w14:textId="77777777" w:rsidR="00314D46" w:rsidRDefault="00314D46" w:rsidP="00314D46">
                  <w:pPr>
                    <w:pStyle w:val="Bibliography"/>
                  </w:pPr>
                  <w:r>
                    <w:t xml:space="preserve">Yushuai, W., Na, Y. &amp; Changping, W., 2014. An Analysis of Factors Which Influence Entrepreneurial Motivation. </w:t>
                  </w:r>
                  <w:r>
                    <w:rPr>
                      <w:i/>
                      <w:iCs/>
                    </w:rPr>
                    <w:t xml:space="preserve">Journal of Applied Sciences, </w:t>
                  </w:r>
                  <w:r>
                    <w:t>14(8), pp. 767-775.</w:t>
                  </w:r>
                </w:p>
                <w:p w14:paraId="31B5F725" w14:textId="77777777" w:rsidR="00314D46" w:rsidRDefault="00314D46" w:rsidP="00314D46">
                  <w:pPr>
                    <w:pStyle w:val="Bibliography"/>
                  </w:pPr>
                  <w:r>
                    <w:lastRenderedPageBreak/>
                    <w:t xml:space="preserve">Zwan, P. v. d., Thurik, R., Verheul, I. &amp; Hessels, J., 2016. </w:t>
                  </w:r>
                  <w:r>
                    <w:rPr>
                      <w:i/>
                      <w:iCs/>
                    </w:rPr>
                    <w:t xml:space="preserve">Springer Link. </w:t>
                  </w:r>
                  <w:r>
                    <w:t xml:space="preserve">[Online] </w:t>
                  </w:r>
                  <w:r>
                    <w:br/>
                    <w:t xml:space="preserve">Available at: </w:t>
                  </w:r>
                  <w:r>
                    <w:rPr>
                      <w:u w:val="single"/>
                    </w:rPr>
                    <w:t>https://link.springer.com/article/10.1007/s40821-016-0065-1</w:t>
                  </w:r>
                  <w:r>
                    <w:br/>
                    <w:t>[Accessed 21 may 2020].</w:t>
                  </w:r>
                </w:p>
                <w:p w14:paraId="6E9B2FB8" w14:textId="380DB02F" w:rsidR="00AC1FA5" w:rsidRPr="00C3006A" w:rsidRDefault="00AC1FA5" w:rsidP="00314D46">
                  <w:pPr>
                    <w:rPr>
                      <w:noProof w:val="0"/>
                    </w:rPr>
                  </w:pPr>
                  <w:r w:rsidRPr="00C3006A">
                    <w:rPr>
                      <w:b/>
                      <w:bCs/>
                      <w:noProof w:val="0"/>
                    </w:rPr>
                    <w:fldChar w:fldCharType="end"/>
                  </w:r>
                </w:p>
              </w:sdtContent>
            </w:sdt>
          </w:sdtContent>
        </w:sdt>
        <w:p w14:paraId="26D535A0" w14:textId="77777777" w:rsidR="00A3460F" w:rsidRDefault="00A3460F" w:rsidP="00A3460F"/>
        <w:p w14:paraId="5D44323B" w14:textId="77777777" w:rsidR="00A3460F" w:rsidRDefault="00A3460F" w:rsidP="00A3460F"/>
        <w:p w14:paraId="0F3A757F" w14:textId="77777777" w:rsidR="00A3460F" w:rsidRDefault="00A3460F" w:rsidP="00A3460F"/>
        <w:p w14:paraId="152F93A4" w14:textId="77777777" w:rsidR="00A3460F" w:rsidRDefault="00A3460F" w:rsidP="00A3460F"/>
        <w:p w14:paraId="6DEB6D6E" w14:textId="77777777" w:rsidR="00A3460F" w:rsidRDefault="00A3460F" w:rsidP="00A3460F"/>
        <w:p w14:paraId="42B9DE14" w14:textId="77777777" w:rsidR="00A3460F" w:rsidRDefault="00A3460F" w:rsidP="00A3460F"/>
        <w:p w14:paraId="07CA0CE6" w14:textId="77777777" w:rsidR="00A3460F" w:rsidRDefault="00A3460F" w:rsidP="00A3460F"/>
        <w:p w14:paraId="39D27B67" w14:textId="77777777" w:rsidR="00A3460F" w:rsidRDefault="00A3460F" w:rsidP="00A3460F"/>
        <w:p w14:paraId="389DBE21" w14:textId="77777777" w:rsidR="00A3460F" w:rsidRDefault="00A3460F" w:rsidP="00A3460F"/>
        <w:p w14:paraId="40753D39" w14:textId="77777777" w:rsidR="00A3460F" w:rsidRDefault="00A3460F" w:rsidP="00A3460F"/>
        <w:p w14:paraId="49A19EE1" w14:textId="77777777" w:rsidR="00A3460F" w:rsidRDefault="00A3460F" w:rsidP="00A3460F"/>
        <w:p w14:paraId="6863B755" w14:textId="77777777" w:rsidR="00A3460F" w:rsidRDefault="00A3460F" w:rsidP="00A3460F"/>
        <w:p w14:paraId="5F79365B" w14:textId="478245AA" w:rsidR="00A3460F" w:rsidRDefault="00A3460F" w:rsidP="00A3460F"/>
        <w:p w14:paraId="6BB75443" w14:textId="7E786E75" w:rsidR="00314D46" w:rsidRDefault="00314D46" w:rsidP="00A3460F"/>
        <w:p w14:paraId="6D32781C" w14:textId="4436C2E2" w:rsidR="00314D46" w:rsidRDefault="00314D46" w:rsidP="00A3460F"/>
        <w:p w14:paraId="03DF238F" w14:textId="2263D50E" w:rsidR="00314D46" w:rsidRDefault="00314D46" w:rsidP="00A3460F"/>
        <w:p w14:paraId="6AF14516" w14:textId="44F45660" w:rsidR="00314D46" w:rsidRDefault="00314D46" w:rsidP="00A3460F"/>
        <w:p w14:paraId="6CA2849A" w14:textId="77777777" w:rsidR="00314D46" w:rsidRDefault="00314D46" w:rsidP="00A3460F"/>
        <w:p w14:paraId="21B81EC7" w14:textId="77777777" w:rsidR="00A3460F" w:rsidRDefault="00A3460F" w:rsidP="00A3460F"/>
        <w:p w14:paraId="151B5EB4" w14:textId="77777777" w:rsidR="00A3460F" w:rsidRDefault="00A3460F" w:rsidP="00A3460F"/>
        <w:p w14:paraId="4786435A" w14:textId="77777777" w:rsidR="00A3460F" w:rsidRDefault="00A3460F" w:rsidP="00A3460F"/>
        <w:p w14:paraId="20EAF75C" w14:textId="77777777" w:rsidR="00A3460F" w:rsidRDefault="00A3460F" w:rsidP="00A3460F"/>
        <w:p w14:paraId="413450EB" w14:textId="04D2AAB1" w:rsidR="00EB51A1" w:rsidRPr="00C3006A" w:rsidRDefault="00D20FE5" w:rsidP="00927F56">
          <w:pPr>
            <w:pStyle w:val="Heading1"/>
            <w:rPr>
              <w:noProof w:val="0"/>
            </w:rPr>
          </w:pPr>
          <w:bookmarkStart w:id="19" w:name="_Toc41076926"/>
          <w:r w:rsidRPr="00C3006A">
            <w:rPr>
              <w:noProof w:val="0"/>
            </w:rPr>
            <w:lastRenderedPageBreak/>
            <w:t>Appendi</w:t>
          </w:r>
          <w:r w:rsidR="00056FAF" w:rsidRPr="00C3006A">
            <w:rPr>
              <w:noProof w:val="0"/>
            </w:rPr>
            <w:t>ces</w:t>
          </w:r>
          <w:bookmarkEnd w:id="19"/>
        </w:p>
        <w:p w14:paraId="0EC0A639" w14:textId="1455381E" w:rsidR="00A662D6" w:rsidRPr="00C3006A" w:rsidRDefault="00EB51A1" w:rsidP="000D119E">
          <w:pPr>
            <w:pStyle w:val="Heading2"/>
            <w:rPr>
              <w:noProof w:val="0"/>
            </w:rPr>
          </w:pPr>
          <w:bookmarkStart w:id="20" w:name="_Toc41076927"/>
          <w:r w:rsidRPr="00C3006A">
            <w:rPr>
              <w:noProof w:val="0"/>
            </w:rPr>
            <w:t xml:space="preserve">Appendix </w:t>
          </w:r>
          <w:r w:rsidR="00EF37D6" w:rsidRPr="00C3006A">
            <w:rPr>
              <w:noProof w:val="0"/>
            </w:rPr>
            <w:t>A</w:t>
          </w:r>
          <w:r w:rsidR="00056FAF" w:rsidRPr="00C3006A">
            <w:rPr>
              <w:noProof w:val="0"/>
            </w:rPr>
            <w:t xml:space="preserve">: </w:t>
          </w:r>
          <w:r w:rsidR="00EF37D6" w:rsidRPr="00C3006A">
            <w:rPr>
              <w:noProof w:val="0"/>
            </w:rPr>
            <w:t>The 10Ds</w:t>
          </w:r>
          <w:bookmarkEnd w:id="20"/>
        </w:p>
        <w:p w14:paraId="24569949" w14:textId="77777777" w:rsidR="00675CEE" w:rsidRPr="00C3006A" w:rsidRDefault="00675CEE" w:rsidP="00675CEE">
          <w:pPr>
            <w:rPr>
              <w:noProof w:val="0"/>
            </w:rPr>
          </w:pPr>
        </w:p>
        <w:p w14:paraId="7E58CAA9" w14:textId="36FDF909" w:rsidR="00EF37D6" w:rsidRPr="00C3006A" w:rsidRDefault="00EF37D6" w:rsidP="00675CEE">
          <w:pPr>
            <w:jc w:val="center"/>
            <w:rPr>
              <w:noProof w:val="0"/>
            </w:rPr>
          </w:pPr>
          <w:r w:rsidRPr="00C3006A">
            <w:drawing>
              <wp:inline distT="0" distB="0" distL="0" distR="0" wp14:anchorId="0964C1E9" wp14:editId="67A08683">
                <wp:extent cx="5440045" cy="4951927"/>
                <wp:effectExtent l="0" t="0" r="8255"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b="1662"/>
                        <a:stretch/>
                      </pic:blipFill>
                      <pic:spPr bwMode="auto">
                        <a:xfrm>
                          <a:off x="0" y="0"/>
                          <a:ext cx="5489926" cy="4997332"/>
                        </a:xfrm>
                        <a:prstGeom prst="rect">
                          <a:avLst/>
                        </a:prstGeom>
                        <a:ln>
                          <a:noFill/>
                        </a:ln>
                        <a:extLst>
                          <a:ext uri="{53640926-AAD7-44D8-BBD7-CCE9431645EC}">
                            <a14:shadowObscured xmlns:a14="http://schemas.microsoft.com/office/drawing/2010/main"/>
                          </a:ext>
                        </a:extLst>
                      </pic:spPr>
                    </pic:pic>
                  </a:graphicData>
                </a:graphic>
              </wp:inline>
            </w:drawing>
          </w:r>
        </w:p>
        <w:p w14:paraId="0084EC21" w14:textId="20288463" w:rsidR="00675CEE" w:rsidRPr="00C3006A" w:rsidRDefault="00675CEE" w:rsidP="00675CEE">
          <w:pPr>
            <w:spacing w:line="360" w:lineRule="auto"/>
            <w:rPr>
              <w:noProof w:val="0"/>
              <w:lang w:eastAsia="ja-JP"/>
            </w:rPr>
          </w:pPr>
          <w:r w:rsidRPr="00C3006A">
            <w:rPr>
              <w:noProof w:val="0"/>
              <w:lang w:eastAsia="ja-JP"/>
            </w:rPr>
            <w:t xml:space="preserve">Source: </w:t>
          </w:r>
          <w:sdt>
            <w:sdtPr>
              <w:rPr>
                <w:noProof w:val="0"/>
                <w:lang w:eastAsia="ja-JP"/>
              </w:rPr>
              <w:id w:val="-1831660062"/>
              <w:citation/>
            </w:sdtPr>
            <w:sdtEndPr/>
            <w:sdtContent>
              <w:r w:rsidRPr="00C3006A">
                <w:rPr>
                  <w:noProof w:val="0"/>
                  <w:lang w:eastAsia="ja-JP"/>
                </w:rPr>
                <w:fldChar w:fldCharType="begin"/>
              </w:r>
              <w:r w:rsidRPr="00C3006A">
                <w:rPr>
                  <w:noProof w:val="0"/>
                  <w:lang w:eastAsia="ja-JP"/>
                </w:rPr>
                <w:instrText xml:space="preserve">CITATION Byg11 \l 2057 </w:instrText>
              </w:r>
              <w:r w:rsidRPr="00C3006A">
                <w:rPr>
                  <w:noProof w:val="0"/>
                  <w:lang w:eastAsia="ja-JP"/>
                </w:rPr>
                <w:fldChar w:fldCharType="separate"/>
              </w:r>
              <w:r w:rsidR="008259D5" w:rsidRPr="008259D5">
                <w:rPr>
                  <w:lang w:eastAsia="ja-JP"/>
                </w:rPr>
                <w:t>(Bygrave &amp; Zacharakis, 2011)</w:t>
              </w:r>
              <w:r w:rsidRPr="00C3006A">
                <w:rPr>
                  <w:noProof w:val="0"/>
                  <w:lang w:eastAsia="ja-JP"/>
                </w:rPr>
                <w:fldChar w:fldCharType="end"/>
              </w:r>
            </w:sdtContent>
          </w:sdt>
        </w:p>
        <w:p w14:paraId="3BF0E61D" w14:textId="23B8BB35" w:rsidR="00EF37D6" w:rsidRPr="00C3006A" w:rsidRDefault="00EF37D6" w:rsidP="00EF37D6">
          <w:pPr>
            <w:ind w:firstLine="720"/>
            <w:rPr>
              <w:noProof w:val="0"/>
            </w:rPr>
          </w:pPr>
        </w:p>
        <w:p w14:paraId="00F29D79" w14:textId="768FEDCA" w:rsidR="00EF37D6" w:rsidRPr="00C3006A" w:rsidRDefault="00EF37D6" w:rsidP="00EF37D6">
          <w:pPr>
            <w:ind w:firstLine="720"/>
            <w:rPr>
              <w:noProof w:val="0"/>
            </w:rPr>
          </w:pPr>
        </w:p>
        <w:p w14:paraId="0AA25F7D" w14:textId="1235FC3B" w:rsidR="00EF37D6" w:rsidRPr="00C3006A" w:rsidRDefault="00EF37D6" w:rsidP="00EF37D6">
          <w:pPr>
            <w:ind w:firstLine="720"/>
            <w:rPr>
              <w:noProof w:val="0"/>
            </w:rPr>
          </w:pPr>
        </w:p>
        <w:p w14:paraId="3C1A114A" w14:textId="4F162404" w:rsidR="00EF37D6" w:rsidRPr="00C3006A" w:rsidRDefault="00EF37D6" w:rsidP="00EF37D6">
          <w:pPr>
            <w:ind w:firstLine="720"/>
            <w:rPr>
              <w:noProof w:val="0"/>
            </w:rPr>
          </w:pPr>
        </w:p>
        <w:p w14:paraId="1F708905" w14:textId="3B4536F2" w:rsidR="00EF37D6" w:rsidRPr="00C3006A" w:rsidRDefault="00EF37D6" w:rsidP="00EF37D6">
          <w:pPr>
            <w:ind w:firstLine="720"/>
            <w:rPr>
              <w:noProof w:val="0"/>
            </w:rPr>
          </w:pPr>
        </w:p>
        <w:p w14:paraId="6959A93E" w14:textId="2FBEACBB" w:rsidR="00EF37D6" w:rsidRPr="00C3006A" w:rsidRDefault="00EF37D6" w:rsidP="00EF37D6">
          <w:pPr>
            <w:ind w:firstLine="720"/>
            <w:rPr>
              <w:noProof w:val="0"/>
            </w:rPr>
          </w:pPr>
        </w:p>
        <w:p w14:paraId="40F5496A" w14:textId="1D0E4C4A" w:rsidR="00EF37D6" w:rsidRPr="00C3006A" w:rsidRDefault="00EF37D6" w:rsidP="00EF37D6">
          <w:pPr>
            <w:ind w:firstLine="720"/>
            <w:rPr>
              <w:noProof w:val="0"/>
            </w:rPr>
          </w:pPr>
        </w:p>
        <w:p w14:paraId="4891721F" w14:textId="3F4C4567" w:rsidR="00EF37D6" w:rsidRPr="00C3006A" w:rsidRDefault="00EF37D6" w:rsidP="00EF37D6">
          <w:pPr>
            <w:pStyle w:val="Heading2"/>
            <w:rPr>
              <w:noProof w:val="0"/>
            </w:rPr>
          </w:pPr>
          <w:bookmarkStart w:id="21" w:name="_Toc41076928"/>
          <w:r w:rsidRPr="00C3006A">
            <w:rPr>
              <w:noProof w:val="0"/>
            </w:rPr>
            <w:lastRenderedPageBreak/>
            <w:t>Appendix B: UK Business Statistics</w:t>
          </w:r>
          <w:bookmarkEnd w:id="21"/>
        </w:p>
        <w:p w14:paraId="2CD3611B" w14:textId="42126E27" w:rsidR="000B2820" w:rsidRPr="00C3006A" w:rsidRDefault="000B2820" w:rsidP="000B2820">
          <w:pPr>
            <w:rPr>
              <w:noProof w:val="0"/>
            </w:rPr>
          </w:pPr>
          <w:r w:rsidRPr="00C3006A">
            <w:drawing>
              <wp:inline distT="0" distB="0" distL="0" distR="0" wp14:anchorId="0DF598DB" wp14:editId="355039D6">
                <wp:extent cx="5730875" cy="7920507"/>
                <wp:effectExtent l="0" t="0" r="3175"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42557" cy="7936652"/>
                        </a:xfrm>
                        <a:prstGeom prst="rect">
                          <a:avLst/>
                        </a:prstGeom>
                        <a:noFill/>
                      </pic:spPr>
                    </pic:pic>
                  </a:graphicData>
                </a:graphic>
              </wp:inline>
            </w:drawing>
          </w:r>
        </w:p>
        <w:p w14:paraId="7EBD7072" w14:textId="77777777" w:rsidR="00841660" w:rsidRDefault="00056FAF" w:rsidP="003979C3">
          <w:pPr>
            <w:rPr>
              <w:noProof w:val="0"/>
              <w:lang w:eastAsia="ja-JP"/>
            </w:rPr>
          </w:pPr>
          <w:r w:rsidRPr="00C3006A">
            <w:rPr>
              <w:noProof w:val="0"/>
            </w:rPr>
            <w:t>Source:</w:t>
          </w:r>
          <w:sdt>
            <w:sdtPr>
              <w:rPr>
                <w:noProof w:val="0"/>
              </w:rPr>
              <w:id w:val="-2029246993"/>
              <w:citation/>
            </w:sdtPr>
            <w:sdtEndPr/>
            <w:sdtContent>
              <w:r w:rsidR="00917B37" w:rsidRPr="00C3006A">
                <w:rPr>
                  <w:noProof w:val="0"/>
                </w:rPr>
                <w:fldChar w:fldCharType="begin"/>
              </w:r>
              <w:r w:rsidR="00917B37" w:rsidRPr="00C3006A">
                <w:rPr>
                  <w:noProof w:val="0"/>
                </w:rPr>
                <w:instrText xml:space="preserve"> CITATION Coo20 \l 2057 </w:instrText>
              </w:r>
              <w:r w:rsidR="00917B37" w:rsidRPr="00C3006A">
                <w:rPr>
                  <w:noProof w:val="0"/>
                </w:rPr>
                <w:fldChar w:fldCharType="separate"/>
              </w:r>
              <w:r w:rsidR="008259D5">
                <w:t xml:space="preserve"> </w:t>
              </w:r>
              <w:r w:rsidR="008259D5" w:rsidRPr="008259D5">
                <w:t>(Cook, 2020)</w:t>
              </w:r>
              <w:r w:rsidR="00917B37" w:rsidRPr="00C3006A">
                <w:rPr>
                  <w:noProof w:val="0"/>
                </w:rPr>
                <w:fldChar w:fldCharType="end"/>
              </w:r>
            </w:sdtContent>
          </w:sdt>
          <w:r w:rsidR="000C0075" w:rsidRPr="00C3006A">
            <w:rPr>
              <w:noProof w:val="0"/>
              <w:lang w:eastAsia="ja-JP"/>
            </w:rPr>
            <w:t xml:space="preserve"> </w:t>
          </w:r>
        </w:p>
        <w:p w14:paraId="5C9F9912" w14:textId="7878CEFF" w:rsidR="00841660" w:rsidRDefault="00841660" w:rsidP="003979C3">
          <w:pPr>
            <w:rPr>
              <w:noProof w:val="0"/>
              <w:lang w:eastAsia="ja-JP"/>
            </w:rPr>
          </w:pPr>
        </w:p>
        <w:p w14:paraId="4DAA112F" w14:textId="32188445" w:rsidR="003F6E35" w:rsidRDefault="00136C4A" w:rsidP="00136C4A">
          <w:pPr>
            <w:pStyle w:val="Heading2"/>
            <w:rPr>
              <w:noProof w:val="0"/>
              <w:lang w:eastAsia="ja-JP"/>
            </w:rPr>
          </w:pPr>
          <w:bookmarkStart w:id="22" w:name="_Toc41076929"/>
          <w:r w:rsidRPr="00C3006A">
            <w:rPr>
              <w:noProof w:val="0"/>
            </w:rPr>
            <w:lastRenderedPageBreak/>
            <w:t xml:space="preserve">Appendix </w:t>
          </w:r>
          <w:r>
            <w:rPr>
              <w:noProof w:val="0"/>
            </w:rPr>
            <w:t>C</w:t>
          </w:r>
          <w:r w:rsidRPr="00C3006A">
            <w:rPr>
              <w:noProof w:val="0"/>
            </w:rPr>
            <w:t xml:space="preserve">: </w:t>
          </w:r>
          <w:r w:rsidR="003F6E35" w:rsidRPr="00841660">
            <w:rPr>
              <w:rFonts w:cs="Times New Roman"/>
              <w:noProof w:val="0"/>
              <w:szCs w:val="24"/>
            </w:rPr>
            <w:t xml:space="preserve">Barriers to Starting A Business in </w:t>
          </w:r>
          <w:r w:rsidR="005A7EAB" w:rsidRPr="00841660">
            <w:rPr>
              <w:rFonts w:cs="Times New Roman"/>
              <w:noProof w:val="0"/>
              <w:szCs w:val="24"/>
            </w:rPr>
            <w:t>the</w:t>
          </w:r>
          <w:r w:rsidR="003F6E35" w:rsidRPr="00841660">
            <w:rPr>
              <w:rFonts w:cs="Times New Roman"/>
              <w:noProof w:val="0"/>
              <w:szCs w:val="24"/>
            </w:rPr>
            <w:t xml:space="preserve"> UK</w:t>
          </w:r>
          <w:bookmarkEnd w:id="22"/>
        </w:p>
        <w:p w14:paraId="654C5B87" w14:textId="0C1B67F1" w:rsidR="00655E87" w:rsidRPr="00C3006A" w:rsidRDefault="00841660" w:rsidP="00136C4A">
          <w:pPr>
            <w:jc w:val="center"/>
            <w:rPr>
              <w:noProof w:val="0"/>
              <w:lang w:eastAsia="ja-JP"/>
            </w:rPr>
          </w:pPr>
          <w:r>
            <w:rPr>
              <w:lang w:eastAsia="ja-JP"/>
            </w:rPr>
            <w:drawing>
              <wp:inline distT="0" distB="0" distL="0" distR="0" wp14:anchorId="73826FC3" wp14:editId="4728FA07">
                <wp:extent cx="4871085" cy="3290552"/>
                <wp:effectExtent l="0" t="0" r="5715"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81211" cy="3297392"/>
                        </a:xfrm>
                        <a:prstGeom prst="rect">
                          <a:avLst/>
                        </a:prstGeom>
                        <a:noFill/>
                      </pic:spPr>
                    </pic:pic>
                  </a:graphicData>
                </a:graphic>
              </wp:inline>
            </w:drawing>
          </w:r>
        </w:p>
      </w:sdtContent>
    </w:sdt>
    <w:sectPr w:rsidR="00655E87" w:rsidRPr="00C3006A" w:rsidSect="001E2DC3">
      <w:headerReference w:type="default"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8DD8AD" w14:textId="77777777" w:rsidR="00F135C6" w:rsidRDefault="00F135C6" w:rsidP="00EF27AC">
      <w:pPr>
        <w:spacing w:after="0" w:line="240" w:lineRule="auto"/>
      </w:pPr>
      <w:r>
        <w:separator/>
      </w:r>
    </w:p>
  </w:endnote>
  <w:endnote w:type="continuationSeparator" w:id="0">
    <w:p w14:paraId="3A6C8F26" w14:textId="77777777" w:rsidR="00F135C6" w:rsidRDefault="00F135C6" w:rsidP="00EF2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noLetter-Roman">
    <w:altName w:val="Cambria"/>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10081097"/>
      <w:docPartObj>
        <w:docPartGallery w:val="Page Numbers (Bottom of Page)"/>
        <w:docPartUnique/>
      </w:docPartObj>
    </w:sdtPr>
    <w:sdtEndPr/>
    <w:sdtContent>
      <w:p w14:paraId="43BC8754" w14:textId="5446E599" w:rsidR="00C45282" w:rsidRDefault="00C45282">
        <w:pPr>
          <w:pStyle w:val="Footer"/>
        </w:pPr>
        <w:r>
          <w:t xml:space="preserve">Page | </w:t>
        </w:r>
        <w:r>
          <w:rPr>
            <w:noProof w:val="0"/>
          </w:rPr>
          <w:fldChar w:fldCharType="begin"/>
        </w:r>
        <w:r>
          <w:instrText xml:space="preserve"> PAGE   \* MERGEFORMAT </w:instrText>
        </w:r>
        <w:r>
          <w:rPr>
            <w:noProof w:val="0"/>
          </w:rPr>
          <w:fldChar w:fldCharType="separate"/>
        </w:r>
        <w:r>
          <w:t>2</w:t>
        </w:r>
        <w:r>
          <w:fldChar w:fldCharType="end"/>
        </w:r>
      </w:p>
    </w:sdtContent>
  </w:sdt>
  <w:p w14:paraId="207D48FD" w14:textId="77777777" w:rsidR="00C45282" w:rsidRDefault="00C452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1B07D4" w14:textId="77777777" w:rsidR="00F135C6" w:rsidRDefault="00F135C6" w:rsidP="00EF27AC">
      <w:pPr>
        <w:spacing w:after="0" w:line="240" w:lineRule="auto"/>
      </w:pPr>
      <w:r>
        <w:separator/>
      </w:r>
    </w:p>
  </w:footnote>
  <w:footnote w:type="continuationSeparator" w:id="0">
    <w:p w14:paraId="41C7E46C" w14:textId="77777777" w:rsidR="00F135C6" w:rsidRDefault="00F135C6" w:rsidP="00EF27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DF5258" w14:textId="6F5BC19D" w:rsidR="00C45282" w:rsidRDefault="00C45282">
    <w:pPr>
      <w:pStyle w:val="Header"/>
    </w:pPr>
  </w:p>
  <w:p w14:paraId="1266B889" w14:textId="77777777" w:rsidR="00C45282" w:rsidRDefault="00C452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C03F3"/>
    <w:multiLevelType w:val="hybridMultilevel"/>
    <w:tmpl w:val="73F887D6"/>
    <w:lvl w:ilvl="0" w:tplc="08090003">
      <w:start w:val="1"/>
      <w:numFmt w:val="bullet"/>
      <w:lvlText w:val="o"/>
      <w:lvlJc w:val="left"/>
      <w:pPr>
        <w:ind w:left="1500" w:hanging="360"/>
      </w:pPr>
      <w:rPr>
        <w:rFonts w:ascii="Courier New" w:hAnsi="Courier New" w:cs="Courier New"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02D856FC"/>
    <w:multiLevelType w:val="hybridMultilevel"/>
    <w:tmpl w:val="9A540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CE1478"/>
    <w:multiLevelType w:val="hybridMultilevel"/>
    <w:tmpl w:val="E200D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B71B5C"/>
    <w:multiLevelType w:val="hybridMultilevel"/>
    <w:tmpl w:val="92DA5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CF3B99"/>
    <w:multiLevelType w:val="hybridMultilevel"/>
    <w:tmpl w:val="2F10C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9F3FCC"/>
    <w:multiLevelType w:val="hybridMultilevel"/>
    <w:tmpl w:val="5C521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55251A"/>
    <w:multiLevelType w:val="hybridMultilevel"/>
    <w:tmpl w:val="2A0C89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2833562"/>
    <w:multiLevelType w:val="hybridMultilevel"/>
    <w:tmpl w:val="5D40D6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6512154"/>
    <w:multiLevelType w:val="hybridMultilevel"/>
    <w:tmpl w:val="A056A1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4C683A"/>
    <w:multiLevelType w:val="hybridMultilevel"/>
    <w:tmpl w:val="715AEE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C0C764D"/>
    <w:multiLevelType w:val="hybridMultilevel"/>
    <w:tmpl w:val="84869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3F5C73"/>
    <w:multiLevelType w:val="hybridMultilevel"/>
    <w:tmpl w:val="3BAC9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D67BF5"/>
    <w:multiLevelType w:val="hybridMultilevel"/>
    <w:tmpl w:val="4FD03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4F29EF"/>
    <w:multiLevelType w:val="hybridMultilevel"/>
    <w:tmpl w:val="37005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5F5EAA"/>
    <w:multiLevelType w:val="hybridMultilevel"/>
    <w:tmpl w:val="C5967E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415353E8"/>
    <w:multiLevelType w:val="hybridMultilevel"/>
    <w:tmpl w:val="759EC9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21012FB"/>
    <w:multiLevelType w:val="hybridMultilevel"/>
    <w:tmpl w:val="CB8AF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795EEB"/>
    <w:multiLevelType w:val="hybridMultilevel"/>
    <w:tmpl w:val="AB6616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9AA541F"/>
    <w:multiLevelType w:val="hybridMultilevel"/>
    <w:tmpl w:val="F704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0F6CCD"/>
    <w:multiLevelType w:val="hybridMultilevel"/>
    <w:tmpl w:val="C3704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654FAB"/>
    <w:multiLevelType w:val="hybridMultilevel"/>
    <w:tmpl w:val="2A0A31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50C3212B"/>
    <w:multiLevelType w:val="hybridMultilevel"/>
    <w:tmpl w:val="10366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36E6E1F"/>
    <w:multiLevelType w:val="hybridMultilevel"/>
    <w:tmpl w:val="D262A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7D4560"/>
    <w:multiLevelType w:val="hybridMultilevel"/>
    <w:tmpl w:val="60EEE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4B7CE1"/>
    <w:multiLevelType w:val="hybridMultilevel"/>
    <w:tmpl w:val="2A8813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90F56B8"/>
    <w:multiLevelType w:val="hybridMultilevel"/>
    <w:tmpl w:val="0AC469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5D7B7351"/>
    <w:multiLevelType w:val="hybridMultilevel"/>
    <w:tmpl w:val="EEF83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9F6F1D"/>
    <w:multiLevelType w:val="hybridMultilevel"/>
    <w:tmpl w:val="0CB61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8A3CB8"/>
    <w:multiLevelType w:val="hybridMultilevel"/>
    <w:tmpl w:val="4A62E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FF5217"/>
    <w:multiLevelType w:val="hybridMultilevel"/>
    <w:tmpl w:val="E9168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758B3534"/>
    <w:multiLevelType w:val="hybridMultilevel"/>
    <w:tmpl w:val="ADCA9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76A27782"/>
    <w:multiLevelType w:val="hybridMultilevel"/>
    <w:tmpl w:val="EF0673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7B541C8F"/>
    <w:multiLevelType w:val="hybridMultilevel"/>
    <w:tmpl w:val="A0E4B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E70F35"/>
    <w:multiLevelType w:val="hybridMultilevel"/>
    <w:tmpl w:val="15ACB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33"/>
  </w:num>
  <w:num w:numId="4">
    <w:abstractNumId w:val="0"/>
  </w:num>
  <w:num w:numId="5">
    <w:abstractNumId w:val="8"/>
  </w:num>
  <w:num w:numId="6">
    <w:abstractNumId w:val="24"/>
  </w:num>
  <w:num w:numId="7">
    <w:abstractNumId w:val="12"/>
  </w:num>
  <w:num w:numId="8">
    <w:abstractNumId w:val="16"/>
  </w:num>
  <w:num w:numId="9">
    <w:abstractNumId w:val="4"/>
  </w:num>
  <w:num w:numId="10">
    <w:abstractNumId w:val="19"/>
  </w:num>
  <w:num w:numId="11">
    <w:abstractNumId w:val="2"/>
  </w:num>
  <w:num w:numId="12">
    <w:abstractNumId w:val="22"/>
  </w:num>
  <w:num w:numId="13">
    <w:abstractNumId w:val="10"/>
  </w:num>
  <w:num w:numId="14">
    <w:abstractNumId w:val="17"/>
  </w:num>
  <w:num w:numId="15">
    <w:abstractNumId w:val="21"/>
  </w:num>
  <w:num w:numId="16">
    <w:abstractNumId w:val="5"/>
  </w:num>
  <w:num w:numId="17">
    <w:abstractNumId w:val="26"/>
  </w:num>
  <w:num w:numId="18">
    <w:abstractNumId w:val="13"/>
  </w:num>
  <w:num w:numId="19">
    <w:abstractNumId w:val="18"/>
  </w:num>
  <w:num w:numId="20">
    <w:abstractNumId w:val="27"/>
  </w:num>
  <w:num w:numId="21">
    <w:abstractNumId w:val="32"/>
  </w:num>
  <w:num w:numId="22">
    <w:abstractNumId w:val="11"/>
  </w:num>
  <w:num w:numId="23">
    <w:abstractNumId w:val="23"/>
  </w:num>
  <w:num w:numId="24">
    <w:abstractNumId w:val="28"/>
  </w:num>
  <w:num w:numId="25">
    <w:abstractNumId w:val="9"/>
  </w:num>
  <w:num w:numId="26">
    <w:abstractNumId w:val="7"/>
  </w:num>
  <w:num w:numId="27">
    <w:abstractNumId w:val="14"/>
  </w:num>
  <w:num w:numId="28">
    <w:abstractNumId w:val="15"/>
  </w:num>
  <w:num w:numId="29">
    <w:abstractNumId w:val="6"/>
  </w:num>
  <w:num w:numId="30">
    <w:abstractNumId w:val="31"/>
  </w:num>
  <w:num w:numId="31">
    <w:abstractNumId w:val="29"/>
  </w:num>
  <w:num w:numId="32">
    <w:abstractNumId w:val="30"/>
  </w:num>
  <w:num w:numId="33">
    <w:abstractNumId w:val="20"/>
  </w:num>
  <w:num w:numId="3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I3NjMwNjUzMLUwMLFU0lEKTi0uzszPAykwMq4FAD+6doUtAAAA"/>
  </w:docVars>
  <w:rsids>
    <w:rsidRoot w:val="006F71F5"/>
    <w:rsid w:val="0000117E"/>
    <w:rsid w:val="00001DF6"/>
    <w:rsid w:val="00002309"/>
    <w:rsid w:val="00002D3D"/>
    <w:rsid w:val="00022C34"/>
    <w:rsid w:val="00023D8E"/>
    <w:rsid w:val="00026FA2"/>
    <w:rsid w:val="00027C65"/>
    <w:rsid w:val="00027CE8"/>
    <w:rsid w:val="0003033B"/>
    <w:rsid w:val="000303B2"/>
    <w:rsid w:val="00032C2E"/>
    <w:rsid w:val="000350B3"/>
    <w:rsid w:val="00035641"/>
    <w:rsid w:val="00037A50"/>
    <w:rsid w:val="0004035C"/>
    <w:rsid w:val="000512B3"/>
    <w:rsid w:val="00054591"/>
    <w:rsid w:val="0005596A"/>
    <w:rsid w:val="00056FAF"/>
    <w:rsid w:val="0006247F"/>
    <w:rsid w:val="0006326D"/>
    <w:rsid w:val="000635CD"/>
    <w:rsid w:val="00064924"/>
    <w:rsid w:val="00065B84"/>
    <w:rsid w:val="00066453"/>
    <w:rsid w:val="00067AD4"/>
    <w:rsid w:val="000711CF"/>
    <w:rsid w:val="00073BF7"/>
    <w:rsid w:val="00074A6A"/>
    <w:rsid w:val="00075D36"/>
    <w:rsid w:val="00076A2E"/>
    <w:rsid w:val="00077C22"/>
    <w:rsid w:val="0008047B"/>
    <w:rsid w:val="00083F61"/>
    <w:rsid w:val="00087796"/>
    <w:rsid w:val="000936BF"/>
    <w:rsid w:val="000955D5"/>
    <w:rsid w:val="000A264D"/>
    <w:rsid w:val="000A2CBC"/>
    <w:rsid w:val="000A3506"/>
    <w:rsid w:val="000A4680"/>
    <w:rsid w:val="000A53DC"/>
    <w:rsid w:val="000A6EDF"/>
    <w:rsid w:val="000B0891"/>
    <w:rsid w:val="000B0CD5"/>
    <w:rsid w:val="000B2820"/>
    <w:rsid w:val="000B463F"/>
    <w:rsid w:val="000C0075"/>
    <w:rsid w:val="000C1F3C"/>
    <w:rsid w:val="000C1F85"/>
    <w:rsid w:val="000C2DB1"/>
    <w:rsid w:val="000C2E77"/>
    <w:rsid w:val="000C4551"/>
    <w:rsid w:val="000C598E"/>
    <w:rsid w:val="000D0956"/>
    <w:rsid w:val="000D119E"/>
    <w:rsid w:val="000D1AAD"/>
    <w:rsid w:val="000D27D5"/>
    <w:rsid w:val="000D303E"/>
    <w:rsid w:val="000D5A88"/>
    <w:rsid w:val="000E0928"/>
    <w:rsid w:val="000E4533"/>
    <w:rsid w:val="000F0770"/>
    <w:rsid w:val="000F5D41"/>
    <w:rsid w:val="000F5E40"/>
    <w:rsid w:val="000F6714"/>
    <w:rsid w:val="000F742B"/>
    <w:rsid w:val="00101A38"/>
    <w:rsid w:val="00101E20"/>
    <w:rsid w:val="00103BF3"/>
    <w:rsid w:val="0011111A"/>
    <w:rsid w:val="001137B5"/>
    <w:rsid w:val="00116DFE"/>
    <w:rsid w:val="001176C1"/>
    <w:rsid w:val="00117A2C"/>
    <w:rsid w:val="00120CEC"/>
    <w:rsid w:val="00120E31"/>
    <w:rsid w:val="0013214C"/>
    <w:rsid w:val="00132602"/>
    <w:rsid w:val="00133E40"/>
    <w:rsid w:val="001354AE"/>
    <w:rsid w:val="00136748"/>
    <w:rsid w:val="00136C4A"/>
    <w:rsid w:val="001410E0"/>
    <w:rsid w:val="00142286"/>
    <w:rsid w:val="00142815"/>
    <w:rsid w:val="0014700B"/>
    <w:rsid w:val="00150390"/>
    <w:rsid w:val="00151975"/>
    <w:rsid w:val="001532D1"/>
    <w:rsid w:val="00155499"/>
    <w:rsid w:val="00155E0A"/>
    <w:rsid w:val="00156858"/>
    <w:rsid w:val="0016096F"/>
    <w:rsid w:val="00161F00"/>
    <w:rsid w:val="00162C5C"/>
    <w:rsid w:val="00162DCC"/>
    <w:rsid w:val="001632B2"/>
    <w:rsid w:val="0016385C"/>
    <w:rsid w:val="001676B0"/>
    <w:rsid w:val="00170AF6"/>
    <w:rsid w:val="001735D2"/>
    <w:rsid w:val="00174734"/>
    <w:rsid w:val="00183909"/>
    <w:rsid w:val="0018494A"/>
    <w:rsid w:val="00185764"/>
    <w:rsid w:val="00186844"/>
    <w:rsid w:val="00192DCC"/>
    <w:rsid w:val="00193DE2"/>
    <w:rsid w:val="00196325"/>
    <w:rsid w:val="001A2FB0"/>
    <w:rsid w:val="001A3429"/>
    <w:rsid w:val="001A469C"/>
    <w:rsid w:val="001B1AF3"/>
    <w:rsid w:val="001B2A9C"/>
    <w:rsid w:val="001B4261"/>
    <w:rsid w:val="001B48F2"/>
    <w:rsid w:val="001C0EE7"/>
    <w:rsid w:val="001C16B2"/>
    <w:rsid w:val="001C1A6B"/>
    <w:rsid w:val="001C2C97"/>
    <w:rsid w:val="001C3108"/>
    <w:rsid w:val="001C5286"/>
    <w:rsid w:val="001C55A5"/>
    <w:rsid w:val="001D0142"/>
    <w:rsid w:val="001D1551"/>
    <w:rsid w:val="001D59A9"/>
    <w:rsid w:val="001D661B"/>
    <w:rsid w:val="001E0163"/>
    <w:rsid w:val="001E0AFF"/>
    <w:rsid w:val="001E14F5"/>
    <w:rsid w:val="001E2DC3"/>
    <w:rsid w:val="001E3E7E"/>
    <w:rsid w:val="001E41D1"/>
    <w:rsid w:val="001E421D"/>
    <w:rsid w:val="001F318F"/>
    <w:rsid w:val="001F3A64"/>
    <w:rsid w:val="00200CCC"/>
    <w:rsid w:val="00200F9A"/>
    <w:rsid w:val="00201AB8"/>
    <w:rsid w:val="002030AF"/>
    <w:rsid w:val="0021049C"/>
    <w:rsid w:val="002104C1"/>
    <w:rsid w:val="0022027E"/>
    <w:rsid w:val="00225E0B"/>
    <w:rsid w:val="00227CB0"/>
    <w:rsid w:val="00232008"/>
    <w:rsid w:val="00233B3F"/>
    <w:rsid w:val="00234AA6"/>
    <w:rsid w:val="002350E9"/>
    <w:rsid w:val="002450F4"/>
    <w:rsid w:val="00245ECE"/>
    <w:rsid w:val="0025060B"/>
    <w:rsid w:val="00250696"/>
    <w:rsid w:val="002545E6"/>
    <w:rsid w:val="00265005"/>
    <w:rsid w:val="00267784"/>
    <w:rsid w:val="00272B92"/>
    <w:rsid w:val="002731C2"/>
    <w:rsid w:val="002733D9"/>
    <w:rsid w:val="00273783"/>
    <w:rsid w:val="002738AA"/>
    <w:rsid w:val="00275B51"/>
    <w:rsid w:val="00276EFB"/>
    <w:rsid w:val="00280439"/>
    <w:rsid w:val="002969AB"/>
    <w:rsid w:val="00296C77"/>
    <w:rsid w:val="002A0625"/>
    <w:rsid w:val="002A12D6"/>
    <w:rsid w:val="002A3996"/>
    <w:rsid w:val="002A3AF7"/>
    <w:rsid w:val="002A3E66"/>
    <w:rsid w:val="002A728F"/>
    <w:rsid w:val="002B22E3"/>
    <w:rsid w:val="002B25EB"/>
    <w:rsid w:val="002B4CBE"/>
    <w:rsid w:val="002C2FAE"/>
    <w:rsid w:val="002C60D0"/>
    <w:rsid w:val="002C6C68"/>
    <w:rsid w:val="002D1642"/>
    <w:rsid w:val="002D1BC0"/>
    <w:rsid w:val="002D44BC"/>
    <w:rsid w:val="002D5294"/>
    <w:rsid w:val="002D562D"/>
    <w:rsid w:val="002D5708"/>
    <w:rsid w:val="002D5793"/>
    <w:rsid w:val="002F56C1"/>
    <w:rsid w:val="002F662F"/>
    <w:rsid w:val="0030016E"/>
    <w:rsid w:val="00300828"/>
    <w:rsid w:val="003015F3"/>
    <w:rsid w:val="00302FEA"/>
    <w:rsid w:val="00304C44"/>
    <w:rsid w:val="003058C4"/>
    <w:rsid w:val="00306CE9"/>
    <w:rsid w:val="00310C35"/>
    <w:rsid w:val="00311E3C"/>
    <w:rsid w:val="003148FE"/>
    <w:rsid w:val="00314D46"/>
    <w:rsid w:val="00317507"/>
    <w:rsid w:val="00317833"/>
    <w:rsid w:val="003204EB"/>
    <w:rsid w:val="00322A57"/>
    <w:rsid w:val="003238D8"/>
    <w:rsid w:val="00324C5C"/>
    <w:rsid w:val="00334714"/>
    <w:rsid w:val="00334CF0"/>
    <w:rsid w:val="00336CEA"/>
    <w:rsid w:val="003374BE"/>
    <w:rsid w:val="00337C1C"/>
    <w:rsid w:val="00340386"/>
    <w:rsid w:val="00340813"/>
    <w:rsid w:val="003424C6"/>
    <w:rsid w:val="0034310F"/>
    <w:rsid w:val="00343528"/>
    <w:rsid w:val="003438AC"/>
    <w:rsid w:val="00344D5A"/>
    <w:rsid w:val="00345BAE"/>
    <w:rsid w:val="00346494"/>
    <w:rsid w:val="0034651A"/>
    <w:rsid w:val="003506D9"/>
    <w:rsid w:val="0035076B"/>
    <w:rsid w:val="00352037"/>
    <w:rsid w:val="003536D5"/>
    <w:rsid w:val="00360D63"/>
    <w:rsid w:val="0036231E"/>
    <w:rsid w:val="00371096"/>
    <w:rsid w:val="00372E43"/>
    <w:rsid w:val="003768B3"/>
    <w:rsid w:val="003774D8"/>
    <w:rsid w:val="00380C0F"/>
    <w:rsid w:val="00382884"/>
    <w:rsid w:val="003841E5"/>
    <w:rsid w:val="003848F2"/>
    <w:rsid w:val="003868E4"/>
    <w:rsid w:val="003903EE"/>
    <w:rsid w:val="00395520"/>
    <w:rsid w:val="003978D8"/>
    <w:rsid w:val="003979C3"/>
    <w:rsid w:val="003A4662"/>
    <w:rsid w:val="003A72AE"/>
    <w:rsid w:val="003A7F61"/>
    <w:rsid w:val="003B0342"/>
    <w:rsid w:val="003B1824"/>
    <w:rsid w:val="003B1E34"/>
    <w:rsid w:val="003B385F"/>
    <w:rsid w:val="003B70E6"/>
    <w:rsid w:val="003C02D3"/>
    <w:rsid w:val="003C24FC"/>
    <w:rsid w:val="003D1766"/>
    <w:rsid w:val="003D2665"/>
    <w:rsid w:val="003D267A"/>
    <w:rsid w:val="003D5162"/>
    <w:rsid w:val="003E639A"/>
    <w:rsid w:val="003F1C26"/>
    <w:rsid w:val="003F355B"/>
    <w:rsid w:val="003F3D3A"/>
    <w:rsid w:val="003F4F21"/>
    <w:rsid w:val="003F6C45"/>
    <w:rsid w:val="003F6E35"/>
    <w:rsid w:val="003F7C6D"/>
    <w:rsid w:val="00400A56"/>
    <w:rsid w:val="004027B9"/>
    <w:rsid w:val="0040286B"/>
    <w:rsid w:val="00405D99"/>
    <w:rsid w:val="00410B63"/>
    <w:rsid w:val="00410DE7"/>
    <w:rsid w:val="004110A0"/>
    <w:rsid w:val="00411CBD"/>
    <w:rsid w:val="004131E5"/>
    <w:rsid w:val="004165E8"/>
    <w:rsid w:val="00423510"/>
    <w:rsid w:val="00426FF4"/>
    <w:rsid w:val="00430D15"/>
    <w:rsid w:val="0043612A"/>
    <w:rsid w:val="00443237"/>
    <w:rsid w:val="00443888"/>
    <w:rsid w:val="00444052"/>
    <w:rsid w:val="00460EF1"/>
    <w:rsid w:val="00461B0B"/>
    <w:rsid w:val="00462F22"/>
    <w:rsid w:val="004635AE"/>
    <w:rsid w:val="00467D62"/>
    <w:rsid w:val="004736DD"/>
    <w:rsid w:val="00474C7C"/>
    <w:rsid w:val="00492FC5"/>
    <w:rsid w:val="00497538"/>
    <w:rsid w:val="004A295D"/>
    <w:rsid w:val="004A46C9"/>
    <w:rsid w:val="004A530C"/>
    <w:rsid w:val="004A77CB"/>
    <w:rsid w:val="004B504C"/>
    <w:rsid w:val="004C0806"/>
    <w:rsid w:val="004C1424"/>
    <w:rsid w:val="004C1748"/>
    <w:rsid w:val="004C1849"/>
    <w:rsid w:val="004C1AD5"/>
    <w:rsid w:val="004C1EBF"/>
    <w:rsid w:val="004C4656"/>
    <w:rsid w:val="004C75D8"/>
    <w:rsid w:val="004D3B72"/>
    <w:rsid w:val="004D7074"/>
    <w:rsid w:val="004E0713"/>
    <w:rsid w:val="004E2087"/>
    <w:rsid w:val="004E2562"/>
    <w:rsid w:val="004F52E3"/>
    <w:rsid w:val="004F6BFF"/>
    <w:rsid w:val="00506A02"/>
    <w:rsid w:val="00507EBC"/>
    <w:rsid w:val="00510870"/>
    <w:rsid w:val="00510E67"/>
    <w:rsid w:val="00511ACE"/>
    <w:rsid w:val="00512202"/>
    <w:rsid w:val="00513B35"/>
    <w:rsid w:val="00517C43"/>
    <w:rsid w:val="00522C58"/>
    <w:rsid w:val="00525575"/>
    <w:rsid w:val="00530327"/>
    <w:rsid w:val="00530603"/>
    <w:rsid w:val="005319F9"/>
    <w:rsid w:val="005320F2"/>
    <w:rsid w:val="0054278A"/>
    <w:rsid w:val="00544B3B"/>
    <w:rsid w:val="00544C6A"/>
    <w:rsid w:val="00544CDB"/>
    <w:rsid w:val="005457EA"/>
    <w:rsid w:val="005471D7"/>
    <w:rsid w:val="00552B37"/>
    <w:rsid w:val="00556022"/>
    <w:rsid w:val="00562603"/>
    <w:rsid w:val="00567404"/>
    <w:rsid w:val="00567773"/>
    <w:rsid w:val="005742F6"/>
    <w:rsid w:val="00574619"/>
    <w:rsid w:val="00581093"/>
    <w:rsid w:val="005817DC"/>
    <w:rsid w:val="00583BA6"/>
    <w:rsid w:val="005845C6"/>
    <w:rsid w:val="00585010"/>
    <w:rsid w:val="0058578A"/>
    <w:rsid w:val="00585899"/>
    <w:rsid w:val="005858C5"/>
    <w:rsid w:val="00590AA1"/>
    <w:rsid w:val="00595726"/>
    <w:rsid w:val="0059581C"/>
    <w:rsid w:val="00595B6E"/>
    <w:rsid w:val="00595EC6"/>
    <w:rsid w:val="00596861"/>
    <w:rsid w:val="005970DB"/>
    <w:rsid w:val="00597952"/>
    <w:rsid w:val="005A02E3"/>
    <w:rsid w:val="005A0DD7"/>
    <w:rsid w:val="005A11C1"/>
    <w:rsid w:val="005A53B3"/>
    <w:rsid w:val="005A7EAB"/>
    <w:rsid w:val="005B4B5E"/>
    <w:rsid w:val="005B4D9E"/>
    <w:rsid w:val="005B5B8E"/>
    <w:rsid w:val="005B5BAD"/>
    <w:rsid w:val="005C25C9"/>
    <w:rsid w:val="005C3CC4"/>
    <w:rsid w:val="005C6D80"/>
    <w:rsid w:val="005D2281"/>
    <w:rsid w:val="005D259A"/>
    <w:rsid w:val="005D6BE7"/>
    <w:rsid w:val="005F1551"/>
    <w:rsid w:val="005F17AF"/>
    <w:rsid w:val="005F3E3E"/>
    <w:rsid w:val="005F4A93"/>
    <w:rsid w:val="005F5DED"/>
    <w:rsid w:val="005F7B4C"/>
    <w:rsid w:val="0060408E"/>
    <w:rsid w:val="00604197"/>
    <w:rsid w:val="00613B8C"/>
    <w:rsid w:val="00614B45"/>
    <w:rsid w:val="006205E6"/>
    <w:rsid w:val="00621B41"/>
    <w:rsid w:val="00625D95"/>
    <w:rsid w:val="00626336"/>
    <w:rsid w:val="006264DE"/>
    <w:rsid w:val="0062717E"/>
    <w:rsid w:val="00627E00"/>
    <w:rsid w:val="00632CE2"/>
    <w:rsid w:val="00641078"/>
    <w:rsid w:val="006443FB"/>
    <w:rsid w:val="00645264"/>
    <w:rsid w:val="00645365"/>
    <w:rsid w:val="006475E6"/>
    <w:rsid w:val="0065295C"/>
    <w:rsid w:val="00652F6C"/>
    <w:rsid w:val="006534C7"/>
    <w:rsid w:val="00655E87"/>
    <w:rsid w:val="00664C5B"/>
    <w:rsid w:val="00666D4B"/>
    <w:rsid w:val="006700F6"/>
    <w:rsid w:val="0067084C"/>
    <w:rsid w:val="00672250"/>
    <w:rsid w:val="00675CEE"/>
    <w:rsid w:val="00677E72"/>
    <w:rsid w:val="00680989"/>
    <w:rsid w:val="00680C13"/>
    <w:rsid w:val="006820EB"/>
    <w:rsid w:val="006838E6"/>
    <w:rsid w:val="00683FB6"/>
    <w:rsid w:val="00686251"/>
    <w:rsid w:val="00687E17"/>
    <w:rsid w:val="00690FE7"/>
    <w:rsid w:val="00692F0B"/>
    <w:rsid w:val="006959BC"/>
    <w:rsid w:val="0069632B"/>
    <w:rsid w:val="006A098F"/>
    <w:rsid w:val="006A1772"/>
    <w:rsid w:val="006A43A8"/>
    <w:rsid w:val="006A5419"/>
    <w:rsid w:val="006A5E20"/>
    <w:rsid w:val="006A6078"/>
    <w:rsid w:val="006B2E77"/>
    <w:rsid w:val="006B4F25"/>
    <w:rsid w:val="006B7A36"/>
    <w:rsid w:val="006C11B8"/>
    <w:rsid w:val="006C4738"/>
    <w:rsid w:val="006C63CC"/>
    <w:rsid w:val="006C6C70"/>
    <w:rsid w:val="006D299C"/>
    <w:rsid w:val="006D30A1"/>
    <w:rsid w:val="006D4671"/>
    <w:rsid w:val="006D542B"/>
    <w:rsid w:val="006D7608"/>
    <w:rsid w:val="006E4C65"/>
    <w:rsid w:val="006F3FA8"/>
    <w:rsid w:val="006F71F5"/>
    <w:rsid w:val="007004D6"/>
    <w:rsid w:val="00703A87"/>
    <w:rsid w:val="00704378"/>
    <w:rsid w:val="007057B1"/>
    <w:rsid w:val="00707D7B"/>
    <w:rsid w:val="00713C06"/>
    <w:rsid w:val="00725F89"/>
    <w:rsid w:val="00733570"/>
    <w:rsid w:val="0073473E"/>
    <w:rsid w:val="00742D06"/>
    <w:rsid w:val="00744D07"/>
    <w:rsid w:val="00744DF5"/>
    <w:rsid w:val="007453BB"/>
    <w:rsid w:val="00745C91"/>
    <w:rsid w:val="00746753"/>
    <w:rsid w:val="0075007C"/>
    <w:rsid w:val="00757F11"/>
    <w:rsid w:val="00764224"/>
    <w:rsid w:val="00764E3B"/>
    <w:rsid w:val="00766581"/>
    <w:rsid w:val="00770ACC"/>
    <w:rsid w:val="007745F2"/>
    <w:rsid w:val="00777D87"/>
    <w:rsid w:val="0078433A"/>
    <w:rsid w:val="00784495"/>
    <w:rsid w:val="00784799"/>
    <w:rsid w:val="00785862"/>
    <w:rsid w:val="00786755"/>
    <w:rsid w:val="00790033"/>
    <w:rsid w:val="0079508C"/>
    <w:rsid w:val="007A0D0F"/>
    <w:rsid w:val="007A233E"/>
    <w:rsid w:val="007A3016"/>
    <w:rsid w:val="007A6027"/>
    <w:rsid w:val="007B324E"/>
    <w:rsid w:val="007B3CA9"/>
    <w:rsid w:val="007C007F"/>
    <w:rsid w:val="007C0BF3"/>
    <w:rsid w:val="007C2182"/>
    <w:rsid w:val="007C527A"/>
    <w:rsid w:val="007D4799"/>
    <w:rsid w:val="007D49F0"/>
    <w:rsid w:val="007E2D88"/>
    <w:rsid w:val="007E2EF3"/>
    <w:rsid w:val="007E38F0"/>
    <w:rsid w:val="007E47C9"/>
    <w:rsid w:val="007E70B8"/>
    <w:rsid w:val="007F1262"/>
    <w:rsid w:val="007F19BE"/>
    <w:rsid w:val="007F278B"/>
    <w:rsid w:val="0080057B"/>
    <w:rsid w:val="00801C35"/>
    <w:rsid w:val="00804201"/>
    <w:rsid w:val="00805AC7"/>
    <w:rsid w:val="008062ED"/>
    <w:rsid w:val="00810C3A"/>
    <w:rsid w:val="0081338F"/>
    <w:rsid w:val="00813DFE"/>
    <w:rsid w:val="00815B0E"/>
    <w:rsid w:val="0082283D"/>
    <w:rsid w:val="00824F3E"/>
    <w:rsid w:val="008259D5"/>
    <w:rsid w:val="00840237"/>
    <w:rsid w:val="00840E2A"/>
    <w:rsid w:val="00841660"/>
    <w:rsid w:val="00841E80"/>
    <w:rsid w:val="00843FDF"/>
    <w:rsid w:val="00845C09"/>
    <w:rsid w:val="00851C71"/>
    <w:rsid w:val="0086616B"/>
    <w:rsid w:val="008673A4"/>
    <w:rsid w:val="00876ACD"/>
    <w:rsid w:val="00880D9D"/>
    <w:rsid w:val="00881867"/>
    <w:rsid w:val="00882BE1"/>
    <w:rsid w:val="00882D21"/>
    <w:rsid w:val="008926CE"/>
    <w:rsid w:val="00894C15"/>
    <w:rsid w:val="00895EB5"/>
    <w:rsid w:val="008A0FF6"/>
    <w:rsid w:val="008A3181"/>
    <w:rsid w:val="008B0AA5"/>
    <w:rsid w:val="008B569F"/>
    <w:rsid w:val="008B5AA7"/>
    <w:rsid w:val="008B7894"/>
    <w:rsid w:val="008C02D5"/>
    <w:rsid w:val="008C495F"/>
    <w:rsid w:val="008D0F0D"/>
    <w:rsid w:val="008D30D5"/>
    <w:rsid w:val="008D36CA"/>
    <w:rsid w:val="008D739A"/>
    <w:rsid w:val="008E012E"/>
    <w:rsid w:val="008E0D35"/>
    <w:rsid w:val="008E241E"/>
    <w:rsid w:val="008E6929"/>
    <w:rsid w:val="008E6D1A"/>
    <w:rsid w:val="008F0FDF"/>
    <w:rsid w:val="008F1E2F"/>
    <w:rsid w:val="008F2BC4"/>
    <w:rsid w:val="008F461D"/>
    <w:rsid w:val="008F7A83"/>
    <w:rsid w:val="009036AC"/>
    <w:rsid w:val="00916166"/>
    <w:rsid w:val="00917B37"/>
    <w:rsid w:val="00920ED2"/>
    <w:rsid w:val="0092238F"/>
    <w:rsid w:val="00924A47"/>
    <w:rsid w:val="00925049"/>
    <w:rsid w:val="00925D75"/>
    <w:rsid w:val="00927F56"/>
    <w:rsid w:val="00932580"/>
    <w:rsid w:val="00933F5F"/>
    <w:rsid w:val="00934C69"/>
    <w:rsid w:val="00934CCF"/>
    <w:rsid w:val="0093533C"/>
    <w:rsid w:val="00936E20"/>
    <w:rsid w:val="00940F9C"/>
    <w:rsid w:val="00943A31"/>
    <w:rsid w:val="00944F89"/>
    <w:rsid w:val="00945A67"/>
    <w:rsid w:val="00946C0B"/>
    <w:rsid w:val="00946C98"/>
    <w:rsid w:val="00946F1E"/>
    <w:rsid w:val="00952480"/>
    <w:rsid w:val="0095263D"/>
    <w:rsid w:val="00952AB8"/>
    <w:rsid w:val="0095707B"/>
    <w:rsid w:val="00961832"/>
    <w:rsid w:val="00970A54"/>
    <w:rsid w:val="0097232C"/>
    <w:rsid w:val="009773D1"/>
    <w:rsid w:val="009811DD"/>
    <w:rsid w:val="00982106"/>
    <w:rsid w:val="00986D8C"/>
    <w:rsid w:val="00987E94"/>
    <w:rsid w:val="00987F95"/>
    <w:rsid w:val="009915F1"/>
    <w:rsid w:val="00991CE2"/>
    <w:rsid w:val="00993588"/>
    <w:rsid w:val="00993D07"/>
    <w:rsid w:val="009A12AF"/>
    <w:rsid w:val="009A1453"/>
    <w:rsid w:val="009A2282"/>
    <w:rsid w:val="009A4273"/>
    <w:rsid w:val="009A634A"/>
    <w:rsid w:val="009A7FF8"/>
    <w:rsid w:val="009B0DB2"/>
    <w:rsid w:val="009B1464"/>
    <w:rsid w:val="009C5011"/>
    <w:rsid w:val="009C77B9"/>
    <w:rsid w:val="009D353B"/>
    <w:rsid w:val="009D372C"/>
    <w:rsid w:val="009D65BB"/>
    <w:rsid w:val="009D670A"/>
    <w:rsid w:val="009E4CB2"/>
    <w:rsid w:val="009E573F"/>
    <w:rsid w:val="009E6660"/>
    <w:rsid w:val="009E7A9D"/>
    <w:rsid w:val="009E7E83"/>
    <w:rsid w:val="009F1BCE"/>
    <w:rsid w:val="009F1D49"/>
    <w:rsid w:val="009F21F6"/>
    <w:rsid w:val="009F46BA"/>
    <w:rsid w:val="009F5F15"/>
    <w:rsid w:val="009F65D5"/>
    <w:rsid w:val="00A0476D"/>
    <w:rsid w:val="00A05216"/>
    <w:rsid w:val="00A06389"/>
    <w:rsid w:val="00A06523"/>
    <w:rsid w:val="00A110D8"/>
    <w:rsid w:val="00A118A3"/>
    <w:rsid w:val="00A13F60"/>
    <w:rsid w:val="00A14136"/>
    <w:rsid w:val="00A17EAB"/>
    <w:rsid w:val="00A21B38"/>
    <w:rsid w:val="00A21F23"/>
    <w:rsid w:val="00A22EA0"/>
    <w:rsid w:val="00A234B0"/>
    <w:rsid w:val="00A3245E"/>
    <w:rsid w:val="00A33F74"/>
    <w:rsid w:val="00A33FF8"/>
    <w:rsid w:val="00A3460F"/>
    <w:rsid w:val="00A35E19"/>
    <w:rsid w:val="00A378B3"/>
    <w:rsid w:val="00A40228"/>
    <w:rsid w:val="00A40888"/>
    <w:rsid w:val="00A54991"/>
    <w:rsid w:val="00A561C2"/>
    <w:rsid w:val="00A57C62"/>
    <w:rsid w:val="00A57CF6"/>
    <w:rsid w:val="00A63B12"/>
    <w:rsid w:val="00A65BD0"/>
    <w:rsid w:val="00A662D6"/>
    <w:rsid w:val="00A67454"/>
    <w:rsid w:val="00A67507"/>
    <w:rsid w:val="00A71803"/>
    <w:rsid w:val="00A7192F"/>
    <w:rsid w:val="00A72B6F"/>
    <w:rsid w:val="00A770CA"/>
    <w:rsid w:val="00A8090E"/>
    <w:rsid w:val="00A83D08"/>
    <w:rsid w:val="00A861DF"/>
    <w:rsid w:val="00A876FB"/>
    <w:rsid w:val="00A921F0"/>
    <w:rsid w:val="00A923D1"/>
    <w:rsid w:val="00A94D29"/>
    <w:rsid w:val="00A95AAD"/>
    <w:rsid w:val="00A96816"/>
    <w:rsid w:val="00AA75B3"/>
    <w:rsid w:val="00AB166A"/>
    <w:rsid w:val="00AB1B85"/>
    <w:rsid w:val="00AB20D3"/>
    <w:rsid w:val="00AB2C63"/>
    <w:rsid w:val="00AB2EA0"/>
    <w:rsid w:val="00AB5C9A"/>
    <w:rsid w:val="00AB6A59"/>
    <w:rsid w:val="00AB7D3D"/>
    <w:rsid w:val="00AC0F22"/>
    <w:rsid w:val="00AC1047"/>
    <w:rsid w:val="00AC14ED"/>
    <w:rsid w:val="00AC1FA5"/>
    <w:rsid w:val="00AC41CA"/>
    <w:rsid w:val="00AC64A4"/>
    <w:rsid w:val="00AC7033"/>
    <w:rsid w:val="00AC7108"/>
    <w:rsid w:val="00AC7371"/>
    <w:rsid w:val="00AD77B7"/>
    <w:rsid w:val="00AE25D7"/>
    <w:rsid w:val="00AE261A"/>
    <w:rsid w:val="00AE2F90"/>
    <w:rsid w:val="00AE37BC"/>
    <w:rsid w:val="00AE473A"/>
    <w:rsid w:val="00AF0A06"/>
    <w:rsid w:val="00AF0A5D"/>
    <w:rsid w:val="00AF2524"/>
    <w:rsid w:val="00AF25A8"/>
    <w:rsid w:val="00AF35A7"/>
    <w:rsid w:val="00AF41F1"/>
    <w:rsid w:val="00AF5651"/>
    <w:rsid w:val="00B009B0"/>
    <w:rsid w:val="00B0308B"/>
    <w:rsid w:val="00B03774"/>
    <w:rsid w:val="00B0538B"/>
    <w:rsid w:val="00B05BF4"/>
    <w:rsid w:val="00B06908"/>
    <w:rsid w:val="00B157C4"/>
    <w:rsid w:val="00B16B95"/>
    <w:rsid w:val="00B16CE5"/>
    <w:rsid w:val="00B173D9"/>
    <w:rsid w:val="00B20C66"/>
    <w:rsid w:val="00B30F02"/>
    <w:rsid w:val="00B315D3"/>
    <w:rsid w:val="00B34077"/>
    <w:rsid w:val="00B3571C"/>
    <w:rsid w:val="00B4219D"/>
    <w:rsid w:val="00B44209"/>
    <w:rsid w:val="00B44692"/>
    <w:rsid w:val="00B44928"/>
    <w:rsid w:val="00B44BC1"/>
    <w:rsid w:val="00B46E61"/>
    <w:rsid w:val="00B473DB"/>
    <w:rsid w:val="00B47F92"/>
    <w:rsid w:val="00B5225D"/>
    <w:rsid w:val="00B54215"/>
    <w:rsid w:val="00B56151"/>
    <w:rsid w:val="00B57102"/>
    <w:rsid w:val="00B572AB"/>
    <w:rsid w:val="00B63690"/>
    <w:rsid w:val="00B64F8A"/>
    <w:rsid w:val="00B65C05"/>
    <w:rsid w:val="00B66446"/>
    <w:rsid w:val="00B7179A"/>
    <w:rsid w:val="00B72962"/>
    <w:rsid w:val="00B817CB"/>
    <w:rsid w:val="00B90A7B"/>
    <w:rsid w:val="00B91F56"/>
    <w:rsid w:val="00B959DE"/>
    <w:rsid w:val="00B975A0"/>
    <w:rsid w:val="00BA0671"/>
    <w:rsid w:val="00BA09D9"/>
    <w:rsid w:val="00BA6C80"/>
    <w:rsid w:val="00BA7BFA"/>
    <w:rsid w:val="00BB2B90"/>
    <w:rsid w:val="00BB3DFA"/>
    <w:rsid w:val="00BB686A"/>
    <w:rsid w:val="00BB75FA"/>
    <w:rsid w:val="00BC064F"/>
    <w:rsid w:val="00BC0DFD"/>
    <w:rsid w:val="00BC69AB"/>
    <w:rsid w:val="00BD1665"/>
    <w:rsid w:val="00BD20E4"/>
    <w:rsid w:val="00BD4B7A"/>
    <w:rsid w:val="00BD6139"/>
    <w:rsid w:val="00BF48B3"/>
    <w:rsid w:val="00BF53FD"/>
    <w:rsid w:val="00C12C72"/>
    <w:rsid w:val="00C14930"/>
    <w:rsid w:val="00C158E6"/>
    <w:rsid w:val="00C21B99"/>
    <w:rsid w:val="00C257C8"/>
    <w:rsid w:val="00C27544"/>
    <w:rsid w:val="00C3006A"/>
    <w:rsid w:val="00C30903"/>
    <w:rsid w:val="00C32695"/>
    <w:rsid w:val="00C32E7C"/>
    <w:rsid w:val="00C3351A"/>
    <w:rsid w:val="00C412F8"/>
    <w:rsid w:val="00C4421F"/>
    <w:rsid w:val="00C442CE"/>
    <w:rsid w:val="00C449B6"/>
    <w:rsid w:val="00C45282"/>
    <w:rsid w:val="00C47C6E"/>
    <w:rsid w:val="00C532F6"/>
    <w:rsid w:val="00C62CE1"/>
    <w:rsid w:val="00C6553E"/>
    <w:rsid w:val="00C67E98"/>
    <w:rsid w:val="00C710B6"/>
    <w:rsid w:val="00C730F6"/>
    <w:rsid w:val="00C77CF2"/>
    <w:rsid w:val="00C829E4"/>
    <w:rsid w:val="00C82AA3"/>
    <w:rsid w:val="00C83D91"/>
    <w:rsid w:val="00C84B84"/>
    <w:rsid w:val="00C86A27"/>
    <w:rsid w:val="00C86A6C"/>
    <w:rsid w:val="00C87F4F"/>
    <w:rsid w:val="00C92072"/>
    <w:rsid w:val="00C947C7"/>
    <w:rsid w:val="00C9484B"/>
    <w:rsid w:val="00C94A84"/>
    <w:rsid w:val="00C95423"/>
    <w:rsid w:val="00C962BF"/>
    <w:rsid w:val="00CA1ECF"/>
    <w:rsid w:val="00CA2657"/>
    <w:rsid w:val="00CA491A"/>
    <w:rsid w:val="00CA6020"/>
    <w:rsid w:val="00CA6659"/>
    <w:rsid w:val="00CA6BA9"/>
    <w:rsid w:val="00CA6F1F"/>
    <w:rsid w:val="00CB26E3"/>
    <w:rsid w:val="00CB2D52"/>
    <w:rsid w:val="00CB634D"/>
    <w:rsid w:val="00CB70CD"/>
    <w:rsid w:val="00CB7C67"/>
    <w:rsid w:val="00CC1E29"/>
    <w:rsid w:val="00CC317A"/>
    <w:rsid w:val="00CC3A0B"/>
    <w:rsid w:val="00CC68D8"/>
    <w:rsid w:val="00CD1A37"/>
    <w:rsid w:val="00CD4103"/>
    <w:rsid w:val="00CD4AB4"/>
    <w:rsid w:val="00CD5801"/>
    <w:rsid w:val="00CD7C5C"/>
    <w:rsid w:val="00CE4121"/>
    <w:rsid w:val="00CE52EE"/>
    <w:rsid w:val="00CE6545"/>
    <w:rsid w:val="00CE78D7"/>
    <w:rsid w:val="00CF0035"/>
    <w:rsid w:val="00CF16E3"/>
    <w:rsid w:val="00CF5624"/>
    <w:rsid w:val="00CF5C6A"/>
    <w:rsid w:val="00CF5FD7"/>
    <w:rsid w:val="00D00067"/>
    <w:rsid w:val="00D01A18"/>
    <w:rsid w:val="00D039BB"/>
    <w:rsid w:val="00D04FB3"/>
    <w:rsid w:val="00D13270"/>
    <w:rsid w:val="00D1472C"/>
    <w:rsid w:val="00D159BC"/>
    <w:rsid w:val="00D20FE5"/>
    <w:rsid w:val="00D31049"/>
    <w:rsid w:val="00D328A7"/>
    <w:rsid w:val="00D32917"/>
    <w:rsid w:val="00D3435F"/>
    <w:rsid w:val="00D348C6"/>
    <w:rsid w:val="00D3521C"/>
    <w:rsid w:val="00D40E0E"/>
    <w:rsid w:val="00D44A47"/>
    <w:rsid w:val="00D46666"/>
    <w:rsid w:val="00D509F9"/>
    <w:rsid w:val="00D51309"/>
    <w:rsid w:val="00D52337"/>
    <w:rsid w:val="00D52427"/>
    <w:rsid w:val="00D549DC"/>
    <w:rsid w:val="00D60E71"/>
    <w:rsid w:val="00D6246C"/>
    <w:rsid w:val="00D63713"/>
    <w:rsid w:val="00D64FAA"/>
    <w:rsid w:val="00D70432"/>
    <w:rsid w:val="00D70FC6"/>
    <w:rsid w:val="00D73363"/>
    <w:rsid w:val="00D762B2"/>
    <w:rsid w:val="00D768D7"/>
    <w:rsid w:val="00D7758D"/>
    <w:rsid w:val="00D83705"/>
    <w:rsid w:val="00D847E4"/>
    <w:rsid w:val="00D92A4A"/>
    <w:rsid w:val="00D92A9B"/>
    <w:rsid w:val="00D94143"/>
    <w:rsid w:val="00DA35BD"/>
    <w:rsid w:val="00DA471E"/>
    <w:rsid w:val="00DA4AEF"/>
    <w:rsid w:val="00DA5430"/>
    <w:rsid w:val="00DA5896"/>
    <w:rsid w:val="00DA7248"/>
    <w:rsid w:val="00DA7943"/>
    <w:rsid w:val="00DA7C2C"/>
    <w:rsid w:val="00DB139F"/>
    <w:rsid w:val="00DB2EF5"/>
    <w:rsid w:val="00DB57C3"/>
    <w:rsid w:val="00DC09B5"/>
    <w:rsid w:val="00DC4798"/>
    <w:rsid w:val="00DC6E7E"/>
    <w:rsid w:val="00DC7841"/>
    <w:rsid w:val="00DC7D61"/>
    <w:rsid w:val="00DD28F9"/>
    <w:rsid w:val="00DD2DAB"/>
    <w:rsid w:val="00DD3F47"/>
    <w:rsid w:val="00DE028A"/>
    <w:rsid w:val="00DE0C8E"/>
    <w:rsid w:val="00DE3072"/>
    <w:rsid w:val="00DE322D"/>
    <w:rsid w:val="00DE3D36"/>
    <w:rsid w:val="00DE540E"/>
    <w:rsid w:val="00DF05D8"/>
    <w:rsid w:val="00DF24B4"/>
    <w:rsid w:val="00DF359B"/>
    <w:rsid w:val="00E04417"/>
    <w:rsid w:val="00E0785C"/>
    <w:rsid w:val="00E1100A"/>
    <w:rsid w:val="00E11DFF"/>
    <w:rsid w:val="00E1519D"/>
    <w:rsid w:val="00E16998"/>
    <w:rsid w:val="00E170F9"/>
    <w:rsid w:val="00E2089E"/>
    <w:rsid w:val="00E26B4B"/>
    <w:rsid w:val="00E349D5"/>
    <w:rsid w:val="00E366B3"/>
    <w:rsid w:val="00E368DA"/>
    <w:rsid w:val="00E44E9B"/>
    <w:rsid w:val="00E45911"/>
    <w:rsid w:val="00E50CBD"/>
    <w:rsid w:val="00E516A0"/>
    <w:rsid w:val="00E52FDB"/>
    <w:rsid w:val="00E6171C"/>
    <w:rsid w:val="00E618BC"/>
    <w:rsid w:val="00E61F6A"/>
    <w:rsid w:val="00E629C7"/>
    <w:rsid w:val="00E642AB"/>
    <w:rsid w:val="00E65D71"/>
    <w:rsid w:val="00E65F17"/>
    <w:rsid w:val="00E75019"/>
    <w:rsid w:val="00E77814"/>
    <w:rsid w:val="00E80824"/>
    <w:rsid w:val="00E83625"/>
    <w:rsid w:val="00E861BA"/>
    <w:rsid w:val="00E867D1"/>
    <w:rsid w:val="00E87DD8"/>
    <w:rsid w:val="00E91E8E"/>
    <w:rsid w:val="00E92BD1"/>
    <w:rsid w:val="00E937FA"/>
    <w:rsid w:val="00E94BA3"/>
    <w:rsid w:val="00E97684"/>
    <w:rsid w:val="00EA1376"/>
    <w:rsid w:val="00EA3F3B"/>
    <w:rsid w:val="00EA7ECB"/>
    <w:rsid w:val="00EB008E"/>
    <w:rsid w:val="00EB04A3"/>
    <w:rsid w:val="00EB1F9D"/>
    <w:rsid w:val="00EB3E51"/>
    <w:rsid w:val="00EB4AC4"/>
    <w:rsid w:val="00EB4D70"/>
    <w:rsid w:val="00EB4FEF"/>
    <w:rsid w:val="00EB51A1"/>
    <w:rsid w:val="00EB72C1"/>
    <w:rsid w:val="00EC05E9"/>
    <w:rsid w:val="00EC07A7"/>
    <w:rsid w:val="00EC171C"/>
    <w:rsid w:val="00EC48A3"/>
    <w:rsid w:val="00EC6B84"/>
    <w:rsid w:val="00EC73BE"/>
    <w:rsid w:val="00EC7442"/>
    <w:rsid w:val="00ED41A5"/>
    <w:rsid w:val="00ED5DEE"/>
    <w:rsid w:val="00EE2E0F"/>
    <w:rsid w:val="00EE3204"/>
    <w:rsid w:val="00EE5E94"/>
    <w:rsid w:val="00EF0B4D"/>
    <w:rsid w:val="00EF166E"/>
    <w:rsid w:val="00EF1C73"/>
    <w:rsid w:val="00EF27AC"/>
    <w:rsid w:val="00EF37D6"/>
    <w:rsid w:val="00EF44A5"/>
    <w:rsid w:val="00EF450D"/>
    <w:rsid w:val="00EF4E2F"/>
    <w:rsid w:val="00EF599E"/>
    <w:rsid w:val="00EF7881"/>
    <w:rsid w:val="00EF7C4B"/>
    <w:rsid w:val="00F03FEB"/>
    <w:rsid w:val="00F06F3A"/>
    <w:rsid w:val="00F120F5"/>
    <w:rsid w:val="00F129DC"/>
    <w:rsid w:val="00F135C6"/>
    <w:rsid w:val="00F14B56"/>
    <w:rsid w:val="00F15272"/>
    <w:rsid w:val="00F209F2"/>
    <w:rsid w:val="00F20DE5"/>
    <w:rsid w:val="00F232B4"/>
    <w:rsid w:val="00F245BA"/>
    <w:rsid w:val="00F27546"/>
    <w:rsid w:val="00F3126F"/>
    <w:rsid w:val="00F35404"/>
    <w:rsid w:val="00F35E18"/>
    <w:rsid w:val="00F4366D"/>
    <w:rsid w:val="00F438A8"/>
    <w:rsid w:val="00F4421F"/>
    <w:rsid w:val="00F46415"/>
    <w:rsid w:val="00F54355"/>
    <w:rsid w:val="00F54B94"/>
    <w:rsid w:val="00F553AD"/>
    <w:rsid w:val="00F564B2"/>
    <w:rsid w:val="00F565C1"/>
    <w:rsid w:val="00F5679C"/>
    <w:rsid w:val="00F57893"/>
    <w:rsid w:val="00F654CB"/>
    <w:rsid w:val="00F72461"/>
    <w:rsid w:val="00F8660B"/>
    <w:rsid w:val="00F90671"/>
    <w:rsid w:val="00F92AB3"/>
    <w:rsid w:val="00F92EA1"/>
    <w:rsid w:val="00F93827"/>
    <w:rsid w:val="00F94C31"/>
    <w:rsid w:val="00F95AEB"/>
    <w:rsid w:val="00F96B83"/>
    <w:rsid w:val="00F97161"/>
    <w:rsid w:val="00F97499"/>
    <w:rsid w:val="00FA36F2"/>
    <w:rsid w:val="00FA451F"/>
    <w:rsid w:val="00FA5C2A"/>
    <w:rsid w:val="00FA68D2"/>
    <w:rsid w:val="00FB5F96"/>
    <w:rsid w:val="00FB6867"/>
    <w:rsid w:val="00FC347E"/>
    <w:rsid w:val="00FC35D4"/>
    <w:rsid w:val="00FC3D26"/>
    <w:rsid w:val="00FC411E"/>
    <w:rsid w:val="00FC4D8B"/>
    <w:rsid w:val="00FC7632"/>
    <w:rsid w:val="00FD256E"/>
    <w:rsid w:val="00FD4CBD"/>
    <w:rsid w:val="00FE00CD"/>
    <w:rsid w:val="00FE0BE5"/>
    <w:rsid w:val="00FE2001"/>
    <w:rsid w:val="00FE2E11"/>
    <w:rsid w:val="00FE39D0"/>
    <w:rsid w:val="00FE3F5F"/>
    <w:rsid w:val="00FE590B"/>
    <w:rsid w:val="00FE67F4"/>
    <w:rsid w:val="00FF24FC"/>
    <w:rsid w:val="00FF2E33"/>
    <w:rsid w:val="00FF3B83"/>
    <w:rsid w:val="00FF3FA4"/>
    <w:rsid w:val="00FF47A7"/>
    <w:rsid w:val="00FF5A7A"/>
    <w:rsid w:val="00FF660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4B31B00"/>
  <w15:docId w15:val="{CB314F89-2B1E-403B-822B-6EE056F7F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96A"/>
    <w:rPr>
      <w:rFonts w:ascii="Times New Roman" w:hAnsi="Times New Roman"/>
      <w:noProof/>
      <w:sz w:val="24"/>
    </w:rPr>
  </w:style>
  <w:style w:type="paragraph" w:styleId="Heading1">
    <w:name w:val="heading 1"/>
    <w:basedOn w:val="Normal"/>
    <w:next w:val="Normal"/>
    <w:link w:val="Heading1Char"/>
    <w:autoRedefine/>
    <w:uiPriority w:val="9"/>
    <w:qFormat/>
    <w:rsid w:val="00927F56"/>
    <w:pPr>
      <w:keepNext/>
      <w:keepLines/>
      <w:spacing w:before="360" w:after="240"/>
      <w:jc w:val="both"/>
      <w:outlineLvl w:val="0"/>
    </w:pPr>
    <w:rPr>
      <w:rFonts w:ascii="Arial" w:eastAsiaTheme="majorEastAsia" w:hAnsi="Arial" w:cs="Times New Roman"/>
      <w:b/>
      <w:bCs/>
      <w:color w:val="17365D" w:themeColor="text2" w:themeShade="BF"/>
      <w:szCs w:val="24"/>
      <w:lang w:eastAsia="ja-JP"/>
    </w:rPr>
  </w:style>
  <w:style w:type="paragraph" w:styleId="Heading2">
    <w:name w:val="heading 2"/>
    <w:basedOn w:val="Normal"/>
    <w:next w:val="Normal"/>
    <w:link w:val="Heading2Char"/>
    <w:autoRedefine/>
    <w:uiPriority w:val="9"/>
    <w:unhideWhenUsed/>
    <w:qFormat/>
    <w:rsid w:val="000D119E"/>
    <w:pPr>
      <w:keepNext/>
      <w:keepLines/>
      <w:spacing w:before="40" w:after="0" w:line="360" w:lineRule="auto"/>
      <w:jc w:val="both"/>
      <w:outlineLvl w:val="1"/>
    </w:pPr>
    <w:rPr>
      <w:rFonts w:ascii="Arial" w:eastAsiaTheme="majorEastAsia" w:hAnsi="Arial" w:cstheme="majorBidi"/>
      <w:b/>
      <w:color w:val="365F91" w:themeColor="accent1" w:themeShade="BF"/>
      <w:szCs w:val="26"/>
    </w:rPr>
  </w:style>
  <w:style w:type="paragraph" w:styleId="Heading3">
    <w:name w:val="heading 3"/>
    <w:basedOn w:val="Normal"/>
    <w:next w:val="Normal"/>
    <w:link w:val="Heading3Char"/>
    <w:autoRedefine/>
    <w:uiPriority w:val="9"/>
    <w:unhideWhenUsed/>
    <w:qFormat/>
    <w:rsid w:val="006B2E77"/>
    <w:pPr>
      <w:keepNext/>
      <w:keepLines/>
      <w:spacing w:before="240" w:after="240"/>
      <w:jc w:val="both"/>
      <w:outlineLvl w:val="2"/>
    </w:pPr>
    <w:rPr>
      <w:rFonts w:ascii="Arial" w:eastAsiaTheme="majorEastAsia" w:hAnsi="Arial" w:cstheme="majorBidi"/>
      <w:b/>
      <w:color w:val="244061" w:themeColor="accent1" w:themeShade="80"/>
      <w:szCs w:val="24"/>
    </w:rPr>
  </w:style>
  <w:style w:type="paragraph" w:styleId="Heading4">
    <w:name w:val="heading 4"/>
    <w:basedOn w:val="Normal"/>
    <w:next w:val="Normal"/>
    <w:link w:val="Heading4Char"/>
    <w:uiPriority w:val="9"/>
    <w:unhideWhenUsed/>
    <w:qFormat/>
    <w:rsid w:val="006B2E77"/>
    <w:pPr>
      <w:keepNext/>
      <w:keepLines/>
      <w:spacing w:before="40" w:after="0"/>
      <w:outlineLvl w:val="3"/>
    </w:pPr>
    <w:rPr>
      <w:rFonts w:ascii="Arial" w:eastAsiaTheme="majorEastAsia" w:hAnsi="Arial" w:cstheme="majorBidi"/>
      <w:b/>
      <w:iCs/>
      <w:color w:val="632423" w:themeColor="accen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19D"/>
    <w:pPr>
      <w:ind w:left="720"/>
      <w:contextualSpacing/>
    </w:pPr>
  </w:style>
  <w:style w:type="character" w:styleId="Hyperlink">
    <w:name w:val="Hyperlink"/>
    <w:basedOn w:val="DefaultParagraphFont"/>
    <w:uiPriority w:val="99"/>
    <w:unhideWhenUsed/>
    <w:rsid w:val="00B90A7B"/>
    <w:rPr>
      <w:color w:val="0000FF" w:themeColor="hyperlink"/>
      <w:u w:val="single"/>
    </w:rPr>
  </w:style>
  <w:style w:type="paragraph" w:styleId="BalloonText">
    <w:name w:val="Balloon Text"/>
    <w:basedOn w:val="Normal"/>
    <w:link w:val="BalloonTextChar"/>
    <w:uiPriority w:val="99"/>
    <w:semiHidden/>
    <w:unhideWhenUsed/>
    <w:rsid w:val="00A71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92F"/>
    <w:rPr>
      <w:rFonts w:ascii="Tahoma" w:hAnsi="Tahoma" w:cs="Tahoma"/>
      <w:sz w:val="16"/>
      <w:szCs w:val="16"/>
    </w:rPr>
  </w:style>
  <w:style w:type="paragraph" w:styleId="Bibliography">
    <w:name w:val="Bibliography"/>
    <w:basedOn w:val="Normal"/>
    <w:next w:val="Normal"/>
    <w:uiPriority w:val="37"/>
    <w:unhideWhenUsed/>
    <w:rsid w:val="00B44209"/>
  </w:style>
  <w:style w:type="character" w:customStyle="1" w:styleId="Heading1Char">
    <w:name w:val="Heading 1 Char"/>
    <w:basedOn w:val="DefaultParagraphFont"/>
    <w:link w:val="Heading1"/>
    <w:uiPriority w:val="9"/>
    <w:rsid w:val="00927F56"/>
    <w:rPr>
      <w:rFonts w:ascii="Arial" w:eastAsiaTheme="majorEastAsia" w:hAnsi="Arial" w:cs="Times New Roman"/>
      <w:b/>
      <w:bCs/>
      <w:noProof/>
      <w:color w:val="17365D" w:themeColor="text2" w:themeShade="BF"/>
      <w:sz w:val="24"/>
      <w:szCs w:val="24"/>
      <w:lang w:eastAsia="ja-JP"/>
    </w:rPr>
  </w:style>
  <w:style w:type="paragraph" w:styleId="NoSpacing">
    <w:name w:val="No Spacing"/>
    <w:link w:val="NoSpacingChar"/>
    <w:uiPriority w:val="1"/>
    <w:qFormat/>
    <w:rsid w:val="001E2DC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E2DC3"/>
    <w:rPr>
      <w:rFonts w:eastAsiaTheme="minorEastAsia"/>
      <w:lang w:val="en-US" w:eastAsia="ja-JP"/>
    </w:rPr>
  </w:style>
  <w:style w:type="paragraph" w:styleId="Header">
    <w:name w:val="header"/>
    <w:basedOn w:val="Normal"/>
    <w:link w:val="HeaderChar"/>
    <w:uiPriority w:val="99"/>
    <w:unhideWhenUsed/>
    <w:rsid w:val="00EF2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7AC"/>
  </w:style>
  <w:style w:type="paragraph" w:styleId="Footer">
    <w:name w:val="footer"/>
    <w:basedOn w:val="Normal"/>
    <w:link w:val="FooterChar"/>
    <w:uiPriority w:val="99"/>
    <w:unhideWhenUsed/>
    <w:rsid w:val="00EF2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7AC"/>
  </w:style>
  <w:style w:type="character" w:customStyle="1" w:styleId="Heading2Char">
    <w:name w:val="Heading 2 Char"/>
    <w:basedOn w:val="DefaultParagraphFont"/>
    <w:link w:val="Heading2"/>
    <w:uiPriority w:val="9"/>
    <w:rsid w:val="000D119E"/>
    <w:rPr>
      <w:rFonts w:ascii="Arial" w:eastAsiaTheme="majorEastAsia" w:hAnsi="Arial" w:cstheme="majorBidi"/>
      <w:b/>
      <w:noProof/>
      <w:color w:val="365F91" w:themeColor="accent1" w:themeShade="BF"/>
      <w:sz w:val="24"/>
      <w:szCs w:val="26"/>
    </w:rPr>
  </w:style>
  <w:style w:type="paragraph" w:styleId="TOCHeading">
    <w:name w:val="TOC Heading"/>
    <w:basedOn w:val="Heading1"/>
    <w:next w:val="Normal"/>
    <w:uiPriority w:val="39"/>
    <w:unhideWhenUsed/>
    <w:qFormat/>
    <w:rsid w:val="00A72B6F"/>
    <w:pPr>
      <w:spacing w:before="240" w:line="259" w:lineRule="auto"/>
      <w:outlineLvl w:val="9"/>
    </w:pPr>
    <w:rPr>
      <w:rFonts w:asciiTheme="majorHAnsi" w:hAnsiTheme="majorHAnsi"/>
      <w:b w:val="0"/>
      <w:bCs w:val="0"/>
      <w:color w:val="365F91" w:themeColor="accent1" w:themeShade="BF"/>
      <w:sz w:val="32"/>
      <w:szCs w:val="32"/>
      <w:lang w:eastAsia="en-US"/>
    </w:rPr>
  </w:style>
  <w:style w:type="paragraph" w:styleId="TOC1">
    <w:name w:val="toc 1"/>
    <w:basedOn w:val="Normal"/>
    <w:next w:val="Normal"/>
    <w:autoRedefine/>
    <w:uiPriority w:val="39"/>
    <w:unhideWhenUsed/>
    <w:rsid w:val="00A72B6F"/>
    <w:pPr>
      <w:spacing w:after="100"/>
    </w:pPr>
  </w:style>
  <w:style w:type="paragraph" w:styleId="TOC2">
    <w:name w:val="toc 2"/>
    <w:basedOn w:val="Normal"/>
    <w:next w:val="Normal"/>
    <w:autoRedefine/>
    <w:uiPriority w:val="39"/>
    <w:unhideWhenUsed/>
    <w:rsid w:val="00A72B6F"/>
    <w:pPr>
      <w:spacing w:after="100"/>
      <w:ind w:left="220"/>
    </w:pPr>
  </w:style>
  <w:style w:type="character" w:styleId="UnresolvedMention">
    <w:name w:val="Unresolved Mention"/>
    <w:basedOn w:val="DefaultParagraphFont"/>
    <w:uiPriority w:val="99"/>
    <w:semiHidden/>
    <w:unhideWhenUsed/>
    <w:rsid w:val="00026FA2"/>
    <w:rPr>
      <w:color w:val="605E5C"/>
      <w:shd w:val="clear" w:color="auto" w:fill="E1DFDD"/>
    </w:rPr>
  </w:style>
  <w:style w:type="character" w:styleId="FollowedHyperlink">
    <w:name w:val="FollowedHyperlink"/>
    <w:basedOn w:val="DefaultParagraphFont"/>
    <w:uiPriority w:val="99"/>
    <w:semiHidden/>
    <w:unhideWhenUsed/>
    <w:rsid w:val="0018494A"/>
    <w:rPr>
      <w:color w:val="800080" w:themeColor="followedHyperlink"/>
      <w:u w:val="single"/>
    </w:rPr>
  </w:style>
  <w:style w:type="table" w:styleId="ColorfulShading-Accent3">
    <w:name w:val="Colorful Shading Accent 3"/>
    <w:basedOn w:val="TableNormal"/>
    <w:uiPriority w:val="71"/>
    <w:rsid w:val="003774D8"/>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customStyle="1" w:styleId="fontstyle01">
    <w:name w:val="fontstyle01"/>
    <w:basedOn w:val="DefaultParagraphFont"/>
    <w:rsid w:val="007A233E"/>
    <w:rPr>
      <w:rFonts w:ascii="LinoLetter-Roman" w:hAnsi="LinoLetter-Roman" w:hint="default"/>
      <w:b w:val="0"/>
      <w:bCs w:val="0"/>
      <w:i w:val="0"/>
      <w:iCs w:val="0"/>
      <w:color w:val="242021"/>
      <w:sz w:val="20"/>
      <w:szCs w:val="20"/>
    </w:rPr>
  </w:style>
  <w:style w:type="character" w:customStyle="1" w:styleId="Heading3Char">
    <w:name w:val="Heading 3 Char"/>
    <w:basedOn w:val="DefaultParagraphFont"/>
    <w:link w:val="Heading3"/>
    <w:uiPriority w:val="9"/>
    <w:rsid w:val="006B2E77"/>
    <w:rPr>
      <w:rFonts w:ascii="Arial" w:eastAsiaTheme="majorEastAsia" w:hAnsi="Arial" w:cstheme="majorBidi"/>
      <w:b/>
      <w:noProof/>
      <w:color w:val="244061" w:themeColor="accent1" w:themeShade="80"/>
      <w:sz w:val="24"/>
      <w:szCs w:val="24"/>
    </w:rPr>
  </w:style>
  <w:style w:type="paragraph" w:styleId="TOC3">
    <w:name w:val="toc 3"/>
    <w:basedOn w:val="Normal"/>
    <w:next w:val="Normal"/>
    <w:autoRedefine/>
    <w:uiPriority w:val="39"/>
    <w:unhideWhenUsed/>
    <w:rsid w:val="00CF16E3"/>
    <w:pPr>
      <w:spacing w:after="100"/>
      <w:ind w:left="440"/>
    </w:pPr>
  </w:style>
  <w:style w:type="table" w:customStyle="1" w:styleId="MediumList1-Accent51">
    <w:name w:val="Medium List 1 - Accent 51"/>
    <w:basedOn w:val="TableNormal"/>
    <w:next w:val="MediumList1-Accent5"/>
    <w:uiPriority w:val="65"/>
    <w:rsid w:val="002B25EB"/>
    <w:pPr>
      <w:spacing w:after="0" w:line="240" w:lineRule="auto"/>
      <w:jc w:val="both"/>
    </w:pPr>
    <w:rPr>
      <w:rFonts w:ascii="Times New Roman" w:eastAsia="Times New Roman" w:hAnsi="Times New Roman" w:cs="Times New Roman"/>
      <w:color w:val="000000"/>
      <w:sz w:val="24"/>
      <w:szCs w:val="24"/>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2B25EB"/>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customStyle="1" w:styleId="Heading4Char">
    <w:name w:val="Heading 4 Char"/>
    <w:basedOn w:val="DefaultParagraphFont"/>
    <w:link w:val="Heading4"/>
    <w:uiPriority w:val="9"/>
    <w:rsid w:val="006B2E77"/>
    <w:rPr>
      <w:rFonts w:ascii="Arial" w:eastAsiaTheme="majorEastAsia" w:hAnsi="Arial" w:cstheme="majorBidi"/>
      <w:b/>
      <w:iCs/>
      <w:noProof/>
      <w:color w:val="632423" w:themeColor="accent2" w:themeShade="80"/>
    </w:rPr>
  </w:style>
  <w:style w:type="paragraph" w:styleId="TOC4">
    <w:name w:val="toc 4"/>
    <w:basedOn w:val="Normal"/>
    <w:next w:val="Normal"/>
    <w:autoRedefine/>
    <w:uiPriority w:val="39"/>
    <w:unhideWhenUsed/>
    <w:rsid w:val="004165E8"/>
    <w:pPr>
      <w:spacing w:after="100"/>
      <w:ind w:left="660"/>
    </w:pPr>
  </w:style>
  <w:style w:type="character" w:styleId="CommentReference">
    <w:name w:val="annotation reference"/>
    <w:basedOn w:val="DefaultParagraphFont"/>
    <w:uiPriority w:val="99"/>
    <w:semiHidden/>
    <w:unhideWhenUsed/>
    <w:rsid w:val="009A12AF"/>
    <w:rPr>
      <w:sz w:val="16"/>
      <w:szCs w:val="16"/>
    </w:rPr>
  </w:style>
  <w:style w:type="paragraph" w:styleId="CommentText">
    <w:name w:val="annotation text"/>
    <w:basedOn w:val="Normal"/>
    <w:link w:val="CommentTextChar"/>
    <w:uiPriority w:val="99"/>
    <w:semiHidden/>
    <w:unhideWhenUsed/>
    <w:rsid w:val="009A12AF"/>
    <w:pPr>
      <w:spacing w:line="240" w:lineRule="auto"/>
    </w:pPr>
    <w:rPr>
      <w:sz w:val="20"/>
      <w:szCs w:val="20"/>
    </w:rPr>
  </w:style>
  <w:style w:type="character" w:customStyle="1" w:styleId="CommentTextChar">
    <w:name w:val="Comment Text Char"/>
    <w:basedOn w:val="DefaultParagraphFont"/>
    <w:link w:val="CommentText"/>
    <w:uiPriority w:val="99"/>
    <w:semiHidden/>
    <w:rsid w:val="009A12AF"/>
    <w:rPr>
      <w:rFonts w:ascii="Times New Roman" w:hAnsi="Times New Roman"/>
      <w:noProof/>
      <w:sz w:val="20"/>
      <w:szCs w:val="20"/>
    </w:rPr>
  </w:style>
  <w:style w:type="paragraph" w:styleId="CommentSubject">
    <w:name w:val="annotation subject"/>
    <w:basedOn w:val="CommentText"/>
    <w:next w:val="CommentText"/>
    <w:link w:val="CommentSubjectChar"/>
    <w:uiPriority w:val="99"/>
    <w:semiHidden/>
    <w:unhideWhenUsed/>
    <w:rsid w:val="009A12AF"/>
    <w:rPr>
      <w:b/>
      <w:bCs/>
    </w:rPr>
  </w:style>
  <w:style w:type="character" w:customStyle="1" w:styleId="CommentSubjectChar">
    <w:name w:val="Comment Subject Char"/>
    <w:basedOn w:val="CommentTextChar"/>
    <w:link w:val="CommentSubject"/>
    <w:uiPriority w:val="99"/>
    <w:semiHidden/>
    <w:rsid w:val="009A12AF"/>
    <w:rPr>
      <w:rFonts w:ascii="Times New Roman" w:hAnsi="Times New Roman"/>
      <w:b/>
      <w:bCs/>
      <w:noProo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272832">
      <w:bodyDiv w:val="1"/>
      <w:marLeft w:val="0"/>
      <w:marRight w:val="0"/>
      <w:marTop w:val="0"/>
      <w:marBottom w:val="0"/>
      <w:divBdr>
        <w:top w:val="none" w:sz="0" w:space="0" w:color="auto"/>
        <w:left w:val="none" w:sz="0" w:space="0" w:color="auto"/>
        <w:bottom w:val="none" w:sz="0" w:space="0" w:color="auto"/>
        <w:right w:val="none" w:sz="0" w:space="0" w:color="auto"/>
      </w:divBdr>
    </w:div>
    <w:div w:id="13727727">
      <w:bodyDiv w:val="1"/>
      <w:marLeft w:val="0"/>
      <w:marRight w:val="0"/>
      <w:marTop w:val="0"/>
      <w:marBottom w:val="0"/>
      <w:divBdr>
        <w:top w:val="none" w:sz="0" w:space="0" w:color="auto"/>
        <w:left w:val="none" w:sz="0" w:space="0" w:color="auto"/>
        <w:bottom w:val="none" w:sz="0" w:space="0" w:color="auto"/>
        <w:right w:val="none" w:sz="0" w:space="0" w:color="auto"/>
      </w:divBdr>
    </w:div>
    <w:div w:id="17783000">
      <w:bodyDiv w:val="1"/>
      <w:marLeft w:val="0"/>
      <w:marRight w:val="0"/>
      <w:marTop w:val="0"/>
      <w:marBottom w:val="0"/>
      <w:divBdr>
        <w:top w:val="none" w:sz="0" w:space="0" w:color="auto"/>
        <w:left w:val="none" w:sz="0" w:space="0" w:color="auto"/>
        <w:bottom w:val="none" w:sz="0" w:space="0" w:color="auto"/>
        <w:right w:val="none" w:sz="0" w:space="0" w:color="auto"/>
      </w:divBdr>
    </w:div>
    <w:div w:id="32119241">
      <w:bodyDiv w:val="1"/>
      <w:marLeft w:val="0"/>
      <w:marRight w:val="0"/>
      <w:marTop w:val="0"/>
      <w:marBottom w:val="0"/>
      <w:divBdr>
        <w:top w:val="none" w:sz="0" w:space="0" w:color="auto"/>
        <w:left w:val="none" w:sz="0" w:space="0" w:color="auto"/>
        <w:bottom w:val="none" w:sz="0" w:space="0" w:color="auto"/>
        <w:right w:val="none" w:sz="0" w:space="0" w:color="auto"/>
      </w:divBdr>
    </w:div>
    <w:div w:id="42948986">
      <w:bodyDiv w:val="1"/>
      <w:marLeft w:val="0"/>
      <w:marRight w:val="0"/>
      <w:marTop w:val="0"/>
      <w:marBottom w:val="0"/>
      <w:divBdr>
        <w:top w:val="none" w:sz="0" w:space="0" w:color="auto"/>
        <w:left w:val="none" w:sz="0" w:space="0" w:color="auto"/>
        <w:bottom w:val="none" w:sz="0" w:space="0" w:color="auto"/>
        <w:right w:val="none" w:sz="0" w:space="0" w:color="auto"/>
      </w:divBdr>
    </w:div>
    <w:div w:id="43339330">
      <w:bodyDiv w:val="1"/>
      <w:marLeft w:val="0"/>
      <w:marRight w:val="0"/>
      <w:marTop w:val="0"/>
      <w:marBottom w:val="0"/>
      <w:divBdr>
        <w:top w:val="none" w:sz="0" w:space="0" w:color="auto"/>
        <w:left w:val="none" w:sz="0" w:space="0" w:color="auto"/>
        <w:bottom w:val="none" w:sz="0" w:space="0" w:color="auto"/>
        <w:right w:val="none" w:sz="0" w:space="0" w:color="auto"/>
      </w:divBdr>
    </w:div>
    <w:div w:id="43528852">
      <w:bodyDiv w:val="1"/>
      <w:marLeft w:val="0"/>
      <w:marRight w:val="0"/>
      <w:marTop w:val="0"/>
      <w:marBottom w:val="0"/>
      <w:divBdr>
        <w:top w:val="none" w:sz="0" w:space="0" w:color="auto"/>
        <w:left w:val="none" w:sz="0" w:space="0" w:color="auto"/>
        <w:bottom w:val="none" w:sz="0" w:space="0" w:color="auto"/>
        <w:right w:val="none" w:sz="0" w:space="0" w:color="auto"/>
      </w:divBdr>
    </w:div>
    <w:div w:id="43911442">
      <w:bodyDiv w:val="1"/>
      <w:marLeft w:val="0"/>
      <w:marRight w:val="0"/>
      <w:marTop w:val="0"/>
      <w:marBottom w:val="0"/>
      <w:divBdr>
        <w:top w:val="none" w:sz="0" w:space="0" w:color="auto"/>
        <w:left w:val="none" w:sz="0" w:space="0" w:color="auto"/>
        <w:bottom w:val="none" w:sz="0" w:space="0" w:color="auto"/>
        <w:right w:val="none" w:sz="0" w:space="0" w:color="auto"/>
      </w:divBdr>
    </w:div>
    <w:div w:id="44180860">
      <w:bodyDiv w:val="1"/>
      <w:marLeft w:val="0"/>
      <w:marRight w:val="0"/>
      <w:marTop w:val="0"/>
      <w:marBottom w:val="0"/>
      <w:divBdr>
        <w:top w:val="none" w:sz="0" w:space="0" w:color="auto"/>
        <w:left w:val="none" w:sz="0" w:space="0" w:color="auto"/>
        <w:bottom w:val="none" w:sz="0" w:space="0" w:color="auto"/>
        <w:right w:val="none" w:sz="0" w:space="0" w:color="auto"/>
      </w:divBdr>
    </w:div>
    <w:div w:id="44842845">
      <w:bodyDiv w:val="1"/>
      <w:marLeft w:val="0"/>
      <w:marRight w:val="0"/>
      <w:marTop w:val="0"/>
      <w:marBottom w:val="0"/>
      <w:divBdr>
        <w:top w:val="none" w:sz="0" w:space="0" w:color="auto"/>
        <w:left w:val="none" w:sz="0" w:space="0" w:color="auto"/>
        <w:bottom w:val="none" w:sz="0" w:space="0" w:color="auto"/>
        <w:right w:val="none" w:sz="0" w:space="0" w:color="auto"/>
      </w:divBdr>
    </w:div>
    <w:div w:id="50622762">
      <w:bodyDiv w:val="1"/>
      <w:marLeft w:val="0"/>
      <w:marRight w:val="0"/>
      <w:marTop w:val="0"/>
      <w:marBottom w:val="0"/>
      <w:divBdr>
        <w:top w:val="none" w:sz="0" w:space="0" w:color="auto"/>
        <w:left w:val="none" w:sz="0" w:space="0" w:color="auto"/>
        <w:bottom w:val="none" w:sz="0" w:space="0" w:color="auto"/>
        <w:right w:val="none" w:sz="0" w:space="0" w:color="auto"/>
      </w:divBdr>
    </w:div>
    <w:div w:id="76483146">
      <w:bodyDiv w:val="1"/>
      <w:marLeft w:val="0"/>
      <w:marRight w:val="0"/>
      <w:marTop w:val="0"/>
      <w:marBottom w:val="0"/>
      <w:divBdr>
        <w:top w:val="none" w:sz="0" w:space="0" w:color="auto"/>
        <w:left w:val="none" w:sz="0" w:space="0" w:color="auto"/>
        <w:bottom w:val="none" w:sz="0" w:space="0" w:color="auto"/>
        <w:right w:val="none" w:sz="0" w:space="0" w:color="auto"/>
      </w:divBdr>
    </w:div>
    <w:div w:id="82924289">
      <w:bodyDiv w:val="1"/>
      <w:marLeft w:val="0"/>
      <w:marRight w:val="0"/>
      <w:marTop w:val="0"/>
      <w:marBottom w:val="0"/>
      <w:divBdr>
        <w:top w:val="none" w:sz="0" w:space="0" w:color="auto"/>
        <w:left w:val="none" w:sz="0" w:space="0" w:color="auto"/>
        <w:bottom w:val="none" w:sz="0" w:space="0" w:color="auto"/>
        <w:right w:val="none" w:sz="0" w:space="0" w:color="auto"/>
      </w:divBdr>
    </w:div>
    <w:div w:id="97913972">
      <w:bodyDiv w:val="1"/>
      <w:marLeft w:val="0"/>
      <w:marRight w:val="0"/>
      <w:marTop w:val="0"/>
      <w:marBottom w:val="0"/>
      <w:divBdr>
        <w:top w:val="none" w:sz="0" w:space="0" w:color="auto"/>
        <w:left w:val="none" w:sz="0" w:space="0" w:color="auto"/>
        <w:bottom w:val="none" w:sz="0" w:space="0" w:color="auto"/>
        <w:right w:val="none" w:sz="0" w:space="0" w:color="auto"/>
      </w:divBdr>
    </w:div>
    <w:div w:id="103113635">
      <w:bodyDiv w:val="1"/>
      <w:marLeft w:val="0"/>
      <w:marRight w:val="0"/>
      <w:marTop w:val="0"/>
      <w:marBottom w:val="0"/>
      <w:divBdr>
        <w:top w:val="none" w:sz="0" w:space="0" w:color="auto"/>
        <w:left w:val="none" w:sz="0" w:space="0" w:color="auto"/>
        <w:bottom w:val="none" w:sz="0" w:space="0" w:color="auto"/>
        <w:right w:val="none" w:sz="0" w:space="0" w:color="auto"/>
      </w:divBdr>
    </w:div>
    <w:div w:id="114838102">
      <w:bodyDiv w:val="1"/>
      <w:marLeft w:val="0"/>
      <w:marRight w:val="0"/>
      <w:marTop w:val="0"/>
      <w:marBottom w:val="0"/>
      <w:divBdr>
        <w:top w:val="none" w:sz="0" w:space="0" w:color="auto"/>
        <w:left w:val="none" w:sz="0" w:space="0" w:color="auto"/>
        <w:bottom w:val="none" w:sz="0" w:space="0" w:color="auto"/>
        <w:right w:val="none" w:sz="0" w:space="0" w:color="auto"/>
      </w:divBdr>
    </w:div>
    <w:div w:id="123086240">
      <w:bodyDiv w:val="1"/>
      <w:marLeft w:val="0"/>
      <w:marRight w:val="0"/>
      <w:marTop w:val="0"/>
      <w:marBottom w:val="0"/>
      <w:divBdr>
        <w:top w:val="none" w:sz="0" w:space="0" w:color="auto"/>
        <w:left w:val="none" w:sz="0" w:space="0" w:color="auto"/>
        <w:bottom w:val="none" w:sz="0" w:space="0" w:color="auto"/>
        <w:right w:val="none" w:sz="0" w:space="0" w:color="auto"/>
      </w:divBdr>
    </w:div>
    <w:div w:id="131293798">
      <w:bodyDiv w:val="1"/>
      <w:marLeft w:val="0"/>
      <w:marRight w:val="0"/>
      <w:marTop w:val="0"/>
      <w:marBottom w:val="0"/>
      <w:divBdr>
        <w:top w:val="none" w:sz="0" w:space="0" w:color="auto"/>
        <w:left w:val="none" w:sz="0" w:space="0" w:color="auto"/>
        <w:bottom w:val="none" w:sz="0" w:space="0" w:color="auto"/>
        <w:right w:val="none" w:sz="0" w:space="0" w:color="auto"/>
      </w:divBdr>
    </w:div>
    <w:div w:id="133447914">
      <w:bodyDiv w:val="1"/>
      <w:marLeft w:val="0"/>
      <w:marRight w:val="0"/>
      <w:marTop w:val="0"/>
      <w:marBottom w:val="0"/>
      <w:divBdr>
        <w:top w:val="none" w:sz="0" w:space="0" w:color="auto"/>
        <w:left w:val="none" w:sz="0" w:space="0" w:color="auto"/>
        <w:bottom w:val="none" w:sz="0" w:space="0" w:color="auto"/>
        <w:right w:val="none" w:sz="0" w:space="0" w:color="auto"/>
      </w:divBdr>
    </w:div>
    <w:div w:id="133646276">
      <w:bodyDiv w:val="1"/>
      <w:marLeft w:val="0"/>
      <w:marRight w:val="0"/>
      <w:marTop w:val="0"/>
      <w:marBottom w:val="0"/>
      <w:divBdr>
        <w:top w:val="none" w:sz="0" w:space="0" w:color="auto"/>
        <w:left w:val="none" w:sz="0" w:space="0" w:color="auto"/>
        <w:bottom w:val="none" w:sz="0" w:space="0" w:color="auto"/>
        <w:right w:val="none" w:sz="0" w:space="0" w:color="auto"/>
      </w:divBdr>
    </w:div>
    <w:div w:id="143202425">
      <w:bodyDiv w:val="1"/>
      <w:marLeft w:val="0"/>
      <w:marRight w:val="0"/>
      <w:marTop w:val="0"/>
      <w:marBottom w:val="0"/>
      <w:divBdr>
        <w:top w:val="none" w:sz="0" w:space="0" w:color="auto"/>
        <w:left w:val="none" w:sz="0" w:space="0" w:color="auto"/>
        <w:bottom w:val="none" w:sz="0" w:space="0" w:color="auto"/>
        <w:right w:val="none" w:sz="0" w:space="0" w:color="auto"/>
      </w:divBdr>
    </w:div>
    <w:div w:id="146288739">
      <w:bodyDiv w:val="1"/>
      <w:marLeft w:val="0"/>
      <w:marRight w:val="0"/>
      <w:marTop w:val="0"/>
      <w:marBottom w:val="0"/>
      <w:divBdr>
        <w:top w:val="none" w:sz="0" w:space="0" w:color="auto"/>
        <w:left w:val="none" w:sz="0" w:space="0" w:color="auto"/>
        <w:bottom w:val="none" w:sz="0" w:space="0" w:color="auto"/>
        <w:right w:val="none" w:sz="0" w:space="0" w:color="auto"/>
      </w:divBdr>
    </w:div>
    <w:div w:id="150023579">
      <w:bodyDiv w:val="1"/>
      <w:marLeft w:val="0"/>
      <w:marRight w:val="0"/>
      <w:marTop w:val="0"/>
      <w:marBottom w:val="0"/>
      <w:divBdr>
        <w:top w:val="none" w:sz="0" w:space="0" w:color="auto"/>
        <w:left w:val="none" w:sz="0" w:space="0" w:color="auto"/>
        <w:bottom w:val="none" w:sz="0" w:space="0" w:color="auto"/>
        <w:right w:val="none" w:sz="0" w:space="0" w:color="auto"/>
      </w:divBdr>
    </w:div>
    <w:div w:id="163517812">
      <w:bodyDiv w:val="1"/>
      <w:marLeft w:val="0"/>
      <w:marRight w:val="0"/>
      <w:marTop w:val="0"/>
      <w:marBottom w:val="0"/>
      <w:divBdr>
        <w:top w:val="none" w:sz="0" w:space="0" w:color="auto"/>
        <w:left w:val="none" w:sz="0" w:space="0" w:color="auto"/>
        <w:bottom w:val="none" w:sz="0" w:space="0" w:color="auto"/>
        <w:right w:val="none" w:sz="0" w:space="0" w:color="auto"/>
      </w:divBdr>
    </w:div>
    <w:div w:id="167260081">
      <w:bodyDiv w:val="1"/>
      <w:marLeft w:val="0"/>
      <w:marRight w:val="0"/>
      <w:marTop w:val="0"/>
      <w:marBottom w:val="0"/>
      <w:divBdr>
        <w:top w:val="none" w:sz="0" w:space="0" w:color="auto"/>
        <w:left w:val="none" w:sz="0" w:space="0" w:color="auto"/>
        <w:bottom w:val="none" w:sz="0" w:space="0" w:color="auto"/>
        <w:right w:val="none" w:sz="0" w:space="0" w:color="auto"/>
      </w:divBdr>
    </w:div>
    <w:div w:id="172646679">
      <w:bodyDiv w:val="1"/>
      <w:marLeft w:val="0"/>
      <w:marRight w:val="0"/>
      <w:marTop w:val="0"/>
      <w:marBottom w:val="0"/>
      <w:divBdr>
        <w:top w:val="none" w:sz="0" w:space="0" w:color="auto"/>
        <w:left w:val="none" w:sz="0" w:space="0" w:color="auto"/>
        <w:bottom w:val="none" w:sz="0" w:space="0" w:color="auto"/>
        <w:right w:val="none" w:sz="0" w:space="0" w:color="auto"/>
      </w:divBdr>
    </w:div>
    <w:div w:id="172695911">
      <w:bodyDiv w:val="1"/>
      <w:marLeft w:val="0"/>
      <w:marRight w:val="0"/>
      <w:marTop w:val="0"/>
      <w:marBottom w:val="0"/>
      <w:divBdr>
        <w:top w:val="none" w:sz="0" w:space="0" w:color="auto"/>
        <w:left w:val="none" w:sz="0" w:space="0" w:color="auto"/>
        <w:bottom w:val="none" w:sz="0" w:space="0" w:color="auto"/>
        <w:right w:val="none" w:sz="0" w:space="0" w:color="auto"/>
      </w:divBdr>
    </w:div>
    <w:div w:id="172771129">
      <w:bodyDiv w:val="1"/>
      <w:marLeft w:val="0"/>
      <w:marRight w:val="0"/>
      <w:marTop w:val="0"/>
      <w:marBottom w:val="0"/>
      <w:divBdr>
        <w:top w:val="none" w:sz="0" w:space="0" w:color="auto"/>
        <w:left w:val="none" w:sz="0" w:space="0" w:color="auto"/>
        <w:bottom w:val="none" w:sz="0" w:space="0" w:color="auto"/>
        <w:right w:val="none" w:sz="0" w:space="0" w:color="auto"/>
      </w:divBdr>
    </w:div>
    <w:div w:id="176964914">
      <w:bodyDiv w:val="1"/>
      <w:marLeft w:val="0"/>
      <w:marRight w:val="0"/>
      <w:marTop w:val="0"/>
      <w:marBottom w:val="0"/>
      <w:divBdr>
        <w:top w:val="none" w:sz="0" w:space="0" w:color="auto"/>
        <w:left w:val="none" w:sz="0" w:space="0" w:color="auto"/>
        <w:bottom w:val="none" w:sz="0" w:space="0" w:color="auto"/>
        <w:right w:val="none" w:sz="0" w:space="0" w:color="auto"/>
      </w:divBdr>
    </w:div>
    <w:div w:id="182524089">
      <w:bodyDiv w:val="1"/>
      <w:marLeft w:val="0"/>
      <w:marRight w:val="0"/>
      <w:marTop w:val="0"/>
      <w:marBottom w:val="0"/>
      <w:divBdr>
        <w:top w:val="none" w:sz="0" w:space="0" w:color="auto"/>
        <w:left w:val="none" w:sz="0" w:space="0" w:color="auto"/>
        <w:bottom w:val="none" w:sz="0" w:space="0" w:color="auto"/>
        <w:right w:val="none" w:sz="0" w:space="0" w:color="auto"/>
      </w:divBdr>
    </w:div>
    <w:div w:id="231476471">
      <w:bodyDiv w:val="1"/>
      <w:marLeft w:val="0"/>
      <w:marRight w:val="0"/>
      <w:marTop w:val="0"/>
      <w:marBottom w:val="0"/>
      <w:divBdr>
        <w:top w:val="none" w:sz="0" w:space="0" w:color="auto"/>
        <w:left w:val="none" w:sz="0" w:space="0" w:color="auto"/>
        <w:bottom w:val="none" w:sz="0" w:space="0" w:color="auto"/>
        <w:right w:val="none" w:sz="0" w:space="0" w:color="auto"/>
      </w:divBdr>
    </w:div>
    <w:div w:id="246042133">
      <w:bodyDiv w:val="1"/>
      <w:marLeft w:val="0"/>
      <w:marRight w:val="0"/>
      <w:marTop w:val="0"/>
      <w:marBottom w:val="0"/>
      <w:divBdr>
        <w:top w:val="none" w:sz="0" w:space="0" w:color="auto"/>
        <w:left w:val="none" w:sz="0" w:space="0" w:color="auto"/>
        <w:bottom w:val="none" w:sz="0" w:space="0" w:color="auto"/>
        <w:right w:val="none" w:sz="0" w:space="0" w:color="auto"/>
      </w:divBdr>
    </w:div>
    <w:div w:id="258874511">
      <w:bodyDiv w:val="1"/>
      <w:marLeft w:val="0"/>
      <w:marRight w:val="0"/>
      <w:marTop w:val="0"/>
      <w:marBottom w:val="0"/>
      <w:divBdr>
        <w:top w:val="none" w:sz="0" w:space="0" w:color="auto"/>
        <w:left w:val="none" w:sz="0" w:space="0" w:color="auto"/>
        <w:bottom w:val="none" w:sz="0" w:space="0" w:color="auto"/>
        <w:right w:val="none" w:sz="0" w:space="0" w:color="auto"/>
      </w:divBdr>
    </w:div>
    <w:div w:id="267154075">
      <w:bodyDiv w:val="1"/>
      <w:marLeft w:val="0"/>
      <w:marRight w:val="0"/>
      <w:marTop w:val="0"/>
      <w:marBottom w:val="0"/>
      <w:divBdr>
        <w:top w:val="none" w:sz="0" w:space="0" w:color="auto"/>
        <w:left w:val="none" w:sz="0" w:space="0" w:color="auto"/>
        <w:bottom w:val="none" w:sz="0" w:space="0" w:color="auto"/>
        <w:right w:val="none" w:sz="0" w:space="0" w:color="auto"/>
      </w:divBdr>
    </w:div>
    <w:div w:id="271784458">
      <w:bodyDiv w:val="1"/>
      <w:marLeft w:val="0"/>
      <w:marRight w:val="0"/>
      <w:marTop w:val="0"/>
      <w:marBottom w:val="0"/>
      <w:divBdr>
        <w:top w:val="none" w:sz="0" w:space="0" w:color="auto"/>
        <w:left w:val="none" w:sz="0" w:space="0" w:color="auto"/>
        <w:bottom w:val="none" w:sz="0" w:space="0" w:color="auto"/>
        <w:right w:val="none" w:sz="0" w:space="0" w:color="auto"/>
      </w:divBdr>
    </w:div>
    <w:div w:id="280264610">
      <w:bodyDiv w:val="1"/>
      <w:marLeft w:val="0"/>
      <w:marRight w:val="0"/>
      <w:marTop w:val="0"/>
      <w:marBottom w:val="0"/>
      <w:divBdr>
        <w:top w:val="none" w:sz="0" w:space="0" w:color="auto"/>
        <w:left w:val="none" w:sz="0" w:space="0" w:color="auto"/>
        <w:bottom w:val="none" w:sz="0" w:space="0" w:color="auto"/>
        <w:right w:val="none" w:sz="0" w:space="0" w:color="auto"/>
      </w:divBdr>
    </w:div>
    <w:div w:id="284508098">
      <w:bodyDiv w:val="1"/>
      <w:marLeft w:val="0"/>
      <w:marRight w:val="0"/>
      <w:marTop w:val="0"/>
      <w:marBottom w:val="0"/>
      <w:divBdr>
        <w:top w:val="none" w:sz="0" w:space="0" w:color="auto"/>
        <w:left w:val="none" w:sz="0" w:space="0" w:color="auto"/>
        <w:bottom w:val="none" w:sz="0" w:space="0" w:color="auto"/>
        <w:right w:val="none" w:sz="0" w:space="0" w:color="auto"/>
      </w:divBdr>
    </w:div>
    <w:div w:id="286620854">
      <w:bodyDiv w:val="1"/>
      <w:marLeft w:val="0"/>
      <w:marRight w:val="0"/>
      <w:marTop w:val="0"/>
      <w:marBottom w:val="0"/>
      <w:divBdr>
        <w:top w:val="none" w:sz="0" w:space="0" w:color="auto"/>
        <w:left w:val="none" w:sz="0" w:space="0" w:color="auto"/>
        <w:bottom w:val="none" w:sz="0" w:space="0" w:color="auto"/>
        <w:right w:val="none" w:sz="0" w:space="0" w:color="auto"/>
      </w:divBdr>
    </w:div>
    <w:div w:id="301273192">
      <w:bodyDiv w:val="1"/>
      <w:marLeft w:val="0"/>
      <w:marRight w:val="0"/>
      <w:marTop w:val="0"/>
      <w:marBottom w:val="0"/>
      <w:divBdr>
        <w:top w:val="none" w:sz="0" w:space="0" w:color="auto"/>
        <w:left w:val="none" w:sz="0" w:space="0" w:color="auto"/>
        <w:bottom w:val="none" w:sz="0" w:space="0" w:color="auto"/>
        <w:right w:val="none" w:sz="0" w:space="0" w:color="auto"/>
      </w:divBdr>
    </w:div>
    <w:div w:id="304238987">
      <w:bodyDiv w:val="1"/>
      <w:marLeft w:val="0"/>
      <w:marRight w:val="0"/>
      <w:marTop w:val="0"/>
      <w:marBottom w:val="0"/>
      <w:divBdr>
        <w:top w:val="none" w:sz="0" w:space="0" w:color="auto"/>
        <w:left w:val="none" w:sz="0" w:space="0" w:color="auto"/>
        <w:bottom w:val="none" w:sz="0" w:space="0" w:color="auto"/>
        <w:right w:val="none" w:sz="0" w:space="0" w:color="auto"/>
      </w:divBdr>
    </w:div>
    <w:div w:id="305087292">
      <w:bodyDiv w:val="1"/>
      <w:marLeft w:val="0"/>
      <w:marRight w:val="0"/>
      <w:marTop w:val="0"/>
      <w:marBottom w:val="0"/>
      <w:divBdr>
        <w:top w:val="none" w:sz="0" w:space="0" w:color="auto"/>
        <w:left w:val="none" w:sz="0" w:space="0" w:color="auto"/>
        <w:bottom w:val="none" w:sz="0" w:space="0" w:color="auto"/>
        <w:right w:val="none" w:sz="0" w:space="0" w:color="auto"/>
      </w:divBdr>
    </w:div>
    <w:div w:id="305934725">
      <w:bodyDiv w:val="1"/>
      <w:marLeft w:val="0"/>
      <w:marRight w:val="0"/>
      <w:marTop w:val="0"/>
      <w:marBottom w:val="0"/>
      <w:divBdr>
        <w:top w:val="none" w:sz="0" w:space="0" w:color="auto"/>
        <w:left w:val="none" w:sz="0" w:space="0" w:color="auto"/>
        <w:bottom w:val="none" w:sz="0" w:space="0" w:color="auto"/>
        <w:right w:val="none" w:sz="0" w:space="0" w:color="auto"/>
      </w:divBdr>
    </w:div>
    <w:div w:id="306202405">
      <w:bodyDiv w:val="1"/>
      <w:marLeft w:val="0"/>
      <w:marRight w:val="0"/>
      <w:marTop w:val="0"/>
      <w:marBottom w:val="0"/>
      <w:divBdr>
        <w:top w:val="none" w:sz="0" w:space="0" w:color="auto"/>
        <w:left w:val="none" w:sz="0" w:space="0" w:color="auto"/>
        <w:bottom w:val="none" w:sz="0" w:space="0" w:color="auto"/>
        <w:right w:val="none" w:sz="0" w:space="0" w:color="auto"/>
      </w:divBdr>
    </w:div>
    <w:div w:id="306787125">
      <w:bodyDiv w:val="1"/>
      <w:marLeft w:val="0"/>
      <w:marRight w:val="0"/>
      <w:marTop w:val="0"/>
      <w:marBottom w:val="0"/>
      <w:divBdr>
        <w:top w:val="none" w:sz="0" w:space="0" w:color="auto"/>
        <w:left w:val="none" w:sz="0" w:space="0" w:color="auto"/>
        <w:bottom w:val="none" w:sz="0" w:space="0" w:color="auto"/>
        <w:right w:val="none" w:sz="0" w:space="0" w:color="auto"/>
      </w:divBdr>
    </w:div>
    <w:div w:id="310866741">
      <w:bodyDiv w:val="1"/>
      <w:marLeft w:val="0"/>
      <w:marRight w:val="0"/>
      <w:marTop w:val="0"/>
      <w:marBottom w:val="0"/>
      <w:divBdr>
        <w:top w:val="none" w:sz="0" w:space="0" w:color="auto"/>
        <w:left w:val="none" w:sz="0" w:space="0" w:color="auto"/>
        <w:bottom w:val="none" w:sz="0" w:space="0" w:color="auto"/>
        <w:right w:val="none" w:sz="0" w:space="0" w:color="auto"/>
      </w:divBdr>
    </w:div>
    <w:div w:id="324208239">
      <w:bodyDiv w:val="1"/>
      <w:marLeft w:val="0"/>
      <w:marRight w:val="0"/>
      <w:marTop w:val="0"/>
      <w:marBottom w:val="0"/>
      <w:divBdr>
        <w:top w:val="none" w:sz="0" w:space="0" w:color="auto"/>
        <w:left w:val="none" w:sz="0" w:space="0" w:color="auto"/>
        <w:bottom w:val="none" w:sz="0" w:space="0" w:color="auto"/>
        <w:right w:val="none" w:sz="0" w:space="0" w:color="auto"/>
      </w:divBdr>
    </w:div>
    <w:div w:id="326709262">
      <w:bodyDiv w:val="1"/>
      <w:marLeft w:val="0"/>
      <w:marRight w:val="0"/>
      <w:marTop w:val="0"/>
      <w:marBottom w:val="0"/>
      <w:divBdr>
        <w:top w:val="none" w:sz="0" w:space="0" w:color="auto"/>
        <w:left w:val="none" w:sz="0" w:space="0" w:color="auto"/>
        <w:bottom w:val="none" w:sz="0" w:space="0" w:color="auto"/>
        <w:right w:val="none" w:sz="0" w:space="0" w:color="auto"/>
      </w:divBdr>
    </w:div>
    <w:div w:id="327291452">
      <w:bodyDiv w:val="1"/>
      <w:marLeft w:val="0"/>
      <w:marRight w:val="0"/>
      <w:marTop w:val="0"/>
      <w:marBottom w:val="0"/>
      <w:divBdr>
        <w:top w:val="none" w:sz="0" w:space="0" w:color="auto"/>
        <w:left w:val="none" w:sz="0" w:space="0" w:color="auto"/>
        <w:bottom w:val="none" w:sz="0" w:space="0" w:color="auto"/>
        <w:right w:val="none" w:sz="0" w:space="0" w:color="auto"/>
      </w:divBdr>
    </w:div>
    <w:div w:id="330182156">
      <w:bodyDiv w:val="1"/>
      <w:marLeft w:val="0"/>
      <w:marRight w:val="0"/>
      <w:marTop w:val="0"/>
      <w:marBottom w:val="0"/>
      <w:divBdr>
        <w:top w:val="none" w:sz="0" w:space="0" w:color="auto"/>
        <w:left w:val="none" w:sz="0" w:space="0" w:color="auto"/>
        <w:bottom w:val="none" w:sz="0" w:space="0" w:color="auto"/>
        <w:right w:val="none" w:sz="0" w:space="0" w:color="auto"/>
      </w:divBdr>
    </w:div>
    <w:div w:id="330186837">
      <w:bodyDiv w:val="1"/>
      <w:marLeft w:val="0"/>
      <w:marRight w:val="0"/>
      <w:marTop w:val="0"/>
      <w:marBottom w:val="0"/>
      <w:divBdr>
        <w:top w:val="none" w:sz="0" w:space="0" w:color="auto"/>
        <w:left w:val="none" w:sz="0" w:space="0" w:color="auto"/>
        <w:bottom w:val="none" w:sz="0" w:space="0" w:color="auto"/>
        <w:right w:val="none" w:sz="0" w:space="0" w:color="auto"/>
      </w:divBdr>
    </w:div>
    <w:div w:id="333148620">
      <w:bodyDiv w:val="1"/>
      <w:marLeft w:val="0"/>
      <w:marRight w:val="0"/>
      <w:marTop w:val="0"/>
      <w:marBottom w:val="0"/>
      <w:divBdr>
        <w:top w:val="none" w:sz="0" w:space="0" w:color="auto"/>
        <w:left w:val="none" w:sz="0" w:space="0" w:color="auto"/>
        <w:bottom w:val="none" w:sz="0" w:space="0" w:color="auto"/>
        <w:right w:val="none" w:sz="0" w:space="0" w:color="auto"/>
      </w:divBdr>
    </w:div>
    <w:div w:id="334109044">
      <w:bodyDiv w:val="1"/>
      <w:marLeft w:val="0"/>
      <w:marRight w:val="0"/>
      <w:marTop w:val="0"/>
      <w:marBottom w:val="0"/>
      <w:divBdr>
        <w:top w:val="none" w:sz="0" w:space="0" w:color="auto"/>
        <w:left w:val="none" w:sz="0" w:space="0" w:color="auto"/>
        <w:bottom w:val="none" w:sz="0" w:space="0" w:color="auto"/>
        <w:right w:val="none" w:sz="0" w:space="0" w:color="auto"/>
      </w:divBdr>
    </w:div>
    <w:div w:id="337537058">
      <w:bodyDiv w:val="1"/>
      <w:marLeft w:val="0"/>
      <w:marRight w:val="0"/>
      <w:marTop w:val="0"/>
      <w:marBottom w:val="0"/>
      <w:divBdr>
        <w:top w:val="none" w:sz="0" w:space="0" w:color="auto"/>
        <w:left w:val="none" w:sz="0" w:space="0" w:color="auto"/>
        <w:bottom w:val="none" w:sz="0" w:space="0" w:color="auto"/>
        <w:right w:val="none" w:sz="0" w:space="0" w:color="auto"/>
      </w:divBdr>
    </w:div>
    <w:div w:id="342558426">
      <w:bodyDiv w:val="1"/>
      <w:marLeft w:val="0"/>
      <w:marRight w:val="0"/>
      <w:marTop w:val="0"/>
      <w:marBottom w:val="0"/>
      <w:divBdr>
        <w:top w:val="none" w:sz="0" w:space="0" w:color="auto"/>
        <w:left w:val="none" w:sz="0" w:space="0" w:color="auto"/>
        <w:bottom w:val="none" w:sz="0" w:space="0" w:color="auto"/>
        <w:right w:val="none" w:sz="0" w:space="0" w:color="auto"/>
      </w:divBdr>
    </w:div>
    <w:div w:id="342975312">
      <w:bodyDiv w:val="1"/>
      <w:marLeft w:val="0"/>
      <w:marRight w:val="0"/>
      <w:marTop w:val="0"/>
      <w:marBottom w:val="0"/>
      <w:divBdr>
        <w:top w:val="none" w:sz="0" w:space="0" w:color="auto"/>
        <w:left w:val="none" w:sz="0" w:space="0" w:color="auto"/>
        <w:bottom w:val="none" w:sz="0" w:space="0" w:color="auto"/>
        <w:right w:val="none" w:sz="0" w:space="0" w:color="auto"/>
      </w:divBdr>
    </w:div>
    <w:div w:id="343749977">
      <w:bodyDiv w:val="1"/>
      <w:marLeft w:val="0"/>
      <w:marRight w:val="0"/>
      <w:marTop w:val="0"/>
      <w:marBottom w:val="0"/>
      <w:divBdr>
        <w:top w:val="none" w:sz="0" w:space="0" w:color="auto"/>
        <w:left w:val="none" w:sz="0" w:space="0" w:color="auto"/>
        <w:bottom w:val="none" w:sz="0" w:space="0" w:color="auto"/>
        <w:right w:val="none" w:sz="0" w:space="0" w:color="auto"/>
      </w:divBdr>
    </w:div>
    <w:div w:id="346295953">
      <w:bodyDiv w:val="1"/>
      <w:marLeft w:val="0"/>
      <w:marRight w:val="0"/>
      <w:marTop w:val="0"/>
      <w:marBottom w:val="0"/>
      <w:divBdr>
        <w:top w:val="none" w:sz="0" w:space="0" w:color="auto"/>
        <w:left w:val="none" w:sz="0" w:space="0" w:color="auto"/>
        <w:bottom w:val="none" w:sz="0" w:space="0" w:color="auto"/>
        <w:right w:val="none" w:sz="0" w:space="0" w:color="auto"/>
      </w:divBdr>
    </w:div>
    <w:div w:id="354236972">
      <w:bodyDiv w:val="1"/>
      <w:marLeft w:val="0"/>
      <w:marRight w:val="0"/>
      <w:marTop w:val="0"/>
      <w:marBottom w:val="0"/>
      <w:divBdr>
        <w:top w:val="none" w:sz="0" w:space="0" w:color="auto"/>
        <w:left w:val="none" w:sz="0" w:space="0" w:color="auto"/>
        <w:bottom w:val="none" w:sz="0" w:space="0" w:color="auto"/>
        <w:right w:val="none" w:sz="0" w:space="0" w:color="auto"/>
      </w:divBdr>
    </w:div>
    <w:div w:id="355349680">
      <w:bodyDiv w:val="1"/>
      <w:marLeft w:val="0"/>
      <w:marRight w:val="0"/>
      <w:marTop w:val="0"/>
      <w:marBottom w:val="0"/>
      <w:divBdr>
        <w:top w:val="none" w:sz="0" w:space="0" w:color="auto"/>
        <w:left w:val="none" w:sz="0" w:space="0" w:color="auto"/>
        <w:bottom w:val="none" w:sz="0" w:space="0" w:color="auto"/>
        <w:right w:val="none" w:sz="0" w:space="0" w:color="auto"/>
      </w:divBdr>
    </w:div>
    <w:div w:id="368721937">
      <w:bodyDiv w:val="1"/>
      <w:marLeft w:val="0"/>
      <w:marRight w:val="0"/>
      <w:marTop w:val="0"/>
      <w:marBottom w:val="0"/>
      <w:divBdr>
        <w:top w:val="none" w:sz="0" w:space="0" w:color="auto"/>
        <w:left w:val="none" w:sz="0" w:space="0" w:color="auto"/>
        <w:bottom w:val="none" w:sz="0" w:space="0" w:color="auto"/>
        <w:right w:val="none" w:sz="0" w:space="0" w:color="auto"/>
      </w:divBdr>
    </w:div>
    <w:div w:id="374427284">
      <w:bodyDiv w:val="1"/>
      <w:marLeft w:val="0"/>
      <w:marRight w:val="0"/>
      <w:marTop w:val="0"/>
      <w:marBottom w:val="0"/>
      <w:divBdr>
        <w:top w:val="none" w:sz="0" w:space="0" w:color="auto"/>
        <w:left w:val="none" w:sz="0" w:space="0" w:color="auto"/>
        <w:bottom w:val="none" w:sz="0" w:space="0" w:color="auto"/>
        <w:right w:val="none" w:sz="0" w:space="0" w:color="auto"/>
      </w:divBdr>
    </w:div>
    <w:div w:id="375743691">
      <w:bodyDiv w:val="1"/>
      <w:marLeft w:val="0"/>
      <w:marRight w:val="0"/>
      <w:marTop w:val="0"/>
      <w:marBottom w:val="0"/>
      <w:divBdr>
        <w:top w:val="none" w:sz="0" w:space="0" w:color="auto"/>
        <w:left w:val="none" w:sz="0" w:space="0" w:color="auto"/>
        <w:bottom w:val="none" w:sz="0" w:space="0" w:color="auto"/>
        <w:right w:val="none" w:sz="0" w:space="0" w:color="auto"/>
      </w:divBdr>
    </w:div>
    <w:div w:id="383716433">
      <w:bodyDiv w:val="1"/>
      <w:marLeft w:val="0"/>
      <w:marRight w:val="0"/>
      <w:marTop w:val="0"/>
      <w:marBottom w:val="0"/>
      <w:divBdr>
        <w:top w:val="none" w:sz="0" w:space="0" w:color="auto"/>
        <w:left w:val="none" w:sz="0" w:space="0" w:color="auto"/>
        <w:bottom w:val="none" w:sz="0" w:space="0" w:color="auto"/>
        <w:right w:val="none" w:sz="0" w:space="0" w:color="auto"/>
      </w:divBdr>
    </w:div>
    <w:div w:id="385371964">
      <w:bodyDiv w:val="1"/>
      <w:marLeft w:val="0"/>
      <w:marRight w:val="0"/>
      <w:marTop w:val="0"/>
      <w:marBottom w:val="0"/>
      <w:divBdr>
        <w:top w:val="none" w:sz="0" w:space="0" w:color="auto"/>
        <w:left w:val="none" w:sz="0" w:space="0" w:color="auto"/>
        <w:bottom w:val="none" w:sz="0" w:space="0" w:color="auto"/>
        <w:right w:val="none" w:sz="0" w:space="0" w:color="auto"/>
      </w:divBdr>
    </w:div>
    <w:div w:id="396636001">
      <w:bodyDiv w:val="1"/>
      <w:marLeft w:val="0"/>
      <w:marRight w:val="0"/>
      <w:marTop w:val="0"/>
      <w:marBottom w:val="0"/>
      <w:divBdr>
        <w:top w:val="none" w:sz="0" w:space="0" w:color="auto"/>
        <w:left w:val="none" w:sz="0" w:space="0" w:color="auto"/>
        <w:bottom w:val="none" w:sz="0" w:space="0" w:color="auto"/>
        <w:right w:val="none" w:sz="0" w:space="0" w:color="auto"/>
      </w:divBdr>
    </w:div>
    <w:div w:id="401491263">
      <w:bodyDiv w:val="1"/>
      <w:marLeft w:val="0"/>
      <w:marRight w:val="0"/>
      <w:marTop w:val="0"/>
      <w:marBottom w:val="0"/>
      <w:divBdr>
        <w:top w:val="none" w:sz="0" w:space="0" w:color="auto"/>
        <w:left w:val="none" w:sz="0" w:space="0" w:color="auto"/>
        <w:bottom w:val="none" w:sz="0" w:space="0" w:color="auto"/>
        <w:right w:val="none" w:sz="0" w:space="0" w:color="auto"/>
      </w:divBdr>
    </w:div>
    <w:div w:id="401949089">
      <w:bodyDiv w:val="1"/>
      <w:marLeft w:val="0"/>
      <w:marRight w:val="0"/>
      <w:marTop w:val="0"/>
      <w:marBottom w:val="0"/>
      <w:divBdr>
        <w:top w:val="none" w:sz="0" w:space="0" w:color="auto"/>
        <w:left w:val="none" w:sz="0" w:space="0" w:color="auto"/>
        <w:bottom w:val="none" w:sz="0" w:space="0" w:color="auto"/>
        <w:right w:val="none" w:sz="0" w:space="0" w:color="auto"/>
      </w:divBdr>
    </w:div>
    <w:div w:id="408307889">
      <w:bodyDiv w:val="1"/>
      <w:marLeft w:val="0"/>
      <w:marRight w:val="0"/>
      <w:marTop w:val="0"/>
      <w:marBottom w:val="0"/>
      <w:divBdr>
        <w:top w:val="none" w:sz="0" w:space="0" w:color="auto"/>
        <w:left w:val="none" w:sz="0" w:space="0" w:color="auto"/>
        <w:bottom w:val="none" w:sz="0" w:space="0" w:color="auto"/>
        <w:right w:val="none" w:sz="0" w:space="0" w:color="auto"/>
      </w:divBdr>
    </w:div>
    <w:div w:id="410199072">
      <w:bodyDiv w:val="1"/>
      <w:marLeft w:val="0"/>
      <w:marRight w:val="0"/>
      <w:marTop w:val="0"/>
      <w:marBottom w:val="0"/>
      <w:divBdr>
        <w:top w:val="none" w:sz="0" w:space="0" w:color="auto"/>
        <w:left w:val="none" w:sz="0" w:space="0" w:color="auto"/>
        <w:bottom w:val="none" w:sz="0" w:space="0" w:color="auto"/>
        <w:right w:val="none" w:sz="0" w:space="0" w:color="auto"/>
      </w:divBdr>
    </w:div>
    <w:div w:id="414253903">
      <w:bodyDiv w:val="1"/>
      <w:marLeft w:val="0"/>
      <w:marRight w:val="0"/>
      <w:marTop w:val="0"/>
      <w:marBottom w:val="0"/>
      <w:divBdr>
        <w:top w:val="none" w:sz="0" w:space="0" w:color="auto"/>
        <w:left w:val="none" w:sz="0" w:space="0" w:color="auto"/>
        <w:bottom w:val="none" w:sz="0" w:space="0" w:color="auto"/>
        <w:right w:val="none" w:sz="0" w:space="0" w:color="auto"/>
      </w:divBdr>
    </w:div>
    <w:div w:id="417024241">
      <w:bodyDiv w:val="1"/>
      <w:marLeft w:val="0"/>
      <w:marRight w:val="0"/>
      <w:marTop w:val="0"/>
      <w:marBottom w:val="0"/>
      <w:divBdr>
        <w:top w:val="none" w:sz="0" w:space="0" w:color="auto"/>
        <w:left w:val="none" w:sz="0" w:space="0" w:color="auto"/>
        <w:bottom w:val="none" w:sz="0" w:space="0" w:color="auto"/>
        <w:right w:val="none" w:sz="0" w:space="0" w:color="auto"/>
      </w:divBdr>
    </w:div>
    <w:div w:id="423111390">
      <w:bodyDiv w:val="1"/>
      <w:marLeft w:val="0"/>
      <w:marRight w:val="0"/>
      <w:marTop w:val="0"/>
      <w:marBottom w:val="0"/>
      <w:divBdr>
        <w:top w:val="none" w:sz="0" w:space="0" w:color="auto"/>
        <w:left w:val="none" w:sz="0" w:space="0" w:color="auto"/>
        <w:bottom w:val="none" w:sz="0" w:space="0" w:color="auto"/>
        <w:right w:val="none" w:sz="0" w:space="0" w:color="auto"/>
      </w:divBdr>
    </w:div>
    <w:div w:id="424083462">
      <w:bodyDiv w:val="1"/>
      <w:marLeft w:val="0"/>
      <w:marRight w:val="0"/>
      <w:marTop w:val="0"/>
      <w:marBottom w:val="0"/>
      <w:divBdr>
        <w:top w:val="none" w:sz="0" w:space="0" w:color="auto"/>
        <w:left w:val="none" w:sz="0" w:space="0" w:color="auto"/>
        <w:bottom w:val="none" w:sz="0" w:space="0" w:color="auto"/>
        <w:right w:val="none" w:sz="0" w:space="0" w:color="auto"/>
      </w:divBdr>
    </w:div>
    <w:div w:id="430591752">
      <w:bodyDiv w:val="1"/>
      <w:marLeft w:val="0"/>
      <w:marRight w:val="0"/>
      <w:marTop w:val="0"/>
      <w:marBottom w:val="0"/>
      <w:divBdr>
        <w:top w:val="none" w:sz="0" w:space="0" w:color="auto"/>
        <w:left w:val="none" w:sz="0" w:space="0" w:color="auto"/>
        <w:bottom w:val="none" w:sz="0" w:space="0" w:color="auto"/>
        <w:right w:val="none" w:sz="0" w:space="0" w:color="auto"/>
      </w:divBdr>
    </w:div>
    <w:div w:id="432822636">
      <w:bodyDiv w:val="1"/>
      <w:marLeft w:val="0"/>
      <w:marRight w:val="0"/>
      <w:marTop w:val="0"/>
      <w:marBottom w:val="0"/>
      <w:divBdr>
        <w:top w:val="none" w:sz="0" w:space="0" w:color="auto"/>
        <w:left w:val="none" w:sz="0" w:space="0" w:color="auto"/>
        <w:bottom w:val="none" w:sz="0" w:space="0" w:color="auto"/>
        <w:right w:val="none" w:sz="0" w:space="0" w:color="auto"/>
      </w:divBdr>
    </w:div>
    <w:div w:id="439376938">
      <w:bodyDiv w:val="1"/>
      <w:marLeft w:val="0"/>
      <w:marRight w:val="0"/>
      <w:marTop w:val="0"/>
      <w:marBottom w:val="0"/>
      <w:divBdr>
        <w:top w:val="none" w:sz="0" w:space="0" w:color="auto"/>
        <w:left w:val="none" w:sz="0" w:space="0" w:color="auto"/>
        <w:bottom w:val="none" w:sz="0" w:space="0" w:color="auto"/>
        <w:right w:val="none" w:sz="0" w:space="0" w:color="auto"/>
      </w:divBdr>
    </w:div>
    <w:div w:id="442575505">
      <w:bodyDiv w:val="1"/>
      <w:marLeft w:val="0"/>
      <w:marRight w:val="0"/>
      <w:marTop w:val="0"/>
      <w:marBottom w:val="0"/>
      <w:divBdr>
        <w:top w:val="none" w:sz="0" w:space="0" w:color="auto"/>
        <w:left w:val="none" w:sz="0" w:space="0" w:color="auto"/>
        <w:bottom w:val="none" w:sz="0" w:space="0" w:color="auto"/>
        <w:right w:val="none" w:sz="0" w:space="0" w:color="auto"/>
      </w:divBdr>
    </w:div>
    <w:div w:id="446320052">
      <w:bodyDiv w:val="1"/>
      <w:marLeft w:val="0"/>
      <w:marRight w:val="0"/>
      <w:marTop w:val="0"/>
      <w:marBottom w:val="0"/>
      <w:divBdr>
        <w:top w:val="none" w:sz="0" w:space="0" w:color="auto"/>
        <w:left w:val="none" w:sz="0" w:space="0" w:color="auto"/>
        <w:bottom w:val="none" w:sz="0" w:space="0" w:color="auto"/>
        <w:right w:val="none" w:sz="0" w:space="0" w:color="auto"/>
      </w:divBdr>
    </w:div>
    <w:div w:id="448477400">
      <w:bodyDiv w:val="1"/>
      <w:marLeft w:val="0"/>
      <w:marRight w:val="0"/>
      <w:marTop w:val="0"/>
      <w:marBottom w:val="0"/>
      <w:divBdr>
        <w:top w:val="none" w:sz="0" w:space="0" w:color="auto"/>
        <w:left w:val="none" w:sz="0" w:space="0" w:color="auto"/>
        <w:bottom w:val="none" w:sz="0" w:space="0" w:color="auto"/>
        <w:right w:val="none" w:sz="0" w:space="0" w:color="auto"/>
      </w:divBdr>
    </w:div>
    <w:div w:id="448739618">
      <w:bodyDiv w:val="1"/>
      <w:marLeft w:val="0"/>
      <w:marRight w:val="0"/>
      <w:marTop w:val="0"/>
      <w:marBottom w:val="0"/>
      <w:divBdr>
        <w:top w:val="none" w:sz="0" w:space="0" w:color="auto"/>
        <w:left w:val="none" w:sz="0" w:space="0" w:color="auto"/>
        <w:bottom w:val="none" w:sz="0" w:space="0" w:color="auto"/>
        <w:right w:val="none" w:sz="0" w:space="0" w:color="auto"/>
      </w:divBdr>
    </w:div>
    <w:div w:id="449202067">
      <w:bodyDiv w:val="1"/>
      <w:marLeft w:val="0"/>
      <w:marRight w:val="0"/>
      <w:marTop w:val="0"/>
      <w:marBottom w:val="0"/>
      <w:divBdr>
        <w:top w:val="none" w:sz="0" w:space="0" w:color="auto"/>
        <w:left w:val="none" w:sz="0" w:space="0" w:color="auto"/>
        <w:bottom w:val="none" w:sz="0" w:space="0" w:color="auto"/>
        <w:right w:val="none" w:sz="0" w:space="0" w:color="auto"/>
      </w:divBdr>
    </w:div>
    <w:div w:id="461919772">
      <w:bodyDiv w:val="1"/>
      <w:marLeft w:val="0"/>
      <w:marRight w:val="0"/>
      <w:marTop w:val="0"/>
      <w:marBottom w:val="0"/>
      <w:divBdr>
        <w:top w:val="none" w:sz="0" w:space="0" w:color="auto"/>
        <w:left w:val="none" w:sz="0" w:space="0" w:color="auto"/>
        <w:bottom w:val="none" w:sz="0" w:space="0" w:color="auto"/>
        <w:right w:val="none" w:sz="0" w:space="0" w:color="auto"/>
      </w:divBdr>
    </w:div>
    <w:div w:id="464078973">
      <w:bodyDiv w:val="1"/>
      <w:marLeft w:val="0"/>
      <w:marRight w:val="0"/>
      <w:marTop w:val="0"/>
      <w:marBottom w:val="0"/>
      <w:divBdr>
        <w:top w:val="none" w:sz="0" w:space="0" w:color="auto"/>
        <w:left w:val="none" w:sz="0" w:space="0" w:color="auto"/>
        <w:bottom w:val="none" w:sz="0" w:space="0" w:color="auto"/>
        <w:right w:val="none" w:sz="0" w:space="0" w:color="auto"/>
      </w:divBdr>
    </w:div>
    <w:div w:id="484394033">
      <w:bodyDiv w:val="1"/>
      <w:marLeft w:val="0"/>
      <w:marRight w:val="0"/>
      <w:marTop w:val="0"/>
      <w:marBottom w:val="0"/>
      <w:divBdr>
        <w:top w:val="none" w:sz="0" w:space="0" w:color="auto"/>
        <w:left w:val="none" w:sz="0" w:space="0" w:color="auto"/>
        <w:bottom w:val="none" w:sz="0" w:space="0" w:color="auto"/>
        <w:right w:val="none" w:sz="0" w:space="0" w:color="auto"/>
      </w:divBdr>
    </w:div>
    <w:div w:id="490680175">
      <w:bodyDiv w:val="1"/>
      <w:marLeft w:val="0"/>
      <w:marRight w:val="0"/>
      <w:marTop w:val="0"/>
      <w:marBottom w:val="0"/>
      <w:divBdr>
        <w:top w:val="none" w:sz="0" w:space="0" w:color="auto"/>
        <w:left w:val="none" w:sz="0" w:space="0" w:color="auto"/>
        <w:bottom w:val="none" w:sz="0" w:space="0" w:color="auto"/>
        <w:right w:val="none" w:sz="0" w:space="0" w:color="auto"/>
      </w:divBdr>
    </w:div>
    <w:div w:id="495612268">
      <w:bodyDiv w:val="1"/>
      <w:marLeft w:val="0"/>
      <w:marRight w:val="0"/>
      <w:marTop w:val="0"/>
      <w:marBottom w:val="0"/>
      <w:divBdr>
        <w:top w:val="none" w:sz="0" w:space="0" w:color="auto"/>
        <w:left w:val="none" w:sz="0" w:space="0" w:color="auto"/>
        <w:bottom w:val="none" w:sz="0" w:space="0" w:color="auto"/>
        <w:right w:val="none" w:sz="0" w:space="0" w:color="auto"/>
      </w:divBdr>
    </w:div>
    <w:div w:id="500046938">
      <w:bodyDiv w:val="1"/>
      <w:marLeft w:val="0"/>
      <w:marRight w:val="0"/>
      <w:marTop w:val="0"/>
      <w:marBottom w:val="0"/>
      <w:divBdr>
        <w:top w:val="none" w:sz="0" w:space="0" w:color="auto"/>
        <w:left w:val="none" w:sz="0" w:space="0" w:color="auto"/>
        <w:bottom w:val="none" w:sz="0" w:space="0" w:color="auto"/>
        <w:right w:val="none" w:sz="0" w:space="0" w:color="auto"/>
      </w:divBdr>
    </w:div>
    <w:div w:id="537163881">
      <w:bodyDiv w:val="1"/>
      <w:marLeft w:val="0"/>
      <w:marRight w:val="0"/>
      <w:marTop w:val="0"/>
      <w:marBottom w:val="0"/>
      <w:divBdr>
        <w:top w:val="none" w:sz="0" w:space="0" w:color="auto"/>
        <w:left w:val="none" w:sz="0" w:space="0" w:color="auto"/>
        <w:bottom w:val="none" w:sz="0" w:space="0" w:color="auto"/>
        <w:right w:val="none" w:sz="0" w:space="0" w:color="auto"/>
      </w:divBdr>
    </w:div>
    <w:div w:id="540096438">
      <w:bodyDiv w:val="1"/>
      <w:marLeft w:val="0"/>
      <w:marRight w:val="0"/>
      <w:marTop w:val="0"/>
      <w:marBottom w:val="0"/>
      <w:divBdr>
        <w:top w:val="none" w:sz="0" w:space="0" w:color="auto"/>
        <w:left w:val="none" w:sz="0" w:space="0" w:color="auto"/>
        <w:bottom w:val="none" w:sz="0" w:space="0" w:color="auto"/>
        <w:right w:val="none" w:sz="0" w:space="0" w:color="auto"/>
      </w:divBdr>
    </w:div>
    <w:div w:id="543179863">
      <w:bodyDiv w:val="1"/>
      <w:marLeft w:val="0"/>
      <w:marRight w:val="0"/>
      <w:marTop w:val="0"/>
      <w:marBottom w:val="0"/>
      <w:divBdr>
        <w:top w:val="none" w:sz="0" w:space="0" w:color="auto"/>
        <w:left w:val="none" w:sz="0" w:space="0" w:color="auto"/>
        <w:bottom w:val="none" w:sz="0" w:space="0" w:color="auto"/>
        <w:right w:val="none" w:sz="0" w:space="0" w:color="auto"/>
      </w:divBdr>
    </w:div>
    <w:div w:id="545289639">
      <w:bodyDiv w:val="1"/>
      <w:marLeft w:val="0"/>
      <w:marRight w:val="0"/>
      <w:marTop w:val="0"/>
      <w:marBottom w:val="0"/>
      <w:divBdr>
        <w:top w:val="none" w:sz="0" w:space="0" w:color="auto"/>
        <w:left w:val="none" w:sz="0" w:space="0" w:color="auto"/>
        <w:bottom w:val="none" w:sz="0" w:space="0" w:color="auto"/>
        <w:right w:val="none" w:sz="0" w:space="0" w:color="auto"/>
      </w:divBdr>
    </w:div>
    <w:div w:id="546575764">
      <w:bodyDiv w:val="1"/>
      <w:marLeft w:val="0"/>
      <w:marRight w:val="0"/>
      <w:marTop w:val="0"/>
      <w:marBottom w:val="0"/>
      <w:divBdr>
        <w:top w:val="none" w:sz="0" w:space="0" w:color="auto"/>
        <w:left w:val="none" w:sz="0" w:space="0" w:color="auto"/>
        <w:bottom w:val="none" w:sz="0" w:space="0" w:color="auto"/>
        <w:right w:val="none" w:sz="0" w:space="0" w:color="auto"/>
      </w:divBdr>
    </w:div>
    <w:div w:id="548035747">
      <w:bodyDiv w:val="1"/>
      <w:marLeft w:val="0"/>
      <w:marRight w:val="0"/>
      <w:marTop w:val="0"/>
      <w:marBottom w:val="0"/>
      <w:divBdr>
        <w:top w:val="none" w:sz="0" w:space="0" w:color="auto"/>
        <w:left w:val="none" w:sz="0" w:space="0" w:color="auto"/>
        <w:bottom w:val="none" w:sz="0" w:space="0" w:color="auto"/>
        <w:right w:val="none" w:sz="0" w:space="0" w:color="auto"/>
      </w:divBdr>
    </w:div>
    <w:div w:id="548880021">
      <w:bodyDiv w:val="1"/>
      <w:marLeft w:val="0"/>
      <w:marRight w:val="0"/>
      <w:marTop w:val="0"/>
      <w:marBottom w:val="0"/>
      <w:divBdr>
        <w:top w:val="none" w:sz="0" w:space="0" w:color="auto"/>
        <w:left w:val="none" w:sz="0" w:space="0" w:color="auto"/>
        <w:bottom w:val="none" w:sz="0" w:space="0" w:color="auto"/>
        <w:right w:val="none" w:sz="0" w:space="0" w:color="auto"/>
      </w:divBdr>
    </w:div>
    <w:div w:id="554126040">
      <w:bodyDiv w:val="1"/>
      <w:marLeft w:val="0"/>
      <w:marRight w:val="0"/>
      <w:marTop w:val="0"/>
      <w:marBottom w:val="0"/>
      <w:divBdr>
        <w:top w:val="none" w:sz="0" w:space="0" w:color="auto"/>
        <w:left w:val="none" w:sz="0" w:space="0" w:color="auto"/>
        <w:bottom w:val="none" w:sz="0" w:space="0" w:color="auto"/>
        <w:right w:val="none" w:sz="0" w:space="0" w:color="auto"/>
      </w:divBdr>
    </w:div>
    <w:div w:id="557327667">
      <w:bodyDiv w:val="1"/>
      <w:marLeft w:val="0"/>
      <w:marRight w:val="0"/>
      <w:marTop w:val="0"/>
      <w:marBottom w:val="0"/>
      <w:divBdr>
        <w:top w:val="none" w:sz="0" w:space="0" w:color="auto"/>
        <w:left w:val="none" w:sz="0" w:space="0" w:color="auto"/>
        <w:bottom w:val="none" w:sz="0" w:space="0" w:color="auto"/>
        <w:right w:val="none" w:sz="0" w:space="0" w:color="auto"/>
      </w:divBdr>
    </w:div>
    <w:div w:id="557673358">
      <w:bodyDiv w:val="1"/>
      <w:marLeft w:val="0"/>
      <w:marRight w:val="0"/>
      <w:marTop w:val="0"/>
      <w:marBottom w:val="0"/>
      <w:divBdr>
        <w:top w:val="none" w:sz="0" w:space="0" w:color="auto"/>
        <w:left w:val="none" w:sz="0" w:space="0" w:color="auto"/>
        <w:bottom w:val="none" w:sz="0" w:space="0" w:color="auto"/>
        <w:right w:val="none" w:sz="0" w:space="0" w:color="auto"/>
      </w:divBdr>
    </w:div>
    <w:div w:id="563025038">
      <w:bodyDiv w:val="1"/>
      <w:marLeft w:val="0"/>
      <w:marRight w:val="0"/>
      <w:marTop w:val="0"/>
      <w:marBottom w:val="0"/>
      <w:divBdr>
        <w:top w:val="none" w:sz="0" w:space="0" w:color="auto"/>
        <w:left w:val="none" w:sz="0" w:space="0" w:color="auto"/>
        <w:bottom w:val="none" w:sz="0" w:space="0" w:color="auto"/>
        <w:right w:val="none" w:sz="0" w:space="0" w:color="auto"/>
      </w:divBdr>
    </w:div>
    <w:div w:id="565922402">
      <w:bodyDiv w:val="1"/>
      <w:marLeft w:val="0"/>
      <w:marRight w:val="0"/>
      <w:marTop w:val="0"/>
      <w:marBottom w:val="0"/>
      <w:divBdr>
        <w:top w:val="none" w:sz="0" w:space="0" w:color="auto"/>
        <w:left w:val="none" w:sz="0" w:space="0" w:color="auto"/>
        <w:bottom w:val="none" w:sz="0" w:space="0" w:color="auto"/>
        <w:right w:val="none" w:sz="0" w:space="0" w:color="auto"/>
      </w:divBdr>
    </w:div>
    <w:div w:id="575436207">
      <w:bodyDiv w:val="1"/>
      <w:marLeft w:val="0"/>
      <w:marRight w:val="0"/>
      <w:marTop w:val="0"/>
      <w:marBottom w:val="0"/>
      <w:divBdr>
        <w:top w:val="none" w:sz="0" w:space="0" w:color="auto"/>
        <w:left w:val="none" w:sz="0" w:space="0" w:color="auto"/>
        <w:bottom w:val="none" w:sz="0" w:space="0" w:color="auto"/>
        <w:right w:val="none" w:sz="0" w:space="0" w:color="auto"/>
      </w:divBdr>
    </w:div>
    <w:div w:id="576787438">
      <w:bodyDiv w:val="1"/>
      <w:marLeft w:val="0"/>
      <w:marRight w:val="0"/>
      <w:marTop w:val="0"/>
      <w:marBottom w:val="0"/>
      <w:divBdr>
        <w:top w:val="none" w:sz="0" w:space="0" w:color="auto"/>
        <w:left w:val="none" w:sz="0" w:space="0" w:color="auto"/>
        <w:bottom w:val="none" w:sz="0" w:space="0" w:color="auto"/>
        <w:right w:val="none" w:sz="0" w:space="0" w:color="auto"/>
      </w:divBdr>
    </w:div>
    <w:div w:id="583683240">
      <w:bodyDiv w:val="1"/>
      <w:marLeft w:val="0"/>
      <w:marRight w:val="0"/>
      <w:marTop w:val="0"/>
      <w:marBottom w:val="0"/>
      <w:divBdr>
        <w:top w:val="none" w:sz="0" w:space="0" w:color="auto"/>
        <w:left w:val="none" w:sz="0" w:space="0" w:color="auto"/>
        <w:bottom w:val="none" w:sz="0" w:space="0" w:color="auto"/>
        <w:right w:val="none" w:sz="0" w:space="0" w:color="auto"/>
      </w:divBdr>
    </w:div>
    <w:div w:id="584875534">
      <w:bodyDiv w:val="1"/>
      <w:marLeft w:val="0"/>
      <w:marRight w:val="0"/>
      <w:marTop w:val="0"/>
      <w:marBottom w:val="0"/>
      <w:divBdr>
        <w:top w:val="none" w:sz="0" w:space="0" w:color="auto"/>
        <w:left w:val="none" w:sz="0" w:space="0" w:color="auto"/>
        <w:bottom w:val="none" w:sz="0" w:space="0" w:color="auto"/>
        <w:right w:val="none" w:sz="0" w:space="0" w:color="auto"/>
      </w:divBdr>
    </w:div>
    <w:div w:id="585264146">
      <w:bodyDiv w:val="1"/>
      <w:marLeft w:val="0"/>
      <w:marRight w:val="0"/>
      <w:marTop w:val="0"/>
      <w:marBottom w:val="0"/>
      <w:divBdr>
        <w:top w:val="none" w:sz="0" w:space="0" w:color="auto"/>
        <w:left w:val="none" w:sz="0" w:space="0" w:color="auto"/>
        <w:bottom w:val="none" w:sz="0" w:space="0" w:color="auto"/>
        <w:right w:val="none" w:sz="0" w:space="0" w:color="auto"/>
      </w:divBdr>
    </w:div>
    <w:div w:id="589506041">
      <w:bodyDiv w:val="1"/>
      <w:marLeft w:val="0"/>
      <w:marRight w:val="0"/>
      <w:marTop w:val="0"/>
      <w:marBottom w:val="0"/>
      <w:divBdr>
        <w:top w:val="none" w:sz="0" w:space="0" w:color="auto"/>
        <w:left w:val="none" w:sz="0" w:space="0" w:color="auto"/>
        <w:bottom w:val="none" w:sz="0" w:space="0" w:color="auto"/>
        <w:right w:val="none" w:sz="0" w:space="0" w:color="auto"/>
      </w:divBdr>
    </w:div>
    <w:div w:id="598875195">
      <w:bodyDiv w:val="1"/>
      <w:marLeft w:val="0"/>
      <w:marRight w:val="0"/>
      <w:marTop w:val="0"/>
      <w:marBottom w:val="0"/>
      <w:divBdr>
        <w:top w:val="none" w:sz="0" w:space="0" w:color="auto"/>
        <w:left w:val="none" w:sz="0" w:space="0" w:color="auto"/>
        <w:bottom w:val="none" w:sz="0" w:space="0" w:color="auto"/>
        <w:right w:val="none" w:sz="0" w:space="0" w:color="auto"/>
      </w:divBdr>
    </w:div>
    <w:div w:id="603421830">
      <w:bodyDiv w:val="1"/>
      <w:marLeft w:val="0"/>
      <w:marRight w:val="0"/>
      <w:marTop w:val="0"/>
      <w:marBottom w:val="0"/>
      <w:divBdr>
        <w:top w:val="none" w:sz="0" w:space="0" w:color="auto"/>
        <w:left w:val="none" w:sz="0" w:space="0" w:color="auto"/>
        <w:bottom w:val="none" w:sz="0" w:space="0" w:color="auto"/>
        <w:right w:val="none" w:sz="0" w:space="0" w:color="auto"/>
      </w:divBdr>
    </w:div>
    <w:div w:id="604191363">
      <w:bodyDiv w:val="1"/>
      <w:marLeft w:val="0"/>
      <w:marRight w:val="0"/>
      <w:marTop w:val="0"/>
      <w:marBottom w:val="0"/>
      <w:divBdr>
        <w:top w:val="none" w:sz="0" w:space="0" w:color="auto"/>
        <w:left w:val="none" w:sz="0" w:space="0" w:color="auto"/>
        <w:bottom w:val="none" w:sz="0" w:space="0" w:color="auto"/>
        <w:right w:val="none" w:sz="0" w:space="0" w:color="auto"/>
      </w:divBdr>
    </w:div>
    <w:div w:id="614869889">
      <w:bodyDiv w:val="1"/>
      <w:marLeft w:val="0"/>
      <w:marRight w:val="0"/>
      <w:marTop w:val="0"/>
      <w:marBottom w:val="0"/>
      <w:divBdr>
        <w:top w:val="none" w:sz="0" w:space="0" w:color="auto"/>
        <w:left w:val="none" w:sz="0" w:space="0" w:color="auto"/>
        <w:bottom w:val="none" w:sz="0" w:space="0" w:color="auto"/>
        <w:right w:val="none" w:sz="0" w:space="0" w:color="auto"/>
      </w:divBdr>
    </w:div>
    <w:div w:id="616839122">
      <w:bodyDiv w:val="1"/>
      <w:marLeft w:val="0"/>
      <w:marRight w:val="0"/>
      <w:marTop w:val="0"/>
      <w:marBottom w:val="0"/>
      <w:divBdr>
        <w:top w:val="none" w:sz="0" w:space="0" w:color="auto"/>
        <w:left w:val="none" w:sz="0" w:space="0" w:color="auto"/>
        <w:bottom w:val="none" w:sz="0" w:space="0" w:color="auto"/>
        <w:right w:val="none" w:sz="0" w:space="0" w:color="auto"/>
      </w:divBdr>
    </w:div>
    <w:div w:id="620848051">
      <w:bodyDiv w:val="1"/>
      <w:marLeft w:val="0"/>
      <w:marRight w:val="0"/>
      <w:marTop w:val="0"/>
      <w:marBottom w:val="0"/>
      <w:divBdr>
        <w:top w:val="none" w:sz="0" w:space="0" w:color="auto"/>
        <w:left w:val="none" w:sz="0" w:space="0" w:color="auto"/>
        <w:bottom w:val="none" w:sz="0" w:space="0" w:color="auto"/>
        <w:right w:val="none" w:sz="0" w:space="0" w:color="auto"/>
      </w:divBdr>
    </w:div>
    <w:div w:id="623121319">
      <w:bodyDiv w:val="1"/>
      <w:marLeft w:val="0"/>
      <w:marRight w:val="0"/>
      <w:marTop w:val="0"/>
      <w:marBottom w:val="0"/>
      <w:divBdr>
        <w:top w:val="none" w:sz="0" w:space="0" w:color="auto"/>
        <w:left w:val="none" w:sz="0" w:space="0" w:color="auto"/>
        <w:bottom w:val="none" w:sz="0" w:space="0" w:color="auto"/>
        <w:right w:val="none" w:sz="0" w:space="0" w:color="auto"/>
      </w:divBdr>
    </w:div>
    <w:div w:id="641813411">
      <w:bodyDiv w:val="1"/>
      <w:marLeft w:val="0"/>
      <w:marRight w:val="0"/>
      <w:marTop w:val="0"/>
      <w:marBottom w:val="0"/>
      <w:divBdr>
        <w:top w:val="none" w:sz="0" w:space="0" w:color="auto"/>
        <w:left w:val="none" w:sz="0" w:space="0" w:color="auto"/>
        <w:bottom w:val="none" w:sz="0" w:space="0" w:color="auto"/>
        <w:right w:val="none" w:sz="0" w:space="0" w:color="auto"/>
      </w:divBdr>
    </w:div>
    <w:div w:id="646016502">
      <w:bodyDiv w:val="1"/>
      <w:marLeft w:val="0"/>
      <w:marRight w:val="0"/>
      <w:marTop w:val="0"/>
      <w:marBottom w:val="0"/>
      <w:divBdr>
        <w:top w:val="none" w:sz="0" w:space="0" w:color="auto"/>
        <w:left w:val="none" w:sz="0" w:space="0" w:color="auto"/>
        <w:bottom w:val="none" w:sz="0" w:space="0" w:color="auto"/>
        <w:right w:val="none" w:sz="0" w:space="0" w:color="auto"/>
      </w:divBdr>
    </w:div>
    <w:div w:id="646058485">
      <w:bodyDiv w:val="1"/>
      <w:marLeft w:val="0"/>
      <w:marRight w:val="0"/>
      <w:marTop w:val="0"/>
      <w:marBottom w:val="0"/>
      <w:divBdr>
        <w:top w:val="none" w:sz="0" w:space="0" w:color="auto"/>
        <w:left w:val="none" w:sz="0" w:space="0" w:color="auto"/>
        <w:bottom w:val="none" w:sz="0" w:space="0" w:color="auto"/>
        <w:right w:val="none" w:sz="0" w:space="0" w:color="auto"/>
      </w:divBdr>
    </w:div>
    <w:div w:id="646973735">
      <w:bodyDiv w:val="1"/>
      <w:marLeft w:val="0"/>
      <w:marRight w:val="0"/>
      <w:marTop w:val="0"/>
      <w:marBottom w:val="0"/>
      <w:divBdr>
        <w:top w:val="none" w:sz="0" w:space="0" w:color="auto"/>
        <w:left w:val="none" w:sz="0" w:space="0" w:color="auto"/>
        <w:bottom w:val="none" w:sz="0" w:space="0" w:color="auto"/>
        <w:right w:val="none" w:sz="0" w:space="0" w:color="auto"/>
      </w:divBdr>
    </w:div>
    <w:div w:id="648360366">
      <w:bodyDiv w:val="1"/>
      <w:marLeft w:val="0"/>
      <w:marRight w:val="0"/>
      <w:marTop w:val="0"/>
      <w:marBottom w:val="0"/>
      <w:divBdr>
        <w:top w:val="none" w:sz="0" w:space="0" w:color="auto"/>
        <w:left w:val="none" w:sz="0" w:space="0" w:color="auto"/>
        <w:bottom w:val="none" w:sz="0" w:space="0" w:color="auto"/>
        <w:right w:val="none" w:sz="0" w:space="0" w:color="auto"/>
      </w:divBdr>
    </w:div>
    <w:div w:id="651829437">
      <w:bodyDiv w:val="1"/>
      <w:marLeft w:val="0"/>
      <w:marRight w:val="0"/>
      <w:marTop w:val="0"/>
      <w:marBottom w:val="0"/>
      <w:divBdr>
        <w:top w:val="none" w:sz="0" w:space="0" w:color="auto"/>
        <w:left w:val="none" w:sz="0" w:space="0" w:color="auto"/>
        <w:bottom w:val="none" w:sz="0" w:space="0" w:color="auto"/>
        <w:right w:val="none" w:sz="0" w:space="0" w:color="auto"/>
      </w:divBdr>
    </w:div>
    <w:div w:id="653147561">
      <w:bodyDiv w:val="1"/>
      <w:marLeft w:val="0"/>
      <w:marRight w:val="0"/>
      <w:marTop w:val="0"/>
      <w:marBottom w:val="0"/>
      <w:divBdr>
        <w:top w:val="none" w:sz="0" w:space="0" w:color="auto"/>
        <w:left w:val="none" w:sz="0" w:space="0" w:color="auto"/>
        <w:bottom w:val="none" w:sz="0" w:space="0" w:color="auto"/>
        <w:right w:val="none" w:sz="0" w:space="0" w:color="auto"/>
      </w:divBdr>
    </w:div>
    <w:div w:id="659037482">
      <w:bodyDiv w:val="1"/>
      <w:marLeft w:val="0"/>
      <w:marRight w:val="0"/>
      <w:marTop w:val="0"/>
      <w:marBottom w:val="0"/>
      <w:divBdr>
        <w:top w:val="none" w:sz="0" w:space="0" w:color="auto"/>
        <w:left w:val="none" w:sz="0" w:space="0" w:color="auto"/>
        <w:bottom w:val="none" w:sz="0" w:space="0" w:color="auto"/>
        <w:right w:val="none" w:sz="0" w:space="0" w:color="auto"/>
      </w:divBdr>
    </w:div>
    <w:div w:id="660231955">
      <w:bodyDiv w:val="1"/>
      <w:marLeft w:val="0"/>
      <w:marRight w:val="0"/>
      <w:marTop w:val="0"/>
      <w:marBottom w:val="0"/>
      <w:divBdr>
        <w:top w:val="none" w:sz="0" w:space="0" w:color="auto"/>
        <w:left w:val="none" w:sz="0" w:space="0" w:color="auto"/>
        <w:bottom w:val="none" w:sz="0" w:space="0" w:color="auto"/>
        <w:right w:val="none" w:sz="0" w:space="0" w:color="auto"/>
      </w:divBdr>
    </w:div>
    <w:div w:id="661156301">
      <w:bodyDiv w:val="1"/>
      <w:marLeft w:val="0"/>
      <w:marRight w:val="0"/>
      <w:marTop w:val="0"/>
      <w:marBottom w:val="0"/>
      <w:divBdr>
        <w:top w:val="none" w:sz="0" w:space="0" w:color="auto"/>
        <w:left w:val="none" w:sz="0" w:space="0" w:color="auto"/>
        <w:bottom w:val="none" w:sz="0" w:space="0" w:color="auto"/>
        <w:right w:val="none" w:sz="0" w:space="0" w:color="auto"/>
      </w:divBdr>
    </w:div>
    <w:div w:id="664627451">
      <w:bodyDiv w:val="1"/>
      <w:marLeft w:val="0"/>
      <w:marRight w:val="0"/>
      <w:marTop w:val="0"/>
      <w:marBottom w:val="0"/>
      <w:divBdr>
        <w:top w:val="none" w:sz="0" w:space="0" w:color="auto"/>
        <w:left w:val="none" w:sz="0" w:space="0" w:color="auto"/>
        <w:bottom w:val="none" w:sz="0" w:space="0" w:color="auto"/>
        <w:right w:val="none" w:sz="0" w:space="0" w:color="auto"/>
      </w:divBdr>
    </w:div>
    <w:div w:id="673262967">
      <w:bodyDiv w:val="1"/>
      <w:marLeft w:val="0"/>
      <w:marRight w:val="0"/>
      <w:marTop w:val="0"/>
      <w:marBottom w:val="0"/>
      <w:divBdr>
        <w:top w:val="none" w:sz="0" w:space="0" w:color="auto"/>
        <w:left w:val="none" w:sz="0" w:space="0" w:color="auto"/>
        <w:bottom w:val="none" w:sz="0" w:space="0" w:color="auto"/>
        <w:right w:val="none" w:sz="0" w:space="0" w:color="auto"/>
      </w:divBdr>
    </w:div>
    <w:div w:id="674380250">
      <w:bodyDiv w:val="1"/>
      <w:marLeft w:val="0"/>
      <w:marRight w:val="0"/>
      <w:marTop w:val="0"/>
      <w:marBottom w:val="0"/>
      <w:divBdr>
        <w:top w:val="none" w:sz="0" w:space="0" w:color="auto"/>
        <w:left w:val="none" w:sz="0" w:space="0" w:color="auto"/>
        <w:bottom w:val="none" w:sz="0" w:space="0" w:color="auto"/>
        <w:right w:val="none" w:sz="0" w:space="0" w:color="auto"/>
      </w:divBdr>
    </w:div>
    <w:div w:id="681398410">
      <w:bodyDiv w:val="1"/>
      <w:marLeft w:val="0"/>
      <w:marRight w:val="0"/>
      <w:marTop w:val="0"/>
      <w:marBottom w:val="0"/>
      <w:divBdr>
        <w:top w:val="none" w:sz="0" w:space="0" w:color="auto"/>
        <w:left w:val="none" w:sz="0" w:space="0" w:color="auto"/>
        <w:bottom w:val="none" w:sz="0" w:space="0" w:color="auto"/>
        <w:right w:val="none" w:sz="0" w:space="0" w:color="auto"/>
      </w:divBdr>
    </w:div>
    <w:div w:id="686713584">
      <w:bodyDiv w:val="1"/>
      <w:marLeft w:val="0"/>
      <w:marRight w:val="0"/>
      <w:marTop w:val="0"/>
      <w:marBottom w:val="0"/>
      <w:divBdr>
        <w:top w:val="none" w:sz="0" w:space="0" w:color="auto"/>
        <w:left w:val="none" w:sz="0" w:space="0" w:color="auto"/>
        <w:bottom w:val="none" w:sz="0" w:space="0" w:color="auto"/>
        <w:right w:val="none" w:sz="0" w:space="0" w:color="auto"/>
      </w:divBdr>
    </w:div>
    <w:div w:id="686950079">
      <w:bodyDiv w:val="1"/>
      <w:marLeft w:val="0"/>
      <w:marRight w:val="0"/>
      <w:marTop w:val="0"/>
      <w:marBottom w:val="0"/>
      <w:divBdr>
        <w:top w:val="none" w:sz="0" w:space="0" w:color="auto"/>
        <w:left w:val="none" w:sz="0" w:space="0" w:color="auto"/>
        <w:bottom w:val="none" w:sz="0" w:space="0" w:color="auto"/>
        <w:right w:val="none" w:sz="0" w:space="0" w:color="auto"/>
      </w:divBdr>
    </w:div>
    <w:div w:id="696194502">
      <w:bodyDiv w:val="1"/>
      <w:marLeft w:val="0"/>
      <w:marRight w:val="0"/>
      <w:marTop w:val="0"/>
      <w:marBottom w:val="0"/>
      <w:divBdr>
        <w:top w:val="none" w:sz="0" w:space="0" w:color="auto"/>
        <w:left w:val="none" w:sz="0" w:space="0" w:color="auto"/>
        <w:bottom w:val="none" w:sz="0" w:space="0" w:color="auto"/>
        <w:right w:val="none" w:sz="0" w:space="0" w:color="auto"/>
      </w:divBdr>
    </w:div>
    <w:div w:id="700712483">
      <w:bodyDiv w:val="1"/>
      <w:marLeft w:val="0"/>
      <w:marRight w:val="0"/>
      <w:marTop w:val="0"/>
      <w:marBottom w:val="0"/>
      <w:divBdr>
        <w:top w:val="none" w:sz="0" w:space="0" w:color="auto"/>
        <w:left w:val="none" w:sz="0" w:space="0" w:color="auto"/>
        <w:bottom w:val="none" w:sz="0" w:space="0" w:color="auto"/>
        <w:right w:val="none" w:sz="0" w:space="0" w:color="auto"/>
      </w:divBdr>
    </w:div>
    <w:div w:id="707604041">
      <w:bodyDiv w:val="1"/>
      <w:marLeft w:val="0"/>
      <w:marRight w:val="0"/>
      <w:marTop w:val="0"/>
      <w:marBottom w:val="0"/>
      <w:divBdr>
        <w:top w:val="none" w:sz="0" w:space="0" w:color="auto"/>
        <w:left w:val="none" w:sz="0" w:space="0" w:color="auto"/>
        <w:bottom w:val="none" w:sz="0" w:space="0" w:color="auto"/>
        <w:right w:val="none" w:sz="0" w:space="0" w:color="auto"/>
      </w:divBdr>
    </w:div>
    <w:div w:id="707922969">
      <w:bodyDiv w:val="1"/>
      <w:marLeft w:val="0"/>
      <w:marRight w:val="0"/>
      <w:marTop w:val="0"/>
      <w:marBottom w:val="0"/>
      <w:divBdr>
        <w:top w:val="none" w:sz="0" w:space="0" w:color="auto"/>
        <w:left w:val="none" w:sz="0" w:space="0" w:color="auto"/>
        <w:bottom w:val="none" w:sz="0" w:space="0" w:color="auto"/>
        <w:right w:val="none" w:sz="0" w:space="0" w:color="auto"/>
      </w:divBdr>
    </w:div>
    <w:div w:id="710500704">
      <w:bodyDiv w:val="1"/>
      <w:marLeft w:val="0"/>
      <w:marRight w:val="0"/>
      <w:marTop w:val="0"/>
      <w:marBottom w:val="0"/>
      <w:divBdr>
        <w:top w:val="none" w:sz="0" w:space="0" w:color="auto"/>
        <w:left w:val="none" w:sz="0" w:space="0" w:color="auto"/>
        <w:bottom w:val="none" w:sz="0" w:space="0" w:color="auto"/>
        <w:right w:val="none" w:sz="0" w:space="0" w:color="auto"/>
      </w:divBdr>
    </w:div>
    <w:div w:id="711268225">
      <w:bodyDiv w:val="1"/>
      <w:marLeft w:val="0"/>
      <w:marRight w:val="0"/>
      <w:marTop w:val="0"/>
      <w:marBottom w:val="0"/>
      <w:divBdr>
        <w:top w:val="none" w:sz="0" w:space="0" w:color="auto"/>
        <w:left w:val="none" w:sz="0" w:space="0" w:color="auto"/>
        <w:bottom w:val="none" w:sz="0" w:space="0" w:color="auto"/>
        <w:right w:val="none" w:sz="0" w:space="0" w:color="auto"/>
      </w:divBdr>
    </w:div>
    <w:div w:id="712778587">
      <w:bodyDiv w:val="1"/>
      <w:marLeft w:val="0"/>
      <w:marRight w:val="0"/>
      <w:marTop w:val="0"/>
      <w:marBottom w:val="0"/>
      <w:divBdr>
        <w:top w:val="none" w:sz="0" w:space="0" w:color="auto"/>
        <w:left w:val="none" w:sz="0" w:space="0" w:color="auto"/>
        <w:bottom w:val="none" w:sz="0" w:space="0" w:color="auto"/>
        <w:right w:val="none" w:sz="0" w:space="0" w:color="auto"/>
      </w:divBdr>
      <w:divsChild>
        <w:div w:id="380833023">
          <w:marLeft w:val="360"/>
          <w:marRight w:val="0"/>
          <w:marTop w:val="200"/>
          <w:marBottom w:val="0"/>
          <w:divBdr>
            <w:top w:val="none" w:sz="0" w:space="0" w:color="auto"/>
            <w:left w:val="none" w:sz="0" w:space="0" w:color="auto"/>
            <w:bottom w:val="none" w:sz="0" w:space="0" w:color="auto"/>
            <w:right w:val="none" w:sz="0" w:space="0" w:color="auto"/>
          </w:divBdr>
        </w:div>
        <w:div w:id="612322121">
          <w:marLeft w:val="360"/>
          <w:marRight w:val="0"/>
          <w:marTop w:val="200"/>
          <w:marBottom w:val="0"/>
          <w:divBdr>
            <w:top w:val="none" w:sz="0" w:space="0" w:color="auto"/>
            <w:left w:val="none" w:sz="0" w:space="0" w:color="auto"/>
            <w:bottom w:val="none" w:sz="0" w:space="0" w:color="auto"/>
            <w:right w:val="none" w:sz="0" w:space="0" w:color="auto"/>
          </w:divBdr>
        </w:div>
        <w:div w:id="1862469414">
          <w:marLeft w:val="360"/>
          <w:marRight w:val="0"/>
          <w:marTop w:val="200"/>
          <w:marBottom w:val="0"/>
          <w:divBdr>
            <w:top w:val="none" w:sz="0" w:space="0" w:color="auto"/>
            <w:left w:val="none" w:sz="0" w:space="0" w:color="auto"/>
            <w:bottom w:val="none" w:sz="0" w:space="0" w:color="auto"/>
            <w:right w:val="none" w:sz="0" w:space="0" w:color="auto"/>
          </w:divBdr>
        </w:div>
        <w:div w:id="1355620068">
          <w:marLeft w:val="360"/>
          <w:marRight w:val="0"/>
          <w:marTop w:val="200"/>
          <w:marBottom w:val="0"/>
          <w:divBdr>
            <w:top w:val="none" w:sz="0" w:space="0" w:color="auto"/>
            <w:left w:val="none" w:sz="0" w:space="0" w:color="auto"/>
            <w:bottom w:val="none" w:sz="0" w:space="0" w:color="auto"/>
            <w:right w:val="none" w:sz="0" w:space="0" w:color="auto"/>
          </w:divBdr>
        </w:div>
        <w:div w:id="555362107">
          <w:marLeft w:val="360"/>
          <w:marRight w:val="0"/>
          <w:marTop w:val="200"/>
          <w:marBottom w:val="0"/>
          <w:divBdr>
            <w:top w:val="none" w:sz="0" w:space="0" w:color="auto"/>
            <w:left w:val="none" w:sz="0" w:space="0" w:color="auto"/>
            <w:bottom w:val="none" w:sz="0" w:space="0" w:color="auto"/>
            <w:right w:val="none" w:sz="0" w:space="0" w:color="auto"/>
          </w:divBdr>
        </w:div>
        <w:div w:id="1628900110">
          <w:marLeft w:val="360"/>
          <w:marRight w:val="0"/>
          <w:marTop w:val="200"/>
          <w:marBottom w:val="0"/>
          <w:divBdr>
            <w:top w:val="none" w:sz="0" w:space="0" w:color="auto"/>
            <w:left w:val="none" w:sz="0" w:space="0" w:color="auto"/>
            <w:bottom w:val="none" w:sz="0" w:space="0" w:color="auto"/>
            <w:right w:val="none" w:sz="0" w:space="0" w:color="auto"/>
          </w:divBdr>
        </w:div>
        <w:div w:id="878976468">
          <w:marLeft w:val="360"/>
          <w:marRight w:val="0"/>
          <w:marTop w:val="200"/>
          <w:marBottom w:val="0"/>
          <w:divBdr>
            <w:top w:val="none" w:sz="0" w:space="0" w:color="auto"/>
            <w:left w:val="none" w:sz="0" w:space="0" w:color="auto"/>
            <w:bottom w:val="none" w:sz="0" w:space="0" w:color="auto"/>
            <w:right w:val="none" w:sz="0" w:space="0" w:color="auto"/>
          </w:divBdr>
        </w:div>
        <w:div w:id="704598500">
          <w:marLeft w:val="360"/>
          <w:marRight w:val="0"/>
          <w:marTop w:val="200"/>
          <w:marBottom w:val="0"/>
          <w:divBdr>
            <w:top w:val="none" w:sz="0" w:space="0" w:color="auto"/>
            <w:left w:val="none" w:sz="0" w:space="0" w:color="auto"/>
            <w:bottom w:val="none" w:sz="0" w:space="0" w:color="auto"/>
            <w:right w:val="none" w:sz="0" w:space="0" w:color="auto"/>
          </w:divBdr>
        </w:div>
      </w:divsChild>
    </w:div>
    <w:div w:id="713117213">
      <w:bodyDiv w:val="1"/>
      <w:marLeft w:val="0"/>
      <w:marRight w:val="0"/>
      <w:marTop w:val="0"/>
      <w:marBottom w:val="0"/>
      <w:divBdr>
        <w:top w:val="none" w:sz="0" w:space="0" w:color="auto"/>
        <w:left w:val="none" w:sz="0" w:space="0" w:color="auto"/>
        <w:bottom w:val="none" w:sz="0" w:space="0" w:color="auto"/>
        <w:right w:val="none" w:sz="0" w:space="0" w:color="auto"/>
      </w:divBdr>
    </w:div>
    <w:div w:id="716512352">
      <w:bodyDiv w:val="1"/>
      <w:marLeft w:val="0"/>
      <w:marRight w:val="0"/>
      <w:marTop w:val="0"/>
      <w:marBottom w:val="0"/>
      <w:divBdr>
        <w:top w:val="none" w:sz="0" w:space="0" w:color="auto"/>
        <w:left w:val="none" w:sz="0" w:space="0" w:color="auto"/>
        <w:bottom w:val="none" w:sz="0" w:space="0" w:color="auto"/>
        <w:right w:val="none" w:sz="0" w:space="0" w:color="auto"/>
      </w:divBdr>
    </w:div>
    <w:div w:id="721558158">
      <w:bodyDiv w:val="1"/>
      <w:marLeft w:val="0"/>
      <w:marRight w:val="0"/>
      <w:marTop w:val="0"/>
      <w:marBottom w:val="0"/>
      <w:divBdr>
        <w:top w:val="none" w:sz="0" w:space="0" w:color="auto"/>
        <w:left w:val="none" w:sz="0" w:space="0" w:color="auto"/>
        <w:bottom w:val="none" w:sz="0" w:space="0" w:color="auto"/>
        <w:right w:val="none" w:sz="0" w:space="0" w:color="auto"/>
      </w:divBdr>
    </w:div>
    <w:div w:id="724183067">
      <w:bodyDiv w:val="1"/>
      <w:marLeft w:val="0"/>
      <w:marRight w:val="0"/>
      <w:marTop w:val="0"/>
      <w:marBottom w:val="0"/>
      <w:divBdr>
        <w:top w:val="none" w:sz="0" w:space="0" w:color="auto"/>
        <w:left w:val="none" w:sz="0" w:space="0" w:color="auto"/>
        <w:bottom w:val="none" w:sz="0" w:space="0" w:color="auto"/>
        <w:right w:val="none" w:sz="0" w:space="0" w:color="auto"/>
      </w:divBdr>
    </w:div>
    <w:div w:id="724833239">
      <w:bodyDiv w:val="1"/>
      <w:marLeft w:val="0"/>
      <w:marRight w:val="0"/>
      <w:marTop w:val="0"/>
      <w:marBottom w:val="0"/>
      <w:divBdr>
        <w:top w:val="none" w:sz="0" w:space="0" w:color="auto"/>
        <w:left w:val="none" w:sz="0" w:space="0" w:color="auto"/>
        <w:bottom w:val="none" w:sz="0" w:space="0" w:color="auto"/>
        <w:right w:val="none" w:sz="0" w:space="0" w:color="auto"/>
      </w:divBdr>
    </w:div>
    <w:div w:id="735396578">
      <w:bodyDiv w:val="1"/>
      <w:marLeft w:val="0"/>
      <w:marRight w:val="0"/>
      <w:marTop w:val="0"/>
      <w:marBottom w:val="0"/>
      <w:divBdr>
        <w:top w:val="none" w:sz="0" w:space="0" w:color="auto"/>
        <w:left w:val="none" w:sz="0" w:space="0" w:color="auto"/>
        <w:bottom w:val="none" w:sz="0" w:space="0" w:color="auto"/>
        <w:right w:val="none" w:sz="0" w:space="0" w:color="auto"/>
      </w:divBdr>
    </w:div>
    <w:div w:id="738212049">
      <w:bodyDiv w:val="1"/>
      <w:marLeft w:val="0"/>
      <w:marRight w:val="0"/>
      <w:marTop w:val="0"/>
      <w:marBottom w:val="0"/>
      <w:divBdr>
        <w:top w:val="none" w:sz="0" w:space="0" w:color="auto"/>
        <w:left w:val="none" w:sz="0" w:space="0" w:color="auto"/>
        <w:bottom w:val="none" w:sz="0" w:space="0" w:color="auto"/>
        <w:right w:val="none" w:sz="0" w:space="0" w:color="auto"/>
      </w:divBdr>
    </w:div>
    <w:div w:id="744959976">
      <w:bodyDiv w:val="1"/>
      <w:marLeft w:val="0"/>
      <w:marRight w:val="0"/>
      <w:marTop w:val="0"/>
      <w:marBottom w:val="0"/>
      <w:divBdr>
        <w:top w:val="none" w:sz="0" w:space="0" w:color="auto"/>
        <w:left w:val="none" w:sz="0" w:space="0" w:color="auto"/>
        <w:bottom w:val="none" w:sz="0" w:space="0" w:color="auto"/>
        <w:right w:val="none" w:sz="0" w:space="0" w:color="auto"/>
      </w:divBdr>
    </w:div>
    <w:div w:id="745615446">
      <w:bodyDiv w:val="1"/>
      <w:marLeft w:val="0"/>
      <w:marRight w:val="0"/>
      <w:marTop w:val="0"/>
      <w:marBottom w:val="0"/>
      <w:divBdr>
        <w:top w:val="none" w:sz="0" w:space="0" w:color="auto"/>
        <w:left w:val="none" w:sz="0" w:space="0" w:color="auto"/>
        <w:bottom w:val="none" w:sz="0" w:space="0" w:color="auto"/>
        <w:right w:val="none" w:sz="0" w:space="0" w:color="auto"/>
      </w:divBdr>
    </w:div>
    <w:div w:id="754284658">
      <w:bodyDiv w:val="1"/>
      <w:marLeft w:val="0"/>
      <w:marRight w:val="0"/>
      <w:marTop w:val="0"/>
      <w:marBottom w:val="0"/>
      <w:divBdr>
        <w:top w:val="none" w:sz="0" w:space="0" w:color="auto"/>
        <w:left w:val="none" w:sz="0" w:space="0" w:color="auto"/>
        <w:bottom w:val="none" w:sz="0" w:space="0" w:color="auto"/>
        <w:right w:val="none" w:sz="0" w:space="0" w:color="auto"/>
      </w:divBdr>
    </w:div>
    <w:div w:id="759986687">
      <w:bodyDiv w:val="1"/>
      <w:marLeft w:val="0"/>
      <w:marRight w:val="0"/>
      <w:marTop w:val="0"/>
      <w:marBottom w:val="0"/>
      <w:divBdr>
        <w:top w:val="none" w:sz="0" w:space="0" w:color="auto"/>
        <w:left w:val="none" w:sz="0" w:space="0" w:color="auto"/>
        <w:bottom w:val="none" w:sz="0" w:space="0" w:color="auto"/>
        <w:right w:val="none" w:sz="0" w:space="0" w:color="auto"/>
      </w:divBdr>
    </w:div>
    <w:div w:id="763232701">
      <w:bodyDiv w:val="1"/>
      <w:marLeft w:val="0"/>
      <w:marRight w:val="0"/>
      <w:marTop w:val="0"/>
      <w:marBottom w:val="0"/>
      <w:divBdr>
        <w:top w:val="none" w:sz="0" w:space="0" w:color="auto"/>
        <w:left w:val="none" w:sz="0" w:space="0" w:color="auto"/>
        <w:bottom w:val="none" w:sz="0" w:space="0" w:color="auto"/>
        <w:right w:val="none" w:sz="0" w:space="0" w:color="auto"/>
      </w:divBdr>
    </w:div>
    <w:div w:id="763766164">
      <w:bodyDiv w:val="1"/>
      <w:marLeft w:val="0"/>
      <w:marRight w:val="0"/>
      <w:marTop w:val="0"/>
      <w:marBottom w:val="0"/>
      <w:divBdr>
        <w:top w:val="none" w:sz="0" w:space="0" w:color="auto"/>
        <w:left w:val="none" w:sz="0" w:space="0" w:color="auto"/>
        <w:bottom w:val="none" w:sz="0" w:space="0" w:color="auto"/>
        <w:right w:val="none" w:sz="0" w:space="0" w:color="auto"/>
      </w:divBdr>
    </w:div>
    <w:div w:id="765422269">
      <w:bodyDiv w:val="1"/>
      <w:marLeft w:val="0"/>
      <w:marRight w:val="0"/>
      <w:marTop w:val="0"/>
      <w:marBottom w:val="0"/>
      <w:divBdr>
        <w:top w:val="none" w:sz="0" w:space="0" w:color="auto"/>
        <w:left w:val="none" w:sz="0" w:space="0" w:color="auto"/>
        <w:bottom w:val="none" w:sz="0" w:space="0" w:color="auto"/>
        <w:right w:val="none" w:sz="0" w:space="0" w:color="auto"/>
      </w:divBdr>
    </w:div>
    <w:div w:id="767887902">
      <w:bodyDiv w:val="1"/>
      <w:marLeft w:val="0"/>
      <w:marRight w:val="0"/>
      <w:marTop w:val="0"/>
      <w:marBottom w:val="0"/>
      <w:divBdr>
        <w:top w:val="none" w:sz="0" w:space="0" w:color="auto"/>
        <w:left w:val="none" w:sz="0" w:space="0" w:color="auto"/>
        <w:bottom w:val="none" w:sz="0" w:space="0" w:color="auto"/>
        <w:right w:val="none" w:sz="0" w:space="0" w:color="auto"/>
      </w:divBdr>
    </w:div>
    <w:div w:id="775367069">
      <w:bodyDiv w:val="1"/>
      <w:marLeft w:val="0"/>
      <w:marRight w:val="0"/>
      <w:marTop w:val="0"/>
      <w:marBottom w:val="0"/>
      <w:divBdr>
        <w:top w:val="none" w:sz="0" w:space="0" w:color="auto"/>
        <w:left w:val="none" w:sz="0" w:space="0" w:color="auto"/>
        <w:bottom w:val="none" w:sz="0" w:space="0" w:color="auto"/>
        <w:right w:val="none" w:sz="0" w:space="0" w:color="auto"/>
      </w:divBdr>
    </w:div>
    <w:div w:id="784812588">
      <w:bodyDiv w:val="1"/>
      <w:marLeft w:val="0"/>
      <w:marRight w:val="0"/>
      <w:marTop w:val="0"/>
      <w:marBottom w:val="0"/>
      <w:divBdr>
        <w:top w:val="none" w:sz="0" w:space="0" w:color="auto"/>
        <w:left w:val="none" w:sz="0" w:space="0" w:color="auto"/>
        <w:bottom w:val="none" w:sz="0" w:space="0" w:color="auto"/>
        <w:right w:val="none" w:sz="0" w:space="0" w:color="auto"/>
      </w:divBdr>
    </w:div>
    <w:div w:id="788356414">
      <w:bodyDiv w:val="1"/>
      <w:marLeft w:val="0"/>
      <w:marRight w:val="0"/>
      <w:marTop w:val="0"/>
      <w:marBottom w:val="0"/>
      <w:divBdr>
        <w:top w:val="none" w:sz="0" w:space="0" w:color="auto"/>
        <w:left w:val="none" w:sz="0" w:space="0" w:color="auto"/>
        <w:bottom w:val="none" w:sz="0" w:space="0" w:color="auto"/>
        <w:right w:val="none" w:sz="0" w:space="0" w:color="auto"/>
      </w:divBdr>
    </w:div>
    <w:div w:id="789591135">
      <w:bodyDiv w:val="1"/>
      <w:marLeft w:val="0"/>
      <w:marRight w:val="0"/>
      <w:marTop w:val="0"/>
      <w:marBottom w:val="0"/>
      <w:divBdr>
        <w:top w:val="none" w:sz="0" w:space="0" w:color="auto"/>
        <w:left w:val="none" w:sz="0" w:space="0" w:color="auto"/>
        <w:bottom w:val="none" w:sz="0" w:space="0" w:color="auto"/>
        <w:right w:val="none" w:sz="0" w:space="0" w:color="auto"/>
      </w:divBdr>
    </w:div>
    <w:div w:id="795416713">
      <w:bodyDiv w:val="1"/>
      <w:marLeft w:val="0"/>
      <w:marRight w:val="0"/>
      <w:marTop w:val="0"/>
      <w:marBottom w:val="0"/>
      <w:divBdr>
        <w:top w:val="none" w:sz="0" w:space="0" w:color="auto"/>
        <w:left w:val="none" w:sz="0" w:space="0" w:color="auto"/>
        <w:bottom w:val="none" w:sz="0" w:space="0" w:color="auto"/>
        <w:right w:val="none" w:sz="0" w:space="0" w:color="auto"/>
      </w:divBdr>
    </w:div>
    <w:div w:id="812257287">
      <w:bodyDiv w:val="1"/>
      <w:marLeft w:val="0"/>
      <w:marRight w:val="0"/>
      <w:marTop w:val="0"/>
      <w:marBottom w:val="0"/>
      <w:divBdr>
        <w:top w:val="none" w:sz="0" w:space="0" w:color="auto"/>
        <w:left w:val="none" w:sz="0" w:space="0" w:color="auto"/>
        <w:bottom w:val="none" w:sz="0" w:space="0" w:color="auto"/>
        <w:right w:val="none" w:sz="0" w:space="0" w:color="auto"/>
      </w:divBdr>
    </w:div>
    <w:div w:id="817115034">
      <w:bodyDiv w:val="1"/>
      <w:marLeft w:val="0"/>
      <w:marRight w:val="0"/>
      <w:marTop w:val="0"/>
      <w:marBottom w:val="0"/>
      <w:divBdr>
        <w:top w:val="none" w:sz="0" w:space="0" w:color="auto"/>
        <w:left w:val="none" w:sz="0" w:space="0" w:color="auto"/>
        <w:bottom w:val="none" w:sz="0" w:space="0" w:color="auto"/>
        <w:right w:val="none" w:sz="0" w:space="0" w:color="auto"/>
      </w:divBdr>
    </w:div>
    <w:div w:id="818035600">
      <w:bodyDiv w:val="1"/>
      <w:marLeft w:val="0"/>
      <w:marRight w:val="0"/>
      <w:marTop w:val="0"/>
      <w:marBottom w:val="0"/>
      <w:divBdr>
        <w:top w:val="none" w:sz="0" w:space="0" w:color="auto"/>
        <w:left w:val="none" w:sz="0" w:space="0" w:color="auto"/>
        <w:bottom w:val="none" w:sz="0" w:space="0" w:color="auto"/>
        <w:right w:val="none" w:sz="0" w:space="0" w:color="auto"/>
      </w:divBdr>
    </w:div>
    <w:div w:id="820197543">
      <w:bodyDiv w:val="1"/>
      <w:marLeft w:val="0"/>
      <w:marRight w:val="0"/>
      <w:marTop w:val="0"/>
      <w:marBottom w:val="0"/>
      <w:divBdr>
        <w:top w:val="none" w:sz="0" w:space="0" w:color="auto"/>
        <w:left w:val="none" w:sz="0" w:space="0" w:color="auto"/>
        <w:bottom w:val="none" w:sz="0" w:space="0" w:color="auto"/>
        <w:right w:val="none" w:sz="0" w:space="0" w:color="auto"/>
      </w:divBdr>
    </w:div>
    <w:div w:id="833452945">
      <w:bodyDiv w:val="1"/>
      <w:marLeft w:val="0"/>
      <w:marRight w:val="0"/>
      <w:marTop w:val="0"/>
      <w:marBottom w:val="0"/>
      <w:divBdr>
        <w:top w:val="none" w:sz="0" w:space="0" w:color="auto"/>
        <w:left w:val="none" w:sz="0" w:space="0" w:color="auto"/>
        <w:bottom w:val="none" w:sz="0" w:space="0" w:color="auto"/>
        <w:right w:val="none" w:sz="0" w:space="0" w:color="auto"/>
      </w:divBdr>
    </w:div>
    <w:div w:id="833572535">
      <w:bodyDiv w:val="1"/>
      <w:marLeft w:val="0"/>
      <w:marRight w:val="0"/>
      <w:marTop w:val="0"/>
      <w:marBottom w:val="0"/>
      <w:divBdr>
        <w:top w:val="none" w:sz="0" w:space="0" w:color="auto"/>
        <w:left w:val="none" w:sz="0" w:space="0" w:color="auto"/>
        <w:bottom w:val="none" w:sz="0" w:space="0" w:color="auto"/>
        <w:right w:val="none" w:sz="0" w:space="0" w:color="auto"/>
      </w:divBdr>
    </w:div>
    <w:div w:id="853105665">
      <w:bodyDiv w:val="1"/>
      <w:marLeft w:val="0"/>
      <w:marRight w:val="0"/>
      <w:marTop w:val="0"/>
      <w:marBottom w:val="0"/>
      <w:divBdr>
        <w:top w:val="none" w:sz="0" w:space="0" w:color="auto"/>
        <w:left w:val="none" w:sz="0" w:space="0" w:color="auto"/>
        <w:bottom w:val="none" w:sz="0" w:space="0" w:color="auto"/>
        <w:right w:val="none" w:sz="0" w:space="0" w:color="auto"/>
      </w:divBdr>
    </w:div>
    <w:div w:id="873809593">
      <w:bodyDiv w:val="1"/>
      <w:marLeft w:val="0"/>
      <w:marRight w:val="0"/>
      <w:marTop w:val="0"/>
      <w:marBottom w:val="0"/>
      <w:divBdr>
        <w:top w:val="none" w:sz="0" w:space="0" w:color="auto"/>
        <w:left w:val="none" w:sz="0" w:space="0" w:color="auto"/>
        <w:bottom w:val="none" w:sz="0" w:space="0" w:color="auto"/>
        <w:right w:val="none" w:sz="0" w:space="0" w:color="auto"/>
      </w:divBdr>
    </w:div>
    <w:div w:id="877088153">
      <w:bodyDiv w:val="1"/>
      <w:marLeft w:val="0"/>
      <w:marRight w:val="0"/>
      <w:marTop w:val="0"/>
      <w:marBottom w:val="0"/>
      <w:divBdr>
        <w:top w:val="none" w:sz="0" w:space="0" w:color="auto"/>
        <w:left w:val="none" w:sz="0" w:space="0" w:color="auto"/>
        <w:bottom w:val="none" w:sz="0" w:space="0" w:color="auto"/>
        <w:right w:val="none" w:sz="0" w:space="0" w:color="auto"/>
      </w:divBdr>
    </w:div>
    <w:div w:id="878782753">
      <w:bodyDiv w:val="1"/>
      <w:marLeft w:val="0"/>
      <w:marRight w:val="0"/>
      <w:marTop w:val="0"/>
      <w:marBottom w:val="0"/>
      <w:divBdr>
        <w:top w:val="none" w:sz="0" w:space="0" w:color="auto"/>
        <w:left w:val="none" w:sz="0" w:space="0" w:color="auto"/>
        <w:bottom w:val="none" w:sz="0" w:space="0" w:color="auto"/>
        <w:right w:val="none" w:sz="0" w:space="0" w:color="auto"/>
      </w:divBdr>
    </w:div>
    <w:div w:id="879438212">
      <w:bodyDiv w:val="1"/>
      <w:marLeft w:val="0"/>
      <w:marRight w:val="0"/>
      <w:marTop w:val="0"/>
      <w:marBottom w:val="0"/>
      <w:divBdr>
        <w:top w:val="none" w:sz="0" w:space="0" w:color="auto"/>
        <w:left w:val="none" w:sz="0" w:space="0" w:color="auto"/>
        <w:bottom w:val="none" w:sz="0" w:space="0" w:color="auto"/>
        <w:right w:val="none" w:sz="0" w:space="0" w:color="auto"/>
      </w:divBdr>
    </w:div>
    <w:div w:id="882640794">
      <w:bodyDiv w:val="1"/>
      <w:marLeft w:val="0"/>
      <w:marRight w:val="0"/>
      <w:marTop w:val="0"/>
      <w:marBottom w:val="0"/>
      <w:divBdr>
        <w:top w:val="none" w:sz="0" w:space="0" w:color="auto"/>
        <w:left w:val="none" w:sz="0" w:space="0" w:color="auto"/>
        <w:bottom w:val="none" w:sz="0" w:space="0" w:color="auto"/>
        <w:right w:val="none" w:sz="0" w:space="0" w:color="auto"/>
      </w:divBdr>
    </w:div>
    <w:div w:id="883442908">
      <w:bodyDiv w:val="1"/>
      <w:marLeft w:val="0"/>
      <w:marRight w:val="0"/>
      <w:marTop w:val="0"/>
      <w:marBottom w:val="0"/>
      <w:divBdr>
        <w:top w:val="none" w:sz="0" w:space="0" w:color="auto"/>
        <w:left w:val="none" w:sz="0" w:space="0" w:color="auto"/>
        <w:bottom w:val="none" w:sz="0" w:space="0" w:color="auto"/>
        <w:right w:val="none" w:sz="0" w:space="0" w:color="auto"/>
      </w:divBdr>
    </w:div>
    <w:div w:id="883906678">
      <w:bodyDiv w:val="1"/>
      <w:marLeft w:val="0"/>
      <w:marRight w:val="0"/>
      <w:marTop w:val="0"/>
      <w:marBottom w:val="0"/>
      <w:divBdr>
        <w:top w:val="none" w:sz="0" w:space="0" w:color="auto"/>
        <w:left w:val="none" w:sz="0" w:space="0" w:color="auto"/>
        <w:bottom w:val="none" w:sz="0" w:space="0" w:color="auto"/>
        <w:right w:val="none" w:sz="0" w:space="0" w:color="auto"/>
      </w:divBdr>
    </w:div>
    <w:div w:id="887914144">
      <w:bodyDiv w:val="1"/>
      <w:marLeft w:val="0"/>
      <w:marRight w:val="0"/>
      <w:marTop w:val="0"/>
      <w:marBottom w:val="0"/>
      <w:divBdr>
        <w:top w:val="none" w:sz="0" w:space="0" w:color="auto"/>
        <w:left w:val="none" w:sz="0" w:space="0" w:color="auto"/>
        <w:bottom w:val="none" w:sz="0" w:space="0" w:color="auto"/>
        <w:right w:val="none" w:sz="0" w:space="0" w:color="auto"/>
      </w:divBdr>
    </w:div>
    <w:div w:id="895973259">
      <w:bodyDiv w:val="1"/>
      <w:marLeft w:val="0"/>
      <w:marRight w:val="0"/>
      <w:marTop w:val="0"/>
      <w:marBottom w:val="0"/>
      <w:divBdr>
        <w:top w:val="none" w:sz="0" w:space="0" w:color="auto"/>
        <w:left w:val="none" w:sz="0" w:space="0" w:color="auto"/>
        <w:bottom w:val="none" w:sz="0" w:space="0" w:color="auto"/>
        <w:right w:val="none" w:sz="0" w:space="0" w:color="auto"/>
      </w:divBdr>
    </w:div>
    <w:div w:id="897403586">
      <w:bodyDiv w:val="1"/>
      <w:marLeft w:val="0"/>
      <w:marRight w:val="0"/>
      <w:marTop w:val="0"/>
      <w:marBottom w:val="0"/>
      <w:divBdr>
        <w:top w:val="none" w:sz="0" w:space="0" w:color="auto"/>
        <w:left w:val="none" w:sz="0" w:space="0" w:color="auto"/>
        <w:bottom w:val="none" w:sz="0" w:space="0" w:color="auto"/>
        <w:right w:val="none" w:sz="0" w:space="0" w:color="auto"/>
      </w:divBdr>
    </w:div>
    <w:div w:id="903562330">
      <w:bodyDiv w:val="1"/>
      <w:marLeft w:val="0"/>
      <w:marRight w:val="0"/>
      <w:marTop w:val="0"/>
      <w:marBottom w:val="0"/>
      <w:divBdr>
        <w:top w:val="none" w:sz="0" w:space="0" w:color="auto"/>
        <w:left w:val="none" w:sz="0" w:space="0" w:color="auto"/>
        <w:bottom w:val="none" w:sz="0" w:space="0" w:color="auto"/>
        <w:right w:val="none" w:sz="0" w:space="0" w:color="auto"/>
      </w:divBdr>
    </w:div>
    <w:div w:id="906645013">
      <w:bodyDiv w:val="1"/>
      <w:marLeft w:val="0"/>
      <w:marRight w:val="0"/>
      <w:marTop w:val="0"/>
      <w:marBottom w:val="0"/>
      <w:divBdr>
        <w:top w:val="none" w:sz="0" w:space="0" w:color="auto"/>
        <w:left w:val="none" w:sz="0" w:space="0" w:color="auto"/>
        <w:bottom w:val="none" w:sz="0" w:space="0" w:color="auto"/>
        <w:right w:val="none" w:sz="0" w:space="0" w:color="auto"/>
      </w:divBdr>
    </w:div>
    <w:div w:id="908463096">
      <w:bodyDiv w:val="1"/>
      <w:marLeft w:val="0"/>
      <w:marRight w:val="0"/>
      <w:marTop w:val="0"/>
      <w:marBottom w:val="0"/>
      <w:divBdr>
        <w:top w:val="none" w:sz="0" w:space="0" w:color="auto"/>
        <w:left w:val="none" w:sz="0" w:space="0" w:color="auto"/>
        <w:bottom w:val="none" w:sz="0" w:space="0" w:color="auto"/>
        <w:right w:val="none" w:sz="0" w:space="0" w:color="auto"/>
      </w:divBdr>
    </w:div>
    <w:div w:id="914978353">
      <w:bodyDiv w:val="1"/>
      <w:marLeft w:val="0"/>
      <w:marRight w:val="0"/>
      <w:marTop w:val="0"/>
      <w:marBottom w:val="0"/>
      <w:divBdr>
        <w:top w:val="none" w:sz="0" w:space="0" w:color="auto"/>
        <w:left w:val="none" w:sz="0" w:space="0" w:color="auto"/>
        <w:bottom w:val="none" w:sz="0" w:space="0" w:color="auto"/>
        <w:right w:val="none" w:sz="0" w:space="0" w:color="auto"/>
      </w:divBdr>
    </w:div>
    <w:div w:id="924148183">
      <w:bodyDiv w:val="1"/>
      <w:marLeft w:val="0"/>
      <w:marRight w:val="0"/>
      <w:marTop w:val="0"/>
      <w:marBottom w:val="0"/>
      <w:divBdr>
        <w:top w:val="none" w:sz="0" w:space="0" w:color="auto"/>
        <w:left w:val="none" w:sz="0" w:space="0" w:color="auto"/>
        <w:bottom w:val="none" w:sz="0" w:space="0" w:color="auto"/>
        <w:right w:val="none" w:sz="0" w:space="0" w:color="auto"/>
      </w:divBdr>
    </w:div>
    <w:div w:id="932741048">
      <w:bodyDiv w:val="1"/>
      <w:marLeft w:val="0"/>
      <w:marRight w:val="0"/>
      <w:marTop w:val="0"/>
      <w:marBottom w:val="0"/>
      <w:divBdr>
        <w:top w:val="none" w:sz="0" w:space="0" w:color="auto"/>
        <w:left w:val="none" w:sz="0" w:space="0" w:color="auto"/>
        <w:bottom w:val="none" w:sz="0" w:space="0" w:color="auto"/>
        <w:right w:val="none" w:sz="0" w:space="0" w:color="auto"/>
      </w:divBdr>
    </w:div>
    <w:div w:id="937368993">
      <w:bodyDiv w:val="1"/>
      <w:marLeft w:val="0"/>
      <w:marRight w:val="0"/>
      <w:marTop w:val="0"/>
      <w:marBottom w:val="0"/>
      <w:divBdr>
        <w:top w:val="none" w:sz="0" w:space="0" w:color="auto"/>
        <w:left w:val="none" w:sz="0" w:space="0" w:color="auto"/>
        <w:bottom w:val="none" w:sz="0" w:space="0" w:color="auto"/>
        <w:right w:val="none" w:sz="0" w:space="0" w:color="auto"/>
      </w:divBdr>
    </w:div>
    <w:div w:id="945889207">
      <w:bodyDiv w:val="1"/>
      <w:marLeft w:val="0"/>
      <w:marRight w:val="0"/>
      <w:marTop w:val="0"/>
      <w:marBottom w:val="0"/>
      <w:divBdr>
        <w:top w:val="none" w:sz="0" w:space="0" w:color="auto"/>
        <w:left w:val="none" w:sz="0" w:space="0" w:color="auto"/>
        <w:bottom w:val="none" w:sz="0" w:space="0" w:color="auto"/>
        <w:right w:val="none" w:sz="0" w:space="0" w:color="auto"/>
      </w:divBdr>
    </w:div>
    <w:div w:id="959725370">
      <w:bodyDiv w:val="1"/>
      <w:marLeft w:val="0"/>
      <w:marRight w:val="0"/>
      <w:marTop w:val="0"/>
      <w:marBottom w:val="0"/>
      <w:divBdr>
        <w:top w:val="none" w:sz="0" w:space="0" w:color="auto"/>
        <w:left w:val="none" w:sz="0" w:space="0" w:color="auto"/>
        <w:bottom w:val="none" w:sz="0" w:space="0" w:color="auto"/>
        <w:right w:val="none" w:sz="0" w:space="0" w:color="auto"/>
      </w:divBdr>
      <w:divsChild>
        <w:div w:id="170216705">
          <w:marLeft w:val="0"/>
          <w:marRight w:val="0"/>
          <w:marTop w:val="0"/>
          <w:marBottom w:val="0"/>
          <w:divBdr>
            <w:top w:val="none" w:sz="0" w:space="0" w:color="auto"/>
            <w:left w:val="none" w:sz="0" w:space="0" w:color="auto"/>
            <w:bottom w:val="none" w:sz="0" w:space="0" w:color="auto"/>
            <w:right w:val="none" w:sz="0" w:space="0" w:color="auto"/>
          </w:divBdr>
        </w:div>
        <w:div w:id="669407573">
          <w:marLeft w:val="-75"/>
          <w:marRight w:val="0"/>
          <w:marTop w:val="0"/>
          <w:marBottom w:val="0"/>
          <w:divBdr>
            <w:top w:val="none" w:sz="0" w:space="0" w:color="auto"/>
            <w:left w:val="none" w:sz="0" w:space="0" w:color="auto"/>
            <w:bottom w:val="none" w:sz="0" w:space="0" w:color="auto"/>
            <w:right w:val="none" w:sz="0" w:space="0" w:color="auto"/>
          </w:divBdr>
          <w:divsChild>
            <w:div w:id="1529638997">
              <w:marLeft w:val="0"/>
              <w:marRight w:val="0"/>
              <w:marTop w:val="0"/>
              <w:marBottom w:val="0"/>
              <w:divBdr>
                <w:top w:val="none" w:sz="0" w:space="0" w:color="auto"/>
                <w:left w:val="none" w:sz="0" w:space="0" w:color="auto"/>
                <w:bottom w:val="none" w:sz="0" w:space="0" w:color="auto"/>
                <w:right w:val="none" w:sz="0" w:space="0" w:color="auto"/>
              </w:divBdr>
              <w:divsChild>
                <w:div w:id="547109902">
                  <w:marLeft w:val="0"/>
                  <w:marRight w:val="0"/>
                  <w:marTop w:val="75"/>
                  <w:marBottom w:val="75"/>
                  <w:divBdr>
                    <w:top w:val="single" w:sz="6" w:space="0" w:color="E9E9E9"/>
                    <w:left w:val="single" w:sz="6" w:space="0" w:color="E9E9E9"/>
                    <w:bottom w:val="single" w:sz="6" w:space="0" w:color="E9E9E9"/>
                    <w:right w:val="single" w:sz="6" w:space="0" w:color="E9E9E9"/>
                  </w:divBdr>
                  <w:divsChild>
                    <w:div w:id="920873101">
                      <w:marLeft w:val="0"/>
                      <w:marRight w:val="0"/>
                      <w:marTop w:val="0"/>
                      <w:marBottom w:val="0"/>
                      <w:divBdr>
                        <w:top w:val="single" w:sz="6" w:space="8" w:color="E2E2E2"/>
                        <w:left w:val="single" w:sz="6" w:space="8" w:color="E2E2E2"/>
                        <w:bottom w:val="single" w:sz="6" w:space="8" w:color="E2E2E2"/>
                        <w:right w:val="single" w:sz="6" w:space="8" w:color="E2E2E2"/>
                      </w:divBdr>
                    </w:div>
                    <w:div w:id="896209355">
                      <w:marLeft w:val="0"/>
                      <w:marRight w:val="0"/>
                      <w:marTop w:val="0"/>
                      <w:marBottom w:val="0"/>
                      <w:divBdr>
                        <w:top w:val="none" w:sz="0" w:space="0" w:color="auto"/>
                        <w:left w:val="none" w:sz="0" w:space="0" w:color="auto"/>
                        <w:bottom w:val="none" w:sz="0" w:space="0" w:color="auto"/>
                        <w:right w:val="none" w:sz="0" w:space="0" w:color="auto"/>
                      </w:divBdr>
                    </w:div>
                  </w:divsChild>
                </w:div>
                <w:div w:id="539099358">
                  <w:marLeft w:val="0"/>
                  <w:marRight w:val="0"/>
                  <w:marTop w:val="75"/>
                  <w:marBottom w:val="75"/>
                  <w:divBdr>
                    <w:top w:val="single" w:sz="6" w:space="0" w:color="E9E9E9"/>
                    <w:left w:val="single" w:sz="6" w:space="0" w:color="E9E9E9"/>
                    <w:bottom w:val="single" w:sz="6" w:space="0" w:color="E9E9E9"/>
                    <w:right w:val="single" w:sz="6" w:space="0" w:color="E9E9E9"/>
                  </w:divBdr>
                  <w:divsChild>
                    <w:div w:id="161360421">
                      <w:marLeft w:val="0"/>
                      <w:marRight w:val="0"/>
                      <w:marTop w:val="0"/>
                      <w:marBottom w:val="0"/>
                      <w:divBdr>
                        <w:top w:val="single" w:sz="6" w:space="8" w:color="E2E2E2"/>
                        <w:left w:val="single" w:sz="6" w:space="8" w:color="E2E2E2"/>
                        <w:bottom w:val="single" w:sz="6" w:space="8" w:color="E2E2E2"/>
                        <w:right w:val="single" w:sz="6" w:space="8" w:color="E2E2E2"/>
                      </w:divBdr>
                    </w:div>
                    <w:div w:id="271281611">
                      <w:marLeft w:val="0"/>
                      <w:marRight w:val="0"/>
                      <w:marTop w:val="0"/>
                      <w:marBottom w:val="0"/>
                      <w:divBdr>
                        <w:top w:val="none" w:sz="0" w:space="0" w:color="auto"/>
                        <w:left w:val="none" w:sz="0" w:space="0" w:color="auto"/>
                        <w:bottom w:val="none" w:sz="0" w:space="0" w:color="auto"/>
                        <w:right w:val="none" w:sz="0" w:space="0" w:color="auto"/>
                      </w:divBdr>
                      <w:divsChild>
                        <w:div w:id="180527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1691766">
      <w:bodyDiv w:val="1"/>
      <w:marLeft w:val="0"/>
      <w:marRight w:val="0"/>
      <w:marTop w:val="0"/>
      <w:marBottom w:val="0"/>
      <w:divBdr>
        <w:top w:val="none" w:sz="0" w:space="0" w:color="auto"/>
        <w:left w:val="none" w:sz="0" w:space="0" w:color="auto"/>
        <w:bottom w:val="none" w:sz="0" w:space="0" w:color="auto"/>
        <w:right w:val="none" w:sz="0" w:space="0" w:color="auto"/>
      </w:divBdr>
    </w:div>
    <w:div w:id="961961429">
      <w:bodyDiv w:val="1"/>
      <w:marLeft w:val="0"/>
      <w:marRight w:val="0"/>
      <w:marTop w:val="0"/>
      <w:marBottom w:val="0"/>
      <w:divBdr>
        <w:top w:val="none" w:sz="0" w:space="0" w:color="auto"/>
        <w:left w:val="none" w:sz="0" w:space="0" w:color="auto"/>
        <w:bottom w:val="none" w:sz="0" w:space="0" w:color="auto"/>
        <w:right w:val="none" w:sz="0" w:space="0" w:color="auto"/>
      </w:divBdr>
    </w:div>
    <w:div w:id="966591591">
      <w:bodyDiv w:val="1"/>
      <w:marLeft w:val="0"/>
      <w:marRight w:val="0"/>
      <w:marTop w:val="0"/>
      <w:marBottom w:val="0"/>
      <w:divBdr>
        <w:top w:val="none" w:sz="0" w:space="0" w:color="auto"/>
        <w:left w:val="none" w:sz="0" w:space="0" w:color="auto"/>
        <w:bottom w:val="none" w:sz="0" w:space="0" w:color="auto"/>
        <w:right w:val="none" w:sz="0" w:space="0" w:color="auto"/>
      </w:divBdr>
    </w:div>
    <w:div w:id="967931809">
      <w:bodyDiv w:val="1"/>
      <w:marLeft w:val="0"/>
      <w:marRight w:val="0"/>
      <w:marTop w:val="0"/>
      <w:marBottom w:val="0"/>
      <w:divBdr>
        <w:top w:val="none" w:sz="0" w:space="0" w:color="auto"/>
        <w:left w:val="none" w:sz="0" w:space="0" w:color="auto"/>
        <w:bottom w:val="none" w:sz="0" w:space="0" w:color="auto"/>
        <w:right w:val="none" w:sz="0" w:space="0" w:color="auto"/>
      </w:divBdr>
    </w:div>
    <w:div w:id="968246844">
      <w:bodyDiv w:val="1"/>
      <w:marLeft w:val="0"/>
      <w:marRight w:val="0"/>
      <w:marTop w:val="0"/>
      <w:marBottom w:val="0"/>
      <w:divBdr>
        <w:top w:val="none" w:sz="0" w:space="0" w:color="auto"/>
        <w:left w:val="none" w:sz="0" w:space="0" w:color="auto"/>
        <w:bottom w:val="none" w:sz="0" w:space="0" w:color="auto"/>
        <w:right w:val="none" w:sz="0" w:space="0" w:color="auto"/>
      </w:divBdr>
    </w:div>
    <w:div w:id="968361193">
      <w:bodyDiv w:val="1"/>
      <w:marLeft w:val="0"/>
      <w:marRight w:val="0"/>
      <w:marTop w:val="0"/>
      <w:marBottom w:val="0"/>
      <w:divBdr>
        <w:top w:val="none" w:sz="0" w:space="0" w:color="auto"/>
        <w:left w:val="none" w:sz="0" w:space="0" w:color="auto"/>
        <w:bottom w:val="none" w:sz="0" w:space="0" w:color="auto"/>
        <w:right w:val="none" w:sz="0" w:space="0" w:color="auto"/>
      </w:divBdr>
    </w:div>
    <w:div w:id="969439710">
      <w:bodyDiv w:val="1"/>
      <w:marLeft w:val="0"/>
      <w:marRight w:val="0"/>
      <w:marTop w:val="0"/>
      <w:marBottom w:val="0"/>
      <w:divBdr>
        <w:top w:val="none" w:sz="0" w:space="0" w:color="auto"/>
        <w:left w:val="none" w:sz="0" w:space="0" w:color="auto"/>
        <w:bottom w:val="none" w:sz="0" w:space="0" w:color="auto"/>
        <w:right w:val="none" w:sz="0" w:space="0" w:color="auto"/>
      </w:divBdr>
    </w:div>
    <w:div w:id="972442982">
      <w:bodyDiv w:val="1"/>
      <w:marLeft w:val="0"/>
      <w:marRight w:val="0"/>
      <w:marTop w:val="0"/>
      <w:marBottom w:val="0"/>
      <w:divBdr>
        <w:top w:val="none" w:sz="0" w:space="0" w:color="auto"/>
        <w:left w:val="none" w:sz="0" w:space="0" w:color="auto"/>
        <w:bottom w:val="none" w:sz="0" w:space="0" w:color="auto"/>
        <w:right w:val="none" w:sz="0" w:space="0" w:color="auto"/>
      </w:divBdr>
    </w:div>
    <w:div w:id="973102455">
      <w:bodyDiv w:val="1"/>
      <w:marLeft w:val="0"/>
      <w:marRight w:val="0"/>
      <w:marTop w:val="0"/>
      <w:marBottom w:val="0"/>
      <w:divBdr>
        <w:top w:val="none" w:sz="0" w:space="0" w:color="auto"/>
        <w:left w:val="none" w:sz="0" w:space="0" w:color="auto"/>
        <w:bottom w:val="none" w:sz="0" w:space="0" w:color="auto"/>
        <w:right w:val="none" w:sz="0" w:space="0" w:color="auto"/>
      </w:divBdr>
    </w:div>
    <w:div w:id="975601063">
      <w:bodyDiv w:val="1"/>
      <w:marLeft w:val="0"/>
      <w:marRight w:val="0"/>
      <w:marTop w:val="0"/>
      <w:marBottom w:val="0"/>
      <w:divBdr>
        <w:top w:val="none" w:sz="0" w:space="0" w:color="auto"/>
        <w:left w:val="none" w:sz="0" w:space="0" w:color="auto"/>
        <w:bottom w:val="none" w:sz="0" w:space="0" w:color="auto"/>
        <w:right w:val="none" w:sz="0" w:space="0" w:color="auto"/>
      </w:divBdr>
    </w:div>
    <w:div w:id="988482758">
      <w:bodyDiv w:val="1"/>
      <w:marLeft w:val="0"/>
      <w:marRight w:val="0"/>
      <w:marTop w:val="0"/>
      <w:marBottom w:val="0"/>
      <w:divBdr>
        <w:top w:val="none" w:sz="0" w:space="0" w:color="auto"/>
        <w:left w:val="none" w:sz="0" w:space="0" w:color="auto"/>
        <w:bottom w:val="none" w:sz="0" w:space="0" w:color="auto"/>
        <w:right w:val="none" w:sz="0" w:space="0" w:color="auto"/>
      </w:divBdr>
    </w:div>
    <w:div w:id="990405434">
      <w:bodyDiv w:val="1"/>
      <w:marLeft w:val="0"/>
      <w:marRight w:val="0"/>
      <w:marTop w:val="0"/>
      <w:marBottom w:val="0"/>
      <w:divBdr>
        <w:top w:val="none" w:sz="0" w:space="0" w:color="auto"/>
        <w:left w:val="none" w:sz="0" w:space="0" w:color="auto"/>
        <w:bottom w:val="none" w:sz="0" w:space="0" w:color="auto"/>
        <w:right w:val="none" w:sz="0" w:space="0" w:color="auto"/>
      </w:divBdr>
    </w:div>
    <w:div w:id="991373615">
      <w:bodyDiv w:val="1"/>
      <w:marLeft w:val="0"/>
      <w:marRight w:val="0"/>
      <w:marTop w:val="0"/>
      <w:marBottom w:val="0"/>
      <w:divBdr>
        <w:top w:val="none" w:sz="0" w:space="0" w:color="auto"/>
        <w:left w:val="none" w:sz="0" w:space="0" w:color="auto"/>
        <w:bottom w:val="none" w:sz="0" w:space="0" w:color="auto"/>
        <w:right w:val="none" w:sz="0" w:space="0" w:color="auto"/>
      </w:divBdr>
    </w:div>
    <w:div w:id="993410876">
      <w:bodyDiv w:val="1"/>
      <w:marLeft w:val="0"/>
      <w:marRight w:val="0"/>
      <w:marTop w:val="0"/>
      <w:marBottom w:val="0"/>
      <w:divBdr>
        <w:top w:val="none" w:sz="0" w:space="0" w:color="auto"/>
        <w:left w:val="none" w:sz="0" w:space="0" w:color="auto"/>
        <w:bottom w:val="none" w:sz="0" w:space="0" w:color="auto"/>
        <w:right w:val="none" w:sz="0" w:space="0" w:color="auto"/>
      </w:divBdr>
    </w:div>
    <w:div w:id="997267524">
      <w:bodyDiv w:val="1"/>
      <w:marLeft w:val="0"/>
      <w:marRight w:val="0"/>
      <w:marTop w:val="0"/>
      <w:marBottom w:val="0"/>
      <w:divBdr>
        <w:top w:val="none" w:sz="0" w:space="0" w:color="auto"/>
        <w:left w:val="none" w:sz="0" w:space="0" w:color="auto"/>
        <w:bottom w:val="none" w:sz="0" w:space="0" w:color="auto"/>
        <w:right w:val="none" w:sz="0" w:space="0" w:color="auto"/>
      </w:divBdr>
    </w:div>
    <w:div w:id="998651147">
      <w:bodyDiv w:val="1"/>
      <w:marLeft w:val="0"/>
      <w:marRight w:val="0"/>
      <w:marTop w:val="0"/>
      <w:marBottom w:val="0"/>
      <w:divBdr>
        <w:top w:val="none" w:sz="0" w:space="0" w:color="auto"/>
        <w:left w:val="none" w:sz="0" w:space="0" w:color="auto"/>
        <w:bottom w:val="none" w:sz="0" w:space="0" w:color="auto"/>
        <w:right w:val="none" w:sz="0" w:space="0" w:color="auto"/>
      </w:divBdr>
    </w:div>
    <w:div w:id="1004745886">
      <w:bodyDiv w:val="1"/>
      <w:marLeft w:val="0"/>
      <w:marRight w:val="0"/>
      <w:marTop w:val="0"/>
      <w:marBottom w:val="0"/>
      <w:divBdr>
        <w:top w:val="none" w:sz="0" w:space="0" w:color="auto"/>
        <w:left w:val="none" w:sz="0" w:space="0" w:color="auto"/>
        <w:bottom w:val="none" w:sz="0" w:space="0" w:color="auto"/>
        <w:right w:val="none" w:sz="0" w:space="0" w:color="auto"/>
      </w:divBdr>
    </w:div>
    <w:div w:id="1005207233">
      <w:bodyDiv w:val="1"/>
      <w:marLeft w:val="0"/>
      <w:marRight w:val="0"/>
      <w:marTop w:val="0"/>
      <w:marBottom w:val="0"/>
      <w:divBdr>
        <w:top w:val="none" w:sz="0" w:space="0" w:color="auto"/>
        <w:left w:val="none" w:sz="0" w:space="0" w:color="auto"/>
        <w:bottom w:val="none" w:sz="0" w:space="0" w:color="auto"/>
        <w:right w:val="none" w:sz="0" w:space="0" w:color="auto"/>
      </w:divBdr>
    </w:div>
    <w:div w:id="1024089967">
      <w:bodyDiv w:val="1"/>
      <w:marLeft w:val="0"/>
      <w:marRight w:val="0"/>
      <w:marTop w:val="0"/>
      <w:marBottom w:val="0"/>
      <w:divBdr>
        <w:top w:val="none" w:sz="0" w:space="0" w:color="auto"/>
        <w:left w:val="none" w:sz="0" w:space="0" w:color="auto"/>
        <w:bottom w:val="none" w:sz="0" w:space="0" w:color="auto"/>
        <w:right w:val="none" w:sz="0" w:space="0" w:color="auto"/>
      </w:divBdr>
    </w:div>
    <w:div w:id="1052385168">
      <w:bodyDiv w:val="1"/>
      <w:marLeft w:val="0"/>
      <w:marRight w:val="0"/>
      <w:marTop w:val="0"/>
      <w:marBottom w:val="0"/>
      <w:divBdr>
        <w:top w:val="none" w:sz="0" w:space="0" w:color="auto"/>
        <w:left w:val="none" w:sz="0" w:space="0" w:color="auto"/>
        <w:bottom w:val="none" w:sz="0" w:space="0" w:color="auto"/>
        <w:right w:val="none" w:sz="0" w:space="0" w:color="auto"/>
      </w:divBdr>
    </w:div>
    <w:div w:id="1053232744">
      <w:bodyDiv w:val="1"/>
      <w:marLeft w:val="0"/>
      <w:marRight w:val="0"/>
      <w:marTop w:val="0"/>
      <w:marBottom w:val="0"/>
      <w:divBdr>
        <w:top w:val="none" w:sz="0" w:space="0" w:color="auto"/>
        <w:left w:val="none" w:sz="0" w:space="0" w:color="auto"/>
        <w:bottom w:val="none" w:sz="0" w:space="0" w:color="auto"/>
        <w:right w:val="none" w:sz="0" w:space="0" w:color="auto"/>
      </w:divBdr>
    </w:div>
    <w:div w:id="1059858756">
      <w:bodyDiv w:val="1"/>
      <w:marLeft w:val="0"/>
      <w:marRight w:val="0"/>
      <w:marTop w:val="0"/>
      <w:marBottom w:val="0"/>
      <w:divBdr>
        <w:top w:val="none" w:sz="0" w:space="0" w:color="auto"/>
        <w:left w:val="none" w:sz="0" w:space="0" w:color="auto"/>
        <w:bottom w:val="none" w:sz="0" w:space="0" w:color="auto"/>
        <w:right w:val="none" w:sz="0" w:space="0" w:color="auto"/>
      </w:divBdr>
    </w:div>
    <w:div w:id="1072965567">
      <w:bodyDiv w:val="1"/>
      <w:marLeft w:val="0"/>
      <w:marRight w:val="0"/>
      <w:marTop w:val="0"/>
      <w:marBottom w:val="0"/>
      <w:divBdr>
        <w:top w:val="none" w:sz="0" w:space="0" w:color="auto"/>
        <w:left w:val="none" w:sz="0" w:space="0" w:color="auto"/>
        <w:bottom w:val="none" w:sz="0" w:space="0" w:color="auto"/>
        <w:right w:val="none" w:sz="0" w:space="0" w:color="auto"/>
      </w:divBdr>
    </w:div>
    <w:div w:id="1076585252">
      <w:bodyDiv w:val="1"/>
      <w:marLeft w:val="0"/>
      <w:marRight w:val="0"/>
      <w:marTop w:val="0"/>
      <w:marBottom w:val="0"/>
      <w:divBdr>
        <w:top w:val="none" w:sz="0" w:space="0" w:color="auto"/>
        <w:left w:val="none" w:sz="0" w:space="0" w:color="auto"/>
        <w:bottom w:val="none" w:sz="0" w:space="0" w:color="auto"/>
        <w:right w:val="none" w:sz="0" w:space="0" w:color="auto"/>
      </w:divBdr>
    </w:div>
    <w:div w:id="1077216086">
      <w:bodyDiv w:val="1"/>
      <w:marLeft w:val="0"/>
      <w:marRight w:val="0"/>
      <w:marTop w:val="0"/>
      <w:marBottom w:val="0"/>
      <w:divBdr>
        <w:top w:val="none" w:sz="0" w:space="0" w:color="auto"/>
        <w:left w:val="none" w:sz="0" w:space="0" w:color="auto"/>
        <w:bottom w:val="none" w:sz="0" w:space="0" w:color="auto"/>
        <w:right w:val="none" w:sz="0" w:space="0" w:color="auto"/>
      </w:divBdr>
    </w:div>
    <w:div w:id="1093277620">
      <w:bodyDiv w:val="1"/>
      <w:marLeft w:val="0"/>
      <w:marRight w:val="0"/>
      <w:marTop w:val="0"/>
      <w:marBottom w:val="0"/>
      <w:divBdr>
        <w:top w:val="none" w:sz="0" w:space="0" w:color="auto"/>
        <w:left w:val="none" w:sz="0" w:space="0" w:color="auto"/>
        <w:bottom w:val="none" w:sz="0" w:space="0" w:color="auto"/>
        <w:right w:val="none" w:sz="0" w:space="0" w:color="auto"/>
      </w:divBdr>
    </w:div>
    <w:div w:id="1096370151">
      <w:bodyDiv w:val="1"/>
      <w:marLeft w:val="0"/>
      <w:marRight w:val="0"/>
      <w:marTop w:val="0"/>
      <w:marBottom w:val="0"/>
      <w:divBdr>
        <w:top w:val="none" w:sz="0" w:space="0" w:color="auto"/>
        <w:left w:val="none" w:sz="0" w:space="0" w:color="auto"/>
        <w:bottom w:val="none" w:sz="0" w:space="0" w:color="auto"/>
        <w:right w:val="none" w:sz="0" w:space="0" w:color="auto"/>
      </w:divBdr>
    </w:div>
    <w:div w:id="1098520308">
      <w:bodyDiv w:val="1"/>
      <w:marLeft w:val="0"/>
      <w:marRight w:val="0"/>
      <w:marTop w:val="0"/>
      <w:marBottom w:val="0"/>
      <w:divBdr>
        <w:top w:val="none" w:sz="0" w:space="0" w:color="auto"/>
        <w:left w:val="none" w:sz="0" w:space="0" w:color="auto"/>
        <w:bottom w:val="none" w:sz="0" w:space="0" w:color="auto"/>
        <w:right w:val="none" w:sz="0" w:space="0" w:color="auto"/>
      </w:divBdr>
    </w:div>
    <w:div w:id="1117026970">
      <w:bodyDiv w:val="1"/>
      <w:marLeft w:val="0"/>
      <w:marRight w:val="0"/>
      <w:marTop w:val="0"/>
      <w:marBottom w:val="0"/>
      <w:divBdr>
        <w:top w:val="none" w:sz="0" w:space="0" w:color="auto"/>
        <w:left w:val="none" w:sz="0" w:space="0" w:color="auto"/>
        <w:bottom w:val="none" w:sz="0" w:space="0" w:color="auto"/>
        <w:right w:val="none" w:sz="0" w:space="0" w:color="auto"/>
      </w:divBdr>
    </w:div>
    <w:div w:id="1117601489">
      <w:bodyDiv w:val="1"/>
      <w:marLeft w:val="0"/>
      <w:marRight w:val="0"/>
      <w:marTop w:val="0"/>
      <w:marBottom w:val="0"/>
      <w:divBdr>
        <w:top w:val="none" w:sz="0" w:space="0" w:color="auto"/>
        <w:left w:val="none" w:sz="0" w:space="0" w:color="auto"/>
        <w:bottom w:val="none" w:sz="0" w:space="0" w:color="auto"/>
        <w:right w:val="none" w:sz="0" w:space="0" w:color="auto"/>
      </w:divBdr>
    </w:div>
    <w:div w:id="1120955688">
      <w:bodyDiv w:val="1"/>
      <w:marLeft w:val="0"/>
      <w:marRight w:val="0"/>
      <w:marTop w:val="0"/>
      <w:marBottom w:val="0"/>
      <w:divBdr>
        <w:top w:val="none" w:sz="0" w:space="0" w:color="auto"/>
        <w:left w:val="none" w:sz="0" w:space="0" w:color="auto"/>
        <w:bottom w:val="none" w:sz="0" w:space="0" w:color="auto"/>
        <w:right w:val="none" w:sz="0" w:space="0" w:color="auto"/>
      </w:divBdr>
    </w:div>
    <w:div w:id="1125924687">
      <w:bodyDiv w:val="1"/>
      <w:marLeft w:val="0"/>
      <w:marRight w:val="0"/>
      <w:marTop w:val="0"/>
      <w:marBottom w:val="0"/>
      <w:divBdr>
        <w:top w:val="none" w:sz="0" w:space="0" w:color="auto"/>
        <w:left w:val="none" w:sz="0" w:space="0" w:color="auto"/>
        <w:bottom w:val="none" w:sz="0" w:space="0" w:color="auto"/>
        <w:right w:val="none" w:sz="0" w:space="0" w:color="auto"/>
      </w:divBdr>
    </w:div>
    <w:div w:id="1139418275">
      <w:bodyDiv w:val="1"/>
      <w:marLeft w:val="0"/>
      <w:marRight w:val="0"/>
      <w:marTop w:val="0"/>
      <w:marBottom w:val="0"/>
      <w:divBdr>
        <w:top w:val="none" w:sz="0" w:space="0" w:color="auto"/>
        <w:left w:val="none" w:sz="0" w:space="0" w:color="auto"/>
        <w:bottom w:val="none" w:sz="0" w:space="0" w:color="auto"/>
        <w:right w:val="none" w:sz="0" w:space="0" w:color="auto"/>
      </w:divBdr>
    </w:div>
    <w:div w:id="1146046434">
      <w:bodyDiv w:val="1"/>
      <w:marLeft w:val="0"/>
      <w:marRight w:val="0"/>
      <w:marTop w:val="0"/>
      <w:marBottom w:val="0"/>
      <w:divBdr>
        <w:top w:val="none" w:sz="0" w:space="0" w:color="auto"/>
        <w:left w:val="none" w:sz="0" w:space="0" w:color="auto"/>
        <w:bottom w:val="none" w:sz="0" w:space="0" w:color="auto"/>
        <w:right w:val="none" w:sz="0" w:space="0" w:color="auto"/>
      </w:divBdr>
    </w:div>
    <w:div w:id="1147094395">
      <w:bodyDiv w:val="1"/>
      <w:marLeft w:val="0"/>
      <w:marRight w:val="0"/>
      <w:marTop w:val="0"/>
      <w:marBottom w:val="0"/>
      <w:divBdr>
        <w:top w:val="none" w:sz="0" w:space="0" w:color="auto"/>
        <w:left w:val="none" w:sz="0" w:space="0" w:color="auto"/>
        <w:bottom w:val="none" w:sz="0" w:space="0" w:color="auto"/>
        <w:right w:val="none" w:sz="0" w:space="0" w:color="auto"/>
      </w:divBdr>
    </w:div>
    <w:div w:id="1160583751">
      <w:bodyDiv w:val="1"/>
      <w:marLeft w:val="0"/>
      <w:marRight w:val="0"/>
      <w:marTop w:val="0"/>
      <w:marBottom w:val="0"/>
      <w:divBdr>
        <w:top w:val="none" w:sz="0" w:space="0" w:color="auto"/>
        <w:left w:val="none" w:sz="0" w:space="0" w:color="auto"/>
        <w:bottom w:val="none" w:sz="0" w:space="0" w:color="auto"/>
        <w:right w:val="none" w:sz="0" w:space="0" w:color="auto"/>
      </w:divBdr>
    </w:div>
    <w:div w:id="1163667599">
      <w:bodyDiv w:val="1"/>
      <w:marLeft w:val="0"/>
      <w:marRight w:val="0"/>
      <w:marTop w:val="0"/>
      <w:marBottom w:val="0"/>
      <w:divBdr>
        <w:top w:val="none" w:sz="0" w:space="0" w:color="auto"/>
        <w:left w:val="none" w:sz="0" w:space="0" w:color="auto"/>
        <w:bottom w:val="none" w:sz="0" w:space="0" w:color="auto"/>
        <w:right w:val="none" w:sz="0" w:space="0" w:color="auto"/>
      </w:divBdr>
    </w:div>
    <w:div w:id="1165315339">
      <w:bodyDiv w:val="1"/>
      <w:marLeft w:val="0"/>
      <w:marRight w:val="0"/>
      <w:marTop w:val="0"/>
      <w:marBottom w:val="0"/>
      <w:divBdr>
        <w:top w:val="none" w:sz="0" w:space="0" w:color="auto"/>
        <w:left w:val="none" w:sz="0" w:space="0" w:color="auto"/>
        <w:bottom w:val="none" w:sz="0" w:space="0" w:color="auto"/>
        <w:right w:val="none" w:sz="0" w:space="0" w:color="auto"/>
      </w:divBdr>
    </w:div>
    <w:div w:id="1171869539">
      <w:bodyDiv w:val="1"/>
      <w:marLeft w:val="0"/>
      <w:marRight w:val="0"/>
      <w:marTop w:val="0"/>
      <w:marBottom w:val="0"/>
      <w:divBdr>
        <w:top w:val="none" w:sz="0" w:space="0" w:color="auto"/>
        <w:left w:val="none" w:sz="0" w:space="0" w:color="auto"/>
        <w:bottom w:val="none" w:sz="0" w:space="0" w:color="auto"/>
        <w:right w:val="none" w:sz="0" w:space="0" w:color="auto"/>
      </w:divBdr>
    </w:div>
    <w:div w:id="1173569539">
      <w:bodyDiv w:val="1"/>
      <w:marLeft w:val="0"/>
      <w:marRight w:val="0"/>
      <w:marTop w:val="0"/>
      <w:marBottom w:val="0"/>
      <w:divBdr>
        <w:top w:val="none" w:sz="0" w:space="0" w:color="auto"/>
        <w:left w:val="none" w:sz="0" w:space="0" w:color="auto"/>
        <w:bottom w:val="none" w:sz="0" w:space="0" w:color="auto"/>
        <w:right w:val="none" w:sz="0" w:space="0" w:color="auto"/>
      </w:divBdr>
    </w:div>
    <w:div w:id="1175998269">
      <w:bodyDiv w:val="1"/>
      <w:marLeft w:val="0"/>
      <w:marRight w:val="0"/>
      <w:marTop w:val="0"/>
      <w:marBottom w:val="0"/>
      <w:divBdr>
        <w:top w:val="none" w:sz="0" w:space="0" w:color="auto"/>
        <w:left w:val="none" w:sz="0" w:space="0" w:color="auto"/>
        <w:bottom w:val="none" w:sz="0" w:space="0" w:color="auto"/>
        <w:right w:val="none" w:sz="0" w:space="0" w:color="auto"/>
      </w:divBdr>
    </w:div>
    <w:div w:id="1178734959">
      <w:bodyDiv w:val="1"/>
      <w:marLeft w:val="0"/>
      <w:marRight w:val="0"/>
      <w:marTop w:val="0"/>
      <w:marBottom w:val="0"/>
      <w:divBdr>
        <w:top w:val="none" w:sz="0" w:space="0" w:color="auto"/>
        <w:left w:val="none" w:sz="0" w:space="0" w:color="auto"/>
        <w:bottom w:val="none" w:sz="0" w:space="0" w:color="auto"/>
        <w:right w:val="none" w:sz="0" w:space="0" w:color="auto"/>
      </w:divBdr>
    </w:div>
    <w:div w:id="1180969246">
      <w:bodyDiv w:val="1"/>
      <w:marLeft w:val="0"/>
      <w:marRight w:val="0"/>
      <w:marTop w:val="0"/>
      <w:marBottom w:val="0"/>
      <w:divBdr>
        <w:top w:val="none" w:sz="0" w:space="0" w:color="auto"/>
        <w:left w:val="none" w:sz="0" w:space="0" w:color="auto"/>
        <w:bottom w:val="none" w:sz="0" w:space="0" w:color="auto"/>
        <w:right w:val="none" w:sz="0" w:space="0" w:color="auto"/>
      </w:divBdr>
    </w:div>
    <w:div w:id="1191340899">
      <w:bodyDiv w:val="1"/>
      <w:marLeft w:val="0"/>
      <w:marRight w:val="0"/>
      <w:marTop w:val="0"/>
      <w:marBottom w:val="0"/>
      <w:divBdr>
        <w:top w:val="none" w:sz="0" w:space="0" w:color="auto"/>
        <w:left w:val="none" w:sz="0" w:space="0" w:color="auto"/>
        <w:bottom w:val="none" w:sz="0" w:space="0" w:color="auto"/>
        <w:right w:val="none" w:sz="0" w:space="0" w:color="auto"/>
      </w:divBdr>
    </w:div>
    <w:div w:id="1201435101">
      <w:bodyDiv w:val="1"/>
      <w:marLeft w:val="0"/>
      <w:marRight w:val="0"/>
      <w:marTop w:val="0"/>
      <w:marBottom w:val="0"/>
      <w:divBdr>
        <w:top w:val="none" w:sz="0" w:space="0" w:color="auto"/>
        <w:left w:val="none" w:sz="0" w:space="0" w:color="auto"/>
        <w:bottom w:val="none" w:sz="0" w:space="0" w:color="auto"/>
        <w:right w:val="none" w:sz="0" w:space="0" w:color="auto"/>
      </w:divBdr>
    </w:div>
    <w:div w:id="1207916036">
      <w:bodyDiv w:val="1"/>
      <w:marLeft w:val="0"/>
      <w:marRight w:val="0"/>
      <w:marTop w:val="0"/>
      <w:marBottom w:val="0"/>
      <w:divBdr>
        <w:top w:val="none" w:sz="0" w:space="0" w:color="auto"/>
        <w:left w:val="none" w:sz="0" w:space="0" w:color="auto"/>
        <w:bottom w:val="none" w:sz="0" w:space="0" w:color="auto"/>
        <w:right w:val="none" w:sz="0" w:space="0" w:color="auto"/>
      </w:divBdr>
    </w:div>
    <w:div w:id="1212352175">
      <w:bodyDiv w:val="1"/>
      <w:marLeft w:val="0"/>
      <w:marRight w:val="0"/>
      <w:marTop w:val="0"/>
      <w:marBottom w:val="0"/>
      <w:divBdr>
        <w:top w:val="none" w:sz="0" w:space="0" w:color="auto"/>
        <w:left w:val="none" w:sz="0" w:space="0" w:color="auto"/>
        <w:bottom w:val="none" w:sz="0" w:space="0" w:color="auto"/>
        <w:right w:val="none" w:sz="0" w:space="0" w:color="auto"/>
      </w:divBdr>
    </w:div>
    <w:div w:id="1213034514">
      <w:bodyDiv w:val="1"/>
      <w:marLeft w:val="0"/>
      <w:marRight w:val="0"/>
      <w:marTop w:val="0"/>
      <w:marBottom w:val="0"/>
      <w:divBdr>
        <w:top w:val="none" w:sz="0" w:space="0" w:color="auto"/>
        <w:left w:val="none" w:sz="0" w:space="0" w:color="auto"/>
        <w:bottom w:val="none" w:sz="0" w:space="0" w:color="auto"/>
        <w:right w:val="none" w:sz="0" w:space="0" w:color="auto"/>
      </w:divBdr>
    </w:div>
    <w:div w:id="1215579554">
      <w:bodyDiv w:val="1"/>
      <w:marLeft w:val="0"/>
      <w:marRight w:val="0"/>
      <w:marTop w:val="0"/>
      <w:marBottom w:val="0"/>
      <w:divBdr>
        <w:top w:val="none" w:sz="0" w:space="0" w:color="auto"/>
        <w:left w:val="none" w:sz="0" w:space="0" w:color="auto"/>
        <w:bottom w:val="none" w:sz="0" w:space="0" w:color="auto"/>
        <w:right w:val="none" w:sz="0" w:space="0" w:color="auto"/>
      </w:divBdr>
    </w:div>
    <w:div w:id="1215694930">
      <w:bodyDiv w:val="1"/>
      <w:marLeft w:val="0"/>
      <w:marRight w:val="0"/>
      <w:marTop w:val="0"/>
      <w:marBottom w:val="0"/>
      <w:divBdr>
        <w:top w:val="none" w:sz="0" w:space="0" w:color="auto"/>
        <w:left w:val="none" w:sz="0" w:space="0" w:color="auto"/>
        <w:bottom w:val="none" w:sz="0" w:space="0" w:color="auto"/>
        <w:right w:val="none" w:sz="0" w:space="0" w:color="auto"/>
      </w:divBdr>
    </w:div>
    <w:div w:id="1218710244">
      <w:bodyDiv w:val="1"/>
      <w:marLeft w:val="0"/>
      <w:marRight w:val="0"/>
      <w:marTop w:val="0"/>
      <w:marBottom w:val="0"/>
      <w:divBdr>
        <w:top w:val="none" w:sz="0" w:space="0" w:color="auto"/>
        <w:left w:val="none" w:sz="0" w:space="0" w:color="auto"/>
        <w:bottom w:val="none" w:sz="0" w:space="0" w:color="auto"/>
        <w:right w:val="none" w:sz="0" w:space="0" w:color="auto"/>
      </w:divBdr>
    </w:div>
    <w:div w:id="1229850365">
      <w:bodyDiv w:val="1"/>
      <w:marLeft w:val="0"/>
      <w:marRight w:val="0"/>
      <w:marTop w:val="0"/>
      <w:marBottom w:val="0"/>
      <w:divBdr>
        <w:top w:val="none" w:sz="0" w:space="0" w:color="auto"/>
        <w:left w:val="none" w:sz="0" w:space="0" w:color="auto"/>
        <w:bottom w:val="none" w:sz="0" w:space="0" w:color="auto"/>
        <w:right w:val="none" w:sz="0" w:space="0" w:color="auto"/>
      </w:divBdr>
    </w:div>
    <w:div w:id="1244796491">
      <w:bodyDiv w:val="1"/>
      <w:marLeft w:val="0"/>
      <w:marRight w:val="0"/>
      <w:marTop w:val="0"/>
      <w:marBottom w:val="0"/>
      <w:divBdr>
        <w:top w:val="none" w:sz="0" w:space="0" w:color="auto"/>
        <w:left w:val="none" w:sz="0" w:space="0" w:color="auto"/>
        <w:bottom w:val="none" w:sz="0" w:space="0" w:color="auto"/>
        <w:right w:val="none" w:sz="0" w:space="0" w:color="auto"/>
      </w:divBdr>
    </w:div>
    <w:div w:id="1245994291">
      <w:bodyDiv w:val="1"/>
      <w:marLeft w:val="0"/>
      <w:marRight w:val="0"/>
      <w:marTop w:val="0"/>
      <w:marBottom w:val="0"/>
      <w:divBdr>
        <w:top w:val="none" w:sz="0" w:space="0" w:color="auto"/>
        <w:left w:val="none" w:sz="0" w:space="0" w:color="auto"/>
        <w:bottom w:val="none" w:sz="0" w:space="0" w:color="auto"/>
        <w:right w:val="none" w:sz="0" w:space="0" w:color="auto"/>
      </w:divBdr>
    </w:div>
    <w:div w:id="1247617037">
      <w:bodyDiv w:val="1"/>
      <w:marLeft w:val="0"/>
      <w:marRight w:val="0"/>
      <w:marTop w:val="0"/>
      <w:marBottom w:val="0"/>
      <w:divBdr>
        <w:top w:val="none" w:sz="0" w:space="0" w:color="auto"/>
        <w:left w:val="none" w:sz="0" w:space="0" w:color="auto"/>
        <w:bottom w:val="none" w:sz="0" w:space="0" w:color="auto"/>
        <w:right w:val="none" w:sz="0" w:space="0" w:color="auto"/>
      </w:divBdr>
    </w:div>
    <w:div w:id="1247885719">
      <w:bodyDiv w:val="1"/>
      <w:marLeft w:val="0"/>
      <w:marRight w:val="0"/>
      <w:marTop w:val="0"/>
      <w:marBottom w:val="0"/>
      <w:divBdr>
        <w:top w:val="none" w:sz="0" w:space="0" w:color="auto"/>
        <w:left w:val="none" w:sz="0" w:space="0" w:color="auto"/>
        <w:bottom w:val="none" w:sz="0" w:space="0" w:color="auto"/>
        <w:right w:val="none" w:sz="0" w:space="0" w:color="auto"/>
      </w:divBdr>
    </w:div>
    <w:div w:id="1249003372">
      <w:bodyDiv w:val="1"/>
      <w:marLeft w:val="0"/>
      <w:marRight w:val="0"/>
      <w:marTop w:val="0"/>
      <w:marBottom w:val="0"/>
      <w:divBdr>
        <w:top w:val="none" w:sz="0" w:space="0" w:color="auto"/>
        <w:left w:val="none" w:sz="0" w:space="0" w:color="auto"/>
        <w:bottom w:val="none" w:sz="0" w:space="0" w:color="auto"/>
        <w:right w:val="none" w:sz="0" w:space="0" w:color="auto"/>
      </w:divBdr>
    </w:div>
    <w:div w:id="1249148094">
      <w:bodyDiv w:val="1"/>
      <w:marLeft w:val="0"/>
      <w:marRight w:val="0"/>
      <w:marTop w:val="0"/>
      <w:marBottom w:val="0"/>
      <w:divBdr>
        <w:top w:val="none" w:sz="0" w:space="0" w:color="auto"/>
        <w:left w:val="none" w:sz="0" w:space="0" w:color="auto"/>
        <w:bottom w:val="none" w:sz="0" w:space="0" w:color="auto"/>
        <w:right w:val="none" w:sz="0" w:space="0" w:color="auto"/>
      </w:divBdr>
    </w:div>
    <w:div w:id="1249801708">
      <w:bodyDiv w:val="1"/>
      <w:marLeft w:val="0"/>
      <w:marRight w:val="0"/>
      <w:marTop w:val="0"/>
      <w:marBottom w:val="0"/>
      <w:divBdr>
        <w:top w:val="none" w:sz="0" w:space="0" w:color="auto"/>
        <w:left w:val="none" w:sz="0" w:space="0" w:color="auto"/>
        <w:bottom w:val="none" w:sz="0" w:space="0" w:color="auto"/>
        <w:right w:val="none" w:sz="0" w:space="0" w:color="auto"/>
      </w:divBdr>
    </w:div>
    <w:div w:id="1264806528">
      <w:bodyDiv w:val="1"/>
      <w:marLeft w:val="0"/>
      <w:marRight w:val="0"/>
      <w:marTop w:val="0"/>
      <w:marBottom w:val="0"/>
      <w:divBdr>
        <w:top w:val="none" w:sz="0" w:space="0" w:color="auto"/>
        <w:left w:val="none" w:sz="0" w:space="0" w:color="auto"/>
        <w:bottom w:val="none" w:sz="0" w:space="0" w:color="auto"/>
        <w:right w:val="none" w:sz="0" w:space="0" w:color="auto"/>
      </w:divBdr>
    </w:div>
    <w:div w:id="1271202098">
      <w:bodyDiv w:val="1"/>
      <w:marLeft w:val="0"/>
      <w:marRight w:val="0"/>
      <w:marTop w:val="0"/>
      <w:marBottom w:val="0"/>
      <w:divBdr>
        <w:top w:val="none" w:sz="0" w:space="0" w:color="auto"/>
        <w:left w:val="none" w:sz="0" w:space="0" w:color="auto"/>
        <w:bottom w:val="none" w:sz="0" w:space="0" w:color="auto"/>
        <w:right w:val="none" w:sz="0" w:space="0" w:color="auto"/>
      </w:divBdr>
    </w:div>
    <w:div w:id="1289891306">
      <w:bodyDiv w:val="1"/>
      <w:marLeft w:val="0"/>
      <w:marRight w:val="0"/>
      <w:marTop w:val="0"/>
      <w:marBottom w:val="0"/>
      <w:divBdr>
        <w:top w:val="none" w:sz="0" w:space="0" w:color="auto"/>
        <w:left w:val="none" w:sz="0" w:space="0" w:color="auto"/>
        <w:bottom w:val="none" w:sz="0" w:space="0" w:color="auto"/>
        <w:right w:val="none" w:sz="0" w:space="0" w:color="auto"/>
      </w:divBdr>
    </w:div>
    <w:div w:id="1296372692">
      <w:bodyDiv w:val="1"/>
      <w:marLeft w:val="0"/>
      <w:marRight w:val="0"/>
      <w:marTop w:val="0"/>
      <w:marBottom w:val="0"/>
      <w:divBdr>
        <w:top w:val="none" w:sz="0" w:space="0" w:color="auto"/>
        <w:left w:val="none" w:sz="0" w:space="0" w:color="auto"/>
        <w:bottom w:val="none" w:sz="0" w:space="0" w:color="auto"/>
        <w:right w:val="none" w:sz="0" w:space="0" w:color="auto"/>
      </w:divBdr>
    </w:div>
    <w:div w:id="1298409971">
      <w:bodyDiv w:val="1"/>
      <w:marLeft w:val="0"/>
      <w:marRight w:val="0"/>
      <w:marTop w:val="0"/>
      <w:marBottom w:val="0"/>
      <w:divBdr>
        <w:top w:val="none" w:sz="0" w:space="0" w:color="auto"/>
        <w:left w:val="none" w:sz="0" w:space="0" w:color="auto"/>
        <w:bottom w:val="none" w:sz="0" w:space="0" w:color="auto"/>
        <w:right w:val="none" w:sz="0" w:space="0" w:color="auto"/>
      </w:divBdr>
    </w:div>
    <w:div w:id="1309675190">
      <w:bodyDiv w:val="1"/>
      <w:marLeft w:val="0"/>
      <w:marRight w:val="0"/>
      <w:marTop w:val="0"/>
      <w:marBottom w:val="0"/>
      <w:divBdr>
        <w:top w:val="none" w:sz="0" w:space="0" w:color="auto"/>
        <w:left w:val="none" w:sz="0" w:space="0" w:color="auto"/>
        <w:bottom w:val="none" w:sz="0" w:space="0" w:color="auto"/>
        <w:right w:val="none" w:sz="0" w:space="0" w:color="auto"/>
      </w:divBdr>
    </w:div>
    <w:div w:id="1317605864">
      <w:bodyDiv w:val="1"/>
      <w:marLeft w:val="0"/>
      <w:marRight w:val="0"/>
      <w:marTop w:val="0"/>
      <w:marBottom w:val="0"/>
      <w:divBdr>
        <w:top w:val="none" w:sz="0" w:space="0" w:color="auto"/>
        <w:left w:val="none" w:sz="0" w:space="0" w:color="auto"/>
        <w:bottom w:val="none" w:sz="0" w:space="0" w:color="auto"/>
        <w:right w:val="none" w:sz="0" w:space="0" w:color="auto"/>
      </w:divBdr>
    </w:div>
    <w:div w:id="1318338388">
      <w:bodyDiv w:val="1"/>
      <w:marLeft w:val="0"/>
      <w:marRight w:val="0"/>
      <w:marTop w:val="0"/>
      <w:marBottom w:val="0"/>
      <w:divBdr>
        <w:top w:val="none" w:sz="0" w:space="0" w:color="auto"/>
        <w:left w:val="none" w:sz="0" w:space="0" w:color="auto"/>
        <w:bottom w:val="none" w:sz="0" w:space="0" w:color="auto"/>
        <w:right w:val="none" w:sz="0" w:space="0" w:color="auto"/>
      </w:divBdr>
    </w:div>
    <w:div w:id="1329208929">
      <w:bodyDiv w:val="1"/>
      <w:marLeft w:val="0"/>
      <w:marRight w:val="0"/>
      <w:marTop w:val="0"/>
      <w:marBottom w:val="0"/>
      <w:divBdr>
        <w:top w:val="none" w:sz="0" w:space="0" w:color="auto"/>
        <w:left w:val="none" w:sz="0" w:space="0" w:color="auto"/>
        <w:bottom w:val="none" w:sz="0" w:space="0" w:color="auto"/>
        <w:right w:val="none" w:sz="0" w:space="0" w:color="auto"/>
      </w:divBdr>
    </w:div>
    <w:div w:id="1337616814">
      <w:bodyDiv w:val="1"/>
      <w:marLeft w:val="0"/>
      <w:marRight w:val="0"/>
      <w:marTop w:val="0"/>
      <w:marBottom w:val="0"/>
      <w:divBdr>
        <w:top w:val="none" w:sz="0" w:space="0" w:color="auto"/>
        <w:left w:val="none" w:sz="0" w:space="0" w:color="auto"/>
        <w:bottom w:val="none" w:sz="0" w:space="0" w:color="auto"/>
        <w:right w:val="none" w:sz="0" w:space="0" w:color="auto"/>
      </w:divBdr>
    </w:div>
    <w:div w:id="1352222501">
      <w:bodyDiv w:val="1"/>
      <w:marLeft w:val="0"/>
      <w:marRight w:val="0"/>
      <w:marTop w:val="0"/>
      <w:marBottom w:val="0"/>
      <w:divBdr>
        <w:top w:val="none" w:sz="0" w:space="0" w:color="auto"/>
        <w:left w:val="none" w:sz="0" w:space="0" w:color="auto"/>
        <w:bottom w:val="none" w:sz="0" w:space="0" w:color="auto"/>
        <w:right w:val="none" w:sz="0" w:space="0" w:color="auto"/>
      </w:divBdr>
    </w:div>
    <w:div w:id="1355425636">
      <w:bodyDiv w:val="1"/>
      <w:marLeft w:val="0"/>
      <w:marRight w:val="0"/>
      <w:marTop w:val="0"/>
      <w:marBottom w:val="0"/>
      <w:divBdr>
        <w:top w:val="none" w:sz="0" w:space="0" w:color="auto"/>
        <w:left w:val="none" w:sz="0" w:space="0" w:color="auto"/>
        <w:bottom w:val="none" w:sz="0" w:space="0" w:color="auto"/>
        <w:right w:val="none" w:sz="0" w:space="0" w:color="auto"/>
      </w:divBdr>
    </w:div>
    <w:div w:id="1358776756">
      <w:bodyDiv w:val="1"/>
      <w:marLeft w:val="0"/>
      <w:marRight w:val="0"/>
      <w:marTop w:val="0"/>
      <w:marBottom w:val="0"/>
      <w:divBdr>
        <w:top w:val="none" w:sz="0" w:space="0" w:color="auto"/>
        <w:left w:val="none" w:sz="0" w:space="0" w:color="auto"/>
        <w:bottom w:val="none" w:sz="0" w:space="0" w:color="auto"/>
        <w:right w:val="none" w:sz="0" w:space="0" w:color="auto"/>
      </w:divBdr>
    </w:div>
    <w:div w:id="1359502666">
      <w:bodyDiv w:val="1"/>
      <w:marLeft w:val="0"/>
      <w:marRight w:val="0"/>
      <w:marTop w:val="0"/>
      <w:marBottom w:val="0"/>
      <w:divBdr>
        <w:top w:val="none" w:sz="0" w:space="0" w:color="auto"/>
        <w:left w:val="none" w:sz="0" w:space="0" w:color="auto"/>
        <w:bottom w:val="none" w:sz="0" w:space="0" w:color="auto"/>
        <w:right w:val="none" w:sz="0" w:space="0" w:color="auto"/>
      </w:divBdr>
    </w:div>
    <w:div w:id="1360005226">
      <w:bodyDiv w:val="1"/>
      <w:marLeft w:val="0"/>
      <w:marRight w:val="0"/>
      <w:marTop w:val="0"/>
      <w:marBottom w:val="0"/>
      <w:divBdr>
        <w:top w:val="none" w:sz="0" w:space="0" w:color="auto"/>
        <w:left w:val="none" w:sz="0" w:space="0" w:color="auto"/>
        <w:bottom w:val="none" w:sz="0" w:space="0" w:color="auto"/>
        <w:right w:val="none" w:sz="0" w:space="0" w:color="auto"/>
      </w:divBdr>
    </w:div>
    <w:div w:id="1365864439">
      <w:bodyDiv w:val="1"/>
      <w:marLeft w:val="0"/>
      <w:marRight w:val="0"/>
      <w:marTop w:val="0"/>
      <w:marBottom w:val="0"/>
      <w:divBdr>
        <w:top w:val="none" w:sz="0" w:space="0" w:color="auto"/>
        <w:left w:val="none" w:sz="0" w:space="0" w:color="auto"/>
        <w:bottom w:val="none" w:sz="0" w:space="0" w:color="auto"/>
        <w:right w:val="none" w:sz="0" w:space="0" w:color="auto"/>
      </w:divBdr>
    </w:div>
    <w:div w:id="1366254149">
      <w:bodyDiv w:val="1"/>
      <w:marLeft w:val="0"/>
      <w:marRight w:val="0"/>
      <w:marTop w:val="0"/>
      <w:marBottom w:val="0"/>
      <w:divBdr>
        <w:top w:val="none" w:sz="0" w:space="0" w:color="auto"/>
        <w:left w:val="none" w:sz="0" w:space="0" w:color="auto"/>
        <w:bottom w:val="none" w:sz="0" w:space="0" w:color="auto"/>
        <w:right w:val="none" w:sz="0" w:space="0" w:color="auto"/>
      </w:divBdr>
    </w:div>
    <w:div w:id="1372606156">
      <w:bodyDiv w:val="1"/>
      <w:marLeft w:val="0"/>
      <w:marRight w:val="0"/>
      <w:marTop w:val="0"/>
      <w:marBottom w:val="0"/>
      <w:divBdr>
        <w:top w:val="none" w:sz="0" w:space="0" w:color="auto"/>
        <w:left w:val="none" w:sz="0" w:space="0" w:color="auto"/>
        <w:bottom w:val="none" w:sz="0" w:space="0" w:color="auto"/>
        <w:right w:val="none" w:sz="0" w:space="0" w:color="auto"/>
      </w:divBdr>
    </w:div>
    <w:div w:id="1372656644">
      <w:bodyDiv w:val="1"/>
      <w:marLeft w:val="0"/>
      <w:marRight w:val="0"/>
      <w:marTop w:val="0"/>
      <w:marBottom w:val="0"/>
      <w:divBdr>
        <w:top w:val="none" w:sz="0" w:space="0" w:color="auto"/>
        <w:left w:val="none" w:sz="0" w:space="0" w:color="auto"/>
        <w:bottom w:val="none" w:sz="0" w:space="0" w:color="auto"/>
        <w:right w:val="none" w:sz="0" w:space="0" w:color="auto"/>
      </w:divBdr>
    </w:div>
    <w:div w:id="1384215864">
      <w:bodyDiv w:val="1"/>
      <w:marLeft w:val="0"/>
      <w:marRight w:val="0"/>
      <w:marTop w:val="0"/>
      <w:marBottom w:val="0"/>
      <w:divBdr>
        <w:top w:val="none" w:sz="0" w:space="0" w:color="auto"/>
        <w:left w:val="none" w:sz="0" w:space="0" w:color="auto"/>
        <w:bottom w:val="none" w:sz="0" w:space="0" w:color="auto"/>
        <w:right w:val="none" w:sz="0" w:space="0" w:color="auto"/>
      </w:divBdr>
    </w:div>
    <w:div w:id="1388335196">
      <w:bodyDiv w:val="1"/>
      <w:marLeft w:val="0"/>
      <w:marRight w:val="0"/>
      <w:marTop w:val="0"/>
      <w:marBottom w:val="0"/>
      <w:divBdr>
        <w:top w:val="none" w:sz="0" w:space="0" w:color="auto"/>
        <w:left w:val="none" w:sz="0" w:space="0" w:color="auto"/>
        <w:bottom w:val="none" w:sz="0" w:space="0" w:color="auto"/>
        <w:right w:val="none" w:sz="0" w:space="0" w:color="auto"/>
      </w:divBdr>
    </w:div>
    <w:div w:id="1392387631">
      <w:bodyDiv w:val="1"/>
      <w:marLeft w:val="0"/>
      <w:marRight w:val="0"/>
      <w:marTop w:val="0"/>
      <w:marBottom w:val="0"/>
      <w:divBdr>
        <w:top w:val="none" w:sz="0" w:space="0" w:color="auto"/>
        <w:left w:val="none" w:sz="0" w:space="0" w:color="auto"/>
        <w:bottom w:val="none" w:sz="0" w:space="0" w:color="auto"/>
        <w:right w:val="none" w:sz="0" w:space="0" w:color="auto"/>
      </w:divBdr>
    </w:div>
    <w:div w:id="1402405463">
      <w:bodyDiv w:val="1"/>
      <w:marLeft w:val="0"/>
      <w:marRight w:val="0"/>
      <w:marTop w:val="0"/>
      <w:marBottom w:val="0"/>
      <w:divBdr>
        <w:top w:val="none" w:sz="0" w:space="0" w:color="auto"/>
        <w:left w:val="none" w:sz="0" w:space="0" w:color="auto"/>
        <w:bottom w:val="none" w:sz="0" w:space="0" w:color="auto"/>
        <w:right w:val="none" w:sz="0" w:space="0" w:color="auto"/>
      </w:divBdr>
    </w:div>
    <w:div w:id="1413435172">
      <w:bodyDiv w:val="1"/>
      <w:marLeft w:val="0"/>
      <w:marRight w:val="0"/>
      <w:marTop w:val="0"/>
      <w:marBottom w:val="0"/>
      <w:divBdr>
        <w:top w:val="none" w:sz="0" w:space="0" w:color="auto"/>
        <w:left w:val="none" w:sz="0" w:space="0" w:color="auto"/>
        <w:bottom w:val="none" w:sz="0" w:space="0" w:color="auto"/>
        <w:right w:val="none" w:sz="0" w:space="0" w:color="auto"/>
      </w:divBdr>
    </w:div>
    <w:div w:id="1413820791">
      <w:bodyDiv w:val="1"/>
      <w:marLeft w:val="0"/>
      <w:marRight w:val="0"/>
      <w:marTop w:val="0"/>
      <w:marBottom w:val="0"/>
      <w:divBdr>
        <w:top w:val="none" w:sz="0" w:space="0" w:color="auto"/>
        <w:left w:val="none" w:sz="0" w:space="0" w:color="auto"/>
        <w:bottom w:val="none" w:sz="0" w:space="0" w:color="auto"/>
        <w:right w:val="none" w:sz="0" w:space="0" w:color="auto"/>
      </w:divBdr>
    </w:div>
    <w:div w:id="1418482877">
      <w:bodyDiv w:val="1"/>
      <w:marLeft w:val="0"/>
      <w:marRight w:val="0"/>
      <w:marTop w:val="0"/>
      <w:marBottom w:val="0"/>
      <w:divBdr>
        <w:top w:val="none" w:sz="0" w:space="0" w:color="auto"/>
        <w:left w:val="none" w:sz="0" w:space="0" w:color="auto"/>
        <w:bottom w:val="none" w:sz="0" w:space="0" w:color="auto"/>
        <w:right w:val="none" w:sz="0" w:space="0" w:color="auto"/>
      </w:divBdr>
    </w:div>
    <w:div w:id="1422291012">
      <w:bodyDiv w:val="1"/>
      <w:marLeft w:val="0"/>
      <w:marRight w:val="0"/>
      <w:marTop w:val="0"/>
      <w:marBottom w:val="0"/>
      <w:divBdr>
        <w:top w:val="none" w:sz="0" w:space="0" w:color="auto"/>
        <w:left w:val="none" w:sz="0" w:space="0" w:color="auto"/>
        <w:bottom w:val="none" w:sz="0" w:space="0" w:color="auto"/>
        <w:right w:val="none" w:sz="0" w:space="0" w:color="auto"/>
      </w:divBdr>
    </w:div>
    <w:div w:id="1422336483">
      <w:bodyDiv w:val="1"/>
      <w:marLeft w:val="0"/>
      <w:marRight w:val="0"/>
      <w:marTop w:val="0"/>
      <w:marBottom w:val="0"/>
      <w:divBdr>
        <w:top w:val="none" w:sz="0" w:space="0" w:color="auto"/>
        <w:left w:val="none" w:sz="0" w:space="0" w:color="auto"/>
        <w:bottom w:val="none" w:sz="0" w:space="0" w:color="auto"/>
        <w:right w:val="none" w:sz="0" w:space="0" w:color="auto"/>
      </w:divBdr>
    </w:div>
    <w:div w:id="1429809149">
      <w:bodyDiv w:val="1"/>
      <w:marLeft w:val="0"/>
      <w:marRight w:val="0"/>
      <w:marTop w:val="0"/>
      <w:marBottom w:val="0"/>
      <w:divBdr>
        <w:top w:val="none" w:sz="0" w:space="0" w:color="auto"/>
        <w:left w:val="none" w:sz="0" w:space="0" w:color="auto"/>
        <w:bottom w:val="none" w:sz="0" w:space="0" w:color="auto"/>
        <w:right w:val="none" w:sz="0" w:space="0" w:color="auto"/>
      </w:divBdr>
    </w:div>
    <w:div w:id="1430614942">
      <w:bodyDiv w:val="1"/>
      <w:marLeft w:val="0"/>
      <w:marRight w:val="0"/>
      <w:marTop w:val="0"/>
      <w:marBottom w:val="0"/>
      <w:divBdr>
        <w:top w:val="none" w:sz="0" w:space="0" w:color="auto"/>
        <w:left w:val="none" w:sz="0" w:space="0" w:color="auto"/>
        <w:bottom w:val="none" w:sz="0" w:space="0" w:color="auto"/>
        <w:right w:val="none" w:sz="0" w:space="0" w:color="auto"/>
      </w:divBdr>
    </w:div>
    <w:div w:id="1432431333">
      <w:bodyDiv w:val="1"/>
      <w:marLeft w:val="0"/>
      <w:marRight w:val="0"/>
      <w:marTop w:val="0"/>
      <w:marBottom w:val="0"/>
      <w:divBdr>
        <w:top w:val="none" w:sz="0" w:space="0" w:color="auto"/>
        <w:left w:val="none" w:sz="0" w:space="0" w:color="auto"/>
        <w:bottom w:val="none" w:sz="0" w:space="0" w:color="auto"/>
        <w:right w:val="none" w:sz="0" w:space="0" w:color="auto"/>
      </w:divBdr>
    </w:div>
    <w:div w:id="1438863617">
      <w:bodyDiv w:val="1"/>
      <w:marLeft w:val="0"/>
      <w:marRight w:val="0"/>
      <w:marTop w:val="0"/>
      <w:marBottom w:val="0"/>
      <w:divBdr>
        <w:top w:val="none" w:sz="0" w:space="0" w:color="auto"/>
        <w:left w:val="none" w:sz="0" w:space="0" w:color="auto"/>
        <w:bottom w:val="none" w:sz="0" w:space="0" w:color="auto"/>
        <w:right w:val="none" w:sz="0" w:space="0" w:color="auto"/>
      </w:divBdr>
    </w:div>
    <w:div w:id="1441224609">
      <w:bodyDiv w:val="1"/>
      <w:marLeft w:val="0"/>
      <w:marRight w:val="0"/>
      <w:marTop w:val="0"/>
      <w:marBottom w:val="0"/>
      <w:divBdr>
        <w:top w:val="none" w:sz="0" w:space="0" w:color="auto"/>
        <w:left w:val="none" w:sz="0" w:space="0" w:color="auto"/>
        <w:bottom w:val="none" w:sz="0" w:space="0" w:color="auto"/>
        <w:right w:val="none" w:sz="0" w:space="0" w:color="auto"/>
      </w:divBdr>
    </w:div>
    <w:div w:id="1445464297">
      <w:bodyDiv w:val="1"/>
      <w:marLeft w:val="0"/>
      <w:marRight w:val="0"/>
      <w:marTop w:val="0"/>
      <w:marBottom w:val="0"/>
      <w:divBdr>
        <w:top w:val="none" w:sz="0" w:space="0" w:color="auto"/>
        <w:left w:val="none" w:sz="0" w:space="0" w:color="auto"/>
        <w:bottom w:val="none" w:sz="0" w:space="0" w:color="auto"/>
        <w:right w:val="none" w:sz="0" w:space="0" w:color="auto"/>
      </w:divBdr>
    </w:div>
    <w:div w:id="1453671560">
      <w:bodyDiv w:val="1"/>
      <w:marLeft w:val="0"/>
      <w:marRight w:val="0"/>
      <w:marTop w:val="0"/>
      <w:marBottom w:val="0"/>
      <w:divBdr>
        <w:top w:val="none" w:sz="0" w:space="0" w:color="auto"/>
        <w:left w:val="none" w:sz="0" w:space="0" w:color="auto"/>
        <w:bottom w:val="none" w:sz="0" w:space="0" w:color="auto"/>
        <w:right w:val="none" w:sz="0" w:space="0" w:color="auto"/>
      </w:divBdr>
    </w:div>
    <w:div w:id="1458569867">
      <w:bodyDiv w:val="1"/>
      <w:marLeft w:val="0"/>
      <w:marRight w:val="0"/>
      <w:marTop w:val="0"/>
      <w:marBottom w:val="0"/>
      <w:divBdr>
        <w:top w:val="none" w:sz="0" w:space="0" w:color="auto"/>
        <w:left w:val="none" w:sz="0" w:space="0" w:color="auto"/>
        <w:bottom w:val="none" w:sz="0" w:space="0" w:color="auto"/>
        <w:right w:val="none" w:sz="0" w:space="0" w:color="auto"/>
      </w:divBdr>
    </w:div>
    <w:div w:id="1459645394">
      <w:bodyDiv w:val="1"/>
      <w:marLeft w:val="0"/>
      <w:marRight w:val="0"/>
      <w:marTop w:val="0"/>
      <w:marBottom w:val="0"/>
      <w:divBdr>
        <w:top w:val="none" w:sz="0" w:space="0" w:color="auto"/>
        <w:left w:val="none" w:sz="0" w:space="0" w:color="auto"/>
        <w:bottom w:val="none" w:sz="0" w:space="0" w:color="auto"/>
        <w:right w:val="none" w:sz="0" w:space="0" w:color="auto"/>
      </w:divBdr>
    </w:div>
    <w:div w:id="1464494427">
      <w:bodyDiv w:val="1"/>
      <w:marLeft w:val="0"/>
      <w:marRight w:val="0"/>
      <w:marTop w:val="0"/>
      <w:marBottom w:val="0"/>
      <w:divBdr>
        <w:top w:val="none" w:sz="0" w:space="0" w:color="auto"/>
        <w:left w:val="none" w:sz="0" w:space="0" w:color="auto"/>
        <w:bottom w:val="none" w:sz="0" w:space="0" w:color="auto"/>
        <w:right w:val="none" w:sz="0" w:space="0" w:color="auto"/>
      </w:divBdr>
    </w:div>
    <w:div w:id="1466310858">
      <w:bodyDiv w:val="1"/>
      <w:marLeft w:val="0"/>
      <w:marRight w:val="0"/>
      <w:marTop w:val="0"/>
      <w:marBottom w:val="0"/>
      <w:divBdr>
        <w:top w:val="none" w:sz="0" w:space="0" w:color="auto"/>
        <w:left w:val="none" w:sz="0" w:space="0" w:color="auto"/>
        <w:bottom w:val="none" w:sz="0" w:space="0" w:color="auto"/>
        <w:right w:val="none" w:sz="0" w:space="0" w:color="auto"/>
      </w:divBdr>
    </w:div>
    <w:div w:id="1469056553">
      <w:bodyDiv w:val="1"/>
      <w:marLeft w:val="0"/>
      <w:marRight w:val="0"/>
      <w:marTop w:val="0"/>
      <w:marBottom w:val="0"/>
      <w:divBdr>
        <w:top w:val="none" w:sz="0" w:space="0" w:color="auto"/>
        <w:left w:val="none" w:sz="0" w:space="0" w:color="auto"/>
        <w:bottom w:val="none" w:sz="0" w:space="0" w:color="auto"/>
        <w:right w:val="none" w:sz="0" w:space="0" w:color="auto"/>
      </w:divBdr>
    </w:div>
    <w:div w:id="1469855503">
      <w:bodyDiv w:val="1"/>
      <w:marLeft w:val="0"/>
      <w:marRight w:val="0"/>
      <w:marTop w:val="0"/>
      <w:marBottom w:val="0"/>
      <w:divBdr>
        <w:top w:val="none" w:sz="0" w:space="0" w:color="auto"/>
        <w:left w:val="none" w:sz="0" w:space="0" w:color="auto"/>
        <w:bottom w:val="none" w:sz="0" w:space="0" w:color="auto"/>
        <w:right w:val="none" w:sz="0" w:space="0" w:color="auto"/>
      </w:divBdr>
    </w:div>
    <w:div w:id="1474525137">
      <w:bodyDiv w:val="1"/>
      <w:marLeft w:val="0"/>
      <w:marRight w:val="0"/>
      <w:marTop w:val="0"/>
      <w:marBottom w:val="0"/>
      <w:divBdr>
        <w:top w:val="none" w:sz="0" w:space="0" w:color="auto"/>
        <w:left w:val="none" w:sz="0" w:space="0" w:color="auto"/>
        <w:bottom w:val="none" w:sz="0" w:space="0" w:color="auto"/>
        <w:right w:val="none" w:sz="0" w:space="0" w:color="auto"/>
      </w:divBdr>
    </w:div>
    <w:div w:id="1479149239">
      <w:bodyDiv w:val="1"/>
      <w:marLeft w:val="0"/>
      <w:marRight w:val="0"/>
      <w:marTop w:val="0"/>
      <w:marBottom w:val="0"/>
      <w:divBdr>
        <w:top w:val="none" w:sz="0" w:space="0" w:color="auto"/>
        <w:left w:val="none" w:sz="0" w:space="0" w:color="auto"/>
        <w:bottom w:val="none" w:sz="0" w:space="0" w:color="auto"/>
        <w:right w:val="none" w:sz="0" w:space="0" w:color="auto"/>
      </w:divBdr>
    </w:div>
    <w:div w:id="1482231126">
      <w:bodyDiv w:val="1"/>
      <w:marLeft w:val="0"/>
      <w:marRight w:val="0"/>
      <w:marTop w:val="0"/>
      <w:marBottom w:val="0"/>
      <w:divBdr>
        <w:top w:val="none" w:sz="0" w:space="0" w:color="auto"/>
        <w:left w:val="none" w:sz="0" w:space="0" w:color="auto"/>
        <w:bottom w:val="none" w:sz="0" w:space="0" w:color="auto"/>
        <w:right w:val="none" w:sz="0" w:space="0" w:color="auto"/>
      </w:divBdr>
    </w:div>
    <w:div w:id="1482238324">
      <w:bodyDiv w:val="1"/>
      <w:marLeft w:val="0"/>
      <w:marRight w:val="0"/>
      <w:marTop w:val="0"/>
      <w:marBottom w:val="0"/>
      <w:divBdr>
        <w:top w:val="none" w:sz="0" w:space="0" w:color="auto"/>
        <w:left w:val="none" w:sz="0" w:space="0" w:color="auto"/>
        <w:bottom w:val="none" w:sz="0" w:space="0" w:color="auto"/>
        <w:right w:val="none" w:sz="0" w:space="0" w:color="auto"/>
      </w:divBdr>
    </w:div>
    <w:div w:id="1489128195">
      <w:bodyDiv w:val="1"/>
      <w:marLeft w:val="0"/>
      <w:marRight w:val="0"/>
      <w:marTop w:val="0"/>
      <w:marBottom w:val="0"/>
      <w:divBdr>
        <w:top w:val="none" w:sz="0" w:space="0" w:color="auto"/>
        <w:left w:val="none" w:sz="0" w:space="0" w:color="auto"/>
        <w:bottom w:val="none" w:sz="0" w:space="0" w:color="auto"/>
        <w:right w:val="none" w:sz="0" w:space="0" w:color="auto"/>
      </w:divBdr>
    </w:div>
    <w:div w:id="1499072903">
      <w:bodyDiv w:val="1"/>
      <w:marLeft w:val="0"/>
      <w:marRight w:val="0"/>
      <w:marTop w:val="0"/>
      <w:marBottom w:val="0"/>
      <w:divBdr>
        <w:top w:val="none" w:sz="0" w:space="0" w:color="auto"/>
        <w:left w:val="none" w:sz="0" w:space="0" w:color="auto"/>
        <w:bottom w:val="none" w:sz="0" w:space="0" w:color="auto"/>
        <w:right w:val="none" w:sz="0" w:space="0" w:color="auto"/>
      </w:divBdr>
    </w:div>
    <w:div w:id="1511529384">
      <w:bodyDiv w:val="1"/>
      <w:marLeft w:val="0"/>
      <w:marRight w:val="0"/>
      <w:marTop w:val="0"/>
      <w:marBottom w:val="0"/>
      <w:divBdr>
        <w:top w:val="none" w:sz="0" w:space="0" w:color="auto"/>
        <w:left w:val="none" w:sz="0" w:space="0" w:color="auto"/>
        <w:bottom w:val="none" w:sz="0" w:space="0" w:color="auto"/>
        <w:right w:val="none" w:sz="0" w:space="0" w:color="auto"/>
      </w:divBdr>
    </w:div>
    <w:div w:id="1516992728">
      <w:bodyDiv w:val="1"/>
      <w:marLeft w:val="0"/>
      <w:marRight w:val="0"/>
      <w:marTop w:val="0"/>
      <w:marBottom w:val="0"/>
      <w:divBdr>
        <w:top w:val="none" w:sz="0" w:space="0" w:color="auto"/>
        <w:left w:val="none" w:sz="0" w:space="0" w:color="auto"/>
        <w:bottom w:val="none" w:sz="0" w:space="0" w:color="auto"/>
        <w:right w:val="none" w:sz="0" w:space="0" w:color="auto"/>
      </w:divBdr>
    </w:div>
    <w:div w:id="1528366217">
      <w:bodyDiv w:val="1"/>
      <w:marLeft w:val="0"/>
      <w:marRight w:val="0"/>
      <w:marTop w:val="0"/>
      <w:marBottom w:val="0"/>
      <w:divBdr>
        <w:top w:val="none" w:sz="0" w:space="0" w:color="auto"/>
        <w:left w:val="none" w:sz="0" w:space="0" w:color="auto"/>
        <w:bottom w:val="none" w:sz="0" w:space="0" w:color="auto"/>
        <w:right w:val="none" w:sz="0" w:space="0" w:color="auto"/>
      </w:divBdr>
    </w:div>
    <w:div w:id="1532955693">
      <w:bodyDiv w:val="1"/>
      <w:marLeft w:val="0"/>
      <w:marRight w:val="0"/>
      <w:marTop w:val="0"/>
      <w:marBottom w:val="0"/>
      <w:divBdr>
        <w:top w:val="none" w:sz="0" w:space="0" w:color="auto"/>
        <w:left w:val="none" w:sz="0" w:space="0" w:color="auto"/>
        <w:bottom w:val="none" w:sz="0" w:space="0" w:color="auto"/>
        <w:right w:val="none" w:sz="0" w:space="0" w:color="auto"/>
      </w:divBdr>
    </w:div>
    <w:div w:id="1533500062">
      <w:bodyDiv w:val="1"/>
      <w:marLeft w:val="0"/>
      <w:marRight w:val="0"/>
      <w:marTop w:val="0"/>
      <w:marBottom w:val="0"/>
      <w:divBdr>
        <w:top w:val="none" w:sz="0" w:space="0" w:color="auto"/>
        <w:left w:val="none" w:sz="0" w:space="0" w:color="auto"/>
        <w:bottom w:val="none" w:sz="0" w:space="0" w:color="auto"/>
        <w:right w:val="none" w:sz="0" w:space="0" w:color="auto"/>
      </w:divBdr>
    </w:div>
    <w:div w:id="1536574391">
      <w:bodyDiv w:val="1"/>
      <w:marLeft w:val="0"/>
      <w:marRight w:val="0"/>
      <w:marTop w:val="0"/>
      <w:marBottom w:val="0"/>
      <w:divBdr>
        <w:top w:val="none" w:sz="0" w:space="0" w:color="auto"/>
        <w:left w:val="none" w:sz="0" w:space="0" w:color="auto"/>
        <w:bottom w:val="none" w:sz="0" w:space="0" w:color="auto"/>
        <w:right w:val="none" w:sz="0" w:space="0" w:color="auto"/>
      </w:divBdr>
    </w:div>
    <w:div w:id="1541281547">
      <w:bodyDiv w:val="1"/>
      <w:marLeft w:val="0"/>
      <w:marRight w:val="0"/>
      <w:marTop w:val="0"/>
      <w:marBottom w:val="0"/>
      <w:divBdr>
        <w:top w:val="none" w:sz="0" w:space="0" w:color="auto"/>
        <w:left w:val="none" w:sz="0" w:space="0" w:color="auto"/>
        <w:bottom w:val="none" w:sz="0" w:space="0" w:color="auto"/>
        <w:right w:val="none" w:sz="0" w:space="0" w:color="auto"/>
      </w:divBdr>
    </w:div>
    <w:div w:id="1552229971">
      <w:bodyDiv w:val="1"/>
      <w:marLeft w:val="0"/>
      <w:marRight w:val="0"/>
      <w:marTop w:val="0"/>
      <w:marBottom w:val="0"/>
      <w:divBdr>
        <w:top w:val="none" w:sz="0" w:space="0" w:color="auto"/>
        <w:left w:val="none" w:sz="0" w:space="0" w:color="auto"/>
        <w:bottom w:val="none" w:sz="0" w:space="0" w:color="auto"/>
        <w:right w:val="none" w:sz="0" w:space="0" w:color="auto"/>
      </w:divBdr>
    </w:div>
    <w:div w:id="1558592697">
      <w:bodyDiv w:val="1"/>
      <w:marLeft w:val="0"/>
      <w:marRight w:val="0"/>
      <w:marTop w:val="0"/>
      <w:marBottom w:val="0"/>
      <w:divBdr>
        <w:top w:val="none" w:sz="0" w:space="0" w:color="auto"/>
        <w:left w:val="none" w:sz="0" w:space="0" w:color="auto"/>
        <w:bottom w:val="none" w:sz="0" w:space="0" w:color="auto"/>
        <w:right w:val="none" w:sz="0" w:space="0" w:color="auto"/>
      </w:divBdr>
    </w:div>
    <w:div w:id="1563248502">
      <w:bodyDiv w:val="1"/>
      <w:marLeft w:val="0"/>
      <w:marRight w:val="0"/>
      <w:marTop w:val="0"/>
      <w:marBottom w:val="0"/>
      <w:divBdr>
        <w:top w:val="none" w:sz="0" w:space="0" w:color="auto"/>
        <w:left w:val="none" w:sz="0" w:space="0" w:color="auto"/>
        <w:bottom w:val="none" w:sz="0" w:space="0" w:color="auto"/>
        <w:right w:val="none" w:sz="0" w:space="0" w:color="auto"/>
      </w:divBdr>
    </w:div>
    <w:div w:id="1564751811">
      <w:bodyDiv w:val="1"/>
      <w:marLeft w:val="0"/>
      <w:marRight w:val="0"/>
      <w:marTop w:val="0"/>
      <w:marBottom w:val="0"/>
      <w:divBdr>
        <w:top w:val="none" w:sz="0" w:space="0" w:color="auto"/>
        <w:left w:val="none" w:sz="0" w:space="0" w:color="auto"/>
        <w:bottom w:val="none" w:sz="0" w:space="0" w:color="auto"/>
        <w:right w:val="none" w:sz="0" w:space="0" w:color="auto"/>
      </w:divBdr>
    </w:div>
    <w:div w:id="1569147998">
      <w:bodyDiv w:val="1"/>
      <w:marLeft w:val="0"/>
      <w:marRight w:val="0"/>
      <w:marTop w:val="0"/>
      <w:marBottom w:val="0"/>
      <w:divBdr>
        <w:top w:val="none" w:sz="0" w:space="0" w:color="auto"/>
        <w:left w:val="none" w:sz="0" w:space="0" w:color="auto"/>
        <w:bottom w:val="none" w:sz="0" w:space="0" w:color="auto"/>
        <w:right w:val="none" w:sz="0" w:space="0" w:color="auto"/>
      </w:divBdr>
    </w:div>
    <w:div w:id="1577788714">
      <w:bodyDiv w:val="1"/>
      <w:marLeft w:val="0"/>
      <w:marRight w:val="0"/>
      <w:marTop w:val="0"/>
      <w:marBottom w:val="0"/>
      <w:divBdr>
        <w:top w:val="none" w:sz="0" w:space="0" w:color="auto"/>
        <w:left w:val="none" w:sz="0" w:space="0" w:color="auto"/>
        <w:bottom w:val="none" w:sz="0" w:space="0" w:color="auto"/>
        <w:right w:val="none" w:sz="0" w:space="0" w:color="auto"/>
      </w:divBdr>
    </w:div>
    <w:div w:id="1582056637">
      <w:bodyDiv w:val="1"/>
      <w:marLeft w:val="0"/>
      <w:marRight w:val="0"/>
      <w:marTop w:val="0"/>
      <w:marBottom w:val="0"/>
      <w:divBdr>
        <w:top w:val="none" w:sz="0" w:space="0" w:color="auto"/>
        <w:left w:val="none" w:sz="0" w:space="0" w:color="auto"/>
        <w:bottom w:val="none" w:sz="0" w:space="0" w:color="auto"/>
        <w:right w:val="none" w:sz="0" w:space="0" w:color="auto"/>
      </w:divBdr>
    </w:div>
    <w:div w:id="1583441891">
      <w:bodyDiv w:val="1"/>
      <w:marLeft w:val="0"/>
      <w:marRight w:val="0"/>
      <w:marTop w:val="0"/>
      <w:marBottom w:val="0"/>
      <w:divBdr>
        <w:top w:val="none" w:sz="0" w:space="0" w:color="auto"/>
        <w:left w:val="none" w:sz="0" w:space="0" w:color="auto"/>
        <w:bottom w:val="none" w:sz="0" w:space="0" w:color="auto"/>
        <w:right w:val="none" w:sz="0" w:space="0" w:color="auto"/>
      </w:divBdr>
    </w:div>
    <w:div w:id="1584297125">
      <w:bodyDiv w:val="1"/>
      <w:marLeft w:val="0"/>
      <w:marRight w:val="0"/>
      <w:marTop w:val="0"/>
      <w:marBottom w:val="0"/>
      <w:divBdr>
        <w:top w:val="none" w:sz="0" w:space="0" w:color="auto"/>
        <w:left w:val="none" w:sz="0" w:space="0" w:color="auto"/>
        <w:bottom w:val="none" w:sz="0" w:space="0" w:color="auto"/>
        <w:right w:val="none" w:sz="0" w:space="0" w:color="auto"/>
      </w:divBdr>
    </w:div>
    <w:div w:id="1605651999">
      <w:bodyDiv w:val="1"/>
      <w:marLeft w:val="0"/>
      <w:marRight w:val="0"/>
      <w:marTop w:val="0"/>
      <w:marBottom w:val="0"/>
      <w:divBdr>
        <w:top w:val="none" w:sz="0" w:space="0" w:color="auto"/>
        <w:left w:val="none" w:sz="0" w:space="0" w:color="auto"/>
        <w:bottom w:val="none" w:sz="0" w:space="0" w:color="auto"/>
        <w:right w:val="none" w:sz="0" w:space="0" w:color="auto"/>
      </w:divBdr>
    </w:div>
    <w:div w:id="1606032623">
      <w:bodyDiv w:val="1"/>
      <w:marLeft w:val="0"/>
      <w:marRight w:val="0"/>
      <w:marTop w:val="0"/>
      <w:marBottom w:val="0"/>
      <w:divBdr>
        <w:top w:val="none" w:sz="0" w:space="0" w:color="auto"/>
        <w:left w:val="none" w:sz="0" w:space="0" w:color="auto"/>
        <w:bottom w:val="none" w:sz="0" w:space="0" w:color="auto"/>
        <w:right w:val="none" w:sz="0" w:space="0" w:color="auto"/>
      </w:divBdr>
    </w:div>
    <w:div w:id="1622491305">
      <w:bodyDiv w:val="1"/>
      <w:marLeft w:val="0"/>
      <w:marRight w:val="0"/>
      <w:marTop w:val="0"/>
      <w:marBottom w:val="0"/>
      <w:divBdr>
        <w:top w:val="none" w:sz="0" w:space="0" w:color="auto"/>
        <w:left w:val="none" w:sz="0" w:space="0" w:color="auto"/>
        <w:bottom w:val="none" w:sz="0" w:space="0" w:color="auto"/>
        <w:right w:val="none" w:sz="0" w:space="0" w:color="auto"/>
      </w:divBdr>
    </w:div>
    <w:div w:id="1632903376">
      <w:bodyDiv w:val="1"/>
      <w:marLeft w:val="0"/>
      <w:marRight w:val="0"/>
      <w:marTop w:val="0"/>
      <w:marBottom w:val="0"/>
      <w:divBdr>
        <w:top w:val="none" w:sz="0" w:space="0" w:color="auto"/>
        <w:left w:val="none" w:sz="0" w:space="0" w:color="auto"/>
        <w:bottom w:val="none" w:sz="0" w:space="0" w:color="auto"/>
        <w:right w:val="none" w:sz="0" w:space="0" w:color="auto"/>
      </w:divBdr>
    </w:div>
    <w:div w:id="1636833012">
      <w:bodyDiv w:val="1"/>
      <w:marLeft w:val="0"/>
      <w:marRight w:val="0"/>
      <w:marTop w:val="0"/>
      <w:marBottom w:val="0"/>
      <w:divBdr>
        <w:top w:val="none" w:sz="0" w:space="0" w:color="auto"/>
        <w:left w:val="none" w:sz="0" w:space="0" w:color="auto"/>
        <w:bottom w:val="none" w:sz="0" w:space="0" w:color="auto"/>
        <w:right w:val="none" w:sz="0" w:space="0" w:color="auto"/>
      </w:divBdr>
    </w:div>
    <w:div w:id="1641299015">
      <w:bodyDiv w:val="1"/>
      <w:marLeft w:val="0"/>
      <w:marRight w:val="0"/>
      <w:marTop w:val="0"/>
      <w:marBottom w:val="0"/>
      <w:divBdr>
        <w:top w:val="none" w:sz="0" w:space="0" w:color="auto"/>
        <w:left w:val="none" w:sz="0" w:space="0" w:color="auto"/>
        <w:bottom w:val="none" w:sz="0" w:space="0" w:color="auto"/>
        <w:right w:val="none" w:sz="0" w:space="0" w:color="auto"/>
      </w:divBdr>
    </w:div>
    <w:div w:id="1642074853">
      <w:bodyDiv w:val="1"/>
      <w:marLeft w:val="0"/>
      <w:marRight w:val="0"/>
      <w:marTop w:val="0"/>
      <w:marBottom w:val="0"/>
      <w:divBdr>
        <w:top w:val="none" w:sz="0" w:space="0" w:color="auto"/>
        <w:left w:val="none" w:sz="0" w:space="0" w:color="auto"/>
        <w:bottom w:val="none" w:sz="0" w:space="0" w:color="auto"/>
        <w:right w:val="none" w:sz="0" w:space="0" w:color="auto"/>
      </w:divBdr>
    </w:div>
    <w:div w:id="1645042113">
      <w:bodyDiv w:val="1"/>
      <w:marLeft w:val="0"/>
      <w:marRight w:val="0"/>
      <w:marTop w:val="0"/>
      <w:marBottom w:val="0"/>
      <w:divBdr>
        <w:top w:val="none" w:sz="0" w:space="0" w:color="auto"/>
        <w:left w:val="none" w:sz="0" w:space="0" w:color="auto"/>
        <w:bottom w:val="none" w:sz="0" w:space="0" w:color="auto"/>
        <w:right w:val="none" w:sz="0" w:space="0" w:color="auto"/>
      </w:divBdr>
    </w:div>
    <w:div w:id="1650865331">
      <w:bodyDiv w:val="1"/>
      <w:marLeft w:val="0"/>
      <w:marRight w:val="0"/>
      <w:marTop w:val="0"/>
      <w:marBottom w:val="0"/>
      <w:divBdr>
        <w:top w:val="none" w:sz="0" w:space="0" w:color="auto"/>
        <w:left w:val="none" w:sz="0" w:space="0" w:color="auto"/>
        <w:bottom w:val="none" w:sz="0" w:space="0" w:color="auto"/>
        <w:right w:val="none" w:sz="0" w:space="0" w:color="auto"/>
      </w:divBdr>
    </w:div>
    <w:div w:id="1656297356">
      <w:bodyDiv w:val="1"/>
      <w:marLeft w:val="0"/>
      <w:marRight w:val="0"/>
      <w:marTop w:val="0"/>
      <w:marBottom w:val="0"/>
      <w:divBdr>
        <w:top w:val="none" w:sz="0" w:space="0" w:color="auto"/>
        <w:left w:val="none" w:sz="0" w:space="0" w:color="auto"/>
        <w:bottom w:val="none" w:sz="0" w:space="0" w:color="auto"/>
        <w:right w:val="none" w:sz="0" w:space="0" w:color="auto"/>
      </w:divBdr>
    </w:div>
    <w:div w:id="1657145406">
      <w:bodyDiv w:val="1"/>
      <w:marLeft w:val="0"/>
      <w:marRight w:val="0"/>
      <w:marTop w:val="0"/>
      <w:marBottom w:val="0"/>
      <w:divBdr>
        <w:top w:val="none" w:sz="0" w:space="0" w:color="auto"/>
        <w:left w:val="none" w:sz="0" w:space="0" w:color="auto"/>
        <w:bottom w:val="none" w:sz="0" w:space="0" w:color="auto"/>
        <w:right w:val="none" w:sz="0" w:space="0" w:color="auto"/>
      </w:divBdr>
    </w:div>
    <w:div w:id="1657683305">
      <w:bodyDiv w:val="1"/>
      <w:marLeft w:val="0"/>
      <w:marRight w:val="0"/>
      <w:marTop w:val="0"/>
      <w:marBottom w:val="0"/>
      <w:divBdr>
        <w:top w:val="none" w:sz="0" w:space="0" w:color="auto"/>
        <w:left w:val="none" w:sz="0" w:space="0" w:color="auto"/>
        <w:bottom w:val="none" w:sz="0" w:space="0" w:color="auto"/>
        <w:right w:val="none" w:sz="0" w:space="0" w:color="auto"/>
      </w:divBdr>
    </w:div>
    <w:div w:id="1673217985">
      <w:bodyDiv w:val="1"/>
      <w:marLeft w:val="0"/>
      <w:marRight w:val="0"/>
      <w:marTop w:val="0"/>
      <w:marBottom w:val="0"/>
      <w:divBdr>
        <w:top w:val="none" w:sz="0" w:space="0" w:color="auto"/>
        <w:left w:val="none" w:sz="0" w:space="0" w:color="auto"/>
        <w:bottom w:val="none" w:sz="0" w:space="0" w:color="auto"/>
        <w:right w:val="none" w:sz="0" w:space="0" w:color="auto"/>
      </w:divBdr>
    </w:div>
    <w:div w:id="1683240455">
      <w:bodyDiv w:val="1"/>
      <w:marLeft w:val="0"/>
      <w:marRight w:val="0"/>
      <w:marTop w:val="0"/>
      <w:marBottom w:val="0"/>
      <w:divBdr>
        <w:top w:val="none" w:sz="0" w:space="0" w:color="auto"/>
        <w:left w:val="none" w:sz="0" w:space="0" w:color="auto"/>
        <w:bottom w:val="none" w:sz="0" w:space="0" w:color="auto"/>
        <w:right w:val="none" w:sz="0" w:space="0" w:color="auto"/>
      </w:divBdr>
    </w:div>
    <w:div w:id="1691758910">
      <w:bodyDiv w:val="1"/>
      <w:marLeft w:val="0"/>
      <w:marRight w:val="0"/>
      <w:marTop w:val="0"/>
      <w:marBottom w:val="0"/>
      <w:divBdr>
        <w:top w:val="none" w:sz="0" w:space="0" w:color="auto"/>
        <w:left w:val="none" w:sz="0" w:space="0" w:color="auto"/>
        <w:bottom w:val="none" w:sz="0" w:space="0" w:color="auto"/>
        <w:right w:val="none" w:sz="0" w:space="0" w:color="auto"/>
      </w:divBdr>
    </w:div>
    <w:div w:id="1692487726">
      <w:bodyDiv w:val="1"/>
      <w:marLeft w:val="0"/>
      <w:marRight w:val="0"/>
      <w:marTop w:val="0"/>
      <w:marBottom w:val="0"/>
      <w:divBdr>
        <w:top w:val="none" w:sz="0" w:space="0" w:color="auto"/>
        <w:left w:val="none" w:sz="0" w:space="0" w:color="auto"/>
        <w:bottom w:val="none" w:sz="0" w:space="0" w:color="auto"/>
        <w:right w:val="none" w:sz="0" w:space="0" w:color="auto"/>
      </w:divBdr>
    </w:div>
    <w:div w:id="1694184938">
      <w:bodyDiv w:val="1"/>
      <w:marLeft w:val="0"/>
      <w:marRight w:val="0"/>
      <w:marTop w:val="0"/>
      <w:marBottom w:val="0"/>
      <w:divBdr>
        <w:top w:val="none" w:sz="0" w:space="0" w:color="auto"/>
        <w:left w:val="none" w:sz="0" w:space="0" w:color="auto"/>
        <w:bottom w:val="none" w:sz="0" w:space="0" w:color="auto"/>
        <w:right w:val="none" w:sz="0" w:space="0" w:color="auto"/>
      </w:divBdr>
    </w:div>
    <w:div w:id="1695380327">
      <w:bodyDiv w:val="1"/>
      <w:marLeft w:val="0"/>
      <w:marRight w:val="0"/>
      <w:marTop w:val="0"/>
      <w:marBottom w:val="0"/>
      <w:divBdr>
        <w:top w:val="none" w:sz="0" w:space="0" w:color="auto"/>
        <w:left w:val="none" w:sz="0" w:space="0" w:color="auto"/>
        <w:bottom w:val="none" w:sz="0" w:space="0" w:color="auto"/>
        <w:right w:val="none" w:sz="0" w:space="0" w:color="auto"/>
      </w:divBdr>
    </w:div>
    <w:div w:id="1699886929">
      <w:bodyDiv w:val="1"/>
      <w:marLeft w:val="0"/>
      <w:marRight w:val="0"/>
      <w:marTop w:val="0"/>
      <w:marBottom w:val="0"/>
      <w:divBdr>
        <w:top w:val="none" w:sz="0" w:space="0" w:color="auto"/>
        <w:left w:val="none" w:sz="0" w:space="0" w:color="auto"/>
        <w:bottom w:val="none" w:sz="0" w:space="0" w:color="auto"/>
        <w:right w:val="none" w:sz="0" w:space="0" w:color="auto"/>
      </w:divBdr>
    </w:div>
    <w:div w:id="1705598968">
      <w:bodyDiv w:val="1"/>
      <w:marLeft w:val="0"/>
      <w:marRight w:val="0"/>
      <w:marTop w:val="0"/>
      <w:marBottom w:val="0"/>
      <w:divBdr>
        <w:top w:val="none" w:sz="0" w:space="0" w:color="auto"/>
        <w:left w:val="none" w:sz="0" w:space="0" w:color="auto"/>
        <w:bottom w:val="none" w:sz="0" w:space="0" w:color="auto"/>
        <w:right w:val="none" w:sz="0" w:space="0" w:color="auto"/>
      </w:divBdr>
    </w:div>
    <w:div w:id="1731348111">
      <w:bodyDiv w:val="1"/>
      <w:marLeft w:val="0"/>
      <w:marRight w:val="0"/>
      <w:marTop w:val="0"/>
      <w:marBottom w:val="0"/>
      <w:divBdr>
        <w:top w:val="none" w:sz="0" w:space="0" w:color="auto"/>
        <w:left w:val="none" w:sz="0" w:space="0" w:color="auto"/>
        <w:bottom w:val="none" w:sz="0" w:space="0" w:color="auto"/>
        <w:right w:val="none" w:sz="0" w:space="0" w:color="auto"/>
      </w:divBdr>
    </w:div>
    <w:div w:id="1734961220">
      <w:bodyDiv w:val="1"/>
      <w:marLeft w:val="0"/>
      <w:marRight w:val="0"/>
      <w:marTop w:val="0"/>
      <w:marBottom w:val="0"/>
      <w:divBdr>
        <w:top w:val="none" w:sz="0" w:space="0" w:color="auto"/>
        <w:left w:val="none" w:sz="0" w:space="0" w:color="auto"/>
        <w:bottom w:val="none" w:sz="0" w:space="0" w:color="auto"/>
        <w:right w:val="none" w:sz="0" w:space="0" w:color="auto"/>
      </w:divBdr>
    </w:div>
    <w:div w:id="1737821739">
      <w:bodyDiv w:val="1"/>
      <w:marLeft w:val="0"/>
      <w:marRight w:val="0"/>
      <w:marTop w:val="0"/>
      <w:marBottom w:val="0"/>
      <w:divBdr>
        <w:top w:val="none" w:sz="0" w:space="0" w:color="auto"/>
        <w:left w:val="none" w:sz="0" w:space="0" w:color="auto"/>
        <w:bottom w:val="none" w:sz="0" w:space="0" w:color="auto"/>
        <w:right w:val="none" w:sz="0" w:space="0" w:color="auto"/>
      </w:divBdr>
    </w:div>
    <w:div w:id="1745756503">
      <w:bodyDiv w:val="1"/>
      <w:marLeft w:val="0"/>
      <w:marRight w:val="0"/>
      <w:marTop w:val="0"/>
      <w:marBottom w:val="0"/>
      <w:divBdr>
        <w:top w:val="none" w:sz="0" w:space="0" w:color="auto"/>
        <w:left w:val="none" w:sz="0" w:space="0" w:color="auto"/>
        <w:bottom w:val="none" w:sz="0" w:space="0" w:color="auto"/>
        <w:right w:val="none" w:sz="0" w:space="0" w:color="auto"/>
      </w:divBdr>
    </w:div>
    <w:div w:id="1746102925">
      <w:bodyDiv w:val="1"/>
      <w:marLeft w:val="0"/>
      <w:marRight w:val="0"/>
      <w:marTop w:val="0"/>
      <w:marBottom w:val="0"/>
      <w:divBdr>
        <w:top w:val="none" w:sz="0" w:space="0" w:color="auto"/>
        <w:left w:val="none" w:sz="0" w:space="0" w:color="auto"/>
        <w:bottom w:val="none" w:sz="0" w:space="0" w:color="auto"/>
        <w:right w:val="none" w:sz="0" w:space="0" w:color="auto"/>
      </w:divBdr>
    </w:div>
    <w:div w:id="1747342291">
      <w:bodyDiv w:val="1"/>
      <w:marLeft w:val="0"/>
      <w:marRight w:val="0"/>
      <w:marTop w:val="0"/>
      <w:marBottom w:val="0"/>
      <w:divBdr>
        <w:top w:val="none" w:sz="0" w:space="0" w:color="auto"/>
        <w:left w:val="none" w:sz="0" w:space="0" w:color="auto"/>
        <w:bottom w:val="none" w:sz="0" w:space="0" w:color="auto"/>
        <w:right w:val="none" w:sz="0" w:space="0" w:color="auto"/>
      </w:divBdr>
    </w:div>
    <w:div w:id="1756397058">
      <w:bodyDiv w:val="1"/>
      <w:marLeft w:val="0"/>
      <w:marRight w:val="0"/>
      <w:marTop w:val="0"/>
      <w:marBottom w:val="0"/>
      <w:divBdr>
        <w:top w:val="none" w:sz="0" w:space="0" w:color="auto"/>
        <w:left w:val="none" w:sz="0" w:space="0" w:color="auto"/>
        <w:bottom w:val="none" w:sz="0" w:space="0" w:color="auto"/>
        <w:right w:val="none" w:sz="0" w:space="0" w:color="auto"/>
      </w:divBdr>
    </w:div>
    <w:div w:id="1772821327">
      <w:bodyDiv w:val="1"/>
      <w:marLeft w:val="0"/>
      <w:marRight w:val="0"/>
      <w:marTop w:val="0"/>
      <w:marBottom w:val="0"/>
      <w:divBdr>
        <w:top w:val="none" w:sz="0" w:space="0" w:color="auto"/>
        <w:left w:val="none" w:sz="0" w:space="0" w:color="auto"/>
        <w:bottom w:val="none" w:sz="0" w:space="0" w:color="auto"/>
        <w:right w:val="none" w:sz="0" w:space="0" w:color="auto"/>
      </w:divBdr>
    </w:div>
    <w:div w:id="1776901158">
      <w:bodyDiv w:val="1"/>
      <w:marLeft w:val="0"/>
      <w:marRight w:val="0"/>
      <w:marTop w:val="0"/>
      <w:marBottom w:val="0"/>
      <w:divBdr>
        <w:top w:val="none" w:sz="0" w:space="0" w:color="auto"/>
        <w:left w:val="none" w:sz="0" w:space="0" w:color="auto"/>
        <w:bottom w:val="none" w:sz="0" w:space="0" w:color="auto"/>
        <w:right w:val="none" w:sz="0" w:space="0" w:color="auto"/>
      </w:divBdr>
    </w:div>
    <w:div w:id="1778865670">
      <w:bodyDiv w:val="1"/>
      <w:marLeft w:val="0"/>
      <w:marRight w:val="0"/>
      <w:marTop w:val="0"/>
      <w:marBottom w:val="0"/>
      <w:divBdr>
        <w:top w:val="none" w:sz="0" w:space="0" w:color="auto"/>
        <w:left w:val="none" w:sz="0" w:space="0" w:color="auto"/>
        <w:bottom w:val="none" w:sz="0" w:space="0" w:color="auto"/>
        <w:right w:val="none" w:sz="0" w:space="0" w:color="auto"/>
      </w:divBdr>
    </w:div>
    <w:div w:id="1784111421">
      <w:bodyDiv w:val="1"/>
      <w:marLeft w:val="0"/>
      <w:marRight w:val="0"/>
      <w:marTop w:val="0"/>
      <w:marBottom w:val="0"/>
      <w:divBdr>
        <w:top w:val="none" w:sz="0" w:space="0" w:color="auto"/>
        <w:left w:val="none" w:sz="0" w:space="0" w:color="auto"/>
        <w:bottom w:val="none" w:sz="0" w:space="0" w:color="auto"/>
        <w:right w:val="none" w:sz="0" w:space="0" w:color="auto"/>
      </w:divBdr>
    </w:div>
    <w:div w:id="1791238949">
      <w:bodyDiv w:val="1"/>
      <w:marLeft w:val="0"/>
      <w:marRight w:val="0"/>
      <w:marTop w:val="0"/>
      <w:marBottom w:val="0"/>
      <w:divBdr>
        <w:top w:val="none" w:sz="0" w:space="0" w:color="auto"/>
        <w:left w:val="none" w:sz="0" w:space="0" w:color="auto"/>
        <w:bottom w:val="none" w:sz="0" w:space="0" w:color="auto"/>
        <w:right w:val="none" w:sz="0" w:space="0" w:color="auto"/>
      </w:divBdr>
    </w:div>
    <w:div w:id="1791364680">
      <w:bodyDiv w:val="1"/>
      <w:marLeft w:val="0"/>
      <w:marRight w:val="0"/>
      <w:marTop w:val="0"/>
      <w:marBottom w:val="0"/>
      <w:divBdr>
        <w:top w:val="none" w:sz="0" w:space="0" w:color="auto"/>
        <w:left w:val="none" w:sz="0" w:space="0" w:color="auto"/>
        <w:bottom w:val="none" w:sz="0" w:space="0" w:color="auto"/>
        <w:right w:val="none" w:sz="0" w:space="0" w:color="auto"/>
      </w:divBdr>
    </w:div>
    <w:div w:id="1797799599">
      <w:bodyDiv w:val="1"/>
      <w:marLeft w:val="0"/>
      <w:marRight w:val="0"/>
      <w:marTop w:val="0"/>
      <w:marBottom w:val="0"/>
      <w:divBdr>
        <w:top w:val="none" w:sz="0" w:space="0" w:color="auto"/>
        <w:left w:val="none" w:sz="0" w:space="0" w:color="auto"/>
        <w:bottom w:val="none" w:sz="0" w:space="0" w:color="auto"/>
        <w:right w:val="none" w:sz="0" w:space="0" w:color="auto"/>
      </w:divBdr>
    </w:div>
    <w:div w:id="1798528150">
      <w:bodyDiv w:val="1"/>
      <w:marLeft w:val="0"/>
      <w:marRight w:val="0"/>
      <w:marTop w:val="0"/>
      <w:marBottom w:val="0"/>
      <w:divBdr>
        <w:top w:val="none" w:sz="0" w:space="0" w:color="auto"/>
        <w:left w:val="none" w:sz="0" w:space="0" w:color="auto"/>
        <w:bottom w:val="none" w:sz="0" w:space="0" w:color="auto"/>
        <w:right w:val="none" w:sz="0" w:space="0" w:color="auto"/>
      </w:divBdr>
    </w:div>
    <w:div w:id="1800219306">
      <w:bodyDiv w:val="1"/>
      <w:marLeft w:val="0"/>
      <w:marRight w:val="0"/>
      <w:marTop w:val="0"/>
      <w:marBottom w:val="0"/>
      <w:divBdr>
        <w:top w:val="none" w:sz="0" w:space="0" w:color="auto"/>
        <w:left w:val="none" w:sz="0" w:space="0" w:color="auto"/>
        <w:bottom w:val="none" w:sz="0" w:space="0" w:color="auto"/>
        <w:right w:val="none" w:sz="0" w:space="0" w:color="auto"/>
      </w:divBdr>
    </w:div>
    <w:div w:id="1823496403">
      <w:bodyDiv w:val="1"/>
      <w:marLeft w:val="0"/>
      <w:marRight w:val="0"/>
      <w:marTop w:val="0"/>
      <w:marBottom w:val="0"/>
      <w:divBdr>
        <w:top w:val="none" w:sz="0" w:space="0" w:color="auto"/>
        <w:left w:val="none" w:sz="0" w:space="0" w:color="auto"/>
        <w:bottom w:val="none" w:sz="0" w:space="0" w:color="auto"/>
        <w:right w:val="none" w:sz="0" w:space="0" w:color="auto"/>
      </w:divBdr>
    </w:div>
    <w:div w:id="1836648633">
      <w:bodyDiv w:val="1"/>
      <w:marLeft w:val="0"/>
      <w:marRight w:val="0"/>
      <w:marTop w:val="0"/>
      <w:marBottom w:val="0"/>
      <w:divBdr>
        <w:top w:val="none" w:sz="0" w:space="0" w:color="auto"/>
        <w:left w:val="none" w:sz="0" w:space="0" w:color="auto"/>
        <w:bottom w:val="none" w:sz="0" w:space="0" w:color="auto"/>
        <w:right w:val="none" w:sz="0" w:space="0" w:color="auto"/>
      </w:divBdr>
    </w:div>
    <w:div w:id="1853643807">
      <w:bodyDiv w:val="1"/>
      <w:marLeft w:val="0"/>
      <w:marRight w:val="0"/>
      <w:marTop w:val="0"/>
      <w:marBottom w:val="0"/>
      <w:divBdr>
        <w:top w:val="none" w:sz="0" w:space="0" w:color="auto"/>
        <w:left w:val="none" w:sz="0" w:space="0" w:color="auto"/>
        <w:bottom w:val="none" w:sz="0" w:space="0" w:color="auto"/>
        <w:right w:val="none" w:sz="0" w:space="0" w:color="auto"/>
      </w:divBdr>
    </w:div>
    <w:div w:id="1857307391">
      <w:bodyDiv w:val="1"/>
      <w:marLeft w:val="0"/>
      <w:marRight w:val="0"/>
      <w:marTop w:val="0"/>
      <w:marBottom w:val="0"/>
      <w:divBdr>
        <w:top w:val="none" w:sz="0" w:space="0" w:color="auto"/>
        <w:left w:val="none" w:sz="0" w:space="0" w:color="auto"/>
        <w:bottom w:val="none" w:sz="0" w:space="0" w:color="auto"/>
        <w:right w:val="none" w:sz="0" w:space="0" w:color="auto"/>
      </w:divBdr>
    </w:div>
    <w:div w:id="1857309396">
      <w:bodyDiv w:val="1"/>
      <w:marLeft w:val="0"/>
      <w:marRight w:val="0"/>
      <w:marTop w:val="0"/>
      <w:marBottom w:val="0"/>
      <w:divBdr>
        <w:top w:val="none" w:sz="0" w:space="0" w:color="auto"/>
        <w:left w:val="none" w:sz="0" w:space="0" w:color="auto"/>
        <w:bottom w:val="none" w:sz="0" w:space="0" w:color="auto"/>
        <w:right w:val="none" w:sz="0" w:space="0" w:color="auto"/>
      </w:divBdr>
    </w:div>
    <w:div w:id="1867132855">
      <w:bodyDiv w:val="1"/>
      <w:marLeft w:val="0"/>
      <w:marRight w:val="0"/>
      <w:marTop w:val="0"/>
      <w:marBottom w:val="0"/>
      <w:divBdr>
        <w:top w:val="none" w:sz="0" w:space="0" w:color="auto"/>
        <w:left w:val="none" w:sz="0" w:space="0" w:color="auto"/>
        <w:bottom w:val="none" w:sz="0" w:space="0" w:color="auto"/>
        <w:right w:val="none" w:sz="0" w:space="0" w:color="auto"/>
      </w:divBdr>
    </w:div>
    <w:div w:id="1867786384">
      <w:bodyDiv w:val="1"/>
      <w:marLeft w:val="0"/>
      <w:marRight w:val="0"/>
      <w:marTop w:val="0"/>
      <w:marBottom w:val="0"/>
      <w:divBdr>
        <w:top w:val="none" w:sz="0" w:space="0" w:color="auto"/>
        <w:left w:val="none" w:sz="0" w:space="0" w:color="auto"/>
        <w:bottom w:val="none" w:sz="0" w:space="0" w:color="auto"/>
        <w:right w:val="none" w:sz="0" w:space="0" w:color="auto"/>
      </w:divBdr>
    </w:div>
    <w:div w:id="1870802474">
      <w:bodyDiv w:val="1"/>
      <w:marLeft w:val="0"/>
      <w:marRight w:val="0"/>
      <w:marTop w:val="0"/>
      <w:marBottom w:val="0"/>
      <w:divBdr>
        <w:top w:val="none" w:sz="0" w:space="0" w:color="auto"/>
        <w:left w:val="none" w:sz="0" w:space="0" w:color="auto"/>
        <w:bottom w:val="none" w:sz="0" w:space="0" w:color="auto"/>
        <w:right w:val="none" w:sz="0" w:space="0" w:color="auto"/>
      </w:divBdr>
    </w:div>
    <w:div w:id="1872259105">
      <w:bodyDiv w:val="1"/>
      <w:marLeft w:val="0"/>
      <w:marRight w:val="0"/>
      <w:marTop w:val="0"/>
      <w:marBottom w:val="0"/>
      <w:divBdr>
        <w:top w:val="none" w:sz="0" w:space="0" w:color="auto"/>
        <w:left w:val="none" w:sz="0" w:space="0" w:color="auto"/>
        <w:bottom w:val="none" w:sz="0" w:space="0" w:color="auto"/>
        <w:right w:val="none" w:sz="0" w:space="0" w:color="auto"/>
      </w:divBdr>
    </w:div>
    <w:div w:id="1875537164">
      <w:bodyDiv w:val="1"/>
      <w:marLeft w:val="0"/>
      <w:marRight w:val="0"/>
      <w:marTop w:val="0"/>
      <w:marBottom w:val="0"/>
      <w:divBdr>
        <w:top w:val="none" w:sz="0" w:space="0" w:color="auto"/>
        <w:left w:val="none" w:sz="0" w:space="0" w:color="auto"/>
        <w:bottom w:val="none" w:sz="0" w:space="0" w:color="auto"/>
        <w:right w:val="none" w:sz="0" w:space="0" w:color="auto"/>
      </w:divBdr>
    </w:div>
    <w:div w:id="1877353149">
      <w:bodyDiv w:val="1"/>
      <w:marLeft w:val="0"/>
      <w:marRight w:val="0"/>
      <w:marTop w:val="0"/>
      <w:marBottom w:val="0"/>
      <w:divBdr>
        <w:top w:val="none" w:sz="0" w:space="0" w:color="auto"/>
        <w:left w:val="none" w:sz="0" w:space="0" w:color="auto"/>
        <w:bottom w:val="none" w:sz="0" w:space="0" w:color="auto"/>
        <w:right w:val="none" w:sz="0" w:space="0" w:color="auto"/>
      </w:divBdr>
    </w:div>
    <w:div w:id="1878539948">
      <w:bodyDiv w:val="1"/>
      <w:marLeft w:val="0"/>
      <w:marRight w:val="0"/>
      <w:marTop w:val="0"/>
      <w:marBottom w:val="0"/>
      <w:divBdr>
        <w:top w:val="none" w:sz="0" w:space="0" w:color="auto"/>
        <w:left w:val="none" w:sz="0" w:space="0" w:color="auto"/>
        <w:bottom w:val="none" w:sz="0" w:space="0" w:color="auto"/>
        <w:right w:val="none" w:sz="0" w:space="0" w:color="auto"/>
      </w:divBdr>
    </w:div>
    <w:div w:id="1882089753">
      <w:bodyDiv w:val="1"/>
      <w:marLeft w:val="0"/>
      <w:marRight w:val="0"/>
      <w:marTop w:val="0"/>
      <w:marBottom w:val="0"/>
      <w:divBdr>
        <w:top w:val="none" w:sz="0" w:space="0" w:color="auto"/>
        <w:left w:val="none" w:sz="0" w:space="0" w:color="auto"/>
        <w:bottom w:val="none" w:sz="0" w:space="0" w:color="auto"/>
        <w:right w:val="none" w:sz="0" w:space="0" w:color="auto"/>
      </w:divBdr>
    </w:div>
    <w:div w:id="1887990894">
      <w:bodyDiv w:val="1"/>
      <w:marLeft w:val="0"/>
      <w:marRight w:val="0"/>
      <w:marTop w:val="0"/>
      <w:marBottom w:val="0"/>
      <w:divBdr>
        <w:top w:val="none" w:sz="0" w:space="0" w:color="auto"/>
        <w:left w:val="none" w:sz="0" w:space="0" w:color="auto"/>
        <w:bottom w:val="none" w:sz="0" w:space="0" w:color="auto"/>
        <w:right w:val="none" w:sz="0" w:space="0" w:color="auto"/>
      </w:divBdr>
    </w:div>
    <w:div w:id="1889797230">
      <w:bodyDiv w:val="1"/>
      <w:marLeft w:val="0"/>
      <w:marRight w:val="0"/>
      <w:marTop w:val="0"/>
      <w:marBottom w:val="0"/>
      <w:divBdr>
        <w:top w:val="none" w:sz="0" w:space="0" w:color="auto"/>
        <w:left w:val="none" w:sz="0" w:space="0" w:color="auto"/>
        <w:bottom w:val="none" w:sz="0" w:space="0" w:color="auto"/>
        <w:right w:val="none" w:sz="0" w:space="0" w:color="auto"/>
      </w:divBdr>
    </w:div>
    <w:div w:id="1900510594">
      <w:bodyDiv w:val="1"/>
      <w:marLeft w:val="0"/>
      <w:marRight w:val="0"/>
      <w:marTop w:val="0"/>
      <w:marBottom w:val="0"/>
      <w:divBdr>
        <w:top w:val="none" w:sz="0" w:space="0" w:color="auto"/>
        <w:left w:val="none" w:sz="0" w:space="0" w:color="auto"/>
        <w:bottom w:val="none" w:sz="0" w:space="0" w:color="auto"/>
        <w:right w:val="none" w:sz="0" w:space="0" w:color="auto"/>
      </w:divBdr>
    </w:div>
    <w:div w:id="1902667922">
      <w:bodyDiv w:val="1"/>
      <w:marLeft w:val="0"/>
      <w:marRight w:val="0"/>
      <w:marTop w:val="0"/>
      <w:marBottom w:val="0"/>
      <w:divBdr>
        <w:top w:val="none" w:sz="0" w:space="0" w:color="auto"/>
        <w:left w:val="none" w:sz="0" w:space="0" w:color="auto"/>
        <w:bottom w:val="none" w:sz="0" w:space="0" w:color="auto"/>
        <w:right w:val="none" w:sz="0" w:space="0" w:color="auto"/>
      </w:divBdr>
    </w:div>
    <w:div w:id="1911228420">
      <w:bodyDiv w:val="1"/>
      <w:marLeft w:val="0"/>
      <w:marRight w:val="0"/>
      <w:marTop w:val="0"/>
      <w:marBottom w:val="0"/>
      <w:divBdr>
        <w:top w:val="none" w:sz="0" w:space="0" w:color="auto"/>
        <w:left w:val="none" w:sz="0" w:space="0" w:color="auto"/>
        <w:bottom w:val="none" w:sz="0" w:space="0" w:color="auto"/>
        <w:right w:val="none" w:sz="0" w:space="0" w:color="auto"/>
      </w:divBdr>
    </w:div>
    <w:div w:id="1914655363">
      <w:bodyDiv w:val="1"/>
      <w:marLeft w:val="0"/>
      <w:marRight w:val="0"/>
      <w:marTop w:val="0"/>
      <w:marBottom w:val="0"/>
      <w:divBdr>
        <w:top w:val="none" w:sz="0" w:space="0" w:color="auto"/>
        <w:left w:val="none" w:sz="0" w:space="0" w:color="auto"/>
        <w:bottom w:val="none" w:sz="0" w:space="0" w:color="auto"/>
        <w:right w:val="none" w:sz="0" w:space="0" w:color="auto"/>
      </w:divBdr>
    </w:div>
    <w:div w:id="1922905039">
      <w:bodyDiv w:val="1"/>
      <w:marLeft w:val="0"/>
      <w:marRight w:val="0"/>
      <w:marTop w:val="0"/>
      <w:marBottom w:val="0"/>
      <w:divBdr>
        <w:top w:val="none" w:sz="0" w:space="0" w:color="auto"/>
        <w:left w:val="none" w:sz="0" w:space="0" w:color="auto"/>
        <w:bottom w:val="none" w:sz="0" w:space="0" w:color="auto"/>
        <w:right w:val="none" w:sz="0" w:space="0" w:color="auto"/>
      </w:divBdr>
    </w:div>
    <w:div w:id="1923223248">
      <w:bodyDiv w:val="1"/>
      <w:marLeft w:val="0"/>
      <w:marRight w:val="0"/>
      <w:marTop w:val="0"/>
      <w:marBottom w:val="0"/>
      <w:divBdr>
        <w:top w:val="none" w:sz="0" w:space="0" w:color="auto"/>
        <w:left w:val="none" w:sz="0" w:space="0" w:color="auto"/>
        <w:bottom w:val="none" w:sz="0" w:space="0" w:color="auto"/>
        <w:right w:val="none" w:sz="0" w:space="0" w:color="auto"/>
      </w:divBdr>
    </w:div>
    <w:div w:id="1924952323">
      <w:bodyDiv w:val="1"/>
      <w:marLeft w:val="0"/>
      <w:marRight w:val="0"/>
      <w:marTop w:val="0"/>
      <w:marBottom w:val="0"/>
      <w:divBdr>
        <w:top w:val="none" w:sz="0" w:space="0" w:color="auto"/>
        <w:left w:val="none" w:sz="0" w:space="0" w:color="auto"/>
        <w:bottom w:val="none" w:sz="0" w:space="0" w:color="auto"/>
        <w:right w:val="none" w:sz="0" w:space="0" w:color="auto"/>
      </w:divBdr>
    </w:div>
    <w:div w:id="1933585626">
      <w:bodyDiv w:val="1"/>
      <w:marLeft w:val="0"/>
      <w:marRight w:val="0"/>
      <w:marTop w:val="0"/>
      <w:marBottom w:val="0"/>
      <w:divBdr>
        <w:top w:val="none" w:sz="0" w:space="0" w:color="auto"/>
        <w:left w:val="none" w:sz="0" w:space="0" w:color="auto"/>
        <w:bottom w:val="none" w:sz="0" w:space="0" w:color="auto"/>
        <w:right w:val="none" w:sz="0" w:space="0" w:color="auto"/>
      </w:divBdr>
    </w:div>
    <w:div w:id="1934897132">
      <w:bodyDiv w:val="1"/>
      <w:marLeft w:val="0"/>
      <w:marRight w:val="0"/>
      <w:marTop w:val="0"/>
      <w:marBottom w:val="0"/>
      <w:divBdr>
        <w:top w:val="none" w:sz="0" w:space="0" w:color="auto"/>
        <w:left w:val="none" w:sz="0" w:space="0" w:color="auto"/>
        <w:bottom w:val="none" w:sz="0" w:space="0" w:color="auto"/>
        <w:right w:val="none" w:sz="0" w:space="0" w:color="auto"/>
      </w:divBdr>
    </w:div>
    <w:div w:id="1936479632">
      <w:bodyDiv w:val="1"/>
      <w:marLeft w:val="0"/>
      <w:marRight w:val="0"/>
      <w:marTop w:val="0"/>
      <w:marBottom w:val="0"/>
      <w:divBdr>
        <w:top w:val="none" w:sz="0" w:space="0" w:color="auto"/>
        <w:left w:val="none" w:sz="0" w:space="0" w:color="auto"/>
        <w:bottom w:val="none" w:sz="0" w:space="0" w:color="auto"/>
        <w:right w:val="none" w:sz="0" w:space="0" w:color="auto"/>
      </w:divBdr>
    </w:div>
    <w:div w:id="1948195959">
      <w:bodyDiv w:val="1"/>
      <w:marLeft w:val="0"/>
      <w:marRight w:val="0"/>
      <w:marTop w:val="0"/>
      <w:marBottom w:val="0"/>
      <w:divBdr>
        <w:top w:val="none" w:sz="0" w:space="0" w:color="auto"/>
        <w:left w:val="none" w:sz="0" w:space="0" w:color="auto"/>
        <w:bottom w:val="none" w:sz="0" w:space="0" w:color="auto"/>
        <w:right w:val="none" w:sz="0" w:space="0" w:color="auto"/>
      </w:divBdr>
    </w:div>
    <w:div w:id="1959295080">
      <w:bodyDiv w:val="1"/>
      <w:marLeft w:val="0"/>
      <w:marRight w:val="0"/>
      <w:marTop w:val="0"/>
      <w:marBottom w:val="0"/>
      <w:divBdr>
        <w:top w:val="none" w:sz="0" w:space="0" w:color="auto"/>
        <w:left w:val="none" w:sz="0" w:space="0" w:color="auto"/>
        <w:bottom w:val="none" w:sz="0" w:space="0" w:color="auto"/>
        <w:right w:val="none" w:sz="0" w:space="0" w:color="auto"/>
      </w:divBdr>
    </w:div>
    <w:div w:id="1962027012">
      <w:bodyDiv w:val="1"/>
      <w:marLeft w:val="0"/>
      <w:marRight w:val="0"/>
      <w:marTop w:val="0"/>
      <w:marBottom w:val="0"/>
      <w:divBdr>
        <w:top w:val="none" w:sz="0" w:space="0" w:color="auto"/>
        <w:left w:val="none" w:sz="0" w:space="0" w:color="auto"/>
        <w:bottom w:val="none" w:sz="0" w:space="0" w:color="auto"/>
        <w:right w:val="none" w:sz="0" w:space="0" w:color="auto"/>
      </w:divBdr>
    </w:div>
    <w:div w:id="1977682481">
      <w:bodyDiv w:val="1"/>
      <w:marLeft w:val="0"/>
      <w:marRight w:val="0"/>
      <w:marTop w:val="0"/>
      <w:marBottom w:val="0"/>
      <w:divBdr>
        <w:top w:val="none" w:sz="0" w:space="0" w:color="auto"/>
        <w:left w:val="none" w:sz="0" w:space="0" w:color="auto"/>
        <w:bottom w:val="none" w:sz="0" w:space="0" w:color="auto"/>
        <w:right w:val="none" w:sz="0" w:space="0" w:color="auto"/>
      </w:divBdr>
    </w:div>
    <w:div w:id="1980106291">
      <w:bodyDiv w:val="1"/>
      <w:marLeft w:val="0"/>
      <w:marRight w:val="0"/>
      <w:marTop w:val="0"/>
      <w:marBottom w:val="0"/>
      <w:divBdr>
        <w:top w:val="none" w:sz="0" w:space="0" w:color="auto"/>
        <w:left w:val="none" w:sz="0" w:space="0" w:color="auto"/>
        <w:bottom w:val="none" w:sz="0" w:space="0" w:color="auto"/>
        <w:right w:val="none" w:sz="0" w:space="0" w:color="auto"/>
      </w:divBdr>
    </w:div>
    <w:div w:id="1994094699">
      <w:bodyDiv w:val="1"/>
      <w:marLeft w:val="0"/>
      <w:marRight w:val="0"/>
      <w:marTop w:val="0"/>
      <w:marBottom w:val="0"/>
      <w:divBdr>
        <w:top w:val="none" w:sz="0" w:space="0" w:color="auto"/>
        <w:left w:val="none" w:sz="0" w:space="0" w:color="auto"/>
        <w:bottom w:val="none" w:sz="0" w:space="0" w:color="auto"/>
        <w:right w:val="none" w:sz="0" w:space="0" w:color="auto"/>
      </w:divBdr>
    </w:div>
    <w:div w:id="2004165378">
      <w:bodyDiv w:val="1"/>
      <w:marLeft w:val="0"/>
      <w:marRight w:val="0"/>
      <w:marTop w:val="0"/>
      <w:marBottom w:val="0"/>
      <w:divBdr>
        <w:top w:val="none" w:sz="0" w:space="0" w:color="auto"/>
        <w:left w:val="none" w:sz="0" w:space="0" w:color="auto"/>
        <w:bottom w:val="none" w:sz="0" w:space="0" w:color="auto"/>
        <w:right w:val="none" w:sz="0" w:space="0" w:color="auto"/>
      </w:divBdr>
    </w:div>
    <w:div w:id="2021857847">
      <w:bodyDiv w:val="1"/>
      <w:marLeft w:val="0"/>
      <w:marRight w:val="0"/>
      <w:marTop w:val="0"/>
      <w:marBottom w:val="0"/>
      <w:divBdr>
        <w:top w:val="none" w:sz="0" w:space="0" w:color="auto"/>
        <w:left w:val="none" w:sz="0" w:space="0" w:color="auto"/>
        <w:bottom w:val="none" w:sz="0" w:space="0" w:color="auto"/>
        <w:right w:val="none" w:sz="0" w:space="0" w:color="auto"/>
      </w:divBdr>
    </w:div>
    <w:div w:id="2042246487">
      <w:bodyDiv w:val="1"/>
      <w:marLeft w:val="0"/>
      <w:marRight w:val="0"/>
      <w:marTop w:val="0"/>
      <w:marBottom w:val="0"/>
      <w:divBdr>
        <w:top w:val="none" w:sz="0" w:space="0" w:color="auto"/>
        <w:left w:val="none" w:sz="0" w:space="0" w:color="auto"/>
        <w:bottom w:val="none" w:sz="0" w:space="0" w:color="auto"/>
        <w:right w:val="none" w:sz="0" w:space="0" w:color="auto"/>
      </w:divBdr>
    </w:div>
    <w:div w:id="2043046059">
      <w:bodyDiv w:val="1"/>
      <w:marLeft w:val="0"/>
      <w:marRight w:val="0"/>
      <w:marTop w:val="0"/>
      <w:marBottom w:val="0"/>
      <w:divBdr>
        <w:top w:val="none" w:sz="0" w:space="0" w:color="auto"/>
        <w:left w:val="none" w:sz="0" w:space="0" w:color="auto"/>
        <w:bottom w:val="none" w:sz="0" w:space="0" w:color="auto"/>
        <w:right w:val="none" w:sz="0" w:space="0" w:color="auto"/>
      </w:divBdr>
    </w:div>
    <w:div w:id="2050370384">
      <w:bodyDiv w:val="1"/>
      <w:marLeft w:val="0"/>
      <w:marRight w:val="0"/>
      <w:marTop w:val="0"/>
      <w:marBottom w:val="0"/>
      <w:divBdr>
        <w:top w:val="none" w:sz="0" w:space="0" w:color="auto"/>
        <w:left w:val="none" w:sz="0" w:space="0" w:color="auto"/>
        <w:bottom w:val="none" w:sz="0" w:space="0" w:color="auto"/>
        <w:right w:val="none" w:sz="0" w:space="0" w:color="auto"/>
      </w:divBdr>
    </w:div>
    <w:div w:id="2051374509">
      <w:bodyDiv w:val="1"/>
      <w:marLeft w:val="0"/>
      <w:marRight w:val="0"/>
      <w:marTop w:val="0"/>
      <w:marBottom w:val="0"/>
      <w:divBdr>
        <w:top w:val="none" w:sz="0" w:space="0" w:color="auto"/>
        <w:left w:val="none" w:sz="0" w:space="0" w:color="auto"/>
        <w:bottom w:val="none" w:sz="0" w:space="0" w:color="auto"/>
        <w:right w:val="none" w:sz="0" w:space="0" w:color="auto"/>
      </w:divBdr>
    </w:div>
    <w:div w:id="2056465509">
      <w:bodyDiv w:val="1"/>
      <w:marLeft w:val="0"/>
      <w:marRight w:val="0"/>
      <w:marTop w:val="0"/>
      <w:marBottom w:val="0"/>
      <w:divBdr>
        <w:top w:val="none" w:sz="0" w:space="0" w:color="auto"/>
        <w:left w:val="none" w:sz="0" w:space="0" w:color="auto"/>
        <w:bottom w:val="none" w:sz="0" w:space="0" w:color="auto"/>
        <w:right w:val="none" w:sz="0" w:space="0" w:color="auto"/>
      </w:divBdr>
    </w:div>
    <w:div w:id="2069642489">
      <w:bodyDiv w:val="1"/>
      <w:marLeft w:val="0"/>
      <w:marRight w:val="0"/>
      <w:marTop w:val="0"/>
      <w:marBottom w:val="0"/>
      <w:divBdr>
        <w:top w:val="none" w:sz="0" w:space="0" w:color="auto"/>
        <w:left w:val="none" w:sz="0" w:space="0" w:color="auto"/>
        <w:bottom w:val="none" w:sz="0" w:space="0" w:color="auto"/>
        <w:right w:val="none" w:sz="0" w:space="0" w:color="auto"/>
      </w:divBdr>
    </w:div>
    <w:div w:id="2071149614">
      <w:bodyDiv w:val="1"/>
      <w:marLeft w:val="0"/>
      <w:marRight w:val="0"/>
      <w:marTop w:val="0"/>
      <w:marBottom w:val="0"/>
      <w:divBdr>
        <w:top w:val="none" w:sz="0" w:space="0" w:color="auto"/>
        <w:left w:val="none" w:sz="0" w:space="0" w:color="auto"/>
        <w:bottom w:val="none" w:sz="0" w:space="0" w:color="auto"/>
        <w:right w:val="none" w:sz="0" w:space="0" w:color="auto"/>
      </w:divBdr>
    </w:div>
    <w:div w:id="2072533642">
      <w:bodyDiv w:val="1"/>
      <w:marLeft w:val="0"/>
      <w:marRight w:val="0"/>
      <w:marTop w:val="0"/>
      <w:marBottom w:val="0"/>
      <w:divBdr>
        <w:top w:val="none" w:sz="0" w:space="0" w:color="auto"/>
        <w:left w:val="none" w:sz="0" w:space="0" w:color="auto"/>
        <w:bottom w:val="none" w:sz="0" w:space="0" w:color="auto"/>
        <w:right w:val="none" w:sz="0" w:space="0" w:color="auto"/>
      </w:divBdr>
    </w:div>
    <w:div w:id="2072725889">
      <w:bodyDiv w:val="1"/>
      <w:marLeft w:val="0"/>
      <w:marRight w:val="0"/>
      <w:marTop w:val="0"/>
      <w:marBottom w:val="0"/>
      <w:divBdr>
        <w:top w:val="none" w:sz="0" w:space="0" w:color="auto"/>
        <w:left w:val="none" w:sz="0" w:space="0" w:color="auto"/>
        <w:bottom w:val="none" w:sz="0" w:space="0" w:color="auto"/>
        <w:right w:val="none" w:sz="0" w:space="0" w:color="auto"/>
      </w:divBdr>
    </w:div>
    <w:div w:id="2079858718">
      <w:bodyDiv w:val="1"/>
      <w:marLeft w:val="0"/>
      <w:marRight w:val="0"/>
      <w:marTop w:val="0"/>
      <w:marBottom w:val="0"/>
      <w:divBdr>
        <w:top w:val="none" w:sz="0" w:space="0" w:color="auto"/>
        <w:left w:val="none" w:sz="0" w:space="0" w:color="auto"/>
        <w:bottom w:val="none" w:sz="0" w:space="0" w:color="auto"/>
        <w:right w:val="none" w:sz="0" w:space="0" w:color="auto"/>
      </w:divBdr>
    </w:div>
    <w:div w:id="2104185353">
      <w:bodyDiv w:val="1"/>
      <w:marLeft w:val="0"/>
      <w:marRight w:val="0"/>
      <w:marTop w:val="0"/>
      <w:marBottom w:val="0"/>
      <w:divBdr>
        <w:top w:val="none" w:sz="0" w:space="0" w:color="auto"/>
        <w:left w:val="none" w:sz="0" w:space="0" w:color="auto"/>
        <w:bottom w:val="none" w:sz="0" w:space="0" w:color="auto"/>
        <w:right w:val="none" w:sz="0" w:space="0" w:color="auto"/>
      </w:divBdr>
    </w:div>
    <w:div w:id="2113436177">
      <w:bodyDiv w:val="1"/>
      <w:marLeft w:val="0"/>
      <w:marRight w:val="0"/>
      <w:marTop w:val="0"/>
      <w:marBottom w:val="0"/>
      <w:divBdr>
        <w:top w:val="none" w:sz="0" w:space="0" w:color="auto"/>
        <w:left w:val="none" w:sz="0" w:space="0" w:color="auto"/>
        <w:bottom w:val="none" w:sz="0" w:space="0" w:color="auto"/>
        <w:right w:val="none" w:sz="0" w:space="0" w:color="auto"/>
      </w:divBdr>
    </w:div>
    <w:div w:id="2118865829">
      <w:bodyDiv w:val="1"/>
      <w:marLeft w:val="0"/>
      <w:marRight w:val="0"/>
      <w:marTop w:val="0"/>
      <w:marBottom w:val="0"/>
      <w:divBdr>
        <w:top w:val="none" w:sz="0" w:space="0" w:color="auto"/>
        <w:left w:val="none" w:sz="0" w:space="0" w:color="auto"/>
        <w:bottom w:val="none" w:sz="0" w:space="0" w:color="auto"/>
        <w:right w:val="none" w:sz="0" w:space="0" w:color="auto"/>
      </w:divBdr>
    </w:div>
    <w:div w:id="2129161721">
      <w:bodyDiv w:val="1"/>
      <w:marLeft w:val="0"/>
      <w:marRight w:val="0"/>
      <w:marTop w:val="0"/>
      <w:marBottom w:val="0"/>
      <w:divBdr>
        <w:top w:val="none" w:sz="0" w:space="0" w:color="auto"/>
        <w:left w:val="none" w:sz="0" w:space="0" w:color="auto"/>
        <w:bottom w:val="none" w:sz="0" w:space="0" w:color="auto"/>
        <w:right w:val="none" w:sz="0" w:space="0" w:color="auto"/>
      </w:divBdr>
    </w:div>
    <w:div w:id="2129622571">
      <w:bodyDiv w:val="1"/>
      <w:marLeft w:val="0"/>
      <w:marRight w:val="0"/>
      <w:marTop w:val="0"/>
      <w:marBottom w:val="0"/>
      <w:divBdr>
        <w:top w:val="none" w:sz="0" w:space="0" w:color="auto"/>
        <w:left w:val="none" w:sz="0" w:space="0" w:color="auto"/>
        <w:bottom w:val="none" w:sz="0" w:space="0" w:color="auto"/>
        <w:right w:val="none" w:sz="0" w:space="0" w:color="auto"/>
      </w:divBdr>
    </w:div>
    <w:div w:id="2147040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2019/2020</PublishDate>
  <Abstract>Lecturer: Hossein Shokri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Swa17</b:Tag>
    <b:SourceType>InternetSite</b:SourceType>
    <b:Guid>{03397028-773F-4014-ACA9-8E5482D5BA78}</b:Guid>
    <b:Title>Entrepreneurship and Innovation Toolkit</b:Title>
    <b:Year>2017</b:Year>
    <b:YearAccessed>2020</b:YearAccessed>
    <b:MonthAccessed>05</b:MonthAccessed>
    <b:DayAccessed>20</b:DayAccessed>
    <b:URL>https://openpress.usask.ca/entrepreneurshipandinnovationtoolkit/front-matter/entrepreneurship-and-innovation-toolkit/</b:URL>
    <b:Author>
      <b:Author>
        <b:NameList>
          <b:Person>
            <b:Last>Swanson</b:Last>
            <b:Middle>A</b:Middle>
            <b:First>Lee</b:First>
          </b:Person>
        </b:NameList>
      </b:Author>
    </b:Author>
    <b:RefOrder>6</b:RefOrder>
  </b:Source>
  <b:Source>
    <b:Tag>Wes11</b:Tag>
    <b:SourceType>Book</b:SourceType>
    <b:Guid>{86FE46E6-5782-4110-B029-89396DEC8E9E}</b:Guid>
    <b:Title>Entrepreneurship: Perspectives and Cases</b:Title>
    <b:Year>2011</b:Year>
    <b:City>Essex</b:City>
    <b:Publisher>Pearson Education Limited</b:Publisher>
    <b:Edition>1</b:Edition>
    <b:Author>
      <b:Author>
        <b:NameList>
          <b:Person>
            <b:Last>Westhead</b:Last>
            <b:First>Paul</b:First>
          </b:Person>
          <b:Person>
            <b:Last>Wright</b:Last>
            <b:First>Mike</b:First>
          </b:Person>
          <b:Person>
            <b:Last>McElwee</b:Last>
            <b:First>Gerard</b:First>
          </b:Person>
        </b:NameList>
      </b:Author>
    </b:Author>
    <b:RefOrder>1</b:RefOrder>
  </b:Source>
  <b:Source>
    <b:Tag>Col04</b:Tag>
    <b:SourceType>JournalArticle</b:SourceType>
    <b:Guid>{C2458F60-69F5-4602-9481-56F14E13B5BB}</b:Guid>
    <b:Title>The Relationship of Achievement Motivation to Entrepreneurial Behavior: A Meta-Analysis</b:Title>
    <b:Year>2004</b:Year>
    <b:JournalName>Human Performance</b:JournalName>
    <b:Pages>95-117</b:Pages>
    <b:Volume>17</b:Volume>
    <b:Issue>1</b:Issue>
    <b:Author>
      <b:Author>
        <b:NameList>
          <b:Person>
            <b:Last>Collins</b:Last>
            <b:Middle>J</b:Middle>
            <b:First>Christopher</b:First>
          </b:Person>
          <b:Person>
            <b:Last>Hanges</b:Last>
            <b:Middle>J</b:Middle>
            <b:First>Paul</b:First>
          </b:Person>
          <b:Person>
            <b:Last>Locke</b:Last>
            <b:Middle>A</b:Middle>
            <b:First>Edwin </b:First>
          </b:Person>
        </b:NameList>
      </b:Author>
    </b:Author>
    <b:RefOrder>2</b:RefOrder>
  </b:Source>
  <b:Source>
    <b:Tag>Cui18</b:Tag>
    <b:SourceType>InternetSite</b:SourceType>
    <b:Guid>{471EC2E9-E238-4069-970F-3DBCE065A920}</b:Guid>
    <b:Title>What Is Enterprise?</b:Title>
    <b:Year>2018</b:Year>
    <b:Author>
      <b:Author>
        <b:Corporate>Cuitandokte</b:Corporate>
      </b:Author>
    </b:Author>
    <b:YearAccessed>2020</b:YearAccessed>
    <b:MonthAccessed>05</b:MonthAccessed>
    <b:DayAccessed>20</b:DayAccessed>
    <b:URL>https://cuitandokter.com/what-is-enterprise.html/</b:URL>
    <b:RefOrder>3</b:RefOrder>
  </b:Source>
  <b:Source>
    <b:Tag>Sco17</b:Tag>
    <b:SourceType>Book</b:SourceType>
    <b:Guid>{2F93F95E-C8D6-4F01-A9F8-E1DD22697068}</b:Guid>
    <b:Title>The Entrepreneur’s Guide to Building a Succesful Business</b:Title>
    <b:Year>2017</b:Year>
    <b:City>Brussels</b:City>
    <b:Publisher>EFMD</b:Publisher>
    <b:Author>
      <b:Author>
        <b:NameList>
          <b:Person>
            <b:Last>Scott</b:Last>
            <b:Middle>T.</b:Middle>
            <b:First>Jonathan</b:First>
          </b:Person>
        </b:NameList>
      </b:Author>
    </b:Author>
    <b:RefOrder>10</b:RefOrder>
  </b:Source>
  <b:Source>
    <b:Tag>Yus14</b:Tag>
    <b:SourceType>JournalArticle</b:SourceType>
    <b:Guid>{20A30B2D-FCEF-4EAF-87D9-8954F0815DBB}</b:Guid>
    <b:Title>An Analysis of Factors Which Influence Entrepreneurial Motivation</b:Title>
    <b:Year>2014</b:Year>
    <b:JournalName>Journal of Applied Sciences</b:JournalName>
    <b:Pages>767-775</b:Pages>
    <b:Volume>14</b:Volume>
    <b:Issue>8</b:Issue>
    <b:Author>
      <b:Author>
        <b:NameList>
          <b:Person>
            <b:Last>Yushuai</b:Last>
            <b:First>Wang</b:First>
          </b:Person>
          <b:Person>
            <b:Last>Na</b:Last>
            <b:First>Yang</b:First>
          </b:Person>
          <b:Person>
            <b:Last>Changping</b:Last>
            <b:First>Wu</b:First>
          </b:Person>
        </b:NameList>
      </b:Author>
    </b:Author>
    <b:RefOrder>15</b:RefOrder>
  </b:Source>
  <b:Source>
    <b:Tag>Thu11</b:Tag>
    <b:SourceType>DocumentFromInternetSite</b:SourceType>
    <b:Guid>{78DE6F73-9AB8-45FE-8C8A-E9EED23BBAD4}</b:Guid>
    <b:Title>Research Gate</b:Title>
    <b:Year>2011</b:Year>
    <b:Month>01</b:Month>
    <b:YearAccessed>2020</b:YearAccessed>
    <b:MonthAccessed>05</b:MonthAccessed>
    <b:DayAccessed>21</b:DayAccessed>
    <b:URL>https://www.researchgate.net/publication/268012523_The_Impact_of_Culture_on_Entrepreneurship</b:URL>
    <b:Author>
      <b:Author>
        <b:NameList>
          <b:Person>
            <b:Last>Thurik</b:Last>
            <b:First>Roy</b:First>
          </b:Person>
          <b:Person>
            <b:Last>Dejardin</b:Last>
            <b:First>Marcus</b:First>
          </b:Person>
        </b:NameList>
      </b:Author>
    </b:Author>
    <b:RefOrder>16</b:RefOrder>
  </b:Source>
  <b:Source>
    <b:Tag>Kar16</b:Tag>
    <b:SourceType>DocumentFromInternetSite</b:SourceType>
    <b:Guid>{0B194A67-FD89-4C17-B970-3C9262B71C8F}</b:Guid>
    <b:Title>Science Direct</b:Title>
    <b:Year>2016</b:Year>
    <b:Author>
      <b:Author>
        <b:NameList>
          <b:Person>
            <b:Last>Karabulu</b:Last>
            <b:Middle>Tugba</b:Middle>
            <b:First>Ahu</b:First>
          </b:Person>
        </b:NameList>
      </b:Author>
    </b:Author>
    <b:YearAccessed>2020</b:YearAccessed>
    <b:MonthAccessed>05</b:MonthAccessed>
    <b:DayAccessed>21</b:DayAccessed>
    <b:URL> www.sciencedirect.com</b:URL>
    <b:RefOrder>11</b:RefOrder>
  </b:Source>
  <b:Source>
    <b:Tag>Suj19</b:Tag>
    <b:SourceType>InternetSite</b:SourceType>
    <b:Guid>{DE244FC4-FB21-4775-A14C-DCA950B3F675}</b:Guid>
    <b:Title>My Venture Pad</b:Title>
    <b:Year>2019</b:Year>
    <b:YearAccessed>2020</b:YearAccessed>
    <b:MonthAccessed>may</b:MonthAccessed>
    <b:DayAccessed>21</b:DayAccessed>
    <b:URL>https://myventurepad.com/entrepreneurial-motivation/</b:URL>
    <b:Author>
      <b:Author>
        <b:NameList>
          <b:Person>
            <b:Last>Trivikram</b:Last>
            <b:First>Sujhata</b:First>
          </b:Person>
        </b:NameList>
      </b:Author>
    </b:Author>
    <b:RefOrder>12</b:RefOrder>
  </b:Source>
  <b:Source>
    <b:Tag>Zwa16</b:Tag>
    <b:SourceType>DocumentFromInternetSite</b:SourceType>
    <b:Guid>{38B1911E-D67F-4B24-9964-EE1032AD4FE4}</b:Guid>
    <b:Title>Springer Link</b:Title>
    <b:Year>2016</b:Year>
    <b:YearAccessed>2020</b:YearAccessed>
    <b:MonthAccessed>may</b:MonthAccessed>
    <b:DayAccessed>21</b:DayAccessed>
    <b:URL>https://link.springer.com/article/10.1007/s40821-016-0065-1</b:URL>
    <b:Month>11</b:Month>
    <b:Day>03</b:Day>
    <b:Author>
      <b:Author>
        <b:NameList>
          <b:Person>
            <b:Last>Zwan</b:Last>
            <b:First>Peter van der</b:First>
          </b:Person>
          <b:Person>
            <b:Last>Thurik</b:Last>
            <b:First>Roy</b:First>
          </b:Person>
          <b:Person>
            <b:Last>Verheul</b:Last>
            <b:First>Ingrid</b:First>
          </b:Person>
          <b:Person>
            <b:Last>Hessels</b:Last>
            <b:First>Jolanda</b:First>
          </b:Person>
        </b:NameList>
      </b:Author>
    </b:Author>
    <b:RefOrder>13</b:RefOrder>
  </b:Source>
  <b:Source>
    <b:Tag>Ste15</b:Tag>
    <b:SourceType>DocumentFromInternetSite</b:SourceType>
    <b:Guid>{3C9D7860-4A30-405D-9E71-EE29B6E948F9}</b:Guid>
    <b:Title>Enterprise Research</b:Title>
    <b:Year>2015</b:Year>
    <b:Month>02</b:Month>
    <b:YearAccessed>2020</b:YearAccessed>
    <b:MonthAccessed>05</b:MonthAccessed>
    <b:DayAccessed>22</b:DayAccessed>
    <b:URL>https://www.enterpriseresearch.ac.uk/wp-content/uploads/2015/02/Understanding-Motivations-for-Entrepreneurship-Rapid-evidence-assessment-paper..pdf</b:URL>
    <b:Author>
      <b:Author>
        <b:NameList>
          <b:Person>
            <b:Last>Stephan</b:Last>
            <b:First>Ute</b:First>
          </b:Person>
          <b:Person>
            <b:Last>Hart</b:Last>
            <b:First>Mark</b:First>
          </b:Person>
          <b:Person>
            <b:Last>Drews</b:Last>
            <b:First>Cord-Christian</b:First>
          </b:Person>
        </b:NameList>
      </b:Author>
    </b:Author>
    <b:RefOrder>14</b:RefOrder>
  </b:Source>
  <b:Source>
    <b:Tag>Bar16</b:Tag>
    <b:SourceType>Book</b:SourceType>
    <b:Guid>{AB4AEEBB-B02B-46F7-8998-28E77FE8EEC8}</b:Guid>
    <b:Title>Entrepreneurship: Successfully Launching New Ventures</b:Title>
    <b:Year>2016</b:Year>
    <b:City>Essex</b:City>
    <b:Publisher>Pearson Education Limited</b:Publisher>
    <b:Edition>5</b:Edition>
    <b:Author>
      <b:Author>
        <b:NameList>
          <b:Person>
            <b:Last>Barringer</b:Last>
            <b:Middle>R</b:Middle>
            <b:First>Bruce</b:First>
          </b:Person>
          <b:Person>
            <b:Last>Ireland</b:Last>
            <b:Middle>Duane</b:Middle>
            <b:First>R</b:First>
          </b:Person>
        </b:NameList>
      </b:Author>
    </b:Author>
    <b:RefOrder>5</b:RefOrder>
  </b:Source>
  <b:Source>
    <b:Tag>Kle20</b:Tag>
    <b:SourceType>DocumentFromInternetSite</b:SourceType>
    <b:Guid>{EFA23A4C-DC78-4FBE-ADE9-A01D40496886}</b:Guid>
    <b:Title>Forbes</b:Title>
    <b:Year>2020</b:Year>
    <b:Month>04</b:Month>
    <b:Day>15</b:Day>
    <b:YearAccessed>2020</b:YearAccessed>
    <b:MonthAccessed>05</b:MonthAccessed>
    <b:DayAccessed>22</b:DayAccessed>
    <b:URL>https://www.forbes.com/sites/sergeiklebnikov/2020/04/25/these-stocks-will-thrive-in-a-post-coronavirus-world-according-to-experts/#141346a76b89</b:URL>
    <b:Author>
      <b:Author>
        <b:NameList>
          <b:Person>
            <b:Last>Klebnikov</b:Last>
            <b:First>Sergei</b:First>
          </b:Person>
        </b:NameList>
      </b:Author>
    </b:Author>
    <b:RefOrder>23</b:RefOrder>
  </b:Source>
  <b:Source>
    <b:Tag>Hai20</b:Tag>
    <b:SourceType>InternetSite</b:SourceType>
    <b:Guid>{12E4486F-EC09-41E1-B069-5D9391EF2165}</b:Guid>
    <b:Title>Proactive Investors</b:Title>
    <b:Year>2020</b:Year>
    <b:YearAccessed>2020</b:YearAccessed>
    <b:MonthAccessed>05</b:MonthAccessed>
    <b:DayAccessed>21</b:DayAccessed>
    <b:URL>https://www.proactiveinvestors.co.uk/companies/news/914223/profiting-from-coronavirus-which-companies-are-benefiting-how-investors-should-act-914223.html</b:URL>
    <b:Author>
      <b:Author>
        <b:NameList>
          <b:Person>
            <b:Last>Haill</b:Last>
            <b:First>Oliver</b:First>
          </b:Person>
        </b:NameList>
      </b:Author>
    </b:Author>
    <b:RefOrder>24</b:RefOrder>
  </b:Source>
  <b:Source>
    <b:Tag>Car19</b:Tag>
    <b:SourceType>InternetSite</b:SourceType>
    <b:Guid>{27DEB6D8-2466-4846-9F50-3FC3CD2CB090}</b:Guid>
    <b:Title>Tech World</b:Title>
    <b:Year>2019</b:Year>
    <b:YearAccessed>2020</b:YearAccessed>
    <b:MonthAccessed>05</b:MonthAccessed>
    <b:DayAccessed>21</b:DayAccessed>
    <b:URL>https://www.techworld.com/startups/5-ways-uk-government-supports-tech-startups-3652774/</b:URL>
    <b:Author>
      <b:Author>
        <b:NameList>
          <b:Person>
            <b:Last>Carey</b:Last>
            <b:First>Scott</b:First>
          </b:Person>
          <b:Person>
            <b:Last>Macaulay</b:Last>
            <b:First>Thomas</b:First>
          </b:Person>
        </b:NameList>
      </b:Author>
    </b:Author>
    <b:RefOrder>19</b:RefOrder>
  </b:Source>
  <b:Source>
    <b:Tag>Coo20</b:Tag>
    <b:SourceType>DocumentFromInternetSite</b:SourceType>
    <b:Guid>{725F2309-DE6D-49AB-BAD4-0EBE9E596B3F}</b:Guid>
    <b:Title>Startups</b:Title>
    <b:Year>2020</b:Year>
    <b:YearAccessed>2020</b:YearAccessed>
    <b:MonthAccessed>05</b:MonthAccessed>
    <b:DayAccessed>21</b:DayAccessed>
    <b:URL>https://startups.co.uk/small-business-statistics/?p=125252</b:URL>
    <b:Author>
      <b:Author>
        <b:NameList>
          <b:Person>
            <b:Last>Cook</b:Last>
            <b:First>Scarlett </b:First>
          </b:Person>
        </b:NameList>
      </b:Author>
    </b:Author>
    <b:Month>01</b:Month>
    <b:Day>13</b:Day>
    <b:RefOrder>18</b:RefOrder>
  </b:Source>
  <b:Source>
    <b:Tag>Mor20</b:Tag>
    <b:SourceType>DocumentFromInternetSite</b:SourceType>
    <b:Guid>{F460F0F0-CB74-48D9-9849-8CD120881D83}</b:Guid>
    <b:Title>BBC</b:Title>
    <b:Year>2020</b:Year>
    <b:Month>05</b:Month>
    <b:Day>19</b:Day>
    <b:YearAccessed>2020</b:YearAccessed>
    <b:MonthAccessed>05</b:MonthAccessed>
    <b:DayAccessed>22</b:DayAccessed>
    <b:URL>https://www.bbc.co.uk/news/uk-politics-52721439</b:URL>
    <b:Author>
      <b:Author>
        <b:NameList>
          <b:Person>
            <b:Last>Morris</b:Last>
            <b:First>Chris</b:First>
          </b:Person>
        </b:NameList>
      </b:Author>
    </b:Author>
    <b:RefOrder>21</b:RefOrder>
  </b:Source>
  <b:Source>
    <b:Tag>Sif20</b:Tag>
    <b:SourceType>InternetSite</b:SourceType>
    <b:Guid>{C3861CEE-682B-4817-ABA2-BC7FAE8AADCD}</b:Guid>
    <b:Title>Sifted</b:Title>
    <b:Year>2020</b:Year>
    <b:YearAccessed>2020</b:YearAccessed>
    <b:MonthAccessed>05</b:MonthAccessed>
    <b:DayAccessed>22</b:DayAccessed>
    <b:URL>https://sifted.eu/articles/startups-government-support/</b:URL>
    <b:Author>
      <b:Author>
        <b:NameList>
          <b:Person>
            <b:Last>Stothard</b:Last>
            <b:First>Michael</b:First>
          </b:Person>
        </b:NameList>
      </b:Author>
    </b:Author>
    <b:RefOrder>22</b:RefOrder>
  </b:Source>
  <b:Source>
    <b:Tag>Byg11</b:Tag>
    <b:SourceType>Book</b:SourceType>
    <b:Guid>{F1D95523-AB61-4BF0-A1F6-8F5964C404B1}</b:Guid>
    <b:Title>Entrepreneurship</b:Title>
    <b:Year>2011</b:Year>
    <b:City>NJ</b:City>
    <b:Publisher>John Wiley &amp; Sons, Inc.</b:Publisher>
    <b:Edition>2</b:Edition>
    <b:Author>
      <b:Author>
        <b:NameList>
          <b:Person>
            <b:Last>Bygrave</b:Last>
            <b:First>William</b:First>
          </b:Person>
          <b:Person>
            <b:Last>Zacharakis</b:Last>
            <b:First>Andrew</b:First>
          </b:Person>
        </b:NameList>
      </b:Author>
    </b:Author>
    <b:RefOrder>4</b:RefOrder>
  </b:Source>
  <b:Source>
    <b:Tag>GOV15</b:Tag>
    <b:SourceType>DocumentFromInternetSite</b:SourceType>
    <b:Guid>{BA4BD087-E889-4437-BAC9-93F28E024A61}</b:Guid>
    <b:Title>Entrepreneurship Skills: literature and</b:Title>
    <b:Year>2015</b:Year>
    <b:YearAccessed>2020</b:YearAccessed>
    <b:MonthAccessed>05</b:MonthAccessed>
    <b:DayAccessed>21</b:DayAccessed>
    <b:URL>https://assets.publishing.service.gov.uk/government/uploads/system/uploads/attachment_data/file/457533/BIS-15-456-entrepreneurship-skills-literature-and-policy-review.pdf</b:URL>
    <b:Author>
      <b:Author>
        <b:Corporate>GOV</b:Corporate>
      </b:Author>
    </b:Author>
    <b:Month>09</b:Month>
    <b:RefOrder>7</b:RefOrder>
  </b:Source>
  <b:Source>
    <b:Tag>Che13</b:Tag>
    <b:SourceType>JournalArticle</b:SourceType>
    <b:Guid>{610C8682-2F20-4809-B7E1-75F18885B670}</b:Guid>
    <b:Title>Review of skill and the entrepreneurial process</b:Title>
    <b:Year>2013</b:Year>
    <b:Author>
      <b:Author>
        <b:NameList>
          <b:Person>
            <b:Last>Chell</b:Last>
            <b:First>E</b:First>
          </b:Person>
        </b:NameList>
      </b:Author>
    </b:Author>
    <b:JournalName>International Journal of Entrepreneurial Behaviour and Research</b:JournalName>
    <b:Pages>6-31</b:Pages>
    <b:Volume>19</b:Volume>
    <b:Issue>1</b:Issue>
    <b:RefOrder>8</b:RefOrder>
  </b:Source>
  <b:Source>
    <b:Tag>GOV19</b:Tag>
    <b:SourceType>InternetSite</b:SourceType>
    <b:Guid>{91716558-3F04-483B-A10A-8854F816FF3E}</b:Guid>
    <b:Title>£2 million investment to help small businesses to grow</b:Title>
    <b:Year>2019</b:Year>
    <b:YearAccessed>2020</b:YearAccessed>
    <b:MonthAccessed>05</b:MonthAccessed>
    <b:DayAccessed>21</b:DayAccessed>
    <b:URL>https://www.gov.uk/government/news/2-million-investment-to-help-small-businesses-to-grow</b:URL>
    <b:Author>
      <b:Author>
        <b:Corporate>GOV</b:Corporate>
      </b:Author>
    </b:Author>
    <b:RefOrder>20</b:RefOrder>
  </b:Source>
  <b:Source>
    <b:Tag>Wel05</b:Tag>
    <b:SourceType>Book</b:SourceType>
    <b:Guid>{294A08B9-C453-4128-85C0-04EFA96EA156}</b:Guid>
    <b:Title>Entrepreneurship A Way Ahead</b:Title>
    <b:Year>2005</b:Year>
    <b:City>New York</b:City>
    <b:Publisher>Taylor &amp; Francis</b:Publisher>
    <b:Edition>2</b:Edition>
    <b:Author>
      <b:Author>
        <b:NameList>
          <b:Person>
            <b:Last>Welsch</b:Last>
            <b:Middle>P.</b:Middle>
            <b:First>Harold</b:First>
          </b:Person>
        </b:NameList>
      </b:Author>
    </b:Author>
    <b:RefOrder>9</b:RefOrder>
  </b:Source>
  <b:Source>
    <b:Tag>Hof20</b:Tag>
    <b:SourceType>DocumentFromInternetSite</b:SourceType>
    <b:Guid>{25CF1B9F-CBF6-41A0-8996-0B1EF9CC55AA}</b:Guid>
    <b:Author>
      <b:Author>
        <b:Corporate>Hofstede Insights</b:Corporate>
      </b:Author>
    </b:Author>
    <b:Title>COUNTRY COMPARISON</b:Title>
    <b:Year>2020</b:Year>
    <b:Month>05</b:Month>
    <b:Day>22</b:Day>
    <b:YearAccessed>2020</b:YearAccessed>
    <b:MonthAccessed>05</b:MonthAccessed>
    <b:DayAccessed>22</b:DayAccessed>
    <b:URL>https://www.hofstede-insights.com/country-comparison/the-uk/</b:URL>
    <b:RefOrder>17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A19150C-ABC9-4CD6-B433-7C4E1BA40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3859</Words>
  <Characters>21997</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Marketing Management LCMB 7001</vt:lpstr>
    </vt:vector>
  </TitlesOfParts>
  <Company/>
  <LinksUpToDate>false</LinksUpToDate>
  <CharactersWithSpaces>25805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 LCMB 7001</dc:title>
  <dc:subject>Marketing Management Report</dc:subject>
  <dc:creator>Nicole</dc:creator>
  <cp:lastModifiedBy>Nicoleta Iliescu</cp:lastModifiedBy>
  <cp:revision>2</cp:revision>
  <cp:lastPrinted>2020-05-15T21:08:00Z</cp:lastPrinted>
  <dcterms:created xsi:type="dcterms:W3CDTF">2020-05-22T21:01:00Z</dcterms:created>
  <dcterms:modified xsi:type="dcterms:W3CDTF">2020-05-22T21:01:00Z</dcterms:modified>
</cp:coreProperties>
</file>