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6363F" w:rsidRPr="00467211" w:rsidRDefault="0096363F" w:rsidP="0096363F">
      <w:pPr>
        <w:jc w:val="center"/>
        <w:rPr>
          <w:rFonts w:ascii="Times New Roman" w:hAnsi="Times New Roman" w:cs="Times New Roman"/>
          <w:sz w:val="24"/>
          <w:szCs w:val="24"/>
          <w:u w:val="single"/>
        </w:rPr>
      </w:pPr>
      <w:r w:rsidRPr="00467211">
        <w:rPr>
          <w:rFonts w:ascii="Times New Roman" w:hAnsi="Times New Roman" w:cs="Times New Roman"/>
          <w:sz w:val="24"/>
          <w:szCs w:val="24"/>
          <w:u w:val="single"/>
        </w:rPr>
        <w:t>To provide a 2000-word essay analysing various theoretical perspectives used in counselling. To review the current ethical codes and boundaries that apply to professional counselling. To evaluate the role and importance of communication and counselling skills in Health and Social Care.</w:t>
      </w:r>
    </w:p>
    <w:p w:rsidR="007950E7" w:rsidRPr="00467211" w:rsidRDefault="003E71F3">
      <w:pPr>
        <w:rPr>
          <w:rFonts w:ascii="Times New Roman" w:hAnsi="Times New Roman" w:cs="Times New Roman"/>
          <w:sz w:val="24"/>
          <w:szCs w:val="24"/>
        </w:rPr>
      </w:pPr>
      <w:r w:rsidRPr="00467211">
        <w:rPr>
          <w:rFonts w:ascii="Times New Roman" w:hAnsi="Times New Roman" w:cs="Times New Roman"/>
          <w:sz w:val="24"/>
          <w:szCs w:val="24"/>
        </w:rPr>
        <w:t xml:space="preserve">There </w:t>
      </w:r>
      <w:r w:rsidR="001C2B39" w:rsidRPr="00467211">
        <w:rPr>
          <w:rFonts w:ascii="Times New Roman" w:hAnsi="Times New Roman" w:cs="Times New Roman"/>
          <w:sz w:val="24"/>
          <w:szCs w:val="24"/>
        </w:rPr>
        <w:t xml:space="preserve">are many different theories/ therapies for counselling and communication; the main three are the Psychodynamic theory, Cognitive Behavioural theory and Person-Centred theory. </w:t>
      </w:r>
      <w:r w:rsidR="007270D4" w:rsidRPr="00467211">
        <w:rPr>
          <w:rFonts w:ascii="Times New Roman" w:hAnsi="Times New Roman" w:cs="Times New Roman"/>
          <w:sz w:val="24"/>
          <w:szCs w:val="24"/>
        </w:rPr>
        <w:t xml:space="preserve">In this </w:t>
      </w:r>
      <w:r w:rsidR="007950E7" w:rsidRPr="00467211">
        <w:rPr>
          <w:rFonts w:ascii="Times New Roman" w:hAnsi="Times New Roman" w:cs="Times New Roman"/>
          <w:sz w:val="24"/>
          <w:szCs w:val="24"/>
        </w:rPr>
        <w:t>essay,</w:t>
      </w:r>
      <w:r w:rsidR="007270D4" w:rsidRPr="00467211">
        <w:rPr>
          <w:rFonts w:ascii="Times New Roman" w:hAnsi="Times New Roman" w:cs="Times New Roman"/>
          <w:sz w:val="24"/>
          <w:szCs w:val="24"/>
        </w:rPr>
        <w:t xml:space="preserve"> I will be </w:t>
      </w:r>
      <w:r w:rsidR="007950E7" w:rsidRPr="00467211">
        <w:rPr>
          <w:rFonts w:ascii="Times New Roman" w:hAnsi="Times New Roman" w:cs="Times New Roman"/>
          <w:sz w:val="24"/>
          <w:szCs w:val="24"/>
        </w:rPr>
        <w:t>explaining the th</w:t>
      </w:r>
      <w:r w:rsidR="00A20A1B" w:rsidRPr="00467211">
        <w:rPr>
          <w:rFonts w:ascii="Times New Roman" w:hAnsi="Times New Roman" w:cs="Times New Roman"/>
          <w:sz w:val="24"/>
          <w:szCs w:val="24"/>
        </w:rPr>
        <w:t xml:space="preserve">ree theories in further detail and then </w:t>
      </w:r>
      <w:proofErr w:type="gramStart"/>
      <w:r w:rsidR="007E6ED3" w:rsidRPr="00467211">
        <w:rPr>
          <w:rFonts w:ascii="Times New Roman" w:hAnsi="Times New Roman" w:cs="Times New Roman"/>
          <w:sz w:val="24"/>
          <w:szCs w:val="24"/>
        </w:rPr>
        <w:t>comparing and contrasting</w:t>
      </w:r>
      <w:proofErr w:type="gramEnd"/>
      <w:r w:rsidR="00A20A1B" w:rsidRPr="00467211">
        <w:rPr>
          <w:rFonts w:ascii="Times New Roman" w:hAnsi="Times New Roman" w:cs="Times New Roman"/>
          <w:sz w:val="24"/>
          <w:szCs w:val="24"/>
        </w:rPr>
        <w:t xml:space="preserve"> them for the skills and practise used. </w:t>
      </w:r>
      <w:r w:rsidR="007E6ED3" w:rsidRPr="00467211">
        <w:rPr>
          <w:rFonts w:ascii="Times New Roman" w:hAnsi="Times New Roman" w:cs="Times New Roman"/>
          <w:sz w:val="24"/>
          <w:szCs w:val="24"/>
        </w:rPr>
        <w:t>I will be explaining the purpose of all three theories and how effective they are for counselling and communication. My own opinions will also be given for each theory and I will be stating why I think that about the theories.</w:t>
      </w:r>
      <w:r w:rsidR="00B6769D" w:rsidRPr="00467211">
        <w:rPr>
          <w:rFonts w:ascii="Times New Roman" w:hAnsi="Times New Roman" w:cs="Times New Roman"/>
          <w:sz w:val="24"/>
          <w:szCs w:val="24"/>
        </w:rPr>
        <w:t xml:space="preserve"> </w:t>
      </w:r>
    </w:p>
    <w:p w:rsidR="007E6ED3" w:rsidRPr="00467211" w:rsidRDefault="006643C6">
      <w:pPr>
        <w:rPr>
          <w:rFonts w:ascii="Times New Roman" w:hAnsi="Times New Roman" w:cs="Times New Roman"/>
          <w:sz w:val="24"/>
          <w:szCs w:val="24"/>
        </w:rPr>
      </w:pPr>
      <w:r w:rsidRPr="00467211">
        <w:rPr>
          <w:rFonts w:ascii="Times New Roman" w:hAnsi="Times New Roman" w:cs="Times New Roman"/>
          <w:sz w:val="24"/>
          <w:szCs w:val="24"/>
        </w:rPr>
        <w:t xml:space="preserve">Sigmund Freud developed a variety of theories </w:t>
      </w:r>
      <w:r w:rsidR="00090D81" w:rsidRPr="00467211">
        <w:rPr>
          <w:rFonts w:ascii="Times New Roman" w:hAnsi="Times New Roman" w:cs="Times New Roman"/>
          <w:sz w:val="24"/>
          <w:szCs w:val="24"/>
        </w:rPr>
        <w:t>between the 1890’s and 1930’s which have formed the basis of the Psychodynamic approach. This therapy</w:t>
      </w:r>
      <w:r w:rsidR="00DD2B33" w:rsidRPr="00467211">
        <w:rPr>
          <w:rFonts w:ascii="Times New Roman" w:hAnsi="Times New Roman" w:cs="Times New Roman"/>
          <w:sz w:val="24"/>
          <w:szCs w:val="24"/>
        </w:rPr>
        <w:t xml:space="preserve"> is</w:t>
      </w:r>
      <w:r w:rsidR="001E6555" w:rsidRPr="00467211">
        <w:rPr>
          <w:rFonts w:ascii="Times New Roman" w:hAnsi="Times New Roman" w:cs="Times New Roman"/>
          <w:sz w:val="24"/>
          <w:szCs w:val="24"/>
        </w:rPr>
        <w:t xml:space="preserve"> </w:t>
      </w:r>
      <w:r w:rsidR="00130BD5" w:rsidRPr="00467211">
        <w:rPr>
          <w:rFonts w:ascii="Times New Roman" w:hAnsi="Times New Roman" w:cs="Times New Roman"/>
          <w:sz w:val="24"/>
          <w:szCs w:val="24"/>
        </w:rPr>
        <w:t>led by the therapist and is</w:t>
      </w:r>
      <w:r w:rsidR="00DD2B33" w:rsidRPr="00467211">
        <w:rPr>
          <w:rFonts w:ascii="Times New Roman" w:hAnsi="Times New Roman" w:cs="Times New Roman"/>
          <w:sz w:val="24"/>
          <w:szCs w:val="24"/>
        </w:rPr>
        <w:t xml:space="preserve"> a long-term healing process, Freud believed that the clients actions and behaviours stemmed from their early childhood experiences and discovered that every behaviour had a cause that led his clients to act in a certain way. The Psychodynamic approach would mainly be treating clients with anxiety and depression related disorders. The main aspect of this theory is the </w:t>
      </w:r>
      <w:r w:rsidR="006E43F3" w:rsidRPr="00467211">
        <w:rPr>
          <w:rFonts w:ascii="Times New Roman" w:hAnsi="Times New Roman" w:cs="Times New Roman"/>
          <w:sz w:val="24"/>
          <w:szCs w:val="24"/>
        </w:rPr>
        <w:t>client’s</w:t>
      </w:r>
      <w:r w:rsidR="00DD2B33" w:rsidRPr="00467211">
        <w:rPr>
          <w:rFonts w:ascii="Times New Roman" w:hAnsi="Times New Roman" w:cs="Times New Roman"/>
          <w:sz w:val="24"/>
          <w:szCs w:val="24"/>
        </w:rPr>
        <w:t xml:space="preserve"> personality and how childhood </w:t>
      </w:r>
      <w:r w:rsidR="0000287F" w:rsidRPr="00467211">
        <w:rPr>
          <w:rFonts w:ascii="Times New Roman" w:hAnsi="Times New Roman" w:cs="Times New Roman"/>
          <w:sz w:val="24"/>
          <w:szCs w:val="24"/>
        </w:rPr>
        <w:t>events have caused them to have a change in behaviour. Freud focuses on the conscious and unconscious mind; he thinks that most of what causes individuals to have a change in behaviour is the unconscious mind, these are aspects like past events as children that in</w:t>
      </w:r>
      <w:r w:rsidR="00467211">
        <w:rPr>
          <w:rFonts w:ascii="Times New Roman" w:hAnsi="Times New Roman" w:cs="Times New Roman"/>
          <w:sz w:val="24"/>
          <w:szCs w:val="24"/>
        </w:rPr>
        <w:t xml:space="preserve">dividuals have no control over. </w:t>
      </w:r>
      <w:hyperlink r:id="rId6" w:history="1">
        <w:r w:rsidR="00467211" w:rsidRPr="00F069AC">
          <w:rPr>
            <w:rStyle w:val="Hyperlink"/>
            <w:rFonts w:ascii="Times New Roman" w:hAnsi="Times New Roman" w:cs="Times New Roman"/>
            <w:sz w:val="24"/>
            <w:szCs w:val="24"/>
          </w:rPr>
          <w:t>www.simplypsychology.org</w:t>
        </w:r>
      </w:hyperlink>
      <w:r w:rsidR="00467211">
        <w:rPr>
          <w:rFonts w:ascii="Times New Roman" w:hAnsi="Times New Roman" w:cs="Times New Roman"/>
          <w:sz w:val="24"/>
          <w:szCs w:val="24"/>
        </w:rPr>
        <w:t>. T</w:t>
      </w:r>
      <w:r w:rsidR="005F218B" w:rsidRPr="00467211">
        <w:rPr>
          <w:rFonts w:ascii="Times New Roman" w:hAnsi="Times New Roman" w:cs="Times New Roman"/>
          <w:sz w:val="24"/>
          <w:szCs w:val="24"/>
        </w:rPr>
        <w:t xml:space="preserve">he Psychodynamic theory focuses on the client </w:t>
      </w:r>
      <w:r w:rsidR="005E7E7D" w:rsidRPr="00467211">
        <w:rPr>
          <w:rFonts w:ascii="Times New Roman" w:hAnsi="Times New Roman" w:cs="Times New Roman"/>
          <w:sz w:val="24"/>
          <w:szCs w:val="24"/>
        </w:rPr>
        <w:t xml:space="preserve">and mainly looks at the reasons of the client’s problems; there are three parts of a person’s personality, the id, ego and super-ego. The id and super-ego are the unconscious parts of the mind and the ego is the conscious part of the mind, the conscious and unconscious parts of the mind are in constant conflict with each other causing anxiety which will then be dealt by the ego’s use of defence mechanisms. </w:t>
      </w:r>
      <w:hyperlink r:id="rId7" w:history="1">
        <w:r w:rsidR="00467211" w:rsidRPr="00F069AC">
          <w:rPr>
            <w:rStyle w:val="Hyperlink"/>
            <w:rFonts w:ascii="Times New Roman" w:hAnsi="Times New Roman" w:cs="Times New Roman"/>
            <w:sz w:val="24"/>
            <w:szCs w:val="24"/>
          </w:rPr>
          <w:t>www.chegg.com</w:t>
        </w:r>
      </w:hyperlink>
      <w:r w:rsidR="00467211">
        <w:rPr>
          <w:rFonts w:ascii="Times New Roman" w:hAnsi="Times New Roman" w:cs="Times New Roman"/>
          <w:sz w:val="24"/>
          <w:szCs w:val="24"/>
        </w:rPr>
        <w:t xml:space="preserve">. </w:t>
      </w:r>
      <w:r w:rsidR="004B0DD3" w:rsidRPr="00467211">
        <w:rPr>
          <w:rFonts w:ascii="Times New Roman" w:hAnsi="Times New Roman" w:cs="Times New Roman"/>
          <w:sz w:val="24"/>
          <w:szCs w:val="24"/>
        </w:rPr>
        <w:t xml:space="preserve">The goal is often to change an individual’s personality of identity. Haggerty, J. (2016) Psychotherapy. </w:t>
      </w:r>
      <w:r w:rsidR="004B0DD3" w:rsidRPr="00467211">
        <w:rPr>
          <w:rFonts w:ascii="Times New Roman" w:hAnsi="Times New Roman" w:cs="Times New Roman"/>
          <w:i/>
          <w:sz w:val="24"/>
          <w:szCs w:val="24"/>
        </w:rPr>
        <w:t>Psychodynamic Therapy</w:t>
      </w:r>
      <w:r w:rsidR="004B0DD3" w:rsidRPr="00467211">
        <w:rPr>
          <w:rFonts w:ascii="Times New Roman" w:hAnsi="Times New Roman" w:cs="Times New Roman"/>
          <w:sz w:val="24"/>
          <w:szCs w:val="24"/>
        </w:rPr>
        <w:t>. Pp5.</w:t>
      </w:r>
      <w:r w:rsidR="00ED7646" w:rsidRPr="00467211">
        <w:rPr>
          <w:rFonts w:ascii="Times New Roman" w:hAnsi="Times New Roman" w:cs="Times New Roman"/>
          <w:sz w:val="24"/>
          <w:szCs w:val="24"/>
        </w:rPr>
        <w:t xml:space="preserve"> </w:t>
      </w:r>
    </w:p>
    <w:p w:rsidR="00130BD5" w:rsidRPr="00467211" w:rsidRDefault="00C5567B">
      <w:pPr>
        <w:rPr>
          <w:rFonts w:ascii="Times New Roman" w:hAnsi="Times New Roman" w:cs="Times New Roman"/>
          <w:sz w:val="24"/>
          <w:szCs w:val="24"/>
        </w:rPr>
      </w:pPr>
      <w:r w:rsidRPr="00467211">
        <w:rPr>
          <w:rFonts w:ascii="Times New Roman" w:hAnsi="Times New Roman" w:cs="Times New Roman"/>
          <w:sz w:val="24"/>
          <w:szCs w:val="24"/>
        </w:rPr>
        <w:t xml:space="preserve">In my </w:t>
      </w:r>
      <w:r w:rsidR="00415E21" w:rsidRPr="00467211">
        <w:rPr>
          <w:rFonts w:ascii="Times New Roman" w:hAnsi="Times New Roman" w:cs="Times New Roman"/>
          <w:sz w:val="24"/>
          <w:szCs w:val="24"/>
        </w:rPr>
        <w:t xml:space="preserve">opinion, I think the psychodynamic therapy is effective in the long-term, however it will not solve an individual’s problems for short term therapy. This therapy is time consuming and individual’s will need to uphold commitment to realise the changes and effects of the therapy. Also, a disadvantage is that this theory only looks at the psychological factors of a problem, without looking at the generical and biological factors of a person’s mental health disorder. </w:t>
      </w:r>
      <w:r w:rsidR="0096363F" w:rsidRPr="00467211">
        <w:rPr>
          <w:rFonts w:ascii="Times New Roman" w:hAnsi="Times New Roman" w:cs="Times New Roman"/>
          <w:sz w:val="24"/>
          <w:szCs w:val="24"/>
        </w:rPr>
        <w:t xml:space="preserve">The purpose of this theory is for the client to understand and self-actualise their past experiences </w:t>
      </w:r>
      <w:r w:rsidR="0096363F" w:rsidRPr="00467211">
        <w:rPr>
          <w:rFonts w:ascii="Times New Roman" w:hAnsi="Times New Roman" w:cs="Times New Roman"/>
          <w:sz w:val="24"/>
          <w:szCs w:val="24"/>
        </w:rPr>
        <w:t xml:space="preserve">as children </w:t>
      </w:r>
      <w:r w:rsidR="0096363F" w:rsidRPr="00467211">
        <w:rPr>
          <w:rFonts w:ascii="Times New Roman" w:hAnsi="Times New Roman" w:cs="Times New Roman"/>
          <w:sz w:val="24"/>
          <w:szCs w:val="24"/>
        </w:rPr>
        <w:t>and how they influence their behaviour and personality in the present.</w:t>
      </w:r>
      <w:r w:rsidR="0096363F" w:rsidRPr="00467211">
        <w:rPr>
          <w:rFonts w:ascii="Times New Roman" w:hAnsi="Times New Roman" w:cs="Times New Roman"/>
          <w:sz w:val="24"/>
          <w:szCs w:val="24"/>
        </w:rPr>
        <w:t xml:space="preserve"> The counsellor focuses on the subconscious mind of the client, pushing the client to reveal childhood experiences and realising what has caused the client to behave the way they do. The counsellor does this technique by concentrating on the individual’s id, ego and superego personalities. </w:t>
      </w:r>
    </w:p>
    <w:p w:rsidR="007E6ED3" w:rsidRPr="00467211" w:rsidRDefault="00B3508E">
      <w:pPr>
        <w:rPr>
          <w:rFonts w:ascii="Times New Roman" w:hAnsi="Times New Roman" w:cs="Times New Roman"/>
          <w:sz w:val="24"/>
          <w:szCs w:val="24"/>
        </w:rPr>
      </w:pPr>
      <w:r w:rsidRPr="00467211">
        <w:rPr>
          <w:rFonts w:ascii="Times New Roman" w:hAnsi="Times New Roman" w:cs="Times New Roman"/>
          <w:sz w:val="24"/>
          <w:szCs w:val="24"/>
        </w:rPr>
        <w:t xml:space="preserve">Cognitive Behavioural Therapy (CBT) </w:t>
      </w:r>
      <w:r w:rsidR="00EE77B1" w:rsidRPr="00467211">
        <w:rPr>
          <w:rFonts w:ascii="Times New Roman" w:hAnsi="Times New Roman" w:cs="Times New Roman"/>
          <w:sz w:val="24"/>
          <w:szCs w:val="24"/>
        </w:rPr>
        <w:t xml:space="preserve">is mainly a short-term therapy developed by Albert Ellis in the 1950’s. this theory is goal orientated and problem focused too often help individuals with depression and anxiety; however, it can help with other mental health issues such as </w:t>
      </w:r>
      <w:r w:rsidR="00C5254E" w:rsidRPr="00467211">
        <w:rPr>
          <w:rFonts w:ascii="Times New Roman" w:hAnsi="Times New Roman" w:cs="Times New Roman"/>
          <w:sz w:val="24"/>
          <w:szCs w:val="24"/>
        </w:rPr>
        <w:t>obsessive-compulsive</w:t>
      </w:r>
      <w:r w:rsidR="00EE77B1" w:rsidRPr="00467211">
        <w:rPr>
          <w:rFonts w:ascii="Times New Roman" w:hAnsi="Times New Roman" w:cs="Times New Roman"/>
          <w:sz w:val="24"/>
          <w:szCs w:val="24"/>
        </w:rPr>
        <w:t xml:space="preserve"> disorder (OCD), eating disorders such as anorexia and bulimia. </w:t>
      </w:r>
      <w:r w:rsidR="00C5254E" w:rsidRPr="00467211">
        <w:rPr>
          <w:rFonts w:ascii="Times New Roman" w:hAnsi="Times New Roman" w:cs="Times New Roman"/>
          <w:sz w:val="24"/>
          <w:szCs w:val="24"/>
        </w:rPr>
        <w:t xml:space="preserve">This theory is mostly therapist led; it focuses on the client’s current issues and breaks down </w:t>
      </w:r>
      <w:r w:rsidR="00C5254E" w:rsidRPr="00467211">
        <w:rPr>
          <w:rFonts w:ascii="Times New Roman" w:hAnsi="Times New Roman" w:cs="Times New Roman"/>
          <w:sz w:val="24"/>
          <w:szCs w:val="24"/>
        </w:rPr>
        <w:lastRenderedPageBreak/>
        <w:t xml:space="preserve">the session into smaller sections, for example, the client’s thoughts, feelings, actions and physical sensations. </w:t>
      </w:r>
      <w:hyperlink r:id="rId8" w:history="1">
        <w:r w:rsidR="00467211" w:rsidRPr="00F069AC">
          <w:rPr>
            <w:rStyle w:val="Hyperlink"/>
            <w:rFonts w:ascii="Times New Roman" w:hAnsi="Times New Roman" w:cs="Times New Roman"/>
            <w:sz w:val="24"/>
            <w:szCs w:val="24"/>
          </w:rPr>
          <w:t>www.nhs.uk</w:t>
        </w:r>
      </w:hyperlink>
      <w:r w:rsidR="00467211">
        <w:rPr>
          <w:rFonts w:ascii="Times New Roman" w:hAnsi="Times New Roman" w:cs="Times New Roman"/>
          <w:sz w:val="24"/>
          <w:szCs w:val="24"/>
        </w:rPr>
        <w:t xml:space="preserve">. </w:t>
      </w:r>
      <w:r w:rsidR="008A6EDC" w:rsidRPr="00467211">
        <w:rPr>
          <w:rFonts w:ascii="Times New Roman" w:hAnsi="Times New Roman" w:cs="Times New Roman"/>
          <w:sz w:val="24"/>
          <w:szCs w:val="24"/>
        </w:rPr>
        <w:t xml:space="preserve">In CBT sessions, the therapist is often direct towards the client and telling them what they need to do to achieve their desires to become confident within themselves. the therapist usually sets homework for the client; such as telling them to apply the skills they’ve learnt </w:t>
      </w:r>
      <w:r w:rsidR="009D1D1D" w:rsidRPr="00467211">
        <w:rPr>
          <w:rFonts w:ascii="Times New Roman" w:hAnsi="Times New Roman" w:cs="Times New Roman"/>
          <w:sz w:val="24"/>
          <w:szCs w:val="24"/>
        </w:rPr>
        <w:t>in the session and applying them into</w:t>
      </w:r>
      <w:r w:rsidR="008A6EDC" w:rsidRPr="00467211">
        <w:rPr>
          <w:rFonts w:ascii="Times New Roman" w:hAnsi="Times New Roman" w:cs="Times New Roman"/>
          <w:sz w:val="24"/>
          <w:szCs w:val="24"/>
        </w:rPr>
        <w:t xml:space="preserve"> their everyday lives, this helps the client think for themselves.</w:t>
      </w:r>
      <w:r w:rsidR="00C23F08" w:rsidRPr="00467211">
        <w:rPr>
          <w:rFonts w:ascii="Times New Roman" w:hAnsi="Times New Roman" w:cs="Times New Roman"/>
          <w:sz w:val="24"/>
          <w:szCs w:val="24"/>
        </w:rPr>
        <w:t xml:space="preserve"> Ellis believed that changing the way a client thinks, feels and believes will help them overcome their difficulties and achieve their goals. </w:t>
      </w:r>
      <w:r w:rsidR="00A62247" w:rsidRPr="00467211">
        <w:rPr>
          <w:rFonts w:ascii="Times New Roman" w:hAnsi="Times New Roman" w:cs="Times New Roman"/>
          <w:sz w:val="24"/>
          <w:szCs w:val="24"/>
        </w:rPr>
        <w:t>Unlike other verbal therapies, CBT focuses on the ‘here and now’ issues. The therapist sets realistic targets for the client and helps them achieve those goals by breaking them down into smaller components. CBT uses both cogni</w:t>
      </w:r>
      <w:r w:rsidR="0009449C" w:rsidRPr="00467211">
        <w:rPr>
          <w:rFonts w:ascii="Times New Roman" w:hAnsi="Times New Roman" w:cs="Times New Roman"/>
          <w:sz w:val="24"/>
          <w:szCs w:val="24"/>
        </w:rPr>
        <w:t xml:space="preserve">tive and behavioural techniques; meaning how they think and what they feel, </w:t>
      </w:r>
      <w:r w:rsidR="00A62247" w:rsidRPr="00467211">
        <w:rPr>
          <w:rFonts w:ascii="Times New Roman" w:hAnsi="Times New Roman" w:cs="Times New Roman"/>
          <w:sz w:val="24"/>
          <w:szCs w:val="24"/>
        </w:rPr>
        <w:t xml:space="preserve">to ensure </w:t>
      </w:r>
      <w:r w:rsidR="0009449C" w:rsidRPr="00467211">
        <w:rPr>
          <w:rFonts w:ascii="Times New Roman" w:hAnsi="Times New Roman" w:cs="Times New Roman"/>
          <w:sz w:val="24"/>
          <w:szCs w:val="24"/>
        </w:rPr>
        <w:t xml:space="preserve">clients reach their goals. Fenn, K. (2013) </w:t>
      </w:r>
      <w:r w:rsidR="0009449C" w:rsidRPr="00467211">
        <w:rPr>
          <w:rFonts w:ascii="Times New Roman" w:hAnsi="Times New Roman" w:cs="Times New Roman"/>
          <w:i/>
          <w:sz w:val="24"/>
          <w:szCs w:val="24"/>
        </w:rPr>
        <w:t>The key principles of Cognitive Behavioural Therapy</w:t>
      </w:r>
      <w:r w:rsidR="0009449C" w:rsidRPr="00467211">
        <w:rPr>
          <w:rFonts w:ascii="Times New Roman" w:hAnsi="Times New Roman" w:cs="Times New Roman"/>
          <w:sz w:val="24"/>
          <w:szCs w:val="24"/>
        </w:rPr>
        <w:t xml:space="preserve">. 6 (9): pp579 – 585. </w:t>
      </w:r>
    </w:p>
    <w:p w:rsidR="009D1D1D" w:rsidRPr="00467211" w:rsidRDefault="009D1D1D">
      <w:pPr>
        <w:rPr>
          <w:rFonts w:ascii="Times New Roman" w:hAnsi="Times New Roman" w:cs="Times New Roman"/>
          <w:sz w:val="24"/>
          <w:szCs w:val="24"/>
        </w:rPr>
      </w:pPr>
      <w:r w:rsidRPr="00467211">
        <w:rPr>
          <w:rFonts w:ascii="Times New Roman" w:hAnsi="Times New Roman" w:cs="Times New Roman"/>
          <w:sz w:val="24"/>
          <w:szCs w:val="24"/>
        </w:rPr>
        <w:t xml:space="preserve">In my opinion, CBT </w:t>
      </w:r>
      <w:r w:rsidR="00AE7D4F" w:rsidRPr="00467211">
        <w:rPr>
          <w:rFonts w:ascii="Times New Roman" w:hAnsi="Times New Roman" w:cs="Times New Roman"/>
          <w:sz w:val="24"/>
          <w:szCs w:val="24"/>
        </w:rPr>
        <w:t xml:space="preserve">is a helpful therapy </w:t>
      </w:r>
      <w:r w:rsidR="00F20541" w:rsidRPr="00467211">
        <w:rPr>
          <w:rFonts w:ascii="Times New Roman" w:hAnsi="Times New Roman" w:cs="Times New Roman"/>
          <w:sz w:val="24"/>
          <w:szCs w:val="24"/>
        </w:rPr>
        <w:t xml:space="preserve">for short-term use as it considers the behaviours and feelings on current difficulties. It is a well-structured therapy and can advise individuals for a range of different mental health disorders. However, this theory is mainly for short-term counselling so may not be as effective in the long run. This theory allows the clients to have the capacity to change themselves such as behaviour, thoughts and feelings. However, this counselling therapy doesn’t take in any other aspect of the individual’s behaviour such as their family; this often is a crucial impact on a person’s health and wellbeing. </w:t>
      </w:r>
      <w:r w:rsidR="00403B20" w:rsidRPr="00467211">
        <w:rPr>
          <w:rFonts w:ascii="Times New Roman" w:hAnsi="Times New Roman" w:cs="Times New Roman"/>
          <w:sz w:val="24"/>
          <w:szCs w:val="24"/>
        </w:rPr>
        <w:t>The purpose of this theory is to focus on the client’s thoughts, feelings and behaviour and to break them down into smaller groups to help the client think for themselves. this is done by setting goals for the client and setting homework for them to apply to their everyday lives.</w:t>
      </w:r>
    </w:p>
    <w:p w:rsidR="006E4164" w:rsidRPr="00467211" w:rsidRDefault="006B6018">
      <w:pPr>
        <w:rPr>
          <w:rFonts w:ascii="Times New Roman" w:hAnsi="Times New Roman" w:cs="Times New Roman"/>
          <w:sz w:val="24"/>
          <w:szCs w:val="24"/>
        </w:rPr>
      </w:pPr>
      <w:r w:rsidRPr="00467211">
        <w:rPr>
          <w:rFonts w:ascii="Times New Roman" w:hAnsi="Times New Roman" w:cs="Times New Roman"/>
          <w:sz w:val="24"/>
          <w:szCs w:val="24"/>
        </w:rPr>
        <w:t xml:space="preserve">The Psychodynamic theory is </w:t>
      </w:r>
      <w:r w:rsidR="00FA2FF7" w:rsidRPr="00467211">
        <w:rPr>
          <w:rFonts w:ascii="Times New Roman" w:hAnsi="Times New Roman" w:cs="Times New Roman"/>
          <w:sz w:val="24"/>
          <w:szCs w:val="24"/>
        </w:rPr>
        <w:t>like</w:t>
      </w:r>
      <w:r w:rsidRPr="00467211">
        <w:rPr>
          <w:rFonts w:ascii="Times New Roman" w:hAnsi="Times New Roman" w:cs="Times New Roman"/>
          <w:sz w:val="24"/>
          <w:szCs w:val="24"/>
        </w:rPr>
        <w:t xml:space="preserve"> the Cognitive Behavioural therapy </w:t>
      </w:r>
      <w:r w:rsidR="00F86121" w:rsidRPr="00467211">
        <w:rPr>
          <w:rFonts w:ascii="Times New Roman" w:hAnsi="Times New Roman" w:cs="Times New Roman"/>
          <w:sz w:val="24"/>
          <w:szCs w:val="24"/>
        </w:rPr>
        <w:t xml:space="preserve">as they are both led by mainly the therapist and usually treat patients dealing with depression and anxiety-related disorders. Also, both the theories concentrate on the individual’s thoughts, feelings and behaviour. However, the two theorists deal with them differently. The Psychodynamic theory focuses on the client’s past experiences and what it was that caused the individual to behave and feel the way they do. Whereas the CBT theory deals with current feelings and behaviours and focuses on what the client needs to do to feel better by setting goals. Another difference between these two theories is that the Psychodynamic theory usually has effective outcomes within a longer </w:t>
      </w:r>
      <w:r w:rsidR="00FA2FF7" w:rsidRPr="00467211">
        <w:rPr>
          <w:rFonts w:ascii="Times New Roman" w:hAnsi="Times New Roman" w:cs="Times New Roman"/>
          <w:sz w:val="24"/>
          <w:szCs w:val="24"/>
        </w:rPr>
        <w:t>period</w:t>
      </w:r>
      <w:r w:rsidR="00F86121" w:rsidRPr="00467211">
        <w:rPr>
          <w:rFonts w:ascii="Times New Roman" w:hAnsi="Times New Roman" w:cs="Times New Roman"/>
          <w:sz w:val="24"/>
          <w:szCs w:val="24"/>
        </w:rPr>
        <w:t xml:space="preserve"> whereas CBT </w:t>
      </w:r>
      <w:r w:rsidR="00FA2FF7" w:rsidRPr="00467211">
        <w:rPr>
          <w:rFonts w:ascii="Times New Roman" w:hAnsi="Times New Roman" w:cs="Times New Roman"/>
          <w:sz w:val="24"/>
          <w:szCs w:val="24"/>
        </w:rPr>
        <w:t>influences</w:t>
      </w:r>
      <w:r w:rsidR="00F86121" w:rsidRPr="00467211">
        <w:rPr>
          <w:rFonts w:ascii="Times New Roman" w:hAnsi="Times New Roman" w:cs="Times New Roman"/>
          <w:sz w:val="24"/>
          <w:szCs w:val="24"/>
        </w:rPr>
        <w:t xml:space="preserve"> people within a short time period. </w:t>
      </w:r>
      <w:r w:rsidR="00FA2FF7" w:rsidRPr="00467211">
        <w:rPr>
          <w:rFonts w:ascii="Times New Roman" w:hAnsi="Times New Roman" w:cs="Times New Roman"/>
          <w:sz w:val="24"/>
          <w:szCs w:val="24"/>
        </w:rPr>
        <w:t xml:space="preserve">CBT focuses on current issues and specific feelings and behaviours that occur presently; not considering the generic difficulties and childhood experiences, but the Psychodynamic theory looks mainly into the client’s childhood events. CBT is goal orientated and the therapist set homework for the </w:t>
      </w:r>
      <w:r w:rsidR="004E124E" w:rsidRPr="00467211">
        <w:rPr>
          <w:rFonts w:ascii="Times New Roman" w:hAnsi="Times New Roman" w:cs="Times New Roman"/>
          <w:sz w:val="24"/>
          <w:szCs w:val="24"/>
        </w:rPr>
        <w:t xml:space="preserve">client to apply to their daily lives whereas the Psychodynamic theory </w:t>
      </w:r>
      <w:r w:rsidR="006E4164" w:rsidRPr="00467211">
        <w:rPr>
          <w:rFonts w:ascii="Times New Roman" w:hAnsi="Times New Roman" w:cs="Times New Roman"/>
          <w:sz w:val="24"/>
          <w:szCs w:val="24"/>
        </w:rPr>
        <w:t xml:space="preserve">focuses on the client’s personality and the therapist usually is telling the client what they need to do. The Psychodynamic theory </w:t>
      </w:r>
      <w:r w:rsidR="00701D00" w:rsidRPr="00467211">
        <w:rPr>
          <w:rFonts w:ascii="Times New Roman" w:hAnsi="Times New Roman" w:cs="Times New Roman"/>
          <w:sz w:val="24"/>
          <w:szCs w:val="24"/>
        </w:rPr>
        <w:t>concentrates on the individual’s unconscious mind whereas CBT recognises people’s behaviour as a learnt response. Both theories are highly effective in dealing with an individual’s behaviour.</w:t>
      </w:r>
      <w:r w:rsidR="00197DC7" w:rsidRPr="00467211">
        <w:rPr>
          <w:rFonts w:ascii="Times New Roman" w:hAnsi="Times New Roman" w:cs="Times New Roman"/>
          <w:sz w:val="24"/>
          <w:szCs w:val="24"/>
        </w:rPr>
        <w:t xml:space="preserve"> Dryden, Branch (2012)</w:t>
      </w:r>
      <w:r w:rsidR="00CC4021" w:rsidRPr="00467211">
        <w:rPr>
          <w:rFonts w:ascii="Times New Roman" w:hAnsi="Times New Roman" w:cs="Times New Roman"/>
          <w:sz w:val="24"/>
          <w:szCs w:val="24"/>
        </w:rPr>
        <w:t>.</w:t>
      </w:r>
    </w:p>
    <w:p w:rsidR="007B71E2" w:rsidRPr="00467211" w:rsidRDefault="00190797">
      <w:pPr>
        <w:rPr>
          <w:rFonts w:ascii="Times New Roman" w:hAnsi="Times New Roman" w:cs="Times New Roman"/>
          <w:sz w:val="24"/>
          <w:szCs w:val="24"/>
        </w:rPr>
      </w:pPr>
      <w:r w:rsidRPr="00467211">
        <w:rPr>
          <w:rFonts w:ascii="Times New Roman" w:hAnsi="Times New Roman" w:cs="Times New Roman"/>
          <w:sz w:val="24"/>
          <w:szCs w:val="24"/>
        </w:rPr>
        <w:t>The Person-centred theory (PCT) was created in the 1950’s by Carl Rogers</w:t>
      </w:r>
      <w:r w:rsidR="00DB1ADE" w:rsidRPr="00467211">
        <w:rPr>
          <w:rFonts w:ascii="Times New Roman" w:hAnsi="Times New Roman" w:cs="Times New Roman"/>
          <w:sz w:val="24"/>
          <w:szCs w:val="24"/>
        </w:rPr>
        <w:t xml:space="preserve">. This theory is mostly led by the client which allows them to self-heal and build higher self-esteem. PCT allows the </w:t>
      </w:r>
      <w:r w:rsidR="00965DEF" w:rsidRPr="00467211">
        <w:rPr>
          <w:rFonts w:ascii="Times New Roman" w:hAnsi="Times New Roman" w:cs="Times New Roman"/>
          <w:sz w:val="24"/>
          <w:szCs w:val="24"/>
        </w:rPr>
        <w:t>clients</w:t>
      </w:r>
      <w:r w:rsidR="00DB1ADE" w:rsidRPr="00467211">
        <w:rPr>
          <w:rFonts w:ascii="Times New Roman" w:hAnsi="Times New Roman" w:cs="Times New Roman"/>
          <w:sz w:val="24"/>
          <w:szCs w:val="24"/>
        </w:rPr>
        <w:t xml:space="preserve"> to self-actualise </w:t>
      </w:r>
      <w:r w:rsidR="00965DEF" w:rsidRPr="00467211">
        <w:rPr>
          <w:rFonts w:ascii="Times New Roman" w:hAnsi="Times New Roman" w:cs="Times New Roman"/>
          <w:sz w:val="24"/>
          <w:szCs w:val="24"/>
        </w:rPr>
        <w:t xml:space="preserve">their problems and help themselves. the therapist in this theory rather than telling the client what to do, they encourage the client on what works best for them to heal. Rogers believed that there are three main core conditions; empathy, congruence and unconditional positive regard. When the counsellor is congruent, this means </w:t>
      </w:r>
      <w:r w:rsidR="00965DEF" w:rsidRPr="00467211">
        <w:rPr>
          <w:rFonts w:ascii="Times New Roman" w:hAnsi="Times New Roman" w:cs="Times New Roman"/>
          <w:sz w:val="24"/>
          <w:szCs w:val="24"/>
        </w:rPr>
        <w:lastRenderedPageBreak/>
        <w:t xml:space="preserve">that they are being genuine towards the client. The counsellor must be empathetic towards the client to ensure they show understanding and show unconditional positive regard; the therapist must not be </w:t>
      </w:r>
      <w:r w:rsidR="00D94067" w:rsidRPr="00467211">
        <w:rPr>
          <w:rFonts w:ascii="Times New Roman" w:hAnsi="Times New Roman" w:cs="Times New Roman"/>
          <w:sz w:val="24"/>
          <w:szCs w:val="24"/>
        </w:rPr>
        <w:t xml:space="preserve">judgemental towards the client. </w:t>
      </w:r>
      <w:hyperlink r:id="rId9" w:history="1">
        <w:r w:rsidR="00467211" w:rsidRPr="00F069AC">
          <w:rPr>
            <w:rStyle w:val="Hyperlink"/>
            <w:rFonts w:ascii="Times New Roman" w:hAnsi="Times New Roman" w:cs="Times New Roman"/>
            <w:sz w:val="24"/>
            <w:szCs w:val="24"/>
          </w:rPr>
          <w:t>https://counsellingtutor.com</w:t>
        </w:r>
      </w:hyperlink>
      <w:r w:rsidR="00467211">
        <w:rPr>
          <w:rFonts w:ascii="Times New Roman" w:hAnsi="Times New Roman" w:cs="Times New Roman"/>
          <w:sz w:val="24"/>
          <w:szCs w:val="24"/>
        </w:rPr>
        <w:t xml:space="preserve">. </w:t>
      </w:r>
      <w:r w:rsidR="00D94067" w:rsidRPr="00467211">
        <w:rPr>
          <w:rFonts w:ascii="Times New Roman" w:hAnsi="Times New Roman" w:cs="Times New Roman"/>
          <w:sz w:val="24"/>
          <w:szCs w:val="24"/>
        </w:rPr>
        <w:t xml:space="preserve">In this therapy, the session is held in a safe and relaxed environment to ensure the client feels comfortable and is more likely to discuss their difficulties. </w:t>
      </w:r>
      <w:r w:rsidR="0049074F" w:rsidRPr="00467211">
        <w:rPr>
          <w:rFonts w:ascii="Times New Roman" w:hAnsi="Times New Roman" w:cs="Times New Roman"/>
          <w:sz w:val="24"/>
          <w:szCs w:val="24"/>
        </w:rPr>
        <w:t xml:space="preserve">Rogers also believed that this theory was created to allow the clients </w:t>
      </w:r>
      <w:r w:rsidR="008637EC" w:rsidRPr="00467211">
        <w:rPr>
          <w:rFonts w:ascii="Times New Roman" w:hAnsi="Times New Roman" w:cs="Times New Roman"/>
          <w:sz w:val="24"/>
          <w:szCs w:val="24"/>
        </w:rPr>
        <w:t>to see</w:t>
      </w:r>
      <w:r w:rsidR="0049074F" w:rsidRPr="00467211">
        <w:rPr>
          <w:rFonts w:ascii="Times New Roman" w:hAnsi="Times New Roman" w:cs="Times New Roman"/>
          <w:sz w:val="24"/>
          <w:szCs w:val="24"/>
        </w:rPr>
        <w:t xml:space="preserve"> their experience of themselves. </w:t>
      </w:r>
      <w:r w:rsidR="008637EC" w:rsidRPr="00467211">
        <w:rPr>
          <w:rFonts w:ascii="Times New Roman" w:hAnsi="Times New Roman" w:cs="Times New Roman"/>
          <w:sz w:val="24"/>
          <w:szCs w:val="24"/>
        </w:rPr>
        <w:t xml:space="preserve">Carl Rogers’ theory mainly focuses on the counsellor </w:t>
      </w:r>
      <w:r w:rsidR="00BE0BA8" w:rsidRPr="00467211">
        <w:rPr>
          <w:rFonts w:ascii="Times New Roman" w:hAnsi="Times New Roman" w:cs="Times New Roman"/>
          <w:sz w:val="24"/>
          <w:szCs w:val="24"/>
        </w:rPr>
        <w:t xml:space="preserve">and the client’s relationship; having a strong bond may allow the client to </w:t>
      </w:r>
      <w:r w:rsidR="00467211" w:rsidRPr="00467211">
        <w:rPr>
          <w:rFonts w:ascii="Times New Roman" w:hAnsi="Times New Roman" w:cs="Times New Roman"/>
          <w:sz w:val="24"/>
          <w:szCs w:val="24"/>
        </w:rPr>
        <w:t>open</w:t>
      </w:r>
      <w:r w:rsidR="00BE0BA8" w:rsidRPr="00467211">
        <w:rPr>
          <w:rFonts w:ascii="Times New Roman" w:hAnsi="Times New Roman" w:cs="Times New Roman"/>
          <w:sz w:val="24"/>
          <w:szCs w:val="24"/>
        </w:rPr>
        <w:t xml:space="preserve"> more about their problems. </w:t>
      </w:r>
      <w:r w:rsidR="007B71E2" w:rsidRPr="00467211">
        <w:rPr>
          <w:rFonts w:ascii="Times New Roman" w:hAnsi="Times New Roman" w:cs="Times New Roman"/>
          <w:sz w:val="24"/>
          <w:szCs w:val="24"/>
        </w:rPr>
        <w:t xml:space="preserve">In this therapy, the client is in control and they get to decide what to do with their lives; the PCT is a personal-growth therapy and is also known as non-directive therapy. </w:t>
      </w:r>
      <w:hyperlink r:id="rId10" w:history="1">
        <w:r w:rsidR="00467211" w:rsidRPr="00F069AC">
          <w:rPr>
            <w:rStyle w:val="Hyperlink"/>
            <w:rFonts w:ascii="Times New Roman" w:hAnsi="Times New Roman" w:cs="Times New Roman"/>
            <w:sz w:val="24"/>
            <w:szCs w:val="24"/>
          </w:rPr>
          <w:t>www.bapca.org.uk</w:t>
        </w:r>
      </w:hyperlink>
      <w:r w:rsidR="00467211">
        <w:rPr>
          <w:rFonts w:ascii="Times New Roman" w:hAnsi="Times New Roman" w:cs="Times New Roman"/>
          <w:sz w:val="24"/>
          <w:szCs w:val="24"/>
        </w:rPr>
        <w:t xml:space="preserve">. </w:t>
      </w:r>
    </w:p>
    <w:p w:rsidR="007B71E2" w:rsidRPr="00467211" w:rsidRDefault="007B71E2">
      <w:pPr>
        <w:rPr>
          <w:rFonts w:ascii="Times New Roman" w:hAnsi="Times New Roman" w:cs="Times New Roman"/>
          <w:sz w:val="24"/>
          <w:szCs w:val="24"/>
        </w:rPr>
      </w:pPr>
      <w:r w:rsidRPr="00467211">
        <w:rPr>
          <w:rFonts w:ascii="Times New Roman" w:hAnsi="Times New Roman" w:cs="Times New Roman"/>
          <w:sz w:val="24"/>
          <w:szCs w:val="24"/>
        </w:rPr>
        <w:t xml:space="preserve">In my opinion, I think PCT is more calm and relaxing theory allowing the client to go at their own speed without the counsellor pushing them to discuss their problems. </w:t>
      </w:r>
      <w:r w:rsidR="00703EEE" w:rsidRPr="00467211">
        <w:rPr>
          <w:rFonts w:ascii="Times New Roman" w:hAnsi="Times New Roman" w:cs="Times New Roman"/>
          <w:sz w:val="24"/>
          <w:szCs w:val="24"/>
        </w:rPr>
        <w:t xml:space="preserve">Depending on how much the client </w:t>
      </w:r>
      <w:r w:rsidR="00F277F5" w:rsidRPr="00467211">
        <w:rPr>
          <w:rFonts w:ascii="Times New Roman" w:hAnsi="Times New Roman" w:cs="Times New Roman"/>
          <w:sz w:val="24"/>
          <w:szCs w:val="24"/>
        </w:rPr>
        <w:t>opens</w:t>
      </w:r>
      <w:r w:rsidR="00703EEE" w:rsidRPr="00467211">
        <w:rPr>
          <w:rFonts w:ascii="Times New Roman" w:hAnsi="Times New Roman" w:cs="Times New Roman"/>
          <w:sz w:val="24"/>
          <w:szCs w:val="24"/>
        </w:rPr>
        <w:t xml:space="preserve"> to the counsellor, this theory can be either a long-term or short-term process. </w:t>
      </w:r>
      <w:r w:rsidR="00F277F5" w:rsidRPr="00467211">
        <w:rPr>
          <w:rFonts w:ascii="Times New Roman" w:hAnsi="Times New Roman" w:cs="Times New Roman"/>
          <w:sz w:val="24"/>
          <w:szCs w:val="24"/>
        </w:rPr>
        <w:t xml:space="preserve">The PCT theory is focused on the clients and counsellor’s relationship to influence the client. Overall, this theory looks at how the client sees themselves and how they can heal themselves by realising their own difficulties and being encouraged by the counsellor on what needs to be done. </w:t>
      </w:r>
      <w:r w:rsidR="0096363F" w:rsidRPr="00467211">
        <w:rPr>
          <w:rFonts w:ascii="Times New Roman" w:hAnsi="Times New Roman" w:cs="Times New Roman"/>
          <w:sz w:val="24"/>
          <w:szCs w:val="24"/>
        </w:rPr>
        <w:t xml:space="preserve">The purpose of this theory is for the counsellor and client to build a strong relationship. The counsellor encourages the client to be able to self-heal by realising what causes the client to behave or feel a certain way and limit that to build self-esteem. The counsellor is always empathetic, congruent and shows unconditional positive regard towards the clients. </w:t>
      </w:r>
    </w:p>
    <w:p w:rsidR="00F277F5" w:rsidRPr="00467211" w:rsidRDefault="00F277F5">
      <w:pPr>
        <w:rPr>
          <w:rFonts w:ascii="Times New Roman" w:hAnsi="Times New Roman" w:cs="Times New Roman"/>
          <w:sz w:val="24"/>
          <w:szCs w:val="24"/>
        </w:rPr>
      </w:pPr>
      <w:r w:rsidRPr="00467211">
        <w:rPr>
          <w:rFonts w:ascii="Times New Roman" w:hAnsi="Times New Roman" w:cs="Times New Roman"/>
          <w:sz w:val="24"/>
          <w:szCs w:val="24"/>
        </w:rPr>
        <w:t xml:space="preserve">CBT </w:t>
      </w:r>
      <w:r w:rsidR="00847937" w:rsidRPr="00467211">
        <w:rPr>
          <w:rFonts w:ascii="Times New Roman" w:hAnsi="Times New Roman" w:cs="Times New Roman"/>
          <w:sz w:val="24"/>
          <w:szCs w:val="24"/>
        </w:rPr>
        <w:t>id different to PCT as it is mostly led by the therapist and them telling the client what needs to be done whereas in PCT the client is in control of the sessions and is mainly focused on the client’s self-healing from the encouragement of the counsellor. PCT is also set in a relaxed and calm environment whereas CBT is more controlled and instructive by the counsellor stating what needs to be done for the client to feel healthier within themselves. However, both theories are often a short-term process. CBT focuses on the client’s behaviour and emotions; it is a goal-orientated theory, meaning the counsellor sets small goals for the client to apply to their everyday lives. PCT differs from this because it is</w:t>
      </w:r>
      <w:r w:rsidR="008F0BA7" w:rsidRPr="00467211">
        <w:rPr>
          <w:rFonts w:ascii="Times New Roman" w:hAnsi="Times New Roman" w:cs="Times New Roman"/>
          <w:sz w:val="24"/>
          <w:szCs w:val="24"/>
        </w:rPr>
        <w:t xml:space="preserve"> a non-directive therapy and</w:t>
      </w:r>
      <w:r w:rsidR="00847937" w:rsidRPr="00467211">
        <w:rPr>
          <w:rFonts w:ascii="Times New Roman" w:hAnsi="Times New Roman" w:cs="Times New Roman"/>
          <w:sz w:val="24"/>
          <w:szCs w:val="24"/>
        </w:rPr>
        <w:t xml:space="preserve"> </w:t>
      </w:r>
      <w:r w:rsidR="008F0BA7" w:rsidRPr="00467211">
        <w:rPr>
          <w:rFonts w:ascii="Times New Roman" w:hAnsi="Times New Roman" w:cs="Times New Roman"/>
          <w:sz w:val="24"/>
          <w:szCs w:val="24"/>
        </w:rPr>
        <w:t xml:space="preserve">is </w:t>
      </w:r>
      <w:r w:rsidR="00847937" w:rsidRPr="00467211">
        <w:rPr>
          <w:rFonts w:ascii="Times New Roman" w:hAnsi="Times New Roman" w:cs="Times New Roman"/>
          <w:sz w:val="24"/>
          <w:szCs w:val="24"/>
        </w:rPr>
        <w:t xml:space="preserve">focused on the counsellor being genuine and showing unconditional positive regard towards the client for them to self-actualise what they need to do to help themselves. </w:t>
      </w:r>
      <w:r w:rsidR="009C06E6" w:rsidRPr="00467211">
        <w:rPr>
          <w:rFonts w:ascii="Times New Roman" w:hAnsi="Times New Roman" w:cs="Times New Roman"/>
          <w:sz w:val="24"/>
          <w:szCs w:val="24"/>
        </w:rPr>
        <w:t xml:space="preserve">Both theorists </w:t>
      </w:r>
      <w:r w:rsidR="008F0BA7" w:rsidRPr="00467211">
        <w:rPr>
          <w:rFonts w:ascii="Times New Roman" w:hAnsi="Times New Roman" w:cs="Times New Roman"/>
          <w:sz w:val="24"/>
          <w:szCs w:val="24"/>
        </w:rPr>
        <w:t>concentrate on the conscious mind; looking at current difficulties and problems with their client focusing on the ‘here and now’ aspect. In CBT therapy, skills are taught to the client which are necessary in for them to change their behaviour. PCT is different to this because the client’s growth is self-directed; the client choses what needs to be done to change their behaviours and emotions. Cooper (2013)</w:t>
      </w:r>
      <w:r w:rsidR="00392D30" w:rsidRPr="00467211">
        <w:rPr>
          <w:rFonts w:ascii="Times New Roman" w:hAnsi="Times New Roman" w:cs="Times New Roman"/>
          <w:sz w:val="24"/>
          <w:szCs w:val="24"/>
        </w:rPr>
        <w:t>.</w:t>
      </w:r>
    </w:p>
    <w:p w:rsidR="00392D30" w:rsidRPr="00467211" w:rsidRDefault="00392D30">
      <w:pPr>
        <w:rPr>
          <w:rFonts w:ascii="Times New Roman" w:hAnsi="Times New Roman" w:cs="Times New Roman"/>
          <w:sz w:val="24"/>
          <w:szCs w:val="24"/>
        </w:rPr>
      </w:pPr>
      <w:r w:rsidRPr="00467211">
        <w:rPr>
          <w:rFonts w:ascii="Times New Roman" w:hAnsi="Times New Roman" w:cs="Times New Roman"/>
          <w:sz w:val="24"/>
          <w:szCs w:val="24"/>
        </w:rPr>
        <w:t xml:space="preserve">PCT differs from the Psychodynamic approach as PCT focuses on the conscious mind and what is currently the difficulties with the client whereas the Psychodynamic approach focuses on the subconscious mind and previous experiences that happened to the client during their childhood. The main goal for PCT is self-actualisation whilst the main aim for the Psychodynamic theory is insight. PCT focuses on the ability of an individual to positively self-actualise whereas the Psychodynamic theory focuses </w:t>
      </w:r>
      <w:r w:rsidR="00672BD9" w:rsidRPr="00467211">
        <w:rPr>
          <w:rFonts w:ascii="Times New Roman" w:hAnsi="Times New Roman" w:cs="Times New Roman"/>
          <w:sz w:val="24"/>
          <w:szCs w:val="24"/>
        </w:rPr>
        <w:t xml:space="preserve">more on negative aspect of a problem. </w:t>
      </w:r>
      <w:r w:rsidR="008037E2" w:rsidRPr="00467211">
        <w:rPr>
          <w:rFonts w:ascii="Times New Roman" w:hAnsi="Times New Roman" w:cs="Times New Roman"/>
          <w:sz w:val="24"/>
          <w:szCs w:val="24"/>
        </w:rPr>
        <w:t>A</w:t>
      </w:r>
      <w:r w:rsidR="002B78BD" w:rsidRPr="00467211">
        <w:rPr>
          <w:rFonts w:ascii="Times New Roman" w:hAnsi="Times New Roman" w:cs="Times New Roman"/>
          <w:sz w:val="24"/>
          <w:szCs w:val="24"/>
        </w:rPr>
        <w:t xml:space="preserve">nother difference between the two theories is that PCT sessions are focused on the relationship between the counsellor and client whereas in the Psychodynamic theory, the counsellor teaches the client techniques and skills for them to apply to their everyday lives. </w:t>
      </w:r>
      <w:r w:rsidR="00242C55" w:rsidRPr="00467211">
        <w:rPr>
          <w:rFonts w:ascii="Times New Roman" w:hAnsi="Times New Roman" w:cs="Times New Roman"/>
          <w:sz w:val="24"/>
          <w:szCs w:val="24"/>
        </w:rPr>
        <w:lastRenderedPageBreak/>
        <w:t xml:space="preserve">PCT and the Psychodynamic theory both </w:t>
      </w:r>
      <w:r w:rsidR="00176475" w:rsidRPr="00467211">
        <w:rPr>
          <w:rFonts w:ascii="Times New Roman" w:hAnsi="Times New Roman" w:cs="Times New Roman"/>
          <w:sz w:val="24"/>
          <w:szCs w:val="24"/>
        </w:rPr>
        <w:t xml:space="preserve">encourage the client to speak up about their difficulties and problems. Another similarity is that they both focus on the client’s </w:t>
      </w:r>
      <w:r w:rsidR="008037E2" w:rsidRPr="00467211">
        <w:rPr>
          <w:rFonts w:ascii="Times New Roman" w:hAnsi="Times New Roman" w:cs="Times New Roman"/>
          <w:sz w:val="24"/>
          <w:szCs w:val="24"/>
        </w:rPr>
        <w:t>emotions;</w:t>
      </w:r>
      <w:r w:rsidR="00176475" w:rsidRPr="00467211">
        <w:rPr>
          <w:rFonts w:ascii="Times New Roman" w:hAnsi="Times New Roman" w:cs="Times New Roman"/>
          <w:sz w:val="24"/>
          <w:szCs w:val="24"/>
        </w:rPr>
        <w:t xml:space="preserve"> however, they use different </w:t>
      </w:r>
      <w:r w:rsidR="008037E2" w:rsidRPr="00467211">
        <w:rPr>
          <w:rFonts w:ascii="Times New Roman" w:hAnsi="Times New Roman" w:cs="Times New Roman"/>
          <w:sz w:val="24"/>
          <w:szCs w:val="24"/>
        </w:rPr>
        <w:t>methods and techniques to advise and help the client. With both counselling approaches, the relationship between the counsellor and client are of high importance. Howard (2011).</w:t>
      </w:r>
    </w:p>
    <w:p w:rsidR="008037E2" w:rsidRPr="00467211" w:rsidRDefault="00403B20">
      <w:pPr>
        <w:rPr>
          <w:rFonts w:ascii="Times New Roman" w:hAnsi="Times New Roman" w:cs="Times New Roman"/>
          <w:sz w:val="24"/>
          <w:szCs w:val="24"/>
        </w:rPr>
      </w:pPr>
      <w:r w:rsidRPr="00467211">
        <w:rPr>
          <w:rFonts w:ascii="Times New Roman" w:hAnsi="Times New Roman" w:cs="Times New Roman"/>
          <w:sz w:val="24"/>
          <w:szCs w:val="24"/>
        </w:rPr>
        <w:t xml:space="preserve">All three theories of counselling and communication are equally effective to individuals who use them. PCT, CBT and Psychodynamic theories share many similarities and differences within each other. This essay has critically evaluated the three theories and explained the similarities and differences in further detail. I have included my own opinions and viewpoint of each theory, explaining the purpose of the theory and how effective they are. </w:t>
      </w:r>
    </w:p>
    <w:p w:rsidR="008037E2" w:rsidRPr="00467211" w:rsidRDefault="00356CC7">
      <w:pPr>
        <w:rPr>
          <w:rFonts w:ascii="Times New Roman" w:hAnsi="Times New Roman" w:cs="Times New Roman"/>
          <w:sz w:val="24"/>
          <w:szCs w:val="24"/>
        </w:rPr>
      </w:pPr>
      <w:r w:rsidRPr="00467211">
        <w:rPr>
          <w:rFonts w:ascii="Times New Roman" w:hAnsi="Times New Roman" w:cs="Times New Roman"/>
          <w:sz w:val="24"/>
          <w:szCs w:val="24"/>
        </w:rPr>
        <w:t>Reference List:</w:t>
      </w:r>
    </w:p>
    <w:p w:rsidR="009D1D1D" w:rsidRPr="00467211" w:rsidRDefault="00356CC7">
      <w:pPr>
        <w:rPr>
          <w:rFonts w:ascii="Times New Roman" w:hAnsi="Times New Roman" w:cs="Times New Roman"/>
          <w:sz w:val="24"/>
          <w:szCs w:val="24"/>
        </w:rPr>
      </w:pPr>
      <w:r w:rsidRPr="00467211">
        <w:rPr>
          <w:rFonts w:ascii="Times New Roman" w:hAnsi="Times New Roman" w:cs="Times New Roman"/>
          <w:sz w:val="24"/>
          <w:szCs w:val="24"/>
        </w:rPr>
        <w:t xml:space="preserve">McLeod, S. (2017) </w:t>
      </w:r>
      <w:r w:rsidRPr="00CE763D">
        <w:rPr>
          <w:rFonts w:ascii="Times New Roman" w:hAnsi="Times New Roman" w:cs="Times New Roman"/>
          <w:i/>
          <w:sz w:val="24"/>
          <w:szCs w:val="24"/>
        </w:rPr>
        <w:t>Psychodynamic Approach</w:t>
      </w:r>
      <w:r w:rsidRPr="00467211">
        <w:rPr>
          <w:rFonts w:ascii="Times New Roman" w:hAnsi="Times New Roman" w:cs="Times New Roman"/>
          <w:sz w:val="24"/>
          <w:szCs w:val="24"/>
        </w:rPr>
        <w:t xml:space="preserve">. [online] Available at </w:t>
      </w:r>
      <w:hyperlink r:id="rId11" w:history="1">
        <w:r w:rsidR="00467211" w:rsidRPr="00F069AC">
          <w:rPr>
            <w:rStyle w:val="Hyperlink"/>
            <w:rFonts w:ascii="Times New Roman" w:hAnsi="Times New Roman" w:cs="Times New Roman"/>
            <w:sz w:val="24"/>
            <w:szCs w:val="24"/>
          </w:rPr>
          <w:t>www.simplypsychology.org</w:t>
        </w:r>
      </w:hyperlink>
      <w:r w:rsidR="00467211">
        <w:rPr>
          <w:rFonts w:ascii="Times New Roman" w:hAnsi="Times New Roman" w:cs="Times New Roman"/>
          <w:sz w:val="24"/>
          <w:szCs w:val="24"/>
        </w:rPr>
        <w:t xml:space="preserve">. </w:t>
      </w:r>
      <w:r w:rsidRPr="00467211">
        <w:rPr>
          <w:rFonts w:ascii="Times New Roman" w:hAnsi="Times New Roman" w:cs="Times New Roman"/>
          <w:sz w:val="24"/>
          <w:szCs w:val="24"/>
        </w:rPr>
        <w:t xml:space="preserve">(accessed </w:t>
      </w:r>
      <w:r w:rsidR="00912180" w:rsidRPr="00467211">
        <w:rPr>
          <w:rFonts w:ascii="Times New Roman" w:hAnsi="Times New Roman" w:cs="Times New Roman"/>
          <w:sz w:val="24"/>
          <w:szCs w:val="24"/>
        </w:rPr>
        <w:t>2017).</w:t>
      </w:r>
    </w:p>
    <w:p w:rsidR="00912180" w:rsidRPr="00467211" w:rsidRDefault="00912180">
      <w:pPr>
        <w:rPr>
          <w:rFonts w:ascii="Times New Roman" w:hAnsi="Times New Roman" w:cs="Times New Roman"/>
          <w:sz w:val="24"/>
          <w:szCs w:val="24"/>
        </w:rPr>
      </w:pPr>
      <w:r w:rsidRPr="00467211">
        <w:rPr>
          <w:rFonts w:ascii="Times New Roman" w:hAnsi="Times New Roman" w:cs="Times New Roman"/>
          <w:sz w:val="24"/>
          <w:szCs w:val="24"/>
        </w:rPr>
        <w:t>Chegg Study Department. (</w:t>
      </w:r>
      <w:r w:rsidR="00C41481" w:rsidRPr="00467211">
        <w:rPr>
          <w:rFonts w:ascii="Times New Roman" w:hAnsi="Times New Roman" w:cs="Times New Roman"/>
          <w:sz w:val="24"/>
          <w:szCs w:val="24"/>
        </w:rPr>
        <w:t xml:space="preserve">2017) </w:t>
      </w:r>
      <w:r w:rsidR="00C41481" w:rsidRPr="00CE763D">
        <w:rPr>
          <w:rFonts w:ascii="Times New Roman" w:hAnsi="Times New Roman" w:cs="Times New Roman"/>
          <w:i/>
          <w:sz w:val="24"/>
          <w:szCs w:val="24"/>
        </w:rPr>
        <w:t>Psychodynamic Theory</w:t>
      </w:r>
      <w:r w:rsidR="00C41481" w:rsidRPr="00467211">
        <w:rPr>
          <w:rFonts w:ascii="Times New Roman" w:hAnsi="Times New Roman" w:cs="Times New Roman"/>
          <w:sz w:val="24"/>
          <w:szCs w:val="24"/>
        </w:rPr>
        <w:t xml:space="preserve">. [online] Available at </w:t>
      </w:r>
      <w:hyperlink r:id="rId12" w:history="1">
        <w:r w:rsidR="00467211" w:rsidRPr="00F069AC">
          <w:rPr>
            <w:rStyle w:val="Hyperlink"/>
            <w:rFonts w:ascii="Times New Roman" w:hAnsi="Times New Roman" w:cs="Times New Roman"/>
            <w:sz w:val="24"/>
            <w:szCs w:val="24"/>
          </w:rPr>
          <w:t>www.chegg.com</w:t>
        </w:r>
      </w:hyperlink>
      <w:r w:rsidR="00467211">
        <w:rPr>
          <w:rFonts w:ascii="Times New Roman" w:hAnsi="Times New Roman" w:cs="Times New Roman"/>
          <w:sz w:val="24"/>
          <w:szCs w:val="24"/>
        </w:rPr>
        <w:t xml:space="preserve">. </w:t>
      </w:r>
      <w:r w:rsidR="00C41481" w:rsidRPr="00467211">
        <w:rPr>
          <w:rFonts w:ascii="Times New Roman" w:hAnsi="Times New Roman" w:cs="Times New Roman"/>
          <w:sz w:val="24"/>
          <w:szCs w:val="24"/>
        </w:rPr>
        <w:t>(accessed 2017).</w:t>
      </w:r>
    </w:p>
    <w:p w:rsidR="00C41481" w:rsidRPr="00467211" w:rsidRDefault="00C41481">
      <w:pPr>
        <w:rPr>
          <w:rFonts w:ascii="Times New Roman" w:hAnsi="Times New Roman" w:cs="Times New Roman"/>
          <w:sz w:val="24"/>
          <w:szCs w:val="24"/>
        </w:rPr>
      </w:pPr>
      <w:r w:rsidRPr="00467211">
        <w:rPr>
          <w:rFonts w:ascii="Times New Roman" w:hAnsi="Times New Roman" w:cs="Times New Roman"/>
          <w:sz w:val="24"/>
          <w:szCs w:val="24"/>
        </w:rPr>
        <w:t xml:space="preserve">Haggerty, J. (2016) Psychotherapy. </w:t>
      </w:r>
      <w:r w:rsidRPr="00467211">
        <w:rPr>
          <w:rFonts w:ascii="Times New Roman" w:hAnsi="Times New Roman" w:cs="Times New Roman"/>
          <w:i/>
          <w:sz w:val="24"/>
          <w:szCs w:val="24"/>
        </w:rPr>
        <w:t>Psychodynamic Therapy</w:t>
      </w:r>
      <w:r w:rsidRPr="00467211">
        <w:rPr>
          <w:rFonts w:ascii="Times New Roman" w:hAnsi="Times New Roman" w:cs="Times New Roman"/>
          <w:sz w:val="24"/>
          <w:szCs w:val="24"/>
        </w:rPr>
        <w:t>. Pp5</w:t>
      </w:r>
    </w:p>
    <w:p w:rsidR="00C41481" w:rsidRPr="00467211" w:rsidRDefault="00C41481" w:rsidP="00C41481">
      <w:pPr>
        <w:rPr>
          <w:rFonts w:ascii="Times New Roman" w:hAnsi="Times New Roman" w:cs="Times New Roman"/>
          <w:sz w:val="24"/>
          <w:szCs w:val="24"/>
        </w:rPr>
      </w:pPr>
      <w:r w:rsidRPr="00467211">
        <w:rPr>
          <w:rFonts w:ascii="Times New Roman" w:hAnsi="Times New Roman" w:cs="Times New Roman"/>
          <w:sz w:val="24"/>
          <w:szCs w:val="24"/>
        </w:rPr>
        <w:t xml:space="preserve">National Health Service. (2016) </w:t>
      </w:r>
      <w:r w:rsidRPr="00CE763D">
        <w:rPr>
          <w:rFonts w:ascii="Times New Roman" w:hAnsi="Times New Roman" w:cs="Times New Roman"/>
          <w:i/>
          <w:sz w:val="24"/>
          <w:szCs w:val="24"/>
        </w:rPr>
        <w:t>Cognitive Behavioural Therapy (CBT).</w:t>
      </w:r>
      <w:r w:rsidRPr="00467211">
        <w:rPr>
          <w:rFonts w:ascii="Times New Roman" w:hAnsi="Times New Roman" w:cs="Times New Roman"/>
          <w:sz w:val="24"/>
          <w:szCs w:val="24"/>
        </w:rPr>
        <w:t xml:space="preserve"> [online] Available at </w:t>
      </w:r>
      <w:hyperlink r:id="rId13" w:history="1">
        <w:r w:rsidR="00467211" w:rsidRPr="00F069AC">
          <w:rPr>
            <w:rStyle w:val="Hyperlink"/>
            <w:rFonts w:ascii="Times New Roman" w:hAnsi="Times New Roman" w:cs="Times New Roman"/>
            <w:sz w:val="24"/>
            <w:szCs w:val="24"/>
          </w:rPr>
          <w:t>www.nhs.uk</w:t>
        </w:r>
      </w:hyperlink>
      <w:r w:rsidR="00467211">
        <w:rPr>
          <w:rFonts w:ascii="Times New Roman" w:hAnsi="Times New Roman" w:cs="Times New Roman"/>
          <w:sz w:val="24"/>
          <w:szCs w:val="24"/>
        </w:rPr>
        <w:t xml:space="preserve">. </w:t>
      </w:r>
      <w:r w:rsidRPr="00467211">
        <w:rPr>
          <w:rFonts w:ascii="Times New Roman" w:hAnsi="Times New Roman" w:cs="Times New Roman"/>
          <w:sz w:val="24"/>
          <w:szCs w:val="24"/>
        </w:rPr>
        <w:t xml:space="preserve">(accessed 2016). </w:t>
      </w:r>
    </w:p>
    <w:p w:rsidR="00C41481" w:rsidRPr="00467211" w:rsidRDefault="00C41481" w:rsidP="00C41481">
      <w:pPr>
        <w:rPr>
          <w:rFonts w:ascii="Times New Roman" w:hAnsi="Times New Roman" w:cs="Times New Roman"/>
          <w:sz w:val="24"/>
          <w:szCs w:val="24"/>
        </w:rPr>
      </w:pPr>
      <w:r w:rsidRPr="00467211">
        <w:rPr>
          <w:rFonts w:ascii="Times New Roman" w:hAnsi="Times New Roman" w:cs="Times New Roman"/>
          <w:sz w:val="24"/>
          <w:szCs w:val="24"/>
        </w:rPr>
        <w:t xml:space="preserve">Fenn, K. (2013) </w:t>
      </w:r>
      <w:r w:rsidRPr="00467211">
        <w:rPr>
          <w:rFonts w:ascii="Times New Roman" w:hAnsi="Times New Roman" w:cs="Times New Roman"/>
          <w:i/>
          <w:sz w:val="24"/>
          <w:szCs w:val="24"/>
        </w:rPr>
        <w:t>The key principles of Cognitive Behavioural Therapy</w:t>
      </w:r>
      <w:r w:rsidRPr="00467211">
        <w:rPr>
          <w:rFonts w:ascii="Times New Roman" w:hAnsi="Times New Roman" w:cs="Times New Roman"/>
          <w:sz w:val="24"/>
          <w:szCs w:val="24"/>
        </w:rPr>
        <w:t>. 6 (9): pp579 – 585.</w:t>
      </w:r>
    </w:p>
    <w:p w:rsidR="00C41481" w:rsidRPr="00467211" w:rsidRDefault="00C41481" w:rsidP="00C41481">
      <w:pPr>
        <w:rPr>
          <w:rFonts w:ascii="Times New Roman" w:hAnsi="Times New Roman" w:cs="Times New Roman"/>
          <w:sz w:val="24"/>
          <w:szCs w:val="24"/>
        </w:rPr>
      </w:pPr>
      <w:r w:rsidRPr="00467211">
        <w:rPr>
          <w:rFonts w:ascii="Times New Roman" w:hAnsi="Times New Roman" w:cs="Times New Roman"/>
          <w:sz w:val="24"/>
          <w:szCs w:val="24"/>
        </w:rPr>
        <w:t xml:space="preserve">Dryden, W. and Branch, R. (2012) </w:t>
      </w:r>
      <w:r w:rsidRPr="00467211">
        <w:rPr>
          <w:rFonts w:ascii="Times New Roman" w:hAnsi="Times New Roman" w:cs="Times New Roman"/>
          <w:i/>
          <w:sz w:val="24"/>
          <w:szCs w:val="24"/>
        </w:rPr>
        <w:t xml:space="preserve">The CBT Handbook. </w:t>
      </w:r>
      <w:r w:rsidRPr="00467211">
        <w:rPr>
          <w:rFonts w:ascii="Times New Roman" w:hAnsi="Times New Roman" w:cs="Times New Roman"/>
          <w:sz w:val="24"/>
          <w:szCs w:val="24"/>
        </w:rPr>
        <w:t>1</w:t>
      </w:r>
      <w:r w:rsidRPr="00467211">
        <w:rPr>
          <w:rFonts w:ascii="Times New Roman" w:hAnsi="Times New Roman" w:cs="Times New Roman"/>
          <w:sz w:val="24"/>
          <w:szCs w:val="24"/>
          <w:vertAlign w:val="superscript"/>
        </w:rPr>
        <w:t>st</w:t>
      </w:r>
      <w:r w:rsidRPr="00467211">
        <w:rPr>
          <w:rFonts w:ascii="Times New Roman" w:hAnsi="Times New Roman" w:cs="Times New Roman"/>
          <w:sz w:val="24"/>
          <w:szCs w:val="24"/>
        </w:rPr>
        <w:t xml:space="preserve"> edition. London. SAGE Publications Ltd.</w:t>
      </w:r>
    </w:p>
    <w:p w:rsidR="00C41481" w:rsidRPr="00467211" w:rsidRDefault="00C41481" w:rsidP="00C41481">
      <w:pPr>
        <w:rPr>
          <w:rFonts w:ascii="Times New Roman" w:hAnsi="Times New Roman" w:cs="Times New Roman"/>
          <w:sz w:val="24"/>
          <w:szCs w:val="24"/>
        </w:rPr>
      </w:pPr>
      <w:r w:rsidRPr="00467211">
        <w:rPr>
          <w:rFonts w:ascii="Times New Roman" w:hAnsi="Times New Roman" w:cs="Times New Roman"/>
          <w:sz w:val="24"/>
          <w:szCs w:val="24"/>
          <w:shd w:val="clear" w:color="auto" w:fill="FFFFFF"/>
        </w:rPr>
        <w:t xml:space="preserve">Lees-Oakes, R. and Kelly, K. </w:t>
      </w:r>
      <w:r w:rsidRPr="00467211">
        <w:rPr>
          <w:rFonts w:ascii="Times New Roman" w:hAnsi="Times New Roman" w:cs="Times New Roman"/>
          <w:sz w:val="24"/>
          <w:szCs w:val="24"/>
          <w:shd w:val="clear" w:color="auto" w:fill="FFFFFF"/>
        </w:rPr>
        <w:t>(</w:t>
      </w:r>
      <w:r w:rsidRPr="00467211">
        <w:rPr>
          <w:rFonts w:ascii="Times New Roman" w:hAnsi="Times New Roman" w:cs="Times New Roman"/>
          <w:sz w:val="24"/>
          <w:szCs w:val="24"/>
          <w:shd w:val="clear" w:color="auto" w:fill="FFFFFF"/>
        </w:rPr>
        <w:t>2017</w:t>
      </w:r>
      <w:r w:rsidRPr="00CE763D">
        <w:rPr>
          <w:rFonts w:ascii="Times New Roman" w:hAnsi="Times New Roman" w:cs="Times New Roman"/>
          <w:sz w:val="24"/>
          <w:szCs w:val="24"/>
          <w:shd w:val="clear" w:color="auto" w:fill="FFFFFF"/>
        </w:rPr>
        <w:t>)</w:t>
      </w:r>
      <w:r w:rsidRPr="00CE763D">
        <w:rPr>
          <w:rFonts w:ascii="Times New Roman" w:hAnsi="Times New Roman" w:cs="Times New Roman"/>
          <w:sz w:val="24"/>
          <w:szCs w:val="24"/>
          <w:shd w:val="clear" w:color="auto" w:fill="FFFFFF"/>
        </w:rPr>
        <w:t>.</w:t>
      </w:r>
      <w:r w:rsidRPr="00CE763D">
        <w:rPr>
          <w:rFonts w:ascii="Times New Roman" w:hAnsi="Times New Roman" w:cs="Times New Roman"/>
          <w:i/>
          <w:sz w:val="24"/>
          <w:szCs w:val="24"/>
          <w:shd w:val="clear" w:color="auto" w:fill="FFFFFF"/>
        </w:rPr>
        <w:t xml:space="preserve"> The Person-Centred Approach to Counselling</w:t>
      </w:r>
      <w:r w:rsidR="00467211" w:rsidRPr="00467211">
        <w:rPr>
          <w:rFonts w:ascii="Times New Roman" w:hAnsi="Times New Roman" w:cs="Times New Roman"/>
          <w:sz w:val="24"/>
          <w:szCs w:val="24"/>
          <w:shd w:val="clear" w:color="auto" w:fill="FFFFFF"/>
        </w:rPr>
        <w:t xml:space="preserve"> [online] Available at </w:t>
      </w:r>
      <w:hyperlink r:id="rId14" w:history="1">
        <w:r w:rsidR="00467211" w:rsidRPr="00F069AC">
          <w:rPr>
            <w:rStyle w:val="Hyperlink"/>
            <w:rFonts w:ascii="Times New Roman" w:hAnsi="Times New Roman" w:cs="Times New Roman"/>
            <w:sz w:val="24"/>
            <w:szCs w:val="24"/>
          </w:rPr>
          <w:t>https://counsellingtutor.com</w:t>
        </w:r>
      </w:hyperlink>
      <w:r w:rsidR="00467211">
        <w:rPr>
          <w:rFonts w:ascii="Times New Roman" w:hAnsi="Times New Roman" w:cs="Times New Roman"/>
          <w:sz w:val="24"/>
          <w:szCs w:val="24"/>
        </w:rPr>
        <w:t xml:space="preserve">. </w:t>
      </w:r>
      <w:r w:rsidR="00467211" w:rsidRPr="00467211">
        <w:rPr>
          <w:rFonts w:ascii="Times New Roman" w:hAnsi="Times New Roman" w:cs="Times New Roman"/>
          <w:sz w:val="24"/>
          <w:szCs w:val="24"/>
        </w:rPr>
        <w:t>(accessed 2017).</w:t>
      </w:r>
    </w:p>
    <w:p w:rsidR="00467211" w:rsidRPr="00467211" w:rsidRDefault="00467211" w:rsidP="00C41481">
      <w:pPr>
        <w:rPr>
          <w:rFonts w:ascii="Times New Roman" w:hAnsi="Times New Roman" w:cs="Times New Roman"/>
          <w:sz w:val="24"/>
          <w:szCs w:val="24"/>
        </w:rPr>
      </w:pPr>
      <w:r w:rsidRPr="00467211">
        <w:rPr>
          <w:rFonts w:ascii="Times New Roman" w:hAnsi="Times New Roman" w:cs="Times New Roman"/>
          <w:sz w:val="24"/>
          <w:szCs w:val="24"/>
          <w:shd w:val="clear" w:color="auto" w:fill="FFFFFF"/>
        </w:rPr>
        <w:t xml:space="preserve">British Association for </w:t>
      </w:r>
      <w:r w:rsidRPr="00467211">
        <w:rPr>
          <w:rFonts w:ascii="Times New Roman" w:hAnsi="Times New Roman" w:cs="Times New Roman"/>
          <w:sz w:val="24"/>
          <w:szCs w:val="24"/>
          <w:shd w:val="clear" w:color="auto" w:fill="FFFFFF"/>
        </w:rPr>
        <w:t>the Person</w:t>
      </w:r>
      <w:r>
        <w:rPr>
          <w:rFonts w:ascii="Times New Roman" w:hAnsi="Times New Roman" w:cs="Times New Roman"/>
          <w:sz w:val="24"/>
          <w:szCs w:val="24"/>
          <w:shd w:val="clear" w:color="auto" w:fill="FFFFFF"/>
        </w:rPr>
        <w:t>-</w:t>
      </w:r>
      <w:r w:rsidRPr="00467211">
        <w:rPr>
          <w:rFonts w:ascii="Times New Roman" w:hAnsi="Times New Roman" w:cs="Times New Roman"/>
          <w:sz w:val="24"/>
          <w:szCs w:val="24"/>
          <w:shd w:val="clear" w:color="auto" w:fill="FFFFFF"/>
        </w:rPr>
        <w:t xml:space="preserve">Centred Approach. (2017). </w:t>
      </w:r>
      <w:r w:rsidRPr="00CE763D">
        <w:rPr>
          <w:rFonts w:ascii="Times New Roman" w:hAnsi="Times New Roman" w:cs="Times New Roman"/>
          <w:i/>
          <w:sz w:val="24"/>
          <w:szCs w:val="24"/>
          <w:shd w:val="clear" w:color="auto" w:fill="FFFFFF"/>
        </w:rPr>
        <w:t>What is the Person-Centred Approach?</w:t>
      </w:r>
      <w:r w:rsidRPr="00467211">
        <w:rPr>
          <w:rFonts w:ascii="Times New Roman" w:hAnsi="Times New Roman" w:cs="Times New Roman"/>
          <w:sz w:val="24"/>
          <w:szCs w:val="24"/>
          <w:shd w:val="clear" w:color="auto" w:fill="FFFFFF"/>
        </w:rPr>
        <w:t xml:space="preserve"> [online] Available at </w:t>
      </w:r>
      <w:hyperlink r:id="rId15" w:history="1">
        <w:r w:rsidRPr="00F069AC">
          <w:rPr>
            <w:rStyle w:val="Hyperlink"/>
            <w:rFonts w:ascii="Times New Roman" w:hAnsi="Times New Roman" w:cs="Times New Roman"/>
            <w:sz w:val="24"/>
            <w:szCs w:val="24"/>
          </w:rPr>
          <w:t>www.bapca.org.uk</w:t>
        </w:r>
      </w:hyperlink>
      <w:r w:rsidRPr="00467211">
        <w:rPr>
          <w:rFonts w:ascii="Times New Roman" w:hAnsi="Times New Roman" w:cs="Times New Roman"/>
          <w:sz w:val="24"/>
          <w:szCs w:val="24"/>
        </w:rPr>
        <w:t>.</w:t>
      </w:r>
      <w:r>
        <w:rPr>
          <w:rFonts w:ascii="Times New Roman" w:hAnsi="Times New Roman" w:cs="Times New Roman"/>
          <w:sz w:val="24"/>
          <w:szCs w:val="24"/>
        </w:rPr>
        <w:t xml:space="preserve"> </w:t>
      </w:r>
      <w:r w:rsidRPr="00467211">
        <w:rPr>
          <w:rFonts w:ascii="Times New Roman" w:hAnsi="Times New Roman" w:cs="Times New Roman"/>
          <w:sz w:val="24"/>
          <w:szCs w:val="24"/>
        </w:rPr>
        <w:t xml:space="preserve"> (accessed 2017).</w:t>
      </w:r>
    </w:p>
    <w:p w:rsidR="00467211" w:rsidRPr="00467211" w:rsidRDefault="00467211">
      <w:pPr>
        <w:rPr>
          <w:rFonts w:ascii="Times New Roman" w:hAnsi="Times New Roman" w:cs="Times New Roman"/>
          <w:sz w:val="24"/>
          <w:szCs w:val="24"/>
        </w:rPr>
      </w:pPr>
      <w:r w:rsidRPr="00467211">
        <w:rPr>
          <w:rFonts w:ascii="Times New Roman" w:hAnsi="Times New Roman" w:cs="Times New Roman"/>
          <w:sz w:val="24"/>
          <w:szCs w:val="24"/>
        </w:rPr>
        <w:t xml:space="preserve">Cooper, M. (2013) </w:t>
      </w:r>
      <w:r w:rsidRPr="00467211">
        <w:rPr>
          <w:rFonts w:ascii="Times New Roman" w:hAnsi="Times New Roman" w:cs="Times New Roman"/>
          <w:i/>
          <w:sz w:val="24"/>
          <w:szCs w:val="24"/>
        </w:rPr>
        <w:t>The Handbook of Person-Centred Psychotherapy &amp; Counselling</w:t>
      </w:r>
      <w:r w:rsidRPr="00467211">
        <w:rPr>
          <w:rFonts w:ascii="Times New Roman" w:hAnsi="Times New Roman" w:cs="Times New Roman"/>
          <w:sz w:val="24"/>
          <w:szCs w:val="24"/>
        </w:rPr>
        <w:t>. 2</w:t>
      </w:r>
      <w:r w:rsidRPr="00467211">
        <w:rPr>
          <w:rFonts w:ascii="Times New Roman" w:hAnsi="Times New Roman" w:cs="Times New Roman"/>
          <w:sz w:val="24"/>
          <w:szCs w:val="24"/>
          <w:vertAlign w:val="superscript"/>
        </w:rPr>
        <w:t>nd</w:t>
      </w:r>
      <w:r w:rsidRPr="00467211">
        <w:rPr>
          <w:rFonts w:ascii="Times New Roman" w:hAnsi="Times New Roman" w:cs="Times New Roman"/>
          <w:sz w:val="24"/>
          <w:szCs w:val="24"/>
        </w:rPr>
        <w:t xml:space="preserve"> edition. London. Palgrave Macmillan.</w:t>
      </w:r>
    </w:p>
    <w:p w:rsidR="00197DC7" w:rsidRPr="00467211" w:rsidRDefault="008037E2">
      <w:pPr>
        <w:rPr>
          <w:rFonts w:ascii="Times New Roman" w:hAnsi="Times New Roman" w:cs="Times New Roman"/>
          <w:sz w:val="24"/>
          <w:szCs w:val="24"/>
        </w:rPr>
      </w:pPr>
      <w:r w:rsidRPr="00467211">
        <w:rPr>
          <w:rFonts w:ascii="Times New Roman" w:hAnsi="Times New Roman" w:cs="Times New Roman"/>
          <w:sz w:val="24"/>
          <w:szCs w:val="24"/>
        </w:rPr>
        <w:t xml:space="preserve">Howard, S. (2011) </w:t>
      </w:r>
      <w:r w:rsidRPr="00467211">
        <w:rPr>
          <w:rFonts w:ascii="Times New Roman" w:hAnsi="Times New Roman" w:cs="Times New Roman"/>
          <w:i/>
          <w:sz w:val="24"/>
          <w:szCs w:val="24"/>
        </w:rPr>
        <w:t>Psychodynamic Counselling in a nutshell</w:t>
      </w:r>
      <w:r w:rsidRPr="00467211">
        <w:rPr>
          <w:rFonts w:ascii="Times New Roman" w:hAnsi="Times New Roman" w:cs="Times New Roman"/>
          <w:sz w:val="24"/>
          <w:szCs w:val="24"/>
        </w:rPr>
        <w:t>. 2</w:t>
      </w:r>
      <w:r w:rsidRPr="00467211">
        <w:rPr>
          <w:rFonts w:ascii="Times New Roman" w:hAnsi="Times New Roman" w:cs="Times New Roman"/>
          <w:sz w:val="24"/>
          <w:szCs w:val="24"/>
          <w:vertAlign w:val="superscript"/>
        </w:rPr>
        <w:t>nd</w:t>
      </w:r>
      <w:r w:rsidRPr="00467211">
        <w:rPr>
          <w:rFonts w:ascii="Times New Roman" w:hAnsi="Times New Roman" w:cs="Times New Roman"/>
          <w:sz w:val="24"/>
          <w:szCs w:val="24"/>
        </w:rPr>
        <w:t xml:space="preserve"> edition. London. SAGE Publications Ltd. </w:t>
      </w:r>
      <w:bookmarkStart w:id="0" w:name="_GoBack"/>
      <w:bookmarkEnd w:id="0"/>
    </w:p>
    <w:p w:rsidR="00C41481" w:rsidRPr="00223267" w:rsidRDefault="00C41481">
      <w:pPr>
        <w:rPr>
          <w:rFonts w:ascii="Times New Roman" w:hAnsi="Times New Roman" w:cs="Times New Roman"/>
          <w:sz w:val="24"/>
        </w:rPr>
      </w:pPr>
    </w:p>
    <w:sectPr w:rsidR="00C41481" w:rsidRPr="0022326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219CD" w:rsidRDefault="00C219CD" w:rsidP="000F4A92">
      <w:pPr>
        <w:spacing w:after="0" w:line="240" w:lineRule="auto"/>
      </w:pPr>
      <w:r>
        <w:separator/>
      </w:r>
    </w:p>
  </w:endnote>
  <w:endnote w:type="continuationSeparator" w:id="0">
    <w:p w:rsidR="00C219CD" w:rsidRDefault="00C219CD" w:rsidP="000F4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219CD" w:rsidRDefault="00C219CD" w:rsidP="000F4A92">
      <w:pPr>
        <w:spacing w:after="0" w:line="240" w:lineRule="auto"/>
      </w:pPr>
      <w:r>
        <w:separator/>
      </w:r>
    </w:p>
  </w:footnote>
  <w:footnote w:type="continuationSeparator" w:id="0">
    <w:p w:rsidR="00C219CD" w:rsidRDefault="00C219CD" w:rsidP="000F4A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4A92" w:rsidRDefault="000F4A92">
    <w:pPr>
      <w:pStyle w:val="Header"/>
    </w:pPr>
    <w:r>
      <w:t>Allessi Lloyd</w:t>
    </w:r>
  </w:p>
  <w:p w:rsidR="000F4A92" w:rsidRDefault="000F4A92">
    <w:pPr>
      <w:pStyle w:val="Header"/>
    </w:pPr>
    <w:r>
      <w:t>Counselling &amp; Communication</w:t>
    </w:r>
  </w:p>
  <w:p w:rsidR="000F4A92" w:rsidRDefault="000F4A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4A92"/>
    <w:rsid w:val="0000287F"/>
    <w:rsid w:val="00090D81"/>
    <w:rsid w:val="0009449C"/>
    <w:rsid w:val="000F4A92"/>
    <w:rsid w:val="00130BD5"/>
    <w:rsid w:val="00143DDD"/>
    <w:rsid w:val="00176475"/>
    <w:rsid w:val="00190797"/>
    <w:rsid w:val="00197DC7"/>
    <w:rsid w:val="001C2B39"/>
    <w:rsid w:val="001E6555"/>
    <w:rsid w:val="00223267"/>
    <w:rsid w:val="0024114A"/>
    <w:rsid w:val="00242C55"/>
    <w:rsid w:val="002922E3"/>
    <w:rsid w:val="002B78BD"/>
    <w:rsid w:val="00356CC7"/>
    <w:rsid w:val="00392D30"/>
    <w:rsid w:val="003D6750"/>
    <w:rsid w:val="003E71F3"/>
    <w:rsid w:val="00403B20"/>
    <w:rsid w:val="00415E21"/>
    <w:rsid w:val="00467211"/>
    <w:rsid w:val="0049074F"/>
    <w:rsid w:val="004B0DD3"/>
    <w:rsid w:val="004E124E"/>
    <w:rsid w:val="005E7E7D"/>
    <w:rsid w:val="005F218B"/>
    <w:rsid w:val="006643C6"/>
    <w:rsid w:val="00672BD9"/>
    <w:rsid w:val="006767B4"/>
    <w:rsid w:val="006B6018"/>
    <w:rsid w:val="006E4164"/>
    <w:rsid w:val="006E43F3"/>
    <w:rsid w:val="00701D00"/>
    <w:rsid w:val="00703EEE"/>
    <w:rsid w:val="00711ADC"/>
    <w:rsid w:val="007270D4"/>
    <w:rsid w:val="007558FB"/>
    <w:rsid w:val="00756C96"/>
    <w:rsid w:val="007950E7"/>
    <w:rsid w:val="007B71E2"/>
    <w:rsid w:val="007E6ED3"/>
    <w:rsid w:val="008037E2"/>
    <w:rsid w:val="00834068"/>
    <w:rsid w:val="00847937"/>
    <w:rsid w:val="008637EC"/>
    <w:rsid w:val="008A6EDC"/>
    <w:rsid w:val="008F0BA7"/>
    <w:rsid w:val="00912180"/>
    <w:rsid w:val="0096363F"/>
    <w:rsid w:val="00965DEF"/>
    <w:rsid w:val="009C06E6"/>
    <w:rsid w:val="009D1D1D"/>
    <w:rsid w:val="00A20A1B"/>
    <w:rsid w:val="00A62247"/>
    <w:rsid w:val="00AE7D4F"/>
    <w:rsid w:val="00B3508E"/>
    <w:rsid w:val="00B47156"/>
    <w:rsid w:val="00B6769D"/>
    <w:rsid w:val="00BE0BA8"/>
    <w:rsid w:val="00C219CD"/>
    <w:rsid w:val="00C23F08"/>
    <w:rsid w:val="00C41481"/>
    <w:rsid w:val="00C5254E"/>
    <w:rsid w:val="00C5567B"/>
    <w:rsid w:val="00CC4021"/>
    <w:rsid w:val="00CE763D"/>
    <w:rsid w:val="00D94067"/>
    <w:rsid w:val="00DB1ADE"/>
    <w:rsid w:val="00DD2B33"/>
    <w:rsid w:val="00ED7646"/>
    <w:rsid w:val="00EE77B1"/>
    <w:rsid w:val="00F20541"/>
    <w:rsid w:val="00F277F5"/>
    <w:rsid w:val="00F803E9"/>
    <w:rsid w:val="00F86121"/>
    <w:rsid w:val="00FA2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5D2B5"/>
  <w15:chartTrackingRefBased/>
  <w15:docId w15:val="{0B03AAD4-A6BF-440D-8F06-0D052A3AB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4A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4A92"/>
  </w:style>
  <w:style w:type="paragraph" w:styleId="Footer">
    <w:name w:val="footer"/>
    <w:basedOn w:val="Normal"/>
    <w:link w:val="FooterChar"/>
    <w:uiPriority w:val="99"/>
    <w:unhideWhenUsed/>
    <w:rsid w:val="000F4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A92"/>
  </w:style>
  <w:style w:type="character" w:styleId="Hyperlink">
    <w:name w:val="Hyperlink"/>
    <w:basedOn w:val="DefaultParagraphFont"/>
    <w:uiPriority w:val="99"/>
    <w:unhideWhenUsed/>
    <w:rsid w:val="006E43F3"/>
    <w:rPr>
      <w:color w:val="0563C1" w:themeColor="hyperlink"/>
      <w:u w:val="single"/>
    </w:rPr>
  </w:style>
  <w:style w:type="character" w:styleId="UnresolvedMention">
    <w:name w:val="Unresolved Mention"/>
    <w:basedOn w:val="DefaultParagraphFont"/>
    <w:uiPriority w:val="99"/>
    <w:semiHidden/>
    <w:unhideWhenUsed/>
    <w:rsid w:val="006E43F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hs.uk" TargetMode="External"/><Relationship Id="rId13" Type="http://schemas.openxmlformats.org/officeDocument/2006/relationships/hyperlink" Target="http://www.nhs.uk"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chegg.com" TargetMode="External"/><Relationship Id="rId12" Type="http://schemas.openxmlformats.org/officeDocument/2006/relationships/hyperlink" Target="http://www.chegg.com"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www.simplypsychology.org" TargetMode="External"/><Relationship Id="rId11" Type="http://schemas.openxmlformats.org/officeDocument/2006/relationships/hyperlink" Target="http://www.simplypsychology.org" TargetMode="External"/><Relationship Id="rId5" Type="http://schemas.openxmlformats.org/officeDocument/2006/relationships/endnotes" Target="endnotes.xml"/><Relationship Id="rId15" Type="http://schemas.openxmlformats.org/officeDocument/2006/relationships/hyperlink" Target="http://www.bapca.org.uk" TargetMode="External"/><Relationship Id="rId10" Type="http://schemas.openxmlformats.org/officeDocument/2006/relationships/hyperlink" Target="http://www.bapca.org.uk" TargetMode="External"/><Relationship Id="rId4" Type="http://schemas.openxmlformats.org/officeDocument/2006/relationships/footnotes" Target="footnotes.xml"/><Relationship Id="rId9" Type="http://schemas.openxmlformats.org/officeDocument/2006/relationships/hyperlink" Target="https://counsellingtutor.com" TargetMode="External"/><Relationship Id="rId14" Type="http://schemas.openxmlformats.org/officeDocument/2006/relationships/hyperlink" Target="https://counsellingtuto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888</TotalTime>
  <Pages>4</Pages>
  <Words>2117</Words>
  <Characters>12069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allessi lloyd</dc:creator>
  <cp:keywords/>
  <dc:description/>
  <cp:lastModifiedBy>allessi lloyd</cp:lastModifiedBy>
  <cp:revision>10</cp:revision>
  <dcterms:created xsi:type="dcterms:W3CDTF">2018-01-10T14:19:00Z</dcterms:created>
  <dcterms:modified xsi:type="dcterms:W3CDTF">2018-01-17T16:31:00Z</dcterms:modified>
</cp:coreProperties>
</file>