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212193435" w:displacedByCustomXml="next"/>
    <w:bookmarkEnd w:id="0" w:displacedByCustomXml="next"/>
    <w:sdt>
      <w:sdtPr>
        <w:rPr>
          <w:rFonts w:ascii="Times New Roman" w:eastAsiaTheme="minorHAnsi" w:hAnsi="Times New Roman" w:cs="Times New Roman"/>
          <w:sz w:val="24"/>
          <w:szCs w:val="24"/>
          <w:lang/>
        </w:rPr>
        <w:id w:val="-1794669573"/>
        <w:docPartObj>
          <w:docPartGallery w:val="Cover Pages"/>
          <w:docPartUnique/>
        </w:docPartObj>
      </w:sdtPr>
      <w:sdtEndPr>
        <w:rPr>
          <w:rFonts w:ascii="Arial" w:hAnsi="Arial" w:cs="Arial"/>
          <w:sz w:val="22"/>
          <w:szCs w:val="22"/>
          <w:lang w:val="en-GB"/>
        </w:rPr>
      </w:sdtEndPr>
      <w:sdtContent>
        <w:p w14:paraId="46782F57" w14:textId="0CEAE8FA" w:rsidR="009535A3" w:rsidRDefault="009535A3">
          <w:pPr>
            <w:pStyle w:val="NoSpacing"/>
          </w:pPr>
          <w:r>
            <w:rPr>
              <w:noProof/>
            </w:rPr>
            <mc:AlternateContent>
              <mc:Choice Requires="wps">
                <w:drawing>
                  <wp:anchor distT="45720" distB="45720" distL="114300" distR="114300" simplePos="0" relativeHeight="251792896" behindDoc="0" locked="0" layoutInCell="1" allowOverlap="1" wp14:anchorId="5654C4EA" wp14:editId="0F52842D">
                    <wp:simplePos x="0" y="0"/>
                    <wp:positionH relativeFrom="column">
                      <wp:posOffset>1959582</wp:posOffset>
                    </wp:positionH>
                    <wp:positionV relativeFrom="paragraph">
                      <wp:posOffset>0</wp:posOffset>
                    </wp:positionV>
                    <wp:extent cx="2389367" cy="981489"/>
                    <wp:effectExtent l="0" t="0" r="0" b="9525"/>
                    <wp:wrapSquare wrapText="bothSides"/>
                    <wp:docPr id="17915063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9367" cy="981489"/>
                            </a:xfrm>
                            <a:prstGeom prst="rect">
                              <a:avLst/>
                            </a:prstGeom>
                            <a:solidFill>
                              <a:srgbClr val="FFFFFF"/>
                            </a:solidFill>
                            <a:ln w="9525">
                              <a:noFill/>
                              <a:miter lim="800000"/>
                              <a:headEnd/>
                              <a:tailEnd/>
                            </a:ln>
                          </wps:spPr>
                          <wps:txbx>
                            <w:txbxContent>
                              <w:p w14:paraId="586C19FB" w14:textId="77777777" w:rsidR="009535A3" w:rsidRDefault="009535A3" w:rsidP="009535A3">
                                <w:r>
                                  <w:rPr>
                                    <w:noProof/>
                                  </w:rPr>
                                  <w:drawing>
                                    <wp:inline distT="0" distB="0" distL="0" distR="0" wp14:anchorId="462D96D0" wp14:editId="5DFF813A">
                                      <wp:extent cx="2077720" cy="829310"/>
                                      <wp:effectExtent l="0" t="0" r="0" b="0"/>
                                      <wp:docPr id="1270394989" name="Picture 9" descr="University of Wales Trinity Saint David - University Transcription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University of Wales Trinity Saint David - University Transcription Servic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77720" cy="82931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654C4EA" id="_x0000_t202" coordsize="21600,21600" o:spt="202" path="m,l,21600r21600,l21600,xe">
                    <v:stroke joinstyle="miter"/>
                    <v:path gradientshapeok="t" o:connecttype="rect"/>
                  </v:shapetype>
                  <v:shape id="Text Box 2" o:spid="_x0000_s1026" type="#_x0000_t202" style="position:absolute;margin-left:154.3pt;margin-top:0;width:188.15pt;height:77.3pt;z-index:2517928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" stroked="f">
                    <v:textbox>
                      <w:txbxContent>
                        <w:p w14:paraId="586C19FB" w14:textId="77777777" w:rsidR="009535A3" w:rsidRDefault="009535A3" w:rsidP="009535A3">
                          <w:r>
                            <w:rPr>
                              <w:noProof/>
                            </w:rPr>
                            <w:drawing>
                              <wp:inline distT="0" distB="0" distL="0" distR="0" wp14:anchorId="462D96D0" wp14:editId="5DFF813A">
                                <wp:extent cx="2077720" cy="829310"/>
                                <wp:effectExtent l="0" t="0" r="0" b="0"/>
                                <wp:docPr id="1270394989" name="Picture 9" descr="University of Wales Trinity Saint David - University Transcription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University of Wales Trinity Saint David - University Transcription Servic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77720" cy="829310"/>
                                        </a:xfrm>
                                        <a:prstGeom prst="rect">
                                          <a:avLst/>
                                        </a:prstGeom>
                                        <a:noFill/>
                                        <a:ln>
                                          <a:noFill/>
                                        </a:ln>
                                      </pic:spPr>
                                    </pic:pic>
                                  </a:graphicData>
                                </a:graphic>
                              </wp:inline>
                            </w:drawing>
                          </w:r>
                        </w:p>
                      </w:txbxContent>
                    </v:textbox>
                    <w10:wrap type="square"/>
                  </v:shape>
                </w:pict>
              </mc:Fallback>
            </mc:AlternateContent>
          </w:r>
          <w:r>
            <w:rPr>
              <w:noProof/>
            </w:rPr>
            <mc:AlternateContent>
              <mc:Choice Requires="wpg">
                <w:drawing>
                  <wp:anchor distT="0" distB="0" distL="114300" distR="114300" simplePos="0" relativeHeight="251575808" behindDoc="1" locked="0" layoutInCell="1" allowOverlap="1" wp14:anchorId="0BBD0822" wp14:editId="1E79D7B1">
                    <wp:simplePos x="0" y="0"/>
                    <wp:positionH relativeFrom="page">
                      <wp:posOffset>302150</wp:posOffset>
                    </wp:positionH>
                    <wp:positionV relativeFrom="page">
                      <wp:posOffset>266369</wp:posOffset>
                    </wp:positionV>
                    <wp:extent cx="2133600" cy="9125712"/>
                    <wp:effectExtent l="0" t="0" r="19050" b="15240"/>
                    <wp:wrapNone/>
                    <wp:docPr id="2" name="Group 26"/>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112BF576" id="Group 26" o:spid="_x0000_s1026" style="position:absolute;margin-left:23.8pt;margin-top:20.95pt;width:168pt;height:718.55pt;z-index:-251740672;mso-height-percent:950;mso-position-horizontal-relative:page;mso-position-vertical-relative:page;mso-height-percent:95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group id="Group 5"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60553E1D" w14:textId="19CD247A" w:rsidR="00D528B2" w:rsidRDefault="0060080E" w:rsidP="004576E4">
          <w:pPr>
            <w:rPr>
              <w:lang w:val="en-GB"/>
            </w:rPr>
          </w:pPr>
          <w:r>
            <w:rPr>
              <w:noProof/>
            </w:rPr>
            <mc:AlternateContent>
              <mc:Choice Requires="wps">
                <w:drawing>
                  <wp:anchor distT="0" distB="0" distL="114300" distR="114300" simplePos="0" relativeHeight="251630080" behindDoc="0" locked="0" layoutInCell="1" allowOverlap="1" wp14:anchorId="104ACABA" wp14:editId="7FD4D44A">
                    <wp:simplePos x="0" y="0"/>
                    <wp:positionH relativeFrom="margin">
                      <wp:align>center</wp:align>
                    </wp:positionH>
                    <wp:positionV relativeFrom="page">
                      <wp:posOffset>3034210</wp:posOffset>
                    </wp:positionV>
                    <wp:extent cx="4886077" cy="1069848"/>
                    <wp:effectExtent l="0" t="0" r="10160" b="10160"/>
                    <wp:wrapNone/>
                    <wp:docPr id="1" name="Text Box 30"/>
                    <wp:cNvGraphicFramePr/>
                    <a:graphic xmlns:a="http://schemas.openxmlformats.org/drawingml/2006/main">
                      <a:graphicData uri="http://schemas.microsoft.com/office/word/2010/wordprocessingShape">
                        <wps:wsp>
                          <wps:cNvSpPr txBox="1"/>
                          <wps:spPr>
                            <a:xfrm>
                              <a:off x="0" y="0"/>
                              <a:ext cx="4886077"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055953" w14:textId="3FD7F601" w:rsidR="009535A3" w:rsidRDefault="00751619">
                                <w:pPr>
                                  <w:pStyle w:val="NoSpacing"/>
                                  <w:rPr>
                                    <w:rFonts w:asciiTheme="majorHAnsi" w:eastAsiaTheme="majorEastAsia" w:hAnsiTheme="majorHAnsi" w:cstheme="majorBidi"/>
                                    <w:color w:val="262626" w:themeColor="text1" w:themeTint="D9"/>
                                    <w:sz w:val="72"/>
                                  </w:rPr>
                                </w:pPr>
                                <w:sdt>
                                  <w:sdtPr>
                                    <w:rPr>
                                      <w:rFonts w:ascii="Arial" w:hAnsi="Arial" w:cs="Arial"/>
                                      <w:color w:val="1F3864" w:themeColor="accent1" w:themeShade="80"/>
                                      <w:sz w:val="48"/>
                                      <w:szCs w:val="4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6B0ED5">
                                      <w:rPr>
                                        <w:rFonts w:ascii="Arial" w:hAnsi="Arial" w:cs="Arial"/>
                                        <w:color w:val="1F3864" w:themeColor="accent1" w:themeShade="80"/>
                                        <w:sz w:val="48"/>
                                        <w:szCs w:val="4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w:t>
                                    </w:r>
                                  </w:sdtContent>
                                </w:sdt>
                              </w:p>
                              <w:p w14:paraId="58408DD5" w14:textId="42F493BA" w:rsidR="009535A3" w:rsidRDefault="00751619" w:rsidP="009535A3">
                                <w:pPr>
                                  <w:spacing w:before="120"/>
                                  <w:jc w:val="center"/>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9535A3">
                                      <w:rPr>
                                        <w:color w:val="404040" w:themeColor="text1" w:themeTint="BF"/>
                                        <w:sz w:val="36"/>
                                        <w:szCs w:val="36"/>
                                        <w:lang w:val="en-GB"/>
                                      </w:rPr>
                                      <w:t>Assessment 1</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104ACABA" id="Text Box 30" o:spid="_x0000_s1027" type="#_x0000_t202" style="position:absolute;margin-left:0;margin-top:238.9pt;width:384.75pt;height:84.25pt;z-index:251630080;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G0EYgIAADUFAAAOAAAAZHJzL2Uyb0RvYy54bWysVN9v0zAQfkfif7D8TpOO0ZV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" filled="f" stroked="f" strokeweight=".5pt">
                    <v:textbox style="mso-fit-shape-to-text:t" inset="0,0,0,0">
                      <w:txbxContent>
                        <w:p w14:paraId="30055953" w14:textId="3FD7F601" w:rsidR="009535A3" w:rsidRDefault="00751619">
                          <w:pPr>
                            <w:pStyle w:val="NoSpacing"/>
                            <w:rPr>
                              <w:rFonts w:asciiTheme="majorHAnsi" w:eastAsiaTheme="majorEastAsia" w:hAnsiTheme="majorHAnsi" w:cstheme="majorBidi"/>
                              <w:color w:val="262626" w:themeColor="text1" w:themeTint="D9"/>
                              <w:sz w:val="72"/>
                            </w:rPr>
                          </w:pPr>
                          <w:sdt>
                            <w:sdtPr>
                              <w:rPr>
                                <w:rFonts w:ascii="Arial" w:hAnsi="Arial" w:cs="Arial"/>
                                <w:color w:val="1F3864" w:themeColor="accent1" w:themeShade="80"/>
                                <w:sz w:val="48"/>
                                <w:szCs w:val="4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6B0ED5">
                                <w:rPr>
                                  <w:rFonts w:ascii="Arial" w:hAnsi="Arial" w:cs="Arial"/>
                                  <w:color w:val="1F3864" w:themeColor="accent1" w:themeShade="80"/>
                                  <w:sz w:val="48"/>
                                  <w:szCs w:val="4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w:t>
                              </w:r>
                            </w:sdtContent>
                          </w:sdt>
                        </w:p>
                        <w:p w14:paraId="58408DD5" w14:textId="42F493BA" w:rsidR="009535A3" w:rsidRDefault="00751619" w:rsidP="009535A3">
                          <w:pPr>
                            <w:spacing w:before="120"/>
                            <w:jc w:val="center"/>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9535A3">
                                <w:rPr>
                                  <w:color w:val="404040" w:themeColor="text1" w:themeTint="BF"/>
                                  <w:sz w:val="36"/>
                                  <w:szCs w:val="36"/>
                                  <w:lang w:val="en-GB"/>
                                </w:rPr>
                                <w:t>Assessment 1</w:t>
                              </w:r>
                            </w:sdtContent>
                          </w:sdt>
                        </w:p>
                      </w:txbxContent>
                    </v:textbox>
                    <w10:wrap anchorx="margin" anchory="page"/>
                  </v:shape>
                </w:pict>
              </mc:Fallback>
            </mc:AlternateContent>
          </w:r>
          <w:r>
            <w:rPr>
              <w:noProof/>
            </w:rPr>
            <mc:AlternateContent>
              <mc:Choice Requires="wps">
                <w:drawing>
                  <wp:anchor distT="45720" distB="45720" distL="114300" distR="114300" simplePos="0" relativeHeight="251738624" behindDoc="0" locked="0" layoutInCell="1" allowOverlap="1" wp14:anchorId="7CCA4DE3" wp14:editId="6433C4DF">
                    <wp:simplePos x="0" y="0"/>
                    <wp:positionH relativeFrom="column">
                      <wp:posOffset>1230175</wp:posOffset>
                    </wp:positionH>
                    <wp:positionV relativeFrom="paragraph">
                      <wp:posOffset>3273509</wp:posOffset>
                    </wp:positionV>
                    <wp:extent cx="3653155" cy="194754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3155" cy="1947545"/>
                            </a:xfrm>
                            <a:prstGeom prst="rect">
                              <a:avLst/>
                            </a:prstGeom>
                            <a:noFill/>
                            <a:ln w="9525">
                              <a:noFill/>
                              <a:miter lim="800000"/>
                              <a:headEnd/>
                              <a:tailEnd/>
                            </a:ln>
                          </wps:spPr>
                          <wps:txbx>
                            <w:txbxContent>
                              <w:p w14:paraId="172A426C" w14:textId="77777777" w:rsidR="009535A3" w:rsidRPr="009535A3" w:rsidRDefault="009535A3" w:rsidP="009535A3">
                                <w:pPr>
                                  <w:jc w:val="center"/>
                                  <w:rPr>
                                    <w:i/>
                                    <w:iCs/>
                                    <w:color w:val="1F3864" w:themeColor="accent1" w:themeShade="80"/>
                                    <w:sz w:val="28"/>
                                    <w:szCs w:val="28"/>
                                  </w:rPr>
                                </w:pPr>
                                <w:r w:rsidRPr="009535A3">
                                  <w:rPr>
                                    <w:i/>
                                    <w:iCs/>
                                    <w:color w:val="1F3864" w:themeColor="accent1" w:themeShade="80"/>
                                    <w:sz w:val="28"/>
                                    <w:szCs w:val="28"/>
                                  </w:rPr>
                                  <w:t>Programme: Applied Computing</w:t>
                                </w:r>
                              </w:p>
                              <w:p w14:paraId="0BE787B1" w14:textId="77777777" w:rsidR="009535A3" w:rsidRPr="009535A3" w:rsidRDefault="009535A3" w:rsidP="009535A3">
                                <w:pPr>
                                  <w:jc w:val="center"/>
                                  <w:rPr>
                                    <w:i/>
                                    <w:iCs/>
                                    <w:color w:val="1F3864" w:themeColor="accent1" w:themeShade="80"/>
                                    <w:sz w:val="28"/>
                                    <w:szCs w:val="28"/>
                                  </w:rPr>
                                </w:pPr>
                                <w:r w:rsidRPr="009535A3">
                                  <w:rPr>
                                    <w:i/>
                                    <w:iCs/>
                                    <w:color w:val="1F3864" w:themeColor="accent1" w:themeShade="80"/>
                                    <w:sz w:val="28"/>
                                    <w:szCs w:val="28"/>
                                  </w:rPr>
                                  <w:t>Module: Usability Engineering</w:t>
                                </w:r>
                              </w:p>
                              <w:p w14:paraId="2583DDC8" w14:textId="77777777" w:rsidR="009535A3" w:rsidRPr="009535A3" w:rsidRDefault="009535A3" w:rsidP="009535A3">
                                <w:pPr>
                                  <w:jc w:val="center"/>
                                  <w:rPr>
                                    <w:i/>
                                    <w:iCs/>
                                    <w:color w:val="1F3864" w:themeColor="accent1" w:themeShade="80"/>
                                    <w:sz w:val="28"/>
                                    <w:szCs w:val="28"/>
                                  </w:rPr>
                                </w:pPr>
                                <w:r w:rsidRPr="009535A3">
                                  <w:rPr>
                                    <w:i/>
                                    <w:iCs/>
                                    <w:color w:val="1F3864" w:themeColor="accent1" w:themeShade="80"/>
                                    <w:sz w:val="28"/>
                                    <w:szCs w:val="28"/>
                                  </w:rPr>
                                  <w:t>Module code: ACCB6017</w:t>
                                </w:r>
                              </w:p>
                              <w:p w14:paraId="0D546FE2" w14:textId="724FF16B" w:rsidR="009535A3" w:rsidRPr="009535A3" w:rsidRDefault="009535A3" w:rsidP="009535A3">
                                <w:pPr>
                                  <w:jc w:val="center"/>
                                  <w:rPr>
                                    <w:i/>
                                    <w:iCs/>
                                    <w:color w:val="1F3864" w:themeColor="accent1" w:themeShade="80"/>
                                    <w:sz w:val="28"/>
                                    <w:szCs w:val="28"/>
                                  </w:rPr>
                                </w:pPr>
                                <w:r w:rsidRPr="009535A3">
                                  <w:rPr>
                                    <w:i/>
                                    <w:iCs/>
                                    <w:color w:val="1F3864" w:themeColor="accent1" w:themeShade="80"/>
                                    <w:sz w:val="28"/>
                                    <w:szCs w:val="28"/>
                                  </w:rPr>
                                  <w:t>Lecturer: Dr Nassir Ibrahim</w:t>
                                </w:r>
                              </w:p>
                              <w:p w14:paraId="09E0F692" w14:textId="627E9712" w:rsidR="009535A3" w:rsidRPr="009535A3" w:rsidRDefault="009535A3" w:rsidP="009535A3">
                                <w:pPr>
                                  <w:jc w:val="center"/>
                                  <w:rPr>
                                    <w:i/>
                                    <w:iCs/>
                                    <w:color w:val="1F3864" w:themeColor="accent1" w:themeShade="80"/>
                                    <w:sz w:val="28"/>
                                    <w:szCs w:val="28"/>
                                  </w:rPr>
                                </w:pPr>
                                <w:r w:rsidRPr="009535A3">
                                  <w:rPr>
                                    <w:i/>
                                    <w:iCs/>
                                    <w:color w:val="1F3864" w:themeColor="accent1" w:themeShade="80"/>
                                    <w:sz w:val="28"/>
                                    <w:szCs w:val="28"/>
                                  </w:rPr>
                                  <w:t xml:space="preserve">Submission deadline: 31st October 2025 </w:t>
                                </w:r>
                                <w:r w:rsidRPr="009535A3">
                                  <w:rPr>
                                    <w:i/>
                                    <w:iCs/>
                                    <w:color w:val="1F3864" w:themeColor="accent1" w:themeShade="80"/>
                                    <w:sz w:val="28"/>
                                    <w:szCs w:val="28"/>
                                  </w:rPr>
                                  <w:br/>
                                  <w:t>14:00 (2 PM)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CA4DE3" id="_x0000_s1028" type="#_x0000_t202" style="position:absolute;margin-left:96.85pt;margin-top:257.75pt;width:287.65pt;height:153.35pt;z-index:251738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" filled="f" stroked="f">
                    <v:textbox>
                      <w:txbxContent>
                        <w:p w14:paraId="172A426C" w14:textId="77777777" w:rsidR="009535A3" w:rsidRPr="009535A3" w:rsidRDefault="009535A3" w:rsidP="009535A3">
                          <w:pPr>
                            <w:jc w:val="center"/>
                            <w:rPr>
                              <w:i/>
                              <w:iCs/>
                              <w:color w:val="1F3864" w:themeColor="accent1" w:themeShade="80"/>
                              <w:sz w:val="28"/>
                              <w:szCs w:val="28"/>
                            </w:rPr>
                          </w:pPr>
                          <w:r w:rsidRPr="009535A3">
                            <w:rPr>
                              <w:i/>
                              <w:iCs/>
                              <w:color w:val="1F3864" w:themeColor="accent1" w:themeShade="80"/>
                              <w:sz w:val="28"/>
                              <w:szCs w:val="28"/>
                            </w:rPr>
                            <w:t>Programme: Applied Computing</w:t>
                          </w:r>
                        </w:p>
                        <w:p w14:paraId="0BE787B1" w14:textId="77777777" w:rsidR="009535A3" w:rsidRPr="009535A3" w:rsidRDefault="009535A3" w:rsidP="009535A3">
                          <w:pPr>
                            <w:jc w:val="center"/>
                            <w:rPr>
                              <w:i/>
                              <w:iCs/>
                              <w:color w:val="1F3864" w:themeColor="accent1" w:themeShade="80"/>
                              <w:sz w:val="28"/>
                              <w:szCs w:val="28"/>
                            </w:rPr>
                          </w:pPr>
                          <w:r w:rsidRPr="009535A3">
                            <w:rPr>
                              <w:i/>
                              <w:iCs/>
                              <w:color w:val="1F3864" w:themeColor="accent1" w:themeShade="80"/>
                              <w:sz w:val="28"/>
                              <w:szCs w:val="28"/>
                            </w:rPr>
                            <w:t>Module: Usability Engineering</w:t>
                          </w:r>
                        </w:p>
                        <w:p w14:paraId="2583DDC8" w14:textId="77777777" w:rsidR="009535A3" w:rsidRPr="009535A3" w:rsidRDefault="009535A3" w:rsidP="009535A3">
                          <w:pPr>
                            <w:jc w:val="center"/>
                            <w:rPr>
                              <w:i/>
                              <w:iCs/>
                              <w:color w:val="1F3864" w:themeColor="accent1" w:themeShade="80"/>
                              <w:sz w:val="28"/>
                              <w:szCs w:val="28"/>
                            </w:rPr>
                          </w:pPr>
                          <w:r w:rsidRPr="009535A3">
                            <w:rPr>
                              <w:i/>
                              <w:iCs/>
                              <w:color w:val="1F3864" w:themeColor="accent1" w:themeShade="80"/>
                              <w:sz w:val="28"/>
                              <w:szCs w:val="28"/>
                            </w:rPr>
                            <w:t>Module code: ACCB6017</w:t>
                          </w:r>
                        </w:p>
                        <w:p w14:paraId="0D546FE2" w14:textId="724FF16B" w:rsidR="009535A3" w:rsidRPr="009535A3" w:rsidRDefault="009535A3" w:rsidP="009535A3">
                          <w:pPr>
                            <w:jc w:val="center"/>
                            <w:rPr>
                              <w:i/>
                              <w:iCs/>
                              <w:color w:val="1F3864" w:themeColor="accent1" w:themeShade="80"/>
                              <w:sz w:val="28"/>
                              <w:szCs w:val="28"/>
                            </w:rPr>
                          </w:pPr>
                          <w:r w:rsidRPr="009535A3">
                            <w:rPr>
                              <w:i/>
                              <w:iCs/>
                              <w:color w:val="1F3864" w:themeColor="accent1" w:themeShade="80"/>
                              <w:sz w:val="28"/>
                              <w:szCs w:val="28"/>
                            </w:rPr>
                            <w:t>Lecturer: Dr Nassir Ibrahim</w:t>
                          </w:r>
                        </w:p>
                        <w:p w14:paraId="09E0F692" w14:textId="627E9712" w:rsidR="009535A3" w:rsidRPr="009535A3" w:rsidRDefault="009535A3" w:rsidP="009535A3">
                          <w:pPr>
                            <w:jc w:val="center"/>
                            <w:rPr>
                              <w:i/>
                              <w:iCs/>
                              <w:color w:val="1F3864" w:themeColor="accent1" w:themeShade="80"/>
                              <w:sz w:val="28"/>
                              <w:szCs w:val="28"/>
                            </w:rPr>
                          </w:pPr>
                          <w:r w:rsidRPr="009535A3">
                            <w:rPr>
                              <w:i/>
                              <w:iCs/>
                              <w:color w:val="1F3864" w:themeColor="accent1" w:themeShade="80"/>
                              <w:sz w:val="28"/>
                              <w:szCs w:val="28"/>
                            </w:rPr>
                            <w:t xml:space="preserve">Submission deadline: 31st October 2025 </w:t>
                          </w:r>
                          <w:r w:rsidRPr="009535A3">
                            <w:rPr>
                              <w:i/>
                              <w:iCs/>
                              <w:color w:val="1F3864" w:themeColor="accent1" w:themeShade="80"/>
                              <w:sz w:val="28"/>
                              <w:szCs w:val="28"/>
                            </w:rPr>
                            <w:br/>
                            <w:t>14:00 (2 PM)</w:t>
                          </w:r>
                        </w:p>
                      </w:txbxContent>
                    </v:textbox>
                    <w10:wrap type="square"/>
                  </v:shape>
                </w:pict>
              </mc:Fallback>
            </mc:AlternateContent>
          </w:r>
          <w:r>
            <w:rPr>
              <w:noProof/>
            </w:rPr>
            <mc:AlternateContent>
              <mc:Choice Requires="wps">
                <w:drawing>
                  <wp:anchor distT="0" distB="0" distL="114300" distR="114300" simplePos="0" relativeHeight="251684352" behindDoc="0" locked="0" layoutInCell="1" allowOverlap="1" wp14:anchorId="511BD494" wp14:editId="66D6930C">
                    <wp:simplePos x="0" y="0"/>
                    <wp:positionH relativeFrom="page">
                      <wp:posOffset>3139854</wp:posOffset>
                    </wp:positionH>
                    <wp:positionV relativeFrom="page">
                      <wp:posOffset>9190639</wp:posOffset>
                    </wp:positionV>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A72CE2" w14:textId="4B67EFA6" w:rsidR="009535A3" w:rsidRDefault="00751619">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9535A3">
                                      <w:rPr>
                                        <w:color w:val="4472C4" w:themeColor="accent1"/>
                                        <w:sz w:val="26"/>
                                        <w:szCs w:val="26"/>
                                      </w:rPr>
                                      <w:t>Natalia Goncearuc</w:t>
                                    </w:r>
                                  </w:sdtContent>
                                </w:sdt>
                              </w:p>
                              <w:p w14:paraId="3971C22D" w14:textId="5145F3DD" w:rsidR="009535A3" w:rsidRDefault="00751619">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60080E">
                                      <w:rPr>
                                        <w:caps/>
                                        <w:color w:val="595959" w:themeColor="text1" w:themeTint="A6"/>
                                        <w:sz w:val="20"/>
                                        <w:szCs w:val="20"/>
                                      </w:rPr>
                                      <w:t>Student number 2228229</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511BD494" id="Text Box 28" o:spid="_x0000_s1029" type="#_x0000_t202" style="position:absolute;margin-left:247.25pt;margin-top:723.65pt;width:4in;height:28.8pt;z-index:25168435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" filled="f" stroked="f" strokeweight=".5pt">
                    <v:textbox style="mso-fit-shape-to-text:t" inset="0,0,0,0">
                      <w:txbxContent>
                        <w:p w14:paraId="45A72CE2" w14:textId="4B67EFA6" w:rsidR="009535A3" w:rsidRDefault="00751619">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9535A3">
                                <w:rPr>
                                  <w:color w:val="4472C4" w:themeColor="accent1"/>
                                  <w:sz w:val="26"/>
                                  <w:szCs w:val="26"/>
                                </w:rPr>
                                <w:t>Natalia Goncearuc</w:t>
                              </w:r>
                            </w:sdtContent>
                          </w:sdt>
                        </w:p>
                        <w:p w14:paraId="3971C22D" w14:textId="5145F3DD" w:rsidR="009535A3" w:rsidRDefault="00751619">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60080E">
                                <w:rPr>
                                  <w:caps/>
                                  <w:color w:val="595959" w:themeColor="text1" w:themeTint="A6"/>
                                  <w:sz w:val="20"/>
                                  <w:szCs w:val="20"/>
                                </w:rPr>
                                <w:t>Student number 2228229</w:t>
                              </w:r>
                            </w:sdtContent>
                          </w:sdt>
                        </w:p>
                      </w:txbxContent>
                    </v:textbox>
                    <w10:wrap anchorx="page" anchory="page"/>
                  </v:shape>
                </w:pict>
              </mc:Fallback>
            </mc:AlternateContent>
          </w:r>
          <w:r w:rsidR="009535A3">
            <w:br w:type="page"/>
          </w:r>
        </w:p>
        <w:sdt>
          <w:sdtPr>
            <w:rPr>
              <w:rFonts w:ascii="Times New Roman" w:eastAsiaTheme="minorHAnsi" w:hAnsi="Times New Roman" w:cs="Times New Roman"/>
              <w:color w:val="auto"/>
              <w:sz w:val="24"/>
              <w:szCs w:val="24"/>
              <w:lang/>
            </w:rPr>
            <w:id w:val="-951789110"/>
            <w:docPartObj>
              <w:docPartGallery w:val="Table of Contents"/>
              <w:docPartUnique/>
            </w:docPartObj>
          </w:sdtPr>
          <w:sdtEndPr>
            <w:rPr>
              <w:b/>
              <w:bCs/>
              <w:noProof/>
            </w:rPr>
          </w:sdtEndPr>
          <w:sdtContent>
            <w:p w14:paraId="34927743" w14:textId="6D1BEEBC" w:rsidR="00E47809" w:rsidRDefault="00E47809" w:rsidP="00E47809">
              <w:pPr>
                <w:pStyle w:val="TOCHeading"/>
                <w:spacing w:line="360" w:lineRule="auto"/>
              </w:pPr>
              <w:r>
                <w:t>Table of Contents</w:t>
              </w:r>
            </w:p>
            <w:p w14:paraId="46DC4DBF" w14:textId="4D8119A8" w:rsidR="00534072" w:rsidRPr="00534072" w:rsidRDefault="00E47809" w:rsidP="00534072">
              <w:pPr>
                <w:pStyle w:val="TOC1"/>
                <w:tabs>
                  <w:tab w:val="left" w:pos="720"/>
                  <w:tab w:val="right" w:leader="dot" w:pos="9016"/>
                </w:tabs>
                <w:spacing w:line="360" w:lineRule="auto"/>
                <w:rPr>
                  <w:rFonts w:cstheme="minorBidi"/>
                  <w:noProof/>
                  <w:kern w:val="2"/>
                  <w:sz w:val="28"/>
                  <w:szCs w:val="28"/>
                  <w:lang/>
                  <w14:ligatures w14:val="standardContextual"/>
                </w:rPr>
              </w:pPr>
              <w:r>
                <w:fldChar w:fldCharType="begin"/>
              </w:r>
              <w:r>
                <w:instrText xml:space="preserve"> TOC \o "1-3" \h \z \u </w:instrText>
              </w:r>
              <w:r>
                <w:fldChar w:fldCharType="separate"/>
              </w:r>
              <w:hyperlink w:anchor="_Toc212807249" w:history="1">
                <w:r w:rsidR="00534072" w:rsidRPr="00534072">
                  <w:rPr>
                    <w:rStyle w:val="Hyperlink"/>
                    <w:noProof/>
                    <w:sz w:val="28"/>
                    <w:szCs w:val="28"/>
                    <w:lang w:val="en-GB"/>
                  </w:rPr>
                  <w:t>1.0</w:t>
                </w:r>
                <w:r w:rsidR="00534072" w:rsidRPr="00534072">
                  <w:rPr>
                    <w:rFonts w:cstheme="minorBidi"/>
                    <w:noProof/>
                    <w:kern w:val="2"/>
                    <w:sz w:val="28"/>
                    <w:szCs w:val="28"/>
                    <w:lang/>
                    <w14:ligatures w14:val="standardContextual"/>
                  </w:rPr>
                  <w:tab/>
                </w:r>
                <w:r w:rsidR="00534072" w:rsidRPr="00534072">
                  <w:rPr>
                    <w:rStyle w:val="Hyperlink"/>
                    <w:noProof/>
                    <w:sz w:val="28"/>
                    <w:szCs w:val="28"/>
                  </w:rPr>
                  <w:t>Introduction</w:t>
                </w:r>
                <w:r w:rsidR="00534072" w:rsidRPr="00534072">
                  <w:rPr>
                    <w:noProof/>
                    <w:webHidden/>
                    <w:sz w:val="28"/>
                    <w:szCs w:val="28"/>
                  </w:rPr>
                  <w:tab/>
                </w:r>
                <w:r w:rsidR="00534072" w:rsidRPr="00534072">
                  <w:rPr>
                    <w:noProof/>
                    <w:webHidden/>
                    <w:sz w:val="28"/>
                    <w:szCs w:val="28"/>
                  </w:rPr>
                  <w:fldChar w:fldCharType="begin"/>
                </w:r>
                <w:r w:rsidR="00534072" w:rsidRPr="00534072">
                  <w:rPr>
                    <w:noProof/>
                    <w:webHidden/>
                    <w:sz w:val="28"/>
                    <w:szCs w:val="28"/>
                  </w:rPr>
                  <w:instrText xml:space="preserve"> PAGEREF _Toc212807249 \h </w:instrText>
                </w:r>
                <w:r w:rsidR="00534072" w:rsidRPr="00534072">
                  <w:rPr>
                    <w:noProof/>
                    <w:webHidden/>
                    <w:sz w:val="28"/>
                    <w:szCs w:val="28"/>
                  </w:rPr>
                </w:r>
                <w:r w:rsidR="00534072" w:rsidRPr="00534072">
                  <w:rPr>
                    <w:noProof/>
                    <w:webHidden/>
                    <w:sz w:val="28"/>
                    <w:szCs w:val="28"/>
                  </w:rPr>
                  <w:fldChar w:fldCharType="separate"/>
                </w:r>
                <w:r w:rsidR="00534072" w:rsidRPr="00534072">
                  <w:rPr>
                    <w:noProof/>
                    <w:webHidden/>
                    <w:sz w:val="28"/>
                    <w:szCs w:val="28"/>
                  </w:rPr>
                  <w:t>2</w:t>
                </w:r>
                <w:r w:rsidR="00534072" w:rsidRPr="00534072">
                  <w:rPr>
                    <w:noProof/>
                    <w:webHidden/>
                    <w:sz w:val="28"/>
                    <w:szCs w:val="28"/>
                  </w:rPr>
                  <w:fldChar w:fldCharType="end"/>
                </w:r>
              </w:hyperlink>
            </w:p>
            <w:p w14:paraId="0C9F7AB2" w14:textId="6F211B42" w:rsidR="00534072" w:rsidRPr="00534072" w:rsidRDefault="00534072" w:rsidP="00534072">
              <w:pPr>
                <w:pStyle w:val="TOC1"/>
                <w:tabs>
                  <w:tab w:val="right" w:leader="dot" w:pos="9016"/>
                </w:tabs>
                <w:spacing w:line="360" w:lineRule="auto"/>
                <w:rPr>
                  <w:rFonts w:cstheme="minorBidi"/>
                  <w:noProof/>
                  <w:kern w:val="2"/>
                  <w:sz w:val="28"/>
                  <w:szCs w:val="28"/>
                  <w:lang/>
                  <w14:ligatures w14:val="standardContextual"/>
                </w:rPr>
              </w:pPr>
              <w:hyperlink w:anchor="_Toc212807250" w:history="1">
                <w:r w:rsidRPr="00534072">
                  <w:rPr>
                    <w:rStyle w:val="Hyperlink"/>
                    <w:noProof/>
                    <w:sz w:val="28"/>
                    <w:szCs w:val="28"/>
                    <w:lang w:val="en-GB"/>
                  </w:rPr>
                  <w:t>2.0 Creation of user personas, along with their specific user and experience requirements</w:t>
                </w:r>
                <w:r w:rsidRPr="00534072">
                  <w:rPr>
                    <w:noProof/>
                    <w:webHidden/>
                    <w:sz w:val="28"/>
                    <w:szCs w:val="28"/>
                  </w:rPr>
                  <w:tab/>
                </w:r>
                <w:r w:rsidRPr="00534072">
                  <w:rPr>
                    <w:noProof/>
                    <w:webHidden/>
                    <w:sz w:val="28"/>
                    <w:szCs w:val="28"/>
                  </w:rPr>
                  <w:fldChar w:fldCharType="begin"/>
                </w:r>
                <w:r w:rsidRPr="00534072">
                  <w:rPr>
                    <w:noProof/>
                    <w:webHidden/>
                    <w:sz w:val="28"/>
                    <w:szCs w:val="28"/>
                  </w:rPr>
                  <w:instrText xml:space="preserve"> PAGEREF _Toc212807250 \h </w:instrText>
                </w:r>
                <w:r w:rsidRPr="00534072">
                  <w:rPr>
                    <w:noProof/>
                    <w:webHidden/>
                    <w:sz w:val="28"/>
                    <w:szCs w:val="28"/>
                  </w:rPr>
                </w:r>
                <w:r w:rsidRPr="00534072">
                  <w:rPr>
                    <w:noProof/>
                    <w:webHidden/>
                    <w:sz w:val="28"/>
                    <w:szCs w:val="28"/>
                  </w:rPr>
                  <w:fldChar w:fldCharType="separate"/>
                </w:r>
                <w:r w:rsidRPr="00534072">
                  <w:rPr>
                    <w:noProof/>
                    <w:webHidden/>
                    <w:sz w:val="28"/>
                    <w:szCs w:val="28"/>
                  </w:rPr>
                  <w:t>2</w:t>
                </w:r>
                <w:r w:rsidRPr="00534072">
                  <w:rPr>
                    <w:noProof/>
                    <w:webHidden/>
                    <w:sz w:val="28"/>
                    <w:szCs w:val="28"/>
                  </w:rPr>
                  <w:fldChar w:fldCharType="end"/>
                </w:r>
              </w:hyperlink>
            </w:p>
            <w:p w14:paraId="5D32BE20" w14:textId="2B69A8A7" w:rsidR="00534072" w:rsidRPr="00534072" w:rsidRDefault="00534072" w:rsidP="00534072">
              <w:pPr>
                <w:pStyle w:val="TOC1"/>
                <w:tabs>
                  <w:tab w:val="right" w:leader="dot" w:pos="9016"/>
                </w:tabs>
                <w:spacing w:line="360" w:lineRule="auto"/>
                <w:rPr>
                  <w:rFonts w:cstheme="minorBidi"/>
                  <w:noProof/>
                  <w:kern w:val="2"/>
                  <w:sz w:val="28"/>
                  <w:szCs w:val="28"/>
                  <w:lang/>
                  <w14:ligatures w14:val="standardContextual"/>
                </w:rPr>
              </w:pPr>
              <w:hyperlink w:anchor="_Toc212807251" w:history="1">
                <w:r w:rsidRPr="00534072">
                  <w:rPr>
                    <w:rStyle w:val="Hyperlink"/>
                    <w:noProof/>
                    <w:sz w:val="28"/>
                    <w:szCs w:val="28"/>
                    <w:lang w:val="en-GB"/>
                  </w:rPr>
                  <w:t xml:space="preserve">3.0 </w:t>
                </w:r>
                <w:r w:rsidRPr="00534072">
                  <w:rPr>
                    <w:rStyle w:val="Hyperlink"/>
                    <w:noProof/>
                    <w:sz w:val="28"/>
                    <w:szCs w:val="28"/>
                  </w:rPr>
                  <w:t>User Research and Persona Development</w:t>
                </w:r>
                <w:r w:rsidRPr="00534072">
                  <w:rPr>
                    <w:noProof/>
                    <w:webHidden/>
                    <w:sz w:val="28"/>
                    <w:szCs w:val="28"/>
                  </w:rPr>
                  <w:tab/>
                </w:r>
                <w:r w:rsidRPr="00534072">
                  <w:rPr>
                    <w:noProof/>
                    <w:webHidden/>
                    <w:sz w:val="28"/>
                    <w:szCs w:val="28"/>
                  </w:rPr>
                  <w:fldChar w:fldCharType="begin"/>
                </w:r>
                <w:r w:rsidRPr="00534072">
                  <w:rPr>
                    <w:noProof/>
                    <w:webHidden/>
                    <w:sz w:val="28"/>
                    <w:szCs w:val="28"/>
                  </w:rPr>
                  <w:instrText xml:space="preserve"> PAGEREF _Toc212807251 \h </w:instrText>
                </w:r>
                <w:r w:rsidRPr="00534072">
                  <w:rPr>
                    <w:noProof/>
                    <w:webHidden/>
                    <w:sz w:val="28"/>
                    <w:szCs w:val="28"/>
                  </w:rPr>
                </w:r>
                <w:r w:rsidRPr="00534072">
                  <w:rPr>
                    <w:noProof/>
                    <w:webHidden/>
                    <w:sz w:val="28"/>
                    <w:szCs w:val="28"/>
                  </w:rPr>
                  <w:fldChar w:fldCharType="separate"/>
                </w:r>
                <w:r w:rsidRPr="00534072">
                  <w:rPr>
                    <w:noProof/>
                    <w:webHidden/>
                    <w:sz w:val="28"/>
                    <w:szCs w:val="28"/>
                  </w:rPr>
                  <w:t>6</w:t>
                </w:r>
                <w:r w:rsidRPr="00534072">
                  <w:rPr>
                    <w:noProof/>
                    <w:webHidden/>
                    <w:sz w:val="28"/>
                    <w:szCs w:val="28"/>
                  </w:rPr>
                  <w:fldChar w:fldCharType="end"/>
                </w:r>
              </w:hyperlink>
            </w:p>
            <w:p w14:paraId="7EB4CC0E" w14:textId="066771AB" w:rsidR="00534072" w:rsidRPr="00534072" w:rsidRDefault="00534072" w:rsidP="00534072">
              <w:pPr>
                <w:pStyle w:val="TOC1"/>
                <w:tabs>
                  <w:tab w:val="right" w:leader="dot" w:pos="9016"/>
                </w:tabs>
                <w:spacing w:line="360" w:lineRule="auto"/>
                <w:rPr>
                  <w:rFonts w:cstheme="minorBidi"/>
                  <w:noProof/>
                  <w:kern w:val="2"/>
                  <w:sz w:val="28"/>
                  <w:szCs w:val="28"/>
                  <w:lang/>
                  <w14:ligatures w14:val="standardContextual"/>
                </w:rPr>
              </w:pPr>
              <w:hyperlink w:anchor="_Toc212807252" w:history="1">
                <w:r w:rsidRPr="00534072">
                  <w:rPr>
                    <w:rStyle w:val="Hyperlink"/>
                    <w:noProof/>
                    <w:sz w:val="28"/>
                    <w:szCs w:val="28"/>
                    <w:lang w:val="en-GB"/>
                  </w:rPr>
                  <w:t xml:space="preserve">4.0 </w:t>
                </w:r>
                <w:r w:rsidRPr="00534072">
                  <w:rPr>
                    <w:rStyle w:val="Hyperlink"/>
                    <w:noProof/>
                    <w:sz w:val="28"/>
                    <w:szCs w:val="28"/>
                  </w:rPr>
                  <w:t>Usability Design Considerations</w:t>
                </w:r>
                <w:r w:rsidRPr="00534072">
                  <w:rPr>
                    <w:noProof/>
                    <w:webHidden/>
                    <w:sz w:val="28"/>
                    <w:szCs w:val="28"/>
                  </w:rPr>
                  <w:tab/>
                </w:r>
                <w:r w:rsidRPr="00534072">
                  <w:rPr>
                    <w:noProof/>
                    <w:webHidden/>
                    <w:sz w:val="28"/>
                    <w:szCs w:val="28"/>
                  </w:rPr>
                  <w:fldChar w:fldCharType="begin"/>
                </w:r>
                <w:r w:rsidRPr="00534072">
                  <w:rPr>
                    <w:noProof/>
                    <w:webHidden/>
                    <w:sz w:val="28"/>
                    <w:szCs w:val="28"/>
                  </w:rPr>
                  <w:instrText xml:space="preserve"> PAGEREF _Toc212807252 \h </w:instrText>
                </w:r>
                <w:r w:rsidRPr="00534072">
                  <w:rPr>
                    <w:noProof/>
                    <w:webHidden/>
                    <w:sz w:val="28"/>
                    <w:szCs w:val="28"/>
                  </w:rPr>
                </w:r>
                <w:r w:rsidRPr="00534072">
                  <w:rPr>
                    <w:noProof/>
                    <w:webHidden/>
                    <w:sz w:val="28"/>
                    <w:szCs w:val="28"/>
                  </w:rPr>
                  <w:fldChar w:fldCharType="separate"/>
                </w:r>
                <w:r w:rsidRPr="00534072">
                  <w:rPr>
                    <w:noProof/>
                    <w:webHidden/>
                    <w:sz w:val="28"/>
                    <w:szCs w:val="28"/>
                  </w:rPr>
                  <w:t>12</w:t>
                </w:r>
                <w:r w:rsidRPr="00534072">
                  <w:rPr>
                    <w:noProof/>
                    <w:webHidden/>
                    <w:sz w:val="28"/>
                    <w:szCs w:val="28"/>
                  </w:rPr>
                  <w:fldChar w:fldCharType="end"/>
                </w:r>
              </w:hyperlink>
            </w:p>
            <w:p w14:paraId="79052DA4" w14:textId="5EC42B35" w:rsidR="00534072" w:rsidRPr="00534072" w:rsidRDefault="00534072" w:rsidP="00534072">
              <w:pPr>
                <w:pStyle w:val="TOC1"/>
                <w:tabs>
                  <w:tab w:val="right" w:leader="dot" w:pos="9016"/>
                </w:tabs>
                <w:spacing w:line="360" w:lineRule="auto"/>
                <w:rPr>
                  <w:rFonts w:cstheme="minorBidi"/>
                  <w:noProof/>
                  <w:kern w:val="2"/>
                  <w:sz w:val="28"/>
                  <w:szCs w:val="28"/>
                  <w:lang/>
                  <w14:ligatures w14:val="standardContextual"/>
                </w:rPr>
              </w:pPr>
              <w:hyperlink w:anchor="_Toc212807253" w:history="1">
                <w:r w:rsidRPr="00534072">
                  <w:rPr>
                    <w:rStyle w:val="Hyperlink"/>
                    <w:noProof/>
                    <w:sz w:val="28"/>
                    <w:szCs w:val="28"/>
                    <w:lang w:val="en-GB"/>
                  </w:rPr>
                  <w:t xml:space="preserve">5.0 </w:t>
                </w:r>
                <w:r w:rsidRPr="00534072">
                  <w:rPr>
                    <w:rStyle w:val="Hyperlink"/>
                    <w:noProof/>
                    <w:sz w:val="28"/>
                    <w:szCs w:val="28"/>
                  </w:rPr>
                  <w:t>Wireframe Storyboards</w:t>
                </w:r>
                <w:r w:rsidRPr="00534072">
                  <w:rPr>
                    <w:noProof/>
                    <w:webHidden/>
                    <w:sz w:val="28"/>
                    <w:szCs w:val="28"/>
                  </w:rPr>
                  <w:tab/>
                </w:r>
                <w:r w:rsidRPr="00534072">
                  <w:rPr>
                    <w:noProof/>
                    <w:webHidden/>
                    <w:sz w:val="28"/>
                    <w:szCs w:val="28"/>
                  </w:rPr>
                  <w:fldChar w:fldCharType="begin"/>
                </w:r>
                <w:r w:rsidRPr="00534072">
                  <w:rPr>
                    <w:noProof/>
                    <w:webHidden/>
                    <w:sz w:val="28"/>
                    <w:szCs w:val="28"/>
                  </w:rPr>
                  <w:instrText xml:space="preserve"> PAGEREF _Toc212807253 \h </w:instrText>
                </w:r>
                <w:r w:rsidRPr="00534072">
                  <w:rPr>
                    <w:noProof/>
                    <w:webHidden/>
                    <w:sz w:val="28"/>
                    <w:szCs w:val="28"/>
                  </w:rPr>
                </w:r>
                <w:r w:rsidRPr="00534072">
                  <w:rPr>
                    <w:noProof/>
                    <w:webHidden/>
                    <w:sz w:val="28"/>
                    <w:szCs w:val="28"/>
                  </w:rPr>
                  <w:fldChar w:fldCharType="separate"/>
                </w:r>
                <w:r w:rsidRPr="00534072">
                  <w:rPr>
                    <w:noProof/>
                    <w:webHidden/>
                    <w:sz w:val="28"/>
                    <w:szCs w:val="28"/>
                  </w:rPr>
                  <w:t>15</w:t>
                </w:r>
                <w:r w:rsidRPr="00534072">
                  <w:rPr>
                    <w:noProof/>
                    <w:webHidden/>
                    <w:sz w:val="28"/>
                    <w:szCs w:val="28"/>
                  </w:rPr>
                  <w:fldChar w:fldCharType="end"/>
                </w:r>
              </w:hyperlink>
            </w:p>
            <w:p w14:paraId="56B4F6D2" w14:textId="5A763604" w:rsidR="00534072" w:rsidRPr="00534072" w:rsidRDefault="00534072" w:rsidP="00534072">
              <w:pPr>
                <w:pStyle w:val="TOC1"/>
                <w:tabs>
                  <w:tab w:val="right" w:leader="dot" w:pos="9016"/>
                </w:tabs>
                <w:spacing w:line="360" w:lineRule="auto"/>
                <w:rPr>
                  <w:rFonts w:cstheme="minorBidi"/>
                  <w:noProof/>
                  <w:kern w:val="2"/>
                  <w:sz w:val="28"/>
                  <w:szCs w:val="28"/>
                  <w:lang/>
                  <w14:ligatures w14:val="standardContextual"/>
                </w:rPr>
              </w:pPr>
              <w:hyperlink w:anchor="_Toc212807254" w:history="1">
                <w:r w:rsidRPr="00534072">
                  <w:rPr>
                    <w:rStyle w:val="Hyperlink"/>
                    <w:noProof/>
                    <w:sz w:val="28"/>
                    <w:szCs w:val="28"/>
                    <w:lang w:val="en-GB"/>
                  </w:rPr>
                  <w:t xml:space="preserve">6.0 </w:t>
                </w:r>
                <w:r w:rsidRPr="00534072">
                  <w:rPr>
                    <w:rStyle w:val="Hyperlink"/>
                    <w:noProof/>
                    <w:sz w:val="28"/>
                    <w:szCs w:val="28"/>
                  </w:rPr>
                  <w:t>Feedback Collection and Analysis</w:t>
                </w:r>
                <w:r w:rsidRPr="00534072">
                  <w:rPr>
                    <w:noProof/>
                    <w:webHidden/>
                    <w:sz w:val="28"/>
                    <w:szCs w:val="28"/>
                  </w:rPr>
                  <w:tab/>
                </w:r>
                <w:r w:rsidRPr="00534072">
                  <w:rPr>
                    <w:noProof/>
                    <w:webHidden/>
                    <w:sz w:val="28"/>
                    <w:szCs w:val="28"/>
                  </w:rPr>
                  <w:fldChar w:fldCharType="begin"/>
                </w:r>
                <w:r w:rsidRPr="00534072">
                  <w:rPr>
                    <w:noProof/>
                    <w:webHidden/>
                    <w:sz w:val="28"/>
                    <w:szCs w:val="28"/>
                  </w:rPr>
                  <w:instrText xml:space="preserve"> PAGEREF _Toc212807254 \h </w:instrText>
                </w:r>
                <w:r w:rsidRPr="00534072">
                  <w:rPr>
                    <w:noProof/>
                    <w:webHidden/>
                    <w:sz w:val="28"/>
                    <w:szCs w:val="28"/>
                  </w:rPr>
                </w:r>
                <w:r w:rsidRPr="00534072">
                  <w:rPr>
                    <w:noProof/>
                    <w:webHidden/>
                    <w:sz w:val="28"/>
                    <w:szCs w:val="28"/>
                  </w:rPr>
                  <w:fldChar w:fldCharType="separate"/>
                </w:r>
                <w:r w:rsidRPr="00534072">
                  <w:rPr>
                    <w:noProof/>
                    <w:webHidden/>
                    <w:sz w:val="28"/>
                    <w:szCs w:val="28"/>
                  </w:rPr>
                  <w:t>19</w:t>
                </w:r>
                <w:r w:rsidRPr="00534072">
                  <w:rPr>
                    <w:noProof/>
                    <w:webHidden/>
                    <w:sz w:val="28"/>
                    <w:szCs w:val="28"/>
                  </w:rPr>
                  <w:fldChar w:fldCharType="end"/>
                </w:r>
              </w:hyperlink>
            </w:p>
            <w:p w14:paraId="776DB512" w14:textId="070E4127" w:rsidR="00534072" w:rsidRPr="00534072" w:rsidRDefault="00534072" w:rsidP="00534072">
              <w:pPr>
                <w:pStyle w:val="TOC1"/>
                <w:tabs>
                  <w:tab w:val="right" w:leader="dot" w:pos="9016"/>
                </w:tabs>
                <w:spacing w:line="360" w:lineRule="auto"/>
                <w:rPr>
                  <w:rFonts w:cstheme="minorBidi"/>
                  <w:noProof/>
                  <w:kern w:val="2"/>
                  <w:sz w:val="28"/>
                  <w:szCs w:val="28"/>
                  <w:lang/>
                  <w14:ligatures w14:val="standardContextual"/>
                </w:rPr>
              </w:pPr>
              <w:hyperlink w:anchor="_Toc212807255" w:history="1">
                <w:r w:rsidRPr="00534072">
                  <w:rPr>
                    <w:rStyle w:val="Hyperlink"/>
                    <w:noProof/>
                    <w:sz w:val="28"/>
                    <w:szCs w:val="28"/>
                    <w:lang w:val="en-GB"/>
                  </w:rPr>
                  <w:t xml:space="preserve">7.0 </w:t>
                </w:r>
                <w:r w:rsidRPr="00534072">
                  <w:rPr>
                    <w:rStyle w:val="Hyperlink"/>
                    <w:noProof/>
                    <w:sz w:val="28"/>
                    <w:szCs w:val="28"/>
                  </w:rPr>
                  <w:t>Conclusion</w:t>
                </w:r>
                <w:r w:rsidRPr="00534072">
                  <w:rPr>
                    <w:noProof/>
                    <w:webHidden/>
                    <w:sz w:val="28"/>
                    <w:szCs w:val="28"/>
                  </w:rPr>
                  <w:tab/>
                </w:r>
                <w:r w:rsidRPr="00534072">
                  <w:rPr>
                    <w:noProof/>
                    <w:webHidden/>
                    <w:sz w:val="28"/>
                    <w:szCs w:val="28"/>
                  </w:rPr>
                  <w:fldChar w:fldCharType="begin"/>
                </w:r>
                <w:r w:rsidRPr="00534072">
                  <w:rPr>
                    <w:noProof/>
                    <w:webHidden/>
                    <w:sz w:val="28"/>
                    <w:szCs w:val="28"/>
                  </w:rPr>
                  <w:instrText xml:space="preserve"> PAGEREF _Toc212807255 \h </w:instrText>
                </w:r>
                <w:r w:rsidRPr="00534072">
                  <w:rPr>
                    <w:noProof/>
                    <w:webHidden/>
                    <w:sz w:val="28"/>
                    <w:szCs w:val="28"/>
                  </w:rPr>
                </w:r>
                <w:r w:rsidRPr="00534072">
                  <w:rPr>
                    <w:noProof/>
                    <w:webHidden/>
                    <w:sz w:val="28"/>
                    <w:szCs w:val="28"/>
                  </w:rPr>
                  <w:fldChar w:fldCharType="separate"/>
                </w:r>
                <w:r w:rsidRPr="00534072">
                  <w:rPr>
                    <w:noProof/>
                    <w:webHidden/>
                    <w:sz w:val="28"/>
                    <w:szCs w:val="28"/>
                  </w:rPr>
                  <w:t>21</w:t>
                </w:r>
                <w:r w:rsidRPr="00534072">
                  <w:rPr>
                    <w:noProof/>
                    <w:webHidden/>
                    <w:sz w:val="28"/>
                    <w:szCs w:val="28"/>
                  </w:rPr>
                  <w:fldChar w:fldCharType="end"/>
                </w:r>
              </w:hyperlink>
            </w:p>
            <w:p w14:paraId="46C86B20" w14:textId="3F45040A" w:rsidR="00534072" w:rsidRPr="00534072" w:rsidRDefault="00534072" w:rsidP="00534072">
              <w:pPr>
                <w:pStyle w:val="TOC1"/>
                <w:tabs>
                  <w:tab w:val="right" w:leader="dot" w:pos="9016"/>
                </w:tabs>
                <w:spacing w:line="360" w:lineRule="auto"/>
                <w:rPr>
                  <w:rFonts w:cstheme="minorBidi"/>
                  <w:noProof/>
                  <w:kern w:val="2"/>
                  <w:sz w:val="28"/>
                  <w:szCs w:val="28"/>
                  <w:lang/>
                  <w14:ligatures w14:val="standardContextual"/>
                </w:rPr>
              </w:pPr>
              <w:hyperlink w:anchor="_Toc212807256" w:history="1">
                <w:r w:rsidRPr="00534072">
                  <w:rPr>
                    <w:rStyle w:val="Hyperlink"/>
                    <w:noProof/>
                    <w:sz w:val="28"/>
                    <w:szCs w:val="28"/>
                    <w:lang w:val="en-GB"/>
                  </w:rPr>
                  <w:t xml:space="preserve">8.0 </w:t>
                </w:r>
                <w:r w:rsidRPr="00534072">
                  <w:rPr>
                    <w:rStyle w:val="Hyperlink"/>
                    <w:noProof/>
                    <w:sz w:val="28"/>
                    <w:szCs w:val="28"/>
                  </w:rPr>
                  <w:t>References</w:t>
                </w:r>
                <w:r w:rsidRPr="00534072">
                  <w:rPr>
                    <w:noProof/>
                    <w:webHidden/>
                    <w:sz w:val="28"/>
                    <w:szCs w:val="28"/>
                  </w:rPr>
                  <w:tab/>
                </w:r>
                <w:r w:rsidRPr="00534072">
                  <w:rPr>
                    <w:noProof/>
                    <w:webHidden/>
                    <w:sz w:val="28"/>
                    <w:szCs w:val="28"/>
                  </w:rPr>
                  <w:fldChar w:fldCharType="begin"/>
                </w:r>
                <w:r w:rsidRPr="00534072">
                  <w:rPr>
                    <w:noProof/>
                    <w:webHidden/>
                    <w:sz w:val="28"/>
                    <w:szCs w:val="28"/>
                  </w:rPr>
                  <w:instrText xml:space="preserve"> PAGEREF _Toc212807256 \h </w:instrText>
                </w:r>
                <w:r w:rsidRPr="00534072">
                  <w:rPr>
                    <w:noProof/>
                    <w:webHidden/>
                    <w:sz w:val="28"/>
                    <w:szCs w:val="28"/>
                  </w:rPr>
                </w:r>
                <w:r w:rsidRPr="00534072">
                  <w:rPr>
                    <w:noProof/>
                    <w:webHidden/>
                    <w:sz w:val="28"/>
                    <w:szCs w:val="28"/>
                  </w:rPr>
                  <w:fldChar w:fldCharType="separate"/>
                </w:r>
                <w:r w:rsidRPr="00534072">
                  <w:rPr>
                    <w:noProof/>
                    <w:webHidden/>
                    <w:sz w:val="28"/>
                    <w:szCs w:val="28"/>
                  </w:rPr>
                  <w:t>22</w:t>
                </w:r>
                <w:r w:rsidRPr="00534072">
                  <w:rPr>
                    <w:noProof/>
                    <w:webHidden/>
                    <w:sz w:val="28"/>
                    <w:szCs w:val="28"/>
                  </w:rPr>
                  <w:fldChar w:fldCharType="end"/>
                </w:r>
              </w:hyperlink>
            </w:p>
            <w:p w14:paraId="11C28092" w14:textId="2B902513" w:rsidR="00534072" w:rsidRPr="00534072" w:rsidRDefault="00534072" w:rsidP="00534072">
              <w:pPr>
                <w:pStyle w:val="TOC1"/>
                <w:tabs>
                  <w:tab w:val="right" w:leader="dot" w:pos="9016"/>
                </w:tabs>
                <w:spacing w:line="360" w:lineRule="auto"/>
                <w:rPr>
                  <w:rFonts w:cstheme="minorBidi"/>
                  <w:noProof/>
                  <w:kern w:val="2"/>
                  <w:sz w:val="28"/>
                  <w:szCs w:val="28"/>
                  <w:lang/>
                  <w14:ligatures w14:val="standardContextual"/>
                </w:rPr>
              </w:pPr>
              <w:hyperlink w:anchor="_Toc212807257" w:history="1">
                <w:r w:rsidRPr="00534072">
                  <w:rPr>
                    <w:rStyle w:val="Hyperlink"/>
                    <w:noProof/>
                    <w:sz w:val="28"/>
                    <w:szCs w:val="28"/>
                    <w:lang w:val="en-GB"/>
                  </w:rPr>
                  <w:t xml:space="preserve">9.0 </w:t>
                </w:r>
                <w:r w:rsidRPr="00534072">
                  <w:rPr>
                    <w:rStyle w:val="Hyperlink"/>
                    <w:noProof/>
                    <w:sz w:val="28"/>
                    <w:szCs w:val="28"/>
                  </w:rPr>
                  <w:t>Appendices</w:t>
                </w:r>
                <w:r w:rsidRPr="00534072">
                  <w:rPr>
                    <w:noProof/>
                    <w:webHidden/>
                    <w:sz w:val="28"/>
                    <w:szCs w:val="28"/>
                  </w:rPr>
                  <w:tab/>
                </w:r>
                <w:r w:rsidRPr="00534072">
                  <w:rPr>
                    <w:noProof/>
                    <w:webHidden/>
                    <w:sz w:val="28"/>
                    <w:szCs w:val="28"/>
                  </w:rPr>
                  <w:fldChar w:fldCharType="begin"/>
                </w:r>
                <w:r w:rsidRPr="00534072">
                  <w:rPr>
                    <w:noProof/>
                    <w:webHidden/>
                    <w:sz w:val="28"/>
                    <w:szCs w:val="28"/>
                  </w:rPr>
                  <w:instrText xml:space="preserve"> PAGEREF _Toc212807257 \h </w:instrText>
                </w:r>
                <w:r w:rsidRPr="00534072">
                  <w:rPr>
                    <w:noProof/>
                    <w:webHidden/>
                    <w:sz w:val="28"/>
                    <w:szCs w:val="28"/>
                  </w:rPr>
                </w:r>
                <w:r w:rsidRPr="00534072">
                  <w:rPr>
                    <w:noProof/>
                    <w:webHidden/>
                    <w:sz w:val="28"/>
                    <w:szCs w:val="28"/>
                  </w:rPr>
                  <w:fldChar w:fldCharType="separate"/>
                </w:r>
                <w:r w:rsidRPr="00534072">
                  <w:rPr>
                    <w:noProof/>
                    <w:webHidden/>
                    <w:sz w:val="28"/>
                    <w:szCs w:val="28"/>
                  </w:rPr>
                  <w:t>23</w:t>
                </w:r>
                <w:r w:rsidRPr="00534072">
                  <w:rPr>
                    <w:noProof/>
                    <w:webHidden/>
                    <w:sz w:val="28"/>
                    <w:szCs w:val="28"/>
                  </w:rPr>
                  <w:fldChar w:fldCharType="end"/>
                </w:r>
              </w:hyperlink>
            </w:p>
            <w:p w14:paraId="71F618E2" w14:textId="6DCB21A0" w:rsidR="00E47809" w:rsidRDefault="00E47809" w:rsidP="00E47809">
              <w:pPr>
                <w:spacing w:line="360" w:lineRule="auto"/>
              </w:pPr>
              <w:r>
                <w:rPr>
                  <w:b/>
                  <w:bCs/>
                  <w:noProof/>
                </w:rPr>
                <w:fldChar w:fldCharType="end"/>
              </w:r>
            </w:p>
          </w:sdtContent>
        </w:sdt>
        <w:p w14:paraId="6697D6D8" w14:textId="77777777" w:rsidR="007D6944" w:rsidRPr="007D6944" w:rsidRDefault="007D6944" w:rsidP="007D6944">
          <w:pPr>
            <w:rPr>
              <w:lang w:val="en-GB"/>
            </w:rPr>
          </w:pPr>
        </w:p>
        <w:p w14:paraId="14E6BA62" w14:textId="77777777" w:rsidR="007D6944" w:rsidRDefault="007D6944" w:rsidP="007D6944">
          <w:pPr>
            <w:rPr>
              <w:lang w:val="en-GB"/>
            </w:rPr>
          </w:pPr>
        </w:p>
        <w:p w14:paraId="393209E6" w14:textId="77777777" w:rsidR="00EB0E36" w:rsidRDefault="00EB0E36" w:rsidP="007D6944">
          <w:pPr>
            <w:rPr>
              <w:lang w:val="en-GB"/>
            </w:rPr>
          </w:pPr>
        </w:p>
        <w:p w14:paraId="110140AD" w14:textId="77777777" w:rsidR="00EB0E36" w:rsidRDefault="00EB0E36" w:rsidP="007D6944">
          <w:pPr>
            <w:rPr>
              <w:lang w:val="en-GB"/>
            </w:rPr>
          </w:pPr>
        </w:p>
        <w:p w14:paraId="3AEE7862" w14:textId="77777777" w:rsidR="00EB0E36" w:rsidRDefault="00EB0E36" w:rsidP="007D6944">
          <w:pPr>
            <w:rPr>
              <w:lang w:val="en-GB"/>
            </w:rPr>
          </w:pPr>
        </w:p>
        <w:p w14:paraId="672333E4" w14:textId="77777777" w:rsidR="00EB0E36" w:rsidRDefault="00EB0E36" w:rsidP="007D6944">
          <w:pPr>
            <w:rPr>
              <w:lang w:val="en-GB"/>
            </w:rPr>
          </w:pPr>
        </w:p>
        <w:p w14:paraId="7ED9FA37" w14:textId="77777777" w:rsidR="00EB0E36" w:rsidRDefault="00EB0E36" w:rsidP="007D6944">
          <w:pPr>
            <w:rPr>
              <w:lang w:val="en-GB"/>
            </w:rPr>
          </w:pPr>
        </w:p>
        <w:p w14:paraId="23BCC396" w14:textId="77777777" w:rsidR="00EB0E36" w:rsidRDefault="00EB0E36" w:rsidP="007D6944">
          <w:pPr>
            <w:rPr>
              <w:lang w:val="en-GB"/>
            </w:rPr>
          </w:pPr>
        </w:p>
        <w:p w14:paraId="18438ABA" w14:textId="77777777" w:rsidR="00EB0E36" w:rsidRDefault="00EB0E36" w:rsidP="007D6944">
          <w:pPr>
            <w:rPr>
              <w:lang w:val="en-GB"/>
            </w:rPr>
          </w:pPr>
        </w:p>
        <w:p w14:paraId="5D5F4C5A" w14:textId="77777777" w:rsidR="00EB0E36" w:rsidRDefault="00EB0E36" w:rsidP="007D6944">
          <w:pPr>
            <w:rPr>
              <w:lang w:val="en-GB"/>
            </w:rPr>
          </w:pPr>
        </w:p>
        <w:p w14:paraId="3BB5BFD2" w14:textId="77777777" w:rsidR="00EB0E36" w:rsidRDefault="00EB0E36" w:rsidP="007D6944">
          <w:pPr>
            <w:rPr>
              <w:lang w:val="en-GB"/>
            </w:rPr>
          </w:pPr>
        </w:p>
        <w:p w14:paraId="1EF0C5F5" w14:textId="77777777" w:rsidR="00EB0E36" w:rsidRPr="007D6944" w:rsidRDefault="00EB0E36" w:rsidP="007D6944">
          <w:pPr>
            <w:rPr>
              <w:lang w:val="en-GB"/>
            </w:rPr>
          </w:pPr>
        </w:p>
        <w:p w14:paraId="6DE19B71" w14:textId="77777777" w:rsidR="007E0201" w:rsidRDefault="007E0201" w:rsidP="007E0201">
          <w:pPr>
            <w:rPr>
              <w:rFonts w:ascii="Arial" w:hAnsi="Arial" w:cs="Arial"/>
              <w:sz w:val="22"/>
              <w:szCs w:val="22"/>
              <w:lang w:val="en-GB"/>
            </w:rPr>
          </w:pPr>
        </w:p>
        <w:p w14:paraId="7E8E8282" w14:textId="77777777" w:rsidR="00EB0E36" w:rsidRDefault="00EB0E36" w:rsidP="00EB0E36">
          <w:pPr>
            <w:rPr>
              <w:lang w:val="en-GB"/>
            </w:rPr>
          </w:pPr>
        </w:p>
        <w:p w14:paraId="06CE5DC0" w14:textId="77777777" w:rsidR="00FD1D37" w:rsidRPr="00FD1D37" w:rsidRDefault="00FD1D37" w:rsidP="007E0201">
          <w:pPr>
            <w:rPr>
              <w:rFonts w:ascii="Arial" w:hAnsi="Arial" w:cs="Arial"/>
              <w:sz w:val="22"/>
              <w:szCs w:val="22"/>
              <w:lang w:val="en-GB"/>
            </w:rPr>
          </w:pPr>
        </w:p>
        <w:p w14:paraId="7F6DA5FD" w14:textId="41C1041E" w:rsidR="00B25238" w:rsidRDefault="00B25238" w:rsidP="003E7859">
          <w:pPr>
            <w:pStyle w:val="Heading1"/>
            <w:numPr>
              <w:ilvl w:val="0"/>
              <w:numId w:val="34"/>
            </w:numPr>
            <w:rPr>
              <w:lang w:val="en-GB"/>
            </w:rPr>
          </w:pPr>
          <w:bookmarkStart w:id="1" w:name="_Toc212807249"/>
          <w:r w:rsidRPr="007E7502">
            <w:lastRenderedPageBreak/>
            <w:t>Introduction</w:t>
          </w:r>
          <w:bookmarkEnd w:id="1"/>
          <w:r w:rsidRPr="007E7502">
            <w:t xml:space="preserve"> </w:t>
          </w:r>
        </w:p>
        <w:p w14:paraId="79EA45B6" w14:textId="75C8E65F" w:rsidR="003E25FF" w:rsidRDefault="003E25FF" w:rsidP="00FF4D3F">
          <w:pPr>
            <w:spacing w:line="360" w:lineRule="auto"/>
            <w:rPr>
              <w:lang w:val="en-GB"/>
            </w:rPr>
          </w:pPr>
          <w:r>
            <w:rPr>
              <w:lang w:val="en-GB"/>
            </w:rPr>
            <w:t xml:space="preserve">This report investigates the user interface design process for the University of Wales Trinity Saint David (UWTSD) version of Cluedo, emphasising the importance of developing a User Interface Design that aligns with both functional specifications and the emotional connections that users desire. As defined by the International Organisation for Standardisation (ISO), usability is critical; it reflects the degree to which users can effectively, efficiently, and satisfactorily achieve specified objectives within a given context </w:t>
          </w:r>
          <w:sdt>
            <w:sdtPr>
              <w:rPr>
                <w:color w:val="000000"/>
                <w:highlight w:val="white"/>
                <w:lang w:val="en-GB"/>
              </w:rPr>
              <w:alias w:val="Citation"/>
              <w:tag w:val="{&quot;referencesIds&quot;:[&quot;doc:68dd7b93511b623f0e631d1d&quot;],&quot;referencesOptions&quot;:{&quot;doc:68dd7b93511b623f0e631d1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1031021,&quot;citationText&quot;:&quot;&lt;span style=\&quot;font-family:Times New Roman;font-size:16px;color:#000000\&quot;&gt;[1]&lt;/span&gt;&quot;}"/>
              <w:id w:val="2051031021"/>
              <w:placeholder>
                <w:docPart w:val="E8DE4EF3FC874ACABBE6B8FDC10F0EEB"/>
              </w:placeholder>
            </w:sdtPr>
            <w:sdtContent>
              <w:r w:rsidR="000F3FF7">
                <w:rPr>
                  <w:rFonts w:eastAsia="Times New Roman"/>
                  <w:color w:val="000000"/>
                </w:rPr>
                <w:t>[1]</w:t>
              </w:r>
            </w:sdtContent>
          </w:sdt>
          <w:r>
            <w:rPr>
              <w:lang w:val="en-GB"/>
            </w:rPr>
            <w:t>.</w:t>
          </w:r>
        </w:p>
        <w:p w14:paraId="512A2F93" w14:textId="4423ED73" w:rsidR="003E25FF" w:rsidRDefault="003E25FF" w:rsidP="00FF4D3F">
          <w:pPr>
            <w:spacing w:line="360" w:lineRule="auto"/>
            <w:rPr>
              <w:lang w:val="en-GB"/>
            </w:rPr>
          </w:pPr>
          <w:r>
            <w:rPr>
              <w:lang w:val="en-GB"/>
            </w:rPr>
            <w:t xml:space="preserve">To ensure the successful delivery of the product, the report is structured into six key sections. It commences with the formulation of user characters intended to address specific usage scenarios and experience requirements. This section introduces four distinct user personas that accommodate diverse player preferences and needs, highlighting their frustrations, requirements, and expectations </w:t>
          </w:r>
          <w:proofErr w:type="gramStart"/>
          <w:r>
            <w:rPr>
              <w:lang w:val="en-GB"/>
            </w:rPr>
            <w:t>in order to</w:t>
          </w:r>
          <w:proofErr w:type="gramEnd"/>
          <w:r>
            <w:rPr>
              <w:lang w:val="en-GB"/>
            </w:rPr>
            <w:t xml:space="preserve"> foster a deeper understanding of users and inform subsequent design enhancements.</w:t>
          </w:r>
        </w:p>
        <w:p w14:paraId="26276EFC" w14:textId="3C23ECCC" w:rsidR="003E25FF" w:rsidRDefault="003E25FF" w:rsidP="00FF4D3F">
          <w:pPr>
            <w:spacing w:line="360" w:lineRule="auto"/>
            <w:rPr>
              <w:lang w:val="en-GB"/>
            </w:rPr>
          </w:pPr>
          <w:r>
            <w:rPr>
              <w:lang w:val="en-GB"/>
            </w:rPr>
            <w:t xml:space="preserve">The report then shifts </w:t>
          </w:r>
          <w:r w:rsidR="009731D6">
            <w:rPr>
              <w:lang w:val="en-GB"/>
            </w:rPr>
            <w:t>the focus to User Research and Character Development, employing structured questionnaires to gather data from a broad audience effectively</w:t>
          </w:r>
          <w:r>
            <w:rPr>
              <w:lang w:val="en-GB"/>
            </w:rPr>
            <w:t>. The application of the MOSCOW technique will prioritise user requirements, which is essential for enhancing user experience. Following this segment, Usability Design Considerations will address the necessity of a straightforward user interface, clear navigation, and practical game tutorials. By implementing Jakob Nielsen's usability principles, the design will strive to ensure aesthetic appeal, user compatibility, reduced cognitive load, and consistency, thereby enhancing the overall gaming experience.</w:t>
          </w:r>
        </w:p>
        <w:p w14:paraId="12A2E950" w14:textId="5F41DE17" w:rsidR="00D55BEA" w:rsidRDefault="003E25FF" w:rsidP="00FF4D3F">
          <w:pPr>
            <w:spacing w:line="360" w:lineRule="auto"/>
            <w:rPr>
              <w:lang w:val="en-GB"/>
            </w:rPr>
          </w:pPr>
          <w:r>
            <w:rPr>
              <w:lang w:val="en-GB"/>
            </w:rPr>
            <w:t>Finally, the report will present wireframes and conclude with an analysis of Feedback Collection and Analysis. This analysis will utilise the insights gained to refine the user interface to better align with user expectations and emotional comfort.</w:t>
          </w:r>
        </w:p>
        <w:p w14:paraId="07EE96BC" w14:textId="77777777" w:rsidR="00534072" w:rsidRDefault="00534072" w:rsidP="00FF4D3F">
          <w:pPr>
            <w:spacing w:line="360" w:lineRule="auto"/>
            <w:rPr>
              <w:lang w:val="en-GB"/>
            </w:rPr>
          </w:pPr>
        </w:p>
        <w:p w14:paraId="54F5722B" w14:textId="77777777" w:rsidR="00534072" w:rsidRDefault="00534072" w:rsidP="00FF4D3F">
          <w:pPr>
            <w:spacing w:line="360" w:lineRule="auto"/>
            <w:rPr>
              <w:lang w:val="en-GB"/>
            </w:rPr>
          </w:pPr>
        </w:p>
        <w:p w14:paraId="28D8E179" w14:textId="77777777" w:rsidR="00534072" w:rsidRPr="00D55BEA" w:rsidRDefault="00534072" w:rsidP="00FF4D3F">
          <w:pPr>
            <w:spacing w:line="360" w:lineRule="auto"/>
            <w:rPr>
              <w:lang w:val="en-GB"/>
            </w:rPr>
          </w:pPr>
        </w:p>
        <w:p w14:paraId="46D0A9C4" w14:textId="04BA9F92" w:rsidR="0002518C" w:rsidRDefault="00E66B2A" w:rsidP="00E66B2A">
          <w:pPr>
            <w:pStyle w:val="Heading1"/>
            <w:rPr>
              <w:lang w:val="en-GB"/>
            </w:rPr>
          </w:pPr>
          <w:bookmarkStart w:id="2" w:name="_Toc212807250"/>
          <w:r>
            <w:rPr>
              <w:lang w:val="en-GB"/>
            </w:rPr>
            <w:lastRenderedPageBreak/>
            <w:t>2.0 Creation of u</w:t>
          </w:r>
          <w:r w:rsidRPr="0078295C">
            <w:rPr>
              <w:lang w:val="en-GB"/>
            </w:rPr>
            <w:t>ser personas, along with their specific user and experience requirements</w:t>
          </w:r>
          <w:bookmarkEnd w:id="2"/>
        </w:p>
        <w:p w14:paraId="6554B031" w14:textId="0CA057B4" w:rsidR="00E559F3" w:rsidRPr="001A1710" w:rsidRDefault="00E559F3" w:rsidP="009754BB">
          <w:pPr>
            <w:spacing w:after="0" w:line="360" w:lineRule="auto"/>
            <w:rPr>
              <w:b/>
              <w:bCs/>
              <w:i/>
              <w:iCs/>
              <w:lang w:val="en-GB"/>
            </w:rPr>
          </w:pPr>
        </w:p>
        <w:p w14:paraId="5188420C" w14:textId="134F0DD6" w:rsidR="002757D9" w:rsidRPr="00CE315D" w:rsidRDefault="004474DD" w:rsidP="001A1710">
          <w:pPr>
            <w:spacing w:line="360" w:lineRule="auto"/>
            <w:rPr>
              <w:lang w:val="en-GB"/>
            </w:rPr>
          </w:pPr>
          <w:r w:rsidRPr="004474DD">
            <w:t xml:space="preserve">Personas, defined as imaginary people who describe real user segments, are considered a powerful technique for user understanding and </w:t>
          </w:r>
          <w:r>
            <w:t>user-centred</w:t>
          </w:r>
          <w:r w:rsidRPr="004474DD">
            <w:t xml:space="preserve"> design in human-computer interaction</w:t>
          </w:r>
          <w:r w:rsidR="009731D6">
            <w:rPr>
              <w:lang w:val="en-GB"/>
            </w:rPr>
            <w:t xml:space="preserve"> </w:t>
          </w:r>
          <w:sdt>
            <w:sdtPr>
              <w:rPr>
                <w:color w:val="000000"/>
                <w:highlight w:val="white"/>
              </w:rPr>
              <w:alias w:val="Citation"/>
              <w:tag w:val="{&quot;referencesIds&quot;:[&quot;doc:68f90a4808d39656c94e0746&quot;],&quot;referencesOptions&quot;:{&quot;doc:68f90a4808d39656c94e074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39623879,&quot;citationText&quot;:&quot;&lt;span style=\&quot;font-family:Times New Roman;font-size:16px;color:#000000\&quot;&gt;[2]&lt;/span&gt;&quot;}"/>
              <w:id w:val="-1739623879"/>
              <w:placeholder>
                <w:docPart w:val="7C7F547E6F9B4F95848798B2C77F6170"/>
              </w:placeholder>
            </w:sdtPr>
            <w:sdtContent>
              <w:r w:rsidR="000F3FF7">
                <w:rPr>
                  <w:rFonts w:eastAsia="Times New Roman"/>
                  <w:color w:val="000000"/>
                </w:rPr>
                <w:t>[2]</w:t>
              </w:r>
            </w:sdtContent>
          </w:sdt>
          <w:r w:rsidR="009731D6">
            <w:rPr>
              <w:lang w:val="en-GB"/>
            </w:rPr>
            <w:t xml:space="preserve">. </w:t>
          </w:r>
          <w:r w:rsidRPr="004474DD">
            <w:t xml:space="preserve">Based on the analysis of research results, the characteristics of the </w:t>
          </w:r>
          <w:r w:rsidR="0075297F">
            <w:rPr>
              <w:lang w:val="en-GB"/>
            </w:rPr>
            <w:t>user personas</w:t>
          </w:r>
          <w:r w:rsidRPr="004474DD">
            <w:t xml:space="preserve"> for the game Cluedo, UWTSD version, were identified, reflecting different user archetypes, which will include the character's name, demographic data</w:t>
          </w:r>
          <w:r w:rsidR="00CA70CF">
            <w:rPr>
              <w:lang w:val="en-GB"/>
            </w:rPr>
            <w:t xml:space="preserve">, </w:t>
          </w:r>
          <w:r w:rsidRPr="004474DD">
            <w:t xml:space="preserve">a short biography, and their habits, goals, needs, and frustrations regarding digital games </w:t>
          </w:r>
          <w:sdt>
            <w:sdtPr>
              <w:rPr>
                <w:color w:val="000000"/>
                <w:highlight w:val="white"/>
              </w:rPr>
              <w:alias w:val="Citation"/>
              <w:tag w:val="{&quot;referencesIds&quot;:[&quot;doc:68dedad269a28f40586f068b&quot;],&quot;referencesOptions&quot;:{&quot;doc:68dedad269a28f40586f068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47130688"/>
              <w:placeholder>
                <w:docPart w:val="1FECFC9C95254242B227F5C4CF6AE863"/>
              </w:placeholder>
            </w:sdtPr>
            <w:sdtContent>
              <w:r w:rsidR="000F3FF7">
                <w:rPr>
                  <w:rFonts w:eastAsia="Times New Roman"/>
                  <w:color w:val="000000"/>
                </w:rPr>
                <w:t>[3]</w:t>
              </w:r>
            </w:sdtContent>
          </w:sdt>
        </w:p>
        <w:p w14:paraId="009E07D1" w14:textId="2F91DA6D" w:rsidR="00783485" w:rsidRDefault="00D1158D" w:rsidP="00593C01">
          <w:pPr>
            <w:spacing w:after="0" w:line="360" w:lineRule="auto"/>
            <w:rPr>
              <w:b/>
              <w:bCs/>
              <w:lang w:val="en-GB"/>
            </w:rPr>
          </w:pPr>
          <w:r w:rsidRPr="00D1158D">
            <w:rPr>
              <w:b/>
              <w:bCs/>
              <w:lang w:val="en-GB"/>
            </w:rPr>
            <w:t>Person</w:t>
          </w:r>
          <w:r w:rsidR="00576EDE">
            <w:rPr>
              <w:b/>
              <w:bCs/>
              <w:lang w:val="en-GB"/>
            </w:rPr>
            <w:t>a</w:t>
          </w:r>
          <w:r w:rsidRPr="00D1158D">
            <w:rPr>
              <w:b/>
              <w:bCs/>
              <w:lang w:val="en-GB"/>
            </w:rPr>
            <w:t xml:space="preserve"> 1: </w:t>
          </w:r>
          <w:r w:rsidR="00CD4F30">
            <w:rPr>
              <w:b/>
              <w:bCs/>
              <w:lang w:val="en-GB"/>
            </w:rPr>
            <w:t>Em</w:t>
          </w:r>
          <w:r w:rsidR="002B24F2">
            <w:rPr>
              <w:b/>
              <w:bCs/>
              <w:lang w:val="en-GB"/>
            </w:rPr>
            <w:t>ily</w:t>
          </w:r>
          <w:r w:rsidR="00B055F3">
            <w:rPr>
              <w:b/>
              <w:bCs/>
              <w:lang w:val="en-GB"/>
            </w:rPr>
            <w:t xml:space="preserve"> – The Creative </w:t>
          </w:r>
          <w:r w:rsidR="00F060CB">
            <w:rPr>
              <w:b/>
              <w:bCs/>
              <w:lang w:val="en-GB"/>
            </w:rPr>
            <w:t>Gamer</w:t>
          </w:r>
        </w:p>
        <w:p w14:paraId="5EE5C98F" w14:textId="6DCBD2E5" w:rsidR="00DE6CFE" w:rsidRPr="002C653A" w:rsidRDefault="00EB0999" w:rsidP="001D300E">
          <w:pPr>
            <w:spacing w:after="0" w:line="360" w:lineRule="auto"/>
            <w:rPr>
              <w:lang w:val="en-GB"/>
            </w:rPr>
          </w:pPr>
          <w:r w:rsidRPr="002C653A">
            <w:rPr>
              <w:lang w:val="en-GB"/>
            </w:rPr>
            <w:t>Age 26, a Creative Arts and Design student who enjoys reading science fiction</w:t>
          </w:r>
          <w:r w:rsidR="00F060CB">
            <w:rPr>
              <w:lang w:val="en-GB"/>
            </w:rPr>
            <w:t xml:space="preserve"> </w:t>
          </w:r>
          <w:r w:rsidRPr="002C653A">
            <w:rPr>
              <w:lang w:val="en-GB"/>
            </w:rPr>
            <w:t>and drawing.  Occasionally plays puzzle games on her smartphone.</w:t>
          </w:r>
        </w:p>
        <w:p w14:paraId="14FFCFF2" w14:textId="233F7C42" w:rsidR="00593C01" w:rsidRDefault="00593C01" w:rsidP="00593C01">
          <w:pPr>
            <w:spacing w:after="0" w:line="360" w:lineRule="auto"/>
            <w:rPr>
              <w:b/>
              <w:bCs/>
              <w:lang w:val="en-GB"/>
            </w:rPr>
          </w:pPr>
          <w:r w:rsidRPr="00593C01">
            <w:rPr>
              <w:b/>
              <w:bCs/>
              <w:lang w:val="en-GB"/>
            </w:rPr>
            <w:t>Frustrations:</w:t>
          </w:r>
        </w:p>
        <w:p w14:paraId="0084959E" w14:textId="7B29AD32" w:rsidR="00BF7E1F" w:rsidRPr="00A4357A" w:rsidRDefault="00BF7E1F" w:rsidP="00EF29F7">
          <w:pPr>
            <w:pStyle w:val="ListParagraph"/>
            <w:numPr>
              <w:ilvl w:val="0"/>
              <w:numId w:val="3"/>
            </w:numPr>
            <w:spacing w:after="0" w:line="360" w:lineRule="auto"/>
            <w:rPr>
              <w:lang w:val="en-GB"/>
            </w:rPr>
          </w:pPr>
          <w:r w:rsidRPr="00A4357A">
            <w:rPr>
              <w:lang w:val="en-GB"/>
            </w:rPr>
            <w:t>C</w:t>
          </w:r>
          <w:r w:rsidR="0038750B" w:rsidRPr="00A4357A">
            <w:rPr>
              <w:lang w:val="en-GB"/>
            </w:rPr>
            <w:t>onfusing navigation</w:t>
          </w:r>
        </w:p>
        <w:p w14:paraId="4CB1BF19" w14:textId="4700B0AB" w:rsidR="004F6DCC" w:rsidRPr="00A4357A" w:rsidRDefault="00593C01" w:rsidP="00EF29F7">
          <w:pPr>
            <w:pStyle w:val="ListParagraph"/>
            <w:numPr>
              <w:ilvl w:val="0"/>
              <w:numId w:val="3"/>
            </w:numPr>
            <w:spacing w:after="0" w:line="360" w:lineRule="auto"/>
          </w:pPr>
          <w:r w:rsidRPr="00A4357A">
            <w:rPr>
              <w:lang w:val="en-GB"/>
            </w:rPr>
            <w:t xml:space="preserve">Rules that are too complex </w:t>
          </w:r>
        </w:p>
        <w:p w14:paraId="7D1FD7BB" w14:textId="52126EEA" w:rsidR="00A375A3" w:rsidRPr="00A375A3" w:rsidRDefault="00CA2184" w:rsidP="00EF29F7">
          <w:pPr>
            <w:pStyle w:val="ListParagraph"/>
            <w:numPr>
              <w:ilvl w:val="0"/>
              <w:numId w:val="3"/>
            </w:numPr>
            <w:spacing w:after="0" w:line="360" w:lineRule="auto"/>
          </w:pPr>
          <w:r w:rsidRPr="00CA2184">
            <w:t>Lack of guidance</w:t>
          </w:r>
          <w:r w:rsidR="00E55E07">
            <w:rPr>
              <w:lang w:val="en-GB"/>
            </w:rPr>
            <w:t xml:space="preserve">  and </w:t>
          </w:r>
          <w:r w:rsidR="00E55E07">
            <w:t>Customisation</w:t>
          </w:r>
          <w:r w:rsidR="00E55E07">
            <w:rPr>
              <w:lang w:val="en-GB"/>
            </w:rPr>
            <w:t xml:space="preserve"> options</w:t>
          </w:r>
        </w:p>
        <w:p w14:paraId="3F80722B" w14:textId="77777777" w:rsidR="00845158" w:rsidRDefault="00EC76B2" w:rsidP="00EF29F7">
          <w:pPr>
            <w:pStyle w:val="ListParagraph"/>
            <w:numPr>
              <w:ilvl w:val="0"/>
              <w:numId w:val="3"/>
            </w:numPr>
            <w:spacing w:after="0" w:line="360" w:lineRule="auto"/>
            <w:rPr>
              <w:lang w:val="en-GB"/>
            </w:rPr>
          </w:pPr>
          <w:r>
            <w:rPr>
              <w:lang w:val="en-GB"/>
            </w:rPr>
            <w:t>Inconsistent design</w:t>
          </w:r>
        </w:p>
        <w:p w14:paraId="09111D74" w14:textId="3887B3BD" w:rsidR="00593C01" w:rsidRDefault="00593C01" w:rsidP="00593C01">
          <w:pPr>
            <w:spacing w:after="0" w:line="360" w:lineRule="auto"/>
            <w:rPr>
              <w:b/>
              <w:bCs/>
              <w:lang w:val="en-GB"/>
            </w:rPr>
          </w:pPr>
          <w:r w:rsidRPr="00593C01">
            <w:rPr>
              <w:b/>
              <w:bCs/>
              <w:lang w:val="en-GB"/>
            </w:rPr>
            <w:t>User Requirements</w:t>
          </w:r>
        </w:p>
        <w:p w14:paraId="291DABCC" w14:textId="378DB611" w:rsidR="00571B1C" w:rsidRDefault="004434E2" w:rsidP="00EF29F7">
          <w:pPr>
            <w:pStyle w:val="ListParagraph"/>
            <w:numPr>
              <w:ilvl w:val="0"/>
              <w:numId w:val="2"/>
            </w:numPr>
            <w:spacing w:line="360" w:lineRule="auto"/>
            <w:rPr>
              <w:lang w:val="en-GB"/>
            </w:rPr>
          </w:pPr>
          <w:r>
            <w:rPr>
              <w:lang w:val="en-GB"/>
            </w:rPr>
            <w:t xml:space="preserve">Easy </w:t>
          </w:r>
          <w:r w:rsidR="00571B1C" w:rsidRPr="006357A2">
            <w:t xml:space="preserve">navigation </w:t>
          </w:r>
        </w:p>
        <w:p w14:paraId="1CFB8DAF" w14:textId="3034E0A0" w:rsidR="0006339A" w:rsidRPr="0006339A" w:rsidRDefault="0006339A" w:rsidP="0006339A">
          <w:pPr>
            <w:pStyle w:val="ListParagraph"/>
            <w:numPr>
              <w:ilvl w:val="0"/>
              <w:numId w:val="2"/>
            </w:numPr>
            <w:spacing w:after="0" w:line="360" w:lineRule="auto"/>
            <w:rPr>
              <w:lang w:val="en-GB"/>
            </w:rPr>
          </w:pPr>
          <w:r w:rsidRPr="00593C01">
            <w:rPr>
              <w:lang w:val="en-GB"/>
            </w:rPr>
            <w:t>Visually appealing and intuitive game interface</w:t>
          </w:r>
        </w:p>
        <w:p w14:paraId="4A7DC535" w14:textId="392B3D98" w:rsidR="00C6787A" w:rsidRDefault="00C6787A" w:rsidP="00EF29F7">
          <w:pPr>
            <w:pStyle w:val="ListParagraph"/>
            <w:numPr>
              <w:ilvl w:val="0"/>
              <w:numId w:val="2"/>
            </w:numPr>
            <w:spacing w:line="360" w:lineRule="auto"/>
            <w:rPr>
              <w:lang w:val="en-GB"/>
            </w:rPr>
          </w:pPr>
          <w:r w:rsidRPr="00C6787A">
            <w:rPr>
              <w:lang w:val="en-GB"/>
            </w:rPr>
            <w:t>Simple rules</w:t>
          </w:r>
          <w:r w:rsidR="00007AA7">
            <w:rPr>
              <w:lang w:val="en-GB"/>
            </w:rPr>
            <w:t>,</w:t>
          </w:r>
          <w:r w:rsidRPr="00C6787A">
            <w:rPr>
              <w:lang w:val="en-GB"/>
            </w:rPr>
            <w:t xml:space="preserve"> easy to understand</w:t>
          </w:r>
        </w:p>
        <w:p w14:paraId="6CE0FF8E" w14:textId="5A632408" w:rsidR="005F49EF" w:rsidRPr="00326E71" w:rsidRDefault="005F49EF" w:rsidP="00326E71">
          <w:pPr>
            <w:pStyle w:val="ListParagraph"/>
            <w:numPr>
              <w:ilvl w:val="0"/>
              <w:numId w:val="2"/>
            </w:numPr>
            <w:spacing w:after="0" w:line="360" w:lineRule="auto"/>
            <w:rPr>
              <w:lang w:val="en-GB"/>
            </w:rPr>
          </w:pPr>
          <w:r>
            <w:rPr>
              <w:lang w:val="en-GB"/>
            </w:rPr>
            <w:t>Interactive tutorial</w:t>
          </w:r>
        </w:p>
        <w:p w14:paraId="70A3A4C2" w14:textId="16AA1E94" w:rsidR="00593C01" w:rsidRDefault="000B1BCE" w:rsidP="00EF29F7">
          <w:pPr>
            <w:pStyle w:val="ListParagraph"/>
            <w:numPr>
              <w:ilvl w:val="0"/>
              <w:numId w:val="2"/>
            </w:numPr>
            <w:spacing w:after="0" w:line="360" w:lineRule="auto"/>
            <w:rPr>
              <w:lang w:val="en-GB"/>
            </w:rPr>
          </w:pPr>
          <w:r w:rsidRPr="008B1FA4">
            <w:t xml:space="preserve">Customisable character appearance </w:t>
          </w:r>
          <w:r w:rsidR="00593C01" w:rsidRPr="00593C01">
            <w:rPr>
              <w:lang w:val="en-GB"/>
            </w:rPr>
            <w:t>and environments.</w:t>
          </w:r>
        </w:p>
        <w:p w14:paraId="464D68C7" w14:textId="3A09F3FF" w:rsidR="0016062D" w:rsidRPr="00435042" w:rsidRDefault="00435042" w:rsidP="00EF29F7">
          <w:pPr>
            <w:pStyle w:val="ListParagraph"/>
            <w:numPr>
              <w:ilvl w:val="0"/>
              <w:numId w:val="2"/>
            </w:numPr>
            <w:spacing w:after="0" w:line="360" w:lineRule="auto"/>
            <w:jc w:val="both"/>
            <w:rPr>
              <w:lang w:val="en-GB"/>
            </w:rPr>
          </w:pPr>
          <w:r w:rsidRPr="00BD0DD4">
            <w:t>Social media integration for sharing creative moments</w:t>
          </w:r>
        </w:p>
        <w:p w14:paraId="52D6A7F6" w14:textId="7E630666" w:rsidR="00593C01" w:rsidRDefault="00593C01" w:rsidP="00593C01">
          <w:pPr>
            <w:spacing w:after="0" w:line="360" w:lineRule="auto"/>
            <w:rPr>
              <w:b/>
              <w:bCs/>
              <w:lang w:val="en-GB"/>
            </w:rPr>
          </w:pPr>
          <w:r w:rsidRPr="00593C01">
            <w:rPr>
              <w:b/>
              <w:bCs/>
              <w:lang w:val="en-GB"/>
            </w:rPr>
            <w:t>Experience Requirements</w:t>
          </w:r>
        </w:p>
        <w:p w14:paraId="0DE233B7" w14:textId="77777777" w:rsidR="003D035F" w:rsidRPr="003D035F" w:rsidRDefault="00FA5D62" w:rsidP="00EF29F7">
          <w:pPr>
            <w:pStyle w:val="ListParagraph"/>
            <w:numPr>
              <w:ilvl w:val="0"/>
              <w:numId w:val="4"/>
            </w:numPr>
            <w:spacing w:line="360" w:lineRule="auto"/>
          </w:pPr>
          <w:r w:rsidRPr="00CA06E0">
            <w:t>Enjoys relaxing gameplay with beautiful design</w:t>
          </w:r>
        </w:p>
        <w:p w14:paraId="65045962" w14:textId="128DC85C" w:rsidR="00FA5D62" w:rsidRPr="00CA06E0" w:rsidRDefault="003D035F" w:rsidP="00EF29F7">
          <w:pPr>
            <w:pStyle w:val="ListParagraph"/>
            <w:numPr>
              <w:ilvl w:val="0"/>
              <w:numId w:val="4"/>
            </w:numPr>
            <w:spacing w:line="360" w:lineRule="auto"/>
          </w:pPr>
          <w:r w:rsidRPr="00CA06E0">
            <w:t xml:space="preserve">Enjoys </w:t>
          </w:r>
          <w:r w:rsidR="00DD0C60">
            <w:rPr>
              <w:lang w:val="en-GB"/>
            </w:rPr>
            <w:t>customising</w:t>
          </w:r>
          <w:r w:rsidRPr="008B1FA4">
            <w:t xml:space="preserve"> character appearance </w:t>
          </w:r>
          <w:r w:rsidRPr="00593C01">
            <w:rPr>
              <w:lang w:val="en-GB"/>
            </w:rPr>
            <w:t>and environments</w:t>
          </w:r>
          <w:r w:rsidR="00FA5D62" w:rsidRPr="00CA06E0">
            <w:t xml:space="preserve"> </w:t>
          </w:r>
        </w:p>
        <w:p w14:paraId="15788ABC" w14:textId="73FF2288" w:rsidR="00F968C1" w:rsidRDefault="00201709" w:rsidP="00EF29F7">
          <w:pPr>
            <w:pStyle w:val="ListParagraph"/>
            <w:numPr>
              <w:ilvl w:val="0"/>
              <w:numId w:val="4"/>
            </w:numPr>
            <w:spacing w:after="0" w:line="360" w:lineRule="auto"/>
            <w:rPr>
              <w:lang w:val="en-GB"/>
            </w:rPr>
          </w:pPr>
          <w:r w:rsidRPr="00201709">
            <w:t>Likes occasional multiplayer with friends online</w:t>
          </w:r>
        </w:p>
        <w:p w14:paraId="6327C07E" w14:textId="77777777" w:rsidR="00FA5C54" w:rsidRDefault="00FA5C54" w:rsidP="00CA7C38">
          <w:pPr>
            <w:spacing w:after="0" w:line="360" w:lineRule="auto"/>
            <w:rPr>
              <w:b/>
              <w:bCs/>
              <w:lang w:val="en-GB"/>
            </w:rPr>
          </w:pPr>
        </w:p>
        <w:p w14:paraId="6109AD5E" w14:textId="77777777" w:rsidR="008C5C99" w:rsidRDefault="008C5C99" w:rsidP="00CA7C38">
          <w:pPr>
            <w:spacing w:after="0" w:line="360" w:lineRule="auto"/>
            <w:rPr>
              <w:b/>
              <w:bCs/>
              <w:lang w:val="en-GB"/>
            </w:rPr>
          </w:pPr>
        </w:p>
        <w:p w14:paraId="27FC3DDB" w14:textId="77777777" w:rsidR="00662BA1" w:rsidRDefault="00662BA1" w:rsidP="00CA7C38">
          <w:pPr>
            <w:spacing w:after="0" w:line="360" w:lineRule="auto"/>
            <w:rPr>
              <w:b/>
              <w:bCs/>
              <w:lang w:val="en-GB"/>
            </w:rPr>
          </w:pPr>
        </w:p>
        <w:p w14:paraId="705AEB89" w14:textId="305A4488" w:rsidR="007D5499" w:rsidRPr="00EF7446" w:rsidRDefault="001A1424" w:rsidP="00CA7C38">
          <w:pPr>
            <w:spacing w:after="0" w:line="360" w:lineRule="auto"/>
            <w:rPr>
              <w:lang w:val="en-GB"/>
            </w:rPr>
          </w:pPr>
          <w:r w:rsidRPr="001A1424">
            <w:rPr>
              <w:b/>
              <w:bCs/>
            </w:rPr>
            <w:t xml:space="preserve">Persona </w:t>
          </w:r>
          <w:r>
            <w:rPr>
              <w:b/>
              <w:bCs/>
              <w:lang w:val="en-GB"/>
            </w:rPr>
            <w:t>2</w:t>
          </w:r>
          <w:r w:rsidRPr="001A1424">
            <w:rPr>
              <w:b/>
              <w:bCs/>
            </w:rPr>
            <w:t xml:space="preserve">: </w:t>
          </w:r>
          <w:r w:rsidR="00B15A6E" w:rsidRPr="00CF1242">
            <w:rPr>
              <w:b/>
              <w:bCs/>
              <w:lang w:val="en-GB"/>
            </w:rPr>
            <w:t>James</w:t>
          </w:r>
          <w:r w:rsidR="001D76CD">
            <w:rPr>
              <w:b/>
              <w:bCs/>
              <w:lang w:val="en-GB"/>
            </w:rPr>
            <w:t xml:space="preserve"> </w:t>
          </w:r>
          <w:r w:rsidR="001D76CD" w:rsidRPr="001D76CD">
            <w:rPr>
              <w:b/>
              <w:bCs/>
            </w:rPr>
            <w:t xml:space="preserve">– </w:t>
          </w:r>
          <w:r w:rsidR="00EF7446">
            <w:rPr>
              <w:b/>
              <w:bCs/>
              <w:lang w:val="en-GB"/>
            </w:rPr>
            <w:t>Social Board Gamer</w:t>
          </w:r>
        </w:p>
        <w:p w14:paraId="74D91F78" w14:textId="5C7C88C2" w:rsidR="0093053D" w:rsidRPr="00AD14BF" w:rsidRDefault="002725F6" w:rsidP="0093053D">
          <w:pPr>
            <w:spacing w:after="0" w:line="360" w:lineRule="auto"/>
          </w:pPr>
          <w:r>
            <w:rPr>
              <w:lang w:val="en-GB"/>
            </w:rPr>
            <w:lastRenderedPageBreak/>
            <w:t xml:space="preserve">Age 40, a part-time Business Management student and full-time retail </w:t>
          </w:r>
          <w:r w:rsidR="00A871B9">
            <w:rPr>
              <w:lang w:val="en-GB"/>
            </w:rPr>
            <w:t>manager.</w:t>
          </w:r>
          <w:r w:rsidR="00A871B9" w:rsidRPr="00172DCE">
            <w:t xml:space="preserve"> Values</w:t>
          </w:r>
          <w:r w:rsidR="0093053D" w:rsidRPr="00172DCE">
            <w:t xml:space="preserve"> social interaction and prefers </w:t>
          </w:r>
          <w:r w:rsidR="00BA2781">
            <w:rPr>
              <w:lang w:val="en-GB"/>
            </w:rPr>
            <w:t xml:space="preserve">role-playing </w:t>
          </w:r>
          <w:r w:rsidR="0093053D" w:rsidRPr="00172DCE">
            <w:t>games.</w:t>
          </w:r>
        </w:p>
        <w:p w14:paraId="6E202B05" w14:textId="2B373703" w:rsidR="00CA7C38" w:rsidRPr="00A871B9" w:rsidRDefault="002725F6" w:rsidP="00CA7C38">
          <w:pPr>
            <w:spacing w:after="0" w:line="360" w:lineRule="auto"/>
            <w:rPr>
              <w:lang w:val="en-GB"/>
            </w:rPr>
          </w:pPr>
          <w:r>
            <w:rPr>
              <w:lang w:val="en-GB"/>
            </w:rPr>
            <w:t xml:space="preserve"> </w:t>
          </w:r>
          <w:r w:rsidR="00CA7C38" w:rsidRPr="00CA7C38">
            <w:rPr>
              <w:b/>
              <w:bCs/>
            </w:rPr>
            <w:t>Frustrations:</w:t>
          </w:r>
        </w:p>
        <w:p w14:paraId="4C2DFE33" w14:textId="645D571A" w:rsidR="00874E8F" w:rsidRDefault="00874E8F" w:rsidP="00EF29F7">
          <w:pPr>
            <w:pStyle w:val="ListParagraph"/>
            <w:numPr>
              <w:ilvl w:val="0"/>
              <w:numId w:val="13"/>
            </w:numPr>
            <w:spacing w:after="0" w:line="360" w:lineRule="auto"/>
            <w:rPr>
              <w:lang w:val="en-GB"/>
            </w:rPr>
          </w:pPr>
          <w:r w:rsidRPr="00EE4610">
            <w:rPr>
              <w:lang w:val="en-GB"/>
            </w:rPr>
            <w:t>Confusing navigation</w:t>
          </w:r>
        </w:p>
        <w:p w14:paraId="4DDD6710" w14:textId="30501C9F" w:rsidR="00682C4D" w:rsidRDefault="00682C4D" w:rsidP="00EF29F7">
          <w:pPr>
            <w:pStyle w:val="ListParagraph"/>
            <w:numPr>
              <w:ilvl w:val="0"/>
              <w:numId w:val="13"/>
            </w:numPr>
            <w:spacing w:after="0" w:line="360" w:lineRule="auto"/>
            <w:rPr>
              <w:lang w:val="en-GB"/>
            </w:rPr>
          </w:pPr>
          <w:r w:rsidRPr="00682C4D">
            <w:t>Small or unreadable text.</w:t>
          </w:r>
        </w:p>
        <w:p w14:paraId="3D6CCCB4" w14:textId="68A92EFE" w:rsidR="00BC79B1" w:rsidRPr="00EE4610" w:rsidRDefault="00BC79B1" w:rsidP="00EF29F7">
          <w:pPr>
            <w:pStyle w:val="ListParagraph"/>
            <w:numPr>
              <w:ilvl w:val="0"/>
              <w:numId w:val="13"/>
            </w:numPr>
            <w:spacing w:after="0" w:line="360" w:lineRule="auto"/>
            <w:rPr>
              <w:lang w:val="en-GB"/>
            </w:rPr>
          </w:pPr>
          <w:r w:rsidRPr="00EE4610">
            <w:rPr>
              <w:lang w:val="en-GB"/>
            </w:rPr>
            <w:t>Too m</w:t>
          </w:r>
          <w:r w:rsidR="00E27B15" w:rsidRPr="00EE4610">
            <w:rPr>
              <w:lang w:val="en-GB"/>
            </w:rPr>
            <w:t>any pop-ups or notifications</w:t>
          </w:r>
        </w:p>
        <w:p w14:paraId="0DFC58E8" w14:textId="77777777" w:rsidR="001201E3" w:rsidRDefault="00965F20" w:rsidP="00EF29F7">
          <w:pPr>
            <w:pStyle w:val="ListParagraph"/>
            <w:numPr>
              <w:ilvl w:val="0"/>
              <w:numId w:val="13"/>
            </w:numPr>
            <w:spacing w:after="0" w:line="360" w:lineRule="auto"/>
            <w:rPr>
              <w:lang w:val="en-GB"/>
            </w:rPr>
          </w:pPr>
          <w:r w:rsidRPr="00965F20">
            <w:t>Confusing rules</w:t>
          </w:r>
        </w:p>
        <w:p w14:paraId="432BAFFB" w14:textId="2DA1E66D" w:rsidR="00CA7C38" w:rsidRDefault="00CA7C38" w:rsidP="00CA7C38">
          <w:pPr>
            <w:spacing w:after="0" w:line="360" w:lineRule="auto"/>
            <w:rPr>
              <w:b/>
              <w:bCs/>
              <w:lang w:val="en-GB"/>
            </w:rPr>
          </w:pPr>
          <w:r w:rsidRPr="00CA7C38">
            <w:rPr>
              <w:b/>
              <w:bCs/>
            </w:rPr>
            <w:t>User requirements</w:t>
          </w:r>
        </w:p>
        <w:p w14:paraId="3E5B6265" w14:textId="77777777" w:rsidR="004434E2" w:rsidRDefault="004434E2" w:rsidP="00EF29F7">
          <w:pPr>
            <w:pStyle w:val="ListParagraph"/>
            <w:numPr>
              <w:ilvl w:val="0"/>
              <w:numId w:val="12"/>
            </w:numPr>
            <w:spacing w:line="360" w:lineRule="auto"/>
            <w:rPr>
              <w:lang w:val="en-GB"/>
            </w:rPr>
          </w:pPr>
          <w:r>
            <w:rPr>
              <w:lang w:val="en-GB"/>
            </w:rPr>
            <w:t xml:space="preserve">Easy </w:t>
          </w:r>
          <w:r w:rsidRPr="006357A2">
            <w:t xml:space="preserve">navigation </w:t>
          </w:r>
        </w:p>
        <w:p w14:paraId="0F1EB1AC" w14:textId="5965776D" w:rsidR="005F49EF" w:rsidRPr="00D137FB" w:rsidRDefault="005F49EF" w:rsidP="00E91434">
          <w:pPr>
            <w:pStyle w:val="ListParagraph"/>
            <w:numPr>
              <w:ilvl w:val="0"/>
              <w:numId w:val="12"/>
            </w:numPr>
            <w:spacing w:line="360" w:lineRule="auto"/>
          </w:pPr>
          <w:r w:rsidRPr="00E3055D">
            <w:t xml:space="preserve">Minimal clutter and readable text </w:t>
          </w:r>
        </w:p>
        <w:p w14:paraId="51A4E0C7" w14:textId="6CDEEEE0" w:rsidR="00D137FB" w:rsidRPr="00D137FB" w:rsidRDefault="00D137FB" w:rsidP="00D137FB">
          <w:pPr>
            <w:pStyle w:val="ListParagraph"/>
            <w:numPr>
              <w:ilvl w:val="0"/>
              <w:numId w:val="12"/>
            </w:numPr>
            <w:spacing w:line="360" w:lineRule="auto"/>
          </w:pPr>
          <w:r w:rsidRPr="00C6787A">
            <w:rPr>
              <w:lang w:val="en-GB"/>
            </w:rPr>
            <w:t>Simple rules</w:t>
          </w:r>
          <w:r>
            <w:rPr>
              <w:lang w:val="en-GB"/>
            </w:rPr>
            <w:t>,</w:t>
          </w:r>
          <w:r w:rsidRPr="00C6787A">
            <w:rPr>
              <w:lang w:val="en-GB"/>
            </w:rPr>
            <w:t xml:space="preserve"> easy to understan</w:t>
          </w:r>
          <w:r>
            <w:rPr>
              <w:lang w:val="en-GB"/>
            </w:rPr>
            <w:t>d</w:t>
          </w:r>
        </w:p>
        <w:p w14:paraId="06F93FC2" w14:textId="28486C22" w:rsidR="00D35913" w:rsidRPr="007411BD" w:rsidRDefault="00D35913" w:rsidP="00EF29F7">
          <w:pPr>
            <w:pStyle w:val="ListParagraph"/>
            <w:numPr>
              <w:ilvl w:val="0"/>
              <w:numId w:val="12"/>
            </w:numPr>
            <w:spacing w:line="360" w:lineRule="auto"/>
          </w:pPr>
          <w:r>
            <w:t>Customisation</w:t>
          </w:r>
          <w:r w:rsidRPr="00BD0DD4">
            <w:t xml:space="preserve"> </w:t>
          </w:r>
          <w:r>
            <w:t xml:space="preserve">of </w:t>
          </w:r>
          <w:r>
            <w:rPr>
              <w:lang w:val="en-GB"/>
            </w:rPr>
            <w:t>game</w:t>
          </w:r>
          <w:r w:rsidRPr="00BD0DD4">
            <w:t xml:space="preserve"> </w:t>
          </w:r>
          <w:r>
            <w:rPr>
              <w:lang w:val="en-GB"/>
            </w:rPr>
            <w:t xml:space="preserve">level </w:t>
          </w:r>
          <w:r w:rsidRPr="00BD0DD4">
            <w:t xml:space="preserve">difficulty </w:t>
          </w:r>
        </w:p>
        <w:p w14:paraId="4192E115" w14:textId="77777777" w:rsidR="00852E74" w:rsidRPr="00D35913" w:rsidRDefault="00852E74" w:rsidP="00852E74">
          <w:pPr>
            <w:pStyle w:val="ListParagraph"/>
            <w:numPr>
              <w:ilvl w:val="0"/>
              <w:numId w:val="12"/>
            </w:numPr>
            <w:spacing w:after="0" w:line="360" w:lineRule="auto"/>
          </w:pPr>
          <w:r w:rsidRPr="00BD0DD4">
            <w:t>Social features (chat, emojis, team play)</w:t>
          </w:r>
        </w:p>
        <w:p w14:paraId="3F6FDD8B" w14:textId="6312EB8D" w:rsidR="00852E74" w:rsidRPr="000F53CD" w:rsidRDefault="00852E74" w:rsidP="00C96734">
          <w:pPr>
            <w:pStyle w:val="ListParagraph"/>
            <w:numPr>
              <w:ilvl w:val="0"/>
              <w:numId w:val="12"/>
            </w:numPr>
            <w:spacing w:after="0" w:line="360" w:lineRule="auto"/>
          </w:pPr>
          <w:r w:rsidRPr="00DC71F0">
            <w:rPr>
              <w:lang w:val="en-GB"/>
            </w:rPr>
            <w:t>Presence of achievement and leader board</w:t>
          </w:r>
        </w:p>
        <w:p w14:paraId="66805911" w14:textId="2350D4A4" w:rsidR="000F53CD" w:rsidRPr="000F53CD" w:rsidRDefault="000F53CD" w:rsidP="000F53CD">
          <w:pPr>
            <w:pStyle w:val="ListParagraph"/>
            <w:numPr>
              <w:ilvl w:val="0"/>
              <w:numId w:val="12"/>
            </w:numPr>
            <w:spacing w:line="360" w:lineRule="auto"/>
            <w:rPr>
              <w:lang w:val="en-GB"/>
            </w:rPr>
          </w:pPr>
          <w:r w:rsidRPr="00BD0DD4">
            <w:t>Optional multiplayer for casual interaction</w:t>
          </w:r>
        </w:p>
        <w:p w14:paraId="7A2DEBC8" w14:textId="77777777" w:rsidR="00CA7C38" w:rsidRPr="00CA7C38" w:rsidRDefault="00CA7C38" w:rsidP="00CA7C38">
          <w:pPr>
            <w:spacing w:after="0" w:line="360" w:lineRule="auto"/>
            <w:rPr>
              <w:b/>
              <w:bCs/>
            </w:rPr>
          </w:pPr>
          <w:r w:rsidRPr="00CA7C38">
            <w:rPr>
              <w:b/>
              <w:bCs/>
            </w:rPr>
            <w:t>Experience requirements</w:t>
          </w:r>
        </w:p>
        <w:p w14:paraId="0FE6C5BC" w14:textId="7AF09E48" w:rsidR="00BB4C1A" w:rsidRPr="00BB4C1A" w:rsidRDefault="002308C3" w:rsidP="00EF29F7">
          <w:pPr>
            <w:pStyle w:val="ListParagraph"/>
            <w:numPr>
              <w:ilvl w:val="0"/>
              <w:numId w:val="5"/>
            </w:numPr>
            <w:spacing w:line="360" w:lineRule="auto"/>
          </w:pPr>
          <w:r>
            <w:rPr>
              <w:lang w:val="en-GB"/>
            </w:rPr>
            <w:t xml:space="preserve">Interactive </w:t>
          </w:r>
          <w:r w:rsidR="003D239D">
            <w:rPr>
              <w:lang w:val="en-GB"/>
            </w:rPr>
            <w:t xml:space="preserve">tutorials </w:t>
          </w:r>
          <w:r w:rsidR="0008624A">
            <w:rPr>
              <w:lang w:val="en-GB"/>
            </w:rPr>
            <w:t xml:space="preserve">as </w:t>
          </w:r>
          <w:r w:rsidR="003D239D">
            <w:rPr>
              <w:lang w:val="en-GB"/>
            </w:rPr>
            <w:t>op</w:t>
          </w:r>
          <w:r w:rsidR="00BB4C1A" w:rsidRPr="00BB4C1A">
            <w:t xml:space="preserve">tions </w:t>
          </w:r>
          <w:r w:rsidR="003D239D">
            <w:rPr>
              <w:lang w:val="en-GB"/>
            </w:rPr>
            <w:t xml:space="preserve">to learn </w:t>
          </w:r>
        </w:p>
        <w:p w14:paraId="699D8FF3" w14:textId="21D9A9E5" w:rsidR="00BB4C1A" w:rsidRDefault="00BB4C1A" w:rsidP="00EF29F7">
          <w:pPr>
            <w:pStyle w:val="ListParagraph"/>
            <w:numPr>
              <w:ilvl w:val="0"/>
              <w:numId w:val="5"/>
            </w:numPr>
            <w:spacing w:after="0" w:line="360" w:lineRule="auto"/>
            <w:rPr>
              <w:lang w:val="en-GB"/>
            </w:rPr>
          </w:pPr>
          <w:r w:rsidRPr="003855BE">
            <w:t>Minimal distractions with well-placed buttons and clean UI</w:t>
          </w:r>
        </w:p>
        <w:p w14:paraId="6E80D108" w14:textId="0828CB02" w:rsidR="00B977B9" w:rsidRDefault="00B977B9" w:rsidP="00EF29F7">
          <w:pPr>
            <w:pStyle w:val="ListParagraph"/>
            <w:numPr>
              <w:ilvl w:val="0"/>
              <w:numId w:val="5"/>
            </w:numPr>
            <w:spacing w:after="0" w:line="360" w:lineRule="auto"/>
            <w:rPr>
              <w:lang w:val="en-GB"/>
            </w:rPr>
          </w:pPr>
          <w:r>
            <w:rPr>
              <w:lang w:val="en-GB"/>
            </w:rPr>
            <w:t>S</w:t>
          </w:r>
          <w:r w:rsidRPr="00B977B9">
            <w:t>ocial features</w:t>
          </w:r>
          <w:r w:rsidR="00B619A1">
            <w:t>, elements,</w:t>
          </w:r>
          <w:r>
            <w:t xml:space="preserve"> and </w:t>
          </w:r>
          <w:r w:rsidRPr="00B977B9">
            <w:t>gameplay with real people.</w:t>
          </w:r>
        </w:p>
        <w:p w14:paraId="02D272A6" w14:textId="1E4D5F8C" w:rsidR="00965F20" w:rsidRPr="00965F20" w:rsidRDefault="00965F20" w:rsidP="00EF29F7">
          <w:pPr>
            <w:pStyle w:val="ListParagraph"/>
            <w:numPr>
              <w:ilvl w:val="0"/>
              <w:numId w:val="5"/>
            </w:numPr>
            <w:spacing w:line="360" w:lineRule="auto"/>
          </w:pPr>
          <w:r w:rsidRPr="00965F20">
            <w:t xml:space="preserve">Enjoys leaderboards and achievements </w:t>
          </w:r>
        </w:p>
        <w:p w14:paraId="42592CD9" w14:textId="77777777" w:rsidR="00876CC4" w:rsidRDefault="00876CC4" w:rsidP="00CA7C38">
          <w:pPr>
            <w:spacing w:after="0" w:line="360" w:lineRule="auto"/>
            <w:rPr>
              <w:lang w:val="en-GB"/>
            </w:rPr>
          </w:pPr>
        </w:p>
        <w:p w14:paraId="5BF580F6" w14:textId="03A49600" w:rsidR="002D34E3" w:rsidRPr="00AD2811" w:rsidRDefault="004E6E26" w:rsidP="00EE347C">
          <w:pPr>
            <w:spacing w:after="0" w:line="360" w:lineRule="auto"/>
            <w:rPr>
              <w:b/>
              <w:bCs/>
              <w:lang w:val="en-GB"/>
            </w:rPr>
          </w:pPr>
          <w:r w:rsidRPr="004E6E26">
            <w:rPr>
              <w:b/>
              <w:bCs/>
              <w:lang w:val="en-GB"/>
            </w:rPr>
            <w:t>Persona 3</w:t>
          </w:r>
          <w:r w:rsidRPr="004E6E26">
            <w:rPr>
              <w:lang w:val="en-GB"/>
            </w:rPr>
            <w:t xml:space="preserve">: </w:t>
          </w:r>
          <w:r w:rsidR="00B962E8" w:rsidRPr="0099574D">
            <w:rPr>
              <w:b/>
              <w:bCs/>
              <w:lang w:val="en-GB"/>
            </w:rPr>
            <w:t>J</w:t>
          </w:r>
          <w:r w:rsidR="00DA6CDB" w:rsidRPr="0099574D">
            <w:rPr>
              <w:b/>
              <w:bCs/>
              <w:lang w:val="en-GB"/>
            </w:rPr>
            <w:t>ane</w:t>
          </w:r>
          <w:r w:rsidR="00BA67F0">
            <w:rPr>
              <w:b/>
              <w:bCs/>
              <w:lang w:val="en-GB"/>
            </w:rPr>
            <w:t xml:space="preserve"> </w:t>
          </w:r>
          <w:r w:rsidR="00AD2811">
            <w:rPr>
              <w:b/>
              <w:bCs/>
              <w:lang w:val="en-GB"/>
            </w:rPr>
            <w:t>–</w:t>
          </w:r>
          <w:r w:rsidR="00BA67F0">
            <w:rPr>
              <w:b/>
              <w:bCs/>
              <w:lang w:val="en-GB"/>
            </w:rPr>
            <w:t xml:space="preserve"> </w:t>
          </w:r>
          <w:r w:rsidR="00AD2811">
            <w:rPr>
              <w:b/>
              <w:bCs/>
              <w:lang w:val="en-GB"/>
            </w:rPr>
            <w:t>Accessibility- Focused Gamer</w:t>
          </w:r>
        </w:p>
        <w:p w14:paraId="73601530" w14:textId="67807778" w:rsidR="00BA67F0" w:rsidRPr="00DD2998" w:rsidRDefault="008876F4" w:rsidP="006D28AA">
          <w:pPr>
            <w:spacing w:after="0" w:line="360" w:lineRule="auto"/>
            <w:rPr>
              <w:lang w:val="en-GB"/>
            </w:rPr>
          </w:pPr>
          <w:r>
            <w:rPr>
              <w:lang w:val="en-GB"/>
            </w:rPr>
            <w:t xml:space="preserve">35-year-old Education and Psychology student with visual needs. Rarely plays games </w:t>
          </w:r>
          <w:r w:rsidR="00BB6737" w:rsidRPr="00BB6737">
            <w:t>and values comfort and ease of use</w:t>
          </w:r>
          <w:r>
            <w:rPr>
              <w:lang w:val="en-GB"/>
            </w:rPr>
            <w:t xml:space="preserve">. Enjoys </w:t>
          </w:r>
          <w:r w:rsidR="00EF0E59">
            <w:rPr>
              <w:lang w:val="en-GB"/>
            </w:rPr>
            <w:t xml:space="preserve">puzzle </w:t>
          </w:r>
          <w:r w:rsidR="00964D7E">
            <w:rPr>
              <w:lang w:val="en-GB"/>
            </w:rPr>
            <w:t>games</w:t>
          </w:r>
          <w:r w:rsidR="00EF0E59">
            <w:rPr>
              <w:lang w:val="en-GB"/>
            </w:rPr>
            <w:t xml:space="preserve"> </w:t>
          </w:r>
          <w:r w:rsidR="00EF0E59" w:rsidRPr="002C653A">
            <w:rPr>
              <w:lang w:val="en-GB"/>
            </w:rPr>
            <w:t xml:space="preserve">and </w:t>
          </w:r>
          <w:r>
            <w:rPr>
              <w:lang w:val="en-GB"/>
            </w:rPr>
            <w:t>cartoonish or retro-style games.</w:t>
          </w:r>
        </w:p>
        <w:p w14:paraId="1DFCE38C" w14:textId="77777777" w:rsidR="00AE34FB" w:rsidRDefault="00EE347C" w:rsidP="00AE34FB">
          <w:pPr>
            <w:spacing w:after="0" w:line="360" w:lineRule="auto"/>
            <w:rPr>
              <w:b/>
              <w:bCs/>
              <w:lang w:val="en-GB"/>
            </w:rPr>
          </w:pPr>
          <w:r w:rsidRPr="002C1AFA">
            <w:rPr>
              <w:b/>
              <w:bCs/>
              <w:lang w:val="en-GB"/>
            </w:rPr>
            <w:t>Frustrations:</w:t>
          </w:r>
        </w:p>
        <w:p w14:paraId="3E09F17F" w14:textId="09109D59" w:rsidR="00C93EB9" w:rsidRPr="00EE4610" w:rsidRDefault="00C93EB9" w:rsidP="00EF29F7">
          <w:pPr>
            <w:pStyle w:val="ListParagraph"/>
            <w:numPr>
              <w:ilvl w:val="0"/>
              <w:numId w:val="14"/>
            </w:numPr>
            <w:spacing w:after="0" w:line="360" w:lineRule="auto"/>
            <w:rPr>
              <w:b/>
              <w:bCs/>
              <w:lang w:val="en-GB"/>
            </w:rPr>
          </w:pPr>
          <w:r w:rsidRPr="00AE34FB">
            <w:t xml:space="preserve">Small </w:t>
          </w:r>
          <w:r w:rsidR="00E07A75">
            <w:rPr>
              <w:lang w:val="en-GB"/>
            </w:rPr>
            <w:t xml:space="preserve">elements </w:t>
          </w:r>
          <w:r w:rsidRPr="00AE34FB">
            <w:t xml:space="preserve">or unreadable text </w:t>
          </w:r>
        </w:p>
        <w:p w14:paraId="04E17A5C" w14:textId="77777777" w:rsidR="00444058" w:rsidRPr="00444058" w:rsidRDefault="00444058" w:rsidP="00EF29F7">
          <w:pPr>
            <w:pStyle w:val="ListParagraph"/>
            <w:numPr>
              <w:ilvl w:val="0"/>
              <w:numId w:val="14"/>
            </w:numPr>
            <w:spacing w:line="360" w:lineRule="auto"/>
          </w:pPr>
          <w:r w:rsidRPr="00444058">
            <w:t>Complex rules and overwhelming interfaces.</w:t>
          </w:r>
        </w:p>
        <w:p w14:paraId="56AA117C" w14:textId="6DAC450A" w:rsidR="00C93EB9" w:rsidRPr="00AE34FB" w:rsidRDefault="00C93EB9" w:rsidP="00EF29F7">
          <w:pPr>
            <w:pStyle w:val="ListParagraph"/>
            <w:numPr>
              <w:ilvl w:val="0"/>
              <w:numId w:val="14"/>
            </w:numPr>
            <w:spacing w:line="360" w:lineRule="auto"/>
          </w:pPr>
          <w:r w:rsidRPr="00AE34FB">
            <w:t xml:space="preserve">Too many buttons </w:t>
          </w:r>
          <w:r w:rsidR="00D22584">
            <w:t>make</w:t>
          </w:r>
          <w:r w:rsidRPr="00AE34FB">
            <w:t xml:space="preserve"> navigation difficult </w:t>
          </w:r>
        </w:p>
        <w:p w14:paraId="3F1AF4EB" w14:textId="77777777" w:rsidR="00822C75" w:rsidRDefault="00844782" w:rsidP="00EF29F7">
          <w:pPr>
            <w:pStyle w:val="ListParagraph"/>
            <w:numPr>
              <w:ilvl w:val="0"/>
              <w:numId w:val="14"/>
            </w:numPr>
            <w:spacing w:line="360" w:lineRule="auto"/>
            <w:rPr>
              <w:lang w:val="en-GB"/>
            </w:rPr>
          </w:pPr>
          <w:r w:rsidRPr="006D28AA">
            <w:t xml:space="preserve">Lack of customisation </w:t>
          </w:r>
          <w:r w:rsidR="00C93EB9" w:rsidRPr="00AE34FB">
            <w:t>options for accessibility</w:t>
          </w:r>
        </w:p>
        <w:p w14:paraId="4E4D95F7" w14:textId="541B871B" w:rsidR="00822C75" w:rsidRDefault="00822C75" w:rsidP="00EF29F7">
          <w:pPr>
            <w:pStyle w:val="ListParagraph"/>
            <w:numPr>
              <w:ilvl w:val="0"/>
              <w:numId w:val="14"/>
            </w:numPr>
            <w:spacing w:line="360" w:lineRule="auto"/>
            <w:rPr>
              <w:lang w:val="en-GB"/>
            </w:rPr>
          </w:pPr>
          <w:r w:rsidRPr="00822C75">
            <w:t>Distracting notifications and flashy visuals.</w:t>
          </w:r>
        </w:p>
        <w:p w14:paraId="1E83DACB" w14:textId="69787C83" w:rsidR="00EE347C" w:rsidRDefault="00EE347C" w:rsidP="00AE34FB">
          <w:pPr>
            <w:rPr>
              <w:b/>
              <w:bCs/>
              <w:lang w:val="en-GB"/>
            </w:rPr>
          </w:pPr>
          <w:r w:rsidRPr="00784DE7">
            <w:rPr>
              <w:b/>
              <w:bCs/>
              <w:lang w:val="en-GB"/>
            </w:rPr>
            <w:t>User requirements</w:t>
          </w:r>
        </w:p>
        <w:p w14:paraId="4EBBE8FE" w14:textId="19E648D2" w:rsidR="00F81DD3" w:rsidRDefault="004157D2" w:rsidP="00EF29F7">
          <w:pPr>
            <w:pStyle w:val="ListParagraph"/>
            <w:numPr>
              <w:ilvl w:val="0"/>
              <w:numId w:val="6"/>
            </w:numPr>
            <w:spacing w:line="360" w:lineRule="auto"/>
            <w:rPr>
              <w:lang w:val="en-GB"/>
            </w:rPr>
          </w:pPr>
          <w:r w:rsidRPr="004364A9">
            <w:lastRenderedPageBreak/>
            <w:t xml:space="preserve">Scalable text </w:t>
          </w:r>
          <w:r w:rsidR="00F81DD3" w:rsidRPr="004364A9">
            <w:t xml:space="preserve">and clear UI elements </w:t>
          </w:r>
        </w:p>
        <w:p w14:paraId="5AC1E461" w14:textId="0AE56DAE" w:rsidR="00535A38" w:rsidRDefault="00535A38" w:rsidP="00EF29F7">
          <w:pPr>
            <w:pStyle w:val="ListParagraph"/>
            <w:numPr>
              <w:ilvl w:val="0"/>
              <w:numId w:val="6"/>
            </w:numPr>
            <w:spacing w:line="360" w:lineRule="auto"/>
            <w:rPr>
              <w:lang w:val="en-GB"/>
            </w:rPr>
          </w:pPr>
          <w:r w:rsidRPr="00C6787A">
            <w:rPr>
              <w:lang w:val="en-GB"/>
            </w:rPr>
            <w:t>Simple rules</w:t>
          </w:r>
          <w:r>
            <w:rPr>
              <w:lang w:val="en-GB"/>
            </w:rPr>
            <w:t>,</w:t>
          </w:r>
          <w:r w:rsidRPr="00C6787A">
            <w:rPr>
              <w:lang w:val="en-GB"/>
            </w:rPr>
            <w:t xml:space="preserve"> easy to understand</w:t>
          </w:r>
        </w:p>
        <w:p w14:paraId="0795C9C5" w14:textId="34D8684D" w:rsidR="00BE195D" w:rsidRDefault="00BE195D" w:rsidP="00EF29F7">
          <w:pPr>
            <w:pStyle w:val="ListParagraph"/>
            <w:numPr>
              <w:ilvl w:val="0"/>
              <w:numId w:val="6"/>
            </w:numPr>
            <w:spacing w:line="360" w:lineRule="auto"/>
            <w:rPr>
              <w:lang w:val="en-GB"/>
            </w:rPr>
          </w:pPr>
          <w:r>
            <w:rPr>
              <w:lang w:val="en-GB"/>
            </w:rPr>
            <w:t>Minimal clu</w:t>
          </w:r>
          <w:r w:rsidR="00D973BD">
            <w:rPr>
              <w:lang w:val="en-GB"/>
            </w:rPr>
            <w:t>t</w:t>
          </w:r>
          <w:r>
            <w:rPr>
              <w:lang w:val="en-GB"/>
            </w:rPr>
            <w:t>ter</w:t>
          </w:r>
        </w:p>
        <w:p w14:paraId="1C82863D" w14:textId="35C1134A" w:rsidR="00C2369C" w:rsidRPr="00C2369C" w:rsidRDefault="00C2369C" w:rsidP="00EF29F7">
          <w:pPr>
            <w:pStyle w:val="ListParagraph"/>
            <w:numPr>
              <w:ilvl w:val="0"/>
              <w:numId w:val="6"/>
            </w:numPr>
            <w:spacing w:line="360" w:lineRule="auto"/>
          </w:pPr>
          <w:r w:rsidRPr="006357A2">
            <w:t xml:space="preserve">Minimal text and icon-based UI </w:t>
          </w:r>
        </w:p>
        <w:p w14:paraId="093D8915" w14:textId="77777777" w:rsidR="00334436" w:rsidRPr="00334436" w:rsidRDefault="00334436" w:rsidP="00EF29F7">
          <w:pPr>
            <w:pStyle w:val="ListParagraph"/>
            <w:numPr>
              <w:ilvl w:val="0"/>
              <w:numId w:val="6"/>
            </w:numPr>
            <w:spacing w:line="360" w:lineRule="auto"/>
          </w:pPr>
          <w:r w:rsidRPr="009B1664">
            <w:t xml:space="preserve">Customisable sound and music settings </w:t>
          </w:r>
        </w:p>
        <w:p w14:paraId="039DDF47" w14:textId="77777777" w:rsidR="00EE347C" w:rsidRPr="00F823E7" w:rsidRDefault="00EE347C" w:rsidP="00EE347C">
          <w:pPr>
            <w:spacing w:after="0" w:line="360" w:lineRule="auto"/>
            <w:rPr>
              <w:b/>
              <w:bCs/>
              <w:lang w:val="en-GB"/>
            </w:rPr>
          </w:pPr>
          <w:r w:rsidRPr="00F823E7">
            <w:rPr>
              <w:b/>
              <w:bCs/>
              <w:lang w:val="en-GB"/>
            </w:rPr>
            <w:t>Experience requirements</w:t>
          </w:r>
        </w:p>
        <w:p w14:paraId="1B594893" w14:textId="77777777" w:rsidR="00986275" w:rsidRPr="001C69D4" w:rsidRDefault="00147F44" w:rsidP="00EF29F7">
          <w:pPr>
            <w:pStyle w:val="ListParagraph"/>
            <w:numPr>
              <w:ilvl w:val="0"/>
              <w:numId w:val="9"/>
            </w:numPr>
            <w:spacing w:line="360" w:lineRule="auto"/>
            <w:ind w:left="360"/>
          </w:pPr>
          <w:r w:rsidRPr="000E018B">
            <w:t xml:space="preserve">Large text and scalable UI elements for readability </w:t>
          </w:r>
        </w:p>
        <w:p w14:paraId="5CEDF021" w14:textId="50E1DB0F" w:rsidR="001C69D4" w:rsidRPr="00986275" w:rsidRDefault="001C69D4" w:rsidP="00EF29F7">
          <w:pPr>
            <w:pStyle w:val="ListParagraph"/>
            <w:numPr>
              <w:ilvl w:val="0"/>
              <w:numId w:val="9"/>
            </w:numPr>
            <w:spacing w:line="360" w:lineRule="auto"/>
            <w:ind w:left="360"/>
          </w:pPr>
          <w:r>
            <w:rPr>
              <w:lang w:val="en-GB"/>
            </w:rPr>
            <w:t>G</w:t>
          </w:r>
          <w:r w:rsidRPr="001C69D4">
            <w:t>ames that are relaxing and stress-relieving.</w:t>
          </w:r>
        </w:p>
        <w:p w14:paraId="0C52AF19" w14:textId="77777777" w:rsidR="003A35BE" w:rsidRPr="003A35BE" w:rsidRDefault="00147F44" w:rsidP="00EF29F7">
          <w:pPr>
            <w:pStyle w:val="ListParagraph"/>
            <w:numPr>
              <w:ilvl w:val="0"/>
              <w:numId w:val="9"/>
            </w:numPr>
            <w:spacing w:line="360" w:lineRule="auto"/>
            <w:ind w:left="360"/>
          </w:pPr>
          <w:r w:rsidRPr="000E018B">
            <w:t xml:space="preserve">Minimalistic or retro visuals for clarity </w:t>
          </w:r>
        </w:p>
        <w:p w14:paraId="1461D7B6" w14:textId="60B4E84E" w:rsidR="0053493A" w:rsidRPr="001C69D4" w:rsidRDefault="00147F44" w:rsidP="00EF29F7">
          <w:pPr>
            <w:pStyle w:val="ListParagraph"/>
            <w:numPr>
              <w:ilvl w:val="0"/>
              <w:numId w:val="9"/>
            </w:numPr>
            <w:spacing w:line="360" w:lineRule="auto"/>
            <w:ind w:left="360"/>
          </w:pPr>
          <w:r w:rsidRPr="000E018B">
            <w:t>Customisable control schemes (touch, keyboard, etc.)</w:t>
          </w:r>
        </w:p>
        <w:p w14:paraId="43C36F55" w14:textId="13477891" w:rsidR="00745DF5" w:rsidRDefault="00C629C8" w:rsidP="00C629C8">
          <w:pPr>
            <w:spacing w:after="0" w:line="360" w:lineRule="auto"/>
            <w:rPr>
              <w:b/>
              <w:bCs/>
              <w:lang w:val="en-GB"/>
            </w:rPr>
          </w:pPr>
          <w:r w:rsidRPr="00C629C8">
            <w:rPr>
              <w:b/>
              <w:bCs/>
              <w:lang w:val="en-GB"/>
            </w:rPr>
            <w:t xml:space="preserve">Persona 4: </w:t>
          </w:r>
          <w:r w:rsidR="009C394B">
            <w:rPr>
              <w:b/>
              <w:bCs/>
              <w:lang w:val="en-GB"/>
            </w:rPr>
            <w:t>Nick</w:t>
          </w:r>
          <w:r w:rsidR="00B3498A">
            <w:rPr>
              <w:b/>
              <w:bCs/>
              <w:lang w:val="en-GB"/>
            </w:rPr>
            <w:t xml:space="preserve"> </w:t>
          </w:r>
          <w:r w:rsidR="00745DF5">
            <w:rPr>
              <w:b/>
              <w:bCs/>
              <w:lang w:val="en-GB"/>
            </w:rPr>
            <w:t xml:space="preserve">– The </w:t>
          </w:r>
          <w:r w:rsidR="008E5F3B">
            <w:rPr>
              <w:b/>
              <w:bCs/>
              <w:lang w:val="en-GB"/>
            </w:rPr>
            <w:t>Competitive</w:t>
          </w:r>
          <w:r w:rsidR="00D11CF2">
            <w:rPr>
              <w:b/>
              <w:bCs/>
              <w:lang w:val="en-GB"/>
            </w:rPr>
            <w:t xml:space="preserve"> </w:t>
          </w:r>
          <w:r w:rsidR="008E5F3B">
            <w:rPr>
              <w:b/>
              <w:bCs/>
              <w:lang w:val="en-GB"/>
            </w:rPr>
            <w:t>Gamer</w:t>
          </w:r>
        </w:p>
        <w:p w14:paraId="11EDFF40" w14:textId="1854058B" w:rsidR="00730BE4" w:rsidRDefault="00903791" w:rsidP="00BD19BA">
          <w:pPr>
            <w:spacing w:after="0" w:line="360" w:lineRule="auto"/>
            <w:rPr>
              <w:lang w:val="en-GB"/>
            </w:rPr>
          </w:pPr>
          <w:r>
            <w:rPr>
              <w:lang w:val="en-GB"/>
            </w:rPr>
            <w:t xml:space="preserve">27-year-old full-time IT student, sociable and competitive. Enjoys daily gaming on </w:t>
          </w:r>
          <w:r w:rsidR="004F4C9B">
            <w:rPr>
              <w:lang w:val="en-GB"/>
            </w:rPr>
            <w:t xml:space="preserve">a smartphone and a </w:t>
          </w:r>
          <w:proofErr w:type="gramStart"/>
          <w:r w:rsidR="00BB3141">
            <w:rPr>
              <w:lang w:val="en-GB"/>
            </w:rPr>
            <w:t>laptop</w:t>
          </w:r>
          <w:r w:rsidR="00977CC9">
            <w:rPr>
              <w:lang w:val="en-GB"/>
            </w:rPr>
            <w:t>,</w:t>
          </w:r>
          <w:r w:rsidR="00BB3141">
            <w:rPr>
              <w:lang w:val="en-GB"/>
            </w:rPr>
            <w:t xml:space="preserve"> and</w:t>
          </w:r>
          <w:proofErr w:type="gramEnd"/>
          <w:r w:rsidR="004F4C9B">
            <w:rPr>
              <w:lang w:val="en-GB"/>
            </w:rPr>
            <w:t xml:space="preserve"> </w:t>
          </w:r>
          <w:r>
            <w:rPr>
              <w:lang w:val="en-GB"/>
            </w:rPr>
            <w:t>connecting with friends</w:t>
          </w:r>
          <w:r w:rsidR="004F4C9B">
            <w:rPr>
              <w:lang w:val="en-GB"/>
            </w:rPr>
            <w:t xml:space="preserve">. </w:t>
          </w:r>
          <w:r>
            <w:rPr>
              <w:lang w:val="en-GB"/>
            </w:rPr>
            <w:t xml:space="preserve">Likes music, podcasts, and </w:t>
          </w:r>
          <w:r w:rsidR="00D704D3">
            <w:rPr>
              <w:lang w:val="en-GB"/>
            </w:rPr>
            <w:t>enjoys</w:t>
          </w:r>
          <w:r>
            <w:rPr>
              <w:lang w:val="en-GB"/>
            </w:rPr>
            <w:t xml:space="preserve"> </w:t>
          </w:r>
          <w:r w:rsidR="001C646F">
            <w:rPr>
              <w:lang w:val="en-GB"/>
            </w:rPr>
            <w:t>puzzle</w:t>
          </w:r>
          <w:r>
            <w:rPr>
              <w:lang w:val="en-GB"/>
            </w:rPr>
            <w:t xml:space="preserve"> and strategy games with realistic or hand-drawn visuals.</w:t>
          </w:r>
        </w:p>
        <w:p w14:paraId="2369F5C4" w14:textId="39255DF4" w:rsidR="00C629C8" w:rsidRPr="00C629C8" w:rsidRDefault="00C629C8" w:rsidP="00C629C8">
          <w:pPr>
            <w:spacing w:after="0" w:line="360" w:lineRule="auto"/>
            <w:rPr>
              <w:lang w:val="en-GB"/>
            </w:rPr>
          </w:pPr>
          <w:r w:rsidRPr="005E713A">
            <w:rPr>
              <w:b/>
              <w:bCs/>
              <w:lang w:val="en-GB"/>
            </w:rPr>
            <w:t>Frustrations</w:t>
          </w:r>
          <w:r w:rsidRPr="00C629C8">
            <w:rPr>
              <w:lang w:val="en-GB"/>
            </w:rPr>
            <w:t>:</w:t>
          </w:r>
        </w:p>
        <w:p w14:paraId="05C3FA6D" w14:textId="622F3C48" w:rsidR="00204C39" w:rsidRDefault="00204C39" w:rsidP="00F3204C">
          <w:pPr>
            <w:spacing w:after="0" w:line="360" w:lineRule="auto"/>
          </w:pPr>
          <w:r>
            <w:t xml:space="preserve">- </w:t>
          </w:r>
          <w:r w:rsidR="001C7F82">
            <w:rPr>
              <w:lang w:val="en-GB"/>
            </w:rPr>
            <w:t xml:space="preserve"> </w:t>
          </w:r>
          <w:r>
            <w:t>Confusing navigation</w:t>
          </w:r>
        </w:p>
        <w:p w14:paraId="01D608E5" w14:textId="77777777" w:rsidR="00204C39" w:rsidRDefault="00204C39" w:rsidP="00F3204C">
          <w:pPr>
            <w:spacing w:after="0" w:line="360" w:lineRule="auto"/>
          </w:pPr>
          <w:r>
            <w:t>- Poorly placed important buttons</w:t>
          </w:r>
        </w:p>
        <w:p w14:paraId="0B1FF1B1" w14:textId="77777777" w:rsidR="00204C39" w:rsidRDefault="00204C39" w:rsidP="00F3204C">
          <w:pPr>
            <w:spacing w:after="0" w:line="360" w:lineRule="auto"/>
          </w:pPr>
          <w:r>
            <w:t>- Too many pop-ups and notifications</w:t>
          </w:r>
        </w:p>
        <w:p w14:paraId="6387C521" w14:textId="5D0D3B8F" w:rsidR="00204C39" w:rsidRDefault="00204C39" w:rsidP="00F3204C">
          <w:pPr>
            <w:spacing w:after="0" w:line="360" w:lineRule="auto"/>
          </w:pPr>
          <w:r>
            <w:t>- Lack of customisation options and social features</w:t>
          </w:r>
        </w:p>
        <w:p w14:paraId="6AA26BCD" w14:textId="77777777" w:rsidR="00204C39" w:rsidRDefault="00204C39" w:rsidP="00F3204C">
          <w:pPr>
            <w:spacing w:after="0" w:line="360" w:lineRule="auto"/>
          </w:pPr>
          <w:r>
            <w:t>- Lack of interaction feedback</w:t>
          </w:r>
        </w:p>
        <w:p w14:paraId="507562A2" w14:textId="77777777" w:rsidR="00204C39" w:rsidRDefault="00204C39" w:rsidP="00F3204C">
          <w:pPr>
            <w:spacing w:after="0" w:line="360" w:lineRule="auto"/>
          </w:pPr>
          <w:r>
            <w:t>- Delayed in-game responses</w:t>
          </w:r>
        </w:p>
        <w:p w14:paraId="1CCFBC2B" w14:textId="67F45B69" w:rsidR="00204C39" w:rsidRDefault="00204C39" w:rsidP="00175CA9">
          <w:pPr>
            <w:spacing w:after="0" w:line="360" w:lineRule="auto"/>
            <w:rPr>
              <w:lang w:val="en-GB"/>
            </w:rPr>
          </w:pPr>
          <w:r>
            <w:t>- Games that require long-term commitment without clear progression.</w:t>
          </w:r>
        </w:p>
        <w:p w14:paraId="0B5247C6" w14:textId="77777777" w:rsidR="00204C39" w:rsidRDefault="00204C39" w:rsidP="00204C39">
          <w:pPr>
            <w:spacing w:after="0" w:line="240" w:lineRule="auto"/>
            <w:rPr>
              <w:lang w:val="en-GB"/>
            </w:rPr>
          </w:pPr>
        </w:p>
        <w:p w14:paraId="74AF3B1B" w14:textId="68727DD5" w:rsidR="00C629C8" w:rsidRDefault="00C629C8" w:rsidP="00204C39">
          <w:pPr>
            <w:spacing w:after="0" w:line="240" w:lineRule="auto"/>
            <w:rPr>
              <w:lang w:val="en-GB"/>
            </w:rPr>
          </w:pPr>
          <w:r w:rsidRPr="00561B75">
            <w:rPr>
              <w:b/>
              <w:bCs/>
              <w:lang w:val="en-GB"/>
            </w:rPr>
            <w:t>User Requirements</w:t>
          </w:r>
          <w:r w:rsidRPr="00561B75">
            <w:rPr>
              <w:lang w:val="en-GB"/>
            </w:rPr>
            <w:t>:</w:t>
          </w:r>
        </w:p>
        <w:p w14:paraId="45CB38E1" w14:textId="77777777" w:rsidR="004370B8" w:rsidRDefault="004370B8" w:rsidP="00204C39">
          <w:pPr>
            <w:spacing w:after="0" w:line="240" w:lineRule="auto"/>
            <w:rPr>
              <w:lang w:val="en-GB"/>
            </w:rPr>
          </w:pPr>
        </w:p>
        <w:p w14:paraId="1BD213E9" w14:textId="77777777" w:rsidR="004434E2" w:rsidRPr="006357A2" w:rsidRDefault="004434E2" w:rsidP="00EF29F7">
          <w:pPr>
            <w:pStyle w:val="ListParagraph"/>
            <w:numPr>
              <w:ilvl w:val="0"/>
              <w:numId w:val="7"/>
            </w:numPr>
            <w:spacing w:line="360" w:lineRule="auto"/>
            <w:rPr>
              <w:lang w:val="en-GB"/>
            </w:rPr>
          </w:pPr>
          <w:r>
            <w:rPr>
              <w:lang w:val="en-GB"/>
            </w:rPr>
            <w:t xml:space="preserve">Easy </w:t>
          </w:r>
          <w:r w:rsidRPr="006357A2">
            <w:t xml:space="preserve">navigation </w:t>
          </w:r>
        </w:p>
        <w:p w14:paraId="163A6317" w14:textId="49F6FB6B" w:rsidR="00C629C8" w:rsidRPr="005E713A" w:rsidRDefault="00C629C8" w:rsidP="00EF29F7">
          <w:pPr>
            <w:pStyle w:val="ListParagraph"/>
            <w:numPr>
              <w:ilvl w:val="0"/>
              <w:numId w:val="7"/>
            </w:numPr>
            <w:spacing w:after="0" w:line="360" w:lineRule="auto"/>
            <w:rPr>
              <w:lang w:val="en-GB"/>
            </w:rPr>
          </w:pPr>
          <w:r w:rsidRPr="005E713A">
            <w:rPr>
              <w:lang w:val="en-GB"/>
            </w:rPr>
            <w:t>Presence of achievements and leaderboards to track performance</w:t>
          </w:r>
        </w:p>
        <w:p w14:paraId="20E9850A" w14:textId="77777777" w:rsidR="00152BF3" w:rsidRPr="00152BF3" w:rsidRDefault="00152BF3" w:rsidP="00EF29F7">
          <w:pPr>
            <w:pStyle w:val="ListParagraph"/>
            <w:numPr>
              <w:ilvl w:val="0"/>
              <w:numId w:val="7"/>
            </w:numPr>
            <w:spacing w:line="360" w:lineRule="auto"/>
            <w:rPr>
              <w:b/>
              <w:bCs/>
              <w:lang w:val="en-GB"/>
            </w:rPr>
          </w:pPr>
          <w:r w:rsidRPr="008B1FA4">
            <w:t xml:space="preserve">Customisable character appearance </w:t>
          </w:r>
          <w:r w:rsidRPr="00593C01">
            <w:rPr>
              <w:lang w:val="en-GB"/>
            </w:rPr>
            <w:t>and environments</w:t>
          </w:r>
        </w:p>
        <w:p w14:paraId="26C7BAAB" w14:textId="1A4695B2" w:rsidR="00454ECB" w:rsidRPr="00B2145C" w:rsidRDefault="008B1C24" w:rsidP="00EF29F7">
          <w:pPr>
            <w:pStyle w:val="ListParagraph"/>
            <w:numPr>
              <w:ilvl w:val="0"/>
              <w:numId w:val="7"/>
            </w:numPr>
            <w:spacing w:line="360" w:lineRule="auto"/>
            <w:rPr>
              <w:b/>
              <w:bCs/>
              <w:lang w:val="en-GB"/>
            </w:rPr>
          </w:pPr>
          <w:r>
            <w:rPr>
              <w:lang w:val="en-GB"/>
            </w:rPr>
            <w:t>K</w:t>
          </w:r>
          <w:r w:rsidR="000B636C">
            <w:rPr>
              <w:lang w:val="en-GB"/>
            </w:rPr>
            <w:t>eyboard shortcuts</w:t>
          </w:r>
        </w:p>
        <w:p w14:paraId="09A0B8D3" w14:textId="77777777" w:rsidR="009D0F8C" w:rsidRDefault="009D0F8C" w:rsidP="00EF29F7">
          <w:pPr>
            <w:pStyle w:val="ListParagraph"/>
            <w:numPr>
              <w:ilvl w:val="0"/>
              <w:numId w:val="7"/>
            </w:numPr>
            <w:spacing w:line="360" w:lineRule="auto"/>
            <w:rPr>
              <w:lang w:val="en-GB"/>
            </w:rPr>
          </w:pPr>
          <w:r w:rsidRPr="00BD0DD4">
            <w:t>Social features (chat, emojis, team play)</w:t>
          </w:r>
        </w:p>
        <w:p w14:paraId="52E58D07" w14:textId="296B04B7" w:rsidR="00D46C2C" w:rsidRDefault="00D46C2C" w:rsidP="00EF29F7">
          <w:pPr>
            <w:pStyle w:val="ListParagraph"/>
            <w:numPr>
              <w:ilvl w:val="0"/>
              <w:numId w:val="7"/>
            </w:numPr>
            <w:spacing w:line="360" w:lineRule="auto"/>
            <w:rPr>
              <w:lang w:val="en-GB"/>
            </w:rPr>
          </w:pPr>
          <w:r w:rsidRPr="00AB393D">
            <w:t>Clear visual feedback for actions</w:t>
          </w:r>
        </w:p>
        <w:p w14:paraId="1E4089F5" w14:textId="2CF94F07" w:rsidR="00C8685E" w:rsidRDefault="00C8685E" w:rsidP="00EF29F7">
          <w:pPr>
            <w:pStyle w:val="ListParagraph"/>
            <w:numPr>
              <w:ilvl w:val="0"/>
              <w:numId w:val="7"/>
            </w:numPr>
            <w:spacing w:line="360" w:lineRule="auto"/>
            <w:rPr>
              <w:lang w:val="en-GB"/>
            </w:rPr>
          </w:pPr>
          <w:r w:rsidRPr="00BD0DD4">
            <w:t>Advanced performance settings for competitive play</w:t>
          </w:r>
        </w:p>
        <w:p w14:paraId="6F943A2E" w14:textId="4EEAC26C" w:rsidR="007D0670" w:rsidRPr="00651714" w:rsidRDefault="00C629C8" w:rsidP="00651714">
          <w:pPr>
            <w:spacing w:line="360" w:lineRule="auto"/>
            <w:rPr>
              <w:b/>
              <w:bCs/>
              <w:lang w:val="en-GB"/>
            </w:rPr>
          </w:pPr>
          <w:r w:rsidRPr="00651714">
            <w:rPr>
              <w:b/>
              <w:bCs/>
              <w:lang w:val="en-GB"/>
            </w:rPr>
            <w:t>Experience Requirements</w:t>
          </w:r>
        </w:p>
        <w:p w14:paraId="3AC9B896" w14:textId="77777777" w:rsidR="001E44BC" w:rsidRDefault="001E44BC" w:rsidP="00C63926">
          <w:pPr>
            <w:spacing w:line="360" w:lineRule="auto"/>
          </w:pPr>
          <w:r>
            <w:lastRenderedPageBreak/>
            <w:t xml:space="preserve">- Enjoys dynamic gameplay and challenges.  </w:t>
          </w:r>
        </w:p>
        <w:p w14:paraId="13F69B2A" w14:textId="77777777" w:rsidR="001E44BC" w:rsidRDefault="001E44BC" w:rsidP="00C63926">
          <w:pPr>
            <w:spacing w:line="360" w:lineRule="auto"/>
          </w:pPr>
          <w:r>
            <w:t xml:space="preserve">- Values immersive visuals and responsive controls.  </w:t>
          </w:r>
        </w:p>
        <w:p w14:paraId="260D45DB" w14:textId="516B2BF7" w:rsidR="00892E1D" w:rsidRPr="00B35B40" w:rsidRDefault="001E44BC" w:rsidP="00B35B40">
          <w:pPr>
            <w:spacing w:line="360" w:lineRule="auto"/>
            <w:rPr>
              <w:lang w:val="en-GB"/>
            </w:rPr>
          </w:pPr>
          <w:r>
            <w:t>- Prefers games with strategic depth, clear instructions, and adjustable difficulty.</w:t>
          </w:r>
        </w:p>
        <w:p w14:paraId="24959B29" w14:textId="717002A1" w:rsidR="00892E1D" w:rsidRDefault="00B35B40" w:rsidP="00892E1D">
          <w:pPr>
            <w:pStyle w:val="Heading1"/>
            <w:rPr>
              <w:lang w:val="en-GB"/>
            </w:rPr>
          </w:pPr>
          <w:bookmarkStart w:id="3" w:name="_Toc212807251"/>
          <w:r>
            <w:rPr>
              <w:lang w:val="en-GB"/>
            </w:rPr>
            <w:t xml:space="preserve">3.0 </w:t>
          </w:r>
          <w:r w:rsidR="00892E1D" w:rsidRPr="00B25238">
            <w:t>User Research and Persona Development</w:t>
          </w:r>
          <w:bookmarkEnd w:id="3"/>
          <w:r w:rsidR="00892E1D" w:rsidRPr="00B25238">
            <w:t xml:space="preserve"> </w:t>
          </w:r>
        </w:p>
        <w:p w14:paraId="02932943" w14:textId="21800403" w:rsidR="00E970D0" w:rsidRPr="00B35B40" w:rsidRDefault="00E970D0" w:rsidP="00B35B40">
          <w:pPr>
            <w:pStyle w:val="Heading2"/>
            <w:rPr>
              <w:lang w:val="en-GB"/>
            </w:rPr>
          </w:pPr>
        </w:p>
        <w:p w14:paraId="680FD798" w14:textId="7FEAF481" w:rsidR="004C7FBD" w:rsidRDefault="00844A0B" w:rsidP="00CA259C">
          <w:pPr>
            <w:spacing w:after="0" w:line="360" w:lineRule="auto"/>
            <w:rPr>
              <w:lang w:val="en-GB"/>
            </w:rPr>
          </w:pPr>
          <w:r>
            <w:t xml:space="preserve">To </w:t>
          </w:r>
          <w:r w:rsidR="006C1F95">
            <w:t>develop</w:t>
          </w:r>
          <w:r>
            <w:t xml:space="preserve"> four detailed </w:t>
          </w:r>
          <w:r w:rsidR="006C1F95">
            <w:rPr>
              <w:lang w:val="en-GB"/>
            </w:rPr>
            <w:t xml:space="preserve">user </w:t>
          </w:r>
          <w:r>
            <w:t xml:space="preserve">personas, a combination of quantitative and qualitative research methods was employed. These methods helped </w:t>
          </w:r>
          <w:r w:rsidR="006C1F95">
            <w:t>identify users' needs, frustrations, and expectations regarding their gameplay</w:t>
          </w:r>
          <w:r>
            <w:t xml:space="preserve"> experiences</w:t>
          </w:r>
          <w:sdt>
            <w:sdtPr>
              <w:rPr>
                <w:color w:val="000000"/>
                <w:highlight w:val="white"/>
              </w:rPr>
              <w:alias w:val="Citation"/>
              <w:tag w:val="{&quot;referencesIds&quot;:[&quot;doc:68feceb3b2481313a80f554f&quot;],&quot;referencesOptions&quot;:{&quot;doc:68feceb3b2481313a80f554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75952434"/>
              <w:placeholder>
                <w:docPart w:val="A89186D9135A45A5A5972E441C467B06"/>
              </w:placeholder>
            </w:sdtPr>
            <w:sdtContent>
              <w:r w:rsidR="000F3FF7">
                <w:rPr>
                  <w:rFonts w:eastAsia="Times New Roman"/>
                  <w:color w:val="000000"/>
                </w:rPr>
                <w:t>[4]</w:t>
              </w:r>
            </w:sdtContent>
          </w:sdt>
          <w:r>
            <w:t xml:space="preserve">. </w:t>
          </w:r>
          <w:r w:rsidR="004C7FBD">
            <w:t>Survey participants were provided with comprehensive information about the research's purpose and their roles in the study. A consent form was meticulously prepared to ensure the responsible management of data and enhance transparency in the research process. This form serves as a critical indicator of ethical practices in research involving human subjects</w:t>
          </w:r>
          <w:r w:rsidR="004C7FBD">
            <w:rPr>
              <w:lang w:val="en-GB"/>
            </w:rPr>
            <w:t xml:space="preserve"> </w:t>
          </w:r>
          <w:sdt>
            <w:sdtPr>
              <w:rPr>
                <w:color w:val="000000"/>
                <w:highlight w:val="white"/>
              </w:rPr>
              <w:alias w:val="Citation"/>
              <w:tag w:val="{&quot;referencesIds&quot;:[&quot;doc:68fd0df05793605d9f491e92&quot;],&quot;referencesOptions&quot;:{&quot;doc:68fd0df05793605d9f491e9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61930781"/>
              <w:placeholder>
                <w:docPart w:val="8B6705BCE1B145FD9C149E9B32BF3FD0"/>
              </w:placeholder>
            </w:sdtPr>
            <w:sdtContent>
              <w:r w:rsidR="000F3FF7">
                <w:rPr>
                  <w:rFonts w:eastAsia="Times New Roman"/>
                  <w:color w:val="000000"/>
                </w:rPr>
                <w:t>[5]</w:t>
              </w:r>
            </w:sdtContent>
          </w:sdt>
          <w:r w:rsidR="00CA259C" w:rsidRPr="00CA259C">
            <w:t>.</w:t>
          </w:r>
        </w:p>
        <w:p w14:paraId="5E705AD8" w14:textId="77777777" w:rsidR="00534072" w:rsidRDefault="000D307A" w:rsidP="00534072">
          <w:pPr>
            <w:keepNext/>
            <w:spacing w:after="0" w:line="360" w:lineRule="auto"/>
            <w:jc w:val="center"/>
          </w:pPr>
          <w:r w:rsidRPr="000D307A">
            <w:rPr>
              <w:noProof/>
            </w:rPr>
            <w:lastRenderedPageBreak/>
            <w:drawing>
              <wp:inline distT="0" distB="0" distL="0" distR="0" wp14:anchorId="4B84D1A5" wp14:editId="034FCF42">
                <wp:extent cx="5207459" cy="8325970"/>
                <wp:effectExtent l="57150" t="57150" r="88900" b="94615"/>
                <wp:docPr id="1284888778" name="Picture 39"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888778" name="Picture 39" descr="A screenshot of a document&#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11760" cy="8332847"/>
                        </a:xfrm>
                        <a:prstGeom prst="rect">
                          <a:avLst/>
                        </a:prstGeom>
                        <a:ln w="12700" cap="sq">
                          <a:solidFill>
                            <a:schemeClr val="tx2">
                              <a:lumMod val="60000"/>
                              <a:lumOff val="40000"/>
                            </a:schemeClr>
                          </a:solidFill>
                          <a:prstDash val="solid"/>
                          <a:miter lim="800000"/>
                        </a:ln>
                        <a:effectLst>
                          <a:outerShdw blurRad="50800" dist="38100" dir="2700000" algn="tl" rotWithShape="0">
                            <a:srgbClr val="000000">
                              <a:alpha val="43000"/>
                            </a:srgbClr>
                          </a:outerShdw>
                        </a:effectLst>
                      </pic:spPr>
                    </pic:pic>
                  </a:graphicData>
                </a:graphic>
              </wp:inline>
            </w:drawing>
          </w:r>
        </w:p>
        <w:p w14:paraId="43670A38" w14:textId="7D2C0646" w:rsidR="00D72363" w:rsidRPr="000C448F" w:rsidRDefault="00534072" w:rsidP="00534072">
          <w:pPr>
            <w:pStyle w:val="Caption"/>
            <w:jc w:val="center"/>
            <w:rPr>
              <w:lang w:val="en-GB"/>
            </w:rPr>
          </w:pPr>
          <w:r>
            <w:t xml:space="preserve">Figure </w:t>
          </w:r>
          <w:fldSimple w:instr=" SEQ Figure \* ARABIC ">
            <w:r w:rsidR="007F5A62">
              <w:rPr>
                <w:noProof/>
              </w:rPr>
              <w:t>1</w:t>
            </w:r>
          </w:fldSimple>
          <w:r>
            <w:rPr>
              <w:lang w:val="en-GB"/>
            </w:rPr>
            <w:t xml:space="preserve"> Consent Form</w:t>
          </w:r>
        </w:p>
        <w:p w14:paraId="3C31468A" w14:textId="648C2C57" w:rsidR="00E058A1" w:rsidRDefault="00DC4133" w:rsidP="00E058A1">
          <w:pPr>
            <w:spacing w:after="0" w:line="360" w:lineRule="auto"/>
            <w:rPr>
              <w:b/>
              <w:bCs/>
              <w:lang w:val="en-GB"/>
            </w:rPr>
          </w:pPr>
          <w:r w:rsidRPr="007E35DD">
            <w:rPr>
              <w:b/>
              <w:bCs/>
            </w:rPr>
            <w:lastRenderedPageBreak/>
            <w:t>Questionnaire</w:t>
          </w:r>
          <w:r w:rsidRPr="007E35DD">
            <w:rPr>
              <w:b/>
              <w:bCs/>
              <w:lang w:val="en-GB"/>
            </w:rPr>
            <w:t xml:space="preserve"> </w:t>
          </w:r>
          <w:r w:rsidRPr="007E35DD">
            <w:rPr>
              <w:b/>
              <w:bCs/>
            </w:rPr>
            <w:t>research method</w:t>
          </w:r>
        </w:p>
        <w:p w14:paraId="6AC65FD4" w14:textId="26192FFC" w:rsidR="00D11A42" w:rsidRDefault="00B1263E" w:rsidP="00840CE4">
          <w:pPr>
            <w:spacing w:line="360" w:lineRule="auto"/>
            <w:rPr>
              <w:lang w:val="en-GB"/>
            </w:rPr>
          </w:pPr>
          <w:r>
            <w:rPr>
              <w:lang w:val="en-GB"/>
            </w:rPr>
            <w:t>The questionnaire method was used to collect quantitative data from 69 participants across various age groups and professions. Created in Google Forms</w:t>
          </w:r>
          <w:r w:rsidR="002A6F18">
            <w:rPr>
              <w:lang w:val="en-GB"/>
            </w:rPr>
            <w:t xml:space="preserve"> (</w:t>
          </w:r>
          <w:r w:rsidR="00EE5DF6" w:rsidRPr="00B25238">
            <w:rPr>
              <w:rFonts w:ascii="Arial" w:hAnsi="Arial" w:cs="Arial"/>
              <w:b/>
              <w:bCs/>
              <w:sz w:val="22"/>
              <w:szCs w:val="22"/>
            </w:rPr>
            <w:t>Appendix C</w:t>
          </w:r>
          <w:r w:rsidR="002A6F18">
            <w:rPr>
              <w:lang w:val="en-GB"/>
            </w:rPr>
            <w:t>)</w:t>
          </w:r>
          <w:r>
            <w:rPr>
              <w:lang w:val="en-GB"/>
            </w:rPr>
            <w:t xml:space="preserve"> and distributed via email and social </w:t>
          </w:r>
          <w:r w:rsidR="003619E9">
            <w:rPr>
              <w:lang w:val="en-GB"/>
            </w:rPr>
            <w:t>media</w:t>
          </w:r>
          <w:r>
            <w:rPr>
              <w:lang w:val="en-GB"/>
            </w:rPr>
            <w:t>, it included multiple-choice and scaled questions on demographics (age, gender, occupation), gaming habits (frequency, device), preferences (genres, visual styles, learning methods), frustrations (interface issues, rule complexity), and accessibility needs. This data enabled statistical analysis of user preferences</w:t>
          </w:r>
          <w:r w:rsidR="00220C93">
            <w:rPr>
              <w:lang w:val="en-GB"/>
            </w:rPr>
            <w:t>, helped create user personas, and identified</w:t>
          </w:r>
          <w:r>
            <w:rPr>
              <w:lang w:val="en-GB"/>
            </w:rPr>
            <w:t xml:space="preserve"> essential elements for developing the user interface of the 2D digital version of the Cluedo UWTSD board game.</w:t>
          </w:r>
        </w:p>
        <w:p w14:paraId="42E0FC08" w14:textId="7D0CAFEF" w:rsidR="00F27965" w:rsidRPr="00425831" w:rsidRDefault="00425831" w:rsidP="00840CE4">
          <w:pPr>
            <w:spacing w:line="360" w:lineRule="auto"/>
            <w:rPr>
              <w:b/>
              <w:bCs/>
              <w:lang w:val="en-GB"/>
            </w:rPr>
          </w:pPr>
          <w:r>
            <w:rPr>
              <w:b/>
              <w:bCs/>
              <w:lang w:val="en-GB"/>
            </w:rPr>
            <w:t xml:space="preserve">Results and </w:t>
          </w:r>
          <w:r w:rsidR="002D22FF">
            <w:rPr>
              <w:b/>
              <w:bCs/>
              <w:lang w:val="en-GB"/>
            </w:rPr>
            <w:t>discussion</w:t>
          </w:r>
        </w:p>
        <w:p w14:paraId="25077569" w14:textId="6FAA643D" w:rsidR="0049746B" w:rsidRDefault="00270A52" w:rsidP="0049746B">
          <w:pPr>
            <w:spacing w:line="360" w:lineRule="auto"/>
            <w:rPr>
              <w:lang w:val="en-GB"/>
            </w:rPr>
          </w:pPr>
          <w:r w:rsidRPr="00B07B13">
            <w:rPr>
              <w:b/>
              <w:bCs/>
              <w:lang w:val="en-GB"/>
            </w:rPr>
            <w:t>User demographics</w:t>
          </w:r>
          <w:r>
            <w:rPr>
              <w:lang w:val="en-GB"/>
            </w:rPr>
            <w:t xml:space="preserve"> indicate that most participants are aged 18 to 45, with a strong representation of IT professionals and students, and a nearly equal gender distribution (50.7% </w:t>
          </w:r>
          <w:r w:rsidR="008300F6">
            <w:rPr>
              <w:lang w:val="en-GB"/>
            </w:rPr>
            <w:t>female</w:t>
          </w:r>
          <w:r>
            <w:rPr>
              <w:lang w:val="en-GB"/>
            </w:rPr>
            <w:t xml:space="preserve">/49.3% </w:t>
          </w:r>
          <w:r w:rsidR="008300F6">
            <w:rPr>
              <w:lang w:val="en-GB"/>
            </w:rPr>
            <w:t>male</w:t>
          </w:r>
          <w:r>
            <w:rPr>
              <w:lang w:val="en-GB"/>
            </w:rPr>
            <w:t>).</w:t>
          </w:r>
          <w:r w:rsidR="0049746B">
            <w:rPr>
              <w:lang w:val="en-GB"/>
            </w:rPr>
            <w:t xml:space="preserve"> </w:t>
          </w:r>
          <w:r w:rsidR="0049746B">
            <w:t xml:space="preserve">User </w:t>
          </w:r>
          <w:r w:rsidR="0049746B" w:rsidRPr="009E72B9">
            <w:rPr>
              <w:b/>
              <w:bCs/>
            </w:rPr>
            <w:t>gaming behaviour</w:t>
          </w:r>
          <w:r w:rsidR="0049746B">
            <w:t xml:space="preserve"> </w:t>
          </w:r>
          <w:r w:rsidR="0049746B" w:rsidRPr="008749F5">
            <w:t xml:space="preserve">shows that the majority play rarely or occasionally, </w:t>
          </w:r>
          <w:r w:rsidR="0049746B">
            <w:t>while a significant portion plays daily or weekly. The</w:t>
          </w:r>
          <w:r w:rsidR="0049746B" w:rsidRPr="008749F5">
            <w:t xml:space="preserve"> preferred device for playing is the smartphone (73.1%).</w:t>
          </w:r>
        </w:p>
        <w:p w14:paraId="259D3814" w14:textId="77777777" w:rsidR="00311567" w:rsidRDefault="00D0554F" w:rsidP="00311567">
          <w:pPr>
            <w:keepNext/>
            <w:spacing w:line="360" w:lineRule="auto"/>
            <w:jc w:val="center"/>
          </w:pPr>
          <w:r w:rsidRPr="00D0554F">
            <w:rPr>
              <w:noProof/>
            </w:rPr>
            <w:drawing>
              <wp:inline distT="0" distB="0" distL="0" distR="0" wp14:anchorId="7F33200C" wp14:editId="19688167">
                <wp:extent cx="4826149" cy="4216599"/>
                <wp:effectExtent l="0" t="0" r="0" b="0"/>
                <wp:docPr id="174819964" name="Picture 5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19964" name="Picture 53" descr="A screenshot of a computer&#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38901" cy="4227741"/>
                        </a:xfrm>
                        <a:prstGeom prst="rect">
                          <a:avLst/>
                        </a:prstGeom>
                        <a:noFill/>
                        <a:ln>
                          <a:noFill/>
                        </a:ln>
                      </pic:spPr>
                    </pic:pic>
                  </a:graphicData>
                </a:graphic>
              </wp:inline>
            </w:drawing>
          </w:r>
        </w:p>
        <w:p w14:paraId="471EB4A4" w14:textId="0B3DDA21" w:rsidR="00822C4F" w:rsidRDefault="00311567" w:rsidP="00311567">
          <w:pPr>
            <w:pStyle w:val="Caption"/>
            <w:jc w:val="center"/>
            <w:rPr>
              <w:lang w:val="en-GB"/>
            </w:rPr>
          </w:pPr>
          <w:r>
            <w:t xml:space="preserve">Figure </w:t>
          </w:r>
          <w:fldSimple w:instr=" SEQ Figure \* ARABIC ">
            <w:r w:rsidR="007F5A62">
              <w:rPr>
                <w:noProof/>
              </w:rPr>
              <w:t>2</w:t>
            </w:r>
          </w:fldSimple>
          <w:r>
            <w:rPr>
              <w:lang w:val="en-GB"/>
            </w:rPr>
            <w:t xml:space="preserve"> User gaming behaviour</w:t>
          </w:r>
        </w:p>
        <w:p w14:paraId="70D2B28D" w14:textId="77777777" w:rsidR="00534072" w:rsidRPr="00E02CD8" w:rsidRDefault="00534072" w:rsidP="00E02CD8">
          <w:pPr>
            <w:spacing w:line="360" w:lineRule="auto"/>
            <w:jc w:val="center"/>
            <w:rPr>
              <w:lang w:val="en-GB"/>
            </w:rPr>
          </w:pPr>
        </w:p>
        <w:p w14:paraId="03E2A94D" w14:textId="0CBC37CA" w:rsidR="00CD6FC5" w:rsidRDefault="00CD6FC5" w:rsidP="00840CE4">
          <w:pPr>
            <w:spacing w:line="360" w:lineRule="auto"/>
            <w:rPr>
              <w:lang w:val="en-GB"/>
            </w:rPr>
          </w:pPr>
          <w:r w:rsidRPr="00F54644">
            <w:rPr>
              <w:b/>
              <w:bCs/>
              <w:lang w:val="en-GB"/>
            </w:rPr>
            <w:t>User game preferences</w:t>
          </w:r>
          <w:r w:rsidRPr="00F54644">
            <w:rPr>
              <w:lang w:val="en-GB"/>
            </w:rPr>
            <w:t xml:space="preserve"> indicate a strong inclination towards Puzzle games (39.7%), Role-Playing games (35.3%), and Strategy games (33.8%). Additionally, 54% of users prefer Cartoonish visual styles, while 45% favour Realistic styles. They also value easy navigation, clear text, and interactive tutorials</w:t>
          </w:r>
          <w:r w:rsidR="00371576">
            <w:rPr>
              <w:lang w:val="en-GB"/>
            </w:rPr>
            <w:t>.</w:t>
          </w:r>
        </w:p>
        <w:p w14:paraId="7FA0F615" w14:textId="77777777" w:rsidR="00311567" w:rsidRDefault="00FC3D4F" w:rsidP="00311567">
          <w:pPr>
            <w:keepNext/>
            <w:spacing w:line="360" w:lineRule="auto"/>
          </w:pPr>
          <w:r w:rsidRPr="00FC3D4F">
            <w:rPr>
              <w:noProof/>
            </w:rPr>
            <w:drawing>
              <wp:inline distT="0" distB="0" distL="0" distR="0" wp14:anchorId="3CDA0375" wp14:editId="516E9403">
                <wp:extent cx="5731510" cy="2991485"/>
                <wp:effectExtent l="0" t="0" r="2540" b="0"/>
                <wp:docPr id="106416891" name="Picture 45"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16891" name="Picture 45" descr="A screenshot of a graph&#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991485"/>
                        </a:xfrm>
                        <a:prstGeom prst="rect">
                          <a:avLst/>
                        </a:prstGeom>
                        <a:noFill/>
                        <a:ln>
                          <a:noFill/>
                        </a:ln>
                      </pic:spPr>
                    </pic:pic>
                  </a:graphicData>
                </a:graphic>
              </wp:inline>
            </w:drawing>
          </w:r>
        </w:p>
        <w:p w14:paraId="12C370E1" w14:textId="1C4CAC27" w:rsidR="00FC3D4F" w:rsidRDefault="00311567" w:rsidP="00311567">
          <w:pPr>
            <w:pStyle w:val="Caption"/>
            <w:jc w:val="center"/>
            <w:rPr>
              <w:lang w:val="en-GB"/>
            </w:rPr>
          </w:pPr>
          <w:r>
            <w:t xml:space="preserve">Figure </w:t>
          </w:r>
          <w:fldSimple w:instr=" SEQ Figure \* ARABIC ">
            <w:r w:rsidR="007F5A62">
              <w:rPr>
                <w:noProof/>
              </w:rPr>
              <w:t>3</w:t>
            </w:r>
          </w:fldSimple>
          <w:r>
            <w:rPr>
              <w:lang w:val="en-GB"/>
            </w:rPr>
            <w:t xml:space="preserve"> User gaming preferences</w:t>
          </w:r>
        </w:p>
        <w:p w14:paraId="63CFFD3F" w14:textId="77777777" w:rsidR="00534072" w:rsidRPr="00534072" w:rsidRDefault="00534072" w:rsidP="00FC3D4F">
          <w:pPr>
            <w:spacing w:line="360" w:lineRule="auto"/>
            <w:rPr>
              <w:lang w:val="en-GB"/>
            </w:rPr>
          </w:pPr>
        </w:p>
        <w:p w14:paraId="6890C8AE" w14:textId="77777777" w:rsidR="00311567" w:rsidRDefault="00417616" w:rsidP="00311567">
          <w:pPr>
            <w:keepNext/>
            <w:spacing w:line="360" w:lineRule="auto"/>
          </w:pPr>
          <w:r w:rsidRPr="00417616">
            <w:rPr>
              <w:noProof/>
            </w:rPr>
            <w:drawing>
              <wp:inline distT="0" distB="0" distL="0" distR="0" wp14:anchorId="6137B01A" wp14:editId="0907B120">
                <wp:extent cx="5731510" cy="2413397"/>
                <wp:effectExtent l="0" t="0" r="2540" b="6350"/>
                <wp:docPr id="977802558" name="Picture 4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802558" name="Picture 47" descr="A screenshot of a computer&#10;&#10;AI-generated content may be incorrect."/>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50371"/>
                        <a:stretch>
                          <a:fillRect/>
                        </a:stretch>
                      </pic:blipFill>
                      <pic:spPr bwMode="auto">
                        <a:xfrm>
                          <a:off x="0" y="0"/>
                          <a:ext cx="5731510" cy="2413397"/>
                        </a:xfrm>
                        <a:prstGeom prst="rect">
                          <a:avLst/>
                        </a:prstGeom>
                        <a:noFill/>
                        <a:ln>
                          <a:noFill/>
                        </a:ln>
                        <a:extLst>
                          <a:ext uri="{53640926-AAD7-44D8-BBD7-CCE9431645EC}">
                            <a14:shadowObscured xmlns:a14="http://schemas.microsoft.com/office/drawing/2010/main"/>
                          </a:ext>
                        </a:extLst>
                      </pic:spPr>
                    </pic:pic>
                  </a:graphicData>
                </a:graphic>
              </wp:inline>
            </w:drawing>
          </w:r>
        </w:p>
        <w:p w14:paraId="2760637F" w14:textId="65395536" w:rsidR="00A4143C" w:rsidRPr="00E12C04" w:rsidRDefault="00311567" w:rsidP="00311567">
          <w:pPr>
            <w:pStyle w:val="Caption"/>
            <w:rPr>
              <w:lang w:val="en-GB"/>
            </w:rPr>
          </w:pPr>
          <w:r>
            <w:t xml:space="preserve">Figure </w:t>
          </w:r>
          <w:fldSimple w:instr=" SEQ Figure \* ARABIC ">
            <w:r w:rsidR="007F5A62">
              <w:rPr>
                <w:noProof/>
              </w:rPr>
              <w:t>4</w:t>
            </w:r>
          </w:fldSimple>
          <w:r>
            <w:rPr>
              <w:lang w:val="en-GB"/>
            </w:rPr>
            <w:t xml:space="preserve"> User visual style preferences</w:t>
          </w:r>
        </w:p>
        <w:p w14:paraId="6688D554" w14:textId="77777777" w:rsidR="00A12E8D" w:rsidRPr="00A0494B" w:rsidRDefault="00A12E8D" w:rsidP="00A12E8D">
          <w:pPr>
            <w:spacing w:line="360" w:lineRule="auto"/>
            <w:rPr>
              <w:lang w:val="en-GB"/>
            </w:rPr>
          </w:pPr>
          <w:r w:rsidRPr="00A0494B">
            <w:lastRenderedPageBreak/>
            <w:t xml:space="preserve">Users experience </w:t>
          </w:r>
          <w:r w:rsidRPr="00A0494B">
            <w:rPr>
              <w:b/>
              <w:bCs/>
            </w:rPr>
            <w:t>frustrations</w:t>
          </w:r>
          <w:r w:rsidRPr="00A0494B">
            <w:t xml:space="preserve"> when faced with too many pop-ups (</w:t>
          </w:r>
          <w:r>
            <w:rPr>
              <w:lang w:val="en-GB"/>
            </w:rPr>
            <w:t>46.3</w:t>
          </w:r>
          <w:r w:rsidRPr="00A0494B">
            <w:t>%), slow performance (</w:t>
          </w:r>
          <w:r>
            <w:rPr>
              <w:lang w:val="en-GB"/>
            </w:rPr>
            <w:t>41.8</w:t>
          </w:r>
          <w:r w:rsidRPr="00A0494B">
            <w:t>%), confusing navigation, and small text (</w:t>
          </w:r>
          <w:r>
            <w:rPr>
              <w:lang w:val="en-GB"/>
            </w:rPr>
            <w:t>37.3</w:t>
          </w:r>
          <w:r w:rsidRPr="00A0494B">
            <w:t>%), along with complex rules and long-term commitments</w:t>
          </w:r>
          <w:r>
            <w:t>.</w:t>
          </w:r>
        </w:p>
        <w:p w14:paraId="7CFF0A97" w14:textId="136B0777" w:rsidR="001B57DF" w:rsidRDefault="001B57DF" w:rsidP="001B57DF">
          <w:pPr>
            <w:spacing w:line="360" w:lineRule="auto"/>
            <w:jc w:val="center"/>
            <w:rPr>
              <w:lang w:val="en-GB"/>
            </w:rPr>
          </w:pPr>
        </w:p>
        <w:p w14:paraId="0D9E71C6" w14:textId="77777777" w:rsidR="00B52F50" w:rsidRPr="001B57DF" w:rsidRDefault="00B52F50" w:rsidP="007E4CE5">
          <w:pPr>
            <w:spacing w:line="360" w:lineRule="auto"/>
            <w:rPr>
              <w:lang w:val="en-GB"/>
            </w:rPr>
          </w:pPr>
        </w:p>
        <w:p w14:paraId="1D5ECEA7" w14:textId="77777777" w:rsidR="00311567" w:rsidRDefault="00E37DEC" w:rsidP="00311567">
          <w:pPr>
            <w:keepNext/>
            <w:spacing w:line="360" w:lineRule="auto"/>
            <w:jc w:val="center"/>
          </w:pPr>
          <w:r w:rsidRPr="00E37DEC">
            <w:rPr>
              <w:noProof/>
            </w:rPr>
            <w:drawing>
              <wp:inline distT="0" distB="0" distL="0" distR="0" wp14:anchorId="74DCCB26" wp14:editId="5A0A0E84">
                <wp:extent cx="5748542" cy="2983178"/>
                <wp:effectExtent l="0" t="0" r="5080" b="8255"/>
                <wp:docPr id="1462756562" name="Picture 49" descr="A graph with numbers and a b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756562" name="Picture 49" descr="A graph with numbers and a bar&#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61964" cy="2990143"/>
                        </a:xfrm>
                        <a:prstGeom prst="rect">
                          <a:avLst/>
                        </a:prstGeom>
                        <a:noFill/>
                        <a:ln>
                          <a:noFill/>
                        </a:ln>
                      </pic:spPr>
                    </pic:pic>
                  </a:graphicData>
                </a:graphic>
              </wp:inline>
            </w:drawing>
          </w:r>
        </w:p>
        <w:p w14:paraId="556A67B7" w14:textId="1380467D" w:rsidR="00E37DEC" w:rsidRPr="00E37DEC" w:rsidRDefault="00311567" w:rsidP="00311567">
          <w:pPr>
            <w:pStyle w:val="Caption"/>
            <w:jc w:val="center"/>
          </w:pPr>
          <w:r>
            <w:t xml:space="preserve">Figure </w:t>
          </w:r>
          <w:fldSimple w:instr=" SEQ Figure \* ARABIC ">
            <w:r w:rsidR="007F5A62">
              <w:rPr>
                <w:noProof/>
              </w:rPr>
              <w:t>5</w:t>
            </w:r>
          </w:fldSimple>
          <w:r>
            <w:rPr>
              <w:lang w:val="en-GB"/>
            </w:rPr>
            <w:t xml:space="preserve"> User frustrations</w:t>
          </w:r>
        </w:p>
        <w:p w14:paraId="5703E155" w14:textId="1E42CAC1" w:rsidR="00A53861" w:rsidRPr="00DF5A58" w:rsidRDefault="00A53861" w:rsidP="004B24FD">
          <w:pPr>
            <w:spacing w:line="360" w:lineRule="auto"/>
            <w:rPr>
              <w:lang w:val="en-GB"/>
            </w:rPr>
          </w:pPr>
        </w:p>
        <w:p w14:paraId="6B658976" w14:textId="196A2F87" w:rsidR="00C4461E" w:rsidRDefault="00C4461E" w:rsidP="00C4461E">
          <w:pPr>
            <w:spacing w:line="360" w:lineRule="auto"/>
            <w:rPr>
              <w:lang w:val="en-GB"/>
            </w:rPr>
          </w:pPr>
          <w:r w:rsidRPr="00483A24">
            <w:t xml:space="preserve">From a </w:t>
          </w:r>
          <w:r w:rsidRPr="00293192">
            <w:rPr>
              <w:b/>
              <w:bCs/>
              <w:lang w:val="en-GB"/>
            </w:rPr>
            <w:t>customisation</w:t>
          </w:r>
          <w:r>
            <w:t xml:space="preserve"> and </w:t>
          </w:r>
          <w:r w:rsidRPr="00293192">
            <w:rPr>
              <w:b/>
              <w:bCs/>
            </w:rPr>
            <w:t>accessibility</w:t>
          </w:r>
          <w:r>
            <w:t xml:space="preserve"> perspective, it was noted that users are highly interested in customising</w:t>
          </w:r>
          <w:r w:rsidRPr="00483A24">
            <w:t xml:space="preserve"> character appearance (47.7%) and adjusting difficulty level (27.7%). For accessibility, </w:t>
          </w:r>
          <w:r>
            <w:rPr>
              <w:lang w:val="en-GB"/>
            </w:rPr>
            <w:t>scalable UI elements</w:t>
          </w:r>
          <w:r w:rsidR="00792D89">
            <w:t xml:space="preserve"> and</w:t>
          </w:r>
          <w:r w:rsidRPr="00483A24">
            <w:t xml:space="preserve"> simplified controls</w:t>
          </w:r>
          <w:r w:rsidR="00792D89">
            <w:rPr>
              <w:lang w:val="en-GB"/>
            </w:rPr>
            <w:t xml:space="preserve"> </w:t>
          </w:r>
          <w:r w:rsidRPr="00483A24">
            <w:t>are needed.</w:t>
          </w:r>
        </w:p>
        <w:p w14:paraId="0DFF4BCF" w14:textId="77777777" w:rsidR="00311567" w:rsidRDefault="003B6566" w:rsidP="00311567">
          <w:pPr>
            <w:keepNext/>
            <w:spacing w:line="360" w:lineRule="auto"/>
          </w:pPr>
          <w:r w:rsidRPr="003B6566">
            <w:rPr>
              <w:noProof/>
            </w:rPr>
            <w:lastRenderedPageBreak/>
            <w:drawing>
              <wp:inline distT="0" distB="0" distL="0" distR="0" wp14:anchorId="6D221880" wp14:editId="0A0BE391">
                <wp:extent cx="5731510" cy="2658745"/>
                <wp:effectExtent l="0" t="0" r="2540" b="8255"/>
                <wp:docPr id="1774001960" name="Picture 51" descr="A graph with purple and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001960" name="Picture 51" descr="A graph with purple and black text&#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658745"/>
                        </a:xfrm>
                        <a:prstGeom prst="rect">
                          <a:avLst/>
                        </a:prstGeom>
                        <a:noFill/>
                        <a:ln>
                          <a:noFill/>
                        </a:ln>
                      </pic:spPr>
                    </pic:pic>
                  </a:graphicData>
                </a:graphic>
              </wp:inline>
            </w:drawing>
          </w:r>
        </w:p>
        <w:p w14:paraId="5012CBBA" w14:textId="736D5717" w:rsidR="003B6566" w:rsidRPr="003B6566" w:rsidRDefault="00311567" w:rsidP="00311567">
          <w:pPr>
            <w:pStyle w:val="Caption"/>
          </w:pPr>
          <w:r>
            <w:t xml:space="preserve">Figure </w:t>
          </w:r>
          <w:fldSimple w:instr=" SEQ Figure \* ARABIC ">
            <w:r w:rsidR="007F5A62">
              <w:rPr>
                <w:noProof/>
              </w:rPr>
              <w:t>6</w:t>
            </w:r>
          </w:fldSimple>
          <w:r>
            <w:rPr>
              <w:lang w:val="en-GB"/>
            </w:rPr>
            <w:t xml:space="preserve"> Customisation of user preferences</w:t>
          </w:r>
        </w:p>
        <w:p w14:paraId="04AA8A20" w14:textId="74D83D1A" w:rsidR="00C66014" w:rsidRPr="00A05308" w:rsidRDefault="00C66014" w:rsidP="00A05308">
          <w:pPr>
            <w:spacing w:line="360" w:lineRule="auto"/>
            <w:rPr>
              <w:lang w:val="en-GB"/>
            </w:rPr>
          </w:pPr>
        </w:p>
        <w:p w14:paraId="4F3D6778" w14:textId="60E96A41" w:rsidR="00430A84" w:rsidRDefault="002B664C" w:rsidP="00EE2CCB">
          <w:pPr>
            <w:spacing w:line="360" w:lineRule="auto"/>
            <w:rPr>
              <w:lang w:val="en-GB"/>
            </w:rPr>
          </w:pPr>
          <w:r>
            <w:rPr>
              <w:lang w:val="en-GB"/>
            </w:rPr>
            <w:t>Users' preferences for Play Mode Features are mixed</w:t>
          </w:r>
          <w:r w:rsidR="00B96312">
            <w:rPr>
              <w:lang w:val="en-GB"/>
            </w:rPr>
            <w:t>: many appreciate solo play (54.4%) and online play with friends (45.6%)</w:t>
          </w:r>
          <w:r w:rsidR="00C1249E">
            <w:rPr>
              <w:lang w:val="en-GB"/>
            </w:rPr>
            <w:t xml:space="preserve">. Regarding </w:t>
          </w:r>
          <w:r>
            <w:rPr>
              <w:lang w:val="en-GB"/>
            </w:rPr>
            <w:t>social features,</w:t>
          </w:r>
          <w:r w:rsidR="00C1249E">
            <w:rPr>
              <w:lang w:val="en-GB"/>
            </w:rPr>
            <w:t xml:space="preserve"> </w:t>
          </w:r>
          <w:r w:rsidR="00B96312">
            <w:rPr>
              <w:lang w:val="en-GB"/>
            </w:rPr>
            <w:t xml:space="preserve">they also value </w:t>
          </w:r>
          <w:r w:rsidR="00A47123">
            <w:rPr>
              <w:lang w:val="en-GB"/>
            </w:rPr>
            <w:t>emojis or reactions</w:t>
          </w:r>
          <w:r w:rsidR="004170FE">
            <w:rPr>
              <w:lang w:val="en-GB"/>
            </w:rPr>
            <w:t xml:space="preserve"> in an in-game chat</w:t>
          </w:r>
          <w:r>
            <w:rPr>
              <w:lang w:val="en-GB"/>
            </w:rPr>
            <w:t xml:space="preserve"> (40.9%)</w:t>
          </w:r>
          <w:r w:rsidR="0065081E">
            <w:rPr>
              <w:lang w:val="en-GB"/>
            </w:rPr>
            <w:t xml:space="preserve">. </w:t>
          </w:r>
        </w:p>
        <w:p w14:paraId="548261D8" w14:textId="77777777" w:rsidR="00BD023B" w:rsidRDefault="00EE2CCB" w:rsidP="00BD023B">
          <w:pPr>
            <w:keepNext/>
            <w:jc w:val="center"/>
          </w:pPr>
          <w:r w:rsidRPr="00EE2CCB">
            <w:rPr>
              <w:noProof/>
            </w:rPr>
            <w:drawing>
              <wp:inline distT="0" distB="0" distL="0" distR="0" wp14:anchorId="0C58A048" wp14:editId="2816E65B">
                <wp:extent cx="5250559" cy="2460982"/>
                <wp:effectExtent l="0" t="0" r="7620" b="0"/>
                <wp:docPr id="1454166071" name="Picture 5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166071" name="Picture 55" descr="A screenshot of a computer&#10;&#10;AI-generated content may be incorrect."/>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453" t="7958" r="1461" b="42190"/>
                        <a:stretch>
                          <a:fillRect/>
                        </a:stretch>
                      </pic:blipFill>
                      <pic:spPr bwMode="auto">
                        <a:xfrm>
                          <a:off x="0" y="0"/>
                          <a:ext cx="5266290" cy="2468355"/>
                        </a:xfrm>
                        <a:prstGeom prst="rect">
                          <a:avLst/>
                        </a:prstGeom>
                        <a:noFill/>
                        <a:ln>
                          <a:noFill/>
                        </a:ln>
                        <a:extLst>
                          <a:ext uri="{53640926-AAD7-44D8-BBD7-CCE9431645EC}">
                            <a14:shadowObscured xmlns:a14="http://schemas.microsoft.com/office/drawing/2010/main"/>
                          </a:ext>
                        </a:extLst>
                      </pic:spPr>
                    </pic:pic>
                  </a:graphicData>
                </a:graphic>
              </wp:inline>
            </w:drawing>
          </w:r>
        </w:p>
        <w:p w14:paraId="3F09A3C7" w14:textId="660041B0" w:rsidR="00EE2CCB" w:rsidRDefault="00BD023B" w:rsidP="00BD023B">
          <w:pPr>
            <w:pStyle w:val="Caption"/>
            <w:jc w:val="center"/>
            <w:rPr>
              <w:lang w:val="en-GB"/>
            </w:rPr>
          </w:pPr>
          <w:r>
            <w:t xml:space="preserve">Figure </w:t>
          </w:r>
          <w:fldSimple w:instr=" SEQ Figure \* ARABIC ">
            <w:r w:rsidR="007F5A62">
              <w:rPr>
                <w:noProof/>
              </w:rPr>
              <w:t>7</w:t>
            </w:r>
          </w:fldSimple>
          <w:r>
            <w:rPr>
              <w:lang w:val="en-GB"/>
            </w:rPr>
            <w:t>Mode play game preferences</w:t>
          </w:r>
        </w:p>
        <w:p w14:paraId="1F78A7D0" w14:textId="77777777" w:rsidR="00534072" w:rsidRDefault="00534072" w:rsidP="00EE2CCB">
          <w:pPr>
            <w:jc w:val="center"/>
            <w:rPr>
              <w:lang w:val="en-GB"/>
            </w:rPr>
          </w:pPr>
        </w:p>
        <w:p w14:paraId="0FB2992A" w14:textId="77777777" w:rsidR="004D08F6" w:rsidRPr="00EE2CCB" w:rsidRDefault="004D08F6" w:rsidP="008804FF">
          <w:pPr>
            <w:rPr>
              <w:lang w:val="en-GB"/>
            </w:rPr>
          </w:pPr>
        </w:p>
        <w:p w14:paraId="27A7B0DE" w14:textId="77777777" w:rsidR="00BD023B" w:rsidRDefault="004E7991" w:rsidP="00BD023B">
          <w:pPr>
            <w:keepNext/>
            <w:jc w:val="center"/>
          </w:pPr>
          <w:r w:rsidRPr="004E7991">
            <w:rPr>
              <w:noProof/>
            </w:rPr>
            <w:lastRenderedPageBreak/>
            <w:drawing>
              <wp:inline distT="0" distB="0" distL="0" distR="0" wp14:anchorId="3E42CB7A" wp14:editId="057C8033">
                <wp:extent cx="5446019" cy="2496142"/>
                <wp:effectExtent l="0" t="0" r="2540" b="0"/>
                <wp:docPr id="1749589475" name="Picture 57" descr="A graph with purpl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589475" name="Picture 57" descr="A graph with purple bars&#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453349" cy="2499502"/>
                        </a:xfrm>
                        <a:prstGeom prst="rect">
                          <a:avLst/>
                        </a:prstGeom>
                        <a:noFill/>
                        <a:ln>
                          <a:noFill/>
                        </a:ln>
                      </pic:spPr>
                    </pic:pic>
                  </a:graphicData>
                </a:graphic>
              </wp:inline>
            </w:drawing>
          </w:r>
        </w:p>
        <w:p w14:paraId="2384D8C5" w14:textId="7D838522" w:rsidR="004E7991" w:rsidRPr="004E7991" w:rsidRDefault="00BD023B" w:rsidP="00BD023B">
          <w:pPr>
            <w:pStyle w:val="Caption"/>
            <w:jc w:val="center"/>
          </w:pPr>
          <w:r>
            <w:t xml:space="preserve">Figure </w:t>
          </w:r>
          <w:fldSimple w:instr=" SEQ Figure \* ARABIC ">
            <w:r w:rsidR="007F5A62">
              <w:rPr>
                <w:noProof/>
              </w:rPr>
              <w:t>8</w:t>
            </w:r>
          </w:fldSimple>
          <w:r>
            <w:rPr>
              <w:lang w:val="en-GB"/>
            </w:rPr>
            <w:t xml:space="preserve"> Social features preferences</w:t>
          </w:r>
        </w:p>
        <w:p w14:paraId="392BA29C" w14:textId="77777777" w:rsidR="007E4CE5" w:rsidRDefault="007E4CE5" w:rsidP="000D6DDA">
          <w:pPr>
            <w:rPr>
              <w:lang w:val="en-GB"/>
            </w:rPr>
          </w:pPr>
        </w:p>
        <w:p w14:paraId="36802728" w14:textId="77777777" w:rsidR="002F4E56" w:rsidRPr="00FC199A" w:rsidRDefault="002F4E56" w:rsidP="002F4E56">
          <w:pPr>
            <w:spacing w:after="0" w:line="360" w:lineRule="auto"/>
            <w:rPr>
              <w:b/>
              <w:bCs/>
              <w:lang w:val="en-GB"/>
            </w:rPr>
          </w:pPr>
          <w:r w:rsidRPr="00951F49">
            <w:rPr>
              <w:b/>
              <w:bCs/>
            </w:rPr>
            <w:t>Interview</w:t>
          </w:r>
          <w:r>
            <w:rPr>
              <w:b/>
              <w:bCs/>
              <w:lang w:val="en-GB"/>
            </w:rPr>
            <w:t xml:space="preserve"> </w:t>
          </w:r>
          <w:r w:rsidRPr="007E35DD">
            <w:rPr>
              <w:b/>
              <w:bCs/>
            </w:rPr>
            <w:t>research method</w:t>
          </w:r>
        </w:p>
        <w:p w14:paraId="3487CEF4" w14:textId="0FFC1700" w:rsidR="00951F49" w:rsidRDefault="007B551B" w:rsidP="00951F49">
          <w:pPr>
            <w:spacing w:after="0" w:line="360" w:lineRule="auto"/>
            <w:rPr>
              <w:lang w:val="en-GB"/>
            </w:rPr>
          </w:pPr>
          <w:r w:rsidRPr="007B551B">
            <w:rPr>
              <w:lang w:val="en-GB"/>
            </w:rPr>
            <w:t xml:space="preserve">To further explore the information gathered from the questionnaire, an interview was conducted with the participant who plays daily. The purpose of this interview is to understand the </w:t>
          </w:r>
          <w:r>
            <w:rPr>
              <w:lang w:val="en-GB"/>
            </w:rPr>
            <w:t xml:space="preserve">player's typical gaming routine </w:t>
          </w:r>
          <w:r w:rsidRPr="007B551B">
            <w:rPr>
              <w:lang w:val="en-GB"/>
            </w:rPr>
            <w:t>and what makes digital games enjoyable.</w:t>
          </w:r>
        </w:p>
        <w:p w14:paraId="7B9B959C" w14:textId="77777777" w:rsidR="00AA221B" w:rsidRPr="00951F49" w:rsidRDefault="00AA221B" w:rsidP="00951F49">
          <w:pPr>
            <w:spacing w:after="0" w:line="360" w:lineRule="auto"/>
            <w:rPr>
              <w:b/>
              <w:bCs/>
            </w:rPr>
          </w:pPr>
        </w:p>
        <w:p w14:paraId="1EC3CB4C" w14:textId="77777777" w:rsidR="00865104" w:rsidRPr="00425831" w:rsidRDefault="00865104" w:rsidP="00865104">
          <w:pPr>
            <w:spacing w:line="360" w:lineRule="auto"/>
            <w:rPr>
              <w:b/>
              <w:bCs/>
              <w:lang w:val="en-GB"/>
            </w:rPr>
          </w:pPr>
          <w:r>
            <w:rPr>
              <w:b/>
              <w:bCs/>
              <w:lang w:val="en-GB"/>
            </w:rPr>
            <w:t>Results and discussion</w:t>
          </w:r>
        </w:p>
        <w:p w14:paraId="1A730B84" w14:textId="77777777" w:rsidR="00E5788C" w:rsidRPr="000D78C6" w:rsidRDefault="00E5788C" w:rsidP="00E5788C">
          <w:pPr>
            <w:spacing w:line="360" w:lineRule="auto"/>
            <w:rPr>
              <w:lang w:val="en-GB"/>
            </w:rPr>
          </w:pPr>
          <w:r>
            <w:t xml:space="preserve">The participant enjoys playing games during his free time, such as on his commute, breaks, and weekends, usually on his phone and occasionally on his computer. He prefers </w:t>
          </w:r>
          <w:r w:rsidRPr="00D94654">
            <w:rPr>
              <w:b/>
              <w:bCs/>
            </w:rPr>
            <w:t>shorter game sessions</w:t>
          </w:r>
          <w:r>
            <w:t xml:space="preserve"> for better time management. An exciting game must have </w:t>
          </w:r>
          <w:r w:rsidRPr="00D94654">
            <w:rPr>
              <w:b/>
              <w:bCs/>
            </w:rPr>
            <w:t xml:space="preserve">appealing visuals and engaging challenges </w:t>
          </w:r>
          <w:r>
            <w:t>that encourage skill development. He enjoys mobile games like Brawl Stars, Angry Birds, and Bad Piggies, as well as PC titles like Cuphead and Apex Legends for their dynamic gameplay.</w:t>
          </w:r>
        </w:p>
        <w:p w14:paraId="4A8D915B" w14:textId="77777777" w:rsidR="00E5788C" w:rsidRPr="000D78C6" w:rsidRDefault="00E5788C" w:rsidP="00E5788C">
          <w:pPr>
            <w:spacing w:line="360" w:lineRule="auto"/>
            <w:rPr>
              <w:lang w:val="en-GB"/>
            </w:rPr>
          </w:pPr>
          <w:r>
            <w:t>He is drawn to colour palettes</w:t>
          </w:r>
          <w:r w:rsidRPr="005B3161">
            <w:rPr>
              <w:b/>
              <w:bCs/>
            </w:rPr>
            <w:t>, high-quality graphics</w:t>
          </w:r>
          <w:r>
            <w:t xml:space="preserve">, and </w:t>
          </w:r>
          <w:r w:rsidRPr="005B3161">
            <w:rPr>
              <w:b/>
              <w:bCs/>
            </w:rPr>
            <w:t>intuitive controls</w:t>
          </w:r>
          <w:r>
            <w:t xml:space="preserve">, which enhance the gaming experience. While he appreciates various visual styles, </w:t>
          </w:r>
          <w:r w:rsidRPr="005B3161">
            <w:rPr>
              <w:b/>
              <w:bCs/>
            </w:rPr>
            <w:t xml:space="preserve">minimalist designs </w:t>
          </w:r>
          <w:r w:rsidRPr="00902CE6">
            <w:t>are his favourites for their cleanliness and immersion.</w:t>
          </w:r>
          <w:r>
            <w:t xml:space="preserve"> He dislikes excessively violent or visually cluttered styles, which can create a negative experience.</w:t>
          </w:r>
        </w:p>
        <w:p w14:paraId="340E380F" w14:textId="77777777" w:rsidR="00E5788C" w:rsidRPr="000D78C6" w:rsidRDefault="00E5788C" w:rsidP="00E5788C">
          <w:pPr>
            <w:spacing w:line="360" w:lineRule="auto"/>
            <w:rPr>
              <w:lang w:val="en-GB"/>
            </w:rPr>
          </w:pPr>
          <w:r>
            <w:t xml:space="preserve">The participant favours </w:t>
          </w:r>
          <w:r w:rsidRPr="00051C0C">
            <w:rPr>
              <w:b/>
              <w:bCs/>
            </w:rPr>
            <w:t xml:space="preserve">multiplayer games </w:t>
          </w:r>
          <w:r w:rsidRPr="001937E4">
            <w:t>for their unpredictable interactions</w:t>
          </w:r>
          <w:r>
            <w:t xml:space="preserve">, while complicated controls or unclear navigation can lead to frustration. A good game should be </w:t>
          </w:r>
          <w:r w:rsidRPr="00051C0C">
            <w:rPr>
              <w:b/>
              <w:bCs/>
            </w:rPr>
            <w:t xml:space="preserve">challenging </w:t>
          </w:r>
          <w:r w:rsidRPr="001937E4">
            <w:t>yet rewarding</w:t>
          </w:r>
          <w:r>
            <w:t xml:space="preserve">, with </w:t>
          </w:r>
          <w:r w:rsidRPr="00051C0C">
            <w:rPr>
              <w:b/>
              <w:bCs/>
            </w:rPr>
            <w:t>a clear learning curve</w:t>
          </w:r>
          <w:r>
            <w:t xml:space="preserve">. He values a </w:t>
          </w:r>
          <w:r w:rsidRPr="00051C0C">
            <w:rPr>
              <w:b/>
              <w:bCs/>
            </w:rPr>
            <w:t>well-designed, intuitive interface</w:t>
          </w:r>
          <w:r>
            <w:t xml:space="preserve"> that flows smoothly without overwhelming the player. Character </w:t>
          </w:r>
          <w:r>
            <w:lastRenderedPageBreak/>
            <w:t xml:space="preserve">customisation is less important to him, but </w:t>
          </w:r>
          <w:r w:rsidRPr="00051C0C">
            <w:rPr>
              <w:b/>
              <w:bCs/>
            </w:rPr>
            <w:t>setting adjustments</w:t>
          </w:r>
          <w:r>
            <w:t xml:space="preserve"> significantly enhance playability.</w:t>
          </w:r>
        </w:p>
        <w:p w14:paraId="208975C9" w14:textId="77777777" w:rsidR="00E5788C" w:rsidRDefault="00E5788C" w:rsidP="00E5788C">
          <w:pPr>
            <w:spacing w:line="360" w:lineRule="auto"/>
            <w:rPr>
              <w:lang w:val="en-GB"/>
            </w:rPr>
          </w:pPr>
          <w:r w:rsidRPr="0047343F">
            <w:t>Social interactions, such as</w:t>
          </w:r>
          <w:r w:rsidRPr="00902CE6">
            <w:rPr>
              <w:b/>
              <w:bCs/>
            </w:rPr>
            <w:t xml:space="preserve"> chat and team play</w:t>
          </w:r>
          <w:r>
            <w:t>, are generally welcomed, provided they don't become distracting through excessive notifications or garish effects. Overall, these elements contribute to a more enjoyable gaming experience.</w:t>
          </w:r>
        </w:p>
        <w:p w14:paraId="7EA835AE" w14:textId="48B5571E" w:rsidR="00447222" w:rsidRPr="00E62194" w:rsidRDefault="00B93F1D" w:rsidP="00E62194">
          <w:pPr>
            <w:spacing w:line="360" w:lineRule="auto"/>
            <w:rPr>
              <w:lang w:val="en-GB"/>
            </w:rPr>
          </w:pPr>
          <w:r>
            <w:rPr>
              <w:lang w:val="en-GB"/>
            </w:rPr>
            <w:t>Based on the results and findings, the decisions</w:t>
          </w:r>
          <w:r w:rsidRPr="00B93F1D">
            <w:rPr>
              <w:lang w:val="en-GB"/>
            </w:rPr>
            <w:t xml:space="preserve"> are classified using the MoSCoW </w:t>
          </w:r>
          <w:r>
            <w:rPr>
              <w:lang w:val="en-GB"/>
            </w:rPr>
            <w:t>prioritisation</w:t>
          </w:r>
          <w:r w:rsidRPr="00B93F1D">
            <w:rPr>
              <w:lang w:val="en-GB"/>
            </w:rPr>
            <w:t xml:space="preserve"> technique</w:t>
          </w:r>
          <w:sdt>
            <w:sdtPr>
              <w:rPr>
                <w:color w:val="000000"/>
                <w:highlight w:val="white"/>
                <w:lang w:val="en-GB"/>
              </w:rPr>
              <w:alias w:val="Citation"/>
              <w:tag w:val="{&quot;referencesIds&quot;:[&quot;doc:6904b4af890c8d4b74b5d641&quot;],&quot;referencesOptions&quot;:{&quot;doc:6904b4af890c8d4b74b5d64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64956954"/>
              <w:placeholder>
                <w:docPart w:val="37E15F2C3B714A05AB66BB344CFBB1C6"/>
              </w:placeholder>
            </w:sdtPr>
            <w:sdtContent>
              <w:r w:rsidR="000F3FF7">
                <w:rPr>
                  <w:rFonts w:eastAsia="Times New Roman"/>
                  <w:color w:val="000000"/>
                </w:rPr>
                <w:t>[6]</w:t>
              </w:r>
            </w:sdtContent>
          </w:sdt>
          <w:r>
            <w:rPr>
              <w:lang w:val="en-GB"/>
            </w:rPr>
            <w:t xml:space="preserve"> (</w:t>
          </w:r>
          <w:r w:rsidRPr="00B25238">
            <w:rPr>
              <w:rFonts w:ascii="Arial" w:hAnsi="Arial" w:cs="Arial"/>
              <w:b/>
              <w:bCs/>
              <w:sz w:val="22"/>
              <w:szCs w:val="22"/>
            </w:rPr>
            <w:t>Appendix A</w:t>
          </w:r>
          <w:r>
            <w:rPr>
              <w:lang w:val="en-GB"/>
            </w:rPr>
            <w:t>)</w:t>
          </w:r>
          <w:r w:rsidRPr="00B93F1D">
            <w:rPr>
              <w:lang w:val="en-GB"/>
            </w:rPr>
            <w:t>.</w:t>
          </w:r>
        </w:p>
        <w:p w14:paraId="527FB7EC" w14:textId="4F167FDA" w:rsidR="00B25238" w:rsidRDefault="00534072" w:rsidP="004E5C2E">
          <w:pPr>
            <w:pStyle w:val="Heading1"/>
            <w:rPr>
              <w:lang w:val="en-GB"/>
            </w:rPr>
          </w:pPr>
          <w:bookmarkStart w:id="4" w:name="_Toc212807252"/>
          <w:r>
            <w:rPr>
              <w:lang w:val="en-GB"/>
            </w:rPr>
            <w:t xml:space="preserve">4.0 </w:t>
          </w:r>
          <w:r w:rsidR="00B25238" w:rsidRPr="00B25238">
            <w:t>Usability Design Considerations</w:t>
          </w:r>
          <w:bookmarkEnd w:id="4"/>
          <w:r w:rsidR="00B25238" w:rsidRPr="00B25238">
            <w:t xml:space="preserve"> </w:t>
          </w:r>
        </w:p>
        <w:p w14:paraId="3EAA2E14" w14:textId="77777777" w:rsidR="00D912C2" w:rsidRPr="00D912C2" w:rsidRDefault="00D912C2" w:rsidP="00D912C2">
          <w:pPr>
            <w:rPr>
              <w:lang w:val="en-GB"/>
            </w:rPr>
          </w:pPr>
        </w:p>
        <w:p w14:paraId="2716B09C" w14:textId="2B5908C4" w:rsidR="00AF532D" w:rsidRDefault="00401A6F" w:rsidP="00B417A8">
          <w:pPr>
            <w:spacing w:line="360" w:lineRule="auto"/>
            <w:rPr>
              <w:lang w:val="en-GB"/>
            </w:rPr>
          </w:pPr>
          <w:r>
            <w:t xml:space="preserve">Research highlights three key elements in successful game design: game rules, player-game interaction, and user experience. A simple interface enhances gameplay by streamlining controls, while distractions can hinder combat. Game tutorials are vital for teaching mechanics and improving player understanding. An interactive interface ensures clear navigation and engagement, using clear text or symbols to clarify functions. Consistent </w:t>
          </w:r>
          <w:r w:rsidR="00B417A8">
            <w:t>control design</w:t>
          </w:r>
          <w:r>
            <w:t xml:space="preserve"> helps players learn and </w:t>
          </w:r>
          <w:r w:rsidR="00B417A8">
            <w:t>minimises</w:t>
          </w:r>
          <w:r>
            <w:t xml:space="preserve"> distractions. A responsive interface fosters connectivity and allows for </w:t>
          </w:r>
          <w:r w:rsidR="00B417A8">
            <w:t>customisation</w:t>
          </w:r>
          <w:r>
            <w:t>. Preventing errors, like save issues, is crucial for maintaining gameplay and reducing frustration</w:t>
          </w:r>
          <w:sdt>
            <w:sdtPr>
              <w:rPr>
                <w:color w:val="000000"/>
                <w:highlight w:val="white"/>
              </w:rPr>
              <w:alias w:val="Citation"/>
              <w:tag w:val="{&quot;referencesIds&quot;:[&quot;doc:6904b68c7cb6fc061e7bdd2b&quot;],&quot;referencesOptions&quot;:{&quot;doc:6904b68c7cb6fc061e7bdd2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10669292"/>
              <w:placeholder>
                <w:docPart w:val="BA059D3D1FAC4D2AB3D795F5871A5FCF"/>
              </w:placeholder>
            </w:sdtPr>
            <w:sdtContent>
              <w:r w:rsidR="000F3FF7">
                <w:rPr>
                  <w:rFonts w:eastAsia="Times New Roman"/>
                  <w:color w:val="000000"/>
                </w:rPr>
                <w:t>[7]</w:t>
              </w:r>
            </w:sdtContent>
          </w:sdt>
          <w:r>
            <w:t xml:space="preserve"> </w:t>
          </w:r>
          <w:sdt>
            <w:sdtPr>
              <w:rPr>
                <w:color w:val="000000"/>
                <w:highlight w:val="white"/>
              </w:rPr>
              <w:alias w:val="Citation"/>
              <w:tag w:val="{&quot;referencesIds&quot;:[&quot;doc:68fe89607177f1389f5388bc&quot;],&quot;referencesOptions&quot;:{&quot;doc:68fe89607177f1389f5388b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2126471"/>
              <w:placeholder>
                <w:docPart w:val="F81AF54115114BCF80248AD0127D87CB"/>
              </w:placeholder>
            </w:sdtPr>
            <w:sdtContent>
              <w:r w:rsidR="000F3FF7">
                <w:rPr>
                  <w:rFonts w:eastAsia="Times New Roman"/>
                  <w:color w:val="000000"/>
                </w:rPr>
                <w:t>[8]</w:t>
              </w:r>
            </w:sdtContent>
          </w:sdt>
          <w:r>
            <w:t>.</w:t>
          </w:r>
        </w:p>
        <w:p w14:paraId="52CD5D34" w14:textId="77777777" w:rsidR="00B417A8" w:rsidRDefault="00B417A8" w:rsidP="00B417A8">
          <w:pPr>
            <w:spacing w:line="360" w:lineRule="auto"/>
            <w:rPr>
              <w:lang w:val="en-GB"/>
            </w:rPr>
          </w:pPr>
        </w:p>
        <w:p w14:paraId="5E67C462" w14:textId="77777777" w:rsidR="00B417A8" w:rsidRPr="00B417A8" w:rsidRDefault="00B417A8" w:rsidP="00B417A8">
          <w:pPr>
            <w:spacing w:line="360" w:lineRule="auto"/>
            <w:rPr>
              <w:lang w:val="en-GB"/>
            </w:rPr>
          </w:pPr>
        </w:p>
        <w:p w14:paraId="13651161" w14:textId="1004B6B7" w:rsidR="00E60874" w:rsidRDefault="00E60874" w:rsidP="001E00D4">
          <w:pPr>
            <w:spacing w:line="360" w:lineRule="auto"/>
            <w:rPr>
              <w:b/>
              <w:bCs/>
            </w:rPr>
          </w:pPr>
          <w:r>
            <w:rPr>
              <w:b/>
              <w:bCs/>
            </w:rPr>
            <w:t>Design Principles Applied According to Nielsen Heuristics &amp; Mobile-First Approach</w:t>
          </w:r>
        </w:p>
        <w:p w14:paraId="79DB1A32" w14:textId="457F94B9" w:rsidR="00E60874" w:rsidRPr="00C15800" w:rsidRDefault="00E60874" w:rsidP="00E60874">
          <w:pPr>
            <w:spacing w:line="360" w:lineRule="auto"/>
            <w:rPr>
              <w:lang w:val="en-GB"/>
            </w:rPr>
          </w:pPr>
          <w:r w:rsidRPr="00E60874">
            <w:t xml:space="preserve">Jakob Nielsen outlines five critical attributes of usability that </w:t>
          </w:r>
          <w:r w:rsidR="008221A8">
            <w:t>significantly enhance the</w:t>
          </w:r>
          <w:r w:rsidRPr="00E60874">
            <w:t xml:space="preserve"> user experience: Learnability, Efficiency, Memorability, Low Error Rate, and Satisfaction </w:t>
          </w:r>
          <w:sdt>
            <w:sdtPr>
              <w:rPr>
                <w:color w:val="000000"/>
                <w:highlight w:val="white"/>
              </w:rPr>
              <w:alias w:val="Citation"/>
              <w:tag w:val="{&quot;referencesIds&quot;:[&quot;doc:68fe97d81f317e22a681442e&quot;],&quot;referencesOptions&quot;:{&quot;doc:68fe97d81f317e22a681442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9945806"/>
              <w:placeholder>
                <w:docPart w:val="E49C47541D7F4593A45B1BFD28CC2AC1"/>
              </w:placeholder>
            </w:sdtPr>
            <w:sdtContent>
              <w:r w:rsidR="000F3FF7">
                <w:rPr>
                  <w:rFonts w:eastAsia="Times New Roman"/>
                  <w:color w:val="000000"/>
                </w:rPr>
                <w:t>[9]</w:t>
              </w:r>
            </w:sdtContent>
          </w:sdt>
          <w:r w:rsidRPr="00E60874">
            <w:t xml:space="preserve">. By integrating these attributes into design principles, we can create intuitive and user-friendly interfaces. </w:t>
          </w:r>
        </w:p>
        <w:p w14:paraId="08895BE7" w14:textId="77777777" w:rsidR="00C15800" w:rsidRPr="00C15800" w:rsidRDefault="00C15800" w:rsidP="00C15800">
          <w:pPr>
            <w:spacing w:line="360" w:lineRule="auto"/>
            <w:rPr>
              <w:b/>
              <w:bCs/>
            </w:rPr>
          </w:pPr>
          <w:r w:rsidRPr="00C15800">
            <w:rPr>
              <w:b/>
              <w:bCs/>
            </w:rPr>
            <w:t>1. Aesthetic and minimalist design</w:t>
          </w:r>
        </w:p>
        <w:p w14:paraId="18976E1C" w14:textId="77777777" w:rsidR="00C15800" w:rsidRDefault="00C15800" w:rsidP="00C15800">
          <w:pPr>
            <w:spacing w:line="360" w:lineRule="auto"/>
          </w:pPr>
          <w:r>
            <w:t>Focus on the essential elements of the game while eliminating unnecessary distractions, as studies indicate that 23.9% of users prefer a less cluttered interface.</w:t>
          </w:r>
        </w:p>
        <w:p w14:paraId="1F8A7F2B" w14:textId="3DECD03B" w:rsidR="00C15800" w:rsidRDefault="00C15800" w:rsidP="00C15800">
          <w:pPr>
            <w:spacing w:line="360" w:lineRule="auto"/>
            <w:rPr>
              <w:lang w:val="en-GB"/>
            </w:rPr>
          </w:pPr>
          <w:r>
            <w:t xml:space="preserve">Regarding pop-ups, </w:t>
          </w:r>
          <w:r>
            <w:t>they</w:t>
          </w:r>
          <w:r>
            <w:t xml:space="preserve"> will be used </w:t>
          </w:r>
          <w:r>
            <w:t>sparingly</w:t>
          </w:r>
          <w:r>
            <w:t xml:space="preserve">, presenting only essential information in the game to maintain immersion. Implement high-contrast fonts and a clean layout that promote </w:t>
          </w:r>
          <w:r>
            <w:lastRenderedPageBreak/>
            <w:t>easy readability, make effective use of white space</w:t>
          </w:r>
          <w:r>
            <w:t>, and establish a clear visual hierarchy to guide users' attention to the game's important elements</w:t>
          </w:r>
          <w:r>
            <w:t>.</w:t>
          </w:r>
        </w:p>
        <w:p w14:paraId="51863870" w14:textId="77777777" w:rsidR="00C15800" w:rsidRPr="00C15800" w:rsidRDefault="00C15800" w:rsidP="00C15800">
          <w:pPr>
            <w:spacing w:line="360" w:lineRule="auto"/>
            <w:rPr>
              <w:b/>
              <w:bCs/>
              <w:lang w:val="en-GB"/>
            </w:rPr>
          </w:pPr>
          <w:r w:rsidRPr="00C15800">
            <w:rPr>
              <w:b/>
              <w:bCs/>
            </w:rPr>
            <w:t xml:space="preserve">2. Compatibility between the system </w:t>
          </w:r>
        </w:p>
        <w:p w14:paraId="370A3263" w14:textId="6EAC6F86" w:rsidR="00C15800" w:rsidRPr="00C15800" w:rsidRDefault="00C15800" w:rsidP="00C15800">
          <w:pPr>
            <w:spacing w:line="360" w:lineRule="auto"/>
            <w:rPr>
              <w:lang w:val="en-GB"/>
            </w:rPr>
          </w:pPr>
          <w:r>
            <w:t xml:space="preserve"> Compatibility between the system and the user will ensure that the language, concepts</w:t>
          </w:r>
          <w:r>
            <w:t>, and visual elements used align with user expectations, reducing</w:t>
          </w:r>
          <w:r>
            <w:t xml:space="preserve"> cognitive load.</w:t>
          </w:r>
          <w:r>
            <w:rPr>
              <w:lang w:val="en-GB"/>
            </w:rPr>
            <w:t xml:space="preserve"> </w:t>
          </w:r>
          <w:r>
            <w:t>Us</w:t>
          </w:r>
          <w:r>
            <w:rPr>
              <w:lang w:val="en-GB"/>
            </w:rPr>
            <w:t>ing</w:t>
          </w:r>
          <w:r>
            <w:t xml:space="preserve"> familiar terminology, such as "Menu", "Achievements"</w:t>
          </w:r>
          <w:r>
            <w:t>, and "Rules", to</w:t>
          </w:r>
          <w:r>
            <w:t xml:space="preserve"> improve understanding and usability, </w:t>
          </w:r>
          <w:r>
            <w:t>and promote</w:t>
          </w:r>
          <w:r>
            <w:t xml:space="preserve"> a smoother user experience.</w:t>
          </w:r>
        </w:p>
        <w:p w14:paraId="1D3BDE60" w14:textId="57A6282C" w:rsidR="00C15800" w:rsidRPr="00C15800" w:rsidRDefault="00C15800" w:rsidP="00C15800">
          <w:pPr>
            <w:spacing w:line="360" w:lineRule="auto"/>
            <w:rPr>
              <w:b/>
              <w:bCs/>
            </w:rPr>
          </w:pPr>
          <w:r w:rsidRPr="00C15800">
            <w:rPr>
              <w:b/>
              <w:bCs/>
            </w:rPr>
            <w:t xml:space="preserve">3. </w:t>
          </w:r>
          <w:r w:rsidRPr="00C15800">
            <w:rPr>
              <w:b/>
              <w:bCs/>
            </w:rPr>
            <w:t>Minimise</w:t>
          </w:r>
          <w:r w:rsidRPr="00C15800">
            <w:rPr>
              <w:b/>
              <w:bCs/>
            </w:rPr>
            <w:t xml:space="preserve"> user memory load</w:t>
          </w:r>
        </w:p>
        <w:p w14:paraId="207A88FF" w14:textId="5BB25BFC" w:rsidR="00C15800" w:rsidRPr="00C15800" w:rsidRDefault="00C15800" w:rsidP="00C15800">
          <w:pPr>
            <w:spacing w:line="360" w:lineRule="auto"/>
            <w:rPr>
              <w:lang w:val="en-GB"/>
            </w:rPr>
          </w:pPr>
          <w:r>
            <w:t>Display available actions and critical information within the game interface to alleviate memory demands, especially for casual players. By keeping a hint history panel visible at all times to provide players with ongoing context.</w:t>
          </w:r>
          <w:r>
            <w:rPr>
              <w:lang w:val="en-GB"/>
            </w:rPr>
            <w:t xml:space="preserve"> </w:t>
          </w:r>
          <w:r>
            <w:t>Use tooltips when hovering over icons, such as “Detective Sheet,” to clarify options and improve usability. Ensure that key action buttons (e.g., “Ask a Question,” “Make a Charge”) are easily visible on the screen.</w:t>
          </w:r>
        </w:p>
        <w:p w14:paraId="17E65364" w14:textId="77777777" w:rsidR="00C15800" w:rsidRPr="00C15800" w:rsidRDefault="00C15800" w:rsidP="00C15800">
          <w:pPr>
            <w:spacing w:line="360" w:lineRule="auto"/>
            <w:rPr>
              <w:b/>
              <w:bCs/>
            </w:rPr>
          </w:pPr>
          <w:r w:rsidRPr="00C15800">
            <w:rPr>
              <w:b/>
              <w:bCs/>
            </w:rPr>
            <w:t>4. Consistency and Structure</w:t>
          </w:r>
        </w:p>
        <w:p w14:paraId="7A19D201" w14:textId="6B9807DB" w:rsidR="00C15800" w:rsidRDefault="00C15800" w:rsidP="00C15800">
          <w:pPr>
            <w:spacing w:line="360" w:lineRule="auto"/>
          </w:pPr>
          <w:r>
            <w:t xml:space="preserve">Maintain design consistency across the platform to help users navigate intuitively. Feedback from user studies indicates that 13.4% of players find inconsistent design elements frustrating. Use </w:t>
          </w:r>
          <w:r>
            <w:t>standardised</w:t>
          </w:r>
          <w:r>
            <w:t xml:space="preserve"> icons for </w:t>
          </w:r>
          <w:r>
            <w:t>standard</w:t>
          </w:r>
          <w:r>
            <w:t xml:space="preserve"> functions, </w:t>
          </w:r>
          <w:r>
            <w:t>with rounded corners and consistent font choices, to reinforce familiarity across settings, help, and menus</w:t>
          </w:r>
          <w:r>
            <w:t>.</w:t>
          </w:r>
        </w:p>
        <w:p w14:paraId="4B9A76C9" w14:textId="77777777" w:rsidR="00C15800" w:rsidRPr="00927D58" w:rsidRDefault="00C15800" w:rsidP="00C15800">
          <w:pPr>
            <w:spacing w:line="360" w:lineRule="auto"/>
            <w:rPr>
              <w:b/>
              <w:bCs/>
            </w:rPr>
          </w:pPr>
        </w:p>
        <w:p w14:paraId="7FCBD1C3" w14:textId="77777777" w:rsidR="00C15800" w:rsidRPr="00927D58" w:rsidRDefault="00C15800" w:rsidP="00C15800">
          <w:pPr>
            <w:spacing w:line="360" w:lineRule="auto"/>
            <w:rPr>
              <w:b/>
              <w:bCs/>
            </w:rPr>
          </w:pPr>
          <w:r w:rsidRPr="00927D58">
            <w:rPr>
              <w:b/>
              <w:bCs/>
            </w:rPr>
            <w:t>5. Status Visibility</w:t>
          </w:r>
        </w:p>
        <w:p w14:paraId="0D50AE47" w14:textId="3511452C" w:rsidR="00C15800" w:rsidRDefault="00C15800" w:rsidP="00C15800">
          <w:pPr>
            <w:spacing w:line="360" w:lineRule="auto"/>
            <w:rPr>
              <w:lang w:val="en-GB"/>
            </w:rPr>
          </w:pPr>
          <w:r>
            <w:t xml:space="preserve">Implement clear loading indicators, notifications, and feedback mechanisms to keep users informed about their actions. As user studies show, 26.9% of participants want visual feedback, which </w:t>
          </w:r>
          <w:r w:rsidR="00927D58">
            <w:t>instils</w:t>
          </w:r>
          <w:r>
            <w:t xml:space="preserve"> a sense of control and confidence in navigation. Design intuitive menu options, such as “New Game,” “Continue,” “Achievements,” and “How to Play,” </w:t>
          </w:r>
          <w:r w:rsidR="00927D58">
            <w:t>to convey user options clearly</w:t>
          </w:r>
          <w:r>
            <w:t>. And navigation buttons (e.g., “Back,” “Next,” “Play”) provide immediate feedback to indicate progress and improve usability.</w:t>
          </w:r>
        </w:p>
        <w:p w14:paraId="59AD691C" w14:textId="77777777" w:rsidR="00C769A9" w:rsidRPr="00C769A9" w:rsidRDefault="00C769A9" w:rsidP="00C769A9">
          <w:pPr>
            <w:spacing w:line="360" w:lineRule="auto"/>
            <w:rPr>
              <w:b/>
              <w:bCs/>
            </w:rPr>
          </w:pPr>
          <w:r w:rsidRPr="00C769A9">
            <w:rPr>
              <w:b/>
              <w:bCs/>
            </w:rPr>
            <w:t>6. Clearly marked exits</w:t>
          </w:r>
        </w:p>
        <w:p w14:paraId="35E8EA61" w14:textId="1BFDF1E9" w:rsidR="00C769A9" w:rsidRPr="00C769A9" w:rsidRDefault="00C769A9" w:rsidP="00C769A9">
          <w:pPr>
            <w:spacing w:line="360" w:lineRule="auto"/>
            <w:rPr>
              <w:lang w:val="en-GB"/>
            </w:rPr>
          </w:pPr>
          <w:r w:rsidRPr="00C769A9">
            <w:t>According to research, 16.4% of users express concern about a lack of guidance, which can contribute to frustration.</w:t>
          </w:r>
          <w:r>
            <w:rPr>
              <w:lang w:val="en-GB"/>
            </w:rPr>
            <w:t xml:space="preserve"> </w:t>
          </w:r>
          <w:r w:rsidRPr="00C769A9">
            <w:t xml:space="preserve">Therefore, “Back” and “Next” buttons will be included for seamless </w:t>
          </w:r>
          <w:r w:rsidRPr="00C769A9">
            <w:lastRenderedPageBreak/>
            <w:t>navigation between screens. Confirmation prompts will be provided for meaningful actions, ensuring that users feel secure in their choices.</w:t>
          </w:r>
        </w:p>
        <w:p w14:paraId="437467B3" w14:textId="77777777" w:rsidR="00C769A9" w:rsidRPr="00C769A9" w:rsidRDefault="00C769A9" w:rsidP="00C769A9">
          <w:pPr>
            <w:spacing w:line="360" w:lineRule="auto"/>
            <w:rPr>
              <w:b/>
              <w:bCs/>
            </w:rPr>
          </w:pPr>
          <w:r w:rsidRPr="00C769A9">
            <w:rPr>
              <w:b/>
              <w:bCs/>
            </w:rPr>
            <w:t>7. Shortcuts for efficiency and flexibility in use</w:t>
          </w:r>
        </w:p>
        <w:p w14:paraId="63BB1D69" w14:textId="0FDB8AFC" w:rsidR="00C769A9" w:rsidRPr="00C769A9" w:rsidRDefault="00C769A9" w:rsidP="00C769A9">
          <w:pPr>
            <w:spacing w:line="360" w:lineRule="auto"/>
          </w:pPr>
          <w:r w:rsidRPr="00C769A9">
            <w:t>According to research</w:t>
          </w:r>
          <w:r>
            <w:t>,</w:t>
          </w:r>
          <w:r w:rsidRPr="00C769A9">
            <w:t xml:space="preserve"> 26.2% of users appreciate control options that appeal to a range of skill levels, from beginners to experts. A </w:t>
          </w:r>
          <w:r>
            <w:t>quick-access</w:t>
          </w:r>
          <w:r w:rsidRPr="00C769A9">
            <w:t xml:space="preserve"> menu for </w:t>
          </w:r>
          <w:r>
            <w:t>everyday</w:t>
          </w:r>
          <w:r w:rsidRPr="00C769A9">
            <w:t xml:space="preserve"> actions will be created to improve workflow efficiency.</w:t>
          </w:r>
        </w:p>
        <w:p w14:paraId="1C6427C1" w14:textId="77777777" w:rsidR="00C769A9" w:rsidRPr="00C769A9" w:rsidRDefault="00C769A9" w:rsidP="00C769A9">
          <w:pPr>
            <w:spacing w:line="360" w:lineRule="auto"/>
            <w:rPr>
              <w:b/>
              <w:bCs/>
            </w:rPr>
          </w:pPr>
          <w:r w:rsidRPr="00C769A9">
            <w:rPr>
              <w:b/>
              <w:bCs/>
            </w:rPr>
            <w:t>8. Support for error recognition, diagnosis, and recovery</w:t>
          </w:r>
        </w:p>
        <w:p w14:paraId="7B8351F0" w14:textId="44782E7C" w:rsidR="00C769A9" w:rsidRPr="00C769A9" w:rsidRDefault="00C769A9" w:rsidP="00C769A9">
          <w:pPr>
            <w:spacing w:line="360" w:lineRule="auto"/>
            <w:rPr>
              <w:lang w:val="en-GB"/>
            </w:rPr>
          </w:pPr>
          <w:r w:rsidRPr="00C769A9">
            <w:t>Provide descriptive error messages, such as "You have not selected a weapon," and visually highlight invalid actions to draw attention to problems. Provide clear suggestions for next steps to guide users toward successful gameplay.</w:t>
          </w:r>
        </w:p>
        <w:p w14:paraId="77EB5E3E" w14:textId="77777777" w:rsidR="00C769A9" w:rsidRPr="00C769A9" w:rsidRDefault="00C769A9" w:rsidP="00C769A9">
          <w:pPr>
            <w:spacing w:line="360" w:lineRule="auto"/>
            <w:rPr>
              <w:b/>
              <w:bCs/>
            </w:rPr>
          </w:pPr>
          <w:r w:rsidRPr="00C769A9">
            <w:rPr>
              <w:b/>
              <w:bCs/>
            </w:rPr>
            <w:t>9. Error prevention</w:t>
          </w:r>
        </w:p>
        <w:p w14:paraId="4ED5284D" w14:textId="3515CAF2" w:rsidR="00C769A9" w:rsidRPr="00C769A9" w:rsidRDefault="00C769A9" w:rsidP="00C769A9">
          <w:pPr>
            <w:spacing w:line="360" w:lineRule="auto"/>
          </w:pPr>
          <w:r w:rsidRPr="00C769A9">
            <w:t xml:space="preserve">Protect users from confusion and support smoother gameplay by disabling action buttons when certain conditions are not met (e.g., "Make </w:t>
          </w:r>
          <w:r w:rsidR="00A0177F">
            <w:rPr>
              <w:lang w:val="en-GB"/>
            </w:rPr>
            <w:t>Accusation</w:t>
          </w:r>
          <w:r w:rsidRPr="00C769A9">
            <w:t xml:space="preserve">" is </w:t>
          </w:r>
          <w:r w:rsidR="00A0177F">
            <w:t>greyed</w:t>
          </w:r>
          <w:r w:rsidRPr="00C769A9">
            <w:t xml:space="preserve"> out until the requirements are met).</w:t>
          </w:r>
          <w:r w:rsidR="00A0177F">
            <w:rPr>
              <w:lang w:val="en-GB"/>
            </w:rPr>
            <w:t xml:space="preserve"> </w:t>
          </w:r>
          <w:r w:rsidRPr="00C769A9">
            <w:t xml:space="preserve">Include confirmation windows asking "Are you sure you want to make </w:t>
          </w:r>
          <w:r w:rsidR="00A0177F">
            <w:t xml:space="preserve">an </w:t>
          </w:r>
          <w:r>
            <w:rPr>
              <w:lang w:val="en-GB"/>
            </w:rPr>
            <w:t>accusation</w:t>
          </w:r>
          <w:r w:rsidR="00A0177F">
            <w:rPr>
              <w:lang w:val="en-GB"/>
            </w:rPr>
            <w:t xml:space="preserve"> </w:t>
          </w:r>
          <w:r w:rsidRPr="00C769A9">
            <w:t>?" with clear Yes/No options to prevent accidental actions.</w:t>
          </w:r>
        </w:p>
        <w:p w14:paraId="6277EAB0" w14:textId="77777777" w:rsidR="00C769A9" w:rsidRPr="00C769A9" w:rsidRDefault="00C769A9" w:rsidP="00C769A9">
          <w:pPr>
            <w:spacing w:line="360" w:lineRule="auto"/>
            <w:rPr>
              <w:b/>
              <w:bCs/>
            </w:rPr>
          </w:pPr>
        </w:p>
        <w:p w14:paraId="2D733E2D" w14:textId="77777777" w:rsidR="00C769A9" w:rsidRPr="00C769A9" w:rsidRDefault="00C769A9" w:rsidP="00C769A9">
          <w:pPr>
            <w:spacing w:line="360" w:lineRule="auto"/>
            <w:rPr>
              <w:b/>
              <w:bCs/>
            </w:rPr>
          </w:pPr>
          <w:r w:rsidRPr="00C769A9">
            <w:rPr>
              <w:b/>
              <w:bCs/>
            </w:rPr>
            <w:t>10. Help and Documentation</w:t>
          </w:r>
        </w:p>
        <w:p w14:paraId="5DB6A39F" w14:textId="0B54FB10" w:rsidR="00C769A9" w:rsidRPr="00A0177F" w:rsidRDefault="00C769A9" w:rsidP="00C769A9">
          <w:pPr>
            <w:spacing w:line="360" w:lineRule="auto"/>
            <w:rPr>
              <w:lang w:val="en-GB"/>
            </w:rPr>
          </w:pPr>
          <w:r w:rsidRPr="00A0177F">
            <w:t xml:space="preserve">Considering that 31.9% of users prefer interactive tutorials that can support integration and improve accessibility, it will be included by accessing the 'How to play' button. Accordingly, </w:t>
          </w:r>
          <w:r w:rsidR="00A0177F">
            <w:t>to provide additional support, a help icon will be included in the corner, providing a direct link to the game rules and FAQ for easy access</w:t>
          </w:r>
          <w:r w:rsidRPr="00A0177F">
            <w:t>.</w:t>
          </w:r>
        </w:p>
        <w:p w14:paraId="2E7327D1" w14:textId="56304D15" w:rsidR="00FF3DE8" w:rsidRPr="00A0177F" w:rsidRDefault="00C769A9" w:rsidP="00C769A9">
          <w:pPr>
            <w:spacing w:line="360" w:lineRule="auto"/>
            <w:rPr>
              <w:lang w:val="en-GB"/>
            </w:rPr>
          </w:pPr>
          <w:r w:rsidRPr="00A0177F">
            <w:t>By adhering to these design principles inspired by Jakob Nielsen's heuristics, we ensure that our game interface is not only easy to use but also intuitive and engaging, ultimately enhancing player satisfaction and experience.</w:t>
          </w:r>
        </w:p>
        <w:p w14:paraId="09691B4C" w14:textId="77777777" w:rsidR="006E57CF" w:rsidRPr="006E57CF" w:rsidRDefault="006E57CF" w:rsidP="00625E3B">
          <w:pPr>
            <w:spacing w:line="360" w:lineRule="auto"/>
            <w:jc w:val="both"/>
            <w:rPr>
              <w:b/>
              <w:bCs/>
              <w:lang w:val="en-GB"/>
            </w:rPr>
          </w:pPr>
        </w:p>
        <w:p w14:paraId="69008015" w14:textId="04C15F13" w:rsidR="00625E3B" w:rsidRPr="00625E3B" w:rsidRDefault="00770110" w:rsidP="00625E3B">
          <w:pPr>
            <w:spacing w:line="360" w:lineRule="auto"/>
            <w:jc w:val="both"/>
            <w:rPr>
              <w:b/>
              <w:bCs/>
              <w:lang w:val="en-GB"/>
            </w:rPr>
          </w:pPr>
          <w:r w:rsidRPr="00625E3B">
            <w:rPr>
              <w:b/>
              <w:bCs/>
            </w:rPr>
            <w:t>Mobile-first</w:t>
          </w:r>
          <w:r w:rsidRPr="006E57CF">
            <w:rPr>
              <w:b/>
              <w:bCs/>
              <w:lang w:val="en-GB"/>
            </w:rPr>
            <w:t xml:space="preserve"> principles</w:t>
          </w:r>
        </w:p>
        <w:p w14:paraId="2BE2564C" w14:textId="29DE5F49" w:rsidR="007E4142" w:rsidRDefault="00C445F6" w:rsidP="008308D7">
          <w:pPr>
            <w:spacing w:line="360" w:lineRule="auto"/>
            <w:rPr>
              <w:lang w:val="en-GB"/>
            </w:rPr>
          </w:pPr>
          <w:r>
            <w:rPr>
              <w:lang w:val="en-GB"/>
            </w:rPr>
            <w:t xml:space="preserve">Nielsen's principles are practical in the UI and UX design of the 2D Cluedo mobile version at UWTSD. The development also incorporates Mobile-First Design, focusing on optimisation for small screens with minimal text and an icon-based interface. Large, well-spaced buttons </w:t>
          </w:r>
          <w:r>
            <w:rPr>
              <w:lang w:val="en-GB"/>
            </w:rPr>
            <w:lastRenderedPageBreak/>
            <w:t xml:space="preserve">will aid touch controls, and scalable text and UI elements will ensure </w:t>
          </w:r>
          <w:r w:rsidR="007E4142">
            <w:rPr>
              <w:lang w:val="en-GB"/>
            </w:rPr>
            <w:t>accessibility for diverse</w:t>
          </w:r>
          <w:r w:rsidR="007E4142" w:rsidRPr="00B25238">
            <w:rPr>
              <w:rFonts w:ascii="Arial" w:hAnsi="Arial" w:cs="Arial"/>
              <w:sz w:val="22"/>
              <w:szCs w:val="22"/>
            </w:rPr>
            <w:t xml:space="preserve"> users</w:t>
          </w:r>
          <w:r w:rsidR="007E4142">
            <w:rPr>
              <w:lang w:val="en-GB"/>
            </w:rPr>
            <w:t>.</w:t>
          </w:r>
          <w:r>
            <w:rPr>
              <w:lang w:val="en-GB"/>
            </w:rPr>
            <w:t xml:space="preserve"> Performance will be optimised for fast loading and low latency, emphasising essential features like easy navigation, simple rules, and quick access to actions.</w:t>
          </w:r>
        </w:p>
        <w:p w14:paraId="58571897" w14:textId="77777777" w:rsidR="00534072" w:rsidRDefault="00534072" w:rsidP="008308D7">
          <w:pPr>
            <w:spacing w:line="360" w:lineRule="auto"/>
            <w:rPr>
              <w:lang w:val="en-GB"/>
            </w:rPr>
          </w:pPr>
        </w:p>
        <w:p w14:paraId="4F1507BF" w14:textId="77777777" w:rsidR="00534072" w:rsidRPr="008308D7" w:rsidRDefault="00534072" w:rsidP="008308D7">
          <w:pPr>
            <w:spacing w:line="360" w:lineRule="auto"/>
            <w:rPr>
              <w:lang w:val="en-GB"/>
            </w:rPr>
          </w:pPr>
        </w:p>
        <w:p w14:paraId="08BFCA8E" w14:textId="2855F5EF" w:rsidR="00B25238" w:rsidRDefault="00534072" w:rsidP="004E5C2E">
          <w:pPr>
            <w:pStyle w:val="Heading1"/>
            <w:rPr>
              <w:lang w:val="en-GB"/>
            </w:rPr>
          </w:pPr>
          <w:bookmarkStart w:id="5" w:name="_Toc212807253"/>
          <w:r>
            <w:rPr>
              <w:lang w:val="en-GB"/>
            </w:rPr>
            <w:t xml:space="preserve">5.0 </w:t>
          </w:r>
          <w:r w:rsidR="00B25238" w:rsidRPr="00B25238">
            <w:t>Wireframe Storyboards</w:t>
          </w:r>
          <w:bookmarkEnd w:id="5"/>
          <w:r w:rsidR="00B25238" w:rsidRPr="00B25238">
            <w:t xml:space="preserve"> </w:t>
          </w:r>
        </w:p>
        <w:p w14:paraId="05A46F1F" w14:textId="77777777" w:rsidR="00534072" w:rsidRDefault="00534072" w:rsidP="00534072">
          <w:pPr>
            <w:rPr>
              <w:lang w:val="en-GB"/>
            </w:rPr>
          </w:pPr>
        </w:p>
        <w:p w14:paraId="09221921" w14:textId="77777777" w:rsidR="00D912C2" w:rsidRPr="00534072" w:rsidRDefault="00D912C2" w:rsidP="00534072">
          <w:pPr>
            <w:rPr>
              <w:lang w:val="en-GB"/>
            </w:rPr>
          </w:pPr>
        </w:p>
        <w:p w14:paraId="15FCEBF4" w14:textId="498F0243" w:rsidR="003D0992" w:rsidRPr="00534072" w:rsidRDefault="003D0992" w:rsidP="00534072">
          <w:pPr>
            <w:spacing w:line="360" w:lineRule="auto"/>
            <w:rPr>
              <w:b/>
              <w:bCs/>
            </w:rPr>
          </w:pPr>
          <w:r w:rsidRPr="00534072">
            <w:rPr>
              <w:b/>
              <w:bCs/>
            </w:rPr>
            <w:t>Design Tools Used</w:t>
          </w:r>
        </w:p>
        <w:p w14:paraId="1FDACA3E" w14:textId="4138A927" w:rsidR="00255D01" w:rsidRPr="00534072" w:rsidRDefault="00707778" w:rsidP="00534072">
          <w:pPr>
            <w:spacing w:line="360" w:lineRule="auto"/>
            <w:rPr>
              <w:lang w:val="en-GB"/>
            </w:rPr>
          </w:pPr>
          <w:r w:rsidRPr="00534072">
            <w:t>During the wireframing process for the UWTSD version of Cluedo, Inkscape was the primary design tool. Its features enabled detailed visual representations and the integration of interactive elements, improving design accuracy and simplifying testing and evaluation of the game's mechanics and user experience</w:t>
          </w:r>
          <w:sdt>
            <w:sdtPr>
              <w:rPr>
                <w:color w:val="000000"/>
                <w:highlight w:val="white"/>
              </w:rPr>
              <w:alias w:val="Citation"/>
              <w:tag w:val="{&quot;referencesIds&quot;:[&quot;doc:6904b57cbe25110a0aa2ad76&quot;],&quot;referencesOptions&quot;:{&quot;doc:6904b57cbe25110a0aa2ad7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37575642"/>
              <w:placeholder>
                <w:docPart w:val="A5839A9BB7424B4C9E0D979C38A95F18"/>
              </w:placeholder>
            </w:sdtPr>
            <w:sdtContent>
              <w:r w:rsidR="000F3FF7">
                <w:rPr>
                  <w:rFonts w:eastAsia="Times New Roman"/>
                  <w:color w:val="000000"/>
                </w:rPr>
                <w:t>[10]</w:t>
              </w:r>
            </w:sdtContent>
          </w:sdt>
          <w:r w:rsidRPr="00534072">
            <w:t>.</w:t>
          </w:r>
        </w:p>
        <w:p w14:paraId="46F7D443" w14:textId="0D96E99F" w:rsidR="00F062FC" w:rsidRPr="00534072" w:rsidRDefault="00F062FC" w:rsidP="00534072">
          <w:pPr>
            <w:spacing w:line="360" w:lineRule="auto"/>
            <w:rPr>
              <w:b/>
              <w:bCs/>
            </w:rPr>
          </w:pPr>
          <w:r w:rsidRPr="00534072">
            <w:rPr>
              <w:b/>
              <w:bCs/>
            </w:rPr>
            <w:t>Home screen</w:t>
          </w:r>
        </w:p>
        <w:p w14:paraId="6E1CF181" w14:textId="14CBA6D1" w:rsidR="00E522DC" w:rsidRPr="00534072" w:rsidRDefault="00E522DC" w:rsidP="00534072">
          <w:pPr>
            <w:spacing w:line="360" w:lineRule="auto"/>
          </w:pPr>
          <w:r w:rsidRPr="00534072">
            <w:t xml:space="preserve">The main page consists of the game logo and the start button; it also </w:t>
          </w:r>
          <w:r w:rsidR="00E20994" w:rsidRPr="00534072">
            <w:t xml:space="preserve">displays the game loading bar, which is an </w:t>
          </w:r>
          <w:r w:rsidR="00C8487B" w:rsidRPr="00534072">
            <w:t>essential</w:t>
          </w:r>
          <w:r w:rsidR="00E20994" w:rsidRPr="00534072">
            <w:t xml:space="preserve"> feature for users</w:t>
          </w:r>
          <w:r w:rsidRPr="00534072">
            <w:t>.</w:t>
          </w:r>
        </w:p>
        <w:p w14:paraId="245ACA16" w14:textId="77777777" w:rsidR="00707778" w:rsidRPr="00534072" w:rsidRDefault="00707778" w:rsidP="00534072">
          <w:pPr>
            <w:spacing w:line="360" w:lineRule="auto"/>
          </w:pPr>
        </w:p>
        <w:p w14:paraId="1A4F71F4" w14:textId="77777777" w:rsidR="00707778" w:rsidRPr="00534072" w:rsidRDefault="00707778" w:rsidP="00534072"/>
        <w:p w14:paraId="6E6AC910" w14:textId="77777777" w:rsidR="00707778" w:rsidRPr="00534072" w:rsidRDefault="00707778" w:rsidP="00534072"/>
        <w:p w14:paraId="7E3812CA" w14:textId="77777777" w:rsidR="00AD2B78" w:rsidRDefault="00C03995" w:rsidP="00AD2B78">
          <w:pPr>
            <w:keepNext/>
          </w:pPr>
          <w:r w:rsidRPr="00534072">
            <w:lastRenderedPageBreak/>
            <w:drawing>
              <wp:inline distT="0" distB="0" distL="0" distR="0" wp14:anchorId="366705A3" wp14:editId="0681A524">
                <wp:extent cx="5731510" cy="2884805"/>
                <wp:effectExtent l="0" t="0" r="2540" b="0"/>
                <wp:docPr id="133303018" name="Picture 30"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03018" name="Picture 30" descr="A screenshot of a cell phone&#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884805"/>
                        </a:xfrm>
                        <a:prstGeom prst="rect">
                          <a:avLst/>
                        </a:prstGeom>
                        <a:noFill/>
                        <a:ln>
                          <a:noFill/>
                        </a:ln>
                      </pic:spPr>
                    </pic:pic>
                  </a:graphicData>
                </a:graphic>
              </wp:inline>
            </w:drawing>
          </w:r>
        </w:p>
        <w:p w14:paraId="295019DB" w14:textId="2B6DC572" w:rsidR="00C03995" w:rsidRPr="00C03995" w:rsidRDefault="00AD2B78" w:rsidP="004F624E">
          <w:pPr>
            <w:pStyle w:val="Caption"/>
            <w:jc w:val="center"/>
          </w:pPr>
          <w:r>
            <w:t xml:space="preserve">Figure </w:t>
          </w:r>
          <w:fldSimple w:instr=" SEQ Figure \* ARABIC ">
            <w:r w:rsidR="007F5A62">
              <w:rPr>
                <w:noProof/>
              </w:rPr>
              <w:t>9</w:t>
            </w:r>
          </w:fldSimple>
          <w:r>
            <w:rPr>
              <w:lang w:val="en-GB"/>
            </w:rPr>
            <w:t xml:space="preserve"> Starting game, character, and campus selection</w:t>
          </w:r>
        </w:p>
        <w:p w14:paraId="573DB949" w14:textId="77777777" w:rsidR="00C8487B" w:rsidRPr="00534072" w:rsidRDefault="00C8487B" w:rsidP="00534072"/>
        <w:p w14:paraId="0ABBEAF7" w14:textId="57363FE3" w:rsidR="007B1E8C" w:rsidRPr="00534072" w:rsidRDefault="007B1E8C" w:rsidP="00534072">
          <w:pPr>
            <w:spacing w:line="360" w:lineRule="auto"/>
            <w:rPr>
              <w:b/>
              <w:bCs/>
            </w:rPr>
          </w:pPr>
          <w:r w:rsidRPr="00534072">
            <w:rPr>
              <w:b/>
              <w:bCs/>
            </w:rPr>
            <w:t>Menu screen</w:t>
          </w:r>
        </w:p>
        <w:p w14:paraId="5BD2670B" w14:textId="2E8D644D" w:rsidR="006855AD" w:rsidRPr="00534072" w:rsidRDefault="006155A7" w:rsidP="00534072">
          <w:pPr>
            <w:spacing w:line="360" w:lineRule="auto"/>
            <w:rPr>
              <w:lang w:val="en-GB"/>
            </w:rPr>
          </w:pPr>
          <w:r w:rsidRPr="00534072">
            <w:t>This page provides options that include initiating a new game, resuming a previously started game, viewing achievements, and accessing a video tutorial titled "How to Play." Additionally, users can reference written rules and adjust settings on this page.</w:t>
          </w:r>
        </w:p>
        <w:p w14:paraId="31C801EA" w14:textId="3D738681" w:rsidR="006855AD" w:rsidRPr="00534072" w:rsidRDefault="006855AD" w:rsidP="00534072">
          <w:pPr>
            <w:spacing w:line="360" w:lineRule="auto"/>
            <w:rPr>
              <w:b/>
              <w:bCs/>
            </w:rPr>
          </w:pPr>
          <w:r w:rsidRPr="00534072">
            <w:rPr>
              <w:b/>
              <w:bCs/>
            </w:rPr>
            <w:t xml:space="preserve">Character </w:t>
          </w:r>
          <w:r w:rsidR="0063200D" w:rsidRPr="00534072">
            <w:rPr>
              <w:b/>
              <w:bCs/>
            </w:rPr>
            <w:t xml:space="preserve">and Campus </w:t>
          </w:r>
          <w:r w:rsidRPr="00534072">
            <w:rPr>
              <w:b/>
              <w:bCs/>
            </w:rPr>
            <w:t>selection</w:t>
          </w:r>
        </w:p>
        <w:p w14:paraId="5D14E74C" w14:textId="2A0E1393" w:rsidR="00797BD1" w:rsidRPr="00534072" w:rsidRDefault="00190C07" w:rsidP="00534072">
          <w:pPr>
            <w:spacing w:line="360" w:lineRule="auto"/>
          </w:pPr>
          <w:r w:rsidRPr="00534072">
            <w:t>This interface lets users select a character from six options. Clicking "Next" takes them to the campus selection page, which offers four choices. Pressing "Play" starts the game, and there's also an option to return to the main menu for more information.</w:t>
          </w:r>
        </w:p>
        <w:p w14:paraId="14F555F0" w14:textId="77777777" w:rsidR="00F062FC" w:rsidRPr="00534072" w:rsidRDefault="00F062FC" w:rsidP="00534072">
          <w:pPr>
            <w:spacing w:line="360" w:lineRule="auto"/>
            <w:rPr>
              <w:b/>
              <w:bCs/>
            </w:rPr>
          </w:pPr>
          <w:r w:rsidRPr="00534072">
            <w:rPr>
              <w:b/>
              <w:bCs/>
            </w:rPr>
            <w:t>Clue collection interface</w:t>
          </w:r>
        </w:p>
        <w:p w14:paraId="22EE9422" w14:textId="42B575D1" w:rsidR="00F062FC" w:rsidRPr="00534072" w:rsidRDefault="00920504" w:rsidP="00534072">
          <w:pPr>
            <w:spacing w:line="360" w:lineRule="auto"/>
          </w:pPr>
          <w:r w:rsidRPr="00534072">
            <w:t>This page offers features to enhance user experience. The hint icon provides steps for successful gameplay, while the clue icon leads to a puzzle. Solving the puzzle unlocks a record to help with the case. This puzzle element, based on feedback from 39,7% of players, adds excitement to our Cluedo game. To exit, users can use the small close button.</w:t>
          </w:r>
        </w:p>
        <w:p w14:paraId="3841FD2F" w14:textId="77777777" w:rsidR="00C03995" w:rsidRPr="00534072" w:rsidRDefault="00C03995" w:rsidP="00534072">
          <w:pPr>
            <w:spacing w:line="360" w:lineRule="auto"/>
          </w:pPr>
        </w:p>
        <w:p w14:paraId="07D26A1D" w14:textId="77777777" w:rsidR="00C03995" w:rsidRPr="00534072" w:rsidRDefault="00C03995" w:rsidP="00534072">
          <w:pPr>
            <w:spacing w:line="360" w:lineRule="auto"/>
          </w:pPr>
        </w:p>
        <w:p w14:paraId="07EB9862" w14:textId="77777777" w:rsidR="00C03995" w:rsidRPr="00534072" w:rsidRDefault="00C03995" w:rsidP="00534072"/>
        <w:p w14:paraId="736DA310" w14:textId="77777777" w:rsidR="00AD2B78" w:rsidRDefault="00225A33" w:rsidP="00AD2B78">
          <w:pPr>
            <w:keepNext/>
          </w:pPr>
          <w:r w:rsidRPr="00534072">
            <w:lastRenderedPageBreak/>
            <w:drawing>
              <wp:inline distT="0" distB="0" distL="0" distR="0" wp14:anchorId="637A6D2E" wp14:editId="3E384FC0">
                <wp:extent cx="5731510" cy="3454400"/>
                <wp:effectExtent l="0" t="0" r="2540" b="0"/>
                <wp:docPr id="2086828021" name="Picture 32"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828021" name="Picture 32" descr="A screenshot of a cell phone&#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3454400"/>
                        </a:xfrm>
                        <a:prstGeom prst="rect">
                          <a:avLst/>
                        </a:prstGeom>
                        <a:noFill/>
                        <a:ln>
                          <a:noFill/>
                        </a:ln>
                      </pic:spPr>
                    </pic:pic>
                  </a:graphicData>
                </a:graphic>
              </wp:inline>
            </w:drawing>
          </w:r>
        </w:p>
        <w:p w14:paraId="6ABB676F" w14:textId="579A0814" w:rsidR="00225A33" w:rsidRPr="00225A33" w:rsidRDefault="00AD2B78" w:rsidP="004F624E">
          <w:pPr>
            <w:pStyle w:val="Caption"/>
            <w:jc w:val="center"/>
          </w:pPr>
          <w:r>
            <w:t xml:space="preserve">Figure </w:t>
          </w:r>
          <w:fldSimple w:instr=" SEQ Figure \* ARABIC ">
            <w:r w:rsidR="007F5A62">
              <w:rPr>
                <w:noProof/>
              </w:rPr>
              <w:t>10</w:t>
            </w:r>
          </w:fldSimple>
          <w:r>
            <w:rPr>
              <w:lang w:val="en-GB"/>
            </w:rPr>
            <w:t xml:space="preserve"> Access clue details in puzzle style</w:t>
          </w:r>
        </w:p>
        <w:p w14:paraId="11889B3A" w14:textId="77777777" w:rsidR="00C03995" w:rsidRPr="00534072" w:rsidRDefault="00C03995" w:rsidP="00534072"/>
        <w:p w14:paraId="16BDB2D0" w14:textId="77777777" w:rsidR="00C03995" w:rsidRPr="00534072" w:rsidRDefault="00C03995" w:rsidP="00534072">
          <w:pPr>
            <w:spacing w:line="360" w:lineRule="auto"/>
          </w:pPr>
        </w:p>
        <w:p w14:paraId="6A329D10" w14:textId="77777777" w:rsidR="00243F16" w:rsidRPr="00534072" w:rsidRDefault="00243F16" w:rsidP="00534072">
          <w:pPr>
            <w:spacing w:line="360" w:lineRule="auto"/>
            <w:rPr>
              <w:b/>
              <w:bCs/>
            </w:rPr>
          </w:pPr>
          <w:r w:rsidRPr="00534072">
            <w:rPr>
              <w:b/>
              <w:bCs/>
            </w:rPr>
            <w:t>Accusation screen</w:t>
          </w:r>
        </w:p>
        <w:p w14:paraId="47A83292" w14:textId="4236CBB7" w:rsidR="00CC2CF2" w:rsidRPr="00534072" w:rsidRDefault="00E20994" w:rsidP="00534072">
          <w:pPr>
            <w:spacing w:line="360" w:lineRule="auto"/>
          </w:pPr>
          <w:r w:rsidRPr="00534072">
            <w:t xml:space="preserve">This page allows users to select the suspect, weapon, crime scene, and evidence to formulate an accusation. After this process, a confirmation window appears. If the accusation is correct, users can advance to the next level; if incorrect, they will be removed from the current level. A successful accusation triggers a congratulatory window with rewards </w:t>
          </w:r>
          <w:r w:rsidR="00190C07" w:rsidRPr="00534072">
            <w:t>symbolised</w:t>
          </w:r>
          <w:r w:rsidRPr="00534072">
            <w:t xml:space="preserve"> by a briefcase</w:t>
          </w:r>
          <w:r w:rsidR="00225A33" w:rsidRPr="00534072">
            <w:t xml:space="preserve"> containing</w:t>
          </w:r>
          <w:r w:rsidRPr="00534072">
            <w:t xml:space="preserve"> a diamond. Users are then prompted to proceed to the next mission.</w:t>
          </w:r>
        </w:p>
        <w:p w14:paraId="4B54A377" w14:textId="77777777" w:rsidR="000D458C" w:rsidRPr="00534072" w:rsidRDefault="000D458C" w:rsidP="00534072">
          <w:pPr>
            <w:spacing w:line="360" w:lineRule="auto"/>
          </w:pPr>
        </w:p>
        <w:p w14:paraId="23E64EBB" w14:textId="77777777" w:rsidR="00AD2B78" w:rsidRDefault="00685B64" w:rsidP="00AD2B78">
          <w:pPr>
            <w:keepNext/>
          </w:pPr>
          <w:r w:rsidRPr="00534072">
            <w:lastRenderedPageBreak/>
            <w:drawing>
              <wp:inline distT="0" distB="0" distL="0" distR="0" wp14:anchorId="533063F4" wp14:editId="5CC45833">
                <wp:extent cx="5731510" cy="3557905"/>
                <wp:effectExtent l="0" t="0" r="2540" b="4445"/>
                <wp:docPr id="941142094" name="Picture 57"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142094" name="Picture 57" descr="A screenshot of a cell phone&#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3557905"/>
                        </a:xfrm>
                        <a:prstGeom prst="rect">
                          <a:avLst/>
                        </a:prstGeom>
                        <a:noFill/>
                        <a:ln>
                          <a:noFill/>
                        </a:ln>
                      </pic:spPr>
                    </pic:pic>
                  </a:graphicData>
                </a:graphic>
              </wp:inline>
            </w:drawing>
          </w:r>
        </w:p>
        <w:p w14:paraId="02776395" w14:textId="01903A54" w:rsidR="00685B64" w:rsidRDefault="00AD2B78" w:rsidP="004F624E">
          <w:pPr>
            <w:pStyle w:val="Caption"/>
            <w:jc w:val="center"/>
            <w:rPr>
              <w:lang w:val="en-GB"/>
            </w:rPr>
          </w:pPr>
          <w:r>
            <w:t xml:space="preserve">Figure </w:t>
          </w:r>
          <w:fldSimple w:instr=" SEQ Figure \* ARABIC ">
            <w:r w:rsidR="007F5A62">
              <w:rPr>
                <w:noProof/>
              </w:rPr>
              <w:t>11</w:t>
            </w:r>
          </w:fldSimple>
          <w:r>
            <w:rPr>
              <w:lang w:val="en-GB"/>
            </w:rPr>
            <w:t xml:space="preserve"> Make an accusation and access help.</w:t>
          </w:r>
        </w:p>
        <w:p w14:paraId="77C8C504" w14:textId="77777777" w:rsidR="00534072" w:rsidRDefault="00534072" w:rsidP="00534072">
          <w:pPr>
            <w:rPr>
              <w:lang w:val="en-GB"/>
            </w:rPr>
          </w:pPr>
        </w:p>
        <w:p w14:paraId="337EB09C" w14:textId="77777777" w:rsidR="00534072" w:rsidRPr="00534072" w:rsidRDefault="00534072" w:rsidP="00534072">
          <w:pPr>
            <w:rPr>
              <w:lang w:val="en-GB"/>
            </w:rPr>
          </w:pPr>
        </w:p>
        <w:p w14:paraId="21465EE1" w14:textId="77777777" w:rsidR="007F5A62" w:rsidRDefault="00BA3878" w:rsidP="007F5A62">
          <w:pPr>
            <w:keepNext/>
          </w:pPr>
          <w:r w:rsidRPr="00534072">
            <w:drawing>
              <wp:inline distT="0" distB="0" distL="0" distR="0" wp14:anchorId="5639FD98" wp14:editId="4B4CCF95">
                <wp:extent cx="5731510" cy="3590925"/>
                <wp:effectExtent l="0" t="0" r="2540" b="9525"/>
                <wp:docPr id="161530729" name="Picture 59" descr="A screenshot of a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30729" name="Picture 59" descr="A screenshot of a game&#10;&#10;AI-generated content may be incorrec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3590925"/>
                        </a:xfrm>
                        <a:prstGeom prst="rect">
                          <a:avLst/>
                        </a:prstGeom>
                        <a:noFill/>
                        <a:ln>
                          <a:noFill/>
                        </a:ln>
                      </pic:spPr>
                    </pic:pic>
                  </a:graphicData>
                </a:graphic>
              </wp:inline>
            </w:drawing>
          </w:r>
        </w:p>
        <w:p w14:paraId="09C286C4" w14:textId="4AE89696" w:rsidR="00BA3878" w:rsidRPr="00534072" w:rsidRDefault="007F5A62" w:rsidP="004F624E">
          <w:pPr>
            <w:pStyle w:val="Caption"/>
            <w:jc w:val="center"/>
          </w:pPr>
          <w:r>
            <w:t xml:space="preserve">Figure </w:t>
          </w:r>
          <w:fldSimple w:instr=" SEQ Figure \* ARABIC ">
            <w:r>
              <w:rPr>
                <w:noProof/>
              </w:rPr>
              <w:t>12</w:t>
            </w:r>
          </w:fldSimple>
          <w:r>
            <w:rPr>
              <w:lang w:val="en-GB"/>
            </w:rPr>
            <w:t xml:space="preserve"> Preventing error messages in important actions</w:t>
          </w:r>
        </w:p>
        <w:p w14:paraId="2E4075E9" w14:textId="5AD2E636" w:rsidR="00C17BE2" w:rsidRPr="00534072" w:rsidRDefault="00C17BE2" w:rsidP="00534072"/>
        <w:p w14:paraId="53619FE0" w14:textId="77777777" w:rsidR="003842E3" w:rsidRPr="00534072" w:rsidRDefault="003842E3" w:rsidP="00534072"/>
        <w:p w14:paraId="0ACE3ACB" w14:textId="77777777" w:rsidR="003842E3" w:rsidRPr="00534072" w:rsidRDefault="003842E3" w:rsidP="00534072"/>
        <w:p w14:paraId="40CA59B1" w14:textId="486DE039" w:rsidR="00B25238" w:rsidRDefault="00534072" w:rsidP="004E5C2E">
          <w:pPr>
            <w:pStyle w:val="Heading1"/>
            <w:rPr>
              <w:lang w:val="en-GB"/>
            </w:rPr>
          </w:pPr>
          <w:bookmarkStart w:id="6" w:name="_Toc212807254"/>
          <w:r>
            <w:rPr>
              <w:lang w:val="en-GB"/>
            </w:rPr>
            <w:t xml:space="preserve">6.0 </w:t>
          </w:r>
          <w:r w:rsidR="00B25238" w:rsidRPr="00B25238">
            <w:t>Feedback Collection and Analysis</w:t>
          </w:r>
          <w:bookmarkEnd w:id="6"/>
          <w:r w:rsidR="00B25238" w:rsidRPr="00B25238">
            <w:t xml:space="preserve"> </w:t>
          </w:r>
        </w:p>
        <w:p w14:paraId="3B00900D" w14:textId="5D918D47" w:rsidR="00972957" w:rsidRPr="00972957" w:rsidRDefault="00972957" w:rsidP="00972957">
          <w:pPr>
            <w:rPr>
              <w:lang w:val="en-GB"/>
            </w:rPr>
          </w:pPr>
        </w:p>
        <w:p w14:paraId="5E7724B8" w14:textId="1B91531D" w:rsidR="0010246E" w:rsidRDefault="008E5977" w:rsidP="00D56859">
          <w:pPr>
            <w:spacing w:line="360" w:lineRule="auto"/>
            <w:jc w:val="both"/>
            <w:rPr>
              <w:lang w:val="en-GB"/>
            </w:rPr>
          </w:pPr>
          <w:r>
            <w:rPr>
              <w:lang w:val="en-GB"/>
            </w:rPr>
            <w:t>The</w:t>
          </w:r>
          <w:r w:rsidR="0010246E" w:rsidRPr="008E5977">
            <w:t xml:space="preserve"> interactive prototype of the Cluedo 2D board game</w:t>
          </w:r>
          <w:r>
            <w:rPr>
              <w:lang w:val="en-GB"/>
            </w:rPr>
            <w:t xml:space="preserve"> was tested</w:t>
          </w:r>
          <w:r w:rsidR="0010246E" w:rsidRPr="008E5977">
            <w:t xml:space="preserve"> with </w:t>
          </w:r>
          <w:r w:rsidR="00D4648F">
            <w:rPr>
              <w:lang w:val="en-GB"/>
            </w:rPr>
            <w:t>six</w:t>
          </w:r>
          <w:r w:rsidR="0010246E" w:rsidRPr="008E5977">
            <w:t xml:space="preserve"> participants representing our four personas. </w:t>
          </w:r>
          <w:r w:rsidR="00BC46D4">
            <w:t>Usability testing was conducted using Microsoft Teams and a structured questionnaire, targeting participants who met the specified characteristics.</w:t>
          </w:r>
          <w:r w:rsidR="00D56859">
            <w:rPr>
              <w:lang w:val="en-GB"/>
            </w:rPr>
            <w:t xml:space="preserve"> </w:t>
          </w:r>
          <w:r w:rsidR="0010246E" w:rsidRPr="008E5977">
            <w:t xml:space="preserve">Each participant completed tasks such as starting a game, </w:t>
          </w:r>
          <w:r w:rsidR="009E0E43" w:rsidRPr="008E5977">
            <w:rPr>
              <w:lang w:val="en-GB"/>
            </w:rPr>
            <w:t>setting the rules</w:t>
          </w:r>
          <w:r w:rsidR="0010246E" w:rsidRPr="008E5977">
            <w:t xml:space="preserve">, and </w:t>
          </w:r>
          <w:r w:rsidR="00140A41" w:rsidRPr="008E5977">
            <w:rPr>
              <w:lang w:val="en-GB"/>
            </w:rPr>
            <w:t xml:space="preserve">playing a </w:t>
          </w:r>
          <w:r w:rsidR="009E0E43" w:rsidRPr="008E5977">
            <w:rPr>
              <w:lang w:val="en-GB"/>
            </w:rPr>
            <w:t>solo</w:t>
          </w:r>
          <w:r w:rsidR="0010246E" w:rsidRPr="008E5977">
            <w:t xml:space="preserve"> session. Feedback was collected through observation and post-test surveys.</w:t>
          </w:r>
        </w:p>
        <w:p w14:paraId="398E2B53" w14:textId="5B1DE838" w:rsidR="0079077C" w:rsidRPr="0079077C" w:rsidRDefault="0079077C" w:rsidP="00D56859">
          <w:pPr>
            <w:spacing w:line="360" w:lineRule="auto"/>
            <w:jc w:val="both"/>
            <w:rPr>
              <w:lang w:val="en-GB"/>
            </w:rPr>
          </w:pPr>
          <w:r w:rsidRPr="0079077C">
            <w:t xml:space="preserve">The goal of this </w:t>
          </w:r>
          <w:r w:rsidR="00594236">
            <w:rPr>
              <w:lang w:val="en-GB"/>
            </w:rPr>
            <w:t>test</w:t>
          </w:r>
          <w:r w:rsidRPr="0079077C">
            <w:t xml:space="preserve"> is to evaluate </w:t>
          </w:r>
          <w:r w:rsidR="00594236">
            <w:t xml:space="preserve">the usability of the </w:t>
          </w:r>
          <w:r w:rsidR="001655DE">
            <w:rPr>
              <w:lang w:val="en-GB"/>
            </w:rPr>
            <w:t>UWTSD version of the Cluedo 2D board game</w:t>
          </w:r>
          <w:r w:rsidR="00594236">
            <w:t>,</w:t>
          </w:r>
          <w:r w:rsidRPr="0079077C">
            <w:t xml:space="preserve"> including layout, navigation, readability, accessibility, and overall user experience.</w:t>
          </w:r>
        </w:p>
        <w:p w14:paraId="1BC8A241" w14:textId="66CFC5E9" w:rsidR="0010246E" w:rsidRPr="009C1E1E" w:rsidRDefault="0010246E" w:rsidP="0010246E">
          <w:pPr>
            <w:pStyle w:val="NormalWeb"/>
            <w:spacing w:line="360" w:lineRule="auto"/>
            <w:rPr>
              <w:lang w:val="en-GB"/>
            </w:rPr>
          </w:pPr>
          <w:r w:rsidRPr="008E5977">
            <w:rPr>
              <w:rStyle w:val="Strong"/>
              <w:rFonts w:eastAsiaTheme="majorEastAsia"/>
            </w:rPr>
            <w:t>Usability Findings:</w:t>
          </w:r>
          <w:r w:rsidRPr="008E5977">
            <w:br/>
          </w:r>
          <w:r w:rsidR="00140A41" w:rsidRPr="008E5977">
            <w:rPr>
              <w:lang w:val="en-GB"/>
            </w:rPr>
            <w:t>Participant</w:t>
          </w:r>
          <w:r w:rsidR="00147B43">
            <w:rPr>
              <w:lang w:val="en-GB"/>
            </w:rPr>
            <w:t>s</w:t>
          </w:r>
          <w:r w:rsidRPr="008E5977">
            <w:t xml:space="preserve"> appreciated the visual design but found navigation slightly confusing. </w:t>
          </w:r>
          <w:r w:rsidR="00B756FF" w:rsidRPr="008E5977">
            <w:rPr>
              <w:lang w:val="en-GB"/>
            </w:rPr>
            <w:t xml:space="preserve">Participant </w:t>
          </w:r>
          <w:r w:rsidRPr="008E5977">
            <w:t xml:space="preserve">valued </w:t>
          </w:r>
          <w:r w:rsidR="00F55D3B" w:rsidRPr="008E5977">
            <w:rPr>
              <w:lang w:val="en-GB"/>
            </w:rPr>
            <w:t>clue</w:t>
          </w:r>
          <w:r w:rsidR="002C0308" w:rsidRPr="008E5977">
            <w:rPr>
              <w:lang w:val="en-GB"/>
            </w:rPr>
            <w:t xml:space="preserve"> features</w:t>
          </w:r>
          <w:r w:rsidRPr="008E5977">
            <w:t xml:space="preserve"> but requested </w:t>
          </w:r>
          <w:r w:rsidR="001655DE">
            <w:t>more explicit</w:t>
          </w:r>
          <w:r w:rsidRPr="008E5977">
            <w:t xml:space="preserve"> </w:t>
          </w:r>
          <w:r w:rsidR="001655DE">
            <w:rPr>
              <w:lang w:val="en-GB"/>
            </w:rPr>
            <w:t>instructions on how to play</w:t>
          </w:r>
          <w:r w:rsidRPr="008E5977">
            <w:t xml:space="preserve">. </w:t>
          </w:r>
          <w:r w:rsidR="002731C9">
            <w:rPr>
              <w:lang w:val="en-GB"/>
            </w:rPr>
            <w:t>The participant highlighted the need for larger text on</w:t>
          </w:r>
          <w:r w:rsidR="00DE6DDF">
            <w:rPr>
              <w:lang w:val="en-GB"/>
            </w:rPr>
            <w:t xml:space="preserve"> some </w:t>
          </w:r>
          <w:r w:rsidR="002731C9">
            <w:rPr>
              <w:lang w:val="en-GB"/>
            </w:rPr>
            <w:t>screens</w:t>
          </w:r>
          <w:r w:rsidRPr="008E5977">
            <w:t xml:space="preserve">, confirming accessibility priorities. </w:t>
          </w:r>
          <w:r w:rsidR="002C0308" w:rsidRPr="008E5977">
            <w:rPr>
              <w:lang w:val="en-GB"/>
            </w:rPr>
            <w:t xml:space="preserve">Participant </w:t>
          </w:r>
          <w:r w:rsidRPr="008E5977">
            <w:t xml:space="preserve">praised responsiveness but wanted more </w:t>
          </w:r>
          <w:r w:rsidR="00EF29F7" w:rsidRPr="008E5977">
            <w:rPr>
              <w:lang w:val="en-GB"/>
            </w:rPr>
            <w:t>levels</w:t>
          </w:r>
          <w:r w:rsidR="009C1E1E">
            <w:rPr>
              <w:lang w:val="en-GB"/>
            </w:rPr>
            <w:t xml:space="preserve"> </w:t>
          </w:r>
          <w:r w:rsidR="00C402A4">
            <w:rPr>
              <w:lang w:val="en-GB"/>
            </w:rPr>
            <w:t>and customisation options</w:t>
          </w:r>
          <w:r w:rsidR="00820AF7">
            <w:rPr>
              <w:lang w:val="en-GB"/>
            </w:rPr>
            <w:t>.</w:t>
          </w:r>
        </w:p>
        <w:p w14:paraId="465ECF60" w14:textId="77777777" w:rsidR="007F5A62" w:rsidRDefault="00617ECF" w:rsidP="004F624E">
          <w:pPr>
            <w:pStyle w:val="NormalWeb"/>
            <w:keepNext/>
            <w:spacing w:line="360" w:lineRule="auto"/>
            <w:jc w:val="center"/>
          </w:pPr>
          <w:r>
            <w:rPr>
              <w:noProof/>
            </w:rPr>
            <w:drawing>
              <wp:inline distT="0" distB="0" distL="0" distR="0" wp14:anchorId="5A0386B0" wp14:editId="4796D9E2">
                <wp:extent cx="4984426" cy="2097369"/>
                <wp:effectExtent l="0" t="0" r="6985" b="0"/>
                <wp:docPr id="86239748" name="Picture 61" descr="Forms response chart. Question title:   How visually appealing was the game design?  . Number of responses: 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Forms response chart. Question title:   How visually appealing was the game design?  . Number of responses: 6 response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996592" cy="2102488"/>
                        </a:xfrm>
                        <a:prstGeom prst="rect">
                          <a:avLst/>
                        </a:prstGeom>
                        <a:noFill/>
                        <a:ln>
                          <a:noFill/>
                        </a:ln>
                      </pic:spPr>
                    </pic:pic>
                  </a:graphicData>
                </a:graphic>
              </wp:inline>
            </w:drawing>
          </w:r>
        </w:p>
        <w:p w14:paraId="5B5AFEE0" w14:textId="109AC185" w:rsidR="00617ECF" w:rsidRPr="00617ECF" w:rsidRDefault="007F5A62" w:rsidP="004F624E">
          <w:pPr>
            <w:pStyle w:val="Caption"/>
            <w:jc w:val="center"/>
            <w:rPr>
              <w:lang w:val="en-GB"/>
            </w:rPr>
          </w:pPr>
          <w:r>
            <w:t xml:space="preserve">Figure </w:t>
          </w:r>
          <w:fldSimple w:instr=" SEQ Figure \* ARABIC ">
            <w:r>
              <w:rPr>
                <w:noProof/>
              </w:rPr>
              <w:t>13</w:t>
            </w:r>
          </w:fldSimple>
          <w:r>
            <w:rPr>
              <w:lang w:val="en-GB"/>
            </w:rPr>
            <w:t xml:space="preserve"> Testing results in </w:t>
          </w:r>
          <w:r w:rsidR="004F624E">
            <w:rPr>
              <w:lang w:val="en-GB"/>
            </w:rPr>
            <w:t>a visually</w:t>
          </w:r>
          <w:r>
            <w:rPr>
              <w:lang w:val="en-GB"/>
            </w:rPr>
            <w:t xml:space="preserve"> appealing design</w:t>
          </w:r>
        </w:p>
        <w:p w14:paraId="1452F043" w14:textId="77777777" w:rsidR="007F5A62" w:rsidRDefault="00CA5007" w:rsidP="004F624E">
          <w:pPr>
            <w:pStyle w:val="NormalWeb"/>
            <w:keepNext/>
            <w:spacing w:line="360" w:lineRule="auto"/>
            <w:jc w:val="center"/>
          </w:pPr>
          <w:r>
            <w:rPr>
              <w:noProof/>
            </w:rPr>
            <w:lastRenderedPageBreak/>
            <w:drawing>
              <wp:inline distT="0" distB="0" distL="0" distR="0" wp14:anchorId="3B2C2B4B" wp14:editId="5F50A009">
                <wp:extent cx="4837456" cy="2035526"/>
                <wp:effectExtent l="0" t="0" r="1270" b="3175"/>
                <wp:docPr id="603208862" name="Picture 60" descr="Forms response chart. Question title: How easy was it to navigate the game interface?. Number of responses: 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Forms response chart. Question title: How easy was it to navigate the game interface?. Number of responses: 6 response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872715" cy="2050363"/>
                        </a:xfrm>
                        <a:prstGeom prst="rect">
                          <a:avLst/>
                        </a:prstGeom>
                        <a:noFill/>
                        <a:ln>
                          <a:noFill/>
                        </a:ln>
                      </pic:spPr>
                    </pic:pic>
                  </a:graphicData>
                </a:graphic>
              </wp:inline>
            </w:drawing>
          </w:r>
        </w:p>
        <w:p w14:paraId="0F16BD11" w14:textId="56F3A0B9" w:rsidR="00CA5007" w:rsidRDefault="007F5A62" w:rsidP="004F624E">
          <w:pPr>
            <w:pStyle w:val="Caption"/>
            <w:jc w:val="center"/>
            <w:rPr>
              <w:lang w:val="en-GB"/>
            </w:rPr>
          </w:pPr>
          <w:r>
            <w:t xml:space="preserve">Figure </w:t>
          </w:r>
          <w:fldSimple w:instr=" SEQ Figure \* ARABIC ">
            <w:r>
              <w:rPr>
                <w:noProof/>
              </w:rPr>
              <w:t>14</w:t>
            </w:r>
          </w:fldSimple>
          <w:r>
            <w:rPr>
              <w:lang w:val="en-GB"/>
            </w:rPr>
            <w:t xml:space="preserve"> Testing results in navigation</w:t>
          </w:r>
        </w:p>
        <w:p w14:paraId="6CD132D3" w14:textId="77777777" w:rsidR="007F5A62" w:rsidRDefault="00532F56" w:rsidP="004F624E">
          <w:pPr>
            <w:pStyle w:val="NormalWeb"/>
            <w:keepNext/>
            <w:spacing w:line="360" w:lineRule="auto"/>
            <w:jc w:val="center"/>
          </w:pPr>
          <w:r>
            <w:rPr>
              <w:noProof/>
            </w:rPr>
            <w:drawing>
              <wp:inline distT="0" distB="0" distL="0" distR="0" wp14:anchorId="479052A2" wp14:editId="76D378B1">
                <wp:extent cx="4883258" cy="2054799"/>
                <wp:effectExtent l="0" t="0" r="0" b="3175"/>
                <wp:docPr id="2010077965" name="Picture 62" descr="Forms response chart. Question title:   How easy was it to understand how to play the game?  . Number of responses: 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Forms response chart. Question title:   How easy was it to understand how to play the game?  . Number of responses: 6 response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903378" cy="2063265"/>
                        </a:xfrm>
                        <a:prstGeom prst="rect">
                          <a:avLst/>
                        </a:prstGeom>
                        <a:noFill/>
                        <a:ln>
                          <a:noFill/>
                        </a:ln>
                      </pic:spPr>
                    </pic:pic>
                  </a:graphicData>
                </a:graphic>
              </wp:inline>
            </w:drawing>
          </w:r>
        </w:p>
        <w:p w14:paraId="30E960EE" w14:textId="57B889E5" w:rsidR="008D5307" w:rsidRDefault="007F5A62" w:rsidP="004F624E">
          <w:pPr>
            <w:pStyle w:val="Caption"/>
            <w:jc w:val="center"/>
            <w:rPr>
              <w:lang w:val="en-GB"/>
            </w:rPr>
          </w:pPr>
          <w:r>
            <w:t xml:space="preserve">Figure </w:t>
          </w:r>
          <w:fldSimple w:instr=" SEQ Figure \* ARABIC ">
            <w:r>
              <w:rPr>
                <w:noProof/>
              </w:rPr>
              <w:t>15</w:t>
            </w:r>
          </w:fldSimple>
          <w:r>
            <w:rPr>
              <w:lang w:val="en-GB"/>
            </w:rPr>
            <w:t xml:space="preserve"> Testing results in an intuitive learning curve of playing</w:t>
          </w:r>
        </w:p>
        <w:p w14:paraId="7B1254B6" w14:textId="15998D9B" w:rsidR="00D8459D" w:rsidRDefault="00D8459D" w:rsidP="0010246E">
          <w:pPr>
            <w:pStyle w:val="NormalWeb"/>
            <w:spacing w:line="360" w:lineRule="auto"/>
            <w:rPr>
              <w:b/>
              <w:bCs/>
              <w:lang w:val="en-GB"/>
            </w:rPr>
          </w:pPr>
          <w:r w:rsidRPr="00D8459D">
            <w:rPr>
              <w:b/>
              <w:bCs/>
              <w:lang w:val="en-GB"/>
            </w:rPr>
            <w:t>E</w:t>
          </w:r>
          <w:r w:rsidRPr="00D8459D">
            <w:rPr>
              <w:b/>
              <w:bCs/>
            </w:rPr>
            <w:t>motional response</w:t>
          </w:r>
        </w:p>
        <w:p w14:paraId="09968113" w14:textId="06E173E2" w:rsidR="00060034" w:rsidRPr="00060034" w:rsidRDefault="00D32875" w:rsidP="0010246E">
          <w:pPr>
            <w:pStyle w:val="NormalWeb"/>
            <w:spacing w:line="360" w:lineRule="auto"/>
            <w:rPr>
              <w:lang w:val="en-GB"/>
            </w:rPr>
          </w:pPr>
          <w:r w:rsidRPr="00D32875">
            <w:rPr>
              <w:lang w:val="en-GB"/>
            </w:rPr>
            <w:t>Most users had a good experience, finding the design engaging and visually pleasing. However, there were frustrations with the small text</w:t>
          </w:r>
          <w:r w:rsidR="00C07811">
            <w:rPr>
              <w:lang w:val="en-GB"/>
            </w:rPr>
            <w:t xml:space="preserve">, the lack of avatar customisation, and the </w:t>
          </w:r>
          <w:r w:rsidR="004F624E">
            <w:rPr>
              <w:lang w:val="en-GB"/>
            </w:rPr>
            <w:t>unclear</w:t>
          </w:r>
          <w:r w:rsidR="001344D7">
            <w:rPr>
              <w:lang w:val="en-GB"/>
            </w:rPr>
            <w:t xml:space="preserve"> instructions.</w:t>
          </w:r>
        </w:p>
        <w:p w14:paraId="49D6DE9D" w14:textId="77777777" w:rsidR="0078043A" w:rsidRPr="0078043A" w:rsidRDefault="008D5307" w:rsidP="005964EC">
          <w:pPr>
            <w:pStyle w:val="NormalWeb"/>
            <w:spacing w:line="360" w:lineRule="auto"/>
            <w:rPr>
              <w:b/>
              <w:bCs/>
              <w:lang w:val="en-GB"/>
            </w:rPr>
          </w:pPr>
          <w:r w:rsidRPr="0078043A">
            <w:rPr>
              <w:rStyle w:val="Strong"/>
              <w:rFonts w:eastAsiaTheme="majorEastAsia"/>
              <w:lang w:val="en-GB"/>
            </w:rPr>
            <w:t>Feature</w:t>
          </w:r>
          <w:r w:rsidRPr="0078043A">
            <w:rPr>
              <w:rStyle w:val="Strong"/>
              <w:rFonts w:eastAsiaTheme="majorEastAsia"/>
              <w:b w:val="0"/>
              <w:bCs w:val="0"/>
              <w:lang w:val="en-GB"/>
            </w:rPr>
            <w:t xml:space="preserve"> </w:t>
          </w:r>
          <w:r w:rsidR="0078043A" w:rsidRPr="0078043A">
            <w:rPr>
              <w:b/>
              <w:bCs/>
            </w:rPr>
            <w:t>Adjustments</w:t>
          </w:r>
        </w:p>
        <w:p w14:paraId="3F683702" w14:textId="77777777" w:rsidR="00314E6B" w:rsidRDefault="00124C9C" w:rsidP="005964EC">
          <w:pPr>
            <w:pStyle w:val="NormalWeb"/>
            <w:spacing w:line="360" w:lineRule="auto"/>
            <w:rPr>
              <w:lang w:val="en-GB"/>
            </w:rPr>
          </w:pPr>
          <w:r w:rsidRPr="00124C9C">
            <w:t xml:space="preserve">We will refine navigation, add scalable text options, and work on instructions. We will add </w:t>
          </w:r>
          <w:r w:rsidR="00B12635">
            <w:rPr>
              <w:lang w:val="en-GB"/>
            </w:rPr>
            <w:t>leaderboard, achievements</w:t>
          </w:r>
          <w:r w:rsidR="002E43AA">
            <w:rPr>
              <w:lang w:val="en-GB"/>
            </w:rPr>
            <w:t xml:space="preserve">, avatar customisation, </w:t>
          </w:r>
          <w:r w:rsidR="00A3700A">
            <w:rPr>
              <w:lang w:val="en-GB"/>
            </w:rPr>
            <w:t xml:space="preserve">and difficulty-level options </w:t>
          </w:r>
          <w:r w:rsidRPr="00124C9C">
            <w:t>to ensure alignment with user expectations and emotional</w:t>
          </w:r>
          <w:r w:rsidRPr="00124C9C">
            <w:rPr>
              <w:i/>
              <w:iCs/>
            </w:rPr>
            <w:t xml:space="preserve"> </w:t>
          </w:r>
          <w:r w:rsidRPr="00A3700A">
            <w:t>comfort.</w:t>
          </w:r>
        </w:p>
        <w:p w14:paraId="7F740155" w14:textId="77777777" w:rsidR="007F5A62" w:rsidRDefault="00E02FF2" w:rsidP="007F5A62">
          <w:pPr>
            <w:pStyle w:val="NormalWeb"/>
            <w:keepNext/>
            <w:spacing w:line="360" w:lineRule="auto"/>
          </w:pPr>
          <w:r>
            <w:rPr>
              <w:noProof/>
            </w:rPr>
            <w:lastRenderedPageBreak/>
            <w:drawing>
              <wp:inline distT="0" distB="0" distL="0" distR="0" wp14:anchorId="66FA96FB" wp14:editId="0757B8BD">
                <wp:extent cx="5731510" cy="2724785"/>
                <wp:effectExtent l="0" t="0" r="2540" b="0"/>
                <wp:docPr id="672414842" name="Picture 63" descr="Forms response chart. Question title: How would you like to see the game improved in future versions?  . Number of responses: 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Forms response chart. Question title: How would you like to see the game improved in future versions?  . Number of responses: 6 response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2724785"/>
                        </a:xfrm>
                        <a:prstGeom prst="rect">
                          <a:avLst/>
                        </a:prstGeom>
                        <a:noFill/>
                        <a:ln>
                          <a:noFill/>
                        </a:ln>
                      </pic:spPr>
                    </pic:pic>
                  </a:graphicData>
                </a:graphic>
              </wp:inline>
            </w:drawing>
          </w:r>
        </w:p>
        <w:p w14:paraId="6256A5B4" w14:textId="56C2CC57" w:rsidR="002D7FCB" w:rsidRDefault="007F5A62" w:rsidP="004F624E">
          <w:pPr>
            <w:pStyle w:val="Caption"/>
            <w:jc w:val="center"/>
            <w:rPr>
              <w:i w:val="0"/>
              <w:iCs w:val="0"/>
              <w:lang w:val="en-GB"/>
            </w:rPr>
          </w:pPr>
          <w:r>
            <w:t xml:space="preserve">Figure </w:t>
          </w:r>
          <w:fldSimple w:instr=" SEQ Figure \* ARABIC ">
            <w:r>
              <w:rPr>
                <w:noProof/>
              </w:rPr>
              <w:t>16</w:t>
            </w:r>
          </w:fldSimple>
          <w:r>
            <w:rPr>
              <w:lang w:val="en-GB"/>
            </w:rPr>
            <w:t xml:space="preserve"> Recommendations for improvements of the game</w:t>
          </w:r>
        </w:p>
        <w:p w14:paraId="465AB186" w14:textId="77777777" w:rsidR="000D458C" w:rsidRPr="00314E6B" w:rsidRDefault="000D458C" w:rsidP="00314E6B">
          <w:pPr>
            <w:pStyle w:val="NormalWeb"/>
            <w:spacing w:line="360" w:lineRule="auto"/>
            <w:rPr>
              <w:i/>
              <w:iCs/>
              <w:lang w:val="en-GB"/>
            </w:rPr>
          </w:pPr>
        </w:p>
        <w:p w14:paraId="4EDD0835" w14:textId="5AD27194" w:rsidR="003A0065" w:rsidRDefault="00534072" w:rsidP="00C07811">
          <w:pPr>
            <w:pStyle w:val="Heading1"/>
            <w:rPr>
              <w:lang w:val="en-GB"/>
            </w:rPr>
          </w:pPr>
          <w:bookmarkStart w:id="7" w:name="_Toc212807255"/>
          <w:r>
            <w:rPr>
              <w:lang w:val="en-GB"/>
            </w:rPr>
            <w:t xml:space="preserve">7.0 </w:t>
          </w:r>
          <w:r w:rsidR="00B25238" w:rsidRPr="00B25238">
            <w:t>Conclusion</w:t>
          </w:r>
          <w:bookmarkEnd w:id="7"/>
          <w:r w:rsidR="00B25238" w:rsidRPr="00B25238">
            <w:t xml:space="preserve"> </w:t>
          </w:r>
        </w:p>
        <w:p w14:paraId="70F05120" w14:textId="77777777" w:rsidR="007F5A62" w:rsidRPr="007F5A62" w:rsidRDefault="007F5A62" w:rsidP="007F5A62">
          <w:pPr>
            <w:rPr>
              <w:lang w:val="en-GB"/>
            </w:rPr>
          </w:pPr>
        </w:p>
        <w:p w14:paraId="6351896A" w14:textId="1290067D" w:rsidR="003C7E07" w:rsidRPr="003C7E07" w:rsidRDefault="003C7E07" w:rsidP="003C7E07">
          <w:pPr>
            <w:spacing w:line="360" w:lineRule="auto"/>
            <w:rPr>
              <w:lang w:val="en-GB"/>
            </w:rPr>
          </w:pPr>
          <w:r w:rsidRPr="003C7E07">
            <w:rPr>
              <w:lang w:val="en-GB"/>
            </w:rPr>
            <w:t xml:space="preserve">In conclusion, </w:t>
          </w:r>
          <w:r w:rsidR="00C07811" w:rsidRPr="003C7E07">
            <w:rPr>
              <w:lang w:val="en-GB"/>
            </w:rPr>
            <w:t>the</w:t>
          </w:r>
          <w:r w:rsidRPr="003C7E07">
            <w:rPr>
              <w:lang w:val="en-GB"/>
            </w:rPr>
            <w:t xml:space="preserve"> </w:t>
          </w:r>
          <w:r>
            <w:rPr>
              <w:lang w:val="en-GB"/>
            </w:rPr>
            <w:t>user-centred</w:t>
          </w:r>
          <w:r w:rsidRPr="003C7E07">
            <w:rPr>
              <w:lang w:val="en-GB"/>
            </w:rPr>
            <w:t xml:space="preserve"> design process is fundamentally driven by thorough research that employs a variety of information-gathering techniques. These methodologies are crucial </w:t>
          </w:r>
          <w:r>
            <w:rPr>
              <w:lang w:val="en-GB"/>
            </w:rPr>
            <w:t>for shaping the user interface's planning and design</w:t>
          </w:r>
          <w:r w:rsidRPr="003C7E07">
            <w:rPr>
              <w:lang w:val="en-GB"/>
            </w:rPr>
            <w:t xml:space="preserve">. Initially, the process begins with the creation of user personas, which serve as detailed representations of target users based on demographic data, behaviours, and needs. Following this, user requirements are meticulously established </w:t>
          </w:r>
          <w:r w:rsidR="00C07811">
            <w:rPr>
              <w:lang w:val="en-GB"/>
            </w:rPr>
            <w:t xml:space="preserve">using the MOSCOW technique, </w:t>
          </w:r>
          <w:r w:rsidRPr="003C7E07">
            <w:rPr>
              <w:lang w:val="en-GB"/>
            </w:rPr>
            <w:t xml:space="preserve">an acronym for Must-have, Should-have, Could-have, and Won't-have. This strategic approach helps </w:t>
          </w:r>
          <w:r>
            <w:rPr>
              <w:lang w:val="en-GB"/>
            </w:rPr>
            <w:t>prioritise</w:t>
          </w:r>
          <w:r w:rsidRPr="003C7E07">
            <w:rPr>
              <w:lang w:val="en-GB"/>
            </w:rPr>
            <w:t xml:space="preserve"> features based on user needs and project constraints.</w:t>
          </w:r>
        </w:p>
        <w:p w14:paraId="332FEFB8" w14:textId="2131DD7F" w:rsidR="003D0992" w:rsidRPr="003C7E07" w:rsidRDefault="003C7E07" w:rsidP="003C7E07">
          <w:pPr>
            <w:spacing w:line="360" w:lineRule="auto"/>
            <w:rPr>
              <w:lang w:val="en-GB"/>
            </w:rPr>
          </w:pPr>
          <w:r w:rsidRPr="003C7E07">
            <w:rPr>
              <w:lang w:val="en-GB"/>
            </w:rPr>
            <w:t xml:space="preserve">Subsequently, user expectations are systematically tested through methods such as usability testing, surveys, and interviews, followed by </w:t>
          </w:r>
          <w:r>
            <w:rPr>
              <w:lang w:val="en-GB"/>
            </w:rPr>
            <w:t xml:space="preserve">a </w:t>
          </w:r>
          <w:r w:rsidRPr="003C7E07">
            <w:rPr>
              <w:lang w:val="en-GB"/>
            </w:rPr>
            <w:t xml:space="preserve">comprehensive analysis of the feedback received. This iterative cycle allows designers to refine </w:t>
          </w:r>
          <w:r>
            <w:rPr>
              <w:lang w:val="en-GB"/>
            </w:rPr>
            <w:t xml:space="preserve">their </w:t>
          </w:r>
          <w:r w:rsidRPr="003C7E07">
            <w:rPr>
              <w:lang w:val="en-GB"/>
            </w:rPr>
            <w:t xml:space="preserve">understanding of user expectations and identify areas for enhancement. Collectively, these steps contribute to a well-rounded view of user needs and preferences, laying a solid foundation for planning subsequent improvements. Ultimately, this thorough groundwork prepares us </w:t>
          </w:r>
          <w:r w:rsidR="00C07811">
            <w:rPr>
              <w:lang w:val="en-GB"/>
            </w:rPr>
            <w:t>to develop</w:t>
          </w:r>
          <w:r w:rsidRPr="003C7E07">
            <w:rPr>
              <w:lang w:val="en-GB"/>
            </w:rPr>
            <w:t xml:space="preserve"> an engaging and functional </w:t>
          </w:r>
          <w:r>
            <w:rPr>
              <w:lang w:val="en-GB"/>
            </w:rPr>
            <w:t>full-colour</w:t>
          </w:r>
          <w:r w:rsidRPr="003C7E07">
            <w:rPr>
              <w:lang w:val="en-GB"/>
            </w:rPr>
            <w:t xml:space="preserve"> prototype that meets or exceeds user expectations.</w:t>
          </w:r>
        </w:p>
        <w:p w14:paraId="09B3EC20" w14:textId="77777777" w:rsidR="00C07811" w:rsidRPr="003C7E07" w:rsidRDefault="00C07811" w:rsidP="003C7E07">
          <w:pPr>
            <w:spacing w:line="360" w:lineRule="auto"/>
            <w:rPr>
              <w:lang w:val="en-GB"/>
            </w:rPr>
          </w:pPr>
        </w:p>
        <w:p w14:paraId="5EB7BF25" w14:textId="77777777" w:rsidR="00D34483" w:rsidRPr="003C7E07" w:rsidRDefault="00D34483" w:rsidP="003C7E07">
          <w:pPr>
            <w:spacing w:line="360" w:lineRule="auto"/>
            <w:rPr>
              <w:lang w:val="en-GB"/>
            </w:rPr>
          </w:pPr>
        </w:p>
        <w:p w14:paraId="77FBD15A" w14:textId="5216E3F9" w:rsidR="00B25238" w:rsidRPr="00B25238" w:rsidRDefault="00534072" w:rsidP="004E5C2E">
          <w:pPr>
            <w:pStyle w:val="Heading1"/>
          </w:pPr>
          <w:bookmarkStart w:id="8" w:name="_Toc212807256"/>
          <w:r>
            <w:rPr>
              <w:lang w:val="en-GB"/>
            </w:rPr>
            <w:t xml:space="preserve">8.0 </w:t>
          </w:r>
          <w:r w:rsidR="00B25238" w:rsidRPr="00B25238">
            <w:t>References</w:t>
          </w:r>
          <w:bookmarkEnd w:id="8"/>
          <w:r w:rsidR="00B25238" w:rsidRPr="00B25238">
            <w:t xml:space="preserve"> </w:t>
          </w:r>
        </w:p>
        <w:sdt>
          <w:sdtPr>
            <w:rPr>
              <w:rFonts w:ascii="Arial" w:hAnsi="Arial" w:cs="Arial"/>
              <w:sz w:val="22"/>
              <w:szCs w:val="22"/>
              <w:lang w:val="en-GB"/>
            </w:rPr>
            <w:tag w:val="rw.bWnCOutputStyleIdiblio"/>
            <w:id w:val="-950236303"/>
            <w:placeholder>
              <w:docPart w:val="E73902D9DD474C26B4C41153E69A16C5"/>
            </w:placeholder>
          </w:sdtPr>
          <w:sdtEndPr>
            <w:rPr>
              <w:rFonts w:eastAsiaTheme="minorHAnsi"/>
            </w:rPr>
          </w:sdtEndPr>
          <w:sdtContent>
            <w:p w14:paraId="0C008FE2" w14:textId="0162A1A2" w:rsidR="000F3FF7" w:rsidRDefault="000F3FF7" w:rsidP="006F25D8">
              <w:pPr>
                <w:pStyle w:val="NormalWeb"/>
                <w:jc w:val="center"/>
                <w:rPr>
                  <w:color w:val="000000"/>
                </w:rPr>
              </w:pPr>
              <w:r>
                <w:rPr>
                  <w:color w:val="000000"/>
                </w:rPr>
                <w:t xml:space="preserve">[1] H. N. Turner and E. J. Rose, "What do we teach when we say we teach UX? A study of the practices of TPC instructors," </w:t>
              </w:r>
              <w:r>
                <w:rPr>
                  <w:i/>
                  <w:iCs/>
                  <w:color w:val="000000"/>
                </w:rPr>
                <w:t xml:space="preserve">Programmatic Perspectives, </w:t>
              </w:r>
              <w:r>
                <w:rPr>
                  <w:color w:val="000000"/>
                </w:rPr>
                <w:t xml:space="preserve">vol. 13, no. 1, pp.61–102, 2022. </w:t>
              </w:r>
            </w:p>
            <w:p w14:paraId="0C9C88A0" w14:textId="77777777" w:rsidR="000F3FF7" w:rsidRDefault="000F3FF7">
              <w:pPr>
                <w:pStyle w:val="NormalWeb"/>
                <w:ind w:left="450" w:hanging="450"/>
                <w:rPr>
                  <w:color w:val="000000"/>
                </w:rPr>
              </w:pPr>
              <w:r>
                <w:rPr>
                  <w:color w:val="000000"/>
                </w:rPr>
                <w:t xml:space="preserve">[2] J. Salminen, et al., "A survey of 15 years of data-driven persona development," </w:t>
              </w:r>
              <w:r>
                <w:rPr>
                  <w:i/>
                  <w:iCs/>
                  <w:color w:val="000000"/>
                </w:rPr>
                <w:t xml:space="preserve">International Journal of Human–Computer Interaction, </w:t>
              </w:r>
              <w:r>
                <w:rPr>
                  <w:color w:val="000000"/>
                </w:rPr>
                <w:t xml:space="preserve">vol. 37, no. 18, pp.1685–1708, 2021. </w:t>
              </w:r>
            </w:p>
            <w:p w14:paraId="6C322C74" w14:textId="77777777" w:rsidR="000F3FF7" w:rsidRDefault="000F3FF7">
              <w:pPr>
                <w:pStyle w:val="NormalWeb"/>
                <w:ind w:left="450" w:hanging="450"/>
                <w:rPr>
                  <w:color w:val="000000"/>
                </w:rPr>
              </w:pPr>
              <w:r>
                <w:rPr>
                  <w:color w:val="000000"/>
                </w:rPr>
                <w:t xml:space="preserve">[3] F. Staiano, </w:t>
              </w:r>
              <w:r>
                <w:rPr>
                  <w:i/>
                  <w:iCs/>
                  <w:color w:val="000000"/>
                </w:rPr>
                <w:t xml:space="preserve">Designing and Prototyping Interfaces with Figma: Learn essential UX/UI design principles by creating interactive prototypes for mobile, tablet, and desktop, </w:t>
              </w:r>
              <w:r>
                <w:rPr>
                  <w:color w:val="000000"/>
                </w:rPr>
                <w:t xml:space="preserve">Packt Publishing Ltd, 2022. </w:t>
              </w:r>
            </w:p>
            <w:p w14:paraId="5BE03F2C" w14:textId="77777777" w:rsidR="000F3FF7" w:rsidRDefault="000F3FF7">
              <w:pPr>
                <w:pStyle w:val="NormalWeb"/>
                <w:ind w:left="450" w:hanging="450"/>
                <w:rPr>
                  <w:color w:val="000000"/>
                </w:rPr>
              </w:pPr>
              <w:r>
                <w:rPr>
                  <w:color w:val="000000"/>
                </w:rPr>
                <w:t xml:space="preserve">[4] B. J. Jansen, et al., "How to create personas: Three persona creation methodologies with implications for practical employment," </w:t>
              </w:r>
              <w:r>
                <w:rPr>
                  <w:i/>
                  <w:iCs/>
                  <w:color w:val="000000"/>
                </w:rPr>
                <w:t xml:space="preserve">Pacific Asia Journal of the Association for Information Systems, </w:t>
              </w:r>
              <w:r>
                <w:rPr>
                  <w:color w:val="000000"/>
                </w:rPr>
                <w:t xml:space="preserve">vol. 14, no. 3, pp.1, 2022. </w:t>
              </w:r>
            </w:p>
            <w:p w14:paraId="44E45D84" w14:textId="77777777" w:rsidR="000F3FF7" w:rsidRDefault="000F3FF7">
              <w:pPr>
                <w:pStyle w:val="NormalWeb"/>
                <w:ind w:left="450" w:hanging="450"/>
                <w:rPr>
                  <w:color w:val="000000"/>
                </w:rPr>
              </w:pPr>
              <w:r>
                <w:rPr>
                  <w:color w:val="000000"/>
                </w:rPr>
                <w:t xml:space="preserve">[5] S. S. Alhabsi, "Ethical considerations in obtaining informed consent in research participation," </w:t>
              </w:r>
              <w:r>
                <w:rPr>
                  <w:i/>
                  <w:iCs/>
                  <w:color w:val="000000"/>
                </w:rPr>
                <w:t xml:space="preserve">International Journal of Educational Contemporary Explorations, </w:t>
              </w:r>
              <w:r>
                <w:rPr>
                  <w:color w:val="000000"/>
                </w:rPr>
                <w:t xml:space="preserve">vol. 1, no. 1, pp.22–32, 2024. </w:t>
              </w:r>
            </w:p>
            <w:p w14:paraId="07E46553" w14:textId="77777777" w:rsidR="000F3FF7" w:rsidRDefault="000F3FF7">
              <w:pPr>
                <w:pStyle w:val="NormalWeb"/>
                <w:ind w:left="450" w:hanging="450"/>
                <w:rPr>
                  <w:color w:val="000000"/>
                </w:rPr>
              </w:pPr>
              <w:r>
                <w:rPr>
                  <w:color w:val="000000"/>
                </w:rPr>
                <w:t xml:space="preserve">[6] S. Vijayakumar, "Assessing the Effectiveness of MoSCoW Prioritization in Software Development: A Holistic Analysis across Methodologies." </w:t>
              </w:r>
              <w:r>
                <w:rPr>
                  <w:i/>
                  <w:iCs/>
                  <w:color w:val="000000"/>
                </w:rPr>
                <w:t xml:space="preserve">EAI Endorsed Transactions on Internet of Things, </w:t>
              </w:r>
              <w:r>
                <w:rPr>
                  <w:color w:val="000000"/>
                </w:rPr>
                <w:t xml:space="preserve">vol. 10, 2024. </w:t>
              </w:r>
            </w:p>
            <w:p w14:paraId="600FE8DB" w14:textId="77777777" w:rsidR="000F3FF7" w:rsidRDefault="000F3FF7">
              <w:pPr>
                <w:pStyle w:val="NormalWeb"/>
                <w:ind w:left="450" w:hanging="450"/>
                <w:rPr>
                  <w:color w:val="000000"/>
                </w:rPr>
              </w:pPr>
              <w:r>
                <w:rPr>
                  <w:color w:val="000000"/>
                </w:rPr>
                <w:t>[7] A. Kramarzewski and E. De Nucci,</w:t>
              </w:r>
              <w:r>
                <w:rPr>
                  <w:i/>
                  <w:iCs/>
                  <w:color w:val="000000"/>
                </w:rPr>
                <w:t xml:space="preserve">Practical Game Design: A modern and comprehensive guide to video game design, </w:t>
              </w:r>
              <w:r>
                <w:rPr>
                  <w:color w:val="000000"/>
                </w:rPr>
                <w:t xml:space="preserve">Packt Publishing Ltd, 2023. </w:t>
              </w:r>
            </w:p>
            <w:p w14:paraId="5D65133E" w14:textId="77777777" w:rsidR="000F3FF7" w:rsidRDefault="000F3FF7">
              <w:pPr>
                <w:pStyle w:val="NormalWeb"/>
                <w:ind w:left="450" w:hanging="450"/>
                <w:rPr>
                  <w:color w:val="000000"/>
                </w:rPr>
              </w:pPr>
              <w:r>
                <w:rPr>
                  <w:color w:val="000000"/>
                </w:rPr>
                <w:t xml:space="preserve">[8] K. Y. Zamri, "The effects of 10 User Interface (UI) elements on game design process," </w:t>
              </w:r>
              <w:r>
                <w:rPr>
                  <w:i/>
                  <w:iCs/>
                  <w:color w:val="000000"/>
                </w:rPr>
                <w:t xml:space="preserve">EDUCATUM Journal of Science, Mathematics and Technology, </w:t>
              </w:r>
              <w:r>
                <w:rPr>
                  <w:color w:val="000000"/>
                </w:rPr>
                <w:t xml:space="preserve">vol. 9, no. 2, pp.82–89, 2022. </w:t>
              </w:r>
            </w:p>
            <w:p w14:paraId="09A00AC4" w14:textId="77777777" w:rsidR="000F3FF7" w:rsidRDefault="000F3FF7">
              <w:pPr>
                <w:pStyle w:val="NormalWeb"/>
                <w:ind w:left="450" w:hanging="450"/>
                <w:rPr>
                  <w:color w:val="000000"/>
                </w:rPr>
              </w:pPr>
              <w:r>
                <w:rPr>
                  <w:color w:val="000000"/>
                </w:rPr>
                <w:t xml:space="preserve">[9] A. C. dos Santos Pergentino, et al., "Usability heuristics evaluation in search engine," </w:t>
              </w:r>
              <w:r>
                <w:rPr>
                  <w:i/>
                  <w:iCs/>
                  <w:color w:val="000000"/>
                </w:rPr>
                <w:t xml:space="preserve">International Conference on Human-Computer Interaction, </w:t>
              </w:r>
              <w:r>
                <w:rPr>
                  <w:color w:val="000000"/>
                </w:rPr>
                <w:t xml:space="preserve">2020. </w:t>
              </w:r>
            </w:p>
            <w:p w14:paraId="5BC9C17D" w14:textId="77777777" w:rsidR="000F3FF7" w:rsidRDefault="000F3FF7">
              <w:pPr>
                <w:pStyle w:val="NormalWeb"/>
                <w:ind w:left="450" w:hanging="450"/>
                <w:rPr>
                  <w:color w:val="000000"/>
                </w:rPr>
              </w:pPr>
              <w:r>
                <w:rPr>
                  <w:color w:val="000000"/>
                </w:rPr>
                <w:t xml:space="preserve">[10] D. Kirsanov, </w:t>
              </w:r>
              <w:r>
                <w:rPr>
                  <w:i/>
                  <w:iCs/>
                  <w:color w:val="000000"/>
                </w:rPr>
                <w:t xml:space="preserve">The book of inkscape: the definitive guide to the graphics editor, </w:t>
              </w:r>
              <w:r>
                <w:rPr>
                  <w:color w:val="000000"/>
                </w:rPr>
                <w:t xml:space="preserve">No Starch Press, 2021. </w:t>
              </w:r>
            </w:p>
            <w:p w14:paraId="7FB4D9D7" w14:textId="6610D2C4" w:rsidR="00A77F52" w:rsidRDefault="00A77F52" w:rsidP="00A77F52">
              <w:pPr>
                <w:jc w:val="both"/>
                <w:rPr>
                  <w:rFonts w:ascii="Arial" w:hAnsi="Arial" w:cs="Arial"/>
                  <w:sz w:val="22"/>
                  <w:szCs w:val="22"/>
                  <w:lang w:val="en-GB"/>
                </w:rPr>
              </w:pPr>
            </w:p>
          </w:sdtContent>
        </w:sdt>
        <w:p w14:paraId="314BAFD8" w14:textId="77777777" w:rsidR="003D0992" w:rsidRPr="003D0992" w:rsidRDefault="003D0992" w:rsidP="003D0992">
          <w:pPr>
            <w:spacing w:line="360" w:lineRule="auto"/>
          </w:pPr>
        </w:p>
        <w:p w14:paraId="70B5DD3A" w14:textId="517D1277" w:rsidR="00B25238" w:rsidRDefault="00B25238" w:rsidP="00B25238">
          <w:pPr>
            <w:jc w:val="both"/>
            <w:rPr>
              <w:rFonts w:ascii="Arial" w:hAnsi="Arial" w:cs="Arial"/>
              <w:sz w:val="22"/>
              <w:szCs w:val="22"/>
              <w:lang w:val="en-GB"/>
            </w:rPr>
          </w:pPr>
        </w:p>
        <w:p w14:paraId="3EEC21FD" w14:textId="77777777" w:rsidR="004576E4" w:rsidRDefault="004576E4" w:rsidP="00B25238">
          <w:pPr>
            <w:jc w:val="both"/>
            <w:rPr>
              <w:rFonts w:ascii="Arial" w:hAnsi="Arial" w:cs="Arial"/>
              <w:sz w:val="22"/>
              <w:szCs w:val="22"/>
              <w:lang w:val="en-GB"/>
            </w:rPr>
          </w:pPr>
        </w:p>
        <w:p w14:paraId="5D4A1A36" w14:textId="77777777" w:rsidR="004576E4" w:rsidRDefault="004576E4" w:rsidP="00B25238">
          <w:pPr>
            <w:jc w:val="both"/>
            <w:rPr>
              <w:rFonts w:ascii="Arial" w:hAnsi="Arial" w:cs="Arial"/>
              <w:sz w:val="22"/>
              <w:szCs w:val="22"/>
              <w:lang w:val="en-GB"/>
            </w:rPr>
          </w:pPr>
        </w:p>
        <w:p w14:paraId="04FD0128" w14:textId="77777777" w:rsidR="00C66B7A" w:rsidRDefault="00C66B7A" w:rsidP="00C66B7A">
          <w:pPr>
            <w:rPr>
              <w:lang w:val="en-GB"/>
            </w:rPr>
          </w:pPr>
        </w:p>
        <w:p w14:paraId="536AD5B1" w14:textId="77777777" w:rsidR="00183E26" w:rsidRDefault="00183E26" w:rsidP="00C66B7A">
          <w:pPr>
            <w:rPr>
              <w:lang w:val="en-GB"/>
            </w:rPr>
          </w:pPr>
        </w:p>
        <w:p w14:paraId="1C40770B" w14:textId="77777777" w:rsidR="00183E26" w:rsidRDefault="00183E26" w:rsidP="00C66B7A">
          <w:pPr>
            <w:rPr>
              <w:lang w:val="en-GB"/>
            </w:rPr>
          </w:pPr>
        </w:p>
        <w:p w14:paraId="20D2AE52" w14:textId="77777777" w:rsidR="00183E26" w:rsidRDefault="00183E26" w:rsidP="00C66B7A">
          <w:pPr>
            <w:rPr>
              <w:lang w:val="en-GB"/>
            </w:rPr>
          </w:pPr>
        </w:p>
        <w:p w14:paraId="2902E448" w14:textId="77777777" w:rsidR="00C66B7A" w:rsidRDefault="00C66B7A" w:rsidP="00C66B7A">
          <w:pPr>
            <w:rPr>
              <w:lang w:val="en-GB"/>
            </w:rPr>
          </w:pPr>
        </w:p>
        <w:p w14:paraId="57051F34" w14:textId="21012283" w:rsidR="00C66B7A" w:rsidRPr="00183E26" w:rsidRDefault="00534072" w:rsidP="00183E26">
          <w:pPr>
            <w:pStyle w:val="Heading1"/>
            <w:rPr>
              <w:lang w:val="en-GB"/>
            </w:rPr>
          </w:pPr>
          <w:bookmarkStart w:id="9" w:name="_Toc212807257"/>
          <w:r>
            <w:rPr>
              <w:lang w:val="en-GB"/>
            </w:rPr>
            <w:t xml:space="preserve">9.0 </w:t>
          </w:r>
          <w:r w:rsidR="00183E26" w:rsidRPr="00B25238">
            <w:t>Appendices</w:t>
          </w:r>
          <w:bookmarkEnd w:id="9"/>
        </w:p>
        <w:p w14:paraId="193CE22A" w14:textId="77777777" w:rsidR="00B92514" w:rsidRPr="004632FC" w:rsidRDefault="00B92514" w:rsidP="00B92514"/>
        <w:p w14:paraId="7D0E50F0" w14:textId="77777777" w:rsidR="00DC4149" w:rsidRPr="00B25238" w:rsidRDefault="00DC4149" w:rsidP="00DC4149">
          <w:pPr>
            <w:spacing w:line="360" w:lineRule="auto"/>
            <w:ind w:left="360"/>
            <w:jc w:val="both"/>
            <w:rPr>
              <w:rFonts w:ascii="Arial" w:hAnsi="Arial" w:cs="Arial"/>
              <w:sz w:val="22"/>
              <w:szCs w:val="22"/>
            </w:rPr>
          </w:pPr>
          <w:r w:rsidRPr="00B25238">
            <w:rPr>
              <w:rFonts w:ascii="Arial" w:hAnsi="Arial" w:cs="Arial"/>
              <w:b/>
              <w:bCs/>
              <w:sz w:val="22"/>
              <w:szCs w:val="22"/>
            </w:rPr>
            <w:t>Appendix A</w:t>
          </w:r>
          <w:r w:rsidRPr="00B25238">
            <w:rPr>
              <w:rFonts w:ascii="Arial" w:hAnsi="Arial" w:cs="Arial"/>
              <w:sz w:val="22"/>
              <w:szCs w:val="22"/>
            </w:rPr>
            <w:t xml:space="preserve">: MoSCoW Requirements Table </w:t>
          </w:r>
        </w:p>
        <w:p w14:paraId="3109F8CB" w14:textId="77777777" w:rsidR="004576E4" w:rsidRPr="0043281F" w:rsidRDefault="004576E4" w:rsidP="00B25238">
          <w:pPr>
            <w:jc w:val="both"/>
            <w:rPr>
              <w:rFonts w:ascii="Arial" w:hAnsi="Arial" w:cs="Arial"/>
              <w:sz w:val="22"/>
              <w:szCs w:val="22"/>
              <w:lang w:val="en-GB"/>
            </w:rPr>
          </w:pPr>
        </w:p>
        <w:tbl>
          <w:tblPr>
            <w:tblStyle w:val="TableGrid"/>
            <w:tblpPr w:leftFromText="180" w:rightFromText="180" w:vertAnchor="text" w:horzAnchor="page" w:tblpXSpec="center" w:tblpY="-10"/>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977"/>
            <w:gridCol w:w="7019"/>
          </w:tblGrid>
          <w:tr w:rsidR="00BD0DD4" w14:paraId="51955089" w14:textId="77777777" w:rsidTr="0043281F">
            <w:tc>
              <w:tcPr>
                <w:tcW w:w="1980" w:type="dxa"/>
              </w:tcPr>
              <w:p w14:paraId="6655C1E0" w14:textId="4BAE3F60" w:rsidR="00BD0DD4" w:rsidRPr="005E6518" w:rsidRDefault="002A7BDB" w:rsidP="002A7BDB">
                <w:pPr>
                  <w:jc w:val="center"/>
                  <w:rPr>
                    <w:lang w:val="en-GB"/>
                  </w:rPr>
                </w:pPr>
                <w:r w:rsidRPr="00AB393D">
                  <w:rPr>
                    <w:b/>
                    <w:bCs/>
                  </w:rPr>
                  <w:lastRenderedPageBreak/>
                  <w:t>Priority</w:t>
                </w:r>
              </w:p>
            </w:tc>
            <w:tc>
              <w:tcPr>
                <w:tcW w:w="7036" w:type="dxa"/>
              </w:tcPr>
              <w:p w14:paraId="3CD5132B" w14:textId="77777777" w:rsidR="00BD0DD4" w:rsidRDefault="00BD0DD4" w:rsidP="006B48B5">
                <w:pPr>
                  <w:jc w:val="center"/>
                  <w:rPr>
                    <w:b/>
                    <w:bCs/>
                    <w:lang w:val="en-GB"/>
                  </w:rPr>
                </w:pPr>
                <w:r w:rsidRPr="005E6518">
                  <w:rPr>
                    <w:b/>
                    <w:bCs/>
                    <w:lang w:val="en-GB"/>
                  </w:rPr>
                  <w:t>User requirements</w:t>
                </w:r>
              </w:p>
              <w:p w14:paraId="08F59D04" w14:textId="0C437CD1" w:rsidR="006B48B5" w:rsidRPr="005E6518" w:rsidRDefault="006B48B5" w:rsidP="008A1C50">
                <w:pPr>
                  <w:jc w:val="both"/>
                  <w:rPr>
                    <w:lang w:val="en-GB"/>
                  </w:rPr>
                </w:pPr>
              </w:p>
            </w:tc>
          </w:tr>
          <w:tr w:rsidR="00BD0DD4" w14:paraId="2F22E498" w14:textId="77777777" w:rsidTr="0043281F">
            <w:tc>
              <w:tcPr>
                <w:tcW w:w="1980" w:type="dxa"/>
              </w:tcPr>
              <w:p w14:paraId="683F7D70" w14:textId="77777777" w:rsidR="00BD0DD4" w:rsidRPr="00BD0DD4" w:rsidRDefault="00BD0DD4" w:rsidP="008A1C50">
                <w:pPr>
                  <w:jc w:val="both"/>
                  <w:rPr>
                    <w:b/>
                    <w:bCs/>
                    <w:lang w:val="en-GB"/>
                  </w:rPr>
                </w:pPr>
                <w:r w:rsidRPr="00BD0DD4">
                  <w:rPr>
                    <w:b/>
                    <w:bCs/>
                  </w:rPr>
                  <w:t>Must Have</w:t>
                </w:r>
              </w:p>
            </w:tc>
            <w:tc>
              <w:tcPr>
                <w:tcW w:w="7036" w:type="dxa"/>
              </w:tcPr>
              <w:p w14:paraId="4E908D7C" w14:textId="036D13DA" w:rsidR="00BD0DD4" w:rsidRPr="00C6787A" w:rsidRDefault="004434E2" w:rsidP="00EF29F7">
                <w:pPr>
                  <w:pStyle w:val="ListParagraph"/>
                  <w:numPr>
                    <w:ilvl w:val="0"/>
                    <w:numId w:val="26"/>
                  </w:numPr>
                  <w:spacing w:line="360" w:lineRule="auto"/>
                  <w:rPr>
                    <w:lang w:val="en-GB"/>
                  </w:rPr>
                </w:pPr>
                <w:r w:rsidRPr="00C6787A">
                  <w:rPr>
                    <w:lang w:val="en-GB"/>
                  </w:rPr>
                  <w:t>Easy</w:t>
                </w:r>
                <w:r w:rsidR="00BD0DD4" w:rsidRPr="00C6787A">
                  <w:rPr>
                    <w:lang w:val="en-GB"/>
                  </w:rPr>
                  <w:t xml:space="preserve"> </w:t>
                </w:r>
                <w:r w:rsidR="00BD0DD4" w:rsidRPr="00C6787A">
                  <w:t xml:space="preserve">navigation </w:t>
                </w:r>
              </w:p>
              <w:p w14:paraId="1A90A1BF" w14:textId="77777777" w:rsidR="00BD0DD4" w:rsidRPr="00C6787A" w:rsidRDefault="00BD0DD4" w:rsidP="00EF29F7">
                <w:pPr>
                  <w:pStyle w:val="ListParagraph"/>
                  <w:numPr>
                    <w:ilvl w:val="0"/>
                    <w:numId w:val="26"/>
                  </w:numPr>
                  <w:spacing w:line="360" w:lineRule="auto"/>
                  <w:rPr>
                    <w:lang w:val="en-GB"/>
                  </w:rPr>
                </w:pPr>
                <w:r w:rsidRPr="00C6787A">
                  <w:t>Visually appealing and intuitive interface</w:t>
                </w:r>
              </w:p>
              <w:p w14:paraId="3999CBBE" w14:textId="77777777" w:rsidR="00BD0DD4" w:rsidRPr="00C6787A" w:rsidRDefault="00BD0DD4" w:rsidP="00EF29F7">
                <w:pPr>
                  <w:pStyle w:val="ListParagraph"/>
                  <w:numPr>
                    <w:ilvl w:val="0"/>
                    <w:numId w:val="26"/>
                  </w:numPr>
                  <w:spacing w:line="360" w:lineRule="auto"/>
                </w:pPr>
                <w:r w:rsidRPr="00C6787A">
                  <w:t xml:space="preserve">Minimal clutter and readable text </w:t>
                </w:r>
              </w:p>
              <w:p w14:paraId="53D12A68" w14:textId="77777777" w:rsidR="00BD0DD4" w:rsidRPr="00C6787A" w:rsidRDefault="00BD0DD4" w:rsidP="00EF29F7">
                <w:pPr>
                  <w:pStyle w:val="ListParagraph"/>
                  <w:numPr>
                    <w:ilvl w:val="0"/>
                    <w:numId w:val="26"/>
                  </w:numPr>
                  <w:spacing w:line="360" w:lineRule="auto"/>
                </w:pPr>
                <w:r w:rsidRPr="00C6787A">
                  <w:t xml:space="preserve">Minimal text and icon-based UI </w:t>
                </w:r>
              </w:p>
              <w:p w14:paraId="298A065D" w14:textId="7AC0FE2C" w:rsidR="00C6787A" w:rsidRPr="00BD0DD4" w:rsidRDefault="00C6787A" w:rsidP="00EF29F7">
                <w:pPr>
                  <w:pStyle w:val="ListParagraph"/>
                  <w:numPr>
                    <w:ilvl w:val="0"/>
                    <w:numId w:val="26"/>
                  </w:numPr>
                  <w:spacing w:line="360" w:lineRule="auto"/>
                  <w:jc w:val="both"/>
                  <w:rPr>
                    <w:rFonts w:ascii="Arial" w:hAnsi="Arial" w:cs="Arial"/>
                    <w:sz w:val="22"/>
                    <w:szCs w:val="22"/>
                    <w:lang w:val="en-GB"/>
                  </w:rPr>
                </w:pPr>
                <w:r w:rsidRPr="00C6787A">
                  <w:rPr>
                    <w:lang w:val="en-GB"/>
                  </w:rPr>
                  <w:t>Simple rules</w:t>
                </w:r>
                <w:r w:rsidR="0043281F">
                  <w:rPr>
                    <w:lang w:val="en-GB"/>
                  </w:rPr>
                  <w:t>,</w:t>
                </w:r>
                <w:r w:rsidRPr="00C6787A">
                  <w:rPr>
                    <w:lang w:val="en-GB"/>
                  </w:rPr>
                  <w:t xml:space="preserve"> easy to understand</w:t>
                </w:r>
              </w:p>
            </w:tc>
          </w:tr>
          <w:tr w:rsidR="00BD0DD4" w14:paraId="5DEC2899" w14:textId="77777777" w:rsidTr="0043281F">
            <w:tc>
              <w:tcPr>
                <w:tcW w:w="1980" w:type="dxa"/>
              </w:tcPr>
              <w:p w14:paraId="68A867A5" w14:textId="77777777" w:rsidR="00BD0DD4" w:rsidRPr="00BD0DD4" w:rsidRDefault="00BD0DD4" w:rsidP="008A1C50">
                <w:pPr>
                  <w:jc w:val="both"/>
                  <w:rPr>
                    <w:b/>
                    <w:bCs/>
                    <w:lang w:val="en-GB"/>
                  </w:rPr>
                </w:pPr>
                <w:r w:rsidRPr="00BD0DD4">
                  <w:rPr>
                    <w:b/>
                    <w:bCs/>
                  </w:rPr>
                  <w:t>Should Have</w:t>
                </w:r>
              </w:p>
            </w:tc>
            <w:tc>
              <w:tcPr>
                <w:tcW w:w="7036" w:type="dxa"/>
              </w:tcPr>
              <w:p w14:paraId="1C691D74" w14:textId="77777777" w:rsidR="0055245A" w:rsidRPr="00C6787A" w:rsidRDefault="0055245A" w:rsidP="0055245A">
                <w:pPr>
                  <w:pStyle w:val="ListParagraph"/>
                  <w:numPr>
                    <w:ilvl w:val="0"/>
                    <w:numId w:val="25"/>
                  </w:numPr>
                  <w:spacing w:line="360" w:lineRule="auto"/>
                  <w:jc w:val="both"/>
                  <w:rPr>
                    <w:lang w:val="en-GB"/>
                  </w:rPr>
                </w:pPr>
                <w:r w:rsidRPr="00C6787A">
                  <w:t>Clear visual feedback for actions</w:t>
                </w:r>
              </w:p>
              <w:p w14:paraId="2E876CE3" w14:textId="00E19037" w:rsidR="0055245A" w:rsidRPr="0055245A" w:rsidRDefault="0055245A" w:rsidP="0055245A">
                <w:pPr>
                  <w:pStyle w:val="ListParagraph"/>
                  <w:numPr>
                    <w:ilvl w:val="0"/>
                    <w:numId w:val="25"/>
                  </w:numPr>
                  <w:spacing w:line="360" w:lineRule="auto"/>
                </w:pPr>
                <w:r w:rsidRPr="00C6787A">
                  <w:t xml:space="preserve">Scalable text and clear UI elements </w:t>
                </w:r>
              </w:p>
              <w:p w14:paraId="4D0F2072" w14:textId="7961FCAE" w:rsidR="00583192" w:rsidRPr="00B169F5" w:rsidRDefault="00B169F5" w:rsidP="0055245A">
                <w:pPr>
                  <w:pStyle w:val="ListParagraph"/>
                  <w:numPr>
                    <w:ilvl w:val="0"/>
                    <w:numId w:val="25"/>
                  </w:numPr>
                  <w:spacing w:line="360" w:lineRule="auto"/>
                </w:pPr>
                <w:r>
                  <w:t>Customisation</w:t>
                </w:r>
                <w:r w:rsidRPr="00BD0DD4">
                  <w:t xml:space="preserve"> </w:t>
                </w:r>
                <w:r>
                  <w:t xml:space="preserve">of </w:t>
                </w:r>
                <w:r>
                  <w:rPr>
                    <w:lang w:val="en-GB"/>
                  </w:rPr>
                  <w:t>game</w:t>
                </w:r>
                <w:r w:rsidRPr="00BD0DD4">
                  <w:t xml:space="preserve"> </w:t>
                </w:r>
                <w:r>
                  <w:rPr>
                    <w:lang w:val="en-GB"/>
                  </w:rPr>
                  <w:t xml:space="preserve">level </w:t>
                </w:r>
                <w:r w:rsidRPr="00BD0DD4">
                  <w:t xml:space="preserve">difficulty </w:t>
                </w:r>
              </w:p>
              <w:p w14:paraId="51938886" w14:textId="77777777" w:rsidR="008733E6" w:rsidRDefault="008733E6" w:rsidP="0055245A">
                <w:pPr>
                  <w:pStyle w:val="ListParagraph"/>
                  <w:numPr>
                    <w:ilvl w:val="0"/>
                    <w:numId w:val="25"/>
                  </w:numPr>
                  <w:spacing w:line="360" w:lineRule="auto"/>
                  <w:rPr>
                    <w:lang w:val="en-GB"/>
                  </w:rPr>
                </w:pPr>
                <w:r w:rsidRPr="00BD0DD4">
                  <w:t>Achievements and leaderboards</w:t>
                </w:r>
              </w:p>
              <w:p w14:paraId="66797E38" w14:textId="2614514B" w:rsidR="008733E6" w:rsidRPr="00B53C1F" w:rsidRDefault="00B53C1F" w:rsidP="0055245A">
                <w:pPr>
                  <w:pStyle w:val="ListParagraph"/>
                  <w:numPr>
                    <w:ilvl w:val="0"/>
                    <w:numId w:val="25"/>
                  </w:numPr>
                  <w:spacing w:line="360" w:lineRule="auto"/>
                  <w:rPr>
                    <w:lang w:val="en-GB"/>
                  </w:rPr>
                </w:pPr>
                <w:r w:rsidRPr="008B1FA4">
                  <w:t xml:space="preserve">Customisable character appearance </w:t>
                </w:r>
                <w:r w:rsidRPr="00593C01">
                  <w:rPr>
                    <w:lang w:val="en-GB"/>
                  </w:rPr>
                  <w:t>and environments</w:t>
                </w:r>
              </w:p>
            </w:tc>
          </w:tr>
          <w:tr w:rsidR="00BD0DD4" w14:paraId="5E6B7F66" w14:textId="77777777" w:rsidTr="0043281F">
            <w:tc>
              <w:tcPr>
                <w:tcW w:w="1980" w:type="dxa"/>
              </w:tcPr>
              <w:p w14:paraId="47DE51E5" w14:textId="77777777" w:rsidR="00BD0DD4" w:rsidRPr="00BD0DD4" w:rsidRDefault="00BD0DD4" w:rsidP="008A1C50">
                <w:pPr>
                  <w:jc w:val="both"/>
                  <w:rPr>
                    <w:b/>
                    <w:bCs/>
                    <w:lang w:val="en-GB"/>
                  </w:rPr>
                </w:pPr>
                <w:r w:rsidRPr="00BD0DD4">
                  <w:rPr>
                    <w:b/>
                    <w:bCs/>
                  </w:rPr>
                  <w:t>Could Have</w:t>
                </w:r>
              </w:p>
            </w:tc>
            <w:tc>
              <w:tcPr>
                <w:tcW w:w="7036" w:type="dxa"/>
              </w:tcPr>
              <w:p w14:paraId="15B247AD" w14:textId="77777777" w:rsidR="008733E6" w:rsidRDefault="008733E6" w:rsidP="00D02D8A">
                <w:pPr>
                  <w:pStyle w:val="ListParagraph"/>
                  <w:numPr>
                    <w:ilvl w:val="0"/>
                    <w:numId w:val="27"/>
                  </w:numPr>
                  <w:spacing w:line="360" w:lineRule="auto"/>
                  <w:jc w:val="both"/>
                  <w:rPr>
                    <w:lang w:val="en-GB"/>
                  </w:rPr>
                </w:pPr>
                <w:r w:rsidRPr="00BD0DD4">
                  <w:t>Social features (chat, emojis, team play)</w:t>
                </w:r>
              </w:p>
              <w:p w14:paraId="6B7F822F" w14:textId="295832F9" w:rsidR="008733E6" w:rsidRPr="00B53C1F" w:rsidRDefault="00583192" w:rsidP="00D02D8A">
                <w:pPr>
                  <w:pStyle w:val="ListParagraph"/>
                  <w:numPr>
                    <w:ilvl w:val="0"/>
                    <w:numId w:val="27"/>
                  </w:numPr>
                  <w:spacing w:line="360" w:lineRule="auto"/>
                  <w:rPr>
                    <w:lang w:val="en-GB"/>
                  </w:rPr>
                </w:pPr>
                <w:r w:rsidRPr="00BD0DD4">
                  <w:t>Customizable sound and music settings</w:t>
                </w:r>
              </w:p>
              <w:p w14:paraId="5D2F9049" w14:textId="258C6A12" w:rsidR="00BD0DD4" w:rsidRPr="005E6518" w:rsidRDefault="00BD0DD4" w:rsidP="00D02D8A">
                <w:pPr>
                  <w:pStyle w:val="ListParagraph"/>
                  <w:numPr>
                    <w:ilvl w:val="0"/>
                    <w:numId w:val="27"/>
                  </w:numPr>
                  <w:spacing w:line="360" w:lineRule="auto"/>
                  <w:jc w:val="both"/>
                  <w:rPr>
                    <w:lang w:val="en-GB"/>
                  </w:rPr>
                </w:pPr>
                <w:r w:rsidRPr="00BD0DD4">
                  <w:t>Social media integration for sharing creative moments</w:t>
                </w:r>
              </w:p>
              <w:p w14:paraId="04BF2A3F" w14:textId="77777777" w:rsidR="00BD0DD4" w:rsidRDefault="00BD0DD4" w:rsidP="00D02D8A">
                <w:pPr>
                  <w:pStyle w:val="ListParagraph"/>
                  <w:numPr>
                    <w:ilvl w:val="0"/>
                    <w:numId w:val="27"/>
                  </w:numPr>
                  <w:spacing w:line="360" w:lineRule="auto"/>
                  <w:jc w:val="both"/>
                  <w:rPr>
                    <w:lang w:val="en-GB"/>
                  </w:rPr>
                </w:pPr>
                <w:r w:rsidRPr="00BD0DD4">
                  <w:t>Optional multiplayer for casual interaction</w:t>
                </w:r>
              </w:p>
              <w:p w14:paraId="791B8425" w14:textId="57F5CF5E" w:rsidR="00D02D8A" w:rsidRPr="00F14A8B" w:rsidRDefault="00D02D8A" w:rsidP="00F14A8B">
                <w:pPr>
                  <w:pStyle w:val="ListParagraph"/>
                  <w:numPr>
                    <w:ilvl w:val="0"/>
                    <w:numId w:val="27"/>
                  </w:numPr>
                  <w:spacing w:line="360" w:lineRule="auto"/>
                  <w:rPr>
                    <w:lang w:val="en-GB"/>
                  </w:rPr>
                </w:pPr>
                <w:r w:rsidRPr="00BD0DD4">
                  <w:t>Keyboard shortcuts</w:t>
                </w:r>
              </w:p>
              <w:p w14:paraId="78AB4B0F" w14:textId="7AA63208" w:rsidR="00BD0DD4" w:rsidRPr="005E6518" w:rsidRDefault="00BD0DD4" w:rsidP="00D02D8A">
                <w:pPr>
                  <w:pStyle w:val="ListParagraph"/>
                  <w:numPr>
                    <w:ilvl w:val="0"/>
                    <w:numId w:val="27"/>
                  </w:numPr>
                  <w:spacing w:line="360" w:lineRule="auto"/>
                  <w:jc w:val="both"/>
                  <w:rPr>
                    <w:lang w:val="en-GB"/>
                  </w:rPr>
                </w:pPr>
                <w:r w:rsidRPr="00BD0DD4">
                  <w:t>Advanced performance settings for competitive play</w:t>
                </w:r>
              </w:p>
            </w:tc>
          </w:tr>
          <w:tr w:rsidR="00893FCC" w14:paraId="0C009FEF" w14:textId="77777777" w:rsidTr="0043281F">
            <w:trPr>
              <w:trHeight w:val="1725"/>
            </w:trPr>
            <w:tc>
              <w:tcPr>
                <w:tcW w:w="1980" w:type="dxa"/>
              </w:tcPr>
              <w:p w14:paraId="5D035D1F" w14:textId="77777777" w:rsidR="00893FCC" w:rsidRPr="00BD0DD4" w:rsidRDefault="00893FCC" w:rsidP="008A1C50">
                <w:pPr>
                  <w:jc w:val="both"/>
                  <w:rPr>
                    <w:b/>
                    <w:bCs/>
                    <w:lang w:val="en-GB"/>
                  </w:rPr>
                </w:pPr>
                <w:r w:rsidRPr="00BD0DD4">
                  <w:rPr>
                    <w:b/>
                    <w:bCs/>
                  </w:rPr>
                  <w:t>Won’t Have</w:t>
                </w:r>
              </w:p>
            </w:tc>
            <w:tc>
              <w:tcPr>
                <w:tcW w:w="7036" w:type="dxa"/>
              </w:tcPr>
              <w:p w14:paraId="1DCC8716" w14:textId="77777777" w:rsidR="00893FCC" w:rsidRPr="005E6518" w:rsidRDefault="00893FCC" w:rsidP="00EF29F7">
                <w:pPr>
                  <w:pStyle w:val="ListParagraph"/>
                  <w:numPr>
                    <w:ilvl w:val="0"/>
                    <w:numId w:val="28"/>
                  </w:numPr>
                  <w:spacing w:line="360" w:lineRule="auto"/>
                  <w:jc w:val="both"/>
                  <w:rPr>
                    <w:lang w:val="en-GB"/>
                  </w:rPr>
                </w:pPr>
                <w:r w:rsidRPr="00BD0DD4">
                  <w:t>Overly complex rule sets or mandatory long sessions</w:t>
                </w:r>
              </w:p>
              <w:p w14:paraId="4A671C9A" w14:textId="77777777" w:rsidR="00893FCC" w:rsidRPr="005E6518" w:rsidRDefault="00893FCC" w:rsidP="00EF29F7">
                <w:pPr>
                  <w:pStyle w:val="ListParagraph"/>
                  <w:numPr>
                    <w:ilvl w:val="0"/>
                    <w:numId w:val="28"/>
                  </w:numPr>
                  <w:spacing w:line="360" w:lineRule="auto"/>
                  <w:jc w:val="both"/>
                  <w:rPr>
                    <w:lang w:val="en-GB"/>
                  </w:rPr>
                </w:pPr>
                <w:r w:rsidRPr="00BD0DD4">
                  <w:t>Excessive notifications or spammy social features</w:t>
                </w:r>
              </w:p>
              <w:p w14:paraId="70C10FF7" w14:textId="77777777" w:rsidR="00893FCC" w:rsidRPr="005E6518" w:rsidRDefault="00893FCC" w:rsidP="00EF29F7">
                <w:pPr>
                  <w:pStyle w:val="ListParagraph"/>
                  <w:numPr>
                    <w:ilvl w:val="0"/>
                    <w:numId w:val="28"/>
                  </w:numPr>
                  <w:spacing w:line="360" w:lineRule="auto"/>
                  <w:jc w:val="both"/>
                  <w:rPr>
                    <w:lang w:val="en-GB"/>
                  </w:rPr>
                </w:pPr>
                <w:r w:rsidRPr="00BD0DD4">
                  <w:t>Flashy visuals or overwhelming notifications</w:t>
                </w:r>
              </w:p>
              <w:p w14:paraId="701FB8C7" w14:textId="62B899D5" w:rsidR="00893FCC" w:rsidRPr="005E6518" w:rsidRDefault="00893FCC" w:rsidP="00EF29F7">
                <w:pPr>
                  <w:pStyle w:val="ListParagraph"/>
                  <w:numPr>
                    <w:ilvl w:val="0"/>
                    <w:numId w:val="28"/>
                  </w:numPr>
                  <w:spacing w:line="360" w:lineRule="auto"/>
                  <w:jc w:val="both"/>
                  <w:rPr>
                    <w:lang w:val="en-GB"/>
                  </w:rPr>
                </w:pPr>
                <w:r w:rsidRPr="00BD0DD4">
                  <w:t>Long-term commitment without clear progression</w:t>
                </w:r>
              </w:p>
            </w:tc>
          </w:tr>
        </w:tbl>
        <w:p w14:paraId="51A0086F" w14:textId="4369CFF0" w:rsidR="00B25238" w:rsidRDefault="00B25238" w:rsidP="00B25238">
          <w:pPr>
            <w:jc w:val="both"/>
            <w:rPr>
              <w:rFonts w:ascii="Arial" w:hAnsi="Arial" w:cs="Arial"/>
              <w:sz w:val="22"/>
              <w:szCs w:val="22"/>
              <w:lang w:val="en-GB"/>
            </w:rPr>
          </w:pPr>
        </w:p>
        <w:p w14:paraId="1862A9C6" w14:textId="77777777" w:rsidR="005D22E5" w:rsidRDefault="005D22E5" w:rsidP="00183E26">
          <w:pPr>
            <w:spacing w:line="360" w:lineRule="auto"/>
            <w:ind w:left="360"/>
            <w:jc w:val="both"/>
            <w:rPr>
              <w:rFonts w:ascii="Arial" w:hAnsi="Arial" w:cs="Arial"/>
              <w:b/>
              <w:bCs/>
              <w:sz w:val="22"/>
              <w:szCs w:val="22"/>
              <w:lang w:val="en-GB"/>
            </w:rPr>
          </w:pPr>
        </w:p>
        <w:p w14:paraId="6A9ABC39" w14:textId="77777777" w:rsidR="00B51A69" w:rsidRDefault="00B51A69" w:rsidP="00183E26">
          <w:pPr>
            <w:spacing w:line="360" w:lineRule="auto"/>
            <w:ind w:left="360"/>
            <w:jc w:val="both"/>
            <w:rPr>
              <w:rFonts w:ascii="Arial" w:hAnsi="Arial" w:cs="Arial"/>
              <w:b/>
              <w:bCs/>
              <w:sz w:val="22"/>
              <w:szCs w:val="22"/>
              <w:lang w:val="en-GB"/>
            </w:rPr>
          </w:pPr>
        </w:p>
        <w:p w14:paraId="544AAE0C" w14:textId="77777777" w:rsidR="00B51A69" w:rsidRDefault="00B51A69" w:rsidP="00183E26">
          <w:pPr>
            <w:spacing w:line="360" w:lineRule="auto"/>
            <w:ind w:left="360"/>
            <w:jc w:val="both"/>
            <w:rPr>
              <w:rFonts w:ascii="Arial" w:hAnsi="Arial" w:cs="Arial"/>
              <w:b/>
              <w:bCs/>
              <w:sz w:val="22"/>
              <w:szCs w:val="22"/>
              <w:lang w:val="en-GB"/>
            </w:rPr>
          </w:pPr>
        </w:p>
        <w:p w14:paraId="4FDB7A4F" w14:textId="77777777" w:rsidR="005D22E5" w:rsidRDefault="005D22E5" w:rsidP="00D34275">
          <w:pPr>
            <w:spacing w:line="360" w:lineRule="auto"/>
            <w:jc w:val="both"/>
            <w:rPr>
              <w:rFonts w:ascii="Arial" w:hAnsi="Arial" w:cs="Arial"/>
              <w:b/>
              <w:bCs/>
              <w:sz w:val="22"/>
              <w:szCs w:val="22"/>
              <w:lang w:val="en-GB"/>
            </w:rPr>
          </w:pPr>
        </w:p>
        <w:p w14:paraId="2A9192A9" w14:textId="0FD09471" w:rsidR="00183E26" w:rsidRPr="00B25238" w:rsidRDefault="00183E26" w:rsidP="00183E26">
          <w:pPr>
            <w:spacing w:line="360" w:lineRule="auto"/>
            <w:ind w:left="360"/>
            <w:jc w:val="both"/>
            <w:rPr>
              <w:rFonts w:ascii="Arial" w:hAnsi="Arial" w:cs="Arial"/>
              <w:sz w:val="22"/>
              <w:szCs w:val="22"/>
            </w:rPr>
          </w:pPr>
          <w:r w:rsidRPr="00B25238">
            <w:rPr>
              <w:rFonts w:ascii="Arial" w:hAnsi="Arial" w:cs="Arial"/>
              <w:b/>
              <w:bCs/>
              <w:sz w:val="22"/>
              <w:szCs w:val="22"/>
            </w:rPr>
            <w:t>Appendix B</w:t>
          </w:r>
          <w:r w:rsidRPr="00B25238">
            <w:rPr>
              <w:rFonts w:ascii="Arial" w:hAnsi="Arial" w:cs="Arial"/>
              <w:sz w:val="22"/>
              <w:szCs w:val="22"/>
            </w:rPr>
            <w:t xml:space="preserve">: Full Wireframe Storyboards </w:t>
          </w:r>
        </w:p>
        <w:p w14:paraId="4269DC75" w14:textId="77777777" w:rsidR="00B51A69" w:rsidRDefault="00B51A69" w:rsidP="00BC1309">
          <w:pPr>
            <w:spacing w:line="360" w:lineRule="auto"/>
            <w:rPr>
              <w:rFonts w:ascii="Arial" w:hAnsi="Arial" w:cs="Arial"/>
              <w:b/>
              <w:bCs/>
              <w:sz w:val="22"/>
              <w:szCs w:val="22"/>
              <w:lang w:val="en-GB"/>
            </w:rPr>
          </w:pPr>
        </w:p>
        <w:p w14:paraId="74BCEC4F" w14:textId="7B5EFA9B" w:rsidR="00BC1309" w:rsidRDefault="00BC1309" w:rsidP="00BC1309">
          <w:pPr>
            <w:spacing w:line="360" w:lineRule="auto"/>
            <w:rPr>
              <w:rFonts w:ascii="Arial" w:hAnsi="Arial" w:cs="Arial"/>
              <w:b/>
              <w:bCs/>
              <w:sz w:val="22"/>
              <w:szCs w:val="22"/>
              <w:lang w:val="en-GB"/>
            </w:rPr>
          </w:pPr>
          <w:r w:rsidRPr="00BC1309">
            <w:rPr>
              <w:rFonts w:ascii="Arial" w:hAnsi="Arial" w:cs="Arial"/>
              <w:b/>
              <w:bCs/>
              <w:noProof/>
              <w:sz w:val="22"/>
              <w:szCs w:val="22"/>
            </w:rPr>
            <w:lastRenderedPageBreak/>
            <w:drawing>
              <wp:inline distT="0" distB="0" distL="0" distR="0" wp14:anchorId="400E0404" wp14:editId="75171795">
                <wp:extent cx="6023129" cy="2859418"/>
                <wp:effectExtent l="0" t="0" r="0" b="0"/>
                <wp:docPr id="606236868" name="Picture 30"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236868" name="Picture 30" descr="A screenshot of a cell phone&#10;&#10;AI-generated content may be incorrec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030318" cy="2862831"/>
                        </a:xfrm>
                        <a:prstGeom prst="rect">
                          <a:avLst/>
                        </a:prstGeom>
                        <a:noFill/>
                        <a:ln>
                          <a:noFill/>
                        </a:ln>
                      </pic:spPr>
                    </pic:pic>
                  </a:graphicData>
                </a:graphic>
              </wp:inline>
            </w:drawing>
          </w:r>
        </w:p>
        <w:p w14:paraId="2E4F0AEA" w14:textId="77777777" w:rsidR="009D26C1" w:rsidRDefault="009D26C1" w:rsidP="00BC1309">
          <w:pPr>
            <w:spacing w:line="360" w:lineRule="auto"/>
            <w:rPr>
              <w:rFonts w:ascii="Arial" w:hAnsi="Arial" w:cs="Arial"/>
              <w:b/>
              <w:bCs/>
              <w:sz w:val="22"/>
              <w:szCs w:val="22"/>
              <w:lang w:val="en-GB"/>
            </w:rPr>
          </w:pPr>
        </w:p>
        <w:p w14:paraId="430D4629" w14:textId="77777777" w:rsidR="009D26C1" w:rsidRPr="00BC1309" w:rsidRDefault="009D26C1" w:rsidP="00BC1309">
          <w:pPr>
            <w:spacing w:line="360" w:lineRule="auto"/>
            <w:rPr>
              <w:rFonts w:ascii="Arial" w:hAnsi="Arial" w:cs="Arial"/>
              <w:b/>
              <w:bCs/>
              <w:sz w:val="22"/>
              <w:szCs w:val="22"/>
              <w:lang w:val="en-GB"/>
            </w:rPr>
          </w:pPr>
        </w:p>
        <w:p w14:paraId="138832AB" w14:textId="4DD6A6C4" w:rsidR="00262FE8" w:rsidRPr="00262FE8" w:rsidRDefault="00262FE8" w:rsidP="009D26C1">
          <w:pPr>
            <w:spacing w:line="360" w:lineRule="auto"/>
            <w:jc w:val="both"/>
            <w:rPr>
              <w:rFonts w:ascii="Arial" w:hAnsi="Arial" w:cs="Arial"/>
              <w:b/>
              <w:bCs/>
              <w:sz w:val="22"/>
              <w:szCs w:val="22"/>
            </w:rPr>
          </w:pPr>
          <w:r w:rsidRPr="00262FE8">
            <w:rPr>
              <w:rFonts w:ascii="Arial" w:hAnsi="Arial" w:cs="Arial"/>
              <w:b/>
              <w:bCs/>
              <w:noProof/>
              <w:sz w:val="22"/>
              <w:szCs w:val="22"/>
            </w:rPr>
            <w:drawing>
              <wp:inline distT="0" distB="0" distL="0" distR="0" wp14:anchorId="768626B7" wp14:editId="12DD85C9">
                <wp:extent cx="5731510" cy="3571875"/>
                <wp:effectExtent l="0" t="0" r="2540" b="9525"/>
                <wp:docPr id="1534449429" name="Picture 32" descr="A screenshot of a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449429" name="Picture 32" descr="A screenshot of a game&#10;&#10;AI-generated content may be incorrec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3571875"/>
                        </a:xfrm>
                        <a:prstGeom prst="rect">
                          <a:avLst/>
                        </a:prstGeom>
                        <a:noFill/>
                        <a:ln>
                          <a:noFill/>
                        </a:ln>
                      </pic:spPr>
                    </pic:pic>
                  </a:graphicData>
                </a:graphic>
              </wp:inline>
            </w:drawing>
          </w:r>
        </w:p>
        <w:p w14:paraId="74704FC6" w14:textId="77777777" w:rsidR="0064486B" w:rsidRDefault="0064486B" w:rsidP="00183E26">
          <w:pPr>
            <w:spacing w:line="360" w:lineRule="auto"/>
            <w:ind w:left="360"/>
            <w:jc w:val="both"/>
            <w:rPr>
              <w:rFonts w:ascii="Arial" w:hAnsi="Arial" w:cs="Arial"/>
              <w:b/>
              <w:bCs/>
              <w:sz w:val="22"/>
              <w:szCs w:val="22"/>
              <w:lang w:val="en-GB"/>
            </w:rPr>
          </w:pPr>
        </w:p>
        <w:p w14:paraId="16A12CD8" w14:textId="77777777" w:rsidR="0064486B" w:rsidRDefault="0064486B" w:rsidP="00183E26">
          <w:pPr>
            <w:spacing w:line="360" w:lineRule="auto"/>
            <w:ind w:left="360"/>
            <w:jc w:val="both"/>
            <w:rPr>
              <w:rFonts w:ascii="Arial" w:hAnsi="Arial" w:cs="Arial"/>
              <w:b/>
              <w:bCs/>
              <w:sz w:val="22"/>
              <w:szCs w:val="22"/>
              <w:lang w:val="en-GB"/>
            </w:rPr>
          </w:pPr>
        </w:p>
        <w:p w14:paraId="6F839194" w14:textId="276AB20D" w:rsidR="00C27024" w:rsidRDefault="00C27024" w:rsidP="00C27024">
          <w:pPr>
            <w:spacing w:line="360" w:lineRule="auto"/>
            <w:jc w:val="both"/>
            <w:rPr>
              <w:rFonts w:ascii="Arial" w:hAnsi="Arial" w:cs="Arial"/>
              <w:b/>
              <w:bCs/>
              <w:sz w:val="22"/>
              <w:szCs w:val="22"/>
              <w:lang w:val="en-GB"/>
            </w:rPr>
          </w:pPr>
          <w:r w:rsidRPr="00C27024">
            <w:rPr>
              <w:rFonts w:ascii="Arial" w:hAnsi="Arial" w:cs="Arial"/>
              <w:b/>
              <w:bCs/>
              <w:noProof/>
              <w:sz w:val="22"/>
              <w:szCs w:val="22"/>
            </w:rPr>
            <w:lastRenderedPageBreak/>
            <w:drawing>
              <wp:inline distT="0" distB="0" distL="0" distR="0" wp14:anchorId="5D7BC00D" wp14:editId="2056C63A">
                <wp:extent cx="5880538" cy="3593083"/>
                <wp:effectExtent l="0" t="0" r="6350" b="7620"/>
                <wp:docPr id="1759590774" name="Picture 34"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590774" name="Picture 34" descr="A screenshot of a cell phone&#10;&#10;AI-generated content may be incorrect."/>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881087" cy="3593418"/>
                        </a:xfrm>
                        <a:prstGeom prst="rect">
                          <a:avLst/>
                        </a:prstGeom>
                        <a:noFill/>
                        <a:ln>
                          <a:noFill/>
                        </a:ln>
                      </pic:spPr>
                    </pic:pic>
                  </a:graphicData>
                </a:graphic>
              </wp:inline>
            </w:drawing>
          </w:r>
        </w:p>
        <w:p w14:paraId="71A5D3CA" w14:textId="77777777" w:rsidR="00BA6C05" w:rsidRDefault="00BA6C05" w:rsidP="00C27024">
          <w:pPr>
            <w:spacing w:line="360" w:lineRule="auto"/>
            <w:jc w:val="both"/>
            <w:rPr>
              <w:rFonts w:ascii="Arial" w:hAnsi="Arial" w:cs="Arial"/>
              <w:b/>
              <w:bCs/>
              <w:sz w:val="22"/>
              <w:szCs w:val="22"/>
              <w:lang w:val="en-GB"/>
            </w:rPr>
          </w:pPr>
        </w:p>
        <w:p w14:paraId="7977FAA8" w14:textId="77777777" w:rsidR="00BA6C05" w:rsidRDefault="00BA6C05" w:rsidP="00C27024">
          <w:pPr>
            <w:spacing w:line="360" w:lineRule="auto"/>
            <w:jc w:val="both"/>
            <w:rPr>
              <w:rFonts w:ascii="Arial" w:hAnsi="Arial" w:cs="Arial"/>
              <w:b/>
              <w:bCs/>
              <w:sz w:val="22"/>
              <w:szCs w:val="22"/>
              <w:lang w:val="en-GB"/>
            </w:rPr>
          </w:pPr>
        </w:p>
        <w:p w14:paraId="17AA549D" w14:textId="77777777" w:rsidR="00BA6C05" w:rsidRDefault="00BA6C05" w:rsidP="00C27024">
          <w:pPr>
            <w:spacing w:line="360" w:lineRule="auto"/>
            <w:jc w:val="both"/>
            <w:rPr>
              <w:rFonts w:ascii="Arial" w:hAnsi="Arial" w:cs="Arial"/>
              <w:b/>
              <w:bCs/>
              <w:sz w:val="22"/>
              <w:szCs w:val="22"/>
              <w:lang w:val="en-GB"/>
            </w:rPr>
          </w:pPr>
        </w:p>
        <w:p w14:paraId="4471E642" w14:textId="60E813E0" w:rsidR="00BA6C05" w:rsidRPr="00BA6C05" w:rsidRDefault="00BA6C05" w:rsidP="00BA6C05">
          <w:pPr>
            <w:spacing w:line="360" w:lineRule="auto"/>
            <w:jc w:val="both"/>
            <w:rPr>
              <w:rFonts w:ascii="Arial" w:hAnsi="Arial" w:cs="Arial"/>
              <w:b/>
              <w:bCs/>
              <w:sz w:val="22"/>
              <w:szCs w:val="22"/>
            </w:rPr>
          </w:pPr>
          <w:r w:rsidRPr="00BA6C05">
            <w:rPr>
              <w:rFonts w:ascii="Arial" w:hAnsi="Arial" w:cs="Arial"/>
              <w:b/>
              <w:bCs/>
              <w:noProof/>
              <w:sz w:val="22"/>
              <w:szCs w:val="22"/>
            </w:rPr>
            <w:drawing>
              <wp:inline distT="0" distB="0" distL="0" distR="0" wp14:anchorId="0C26B81D" wp14:editId="19D876EB">
                <wp:extent cx="5849007" cy="3667132"/>
                <wp:effectExtent l="0" t="0" r="0" b="0"/>
                <wp:docPr id="771507739" name="Picture 36"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507739" name="Picture 36" descr="A screenshot of a phone&#10;&#10;AI-generated content may be incorrec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849029" cy="3667146"/>
                        </a:xfrm>
                        <a:prstGeom prst="rect">
                          <a:avLst/>
                        </a:prstGeom>
                        <a:noFill/>
                        <a:ln>
                          <a:noFill/>
                        </a:ln>
                      </pic:spPr>
                    </pic:pic>
                  </a:graphicData>
                </a:graphic>
              </wp:inline>
            </w:drawing>
          </w:r>
        </w:p>
        <w:p w14:paraId="29EADC51" w14:textId="77777777" w:rsidR="00BA6C05" w:rsidRDefault="00BA6C05" w:rsidP="00C27024">
          <w:pPr>
            <w:spacing w:line="360" w:lineRule="auto"/>
            <w:jc w:val="both"/>
            <w:rPr>
              <w:rFonts w:ascii="Arial" w:hAnsi="Arial" w:cs="Arial"/>
              <w:b/>
              <w:bCs/>
              <w:sz w:val="22"/>
              <w:szCs w:val="22"/>
              <w:lang w:val="en-GB"/>
            </w:rPr>
          </w:pPr>
        </w:p>
        <w:p w14:paraId="37A4DB81" w14:textId="5ADDDC93" w:rsidR="00231B85" w:rsidRDefault="00231B85" w:rsidP="00231B85">
          <w:pPr>
            <w:spacing w:line="360" w:lineRule="auto"/>
            <w:jc w:val="both"/>
            <w:rPr>
              <w:rFonts w:ascii="Arial" w:hAnsi="Arial" w:cs="Arial"/>
              <w:b/>
              <w:bCs/>
              <w:sz w:val="22"/>
              <w:szCs w:val="22"/>
              <w:lang w:val="en-GB"/>
            </w:rPr>
          </w:pPr>
          <w:r w:rsidRPr="00231B85">
            <w:rPr>
              <w:rFonts w:ascii="Arial" w:hAnsi="Arial" w:cs="Arial"/>
              <w:b/>
              <w:bCs/>
              <w:noProof/>
              <w:sz w:val="22"/>
              <w:szCs w:val="22"/>
            </w:rPr>
            <w:lastRenderedPageBreak/>
            <w:drawing>
              <wp:inline distT="0" distB="0" distL="0" distR="0" wp14:anchorId="4E4E9487" wp14:editId="0339C52A">
                <wp:extent cx="5731510" cy="3561715"/>
                <wp:effectExtent l="0" t="0" r="2540" b="635"/>
                <wp:docPr id="510097593" name="Picture 38"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097593" name="Picture 38" descr="A screenshot of a cell phone&#10;&#10;AI-generated content may be incorrect."/>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3561715"/>
                        </a:xfrm>
                        <a:prstGeom prst="rect">
                          <a:avLst/>
                        </a:prstGeom>
                        <a:noFill/>
                        <a:ln>
                          <a:noFill/>
                        </a:ln>
                      </pic:spPr>
                    </pic:pic>
                  </a:graphicData>
                </a:graphic>
              </wp:inline>
            </w:drawing>
          </w:r>
        </w:p>
        <w:p w14:paraId="156AD4A3" w14:textId="77777777" w:rsidR="00231B85" w:rsidRDefault="00231B85" w:rsidP="00231B85">
          <w:pPr>
            <w:spacing w:line="360" w:lineRule="auto"/>
            <w:jc w:val="both"/>
            <w:rPr>
              <w:rFonts w:ascii="Arial" w:hAnsi="Arial" w:cs="Arial"/>
              <w:b/>
              <w:bCs/>
              <w:sz w:val="22"/>
              <w:szCs w:val="22"/>
              <w:lang w:val="en-GB"/>
            </w:rPr>
          </w:pPr>
        </w:p>
        <w:p w14:paraId="565265C4" w14:textId="77777777" w:rsidR="00231B85" w:rsidRDefault="00231B85" w:rsidP="00231B85">
          <w:pPr>
            <w:spacing w:line="360" w:lineRule="auto"/>
            <w:jc w:val="both"/>
            <w:rPr>
              <w:rFonts w:ascii="Arial" w:hAnsi="Arial" w:cs="Arial"/>
              <w:b/>
              <w:bCs/>
              <w:sz w:val="22"/>
              <w:szCs w:val="22"/>
              <w:lang w:val="en-GB"/>
            </w:rPr>
          </w:pPr>
        </w:p>
        <w:p w14:paraId="52A6BB29" w14:textId="3E6C284A" w:rsidR="00231B85" w:rsidRPr="00231B85" w:rsidRDefault="00231B85" w:rsidP="00231B85">
          <w:pPr>
            <w:spacing w:line="360" w:lineRule="auto"/>
            <w:jc w:val="both"/>
            <w:rPr>
              <w:rFonts w:ascii="Arial" w:hAnsi="Arial" w:cs="Arial"/>
              <w:b/>
              <w:bCs/>
              <w:sz w:val="22"/>
              <w:szCs w:val="22"/>
            </w:rPr>
          </w:pPr>
          <w:r w:rsidRPr="00231B85">
            <w:rPr>
              <w:rFonts w:ascii="Arial" w:hAnsi="Arial" w:cs="Arial"/>
              <w:b/>
              <w:bCs/>
              <w:noProof/>
              <w:sz w:val="22"/>
              <w:szCs w:val="22"/>
            </w:rPr>
            <w:drawing>
              <wp:inline distT="0" distB="0" distL="0" distR="0" wp14:anchorId="311A2268" wp14:editId="4CBD2C79">
                <wp:extent cx="5975131" cy="2786321"/>
                <wp:effectExtent l="0" t="0" r="6985" b="0"/>
                <wp:docPr id="328998364" name="Picture 40"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998364" name="Picture 40" descr="A screenshot of a cell phone&#10;&#10;AI-generated content may be incorrect."/>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989952" cy="2793232"/>
                        </a:xfrm>
                        <a:prstGeom prst="rect">
                          <a:avLst/>
                        </a:prstGeom>
                        <a:noFill/>
                        <a:ln>
                          <a:noFill/>
                        </a:ln>
                      </pic:spPr>
                    </pic:pic>
                  </a:graphicData>
                </a:graphic>
              </wp:inline>
            </w:drawing>
          </w:r>
        </w:p>
        <w:p w14:paraId="5CB32A93" w14:textId="77777777" w:rsidR="00BA6C05" w:rsidRPr="00C27024" w:rsidRDefault="00BA6C05" w:rsidP="00C27024">
          <w:pPr>
            <w:spacing w:line="360" w:lineRule="auto"/>
            <w:jc w:val="both"/>
            <w:rPr>
              <w:rFonts w:ascii="Arial" w:hAnsi="Arial" w:cs="Arial"/>
              <w:b/>
              <w:bCs/>
              <w:sz w:val="22"/>
              <w:szCs w:val="22"/>
              <w:lang w:val="en-GB"/>
            </w:rPr>
          </w:pPr>
        </w:p>
        <w:p w14:paraId="70AEE504" w14:textId="77777777" w:rsidR="009D26C1" w:rsidRDefault="009D26C1" w:rsidP="00183E26">
          <w:pPr>
            <w:spacing w:line="360" w:lineRule="auto"/>
            <w:ind w:left="360"/>
            <w:jc w:val="both"/>
            <w:rPr>
              <w:rFonts w:ascii="Arial" w:hAnsi="Arial" w:cs="Arial"/>
              <w:b/>
              <w:bCs/>
              <w:sz w:val="22"/>
              <w:szCs w:val="22"/>
              <w:lang w:val="en-GB"/>
            </w:rPr>
          </w:pPr>
        </w:p>
        <w:p w14:paraId="40DBB190" w14:textId="77777777" w:rsidR="0064486B" w:rsidRDefault="0064486B" w:rsidP="00183E26">
          <w:pPr>
            <w:spacing w:line="360" w:lineRule="auto"/>
            <w:ind w:left="360"/>
            <w:jc w:val="both"/>
            <w:rPr>
              <w:rFonts w:ascii="Arial" w:hAnsi="Arial" w:cs="Arial"/>
              <w:b/>
              <w:bCs/>
              <w:sz w:val="22"/>
              <w:szCs w:val="22"/>
              <w:lang w:val="en-GB"/>
            </w:rPr>
          </w:pPr>
        </w:p>
        <w:p w14:paraId="38678A7A" w14:textId="00495F44" w:rsidR="002762E4" w:rsidRPr="002762E4" w:rsidRDefault="0064486B" w:rsidP="00CA2EAA">
          <w:pPr>
            <w:spacing w:line="360" w:lineRule="auto"/>
            <w:ind w:left="360"/>
            <w:rPr>
              <w:rFonts w:ascii="Arial" w:hAnsi="Arial" w:cs="Arial"/>
              <w:sz w:val="22"/>
              <w:szCs w:val="22"/>
            </w:rPr>
          </w:pPr>
          <w:r w:rsidRPr="00B25238">
            <w:rPr>
              <w:rFonts w:ascii="Arial" w:hAnsi="Arial" w:cs="Arial"/>
              <w:b/>
              <w:bCs/>
              <w:sz w:val="22"/>
              <w:szCs w:val="22"/>
            </w:rPr>
            <w:lastRenderedPageBreak/>
            <w:t>Appendix C</w:t>
          </w:r>
          <w:r w:rsidRPr="00B25238">
            <w:rPr>
              <w:rFonts w:ascii="Arial" w:hAnsi="Arial" w:cs="Arial"/>
              <w:sz w:val="22"/>
              <w:szCs w:val="22"/>
            </w:rPr>
            <w:t xml:space="preserve">: Survey/Interview Questions and </w:t>
          </w:r>
          <w:r>
            <w:rPr>
              <w:rFonts w:ascii="Arial" w:hAnsi="Arial" w:cs="Arial"/>
              <w:sz w:val="22"/>
              <w:szCs w:val="22"/>
              <w:lang w:val="en-GB"/>
            </w:rPr>
            <w:t>Results</w:t>
          </w:r>
          <w:r w:rsidRPr="00B25238">
            <w:rPr>
              <w:rFonts w:ascii="Arial" w:hAnsi="Arial" w:cs="Arial"/>
              <w:sz w:val="22"/>
              <w:szCs w:val="22"/>
            </w:rPr>
            <w:t xml:space="preserve"> </w:t>
          </w:r>
          <w:r w:rsidR="002762E4" w:rsidRPr="002762E4">
            <w:rPr>
              <w:rFonts w:ascii="Arial" w:hAnsi="Arial" w:cs="Arial"/>
              <w:noProof/>
              <w:sz w:val="22"/>
              <w:szCs w:val="22"/>
            </w:rPr>
            <w:drawing>
              <wp:inline distT="0" distB="0" distL="0" distR="0" wp14:anchorId="7D296729" wp14:editId="15CFB435">
                <wp:extent cx="4845532" cy="8209996"/>
                <wp:effectExtent l="0" t="0" r="0" b="635"/>
                <wp:docPr id="1979669822" name="Picture 3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9669822" name="Picture 30" descr="A screenshot of a computer&#10;&#10;AI-generated content may be incorrect."/>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849649" cy="8216972"/>
                        </a:xfrm>
                        <a:prstGeom prst="rect">
                          <a:avLst/>
                        </a:prstGeom>
                        <a:noFill/>
                        <a:ln>
                          <a:noFill/>
                        </a:ln>
                      </pic:spPr>
                    </pic:pic>
                  </a:graphicData>
                </a:graphic>
              </wp:inline>
            </w:drawing>
          </w:r>
        </w:p>
        <w:p w14:paraId="68E743B0" w14:textId="7A9AD4F3" w:rsidR="008C73B3" w:rsidRPr="008C73B3" w:rsidRDefault="008C73B3" w:rsidP="008C73B3">
          <w:pPr>
            <w:spacing w:line="360" w:lineRule="auto"/>
            <w:ind w:left="360"/>
            <w:jc w:val="both"/>
            <w:rPr>
              <w:rFonts w:ascii="Arial" w:hAnsi="Arial" w:cs="Arial"/>
              <w:sz w:val="22"/>
              <w:szCs w:val="22"/>
            </w:rPr>
          </w:pPr>
          <w:r w:rsidRPr="008C73B3">
            <w:rPr>
              <w:rFonts w:ascii="Arial" w:hAnsi="Arial" w:cs="Arial"/>
              <w:noProof/>
              <w:sz w:val="22"/>
              <w:szCs w:val="22"/>
            </w:rPr>
            <w:lastRenderedPageBreak/>
            <w:drawing>
              <wp:inline distT="0" distB="0" distL="0" distR="0" wp14:anchorId="0F69CCEC" wp14:editId="7DD24625">
                <wp:extent cx="4842510" cy="8863330"/>
                <wp:effectExtent l="0" t="0" r="0" b="0"/>
                <wp:docPr id="749155086" name="Picture 3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155086" name="Picture 32" descr="A screenshot of a computer&#10;&#10;AI-generated content may be incorrect."/>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842510" cy="8863330"/>
                        </a:xfrm>
                        <a:prstGeom prst="rect">
                          <a:avLst/>
                        </a:prstGeom>
                        <a:noFill/>
                        <a:ln>
                          <a:noFill/>
                        </a:ln>
                      </pic:spPr>
                    </pic:pic>
                  </a:graphicData>
                </a:graphic>
              </wp:inline>
            </w:drawing>
          </w:r>
        </w:p>
        <w:p w14:paraId="2D236ABF" w14:textId="3ECD2EA1" w:rsidR="002E05A9" w:rsidRPr="002E05A9" w:rsidRDefault="002E05A9" w:rsidP="002E05A9">
          <w:pPr>
            <w:spacing w:line="360" w:lineRule="auto"/>
            <w:ind w:left="360"/>
            <w:jc w:val="both"/>
            <w:rPr>
              <w:rFonts w:ascii="Arial" w:hAnsi="Arial" w:cs="Arial"/>
              <w:sz w:val="22"/>
              <w:szCs w:val="22"/>
            </w:rPr>
          </w:pPr>
          <w:r w:rsidRPr="002E05A9">
            <w:rPr>
              <w:rFonts w:ascii="Arial" w:hAnsi="Arial" w:cs="Arial"/>
              <w:noProof/>
              <w:sz w:val="22"/>
              <w:szCs w:val="22"/>
            </w:rPr>
            <w:lastRenderedPageBreak/>
            <w:drawing>
              <wp:inline distT="0" distB="0" distL="0" distR="0" wp14:anchorId="50C4E8CA" wp14:editId="03D95A5B">
                <wp:extent cx="5731510" cy="7729855"/>
                <wp:effectExtent l="0" t="0" r="2540" b="4445"/>
                <wp:docPr id="19984943" name="Picture 3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4943" name="Picture 34" descr="A screenshot of a computer&#10;&#10;AI-generated content may be incorrect."/>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7729855"/>
                        </a:xfrm>
                        <a:prstGeom prst="rect">
                          <a:avLst/>
                        </a:prstGeom>
                        <a:noFill/>
                        <a:ln>
                          <a:noFill/>
                        </a:ln>
                      </pic:spPr>
                    </pic:pic>
                  </a:graphicData>
                </a:graphic>
              </wp:inline>
            </w:drawing>
          </w:r>
        </w:p>
        <w:p w14:paraId="4DC6AC70" w14:textId="77777777" w:rsidR="002762E4" w:rsidRPr="002762E4" w:rsidRDefault="002762E4" w:rsidP="00183E26">
          <w:pPr>
            <w:spacing w:line="360" w:lineRule="auto"/>
            <w:ind w:left="360"/>
            <w:jc w:val="both"/>
            <w:rPr>
              <w:rFonts w:ascii="Arial" w:hAnsi="Arial" w:cs="Arial"/>
              <w:sz w:val="22"/>
              <w:szCs w:val="22"/>
              <w:lang w:val="en-GB"/>
            </w:rPr>
          </w:pPr>
        </w:p>
        <w:p w14:paraId="557BF9B3" w14:textId="77777777" w:rsidR="003D0992" w:rsidRPr="00183E26" w:rsidRDefault="003D0992" w:rsidP="00B25238">
          <w:pPr>
            <w:jc w:val="both"/>
            <w:rPr>
              <w:rFonts w:ascii="Arial" w:hAnsi="Arial" w:cs="Arial"/>
              <w:sz w:val="22"/>
              <w:szCs w:val="22"/>
            </w:rPr>
          </w:pPr>
        </w:p>
        <w:p w14:paraId="4BBD8B9E" w14:textId="77777777" w:rsidR="003D0992" w:rsidRDefault="003D0992" w:rsidP="00B25238">
          <w:pPr>
            <w:jc w:val="both"/>
            <w:rPr>
              <w:rFonts w:ascii="Arial" w:hAnsi="Arial" w:cs="Arial"/>
              <w:sz w:val="22"/>
              <w:szCs w:val="22"/>
              <w:lang w:val="en-GB"/>
            </w:rPr>
          </w:pPr>
        </w:p>
        <w:p w14:paraId="43372441" w14:textId="21F4645B" w:rsidR="002E05A9" w:rsidRPr="002E05A9" w:rsidRDefault="002E05A9" w:rsidP="002E05A9">
          <w:pPr>
            <w:jc w:val="both"/>
            <w:rPr>
              <w:rFonts w:ascii="Arial" w:hAnsi="Arial" w:cs="Arial"/>
              <w:sz w:val="22"/>
              <w:szCs w:val="22"/>
            </w:rPr>
          </w:pPr>
          <w:r w:rsidRPr="002E05A9">
            <w:rPr>
              <w:rFonts w:ascii="Arial" w:hAnsi="Arial" w:cs="Arial"/>
              <w:noProof/>
              <w:sz w:val="22"/>
              <w:szCs w:val="22"/>
            </w:rPr>
            <w:lastRenderedPageBreak/>
            <w:drawing>
              <wp:inline distT="0" distB="0" distL="0" distR="0" wp14:anchorId="6FEBC6D1" wp14:editId="2ED692EA">
                <wp:extent cx="5731510" cy="7777480"/>
                <wp:effectExtent l="0" t="0" r="2540" b="0"/>
                <wp:docPr id="1168327452" name="Picture 3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327452" name="Picture 36" descr="A screenshot of a computer&#10;&#10;AI-generated content may be incorrect."/>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7777480"/>
                        </a:xfrm>
                        <a:prstGeom prst="rect">
                          <a:avLst/>
                        </a:prstGeom>
                        <a:noFill/>
                        <a:ln>
                          <a:noFill/>
                        </a:ln>
                      </pic:spPr>
                    </pic:pic>
                  </a:graphicData>
                </a:graphic>
              </wp:inline>
            </w:drawing>
          </w:r>
        </w:p>
        <w:p w14:paraId="765352FD" w14:textId="634E9220" w:rsidR="00A60022" w:rsidRPr="00A60022" w:rsidRDefault="00A60022" w:rsidP="00A60022">
          <w:pPr>
            <w:jc w:val="both"/>
            <w:rPr>
              <w:rFonts w:ascii="Arial" w:hAnsi="Arial" w:cs="Arial"/>
              <w:sz w:val="22"/>
              <w:szCs w:val="22"/>
            </w:rPr>
          </w:pPr>
          <w:r w:rsidRPr="00A60022">
            <w:rPr>
              <w:rFonts w:ascii="Arial" w:hAnsi="Arial" w:cs="Arial"/>
              <w:noProof/>
              <w:sz w:val="22"/>
              <w:szCs w:val="22"/>
            </w:rPr>
            <w:lastRenderedPageBreak/>
            <w:drawing>
              <wp:inline distT="0" distB="0" distL="0" distR="0" wp14:anchorId="0C85712C" wp14:editId="5047F05D">
                <wp:extent cx="5731510" cy="6403975"/>
                <wp:effectExtent l="0" t="0" r="2540" b="0"/>
                <wp:docPr id="2029059132" name="Picture 38"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059132" name="Picture 38" descr="A screenshot of a computer screen&#10;&#10;AI-generated content may be incorrect."/>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1510" cy="6403975"/>
                        </a:xfrm>
                        <a:prstGeom prst="rect">
                          <a:avLst/>
                        </a:prstGeom>
                        <a:noFill/>
                        <a:ln>
                          <a:noFill/>
                        </a:ln>
                      </pic:spPr>
                    </pic:pic>
                  </a:graphicData>
                </a:graphic>
              </wp:inline>
            </w:drawing>
          </w:r>
        </w:p>
        <w:p w14:paraId="55DA31CF" w14:textId="2CBE03A1" w:rsidR="009B1A6E" w:rsidRPr="009B1A6E" w:rsidRDefault="009B1A6E" w:rsidP="009B1A6E">
          <w:pPr>
            <w:jc w:val="both"/>
            <w:rPr>
              <w:rFonts w:ascii="Arial" w:hAnsi="Arial" w:cs="Arial"/>
              <w:sz w:val="22"/>
              <w:szCs w:val="22"/>
            </w:rPr>
          </w:pPr>
          <w:r w:rsidRPr="009B1A6E">
            <w:rPr>
              <w:rFonts w:ascii="Arial" w:hAnsi="Arial" w:cs="Arial"/>
              <w:noProof/>
              <w:sz w:val="22"/>
              <w:szCs w:val="22"/>
            </w:rPr>
            <w:lastRenderedPageBreak/>
            <w:drawing>
              <wp:inline distT="0" distB="0" distL="0" distR="0" wp14:anchorId="29665511" wp14:editId="04696781">
                <wp:extent cx="5731510" cy="7207885"/>
                <wp:effectExtent l="0" t="0" r="2540" b="0"/>
                <wp:docPr id="570206150" name="Picture 40" descr="A screenshot of a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206150" name="Picture 40" descr="A screenshot of a screen&#10;&#10;AI-generated content may be incorrect."/>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1510" cy="7207885"/>
                        </a:xfrm>
                        <a:prstGeom prst="rect">
                          <a:avLst/>
                        </a:prstGeom>
                        <a:noFill/>
                        <a:ln>
                          <a:noFill/>
                        </a:ln>
                      </pic:spPr>
                    </pic:pic>
                  </a:graphicData>
                </a:graphic>
              </wp:inline>
            </w:drawing>
          </w:r>
        </w:p>
        <w:p w14:paraId="7FE4832F" w14:textId="77777777" w:rsidR="003D0992" w:rsidRDefault="003D0992" w:rsidP="00B25238">
          <w:pPr>
            <w:jc w:val="both"/>
            <w:rPr>
              <w:rFonts w:ascii="Arial" w:hAnsi="Arial" w:cs="Arial"/>
              <w:sz w:val="22"/>
              <w:szCs w:val="22"/>
              <w:lang w:val="en-GB"/>
            </w:rPr>
          </w:pPr>
        </w:p>
        <w:p w14:paraId="3D8C5DA5" w14:textId="691E9F51" w:rsidR="004A3A56" w:rsidRPr="004A3A56" w:rsidRDefault="004A3A56" w:rsidP="004A3A56">
          <w:pPr>
            <w:jc w:val="both"/>
            <w:rPr>
              <w:rFonts w:ascii="Arial" w:hAnsi="Arial" w:cs="Arial"/>
              <w:sz w:val="22"/>
              <w:szCs w:val="22"/>
            </w:rPr>
          </w:pPr>
          <w:r w:rsidRPr="004A3A56">
            <w:rPr>
              <w:rFonts w:ascii="Arial" w:hAnsi="Arial" w:cs="Arial"/>
              <w:noProof/>
              <w:sz w:val="22"/>
              <w:szCs w:val="22"/>
            </w:rPr>
            <w:lastRenderedPageBreak/>
            <w:drawing>
              <wp:inline distT="0" distB="0" distL="0" distR="0" wp14:anchorId="1BC7080B" wp14:editId="02B09879">
                <wp:extent cx="5731510" cy="8820785"/>
                <wp:effectExtent l="0" t="0" r="2540" b="0"/>
                <wp:docPr id="1609834229" name="Picture 4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834229" name="Picture 42" descr="A screenshot of a computer&#10;&#10;AI-generated content may be incorrect."/>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1510" cy="8820785"/>
                        </a:xfrm>
                        <a:prstGeom prst="rect">
                          <a:avLst/>
                        </a:prstGeom>
                        <a:noFill/>
                        <a:ln>
                          <a:noFill/>
                        </a:ln>
                      </pic:spPr>
                    </pic:pic>
                  </a:graphicData>
                </a:graphic>
              </wp:inline>
            </w:drawing>
          </w:r>
        </w:p>
        <w:p w14:paraId="25BD75E3" w14:textId="18740641" w:rsidR="00986F2E" w:rsidRPr="00986F2E" w:rsidRDefault="00986F2E" w:rsidP="00986F2E">
          <w:pPr>
            <w:jc w:val="both"/>
            <w:rPr>
              <w:rFonts w:ascii="Arial" w:hAnsi="Arial" w:cs="Arial"/>
              <w:sz w:val="22"/>
              <w:szCs w:val="22"/>
            </w:rPr>
          </w:pPr>
          <w:r w:rsidRPr="00986F2E">
            <w:rPr>
              <w:rFonts w:ascii="Arial" w:hAnsi="Arial" w:cs="Arial"/>
              <w:noProof/>
              <w:sz w:val="22"/>
              <w:szCs w:val="22"/>
            </w:rPr>
            <w:lastRenderedPageBreak/>
            <w:drawing>
              <wp:inline distT="0" distB="0" distL="0" distR="0" wp14:anchorId="736C887F" wp14:editId="01387C10">
                <wp:extent cx="5731510" cy="8249285"/>
                <wp:effectExtent l="0" t="0" r="2540" b="0"/>
                <wp:docPr id="2105007163" name="Picture 4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007163" name="Picture 44" descr="A screenshot of a computer&#10;&#10;AI-generated content may be incorrect."/>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1510" cy="8249285"/>
                        </a:xfrm>
                        <a:prstGeom prst="rect">
                          <a:avLst/>
                        </a:prstGeom>
                        <a:noFill/>
                        <a:ln>
                          <a:noFill/>
                        </a:ln>
                      </pic:spPr>
                    </pic:pic>
                  </a:graphicData>
                </a:graphic>
              </wp:inline>
            </w:drawing>
          </w:r>
        </w:p>
        <w:p w14:paraId="7BEFE3BD" w14:textId="7E56296D" w:rsidR="00986F2E" w:rsidRPr="00986F2E" w:rsidRDefault="00986F2E" w:rsidP="00986F2E">
          <w:pPr>
            <w:jc w:val="both"/>
            <w:rPr>
              <w:rFonts w:ascii="Arial" w:hAnsi="Arial" w:cs="Arial"/>
              <w:sz w:val="22"/>
              <w:szCs w:val="22"/>
            </w:rPr>
          </w:pPr>
          <w:r w:rsidRPr="00986F2E">
            <w:rPr>
              <w:rFonts w:ascii="Arial" w:hAnsi="Arial" w:cs="Arial"/>
              <w:noProof/>
              <w:sz w:val="22"/>
              <w:szCs w:val="22"/>
            </w:rPr>
            <w:lastRenderedPageBreak/>
            <w:drawing>
              <wp:inline distT="0" distB="0" distL="0" distR="0" wp14:anchorId="5EB25EE8" wp14:editId="303A95B4">
                <wp:extent cx="5731510" cy="8256270"/>
                <wp:effectExtent l="0" t="0" r="2540" b="0"/>
                <wp:docPr id="211432423" name="Picture 4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32423" name="Picture 46" descr="A screenshot of a computer&#10;&#10;AI-generated content may be incorrect."/>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1510" cy="8256270"/>
                        </a:xfrm>
                        <a:prstGeom prst="rect">
                          <a:avLst/>
                        </a:prstGeom>
                        <a:noFill/>
                        <a:ln>
                          <a:noFill/>
                        </a:ln>
                      </pic:spPr>
                    </pic:pic>
                  </a:graphicData>
                </a:graphic>
              </wp:inline>
            </w:drawing>
          </w:r>
        </w:p>
        <w:p w14:paraId="43FB93F5" w14:textId="77777777" w:rsidR="003D0992" w:rsidRDefault="003D0992" w:rsidP="00B25238">
          <w:pPr>
            <w:jc w:val="both"/>
            <w:rPr>
              <w:rFonts w:ascii="Arial" w:hAnsi="Arial" w:cs="Arial"/>
              <w:sz w:val="22"/>
              <w:szCs w:val="22"/>
              <w:lang w:val="en-GB"/>
            </w:rPr>
          </w:pPr>
        </w:p>
        <w:p w14:paraId="1DF589AA" w14:textId="4032A12B" w:rsidR="003D0992" w:rsidRDefault="00832ABC" w:rsidP="00B25238">
          <w:pPr>
            <w:jc w:val="both"/>
            <w:rPr>
              <w:lang w:val="en-GB"/>
            </w:rPr>
          </w:pPr>
          <w:r>
            <w:rPr>
              <w:rFonts w:ascii="Arial" w:hAnsi="Arial" w:cs="Arial"/>
              <w:sz w:val="22"/>
              <w:szCs w:val="22"/>
              <w:lang w:val="en-GB"/>
            </w:rPr>
            <w:t xml:space="preserve">Form link: </w:t>
          </w:r>
          <w:hyperlink r:id="rId40" w:history="1">
            <w:r w:rsidR="002942ED" w:rsidRPr="00192BD2">
              <w:rPr>
                <w:rStyle w:val="Hyperlink"/>
              </w:rPr>
              <w:t>https://forms.gle/wmLbthrJnGDuvAGD9</w:t>
            </w:r>
          </w:hyperlink>
        </w:p>
        <w:p w14:paraId="2A7D2FE3" w14:textId="77777777" w:rsidR="002942ED" w:rsidRPr="002942ED" w:rsidRDefault="002942ED" w:rsidP="00B25238">
          <w:pPr>
            <w:jc w:val="both"/>
            <w:rPr>
              <w:rFonts w:ascii="Arial" w:hAnsi="Arial" w:cs="Arial"/>
              <w:sz w:val="22"/>
              <w:szCs w:val="22"/>
              <w:lang w:val="en-GB"/>
            </w:rPr>
          </w:pPr>
        </w:p>
        <w:p w14:paraId="7012284C" w14:textId="77777777" w:rsidR="00EF29F7" w:rsidRDefault="00EF29F7" w:rsidP="00EF29F7">
          <w:pPr>
            <w:pStyle w:val="NormalWeb"/>
            <w:spacing w:line="360" w:lineRule="auto"/>
            <w:rPr>
              <w:i/>
              <w:iCs/>
              <w:lang w:val="en-GB"/>
            </w:rPr>
          </w:pPr>
        </w:p>
        <w:p w14:paraId="500A764E" w14:textId="77777777" w:rsidR="00EF29F7" w:rsidRDefault="00EF29F7" w:rsidP="00EF29F7">
          <w:pPr>
            <w:pStyle w:val="NormalWeb"/>
            <w:spacing w:line="360" w:lineRule="auto"/>
            <w:rPr>
              <w:i/>
              <w:iCs/>
              <w:lang w:val="en-GB"/>
            </w:rPr>
          </w:pPr>
        </w:p>
        <w:p w14:paraId="348BE3FA" w14:textId="77777777" w:rsidR="00EF29F7" w:rsidRDefault="00EF29F7" w:rsidP="00EF29F7">
          <w:pPr>
            <w:pStyle w:val="NormalWeb"/>
            <w:spacing w:line="360" w:lineRule="auto"/>
            <w:rPr>
              <w:i/>
              <w:iCs/>
              <w:lang w:val="en-GB"/>
            </w:rPr>
          </w:pPr>
        </w:p>
        <w:p w14:paraId="55EAFBE8" w14:textId="77777777" w:rsidR="00EF29F7" w:rsidRDefault="00EF29F7" w:rsidP="00EF29F7">
          <w:pPr>
            <w:pStyle w:val="NormalWeb"/>
            <w:spacing w:line="360" w:lineRule="auto"/>
            <w:rPr>
              <w:i/>
              <w:iCs/>
              <w:lang w:val="en-GB"/>
            </w:rPr>
          </w:pPr>
        </w:p>
        <w:p w14:paraId="44F5D509" w14:textId="77777777" w:rsidR="00EF29F7" w:rsidRDefault="00EF29F7" w:rsidP="00EF29F7">
          <w:pPr>
            <w:pStyle w:val="NormalWeb"/>
            <w:spacing w:line="360" w:lineRule="auto"/>
            <w:rPr>
              <w:i/>
              <w:iCs/>
              <w:lang w:val="en-GB"/>
            </w:rPr>
          </w:pPr>
        </w:p>
        <w:p w14:paraId="17059F62" w14:textId="77777777" w:rsidR="00EF29F7" w:rsidRDefault="00EF29F7" w:rsidP="00EF29F7">
          <w:pPr>
            <w:pStyle w:val="NormalWeb"/>
            <w:spacing w:line="360" w:lineRule="auto"/>
            <w:rPr>
              <w:i/>
              <w:iCs/>
              <w:lang w:val="en-GB"/>
            </w:rPr>
          </w:pPr>
        </w:p>
        <w:p w14:paraId="629AFB3E" w14:textId="77777777" w:rsidR="00EF29F7" w:rsidRDefault="00EF29F7" w:rsidP="00EF29F7">
          <w:pPr>
            <w:pStyle w:val="NormalWeb"/>
            <w:spacing w:line="360" w:lineRule="auto"/>
            <w:rPr>
              <w:i/>
              <w:iCs/>
              <w:lang w:val="en-GB"/>
            </w:rPr>
          </w:pPr>
        </w:p>
        <w:p w14:paraId="597011F4" w14:textId="77777777" w:rsidR="00EF29F7" w:rsidRDefault="00EF29F7" w:rsidP="00EF29F7">
          <w:pPr>
            <w:pStyle w:val="NormalWeb"/>
            <w:spacing w:line="360" w:lineRule="auto"/>
            <w:rPr>
              <w:i/>
              <w:iCs/>
              <w:lang w:val="en-GB"/>
            </w:rPr>
          </w:pPr>
        </w:p>
        <w:p w14:paraId="780E07B2" w14:textId="77777777" w:rsidR="00EF29F7" w:rsidRDefault="00EF29F7" w:rsidP="00EF29F7">
          <w:pPr>
            <w:pStyle w:val="NormalWeb"/>
            <w:spacing w:line="360" w:lineRule="auto"/>
            <w:rPr>
              <w:i/>
              <w:iCs/>
              <w:lang w:val="en-GB"/>
            </w:rPr>
          </w:pPr>
        </w:p>
        <w:p w14:paraId="3159E7E6" w14:textId="77777777" w:rsidR="00EF29F7" w:rsidRDefault="00EF29F7" w:rsidP="00EF29F7">
          <w:pPr>
            <w:pStyle w:val="NormalWeb"/>
            <w:spacing w:line="360" w:lineRule="auto"/>
            <w:rPr>
              <w:i/>
              <w:iCs/>
              <w:lang w:val="en-GB"/>
            </w:rPr>
          </w:pPr>
        </w:p>
        <w:p w14:paraId="78A7A98B" w14:textId="77777777" w:rsidR="00EF29F7" w:rsidRDefault="00EF29F7" w:rsidP="00EF29F7">
          <w:pPr>
            <w:pStyle w:val="NormalWeb"/>
            <w:spacing w:line="360" w:lineRule="auto"/>
            <w:rPr>
              <w:i/>
              <w:iCs/>
              <w:lang w:val="en-GB"/>
            </w:rPr>
          </w:pPr>
        </w:p>
        <w:p w14:paraId="141C1354" w14:textId="77777777" w:rsidR="00EF29F7" w:rsidRDefault="00EF29F7" w:rsidP="00EF29F7">
          <w:pPr>
            <w:pStyle w:val="NormalWeb"/>
            <w:spacing w:line="360" w:lineRule="auto"/>
            <w:rPr>
              <w:i/>
              <w:iCs/>
              <w:lang w:val="en-GB"/>
            </w:rPr>
          </w:pPr>
        </w:p>
        <w:p w14:paraId="683E4FEE" w14:textId="77777777" w:rsidR="00EF29F7" w:rsidRDefault="00EF29F7" w:rsidP="00EF29F7">
          <w:pPr>
            <w:pStyle w:val="NormalWeb"/>
            <w:spacing w:line="360" w:lineRule="auto"/>
            <w:rPr>
              <w:i/>
              <w:iCs/>
              <w:lang w:val="en-GB"/>
            </w:rPr>
          </w:pPr>
        </w:p>
        <w:p w14:paraId="7DCB05E3" w14:textId="77777777" w:rsidR="00EF29F7" w:rsidRDefault="00EF29F7" w:rsidP="00EF29F7">
          <w:pPr>
            <w:pStyle w:val="NormalWeb"/>
            <w:spacing w:line="360" w:lineRule="auto"/>
            <w:rPr>
              <w:i/>
              <w:iCs/>
              <w:lang w:val="en-GB"/>
            </w:rPr>
          </w:pPr>
        </w:p>
        <w:p w14:paraId="54FC94B2" w14:textId="77777777" w:rsidR="00EF29F7" w:rsidRDefault="00EF29F7" w:rsidP="00EF29F7">
          <w:pPr>
            <w:pStyle w:val="NormalWeb"/>
            <w:spacing w:line="360" w:lineRule="auto"/>
            <w:rPr>
              <w:i/>
              <w:iCs/>
              <w:lang w:val="en-GB"/>
            </w:rPr>
          </w:pPr>
        </w:p>
        <w:p w14:paraId="7832EEAB" w14:textId="77777777" w:rsidR="00EF29F7" w:rsidRDefault="00EF29F7" w:rsidP="00EF29F7">
          <w:pPr>
            <w:pStyle w:val="NormalWeb"/>
            <w:spacing w:line="360" w:lineRule="auto"/>
            <w:rPr>
              <w:i/>
              <w:iCs/>
              <w:lang w:val="en-GB"/>
            </w:rPr>
          </w:pPr>
        </w:p>
        <w:p w14:paraId="3CBFE07D" w14:textId="77777777" w:rsidR="00EF29F7" w:rsidRDefault="00EF29F7" w:rsidP="00EF29F7">
          <w:pPr>
            <w:pStyle w:val="NormalWeb"/>
            <w:spacing w:line="360" w:lineRule="auto"/>
            <w:rPr>
              <w:i/>
              <w:iCs/>
              <w:lang w:val="en-GB"/>
            </w:rPr>
          </w:pPr>
        </w:p>
        <w:p w14:paraId="2215FA04" w14:textId="77777777" w:rsidR="00EF29F7" w:rsidRDefault="00EF29F7" w:rsidP="00EF29F7">
          <w:pPr>
            <w:pStyle w:val="NormalWeb"/>
            <w:spacing w:line="360" w:lineRule="auto"/>
            <w:rPr>
              <w:i/>
              <w:iCs/>
              <w:lang w:val="en-GB"/>
            </w:rPr>
          </w:pPr>
        </w:p>
        <w:p w14:paraId="6F958ECA" w14:textId="77777777" w:rsidR="00EF29F7" w:rsidRDefault="00EF29F7" w:rsidP="00EF29F7">
          <w:pPr>
            <w:pStyle w:val="NormalWeb"/>
            <w:spacing w:line="360" w:lineRule="auto"/>
            <w:rPr>
              <w:i/>
              <w:iCs/>
              <w:lang w:val="en-GB"/>
            </w:rPr>
          </w:pPr>
        </w:p>
        <w:p w14:paraId="5A9326E5" w14:textId="77777777" w:rsidR="00EF29F7" w:rsidRDefault="00EF29F7" w:rsidP="00EF29F7">
          <w:pPr>
            <w:pStyle w:val="NormalWeb"/>
            <w:spacing w:line="360" w:lineRule="auto"/>
            <w:rPr>
              <w:i/>
              <w:iCs/>
              <w:lang w:val="en-GB"/>
            </w:rPr>
          </w:pPr>
        </w:p>
        <w:p w14:paraId="1956F4FB" w14:textId="77777777" w:rsidR="00EF29F7" w:rsidRDefault="00EF29F7" w:rsidP="00EF29F7">
          <w:pPr>
            <w:pStyle w:val="NormalWeb"/>
            <w:spacing w:line="360" w:lineRule="auto"/>
            <w:rPr>
              <w:i/>
              <w:iCs/>
              <w:lang w:val="en-GB"/>
            </w:rPr>
          </w:pPr>
        </w:p>
        <w:p w14:paraId="43EDEA56" w14:textId="77777777" w:rsidR="00832ABC" w:rsidRPr="00EF29F7" w:rsidRDefault="00832ABC" w:rsidP="00B25238">
          <w:pPr>
            <w:jc w:val="both"/>
            <w:rPr>
              <w:rFonts w:ascii="Arial" w:hAnsi="Arial" w:cs="Arial"/>
              <w:sz w:val="22"/>
              <w:szCs w:val="22"/>
            </w:rPr>
          </w:pPr>
        </w:p>
        <w:p w14:paraId="2783E2F8" w14:textId="77777777" w:rsidR="003D0992" w:rsidRDefault="003D0992" w:rsidP="00B25238">
          <w:pPr>
            <w:jc w:val="both"/>
            <w:rPr>
              <w:rFonts w:ascii="Arial" w:hAnsi="Arial" w:cs="Arial"/>
              <w:sz w:val="22"/>
              <w:szCs w:val="22"/>
              <w:lang w:val="en-GB"/>
            </w:rPr>
          </w:pPr>
        </w:p>
        <w:p w14:paraId="67295A0D" w14:textId="77777777" w:rsidR="003D0992" w:rsidRDefault="003D0992" w:rsidP="00B25238">
          <w:pPr>
            <w:jc w:val="both"/>
            <w:rPr>
              <w:rFonts w:ascii="Arial" w:hAnsi="Arial" w:cs="Arial"/>
              <w:sz w:val="22"/>
              <w:szCs w:val="22"/>
              <w:lang w:val="en-GB"/>
            </w:rPr>
          </w:pPr>
        </w:p>
        <w:p w14:paraId="527FC045" w14:textId="77777777" w:rsidR="003D0992" w:rsidRDefault="003D0992" w:rsidP="00B25238">
          <w:pPr>
            <w:jc w:val="both"/>
            <w:rPr>
              <w:rFonts w:ascii="Arial" w:hAnsi="Arial" w:cs="Arial"/>
              <w:sz w:val="22"/>
              <w:szCs w:val="22"/>
              <w:lang w:val="en-GB"/>
            </w:rPr>
          </w:pPr>
        </w:p>
        <w:p w14:paraId="3B4ADC94" w14:textId="77777777" w:rsidR="00071EAC" w:rsidRDefault="00071EAC">
          <w:pPr>
            <w:pStyle w:val="NormalWeb"/>
            <w:jc w:val="center"/>
            <w:rPr>
              <w:rFonts w:ascii="Arial" w:hAnsi="Arial" w:cs="Arial"/>
              <w:sz w:val="22"/>
              <w:szCs w:val="22"/>
              <w:lang w:val="en-GB"/>
            </w:rPr>
          </w:pPr>
          <w:r>
            <w:rPr>
              <w:rFonts w:ascii="Arial" w:hAnsi="Arial" w:cs="Arial"/>
              <w:sz w:val="22"/>
              <w:szCs w:val="22"/>
              <w:lang w:val="en-GB"/>
            </w:rPr>
            <w:br/>
          </w:r>
        </w:p>
        <w:p w14:paraId="410E4377" w14:textId="4D1258F3" w:rsidR="00071EAC" w:rsidRDefault="00071EAC" w:rsidP="00B25238">
          <w:pPr>
            <w:jc w:val="both"/>
            <w:rPr>
              <w:rFonts w:ascii="Arial" w:hAnsi="Arial" w:cs="Arial"/>
              <w:sz w:val="22"/>
              <w:szCs w:val="22"/>
              <w:lang w:val="en-GB"/>
            </w:rPr>
          </w:pPr>
        </w:p>
        <w:p w14:paraId="60C092C0" w14:textId="77777777" w:rsidR="00A77F52" w:rsidRDefault="00A77F52">
          <w:pPr>
            <w:pStyle w:val="NormalWeb"/>
            <w:jc w:val="center"/>
            <w:rPr>
              <w:rFonts w:ascii="Arial" w:hAnsi="Arial" w:cs="Arial"/>
              <w:sz w:val="22"/>
              <w:szCs w:val="22"/>
              <w:lang w:val="en-GB"/>
            </w:rPr>
          </w:pPr>
          <w:r>
            <w:rPr>
              <w:rFonts w:ascii="Arial" w:hAnsi="Arial" w:cs="Arial"/>
              <w:sz w:val="22"/>
              <w:szCs w:val="22"/>
              <w:lang w:val="en-GB"/>
            </w:rPr>
            <w:br/>
          </w:r>
        </w:p>
        <w:p w14:paraId="3EB218F3" w14:textId="00AAD0E1" w:rsidR="003D0992" w:rsidRPr="003D0992" w:rsidRDefault="00751619" w:rsidP="00B25238">
          <w:pPr>
            <w:jc w:val="both"/>
            <w:rPr>
              <w:rFonts w:ascii="Arial" w:hAnsi="Arial" w:cs="Arial"/>
              <w:sz w:val="22"/>
              <w:szCs w:val="22"/>
              <w:lang w:val="en-GB"/>
            </w:rPr>
          </w:pPr>
        </w:p>
      </w:sdtContent>
    </w:sdt>
    <w:sectPr w:rsidR="003D0992" w:rsidRPr="003D0992" w:rsidSect="009535A3">
      <w:footerReference w:type="default" r:id="rId4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08425C" w14:textId="77777777" w:rsidR="00534072" w:rsidRDefault="00534072" w:rsidP="00534072">
      <w:pPr>
        <w:spacing w:after="0" w:line="240" w:lineRule="auto"/>
      </w:pPr>
      <w:r>
        <w:separator/>
      </w:r>
    </w:p>
  </w:endnote>
  <w:endnote w:type="continuationSeparator" w:id="0">
    <w:p w14:paraId="1A4136ED" w14:textId="77777777" w:rsidR="00534072" w:rsidRDefault="00534072" w:rsidP="005340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albaum Text">
    <w:charset w:val="00"/>
    <w:family w:val="roman"/>
    <w:pitch w:val="variable"/>
    <w:sig w:usb0="8000002F" w:usb1="0000000A"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2459697"/>
      <w:docPartObj>
        <w:docPartGallery w:val="Page Numbers (Bottom of Page)"/>
        <w:docPartUnique/>
      </w:docPartObj>
    </w:sdtPr>
    <w:sdtEndPr>
      <w:rPr>
        <w:noProof/>
      </w:rPr>
    </w:sdtEndPr>
    <w:sdtContent>
      <w:p w14:paraId="08998DFB" w14:textId="47ABB213" w:rsidR="00534072" w:rsidRDefault="0053407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4DD7DD3" w14:textId="77777777" w:rsidR="00534072" w:rsidRDefault="005340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BB6B82" w14:textId="77777777" w:rsidR="00534072" w:rsidRDefault="00534072" w:rsidP="00534072">
      <w:pPr>
        <w:spacing w:after="0" w:line="240" w:lineRule="auto"/>
      </w:pPr>
      <w:r>
        <w:separator/>
      </w:r>
    </w:p>
  </w:footnote>
  <w:footnote w:type="continuationSeparator" w:id="0">
    <w:p w14:paraId="6593A921" w14:textId="77777777" w:rsidR="00534072" w:rsidRDefault="00534072" w:rsidP="005340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7142B"/>
    <w:multiLevelType w:val="multilevel"/>
    <w:tmpl w:val="D7F43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8023C"/>
    <w:multiLevelType w:val="hybridMultilevel"/>
    <w:tmpl w:val="EDE62E54"/>
    <w:lvl w:ilvl="0" w:tplc="DA6AC654">
      <w:start w:val="1"/>
      <w:numFmt w:val="bullet"/>
      <w:lvlText w:val="-"/>
      <w:lvlJc w:val="left"/>
      <w:pPr>
        <w:ind w:left="360" w:hanging="360"/>
      </w:pPr>
      <w:rPr>
        <w:rFonts w:ascii="Walbaum Text" w:hAnsi="Walbaum Text" w:hint="default"/>
      </w:rPr>
    </w:lvl>
    <w:lvl w:ilvl="1" w:tplc="10000003" w:tentative="1">
      <w:start w:val="1"/>
      <w:numFmt w:val="bullet"/>
      <w:lvlText w:val="o"/>
      <w:lvlJc w:val="left"/>
      <w:pPr>
        <w:ind w:left="1080" w:hanging="360"/>
      </w:pPr>
      <w:rPr>
        <w:rFonts w:ascii="Courier New" w:hAnsi="Courier New" w:cs="Courier New" w:hint="default"/>
      </w:rPr>
    </w:lvl>
    <w:lvl w:ilvl="2" w:tplc="10000005" w:tentative="1">
      <w:start w:val="1"/>
      <w:numFmt w:val="bullet"/>
      <w:lvlText w:val=""/>
      <w:lvlJc w:val="left"/>
      <w:pPr>
        <w:ind w:left="1800" w:hanging="360"/>
      </w:pPr>
      <w:rPr>
        <w:rFonts w:ascii="Wingdings" w:hAnsi="Wingdings" w:hint="default"/>
      </w:rPr>
    </w:lvl>
    <w:lvl w:ilvl="3" w:tplc="10000001" w:tentative="1">
      <w:start w:val="1"/>
      <w:numFmt w:val="bullet"/>
      <w:lvlText w:val=""/>
      <w:lvlJc w:val="left"/>
      <w:pPr>
        <w:ind w:left="2520" w:hanging="360"/>
      </w:pPr>
      <w:rPr>
        <w:rFonts w:ascii="Symbol" w:hAnsi="Symbol" w:hint="default"/>
      </w:rPr>
    </w:lvl>
    <w:lvl w:ilvl="4" w:tplc="10000003" w:tentative="1">
      <w:start w:val="1"/>
      <w:numFmt w:val="bullet"/>
      <w:lvlText w:val="o"/>
      <w:lvlJc w:val="left"/>
      <w:pPr>
        <w:ind w:left="3240" w:hanging="360"/>
      </w:pPr>
      <w:rPr>
        <w:rFonts w:ascii="Courier New" w:hAnsi="Courier New" w:cs="Courier New" w:hint="default"/>
      </w:rPr>
    </w:lvl>
    <w:lvl w:ilvl="5" w:tplc="10000005" w:tentative="1">
      <w:start w:val="1"/>
      <w:numFmt w:val="bullet"/>
      <w:lvlText w:val=""/>
      <w:lvlJc w:val="left"/>
      <w:pPr>
        <w:ind w:left="3960" w:hanging="360"/>
      </w:pPr>
      <w:rPr>
        <w:rFonts w:ascii="Wingdings" w:hAnsi="Wingdings" w:hint="default"/>
      </w:rPr>
    </w:lvl>
    <w:lvl w:ilvl="6" w:tplc="10000001" w:tentative="1">
      <w:start w:val="1"/>
      <w:numFmt w:val="bullet"/>
      <w:lvlText w:val=""/>
      <w:lvlJc w:val="left"/>
      <w:pPr>
        <w:ind w:left="4680" w:hanging="360"/>
      </w:pPr>
      <w:rPr>
        <w:rFonts w:ascii="Symbol" w:hAnsi="Symbol" w:hint="default"/>
      </w:rPr>
    </w:lvl>
    <w:lvl w:ilvl="7" w:tplc="10000003" w:tentative="1">
      <w:start w:val="1"/>
      <w:numFmt w:val="bullet"/>
      <w:lvlText w:val="o"/>
      <w:lvlJc w:val="left"/>
      <w:pPr>
        <w:ind w:left="5400" w:hanging="360"/>
      </w:pPr>
      <w:rPr>
        <w:rFonts w:ascii="Courier New" w:hAnsi="Courier New" w:cs="Courier New" w:hint="default"/>
      </w:rPr>
    </w:lvl>
    <w:lvl w:ilvl="8" w:tplc="10000005" w:tentative="1">
      <w:start w:val="1"/>
      <w:numFmt w:val="bullet"/>
      <w:lvlText w:val=""/>
      <w:lvlJc w:val="left"/>
      <w:pPr>
        <w:ind w:left="6120" w:hanging="360"/>
      </w:pPr>
      <w:rPr>
        <w:rFonts w:ascii="Wingdings" w:hAnsi="Wingdings" w:hint="default"/>
      </w:rPr>
    </w:lvl>
  </w:abstractNum>
  <w:abstractNum w:abstractNumId="2" w15:restartNumberingAfterBreak="0">
    <w:nsid w:val="0C4D08E1"/>
    <w:multiLevelType w:val="hybridMultilevel"/>
    <w:tmpl w:val="A92A2B3E"/>
    <w:lvl w:ilvl="0" w:tplc="FFFFFFFF">
      <w:start w:val="1"/>
      <w:numFmt w:val="bullet"/>
      <w:lvlText w:val="-"/>
      <w:lvlJc w:val="left"/>
      <w:pPr>
        <w:ind w:left="360" w:hanging="360"/>
      </w:pPr>
      <w:rPr>
        <w:rFonts w:ascii="Walbaum Text" w:hAnsi="Walbaum Text" w:hint="default"/>
      </w:rPr>
    </w:lvl>
    <w:lvl w:ilvl="1" w:tplc="DA6AC654">
      <w:start w:val="1"/>
      <w:numFmt w:val="bullet"/>
      <w:lvlText w:val="-"/>
      <w:lvlJc w:val="left"/>
      <w:pPr>
        <w:ind w:left="360" w:hanging="360"/>
      </w:pPr>
      <w:rPr>
        <w:rFonts w:ascii="Walbaum Text" w:hAnsi="Walbaum Text"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0CDF667C"/>
    <w:multiLevelType w:val="hybridMultilevel"/>
    <w:tmpl w:val="8000062E"/>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4" w15:restartNumberingAfterBreak="0">
    <w:nsid w:val="0D727E92"/>
    <w:multiLevelType w:val="hybridMultilevel"/>
    <w:tmpl w:val="00785750"/>
    <w:lvl w:ilvl="0" w:tplc="DA6AC654">
      <w:start w:val="1"/>
      <w:numFmt w:val="bullet"/>
      <w:lvlText w:val="-"/>
      <w:lvlJc w:val="left"/>
      <w:pPr>
        <w:ind w:left="360" w:hanging="360"/>
      </w:pPr>
      <w:rPr>
        <w:rFonts w:ascii="Walbaum Text" w:hAnsi="Walbaum Text" w:hint="default"/>
      </w:rPr>
    </w:lvl>
    <w:lvl w:ilvl="1" w:tplc="12D6DD64">
      <w:numFmt w:val="bullet"/>
      <w:lvlText w:val="•"/>
      <w:lvlJc w:val="left"/>
      <w:pPr>
        <w:ind w:left="1080" w:hanging="360"/>
      </w:pPr>
      <w:rPr>
        <w:rFonts w:ascii="Times New Roman" w:eastAsiaTheme="minorHAnsi" w:hAnsi="Times New Roman" w:cs="Times New Roman" w:hint="default"/>
      </w:rPr>
    </w:lvl>
    <w:lvl w:ilvl="2" w:tplc="10000005" w:tentative="1">
      <w:start w:val="1"/>
      <w:numFmt w:val="bullet"/>
      <w:lvlText w:val=""/>
      <w:lvlJc w:val="left"/>
      <w:pPr>
        <w:ind w:left="1800" w:hanging="360"/>
      </w:pPr>
      <w:rPr>
        <w:rFonts w:ascii="Wingdings" w:hAnsi="Wingdings" w:hint="default"/>
      </w:rPr>
    </w:lvl>
    <w:lvl w:ilvl="3" w:tplc="10000001" w:tentative="1">
      <w:start w:val="1"/>
      <w:numFmt w:val="bullet"/>
      <w:lvlText w:val=""/>
      <w:lvlJc w:val="left"/>
      <w:pPr>
        <w:ind w:left="2520" w:hanging="360"/>
      </w:pPr>
      <w:rPr>
        <w:rFonts w:ascii="Symbol" w:hAnsi="Symbol" w:hint="default"/>
      </w:rPr>
    </w:lvl>
    <w:lvl w:ilvl="4" w:tplc="10000003" w:tentative="1">
      <w:start w:val="1"/>
      <w:numFmt w:val="bullet"/>
      <w:lvlText w:val="o"/>
      <w:lvlJc w:val="left"/>
      <w:pPr>
        <w:ind w:left="3240" w:hanging="360"/>
      </w:pPr>
      <w:rPr>
        <w:rFonts w:ascii="Courier New" w:hAnsi="Courier New" w:cs="Courier New" w:hint="default"/>
      </w:rPr>
    </w:lvl>
    <w:lvl w:ilvl="5" w:tplc="10000005" w:tentative="1">
      <w:start w:val="1"/>
      <w:numFmt w:val="bullet"/>
      <w:lvlText w:val=""/>
      <w:lvlJc w:val="left"/>
      <w:pPr>
        <w:ind w:left="3960" w:hanging="360"/>
      </w:pPr>
      <w:rPr>
        <w:rFonts w:ascii="Wingdings" w:hAnsi="Wingdings" w:hint="default"/>
      </w:rPr>
    </w:lvl>
    <w:lvl w:ilvl="6" w:tplc="10000001" w:tentative="1">
      <w:start w:val="1"/>
      <w:numFmt w:val="bullet"/>
      <w:lvlText w:val=""/>
      <w:lvlJc w:val="left"/>
      <w:pPr>
        <w:ind w:left="4680" w:hanging="360"/>
      </w:pPr>
      <w:rPr>
        <w:rFonts w:ascii="Symbol" w:hAnsi="Symbol" w:hint="default"/>
      </w:rPr>
    </w:lvl>
    <w:lvl w:ilvl="7" w:tplc="10000003" w:tentative="1">
      <w:start w:val="1"/>
      <w:numFmt w:val="bullet"/>
      <w:lvlText w:val="o"/>
      <w:lvlJc w:val="left"/>
      <w:pPr>
        <w:ind w:left="5400" w:hanging="360"/>
      </w:pPr>
      <w:rPr>
        <w:rFonts w:ascii="Courier New" w:hAnsi="Courier New" w:cs="Courier New" w:hint="default"/>
      </w:rPr>
    </w:lvl>
    <w:lvl w:ilvl="8" w:tplc="10000005" w:tentative="1">
      <w:start w:val="1"/>
      <w:numFmt w:val="bullet"/>
      <w:lvlText w:val=""/>
      <w:lvlJc w:val="left"/>
      <w:pPr>
        <w:ind w:left="6120" w:hanging="360"/>
      </w:pPr>
      <w:rPr>
        <w:rFonts w:ascii="Wingdings" w:hAnsi="Wingdings" w:hint="default"/>
      </w:rPr>
    </w:lvl>
  </w:abstractNum>
  <w:abstractNum w:abstractNumId="5" w15:restartNumberingAfterBreak="0">
    <w:nsid w:val="0F5D185E"/>
    <w:multiLevelType w:val="hybridMultilevel"/>
    <w:tmpl w:val="24D0ACCA"/>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6" w15:restartNumberingAfterBreak="0">
    <w:nsid w:val="114E10D9"/>
    <w:multiLevelType w:val="hybridMultilevel"/>
    <w:tmpl w:val="F192064E"/>
    <w:lvl w:ilvl="0" w:tplc="DA6AC654">
      <w:start w:val="1"/>
      <w:numFmt w:val="bullet"/>
      <w:lvlText w:val="-"/>
      <w:lvlJc w:val="left"/>
      <w:pPr>
        <w:ind w:left="360" w:hanging="360"/>
      </w:pPr>
      <w:rPr>
        <w:rFonts w:ascii="Walbaum Text" w:hAnsi="Walbaum Text" w:hint="default"/>
      </w:rPr>
    </w:lvl>
    <w:lvl w:ilvl="1" w:tplc="10000003" w:tentative="1">
      <w:start w:val="1"/>
      <w:numFmt w:val="bullet"/>
      <w:lvlText w:val="o"/>
      <w:lvlJc w:val="left"/>
      <w:pPr>
        <w:ind w:left="1080" w:hanging="360"/>
      </w:pPr>
      <w:rPr>
        <w:rFonts w:ascii="Courier New" w:hAnsi="Courier New" w:cs="Courier New" w:hint="default"/>
      </w:rPr>
    </w:lvl>
    <w:lvl w:ilvl="2" w:tplc="10000005" w:tentative="1">
      <w:start w:val="1"/>
      <w:numFmt w:val="bullet"/>
      <w:lvlText w:val=""/>
      <w:lvlJc w:val="left"/>
      <w:pPr>
        <w:ind w:left="1800" w:hanging="360"/>
      </w:pPr>
      <w:rPr>
        <w:rFonts w:ascii="Wingdings" w:hAnsi="Wingdings" w:hint="default"/>
      </w:rPr>
    </w:lvl>
    <w:lvl w:ilvl="3" w:tplc="10000001" w:tentative="1">
      <w:start w:val="1"/>
      <w:numFmt w:val="bullet"/>
      <w:lvlText w:val=""/>
      <w:lvlJc w:val="left"/>
      <w:pPr>
        <w:ind w:left="2520" w:hanging="360"/>
      </w:pPr>
      <w:rPr>
        <w:rFonts w:ascii="Symbol" w:hAnsi="Symbol" w:hint="default"/>
      </w:rPr>
    </w:lvl>
    <w:lvl w:ilvl="4" w:tplc="10000003" w:tentative="1">
      <w:start w:val="1"/>
      <w:numFmt w:val="bullet"/>
      <w:lvlText w:val="o"/>
      <w:lvlJc w:val="left"/>
      <w:pPr>
        <w:ind w:left="3240" w:hanging="360"/>
      </w:pPr>
      <w:rPr>
        <w:rFonts w:ascii="Courier New" w:hAnsi="Courier New" w:cs="Courier New" w:hint="default"/>
      </w:rPr>
    </w:lvl>
    <w:lvl w:ilvl="5" w:tplc="10000005" w:tentative="1">
      <w:start w:val="1"/>
      <w:numFmt w:val="bullet"/>
      <w:lvlText w:val=""/>
      <w:lvlJc w:val="left"/>
      <w:pPr>
        <w:ind w:left="3960" w:hanging="360"/>
      </w:pPr>
      <w:rPr>
        <w:rFonts w:ascii="Wingdings" w:hAnsi="Wingdings" w:hint="default"/>
      </w:rPr>
    </w:lvl>
    <w:lvl w:ilvl="6" w:tplc="10000001" w:tentative="1">
      <w:start w:val="1"/>
      <w:numFmt w:val="bullet"/>
      <w:lvlText w:val=""/>
      <w:lvlJc w:val="left"/>
      <w:pPr>
        <w:ind w:left="4680" w:hanging="360"/>
      </w:pPr>
      <w:rPr>
        <w:rFonts w:ascii="Symbol" w:hAnsi="Symbol" w:hint="default"/>
      </w:rPr>
    </w:lvl>
    <w:lvl w:ilvl="7" w:tplc="10000003" w:tentative="1">
      <w:start w:val="1"/>
      <w:numFmt w:val="bullet"/>
      <w:lvlText w:val="o"/>
      <w:lvlJc w:val="left"/>
      <w:pPr>
        <w:ind w:left="5400" w:hanging="360"/>
      </w:pPr>
      <w:rPr>
        <w:rFonts w:ascii="Courier New" w:hAnsi="Courier New" w:cs="Courier New" w:hint="default"/>
      </w:rPr>
    </w:lvl>
    <w:lvl w:ilvl="8" w:tplc="10000005" w:tentative="1">
      <w:start w:val="1"/>
      <w:numFmt w:val="bullet"/>
      <w:lvlText w:val=""/>
      <w:lvlJc w:val="left"/>
      <w:pPr>
        <w:ind w:left="6120" w:hanging="360"/>
      </w:pPr>
      <w:rPr>
        <w:rFonts w:ascii="Wingdings" w:hAnsi="Wingdings" w:hint="default"/>
      </w:rPr>
    </w:lvl>
  </w:abstractNum>
  <w:abstractNum w:abstractNumId="7" w15:restartNumberingAfterBreak="0">
    <w:nsid w:val="15435606"/>
    <w:multiLevelType w:val="multilevel"/>
    <w:tmpl w:val="02049AF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albaum Text" w:hAnsi="Walbaum Text"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6D3154"/>
    <w:multiLevelType w:val="hybridMultilevel"/>
    <w:tmpl w:val="49CA182C"/>
    <w:lvl w:ilvl="0" w:tplc="10000001">
      <w:start w:val="1"/>
      <w:numFmt w:val="bullet"/>
      <w:lvlText w:val=""/>
      <w:lvlJc w:val="left"/>
      <w:pPr>
        <w:ind w:left="360" w:hanging="360"/>
      </w:pPr>
      <w:rPr>
        <w:rFonts w:ascii="Symbol" w:hAnsi="Symbol" w:hint="default"/>
      </w:rPr>
    </w:lvl>
    <w:lvl w:ilvl="1" w:tplc="10000003" w:tentative="1">
      <w:start w:val="1"/>
      <w:numFmt w:val="bullet"/>
      <w:lvlText w:val="o"/>
      <w:lvlJc w:val="left"/>
      <w:pPr>
        <w:ind w:left="1080" w:hanging="360"/>
      </w:pPr>
      <w:rPr>
        <w:rFonts w:ascii="Courier New" w:hAnsi="Courier New" w:cs="Courier New" w:hint="default"/>
      </w:rPr>
    </w:lvl>
    <w:lvl w:ilvl="2" w:tplc="10000005" w:tentative="1">
      <w:start w:val="1"/>
      <w:numFmt w:val="bullet"/>
      <w:lvlText w:val=""/>
      <w:lvlJc w:val="left"/>
      <w:pPr>
        <w:ind w:left="1800" w:hanging="360"/>
      </w:pPr>
      <w:rPr>
        <w:rFonts w:ascii="Wingdings" w:hAnsi="Wingdings" w:hint="default"/>
      </w:rPr>
    </w:lvl>
    <w:lvl w:ilvl="3" w:tplc="10000001" w:tentative="1">
      <w:start w:val="1"/>
      <w:numFmt w:val="bullet"/>
      <w:lvlText w:val=""/>
      <w:lvlJc w:val="left"/>
      <w:pPr>
        <w:ind w:left="2520" w:hanging="360"/>
      </w:pPr>
      <w:rPr>
        <w:rFonts w:ascii="Symbol" w:hAnsi="Symbol" w:hint="default"/>
      </w:rPr>
    </w:lvl>
    <w:lvl w:ilvl="4" w:tplc="10000003" w:tentative="1">
      <w:start w:val="1"/>
      <w:numFmt w:val="bullet"/>
      <w:lvlText w:val="o"/>
      <w:lvlJc w:val="left"/>
      <w:pPr>
        <w:ind w:left="3240" w:hanging="360"/>
      </w:pPr>
      <w:rPr>
        <w:rFonts w:ascii="Courier New" w:hAnsi="Courier New" w:cs="Courier New" w:hint="default"/>
      </w:rPr>
    </w:lvl>
    <w:lvl w:ilvl="5" w:tplc="10000005" w:tentative="1">
      <w:start w:val="1"/>
      <w:numFmt w:val="bullet"/>
      <w:lvlText w:val=""/>
      <w:lvlJc w:val="left"/>
      <w:pPr>
        <w:ind w:left="3960" w:hanging="360"/>
      </w:pPr>
      <w:rPr>
        <w:rFonts w:ascii="Wingdings" w:hAnsi="Wingdings" w:hint="default"/>
      </w:rPr>
    </w:lvl>
    <w:lvl w:ilvl="6" w:tplc="10000001" w:tentative="1">
      <w:start w:val="1"/>
      <w:numFmt w:val="bullet"/>
      <w:lvlText w:val=""/>
      <w:lvlJc w:val="left"/>
      <w:pPr>
        <w:ind w:left="4680" w:hanging="360"/>
      </w:pPr>
      <w:rPr>
        <w:rFonts w:ascii="Symbol" w:hAnsi="Symbol" w:hint="default"/>
      </w:rPr>
    </w:lvl>
    <w:lvl w:ilvl="7" w:tplc="10000003" w:tentative="1">
      <w:start w:val="1"/>
      <w:numFmt w:val="bullet"/>
      <w:lvlText w:val="o"/>
      <w:lvlJc w:val="left"/>
      <w:pPr>
        <w:ind w:left="5400" w:hanging="360"/>
      </w:pPr>
      <w:rPr>
        <w:rFonts w:ascii="Courier New" w:hAnsi="Courier New" w:cs="Courier New" w:hint="default"/>
      </w:rPr>
    </w:lvl>
    <w:lvl w:ilvl="8" w:tplc="10000005" w:tentative="1">
      <w:start w:val="1"/>
      <w:numFmt w:val="bullet"/>
      <w:lvlText w:val=""/>
      <w:lvlJc w:val="left"/>
      <w:pPr>
        <w:ind w:left="6120" w:hanging="360"/>
      </w:pPr>
      <w:rPr>
        <w:rFonts w:ascii="Wingdings" w:hAnsi="Wingdings" w:hint="default"/>
      </w:rPr>
    </w:lvl>
  </w:abstractNum>
  <w:abstractNum w:abstractNumId="9" w15:restartNumberingAfterBreak="0">
    <w:nsid w:val="1E234C6D"/>
    <w:multiLevelType w:val="multilevel"/>
    <w:tmpl w:val="92DEE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BD4B3F"/>
    <w:multiLevelType w:val="hybridMultilevel"/>
    <w:tmpl w:val="CB1A25AC"/>
    <w:lvl w:ilvl="0" w:tplc="DA6AC654">
      <w:start w:val="1"/>
      <w:numFmt w:val="bullet"/>
      <w:lvlText w:val="-"/>
      <w:lvlJc w:val="left"/>
      <w:pPr>
        <w:ind w:left="720" w:hanging="360"/>
      </w:pPr>
      <w:rPr>
        <w:rFonts w:ascii="Walbaum Text" w:hAnsi="Walbaum Text"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1" w15:restartNumberingAfterBreak="0">
    <w:nsid w:val="229F6687"/>
    <w:multiLevelType w:val="hybridMultilevel"/>
    <w:tmpl w:val="34C25E60"/>
    <w:lvl w:ilvl="0" w:tplc="10000001">
      <w:start w:val="1"/>
      <w:numFmt w:val="bullet"/>
      <w:lvlText w:val=""/>
      <w:lvlJc w:val="left"/>
      <w:pPr>
        <w:ind w:left="360" w:hanging="360"/>
      </w:pPr>
      <w:rPr>
        <w:rFonts w:ascii="Symbol" w:hAnsi="Symbol" w:hint="default"/>
      </w:rPr>
    </w:lvl>
    <w:lvl w:ilvl="1" w:tplc="10000003" w:tentative="1">
      <w:start w:val="1"/>
      <w:numFmt w:val="bullet"/>
      <w:lvlText w:val="o"/>
      <w:lvlJc w:val="left"/>
      <w:pPr>
        <w:ind w:left="1080" w:hanging="360"/>
      </w:pPr>
      <w:rPr>
        <w:rFonts w:ascii="Courier New" w:hAnsi="Courier New" w:cs="Courier New" w:hint="default"/>
      </w:rPr>
    </w:lvl>
    <w:lvl w:ilvl="2" w:tplc="10000005" w:tentative="1">
      <w:start w:val="1"/>
      <w:numFmt w:val="bullet"/>
      <w:lvlText w:val=""/>
      <w:lvlJc w:val="left"/>
      <w:pPr>
        <w:ind w:left="1800" w:hanging="360"/>
      </w:pPr>
      <w:rPr>
        <w:rFonts w:ascii="Wingdings" w:hAnsi="Wingdings" w:hint="default"/>
      </w:rPr>
    </w:lvl>
    <w:lvl w:ilvl="3" w:tplc="10000001" w:tentative="1">
      <w:start w:val="1"/>
      <w:numFmt w:val="bullet"/>
      <w:lvlText w:val=""/>
      <w:lvlJc w:val="left"/>
      <w:pPr>
        <w:ind w:left="2520" w:hanging="360"/>
      </w:pPr>
      <w:rPr>
        <w:rFonts w:ascii="Symbol" w:hAnsi="Symbol" w:hint="default"/>
      </w:rPr>
    </w:lvl>
    <w:lvl w:ilvl="4" w:tplc="10000003" w:tentative="1">
      <w:start w:val="1"/>
      <w:numFmt w:val="bullet"/>
      <w:lvlText w:val="o"/>
      <w:lvlJc w:val="left"/>
      <w:pPr>
        <w:ind w:left="3240" w:hanging="360"/>
      </w:pPr>
      <w:rPr>
        <w:rFonts w:ascii="Courier New" w:hAnsi="Courier New" w:cs="Courier New" w:hint="default"/>
      </w:rPr>
    </w:lvl>
    <w:lvl w:ilvl="5" w:tplc="10000005" w:tentative="1">
      <w:start w:val="1"/>
      <w:numFmt w:val="bullet"/>
      <w:lvlText w:val=""/>
      <w:lvlJc w:val="left"/>
      <w:pPr>
        <w:ind w:left="3960" w:hanging="360"/>
      </w:pPr>
      <w:rPr>
        <w:rFonts w:ascii="Wingdings" w:hAnsi="Wingdings" w:hint="default"/>
      </w:rPr>
    </w:lvl>
    <w:lvl w:ilvl="6" w:tplc="10000001" w:tentative="1">
      <w:start w:val="1"/>
      <w:numFmt w:val="bullet"/>
      <w:lvlText w:val=""/>
      <w:lvlJc w:val="left"/>
      <w:pPr>
        <w:ind w:left="4680" w:hanging="360"/>
      </w:pPr>
      <w:rPr>
        <w:rFonts w:ascii="Symbol" w:hAnsi="Symbol" w:hint="default"/>
      </w:rPr>
    </w:lvl>
    <w:lvl w:ilvl="7" w:tplc="10000003" w:tentative="1">
      <w:start w:val="1"/>
      <w:numFmt w:val="bullet"/>
      <w:lvlText w:val="o"/>
      <w:lvlJc w:val="left"/>
      <w:pPr>
        <w:ind w:left="5400" w:hanging="360"/>
      </w:pPr>
      <w:rPr>
        <w:rFonts w:ascii="Courier New" w:hAnsi="Courier New" w:cs="Courier New" w:hint="default"/>
      </w:rPr>
    </w:lvl>
    <w:lvl w:ilvl="8" w:tplc="10000005" w:tentative="1">
      <w:start w:val="1"/>
      <w:numFmt w:val="bullet"/>
      <w:lvlText w:val=""/>
      <w:lvlJc w:val="left"/>
      <w:pPr>
        <w:ind w:left="6120" w:hanging="360"/>
      </w:pPr>
      <w:rPr>
        <w:rFonts w:ascii="Wingdings" w:hAnsi="Wingdings" w:hint="default"/>
      </w:rPr>
    </w:lvl>
  </w:abstractNum>
  <w:abstractNum w:abstractNumId="12" w15:restartNumberingAfterBreak="0">
    <w:nsid w:val="270E7B05"/>
    <w:multiLevelType w:val="hybridMultilevel"/>
    <w:tmpl w:val="A3A44194"/>
    <w:lvl w:ilvl="0" w:tplc="DA6AC654">
      <w:start w:val="1"/>
      <w:numFmt w:val="bullet"/>
      <w:lvlText w:val="-"/>
      <w:lvlJc w:val="left"/>
      <w:pPr>
        <w:ind w:left="360" w:hanging="360"/>
      </w:pPr>
      <w:rPr>
        <w:rFonts w:ascii="Walbaum Text" w:hAnsi="Walbaum Text" w:hint="default"/>
      </w:rPr>
    </w:lvl>
    <w:lvl w:ilvl="1" w:tplc="10000003" w:tentative="1">
      <w:start w:val="1"/>
      <w:numFmt w:val="bullet"/>
      <w:lvlText w:val="o"/>
      <w:lvlJc w:val="left"/>
      <w:pPr>
        <w:ind w:left="1080" w:hanging="360"/>
      </w:pPr>
      <w:rPr>
        <w:rFonts w:ascii="Courier New" w:hAnsi="Courier New" w:cs="Courier New" w:hint="default"/>
      </w:rPr>
    </w:lvl>
    <w:lvl w:ilvl="2" w:tplc="10000005" w:tentative="1">
      <w:start w:val="1"/>
      <w:numFmt w:val="bullet"/>
      <w:lvlText w:val=""/>
      <w:lvlJc w:val="left"/>
      <w:pPr>
        <w:ind w:left="1800" w:hanging="360"/>
      </w:pPr>
      <w:rPr>
        <w:rFonts w:ascii="Wingdings" w:hAnsi="Wingdings" w:hint="default"/>
      </w:rPr>
    </w:lvl>
    <w:lvl w:ilvl="3" w:tplc="10000001" w:tentative="1">
      <w:start w:val="1"/>
      <w:numFmt w:val="bullet"/>
      <w:lvlText w:val=""/>
      <w:lvlJc w:val="left"/>
      <w:pPr>
        <w:ind w:left="2520" w:hanging="360"/>
      </w:pPr>
      <w:rPr>
        <w:rFonts w:ascii="Symbol" w:hAnsi="Symbol" w:hint="default"/>
      </w:rPr>
    </w:lvl>
    <w:lvl w:ilvl="4" w:tplc="10000003" w:tentative="1">
      <w:start w:val="1"/>
      <w:numFmt w:val="bullet"/>
      <w:lvlText w:val="o"/>
      <w:lvlJc w:val="left"/>
      <w:pPr>
        <w:ind w:left="3240" w:hanging="360"/>
      </w:pPr>
      <w:rPr>
        <w:rFonts w:ascii="Courier New" w:hAnsi="Courier New" w:cs="Courier New" w:hint="default"/>
      </w:rPr>
    </w:lvl>
    <w:lvl w:ilvl="5" w:tplc="10000005" w:tentative="1">
      <w:start w:val="1"/>
      <w:numFmt w:val="bullet"/>
      <w:lvlText w:val=""/>
      <w:lvlJc w:val="left"/>
      <w:pPr>
        <w:ind w:left="3960" w:hanging="360"/>
      </w:pPr>
      <w:rPr>
        <w:rFonts w:ascii="Wingdings" w:hAnsi="Wingdings" w:hint="default"/>
      </w:rPr>
    </w:lvl>
    <w:lvl w:ilvl="6" w:tplc="10000001" w:tentative="1">
      <w:start w:val="1"/>
      <w:numFmt w:val="bullet"/>
      <w:lvlText w:val=""/>
      <w:lvlJc w:val="left"/>
      <w:pPr>
        <w:ind w:left="4680" w:hanging="360"/>
      </w:pPr>
      <w:rPr>
        <w:rFonts w:ascii="Symbol" w:hAnsi="Symbol" w:hint="default"/>
      </w:rPr>
    </w:lvl>
    <w:lvl w:ilvl="7" w:tplc="10000003" w:tentative="1">
      <w:start w:val="1"/>
      <w:numFmt w:val="bullet"/>
      <w:lvlText w:val="o"/>
      <w:lvlJc w:val="left"/>
      <w:pPr>
        <w:ind w:left="5400" w:hanging="360"/>
      </w:pPr>
      <w:rPr>
        <w:rFonts w:ascii="Courier New" w:hAnsi="Courier New" w:cs="Courier New" w:hint="default"/>
      </w:rPr>
    </w:lvl>
    <w:lvl w:ilvl="8" w:tplc="10000005" w:tentative="1">
      <w:start w:val="1"/>
      <w:numFmt w:val="bullet"/>
      <w:lvlText w:val=""/>
      <w:lvlJc w:val="left"/>
      <w:pPr>
        <w:ind w:left="6120" w:hanging="360"/>
      </w:pPr>
      <w:rPr>
        <w:rFonts w:ascii="Wingdings" w:hAnsi="Wingdings" w:hint="default"/>
      </w:rPr>
    </w:lvl>
  </w:abstractNum>
  <w:abstractNum w:abstractNumId="13" w15:restartNumberingAfterBreak="0">
    <w:nsid w:val="29EC0386"/>
    <w:multiLevelType w:val="multilevel"/>
    <w:tmpl w:val="97703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0953DA"/>
    <w:multiLevelType w:val="multilevel"/>
    <w:tmpl w:val="15AE109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372B2EB8"/>
    <w:multiLevelType w:val="hybridMultilevel"/>
    <w:tmpl w:val="20DC15C0"/>
    <w:lvl w:ilvl="0" w:tplc="DA6AC654">
      <w:start w:val="1"/>
      <w:numFmt w:val="bullet"/>
      <w:lvlText w:val="-"/>
      <w:lvlJc w:val="left"/>
      <w:pPr>
        <w:ind w:left="360" w:hanging="360"/>
      </w:pPr>
      <w:rPr>
        <w:rFonts w:ascii="Walbaum Text" w:hAnsi="Walbaum Text" w:hint="default"/>
      </w:rPr>
    </w:lvl>
    <w:lvl w:ilvl="1" w:tplc="10000003" w:tentative="1">
      <w:start w:val="1"/>
      <w:numFmt w:val="bullet"/>
      <w:lvlText w:val="o"/>
      <w:lvlJc w:val="left"/>
      <w:pPr>
        <w:ind w:left="1080" w:hanging="360"/>
      </w:pPr>
      <w:rPr>
        <w:rFonts w:ascii="Courier New" w:hAnsi="Courier New" w:cs="Courier New" w:hint="default"/>
      </w:rPr>
    </w:lvl>
    <w:lvl w:ilvl="2" w:tplc="10000005" w:tentative="1">
      <w:start w:val="1"/>
      <w:numFmt w:val="bullet"/>
      <w:lvlText w:val=""/>
      <w:lvlJc w:val="left"/>
      <w:pPr>
        <w:ind w:left="1800" w:hanging="360"/>
      </w:pPr>
      <w:rPr>
        <w:rFonts w:ascii="Wingdings" w:hAnsi="Wingdings" w:hint="default"/>
      </w:rPr>
    </w:lvl>
    <w:lvl w:ilvl="3" w:tplc="10000001" w:tentative="1">
      <w:start w:val="1"/>
      <w:numFmt w:val="bullet"/>
      <w:lvlText w:val=""/>
      <w:lvlJc w:val="left"/>
      <w:pPr>
        <w:ind w:left="2520" w:hanging="360"/>
      </w:pPr>
      <w:rPr>
        <w:rFonts w:ascii="Symbol" w:hAnsi="Symbol" w:hint="default"/>
      </w:rPr>
    </w:lvl>
    <w:lvl w:ilvl="4" w:tplc="10000003" w:tentative="1">
      <w:start w:val="1"/>
      <w:numFmt w:val="bullet"/>
      <w:lvlText w:val="o"/>
      <w:lvlJc w:val="left"/>
      <w:pPr>
        <w:ind w:left="3240" w:hanging="360"/>
      </w:pPr>
      <w:rPr>
        <w:rFonts w:ascii="Courier New" w:hAnsi="Courier New" w:cs="Courier New" w:hint="default"/>
      </w:rPr>
    </w:lvl>
    <w:lvl w:ilvl="5" w:tplc="10000005" w:tentative="1">
      <w:start w:val="1"/>
      <w:numFmt w:val="bullet"/>
      <w:lvlText w:val=""/>
      <w:lvlJc w:val="left"/>
      <w:pPr>
        <w:ind w:left="3960" w:hanging="360"/>
      </w:pPr>
      <w:rPr>
        <w:rFonts w:ascii="Wingdings" w:hAnsi="Wingdings" w:hint="default"/>
      </w:rPr>
    </w:lvl>
    <w:lvl w:ilvl="6" w:tplc="10000001" w:tentative="1">
      <w:start w:val="1"/>
      <w:numFmt w:val="bullet"/>
      <w:lvlText w:val=""/>
      <w:lvlJc w:val="left"/>
      <w:pPr>
        <w:ind w:left="4680" w:hanging="360"/>
      </w:pPr>
      <w:rPr>
        <w:rFonts w:ascii="Symbol" w:hAnsi="Symbol" w:hint="default"/>
      </w:rPr>
    </w:lvl>
    <w:lvl w:ilvl="7" w:tplc="10000003" w:tentative="1">
      <w:start w:val="1"/>
      <w:numFmt w:val="bullet"/>
      <w:lvlText w:val="o"/>
      <w:lvlJc w:val="left"/>
      <w:pPr>
        <w:ind w:left="5400" w:hanging="360"/>
      </w:pPr>
      <w:rPr>
        <w:rFonts w:ascii="Courier New" w:hAnsi="Courier New" w:cs="Courier New" w:hint="default"/>
      </w:rPr>
    </w:lvl>
    <w:lvl w:ilvl="8" w:tplc="10000005" w:tentative="1">
      <w:start w:val="1"/>
      <w:numFmt w:val="bullet"/>
      <w:lvlText w:val=""/>
      <w:lvlJc w:val="left"/>
      <w:pPr>
        <w:ind w:left="6120" w:hanging="360"/>
      </w:pPr>
      <w:rPr>
        <w:rFonts w:ascii="Wingdings" w:hAnsi="Wingdings" w:hint="default"/>
      </w:rPr>
    </w:lvl>
  </w:abstractNum>
  <w:abstractNum w:abstractNumId="16" w15:restartNumberingAfterBreak="0">
    <w:nsid w:val="3D9953DA"/>
    <w:multiLevelType w:val="multilevel"/>
    <w:tmpl w:val="39725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3B3DC7"/>
    <w:multiLevelType w:val="multilevel"/>
    <w:tmpl w:val="9E3C05B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8" w15:restartNumberingAfterBreak="0">
    <w:nsid w:val="4B385AC5"/>
    <w:multiLevelType w:val="hybridMultilevel"/>
    <w:tmpl w:val="28046DDE"/>
    <w:lvl w:ilvl="0" w:tplc="10000001">
      <w:start w:val="1"/>
      <w:numFmt w:val="bullet"/>
      <w:lvlText w:val=""/>
      <w:lvlJc w:val="left"/>
      <w:pPr>
        <w:ind w:left="360" w:hanging="360"/>
      </w:pPr>
      <w:rPr>
        <w:rFonts w:ascii="Symbol" w:hAnsi="Symbol" w:hint="default"/>
      </w:rPr>
    </w:lvl>
    <w:lvl w:ilvl="1" w:tplc="10000003" w:tentative="1">
      <w:start w:val="1"/>
      <w:numFmt w:val="bullet"/>
      <w:lvlText w:val="o"/>
      <w:lvlJc w:val="left"/>
      <w:pPr>
        <w:ind w:left="1080" w:hanging="360"/>
      </w:pPr>
      <w:rPr>
        <w:rFonts w:ascii="Courier New" w:hAnsi="Courier New" w:cs="Courier New" w:hint="default"/>
      </w:rPr>
    </w:lvl>
    <w:lvl w:ilvl="2" w:tplc="10000005" w:tentative="1">
      <w:start w:val="1"/>
      <w:numFmt w:val="bullet"/>
      <w:lvlText w:val=""/>
      <w:lvlJc w:val="left"/>
      <w:pPr>
        <w:ind w:left="1800" w:hanging="360"/>
      </w:pPr>
      <w:rPr>
        <w:rFonts w:ascii="Wingdings" w:hAnsi="Wingdings" w:hint="default"/>
      </w:rPr>
    </w:lvl>
    <w:lvl w:ilvl="3" w:tplc="10000001" w:tentative="1">
      <w:start w:val="1"/>
      <w:numFmt w:val="bullet"/>
      <w:lvlText w:val=""/>
      <w:lvlJc w:val="left"/>
      <w:pPr>
        <w:ind w:left="2520" w:hanging="360"/>
      </w:pPr>
      <w:rPr>
        <w:rFonts w:ascii="Symbol" w:hAnsi="Symbol" w:hint="default"/>
      </w:rPr>
    </w:lvl>
    <w:lvl w:ilvl="4" w:tplc="10000003" w:tentative="1">
      <w:start w:val="1"/>
      <w:numFmt w:val="bullet"/>
      <w:lvlText w:val="o"/>
      <w:lvlJc w:val="left"/>
      <w:pPr>
        <w:ind w:left="3240" w:hanging="360"/>
      </w:pPr>
      <w:rPr>
        <w:rFonts w:ascii="Courier New" w:hAnsi="Courier New" w:cs="Courier New" w:hint="default"/>
      </w:rPr>
    </w:lvl>
    <w:lvl w:ilvl="5" w:tplc="10000005" w:tentative="1">
      <w:start w:val="1"/>
      <w:numFmt w:val="bullet"/>
      <w:lvlText w:val=""/>
      <w:lvlJc w:val="left"/>
      <w:pPr>
        <w:ind w:left="3960" w:hanging="360"/>
      </w:pPr>
      <w:rPr>
        <w:rFonts w:ascii="Wingdings" w:hAnsi="Wingdings" w:hint="default"/>
      </w:rPr>
    </w:lvl>
    <w:lvl w:ilvl="6" w:tplc="10000001" w:tentative="1">
      <w:start w:val="1"/>
      <w:numFmt w:val="bullet"/>
      <w:lvlText w:val=""/>
      <w:lvlJc w:val="left"/>
      <w:pPr>
        <w:ind w:left="4680" w:hanging="360"/>
      </w:pPr>
      <w:rPr>
        <w:rFonts w:ascii="Symbol" w:hAnsi="Symbol" w:hint="default"/>
      </w:rPr>
    </w:lvl>
    <w:lvl w:ilvl="7" w:tplc="10000003" w:tentative="1">
      <w:start w:val="1"/>
      <w:numFmt w:val="bullet"/>
      <w:lvlText w:val="o"/>
      <w:lvlJc w:val="left"/>
      <w:pPr>
        <w:ind w:left="5400" w:hanging="360"/>
      </w:pPr>
      <w:rPr>
        <w:rFonts w:ascii="Courier New" w:hAnsi="Courier New" w:cs="Courier New" w:hint="default"/>
      </w:rPr>
    </w:lvl>
    <w:lvl w:ilvl="8" w:tplc="10000005" w:tentative="1">
      <w:start w:val="1"/>
      <w:numFmt w:val="bullet"/>
      <w:lvlText w:val=""/>
      <w:lvlJc w:val="left"/>
      <w:pPr>
        <w:ind w:left="6120" w:hanging="360"/>
      </w:pPr>
      <w:rPr>
        <w:rFonts w:ascii="Wingdings" w:hAnsi="Wingdings" w:hint="default"/>
      </w:rPr>
    </w:lvl>
  </w:abstractNum>
  <w:abstractNum w:abstractNumId="19" w15:restartNumberingAfterBreak="0">
    <w:nsid w:val="4EB839DA"/>
    <w:multiLevelType w:val="hybridMultilevel"/>
    <w:tmpl w:val="2ED03814"/>
    <w:lvl w:ilvl="0" w:tplc="10000001">
      <w:start w:val="1"/>
      <w:numFmt w:val="bullet"/>
      <w:lvlText w:val=""/>
      <w:lvlJc w:val="left"/>
      <w:pPr>
        <w:ind w:left="360" w:hanging="360"/>
      </w:pPr>
      <w:rPr>
        <w:rFonts w:ascii="Symbol" w:hAnsi="Symbol" w:hint="default"/>
      </w:rPr>
    </w:lvl>
    <w:lvl w:ilvl="1" w:tplc="10000003" w:tentative="1">
      <w:start w:val="1"/>
      <w:numFmt w:val="bullet"/>
      <w:lvlText w:val="o"/>
      <w:lvlJc w:val="left"/>
      <w:pPr>
        <w:ind w:left="1080" w:hanging="360"/>
      </w:pPr>
      <w:rPr>
        <w:rFonts w:ascii="Courier New" w:hAnsi="Courier New" w:cs="Courier New" w:hint="default"/>
      </w:rPr>
    </w:lvl>
    <w:lvl w:ilvl="2" w:tplc="10000005" w:tentative="1">
      <w:start w:val="1"/>
      <w:numFmt w:val="bullet"/>
      <w:lvlText w:val=""/>
      <w:lvlJc w:val="left"/>
      <w:pPr>
        <w:ind w:left="1800" w:hanging="360"/>
      </w:pPr>
      <w:rPr>
        <w:rFonts w:ascii="Wingdings" w:hAnsi="Wingdings" w:hint="default"/>
      </w:rPr>
    </w:lvl>
    <w:lvl w:ilvl="3" w:tplc="10000001" w:tentative="1">
      <w:start w:val="1"/>
      <w:numFmt w:val="bullet"/>
      <w:lvlText w:val=""/>
      <w:lvlJc w:val="left"/>
      <w:pPr>
        <w:ind w:left="2520" w:hanging="360"/>
      </w:pPr>
      <w:rPr>
        <w:rFonts w:ascii="Symbol" w:hAnsi="Symbol" w:hint="default"/>
      </w:rPr>
    </w:lvl>
    <w:lvl w:ilvl="4" w:tplc="10000003" w:tentative="1">
      <w:start w:val="1"/>
      <w:numFmt w:val="bullet"/>
      <w:lvlText w:val="o"/>
      <w:lvlJc w:val="left"/>
      <w:pPr>
        <w:ind w:left="3240" w:hanging="360"/>
      </w:pPr>
      <w:rPr>
        <w:rFonts w:ascii="Courier New" w:hAnsi="Courier New" w:cs="Courier New" w:hint="default"/>
      </w:rPr>
    </w:lvl>
    <w:lvl w:ilvl="5" w:tplc="10000005" w:tentative="1">
      <w:start w:val="1"/>
      <w:numFmt w:val="bullet"/>
      <w:lvlText w:val=""/>
      <w:lvlJc w:val="left"/>
      <w:pPr>
        <w:ind w:left="3960" w:hanging="360"/>
      </w:pPr>
      <w:rPr>
        <w:rFonts w:ascii="Wingdings" w:hAnsi="Wingdings" w:hint="default"/>
      </w:rPr>
    </w:lvl>
    <w:lvl w:ilvl="6" w:tplc="10000001" w:tentative="1">
      <w:start w:val="1"/>
      <w:numFmt w:val="bullet"/>
      <w:lvlText w:val=""/>
      <w:lvlJc w:val="left"/>
      <w:pPr>
        <w:ind w:left="4680" w:hanging="360"/>
      </w:pPr>
      <w:rPr>
        <w:rFonts w:ascii="Symbol" w:hAnsi="Symbol" w:hint="default"/>
      </w:rPr>
    </w:lvl>
    <w:lvl w:ilvl="7" w:tplc="10000003" w:tentative="1">
      <w:start w:val="1"/>
      <w:numFmt w:val="bullet"/>
      <w:lvlText w:val="o"/>
      <w:lvlJc w:val="left"/>
      <w:pPr>
        <w:ind w:left="5400" w:hanging="360"/>
      </w:pPr>
      <w:rPr>
        <w:rFonts w:ascii="Courier New" w:hAnsi="Courier New" w:cs="Courier New" w:hint="default"/>
      </w:rPr>
    </w:lvl>
    <w:lvl w:ilvl="8" w:tplc="10000005" w:tentative="1">
      <w:start w:val="1"/>
      <w:numFmt w:val="bullet"/>
      <w:lvlText w:val=""/>
      <w:lvlJc w:val="left"/>
      <w:pPr>
        <w:ind w:left="6120" w:hanging="360"/>
      </w:pPr>
      <w:rPr>
        <w:rFonts w:ascii="Wingdings" w:hAnsi="Wingdings" w:hint="default"/>
      </w:rPr>
    </w:lvl>
  </w:abstractNum>
  <w:abstractNum w:abstractNumId="20" w15:restartNumberingAfterBreak="0">
    <w:nsid w:val="4FD43A14"/>
    <w:multiLevelType w:val="multilevel"/>
    <w:tmpl w:val="B8E6C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23331FE"/>
    <w:multiLevelType w:val="multilevel"/>
    <w:tmpl w:val="39D2857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2" w15:restartNumberingAfterBreak="0">
    <w:nsid w:val="610D7F8F"/>
    <w:multiLevelType w:val="multilevel"/>
    <w:tmpl w:val="CDC80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32A1B7B"/>
    <w:multiLevelType w:val="multilevel"/>
    <w:tmpl w:val="E60AC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4667213"/>
    <w:multiLevelType w:val="multilevel"/>
    <w:tmpl w:val="33A8FF1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5" w15:restartNumberingAfterBreak="0">
    <w:nsid w:val="65E72BA3"/>
    <w:multiLevelType w:val="hybridMultilevel"/>
    <w:tmpl w:val="867E0AAA"/>
    <w:lvl w:ilvl="0" w:tplc="DA6AC654">
      <w:start w:val="1"/>
      <w:numFmt w:val="bullet"/>
      <w:lvlText w:val="-"/>
      <w:lvlJc w:val="left"/>
      <w:pPr>
        <w:ind w:left="360" w:hanging="360"/>
      </w:pPr>
      <w:rPr>
        <w:rFonts w:ascii="Walbaum Text" w:hAnsi="Walbaum Text" w:hint="default"/>
      </w:rPr>
    </w:lvl>
    <w:lvl w:ilvl="1" w:tplc="10000003" w:tentative="1">
      <w:start w:val="1"/>
      <w:numFmt w:val="bullet"/>
      <w:lvlText w:val="o"/>
      <w:lvlJc w:val="left"/>
      <w:pPr>
        <w:ind w:left="1080" w:hanging="360"/>
      </w:pPr>
      <w:rPr>
        <w:rFonts w:ascii="Courier New" w:hAnsi="Courier New" w:cs="Courier New" w:hint="default"/>
      </w:rPr>
    </w:lvl>
    <w:lvl w:ilvl="2" w:tplc="10000005" w:tentative="1">
      <w:start w:val="1"/>
      <w:numFmt w:val="bullet"/>
      <w:lvlText w:val=""/>
      <w:lvlJc w:val="left"/>
      <w:pPr>
        <w:ind w:left="1800" w:hanging="360"/>
      </w:pPr>
      <w:rPr>
        <w:rFonts w:ascii="Wingdings" w:hAnsi="Wingdings" w:hint="default"/>
      </w:rPr>
    </w:lvl>
    <w:lvl w:ilvl="3" w:tplc="10000001" w:tentative="1">
      <w:start w:val="1"/>
      <w:numFmt w:val="bullet"/>
      <w:lvlText w:val=""/>
      <w:lvlJc w:val="left"/>
      <w:pPr>
        <w:ind w:left="2520" w:hanging="360"/>
      </w:pPr>
      <w:rPr>
        <w:rFonts w:ascii="Symbol" w:hAnsi="Symbol" w:hint="default"/>
      </w:rPr>
    </w:lvl>
    <w:lvl w:ilvl="4" w:tplc="10000003" w:tentative="1">
      <w:start w:val="1"/>
      <w:numFmt w:val="bullet"/>
      <w:lvlText w:val="o"/>
      <w:lvlJc w:val="left"/>
      <w:pPr>
        <w:ind w:left="3240" w:hanging="360"/>
      </w:pPr>
      <w:rPr>
        <w:rFonts w:ascii="Courier New" w:hAnsi="Courier New" w:cs="Courier New" w:hint="default"/>
      </w:rPr>
    </w:lvl>
    <w:lvl w:ilvl="5" w:tplc="10000005" w:tentative="1">
      <w:start w:val="1"/>
      <w:numFmt w:val="bullet"/>
      <w:lvlText w:val=""/>
      <w:lvlJc w:val="left"/>
      <w:pPr>
        <w:ind w:left="3960" w:hanging="360"/>
      </w:pPr>
      <w:rPr>
        <w:rFonts w:ascii="Wingdings" w:hAnsi="Wingdings" w:hint="default"/>
      </w:rPr>
    </w:lvl>
    <w:lvl w:ilvl="6" w:tplc="10000001" w:tentative="1">
      <w:start w:val="1"/>
      <w:numFmt w:val="bullet"/>
      <w:lvlText w:val=""/>
      <w:lvlJc w:val="left"/>
      <w:pPr>
        <w:ind w:left="4680" w:hanging="360"/>
      </w:pPr>
      <w:rPr>
        <w:rFonts w:ascii="Symbol" w:hAnsi="Symbol" w:hint="default"/>
      </w:rPr>
    </w:lvl>
    <w:lvl w:ilvl="7" w:tplc="10000003" w:tentative="1">
      <w:start w:val="1"/>
      <w:numFmt w:val="bullet"/>
      <w:lvlText w:val="o"/>
      <w:lvlJc w:val="left"/>
      <w:pPr>
        <w:ind w:left="5400" w:hanging="360"/>
      </w:pPr>
      <w:rPr>
        <w:rFonts w:ascii="Courier New" w:hAnsi="Courier New" w:cs="Courier New" w:hint="default"/>
      </w:rPr>
    </w:lvl>
    <w:lvl w:ilvl="8" w:tplc="10000005" w:tentative="1">
      <w:start w:val="1"/>
      <w:numFmt w:val="bullet"/>
      <w:lvlText w:val=""/>
      <w:lvlJc w:val="left"/>
      <w:pPr>
        <w:ind w:left="6120" w:hanging="360"/>
      </w:pPr>
      <w:rPr>
        <w:rFonts w:ascii="Wingdings" w:hAnsi="Wingdings" w:hint="default"/>
      </w:rPr>
    </w:lvl>
  </w:abstractNum>
  <w:abstractNum w:abstractNumId="26" w15:restartNumberingAfterBreak="0">
    <w:nsid w:val="6AE818E6"/>
    <w:multiLevelType w:val="hybridMultilevel"/>
    <w:tmpl w:val="B11634F8"/>
    <w:lvl w:ilvl="0" w:tplc="DA6AC654">
      <w:start w:val="1"/>
      <w:numFmt w:val="bullet"/>
      <w:lvlText w:val="-"/>
      <w:lvlJc w:val="left"/>
      <w:pPr>
        <w:ind w:left="360" w:hanging="360"/>
      </w:pPr>
      <w:rPr>
        <w:rFonts w:ascii="Walbaum Text" w:hAnsi="Walbaum Text" w:hint="default"/>
      </w:rPr>
    </w:lvl>
    <w:lvl w:ilvl="1" w:tplc="10000003" w:tentative="1">
      <w:start w:val="1"/>
      <w:numFmt w:val="bullet"/>
      <w:lvlText w:val="o"/>
      <w:lvlJc w:val="left"/>
      <w:pPr>
        <w:ind w:left="1080" w:hanging="360"/>
      </w:pPr>
      <w:rPr>
        <w:rFonts w:ascii="Courier New" w:hAnsi="Courier New" w:cs="Courier New" w:hint="default"/>
      </w:rPr>
    </w:lvl>
    <w:lvl w:ilvl="2" w:tplc="10000005" w:tentative="1">
      <w:start w:val="1"/>
      <w:numFmt w:val="bullet"/>
      <w:lvlText w:val=""/>
      <w:lvlJc w:val="left"/>
      <w:pPr>
        <w:ind w:left="1800" w:hanging="360"/>
      </w:pPr>
      <w:rPr>
        <w:rFonts w:ascii="Wingdings" w:hAnsi="Wingdings" w:hint="default"/>
      </w:rPr>
    </w:lvl>
    <w:lvl w:ilvl="3" w:tplc="10000001" w:tentative="1">
      <w:start w:val="1"/>
      <w:numFmt w:val="bullet"/>
      <w:lvlText w:val=""/>
      <w:lvlJc w:val="left"/>
      <w:pPr>
        <w:ind w:left="2520" w:hanging="360"/>
      </w:pPr>
      <w:rPr>
        <w:rFonts w:ascii="Symbol" w:hAnsi="Symbol" w:hint="default"/>
      </w:rPr>
    </w:lvl>
    <w:lvl w:ilvl="4" w:tplc="10000003" w:tentative="1">
      <w:start w:val="1"/>
      <w:numFmt w:val="bullet"/>
      <w:lvlText w:val="o"/>
      <w:lvlJc w:val="left"/>
      <w:pPr>
        <w:ind w:left="3240" w:hanging="360"/>
      </w:pPr>
      <w:rPr>
        <w:rFonts w:ascii="Courier New" w:hAnsi="Courier New" w:cs="Courier New" w:hint="default"/>
      </w:rPr>
    </w:lvl>
    <w:lvl w:ilvl="5" w:tplc="10000005" w:tentative="1">
      <w:start w:val="1"/>
      <w:numFmt w:val="bullet"/>
      <w:lvlText w:val=""/>
      <w:lvlJc w:val="left"/>
      <w:pPr>
        <w:ind w:left="3960" w:hanging="360"/>
      </w:pPr>
      <w:rPr>
        <w:rFonts w:ascii="Wingdings" w:hAnsi="Wingdings" w:hint="default"/>
      </w:rPr>
    </w:lvl>
    <w:lvl w:ilvl="6" w:tplc="10000001" w:tentative="1">
      <w:start w:val="1"/>
      <w:numFmt w:val="bullet"/>
      <w:lvlText w:val=""/>
      <w:lvlJc w:val="left"/>
      <w:pPr>
        <w:ind w:left="4680" w:hanging="360"/>
      </w:pPr>
      <w:rPr>
        <w:rFonts w:ascii="Symbol" w:hAnsi="Symbol" w:hint="default"/>
      </w:rPr>
    </w:lvl>
    <w:lvl w:ilvl="7" w:tplc="10000003" w:tentative="1">
      <w:start w:val="1"/>
      <w:numFmt w:val="bullet"/>
      <w:lvlText w:val="o"/>
      <w:lvlJc w:val="left"/>
      <w:pPr>
        <w:ind w:left="5400" w:hanging="360"/>
      </w:pPr>
      <w:rPr>
        <w:rFonts w:ascii="Courier New" w:hAnsi="Courier New" w:cs="Courier New" w:hint="default"/>
      </w:rPr>
    </w:lvl>
    <w:lvl w:ilvl="8" w:tplc="10000005" w:tentative="1">
      <w:start w:val="1"/>
      <w:numFmt w:val="bullet"/>
      <w:lvlText w:val=""/>
      <w:lvlJc w:val="left"/>
      <w:pPr>
        <w:ind w:left="6120" w:hanging="360"/>
      </w:pPr>
      <w:rPr>
        <w:rFonts w:ascii="Wingdings" w:hAnsi="Wingdings" w:hint="default"/>
      </w:rPr>
    </w:lvl>
  </w:abstractNum>
  <w:abstractNum w:abstractNumId="27" w15:restartNumberingAfterBreak="0">
    <w:nsid w:val="6BC82AD0"/>
    <w:multiLevelType w:val="hybridMultilevel"/>
    <w:tmpl w:val="CE505442"/>
    <w:lvl w:ilvl="0" w:tplc="FFFFFFFF">
      <w:start w:val="1"/>
      <w:numFmt w:val="bullet"/>
      <w:lvlText w:val="-"/>
      <w:lvlJc w:val="left"/>
      <w:pPr>
        <w:ind w:left="360" w:hanging="360"/>
      </w:pPr>
      <w:rPr>
        <w:rFonts w:ascii="Walbaum Text" w:hAnsi="Walbaum Text" w:hint="default"/>
      </w:rPr>
    </w:lvl>
    <w:lvl w:ilvl="1" w:tplc="DA6AC654">
      <w:start w:val="1"/>
      <w:numFmt w:val="bullet"/>
      <w:lvlText w:val="-"/>
      <w:lvlJc w:val="left"/>
      <w:pPr>
        <w:ind w:left="720" w:hanging="360"/>
      </w:pPr>
      <w:rPr>
        <w:rFonts w:ascii="Walbaum Text" w:hAnsi="Walbaum Text"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8" w15:restartNumberingAfterBreak="0">
    <w:nsid w:val="715A69F4"/>
    <w:multiLevelType w:val="hybridMultilevel"/>
    <w:tmpl w:val="18469052"/>
    <w:lvl w:ilvl="0" w:tplc="10000001">
      <w:start w:val="1"/>
      <w:numFmt w:val="bullet"/>
      <w:lvlText w:val=""/>
      <w:lvlJc w:val="left"/>
      <w:pPr>
        <w:ind w:left="360" w:hanging="360"/>
      </w:pPr>
      <w:rPr>
        <w:rFonts w:ascii="Symbol" w:hAnsi="Symbol" w:hint="default"/>
      </w:rPr>
    </w:lvl>
    <w:lvl w:ilvl="1" w:tplc="10000003" w:tentative="1">
      <w:start w:val="1"/>
      <w:numFmt w:val="bullet"/>
      <w:lvlText w:val="o"/>
      <w:lvlJc w:val="left"/>
      <w:pPr>
        <w:ind w:left="1080" w:hanging="360"/>
      </w:pPr>
      <w:rPr>
        <w:rFonts w:ascii="Courier New" w:hAnsi="Courier New" w:cs="Courier New" w:hint="default"/>
      </w:rPr>
    </w:lvl>
    <w:lvl w:ilvl="2" w:tplc="10000005" w:tentative="1">
      <w:start w:val="1"/>
      <w:numFmt w:val="bullet"/>
      <w:lvlText w:val=""/>
      <w:lvlJc w:val="left"/>
      <w:pPr>
        <w:ind w:left="1800" w:hanging="360"/>
      </w:pPr>
      <w:rPr>
        <w:rFonts w:ascii="Wingdings" w:hAnsi="Wingdings" w:hint="default"/>
      </w:rPr>
    </w:lvl>
    <w:lvl w:ilvl="3" w:tplc="10000001" w:tentative="1">
      <w:start w:val="1"/>
      <w:numFmt w:val="bullet"/>
      <w:lvlText w:val=""/>
      <w:lvlJc w:val="left"/>
      <w:pPr>
        <w:ind w:left="2520" w:hanging="360"/>
      </w:pPr>
      <w:rPr>
        <w:rFonts w:ascii="Symbol" w:hAnsi="Symbol" w:hint="default"/>
      </w:rPr>
    </w:lvl>
    <w:lvl w:ilvl="4" w:tplc="10000003" w:tentative="1">
      <w:start w:val="1"/>
      <w:numFmt w:val="bullet"/>
      <w:lvlText w:val="o"/>
      <w:lvlJc w:val="left"/>
      <w:pPr>
        <w:ind w:left="3240" w:hanging="360"/>
      </w:pPr>
      <w:rPr>
        <w:rFonts w:ascii="Courier New" w:hAnsi="Courier New" w:cs="Courier New" w:hint="default"/>
      </w:rPr>
    </w:lvl>
    <w:lvl w:ilvl="5" w:tplc="10000005" w:tentative="1">
      <w:start w:val="1"/>
      <w:numFmt w:val="bullet"/>
      <w:lvlText w:val=""/>
      <w:lvlJc w:val="left"/>
      <w:pPr>
        <w:ind w:left="3960" w:hanging="360"/>
      </w:pPr>
      <w:rPr>
        <w:rFonts w:ascii="Wingdings" w:hAnsi="Wingdings" w:hint="default"/>
      </w:rPr>
    </w:lvl>
    <w:lvl w:ilvl="6" w:tplc="10000001" w:tentative="1">
      <w:start w:val="1"/>
      <w:numFmt w:val="bullet"/>
      <w:lvlText w:val=""/>
      <w:lvlJc w:val="left"/>
      <w:pPr>
        <w:ind w:left="4680" w:hanging="360"/>
      </w:pPr>
      <w:rPr>
        <w:rFonts w:ascii="Symbol" w:hAnsi="Symbol" w:hint="default"/>
      </w:rPr>
    </w:lvl>
    <w:lvl w:ilvl="7" w:tplc="10000003" w:tentative="1">
      <w:start w:val="1"/>
      <w:numFmt w:val="bullet"/>
      <w:lvlText w:val="o"/>
      <w:lvlJc w:val="left"/>
      <w:pPr>
        <w:ind w:left="5400" w:hanging="360"/>
      </w:pPr>
      <w:rPr>
        <w:rFonts w:ascii="Courier New" w:hAnsi="Courier New" w:cs="Courier New" w:hint="default"/>
      </w:rPr>
    </w:lvl>
    <w:lvl w:ilvl="8" w:tplc="10000005" w:tentative="1">
      <w:start w:val="1"/>
      <w:numFmt w:val="bullet"/>
      <w:lvlText w:val=""/>
      <w:lvlJc w:val="left"/>
      <w:pPr>
        <w:ind w:left="6120" w:hanging="360"/>
      </w:pPr>
      <w:rPr>
        <w:rFonts w:ascii="Wingdings" w:hAnsi="Wingdings" w:hint="default"/>
      </w:rPr>
    </w:lvl>
  </w:abstractNum>
  <w:abstractNum w:abstractNumId="29" w15:restartNumberingAfterBreak="0">
    <w:nsid w:val="71DD04FE"/>
    <w:multiLevelType w:val="multilevel"/>
    <w:tmpl w:val="4716A03A"/>
    <w:lvl w:ilvl="0">
      <w:start w:val="1"/>
      <w:numFmt w:val="decimal"/>
      <w:lvlText w:val="%1.0"/>
      <w:lvlJc w:val="left"/>
      <w:pPr>
        <w:ind w:left="594" w:hanging="594"/>
      </w:pPr>
      <w:rPr>
        <w:rFonts w:hint="default"/>
      </w:rPr>
    </w:lvl>
    <w:lvl w:ilvl="1">
      <w:start w:val="1"/>
      <w:numFmt w:val="decimal"/>
      <w:lvlText w:val="%1.%2"/>
      <w:lvlJc w:val="left"/>
      <w:pPr>
        <w:ind w:left="1314" w:hanging="594"/>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76404A38"/>
    <w:multiLevelType w:val="multilevel"/>
    <w:tmpl w:val="224C4A8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1" w15:restartNumberingAfterBreak="0">
    <w:nsid w:val="789000E5"/>
    <w:multiLevelType w:val="hybridMultilevel"/>
    <w:tmpl w:val="039E089A"/>
    <w:lvl w:ilvl="0" w:tplc="DA6AC654">
      <w:start w:val="1"/>
      <w:numFmt w:val="bullet"/>
      <w:lvlText w:val="-"/>
      <w:lvlJc w:val="left"/>
      <w:pPr>
        <w:ind w:left="360" w:hanging="360"/>
      </w:pPr>
      <w:rPr>
        <w:rFonts w:ascii="Walbaum Text" w:hAnsi="Walbaum Text" w:hint="default"/>
      </w:rPr>
    </w:lvl>
    <w:lvl w:ilvl="1" w:tplc="10000003" w:tentative="1">
      <w:start w:val="1"/>
      <w:numFmt w:val="bullet"/>
      <w:lvlText w:val="o"/>
      <w:lvlJc w:val="left"/>
      <w:pPr>
        <w:ind w:left="1080" w:hanging="360"/>
      </w:pPr>
      <w:rPr>
        <w:rFonts w:ascii="Courier New" w:hAnsi="Courier New" w:cs="Courier New" w:hint="default"/>
      </w:rPr>
    </w:lvl>
    <w:lvl w:ilvl="2" w:tplc="10000005" w:tentative="1">
      <w:start w:val="1"/>
      <w:numFmt w:val="bullet"/>
      <w:lvlText w:val=""/>
      <w:lvlJc w:val="left"/>
      <w:pPr>
        <w:ind w:left="1800" w:hanging="360"/>
      </w:pPr>
      <w:rPr>
        <w:rFonts w:ascii="Wingdings" w:hAnsi="Wingdings" w:hint="default"/>
      </w:rPr>
    </w:lvl>
    <w:lvl w:ilvl="3" w:tplc="10000001" w:tentative="1">
      <w:start w:val="1"/>
      <w:numFmt w:val="bullet"/>
      <w:lvlText w:val=""/>
      <w:lvlJc w:val="left"/>
      <w:pPr>
        <w:ind w:left="2520" w:hanging="360"/>
      </w:pPr>
      <w:rPr>
        <w:rFonts w:ascii="Symbol" w:hAnsi="Symbol" w:hint="default"/>
      </w:rPr>
    </w:lvl>
    <w:lvl w:ilvl="4" w:tplc="10000003" w:tentative="1">
      <w:start w:val="1"/>
      <w:numFmt w:val="bullet"/>
      <w:lvlText w:val="o"/>
      <w:lvlJc w:val="left"/>
      <w:pPr>
        <w:ind w:left="3240" w:hanging="360"/>
      </w:pPr>
      <w:rPr>
        <w:rFonts w:ascii="Courier New" w:hAnsi="Courier New" w:cs="Courier New" w:hint="default"/>
      </w:rPr>
    </w:lvl>
    <w:lvl w:ilvl="5" w:tplc="10000005" w:tentative="1">
      <w:start w:val="1"/>
      <w:numFmt w:val="bullet"/>
      <w:lvlText w:val=""/>
      <w:lvlJc w:val="left"/>
      <w:pPr>
        <w:ind w:left="3960" w:hanging="360"/>
      </w:pPr>
      <w:rPr>
        <w:rFonts w:ascii="Wingdings" w:hAnsi="Wingdings" w:hint="default"/>
      </w:rPr>
    </w:lvl>
    <w:lvl w:ilvl="6" w:tplc="10000001" w:tentative="1">
      <w:start w:val="1"/>
      <w:numFmt w:val="bullet"/>
      <w:lvlText w:val=""/>
      <w:lvlJc w:val="left"/>
      <w:pPr>
        <w:ind w:left="4680" w:hanging="360"/>
      </w:pPr>
      <w:rPr>
        <w:rFonts w:ascii="Symbol" w:hAnsi="Symbol" w:hint="default"/>
      </w:rPr>
    </w:lvl>
    <w:lvl w:ilvl="7" w:tplc="10000003" w:tentative="1">
      <w:start w:val="1"/>
      <w:numFmt w:val="bullet"/>
      <w:lvlText w:val="o"/>
      <w:lvlJc w:val="left"/>
      <w:pPr>
        <w:ind w:left="5400" w:hanging="360"/>
      </w:pPr>
      <w:rPr>
        <w:rFonts w:ascii="Courier New" w:hAnsi="Courier New" w:cs="Courier New" w:hint="default"/>
      </w:rPr>
    </w:lvl>
    <w:lvl w:ilvl="8" w:tplc="10000005" w:tentative="1">
      <w:start w:val="1"/>
      <w:numFmt w:val="bullet"/>
      <w:lvlText w:val=""/>
      <w:lvlJc w:val="left"/>
      <w:pPr>
        <w:ind w:left="6120" w:hanging="360"/>
      </w:pPr>
      <w:rPr>
        <w:rFonts w:ascii="Wingdings" w:hAnsi="Wingdings" w:hint="default"/>
      </w:rPr>
    </w:lvl>
  </w:abstractNum>
  <w:abstractNum w:abstractNumId="32" w15:restartNumberingAfterBreak="0">
    <w:nsid w:val="79796FCA"/>
    <w:multiLevelType w:val="hybridMultilevel"/>
    <w:tmpl w:val="EAD23BE8"/>
    <w:lvl w:ilvl="0" w:tplc="10000001">
      <w:start w:val="1"/>
      <w:numFmt w:val="bullet"/>
      <w:lvlText w:val=""/>
      <w:lvlJc w:val="left"/>
      <w:pPr>
        <w:ind w:left="360" w:hanging="360"/>
      </w:pPr>
      <w:rPr>
        <w:rFonts w:ascii="Symbol" w:hAnsi="Symbol" w:hint="default"/>
      </w:rPr>
    </w:lvl>
    <w:lvl w:ilvl="1" w:tplc="10000003" w:tentative="1">
      <w:start w:val="1"/>
      <w:numFmt w:val="bullet"/>
      <w:lvlText w:val="o"/>
      <w:lvlJc w:val="left"/>
      <w:pPr>
        <w:ind w:left="1080" w:hanging="360"/>
      </w:pPr>
      <w:rPr>
        <w:rFonts w:ascii="Courier New" w:hAnsi="Courier New" w:cs="Courier New" w:hint="default"/>
      </w:rPr>
    </w:lvl>
    <w:lvl w:ilvl="2" w:tplc="10000005" w:tentative="1">
      <w:start w:val="1"/>
      <w:numFmt w:val="bullet"/>
      <w:lvlText w:val=""/>
      <w:lvlJc w:val="left"/>
      <w:pPr>
        <w:ind w:left="1800" w:hanging="360"/>
      </w:pPr>
      <w:rPr>
        <w:rFonts w:ascii="Wingdings" w:hAnsi="Wingdings" w:hint="default"/>
      </w:rPr>
    </w:lvl>
    <w:lvl w:ilvl="3" w:tplc="10000001" w:tentative="1">
      <w:start w:val="1"/>
      <w:numFmt w:val="bullet"/>
      <w:lvlText w:val=""/>
      <w:lvlJc w:val="left"/>
      <w:pPr>
        <w:ind w:left="2520" w:hanging="360"/>
      </w:pPr>
      <w:rPr>
        <w:rFonts w:ascii="Symbol" w:hAnsi="Symbol" w:hint="default"/>
      </w:rPr>
    </w:lvl>
    <w:lvl w:ilvl="4" w:tplc="10000003" w:tentative="1">
      <w:start w:val="1"/>
      <w:numFmt w:val="bullet"/>
      <w:lvlText w:val="o"/>
      <w:lvlJc w:val="left"/>
      <w:pPr>
        <w:ind w:left="3240" w:hanging="360"/>
      </w:pPr>
      <w:rPr>
        <w:rFonts w:ascii="Courier New" w:hAnsi="Courier New" w:cs="Courier New" w:hint="default"/>
      </w:rPr>
    </w:lvl>
    <w:lvl w:ilvl="5" w:tplc="10000005" w:tentative="1">
      <w:start w:val="1"/>
      <w:numFmt w:val="bullet"/>
      <w:lvlText w:val=""/>
      <w:lvlJc w:val="left"/>
      <w:pPr>
        <w:ind w:left="3960" w:hanging="360"/>
      </w:pPr>
      <w:rPr>
        <w:rFonts w:ascii="Wingdings" w:hAnsi="Wingdings" w:hint="default"/>
      </w:rPr>
    </w:lvl>
    <w:lvl w:ilvl="6" w:tplc="10000001" w:tentative="1">
      <w:start w:val="1"/>
      <w:numFmt w:val="bullet"/>
      <w:lvlText w:val=""/>
      <w:lvlJc w:val="left"/>
      <w:pPr>
        <w:ind w:left="4680" w:hanging="360"/>
      </w:pPr>
      <w:rPr>
        <w:rFonts w:ascii="Symbol" w:hAnsi="Symbol" w:hint="default"/>
      </w:rPr>
    </w:lvl>
    <w:lvl w:ilvl="7" w:tplc="10000003" w:tentative="1">
      <w:start w:val="1"/>
      <w:numFmt w:val="bullet"/>
      <w:lvlText w:val="o"/>
      <w:lvlJc w:val="left"/>
      <w:pPr>
        <w:ind w:left="5400" w:hanging="360"/>
      </w:pPr>
      <w:rPr>
        <w:rFonts w:ascii="Courier New" w:hAnsi="Courier New" w:cs="Courier New" w:hint="default"/>
      </w:rPr>
    </w:lvl>
    <w:lvl w:ilvl="8" w:tplc="10000005" w:tentative="1">
      <w:start w:val="1"/>
      <w:numFmt w:val="bullet"/>
      <w:lvlText w:val=""/>
      <w:lvlJc w:val="left"/>
      <w:pPr>
        <w:ind w:left="6120" w:hanging="360"/>
      </w:pPr>
      <w:rPr>
        <w:rFonts w:ascii="Wingdings" w:hAnsi="Wingdings" w:hint="default"/>
      </w:rPr>
    </w:lvl>
  </w:abstractNum>
  <w:abstractNum w:abstractNumId="33" w15:restartNumberingAfterBreak="0">
    <w:nsid w:val="7A76460B"/>
    <w:multiLevelType w:val="multilevel"/>
    <w:tmpl w:val="95B48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A7F31A2"/>
    <w:multiLevelType w:val="multilevel"/>
    <w:tmpl w:val="986859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49498359">
    <w:abstractNumId w:val="7"/>
  </w:num>
  <w:num w:numId="2" w16cid:durableId="386686151">
    <w:abstractNumId w:val="4"/>
  </w:num>
  <w:num w:numId="3" w16cid:durableId="935137353">
    <w:abstractNumId w:val="31"/>
  </w:num>
  <w:num w:numId="4" w16cid:durableId="305814973">
    <w:abstractNumId w:val="26"/>
  </w:num>
  <w:num w:numId="5" w16cid:durableId="1162501221">
    <w:abstractNumId w:val="2"/>
  </w:num>
  <w:num w:numId="6" w16cid:durableId="1235117959">
    <w:abstractNumId w:val="25"/>
  </w:num>
  <w:num w:numId="7" w16cid:durableId="796677482">
    <w:abstractNumId w:val="6"/>
  </w:num>
  <w:num w:numId="8" w16cid:durableId="684138083">
    <w:abstractNumId w:val="27"/>
  </w:num>
  <w:num w:numId="9" w16cid:durableId="506943123">
    <w:abstractNumId w:val="10"/>
  </w:num>
  <w:num w:numId="10" w16cid:durableId="1464302633">
    <w:abstractNumId w:val="22"/>
  </w:num>
  <w:num w:numId="11" w16cid:durableId="1543977135">
    <w:abstractNumId w:val="0"/>
  </w:num>
  <w:num w:numId="12" w16cid:durableId="636574353">
    <w:abstractNumId w:val="12"/>
  </w:num>
  <w:num w:numId="13" w16cid:durableId="1661075762">
    <w:abstractNumId w:val="1"/>
  </w:num>
  <w:num w:numId="14" w16cid:durableId="977757258">
    <w:abstractNumId w:val="15"/>
  </w:num>
  <w:num w:numId="15" w16cid:durableId="976379692">
    <w:abstractNumId w:val="13"/>
  </w:num>
  <w:num w:numId="16" w16cid:durableId="1360277680">
    <w:abstractNumId w:val="30"/>
  </w:num>
  <w:num w:numId="17" w16cid:durableId="1211770461">
    <w:abstractNumId w:val="9"/>
  </w:num>
  <w:num w:numId="18" w16cid:durableId="1759211022">
    <w:abstractNumId w:val="33"/>
  </w:num>
  <w:num w:numId="19" w16cid:durableId="953708218">
    <w:abstractNumId w:val="24"/>
  </w:num>
  <w:num w:numId="20" w16cid:durableId="1013845565">
    <w:abstractNumId w:val="14"/>
  </w:num>
  <w:num w:numId="21" w16cid:durableId="226766759">
    <w:abstractNumId w:val="23"/>
  </w:num>
  <w:num w:numId="22" w16cid:durableId="1337344103">
    <w:abstractNumId w:val="17"/>
  </w:num>
  <w:num w:numId="23" w16cid:durableId="2045401502">
    <w:abstractNumId w:val="20"/>
  </w:num>
  <w:num w:numId="24" w16cid:durableId="1690989022">
    <w:abstractNumId w:val="21"/>
  </w:num>
  <w:num w:numId="25" w16cid:durableId="755325709">
    <w:abstractNumId w:val="19"/>
  </w:num>
  <w:num w:numId="26" w16cid:durableId="54592678">
    <w:abstractNumId w:val="32"/>
  </w:num>
  <w:num w:numId="27" w16cid:durableId="1841120904">
    <w:abstractNumId w:val="11"/>
  </w:num>
  <w:num w:numId="28" w16cid:durableId="1359310545">
    <w:abstractNumId w:val="8"/>
  </w:num>
  <w:num w:numId="29" w16cid:durableId="831914207">
    <w:abstractNumId w:val="5"/>
  </w:num>
  <w:num w:numId="30" w16cid:durableId="4215599">
    <w:abstractNumId w:val="28"/>
  </w:num>
  <w:num w:numId="31" w16cid:durableId="1256010379">
    <w:abstractNumId w:val="18"/>
  </w:num>
  <w:num w:numId="32" w16cid:durableId="1539707232">
    <w:abstractNumId w:val="34"/>
  </w:num>
  <w:num w:numId="33" w16cid:durableId="267129941">
    <w:abstractNumId w:val="16"/>
  </w:num>
  <w:num w:numId="34" w16cid:durableId="811672544">
    <w:abstractNumId w:val="29"/>
  </w:num>
  <w:num w:numId="35" w16cid:durableId="153497811">
    <w:abstractNumId w:val="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35A3"/>
    <w:rsid w:val="000007AC"/>
    <w:rsid w:val="00002016"/>
    <w:rsid w:val="00004C94"/>
    <w:rsid w:val="0000785C"/>
    <w:rsid w:val="00007AA7"/>
    <w:rsid w:val="00007ECA"/>
    <w:rsid w:val="000104C5"/>
    <w:rsid w:val="000116C1"/>
    <w:rsid w:val="00013940"/>
    <w:rsid w:val="00015A3C"/>
    <w:rsid w:val="0002076F"/>
    <w:rsid w:val="00022DE5"/>
    <w:rsid w:val="000234ED"/>
    <w:rsid w:val="00023683"/>
    <w:rsid w:val="00024865"/>
    <w:rsid w:val="0002518C"/>
    <w:rsid w:val="000254E4"/>
    <w:rsid w:val="0002682A"/>
    <w:rsid w:val="00026B53"/>
    <w:rsid w:val="00034B90"/>
    <w:rsid w:val="00035975"/>
    <w:rsid w:val="000365BD"/>
    <w:rsid w:val="00044AB5"/>
    <w:rsid w:val="00045052"/>
    <w:rsid w:val="00046CA8"/>
    <w:rsid w:val="000479BC"/>
    <w:rsid w:val="00051929"/>
    <w:rsid w:val="00051C0C"/>
    <w:rsid w:val="0005228E"/>
    <w:rsid w:val="00052FE2"/>
    <w:rsid w:val="0005373F"/>
    <w:rsid w:val="00054B8C"/>
    <w:rsid w:val="00060034"/>
    <w:rsid w:val="000627FE"/>
    <w:rsid w:val="0006339A"/>
    <w:rsid w:val="00064656"/>
    <w:rsid w:val="0006527A"/>
    <w:rsid w:val="00067189"/>
    <w:rsid w:val="00067457"/>
    <w:rsid w:val="00071EAC"/>
    <w:rsid w:val="00072AF5"/>
    <w:rsid w:val="00074A7B"/>
    <w:rsid w:val="00074BE8"/>
    <w:rsid w:val="000756A3"/>
    <w:rsid w:val="000767BA"/>
    <w:rsid w:val="00076C11"/>
    <w:rsid w:val="00077E52"/>
    <w:rsid w:val="0008252B"/>
    <w:rsid w:val="00083532"/>
    <w:rsid w:val="0008376F"/>
    <w:rsid w:val="0008624A"/>
    <w:rsid w:val="00086974"/>
    <w:rsid w:val="00090E59"/>
    <w:rsid w:val="00091E66"/>
    <w:rsid w:val="00096922"/>
    <w:rsid w:val="000A0F88"/>
    <w:rsid w:val="000A1A6B"/>
    <w:rsid w:val="000A1DAD"/>
    <w:rsid w:val="000A1DF3"/>
    <w:rsid w:val="000A1FB2"/>
    <w:rsid w:val="000A345E"/>
    <w:rsid w:val="000A672C"/>
    <w:rsid w:val="000B1BA8"/>
    <w:rsid w:val="000B1BCE"/>
    <w:rsid w:val="000B33F8"/>
    <w:rsid w:val="000B4CD3"/>
    <w:rsid w:val="000B4E3B"/>
    <w:rsid w:val="000B5323"/>
    <w:rsid w:val="000B636C"/>
    <w:rsid w:val="000B6884"/>
    <w:rsid w:val="000C036F"/>
    <w:rsid w:val="000C34D0"/>
    <w:rsid w:val="000C448F"/>
    <w:rsid w:val="000C48DE"/>
    <w:rsid w:val="000C785D"/>
    <w:rsid w:val="000D307A"/>
    <w:rsid w:val="000D458C"/>
    <w:rsid w:val="000D5597"/>
    <w:rsid w:val="000D6DDA"/>
    <w:rsid w:val="000D70F7"/>
    <w:rsid w:val="000E018B"/>
    <w:rsid w:val="000E324F"/>
    <w:rsid w:val="000E521D"/>
    <w:rsid w:val="000E5643"/>
    <w:rsid w:val="000E693B"/>
    <w:rsid w:val="000E79CF"/>
    <w:rsid w:val="000F1A25"/>
    <w:rsid w:val="000F2CC7"/>
    <w:rsid w:val="000F3FF7"/>
    <w:rsid w:val="000F49E6"/>
    <w:rsid w:val="000F53CD"/>
    <w:rsid w:val="000F5BDD"/>
    <w:rsid w:val="00100AFD"/>
    <w:rsid w:val="00100DA3"/>
    <w:rsid w:val="00101FFD"/>
    <w:rsid w:val="0010246E"/>
    <w:rsid w:val="00102E0D"/>
    <w:rsid w:val="00104EC8"/>
    <w:rsid w:val="00105474"/>
    <w:rsid w:val="0010719E"/>
    <w:rsid w:val="00107416"/>
    <w:rsid w:val="001077DB"/>
    <w:rsid w:val="00107D18"/>
    <w:rsid w:val="00114C5E"/>
    <w:rsid w:val="0011550D"/>
    <w:rsid w:val="00115550"/>
    <w:rsid w:val="00117AC2"/>
    <w:rsid w:val="00117F0C"/>
    <w:rsid w:val="001201E3"/>
    <w:rsid w:val="0012282E"/>
    <w:rsid w:val="00124C7A"/>
    <w:rsid w:val="00124C9C"/>
    <w:rsid w:val="0012565C"/>
    <w:rsid w:val="0012697D"/>
    <w:rsid w:val="00127163"/>
    <w:rsid w:val="001278CE"/>
    <w:rsid w:val="00131DE0"/>
    <w:rsid w:val="001333C8"/>
    <w:rsid w:val="001344D7"/>
    <w:rsid w:val="00137149"/>
    <w:rsid w:val="00137831"/>
    <w:rsid w:val="00140A41"/>
    <w:rsid w:val="00140BC2"/>
    <w:rsid w:val="00142F1F"/>
    <w:rsid w:val="001449D8"/>
    <w:rsid w:val="00147B43"/>
    <w:rsid w:val="00147F44"/>
    <w:rsid w:val="0015049E"/>
    <w:rsid w:val="00150769"/>
    <w:rsid w:val="00152BF3"/>
    <w:rsid w:val="001577E4"/>
    <w:rsid w:val="001602B2"/>
    <w:rsid w:val="0016062D"/>
    <w:rsid w:val="001608B8"/>
    <w:rsid w:val="00160AD0"/>
    <w:rsid w:val="00161FDC"/>
    <w:rsid w:val="00163261"/>
    <w:rsid w:val="00163A9C"/>
    <w:rsid w:val="00164321"/>
    <w:rsid w:val="00164BD8"/>
    <w:rsid w:val="001655DE"/>
    <w:rsid w:val="0016612E"/>
    <w:rsid w:val="001674A4"/>
    <w:rsid w:val="00167B55"/>
    <w:rsid w:val="001704E5"/>
    <w:rsid w:val="0017071C"/>
    <w:rsid w:val="00172966"/>
    <w:rsid w:val="00172DCE"/>
    <w:rsid w:val="00172DD1"/>
    <w:rsid w:val="001744FD"/>
    <w:rsid w:val="00174AD0"/>
    <w:rsid w:val="00175CA9"/>
    <w:rsid w:val="00176B02"/>
    <w:rsid w:val="00177C8B"/>
    <w:rsid w:val="0018314B"/>
    <w:rsid w:val="001839DC"/>
    <w:rsid w:val="00183E26"/>
    <w:rsid w:val="00186B86"/>
    <w:rsid w:val="00190C07"/>
    <w:rsid w:val="001925DD"/>
    <w:rsid w:val="001937E4"/>
    <w:rsid w:val="001953C3"/>
    <w:rsid w:val="0019544E"/>
    <w:rsid w:val="001961D3"/>
    <w:rsid w:val="0019781D"/>
    <w:rsid w:val="001A04DC"/>
    <w:rsid w:val="001A091A"/>
    <w:rsid w:val="001A1424"/>
    <w:rsid w:val="001A1710"/>
    <w:rsid w:val="001A1A15"/>
    <w:rsid w:val="001A385F"/>
    <w:rsid w:val="001A485F"/>
    <w:rsid w:val="001A5B87"/>
    <w:rsid w:val="001A5CC8"/>
    <w:rsid w:val="001B3285"/>
    <w:rsid w:val="001B57DF"/>
    <w:rsid w:val="001B5B2F"/>
    <w:rsid w:val="001B705F"/>
    <w:rsid w:val="001B7C62"/>
    <w:rsid w:val="001C011C"/>
    <w:rsid w:val="001C16D4"/>
    <w:rsid w:val="001C16F6"/>
    <w:rsid w:val="001C4A2D"/>
    <w:rsid w:val="001C4E4B"/>
    <w:rsid w:val="001C646F"/>
    <w:rsid w:val="001C69D4"/>
    <w:rsid w:val="001C6D1E"/>
    <w:rsid w:val="001C7F82"/>
    <w:rsid w:val="001D2188"/>
    <w:rsid w:val="001D295A"/>
    <w:rsid w:val="001D300E"/>
    <w:rsid w:val="001D5C1D"/>
    <w:rsid w:val="001D76CD"/>
    <w:rsid w:val="001E00D4"/>
    <w:rsid w:val="001E0830"/>
    <w:rsid w:val="001E0D23"/>
    <w:rsid w:val="001E2A6E"/>
    <w:rsid w:val="001E3985"/>
    <w:rsid w:val="001E40E8"/>
    <w:rsid w:val="001E44BC"/>
    <w:rsid w:val="001E5BCC"/>
    <w:rsid w:val="001F0311"/>
    <w:rsid w:val="001F0C0B"/>
    <w:rsid w:val="001F5ED5"/>
    <w:rsid w:val="00200DF4"/>
    <w:rsid w:val="00201709"/>
    <w:rsid w:val="00203BC2"/>
    <w:rsid w:val="00204428"/>
    <w:rsid w:val="00204C39"/>
    <w:rsid w:val="00204FC4"/>
    <w:rsid w:val="00206C28"/>
    <w:rsid w:val="00206CD2"/>
    <w:rsid w:val="00210441"/>
    <w:rsid w:val="00210DA3"/>
    <w:rsid w:val="00213E6C"/>
    <w:rsid w:val="00215600"/>
    <w:rsid w:val="0022020D"/>
    <w:rsid w:val="00220C93"/>
    <w:rsid w:val="00225A33"/>
    <w:rsid w:val="00225E07"/>
    <w:rsid w:val="002304A5"/>
    <w:rsid w:val="00230653"/>
    <w:rsid w:val="002308C3"/>
    <w:rsid w:val="00230CB0"/>
    <w:rsid w:val="00231B85"/>
    <w:rsid w:val="00232664"/>
    <w:rsid w:val="00233A3B"/>
    <w:rsid w:val="00234097"/>
    <w:rsid w:val="00235554"/>
    <w:rsid w:val="002370A8"/>
    <w:rsid w:val="00240153"/>
    <w:rsid w:val="002407C3"/>
    <w:rsid w:val="002408A9"/>
    <w:rsid w:val="0024236F"/>
    <w:rsid w:val="00242E5B"/>
    <w:rsid w:val="00243F16"/>
    <w:rsid w:val="00244C4C"/>
    <w:rsid w:val="00246481"/>
    <w:rsid w:val="00250C88"/>
    <w:rsid w:val="00253FF5"/>
    <w:rsid w:val="0025431B"/>
    <w:rsid w:val="00255D01"/>
    <w:rsid w:val="00256CD5"/>
    <w:rsid w:val="00260064"/>
    <w:rsid w:val="002604E4"/>
    <w:rsid w:val="0026123D"/>
    <w:rsid w:val="00262280"/>
    <w:rsid w:val="00262FE8"/>
    <w:rsid w:val="002634CC"/>
    <w:rsid w:val="00263781"/>
    <w:rsid w:val="00264A54"/>
    <w:rsid w:val="002658A1"/>
    <w:rsid w:val="0027004C"/>
    <w:rsid w:val="002700D8"/>
    <w:rsid w:val="00270A52"/>
    <w:rsid w:val="002715FF"/>
    <w:rsid w:val="00271BB2"/>
    <w:rsid w:val="00271D10"/>
    <w:rsid w:val="002725F6"/>
    <w:rsid w:val="002731C9"/>
    <w:rsid w:val="002757D9"/>
    <w:rsid w:val="002762E4"/>
    <w:rsid w:val="00281556"/>
    <w:rsid w:val="00282EDE"/>
    <w:rsid w:val="00286A34"/>
    <w:rsid w:val="00287DE5"/>
    <w:rsid w:val="00290114"/>
    <w:rsid w:val="0029022C"/>
    <w:rsid w:val="00293069"/>
    <w:rsid w:val="00293192"/>
    <w:rsid w:val="002942ED"/>
    <w:rsid w:val="0029694E"/>
    <w:rsid w:val="0029713D"/>
    <w:rsid w:val="0029760E"/>
    <w:rsid w:val="002A0E66"/>
    <w:rsid w:val="002A1F02"/>
    <w:rsid w:val="002A416B"/>
    <w:rsid w:val="002A4C63"/>
    <w:rsid w:val="002A6C79"/>
    <w:rsid w:val="002A6F18"/>
    <w:rsid w:val="002A7BDB"/>
    <w:rsid w:val="002B056A"/>
    <w:rsid w:val="002B152C"/>
    <w:rsid w:val="002B2109"/>
    <w:rsid w:val="002B24F2"/>
    <w:rsid w:val="002B2CEF"/>
    <w:rsid w:val="002B37A6"/>
    <w:rsid w:val="002B3BD0"/>
    <w:rsid w:val="002B664C"/>
    <w:rsid w:val="002B7896"/>
    <w:rsid w:val="002C0308"/>
    <w:rsid w:val="002C09AA"/>
    <w:rsid w:val="002C1AFA"/>
    <w:rsid w:val="002C2AB1"/>
    <w:rsid w:val="002C3D30"/>
    <w:rsid w:val="002C46D4"/>
    <w:rsid w:val="002C653A"/>
    <w:rsid w:val="002D105E"/>
    <w:rsid w:val="002D190C"/>
    <w:rsid w:val="002D22FF"/>
    <w:rsid w:val="002D34E3"/>
    <w:rsid w:val="002D4238"/>
    <w:rsid w:val="002D47C0"/>
    <w:rsid w:val="002D7FCB"/>
    <w:rsid w:val="002E05A9"/>
    <w:rsid w:val="002E211B"/>
    <w:rsid w:val="002E43AA"/>
    <w:rsid w:val="002E48AE"/>
    <w:rsid w:val="002E5DC8"/>
    <w:rsid w:val="002F0959"/>
    <w:rsid w:val="002F2709"/>
    <w:rsid w:val="002F2885"/>
    <w:rsid w:val="002F38AD"/>
    <w:rsid w:val="002F4E56"/>
    <w:rsid w:val="002F76E9"/>
    <w:rsid w:val="002F7EF8"/>
    <w:rsid w:val="003053CE"/>
    <w:rsid w:val="00307924"/>
    <w:rsid w:val="00311567"/>
    <w:rsid w:val="0031273E"/>
    <w:rsid w:val="00314E6B"/>
    <w:rsid w:val="003164DD"/>
    <w:rsid w:val="00316CF8"/>
    <w:rsid w:val="00317968"/>
    <w:rsid w:val="00323BF3"/>
    <w:rsid w:val="003244A0"/>
    <w:rsid w:val="00325ACD"/>
    <w:rsid w:val="00325BE9"/>
    <w:rsid w:val="00326678"/>
    <w:rsid w:val="00326E1A"/>
    <w:rsid w:val="00326E71"/>
    <w:rsid w:val="00331609"/>
    <w:rsid w:val="00331E37"/>
    <w:rsid w:val="003325BA"/>
    <w:rsid w:val="00334436"/>
    <w:rsid w:val="00341307"/>
    <w:rsid w:val="003423E2"/>
    <w:rsid w:val="00343D75"/>
    <w:rsid w:val="003474FC"/>
    <w:rsid w:val="00354E35"/>
    <w:rsid w:val="00360709"/>
    <w:rsid w:val="003619E9"/>
    <w:rsid w:val="00361E04"/>
    <w:rsid w:val="00363BAD"/>
    <w:rsid w:val="0036602A"/>
    <w:rsid w:val="00370B91"/>
    <w:rsid w:val="00371576"/>
    <w:rsid w:val="0037229F"/>
    <w:rsid w:val="00372EC5"/>
    <w:rsid w:val="003733A1"/>
    <w:rsid w:val="00374935"/>
    <w:rsid w:val="00376486"/>
    <w:rsid w:val="003842E3"/>
    <w:rsid w:val="003855BE"/>
    <w:rsid w:val="003859A2"/>
    <w:rsid w:val="0038750B"/>
    <w:rsid w:val="0039004B"/>
    <w:rsid w:val="0039155C"/>
    <w:rsid w:val="0039186D"/>
    <w:rsid w:val="003933FE"/>
    <w:rsid w:val="0039436B"/>
    <w:rsid w:val="0039474F"/>
    <w:rsid w:val="00394E1D"/>
    <w:rsid w:val="0039528E"/>
    <w:rsid w:val="003956CD"/>
    <w:rsid w:val="00395E97"/>
    <w:rsid w:val="0039728B"/>
    <w:rsid w:val="003A0065"/>
    <w:rsid w:val="003A0C6F"/>
    <w:rsid w:val="003A1833"/>
    <w:rsid w:val="003A25D6"/>
    <w:rsid w:val="003A35BE"/>
    <w:rsid w:val="003A4AA8"/>
    <w:rsid w:val="003A5D7E"/>
    <w:rsid w:val="003B06BD"/>
    <w:rsid w:val="003B1590"/>
    <w:rsid w:val="003B34E3"/>
    <w:rsid w:val="003B6566"/>
    <w:rsid w:val="003C1316"/>
    <w:rsid w:val="003C55C8"/>
    <w:rsid w:val="003C577D"/>
    <w:rsid w:val="003C61C1"/>
    <w:rsid w:val="003C79A8"/>
    <w:rsid w:val="003C7E07"/>
    <w:rsid w:val="003D035F"/>
    <w:rsid w:val="003D0992"/>
    <w:rsid w:val="003D0F26"/>
    <w:rsid w:val="003D19F5"/>
    <w:rsid w:val="003D239D"/>
    <w:rsid w:val="003D2663"/>
    <w:rsid w:val="003D38B4"/>
    <w:rsid w:val="003D464D"/>
    <w:rsid w:val="003D673C"/>
    <w:rsid w:val="003D6F89"/>
    <w:rsid w:val="003D78B4"/>
    <w:rsid w:val="003E25FF"/>
    <w:rsid w:val="003E26DA"/>
    <w:rsid w:val="003E5D75"/>
    <w:rsid w:val="003E77DE"/>
    <w:rsid w:val="003E7859"/>
    <w:rsid w:val="003F0D8D"/>
    <w:rsid w:val="003F3972"/>
    <w:rsid w:val="003F3AF4"/>
    <w:rsid w:val="003F452A"/>
    <w:rsid w:val="003F4C23"/>
    <w:rsid w:val="004000B6"/>
    <w:rsid w:val="00401A6F"/>
    <w:rsid w:val="004022FB"/>
    <w:rsid w:val="00402C32"/>
    <w:rsid w:val="00402CB9"/>
    <w:rsid w:val="0040350F"/>
    <w:rsid w:val="00406888"/>
    <w:rsid w:val="00406B6C"/>
    <w:rsid w:val="00412501"/>
    <w:rsid w:val="00412642"/>
    <w:rsid w:val="00415131"/>
    <w:rsid w:val="004157D2"/>
    <w:rsid w:val="0041692B"/>
    <w:rsid w:val="004169D2"/>
    <w:rsid w:val="004170FE"/>
    <w:rsid w:val="00417616"/>
    <w:rsid w:val="00417C90"/>
    <w:rsid w:val="00420B35"/>
    <w:rsid w:val="00421F20"/>
    <w:rsid w:val="00424033"/>
    <w:rsid w:val="004252FB"/>
    <w:rsid w:val="00425831"/>
    <w:rsid w:val="00426399"/>
    <w:rsid w:val="00426531"/>
    <w:rsid w:val="00426B88"/>
    <w:rsid w:val="00426D58"/>
    <w:rsid w:val="004273C0"/>
    <w:rsid w:val="00430A84"/>
    <w:rsid w:val="00430FA9"/>
    <w:rsid w:val="004316BF"/>
    <w:rsid w:val="0043281F"/>
    <w:rsid w:val="00433A18"/>
    <w:rsid w:val="00433FDB"/>
    <w:rsid w:val="0043409B"/>
    <w:rsid w:val="00435042"/>
    <w:rsid w:val="004364A9"/>
    <w:rsid w:val="004370B8"/>
    <w:rsid w:val="00437884"/>
    <w:rsid w:val="004434E2"/>
    <w:rsid w:val="00443AE7"/>
    <w:rsid w:val="00444058"/>
    <w:rsid w:val="004465B1"/>
    <w:rsid w:val="00446C23"/>
    <w:rsid w:val="00447222"/>
    <w:rsid w:val="004474DD"/>
    <w:rsid w:val="00453736"/>
    <w:rsid w:val="00454C25"/>
    <w:rsid w:val="00454ECB"/>
    <w:rsid w:val="004576E4"/>
    <w:rsid w:val="004618EC"/>
    <w:rsid w:val="00462AF4"/>
    <w:rsid w:val="004632FC"/>
    <w:rsid w:val="00463F21"/>
    <w:rsid w:val="00464B60"/>
    <w:rsid w:val="004650EB"/>
    <w:rsid w:val="00471170"/>
    <w:rsid w:val="0047343F"/>
    <w:rsid w:val="00475892"/>
    <w:rsid w:val="004767B1"/>
    <w:rsid w:val="0047779D"/>
    <w:rsid w:val="00477E54"/>
    <w:rsid w:val="00481A9B"/>
    <w:rsid w:val="00481DD2"/>
    <w:rsid w:val="00483010"/>
    <w:rsid w:val="0048388B"/>
    <w:rsid w:val="00483A24"/>
    <w:rsid w:val="004873DC"/>
    <w:rsid w:val="00487FA0"/>
    <w:rsid w:val="00491934"/>
    <w:rsid w:val="00491A23"/>
    <w:rsid w:val="00491DA7"/>
    <w:rsid w:val="0049254E"/>
    <w:rsid w:val="00492E26"/>
    <w:rsid w:val="00494895"/>
    <w:rsid w:val="00494E33"/>
    <w:rsid w:val="00496B36"/>
    <w:rsid w:val="0049746B"/>
    <w:rsid w:val="004A1874"/>
    <w:rsid w:val="004A236C"/>
    <w:rsid w:val="004A3680"/>
    <w:rsid w:val="004A3A56"/>
    <w:rsid w:val="004A4036"/>
    <w:rsid w:val="004A686C"/>
    <w:rsid w:val="004A68D6"/>
    <w:rsid w:val="004B07AC"/>
    <w:rsid w:val="004B0DFD"/>
    <w:rsid w:val="004B1846"/>
    <w:rsid w:val="004B18F7"/>
    <w:rsid w:val="004B24FD"/>
    <w:rsid w:val="004B2914"/>
    <w:rsid w:val="004B38B2"/>
    <w:rsid w:val="004B55F1"/>
    <w:rsid w:val="004B62BC"/>
    <w:rsid w:val="004B6C78"/>
    <w:rsid w:val="004B6F0D"/>
    <w:rsid w:val="004C185F"/>
    <w:rsid w:val="004C2498"/>
    <w:rsid w:val="004C2C9A"/>
    <w:rsid w:val="004C4E0A"/>
    <w:rsid w:val="004C4E7F"/>
    <w:rsid w:val="004C7200"/>
    <w:rsid w:val="004C7662"/>
    <w:rsid w:val="004C7FBD"/>
    <w:rsid w:val="004D052F"/>
    <w:rsid w:val="004D0556"/>
    <w:rsid w:val="004D08F6"/>
    <w:rsid w:val="004D1645"/>
    <w:rsid w:val="004D1F27"/>
    <w:rsid w:val="004D287E"/>
    <w:rsid w:val="004D2CF2"/>
    <w:rsid w:val="004D39B2"/>
    <w:rsid w:val="004D4621"/>
    <w:rsid w:val="004D623E"/>
    <w:rsid w:val="004D74CC"/>
    <w:rsid w:val="004D7745"/>
    <w:rsid w:val="004D7DED"/>
    <w:rsid w:val="004E1464"/>
    <w:rsid w:val="004E1548"/>
    <w:rsid w:val="004E44CB"/>
    <w:rsid w:val="004E4E10"/>
    <w:rsid w:val="004E564B"/>
    <w:rsid w:val="004E5C2E"/>
    <w:rsid w:val="004E5DDC"/>
    <w:rsid w:val="004E6341"/>
    <w:rsid w:val="004E69F2"/>
    <w:rsid w:val="004E6E26"/>
    <w:rsid w:val="004E7991"/>
    <w:rsid w:val="004F0A52"/>
    <w:rsid w:val="004F4C9B"/>
    <w:rsid w:val="004F4D90"/>
    <w:rsid w:val="004F502C"/>
    <w:rsid w:val="004F624E"/>
    <w:rsid w:val="004F6304"/>
    <w:rsid w:val="004F6DCC"/>
    <w:rsid w:val="004F72CE"/>
    <w:rsid w:val="00500865"/>
    <w:rsid w:val="00500B80"/>
    <w:rsid w:val="005030D1"/>
    <w:rsid w:val="005034CE"/>
    <w:rsid w:val="00503553"/>
    <w:rsid w:val="005041AD"/>
    <w:rsid w:val="00506589"/>
    <w:rsid w:val="00506951"/>
    <w:rsid w:val="0051676B"/>
    <w:rsid w:val="005231AE"/>
    <w:rsid w:val="00523389"/>
    <w:rsid w:val="00524108"/>
    <w:rsid w:val="00524722"/>
    <w:rsid w:val="00527D2C"/>
    <w:rsid w:val="00530B32"/>
    <w:rsid w:val="0053151D"/>
    <w:rsid w:val="00531914"/>
    <w:rsid w:val="005323FB"/>
    <w:rsid w:val="00532C97"/>
    <w:rsid w:val="00532F56"/>
    <w:rsid w:val="00534072"/>
    <w:rsid w:val="0053493A"/>
    <w:rsid w:val="00535A38"/>
    <w:rsid w:val="00541404"/>
    <w:rsid w:val="00543227"/>
    <w:rsid w:val="0054331E"/>
    <w:rsid w:val="0054358E"/>
    <w:rsid w:val="0054607B"/>
    <w:rsid w:val="0054658D"/>
    <w:rsid w:val="00546866"/>
    <w:rsid w:val="0055051F"/>
    <w:rsid w:val="00551203"/>
    <w:rsid w:val="0055163C"/>
    <w:rsid w:val="0055245A"/>
    <w:rsid w:val="005530D4"/>
    <w:rsid w:val="00553C05"/>
    <w:rsid w:val="00553E2A"/>
    <w:rsid w:val="005567CA"/>
    <w:rsid w:val="00557022"/>
    <w:rsid w:val="00560F94"/>
    <w:rsid w:val="00561B75"/>
    <w:rsid w:val="00563F8A"/>
    <w:rsid w:val="00567747"/>
    <w:rsid w:val="00567FEF"/>
    <w:rsid w:val="00570022"/>
    <w:rsid w:val="00571B1C"/>
    <w:rsid w:val="00571FA0"/>
    <w:rsid w:val="00573F69"/>
    <w:rsid w:val="0057462B"/>
    <w:rsid w:val="00575A04"/>
    <w:rsid w:val="00575A1C"/>
    <w:rsid w:val="00576EDE"/>
    <w:rsid w:val="00577DFD"/>
    <w:rsid w:val="005807F2"/>
    <w:rsid w:val="00581C81"/>
    <w:rsid w:val="00583192"/>
    <w:rsid w:val="00583EC8"/>
    <w:rsid w:val="005849A1"/>
    <w:rsid w:val="0058582F"/>
    <w:rsid w:val="00593C01"/>
    <w:rsid w:val="00594236"/>
    <w:rsid w:val="0059500D"/>
    <w:rsid w:val="005964EC"/>
    <w:rsid w:val="00597566"/>
    <w:rsid w:val="005A2DCC"/>
    <w:rsid w:val="005A31FA"/>
    <w:rsid w:val="005A430E"/>
    <w:rsid w:val="005A596A"/>
    <w:rsid w:val="005A61AF"/>
    <w:rsid w:val="005A68C3"/>
    <w:rsid w:val="005A7D81"/>
    <w:rsid w:val="005B0C0B"/>
    <w:rsid w:val="005B3161"/>
    <w:rsid w:val="005B3566"/>
    <w:rsid w:val="005B378B"/>
    <w:rsid w:val="005B38A0"/>
    <w:rsid w:val="005B46BD"/>
    <w:rsid w:val="005B555C"/>
    <w:rsid w:val="005B685E"/>
    <w:rsid w:val="005B7143"/>
    <w:rsid w:val="005B7EC8"/>
    <w:rsid w:val="005C0EE9"/>
    <w:rsid w:val="005C169D"/>
    <w:rsid w:val="005C22B3"/>
    <w:rsid w:val="005C2F29"/>
    <w:rsid w:val="005C312D"/>
    <w:rsid w:val="005C3E42"/>
    <w:rsid w:val="005C4331"/>
    <w:rsid w:val="005C6834"/>
    <w:rsid w:val="005C6BBF"/>
    <w:rsid w:val="005D046A"/>
    <w:rsid w:val="005D1F98"/>
    <w:rsid w:val="005D22E5"/>
    <w:rsid w:val="005D2450"/>
    <w:rsid w:val="005D25E5"/>
    <w:rsid w:val="005D5092"/>
    <w:rsid w:val="005D55CD"/>
    <w:rsid w:val="005D7EA6"/>
    <w:rsid w:val="005E1189"/>
    <w:rsid w:val="005E3EE3"/>
    <w:rsid w:val="005E6518"/>
    <w:rsid w:val="005E713A"/>
    <w:rsid w:val="005E7A27"/>
    <w:rsid w:val="005F1313"/>
    <w:rsid w:val="005F1AD2"/>
    <w:rsid w:val="005F38A3"/>
    <w:rsid w:val="005F39E6"/>
    <w:rsid w:val="005F49EF"/>
    <w:rsid w:val="005F58B6"/>
    <w:rsid w:val="005F6C04"/>
    <w:rsid w:val="005F7F9E"/>
    <w:rsid w:val="00600056"/>
    <w:rsid w:val="0060030D"/>
    <w:rsid w:val="0060080E"/>
    <w:rsid w:val="00603AA7"/>
    <w:rsid w:val="00604389"/>
    <w:rsid w:val="00604ECE"/>
    <w:rsid w:val="00605EEA"/>
    <w:rsid w:val="006075D0"/>
    <w:rsid w:val="00610BB7"/>
    <w:rsid w:val="006112FB"/>
    <w:rsid w:val="006136DC"/>
    <w:rsid w:val="00613DA8"/>
    <w:rsid w:val="00614C92"/>
    <w:rsid w:val="006155A7"/>
    <w:rsid w:val="00615CA9"/>
    <w:rsid w:val="00616CB7"/>
    <w:rsid w:val="00617ECF"/>
    <w:rsid w:val="00623582"/>
    <w:rsid w:val="00624360"/>
    <w:rsid w:val="00625E3B"/>
    <w:rsid w:val="00630AA9"/>
    <w:rsid w:val="00631A78"/>
    <w:rsid w:val="0063200D"/>
    <w:rsid w:val="006351CD"/>
    <w:rsid w:val="006357A2"/>
    <w:rsid w:val="00637E67"/>
    <w:rsid w:val="00640EDB"/>
    <w:rsid w:val="0064486B"/>
    <w:rsid w:val="00647C96"/>
    <w:rsid w:val="006502B9"/>
    <w:rsid w:val="0065081E"/>
    <w:rsid w:val="00651714"/>
    <w:rsid w:val="00652AB8"/>
    <w:rsid w:val="006572AD"/>
    <w:rsid w:val="00662BA1"/>
    <w:rsid w:val="00663535"/>
    <w:rsid w:val="006657C4"/>
    <w:rsid w:val="00665805"/>
    <w:rsid w:val="0066674D"/>
    <w:rsid w:val="00667837"/>
    <w:rsid w:val="006679BB"/>
    <w:rsid w:val="0067192C"/>
    <w:rsid w:val="006725C8"/>
    <w:rsid w:val="00673C2D"/>
    <w:rsid w:val="00674F0A"/>
    <w:rsid w:val="00676032"/>
    <w:rsid w:val="006814E9"/>
    <w:rsid w:val="00682C4D"/>
    <w:rsid w:val="00682DA0"/>
    <w:rsid w:val="0068321D"/>
    <w:rsid w:val="00684527"/>
    <w:rsid w:val="00685505"/>
    <w:rsid w:val="006855AD"/>
    <w:rsid w:val="00685B64"/>
    <w:rsid w:val="00687590"/>
    <w:rsid w:val="00687A95"/>
    <w:rsid w:val="006920A1"/>
    <w:rsid w:val="00693276"/>
    <w:rsid w:val="006940CB"/>
    <w:rsid w:val="006955DE"/>
    <w:rsid w:val="006958A7"/>
    <w:rsid w:val="006A2568"/>
    <w:rsid w:val="006A2685"/>
    <w:rsid w:val="006A3235"/>
    <w:rsid w:val="006A323C"/>
    <w:rsid w:val="006A4B53"/>
    <w:rsid w:val="006A6639"/>
    <w:rsid w:val="006B0700"/>
    <w:rsid w:val="006B0ED5"/>
    <w:rsid w:val="006B48B5"/>
    <w:rsid w:val="006B4E3A"/>
    <w:rsid w:val="006B57AD"/>
    <w:rsid w:val="006B6037"/>
    <w:rsid w:val="006B7155"/>
    <w:rsid w:val="006C035A"/>
    <w:rsid w:val="006C15C1"/>
    <w:rsid w:val="006C1F95"/>
    <w:rsid w:val="006C2C85"/>
    <w:rsid w:val="006C3859"/>
    <w:rsid w:val="006C4851"/>
    <w:rsid w:val="006C4D02"/>
    <w:rsid w:val="006C4F34"/>
    <w:rsid w:val="006C5AED"/>
    <w:rsid w:val="006C5C19"/>
    <w:rsid w:val="006C614D"/>
    <w:rsid w:val="006C6417"/>
    <w:rsid w:val="006C7B44"/>
    <w:rsid w:val="006D1549"/>
    <w:rsid w:val="006D251C"/>
    <w:rsid w:val="006D28AA"/>
    <w:rsid w:val="006D51D1"/>
    <w:rsid w:val="006D554B"/>
    <w:rsid w:val="006D7A8D"/>
    <w:rsid w:val="006E036F"/>
    <w:rsid w:val="006E0389"/>
    <w:rsid w:val="006E0DA2"/>
    <w:rsid w:val="006E1A54"/>
    <w:rsid w:val="006E2412"/>
    <w:rsid w:val="006E57CF"/>
    <w:rsid w:val="006E5B3D"/>
    <w:rsid w:val="006F0F95"/>
    <w:rsid w:val="006F21C7"/>
    <w:rsid w:val="006F25D8"/>
    <w:rsid w:val="006F3060"/>
    <w:rsid w:val="006F515E"/>
    <w:rsid w:val="0070059A"/>
    <w:rsid w:val="007006D3"/>
    <w:rsid w:val="00703D81"/>
    <w:rsid w:val="00706F83"/>
    <w:rsid w:val="00707778"/>
    <w:rsid w:val="00711D36"/>
    <w:rsid w:val="00711DC1"/>
    <w:rsid w:val="00712FE7"/>
    <w:rsid w:val="00715E36"/>
    <w:rsid w:val="0071762A"/>
    <w:rsid w:val="00720F24"/>
    <w:rsid w:val="00720F3F"/>
    <w:rsid w:val="007210BD"/>
    <w:rsid w:val="00721311"/>
    <w:rsid w:val="0072164D"/>
    <w:rsid w:val="00722A78"/>
    <w:rsid w:val="00722BC0"/>
    <w:rsid w:val="007233ED"/>
    <w:rsid w:val="00724F14"/>
    <w:rsid w:val="00727350"/>
    <w:rsid w:val="00727CD3"/>
    <w:rsid w:val="00727D4D"/>
    <w:rsid w:val="00730BE4"/>
    <w:rsid w:val="0073452D"/>
    <w:rsid w:val="007359BD"/>
    <w:rsid w:val="00737064"/>
    <w:rsid w:val="007411BD"/>
    <w:rsid w:val="00742B93"/>
    <w:rsid w:val="00743DF3"/>
    <w:rsid w:val="0074586C"/>
    <w:rsid w:val="00745DF5"/>
    <w:rsid w:val="00747000"/>
    <w:rsid w:val="007474A0"/>
    <w:rsid w:val="007475E9"/>
    <w:rsid w:val="00747920"/>
    <w:rsid w:val="00751580"/>
    <w:rsid w:val="00751619"/>
    <w:rsid w:val="00752086"/>
    <w:rsid w:val="0075297F"/>
    <w:rsid w:val="0075349E"/>
    <w:rsid w:val="00755AA8"/>
    <w:rsid w:val="00755D07"/>
    <w:rsid w:val="00761590"/>
    <w:rsid w:val="007627D7"/>
    <w:rsid w:val="00763693"/>
    <w:rsid w:val="0076475D"/>
    <w:rsid w:val="007659EC"/>
    <w:rsid w:val="00766585"/>
    <w:rsid w:val="00770110"/>
    <w:rsid w:val="007709CD"/>
    <w:rsid w:val="00770A68"/>
    <w:rsid w:val="00773079"/>
    <w:rsid w:val="00775085"/>
    <w:rsid w:val="007753C3"/>
    <w:rsid w:val="00776F7D"/>
    <w:rsid w:val="007770AE"/>
    <w:rsid w:val="0078043A"/>
    <w:rsid w:val="00780F6F"/>
    <w:rsid w:val="0078295C"/>
    <w:rsid w:val="00783485"/>
    <w:rsid w:val="00783D88"/>
    <w:rsid w:val="00783F3A"/>
    <w:rsid w:val="00784DE7"/>
    <w:rsid w:val="00790559"/>
    <w:rsid w:val="0079077C"/>
    <w:rsid w:val="007928E0"/>
    <w:rsid w:val="00792D89"/>
    <w:rsid w:val="00793C87"/>
    <w:rsid w:val="00794287"/>
    <w:rsid w:val="00796C4B"/>
    <w:rsid w:val="00797BD1"/>
    <w:rsid w:val="007A0713"/>
    <w:rsid w:val="007A0E9C"/>
    <w:rsid w:val="007A26D1"/>
    <w:rsid w:val="007A299D"/>
    <w:rsid w:val="007A4C6D"/>
    <w:rsid w:val="007A66A5"/>
    <w:rsid w:val="007A75FD"/>
    <w:rsid w:val="007B1E8C"/>
    <w:rsid w:val="007B2BF3"/>
    <w:rsid w:val="007B2D6B"/>
    <w:rsid w:val="007B44DF"/>
    <w:rsid w:val="007B551B"/>
    <w:rsid w:val="007B5C35"/>
    <w:rsid w:val="007B6B18"/>
    <w:rsid w:val="007B6C1C"/>
    <w:rsid w:val="007C5143"/>
    <w:rsid w:val="007C5300"/>
    <w:rsid w:val="007C703F"/>
    <w:rsid w:val="007D0112"/>
    <w:rsid w:val="007D0670"/>
    <w:rsid w:val="007D1EFF"/>
    <w:rsid w:val="007D3EBF"/>
    <w:rsid w:val="007D5499"/>
    <w:rsid w:val="007D6944"/>
    <w:rsid w:val="007E0201"/>
    <w:rsid w:val="007E07DD"/>
    <w:rsid w:val="007E0DFD"/>
    <w:rsid w:val="007E35DD"/>
    <w:rsid w:val="007E4142"/>
    <w:rsid w:val="007E4A15"/>
    <w:rsid w:val="007E4CE5"/>
    <w:rsid w:val="007E7502"/>
    <w:rsid w:val="007E7B56"/>
    <w:rsid w:val="007E7F48"/>
    <w:rsid w:val="007F1D34"/>
    <w:rsid w:val="007F225C"/>
    <w:rsid w:val="007F2714"/>
    <w:rsid w:val="007F5303"/>
    <w:rsid w:val="007F531C"/>
    <w:rsid w:val="007F5A62"/>
    <w:rsid w:val="007F6AC4"/>
    <w:rsid w:val="007F7020"/>
    <w:rsid w:val="007F7C2F"/>
    <w:rsid w:val="008028BB"/>
    <w:rsid w:val="00804744"/>
    <w:rsid w:val="0081153B"/>
    <w:rsid w:val="00812E33"/>
    <w:rsid w:val="00813B5F"/>
    <w:rsid w:val="008158F5"/>
    <w:rsid w:val="00817DA4"/>
    <w:rsid w:val="00820AF7"/>
    <w:rsid w:val="008212C4"/>
    <w:rsid w:val="00821D4B"/>
    <w:rsid w:val="008221A8"/>
    <w:rsid w:val="00822C4F"/>
    <w:rsid w:val="00822C75"/>
    <w:rsid w:val="00823266"/>
    <w:rsid w:val="00823363"/>
    <w:rsid w:val="00825404"/>
    <w:rsid w:val="008300F6"/>
    <w:rsid w:val="008308D7"/>
    <w:rsid w:val="008316DE"/>
    <w:rsid w:val="0083180B"/>
    <w:rsid w:val="008329A8"/>
    <w:rsid w:val="00832ABC"/>
    <w:rsid w:val="008336F9"/>
    <w:rsid w:val="0083440E"/>
    <w:rsid w:val="0083578E"/>
    <w:rsid w:val="008371D6"/>
    <w:rsid w:val="00840CE4"/>
    <w:rsid w:val="008419E4"/>
    <w:rsid w:val="0084267B"/>
    <w:rsid w:val="00842D28"/>
    <w:rsid w:val="008434F3"/>
    <w:rsid w:val="00844782"/>
    <w:rsid w:val="00844A0B"/>
    <w:rsid w:val="00845158"/>
    <w:rsid w:val="008451AB"/>
    <w:rsid w:val="008510E1"/>
    <w:rsid w:val="00851602"/>
    <w:rsid w:val="00851876"/>
    <w:rsid w:val="008523E3"/>
    <w:rsid w:val="00852E74"/>
    <w:rsid w:val="0085491D"/>
    <w:rsid w:val="00855D42"/>
    <w:rsid w:val="008560DF"/>
    <w:rsid w:val="00856F57"/>
    <w:rsid w:val="00862C6F"/>
    <w:rsid w:val="00865104"/>
    <w:rsid w:val="008679EB"/>
    <w:rsid w:val="00867D9A"/>
    <w:rsid w:val="008701AB"/>
    <w:rsid w:val="0087123E"/>
    <w:rsid w:val="00871E3A"/>
    <w:rsid w:val="008733E6"/>
    <w:rsid w:val="008749F5"/>
    <w:rsid w:val="00874E8F"/>
    <w:rsid w:val="008759BA"/>
    <w:rsid w:val="00876CC4"/>
    <w:rsid w:val="008773BC"/>
    <w:rsid w:val="008804FF"/>
    <w:rsid w:val="008829A0"/>
    <w:rsid w:val="00883AC0"/>
    <w:rsid w:val="0088591E"/>
    <w:rsid w:val="008876F4"/>
    <w:rsid w:val="00890491"/>
    <w:rsid w:val="00890674"/>
    <w:rsid w:val="00891DA1"/>
    <w:rsid w:val="00892487"/>
    <w:rsid w:val="00892E1D"/>
    <w:rsid w:val="00893FCC"/>
    <w:rsid w:val="0089700B"/>
    <w:rsid w:val="008A0D14"/>
    <w:rsid w:val="008A1C50"/>
    <w:rsid w:val="008A1DCC"/>
    <w:rsid w:val="008A2C4A"/>
    <w:rsid w:val="008A2D66"/>
    <w:rsid w:val="008A3C06"/>
    <w:rsid w:val="008B1C24"/>
    <w:rsid w:val="008B1FA4"/>
    <w:rsid w:val="008B224C"/>
    <w:rsid w:val="008B242B"/>
    <w:rsid w:val="008B37C0"/>
    <w:rsid w:val="008C0313"/>
    <w:rsid w:val="008C06F5"/>
    <w:rsid w:val="008C1754"/>
    <w:rsid w:val="008C2907"/>
    <w:rsid w:val="008C39CB"/>
    <w:rsid w:val="008C5435"/>
    <w:rsid w:val="008C5C99"/>
    <w:rsid w:val="008C73B3"/>
    <w:rsid w:val="008C7A68"/>
    <w:rsid w:val="008D000B"/>
    <w:rsid w:val="008D44A4"/>
    <w:rsid w:val="008D5307"/>
    <w:rsid w:val="008D6E68"/>
    <w:rsid w:val="008E00B6"/>
    <w:rsid w:val="008E0F12"/>
    <w:rsid w:val="008E11F1"/>
    <w:rsid w:val="008E2F10"/>
    <w:rsid w:val="008E4AB0"/>
    <w:rsid w:val="008E5977"/>
    <w:rsid w:val="008E5C03"/>
    <w:rsid w:val="008E5EB1"/>
    <w:rsid w:val="008E5F3B"/>
    <w:rsid w:val="008E650D"/>
    <w:rsid w:val="008F0458"/>
    <w:rsid w:val="008F0580"/>
    <w:rsid w:val="008F17E6"/>
    <w:rsid w:val="008F21AB"/>
    <w:rsid w:val="008F3784"/>
    <w:rsid w:val="008F3C82"/>
    <w:rsid w:val="008F57E7"/>
    <w:rsid w:val="008F685C"/>
    <w:rsid w:val="00902CE6"/>
    <w:rsid w:val="00903791"/>
    <w:rsid w:val="009058ED"/>
    <w:rsid w:val="009075A7"/>
    <w:rsid w:val="00910438"/>
    <w:rsid w:val="00912023"/>
    <w:rsid w:val="00912C19"/>
    <w:rsid w:val="00913477"/>
    <w:rsid w:val="00915298"/>
    <w:rsid w:val="00915DEB"/>
    <w:rsid w:val="009172D6"/>
    <w:rsid w:val="00920504"/>
    <w:rsid w:val="009220E2"/>
    <w:rsid w:val="009222B4"/>
    <w:rsid w:val="00924B4E"/>
    <w:rsid w:val="00924E7A"/>
    <w:rsid w:val="009262B9"/>
    <w:rsid w:val="00927680"/>
    <w:rsid w:val="009278D6"/>
    <w:rsid w:val="00927D58"/>
    <w:rsid w:val="0093053D"/>
    <w:rsid w:val="009306DB"/>
    <w:rsid w:val="00930BC8"/>
    <w:rsid w:val="00931F06"/>
    <w:rsid w:val="0093479F"/>
    <w:rsid w:val="00936E99"/>
    <w:rsid w:val="00943E21"/>
    <w:rsid w:val="009441BC"/>
    <w:rsid w:val="00945828"/>
    <w:rsid w:val="0095127E"/>
    <w:rsid w:val="00951F49"/>
    <w:rsid w:val="00953312"/>
    <w:rsid w:val="009535A3"/>
    <w:rsid w:val="009539AF"/>
    <w:rsid w:val="0095548C"/>
    <w:rsid w:val="00957675"/>
    <w:rsid w:val="00960F5B"/>
    <w:rsid w:val="0096177A"/>
    <w:rsid w:val="00964D7E"/>
    <w:rsid w:val="009654AB"/>
    <w:rsid w:val="00965F20"/>
    <w:rsid w:val="0096643B"/>
    <w:rsid w:val="00966EF4"/>
    <w:rsid w:val="00971E42"/>
    <w:rsid w:val="00972914"/>
    <w:rsid w:val="00972957"/>
    <w:rsid w:val="00972AEE"/>
    <w:rsid w:val="009731D6"/>
    <w:rsid w:val="00973B3C"/>
    <w:rsid w:val="009743E6"/>
    <w:rsid w:val="009749F7"/>
    <w:rsid w:val="009754BB"/>
    <w:rsid w:val="00976150"/>
    <w:rsid w:val="00977CC9"/>
    <w:rsid w:val="0098055E"/>
    <w:rsid w:val="00982B0F"/>
    <w:rsid w:val="00984FE5"/>
    <w:rsid w:val="00986275"/>
    <w:rsid w:val="00986F2E"/>
    <w:rsid w:val="00987FFD"/>
    <w:rsid w:val="00990995"/>
    <w:rsid w:val="00990E24"/>
    <w:rsid w:val="00991108"/>
    <w:rsid w:val="009917A2"/>
    <w:rsid w:val="0099229F"/>
    <w:rsid w:val="00992E18"/>
    <w:rsid w:val="0099350E"/>
    <w:rsid w:val="0099574D"/>
    <w:rsid w:val="0099591F"/>
    <w:rsid w:val="00996FF4"/>
    <w:rsid w:val="0099791F"/>
    <w:rsid w:val="009A041B"/>
    <w:rsid w:val="009A07ED"/>
    <w:rsid w:val="009A26A2"/>
    <w:rsid w:val="009A3004"/>
    <w:rsid w:val="009A443D"/>
    <w:rsid w:val="009A601F"/>
    <w:rsid w:val="009B02A9"/>
    <w:rsid w:val="009B056C"/>
    <w:rsid w:val="009B1664"/>
    <w:rsid w:val="009B1A6E"/>
    <w:rsid w:val="009B3033"/>
    <w:rsid w:val="009B7A3F"/>
    <w:rsid w:val="009C0C80"/>
    <w:rsid w:val="009C1E1E"/>
    <w:rsid w:val="009C24D4"/>
    <w:rsid w:val="009C3839"/>
    <w:rsid w:val="009C394B"/>
    <w:rsid w:val="009C6C29"/>
    <w:rsid w:val="009C6DE0"/>
    <w:rsid w:val="009D0F8C"/>
    <w:rsid w:val="009D1E4C"/>
    <w:rsid w:val="009D2291"/>
    <w:rsid w:val="009D26C1"/>
    <w:rsid w:val="009D2E73"/>
    <w:rsid w:val="009D2F88"/>
    <w:rsid w:val="009D3469"/>
    <w:rsid w:val="009D55EE"/>
    <w:rsid w:val="009D6EA4"/>
    <w:rsid w:val="009E0E43"/>
    <w:rsid w:val="009E6EC4"/>
    <w:rsid w:val="009E72B9"/>
    <w:rsid w:val="009F0B03"/>
    <w:rsid w:val="009F1D57"/>
    <w:rsid w:val="009F3B6B"/>
    <w:rsid w:val="009F56DF"/>
    <w:rsid w:val="00A0177F"/>
    <w:rsid w:val="00A0278D"/>
    <w:rsid w:val="00A0401B"/>
    <w:rsid w:val="00A0494B"/>
    <w:rsid w:val="00A05308"/>
    <w:rsid w:val="00A10DD6"/>
    <w:rsid w:val="00A1208C"/>
    <w:rsid w:val="00A12E8D"/>
    <w:rsid w:val="00A14AC9"/>
    <w:rsid w:val="00A16440"/>
    <w:rsid w:val="00A21D2A"/>
    <w:rsid w:val="00A2272D"/>
    <w:rsid w:val="00A247CE"/>
    <w:rsid w:val="00A26570"/>
    <w:rsid w:val="00A26614"/>
    <w:rsid w:val="00A272A6"/>
    <w:rsid w:val="00A3257B"/>
    <w:rsid w:val="00A32826"/>
    <w:rsid w:val="00A32CBB"/>
    <w:rsid w:val="00A33687"/>
    <w:rsid w:val="00A342D0"/>
    <w:rsid w:val="00A3700A"/>
    <w:rsid w:val="00A375A3"/>
    <w:rsid w:val="00A4143C"/>
    <w:rsid w:val="00A41A6D"/>
    <w:rsid w:val="00A41F68"/>
    <w:rsid w:val="00A42267"/>
    <w:rsid w:val="00A4357A"/>
    <w:rsid w:val="00A46451"/>
    <w:rsid w:val="00A47123"/>
    <w:rsid w:val="00A47228"/>
    <w:rsid w:val="00A53861"/>
    <w:rsid w:val="00A53BA0"/>
    <w:rsid w:val="00A53CF5"/>
    <w:rsid w:val="00A55185"/>
    <w:rsid w:val="00A56559"/>
    <w:rsid w:val="00A57130"/>
    <w:rsid w:val="00A577BA"/>
    <w:rsid w:val="00A60022"/>
    <w:rsid w:val="00A610F0"/>
    <w:rsid w:val="00A61B08"/>
    <w:rsid w:val="00A70B7B"/>
    <w:rsid w:val="00A70D0D"/>
    <w:rsid w:val="00A70FF7"/>
    <w:rsid w:val="00A73C70"/>
    <w:rsid w:val="00A766AB"/>
    <w:rsid w:val="00A77833"/>
    <w:rsid w:val="00A77ED4"/>
    <w:rsid w:val="00A77F52"/>
    <w:rsid w:val="00A837EE"/>
    <w:rsid w:val="00A85FFD"/>
    <w:rsid w:val="00A871B9"/>
    <w:rsid w:val="00A87798"/>
    <w:rsid w:val="00A87ED4"/>
    <w:rsid w:val="00A931DD"/>
    <w:rsid w:val="00A9422C"/>
    <w:rsid w:val="00A94F98"/>
    <w:rsid w:val="00A962EB"/>
    <w:rsid w:val="00A97FFC"/>
    <w:rsid w:val="00AA1DD8"/>
    <w:rsid w:val="00AA221B"/>
    <w:rsid w:val="00AA492A"/>
    <w:rsid w:val="00AB0604"/>
    <w:rsid w:val="00AB1B17"/>
    <w:rsid w:val="00AB2F96"/>
    <w:rsid w:val="00AB3714"/>
    <w:rsid w:val="00AB393D"/>
    <w:rsid w:val="00AB3F1D"/>
    <w:rsid w:val="00AC0166"/>
    <w:rsid w:val="00AC5CAB"/>
    <w:rsid w:val="00AD0059"/>
    <w:rsid w:val="00AD0503"/>
    <w:rsid w:val="00AD0F77"/>
    <w:rsid w:val="00AD14BF"/>
    <w:rsid w:val="00AD1DBC"/>
    <w:rsid w:val="00AD2557"/>
    <w:rsid w:val="00AD2811"/>
    <w:rsid w:val="00AD2B78"/>
    <w:rsid w:val="00AD37A2"/>
    <w:rsid w:val="00AD38EB"/>
    <w:rsid w:val="00AD452A"/>
    <w:rsid w:val="00AD5278"/>
    <w:rsid w:val="00AE0D51"/>
    <w:rsid w:val="00AE16F4"/>
    <w:rsid w:val="00AE34FB"/>
    <w:rsid w:val="00AE6663"/>
    <w:rsid w:val="00AF3170"/>
    <w:rsid w:val="00AF48D8"/>
    <w:rsid w:val="00AF508A"/>
    <w:rsid w:val="00AF5277"/>
    <w:rsid w:val="00AF532D"/>
    <w:rsid w:val="00AF56CF"/>
    <w:rsid w:val="00B00C95"/>
    <w:rsid w:val="00B00EAD"/>
    <w:rsid w:val="00B02E97"/>
    <w:rsid w:val="00B0329E"/>
    <w:rsid w:val="00B0342E"/>
    <w:rsid w:val="00B055F3"/>
    <w:rsid w:val="00B06394"/>
    <w:rsid w:val="00B0752F"/>
    <w:rsid w:val="00B078BC"/>
    <w:rsid w:val="00B07B13"/>
    <w:rsid w:val="00B07C05"/>
    <w:rsid w:val="00B12635"/>
    <w:rsid w:val="00B1263E"/>
    <w:rsid w:val="00B13915"/>
    <w:rsid w:val="00B14762"/>
    <w:rsid w:val="00B15A6E"/>
    <w:rsid w:val="00B16658"/>
    <w:rsid w:val="00B169F5"/>
    <w:rsid w:val="00B2129B"/>
    <w:rsid w:val="00B2145C"/>
    <w:rsid w:val="00B225F5"/>
    <w:rsid w:val="00B22BBF"/>
    <w:rsid w:val="00B241AE"/>
    <w:rsid w:val="00B24B6A"/>
    <w:rsid w:val="00B25224"/>
    <w:rsid w:val="00B25238"/>
    <w:rsid w:val="00B2533A"/>
    <w:rsid w:val="00B25FEA"/>
    <w:rsid w:val="00B278C4"/>
    <w:rsid w:val="00B3387D"/>
    <w:rsid w:val="00B3498A"/>
    <w:rsid w:val="00B35B40"/>
    <w:rsid w:val="00B36C3A"/>
    <w:rsid w:val="00B3794C"/>
    <w:rsid w:val="00B37C05"/>
    <w:rsid w:val="00B40475"/>
    <w:rsid w:val="00B41121"/>
    <w:rsid w:val="00B41638"/>
    <w:rsid w:val="00B417A8"/>
    <w:rsid w:val="00B41D64"/>
    <w:rsid w:val="00B42218"/>
    <w:rsid w:val="00B4273B"/>
    <w:rsid w:val="00B478AC"/>
    <w:rsid w:val="00B512B1"/>
    <w:rsid w:val="00B51A69"/>
    <w:rsid w:val="00B52394"/>
    <w:rsid w:val="00B52F50"/>
    <w:rsid w:val="00B536ED"/>
    <w:rsid w:val="00B53C1F"/>
    <w:rsid w:val="00B5414C"/>
    <w:rsid w:val="00B56E82"/>
    <w:rsid w:val="00B619A1"/>
    <w:rsid w:val="00B6257A"/>
    <w:rsid w:val="00B64A8E"/>
    <w:rsid w:val="00B66170"/>
    <w:rsid w:val="00B66B0F"/>
    <w:rsid w:val="00B677F8"/>
    <w:rsid w:val="00B70BB4"/>
    <w:rsid w:val="00B756FF"/>
    <w:rsid w:val="00B76861"/>
    <w:rsid w:val="00B76E18"/>
    <w:rsid w:val="00B81ED7"/>
    <w:rsid w:val="00B82B04"/>
    <w:rsid w:val="00B82CF2"/>
    <w:rsid w:val="00B83304"/>
    <w:rsid w:val="00B8531E"/>
    <w:rsid w:val="00B864CA"/>
    <w:rsid w:val="00B86DE4"/>
    <w:rsid w:val="00B901C9"/>
    <w:rsid w:val="00B91669"/>
    <w:rsid w:val="00B92514"/>
    <w:rsid w:val="00B92FDC"/>
    <w:rsid w:val="00B93F1D"/>
    <w:rsid w:val="00B94017"/>
    <w:rsid w:val="00B94A63"/>
    <w:rsid w:val="00B96272"/>
    <w:rsid w:val="00B962E8"/>
    <w:rsid w:val="00B96312"/>
    <w:rsid w:val="00B977B9"/>
    <w:rsid w:val="00B977C6"/>
    <w:rsid w:val="00BA1FCF"/>
    <w:rsid w:val="00BA2781"/>
    <w:rsid w:val="00BA3878"/>
    <w:rsid w:val="00BA4836"/>
    <w:rsid w:val="00BA67F0"/>
    <w:rsid w:val="00BA6C05"/>
    <w:rsid w:val="00BB27C3"/>
    <w:rsid w:val="00BB3141"/>
    <w:rsid w:val="00BB40DD"/>
    <w:rsid w:val="00BB4C1A"/>
    <w:rsid w:val="00BB5E35"/>
    <w:rsid w:val="00BB6737"/>
    <w:rsid w:val="00BB795E"/>
    <w:rsid w:val="00BC024A"/>
    <w:rsid w:val="00BC1309"/>
    <w:rsid w:val="00BC1A64"/>
    <w:rsid w:val="00BC2E63"/>
    <w:rsid w:val="00BC3FFA"/>
    <w:rsid w:val="00BC467B"/>
    <w:rsid w:val="00BC46D4"/>
    <w:rsid w:val="00BC5A85"/>
    <w:rsid w:val="00BC62FF"/>
    <w:rsid w:val="00BC6E97"/>
    <w:rsid w:val="00BC7290"/>
    <w:rsid w:val="00BC79B1"/>
    <w:rsid w:val="00BC7E10"/>
    <w:rsid w:val="00BD023B"/>
    <w:rsid w:val="00BD068C"/>
    <w:rsid w:val="00BD0DD4"/>
    <w:rsid w:val="00BD19BA"/>
    <w:rsid w:val="00BD1FC4"/>
    <w:rsid w:val="00BD2D08"/>
    <w:rsid w:val="00BD572A"/>
    <w:rsid w:val="00BD6BE4"/>
    <w:rsid w:val="00BE195D"/>
    <w:rsid w:val="00BE44C0"/>
    <w:rsid w:val="00BE6141"/>
    <w:rsid w:val="00BE6D6D"/>
    <w:rsid w:val="00BE73B1"/>
    <w:rsid w:val="00BF0004"/>
    <w:rsid w:val="00BF0752"/>
    <w:rsid w:val="00BF1317"/>
    <w:rsid w:val="00BF3174"/>
    <w:rsid w:val="00BF7E1F"/>
    <w:rsid w:val="00C00ACD"/>
    <w:rsid w:val="00C014BA"/>
    <w:rsid w:val="00C028F3"/>
    <w:rsid w:val="00C03525"/>
    <w:rsid w:val="00C03995"/>
    <w:rsid w:val="00C04FFC"/>
    <w:rsid w:val="00C05AB2"/>
    <w:rsid w:val="00C07513"/>
    <w:rsid w:val="00C07811"/>
    <w:rsid w:val="00C1249E"/>
    <w:rsid w:val="00C13697"/>
    <w:rsid w:val="00C140E0"/>
    <w:rsid w:val="00C15800"/>
    <w:rsid w:val="00C15E09"/>
    <w:rsid w:val="00C164DB"/>
    <w:rsid w:val="00C17BE2"/>
    <w:rsid w:val="00C20347"/>
    <w:rsid w:val="00C20693"/>
    <w:rsid w:val="00C231BA"/>
    <w:rsid w:val="00C23298"/>
    <w:rsid w:val="00C2369C"/>
    <w:rsid w:val="00C23EF4"/>
    <w:rsid w:val="00C24DC2"/>
    <w:rsid w:val="00C24EB1"/>
    <w:rsid w:val="00C25BF9"/>
    <w:rsid w:val="00C27024"/>
    <w:rsid w:val="00C30381"/>
    <w:rsid w:val="00C308D1"/>
    <w:rsid w:val="00C33BE3"/>
    <w:rsid w:val="00C37696"/>
    <w:rsid w:val="00C37E4C"/>
    <w:rsid w:val="00C402A4"/>
    <w:rsid w:val="00C41824"/>
    <w:rsid w:val="00C4217A"/>
    <w:rsid w:val="00C4243D"/>
    <w:rsid w:val="00C429A8"/>
    <w:rsid w:val="00C42A2F"/>
    <w:rsid w:val="00C42F30"/>
    <w:rsid w:val="00C445F6"/>
    <w:rsid w:val="00C4461E"/>
    <w:rsid w:val="00C44FD6"/>
    <w:rsid w:val="00C5031E"/>
    <w:rsid w:val="00C51E22"/>
    <w:rsid w:val="00C563E8"/>
    <w:rsid w:val="00C61AEF"/>
    <w:rsid w:val="00C629C8"/>
    <w:rsid w:val="00C6327F"/>
    <w:rsid w:val="00C63926"/>
    <w:rsid w:val="00C63FF0"/>
    <w:rsid w:val="00C64B68"/>
    <w:rsid w:val="00C65813"/>
    <w:rsid w:val="00C66014"/>
    <w:rsid w:val="00C66B7A"/>
    <w:rsid w:val="00C66BD0"/>
    <w:rsid w:val="00C6787A"/>
    <w:rsid w:val="00C71980"/>
    <w:rsid w:val="00C72545"/>
    <w:rsid w:val="00C73A29"/>
    <w:rsid w:val="00C75C44"/>
    <w:rsid w:val="00C75C97"/>
    <w:rsid w:val="00C769A9"/>
    <w:rsid w:val="00C80983"/>
    <w:rsid w:val="00C82155"/>
    <w:rsid w:val="00C830C3"/>
    <w:rsid w:val="00C834FD"/>
    <w:rsid w:val="00C8487B"/>
    <w:rsid w:val="00C8685E"/>
    <w:rsid w:val="00C869CB"/>
    <w:rsid w:val="00C87467"/>
    <w:rsid w:val="00C874B2"/>
    <w:rsid w:val="00C90C26"/>
    <w:rsid w:val="00C93EB9"/>
    <w:rsid w:val="00C94326"/>
    <w:rsid w:val="00C943D3"/>
    <w:rsid w:val="00C95EE8"/>
    <w:rsid w:val="00C96300"/>
    <w:rsid w:val="00C96586"/>
    <w:rsid w:val="00C96734"/>
    <w:rsid w:val="00CA06E0"/>
    <w:rsid w:val="00CA096C"/>
    <w:rsid w:val="00CA2184"/>
    <w:rsid w:val="00CA259C"/>
    <w:rsid w:val="00CA2EAA"/>
    <w:rsid w:val="00CA4C3E"/>
    <w:rsid w:val="00CA5007"/>
    <w:rsid w:val="00CA5745"/>
    <w:rsid w:val="00CA70CF"/>
    <w:rsid w:val="00CA733E"/>
    <w:rsid w:val="00CA75C8"/>
    <w:rsid w:val="00CA7C38"/>
    <w:rsid w:val="00CB09FD"/>
    <w:rsid w:val="00CB1516"/>
    <w:rsid w:val="00CB3138"/>
    <w:rsid w:val="00CB3A2E"/>
    <w:rsid w:val="00CB4AE2"/>
    <w:rsid w:val="00CB5764"/>
    <w:rsid w:val="00CB6A04"/>
    <w:rsid w:val="00CB7D59"/>
    <w:rsid w:val="00CC252E"/>
    <w:rsid w:val="00CC2810"/>
    <w:rsid w:val="00CC2CF2"/>
    <w:rsid w:val="00CC6C90"/>
    <w:rsid w:val="00CD02F4"/>
    <w:rsid w:val="00CD4B4B"/>
    <w:rsid w:val="00CD4F30"/>
    <w:rsid w:val="00CD5378"/>
    <w:rsid w:val="00CD592E"/>
    <w:rsid w:val="00CD5CA6"/>
    <w:rsid w:val="00CD6FC5"/>
    <w:rsid w:val="00CD7A83"/>
    <w:rsid w:val="00CE04DB"/>
    <w:rsid w:val="00CE0A87"/>
    <w:rsid w:val="00CE315D"/>
    <w:rsid w:val="00CE3DF1"/>
    <w:rsid w:val="00CE4018"/>
    <w:rsid w:val="00CE4717"/>
    <w:rsid w:val="00CE54F1"/>
    <w:rsid w:val="00CE63A3"/>
    <w:rsid w:val="00CE7B78"/>
    <w:rsid w:val="00CF10E9"/>
    <w:rsid w:val="00CF1242"/>
    <w:rsid w:val="00CF1D55"/>
    <w:rsid w:val="00CF3B5C"/>
    <w:rsid w:val="00CF44C8"/>
    <w:rsid w:val="00CF542E"/>
    <w:rsid w:val="00CF652A"/>
    <w:rsid w:val="00CF7860"/>
    <w:rsid w:val="00CF7B30"/>
    <w:rsid w:val="00D02D8A"/>
    <w:rsid w:val="00D03532"/>
    <w:rsid w:val="00D03C7F"/>
    <w:rsid w:val="00D051A2"/>
    <w:rsid w:val="00D0554F"/>
    <w:rsid w:val="00D06D8C"/>
    <w:rsid w:val="00D1158D"/>
    <w:rsid w:val="00D11A42"/>
    <w:rsid w:val="00D11CF2"/>
    <w:rsid w:val="00D137FB"/>
    <w:rsid w:val="00D14D28"/>
    <w:rsid w:val="00D1770C"/>
    <w:rsid w:val="00D22584"/>
    <w:rsid w:val="00D2299F"/>
    <w:rsid w:val="00D22C72"/>
    <w:rsid w:val="00D22D80"/>
    <w:rsid w:val="00D23BD1"/>
    <w:rsid w:val="00D30C0B"/>
    <w:rsid w:val="00D32875"/>
    <w:rsid w:val="00D338D3"/>
    <w:rsid w:val="00D34275"/>
    <w:rsid w:val="00D34483"/>
    <w:rsid w:val="00D35913"/>
    <w:rsid w:val="00D36946"/>
    <w:rsid w:val="00D36B46"/>
    <w:rsid w:val="00D412C7"/>
    <w:rsid w:val="00D440A4"/>
    <w:rsid w:val="00D4648F"/>
    <w:rsid w:val="00D46C2C"/>
    <w:rsid w:val="00D51F94"/>
    <w:rsid w:val="00D528B2"/>
    <w:rsid w:val="00D54DA5"/>
    <w:rsid w:val="00D54E23"/>
    <w:rsid w:val="00D55BBA"/>
    <w:rsid w:val="00D55BEA"/>
    <w:rsid w:val="00D5675A"/>
    <w:rsid w:val="00D56859"/>
    <w:rsid w:val="00D5792D"/>
    <w:rsid w:val="00D62B5A"/>
    <w:rsid w:val="00D6442B"/>
    <w:rsid w:val="00D64D7E"/>
    <w:rsid w:val="00D65C4C"/>
    <w:rsid w:val="00D67115"/>
    <w:rsid w:val="00D67CAF"/>
    <w:rsid w:val="00D703B6"/>
    <w:rsid w:val="00D704D3"/>
    <w:rsid w:val="00D72363"/>
    <w:rsid w:val="00D74CE0"/>
    <w:rsid w:val="00D75565"/>
    <w:rsid w:val="00D816FC"/>
    <w:rsid w:val="00D81760"/>
    <w:rsid w:val="00D819E8"/>
    <w:rsid w:val="00D8459D"/>
    <w:rsid w:val="00D855A0"/>
    <w:rsid w:val="00D861BE"/>
    <w:rsid w:val="00D87992"/>
    <w:rsid w:val="00D87EB9"/>
    <w:rsid w:val="00D9051D"/>
    <w:rsid w:val="00D90F9E"/>
    <w:rsid w:val="00D912C2"/>
    <w:rsid w:val="00D91F7C"/>
    <w:rsid w:val="00D932C2"/>
    <w:rsid w:val="00D944D3"/>
    <w:rsid w:val="00D94654"/>
    <w:rsid w:val="00D95D50"/>
    <w:rsid w:val="00D973BD"/>
    <w:rsid w:val="00DA0B64"/>
    <w:rsid w:val="00DA5CCC"/>
    <w:rsid w:val="00DA6CDB"/>
    <w:rsid w:val="00DB00A5"/>
    <w:rsid w:val="00DB0BF4"/>
    <w:rsid w:val="00DB184E"/>
    <w:rsid w:val="00DB3934"/>
    <w:rsid w:val="00DB3EE8"/>
    <w:rsid w:val="00DB4030"/>
    <w:rsid w:val="00DB4454"/>
    <w:rsid w:val="00DB4A15"/>
    <w:rsid w:val="00DB709A"/>
    <w:rsid w:val="00DC1D4D"/>
    <w:rsid w:val="00DC2C6C"/>
    <w:rsid w:val="00DC4133"/>
    <w:rsid w:val="00DC4149"/>
    <w:rsid w:val="00DC52D4"/>
    <w:rsid w:val="00DC5BE6"/>
    <w:rsid w:val="00DC71F0"/>
    <w:rsid w:val="00DC78CA"/>
    <w:rsid w:val="00DD0C60"/>
    <w:rsid w:val="00DD21CF"/>
    <w:rsid w:val="00DD2941"/>
    <w:rsid w:val="00DD2998"/>
    <w:rsid w:val="00DD3478"/>
    <w:rsid w:val="00DD3AE4"/>
    <w:rsid w:val="00DD435D"/>
    <w:rsid w:val="00DD63FE"/>
    <w:rsid w:val="00DE0928"/>
    <w:rsid w:val="00DE09E3"/>
    <w:rsid w:val="00DE2AF1"/>
    <w:rsid w:val="00DE6CFE"/>
    <w:rsid w:val="00DE6DDF"/>
    <w:rsid w:val="00DF3C7B"/>
    <w:rsid w:val="00DF458C"/>
    <w:rsid w:val="00DF469E"/>
    <w:rsid w:val="00DF5A58"/>
    <w:rsid w:val="00DF6A5C"/>
    <w:rsid w:val="00DF6C1F"/>
    <w:rsid w:val="00E00CA9"/>
    <w:rsid w:val="00E00CE6"/>
    <w:rsid w:val="00E02CD8"/>
    <w:rsid w:val="00E02FF2"/>
    <w:rsid w:val="00E0421C"/>
    <w:rsid w:val="00E044C8"/>
    <w:rsid w:val="00E058A1"/>
    <w:rsid w:val="00E06F36"/>
    <w:rsid w:val="00E0771C"/>
    <w:rsid w:val="00E07A75"/>
    <w:rsid w:val="00E07AA9"/>
    <w:rsid w:val="00E107C6"/>
    <w:rsid w:val="00E12C04"/>
    <w:rsid w:val="00E13A5C"/>
    <w:rsid w:val="00E169C5"/>
    <w:rsid w:val="00E1768C"/>
    <w:rsid w:val="00E20994"/>
    <w:rsid w:val="00E20F14"/>
    <w:rsid w:val="00E242E1"/>
    <w:rsid w:val="00E25986"/>
    <w:rsid w:val="00E27B15"/>
    <w:rsid w:val="00E27E3C"/>
    <w:rsid w:val="00E27FA1"/>
    <w:rsid w:val="00E3055D"/>
    <w:rsid w:val="00E31D4B"/>
    <w:rsid w:val="00E324CD"/>
    <w:rsid w:val="00E32DB6"/>
    <w:rsid w:val="00E3439C"/>
    <w:rsid w:val="00E37012"/>
    <w:rsid w:val="00E37DEC"/>
    <w:rsid w:val="00E41D7E"/>
    <w:rsid w:val="00E42FA2"/>
    <w:rsid w:val="00E431B5"/>
    <w:rsid w:val="00E4322A"/>
    <w:rsid w:val="00E4465A"/>
    <w:rsid w:val="00E446DD"/>
    <w:rsid w:val="00E459D5"/>
    <w:rsid w:val="00E4718D"/>
    <w:rsid w:val="00E47809"/>
    <w:rsid w:val="00E5108C"/>
    <w:rsid w:val="00E522DC"/>
    <w:rsid w:val="00E530A9"/>
    <w:rsid w:val="00E548E2"/>
    <w:rsid w:val="00E559F3"/>
    <w:rsid w:val="00E55E07"/>
    <w:rsid w:val="00E5788C"/>
    <w:rsid w:val="00E60874"/>
    <w:rsid w:val="00E61E09"/>
    <w:rsid w:val="00E62194"/>
    <w:rsid w:val="00E636E2"/>
    <w:rsid w:val="00E6435E"/>
    <w:rsid w:val="00E64722"/>
    <w:rsid w:val="00E66B2A"/>
    <w:rsid w:val="00E679D5"/>
    <w:rsid w:val="00E705E8"/>
    <w:rsid w:val="00E70875"/>
    <w:rsid w:val="00E72781"/>
    <w:rsid w:val="00E75D52"/>
    <w:rsid w:val="00E77D1C"/>
    <w:rsid w:val="00E8136C"/>
    <w:rsid w:val="00E81D31"/>
    <w:rsid w:val="00E81F9B"/>
    <w:rsid w:val="00E8599F"/>
    <w:rsid w:val="00E86418"/>
    <w:rsid w:val="00E91434"/>
    <w:rsid w:val="00E91474"/>
    <w:rsid w:val="00E91684"/>
    <w:rsid w:val="00E931F4"/>
    <w:rsid w:val="00E93330"/>
    <w:rsid w:val="00E93380"/>
    <w:rsid w:val="00E93C0E"/>
    <w:rsid w:val="00E947E4"/>
    <w:rsid w:val="00E9541E"/>
    <w:rsid w:val="00E970D0"/>
    <w:rsid w:val="00E97A88"/>
    <w:rsid w:val="00EA2803"/>
    <w:rsid w:val="00EA2EC9"/>
    <w:rsid w:val="00EB058C"/>
    <w:rsid w:val="00EB067E"/>
    <w:rsid w:val="00EB0999"/>
    <w:rsid w:val="00EB0E36"/>
    <w:rsid w:val="00EB17B6"/>
    <w:rsid w:val="00EB20C6"/>
    <w:rsid w:val="00EB242B"/>
    <w:rsid w:val="00EB2A56"/>
    <w:rsid w:val="00EB59FA"/>
    <w:rsid w:val="00EB5E62"/>
    <w:rsid w:val="00EC0765"/>
    <w:rsid w:val="00EC0CD7"/>
    <w:rsid w:val="00EC1065"/>
    <w:rsid w:val="00EC5210"/>
    <w:rsid w:val="00EC5990"/>
    <w:rsid w:val="00EC5AD9"/>
    <w:rsid w:val="00EC76B2"/>
    <w:rsid w:val="00EC7FE4"/>
    <w:rsid w:val="00ED003B"/>
    <w:rsid w:val="00ED0DBA"/>
    <w:rsid w:val="00ED4383"/>
    <w:rsid w:val="00ED737B"/>
    <w:rsid w:val="00EE10A5"/>
    <w:rsid w:val="00EE22AC"/>
    <w:rsid w:val="00EE2CCB"/>
    <w:rsid w:val="00EE2DA1"/>
    <w:rsid w:val="00EE347C"/>
    <w:rsid w:val="00EE35DE"/>
    <w:rsid w:val="00EE3D57"/>
    <w:rsid w:val="00EE430A"/>
    <w:rsid w:val="00EE4610"/>
    <w:rsid w:val="00EE5DF6"/>
    <w:rsid w:val="00EE64D5"/>
    <w:rsid w:val="00EE7E21"/>
    <w:rsid w:val="00EF0770"/>
    <w:rsid w:val="00EF08A3"/>
    <w:rsid w:val="00EF0E59"/>
    <w:rsid w:val="00EF0F82"/>
    <w:rsid w:val="00EF22E1"/>
    <w:rsid w:val="00EF29F7"/>
    <w:rsid w:val="00EF3175"/>
    <w:rsid w:val="00EF5784"/>
    <w:rsid w:val="00EF5B06"/>
    <w:rsid w:val="00EF602D"/>
    <w:rsid w:val="00EF7446"/>
    <w:rsid w:val="00F003EA"/>
    <w:rsid w:val="00F00DAA"/>
    <w:rsid w:val="00F01352"/>
    <w:rsid w:val="00F0304C"/>
    <w:rsid w:val="00F04E91"/>
    <w:rsid w:val="00F060CB"/>
    <w:rsid w:val="00F062FC"/>
    <w:rsid w:val="00F07851"/>
    <w:rsid w:val="00F10088"/>
    <w:rsid w:val="00F10F2A"/>
    <w:rsid w:val="00F11DC6"/>
    <w:rsid w:val="00F14A8B"/>
    <w:rsid w:val="00F14AA1"/>
    <w:rsid w:val="00F16485"/>
    <w:rsid w:val="00F168CA"/>
    <w:rsid w:val="00F16BB0"/>
    <w:rsid w:val="00F1746A"/>
    <w:rsid w:val="00F17F25"/>
    <w:rsid w:val="00F21420"/>
    <w:rsid w:val="00F228DB"/>
    <w:rsid w:val="00F26A32"/>
    <w:rsid w:val="00F27965"/>
    <w:rsid w:val="00F30AAF"/>
    <w:rsid w:val="00F314A4"/>
    <w:rsid w:val="00F3204C"/>
    <w:rsid w:val="00F32E7B"/>
    <w:rsid w:val="00F34627"/>
    <w:rsid w:val="00F36DFB"/>
    <w:rsid w:val="00F42188"/>
    <w:rsid w:val="00F42977"/>
    <w:rsid w:val="00F42E7C"/>
    <w:rsid w:val="00F42ECB"/>
    <w:rsid w:val="00F454B4"/>
    <w:rsid w:val="00F4568B"/>
    <w:rsid w:val="00F4642F"/>
    <w:rsid w:val="00F477FF"/>
    <w:rsid w:val="00F52F7C"/>
    <w:rsid w:val="00F54644"/>
    <w:rsid w:val="00F55D3B"/>
    <w:rsid w:val="00F563AC"/>
    <w:rsid w:val="00F57D4F"/>
    <w:rsid w:val="00F6020C"/>
    <w:rsid w:val="00F60A6C"/>
    <w:rsid w:val="00F61914"/>
    <w:rsid w:val="00F643D9"/>
    <w:rsid w:val="00F64C82"/>
    <w:rsid w:val="00F671C6"/>
    <w:rsid w:val="00F701B2"/>
    <w:rsid w:val="00F713C1"/>
    <w:rsid w:val="00F71766"/>
    <w:rsid w:val="00F72540"/>
    <w:rsid w:val="00F7381B"/>
    <w:rsid w:val="00F73E70"/>
    <w:rsid w:val="00F7607D"/>
    <w:rsid w:val="00F77F03"/>
    <w:rsid w:val="00F81DD3"/>
    <w:rsid w:val="00F823E7"/>
    <w:rsid w:val="00F84347"/>
    <w:rsid w:val="00F87069"/>
    <w:rsid w:val="00F9146C"/>
    <w:rsid w:val="00F91D97"/>
    <w:rsid w:val="00F944B1"/>
    <w:rsid w:val="00F94ACD"/>
    <w:rsid w:val="00F95599"/>
    <w:rsid w:val="00F95CCA"/>
    <w:rsid w:val="00F968C1"/>
    <w:rsid w:val="00F97135"/>
    <w:rsid w:val="00FA1964"/>
    <w:rsid w:val="00FA261E"/>
    <w:rsid w:val="00FA504F"/>
    <w:rsid w:val="00FA5C54"/>
    <w:rsid w:val="00FA5D62"/>
    <w:rsid w:val="00FA68CA"/>
    <w:rsid w:val="00FA79C5"/>
    <w:rsid w:val="00FB1483"/>
    <w:rsid w:val="00FB269C"/>
    <w:rsid w:val="00FB33B5"/>
    <w:rsid w:val="00FB44F5"/>
    <w:rsid w:val="00FB52E7"/>
    <w:rsid w:val="00FB5C23"/>
    <w:rsid w:val="00FB69A5"/>
    <w:rsid w:val="00FB6FD1"/>
    <w:rsid w:val="00FC05D0"/>
    <w:rsid w:val="00FC0ABE"/>
    <w:rsid w:val="00FC199A"/>
    <w:rsid w:val="00FC1B86"/>
    <w:rsid w:val="00FC2881"/>
    <w:rsid w:val="00FC3C66"/>
    <w:rsid w:val="00FC3D4F"/>
    <w:rsid w:val="00FC42BD"/>
    <w:rsid w:val="00FC505A"/>
    <w:rsid w:val="00FC50F7"/>
    <w:rsid w:val="00FC540F"/>
    <w:rsid w:val="00FC731E"/>
    <w:rsid w:val="00FD13B7"/>
    <w:rsid w:val="00FD1D37"/>
    <w:rsid w:val="00FD5978"/>
    <w:rsid w:val="00FD5B5A"/>
    <w:rsid w:val="00FD6402"/>
    <w:rsid w:val="00FD6554"/>
    <w:rsid w:val="00FD77E9"/>
    <w:rsid w:val="00FD7BF0"/>
    <w:rsid w:val="00FE4A25"/>
    <w:rsid w:val="00FE4A3D"/>
    <w:rsid w:val="00FE4CF5"/>
    <w:rsid w:val="00FE4E3A"/>
    <w:rsid w:val="00FE6AE3"/>
    <w:rsid w:val="00FE783A"/>
    <w:rsid w:val="00FF065C"/>
    <w:rsid w:val="00FF21B0"/>
    <w:rsid w:val="00FF21E7"/>
    <w:rsid w:val="00FF2D98"/>
    <w:rsid w:val="00FF2FFF"/>
    <w:rsid w:val="00FF3636"/>
    <w:rsid w:val="00FF3DE8"/>
    <w:rsid w:val="00FF4D3F"/>
    <w:rsid w:val="00FF7BB6"/>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F64BA6"/>
  <w15:chartTrackingRefBased/>
  <w15:docId w15:val="{D0E154DC-FFCB-45C5-A691-32A684F9C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35A3"/>
  </w:style>
  <w:style w:type="paragraph" w:styleId="Heading1">
    <w:name w:val="heading 1"/>
    <w:basedOn w:val="Normal"/>
    <w:next w:val="Normal"/>
    <w:link w:val="Heading1Char"/>
    <w:uiPriority w:val="9"/>
    <w:qFormat/>
    <w:rsid w:val="009535A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535A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535A3"/>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535A3"/>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535A3"/>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9535A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535A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535A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535A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35A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9535A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535A3"/>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535A3"/>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9535A3"/>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9535A3"/>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9535A3"/>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9535A3"/>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9535A3"/>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953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35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35A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35A3"/>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9535A3"/>
    <w:pPr>
      <w:spacing w:before="160"/>
      <w:jc w:val="center"/>
    </w:pPr>
    <w:rPr>
      <w:i/>
      <w:iCs/>
      <w:color w:val="404040" w:themeColor="text1" w:themeTint="BF"/>
    </w:rPr>
  </w:style>
  <w:style w:type="character" w:customStyle="1" w:styleId="QuoteChar">
    <w:name w:val="Quote Char"/>
    <w:basedOn w:val="DefaultParagraphFont"/>
    <w:link w:val="Quote"/>
    <w:uiPriority w:val="29"/>
    <w:rsid w:val="009535A3"/>
    <w:rPr>
      <w:i/>
      <w:iCs/>
      <w:color w:val="404040" w:themeColor="text1" w:themeTint="BF"/>
    </w:rPr>
  </w:style>
  <w:style w:type="paragraph" w:styleId="ListParagraph">
    <w:name w:val="List Paragraph"/>
    <w:basedOn w:val="Normal"/>
    <w:link w:val="ListParagraphChar"/>
    <w:uiPriority w:val="34"/>
    <w:qFormat/>
    <w:rsid w:val="009535A3"/>
    <w:pPr>
      <w:ind w:left="720"/>
      <w:contextualSpacing/>
    </w:pPr>
  </w:style>
  <w:style w:type="character" w:styleId="IntenseEmphasis">
    <w:name w:val="Intense Emphasis"/>
    <w:basedOn w:val="DefaultParagraphFont"/>
    <w:uiPriority w:val="21"/>
    <w:qFormat/>
    <w:rsid w:val="009535A3"/>
    <w:rPr>
      <w:i/>
      <w:iCs/>
      <w:color w:val="2F5496" w:themeColor="accent1" w:themeShade="BF"/>
    </w:rPr>
  </w:style>
  <w:style w:type="paragraph" w:styleId="IntenseQuote">
    <w:name w:val="Intense Quote"/>
    <w:basedOn w:val="Normal"/>
    <w:next w:val="Normal"/>
    <w:link w:val="IntenseQuoteChar"/>
    <w:uiPriority w:val="30"/>
    <w:qFormat/>
    <w:rsid w:val="009535A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535A3"/>
    <w:rPr>
      <w:i/>
      <w:iCs/>
      <w:color w:val="2F5496" w:themeColor="accent1" w:themeShade="BF"/>
    </w:rPr>
  </w:style>
  <w:style w:type="character" w:styleId="IntenseReference">
    <w:name w:val="Intense Reference"/>
    <w:basedOn w:val="DefaultParagraphFont"/>
    <w:uiPriority w:val="32"/>
    <w:qFormat/>
    <w:rsid w:val="009535A3"/>
    <w:rPr>
      <w:b/>
      <w:bCs/>
      <w:smallCaps/>
      <w:color w:val="2F5496" w:themeColor="accent1" w:themeShade="BF"/>
      <w:spacing w:val="5"/>
    </w:rPr>
  </w:style>
  <w:style w:type="paragraph" w:styleId="NoSpacing">
    <w:name w:val="No Spacing"/>
    <w:link w:val="NoSpacingChar"/>
    <w:uiPriority w:val="1"/>
    <w:qFormat/>
    <w:rsid w:val="009535A3"/>
    <w:pPr>
      <w:spacing w:after="0" w:line="240" w:lineRule="auto"/>
    </w:pPr>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9535A3"/>
    <w:rPr>
      <w:rFonts w:asciiTheme="minorHAnsi" w:eastAsiaTheme="minorEastAsia" w:hAnsiTheme="minorHAnsi" w:cstheme="minorBidi"/>
      <w:sz w:val="22"/>
      <w:szCs w:val="22"/>
      <w:lang w:val="en-US"/>
    </w:rPr>
  </w:style>
  <w:style w:type="character" w:customStyle="1" w:styleId="ListParagraphChar">
    <w:name w:val="List Paragraph Char"/>
    <w:basedOn w:val="DefaultParagraphFont"/>
    <w:link w:val="ListParagraph"/>
    <w:uiPriority w:val="34"/>
    <w:rsid w:val="0066674D"/>
  </w:style>
  <w:style w:type="paragraph" w:styleId="TOCHeading">
    <w:name w:val="TOC Heading"/>
    <w:basedOn w:val="Heading1"/>
    <w:next w:val="Normal"/>
    <w:uiPriority w:val="39"/>
    <w:unhideWhenUsed/>
    <w:qFormat/>
    <w:rsid w:val="00AD0F77"/>
    <w:pPr>
      <w:spacing w:before="240" w:after="0"/>
      <w:outlineLvl w:val="9"/>
    </w:pPr>
    <w:rPr>
      <w:sz w:val="32"/>
      <w:szCs w:val="32"/>
      <w:lang w:val="en-US"/>
    </w:rPr>
  </w:style>
  <w:style w:type="paragraph" w:styleId="TOC2">
    <w:name w:val="toc 2"/>
    <w:basedOn w:val="Normal"/>
    <w:next w:val="Normal"/>
    <w:autoRedefine/>
    <w:uiPriority w:val="39"/>
    <w:unhideWhenUsed/>
    <w:rsid w:val="00AD0F77"/>
    <w:pPr>
      <w:spacing w:after="100"/>
      <w:ind w:left="220"/>
    </w:pPr>
    <w:rPr>
      <w:rFonts w:asciiTheme="minorHAnsi" w:eastAsiaTheme="minorEastAsia" w:hAnsiTheme="minorHAnsi"/>
      <w:sz w:val="22"/>
      <w:szCs w:val="22"/>
      <w:lang w:val="en-US"/>
    </w:rPr>
  </w:style>
  <w:style w:type="paragraph" w:styleId="TOC1">
    <w:name w:val="toc 1"/>
    <w:basedOn w:val="Normal"/>
    <w:next w:val="Normal"/>
    <w:autoRedefine/>
    <w:uiPriority w:val="39"/>
    <w:unhideWhenUsed/>
    <w:rsid w:val="00AD0F77"/>
    <w:pPr>
      <w:spacing w:after="100"/>
    </w:pPr>
    <w:rPr>
      <w:rFonts w:asciiTheme="minorHAnsi" w:eastAsiaTheme="minorEastAsia" w:hAnsiTheme="minorHAnsi"/>
      <w:sz w:val="22"/>
      <w:szCs w:val="22"/>
      <w:lang w:val="en-US"/>
    </w:rPr>
  </w:style>
  <w:style w:type="paragraph" w:styleId="TOC3">
    <w:name w:val="toc 3"/>
    <w:basedOn w:val="Normal"/>
    <w:next w:val="Normal"/>
    <w:autoRedefine/>
    <w:uiPriority w:val="39"/>
    <w:unhideWhenUsed/>
    <w:rsid w:val="00AD0F77"/>
    <w:pPr>
      <w:spacing w:after="100"/>
      <w:ind w:left="440"/>
    </w:pPr>
    <w:rPr>
      <w:rFonts w:asciiTheme="minorHAnsi" w:eastAsiaTheme="minorEastAsia" w:hAnsiTheme="minorHAnsi"/>
      <w:sz w:val="22"/>
      <w:szCs w:val="22"/>
      <w:lang w:val="en-US"/>
    </w:rPr>
  </w:style>
  <w:style w:type="character" w:styleId="Hyperlink">
    <w:name w:val="Hyperlink"/>
    <w:basedOn w:val="DefaultParagraphFont"/>
    <w:uiPriority w:val="99"/>
    <w:unhideWhenUsed/>
    <w:rsid w:val="00F10F2A"/>
    <w:rPr>
      <w:color w:val="0563C1" w:themeColor="hyperlink"/>
      <w:u w:val="single"/>
    </w:rPr>
  </w:style>
  <w:style w:type="table" w:styleId="TableGrid">
    <w:name w:val="Table Grid"/>
    <w:basedOn w:val="TableNormal"/>
    <w:uiPriority w:val="39"/>
    <w:rsid w:val="00951F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316BF"/>
    <w:rPr>
      <w:color w:val="605E5C"/>
      <w:shd w:val="clear" w:color="auto" w:fill="E1DFDD"/>
    </w:rPr>
  </w:style>
  <w:style w:type="character" w:styleId="Strong">
    <w:name w:val="Strong"/>
    <w:basedOn w:val="DefaultParagraphFont"/>
    <w:uiPriority w:val="22"/>
    <w:qFormat/>
    <w:rsid w:val="00C93EB9"/>
    <w:rPr>
      <w:b/>
      <w:bCs/>
    </w:rPr>
  </w:style>
  <w:style w:type="paragraph" w:styleId="NormalWeb">
    <w:name w:val="Normal (Web)"/>
    <w:basedOn w:val="Normal"/>
    <w:uiPriority w:val="99"/>
    <w:unhideWhenUsed/>
    <w:rsid w:val="0010246E"/>
    <w:pPr>
      <w:spacing w:before="100" w:beforeAutospacing="1" w:after="100" w:afterAutospacing="1" w:line="240" w:lineRule="auto"/>
    </w:pPr>
    <w:rPr>
      <w:rFonts w:eastAsia="Times New Roman"/>
    </w:rPr>
  </w:style>
  <w:style w:type="character" w:styleId="FollowedHyperlink">
    <w:name w:val="FollowedHyperlink"/>
    <w:basedOn w:val="DefaultParagraphFont"/>
    <w:uiPriority w:val="99"/>
    <w:semiHidden/>
    <w:unhideWhenUsed/>
    <w:rsid w:val="002942ED"/>
    <w:rPr>
      <w:color w:val="954F72" w:themeColor="followedHyperlink"/>
      <w:u w:val="single"/>
    </w:rPr>
  </w:style>
  <w:style w:type="character" w:styleId="Emphasis">
    <w:name w:val="Emphasis"/>
    <w:basedOn w:val="DefaultParagraphFont"/>
    <w:uiPriority w:val="20"/>
    <w:qFormat/>
    <w:rsid w:val="00E3439C"/>
    <w:rPr>
      <w:i/>
      <w:iCs/>
    </w:rPr>
  </w:style>
  <w:style w:type="character" w:styleId="PlaceholderText">
    <w:name w:val="Placeholder Text"/>
    <w:basedOn w:val="DefaultParagraphFont"/>
    <w:uiPriority w:val="99"/>
    <w:semiHidden/>
    <w:rsid w:val="00290114"/>
    <w:rPr>
      <w:color w:val="666666"/>
    </w:rPr>
  </w:style>
  <w:style w:type="paragraph" w:styleId="Header">
    <w:name w:val="header"/>
    <w:basedOn w:val="Normal"/>
    <w:link w:val="HeaderChar"/>
    <w:uiPriority w:val="99"/>
    <w:unhideWhenUsed/>
    <w:rsid w:val="005340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4072"/>
  </w:style>
  <w:style w:type="paragraph" w:styleId="Footer">
    <w:name w:val="footer"/>
    <w:basedOn w:val="Normal"/>
    <w:link w:val="FooterChar"/>
    <w:uiPriority w:val="99"/>
    <w:unhideWhenUsed/>
    <w:rsid w:val="005340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4072"/>
  </w:style>
  <w:style w:type="paragraph" w:styleId="Caption">
    <w:name w:val="caption"/>
    <w:basedOn w:val="Normal"/>
    <w:next w:val="Normal"/>
    <w:uiPriority w:val="35"/>
    <w:unhideWhenUsed/>
    <w:qFormat/>
    <w:rsid w:val="00534072"/>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hyperlink" Target="https://forms.gle/wmLbthrJnGDuvAGD9"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glossaryDocument" Target="glossary/document.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8DE4EF3FC874ACABBE6B8FDC10F0EEB"/>
        <w:category>
          <w:name w:val="General"/>
          <w:gallery w:val="placeholder"/>
        </w:category>
        <w:types>
          <w:type w:val="bbPlcHdr"/>
        </w:types>
        <w:behaviors>
          <w:behavior w:val="content"/>
        </w:behaviors>
        <w:guid w:val="{183F4D22-A726-4B33-A63A-1ADBDD6C4B2A}"/>
      </w:docPartPr>
      <w:docPartBody>
        <w:p w:rsidR="00FA4E69" w:rsidRDefault="00FA4E69">
          <w:r w:rsidRPr="00D92423">
            <w:rPr>
              <w:rStyle w:val="PlaceholderText"/>
            </w:rPr>
            <w:t>Formatting...</w:t>
          </w:r>
        </w:p>
      </w:docPartBody>
    </w:docPart>
    <w:docPart>
      <w:docPartPr>
        <w:name w:val="7C7F547E6F9B4F95848798B2C77F6170"/>
        <w:category>
          <w:name w:val="General"/>
          <w:gallery w:val="placeholder"/>
        </w:category>
        <w:types>
          <w:type w:val="bbPlcHdr"/>
        </w:types>
        <w:behaviors>
          <w:behavior w:val="content"/>
        </w:behaviors>
        <w:guid w:val="{225C0E1B-561C-4819-BC78-58CD698FE690}"/>
      </w:docPartPr>
      <w:docPartBody>
        <w:p w:rsidR="00FA4E69" w:rsidRDefault="00FA4E69">
          <w:r w:rsidRPr="00D92423">
            <w:rPr>
              <w:rStyle w:val="PlaceholderText"/>
            </w:rPr>
            <w:t>Formatting...</w:t>
          </w:r>
        </w:p>
      </w:docPartBody>
    </w:docPart>
    <w:docPart>
      <w:docPartPr>
        <w:name w:val="1FECFC9C95254242B227F5C4CF6AE863"/>
        <w:category>
          <w:name w:val="General"/>
          <w:gallery w:val="placeholder"/>
        </w:category>
        <w:types>
          <w:type w:val="bbPlcHdr"/>
        </w:types>
        <w:behaviors>
          <w:behavior w:val="content"/>
        </w:behaviors>
        <w:guid w:val="{2243FF03-323A-4DE0-BDE4-47DFBDB06C55}"/>
      </w:docPartPr>
      <w:docPartBody>
        <w:p w:rsidR="00FA4E69" w:rsidRDefault="00FA4E69">
          <w:r w:rsidRPr="00D92423">
            <w:rPr>
              <w:rStyle w:val="PlaceholderText"/>
            </w:rPr>
            <w:t>Formatting...</w:t>
          </w:r>
        </w:p>
      </w:docPartBody>
    </w:docPart>
    <w:docPart>
      <w:docPartPr>
        <w:name w:val="A89186D9135A45A5A5972E441C467B06"/>
        <w:category>
          <w:name w:val="General"/>
          <w:gallery w:val="placeholder"/>
        </w:category>
        <w:types>
          <w:type w:val="bbPlcHdr"/>
        </w:types>
        <w:behaviors>
          <w:behavior w:val="content"/>
        </w:behaviors>
        <w:guid w:val="{8CFFCA02-8178-4411-A9A0-5FAD455EA070}"/>
      </w:docPartPr>
      <w:docPartBody>
        <w:p w:rsidR="00FA4E69" w:rsidRDefault="00FA4E69">
          <w:r w:rsidRPr="00D92423">
            <w:rPr>
              <w:rStyle w:val="PlaceholderText"/>
            </w:rPr>
            <w:t>Formatting...</w:t>
          </w:r>
        </w:p>
      </w:docPartBody>
    </w:docPart>
    <w:docPart>
      <w:docPartPr>
        <w:name w:val="8B6705BCE1B145FD9C149E9B32BF3FD0"/>
        <w:category>
          <w:name w:val="General"/>
          <w:gallery w:val="placeholder"/>
        </w:category>
        <w:types>
          <w:type w:val="bbPlcHdr"/>
        </w:types>
        <w:behaviors>
          <w:behavior w:val="content"/>
        </w:behaviors>
        <w:guid w:val="{36702259-3F85-4697-96B1-542B7B82FB70}"/>
      </w:docPartPr>
      <w:docPartBody>
        <w:p w:rsidR="00FA4E69" w:rsidRDefault="00FA4E69">
          <w:r w:rsidRPr="00D92423">
            <w:rPr>
              <w:rStyle w:val="PlaceholderText"/>
            </w:rPr>
            <w:t>Formatting...</w:t>
          </w:r>
        </w:p>
      </w:docPartBody>
    </w:docPart>
    <w:docPart>
      <w:docPartPr>
        <w:name w:val="F81AF54115114BCF80248AD0127D87CB"/>
        <w:category>
          <w:name w:val="General"/>
          <w:gallery w:val="placeholder"/>
        </w:category>
        <w:types>
          <w:type w:val="bbPlcHdr"/>
        </w:types>
        <w:behaviors>
          <w:behavior w:val="content"/>
        </w:behaviors>
        <w:guid w:val="{E9313CA1-1C79-44E3-A76E-212DE34CEDA7}"/>
      </w:docPartPr>
      <w:docPartBody>
        <w:p w:rsidR="00FA4E69" w:rsidRDefault="00FA4E69">
          <w:r w:rsidRPr="00D92423">
            <w:rPr>
              <w:rStyle w:val="PlaceholderText"/>
            </w:rPr>
            <w:t>Formatting...</w:t>
          </w:r>
        </w:p>
      </w:docPartBody>
    </w:docPart>
    <w:docPart>
      <w:docPartPr>
        <w:name w:val="E49C47541D7F4593A45B1BFD28CC2AC1"/>
        <w:category>
          <w:name w:val="General"/>
          <w:gallery w:val="placeholder"/>
        </w:category>
        <w:types>
          <w:type w:val="bbPlcHdr"/>
        </w:types>
        <w:behaviors>
          <w:behavior w:val="content"/>
        </w:behaviors>
        <w:guid w:val="{341CA808-8CBA-47A9-B0A4-5B42F9E0F74C}"/>
      </w:docPartPr>
      <w:docPartBody>
        <w:p w:rsidR="00FA4E69" w:rsidRDefault="00FA4E69">
          <w:r w:rsidRPr="00D92423">
            <w:rPr>
              <w:rStyle w:val="PlaceholderText"/>
            </w:rPr>
            <w:t>Formatting...</w:t>
          </w:r>
        </w:p>
      </w:docPartBody>
    </w:docPart>
    <w:docPart>
      <w:docPartPr>
        <w:name w:val="E73902D9DD474C26B4C41153E69A16C5"/>
        <w:category>
          <w:name w:val="General"/>
          <w:gallery w:val="placeholder"/>
        </w:category>
        <w:types>
          <w:type w:val="bbPlcHdr"/>
        </w:types>
        <w:behaviors>
          <w:behavior w:val="content"/>
        </w:behaviors>
        <w:guid w:val="{D9DA0850-D688-4FED-B0E6-563B05608921}"/>
      </w:docPartPr>
      <w:docPartBody>
        <w:p w:rsidR="00FA4E69" w:rsidRDefault="00FA4E69" w:rsidP="00FA4E69">
          <w:pPr>
            <w:pStyle w:val="E73902D9DD474C26B4C41153E69A16C5"/>
          </w:pPr>
          <w:r w:rsidRPr="00D92423">
            <w:rPr>
              <w:rStyle w:val="PlaceholderText"/>
            </w:rPr>
            <w:t>Formatting Bibliography...</w:t>
          </w:r>
        </w:p>
      </w:docPartBody>
    </w:docPart>
    <w:docPart>
      <w:docPartPr>
        <w:name w:val="37E15F2C3B714A05AB66BB344CFBB1C6"/>
        <w:category>
          <w:name w:val="General"/>
          <w:gallery w:val="placeholder"/>
        </w:category>
        <w:types>
          <w:type w:val="bbPlcHdr"/>
        </w:types>
        <w:behaviors>
          <w:behavior w:val="content"/>
        </w:behaviors>
        <w:guid w:val="{E0D43D65-6D8F-4A2F-800D-D8502BAD71DA}"/>
      </w:docPartPr>
      <w:docPartBody>
        <w:p w:rsidR="00FA4E69" w:rsidRDefault="00FA4E69">
          <w:r w:rsidRPr="00D92423">
            <w:rPr>
              <w:rStyle w:val="PlaceholderText"/>
            </w:rPr>
            <w:t>Formatting...</w:t>
          </w:r>
        </w:p>
      </w:docPartBody>
    </w:docPart>
    <w:docPart>
      <w:docPartPr>
        <w:name w:val="A5839A9BB7424B4C9E0D979C38A95F18"/>
        <w:category>
          <w:name w:val="General"/>
          <w:gallery w:val="placeholder"/>
        </w:category>
        <w:types>
          <w:type w:val="bbPlcHdr"/>
        </w:types>
        <w:behaviors>
          <w:behavior w:val="content"/>
        </w:behaviors>
        <w:guid w:val="{2F483AA2-F1D6-4045-B235-4D1161F064D3}"/>
      </w:docPartPr>
      <w:docPartBody>
        <w:p w:rsidR="00FA4E69" w:rsidRDefault="00FA4E69">
          <w:r w:rsidRPr="00D92423">
            <w:rPr>
              <w:rStyle w:val="PlaceholderText"/>
            </w:rPr>
            <w:t>Formatting...</w:t>
          </w:r>
        </w:p>
      </w:docPartBody>
    </w:docPart>
    <w:docPart>
      <w:docPartPr>
        <w:name w:val="BA059D3D1FAC4D2AB3D795F5871A5FCF"/>
        <w:category>
          <w:name w:val="General"/>
          <w:gallery w:val="placeholder"/>
        </w:category>
        <w:types>
          <w:type w:val="bbPlcHdr"/>
        </w:types>
        <w:behaviors>
          <w:behavior w:val="content"/>
        </w:behaviors>
        <w:guid w:val="{1022D68D-318F-44DA-A91E-D7DD168DB3E9}"/>
      </w:docPartPr>
      <w:docPartBody>
        <w:p w:rsidR="00FA4E69" w:rsidRDefault="00FA4E69">
          <w:r w:rsidRPr="00D92423">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albaum Text">
    <w:charset w:val="00"/>
    <w:family w:val="roman"/>
    <w:pitch w:val="variable"/>
    <w:sig w:usb0="8000002F" w:usb1="0000000A"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4E69"/>
    <w:rsid w:val="00971E42"/>
    <w:rsid w:val="00FA4E69"/>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A4E69"/>
    <w:rPr>
      <w:color w:val="666666"/>
    </w:rPr>
  </w:style>
  <w:style w:type="paragraph" w:customStyle="1" w:styleId="EF79BABAF9544342B361676FF6D361EA">
    <w:name w:val="EF79BABAF9544342B361676FF6D361EA"/>
    <w:rsid w:val="00FA4E69"/>
  </w:style>
  <w:style w:type="paragraph" w:customStyle="1" w:styleId="E73902D9DD474C26B4C41153E69A16C5">
    <w:name w:val="E73902D9DD474C26B4C41153E69A16C5"/>
    <w:rsid w:val="00FA4E6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87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EC85751-A002-43FE-9985-AC447CB4AEC4}">
  <we:reference id="wa104380122" version="2.1.0.2" store="en-US" storeType="OMEX"/>
  <we:alternateReferences>
    <we:reference id="wa104380122" version="2.1.0.2" store="" storeType="OMEX"/>
  </we:alternateReferences>
  <we:properties>
    <we:property name="bibliographyEnabled" value="&quot;bibliographyEnabled&quot;"/>
    <we:property name="citations" value="{&quot;39945806&quot;:{&quot;referencesIds&quot;:[&quot;doc:68fe97d81f317e22a681442e&quot;],&quot;referencesOptions&quot;:{&quot;doc:68fe97d81f317e22a681442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945806,&quot;citationText&quot;:&quot;&lt;span style=\&quot;font-family:Times New Roman;font-size:16px;color:#000000\&quot;&gt;[9]&lt;/span&gt;&quot;},&quot;1764956954&quot;:{&quot;referencesIds&quot;:[&quot;doc:6904b4af890c8d4b74b5d641&quot;],&quot;referencesOptions&quot;:{&quot;doc:6904b4af890c8d4b74b5d64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64956954,&quot;citationText&quot;:&quot;&lt;span style=\&quot;font-family:Times New Roman;font-size:16px;color:#000000\&quot;&gt;[6]&lt;/span&gt;&quot;},&quot;2051031021&quot;:{&quot;referencesIds&quot;:[&quot;doc:68dd7b93511b623f0e631d1d&quot;],&quot;referencesOptions&quot;:{&quot;doc:68dd7b93511b623f0e631d1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1031021,&quot;citationText&quot;:&quot;&lt;span style=\&quot;font-family:Times New Roman;font-size:16px;color:#000000\&quot;&gt;[1]&lt;/span&gt;&quot;},&quot;-1739623879&quot;:{&quot;referencesIds&quot;:[&quot;doc:68f90a4808d39656c94e0746&quot;],&quot;referencesOptions&quot;:{&quot;doc:68f90a4808d39656c94e074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39623879,&quot;citationText&quot;:&quot;&lt;span style=\&quot;font-family:Times New Roman;font-size:16px;color:#000000\&quot;&gt;[2]&lt;/span&gt;&quot;},&quot;-1047130688&quot;:{&quot;referencesIds&quot;:[&quot;doc:68dedad269a28f40586f068b&quot;],&quot;referencesOptions&quot;:{&quot;doc:68dedad269a28f40586f068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47130688,&quot;citationText&quot;:&quot;&lt;span style=\&quot;font-family:Times New Roman;font-size:16px;color:#000000\&quot;&gt;[3]&lt;/span&gt;&quot;},&quot;-1175952434&quot;:{&quot;referencesIds&quot;:[&quot;doc:68feceb3b2481313a80f554f&quot;],&quot;referencesOptions&quot;:{&quot;doc:68feceb3b2481313a80f554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75952434,&quot;citationText&quot;:&quot;&lt;span style=\&quot;font-family:Times New Roman;font-size:16px;color:#000000\&quot;&gt;[4]&lt;/span&gt;&quot;},&quot;-1661930781&quot;:{&quot;referencesIds&quot;:[&quot;doc:68fd0df05793605d9f491e92&quot;],&quot;referencesOptions&quot;:{&quot;doc:68fd0df05793605d9f491e9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61930781,&quot;citationText&quot;:&quot;&lt;span style=\&quot;font-family:Times New Roman;font-size:16px;color:#000000\&quot;&gt;[5]&lt;/span&gt;&quot;},&quot;-610669292&quot;:{&quot;referencesIds&quot;:[&quot;doc:6904b68c7cb6fc061e7bdd2b&quot;],&quot;referencesOptions&quot;:{&quot;doc:6904b68c7cb6fc061e7bdd2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10669292,&quot;citationText&quot;:&quot;&lt;span style=\&quot;font-family:Times New Roman;font-size:16px;color:#000000\&quot;&gt;[7]&lt;/span&gt;&quot;},&quot;-32126471&quot;:{&quot;referencesIds&quot;:[&quot;doc:68fe89607177f1389f5388bc&quot;],&quot;referencesOptions&quot;:{&quot;doc:68fe89607177f1389f5388b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2126471,&quot;citationText&quot;:&quot;&lt;span style=\&quot;font-family:Times New Roman;font-size:16px;color:#000000\&quot;&gt;[8]&lt;/span&gt;&quot;},&quot;-1137575642&quot;:{&quot;referencesIds&quot;:[&quot;doc:6904b57cbe25110a0aa2ad76&quot;],&quot;referencesOptions&quot;:{&quot;doc:6904b57cbe25110a0aa2ad7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7575642,&quot;citationText&quot;:&quot;&lt;span style=\&quot;font-family:Times New Roman;font-size:16px;color:#000000\&quot;&gt;[10]&lt;/span&gt;&quot;}}"/>
    <we:property name="currentFolder" value="{&quot;id&quot;:&quot;project:68daf8bdb946c47215050220&quot;,&quot;userId&quot;:&quot;user:63ffa6bce4788105500f45fb&quot;,&quot;projectId&quot;:&quot;ap:63ffa6bce4788105500f45fc&quot;,&quot;name&quot;:&quot;usability enginering&quot;,&quot;created&quot;:1759180989755,&quot;lastModified&quot;:1759180989755,&quot;position&quot;:15,&quot;isShared&quot;:false,&quot;isExampleCollection&quot;:false,&quot;isMyPublicationsCollection&quot;:false,&quot;notInFolder&quot;:false,&quot;totalReferences&quot;:36,&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94E737-7DD7-4AA0-9783-DBDC077FF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40</Pages>
  <Words>3740</Words>
  <Characters>22590</Characters>
  <Application>Microsoft Office Word</Application>
  <DocSecurity>0</DocSecurity>
  <Lines>610</Lines>
  <Paragraphs>271</Paragraphs>
  <ScaleCrop>false</ScaleCrop>
  <HeadingPairs>
    <vt:vector size="2" baseType="variant">
      <vt:variant>
        <vt:lpstr>Title</vt:lpstr>
      </vt:variant>
      <vt:variant>
        <vt:i4>1</vt:i4>
      </vt:variant>
    </vt:vector>
  </HeadingPairs>
  <TitlesOfParts>
    <vt:vector size="1" baseType="lpstr">
      <vt:lpstr/>
    </vt:vector>
  </TitlesOfParts>
  <Company>Student number 2228229</Company>
  <LinksUpToDate>false</LinksUpToDate>
  <CharactersWithSpaces>26059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Assessment 1</dc:subject>
  <dc:creator>Natalia Goncearuc</dc:creator>
  <cp:keywords/>
  <dc:description/>
  <cp:lastModifiedBy>Natalia Goncearuc</cp:lastModifiedBy>
  <cp:revision>2</cp:revision>
  <dcterms:created xsi:type="dcterms:W3CDTF">2025-10-31T13:18:00Z</dcterms:created>
  <dcterms:modified xsi:type="dcterms:W3CDTF">2025-10-31T13:18:00Z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fa0eb6d7-8dfa-4a07-bdb0-250c85002a7d</vt:lpwstr>
  </property>
</Properties>
</file>