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5AAF" w:rsidRPr="00FB4B98" w:rsidRDefault="00FB4B98" w:rsidP="00457BDE">
      <w:pPr>
        <w:pStyle w:val="ListParagraph"/>
        <w:jc w:val="center"/>
        <w:rPr>
          <w:rFonts w:ascii="Times New Roman" w:hAnsi="Times New Roman" w:cs="Times New Roman"/>
          <w:b/>
          <w:sz w:val="24"/>
        </w:rPr>
      </w:pPr>
      <w:r>
        <w:rPr>
          <w:rFonts w:ascii="Times New Roman" w:hAnsi="Times New Roman" w:cs="Times New Roman"/>
          <w:b/>
          <w:sz w:val="24"/>
        </w:rPr>
        <w:t xml:space="preserve">MODULE </w:t>
      </w:r>
      <w:proofErr w:type="spellStart"/>
      <w:r>
        <w:rPr>
          <w:rFonts w:ascii="Times New Roman" w:hAnsi="Times New Roman" w:cs="Times New Roman"/>
          <w:b/>
          <w:sz w:val="24"/>
        </w:rPr>
        <w:t>TITLE</w:t>
      </w:r>
      <w:proofErr w:type="gramStart"/>
      <w:r>
        <w:rPr>
          <w:rFonts w:ascii="Times New Roman" w:hAnsi="Times New Roman" w:cs="Times New Roman"/>
          <w:b/>
          <w:sz w:val="24"/>
        </w:rPr>
        <w:t>:Marketing</w:t>
      </w:r>
      <w:proofErr w:type="spellEnd"/>
      <w:proofErr w:type="gramEnd"/>
      <w:r>
        <w:rPr>
          <w:rFonts w:ascii="Times New Roman" w:hAnsi="Times New Roman" w:cs="Times New Roman"/>
          <w:b/>
          <w:sz w:val="24"/>
        </w:rPr>
        <w:t xml:space="preserve"> Fundamentals</w:t>
      </w:r>
    </w:p>
    <w:p w:rsidR="008D5AAF" w:rsidRDefault="00FB4B98" w:rsidP="008D5AAF">
      <w:pPr>
        <w:jc w:val="center"/>
        <w:rPr>
          <w:rFonts w:ascii="Times New Roman" w:hAnsi="Times New Roman" w:cs="Times New Roman"/>
          <w:b/>
          <w:sz w:val="24"/>
        </w:rPr>
      </w:pPr>
      <w:r>
        <w:rPr>
          <w:rFonts w:ascii="Times New Roman" w:hAnsi="Times New Roman" w:cs="Times New Roman"/>
          <w:b/>
          <w:sz w:val="24"/>
        </w:rPr>
        <w:t>MODULE CODE</w:t>
      </w:r>
      <w:proofErr w:type="gramStart"/>
      <w:r>
        <w:rPr>
          <w:rFonts w:ascii="Times New Roman" w:hAnsi="Times New Roman" w:cs="Times New Roman"/>
          <w:b/>
          <w:sz w:val="24"/>
        </w:rPr>
        <w:t>:LCBB4004</w:t>
      </w:r>
      <w:proofErr w:type="gramEnd"/>
    </w:p>
    <w:p w:rsidR="008D5AAF" w:rsidRDefault="00FB4B98" w:rsidP="008D5AAF">
      <w:pPr>
        <w:jc w:val="center"/>
        <w:rPr>
          <w:rFonts w:ascii="Times New Roman" w:hAnsi="Times New Roman" w:cs="Times New Roman"/>
          <w:b/>
          <w:sz w:val="24"/>
        </w:rPr>
      </w:pPr>
      <w:r>
        <w:rPr>
          <w:rFonts w:ascii="Times New Roman" w:hAnsi="Times New Roman" w:cs="Times New Roman"/>
          <w:b/>
          <w:sz w:val="24"/>
        </w:rPr>
        <w:t xml:space="preserve">STUDENT </w:t>
      </w:r>
      <w:proofErr w:type="spellStart"/>
      <w:r>
        <w:rPr>
          <w:rFonts w:ascii="Times New Roman" w:hAnsi="Times New Roman" w:cs="Times New Roman"/>
          <w:b/>
          <w:sz w:val="24"/>
        </w:rPr>
        <w:t>NAME</w:t>
      </w:r>
      <w:proofErr w:type="gramStart"/>
      <w:r>
        <w:rPr>
          <w:rFonts w:ascii="Times New Roman" w:hAnsi="Times New Roman" w:cs="Times New Roman"/>
          <w:b/>
          <w:sz w:val="24"/>
        </w:rPr>
        <w:t>:Elena</w:t>
      </w:r>
      <w:proofErr w:type="spellEnd"/>
      <w:proofErr w:type="gramEnd"/>
      <w:r>
        <w:rPr>
          <w:rFonts w:ascii="Times New Roman" w:hAnsi="Times New Roman" w:cs="Times New Roman"/>
          <w:b/>
          <w:sz w:val="24"/>
        </w:rPr>
        <w:t xml:space="preserve"> Alexandra </w:t>
      </w:r>
      <w:proofErr w:type="spellStart"/>
      <w:r>
        <w:rPr>
          <w:rFonts w:ascii="Times New Roman" w:hAnsi="Times New Roman" w:cs="Times New Roman"/>
          <w:b/>
          <w:sz w:val="24"/>
        </w:rPr>
        <w:t>Antochi</w:t>
      </w:r>
      <w:proofErr w:type="spellEnd"/>
    </w:p>
    <w:p w:rsidR="008D5AAF" w:rsidRDefault="00FB4B98" w:rsidP="008D5AAF">
      <w:pPr>
        <w:jc w:val="center"/>
        <w:rPr>
          <w:rFonts w:ascii="Times New Roman" w:hAnsi="Times New Roman" w:cs="Times New Roman"/>
          <w:b/>
          <w:sz w:val="24"/>
        </w:rPr>
      </w:pPr>
      <w:r>
        <w:rPr>
          <w:rFonts w:ascii="Times New Roman" w:hAnsi="Times New Roman" w:cs="Times New Roman"/>
          <w:b/>
          <w:sz w:val="24"/>
        </w:rPr>
        <w:t>ID</w:t>
      </w:r>
      <w:proofErr w:type="gramStart"/>
      <w:r>
        <w:rPr>
          <w:rFonts w:ascii="Times New Roman" w:hAnsi="Times New Roman" w:cs="Times New Roman"/>
          <w:b/>
          <w:sz w:val="24"/>
        </w:rPr>
        <w:t>:2013040</w:t>
      </w:r>
      <w:proofErr w:type="gramEnd"/>
    </w:p>
    <w:p w:rsidR="008D5AAF" w:rsidRDefault="00FB4B98" w:rsidP="008D5AAF">
      <w:pPr>
        <w:jc w:val="center"/>
        <w:rPr>
          <w:rFonts w:ascii="Times New Roman" w:hAnsi="Times New Roman" w:cs="Times New Roman"/>
          <w:b/>
          <w:sz w:val="24"/>
        </w:rPr>
      </w:pPr>
      <w:proofErr w:type="spellStart"/>
      <w:r>
        <w:rPr>
          <w:rFonts w:ascii="Times New Roman" w:hAnsi="Times New Roman" w:cs="Times New Roman"/>
          <w:b/>
          <w:sz w:val="24"/>
        </w:rPr>
        <w:t>LECTURER</w:t>
      </w:r>
      <w:proofErr w:type="gramStart"/>
      <w:r>
        <w:rPr>
          <w:rFonts w:ascii="Times New Roman" w:hAnsi="Times New Roman" w:cs="Times New Roman"/>
          <w:b/>
          <w:sz w:val="24"/>
        </w:rPr>
        <w:t>:Tushara</w:t>
      </w:r>
      <w:proofErr w:type="spellEnd"/>
      <w:proofErr w:type="gramEnd"/>
      <w:r>
        <w:rPr>
          <w:rFonts w:ascii="Times New Roman" w:hAnsi="Times New Roman" w:cs="Times New Roman"/>
          <w:b/>
          <w:sz w:val="24"/>
        </w:rPr>
        <w:t xml:space="preserve"> </w:t>
      </w:r>
      <w:proofErr w:type="spellStart"/>
      <w:r>
        <w:rPr>
          <w:rFonts w:ascii="Times New Roman" w:hAnsi="Times New Roman" w:cs="Times New Roman"/>
          <w:b/>
          <w:sz w:val="24"/>
        </w:rPr>
        <w:t>Balendran</w:t>
      </w:r>
      <w:proofErr w:type="spellEnd"/>
    </w:p>
    <w:p w:rsidR="008D5AAF" w:rsidRDefault="008D5AAF" w:rsidP="00457BDE">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7D2409">
      <w:pPr>
        <w:rPr>
          <w:rFonts w:ascii="Times New Roman" w:hAnsi="Times New Roman" w:cs="Times New Roman"/>
          <w:b/>
          <w:sz w:val="24"/>
        </w:rPr>
      </w:pPr>
      <w:bookmarkStart w:id="0" w:name="_GoBack"/>
      <w:bookmarkEnd w:id="0"/>
    </w:p>
    <w:p w:rsidR="00042924" w:rsidRDefault="00042924" w:rsidP="008D5AAF">
      <w:pPr>
        <w:jc w:val="center"/>
        <w:rPr>
          <w:rFonts w:ascii="Times New Roman" w:hAnsi="Times New Roman" w:cs="Times New Roman"/>
          <w:b/>
          <w:sz w:val="24"/>
        </w:rPr>
      </w:pPr>
    </w:p>
    <w:p w:rsidR="00042924" w:rsidRDefault="00042924" w:rsidP="008D5AAF">
      <w:pPr>
        <w:jc w:val="center"/>
        <w:rPr>
          <w:rFonts w:ascii="Times New Roman" w:hAnsi="Times New Roman" w:cs="Times New Roman"/>
          <w:b/>
          <w:sz w:val="24"/>
        </w:rPr>
      </w:pPr>
    </w:p>
    <w:p w:rsidR="00042924" w:rsidRDefault="00042924" w:rsidP="008D5AAF">
      <w:pPr>
        <w:jc w:val="center"/>
        <w:rPr>
          <w:rFonts w:ascii="Times New Roman" w:hAnsi="Times New Roman" w:cs="Times New Roman"/>
          <w:b/>
          <w:sz w:val="24"/>
        </w:rPr>
      </w:pPr>
    </w:p>
    <w:p w:rsidR="00042924" w:rsidRDefault="00042924" w:rsidP="008D5AAF">
      <w:pPr>
        <w:jc w:val="center"/>
        <w:rPr>
          <w:rFonts w:ascii="Times New Roman" w:hAnsi="Times New Roman" w:cs="Times New Roman"/>
          <w:b/>
          <w:sz w:val="24"/>
        </w:rPr>
      </w:pPr>
    </w:p>
    <w:p w:rsidR="00042924" w:rsidRDefault="00042924" w:rsidP="008D5AAF">
      <w:pPr>
        <w:jc w:val="center"/>
        <w:rPr>
          <w:rFonts w:ascii="Times New Roman" w:hAnsi="Times New Roman" w:cs="Times New Roman"/>
          <w:b/>
          <w:sz w:val="24"/>
        </w:rPr>
      </w:pPr>
    </w:p>
    <w:p w:rsidR="003806C4" w:rsidRDefault="00FB4B98" w:rsidP="008D5AAF">
      <w:pPr>
        <w:jc w:val="center"/>
        <w:rPr>
          <w:rFonts w:ascii="Times New Roman" w:hAnsi="Times New Roman" w:cs="Times New Roman"/>
          <w:b/>
          <w:sz w:val="24"/>
        </w:rPr>
      </w:pPr>
      <w:r>
        <w:rPr>
          <w:rFonts w:ascii="Times New Roman" w:hAnsi="Times New Roman" w:cs="Times New Roman"/>
          <w:b/>
          <w:sz w:val="24"/>
        </w:rPr>
        <w:t>THE ROLE OF MARKETING IN CREATING VALUES FOR CUSTOMERS</w:t>
      </w: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2672911"/>
        <w:docPartObj>
          <w:docPartGallery w:val="Table of Contents"/>
          <w:docPartUnique/>
        </w:docPartObj>
      </w:sdtPr>
      <w:sdtEndPr>
        <w:rPr>
          <w:rFonts w:eastAsiaTheme="minorEastAsia"/>
        </w:rPr>
      </w:sdtEndPr>
      <w:sdtContent>
        <w:p w:rsidR="002731C2" w:rsidRPr="002731C2" w:rsidRDefault="00712835" w:rsidP="002731C2">
          <w:pPr>
            <w:pStyle w:val="TOCHeading"/>
            <w:spacing w:before="0" w:line="360" w:lineRule="auto"/>
            <w:jc w:val="center"/>
            <w:rPr>
              <w:rFonts w:ascii="Times New Roman" w:hAnsi="Times New Roman" w:cs="Times New Roman"/>
              <w:color w:val="auto"/>
              <w:sz w:val="24"/>
              <w:szCs w:val="24"/>
            </w:rPr>
          </w:pPr>
          <w:r w:rsidRPr="002731C2">
            <w:rPr>
              <w:rFonts w:ascii="Times New Roman" w:hAnsi="Times New Roman" w:cs="Times New Roman"/>
              <w:color w:val="auto"/>
              <w:sz w:val="24"/>
              <w:szCs w:val="24"/>
            </w:rPr>
            <w:t>Table of Contents</w:t>
          </w:r>
        </w:p>
        <w:p w:rsidR="002731C2" w:rsidRPr="002731C2" w:rsidRDefault="00DF165C" w:rsidP="002731C2">
          <w:pPr>
            <w:pStyle w:val="TOC2"/>
            <w:tabs>
              <w:tab w:val="right" w:leader="dot" w:pos="9350"/>
            </w:tabs>
            <w:spacing w:after="0" w:line="360" w:lineRule="auto"/>
            <w:jc w:val="both"/>
            <w:rPr>
              <w:rFonts w:ascii="Times New Roman" w:hAnsi="Times New Roman" w:cs="Times New Roman"/>
              <w:noProof/>
              <w:sz w:val="24"/>
              <w:szCs w:val="24"/>
            </w:rPr>
          </w:pPr>
          <w:r w:rsidRPr="002731C2">
            <w:rPr>
              <w:rFonts w:ascii="Times New Roman" w:hAnsi="Times New Roman" w:cs="Times New Roman"/>
              <w:sz w:val="24"/>
              <w:szCs w:val="24"/>
            </w:rPr>
            <w:fldChar w:fldCharType="begin"/>
          </w:r>
          <w:r w:rsidR="00712835" w:rsidRPr="002731C2">
            <w:rPr>
              <w:rFonts w:ascii="Times New Roman" w:hAnsi="Times New Roman" w:cs="Times New Roman"/>
              <w:sz w:val="24"/>
              <w:szCs w:val="24"/>
            </w:rPr>
            <w:instrText xml:space="preserve"> TOC \o "1-3" \h \z \u </w:instrText>
          </w:r>
          <w:r w:rsidRPr="002731C2">
            <w:rPr>
              <w:rFonts w:ascii="Times New Roman" w:hAnsi="Times New Roman" w:cs="Times New Roman"/>
              <w:sz w:val="24"/>
              <w:szCs w:val="24"/>
            </w:rPr>
            <w:fldChar w:fldCharType="separate"/>
          </w:r>
          <w:hyperlink w:anchor="_Toc68700112" w:history="1">
            <w:r w:rsidR="00712835" w:rsidRPr="002731C2">
              <w:rPr>
                <w:rStyle w:val="Hyperlink"/>
                <w:rFonts w:ascii="Times New Roman" w:hAnsi="Times New Roman" w:cs="Times New Roman"/>
                <w:noProof/>
                <w:color w:val="auto"/>
                <w:sz w:val="24"/>
                <w:szCs w:val="24"/>
              </w:rPr>
              <w:t>Introduction</w:t>
            </w:r>
            <w:r w:rsidR="00712835" w:rsidRPr="002731C2">
              <w:rPr>
                <w:rFonts w:ascii="Times New Roman" w:hAnsi="Times New Roman" w:cs="Times New Roman"/>
                <w:noProof/>
                <w:webHidden/>
                <w:sz w:val="24"/>
                <w:szCs w:val="24"/>
              </w:rPr>
              <w:tab/>
            </w:r>
            <w:r w:rsidRPr="002731C2">
              <w:rPr>
                <w:rFonts w:ascii="Times New Roman" w:hAnsi="Times New Roman" w:cs="Times New Roman"/>
                <w:noProof/>
                <w:webHidden/>
                <w:sz w:val="24"/>
                <w:szCs w:val="24"/>
              </w:rPr>
              <w:fldChar w:fldCharType="begin"/>
            </w:r>
            <w:r w:rsidR="00712835" w:rsidRPr="002731C2">
              <w:rPr>
                <w:rFonts w:ascii="Times New Roman" w:hAnsi="Times New Roman" w:cs="Times New Roman"/>
                <w:noProof/>
                <w:webHidden/>
                <w:sz w:val="24"/>
                <w:szCs w:val="24"/>
              </w:rPr>
              <w:instrText xml:space="preserve"> PAGEREF _Toc68700112 \h </w:instrText>
            </w:r>
            <w:r w:rsidRPr="002731C2">
              <w:rPr>
                <w:rFonts w:ascii="Times New Roman" w:hAnsi="Times New Roman" w:cs="Times New Roman"/>
                <w:noProof/>
                <w:webHidden/>
                <w:sz w:val="24"/>
                <w:szCs w:val="24"/>
              </w:rPr>
            </w:r>
            <w:r w:rsidRPr="002731C2">
              <w:rPr>
                <w:rFonts w:ascii="Times New Roman" w:hAnsi="Times New Roman" w:cs="Times New Roman"/>
                <w:noProof/>
                <w:webHidden/>
                <w:sz w:val="24"/>
                <w:szCs w:val="24"/>
              </w:rPr>
              <w:fldChar w:fldCharType="separate"/>
            </w:r>
            <w:r w:rsidR="00712835" w:rsidRPr="002731C2">
              <w:rPr>
                <w:rFonts w:ascii="Times New Roman" w:hAnsi="Times New Roman" w:cs="Times New Roman"/>
                <w:noProof/>
                <w:webHidden/>
                <w:sz w:val="24"/>
                <w:szCs w:val="24"/>
              </w:rPr>
              <w:t>3</w:t>
            </w:r>
            <w:r w:rsidRPr="002731C2">
              <w:rPr>
                <w:rFonts w:ascii="Times New Roman" w:hAnsi="Times New Roman" w:cs="Times New Roman"/>
                <w:noProof/>
                <w:webHidden/>
                <w:sz w:val="24"/>
                <w:szCs w:val="24"/>
              </w:rPr>
              <w:fldChar w:fldCharType="end"/>
            </w:r>
          </w:hyperlink>
        </w:p>
        <w:p w:rsidR="002731C2" w:rsidRPr="002731C2" w:rsidRDefault="00E0727A" w:rsidP="002731C2">
          <w:pPr>
            <w:pStyle w:val="TOC2"/>
            <w:tabs>
              <w:tab w:val="right" w:leader="dot" w:pos="9350"/>
            </w:tabs>
            <w:spacing w:after="0" w:line="360" w:lineRule="auto"/>
            <w:jc w:val="both"/>
            <w:rPr>
              <w:rFonts w:ascii="Times New Roman" w:hAnsi="Times New Roman" w:cs="Times New Roman"/>
              <w:noProof/>
              <w:sz w:val="24"/>
              <w:szCs w:val="24"/>
            </w:rPr>
          </w:pPr>
          <w:hyperlink w:anchor="_Toc68700113" w:history="1">
            <w:r w:rsidR="00712835" w:rsidRPr="002731C2">
              <w:rPr>
                <w:rStyle w:val="Hyperlink"/>
                <w:rFonts w:ascii="Times New Roman" w:hAnsi="Times New Roman" w:cs="Times New Roman"/>
                <w:noProof/>
                <w:color w:val="auto"/>
                <w:sz w:val="24"/>
                <w:szCs w:val="24"/>
              </w:rPr>
              <w:t>Role of Marketing in creating value for Customers</w:t>
            </w:r>
            <w:r w:rsidR="00712835" w:rsidRPr="002731C2">
              <w:rPr>
                <w:rFonts w:ascii="Times New Roman" w:hAnsi="Times New Roman" w:cs="Times New Roman"/>
                <w:noProof/>
                <w:webHidden/>
                <w:sz w:val="24"/>
                <w:szCs w:val="24"/>
              </w:rPr>
              <w:tab/>
            </w:r>
            <w:r w:rsidR="00DF165C" w:rsidRPr="002731C2">
              <w:rPr>
                <w:rFonts w:ascii="Times New Roman" w:hAnsi="Times New Roman" w:cs="Times New Roman"/>
                <w:noProof/>
                <w:webHidden/>
                <w:sz w:val="24"/>
                <w:szCs w:val="24"/>
              </w:rPr>
              <w:fldChar w:fldCharType="begin"/>
            </w:r>
            <w:r w:rsidR="00712835" w:rsidRPr="002731C2">
              <w:rPr>
                <w:rFonts w:ascii="Times New Roman" w:hAnsi="Times New Roman" w:cs="Times New Roman"/>
                <w:noProof/>
                <w:webHidden/>
                <w:sz w:val="24"/>
                <w:szCs w:val="24"/>
              </w:rPr>
              <w:instrText xml:space="preserve"> PAGEREF _Toc68700113 \h </w:instrText>
            </w:r>
            <w:r w:rsidR="00DF165C" w:rsidRPr="002731C2">
              <w:rPr>
                <w:rFonts w:ascii="Times New Roman" w:hAnsi="Times New Roman" w:cs="Times New Roman"/>
                <w:noProof/>
                <w:webHidden/>
                <w:sz w:val="24"/>
                <w:szCs w:val="24"/>
              </w:rPr>
            </w:r>
            <w:r w:rsidR="00DF165C" w:rsidRPr="002731C2">
              <w:rPr>
                <w:rFonts w:ascii="Times New Roman" w:hAnsi="Times New Roman" w:cs="Times New Roman"/>
                <w:noProof/>
                <w:webHidden/>
                <w:sz w:val="24"/>
                <w:szCs w:val="24"/>
              </w:rPr>
              <w:fldChar w:fldCharType="separate"/>
            </w:r>
            <w:r w:rsidR="00712835" w:rsidRPr="002731C2">
              <w:rPr>
                <w:rFonts w:ascii="Times New Roman" w:hAnsi="Times New Roman" w:cs="Times New Roman"/>
                <w:noProof/>
                <w:webHidden/>
                <w:sz w:val="24"/>
                <w:szCs w:val="24"/>
              </w:rPr>
              <w:t>4</w:t>
            </w:r>
            <w:r w:rsidR="00DF165C" w:rsidRPr="002731C2">
              <w:rPr>
                <w:rFonts w:ascii="Times New Roman" w:hAnsi="Times New Roman" w:cs="Times New Roman"/>
                <w:noProof/>
                <w:webHidden/>
                <w:sz w:val="24"/>
                <w:szCs w:val="24"/>
              </w:rPr>
              <w:fldChar w:fldCharType="end"/>
            </w:r>
          </w:hyperlink>
        </w:p>
        <w:p w:rsidR="002731C2" w:rsidRPr="002731C2" w:rsidRDefault="00E0727A" w:rsidP="002731C2">
          <w:pPr>
            <w:pStyle w:val="TOC2"/>
            <w:tabs>
              <w:tab w:val="right" w:leader="dot" w:pos="9350"/>
            </w:tabs>
            <w:spacing w:after="0" w:line="360" w:lineRule="auto"/>
            <w:jc w:val="both"/>
            <w:rPr>
              <w:rFonts w:ascii="Times New Roman" w:hAnsi="Times New Roman" w:cs="Times New Roman"/>
              <w:noProof/>
              <w:sz w:val="24"/>
              <w:szCs w:val="24"/>
            </w:rPr>
          </w:pPr>
          <w:hyperlink w:anchor="_Toc68700114" w:history="1">
            <w:r w:rsidR="00712835" w:rsidRPr="002731C2">
              <w:rPr>
                <w:rStyle w:val="Hyperlink"/>
                <w:rFonts w:ascii="Times New Roman" w:hAnsi="Times New Roman" w:cs="Times New Roman"/>
                <w:noProof/>
                <w:color w:val="auto"/>
                <w:sz w:val="24"/>
                <w:szCs w:val="24"/>
              </w:rPr>
              <w:t>Stakeholder Engagement</w:t>
            </w:r>
            <w:r w:rsidR="00712835" w:rsidRPr="002731C2">
              <w:rPr>
                <w:rFonts w:ascii="Times New Roman" w:hAnsi="Times New Roman" w:cs="Times New Roman"/>
                <w:noProof/>
                <w:webHidden/>
                <w:sz w:val="24"/>
                <w:szCs w:val="24"/>
              </w:rPr>
              <w:tab/>
            </w:r>
            <w:r w:rsidR="00DF165C" w:rsidRPr="002731C2">
              <w:rPr>
                <w:rFonts w:ascii="Times New Roman" w:hAnsi="Times New Roman" w:cs="Times New Roman"/>
                <w:noProof/>
                <w:webHidden/>
                <w:sz w:val="24"/>
                <w:szCs w:val="24"/>
              </w:rPr>
              <w:fldChar w:fldCharType="begin"/>
            </w:r>
            <w:r w:rsidR="00712835" w:rsidRPr="002731C2">
              <w:rPr>
                <w:rFonts w:ascii="Times New Roman" w:hAnsi="Times New Roman" w:cs="Times New Roman"/>
                <w:noProof/>
                <w:webHidden/>
                <w:sz w:val="24"/>
                <w:szCs w:val="24"/>
              </w:rPr>
              <w:instrText xml:space="preserve"> PAGEREF _Toc68700114 \h </w:instrText>
            </w:r>
            <w:r w:rsidR="00DF165C" w:rsidRPr="002731C2">
              <w:rPr>
                <w:rFonts w:ascii="Times New Roman" w:hAnsi="Times New Roman" w:cs="Times New Roman"/>
                <w:noProof/>
                <w:webHidden/>
                <w:sz w:val="24"/>
                <w:szCs w:val="24"/>
              </w:rPr>
            </w:r>
            <w:r w:rsidR="00DF165C" w:rsidRPr="002731C2">
              <w:rPr>
                <w:rFonts w:ascii="Times New Roman" w:hAnsi="Times New Roman" w:cs="Times New Roman"/>
                <w:noProof/>
                <w:webHidden/>
                <w:sz w:val="24"/>
                <w:szCs w:val="24"/>
              </w:rPr>
              <w:fldChar w:fldCharType="separate"/>
            </w:r>
            <w:r w:rsidR="00712835" w:rsidRPr="002731C2">
              <w:rPr>
                <w:rFonts w:ascii="Times New Roman" w:hAnsi="Times New Roman" w:cs="Times New Roman"/>
                <w:noProof/>
                <w:webHidden/>
                <w:sz w:val="24"/>
                <w:szCs w:val="24"/>
              </w:rPr>
              <w:t>7</w:t>
            </w:r>
            <w:r w:rsidR="00DF165C" w:rsidRPr="002731C2">
              <w:rPr>
                <w:rFonts w:ascii="Times New Roman" w:hAnsi="Times New Roman" w:cs="Times New Roman"/>
                <w:noProof/>
                <w:webHidden/>
                <w:sz w:val="24"/>
                <w:szCs w:val="24"/>
              </w:rPr>
              <w:fldChar w:fldCharType="end"/>
            </w:r>
          </w:hyperlink>
        </w:p>
        <w:p w:rsidR="002731C2" w:rsidRPr="002731C2" w:rsidRDefault="00E0727A" w:rsidP="002731C2">
          <w:pPr>
            <w:pStyle w:val="TOC2"/>
            <w:tabs>
              <w:tab w:val="right" w:leader="dot" w:pos="9350"/>
            </w:tabs>
            <w:spacing w:after="0" w:line="360" w:lineRule="auto"/>
            <w:jc w:val="both"/>
            <w:rPr>
              <w:rFonts w:ascii="Times New Roman" w:hAnsi="Times New Roman" w:cs="Times New Roman"/>
              <w:noProof/>
              <w:sz w:val="24"/>
              <w:szCs w:val="24"/>
            </w:rPr>
          </w:pPr>
          <w:hyperlink w:anchor="_Toc68700115" w:history="1">
            <w:r w:rsidR="00712835" w:rsidRPr="002731C2">
              <w:rPr>
                <w:rStyle w:val="Hyperlink"/>
                <w:rFonts w:ascii="Times New Roman" w:hAnsi="Times New Roman" w:cs="Times New Roman"/>
                <w:noProof/>
                <w:color w:val="auto"/>
                <w:sz w:val="24"/>
                <w:szCs w:val="24"/>
              </w:rPr>
              <w:t>Conclusion</w:t>
            </w:r>
            <w:r w:rsidR="00712835" w:rsidRPr="002731C2">
              <w:rPr>
                <w:rFonts w:ascii="Times New Roman" w:hAnsi="Times New Roman" w:cs="Times New Roman"/>
                <w:noProof/>
                <w:webHidden/>
                <w:sz w:val="24"/>
                <w:szCs w:val="24"/>
              </w:rPr>
              <w:tab/>
            </w:r>
            <w:r w:rsidR="00DF165C" w:rsidRPr="002731C2">
              <w:rPr>
                <w:rFonts w:ascii="Times New Roman" w:hAnsi="Times New Roman" w:cs="Times New Roman"/>
                <w:noProof/>
                <w:webHidden/>
                <w:sz w:val="24"/>
                <w:szCs w:val="24"/>
              </w:rPr>
              <w:fldChar w:fldCharType="begin"/>
            </w:r>
            <w:r w:rsidR="00712835" w:rsidRPr="002731C2">
              <w:rPr>
                <w:rFonts w:ascii="Times New Roman" w:hAnsi="Times New Roman" w:cs="Times New Roman"/>
                <w:noProof/>
                <w:webHidden/>
                <w:sz w:val="24"/>
                <w:szCs w:val="24"/>
              </w:rPr>
              <w:instrText xml:space="preserve"> PAGEREF _Toc68700115 \h </w:instrText>
            </w:r>
            <w:r w:rsidR="00DF165C" w:rsidRPr="002731C2">
              <w:rPr>
                <w:rFonts w:ascii="Times New Roman" w:hAnsi="Times New Roman" w:cs="Times New Roman"/>
                <w:noProof/>
                <w:webHidden/>
                <w:sz w:val="24"/>
                <w:szCs w:val="24"/>
              </w:rPr>
            </w:r>
            <w:r w:rsidR="00DF165C" w:rsidRPr="002731C2">
              <w:rPr>
                <w:rFonts w:ascii="Times New Roman" w:hAnsi="Times New Roman" w:cs="Times New Roman"/>
                <w:noProof/>
                <w:webHidden/>
                <w:sz w:val="24"/>
                <w:szCs w:val="24"/>
              </w:rPr>
              <w:fldChar w:fldCharType="separate"/>
            </w:r>
            <w:r w:rsidR="00712835" w:rsidRPr="002731C2">
              <w:rPr>
                <w:rFonts w:ascii="Times New Roman" w:hAnsi="Times New Roman" w:cs="Times New Roman"/>
                <w:noProof/>
                <w:webHidden/>
                <w:sz w:val="24"/>
                <w:szCs w:val="24"/>
              </w:rPr>
              <w:t>11</w:t>
            </w:r>
            <w:r w:rsidR="00DF165C" w:rsidRPr="002731C2">
              <w:rPr>
                <w:rFonts w:ascii="Times New Roman" w:hAnsi="Times New Roman" w:cs="Times New Roman"/>
                <w:noProof/>
                <w:webHidden/>
                <w:sz w:val="24"/>
                <w:szCs w:val="24"/>
              </w:rPr>
              <w:fldChar w:fldCharType="end"/>
            </w:r>
          </w:hyperlink>
        </w:p>
        <w:p w:rsidR="002731C2" w:rsidRPr="002731C2" w:rsidRDefault="00E0727A" w:rsidP="002731C2">
          <w:pPr>
            <w:pStyle w:val="TOC2"/>
            <w:tabs>
              <w:tab w:val="right" w:leader="dot" w:pos="9350"/>
            </w:tabs>
            <w:spacing w:after="0" w:line="360" w:lineRule="auto"/>
            <w:jc w:val="both"/>
            <w:rPr>
              <w:rFonts w:ascii="Times New Roman" w:hAnsi="Times New Roman" w:cs="Times New Roman"/>
              <w:noProof/>
              <w:sz w:val="24"/>
              <w:szCs w:val="24"/>
            </w:rPr>
          </w:pPr>
          <w:hyperlink w:anchor="_Toc68700116" w:history="1">
            <w:r w:rsidR="00712835" w:rsidRPr="002731C2">
              <w:rPr>
                <w:rStyle w:val="Hyperlink"/>
                <w:rFonts w:ascii="Times New Roman" w:hAnsi="Times New Roman" w:cs="Times New Roman"/>
                <w:noProof/>
                <w:color w:val="auto"/>
                <w:sz w:val="24"/>
                <w:szCs w:val="24"/>
              </w:rPr>
              <w:t>Reference List</w:t>
            </w:r>
            <w:r w:rsidR="00712835" w:rsidRPr="002731C2">
              <w:rPr>
                <w:rFonts w:ascii="Times New Roman" w:hAnsi="Times New Roman" w:cs="Times New Roman"/>
                <w:noProof/>
                <w:webHidden/>
                <w:sz w:val="24"/>
                <w:szCs w:val="24"/>
              </w:rPr>
              <w:tab/>
            </w:r>
            <w:r w:rsidR="00DF165C" w:rsidRPr="002731C2">
              <w:rPr>
                <w:rFonts w:ascii="Times New Roman" w:hAnsi="Times New Roman" w:cs="Times New Roman"/>
                <w:noProof/>
                <w:webHidden/>
                <w:sz w:val="24"/>
                <w:szCs w:val="24"/>
              </w:rPr>
              <w:fldChar w:fldCharType="begin"/>
            </w:r>
            <w:r w:rsidR="00712835" w:rsidRPr="002731C2">
              <w:rPr>
                <w:rFonts w:ascii="Times New Roman" w:hAnsi="Times New Roman" w:cs="Times New Roman"/>
                <w:noProof/>
                <w:webHidden/>
                <w:sz w:val="24"/>
                <w:szCs w:val="24"/>
              </w:rPr>
              <w:instrText xml:space="preserve"> PAGEREF _Toc68700116 \h </w:instrText>
            </w:r>
            <w:r w:rsidR="00DF165C" w:rsidRPr="002731C2">
              <w:rPr>
                <w:rFonts w:ascii="Times New Roman" w:hAnsi="Times New Roman" w:cs="Times New Roman"/>
                <w:noProof/>
                <w:webHidden/>
                <w:sz w:val="24"/>
                <w:szCs w:val="24"/>
              </w:rPr>
            </w:r>
            <w:r w:rsidR="00DF165C" w:rsidRPr="002731C2">
              <w:rPr>
                <w:rFonts w:ascii="Times New Roman" w:hAnsi="Times New Roman" w:cs="Times New Roman"/>
                <w:noProof/>
                <w:webHidden/>
                <w:sz w:val="24"/>
                <w:szCs w:val="24"/>
              </w:rPr>
              <w:fldChar w:fldCharType="separate"/>
            </w:r>
            <w:r w:rsidR="00712835" w:rsidRPr="002731C2">
              <w:rPr>
                <w:rFonts w:ascii="Times New Roman" w:hAnsi="Times New Roman" w:cs="Times New Roman"/>
                <w:noProof/>
                <w:webHidden/>
                <w:sz w:val="24"/>
                <w:szCs w:val="24"/>
              </w:rPr>
              <w:t>12</w:t>
            </w:r>
            <w:r w:rsidR="00DF165C" w:rsidRPr="002731C2">
              <w:rPr>
                <w:rFonts w:ascii="Times New Roman" w:hAnsi="Times New Roman" w:cs="Times New Roman"/>
                <w:noProof/>
                <w:webHidden/>
                <w:sz w:val="24"/>
                <w:szCs w:val="24"/>
              </w:rPr>
              <w:fldChar w:fldCharType="end"/>
            </w:r>
          </w:hyperlink>
        </w:p>
        <w:p w:rsidR="002731C2" w:rsidRDefault="00DF165C" w:rsidP="002731C2">
          <w:pPr>
            <w:spacing w:after="0" w:line="360" w:lineRule="auto"/>
            <w:jc w:val="both"/>
          </w:pPr>
          <w:r w:rsidRPr="002731C2">
            <w:rPr>
              <w:rFonts w:ascii="Times New Roman" w:hAnsi="Times New Roman" w:cs="Times New Roman"/>
              <w:sz w:val="24"/>
              <w:szCs w:val="24"/>
            </w:rPr>
            <w:fldChar w:fldCharType="end"/>
          </w:r>
        </w:p>
      </w:sdtContent>
    </w:sdt>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Pr="002731C2" w:rsidRDefault="00712835" w:rsidP="002731C2">
      <w:pPr>
        <w:pStyle w:val="Heading2"/>
      </w:pPr>
      <w:bookmarkStart w:id="1" w:name="_Toc68700112"/>
      <w:r w:rsidRPr="002731C2">
        <w:lastRenderedPageBreak/>
        <w:t>Introduction</w:t>
      </w:r>
      <w:bookmarkEnd w:id="1"/>
    </w:p>
    <w:p w:rsidR="00042924" w:rsidRPr="00C94808" w:rsidRDefault="00712835" w:rsidP="00C94808">
      <w:pPr>
        <w:spacing w:after="0" w:line="360" w:lineRule="auto"/>
        <w:jc w:val="both"/>
        <w:rPr>
          <w:rFonts w:ascii="Times New Roman" w:hAnsi="Times New Roman" w:cs="Times New Roman"/>
          <w:sz w:val="24"/>
        </w:rPr>
      </w:pPr>
      <w:r>
        <w:rPr>
          <w:rFonts w:ascii="Times New Roman" w:hAnsi="Times New Roman" w:cs="Times New Roman"/>
          <w:sz w:val="24"/>
        </w:rPr>
        <w:t>Marketing fundamentals analysis and evaluation is the procedure to study the dynamic markets for gathering information related to the market, resources, and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Payne</w:t>
      </w:r>
      <w:r w:rsidR="00971DDB">
        <w:rPr>
          <w:rFonts w:ascii="Times New Roman" w:hAnsi="Times New Roman" w:cs="Times New Roman"/>
          <w:color w:val="222222"/>
          <w:sz w:val="24"/>
          <w:szCs w:val="18"/>
          <w:shd w:val="clear" w:color="auto" w:fill="FFFFFF"/>
        </w:rPr>
        <w:t xml:space="preserve"> et al., 2017)</w:t>
      </w:r>
      <w:r>
        <w:rPr>
          <w:rFonts w:ascii="Times New Roman" w:hAnsi="Times New Roman" w:cs="Times New Roman"/>
          <w:sz w:val="24"/>
        </w:rPr>
        <w:t xml:space="preserve">. </w:t>
      </w:r>
      <w:r w:rsidR="00647AED">
        <w:rPr>
          <w:rFonts w:ascii="Times New Roman" w:hAnsi="Times New Roman" w:cs="Times New Roman"/>
          <w:sz w:val="24"/>
        </w:rPr>
        <w:t>This essay explains the role of marketing in creating values for customers. It also discussed stakeholder engagement and their impact on marketing activities on the firm. Marketing also plays an important role in managing in creating value for the target customers</w:t>
      </w:r>
      <w:r w:rsidR="00CF18D0">
        <w:rPr>
          <w:rFonts w:ascii="Times New Roman" w:hAnsi="Times New Roman" w:cs="Times New Roman"/>
          <w:sz w:val="24"/>
        </w:rPr>
        <w:t xml:space="preserve">. It also helps to understand the customer behavior and attitude in the competitive market. </w:t>
      </w: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Pr="002731C2" w:rsidRDefault="00712835" w:rsidP="002731C2">
      <w:pPr>
        <w:pStyle w:val="Heading2"/>
      </w:pPr>
      <w:bookmarkStart w:id="2" w:name="_Toc68700113"/>
      <w:r w:rsidRPr="002731C2">
        <w:lastRenderedPageBreak/>
        <w:t>Role of Marketing in creating value for Customers</w:t>
      </w:r>
      <w:bookmarkEnd w:id="2"/>
    </w:p>
    <w:p w:rsidR="00CF18D0" w:rsidRDefault="00712835" w:rsidP="00364735">
      <w:pPr>
        <w:spacing w:after="0" w:line="360" w:lineRule="auto"/>
        <w:jc w:val="both"/>
        <w:rPr>
          <w:rFonts w:ascii="Times New Roman" w:hAnsi="Times New Roman" w:cs="Times New Roman"/>
          <w:sz w:val="24"/>
        </w:rPr>
      </w:pPr>
      <w:r>
        <w:rPr>
          <w:rFonts w:ascii="Times New Roman" w:hAnsi="Times New Roman" w:cs="Times New Roman"/>
          <w:sz w:val="24"/>
        </w:rPr>
        <w:t>Marketing has identified the condition of fulfilling the customer needs and demand</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Fuentes</w:t>
      </w:r>
      <w:r w:rsidR="00971DDB">
        <w:rPr>
          <w:rFonts w:ascii="Times New Roman" w:hAnsi="Times New Roman" w:cs="Times New Roman"/>
          <w:color w:val="222222"/>
          <w:sz w:val="24"/>
          <w:szCs w:val="18"/>
          <w:shd w:val="clear" w:color="auto" w:fill="FFFFFF"/>
        </w:rPr>
        <w:t xml:space="preserve"> et al., 2017)</w:t>
      </w:r>
      <w:r>
        <w:rPr>
          <w:rFonts w:ascii="Times New Roman" w:hAnsi="Times New Roman" w:cs="Times New Roman"/>
          <w:sz w:val="24"/>
        </w:rPr>
        <w:t xml:space="preserve">. It generates value by creating connections among people, products, customers, and companies. </w:t>
      </w:r>
      <w:r w:rsidR="00A631D6">
        <w:rPr>
          <w:rFonts w:ascii="Times New Roman" w:hAnsi="Times New Roman" w:cs="Times New Roman"/>
          <w:sz w:val="24"/>
        </w:rPr>
        <w:t>It also helps to identify the customer's demand and needs. The Company uses marketing to target large customers and how to reach them. The Company manufactures the right product and service available to the right people at the right time</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Lahtinen</w:t>
      </w:r>
      <w:proofErr w:type="spellEnd"/>
      <w:r w:rsidR="00971DDB">
        <w:rPr>
          <w:rFonts w:ascii="Times New Roman" w:hAnsi="Times New Roman" w:cs="Times New Roman"/>
          <w:color w:val="222222"/>
          <w:sz w:val="24"/>
          <w:szCs w:val="18"/>
          <w:shd w:val="clear" w:color="auto" w:fill="FFFFFF"/>
        </w:rPr>
        <w:t xml:space="preserve"> et al., 2020)</w:t>
      </w:r>
      <w:r w:rsidR="00A631D6">
        <w:rPr>
          <w:rFonts w:ascii="Times New Roman" w:hAnsi="Times New Roman" w:cs="Times New Roman"/>
          <w:sz w:val="24"/>
        </w:rPr>
        <w:t xml:space="preserve">. Marketing provides an opportunity to win the business to retain customers. Marketing also helps the company to make the right decision about the company's success. </w:t>
      </w:r>
      <w:r w:rsidR="00FA52EF">
        <w:rPr>
          <w:rFonts w:ascii="Times New Roman" w:hAnsi="Times New Roman" w:cs="Times New Roman"/>
          <w:sz w:val="24"/>
        </w:rPr>
        <w:t>Marketing helps the company to build a new product to attract customers in the current market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(Jobber</w:t>
      </w:r>
      <w:r w:rsidR="00971DDB" w:rsidRPr="00264DE8">
        <w:rPr>
          <w:rFonts w:ascii="Times New Roman" w:hAnsi="Times New Roman" w:cs="Times New Roman"/>
          <w:color w:val="222222"/>
          <w:sz w:val="24"/>
          <w:szCs w:val="18"/>
          <w:shd w:val="clear" w:color="auto" w:fill="FFFFFF"/>
        </w:rPr>
        <w:t xml:space="preserve"> and Ellis-Chadwick</w:t>
      </w:r>
      <w:r w:rsidR="00971DDB">
        <w:rPr>
          <w:rFonts w:ascii="Times New Roman" w:hAnsi="Times New Roman" w:cs="Times New Roman"/>
          <w:color w:val="222222"/>
          <w:sz w:val="24"/>
          <w:szCs w:val="18"/>
          <w:shd w:val="clear" w:color="auto" w:fill="FFFFFF"/>
        </w:rPr>
        <w:t>, 2012)</w:t>
      </w:r>
      <w:r w:rsidR="00FA52EF">
        <w:rPr>
          <w:rFonts w:ascii="Times New Roman" w:hAnsi="Times New Roman" w:cs="Times New Roman"/>
          <w:sz w:val="24"/>
        </w:rPr>
        <w:t xml:space="preserve">. </w:t>
      </w:r>
      <w:r w:rsidR="00404003">
        <w:rPr>
          <w:rFonts w:ascii="Times New Roman" w:hAnsi="Times New Roman" w:cs="Times New Roman"/>
          <w:sz w:val="24"/>
        </w:rPr>
        <w:t xml:space="preserve">The company uses marketing to collect relevant information regarding the customer needs and demand in the existing market. </w:t>
      </w:r>
      <w:r w:rsidR="00266EAD">
        <w:rPr>
          <w:rFonts w:ascii="Times New Roman" w:hAnsi="Times New Roman" w:cs="Times New Roman"/>
          <w:sz w:val="24"/>
        </w:rPr>
        <w:t xml:space="preserve">Marketing plays an important role to improve the performance and productivity of the organization. </w:t>
      </w:r>
      <w:r w:rsidR="00CD59BC">
        <w:rPr>
          <w:rFonts w:ascii="Times New Roman" w:hAnsi="Times New Roman" w:cs="Times New Roman"/>
          <w:sz w:val="24"/>
        </w:rPr>
        <w:t xml:space="preserve">It also helps to maintain a strong connection with customers in long term. </w:t>
      </w:r>
      <w:r w:rsidR="00B422CB">
        <w:rPr>
          <w:rFonts w:ascii="Times New Roman" w:hAnsi="Times New Roman" w:cs="Times New Roman"/>
          <w:sz w:val="24"/>
        </w:rPr>
        <w:t xml:space="preserve">Marketing influence is considered the firm capacity to </w:t>
      </w:r>
      <w:r w:rsidR="00D05861">
        <w:rPr>
          <w:rFonts w:ascii="Times New Roman" w:hAnsi="Times New Roman" w:cs="Times New Roman"/>
          <w:sz w:val="24"/>
        </w:rPr>
        <w:t>understand attention and keep valuable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Primo</w:t>
      </w:r>
      <w:r w:rsidR="00971DDB">
        <w:rPr>
          <w:rFonts w:ascii="Times New Roman" w:hAnsi="Times New Roman" w:cs="Times New Roman"/>
          <w:color w:val="222222"/>
          <w:sz w:val="24"/>
          <w:szCs w:val="18"/>
          <w:shd w:val="clear" w:color="auto" w:fill="FFFFFF"/>
        </w:rPr>
        <w:t xml:space="preserve"> et al., 2020)</w:t>
      </w:r>
      <w:r w:rsidR="00D05861">
        <w:rPr>
          <w:rFonts w:ascii="Times New Roman" w:hAnsi="Times New Roman" w:cs="Times New Roman"/>
          <w:sz w:val="24"/>
        </w:rPr>
        <w:t xml:space="preserve">. </w:t>
      </w:r>
      <w:r w:rsidR="00D43E57">
        <w:rPr>
          <w:rFonts w:ascii="Times New Roman" w:hAnsi="Times New Roman" w:cs="Times New Roman"/>
          <w:sz w:val="24"/>
        </w:rPr>
        <w:t xml:space="preserve">The primary motive of the firm is to identify the needs and preferences of the customer to become successful in the competitive market. </w:t>
      </w:r>
      <w:r w:rsidR="00323905">
        <w:rPr>
          <w:rFonts w:ascii="Times New Roman" w:hAnsi="Times New Roman" w:cs="Times New Roman"/>
          <w:sz w:val="24"/>
        </w:rPr>
        <w:t xml:space="preserve">Customer value is the satisfaction to increase the customer experience by making the right action toward the price of products. </w:t>
      </w:r>
      <w:r w:rsidR="00043480">
        <w:rPr>
          <w:rFonts w:ascii="Times New Roman" w:hAnsi="Times New Roman" w:cs="Times New Roman"/>
          <w:sz w:val="24"/>
        </w:rPr>
        <w:t>The Company always focuses on creating value for the customer through advanced technology. With the help of a marketing campaign, Sainsbury provides awareness about the products to meet customer demand</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Payne</w:t>
      </w:r>
      <w:r w:rsidR="00971DDB">
        <w:rPr>
          <w:rFonts w:ascii="Times New Roman" w:hAnsi="Times New Roman" w:cs="Times New Roman"/>
          <w:color w:val="222222"/>
          <w:sz w:val="24"/>
          <w:szCs w:val="18"/>
          <w:shd w:val="clear" w:color="auto" w:fill="FFFFFF"/>
        </w:rPr>
        <w:t xml:space="preserve"> et al., 2017)</w:t>
      </w:r>
      <w:r w:rsidR="00043480">
        <w:rPr>
          <w:rFonts w:ascii="Times New Roman" w:hAnsi="Times New Roman" w:cs="Times New Roman"/>
          <w:sz w:val="24"/>
        </w:rPr>
        <w:t xml:space="preserve">. </w:t>
      </w:r>
      <w:r w:rsidR="00E94006">
        <w:rPr>
          <w:rFonts w:ascii="Times New Roman" w:hAnsi="Times New Roman" w:cs="Times New Roman"/>
          <w:sz w:val="24"/>
        </w:rPr>
        <w:t xml:space="preserve">Its plays an </w:t>
      </w:r>
      <w:r w:rsidR="00EC3E0E">
        <w:rPr>
          <w:rFonts w:ascii="Times New Roman" w:hAnsi="Times New Roman" w:cs="Times New Roman"/>
          <w:sz w:val="24"/>
        </w:rPr>
        <w:t xml:space="preserve">important role in creating customer value through a unique experience. </w:t>
      </w:r>
      <w:r w:rsidR="0016657E">
        <w:rPr>
          <w:rFonts w:ascii="Times New Roman" w:hAnsi="Times New Roman" w:cs="Times New Roman"/>
          <w:sz w:val="24"/>
        </w:rPr>
        <w:t>Marketing theor</w:t>
      </w:r>
      <w:r w:rsidR="00EF48AD">
        <w:rPr>
          <w:rFonts w:ascii="Times New Roman" w:hAnsi="Times New Roman" w:cs="Times New Roman"/>
          <w:sz w:val="24"/>
        </w:rPr>
        <w:t>ies that help to create customer value are explained as under:</w:t>
      </w:r>
    </w:p>
    <w:p w:rsidR="00043480" w:rsidRDefault="00043480" w:rsidP="00364735">
      <w:pPr>
        <w:spacing w:after="0" w:line="360" w:lineRule="auto"/>
        <w:jc w:val="both"/>
        <w:rPr>
          <w:rFonts w:ascii="Times New Roman" w:hAnsi="Times New Roman" w:cs="Times New Roman"/>
          <w:sz w:val="24"/>
        </w:rPr>
      </w:pPr>
    </w:p>
    <w:p w:rsidR="00E31219" w:rsidRDefault="00712835" w:rsidP="00364735">
      <w:pPr>
        <w:spacing w:after="0" w:line="360" w:lineRule="auto"/>
        <w:jc w:val="both"/>
        <w:rPr>
          <w:rFonts w:ascii="Times New Roman" w:hAnsi="Times New Roman" w:cs="Times New Roman"/>
          <w:b/>
          <w:sz w:val="24"/>
        </w:rPr>
      </w:pPr>
      <w:r w:rsidRPr="00E31219">
        <w:rPr>
          <w:rFonts w:ascii="Times New Roman" w:hAnsi="Times New Roman" w:cs="Times New Roman"/>
          <w:b/>
          <w:sz w:val="24"/>
        </w:rPr>
        <w:t xml:space="preserve">Marketing Mix to </w:t>
      </w:r>
      <w:r>
        <w:rPr>
          <w:rFonts w:ascii="Times New Roman" w:hAnsi="Times New Roman" w:cs="Times New Roman"/>
          <w:b/>
          <w:sz w:val="24"/>
        </w:rPr>
        <w:t>C</w:t>
      </w:r>
      <w:r w:rsidRPr="00E31219">
        <w:rPr>
          <w:rFonts w:ascii="Times New Roman" w:hAnsi="Times New Roman" w:cs="Times New Roman"/>
          <w:b/>
          <w:sz w:val="24"/>
        </w:rPr>
        <w:t xml:space="preserve">reate </w:t>
      </w:r>
      <w:r>
        <w:rPr>
          <w:rFonts w:ascii="Times New Roman" w:hAnsi="Times New Roman" w:cs="Times New Roman"/>
          <w:b/>
          <w:sz w:val="24"/>
        </w:rPr>
        <w:t>C</w:t>
      </w:r>
      <w:r w:rsidRPr="00E31219">
        <w:rPr>
          <w:rFonts w:ascii="Times New Roman" w:hAnsi="Times New Roman" w:cs="Times New Roman"/>
          <w:b/>
          <w:sz w:val="24"/>
        </w:rPr>
        <w:t xml:space="preserve">ustomer </w:t>
      </w:r>
      <w:r>
        <w:rPr>
          <w:rFonts w:ascii="Times New Roman" w:hAnsi="Times New Roman" w:cs="Times New Roman"/>
          <w:b/>
          <w:sz w:val="24"/>
        </w:rPr>
        <w:t>V</w:t>
      </w:r>
      <w:r w:rsidRPr="00E31219">
        <w:rPr>
          <w:rFonts w:ascii="Times New Roman" w:hAnsi="Times New Roman" w:cs="Times New Roman"/>
          <w:b/>
          <w:sz w:val="24"/>
        </w:rPr>
        <w:t>alue</w:t>
      </w:r>
    </w:p>
    <w:p w:rsidR="009702C5" w:rsidRDefault="00712835" w:rsidP="00364735">
      <w:pPr>
        <w:spacing w:after="0" w:line="360" w:lineRule="auto"/>
        <w:jc w:val="both"/>
        <w:rPr>
          <w:rFonts w:ascii="Times New Roman" w:hAnsi="Times New Roman" w:cs="Times New Roman"/>
          <w:sz w:val="24"/>
        </w:rPr>
      </w:pPr>
      <w:r>
        <w:rPr>
          <w:rFonts w:ascii="Times New Roman" w:hAnsi="Times New Roman" w:cs="Times New Roman"/>
          <w:sz w:val="24"/>
        </w:rPr>
        <w:t>The marketing mix is the best tool use by marketers to create value for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Lahtinen</w:t>
      </w:r>
      <w:proofErr w:type="spellEnd"/>
      <w:r w:rsidR="00971DDB">
        <w:rPr>
          <w:rFonts w:ascii="Times New Roman" w:hAnsi="Times New Roman" w:cs="Times New Roman"/>
          <w:color w:val="222222"/>
          <w:sz w:val="24"/>
          <w:szCs w:val="18"/>
          <w:shd w:val="clear" w:color="auto" w:fill="FFFFFF"/>
        </w:rPr>
        <w:t xml:space="preserve"> et al., 2020)</w:t>
      </w:r>
      <w:r>
        <w:rPr>
          <w:rFonts w:ascii="Times New Roman" w:hAnsi="Times New Roman" w:cs="Times New Roman"/>
          <w:sz w:val="24"/>
        </w:rPr>
        <w:t xml:space="preserve">. It also </w:t>
      </w:r>
      <w:r w:rsidR="00323905">
        <w:rPr>
          <w:rFonts w:ascii="Times New Roman" w:hAnsi="Times New Roman" w:cs="Times New Roman"/>
          <w:sz w:val="24"/>
        </w:rPr>
        <w:t>helps</w:t>
      </w:r>
      <w:r>
        <w:rPr>
          <w:rFonts w:ascii="Times New Roman" w:hAnsi="Times New Roman" w:cs="Times New Roman"/>
          <w:sz w:val="24"/>
        </w:rPr>
        <w:t xml:space="preserve"> Sainsbury to improve its marketing strategy and increase the </w:t>
      </w:r>
      <w:r w:rsidR="00323905">
        <w:rPr>
          <w:rFonts w:ascii="Times New Roman" w:hAnsi="Times New Roman" w:cs="Times New Roman"/>
          <w:sz w:val="24"/>
        </w:rPr>
        <w:t>level of sustainability for the firm.</w:t>
      </w:r>
      <w:r>
        <w:rPr>
          <w:rFonts w:ascii="Times New Roman" w:hAnsi="Times New Roman" w:cs="Times New Roman"/>
          <w:sz w:val="24"/>
        </w:rPr>
        <w:t xml:space="preserve"> </w:t>
      </w:r>
      <w:r w:rsidR="001F6B30">
        <w:rPr>
          <w:rFonts w:ascii="Times New Roman" w:hAnsi="Times New Roman" w:cs="Times New Roman"/>
          <w:sz w:val="24"/>
        </w:rPr>
        <w:t xml:space="preserve">Sainsbury has adopted sustainable marketing tactics to gain a competitive edge. </w:t>
      </w:r>
      <w:r>
        <w:rPr>
          <w:rFonts w:ascii="Times New Roman" w:hAnsi="Times New Roman" w:cs="Times New Roman"/>
          <w:sz w:val="24"/>
        </w:rPr>
        <w:t>The Component of the marketing mix of Sainsbury is explained as below:</w:t>
      </w:r>
    </w:p>
    <w:p w:rsidR="00E31219" w:rsidRPr="00171752" w:rsidRDefault="00712835" w:rsidP="00364735">
      <w:pPr>
        <w:spacing w:after="0" w:line="360" w:lineRule="auto"/>
        <w:jc w:val="both"/>
        <w:rPr>
          <w:rFonts w:ascii="Times New Roman" w:hAnsi="Times New Roman" w:cs="Times New Roman"/>
          <w:sz w:val="24"/>
        </w:rPr>
      </w:pPr>
      <w:r>
        <w:rPr>
          <w:rFonts w:ascii="Times New Roman" w:hAnsi="Times New Roman" w:cs="Times New Roman"/>
          <w:b/>
          <w:sz w:val="24"/>
        </w:rPr>
        <w:t>Product</w:t>
      </w:r>
      <w:r w:rsidR="009702C5">
        <w:rPr>
          <w:rFonts w:ascii="Times New Roman" w:hAnsi="Times New Roman" w:cs="Times New Roman"/>
          <w:b/>
          <w:sz w:val="24"/>
        </w:rPr>
        <w:t xml:space="preserve">: </w:t>
      </w:r>
      <w:r w:rsidR="00171752">
        <w:rPr>
          <w:rFonts w:ascii="Times New Roman" w:hAnsi="Times New Roman" w:cs="Times New Roman"/>
          <w:sz w:val="24"/>
        </w:rPr>
        <w:t>Sainsbury offering a wide range of products to grab customer attention across the world</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Fuentes</w:t>
      </w:r>
      <w:r w:rsidR="00971DDB">
        <w:rPr>
          <w:rFonts w:ascii="Times New Roman" w:hAnsi="Times New Roman" w:cs="Times New Roman"/>
          <w:color w:val="222222"/>
          <w:sz w:val="24"/>
          <w:szCs w:val="18"/>
          <w:shd w:val="clear" w:color="auto" w:fill="FFFFFF"/>
        </w:rPr>
        <w:t xml:space="preserve"> et al., 2017)</w:t>
      </w:r>
      <w:r w:rsidR="00171752">
        <w:rPr>
          <w:rFonts w:ascii="Times New Roman" w:hAnsi="Times New Roman" w:cs="Times New Roman"/>
          <w:sz w:val="24"/>
        </w:rPr>
        <w:t xml:space="preserve">. The Company has more than 30,000 products ranges includes fresh salad, vegetables, fish, meat, dessert, dairy product, and other bakery items. </w:t>
      </w:r>
    </w:p>
    <w:p w:rsidR="00A85930" w:rsidRDefault="00712835" w:rsidP="00364735">
      <w:pPr>
        <w:spacing w:after="0" w:line="360" w:lineRule="auto"/>
        <w:jc w:val="both"/>
        <w:rPr>
          <w:rFonts w:ascii="Times New Roman" w:hAnsi="Times New Roman" w:cs="Times New Roman"/>
          <w:sz w:val="24"/>
        </w:rPr>
      </w:pPr>
      <w:r>
        <w:rPr>
          <w:rFonts w:ascii="Times New Roman" w:hAnsi="Times New Roman" w:cs="Times New Roman"/>
          <w:b/>
          <w:sz w:val="24"/>
        </w:rPr>
        <w:lastRenderedPageBreak/>
        <w:t>Price</w:t>
      </w:r>
      <w:r w:rsidR="00171752">
        <w:rPr>
          <w:rFonts w:ascii="Times New Roman" w:hAnsi="Times New Roman" w:cs="Times New Roman"/>
          <w:b/>
          <w:sz w:val="24"/>
        </w:rPr>
        <w:t>:</w:t>
      </w:r>
      <w:r>
        <w:rPr>
          <w:rFonts w:ascii="Times New Roman" w:hAnsi="Times New Roman" w:cs="Times New Roman"/>
          <w:sz w:val="24"/>
        </w:rPr>
        <w:t xml:space="preserve"> The Company mainly targets families and households through an offline and online platform as its target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Baker</w:t>
      </w:r>
      <w:r w:rsidR="00971DDB">
        <w:rPr>
          <w:rFonts w:ascii="Times New Roman" w:hAnsi="Times New Roman" w:cs="Times New Roman"/>
          <w:color w:val="222222"/>
          <w:sz w:val="24"/>
          <w:szCs w:val="18"/>
          <w:shd w:val="clear" w:color="auto" w:fill="FFFFFF"/>
        </w:rPr>
        <w:t>, 2012)</w:t>
      </w:r>
      <w:r>
        <w:rPr>
          <w:rFonts w:ascii="Times New Roman" w:hAnsi="Times New Roman" w:cs="Times New Roman"/>
          <w:sz w:val="24"/>
        </w:rPr>
        <w:t xml:space="preserve">. The Company adopts a competitive pricing policy to maintain strong positioning. Sainsbury offers groceries and fresh products at affordable rates to grab the customer's attention. </w:t>
      </w:r>
    </w:p>
    <w:p w:rsidR="009C3333" w:rsidRPr="00645798" w:rsidRDefault="00712835" w:rsidP="00364735">
      <w:pPr>
        <w:spacing w:after="0" w:line="360" w:lineRule="auto"/>
        <w:jc w:val="both"/>
        <w:rPr>
          <w:rFonts w:ascii="Times New Roman" w:hAnsi="Times New Roman" w:cs="Times New Roman"/>
          <w:sz w:val="24"/>
        </w:rPr>
      </w:pPr>
      <w:r>
        <w:rPr>
          <w:rFonts w:ascii="Times New Roman" w:hAnsi="Times New Roman" w:cs="Times New Roman"/>
          <w:b/>
          <w:sz w:val="24"/>
        </w:rPr>
        <w:t>Place:</w:t>
      </w:r>
      <w:r w:rsidR="00645798">
        <w:rPr>
          <w:rFonts w:ascii="Times New Roman" w:hAnsi="Times New Roman" w:cs="Times New Roman"/>
          <w:sz w:val="24"/>
        </w:rPr>
        <w:t xml:space="preserve"> In 1922, the company started its operations at Drury Lane in London</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Primo</w:t>
      </w:r>
      <w:r w:rsidR="00971DDB">
        <w:rPr>
          <w:rFonts w:ascii="Times New Roman" w:hAnsi="Times New Roman" w:cs="Times New Roman"/>
          <w:color w:val="222222"/>
          <w:sz w:val="24"/>
          <w:szCs w:val="18"/>
          <w:shd w:val="clear" w:color="auto" w:fill="FFFFFF"/>
        </w:rPr>
        <w:t xml:space="preserve"> et al., 2020)</w:t>
      </w:r>
      <w:r w:rsidR="00645798">
        <w:rPr>
          <w:rFonts w:ascii="Times New Roman" w:hAnsi="Times New Roman" w:cs="Times New Roman"/>
          <w:sz w:val="24"/>
        </w:rPr>
        <w:t xml:space="preserve">. Sainsbury has 608 supermarkets and 806 convenience stores </w:t>
      </w:r>
      <w:r w:rsidR="00984104">
        <w:rPr>
          <w:rFonts w:ascii="Times New Roman" w:hAnsi="Times New Roman" w:cs="Times New Roman"/>
          <w:sz w:val="24"/>
        </w:rPr>
        <w:t xml:space="preserve">to meet the customer demand. The Company has stores in each corner of the world to create customer value. </w:t>
      </w:r>
    </w:p>
    <w:p w:rsidR="00A85930" w:rsidRDefault="00712835" w:rsidP="00364735">
      <w:pPr>
        <w:spacing w:after="0" w:line="360" w:lineRule="auto"/>
        <w:jc w:val="both"/>
        <w:rPr>
          <w:rFonts w:ascii="Times New Roman" w:hAnsi="Times New Roman" w:cs="Times New Roman"/>
          <w:b/>
          <w:sz w:val="24"/>
        </w:rPr>
      </w:pPr>
      <w:r>
        <w:rPr>
          <w:rFonts w:ascii="Times New Roman" w:hAnsi="Times New Roman" w:cs="Times New Roman"/>
          <w:b/>
          <w:sz w:val="24"/>
        </w:rPr>
        <w:t>Promotion:</w:t>
      </w:r>
      <w:r w:rsidR="000239C2">
        <w:rPr>
          <w:rFonts w:ascii="Times New Roman" w:hAnsi="Times New Roman" w:cs="Times New Roman"/>
          <w:sz w:val="24"/>
        </w:rPr>
        <w:t xml:space="preserve"> ATL and BTL strategies used by Sainsbury to market its products in the customer market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Payne</w:t>
      </w:r>
      <w:r w:rsidR="00971DDB">
        <w:rPr>
          <w:rFonts w:ascii="Times New Roman" w:hAnsi="Times New Roman" w:cs="Times New Roman"/>
          <w:color w:val="222222"/>
          <w:sz w:val="24"/>
          <w:szCs w:val="18"/>
          <w:shd w:val="clear" w:color="auto" w:fill="FFFFFF"/>
        </w:rPr>
        <w:t xml:space="preserve"> et al., 2017)</w:t>
      </w:r>
      <w:r w:rsidR="000239C2">
        <w:rPr>
          <w:rFonts w:ascii="Times New Roman" w:hAnsi="Times New Roman" w:cs="Times New Roman"/>
          <w:sz w:val="24"/>
        </w:rPr>
        <w:t xml:space="preserve">. The Company also launched Nectar Reward Card to build sales and increase the customer base. With the help of social media, the company promotes its product to generate customer values. </w:t>
      </w:r>
    </w:p>
    <w:p w:rsidR="000239C2" w:rsidRDefault="00712835" w:rsidP="00364735">
      <w:pPr>
        <w:spacing w:after="0" w:line="360" w:lineRule="auto"/>
        <w:jc w:val="both"/>
        <w:rPr>
          <w:rFonts w:ascii="Times New Roman" w:hAnsi="Times New Roman" w:cs="Times New Roman"/>
          <w:b/>
          <w:sz w:val="24"/>
        </w:rPr>
      </w:pPr>
      <w:r>
        <w:rPr>
          <w:rFonts w:ascii="Times New Roman" w:hAnsi="Times New Roman" w:cs="Times New Roman"/>
          <w:b/>
          <w:sz w:val="24"/>
        </w:rPr>
        <w:t>People:</w:t>
      </w:r>
      <w:r w:rsidR="0002569F">
        <w:rPr>
          <w:rFonts w:ascii="Times New Roman" w:hAnsi="Times New Roman" w:cs="Times New Roman"/>
          <w:sz w:val="24"/>
        </w:rPr>
        <w:t xml:space="preserve"> The Company has trained its staff and professionals to understand the needs and demands of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Thabit</w:t>
      </w:r>
      <w:proofErr w:type="spellEnd"/>
      <w:r w:rsidR="00971DDB" w:rsidRPr="00264DE8">
        <w:rPr>
          <w:rFonts w:ascii="Times New Roman" w:hAnsi="Times New Roman" w:cs="Times New Roman"/>
          <w:color w:val="222222"/>
          <w:sz w:val="24"/>
          <w:szCs w:val="18"/>
          <w:shd w:val="clear" w:color="auto" w:fill="FFFFFF"/>
        </w:rPr>
        <w:t xml:space="preserve"> and </w:t>
      </w:r>
      <w:proofErr w:type="spellStart"/>
      <w:r w:rsidR="00971DDB" w:rsidRPr="00264DE8">
        <w:rPr>
          <w:rFonts w:ascii="Times New Roman" w:hAnsi="Times New Roman" w:cs="Times New Roman"/>
          <w:color w:val="222222"/>
          <w:sz w:val="24"/>
          <w:szCs w:val="18"/>
          <w:shd w:val="clear" w:color="auto" w:fill="FFFFFF"/>
        </w:rPr>
        <w:t>Raewf</w:t>
      </w:r>
      <w:proofErr w:type="spellEnd"/>
      <w:r w:rsidR="00971DDB">
        <w:rPr>
          <w:rFonts w:ascii="Times New Roman" w:hAnsi="Times New Roman" w:cs="Times New Roman"/>
          <w:color w:val="222222"/>
          <w:sz w:val="24"/>
          <w:szCs w:val="18"/>
          <w:shd w:val="clear" w:color="auto" w:fill="FFFFFF"/>
        </w:rPr>
        <w:t>, 2018)</w:t>
      </w:r>
      <w:r w:rsidR="0002569F">
        <w:rPr>
          <w:rFonts w:ascii="Times New Roman" w:hAnsi="Times New Roman" w:cs="Times New Roman"/>
          <w:sz w:val="24"/>
        </w:rPr>
        <w:t xml:space="preserve">. </w:t>
      </w:r>
      <w:r w:rsidR="00A727B0">
        <w:rPr>
          <w:rFonts w:ascii="Times New Roman" w:hAnsi="Times New Roman" w:cs="Times New Roman"/>
          <w:sz w:val="24"/>
        </w:rPr>
        <w:t>Sainsbury always gives first preference to its customers. The company trained its staff to meet the customer needs and accomplish the organizational goals.</w:t>
      </w:r>
    </w:p>
    <w:p w:rsidR="00A727B0" w:rsidRDefault="00712835" w:rsidP="00364735">
      <w:pPr>
        <w:spacing w:after="0" w:line="360" w:lineRule="auto"/>
        <w:jc w:val="both"/>
        <w:rPr>
          <w:rFonts w:ascii="Times New Roman" w:hAnsi="Times New Roman" w:cs="Times New Roman"/>
          <w:b/>
          <w:sz w:val="24"/>
        </w:rPr>
      </w:pPr>
      <w:r>
        <w:rPr>
          <w:rFonts w:ascii="Times New Roman" w:hAnsi="Times New Roman" w:cs="Times New Roman"/>
          <w:b/>
          <w:sz w:val="24"/>
        </w:rPr>
        <w:t>Process:</w:t>
      </w:r>
      <w:r w:rsidR="00D217DC">
        <w:rPr>
          <w:rFonts w:ascii="Times New Roman" w:hAnsi="Times New Roman" w:cs="Times New Roman"/>
          <w:sz w:val="24"/>
        </w:rPr>
        <w:t xml:space="preserve"> Sainsbury has developed an online platform for customer shopping</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Jain</w:t>
      </w:r>
      <w:r w:rsidR="00971DDB">
        <w:rPr>
          <w:rFonts w:ascii="Times New Roman" w:hAnsi="Times New Roman" w:cs="Times New Roman"/>
          <w:color w:val="222222"/>
          <w:sz w:val="24"/>
          <w:szCs w:val="18"/>
          <w:shd w:val="clear" w:color="auto" w:fill="FFFFFF"/>
        </w:rPr>
        <w:t>, 2013)</w:t>
      </w:r>
      <w:r w:rsidR="00D217DC">
        <w:rPr>
          <w:rFonts w:ascii="Times New Roman" w:hAnsi="Times New Roman" w:cs="Times New Roman"/>
          <w:sz w:val="24"/>
        </w:rPr>
        <w:t xml:space="preserve">. It is convenient for customers and products to deliver to the customer's doorstep with a single click that helps to maintain customer loyalty. </w:t>
      </w:r>
    </w:p>
    <w:p w:rsidR="00D217DC" w:rsidRDefault="00712835" w:rsidP="00364735">
      <w:pPr>
        <w:spacing w:after="0" w:line="360" w:lineRule="auto"/>
        <w:jc w:val="both"/>
        <w:rPr>
          <w:rFonts w:ascii="Times New Roman" w:hAnsi="Times New Roman" w:cs="Times New Roman"/>
          <w:b/>
          <w:sz w:val="24"/>
        </w:rPr>
      </w:pPr>
      <w:r>
        <w:rPr>
          <w:rFonts w:ascii="Times New Roman" w:hAnsi="Times New Roman" w:cs="Times New Roman"/>
          <w:b/>
          <w:sz w:val="24"/>
        </w:rPr>
        <w:t>Physical Evidence:</w:t>
      </w:r>
      <w:r w:rsidR="00E40C29">
        <w:rPr>
          <w:rFonts w:ascii="Times New Roman" w:hAnsi="Times New Roman" w:cs="Times New Roman"/>
          <w:sz w:val="24"/>
        </w:rPr>
        <w:t xml:space="preserve"> Through physical evidence, the company has marketed its products to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Lahtinen</w:t>
      </w:r>
      <w:proofErr w:type="spellEnd"/>
      <w:r w:rsidR="00971DDB">
        <w:rPr>
          <w:rFonts w:ascii="Times New Roman" w:hAnsi="Times New Roman" w:cs="Times New Roman"/>
          <w:color w:val="222222"/>
          <w:sz w:val="24"/>
          <w:szCs w:val="18"/>
          <w:shd w:val="clear" w:color="auto" w:fill="FFFFFF"/>
        </w:rPr>
        <w:t xml:space="preserve"> et al., 2020)</w:t>
      </w:r>
      <w:r w:rsidR="00E40C29">
        <w:rPr>
          <w:rFonts w:ascii="Times New Roman" w:hAnsi="Times New Roman" w:cs="Times New Roman"/>
          <w:sz w:val="24"/>
        </w:rPr>
        <w:t xml:space="preserve">. The different design of stores and layout helps to fulfill the customers’ needs. </w:t>
      </w:r>
      <w:r w:rsidR="0041474B">
        <w:rPr>
          <w:rFonts w:ascii="Times New Roman" w:hAnsi="Times New Roman" w:cs="Times New Roman"/>
          <w:sz w:val="24"/>
        </w:rPr>
        <w:t xml:space="preserve">The Company maintains a clean, tidy, and trained staff that helps to create value for customers. </w:t>
      </w:r>
    </w:p>
    <w:p w:rsidR="009C3333" w:rsidRDefault="009C3333" w:rsidP="00364735">
      <w:pPr>
        <w:spacing w:after="0" w:line="360" w:lineRule="auto"/>
        <w:jc w:val="both"/>
        <w:rPr>
          <w:rFonts w:ascii="Times New Roman" w:hAnsi="Times New Roman" w:cs="Times New Roman"/>
          <w:b/>
          <w:sz w:val="24"/>
        </w:rPr>
      </w:pPr>
    </w:p>
    <w:p w:rsidR="009C3333" w:rsidRDefault="00712835" w:rsidP="00364735">
      <w:pPr>
        <w:spacing w:after="0" w:line="360" w:lineRule="auto"/>
        <w:jc w:val="both"/>
        <w:rPr>
          <w:rFonts w:ascii="Times New Roman" w:hAnsi="Times New Roman" w:cs="Times New Roman"/>
          <w:b/>
          <w:sz w:val="24"/>
        </w:rPr>
      </w:pPr>
      <w:r>
        <w:rPr>
          <w:rFonts w:ascii="Times New Roman" w:hAnsi="Times New Roman" w:cs="Times New Roman"/>
          <w:b/>
          <w:sz w:val="24"/>
        </w:rPr>
        <w:t>SWOT Analysis</w:t>
      </w:r>
    </w:p>
    <w:p w:rsidR="009C3333" w:rsidRDefault="00712835" w:rsidP="00364735">
      <w:pPr>
        <w:spacing w:after="0" w:line="360" w:lineRule="auto"/>
        <w:jc w:val="both"/>
        <w:rPr>
          <w:rFonts w:ascii="Times New Roman" w:hAnsi="Times New Roman" w:cs="Times New Roman"/>
          <w:b/>
          <w:sz w:val="24"/>
        </w:rPr>
      </w:pPr>
      <w:r>
        <w:rPr>
          <w:rFonts w:ascii="Times New Roman" w:hAnsi="Times New Roman" w:cs="Times New Roman"/>
          <w:sz w:val="24"/>
        </w:rPr>
        <w:t>It is the strategic planning technique that helps to identify the internal and external situations faced by the firm</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Baker</w:t>
      </w:r>
      <w:r w:rsidR="00971DDB">
        <w:rPr>
          <w:rFonts w:ascii="Times New Roman" w:hAnsi="Times New Roman" w:cs="Times New Roman"/>
          <w:color w:val="222222"/>
          <w:sz w:val="24"/>
          <w:szCs w:val="18"/>
          <w:shd w:val="clear" w:color="auto" w:fill="FFFFFF"/>
        </w:rPr>
        <w:t>, 2012)</w:t>
      </w:r>
      <w:r>
        <w:rPr>
          <w:rFonts w:ascii="Times New Roman" w:hAnsi="Times New Roman" w:cs="Times New Roman"/>
          <w:sz w:val="24"/>
        </w:rPr>
        <w:t xml:space="preserve">. It is a useful technique to identify the strength that helps Sainsbury to create value for customers in the competitive market. </w:t>
      </w:r>
    </w:p>
    <w:p w:rsidR="009C3333" w:rsidRPr="00B84281" w:rsidRDefault="00712835" w:rsidP="00364735">
      <w:pPr>
        <w:spacing w:after="0" w:line="360" w:lineRule="auto"/>
        <w:jc w:val="both"/>
        <w:rPr>
          <w:rFonts w:ascii="Times New Roman" w:hAnsi="Times New Roman" w:cs="Times New Roman"/>
          <w:sz w:val="24"/>
        </w:rPr>
      </w:pPr>
      <w:r>
        <w:rPr>
          <w:rFonts w:ascii="Times New Roman" w:hAnsi="Times New Roman" w:cs="Times New Roman"/>
          <w:b/>
          <w:sz w:val="24"/>
        </w:rPr>
        <w:t>Strength:</w:t>
      </w:r>
      <w:r w:rsidR="00B84281">
        <w:rPr>
          <w:rFonts w:ascii="Times New Roman" w:hAnsi="Times New Roman" w:cs="Times New Roman"/>
          <w:sz w:val="24"/>
        </w:rPr>
        <w:t xml:space="preserve"> Sainsbury is the largest grocery store that deals in a wide range of products to meet the customer's demand</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Primo</w:t>
      </w:r>
      <w:r w:rsidR="00971DDB">
        <w:rPr>
          <w:rFonts w:ascii="Times New Roman" w:hAnsi="Times New Roman" w:cs="Times New Roman"/>
          <w:color w:val="222222"/>
          <w:sz w:val="24"/>
          <w:szCs w:val="18"/>
          <w:shd w:val="clear" w:color="auto" w:fill="FFFFFF"/>
        </w:rPr>
        <w:t xml:space="preserve"> et al., 2020)</w:t>
      </w:r>
      <w:r w:rsidR="00B84281">
        <w:rPr>
          <w:rFonts w:ascii="Times New Roman" w:hAnsi="Times New Roman" w:cs="Times New Roman"/>
          <w:sz w:val="24"/>
        </w:rPr>
        <w:t xml:space="preserve">. The Company uses a low-cost strategy to attract and retain customers. With social media platforms, Sainsbury promotes its products and services to fulfill the customer's demand. </w:t>
      </w:r>
    </w:p>
    <w:p w:rsidR="009C3333" w:rsidRPr="000044F8" w:rsidRDefault="00712835" w:rsidP="00364735">
      <w:pPr>
        <w:spacing w:after="0" w:line="360" w:lineRule="auto"/>
        <w:jc w:val="both"/>
        <w:rPr>
          <w:rFonts w:ascii="Times New Roman" w:hAnsi="Times New Roman" w:cs="Times New Roman"/>
          <w:sz w:val="24"/>
        </w:rPr>
      </w:pPr>
      <w:r>
        <w:rPr>
          <w:rFonts w:ascii="Times New Roman" w:hAnsi="Times New Roman" w:cs="Times New Roman"/>
          <w:b/>
          <w:sz w:val="24"/>
        </w:rPr>
        <w:lastRenderedPageBreak/>
        <w:t>Weakness:</w:t>
      </w:r>
      <w:r w:rsidR="000044F8">
        <w:rPr>
          <w:rFonts w:ascii="Times New Roman" w:hAnsi="Times New Roman" w:cs="Times New Roman"/>
          <w:b/>
          <w:sz w:val="24"/>
        </w:rPr>
        <w:t xml:space="preserve"> </w:t>
      </w:r>
      <w:r w:rsidR="000044F8">
        <w:rPr>
          <w:rFonts w:ascii="Times New Roman" w:hAnsi="Times New Roman" w:cs="Times New Roman"/>
          <w:sz w:val="24"/>
        </w:rPr>
        <w:t>The Company faced lots of risk from brand switching. In the competitive market, the company cut down the cost to attract the customers that affect the financial position</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Fuentes</w:t>
      </w:r>
      <w:r w:rsidR="00971DDB">
        <w:rPr>
          <w:rFonts w:ascii="Times New Roman" w:hAnsi="Times New Roman" w:cs="Times New Roman"/>
          <w:color w:val="222222"/>
          <w:sz w:val="24"/>
          <w:szCs w:val="18"/>
          <w:shd w:val="clear" w:color="auto" w:fill="FFFFFF"/>
        </w:rPr>
        <w:t xml:space="preserve"> et al., 2017)</w:t>
      </w:r>
      <w:r w:rsidR="000044F8">
        <w:rPr>
          <w:rFonts w:ascii="Times New Roman" w:hAnsi="Times New Roman" w:cs="Times New Roman"/>
          <w:sz w:val="24"/>
        </w:rPr>
        <w:t xml:space="preserve">. The Company has not </w:t>
      </w:r>
      <w:r w:rsidR="0092397D">
        <w:rPr>
          <w:rFonts w:ascii="Times New Roman" w:hAnsi="Times New Roman" w:cs="Times New Roman"/>
          <w:sz w:val="24"/>
        </w:rPr>
        <w:t>resolved</w:t>
      </w:r>
      <w:r w:rsidR="000044F8">
        <w:rPr>
          <w:rFonts w:ascii="Times New Roman" w:hAnsi="Times New Roman" w:cs="Times New Roman"/>
          <w:sz w:val="24"/>
        </w:rPr>
        <w:t xml:space="preserve"> the challenges among the employees and employers. </w:t>
      </w:r>
    </w:p>
    <w:p w:rsidR="0092397D" w:rsidRDefault="00712835" w:rsidP="00364735">
      <w:pPr>
        <w:spacing w:after="0" w:line="360" w:lineRule="auto"/>
        <w:jc w:val="both"/>
        <w:rPr>
          <w:rFonts w:ascii="Times New Roman" w:hAnsi="Times New Roman" w:cs="Times New Roman"/>
          <w:b/>
          <w:sz w:val="24"/>
        </w:rPr>
      </w:pPr>
      <w:r>
        <w:rPr>
          <w:rFonts w:ascii="Times New Roman" w:hAnsi="Times New Roman" w:cs="Times New Roman"/>
          <w:b/>
          <w:sz w:val="24"/>
        </w:rPr>
        <w:t>Opportunity:</w:t>
      </w:r>
      <w:r w:rsidR="00B37FCF">
        <w:rPr>
          <w:rFonts w:ascii="Times New Roman" w:hAnsi="Times New Roman" w:cs="Times New Roman"/>
          <w:sz w:val="24"/>
        </w:rPr>
        <w:t xml:space="preserve"> The Company has </w:t>
      </w:r>
      <w:r w:rsidR="00B37FCF" w:rsidRPr="00B37FCF">
        <w:rPr>
          <w:rFonts w:ascii="Times New Roman" w:hAnsi="Times New Roman" w:cs="Times New Roman"/>
          <w:sz w:val="24"/>
        </w:rPr>
        <w:t>sufficient</w:t>
      </w:r>
      <w:r w:rsidR="00B37FCF">
        <w:rPr>
          <w:rFonts w:ascii="Times New Roman" w:hAnsi="Times New Roman" w:cs="Times New Roman"/>
          <w:sz w:val="24"/>
        </w:rPr>
        <w:t xml:space="preserve"> resources and capabilities to improve the condition with the help of advanced technology and application</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Thabit</w:t>
      </w:r>
      <w:proofErr w:type="spellEnd"/>
      <w:r w:rsidR="00971DDB" w:rsidRPr="00264DE8">
        <w:rPr>
          <w:rFonts w:ascii="Times New Roman" w:hAnsi="Times New Roman" w:cs="Times New Roman"/>
          <w:color w:val="222222"/>
          <w:sz w:val="24"/>
          <w:szCs w:val="18"/>
          <w:shd w:val="clear" w:color="auto" w:fill="FFFFFF"/>
        </w:rPr>
        <w:t xml:space="preserve"> and </w:t>
      </w:r>
      <w:proofErr w:type="spellStart"/>
      <w:r w:rsidR="00971DDB" w:rsidRPr="00264DE8">
        <w:rPr>
          <w:rFonts w:ascii="Times New Roman" w:hAnsi="Times New Roman" w:cs="Times New Roman"/>
          <w:color w:val="222222"/>
          <w:sz w:val="24"/>
          <w:szCs w:val="18"/>
          <w:shd w:val="clear" w:color="auto" w:fill="FFFFFF"/>
        </w:rPr>
        <w:t>Raewf</w:t>
      </w:r>
      <w:proofErr w:type="spellEnd"/>
      <w:r w:rsidR="00971DDB">
        <w:rPr>
          <w:rFonts w:ascii="Times New Roman" w:hAnsi="Times New Roman" w:cs="Times New Roman"/>
          <w:color w:val="222222"/>
          <w:sz w:val="24"/>
          <w:szCs w:val="18"/>
          <w:shd w:val="clear" w:color="auto" w:fill="FFFFFF"/>
        </w:rPr>
        <w:t>, 2018)</w:t>
      </w:r>
      <w:r w:rsidR="00B37FCF">
        <w:rPr>
          <w:rFonts w:ascii="Times New Roman" w:hAnsi="Times New Roman" w:cs="Times New Roman"/>
          <w:sz w:val="24"/>
        </w:rPr>
        <w:t xml:space="preserve">. </w:t>
      </w:r>
      <w:r w:rsidR="00A41DE2">
        <w:rPr>
          <w:rFonts w:ascii="Times New Roman" w:hAnsi="Times New Roman" w:cs="Times New Roman"/>
          <w:sz w:val="24"/>
        </w:rPr>
        <w:t xml:space="preserve">The Company wins the trust and confidence of the target customer through better services. </w:t>
      </w:r>
      <w:r w:rsidR="00CE1F31">
        <w:rPr>
          <w:rFonts w:ascii="Times New Roman" w:hAnsi="Times New Roman" w:cs="Times New Roman"/>
          <w:sz w:val="24"/>
        </w:rPr>
        <w:t xml:space="preserve">Sainsbury branded its products across the world to meet customer demand. </w:t>
      </w:r>
    </w:p>
    <w:p w:rsidR="009C3333" w:rsidRPr="001F496F" w:rsidRDefault="00712835" w:rsidP="00364735">
      <w:pPr>
        <w:spacing w:after="0" w:line="360" w:lineRule="auto"/>
        <w:jc w:val="both"/>
        <w:rPr>
          <w:rFonts w:ascii="Times New Roman" w:hAnsi="Times New Roman" w:cs="Times New Roman"/>
          <w:sz w:val="24"/>
        </w:rPr>
      </w:pPr>
      <w:r>
        <w:rPr>
          <w:rFonts w:ascii="Times New Roman" w:hAnsi="Times New Roman" w:cs="Times New Roman"/>
          <w:b/>
          <w:sz w:val="24"/>
        </w:rPr>
        <w:t>Threats:</w:t>
      </w:r>
      <w:r w:rsidR="001F496F">
        <w:rPr>
          <w:rFonts w:ascii="Times New Roman" w:hAnsi="Times New Roman" w:cs="Times New Roman"/>
          <w:sz w:val="24"/>
        </w:rPr>
        <w:t xml:space="preserve"> The Company faced tough competition from Aldi, Lidl, </w:t>
      </w:r>
      <w:proofErr w:type="spellStart"/>
      <w:r w:rsidR="001F496F">
        <w:rPr>
          <w:rFonts w:ascii="Times New Roman" w:hAnsi="Times New Roman" w:cs="Times New Roman"/>
          <w:sz w:val="24"/>
        </w:rPr>
        <w:t>Asda</w:t>
      </w:r>
      <w:proofErr w:type="spellEnd"/>
      <w:r w:rsidR="001F496F">
        <w:rPr>
          <w:rFonts w:ascii="Times New Roman" w:hAnsi="Times New Roman" w:cs="Times New Roman"/>
          <w:sz w:val="24"/>
        </w:rPr>
        <w:t xml:space="preserve">, and </w:t>
      </w:r>
      <w:proofErr w:type="spellStart"/>
      <w:r w:rsidR="001F496F">
        <w:rPr>
          <w:rFonts w:ascii="Times New Roman" w:hAnsi="Times New Roman" w:cs="Times New Roman"/>
          <w:sz w:val="24"/>
        </w:rPr>
        <w:t>Resco</w:t>
      </w:r>
      <w:proofErr w:type="spellEnd"/>
      <w:r w:rsidR="001F496F">
        <w:rPr>
          <w:rFonts w:ascii="Times New Roman" w:hAnsi="Times New Roman" w:cs="Times New Roman"/>
          <w:sz w:val="24"/>
        </w:rPr>
        <w:t xml:space="preserve">. </w:t>
      </w:r>
      <w:r w:rsidR="008060AD">
        <w:rPr>
          <w:rFonts w:ascii="Times New Roman" w:hAnsi="Times New Roman" w:cs="Times New Roman"/>
          <w:sz w:val="24"/>
        </w:rPr>
        <w:t>Rising raw material cost is the biggest threat faced by Sainsbury and it impacts the profit margin</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Jain</w:t>
      </w:r>
      <w:r w:rsidR="00971DDB">
        <w:rPr>
          <w:rFonts w:ascii="Times New Roman" w:hAnsi="Times New Roman" w:cs="Times New Roman"/>
          <w:color w:val="222222"/>
          <w:sz w:val="24"/>
          <w:szCs w:val="18"/>
          <w:shd w:val="clear" w:color="auto" w:fill="FFFFFF"/>
        </w:rPr>
        <w:t>, 2013)</w:t>
      </w:r>
      <w:r w:rsidR="008060AD">
        <w:rPr>
          <w:rFonts w:ascii="Times New Roman" w:hAnsi="Times New Roman" w:cs="Times New Roman"/>
          <w:sz w:val="24"/>
        </w:rPr>
        <w:t xml:space="preserve">. Shortage of skilled labor and staff in certain markets does not fulfill the customer needs that affect the customer's value. </w:t>
      </w:r>
    </w:p>
    <w:p w:rsidR="00CE1F31" w:rsidRDefault="00CE1F31" w:rsidP="00364735">
      <w:pPr>
        <w:spacing w:after="0" w:line="360" w:lineRule="auto"/>
        <w:jc w:val="both"/>
        <w:rPr>
          <w:rFonts w:ascii="Times New Roman" w:hAnsi="Times New Roman" w:cs="Times New Roman"/>
          <w:b/>
          <w:sz w:val="24"/>
        </w:rPr>
      </w:pPr>
    </w:p>
    <w:p w:rsidR="00D40EEF" w:rsidRPr="00F60A06" w:rsidRDefault="00712835" w:rsidP="00364735">
      <w:pPr>
        <w:spacing w:after="0" w:line="360" w:lineRule="auto"/>
        <w:jc w:val="both"/>
        <w:rPr>
          <w:rFonts w:ascii="Times New Roman" w:hAnsi="Times New Roman" w:cs="Times New Roman"/>
          <w:sz w:val="24"/>
        </w:rPr>
      </w:pPr>
      <w:r>
        <w:rPr>
          <w:rFonts w:ascii="Times New Roman" w:hAnsi="Times New Roman" w:cs="Times New Roman"/>
          <w:sz w:val="24"/>
        </w:rPr>
        <w:t>Marketing plays an important role at Sainsbury to create value for the customer</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Primo</w:t>
      </w:r>
      <w:r w:rsidR="00971DDB">
        <w:rPr>
          <w:rFonts w:ascii="Times New Roman" w:hAnsi="Times New Roman" w:cs="Times New Roman"/>
          <w:color w:val="222222"/>
          <w:sz w:val="24"/>
          <w:szCs w:val="18"/>
          <w:shd w:val="clear" w:color="auto" w:fill="FFFFFF"/>
        </w:rPr>
        <w:t xml:space="preserve"> et al., 2020)</w:t>
      </w:r>
      <w:r>
        <w:rPr>
          <w:rFonts w:ascii="Times New Roman" w:hAnsi="Times New Roman" w:cs="Times New Roman"/>
          <w:sz w:val="24"/>
        </w:rPr>
        <w:t xml:space="preserve">. The marketing mix helps to set the product price and maintain the quality that helps to create customer value. </w:t>
      </w:r>
      <w:r w:rsidR="00B500F8">
        <w:rPr>
          <w:rFonts w:ascii="Times New Roman" w:hAnsi="Times New Roman" w:cs="Times New Roman"/>
          <w:sz w:val="24"/>
        </w:rPr>
        <w:t xml:space="preserve">Through social media marketing, the Company creates the best value for its customers and delivers a high-quality product to meet the demand effectively. </w:t>
      </w:r>
      <w:r w:rsidR="001D1AB1">
        <w:rPr>
          <w:rFonts w:ascii="Times New Roman" w:hAnsi="Times New Roman" w:cs="Times New Roman"/>
          <w:sz w:val="24"/>
        </w:rPr>
        <w:t xml:space="preserve">Marketing also helps Sainsbury to understand the </w:t>
      </w:r>
      <w:r w:rsidR="007B74A6">
        <w:rPr>
          <w:rFonts w:ascii="Times New Roman" w:hAnsi="Times New Roman" w:cs="Times New Roman"/>
          <w:sz w:val="24"/>
        </w:rPr>
        <w:t>customer requirement to become successful in the competitive market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Thabit</w:t>
      </w:r>
      <w:proofErr w:type="spellEnd"/>
      <w:r w:rsidR="00971DDB" w:rsidRPr="00264DE8">
        <w:rPr>
          <w:rFonts w:ascii="Times New Roman" w:hAnsi="Times New Roman" w:cs="Times New Roman"/>
          <w:color w:val="222222"/>
          <w:sz w:val="24"/>
          <w:szCs w:val="18"/>
          <w:shd w:val="clear" w:color="auto" w:fill="FFFFFF"/>
        </w:rPr>
        <w:t xml:space="preserve"> and </w:t>
      </w:r>
      <w:proofErr w:type="spellStart"/>
      <w:r w:rsidR="00971DDB" w:rsidRPr="00264DE8">
        <w:rPr>
          <w:rFonts w:ascii="Times New Roman" w:hAnsi="Times New Roman" w:cs="Times New Roman"/>
          <w:color w:val="222222"/>
          <w:sz w:val="24"/>
          <w:szCs w:val="18"/>
          <w:shd w:val="clear" w:color="auto" w:fill="FFFFFF"/>
        </w:rPr>
        <w:t>Raewf</w:t>
      </w:r>
      <w:proofErr w:type="spellEnd"/>
      <w:r w:rsidR="00971DDB">
        <w:rPr>
          <w:rFonts w:ascii="Times New Roman" w:hAnsi="Times New Roman" w:cs="Times New Roman"/>
          <w:color w:val="222222"/>
          <w:sz w:val="24"/>
          <w:szCs w:val="18"/>
          <w:shd w:val="clear" w:color="auto" w:fill="FFFFFF"/>
        </w:rPr>
        <w:t>, 2018)</w:t>
      </w:r>
      <w:r w:rsidR="007B74A6">
        <w:rPr>
          <w:rFonts w:ascii="Times New Roman" w:hAnsi="Times New Roman" w:cs="Times New Roman"/>
          <w:sz w:val="24"/>
        </w:rPr>
        <w:t xml:space="preserve">. </w:t>
      </w:r>
    </w:p>
    <w:p w:rsidR="009C3333" w:rsidRPr="00D40EEF" w:rsidRDefault="009C3333" w:rsidP="00364735">
      <w:pPr>
        <w:spacing w:after="0" w:line="360" w:lineRule="auto"/>
        <w:jc w:val="both"/>
        <w:rPr>
          <w:rFonts w:ascii="Times New Roman" w:hAnsi="Times New Roman" w:cs="Times New Roman"/>
          <w:sz w:val="24"/>
        </w:rPr>
      </w:pPr>
    </w:p>
    <w:p w:rsidR="009C3333" w:rsidRDefault="009C3333" w:rsidP="00364735">
      <w:pPr>
        <w:spacing w:after="0" w:line="360" w:lineRule="auto"/>
        <w:jc w:val="both"/>
        <w:rPr>
          <w:rFonts w:ascii="Times New Roman" w:hAnsi="Times New Roman" w:cs="Times New Roman"/>
          <w:b/>
          <w:sz w:val="24"/>
        </w:rPr>
      </w:pPr>
    </w:p>
    <w:p w:rsidR="009C3333" w:rsidRPr="00E31219" w:rsidRDefault="009C3333" w:rsidP="00364735">
      <w:pPr>
        <w:spacing w:after="0" w:line="360" w:lineRule="auto"/>
        <w:jc w:val="both"/>
        <w:rPr>
          <w:rFonts w:ascii="Times New Roman" w:hAnsi="Times New Roman" w:cs="Times New Roman"/>
          <w:b/>
          <w:sz w:val="24"/>
        </w:rPr>
      </w:pPr>
    </w:p>
    <w:p w:rsidR="00E31219" w:rsidRPr="00364735" w:rsidRDefault="00E31219" w:rsidP="00364735">
      <w:pPr>
        <w:spacing w:after="0" w:line="360" w:lineRule="auto"/>
        <w:jc w:val="both"/>
        <w:rPr>
          <w:rFonts w:ascii="Times New Roman" w:hAnsi="Times New Roman" w:cs="Times New Roman"/>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E9214C" w:rsidRDefault="00E9214C" w:rsidP="008D5AAF">
      <w:pPr>
        <w:jc w:val="center"/>
        <w:rPr>
          <w:rFonts w:ascii="Times New Roman" w:hAnsi="Times New Roman" w:cs="Times New Roman"/>
          <w:b/>
          <w:sz w:val="24"/>
        </w:rPr>
      </w:pPr>
    </w:p>
    <w:p w:rsidR="002731C2" w:rsidRDefault="002731C2" w:rsidP="008D5AAF">
      <w:pPr>
        <w:jc w:val="center"/>
        <w:rPr>
          <w:rFonts w:ascii="Times New Roman" w:hAnsi="Times New Roman" w:cs="Times New Roman"/>
          <w:b/>
          <w:sz w:val="24"/>
        </w:rPr>
      </w:pPr>
    </w:p>
    <w:p w:rsidR="008D5AAF" w:rsidRPr="002731C2" w:rsidRDefault="00712835" w:rsidP="002731C2">
      <w:pPr>
        <w:pStyle w:val="Heading2"/>
      </w:pPr>
      <w:bookmarkStart w:id="3" w:name="_Toc68700114"/>
      <w:r w:rsidRPr="002731C2">
        <w:lastRenderedPageBreak/>
        <w:t>Stakeholder Engagement</w:t>
      </w:r>
      <w:bookmarkEnd w:id="3"/>
    </w:p>
    <w:p w:rsidR="00165354" w:rsidRDefault="00712835" w:rsidP="00FD0C88">
      <w:pPr>
        <w:spacing w:after="0" w:line="360" w:lineRule="auto"/>
        <w:jc w:val="both"/>
        <w:rPr>
          <w:rFonts w:ascii="Times New Roman" w:hAnsi="Times New Roman" w:cs="Times New Roman"/>
          <w:sz w:val="24"/>
        </w:rPr>
      </w:pPr>
      <w:r>
        <w:rPr>
          <w:rFonts w:ascii="Times New Roman" w:hAnsi="Times New Roman" w:cs="Times New Roman"/>
          <w:sz w:val="24"/>
        </w:rPr>
        <w:t>A stakeholder is considered as a party interested in business activities and affects the operation of the firm</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Phillipson</w:t>
      </w:r>
      <w:proofErr w:type="spellEnd"/>
      <w:r w:rsidR="00971DDB">
        <w:rPr>
          <w:rFonts w:ascii="Times New Roman" w:hAnsi="Times New Roman" w:cs="Times New Roman"/>
          <w:color w:val="222222"/>
          <w:sz w:val="24"/>
          <w:szCs w:val="18"/>
          <w:shd w:val="clear" w:color="auto" w:fill="FFFFFF"/>
        </w:rPr>
        <w:t xml:space="preserve"> et al., 2012)</w:t>
      </w:r>
      <w:r>
        <w:rPr>
          <w:rFonts w:ascii="Times New Roman" w:hAnsi="Times New Roman" w:cs="Times New Roman"/>
          <w:sz w:val="24"/>
        </w:rPr>
        <w:t xml:space="preserve">. It mainly includes employees, investors, customers, and suppliers. Some stakeholders are internal and other is external. </w:t>
      </w:r>
      <w:r w:rsidR="00542718">
        <w:rPr>
          <w:rFonts w:ascii="Times New Roman" w:hAnsi="Times New Roman" w:cs="Times New Roman"/>
          <w:sz w:val="24"/>
        </w:rPr>
        <w:t>Stakeholder engagement is the procedure that companies communicate and get to know about their stakeholders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Fuentes</w:t>
      </w:r>
      <w:r w:rsidR="00971DDB">
        <w:rPr>
          <w:rFonts w:ascii="Times New Roman" w:hAnsi="Times New Roman" w:cs="Times New Roman"/>
          <w:color w:val="222222"/>
          <w:sz w:val="24"/>
          <w:szCs w:val="18"/>
          <w:shd w:val="clear" w:color="auto" w:fill="FFFFFF"/>
        </w:rPr>
        <w:t xml:space="preserve"> et al., 2017)</w:t>
      </w:r>
      <w:r w:rsidR="00542718">
        <w:rPr>
          <w:rFonts w:ascii="Times New Roman" w:hAnsi="Times New Roman" w:cs="Times New Roman"/>
          <w:sz w:val="24"/>
        </w:rPr>
        <w:t xml:space="preserve">. </w:t>
      </w:r>
      <w:r w:rsidR="00616FE9">
        <w:rPr>
          <w:rFonts w:ascii="Times New Roman" w:hAnsi="Times New Roman" w:cs="Times New Roman"/>
          <w:sz w:val="24"/>
        </w:rPr>
        <w:t>The Company positively engages their stakeholder in business operations. In the organization, stakeholder engagement customs may exist in different areas such as public relations, customer services, supplier relations, management, and accounting to set the organizational stakeholder</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Bahadorestani</w:t>
      </w:r>
      <w:proofErr w:type="spellEnd"/>
      <w:r w:rsidR="00971DDB">
        <w:rPr>
          <w:rFonts w:ascii="Times New Roman" w:hAnsi="Times New Roman" w:cs="Times New Roman"/>
          <w:color w:val="222222"/>
          <w:sz w:val="24"/>
          <w:szCs w:val="18"/>
          <w:shd w:val="clear" w:color="auto" w:fill="FFFFFF"/>
        </w:rPr>
        <w:t xml:space="preserve"> et al., 2020)</w:t>
      </w:r>
      <w:r w:rsidR="00616FE9">
        <w:rPr>
          <w:rFonts w:ascii="Times New Roman" w:hAnsi="Times New Roman" w:cs="Times New Roman"/>
          <w:sz w:val="24"/>
        </w:rPr>
        <w:t xml:space="preserve">. </w:t>
      </w:r>
    </w:p>
    <w:p w:rsidR="00165354" w:rsidRDefault="00712835" w:rsidP="00165354">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Stakeholder engagement </w:t>
      </w:r>
      <w:r w:rsidR="009E3DA0">
        <w:rPr>
          <w:rFonts w:ascii="Times New Roman" w:hAnsi="Times New Roman" w:cs="Times New Roman"/>
          <w:sz w:val="24"/>
        </w:rPr>
        <w:t>is a process used by Sainsbury to engage all stakeholders to accomplish the desired goals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(Jobber</w:t>
      </w:r>
      <w:r w:rsidR="00971DDB" w:rsidRPr="00264DE8">
        <w:rPr>
          <w:rFonts w:ascii="Times New Roman" w:hAnsi="Times New Roman" w:cs="Times New Roman"/>
          <w:color w:val="222222"/>
          <w:sz w:val="24"/>
          <w:szCs w:val="18"/>
          <w:shd w:val="clear" w:color="auto" w:fill="FFFFFF"/>
        </w:rPr>
        <w:t xml:space="preserve"> and Ellis-Chadwick</w:t>
      </w:r>
      <w:r w:rsidR="00971DDB">
        <w:rPr>
          <w:rFonts w:ascii="Times New Roman" w:hAnsi="Times New Roman" w:cs="Times New Roman"/>
          <w:color w:val="222222"/>
          <w:sz w:val="24"/>
          <w:szCs w:val="18"/>
          <w:shd w:val="clear" w:color="auto" w:fill="FFFFFF"/>
        </w:rPr>
        <w:t>, 2012)</w:t>
      </w:r>
      <w:r w:rsidR="009E3DA0">
        <w:rPr>
          <w:rFonts w:ascii="Times New Roman" w:hAnsi="Times New Roman" w:cs="Times New Roman"/>
          <w:sz w:val="24"/>
        </w:rPr>
        <w:t xml:space="preserve">.  </w:t>
      </w:r>
      <w:r w:rsidR="00E36378">
        <w:rPr>
          <w:rFonts w:ascii="Times New Roman" w:hAnsi="Times New Roman" w:cs="Times New Roman"/>
          <w:sz w:val="24"/>
        </w:rPr>
        <w:t xml:space="preserve">It also </w:t>
      </w:r>
      <w:r w:rsidR="009F0A54">
        <w:rPr>
          <w:rFonts w:ascii="Times New Roman" w:hAnsi="Times New Roman" w:cs="Times New Roman"/>
          <w:sz w:val="24"/>
        </w:rPr>
        <w:t>helps</w:t>
      </w:r>
      <w:r w:rsidR="00E36378">
        <w:rPr>
          <w:rFonts w:ascii="Times New Roman" w:hAnsi="Times New Roman" w:cs="Times New Roman"/>
          <w:sz w:val="24"/>
        </w:rPr>
        <w:t xml:space="preserve"> companies to operate, expand, and </w:t>
      </w:r>
      <w:proofErr w:type="gramStart"/>
      <w:r w:rsidR="00E36378">
        <w:rPr>
          <w:rFonts w:ascii="Times New Roman" w:hAnsi="Times New Roman" w:cs="Times New Roman"/>
          <w:sz w:val="24"/>
        </w:rPr>
        <w:t>innovate</w:t>
      </w:r>
      <w:proofErr w:type="gramEnd"/>
      <w:r w:rsidR="00E36378">
        <w:rPr>
          <w:rFonts w:ascii="Times New Roman" w:hAnsi="Times New Roman" w:cs="Times New Roman"/>
          <w:sz w:val="24"/>
        </w:rPr>
        <w:t xml:space="preserve"> new things to meet the goals. </w:t>
      </w:r>
      <w:r w:rsidR="00BB25EA">
        <w:rPr>
          <w:rFonts w:ascii="Times New Roman" w:hAnsi="Times New Roman" w:cs="Times New Roman"/>
          <w:sz w:val="24"/>
        </w:rPr>
        <w:t xml:space="preserve">Stakeholder engagement can improve a strong relationship between the company and stakeholders. </w:t>
      </w:r>
      <w:r w:rsidR="00B11111">
        <w:rPr>
          <w:rFonts w:ascii="Times New Roman" w:hAnsi="Times New Roman" w:cs="Times New Roman"/>
          <w:sz w:val="24"/>
        </w:rPr>
        <w:t xml:space="preserve">It also helps to resolve the problems among employees and employers. Stakeholder engagement helps to identify areas to improve the productivity and performance of the workplace. Engage with stakeholders helps Sainsbury to identify new business opportunities and market segments. A stakeholder plays an important role in the decision-making process of the firm.   </w:t>
      </w:r>
    </w:p>
    <w:p w:rsidR="005B36BC" w:rsidRDefault="00712835" w:rsidP="00165354">
      <w:pPr>
        <w:spacing w:after="0" w:line="360" w:lineRule="auto"/>
        <w:ind w:firstLine="720"/>
        <w:jc w:val="both"/>
        <w:rPr>
          <w:rFonts w:ascii="Times New Roman" w:hAnsi="Times New Roman" w:cs="Times New Roman"/>
          <w:sz w:val="24"/>
        </w:rPr>
      </w:pPr>
      <w:r>
        <w:rPr>
          <w:rFonts w:ascii="Times New Roman" w:hAnsi="Times New Roman" w:cs="Times New Roman"/>
          <w:sz w:val="24"/>
        </w:rPr>
        <w:t>Stakeholder engagement is an important part of business and it helps to improve communication among different people</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Leonidou</w:t>
      </w:r>
      <w:proofErr w:type="spellEnd"/>
      <w:r w:rsidR="00971DDB">
        <w:rPr>
          <w:rFonts w:ascii="Times New Roman" w:hAnsi="Times New Roman" w:cs="Times New Roman"/>
          <w:color w:val="222222"/>
          <w:sz w:val="24"/>
          <w:szCs w:val="18"/>
          <w:shd w:val="clear" w:color="auto" w:fill="FFFFFF"/>
        </w:rPr>
        <w:t xml:space="preserve"> et al., 2018)</w:t>
      </w:r>
      <w:r>
        <w:rPr>
          <w:rFonts w:ascii="Times New Roman" w:hAnsi="Times New Roman" w:cs="Times New Roman"/>
          <w:sz w:val="24"/>
        </w:rPr>
        <w:t xml:space="preserve">. Engage with stakeholders provide a new idea that helps to improve the reputation and goodwill of the firm. </w:t>
      </w:r>
      <w:r w:rsidR="00C744D2">
        <w:rPr>
          <w:rFonts w:ascii="Times New Roman" w:hAnsi="Times New Roman" w:cs="Times New Roman"/>
          <w:sz w:val="24"/>
        </w:rPr>
        <w:t xml:space="preserve">With the </w:t>
      </w:r>
      <w:r w:rsidR="000001DB">
        <w:rPr>
          <w:rFonts w:ascii="Times New Roman" w:hAnsi="Times New Roman" w:cs="Times New Roman"/>
          <w:sz w:val="24"/>
        </w:rPr>
        <w:t>help</w:t>
      </w:r>
      <w:r w:rsidR="00C744D2">
        <w:rPr>
          <w:rFonts w:ascii="Times New Roman" w:hAnsi="Times New Roman" w:cs="Times New Roman"/>
          <w:sz w:val="24"/>
        </w:rPr>
        <w:t xml:space="preserve"> of the engagement of stakeholders, </w:t>
      </w:r>
      <w:r w:rsidR="000001DB">
        <w:rPr>
          <w:rFonts w:ascii="Times New Roman" w:hAnsi="Times New Roman" w:cs="Times New Roman"/>
          <w:sz w:val="24"/>
        </w:rPr>
        <w:t xml:space="preserve">it is possible to work on a new project to become successful in the competitive market. </w:t>
      </w:r>
      <w:r w:rsidR="00E270D4">
        <w:rPr>
          <w:rFonts w:ascii="Times New Roman" w:hAnsi="Times New Roman" w:cs="Times New Roman"/>
          <w:sz w:val="24"/>
        </w:rPr>
        <w:t xml:space="preserve">It also </w:t>
      </w:r>
      <w:r w:rsidR="002460F4">
        <w:rPr>
          <w:rFonts w:ascii="Times New Roman" w:hAnsi="Times New Roman" w:cs="Times New Roman"/>
          <w:sz w:val="24"/>
        </w:rPr>
        <w:t>helps</w:t>
      </w:r>
      <w:r w:rsidR="00E270D4">
        <w:rPr>
          <w:rFonts w:ascii="Times New Roman" w:hAnsi="Times New Roman" w:cs="Times New Roman"/>
          <w:sz w:val="24"/>
        </w:rPr>
        <w:t xml:space="preserve"> Sainsbury to operate and meet the needs of its stakeholders. </w:t>
      </w:r>
      <w:r w:rsidR="00F53A30">
        <w:rPr>
          <w:rFonts w:ascii="Times New Roman" w:hAnsi="Times New Roman" w:cs="Times New Roman"/>
          <w:sz w:val="24"/>
        </w:rPr>
        <w:t xml:space="preserve">To help to improve communication and better understand the side among cultural gaps. </w:t>
      </w:r>
      <w:r w:rsidR="00526E56">
        <w:rPr>
          <w:rFonts w:ascii="Times New Roman" w:hAnsi="Times New Roman" w:cs="Times New Roman"/>
          <w:sz w:val="24"/>
        </w:rPr>
        <w:t xml:space="preserve">Stakeholder engagement has been used by Sainsbury </w:t>
      </w:r>
      <w:r w:rsidR="004011DE">
        <w:rPr>
          <w:rFonts w:ascii="Times New Roman" w:hAnsi="Times New Roman" w:cs="Times New Roman"/>
          <w:sz w:val="24"/>
        </w:rPr>
        <w:t xml:space="preserve">to identify the current and future opportunities </w:t>
      </w:r>
      <w:r w:rsidR="0050456E">
        <w:rPr>
          <w:rFonts w:ascii="Times New Roman" w:hAnsi="Times New Roman" w:cs="Times New Roman"/>
          <w:sz w:val="24"/>
        </w:rPr>
        <w:t>and threats to handle risk</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Dal</w:t>
      </w:r>
      <w:r w:rsidR="00971DDB">
        <w:rPr>
          <w:rFonts w:ascii="Times New Roman" w:hAnsi="Times New Roman" w:cs="Times New Roman"/>
          <w:color w:val="222222"/>
          <w:sz w:val="24"/>
          <w:szCs w:val="18"/>
          <w:shd w:val="clear" w:color="auto" w:fill="FFFFFF"/>
        </w:rPr>
        <w:t xml:space="preserve"> et al., 2017)</w:t>
      </w:r>
      <w:r w:rsidR="0050456E">
        <w:rPr>
          <w:rFonts w:ascii="Times New Roman" w:hAnsi="Times New Roman" w:cs="Times New Roman"/>
          <w:sz w:val="24"/>
        </w:rPr>
        <w:t xml:space="preserve">. </w:t>
      </w:r>
      <w:r w:rsidR="00FD0C88">
        <w:rPr>
          <w:rFonts w:ascii="Times New Roman" w:hAnsi="Times New Roman" w:cs="Times New Roman"/>
          <w:sz w:val="24"/>
        </w:rPr>
        <w:t xml:space="preserve">Stakeholder engagement aims to increase performance and accomplish the desired goals. </w:t>
      </w:r>
      <w:r w:rsidR="00C57931">
        <w:rPr>
          <w:rFonts w:ascii="Times New Roman" w:hAnsi="Times New Roman" w:cs="Times New Roman"/>
          <w:sz w:val="24"/>
        </w:rPr>
        <w:t xml:space="preserve">Stakeholder mainly divided into internal stakeholders and external stakeholders: </w:t>
      </w:r>
    </w:p>
    <w:p w:rsidR="006603AE" w:rsidRDefault="00712835" w:rsidP="00FD0C88">
      <w:pPr>
        <w:spacing w:after="0" w:line="360" w:lineRule="auto"/>
        <w:jc w:val="both"/>
        <w:rPr>
          <w:rFonts w:ascii="Times New Roman" w:hAnsi="Times New Roman" w:cs="Times New Roman"/>
          <w:b/>
          <w:sz w:val="24"/>
        </w:rPr>
      </w:pPr>
      <w:r w:rsidRPr="006603AE">
        <w:rPr>
          <w:rFonts w:ascii="Times New Roman" w:hAnsi="Times New Roman" w:cs="Times New Roman"/>
          <w:b/>
          <w:sz w:val="24"/>
        </w:rPr>
        <w:t xml:space="preserve">Internal Stakeholders </w:t>
      </w:r>
    </w:p>
    <w:p w:rsidR="00351AEF" w:rsidRDefault="00712835" w:rsidP="00FD0C88">
      <w:pPr>
        <w:spacing w:after="0" w:line="360" w:lineRule="auto"/>
        <w:jc w:val="both"/>
        <w:rPr>
          <w:rFonts w:ascii="Times New Roman" w:hAnsi="Times New Roman" w:cs="Times New Roman"/>
          <w:sz w:val="24"/>
        </w:rPr>
      </w:pPr>
      <w:r>
        <w:rPr>
          <w:rFonts w:ascii="Times New Roman" w:hAnsi="Times New Roman" w:cs="Times New Roman"/>
          <w:sz w:val="24"/>
        </w:rPr>
        <w:t>An internal stakeholder of the firm work and they are interested in business operations. The group of persons takes active participation in business management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Bahadorestani</w:t>
      </w:r>
      <w:proofErr w:type="spellEnd"/>
      <w:r w:rsidR="00971DDB">
        <w:rPr>
          <w:rFonts w:ascii="Times New Roman" w:hAnsi="Times New Roman" w:cs="Times New Roman"/>
          <w:color w:val="222222"/>
          <w:sz w:val="24"/>
          <w:szCs w:val="18"/>
          <w:shd w:val="clear" w:color="auto" w:fill="FFFFFF"/>
        </w:rPr>
        <w:t xml:space="preserve"> et al., 2020)</w:t>
      </w:r>
      <w:r>
        <w:rPr>
          <w:rFonts w:ascii="Times New Roman" w:hAnsi="Times New Roman" w:cs="Times New Roman"/>
          <w:sz w:val="24"/>
        </w:rPr>
        <w:t xml:space="preserve">. </w:t>
      </w:r>
      <w:r w:rsidR="00D355A5">
        <w:rPr>
          <w:rFonts w:ascii="Times New Roman" w:hAnsi="Times New Roman" w:cs="Times New Roman"/>
          <w:sz w:val="24"/>
        </w:rPr>
        <w:lastRenderedPageBreak/>
        <w:t xml:space="preserve">If the internal </w:t>
      </w:r>
      <w:r w:rsidR="00514A1D">
        <w:rPr>
          <w:rFonts w:ascii="Times New Roman" w:hAnsi="Times New Roman" w:cs="Times New Roman"/>
          <w:sz w:val="24"/>
        </w:rPr>
        <w:t>stakeholder is</w:t>
      </w:r>
      <w:r w:rsidR="00D355A5">
        <w:rPr>
          <w:rFonts w:ascii="Times New Roman" w:hAnsi="Times New Roman" w:cs="Times New Roman"/>
          <w:sz w:val="24"/>
        </w:rPr>
        <w:t xml:space="preserve"> absent in the firm, </w:t>
      </w:r>
      <w:r w:rsidR="00C008DB">
        <w:rPr>
          <w:rFonts w:ascii="Times New Roman" w:hAnsi="Times New Roman" w:cs="Times New Roman"/>
          <w:sz w:val="24"/>
        </w:rPr>
        <w:t>and then</w:t>
      </w:r>
      <w:r w:rsidR="00D355A5">
        <w:rPr>
          <w:rFonts w:ascii="Times New Roman" w:hAnsi="Times New Roman" w:cs="Times New Roman"/>
          <w:sz w:val="24"/>
        </w:rPr>
        <w:t xml:space="preserve"> </w:t>
      </w:r>
      <w:r w:rsidR="00C008DB">
        <w:rPr>
          <w:rFonts w:ascii="Times New Roman" w:hAnsi="Times New Roman" w:cs="Times New Roman"/>
          <w:sz w:val="24"/>
        </w:rPr>
        <w:t>the company does</w:t>
      </w:r>
      <w:r w:rsidR="00D355A5">
        <w:rPr>
          <w:rFonts w:ascii="Times New Roman" w:hAnsi="Times New Roman" w:cs="Times New Roman"/>
          <w:sz w:val="24"/>
        </w:rPr>
        <w:t xml:space="preserve"> not survive for the long term. </w:t>
      </w:r>
    </w:p>
    <w:p w:rsidR="00514A1D" w:rsidRPr="007A42BF" w:rsidRDefault="00712835" w:rsidP="00FD0C88">
      <w:pPr>
        <w:spacing w:after="0" w:line="360" w:lineRule="auto"/>
        <w:jc w:val="both"/>
        <w:rPr>
          <w:rFonts w:ascii="Times New Roman" w:hAnsi="Times New Roman" w:cs="Times New Roman"/>
          <w:sz w:val="24"/>
        </w:rPr>
      </w:pPr>
      <w:r w:rsidRPr="00C008DB">
        <w:rPr>
          <w:rFonts w:ascii="Times New Roman" w:hAnsi="Times New Roman" w:cs="Times New Roman"/>
          <w:b/>
          <w:sz w:val="24"/>
        </w:rPr>
        <w:t xml:space="preserve">Employees: </w:t>
      </w:r>
      <w:r w:rsidR="00B96AF2">
        <w:rPr>
          <w:rFonts w:ascii="Times New Roman" w:hAnsi="Times New Roman" w:cs="Times New Roman"/>
          <w:sz w:val="24"/>
        </w:rPr>
        <w:t>Group of people who works in the firm for salary and remuneration are called employees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Merrilees</w:t>
      </w:r>
      <w:proofErr w:type="spellEnd"/>
      <w:r w:rsidR="00971DDB">
        <w:rPr>
          <w:rFonts w:ascii="Times New Roman" w:hAnsi="Times New Roman" w:cs="Times New Roman"/>
          <w:color w:val="222222"/>
          <w:sz w:val="24"/>
          <w:szCs w:val="18"/>
          <w:shd w:val="clear" w:color="auto" w:fill="FFFFFF"/>
        </w:rPr>
        <w:t xml:space="preserve"> et al., 2021)</w:t>
      </w:r>
      <w:r w:rsidR="00B96AF2">
        <w:rPr>
          <w:rFonts w:ascii="Times New Roman" w:hAnsi="Times New Roman" w:cs="Times New Roman"/>
          <w:sz w:val="24"/>
        </w:rPr>
        <w:t xml:space="preserve">. </w:t>
      </w:r>
      <w:r w:rsidR="007A42BF">
        <w:rPr>
          <w:rFonts w:ascii="Times New Roman" w:hAnsi="Times New Roman" w:cs="Times New Roman"/>
          <w:sz w:val="24"/>
        </w:rPr>
        <w:t xml:space="preserve">The company has more than 161,000 workforces that fully depend on the growth of the business. Sainsbury continues to add more occupation to increase the staff members.  </w:t>
      </w:r>
    </w:p>
    <w:p w:rsidR="00C008DB" w:rsidRPr="00D530A4" w:rsidRDefault="00712835" w:rsidP="00FD0C88">
      <w:pPr>
        <w:spacing w:after="0" w:line="360" w:lineRule="auto"/>
        <w:jc w:val="both"/>
        <w:rPr>
          <w:rFonts w:ascii="Times New Roman" w:hAnsi="Times New Roman" w:cs="Times New Roman"/>
          <w:sz w:val="24"/>
        </w:rPr>
      </w:pPr>
      <w:r w:rsidRPr="00C008DB">
        <w:rPr>
          <w:rFonts w:ascii="Times New Roman" w:hAnsi="Times New Roman" w:cs="Times New Roman"/>
          <w:b/>
          <w:sz w:val="24"/>
        </w:rPr>
        <w:t>Owners:</w:t>
      </w:r>
      <w:r w:rsidR="00D530A4">
        <w:rPr>
          <w:rFonts w:ascii="Times New Roman" w:hAnsi="Times New Roman" w:cs="Times New Roman"/>
          <w:sz w:val="24"/>
        </w:rPr>
        <w:t xml:space="preserve"> Individuals who are also known as partners and shareholders who own the business. The current growth rate of Sainsbury is considered with a manager at different levels to expand the team</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(Jobber</w:t>
      </w:r>
      <w:r w:rsidR="00971DDB" w:rsidRPr="00264DE8">
        <w:rPr>
          <w:rFonts w:ascii="Times New Roman" w:hAnsi="Times New Roman" w:cs="Times New Roman"/>
          <w:color w:val="222222"/>
          <w:sz w:val="24"/>
          <w:szCs w:val="18"/>
          <w:shd w:val="clear" w:color="auto" w:fill="FFFFFF"/>
        </w:rPr>
        <w:t xml:space="preserve"> and Ellis-Chadwick</w:t>
      </w:r>
      <w:r w:rsidR="00971DDB">
        <w:rPr>
          <w:rFonts w:ascii="Times New Roman" w:hAnsi="Times New Roman" w:cs="Times New Roman"/>
          <w:color w:val="222222"/>
          <w:sz w:val="24"/>
          <w:szCs w:val="18"/>
          <w:shd w:val="clear" w:color="auto" w:fill="FFFFFF"/>
        </w:rPr>
        <w:t>, 2012)</w:t>
      </w:r>
      <w:r w:rsidR="00D530A4">
        <w:rPr>
          <w:rFonts w:ascii="Times New Roman" w:hAnsi="Times New Roman" w:cs="Times New Roman"/>
          <w:sz w:val="24"/>
        </w:rPr>
        <w:t xml:space="preserve">. The owner takes active participation in the affairs of Sainsbury and ensures the shareholders pay dividends annually. </w:t>
      </w:r>
    </w:p>
    <w:p w:rsidR="00C008DB" w:rsidRPr="00F1295C" w:rsidRDefault="00712835" w:rsidP="00FD0C88">
      <w:pPr>
        <w:spacing w:after="0" w:line="360" w:lineRule="auto"/>
        <w:jc w:val="both"/>
        <w:rPr>
          <w:rFonts w:ascii="Times New Roman" w:hAnsi="Times New Roman" w:cs="Times New Roman"/>
          <w:sz w:val="24"/>
        </w:rPr>
      </w:pPr>
      <w:r w:rsidRPr="00C008DB">
        <w:rPr>
          <w:rFonts w:ascii="Times New Roman" w:hAnsi="Times New Roman" w:cs="Times New Roman"/>
          <w:b/>
          <w:sz w:val="24"/>
        </w:rPr>
        <w:t>Managers:</w:t>
      </w:r>
      <w:r w:rsidR="00F1295C">
        <w:rPr>
          <w:rFonts w:ascii="Times New Roman" w:hAnsi="Times New Roman" w:cs="Times New Roman"/>
          <w:sz w:val="24"/>
        </w:rPr>
        <w:t xml:space="preserve"> The Company </w:t>
      </w:r>
      <w:r w:rsidR="00700250">
        <w:rPr>
          <w:rFonts w:ascii="Times New Roman" w:hAnsi="Times New Roman" w:cs="Times New Roman"/>
          <w:sz w:val="24"/>
        </w:rPr>
        <w:t>manager carries</w:t>
      </w:r>
      <w:r w:rsidR="00F1295C">
        <w:rPr>
          <w:rFonts w:ascii="Times New Roman" w:hAnsi="Times New Roman" w:cs="Times New Roman"/>
          <w:sz w:val="24"/>
        </w:rPr>
        <w:t xml:space="preserve"> out the vision and mission of the firm to become successful in the competitive market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Phillipson</w:t>
      </w:r>
      <w:proofErr w:type="spellEnd"/>
      <w:r w:rsidR="00971DDB">
        <w:rPr>
          <w:rFonts w:ascii="Times New Roman" w:hAnsi="Times New Roman" w:cs="Times New Roman"/>
          <w:color w:val="222222"/>
          <w:sz w:val="24"/>
          <w:szCs w:val="18"/>
          <w:shd w:val="clear" w:color="auto" w:fill="FFFFFF"/>
        </w:rPr>
        <w:t xml:space="preserve"> et al., 2012)</w:t>
      </w:r>
      <w:r w:rsidR="00F1295C">
        <w:rPr>
          <w:rFonts w:ascii="Times New Roman" w:hAnsi="Times New Roman" w:cs="Times New Roman"/>
          <w:sz w:val="24"/>
        </w:rPr>
        <w:t xml:space="preserve">. </w:t>
      </w:r>
      <w:r w:rsidR="00705D7E">
        <w:rPr>
          <w:rFonts w:ascii="Times New Roman" w:hAnsi="Times New Roman" w:cs="Times New Roman"/>
          <w:sz w:val="24"/>
        </w:rPr>
        <w:t xml:space="preserve">The person who manages all the activities of the business to accomplish the desired goals is known as a manager. </w:t>
      </w:r>
    </w:p>
    <w:p w:rsidR="00C008DB" w:rsidRPr="002964A3" w:rsidRDefault="00712835" w:rsidP="00FD0C88">
      <w:pPr>
        <w:spacing w:after="0" w:line="360" w:lineRule="auto"/>
        <w:jc w:val="both"/>
        <w:rPr>
          <w:rFonts w:ascii="Times New Roman" w:hAnsi="Times New Roman" w:cs="Times New Roman"/>
          <w:sz w:val="24"/>
        </w:rPr>
      </w:pPr>
      <w:r w:rsidRPr="00C008DB">
        <w:rPr>
          <w:rFonts w:ascii="Times New Roman" w:hAnsi="Times New Roman" w:cs="Times New Roman"/>
          <w:b/>
          <w:sz w:val="24"/>
        </w:rPr>
        <w:t>Board of Directors:</w:t>
      </w:r>
      <w:r w:rsidR="002964A3">
        <w:rPr>
          <w:rFonts w:ascii="Times New Roman" w:hAnsi="Times New Roman" w:cs="Times New Roman"/>
          <w:sz w:val="24"/>
        </w:rPr>
        <w:t xml:space="preserve"> These people are elected by the Annual General Meeting of Sainsbury. </w:t>
      </w:r>
      <w:r w:rsidR="004B23B4">
        <w:rPr>
          <w:rFonts w:ascii="Times New Roman" w:hAnsi="Times New Roman" w:cs="Times New Roman"/>
          <w:sz w:val="24"/>
        </w:rPr>
        <w:t>Director can manage the operations of different departments and tackle the problem of staff</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Bahadorestani</w:t>
      </w:r>
      <w:proofErr w:type="spellEnd"/>
      <w:r w:rsidR="00971DDB">
        <w:rPr>
          <w:rFonts w:ascii="Times New Roman" w:hAnsi="Times New Roman" w:cs="Times New Roman"/>
          <w:color w:val="222222"/>
          <w:sz w:val="24"/>
          <w:szCs w:val="18"/>
          <w:shd w:val="clear" w:color="auto" w:fill="FFFFFF"/>
        </w:rPr>
        <w:t xml:space="preserve"> et al., 2020)</w:t>
      </w:r>
      <w:r w:rsidR="004B23B4">
        <w:rPr>
          <w:rFonts w:ascii="Times New Roman" w:hAnsi="Times New Roman" w:cs="Times New Roman"/>
          <w:sz w:val="24"/>
        </w:rPr>
        <w:t xml:space="preserve">. </w:t>
      </w:r>
    </w:p>
    <w:p w:rsidR="004B23B4" w:rsidRDefault="00712835" w:rsidP="00FD0C88">
      <w:pPr>
        <w:spacing w:after="0" w:line="360" w:lineRule="auto"/>
        <w:jc w:val="both"/>
        <w:rPr>
          <w:rFonts w:ascii="Times New Roman" w:hAnsi="Times New Roman" w:cs="Times New Roman"/>
          <w:b/>
          <w:sz w:val="24"/>
        </w:rPr>
      </w:pPr>
      <w:r w:rsidRPr="00C008DB">
        <w:rPr>
          <w:rFonts w:ascii="Times New Roman" w:hAnsi="Times New Roman" w:cs="Times New Roman"/>
          <w:b/>
          <w:sz w:val="24"/>
        </w:rPr>
        <w:t>Investors:</w:t>
      </w:r>
      <w:r w:rsidR="00501B82">
        <w:rPr>
          <w:rFonts w:ascii="Times New Roman" w:hAnsi="Times New Roman" w:cs="Times New Roman"/>
          <w:sz w:val="24"/>
        </w:rPr>
        <w:t xml:space="preserve"> The people who invest their funds or money in a company to get a high return are known as investor</w:t>
      </w:r>
      <w:r w:rsidR="00971DDB">
        <w:rPr>
          <w:rFonts w:ascii="Times New Roman" w:hAnsi="Times New Roman" w:cs="Times New Roman"/>
          <w:sz w:val="24"/>
        </w:rPr>
        <w:t xml:space="preserve">s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Leonidou</w:t>
      </w:r>
      <w:proofErr w:type="spellEnd"/>
      <w:r w:rsidR="00971DDB">
        <w:rPr>
          <w:rFonts w:ascii="Times New Roman" w:hAnsi="Times New Roman" w:cs="Times New Roman"/>
          <w:color w:val="222222"/>
          <w:sz w:val="24"/>
          <w:szCs w:val="18"/>
          <w:shd w:val="clear" w:color="auto" w:fill="FFFFFF"/>
        </w:rPr>
        <w:t xml:space="preserve"> et al., 2018)</w:t>
      </w:r>
      <w:r w:rsidR="00501B82">
        <w:rPr>
          <w:rFonts w:ascii="Times New Roman" w:hAnsi="Times New Roman" w:cs="Times New Roman"/>
          <w:sz w:val="24"/>
        </w:rPr>
        <w:t xml:space="preserve">. The investor helps to collect funds for effective management of business activities. </w:t>
      </w:r>
    </w:p>
    <w:p w:rsidR="004B23B4" w:rsidRPr="00C008DB" w:rsidRDefault="004B23B4" w:rsidP="00FD0C88">
      <w:pPr>
        <w:spacing w:after="0" w:line="360" w:lineRule="auto"/>
        <w:jc w:val="both"/>
        <w:rPr>
          <w:rFonts w:ascii="Times New Roman" w:hAnsi="Times New Roman" w:cs="Times New Roman"/>
          <w:b/>
          <w:sz w:val="24"/>
        </w:rPr>
      </w:pPr>
    </w:p>
    <w:p w:rsidR="00C008DB" w:rsidRDefault="00712835" w:rsidP="00FD0C88">
      <w:pPr>
        <w:spacing w:after="0" w:line="360" w:lineRule="auto"/>
        <w:jc w:val="both"/>
        <w:rPr>
          <w:rFonts w:ascii="Times New Roman" w:hAnsi="Times New Roman" w:cs="Times New Roman"/>
          <w:b/>
          <w:sz w:val="24"/>
        </w:rPr>
      </w:pPr>
      <w:r w:rsidRPr="00C008DB">
        <w:rPr>
          <w:rFonts w:ascii="Times New Roman" w:hAnsi="Times New Roman" w:cs="Times New Roman"/>
          <w:b/>
          <w:sz w:val="24"/>
        </w:rPr>
        <w:t>External Stakeholders</w:t>
      </w:r>
    </w:p>
    <w:p w:rsidR="00501B82" w:rsidRDefault="00712835" w:rsidP="00FD0C88">
      <w:pPr>
        <w:spacing w:after="0" w:line="360" w:lineRule="auto"/>
        <w:jc w:val="both"/>
        <w:rPr>
          <w:rFonts w:ascii="Times New Roman" w:hAnsi="Times New Roman" w:cs="Times New Roman"/>
          <w:sz w:val="24"/>
        </w:rPr>
      </w:pPr>
      <w:r>
        <w:rPr>
          <w:rFonts w:ascii="Times New Roman" w:hAnsi="Times New Roman" w:cs="Times New Roman"/>
          <w:sz w:val="24"/>
        </w:rPr>
        <w:t>It means a group of people who are outside the organization but these people are interested in the performance of the firm</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Dal</w:t>
      </w:r>
      <w:r w:rsidR="00971DDB">
        <w:rPr>
          <w:rFonts w:ascii="Times New Roman" w:hAnsi="Times New Roman" w:cs="Times New Roman"/>
          <w:color w:val="222222"/>
          <w:sz w:val="24"/>
          <w:szCs w:val="18"/>
          <w:shd w:val="clear" w:color="auto" w:fill="FFFFFF"/>
        </w:rPr>
        <w:t xml:space="preserve"> et al., 2017)</w:t>
      </w:r>
      <w:r>
        <w:rPr>
          <w:rFonts w:ascii="Times New Roman" w:hAnsi="Times New Roman" w:cs="Times New Roman"/>
          <w:sz w:val="24"/>
        </w:rPr>
        <w:t>. External stakeholder of the firm includes customer, suppliers, local communities and government. The external stakeholder is described as below:</w:t>
      </w:r>
    </w:p>
    <w:p w:rsidR="00BB04C0" w:rsidRPr="00C008DB" w:rsidRDefault="00712835" w:rsidP="00FD0C88">
      <w:pPr>
        <w:spacing w:after="0" w:line="360" w:lineRule="auto"/>
        <w:jc w:val="both"/>
        <w:rPr>
          <w:rFonts w:ascii="Times New Roman" w:hAnsi="Times New Roman" w:cs="Times New Roman"/>
          <w:b/>
          <w:sz w:val="24"/>
        </w:rPr>
      </w:pPr>
      <w:r w:rsidRPr="00C008DB">
        <w:rPr>
          <w:rFonts w:ascii="Times New Roman" w:hAnsi="Times New Roman" w:cs="Times New Roman"/>
          <w:b/>
          <w:sz w:val="24"/>
        </w:rPr>
        <w:t>Suppliers:</w:t>
      </w:r>
      <w:r w:rsidR="00A77EA5">
        <w:rPr>
          <w:rFonts w:ascii="Times New Roman" w:hAnsi="Times New Roman" w:cs="Times New Roman"/>
          <w:sz w:val="24"/>
        </w:rPr>
        <w:t xml:space="preserve"> </w:t>
      </w:r>
      <w:r w:rsidR="002B4641">
        <w:rPr>
          <w:rFonts w:ascii="Times New Roman" w:hAnsi="Times New Roman" w:cs="Times New Roman"/>
          <w:sz w:val="24"/>
        </w:rPr>
        <w:t xml:space="preserve">Suppliers are those people who supply the raw material and other equipment for effective management of business activities. </w:t>
      </w:r>
      <w:r w:rsidR="00B0317D">
        <w:rPr>
          <w:rFonts w:ascii="Times New Roman" w:hAnsi="Times New Roman" w:cs="Times New Roman"/>
          <w:sz w:val="24"/>
        </w:rPr>
        <w:t>Sainsbury has suppliers from Britain and the international market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Leonidou</w:t>
      </w:r>
      <w:proofErr w:type="spellEnd"/>
      <w:r w:rsidR="00971DDB">
        <w:rPr>
          <w:rFonts w:ascii="Times New Roman" w:hAnsi="Times New Roman" w:cs="Times New Roman"/>
          <w:color w:val="222222"/>
          <w:sz w:val="24"/>
          <w:szCs w:val="18"/>
          <w:shd w:val="clear" w:color="auto" w:fill="FFFFFF"/>
        </w:rPr>
        <w:t xml:space="preserve"> et al., 2018)</w:t>
      </w:r>
      <w:r w:rsidR="00B0317D">
        <w:rPr>
          <w:rFonts w:ascii="Times New Roman" w:hAnsi="Times New Roman" w:cs="Times New Roman"/>
          <w:sz w:val="24"/>
        </w:rPr>
        <w:t xml:space="preserve">. The Company has maintains a strong connection with suppliers to offers a high-quality </w:t>
      </w:r>
      <w:r w:rsidR="00D879E8">
        <w:rPr>
          <w:rFonts w:ascii="Times New Roman" w:hAnsi="Times New Roman" w:cs="Times New Roman"/>
          <w:sz w:val="24"/>
        </w:rPr>
        <w:t xml:space="preserve">product </w:t>
      </w:r>
      <w:r w:rsidR="00DC03F2">
        <w:rPr>
          <w:rFonts w:ascii="Times New Roman" w:hAnsi="Times New Roman" w:cs="Times New Roman"/>
          <w:sz w:val="24"/>
        </w:rPr>
        <w:t xml:space="preserve">to meet the demand of the customer. </w:t>
      </w:r>
    </w:p>
    <w:p w:rsidR="00C008DB" w:rsidRPr="009045BB" w:rsidRDefault="00712835" w:rsidP="00FD0C88">
      <w:pPr>
        <w:spacing w:after="0" w:line="360" w:lineRule="auto"/>
        <w:jc w:val="both"/>
        <w:rPr>
          <w:rFonts w:ascii="Times New Roman" w:hAnsi="Times New Roman" w:cs="Times New Roman"/>
          <w:sz w:val="24"/>
        </w:rPr>
      </w:pPr>
      <w:r w:rsidRPr="00C008DB">
        <w:rPr>
          <w:rFonts w:ascii="Times New Roman" w:hAnsi="Times New Roman" w:cs="Times New Roman"/>
          <w:b/>
          <w:sz w:val="24"/>
        </w:rPr>
        <w:t>Customers:</w:t>
      </w:r>
      <w:r w:rsidR="009045BB">
        <w:rPr>
          <w:rFonts w:ascii="Times New Roman" w:hAnsi="Times New Roman" w:cs="Times New Roman"/>
          <w:sz w:val="24"/>
        </w:rPr>
        <w:t xml:space="preserve"> </w:t>
      </w:r>
      <w:r w:rsidR="00A23671">
        <w:rPr>
          <w:rFonts w:ascii="Times New Roman" w:hAnsi="Times New Roman" w:cs="Times New Roman"/>
          <w:sz w:val="24"/>
        </w:rPr>
        <w:t>They are end-user of the products at Sainsbury</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Merrilees</w:t>
      </w:r>
      <w:proofErr w:type="spellEnd"/>
      <w:r w:rsidR="00971DDB">
        <w:rPr>
          <w:rFonts w:ascii="Times New Roman" w:hAnsi="Times New Roman" w:cs="Times New Roman"/>
          <w:color w:val="222222"/>
          <w:sz w:val="24"/>
          <w:szCs w:val="18"/>
          <w:shd w:val="clear" w:color="auto" w:fill="FFFFFF"/>
        </w:rPr>
        <w:t xml:space="preserve"> et al., 2021)</w:t>
      </w:r>
      <w:r w:rsidR="00A23671">
        <w:rPr>
          <w:rFonts w:ascii="Times New Roman" w:hAnsi="Times New Roman" w:cs="Times New Roman"/>
          <w:sz w:val="24"/>
        </w:rPr>
        <w:t>.</w:t>
      </w:r>
      <w:r w:rsidR="00971DDB">
        <w:rPr>
          <w:rFonts w:ascii="Times New Roman" w:hAnsi="Times New Roman" w:cs="Times New Roman"/>
          <w:sz w:val="24"/>
        </w:rPr>
        <w:t xml:space="preserve"> </w:t>
      </w:r>
      <w:r w:rsidR="00A23671">
        <w:rPr>
          <w:rFonts w:ascii="Times New Roman" w:hAnsi="Times New Roman" w:cs="Times New Roman"/>
          <w:sz w:val="24"/>
        </w:rPr>
        <w:t xml:space="preserve"> </w:t>
      </w:r>
      <w:r w:rsidR="00FC3F8F">
        <w:rPr>
          <w:rFonts w:ascii="Times New Roman" w:hAnsi="Times New Roman" w:cs="Times New Roman"/>
          <w:sz w:val="24"/>
        </w:rPr>
        <w:t xml:space="preserve">Through an online network, a customer at Sainsbury is cutting across the border. </w:t>
      </w:r>
      <w:r w:rsidR="00473CF6">
        <w:rPr>
          <w:rFonts w:ascii="Times New Roman" w:hAnsi="Times New Roman" w:cs="Times New Roman"/>
          <w:sz w:val="24"/>
        </w:rPr>
        <w:t xml:space="preserve">Customer of Sainsbury demand is to high-quality products through improvement in production work. </w:t>
      </w:r>
    </w:p>
    <w:p w:rsidR="00473CF6" w:rsidRPr="00C008DB" w:rsidRDefault="00712835" w:rsidP="00FD0C88">
      <w:pPr>
        <w:spacing w:after="0" w:line="360" w:lineRule="auto"/>
        <w:jc w:val="both"/>
        <w:rPr>
          <w:rFonts w:ascii="Times New Roman" w:hAnsi="Times New Roman" w:cs="Times New Roman"/>
          <w:b/>
          <w:sz w:val="24"/>
        </w:rPr>
      </w:pPr>
      <w:r w:rsidRPr="00C008DB">
        <w:rPr>
          <w:rFonts w:ascii="Times New Roman" w:hAnsi="Times New Roman" w:cs="Times New Roman"/>
          <w:b/>
          <w:sz w:val="24"/>
        </w:rPr>
        <w:lastRenderedPageBreak/>
        <w:t>Intermediaries:</w:t>
      </w:r>
      <w:r w:rsidR="00BB76C1">
        <w:rPr>
          <w:rFonts w:ascii="Times New Roman" w:hAnsi="Times New Roman" w:cs="Times New Roman"/>
          <w:sz w:val="24"/>
        </w:rPr>
        <w:t xml:space="preserve"> People have maintains a strong connection with organization and customers such as wholesaler and distributors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Phillipson</w:t>
      </w:r>
      <w:proofErr w:type="spellEnd"/>
      <w:r w:rsidR="00971DDB">
        <w:rPr>
          <w:rFonts w:ascii="Times New Roman" w:hAnsi="Times New Roman" w:cs="Times New Roman"/>
          <w:color w:val="222222"/>
          <w:sz w:val="24"/>
          <w:szCs w:val="18"/>
          <w:shd w:val="clear" w:color="auto" w:fill="FFFFFF"/>
        </w:rPr>
        <w:t xml:space="preserve"> et al., 2012)</w:t>
      </w:r>
      <w:r w:rsidR="00BB76C1">
        <w:rPr>
          <w:rFonts w:ascii="Times New Roman" w:hAnsi="Times New Roman" w:cs="Times New Roman"/>
          <w:sz w:val="24"/>
        </w:rPr>
        <w:t xml:space="preserve">. </w:t>
      </w:r>
    </w:p>
    <w:p w:rsidR="00B858C9" w:rsidRPr="00C008DB" w:rsidRDefault="00712835" w:rsidP="00FD0C88">
      <w:pPr>
        <w:spacing w:after="0" w:line="360" w:lineRule="auto"/>
        <w:jc w:val="both"/>
        <w:rPr>
          <w:rFonts w:ascii="Times New Roman" w:hAnsi="Times New Roman" w:cs="Times New Roman"/>
          <w:b/>
          <w:sz w:val="24"/>
        </w:rPr>
      </w:pPr>
      <w:r w:rsidRPr="00C008DB">
        <w:rPr>
          <w:rFonts w:ascii="Times New Roman" w:hAnsi="Times New Roman" w:cs="Times New Roman"/>
          <w:b/>
          <w:sz w:val="24"/>
        </w:rPr>
        <w:t>Competitors:</w:t>
      </w:r>
      <w:r w:rsidR="0031378A">
        <w:rPr>
          <w:rFonts w:ascii="Times New Roman" w:hAnsi="Times New Roman" w:cs="Times New Roman"/>
          <w:sz w:val="24"/>
        </w:rPr>
        <w:t xml:space="preserve"> In the market, the companies that compete with the firm are known as competitors. ALDI, Lidl, ASDA, Sainsbury, </w:t>
      </w:r>
      <w:r w:rsidR="007D7D2B">
        <w:rPr>
          <w:rFonts w:ascii="Times New Roman" w:hAnsi="Times New Roman" w:cs="Times New Roman"/>
          <w:sz w:val="24"/>
        </w:rPr>
        <w:t>etc. are the main competitors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(Jobber</w:t>
      </w:r>
      <w:r w:rsidR="00971DDB" w:rsidRPr="00264DE8">
        <w:rPr>
          <w:rFonts w:ascii="Times New Roman" w:hAnsi="Times New Roman" w:cs="Times New Roman"/>
          <w:color w:val="222222"/>
          <w:sz w:val="24"/>
          <w:szCs w:val="18"/>
          <w:shd w:val="clear" w:color="auto" w:fill="FFFFFF"/>
        </w:rPr>
        <w:t xml:space="preserve"> and Ellis-Chadwick</w:t>
      </w:r>
      <w:r w:rsidR="00971DDB">
        <w:rPr>
          <w:rFonts w:ascii="Times New Roman" w:hAnsi="Times New Roman" w:cs="Times New Roman"/>
          <w:color w:val="222222"/>
          <w:sz w:val="24"/>
          <w:szCs w:val="18"/>
          <w:shd w:val="clear" w:color="auto" w:fill="FFFFFF"/>
        </w:rPr>
        <w:t>, 2012)</w:t>
      </w:r>
      <w:r w:rsidR="007D7D2B">
        <w:rPr>
          <w:rFonts w:ascii="Times New Roman" w:hAnsi="Times New Roman" w:cs="Times New Roman"/>
          <w:sz w:val="24"/>
        </w:rPr>
        <w:t xml:space="preserve">. </w:t>
      </w:r>
    </w:p>
    <w:p w:rsidR="00C008DB" w:rsidRPr="00197958" w:rsidRDefault="00712835" w:rsidP="00FD0C88">
      <w:pPr>
        <w:spacing w:after="0" w:line="360" w:lineRule="auto"/>
        <w:jc w:val="both"/>
        <w:rPr>
          <w:rFonts w:ascii="Times New Roman" w:hAnsi="Times New Roman" w:cs="Times New Roman"/>
          <w:sz w:val="24"/>
        </w:rPr>
      </w:pPr>
      <w:r>
        <w:rPr>
          <w:rFonts w:ascii="Times New Roman" w:hAnsi="Times New Roman" w:cs="Times New Roman"/>
          <w:b/>
          <w:sz w:val="24"/>
        </w:rPr>
        <w:t>Community</w:t>
      </w:r>
      <w:r w:rsidRPr="00C008DB">
        <w:rPr>
          <w:rFonts w:ascii="Times New Roman" w:hAnsi="Times New Roman" w:cs="Times New Roman"/>
          <w:b/>
          <w:sz w:val="24"/>
        </w:rPr>
        <w:t>:</w:t>
      </w:r>
      <w:r>
        <w:rPr>
          <w:rFonts w:ascii="Times New Roman" w:hAnsi="Times New Roman" w:cs="Times New Roman"/>
          <w:sz w:val="24"/>
        </w:rPr>
        <w:t xml:space="preserve"> </w:t>
      </w:r>
      <w:r w:rsidR="00197958">
        <w:rPr>
          <w:rFonts w:ascii="Times New Roman" w:hAnsi="Times New Roman" w:cs="Times New Roman"/>
          <w:b/>
          <w:sz w:val="24"/>
        </w:rPr>
        <w:t xml:space="preserve"> </w:t>
      </w:r>
      <w:r w:rsidR="00197958">
        <w:rPr>
          <w:rFonts w:ascii="Times New Roman" w:hAnsi="Times New Roman" w:cs="Times New Roman"/>
          <w:sz w:val="24"/>
        </w:rPr>
        <w:t>The Company has maintains a strong relationship with a local charity and working for the welfare of society</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Dal</w:t>
      </w:r>
      <w:r w:rsidR="00971DDB">
        <w:rPr>
          <w:rFonts w:ascii="Times New Roman" w:hAnsi="Times New Roman" w:cs="Times New Roman"/>
          <w:color w:val="222222"/>
          <w:sz w:val="24"/>
          <w:szCs w:val="18"/>
          <w:shd w:val="clear" w:color="auto" w:fill="FFFFFF"/>
        </w:rPr>
        <w:t xml:space="preserve"> et al., 2017)</w:t>
      </w:r>
      <w:r w:rsidR="00197958">
        <w:rPr>
          <w:rFonts w:ascii="Times New Roman" w:hAnsi="Times New Roman" w:cs="Times New Roman"/>
          <w:sz w:val="24"/>
        </w:rPr>
        <w:t xml:space="preserve">. The Company provides a high-quality product at reasonable rates to fulfill the demand of local people. </w:t>
      </w:r>
    </w:p>
    <w:p w:rsidR="008D5AAF" w:rsidRDefault="00712835" w:rsidP="000A7661">
      <w:pPr>
        <w:spacing w:after="0" w:line="360" w:lineRule="auto"/>
        <w:jc w:val="both"/>
        <w:rPr>
          <w:rFonts w:ascii="Times New Roman" w:hAnsi="Times New Roman" w:cs="Times New Roman"/>
          <w:b/>
          <w:sz w:val="24"/>
        </w:rPr>
      </w:pPr>
      <w:r w:rsidRPr="00C008DB">
        <w:rPr>
          <w:rFonts w:ascii="Times New Roman" w:hAnsi="Times New Roman" w:cs="Times New Roman"/>
          <w:b/>
          <w:sz w:val="24"/>
        </w:rPr>
        <w:t>Trade Union:</w:t>
      </w:r>
      <w:r w:rsidR="00B360EE">
        <w:rPr>
          <w:rFonts w:ascii="Times New Roman" w:hAnsi="Times New Roman" w:cs="Times New Roman"/>
          <w:sz w:val="24"/>
        </w:rPr>
        <w:t xml:space="preserve"> Trade Union governs the interest of a group of people</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Baker</w:t>
      </w:r>
      <w:r w:rsidR="00971DDB">
        <w:rPr>
          <w:rFonts w:ascii="Times New Roman" w:hAnsi="Times New Roman" w:cs="Times New Roman"/>
          <w:color w:val="222222"/>
          <w:sz w:val="24"/>
          <w:szCs w:val="18"/>
          <w:shd w:val="clear" w:color="auto" w:fill="FFFFFF"/>
        </w:rPr>
        <w:t>, 2012)</w:t>
      </w:r>
      <w:r w:rsidR="00B360EE">
        <w:rPr>
          <w:rFonts w:ascii="Times New Roman" w:hAnsi="Times New Roman" w:cs="Times New Roman"/>
          <w:sz w:val="24"/>
        </w:rPr>
        <w:t xml:space="preserve">. The Company has developed for producing high wages for staff members and suitable condition for staff.  Sainsbury </w:t>
      </w:r>
      <w:r w:rsidR="004609C5">
        <w:rPr>
          <w:rFonts w:ascii="Times New Roman" w:hAnsi="Times New Roman" w:cs="Times New Roman"/>
          <w:sz w:val="24"/>
        </w:rPr>
        <w:t xml:space="preserve">also continues to support local people. </w:t>
      </w:r>
    </w:p>
    <w:p w:rsidR="008D5AAF" w:rsidRDefault="008D5AAF" w:rsidP="008D5AAF">
      <w:pPr>
        <w:jc w:val="center"/>
        <w:rPr>
          <w:rFonts w:ascii="Times New Roman" w:hAnsi="Times New Roman" w:cs="Times New Roman"/>
          <w:b/>
          <w:sz w:val="24"/>
        </w:rPr>
      </w:pPr>
    </w:p>
    <w:p w:rsidR="008D5AAF" w:rsidRDefault="00712835" w:rsidP="00160FC2">
      <w:pPr>
        <w:spacing w:after="0" w:line="360" w:lineRule="auto"/>
        <w:rPr>
          <w:rFonts w:ascii="Times New Roman" w:hAnsi="Times New Roman" w:cs="Times New Roman"/>
          <w:b/>
          <w:sz w:val="24"/>
        </w:rPr>
      </w:pPr>
      <w:r>
        <w:rPr>
          <w:rFonts w:ascii="Times New Roman" w:hAnsi="Times New Roman" w:cs="Times New Roman"/>
          <w:b/>
          <w:sz w:val="24"/>
        </w:rPr>
        <w:t>Impact of Marketing Activities on Organization</w:t>
      </w:r>
    </w:p>
    <w:p w:rsidR="00165354" w:rsidRDefault="00712835" w:rsidP="00160FC2">
      <w:pPr>
        <w:spacing w:after="0" w:line="360" w:lineRule="auto"/>
        <w:jc w:val="both"/>
        <w:rPr>
          <w:rFonts w:ascii="Times New Roman" w:hAnsi="Times New Roman" w:cs="Times New Roman"/>
          <w:sz w:val="24"/>
        </w:rPr>
      </w:pPr>
      <w:r>
        <w:rPr>
          <w:rFonts w:ascii="Times New Roman" w:hAnsi="Times New Roman" w:cs="Times New Roman"/>
          <w:sz w:val="24"/>
        </w:rPr>
        <w:t xml:space="preserve">Stakeholders impact on marketing activities of the business to </w:t>
      </w:r>
      <w:r w:rsidR="00D352C2">
        <w:rPr>
          <w:rFonts w:ascii="Times New Roman" w:hAnsi="Times New Roman" w:cs="Times New Roman"/>
          <w:sz w:val="24"/>
        </w:rPr>
        <w:t>operate</w:t>
      </w:r>
      <w:r>
        <w:rPr>
          <w:rFonts w:ascii="Times New Roman" w:hAnsi="Times New Roman" w:cs="Times New Roman"/>
          <w:sz w:val="24"/>
        </w:rPr>
        <w:t xml:space="preserve"> a business in the competitive market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Dal</w:t>
      </w:r>
      <w:r w:rsidR="00971DDB">
        <w:rPr>
          <w:rFonts w:ascii="Times New Roman" w:hAnsi="Times New Roman" w:cs="Times New Roman"/>
          <w:color w:val="222222"/>
          <w:sz w:val="24"/>
          <w:szCs w:val="18"/>
          <w:shd w:val="clear" w:color="auto" w:fill="FFFFFF"/>
        </w:rPr>
        <w:t xml:space="preserve"> et al., 2017)</w:t>
      </w:r>
      <w:r>
        <w:rPr>
          <w:rFonts w:ascii="Times New Roman" w:hAnsi="Times New Roman" w:cs="Times New Roman"/>
          <w:sz w:val="24"/>
        </w:rPr>
        <w:t xml:space="preserve">. </w:t>
      </w:r>
      <w:r w:rsidR="00D352C2">
        <w:rPr>
          <w:rFonts w:ascii="Times New Roman" w:hAnsi="Times New Roman" w:cs="Times New Roman"/>
          <w:sz w:val="24"/>
        </w:rPr>
        <w:t xml:space="preserve">Customer, employees, communities, and business partners are the main stakeholder in the decision and daily activities. It creates a positive and negative impact on the marketing activities of the firm. </w:t>
      </w:r>
      <w:r w:rsidR="00B74F27">
        <w:rPr>
          <w:rFonts w:ascii="Times New Roman" w:hAnsi="Times New Roman" w:cs="Times New Roman"/>
          <w:sz w:val="24"/>
        </w:rPr>
        <w:t xml:space="preserve">Sainsbury </w:t>
      </w:r>
      <w:r w:rsidR="00EE5863">
        <w:rPr>
          <w:rFonts w:ascii="Times New Roman" w:hAnsi="Times New Roman" w:cs="Times New Roman"/>
          <w:sz w:val="24"/>
        </w:rPr>
        <w:t>mainly focuses on stakeholder engagement with clear goals to meet the organizational goals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Merrilees</w:t>
      </w:r>
      <w:proofErr w:type="spellEnd"/>
      <w:r w:rsidR="00971DDB">
        <w:rPr>
          <w:rFonts w:ascii="Times New Roman" w:hAnsi="Times New Roman" w:cs="Times New Roman"/>
          <w:color w:val="222222"/>
          <w:sz w:val="24"/>
          <w:szCs w:val="18"/>
          <w:shd w:val="clear" w:color="auto" w:fill="FFFFFF"/>
        </w:rPr>
        <w:t xml:space="preserve"> et al., 2021)</w:t>
      </w:r>
      <w:r w:rsidR="00EE5863">
        <w:rPr>
          <w:rFonts w:ascii="Times New Roman" w:hAnsi="Times New Roman" w:cs="Times New Roman"/>
          <w:sz w:val="24"/>
        </w:rPr>
        <w:t>.</w:t>
      </w:r>
      <w:r w:rsidR="006C0CC6">
        <w:rPr>
          <w:rFonts w:ascii="Times New Roman" w:hAnsi="Times New Roman" w:cs="Times New Roman"/>
          <w:sz w:val="24"/>
        </w:rPr>
        <w:t xml:space="preserve"> Stakeholder engagement is essential to become successful in the competitive market. </w:t>
      </w:r>
      <w:r w:rsidR="002A025F">
        <w:rPr>
          <w:rFonts w:ascii="Times New Roman" w:hAnsi="Times New Roman" w:cs="Times New Roman"/>
          <w:sz w:val="24"/>
        </w:rPr>
        <w:t xml:space="preserve">The Stakeholder </w:t>
      </w:r>
      <w:r w:rsidR="00C802BD">
        <w:rPr>
          <w:rFonts w:ascii="Times New Roman" w:hAnsi="Times New Roman" w:cs="Times New Roman"/>
          <w:sz w:val="24"/>
        </w:rPr>
        <w:t>takes</w:t>
      </w:r>
      <w:r w:rsidR="002A025F">
        <w:rPr>
          <w:rFonts w:ascii="Times New Roman" w:hAnsi="Times New Roman" w:cs="Times New Roman"/>
          <w:sz w:val="24"/>
        </w:rPr>
        <w:t xml:space="preserve"> the right decision </w:t>
      </w:r>
      <w:r w:rsidR="00C802BD">
        <w:rPr>
          <w:rFonts w:ascii="Times New Roman" w:hAnsi="Times New Roman" w:cs="Times New Roman"/>
          <w:sz w:val="24"/>
        </w:rPr>
        <w:t xml:space="preserve">to improve the product quality. </w:t>
      </w:r>
    </w:p>
    <w:p w:rsidR="00165354" w:rsidRPr="00971DDB" w:rsidRDefault="00712835" w:rsidP="00160FC2">
      <w:pPr>
        <w:spacing w:after="0" w:line="360" w:lineRule="auto"/>
        <w:jc w:val="both"/>
        <w:rPr>
          <w:rFonts w:ascii="Times New Roman" w:hAnsi="Times New Roman" w:cs="Times New Roman"/>
          <w:color w:val="222222"/>
          <w:sz w:val="24"/>
          <w:szCs w:val="18"/>
          <w:shd w:val="clear" w:color="auto" w:fill="FFFFFF"/>
        </w:rPr>
      </w:pPr>
      <w:r>
        <w:rPr>
          <w:rFonts w:ascii="Times New Roman" w:hAnsi="Times New Roman" w:cs="Times New Roman"/>
          <w:sz w:val="24"/>
        </w:rPr>
        <w:tab/>
      </w:r>
      <w:r w:rsidR="004B75C7">
        <w:rPr>
          <w:rFonts w:ascii="Times New Roman" w:hAnsi="Times New Roman" w:cs="Times New Roman"/>
          <w:sz w:val="24"/>
        </w:rPr>
        <w:t xml:space="preserve">The Company has set the best strategic </w:t>
      </w:r>
      <w:r w:rsidR="00E33AB1">
        <w:rPr>
          <w:rFonts w:ascii="Times New Roman" w:hAnsi="Times New Roman" w:cs="Times New Roman"/>
          <w:sz w:val="24"/>
        </w:rPr>
        <w:t>marketing goals to fulfill the demand and requirements of the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O’Riordan</w:t>
      </w:r>
      <w:proofErr w:type="spellEnd"/>
      <w:r w:rsidR="00971DDB" w:rsidRPr="00264DE8">
        <w:rPr>
          <w:rFonts w:ascii="Times New Roman" w:hAnsi="Times New Roman" w:cs="Times New Roman"/>
          <w:color w:val="222222"/>
          <w:sz w:val="24"/>
          <w:szCs w:val="18"/>
          <w:shd w:val="clear" w:color="auto" w:fill="FFFFFF"/>
        </w:rPr>
        <w:t xml:space="preserve"> and </w:t>
      </w:r>
      <w:proofErr w:type="spellStart"/>
      <w:r w:rsidR="00971DDB" w:rsidRPr="00264DE8">
        <w:rPr>
          <w:rFonts w:ascii="Times New Roman" w:hAnsi="Times New Roman" w:cs="Times New Roman"/>
          <w:color w:val="222222"/>
          <w:sz w:val="24"/>
          <w:szCs w:val="18"/>
          <w:shd w:val="clear" w:color="auto" w:fill="FFFFFF"/>
        </w:rPr>
        <w:t>Fairbrass</w:t>
      </w:r>
      <w:proofErr w:type="spellEnd"/>
      <w:r w:rsidR="00971DDB">
        <w:rPr>
          <w:rFonts w:ascii="Times New Roman" w:hAnsi="Times New Roman" w:cs="Times New Roman"/>
          <w:color w:val="222222"/>
          <w:sz w:val="24"/>
          <w:szCs w:val="18"/>
          <w:shd w:val="clear" w:color="auto" w:fill="FFFFFF"/>
        </w:rPr>
        <w:t>, 2014)</w:t>
      </w:r>
      <w:r w:rsidR="00E33AB1">
        <w:rPr>
          <w:rFonts w:ascii="Times New Roman" w:hAnsi="Times New Roman" w:cs="Times New Roman"/>
          <w:sz w:val="24"/>
        </w:rPr>
        <w:t xml:space="preserve">. </w:t>
      </w:r>
      <w:r w:rsidR="002A025F">
        <w:rPr>
          <w:rFonts w:ascii="Times New Roman" w:hAnsi="Times New Roman" w:cs="Times New Roman"/>
          <w:sz w:val="24"/>
        </w:rPr>
        <w:t xml:space="preserve"> </w:t>
      </w:r>
      <w:r w:rsidR="00E173C2">
        <w:rPr>
          <w:rFonts w:ascii="Times New Roman" w:hAnsi="Times New Roman" w:cs="Times New Roman"/>
          <w:sz w:val="24"/>
        </w:rPr>
        <w:t xml:space="preserve">Suppliers play an important role in marketing activities to offer a high-quality product to increase customer experiences. </w:t>
      </w:r>
      <w:r w:rsidR="00AB1DF2">
        <w:rPr>
          <w:rFonts w:ascii="Times New Roman" w:hAnsi="Times New Roman" w:cs="Times New Roman"/>
          <w:sz w:val="24"/>
        </w:rPr>
        <w:t xml:space="preserve">Stakeholder engagement influences the marketing goals, communication process, and value of customers. </w:t>
      </w:r>
      <w:r w:rsidR="002C37C0">
        <w:rPr>
          <w:rFonts w:ascii="Times New Roman" w:hAnsi="Times New Roman" w:cs="Times New Roman"/>
          <w:sz w:val="24"/>
        </w:rPr>
        <w:t>A stakeholder is</w:t>
      </w:r>
      <w:r w:rsidR="00AB1DF2">
        <w:rPr>
          <w:rFonts w:ascii="Times New Roman" w:hAnsi="Times New Roman" w:cs="Times New Roman"/>
          <w:sz w:val="24"/>
        </w:rPr>
        <w:t xml:space="preserve"> important for the success and failure of Sainsbury</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Baker</w:t>
      </w:r>
      <w:r w:rsidR="00971DDB">
        <w:rPr>
          <w:rFonts w:ascii="Times New Roman" w:hAnsi="Times New Roman" w:cs="Times New Roman"/>
          <w:color w:val="222222"/>
          <w:sz w:val="24"/>
          <w:szCs w:val="18"/>
          <w:shd w:val="clear" w:color="auto" w:fill="FFFFFF"/>
        </w:rPr>
        <w:t>, 2012)</w:t>
      </w:r>
      <w:r w:rsidR="00AB1DF2">
        <w:rPr>
          <w:rFonts w:ascii="Times New Roman" w:hAnsi="Times New Roman" w:cs="Times New Roman"/>
          <w:sz w:val="24"/>
        </w:rPr>
        <w:t xml:space="preserve">. </w:t>
      </w:r>
      <w:r w:rsidR="00220CC1">
        <w:rPr>
          <w:rFonts w:ascii="Times New Roman" w:hAnsi="Times New Roman" w:cs="Times New Roman"/>
          <w:sz w:val="24"/>
        </w:rPr>
        <w:t>Manager, owner, Board of Direction and employees are stakeholder that has more power to impact on the marketing activities of the business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Dal</w:t>
      </w:r>
      <w:r w:rsidR="00971DDB">
        <w:rPr>
          <w:rFonts w:ascii="Times New Roman" w:hAnsi="Times New Roman" w:cs="Times New Roman"/>
          <w:color w:val="222222"/>
          <w:sz w:val="24"/>
          <w:szCs w:val="18"/>
          <w:shd w:val="clear" w:color="auto" w:fill="FFFFFF"/>
        </w:rPr>
        <w:t xml:space="preserve"> et al., 2017)</w:t>
      </w:r>
      <w:r w:rsidR="00220CC1">
        <w:rPr>
          <w:rFonts w:ascii="Times New Roman" w:hAnsi="Times New Roman" w:cs="Times New Roman"/>
          <w:sz w:val="24"/>
        </w:rPr>
        <w:t xml:space="preserve">. </w:t>
      </w:r>
    </w:p>
    <w:p w:rsidR="000A7661" w:rsidRDefault="00712835" w:rsidP="00165354">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The manager has the responsibility to purchase the raw materials at a reasonable cost to fulfill the demand of customers. </w:t>
      </w:r>
      <w:r w:rsidR="00560F9F">
        <w:rPr>
          <w:rFonts w:ascii="Times New Roman" w:hAnsi="Times New Roman" w:cs="Times New Roman"/>
          <w:sz w:val="24"/>
        </w:rPr>
        <w:t>Directors, chairman, and executive have the right to make a decision and guide staff members about future goals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Leonidou</w:t>
      </w:r>
      <w:proofErr w:type="spellEnd"/>
      <w:r w:rsidR="00971DDB">
        <w:rPr>
          <w:rFonts w:ascii="Times New Roman" w:hAnsi="Times New Roman" w:cs="Times New Roman"/>
          <w:color w:val="222222"/>
          <w:sz w:val="24"/>
          <w:szCs w:val="18"/>
          <w:shd w:val="clear" w:color="auto" w:fill="FFFFFF"/>
        </w:rPr>
        <w:t xml:space="preserve"> et al., 2018)</w:t>
      </w:r>
      <w:r w:rsidR="00560F9F">
        <w:rPr>
          <w:rFonts w:ascii="Times New Roman" w:hAnsi="Times New Roman" w:cs="Times New Roman"/>
          <w:sz w:val="24"/>
        </w:rPr>
        <w:t xml:space="preserve">. </w:t>
      </w:r>
      <w:r w:rsidR="00472411">
        <w:rPr>
          <w:rFonts w:ascii="Times New Roman" w:hAnsi="Times New Roman" w:cs="Times New Roman"/>
          <w:sz w:val="24"/>
        </w:rPr>
        <w:t xml:space="preserve">Other stakeholder </w:t>
      </w:r>
      <w:r w:rsidR="00222840">
        <w:rPr>
          <w:rFonts w:ascii="Times New Roman" w:hAnsi="Times New Roman" w:cs="Times New Roman"/>
          <w:sz w:val="24"/>
        </w:rPr>
        <w:t xml:space="preserve">helps in decision-making activities of the firm to become successful in the competitive market. </w:t>
      </w:r>
      <w:r w:rsidR="00BB19AF">
        <w:rPr>
          <w:rFonts w:ascii="Times New Roman" w:hAnsi="Times New Roman" w:cs="Times New Roman"/>
          <w:sz w:val="24"/>
        </w:rPr>
        <w:lastRenderedPageBreak/>
        <w:t xml:space="preserve">Existing competitors of food retailers may impact the marketing activities of the firm. The customer plays an important role to </w:t>
      </w:r>
      <w:r w:rsidR="00567673">
        <w:rPr>
          <w:rFonts w:ascii="Times New Roman" w:hAnsi="Times New Roman" w:cs="Times New Roman"/>
          <w:sz w:val="24"/>
        </w:rPr>
        <w:t xml:space="preserve">affect the performance and growth of the business. </w:t>
      </w:r>
      <w:r w:rsidR="007D7F59">
        <w:rPr>
          <w:rFonts w:ascii="Times New Roman" w:hAnsi="Times New Roman" w:cs="Times New Roman"/>
          <w:sz w:val="24"/>
        </w:rPr>
        <w:t xml:space="preserve">The Company maintains a strong relationship with the customer to increase profitability. </w:t>
      </w:r>
      <w:proofErr w:type="gramStart"/>
      <w:r w:rsidR="00932F1E">
        <w:rPr>
          <w:rFonts w:ascii="Times New Roman" w:hAnsi="Times New Roman" w:cs="Times New Roman"/>
          <w:sz w:val="24"/>
        </w:rPr>
        <w:t>Stakeholder engagement important for local people, if people do not create healthy environmental impacts on marketing activities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Dal</w:t>
      </w:r>
      <w:r w:rsidR="00971DDB">
        <w:rPr>
          <w:rFonts w:ascii="Times New Roman" w:hAnsi="Times New Roman" w:cs="Times New Roman"/>
          <w:color w:val="222222"/>
          <w:sz w:val="24"/>
          <w:szCs w:val="18"/>
          <w:shd w:val="clear" w:color="auto" w:fill="FFFFFF"/>
        </w:rPr>
        <w:t xml:space="preserve"> et al., 2017)</w:t>
      </w:r>
      <w:r w:rsidR="00932F1E">
        <w:rPr>
          <w:rFonts w:ascii="Times New Roman" w:hAnsi="Times New Roman" w:cs="Times New Roman"/>
          <w:sz w:val="24"/>
        </w:rPr>
        <w:t>.</w:t>
      </w:r>
      <w:proofErr w:type="gramEnd"/>
      <w:r w:rsidR="00932F1E">
        <w:rPr>
          <w:rFonts w:ascii="Times New Roman" w:hAnsi="Times New Roman" w:cs="Times New Roman"/>
          <w:sz w:val="24"/>
        </w:rPr>
        <w:t xml:space="preserve"> </w:t>
      </w:r>
      <w:r w:rsidR="007D7CC5">
        <w:rPr>
          <w:rFonts w:ascii="Times New Roman" w:hAnsi="Times New Roman" w:cs="Times New Roman"/>
          <w:sz w:val="24"/>
        </w:rPr>
        <w:t xml:space="preserve">Some </w:t>
      </w:r>
      <w:r w:rsidR="009A6F7B">
        <w:rPr>
          <w:rFonts w:ascii="Times New Roman" w:hAnsi="Times New Roman" w:cs="Times New Roman"/>
          <w:sz w:val="24"/>
        </w:rPr>
        <w:t>stakeholders</w:t>
      </w:r>
      <w:r w:rsidR="007D7CC5">
        <w:rPr>
          <w:rFonts w:ascii="Times New Roman" w:hAnsi="Times New Roman" w:cs="Times New Roman"/>
          <w:sz w:val="24"/>
        </w:rPr>
        <w:t xml:space="preserve"> that impact on marketing activities of Sainsbury are explained as under:</w:t>
      </w:r>
    </w:p>
    <w:p w:rsidR="009A6F7B" w:rsidRPr="008D1D3A" w:rsidRDefault="00712835" w:rsidP="00160FC2">
      <w:pPr>
        <w:spacing w:after="0" w:line="360" w:lineRule="auto"/>
        <w:jc w:val="both"/>
        <w:rPr>
          <w:rFonts w:ascii="Times New Roman" w:hAnsi="Times New Roman" w:cs="Times New Roman"/>
          <w:sz w:val="24"/>
        </w:rPr>
      </w:pPr>
      <w:r w:rsidRPr="00C66DB3">
        <w:rPr>
          <w:rFonts w:ascii="Times New Roman" w:hAnsi="Times New Roman" w:cs="Times New Roman"/>
          <w:b/>
          <w:sz w:val="24"/>
        </w:rPr>
        <w:t xml:space="preserve">Governance and Social Responsibility: </w:t>
      </w:r>
      <w:r w:rsidR="008D1D3A">
        <w:rPr>
          <w:rFonts w:ascii="Times New Roman" w:hAnsi="Times New Roman" w:cs="Times New Roman"/>
          <w:sz w:val="24"/>
        </w:rPr>
        <w:t>Corporate governance has set the mission and vision of the firm. With the help</w:t>
      </w:r>
      <w:r w:rsidR="0043041C">
        <w:rPr>
          <w:rFonts w:ascii="Times New Roman" w:hAnsi="Times New Roman" w:cs="Times New Roman"/>
          <w:sz w:val="24"/>
        </w:rPr>
        <w:t xml:space="preserve"> of marketing activities, Sainsbury has increased the performance and productivity of the firm</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Merrilees</w:t>
      </w:r>
      <w:proofErr w:type="spellEnd"/>
      <w:r w:rsidR="00971DDB">
        <w:rPr>
          <w:rFonts w:ascii="Times New Roman" w:hAnsi="Times New Roman" w:cs="Times New Roman"/>
          <w:color w:val="222222"/>
          <w:sz w:val="24"/>
          <w:szCs w:val="18"/>
          <w:shd w:val="clear" w:color="auto" w:fill="FFFFFF"/>
        </w:rPr>
        <w:t xml:space="preserve"> et al., 2021)</w:t>
      </w:r>
      <w:r w:rsidR="0043041C">
        <w:rPr>
          <w:rFonts w:ascii="Times New Roman" w:hAnsi="Times New Roman" w:cs="Times New Roman"/>
          <w:sz w:val="24"/>
        </w:rPr>
        <w:t xml:space="preserve">. </w:t>
      </w:r>
      <w:r w:rsidR="00DE6894">
        <w:rPr>
          <w:rFonts w:ascii="Times New Roman" w:hAnsi="Times New Roman" w:cs="Times New Roman"/>
          <w:sz w:val="24"/>
        </w:rPr>
        <w:t xml:space="preserve">CSR activities help to promote the marketing operation to become successful in the competitive market. </w:t>
      </w:r>
    </w:p>
    <w:p w:rsidR="00C66DB3" w:rsidRPr="00655300" w:rsidRDefault="00712835" w:rsidP="00160FC2">
      <w:pPr>
        <w:spacing w:after="0" w:line="360" w:lineRule="auto"/>
        <w:jc w:val="both"/>
        <w:rPr>
          <w:rFonts w:ascii="Times New Roman" w:hAnsi="Times New Roman" w:cs="Times New Roman"/>
          <w:sz w:val="24"/>
        </w:rPr>
      </w:pPr>
      <w:r w:rsidRPr="00C66DB3">
        <w:rPr>
          <w:rFonts w:ascii="Times New Roman" w:hAnsi="Times New Roman" w:cs="Times New Roman"/>
          <w:b/>
          <w:sz w:val="24"/>
        </w:rPr>
        <w:t>Community and Consumers:</w:t>
      </w:r>
      <w:r w:rsidR="00655300">
        <w:rPr>
          <w:rFonts w:ascii="Times New Roman" w:hAnsi="Times New Roman" w:cs="Times New Roman"/>
          <w:sz w:val="24"/>
        </w:rPr>
        <w:t xml:space="preserve"> </w:t>
      </w:r>
      <w:r w:rsidR="00E6676F">
        <w:rPr>
          <w:rFonts w:ascii="Times New Roman" w:hAnsi="Times New Roman" w:cs="Times New Roman"/>
          <w:sz w:val="24"/>
        </w:rPr>
        <w:t>Customer is called as king of the firm of the UK such as Sainsbury</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(Jobber</w:t>
      </w:r>
      <w:r w:rsidR="00971DDB" w:rsidRPr="00264DE8">
        <w:rPr>
          <w:rFonts w:ascii="Times New Roman" w:hAnsi="Times New Roman" w:cs="Times New Roman"/>
          <w:color w:val="222222"/>
          <w:sz w:val="24"/>
          <w:szCs w:val="18"/>
          <w:shd w:val="clear" w:color="auto" w:fill="FFFFFF"/>
        </w:rPr>
        <w:t xml:space="preserve"> and Ellis-Chadwick</w:t>
      </w:r>
      <w:r w:rsidR="00971DDB">
        <w:rPr>
          <w:rFonts w:ascii="Times New Roman" w:hAnsi="Times New Roman" w:cs="Times New Roman"/>
          <w:color w:val="222222"/>
          <w:sz w:val="24"/>
          <w:szCs w:val="18"/>
          <w:shd w:val="clear" w:color="auto" w:fill="FFFFFF"/>
        </w:rPr>
        <w:t>, 2012)</w:t>
      </w:r>
      <w:r w:rsidR="00E6676F">
        <w:rPr>
          <w:rFonts w:ascii="Times New Roman" w:hAnsi="Times New Roman" w:cs="Times New Roman"/>
          <w:sz w:val="24"/>
        </w:rPr>
        <w:t xml:space="preserve">. </w:t>
      </w:r>
      <w:r w:rsidR="001D54CA">
        <w:rPr>
          <w:rFonts w:ascii="Times New Roman" w:hAnsi="Times New Roman" w:cs="Times New Roman"/>
          <w:sz w:val="24"/>
        </w:rPr>
        <w:t xml:space="preserve">The customer does not want to increase the profit margin but the customer is satisfied and maintains a strong relationship to become successful in the competitive market. </w:t>
      </w:r>
    </w:p>
    <w:p w:rsidR="00C66DB3" w:rsidRPr="00971DDB" w:rsidRDefault="00712835" w:rsidP="00160FC2">
      <w:pPr>
        <w:spacing w:after="0" w:line="360" w:lineRule="auto"/>
        <w:jc w:val="both"/>
        <w:rPr>
          <w:rFonts w:ascii="Times New Roman" w:hAnsi="Times New Roman" w:cs="Times New Roman"/>
          <w:color w:val="222222"/>
          <w:sz w:val="24"/>
          <w:szCs w:val="18"/>
          <w:shd w:val="clear" w:color="auto" w:fill="FFFFFF"/>
        </w:rPr>
      </w:pPr>
      <w:r w:rsidRPr="00C66DB3">
        <w:rPr>
          <w:rFonts w:ascii="Times New Roman" w:hAnsi="Times New Roman" w:cs="Times New Roman"/>
          <w:b/>
          <w:sz w:val="24"/>
        </w:rPr>
        <w:t>Employees:</w:t>
      </w:r>
      <w:r w:rsidR="001F7B36">
        <w:rPr>
          <w:rFonts w:ascii="Times New Roman" w:hAnsi="Times New Roman" w:cs="Times New Roman"/>
          <w:sz w:val="24"/>
        </w:rPr>
        <w:t xml:space="preserve"> Staff members of a business are important to increase the performance of marketing and offer high-quality services to its customers</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proofErr w:type="spellStart"/>
      <w:r w:rsidR="00971DDB" w:rsidRPr="00264DE8">
        <w:rPr>
          <w:rFonts w:ascii="Times New Roman" w:hAnsi="Times New Roman" w:cs="Times New Roman"/>
          <w:color w:val="222222"/>
          <w:sz w:val="24"/>
          <w:szCs w:val="18"/>
          <w:shd w:val="clear" w:color="auto" w:fill="FFFFFF"/>
        </w:rPr>
        <w:t>O’Riordan</w:t>
      </w:r>
      <w:proofErr w:type="spellEnd"/>
      <w:r w:rsidR="00971DDB" w:rsidRPr="00264DE8">
        <w:rPr>
          <w:rFonts w:ascii="Times New Roman" w:hAnsi="Times New Roman" w:cs="Times New Roman"/>
          <w:color w:val="222222"/>
          <w:sz w:val="24"/>
          <w:szCs w:val="18"/>
          <w:shd w:val="clear" w:color="auto" w:fill="FFFFFF"/>
        </w:rPr>
        <w:t xml:space="preserve"> and </w:t>
      </w:r>
      <w:proofErr w:type="spellStart"/>
      <w:r w:rsidR="00971DDB" w:rsidRPr="00264DE8">
        <w:rPr>
          <w:rFonts w:ascii="Times New Roman" w:hAnsi="Times New Roman" w:cs="Times New Roman"/>
          <w:color w:val="222222"/>
          <w:sz w:val="24"/>
          <w:szCs w:val="18"/>
          <w:shd w:val="clear" w:color="auto" w:fill="FFFFFF"/>
        </w:rPr>
        <w:t>Fairbrass</w:t>
      </w:r>
      <w:proofErr w:type="spellEnd"/>
      <w:r w:rsidR="00971DDB">
        <w:rPr>
          <w:rFonts w:ascii="Times New Roman" w:hAnsi="Times New Roman" w:cs="Times New Roman"/>
          <w:color w:val="222222"/>
          <w:sz w:val="24"/>
          <w:szCs w:val="18"/>
          <w:shd w:val="clear" w:color="auto" w:fill="FFFFFF"/>
        </w:rPr>
        <w:t>, 2014)</w:t>
      </w:r>
      <w:r w:rsidR="001F7B36">
        <w:rPr>
          <w:rFonts w:ascii="Times New Roman" w:hAnsi="Times New Roman" w:cs="Times New Roman"/>
          <w:sz w:val="24"/>
        </w:rPr>
        <w:t xml:space="preserve">. </w:t>
      </w:r>
      <w:r w:rsidR="00747366">
        <w:rPr>
          <w:rFonts w:ascii="Times New Roman" w:hAnsi="Times New Roman" w:cs="Times New Roman"/>
          <w:sz w:val="24"/>
        </w:rPr>
        <w:t xml:space="preserve">Employees are the valuable assets of the firm. This staff takes active participation in the decision-making process of marketing operations. </w:t>
      </w:r>
    </w:p>
    <w:p w:rsidR="00C66DB3" w:rsidRPr="00340AFF" w:rsidRDefault="00712835" w:rsidP="00160FC2">
      <w:pPr>
        <w:spacing w:after="0" w:line="360" w:lineRule="auto"/>
        <w:jc w:val="both"/>
        <w:rPr>
          <w:rFonts w:ascii="Times New Roman" w:hAnsi="Times New Roman" w:cs="Times New Roman"/>
          <w:sz w:val="24"/>
        </w:rPr>
      </w:pPr>
      <w:r w:rsidRPr="00C66DB3">
        <w:rPr>
          <w:rFonts w:ascii="Times New Roman" w:hAnsi="Times New Roman" w:cs="Times New Roman"/>
          <w:b/>
          <w:sz w:val="24"/>
        </w:rPr>
        <w:t>Business Partners:</w:t>
      </w:r>
      <w:r w:rsidR="00340AFF">
        <w:rPr>
          <w:rFonts w:ascii="Times New Roman" w:hAnsi="Times New Roman" w:cs="Times New Roman"/>
          <w:sz w:val="24"/>
        </w:rPr>
        <w:t xml:space="preserve"> The management system of Sainsbury </w:t>
      </w:r>
      <w:r w:rsidR="003E4AD2">
        <w:rPr>
          <w:rFonts w:ascii="Times New Roman" w:hAnsi="Times New Roman" w:cs="Times New Roman"/>
          <w:sz w:val="24"/>
        </w:rPr>
        <w:t>is known as the chain of effective supply management</w:t>
      </w:r>
      <w:r w:rsidR="00971DDB">
        <w:rPr>
          <w:rFonts w:ascii="Times New Roman" w:hAnsi="Times New Roman" w:cs="Times New Roman"/>
          <w:sz w:val="24"/>
        </w:rPr>
        <w:t xml:space="preserve"> </w:t>
      </w:r>
      <w:r w:rsidR="00971DDB">
        <w:rPr>
          <w:rFonts w:ascii="Times New Roman" w:hAnsi="Times New Roman" w:cs="Times New Roman"/>
          <w:color w:val="222222"/>
          <w:sz w:val="24"/>
          <w:szCs w:val="18"/>
          <w:shd w:val="clear" w:color="auto" w:fill="FFFFFF"/>
        </w:rPr>
        <w:t>(</w:t>
      </w:r>
      <w:r w:rsidR="00971DDB" w:rsidRPr="00264DE8">
        <w:rPr>
          <w:rFonts w:ascii="Times New Roman" w:hAnsi="Times New Roman" w:cs="Times New Roman"/>
          <w:color w:val="222222"/>
          <w:sz w:val="24"/>
          <w:szCs w:val="18"/>
          <w:shd w:val="clear" w:color="auto" w:fill="FFFFFF"/>
        </w:rPr>
        <w:t>Baker</w:t>
      </w:r>
      <w:r w:rsidR="00971DDB">
        <w:rPr>
          <w:rFonts w:ascii="Times New Roman" w:hAnsi="Times New Roman" w:cs="Times New Roman"/>
          <w:color w:val="222222"/>
          <w:sz w:val="24"/>
          <w:szCs w:val="18"/>
          <w:shd w:val="clear" w:color="auto" w:fill="FFFFFF"/>
        </w:rPr>
        <w:t>, 2012)</w:t>
      </w:r>
      <w:r w:rsidR="003E4AD2">
        <w:rPr>
          <w:rFonts w:ascii="Times New Roman" w:hAnsi="Times New Roman" w:cs="Times New Roman"/>
          <w:sz w:val="24"/>
        </w:rPr>
        <w:t xml:space="preserve">. </w:t>
      </w:r>
      <w:r w:rsidR="005E0F76">
        <w:rPr>
          <w:rFonts w:ascii="Times New Roman" w:hAnsi="Times New Roman" w:cs="Times New Roman"/>
          <w:sz w:val="24"/>
        </w:rPr>
        <w:t xml:space="preserve">The Company has maintains a strong relationship with suppliers to get the best outcome. A partner has shared all relevant information to make the right decision to manage business activities. </w:t>
      </w:r>
    </w:p>
    <w:p w:rsidR="00747366" w:rsidRPr="00DE3BE3" w:rsidRDefault="00747366" w:rsidP="00160FC2">
      <w:pPr>
        <w:spacing w:after="0" w:line="360" w:lineRule="auto"/>
        <w:jc w:val="both"/>
        <w:rPr>
          <w:rFonts w:ascii="Times New Roman" w:hAnsi="Times New Roman" w:cs="Times New Roman"/>
          <w:sz w:val="24"/>
        </w:rPr>
      </w:pPr>
    </w:p>
    <w:p w:rsidR="00C66DB3" w:rsidRDefault="00C66DB3" w:rsidP="00160FC2">
      <w:pPr>
        <w:spacing w:after="0" w:line="360" w:lineRule="auto"/>
        <w:jc w:val="both"/>
        <w:rPr>
          <w:rFonts w:ascii="Times New Roman" w:hAnsi="Times New Roman" w:cs="Times New Roman"/>
          <w:sz w:val="24"/>
        </w:rPr>
      </w:pPr>
    </w:p>
    <w:p w:rsidR="007D7CC5" w:rsidRPr="00160FC2" w:rsidRDefault="007D7CC5" w:rsidP="00160FC2">
      <w:pPr>
        <w:spacing w:after="0" w:line="360" w:lineRule="auto"/>
        <w:jc w:val="both"/>
        <w:rPr>
          <w:rFonts w:ascii="Times New Roman" w:hAnsi="Times New Roman" w:cs="Times New Roman"/>
          <w:sz w:val="24"/>
        </w:rPr>
      </w:pPr>
    </w:p>
    <w:p w:rsidR="000A7661" w:rsidRDefault="000A7661" w:rsidP="000A7661">
      <w:pPr>
        <w:rPr>
          <w:rFonts w:ascii="Times New Roman" w:hAnsi="Times New Roman" w:cs="Times New Roman"/>
          <w:b/>
          <w:sz w:val="24"/>
        </w:rPr>
      </w:pPr>
    </w:p>
    <w:p w:rsidR="00027FF6" w:rsidRDefault="00027FF6" w:rsidP="00027FF6">
      <w:pPr>
        <w:spacing w:after="0" w:line="360" w:lineRule="auto"/>
        <w:jc w:val="both"/>
        <w:rPr>
          <w:rFonts w:ascii="Arial" w:hAnsi="Arial" w:cs="Arial"/>
          <w:color w:val="1C2F49"/>
        </w:rPr>
      </w:pPr>
    </w:p>
    <w:p w:rsidR="000A7661" w:rsidRDefault="000A7661" w:rsidP="000A7661">
      <w:pPr>
        <w:rPr>
          <w:rFonts w:ascii="Times New Roman" w:hAnsi="Times New Roman" w:cs="Times New Roman"/>
          <w:b/>
          <w:sz w:val="24"/>
        </w:rPr>
      </w:pPr>
    </w:p>
    <w:p w:rsidR="007704FE" w:rsidRDefault="007704FE" w:rsidP="008D5AAF">
      <w:pPr>
        <w:jc w:val="center"/>
        <w:rPr>
          <w:rFonts w:ascii="Times New Roman" w:hAnsi="Times New Roman" w:cs="Times New Roman"/>
          <w:b/>
          <w:sz w:val="24"/>
        </w:rPr>
      </w:pPr>
    </w:p>
    <w:p w:rsidR="008D5AAF" w:rsidRPr="002731C2" w:rsidRDefault="00712835" w:rsidP="002731C2">
      <w:pPr>
        <w:pStyle w:val="Heading2"/>
      </w:pPr>
      <w:bookmarkStart w:id="4" w:name="_Toc68700115"/>
      <w:r w:rsidRPr="002731C2">
        <w:lastRenderedPageBreak/>
        <w:t>Conclusion</w:t>
      </w:r>
      <w:bookmarkEnd w:id="4"/>
    </w:p>
    <w:p w:rsidR="00A002F1" w:rsidRPr="003019F7" w:rsidRDefault="00712835" w:rsidP="00147B29">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essay has analyzed the role of marketing to create value for customers. </w:t>
      </w:r>
      <w:r w:rsidR="00841C07">
        <w:rPr>
          <w:rFonts w:ascii="Times New Roman" w:hAnsi="Times New Roman" w:cs="Times New Roman"/>
          <w:sz w:val="24"/>
        </w:rPr>
        <w:t xml:space="preserve">It also discussed the different marketing theories to increase customer value. The Marketing mix strategy helps the company to develop a high-quality product to grab customer attention. </w:t>
      </w:r>
      <w:r w:rsidR="002E650B">
        <w:rPr>
          <w:rFonts w:ascii="Times New Roman" w:hAnsi="Times New Roman" w:cs="Times New Roman"/>
          <w:sz w:val="24"/>
        </w:rPr>
        <w:t xml:space="preserve">Marketing also helps to maintain a strong relationship with suppliers to become successful in the competitive market. </w:t>
      </w:r>
      <w:r w:rsidR="00C11017">
        <w:rPr>
          <w:rFonts w:ascii="Times New Roman" w:hAnsi="Times New Roman" w:cs="Times New Roman"/>
          <w:sz w:val="24"/>
        </w:rPr>
        <w:t xml:space="preserve">This essay has examined </w:t>
      </w:r>
      <w:r w:rsidR="0084776E">
        <w:rPr>
          <w:rFonts w:ascii="Times New Roman" w:hAnsi="Times New Roman" w:cs="Times New Roman"/>
          <w:sz w:val="24"/>
        </w:rPr>
        <w:t xml:space="preserve">stakeholder engagement and its impact on the marketing activities of the firm. </w:t>
      </w:r>
      <w:r w:rsidR="002E650B">
        <w:rPr>
          <w:rFonts w:ascii="Times New Roman" w:hAnsi="Times New Roman" w:cs="Times New Roman"/>
          <w:sz w:val="24"/>
        </w:rPr>
        <w:t xml:space="preserve">The essay has evaluated the different stakeholders to influence the marketing operation of the organization. </w:t>
      </w:r>
    </w:p>
    <w:p w:rsidR="00D90429" w:rsidRDefault="00D90429"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Pr="002731C2" w:rsidRDefault="00712835" w:rsidP="002731C2">
      <w:pPr>
        <w:pStyle w:val="Heading2"/>
      </w:pPr>
      <w:bookmarkStart w:id="5" w:name="_Toc68700116"/>
      <w:r w:rsidRPr="002731C2">
        <w:lastRenderedPageBreak/>
        <w:t>Reference List</w:t>
      </w:r>
      <w:bookmarkEnd w:id="5"/>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r w:rsidRPr="00264DE8">
        <w:rPr>
          <w:rFonts w:ascii="Times New Roman" w:hAnsi="Times New Roman" w:cs="Times New Roman"/>
          <w:color w:val="222222"/>
          <w:sz w:val="24"/>
          <w:szCs w:val="18"/>
          <w:shd w:val="clear" w:color="auto" w:fill="FFFFFF"/>
        </w:rPr>
        <w:t>Bahadorestani</w:t>
      </w:r>
      <w:proofErr w:type="spellEnd"/>
      <w:r w:rsidRPr="00264DE8">
        <w:rPr>
          <w:rFonts w:ascii="Times New Roman" w:hAnsi="Times New Roman" w:cs="Times New Roman"/>
          <w:color w:val="222222"/>
          <w:sz w:val="24"/>
          <w:szCs w:val="18"/>
          <w:shd w:val="clear" w:color="auto" w:fill="FFFFFF"/>
        </w:rPr>
        <w:t xml:space="preserve">, A., </w:t>
      </w:r>
      <w:proofErr w:type="spellStart"/>
      <w:r w:rsidRPr="00264DE8">
        <w:rPr>
          <w:rFonts w:ascii="Times New Roman" w:hAnsi="Times New Roman" w:cs="Times New Roman"/>
          <w:color w:val="222222"/>
          <w:sz w:val="24"/>
          <w:szCs w:val="18"/>
          <w:shd w:val="clear" w:color="auto" w:fill="FFFFFF"/>
        </w:rPr>
        <w:t>Naderpajouh</w:t>
      </w:r>
      <w:proofErr w:type="spellEnd"/>
      <w:r w:rsidRPr="00264DE8">
        <w:rPr>
          <w:rFonts w:ascii="Times New Roman" w:hAnsi="Times New Roman" w:cs="Times New Roman"/>
          <w:color w:val="222222"/>
          <w:sz w:val="24"/>
          <w:szCs w:val="18"/>
          <w:shd w:val="clear" w:color="auto" w:fill="FFFFFF"/>
        </w:rPr>
        <w:t xml:space="preserve">, N. and </w:t>
      </w:r>
      <w:proofErr w:type="spellStart"/>
      <w:r w:rsidRPr="00264DE8">
        <w:rPr>
          <w:rFonts w:ascii="Times New Roman" w:hAnsi="Times New Roman" w:cs="Times New Roman"/>
          <w:color w:val="222222"/>
          <w:sz w:val="24"/>
          <w:szCs w:val="18"/>
          <w:shd w:val="clear" w:color="auto" w:fill="FFFFFF"/>
        </w:rPr>
        <w:t>Sadiq</w:t>
      </w:r>
      <w:proofErr w:type="spellEnd"/>
      <w:r w:rsidRPr="00264DE8">
        <w:rPr>
          <w:rFonts w:ascii="Times New Roman" w:hAnsi="Times New Roman" w:cs="Times New Roman"/>
          <w:color w:val="222222"/>
          <w:sz w:val="24"/>
          <w:szCs w:val="18"/>
          <w:shd w:val="clear" w:color="auto" w:fill="FFFFFF"/>
        </w:rPr>
        <w:t>, R., 2020. Planning for sustainable stakeholder engagement based on the assessment of conflicting interests in projects. </w:t>
      </w:r>
      <w:r w:rsidRPr="00264DE8">
        <w:rPr>
          <w:rFonts w:ascii="Times New Roman" w:hAnsi="Times New Roman" w:cs="Times New Roman"/>
          <w:i/>
          <w:iCs/>
          <w:color w:val="222222"/>
          <w:sz w:val="24"/>
          <w:szCs w:val="18"/>
          <w:shd w:val="clear" w:color="auto" w:fill="FFFFFF"/>
        </w:rPr>
        <w:t>Journal of Cleaner Production</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242</w:t>
      </w:r>
      <w:r w:rsidRPr="00264DE8">
        <w:rPr>
          <w:rFonts w:ascii="Times New Roman" w:hAnsi="Times New Roman" w:cs="Times New Roman"/>
          <w:color w:val="222222"/>
          <w:sz w:val="24"/>
          <w:szCs w:val="18"/>
          <w:shd w:val="clear" w:color="auto" w:fill="FFFFFF"/>
        </w:rPr>
        <w:t>, p.118402.</w:t>
      </w:r>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gramStart"/>
      <w:r w:rsidRPr="00264DE8">
        <w:rPr>
          <w:rFonts w:ascii="Times New Roman" w:hAnsi="Times New Roman" w:cs="Times New Roman"/>
          <w:color w:val="222222"/>
          <w:sz w:val="24"/>
          <w:szCs w:val="18"/>
          <w:shd w:val="clear" w:color="auto" w:fill="FFFFFF"/>
        </w:rPr>
        <w:t>Baker, M., 2012.</w:t>
      </w:r>
      <w:proofErr w:type="gramEnd"/>
      <w:r w:rsidRPr="00264DE8">
        <w:rPr>
          <w:rFonts w:ascii="Times New Roman" w:hAnsi="Times New Roman" w:cs="Times New Roman"/>
          <w:color w:val="222222"/>
          <w:sz w:val="24"/>
          <w:szCs w:val="18"/>
          <w:shd w:val="clear" w:color="auto" w:fill="FFFFFF"/>
        </w:rPr>
        <w:t> </w:t>
      </w:r>
      <w:proofErr w:type="gramStart"/>
      <w:r w:rsidRPr="00264DE8">
        <w:rPr>
          <w:rFonts w:ascii="Times New Roman" w:hAnsi="Times New Roman" w:cs="Times New Roman"/>
          <w:i/>
          <w:iCs/>
          <w:color w:val="222222"/>
          <w:sz w:val="24"/>
          <w:szCs w:val="18"/>
          <w:shd w:val="clear" w:color="auto" w:fill="FFFFFF"/>
        </w:rPr>
        <w:t>The marketing book</w:t>
      </w:r>
      <w:r w:rsidRPr="00264DE8">
        <w:rPr>
          <w:rFonts w:ascii="Times New Roman" w:hAnsi="Times New Roman" w:cs="Times New Roman"/>
          <w:color w:val="222222"/>
          <w:sz w:val="24"/>
          <w:szCs w:val="18"/>
          <w:shd w:val="clear" w:color="auto" w:fill="FFFFFF"/>
        </w:rPr>
        <w:t>.</w:t>
      </w:r>
      <w:proofErr w:type="gramEnd"/>
      <w:r w:rsidRPr="00264DE8">
        <w:rPr>
          <w:rFonts w:ascii="Times New Roman" w:hAnsi="Times New Roman" w:cs="Times New Roman"/>
          <w:color w:val="222222"/>
          <w:sz w:val="24"/>
          <w:szCs w:val="18"/>
          <w:shd w:val="clear" w:color="auto" w:fill="FFFFFF"/>
        </w:rPr>
        <w:t xml:space="preserve"> </w:t>
      </w:r>
      <w:proofErr w:type="gramStart"/>
      <w:r w:rsidRPr="00264DE8">
        <w:rPr>
          <w:rFonts w:ascii="Times New Roman" w:hAnsi="Times New Roman" w:cs="Times New Roman"/>
          <w:color w:val="222222"/>
          <w:sz w:val="24"/>
          <w:szCs w:val="18"/>
          <w:shd w:val="clear" w:color="auto" w:fill="FFFFFF"/>
        </w:rPr>
        <w:t>Routledge.</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b/>
          <w:sz w:val="32"/>
        </w:rPr>
      </w:pPr>
      <w:proofErr w:type="gramStart"/>
      <w:r w:rsidRPr="00264DE8">
        <w:rPr>
          <w:rFonts w:ascii="Times New Roman" w:hAnsi="Times New Roman" w:cs="Times New Roman"/>
          <w:color w:val="222222"/>
          <w:sz w:val="24"/>
          <w:szCs w:val="18"/>
          <w:shd w:val="clear" w:color="auto" w:fill="FFFFFF"/>
        </w:rPr>
        <w:t xml:space="preserve">Dal </w:t>
      </w:r>
      <w:proofErr w:type="spellStart"/>
      <w:r w:rsidRPr="00264DE8">
        <w:rPr>
          <w:rFonts w:ascii="Times New Roman" w:hAnsi="Times New Roman" w:cs="Times New Roman"/>
          <w:color w:val="222222"/>
          <w:sz w:val="24"/>
          <w:szCs w:val="18"/>
          <w:shd w:val="clear" w:color="auto" w:fill="FFFFFF"/>
        </w:rPr>
        <w:t>Maso</w:t>
      </w:r>
      <w:proofErr w:type="spellEnd"/>
      <w:r w:rsidRPr="00264DE8">
        <w:rPr>
          <w:rFonts w:ascii="Times New Roman" w:hAnsi="Times New Roman" w:cs="Times New Roman"/>
          <w:color w:val="222222"/>
          <w:sz w:val="24"/>
          <w:szCs w:val="18"/>
          <w:shd w:val="clear" w:color="auto" w:fill="FFFFFF"/>
        </w:rPr>
        <w:t xml:space="preserve">, L., </w:t>
      </w:r>
      <w:proofErr w:type="spellStart"/>
      <w:r w:rsidRPr="00264DE8">
        <w:rPr>
          <w:rFonts w:ascii="Times New Roman" w:hAnsi="Times New Roman" w:cs="Times New Roman"/>
          <w:color w:val="222222"/>
          <w:sz w:val="24"/>
          <w:szCs w:val="18"/>
          <w:shd w:val="clear" w:color="auto" w:fill="FFFFFF"/>
        </w:rPr>
        <w:t>Liberatore</w:t>
      </w:r>
      <w:proofErr w:type="spellEnd"/>
      <w:r w:rsidRPr="00264DE8">
        <w:rPr>
          <w:rFonts w:ascii="Times New Roman" w:hAnsi="Times New Roman" w:cs="Times New Roman"/>
          <w:color w:val="222222"/>
          <w:sz w:val="24"/>
          <w:szCs w:val="18"/>
          <w:shd w:val="clear" w:color="auto" w:fill="FFFFFF"/>
        </w:rPr>
        <w:t xml:space="preserve">, G. and </w:t>
      </w:r>
      <w:proofErr w:type="spellStart"/>
      <w:r w:rsidRPr="00264DE8">
        <w:rPr>
          <w:rFonts w:ascii="Times New Roman" w:hAnsi="Times New Roman" w:cs="Times New Roman"/>
          <w:color w:val="222222"/>
          <w:sz w:val="24"/>
          <w:szCs w:val="18"/>
          <w:shd w:val="clear" w:color="auto" w:fill="FFFFFF"/>
        </w:rPr>
        <w:t>Mazzi</w:t>
      </w:r>
      <w:proofErr w:type="spellEnd"/>
      <w:r w:rsidRPr="00264DE8">
        <w:rPr>
          <w:rFonts w:ascii="Times New Roman" w:hAnsi="Times New Roman" w:cs="Times New Roman"/>
          <w:color w:val="222222"/>
          <w:sz w:val="24"/>
          <w:szCs w:val="18"/>
          <w:shd w:val="clear" w:color="auto" w:fill="FFFFFF"/>
        </w:rPr>
        <w:t>, F., 2017.</w:t>
      </w:r>
      <w:proofErr w:type="gramEnd"/>
      <w:r w:rsidRPr="00264DE8">
        <w:rPr>
          <w:rFonts w:ascii="Times New Roman" w:hAnsi="Times New Roman" w:cs="Times New Roman"/>
          <w:color w:val="222222"/>
          <w:sz w:val="24"/>
          <w:szCs w:val="18"/>
          <w:shd w:val="clear" w:color="auto" w:fill="FFFFFF"/>
        </w:rPr>
        <w:t xml:space="preserve"> Value relevance of stakeholder engagement: The influence of national culture. </w:t>
      </w:r>
      <w:proofErr w:type="gramStart"/>
      <w:r w:rsidRPr="00264DE8">
        <w:rPr>
          <w:rFonts w:ascii="Times New Roman" w:hAnsi="Times New Roman" w:cs="Times New Roman"/>
          <w:i/>
          <w:iCs/>
          <w:color w:val="222222"/>
          <w:sz w:val="24"/>
          <w:szCs w:val="18"/>
          <w:shd w:val="clear" w:color="auto" w:fill="FFFFFF"/>
        </w:rPr>
        <w:t>Corporate Social Responsibility and Environmental Management</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24</w:t>
      </w:r>
      <w:r w:rsidRPr="00264DE8">
        <w:rPr>
          <w:rFonts w:ascii="Times New Roman" w:hAnsi="Times New Roman" w:cs="Times New Roman"/>
          <w:color w:val="222222"/>
          <w:sz w:val="24"/>
          <w:szCs w:val="18"/>
          <w:shd w:val="clear" w:color="auto" w:fill="FFFFFF"/>
        </w:rPr>
        <w:t>(1), pp.44-56.</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gramStart"/>
      <w:r w:rsidRPr="00264DE8">
        <w:rPr>
          <w:rFonts w:ascii="Times New Roman" w:hAnsi="Times New Roman" w:cs="Times New Roman"/>
          <w:color w:val="222222"/>
          <w:sz w:val="24"/>
          <w:szCs w:val="18"/>
          <w:shd w:val="clear" w:color="auto" w:fill="FFFFFF"/>
        </w:rPr>
        <w:t>Fuentes-</w:t>
      </w:r>
      <w:proofErr w:type="spellStart"/>
      <w:r w:rsidRPr="00264DE8">
        <w:rPr>
          <w:rFonts w:ascii="Times New Roman" w:hAnsi="Times New Roman" w:cs="Times New Roman"/>
          <w:color w:val="222222"/>
          <w:sz w:val="24"/>
          <w:szCs w:val="18"/>
          <w:shd w:val="clear" w:color="auto" w:fill="FFFFFF"/>
        </w:rPr>
        <w:t>Blasco</w:t>
      </w:r>
      <w:proofErr w:type="spellEnd"/>
      <w:r w:rsidRPr="00264DE8">
        <w:rPr>
          <w:rFonts w:ascii="Times New Roman" w:hAnsi="Times New Roman" w:cs="Times New Roman"/>
          <w:color w:val="222222"/>
          <w:sz w:val="24"/>
          <w:szCs w:val="18"/>
          <w:shd w:val="clear" w:color="auto" w:fill="FFFFFF"/>
        </w:rPr>
        <w:t xml:space="preserve">, M., </w:t>
      </w:r>
      <w:proofErr w:type="spellStart"/>
      <w:r w:rsidRPr="00264DE8">
        <w:rPr>
          <w:rFonts w:ascii="Times New Roman" w:hAnsi="Times New Roman" w:cs="Times New Roman"/>
          <w:color w:val="222222"/>
          <w:sz w:val="24"/>
          <w:szCs w:val="18"/>
          <w:shd w:val="clear" w:color="auto" w:fill="FFFFFF"/>
        </w:rPr>
        <w:t>Moliner</w:t>
      </w:r>
      <w:proofErr w:type="spellEnd"/>
      <w:r w:rsidRPr="00264DE8">
        <w:rPr>
          <w:rFonts w:ascii="Times New Roman" w:hAnsi="Times New Roman" w:cs="Times New Roman"/>
          <w:color w:val="222222"/>
          <w:sz w:val="24"/>
          <w:szCs w:val="18"/>
          <w:shd w:val="clear" w:color="auto" w:fill="FFFFFF"/>
        </w:rPr>
        <w:t xml:space="preserve">-Velázquez, B., </w:t>
      </w:r>
      <w:proofErr w:type="spellStart"/>
      <w:r w:rsidRPr="00264DE8">
        <w:rPr>
          <w:rFonts w:ascii="Times New Roman" w:hAnsi="Times New Roman" w:cs="Times New Roman"/>
          <w:color w:val="222222"/>
          <w:sz w:val="24"/>
          <w:szCs w:val="18"/>
          <w:shd w:val="clear" w:color="auto" w:fill="FFFFFF"/>
        </w:rPr>
        <w:t>Servera-Francés</w:t>
      </w:r>
      <w:proofErr w:type="spellEnd"/>
      <w:r w:rsidRPr="00264DE8">
        <w:rPr>
          <w:rFonts w:ascii="Times New Roman" w:hAnsi="Times New Roman" w:cs="Times New Roman"/>
          <w:color w:val="222222"/>
          <w:sz w:val="24"/>
          <w:szCs w:val="18"/>
          <w:shd w:val="clear" w:color="auto" w:fill="FFFFFF"/>
        </w:rPr>
        <w:t>, D. and Gil-</w:t>
      </w:r>
      <w:proofErr w:type="spellStart"/>
      <w:r w:rsidRPr="00264DE8">
        <w:rPr>
          <w:rFonts w:ascii="Times New Roman" w:hAnsi="Times New Roman" w:cs="Times New Roman"/>
          <w:color w:val="222222"/>
          <w:sz w:val="24"/>
          <w:szCs w:val="18"/>
          <w:shd w:val="clear" w:color="auto" w:fill="FFFFFF"/>
        </w:rPr>
        <w:t>Saura</w:t>
      </w:r>
      <w:proofErr w:type="spellEnd"/>
      <w:r w:rsidRPr="00264DE8">
        <w:rPr>
          <w:rFonts w:ascii="Times New Roman" w:hAnsi="Times New Roman" w:cs="Times New Roman"/>
          <w:color w:val="222222"/>
          <w:sz w:val="24"/>
          <w:szCs w:val="18"/>
          <w:shd w:val="clear" w:color="auto" w:fill="FFFFFF"/>
        </w:rPr>
        <w:t>, I., 2017.</w:t>
      </w:r>
      <w:proofErr w:type="gramEnd"/>
      <w:r w:rsidRPr="00264DE8">
        <w:rPr>
          <w:rFonts w:ascii="Times New Roman" w:hAnsi="Times New Roman" w:cs="Times New Roman"/>
          <w:color w:val="222222"/>
          <w:sz w:val="24"/>
          <w:szCs w:val="18"/>
          <w:shd w:val="clear" w:color="auto" w:fill="FFFFFF"/>
        </w:rPr>
        <w:t xml:space="preserve"> </w:t>
      </w:r>
      <w:proofErr w:type="gramStart"/>
      <w:r w:rsidRPr="00264DE8">
        <w:rPr>
          <w:rFonts w:ascii="Times New Roman" w:hAnsi="Times New Roman" w:cs="Times New Roman"/>
          <w:color w:val="222222"/>
          <w:sz w:val="24"/>
          <w:szCs w:val="18"/>
          <w:shd w:val="clear" w:color="auto" w:fill="FFFFFF"/>
        </w:rPr>
        <w:t>Role of marketing and technological innovation on store equity, satisfaction and word-of-mouth in retailing.</w:t>
      </w:r>
      <w:proofErr w:type="gramEnd"/>
      <w:r w:rsidRPr="00264DE8">
        <w:rPr>
          <w:rFonts w:ascii="Times New Roman" w:hAnsi="Times New Roman" w:cs="Times New Roman"/>
          <w:color w:val="222222"/>
          <w:sz w:val="24"/>
          <w:szCs w:val="18"/>
          <w:shd w:val="clear" w:color="auto" w:fill="FFFFFF"/>
        </w:rPr>
        <w:t> </w:t>
      </w:r>
      <w:proofErr w:type="gramStart"/>
      <w:r w:rsidRPr="00264DE8">
        <w:rPr>
          <w:rFonts w:ascii="Times New Roman" w:hAnsi="Times New Roman" w:cs="Times New Roman"/>
          <w:i/>
          <w:iCs/>
          <w:color w:val="222222"/>
          <w:sz w:val="24"/>
          <w:szCs w:val="18"/>
          <w:shd w:val="clear" w:color="auto" w:fill="FFFFFF"/>
        </w:rPr>
        <w:t>Journal of Product &amp; Brand Management</w:t>
      </w:r>
      <w:r w:rsidRPr="00264DE8">
        <w:rPr>
          <w:rFonts w:ascii="Times New Roman" w:hAnsi="Times New Roman" w:cs="Times New Roman"/>
          <w:color w:val="222222"/>
          <w:sz w:val="24"/>
          <w:szCs w:val="18"/>
          <w:shd w:val="clear" w:color="auto" w:fill="FFFFFF"/>
        </w:rPr>
        <w:t>.</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r w:rsidRPr="00264DE8">
        <w:rPr>
          <w:rFonts w:ascii="Times New Roman" w:hAnsi="Times New Roman" w:cs="Times New Roman"/>
          <w:color w:val="222222"/>
          <w:sz w:val="24"/>
          <w:szCs w:val="18"/>
          <w:shd w:val="clear" w:color="auto" w:fill="FFFFFF"/>
        </w:rPr>
        <w:t>Jain, M.K., 2013. An analysis of marketing mix: 7Ps or more. </w:t>
      </w:r>
      <w:proofErr w:type="gramStart"/>
      <w:r w:rsidRPr="00264DE8">
        <w:rPr>
          <w:rFonts w:ascii="Times New Roman" w:hAnsi="Times New Roman" w:cs="Times New Roman"/>
          <w:i/>
          <w:iCs/>
          <w:color w:val="222222"/>
          <w:sz w:val="24"/>
          <w:szCs w:val="18"/>
          <w:shd w:val="clear" w:color="auto" w:fill="FFFFFF"/>
        </w:rPr>
        <w:t>Asian Journal of Multidisciplinary Studies</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1</w:t>
      </w:r>
      <w:r w:rsidRPr="00264DE8">
        <w:rPr>
          <w:rFonts w:ascii="Times New Roman" w:hAnsi="Times New Roman" w:cs="Times New Roman"/>
          <w:color w:val="222222"/>
          <w:sz w:val="24"/>
          <w:szCs w:val="18"/>
          <w:shd w:val="clear" w:color="auto" w:fill="FFFFFF"/>
        </w:rPr>
        <w:t>(4), pp.23-28.</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gramStart"/>
      <w:r w:rsidRPr="00264DE8">
        <w:rPr>
          <w:rFonts w:ascii="Times New Roman" w:hAnsi="Times New Roman" w:cs="Times New Roman"/>
          <w:color w:val="222222"/>
          <w:sz w:val="24"/>
          <w:szCs w:val="18"/>
          <w:shd w:val="clear" w:color="auto" w:fill="FFFFFF"/>
        </w:rPr>
        <w:t>Jobber, D. and Ellis-Chadwick, F., 2012.</w:t>
      </w:r>
      <w:proofErr w:type="gramEnd"/>
      <w:r w:rsidRPr="00264DE8">
        <w:rPr>
          <w:rFonts w:ascii="Times New Roman" w:hAnsi="Times New Roman" w:cs="Times New Roman"/>
          <w:color w:val="222222"/>
          <w:sz w:val="24"/>
          <w:szCs w:val="18"/>
          <w:shd w:val="clear" w:color="auto" w:fill="FFFFFF"/>
        </w:rPr>
        <w:t> </w:t>
      </w:r>
      <w:proofErr w:type="gramStart"/>
      <w:r w:rsidRPr="00264DE8">
        <w:rPr>
          <w:rFonts w:ascii="Times New Roman" w:hAnsi="Times New Roman" w:cs="Times New Roman"/>
          <w:i/>
          <w:iCs/>
          <w:color w:val="222222"/>
          <w:sz w:val="24"/>
          <w:szCs w:val="18"/>
          <w:shd w:val="clear" w:color="auto" w:fill="FFFFFF"/>
        </w:rPr>
        <w:t>Principles and practice of marketing</w:t>
      </w:r>
      <w:r w:rsidRPr="00264DE8">
        <w:rPr>
          <w:rFonts w:ascii="Times New Roman" w:hAnsi="Times New Roman" w:cs="Times New Roman"/>
          <w:color w:val="222222"/>
          <w:sz w:val="24"/>
          <w:szCs w:val="18"/>
          <w:shd w:val="clear" w:color="auto" w:fill="FFFFFF"/>
        </w:rPr>
        <w:t> (No. 7th).</w:t>
      </w:r>
      <w:proofErr w:type="gramEnd"/>
      <w:r w:rsidRPr="00264DE8">
        <w:rPr>
          <w:rFonts w:ascii="Times New Roman" w:hAnsi="Times New Roman" w:cs="Times New Roman"/>
          <w:color w:val="222222"/>
          <w:sz w:val="24"/>
          <w:szCs w:val="18"/>
          <w:shd w:val="clear" w:color="auto" w:fill="FFFFFF"/>
        </w:rPr>
        <w:t xml:space="preserve"> </w:t>
      </w:r>
      <w:proofErr w:type="gramStart"/>
      <w:r w:rsidRPr="00264DE8">
        <w:rPr>
          <w:rFonts w:ascii="Times New Roman" w:hAnsi="Times New Roman" w:cs="Times New Roman"/>
          <w:color w:val="222222"/>
          <w:sz w:val="24"/>
          <w:szCs w:val="18"/>
          <w:shd w:val="clear" w:color="auto" w:fill="FFFFFF"/>
        </w:rPr>
        <w:t>McGraw-Hill Higher Education.</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proofErr w:type="gramStart"/>
      <w:r w:rsidRPr="00264DE8">
        <w:rPr>
          <w:rFonts w:ascii="Times New Roman" w:hAnsi="Times New Roman" w:cs="Times New Roman"/>
          <w:color w:val="222222"/>
          <w:sz w:val="24"/>
          <w:szCs w:val="18"/>
          <w:shd w:val="clear" w:color="auto" w:fill="FFFFFF"/>
        </w:rPr>
        <w:t>Lahtinen</w:t>
      </w:r>
      <w:proofErr w:type="spellEnd"/>
      <w:r w:rsidRPr="00264DE8">
        <w:rPr>
          <w:rFonts w:ascii="Times New Roman" w:hAnsi="Times New Roman" w:cs="Times New Roman"/>
          <w:color w:val="222222"/>
          <w:sz w:val="24"/>
          <w:szCs w:val="18"/>
          <w:shd w:val="clear" w:color="auto" w:fill="FFFFFF"/>
        </w:rPr>
        <w:t>, V., Dietrich, T. and Rundle-Thiele, S., 2020.</w:t>
      </w:r>
      <w:proofErr w:type="gramEnd"/>
      <w:r w:rsidRPr="00264DE8">
        <w:rPr>
          <w:rFonts w:ascii="Times New Roman" w:hAnsi="Times New Roman" w:cs="Times New Roman"/>
          <w:color w:val="222222"/>
          <w:sz w:val="24"/>
          <w:szCs w:val="18"/>
          <w:shd w:val="clear" w:color="auto" w:fill="FFFFFF"/>
        </w:rPr>
        <w:t xml:space="preserve"> Long live the marketing mix. </w:t>
      </w:r>
      <w:proofErr w:type="gramStart"/>
      <w:r w:rsidRPr="00264DE8">
        <w:rPr>
          <w:rFonts w:ascii="Times New Roman" w:hAnsi="Times New Roman" w:cs="Times New Roman"/>
          <w:color w:val="222222"/>
          <w:sz w:val="24"/>
          <w:szCs w:val="18"/>
          <w:shd w:val="clear" w:color="auto" w:fill="FFFFFF"/>
        </w:rPr>
        <w:t>Testing the effectiveness of the commercial marketing mix in a social marketing context.</w:t>
      </w:r>
      <w:proofErr w:type="gramEnd"/>
      <w:r w:rsidRPr="00264DE8">
        <w:rPr>
          <w:rFonts w:ascii="Times New Roman" w:hAnsi="Times New Roman" w:cs="Times New Roman"/>
          <w:color w:val="222222"/>
          <w:sz w:val="24"/>
          <w:szCs w:val="18"/>
          <w:shd w:val="clear" w:color="auto" w:fill="FFFFFF"/>
        </w:rPr>
        <w:t> </w:t>
      </w:r>
      <w:proofErr w:type="gramStart"/>
      <w:r w:rsidRPr="00264DE8">
        <w:rPr>
          <w:rFonts w:ascii="Times New Roman" w:hAnsi="Times New Roman" w:cs="Times New Roman"/>
          <w:i/>
          <w:iCs/>
          <w:color w:val="222222"/>
          <w:sz w:val="24"/>
          <w:szCs w:val="18"/>
          <w:shd w:val="clear" w:color="auto" w:fill="FFFFFF"/>
        </w:rPr>
        <w:t>Journal of Social Marketing</w:t>
      </w:r>
      <w:r w:rsidRPr="00264DE8">
        <w:rPr>
          <w:rFonts w:ascii="Times New Roman" w:hAnsi="Times New Roman" w:cs="Times New Roman"/>
          <w:color w:val="222222"/>
          <w:sz w:val="24"/>
          <w:szCs w:val="18"/>
          <w:shd w:val="clear" w:color="auto" w:fill="FFFFFF"/>
        </w:rPr>
        <w:t>.</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proofErr w:type="gramStart"/>
      <w:r w:rsidRPr="00264DE8">
        <w:rPr>
          <w:rFonts w:ascii="Times New Roman" w:hAnsi="Times New Roman" w:cs="Times New Roman"/>
          <w:color w:val="222222"/>
          <w:sz w:val="24"/>
          <w:szCs w:val="18"/>
          <w:shd w:val="clear" w:color="auto" w:fill="FFFFFF"/>
        </w:rPr>
        <w:t>Leonidou</w:t>
      </w:r>
      <w:proofErr w:type="spellEnd"/>
      <w:r w:rsidRPr="00264DE8">
        <w:rPr>
          <w:rFonts w:ascii="Times New Roman" w:hAnsi="Times New Roman" w:cs="Times New Roman"/>
          <w:color w:val="222222"/>
          <w:sz w:val="24"/>
          <w:szCs w:val="18"/>
          <w:shd w:val="clear" w:color="auto" w:fill="FFFFFF"/>
        </w:rPr>
        <w:t xml:space="preserve">, E., </w:t>
      </w:r>
      <w:proofErr w:type="spellStart"/>
      <w:r w:rsidRPr="00264DE8">
        <w:rPr>
          <w:rFonts w:ascii="Times New Roman" w:hAnsi="Times New Roman" w:cs="Times New Roman"/>
          <w:color w:val="222222"/>
          <w:sz w:val="24"/>
          <w:szCs w:val="18"/>
          <w:shd w:val="clear" w:color="auto" w:fill="FFFFFF"/>
        </w:rPr>
        <w:t>Christofi</w:t>
      </w:r>
      <w:proofErr w:type="spellEnd"/>
      <w:r w:rsidRPr="00264DE8">
        <w:rPr>
          <w:rFonts w:ascii="Times New Roman" w:hAnsi="Times New Roman" w:cs="Times New Roman"/>
          <w:color w:val="222222"/>
          <w:sz w:val="24"/>
          <w:szCs w:val="18"/>
          <w:shd w:val="clear" w:color="auto" w:fill="FFFFFF"/>
        </w:rPr>
        <w:t xml:space="preserve">, M., </w:t>
      </w:r>
      <w:proofErr w:type="spellStart"/>
      <w:r w:rsidRPr="00264DE8">
        <w:rPr>
          <w:rFonts w:ascii="Times New Roman" w:hAnsi="Times New Roman" w:cs="Times New Roman"/>
          <w:color w:val="222222"/>
          <w:sz w:val="24"/>
          <w:szCs w:val="18"/>
          <w:shd w:val="clear" w:color="auto" w:fill="FFFFFF"/>
        </w:rPr>
        <w:t>Vrontis</w:t>
      </w:r>
      <w:proofErr w:type="spellEnd"/>
      <w:r w:rsidRPr="00264DE8">
        <w:rPr>
          <w:rFonts w:ascii="Times New Roman" w:hAnsi="Times New Roman" w:cs="Times New Roman"/>
          <w:color w:val="222222"/>
          <w:sz w:val="24"/>
          <w:szCs w:val="18"/>
          <w:shd w:val="clear" w:color="auto" w:fill="FFFFFF"/>
        </w:rPr>
        <w:t xml:space="preserve">, D. and </w:t>
      </w:r>
      <w:proofErr w:type="spellStart"/>
      <w:r w:rsidRPr="00264DE8">
        <w:rPr>
          <w:rFonts w:ascii="Times New Roman" w:hAnsi="Times New Roman" w:cs="Times New Roman"/>
          <w:color w:val="222222"/>
          <w:sz w:val="24"/>
          <w:szCs w:val="18"/>
          <w:shd w:val="clear" w:color="auto" w:fill="FFFFFF"/>
        </w:rPr>
        <w:t>Thrassou</w:t>
      </w:r>
      <w:proofErr w:type="spellEnd"/>
      <w:r w:rsidRPr="00264DE8">
        <w:rPr>
          <w:rFonts w:ascii="Times New Roman" w:hAnsi="Times New Roman" w:cs="Times New Roman"/>
          <w:color w:val="222222"/>
          <w:sz w:val="24"/>
          <w:szCs w:val="18"/>
          <w:shd w:val="clear" w:color="auto" w:fill="FFFFFF"/>
        </w:rPr>
        <w:t>, A., 2018.</w:t>
      </w:r>
      <w:proofErr w:type="gramEnd"/>
      <w:r w:rsidRPr="00264DE8">
        <w:rPr>
          <w:rFonts w:ascii="Times New Roman" w:hAnsi="Times New Roman" w:cs="Times New Roman"/>
          <w:color w:val="222222"/>
          <w:sz w:val="24"/>
          <w:szCs w:val="18"/>
          <w:shd w:val="clear" w:color="auto" w:fill="FFFFFF"/>
        </w:rPr>
        <w:t xml:space="preserve"> </w:t>
      </w:r>
      <w:proofErr w:type="gramStart"/>
      <w:r w:rsidRPr="00264DE8">
        <w:rPr>
          <w:rFonts w:ascii="Times New Roman" w:hAnsi="Times New Roman" w:cs="Times New Roman"/>
          <w:color w:val="222222"/>
          <w:sz w:val="24"/>
          <w:szCs w:val="18"/>
          <w:shd w:val="clear" w:color="auto" w:fill="FFFFFF"/>
        </w:rPr>
        <w:t>An integrative framework of stakeholder engagement for innovation management and entrepreneurship development.</w:t>
      </w:r>
      <w:proofErr w:type="gramEnd"/>
      <w:r w:rsidRPr="00264DE8">
        <w:rPr>
          <w:rFonts w:ascii="Times New Roman" w:hAnsi="Times New Roman" w:cs="Times New Roman"/>
          <w:color w:val="222222"/>
          <w:sz w:val="24"/>
          <w:szCs w:val="18"/>
          <w:shd w:val="clear" w:color="auto" w:fill="FFFFFF"/>
        </w:rPr>
        <w:t> </w:t>
      </w:r>
      <w:proofErr w:type="gramStart"/>
      <w:r w:rsidRPr="00264DE8">
        <w:rPr>
          <w:rFonts w:ascii="Times New Roman" w:hAnsi="Times New Roman" w:cs="Times New Roman"/>
          <w:i/>
          <w:iCs/>
          <w:color w:val="222222"/>
          <w:sz w:val="24"/>
          <w:szCs w:val="18"/>
          <w:shd w:val="clear" w:color="auto" w:fill="FFFFFF"/>
        </w:rPr>
        <w:t>Journal of Business Research</w:t>
      </w:r>
      <w:r w:rsidRPr="00264DE8">
        <w:rPr>
          <w:rFonts w:ascii="Times New Roman" w:hAnsi="Times New Roman" w:cs="Times New Roman"/>
          <w:color w:val="222222"/>
          <w:sz w:val="24"/>
          <w:szCs w:val="18"/>
          <w:shd w:val="clear" w:color="auto" w:fill="FFFFFF"/>
        </w:rPr>
        <w:t>.</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r w:rsidRPr="00264DE8">
        <w:rPr>
          <w:rFonts w:ascii="Times New Roman" w:hAnsi="Times New Roman" w:cs="Times New Roman"/>
          <w:color w:val="222222"/>
          <w:sz w:val="24"/>
          <w:szCs w:val="18"/>
          <w:shd w:val="clear" w:color="auto" w:fill="FFFFFF"/>
        </w:rPr>
        <w:t>Merrilees</w:t>
      </w:r>
      <w:proofErr w:type="spellEnd"/>
      <w:r w:rsidRPr="00264DE8">
        <w:rPr>
          <w:rFonts w:ascii="Times New Roman" w:hAnsi="Times New Roman" w:cs="Times New Roman"/>
          <w:color w:val="222222"/>
          <w:sz w:val="24"/>
          <w:szCs w:val="18"/>
          <w:shd w:val="clear" w:color="auto" w:fill="FFFFFF"/>
        </w:rPr>
        <w:t xml:space="preserve">, B., Miller, D. and </w:t>
      </w:r>
      <w:proofErr w:type="spellStart"/>
      <w:r w:rsidRPr="00264DE8">
        <w:rPr>
          <w:rFonts w:ascii="Times New Roman" w:hAnsi="Times New Roman" w:cs="Times New Roman"/>
          <w:color w:val="222222"/>
          <w:sz w:val="24"/>
          <w:szCs w:val="18"/>
          <w:shd w:val="clear" w:color="auto" w:fill="FFFFFF"/>
        </w:rPr>
        <w:t>Yakimova</w:t>
      </w:r>
      <w:proofErr w:type="spellEnd"/>
      <w:r w:rsidRPr="00264DE8">
        <w:rPr>
          <w:rFonts w:ascii="Times New Roman" w:hAnsi="Times New Roman" w:cs="Times New Roman"/>
          <w:color w:val="222222"/>
          <w:sz w:val="24"/>
          <w:szCs w:val="18"/>
          <w:shd w:val="clear" w:color="auto" w:fill="FFFFFF"/>
        </w:rPr>
        <w:t>, R., 2021. Building brands through internal stakeholder engagement and co-creation. </w:t>
      </w:r>
      <w:proofErr w:type="gramStart"/>
      <w:r w:rsidRPr="00264DE8">
        <w:rPr>
          <w:rFonts w:ascii="Times New Roman" w:hAnsi="Times New Roman" w:cs="Times New Roman"/>
          <w:i/>
          <w:iCs/>
          <w:color w:val="222222"/>
          <w:sz w:val="24"/>
          <w:szCs w:val="18"/>
          <w:shd w:val="clear" w:color="auto" w:fill="FFFFFF"/>
        </w:rPr>
        <w:t>Journal of Product &amp; Brand Management</w:t>
      </w:r>
      <w:r w:rsidRPr="00264DE8">
        <w:rPr>
          <w:rFonts w:ascii="Times New Roman" w:hAnsi="Times New Roman" w:cs="Times New Roman"/>
          <w:color w:val="222222"/>
          <w:sz w:val="24"/>
          <w:szCs w:val="18"/>
          <w:shd w:val="clear" w:color="auto" w:fill="FFFFFF"/>
        </w:rPr>
        <w:t>.</w:t>
      </w:r>
      <w:proofErr w:type="gramEnd"/>
      <w:r>
        <w:rPr>
          <w:rFonts w:ascii="Times New Roman" w:hAnsi="Times New Roman" w:cs="Times New Roman"/>
          <w:color w:val="222222"/>
          <w:sz w:val="24"/>
          <w:szCs w:val="18"/>
          <w:shd w:val="clear" w:color="auto" w:fill="FFFFFF"/>
        </w:rPr>
        <w:t xml:space="preserve"> </w:t>
      </w:r>
    </w:p>
    <w:p w:rsidR="007704FE"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r w:rsidRPr="00264DE8">
        <w:rPr>
          <w:rFonts w:ascii="Times New Roman" w:hAnsi="Times New Roman" w:cs="Times New Roman"/>
          <w:color w:val="222222"/>
          <w:sz w:val="24"/>
          <w:szCs w:val="18"/>
          <w:shd w:val="clear" w:color="auto" w:fill="FFFFFF"/>
        </w:rPr>
        <w:t>O’Riordan</w:t>
      </w:r>
      <w:proofErr w:type="spellEnd"/>
      <w:r w:rsidRPr="00264DE8">
        <w:rPr>
          <w:rFonts w:ascii="Times New Roman" w:hAnsi="Times New Roman" w:cs="Times New Roman"/>
          <w:color w:val="222222"/>
          <w:sz w:val="24"/>
          <w:szCs w:val="18"/>
          <w:shd w:val="clear" w:color="auto" w:fill="FFFFFF"/>
        </w:rPr>
        <w:t xml:space="preserve">, L. and </w:t>
      </w:r>
      <w:proofErr w:type="spellStart"/>
      <w:r w:rsidRPr="00264DE8">
        <w:rPr>
          <w:rFonts w:ascii="Times New Roman" w:hAnsi="Times New Roman" w:cs="Times New Roman"/>
          <w:color w:val="222222"/>
          <w:sz w:val="24"/>
          <w:szCs w:val="18"/>
          <w:shd w:val="clear" w:color="auto" w:fill="FFFFFF"/>
        </w:rPr>
        <w:t>Fairbrass</w:t>
      </w:r>
      <w:proofErr w:type="spellEnd"/>
      <w:r w:rsidRPr="00264DE8">
        <w:rPr>
          <w:rFonts w:ascii="Times New Roman" w:hAnsi="Times New Roman" w:cs="Times New Roman"/>
          <w:color w:val="222222"/>
          <w:sz w:val="24"/>
          <w:szCs w:val="18"/>
          <w:shd w:val="clear" w:color="auto" w:fill="FFFFFF"/>
        </w:rPr>
        <w:t>, J., 2014. Managing CSR stakeholder engagement: A new conceptual framework. </w:t>
      </w:r>
      <w:proofErr w:type="gramStart"/>
      <w:r w:rsidRPr="00264DE8">
        <w:rPr>
          <w:rFonts w:ascii="Times New Roman" w:hAnsi="Times New Roman" w:cs="Times New Roman"/>
          <w:i/>
          <w:iCs/>
          <w:color w:val="222222"/>
          <w:sz w:val="24"/>
          <w:szCs w:val="18"/>
          <w:shd w:val="clear" w:color="auto" w:fill="FFFFFF"/>
        </w:rPr>
        <w:t>Journal of Business Ethics</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125</w:t>
      </w:r>
      <w:r w:rsidRPr="00264DE8">
        <w:rPr>
          <w:rFonts w:ascii="Times New Roman" w:hAnsi="Times New Roman" w:cs="Times New Roman"/>
          <w:color w:val="222222"/>
          <w:sz w:val="24"/>
          <w:szCs w:val="18"/>
          <w:shd w:val="clear" w:color="auto" w:fill="FFFFFF"/>
        </w:rPr>
        <w:t>(1), pp.121-145.</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r w:rsidRPr="00264DE8">
        <w:rPr>
          <w:rFonts w:ascii="Times New Roman" w:hAnsi="Times New Roman" w:cs="Times New Roman"/>
          <w:color w:val="222222"/>
          <w:sz w:val="24"/>
          <w:szCs w:val="18"/>
          <w:shd w:val="clear" w:color="auto" w:fill="FFFFFF"/>
        </w:rPr>
        <w:t xml:space="preserve">Payne, A., </w:t>
      </w:r>
      <w:proofErr w:type="spellStart"/>
      <w:r w:rsidRPr="00264DE8">
        <w:rPr>
          <w:rFonts w:ascii="Times New Roman" w:hAnsi="Times New Roman" w:cs="Times New Roman"/>
          <w:color w:val="222222"/>
          <w:sz w:val="24"/>
          <w:szCs w:val="18"/>
          <w:shd w:val="clear" w:color="auto" w:fill="FFFFFF"/>
        </w:rPr>
        <w:t>Frow</w:t>
      </w:r>
      <w:proofErr w:type="spellEnd"/>
      <w:r w:rsidRPr="00264DE8">
        <w:rPr>
          <w:rFonts w:ascii="Times New Roman" w:hAnsi="Times New Roman" w:cs="Times New Roman"/>
          <w:color w:val="222222"/>
          <w:sz w:val="24"/>
          <w:szCs w:val="18"/>
          <w:shd w:val="clear" w:color="auto" w:fill="FFFFFF"/>
        </w:rPr>
        <w:t xml:space="preserve">, P. and </w:t>
      </w:r>
      <w:proofErr w:type="spellStart"/>
      <w:r w:rsidRPr="00264DE8">
        <w:rPr>
          <w:rFonts w:ascii="Times New Roman" w:hAnsi="Times New Roman" w:cs="Times New Roman"/>
          <w:color w:val="222222"/>
          <w:sz w:val="24"/>
          <w:szCs w:val="18"/>
          <w:shd w:val="clear" w:color="auto" w:fill="FFFFFF"/>
        </w:rPr>
        <w:t>Eggert</w:t>
      </w:r>
      <w:proofErr w:type="spellEnd"/>
      <w:r w:rsidRPr="00264DE8">
        <w:rPr>
          <w:rFonts w:ascii="Times New Roman" w:hAnsi="Times New Roman" w:cs="Times New Roman"/>
          <w:color w:val="222222"/>
          <w:sz w:val="24"/>
          <w:szCs w:val="18"/>
          <w:shd w:val="clear" w:color="auto" w:fill="FFFFFF"/>
        </w:rPr>
        <w:t>, A., 2017. The customer value proposition: evolution, development, and application in marketing. </w:t>
      </w:r>
      <w:proofErr w:type="gramStart"/>
      <w:r w:rsidRPr="00264DE8">
        <w:rPr>
          <w:rFonts w:ascii="Times New Roman" w:hAnsi="Times New Roman" w:cs="Times New Roman"/>
          <w:i/>
          <w:iCs/>
          <w:color w:val="222222"/>
          <w:sz w:val="24"/>
          <w:szCs w:val="18"/>
          <w:shd w:val="clear" w:color="auto" w:fill="FFFFFF"/>
        </w:rPr>
        <w:t>Journal of the Academy of Marketing Science</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45</w:t>
      </w:r>
      <w:r w:rsidRPr="00264DE8">
        <w:rPr>
          <w:rFonts w:ascii="Times New Roman" w:hAnsi="Times New Roman" w:cs="Times New Roman"/>
          <w:color w:val="222222"/>
          <w:sz w:val="24"/>
          <w:szCs w:val="18"/>
          <w:shd w:val="clear" w:color="auto" w:fill="FFFFFF"/>
        </w:rPr>
        <w:t>(4), pp.467-489.</w:t>
      </w:r>
      <w:proofErr w:type="gramEnd"/>
      <w:r>
        <w:rPr>
          <w:rFonts w:ascii="Times New Roman" w:hAnsi="Times New Roman" w:cs="Times New Roman"/>
          <w:color w:val="222222"/>
          <w:sz w:val="24"/>
          <w:szCs w:val="18"/>
          <w:shd w:val="clear" w:color="auto" w:fill="FFFFFF"/>
        </w:rPr>
        <w:t xml:space="preserve"> </w:t>
      </w:r>
    </w:p>
    <w:p w:rsidR="007704FE"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r w:rsidRPr="00264DE8">
        <w:rPr>
          <w:rFonts w:ascii="Times New Roman" w:hAnsi="Times New Roman" w:cs="Times New Roman"/>
          <w:color w:val="222222"/>
          <w:sz w:val="24"/>
          <w:szCs w:val="18"/>
          <w:shd w:val="clear" w:color="auto" w:fill="FFFFFF"/>
        </w:rPr>
        <w:t>Phillipson</w:t>
      </w:r>
      <w:proofErr w:type="spellEnd"/>
      <w:r w:rsidRPr="00264DE8">
        <w:rPr>
          <w:rFonts w:ascii="Times New Roman" w:hAnsi="Times New Roman" w:cs="Times New Roman"/>
          <w:color w:val="222222"/>
          <w:sz w:val="24"/>
          <w:szCs w:val="18"/>
          <w:shd w:val="clear" w:color="auto" w:fill="FFFFFF"/>
        </w:rPr>
        <w:t xml:space="preserve">, J., Lowe, P., Proctor, A. and </w:t>
      </w:r>
      <w:proofErr w:type="spellStart"/>
      <w:r w:rsidRPr="00264DE8">
        <w:rPr>
          <w:rFonts w:ascii="Times New Roman" w:hAnsi="Times New Roman" w:cs="Times New Roman"/>
          <w:color w:val="222222"/>
          <w:sz w:val="24"/>
          <w:szCs w:val="18"/>
          <w:shd w:val="clear" w:color="auto" w:fill="FFFFFF"/>
        </w:rPr>
        <w:t>Ruto</w:t>
      </w:r>
      <w:proofErr w:type="spellEnd"/>
      <w:r w:rsidRPr="00264DE8">
        <w:rPr>
          <w:rFonts w:ascii="Times New Roman" w:hAnsi="Times New Roman" w:cs="Times New Roman"/>
          <w:color w:val="222222"/>
          <w:sz w:val="24"/>
          <w:szCs w:val="18"/>
          <w:shd w:val="clear" w:color="auto" w:fill="FFFFFF"/>
        </w:rPr>
        <w:t>, E., 2012. Stakeholder engagement and knowledge exchange in environmental research. </w:t>
      </w:r>
      <w:proofErr w:type="gramStart"/>
      <w:r w:rsidRPr="00264DE8">
        <w:rPr>
          <w:rFonts w:ascii="Times New Roman" w:hAnsi="Times New Roman" w:cs="Times New Roman"/>
          <w:i/>
          <w:iCs/>
          <w:color w:val="222222"/>
          <w:sz w:val="24"/>
          <w:szCs w:val="18"/>
          <w:shd w:val="clear" w:color="auto" w:fill="FFFFFF"/>
        </w:rPr>
        <w:t>Journal of environmental management</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95</w:t>
      </w:r>
      <w:r w:rsidRPr="00264DE8">
        <w:rPr>
          <w:rFonts w:ascii="Times New Roman" w:hAnsi="Times New Roman" w:cs="Times New Roman"/>
          <w:color w:val="222222"/>
          <w:sz w:val="24"/>
          <w:szCs w:val="18"/>
          <w:shd w:val="clear" w:color="auto" w:fill="FFFFFF"/>
        </w:rPr>
        <w:t>(1), pp.56-65.</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gramStart"/>
      <w:r w:rsidRPr="00264DE8">
        <w:rPr>
          <w:rFonts w:ascii="Times New Roman" w:hAnsi="Times New Roman" w:cs="Times New Roman"/>
          <w:color w:val="222222"/>
          <w:sz w:val="24"/>
          <w:szCs w:val="18"/>
          <w:shd w:val="clear" w:color="auto" w:fill="FFFFFF"/>
        </w:rPr>
        <w:lastRenderedPageBreak/>
        <w:t>Primo, M.C., Gil-</w:t>
      </w:r>
      <w:proofErr w:type="spellStart"/>
      <w:r w:rsidRPr="00264DE8">
        <w:rPr>
          <w:rFonts w:ascii="Times New Roman" w:hAnsi="Times New Roman" w:cs="Times New Roman"/>
          <w:color w:val="222222"/>
          <w:sz w:val="24"/>
          <w:szCs w:val="18"/>
          <w:shd w:val="clear" w:color="auto" w:fill="FFFFFF"/>
        </w:rPr>
        <w:t>Saura</w:t>
      </w:r>
      <w:proofErr w:type="spellEnd"/>
      <w:r w:rsidRPr="00264DE8">
        <w:rPr>
          <w:rFonts w:ascii="Times New Roman" w:hAnsi="Times New Roman" w:cs="Times New Roman"/>
          <w:color w:val="222222"/>
          <w:sz w:val="24"/>
          <w:szCs w:val="18"/>
          <w:shd w:val="clear" w:color="auto" w:fill="FFFFFF"/>
        </w:rPr>
        <w:t xml:space="preserve">, I. and </w:t>
      </w:r>
      <w:proofErr w:type="spellStart"/>
      <w:r w:rsidRPr="00264DE8">
        <w:rPr>
          <w:rFonts w:ascii="Times New Roman" w:hAnsi="Times New Roman" w:cs="Times New Roman"/>
          <w:color w:val="222222"/>
          <w:sz w:val="24"/>
          <w:szCs w:val="18"/>
          <w:shd w:val="clear" w:color="auto" w:fill="FFFFFF"/>
        </w:rPr>
        <w:t>Frasquet-Deltoro</w:t>
      </w:r>
      <w:proofErr w:type="spellEnd"/>
      <w:r w:rsidRPr="00264DE8">
        <w:rPr>
          <w:rFonts w:ascii="Times New Roman" w:hAnsi="Times New Roman" w:cs="Times New Roman"/>
          <w:color w:val="222222"/>
          <w:sz w:val="24"/>
          <w:szCs w:val="18"/>
          <w:shd w:val="clear" w:color="auto" w:fill="FFFFFF"/>
        </w:rPr>
        <w:t>, M., 2020.</w:t>
      </w:r>
      <w:proofErr w:type="gramEnd"/>
      <w:r w:rsidRPr="00264DE8">
        <w:rPr>
          <w:rFonts w:ascii="Times New Roman" w:hAnsi="Times New Roman" w:cs="Times New Roman"/>
          <w:color w:val="222222"/>
          <w:sz w:val="24"/>
          <w:szCs w:val="18"/>
          <w:shd w:val="clear" w:color="auto" w:fill="FFFFFF"/>
        </w:rPr>
        <w:t xml:space="preserve"> The role of marketing and product design in driving firm’s performance. </w:t>
      </w:r>
      <w:proofErr w:type="gramStart"/>
      <w:r w:rsidRPr="00264DE8">
        <w:rPr>
          <w:rFonts w:ascii="Times New Roman" w:hAnsi="Times New Roman" w:cs="Times New Roman"/>
          <w:i/>
          <w:iCs/>
          <w:color w:val="222222"/>
          <w:sz w:val="24"/>
          <w:szCs w:val="18"/>
          <w:shd w:val="clear" w:color="auto" w:fill="FFFFFF"/>
        </w:rPr>
        <w:t>Journal of Product &amp; Brand Management</w:t>
      </w:r>
      <w:r w:rsidRPr="00264DE8">
        <w:rPr>
          <w:rFonts w:ascii="Times New Roman" w:hAnsi="Times New Roman" w:cs="Times New Roman"/>
          <w:color w:val="222222"/>
          <w:sz w:val="24"/>
          <w:szCs w:val="18"/>
          <w:shd w:val="clear" w:color="auto" w:fill="FFFFFF"/>
        </w:rPr>
        <w:t>.</w:t>
      </w:r>
      <w:proofErr w:type="gramEnd"/>
      <w:r>
        <w:rPr>
          <w:rFonts w:ascii="Times New Roman" w:hAnsi="Times New Roman" w:cs="Times New Roman"/>
          <w:color w:val="222222"/>
          <w:sz w:val="24"/>
          <w:szCs w:val="18"/>
          <w:shd w:val="clear" w:color="auto" w:fill="FFFFFF"/>
        </w:rPr>
        <w:t xml:space="preserve"> </w:t>
      </w:r>
    </w:p>
    <w:p w:rsidR="007704FE" w:rsidRPr="00264DE8" w:rsidRDefault="00712835" w:rsidP="007704FE">
      <w:pPr>
        <w:spacing w:after="0" w:line="360" w:lineRule="auto"/>
        <w:jc w:val="both"/>
        <w:rPr>
          <w:rFonts w:ascii="Times New Roman" w:hAnsi="Times New Roman" w:cs="Times New Roman"/>
          <w:color w:val="222222"/>
          <w:sz w:val="24"/>
          <w:szCs w:val="18"/>
          <w:shd w:val="clear" w:color="auto" w:fill="FFFFFF"/>
        </w:rPr>
      </w:pPr>
      <w:proofErr w:type="spellStart"/>
      <w:proofErr w:type="gramStart"/>
      <w:r w:rsidRPr="00264DE8">
        <w:rPr>
          <w:rFonts w:ascii="Times New Roman" w:hAnsi="Times New Roman" w:cs="Times New Roman"/>
          <w:color w:val="222222"/>
          <w:sz w:val="24"/>
          <w:szCs w:val="18"/>
          <w:shd w:val="clear" w:color="auto" w:fill="FFFFFF"/>
        </w:rPr>
        <w:t>Thabit</w:t>
      </w:r>
      <w:proofErr w:type="spellEnd"/>
      <w:r w:rsidRPr="00264DE8">
        <w:rPr>
          <w:rFonts w:ascii="Times New Roman" w:hAnsi="Times New Roman" w:cs="Times New Roman"/>
          <w:color w:val="222222"/>
          <w:sz w:val="24"/>
          <w:szCs w:val="18"/>
          <w:shd w:val="clear" w:color="auto" w:fill="FFFFFF"/>
        </w:rPr>
        <w:t xml:space="preserve">, T. and </w:t>
      </w:r>
      <w:proofErr w:type="spellStart"/>
      <w:r w:rsidRPr="00264DE8">
        <w:rPr>
          <w:rFonts w:ascii="Times New Roman" w:hAnsi="Times New Roman" w:cs="Times New Roman"/>
          <w:color w:val="222222"/>
          <w:sz w:val="24"/>
          <w:szCs w:val="18"/>
          <w:shd w:val="clear" w:color="auto" w:fill="FFFFFF"/>
        </w:rPr>
        <w:t>Raewf</w:t>
      </w:r>
      <w:proofErr w:type="spellEnd"/>
      <w:r w:rsidRPr="00264DE8">
        <w:rPr>
          <w:rFonts w:ascii="Times New Roman" w:hAnsi="Times New Roman" w:cs="Times New Roman"/>
          <w:color w:val="222222"/>
          <w:sz w:val="24"/>
          <w:szCs w:val="18"/>
          <w:shd w:val="clear" w:color="auto" w:fill="FFFFFF"/>
        </w:rPr>
        <w:t>, M., 2018.</w:t>
      </w:r>
      <w:proofErr w:type="gramEnd"/>
      <w:r w:rsidRPr="00264DE8">
        <w:rPr>
          <w:rFonts w:ascii="Times New Roman" w:hAnsi="Times New Roman" w:cs="Times New Roman"/>
          <w:color w:val="222222"/>
          <w:sz w:val="24"/>
          <w:szCs w:val="18"/>
          <w:shd w:val="clear" w:color="auto" w:fill="FFFFFF"/>
        </w:rPr>
        <w:t xml:space="preserve"> The evaluation of marketing mix elements: A case study. </w:t>
      </w:r>
      <w:proofErr w:type="gramStart"/>
      <w:r w:rsidRPr="00264DE8">
        <w:rPr>
          <w:rFonts w:ascii="Times New Roman" w:hAnsi="Times New Roman" w:cs="Times New Roman"/>
          <w:i/>
          <w:iCs/>
          <w:color w:val="222222"/>
          <w:sz w:val="24"/>
          <w:szCs w:val="18"/>
          <w:shd w:val="clear" w:color="auto" w:fill="FFFFFF"/>
        </w:rPr>
        <w:t>International Journal of Social Sciences &amp; Educational Studies</w:t>
      </w:r>
      <w:r w:rsidRPr="00264DE8">
        <w:rPr>
          <w:rFonts w:ascii="Times New Roman" w:hAnsi="Times New Roman" w:cs="Times New Roman"/>
          <w:color w:val="222222"/>
          <w:sz w:val="24"/>
          <w:szCs w:val="18"/>
          <w:shd w:val="clear" w:color="auto" w:fill="FFFFFF"/>
        </w:rPr>
        <w:t>, </w:t>
      </w:r>
      <w:r w:rsidRPr="00264DE8">
        <w:rPr>
          <w:rFonts w:ascii="Times New Roman" w:hAnsi="Times New Roman" w:cs="Times New Roman"/>
          <w:i/>
          <w:iCs/>
          <w:color w:val="222222"/>
          <w:sz w:val="24"/>
          <w:szCs w:val="18"/>
          <w:shd w:val="clear" w:color="auto" w:fill="FFFFFF"/>
        </w:rPr>
        <w:t>4</w:t>
      </w:r>
      <w:r w:rsidRPr="00264DE8">
        <w:rPr>
          <w:rFonts w:ascii="Times New Roman" w:hAnsi="Times New Roman" w:cs="Times New Roman"/>
          <w:color w:val="222222"/>
          <w:sz w:val="24"/>
          <w:szCs w:val="18"/>
          <w:shd w:val="clear" w:color="auto" w:fill="FFFFFF"/>
        </w:rPr>
        <w:t>(4).</w:t>
      </w:r>
      <w:proofErr w:type="gramEnd"/>
      <w:r>
        <w:rPr>
          <w:rFonts w:ascii="Times New Roman" w:hAnsi="Times New Roman" w:cs="Times New Roman"/>
          <w:color w:val="222222"/>
          <w:sz w:val="24"/>
          <w:szCs w:val="18"/>
          <w:shd w:val="clear" w:color="auto" w:fill="FFFFFF"/>
        </w:rPr>
        <w:t xml:space="preserve"> </w:t>
      </w: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Default="008D5AAF" w:rsidP="008D5AAF">
      <w:pPr>
        <w:jc w:val="center"/>
        <w:rPr>
          <w:rFonts w:ascii="Times New Roman" w:hAnsi="Times New Roman" w:cs="Times New Roman"/>
          <w:b/>
          <w:sz w:val="24"/>
        </w:rPr>
      </w:pPr>
    </w:p>
    <w:p w:rsidR="008D5AAF" w:rsidRPr="008D5AAF" w:rsidRDefault="008D5AAF" w:rsidP="008D5AAF">
      <w:pPr>
        <w:jc w:val="center"/>
        <w:rPr>
          <w:rFonts w:ascii="Times New Roman" w:hAnsi="Times New Roman" w:cs="Times New Roman"/>
          <w:b/>
          <w:sz w:val="24"/>
        </w:rPr>
      </w:pPr>
    </w:p>
    <w:sectPr w:rsidR="008D5AAF" w:rsidRPr="008D5AAF" w:rsidSect="003806C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727A" w:rsidRDefault="00E0727A" w:rsidP="00DF165C">
      <w:pPr>
        <w:spacing w:after="0" w:line="240" w:lineRule="auto"/>
      </w:pPr>
      <w:r>
        <w:separator/>
      </w:r>
    </w:p>
  </w:endnote>
  <w:endnote w:type="continuationSeparator" w:id="0">
    <w:p w:rsidR="00E0727A" w:rsidRDefault="00E0727A" w:rsidP="00DF1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72906"/>
      <w:docPartObj>
        <w:docPartGallery w:val="Page Numbers (Bottom of Page)"/>
        <w:docPartUnique/>
      </w:docPartObj>
    </w:sdtPr>
    <w:sdtEndPr/>
    <w:sdtContent>
      <w:p w:rsidR="00A631D6" w:rsidRDefault="00DF165C">
        <w:pPr>
          <w:pStyle w:val="Footer"/>
          <w:jc w:val="center"/>
        </w:pPr>
        <w:r>
          <w:fldChar w:fldCharType="begin"/>
        </w:r>
        <w:r w:rsidR="00712835">
          <w:instrText xml:space="preserve"> PAGE   \* MERGEFORMAT </w:instrText>
        </w:r>
        <w:r>
          <w:fldChar w:fldCharType="separate"/>
        </w:r>
        <w:r w:rsidR="007D2409">
          <w:rPr>
            <w:noProof/>
          </w:rPr>
          <w:t>1</w:t>
        </w:r>
        <w:r>
          <w:rPr>
            <w:noProof/>
          </w:rPr>
          <w:fldChar w:fldCharType="end"/>
        </w:r>
      </w:p>
    </w:sdtContent>
  </w:sdt>
  <w:p w:rsidR="00A631D6" w:rsidRDefault="00A631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727A" w:rsidRDefault="00E0727A" w:rsidP="00DF165C">
      <w:pPr>
        <w:spacing w:after="0" w:line="240" w:lineRule="auto"/>
      </w:pPr>
      <w:r>
        <w:separator/>
      </w:r>
    </w:p>
  </w:footnote>
  <w:footnote w:type="continuationSeparator" w:id="0">
    <w:p w:rsidR="00E0727A" w:rsidRDefault="00E0727A" w:rsidP="00DF16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E51A3F"/>
    <w:multiLevelType w:val="hybridMultilevel"/>
    <w:tmpl w:val="228499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8B26E36"/>
    <w:multiLevelType w:val="multilevel"/>
    <w:tmpl w:val="9B06D3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5AAF"/>
    <w:rsid w:val="000001DB"/>
    <w:rsid w:val="000044F8"/>
    <w:rsid w:val="000239C2"/>
    <w:rsid w:val="0002569F"/>
    <w:rsid w:val="00027FF6"/>
    <w:rsid w:val="0003230D"/>
    <w:rsid w:val="00033BD9"/>
    <w:rsid w:val="00042924"/>
    <w:rsid w:val="00043480"/>
    <w:rsid w:val="00044653"/>
    <w:rsid w:val="00044727"/>
    <w:rsid w:val="000A7661"/>
    <w:rsid w:val="00147B29"/>
    <w:rsid w:val="00160FC2"/>
    <w:rsid w:val="00165354"/>
    <w:rsid w:val="0016657E"/>
    <w:rsid w:val="00171752"/>
    <w:rsid w:val="00197958"/>
    <w:rsid w:val="001D1AB1"/>
    <w:rsid w:val="001D54CA"/>
    <w:rsid w:val="001F496F"/>
    <w:rsid w:val="001F6B30"/>
    <w:rsid w:val="001F7B36"/>
    <w:rsid w:val="0022073C"/>
    <w:rsid w:val="00220CC1"/>
    <w:rsid w:val="00222840"/>
    <w:rsid w:val="002460F4"/>
    <w:rsid w:val="00264DE8"/>
    <w:rsid w:val="00266EAD"/>
    <w:rsid w:val="002731C2"/>
    <w:rsid w:val="002964A3"/>
    <w:rsid w:val="002A025F"/>
    <w:rsid w:val="002A623F"/>
    <w:rsid w:val="002B4641"/>
    <w:rsid w:val="002C37C0"/>
    <w:rsid w:val="002E650B"/>
    <w:rsid w:val="003019F7"/>
    <w:rsid w:val="0031378A"/>
    <w:rsid w:val="00316757"/>
    <w:rsid w:val="00323905"/>
    <w:rsid w:val="00340AFF"/>
    <w:rsid w:val="00351AEF"/>
    <w:rsid w:val="003543F2"/>
    <w:rsid w:val="00364735"/>
    <w:rsid w:val="00364754"/>
    <w:rsid w:val="00367404"/>
    <w:rsid w:val="003806C4"/>
    <w:rsid w:val="003E37B9"/>
    <w:rsid w:val="003E4AD2"/>
    <w:rsid w:val="004011DE"/>
    <w:rsid w:val="00404003"/>
    <w:rsid w:val="0041474B"/>
    <w:rsid w:val="0043041C"/>
    <w:rsid w:val="00434DAB"/>
    <w:rsid w:val="00451226"/>
    <w:rsid w:val="00457BDE"/>
    <w:rsid w:val="004609C5"/>
    <w:rsid w:val="00472411"/>
    <w:rsid w:val="00473CF6"/>
    <w:rsid w:val="004B23B4"/>
    <w:rsid w:val="004B75C7"/>
    <w:rsid w:val="00501B82"/>
    <w:rsid w:val="0050456E"/>
    <w:rsid w:val="00514A1D"/>
    <w:rsid w:val="00526E56"/>
    <w:rsid w:val="00542718"/>
    <w:rsid w:val="00560F9F"/>
    <w:rsid w:val="00567673"/>
    <w:rsid w:val="005B0F7B"/>
    <w:rsid w:val="005B36BC"/>
    <w:rsid w:val="005E0F76"/>
    <w:rsid w:val="005E5328"/>
    <w:rsid w:val="00616FE9"/>
    <w:rsid w:val="006202F4"/>
    <w:rsid w:val="00621BFC"/>
    <w:rsid w:val="00621CDB"/>
    <w:rsid w:val="00645798"/>
    <w:rsid w:val="00647AED"/>
    <w:rsid w:val="00655300"/>
    <w:rsid w:val="006603AE"/>
    <w:rsid w:val="00661D38"/>
    <w:rsid w:val="00687F12"/>
    <w:rsid w:val="006C0CC6"/>
    <w:rsid w:val="00700250"/>
    <w:rsid w:val="00705D7E"/>
    <w:rsid w:val="00712835"/>
    <w:rsid w:val="00747366"/>
    <w:rsid w:val="007704FE"/>
    <w:rsid w:val="007A42BF"/>
    <w:rsid w:val="007B5C40"/>
    <w:rsid w:val="007B74A6"/>
    <w:rsid w:val="007D2409"/>
    <w:rsid w:val="007D5E4A"/>
    <w:rsid w:val="007D7CC5"/>
    <w:rsid w:val="007D7D2B"/>
    <w:rsid w:val="007D7F59"/>
    <w:rsid w:val="00805767"/>
    <w:rsid w:val="008060AD"/>
    <w:rsid w:val="0082304B"/>
    <w:rsid w:val="00841C07"/>
    <w:rsid w:val="0084776E"/>
    <w:rsid w:val="0089025D"/>
    <w:rsid w:val="008C0FD2"/>
    <w:rsid w:val="008D1D3A"/>
    <w:rsid w:val="008D5AAF"/>
    <w:rsid w:val="008E2DEC"/>
    <w:rsid w:val="009045BB"/>
    <w:rsid w:val="0092397D"/>
    <w:rsid w:val="00932F1E"/>
    <w:rsid w:val="009702C5"/>
    <w:rsid w:val="00971DDB"/>
    <w:rsid w:val="00984104"/>
    <w:rsid w:val="009A6F7B"/>
    <w:rsid w:val="009C3333"/>
    <w:rsid w:val="009D1CCF"/>
    <w:rsid w:val="009D37AE"/>
    <w:rsid w:val="009E3DA0"/>
    <w:rsid w:val="009F0A54"/>
    <w:rsid w:val="00A002F1"/>
    <w:rsid w:val="00A23671"/>
    <w:rsid w:val="00A41DE2"/>
    <w:rsid w:val="00A613F7"/>
    <w:rsid w:val="00A631D6"/>
    <w:rsid w:val="00A727B0"/>
    <w:rsid w:val="00A77EA5"/>
    <w:rsid w:val="00A85930"/>
    <w:rsid w:val="00AA503B"/>
    <w:rsid w:val="00AB1DF2"/>
    <w:rsid w:val="00B0317D"/>
    <w:rsid w:val="00B11111"/>
    <w:rsid w:val="00B360EE"/>
    <w:rsid w:val="00B37FCF"/>
    <w:rsid w:val="00B422CB"/>
    <w:rsid w:val="00B500F8"/>
    <w:rsid w:val="00B74AAC"/>
    <w:rsid w:val="00B74F27"/>
    <w:rsid w:val="00B84281"/>
    <w:rsid w:val="00B858C9"/>
    <w:rsid w:val="00B91BC1"/>
    <w:rsid w:val="00B96AF2"/>
    <w:rsid w:val="00BB04C0"/>
    <w:rsid w:val="00BB19AF"/>
    <w:rsid w:val="00BB25EA"/>
    <w:rsid w:val="00BB76C1"/>
    <w:rsid w:val="00BF199F"/>
    <w:rsid w:val="00C008DB"/>
    <w:rsid w:val="00C11017"/>
    <w:rsid w:val="00C57931"/>
    <w:rsid w:val="00C66DB3"/>
    <w:rsid w:val="00C744D2"/>
    <w:rsid w:val="00C802BD"/>
    <w:rsid w:val="00C86FA8"/>
    <w:rsid w:val="00C94808"/>
    <w:rsid w:val="00CD59BC"/>
    <w:rsid w:val="00CE1F31"/>
    <w:rsid w:val="00CF18D0"/>
    <w:rsid w:val="00D05861"/>
    <w:rsid w:val="00D217DC"/>
    <w:rsid w:val="00D30739"/>
    <w:rsid w:val="00D352C2"/>
    <w:rsid w:val="00D355A5"/>
    <w:rsid w:val="00D40EEF"/>
    <w:rsid w:val="00D43E57"/>
    <w:rsid w:val="00D530A4"/>
    <w:rsid w:val="00D84A74"/>
    <w:rsid w:val="00D879E8"/>
    <w:rsid w:val="00D90429"/>
    <w:rsid w:val="00DC03F2"/>
    <w:rsid w:val="00DE3BE3"/>
    <w:rsid w:val="00DE6894"/>
    <w:rsid w:val="00DF165C"/>
    <w:rsid w:val="00E0727A"/>
    <w:rsid w:val="00E173C2"/>
    <w:rsid w:val="00E270D4"/>
    <w:rsid w:val="00E31219"/>
    <w:rsid w:val="00E33AB1"/>
    <w:rsid w:val="00E36378"/>
    <w:rsid w:val="00E40C29"/>
    <w:rsid w:val="00E6676F"/>
    <w:rsid w:val="00E9214C"/>
    <w:rsid w:val="00E94006"/>
    <w:rsid w:val="00EB56C5"/>
    <w:rsid w:val="00EC3E0E"/>
    <w:rsid w:val="00EE1BD8"/>
    <w:rsid w:val="00EE5863"/>
    <w:rsid w:val="00EF48AD"/>
    <w:rsid w:val="00F11590"/>
    <w:rsid w:val="00F1295C"/>
    <w:rsid w:val="00F402B0"/>
    <w:rsid w:val="00F439C5"/>
    <w:rsid w:val="00F53A30"/>
    <w:rsid w:val="00F5507F"/>
    <w:rsid w:val="00F55DA4"/>
    <w:rsid w:val="00F60A06"/>
    <w:rsid w:val="00F61E75"/>
    <w:rsid w:val="00F971A8"/>
    <w:rsid w:val="00FA52EF"/>
    <w:rsid w:val="00FB4B98"/>
    <w:rsid w:val="00FC2EF4"/>
    <w:rsid w:val="00FC3F8F"/>
    <w:rsid w:val="00FD0C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31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31C2"/>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429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42924"/>
  </w:style>
  <w:style w:type="paragraph" w:styleId="Footer">
    <w:name w:val="footer"/>
    <w:basedOn w:val="Normal"/>
    <w:link w:val="FooterChar"/>
    <w:uiPriority w:val="99"/>
    <w:unhideWhenUsed/>
    <w:rsid w:val="000429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924"/>
  </w:style>
  <w:style w:type="paragraph" w:styleId="NormalWeb">
    <w:name w:val="Normal (Web)"/>
    <w:basedOn w:val="Normal"/>
    <w:uiPriority w:val="99"/>
    <w:semiHidden/>
    <w:unhideWhenUsed/>
    <w:rsid w:val="005B36B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27F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FF6"/>
    <w:rPr>
      <w:rFonts w:ascii="Tahoma" w:hAnsi="Tahoma" w:cs="Tahoma"/>
      <w:sz w:val="16"/>
      <w:szCs w:val="16"/>
    </w:rPr>
  </w:style>
  <w:style w:type="character" w:customStyle="1" w:styleId="Heading2Char">
    <w:name w:val="Heading 2 Char"/>
    <w:basedOn w:val="DefaultParagraphFont"/>
    <w:link w:val="Heading2"/>
    <w:uiPriority w:val="9"/>
    <w:rsid w:val="002731C2"/>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2731C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731C2"/>
    <w:pPr>
      <w:outlineLvl w:val="9"/>
    </w:pPr>
  </w:style>
  <w:style w:type="paragraph" w:styleId="TOC2">
    <w:name w:val="toc 2"/>
    <w:basedOn w:val="Normal"/>
    <w:next w:val="Normal"/>
    <w:autoRedefine/>
    <w:uiPriority w:val="39"/>
    <w:unhideWhenUsed/>
    <w:rsid w:val="002731C2"/>
    <w:pPr>
      <w:spacing w:after="100"/>
      <w:ind w:left="220"/>
    </w:pPr>
  </w:style>
  <w:style w:type="character" w:styleId="Hyperlink">
    <w:name w:val="Hyperlink"/>
    <w:basedOn w:val="DefaultParagraphFont"/>
    <w:uiPriority w:val="99"/>
    <w:unhideWhenUsed/>
    <w:rsid w:val="002731C2"/>
    <w:rPr>
      <w:color w:val="0000FF" w:themeColor="hyperlink"/>
      <w:u w:val="single"/>
    </w:rPr>
  </w:style>
  <w:style w:type="paragraph" w:styleId="ListParagraph">
    <w:name w:val="List Paragraph"/>
    <w:basedOn w:val="Normal"/>
    <w:uiPriority w:val="34"/>
    <w:qFormat/>
    <w:rsid w:val="00FB4B9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31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31C2"/>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429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42924"/>
  </w:style>
  <w:style w:type="paragraph" w:styleId="Footer">
    <w:name w:val="footer"/>
    <w:basedOn w:val="Normal"/>
    <w:link w:val="FooterChar"/>
    <w:uiPriority w:val="99"/>
    <w:unhideWhenUsed/>
    <w:rsid w:val="000429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924"/>
  </w:style>
  <w:style w:type="paragraph" w:styleId="NormalWeb">
    <w:name w:val="Normal (Web)"/>
    <w:basedOn w:val="Normal"/>
    <w:uiPriority w:val="99"/>
    <w:semiHidden/>
    <w:unhideWhenUsed/>
    <w:rsid w:val="005B36B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27F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FF6"/>
    <w:rPr>
      <w:rFonts w:ascii="Tahoma" w:hAnsi="Tahoma" w:cs="Tahoma"/>
      <w:sz w:val="16"/>
      <w:szCs w:val="16"/>
    </w:rPr>
  </w:style>
  <w:style w:type="character" w:customStyle="1" w:styleId="Heading2Char">
    <w:name w:val="Heading 2 Char"/>
    <w:basedOn w:val="DefaultParagraphFont"/>
    <w:link w:val="Heading2"/>
    <w:uiPriority w:val="9"/>
    <w:rsid w:val="002731C2"/>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2731C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731C2"/>
    <w:pPr>
      <w:outlineLvl w:val="9"/>
    </w:pPr>
  </w:style>
  <w:style w:type="paragraph" w:styleId="TOC2">
    <w:name w:val="toc 2"/>
    <w:basedOn w:val="Normal"/>
    <w:next w:val="Normal"/>
    <w:autoRedefine/>
    <w:uiPriority w:val="39"/>
    <w:unhideWhenUsed/>
    <w:rsid w:val="002731C2"/>
    <w:pPr>
      <w:spacing w:after="100"/>
      <w:ind w:left="220"/>
    </w:pPr>
  </w:style>
  <w:style w:type="character" w:styleId="Hyperlink">
    <w:name w:val="Hyperlink"/>
    <w:basedOn w:val="DefaultParagraphFont"/>
    <w:uiPriority w:val="99"/>
    <w:unhideWhenUsed/>
    <w:rsid w:val="002731C2"/>
    <w:rPr>
      <w:color w:val="0000FF" w:themeColor="hyperlink"/>
      <w:u w:val="single"/>
    </w:rPr>
  </w:style>
  <w:style w:type="paragraph" w:styleId="ListParagraph">
    <w:name w:val="List Paragraph"/>
    <w:basedOn w:val="Normal"/>
    <w:uiPriority w:val="34"/>
    <w:qFormat/>
    <w:rsid w:val="00FB4B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Kau18</b:Tag>
    <b:SourceType>JournalArticle</b:SourceType>
    <b:Guid>{9AD145BC-23EA-42A3-8B9A-CC156C461FDA}</b:Guid>
    <b:Author>
      <b:Author>
        <b:NameList>
          <b:Person>
            <b:Last>Kaur</b:Last>
          </b:Person>
        </b:NameList>
      </b:Author>
    </b:Author>
    <b:Title>SE</b:Title>
    <b:Year>2018</b:Year>
    <b:RefOrder>9</b:RefOrder>
  </b:Source>
  <b:Source>
    <b:Tag>Bel19</b:Tag>
    <b:SourceType>JournalArticle</b:SourceType>
    <b:Guid>{20DD63C4-98ED-4A71-81DD-0DAD4E3B89FD}</b:Guid>
    <b:Author>
      <b:Author>
        <b:NameList>
          <b:Person>
            <b:Last>Bellucci</b:Last>
          </b:Person>
        </b:NameList>
      </b:Author>
    </b:Author>
    <b:Title>SE</b:Title>
    <b:Year>2019</b:Year>
    <b:RefOrder>8</b:RefOrder>
  </b:Source>
  <b:Source>
    <b:Tag>Vas17</b:Tag>
    <b:SourceType>JournalArticle</b:SourceType>
    <b:Guid>{351FDF7A-A75C-4D8D-933E-CBB19F4D85B8}</b:Guid>
    <b:Author>
      <b:Author>
        <b:NameList>
          <b:Person>
            <b:Last>Vassileva</b:Last>
          </b:Person>
        </b:NameList>
      </b:Author>
    </b:Author>
    <b:Title>M</b:Title>
    <b:Year>2017</b:Year>
    <b:RefOrder>4</b:RefOrder>
  </b:Source>
  <b:Source>
    <b:Tag>Mis18</b:Tag>
    <b:SourceType>JournalArticle</b:SourceType>
    <b:Guid>{13AF6575-A5A0-46CB-9857-B24D080B60B4}</b:Guid>
    <b:Author>
      <b:Author>
        <b:NameList>
          <b:Person>
            <b:Last>Misra</b:Last>
          </b:Person>
        </b:NameList>
      </b:Author>
    </b:Author>
    <b:Title>CV</b:Title>
    <b:Year>2018</b:Year>
    <b:RefOrder>7</b:RefOrder>
  </b:Source>
</b:Sources>
</file>

<file path=customXml/itemProps1.xml><?xml version="1.0" encoding="utf-8"?>
<ds:datastoreItem xmlns:ds="http://schemas.openxmlformats.org/officeDocument/2006/customXml" ds:itemID="{D8DE3B6B-E69A-49E4-9230-C09F0D0BB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BHUP</dc:creator>
  <cp:lastModifiedBy>Nicoll</cp:lastModifiedBy>
  <cp:revision>2</cp:revision>
  <dcterms:created xsi:type="dcterms:W3CDTF">2021-04-30T15:14:00Z</dcterms:created>
  <dcterms:modified xsi:type="dcterms:W3CDTF">2021-04-30T15:14:00Z</dcterms:modified>
</cp:coreProperties>
</file>