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12455DAB">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2455DAB">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12455DAB">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0EC37DE" w:rsidR="008F1308" w:rsidRPr="00A406E5" w:rsidRDefault="00DE176B" w:rsidP="12455DAB">
            <w:pPr>
              <w:spacing w:before="120" w:after="120"/>
              <w:jc w:val="both"/>
              <w:rPr>
                <w:rFonts w:ascii="Arial" w:hAnsi="Arial" w:cs="Arial"/>
                <w:b/>
                <w:bCs/>
                <w:sz w:val="22"/>
                <w:szCs w:val="22"/>
              </w:rPr>
            </w:pPr>
            <w:r>
              <w:rPr>
                <w:rFonts w:ascii="Arial" w:hAnsi="Arial" w:cs="Arial"/>
                <w:b/>
                <w:bCs/>
                <w:sz w:val="22"/>
                <w:szCs w:val="22"/>
              </w:rPr>
              <w:t>Data Analysis and Visualisation</w:t>
            </w:r>
          </w:p>
        </w:tc>
      </w:tr>
      <w:tr w:rsidR="00B84B5B" w:rsidRPr="00A406E5" w14:paraId="03569861" w14:textId="77777777" w:rsidTr="12455DAB">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D06F89F" w:rsidR="00B84B5B" w:rsidRPr="00A406E5" w:rsidRDefault="00DE176B" w:rsidP="12455DAB">
            <w:pPr>
              <w:spacing w:before="120" w:after="120"/>
              <w:jc w:val="both"/>
              <w:rPr>
                <w:rFonts w:ascii="Arial" w:hAnsi="Arial" w:cs="Arial"/>
                <w:b/>
                <w:bCs/>
                <w:sz w:val="22"/>
                <w:szCs w:val="22"/>
              </w:rPr>
            </w:pPr>
            <w:r>
              <w:rPr>
                <w:rFonts w:ascii="Arial" w:hAnsi="Arial" w:cs="Arial"/>
                <w:b/>
                <w:bCs/>
                <w:sz w:val="22"/>
                <w:szCs w:val="22"/>
              </w:rPr>
              <w:t>ACCB4002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508AA78" w:rsidR="00B84B5B" w:rsidRPr="00A406E5" w:rsidRDefault="0E76BCBF" w:rsidP="12455DAB">
            <w:pPr>
              <w:spacing w:before="120" w:after="120"/>
              <w:jc w:val="both"/>
              <w:rPr>
                <w:rFonts w:ascii="Arial" w:hAnsi="Arial" w:cs="Arial"/>
                <w:b/>
                <w:bCs/>
                <w:sz w:val="22"/>
                <w:szCs w:val="22"/>
              </w:rPr>
            </w:pPr>
            <w:r w:rsidRPr="12455DAB">
              <w:rPr>
                <w:rFonts w:ascii="Arial" w:hAnsi="Arial" w:cs="Arial"/>
                <w:b/>
                <w:bCs/>
                <w:sz w:val="22"/>
                <w:szCs w:val="22"/>
              </w:rPr>
              <w:t>50%</w:t>
            </w:r>
          </w:p>
        </w:tc>
      </w:tr>
      <w:tr w:rsidR="00DB116D" w:rsidRPr="00A406E5" w14:paraId="1CE88BA1" w14:textId="77777777" w:rsidTr="12455DAB">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4519DC0" w:rsidR="00DB116D" w:rsidRPr="00A406E5" w:rsidRDefault="00DE176B" w:rsidP="12455DAB">
            <w:pPr>
              <w:spacing w:before="120" w:after="120"/>
              <w:jc w:val="both"/>
              <w:rPr>
                <w:rFonts w:ascii="Arial" w:hAnsi="Arial" w:cs="Arial"/>
                <w:b/>
                <w:bCs/>
                <w:sz w:val="22"/>
                <w:szCs w:val="22"/>
              </w:rPr>
            </w:pPr>
            <w:r>
              <w:rPr>
                <w:rFonts w:ascii="Arial" w:hAnsi="Arial" w:cs="Arial"/>
                <w:b/>
                <w:bCs/>
                <w:sz w:val="22"/>
                <w:szCs w:val="22"/>
              </w:rPr>
              <w:t>Mark Huntly</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8E3876" w:rsidR="00DB116D" w:rsidRPr="00A406E5" w:rsidRDefault="00DE176B" w:rsidP="12455DAB">
            <w:pPr>
              <w:spacing w:before="120" w:after="120"/>
              <w:jc w:val="both"/>
              <w:rPr>
                <w:rFonts w:ascii="Arial" w:hAnsi="Arial" w:cs="Arial"/>
                <w:b/>
                <w:bCs/>
                <w:sz w:val="22"/>
                <w:szCs w:val="22"/>
              </w:rPr>
            </w:pPr>
            <w:r>
              <w:rPr>
                <w:rFonts w:ascii="Arial" w:hAnsi="Arial" w:cs="Arial"/>
                <w:b/>
                <w:bCs/>
                <w:sz w:val="22"/>
                <w:szCs w:val="22"/>
              </w:rPr>
              <w:t>D</w:t>
            </w:r>
            <w:r w:rsidR="0055774A">
              <w:rPr>
                <w:rFonts w:ascii="Arial" w:hAnsi="Arial" w:cs="Arial"/>
                <w:b/>
                <w:bCs/>
                <w:sz w:val="22"/>
                <w:szCs w:val="22"/>
              </w:rPr>
              <w:t>ivy</w:t>
            </w:r>
            <w:r>
              <w:rPr>
                <w:rFonts w:ascii="Arial" w:hAnsi="Arial" w:cs="Arial"/>
                <w:b/>
                <w:bCs/>
                <w:sz w:val="22"/>
                <w:szCs w:val="22"/>
              </w:rPr>
              <w:t>a Ch</w:t>
            </w:r>
            <w:r w:rsidR="0055774A">
              <w:rPr>
                <w:rFonts w:ascii="Arial" w:hAnsi="Arial" w:cs="Arial"/>
                <w:b/>
                <w:bCs/>
                <w:sz w:val="22"/>
                <w:szCs w:val="22"/>
              </w:rPr>
              <w:t>idambaram</w:t>
            </w:r>
          </w:p>
        </w:tc>
      </w:tr>
      <w:tr w:rsidR="00DB116D" w:rsidRPr="00A406E5" w14:paraId="26C8A4AE" w14:textId="77777777" w:rsidTr="12455DAB">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9DAFF5F" w:rsidR="00DB116D" w:rsidRPr="00A406E5" w:rsidRDefault="00E37509" w:rsidP="12455DAB">
            <w:pPr>
              <w:spacing w:before="120" w:after="120"/>
              <w:jc w:val="both"/>
              <w:rPr>
                <w:rFonts w:ascii="Arial" w:hAnsi="Arial" w:cs="Arial"/>
                <w:b/>
                <w:bCs/>
                <w:sz w:val="22"/>
                <w:szCs w:val="22"/>
              </w:rPr>
            </w:pPr>
            <w:r>
              <w:rPr>
                <w:rFonts w:ascii="Arial" w:hAnsi="Arial" w:cs="Arial"/>
                <w:b/>
                <w:bCs/>
                <w:sz w:val="22"/>
                <w:szCs w:val="22"/>
              </w:rPr>
              <w:t xml:space="preserve">Coursework </w:t>
            </w:r>
            <w:r w:rsidR="00C928E0">
              <w:rPr>
                <w:rFonts w:ascii="Arial" w:hAnsi="Arial" w:cs="Arial"/>
                <w:b/>
                <w:bCs/>
                <w:sz w:val="22"/>
                <w:szCs w:val="22"/>
              </w:rPr>
              <w:t>2</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347B26E" w:rsidR="00DB116D" w:rsidRPr="00A406E5" w:rsidRDefault="001C5488" w:rsidP="12455DAB">
            <w:pPr>
              <w:spacing w:before="120" w:after="120"/>
              <w:jc w:val="both"/>
              <w:rPr>
                <w:rFonts w:ascii="Arial" w:hAnsi="Arial" w:cs="Arial"/>
                <w:b/>
                <w:bCs/>
                <w:sz w:val="22"/>
                <w:szCs w:val="22"/>
              </w:rPr>
            </w:pPr>
            <w:r>
              <w:rPr>
                <w:rFonts w:ascii="Arial" w:hAnsi="Arial" w:cs="Arial"/>
                <w:b/>
                <w:bCs/>
                <w:sz w:val="22"/>
                <w:szCs w:val="22"/>
              </w:rPr>
              <w:t>2500</w:t>
            </w:r>
            <w:r w:rsidR="00874AC1">
              <w:rPr>
                <w:rFonts w:ascii="Arial" w:hAnsi="Arial" w:cs="Arial"/>
                <w:b/>
                <w:bCs/>
                <w:sz w:val="22"/>
                <w:szCs w:val="22"/>
              </w:rPr>
              <w:t xml:space="preserve"> (Equivalent)</w:t>
            </w:r>
          </w:p>
        </w:tc>
      </w:tr>
      <w:tr w:rsidR="00B84B5B" w:rsidRPr="00A406E5" w14:paraId="1E935E6C" w14:textId="77777777" w:rsidTr="12455DAB">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4C9C2F5" w:rsidR="00B84B5B" w:rsidRPr="00A406E5" w:rsidRDefault="00253E31" w:rsidP="12455DAB">
            <w:pPr>
              <w:spacing w:before="120" w:after="120"/>
              <w:jc w:val="both"/>
              <w:rPr>
                <w:rFonts w:ascii="Arial" w:hAnsi="Arial" w:cs="Arial"/>
                <w:b/>
                <w:bCs/>
                <w:sz w:val="22"/>
                <w:szCs w:val="22"/>
              </w:rPr>
            </w:pPr>
            <w:r>
              <w:rPr>
                <w:rFonts w:ascii="Arial" w:hAnsi="Arial" w:cs="Arial"/>
                <w:b/>
                <w:bCs/>
                <w:sz w:val="22"/>
                <w:szCs w:val="22"/>
              </w:rPr>
              <w:t>21</w:t>
            </w:r>
            <w:r w:rsidRPr="00253E31">
              <w:rPr>
                <w:rFonts w:ascii="Arial" w:hAnsi="Arial" w:cs="Arial"/>
                <w:b/>
                <w:bCs/>
                <w:sz w:val="22"/>
                <w:szCs w:val="22"/>
                <w:vertAlign w:val="superscript"/>
              </w:rPr>
              <w:t>st</w:t>
            </w:r>
            <w:r>
              <w:rPr>
                <w:rFonts w:ascii="Arial" w:hAnsi="Arial" w:cs="Arial"/>
                <w:b/>
                <w:bCs/>
                <w:sz w:val="22"/>
                <w:szCs w:val="22"/>
              </w:rPr>
              <w:t xml:space="preserve"> December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DBE1D05" w:rsidR="00B84B5B" w:rsidRPr="00A406E5" w:rsidRDefault="00281568" w:rsidP="12455DAB">
            <w:pPr>
              <w:spacing w:before="120" w:after="120"/>
              <w:jc w:val="both"/>
              <w:rPr>
                <w:rFonts w:ascii="Arial" w:hAnsi="Arial" w:cs="Arial"/>
                <w:b/>
                <w:bCs/>
                <w:sz w:val="22"/>
                <w:szCs w:val="22"/>
              </w:rPr>
            </w:pPr>
            <w:r>
              <w:rPr>
                <w:rFonts w:ascii="Arial" w:hAnsi="Arial" w:cs="Arial"/>
                <w:b/>
                <w:bCs/>
                <w:sz w:val="22"/>
                <w:szCs w:val="22"/>
              </w:rPr>
              <w:t>20 working days from submission</w:t>
            </w:r>
          </w:p>
        </w:tc>
      </w:tr>
      <w:tr w:rsidR="00152E9D" w:rsidRPr="00A406E5" w14:paraId="53AF1309" w14:textId="77777777" w:rsidTr="12455DAB">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12455DAB">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12455DAB">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6ECEDB6" w14:textId="77777777" w:rsidR="00315DD8" w:rsidRPr="006F5961" w:rsidRDefault="00315DD8" w:rsidP="00315DD8">
            <w:pPr>
              <w:pStyle w:val="bullet"/>
              <w:numPr>
                <w:ilvl w:val="0"/>
                <w:numId w:val="19"/>
              </w:numPr>
              <w:overflowPunct/>
              <w:autoSpaceDE/>
              <w:adjustRightInd/>
              <w:spacing w:before="0"/>
              <w:rPr>
                <w:rFonts w:ascii="Arial" w:hAnsi="Arial" w:cs="Arial"/>
                <w:szCs w:val="24"/>
              </w:rPr>
            </w:pPr>
            <w:r w:rsidRPr="006F5961">
              <w:rPr>
                <w:rFonts w:ascii="Arial" w:hAnsi="Arial" w:cs="Arial"/>
                <w:szCs w:val="24"/>
              </w:rPr>
              <w:t>Select and apply appropriate statistical methods for the analysis of well-defined problems.</w:t>
            </w:r>
          </w:p>
          <w:p w14:paraId="5A6831E9" w14:textId="77777777" w:rsidR="00315DD8" w:rsidRPr="006F5961" w:rsidRDefault="00315DD8" w:rsidP="00315DD8">
            <w:pPr>
              <w:pStyle w:val="bullet"/>
              <w:numPr>
                <w:ilvl w:val="0"/>
                <w:numId w:val="19"/>
              </w:numPr>
              <w:overflowPunct/>
              <w:autoSpaceDE/>
              <w:adjustRightInd/>
              <w:spacing w:before="0"/>
              <w:rPr>
                <w:rFonts w:ascii="Arial" w:hAnsi="Arial" w:cs="Arial"/>
                <w:szCs w:val="24"/>
              </w:rPr>
            </w:pPr>
            <w:r w:rsidRPr="006F5961">
              <w:rPr>
                <w:rFonts w:ascii="Arial" w:hAnsi="Arial" w:cs="Arial"/>
                <w:szCs w:val="24"/>
              </w:rPr>
              <w:t>Demonstrate an ability to present nominal, ordinal, categorical and network data in forms that enable the easy understanding of the data.</w:t>
            </w:r>
          </w:p>
          <w:p w14:paraId="6A4FACD5" w14:textId="77777777" w:rsidR="00315DD8" w:rsidRPr="006F5961" w:rsidRDefault="00315DD8" w:rsidP="00315DD8">
            <w:pPr>
              <w:pStyle w:val="ListParagraph"/>
              <w:numPr>
                <w:ilvl w:val="0"/>
                <w:numId w:val="19"/>
              </w:numPr>
              <w:rPr>
                <w:rFonts w:ascii="Arial" w:hAnsi="Arial" w:cs="Arial"/>
                <w:sz w:val="24"/>
                <w:szCs w:val="24"/>
              </w:rPr>
            </w:pPr>
            <w:r w:rsidRPr="006F5961">
              <w:rPr>
                <w:rFonts w:ascii="Arial" w:hAnsi="Arial" w:cs="Arial"/>
                <w:sz w:val="24"/>
                <w:szCs w:val="24"/>
              </w:rPr>
              <w:t xml:space="preserve">Demonstrate an ability to rearrange data </w:t>
            </w:r>
            <w:proofErr w:type="gramStart"/>
            <w:r w:rsidRPr="006F5961">
              <w:rPr>
                <w:rFonts w:ascii="Arial" w:hAnsi="Arial" w:cs="Arial"/>
                <w:sz w:val="24"/>
                <w:szCs w:val="24"/>
              </w:rPr>
              <w:t>in order to</w:t>
            </w:r>
            <w:proofErr w:type="gramEnd"/>
            <w:r w:rsidRPr="006F5961">
              <w:rPr>
                <w:rFonts w:ascii="Arial" w:hAnsi="Arial" w:cs="Arial"/>
                <w:sz w:val="24"/>
                <w:szCs w:val="24"/>
              </w:rPr>
              <w:t xml:space="preserve"> extract hidden information.</w:t>
            </w:r>
          </w:p>
          <w:p w14:paraId="0DA64485" w14:textId="77777777" w:rsidR="00315DD8" w:rsidRPr="006F5961" w:rsidRDefault="00315DD8" w:rsidP="00315DD8">
            <w:pPr>
              <w:pStyle w:val="ListParagraph"/>
              <w:numPr>
                <w:ilvl w:val="0"/>
                <w:numId w:val="19"/>
              </w:numPr>
              <w:rPr>
                <w:rFonts w:ascii="Arial" w:hAnsi="Arial" w:cs="Arial"/>
                <w:sz w:val="24"/>
                <w:szCs w:val="24"/>
              </w:rPr>
            </w:pPr>
            <w:r w:rsidRPr="006F5961">
              <w:rPr>
                <w:rFonts w:ascii="Arial" w:hAnsi="Arial" w:cs="Arial"/>
                <w:sz w:val="24"/>
                <w:szCs w:val="24"/>
              </w:rPr>
              <w:t>Apply colour, position, size, shape and icons to encode information creatively and effectively to solve well-defined problems in information visualisation.</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74FAF2A9">
      <w:pPr>
        <w:rPr>
          <w:rFonts w:ascii="Arial" w:hAnsi="Arial" w:cs="Arial"/>
          <w:b/>
          <w:bCs/>
        </w:rPr>
      </w:pPr>
    </w:p>
    <w:p w14:paraId="4162FA5F" w14:textId="48D4133C" w:rsidR="74FAF2A9" w:rsidRDefault="74FAF2A9" w:rsidP="74FAF2A9">
      <w:pPr>
        <w:rPr>
          <w:rFonts w:ascii="Arial" w:hAnsi="Arial" w:cs="Arial"/>
          <w:b/>
          <w:bCs/>
        </w:rPr>
      </w:pPr>
    </w:p>
    <w:p w14:paraId="77E03025" w14:textId="3AFA0945" w:rsidR="74FAF2A9" w:rsidRDefault="74FAF2A9" w:rsidP="74FAF2A9">
      <w:pPr>
        <w:rPr>
          <w:rFonts w:ascii="Arial" w:hAnsi="Arial" w:cs="Arial"/>
          <w:b/>
          <w:bCs/>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D487F" w:rsidRPr="00A406E5" w14:paraId="326F2794" w14:textId="77777777" w:rsidTr="00400170">
        <w:tc>
          <w:tcPr>
            <w:tcW w:w="9747" w:type="dxa"/>
            <w:shd w:val="pct10" w:color="auto" w:fill="auto"/>
          </w:tcPr>
          <w:p w14:paraId="2C3178FA" w14:textId="77777777" w:rsidR="00CD487F" w:rsidRDefault="00CD487F" w:rsidP="00400170">
            <w:pPr>
              <w:rPr>
                <w:rFonts w:ascii="Arial" w:hAnsi="Arial" w:cs="Arial"/>
                <w:b/>
                <w:sz w:val="22"/>
                <w:szCs w:val="22"/>
              </w:rPr>
            </w:pPr>
            <w:r>
              <w:rPr>
                <w:rFonts w:ascii="Arial" w:hAnsi="Arial" w:cs="Arial"/>
                <w:b/>
                <w:sz w:val="22"/>
                <w:szCs w:val="22"/>
              </w:rPr>
              <w:t>Accreditation Criteria Mapping – BCS</w:t>
            </w:r>
          </w:p>
          <w:p w14:paraId="00FAD94E" w14:textId="77777777" w:rsidR="00CD487F" w:rsidRPr="00784811" w:rsidRDefault="00CD487F" w:rsidP="00400170">
            <w:pPr>
              <w:rPr>
                <w:rFonts w:ascii="Arial" w:hAnsi="Arial" w:cs="Arial"/>
                <w:b/>
                <w:sz w:val="22"/>
                <w:szCs w:val="22"/>
              </w:rPr>
            </w:pPr>
            <w:r>
              <w:rPr>
                <w:rFonts w:ascii="Arial" w:hAnsi="Arial" w:cs="Arial"/>
                <w:b/>
                <w:sz w:val="22"/>
                <w:szCs w:val="22"/>
              </w:rPr>
              <w:t>(From B.2.4 mapping table)</w:t>
            </w:r>
          </w:p>
        </w:tc>
      </w:tr>
      <w:tr w:rsidR="00CD487F" w:rsidRPr="00A406E5" w14:paraId="4AF4DD0B" w14:textId="77777777" w:rsidTr="00400170">
        <w:trPr>
          <w:trHeight w:val="40"/>
        </w:trPr>
        <w:tc>
          <w:tcPr>
            <w:tcW w:w="9747" w:type="dxa"/>
          </w:tcPr>
          <w:p w14:paraId="6D4E32FA" w14:textId="77777777" w:rsidR="00CD487F" w:rsidRPr="00A406E5" w:rsidRDefault="00CD487F" w:rsidP="00400170">
            <w:pPr>
              <w:rPr>
                <w:rFonts w:ascii="Arial" w:hAnsi="Arial" w:cs="Arial"/>
                <w:sz w:val="22"/>
                <w:szCs w:val="22"/>
              </w:rPr>
            </w:pPr>
          </w:p>
          <w:p w14:paraId="1B4AE63D" w14:textId="77777777" w:rsidR="00BA0DB3" w:rsidRDefault="00BA0DB3" w:rsidP="00BA0DB3">
            <w:pPr>
              <w:ind w:left="360"/>
              <w:rPr>
                <w:rFonts w:ascii="Arial" w:hAnsi="Arial" w:cs="Arial"/>
                <w:sz w:val="22"/>
                <w:szCs w:val="22"/>
              </w:rPr>
            </w:pPr>
            <w:r w:rsidRPr="00B1348E">
              <w:rPr>
                <w:rFonts w:ascii="Arial" w:hAnsi="Arial" w:cs="Arial"/>
                <w:sz w:val="22"/>
                <w:szCs w:val="22"/>
              </w:rPr>
              <w:t>2.1.1 Knowledge and understanding of facts, concepts, principles &amp; theories</w:t>
            </w:r>
          </w:p>
          <w:p w14:paraId="236F67D0" w14:textId="77777777" w:rsidR="00BA0DB3" w:rsidRDefault="00BA0DB3" w:rsidP="00BA0DB3">
            <w:pPr>
              <w:ind w:left="360"/>
              <w:rPr>
                <w:rFonts w:ascii="Arial" w:hAnsi="Arial" w:cs="Arial"/>
                <w:sz w:val="22"/>
                <w:szCs w:val="22"/>
              </w:rPr>
            </w:pPr>
            <w:r w:rsidRPr="00B1348E">
              <w:rPr>
                <w:rFonts w:ascii="Arial" w:hAnsi="Arial" w:cs="Arial"/>
                <w:sz w:val="22"/>
                <w:szCs w:val="22"/>
              </w:rPr>
              <w:t>2.2.4 Deploy tools effectively</w:t>
            </w:r>
          </w:p>
          <w:p w14:paraId="39B8AFBD" w14:textId="500D82F4" w:rsidR="00CD487F" w:rsidRDefault="00BA0DB3" w:rsidP="00684669">
            <w:pPr>
              <w:ind w:left="360"/>
              <w:rPr>
                <w:rFonts w:ascii="Arial" w:hAnsi="Arial" w:cs="Arial"/>
                <w:sz w:val="22"/>
                <w:szCs w:val="22"/>
              </w:rPr>
            </w:pPr>
            <w:r w:rsidRPr="00B1348E">
              <w:rPr>
                <w:rFonts w:ascii="Arial" w:hAnsi="Arial" w:cs="Arial"/>
                <w:sz w:val="22"/>
                <w:szCs w:val="22"/>
              </w:rPr>
              <w:t>3.1.4 Knowledge and understanding of mathematical and/or statistical principles</w:t>
            </w:r>
          </w:p>
          <w:p w14:paraId="7D3AC6EA" w14:textId="77777777" w:rsidR="00CD487F" w:rsidRDefault="00CD487F" w:rsidP="00400170">
            <w:pPr>
              <w:rPr>
                <w:rFonts w:ascii="Arial" w:hAnsi="Arial" w:cs="Arial"/>
                <w:sz w:val="22"/>
                <w:szCs w:val="22"/>
              </w:rPr>
            </w:pPr>
          </w:p>
          <w:p w14:paraId="52EDF65E" w14:textId="77777777" w:rsidR="00CD487F" w:rsidRPr="00A406E5" w:rsidRDefault="00CD487F" w:rsidP="00400170">
            <w:pPr>
              <w:rPr>
                <w:rFonts w:ascii="Arial" w:hAnsi="Arial" w:cs="Arial"/>
                <w:sz w:val="22"/>
                <w:szCs w:val="22"/>
              </w:rPr>
            </w:pPr>
          </w:p>
          <w:p w14:paraId="0E115BA1" w14:textId="77777777" w:rsidR="00CD487F" w:rsidRPr="00A406E5" w:rsidRDefault="00CD487F" w:rsidP="00400170">
            <w:pPr>
              <w:rPr>
                <w:rFonts w:ascii="Arial" w:hAnsi="Arial" w:cs="Arial"/>
                <w:sz w:val="22"/>
                <w:szCs w:val="22"/>
              </w:rPr>
            </w:pP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12455DAB">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6659C942"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7D4031F" w:rsidRPr="12455DAB">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12455DAB">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0A9905E"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8ECEE6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tc>
      </w:tr>
      <w:tr w:rsidR="00982DA7" w:rsidRPr="00FA7E96" w14:paraId="2E5F8D8B" w14:textId="77777777" w:rsidTr="12455DAB">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62E6DC6"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1A01F7D9" w:rsidRPr="12455DAB">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12455DAB">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C994DEB"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17E486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tc>
      </w:tr>
      <w:tr w:rsidR="00982DA7" w:rsidRPr="00FA7E96" w14:paraId="2346E707" w14:textId="77777777" w:rsidTr="12455DAB">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D2566AC" w:rsidR="00982DA7" w:rsidRDefault="00982DA7" w:rsidP="002F3400">
            <w:pPr>
              <w:rPr>
                <w:rFonts w:ascii="Arial" w:eastAsia="Calibri" w:hAnsi="Arial" w:cs="Arial"/>
                <w:sz w:val="22"/>
                <w:szCs w:val="22"/>
              </w:rPr>
            </w:pPr>
          </w:p>
          <w:p w14:paraId="08E69408" w14:textId="77777777" w:rsidR="00982DA7" w:rsidRDefault="00982DA7" w:rsidP="002F3400">
            <w:pPr>
              <w:rPr>
                <w:rFonts w:ascii="Arial" w:eastAsia="Calibri" w:hAnsi="Arial" w:cs="Arial"/>
                <w:sz w:val="22"/>
                <w:szCs w:val="22"/>
              </w:rPr>
            </w:pPr>
          </w:p>
          <w:p w14:paraId="10C9A836" w14:textId="1AEA33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tc>
      </w:tr>
      <w:tr w:rsidR="00982DA7" w:rsidRPr="00FA7E96" w14:paraId="5B951EF4" w14:textId="77777777" w:rsidTr="12455DAB">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4EFEA0BF" w:rsidR="00982DA7" w:rsidRDefault="00982DA7" w:rsidP="002F3400">
            <w:pPr>
              <w:rPr>
                <w:rFonts w:ascii="Arial" w:eastAsia="Calibri" w:hAnsi="Arial" w:cs="Arial"/>
                <w:sz w:val="22"/>
                <w:szCs w:val="22"/>
              </w:rPr>
            </w:pPr>
            <w:r w:rsidRPr="12455DAB">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B3012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544F6">
                  <w:rPr>
                    <w:rFonts w:ascii="MS Gothic" w:eastAsia="MS Gothic" w:hAnsi="MS Gothic" w:cs="Arial" w:hint="eastAsia"/>
                    <w:sz w:val="22"/>
                    <w:szCs w:val="22"/>
                  </w:rPr>
                  <w:t>☒</w:t>
                </w:r>
              </w:sdtContent>
            </w:sdt>
          </w:p>
        </w:tc>
      </w:tr>
      <w:tr w:rsidR="00982DA7" w:rsidRPr="00FA7E96" w14:paraId="48EC38F4" w14:textId="77777777" w:rsidTr="12455DAB">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E1C9474" w:rsidR="00982DA7" w:rsidRPr="00FA7E96" w:rsidRDefault="00982DA7" w:rsidP="12455DAB">
            <w:pPr>
              <w:rPr>
                <w:rFonts w:ascii="MS Gothic" w:eastAsia="MS Gothic" w:hAnsi="MS Gothic"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09187630" w14:textId="77777777" w:rsidR="00F05E22" w:rsidRPr="00B1348E" w:rsidRDefault="00F05E22" w:rsidP="00F05E22">
      <w:pPr>
        <w:ind w:left="720"/>
        <w:rPr>
          <w:rFonts w:ascii="Arial" w:hAnsi="Arial" w:cs="Arial"/>
          <w:sz w:val="24"/>
          <w:szCs w:val="24"/>
        </w:rPr>
      </w:pPr>
      <w:r w:rsidRPr="00B1348E">
        <w:rPr>
          <w:rFonts w:ascii="Arial" w:hAnsi="Arial" w:cs="Arial"/>
          <w:sz w:val="24"/>
          <w:szCs w:val="24"/>
        </w:rPr>
        <w:t>A word on the use of ChatGPT and similar generative AI systems</w:t>
      </w:r>
    </w:p>
    <w:p w14:paraId="0A7ACC5C" w14:textId="77777777" w:rsidR="00F05E22" w:rsidRPr="00B1348E" w:rsidRDefault="00F05E22" w:rsidP="00F05E22">
      <w:pPr>
        <w:ind w:left="720"/>
        <w:rPr>
          <w:rFonts w:ascii="Arial" w:hAnsi="Arial" w:cs="Arial"/>
          <w:sz w:val="24"/>
          <w:szCs w:val="24"/>
        </w:rPr>
      </w:pPr>
    </w:p>
    <w:p w14:paraId="23FE8C63" w14:textId="77777777" w:rsidR="00F05E22" w:rsidRPr="00B1348E" w:rsidRDefault="00F05E22" w:rsidP="00F05E22">
      <w:pPr>
        <w:ind w:left="720"/>
        <w:rPr>
          <w:rFonts w:ascii="Arial" w:hAnsi="Arial" w:cs="Arial"/>
          <w:sz w:val="24"/>
          <w:szCs w:val="24"/>
        </w:rPr>
      </w:pPr>
      <w:r w:rsidRPr="00B1348E">
        <w:rPr>
          <w:rFonts w:ascii="Arial" w:hAnsi="Arial" w:cs="Arial"/>
          <w:sz w:val="24"/>
          <w:szCs w:val="24"/>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775C76D2" w14:textId="77777777" w:rsidR="00F05E22" w:rsidRPr="00B1348E" w:rsidRDefault="00F05E22" w:rsidP="00F05E22">
      <w:pPr>
        <w:ind w:left="720"/>
        <w:rPr>
          <w:rFonts w:ascii="Arial" w:hAnsi="Arial" w:cs="Arial"/>
          <w:sz w:val="24"/>
          <w:szCs w:val="24"/>
        </w:rPr>
      </w:pPr>
      <w:r w:rsidRPr="00B1348E">
        <w:rPr>
          <w:rFonts w:ascii="Arial" w:hAnsi="Arial" w:cs="Arial"/>
          <w:sz w:val="24"/>
          <w:szCs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314753B8" w14:textId="77777777" w:rsidR="00F05E22" w:rsidRPr="00B1348E" w:rsidRDefault="00F05E22" w:rsidP="00F05E22">
      <w:pPr>
        <w:ind w:left="720"/>
        <w:rPr>
          <w:rFonts w:ascii="Arial" w:hAnsi="Arial" w:cs="Arial"/>
          <w:sz w:val="24"/>
          <w:szCs w:val="24"/>
        </w:rPr>
      </w:pPr>
    </w:p>
    <w:p w14:paraId="18639662" w14:textId="77777777" w:rsidR="00F05E22" w:rsidRPr="00B1348E" w:rsidRDefault="00F05E22" w:rsidP="00F05E22">
      <w:pPr>
        <w:ind w:left="720"/>
        <w:rPr>
          <w:rFonts w:ascii="Arial" w:hAnsi="Arial" w:cs="Arial"/>
          <w:b/>
          <w:bCs/>
          <w:sz w:val="24"/>
          <w:szCs w:val="24"/>
        </w:rPr>
      </w:pPr>
      <w:r w:rsidRPr="00B1348E">
        <w:rPr>
          <w:rFonts w:ascii="Arial" w:hAnsi="Arial" w:cs="Arial"/>
          <w:b/>
          <w:bCs/>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3F8CED97" w14:textId="77777777" w:rsidR="00F05E22" w:rsidRPr="00B1348E" w:rsidRDefault="00F05E22" w:rsidP="00F05E22">
      <w:pPr>
        <w:ind w:left="720"/>
        <w:rPr>
          <w:rFonts w:ascii="Arial" w:hAnsi="Arial" w:cs="Arial"/>
          <w:b/>
          <w:bCs/>
          <w:sz w:val="24"/>
          <w:szCs w:val="24"/>
        </w:rPr>
      </w:pPr>
    </w:p>
    <w:p w14:paraId="1C839858" w14:textId="77777777" w:rsidR="00F05E22" w:rsidRPr="00A406E5" w:rsidRDefault="00F05E22" w:rsidP="00F05E22">
      <w:pPr>
        <w:ind w:left="720"/>
        <w:rPr>
          <w:rFonts w:ascii="Arial" w:hAnsi="Arial" w:cs="Arial"/>
          <w:sz w:val="24"/>
          <w:szCs w:val="24"/>
        </w:rPr>
      </w:pPr>
      <w:r w:rsidRPr="00B1348E">
        <w:rPr>
          <w:rFonts w:ascii="Arial" w:hAnsi="Arial" w:cs="Arial"/>
          <w:b/>
          <w:bCs/>
          <w:sz w:val="24"/>
          <w:szCs w:val="24"/>
        </w:rPr>
        <w:t>You may use these tools, but you</w:t>
      </w:r>
      <w:r w:rsidRPr="00B1348E">
        <w:rPr>
          <w:rFonts w:ascii="Arial" w:hAnsi="Arial" w:cs="Arial"/>
          <w:sz w:val="24"/>
          <w:szCs w:val="24"/>
        </w:rPr>
        <w:t xml:space="preserve"> </w:t>
      </w:r>
      <w:r w:rsidRPr="00B1348E">
        <w:rPr>
          <w:rFonts w:ascii="Arial" w:hAnsi="Arial" w:cs="Arial"/>
          <w:b/>
          <w:bCs/>
          <w:sz w:val="24"/>
          <w:szCs w:val="24"/>
        </w:rPr>
        <w:t>must use them ethically, and you should always strive for academic honesty and integrity.</w:t>
      </w: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2C09E0D5" w:rsidR="00152E9D" w:rsidRPr="00A406E5" w:rsidRDefault="0094586A" w:rsidP="0094586A">
      <w:pPr>
        <w:pStyle w:val="Heading1"/>
        <w:jc w:val="left"/>
      </w:pPr>
      <w:r>
        <w:lastRenderedPageBreak/>
        <w:t>Task Introduction</w:t>
      </w:r>
    </w:p>
    <w:p w14:paraId="411C8949" w14:textId="77777777" w:rsidR="00152E9D" w:rsidRPr="00A406E5" w:rsidRDefault="00152E9D" w:rsidP="00A67FB1">
      <w:pPr>
        <w:ind w:left="720"/>
        <w:rPr>
          <w:rFonts w:ascii="Arial" w:hAnsi="Arial" w:cs="Arial"/>
          <w:sz w:val="24"/>
          <w:szCs w:val="24"/>
        </w:rPr>
      </w:pPr>
    </w:p>
    <w:p w14:paraId="1B715120" w14:textId="40C19337" w:rsidR="00B420E7" w:rsidRDefault="00D35302" w:rsidP="00B420E7">
      <w:pPr>
        <w:ind w:left="720"/>
        <w:rPr>
          <w:rFonts w:ascii="Arial" w:hAnsi="Arial" w:cs="Arial"/>
          <w:sz w:val="24"/>
          <w:szCs w:val="24"/>
        </w:rPr>
      </w:pPr>
      <w:r>
        <w:rPr>
          <w:rFonts w:ascii="Arial" w:hAnsi="Arial" w:cs="Arial"/>
          <w:sz w:val="24"/>
          <w:szCs w:val="24"/>
        </w:rPr>
        <w:t xml:space="preserve">A regional coffee shop chain </w:t>
      </w:r>
      <w:r w:rsidR="00794BF2">
        <w:rPr>
          <w:rFonts w:ascii="Arial" w:hAnsi="Arial" w:cs="Arial"/>
          <w:sz w:val="24"/>
          <w:szCs w:val="24"/>
        </w:rPr>
        <w:t>wants to know whether a newly refurbished branch layout affects their customer e</w:t>
      </w:r>
      <w:r w:rsidR="00F86702">
        <w:rPr>
          <w:rFonts w:ascii="Arial" w:hAnsi="Arial" w:cs="Arial"/>
          <w:sz w:val="24"/>
          <w:szCs w:val="24"/>
        </w:rPr>
        <w:t>xperience. Over the same two weeks</w:t>
      </w:r>
      <w:r w:rsidR="00843D7D">
        <w:rPr>
          <w:rFonts w:ascii="Arial" w:hAnsi="Arial" w:cs="Arial"/>
          <w:sz w:val="24"/>
          <w:szCs w:val="24"/>
        </w:rPr>
        <w:t xml:space="preserve"> 84 customers, 42</w:t>
      </w:r>
      <w:r w:rsidR="00693B40">
        <w:rPr>
          <w:rFonts w:ascii="Arial" w:hAnsi="Arial" w:cs="Arial"/>
          <w:sz w:val="24"/>
          <w:szCs w:val="24"/>
        </w:rPr>
        <w:t xml:space="preserve"> customer</w:t>
      </w:r>
      <w:r w:rsidR="00843D7D">
        <w:rPr>
          <w:rFonts w:ascii="Arial" w:hAnsi="Arial" w:cs="Arial"/>
          <w:sz w:val="24"/>
          <w:szCs w:val="24"/>
        </w:rPr>
        <w:t>s</w:t>
      </w:r>
      <w:r w:rsidR="00693B40">
        <w:rPr>
          <w:rFonts w:ascii="Arial" w:hAnsi="Arial" w:cs="Arial"/>
          <w:sz w:val="24"/>
          <w:szCs w:val="24"/>
        </w:rPr>
        <w:t xml:space="preserve"> in each branch, referred to as Branch A and Branch B</w:t>
      </w:r>
      <w:r w:rsidR="004129D5">
        <w:rPr>
          <w:rFonts w:ascii="Arial" w:hAnsi="Arial" w:cs="Arial"/>
          <w:sz w:val="24"/>
          <w:szCs w:val="24"/>
        </w:rPr>
        <w:t xml:space="preserve">, </w:t>
      </w:r>
      <w:r w:rsidR="009B346D">
        <w:rPr>
          <w:rFonts w:ascii="Arial" w:hAnsi="Arial" w:cs="Arial"/>
          <w:sz w:val="24"/>
          <w:szCs w:val="24"/>
        </w:rPr>
        <w:t xml:space="preserve">are asked to take part. </w:t>
      </w:r>
      <w:r w:rsidR="008F039B">
        <w:rPr>
          <w:rFonts w:ascii="Arial" w:hAnsi="Arial" w:cs="Arial"/>
          <w:sz w:val="24"/>
          <w:szCs w:val="24"/>
        </w:rPr>
        <w:t xml:space="preserve">A set of </w:t>
      </w:r>
      <w:r w:rsidR="009B346D">
        <w:rPr>
          <w:rFonts w:ascii="Arial" w:hAnsi="Arial" w:cs="Arial"/>
          <w:sz w:val="24"/>
          <w:szCs w:val="24"/>
        </w:rPr>
        <w:t>42 customers in Branch A, the original layout</w:t>
      </w:r>
      <w:r w:rsidR="00191093">
        <w:rPr>
          <w:rFonts w:ascii="Arial" w:hAnsi="Arial" w:cs="Arial"/>
          <w:sz w:val="24"/>
          <w:szCs w:val="24"/>
        </w:rPr>
        <w:t>, and</w:t>
      </w:r>
      <w:r w:rsidR="008F039B">
        <w:rPr>
          <w:rFonts w:ascii="Arial" w:hAnsi="Arial" w:cs="Arial"/>
          <w:sz w:val="24"/>
          <w:szCs w:val="24"/>
        </w:rPr>
        <w:t xml:space="preserve"> a separate set of</w:t>
      </w:r>
      <w:r w:rsidR="00191093">
        <w:rPr>
          <w:rFonts w:ascii="Arial" w:hAnsi="Arial" w:cs="Arial"/>
          <w:sz w:val="24"/>
          <w:szCs w:val="24"/>
        </w:rPr>
        <w:t xml:space="preserve"> 42 customers in Brach B, the newly refurbished layout, complete a satisfaction survey</w:t>
      </w:r>
      <w:r w:rsidR="00982FC0">
        <w:rPr>
          <w:rFonts w:ascii="Arial" w:hAnsi="Arial" w:cs="Arial"/>
          <w:sz w:val="24"/>
          <w:szCs w:val="24"/>
        </w:rPr>
        <w:t xml:space="preserve"> rating the service from 0, being the worst, to 100, being the best.</w:t>
      </w:r>
      <w:r w:rsidR="009E35A2">
        <w:rPr>
          <w:rFonts w:ascii="Arial" w:hAnsi="Arial" w:cs="Arial"/>
          <w:sz w:val="24"/>
          <w:szCs w:val="24"/>
        </w:rPr>
        <w:t xml:space="preserve"> The coffee shop chain </w:t>
      </w:r>
      <w:r w:rsidR="00650FDF">
        <w:rPr>
          <w:rFonts w:ascii="Arial" w:hAnsi="Arial" w:cs="Arial"/>
          <w:sz w:val="24"/>
          <w:szCs w:val="24"/>
        </w:rPr>
        <w:t>has</w:t>
      </w:r>
      <w:r w:rsidR="009E35A2">
        <w:rPr>
          <w:rFonts w:ascii="Arial" w:hAnsi="Arial" w:cs="Arial"/>
          <w:sz w:val="24"/>
          <w:szCs w:val="24"/>
        </w:rPr>
        <w:t xml:space="preserve"> hired</w:t>
      </w:r>
      <w:r w:rsidR="00693B40">
        <w:rPr>
          <w:rFonts w:ascii="Arial" w:hAnsi="Arial" w:cs="Arial"/>
          <w:sz w:val="24"/>
          <w:szCs w:val="24"/>
        </w:rPr>
        <w:t xml:space="preserve"> </w:t>
      </w:r>
      <w:r w:rsidR="00F86702">
        <w:rPr>
          <w:rFonts w:ascii="Arial" w:hAnsi="Arial" w:cs="Arial"/>
          <w:sz w:val="24"/>
          <w:szCs w:val="24"/>
        </w:rPr>
        <w:t>y</w:t>
      </w:r>
      <w:r w:rsidR="00B420E7">
        <w:rPr>
          <w:rFonts w:ascii="Arial" w:hAnsi="Arial" w:cs="Arial"/>
          <w:sz w:val="24"/>
          <w:szCs w:val="24"/>
        </w:rPr>
        <w:t xml:space="preserve">ou </w:t>
      </w:r>
      <w:r w:rsidR="005747CD">
        <w:rPr>
          <w:rFonts w:ascii="Arial" w:hAnsi="Arial" w:cs="Arial"/>
          <w:sz w:val="24"/>
          <w:szCs w:val="24"/>
        </w:rPr>
        <w:t>to ana</w:t>
      </w:r>
      <w:r w:rsidR="004E0EAB">
        <w:rPr>
          <w:rFonts w:ascii="Arial" w:hAnsi="Arial" w:cs="Arial"/>
          <w:sz w:val="24"/>
          <w:szCs w:val="24"/>
        </w:rPr>
        <w:t>lyse the data</w:t>
      </w:r>
      <w:r w:rsidR="004B096D">
        <w:rPr>
          <w:rFonts w:ascii="Arial" w:hAnsi="Arial" w:cs="Arial"/>
          <w:sz w:val="24"/>
          <w:szCs w:val="24"/>
        </w:rPr>
        <w:t xml:space="preserve"> and recommend </w:t>
      </w:r>
      <w:r w:rsidR="00DE5DAE">
        <w:rPr>
          <w:rFonts w:ascii="Arial" w:hAnsi="Arial" w:cs="Arial"/>
          <w:sz w:val="24"/>
          <w:szCs w:val="24"/>
        </w:rPr>
        <w:t>if they should go ahead with the new layout or stay with the original</w:t>
      </w:r>
      <w:r w:rsidR="00DF4145">
        <w:rPr>
          <w:rFonts w:ascii="Arial" w:hAnsi="Arial" w:cs="Arial"/>
          <w:sz w:val="24"/>
          <w:szCs w:val="24"/>
        </w:rPr>
        <w:t xml:space="preserve"> based on the evidence of the customer satisfaction survey</w:t>
      </w:r>
      <w:r w:rsidR="00B420E7">
        <w:rPr>
          <w:rFonts w:ascii="Arial" w:hAnsi="Arial" w:cs="Arial"/>
          <w:sz w:val="24"/>
          <w:szCs w:val="24"/>
        </w:rPr>
        <w:t xml:space="preserve">. You are supplied with anonymised data from two </w:t>
      </w:r>
      <w:r w:rsidR="00F237BA">
        <w:rPr>
          <w:rFonts w:ascii="Arial" w:hAnsi="Arial" w:cs="Arial"/>
          <w:sz w:val="24"/>
          <w:szCs w:val="24"/>
        </w:rPr>
        <w:t>branches</w:t>
      </w:r>
      <w:r w:rsidR="00B420E7">
        <w:rPr>
          <w:rFonts w:ascii="Arial" w:hAnsi="Arial" w:cs="Arial"/>
          <w:sz w:val="24"/>
          <w:szCs w:val="24"/>
        </w:rPr>
        <w:t>:</w:t>
      </w:r>
    </w:p>
    <w:p w14:paraId="6541E727" w14:textId="77777777" w:rsidR="00B420E7" w:rsidRDefault="00B420E7" w:rsidP="00B420E7">
      <w:pPr>
        <w:ind w:left="720"/>
        <w:rPr>
          <w:rFonts w:ascii="Arial" w:hAnsi="Arial" w:cs="Arial"/>
          <w:sz w:val="24"/>
          <w:szCs w:val="24"/>
        </w:rPr>
      </w:pPr>
    </w:p>
    <w:p w14:paraId="2C4DBBA7" w14:textId="6CAE1497" w:rsidR="00B420E7" w:rsidRDefault="00F237BA" w:rsidP="00B420E7">
      <w:pPr>
        <w:pStyle w:val="ListParagraph"/>
        <w:numPr>
          <w:ilvl w:val="0"/>
          <w:numId w:val="20"/>
        </w:numPr>
        <w:rPr>
          <w:rFonts w:ascii="Arial" w:hAnsi="Arial" w:cs="Arial"/>
          <w:sz w:val="24"/>
          <w:szCs w:val="24"/>
        </w:rPr>
      </w:pPr>
      <w:r>
        <w:rPr>
          <w:rFonts w:ascii="Arial" w:hAnsi="Arial" w:cs="Arial"/>
          <w:sz w:val="24"/>
          <w:szCs w:val="24"/>
        </w:rPr>
        <w:t>Branch A</w:t>
      </w:r>
      <w:r w:rsidR="00B420E7">
        <w:rPr>
          <w:rFonts w:ascii="Arial" w:hAnsi="Arial" w:cs="Arial"/>
          <w:sz w:val="24"/>
          <w:szCs w:val="24"/>
        </w:rPr>
        <w:t xml:space="preserve"> </w:t>
      </w:r>
      <w:r>
        <w:rPr>
          <w:rFonts w:ascii="Arial" w:hAnsi="Arial" w:cs="Arial"/>
          <w:sz w:val="24"/>
          <w:szCs w:val="24"/>
        </w:rPr>
        <w:t>–</w:t>
      </w:r>
      <w:r w:rsidR="00B420E7">
        <w:rPr>
          <w:rFonts w:ascii="Arial" w:hAnsi="Arial" w:cs="Arial"/>
          <w:sz w:val="24"/>
          <w:szCs w:val="24"/>
        </w:rPr>
        <w:t xml:space="preserve"> </w:t>
      </w:r>
      <w:r>
        <w:rPr>
          <w:rFonts w:ascii="Arial" w:hAnsi="Arial" w:cs="Arial"/>
          <w:sz w:val="24"/>
          <w:szCs w:val="24"/>
        </w:rPr>
        <w:t>The original layout</w:t>
      </w:r>
      <w:r w:rsidR="00B420E7">
        <w:rPr>
          <w:rFonts w:ascii="Arial" w:hAnsi="Arial" w:cs="Arial"/>
          <w:sz w:val="24"/>
          <w:szCs w:val="24"/>
        </w:rPr>
        <w:t>.</w:t>
      </w:r>
    </w:p>
    <w:p w14:paraId="3D24D281" w14:textId="6F642CC2" w:rsidR="00B420E7" w:rsidRPr="00D74D9F" w:rsidRDefault="00F237BA" w:rsidP="00B420E7">
      <w:pPr>
        <w:pStyle w:val="ListParagraph"/>
        <w:numPr>
          <w:ilvl w:val="0"/>
          <w:numId w:val="20"/>
        </w:numPr>
        <w:rPr>
          <w:rFonts w:ascii="Arial" w:hAnsi="Arial" w:cs="Arial"/>
          <w:sz w:val="24"/>
          <w:szCs w:val="24"/>
        </w:rPr>
      </w:pPr>
      <w:r>
        <w:rPr>
          <w:rFonts w:ascii="Arial" w:hAnsi="Arial" w:cs="Arial"/>
          <w:sz w:val="24"/>
          <w:szCs w:val="24"/>
        </w:rPr>
        <w:t>Branch B</w:t>
      </w:r>
      <w:r w:rsidR="00B420E7">
        <w:rPr>
          <w:rFonts w:ascii="Arial" w:hAnsi="Arial" w:cs="Arial"/>
          <w:sz w:val="24"/>
          <w:szCs w:val="24"/>
        </w:rPr>
        <w:t xml:space="preserve"> - The </w:t>
      </w:r>
      <w:r w:rsidR="00650FDF">
        <w:rPr>
          <w:rFonts w:ascii="Arial" w:hAnsi="Arial" w:cs="Arial"/>
          <w:sz w:val="24"/>
          <w:szCs w:val="24"/>
        </w:rPr>
        <w:t>newly refurbished layout</w:t>
      </w:r>
      <w:r w:rsidR="00B420E7">
        <w:rPr>
          <w:rFonts w:ascii="Arial" w:hAnsi="Arial" w:cs="Arial"/>
          <w:sz w:val="24"/>
          <w:szCs w:val="24"/>
        </w:rPr>
        <w:t>.</w:t>
      </w:r>
    </w:p>
    <w:p w14:paraId="48AC7ABA" w14:textId="77777777" w:rsidR="00B420E7" w:rsidRPr="00A406E5" w:rsidRDefault="00B420E7" w:rsidP="00B420E7">
      <w:pPr>
        <w:ind w:left="720"/>
        <w:rPr>
          <w:rFonts w:ascii="Arial" w:hAnsi="Arial" w:cs="Arial"/>
          <w:sz w:val="24"/>
          <w:szCs w:val="24"/>
        </w:rPr>
      </w:pPr>
    </w:p>
    <w:p w14:paraId="1BECFF93" w14:textId="77777777" w:rsidR="00B420E7" w:rsidRPr="00A406E5" w:rsidRDefault="00B420E7" w:rsidP="00B420E7">
      <w:pPr>
        <w:ind w:left="720"/>
        <w:rPr>
          <w:rFonts w:ascii="Arial" w:hAnsi="Arial" w:cs="Arial"/>
          <w:sz w:val="24"/>
          <w:szCs w:val="24"/>
        </w:rPr>
      </w:pPr>
    </w:p>
    <w:p w14:paraId="6E15613F" w14:textId="13EC5B51" w:rsidR="00B420E7" w:rsidRPr="00A406E5" w:rsidRDefault="00BD6C9F" w:rsidP="00B420E7">
      <w:pPr>
        <w:ind w:left="720"/>
        <w:rPr>
          <w:rFonts w:ascii="Arial" w:hAnsi="Arial" w:cs="Arial"/>
          <w:sz w:val="24"/>
          <w:szCs w:val="24"/>
        </w:rPr>
      </w:pPr>
      <w:r>
        <w:rPr>
          <w:rFonts w:ascii="Arial" w:hAnsi="Arial" w:cs="Arial"/>
          <w:sz w:val="24"/>
          <w:szCs w:val="24"/>
        </w:rPr>
        <w:t>Other than the layout, all other</w:t>
      </w:r>
      <w:r w:rsidR="003A7C65">
        <w:rPr>
          <w:rFonts w:ascii="Arial" w:hAnsi="Arial" w:cs="Arial"/>
          <w:sz w:val="24"/>
          <w:szCs w:val="24"/>
        </w:rPr>
        <w:t xml:space="preserve"> conditions are the same in both branches</w:t>
      </w:r>
      <w:r>
        <w:rPr>
          <w:rFonts w:ascii="Arial" w:hAnsi="Arial" w:cs="Arial"/>
          <w:sz w:val="24"/>
          <w:szCs w:val="24"/>
        </w:rPr>
        <w:t xml:space="preserve">. The staff are trained and work in the same way, the food and </w:t>
      </w:r>
      <w:r w:rsidR="00F166DE">
        <w:rPr>
          <w:rFonts w:ascii="Arial" w:hAnsi="Arial" w:cs="Arial"/>
          <w:sz w:val="24"/>
          <w:szCs w:val="24"/>
        </w:rPr>
        <w:t>drinks are prepared in the same manner and to the same standards.</w:t>
      </w:r>
      <w:r w:rsidR="00647FF9">
        <w:rPr>
          <w:rFonts w:ascii="Arial" w:hAnsi="Arial" w:cs="Arial"/>
          <w:sz w:val="24"/>
          <w:szCs w:val="24"/>
        </w:rPr>
        <w:t xml:space="preserve"> The ambiance and music are the same. The customer satisfaction survey data can be seen in the table below.</w:t>
      </w:r>
    </w:p>
    <w:p w14:paraId="4540AC97" w14:textId="77777777" w:rsidR="00B420E7" w:rsidRPr="00A406E5" w:rsidRDefault="00B420E7" w:rsidP="00B420E7">
      <w:pPr>
        <w:ind w:left="720"/>
        <w:rPr>
          <w:rFonts w:ascii="Arial" w:hAnsi="Arial" w:cs="Arial"/>
          <w:sz w:val="24"/>
          <w:szCs w:val="24"/>
        </w:rPr>
      </w:pPr>
    </w:p>
    <w:p w14:paraId="5D29FCB0" w14:textId="77777777" w:rsidR="00B420E7" w:rsidRPr="00A406E5" w:rsidRDefault="00B420E7" w:rsidP="00B420E7">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1622"/>
        <w:gridCol w:w="1618"/>
        <w:gridCol w:w="1620"/>
        <w:gridCol w:w="1624"/>
        <w:gridCol w:w="1620"/>
        <w:gridCol w:w="1620"/>
      </w:tblGrid>
      <w:tr w:rsidR="00B420E7" w14:paraId="416861EE" w14:textId="77777777" w:rsidTr="004232C6">
        <w:tc>
          <w:tcPr>
            <w:tcW w:w="1622" w:type="dxa"/>
            <w:tcBorders>
              <w:top w:val="single" w:sz="4" w:space="0" w:color="auto"/>
              <w:left w:val="single" w:sz="4" w:space="0" w:color="auto"/>
              <w:bottom w:val="double" w:sz="4" w:space="0" w:color="auto"/>
              <w:right w:val="single" w:sz="4" w:space="0" w:color="auto"/>
            </w:tcBorders>
          </w:tcPr>
          <w:p w14:paraId="2ECFD1FE" w14:textId="51A77845" w:rsidR="00B420E7" w:rsidRPr="00E27BD0" w:rsidRDefault="00313883" w:rsidP="004232C6">
            <w:pPr>
              <w:jc w:val="center"/>
              <w:rPr>
                <w:rFonts w:ascii="Arial" w:hAnsi="Arial" w:cs="Arial"/>
                <w:b/>
                <w:bCs/>
                <w:sz w:val="24"/>
                <w:szCs w:val="24"/>
              </w:rPr>
            </w:pPr>
            <w:r>
              <w:rPr>
                <w:rFonts w:ascii="Arial" w:hAnsi="Arial" w:cs="Arial"/>
                <w:b/>
                <w:bCs/>
                <w:sz w:val="24"/>
                <w:szCs w:val="24"/>
              </w:rPr>
              <w:t>Customer</w:t>
            </w:r>
          </w:p>
        </w:tc>
        <w:tc>
          <w:tcPr>
            <w:tcW w:w="1618" w:type="dxa"/>
            <w:tcBorders>
              <w:top w:val="single" w:sz="4" w:space="0" w:color="auto"/>
              <w:left w:val="single" w:sz="4" w:space="0" w:color="auto"/>
              <w:bottom w:val="double" w:sz="4" w:space="0" w:color="auto"/>
              <w:right w:val="single" w:sz="4" w:space="0" w:color="auto"/>
            </w:tcBorders>
          </w:tcPr>
          <w:p w14:paraId="75B7BFE2" w14:textId="6DE636F6" w:rsidR="00B420E7" w:rsidRPr="00E27BD0" w:rsidRDefault="00A66022" w:rsidP="004232C6">
            <w:pPr>
              <w:jc w:val="center"/>
              <w:rPr>
                <w:rFonts w:ascii="Arial" w:hAnsi="Arial" w:cs="Arial"/>
                <w:b/>
                <w:bCs/>
                <w:sz w:val="24"/>
                <w:szCs w:val="24"/>
              </w:rPr>
            </w:pPr>
            <w:r>
              <w:rPr>
                <w:rFonts w:ascii="Arial" w:hAnsi="Arial" w:cs="Arial"/>
                <w:b/>
                <w:bCs/>
                <w:sz w:val="24"/>
                <w:szCs w:val="24"/>
              </w:rPr>
              <w:t>Branch A</w:t>
            </w:r>
            <w:r w:rsidR="00680509">
              <w:rPr>
                <w:rFonts w:ascii="Arial" w:hAnsi="Arial" w:cs="Arial"/>
                <w:b/>
                <w:bCs/>
                <w:sz w:val="24"/>
                <w:szCs w:val="24"/>
              </w:rPr>
              <w:t>: Original Layout</w:t>
            </w:r>
          </w:p>
        </w:tc>
        <w:tc>
          <w:tcPr>
            <w:tcW w:w="1620" w:type="dxa"/>
            <w:tcBorders>
              <w:top w:val="single" w:sz="4" w:space="0" w:color="auto"/>
              <w:left w:val="single" w:sz="4" w:space="0" w:color="auto"/>
              <w:bottom w:val="double" w:sz="4" w:space="0" w:color="auto"/>
              <w:right w:val="double" w:sz="4" w:space="0" w:color="auto"/>
            </w:tcBorders>
          </w:tcPr>
          <w:p w14:paraId="25492D4D" w14:textId="4387BB43" w:rsidR="00B420E7" w:rsidRPr="00E27BD0" w:rsidRDefault="00680509" w:rsidP="004232C6">
            <w:pPr>
              <w:jc w:val="center"/>
              <w:rPr>
                <w:rFonts w:ascii="Arial" w:hAnsi="Arial" w:cs="Arial"/>
                <w:b/>
                <w:bCs/>
                <w:sz w:val="24"/>
                <w:szCs w:val="24"/>
              </w:rPr>
            </w:pPr>
            <w:r>
              <w:rPr>
                <w:rFonts w:ascii="Arial" w:hAnsi="Arial" w:cs="Arial"/>
                <w:b/>
                <w:bCs/>
                <w:sz w:val="24"/>
                <w:szCs w:val="24"/>
              </w:rPr>
              <w:t>Branch B: Newly Refurbished Layout</w:t>
            </w:r>
          </w:p>
        </w:tc>
        <w:tc>
          <w:tcPr>
            <w:tcW w:w="1624" w:type="dxa"/>
            <w:tcBorders>
              <w:top w:val="single" w:sz="4" w:space="0" w:color="auto"/>
              <w:left w:val="double" w:sz="4" w:space="0" w:color="auto"/>
              <w:bottom w:val="double" w:sz="4" w:space="0" w:color="auto"/>
              <w:right w:val="single" w:sz="4" w:space="0" w:color="auto"/>
            </w:tcBorders>
          </w:tcPr>
          <w:p w14:paraId="035BA18B" w14:textId="294012DE" w:rsidR="00B420E7" w:rsidRPr="00E27BD0" w:rsidRDefault="00313883" w:rsidP="004232C6">
            <w:pPr>
              <w:jc w:val="center"/>
              <w:rPr>
                <w:rFonts w:ascii="Arial" w:hAnsi="Arial" w:cs="Arial"/>
                <w:b/>
                <w:bCs/>
                <w:sz w:val="24"/>
                <w:szCs w:val="24"/>
              </w:rPr>
            </w:pPr>
            <w:r>
              <w:rPr>
                <w:rFonts w:ascii="Arial" w:hAnsi="Arial" w:cs="Arial"/>
                <w:b/>
                <w:bCs/>
                <w:sz w:val="24"/>
                <w:szCs w:val="24"/>
              </w:rPr>
              <w:t>Customer</w:t>
            </w:r>
          </w:p>
        </w:tc>
        <w:tc>
          <w:tcPr>
            <w:tcW w:w="1620" w:type="dxa"/>
            <w:tcBorders>
              <w:top w:val="single" w:sz="4" w:space="0" w:color="auto"/>
              <w:left w:val="single" w:sz="4" w:space="0" w:color="auto"/>
              <w:bottom w:val="double" w:sz="4" w:space="0" w:color="auto"/>
              <w:right w:val="single" w:sz="4" w:space="0" w:color="auto"/>
            </w:tcBorders>
          </w:tcPr>
          <w:p w14:paraId="6D50F84E" w14:textId="1A7DE0BD" w:rsidR="00B420E7" w:rsidRPr="00E27BD0" w:rsidRDefault="00680509" w:rsidP="004232C6">
            <w:pPr>
              <w:jc w:val="center"/>
              <w:rPr>
                <w:rFonts w:ascii="Arial" w:hAnsi="Arial" w:cs="Arial"/>
                <w:b/>
                <w:bCs/>
                <w:sz w:val="24"/>
                <w:szCs w:val="24"/>
              </w:rPr>
            </w:pPr>
            <w:r>
              <w:rPr>
                <w:rFonts w:ascii="Arial" w:hAnsi="Arial" w:cs="Arial"/>
                <w:b/>
                <w:bCs/>
                <w:sz w:val="24"/>
                <w:szCs w:val="24"/>
              </w:rPr>
              <w:t>Branch A: Original Layout</w:t>
            </w:r>
          </w:p>
        </w:tc>
        <w:tc>
          <w:tcPr>
            <w:tcW w:w="1620" w:type="dxa"/>
            <w:tcBorders>
              <w:top w:val="single" w:sz="4" w:space="0" w:color="auto"/>
              <w:left w:val="single" w:sz="4" w:space="0" w:color="auto"/>
              <w:bottom w:val="double" w:sz="4" w:space="0" w:color="auto"/>
              <w:right w:val="single" w:sz="4" w:space="0" w:color="auto"/>
            </w:tcBorders>
          </w:tcPr>
          <w:p w14:paraId="5652CBFC" w14:textId="32BD0DF5" w:rsidR="00B420E7" w:rsidRPr="00E27BD0" w:rsidRDefault="00680509" w:rsidP="004232C6">
            <w:pPr>
              <w:jc w:val="center"/>
              <w:rPr>
                <w:rFonts w:ascii="Arial" w:hAnsi="Arial" w:cs="Arial"/>
                <w:b/>
                <w:bCs/>
                <w:sz w:val="24"/>
                <w:szCs w:val="24"/>
              </w:rPr>
            </w:pPr>
            <w:r>
              <w:rPr>
                <w:rFonts w:ascii="Arial" w:hAnsi="Arial" w:cs="Arial"/>
                <w:b/>
                <w:bCs/>
                <w:sz w:val="24"/>
                <w:szCs w:val="24"/>
              </w:rPr>
              <w:t>Branch B: Newly Refurbished Layout</w:t>
            </w:r>
          </w:p>
        </w:tc>
      </w:tr>
      <w:tr w:rsidR="00B420E7" w14:paraId="31A8AAFC" w14:textId="77777777" w:rsidTr="004232C6">
        <w:tc>
          <w:tcPr>
            <w:tcW w:w="1622" w:type="dxa"/>
            <w:tcBorders>
              <w:top w:val="double" w:sz="4" w:space="0" w:color="auto"/>
            </w:tcBorders>
          </w:tcPr>
          <w:p w14:paraId="5C81CA11" w14:textId="10FD1E61" w:rsidR="00B420E7" w:rsidRDefault="00647FF9" w:rsidP="004232C6">
            <w:pPr>
              <w:jc w:val="center"/>
              <w:rPr>
                <w:rFonts w:ascii="Arial" w:hAnsi="Arial" w:cs="Arial"/>
                <w:sz w:val="24"/>
                <w:szCs w:val="24"/>
              </w:rPr>
            </w:pPr>
            <w:r>
              <w:rPr>
                <w:rFonts w:ascii="Arial" w:hAnsi="Arial" w:cs="Arial"/>
                <w:sz w:val="24"/>
                <w:szCs w:val="24"/>
              </w:rPr>
              <w:t>C</w:t>
            </w:r>
            <w:r w:rsidR="00A66022">
              <w:rPr>
                <w:rFonts w:ascii="Arial" w:hAnsi="Arial" w:cs="Arial"/>
                <w:sz w:val="24"/>
                <w:szCs w:val="24"/>
              </w:rPr>
              <w:t>0</w:t>
            </w:r>
            <w:r w:rsidR="00B420E7">
              <w:rPr>
                <w:rFonts w:ascii="Arial" w:hAnsi="Arial" w:cs="Arial"/>
                <w:sz w:val="24"/>
                <w:szCs w:val="24"/>
              </w:rPr>
              <w:t>1</w:t>
            </w:r>
          </w:p>
        </w:tc>
        <w:tc>
          <w:tcPr>
            <w:tcW w:w="1618" w:type="dxa"/>
            <w:tcBorders>
              <w:top w:val="double" w:sz="4" w:space="0" w:color="auto"/>
            </w:tcBorders>
          </w:tcPr>
          <w:p w14:paraId="7A31C983" w14:textId="4F02FD43" w:rsidR="00B420E7" w:rsidRDefault="00527562" w:rsidP="004232C6">
            <w:pPr>
              <w:jc w:val="center"/>
              <w:rPr>
                <w:rFonts w:ascii="Arial" w:hAnsi="Arial" w:cs="Arial"/>
                <w:sz w:val="24"/>
                <w:szCs w:val="24"/>
              </w:rPr>
            </w:pPr>
            <w:r>
              <w:rPr>
                <w:rFonts w:ascii="Arial" w:hAnsi="Arial" w:cs="Arial"/>
                <w:sz w:val="24"/>
                <w:szCs w:val="24"/>
              </w:rPr>
              <w:t>53</w:t>
            </w:r>
          </w:p>
        </w:tc>
        <w:tc>
          <w:tcPr>
            <w:tcW w:w="1620" w:type="dxa"/>
            <w:tcBorders>
              <w:top w:val="double" w:sz="4" w:space="0" w:color="auto"/>
              <w:right w:val="double" w:sz="4" w:space="0" w:color="auto"/>
            </w:tcBorders>
          </w:tcPr>
          <w:p w14:paraId="630C9089" w14:textId="180356D9" w:rsidR="00B420E7" w:rsidRDefault="00154319" w:rsidP="004232C6">
            <w:pPr>
              <w:jc w:val="center"/>
              <w:rPr>
                <w:rFonts w:ascii="Arial" w:hAnsi="Arial" w:cs="Arial"/>
                <w:sz w:val="24"/>
                <w:szCs w:val="24"/>
              </w:rPr>
            </w:pPr>
            <w:r>
              <w:rPr>
                <w:rFonts w:ascii="Arial" w:hAnsi="Arial" w:cs="Arial"/>
                <w:sz w:val="24"/>
                <w:szCs w:val="24"/>
              </w:rPr>
              <w:t>79</w:t>
            </w:r>
          </w:p>
        </w:tc>
        <w:tc>
          <w:tcPr>
            <w:tcW w:w="1624" w:type="dxa"/>
            <w:tcBorders>
              <w:top w:val="double" w:sz="4" w:space="0" w:color="auto"/>
              <w:left w:val="double" w:sz="4" w:space="0" w:color="auto"/>
            </w:tcBorders>
          </w:tcPr>
          <w:p w14:paraId="7411D1FA" w14:textId="2990B14F"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22</w:t>
            </w:r>
          </w:p>
        </w:tc>
        <w:tc>
          <w:tcPr>
            <w:tcW w:w="1620" w:type="dxa"/>
            <w:tcBorders>
              <w:top w:val="double" w:sz="4" w:space="0" w:color="auto"/>
            </w:tcBorders>
          </w:tcPr>
          <w:p w14:paraId="6AB14779" w14:textId="6F418BF9" w:rsidR="00B420E7" w:rsidRDefault="00CF03F3" w:rsidP="004232C6">
            <w:pPr>
              <w:jc w:val="center"/>
              <w:rPr>
                <w:rFonts w:ascii="Arial" w:hAnsi="Arial" w:cs="Arial"/>
                <w:sz w:val="24"/>
                <w:szCs w:val="24"/>
              </w:rPr>
            </w:pPr>
            <w:r>
              <w:rPr>
                <w:rFonts w:ascii="Arial" w:hAnsi="Arial" w:cs="Arial"/>
                <w:sz w:val="24"/>
                <w:szCs w:val="24"/>
              </w:rPr>
              <w:t>60</w:t>
            </w:r>
          </w:p>
        </w:tc>
        <w:tc>
          <w:tcPr>
            <w:tcW w:w="1620" w:type="dxa"/>
            <w:tcBorders>
              <w:top w:val="double" w:sz="4" w:space="0" w:color="auto"/>
            </w:tcBorders>
          </w:tcPr>
          <w:p w14:paraId="2E0FDD47" w14:textId="7422EE6D" w:rsidR="00B420E7" w:rsidRDefault="002A22AD" w:rsidP="004232C6">
            <w:pPr>
              <w:jc w:val="center"/>
              <w:rPr>
                <w:rFonts w:ascii="Arial" w:hAnsi="Arial" w:cs="Arial"/>
                <w:sz w:val="24"/>
                <w:szCs w:val="24"/>
              </w:rPr>
            </w:pPr>
            <w:r>
              <w:rPr>
                <w:rFonts w:ascii="Arial" w:hAnsi="Arial" w:cs="Arial"/>
                <w:sz w:val="24"/>
                <w:szCs w:val="24"/>
              </w:rPr>
              <w:t>84</w:t>
            </w:r>
          </w:p>
        </w:tc>
      </w:tr>
      <w:tr w:rsidR="00B420E7" w14:paraId="137C3613" w14:textId="77777777" w:rsidTr="004232C6">
        <w:tc>
          <w:tcPr>
            <w:tcW w:w="1622" w:type="dxa"/>
          </w:tcPr>
          <w:p w14:paraId="2EB4563F" w14:textId="630D5184" w:rsidR="00B420E7" w:rsidRDefault="00647FF9" w:rsidP="004232C6">
            <w:pPr>
              <w:jc w:val="center"/>
              <w:rPr>
                <w:rFonts w:ascii="Arial" w:hAnsi="Arial" w:cs="Arial"/>
                <w:sz w:val="24"/>
                <w:szCs w:val="24"/>
              </w:rPr>
            </w:pPr>
            <w:r>
              <w:rPr>
                <w:rFonts w:ascii="Arial" w:hAnsi="Arial" w:cs="Arial"/>
                <w:sz w:val="24"/>
                <w:szCs w:val="24"/>
              </w:rPr>
              <w:t>C</w:t>
            </w:r>
            <w:r w:rsidR="00A66022">
              <w:rPr>
                <w:rFonts w:ascii="Arial" w:hAnsi="Arial" w:cs="Arial"/>
                <w:sz w:val="24"/>
                <w:szCs w:val="24"/>
              </w:rPr>
              <w:t>0</w:t>
            </w:r>
            <w:r w:rsidR="00B420E7">
              <w:rPr>
                <w:rFonts w:ascii="Arial" w:hAnsi="Arial" w:cs="Arial"/>
                <w:sz w:val="24"/>
                <w:szCs w:val="24"/>
              </w:rPr>
              <w:t>2</w:t>
            </w:r>
          </w:p>
        </w:tc>
        <w:tc>
          <w:tcPr>
            <w:tcW w:w="1618" w:type="dxa"/>
          </w:tcPr>
          <w:p w14:paraId="575D7A6A" w14:textId="5BF63182" w:rsidR="00B420E7" w:rsidRDefault="00527562" w:rsidP="004232C6">
            <w:pPr>
              <w:jc w:val="center"/>
              <w:rPr>
                <w:rFonts w:ascii="Arial" w:hAnsi="Arial" w:cs="Arial"/>
                <w:sz w:val="24"/>
                <w:szCs w:val="24"/>
              </w:rPr>
            </w:pPr>
            <w:r>
              <w:rPr>
                <w:rFonts w:ascii="Arial" w:hAnsi="Arial" w:cs="Arial"/>
                <w:sz w:val="24"/>
                <w:szCs w:val="24"/>
              </w:rPr>
              <w:t>63</w:t>
            </w:r>
          </w:p>
        </w:tc>
        <w:tc>
          <w:tcPr>
            <w:tcW w:w="1620" w:type="dxa"/>
            <w:tcBorders>
              <w:right w:val="double" w:sz="4" w:space="0" w:color="auto"/>
            </w:tcBorders>
          </w:tcPr>
          <w:p w14:paraId="382E11F2" w14:textId="2C378345" w:rsidR="00B420E7" w:rsidRDefault="00154319" w:rsidP="004232C6">
            <w:pPr>
              <w:jc w:val="center"/>
              <w:rPr>
                <w:rFonts w:ascii="Arial" w:hAnsi="Arial" w:cs="Arial"/>
                <w:sz w:val="24"/>
                <w:szCs w:val="24"/>
              </w:rPr>
            </w:pPr>
            <w:r>
              <w:rPr>
                <w:rFonts w:ascii="Arial" w:hAnsi="Arial" w:cs="Arial"/>
                <w:sz w:val="24"/>
                <w:szCs w:val="24"/>
              </w:rPr>
              <w:t>77</w:t>
            </w:r>
          </w:p>
        </w:tc>
        <w:tc>
          <w:tcPr>
            <w:tcW w:w="1624" w:type="dxa"/>
            <w:tcBorders>
              <w:left w:val="double" w:sz="4" w:space="0" w:color="auto"/>
            </w:tcBorders>
          </w:tcPr>
          <w:p w14:paraId="5A7337CC" w14:textId="2EEEDEF8"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23</w:t>
            </w:r>
          </w:p>
        </w:tc>
        <w:tc>
          <w:tcPr>
            <w:tcW w:w="1620" w:type="dxa"/>
          </w:tcPr>
          <w:p w14:paraId="11306082" w14:textId="63772559" w:rsidR="00B420E7" w:rsidRDefault="00CF03F3" w:rsidP="004232C6">
            <w:pPr>
              <w:jc w:val="center"/>
              <w:rPr>
                <w:rFonts w:ascii="Arial" w:hAnsi="Arial" w:cs="Arial"/>
                <w:sz w:val="24"/>
                <w:szCs w:val="24"/>
              </w:rPr>
            </w:pPr>
            <w:r>
              <w:rPr>
                <w:rFonts w:ascii="Arial" w:hAnsi="Arial" w:cs="Arial"/>
                <w:sz w:val="24"/>
                <w:szCs w:val="24"/>
              </w:rPr>
              <w:t>65</w:t>
            </w:r>
          </w:p>
        </w:tc>
        <w:tc>
          <w:tcPr>
            <w:tcW w:w="1620" w:type="dxa"/>
          </w:tcPr>
          <w:p w14:paraId="07F31513" w14:textId="592A1983" w:rsidR="00B420E7" w:rsidRDefault="002A22AD" w:rsidP="004232C6">
            <w:pPr>
              <w:jc w:val="center"/>
              <w:rPr>
                <w:rFonts w:ascii="Arial" w:hAnsi="Arial" w:cs="Arial"/>
                <w:sz w:val="24"/>
                <w:szCs w:val="24"/>
              </w:rPr>
            </w:pPr>
            <w:r>
              <w:rPr>
                <w:rFonts w:ascii="Arial" w:hAnsi="Arial" w:cs="Arial"/>
                <w:sz w:val="24"/>
                <w:szCs w:val="24"/>
              </w:rPr>
              <w:t>65</w:t>
            </w:r>
          </w:p>
        </w:tc>
      </w:tr>
      <w:tr w:rsidR="00B420E7" w14:paraId="01C0F030" w14:textId="77777777" w:rsidTr="004232C6">
        <w:tc>
          <w:tcPr>
            <w:tcW w:w="1622" w:type="dxa"/>
          </w:tcPr>
          <w:p w14:paraId="1F3324E9" w14:textId="7D95488D" w:rsidR="00B420E7" w:rsidRDefault="00647FF9" w:rsidP="004232C6">
            <w:pPr>
              <w:jc w:val="center"/>
              <w:rPr>
                <w:rFonts w:ascii="Arial" w:hAnsi="Arial" w:cs="Arial"/>
                <w:sz w:val="24"/>
                <w:szCs w:val="24"/>
              </w:rPr>
            </w:pPr>
            <w:r>
              <w:rPr>
                <w:rFonts w:ascii="Arial" w:hAnsi="Arial" w:cs="Arial"/>
                <w:sz w:val="24"/>
                <w:szCs w:val="24"/>
              </w:rPr>
              <w:t>C</w:t>
            </w:r>
            <w:r w:rsidR="00A66022">
              <w:rPr>
                <w:rFonts w:ascii="Arial" w:hAnsi="Arial" w:cs="Arial"/>
                <w:sz w:val="24"/>
                <w:szCs w:val="24"/>
              </w:rPr>
              <w:t>0</w:t>
            </w:r>
            <w:r w:rsidR="00B420E7">
              <w:rPr>
                <w:rFonts w:ascii="Arial" w:hAnsi="Arial" w:cs="Arial"/>
                <w:sz w:val="24"/>
                <w:szCs w:val="24"/>
              </w:rPr>
              <w:t>3</w:t>
            </w:r>
          </w:p>
        </w:tc>
        <w:tc>
          <w:tcPr>
            <w:tcW w:w="1618" w:type="dxa"/>
          </w:tcPr>
          <w:p w14:paraId="081BC65B" w14:textId="7DAC774B" w:rsidR="00B420E7" w:rsidRDefault="00A719D9" w:rsidP="004232C6">
            <w:pPr>
              <w:jc w:val="center"/>
              <w:rPr>
                <w:rFonts w:ascii="Arial" w:hAnsi="Arial" w:cs="Arial"/>
                <w:sz w:val="24"/>
                <w:szCs w:val="24"/>
              </w:rPr>
            </w:pPr>
            <w:r>
              <w:rPr>
                <w:rFonts w:ascii="Arial" w:hAnsi="Arial" w:cs="Arial"/>
                <w:sz w:val="24"/>
                <w:szCs w:val="24"/>
              </w:rPr>
              <w:t>58</w:t>
            </w:r>
          </w:p>
        </w:tc>
        <w:tc>
          <w:tcPr>
            <w:tcW w:w="1620" w:type="dxa"/>
            <w:tcBorders>
              <w:right w:val="double" w:sz="4" w:space="0" w:color="auto"/>
            </w:tcBorders>
          </w:tcPr>
          <w:p w14:paraId="2C953E04" w14:textId="50A4C802" w:rsidR="00B420E7" w:rsidRDefault="00154319" w:rsidP="004232C6">
            <w:pPr>
              <w:jc w:val="center"/>
              <w:rPr>
                <w:rFonts w:ascii="Arial" w:hAnsi="Arial" w:cs="Arial"/>
                <w:sz w:val="24"/>
                <w:szCs w:val="24"/>
              </w:rPr>
            </w:pPr>
            <w:r>
              <w:rPr>
                <w:rFonts w:ascii="Arial" w:hAnsi="Arial" w:cs="Arial"/>
                <w:sz w:val="24"/>
                <w:szCs w:val="24"/>
              </w:rPr>
              <w:t>74</w:t>
            </w:r>
          </w:p>
        </w:tc>
        <w:tc>
          <w:tcPr>
            <w:tcW w:w="1624" w:type="dxa"/>
            <w:tcBorders>
              <w:left w:val="double" w:sz="4" w:space="0" w:color="auto"/>
            </w:tcBorders>
          </w:tcPr>
          <w:p w14:paraId="7478F8B1" w14:textId="1CEC9D92"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24</w:t>
            </w:r>
          </w:p>
        </w:tc>
        <w:tc>
          <w:tcPr>
            <w:tcW w:w="1620" w:type="dxa"/>
          </w:tcPr>
          <w:p w14:paraId="5FE984F3" w14:textId="056ACEEC" w:rsidR="00B420E7" w:rsidRDefault="00CF03F3" w:rsidP="004232C6">
            <w:pPr>
              <w:jc w:val="center"/>
              <w:rPr>
                <w:rFonts w:ascii="Arial" w:hAnsi="Arial" w:cs="Arial"/>
                <w:sz w:val="24"/>
                <w:szCs w:val="24"/>
              </w:rPr>
            </w:pPr>
            <w:r>
              <w:rPr>
                <w:rFonts w:ascii="Arial" w:hAnsi="Arial" w:cs="Arial"/>
                <w:sz w:val="24"/>
                <w:szCs w:val="24"/>
              </w:rPr>
              <w:t>58</w:t>
            </w:r>
          </w:p>
        </w:tc>
        <w:tc>
          <w:tcPr>
            <w:tcW w:w="1620" w:type="dxa"/>
          </w:tcPr>
          <w:p w14:paraId="1C9E58CA" w14:textId="09BF2ED2" w:rsidR="00B420E7" w:rsidRDefault="002A22AD" w:rsidP="004232C6">
            <w:pPr>
              <w:jc w:val="center"/>
              <w:rPr>
                <w:rFonts w:ascii="Arial" w:hAnsi="Arial" w:cs="Arial"/>
                <w:sz w:val="24"/>
                <w:szCs w:val="24"/>
              </w:rPr>
            </w:pPr>
            <w:r>
              <w:rPr>
                <w:rFonts w:ascii="Arial" w:hAnsi="Arial" w:cs="Arial"/>
                <w:sz w:val="24"/>
                <w:szCs w:val="24"/>
              </w:rPr>
              <w:t>81</w:t>
            </w:r>
          </w:p>
        </w:tc>
      </w:tr>
      <w:tr w:rsidR="00B420E7" w14:paraId="026D0581" w14:textId="77777777" w:rsidTr="004232C6">
        <w:tc>
          <w:tcPr>
            <w:tcW w:w="1622" w:type="dxa"/>
          </w:tcPr>
          <w:p w14:paraId="61CB1AC2" w14:textId="068A2AB6" w:rsidR="00B420E7" w:rsidRDefault="00647FF9" w:rsidP="004232C6">
            <w:pPr>
              <w:jc w:val="center"/>
              <w:rPr>
                <w:rFonts w:ascii="Arial" w:hAnsi="Arial" w:cs="Arial"/>
                <w:sz w:val="24"/>
                <w:szCs w:val="24"/>
              </w:rPr>
            </w:pPr>
            <w:r>
              <w:rPr>
                <w:rFonts w:ascii="Arial" w:hAnsi="Arial" w:cs="Arial"/>
                <w:sz w:val="24"/>
                <w:szCs w:val="24"/>
              </w:rPr>
              <w:t>C</w:t>
            </w:r>
            <w:r w:rsidR="00A66022">
              <w:rPr>
                <w:rFonts w:ascii="Arial" w:hAnsi="Arial" w:cs="Arial"/>
                <w:sz w:val="24"/>
                <w:szCs w:val="24"/>
              </w:rPr>
              <w:t>0</w:t>
            </w:r>
            <w:r w:rsidR="00B420E7">
              <w:rPr>
                <w:rFonts w:ascii="Arial" w:hAnsi="Arial" w:cs="Arial"/>
                <w:sz w:val="24"/>
                <w:szCs w:val="24"/>
              </w:rPr>
              <w:t>4</w:t>
            </w:r>
          </w:p>
        </w:tc>
        <w:tc>
          <w:tcPr>
            <w:tcW w:w="1618" w:type="dxa"/>
          </w:tcPr>
          <w:p w14:paraId="47CE5C98" w14:textId="5635DA67" w:rsidR="00B420E7" w:rsidRDefault="00A719D9" w:rsidP="004232C6">
            <w:pPr>
              <w:jc w:val="center"/>
              <w:rPr>
                <w:rFonts w:ascii="Arial" w:hAnsi="Arial" w:cs="Arial"/>
                <w:sz w:val="24"/>
                <w:szCs w:val="24"/>
              </w:rPr>
            </w:pPr>
            <w:r>
              <w:rPr>
                <w:rFonts w:ascii="Arial" w:hAnsi="Arial" w:cs="Arial"/>
                <w:sz w:val="24"/>
                <w:szCs w:val="24"/>
              </w:rPr>
              <w:t>61</w:t>
            </w:r>
          </w:p>
        </w:tc>
        <w:tc>
          <w:tcPr>
            <w:tcW w:w="1620" w:type="dxa"/>
            <w:tcBorders>
              <w:right w:val="double" w:sz="4" w:space="0" w:color="auto"/>
            </w:tcBorders>
          </w:tcPr>
          <w:p w14:paraId="52C31513" w14:textId="160EC5E6" w:rsidR="00B420E7" w:rsidRDefault="00154319" w:rsidP="004232C6">
            <w:pPr>
              <w:jc w:val="center"/>
              <w:rPr>
                <w:rFonts w:ascii="Arial" w:hAnsi="Arial" w:cs="Arial"/>
                <w:sz w:val="24"/>
                <w:szCs w:val="24"/>
              </w:rPr>
            </w:pPr>
            <w:r>
              <w:rPr>
                <w:rFonts w:ascii="Arial" w:hAnsi="Arial" w:cs="Arial"/>
                <w:sz w:val="24"/>
                <w:szCs w:val="24"/>
              </w:rPr>
              <w:t>66</w:t>
            </w:r>
          </w:p>
        </w:tc>
        <w:tc>
          <w:tcPr>
            <w:tcW w:w="1624" w:type="dxa"/>
            <w:tcBorders>
              <w:left w:val="double" w:sz="4" w:space="0" w:color="auto"/>
            </w:tcBorders>
          </w:tcPr>
          <w:p w14:paraId="210C5C49" w14:textId="3C65BCD6"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25</w:t>
            </w:r>
          </w:p>
        </w:tc>
        <w:tc>
          <w:tcPr>
            <w:tcW w:w="1620" w:type="dxa"/>
          </w:tcPr>
          <w:p w14:paraId="723D22F3" w14:textId="693CA8B8" w:rsidR="00B420E7" w:rsidRDefault="00CF03F3" w:rsidP="004232C6">
            <w:pPr>
              <w:jc w:val="center"/>
              <w:rPr>
                <w:rFonts w:ascii="Arial" w:hAnsi="Arial" w:cs="Arial"/>
                <w:sz w:val="24"/>
                <w:szCs w:val="24"/>
              </w:rPr>
            </w:pPr>
            <w:r>
              <w:rPr>
                <w:rFonts w:ascii="Arial" w:hAnsi="Arial" w:cs="Arial"/>
                <w:sz w:val="24"/>
                <w:szCs w:val="24"/>
              </w:rPr>
              <w:t>61</w:t>
            </w:r>
          </w:p>
        </w:tc>
        <w:tc>
          <w:tcPr>
            <w:tcW w:w="1620" w:type="dxa"/>
          </w:tcPr>
          <w:p w14:paraId="2E72BA97" w14:textId="273E6727" w:rsidR="00B420E7" w:rsidRDefault="002A22AD" w:rsidP="004232C6">
            <w:pPr>
              <w:jc w:val="center"/>
              <w:rPr>
                <w:rFonts w:ascii="Arial" w:hAnsi="Arial" w:cs="Arial"/>
                <w:sz w:val="24"/>
                <w:szCs w:val="24"/>
              </w:rPr>
            </w:pPr>
            <w:r>
              <w:rPr>
                <w:rFonts w:ascii="Arial" w:hAnsi="Arial" w:cs="Arial"/>
                <w:sz w:val="24"/>
                <w:szCs w:val="24"/>
              </w:rPr>
              <w:t>82</w:t>
            </w:r>
          </w:p>
        </w:tc>
      </w:tr>
      <w:tr w:rsidR="00B420E7" w14:paraId="5BCE93AB" w14:textId="77777777" w:rsidTr="004232C6">
        <w:tc>
          <w:tcPr>
            <w:tcW w:w="1622" w:type="dxa"/>
          </w:tcPr>
          <w:p w14:paraId="2B78E6C1" w14:textId="570F71B6" w:rsidR="00B420E7" w:rsidRDefault="00647FF9" w:rsidP="004232C6">
            <w:pPr>
              <w:jc w:val="center"/>
              <w:rPr>
                <w:rFonts w:ascii="Arial" w:hAnsi="Arial" w:cs="Arial"/>
                <w:sz w:val="24"/>
                <w:szCs w:val="24"/>
              </w:rPr>
            </w:pPr>
            <w:r>
              <w:rPr>
                <w:rFonts w:ascii="Arial" w:hAnsi="Arial" w:cs="Arial"/>
                <w:sz w:val="24"/>
                <w:szCs w:val="24"/>
              </w:rPr>
              <w:t>C</w:t>
            </w:r>
            <w:r w:rsidR="00A66022">
              <w:rPr>
                <w:rFonts w:ascii="Arial" w:hAnsi="Arial" w:cs="Arial"/>
                <w:sz w:val="24"/>
                <w:szCs w:val="24"/>
              </w:rPr>
              <w:t>0</w:t>
            </w:r>
            <w:r w:rsidR="00B420E7">
              <w:rPr>
                <w:rFonts w:ascii="Arial" w:hAnsi="Arial" w:cs="Arial"/>
                <w:sz w:val="24"/>
                <w:szCs w:val="24"/>
              </w:rPr>
              <w:t>5</w:t>
            </w:r>
          </w:p>
        </w:tc>
        <w:tc>
          <w:tcPr>
            <w:tcW w:w="1618" w:type="dxa"/>
          </w:tcPr>
          <w:p w14:paraId="58393921" w14:textId="3F08C92D" w:rsidR="00B420E7" w:rsidRDefault="00A719D9" w:rsidP="004232C6">
            <w:pPr>
              <w:jc w:val="center"/>
              <w:rPr>
                <w:rFonts w:ascii="Arial" w:hAnsi="Arial" w:cs="Arial"/>
                <w:sz w:val="24"/>
                <w:szCs w:val="24"/>
              </w:rPr>
            </w:pPr>
            <w:r>
              <w:rPr>
                <w:rFonts w:ascii="Arial" w:hAnsi="Arial" w:cs="Arial"/>
                <w:sz w:val="24"/>
                <w:szCs w:val="24"/>
              </w:rPr>
              <w:t>58</w:t>
            </w:r>
          </w:p>
        </w:tc>
        <w:tc>
          <w:tcPr>
            <w:tcW w:w="1620" w:type="dxa"/>
            <w:tcBorders>
              <w:right w:val="double" w:sz="4" w:space="0" w:color="auto"/>
            </w:tcBorders>
          </w:tcPr>
          <w:p w14:paraId="26518E9E" w14:textId="31A7790B" w:rsidR="00B420E7" w:rsidRDefault="00154319" w:rsidP="004232C6">
            <w:pPr>
              <w:jc w:val="center"/>
              <w:rPr>
                <w:rFonts w:ascii="Arial" w:hAnsi="Arial" w:cs="Arial"/>
                <w:sz w:val="24"/>
                <w:szCs w:val="24"/>
              </w:rPr>
            </w:pPr>
            <w:r>
              <w:rPr>
                <w:rFonts w:ascii="Arial" w:hAnsi="Arial" w:cs="Arial"/>
                <w:sz w:val="24"/>
                <w:szCs w:val="24"/>
              </w:rPr>
              <w:t>75</w:t>
            </w:r>
          </w:p>
        </w:tc>
        <w:tc>
          <w:tcPr>
            <w:tcW w:w="1624" w:type="dxa"/>
            <w:tcBorders>
              <w:left w:val="double" w:sz="4" w:space="0" w:color="auto"/>
            </w:tcBorders>
          </w:tcPr>
          <w:p w14:paraId="21D8FEE5" w14:textId="260A2C92"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26</w:t>
            </w:r>
          </w:p>
        </w:tc>
        <w:tc>
          <w:tcPr>
            <w:tcW w:w="1620" w:type="dxa"/>
          </w:tcPr>
          <w:p w14:paraId="1CB75336" w14:textId="3F0C6F9E" w:rsidR="00B420E7" w:rsidRDefault="00CF03F3" w:rsidP="004232C6">
            <w:pPr>
              <w:jc w:val="center"/>
              <w:rPr>
                <w:rFonts w:ascii="Arial" w:hAnsi="Arial" w:cs="Arial"/>
                <w:sz w:val="24"/>
                <w:szCs w:val="24"/>
              </w:rPr>
            </w:pPr>
            <w:r>
              <w:rPr>
                <w:rFonts w:ascii="Arial" w:hAnsi="Arial" w:cs="Arial"/>
                <w:sz w:val="24"/>
                <w:szCs w:val="24"/>
              </w:rPr>
              <w:t>57</w:t>
            </w:r>
          </w:p>
        </w:tc>
        <w:tc>
          <w:tcPr>
            <w:tcW w:w="1620" w:type="dxa"/>
          </w:tcPr>
          <w:p w14:paraId="4000050D" w14:textId="6EDE0EF8" w:rsidR="00B420E7" w:rsidRDefault="002A22AD" w:rsidP="004232C6">
            <w:pPr>
              <w:jc w:val="center"/>
              <w:rPr>
                <w:rFonts w:ascii="Arial" w:hAnsi="Arial" w:cs="Arial"/>
                <w:sz w:val="24"/>
                <w:szCs w:val="24"/>
              </w:rPr>
            </w:pPr>
            <w:r>
              <w:rPr>
                <w:rFonts w:ascii="Arial" w:hAnsi="Arial" w:cs="Arial"/>
                <w:sz w:val="24"/>
                <w:szCs w:val="24"/>
              </w:rPr>
              <w:t>70</w:t>
            </w:r>
          </w:p>
        </w:tc>
      </w:tr>
      <w:tr w:rsidR="00B420E7" w14:paraId="36B3CA43" w14:textId="77777777" w:rsidTr="004232C6">
        <w:tc>
          <w:tcPr>
            <w:tcW w:w="1622" w:type="dxa"/>
          </w:tcPr>
          <w:p w14:paraId="1F04000F" w14:textId="1A1C1285" w:rsidR="00B420E7" w:rsidRDefault="00A66022" w:rsidP="004232C6">
            <w:pPr>
              <w:jc w:val="center"/>
              <w:rPr>
                <w:rFonts w:ascii="Arial" w:hAnsi="Arial" w:cs="Arial"/>
                <w:sz w:val="24"/>
                <w:szCs w:val="24"/>
              </w:rPr>
            </w:pPr>
            <w:r>
              <w:rPr>
                <w:rFonts w:ascii="Arial" w:hAnsi="Arial" w:cs="Arial"/>
                <w:sz w:val="24"/>
                <w:szCs w:val="24"/>
              </w:rPr>
              <w:t>C0</w:t>
            </w:r>
            <w:r w:rsidR="00B420E7">
              <w:rPr>
                <w:rFonts w:ascii="Arial" w:hAnsi="Arial" w:cs="Arial"/>
                <w:sz w:val="24"/>
                <w:szCs w:val="24"/>
              </w:rPr>
              <w:t>6</w:t>
            </w:r>
          </w:p>
        </w:tc>
        <w:tc>
          <w:tcPr>
            <w:tcW w:w="1618" w:type="dxa"/>
          </w:tcPr>
          <w:p w14:paraId="7782F95E" w14:textId="499D1CAA" w:rsidR="00B420E7" w:rsidRDefault="00A719D9" w:rsidP="004232C6">
            <w:pPr>
              <w:jc w:val="center"/>
              <w:rPr>
                <w:rFonts w:ascii="Arial" w:hAnsi="Arial" w:cs="Arial"/>
                <w:sz w:val="24"/>
                <w:szCs w:val="24"/>
              </w:rPr>
            </w:pPr>
            <w:r>
              <w:rPr>
                <w:rFonts w:ascii="Arial" w:hAnsi="Arial" w:cs="Arial"/>
                <w:sz w:val="24"/>
                <w:szCs w:val="24"/>
              </w:rPr>
              <w:t>71</w:t>
            </w:r>
          </w:p>
        </w:tc>
        <w:tc>
          <w:tcPr>
            <w:tcW w:w="1620" w:type="dxa"/>
            <w:tcBorders>
              <w:right w:val="double" w:sz="4" w:space="0" w:color="auto"/>
            </w:tcBorders>
          </w:tcPr>
          <w:p w14:paraId="76A574A5" w14:textId="7AE22CA8" w:rsidR="00B420E7" w:rsidRDefault="00154319" w:rsidP="004232C6">
            <w:pPr>
              <w:jc w:val="center"/>
              <w:rPr>
                <w:rFonts w:ascii="Arial" w:hAnsi="Arial" w:cs="Arial"/>
                <w:sz w:val="24"/>
                <w:szCs w:val="24"/>
              </w:rPr>
            </w:pPr>
            <w:r>
              <w:rPr>
                <w:rFonts w:ascii="Arial" w:hAnsi="Arial" w:cs="Arial"/>
                <w:sz w:val="24"/>
                <w:szCs w:val="24"/>
              </w:rPr>
              <w:t>72</w:t>
            </w:r>
          </w:p>
        </w:tc>
        <w:tc>
          <w:tcPr>
            <w:tcW w:w="1624" w:type="dxa"/>
            <w:tcBorders>
              <w:left w:val="double" w:sz="4" w:space="0" w:color="auto"/>
            </w:tcBorders>
          </w:tcPr>
          <w:p w14:paraId="4478D48E" w14:textId="6F5C93CF"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27</w:t>
            </w:r>
          </w:p>
        </w:tc>
        <w:tc>
          <w:tcPr>
            <w:tcW w:w="1620" w:type="dxa"/>
          </w:tcPr>
          <w:p w14:paraId="6A7F13BD" w14:textId="63E45EC7" w:rsidR="00B420E7" w:rsidRDefault="00CF03F3" w:rsidP="004232C6">
            <w:pPr>
              <w:jc w:val="center"/>
              <w:rPr>
                <w:rFonts w:ascii="Arial" w:hAnsi="Arial" w:cs="Arial"/>
                <w:sz w:val="24"/>
                <w:szCs w:val="24"/>
              </w:rPr>
            </w:pPr>
            <w:r>
              <w:rPr>
                <w:rFonts w:ascii="Arial" w:hAnsi="Arial" w:cs="Arial"/>
                <w:sz w:val="24"/>
                <w:szCs w:val="24"/>
              </w:rPr>
              <w:t>57</w:t>
            </w:r>
          </w:p>
        </w:tc>
        <w:tc>
          <w:tcPr>
            <w:tcW w:w="1620" w:type="dxa"/>
          </w:tcPr>
          <w:p w14:paraId="282536CB" w14:textId="5C6D7EAB" w:rsidR="00B420E7" w:rsidRDefault="002A22AD" w:rsidP="004232C6">
            <w:pPr>
              <w:jc w:val="center"/>
              <w:rPr>
                <w:rFonts w:ascii="Arial" w:hAnsi="Arial" w:cs="Arial"/>
                <w:sz w:val="24"/>
                <w:szCs w:val="24"/>
              </w:rPr>
            </w:pPr>
            <w:r>
              <w:rPr>
                <w:rFonts w:ascii="Arial" w:hAnsi="Arial" w:cs="Arial"/>
                <w:sz w:val="24"/>
                <w:szCs w:val="24"/>
              </w:rPr>
              <w:t>71</w:t>
            </w:r>
          </w:p>
        </w:tc>
      </w:tr>
      <w:tr w:rsidR="00B420E7" w14:paraId="103AD2B4" w14:textId="77777777" w:rsidTr="004232C6">
        <w:tc>
          <w:tcPr>
            <w:tcW w:w="1622" w:type="dxa"/>
          </w:tcPr>
          <w:p w14:paraId="2A632EE1" w14:textId="79700C2D" w:rsidR="00B420E7" w:rsidRDefault="00A66022" w:rsidP="004232C6">
            <w:pPr>
              <w:jc w:val="center"/>
              <w:rPr>
                <w:rFonts w:ascii="Arial" w:hAnsi="Arial" w:cs="Arial"/>
                <w:sz w:val="24"/>
                <w:szCs w:val="24"/>
              </w:rPr>
            </w:pPr>
            <w:r>
              <w:rPr>
                <w:rFonts w:ascii="Arial" w:hAnsi="Arial" w:cs="Arial"/>
                <w:sz w:val="24"/>
                <w:szCs w:val="24"/>
              </w:rPr>
              <w:t>C0</w:t>
            </w:r>
            <w:r w:rsidR="00B420E7">
              <w:rPr>
                <w:rFonts w:ascii="Arial" w:hAnsi="Arial" w:cs="Arial"/>
                <w:sz w:val="24"/>
                <w:szCs w:val="24"/>
              </w:rPr>
              <w:t>7</w:t>
            </w:r>
          </w:p>
        </w:tc>
        <w:tc>
          <w:tcPr>
            <w:tcW w:w="1618" w:type="dxa"/>
          </w:tcPr>
          <w:p w14:paraId="3A0A2C9B" w14:textId="54E7B395" w:rsidR="00B420E7" w:rsidRDefault="00A719D9" w:rsidP="004232C6">
            <w:pPr>
              <w:jc w:val="center"/>
              <w:rPr>
                <w:rFonts w:ascii="Arial" w:hAnsi="Arial" w:cs="Arial"/>
                <w:sz w:val="24"/>
                <w:szCs w:val="24"/>
              </w:rPr>
            </w:pPr>
            <w:r>
              <w:rPr>
                <w:rFonts w:ascii="Arial" w:hAnsi="Arial" w:cs="Arial"/>
                <w:sz w:val="24"/>
                <w:szCs w:val="24"/>
              </w:rPr>
              <w:t>46</w:t>
            </w:r>
          </w:p>
        </w:tc>
        <w:tc>
          <w:tcPr>
            <w:tcW w:w="1620" w:type="dxa"/>
            <w:tcBorders>
              <w:right w:val="double" w:sz="4" w:space="0" w:color="auto"/>
            </w:tcBorders>
          </w:tcPr>
          <w:p w14:paraId="335DF8FF" w14:textId="6C4584FF" w:rsidR="00B420E7" w:rsidRDefault="00154319" w:rsidP="004232C6">
            <w:pPr>
              <w:jc w:val="center"/>
              <w:rPr>
                <w:rFonts w:ascii="Arial" w:hAnsi="Arial" w:cs="Arial"/>
                <w:sz w:val="24"/>
                <w:szCs w:val="24"/>
              </w:rPr>
            </w:pPr>
            <w:r>
              <w:rPr>
                <w:rFonts w:ascii="Arial" w:hAnsi="Arial" w:cs="Arial"/>
                <w:sz w:val="24"/>
                <w:szCs w:val="24"/>
              </w:rPr>
              <w:t>66</w:t>
            </w:r>
          </w:p>
        </w:tc>
        <w:tc>
          <w:tcPr>
            <w:tcW w:w="1624" w:type="dxa"/>
            <w:tcBorders>
              <w:left w:val="double" w:sz="4" w:space="0" w:color="auto"/>
            </w:tcBorders>
          </w:tcPr>
          <w:p w14:paraId="37261B70" w14:textId="4D9F63EF"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28</w:t>
            </w:r>
          </w:p>
        </w:tc>
        <w:tc>
          <w:tcPr>
            <w:tcW w:w="1620" w:type="dxa"/>
          </w:tcPr>
          <w:p w14:paraId="4BF7787F" w14:textId="7B8014FB" w:rsidR="00B420E7" w:rsidRDefault="00CF03F3" w:rsidP="004232C6">
            <w:pPr>
              <w:jc w:val="center"/>
              <w:rPr>
                <w:rFonts w:ascii="Arial" w:hAnsi="Arial" w:cs="Arial"/>
                <w:sz w:val="24"/>
                <w:szCs w:val="24"/>
              </w:rPr>
            </w:pPr>
            <w:r>
              <w:rPr>
                <w:rFonts w:ascii="Arial" w:hAnsi="Arial" w:cs="Arial"/>
                <w:sz w:val="24"/>
                <w:szCs w:val="24"/>
              </w:rPr>
              <w:t>57</w:t>
            </w:r>
          </w:p>
        </w:tc>
        <w:tc>
          <w:tcPr>
            <w:tcW w:w="1620" w:type="dxa"/>
          </w:tcPr>
          <w:p w14:paraId="6FD66DAF" w14:textId="1792B861" w:rsidR="00B420E7" w:rsidRDefault="002A22AD" w:rsidP="004232C6">
            <w:pPr>
              <w:jc w:val="center"/>
              <w:rPr>
                <w:rFonts w:ascii="Arial" w:hAnsi="Arial" w:cs="Arial"/>
                <w:sz w:val="24"/>
                <w:szCs w:val="24"/>
              </w:rPr>
            </w:pPr>
            <w:r>
              <w:rPr>
                <w:rFonts w:ascii="Arial" w:hAnsi="Arial" w:cs="Arial"/>
                <w:sz w:val="24"/>
                <w:szCs w:val="24"/>
              </w:rPr>
              <w:t>61</w:t>
            </w:r>
          </w:p>
        </w:tc>
      </w:tr>
      <w:tr w:rsidR="00B420E7" w14:paraId="46DB2C6A" w14:textId="77777777" w:rsidTr="004232C6">
        <w:tc>
          <w:tcPr>
            <w:tcW w:w="1622" w:type="dxa"/>
          </w:tcPr>
          <w:p w14:paraId="3BB20E3F" w14:textId="64E18A58" w:rsidR="00B420E7" w:rsidRDefault="00A66022" w:rsidP="004232C6">
            <w:pPr>
              <w:jc w:val="center"/>
              <w:rPr>
                <w:rFonts w:ascii="Arial" w:hAnsi="Arial" w:cs="Arial"/>
                <w:sz w:val="24"/>
                <w:szCs w:val="24"/>
              </w:rPr>
            </w:pPr>
            <w:r>
              <w:rPr>
                <w:rFonts w:ascii="Arial" w:hAnsi="Arial" w:cs="Arial"/>
                <w:sz w:val="24"/>
                <w:szCs w:val="24"/>
              </w:rPr>
              <w:t>C0</w:t>
            </w:r>
            <w:r w:rsidR="00B420E7">
              <w:rPr>
                <w:rFonts w:ascii="Arial" w:hAnsi="Arial" w:cs="Arial"/>
                <w:sz w:val="24"/>
                <w:szCs w:val="24"/>
              </w:rPr>
              <w:t>8</w:t>
            </w:r>
          </w:p>
        </w:tc>
        <w:tc>
          <w:tcPr>
            <w:tcW w:w="1618" w:type="dxa"/>
          </w:tcPr>
          <w:p w14:paraId="38D94BF9" w14:textId="77ED466A" w:rsidR="00B420E7" w:rsidRDefault="00A719D9" w:rsidP="004232C6">
            <w:pPr>
              <w:jc w:val="center"/>
              <w:rPr>
                <w:rFonts w:ascii="Arial" w:hAnsi="Arial" w:cs="Arial"/>
                <w:sz w:val="24"/>
                <w:szCs w:val="24"/>
              </w:rPr>
            </w:pPr>
            <w:r>
              <w:rPr>
                <w:rFonts w:ascii="Arial" w:hAnsi="Arial" w:cs="Arial"/>
                <w:sz w:val="24"/>
                <w:szCs w:val="24"/>
              </w:rPr>
              <w:t>53</w:t>
            </w:r>
          </w:p>
        </w:tc>
        <w:tc>
          <w:tcPr>
            <w:tcW w:w="1620" w:type="dxa"/>
            <w:tcBorders>
              <w:right w:val="double" w:sz="4" w:space="0" w:color="auto"/>
            </w:tcBorders>
          </w:tcPr>
          <w:p w14:paraId="03445512" w14:textId="635F1F45" w:rsidR="00B420E7" w:rsidRDefault="00154319" w:rsidP="004232C6">
            <w:pPr>
              <w:jc w:val="center"/>
              <w:rPr>
                <w:rFonts w:ascii="Arial" w:hAnsi="Arial" w:cs="Arial"/>
                <w:sz w:val="24"/>
                <w:szCs w:val="24"/>
              </w:rPr>
            </w:pPr>
            <w:r>
              <w:rPr>
                <w:rFonts w:ascii="Arial" w:hAnsi="Arial" w:cs="Arial"/>
                <w:sz w:val="24"/>
                <w:szCs w:val="24"/>
              </w:rPr>
              <w:t>67</w:t>
            </w:r>
          </w:p>
        </w:tc>
        <w:tc>
          <w:tcPr>
            <w:tcW w:w="1624" w:type="dxa"/>
            <w:tcBorders>
              <w:left w:val="double" w:sz="4" w:space="0" w:color="auto"/>
            </w:tcBorders>
          </w:tcPr>
          <w:p w14:paraId="6F803D32" w14:textId="76C9ABDA"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29</w:t>
            </w:r>
          </w:p>
        </w:tc>
        <w:tc>
          <w:tcPr>
            <w:tcW w:w="1620" w:type="dxa"/>
          </w:tcPr>
          <w:p w14:paraId="25B8A712" w14:textId="73511700" w:rsidR="00B420E7" w:rsidRDefault="00CF03F3" w:rsidP="004232C6">
            <w:pPr>
              <w:jc w:val="center"/>
              <w:rPr>
                <w:rFonts w:ascii="Arial" w:hAnsi="Arial" w:cs="Arial"/>
                <w:sz w:val="24"/>
                <w:szCs w:val="24"/>
              </w:rPr>
            </w:pPr>
            <w:r>
              <w:rPr>
                <w:rFonts w:ascii="Arial" w:hAnsi="Arial" w:cs="Arial"/>
                <w:sz w:val="24"/>
                <w:szCs w:val="24"/>
              </w:rPr>
              <w:t>69</w:t>
            </w:r>
          </w:p>
        </w:tc>
        <w:tc>
          <w:tcPr>
            <w:tcW w:w="1620" w:type="dxa"/>
          </w:tcPr>
          <w:p w14:paraId="37EE2A57" w14:textId="1C753158" w:rsidR="00B420E7" w:rsidRDefault="002A22AD" w:rsidP="004232C6">
            <w:pPr>
              <w:jc w:val="center"/>
              <w:rPr>
                <w:rFonts w:ascii="Arial" w:hAnsi="Arial" w:cs="Arial"/>
                <w:sz w:val="24"/>
                <w:szCs w:val="24"/>
              </w:rPr>
            </w:pPr>
            <w:r>
              <w:rPr>
                <w:rFonts w:ascii="Arial" w:hAnsi="Arial" w:cs="Arial"/>
                <w:sz w:val="24"/>
                <w:szCs w:val="24"/>
              </w:rPr>
              <w:t>73</w:t>
            </w:r>
          </w:p>
        </w:tc>
      </w:tr>
      <w:tr w:rsidR="00B420E7" w14:paraId="0D768FD0" w14:textId="77777777" w:rsidTr="004232C6">
        <w:tc>
          <w:tcPr>
            <w:tcW w:w="1622" w:type="dxa"/>
          </w:tcPr>
          <w:p w14:paraId="6143AC0F" w14:textId="0346E3D3" w:rsidR="00B420E7" w:rsidRDefault="00A66022" w:rsidP="004232C6">
            <w:pPr>
              <w:jc w:val="center"/>
              <w:rPr>
                <w:rFonts w:ascii="Arial" w:hAnsi="Arial" w:cs="Arial"/>
                <w:sz w:val="24"/>
                <w:szCs w:val="24"/>
              </w:rPr>
            </w:pPr>
            <w:r>
              <w:rPr>
                <w:rFonts w:ascii="Arial" w:hAnsi="Arial" w:cs="Arial"/>
                <w:sz w:val="24"/>
                <w:szCs w:val="24"/>
              </w:rPr>
              <w:t>C0</w:t>
            </w:r>
            <w:r w:rsidR="00B420E7">
              <w:rPr>
                <w:rFonts w:ascii="Arial" w:hAnsi="Arial" w:cs="Arial"/>
                <w:sz w:val="24"/>
                <w:szCs w:val="24"/>
              </w:rPr>
              <w:t>9</w:t>
            </w:r>
          </w:p>
        </w:tc>
        <w:tc>
          <w:tcPr>
            <w:tcW w:w="1618" w:type="dxa"/>
          </w:tcPr>
          <w:p w14:paraId="7C2C9536" w14:textId="4DCA6C43" w:rsidR="00B420E7" w:rsidRDefault="00A719D9" w:rsidP="004232C6">
            <w:pPr>
              <w:jc w:val="center"/>
              <w:rPr>
                <w:rFonts w:ascii="Arial" w:hAnsi="Arial" w:cs="Arial"/>
                <w:sz w:val="24"/>
                <w:szCs w:val="24"/>
              </w:rPr>
            </w:pPr>
            <w:r>
              <w:rPr>
                <w:rFonts w:ascii="Arial" w:hAnsi="Arial" w:cs="Arial"/>
                <w:sz w:val="24"/>
                <w:szCs w:val="24"/>
              </w:rPr>
              <w:t>67</w:t>
            </w:r>
          </w:p>
        </w:tc>
        <w:tc>
          <w:tcPr>
            <w:tcW w:w="1620" w:type="dxa"/>
            <w:tcBorders>
              <w:right w:val="double" w:sz="4" w:space="0" w:color="auto"/>
            </w:tcBorders>
          </w:tcPr>
          <w:p w14:paraId="556529AF" w14:textId="444B7D15" w:rsidR="00B420E7" w:rsidRDefault="00154319" w:rsidP="004232C6">
            <w:pPr>
              <w:jc w:val="center"/>
              <w:rPr>
                <w:rFonts w:ascii="Arial" w:hAnsi="Arial" w:cs="Arial"/>
                <w:sz w:val="24"/>
                <w:szCs w:val="24"/>
              </w:rPr>
            </w:pPr>
            <w:r>
              <w:rPr>
                <w:rFonts w:ascii="Arial" w:hAnsi="Arial" w:cs="Arial"/>
                <w:sz w:val="24"/>
                <w:szCs w:val="24"/>
              </w:rPr>
              <w:t>61</w:t>
            </w:r>
          </w:p>
        </w:tc>
        <w:tc>
          <w:tcPr>
            <w:tcW w:w="1624" w:type="dxa"/>
            <w:tcBorders>
              <w:left w:val="double" w:sz="4" w:space="0" w:color="auto"/>
            </w:tcBorders>
          </w:tcPr>
          <w:p w14:paraId="24FCFC29" w14:textId="31D2B6D8"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30</w:t>
            </w:r>
          </w:p>
        </w:tc>
        <w:tc>
          <w:tcPr>
            <w:tcW w:w="1620" w:type="dxa"/>
          </w:tcPr>
          <w:p w14:paraId="186285B7" w14:textId="6D3779DC" w:rsidR="00B420E7" w:rsidRDefault="00CF03F3" w:rsidP="004232C6">
            <w:pPr>
              <w:jc w:val="center"/>
              <w:rPr>
                <w:rFonts w:ascii="Arial" w:hAnsi="Arial" w:cs="Arial"/>
                <w:sz w:val="24"/>
                <w:szCs w:val="24"/>
              </w:rPr>
            </w:pPr>
            <w:r>
              <w:rPr>
                <w:rFonts w:ascii="Arial" w:hAnsi="Arial" w:cs="Arial"/>
                <w:sz w:val="24"/>
                <w:szCs w:val="24"/>
              </w:rPr>
              <w:t>61</w:t>
            </w:r>
          </w:p>
        </w:tc>
        <w:tc>
          <w:tcPr>
            <w:tcW w:w="1620" w:type="dxa"/>
          </w:tcPr>
          <w:p w14:paraId="16B088A3" w14:textId="378A5589" w:rsidR="00B420E7" w:rsidRDefault="002A22AD" w:rsidP="004232C6">
            <w:pPr>
              <w:jc w:val="center"/>
              <w:rPr>
                <w:rFonts w:ascii="Arial" w:hAnsi="Arial" w:cs="Arial"/>
                <w:sz w:val="24"/>
                <w:szCs w:val="24"/>
              </w:rPr>
            </w:pPr>
            <w:r>
              <w:rPr>
                <w:rFonts w:ascii="Arial" w:hAnsi="Arial" w:cs="Arial"/>
                <w:sz w:val="24"/>
                <w:szCs w:val="24"/>
              </w:rPr>
              <w:t>70</w:t>
            </w:r>
          </w:p>
        </w:tc>
      </w:tr>
      <w:tr w:rsidR="00B420E7" w14:paraId="15292EA0" w14:textId="77777777" w:rsidTr="004232C6">
        <w:tc>
          <w:tcPr>
            <w:tcW w:w="1622" w:type="dxa"/>
          </w:tcPr>
          <w:p w14:paraId="1877D3B0" w14:textId="519ED916"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10</w:t>
            </w:r>
          </w:p>
        </w:tc>
        <w:tc>
          <w:tcPr>
            <w:tcW w:w="1618" w:type="dxa"/>
          </w:tcPr>
          <w:p w14:paraId="4800D876" w14:textId="70E1C226" w:rsidR="00B420E7" w:rsidRDefault="00A719D9" w:rsidP="004232C6">
            <w:pPr>
              <w:jc w:val="center"/>
              <w:rPr>
                <w:rFonts w:ascii="Arial" w:hAnsi="Arial" w:cs="Arial"/>
                <w:sz w:val="24"/>
                <w:szCs w:val="24"/>
              </w:rPr>
            </w:pPr>
            <w:r>
              <w:rPr>
                <w:rFonts w:ascii="Arial" w:hAnsi="Arial" w:cs="Arial"/>
                <w:sz w:val="24"/>
                <w:szCs w:val="24"/>
              </w:rPr>
              <w:t>69</w:t>
            </w:r>
          </w:p>
        </w:tc>
        <w:tc>
          <w:tcPr>
            <w:tcW w:w="1620" w:type="dxa"/>
            <w:tcBorders>
              <w:right w:val="double" w:sz="4" w:space="0" w:color="auto"/>
            </w:tcBorders>
          </w:tcPr>
          <w:p w14:paraId="637CF251" w14:textId="6DE36EED" w:rsidR="00B420E7" w:rsidRDefault="00154319" w:rsidP="004232C6">
            <w:pPr>
              <w:jc w:val="center"/>
              <w:rPr>
                <w:rFonts w:ascii="Arial" w:hAnsi="Arial" w:cs="Arial"/>
                <w:sz w:val="24"/>
                <w:szCs w:val="24"/>
              </w:rPr>
            </w:pPr>
            <w:r>
              <w:rPr>
                <w:rFonts w:ascii="Arial" w:hAnsi="Arial" w:cs="Arial"/>
                <w:sz w:val="24"/>
                <w:szCs w:val="24"/>
              </w:rPr>
              <w:t>56</w:t>
            </w:r>
          </w:p>
        </w:tc>
        <w:tc>
          <w:tcPr>
            <w:tcW w:w="1624" w:type="dxa"/>
            <w:tcBorders>
              <w:left w:val="double" w:sz="4" w:space="0" w:color="auto"/>
            </w:tcBorders>
          </w:tcPr>
          <w:p w14:paraId="4B690A42" w14:textId="7BBD3EA1"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31</w:t>
            </w:r>
          </w:p>
        </w:tc>
        <w:tc>
          <w:tcPr>
            <w:tcW w:w="1620" w:type="dxa"/>
          </w:tcPr>
          <w:p w14:paraId="17BB50FC" w14:textId="49639734" w:rsidR="00B420E7" w:rsidRDefault="00CF03F3" w:rsidP="004232C6">
            <w:pPr>
              <w:jc w:val="center"/>
              <w:rPr>
                <w:rFonts w:ascii="Arial" w:hAnsi="Arial" w:cs="Arial"/>
                <w:sz w:val="24"/>
                <w:szCs w:val="24"/>
              </w:rPr>
            </w:pPr>
            <w:r>
              <w:rPr>
                <w:rFonts w:ascii="Arial" w:hAnsi="Arial" w:cs="Arial"/>
                <w:sz w:val="24"/>
                <w:szCs w:val="24"/>
              </w:rPr>
              <w:t>64</w:t>
            </w:r>
          </w:p>
        </w:tc>
        <w:tc>
          <w:tcPr>
            <w:tcW w:w="1620" w:type="dxa"/>
          </w:tcPr>
          <w:p w14:paraId="081E8035" w14:textId="104D8043" w:rsidR="00B420E7" w:rsidRDefault="002A22AD" w:rsidP="004232C6">
            <w:pPr>
              <w:jc w:val="center"/>
              <w:rPr>
                <w:rFonts w:ascii="Arial" w:hAnsi="Arial" w:cs="Arial"/>
                <w:sz w:val="24"/>
                <w:szCs w:val="24"/>
              </w:rPr>
            </w:pPr>
            <w:r>
              <w:rPr>
                <w:rFonts w:ascii="Arial" w:hAnsi="Arial" w:cs="Arial"/>
                <w:sz w:val="24"/>
                <w:szCs w:val="24"/>
              </w:rPr>
              <w:t>81</w:t>
            </w:r>
          </w:p>
        </w:tc>
      </w:tr>
      <w:tr w:rsidR="00B420E7" w14:paraId="4D3B0FAB" w14:textId="77777777" w:rsidTr="004232C6">
        <w:tc>
          <w:tcPr>
            <w:tcW w:w="1622" w:type="dxa"/>
          </w:tcPr>
          <w:p w14:paraId="67EE5A88" w14:textId="55FB0D1D"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11</w:t>
            </w:r>
          </w:p>
        </w:tc>
        <w:tc>
          <w:tcPr>
            <w:tcW w:w="1618" w:type="dxa"/>
          </w:tcPr>
          <w:p w14:paraId="3E140C44" w14:textId="60D517BD" w:rsidR="00B420E7" w:rsidRDefault="000979E0" w:rsidP="004232C6">
            <w:pPr>
              <w:jc w:val="center"/>
              <w:rPr>
                <w:rFonts w:ascii="Arial" w:hAnsi="Arial" w:cs="Arial"/>
                <w:sz w:val="24"/>
                <w:szCs w:val="24"/>
              </w:rPr>
            </w:pPr>
            <w:r>
              <w:rPr>
                <w:rFonts w:ascii="Arial" w:hAnsi="Arial" w:cs="Arial"/>
                <w:sz w:val="24"/>
                <w:szCs w:val="24"/>
              </w:rPr>
              <w:t>61</w:t>
            </w:r>
          </w:p>
        </w:tc>
        <w:tc>
          <w:tcPr>
            <w:tcW w:w="1620" w:type="dxa"/>
            <w:tcBorders>
              <w:right w:val="double" w:sz="4" w:space="0" w:color="auto"/>
            </w:tcBorders>
          </w:tcPr>
          <w:p w14:paraId="22276605" w14:textId="31D2F2A1" w:rsidR="00B420E7" w:rsidRDefault="0065336C" w:rsidP="004232C6">
            <w:pPr>
              <w:jc w:val="center"/>
              <w:rPr>
                <w:rFonts w:ascii="Arial" w:hAnsi="Arial" w:cs="Arial"/>
                <w:sz w:val="24"/>
                <w:szCs w:val="24"/>
              </w:rPr>
            </w:pPr>
            <w:r>
              <w:rPr>
                <w:rFonts w:ascii="Arial" w:hAnsi="Arial" w:cs="Arial"/>
                <w:sz w:val="24"/>
                <w:szCs w:val="24"/>
              </w:rPr>
              <w:t>79</w:t>
            </w:r>
          </w:p>
        </w:tc>
        <w:tc>
          <w:tcPr>
            <w:tcW w:w="1624" w:type="dxa"/>
            <w:tcBorders>
              <w:left w:val="double" w:sz="4" w:space="0" w:color="auto"/>
            </w:tcBorders>
          </w:tcPr>
          <w:p w14:paraId="5C819512" w14:textId="26188F3D"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32</w:t>
            </w:r>
          </w:p>
        </w:tc>
        <w:tc>
          <w:tcPr>
            <w:tcW w:w="1620" w:type="dxa"/>
          </w:tcPr>
          <w:p w14:paraId="7240C9C6" w14:textId="5DD751D8" w:rsidR="00B420E7" w:rsidRDefault="00887575" w:rsidP="004232C6">
            <w:pPr>
              <w:jc w:val="center"/>
              <w:rPr>
                <w:rFonts w:ascii="Arial" w:hAnsi="Arial" w:cs="Arial"/>
                <w:sz w:val="24"/>
                <w:szCs w:val="24"/>
              </w:rPr>
            </w:pPr>
            <w:r>
              <w:rPr>
                <w:rFonts w:ascii="Arial" w:hAnsi="Arial" w:cs="Arial"/>
                <w:sz w:val="24"/>
                <w:szCs w:val="24"/>
              </w:rPr>
              <w:t>55</w:t>
            </w:r>
          </w:p>
        </w:tc>
        <w:tc>
          <w:tcPr>
            <w:tcW w:w="1620" w:type="dxa"/>
          </w:tcPr>
          <w:p w14:paraId="3A89A2E5" w14:textId="71B939C1" w:rsidR="00B420E7" w:rsidRDefault="00EB58B0" w:rsidP="004232C6">
            <w:pPr>
              <w:jc w:val="center"/>
              <w:rPr>
                <w:rFonts w:ascii="Arial" w:hAnsi="Arial" w:cs="Arial"/>
                <w:sz w:val="24"/>
                <w:szCs w:val="24"/>
              </w:rPr>
            </w:pPr>
            <w:r>
              <w:rPr>
                <w:rFonts w:ascii="Arial" w:hAnsi="Arial" w:cs="Arial"/>
                <w:sz w:val="24"/>
                <w:szCs w:val="24"/>
              </w:rPr>
              <w:t>75</w:t>
            </w:r>
          </w:p>
        </w:tc>
      </w:tr>
      <w:tr w:rsidR="00B420E7" w14:paraId="5BAAB162" w14:textId="77777777" w:rsidTr="004232C6">
        <w:tc>
          <w:tcPr>
            <w:tcW w:w="1622" w:type="dxa"/>
          </w:tcPr>
          <w:p w14:paraId="6DD50336" w14:textId="1B330680"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12</w:t>
            </w:r>
          </w:p>
        </w:tc>
        <w:tc>
          <w:tcPr>
            <w:tcW w:w="1618" w:type="dxa"/>
          </w:tcPr>
          <w:p w14:paraId="1FE924A2" w14:textId="1C4AF89C" w:rsidR="00B420E7" w:rsidRDefault="000979E0" w:rsidP="004232C6">
            <w:pPr>
              <w:jc w:val="center"/>
              <w:rPr>
                <w:rFonts w:ascii="Arial" w:hAnsi="Arial" w:cs="Arial"/>
                <w:sz w:val="24"/>
                <w:szCs w:val="24"/>
              </w:rPr>
            </w:pPr>
            <w:r>
              <w:rPr>
                <w:rFonts w:ascii="Arial" w:hAnsi="Arial" w:cs="Arial"/>
                <w:sz w:val="24"/>
                <w:szCs w:val="24"/>
              </w:rPr>
              <w:t>53</w:t>
            </w:r>
          </w:p>
        </w:tc>
        <w:tc>
          <w:tcPr>
            <w:tcW w:w="1620" w:type="dxa"/>
            <w:tcBorders>
              <w:right w:val="double" w:sz="4" w:space="0" w:color="auto"/>
            </w:tcBorders>
          </w:tcPr>
          <w:p w14:paraId="4E2F11A0" w14:textId="5CD488DC" w:rsidR="00B420E7" w:rsidRDefault="0065336C" w:rsidP="004232C6">
            <w:pPr>
              <w:jc w:val="center"/>
              <w:rPr>
                <w:rFonts w:ascii="Arial" w:hAnsi="Arial" w:cs="Arial"/>
                <w:sz w:val="24"/>
                <w:szCs w:val="24"/>
              </w:rPr>
            </w:pPr>
            <w:r>
              <w:rPr>
                <w:rFonts w:ascii="Arial" w:hAnsi="Arial" w:cs="Arial"/>
                <w:sz w:val="24"/>
                <w:szCs w:val="24"/>
              </w:rPr>
              <w:t>83</w:t>
            </w:r>
          </w:p>
        </w:tc>
        <w:tc>
          <w:tcPr>
            <w:tcW w:w="1624" w:type="dxa"/>
            <w:tcBorders>
              <w:left w:val="double" w:sz="4" w:space="0" w:color="auto"/>
            </w:tcBorders>
          </w:tcPr>
          <w:p w14:paraId="7EC3F87E" w14:textId="173BEE9B"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33</w:t>
            </w:r>
          </w:p>
        </w:tc>
        <w:tc>
          <w:tcPr>
            <w:tcW w:w="1620" w:type="dxa"/>
          </w:tcPr>
          <w:p w14:paraId="3F210404" w14:textId="49AB0014" w:rsidR="00B420E7" w:rsidRDefault="00887575" w:rsidP="004232C6">
            <w:pPr>
              <w:jc w:val="center"/>
              <w:rPr>
                <w:rFonts w:ascii="Arial" w:hAnsi="Arial" w:cs="Arial"/>
                <w:sz w:val="24"/>
                <w:szCs w:val="24"/>
              </w:rPr>
            </w:pPr>
            <w:r>
              <w:rPr>
                <w:rFonts w:ascii="Arial" w:hAnsi="Arial" w:cs="Arial"/>
                <w:sz w:val="24"/>
                <w:szCs w:val="24"/>
              </w:rPr>
              <w:t>57</w:t>
            </w:r>
          </w:p>
        </w:tc>
        <w:tc>
          <w:tcPr>
            <w:tcW w:w="1620" w:type="dxa"/>
          </w:tcPr>
          <w:p w14:paraId="70A3EC3C" w14:textId="3F6ED9BF" w:rsidR="00B420E7" w:rsidRDefault="00EB58B0" w:rsidP="004232C6">
            <w:pPr>
              <w:jc w:val="center"/>
              <w:rPr>
                <w:rFonts w:ascii="Arial" w:hAnsi="Arial" w:cs="Arial"/>
                <w:sz w:val="24"/>
                <w:szCs w:val="24"/>
              </w:rPr>
            </w:pPr>
            <w:r>
              <w:rPr>
                <w:rFonts w:ascii="Arial" w:hAnsi="Arial" w:cs="Arial"/>
                <w:sz w:val="24"/>
                <w:szCs w:val="24"/>
              </w:rPr>
              <w:t>67</w:t>
            </w:r>
          </w:p>
        </w:tc>
      </w:tr>
      <w:tr w:rsidR="00B420E7" w14:paraId="564FA11F" w14:textId="77777777" w:rsidTr="004232C6">
        <w:tc>
          <w:tcPr>
            <w:tcW w:w="1622" w:type="dxa"/>
          </w:tcPr>
          <w:p w14:paraId="3E63D28B" w14:textId="0F8D24BC"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13</w:t>
            </w:r>
          </w:p>
        </w:tc>
        <w:tc>
          <w:tcPr>
            <w:tcW w:w="1618" w:type="dxa"/>
          </w:tcPr>
          <w:p w14:paraId="16910573" w14:textId="6A066061" w:rsidR="00B420E7" w:rsidRDefault="000979E0" w:rsidP="004232C6">
            <w:pPr>
              <w:jc w:val="center"/>
              <w:rPr>
                <w:rFonts w:ascii="Arial" w:hAnsi="Arial" w:cs="Arial"/>
                <w:sz w:val="24"/>
                <w:szCs w:val="24"/>
              </w:rPr>
            </w:pPr>
            <w:r>
              <w:rPr>
                <w:rFonts w:ascii="Arial" w:hAnsi="Arial" w:cs="Arial"/>
                <w:sz w:val="24"/>
                <w:szCs w:val="24"/>
              </w:rPr>
              <w:t>72</w:t>
            </w:r>
          </w:p>
        </w:tc>
        <w:tc>
          <w:tcPr>
            <w:tcW w:w="1620" w:type="dxa"/>
            <w:tcBorders>
              <w:right w:val="double" w:sz="4" w:space="0" w:color="auto"/>
            </w:tcBorders>
          </w:tcPr>
          <w:p w14:paraId="548AD648" w14:textId="0E129D5F" w:rsidR="00B420E7" w:rsidRDefault="0065336C" w:rsidP="004232C6">
            <w:pPr>
              <w:jc w:val="center"/>
              <w:rPr>
                <w:rFonts w:ascii="Arial" w:hAnsi="Arial" w:cs="Arial"/>
                <w:sz w:val="24"/>
                <w:szCs w:val="24"/>
              </w:rPr>
            </w:pPr>
            <w:r>
              <w:rPr>
                <w:rFonts w:ascii="Arial" w:hAnsi="Arial" w:cs="Arial"/>
                <w:sz w:val="24"/>
                <w:szCs w:val="24"/>
              </w:rPr>
              <w:t>68</w:t>
            </w:r>
          </w:p>
        </w:tc>
        <w:tc>
          <w:tcPr>
            <w:tcW w:w="1624" w:type="dxa"/>
            <w:tcBorders>
              <w:left w:val="double" w:sz="4" w:space="0" w:color="auto"/>
            </w:tcBorders>
          </w:tcPr>
          <w:p w14:paraId="6D4B6943" w14:textId="5816EA2F"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34</w:t>
            </w:r>
          </w:p>
        </w:tc>
        <w:tc>
          <w:tcPr>
            <w:tcW w:w="1620" w:type="dxa"/>
          </w:tcPr>
          <w:p w14:paraId="011218C5" w14:textId="6298F7F8" w:rsidR="00B420E7" w:rsidRDefault="00887575" w:rsidP="004232C6">
            <w:pPr>
              <w:jc w:val="center"/>
              <w:rPr>
                <w:rFonts w:ascii="Arial" w:hAnsi="Arial" w:cs="Arial"/>
                <w:sz w:val="24"/>
                <w:szCs w:val="24"/>
              </w:rPr>
            </w:pPr>
            <w:r>
              <w:rPr>
                <w:rFonts w:ascii="Arial" w:hAnsi="Arial" w:cs="Arial"/>
                <w:sz w:val="24"/>
                <w:szCs w:val="24"/>
              </w:rPr>
              <w:t>64</w:t>
            </w:r>
          </w:p>
        </w:tc>
        <w:tc>
          <w:tcPr>
            <w:tcW w:w="1620" w:type="dxa"/>
          </w:tcPr>
          <w:p w14:paraId="2E4CE08F" w14:textId="2C963607" w:rsidR="00B420E7" w:rsidRDefault="00EB58B0" w:rsidP="004232C6">
            <w:pPr>
              <w:jc w:val="center"/>
              <w:rPr>
                <w:rFonts w:ascii="Arial" w:hAnsi="Arial" w:cs="Arial"/>
                <w:sz w:val="24"/>
                <w:szCs w:val="24"/>
              </w:rPr>
            </w:pPr>
            <w:r>
              <w:rPr>
                <w:rFonts w:ascii="Arial" w:hAnsi="Arial" w:cs="Arial"/>
                <w:sz w:val="24"/>
                <w:szCs w:val="24"/>
              </w:rPr>
              <w:t>77</w:t>
            </w:r>
          </w:p>
        </w:tc>
      </w:tr>
      <w:tr w:rsidR="00B420E7" w14:paraId="777E55C3" w14:textId="77777777" w:rsidTr="004232C6">
        <w:tc>
          <w:tcPr>
            <w:tcW w:w="1622" w:type="dxa"/>
          </w:tcPr>
          <w:p w14:paraId="47E4F911" w14:textId="34C6F7AB"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14</w:t>
            </w:r>
          </w:p>
        </w:tc>
        <w:tc>
          <w:tcPr>
            <w:tcW w:w="1618" w:type="dxa"/>
          </w:tcPr>
          <w:p w14:paraId="3633D865" w14:textId="1CD7ADEE" w:rsidR="00B420E7" w:rsidRDefault="000979E0" w:rsidP="004232C6">
            <w:pPr>
              <w:jc w:val="center"/>
              <w:rPr>
                <w:rFonts w:ascii="Arial" w:hAnsi="Arial" w:cs="Arial"/>
                <w:sz w:val="24"/>
                <w:szCs w:val="24"/>
              </w:rPr>
            </w:pPr>
            <w:r>
              <w:rPr>
                <w:rFonts w:ascii="Arial" w:hAnsi="Arial" w:cs="Arial"/>
                <w:sz w:val="24"/>
                <w:szCs w:val="24"/>
              </w:rPr>
              <w:t>68</w:t>
            </w:r>
          </w:p>
        </w:tc>
        <w:tc>
          <w:tcPr>
            <w:tcW w:w="1620" w:type="dxa"/>
            <w:tcBorders>
              <w:right w:val="double" w:sz="4" w:space="0" w:color="auto"/>
            </w:tcBorders>
          </w:tcPr>
          <w:p w14:paraId="7E015EA6" w14:textId="649969F0" w:rsidR="00B420E7" w:rsidRDefault="0065336C" w:rsidP="004232C6">
            <w:pPr>
              <w:jc w:val="center"/>
              <w:rPr>
                <w:rFonts w:ascii="Arial" w:hAnsi="Arial" w:cs="Arial"/>
                <w:sz w:val="24"/>
                <w:szCs w:val="24"/>
              </w:rPr>
            </w:pPr>
            <w:r>
              <w:rPr>
                <w:rFonts w:ascii="Arial" w:hAnsi="Arial" w:cs="Arial"/>
                <w:sz w:val="24"/>
                <w:szCs w:val="24"/>
              </w:rPr>
              <w:t>70</w:t>
            </w:r>
          </w:p>
        </w:tc>
        <w:tc>
          <w:tcPr>
            <w:tcW w:w="1624" w:type="dxa"/>
            <w:tcBorders>
              <w:left w:val="double" w:sz="4" w:space="0" w:color="auto"/>
            </w:tcBorders>
          </w:tcPr>
          <w:p w14:paraId="1598FCD8" w14:textId="022303C4"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35</w:t>
            </w:r>
          </w:p>
        </w:tc>
        <w:tc>
          <w:tcPr>
            <w:tcW w:w="1620" w:type="dxa"/>
          </w:tcPr>
          <w:p w14:paraId="2928ABBC" w14:textId="0A11CAB3" w:rsidR="00B420E7" w:rsidRDefault="00887575" w:rsidP="004232C6">
            <w:pPr>
              <w:jc w:val="center"/>
              <w:rPr>
                <w:rFonts w:ascii="Arial" w:hAnsi="Arial" w:cs="Arial"/>
                <w:sz w:val="24"/>
                <w:szCs w:val="24"/>
              </w:rPr>
            </w:pPr>
            <w:r>
              <w:rPr>
                <w:rFonts w:ascii="Arial" w:hAnsi="Arial" w:cs="Arial"/>
                <w:sz w:val="24"/>
                <w:szCs w:val="24"/>
              </w:rPr>
              <w:t>64</w:t>
            </w:r>
          </w:p>
        </w:tc>
        <w:tc>
          <w:tcPr>
            <w:tcW w:w="1620" w:type="dxa"/>
          </w:tcPr>
          <w:p w14:paraId="185106CB" w14:textId="2F90A6FE" w:rsidR="00B420E7" w:rsidRDefault="00EB58B0" w:rsidP="004232C6">
            <w:pPr>
              <w:jc w:val="center"/>
              <w:rPr>
                <w:rFonts w:ascii="Arial" w:hAnsi="Arial" w:cs="Arial"/>
                <w:sz w:val="24"/>
                <w:szCs w:val="24"/>
              </w:rPr>
            </w:pPr>
            <w:r>
              <w:rPr>
                <w:rFonts w:ascii="Arial" w:hAnsi="Arial" w:cs="Arial"/>
                <w:sz w:val="24"/>
                <w:szCs w:val="24"/>
              </w:rPr>
              <w:t>75</w:t>
            </w:r>
          </w:p>
        </w:tc>
      </w:tr>
      <w:tr w:rsidR="00B420E7" w14:paraId="4B9C1B64" w14:textId="77777777" w:rsidTr="004232C6">
        <w:tc>
          <w:tcPr>
            <w:tcW w:w="1622" w:type="dxa"/>
          </w:tcPr>
          <w:p w14:paraId="44AD06A3" w14:textId="50183DE0"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15</w:t>
            </w:r>
          </w:p>
        </w:tc>
        <w:tc>
          <w:tcPr>
            <w:tcW w:w="1618" w:type="dxa"/>
          </w:tcPr>
          <w:p w14:paraId="3CE46B2A" w14:textId="1CD9E446" w:rsidR="00B420E7" w:rsidRDefault="000979E0" w:rsidP="004232C6">
            <w:pPr>
              <w:jc w:val="center"/>
              <w:rPr>
                <w:rFonts w:ascii="Arial" w:hAnsi="Arial" w:cs="Arial"/>
                <w:sz w:val="24"/>
                <w:szCs w:val="24"/>
              </w:rPr>
            </w:pPr>
            <w:r>
              <w:rPr>
                <w:rFonts w:ascii="Arial" w:hAnsi="Arial" w:cs="Arial"/>
                <w:sz w:val="24"/>
                <w:szCs w:val="24"/>
              </w:rPr>
              <w:t>59</w:t>
            </w:r>
          </w:p>
        </w:tc>
        <w:tc>
          <w:tcPr>
            <w:tcW w:w="1620" w:type="dxa"/>
            <w:tcBorders>
              <w:right w:val="double" w:sz="4" w:space="0" w:color="auto"/>
            </w:tcBorders>
          </w:tcPr>
          <w:p w14:paraId="21EFFCD5" w14:textId="5312A1D5" w:rsidR="00B420E7" w:rsidRDefault="0065336C" w:rsidP="004232C6">
            <w:pPr>
              <w:jc w:val="center"/>
              <w:rPr>
                <w:rFonts w:ascii="Arial" w:hAnsi="Arial" w:cs="Arial"/>
                <w:sz w:val="24"/>
                <w:szCs w:val="24"/>
              </w:rPr>
            </w:pPr>
            <w:r>
              <w:rPr>
                <w:rFonts w:ascii="Arial" w:hAnsi="Arial" w:cs="Arial"/>
                <w:sz w:val="24"/>
                <w:szCs w:val="24"/>
              </w:rPr>
              <w:t>75</w:t>
            </w:r>
          </w:p>
        </w:tc>
        <w:tc>
          <w:tcPr>
            <w:tcW w:w="1624" w:type="dxa"/>
            <w:tcBorders>
              <w:left w:val="double" w:sz="4" w:space="0" w:color="auto"/>
            </w:tcBorders>
          </w:tcPr>
          <w:p w14:paraId="0EC3314D" w14:textId="14541EE4"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36</w:t>
            </w:r>
          </w:p>
        </w:tc>
        <w:tc>
          <w:tcPr>
            <w:tcW w:w="1620" w:type="dxa"/>
          </w:tcPr>
          <w:p w14:paraId="71471A1B" w14:textId="15685AD3" w:rsidR="00B420E7" w:rsidRDefault="00887575" w:rsidP="004232C6">
            <w:pPr>
              <w:jc w:val="center"/>
              <w:rPr>
                <w:rFonts w:ascii="Arial" w:hAnsi="Arial" w:cs="Arial"/>
                <w:sz w:val="24"/>
                <w:szCs w:val="24"/>
              </w:rPr>
            </w:pPr>
            <w:r>
              <w:rPr>
                <w:rFonts w:ascii="Arial" w:hAnsi="Arial" w:cs="Arial"/>
                <w:sz w:val="24"/>
                <w:szCs w:val="24"/>
              </w:rPr>
              <w:t>63</w:t>
            </w:r>
          </w:p>
        </w:tc>
        <w:tc>
          <w:tcPr>
            <w:tcW w:w="1620" w:type="dxa"/>
          </w:tcPr>
          <w:p w14:paraId="4FC1746B" w14:textId="06BA75BD" w:rsidR="00B420E7" w:rsidRDefault="00EB58B0" w:rsidP="004232C6">
            <w:pPr>
              <w:jc w:val="center"/>
              <w:rPr>
                <w:rFonts w:ascii="Arial" w:hAnsi="Arial" w:cs="Arial"/>
                <w:sz w:val="24"/>
                <w:szCs w:val="24"/>
              </w:rPr>
            </w:pPr>
            <w:r>
              <w:rPr>
                <w:rFonts w:ascii="Arial" w:hAnsi="Arial" w:cs="Arial"/>
                <w:sz w:val="24"/>
                <w:szCs w:val="24"/>
              </w:rPr>
              <w:t>62</w:t>
            </w:r>
          </w:p>
        </w:tc>
      </w:tr>
      <w:tr w:rsidR="00B420E7" w14:paraId="21B5531D" w14:textId="77777777" w:rsidTr="004232C6">
        <w:tc>
          <w:tcPr>
            <w:tcW w:w="1622" w:type="dxa"/>
          </w:tcPr>
          <w:p w14:paraId="3ED3A218" w14:textId="4D0AA3A6"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16</w:t>
            </w:r>
          </w:p>
        </w:tc>
        <w:tc>
          <w:tcPr>
            <w:tcW w:w="1618" w:type="dxa"/>
          </w:tcPr>
          <w:p w14:paraId="57FE5998" w14:textId="08F81259" w:rsidR="00B420E7" w:rsidRDefault="000979E0" w:rsidP="004232C6">
            <w:pPr>
              <w:jc w:val="center"/>
              <w:rPr>
                <w:rFonts w:ascii="Arial" w:hAnsi="Arial" w:cs="Arial"/>
                <w:sz w:val="24"/>
                <w:szCs w:val="24"/>
              </w:rPr>
            </w:pPr>
            <w:r>
              <w:rPr>
                <w:rFonts w:ascii="Arial" w:hAnsi="Arial" w:cs="Arial"/>
                <w:sz w:val="24"/>
                <w:szCs w:val="24"/>
              </w:rPr>
              <w:t>57</w:t>
            </w:r>
          </w:p>
        </w:tc>
        <w:tc>
          <w:tcPr>
            <w:tcW w:w="1620" w:type="dxa"/>
            <w:tcBorders>
              <w:right w:val="double" w:sz="4" w:space="0" w:color="auto"/>
            </w:tcBorders>
          </w:tcPr>
          <w:p w14:paraId="53C0051E" w14:textId="7A31CECD" w:rsidR="00B420E7" w:rsidRDefault="0065336C" w:rsidP="004232C6">
            <w:pPr>
              <w:jc w:val="center"/>
              <w:rPr>
                <w:rFonts w:ascii="Arial" w:hAnsi="Arial" w:cs="Arial"/>
                <w:sz w:val="24"/>
                <w:szCs w:val="24"/>
              </w:rPr>
            </w:pPr>
            <w:r>
              <w:rPr>
                <w:rFonts w:ascii="Arial" w:hAnsi="Arial" w:cs="Arial"/>
                <w:sz w:val="24"/>
                <w:szCs w:val="24"/>
              </w:rPr>
              <w:t>83</w:t>
            </w:r>
          </w:p>
        </w:tc>
        <w:tc>
          <w:tcPr>
            <w:tcW w:w="1624" w:type="dxa"/>
            <w:tcBorders>
              <w:left w:val="double" w:sz="4" w:space="0" w:color="auto"/>
            </w:tcBorders>
          </w:tcPr>
          <w:p w14:paraId="08913521" w14:textId="7A31DC81"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37</w:t>
            </w:r>
          </w:p>
        </w:tc>
        <w:tc>
          <w:tcPr>
            <w:tcW w:w="1620" w:type="dxa"/>
          </w:tcPr>
          <w:p w14:paraId="45AFF5AD" w14:textId="0ED4CADC" w:rsidR="00B420E7" w:rsidRDefault="00887575" w:rsidP="004232C6">
            <w:pPr>
              <w:jc w:val="center"/>
              <w:rPr>
                <w:rFonts w:ascii="Arial" w:hAnsi="Arial" w:cs="Arial"/>
                <w:sz w:val="24"/>
                <w:szCs w:val="24"/>
              </w:rPr>
            </w:pPr>
            <w:r>
              <w:rPr>
                <w:rFonts w:ascii="Arial" w:hAnsi="Arial" w:cs="Arial"/>
                <w:sz w:val="24"/>
                <w:szCs w:val="24"/>
              </w:rPr>
              <w:t>65</w:t>
            </w:r>
          </w:p>
        </w:tc>
        <w:tc>
          <w:tcPr>
            <w:tcW w:w="1620" w:type="dxa"/>
          </w:tcPr>
          <w:p w14:paraId="0A70BAA7" w14:textId="4CD7AD8C" w:rsidR="00B420E7" w:rsidRDefault="00EB58B0" w:rsidP="004232C6">
            <w:pPr>
              <w:jc w:val="center"/>
              <w:rPr>
                <w:rFonts w:ascii="Arial" w:hAnsi="Arial" w:cs="Arial"/>
                <w:sz w:val="24"/>
                <w:szCs w:val="24"/>
              </w:rPr>
            </w:pPr>
            <w:r>
              <w:rPr>
                <w:rFonts w:ascii="Arial" w:hAnsi="Arial" w:cs="Arial"/>
                <w:sz w:val="24"/>
                <w:szCs w:val="24"/>
              </w:rPr>
              <w:t>72</w:t>
            </w:r>
          </w:p>
        </w:tc>
      </w:tr>
      <w:tr w:rsidR="00B420E7" w14:paraId="5480A94A" w14:textId="77777777" w:rsidTr="004232C6">
        <w:tc>
          <w:tcPr>
            <w:tcW w:w="1622" w:type="dxa"/>
          </w:tcPr>
          <w:p w14:paraId="44424D16" w14:textId="2C34F903"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17</w:t>
            </w:r>
          </w:p>
        </w:tc>
        <w:tc>
          <w:tcPr>
            <w:tcW w:w="1618" w:type="dxa"/>
          </w:tcPr>
          <w:p w14:paraId="3E941EC2" w14:textId="6DDC4B52" w:rsidR="00B420E7" w:rsidRDefault="000979E0" w:rsidP="004232C6">
            <w:pPr>
              <w:jc w:val="center"/>
              <w:rPr>
                <w:rFonts w:ascii="Arial" w:hAnsi="Arial" w:cs="Arial"/>
                <w:sz w:val="24"/>
                <w:szCs w:val="24"/>
              </w:rPr>
            </w:pPr>
            <w:r>
              <w:rPr>
                <w:rFonts w:ascii="Arial" w:hAnsi="Arial" w:cs="Arial"/>
                <w:sz w:val="24"/>
                <w:szCs w:val="24"/>
              </w:rPr>
              <w:t>63</w:t>
            </w:r>
          </w:p>
        </w:tc>
        <w:tc>
          <w:tcPr>
            <w:tcW w:w="1620" w:type="dxa"/>
            <w:tcBorders>
              <w:right w:val="double" w:sz="4" w:space="0" w:color="auto"/>
            </w:tcBorders>
          </w:tcPr>
          <w:p w14:paraId="536CC32E" w14:textId="3EF4C9B4" w:rsidR="00B420E7" w:rsidRDefault="0065336C" w:rsidP="004232C6">
            <w:pPr>
              <w:jc w:val="center"/>
              <w:rPr>
                <w:rFonts w:ascii="Arial" w:hAnsi="Arial" w:cs="Arial"/>
                <w:sz w:val="24"/>
                <w:szCs w:val="24"/>
              </w:rPr>
            </w:pPr>
            <w:r>
              <w:rPr>
                <w:rFonts w:ascii="Arial" w:hAnsi="Arial" w:cs="Arial"/>
                <w:sz w:val="24"/>
                <w:szCs w:val="24"/>
              </w:rPr>
              <w:t>6</w:t>
            </w:r>
            <w:r w:rsidR="00C86EA3">
              <w:rPr>
                <w:rFonts w:ascii="Arial" w:hAnsi="Arial" w:cs="Arial"/>
                <w:sz w:val="24"/>
                <w:szCs w:val="24"/>
              </w:rPr>
              <w:t>6</w:t>
            </w:r>
          </w:p>
        </w:tc>
        <w:tc>
          <w:tcPr>
            <w:tcW w:w="1624" w:type="dxa"/>
            <w:tcBorders>
              <w:left w:val="double" w:sz="4" w:space="0" w:color="auto"/>
            </w:tcBorders>
          </w:tcPr>
          <w:p w14:paraId="0E88993A" w14:textId="65E5433D"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38</w:t>
            </w:r>
          </w:p>
        </w:tc>
        <w:tc>
          <w:tcPr>
            <w:tcW w:w="1620" w:type="dxa"/>
          </w:tcPr>
          <w:p w14:paraId="296AED8F" w14:textId="38521C52" w:rsidR="00B420E7" w:rsidRDefault="00887575" w:rsidP="004232C6">
            <w:pPr>
              <w:jc w:val="center"/>
              <w:rPr>
                <w:rFonts w:ascii="Arial" w:hAnsi="Arial" w:cs="Arial"/>
                <w:sz w:val="24"/>
                <w:szCs w:val="24"/>
              </w:rPr>
            </w:pPr>
            <w:r>
              <w:rPr>
                <w:rFonts w:ascii="Arial" w:hAnsi="Arial" w:cs="Arial"/>
                <w:sz w:val="24"/>
                <w:szCs w:val="24"/>
              </w:rPr>
              <w:t>66</w:t>
            </w:r>
          </w:p>
        </w:tc>
        <w:tc>
          <w:tcPr>
            <w:tcW w:w="1620" w:type="dxa"/>
          </w:tcPr>
          <w:p w14:paraId="0628563A" w14:textId="21D0BCFB" w:rsidR="00B420E7" w:rsidRDefault="00EB58B0" w:rsidP="004232C6">
            <w:pPr>
              <w:jc w:val="center"/>
              <w:rPr>
                <w:rFonts w:ascii="Arial" w:hAnsi="Arial" w:cs="Arial"/>
                <w:sz w:val="24"/>
                <w:szCs w:val="24"/>
              </w:rPr>
            </w:pPr>
            <w:r>
              <w:rPr>
                <w:rFonts w:ascii="Arial" w:hAnsi="Arial" w:cs="Arial"/>
                <w:sz w:val="24"/>
                <w:szCs w:val="24"/>
              </w:rPr>
              <w:t>73</w:t>
            </w:r>
          </w:p>
        </w:tc>
      </w:tr>
      <w:tr w:rsidR="00B420E7" w14:paraId="16C7E21F" w14:textId="77777777" w:rsidTr="004232C6">
        <w:tc>
          <w:tcPr>
            <w:tcW w:w="1622" w:type="dxa"/>
          </w:tcPr>
          <w:p w14:paraId="66EB5AE4" w14:textId="0741BC8A"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18</w:t>
            </w:r>
          </w:p>
        </w:tc>
        <w:tc>
          <w:tcPr>
            <w:tcW w:w="1618" w:type="dxa"/>
          </w:tcPr>
          <w:p w14:paraId="6E0AC2F4" w14:textId="09BA41A2" w:rsidR="00B420E7" w:rsidRDefault="000979E0" w:rsidP="004232C6">
            <w:pPr>
              <w:jc w:val="center"/>
              <w:rPr>
                <w:rFonts w:ascii="Arial" w:hAnsi="Arial" w:cs="Arial"/>
                <w:sz w:val="24"/>
                <w:szCs w:val="24"/>
              </w:rPr>
            </w:pPr>
            <w:r>
              <w:rPr>
                <w:rFonts w:ascii="Arial" w:hAnsi="Arial" w:cs="Arial"/>
                <w:sz w:val="24"/>
                <w:szCs w:val="24"/>
              </w:rPr>
              <w:t>56</w:t>
            </w:r>
          </w:p>
        </w:tc>
        <w:tc>
          <w:tcPr>
            <w:tcW w:w="1620" w:type="dxa"/>
            <w:tcBorders>
              <w:right w:val="double" w:sz="4" w:space="0" w:color="auto"/>
            </w:tcBorders>
          </w:tcPr>
          <w:p w14:paraId="2DE5FA96" w14:textId="01700A59" w:rsidR="00B420E7" w:rsidRDefault="00C86EA3" w:rsidP="004232C6">
            <w:pPr>
              <w:jc w:val="center"/>
              <w:rPr>
                <w:rFonts w:ascii="Arial" w:hAnsi="Arial" w:cs="Arial"/>
                <w:sz w:val="24"/>
                <w:szCs w:val="24"/>
              </w:rPr>
            </w:pPr>
            <w:r>
              <w:rPr>
                <w:rFonts w:ascii="Arial" w:hAnsi="Arial" w:cs="Arial"/>
                <w:sz w:val="24"/>
                <w:szCs w:val="24"/>
              </w:rPr>
              <w:t>58</w:t>
            </w:r>
          </w:p>
        </w:tc>
        <w:tc>
          <w:tcPr>
            <w:tcW w:w="1624" w:type="dxa"/>
            <w:tcBorders>
              <w:left w:val="double" w:sz="4" w:space="0" w:color="auto"/>
            </w:tcBorders>
          </w:tcPr>
          <w:p w14:paraId="6ACB0E5A" w14:textId="27515719"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39</w:t>
            </w:r>
          </w:p>
        </w:tc>
        <w:tc>
          <w:tcPr>
            <w:tcW w:w="1620" w:type="dxa"/>
          </w:tcPr>
          <w:p w14:paraId="0AF285F0" w14:textId="66FEE34A" w:rsidR="00B420E7" w:rsidRDefault="00887575" w:rsidP="004232C6">
            <w:pPr>
              <w:jc w:val="center"/>
              <w:rPr>
                <w:rFonts w:ascii="Arial" w:hAnsi="Arial" w:cs="Arial"/>
                <w:sz w:val="24"/>
                <w:szCs w:val="24"/>
              </w:rPr>
            </w:pPr>
            <w:r>
              <w:rPr>
                <w:rFonts w:ascii="Arial" w:hAnsi="Arial" w:cs="Arial"/>
                <w:sz w:val="24"/>
                <w:szCs w:val="24"/>
              </w:rPr>
              <w:t>61</w:t>
            </w:r>
          </w:p>
        </w:tc>
        <w:tc>
          <w:tcPr>
            <w:tcW w:w="1620" w:type="dxa"/>
          </w:tcPr>
          <w:p w14:paraId="150909C1" w14:textId="64A5BB65" w:rsidR="00B420E7" w:rsidRDefault="00EB58B0" w:rsidP="004232C6">
            <w:pPr>
              <w:jc w:val="center"/>
              <w:rPr>
                <w:rFonts w:ascii="Arial" w:hAnsi="Arial" w:cs="Arial"/>
                <w:sz w:val="24"/>
                <w:szCs w:val="24"/>
              </w:rPr>
            </w:pPr>
            <w:r>
              <w:rPr>
                <w:rFonts w:ascii="Arial" w:hAnsi="Arial" w:cs="Arial"/>
                <w:sz w:val="24"/>
                <w:szCs w:val="24"/>
              </w:rPr>
              <w:t>98</w:t>
            </w:r>
          </w:p>
        </w:tc>
      </w:tr>
      <w:tr w:rsidR="00B420E7" w14:paraId="38CDB4A1" w14:textId="77777777" w:rsidTr="004232C6">
        <w:tc>
          <w:tcPr>
            <w:tcW w:w="1622" w:type="dxa"/>
          </w:tcPr>
          <w:p w14:paraId="0D3A6ACC" w14:textId="7FEAA271"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19</w:t>
            </w:r>
          </w:p>
        </w:tc>
        <w:tc>
          <w:tcPr>
            <w:tcW w:w="1618" w:type="dxa"/>
          </w:tcPr>
          <w:p w14:paraId="151FDC0B" w14:textId="1AF20B44" w:rsidR="00B420E7" w:rsidRDefault="000979E0" w:rsidP="004232C6">
            <w:pPr>
              <w:jc w:val="center"/>
              <w:rPr>
                <w:rFonts w:ascii="Arial" w:hAnsi="Arial" w:cs="Arial"/>
                <w:sz w:val="24"/>
                <w:szCs w:val="24"/>
              </w:rPr>
            </w:pPr>
            <w:r>
              <w:rPr>
                <w:rFonts w:ascii="Arial" w:hAnsi="Arial" w:cs="Arial"/>
                <w:sz w:val="24"/>
                <w:szCs w:val="24"/>
              </w:rPr>
              <w:t>31</w:t>
            </w:r>
          </w:p>
        </w:tc>
        <w:tc>
          <w:tcPr>
            <w:tcW w:w="1620" w:type="dxa"/>
            <w:tcBorders>
              <w:right w:val="double" w:sz="4" w:space="0" w:color="auto"/>
            </w:tcBorders>
          </w:tcPr>
          <w:p w14:paraId="024953DD" w14:textId="1FC9B071" w:rsidR="00B420E7" w:rsidRDefault="00C86EA3" w:rsidP="004232C6">
            <w:pPr>
              <w:jc w:val="center"/>
              <w:rPr>
                <w:rFonts w:ascii="Arial" w:hAnsi="Arial" w:cs="Arial"/>
                <w:sz w:val="24"/>
                <w:szCs w:val="24"/>
              </w:rPr>
            </w:pPr>
            <w:r>
              <w:rPr>
                <w:rFonts w:ascii="Arial" w:hAnsi="Arial" w:cs="Arial"/>
                <w:sz w:val="24"/>
                <w:szCs w:val="24"/>
              </w:rPr>
              <w:t>62</w:t>
            </w:r>
          </w:p>
        </w:tc>
        <w:tc>
          <w:tcPr>
            <w:tcW w:w="1624" w:type="dxa"/>
            <w:tcBorders>
              <w:left w:val="double" w:sz="4" w:space="0" w:color="auto"/>
            </w:tcBorders>
          </w:tcPr>
          <w:p w14:paraId="5222EBCC" w14:textId="76872F0C"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40</w:t>
            </w:r>
          </w:p>
        </w:tc>
        <w:tc>
          <w:tcPr>
            <w:tcW w:w="1620" w:type="dxa"/>
          </w:tcPr>
          <w:p w14:paraId="20BCD8E4" w14:textId="6F0B927F" w:rsidR="00B420E7" w:rsidRDefault="00887575" w:rsidP="004232C6">
            <w:pPr>
              <w:jc w:val="center"/>
              <w:rPr>
                <w:rFonts w:ascii="Arial" w:hAnsi="Arial" w:cs="Arial"/>
                <w:sz w:val="24"/>
                <w:szCs w:val="24"/>
              </w:rPr>
            </w:pPr>
            <w:r>
              <w:rPr>
                <w:rFonts w:ascii="Arial" w:hAnsi="Arial" w:cs="Arial"/>
                <w:sz w:val="24"/>
                <w:szCs w:val="24"/>
              </w:rPr>
              <w:t>64</w:t>
            </w:r>
          </w:p>
        </w:tc>
        <w:tc>
          <w:tcPr>
            <w:tcW w:w="1620" w:type="dxa"/>
          </w:tcPr>
          <w:p w14:paraId="07D95CE7" w14:textId="043B570E" w:rsidR="00B420E7" w:rsidRDefault="00EB58B0" w:rsidP="004232C6">
            <w:pPr>
              <w:jc w:val="center"/>
              <w:rPr>
                <w:rFonts w:ascii="Arial" w:hAnsi="Arial" w:cs="Arial"/>
                <w:sz w:val="24"/>
                <w:szCs w:val="24"/>
              </w:rPr>
            </w:pPr>
            <w:r>
              <w:rPr>
                <w:rFonts w:ascii="Arial" w:hAnsi="Arial" w:cs="Arial"/>
                <w:sz w:val="24"/>
                <w:szCs w:val="24"/>
              </w:rPr>
              <w:t>80</w:t>
            </w:r>
          </w:p>
        </w:tc>
      </w:tr>
      <w:tr w:rsidR="00B420E7" w14:paraId="150B51FD" w14:textId="77777777" w:rsidTr="004232C6">
        <w:tc>
          <w:tcPr>
            <w:tcW w:w="1622" w:type="dxa"/>
            <w:tcBorders>
              <w:bottom w:val="single" w:sz="4" w:space="0" w:color="auto"/>
            </w:tcBorders>
          </w:tcPr>
          <w:p w14:paraId="46974C7F" w14:textId="6766BE9C"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20</w:t>
            </w:r>
          </w:p>
        </w:tc>
        <w:tc>
          <w:tcPr>
            <w:tcW w:w="1618" w:type="dxa"/>
            <w:tcBorders>
              <w:bottom w:val="single" w:sz="4" w:space="0" w:color="auto"/>
            </w:tcBorders>
          </w:tcPr>
          <w:p w14:paraId="355E6CF8" w14:textId="2A6000B3" w:rsidR="00B420E7" w:rsidRDefault="00CF03F3" w:rsidP="004232C6">
            <w:pPr>
              <w:jc w:val="center"/>
              <w:rPr>
                <w:rFonts w:ascii="Arial" w:hAnsi="Arial" w:cs="Arial"/>
                <w:sz w:val="24"/>
                <w:szCs w:val="24"/>
              </w:rPr>
            </w:pPr>
            <w:r>
              <w:rPr>
                <w:rFonts w:ascii="Arial" w:hAnsi="Arial" w:cs="Arial"/>
                <w:sz w:val="24"/>
                <w:szCs w:val="24"/>
              </w:rPr>
              <w:t>66</w:t>
            </w:r>
          </w:p>
        </w:tc>
        <w:tc>
          <w:tcPr>
            <w:tcW w:w="1620" w:type="dxa"/>
            <w:tcBorders>
              <w:bottom w:val="single" w:sz="4" w:space="0" w:color="auto"/>
              <w:right w:val="double" w:sz="4" w:space="0" w:color="auto"/>
            </w:tcBorders>
          </w:tcPr>
          <w:p w14:paraId="02872EDA" w14:textId="0BB14360" w:rsidR="00B420E7" w:rsidRDefault="00C86EA3" w:rsidP="004232C6">
            <w:pPr>
              <w:jc w:val="center"/>
              <w:rPr>
                <w:rFonts w:ascii="Arial" w:hAnsi="Arial" w:cs="Arial"/>
                <w:sz w:val="24"/>
                <w:szCs w:val="24"/>
              </w:rPr>
            </w:pPr>
            <w:r>
              <w:rPr>
                <w:rFonts w:ascii="Arial" w:hAnsi="Arial" w:cs="Arial"/>
                <w:sz w:val="24"/>
                <w:szCs w:val="24"/>
              </w:rPr>
              <w:t>62</w:t>
            </w:r>
          </w:p>
        </w:tc>
        <w:tc>
          <w:tcPr>
            <w:tcW w:w="1624" w:type="dxa"/>
            <w:tcBorders>
              <w:left w:val="double" w:sz="4" w:space="0" w:color="auto"/>
              <w:bottom w:val="single" w:sz="4" w:space="0" w:color="auto"/>
            </w:tcBorders>
          </w:tcPr>
          <w:p w14:paraId="171D22FC" w14:textId="3B24DED0"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41</w:t>
            </w:r>
          </w:p>
        </w:tc>
        <w:tc>
          <w:tcPr>
            <w:tcW w:w="1620" w:type="dxa"/>
            <w:tcBorders>
              <w:bottom w:val="single" w:sz="4" w:space="0" w:color="auto"/>
            </w:tcBorders>
          </w:tcPr>
          <w:p w14:paraId="53D3E375" w14:textId="5FEC0401" w:rsidR="00B420E7" w:rsidRDefault="00887575" w:rsidP="004232C6">
            <w:pPr>
              <w:jc w:val="center"/>
              <w:rPr>
                <w:rFonts w:ascii="Arial" w:hAnsi="Arial" w:cs="Arial"/>
                <w:sz w:val="24"/>
                <w:szCs w:val="24"/>
              </w:rPr>
            </w:pPr>
            <w:r>
              <w:rPr>
                <w:rFonts w:ascii="Arial" w:hAnsi="Arial" w:cs="Arial"/>
                <w:sz w:val="24"/>
                <w:szCs w:val="24"/>
              </w:rPr>
              <w:t>72</w:t>
            </w:r>
          </w:p>
        </w:tc>
        <w:tc>
          <w:tcPr>
            <w:tcW w:w="1620" w:type="dxa"/>
            <w:tcBorders>
              <w:bottom w:val="single" w:sz="4" w:space="0" w:color="auto"/>
            </w:tcBorders>
          </w:tcPr>
          <w:p w14:paraId="02C9DC0B" w14:textId="29F38FA3" w:rsidR="00B420E7" w:rsidRDefault="00EB58B0" w:rsidP="004232C6">
            <w:pPr>
              <w:jc w:val="center"/>
              <w:rPr>
                <w:rFonts w:ascii="Arial" w:hAnsi="Arial" w:cs="Arial"/>
                <w:sz w:val="24"/>
                <w:szCs w:val="24"/>
              </w:rPr>
            </w:pPr>
            <w:r>
              <w:rPr>
                <w:rFonts w:ascii="Arial" w:hAnsi="Arial" w:cs="Arial"/>
                <w:sz w:val="24"/>
                <w:szCs w:val="24"/>
              </w:rPr>
              <w:t>73</w:t>
            </w:r>
          </w:p>
        </w:tc>
      </w:tr>
      <w:tr w:rsidR="00B420E7" w14:paraId="7C4A1922" w14:textId="77777777" w:rsidTr="004232C6">
        <w:tc>
          <w:tcPr>
            <w:tcW w:w="1622" w:type="dxa"/>
            <w:tcBorders>
              <w:bottom w:val="double" w:sz="4" w:space="0" w:color="auto"/>
            </w:tcBorders>
          </w:tcPr>
          <w:p w14:paraId="6E550F08" w14:textId="6BAB66B9"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21</w:t>
            </w:r>
          </w:p>
        </w:tc>
        <w:tc>
          <w:tcPr>
            <w:tcW w:w="1618" w:type="dxa"/>
            <w:tcBorders>
              <w:bottom w:val="double" w:sz="4" w:space="0" w:color="auto"/>
            </w:tcBorders>
          </w:tcPr>
          <w:p w14:paraId="502E989F" w14:textId="7FB966C0" w:rsidR="00B420E7" w:rsidRDefault="00CF03F3" w:rsidP="004232C6">
            <w:pPr>
              <w:jc w:val="center"/>
              <w:rPr>
                <w:rFonts w:ascii="Arial" w:hAnsi="Arial" w:cs="Arial"/>
                <w:sz w:val="24"/>
                <w:szCs w:val="24"/>
              </w:rPr>
            </w:pPr>
            <w:r>
              <w:rPr>
                <w:rFonts w:ascii="Arial" w:hAnsi="Arial" w:cs="Arial"/>
                <w:sz w:val="24"/>
                <w:szCs w:val="24"/>
              </w:rPr>
              <w:t>60</w:t>
            </w:r>
          </w:p>
        </w:tc>
        <w:tc>
          <w:tcPr>
            <w:tcW w:w="1620" w:type="dxa"/>
            <w:tcBorders>
              <w:bottom w:val="double" w:sz="4" w:space="0" w:color="auto"/>
              <w:right w:val="double" w:sz="4" w:space="0" w:color="auto"/>
            </w:tcBorders>
          </w:tcPr>
          <w:p w14:paraId="26A1E933" w14:textId="04D0F0BD" w:rsidR="00B420E7" w:rsidRDefault="00C86EA3" w:rsidP="004232C6">
            <w:pPr>
              <w:jc w:val="center"/>
              <w:rPr>
                <w:rFonts w:ascii="Arial" w:hAnsi="Arial" w:cs="Arial"/>
                <w:sz w:val="24"/>
                <w:szCs w:val="24"/>
              </w:rPr>
            </w:pPr>
            <w:r>
              <w:rPr>
                <w:rFonts w:ascii="Arial" w:hAnsi="Arial" w:cs="Arial"/>
                <w:sz w:val="24"/>
                <w:szCs w:val="24"/>
              </w:rPr>
              <w:t>84</w:t>
            </w:r>
          </w:p>
        </w:tc>
        <w:tc>
          <w:tcPr>
            <w:tcW w:w="1624" w:type="dxa"/>
            <w:tcBorders>
              <w:left w:val="double" w:sz="4" w:space="0" w:color="auto"/>
              <w:bottom w:val="double" w:sz="4" w:space="0" w:color="auto"/>
            </w:tcBorders>
          </w:tcPr>
          <w:p w14:paraId="2C7C1069" w14:textId="1084AA5B" w:rsidR="00B420E7" w:rsidRDefault="00A66022" w:rsidP="004232C6">
            <w:pPr>
              <w:jc w:val="center"/>
              <w:rPr>
                <w:rFonts w:ascii="Arial" w:hAnsi="Arial" w:cs="Arial"/>
                <w:sz w:val="24"/>
                <w:szCs w:val="24"/>
              </w:rPr>
            </w:pPr>
            <w:r>
              <w:rPr>
                <w:rFonts w:ascii="Arial" w:hAnsi="Arial" w:cs="Arial"/>
                <w:sz w:val="24"/>
                <w:szCs w:val="24"/>
              </w:rPr>
              <w:t>C</w:t>
            </w:r>
            <w:r w:rsidR="00B420E7">
              <w:rPr>
                <w:rFonts w:ascii="Arial" w:hAnsi="Arial" w:cs="Arial"/>
                <w:sz w:val="24"/>
                <w:szCs w:val="24"/>
              </w:rPr>
              <w:t>42</w:t>
            </w:r>
          </w:p>
        </w:tc>
        <w:tc>
          <w:tcPr>
            <w:tcW w:w="1620" w:type="dxa"/>
            <w:tcBorders>
              <w:bottom w:val="double" w:sz="4" w:space="0" w:color="auto"/>
            </w:tcBorders>
          </w:tcPr>
          <w:p w14:paraId="2E8E5F8B" w14:textId="690AD54F" w:rsidR="00B420E7" w:rsidRDefault="00887575" w:rsidP="004232C6">
            <w:pPr>
              <w:jc w:val="center"/>
              <w:rPr>
                <w:rFonts w:ascii="Arial" w:hAnsi="Arial" w:cs="Arial"/>
                <w:sz w:val="24"/>
                <w:szCs w:val="24"/>
              </w:rPr>
            </w:pPr>
            <w:r>
              <w:rPr>
                <w:rFonts w:ascii="Arial" w:hAnsi="Arial" w:cs="Arial"/>
                <w:sz w:val="24"/>
                <w:szCs w:val="24"/>
              </w:rPr>
              <w:t>62</w:t>
            </w:r>
          </w:p>
        </w:tc>
        <w:tc>
          <w:tcPr>
            <w:tcW w:w="1620" w:type="dxa"/>
            <w:tcBorders>
              <w:bottom w:val="double" w:sz="4" w:space="0" w:color="auto"/>
            </w:tcBorders>
          </w:tcPr>
          <w:p w14:paraId="26F41158" w14:textId="30DB4E9F" w:rsidR="00B420E7" w:rsidRDefault="00524DFA" w:rsidP="004232C6">
            <w:pPr>
              <w:jc w:val="center"/>
              <w:rPr>
                <w:rFonts w:ascii="Arial" w:hAnsi="Arial" w:cs="Arial"/>
                <w:sz w:val="24"/>
                <w:szCs w:val="24"/>
              </w:rPr>
            </w:pPr>
            <w:r>
              <w:rPr>
                <w:rFonts w:ascii="Arial" w:hAnsi="Arial" w:cs="Arial"/>
                <w:sz w:val="24"/>
                <w:szCs w:val="24"/>
              </w:rPr>
              <w:t>69</w:t>
            </w:r>
          </w:p>
        </w:tc>
      </w:tr>
    </w:tbl>
    <w:p w14:paraId="6486743A"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2E2C6194" w14:textId="7430C3D6"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11485BA3" w:rsidR="004D5E9B" w:rsidRDefault="00524DFA" w:rsidP="00524DFA">
      <w:pPr>
        <w:pStyle w:val="Heading1"/>
        <w:jc w:val="left"/>
      </w:pPr>
      <w:r>
        <w:lastRenderedPageBreak/>
        <w:t>The Task</w:t>
      </w:r>
    </w:p>
    <w:p w14:paraId="057DFD29" w14:textId="77777777" w:rsidR="004D5E9B" w:rsidRDefault="004D5E9B" w:rsidP="00D22D9C">
      <w:pPr>
        <w:jc w:val="both"/>
        <w:rPr>
          <w:rFonts w:ascii="Arial" w:hAnsi="Arial" w:cs="Arial"/>
          <w:sz w:val="22"/>
          <w:szCs w:val="22"/>
        </w:rPr>
      </w:pPr>
    </w:p>
    <w:p w14:paraId="3578935D" w14:textId="77777777" w:rsidR="008E0081" w:rsidRPr="00DC2AB7" w:rsidRDefault="008E0081" w:rsidP="008E0081">
      <w:pPr>
        <w:ind w:left="720"/>
        <w:rPr>
          <w:rFonts w:ascii="Arial" w:hAnsi="Arial" w:cs="Arial"/>
          <w:sz w:val="24"/>
          <w:szCs w:val="24"/>
        </w:rPr>
      </w:pPr>
      <w:r w:rsidRPr="00116C2E">
        <w:rPr>
          <w:rFonts w:ascii="Arial" w:hAnsi="Arial" w:cs="Arial"/>
          <w:sz w:val="24"/>
          <w:szCs w:val="24"/>
        </w:rPr>
        <w:t xml:space="preserve">You should analyse this data with a view to </w:t>
      </w:r>
      <w:r>
        <w:rPr>
          <w:rFonts w:ascii="Arial" w:hAnsi="Arial" w:cs="Arial"/>
          <w:sz w:val="24"/>
          <w:szCs w:val="24"/>
        </w:rPr>
        <w:t>submitting a report on the viability of the new routing algorithm by determining it had a significant effect on the latency in the network response</w:t>
      </w:r>
      <w:r w:rsidRPr="00116C2E">
        <w:rPr>
          <w:rFonts w:ascii="Arial" w:hAnsi="Arial" w:cs="Arial"/>
          <w:sz w:val="24"/>
          <w:szCs w:val="24"/>
        </w:rPr>
        <w:t>. Your analysis should include the following factors:</w:t>
      </w:r>
    </w:p>
    <w:p w14:paraId="6DBA17AC" w14:textId="77777777" w:rsidR="008E0081" w:rsidRPr="00116C2E" w:rsidRDefault="008E0081" w:rsidP="008E0081">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The development of an appropriate set of testable hypotheses for the experiment</w:t>
      </w:r>
      <w:r>
        <w:rPr>
          <w:rFonts w:ascii="Arial" w:hAnsi="Arial" w:cs="Arial"/>
          <w:sz w:val="24"/>
          <w:szCs w:val="24"/>
        </w:rPr>
        <w:t>.</w:t>
      </w:r>
    </w:p>
    <w:p w14:paraId="172B06DD" w14:textId="77777777" w:rsidR="008E0081" w:rsidRPr="00116C2E" w:rsidRDefault="008E0081" w:rsidP="008E0081">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The testing of your hypotheses to significance levels of p=0.10, p=0.0</w:t>
      </w:r>
      <w:r>
        <w:rPr>
          <w:rFonts w:ascii="Arial" w:hAnsi="Arial" w:cs="Arial"/>
          <w:sz w:val="24"/>
          <w:szCs w:val="24"/>
        </w:rPr>
        <w:t>5</w:t>
      </w:r>
      <w:r w:rsidRPr="00116C2E">
        <w:rPr>
          <w:rFonts w:ascii="Arial" w:hAnsi="Arial" w:cs="Arial"/>
          <w:sz w:val="24"/>
          <w:szCs w:val="24"/>
        </w:rPr>
        <w:t xml:space="preserve"> and p=0.0</w:t>
      </w:r>
      <w:r>
        <w:rPr>
          <w:rFonts w:ascii="Arial" w:hAnsi="Arial" w:cs="Arial"/>
          <w:sz w:val="24"/>
          <w:szCs w:val="24"/>
        </w:rPr>
        <w:t>1</w:t>
      </w:r>
    </w:p>
    <w:p w14:paraId="68B31CFB" w14:textId="77777777" w:rsidR="008E0081" w:rsidRDefault="008E0081" w:rsidP="008E0081">
      <w:pPr>
        <w:ind w:left="1440" w:hanging="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The presence of any outliers in the data and the effect that they have on the outcome</w:t>
      </w:r>
      <w:r>
        <w:rPr>
          <w:rFonts w:ascii="Arial" w:hAnsi="Arial" w:cs="Arial"/>
          <w:sz w:val="24"/>
          <w:szCs w:val="24"/>
        </w:rPr>
        <w:t>.</w:t>
      </w:r>
    </w:p>
    <w:p w14:paraId="3A6BBB13" w14:textId="77777777" w:rsidR="008E0081" w:rsidRPr="00A9380C" w:rsidRDefault="008E0081" w:rsidP="008E0081">
      <w:pPr>
        <w:pStyle w:val="ListParagraph"/>
        <w:numPr>
          <w:ilvl w:val="0"/>
          <w:numId w:val="21"/>
        </w:numPr>
        <w:rPr>
          <w:rFonts w:ascii="Arial" w:hAnsi="Arial" w:cs="Arial"/>
          <w:sz w:val="22"/>
          <w:szCs w:val="22"/>
        </w:rPr>
      </w:pPr>
      <w:r w:rsidRPr="00A9380C">
        <w:rPr>
          <w:rFonts w:ascii="Arial" w:hAnsi="Arial" w:cs="Arial"/>
          <w:sz w:val="22"/>
          <w:szCs w:val="22"/>
        </w:rPr>
        <w:t>Consider whether such a datapoint, if there is one, should be included, corrected or removed and why this may be.</w:t>
      </w:r>
    </w:p>
    <w:p w14:paraId="51F4A556" w14:textId="77777777" w:rsidR="008E0081" w:rsidRPr="00116C2E" w:rsidRDefault="008E0081" w:rsidP="008E0081">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Any other features of the data that appear during your investigation of the dataset.</w:t>
      </w:r>
    </w:p>
    <w:p w14:paraId="3177C17D" w14:textId="77777777" w:rsidR="008E0081" w:rsidRPr="00116C2E" w:rsidRDefault="008E0081" w:rsidP="008E0081">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Any other factors that might affect the results but have not been considered in the stated experimental set-up, together with ideas as to how you might control these factors.</w:t>
      </w:r>
    </w:p>
    <w:p w14:paraId="5A46ABCE" w14:textId="77777777" w:rsidR="008E0081" w:rsidRPr="00116C2E" w:rsidRDefault="008E0081" w:rsidP="008E0081">
      <w:pPr>
        <w:ind w:left="720"/>
        <w:rPr>
          <w:rFonts w:ascii="Arial" w:hAnsi="Arial" w:cs="Arial"/>
          <w:sz w:val="24"/>
          <w:szCs w:val="24"/>
        </w:rPr>
      </w:pPr>
    </w:p>
    <w:p w14:paraId="6439DE0B" w14:textId="77777777" w:rsidR="008E0081" w:rsidRPr="00A406E5" w:rsidRDefault="008E0081" w:rsidP="008E0081">
      <w:pPr>
        <w:ind w:left="720"/>
        <w:rPr>
          <w:rFonts w:ascii="Arial" w:hAnsi="Arial" w:cs="Arial"/>
          <w:sz w:val="24"/>
          <w:szCs w:val="24"/>
        </w:rPr>
      </w:pPr>
      <w:r w:rsidRPr="00116C2E">
        <w:rPr>
          <w:rFonts w:ascii="Arial" w:hAnsi="Arial" w:cs="Arial"/>
          <w:sz w:val="24"/>
          <w:szCs w:val="24"/>
        </w:rPr>
        <w:t>This analysis should be documented in a report of no more than 2</w:t>
      </w:r>
      <w:r>
        <w:rPr>
          <w:rFonts w:ascii="Arial" w:hAnsi="Arial" w:cs="Arial"/>
          <w:sz w:val="24"/>
          <w:szCs w:val="24"/>
        </w:rPr>
        <w:t>5</w:t>
      </w:r>
      <w:r w:rsidRPr="00116C2E">
        <w:rPr>
          <w:rFonts w:ascii="Arial" w:hAnsi="Arial" w:cs="Arial"/>
          <w:sz w:val="24"/>
          <w:szCs w:val="24"/>
        </w:rPr>
        <w:t>00 words illustrated with appropriate data visualisations.</w:t>
      </w:r>
    </w:p>
    <w:p w14:paraId="1B082E88" w14:textId="77777777" w:rsidR="008E0081" w:rsidRPr="00A406E5" w:rsidRDefault="008E0081" w:rsidP="008E0081">
      <w:pPr>
        <w:ind w:left="720"/>
        <w:rPr>
          <w:rFonts w:ascii="Arial" w:hAnsi="Arial" w:cs="Arial"/>
          <w:sz w:val="24"/>
          <w:szCs w:val="24"/>
        </w:rPr>
      </w:pPr>
    </w:p>
    <w:p w14:paraId="23EDC56A" w14:textId="77777777" w:rsidR="008E0081" w:rsidRPr="00A406E5" w:rsidRDefault="008E0081" w:rsidP="008E0081">
      <w:pPr>
        <w:ind w:left="720"/>
        <w:rPr>
          <w:rFonts w:ascii="Arial" w:hAnsi="Arial" w:cs="Arial"/>
          <w:sz w:val="24"/>
          <w:szCs w:val="24"/>
        </w:rPr>
      </w:pPr>
    </w:p>
    <w:p w14:paraId="73BB3B36" w14:textId="77777777" w:rsidR="008E0081" w:rsidRPr="00A9380C" w:rsidRDefault="008E0081" w:rsidP="008E0081">
      <w:pPr>
        <w:ind w:left="360"/>
        <w:jc w:val="both"/>
        <w:rPr>
          <w:rFonts w:ascii="Arial" w:hAnsi="Arial" w:cs="Arial"/>
          <w:b/>
          <w:bCs/>
          <w:sz w:val="22"/>
          <w:szCs w:val="22"/>
        </w:rPr>
      </w:pPr>
      <w:r w:rsidRPr="00A9380C">
        <w:rPr>
          <w:rFonts w:ascii="Arial" w:hAnsi="Arial" w:cs="Arial"/>
          <w:b/>
          <w:bCs/>
          <w:sz w:val="22"/>
          <w:szCs w:val="22"/>
        </w:rPr>
        <w:t>Marks will be awarded for:</w:t>
      </w:r>
    </w:p>
    <w:p w14:paraId="70DB804C" w14:textId="77777777" w:rsidR="008E0081" w:rsidRDefault="008E0081" w:rsidP="008E0081">
      <w:pPr>
        <w:pStyle w:val="ListParagraph"/>
        <w:numPr>
          <w:ilvl w:val="0"/>
          <w:numId w:val="22"/>
        </w:numPr>
        <w:ind w:left="720"/>
        <w:rPr>
          <w:rFonts w:ascii="Arial" w:hAnsi="Arial" w:cs="Arial"/>
          <w:sz w:val="22"/>
          <w:szCs w:val="22"/>
        </w:rPr>
      </w:pPr>
      <w:r w:rsidRPr="00454001">
        <w:rPr>
          <w:rFonts w:ascii="Arial" w:hAnsi="Arial" w:cs="Arial"/>
          <w:b/>
          <w:bCs/>
          <w:sz w:val="22"/>
          <w:szCs w:val="22"/>
        </w:rPr>
        <w:t>(</w:t>
      </w:r>
      <w:r>
        <w:rPr>
          <w:rFonts w:ascii="Arial" w:hAnsi="Arial" w:cs="Arial"/>
          <w:b/>
          <w:bCs/>
          <w:sz w:val="22"/>
          <w:szCs w:val="22"/>
        </w:rPr>
        <w:t>30</w:t>
      </w:r>
      <w:r w:rsidRPr="00454001">
        <w:rPr>
          <w:rFonts w:ascii="Arial" w:hAnsi="Arial" w:cs="Arial"/>
          <w:b/>
          <w:bCs/>
          <w:sz w:val="22"/>
          <w:szCs w:val="22"/>
        </w:rPr>
        <w:t>% Knowledge and understanding</w:t>
      </w:r>
      <w:r>
        <w:rPr>
          <w:rFonts w:ascii="Arial" w:hAnsi="Arial" w:cs="Arial"/>
          <w:b/>
          <w:bCs/>
          <w:sz w:val="22"/>
          <w:szCs w:val="22"/>
        </w:rPr>
        <w:t xml:space="preserve"> skills</w:t>
      </w:r>
      <w:r w:rsidRPr="00454001">
        <w:rPr>
          <w:rFonts w:ascii="Arial" w:hAnsi="Arial" w:cs="Arial"/>
          <w:b/>
          <w:bCs/>
          <w:sz w:val="22"/>
          <w:szCs w:val="22"/>
        </w:rPr>
        <w:t>)</w:t>
      </w:r>
    </w:p>
    <w:p w14:paraId="2FD5E337" w14:textId="77777777" w:rsidR="008E0081" w:rsidRPr="00BC66D0" w:rsidRDefault="008E0081" w:rsidP="008E0081">
      <w:pPr>
        <w:ind w:left="360" w:firstLine="360"/>
        <w:rPr>
          <w:rFonts w:ascii="Arial" w:hAnsi="Arial" w:cs="Arial"/>
          <w:sz w:val="22"/>
          <w:szCs w:val="22"/>
        </w:rPr>
      </w:pPr>
      <w:r w:rsidRPr="00BC66D0">
        <w:rPr>
          <w:rFonts w:ascii="Arial" w:hAnsi="Arial" w:cs="Arial"/>
          <w:sz w:val="22"/>
          <w:szCs w:val="22"/>
        </w:rPr>
        <w:t>Analysis</w:t>
      </w:r>
    </w:p>
    <w:p w14:paraId="3B7A7558" w14:textId="77777777" w:rsidR="008E0081" w:rsidRPr="006C43AC"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Descriptions of the dataset</w:t>
      </w:r>
    </w:p>
    <w:p w14:paraId="63F48BEE" w14:textId="77777777" w:rsidR="008E0081"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Development of appropriate hypotheses for the analysis</w:t>
      </w:r>
    </w:p>
    <w:p w14:paraId="37A916EF" w14:textId="77777777" w:rsidR="008E0081" w:rsidRPr="006C34C5" w:rsidRDefault="008E0081" w:rsidP="008E0081">
      <w:pPr>
        <w:pStyle w:val="ListParagraph"/>
        <w:numPr>
          <w:ilvl w:val="0"/>
          <w:numId w:val="22"/>
        </w:numPr>
        <w:ind w:left="720"/>
        <w:jc w:val="both"/>
        <w:rPr>
          <w:rFonts w:ascii="Arial" w:hAnsi="Arial" w:cs="Arial"/>
          <w:sz w:val="22"/>
          <w:szCs w:val="22"/>
        </w:rPr>
      </w:pPr>
      <w:r>
        <w:rPr>
          <w:rFonts w:ascii="Arial" w:hAnsi="Arial" w:cs="Arial"/>
          <w:b/>
          <w:bCs/>
          <w:sz w:val="22"/>
          <w:szCs w:val="22"/>
        </w:rPr>
        <w:t xml:space="preserve">(30% </w:t>
      </w:r>
      <w:r w:rsidRPr="00454001">
        <w:rPr>
          <w:rFonts w:ascii="Arial" w:hAnsi="Arial" w:cs="Arial"/>
          <w:b/>
          <w:bCs/>
          <w:sz w:val="22"/>
          <w:szCs w:val="22"/>
        </w:rPr>
        <w:t>Cognitive and intellectual skills)</w:t>
      </w:r>
    </w:p>
    <w:p w14:paraId="6CE190C2" w14:textId="77777777" w:rsidR="008E0081" w:rsidRPr="0002716C" w:rsidRDefault="008E0081" w:rsidP="008E0081">
      <w:pPr>
        <w:ind w:left="720"/>
        <w:jc w:val="both"/>
        <w:rPr>
          <w:rFonts w:ascii="Arial" w:hAnsi="Arial" w:cs="Arial"/>
          <w:sz w:val="22"/>
          <w:szCs w:val="22"/>
        </w:rPr>
      </w:pPr>
      <w:r>
        <w:rPr>
          <w:rFonts w:ascii="Arial" w:hAnsi="Arial" w:cs="Arial"/>
          <w:sz w:val="22"/>
          <w:szCs w:val="22"/>
        </w:rPr>
        <w:t>Analysis and Interpretation</w:t>
      </w:r>
    </w:p>
    <w:p w14:paraId="247B5CB0" w14:textId="77777777" w:rsidR="008E0081" w:rsidRPr="006C43AC"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Selection (and justification) of appropriate techniques to perform the analysis</w:t>
      </w:r>
    </w:p>
    <w:p w14:paraId="2B9F894E" w14:textId="77777777" w:rsidR="008E0081"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Selection (and justification) of appropriate techniques to present the results of the analysis.</w:t>
      </w:r>
    </w:p>
    <w:p w14:paraId="2263461C" w14:textId="77777777" w:rsidR="008E0081" w:rsidRPr="00173834"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Interpretation of the results of the analyses</w:t>
      </w:r>
    </w:p>
    <w:p w14:paraId="558572AB" w14:textId="77777777" w:rsidR="008E0081" w:rsidRDefault="008E0081" w:rsidP="008E0081">
      <w:pPr>
        <w:pStyle w:val="ListParagraph"/>
        <w:numPr>
          <w:ilvl w:val="0"/>
          <w:numId w:val="22"/>
        </w:numPr>
        <w:ind w:left="720"/>
        <w:jc w:val="both"/>
        <w:rPr>
          <w:rFonts w:ascii="Arial" w:hAnsi="Arial" w:cs="Arial"/>
          <w:sz w:val="22"/>
          <w:szCs w:val="22"/>
        </w:rPr>
      </w:pPr>
      <w:r w:rsidRPr="006373B6">
        <w:rPr>
          <w:rFonts w:ascii="Arial" w:hAnsi="Arial" w:cs="Arial"/>
          <w:b/>
          <w:bCs/>
          <w:sz w:val="22"/>
          <w:szCs w:val="22"/>
        </w:rPr>
        <w:t>(</w:t>
      </w:r>
      <w:r>
        <w:rPr>
          <w:rFonts w:ascii="Arial" w:hAnsi="Arial" w:cs="Arial"/>
          <w:b/>
          <w:bCs/>
          <w:sz w:val="22"/>
          <w:szCs w:val="22"/>
        </w:rPr>
        <w:t>20</w:t>
      </w:r>
      <w:r w:rsidRPr="006373B6">
        <w:rPr>
          <w:rFonts w:ascii="Arial" w:hAnsi="Arial" w:cs="Arial"/>
          <w:b/>
          <w:bCs/>
          <w:sz w:val="22"/>
          <w:szCs w:val="22"/>
        </w:rPr>
        <w:t>% Practical Application Skills)</w:t>
      </w:r>
    </w:p>
    <w:p w14:paraId="7B8CE36F" w14:textId="77777777" w:rsidR="008E0081" w:rsidRPr="00F6193B" w:rsidRDefault="008E0081" w:rsidP="008E0081">
      <w:pPr>
        <w:ind w:left="360" w:firstLine="360"/>
        <w:jc w:val="both"/>
        <w:rPr>
          <w:rFonts w:ascii="Arial" w:hAnsi="Arial" w:cs="Arial"/>
          <w:sz w:val="22"/>
          <w:szCs w:val="22"/>
        </w:rPr>
      </w:pPr>
      <w:r w:rsidRPr="00F6193B">
        <w:rPr>
          <w:rFonts w:ascii="Arial" w:hAnsi="Arial" w:cs="Arial"/>
          <w:sz w:val="22"/>
          <w:szCs w:val="22"/>
        </w:rPr>
        <w:t>Practical Application and Deployment</w:t>
      </w:r>
    </w:p>
    <w:p w14:paraId="66FE06F1" w14:textId="77777777" w:rsidR="008E0081" w:rsidRPr="006C43AC"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Application of selected analysis techniques</w:t>
      </w:r>
    </w:p>
    <w:p w14:paraId="3A5D41DD" w14:textId="77777777" w:rsidR="008E0081" w:rsidRPr="006C43AC"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Presentation of the results in both textural and, where appropriate, diagrammatical form.</w:t>
      </w:r>
    </w:p>
    <w:p w14:paraId="26B48DDC" w14:textId="77777777" w:rsidR="008E0081" w:rsidRPr="006C43AC" w:rsidRDefault="008E0081" w:rsidP="008E0081">
      <w:pPr>
        <w:pStyle w:val="ListParagraph"/>
        <w:numPr>
          <w:ilvl w:val="0"/>
          <w:numId w:val="22"/>
        </w:numPr>
        <w:ind w:left="720"/>
        <w:jc w:val="both"/>
        <w:rPr>
          <w:rFonts w:ascii="Arial" w:hAnsi="Arial" w:cs="Arial"/>
          <w:sz w:val="22"/>
          <w:szCs w:val="22"/>
        </w:rPr>
      </w:pPr>
      <w:r w:rsidRPr="005D2BD0">
        <w:rPr>
          <w:rFonts w:ascii="Arial" w:hAnsi="Arial" w:cs="Arial"/>
          <w:b/>
          <w:bCs/>
          <w:sz w:val="22"/>
          <w:szCs w:val="22"/>
        </w:rPr>
        <w:t>(10% Transferrable skills for life and professional practice)</w:t>
      </w:r>
      <w:r w:rsidRPr="006C43AC">
        <w:rPr>
          <w:rFonts w:ascii="Arial" w:hAnsi="Arial" w:cs="Arial"/>
          <w:sz w:val="22"/>
          <w:szCs w:val="22"/>
        </w:rPr>
        <w:t xml:space="preserve"> Skills for Professional Practice</w:t>
      </w:r>
    </w:p>
    <w:p w14:paraId="77B2EAD7" w14:textId="77777777" w:rsidR="008E0081" w:rsidRPr="006C43AC"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Presentation of the paper in an appropriate professional format</w:t>
      </w:r>
    </w:p>
    <w:p w14:paraId="25E8239B" w14:textId="77777777" w:rsidR="008E0081"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Correct use of technical English</w:t>
      </w:r>
    </w:p>
    <w:p w14:paraId="55AAC18E" w14:textId="77777777" w:rsidR="008E0081" w:rsidRPr="006F51A3" w:rsidRDefault="008E0081" w:rsidP="008E0081">
      <w:pPr>
        <w:pStyle w:val="ListParagraph"/>
        <w:numPr>
          <w:ilvl w:val="0"/>
          <w:numId w:val="22"/>
        </w:numPr>
        <w:ind w:left="720"/>
        <w:jc w:val="both"/>
        <w:rPr>
          <w:rFonts w:ascii="Arial" w:hAnsi="Arial" w:cs="Arial"/>
          <w:b/>
          <w:bCs/>
          <w:sz w:val="22"/>
          <w:szCs w:val="22"/>
        </w:rPr>
      </w:pPr>
      <w:r w:rsidRPr="006F51A3">
        <w:rPr>
          <w:rFonts w:ascii="Arial" w:hAnsi="Arial" w:cs="Arial"/>
          <w:b/>
          <w:bCs/>
          <w:sz w:val="22"/>
          <w:szCs w:val="22"/>
        </w:rPr>
        <w:t>(10% Engagement with literature skills)</w:t>
      </w:r>
    </w:p>
    <w:p w14:paraId="12D05309" w14:textId="77777777" w:rsidR="008E0081" w:rsidRDefault="008E0081" w:rsidP="008E0081">
      <w:pPr>
        <w:pStyle w:val="ListParagraph"/>
        <w:numPr>
          <w:ilvl w:val="1"/>
          <w:numId w:val="22"/>
        </w:numPr>
        <w:ind w:left="1440"/>
        <w:jc w:val="both"/>
        <w:rPr>
          <w:rFonts w:ascii="Arial" w:hAnsi="Arial" w:cs="Arial"/>
          <w:sz w:val="22"/>
          <w:szCs w:val="22"/>
        </w:rPr>
      </w:pPr>
      <w:r w:rsidRPr="006C43AC">
        <w:rPr>
          <w:rFonts w:ascii="Arial" w:hAnsi="Arial" w:cs="Arial"/>
          <w:sz w:val="22"/>
          <w:szCs w:val="22"/>
        </w:rPr>
        <w:t>Suitable labelling and referencing strategies.</w:t>
      </w:r>
    </w:p>
    <w:p w14:paraId="4D65C50B" w14:textId="77777777" w:rsidR="00A85BFE" w:rsidRDefault="004D5E9B" w:rsidP="00524DFA">
      <w:pPr>
        <w:ind w:left="720"/>
        <w:jc w:val="both"/>
        <w:rPr>
          <w:rFonts w:ascii="Arial" w:hAnsi="Arial" w:cs="Arial"/>
          <w:sz w:val="22"/>
          <w:szCs w:val="22"/>
        </w:rPr>
      </w:pPr>
      <w:r>
        <w:rPr>
          <w:rFonts w:ascii="Arial" w:hAnsi="Arial" w:cs="Arial"/>
          <w:sz w:val="22"/>
          <w:szCs w:val="22"/>
        </w:rPr>
        <w:br/>
      </w:r>
    </w:p>
    <w:p w14:paraId="76D7C81A" w14:textId="3E398783" w:rsidR="00A3505D" w:rsidRDefault="0095274E" w:rsidP="00452991">
      <w:pPr>
        <w:pStyle w:val="Heading1"/>
        <w:jc w:val="left"/>
      </w:pPr>
      <w:r>
        <w:t>What You Should Submit</w:t>
      </w:r>
      <w:r w:rsidR="00A85BFE">
        <w:br w:type="page"/>
      </w:r>
    </w:p>
    <w:p w14:paraId="773A0E0E" w14:textId="77777777" w:rsidR="00150A50" w:rsidRPr="00A406E5" w:rsidRDefault="00150A50" w:rsidP="00150A50">
      <w:pPr>
        <w:ind w:left="720"/>
        <w:rPr>
          <w:rFonts w:ascii="Arial" w:hAnsi="Arial" w:cs="Arial"/>
          <w:sz w:val="24"/>
          <w:szCs w:val="24"/>
        </w:rPr>
      </w:pPr>
      <w:r w:rsidRPr="00116C2E">
        <w:rPr>
          <w:rFonts w:ascii="Arial" w:hAnsi="Arial" w:cs="Arial"/>
          <w:sz w:val="22"/>
          <w:szCs w:val="22"/>
        </w:rPr>
        <w:lastRenderedPageBreak/>
        <w:t xml:space="preserve">The paper </w:t>
      </w:r>
      <w:r w:rsidRPr="006C43AC">
        <w:rPr>
          <w:rFonts w:ascii="Arial" w:hAnsi="Arial" w:cs="Arial"/>
          <w:b/>
          <w:bCs/>
          <w:sz w:val="22"/>
          <w:szCs w:val="22"/>
        </w:rPr>
        <w:t xml:space="preserve">(but not the assignment specification) </w:t>
      </w:r>
      <w:r w:rsidRPr="00116C2E">
        <w:rPr>
          <w:rFonts w:ascii="Arial" w:hAnsi="Arial" w:cs="Arial"/>
          <w:sz w:val="22"/>
          <w:szCs w:val="22"/>
        </w:rPr>
        <w:t>should be submitted via Turnitin.</w:t>
      </w:r>
    </w:p>
    <w:p w14:paraId="093A1CC9" w14:textId="77777777" w:rsidR="00150A50" w:rsidRPr="00A406E5" w:rsidRDefault="00150A50" w:rsidP="00150A50">
      <w:pPr>
        <w:ind w:left="720"/>
        <w:rPr>
          <w:rFonts w:ascii="Arial" w:hAnsi="Arial" w:cs="Arial"/>
          <w:sz w:val="24"/>
          <w:szCs w:val="24"/>
        </w:rPr>
      </w:pPr>
    </w:p>
    <w:p w14:paraId="156EFB80" w14:textId="77777777" w:rsidR="00150A50" w:rsidRPr="00A406E5" w:rsidRDefault="00150A50" w:rsidP="00150A50">
      <w:pPr>
        <w:jc w:val="both"/>
        <w:rPr>
          <w:rFonts w:ascii="Arial" w:hAnsi="Arial" w:cs="Arial"/>
          <w:sz w:val="22"/>
          <w:szCs w:val="22"/>
        </w:rPr>
      </w:pPr>
    </w:p>
    <w:p w14:paraId="5DB324FB" w14:textId="77777777" w:rsidR="00150A50" w:rsidRDefault="00150A50" w:rsidP="00150A50">
      <w:pPr>
        <w:rPr>
          <w:rFonts w:ascii="Arial" w:hAnsi="Arial" w:cs="Arial"/>
          <w:sz w:val="22"/>
          <w:szCs w:val="22"/>
        </w:rPr>
      </w:pPr>
      <w:r w:rsidRPr="004B70AB">
        <w:rPr>
          <w:rFonts w:ascii="Arial" w:hAnsi="Arial" w:cs="Arial"/>
          <w:sz w:val="22"/>
          <w:szCs w:val="22"/>
        </w:rPr>
        <w:t>You will submit</w:t>
      </w:r>
      <w:r>
        <w:rPr>
          <w:rFonts w:ascii="Arial" w:hAnsi="Arial" w:cs="Arial"/>
          <w:sz w:val="22"/>
          <w:szCs w:val="22"/>
        </w:rPr>
        <w:t xml:space="preserve"> a written report as detailed above to include:</w:t>
      </w:r>
    </w:p>
    <w:p w14:paraId="3C9E95F6" w14:textId="77777777" w:rsidR="00150A50" w:rsidRDefault="00150A50" w:rsidP="00C04860">
      <w:pPr>
        <w:pStyle w:val="ListParagraph"/>
        <w:numPr>
          <w:ilvl w:val="0"/>
          <w:numId w:val="23"/>
        </w:numPr>
        <w:rPr>
          <w:rFonts w:ascii="Arial" w:hAnsi="Arial" w:cs="Arial"/>
          <w:sz w:val="22"/>
          <w:szCs w:val="22"/>
        </w:rPr>
      </w:pPr>
      <w:r>
        <w:rPr>
          <w:rFonts w:ascii="Arial" w:hAnsi="Arial" w:cs="Arial"/>
          <w:sz w:val="22"/>
          <w:szCs w:val="22"/>
        </w:rPr>
        <w:t>An introduction (the context and description of the assignment and tasks to be completed).</w:t>
      </w:r>
    </w:p>
    <w:p w14:paraId="2AEBE3F9" w14:textId="77777777" w:rsidR="00150A50" w:rsidRDefault="00150A50" w:rsidP="00C04860">
      <w:pPr>
        <w:pStyle w:val="ListParagraph"/>
        <w:numPr>
          <w:ilvl w:val="0"/>
          <w:numId w:val="23"/>
        </w:numPr>
        <w:rPr>
          <w:rFonts w:ascii="Arial" w:hAnsi="Arial" w:cs="Arial"/>
          <w:sz w:val="22"/>
          <w:szCs w:val="22"/>
        </w:rPr>
      </w:pPr>
      <w:r>
        <w:rPr>
          <w:rFonts w:ascii="Arial" w:hAnsi="Arial" w:cs="Arial"/>
          <w:sz w:val="22"/>
          <w:szCs w:val="22"/>
        </w:rPr>
        <w:t>Main body to include:</w:t>
      </w:r>
    </w:p>
    <w:p w14:paraId="3695869F"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Investigation of the dataset.</w:t>
      </w:r>
    </w:p>
    <w:p w14:paraId="215A6053"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Findings through investigation of dataset and statistics.</w:t>
      </w:r>
    </w:p>
    <w:p w14:paraId="232E0C79"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Development of hypothesis.</w:t>
      </w:r>
    </w:p>
    <w:p w14:paraId="38A139E7"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Selection and justification of appropriate techniques.</w:t>
      </w:r>
    </w:p>
    <w:p w14:paraId="1C371262"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Application of selected techniques.</w:t>
      </w:r>
    </w:p>
    <w:p w14:paraId="07C90DAD"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Graphs and tables as appropriate.</w:t>
      </w:r>
    </w:p>
    <w:p w14:paraId="471E51AE"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Suitable research of academic literature and referencing throughout the text.</w:t>
      </w:r>
    </w:p>
    <w:p w14:paraId="71306403" w14:textId="77777777" w:rsidR="00150A50" w:rsidRDefault="00150A50" w:rsidP="00C04860">
      <w:pPr>
        <w:pStyle w:val="ListParagraph"/>
        <w:numPr>
          <w:ilvl w:val="0"/>
          <w:numId w:val="23"/>
        </w:numPr>
        <w:rPr>
          <w:rFonts w:ascii="Arial" w:hAnsi="Arial" w:cs="Arial"/>
          <w:sz w:val="22"/>
          <w:szCs w:val="22"/>
        </w:rPr>
      </w:pPr>
      <w:r>
        <w:rPr>
          <w:rFonts w:ascii="Arial" w:hAnsi="Arial" w:cs="Arial"/>
          <w:sz w:val="22"/>
          <w:szCs w:val="22"/>
        </w:rPr>
        <w:t>Results and Discussion to include:</w:t>
      </w:r>
    </w:p>
    <w:p w14:paraId="6879C531"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Your experiment / test conducted.</w:t>
      </w:r>
    </w:p>
    <w:p w14:paraId="228EDD9E"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Presentation of the results.</w:t>
      </w:r>
    </w:p>
    <w:p w14:paraId="5DD8B0B1" w14:textId="77777777" w:rsidR="00150A50" w:rsidRPr="004A7BB7" w:rsidRDefault="00150A50" w:rsidP="00C04860">
      <w:pPr>
        <w:pStyle w:val="ListParagraph"/>
        <w:numPr>
          <w:ilvl w:val="1"/>
          <w:numId w:val="23"/>
        </w:numPr>
        <w:rPr>
          <w:rFonts w:ascii="Arial" w:hAnsi="Arial" w:cs="Arial"/>
          <w:sz w:val="22"/>
          <w:szCs w:val="22"/>
        </w:rPr>
      </w:pPr>
      <w:r>
        <w:rPr>
          <w:rFonts w:ascii="Arial" w:hAnsi="Arial" w:cs="Arial"/>
          <w:sz w:val="22"/>
          <w:szCs w:val="22"/>
        </w:rPr>
        <w:t>The outcome for that test, in relation to the hypothesis.</w:t>
      </w:r>
    </w:p>
    <w:p w14:paraId="5CFF5C47"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Your assumptions and interpretation of the results.</w:t>
      </w:r>
    </w:p>
    <w:p w14:paraId="4B83F1CC" w14:textId="77777777" w:rsidR="00150A50" w:rsidRDefault="00150A50" w:rsidP="00C04860">
      <w:pPr>
        <w:pStyle w:val="ListParagraph"/>
        <w:numPr>
          <w:ilvl w:val="1"/>
          <w:numId w:val="23"/>
        </w:numPr>
        <w:rPr>
          <w:rFonts w:ascii="Arial" w:hAnsi="Arial" w:cs="Arial"/>
          <w:sz w:val="22"/>
          <w:szCs w:val="22"/>
        </w:rPr>
      </w:pPr>
      <w:r>
        <w:rPr>
          <w:rFonts w:ascii="Arial" w:hAnsi="Arial" w:cs="Arial"/>
          <w:sz w:val="22"/>
          <w:szCs w:val="22"/>
        </w:rPr>
        <w:t>Recommendations based on the test results.</w:t>
      </w:r>
    </w:p>
    <w:p w14:paraId="1FE00F6E" w14:textId="77777777" w:rsidR="00150A50" w:rsidRDefault="00150A50" w:rsidP="00C04860">
      <w:pPr>
        <w:pStyle w:val="ListParagraph"/>
        <w:numPr>
          <w:ilvl w:val="0"/>
          <w:numId w:val="23"/>
        </w:numPr>
        <w:rPr>
          <w:rFonts w:ascii="Arial" w:hAnsi="Arial" w:cs="Arial"/>
          <w:sz w:val="22"/>
          <w:szCs w:val="22"/>
        </w:rPr>
      </w:pPr>
      <w:r>
        <w:rPr>
          <w:rFonts w:ascii="Arial" w:hAnsi="Arial" w:cs="Arial"/>
          <w:sz w:val="22"/>
          <w:szCs w:val="22"/>
        </w:rPr>
        <w:t>Conclusion (summarising the assignment).</w:t>
      </w:r>
    </w:p>
    <w:p w14:paraId="71BCAD26" w14:textId="77777777" w:rsidR="00150A50" w:rsidRPr="0014093D" w:rsidRDefault="00150A50" w:rsidP="00C04860">
      <w:pPr>
        <w:pStyle w:val="ListParagraph"/>
        <w:numPr>
          <w:ilvl w:val="0"/>
          <w:numId w:val="23"/>
        </w:numPr>
        <w:rPr>
          <w:rFonts w:ascii="Arial" w:hAnsi="Arial" w:cs="Arial"/>
          <w:sz w:val="22"/>
          <w:szCs w:val="22"/>
        </w:rPr>
      </w:pPr>
      <w:r>
        <w:rPr>
          <w:rFonts w:ascii="Arial" w:hAnsi="Arial" w:cs="Arial"/>
          <w:sz w:val="22"/>
          <w:szCs w:val="22"/>
        </w:rPr>
        <w:t>Bibliography (showing the references).</w:t>
      </w:r>
      <w:r w:rsidRPr="0014093D">
        <w:rPr>
          <w:rFonts w:ascii="Arial" w:hAnsi="Arial" w:cs="Arial"/>
          <w:sz w:val="22"/>
          <w:szCs w:val="22"/>
        </w:rPr>
        <w:br/>
      </w:r>
      <w:r w:rsidRPr="0014093D">
        <w:rPr>
          <w:rFonts w:ascii="Arial" w:hAnsi="Arial" w:cs="Arial"/>
          <w:sz w:val="22"/>
          <w:szCs w:val="22"/>
        </w:rPr>
        <w:br/>
      </w:r>
    </w:p>
    <w:p w14:paraId="6E4B81DD" w14:textId="77777777" w:rsidR="00150A50" w:rsidRDefault="00150A50" w:rsidP="00150A50">
      <w:pPr>
        <w:jc w:val="both"/>
        <w:rPr>
          <w:rFonts w:ascii="Arial" w:hAnsi="Arial" w:cs="Arial"/>
          <w:sz w:val="22"/>
          <w:szCs w:val="22"/>
        </w:rPr>
      </w:pPr>
    </w:p>
    <w:p w14:paraId="61C1ED40" w14:textId="77777777" w:rsidR="00150A50" w:rsidRDefault="00150A50" w:rsidP="00150A50">
      <w:pPr>
        <w:jc w:val="both"/>
        <w:rPr>
          <w:rFonts w:ascii="Arial" w:hAnsi="Arial" w:cs="Arial"/>
          <w:sz w:val="22"/>
          <w:szCs w:val="22"/>
        </w:rPr>
      </w:pPr>
      <w:r>
        <w:rPr>
          <w:rFonts w:ascii="Arial" w:hAnsi="Arial" w:cs="Arial"/>
          <w:sz w:val="22"/>
          <w:szCs w:val="22"/>
        </w:rPr>
        <w:t>Make sure that you include any graphs and tables as appropriate with the captions and labels needed (as per guidance in tutorials).</w:t>
      </w:r>
    </w:p>
    <w:p w14:paraId="55F370C5" w14:textId="77777777" w:rsidR="00150A50" w:rsidRDefault="00150A50" w:rsidP="00150A50"/>
    <w:p w14:paraId="166795DB" w14:textId="77777777" w:rsidR="00C04860" w:rsidRPr="00150A50" w:rsidRDefault="00C04860" w:rsidP="00150A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619EE70C" w:rsidR="00C01A3F" w:rsidRPr="00A07EB7" w:rsidRDefault="00A07EB7" w:rsidP="00A07EB7">
      <w:pPr>
        <w:jc w:val="both"/>
        <w:rPr>
          <w:rFonts w:ascii="Arial" w:hAnsi="Arial" w:cs="Arial"/>
          <w:sz w:val="22"/>
          <w:szCs w:val="22"/>
        </w:rPr>
      </w:pPr>
      <w:r w:rsidRPr="00A07EB7">
        <w:rPr>
          <w:rFonts w:ascii="Arial" w:hAnsi="Arial" w:cs="Arial"/>
          <w:i/>
          <w:sz w:val="22"/>
          <w:szCs w:val="22"/>
        </w:rPr>
        <w:t>Whilst this is a practical assignment, it is still required that you show understanding through literature and that the literature is referenced. An appropriate number of references for this would be 5 to 10.</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09241A87" w:rsidR="00D22D9C" w:rsidRPr="00A406E5" w:rsidRDefault="00AB0E2E" w:rsidP="00AB0E2E">
      <w:pPr>
        <w:jc w:val="both"/>
        <w:rPr>
          <w:rFonts w:ascii="Arial" w:hAnsi="Arial" w:cs="Arial"/>
          <w:sz w:val="22"/>
          <w:szCs w:val="22"/>
        </w:rPr>
      </w:pPr>
      <w:r w:rsidRPr="00AB0E2E">
        <w:rPr>
          <w:rFonts w:ascii="Arial" w:hAnsi="Arial" w:cs="Arial"/>
          <w:i/>
          <w:sz w:val="22"/>
          <w:szCs w:val="22"/>
        </w:rPr>
        <w:t>Whilst this is a practical assignment, it is still required that you show understanding through literature and that the literature. This should be demonstrated through explanations of techniques used within statistics and data analysis.</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2A020945" w:rsidR="00C01A3F" w:rsidRPr="00820E2C" w:rsidRDefault="00820E2C" w:rsidP="00820E2C">
      <w:pPr>
        <w:jc w:val="both"/>
        <w:rPr>
          <w:rFonts w:ascii="Arial" w:hAnsi="Arial" w:cs="Arial"/>
          <w:sz w:val="22"/>
          <w:szCs w:val="22"/>
        </w:rPr>
      </w:pPr>
      <w:r w:rsidRPr="00820E2C">
        <w:rPr>
          <w:rFonts w:ascii="Arial" w:hAnsi="Arial" w:cs="Arial"/>
          <w:i/>
          <w:sz w:val="22"/>
          <w:szCs w:val="22"/>
        </w:rPr>
        <w:t>Make sure you provide justification for your choice of analysis techniques, e.g. why you chose the techniques you have. Also remember to provide descriptive statistics for your dataset.</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35E2F1C1" w:rsidR="00C01A3F" w:rsidRPr="00B37395" w:rsidRDefault="00B37395" w:rsidP="00B37395">
      <w:pPr>
        <w:jc w:val="both"/>
        <w:rPr>
          <w:rFonts w:ascii="Arial" w:hAnsi="Arial" w:cs="Arial"/>
          <w:sz w:val="22"/>
          <w:szCs w:val="22"/>
        </w:rPr>
      </w:pPr>
      <w:r w:rsidRPr="00B37395">
        <w:rPr>
          <w:rFonts w:ascii="Arial" w:hAnsi="Arial" w:cs="Arial"/>
          <w:i/>
          <w:sz w:val="22"/>
          <w:szCs w:val="22"/>
        </w:rPr>
        <w:t xml:space="preserve">Ensure you define a hypothesis / null </w:t>
      </w:r>
      <w:proofErr w:type="gramStart"/>
      <w:r w:rsidRPr="00B37395">
        <w:rPr>
          <w:rFonts w:ascii="Arial" w:hAnsi="Arial" w:cs="Arial"/>
          <w:i/>
          <w:sz w:val="22"/>
          <w:szCs w:val="22"/>
        </w:rPr>
        <w:t>hypothesis, and</w:t>
      </w:r>
      <w:proofErr w:type="gramEnd"/>
      <w:r w:rsidRPr="00B37395">
        <w:rPr>
          <w:rFonts w:ascii="Arial" w:hAnsi="Arial" w:cs="Arial"/>
          <w:i/>
          <w:sz w:val="22"/>
          <w:szCs w:val="22"/>
        </w:rPr>
        <w:t xml:space="preserve"> then accept or reject it based on the outcome of the analysis. Use graphics and tables where appropriate to illustrate your analysis.</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CB13CA" w14:textId="77777777" w:rsidR="00D27888" w:rsidRPr="00D27888" w:rsidRDefault="00D27888" w:rsidP="00D27888">
      <w:pPr>
        <w:jc w:val="both"/>
        <w:rPr>
          <w:rFonts w:ascii="Arial" w:hAnsi="Arial" w:cs="Arial"/>
          <w:sz w:val="22"/>
          <w:szCs w:val="22"/>
        </w:rPr>
      </w:pPr>
      <w:r w:rsidRPr="00D27888">
        <w:rPr>
          <w:rFonts w:ascii="Arial" w:hAnsi="Arial" w:cs="Arial"/>
          <w:i/>
          <w:sz w:val="22"/>
          <w:szCs w:val="22"/>
        </w:rPr>
        <w:t xml:space="preserve">This is a short </w:t>
      </w:r>
      <w:proofErr w:type="gramStart"/>
      <w:r w:rsidRPr="00D27888">
        <w:rPr>
          <w:rFonts w:ascii="Arial" w:hAnsi="Arial" w:cs="Arial"/>
          <w:i/>
          <w:sz w:val="22"/>
          <w:szCs w:val="22"/>
        </w:rPr>
        <w:t>report</w:t>
      </w:r>
      <w:proofErr w:type="gramEnd"/>
      <w:r w:rsidRPr="00D27888">
        <w:rPr>
          <w:rFonts w:ascii="Arial" w:hAnsi="Arial" w:cs="Arial"/>
          <w:i/>
          <w:sz w:val="22"/>
          <w:szCs w:val="22"/>
        </w:rPr>
        <w:t xml:space="preserve"> so it does not need an abstract. Captions are important on any illustrations you use in your work. All references are required to follow IEEE format only (i.e. not Harvard or any other format).</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12455DA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47DC39B4" w:rsidR="00152E9D" w:rsidRPr="00A406E5" w:rsidRDefault="00D278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12455DAB">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12455DAB">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68872C01" w:rsidR="00152E9D" w:rsidRPr="00A406E5" w:rsidRDefault="00D2788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12455DAB">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12455DAB">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58FCFCF4" w:rsidR="00152E9D" w:rsidRPr="00A406E5" w:rsidRDefault="002E5654"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12455DAB">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12455DAB">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0765C40B" w:rsidR="00152E9D" w:rsidRPr="00A406E5" w:rsidRDefault="002E565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12455DAB">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12455DAB">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BB5101A" w:rsidR="00152E9D" w:rsidRPr="00A406E5" w:rsidRDefault="00152E9D" w:rsidP="12455DAB">
            <w:pPr>
              <w:jc w:val="center"/>
              <w:rPr>
                <w:rFonts w:ascii="Arial" w:hAnsi="Arial" w:cs="Arial"/>
                <w:sz w:val="24"/>
                <w:szCs w:val="24"/>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12455D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425E7F34" w:rsidR="00152E9D" w:rsidRPr="00A406E5" w:rsidRDefault="0019294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12455DAB">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12455DAB">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F729" w14:textId="77777777" w:rsidR="000870A3" w:rsidRDefault="000870A3">
      <w:r>
        <w:separator/>
      </w:r>
    </w:p>
  </w:endnote>
  <w:endnote w:type="continuationSeparator" w:id="0">
    <w:p w14:paraId="7792EE92" w14:textId="77777777" w:rsidR="000870A3" w:rsidRDefault="00087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37FD0" w14:textId="77777777" w:rsidR="000870A3" w:rsidRDefault="000870A3">
      <w:r>
        <w:separator/>
      </w:r>
    </w:p>
  </w:footnote>
  <w:footnote w:type="continuationSeparator" w:id="0">
    <w:p w14:paraId="1163F8CC" w14:textId="77777777" w:rsidR="000870A3" w:rsidRDefault="000870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A57FD8"/>
    <w:multiLevelType w:val="hybridMultilevel"/>
    <w:tmpl w:val="BAAE38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5A6B47"/>
    <w:multiLevelType w:val="hybridMultilevel"/>
    <w:tmpl w:val="862CCB5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36BC1"/>
    <w:multiLevelType w:val="hybridMultilevel"/>
    <w:tmpl w:val="DE6421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F3341"/>
    <w:multiLevelType w:val="hybridMultilevel"/>
    <w:tmpl w:val="C4DE0FCE"/>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00D12"/>
    <w:multiLevelType w:val="hybridMultilevel"/>
    <w:tmpl w:val="15E08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3"/>
  </w:num>
  <w:num w:numId="3" w16cid:durableId="522594147">
    <w:abstractNumId w:val="22"/>
  </w:num>
  <w:num w:numId="4" w16cid:durableId="1679189305">
    <w:abstractNumId w:val="15"/>
  </w:num>
  <w:num w:numId="5" w16cid:durableId="1356270182">
    <w:abstractNumId w:val="10"/>
  </w:num>
  <w:num w:numId="6" w16cid:durableId="493838803">
    <w:abstractNumId w:val="21"/>
  </w:num>
  <w:num w:numId="7" w16cid:durableId="1685862695">
    <w:abstractNumId w:val="4"/>
  </w:num>
  <w:num w:numId="8" w16cid:durableId="90704009">
    <w:abstractNumId w:val="20"/>
  </w:num>
  <w:num w:numId="9" w16cid:durableId="2097751403">
    <w:abstractNumId w:val="14"/>
  </w:num>
  <w:num w:numId="10" w16cid:durableId="214200195">
    <w:abstractNumId w:val="7"/>
  </w:num>
  <w:num w:numId="11" w16cid:durableId="307977519">
    <w:abstractNumId w:val="8"/>
  </w:num>
  <w:num w:numId="12" w16cid:durableId="1296906017">
    <w:abstractNumId w:val="11"/>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2061047979">
    <w:abstractNumId w:val="19"/>
  </w:num>
  <w:num w:numId="18" w16cid:durableId="1270166761">
    <w:abstractNumId w:val="16"/>
  </w:num>
  <w:num w:numId="19" w16cid:durableId="262956145">
    <w:abstractNumId w:val="1"/>
  </w:num>
  <w:num w:numId="20" w16cid:durableId="2036929138">
    <w:abstractNumId w:val="12"/>
  </w:num>
  <w:num w:numId="21" w16cid:durableId="1491402795">
    <w:abstractNumId w:val="2"/>
  </w:num>
  <w:num w:numId="22" w16cid:durableId="1983541145">
    <w:abstractNumId w:val="6"/>
  </w:num>
  <w:num w:numId="23" w16cid:durableId="7177057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870A3"/>
    <w:rsid w:val="000971FC"/>
    <w:rsid w:val="000979E0"/>
    <w:rsid w:val="000A2A3A"/>
    <w:rsid w:val="000A492A"/>
    <w:rsid w:val="000D2F80"/>
    <w:rsid w:val="000E413A"/>
    <w:rsid w:val="000F5AA3"/>
    <w:rsid w:val="00100396"/>
    <w:rsid w:val="00100B5C"/>
    <w:rsid w:val="001106E9"/>
    <w:rsid w:val="00124CA5"/>
    <w:rsid w:val="00134F77"/>
    <w:rsid w:val="001363A5"/>
    <w:rsid w:val="001501FA"/>
    <w:rsid w:val="00150A50"/>
    <w:rsid w:val="00152E9D"/>
    <w:rsid w:val="00154319"/>
    <w:rsid w:val="00154487"/>
    <w:rsid w:val="0017512A"/>
    <w:rsid w:val="00191093"/>
    <w:rsid w:val="00192942"/>
    <w:rsid w:val="00196958"/>
    <w:rsid w:val="001A1E39"/>
    <w:rsid w:val="001A24F3"/>
    <w:rsid w:val="001B405C"/>
    <w:rsid w:val="001B5F45"/>
    <w:rsid w:val="001B62B3"/>
    <w:rsid w:val="001C5488"/>
    <w:rsid w:val="001E1050"/>
    <w:rsid w:val="001E1E1F"/>
    <w:rsid w:val="001E2007"/>
    <w:rsid w:val="001E57C1"/>
    <w:rsid w:val="001F07EF"/>
    <w:rsid w:val="001F50B6"/>
    <w:rsid w:val="001F6D7A"/>
    <w:rsid w:val="0021264F"/>
    <w:rsid w:val="00224849"/>
    <w:rsid w:val="0022746E"/>
    <w:rsid w:val="00235F71"/>
    <w:rsid w:val="002444CA"/>
    <w:rsid w:val="00253E31"/>
    <w:rsid w:val="00260DE6"/>
    <w:rsid w:val="0026408E"/>
    <w:rsid w:val="00273FEE"/>
    <w:rsid w:val="00281568"/>
    <w:rsid w:val="0028204E"/>
    <w:rsid w:val="0028591B"/>
    <w:rsid w:val="002878BF"/>
    <w:rsid w:val="00291841"/>
    <w:rsid w:val="002A22AD"/>
    <w:rsid w:val="002C449B"/>
    <w:rsid w:val="002C6040"/>
    <w:rsid w:val="002D5B3F"/>
    <w:rsid w:val="002E272E"/>
    <w:rsid w:val="002E5654"/>
    <w:rsid w:val="002F5778"/>
    <w:rsid w:val="00313883"/>
    <w:rsid w:val="00315DD8"/>
    <w:rsid w:val="003223E0"/>
    <w:rsid w:val="00345850"/>
    <w:rsid w:val="00352C4A"/>
    <w:rsid w:val="00362560"/>
    <w:rsid w:val="003732FD"/>
    <w:rsid w:val="003753B2"/>
    <w:rsid w:val="00376559"/>
    <w:rsid w:val="00382BAA"/>
    <w:rsid w:val="00384D73"/>
    <w:rsid w:val="00393EB6"/>
    <w:rsid w:val="003A3CE5"/>
    <w:rsid w:val="003A7C65"/>
    <w:rsid w:val="003B366F"/>
    <w:rsid w:val="003B3F9D"/>
    <w:rsid w:val="003B6C95"/>
    <w:rsid w:val="003D051A"/>
    <w:rsid w:val="003E5751"/>
    <w:rsid w:val="004046A9"/>
    <w:rsid w:val="00404C50"/>
    <w:rsid w:val="004129D5"/>
    <w:rsid w:val="00423934"/>
    <w:rsid w:val="00426244"/>
    <w:rsid w:val="00451810"/>
    <w:rsid w:val="00452991"/>
    <w:rsid w:val="00470A38"/>
    <w:rsid w:val="00477880"/>
    <w:rsid w:val="004874DE"/>
    <w:rsid w:val="004B096D"/>
    <w:rsid w:val="004B5334"/>
    <w:rsid w:val="004B6C14"/>
    <w:rsid w:val="004C7EFB"/>
    <w:rsid w:val="004D5E9B"/>
    <w:rsid w:val="004D63D9"/>
    <w:rsid w:val="004E0EAB"/>
    <w:rsid w:val="004E6585"/>
    <w:rsid w:val="004F38B4"/>
    <w:rsid w:val="0050249F"/>
    <w:rsid w:val="00524566"/>
    <w:rsid w:val="00524DFA"/>
    <w:rsid w:val="00527562"/>
    <w:rsid w:val="00527E60"/>
    <w:rsid w:val="00530BEF"/>
    <w:rsid w:val="00552351"/>
    <w:rsid w:val="005544F6"/>
    <w:rsid w:val="0055774A"/>
    <w:rsid w:val="00561F00"/>
    <w:rsid w:val="00562C4E"/>
    <w:rsid w:val="00562DEC"/>
    <w:rsid w:val="005747CD"/>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06B71"/>
    <w:rsid w:val="00610E08"/>
    <w:rsid w:val="006140BF"/>
    <w:rsid w:val="006161BE"/>
    <w:rsid w:val="00620787"/>
    <w:rsid w:val="00632434"/>
    <w:rsid w:val="0063478F"/>
    <w:rsid w:val="00644256"/>
    <w:rsid w:val="00645B0A"/>
    <w:rsid w:val="00647FF9"/>
    <w:rsid w:val="00650FDF"/>
    <w:rsid w:val="0065336C"/>
    <w:rsid w:val="00661D6F"/>
    <w:rsid w:val="006628E9"/>
    <w:rsid w:val="0066725E"/>
    <w:rsid w:val="006716C7"/>
    <w:rsid w:val="00680509"/>
    <w:rsid w:val="00681208"/>
    <w:rsid w:val="00681FA9"/>
    <w:rsid w:val="00684669"/>
    <w:rsid w:val="00691EA9"/>
    <w:rsid w:val="006934D4"/>
    <w:rsid w:val="00693B40"/>
    <w:rsid w:val="006A6DC3"/>
    <w:rsid w:val="006B0E75"/>
    <w:rsid w:val="006B6BF5"/>
    <w:rsid w:val="006C513A"/>
    <w:rsid w:val="006D49ED"/>
    <w:rsid w:val="006D55CE"/>
    <w:rsid w:val="006D637A"/>
    <w:rsid w:val="006D6F24"/>
    <w:rsid w:val="006F0F95"/>
    <w:rsid w:val="006F45BF"/>
    <w:rsid w:val="006F60E0"/>
    <w:rsid w:val="00702F71"/>
    <w:rsid w:val="00730D71"/>
    <w:rsid w:val="007366DF"/>
    <w:rsid w:val="00757839"/>
    <w:rsid w:val="00770C81"/>
    <w:rsid w:val="00791024"/>
    <w:rsid w:val="00793F0A"/>
    <w:rsid w:val="00794BF2"/>
    <w:rsid w:val="007A2657"/>
    <w:rsid w:val="007C682C"/>
    <w:rsid w:val="007D2385"/>
    <w:rsid w:val="007D5DE2"/>
    <w:rsid w:val="007F214F"/>
    <w:rsid w:val="00800069"/>
    <w:rsid w:val="008042F0"/>
    <w:rsid w:val="00820E2C"/>
    <w:rsid w:val="008310A0"/>
    <w:rsid w:val="00835D29"/>
    <w:rsid w:val="00842E7F"/>
    <w:rsid w:val="00843D7D"/>
    <w:rsid w:val="00852933"/>
    <w:rsid w:val="008566E5"/>
    <w:rsid w:val="008566FE"/>
    <w:rsid w:val="00865B46"/>
    <w:rsid w:val="00874AC1"/>
    <w:rsid w:val="00887575"/>
    <w:rsid w:val="00896134"/>
    <w:rsid w:val="008A62BC"/>
    <w:rsid w:val="008B43E7"/>
    <w:rsid w:val="008D763F"/>
    <w:rsid w:val="008E0081"/>
    <w:rsid w:val="008F036F"/>
    <w:rsid w:val="008F039B"/>
    <w:rsid w:val="008F1308"/>
    <w:rsid w:val="008F78C2"/>
    <w:rsid w:val="00904568"/>
    <w:rsid w:val="00911394"/>
    <w:rsid w:val="00923EF2"/>
    <w:rsid w:val="00926D25"/>
    <w:rsid w:val="00926E9D"/>
    <w:rsid w:val="009315A0"/>
    <w:rsid w:val="00932C6E"/>
    <w:rsid w:val="00933F10"/>
    <w:rsid w:val="009433C5"/>
    <w:rsid w:val="0094586A"/>
    <w:rsid w:val="0095274E"/>
    <w:rsid w:val="00965881"/>
    <w:rsid w:val="00982DA7"/>
    <w:rsid w:val="00982FC0"/>
    <w:rsid w:val="009871FF"/>
    <w:rsid w:val="00990799"/>
    <w:rsid w:val="00995D51"/>
    <w:rsid w:val="009A0631"/>
    <w:rsid w:val="009B10ED"/>
    <w:rsid w:val="009B346D"/>
    <w:rsid w:val="009D3EA4"/>
    <w:rsid w:val="009D649C"/>
    <w:rsid w:val="009E35A2"/>
    <w:rsid w:val="009E4BC1"/>
    <w:rsid w:val="009F5CB2"/>
    <w:rsid w:val="00A01F46"/>
    <w:rsid w:val="00A03BB8"/>
    <w:rsid w:val="00A07EB7"/>
    <w:rsid w:val="00A16E98"/>
    <w:rsid w:val="00A342A4"/>
    <w:rsid w:val="00A3505D"/>
    <w:rsid w:val="00A4036F"/>
    <w:rsid w:val="00A406E5"/>
    <w:rsid w:val="00A423D0"/>
    <w:rsid w:val="00A4641C"/>
    <w:rsid w:val="00A55876"/>
    <w:rsid w:val="00A66022"/>
    <w:rsid w:val="00A67FB1"/>
    <w:rsid w:val="00A719D9"/>
    <w:rsid w:val="00A85BFE"/>
    <w:rsid w:val="00AA67AC"/>
    <w:rsid w:val="00AB0E2E"/>
    <w:rsid w:val="00AB6FE7"/>
    <w:rsid w:val="00AB7AD7"/>
    <w:rsid w:val="00AD2430"/>
    <w:rsid w:val="00AE41A6"/>
    <w:rsid w:val="00AF0E34"/>
    <w:rsid w:val="00AF271D"/>
    <w:rsid w:val="00AF56C2"/>
    <w:rsid w:val="00B004E6"/>
    <w:rsid w:val="00B0744D"/>
    <w:rsid w:val="00B37395"/>
    <w:rsid w:val="00B420E7"/>
    <w:rsid w:val="00B50EA8"/>
    <w:rsid w:val="00B64082"/>
    <w:rsid w:val="00B72325"/>
    <w:rsid w:val="00B81AD3"/>
    <w:rsid w:val="00B829D8"/>
    <w:rsid w:val="00B84B5B"/>
    <w:rsid w:val="00B86446"/>
    <w:rsid w:val="00BA0DB3"/>
    <w:rsid w:val="00BA1176"/>
    <w:rsid w:val="00BB245F"/>
    <w:rsid w:val="00BD6C9F"/>
    <w:rsid w:val="00BE01B9"/>
    <w:rsid w:val="00BE0B01"/>
    <w:rsid w:val="00BE79C7"/>
    <w:rsid w:val="00BF3CB5"/>
    <w:rsid w:val="00C01A3F"/>
    <w:rsid w:val="00C04860"/>
    <w:rsid w:val="00C073F1"/>
    <w:rsid w:val="00C10A30"/>
    <w:rsid w:val="00C1285B"/>
    <w:rsid w:val="00C1361B"/>
    <w:rsid w:val="00C14E1F"/>
    <w:rsid w:val="00C315AF"/>
    <w:rsid w:val="00C36D9A"/>
    <w:rsid w:val="00C44A72"/>
    <w:rsid w:val="00C61FC2"/>
    <w:rsid w:val="00C705F9"/>
    <w:rsid w:val="00C80F0F"/>
    <w:rsid w:val="00C8667A"/>
    <w:rsid w:val="00C86EA3"/>
    <w:rsid w:val="00C928E0"/>
    <w:rsid w:val="00C93BCB"/>
    <w:rsid w:val="00CC241A"/>
    <w:rsid w:val="00CD487F"/>
    <w:rsid w:val="00CE4035"/>
    <w:rsid w:val="00CE57F0"/>
    <w:rsid w:val="00CE65AB"/>
    <w:rsid w:val="00CF03F3"/>
    <w:rsid w:val="00CF4266"/>
    <w:rsid w:val="00D1010D"/>
    <w:rsid w:val="00D22D9C"/>
    <w:rsid w:val="00D241F1"/>
    <w:rsid w:val="00D275CB"/>
    <w:rsid w:val="00D27888"/>
    <w:rsid w:val="00D30DFA"/>
    <w:rsid w:val="00D35302"/>
    <w:rsid w:val="00D463A5"/>
    <w:rsid w:val="00D4710D"/>
    <w:rsid w:val="00D47D25"/>
    <w:rsid w:val="00D62ACD"/>
    <w:rsid w:val="00DA36EE"/>
    <w:rsid w:val="00DB116D"/>
    <w:rsid w:val="00DD17CC"/>
    <w:rsid w:val="00DE176B"/>
    <w:rsid w:val="00DE217A"/>
    <w:rsid w:val="00DE5DAE"/>
    <w:rsid w:val="00DE67C2"/>
    <w:rsid w:val="00DF321B"/>
    <w:rsid w:val="00DF4145"/>
    <w:rsid w:val="00E230E0"/>
    <w:rsid w:val="00E27F15"/>
    <w:rsid w:val="00E37509"/>
    <w:rsid w:val="00E51AAC"/>
    <w:rsid w:val="00E66CC0"/>
    <w:rsid w:val="00E728A9"/>
    <w:rsid w:val="00E807D9"/>
    <w:rsid w:val="00EA0F4E"/>
    <w:rsid w:val="00EA295B"/>
    <w:rsid w:val="00EA3B9B"/>
    <w:rsid w:val="00EA6801"/>
    <w:rsid w:val="00EB4F96"/>
    <w:rsid w:val="00EB58B0"/>
    <w:rsid w:val="00ED7072"/>
    <w:rsid w:val="00EE3132"/>
    <w:rsid w:val="00EE3D9D"/>
    <w:rsid w:val="00EE6F25"/>
    <w:rsid w:val="00F018CC"/>
    <w:rsid w:val="00F02126"/>
    <w:rsid w:val="00F03D85"/>
    <w:rsid w:val="00F05E22"/>
    <w:rsid w:val="00F07C8C"/>
    <w:rsid w:val="00F166DE"/>
    <w:rsid w:val="00F237BA"/>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86702"/>
    <w:rsid w:val="00FA04CD"/>
    <w:rsid w:val="00FA25F5"/>
    <w:rsid w:val="00FA2810"/>
    <w:rsid w:val="00FA68F8"/>
    <w:rsid w:val="00FB1DC0"/>
    <w:rsid w:val="00FB3B4E"/>
    <w:rsid w:val="00FB4521"/>
    <w:rsid w:val="00FB4F84"/>
    <w:rsid w:val="00FB5CF8"/>
    <w:rsid w:val="00FF273B"/>
    <w:rsid w:val="00FF564C"/>
    <w:rsid w:val="00FF5AAD"/>
    <w:rsid w:val="099AB50B"/>
    <w:rsid w:val="0DCE5FA7"/>
    <w:rsid w:val="0E76BCBF"/>
    <w:rsid w:val="12455DAB"/>
    <w:rsid w:val="13290BDC"/>
    <w:rsid w:val="1A01F7D9"/>
    <w:rsid w:val="1C83BBD9"/>
    <w:rsid w:val="20D50419"/>
    <w:rsid w:val="26B675DE"/>
    <w:rsid w:val="27D4031F"/>
    <w:rsid w:val="2BDCE6C1"/>
    <w:rsid w:val="2DD1862B"/>
    <w:rsid w:val="2EC8782E"/>
    <w:rsid w:val="30E7AE90"/>
    <w:rsid w:val="32679655"/>
    <w:rsid w:val="463DB228"/>
    <w:rsid w:val="4829F0F1"/>
    <w:rsid w:val="48EDAE46"/>
    <w:rsid w:val="4DF24EAF"/>
    <w:rsid w:val="53E97C9A"/>
    <w:rsid w:val="547C3266"/>
    <w:rsid w:val="57E1DE00"/>
    <w:rsid w:val="60327A54"/>
    <w:rsid w:val="74FAF2A9"/>
    <w:rsid w:val="7F36F1D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315DD8"/>
    <w:rPr>
      <w:sz w:val="24"/>
    </w:rPr>
  </w:style>
  <w:style w:type="paragraph" w:customStyle="1" w:styleId="bullet">
    <w:name w:val="bullet"/>
    <w:link w:val="bulletChar"/>
    <w:rsid w:val="00315DD8"/>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65CE9BAE04854C9FEB3F975BD8704D" ma:contentTypeVersion="3" ma:contentTypeDescription="Create a new document." ma:contentTypeScope="" ma:versionID="9f681dc108c703cbd866e20f67d47741">
  <xsd:schema xmlns:xsd="http://www.w3.org/2001/XMLSchema" xmlns:xs="http://www.w3.org/2001/XMLSchema" xmlns:p="http://schemas.microsoft.com/office/2006/metadata/properties" xmlns:ns2="af368623-e86b-4521-a2b5-1cdddc2c0f4f" targetNamespace="http://schemas.microsoft.com/office/2006/metadata/properties" ma:root="true" ma:fieldsID="c0a3d6f35c754c6f16651000d704b6c9" ns2:_="">
    <xsd:import namespace="af368623-e86b-4521-a2b5-1cdddc2c0f4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368623-e86b-4521-a2b5-1cdddc2c0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7AFF0-C2F1-4056-BB4B-D617F67F7F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368623-e86b-4521-a2b5-1cdddc2c0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4BBD7-1D9D-4C95-8F26-15C94FCE9AA1}">
  <ds:schemaRefs>
    <ds:schemaRef ds:uri="http://schemas.microsoft.com/sharepoint/v3/contenttype/forms"/>
  </ds:schemaRefs>
</ds:datastoreItem>
</file>

<file path=customXml/itemProps3.xml><?xml version="1.0" encoding="utf-8"?>
<ds:datastoreItem xmlns:ds="http://schemas.openxmlformats.org/officeDocument/2006/customXml" ds:itemID="{EFB54796-A12F-4520-B951-438C21C85F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12</Pages>
  <Words>4213</Words>
  <Characters>24016</Characters>
  <Application>Microsoft Office Word</Application>
  <DocSecurity>0</DocSecurity>
  <Lines>200</Lines>
  <Paragraphs>56</Paragraphs>
  <ScaleCrop>false</ScaleCrop>
  <Company>S.I.H.E.</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Huntly</cp:lastModifiedBy>
  <cp:revision>67</cp:revision>
  <cp:lastPrinted>2014-10-10T07:42:00Z</cp:lastPrinted>
  <dcterms:created xsi:type="dcterms:W3CDTF">2026-06-26T13:07:00Z</dcterms:created>
  <dcterms:modified xsi:type="dcterms:W3CDTF">2026-07-06T15:33:00Z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0x010100E065CE9BAE04854C9FEB3F975BD8704D</vt:lpwstr>
  </property>
</Properties>
</file>