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CD5FA4" w14:textId="77777777" w:rsidR="00866FD4" w:rsidRDefault="003D3EB7">
      <w:pPr>
        <w:spacing w:after="100" w:line="240" w:lineRule="auto"/>
        <w:jc w:val="center"/>
        <w:outlineLvl w:val="1"/>
        <w:rPr>
          <w:rFonts w:ascii="Segoe UI" w:eastAsia="Times New Roman" w:hAnsi="Segoe UI" w:cs="Segoe UI"/>
          <w:b/>
          <w:bCs/>
          <w:color w:val="495057"/>
          <w:sz w:val="36"/>
          <w:szCs w:val="36"/>
          <w:lang w:eastAsia="en-GB"/>
        </w:rPr>
      </w:pPr>
      <w:r>
        <w:rPr>
          <w:rFonts w:ascii="Segoe UI" w:eastAsia="Times New Roman" w:hAnsi="Segoe UI" w:cs="Segoe UI"/>
          <w:b/>
          <w:bCs/>
          <w:color w:val="495057"/>
          <w:sz w:val="36"/>
          <w:szCs w:val="36"/>
          <w:lang w:eastAsia="en-GB"/>
        </w:rPr>
        <w:t xml:space="preserve">Notes on </w:t>
      </w:r>
      <w:proofErr w:type="gramStart"/>
      <w:r>
        <w:rPr>
          <w:rFonts w:ascii="Segoe UI" w:eastAsia="Times New Roman" w:hAnsi="Segoe UI" w:cs="Segoe UI"/>
          <w:b/>
          <w:bCs/>
          <w:color w:val="495057"/>
          <w:sz w:val="36"/>
          <w:szCs w:val="36"/>
          <w:lang w:eastAsia="en-GB"/>
        </w:rPr>
        <w:t>Interviewing</w:t>
      </w:r>
      <w:proofErr w:type="gramEnd"/>
    </w:p>
    <w:p w14:paraId="66DAF7FC" w14:textId="77777777" w:rsidR="00866FD4" w:rsidRDefault="003D3EB7">
      <w:pPr>
        <w:spacing w:after="100" w:line="240" w:lineRule="auto"/>
      </w:pPr>
      <w:r>
        <w:rPr>
          <w:rFonts w:ascii="Segoe UI" w:eastAsia="Times New Roman" w:hAnsi="Segoe UI" w:cs="Segoe UI"/>
          <w:b/>
          <w:bCs/>
          <w:color w:val="495057"/>
          <w:sz w:val="23"/>
          <w:szCs w:val="23"/>
          <w:lang w:eastAsia="en-GB"/>
        </w:rPr>
        <w:t>Conducting your interviews</w:t>
      </w:r>
    </w:p>
    <w:p w14:paraId="79685D7A"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To ensure you obtain a rich data set you need to give the participant the opportunity to "answer your questions" or “re-live their experiences of the phenomenon”. </w:t>
      </w:r>
    </w:p>
    <w:p w14:paraId="33D716D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Your first step is to seek the interview dates and times through a polite request for an interview where you explain why you are conducting the interview, what it will be used for and why you seek their </w:t>
      </w:r>
      <w:proofErr w:type="gramStart"/>
      <w:r>
        <w:rPr>
          <w:rFonts w:ascii="Segoe UI" w:eastAsia="Times New Roman" w:hAnsi="Segoe UI" w:cs="Segoe UI"/>
          <w:color w:val="495057"/>
          <w:sz w:val="23"/>
          <w:szCs w:val="23"/>
          <w:lang w:eastAsia="en-GB"/>
        </w:rPr>
        <w:t>help in particular</w:t>
      </w:r>
      <w:proofErr w:type="gramEnd"/>
      <w:r>
        <w:rPr>
          <w:rFonts w:ascii="Segoe UI" w:eastAsia="Times New Roman" w:hAnsi="Segoe UI" w:cs="Segoe UI"/>
          <w:color w:val="495057"/>
          <w:sz w:val="23"/>
          <w:szCs w:val="23"/>
          <w:lang w:eastAsia="en-GB"/>
        </w:rPr>
        <w:t>.</w:t>
      </w:r>
    </w:p>
    <w:p w14:paraId="5D942A51"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You should agree a location, </w:t>
      </w:r>
      <w:proofErr w:type="gramStart"/>
      <w:r>
        <w:rPr>
          <w:rFonts w:ascii="Segoe UI" w:eastAsia="Times New Roman" w:hAnsi="Segoe UI" w:cs="Segoe UI"/>
          <w:color w:val="495057"/>
          <w:sz w:val="23"/>
          <w:szCs w:val="23"/>
          <w:lang w:eastAsia="en-GB"/>
        </w:rPr>
        <w:t>date</w:t>
      </w:r>
      <w:proofErr w:type="gramEnd"/>
      <w:r>
        <w:rPr>
          <w:rFonts w:ascii="Segoe UI" w:eastAsia="Times New Roman" w:hAnsi="Segoe UI" w:cs="Segoe UI"/>
          <w:color w:val="495057"/>
          <w:sz w:val="23"/>
          <w:szCs w:val="23"/>
          <w:lang w:eastAsia="en-GB"/>
        </w:rPr>
        <w:t xml:space="preserve"> and time in which they will be free to talk to you without interruption. You should ensure you offer up the participant agreement form for them to complete (sign or print their name and return by email) and a separate guide to the interview that they will be participating in.  This may/or may not include the questions you are going to ask.</w:t>
      </w:r>
    </w:p>
    <w:p w14:paraId="18285B11" w14:textId="77777777" w:rsidR="00866FD4" w:rsidRDefault="003D3EB7">
      <w:pPr>
        <w:spacing w:after="100" w:line="240" w:lineRule="auto"/>
      </w:pPr>
      <w:r>
        <w:rPr>
          <w:rFonts w:ascii="Segoe UI" w:eastAsia="Times New Roman" w:hAnsi="Segoe UI" w:cs="Segoe UI"/>
          <w:b/>
          <w:bCs/>
          <w:color w:val="495057"/>
          <w:sz w:val="23"/>
          <w:szCs w:val="23"/>
          <w:lang w:eastAsia="en-GB"/>
        </w:rPr>
        <w:t>The interview</w:t>
      </w:r>
    </w:p>
    <w:p w14:paraId="5F3A5565"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Make sure that they are comfortable (if you are the host), That they have planned for no interruptions so that they have your attention for the next 30 minutes. You can then begin.</w:t>
      </w:r>
    </w:p>
    <w:p w14:paraId="5BEAE2B3" w14:textId="77777777" w:rsidR="00866FD4" w:rsidRDefault="003D3EB7">
      <w:pPr>
        <w:spacing w:after="100" w:line="240" w:lineRule="auto"/>
      </w:pPr>
      <w:r>
        <w:rPr>
          <w:rFonts w:ascii="Segoe UI" w:eastAsia="Times New Roman" w:hAnsi="Segoe UI" w:cs="Segoe UI"/>
          <w:b/>
          <w:bCs/>
          <w:i/>
          <w:iCs/>
          <w:color w:val="495057"/>
          <w:sz w:val="23"/>
          <w:szCs w:val="23"/>
          <w:lang w:eastAsia="en-GB"/>
        </w:rPr>
        <w:t>Switch on your recorder!!!</w:t>
      </w:r>
    </w:p>
    <w:p w14:paraId="5D07D327" w14:textId="77777777" w:rsidR="00866FD4" w:rsidRDefault="003D3EB7">
      <w:pPr>
        <w:spacing w:after="100" w:line="240" w:lineRule="auto"/>
      </w:pPr>
      <w:r>
        <w:rPr>
          <w:rFonts w:ascii="Segoe UI" w:eastAsia="Times New Roman" w:hAnsi="Segoe UI" w:cs="Segoe UI"/>
          <w:b/>
          <w:bCs/>
          <w:i/>
          <w:iCs/>
          <w:color w:val="495057"/>
          <w:sz w:val="23"/>
          <w:szCs w:val="23"/>
          <w:lang w:eastAsia="en-GB"/>
        </w:rPr>
        <w:t> </w:t>
      </w:r>
    </w:p>
    <w:p w14:paraId="103C6F1D" w14:textId="77777777" w:rsidR="00866FD4" w:rsidRDefault="003D3EB7">
      <w:pPr>
        <w:spacing w:after="100" w:line="240" w:lineRule="auto"/>
      </w:pPr>
      <w:r>
        <w:rPr>
          <w:rFonts w:ascii="Segoe UI" w:eastAsia="Times New Roman" w:hAnsi="Segoe UI" w:cs="Segoe UI"/>
          <w:b/>
          <w:bCs/>
          <w:color w:val="495057"/>
          <w:sz w:val="23"/>
          <w:szCs w:val="23"/>
          <w:lang w:eastAsia="en-GB"/>
        </w:rPr>
        <w:t>Structured and semi-structured interview - thoughts, opinions, viewpoints</w:t>
      </w:r>
    </w:p>
    <w:p w14:paraId="797F6D3E"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If you have structured or semi-structured questions then you should ask them clearly one at a time, giving them plenty of time to answer them. If your interview is semi-</w:t>
      </w:r>
      <w:proofErr w:type="gramStart"/>
      <w:r>
        <w:rPr>
          <w:rFonts w:ascii="Segoe UI" w:eastAsia="Times New Roman" w:hAnsi="Segoe UI" w:cs="Segoe UI"/>
          <w:color w:val="495057"/>
          <w:sz w:val="23"/>
          <w:szCs w:val="23"/>
          <w:lang w:eastAsia="en-GB"/>
        </w:rPr>
        <w:t>structured</w:t>
      </w:r>
      <w:proofErr w:type="gramEnd"/>
      <w:r>
        <w:rPr>
          <w:rFonts w:ascii="Segoe UI" w:eastAsia="Times New Roman" w:hAnsi="Segoe UI" w:cs="Segoe UI"/>
          <w:color w:val="495057"/>
          <w:sz w:val="23"/>
          <w:szCs w:val="23"/>
          <w:lang w:eastAsia="en-GB"/>
        </w:rPr>
        <w:t xml:space="preserve"> you may elaborate a question but watch the time you have.</w:t>
      </w:r>
    </w:p>
    <w:p w14:paraId="288EEF31" w14:textId="77777777" w:rsidR="00866FD4" w:rsidRDefault="003D3EB7">
      <w:pPr>
        <w:spacing w:after="100" w:line="240" w:lineRule="auto"/>
      </w:pPr>
      <w:r>
        <w:rPr>
          <w:rFonts w:ascii="Segoe UI" w:eastAsia="Times New Roman" w:hAnsi="Segoe UI" w:cs="Segoe UI"/>
          <w:b/>
          <w:bCs/>
          <w:color w:val="495057"/>
          <w:sz w:val="23"/>
          <w:szCs w:val="23"/>
          <w:lang w:eastAsia="en-GB"/>
        </w:rPr>
        <w:t>Unstructured interview</w:t>
      </w:r>
    </w:p>
    <w:p w14:paraId="0E7AF475"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should ask the participant to think back (remembering) to the experiences, either what is clearly remembered or when it started. You with them will have to judge the best place to start.</w:t>
      </w:r>
    </w:p>
    <w:p w14:paraId="1E00F530"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w:t>
      </w:r>
    </w:p>
    <w:p w14:paraId="25CAED42" w14:textId="77777777" w:rsidR="00866FD4" w:rsidRDefault="003D3EB7">
      <w:pPr>
        <w:spacing w:after="100" w:line="240" w:lineRule="auto"/>
      </w:pPr>
      <w:proofErr w:type="gramStart"/>
      <w:r>
        <w:rPr>
          <w:rFonts w:ascii="Segoe UI" w:eastAsia="Times New Roman" w:hAnsi="Segoe UI" w:cs="Segoe UI"/>
          <w:i/>
          <w:iCs/>
          <w:color w:val="495057"/>
          <w:sz w:val="23"/>
          <w:szCs w:val="23"/>
          <w:lang w:eastAsia="en-GB"/>
        </w:rPr>
        <w:t>e.g.</w:t>
      </w:r>
      <w:proofErr w:type="gramEnd"/>
      <w:r>
        <w:rPr>
          <w:rFonts w:ascii="Segoe UI" w:eastAsia="Times New Roman" w:hAnsi="Segoe UI" w:cs="Segoe UI"/>
          <w:i/>
          <w:iCs/>
          <w:color w:val="495057"/>
          <w:sz w:val="23"/>
          <w:szCs w:val="23"/>
          <w:lang w:eastAsia="en-GB"/>
        </w:rPr>
        <w:t xml:space="preserve"> When do you think your first became an entrepreneur? Described what happened at the time?</w:t>
      </w:r>
    </w:p>
    <w:p w14:paraId="74FCC701" w14:textId="77777777" w:rsidR="00866FD4" w:rsidRDefault="003D3EB7">
      <w:pPr>
        <w:spacing w:after="100" w:line="240" w:lineRule="auto"/>
      </w:pPr>
      <w:r>
        <w:rPr>
          <w:rFonts w:ascii="Segoe UI" w:eastAsia="Times New Roman" w:hAnsi="Segoe UI" w:cs="Segoe UI"/>
          <w:i/>
          <w:iCs/>
          <w:color w:val="495057"/>
          <w:sz w:val="23"/>
          <w:szCs w:val="23"/>
          <w:lang w:eastAsia="en-GB"/>
        </w:rPr>
        <w:t> </w:t>
      </w:r>
    </w:p>
    <w:p w14:paraId="206B5CE3" w14:textId="77777777" w:rsidR="00866FD4" w:rsidRDefault="003D3EB7">
      <w:pPr>
        <w:spacing w:after="100" w:line="240" w:lineRule="auto"/>
      </w:pPr>
      <w:r>
        <w:rPr>
          <w:rFonts w:ascii="Segoe UI" w:eastAsia="Times New Roman" w:hAnsi="Segoe UI" w:cs="Segoe UI"/>
          <w:color w:val="495057"/>
          <w:sz w:val="23"/>
          <w:szCs w:val="23"/>
          <w:lang w:eastAsia="en-GB"/>
        </w:rPr>
        <w:t xml:space="preserve">You can then give them </w:t>
      </w:r>
      <w:r>
        <w:rPr>
          <w:rFonts w:ascii="Segoe UI" w:eastAsia="Times New Roman" w:hAnsi="Segoe UI" w:cs="Segoe UI"/>
          <w:color w:val="FF0000"/>
          <w:sz w:val="23"/>
          <w:szCs w:val="23"/>
          <w:lang w:eastAsia="en-GB"/>
        </w:rPr>
        <w:t>your one and only question</w:t>
      </w:r>
      <w:r>
        <w:rPr>
          <w:rFonts w:ascii="Segoe UI" w:eastAsia="Times New Roman" w:hAnsi="Segoe UI" w:cs="Segoe UI"/>
          <w:color w:val="495057"/>
          <w:sz w:val="23"/>
          <w:szCs w:val="23"/>
          <w:lang w:eastAsia="en-GB"/>
        </w:rPr>
        <w:t>.</w:t>
      </w:r>
    </w:p>
    <w:p w14:paraId="51D73D1E"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The participant will then try to get started and although you can answer their questions about how to start or what is important, just stick to the question.</w:t>
      </w:r>
    </w:p>
    <w:p w14:paraId="49507AC5"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Now this interview is a conversation in which you come to know their experience from the story they give. Your main purpose is to listen and understand. </w:t>
      </w:r>
      <w:proofErr w:type="gramStart"/>
      <w:r>
        <w:rPr>
          <w:rFonts w:ascii="Segoe UI" w:eastAsia="Times New Roman" w:hAnsi="Segoe UI" w:cs="Segoe UI"/>
          <w:color w:val="495057"/>
          <w:sz w:val="23"/>
          <w:szCs w:val="23"/>
          <w:lang w:eastAsia="en-GB"/>
        </w:rPr>
        <w:t>So</w:t>
      </w:r>
      <w:proofErr w:type="gramEnd"/>
      <w:r>
        <w:rPr>
          <w:rFonts w:ascii="Segoe UI" w:eastAsia="Times New Roman" w:hAnsi="Segoe UI" w:cs="Segoe UI"/>
          <w:color w:val="495057"/>
          <w:sz w:val="23"/>
          <w:szCs w:val="23"/>
          <w:lang w:eastAsia="en-GB"/>
        </w:rPr>
        <w:t xml:space="preserve"> the less you talk the better the interview.</w:t>
      </w:r>
    </w:p>
    <w:p w14:paraId="2F82AD5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w:t>
      </w:r>
    </w:p>
    <w:p w14:paraId="43417B70" w14:textId="77777777" w:rsidR="00866FD4" w:rsidRDefault="00866FD4">
      <w:pPr>
        <w:spacing w:after="100" w:line="240" w:lineRule="auto"/>
        <w:rPr>
          <w:rFonts w:ascii="Segoe UI" w:eastAsia="Times New Roman" w:hAnsi="Segoe UI" w:cs="Segoe UI"/>
          <w:b/>
          <w:bCs/>
          <w:color w:val="495057"/>
          <w:sz w:val="23"/>
          <w:szCs w:val="23"/>
          <w:lang w:eastAsia="en-GB"/>
        </w:rPr>
      </w:pPr>
    </w:p>
    <w:p w14:paraId="4229496F" w14:textId="77777777" w:rsidR="00866FD4" w:rsidRDefault="003D3EB7">
      <w:pPr>
        <w:spacing w:after="100" w:line="240" w:lineRule="auto"/>
      </w:pPr>
      <w:r>
        <w:rPr>
          <w:rFonts w:ascii="Segoe UI" w:eastAsia="Times New Roman" w:hAnsi="Segoe UI" w:cs="Segoe UI"/>
          <w:b/>
          <w:bCs/>
          <w:color w:val="495057"/>
          <w:sz w:val="23"/>
          <w:szCs w:val="23"/>
          <w:lang w:eastAsia="en-GB"/>
        </w:rPr>
        <w:lastRenderedPageBreak/>
        <w:t>Dealing with pauses</w:t>
      </w:r>
    </w:p>
    <w:p w14:paraId="44F307AF"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Stories come in waves and there will be pauses. To move a pause on you just need to get them to continue with the story with </w:t>
      </w:r>
      <w:proofErr w:type="gramStart"/>
      <w:r>
        <w:rPr>
          <w:rFonts w:ascii="Segoe UI" w:eastAsia="Times New Roman" w:hAnsi="Segoe UI" w:cs="Segoe UI"/>
          <w:color w:val="495057"/>
          <w:sz w:val="23"/>
          <w:szCs w:val="23"/>
          <w:lang w:eastAsia="en-GB"/>
        </w:rPr>
        <w:t>prompts</w:t>
      </w:r>
      <w:proofErr w:type="gramEnd"/>
    </w:p>
    <w:p w14:paraId="3A7A8EAE"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Examples of prompts are:</w:t>
      </w:r>
    </w:p>
    <w:p w14:paraId="0AC07557"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proofErr w:type="gramStart"/>
      <w:r>
        <w:rPr>
          <w:rFonts w:ascii="Segoe UI" w:eastAsia="Times New Roman" w:hAnsi="Segoe UI" w:cs="Segoe UI"/>
          <w:color w:val="495057"/>
          <w:sz w:val="23"/>
          <w:szCs w:val="23"/>
          <w:lang w:eastAsia="en-GB"/>
        </w:rPr>
        <w:t>So</w:t>
      </w:r>
      <w:proofErr w:type="gramEnd"/>
      <w:r>
        <w:rPr>
          <w:rFonts w:ascii="Segoe UI" w:eastAsia="Times New Roman" w:hAnsi="Segoe UI" w:cs="Segoe UI"/>
          <w:color w:val="495057"/>
          <w:sz w:val="23"/>
          <w:szCs w:val="23"/>
          <w:lang w:eastAsia="en-GB"/>
        </w:rPr>
        <w:t xml:space="preserve"> what happened next?</w:t>
      </w:r>
    </w:p>
    <w:p w14:paraId="14625310"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What were you thinking then?</w:t>
      </w:r>
    </w:p>
    <w:p w14:paraId="1B195918"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What did that feel like?</w:t>
      </w:r>
    </w:p>
    <w:p w14:paraId="367B9DC0"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How did you react to that?</w:t>
      </w:r>
    </w:p>
    <w:p w14:paraId="3F5F92C9"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What stood out for you at that moment?</w:t>
      </w:r>
    </w:p>
    <w:p w14:paraId="508F0029"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When this happens: What thoughts did you have about it?</w:t>
      </w:r>
    </w:p>
    <w:p w14:paraId="19060841"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 think I have a clear sense of what you are saying. You are saying that …</w:t>
      </w:r>
    </w:p>
    <w:p w14:paraId="1777538C"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proofErr w:type="gramStart"/>
      <w:r>
        <w:rPr>
          <w:rFonts w:ascii="Segoe UI" w:eastAsia="Times New Roman" w:hAnsi="Segoe UI" w:cs="Segoe UI"/>
          <w:color w:val="495057"/>
          <w:sz w:val="23"/>
          <w:szCs w:val="23"/>
          <w:lang w:eastAsia="en-GB"/>
        </w:rPr>
        <w:t>So</w:t>
      </w:r>
      <w:proofErr w:type="gramEnd"/>
      <w:r>
        <w:rPr>
          <w:rFonts w:ascii="Segoe UI" w:eastAsia="Times New Roman" w:hAnsi="Segoe UI" w:cs="Segoe UI"/>
          <w:color w:val="495057"/>
          <w:sz w:val="23"/>
          <w:szCs w:val="23"/>
          <w:lang w:eastAsia="en-GB"/>
        </w:rPr>
        <w:t xml:space="preserve"> is this the most significant aspect of the experience for you?</w:t>
      </w:r>
    </w:p>
    <w:p w14:paraId="57CCE299"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What did the others do?</w:t>
      </w:r>
    </w:p>
    <w:p w14:paraId="6A1DDF05" w14:textId="77777777" w:rsidR="00866FD4" w:rsidRDefault="003D3EB7">
      <w:pPr>
        <w:numPr>
          <w:ilvl w:val="0"/>
          <w:numId w:val="1"/>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Let them fill the silence?</w:t>
      </w:r>
    </w:p>
    <w:p w14:paraId="1701C20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One of the main </w:t>
      </w:r>
      <w:proofErr w:type="gramStart"/>
      <w:r>
        <w:rPr>
          <w:rFonts w:ascii="Segoe UI" w:eastAsia="Times New Roman" w:hAnsi="Segoe UI" w:cs="Segoe UI"/>
          <w:color w:val="495057"/>
          <w:sz w:val="23"/>
          <w:szCs w:val="23"/>
          <w:lang w:eastAsia="en-GB"/>
        </w:rPr>
        <w:t>problems</w:t>
      </w:r>
      <w:proofErr w:type="gramEnd"/>
      <w:r>
        <w:rPr>
          <w:rFonts w:ascii="Segoe UI" w:eastAsia="Times New Roman" w:hAnsi="Segoe UI" w:cs="Segoe UI"/>
          <w:color w:val="495057"/>
          <w:sz w:val="23"/>
          <w:szCs w:val="23"/>
          <w:lang w:eastAsia="en-GB"/>
        </w:rPr>
        <w:t xml:space="preserve"> researchers find with unstructured interviews is that the participants rush a little to the end of the story and you don’t get full and rich descriptions. To make sure you get rich descriptions let them talk a lot more than you do. Try to hold onto pauses wait for them or use the prompts identified above.</w:t>
      </w:r>
    </w:p>
    <w:p w14:paraId="397E0A2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As you go along in the interview make very few notes perhaps just noting down any metaphors or adjectives used for deeper exploration used as her for Kathy here:</w:t>
      </w:r>
    </w:p>
    <w:p w14:paraId="3358FC39" w14:textId="77777777" w:rsidR="00866FD4" w:rsidRDefault="003D3EB7">
      <w:pPr>
        <w:spacing w:after="100" w:line="240" w:lineRule="auto"/>
        <w:rPr>
          <w:rFonts w:ascii="Segoe UI" w:eastAsia="Times New Roman" w:hAnsi="Segoe UI" w:cs="Segoe UI"/>
          <w:color w:val="495057"/>
          <w:sz w:val="23"/>
          <w:szCs w:val="23"/>
          <w:lang w:eastAsia="en-GB"/>
        </w:rPr>
      </w:pPr>
      <w:proofErr w:type="gramStart"/>
      <w:r>
        <w:rPr>
          <w:rFonts w:ascii="Segoe UI" w:eastAsia="Times New Roman" w:hAnsi="Segoe UI" w:cs="Segoe UI"/>
          <w:color w:val="495057"/>
          <w:sz w:val="23"/>
          <w:szCs w:val="23"/>
          <w:lang w:eastAsia="en-GB"/>
        </w:rPr>
        <w:t>e.g.</w:t>
      </w:r>
      <w:proofErr w:type="gramEnd"/>
      <w:r>
        <w:rPr>
          <w:rFonts w:ascii="Segoe UI" w:eastAsia="Times New Roman" w:hAnsi="Segoe UI" w:cs="Segoe UI"/>
          <w:color w:val="495057"/>
          <w:sz w:val="23"/>
          <w:szCs w:val="23"/>
          <w:lang w:eastAsia="en-GB"/>
        </w:rPr>
        <w:t xml:space="preserve"> Kathy talking about here learning experiences</w:t>
      </w:r>
    </w:p>
    <w:p w14:paraId="77D0E00F" w14:textId="77777777" w:rsidR="00866FD4" w:rsidRDefault="003D3EB7">
      <w:pPr>
        <w:spacing w:after="100" w:line="240" w:lineRule="auto"/>
      </w:pPr>
      <w:r>
        <w:rPr>
          <w:rFonts w:ascii="Segoe UI" w:eastAsia="Times New Roman" w:hAnsi="Segoe UI" w:cs="Segoe UI"/>
          <w:color w:val="495057"/>
          <w:sz w:val="23"/>
          <w:szCs w:val="23"/>
          <w:lang w:eastAsia="en-GB"/>
        </w:rPr>
        <w:t>Kathy mentioned </w:t>
      </w:r>
      <w:r>
        <w:rPr>
          <w:rFonts w:ascii="Segoe UI" w:eastAsia="Times New Roman" w:hAnsi="Segoe UI" w:cs="Segoe UI"/>
          <w:b/>
          <w:bCs/>
          <w:color w:val="495057"/>
          <w:sz w:val="23"/>
          <w:szCs w:val="23"/>
          <w:lang w:eastAsia="en-GB"/>
        </w:rPr>
        <w:t>pregnant pauses</w:t>
      </w:r>
      <w:r>
        <w:rPr>
          <w:rFonts w:ascii="Segoe UI" w:eastAsia="Times New Roman" w:hAnsi="Segoe UI" w:cs="Segoe UI"/>
          <w:color w:val="495057"/>
          <w:sz w:val="23"/>
          <w:szCs w:val="23"/>
          <w:lang w:eastAsia="en-GB"/>
        </w:rPr>
        <w:t xml:space="preserve"> in her interview when she was talking about the delay in between different people talking when on Skype. I wrote it down and when the next gap in the interview came </w:t>
      </w:r>
      <w:proofErr w:type="gramStart"/>
      <w:r>
        <w:rPr>
          <w:rFonts w:ascii="Segoe UI" w:eastAsia="Times New Roman" w:hAnsi="Segoe UI" w:cs="Segoe UI"/>
          <w:color w:val="495057"/>
          <w:sz w:val="23"/>
          <w:szCs w:val="23"/>
          <w:lang w:eastAsia="en-GB"/>
        </w:rPr>
        <w:t>along</w:t>
      </w:r>
      <w:proofErr w:type="gramEnd"/>
      <w:r>
        <w:rPr>
          <w:rFonts w:ascii="Segoe UI" w:eastAsia="Times New Roman" w:hAnsi="Segoe UI" w:cs="Segoe UI"/>
          <w:color w:val="495057"/>
          <w:sz w:val="23"/>
          <w:szCs w:val="23"/>
          <w:lang w:eastAsia="en-GB"/>
        </w:rPr>
        <w:t xml:space="preserve"> I drew her back to it.</w:t>
      </w:r>
    </w:p>
    <w:p w14:paraId="233098F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 though this metaphor 'pregnant pauses interesting' and paused the interview and asked her what she meant by it:</w:t>
      </w:r>
    </w:p>
    <w:p w14:paraId="1A69C701"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She </w:t>
      </w:r>
      <w:proofErr w:type="gramStart"/>
      <w:r>
        <w:rPr>
          <w:rFonts w:ascii="Segoe UI" w:eastAsia="Times New Roman" w:hAnsi="Segoe UI" w:cs="Segoe UI"/>
          <w:color w:val="495057"/>
          <w:sz w:val="23"/>
          <w:szCs w:val="23"/>
          <w:lang w:eastAsia="en-GB"/>
        </w:rPr>
        <w:t>said</w:t>
      </w:r>
      <w:proofErr w:type="gramEnd"/>
    </w:p>
    <w:p w14:paraId="67042177"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“In pregnancy you are incubating ideas, </w:t>
      </w:r>
      <w:proofErr w:type="spellStart"/>
      <w:proofErr w:type="gramStart"/>
      <w:r>
        <w:rPr>
          <w:rFonts w:ascii="Segoe UI" w:eastAsia="Times New Roman" w:hAnsi="Segoe UI" w:cs="Segoe UI"/>
          <w:color w:val="495057"/>
          <w:sz w:val="23"/>
          <w:szCs w:val="23"/>
          <w:lang w:eastAsia="en-GB"/>
        </w:rPr>
        <w:t>your</w:t>
      </w:r>
      <w:proofErr w:type="spellEnd"/>
      <w:proofErr w:type="gramEnd"/>
      <w:r>
        <w:rPr>
          <w:rFonts w:ascii="Segoe UI" w:eastAsia="Times New Roman" w:hAnsi="Segoe UI" w:cs="Segoe UI"/>
          <w:color w:val="495057"/>
          <w:sz w:val="23"/>
          <w:szCs w:val="23"/>
          <w:lang w:eastAsia="en-GB"/>
        </w:rPr>
        <w:t xml:space="preserve"> taking them in, </w:t>
      </w:r>
      <w:proofErr w:type="spellStart"/>
      <w:r>
        <w:rPr>
          <w:rFonts w:ascii="Segoe UI" w:eastAsia="Times New Roman" w:hAnsi="Segoe UI" w:cs="Segoe UI"/>
          <w:color w:val="495057"/>
          <w:sz w:val="23"/>
          <w:szCs w:val="23"/>
          <w:lang w:eastAsia="en-GB"/>
        </w:rPr>
        <w:t>your</w:t>
      </w:r>
      <w:proofErr w:type="spellEnd"/>
      <w:r>
        <w:rPr>
          <w:rFonts w:ascii="Segoe UI" w:eastAsia="Times New Roman" w:hAnsi="Segoe UI" w:cs="Segoe UI"/>
          <w:color w:val="495057"/>
          <w:sz w:val="23"/>
          <w:szCs w:val="23"/>
          <w:lang w:eastAsia="en-GB"/>
        </w:rPr>
        <w:t xml:space="preserve"> probably feeding them, growing some sort of response”. “I mean pregnancy is pretty important. They are not </w:t>
      </w:r>
      <w:proofErr w:type="gramStart"/>
      <w:r>
        <w:rPr>
          <w:rFonts w:ascii="Segoe UI" w:eastAsia="Times New Roman" w:hAnsi="Segoe UI" w:cs="Segoe UI"/>
          <w:color w:val="495057"/>
          <w:sz w:val="23"/>
          <w:szCs w:val="23"/>
          <w:lang w:eastAsia="en-GB"/>
        </w:rPr>
        <w:t>pauses</w:t>
      </w:r>
      <w:proofErr w:type="gramEnd"/>
      <w:r>
        <w:rPr>
          <w:rFonts w:ascii="Segoe UI" w:eastAsia="Times New Roman" w:hAnsi="Segoe UI" w:cs="Segoe UI"/>
          <w:color w:val="495057"/>
          <w:sz w:val="23"/>
          <w:szCs w:val="23"/>
          <w:lang w:eastAsia="en-GB"/>
        </w:rPr>
        <w:t xml:space="preserve"> without something happening”, “but they are still contained”. “In conversation a pregnant pause to me would indicate thinking is happening”. “Re-tweaking their own thoughts. </w:t>
      </w:r>
      <w:proofErr w:type="gramStart"/>
      <w:r>
        <w:rPr>
          <w:rFonts w:ascii="Segoe UI" w:eastAsia="Times New Roman" w:hAnsi="Segoe UI" w:cs="Segoe UI"/>
          <w:color w:val="495057"/>
          <w:sz w:val="23"/>
          <w:szCs w:val="23"/>
          <w:lang w:eastAsia="en-GB"/>
        </w:rPr>
        <w:t>They’re</w:t>
      </w:r>
      <w:proofErr w:type="gramEnd"/>
      <w:r>
        <w:rPr>
          <w:rFonts w:ascii="Segoe UI" w:eastAsia="Times New Roman" w:hAnsi="Segoe UI" w:cs="Segoe UI"/>
          <w:color w:val="495057"/>
          <w:sz w:val="23"/>
          <w:szCs w:val="23"/>
          <w:lang w:eastAsia="en-GB"/>
        </w:rPr>
        <w:t xml:space="preserve"> not coming out immediately. </w:t>
      </w:r>
      <w:proofErr w:type="gramStart"/>
      <w:r>
        <w:rPr>
          <w:rFonts w:ascii="Segoe UI" w:eastAsia="Times New Roman" w:hAnsi="Segoe UI" w:cs="Segoe UI"/>
          <w:color w:val="495057"/>
          <w:sz w:val="23"/>
          <w:szCs w:val="23"/>
          <w:lang w:eastAsia="en-GB"/>
        </w:rPr>
        <w:t>Yes</w:t>
      </w:r>
      <w:proofErr w:type="gramEnd"/>
      <w:r>
        <w:rPr>
          <w:rFonts w:ascii="Segoe UI" w:eastAsia="Times New Roman" w:hAnsi="Segoe UI" w:cs="Segoe UI"/>
          <w:color w:val="495057"/>
          <w:sz w:val="23"/>
          <w:szCs w:val="23"/>
          <w:lang w:eastAsia="en-GB"/>
        </w:rPr>
        <w:t xml:space="preserve"> the response is not straight there off the top”.</w:t>
      </w:r>
    </w:p>
    <w:p w14:paraId="2484C399"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This proved to be a rich description of a part of here learning experience.</w:t>
      </w:r>
    </w:p>
    <w:p w14:paraId="1450979B"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w:t>
      </w:r>
    </w:p>
    <w:p w14:paraId="72D4D2AC"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do need to keep an eye on the time, especially if you are using structured or semi-structured interviews where you need all the questions answered.</w:t>
      </w:r>
    </w:p>
    <w:p w14:paraId="69A3079E"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w:t>
      </w:r>
    </w:p>
    <w:p w14:paraId="2E683169" w14:textId="77777777" w:rsidR="00866FD4" w:rsidRDefault="003D3EB7">
      <w:pPr>
        <w:pageBreakBefore/>
        <w:suppressAutoHyphens w:val="0"/>
      </w:pPr>
      <w:r>
        <w:rPr>
          <w:rFonts w:ascii="Segoe UI" w:eastAsia="Times New Roman" w:hAnsi="Segoe UI" w:cs="Segoe UI"/>
          <w:b/>
          <w:bCs/>
          <w:color w:val="495057"/>
          <w:sz w:val="23"/>
          <w:szCs w:val="23"/>
          <w:lang w:eastAsia="en-GB"/>
        </w:rPr>
        <w:lastRenderedPageBreak/>
        <w:t>Ending the interview</w:t>
      </w:r>
    </w:p>
    <w:p w14:paraId="6E3C4A0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Sometimes the best data comes at the near very end and you </w:t>
      </w:r>
      <w:proofErr w:type="gramStart"/>
      <w:r>
        <w:rPr>
          <w:rFonts w:ascii="Segoe UI" w:eastAsia="Times New Roman" w:hAnsi="Segoe UI" w:cs="Segoe UI"/>
          <w:color w:val="495057"/>
          <w:sz w:val="23"/>
          <w:szCs w:val="23"/>
          <w:lang w:eastAsia="en-GB"/>
        </w:rPr>
        <w:t>shouldn't</w:t>
      </w:r>
      <w:proofErr w:type="gramEnd"/>
      <w:r>
        <w:rPr>
          <w:rFonts w:ascii="Segoe UI" w:eastAsia="Times New Roman" w:hAnsi="Segoe UI" w:cs="Segoe UI"/>
          <w:color w:val="495057"/>
          <w:sz w:val="23"/>
          <w:szCs w:val="23"/>
          <w:lang w:eastAsia="en-GB"/>
        </w:rPr>
        <w:t xml:space="preserve"> miss it. You might say well we are nearly </w:t>
      </w:r>
      <w:proofErr w:type="spellStart"/>
      <w:r>
        <w:rPr>
          <w:rFonts w:ascii="Segoe UI" w:eastAsia="Times New Roman" w:hAnsi="Segoe UI" w:cs="Segoe UI"/>
          <w:color w:val="495057"/>
          <w:sz w:val="23"/>
          <w:szCs w:val="23"/>
          <w:lang w:eastAsia="en-GB"/>
        </w:rPr>
        <w:t>finsihed</w:t>
      </w:r>
      <w:proofErr w:type="spellEnd"/>
      <w:r>
        <w:rPr>
          <w:rFonts w:ascii="Segoe UI" w:eastAsia="Times New Roman" w:hAnsi="Segoe UI" w:cs="Segoe UI"/>
          <w:color w:val="495057"/>
          <w:sz w:val="23"/>
          <w:szCs w:val="23"/>
          <w:lang w:eastAsia="en-GB"/>
        </w:rPr>
        <w:t xml:space="preserve"> and I was wondering if you had </w:t>
      </w:r>
      <w:proofErr w:type="spellStart"/>
      <w:r>
        <w:rPr>
          <w:rFonts w:ascii="Segoe UI" w:eastAsia="Times New Roman" w:hAnsi="Segoe UI" w:cs="Segoe UI"/>
          <w:color w:val="495057"/>
          <w:sz w:val="23"/>
          <w:szCs w:val="23"/>
          <w:lang w:eastAsia="en-GB"/>
        </w:rPr>
        <w:t>anyhting</w:t>
      </w:r>
      <w:proofErr w:type="spellEnd"/>
      <w:r>
        <w:rPr>
          <w:rFonts w:ascii="Segoe UI" w:eastAsia="Times New Roman" w:hAnsi="Segoe UI" w:cs="Segoe UI"/>
          <w:color w:val="495057"/>
          <w:sz w:val="23"/>
          <w:szCs w:val="23"/>
          <w:lang w:eastAsia="en-GB"/>
        </w:rPr>
        <w:t xml:space="preserve"> else you wanted to say.</w:t>
      </w:r>
    </w:p>
    <w:p w14:paraId="19F0FA49" w14:textId="77777777" w:rsidR="00866FD4" w:rsidRDefault="003D3EB7">
      <w:pPr>
        <w:spacing w:after="100" w:line="240" w:lineRule="auto"/>
        <w:rPr>
          <w:rFonts w:ascii="Segoe UI" w:eastAsia="Times New Roman" w:hAnsi="Segoe UI" w:cs="Segoe UI"/>
          <w:color w:val="495057"/>
          <w:sz w:val="23"/>
          <w:szCs w:val="23"/>
          <w:lang w:eastAsia="en-GB"/>
        </w:rPr>
      </w:pPr>
      <w:proofErr w:type="gramStart"/>
      <w:r>
        <w:rPr>
          <w:rFonts w:ascii="Segoe UI" w:eastAsia="Times New Roman" w:hAnsi="Segoe UI" w:cs="Segoe UI"/>
          <w:color w:val="495057"/>
          <w:sz w:val="23"/>
          <w:szCs w:val="23"/>
          <w:lang w:eastAsia="en-GB"/>
        </w:rPr>
        <w:t>After  a</w:t>
      </w:r>
      <w:proofErr w:type="gramEnd"/>
      <w:r>
        <w:rPr>
          <w:rFonts w:ascii="Segoe UI" w:eastAsia="Times New Roman" w:hAnsi="Segoe UI" w:cs="Segoe UI"/>
          <w:color w:val="495057"/>
          <w:sz w:val="23"/>
          <w:szCs w:val="23"/>
          <w:lang w:eastAsia="en-GB"/>
        </w:rPr>
        <w:t xml:space="preserve"> little while they then might start to talk again, in a little more depth or give you a few more elaborations about it. </w:t>
      </w:r>
      <w:proofErr w:type="gramStart"/>
      <w:r>
        <w:rPr>
          <w:rFonts w:ascii="Segoe UI" w:eastAsia="Times New Roman" w:hAnsi="Segoe UI" w:cs="Segoe UI"/>
          <w:color w:val="495057"/>
          <w:sz w:val="23"/>
          <w:szCs w:val="23"/>
          <w:lang w:eastAsia="en-GB"/>
        </w:rPr>
        <w:t>So</w:t>
      </w:r>
      <w:proofErr w:type="gramEnd"/>
      <w:r>
        <w:rPr>
          <w:rFonts w:ascii="Segoe UI" w:eastAsia="Times New Roman" w:hAnsi="Segoe UI" w:cs="Segoe UI"/>
          <w:color w:val="495057"/>
          <w:sz w:val="23"/>
          <w:szCs w:val="23"/>
          <w:lang w:eastAsia="en-GB"/>
        </w:rPr>
        <w:t xml:space="preserve"> keep the recorder going until you have finished the interview. Just have a chat, let the conversation flow. In some interviews the end may just be the start, depending on if they have the time or not. You should be prepared to listen for another 20 minutes or so until they want to stop. Check with them to make sure they have time.</w:t>
      </w:r>
    </w:p>
    <w:p w14:paraId="4CBE933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When you think they have exhausted what they want to say. </w:t>
      </w:r>
      <w:proofErr w:type="gramStart"/>
      <w:r>
        <w:rPr>
          <w:rFonts w:ascii="Segoe UI" w:eastAsia="Times New Roman" w:hAnsi="Segoe UI" w:cs="Segoe UI"/>
          <w:color w:val="495057"/>
          <w:sz w:val="23"/>
          <w:szCs w:val="23"/>
          <w:lang w:eastAsia="en-GB"/>
        </w:rPr>
        <w:t>Don’t</w:t>
      </w:r>
      <w:proofErr w:type="gramEnd"/>
      <w:r>
        <w:rPr>
          <w:rFonts w:ascii="Segoe UI" w:eastAsia="Times New Roman" w:hAnsi="Segoe UI" w:cs="Segoe UI"/>
          <w:color w:val="495057"/>
          <w:sz w:val="23"/>
          <w:szCs w:val="23"/>
          <w:lang w:eastAsia="en-GB"/>
        </w:rPr>
        <w:t xml:space="preserve"> ever push it. Show them you have switched off your recorder and begin </w:t>
      </w:r>
      <w:proofErr w:type="gramStart"/>
      <w:r>
        <w:rPr>
          <w:rFonts w:ascii="Segoe UI" w:eastAsia="Times New Roman" w:hAnsi="Segoe UI" w:cs="Segoe UI"/>
          <w:color w:val="495057"/>
          <w:sz w:val="23"/>
          <w:szCs w:val="23"/>
          <w:lang w:eastAsia="en-GB"/>
        </w:rPr>
        <w:t>your</w:t>
      </w:r>
      <w:proofErr w:type="gramEnd"/>
      <w:r>
        <w:rPr>
          <w:rFonts w:ascii="Segoe UI" w:eastAsia="Times New Roman" w:hAnsi="Segoe UI" w:cs="Segoe UI"/>
          <w:color w:val="495057"/>
          <w:sz w:val="23"/>
          <w:szCs w:val="23"/>
          <w:lang w:eastAsia="en-GB"/>
        </w:rPr>
        <w:t xml:space="preserve"> thank </w:t>
      </w:r>
      <w:proofErr w:type="spellStart"/>
      <w:r>
        <w:rPr>
          <w:rFonts w:ascii="Segoe UI" w:eastAsia="Times New Roman" w:hAnsi="Segoe UI" w:cs="Segoe UI"/>
          <w:color w:val="495057"/>
          <w:sz w:val="23"/>
          <w:szCs w:val="23"/>
          <w:lang w:eastAsia="en-GB"/>
        </w:rPr>
        <w:t>you's</w:t>
      </w:r>
      <w:proofErr w:type="spellEnd"/>
      <w:r>
        <w:rPr>
          <w:rFonts w:ascii="Segoe UI" w:eastAsia="Times New Roman" w:hAnsi="Segoe UI" w:cs="Segoe UI"/>
          <w:color w:val="495057"/>
          <w:sz w:val="23"/>
          <w:szCs w:val="23"/>
          <w:lang w:eastAsia="en-GB"/>
        </w:rPr>
        <w:t xml:space="preserve">.  Once the recorder is off. </w:t>
      </w:r>
      <w:proofErr w:type="gramStart"/>
      <w:r>
        <w:rPr>
          <w:rFonts w:ascii="Segoe UI" w:eastAsia="Times New Roman" w:hAnsi="Segoe UI" w:cs="Segoe UI"/>
          <w:color w:val="495057"/>
          <w:sz w:val="23"/>
          <w:szCs w:val="23"/>
          <w:lang w:eastAsia="en-GB"/>
        </w:rPr>
        <w:t>It's</w:t>
      </w:r>
      <w:proofErr w:type="gramEnd"/>
      <w:r>
        <w:rPr>
          <w:rFonts w:ascii="Segoe UI" w:eastAsia="Times New Roman" w:hAnsi="Segoe UI" w:cs="Segoe UI"/>
          <w:color w:val="495057"/>
          <w:sz w:val="23"/>
          <w:szCs w:val="23"/>
          <w:lang w:eastAsia="en-GB"/>
        </w:rPr>
        <w:t xml:space="preserve"> over.</w:t>
      </w:r>
    </w:p>
    <w:p w14:paraId="462296DF" w14:textId="77777777" w:rsidR="00866FD4" w:rsidRDefault="003D3EB7">
      <w:pPr>
        <w:spacing w:after="100" w:line="240" w:lineRule="auto"/>
      </w:pPr>
      <w:r>
        <w:rPr>
          <w:rFonts w:ascii="Segoe UI" w:eastAsia="Times New Roman" w:hAnsi="Segoe UI" w:cs="Segoe UI"/>
          <w:b/>
          <w:bCs/>
          <w:color w:val="495057"/>
          <w:sz w:val="23"/>
          <w:szCs w:val="23"/>
          <w:lang w:eastAsia="en-GB"/>
        </w:rPr>
        <w:t>Transcribing your interviews</w:t>
      </w:r>
    </w:p>
    <w:p w14:paraId="3802C673"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This normally takes about one hour for every 20 minutes of recording. That is if you are quite good at it.</w:t>
      </w:r>
    </w:p>
    <w:p w14:paraId="5D83F0A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You must write down EVERYTHING they said just as they said it. Do not amend any jargon, </w:t>
      </w:r>
      <w:proofErr w:type="gramStart"/>
      <w:r>
        <w:rPr>
          <w:rFonts w:ascii="Segoe UI" w:eastAsia="Times New Roman" w:hAnsi="Segoe UI" w:cs="Segoe UI"/>
          <w:color w:val="495057"/>
          <w:sz w:val="23"/>
          <w:szCs w:val="23"/>
          <w:lang w:eastAsia="en-GB"/>
        </w:rPr>
        <w:t>slang</w:t>
      </w:r>
      <w:proofErr w:type="gramEnd"/>
      <w:r>
        <w:rPr>
          <w:rFonts w:ascii="Segoe UI" w:eastAsia="Times New Roman" w:hAnsi="Segoe UI" w:cs="Segoe UI"/>
          <w:color w:val="495057"/>
          <w:sz w:val="23"/>
          <w:szCs w:val="23"/>
          <w:lang w:eastAsia="en-GB"/>
        </w:rPr>
        <w:t xml:space="preserve"> or grammar.</w:t>
      </w:r>
    </w:p>
    <w:p w14:paraId="29B456CB"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must also put in what you said to them, perhaps something like this.</w:t>
      </w:r>
    </w:p>
    <w:p w14:paraId="0672639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Interviewer:</w:t>
      </w:r>
    </w:p>
    <w:p w14:paraId="6D637A62" w14:textId="77777777" w:rsidR="00866FD4" w:rsidRDefault="003D3EB7">
      <w:pPr>
        <w:numPr>
          <w:ilvl w:val="0"/>
          <w:numId w:val="2"/>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Researcher: So my first question is </w:t>
      </w:r>
      <w:proofErr w:type="gramStart"/>
      <w:r>
        <w:rPr>
          <w:rFonts w:ascii="Segoe UI" w:eastAsia="Times New Roman" w:hAnsi="Segoe UI" w:cs="Segoe UI"/>
          <w:color w:val="495057"/>
          <w:sz w:val="23"/>
          <w:szCs w:val="23"/>
          <w:lang w:eastAsia="en-GB"/>
        </w:rPr>
        <w:t>.....</w:t>
      </w:r>
      <w:proofErr w:type="gramEnd"/>
      <w:r>
        <w:rPr>
          <w:rFonts w:ascii="Segoe UI" w:eastAsia="Times New Roman" w:hAnsi="Segoe UI" w:cs="Segoe UI"/>
          <w:color w:val="495057"/>
          <w:sz w:val="23"/>
          <w:szCs w:val="23"/>
          <w:lang w:eastAsia="en-GB"/>
        </w:rPr>
        <w:br/>
        <w:t>or</w:t>
      </w:r>
    </w:p>
    <w:p w14:paraId="1C5AFC56" w14:textId="77777777" w:rsidR="00866FD4" w:rsidRDefault="003D3EB7">
      <w:pPr>
        <w:numPr>
          <w:ilvl w:val="0"/>
          <w:numId w:val="2"/>
        </w:numPr>
        <w:spacing w:before="100"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Researcher: </w:t>
      </w:r>
      <w:proofErr w:type="gramStart"/>
      <w:r>
        <w:rPr>
          <w:rFonts w:ascii="Segoe UI" w:eastAsia="Times New Roman" w:hAnsi="Segoe UI" w:cs="Segoe UI"/>
          <w:color w:val="495057"/>
          <w:sz w:val="23"/>
          <w:szCs w:val="23"/>
          <w:lang w:eastAsia="en-GB"/>
        </w:rPr>
        <w:t>So</w:t>
      </w:r>
      <w:proofErr w:type="gramEnd"/>
      <w:r>
        <w:rPr>
          <w:rFonts w:ascii="Segoe UI" w:eastAsia="Times New Roman" w:hAnsi="Segoe UI" w:cs="Segoe UI"/>
          <w:color w:val="495057"/>
          <w:sz w:val="23"/>
          <w:szCs w:val="23"/>
          <w:lang w:eastAsia="en-GB"/>
        </w:rPr>
        <w:t xml:space="preserve"> can you go back to the beginning and describe to me what happened?</w:t>
      </w:r>
    </w:p>
    <w:p w14:paraId="698F3719"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Interviewee: </w:t>
      </w:r>
      <w:proofErr w:type="gramStart"/>
      <w:r>
        <w:rPr>
          <w:rFonts w:ascii="Segoe UI" w:eastAsia="Times New Roman" w:hAnsi="Segoe UI" w:cs="Segoe UI"/>
          <w:color w:val="495057"/>
          <w:sz w:val="23"/>
          <w:szCs w:val="23"/>
          <w:lang w:eastAsia="en-GB"/>
        </w:rPr>
        <w:t>Well</w:t>
      </w:r>
      <w:proofErr w:type="gramEnd"/>
      <w:r>
        <w:rPr>
          <w:rFonts w:ascii="Segoe UI" w:eastAsia="Times New Roman" w:hAnsi="Segoe UI" w:cs="Segoe UI"/>
          <w:color w:val="495057"/>
          <w:sz w:val="23"/>
          <w:szCs w:val="23"/>
          <w:lang w:eastAsia="en-GB"/>
        </w:rPr>
        <w:t xml:space="preserve"> I needed this car right and it was way more than I had put away.</w:t>
      </w:r>
    </w:p>
    <w:p w14:paraId="36419B57" w14:textId="77777777" w:rsidR="00866FD4" w:rsidRDefault="003D3EB7">
      <w:pPr>
        <w:spacing w:after="100" w:line="240" w:lineRule="auto"/>
      </w:pPr>
      <w:r>
        <w:rPr>
          <w:rFonts w:ascii="Segoe UI" w:eastAsia="Times New Roman" w:hAnsi="Segoe UI" w:cs="Segoe UI"/>
          <w:b/>
          <w:bCs/>
          <w:color w:val="495057"/>
          <w:sz w:val="23"/>
          <w:szCs w:val="23"/>
          <w:lang w:eastAsia="en-GB"/>
        </w:rPr>
        <w:t>Dealing with anonymity</w:t>
      </w:r>
    </w:p>
    <w:p w14:paraId="0DF1299B"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 xml:space="preserve">Once you have transcribed you interview you need to ensure all references to that person, persons they talked about or any reference to a context that might reveal their or anyone they talked </w:t>
      </w:r>
      <w:proofErr w:type="spellStart"/>
      <w:r>
        <w:rPr>
          <w:rFonts w:ascii="Segoe UI" w:eastAsia="Times New Roman" w:hAnsi="Segoe UI" w:cs="Segoe UI"/>
          <w:color w:val="495057"/>
          <w:sz w:val="23"/>
          <w:szCs w:val="23"/>
          <w:lang w:eastAsia="en-GB"/>
        </w:rPr>
        <w:t>about’s</w:t>
      </w:r>
      <w:proofErr w:type="spellEnd"/>
      <w:r>
        <w:rPr>
          <w:rFonts w:ascii="Segoe UI" w:eastAsia="Times New Roman" w:hAnsi="Segoe UI" w:cs="Segoe UI"/>
          <w:color w:val="495057"/>
          <w:sz w:val="23"/>
          <w:szCs w:val="23"/>
          <w:lang w:eastAsia="en-GB"/>
        </w:rPr>
        <w:t xml:space="preserve"> identity.</w:t>
      </w:r>
    </w:p>
    <w:p w14:paraId="77D5E058" w14:textId="77777777" w:rsidR="00866FD4" w:rsidRDefault="003D3EB7">
      <w:pPr>
        <w:spacing w:after="100" w:line="240" w:lineRule="auto"/>
        <w:rPr>
          <w:rFonts w:ascii="Segoe UI" w:eastAsia="Times New Roman" w:hAnsi="Segoe UI" w:cs="Segoe UI"/>
          <w:color w:val="495057"/>
          <w:sz w:val="23"/>
          <w:szCs w:val="23"/>
          <w:lang w:eastAsia="en-GB"/>
        </w:rPr>
      </w:pPr>
      <w:proofErr w:type="gramStart"/>
      <w:r>
        <w:rPr>
          <w:rFonts w:ascii="Segoe UI" w:eastAsia="Times New Roman" w:hAnsi="Segoe UI" w:cs="Segoe UI"/>
          <w:color w:val="495057"/>
          <w:sz w:val="23"/>
          <w:szCs w:val="23"/>
          <w:lang w:eastAsia="en-GB"/>
        </w:rPr>
        <w:t>So</w:t>
      </w:r>
      <w:proofErr w:type="gramEnd"/>
      <w:r>
        <w:rPr>
          <w:rFonts w:ascii="Segoe UI" w:eastAsia="Times New Roman" w:hAnsi="Segoe UI" w:cs="Segoe UI"/>
          <w:color w:val="495057"/>
          <w:sz w:val="23"/>
          <w:szCs w:val="23"/>
          <w:lang w:eastAsia="en-GB"/>
        </w:rPr>
        <w:t xml:space="preserve"> find and replace all real names or places or contextual information for pseudonyms.</w:t>
      </w:r>
    </w:p>
    <w:p w14:paraId="630C8348"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Or if in doubt, remove from the transcript.</w:t>
      </w:r>
    </w:p>
    <w:p w14:paraId="72154FF9" w14:textId="77777777" w:rsidR="00866FD4" w:rsidRDefault="003D3EB7">
      <w:pPr>
        <w:spacing w:after="100" w:line="240" w:lineRule="auto"/>
      </w:pPr>
      <w:r>
        <w:rPr>
          <w:rFonts w:ascii="Segoe UI" w:eastAsia="Times New Roman" w:hAnsi="Segoe UI" w:cs="Segoe UI"/>
          <w:b/>
          <w:bCs/>
          <w:color w:val="495057"/>
          <w:sz w:val="23"/>
          <w:szCs w:val="23"/>
          <w:lang w:eastAsia="en-GB"/>
        </w:rPr>
        <w:t>The long term</w:t>
      </w:r>
    </w:p>
    <w:p w14:paraId="36A9F619" w14:textId="77777777" w:rsidR="00866FD4" w:rsidRDefault="003D3EB7">
      <w:pPr>
        <w:spacing w:after="100" w:line="240" w:lineRule="auto"/>
        <w:rPr>
          <w:rFonts w:ascii="Segoe UI" w:eastAsia="Times New Roman" w:hAnsi="Segoe UI" w:cs="Segoe UI"/>
          <w:color w:val="495057"/>
          <w:sz w:val="23"/>
          <w:szCs w:val="23"/>
          <w:lang w:eastAsia="en-GB"/>
        </w:rPr>
      </w:pPr>
      <w:r>
        <w:rPr>
          <w:rFonts w:ascii="Segoe UI" w:eastAsia="Times New Roman" w:hAnsi="Segoe UI" w:cs="Segoe UI"/>
          <w:color w:val="495057"/>
          <w:sz w:val="23"/>
          <w:szCs w:val="23"/>
          <w:lang w:eastAsia="en-GB"/>
        </w:rPr>
        <w:t>You have promised to use this data only for its intended purpose and to then destroy all the data. Once you have completed your assignment, you must adhere to your promise. If someone were to steel your computer or take papers from your house, they should in no way be able to identify your participants from the file name or its contents. Once you have disposed of them properly, not just put in your computers bin but emptied your bin.</w:t>
      </w:r>
    </w:p>
    <w:p w14:paraId="3152F3A0" w14:textId="77777777" w:rsidR="00866FD4" w:rsidRDefault="00866FD4"/>
    <w:sectPr w:rsidR="00866FD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426C8B" w14:textId="77777777" w:rsidR="00C85641" w:rsidRDefault="00C85641">
      <w:pPr>
        <w:spacing w:after="0" w:line="240" w:lineRule="auto"/>
      </w:pPr>
      <w:r>
        <w:separator/>
      </w:r>
    </w:p>
  </w:endnote>
  <w:endnote w:type="continuationSeparator" w:id="0">
    <w:p w14:paraId="285105D9" w14:textId="77777777" w:rsidR="00C85641" w:rsidRDefault="00C8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2A341F" w14:textId="77777777" w:rsidR="00C85641" w:rsidRDefault="00C85641">
      <w:pPr>
        <w:spacing w:after="0" w:line="240" w:lineRule="auto"/>
      </w:pPr>
      <w:r>
        <w:rPr>
          <w:color w:val="000000"/>
        </w:rPr>
        <w:separator/>
      </w:r>
    </w:p>
  </w:footnote>
  <w:footnote w:type="continuationSeparator" w:id="0">
    <w:p w14:paraId="5FC3E2FE" w14:textId="77777777" w:rsidR="00C85641" w:rsidRDefault="00C85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13C2F"/>
    <w:multiLevelType w:val="multilevel"/>
    <w:tmpl w:val="2AFA1E8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65C71FB"/>
    <w:multiLevelType w:val="multilevel"/>
    <w:tmpl w:val="05D4E9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D4"/>
    <w:rsid w:val="000E431C"/>
    <w:rsid w:val="001413FD"/>
    <w:rsid w:val="003D3EB7"/>
    <w:rsid w:val="004A41C0"/>
    <w:rsid w:val="00866FD4"/>
    <w:rsid w:val="00C85641"/>
    <w:rsid w:val="00D20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04D80"/>
  <w15:docId w15:val="{F0ED0BB5-D6E9-487B-94FF-F3AC4DB3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uiPriority w:val="9"/>
    <w:semiHidden/>
    <w:unhideWhenUsed/>
    <w:qFormat/>
    <w:pPr>
      <w:spacing w:before="100" w:after="100"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 w:type="character" w:styleId="Emphasis">
    <w:name w:val="Emphasis"/>
    <w:basedOn w:val="DefaultParagraphFont"/>
    <w:rPr>
      <w:i/>
      <w:iCs/>
    </w:rPr>
  </w:style>
  <w:style w:type="paragraph" w:customStyle="1" w:styleId="body1">
    <w:name w:val="body1"/>
    <w:basedOn w:val="Normal"/>
    <w:pPr>
      <w:spacing w:before="100" w:after="100"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958</Words>
  <Characters>5467</Characters>
  <Application>Microsoft Office Word</Application>
  <DocSecurity>0</DocSecurity>
  <Lines>45</Lines>
  <Paragraphs>12</Paragraphs>
  <ScaleCrop>false</ScaleCrop>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dc:description/>
  <cp:lastModifiedBy>Roisin Mullins</cp:lastModifiedBy>
  <cp:revision>2</cp:revision>
  <dcterms:created xsi:type="dcterms:W3CDTF">2021-04-14T08:38:00Z</dcterms:created>
  <dcterms:modified xsi:type="dcterms:W3CDTF">2021-04-14T08:38:00Z</dcterms:modified>
</cp:coreProperties>
</file>