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77C03" w:rsidP="00577C03">
            <w:pPr>
              <w:spacing w:before="120" w:after="120"/>
              <w:jc w:val="both"/>
              <w:rPr>
                <w:rFonts w:ascii="Arial" w:hAnsi="Arial" w:cs="Arial"/>
                <w:b/>
                <w:sz w:val="22"/>
                <w:szCs w:val="22"/>
              </w:rPr>
            </w:pPr>
            <w:r>
              <w:rPr>
                <w:rFonts w:ascii="Arial" w:hAnsi="Arial" w:cs="Arial"/>
                <w:b/>
                <w:sz w:val="22"/>
                <w:szCs w:val="22"/>
              </w:rPr>
              <w:t xml:space="preserve">The Dissertation – History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77C03" w:rsidP="00152E9D">
            <w:pPr>
              <w:spacing w:before="120" w:after="120"/>
              <w:jc w:val="both"/>
              <w:rPr>
                <w:rFonts w:ascii="Arial" w:hAnsi="Arial" w:cs="Arial"/>
                <w:b/>
                <w:sz w:val="22"/>
                <w:szCs w:val="22"/>
              </w:rPr>
            </w:pPr>
            <w:r>
              <w:rPr>
                <w:rFonts w:ascii="Arial" w:hAnsi="Arial" w:cs="Arial"/>
                <w:b/>
                <w:sz w:val="22"/>
                <w:szCs w:val="22"/>
              </w:rPr>
              <w:t>HPHI 6017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rsidR="00B84B5B" w:rsidRPr="00A406E5" w:rsidRDefault="00577C03" w:rsidP="00E51AAC">
            <w:pPr>
              <w:spacing w:before="120" w:after="120"/>
              <w:jc w:val="both"/>
              <w:rPr>
                <w:rFonts w:ascii="Arial" w:hAnsi="Arial" w:cs="Arial"/>
                <w:b/>
                <w:sz w:val="22"/>
                <w:szCs w:val="22"/>
              </w:rPr>
            </w:pPr>
            <w:r>
              <w:rPr>
                <w:rFonts w:ascii="Arial" w:hAnsi="Arial" w:cs="Arial"/>
                <w:b/>
                <w:sz w:val="22"/>
                <w:szCs w:val="22"/>
              </w:rPr>
              <w:t>5%</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96E49" w:rsidP="00E51AAC">
            <w:pPr>
              <w:spacing w:before="120" w:after="120"/>
              <w:jc w:val="both"/>
              <w:rPr>
                <w:rFonts w:ascii="Arial" w:hAnsi="Arial" w:cs="Arial"/>
                <w:b/>
                <w:sz w:val="22"/>
                <w:szCs w:val="22"/>
              </w:rPr>
            </w:pPr>
            <w:r>
              <w:rPr>
                <w:rFonts w:ascii="Arial" w:hAnsi="Arial" w:cs="Arial"/>
                <w:b/>
                <w:sz w:val="22"/>
                <w:szCs w:val="22"/>
              </w:rPr>
              <w:t>Harriett Webster</w:t>
            </w:r>
            <w:r w:rsidR="00577C03">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77C03" w:rsidP="005F0579">
            <w:pPr>
              <w:spacing w:before="120" w:after="120"/>
              <w:jc w:val="both"/>
              <w:rPr>
                <w:rFonts w:ascii="Arial" w:hAnsi="Arial" w:cs="Arial"/>
                <w:b/>
                <w:sz w:val="22"/>
                <w:szCs w:val="22"/>
              </w:rPr>
            </w:pPr>
            <w:r>
              <w:rPr>
                <w:rFonts w:ascii="Arial" w:hAnsi="Arial" w:cs="Arial"/>
                <w:b/>
                <w:sz w:val="22"/>
                <w:szCs w:val="22"/>
              </w:rPr>
              <w:t xml:space="preserve">Report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77C03"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77C03" w:rsidP="00EB6A12">
            <w:pPr>
              <w:spacing w:before="120" w:after="120"/>
              <w:jc w:val="both"/>
              <w:rPr>
                <w:rFonts w:ascii="Arial" w:hAnsi="Arial" w:cs="Arial"/>
                <w:b/>
                <w:sz w:val="22"/>
                <w:szCs w:val="22"/>
              </w:rPr>
            </w:pPr>
            <w:r>
              <w:rPr>
                <w:rFonts w:ascii="Arial" w:hAnsi="Arial" w:cs="Arial"/>
                <w:b/>
                <w:sz w:val="22"/>
                <w:szCs w:val="22"/>
              </w:rPr>
              <w:t xml:space="preserve">Friday </w:t>
            </w:r>
            <w:r w:rsidR="00EB6A12">
              <w:rPr>
                <w:rFonts w:ascii="Arial" w:hAnsi="Arial" w:cs="Arial"/>
                <w:b/>
                <w:sz w:val="22"/>
                <w:szCs w:val="22"/>
              </w:rPr>
              <w:t>18 October</w:t>
            </w:r>
            <w:r>
              <w:rPr>
                <w:rFonts w:ascii="Arial" w:hAnsi="Arial" w:cs="Arial"/>
                <w:b/>
                <w:sz w:val="22"/>
                <w:szCs w:val="22"/>
              </w:rPr>
              <w:t xml:space="preserve"> 201</w:t>
            </w:r>
            <w:r w:rsidR="00EB6A12">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B6A12" w:rsidP="005F0579">
            <w:pPr>
              <w:spacing w:before="120" w:after="120"/>
              <w:jc w:val="both"/>
              <w:rPr>
                <w:rFonts w:ascii="Arial" w:hAnsi="Arial" w:cs="Arial"/>
                <w:b/>
                <w:sz w:val="22"/>
                <w:szCs w:val="22"/>
              </w:rPr>
            </w:pPr>
            <w:r>
              <w:rPr>
                <w:rFonts w:ascii="Arial" w:hAnsi="Arial" w:cs="Arial"/>
                <w:b/>
                <w:sz w:val="22"/>
                <w:szCs w:val="22"/>
              </w:rPr>
              <w:t>25 October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577C03" w:rsidRDefault="00577C03" w:rsidP="00577C03">
            <w:pPr>
              <w:pStyle w:val="Default"/>
              <w:rPr>
                <w:sz w:val="23"/>
                <w:szCs w:val="23"/>
              </w:rPr>
            </w:pPr>
            <w:r>
              <w:rPr>
                <w:b/>
                <w:bCs/>
                <w:sz w:val="23"/>
                <w:szCs w:val="23"/>
              </w:rPr>
              <w:t xml:space="preserve">LEARNING OUTCOMES </w:t>
            </w:r>
          </w:p>
          <w:p w:rsidR="00577C03" w:rsidRDefault="00577C03" w:rsidP="00577C03">
            <w:pPr>
              <w:pStyle w:val="Default"/>
              <w:rPr>
                <w:sz w:val="23"/>
                <w:szCs w:val="23"/>
              </w:rPr>
            </w:pPr>
            <w:r>
              <w:rPr>
                <w:sz w:val="23"/>
                <w:szCs w:val="23"/>
              </w:rPr>
              <w:t xml:space="preserve">By the end of this module students should be able to: </w:t>
            </w:r>
          </w:p>
          <w:p w:rsidR="00577C03" w:rsidRDefault="00577C03" w:rsidP="00577C03">
            <w:pPr>
              <w:pStyle w:val="Default"/>
              <w:numPr>
                <w:ilvl w:val="0"/>
                <w:numId w:val="17"/>
              </w:numPr>
              <w:spacing w:after="36"/>
              <w:rPr>
                <w:sz w:val="23"/>
                <w:szCs w:val="23"/>
              </w:rPr>
            </w:pPr>
            <w:r>
              <w:rPr>
                <w:sz w:val="23"/>
                <w:szCs w:val="23"/>
              </w:rPr>
              <w:t xml:space="preserve">Identify a suitable topic and question for in-depth research; </w:t>
            </w:r>
          </w:p>
          <w:p w:rsidR="00577C03" w:rsidRDefault="00577C03" w:rsidP="00577C03">
            <w:pPr>
              <w:pStyle w:val="Default"/>
              <w:numPr>
                <w:ilvl w:val="0"/>
                <w:numId w:val="17"/>
              </w:numPr>
              <w:spacing w:after="36"/>
              <w:rPr>
                <w:sz w:val="23"/>
                <w:szCs w:val="23"/>
              </w:rPr>
            </w:pPr>
            <w:r>
              <w:rPr>
                <w:sz w:val="23"/>
                <w:szCs w:val="23"/>
              </w:rPr>
              <w:t xml:space="preserve">Construct and manage a sizeable body of raw data drawn from extensive research amongst source materials; </w:t>
            </w:r>
          </w:p>
          <w:p w:rsidR="00577C03" w:rsidRDefault="00577C03" w:rsidP="00577C03">
            <w:pPr>
              <w:pStyle w:val="Default"/>
              <w:numPr>
                <w:ilvl w:val="0"/>
                <w:numId w:val="17"/>
              </w:numPr>
              <w:spacing w:after="36"/>
              <w:rPr>
                <w:sz w:val="23"/>
                <w:szCs w:val="23"/>
              </w:rPr>
            </w:pPr>
            <w:r>
              <w:rPr>
                <w:sz w:val="23"/>
                <w:szCs w:val="23"/>
              </w:rPr>
              <w:t xml:space="preserve">Critically evaluate that body of raw data, drawing interpretations and conclusions that are informed and rooted in the original research; </w:t>
            </w:r>
          </w:p>
          <w:p w:rsidR="00577C03" w:rsidRDefault="00577C03" w:rsidP="00577C03">
            <w:pPr>
              <w:pStyle w:val="Default"/>
              <w:numPr>
                <w:ilvl w:val="0"/>
                <w:numId w:val="17"/>
              </w:numPr>
              <w:spacing w:after="36"/>
              <w:rPr>
                <w:sz w:val="23"/>
                <w:szCs w:val="23"/>
              </w:rPr>
            </w:pPr>
            <w:r>
              <w:rPr>
                <w:sz w:val="23"/>
                <w:szCs w:val="23"/>
              </w:rPr>
              <w:t xml:space="preserve">Embed those ideas and conclusions within a framework of established scholarly writing and theoretical explanation; </w:t>
            </w:r>
          </w:p>
          <w:p w:rsidR="00C01A3F" w:rsidRPr="00A406E5" w:rsidRDefault="00577C03" w:rsidP="00577C03">
            <w:pPr>
              <w:ind w:left="360"/>
              <w:rPr>
                <w:rFonts w:ascii="Arial" w:hAnsi="Arial" w:cs="Arial"/>
                <w:sz w:val="22"/>
                <w:szCs w:val="22"/>
              </w:rPr>
            </w:pPr>
            <w:r>
              <w:rPr>
                <w:sz w:val="23"/>
                <w:szCs w:val="23"/>
              </w:rPr>
              <w:t>Write up the results of personal research in a clear, structured and extended format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83496C" w:rsidRDefault="00577C03" w:rsidP="00694467">
      <w:pPr>
        <w:numPr>
          <w:ilvl w:val="0"/>
          <w:numId w:val="18"/>
        </w:numPr>
        <w:rPr>
          <w:rFonts w:ascii="Arial" w:hAnsi="Arial" w:cs="Arial"/>
          <w:sz w:val="24"/>
          <w:szCs w:val="24"/>
        </w:rPr>
      </w:pPr>
      <w:r w:rsidRPr="0083496C">
        <w:rPr>
          <w:rFonts w:ascii="Calibri" w:hAnsi="Calibri" w:cs="Arial"/>
          <w:sz w:val="22"/>
          <w:szCs w:val="22"/>
        </w:rPr>
        <w:t xml:space="preserve">A 2000 word </w:t>
      </w:r>
      <w:r w:rsidR="0083496C" w:rsidRPr="0083496C">
        <w:rPr>
          <w:rFonts w:ascii="Calibri" w:hAnsi="Calibri" w:cs="Arial"/>
          <w:sz w:val="22"/>
          <w:szCs w:val="22"/>
        </w:rPr>
        <w:t>proposal that</w:t>
      </w:r>
      <w:r w:rsidRPr="0083496C">
        <w:rPr>
          <w:rFonts w:ascii="Calibri" w:hAnsi="Calibri" w:cs="Arial"/>
          <w:sz w:val="22"/>
          <w:szCs w:val="22"/>
        </w:rPr>
        <w:t xml:space="preserve"> will include a detail</w:t>
      </w:r>
      <w:r w:rsidR="0083496C" w:rsidRPr="0083496C">
        <w:rPr>
          <w:rFonts w:ascii="Calibri" w:hAnsi="Calibri" w:cs="Arial"/>
          <w:sz w:val="22"/>
          <w:szCs w:val="22"/>
        </w:rPr>
        <w:t xml:space="preserve">ed outline of your dissertation, </w:t>
      </w:r>
      <w:r w:rsidRPr="0083496C">
        <w:rPr>
          <w:rFonts w:ascii="Calibri" w:hAnsi="Calibri" w:cs="Arial"/>
          <w:sz w:val="22"/>
          <w:szCs w:val="22"/>
        </w:rPr>
        <w:t>a short reflective discussion on the process of researching and writing the dissertation so far</w:t>
      </w:r>
      <w:r w:rsidR="0083496C" w:rsidRPr="0083496C">
        <w:rPr>
          <w:rFonts w:ascii="Calibri" w:hAnsi="Calibri" w:cs="Arial"/>
          <w:sz w:val="22"/>
          <w:szCs w:val="22"/>
        </w:rPr>
        <w:t>, and a bibliography</w:t>
      </w:r>
      <w:r w:rsidRPr="0083496C">
        <w:rPr>
          <w:rFonts w:ascii="Calibri" w:hAnsi="Calibri" w:cs="Arial"/>
          <w:sz w:val="22"/>
          <w:szCs w:val="22"/>
        </w:rPr>
        <w:t xml:space="preserve">. </w:t>
      </w: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w:t>
      </w:r>
      <w:proofErr w:type="gramStart"/>
      <w:r w:rsidRPr="004D5E9B">
        <w:rPr>
          <w:rFonts w:ascii="Arial" w:hAnsi="Arial" w:cs="Arial"/>
          <w:sz w:val="22"/>
          <w:szCs w:val="22"/>
        </w:rPr>
        <w:t>6</w:t>
      </w:r>
      <w:proofErr w:type="gramEnd"/>
      <w:r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w:t>
      </w:r>
      <w:proofErr w:type="gramStart"/>
      <w:r w:rsidR="00D22D9C" w:rsidRPr="00A406E5">
        <w:rPr>
          <w:rFonts w:ascii="Arial" w:hAnsi="Arial" w:cs="Arial"/>
          <w:sz w:val="22"/>
          <w:szCs w:val="22"/>
        </w:rPr>
        <w:t>ideally</w:t>
      </w:r>
      <w:proofErr w:type="gramEnd"/>
      <w:r w:rsidR="00D22D9C" w:rsidRPr="00A406E5">
        <w:rPr>
          <w:rFonts w:ascii="Arial" w:hAnsi="Arial" w:cs="Arial"/>
          <w:sz w:val="22"/>
          <w:szCs w:val="22"/>
        </w:rPr>
        <w:t xml:space="preserve">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proofErr w:type="gramStart"/>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Your work must contain evidence of logical, analytical thinking, evaluation and synthesis.</w:t>
      </w:r>
      <w:proofErr w:type="gramEnd"/>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w:t>
            </w:r>
            <w:proofErr w:type="gramStart"/>
            <w:r w:rsidRPr="00AC5F32">
              <w:rPr>
                <w:rFonts w:ascii="Arial" w:eastAsia="Arial" w:hAnsi="Arial" w:cs="Arial"/>
                <w:spacing w:val="-1"/>
              </w:rPr>
              <w:t>is informed by the latest research and/or advanced scholarship within the discipline</w:t>
            </w:r>
            <w:proofErr w:type="gramEnd"/>
            <w:r w:rsidRPr="00AC5F32">
              <w:rPr>
                <w:rFonts w:ascii="Arial" w:eastAsia="Arial" w:hAnsi="Arial" w:cs="Arial"/>
                <w:spacing w:val="-1"/>
              </w:rPr>
              <w:t xml:space="preserve">. They will be able </w:t>
            </w:r>
            <w:proofErr w:type="gramStart"/>
            <w:r w:rsidRPr="00AC5F32">
              <w:rPr>
                <w:rFonts w:ascii="Arial" w:eastAsia="Arial" w:hAnsi="Arial" w:cs="Arial"/>
                <w:spacing w:val="-1"/>
              </w:rPr>
              <w:t>to accurately deploy</w:t>
            </w:r>
            <w:proofErr w:type="gramEnd"/>
            <w:r w:rsidRPr="00AC5F32">
              <w:rPr>
                <w:rFonts w:ascii="Arial" w:eastAsia="Arial" w:hAnsi="Arial" w:cs="Arial"/>
                <w:spacing w:val="-1"/>
              </w:rPr>
              <w:t xml:space="preserve"> established techniques of analysis and enquiry within a discipline, using their conceptual understanding to devise and sustain arguments and/or to solve problems. They should be aware of the uncertainty, ambiguity and limits of knowledge. They should be able </w:t>
            </w:r>
            <w:proofErr w:type="gramStart"/>
            <w:r w:rsidRPr="00AC5F32">
              <w:rPr>
                <w:rFonts w:ascii="Arial" w:eastAsia="Arial" w:hAnsi="Arial" w:cs="Arial"/>
                <w:spacing w:val="-1"/>
              </w:rPr>
              <w:t>to critically evaluate</w:t>
            </w:r>
            <w:proofErr w:type="gramEnd"/>
            <w:r w:rsidRPr="00AC5F32">
              <w:rPr>
                <w:rFonts w:ascii="Arial" w:eastAsia="Arial" w:hAnsi="Arial" w:cs="Arial"/>
                <w:spacing w:val="-1"/>
              </w:rPr>
              <w:t xml:space="preserv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 xml:space="preserve">knowledge and systematic understanding of the subject area, at least some of which </w:t>
            </w:r>
            <w:proofErr w:type="gramStart"/>
            <w:r w:rsidRPr="00CA7DB9">
              <w:rPr>
                <w:rFonts w:ascii="Arial" w:eastAsia="Arial" w:hAnsi="Arial" w:cs="Arial"/>
                <w:bCs/>
                <w:sz w:val="18"/>
                <w:szCs w:val="18"/>
              </w:rPr>
              <w:t>is informed by the latest research and/or advanced scholarship within the discipline</w:t>
            </w:r>
            <w:proofErr w:type="gramEnd"/>
            <w:r w:rsidRPr="00CA7DB9">
              <w:rPr>
                <w:rFonts w:ascii="Arial" w:eastAsia="Arial" w:hAnsi="Arial" w:cs="Arial"/>
                <w:bCs/>
                <w:sz w:val="18"/>
                <w:szCs w:val="18"/>
              </w:rPr>
              <w:t>.)</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w:t>
            </w:r>
            <w:proofErr w:type="gramStart"/>
            <w:r w:rsidRPr="00F65EEE">
              <w:rPr>
                <w:rFonts w:ascii="Arial" w:hAnsi="Arial" w:cs="Arial"/>
                <w:sz w:val="18"/>
                <w:szCs w:val="18"/>
              </w:rPr>
              <w:t>individually and/or collaboratively;</w:t>
            </w:r>
            <w:proofErr w:type="gramEnd"/>
            <w:r w:rsidRPr="00F65EEE">
              <w:rPr>
                <w:rFonts w:ascii="Arial" w:hAnsi="Arial" w:cs="Arial"/>
                <w:sz w:val="18"/>
                <w:szCs w:val="18"/>
              </w:rPr>
              <w:t xml:space="preserve">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1CEF" w:rsidRDefault="00261CEF">
      <w:r>
        <w:separator/>
      </w:r>
    </w:p>
  </w:endnote>
  <w:endnote w:type="continuationSeparator" w:id="0">
    <w:p w:rsidR="00261CEF" w:rsidRDefault="00261C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3496C">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3496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1CEF" w:rsidRDefault="00261CEF">
      <w:r>
        <w:separator/>
      </w:r>
    </w:p>
  </w:footnote>
  <w:footnote w:type="continuationSeparator" w:id="0">
    <w:p w:rsidR="00261CEF" w:rsidRDefault="00261C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774673"/>
    <w:multiLevelType w:val="hybridMultilevel"/>
    <w:tmpl w:val="ECD67A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1353"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0F19EA"/>
    <w:multiLevelType w:val="hybridMultilevel"/>
    <w:tmpl w:val="B492C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5"/>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96E49"/>
    <w:rsid w:val="001A0CCA"/>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1CEF"/>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559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77C03"/>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78B7"/>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496C"/>
    <w:rsid w:val="00835D29"/>
    <w:rsid w:val="00842E7F"/>
    <w:rsid w:val="00852933"/>
    <w:rsid w:val="008566E5"/>
    <w:rsid w:val="008566FE"/>
    <w:rsid w:val="00865B46"/>
    <w:rsid w:val="00896134"/>
    <w:rsid w:val="008A62BC"/>
    <w:rsid w:val="008B43E7"/>
    <w:rsid w:val="008D763F"/>
    <w:rsid w:val="008F036F"/>
    <w:rsid w:val="008F1308"/>
    <w:rsid w:val="008F39A2"/>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C142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B6A12"/>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AA066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77C03"/>
    <w:pPr>
      <w:autoSpaceDE w:val="0"/>
      <w:autoSpaceDN w:val="0"/>
      <w:adjustRightInd w:val="0"/>
    </w:pPr>
    <w:rPr>
      <w:rFonts w:ascii="Arial"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3137</Words>
  <Characters>19395</Characters>
  <Application>Microsoft Office Word</Application>
  <DocSecurity>0</DocSecurity>
  <Lines>161</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Harriet Webster</cp:lastModifiedBy>
  <cp:revision>4</cp:revision>
  <cp:lastPrinted>2014-10-10T07:42:00Z</cp:lastPrinted>
  <dcterms:created xsi:type="dcterms:W3CDTF">2019-09-17T17:23:00Z</dcterms:created>
  <dcterms:modified xsi:type="dcterms:W3CDTF">2019-09-17T17:24:00Z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