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C045" w14:textId="683A4CB4" w:rsidR="00E3228F" w:rsidRPr="00044A58" w:rsidRDefault="00E3228F" w:rsidP="00E3228F">
      <w:pPr>
        <w:pStyle w:val="NoSpacing"/>
        <w:spacing w:before="1540" w:after="240"/>
        <w:jc w:val="center"/>
        <w:rPr>
          <w:rFonts w:cstheme="minorHAnsi"/>
          <w:color w:val="4472C4" w:themeColor="accent1"/>
        </w:rPr>
      </w:pPr>
      <w:bookmarkStart w:id="0" w:name="_GoBack"/>
      <w:bookmarkEnd w:id="0"/>
    </w:p>
    <w:sdt>
      <w:sdtPr>
        <w:rPr>
          <w:rFonts w:eastAsiaTheme="majorEastAsia" w:cstheme="minorHAnsi"/>
          <w:caps/>
          <w:color w:val="4472C4" w:themeColor="accent1"/>
          <w:sz w:val="72"/>
          <w:szCs w:val="72"/>
        </w:rPr>
        <w:alias w:val="Title"/>
        <w:tag w:val=""/>
        <w:id w:val="1735040861"/>
        <w:placeholder>
          <w:docPart w:val="97436BADEB0246B3BECE380E92A4A450"/>
        </w:placeholder>
        <w:dataBinding w:prefixMappings="xmlns:ns0='http://purl.org/dc/elements/1.1/' xmlns:ns1='http://schemas.openxmlformats.org/package/2006/metadata/core-properties' " w:xpath="/ns1:coreProperties[1]/ns0:title[1]" w:storeItemID="{6C3C8BC8-F283-45AE-878A-BAB7291924A1}"/>
        <w:text/>
      </w:sdtPr>
      <w:sdtEndPr/>
      <w:sdtContent>
        <w:p w14:paraId="489EDA47" w14:textId="0F672D8A" w:rsidR="00E3228F" w:rsidRPr="00044A58" w:rsidRDefault="00E3228F" w:rsidP="00E3228F">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80"/>
              <w:szCs w:val="80"/>
            </w:rPr>
          </w:pPr>
          <w:r w:rsidRPr="00E3228F">
            <w:rPr>
              <w:rFonts w:eastAsiaTheme="majorEastAsia" w:cstheme="minorHAnsi"/>
              <w:caps/>
              <w:color w:val="4472C4" w:themeColor="accent1"/>
              <w:sz w:val="72"/>
              <w:szCs w:val="72"/>
            </w:rPr>
            <w:t>L4 Principles of Systems Engineering</w:t>
          </w:r>
        </w:p>
      </w:sdtContent>
    </w:sdt>
    <w:sdt>
      <w:sdtPr>
        <w:rPr>
          <w:rFonts w:cstheme="minorHAnsi"/>
          <w:color w:val="4472C4" w:themeColor="accent1"/>
          <w:sz w:val="28"/>
          <w:szCs w:val="28"/>
        </w:rPr>
        <w:alias w:val="Subtitle"/>
        <w:tag w:val=""/>
        <w:id w:val="328029620"/>
        <w:placeholder>
          <w:docPart w:val="84748074E2074061B5FF8D40F7C436FE"/>
        </w:placeholder>
        <w:dataBinding w:prefixMappings="xmlns:ns0='http://purl.org/dc/elements/1.1/' xmlns:ns1='http://schemas.openxmlformats.org/package/2006/metadata/core-properties' " w:xpath="/ns1:coreProperties[1]/ns0:subject[1]" w:storeItemID="{6C3C8BC8-F283-45AE-878A-BAB7291924A1}"/>
        <w:text/>
      </w:sdtPr>
      <w:sdtEndPr/>
      <w:sdtContent>
        <w:p w14:paraId="1128AD03" w14:textId="4DA67CE4" w:rsidR="00E3228F" w:rsidRPr="00044A58" w:rsidRDefault="00E3228F" w:rsidP="00E3228F">
          <w:pPr>
            <w:pStyle w:val="NoSpacing"/>
            <w:jc w:val="center"/>
            <w:rPr>
              <w:rFonts w:cstheme="minorHAnsi"/>
              <w:color w:val="4472C4" w:themeColor="accent1"/>
              <w:sz w:val="28"/>
              <w:szCs w:val="28"/>
            </w:rPr>
          </w:pPr>
          <w:r>
            <w:rPr>
              <w:rFonts w:cstheme="minorHAnsi"/>
              <w:color w:val="4472C4" w:themeColor="accent1"/>
              <w:sz w:val="28"/>
              <w:szCs w:val="28"/>
            </w:rPr>
            <w:t>George Goddard</w:t>
          </w:r>
        </w:p>
      </w:sdtContent>
    </w:sdt>
    <w:p w14:paraId="6082100C" w14:textId="4CECD5CF" w:rsidR="00E3228F" w:rsidRPr="00044A58" w:rsidRDefault="00D45D3E" w:rsidP="00E3228F">
      <w:pPr>
        <w:pStyle w:val="NoSpacing"/>
        <w:spacing w:before="480"/>
        <w:jc w:val="center"/>
        <w:rPr>
          <w:rFonts w:cstheme="minorHAnsi"/>
          <w:color w:val="4472C4" w:themeColor="accent1"/>
        </w:rPr>
      </w:pPr>
      <w:sdt>
        <w:sdtPr>
          <w:rPr>
            <w:rFonts w:cstheme="minorHAnsi"/>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EndPr/>
        <w:sdtContent>
          <w:r w:rsidR="00E3228F">
            <w:rPr>
              <w:rFonts w:cstheme="minorHAnsi"/>
              <w:caps/>
              <w:color w:val="4472C4" w:themeColor="accent1"/>
              <w:sz w:val="28"/>
              <w:szCs w:val="28"/>
            </w:rPr>
            <w:t xml:space="preserve">     </w:t>
          </w:r>
        </w:sdtContent>
      </w:sdt>
      <w:r w:rsidR="00E3228F" w:rsidRPr="00044A58">
        <w:rPr>
          <w:rFonts w:cstheme="minorHAnsi"/>
          <w:noProof/>
          <w:color w:val="4472C4" w:themeColor="accent1"/>
        </w:rPr>
        <w:t xml:space="preserve"> </w:t>
      </w:r>
      <w:r w:rsidR="00E3228F" w:rsidRPr="00044A58">
        <w:rPr>
          <w:rFonts w:cstheme="minorHAnsi"/>
          <w:noProof/>
          <w:color w:val="4472C4" w:themeColor="accent1"/>
        </w:rPr>
        <mc:AlternateContent>
          <mc:Choice Requires="wps">
            <w:drawing>
              <wp:anchor distT="0" distB="0" distL="114300" distR="114300" simplePos="0" relativeHeight="251658240" behindDoc="0" locked="0" layoutInCell="1" allowOverlap="1" wp14:anchorId="78AE92E5" wp14:editId="1BE8E0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C932D" w14:textId="6A75B763" w:rsidR="00E3228F" w:rsidRDefault="00E3228F" w:rsidP="00E3228F">
                            <w:pPr>
                              <w:pStyle w:val="NoSpacing"/>
                              <w:jc w:val="center"/>
                              <w:rPr>
                                <w:color w:val="4472C4" w:themeColor="accent1"/>
                              </w:rPr>
                            </w:pPr>
                            <w:r>
                              <w:rPr>
                                <w:color w:val="4472C4" w:themeColor="accent1"/>
                              </w:rPr>
                              <w:t>Abstract</w:t>
                            </w:r>
                          </w:p>
                          <w:p w14:paraId="410944CE" w14:textId="33BECD06" w:rsidR="00043050" w:rsidRDefault="00043050" w:rsidP="00961291">
                            <w:pPr>
                              <w:pStyle w:val="NoSpacing"/>
                              <w:jc w:val="center"/>
                              <w:rPr>
                                <w:color w:val="4472C4" w:themeColor="accent1"/>
                              </w:rPr>
                            </w:pPr>
                            <w:r>
                              <w:rPr>
                                <w:color w:val="4472C4" w:themeColor="accent1"/>
                              </w:rPr>
                              <w:t>This project designed a new fixture to machine gap test samples. The</w:t>
                            </w:r>
                            <w:r w:rsidR="00961291">
                              <w:rPr>
                                <w:color w:val="4472C4" w:themeColor="accent1"/>
                              </w:rPr>
                              <w:t xml:space="preserve"> machining of gap test samples is done using a </w:t>
                            </w:r>
                            <w:r w:rsidR="00E91E4A">
                              <w:rPr>
                                <w:color w:val="4472C4" w:themeColor="accent1"/>
                              </w:rPr>
                              <w:t>5-axis</w:t>
                            </w:r>
                            <w:r w:rsidR="00961291">
                              <w:rPr>
                                <w:color w:val="4472C4" w:themeColor="accent1"/>
                              </w:rPr>
                              <w:t xml:space="preserve"> mill, this fixture enables the samples to me machined on a lathe. This enables the mills to be </w:t>
                            </w:r>
                            <w:r w:rsidR="00E91E4A">
                              <w:rPr>
                                <w:color w:val="4472C4" w:themeColor="accent1"/>
                              </w:rPr>
                              <w:t>utilised better for program critical work.</w:t>
                            </w:r>
                          </w:p>
                          <w:p w14:paraId="5BB72BD8" w14:textId="77777777" w:rsidR="00E3228F" w:rsidRDefault="00E3228F" w:rsidP="00E3228F">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AE92E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34C932D" w14:textId="6A75B763" w:rsidR="00E3228F" w:rsidRDefault="00E3228F" w:rsidP="00E3228F">
                      <w:pPr>
                        <w:pStyle w:val="NoSpacing"/>
                        <w:jc w:val="center"/>
                        <w:rPr>
                          <w:color w:val="4472C4" w:themeColor="accent1"/>
                        </w:rPr>
                      </w:pPr>
                      <w:r>
                        <w:rPr>
                          <w:color w:val="4472C4" w:themeColor="accent1"/>
                        </w:rPr>
                        <w:t>Abstract</w:t>
                      </w:r>
                    </w:p>
                    <w:p w14:paraId="410944CE" w14:textId="33BECD06" w:rsidR="00043050" w:rsidRDefault="00043050" w:rsidP="00961291">
                      <w:pPr>
                        <w:pStyle w:val="NoSpacing"/>
                        <w:jc w:val="center"/>
                        <w:rPr>
                          <w:color w:val="4472C4" w:themeColor="accent1"/>
                        </w:rPr>
                      </w:pPr>
                      <w:r>
                        <w:rPr>
                          <w:color w:val="4472C4" w:themeColor="accent1"/>
                        </w:rPr>
                        <w:t>This project designed a new fixture to machine gap test samples. The</w:t>
                      </w:r>
                      <w:r w:rsidR="00961291">
                        <w:rPr>
                          <w:color w:val="4472C4" w:themeColor="accent1"/>
                        </w:rPr>
                        <w:t xml:space="preserve"> machining of gap test samples is done using a </w:t>
                      </w:r>
                      <w:r w:rsidR="00E91E4A">
                        <w:rPr>
                          <w:color w:val="4472C4" w:themeColor="accent1"/>
                        </w:rPr>
                        <w:t>5-axis</w:t>
                      </w:r>
                      <w:r w:rsidR="00961291">
                        <w:rPr>
                          <w:color w:val="4472C4" w:themeColor="accent1"/>
                        </w:rPr>
                        <w:t xml:space="preserve"> mill, this fixture enables the samples to me machined on a lathe. This enables the mills to be </w:t>
                      </w:r>
                      <w:r w:rsidR="00E91E4A">
                        <w:rPr>
                          <w:color w:val="4472C4" w:themeColor="accent1"/>
                        </w:rPr>
                        <w:t>utilised better for program critical work.</w:t>
                      </w:r>
                    </w:p>
                    <w:p w14:paraId="5BB72BD8" w14:textId="77777777" w:rsidR="00E3228F" w:rsidRDefault="00E3228F" w:rsidP="00E3228F">
                      <w:pPr>
                        <w:pStyle w:val="NoSpacing"/>
                        <w:jc w:val="center"/>
                        <w:rPr>
                          <w:color w:val="4472C4" w:themeColor="accent1"/>
                        </w:rPr>
                      </w:pPr>
                    </w:p>
                  </w:txbxContent>
                </v:textbox>
                <w10:wrap anchorx="margin" anchory="page"/>
              </v:shape>
            </w:pict>
          </mc:Fallback>
        </mc:AlternateContent>
      </w:r>
    </w:p>
    <w:p w14:paraId="681F1F49" w14:textId="77777777" w:rsidR="00E3228F" w:rsidRDefault="00E3228F" w:rsidP="00647ABB"/>
    <w:p w14:paraId="59C1E96A" w14:textId="77777777" w:rsidR="00E3228F" w:rsidRDefault="00E3228F" w:rsidP="00647ABB"/>
    <w:p w14:paraId="34D0C150" w14:textId="77777777" w:rsidR="00E3228F" w:rsidRDefault="00E3228F" w:rsidP="00647ABB"/>
    <w:p w14:paraId="3497E20B" w14:textId="77777777" w:rsidR="00E3228F" w:rsidRDefault="00E3228F" w:rsidP="00647ABB"/>
    <w:p w14:paraId="21DE32FC" w14:textId="77777777" w:rsidR="00E3228F" w:rsidRDefault="00E3228F" w:rsidP="00647ABB"/>
    <w:p w14:paraId="6D29954B" w14:textId="77777777" w:rsidR="00E3228F" w:rsidRDefault="00E3228F" w:rsidP="00647ABB"/>
    <w:p w14:paraId="1E598245" w14:textId="77777777" w:rsidR="00E3228F" w:rsidRDefault="00E3228F" w:rsidP="00647ABB"/>
    <w:p w14:paraId="47A47E7E" w14:textId="77777777" w:rsidR="00E3228F" w:rsidRDefault="00E3228F" w:rsidP="00647ABB"/>
    <w:p w14:paraId="5E9A35B5" w14:textId="77777777" w:rsidR="00E3228F" w:rsidRDefault="00E3228F" w:rsidP="00647ABB"/>
    <w:p w14:paraId="12C26BAB" w14:textId="77777777" w:rsidR="00E3228F" w:rsidRDefault="00E3228F" w:rsidP="00647ABB"/>
    <w:p w14:paraId="44AA3F5A" w14:textId="77777777" w:rsidR="00E3228F" w:rsidRDefault="00E3228F" w:rsidP="00647ABB"/>
    <w:p w14:paraId="78B34248" w14:textId="77777777" w:rsidR="00E3228F" w:rsidRDefault="00E3228F" w:rsidP="00647ABB"/>
    <w:p w14:paraId="5492D669" w14:textId="77777777" w:rsidR="00E3228F" w:rsidRDefault="00E3228F" w:rsidP="00647ABB"/>
    <w:p w14:paraId="2D0BCFEF" w14:textId="77777777" w:rsidR="00E3228F" w:rsidRDefault="00E3228F" w:rsidP="00647ABB"/>
    <w:p w14:paraId="3AE982C9" w14:textId="77777777" w:rsidR="00E3228F" w:rsidRDefault="00E3228F" w:rsidP="00647ABB"/>
    <w:p w14:paraId="7E699969" w14:textId="77777777" w:rsidR="00E3228F" w:rsidRDefault="00E3228F" w:rsidP="00647ABB"/>
    <w:p w14:paraId="154B00C7" w14:textId="77777777" w:rsidR="00E3228F" w:rsidRDefault="00E3228F" w:rsidP="00647ABB"/>
    <w:p w14:paraId="13EAAF4A" w14:textId="1BC1B3C1" w:rsidR="002B42AA" w:rsidRDefault="002B42AA" w:rsidP="00647ABB"/>
    <w:p w14:paraId="7119AF34" w14:textId="016351A9" w:rsidR="00D11000" w:rsidRDefault="00D11000" w:rsidP="00647ABB"/>
    <w:sdt>
      <w:sdtPr>
        <w:rPr>
          <w:rFonts w:asciiTheme="minorHAnsi" w:eastAsiaTheme="minorHAnsi" w:hAnsiTheme="minorHAnsi" w:cstheme="minorBidi"/>
          <w:color w:val="auto"/>
          <w:sz w:val="22"/>
          <w:szCs w:val="22"/>
          <w:lang w:val="en-GB"/>
        </w:rPr>
        <w:id w:val="1476563153"/>
        <w:docPartObj>
          <w:docPartGallery w:val="Table of Contents"/>
          <w:docPartUnique/>
        </w:docPartObj>
      </w:sdtPr>
      <w:sdtEndPr>
        <w:rPr>
          <w:b/>
          <w:bCs/>
          <w:noProof/>
        </w:rPr>
      </w:sdtEndPr>
      <w:sdtContent>
        <w:p w14:paraId="7DF62899" w14:textId="1639370A" w:rsidR="00886D66" w:rsidRDefault="00886D66">
          <w:pPr>
            <w:pStyle w:val="TOCHeading"/>
          </w:pPr>
          <w:r>
            <w:t>Contents</w:t>
          </w:r>
        </w:p>
        <w:p w14:paraId="6DDB3D23" w14:textId="69247764" w:rsidR="00C853BA" w:rsidRDefault="00886D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5559792" w:history="1">
            <w:r w:rsidR="00C853BA" w:rsidRPr="00D761A3">
              <w:rPr>
                <w:rStyle w:val="Hyperlink"/>
                <w:noProof/>
              </w:rPr>
              <w:t>Table of figures</w:t>
            </w:r>
            <w:r w:rsidR="00C853BA">
              <w:rPr>
                <w:noProof/>
                <w:webHidden/>
              </w:rPr>
              <w:tab/>
            </w:r>
            <w:r w:rsidR="00C853BA">
              <w:rPr>
                <w:noProof/>
                <w:webHidden/>
              </w:rPr>
              <w:fldChar w:fldCharType="begin"/>
            </w:r>
            <w:r w:rsidR="00C853BA">
              <w:rPr>
                <w:noProof/>
                <w:webHidden/>
              </w:rPr>
              <w:instrText xml:space="preserve"> PAGEREF _Toc45559792 \h </w:instrText>
            </w:r>
            <w:r w:rsidR="00C853BA">
              <w:rPr>
                <w:noProof/>
                <w:webHidden/>
              </w:rPr>
            </w:r>
            <w:r w:rsidR="00C853BA">
              <w:rPr>
                <w:noProof/>
                <w:webHidden/>
              </w:rPr>
              <w:fldChar w:fldCharType="separate"/>
            </w:r>
            <w:r w:rsidR="00C853BA">
              <w:rPr>
                <w:noProof/>
                <w:webHidden/>
              </w:rPr>
              <w:t>2</w:t>
            </w:r>
            <w:r w:rsidR="00C853BA">
              <w:rPr>
                <w:noProof/>
                <w:webHidden/>
              </w:rPr>
              <w:fldChar w:fldCharType="end"/>
            </w:r>
          </w:hyperlink>
        </w:p>
        <w:p w14:paraId="0EC56AEB" w14:textId="6056CE65" w:rsidR="00C853BA" w:rsidRDefault="00D45D3E">
          <w:pPr>
            <w:pStyle w:val="TOC1"/>
            <w:tabs>
              <w:tab w:val="right" w:leader="dot" w:pos="9016"/>
            </w:tabs>
            <w:rPr>
              <w:rFonts w:eastAsiaTheme="minorEastAsia"/>
              <w:noProof/>
              <w:lang w:eastAsia="en-GB"/>
            </w:rPr>
          </w:pPr>
          <w:hyperlink w:anchor="_Toc45559793" w:history="1">
            <w:r w:rsidR="00C853BA" w:rsidRPr="00D761A3">
              <w:rPr>
                <w:rStyle w:val="Hyperlink"/>
                <w:noProof/>
              </w:rPr>
              <w:t>Introduction</w:t>
            </w:r>
            <w:r w:rsidR="00C853BA">
              <w:rPr>
                <w:noProof/>
                <w:webHidden/>
              </w:rPr>
              <w:tab/>
            </w:r>
            <w:r w:rsidR="00C853BA">
              <w:rPr>
                <w:noProof/>
                <w:webHidden/>
              </w:rPr>
              <w:fldChar w:fldCharType="begin"/>
            </w:r>
            <w:r w:rsidR="00C853BA">
              <w:rPr>
                <w:noProof/>
                <w:webHidden/>
              </w:rPr>
              <w:instrText xml:space="preserve"> PAGEREF _Toc45559793 \h </w:instrText>
            </w:r>
            <w:r w:rsidR="00C853BA">
              <w:rPr>
                <w:noProof/>
                <w:webHidden/>
              </w:rPr>
            </w:r>
            <w:r w:rsidR="00C853BA">
              <w:rPr>
                <w:noProof/>
                <w:webHidden/>
              </w:rPr>
              <w:fldChar w:fldCharType="separate"/>
            </w:r>
            <w:r w:rsidR="00C853BA">
              <w:rPr>
                <w:noProof/>
                <w:webHidden/>
              </w:rPr>
              <w:t>3</w:t>
            </w:r>
            <w:r w:rsidR="00C853BA">
              <w:rPr>
                <w:noProof/>
                <w:webHidden/>
              </w:rPr>
              <w:fldChar w:fldCharType="end"/>
            </w:r>
          </w:hyperlink>
        </w:p>
        <w:p w14:paraId="46A36EF2" w14:textId="77B73EA8" w:rsidR="00C853BA" w:rsidRDefault="00D45D3E">
          <w:pPr>
            <w:pStyle w:val="TOC1"/>
            <w:tabs>
              <w:tab w:val="right" w:leader="dot" w:pos="9016"/>
            </w:tabs>
            <w:rPr>
              <w:rFonts w:eastAsiaTheme="minorEastAsia"/>
              <w:noProof/>
              <w:lang w:eastAsia="en-GB"/>
            </w:rPr>
          </w:pPr>
          <w:hyperlink w:anchor="_Toc45559794" w:history="1">
            <w:r w:rsidR="00C853BA" w:rsidRPr="00D761A3">
              <w:rPr>
                <w:rStyle w:val="Hyperlink"/>
                <w:noProof/>
              </w:rPr>
              <w:t>Scope</w:t>
            </w:r>
            <w:r w:rsidR="00C853BA">
              <w:rPr>
                <w:noProof/>
                <w:webHidden/>
              </w:rPr>
              <w:tab/>
            </w:r>
            <w:r w:rsidR="00C853BA">
              <w:rPr>
                <w:noProof/>
                <w:webHidden/>
              </w:rPr>
              <w:fldChar w:fldCharType="begin"/>
            </w:r>
            <w:r w:rsidR="00C853BA">
              <w:rPr>
                <w:noProof/>
                <w:webHidden/>
              </w:rPr>
              <w:instrText xml:space="preserve"> PAGEREF _Toc45559794 \h </w:instrText>
            </w:r>
            <w:r w:rsidR="00C853BA">
              <w:rPr>
                <w:noProof/>
                <w:webHidden/>
              </w:rPr>
            </w:r>
            <w:r w:rsidR="00C853BA">
              <w:rPr>
                <w:noProof/>
                <w:webHidden/>
              </w:rPr>
              <w:fldChar w:fldCharType="separate"/>
            </w:r>
            <w:r w:rsidR="00C853BA">
              <w:rPr>
                <w:noProof/>
                <w:webHidden/>
              </w:rPr>
              <w:t>3</w:t>
            </w:r>
            <w:r w:rsidR="00C853BA">
              <w:rPr>
                <w:noProof/>
                <w:webHidden/>
              </w:rPr>
              <w:fldChar w:fldCharType="end"/>
            </w:r>
          </w:hyperlink>
        </w:p>
        <w:p w14:paraId="06E40EE3" w14:textId="364C5761" w:rsidR="00C853BA" w:rsidRDefault="00D45D3E">
          <w:pPr>
            <w:pStyle w:val="TOC2"/>
            <w:tabs>
              <w:tab w:val="right" w:leader="dot" w:pos="9016"/>
            </w:tabs>
            <w:rPr>
              <w:rFonts w:eastAsiaTheme="minorEastAsia"/>
              <w:noProof/>
              <w:lang w:eastAsia="en-GB"/>
            </w:rPr>
          </w:pPr>
          <w:hyperlink w:anchor="_Toc45559795" w:history="1">
            <w:r w:rsidR="00C853BA" w:rsidRPr="00D761A3">
              <w:rPr>
                <w:rStyle w:val="Hyperlink"/>
                <w:noProof/>
              </w:rPr>
              <w:t>Gap test</w:t>
            </w:r>
            <w:r w:rsidR="00C853BA">
              <w:rPr>
                <w:noProof/>
                <w:webHidden/>
              </w:rPr>
              <w:tab/>
            </w:r>
            <w:r w:rsidR="00C853BA">
              <w:rPr>
                <w:noProof/>
                <w:webHidden/>
              </w:rPr>
              <w:fldChar w:fldCharType="begin"/>
            </w:r>
            <w:r w:rsidR="00C853BA">
              <w:rPr>
                <w:noProof/>
                <w:webHidden/>
              </w:rPr>
              <w:instrText xml:space="preserve"> PAGEREF _Toc45559795 \h </w:instrText>
            </w:r>
            <w:r w:rsidR="00C853BA">
              <w:rPr>
                <w:noProof/>
                <w:webHidden/>
              </w:rPr>
            </w:r>
            <w:r w:rsidR="00C853BA">
              <w:rPr>
                <w:noProof/>
                <w:webHidden/>
              </w:rPr>
              <w:fldChar w:fldCharType="separate"/>
            </w:r>
            <w:r w:rsidR="00C853BA">
              <w:rPr>
                <w:noProof/>
                <w:webHidden/>
              </w:rPr>
              <w:t>3</w:t>
            </w:r>
            <w:r w:rsidR="00C853BA">
              <w:rPr>
                <w:noProof/>
                <w:webHidden/>
              </w:rPr>
              <w:fldChar w:fldCharType="end"/>
            </w:r>
          </w:hyperlink>
        </w:p>
        <w:p w14:paraId="761BCD30" w14:textId="58464AA6" w:rsidR="00C853BA" w:rsidRDefault="00D45D3E">
          <w:pPr>
            <w:pStyle w:val="TOC1"/>
            <w:tabs>
              <w:tab w:val="right" w:leader="dot" w:pos="9016"/>
            </w:tabs>
            <w:rPr>
              <w:rFonts w:eastAsiaTheme="minorEastAsia"/>
              <w:noProof/>
              <w:lang w:eastAsia="en-GB"/>
            </w:rPr>
          </w:pPr>
          <w:hyperlink w:anchor="_Toc45559796" w:history="1">
            <w:r w:rsidR="00C853BA" w:rsidRPr="00D761A3">
              <w:rPr>
                <w:rStyle w:val="Hyperlink"/>
                <w:noProof/>
              </w:rPr>
              <w:t>V model</w:t>
            </w:r>
            <w:r w:rsidR="00C853BA">
              <w:rPr>
                <w:noProof/>
                <w:webHidden/>
              </w:rPr>
              <w:tab/>
            </w:r>
            <w:r w:rsidR="00C853BA">
              <w:rPr>
                <w:noProof/>
                <w:webHidden/>
              </w:rPr>
              <w:fldChar w:fldCharType="begin"/>
            </w:r>
            <w:r w:rsidR="00C853BA">
              <w:rPr>
                <w:noProof/>
                <w:webHidden/>
              </w:rPr>
              <w:instrText xml:space="preserve"> PAGEREF _Toc45559796 \h </w:instrText>
            </w:r>
            <w:r w:rsidR="00C853BA">
              <w:rPr>
                <w:noProof/>
                <w:webHidden/>
              </w:rPr>
            </w:r>
            <w:r w:rsidR="00C853BA">
              <w:rPr>
                <w:noProof/>
                <w:webHidden/>
              </w:rPr>
              <w:fldChar w:fldCharType="separate"/>
            </w:r>
            <w:r w:rsidR="00C853BA">
              <w:rPr>
                <w:noProof/>
                <w:webHidden/>
              </w:rPr>
              <w:t>5</w:t>
            </w:r>
            <w:r w:rsidR="00C853BA">
              <w:rPr>
                <w:noProof/>
                <w:webHidden/>
              </w:rPr>
              <w:fldChar w:fldCharType="end"/>
            </w:r>
          </w:hyperlink>
        </w:p>
        <w:p w14:paraId="239BA985" w14:textId="0B6AEA3F" w:rsidR="00C853BA" w:rsidRDefault="00D45D3E">
          <w:pPr>
            <w:pStyle w:val="TOC2"/>
            <w:tabs>
              <w:tab w:val="right" w:leader="dot" w:pos="9016"/>
            </w:tabs>
            <w:rPr>
              <w:rFonts w:eastAsiaTheme="minorEastAsia"/>
              <w:noProof/>
              <w:lang w:eastAsia="en-GB"/>
            </w:rPr>
          </w:pPr>
          <w:hyperlink w:anchor="_Toc45559797" w:history="1">
            <w:r w:rsidR="00C853BA" w:rsidRPr="00D761A3">
              <w:rPr>
                <w:rStyle w:val="Hyperlink"/>
                <w:noProof/>
              </w:rPr>
              <w:t>Stake holders</w:t>
            </w:r>
            <w:r w:rsidR="00C853BA">
              <w:rPr>
                <w:noProof/>
                <w:webHidden/>
              </w:rPr>
              <w:tab/>
            </w:r>
            <w:r w:rsidR="00C853BA">
              <w:rPr>
                <w:noProof/>
                <w:webHidden/>
              </w:rPr>
              <w:fldChar w:fldCharType="begin"/>
            </w:r>
            <w:r w:rsidR="00C853BA">
              <w:rPr>
                <w:noProof/>
                <w:webHidden/>
              </w:rPr>
              <w:instrText xml:space="preserve"> PAGEREF _Toc45559797 \h </w:instrText>
            </w:r>
            <w:r w:rsidR="00C853BA">
              <w:rPr>
                <w:noProof/>
                <w:webHidden/>
              </w:rPr>
            </w:r>
            <w:r w:rsidR="00C853BA">
              <w:rPr>
                <w:noProof/>
                <w:webHidden/>
              </w:rPr>
              <w:fldChar w:fldCharType="separate"/>
            </w:r>
            <w:r w:rsidR="00C853BA">
              <w:rPr>
                <w:noProof/>
                <w:webHidden/>
              </w:rPr>
              <w:t>6</w:t>
            </w:r>
            <w:r w:rsidR="00C853BA">
              <w:rPr>
                <w:noProof/>
                <w:webHidden/>
              </w:rPr>
              <w:fldChar w:fldCharType="end"/>
            </w:r>
          </w:hyperlink>
        </w:p>
        <w:p w14:paraId="25C30931" w14:textId="553D0AE2" w:rsidR="00C853BA" w:rsidRDefault="00D45D3E">
          <w:pPr>
            <w:pStyle w:val="TOC1"/>
            <w:tabs>
              <w:tab w:val="right" w:leader="dot" w:pos="9016"/>
            </w:tabs>
            <w:rPr>
              <w:rFonts w:eastAsiaTheme="minorEastAsia"/>
              <w:noProof/>
              <w:lang w:eastAsia="en-GB"/>
            </w:rPr>
          </w:pPr>
          <w:hyperlink w:anchor="_Toc45559798" w:history="1">
            <w:r w:rsidR="00C853BA" w:rsidRPr="00D761A3">
              <w:rPr>
                <w:rStyle w:val="Hyperlink"/>
                <w:noProof/>
              </w:rPr>
              <w:t>Systems requirement review</w:t>
            </w:r>
            <w:r w:rsidR="00C853BA">
              <w:rPr>
                <w:noProof/>
                <w:webHidden/>
              </w:rPr>
              <w:tab/>
            </w:r>
            <w:r w:rsidR="00C853BA">
              <w:rPr>
                <w:noProof/>
                <w:webHidden/>
              </w:rPr>
              <w:fldChar w:fldCharType="begin"/>
            </w:r>
            <w:r w:rsidR="00C853BA">
              <w:rPr>
                <w:noProof/>
                <w:webHidden/>
              </w:rPr>
              <w:instrText xml:space="preserve"> PAGEREF _Toc45559798 \h </w:instrText>
            </w:r>
            <w:r w:rsidR="00C853BA">
              <w:rPr>
                <w:noProof/>
                <w:webHidden/>
              </w:rPr>
            </w:r>
            <w:r w:rsidR="00C853BA">
              <w:rPr>
                <w:noProof/>
                <w:webHidden/>
              </w:rPr>
              <w:fldChar w:fldCharType="separate"/>
            </w:r>
            <w:r w:rsidR="00C853BA">
              <w:rPr>
                <w:noProof/>
                <w:webHidden/>
              </w:rPr>
              <w:t>7</w:t>
            </w:r>
            <w:r w:rsidR="00C853BA">
              <w:rPr>
                <w:noProof/>
                <w:webHidden/>
              </w:rPr>
              <w:fldChar w:fldCharType="end"/>
            </w:r>
          </w:hyperlink>
        </w:p>
        <w:p w14:paraId="46446748" w14:textId="39F6523C" w:rsidR="00C853BA" w:rsidRDefault="00D45D3E">
          <w:pPr>
            <w:pStyle w:val="TOC2"/>
            <w:tabs>
              <w:tab w:val="right" w:leader="dot" w:pos="9016"/>
            </w:tabs>
            <w:rPr>
              <w:rFonts w:eastAsiaTheme="minorEastAsia"/>
              <w:noProof/>
              <w:lang w:eastAsia="en-GB"/>
            </w:rPr>
          </w:pPr>
          <w:hyperlink w:anchor="_Toc45559799" w:history="1">
            <w:r w:rsidR="00C853BA" w:rsidRPr="00D761A3">
              <w:rPr>
                <w:rStyle w:val="Hyperlink"/>
                <w:noProof/>
              </w:rPr>
              <w:t>Key customer requirements</w:t>
            </w:r>
            <w:r w:rsidR="00C853BA">
              <w:rPr>
                <w:noProof/>
                <w:webHidden/>
              </w:rPr>
              <w:tab/>
            </w:r>
            <w:r w:rsidR="00C853BA">
              <w:rPr>
                <w:noProof/>
                <w:webHidden/>
              </w:rPr>
              <w:fldChar w:fldCharType="begin"/>
            </w:r>
            <w:r w:rsidR="00C853BA">
              <w:rPr>
                <w:noProof/>
                <w:webHidden/>
              </w:rPr>
              <w:instrText xml:space="preserve"> PAGEREF _Toc45559799 \h </w:instrText>
            </w:r>
            <w:r w:rsidR="00C853BA">
              <w:rPr>
                <w:noProof/>
                <w:webHidden/>
              </w:rPr>
            </w:r>
            <w:r w:rsidR="00C853BA">
              <w:rPr>
                <w:noProof/>
                <w:webHidden/>
              </w:rPr>
              <w:fldChar w:fldCharType="separate"/>
            </w:r>
            <w:r w:rsidR="00C853BA">
              <w:rPr>
                <w:noProof/>
                <w:webHidden/>
              </w:rPr>
              <w:t>8</w:t>
            </w:r>
            <w:r w:rsidR="00C853BA">
              <w:rPr>
                <w:noProof/>
                <w:webHidden/>
              </w:rPr>
              <w:fldChar w:fldCharType="end"/>
            </w:r>
          </w:hyperlink>
        </w:p>
        <w:p w14:paraId="493AFDC3" w14:textId="79BFA46E" w:rsidR="00C853BA" w:rsidRDefault="00D45D3E">
          <w:pPr>
            <w:pStyle w:val="TOC1"/>
            <w:tabs>
              <w:tab w:val="right" w:leader="dot" w:pos="9016"/>
            </w:tabs>
            <w:rPr>
              <w:rFonts w:eastAsiaTheme="minorEastAsia"/>
              <w:noProof/>
              <w:lang w:eastAsia="en-GB"/>
            </w:rPr>
          </w:pPr>
          <w:hyperlink w:anchor="_Toc45559800" w:history="1">
            <w:r w:rsidR="00C853BA" w:rsidRPr="00D761A3">
              <w:rPr>
                <w:rStyle w:val="Hyperlink"/>
                <w:noProof/>
              </w:rPr>
              <w:t>Concept design</w:t>
            </w:r>
            <w:r w:rsidR="00C853BA">
              <w:rPr>
                <w:noProof/>
                <w:webHidden/>
              </w:rPr>
              <w:tab/>
            </w:r>
            <w:r w:rsidR="00C853BA">
              <w:rPr>
                <w:noProof/>
                <w:webHidden/>
              </w:rPr>
              <w:fldChar w:fldCharType="begin"/>
            </w:r>
            <w:r w:rsidR="00C853BA">
              <w:rPr>
                <w:noProof/>
                <w:webHidden/>
              </w:rPr>
              <w:instrText xml:space="preserve"> PAGEREF _Toc45559800 \h </w:instrText>
            </w:r>
            <w:r w:rsidR="00C853BA">
              <w:rPr>
                <w:noProof/>
                <w:webHidden/>
              </w:rPr>
            </w:r>
            <w:r w:rsidR="00C853BA">
              <w:rPr>
                <w:noProof/>
                <w:webHidden/>
              </w:rPr>
              <w:fldChar w:fldCharType="separate"/>
            </w:r>
            <w:r w:rsidR="00C853BA">
              <w:rPr>
                <w:noProof/>
                <w:webHidden/>
              </w:rPr>
              <w:t>9</w:t>
            </w:r>
            <w:r w:rsidR="00C853BA">
              <w:rPr>
                <w:noProof/>
                <w:webHidden/>
              </w:rPr>
              <w:fldChar w:fldCharType="end"/>
            </w:r>
          </w:hyperlink>
        </w:p>
        <w:p w14:paraId="7725FC0D" w14:textId="18C2B731" w:rsidR="00C853BA" w:rsidRDefault="00D45D3E">
          <w:pPr>
            <w:pStyle w:val="TOC1"/>
            <w:tabs>
              <w:tab w:val="right" w:leader="dot" w:pos="9016"/>
            </w:tabs>
            <w:rPr>
              <w:rFonts w:eastAsiaTheme="minorEastAsia"/>
              <w:noProof/>
              <w:lang w:eastAsia="en-GB"/>
            </w:rPr>
          </w:pPr>
          <w:hyperlink w:anchor="_Toc45559801" w:history="1">
            <w:r w:rsidR="00C853BA" w:rsidRPr="00D761A3">
              <w:rPr>
                <w:rStyle w:val="Hyperlink"/>
                <w:noProof/>
              </w:rPr>
              <w:t>Options review</w:t>
            </w:r>
            <w:r w:rsidR="00C853BA">
              <w:rPr>
                <w:noProof/>
                <w:webHidden/>
              </w:rPr>
              <w:tab/>
            </w:r>
            <w:r w:rsidR="00C853BA">
              <w:rPr>
                <w:noProof/>
                <w:webHidden/>
              </w:rPr>
              <w:fldChar w:fldCharType="begin"/>
            </w:r>
            <w:r w:rsidR="00C853BA">
              <w:rPr>
                <w:noProof/>
                <w:webHidden/>
              </w:rPr>
              <w:instrText xml:space="preserve"> PAGEREF _Toc45559801 \h </w:instrText>
            </w:r>
            <w:r w:rsidR="00C853BA">
              <w:rPr>
                <w:noProof/>
                <w:webHidden/>
              </w:rPr>
            </w:r>
            <w:r w:rsidR="00C853BA">
              <w:rPr>
                <w:noProof/>
                <w:webHidden/>
              </w:rPr>
              <w:fldChar w:fldCharType="separate"/>
            </w:r>
            <w:r w:rsidR="00C853BA">
              <w:rPr>
                <w:noProof/>
                <w:webHidden/>
              </w:rPr>
              <w:t>11</w:t>
            </w:r>
            <w:r w:rsidR="00C853BA">
              <w:rPr>
                <w:noProof/>
                <w:webHidden/>
              </w:rPr>
              <w:fldChar w:fldCharType="end"/>
            </w:r>
          </w:hyperlink>
        </w:p>
        <w:p w14:paraId="0743733D" w14:textId="0EE74B19" w:rsidR="00C853BA" w:rsidRDefault="00D45D3E">
          <w:pPr>
            <w:pStyle w:val="TOC1"/>
            <w:tabs>
              <w:tab w:val="right" w:leader="dot" w:pos="9016"/>
            </w:tabs>
            <w:rPr>
              <w:rFonts w:eastAsiaTheme="minorEastAsia"/>
              <w:noProof/>
              <w:lang w:eastAsia="en-GB"/>
            </w:rPr>
          </w:pPr>
          <w:hyperlink w:anchor="_Toc45559802" w:history="1">
            <w:r w:rsidR="00C853BA" w:rsidRPr="00D761A3">
              <w:rPr>
                <w:rStyle w:val="Hyperlink"/>
                <w:noProof/>
              </w:rPr>
              <w:t>Detailed design review</w:t>
            </w:r>
            <w:r w:rsidR="00C853BA">
              <w:rPr>
                <w:noProof/>
                <w:webHidden/>
              </w:rPr>
              <w:tab/>
            </w:r>
            <w:r w:rsidR="00C853BA">
              <w:rPr>
                <w:noProof/>
                <w:webHidden/>
              </w:rPr>
              <w:fldChar w:fldCharType="begin"/>
            </w:r>
            <w:r w:rsidR="00C853BA">
              <w:rPr>
                <w:noProof/>
                <w:webHidden/>
              </w:rPr>
              <w:instrText xml:space="preserve"> PAGEREF _Toc45559802 \h </w:instrText>
            </w:r>
            <w:r w:rsidR="00C853BA">
              <w:rPr>
                <w:noProof/>
                <w:webHidden/>
              </w:rPr>
            </w:r>
            <w:r w:rsidR="00C853BA">
              <w:rPr>
                <w:noProof/>
                <w:webHidden/>
              </w:rPr>
              <w:fldChar w:fldCharType="separate"/>
            </w:r>
            <w:r w:rsidR="00C853BA">
              <w:rPr>
                <w:noProof/>
                <w:webHidden/>
              </w:rPr>
              <w:t>14</w:t>
            </w:r>
            <w:r w:rsidR="00C853BA">
              <w:rPr>
                <w:noProof/>
                <w:webHidden/>
              </w:rPr>
              <w:fldChar w:fldCharType="end"/>
            </w:r>
          </w:hyperlink>
        </w:p>
        <w:p w14:paraId="41A8B005" w14:textId="129EC8B8" w:rsidR="00C853BA" w:rsidRDefault="00D45D3E">
          <w:pPr>
            <w:pStyle w:val="TOC1"/>
            <w:tabs>
              <w:tab w:val="right" w:leader="dot" w:pos="9016"/>
            </w:tabs>
            <w:rPr>
              <w:rFonts w:eastAsiaTheme="minorEastAsia"/>
              <w:noProof/>
              <w:lang w:eastAsia="en-GB"/>
            </w:rPr>
          </w:pPr>
          <w:hyperlink w:anchor="_Toc45559803" w:history="1">
            <w:r w:rsidR="00C853BA" w:rsidRPr="00D761A3">
              <w:rPr>
                <w:rStyle w:val="Hyperlink"/>
                <w:noProof/>
              </w:rPr>
              <w:t>Manufacture</w:t>
            </w:r>
            <w:r w:rsidR="00C853BA">
              <w:rPr>
                <w:noProof/>
                <w:webHidden/>
              </w:rPr>
              <w:tab/>
            </w:r>
            <w:r w:rsidR="00C853BA">
              <w:rPr>
                <w:noProof/>
                <w:webHidden/>
              </w:rPr>
              <w:fldChar w:fldCharType="begin"/>
            </w:r>
            <w:r w:rsidR="00C853BA">
              <w:rPr>
                <w:noProof/>
                <w:webHidden/>
              </w:rPr>
              <w:instrText xml:space="preserve"> PAGEREF _Toc45559803 \h </w:instrText>
            </w:r>
            <w:r w:rsidR="00C853BA">
              <w:rPr>
                <w:noProof/>
                <w:webHidden/>
              </w:rPr>
            </w:r>
            <w:r w:rsidR="00C853BA">
              <w:rPr>
                <w:noProof/>
                <w:webHidden/>
              </w:rPr>
              <w:fldChar w:fldCharType="separate"/>
            </w:r>
            <w:r w:rsidR="00C853BA">
              <w:rPr>
                <w:noProof/>
                <w:webHidden/>
              </w:rPr>
              <w:t>16</w:t>
            </w:r>
            <w:r w:rsidR="00C853BA">
              <w:rPr>
                <w:noProof/>
                <w:webHidden/>
              </w:rPr>
              <w:fldChar w:fldCharType="end"/>
            </w:r>
          </w:hyperlink>
        </w:p>
        <w:p w14:paraId="7F7586E1" w14:textId="26EFA793" w:rsidR="00C853BA" w:rsidRDefault="00D45D3E">
          <w:pPr>
            <w:pStyle w:val="TOC1"/>
            <w:tabs>
              <w:tab w:val="right" w:leader="dot" w:pos="9016"/>
            </w:tabs>
            <w:rPr>
              <w:rFonts w:eastAsiaTheme="minorEastAsia"/>
              <w:noProof/>
              <w:lang w:eastAsia="en-GB"/>
            </w:rPr>
          </w:pPr>
          <w:hyperlink w:anchor="_Toc45559804" w:history="1">
            <w:r w:rsidR="00C853BA" w:rsidRPr="00D761A3">
              <w:rPr>
                <w:rStyle w:val="Hyperlink"/>
                <w:noProof/>
              </w:rPr>
              <w:t>Initial prototype prove out</w:t>
            </w:r>
            <w:r w:rsidR="00C853BA">
              <w:rPr>
                <w:noProof/>
                <w:webHidden/>
              </w:rPr>
              <w:tab/>
            </w:r>
            <w:r w:rsidR="00C853BA">
              <w:rPr>
                <w:noProof/>
                <w:webHidden/>
              </w:rPr>
              <w:fldChar w:fldCharType="begin"/>
            </w:r>
            <w:r w:rsidR="00C853BA">
              <w:rPr>
                <w:noProof/>
                <w:webHidden/>
              </w:rPr>
              <w:instrText xml:space="preserve"> PAGEREF _Toc45559804 \h </w:instrText>
            </w:r>
            <w:r w:rsidR="00C853BA">
              <w:rPr>
                <w:noProof/>
                <w:webHidden/>
              </w:rPr>
            </w:r>
            <w:r w:rsidR="00C853BA">
              <w:rPr>
                <w:noProof/>
                <w:webHidden/>
              </w:rPr>
              <w:fldChar w:fldCharType="separate"/>
            </w:r>
            <w:r w:rsidR="00C853BA">
              <w:rPr>
                <w:noProof/>
                <w:webHidden/>
              </w:rPr>
              <w:t>16</w:t>
            </w:r>
            <w:r w:rsidR="00C853BA">
              <w:rPr>
                <w:noProof/>
                <w:webHidden/>
              </w:rPr>
              <w:fldChar w:fldCharType="end"/>
            </w:r>
          </w:hyperlink>
        </w:p>
        <w:p w14:paraId="5AC4687D" w14:textId="500ABB14" w:rsidR="00C853BA" w:rsidRDefault="00D45D3E">
          <w:pPr>
            <w:pStyle w:val="TOC2"/>
            <w:tabs>
              <w:tab w:val="right" w:leader="dot" w:pos="9016"/>
            </w:tabs>
            <w:rPr>
              <w:rFonts w:eastAsiaTheme="minorEastAsia"/>
              <w:noProof/>
              <w:lang w:eastAsia="en-GB"/>
            </w:rPr>
          </w:pPr>
          <w:hyperlink w:anchor="_Toc45559805" w:history="1">
            <w:r w:rsidR="00C853BA" w:rsidRPr="00D761A3">
              <w:rPr>
                <w:rStyle w:val="Hyperlink"/>
                <w:noProof/>
              </w:rPr>
              <w:t>Machinist feed back</w:t>
            </w:r>
            <w:r w:rsidR="00C853BA">
              <w:rPr>
                <w:noProof/>
                <w:webHidden/>
              </w:rPr>
              <w:tab/>
            </w:r>
            <w:r w:rsidR="00C853BA">
              <w:rPr>
                <w:noProof/>
                <w:webHidden/>
              </w:rPr>
              <w:fldChar w:fldCharType="begin"/>
            </w:r>
            <w:r w:rsidR="00C853BA">
              <w:rPr>
                <w:noProof/>
                <w:webHidden/>
              </w:rPr>
              <w:instrText xml:space="preserve"> PAGEREF _Toc45559805 \h </w:instrText>
            </w:r>
            <w:r w:rsidR="00C853BA">
              <w:rPr>
                <w:noProof/>
                <w:webHidden/>
              </w:rPr>
            </w:r>
            <w:r w:rsidR="00C853BA">
              <w:rPr>
                <w:noProof/>
                <w:webHidden/>
              </w:rPr>
              <w:fldChar w:fldCharType="separate"/>
            </w:r>
            <w:r w:rsidR="00C853BA">
              <w:rPr>
                <w:noProof/>
                <w:webHidden/>
              </w:rPr>
              <w:t>16</w:t>
            </w:r>
            <w:r w:rsidR="00C853BA">
              <w:rPr>
                <w:noProof/>
                <w:webHidden/>
              </w:rPr>
              <w:fldChar w:fldCharType="end"/>
            </w:r>
          </w:hyperlink>
        </w:p>
        <w:p w14:paraId="3BE95BE7" w14:textId="00167A09" w:rsidR="00C853BA" w:rsidRDefault="00D45D3E">
          <w:pPr>
            <w:pStyle w:val="TOC2"/>
            <w:tabs>
              <w:tab w:val="right" w:leader="dot" w:pos="9016"/>
            </w:tabs>
            <w:rPr>
              <w:rFonts w:eastAsiaTheme="minorEastAsia"/>
              <w:noProof/>
              <w:lang w:eastAsia="en-GB"/>
            </w:rPr>
          </w:pPr>
          <w:hyperlink w:anchor="_Toc45559806" w:history="1">
            <w:r w:rsidR="00C853BA" w:rsidRPr="00D761A3">
              <w:rPr>
                <w:rStyle w:val="Hyperlink"/>
                <w:noProof/>
              </w:rPr>
              <w:t>Design rework loop</w:t>
            </w:r>
            <w:r w:rsidR="00C853BA">
              <w:rPr>
                <w:noProof/>
                <w:webHidden/>
              </w:rPr>
              <w:tab/>
            </w:r>
            <w:r w:rsidR="00C853BA">
              <w:rPr>
                <w:noProof/>
                <w:webHidden/>
              </w:rPr>
              <w:fldChar w:fldCharType="begin"/>
            </w:r>
            <w:r w:rsidR="00C853BA">
              <w:rPr>
                <w:noProof/>
                <w:webHidden/>
              </w:rPr>
              <w:instrText xml:space="preserve"> PAGEREF _Toc45559806 \h </w:instrText>
            </w:r>
            <w:r w:rsidR="00C853BA">
              <w:rPr>
                <w:noProof/>
                <w:webHidden/>
              </w:rPr>
            </w:r>
            <w:r w:rsidR="00C853BA">
              <w:rPr>
                <w:noProof/>
                <w:webHidden/>
              </w:rPr>
              <w:fldChar w:fldCharType="separate"/>
            </w:r>
            <w:r w:rsidR="00C853BA">
              <w:rPr>
                <w:noProof/>
                <w:webHidden/>
              </w:rPr>
              <w:t>17</w:t>
            </w:r>
            <w:r w:rsidR="00C853BA">
              <w:rPr>
                <w:noProof/>
                <w:webHidden/>
              </w:rPr>
              <w:fldChar w:fldCharType="end"/>
            </w:r>
          </w:hyperlink>
        </w:p>
        <w:p w14:paraId="02777441" w14:textId="400833F9" w:rsidR="00C853BA" w:rsidRDefault="00D45D3E">
          <w:pPr>
            <w:pStyle w:val="TOC1"/>
            <w:tabs>
              <w:tab w:val="right" w:leader="dot" w:pos="9016"/>
            </w:tabs>
            <w:rPr>
              <w:rFonts w:eastAsiaTheme="minorEastAsia"/>
              <w:noProof/>
              <w:lang w:eastAsia="en-GB"/>
            </w:rPr>
          </w:pPr>
          <w:hyperlink w:anchor="_Toc45559807" w:history="1">
            <w:r w:rsidR="00C853BA" w:rsidRPr="00D761A3">
              <w:rPr>
                <w:rStyle w:val="Hyperlink"/>
                <w:noProof/>
              </w:rPr>
              <w:t>Inert prove out</w:t>
            </w:r>
            <w:r w:rsidR="00C853BA">
              <w:rPr>
                <w:noProof/>
                <w:webHidden/>
              </w:rPr>
              <w:tab/>
            </w:r>
            <w:r w:rsidR="00C853BA">
              <w:rPr>
                <w:noProof/>
                <w:webHidden/>
              </w:rPr>
              <w:fldChar w:fldCharType="begin"/>
            </w:r>
            <w:r w:rsidR="00C853BA">
              <w:rPr>
                <w:noProof/>
                <w:webHidden/>
              </w:rPr>
              <w:instrText xml:space="preserve"> PAGEREF _Toc45559807 \h </w:instrText>
            </w:r>
            <w:r w:rsidR="00C853BA">
              <w:rPr>
                <w:noProof/>
                <w:webHidden/>
              </w:rPr>
            </w:r>
            <w:r w:rsidR="00C853BA">
              <w:rPr>
                <w:noProof/>
                <w:webHidden/>
              </w:rPr>
              <w:fldChar w:fldCharType="separate"/>
            </w:r>
            <w:r w:rsidR="00C853BA">
              <w:rPr>
                <w:noProof/>
                <w:webHidden/>
              </w:rPr>
              <w:t>17</w:t>
            </w:r>
            <w:r w:rsidR="00C853BA">
              <w:rPr>
                <w:noProof/>
                <w:webHidden/>
              </w:rPr>
              <w:fldChar w:fldCharType="end"/>
            </w:r>
          </w:hyperlink>
        </w:p>
        <w:p w14:paraId="3BB39218" w14:textId="4A81D2EC" w:rsidR="00C853BA" w:rsidRDefault="00D45D3E">
          <w:pPr>
            <w:pStyle w:val="TOC1"/>
            <w:tabs>
              <w:tab w:val="right" w:leader="dot" w:pos="9016"/>
            </w:tabs>
            <w:rPr>
              <w:rFonts w:eastAsiaTheme="minorEastAsia"/>
              <w:noProof/>
              <w:lang w:eastAsia="en-GB"/>
            </w:rPr>
          </w:pPr>
          <w:hyperlink w:anchor="_Toc45559808" w:history="1">
            <w:r w:rsidR="00C853BA" w:rsidRPr="00D761A3">
              <w:rPr>
                <w:rStyle w:val="Hyperlink"/>
                <w:noProof/>
              </w:rPr>
              <w:t>Live manufacture</w:t>
            </w:r>
            <w:r w:rsidR="00C853BA">
              <w:rPr>
                <w:noProof/>
                <w:webHidden/>
              </w:rPr>
              <w:tab/>
            </w:r>
            <w:r w:rsidR="00C853BA">
              <w:rPr>
                <w:noProof/>
                <w:webHidden/>
              </w:rPr>
              <w:fldChar w:fldCharType="begin"/>
            </w:r>
            <w:r w:rsidR="00C853BA">
              <w:rPr>
                <w:noProof/>
                <w:webHidden/>
              </w:rPr>
              <w:instrText xml:space="preserve"> PAGEREF _Toc45559808 \h </w:instrText>
            </w:r>
            <w:r w:rsidR="00C853BA">
              <w:rPr>
                <w:noProof/>
                <w:webHidden/>
              </w:rPr>
            </w:r>
            <w:r w:rsidR="00C853BA">
              <w:rPr>
                <w:noProof/>
                <w:webHidden/>
              </w:rPr>
              <w:fldChar w:fldCharType="separate"/>
            </w:r>
            <w:r w:rsidR="00C853BA">
              <w:rPr>
                <w:noProof/>
                <w:webHidden/>
              </w:rPr>
              <w:t>18</w:t>
            </w:r>
            <w:r w:rsidR="00C853BA">
              <w:rPr>
                <w:noProof/>
                <w:webHidden/>
              </w:rPr>
              <w:fldChar w:fldCharType="end"/>
            </w:r>
          </w:hyperlink>
        </w:p>
        <w:p w14:paraId="72F86A33" w14:textId="6F2330F1" w:rsidR="00C853BA" w:rsidRDefault="00D45D3E">
          <w:pPr>
            <w:pStyle w:val="TOC1"/>
            <w:tabs>
              <w:tab w:val="right" w:leader="dot" w:pos="9016"/>
            </w:tabs>
            <w:rPr>
              <w:rFonts w:eastAsiaTheme="minorEastAsia"/>
              <w:noProof/>
              <w:lang w:eastAsia="en-GB"/>
            </w:rPr>
          </w:pPr>
          <w:hyperlink w:anchor="_Toc45559809" w:history="1">
            <w:r w:rsidR="00C853BA" w:rsidRPr="00D761A3">
              <w:rPr>
                <w:rStyle w:val="Hyperlink"/>
                <w:noProof/>
              </w:rPr>
              <w:t>Conclusion</w:t>
            </w:r>
            <w:r w:rsidR="00C853BA">
              <w:rPr>
                <w:noProof/>
                <w:webHidden/>
              </w:rPr>
              <w:tab/>
            </w:r>
            <w:r w:rsidR="00C853BA">
              <w:rPr>
                <w:noProof/>
                <w:webHidden/>
              </w:rPr>
              <w:fldChar w:fldCharType="begin"/>
            </w:r>
            <w:r w:rsidR="00C853BA">
              <w:rPr>
                <w:noProof/>
                <w:webHidden/>
              </w:rPr>
              <w:instrText xml:space="preserve"> PAGEREF _Toc45559809 \h </w:instrText>
            </w:r>
            <w:r w:rsidR="00C853BA">
              <w:rPr>
                <w:noProof/>
                <w:webHidden/>
              </w:rPr>
            </w:r>
            <w:r w:rsidR="00C853BA">
              <w:rPr>
                <w:noProof/>
                <w:webHidden/>
              </w:rPr>
              <w:fldChar w:fldCharType="separate"/>
            </w:r>
            <w:r w:rsidR="00C853BA">
              <w:rPr>
                <w:noProof/>
                <w:webHidden/>
              </w:rPr>
              <w:t>18</w:t>
            </w:r>
            <w:r w:rsidR="00C853BA">
              <w:rPr>
                <w:noProof/>
                <w:webHidden/>
              </w:rPr>
              <w:fldChar w:fldCharType="end"/>
            </w:r>
          </w:hyperlink>
        </w:p>
        <w:p w14:paraId="3F0F224F" w14:textId="42D1B920" w:rsidR="00C853BA" w:rsidRDefault="00D45D3E">
          <w:pPr>
            <w:pStyle w:val="TOC1"/>
            <w:tabs>
              <w:tab w:val="right" w:leader="dot" w:pos="9016"/>
            </w:tabs>
            <w:rPr>
              <w:rFonts w:eastAsiaTheme="minorEastAsia"/>
              <w:noProof/>
              <w:lang w:eastAsia="en-GB"/>
            </w:rPr>
          </w:pPr>
          <w:hyperlink w:anchor="_Toc45559810" w:history="1">
            <w:r w:rsidR="00C853BA" w:rsidRPr="00D761A3">
              <w:rPr>
                <w:rStyle w:val="Hyperlink"/>
                <w:noProof/>
              </w:rPr>
              <w:t>References</w:t>
            </w:r>
            <w:r w:rsidR="00C853BA">
              <w:rPr>
                <w:noProof/>
                <w:webHidden/>
              </w:rPr>
              <w:tab/>
            </w:r>
            <w:r w:rsidR="00C853BA">
              <w:rPr>
                <w:noProof/>
                <w:webHidden/>
              </w:rPr>
              <w:fldChar w:fldCharType="begin"/>
            </w:r>
            <w:r w:rsidR="00C853BA">
              <w:rPr>
                <w:noProof/>
                <w:webHidden/>
              </w:rPr>
              <w:instrText xml:space="preserve"> PAGEREF _Toc45559810 \h </w:instrText>
            </w:r>
            <w:r w:rsidR="00C853BA">
              <w:rPr>
                <w:noProof/>
                <w:webHidden/>
              </w:rPr>
            </w:r>
            <w:r w:rsidR="00C853BA">
              <w:rPr>
                <w:noProof/>
                <w:webHidden/>
              </w:rPr>
              <w:fldChar w:fldCharType="separate"/>
            </w:r>
            <w:r w:rsidR="00C853BA">
              <w:rPr>
                <w:noProof/>
                <w:webHidden/>
              </w:rPr>
              <w:t>19</w:t>
            </w:r>
            <w:r w:rsidR="00C853BA">
              <w:rPr>
                <w:noProof/>
                <w:webHidden/>
              </w:rPr>
              <w:fldChar w:fldCharType="end"/>
            </w:r>
          </w:hyperlink>
        </w:p>
        <w:p w14:paraId="678073FC" w14:textId="42A40D3C" w:rsidR="00886D66" w:rsidRDefault="00886D66">
          <w:r>
            <w:rPr>
              <w:b/>
              <w:bCs/>
              <w:noProof/>
            </w:rPr>
            <w:fldChar w:fldCharType="end"/>
          </w:r>
        </w:p>
      </w:sdtContent>
    </w:sdt>
    <w:p w14:paraId="5A4065EF" w14:textId="299A76BD" w:rsidR="00D11000" w:rsidRDefault="00D11000" w:rsidP="00647ABB"/>
    <w:p w14:paraId="25CA0076" w14:textId="4FECF64A" w:rsidR="00BF3706" w:rsidRDefault="00352209" w:rsidP="003D344E">
      <w:pPr>
        <w:pStyle w:val="Heading1"/>
      </w:pPr>
      <w:bookmarkStart w:id="1" w:name="_Toc45559792"/>
      <w:r>
        <w:t>Table of figures</w:t>
      </w:r>
      <w:bookmarkEnd w:id="1"/>
    </w:p>
    <w:p w14:paraId="47DBDE06" w14:textId="77777777" w:rsidR="00BF3706" w:rsidRDefault="00BF3706" w:rsidP="00647ABB"/>
    <w:p w14:paraId="46D845D6" w14:textId="4BACC1D7" w:rsidR="00C853BA" w:rsidRDefault="000A321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45559817" w:history="1">
        <w:r w:rsidR="00C853BA" w:rsidRPr="00665D13">
          <w:rPr>
            <w:rStyle w:val="Hyperlink"/>
            <w:noProof/>
          </w:rPr>
          <w:t xml:space="preserve">Figure A technical drawing of a gap test sample 1 </w:t>
        </w:r>
        <w:r w:rsidR="00C853BA" w:rsidRPr="00665D13">
          <w:rPr>
            <w:rStyle w:val="Hyperlink"/>
            <w:noProof/>
            <w:lang w:val="en-US"/>
          </w:rPr>
          <w:t>[1]</w:t>
        </w:r>
        <w:r w:rsidR="00C853BA">
          <w:rPr>
            <w:noProof/>
            <w:webHidden/>
          </w:rPr>
          <w:tab/>
        </w:r>
        <w:r w:rsidR="00C853BA">
          <w:rPr>
            <w:noProof/>
            <w:webHidden/>
          </w:rPr>
          <w:fldChar w:fldCharType="begin"/>
        </w:r>
        <w:r w:rsidR="00C853BA">
          <w:rPr>
            <w:noProof/>
            <w:webHidden/>
          </w:rPr>
          <w:instrText xml:space="preserve"> PAGEREF _Toc45559817 \h </w:instrText>
        </w:r>
        <w:r w:rsidR="00C853BA">
          <w:rPr>
            <w:noProof/>
            <w:webHidden/>
          </w:rPr>
        </w:r>
        <w:r w:rsidR="00C853BA">
          <w:rPr>
            <w:noProof/>
            <w:webHidden/>
          </w:rPr>
          <w:fldChar w:fldCharType="separate"/>
        </w:r>
        <w:r w:rsidR="00C853BA">
          <w:rPr>
            <w:noProof/>
            <w:webHidden/>
          </w:rPr>
          <w:t>4</w:t>
        </w:r>
        <w:r w:rsidR="00C853BA">
          <w:rPr>
            <w:noProof/>
            <w:webHidden/>
          </w:rPr>
          <w:fldChar w:fldCharType="end"/>
        </w:r>
      </w:hyperlink>
    </w:p>
    <w:p w14:paraId="71FC0F29" w14:textId="7BC56E83" w:rsidR="00C853BA" w:rsidRDefault="00D45D3E">
      <w:pPr>
        <w:pStyle w:val="TableofFigures"/>
        <w:tabs>
          <w:tab w:val="right" w:leader="dot" w:pos="9016"/>
        </w:tabs>
        <w:rPr>
          <w:rFonts w:eastAsiaTheme="minorEastAsia"/>
          <w:noProof/>
          <w:lang w:eastAsia="en-GB"/>
        </w:rPr>
      </w:pPr>
      <w:hyperlink w:anchor="_Toc45559818" w:history="1">
        <w:r w:rsidR="00C853BA" w:rsidRPr="00665D13">
          <w:rPr>
            <w:rStyle w:val="Hyperlink"/>
            <w:noProof/>
          </w:rPr>
          <w:t xml:space="preserve">Figure 2 A 3D reprsentation of a gap test sample </w:t>
        </w:r>
        <w:r w:rsidR="00C853BA" w:rsidRPr="00665D13">
          <w:rPr>
            <w:rStyle w:val="Hyperlink"/>
            <w:noProof/>
            <w:lang w:val="en-US"/>
          </w:rPr>
          <w:t>[1]</w:t>
        </w:r>
        <w:r w:rsidR="00C853BA">
          <w:rPr>
            <w:noProof/>
            <w:webHidden/>
          </w:rPr>
          <w:tab/>
        </w:r>
        <w:r w:rsidR="00C853BA">
          <w:rPr>
            <w:noProof/>
            <w:webHidden/>
          </w:rPr>
          <w:fldChar w:fldCharType="begin"/>
        </w:r>
        <w:r w:rsidR="00C853BA">
          <w:rPr>
            <w:noProof/>
            <w:webHidden/>
          </w:rPr>
          <w:instrText xml:space="preserve"> PAGEREF _Toc45559818 \h </w:instrText>
        </w:r>
        <w:r w:rsidR="00C853BA">
          <w:rPr>
            <w:noProof/>
            <w:webHidden/>
          </w:rPr>
        </w:r>
        <w:r w:rsidR="00C853BA">
          <w:rPr>
            <w:noProof/>
            <w:webHidden/>
          </w:rPr>
          <w:fldChar w:fldCharType="separate"/>
        </w:r>
        <w:r w:rsidR="00C853BA">
          <w:rPr>
            <w:noProof/>
            <w:webHidden/>
          </w:rPr>
          <w:t>4</w:t>
        </w:r>
        <w:r w:rsidR="00C853BA">
          <w:rPr>
            <w:noProof/>
            <w:webHidden/>
          </w:rPr>
          <w:fldChar w:fldCharType="end"/>
        </w:r>
      </w:hyperlink>
    </w:p>
    <w:p w14:paraId="6DDE91BA" w14:textId="1B96A772" w:rsidR="00C853BA" w:rsidRDefault="00D45D3E">
      <w:pPr>
        <w:pStyle w:val="TableofFigures"/>
        <w:tabs>
          <w:tab w:val="right" w:leader="dot" w:pos="9016"/>
        </w:tabs>
        <w:rPr>
          <w:rFonts w:eastAsiaTheme="minorEastAsia"/>
          <w:noProof/>
          <w:lang w:eastAsia="en-GB"/>
        </w:rPr>
      </w:pPr>
      <w:hyperlink r:id="rId9" w:anchor="_Toc45559819" w:history="1">
        <w:r w:rsidR="00C853BA" w:rsidRPr="00665D13">
          <w:rPr>
            <w:rStyle w:val="Hyperlink"/>
            <w:noProof/>
          </w:rPr>
          <w:t>Figure 3 The V model created for this project</w:t>
        </w:r>
        <w:r w:rsidR="00C853BA" w:rsidRPr="00665D13">
          <w:rPr>
            <w:rStyle w:val="Hyperlink"/>
            <w:noProof/>
            <w:lang w:val="en-US"/>
          </w:rPr>
          <w:t xml:space="preserve"> [3]</w:t>
        </w:r>
        <w:r w:rsidR="00C853BA">
          <w:rPr>
            <w:noProof/>
            <w:webHidden/>
          </w:rPr>
          <w:tab/>
        </w:r>
        <w:r w:rsidR="00C853BA">
          <w:rPr>
            <w:noProof/>
            <w:webHidden/>
          </w:rPr>
          <w:fldChar w:fldCharType="begin"/>
        </w:r>
        <w:r w:rsidR="00C853BA">
          <w:rPr>
            <w:noProof/>
            <w:webHidden/>
          </w:rPr>
          <w:instrText xml:space="preserve"> PAGEREF _Toc45559819 \h </w:instrText>
        </w:r>
        <w:r w:rsidR="00C853BA">
          <w:rPr>
            <w:noProof/>
            <w:webHidden/>
          </w:rPr>
        </w:r>
        <w:r w:rsidR="00C853BA">
          <w:rPr>
            <w:noProof/>
            <w:webHidden/>
          </w:rPr>
          <w:fldChar w:fldCharType="separate"/>
        </w:r>
        <w:r w:rsidR="00C853BA">
          <w:rPr>
            <w:noProof/>
            <w:webHidden/>
          </w:rPr>
          <w:t>5</w:t>
        </w:r>
        <w:r w:rsidR="00C853BA">
          <w:rPr>
            <w:noProof/>
            <w:webHidden/>
          </w:rPr>
          <w:fldChar w:fldCharType="end"/>
        </w:r>
      </w:hyperlink>
    </w:p>
    <w:p w14:paraId="0E8973E6" w14:textId="73B5DE5D" w:rsidR="00C853BA" w:rsidRDefault="00D45D3E">
      <w:pPr>
        <w:pStyle w:val="TableofFigures"/>
        <w:tabs>
          <w:tab w:val="right" w:leader="dot" w:pos="9016"/>
        </w:tabs>
        <w:rPr>
          <w:rFonts w:eastAsiaTheme="minorEastAsia"/>
          <w:noProof/>
          <w:lang w:eastAsia="en-GB"/>
        </w:rPr>
      </w:pPr>
      <w:hyperlink r:id="rId10" w:anchor="_Toc45559820" w:history="1">
        <w:r w:rsidR="00C853BA" w:rsidRPr="00665D13">
          <w:rPr>
            <w:rStyle w:val="Hyperlink"/>
            <w:noProof/>
          </w:rPr>
          <w:t xml:space="preserve">Figure 4 The QFD completed at the SRR </w:t>
        </w:r>
        <w:r w:rsidR="00C853BA" w:rsidRPr="00665D13">
          <w:rPr>
            <w:rStyle w:val="Hyperlink"/>
            <w:noProof/>
            <w:lang w:val="en-US"/>
          </w:rPr>
          <w:t>[4]</w:t>
        </w:r>
        <w:r w:rsidR="00C853BA">
          <w:rPr>
            <w:noProof/>
            <w:webHidden/>
          </w:rPr>
          <w:tab/>
        </w:r>
        <w:r w:rsidR="00C853BA">
          <w:rPr>
            <w:noProof/>
            <w:webHidden/>
          </w:rPr>
          <w:fldChar w:fldCharType="begin"/>
        </w:r>
        <w:r w:rsidR="00C853BA">
          <w:rPr>
            <w:noProof/>
            <w:webHidden/>
          </w:rPr>
          <w:instrText xml:space="preserve"> PAGEREF _Toc45559820 \h </w:instrText>
        </w:r>
        <w:r w:rsidR="00C853BA">
          <w:rPr>
            <w:noProof/>
            <w:webHidden/>
          </w:rPr>
        </w:r>
        <w:r w:rsidR="00C853BA">
          <w:rPr>
            <w:noProof/>
            <w:webHidden/>
          </w:rPr>
          <w:fldChar w:fldCharType="separate"/>
        </w:r>
        <w:r w:rsidR="00C853BA">
          <w:rPr>
            <w:noProof/>
            <w:webHidden/>
          </w:rPr>
          <w:t>8</w:t>
        </w:r>
        <w:r w:rsidR="00C853BA">
          <w:rPr>
            <w:noProof/>
            <w:webHidden/>
          </w:rPr>
          <w:fldChar w:fldCharType="end"/>
        </w:r>
      </w:hyperlink>
    </w:p>
    <w:p w14:paraId="4A30049D" w14:textId="28C9ECEA" w:rsidR="00C853BA" w:rsidRDefault="00D45D3E">
      <w:pPr>
        <w:pStyle w:val="TableofFigures"/>
        <w:tabs>
          <w:tab w:val="right" w:leader="dot" w:pos="9016"/>
        </w:tabs>
        <w:rPr>
          <w:rFonts w:eastAsiaTheme="minorEastAsia"/>
          <w:noProof/>
          <w:lang w:eastAsia="en-GB"/>
        </w:rPr>
      </w:pPr>
      <w:hyperlink r:id="rId11" w:anchor="_Toc45559821" w:history="1">
        <w:r w:rsidR="00C853BA" w:rsidRPr="00665D13">
          <w:rPr>
            <w:rStyle w:val="Hyperlink"/>
            <w:noProof/>
          </w:rPr>
          <w:t xml:space="preserve">Figure 5 A concept design drawn by T.Hartnell </w:t>
        </w:r>
        <w:r w:rsidR="00C853BA" w:rsidRPr="00665D13">
          <w:rPr>
            <w:rStyle w:val="Hyperlink"/>
            <w:noProof/>
            <w:lang w:val="en-US"/>
          </w:rPr>
          <w:t>[5]</w:t>
        </w:r>
        <w:r w:rsidR="00C853BA">
          <w:rPr>
            <w:noProof/>
            <w:webHidden/>
          </w:rPr>
          <w:tab/>
        </w:r>
        <w:r w:rsidR="00C853BA">
          <w:rPr>
            <w:noProof/>
            <w:webHidden/>
          </w:rPr>
          <w:fldChar w:fldCharType="begin"/>
        </w:r>
        <w:r w:rsidR="00C853BA">
          <w:rPr>
            <w:noProof/>
            <w:webHidden/>
          </w:rPr>
          <w:instrText xml:space="preserve"> PAGEREF _Toc45559821 \h </w:instrText>
        </w:r>
        <w:r w:rsidR="00C853BA">
          <w:rPr>
            <w:noProof/>
            <w:webHidden/>
          </w:rPr>
        </w:r>
        <w:r w:rsidR="00C853BA">
          <w:rPr>
            <w:noProof/>
            <w:webHidden/>
          </w:rPr>
          <w:fldChar w:fldCharType="separate"/>
        </w:r>
        <w:r w:rsidR="00C853BA">
          <w:rPr>
            <w:noProof/>
            <w:webHidden/>
          </w:rPr>
          <w:t>10</w:t>
        </w:r>
        <w:r w:rsidR="00C853BA">
          <w:rPr>
            <w:noProof/>
            <w:webHidden/>
          </w:rPr>
          <w:fldChar w:fldCharType="end"/>
        </w:r>
      </w:hyperlink>
    </w:p>
    <w:p w14:paraId="2F2DCE82" w14:textId="3FA256FA" w:rsidR="00C853BA" w:rsidRDefault="00D45D3E">
      <w:pPr>
        <w:pStyle w:val="TableofFigures"/>
        <w:tabs>
          <w:tab w:val="right" w:leader="dot" w:pos="9016"/>
        </w:tabs>
        <w:rPr>
          <w:rFonts w:eastAsiaTheme="minorEastAsia"/>
          <w:noProof/>
          <w:lang w:eastAsia="en-GB"/>
        </w:rPr>
      </w:pPr>
      <w:hyperlink r:id="rId12" w:anchor="_Toc45559822" w:history="1">
        <w:r w:rsidR="00C853BA" w:rsidRPr="00665D13">
          <w:rPr>
            <w:rStyle w:val="Hyperlink"/>
            <w:noProof/>
          </w:rPr>
          <w:t xml:space="preserve">Figure 6 A concept design drawn by S.Bartholomew </w:t>
        </w:r>
        <w:r w:rsidR="00C853BA" w:rsidRPr="00665D13">
          <w:rPr>
            <w:rStyle w:val="Hyperlink"/>
            <w:noProof/>
            <w:lang w:val="en-US"/>
          </w:rPr>
          <w:t>[6]</w:t>
        </w:r>
        <w:r w:rsidR="00C853BA">
          <w:rPr>
            <w:noProof/>
            <w:webHidden/>
          </w:rPr>
          <w:tab/>
        </w:r>
        <w:r w:rsidR="00C853BA">
          <w:rPr>
            <w:noProof/>
            <w:webHidden/>
          </w:rPr>
          <w:fldChar w:fldCharType="begin"/>
        </w:r>
        <w:r w:rsidR="00C853BA">
          <w:rPr>
            <w:noProof/>
            <w:webHidden/>
          </w:rPr>
          <w:instrText xml:space="preserve"> PAGEREF _Toc45559822 \h </w:instrText>
        </w:r>
        <w:r w:rsidR="00C853BA">
          <w:rPr>
            <w:noProof/>
            <w:webHidden/>
          </w:rPr>
        </w:r>
        <w:r w:rsidR="00C853BA">
          <w:rPr>
            <w:noProof/>
            <w:webHidden/>
          </w:rPr>
          <w:fldChar w:fldCharType="separate"/>
        </w:r>
        <w:r w:rsidR="00C853BA">
          <w:rPr>
            <w:noProof/>
            <w:webHidden/>
          </w:rPr>
          <w:t>10</w:t>
        </w:r>
        <w:r w:rsidR="00C853BA">
          <w:rPr>
            <w:noProof/>
            <w:webHidden/>
          </w:rPr>
          <w:fldChar w:fldCharType="end"/>
        </w:r>
      </w:hyperlink>
    </w:p>
    <w:p w14:paraId="0B58120B" w14:textId="0DC6F6D6" w:rsidR="00C853BA" w:rsidRDefault="00D45D3E">
      <w:pPr>
        <w:pStyle w:val="TableofFigures"/>
        <w:tabs>
          <w:tab w:val="right" w:leader="dot" w:pos="9016"/>
        </w:tabs>
        <w:rPr>
          <w:rFonts w:eastAsiaTheme="minorEastAsia"/>
          <w:noProof/>
          <w:lang w:eastAsia="en-GB"/>
        </w:rPr>
      </w:pPr>
      <w:hyperlink r:id="rId13" w:anchor="_Toc45559823" w:history="1">
        <w:r w:rsidR="00C853BA" w:rsidRPr="00665D13">
          <w:rPr>
            <w:rStyle w:val="Hyperlink"/>
            <w:noProof/>
          </w:rPr>
          <w:t>Figure 7 A gap test concept drawn by myself</w:t>
        </w:r>
        <w:r w:rsidR="00C853BA">
          <w:rPr>
            <w:noProof/>
            <w:webHidden/>
          </w:rPr>
          <w:tab/>
        </w:r>
        <w:r w:rsidR="00C853BA">
          <w:rPr>
            <w:noProof/>
            <w:webHidden/>
          </w:rPr>
          <w:fldChar w:fldCharType="begin"/>
        </w:r>
        <w:r w:rsidR="00C853BA">
          <w:rPr>
            <w:noProof/>
            <w:webHidden/>
          </w:rPr>
          <w:instrText xml:space="preserve"> PAGEREF _Toc45559823 \h </w:instrText>
        </w:r>
        <w:r w:rsidR="00C853BA">
          <w:rPr>
            <w:noProof/>
            <w:webHidden/>
          </w:rPr>
        </w:r>
        <w:r w:rsidR="00C853BA">
          <w:rPr>
            <w:noProof/>
            <w:webHidden/>
          </w:rPr>
          <w:fldChar w:fldCharType="separate"/>
        </w:r>
        <w:r w:rsidR="00C853BA">
          <w:rPr>
            <w:noProof/>
            <w:webHidden/>
          </w:rPr>
          <w:t>11</w:t>
        </w:r>
        <w:r w:rsidR="00C853BA">
          <w:rPr>
            <w:noProof/>
            <w:webHidden/>
          </w:rPr>
          <w:fldChar w:fldCharType="end"/>
        </w:r>
      </w:hyperlink>
    </w:p>
    <w:p w14:paraId="4CB8E80B" w14:textId="7217D4FA" w:rsidR="00C853BA" w:rsidRDefault="00D45D3E">
      <w:pPr>
        <w:pStyle w:val="TableofFigures"/>
        <w:tabs>
          <w:tab w:val="right" w:leader="dot" w:pos="9016"/>
        </w:tabs>
        <w:rPr>
          <w:rFonts w:eastAsiaTheme="minorEastAsia"/>
          <w:noProof/>
          <w:lang w:eastAsia="en-GB"/>
        </w:rPr>
      </w:pPr>
      <w:hyperlink r:id="rId14" w:anchor="_Toc45559824" w:history="1">
        <w:r w:rsidR="00C853BA" w:rsidRPr="00665D13">
          <w:rPr>
            <w:rStyle w:val="Hyperlink"/>
            <w:noProof/>
          </w:rPr>
          <w:t xml:space="preserve">Figure 8 - Design 1 Modelled by J.Chapman  </w:t>
        </w:r>
        <w:r w:rsidR="00C853BA" w:rsidRPr="00665D13">
          <w:rPr>
            <w:rStyle w:val="Hyperlink"/>
            <w:noProof/>
            <w:lang w:val="en-US"/>
          </w:rPr>
          <w:t>[1]</w:t>
        </w:r>
        <w:r w:rsidR="00C853BA">
          <w:rPr>
            <w:noProof/>
            <w:webHidden/>
          </w:rPr>
          <w:tab/>
        </w:r>
        <w:r w:rsidR="00C853BA">
          <w:rPr>
            <w:noProof/>
            <w:webHidden/>
          </w:rPr>
          <w:fldChar w:fldCharType="begin"/>
        </w:r>
        <w:r w:rsidR="00C853BA">
          <w:rPr>
            <w:noProof/>
            <w:webHidden/>
          </w:rPr>
          <w:instrText xml:space="preserve"> PAGEREF _Toc45559824 \h </w:instrText>
        </w:r>
        <w:r w:rsidR="00C853BA">
          <w:rPr>
            <w:noProof/>
            <w:webHidden/>
          </w:rPr>
        </w:r>
        <w:r w:rsidR="00C853BA">
          <w:rPr>
            <w:noProof/>
            <w:webHidden/>
          </w:rPr>
          <w:fldChar w:fldCharType="separate"/>
        </w:r>
        <w:r w:rsidR="00C853BA">
          <w:rPr>
            <w:noProof/>
            <w:webHidden/>
          </w:rPr>
          <w:t>12</w:t>
        </w:r>
        <w:r w:rsidR="00C853BA">
          <w:rPr>
            <w:noProof/>
            <w:webHidden/>
          </w:rPr>
          <w:fldChar w:fldCharType="end"/>
        </w:r>
      </w:hyperlink>
    </w:p>
    <w:p w14:paraId="6CAAC2BD" w14:textId="56220197" w:rsidR="00C853BA" w:rsidRDefault="00D45D3E">
      <w:pPr>
        <w:pStyle w:val="TableofFigures"/>
        <w:tabs>
          <w:tab w:val="right" w:leader="dot" w:pos="9016"/>
        </w:tabs>
        <w:rPr>
          <w:rFonts w:eastAsiaTheme="minorEastAsia"/>
          <w:noProof/>
          <w:lang w:eastAsia="en-GB"/>
        </w:rPr>
      </w:pPr>
      <w:hyperlink r:id="rId15" w:anchor="_Toc45559825" w:history="1">
        <w:r w:rsidR="00C853BA" w:rsidRPr="00665D13">
          <w:rPr>
            <w:rStyle w:val="Hyperlink"/>
            <w:noProof/>
          </w:rPr>
          <w:t xml:space="preserve">Figure 9 - Design 2 Modelled by T.Hartnell </w:t>
        </w:r>
        <w:r w:rsidR="00C853BA" w:rsidRPr="00665D13">
          <w:rPr>
            <w:rStyle w:val="Hyperlink"/>
            <w:noProof/>
            <w:lang w:val="en-US"/>
          </w:rPr>
          <w:t>[5]</w:t>
        </w:r>
        <w:r w:rsidR="00C853BA">
          <w:rPr>
            <w:noProof/>
            <w:webHidden/>
          </w:rPr>
          <w:tab/>
        </w:r>
        <w:r w:rsidR="00C853BA">
          <w:rPr>
            <w:noProof/>
            <w:webHidden/>
          </w:rPr>
          <w:fldChar w:fldCharType="begin"/>
        </w:r>
        <w:r w:rsidR="00C853BA">
          <w:rPr>
            <w:noProof/>
            <w:webHidden/>
          </w:rPr>
          <w:instrText xml:space="preserve"> PAGEREF _Toc45559825 \h </w:instrText>
        </w:r>
        <w:r w:rsidR="00C853BA">
          <w:rPr>
            <w:noProof/>
            <w:webHidden/>
          </w:rPr>
        </w:r>
        <w:r w:rsidR="00C853BA">
          <w:rPr>
            <w:noProof/>
            <w:webHidden/>
          </w:rPr>
          <w:fldChar w:fldCharType="separate"/>
        </w:r>
        <w:r w:rsidR="00C853BA">
          <w:rPr>
            <w:noProof/>
            <w:webHidden/>
          </w:rPr>
          <w:t>13</w:t>
        </w:r>
        <w:r w:rsidR="00C853BA">
          <w:rPr>
            <w:noProof/>
            <w:webHidden/>
          </w:rPr>
          <w:fldChar w:fldCharType="end"/>
        </w:r>
      </w:hyperlink>
    </w:p>
    <w:p w14:paraId="6DFDB735" w14:textId="325C1561" w:rsidR="00C853BA" w:rsidRDefault="00D45D3E">
      <w:pPr>
        <w:pStyle w:val="TableofFigures"/>
        <w:tabs>
          <w:tab w:val="right" w:leader="dot" w:pos="9016"/>
        </w:tabs>
        <w:rPr>
          <w:rFonts w:eastAsiaTheme="minorEastAsia"/>
          <w:noProof/>
          <w:lang w:eastAsia="en-GB"/>
        </w:rPr>
      </w:pPr>
      <w:hyperlink r:id="rId16" w:anchor="_Toc45559826" w:history="1">
        <w:r w:rsidR="00C853BA" w:rsidRPr="00665D13">
          <w:rPr>
            <w:rStyle w:val="Hyperlink"/>
            <w:noProof/>
          </w:rPr>
          <w:t>Figure 10 - Design 3 modelled by myself</w:t>
        </w:r>
        <w:r w:rsidR="00C853BA">
          <w:rPr>
            <w:noProof/>
            <w:webHidden/>
          </w:rPr>
          <w:tab/>
        </w:r>
        <w:r w:rsidR="00C853BA">
          <w:rPr>
            <w:noProof/>
            <w:webHidden/>
          </w:rPr>
          <w:fldChar w:fldCharType="begin"/>
        </w:r>
        <w:r w:rsidR="00C853BA">
          <w:rPr>
            <w:noProof/>
            <w:webHidden/>
          </w:rPr>
          <w:instrText xml:space="preserve"> PAGEREF _Toc45559826 \h </w:instrText>
        </w:r>
        <w:r w:rsidR="00C853BA">
          <w:rPr>
            <w:noProof/>
            <w:webHidden/>
          </w:rPr>
        </w:r>
        <w:r w:rsidR="00C853BA">
          <w:rPr>
            <w:noProof/>
            <w:webHidden/>
          </w:rPr>
          <w:fldChar w:fldCharType="separate"/>
        </w:r>
        <w:r w:rsidR="00C853BA">
          <w:rPr>
            <w:noProof/>
            <w:webHidden/>
          </w:rPr>
          <w:t>13</w:t>
        </w:r>
        <w:r w:rsidR="00C853BA">
          <w:rPr>
            <w:noProof/>
            <w:webHidden/>
          </w:rPr>
          <w:fldChar w:fldCharType="end"/>
        </w:r>
      </w:hyperlink>
    </w:p>
    <w:p w14:paraId="396A517C" w14:textId="49A9DA51" w:rsidR="00C853BA" w:rsidRDefault="00D45D3E">
      <w:pPr>
        <w:pStyle w:val="TableofFigures"/>
        <w:tabs>
          <w:tab w:val="right" w:leader="dot" w:pos="9016"/>
        </w:tabs>
        <w:rPr>
          <w:rFonts w:eastAsiaTheme="minorEastAsia"/>
          <w:noProof/>
          <w:lang w:eastAsia="en-GB"/>
        </w:rPr>
      </w:pPr>
      <w:hyperlink r:id="rId17" w:anchor="_Toc45559827" w:history="1">
        <w:r w:rsidR="00C853BA" w:rsidRPr="00665D13">
          <w:rPr>
            <w:rStyle w:val="Hyperlink"/>
            <w:noProof/>
          </w:rPr>
          <w:t xml:space="preserve">Figure 11 </w:t>
        </w:r>
        <w:r w:rsidR="00C853BA" w:rsidRPr="00665D13">
          <w:rPr>
            <w:rStyle w:val="Hyperlink"/>
            <w:noProof/>
            <w:lang w:val="en-US"/>
          </w:rPr>
          <w:t>[7]</w:t>
        </w:r>
        <w:r w:rsidR="00C853BA">
          <w:rPr>
            <w:noProof/>
            <w:webHidden/>
          </w:rPr>
          <w:tab/>
        </w:r>
        <w:r w:rsidR="00C853BA">
          <w:rPr>
            <w:noProof/>
            <w:webHidden/>
          </w:rPr>
          <w:fldChar w:fldCharType="begin"/>
        </w:r>
        <w:r w:rsidR="00C853BA">
          <w:rPr>
            <w:noProof/>
            <w:webHidden/>
          </w:rPr>
          <w:instrText xml:space="preserve"> PAGEREF _Toc45559827 \h </w:instrText>
        </w:r>
        <w:r w:rsidR="00C853BA">
          <w:rPr>
            <w:noProof/>
            <w:webHidden/>
          </w:rPr>
        </w:r>
        <w:r w:rsidR="00C853BA">
          <w:rPr>
            <w:noProof/>
            <w:webHidden/>
          </w:rPr>
          <w:fldChar w:fldCharType="separate"/>
        </w:r>
        <w:r w:rsidR="00C853BA">
          <w:rPr>
            <w:noProof/>
            <w:webHidden/>
          </w:rPr>
          <w:t>14</w:t>
        </w:r>
        <w:r w:rsidR="00C853BA">
          <w:rPr>
            <w:noProof/>
            <w:webHidden/>
          </w:rPr>
          <w:fldChar w:fldCharType="end"/>
        </w:r>
      </w:hyperlink>
    </w:p>
    <w:p w14:paraId="3EC4C4CF" w14:textId="0AF5D30B" w:rsidR="00C853BA" w:rsidRDefault="00D45D3E">
      <w:pPr>
        <w:pStyle w:val="TableofFigures"/>
        <w:tabs>
          <w:tab w:val="right" w:leader="dot" w:pos="9016"/>
        </w:tabs>
        <w:rPr>
          <w:rFonts w:eastAsiaTheme="minorEastAsia"/>
          <w:noProof/>
          <w:lang w:eastAsia="en-GB"/>
        </w:rPr>
      </w:pPr>
      <w:hyperlink w:anchor="_Toc45559828" w:history="1">
        <w:r w:rsidR="00C853BA" w:rsidRPr="00665D13">
          <w:rPr>
            <w:rStyle w:val="Hyperlink"/>
            <w:noProof/>
          </w:rPr>
          <w:t xml:space="preserve">Figure 12 FMEA </w:t>
        </w:r>
        <w:r w:rsidR="00C853BA" w:rsidRPr="00665D13">
          <w:rPr>
            <w:rStyle w:val="Hyperlink"/>
            <w:noProof/>
            <w:lang w:val="en-US"/>
          </w:rPr>
          <w:t>[2]</w:t>
        </w:r>
        <w:r w:rsidR="00C853BA">
          <w:rPr>
            <w:noProof/>
            <w:webHidden/>
          </w:rPr>
          <w:tab/>
        </w:r>
        <w:r w:rsidR="00C853BA">
          <w:rPr>
            <w:noProof/>
            <w:webHidden/>
          </w:rPr>
          <w:fldChar w:fldCharType="begin"/>
        </w:r>
        <w:r w:rsidR="00C853BA">
          <w:rPr>
            <w:noProof/>
            <w:webHidden/>
          </w:rPr>
          <w:instrText xml:space="preserve"> PAGEREF _Toc45559828 \h </w:instrText>
        </w:r>
        <w:r w:rsidR="00C853BA">
          <w:rPr>
            <w:noProof/>
            <w:webHidden/>
          </w:rPr>
        </w:r>
        <w:r w:rsidR="00C853BA">
          <w:rPr>
            <w:noProof/>
            <w:webHidden/>
          </w:rPr>
          <w:fldChar w:fldCharType="separate"/>
        </w:r>
        <w:r w:rsidR="00C853BA">
          <w:rPr>
            <w:noProof/>
            <w:webHidden/>
          </w:rPr>
          <w:t>15</w:t>
        </w:r>
        <w:r w:rsidR="00C853BA">
          <w:rPr>
            <w:noProof/>
            <w:webHidden/>
          </w:rPr>
          <w:fldChar w:fldCharType="end"/>
        </w:r>
      </w:hyperlink>
    </w:p>
    <w:p w14:paraId="773345C3" w14:textId="1DBF0CF9" w:rsidR="00D11000" w:rsidRDefault="000A3218" w:rsidP="00647ABB">
      <w:r>
        <w:fldChar w:fldCharType="end"/>
      </w:r>
    </w:p>
    <w:p w14:paraId="282A6F79" w14:textId="7F0330BF" w:rsidR="00D11000" w:rsidRDefault="00D11000" w:rsidP="00647ABB"/>
    <w:p w14:paraId="1E1D0ECE" w14:textId="5BCDACCE" w:rsidR="00D11000" w:rsidRDefault="00D11000" w:rsidP="00647ABB"/>
    <w:p w14:paraId="09D095B0" w14:textId="77777777" w:rsidR="00D11000" w:rsidRDefault="00D11000" w:rsidP="00647ABB"/>
    <w:p w14:paraId="740BAEC1" w14:textId="78118EDD" w:rsidR="002B42AA" w:rsidRDefault="00964540" w:rsidP="00964540">
      <w:pPr>
        <w:pStyle w:val="Heading1"/>
      </w:pPr>
      <w:bookmarkStart w:id="2" w:name="_Toc45559793"/>
      <w:r>
        <w:t>Introduction</w:t>
      </w:r>
      <w:bookmarkEnd w:id="2"/>
    </w:p>
    <w:p w14:paraId="3CC1A001" w14:textId="6B241A81" w:rsidR="002B42AA" w:rsidRDefault="002B42AA" w:rsidP="00647ABB"/>
    <w:p w14:paraId="5961EAF7" w14:textId="0A3220A9" w:rsidR="00964540" w:rsidRDefault="00AA4D8F" w:rsidP="00647ABB">
      <w:r>
        <w:t xml:space="preserve">This </w:t>
      </w:r>
      <w:r w:rsidR="008C1071">
        <w:t xml:space="preserve">project will use a holistic </w:t>
      </w:r>
      <w:r w:rsidR="00905E69">
        <w:t xml:space="preserve">systems engineering </w:t>
      </w:r>
      <w:r w:rsidR="008C1071">
        <w:t xml:space="preserve">approach </w:t>
      </w:r>
      <w:r w:rsidR="00905E69">
        <w:t xml:space="preserve">to </w:t>
      </w:r>
      <w:r w:rsidR="00D06EF9">
        <w:t xml:space="preserve">solve </w:t>
      </w:r>
      <w:r w:rsidR="00AB3448">
        <w:t>a</w:t>
      </w:r>
      <w:r w:rsidR="00B868FC">
        <w:t xml:space="preserve"> production issue. This report will use</w:t>
      </w:r>
      <w:r w:rsidR="00CB0317">
        <w:t xml:space="preserve"> needs anal</w:t>
      </w:r>
      <w:r w:rsidR="00962A17">
        <w:t>ysis</w:t>
      </w:r>
      <w:r w:rsidR="005B0C1B">
        <w:t xml:space="preserve"> to identify the problem, </w:t>
      </w:r>
      <w:r w:rsidR="007E6881">
        <w:t xml:space="preserve">customer </w:t>
      </w:r>
      <w:r w:rsidR="00F3047D">
        <w:t xml:space="preserve">needs and constraints will be assessed, </w:t>
      </w:r>
      <w:r w:rsidR="00DF2EE6">
        <w:t>different id</w:t>
      </w:r>
      <w:r w:rsidR="00FA405E">
        <w:t>eas will be discussed and developed, and risks will be assessed and managed.</w:t>
      </w:r>
    </w:p>
    <w:p w14:paraId="73121A4B" w14:textId="77777777" w:rsidR="00964540" w:rsidRDefault="00964540" w:rsidP="00647ABB"/>
    <w:p w14:paraId="350E7867" w14:textId="77777777" w:rsidR="002B42AA" w:rsidRDefault="002B42AA" w:rsidP="00647ABB"/>
    <w:p w14:paraId="3EBD6E4A" w14:textId="1E14C92E" w:rsidR="00E3228F" w:rsidRDefault="007D78DD" w:rsidP="007D78DD">
      <w:pPr>
        <w:pStyle w:val="Heading1"/>
      </w:pPr>
      <w:bookmarkStart w:id="3" w:name="_Toc45559794"/>
      <w:r>
        <w:t>Scope</w:t>
      </w:r>
      <w:bookmarkEnd w:id="3"/>
    </w:p>
    <w:p w14:paraId="6E273807" w14:textId="719D686A" w:rsidR="007D78DD" w:rsidRDefault="007D78DD" w:rsidP="007D78DD"/>
    <w:p w14:paraId="6F0A6087" w14:textId="5D768DCF" w:rsidR="007D78DD" w:rsidRDefault="007D78DD" w:rsidP="00647ABB">
      <w:r>
        <w:t xml:space="preserve">The aim of this project is </w:t>
      </w:r>
      <w:r w:rsidR="009B5335">
        <w:t xml:space="preserve">to develop </w:t>
      </w:r>
      <w:r w:rsidR="00FF6F04">
        <w:t xml:space="preserve">a </w:t>
      </w:r>
      <w:r w:rsidR="00206450">
        <w:t>fixture</w:t>
      </w:r>
      <w:r w:rsidR="00FF6F04">
        <w:t xml:space="preserve"> for the manufacture of gap test samples for </w:t>
      </w:r>
      <w:r w:rsidR="00B66BA5">
        <w:t>explosive trials and tests</w:t>
      </w:r>
      <w:r w:rsidR="008942A8">
        <w:t>. Currently gap tests are manufactured on 5 axis milling machi</w:t>
      </w:r>
      <w:r w:rsidR="00C03419">
        <w:t xml:space="preserve">nes. The total time for </w:t>
      </w:r>
      <w:r w:rsidR="005F650C">
        <w:t>machining gap tests on the mill is over</w:t>
      </w:r>
      <w:r w:rsidR="00481383">
        <w:t xml:space="preserve"> </w:t>
      </w:r>
      <w:r w:rsidR="003B1AF2">
        <w:t>eight hours</w:t>
      </w:r>
      <w:r w:rsidR="005F650C">
        <w:t xml:space="preserve">. </w:t>
      </w:r>
      <w:r w:rsidR="00C00C42">
        <w:t xml:space="preserve">When gap tests are </w:t>
      </w:r>
      <w:r w:rsidR="007B5D8A">
        <w:t>being manufactured</w:t>
      </w:r>
      <w:r w:rsidR="00C00C42">
        <w:t xml:space="preserve"> the machine cannot be used for program critical work</w:t>
      </w:r>
      <w:r w:rsidR="006624B5">
        <w:t xml:space="preserve">. Lathes within the facility are </w:t>
      </w:r>
      <w:r w:rsidR="00D87912">
        <w:t>underutilised</w:t>
      </w:r>
      <w:r w:rsidR="006624B5">
        <w:t xml:space="preserve"> and</w:t>
      </w:r>
      <w:r w:rsidR="002A6CF3">
        <w:t xml:space="preserve"> removing this sample from the mill will increase throughput </w:t>
      </w:r>
      <w:r w:rsidR="00794E7B">
        <w:t xml:space="preserve">of </w:t>
      </w:r>
      <w:r w:rsidR="008D0CBA">
        <w:t>more important components. It will do this by reducing set up time, removing</w:t>
      </w:r>
      <w:r w:rsidR="00350FFC">
        <w:t xml:space="preserve"> the machining and </w:t>
      </w:r>
      <w:r w:rsidR="00C2685C">
        <w:t>packaging time</w:t>
      </w:r>
      <w:r w:rsidR="00350FFC">
        <w:t xml:space="preserve">. Moving this component to the lathe </w:t>
      </w:r>
      <w:r w:rsidR="002B42AA">
        <w:t xml:space="preserve">will not only </w:t>
      </w:r>
      <w:r w:rsidR="00C2685C">
        <w:t>increase</w:t>
      </w:r>
      <w:r w:rsidR="002B42AA">
        <w:t xml:space="preserve"> productivity on the mill but also utilise the lathes which are often left idle with no planned work.</w:t>
      </w:r>
    </w:p>
    <w:p w14:paraId="22C587CA" w14:textId="0EF70D74" w:rsidR="00C2685C" w:rsidRDefault="00C2685C" w:rsidP="00647ABB"/>
    <w:p w14:paraId="36CBD00A" w14:textId="20EA433F" w:rsidR="00C2685C" w:rsidRDefault="00C2685C" w:rsidP="00C2685C">
      <w:pPr>
        <w:pStyle w:val="Heading2"/>
      </w:pPr>
      <w:bookmarkStart w:id="4" w:name="_Toc45559795"/>
      <w:r>
        <w:t>Gap test</w:t>
      </w:r>
      <w:bookmarkEnd w:id="4"/>
    </w:p>
    <w:p w14:paraId="562285ED" w14:textId="0578BE3A" w:rsidR="00C2685C" w:rsidRDefault="00C2685C" w:rsidP="00C2685C"/>
    <w:p w14:paraId="0426647B" w14:textId="00662147" w:rsidR="00C2685C" w:rsidRPr="00C2685C" w:rsidRDefault="00C2685C" w:rsidP="00C2685C">
      <w:r>
        <w:t xml:space="preserve">A gap test is a </w:t>
      </w:r>
      <w:r w:rsidR="00106420">
        <w:t>small-scale</w:t>
      </w:r>
      <w:r>
        <w:t xml:space="preserve"> </w:t>
      </w:r>
      <w:r w:rsidR="00826E2B">
        <w:t xml:space="preserve">explosive sample the is used in the verification and validation of major explosive components. </w:t>
      </w:r>
      <w:r w:rsidR="00826E2B">
        <w:fldChar w:fldCharType="begin"/>
      </w:r>
      <w:r w:rsidR="00826E2B">
        <w:instrText xml:space="preserve"> REF _Ref45018742 \h </w:instrText>
      </w:r>
      <w:r w:rsidR="00826E2B">
        <w:fldChar w:fldCharType="separate"/>
      </w:r>
      <w:r w:rsidR="00826E2B">
        <w:t xml:space="preserve">Figure </w:t>
      </w:r>
      <w:r w:rsidR="00826E2B">
        <w:rPr>
          <w:noProof/>
        </w:rPr>
        <w:t>1</w:t>
      </w:r>
      <w:r w:rsidR="00826E2B">
        <w:fldChar w:fldCharType="end"/>
      </w:r>
      <w:r w:rsidR="00826E2B">
        <w:t xml:space="preserve"> </w:t>
      </w:r>
      <w:r w:rsidR="00106420">
        <w:t xml:space="preserve">is the technical drawing </w:t>
      </w:r>
      <w:r w:rsidR="00876892">
        <w:t xml:space="preserve">for the </w:t>
      </w:r>
      <w:r w:rsidR="00791895">
        <w:t xml:space="preserve">gap test, </w:t>
      </w:r>
      <w:r w:rsidR="00791895">
        <w:fldChar w:fldCharType="begin"/>
      </w:r>
      <w:r w:rsidR="00791895">
        <w:instrText xml:space="preserve"> REF _Ref45018831 \h </w:instrText>
      </w:r>
      <w:r w:rsidR="00791895">
        <w:fldChar w:fldCharType="separate"/>
      </w:r>
      <w:r w:rsidR="00791895">
        <w:t xml:space="preserve">Figure </w:t>
      </w:r>
      <w:r w:rsidR="00791895">
        <w:rPr>
          <w:noProof/>
        </w:rPr>
        <w:t>2</w:t>
      </w:r>
      <w:r w:rsidR="00791895">
        <w:fldChar w:fldCharType="end"/>
      </w:r>
      <w:r w:rsidR="00791895">
        <w:t xml:space="preserve"> is </w:t>
      </w:r>
      <w:r w:rsidR="000710FF">
        <w:t xml:space="preserve">a model of the finished component. </w:t>
      </w:r>
    </w:p>
    <w:p w14:paraId="5A552FA3" w14:textId="6D326830" w:rsidR="007D78DD" w:rsidRDefault="007D78DD" w:rsidP="00647ABB"/>
    <w:p w14:paraId="2CADF62E" w14:textId="76DCEA3C" w:rsidR="00CD186C" w:rsidRDefault="00CD186C" w:rsidP="00647ABB"/>
    <w:p w14:paraId="09223558" w14:textId="77777777" w:rsidR="0025638D" w:rsidRDefault="0049077E" w:rsidP="0025638D">
      <w:pPr>
        <w:keepNext/>
      </w:pPr>
      <w:r w:rsidRPr="0049077E">
        <w:rPr>
          <w:noProof/>
        </w:rPr>
        <w:lastRenderedPageBreak/>
        <w:drawing>
          <wp:inline distT="0" distB="0" distL="0" distR="0" wp14:anchorId="236EBB1B" wp14:editId="6CA68842">
            <wp:extent cx="5027612" cy="2814637"/>
            <wp:effectExtent l="19050" t="19050" r="20955" b="2413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27612" cy="2814637"/>
                    </a:xfrm>
                    <a:prstGeom prst="rect">
                      <a:avLst/>
                    </a:prstGeom>
                    <a:noFill/>
                    <a:ln w="12700">
                      <a:solidFill>
                        <a:schemeClr val="tx1"/>
                      </a:solidFill>
                      <a:miter lim="800000"/>
                      <a:headEnd/>
                      <a:tailEnd/>
                    </a:ln>
                  </pic:spPr>
                </pic:pic>
              </a:graphicData>
            </a:graphic>
          </wp:inline>
        </w:drawing>
      </w:r>
    </w:p>
    <w:p w14:paraId="6D207A1B" w14:textId="0E65FD0E" w:rsidR="00CD186C" w:rsidRDefault="0025638D" w:rsidP="0025638D">
      <w:pPr>
        <w:pStyle w:val="Caption"/>
        <w:rPr>
          <w:noProof/>
        </w:rPr>
      </w:pPr>
      <w:bookmarkStart w:id="5" w:name="_Ref45018742"/>
      <w:bookmarkStart w:id="6" w:name="_Toc45559817"/>
      <w:r>
        <w:t xml:space="preserve">Figure </w:t>
      </w:r>
      <w:r w:rsidR="0010329F">
        <w:t xml:space="preserve">A technical drawing of a gap test sample </w:t>
      </w:r>
      <w:r w:rsidR="00D45D3E">
        <w:fldChar w:fldCharType="begin"/>
      </w:r>
      <w:r w:rsidR="00D45D3E">
        <w:instrText xml:space="preserve"> SEQ Figure \* ARABIC </w:instrText>
      </w:r>
      <w:r w:rsidR="00D45D3E">
        <w:fldChar w:fldCharType="separate"/>
      </w:r>
      <w:r w:rsidR="003160D2">
        <w:rPr>
          <w:noProof/>
        </w:rPr>
        <w:t>1</w:t>
      </w:r>
      <w:r w:rsidR="00D45D3E">
        <w:rPr>
          <w:noProof/>
        </w:rPr>
        <w:fldChar w:fldCharType="end"/>
      </w:r>
      <w:bookmarkEnd w:id="5"/>
      <w:r w:rsidR="000A3218">
        <w:rPr>
          <w:noProof/>
        </w:rPr>
        <w:t xml:space="preserve"> </w:t>
      </w:r>
      <w:sdt>
        <w:sdtPr>
          <w:rPr>
            <w:noProof/>
          </w:rPr>
          <w:id w:val="-1547676943"/>
          <w:citation/>
        </w:sdtPr>
        <w:sdtEndPr/>
        <w:sdtContent>
          <w:r w:rsidR="000A3218">
            <w:rPr>
              <w:noProof/>
            </w:rPr>
            <w:fldChar w:fldCharType="begin"/>
          </w:r>
          <w:r w:rsidR="000A3218">
            <w:rPr>
              <w:noProof/>
              <w:lang w:val="en-US"/>
            </w:rPr>
            <w:instrText xml:space="preserve"> CITATION Jas93 \l 1033 </w:instrText>
          </w:r>
          <w:r w:rsidR="000A3218">
            <w:rPr>
              <w:noProof/>
            </w:rPr>
            <w:fldChar w:fldCharType="separate"/>
          </w:r>
          <w:r w:rsidR="00C853BA" w:rsidRPr="00C853BA">
            <w:rPr>
              <w:noProof/>
              <w:lang w:val="en-US"/>
            </w:rPr>
            <w:t>[1]</w:t>
          </w:r>
          <w:r w:rsidR="000A3218">
            <w:rPr>
              <w:noProof/>
            </w:rPr>
            <w:fldChar w:fldCharType="end"/>
          </w:r>
        </w:sdtContent>
      </w:sdt>
      <w:bookmarkEnd w:id="6"/>
    </w:p>
    <w:p w14:paraId="45EBE4A6" w14:textId="77777777" w:rsidR="004473A3" w:rsidRDefault="004473A3" w:rsidP="004473A3"/>
    <w:p w14:paraId="38E4AA86" w14:textId="77777777" w:rsidR="004473A3" w:rsidRPr="004473A3" w:rsidRDefault="004473A3" w:rsidP="005C71B1"/>
    <w:p w14:paraId="26AC8A02" w14:textId="59F2A693" w:rsidR="00CD186C" w:rsidRDefault="0025638D" w:rsidP="00647ABB">
      <w:r w:rsidRPr="0025638D">
        <w:rPr>
          <w:noProof/>
        </w:rPr>
        <w:drawing>
          <wp:anchor distT="0" distB="0" distL="114300" distR="114300" simplePos="0" relativeHeight="251658250" behindDoc="0" locked="0" layoutInCell="1" allowOverlap="1" wp14:anchorId="01ACB764" wp14:editId="41A54792">
            <wp:simplePos x="0" y="0"/>
            <wp:positionH relativeFrom="column">
              <wp:posOffset>733425</wp:posOffset>
            </wp:positionH>
            <wp:positionV relativeFrom="paragraph">
              <wp:posOffset>34925</wp:posOffset>
            </wp:positionV>
            <wp:extent cx="3645535" cy="2050563"/>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645535" cy="2050563"/>
                    </a:xfrm>
                    <a:prstGeom prst="rect">
                      <a:avLst/>
                    </a:prstGeom>
                  </pic:spPr>
                </pic:pic>
              </a:graphicData>
            </a:graphic>
          </wp:anchor>
        </w:drawing>
      </w:r>
    </w:p>
    <w:p w14:paraId="159A6EDD" w14:textId="609BC822" w:rsidR="00CD186C" w:rsidRDefault="00CD186C" w:rsidP="00647ABB"/>
    <w:p w14:paraId="5359B4DD" w14:textId="779B5BFF" w:rsidR="00CD186C" w:rsidRDefault="00CD186C" w:rsidP="00647ABB"/>
    <w:p w14:paraId="1E25374E" w14:textId="1E1E335B" w:rsidR="0010329F" w:rsidRDefault="0010329F" w:rsidP="00647ABB"/>
    <w:p w14:paraId="07A4EED9" w14:textId="5D6BA491" w:rsidR="0010329F" w:rsidRDefault="0010329F" w:rsidP="00647ABB"/>
    <w:p w14:paraId="05952F30" w14:textId="473FF61D" w:rsidR="0010329F" w:rsidRDefault="0010329F" w:rsidP="00647ABB"/>
    <w:p w14:paraId="7BD1A0C8" w14:textId="77777777" w:rsidR="0010329F" w:rsidRDefault="0010329F" w:rsidP="00647ABB"/>
    <w:p w14:paraId="31931DC8" w14:textId="4D4EB1D7" w:rsidR="0025638D" w:rsidRDefault="0025638D" w:rsidP="0025638D">
      <w:pPr>
        <w:keepNext/>
      </w:pPr>
    </w:p>
    <w:p w14:paraId="477F0B6C" w14:textId="30A65F50" w:rsidR="00CD186C" w:rsidRDefault="0025638D" w:rsidP="0025638D">
      <w:pPr>
        <w:pStyle w:val="Caption"/>
      </w:pPr>
      <w:bookmarkStart w:id="7" w:name="_Ref45018831"/>
      <w:bookmarkStart w:id="8" w:name="_Toc45559818"/>
      <w:r>
        <w:t xml:space="preserve">Figure </w:t>
      </w:r>
      <w:r w:rsidR="00D45D3E">
        <w:fldChar w:fldCharType="begin"/>
      </w:r>
      <w:r w:rsidR="00D45D3E">
        <w:instrText xml:space="preserve"> SEQ Figure \* ARABIC </w:instrText>
      </w:r>
      <w:r w:rsidR="00D45D3E">
        <w:fldChar w:fldCharType="separate"/>
      </w:r>
      <w:r w:rsidR="003160D2">
        <w:rPr>
          <w:noProof/>
        </w:rPr>
        <w:t>2</w:t>
      </w:r>
      <w:r w:rsidR="00D45D3E">
        <w:rPr>
          <w:noProof/>
        </w:rPr>
        <w:fldChar w:fldCharType="end"/>
      </w:r>
      <w:bookmarkEnd w:id="7"/>
      <w:r w:rsidR="000A3218">
        <w:rPr>
          <w:noProof/>
        </w:rPr>
        <w:t xml:space="preserve"> </w:t>
      </w:r>
      <w:r w:rsidR="0010329F">
        <w:rPr>
          <w:noProof/>
        </w:rPr>
        <w:t xml:space="preserve">A 3D reprsentation of a gap test sample </w:t>
      </w:r>
      <w:sdt>
        <w:sdtPr>
          <w:rPr>
            <w:noProof/>
          </w:rPr>
          <w:id w:val="521975946"/>
          <w:citation/>
        </w:sdtPr>
        <w:sdtEndPr/>
        <w:sdtContent>
          <w:r w:rsidR="000A3218">
            <w:rPr>
              <w:noProof/>
            </w:rPr>
            <w:fldChar w:fldCharType="begin"/>
          </w:r>
          <w:r w:rsidR="000A3218">
            <w:rPr>
              <w:noProof/>
              <w:lang w:val="en-US"/>
            </w:rPr>
            <w:instrText xml:space="preserve"> CITATION Jas93 \l 1033 </w:instrText>
          </w:r>
          <w:r w:rsidR="000A3218">
            <w:rPr>
              <w:noProof/>
            </w:rPr>
            <w:fldChar w:fldCharType="separate"/>
          </w:r>
          <w:r w:rsidR="00C853BA" w:rsidRPr="00C853BA">
            <w:rPr>
              <w:noProof/>
              <w:lang w:val="en-US"/>
            </w:rPr>
            <w:t>[1]</w:t>
          </w:r>
          <w:r w:rsidR="000A3218">
            <w:rPr>
              <w:noProof/>
            </w:rPr>
            <w:fldChar w:fldCharType="end"/>
          </w:r>
        </w:sdtContent>
      </w:sdt>
      <w:bookmarkEnd w:id="8"/>
    </w:p>
    <w:p w14:paraId="67D06710" w14:textId="410EBB23" w:rsidR="00CD186C" w:rsidRDefault="00CD186C" w:rsidP="00647ABB"/>
    <w:p w14:paraId="6D2DFDE3" w14:textId="1871D4F2" w:rsidR="00CD186C" w:rsidRDefault="00CD186C" w:rsidP="00647ABB"/>
    <w:p w14:paraId="6202F58B" w14:textId="2692C717" w:rsidR="00CD186C" w:rsidRDefault="00CD186C" w:rsidP="00647ABB"/>
    <w:p w14:paraId="5FECA378" w14:textId="77777777" w:rsidR="00453B59" w:rsidRDefault="00453B59" w:rsidP="00647ABB"/>
    <w:p w14:paraId="2F983BE1" w14:textId="77777777" w:rsidR="00453B59" w:rsidRDefault="00453B59" w:rsidP="00647ABB"/>
    <w:p w14:paraId="29EB737C" w14:textId="77777777" w:rsidR="00453B59" w:rsidRDefault="00453B59" w:rsidP="00647ABB"/>
    <w:p w14:paraId="6B8A0F28" w14:textId="6518AAE4" w:rsidR="00CD186C" w:rsidRDefault="00CD186C" w:rsidP="00647ABB"/>
    <w:p w14:paraId="7E60DC18" w14:textId="64E87ACE" w:rsidR="002715CF" w:rsidRDefault="002715CF" w:rsidP="00647ABB"/>
    <w:p w14:paraId="45BC14DD" w14:textId="77777777" w:rsidR="002715CF" w:rsidRDefault="002715CF" w:rsidP="00647ABB"/>
    <w:p w14:paraId="38379E60" w14:textId="63CCBD2B" w:rsidR="00CB73E7" w:rsidRDefault="00CB73E7" w:rsidP="00CB73E7">
      <w:pPr>
        <w:pStyle w:val="Heading1"/>
      </w:pPr>
      <w:bookmarkStart w:id="9" w:name="_Toc45559796"/>
      <w:r>
        <w:lastRenderedPageBreak/>
        <w:t>V model</w:t>
      </w:r>
      <w:bookmarkEnd w:id="9"/>
    </w:p>
    <w:p w14:paraId="0914D8B7" w14:textId="5DA83629" w:rsidR="005E0BFF" w:rsidRDefault="005E0BFF" w:rsidP="005E0BFF"/>
    <w:p w14:paraId="63F1AB5F" w14:textId="22DF78B8" w:rsidR="002A45D3" w:rsidRDefault="002175D8" w:rsidP="005E0BFF">
      <w:r>
        <w:t xml:space="preserve">This project will follow the V model detailed </w:t>
      </w:r>
      <w:r w:rsidR="00CB42A4">
        <w:t>below</w:t>
      </w:r>
      <w:r>
        <w:t>.</w:t>
      </w:r>
      <w:r w:rsidR="00D602BF">
        <w:t xml:space="preserve"> </w:t>
      </w:r>
      <w:r w:rsidR="00127AFC">
        <w:t xml:space="preserve">This takes the tool from customer requirements all the way to the manufacture and use of the tool. </w:t>
      </w:r>
      <w:r w:rsidR="000D04EA">
        <w:t xml:space="preserve">Each stage on the V model will be attended by various stake holders detailed below, </w:t>
      </w:r>
      <w:r w:rsidR="0065004F">
        <w:t>each section will require different stakeholders with some stages only requiring two or three and other</w:t>
      </w:r>
      <w:r w:rsidR="00CB42A4">
        <w:t>s</w:t>
      </w:r>
      <w:r w:rsidR="0065004F">
        <w:t xml:space="preserve"> </w:t>
      </w:r>
      <w:r w:rsidR="009979A4">
        <w:t>mandatory</w:t>
      </w:r>
      <w:r w:rsidR="0065004F">
        <w:t xml:space="preserve"> for all </w:t>
      </w:r>
      <w:r w:rsidR="009979A4">
        <w:t>stakeholders.</w:t>
      </w:r>
    </w:p>
    <w:p w14:paraId="1B6515F8" w14:textId="5527B5C5" w:rsidR="005E0BFF" w:rsidRPr="005E0BFF" w:rsidRDefault="002715CF" w:rsidP="005E0BFF">
      <w:r>
        <w:rPr>
          <w:noProof/>
        </w:rPr>
        <mc:AlternateContent>
          <mc:Choice Requires="wps">
            <w:drawing>
              <wp:anchor distT="0" distB="0" distL="114300" distR="114300" simplePos="0" relativeHeight="251663378" behindDoc="0" locked="0" layoutInCell="1" allowOverlap="1" wp14:anchorId="60B0685A" wp14:editId="6F11C2FB">
                <wp:simplePos x="0" y="0"/>
                <wp:positionH relativeFrom="column">
                  <wp:posOffset>-114300</wp:posOffset>
                </wp:positionH>
                <wp:positionV relativeFrom="paragraph">
                  <wp:posOffset>4070985</wp:posOffset>
                </wp:positionV>
                <wp:extent cx="579120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5791200" cy="635"/>
                        </a:xfrm>
                        <a:prstGeom prst="rect">
                          <a:avLst/>
                        </a:prstGeom>
                        <a:solidFill>
                          <a:prstClr val="white"/>
                        </a:solidFill>
                        <a:ln>
                          <a:noFill/>
                        </a:ln>
                      </wps:spPr>
                      <wps:txbx>
                        <w:txbxContent>
                          <w:p w14:paraId="3C4CED89" w14:textId="16A29206" w:rsidR="002715CF" w:rsidRPr="00F0351F" w:rsidRDefault="002715CF" w:rsidP="002715CF">
                            <w:pPr>
                              <w:pStyle w:val="Caption"/>
                              <w:rPr>
                                <w:noProof/>
                              </w:rPr>
                            </w:pPr>
                            <w:bookmarkStart w:id="10" w:name="_Toc45559819"/>
                            <w:r>
                              <w:t xml:space="preserve">Figure </w:t>
                            </w:r>
                            <w:r w:rsidR="00D45D3E">
                              <w:fldChar w:fldCharType="begin"/>
                            </w:r>
                            <w:r w:rsidR="00D45D3E">
                              <w:instrText xml:space="preserve"> SEQ Figure \* ARABIC </w:instrText>
                            </w:r>
                            <w:r w:rsidR="00D45D3E">
                              <w:fldChar w:fldCharType="separate"/>
                            </w:r>
                            <w:r w:rsidR="003160D2">
                              <w:rPr>
                                <w:noProof/>
                              </w:rPr>
                              <w:t>3</w:t>
                            </w:r>
                            <w:r w:rsidR="00D45D3E">
                              <w:rPr>
                                <w:noProof/>
                              </w:rPr>
                              <w:fldChar w:fldCharType="end"/>
                            </w:r>
                            <w:r>
                              <w:t xml:space="preserve"> The V model created for this project</w:t>
                            </w:r>
                            <w:sdt>
                              <w:sdtPr>
                                <w:id w:val="854084098"/>
                                <w:citation/>
                              </w:sdtPr>
                              <w:sdtEndPr/>
                              <w:sdtContent>
                                <w:r>
                                  <w:fldChar w:fldCharType="begin"/>
                                </w:r>
                                <w:r>
                                  <w:rPr>
                                    <w:lang w:val="en-US"/>
                                  </w:rPr>
                                  <w:instrText xml:space="preserve"> CITATION Sma20 \l 1033 </w:instrText>
                                </w:r>
                                <w:r>
                                  <w:fldChar w:fldCharType="separate"/>
                                </w:r>
                                <w:r w:rsidR="00C853BA">
                                  <w:rPr>
                                    <w:noProof/>
                                    <w:lang w:val="en-US"/>
                                  </w:rPr>
                                  <w:t xml:space="preserve"> </w:t>
                                </w:r>
                                <w:r w:rsidR="00C853BA" w:rsidRPr="00C853BA">
                                  <w:rPr>
                                    <w:noProof/>
                                    <w:lang w:val="en-US"/>
                                  </w:rPr>
                                  <w:t>[3]</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B0685A" id="Text Box 25" o:spid="_x0000_s1027" type="#_x0000_t202" style="position:absolute;margin-left:-9pt;margin-top:320.55pt;width:456pt;height:.05pt;z-index:2516633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" stroked="f">
                <v:textbox style="mso-fit-shape-to-text:t" inset="0,0,0,0">
                  <w:txbxContent>
                    <w:p w14:paraId="3C4CED89" w14:textId="16A29206" w:rsidR="002715CF" w:rsidRPr="00F0351F" w:rsidRDefault="002715CF" w:rsidP="002715CF">
                      <w:pPr>
                        <w:pStyle w:val="Caption"/>
                        <w:rPr>
                          <w:noProof/>
                        </w:rPr>
                      </w:pPr>
                      <w:bookmarkStart w:id="11" w:name="_Toc45559819"/>
                      <w:r>
                        <w:t xml:space="preserve">Figure </w:t>
                      </w:r>
                      <w:r w:rsidR="00D45D3E">
                        <w:fldChar w:fldCharType="begin"/>
                      </w:r>
                      <w:r w:rsidR="00D45D3E">
                        <w:instrText xml:space="preserve"> SEQ Figure \* ARABIC </w:instrText>
                      </w:r>
                      <w:r w:rsidR="00D45D3E">
                        <w:fldChar w:fldCharType="separate"/>
                      </w:r>
                      <w:r w:rsidR="003160D2">
                        <w:rPr>
                          <w:noProof/>
                        </w:rPr>
                        <w:t>3</w:t>
                      </w:r>
                      <w:r w:rsidR="00D45D3E">
                        <w:rPr>
                          <w:noProof/>
                        </w:rPr>
                        <w:fldChar w:fldCharType="end"/>
                      </w:r>
                      <w:r>
                        <w:t xml:space="preserve"> The V model created for this project</w:t>
                      </w:r>
                      <w:sdt>
                        <w:sdtPr>
                          <w:id w:val="854084098"/>
                          <w:citation/>
                        </w:sdtPr>
                        <w:sdtEndPr/>
                        <w:sdtContent>
                          <w:r>
                            <w:fldChar w:fldCharType="begin"/>
                          </w:r>
                          <w:r>
                            <w:rPr>
                              <w:lang w:val="en-US"/>
                            </w:rPr>
                            <w:instrText xml:space="preserve"> CITATION Sma20 \l 1033 </w:instrText>
                          </w:r>
                          <w:r>
                            <w:fldChar w:fldCharType="separate"/>
                          </w:r>
                          <w:r w:rsidR="00C853BA">
                            <w:rPr>
                              <w:noProof/>
                              <w:lang w:val="en-US"/>
                            </w:rPr>
                            <w:t xml:space="preserve"> </w:t>
                          </w:r>
                          <w:r w:rsidR="00C853BA" w:rsidRPr="00C853BA">
                            <w:rPr>
                              <w:noProof/>
                              <w:lang w:val="en-US"/>
                            </w:rPr>
                            <w:t>[3]</w:t>
                          </w:r>
                          <w:r>
                            <w:fldChar w:fldCharType="end"/>
                          </w:r>
                        </w:sdtContent>
                      </w:sdt>
                      <w:bookmarkEnd w:id="11"/>
                    </w:p>
                  </w:txbxContent>
                </v:textbox>
                <w10:wrap type="square"/>
              </v:shape>
            </w:pict>
          </mc:Fallback>
        </mc:AlternateContent>
      </w:r>
      <w:r>
        <w:rPr>
          <w:noProof/>
        </w:rPr>
        <w:drawing>
          <wp:anchor distT="0" distB="0" distL="114300" distR="114300" simplePos="0" relativeHeight="251658241" behindDoc="0" locked="0" layoutInCell="1" allowOverlap="1" wp14:anchorId="23B248E8" wp14:editId="24E039D3">
            <wp:simplePos x="0" y="0"/>
            <wp:positionH relativeFrom="margin">
              <wp:posOffset>-160020</wp:posOffset>
            </wp:positionH>
            <wp:positionV relativeFrom="margin">
              <wp:posOffset>1659255</wp:posOffset>
            </wp:positionV>
            <wp:extent cx="5791200" cy="39516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6619" t="27212" r="58786" b="16697"/>
                    <a:stretch/>
                  </pic:blipFill>
                  <pic:spPr bwMode="auto">
                    <a:xfrm>
                      <a:off x="0" y="0"/>
                      <a:ext cx="5791200" cy="3951605"/>
                    </a:xfrm>
                    <a:prstGeom prst="rect">
                      <a:avLst/>
                    </a:prstGeom>
                    <a:ln>
                      <a:noFill/>
                    </a:ln>
                    <a:extLst>
                      <a:ext uri="{53640926-AAD7-44D8-BBD7-CCE9431645EC}">
                        <a14:shadowObscured xmlns:a14="http://schemas.microsoft.com/office/drawing/2010/main"/>
                      </a:ext>
                    </a:extLst>
                  </pic:spPr>
                </pic:pic>
              </a:graphicData>
            </a:graphic>
          </wp:anchor>
        </w:drawing>
      </w:r>
    </w:p>
    <w:p w14:paraId="12912BD0" w14:textId="4BC2CAEE" w:rsidR="00CB73E7" w:rsidRDefault="00CB73E7" w:rsidP="00647ABB"/>
    <w:p w14:paraId="54A3C25A" w14:textId="4B91DB78" w:rsidR="00CB73E7" w:rsidRDefault="00CB73E7" w:rsidP="00647ABB"/>
    <w:p w14:paraId="3948EFCC" w14:textId="687A6CCC" w:rsidR="000710FF" w:rsidRDefault="000710FF" w:rsidP="00647ABB"/>
    <w:p w14:paraId="0E64CF67" w14:textId="3C778B7A" w:rsidR="000710FF" w:rsidRDefault="000710FF" w:rsidP="00647ABB"/>
    <w:p w14:paraId="4D58B942" w14:textId="32591281" w:rsidR="000710FF" w:rsidRDefault="000710FF" w:rsidP="00647ABB"/>
    <w:p w14:paraId="15C381B4" w14:textId="72DA99C5" w:rsidR="000710FF" w:rsidRDefault="000710FF" w:rsidP="00647ABB"/>
    <w:p w14:paraId="08781457" w14:textId="721E6F79" w:rsidR="000710FF" w:rsidRDefault="000710FF" w:rsidP="00647ABB"/>
    <w:p w14:paraId="7F9747E2" w14:textId="4EDF39F5" w:rsidR="000710FF" w:rsidRDefault="000710FF" w:rsidP="00647ABB"/>
    <w:p w14:paraId="4467D37B" w14:textId="397AA687" w:rsidR="000710FF" w:rsidRDefault="000710FF" w:rsidP="00647ABB"/>
    <w:p w14:paraId="7A2B4CC6" w14:textId="39C2AEB1" w:rsidR="000710FF" w:rsidRDefault="000710FF" w:rsidP="00647ABB"/>
    <w:p w14:paraId="65B697C9" w14:textId="60A92CC7" w:rsidR="000710FF" w:rsidRDefault="000710FF" w:rsidP="00647ABB"/>
    <w:p w14:paraId="44F8B566" w14:textId="3B09A5EC" w:rsidR="000710FF" w:rsidRDefault="000710FF" w:rsidP="00647ABB"/>
    <w:p w14:paraId="0B80CD26" w14:textId="78673E4D" w:rsidR="009979A4" w:rsidRDefault="009979A4" w:rsidP="00647ABB"/>
    <w:p w14:paraId="402DF4E2" w14:textId="30F0AE66" w:rsidR="009979A4" w:rsidRDefault="009979A4" w:rsidP="009979A4">
      <w:pPr>
        <w:pStyle w:val="Heading2"/>
      </w:pPr>
      <w:bookmarkStart w:id="12" w:name="_Toc45559797"/>
      <w:r>
        <w:t>Stake holders</w:t>
      </w:r>
      <w:bookmarkEnd w:id="12"/>
    </w:p>
    <w:p w14:paraId="3E186665" w14:textId="2A2DC683" w:rsidR="009979A4" w:rsidRDefault="009979A4" w:rsidP="009979A4"/>
    <w:p w14:paraId="491CFC38" w14:textId="4C3E699F" w:rsidR="009979A4" w:rsidRDefault="009979A4" w:rsidP="009979A4">
      <w:pPr>
        <w:pStyle w:val="ListParagraph"/>
        <w:numPr>
          <w:ilvl w:val="0"/>
          <w:numId w:val="1"/>
        </w:numPr>
      </w:pPr>
      <w:r>
        <w:t>Manufacturing engineer</w:t>
      </w:r>
    </w:p>
    <w:p w14:paraId="7804CDC7" w14:textId="274C2AB9" w:rsidR="009979A4" w:rsidRDefault="009979A4" w:rsidP="009979A4">
      <w:pPr>
        <w:pStyle w:val="ListParagraph"/>
        <w:numPr>
          <w:ilvl w:val="0"/>
          <w:numId w:val="1"/>
        </w:numPr>
      </w:pPr>
      <w:r>
        <w:t>Design manager</w:t>
      </w:r>
    </w:p>
    <w:p w14:paraId="6B573889" w14:textId="377F6ECF" w:rsidR="009979A4" w:rsidRDefault="009979A4" w:rsidP="009979A4">
      <w:pPr>
        <w:pStyle w:val="ListParagraph"/>
        <w:numPr>
          <w:ilvl w:val="0"/>
          <w:numId w:val="1"/>
        </w:numPr>
      </w:pPr>
      <w:r>
        <w:t>Engineering</w:t>
      </w:r>
    </w:p>
    <w:p w14:paraId="0C20D9AE" w14:textId="79A49CD8" w:rsidR="009979A4" w:rsidRDefault="009979A4" w:rsidP="009979A4">
      <w:pPr>
        <w:pStyle w:val="ListParagraph"/>
        <w:numPr>
          <w:ilvl w:val="0"/>
          <w:numId w:val="1"/>
        </w:numPr>
      </w:pPr>
      <w:r>
        <w:t>Tooling engineer</w:t>
      </w:r>
    </w:p>
    <w:p w14:paraId="634BB011" w14:textId="13610B83" w:rsidR="009979A4" w:rsidRDefault="009979A4" w:rsidP="009979A4">
      <w:pPr>
        <w:pStyle w:val="ListParagraph"/>
        <w:numPr>
          <w:ilvl w:val="0"/>
          <w:numId w:val="1"/>
        </w:numPr>
      </w:pPr>
      <w:r>
        <w:t>Production execution</w:t>
      </w:r>
    </w:p>
    <w:p w14:paraId="69AE5D6E" w14:textId="65098A9B" w:rsidR="009979A4" w:rsidRDefault="009979A4" w:rsidP="009979A4">
      <w:pPr>
        <w:pStyle w:val="ListParagraph"/>
        <w:numPr>
          <w:ilvl w:val="0"/>
          <w:numId w:val="1"/>
        </w:numPr>
      </w:pPr>
      <w:r>
        <w:t>Safety</w:t>
      </w:r>
    </w:p>
    <w:p w14:paraId="61433C52" w14:textId="467853E4" w:rsidR="009979A4" w:rsidRDefault="009979A4" w:rsidP="009979A4">
      <w:pPr>
        <w:pStyle w:val="ListParagraph"/>
        <w:numPr>
          <w:ilvl w:val="0"/>
          <w:numId w:val="1"/>
        </w:numPr>
      </w:pPr>
      <w:r>
        <w:t>Quality</w:t>
      </w:r>
    </w:p>
    <w:p w14:paraId="6B6DFD30" w14:textId="5784213C" w:rsidR="009979A4" w:rsidRDefault="009979A4" w:rsidP="009979A4">
      <w:pPr>
        <w:pStyle w:val="ListParagraph"/>
        <w:numPr>
          <w:ilvl w:val="0"/>
          <w:numId w:val="1"/>
        </w:numPr>
      </w:pPr>
      <w:r>
        <w:t>Facility</w:t>
      </w:r>
    </w:p>
    <w:p w14:paraId="75970DC0" w14:textId="0810FBB7" w:rsidR="009979A4" w:rsidRDefault="009979A4" w:rsidP="009979A4">
      <w:pPr>
        <w:pStyle w:val="ListParagraph"/>
        <w:numPr>
          <w:ilvl w:val="0"/>
          <w:numId w:val="1"/>
        </w:numPr>
      </w:pPr>
      <w:r>
        <w:t>Operations</w:t>
      </w:r>
      <w:r w:rsidR="000E1981">
        <w:t xml:space="preserve"> </w:t>
      </w:r>
      <w:r w:rsidR="007810A4">
        <w:t>(high</w:t>
      </w:r>
      <w:r w:rsidR="000E1981">
        <w:t xml:space="preserve"> explosive machinist)</w:t>
      </w:r>
    </w:p>
    <w:p w14:paraId="3EF76D92" w14:textId="1665FF19" w:rsidR="009979A4" w:rsidRDefault="009979A4" w:rsidP="009979A4">
      <w:pPr>
        <w:pStyle w:val="ListParagraph"/>
        <w:numPr>
          <w:ilvl w:val="0"/>
          <w:numId w:val="1"/>
        </w:numPr>
      </w:pPr>
      <w:r>
        <w:t>Technical authority</w:t>
      </w:r>
    </w:p>
    <w:p w14:paraId="35334664" w14:textId="641016EC" w:rsidR="009979A4" w:rsidRDefault="009979A4" w:rsidP="009979A4">
      <w:pPr>
        <w:pStyle w:val="ListParagraph"/>
      </w:pPr>
    </w:p>
    <w:p w14:paraId="0B2047B1" w14:textId="56F23130" w:rsidR="009979A4" w:rsidRDefault="009979A4" w:rsidP="009979A4">
      <w:pPr>
        <w:pStyle w:val="ListParagraph"/>
      </w:pPr>
    </w:p>
    <w:p w14:paraId="706B1136" w14:textId="0AE7E205" w:rsidR="009979A4" w:rsidRDefault="009979A4" w:rsidP="009979A4"/>
    <w:p w14:paraId="5680427F" w14:textId="2A46699E" w:rsidR="009979A4" w:rsidRDefault="009979A4" w:rsidP="009979A4">
      <w:r>
        <w:t>From the list of stake holders above there are key stakeholders that will take greater responsibility within the project. The manufacturing engineer will take the lead on the project and will chair</w:t>
      </w:r>
      <w:r w:rsidR="001404A3">
        <w:t xml:space="preserve"> and minute</w:t>
      </w:r>
      <w:r>
        <w:t xml:space="preserve"> all meetings</w:t>
      </w:r>
      <w:r w:rsidR="001404A3">
        <w:t xml:space="preserve">. Safety, Quality and Facility personnel will have more of a </w:t>
      </w:r>
      <w:r w:rsidR="0057275D">
        <w:t>backseat</w:t>
      </w:r>
      <w:r w:rsidR="001404A3">
        <w:t xml:space="preserve"> rol</w:t>
      </w:r>
      <w:r w:rsidR="00973B2A">
        <w:t>e</w:t>
      </w:r>
      <w:r w:rsidR="001404A3">
        <w:t xml:space="preserve"> </w:t>
      </w:r>
      <w:r w:rsidR="00277E4E">
        <w:t xml:space="preserve">and are present to ensure that </w:t>
      </w:r>
      <w:r w:rsidR="00D12560">
        <w:t xml:space="preserve">the </w:t>
      </w:r>
      <w:r w:rsidR="0057275D">
        <w:t>product</w:t>
      </w:r>
      <w:r w:rsidR="00D12560">
        <w:t xml:space="preserve"> </w:t>
      </w:r>
      <w:r w:rsidR="0057275D">
        <w:t xml:space="preserve">meets their areas of expertise. The </w:t>
      </w:r>
      <w:r w:rsidR="000E1981">
        <w:t>machinist</w:t>
      </w:r>
      <w:r w:rsidR="0057275D">
        <w:t xml:space="preserve"> will have a large part to play as they will be the end user of the tool. If the </w:t>
      </w:r>
      <w:r w:rsidR="000E1981">
        <w:t>machinist</w:t>
      </w:r>
      <w:r w:rsidR="00A87B68">
        <w:t xml:space="preserve"> isn’t involved from the start it can cause problems when the tool goes into operation.</w:t>
      </w:r>
    </w:p>
    <w:p w14:paraId="71840C2F" w14:textId="4151C202" w:rsidR="00CB73E7" w:rsidRDefault="00CB73E7" w:rsidP="00647ABB"/>
    <w:p w14:paraId="3064DA01" w14:textId="4F93E9E6" w:rsidR="00A87B68" w:rsidRDefault="00A87B68" w:rsidP="00647ABB"/>
    <w:p w14:paraId="7880F052" w14:textId="05907CD8" w:rsidR="0026701B" w:rsidRDefault="0026701B" w:rsidP="00647ABB"/>
    <w:p w14:paraId="1312121C" w14:textId="5A49614A" w:rsidR="0026701B" w:rsidRDefault="0026701B" w:rsidP="00647ABB"/>
    <w:p w14:paraId="4C2632F7" w14:textId="68FD967B" w:rsidR="0026701B" w:rsidRDefault="0026701B" w:rsidP="00647ABB"/>
    <w:p w14:paraId="6382D56E" w14:textId="6B982491" w:rsidR="0026701B" w:rsidRDefault="0026701B" w:rsidP="00647ABB"/>
    <w:p w14:paraId="46BFB69A" w14:textId="62AFF630" w:rsidR="0026701B" w:rsidRDefault="0026701B" w:rsidP="00647ABB"/>
    <w:p w14:paraId="1384780A" w14:textId="4D4179EE" w:rsidR="0026701B" w:rsidRDefault="0026701B" w:rsidP="00647ABB"/>
    <w:p w14:paraId="63EF8E5A" w14:textId="15D9CB3C" w:rsidR="0026701B" w:rsidRDefault="0026701B" w:rsidP="00647ABB"/>
    <w:p w14:paraId="5F5677FD" w14:textId="5FFA61DA" w:rsidR="0026701B" w:rsidRDefault="0026701B" w:rsidP="00647ABB"/>
    <w:p w14:paraId="2388C8DB" w14:textId="236C8CAA" w:rsidR="0026701B" w:rsidRDefault="0026701B" w:rsidP="00647ABB"/>
    <w:p w14:paraId="165D13E0" w14:textId="77777777" w:rsidR="0026701B" w:rsidRDefault="0026701B" w:rsidP="00647ABB"/>
    <w:p w14:paraId="7A771889" w14:textId="068DF8B5" w:rsidR="00CB73E7" w:rsidRDefault="00CB73E7" w:rsidP="00CB73E7">
      <w:pPr>
        <w:pStyle w:val="Heading1"/>
      </w:pPr>
      <w:bookmarkStart w:id="13" w:name="_Toc45559798"/>
      <w:r>
        <w:lastRenderedPageBreak/>
        <w:t>Systems requirement review</w:t>
      </w:r>
      <w:bookmarkEnd w:id="13"/>
    </w:p>
    <w:p w14:paraId="6DF17633" w14:textId="22503B38" w:rsidR="00CB73E7" w:rsidRDefault="00CB73E7" w:rsidP="00647ABB"/>
    <w:p w14:paraId="2107C507" w14:textId="03B325A7" w:rsidR="00CB73E7" w:rsidRDefault="00A87B68" w:rsidP="00647ABB">
      <w:r>
        <w:t xml:space="preserve">This is the first step </w:t>
      </w:r>
      <w:r w:rsidR="002A6853">
        <w:t xml:space="preserve">on the V model. At this meeting all stakeholders are present </w:t>
      </w:r>
      <w:r w:rsidR="00265CEE">
        <w:t xml:space="preserve">and discuss the </w:t>
      </w:r>
      <w:r w:rsidR="00B74333">
        <w:t>background of the project the aim of the project, and collectively decide on the system requirements. These requirements are a list of what the customer wa</w:t>
      </w:r>
      <w:r w:rsidR="002A6FE5">
        <w:t>n</w:t>
      </w:r>
      <w:r w:rsidR="00B74333">
        <w:t xml:space="preserve">ts the </w:t>
      </w:r>
      <w:r w:rsidR="002A6FE5">
        <w:t xml:space="preserve">tool to do, and how it will function. Some of these are </w:t>
      </w:r>
      <w:r w:rsidR="00B428B0">
        <w:t>key deliverables and other are nice to have. To decide which are the most important a QFD</w:t>
      </w:r>
      <w:r w:rsidR="00A67C9A">
        <w:t xml:space="preserve"> (quality function deployment)</w:t>
      </w:r>
      <w:r w:rsidR="00B428B0">
        <w:t xml:space="preserve"> is used </w:t>
      </w:r>
      <w:r w:rsidR="00EF4137">
        <w:t>to put the customer requirements against</w:t>
      </w:r>
      <w:r w:rsidR="00155AB4">
        <w:t xml:space="preserve"> functional requirements. </w:t>
      </w:r>
      <w:r w:rsidR="002A6FE5">
        <w:t xml:space="preserve"> </w:t>
      </w:r>
      <w:r w:rsidR="003A4E28">
        <w:fldChar w:fldCharType="begin"/>
      </w:r>
      <w:r w:rsidR="003A4E28">
        <w:instrText xml:space="preserve"> REF _Ref45356410 \h </w:instrText>
      </w:r>
      <w:r w:rsidR="003A4E28">
        <w:fldChar w:fldCharType="separate"/>
      </w:r>
      <w:r w:rsidR="003A4E28">
        <w:t xml:space="preserve">Figure </w:t>
      </w:r>
      <w:r w:rsidR="003A4E28">
        <w:rPr>
          <w:noProof/>
        </w:rPr>
        <w:t>4</w:t>
      </w:r>
      <w:r w:rsidR="003A4E28">
        <w:fldChar w:fldCharType="end"/>
      </w:r>
      <w:r w:rsidR="003A4E28">
        <w:t xml:space="preserve"> </w:t>
      </w:r>
      <w:r w:rsidR="007C0E94">
        <w:t xml:space="preserve">is the QFD that was created </w:t>
      </w:r>
      <w:r w:rsidR="003A4AD4">
        <w:t>and shows th</w:t>
      </w:r>
      <w:r w:rsidR="00975158">
        <w:t xml:space="preserve">at </w:t>
      </w:r>
      <w:r w:rsidR="004F4DE8">
        <w:t>the most</w:t>
      </w:r>
      <w:r w:rsidR="00093B4A">
        <w:t xml:space="preserve"> important characteristic is that the sample </w:t>
      </w:r>
      <w:r w:rsidR="00A67C9A">
        <w:t>over</w:t>
      </w:r>
      <w:r w:rsidR="00093B4A">
        <w:t>hangs the front and the rear of the fixture.</w:t>
      </w:r>
    </w:p>
    <w:p w14:paraId="222506D3" w14:textId="2E71E400" w:rsidR="00CB73E7" w:rsidRDefault="00CB73E7" w:rsidP="00647ABB"/>
    <w:p w14:paraId="2EBD0DCE" w14:textId="45F26C2A" w:rsidR="00CB73E7" w:rsidRDefault="00CB73E7" w:rsidP="00647ABB"/>
    <w:p w14:paraId="6242968C" w14:textId="7018FE51" w:rsidR="007D78DD" w:rsidRDefault="004740A9" w:rsidP="00647ABB">
      <w:r>
        <w:t>Customer requirements</w:t>
      </w:r>
    </w:p>
    <w:p w14:paraId="469BAC65" w14:textId="67864DD0" w:rsidR="004740A9" w:rsidRDefault="004740A9" w:rsidP="00647ABB"/>
    <w:p w14:paraId="4BD8E2E0" w14:textId="2BF75915" w:rsidR="004740A9" w:rsidRDefault="00B873E0" w:rsidP="00B873E0">
      <w:pPr>
        <w:pStyle w:val="ListParagraph"/>
        <w:numPr>
          <w:ilvl w:val="0"/>
          <w:numId w:val="2"/>
        </w:numPr>
      </w:pPr>
      <w:r>
        <w:t>The fixture is to locate and ideally hold 24 gap test samples</w:t>
      </w:r>
    </w:p>
    <w:p w14:paraId="26481C67" w14:textId="39C5AB76" w:rsidR="00BD055E" w:rsidRDefault="00BD055E" w:rsidP="00B873E0">
      <w:pPr>
        <w:pStyle w:val="ListParagraph"/>
        <w:numPr>
          <w:ilvl w:val="0"/>
          <w:numId w:val="2"/>
        </w:numPr>
      </w:pPr>
      <w:r>
        <w:t xml:space="preserve">The fixture shall be mounted directly to the </w:t>
      </w:r>
      <w:r w:rsidR="00681AB7">
        <w:t>lath adaptor plate</w:t>
      </w:r>
    </w:p>
    <w:p w14:paraId="2953F8C5" w14:textId="7AA35875" w:rsidR="00681AB7" w:rsidRDefault="00681AB7" w:rsidP="00B873E0">
      <w:pPr>
        <w:pStyle w:val="ListParagraph"/>
        <w:numPr>
          <w:ilvl w:val="0"/>
          <w:numId w:val="2"/>
        </w:numPr>
      </w:pPr>
      <w:r>
        <w:t xml:space="preserve">The fixture shall have a diameter </w:t>
      </w:r>
      <w:r w:rsidR="00B56867">
        <w:t>that can be used to clock the fixture concentric to the lathe spindle</w:t>
      </w:r>
    </w:p>
    <w:p w14:paraId="02C93A81" w14:textId="7ADCEBA7" w:rsidR="00B56867" w:rsidRDefault="00B56867" w:rsidP="00B873E0">
      <w:pPr>
        <w:pStyle w:val="ListParagraph"/>
        <w:numPr>
          <w:ilvl w:val="0"/>
          <w:numId w:val="2"/>
        </w:numPr>
      </w:pPr>
      <w:r>
        <w:t xml:space="preserve">The fixture is required to </w:t>
      </w:r>
      <w:r w:rsidR="000F49FA">
        <w:t xml:space="preserve">hold the components horizontally, parallel to the axis of rotation on the samples </w:t>
      </w:r>
      <w:r w:rsidR="00E63359">
        <w:t>band sawn</w:t>
      </w:r>
      <w:r w:rsidR="000F49FA">
        <w:t xml:space="preserve"> face</w:t>
      </w:r>
    </w:p>
    <w:p w14:paraId="3BF35AC3" w14:textId="7955557C" w:rsidR="00E63359" w:rsidRDefault="00E76709" w:rsidP="00B873E0">
      <w:pPr>
        <w:pStyle w:val="ListParagraph"/>
        <w:numPr>
          <w:ilvl w:val="0"/>
          <w:numId w:val="2"/>
        </w:numPr>
      </w:pPr>
      <w:r>
        <w:t>The samples may be clamped in place or use vacuum holding</w:t>
      </w:r>
    </w:p>
    <w:p w14:paraId="31E044A6" w14:textId="072BAF1B" w:rsidR="00E76709" w:rsidRDefault="00B13824" w:rsidP="00B873E0">
      <w:pPr>
        <w:pStyle w:val="ListParagraph"/>
        <w:numPr>
          <w:ilvl w:val="0"/>
          <w:numId w:val="2"/>
        </w:numPr>
      </w:pPr>
      <w:r>
        <w:t>If clamping t</w:t>
      </w:r>
      <w:r w:rsidR="00156D86">
        <w:t>he</w:t>
      </w:r>
      <w:r w:rsidR="008F2221">
        <w:t xml:space="preserve"> clamping force must not exceed 60N</w:t>
      </w:r>
    </w:p>
    <w:p w14:paraId="50CEC215" w14:textId="035A5BAE" w:rsidR="008F2221" w:rsidRDefault="008F2221" w:rsidP="00B873E0">
      <w:pPr>
        <w:pStyle w:val="ListParagraph"/>
        <w:numPr>
          <w:ilvl w:val="0"/>
          <w:numId w:val="2"/>
        </w:numPr>
      </w:pPr>
      <w:r>
        <w:t>If using vacuum</w:t>
      </w:r>
      <w:r w:rsidR="00843E9A">
        <w:t>, the vacuum is supplied vi</w:t>
      </w:r>
      <w:r w:rsidR="00AA4EDF">
        <w:t>a</w:t>
      </w:r>
      <w:r w:rsidR="00843E9A">
        <w:t xml:space="preserve"> the lathe spindle adaptor plate</w:t>
      </w:r>
    </w:p>
    <w:p w14:paraId="3B6F6A5C" w14:textId="0AC81BC6" w:rsidR="00916313" w:rsidRDefault="00B13824" w:rsidP="00647ABB">
      <w:pPr>
        <w:pStyle w:val="ListParagraph"/>
        <w:numPr>
          <w:ilvl w:val="0"/>
          <w:numId w:val="2"/>
        </w:numPr>
      </w:pPr>
      <w:r>
        <w:t xml:space="preserve">If using vacuum, the vacuum must </w:t>
      </w:r>
      <w:r w:rsidR="006F255F">
        <w:t>b</w:t>
      </w:r>
      <w:r>
        <w:t>e set between 130mBar and 230mBar</w:t>
      </w:r>
    </w:p>
    <w:p w14:paraId="73174EDC" w14:textId="19D02464" w:rsidR="007D78DD" w:rsidRDefault="007D78DD" w:rsidP="00647ABB"/>
    <w:p w14:paraId="2479D340" w14:textId="4BC0CF9D" w:rsidR="00B45EDE" w:rsidRDefault="00B45EDE" w:rsidP="00647ABB"/>
    <w:p w14:paraId="6A19CC70" w14:textId="4E549340" w:rsidR="00655DB9" w:rsidRDefault="00127160" w:rsidP="00647ABB">
      <w:r>
        <w:rPr>
          <w:noProof/>
        </w:rPr>
        <w:lastRenderedPageBreak/>
        <mc:AlternateContent>
          <mc:Choice Requires="wps">
            <w:drawing>
              <wp:anchor distT="0" distB="0" distL="114300" distR="114300" simplePos="0" relativeHeight="251661330" behindDoc="0" locked="0" layoutInCell="1" allowOverlap="1" wp14:anchorId="1DA1CFB3" wp14:editId="15ACD79D">
                <wp:simplePos x="0" y="0"/>
                <wp:positionH relativeFrom="margin">
                  <wp:align>center</wp:align>
                </wp:positionH>
                <wp:positionV relativeFrom="paragraph">
                  <wp:posOffset>5887720</wp:posOffset>
                </wp:positionV>
                <wp:extent cx="743648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7436485" cy="635"/>
                        </a:xfrm>
                        <a:prstGeom prst="rect">
                          <a:avLst/>
                        </a:prstGeom>
                        <a:solidFill>
                          <a:prstClr val="white"/>
                        </a:solidFill>
                        <a:ln>
                          <a:noFill/>
                        </a:ln>
                      </wps:spPr>
                      <wps:txbx>
                        <w:txbxContent>
                          <w:p w14:paraId="157F43B1" w14:textId="3CBF3E32" w:rsidR="00127160" w:rsidRPr="00F03DC1" w:rsidRDefault="00127160" w:rsidP="00127160">
                            <w:pPr>
                              <w:pStyle w:val="Caption"/>
                              <w:rPr>
                                <w:noProof/>
                              </w:rPr>
                            </w:pPr>
                            <w:bookmarkStart w:id="14" w:name="_Ref45356410"/>
                            <w:bookmarkStart w:id="15" w:name="_Toc45559820"/>
                            <w:r>
                              <w:t xml:space="preserve">Figure </w:t>
                            </w:r>
                            <w:r w:rsidR="00D45D3E">
                              <w:fldChar w:fldCharType="begin"/>
                            </w:r>
                            <w:r w:rsidR="00D45D3E">
                              <w:instrText xml:space="preserve"> SEQ Figure \* ARABIC </w:instrText>
                            </w:r>
                            <w:r w:rsidR="00D45D3E">
                              <w:fldChar w:fldCharType="separate"/>
                            </w:r>
                            <w:r w:rsidR="003160D2">
                              <w:rPr>
                                <w:noProof/>
                              </w:rPr>
                              <w:t>4</w:t>
                            </w:r>
                            <w:r w:rsidR="00D45D3E">
                              <w:rPr>
                                <w:noProof/>
                              </w:rPr>
                              <w:fldChar w:fldCharType="end"/>
                            </w:r>
                            <w:bookmarkEnd w:id="14"/>
                            <w:r w:rsidR="0026701B">
                              <w:t xml:space="preserve"> </w:t>
                            </w:r>
                            <w:r w:rsidR="00D176CF">
                              <w:t xml:space="preserve">The QFD completed </w:t>
                            </w:r>
                            <w:r w:rsidR="006E6EC8">
                              <w:t xml:space="preserve">at the SRR </w:t>
                            </w:r>
                            <w:sdt>
                              <w:sdtPr>
                                <w:id w:val="902339662"/>
                                <w:citation/>
                              </w:sdtPr>
                              <w:sdtEndPr/>
                              <w:sdtContent>
                                <w:r w:rsidR="00217FD7">
                                  <w:fldChar w:fldCharType="begin"/>
                                </w:r>
                                <w:r w:rsidR="00217FD7">
                                  <w:rPr>
                                    <w:lang w:val="en-US"/>
                                  </w:rPr>
                                  <w:instrText xml:space="preserve"> CITATION QFD20 \l 1033 </w:instrText>
                                </w:r>
                                <w:r w:rsidR="00217FD7">
                                  <w:fldChar w:fldCharType="separate"/>
                                </w:r>
                                <w:r w:rsidR="00C853BA" w:rsidRPr="00C853BA">
                                  <w:rPr>
                                    <w:noProof/>
                                    <w:lang w:val="en-US"/>
                                  </w:rPr>
                                  <w:t>[4]</w:t>
                                </w:r>
                                <w:r w:rsidR="00217FD7">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1CFB3" id="Text Box 24" o:spid="_x0000_s1028" type="#_x0000_t202" style="position:absolute;margin-left:0;margin-top:463.6pt;width:585.55pt;height:.05pt;z-index:25166133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UsLwIAAGYEAAAOAAAAZHJzL2Uyb0RvYy54bWysVFFv2yAQfp+0/4B4X5ykaVZ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" stroked="f">
                <v:textbox style="mso-fit-shape-to-text:t" inset="0,0,0,0">
                  <w:txbxContent>
                    <w:p w14:paraId="157F43B1" w14:textId="3CBF3E32" w:rsidR="00127160" w:rsidRPr="00F03DC1" w:rsidRDefault="00127160" w:rsidP="00127160">
                      <w:pPr>
                        <w:pStyle w:val="Caption"/>
                        <w:rPr>
                          <w:noProof/>
                        </w:rPr>
                      </w:pPr>
                      <w:bookmarkStart w:id="16" w:name="_Ref45356410"/>
                      <w:bookmarkStart w:id="17" w:name="_Toc45559820"/>
                      <w:r>
                        <w:t xml:space="preserve">Figure </w:t>
                      </w:r>
                      <w:r w:rsidR="00D45D3E">
                        <w:fldChar w:fldCharType="begin"/>
                      </w:r>
                      <w:r w:rsidR="00D45D3E">
                        <w:instrText xml:space="preserve"> SEQ Figure \* ARABIC </w:instrText>
                      </w:r>
                      <w:r w:rsidR="00D45D3E">
                        <w:fldChar w:fldCharType="separate"/>
                      </w:r>
                      <w:r w:rsidR="003160D2">
                        <w:rPr>
                          <w:noProof/>
                        </w:rPr>
                        <w:t>4</w:t>
                      </w:r>
                      <w:r w:rsidR="00D45D3E">
                        <w:rPr>
                          <w:noProof/>
                        </w:rPr>
                        <w:fldChar w:fldCharType="end"/>
                      </w:r>
                      <w:bookmarkEnd w:id="16"/>
                      <w:r w:rsidR="0026701B">
                        <w:t xml:space="preserve"> </w:t>
                      </w:r>
                      <w:r w:rsidR="00D176CF">
                        <w:t xml:space="preserve">The QFD completed </w:t>
                      </w:r>
                      <w:r w:rsidR="006E6EC8">
                        <w:t xml:space="preserve">at the SRR </w:t>
                      </w:r>
                      <w:sdt>
                        <w:sdtPr>
                          <w:id w:val="902339662"/>
                          <w:citation/>
                        </w:sdtPr>
                        <w:sdtEndPr/>
                        <w:sdtContent>
                          <w:r w:rsidR="00217FD7">
                            <w:fldChar w:fldCharType="begin"/>
                          </w:r>
                          <w:r w:rsidR="00217FD7">
                            <w:rPr>
                              <w:lang w:val="en-US"/>
                            </w:rPr>
                            <w:instrText xml:space="preserve"> CITATION QFD20 \l 1033 </w:instrText>
                          </w:r>
                          <w:r w:rsidR="00217FD7">
                            <w:fldChar w:fldCharType="separate"/>
                          </w:r>
                          <w:r w:rsidR="00C853BA" w:rsidRPr="00C853BA">
                            <w:rPr>
                              <w:noProof/>
                              <w:lang w:val="en-US"/>
                            </w:rPr>
                            <w:t>[4]</w:t>
                          </w:r>
                          <w:r w:rsidR="00217FD7">
                            <w:fldChar w:fldCharType="end"/>
                          </w:r>
                        </w:sdtContent>
                      </w:sdt>
                      <w:bookmarkEnd w:id="17"/>
                    </w:p>
                  </w:txbxContent>
                </v:textbox>
                <w10:wrap type="square" anchorx="margin"/>
              </v:shape>
            </w:pict>
          </mc:Fallback>
        </mc:AlternateContent>
      </w:r>
      <w:r>
        <w:rPr>
          <w:noProof/>
        </w:rPr>
        <w:drawing>
          <wp:anchor distT="0" distB="0" distL="114300" distR="114300" simplePos="0" relativeHeight="251659282" behindDoc="0" locked="0" layoutInCell="1" allowOverlap="1" wp14:anchorId="394FA4AF" wp14:editId="391CAEB7">
            <wp:simplePos x="0" y="0"/>
            <wp:positionH relativeFrom="margin">
              <wp:align>center</wp:align>
            </wp:positionH>
            <wp:positionV relativeFrom="paragraph">
              <wp:posOffset>229870</wp:posOffset>
            </wp:positionV>
            <wp:extent cx="7436485" cy="5478780"/>
            <wp:effectExtent l="0" t="0" r="0" b="762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36485" cy="5478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4F6CE5" w14:textId="389B1161" w:rsidR="00655DB9" w:rsidRDefault="00655DB9" w:rsidP="00647ABB"/>
    <w:p w14:paraId="2F290978" w14:textId="032A11A0" w:rsidR="00B45EDE" w:rsidRDefault="00B45EDE" w:rsidP="00647ABB"/>
    <w:p w14:paraId="1219AE04" w14:textId="6D9EA152" w:rsidR="00B45EDE" w:rsidRDefault="00B45EDE" w:rsidP="00647ABB"/>
    <w:p w14:paraId="69A70B32" w14:textId="2D49AD0E" w:rsidR="00B45EDE" w:rsidRDefault="00B45EDE" w:rsidP="00647ABB"/>
    <w:p w14:paraId="73F7297A" w14:textId="6BFF30E4" w:rsidR="00B45EDE" w:rsidRDefault="00B45EDE" w:rsidP="00647ABB"/>
    <w:p w14:paraId="38039988" w14:textId="7FD76C65" w:rsidR="00B45EDE" w:rsidRDefault="00B45EDE" w:rsidP="00647ABB"/>
    <w:p w14:paraId="115FF469" w14:textId="6A67E844" w:rsidR="007D78DD" w:rsidRDefault="00B11C71" w:rsidP="00916313">
      <w:pPr>
        <w:pStyle w:val="Heading2"/>
      </w:pPr>
      <w:bookmarkStart w:id="18" w:name="_Toc45559799"/>
      <w:r>
        <w:t>Key customer requirements</w:t>
      </w:r>
      <w:bookmarkEnd w:id="18"/>
    </w:p>
    <w:p w14:paraId="441C0147" w14:textId="7E8E7EC1" w:rsidR="00B11C71" w:rsidRDefault="00B11C71" w:rsidP="00B11C71"/>
    <w:p w14:paraId="55AD423F" w14:textId="0F9703EE" w:rsidR="00B11C71" w:rsidRDefault="00F525BC" w:rsidP="00B11C71">
      <w:r>
        <w:t>High explosives can be a challenging material to work with, there are certain ways of work holding that can and cannot be used for safety and production reasons.</w:t>
      </w:r>
      <w:r w:rsidR="0015096D">
        <w:t xml:space="preserve"> </w:t>
      </w:r>
      <w:r w:rsidR="005D5CA9">
        <w:t xml:space="preserve">In conventional manufacture metal vices and clamps are used to hold the job to be machined. </w:t>
      </w:r>
      <w:r w:rsidR="0079646A">
        <w:t xml:space="preserve">To clamp explosives, it must be clamped </w:t>
      </w:r>
      <w:r w:rsidR="00347607">
        <w:t xml:space="preserve">between metal and rubber or foam to avoid crushing the material. Ensuring this clamping force is </w:t>
      </w:r>
      <w:r w:rsidR="00347607">
        <w:lastRenderedPageBreak/>
        <w:t xml:space="preserve">correct is highly important as too much force could damage the sample, and too little force could cause the same to work loose during machining. </w:t>
      </w:r>
    </w:p>
    <w:p w14:paraId="45C84E1F" w14:textId="3DA69617" w:rsidR="002B5888" w:rsidRDefault="002B5888" w:rsidP="00B11C71"/>
    <w:p w14:paraId="65D0C73F" w14:textId="18439023" w:rsidR="002B5888" w:rsidRPr="00B11C71" w:rsidRDefault="002B5888" w:rsidP="00B11C71">
      <w:r>
        <w:t xml:space="preserve">All explosive machining is done remotely, therefore being able to view the process is critical. </w:t>
      </w:r>
      <w:r w:rsidR="00354F6A">
        <w:t xml:space="preserve">The lathe is fitted with two pan tilt zoom (PTZ) CCTV cameras and one </w:t>
      </w:r>
      <w:r w:rsidR="00C90962">
        <w:t xml:space="preserve">moveable golf ball camera. Due to the </w:t>
      </w:r>
      <w:r w:rsidR="00296223">
        <w:t>fixed positioning of the PTZ cameras and the quality of the golf ball camera</w:t>
      </w:r>
      <w:r w:rsidR="007D43E4">
        <w:t>,</w:t>
      </w:r>
      <w:r w:rsidR="00296223">
        <w:t xml:space="preserve"> certain</w:t>
      </w:r>
      <w:r w:rsidR="004C4657">
        <w:t xml:space="preserve"> </w:t>
      </w:r>
      <w:r w:rsidR="007F06D3">
        <w:t>areas cannot be seen</w:t>
      </w:r>
      <w:r w:rsidR="007D43E4">
        <w:t xml:space="preserve"> or </w:t>
      </w:r>
      <w:r w:rsidR="007E27D1">
        <w:t>are seen with a false view</w:t>
      </w:r>
      <w:r w:rsidR="007F06D3">
        <w:t xml:space="preserve">. </w:t>
      </w:r>
      <w:r w:rsidR="00DC1490">
        <w:t>Therefore,</w:t>
      </w:r>
      <w:r w:rsidR="00355F50">
        <w:t xml:space="preserve"> it is important that the fixture can be viewed without obstruction. This can be achieved </w:t>
      </w:r>
      <w:r w:rsidR="00DC1490">
        <w:t>by having the fixture directly under</w:t>
      </w:r>
      <w:r w:rsidR="00DD1CCD">
        <w:t xml:space="preserve"> the CCTV camera. </w:t>
      </w:r>
      <w:r w:rsidR="007E27D1">
        <w:t xml:space="preserve">Being able to see the fixture and </w:t>
      </w:r>
      <w:r w:rsidR="00224608">
        <w:t>explosive</w:t>
      </w:r>
      <w:r w:rsidR="007E27D1">
        <w:t xml:space="preserve"> </w:t>
      </w:r>
      <w:r w:rsidR="00224608">
        <w:t xml:space="preserve">and fixture is very important to ensure there is no collision between the lathe and fixture or explosive. </w:t>
      </w:r>
    </w:p>
    <w:p w14:paraId="3498AA7F" w14:textId="4CB1CD98" w:rsidR="007D78DD" w:rsidRDefault="007D78DD" w:rsidP="00647ABB"/>
    <w:p w14:paraId="04F788C0" w14:textId="5ACD86C0" w:rsidR="007D78DD" w:rsidRDefault="004934BD" w:rsidP="004934BD">
      <w:pPr>
        <w:pStyle w:val="Heading1"/>
      </w:pPr>
      <w:bookmarkStart w:id="19" w:name="_Toc45559800"/>
      <w:r>
        <w:t>Concept design</w:t>
      </w:r>
      <w:bookmarkEnd w:id="19"/>
    </w:p>
    <w:p w14:paraId="3406BAD7" w14:textId="1772E765" w:rsidR="004934BD" w:rsidRDefault="004934BD" w:rsidP="004934BD"/>
    <w:p w14:paraId="7778D9F7" w14:textId="7B9A8E50" w:rsidR="00A866A7" w:rsidRDefault="00DF366A" w:rsidP="004934BD">
      <w:r>
        <w:t xml:space="preserve">At this stage of the project only key stake holders were invited to </w:t>
      </w:r>
      <w:r w:rsidR="00B43EB5">
        <w:t>the</w:t>
      </w:r>
      <w:r>
        <w:t xml:space="preserve"> concept design meeting. The idea of this meeting was to hand sk</w:t>
      </w:r>
      <w:r w:rsidR="00CB4684">
        <w:t xml:space="preserve">etch ideas that could be used in the final design. </w:t>
      </w:r>
      <w:r w:rsidR="00064A91">
        <w:t xml:space="preserve">The following figures show some of the sketches </w:t>
      </w:r>
      <w:r w:rsidR="00A866A7">
        <w:t>drawn by the key stake holders. The stakeholders present were:</w:t>
      </w:r>
    </w:p>
    <w:p w14:paraId="3D40DFAC" w14:textId="3AF28E5C" w:rsidR="004934BD" w:rsidRDefault="00A866A7" w:rsidP="00A866A7">
      <w:pPr>
        <w:pStyle w:val="ListParagraph"/>
        <w:numPr>
          <w:ilvl w:val="0"/>
          <w:numId w:val="3"/>
        </w:numPr>
      </w:pPr>
      <w:r>
        <w:t>Manufacturing engineer</w:t>
      </w:r>
    </w:p>
    <w:p w14:paraId="34570FFB" w14:textId="25A865EE" w:rsidR="00A866A7" w:rsidRDefault="00E62364" w:rsidP="00A866A7">
      <w:pPr>
        <w:pStyle w:val="ListParagraph"/>
        <w:numPr>
          <w:ilvl w:val="0"/>
          <w:numId w:val="3"/>
        </w:numPr>
      </w:pPr>
      <w:r>
        <w:t>Tooling engineer</w:t>
      </w:r>
    </w:p>
    <w:p w14:paraId="1C238B51" w14:textId="53E89F73" w:rsidR="00E62364" w:rsidRDefault="000E1981" w:rsidP="00A866A7">
      <w:pPr>
        <w:pStyle w:val="ListParagraph"/>
        <w:numPr>
          <w:ilvl w:val="0"/>
          <w:numId w:val="3"/>
        </w:numPr>
      </w:pPr>
      <w:r>
        <w:t>Machinist</w:t>
      </w:r>
    </w:p>
    <w:p w14:paraId="190F30AB" w14:textId="7A0D5C0B" w:rsidR="00E62364" w:rsidRDefault="0081151C" w:rsidP="00A866A7">
      <w:pPr>
        <w:pStyle w:val="ListParagraph"/>
        <w:numPr>
          <w:ilvl w:val="0"/>
          <w:numId w:val="3"/>
        </w:numPr>
      </w:pPr>
      <w:r>
        <w:t>Design engineer</w:t>
      </w:r>
    </w:p>
    <w:p w14:paraId="390D3CB7" w14:textId="4CA21934" w:rsidR="0081151C" w:rsidRPr="004934BD" w:rsidRDefault="0081151C" w:rsidP="0081151C"/>
    <w:p w14:paraId="4056CECD" w14:textId="04B52F12" w:rsidR="007D78DD" w:rsidRDefault="007D78DD" w:rsidP="00647ABB"/>
    <w:p w14:paraId="0D45214F" w14:textId="46D53339" w:rsidR="005256C0" w:rsidRDefault="005256C0" w:rsidP="005256C0">
      <w:r>
        <w:t>The Concept design meeting was a great opportunity to discuss ideas and bounce suggestions off other engineers. At the end of the meeting</w:t>
      </w:r>
      <w:r w:rsidR="00B63983">
        <w:t xml:space="preserve"> </w:t>
      </w:r>
      <w:r w:rsidR="00441E10">
        <w:t>several</w:t>
      </w:r>
      <w:r>
        <w:t xml:space="preserve"> sketches were chosen to be 3D modelled</w:t>
      </w:r>
      <w:r w:rsidR="003051E1">
        <w:t xml:space="preserve">. Some of the concept ideas </w:t>
      </w:r>
      <w:r w:rsidR="00C05B42">
        <w:t xml:space="preserve">are shown in </w:t>
      </w:r>
      <w:r w:rsidR="001334CF">
        <w:fldChar w:fldCharType="begin"/>
      </w:r>
      <w:r w:rsidR="001334CF">
        <w:instrText xml:space="preserve"> REF _Ref45017479 \h </w:instrText>
      </w:r>
      <w:r w:rsidR="001334CF">
        <w:fldChar w:fldCharType="separate"/>
      </w:r>
      <w:r w:rsidR="00343374">
        <w:t xml:space="preserve">Figure </w:t>
      </w:r>
      <w:r w:rsidR="00343374">
        <w:rPr>
          <w:noProof/>
        </w:rPr>
        <w:t>5</w:t>
      </w:r>
      <w:r w:rsidR="001334CF">
        <w:fldChar w:fldCharType="end"/>
      </w:r>
      <w:r w:rsidR="001334CF">
        <w:t xml:space="preserve"> -</w:t>
      </w:r>
      <w:r w:rsidR="00EF6A87">
        <w:t xml:space="preserve"> </w:t>
      </w:r>
      <w:r w:rsidR="00EF6A87">
        <w:fldChar w:fldCharType="begin"/>
      </w:r>
      <w:r w:rsidR="00EF6A87">
        <w:instrText xml:space="preserve"> REF _Ref45018376 \h </w:instrText>
      </w:r>
      <w:r w:rsidR="00EF6A87">
        <w:fldChar w:fldCharType="separate"/>
      </w:r>
      <w:r w:rsidR="00343374">
        <w:t xml:space="preserve">Figure </w:t>
      </w:r>
      <w:r w:rsidR="00343374">
        <w:rPr>
          <w:noProof/>
        </w:rPr>
        <w:t>7</w:t>
      </w:r>
      <w:r w:rsidR="00EF6A87">
        <w:fldChar w:fldCharType="end"/>
      </w:r>
      <w:r w:rsidR="001334CF">
        <w:t>.</w:t>
      </w:r>
    </w:p>
    <w:p w14:paraId="3D5AFC4C" w14:textId="0206D7F7" w:rsidR="007D78DD" w:rsidRDefault="007D78DD" w:rsidP="00647ABB"/>
    <w:p w14:paraId="66344C71" w14:textId="68829662" w:rsidR="007D78DD" w:rsidRDefault="007D78DD" w:rsidP="00647ABB"/>
    <w:p w14:paraId="6BDA0537" w14:textId="7838B641" w:rsidR="002C7D92" w:rsidRDefault="002C7D92" w:rsidP="00647ABB">
      <w:pPr>
        <w:rPr>
          <w:noProof/>
        </w:rPr>
      </w:pPr>
    </w:p>
    <w:p w14:paraId="300FF182" w14:textId="11F3273A" w:rsidR="00E3228F" w:rsidRDefault="00E3228F" w:rsidP="00647ABB"/>
    <w:p w14:paraId="380D91FA" w14:textId="0AEDB45F" w:rsidR="00C511F5" w:rsidRDefault="00C511F5" w:rsidP="00E3228F">
      <w:pPr>
        <w:pStyle w:val="ListParagraph"/>
      </w:pPr>
    </w:p>
    <w:p w14:paraId="0176080B" w14:textId="489F8E21" w:rsidR="002C7D92" w:rsidRDefault="002C7D92" w:rsidP="00E3228F">
      <w:pPr>
        <w:pStyle w:val="ListParagraph"/>
        <w:rPr>
          <w:noProof/>
        </w:rPr>
      </w:pPr>
    </w:p>
    <w:p w14:paraId="2C1C6B1F" w14:textId="5B6BA269" w:rsidR="00343740" w:rsidRDefault="001334CF" w:rsidP="00E3228F">
      <w:pPr>
        <w:pStyle w:val="ListParagraph"/>
        <w:rPr>
          <w:noProof/>
        </w:rPr>
      </w:pPr>
      <w:r>
        <w:rPr>
          <w:noProof/>
        </w:rPr>
        <w:lastRenderedPageBreak/>
        <mc:AlternateContent>
          <mc:Choice Requires="wps">
            <w:drawing>
              <wp:anchor distT="0" distB="0" distL="114300" distR="114300" simplePos="0" relativeHeight="251658247" behindDoc="0" locked="0" layoutInCell="1" allowOverlap="1" wp14:anchorId="4B42717B" wp14:editId="6EB0F2CF">
                <wp:simplePos x="0" y="0"/>
                <wp:positionH relativeFrom="column">
                  <wp:posOffset>894080</wp:posOffset>
                </wp:positionH>
                <wp:positionV relativeFrom="paragraph">
                  <wp:posOffset>4178935</wp:posOffset>
                </wp:positionV>
                <wp:extent cx="394335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473B2D94" w14:textId="0C6CCDDB" w:rsidR="001334CF" w:rsidRPr="00F82772" w:rsidRDefault="001334CF" w:rsidP="001334CF">
                            <w:pPr>
                              <w:pStyle w:val="Caption"/>
                              <w:rPr>
                                <w:noProof/>
                              </w:rPr>
                            </w:pPr>
                            <w:bookmarkStart w:id="20" w:name="_Ref45017479"/>
                            <w:bookmarkStart w:id="21" w:name="_Toc45559821"/>
                            <w:r>
                              <w:t xml:space="preserve">Figure </w:t>
                            </w:r>
                            <w:r w:rsidR="00D45D3E">
                              <w:fldChar w:fldCharType="begin"/>
                            </w:r>
                            <w:r w:rsidR="00D45D3E">
                              <w:instrText xml:space="preserve"> SEQ Figure \* ARABIC </w:instrText>
                            </w:r>
                            <w:r w:rsidR="00D45D3E">
                              <w:fldChar w:fldCharType="separate"/>
                            </w:r>
                            <w:r w:rsidR="003160D2">
                              <w:rPr>
                                <w:noProof/>
                              </w:rPr>
                              <w:t>5</w:t>
                            </w:r>
                            <w:r w:rsidR="00D45D3E">
                              <w:rPr>
                                <w:noProof/>
                              </w:rPr>
                              <w:fldChar w:fldCharType="end"/>
                            </w:r>
                            <w:bookmarkEnd w:id="20"/>
                            <w:r w:rsidR="00AD75FE">
                              <w:rPr>
                                <w:noProof/>
                              </w:rPr>
                              <w:t xml:space="preserve"> A concept design drawn by </w:t>
                            </w:r>
                            <w:r w:rsidR="00A834D1">
                              <w:rPr>
                                <w:noProof/>
                              </w:rPr>
                              <w:t xml:space="preserve">T.Hartnell </w:t>
                            </w:r>
                            <w:sdt>
                              <w:sdtPr>
                                <w:rPr>
                                  <w:noProof/>
                                </w:rPr>
                                <w:id w:val="-1869595805"/>
                                <w:citation/>
                              </w:sdtPr>
                              <w:sdtEndPr/>
                              <w:sdtContent>
                                <w:r w:rsidR="00A834D1">
                                  <w:rPr>
                                    <w:noProof/>
                                  </w:rPr>
                                  <w:fldChar w:fldCharType="begin"/>
                                </w:r>
                                <w:r w:rsidR="00A834D1">
                                  <w:rPr>
                                    <w:noProof/>
                                    <w:lang w:val="en-US"/>
                                  </w:rPr>
                                  <w:instrText xml:space="preserve"> CITATION THa20 \l 1033 </w:instrText>
                                </w:r>
                                <w:r w:rsidR="00A834D1">
                                  <w:rPr>
                                    <w:noProof/>
                                  </w:rPr>
                                  <w:fldChar w:fldCharType="separate"/>
                                </w:r>
                                <w:r w:rsidR="00C853BA" w:rsidRPr="00C853BA">
                                  <w:rPr>
                                    <w:noProof/>
                                    <w:lang w:val="en-US"/>
                                  </w:rPr>
                                  <w:t>[5]</w:t>
                                </w:r>
                                <w:r w:rsidR="00A834D1">
                                  <w:rPr>
                                    <w:noProof/>
                                  </w:rP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2717B" id="Text Box 9" o:spid="_x0000_s1029" type="#_x0000_t202" style="position:absolute;left:0;text-align:left;margin-left:70.4pt;margin-top:329.05pt;width:310.5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JKLgIAAGQEAAAOAAAAZHJzL2Uyb0RvYy54bWysVMFu2zAMvQ/YPwi6L06atVi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AZZ1YY&#10;kminusA+Q8dmkZ3W+ZySto7SQkduUnnwe3JG0F2FJn4JDqM48Xy+chuLSXJOZx+n01sKSYrdTW9j&#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" stroked="f">
                <v:textbox style="mso-fit-shape-to-text:t" inset="0,0,0,0">
                  <w:txbxContent>
                    <w:p w14:paraId="473B2D94" w14:textId="0C6CCDDB" w:rsidR="001334CF" w:rsidRPr="00F82772" w:rsidRDefault="001334CF" w:rsidP="001334CF">
                      <w:pPr>
                        <w:pStyle w:val="Caption"/>
                        <w:rPr>
                          <w:noProof/>
                        </w:rPr>
                      </w:pPr>
                      <w:bookmarkStart w:id="22" w:name="_Ref45017479"/>
                      <w:bookmarkStart w:id="23" w:name="_Toc45559821"/>
                      <w:r>
                        <w:t xml:space="preserve">Figure </w:t>
                      </w:r>
                      <w:r w:rsidR="00D45D3E">
                        <w:fldChar w:fldCharType="begin"/>
                      </w:r>
                      <w:r w:rsidR="00D45D3E">
                        <w:instrText xml:space="preserve"> SEQ Figure \* ARABIC </w:instrText>
                      </w:r>
                      <w:r w:rsidR="00D45D3E">
                        <w:fldChar w:fldCharType="separate"/>
                      </w:r>
                      <w:r w:rsidR="003160D2">
                        <w:rPr>
                          <w:noProof/>
                        </w:rPr>
                        <w:t>5</w:t>
                      </w:r>
                      <w:r w:rsidR="00D45D3E">
                        <w:rPr>
                          <w:noProof/>
                        </w:rPr>
                        <w:fldChar w:fldCharType="end"/>
                      </w:r>
                      <w:bookmarkEnd w:id="22"/>
                      <w:r w:rsidR="00AD75FE">
                        <w:rPr>
                          <w:noProof/>
                        </w:rPr>
                        <w:t xml:space="preserve"> A concept design drawn by </w:t>
                      </w:r>
                      <w:r w:rsidR="00A834D1">
                        <w:rPr>
                          <w:noProof/>
                        </w:rPr>
                        <w:t xml:space="preserve">T.Hartnell </w:t>
                      </w:r>
                      <w:sdt>
                        <w:sdtPr>
                          <w:rPr>
                            <w:noProof/>
                          </w:rPr>
                          <w:id w:val="-1869595805"/>
                          <w:citation/>
                        </w:sdtPr>
                        <w:sdtEndPr/>
                        <w:sdtContent>
                          <w:r w:rsidR="00A834D1">
                            <w:rPr>
                              <w:noProof/>
                            </w:rPr>
                            <w:fldChar w:fldCharType="begin"/>
                          </w:r>
                          <w:r w:rsidR="00A834D1">
                            <w:rPr>
                              <w:noProof/>
                              <w:lang w:val="en-US"/>
                            </w:rPr>
                            <w:instrText xml:space="preserve"> CITATION THa20 \l 1033 </w:instrText>
                          </w:r>
                          <w:r w:rsidR="00A834D1">
                            <w:rPr>
                              <w:noProof/>
                            </w:rPr>
                            <w:fldChar w:fldCharType="separate"/>
                          </w:r>
                          <w:r w:rsidR="00C853BA" w:rsidRPr="00C853BA">
                            <w:rPr>
                              <w:noProof/>
                              <w:lang w:val="en-US"/>
                            </w:rPr>
                            <w:t>[5]</w:t>
                          </w:r>
                          <w:r w:rsidR="00A834D1">
                            <w:rPr>
                              <w:noProof/>
                            </w:rPr>
                            <w:fldChar w:fldCharType="end"/>
                          </w:r>
                        </w:sdtContent>
                      </w:sdt>
                      <w:bookmarkEnd w:id="23"/>
                    </w:p>
                  </w:txbxContent>
                </v:textbox>
                <w10:wrap type="square"/>
              </v:shape>
            </w:pict>
          </mc:Fallback>
        </mc:AlternateContent>
      </w:r>
      <w:r w:rsidR="00343740">
        <w:rPr>
          <w:noProof/>
        </w:rPr>
        <w:drawing>
          <wp:anchor distT="0" distB="0" distL="114300" distR="114300" simplePos="0" relativeHeight="251658246" behindDoc="0" locked="0" layoutInCell="1" allowOverlap="1" wp14:anchorId="1604BC91" wp14:editId="1F42822D">
            <wp:simplePos x="0" y="0"/>
            <wp:positionH relativeFrom="margin">
              <wp:align>center</wp:align>
            </wp:positionH>
            <wp:positionV relativeFrom="margin">
              <wp:posOffset>9525</wp:posOffset>
            </wp:positionV>
            <wp:extent cx="3943350" cy="4112351"/>
            <wp:effectExtent l="0" t="0" r="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4957" t="36098" r="73410" b="23362"/>
                    <a:stretch/>
                  </pic:blipFill>
                  <pic:spPr bwMode="auto">
                    <a:xfrm>
                      <a:off x="0" y="0"/>
                      <a:ext cx="3943350" cy="4112351"/>
                    </a:xfrm>
                    <a:prstGeom prst="rect">
                      <a:avLst/>
                    </a:prstGeom>
                    <a:ln>
                      <a:noFill/>
                    </a:ln>
                    <a:extLst>
                      <a:ext uri="{53640926-AAD7-44D8-BBD7-CCE9431645EC}">
                        <a14:shadowObscured xmlns:a14="http://schemas.microsoft.com/office/drawing/2010/main"/>
                      </a:ext>
                    </a:extLst>
                  </pic:spPr>
                </pic:pic>
              </a:graphicData>
            </a:graphic>
          </wp:anchor>
        </w:drawing>
      </w:r>
    </w:p>
    <w:p w14:paraId="779E2AC4" w14:textId="24482CFB" w:rsidR="00343740" w:rsidRDefault="00343740" w:rsidP="00E3228F">
      <w:pPr>
        <w:pStyle w:val="ListParagraph"/>
        <w:rPr>
          <w:noProof/>
        </w:rPr>
      </w:pPr>
    </w:p>
    <w:p w14:paraId="4944CA88" w14:textId="6F1A9EAB" w:rsidR="00343740" w:rsidRDefault="00343740" w:rsidP="00E3228F">
      <w:pPr>
        <w:pStyle w:val="ListParagraph"/>
        <w:rPr>
          <w:noProof/>
        </w:rPr>
      </w:pPr>
    </w:p>
    <w:p w14:paraId="6B45E919" w14:textId="740C6255" w:rsidR="00343740" w:rsidRDefault="00343740" w:rsidP="00E3228F">
      <w:pPr>
        <w:pStyle w:val="ListParagraph"/>
        <w:rPr>
          <w:noProof/>
        </w:rPr>
      </w:pPr>
    </w:p>
    <w:p w14:paraId="1A2559A2" w14:textId="7597F8A8" w:rsidR="00343740" w:rsidRDefault="00343740" w:rsidP="00E3228F">
      <w:pPr>
        <w:pStyle w:val="ListParagraph"/>
        <w:rPr>
          <w:noProof/>
        </w:rPr>
      </w:pPr>
    </w:p>
    <w:p w14:paraId="75785D83" w14:textId="25A867CC" w:rsidR="00343740" w:rsidRDefault="00343740" w:rsidP="00E3228F">
      <w:pPr>
        <w:pStyle w:val="ListParagraph"/>
        <w:rPr>
          <w:noProof/>
        </w:rPr>
      </w:pPr>
    </w:p>
    <w:p w14:paraId="48A2C4AA" w14:textId="49166767" w:rsidR="00343740" w:rsidRDefault="00343740" w:rsidP="00E3228F">
      <w:pPr>
        <w:pStyle w:val="ListParagraph"/>
        <w:rPr>
          <w:noProof/>
        </w:rPr>
      </w:pPr>
    </w:p>
    <w:p w14:paraId="1990CB59" w14:textId="62D5D4DF" w:rsidR="00343740" w:rsidRDefault="00343740" w:rsidP="00E3228F">
      <w:pPr>
        <w:pStyle w:val="ListParagraph"/>
        <w:rPr>
          <w:noProof/>
        </w:rPr>
      </w:pPr>
    </w:p>
    <w:p w14:paraId="40544A0D" w14:textId="7CA9A2CB" w:rsidR="00343740" w:rsidRDefault="00343740" w:rsidP="00E3228F">
      <w:pPr>
        <w:pStyle w:val="ListParagraph"/>
        <w:rPr>
          <w:noProof/>
        </w:rPr>
      </w:pPr>
    </w:p>
    <w:p w14:paraId="12D7504B" w14:textId="32473607" w:rsidR="00343740" w:rsidRDefault="00343740" w:rsidP="00E3228F">
      <w:pPr>
        <w:pStyle w:val="ListParagraph"/>
        <w:rPr>
          <w:noProof/>
        </w:rPr>
      </w:pPr>
    </w:p>
    <w:p w14:paraId="70C3D472" w14:textId="23BA1739" w:rsidR="00343740" w:rsidRDefault="00343740" w:rsidP="00E3228F">
      <w:pPr>
        <w:pStyle w:val="ListParagraph"/>
        <w:rPr>
          <w:noProof/>
        </w:rPr>
      </w:pPr>
    </w:p>
    <w:p w14:paraId="35199849" w14:textId="2E5E220A" w:rsidR="00343740" w:rsidRDefault="00343740" w:rsidP="00E3228F">
      <w:pPr>
        <w:pStyle w:val="ListParagraph"/>
        <w:rPr>
          <w:noProof/>
        </w:rPr>
      </w:pPr>
    </w:p>
    <w:p w14:paraId="76C98F16" w14:textId="2D832F16" w:rsidR="00343740" w:rsidRDefault="00343740" w:rsidP="00E3228F">
      <w:pPr>
        <w:pStyle w:val="ListParagraph"/>
        <w:rPr>
          <w:noProof/>
        </w:rPr>
      </w:pPr>
    </w:p>
    <w:p w14:paraId="1CB22EA5" w14:textId="7AB426A3" w:rsidR="00343740" w:rsidRDefault="00343740" w:rsidP="00E3228F">
      <w:pPr>
        <w:pStyle w:val="ListParagraph"/>
        <w:rPr>
          <w:noProof/>
        </w:rPr>
      </w:pPr>
    </w:p>
    <w:p w14:paraId="6C3B2BFB" w14:textId="6C55DBFD" w:rsidR="00343740" w:rsidRDefault="00343740" w:rsidP="00E3228F">
      <w:pPr>
        <w:pStyle w:val="ListParagraph"/>
        <w:rPr>
          <w:noProof/>
        </w:rPr>
      </w:pPr>
    </w:p>
    <w:p w14:paraId="3A62DD5B" w14:textId="7DD2BCAE" w:rsidR="00343740" w:rsidRDefault="00343740" w:rsidP="00E3228F">
      <w:pPr>
        <w:pStyle w:val="ListParagraph"/>
        <w:rPr>
          <w:noProof/>
        </w:rPr>
      </w:pPr>
    </w:p>
    <w:p w14:paraId="189D4A23" w14:textId="3B238124" w:rsidR="00343740" w:rsidRDefault="00343740" w:rsidP="00E3228F">
      <w:pPr>
        <w:pStyle w:val="ListParagraph"/>
        <w:rPr>
          <w:noProof/>
        </w:rPr>
      </w:pPr>
    </w:p>
    <w:p w14:paraId="44D12006" w14:textId="25C658FA" w:rsidR="00343740" w:rsidRDefault="00343740" w:rsidP="00E3228F">
      <w:pPr>
        <w:pStyle w:val="ListParagraph"/>
        <w:rPr>
          <w:noProof/>
        </w:rPr>
      </w:pPr>
    </w:p>
    <w:p w14:paraId="45503DA5" w14:textId="3259C014" w:rsidR="00343740" w:rsidRDefault="00343740" w:rsidP="00E3228F">
      <w:pPr>
        <w:pStyle w:val="ListParagraph"/>
        <w:rPr>
          <w:noProof/>
        </w:rPr>
      </w:pPr>
    </w:p>
    <w:p w14:paraId="382A90A3" w14:textId="4FF29E58" w:rsidR="00343740" w:rsidRDefault="00343740" w:rsidP="00E3228F">
      <w:pPr>
        <w:pStyle w:val="ListParagraph"/>
        <w:rPr>
          <w:noProof/>
        </w:rPr>
      </w:pPr>
    </w:p>
    <w:p w14:paraId="775FF46D" w14:textId="3A8482E6" w:rsidR="00343740" w:rsidRDefault="00343740" w:rsidP="00E3228F">
      <w:pPr>
        <w:pStyle w:val="ListParagraph"/>
        <w:rPr>
          <w:noProof/>
        </w:rPr>
      </w:pPr>
    </w:p>
    <w:p w14:paraId="6A961A1E" w14:textId="39D37CEE" w:rsidR="00343740" w:rsidRDefault="00343740" w:rsidP="00E3228F">
      <w:pPr>
        <w:pStyle w:val="ListParagraph"/>
        <w:rPr>
          <w:noProof/>
        </w:rPr>
      </w:pPr>
    </w:p>
    <w:p w14:paraId="6D868451" w14:textId="4AD39152" w:rsidR="00343740" w:rsidRDefault="00343740" w:rsidP="00E3228F">
      <w:pPr>
        <w:pStyle w:val="ListParagraph"/>
        <w:rPr>
          <w:noProof/>
        </w:rPr>
      </w:pPr>
    </w:p>
    <w:p w14:paraId="77063E9E" w14:textId="668A41E2" w:rsidR="00343740" w:rsidRDefault="00343740" w:rsidP="00E3228F">
      <w:pPr>
        <w:pStyle w:val="ListParagraph"/>
        <w:rPr>
          <w:noProof/>
        </w:rPr>
      </w:pPr>
    </w:p>
    <w:p w14:paraId="37E32E86" w14:textId="56AA6B97" w:rsidR="00343740" w:rsidRDefault="001334CF" w:rsidP="00E3228F">
      <w:pPr>
        <w:pStyle w:val="ListParagraph"/>
        <w:rPr>
          <w:noProof/>
        </w:rPr>
      </w:pPr>
      <w:r>
        <w:rPr>
          <w:noProof/>
        </w:rPr>
        <mc:AlternateContent>
          <mc:Choice Requires="wps">
            <w:drawing>
              <wp:anchor distT="0" distB="0" distL="114300" distR="114300" simplePos="0" relativeHeight="251658248" behindDoc="0" locked="0" layoutInCell="1" allowOverlap="1" wp14:anchorId="62EE62C2" wp14:editId="2C4DB269">
                <wp:simplePos x="0" y="0"/>
                <wp:positionH relativeFrom="column">
                  <wp:posOffset>1498600</wp:posOffset>
                </wp:positionH>
                <wp:positionV relativeFrom="paragraph">
                  <wp:posOffset>3044190</wp:posOffset>
                </wp:positionV>
                <wp:extent cx="273367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733675" cy="635"/>
                        </a:xfrm>
                        <a:prstGeom prst="rect">
                          <a:avLst/>
                        </a:prstGeom>
                        <a:solidFill>
                          <a:prstClr val="white"/>
                        </a:solidFill>
                        <a:ln>
                          <a:noFill/>
                        </a:ln>
                      </wps:spPr>
                      <wps:txbx>
                        <w:txbxContent>
                          <w:p w14:paraId="39517BF8" w14:textId="5629C44B" w:rsidR="001334CF" w:rsidRPr="00A0021C" w:rsidRDefault="001334CF" w:rsidP="001334CF">
                            <w:pPr>
                              <w:pStyle w:val="Caption"/>
                              <w:rPr>
                                <w:noProof/>
                              </w:rPr>
                            </w:pPr>
                            <w:bookmarkStart w:id="24" w:name="_Toc45559822"/>
                            <w:r>
                              <w:t xml:space="preserve">Figure </w:t>
                            </w:r>
                            <w:r w:rsidR="00D45D3E">
                              <w:fldChar w:fldCharType="begin"/>
                            </w:r>
                            <w:r w:rsidR="00D45D3E">
                              <w:instrText xml:space="preserve"> SEQ Figure \* ARABIC </w:instrText>
                            </w:r>
                            <w:r w:rsidR="00D45D3E">
                              <w:fldChar w:fldCharType="separate"/>
                            </w:r>
                            <w:r w:rsidR="003160D2">
                              <w:rPr>
                                <w:noProof/>
                              </w:rPr>
                              <w:t>6</w:t>
                            </w:r>
                            <w:r w:rsidR="00D45D3E">
                              <w:rPr>
                                <w:noProof/>
                              </w:rPr>
                              <w:fldChar w:fldCharType="end"/>
                            </w:r>
                            <w:r w:rsidR="00A834D1">
                              <w:rPr>
                                <w:noProof/>
                              </w:rPr>
                              <w:t xml:space="preserve"> A concept design drawn by S.Bartholomew </w:t>
                            </w:r>
                            <w:sdt>
                              <w:sdtPr>
                                <w:rPr>
                                  <w:noProof/>
                                </w:rPr>
                                <w:id w:val="512881133"/>
                                <w:citation/>
                              </w:sdtPr>
                              <w:sdtEndPr/>
                              <w:sdtContent>
                                <w:r w:rsidR="00A834D1">
                                  <w:rPr>
                                    <w:noProof/>
                                  </w:rPr>
                                  <w:fldChar w:fldCharType="begin"/>
                                </w:r>
                                <w:r w:rsidR="00A834D1">
                                  <w:rPr>
                                    <w:noProof/>
                                    <w:lang w:val="en-US"/>
                                  </w:rPr>
                                  <w:instrText xml:space="preserve"> CITATION SBa20 \l 1033 </w:instrText>
                                </w:r>
                                <w:r w:rsidR="00A834D1">
                                  <w:rPr>
                                    <w:noProof/>
                                  </w:rPr>
                                  <w:fldChar w:fldCharType="separate"/>
                                </w:r>
                                <w:r w:rsidR="00C853BA" w:rsidRPr="00C853BA">
                                  <w:rPr>
                                    <w:noProof/>
                                    <w:lang w:val="en-US"/>
                                  </w:rPr>
                                  <w:t>[6]</w:t>
                                </w:r>
                                <w:r w:rsidR="00A834D1">
                                  <w:rPr>
                                    <w:noProof/>
                                  </w:rP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EE62C2" id="Text Box 10" o:spid="_x0000_s1030" type="#_x0000_t202" style="position:absolute;left:0;text-align:left;margin-left:118pt;margin-top:239.7pt;width:215.25pt;height:.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" stroked="f">
                <v:textbox style="mso-fit-shape-to-text:t" inset="0,0,0,0">
                  <w:txbxContent>
                    <w:p w14:paraId="39517BF8" w14:textId="5629C44B" w:rsidR="001334CF" w:rsidRPr="00A0021C" w:rsidRDefault="001334CF" w:rsidP="001334CF">
                      <w:pPr>
                        <w:pStyle w:val="Caption"/>
                        <w:rPr>
                          <w:noProof/>
                        </w:rPr>
                      </w:pPr>
                      <w:bookmarkStart w:id="25" w:name="_Toc45559822"/>
                      <w:r>
                        <w:t xml:space="preserve">Figure </w:t>
                      </w:r>
                      <w:r w:rsidR="00D45D3E">
                        <w:fldChar w:fldCharType="begin"/>
                      </w:r>
                      <w:r w:rsidR="00D45D3E">
                        <w:instrText xml:space="preserve"> SEQ Figure \* ARABIC </w:instrText>
                      </w:r>
                      <w:r w:rsidR="00D45D3E">
                        <w:fldChar w:fldCharType="separate"/>
                      </w:r>
                      <w:r w:rsidR="003160D2">
                        <w:rPr>
                          <w:noProof/>
                        </w:rPr>
                        <w:t>6</w:t>
                      </w:r>
                      <w:r w:rsidR="00D45D3E">
                        <w:rPr>
                          <w:noProof/>
                        </w:rPr>
                        <w:fldChar w:fldCharType="end"/>
                      </w:r>
                      <w:r w:rsidR="00A834D1">
                        <w:rPr>
                          <w:noProof/>
                        </w:rPr>
                        <w:t xml:space="preserve"> A concept design drawn by S.Bartholomew </w:t>
                      </w:r>
                      <w:sdt>
                        <w:sdtPr>
                          <w:rPr>
                            <w:noProof/>
                          </w:rPr>
                          <w:id w:val="512881133"/>
                          <w:citation/>
                        </w:sdtPr>
                        <w:sdtEndPr/>
                        <w:sdtContent>
                          <w:r w:rsidR="00A834D1">
                            <w:rPr>
                              <w:noProof/>
                            </w:rPr>
                            <w:fldChar w:fldCharType="begin"/>
                          </w:r>
                          <w:r w:rsidR="00A834D1">
                            <w:rPr>
                              <w:noProof/>
                              <w:lang w:val="en-US"/>
                            </w:rPr>
                            <w:instrText xml:space="preserve"> CITATION SBa20 \l 1033 </w:instrText>
                          </w:r>
                          <w:r w:rsidR="00A834D1">
                            <w:rPr>
                              <w:noProof/>
                            </w:rPr>
                            <w:fldChar w:fldCharType="separate"/>
                          </w:r>
                          <w:r w:rsidR="00C853BA" w:rsidRPr="00C853BA">
                            <w:rPr>
                              <w:noProof/>
                              <w:lang w:val="en-US"/>
                            </w:rPr>
                            <w:t>[6]</w:t>
                          </w:r>
                          <w:r w:rsidR="00A834D1">
                            <w:rPr>
                              <w:noProof/>
                            </w:rPr>
                            <w:fldChar w:fldCharType="end"/>
                          </w:r>
                        </w:sdtContent>
                      </w:sdt>
                      <w:bookmarkEnd w:id="25"/>
                    </w:p>
                  </w:txbxContent>
                </v:textbox>
                <w10:wrap type="square"/>
              </v:shape>
            </w:pict>
          </mc:Fallback>
        </mc:AlternateContent>
      </w:r>
      <w:r w:rsidR="00343740">
        <w:rPr>
          <w:noProof/>
        </w:rPr>
        <w:drawing>
          <wp:anchor distT="0" distB="0" distL="114300" distR="114300" simplePos="0" relativeHeight="251658244" behindDoc="0" locked="0" layoutInCell="1" allowOverlap="1" wp14:anchorId="087DDC21" wp14:editId="3BF456A3">
            <wp:simplePos x="0" y="0"/>
            <wp:positionH relativeFrom="margin">
              <wp:align>center</wp:align>
            </wp:positionH>
            <wp:positionV relativeFrom="margin">
              <wp:posOffset>4429125</wp:posOffset>
            </wp:positionV>
            <wp:extent cx="2733675" cy="2975593"/>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2464" t="16105" r="68757" b="15587"/>
                    <a:stretch/>
                  </pic:blipFill>
                  <pic:spPr bwMode="auto">
                    <a:xfrm>
                      <a:off x="0" y="0"/>
                      <a:ext cx="2733675" cy="2975593"/>
                    </a:xfrm>
                    <a:prstGeom prst="rect">
                      <a:avLst/>
                    </a:prstGeom>
                    <a:ln>
                      <a:noFill/>
                    </a:ln>
                    <a:extLst>
                      <a:ext uri="{53640926-AAD7-44D8-BBD7-CCE9431645EC}">
                        <a14:shadowObscured xmlns:a14="http://schemas.microsoft.com/office/drawing/2010/main"/>
                      </a:ext>
                    </a:extLst>
                  </pic:spPr>
                </pic:pic>
              </a:graphicData>
            </a:graphic>
          </wp:anchor>
        </w:drawing>
      </w:r>
    </w:p>
    <w:p w14:paraId="423C9C78" w14:textId="2A4B7286" w:rsidR="00343740" w:rsidRDefault="00343740" w:rsidP="00E3228F">
      <w:pPr>
        <w:pStyle w:val="ListParagraph"/>
        <w:rPr>
          <w:noProof/>
        </w:rPr>
      </w:pPr>
    </w:p>
    <w:p w14:paraId="2B754ABC" w14:textId="2BA8E1CA" w:rsidR="00343740" w:rsidRDefault="00343740" w:rsidP="00E3228F">
      <w:pPr>
        <w:pStyle w:val="ListParagraph"/>
        <w:rPr>
          <w:noProof/>
        </w:rPr>
      </w:pPr>
    </w:p>
    <w:p w14:paraId="78F0226A" w14:textId="2D44767A" w:rsidR="00343740" w:rsidRDefault="00343740" w:rsidP="00E3228F">
      <w:pPr>
        <w:pStyle w:val="ListParagraph"/>
        <w:rPr>
          <w:noProof/>
        </w:rPr>
      </w:pPr>
    </w:p>
    <w:p w14:paraId="59444A62" w14:textId="5475C9AA" w:rsidR="00343740" w:rsidRDefault="00343740" w:rsidP="00E3228F">
      <w:pPr>
        <w:pStyle w:val="ListParagraph"/>
        <w:rPr>
          <w:noProof/>
        </w:rPr>
      </w:pPr>
    </w:p>
    <w:p w14:paraId="4463A0D0" w14:textId="510D0F14" w:rsidR="00343740" w:rsidRDefault="00343740" w:rsidP="00E3228F">
      <w:pPr>
        <w:pStyle w:val="ListParagraph"/>
        <w:rPr>
          <w:noProof/>
        </w:rPr>
      </w:pPr>
    </w:p>
    <w:p w14:paraId="23FF7D45" w14:textId="170058E1" w:rsidR="00343740" w:rsidRDefault="00343740" w:rsidP="00E3228F">
      <w:pPr>
        <w:pStyle w:val="ListParagraph"/>
        <w:rPr>
          <w:noProof/>
        </w:rPr>
      </w:pPr>
    </w:p>
    <w:p w14:paraId="07DADF43" w14:textId="2EAB3960" w:rsidR="00343740" w:rsidRDefault="00343740" w:rsidP="00E3228F">
      <w:pPr>
        <w:pStyle w:val="ListParagraph"/>
        <w:rPr>
          <w:noProof/>
        </w:rPr>
      </w:pPr>
    </w:p>
    <w:p w14:paraId="74214D4B" w14:textId="66A80DF5" w:rsidR="00343740" w:rsidRDefault="00343740" w:rsidP="00E3228F">
      <w:pPr>
        <w:pStyle w:val="ListParagraph"/>
        <w:rPr>
          <w:noProof/>
        </w:rPr>
      </w:pPr>
    </w:p>
    <w:p w14:paraId="433DA86C" w14:textId="20E05479" w:rsidR="00343740" w:rsidRDefault="00343740" w:rsidP="00E3228F">
      <w:pPr>
        <w:pStyle w:val="ListParagraph"/>
        <w:rPr>
          <w:noProof/>
        </w:rPr>
      </w:pPr>
    </w:p>
    <w:p w14:paraId="6A0A129A" w14:textId="1F7888A5" w:rsidR="00343740" w:rsidRDefault="00343740" w:rsidP="00E3228F">
      <w:pPr>
        <w:pStyle w:val="ListParagraph"/>
        <w:rPr>
          <w:noProof/>
        </w:rPr>
      </w:pPr>
    </w:p>
    <w:p w14:paraId="6E1EEE97" w14:textId="2CED12C4" w:rsidR="00343740" w:rsidRDefault="00343740" w:rsidP="00E3228F">
      <w:pPr>
        <w:pStyle w:val="ListParagraph"/>
        <w:rPr>
          <w:noProof/>
        </w:rPr>
      </w:pPr>
    </w:p>
    <w:p w14:paraId="1DDA184D" w14:textId="6E4E8251" w:rsidR="00343740" w:rsidRDefault="00343740" w:rsidP="00E3228F">
      <w:pPr>
        <w:pStyle w:val="ListParagraph"/>
        <w:rPr>
          <w:noProof/>
        </w:rPr>
      </w:pPr>
    </w:p>
    <w:p w14:paraId="69E617D1" w14:textId="3B2C8E09" w:rsidR="00343740" w:rsidRDefault="00343740" w:rsidP="00E3228F">
      <w:pPr>
        <w:pStyle w:val="ListParagraph"/>
        <w:rPr>
          <w:noProof/>
        </w:rPr>
      </w:pPr>
    </w:p>
    <w:p w14:paraId="3751B255" w14:textId="1A2AEDAF" w:rsidR="00343740" w:rsidRDefault="00343740" w:rsidP="00E3228F">
      <w:pPr>
        <w:pStyle w:val="ListParagraph"/>
        <w:rPr>
          <w:noProof/>
        </w:rPr>
      </w:pPr>
    </w:p>
    <w:p w14:paraId="4ACB6119" w14:textId="7758CB81" w:rsidR="00343740" w:rsidRDefault="00343740" w:rsidP="00E3228F">
      <w:pPr>
        <w:pStyle w:val="ListParagraph"/>
        <w:rPr>
          <w:noProof/>
        </w:rPr>
      </w:pPr>
    </w:p>
    <w:p w14:paraId="24840262" w14:textId="40F14812" w:rsidR="00343740" w:rsidRDefault="00343740" w:rsidP="00E3228F">
      <w:pPr>
        <w:pStyle w:val="ListParagraph"/>
        <w:rPr>
          <w:noProof/>
        </w:rPr>
      </w:pPr>
    </w:p>
    <w:p w14:paraId="29211CE6" w14:textId="765E621E" w:rsidR="00343740" w:rsidRDefault="00343740" w:rsidP="00E3228F">
      <w:pPr>
        <w:pStyle w:val="ListParagraph"/>
        <w:rPr>
          <w:noProof/>
        </w:rPr>
      </w:pPr>
    </w:p>
    <w:p w14:paraId="1DE70C71" w14:textId="39602247" w:rsidR="00343740" w:rsidRDefault="00343740" w:rsidP="00E3228F">
      <w:pPr>
        <w:pStyle w:val="ListParagraph"/>
        <w:rPr>
          <w:noProof/>
        </w:rPr>
      </w:pPr>
    </w:p>
    <w:p w14:paraId="5DBF4C81" w14:textId="0EE6EAA0" w:rsidR="00343740" w:rsidRDefault="00343740" w:rsidP="00E3228F">
      <w:pPr>
        <w:pStyle w:val="ListParagraph"/>
        <w:rPr>
          <w:noProof/>
        </w:rPr>
      </w:pPr>
    </w:p>
    <w:p w14:paraId="4BC3B5F8" w14:textId="2E28CDA0" w:rsidR="00343740" w:rsidRDefault="00343740" w:rsidP="00E3228F">
      <w:pPr>
        <w:pStyle w:val="ListParagraph"/>
        <w:rPr>
          <w:noProof/>
        </w:rPr>
      </w:pPr>
    </w:p>
    <w:p w14:paraId="6E65477E" w14:textId="259FA0C8" w:rsidR="00343740" w:rsidRDefault="00343740" w:rsidP="00E3228F">
      <w:pPr>
        <w:pStyle w:val="ListParagraph"/>
        <w:rPr>
          <w:noProof/>
        </w:rPr>
      </w:pPr>
    </w:p>
    <w:p w14:paraId="1A6523DE" w14:textId="351DB57E" w:rsidR="00343740" w:rsidRDefault="00343740" w:rsidP="00E3228F">
      <w:pPr>
        <w:pStyle w:val="ListParagraph"/>
        <w:rPr>
          <w:noProof/>
        </w:rPr>
      </w:pPr>
    </w:p>
    <w:p w14:paraId="4FC8854E" w14:textId="5AAED5B4" w:rsidR="00343740" w:rsidRDefault="00343740" w:rsidP="00E3228F">
      <w:pPr>
        <w:pStyle w:val="ListParagraph"/>
        <w:rPr>
          <w:noProof/>
        </w:rPr>
      </w:pPr>
    </w:p>
    <w:p w14:paraId="00494877" w14:textId="6BEDDFBC" w:rsidR="00343740" w:rsidRDefault="001334CF" w:rsidP="00E3228F">
      <w:pPr>
        <w:pStyle w:val="ListParagraph"/>
        <w:rPr>
          <w:noProof/>
        </w:rPr>
      </w:pPr>
      <w:r>
        <w:rPr>
          <w:noProof/>
        </w:rPr>
        <w:lastRenderedPageBreak/>
        <mc:AlternateContent>
          <mc:Choice Requires="wps">
            <w:drawing>
              <wp:anchor distT="0" distB="0" distL="114300" distR="114300" simplePos="0" relativeHeight="251658249" behindDoc="0" locked="0" layoutInCell="1" allowOverlap="1" wp14:anchorId="1FAD2DEE" wp14:editId="4B8B2AC0">
                <wp:simplePos x="0" y="0"/>
                <wp:positionH relativeFrom="column">
                  <wp:posOffset>622935</wp:posOffset>
                </wp:positionH>
                <wp:positionV relativeFrom="paragraph">
                  <wp:posOffset>3170555</wp:posOffset>
                </wp:positionV>
                <wp:extent cx="448437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4484370" cy="635"/>
                        </a:xfrm>
                        <a:prstGeom prst="rect">
                          <a:avLst/>
                        </a:prstGeom>
                        <a:solidFill>
                          <a:prstClr val="white"/>
                        </a:solidFill>
                        <a:ln>
                          <a:noFill/>
                        </a:ln>
                      </wps:spPr>
                      <wps:txbx>
                        <w:txbxContent>
                          <w:p w14:paraId="7D96107A" w14:textId="3E239DB6" w:rsidR="001334CF" w:rsidRPr="003C7FDE" w:rsidRDefault="001334CF" w:rsidP="001334CF">
                            <w:pPr>
                              <w:pStyle w:val="Caption"/>
                              <w:rPr>
                                <w:noProof/>
                              </w:rPr>
                            </w:pPr>
                            <w:bookmarkStart w:id="26" w:name="_Ref45018376"/>
                            <w:bookmarkStart w:id="27" w:name="_Toc45559823"/>
                            <w:r>
                              <w:t xml:space="preserve">Figure </w:t>
                            </w:r>
                            <w:r w:rsidR="00D45D3E">
                              <w:fldChar w:fldCharType="begin"/>
                            </w:r>
                            <w:r w:rsidR="00D45D3E">
                              <w:instrText xml:space="preserve"> SEQ Figure \* ARABIC </w:instrText>
                            </w:r>
                            <w:r w:rsidR="00D45D3E">
                              <w:fldChar w:fldCharType="separate"/>
                            </w:r>
                            <w:r w:rsidR="003160D2">
                              <w:rPr>
                                <w:noProof/>
                              </w:rPr>
                              <w:t>7</w:t>
                            </w:r>
                            <w:r w:rsidR="00D45D3E">
                              <w:rPr>
                                <w:noProof/>
                              </w:rPr>
                              <w:fldChar w:fldCharType="end"/>
                            </w:r>
                            <w:bookmarkEnd w:id="26"/>
                            <w:r w:rsidR="00A834D1">
                              <w:rPr>
                                <w:noProof/>
                              </w:rPr>
                              <w:t xml:space="preserve"> A gap test concept drawn by myself</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AD2DEE" id="Text Box 11" o:spid="_x0000_s1031" type="#_x0000_t202" style="position:absolute;left:0;text-align:left;margin-left:49.05pt;margin-top:249.65pt;width:353.1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" stroked="f">
                <v:textbox style="mso-fit-shape-to-text:t" inset="0,0,0,0">
                  <w:txbxContent>
                    <w:p w14:paraId="7D96107A" w14:textId="3E239DB6" w:rsidR="001334CF" w:rsidRPr="003C7FDE" w:rsidRDefault="001334CF" w:rsidP="001334CF">
                      <w:pPr>
                        <w:pStyle w:val="Caption"/>
                        <w:rPr>
                          <w:noProof/>
                        </w:rPr>
                      </w:pPr>
                      <w:bookmarkStart w:id="28" w:name="_Ref45018376"/>
                      <w:bookmarkStart w:id="29" w:name="_Toc45559823"/>
                      <w:r>
                        <w:t xml:space="preserve">Figure </w:t>
                      </w:r>
                      <w:r w:rsidR="00D45D3E">
                        <w:fldChar w:fldCharType="begin"/>
                      </w:r>
                      <w:r w:rsidR="00D45D3E">
                        <w:instrText xml:space="preserve"> SEQ Figure \* ARABIC </w:instrText>
                      </w:r>
                      <w:r w:rsidR="00D45D3E">
                        <w:fldChar w:fldCharType="separate"/>
                      </w:r>
                      <w:r w:rsidR="003160D2">
                        <w:rPr>
                          <w:noProof/>
                        </w:rPr>
                        <w:t>7</w:t>
                      </w:r>
                      <w:r w:rsidR="00D45D3E">
                        <w:rPr>
                          <w:noProof/>
                        </w:rPr>
                        <w:fldChar w:fldCharType="end"/>
                      </w:r>
                      <w:bookmarkEnd w:id="28"/>
                      <w:r w:rsidR="00A834D1">
                        <w:rPr>
                          <w:noProof/>
                        </w:rPr>
                        <w:t xml:space="preserve"> A gap test concept drawn by myself</w:t>
                      </w:r>
                      <w:bookmarkEnd w:id="29"/>
                    </w:p>
                  </w:txbxContent>
                </v:textbox>
                <w10:wrap type="square"/>
              </v:shape>
            </w:pict>
          </mc:Fallback>
        </mc:AlternateContent>
      </w:r>
      <w:r w:rsidR="00343740">
        <w:rPr>
          <w:noProof/>
        </w:rPr>
        <w:drawing>
          <wp:anchor distT="0" distB="0" distL="114300" distR="114300" simplePos="0" relativeHeight="251658245" behindDoc="0" locked="0" layoutInCell="1" allowOverlap="1" wp14:anchorId="11E51E45" wp14:editId="05CD6090">
            <wp:simplePos x="0" y="0"/>
            <wp:positionH relativeFrom="margin">
              <wp:align>center</wp:align>
            </wp:positionH>
            <wp:positionV relativeFrom="margin">
              <wp:posOffset>-676275</wp:posOffset>
            </wp:positionV>
            <wp:extent cx="3095625" cy="4484370"/>
            <wp:effectExtent l="0" t="8572" r="952" b="953"/>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4624" t="16661" r="70917" b="13365"/>
                    <a:stretch/>
                  </pic:blipFill>
                  <pic:spPr bwMode="auto">
                    <a:xfrm rot="5400000">
                      <a:off x="0" y="0"/>
                      <a:ext cx="3095625" cy="4484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26CCAF" w14:textId="51388298" w:rsidR="00343740" w:rsidRDefault="00343740" w:rsidP="00E3228F">
      <w:pPr>
        <w:pStyle w:val="ListParagraph"/>
        <w:rPr>
          <w:noProof/>
        </w:rPr>
      </w:pPr>
    </w:p>
    <w:p w14:paraId="7CC604B1" w14:textId="73CEB582" w:rsidR="00343740" w:rsidRDefault="00343740" w:rsidP="00E3228F">
      <w:pPr>
        <w:pStyle w:val="ListParagraph"/>
        <w:rPr>
          <w:noProof/>
        </w:rPr>
      </w:pPr>
    </w:p>
    <w:p w14:paraId="7C5C86B5" w14:textId="414F4E1A" w:rsidR="00343740" w:rsidRDefault="00343740" w:rsidP="00E3228F">
      <w:pPr>
        <w:pStyle w:val="ListParagraph"/>
        <w:rPr>
          <w:noProof/>
        </w:rPr>
      </w:pPr>
    </w:p>
    <w:p w14:paraId="579C483C" w14:textId="2287C6B6" w:rsidR="00343740" w:rsidRDefault="00343740" w:rsidP="00E3228F">
      <w:pPr>
        <w:pStyle w:val="ListParagraph"/>
        <w:rPr>
          <w:noProof/>
        </w:rPr>
      </w:pPr>
    </w:p>
    <w:p w14:paraId="145370F3" w14:textId="010E6B77" w:rsidR="00343740" w:rsidRDefault="00343740" w:rsidP="00E3228F">
      <w:pPr>
        <w:pStyle w:val="ListParagraph"/>
        <w:rPr>
          <w:noProof/>
        </w:rPr>
      </w:pPr>
    </w:p>
    <w:p w14:paraId="65069C58" w14:textId="1F246B9B" w:rsidR="00343740" w:rsidRDefault="00343740" w:rsidP="00E3228F">
      <w:pPr>
        <w:pStyle w:val="ListParagraph"/>
        <w:rPr>
          <w:noProof/>
        </w:rPr>
      </w:pPr>
    </w:p>
    <w:p w14:paraId="6BD18FA6" w14:textId="4CF53641" w:rsidR="00343740" w:rsidRDefault="00343740" w:rsidP="00E3228F">
      <w:pPr>
        <w:pStyle w:val="ListParagraph"/>
        <w:rPr>
          <w:noProof/>
        </w:rPr>
      </w:pPr>
    </w:p>
    <w:p w14:paraId="23D4EFB5" w14:textId="1705A3BC" w:rsidR="00343740" w:rsidRDefault="00343740" w:rsidP="00E3228F">
      <w:pPr>
        <w:pStyle w:val="ListParagraph"/>
        <w:rPr>
          <w:noProof/>
        </w:rPr>
      </w:pPr>
    </w:p>
    <w:p w14:paraId="09FD918C" w14:textId="31A8952F" w:rsidR="00343740" w:rsidRDefault="00343740" w:rsidP="00E3228F">
      <w:pPr>
        <w:pStyle w:val="ListParagraph"/>
        <w:rPr>
          <w:noProof/>
        </w:rPr>
      </w:pPr>
    </w:p>
    <w:p w14:paraId="336D0B79" w14:textId="3C1C4977" w:rsidR="00343740" w:rsidRDefault="00343740" w:rsidP="00E3228F">
      <w:pPr>
        <w:pStyle w:val="ListParagraph"/>
        <w:rPr>
          <w:noProof/>
        </w:rPr>
      </w:pPr>
    </w:p>
    <w:p w14:paraId="264C78BF" w14:textId="08622B17" w:rsidR="00C511F5" w:rsidRDefault="00C511F5" w:rsidP="00E3228F">
      <w:pPr>
        <w:pStyle w:val="ListParagraph"/>
      </w:pPr>
    </w:p>
    <w:p w14:paraId="71E0CF9D" w14:textId="56F114F1" w:rsidR="002C7D92" w:rsidRDefault="002C7D92" w:rsidP="00647ABB">
      <w:pPr>
        <w:rPr>
          <w:noProof/>
        </w:rPr>
      </w:pPr>
    </w:p>
    <w:p w14:paraId="0C7959C9" w14:textId="5370AEBB" w:rsidR="00D90DA4" w:rsidRDefault="00D90DA4" w:rsidP="00647ABB">
      <w:pPr>
        <w:rPr>
          <w:noProof/>
        </w:rPr>
      </w:pPr>
    </w:p>
    <w:p w14:paraId="6320E674" w14:textId="061BC231" w:rsidR="00D90DA4" w:rsidRDefault="00D90DA4" w:rsidP="00647ABB">
      <w:pPr>
        <w:rPr>
          <w:noProof/>
        </w:rPr>
      </w:pPr>
    </w:p>
    <w:p w14:paraId="71F58EB7" w14:textId="208AB133" w:rsidR="00343740" w:rsidRDefault="00343740" w:rsidP="00647ABB">
      <w:pPr>
        <w:rPr>
          <w:noProof/>
        </w:rPr>
      </w:pPr>
    </w:p>
    <w:p w14:paraId="5965D3D6" w14:textId="327C9FD8" w:rsidR="00343740" w:rsidRDefault="00343740" w:rsidP="00647ABB">
      <w:pPr>
        <w:rPr>
          <w:noProof/>
        </w:rPr>
      </w:pPr>
    </w:p>
    <w:p w14:paraId="720CF8E8" w14:textId="6F7F4A5D" w:rsidR="00343740" w:rsidRDefault="00343740" w:rsidP="00647ABB">
      <w:pPr>
        <w:rPr>
          <w:noProof/>
        </w:rPr>
      </w:pPr>
    </w:p>
    <w:p w14:paraId="39B2F48D" w14:textId="0B009E38" w:rsidR="00343740" w:rsidRDefault="00343740" w:rsidP="00647ABB">
      <w:pPr>
        <w:rPr>
          <w:noProof/>
        </w:rPr>
      </w:pPr>
    </w:p>
    <w:p w14:paraId="35A802CB" w14:textId="35E72E29" w:rsidR="00343740" w:rsidRDefault="00343740" w:rsidP="00647ABB">
      <w:pPr>
        <w:rPr>
          <w:noProof/>
        </w:rPr>
      </w:pPr>
    </w:p>
    <w:p w14:paraId="0A6F3DDB" w14:textId="2968CC98" w:rsidR="00343740" w:rsidRDefault="00343740" w:rsidP="00647ABB">
      <w:pPr>
        <w:rPr>
          <w:noProof/>
        </w:rPr>
      </w:pPr>
    </w:p>
    <w:p w14:paraId="5FE61338" w14:textId="5496BFD5" w:rsidR="00FD5967" w:rsidRDefault="00354D46" w:rsidP="00354D46">
      <w:pPr>
        <w:pStyle w:val="Heading1"/>
        <w:rPr>
          <w:noProof/>
        </w:rPr>
      </w:pPr>
      <w:bookmarkStart w:id="30" w:name="_Toc45559801"/>
      <w:r>
        <w:rPr>
          <w:noProof/>
        </w:rPr>
        <w:t>Options review</w:t>
      </w:r>
      <w:bookmarkEnd w:id="30"/>
    </w:p>
    <w:p w14:paraId="037E7E37" w14:textId="7856D07F" w:rsidR="00354D46" w:rsidRDefault="00354D46" w:rsidP="00354D46"/>
    <w:p w14:paraId="2DA55981" w14:textId="667DF090" w:rsidR="00615B83" w:rsidRDefault="003573BD" w:rsidP="00354D46">
      <w:r>
        <w:t>The three design</w:t>
      </w:r>
      <w:r w:rsidR="008C5DA7">
        <w:t xml:space="preserve">s that were modelled were </w:t>
      </w:r>
      <w:r w:rsidR="003A4ED1">
        <w:t xml:space="preserve">brought to the table for </w:t>
      </w:r>
      <w:r w:rsidR="00CA137F">
        <w:t>review. Each design was analysed for its individual advantages and disadvantages.</w:t>
      </w:r>
    </w:p>
    <w:p w14:paraId="54422A53" w14:textId="614354A8" w:rsidR="00354D46" w:rsidRDefault="00DC6BA2" w:rsidP="00354D46">
      <w:r>
        <w:t xml:space="preserve"> </w:t>
      </w:r>
      <w:r>
        <w:tab/>
      </w:r>
    </w:p>
    <w:p w14:paraId="6F13A731" w14:textId="72219591" w:rsidR="001E53A3" w:rsidRDefault="0097287A" w:rsidP="00354D46">
      <w:r>
        <w:t xml:space="preserve">Design </w:t>
      </w:r>
      <w:r w:rsidR="00AE59ED">
        <w:t>one had the stakeholders excited due to its eccentric design</w:t>
      </w:r>
      <w:r w:rsidR="00FD3253">
        <w:t xml:space="preserve">, it holds 24 samples and has a clocking face. </w:t>
      </w:r>
      <w:r w:rsidR="00ED75FF">
        <w:t xml:space="preserve">The </w:t>
      </w:r>
      <w:r w:rsidR="001A75DC">
        <w:t xml:space="preserve">design also allowed for different adaptor plates to </w:t>
      </w:r>
      <w:r w:rsidR="00193275">
        <w:t xml:space="preserve">be fitted </w:t>
      </w:r>
      <w:r w:rsidR="00110C79">
        <w:t>giving the fixture the ability to sit in different places</w:t>
      </w:r>
      <w:r w:rsidR="00E92B32">
        <w:t>. The fixture</w:t>
      </w:r>
      <w:r w:rsidR="0021775C">
        <w:t xml:space="preserve"> has a unique way of </w:t>
      </w:r>
      <w:r w:rsidR="003C2A29">
        <w:t xml:space="preserve">holding the samples, using a plunger that retracts a sprung loaded clamp. However </w:t>
      </w:r>
      <w:r w:rsidR="00252B74">
        <w:t>explosive safety did not like the idea of having exposed springs within a fixture.</w:t>
      </w:r>
      <w:r w:rsidR="00D17E45">
        <w:t xml:space="preserve"> The clamping force </w:t>
      </w:r>
      <w:r w:rsidR="00812162">
        <w:t xml:space="preserve">from the springs could not be accurately measured </w:t>
      </w:r>
      <w:r w:rsidR="0094426A">
        <w:t>and therefore there was a concern that the sample could be crushed in the fixture.</w:t>
      </w:r>
    </w:p>
    <w:p w14:paraId="2822F2B2" w14:textId="5FC56D81" w:rsidR="00B436F7" w:rsidRDefault="00B436F7" w:rsidP="00354D46"/>
    <w:p w14:paraId="3406DBB6" w14:textId="5BEE3DFC" w:rsidR="00B436F7" w:rsidRDefault="00B436F7" w:rsidP="00354D46">
      <w:r>
        <w:t>The second design was the most favourable</w:t>
      </w:r>
      <w:r w:rsidR="00B44A87">
        <w:t xml:space="preserve"> among the stakeholders. This design has a removable </w:t>
      </w:r>
      <w:r w:rsidR="000B27CD">
        <w:t>stop plate to aid the set up. The plate is bolted to the front face of the fixture and the samples are butted against it to give an even hang out the front and back of the fixture.</w:t>
      </w:r>
      <w:r w:rsidR="00741D63">
        <w:t xml:space="preserve"> Once the samples are clamped in place</w:t>
      </w:r>
      <w:r w:rsidR="00AE69A3">
        <w:t xml:space="preserve"> </w:t>
      </w:r>
      <w:r w:rsidR="00741D63">
        <w:t>t</w:t>
      </w:r>
      <w:r w:rsidR="00AE69A3">
        <w:t>he plate would be removed prior to machining.</w:t>
      </w:r>
      <w:r w:rsidR="00373668">
        <w:t xml:space="preserve"> Although only holding 12 samples not 24 </w:t>
      </w:r>
      <w:r w:rsidR="00FE2B0D">
        <w:t xml:space="preserve">this </w:t>
      </w:r>
      <w:r w:rsidR="00951987">
        <w:t>was</w:t>
      </w:r>
      <w:r w:rsidR="00FE2B0D">
        <w:t xml:space="preserve"> favourable</w:t>
      </w:r>
      <w:r w:rsidR="00B54599">
        <w:t xml:space="preserve"> as it means the fixture fits within the lathes operating window.</w:t>
      </w:r>
      <w:r w:rsidR="00452542">
        <w:t xml:space="preserve"> </w:t>
      </w:r>
      <w:r w:rsidR="004C5CD7">
        <w:t xml:space="preserve">The fixture has been designed to sit directly under the CCTV camera </w:t>
      </w:r>
      <w:r w:rsidR="00D10768">
        <w:t xml:space="preserve">ensuring a good view of the front </w:t>
      </w:r>
      <w:r w:rsidR="00D10768">
        <w:lastRenderedPageBreak/>
        <w:t xml:space="preserve">and rear of the fixture at all times. A </w:t>
      </w:r>
      <w:r w:rsidR="00D97B05">
        <w:t>clocking face to aid set up</w:t>
      </w:r>
      <w:r w:rsidR="00D57175">
        <w:t xml:space="preserve"> meets customer requirements. The small foam </w:t>
      </w:r>
      <w:r w:rsidR="00BB3C7D">
        <w:t xml:space="preserve">tubes ensure that the correct clamping force is applied by compressing the rubber </w:t>
      </w:r>
      <w:r w:rsidR="00D50872">
        <w:t xml:space="preserve">when the clamp is bolted down. </w:t>
      </w:r>
      <w:r w:rsidR="00061EC0">
        <w:t xml:space="preserve">The precise </w:t>
      </w:r>
      <w:r w:rsidR="00BC419C">
        <w:t xml:space="preserve">dimensions of the mating and clamping faces apply the correct force without damaging the sample, a problem that has occurred </w:t>
      </w:r>
      <w:r w:rsidR="00410928">
        <w:t xml:space="preserve">with the </w:t>
      </w:r>
      <w:r w:rsidR="00723751">
        <w:t>previous</w:t>
      </w:r>
      <w:r w:rsidR="00410928">
        <w:t xml:space="preserve"> fixture.</w:t>
      </w:r>
    </w:p>
    <w:p w14:paraId="450C93A2" w14:textId="42BD8BBC" w:rsidR="001E53A3" w:rsidRDefault="001E53A3" w:rsidP="00354D46"/>
    <w:p w14:paraId="403493AF" w14:textId="2F11EEE0" w:rsidR="00F03CE7" w:rsidRDefault="0094426A" w:rsidP="00354D46">
      <w:r>
        <w:t>Design three</w:t>
      </w:r>
      <w:r w:rsidR="00CB5E34">
        <w:t xml:space="preserve"> is </w:t>
      </w:r>
      <w:r w:rsidR="00ED44A1">
        <w:t>like</w:t>
      </w:r>
      <w:r w:rsidR="00CB5E34">
        <w:t xml:space="preserve"> design two however it holds 24 samples, this reduces the explosive handling and machining time and the program only needs to be run once not twice.</w:t>
      </w:r>
      <w:r w:rsidR="00ED3AC1">
        <w:t xml:space="preserve"> This design also enables the samples to be loaded </w:t>
      </w:r>
      <w:r w:rsidR="004940B7">
        <w:t xml:space="preserve">on the workbench and </w:t>
      </w:r>
      <w:r w:rsidR="007C620D">
        <w:t xml:space="preserve">then the clamped units bolted to the fixture. </w:t>
      </w:r>
      <w:r w:rsidR="006273DD">
        <w:t>However,</w:t>
      </w:r>
      <w:r w:rsidR="00C45AA0">
        <w:t xml:space="preserve"> because the </w:t>
      </w:r>
      <w:r w:rsidR="006273DD">
        <w:t>fixture can hold 24 samples it sits outside the lathes operating window.</w:t>
      </w:r>
    </w:p>
    <w:p w14:paraId="72CC6C63" w14:textId="27670F9F" w:rsidR="00354D46" w:rsidRDefault="00354D46" w:rsidP="00354D46"/>
    <w:p w14:paraId="37CF11C4" w14:textId="1DDA836D" w:rsidR="00354D46" w:rsidRDefault="00354D46" w:rsidP="00354D46"/>
    <w:p w14:paraId="46315AD1" w14:textId="77777777" w:rsidR="00F03CE7" w:rsidRDefault="00F03CE7" w:rsidP="00354D46"/>
    <w:p w14:paraId="16C1AE8D" w14:textId="77777777" w:rsidR="00F03CE7" w:rsidRDefault="00F03CE7" w:rsidP="00354D46"/>
    <w:p w14:paraId="28A25003" w14:textId="77777777" w:rsidR="00F03CE7" w:rsidRDefault="00F03CE7" w:rsidP="00354D46"/>
    <w:p w14:paraId="1CF6F170" w14:textId="478D7E6B" w:rsidR="00354D46" w:rsidRDefault="005A1B5F" w:rsidP="00354D46">
      <w:r>
        <w:rPr>
          <w:noProof/>
        </w:rPr>
        <mc:AlternateContent>
          <mc:Choice Requires="wps">
            <w:drawing>
              <wp:anchor distT="0" distB="0" distL="114300" distR="114300" simplePos="0" relativeHeight="251658254" behindDoc="0" locked="0" layoutInCell="1" allowOverlap="1" wp14:anchorId="3311EC13" wp14:editId="789E010D">
                <wp:simplePos x="0" y="0"/>
                <wp:positionH relativeFrom="column">
                  <wp:posOffset>932180</wp:posOffset>
                </wp:positionH>
                <wp:positionV relativeFrom="paragraph">
                  <wp:posOffset>3545205</wp:posOffset>
                </wp:positionV>
                <wp:extent cx="38671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867150" cy="635"/>
                        </a:xfrm>
                        <a:prstGeom prst="rect">
                          <a:avLst/>
                        </a:prstGeom>
                        <a:solidFill>
                          <a:prstClr val="white"/>
                        </a:solidFill>
                        <a:ln>
                          <a:noFill/>
                        </a:ln>
                      </wps:spPr>
                      <wps:txbx>
                        <w:txbxContent>
                          <w:p w14:paraId="1CA74A32" w14:textId="5987ACD8" w:rsidR="005A1B5F" w:rsidRPr="00D9194F" w:rsidRDefault="005A1B5F" w:rsidP="005A1B5F">
                            <w:pPr>
                              <w:pStyle w:val="Caption"/>
                            </w:pPr>
                            <w:bookmarkStart w:id="31" w:name="_Toc45559824"/>
                            <w:r>
                              <w:t xml:space="preserve">Figure </w:t>
                            </w:r>
                            <w:r w:rsidR="00D45D3E">
                              <w:fldChar w:fldCharType="begin"/>
                            </w:r>
                            <w:r w:rsidR="00D45D3E">
                              <w:instrText xml:space="preserve"> SEQ Figure \* ARABIC </w:instrText>
                            </w:r>
                            <w:r w:rsidR="00D45D3E">
                              <w:fldChar w:fldCharType="separate"/>
                            </w:r>
                            <w:r w:rsidR="003160D2">
                              <w:rPr>
                                <w:noProof/>
                              </w:rPr>
                              <w:t>8</w:t>
                            </w:r>
                            <w:r w:rsidR="00D45D3E">
                              <w:rPr>
                                <w:noProof/>
                              </w:rPr>
                              <w:fldChar w:fldCharType="end"/>
                            </w:r>
                            <w:r w:rsidR="009565DC">
                              <w:t xml:space="preserve"> </w:t>
                            </w:r>
                            <w:r w:rsidR="0097287A">
                              <w:t>- Desig</w:t>
                            </w:r>
                            <w:r w:rsidR="009565DC">
                              <w:t>n 1</w:t>
                            </w:r>
                            <w:r w:rsidR="00A834D1">
                              <w:t xml:space="preserve"> Modelled by </w:t>
                            </w:r>
                            <w:proofErr w:type="spellStart"/>
                            <w:r w:rsidR="00A834D1">
                              <w:t>J.Chapman</w:t>
                            </w:r>
                            <w:proofErr w:type="spellEnd"/>
                            <w:r w:rsidR="00A834D1">
                              <w:t xml:space="preserve">  </w:t>
                            </w:r>
                            <w:sdt>
                              <w:sdtPr>
                                <w:id w:val="-78294757"/>
                                <w:citation/>
                              </w:sdtPr>
                              <w:sdtEndPr/>
                              <w:sdtContent>
                                <w:r w:rsidR="00CD2F14">
                                  <w:fldChar w:fldCharType="begin"/>
                                </w:r>
                                <w:r w:rsidR="00CD2F14">
                                  <w:rPr>
                                    <w:lang w:val="en-US"/>
                                  </w:rPr>
                                  <w:instrText xml:space="preserve"> CITATION Jas93 \l 1033 </w:instrText>
                                </w:r>
                                <w:r w:rsidR="00CD2F14">
                                  <w:fldChar w:fldCharType="separate"/>
                                </w:r>
                                <w:r w:rsidR="00C853BA" w:rsidRPr="00C853BA">
                                  <w:rPr>
                                    <w:noProof/>
                                    <w:lang w:val="en-US"/>
                                  </w:rPr>
                                  <w:t>[1]</w:t>
                                </w:r>
                                <w:r w:rsidR="00CD2F14">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1EC13" id="Text Box 17" o:spid="_x0000_s1032" type="#_x0000_t202" style="position:absolute;margin-left:73.4pt;margin-top:279.15pt;width:304.5pt;height:.05pt;z-index:2516582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" stroked="f">
                <v:textbox style="mso-fit-shape-to-text:t" inset="0,0,0,0">
                  <w:txbxContent>
                    <w:p w14:paraId="1CA74A32" w14:textId="5987ACD8" w:rsidR="005A1B5F" w:rsidRPr="00D9194F" w:rsidRDefault="005A1B5F" w:rsidP="005A1B5F">
                      <w:pPr>
                        <w:pStyle w:val="Caption"/>
                      </w:pPr>
                      <w:bookmarkStart w:id="32" w:name="_Toc45559824"/>
                      <w:r>
                        <w:t xml:space="preserve">Figure </w:t>
                      </w:r>
                      <w:r w:rsidR="00D45D3E">
                        <w:fldChar w:fldCharType="begin"/>
                      </w:r>
                      <w:r w:rsidR="00D45D3E">
                        <w:instrText xml:space="preserve"> SEQ Figure \* ARABIC </w:instrText>
                      </w:r>
                      <w:r w:rsidR="00D45D3E">
                        <w:fldChar w:fldCharType="separate"/>
                      </w:r>
                      <w:r w:rsidR="003160D2">
                        <w:rPr>
                          <w:noProof/>
                        </w:rPr>
                        <w:t>8</w:t>
                      </w:r>
                      <w:r w:rsidR="00D45D3E">
                        <w:rPr>
                          <w:noProof/>
                        </w:rPr>
                        <w:fldChar w:fldCharType="end"/>
                      </w:r>
                      <w:r w:rsidR="009565DC">
                        <w:t xml:space="preserve"> </w:t>
                      </w:r>
                      <w:r w:rsidR="0097287A">
                        <w:t>- Desig</w:t>
                      </w:r>
                      <w:r w:rsidR="009565DC">
                        <w:t>n 1</w:t>
                      </w:r>
                      <w:r w:rsidR="00A834D1">
                        <w:t xml:space="preserve"> Modelled by </w:t>
                      </w:r>
                      <w:proofErr w:type="spellStart"/>
                      <w:r w:rsidR="00A834D1">
                        <w:t>J.Chapman</w:t>
                      </w:r>
                      <w:proofErr w:type="spellEnd"/>
                      <w:r w:rsidR="00A834D1">
                        <w:t xml:space="preserve">  </w:t>
                      </w:r>
                      <w:sdt>
                        <w:sdtPr>
                          <w:id w:val="-78294757"/>
                          <w:citation/>
                        </w:sdtPr>
                        <w:sdtEndPr/>
                        <w:sdtContent>
                          <w:r w:rsidR="00CD2F14">
                            <w:fldChar w:fldCharType="begin"/>
                          </w:r>
                          <w:r w:rsidR="00CD2F14">
                            <w:rPr>
                              <w:lang w:val="en-US"/>
                            </w:rPr>
                            <w:instrText xml:space="preserve"> CITATION Jas93 \l 1033 </w:instrText>
                          </w:r>
                          <w:r w:rsidR="00CD2F14">
                            <w:fldChar w:fldCharType="separate"/>
                          </w:r>
                          <w:r w:rsidR="00C853BA" w:rsidRPr="00C853BA">
                            <w:rPr>
                              <w:noProof/>
                              <w:lang w:val="en-US"/>
                            </w:rPr>
                            <w:t>[1]</w:t>
                          </w:r>
                          <w:r w:rsidR="00CD2F14">
                            <w:fldChar w:fldCharType="end"/>
                          </w:r>
                        </w:sdtContent>
                      </w:sdt>
                      <w:bookmarkEnd w:id="32"/>
                    </w:p>
                  </w:txbxContent>
                </v:textbox>
                <w10:wrap type="square"/>
              </v:shape>
            </w:pict>
          </mc:Fallback>
        </mc:AlternateContent>
      </w:r>
      <w:r w:rsidR="005F4DEA" w:rsidRPr="001E53A3">
        <w:rPr>
          <w:noProof/>
        </w:rPr>
        <w:drawing>
          <wp:anchor distT="0" distB="0" distL="114300" distR="114300" simplePos="0" relativeHeight="251658251" behindDoc="0" locked="0" layoutInCell="1" allowOverlap="1" wp14:anchorId="1AF4D06F" wp14:editId="0C43B540">
            <wp:simplePos x="0" y="0"/>
            <wp:positionH relativeFrom="margin">
              <wp:align>center</wp:align>
            </wp:positionH>
            <wp:positionV relativeFrom="paragraph">
              <wp:posOffset>9525</wp:posOffset>
            </wp:positionV>
            <wp:extent cx="3867150" cy="3478530"/>
            <wp:effectExtent l="0" t="0" r="0" b="762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67150" cy="3478530"/>
                    </a:xfrm>
                    <a:prstGeom prst="rect">
                      <a:avLst/>
                    </a:prstGeom>
                  </pic:spPr>
                </pic:pic>
              </a:graphicData>
            </a:graphic>
            <wp14:sizeRelH relativeFrom="margin">
              <wp14:pctWidth>0</wp14:pctWidth>
            </wp14:sizeRelH>
            <wp14:sizeRelV relativeFrom="margin">
              <wp14:pctHeight>0</wp14:pctHeight>
            </wp14:sizeRelV>
          </wp:anchor>
        </w:drawing>
      </w:r>
    </w:p>
    <w:p w14:paraId="393FAB98" w14:textId="5D2F1028" w:rsidR="00F03CE7" w:rsidRDefault="00F03CE7" w:rsidP="003D14C4"/>
    <w:p w14:paraId="4873A485" w14:textId="3EEB08A8" w:rsidR="00F03CE7" w:rsidRDefault="00F03CE7" w:rsidP="003D14C4"/>
    <w:p w14:paraId="7320B57A" w14:textId="3CD718CD" w:rsidR="00F03CE7" w:rsidRDefault="00F03CE7" w:rsidP="003D14C4"/>
    <w:p w14:paraId="2C0D9300" w14:textId="2691D327" w:rsidR="00F03CE7" w:rsidRDefault="00F03CE7" w:rsidP="003D14C4"/>
    <w:p w14:paraId="2079A710" w14:textId="1343D126" w:rsidR="00F03CE7" w:rsidRDefault="00F03CE7" w:rsidP="003D14C4"/>
    <w:p w14:paraId="1A4F0C0F" w14:textId="5E51F01B" w:rsidR="00F03CE7" w:rsidRDefault="00F03CE7" w:rsidP="003D14C4"/>
    <w:p w14:paraId="23873CF5" w14:textId="78A9AA93" w:rsidR="00F03CE7" w:rsidRDefault="00F03CE7" w:rsidP="003D14C4"/>
    <w:p w14:paraId="52DE57A1" w14:textId="437B9F44" w:rsidR="00F03CE7" w:rsidRDefault="00F03CE7" w:rsidP="003D14C4"/>
    <w:p w14:paraId="0BBFA90C" w14:textId="3E6D490C" w:rsidR="001E53A3" w:rsidRDefault="001E53A3" w:rsidP="003D14C4"/>
    <w:p w14:paraId="646C6FDB" w14:textId="19F20C57" w:rsidR="001E53A3" w:rsidRDefault="001E53A3" w:rsidP="003D14C4"/>
    <w:p w14:paraId="7BD7AD74" w14:textId="3DE41D90" w:rsidR="001E53A3" w:rsidRDefault="001E53A3" w:rsidP="003D14C4"/>
    <w:p w14:paraId="6A620052" w14:textId="3AC41C48" w:rsidR="003D14C4" w:rsidRDefault="003D14C4" w:rsidP="003D14C4"/>
    <w:p w14:paraId="12D1A1FA" w14:textId="4731B1A1" w:rsidR="003D14C4" w:rsidRDefault="003D14C4" w:rsidP="003D14C4"/>
    <w:p w14:paraId="1A88A32F" w14:textId="3154B322" w:rsidR="003D14C4" w:rsidRDefault="003D14C4" w:rsidP="003D14C4"/>
    <w:p w14:paraId="36D55DB5" w14:textId="53FDCAA8" w:rsidR="003D14C4" w:rsidRDefault="003D14C4" w:rsidP="003D14C4"/>
    <w:p w14:paraId="5DAE7450" w14:textId="5CE62D2A" w:rsidR="003D14C4" w:rsidRDefault="003D14C4" w:rsidP="003D14C4"/>
    <w:p w14:paraId="09905658" w14:textId="566EFA8A" w:rsidR="003D14C4" w:rsidRDefault="003D14C4" w:rsidP="003D14C4"/>
    <w:p w14:paraId="04FADBC2" w14:textId="04474578" w:rsidR="003D14C4" w:rsidRDefault="003D14C4" w:rsidP="003D14C4">
      <w:r w:rsidRPr="005F4DEA">
        <w:rPr>
          <w:noProof/>
        </w:rPr>
        <w:lastRenderedPageBreak/>
        <w:drawing>
          <wp:anchor distT="0" distB="0" distL="114300" distR="114300" simplePos="0" relativeHeight="251658252" behindDoc="0" locked="0" layoutInCell="1" allowOverlap="1" wp14:anchorId="67763AED" wp14:editId="7A206CAC">
            <wp:simplePos x="0" y="0"/>
            <wp:positionH relativeFrom="margin">
              <wp:align>center</wp:align>
            </wp:positionH>
            <wp:positionV relativeFrom="paragraph">
              <wp:posOffset>0</wp:posOffset>
            </wp:positionV>
            <wp:extent cx="4886325" cy="3751580"/>
            <wp:effectExtent l="0" t="0" r="9525" b="1270"/>
            <wp:wrapSquare wrapText="bothSides"/>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86325" cy="3751580"/>
                    </a:xfrm>
                    <a:prstGeom prst="rect">
                      <a:avLst/>
                    </a:prstGeom>
                  </pic:spPr>
                </pic:pic>
              </a:graphicData>
            </a:graphic>
            <wp14:sizeRelH relativeFrom="margin">
              <wp14:pctWidth>0</wp14:pctWidth>
            </wp14:sizeRelH>
            <wp14:sizeRelV relativeFrom="margin">
              <wp14:pctHeight>0</wp14:pctHeight>
            </wp14:sizeRelV>
          </wp:anchor>
        </w:drawing>
      </w:r>
    </w:p>
    <w:p w14:paraId="2C38A938" w14:textId="689B5651" w:rsidR="003D14C4" w:rsidRDefault="003D14C4" w:rsidP="003D14C4"/>
    <w:p w14:paraId="3B095D4A" w14:textId="2018F5B7" w:rsidR="003D14C4" w:rsidRDefault="003D14C4" w:rsidP="003D14C4"/>
    <w:p w14:paraId="25CA4370" w14:textId="010645D6" w:rsidR="003D14C4" w:rsidRDefault="003D14C4" w:rsidP="003D14C4"/>
    <w:p w14:paraId="5273B88C" w14:textId="109913C8" w:rsidR="003D14C4" w:rsidRDefault="003D14C4" w:rsidP="003D14C4"/>
    <w:p w14:paraId="72B0BD43" w14:textId="5A02D91B" w:rsidR="003D14C4" w:rsidRDefault="003D14C4" w:rsidP="003D14C4"/>
    <w:p w14:paraId="66BA4ABA" w14:textId="415ED1BA" w:rsidR="003D14C4" w:rsidRDefault="003D14C4" w:rsidP="003D14C4"/>
    <w:p w14:paraId="6F125C70" w14:textId="32C03E06" w:rsidR="003D14C4" w:rsidRDefault="003D14C4" w:rsidP="003D14C4"/>
    <w:p w14:paraId="445DCABC" w14:textId="4661B9C2" w:rsidR="003D14C4" w:rsidRDefault="003D14C4" w:rsidP="003D14C4"/>
    <w:p w14:paraId="32B9ABD8" w14:textId="6BDA2656" w:rsidR="003D14C4" w:rsidRDefault="003D14C4" w:rsidP="003D14C4"/>
    <w:p w14:paraId="2A60FFF4" w14:textId="0072D9A2" w:rsidR="003D14C4" w:rsidRDefault="003D14C4" w:rsidP="003D14C4"/>
    <w:p w14:paraId="73AA6B54" w14:textId="68127736" w:rsidR="003D14C4" w:rsidRDefault="003D14C4" w:rsidP="003D14C4"/>
    <w:p w14:paraId="360F0AF8" w14:textId="2D0567E3" w:rsidR="003D14C4" w:rsidRDefault="003D14C4" w:rsidP="003D14C4"/>
    <w:p w14:paraId="699A2388" w14:textId="75D02F1B" w:rsidR="003D14C4" w:rsidRDefault="003D14C4" w:rsidP="003D14C4">
      <w:r>
        <w:rPr>
          <w:noProof/>
        </w:rPr>
        <mc:AlternateContent>
          <mc:Choice Requires="wps">
            <w:drawing>
              <wp:anchor distT="0" distB="0" distL="114300" distR="114300" simplePos="0" relativeHeight="251658255" behindDoc="0" locked="0" layoutInCell="1" allowOverlap="1" wp14:anchorId="3D1DFE26" wp14:editId="4EAC2647">
                <wp:simplePos x="0" y="0"/>
                <wp:positionH relativeFrom="margin">
                  <wp:align>center</wp:align>
                </wp:positionH>
                <wp:positionV relativeFrom="paragraph">
                  <wp:posOffset>83185</wp:posOffset>
                </wp:positionV>
                <wp:extent cx="4886325" cy="635"/>
                <wp:effectExtent l="0" t="0" r="9525" b="0"/>
                <wp:wrapSquare wrapText="bothSides"/>
                <wp:docPr id="18" name="Text Box 18"/>
                <wp:cNvGraphicFramePr/>
                <a:graphic xmlns:a="http://schemas.openxmlformats.org/drawingml/2006/main">
                  <a:graphicData uri="http://schemas.microsoft.com/office/word/2010/wordprocessingShape">
                    <wps:wsp>
                      <wps:cNvSpPr txBox="1"/>
                      <wps:spPr>
                        <a:xfrm>
                          <a:off x="0" y="0"/>
                          <a:ext cx="4886325" cy="635"/>
                        </a:xfrm>
                        <a:prstGeom prst="rect">
                          <a:avLst/>
                        </a:prstGeom>
                        <a:solidFill>
                          <a:prstClr val="white"/>
                        </a:solidFill>
                        <a:ln>
                          <a:noFill/>
                        </a:ln>
                      </wps:spPr>
                      <wps:txbx>
                        <w:txbxContent>
                          <w:p w14:paraId="2FDD5D8F" w14:textId="75AAAAEE" w:rsidR="005A1B5F" w:rsidRPr="00577043" w:rsidRDefault="005A1B5F" w:rsidP="005A1B5F">
                            <w:pPr>
                              <w:pStyle w:val="Caption"/>
                              <w:rPr>
                                <w:noProof/>
                              </w:rPr>
                            </w:pPr>
                            <w:bookmarkStart w:id="33" w:name="_Toc45559825"/>
                            <w:r>
                              <w:t xml:space="preserve">Figure </w:t>
                            </w:r>
                            <w:r w:rsidR="00D45D3E">
                              <w:fldChar w:fldCharType="begin"/>
                            </w:r>
                            <w:r w:rsidR="00D45D3E">
                              <w:instrText xml:space="preserve"> SEQ Figure \* ARABIC </w:instrText>
                            </w:r>
                            <w:r w:rsidR="00D45D3E">
                              <w:fldChar w:fldCharType="separate"/>
                            </w:r>
                            <w:r w:rsidR="003160D2">
                              <w:rPr>
                                <w:noProof/>
                              </w:rPr>
                              <w:t>9</w:t>
                            </w:r>
                            <w:r w:rsidR="00D45D3E">
                              <w:rPr>
                                <w:noProof/>
                              </w:rPr>
                              <w:fldChar w:fldCharType="end"/>
                            </w:r>
                            <w:r w:rsidR="009565DC">
                              <w:t xml:space="preserve"> </w:t>
                            </w:r>
                            <w:r w:rsidR="0097287A">
                              <w:t>- Design</w:t>
                            </w:r>
                            <w:r w:rsidR="009565DC">
                              <w:t xml:space="preserve"> 2</w:t>
                            </w:r>
                            <w:r w:rsidR="00CD2F14">
                              <w:t xml:space="preserve"> Modelled by </w:t>
                            </w:r>
                            <w:proofErr w:type="spellStart"/>
                            <w:r w:rsidR="00CD2F14">
                              <w:t>T.Hartnell</w:t>
                            </w:r>
                            <w:proofErr w:type="spellEnd"/>
                            <w:r w:rsidR="00CD2F14">
                              <w:t xml:space="preserve"> </w:t>
                            </w:r>
                            <w:sdt>
                              <w:sdtPr>
                                <w:id w:val="-292297635"/>
                                <w:citation/>
                              </w:sdtPr>
                              <w:sdtEndPr/>
                              <w:sdtContent>
                                <w:r w:rsidR="00CD2F14">
                                  <w:fldChar w:fldCharType="begin"/>
                                </w:r>
                                <w:r w:rsidR="00CD2F14">
                                  <w:rPr>
                                    <w:lang w:val="en-US"/>
                                  </w:rPr>
                                  <w:instrText xml:space="preserve"> CITATION THa20 \l 1033 </w:instrText>
                                </w:r>
                                <w:r w:rsidR="00CD2F14">
                                  <w:fldChar w:fldCharType="separate"/>
                                </w:r>
                                <w:r w:rsidR="00C853BA" w:rsidRPr="00C853BA">
                                  <w:rPr>
                                    <w:noProof/>
                                    <w:lang w:val="en-US"/>
                                  </w:rPr>
                                  <w:t>[5]</w:t>
                                </w:r>
                                <w:r w:rsidR="00CD2F14">
                                  <w:fldChar w:fldCharType="end"/>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1DFE26" id="Text Box 18" o:spid="_x0000_s1033" type="#_x0000_t202" style="position:absolute;margin-left:0;margin-top:6.55pt;width:384.75pt;height:.05pt;z-index:251658255;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" stroked="f">
                <v:textbox style="mso-fit-shape-to-text:t" inset="0,0,0,0">
                  <w:txbxContent>
                    <w:p w14:paraId="2FDD5D8F" w14:textId="75AAAAEE" w:rsidR="005A1B5F" w:rsidRPr="00577043" w:rsidRDefault="005A1B5F" w:rsidP="005A1B5F">
                      <w:pPr>
                        <w:pStyle w:val="Caption"/>
                        <w:rPr>
                          <w:noProof/>
                        </w:rPr>
                      </w:pPr>
                      <w:bookmarkStart w:id="34" w:name="_Toc45559825"/>
                      <w:r>
                        <w:t xml:space="preserve">Figure </w:t>
                      </w:r>
                      <w:r w:rsidR="00D45D3E">
                        <w:fldChar w:fldCharType="begin"/>
                      </w:r>
                      <w:r w:rsidR="00D45D3E">
                        <w:instrText xml:space="preserve"> SEQ Figure \* ARABIC </w:instrText>
                      </w:r>
                      <w:r w:rsidR="00D45D3E">
                        <w:fldChar w:fldCharType="separate"/>
                      </w:r>
                      <w:r w:rsidR="003160D2">
                        <w:rPr>
                          <w:noProof/>
                        </w:rPr>
                        <w:t>9</w:t>
                      </w:r>
                      <w:r w:rsidR="00D45D3E">
                        <w:rPr>
                          <w:noProof/>
                        </w:rPr>
                        <w:fldChar w:fldCharType="end"/>
                      </w:r>
                      <w:r w:rsidR="009565DC">
                        <w:t xml:space="preserve"> </w:t>
                      </w:r>
                      <w:r w:rsidR="0097287A">
                        <w:t>- Design</w:t>
                      </w:r>
                      <w:r w:rsidR="009565DC">
                        <w:t xml:space="preserve"> 2</w:t>
                      </w:r>
                      <w:r w:rsidR="00CD2F14">
                        <w:t xml:space="preserve"> Modelled by </w:t>
                      </w:r>
                      <w:proofErr w:type="spellStart"/>
                      <w:r w:rsidR="00CD2F14">
                        <w:t>T.Hartnell</w:t>
                      </w:r>
                      <w:proofErr w:type="spellEnd"/>
                      <w:r w:rsidR="00CD2F14">
                        <w:t xml:space="preserve"> </w:t>
                      </w:r>
                      <w:sdt>
                        <w:sdtPr>
                          <w:id w:val="-292297635"/>
                          <w:citation/>
                        </w:sdtPr>
                        <w:sdtEndPr/>
                        <w:sdtContent>
                          <w:r w:rsidR="00CD2F14">
                            <w:fldChar w:fldCharType="begin"/>
                          </w:r>
                          <w:r w:rsidR="00CD2F14">
                            <w:rPr>
                              <w:lang w:val="en-US"/>
                            </w:rPr>
                            <w:instrText xml:space="preserve"> CITATION THa20 \l 1033 </w:instrText>
                          </w:r>
                          <w:r w:rsidR="00CD2F14">
                            <w:fldChar w:fldCharType="separate"/>
                          </w:r>
                          <w:r w:rsidR="00C853BA" w:rsidRPr="00C853BA">
                            <w:rPr>
                              <w:noProof/>
                              <w:lang w:val="en-US"/>
                            </w:rPr>
                            <w:t>[5]</w:t>
                          </w:r>
                          <w:r w:rsidR="00CD2F14">
                            <w:fldChar w:fldCharType="end"/>
                          </w:r>
                        </w:sdtContent>
                      </w:sdt>
                      <w:bookmarkEnd w:id="34"/>
                    </w:p>
                  </w:txbxContent>
                </v:textbox>
                <w10:wrap type="square" anchorx="margin"/>
              </v:shape>
            </w:pict>
          </mc:Fallback>
        </mc:AlternateContent>
      </w:r>
    </w:p>
    <w:p w14:paraId="01A591F5" w14:textId="47C57C06" w:rsidR="001E53A3" w:rsidRDefault="00F03CE7" w:rsidP="003D14C4">
      <w:r w:rsidRPr="009B1A47">
        <w:rPr>
          <w:noProof/>
        </w:rPr>
        <w:drawing>
          <wp:anchor distT="0" distB="0" distL="114300" distR="114300" simplePos="0" relativeHeight="251658253" behindDoc="0" locked="0" layoutInCell="1" allowOverlap="1" wp14:anchorId="534F0690" wp14:editId="6D62D150">
            <wp:simplePos x="0" y="0"/>
            <wp:positionH relativeFrom="margin">
              <wp:posOffset>779780</wp:posOffset>
            </wp:positionH>
            <wp:positionV relativeFrom="paragraph">
              <wp:posOffset>158750</wp:posOffset>
            </wp:positionV>
            <wp:extent cx="4095750" cy="4095750"/>
            <wp:effectExtent l="0" t="0" r="0" b="0"/>
            <wp:wrapSquare wrapText="bothSides"/>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4095750" cy="4095750"/>
                    </a:xfrm>
                    <a:prstGeom prst="rect">
                      <a:avLst/>
                    </a:prstGeom>
                  </pic:spPr>
                </pic:pic>
              </a:graphicData>
            </a:graphic>
          </wp:anchor>
        </w:drawing>
      </w:r>
    </w:p>
    <w:p w14:paraId="09AF2648" w14:textId="53FC0DCB" w:rsidR="001E53A3" w:rsidRDefault="001E53A3" w:rsidP="003D14C4"/>
    <w:p w14:paraId="3186A645" w14:textId="6BB9406C" w:rsidR="001E53A3" w:rsidRDefault="001E53A3" w:rsidP="003D14C4"/>
    <w:p w14:paraId="049B8EA7" w14:textId="77777777" w:rsidR="001E53A3" w:rsidRDefault="001E53A3" w:rsidP="003D14C4"/>
    <w:p w14:paraId="79EB26A5" w14:textId="77777777" w:rsidR="001E53A3" w:rsidRDefault="001E53A3" w:rsidP="003D14C4"/>
    <w:p w14:paraId="3DDE5E89" w14:textId="77777777" w:rsidR="001E53A3" w:rsidRDefault="001E53A3" w:rsidP="003D14C4"/>
    <w:p w14:paraId="4CF2CE79" w14:textId="77777777" w:rsidR="001E53A3" w:rsidRDefault="001E53A3" w:rsidP="003D14C4"/>
    <w:p w14:paraId="6B4EC8F6" w14:textId="77777777" w:rsidR="001E53A3" w:rsidRDefault="001E53A3" w:rsidP="003D14C4"/>
    <w:p w14:paraId="06011ED2" w14:textId="77777777" w:rsidR="001E53A3" w:rsidRDefault="001E53A3" w:rsidP="003D14C4"/>
    <w:p w14:paraId="758CF323" w14:textId="62D18FBA" w:rsidR="001E53A3" w:rsidRDefault="001E53A3" w:rsidP="003D14C4"/>
    <w:p w14:paraId="4E839534" w14:textId="3F1F9C84" w:rsidR="001E53A3" w:rsidRDefault="001E53A3" w:rsidP="003D14C4"/>
    <w:p w14:paraId="77D2C2C8" w14:textId="0DB0B104" w:rsidR="001E53A3" w:rsidRDefault="001E53A3" w:rsidP="003D14C4"/>
    <w:p w14:paraId="47314987" w14:textId="3FBA4246" w:rsidR="001E53A3" w:rsidRDefault="001E53A3" w:rsidP="003D14C4"/>
    <w:p w14:paraId="37BF7F3A" w14:textId="66EF48BD" w:rsidR="001E53A3" w:rsidRDefault="001E53A3" w:rsidP="003D14C4"/>
    <w:p w14:paraId="0AE49D99" w14:textId="6BA474DC" w:rsidR="001E53A3" w:rsidRDefault="001E53A3" w:rsidP="003D14C4"/>
    <w:p w14:paraId="52FA7D8D" w14:textId="69340DBB" w:rsidR="003D14C4" w:rsidRDefault="003D14C4" w:rsidP="003D14C4"/>
    <w:p w14:paraId="38859C2D" w14:textId="3AC45A9B" w:rsidR="001E53A3" w:rsidRDefault="003D14C4" w:rsidP="003D14C4">
      <w:r>
        <w:rPr>
          <w:noProof/>
        </w:rPr>
        <mc:AlternateContent>
          <mc:Choice Requires="wps">
            <w:drawing>
              <wp:anchor distT="0" distB="0" distL="114300" distR="114300" simplePos="0" relativeHeight="251658256" behindDoc="0" locked="0" layoutInCell="1" allowOverlap="1" wp14:anchorId="4EBE397A" wp14:editId="19D4C04E">
                <wp:simplePos x="0" y="0"/>
                <wp:positionH relativeFrom="margin">
                  <wp:align>center</wp:align>
                </wp:positionH>
                <wp:positionV relativeFrom="paragraph">
                  <wp:posOffset>10795</wp:posOffset>
                </wp:positionV>
                <wp:extent cx="409575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095750" cy="635"/>
                        </a:xfrm>
                        <a:prstGeom prst="rect">
                          <a:avLst/>
                        </a:prstGeom>
                        <a:solidFill>
                          <a:prstClr val="white"/>
                        </a:solidFill>
                        <a:ln>
                          <a:noFill/>
                        </a:ln>
                      </wps:spPr>
                      <wps:txbx>
                        <w:txbxContent>
                          <w:p w14:paraId="486E2E20" w14:textId="03621B3A" w:rsidR="005A1B5F" w:rsidRDefault="005A1B5F" w:rsidP="005A1B5F">
                            <w:pPr>
                              <w:pStyle w:val="Caption"/>
                            </w:pPr>
                            <w:bookmarkStart w:id="35" w:name="_Toc45559826"/>
                            <w:r>
                              <w:t xml:space="preserve">Figure </w:t>
                            </w:r>
                            <w:r w:rsidR="00D45D3E">
                              <w:fldChar w:fldCharType="begin"/>
                            </w:r>
                            <w:r w:rsidR="00D45D3E">
                              <w:instrText xml:space="preserve"> SEQ Figure \* ARABIC </w:instrText>
                            </w:r>
                            <w:r w:rsidR="00D45D3E">
                              <w:fldChar w:fldCharType="separate"/>
                            </w:r>
                            <w:r w:rsidR="003160D2">
                              <w:rPr>
                                <w:noProof/>
                              </w:rPr>
                              <w:t>10</w:t>
                            </w:r>
                            <w:r w:rsidR="00D45D3E">
                              <w:rPr>
                                <w:noProof/>
                              </w:rPr>
                              <w:fldChar w:fldCharType="end"/>
                            </w:r>
                            <w:r w:rsidR="009565DC">
                              <w:t xml:space="preserve"> </w:t>
                            </w:r>
                            <w:r w:rsidR="0097287A">
                              <w:t>- Design</w:t>
                            </w:r>
                            <w:r w:rsidR="009565DC">
                              <w:t xml:space="preserve"> 3</w:t>
                            </w:r>
                            <w:r w:rsidR="00CD2F14">
                              <w:t xml:space="preserve"> modelled by </w:t>
                            </w:r>
                            <w:proofErr w:type="gramStart"/>
                            <w:r w:rsidR="00CD2F14">
                              <w:t>myself</w:t>
                            </w:r>
                            <w:bookmarkEnd w:id="35"/>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E397A" id="Text Box 19" o:spid="_x0000_s1034" type="#_x0000_t202" style="position:absolute;margin-left:0;margin-top:.85pt;width:322.5pt;height:.05pt;z-index:2516582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" stroked="f">
                <v:textbox style="mso-fit-shape-to-text:t" inset="0,0,0,0">
                  <w:txbxContent>
                    <w:p w14:paraId="486E2E20" w14:textId="03621B3A" w:rsidR="005A1B5F" w:rsidRDefault="005A1B5F" w:rsidP="005A1B5F">
                      <w:pPr>
                        <w:pStyle w:val="Caption"/>
                      </w:pPr>
                      <w:bookmarkStart w:id="36" w:name="_Toc45559826"/>
                      <w:r>
                        <w:t xml:space="preserve">Figure </w:t>
                      </w:r>
                      <w:r w:rsidR="00D45D3E">
                        <w:fldChar w:fldCharType="begin"/>
                      </w:r>
                      <w:r w:rsidR="00D45D3E">
                        <w:instrText xml:space="preserve"> SEQ Figure \* ARABIC </w:instrText>
                      </w:r>
                      <w:r w:rsidR="00D45D3E">
                        <w:fldChar w:fldCharType="separate"/>
                      </w:r>
                      <w:r w:rsidR="003160D2">
                        <w:rPr>
                          <w:noProof/>
                        </w:rPr>
                        <w:t>10</w:t>
                      </w:r>
                      <w:r w:rsidR="00D45D3E">
                        <w:rPr>
                          <w:noProof/>
                        </w:rPr>
                        <w:fldChar w:fldCharType="end"/>
                      </w:r>
                      <w:r w:rsidR="009565DC">
                        <w:t xml:space="preserve"> </w:t>
                      </w:r>
                      <w:r w:rsidR="0097287A">
                        <w:t>- Design</w:t>
                      </w:r>
                      <w:r w:rsidR="009565DC">
                        <w:t xml:space="preserve"> 3</w:t>
                      </w:r>
                      <w:r w:rsidR="00CD2F14">
                        <w:t xml:space="preserve"> modelled by </w:t>
                      </w:r>
                      <w:proofErr w:type="gramStart"/>
                      <w:r w:rsidR="00CD2F14">
                        <w:t>myself</w:t>
                      </w:r>
                      <w:bookmarkEnd w:id="36"/>
                      <w:proofErr w:type="gramEnd"/>
                    </w:p>
                  </w:txbxContent>
                </v:textbox>
                <w10:wrap type="square" anchorx="margin"/>
              </v:shape>
            </w:pict>
          </mc:Fallback>
        </mc:AlternateContent>
      </w:r>
    </w:p>
    <w:p w14:paraId="400157B3" w14:textId="596D7FB8" w:rsidR="001E53A3" w:rsidRDefault="00C244F2" w:rsidP="003D14C4">
      <w:r>
        <w:lastRenderedPageBreak/>
        <w:t xml:space="preserve">A decision matrix was used to </w:t>
      </w:r>
      <w:r w:rsidR="000228ED">
        <w:t xml:space="preserve">decide which </w:t>
      </w:r>
      <w:r w:rsidR="000F26AE">
        <w:t xml:space="preserve">design </w:t>
      </w:r>
      <w:r w:rsidR="007050D6">
        <w:t xml:space="preserve">would be taken forward to the detailed design review. The matric was filled with requirements </w:t>
      </w:r>
      <w:r w:rsidR="009C1164">
        <w:t xml:space="preserve">and weighted as to customer importance. </w:t>
      </w:r>
      <w:r w:rsidR="00BF2EAD">
        <w:t xml:space="preserve"> </w:t>
      </w:r>
      <w:r w:rsidR="002A76EC">
        <w:t xml:space="preserve">As </w:t>
      </w:r>
      <w:r w:rsidR="003D48B5">
        <w:t xml:space="preserve">can be seen in </w:t>
      </w:r>
      <w:r w:rsidR="003D48B5">
        <w:fldChar w:fldCharType="begin"/>
      </w:r>
      <w:r w:rsidR="003D48B5">
        <w:instrText xml:space="preserve"> REF _Ref45106723 \h </w:instrText>
      </w:r>
      <w:r w:rsidR="003D48B5">
        <w:fldChar w:fldCharType="separate"/>
      </w:r>
      <w:r w:rsidR="003D48B5">
        <w:t xml:space="preserve">Figure </w:t>
      </w:r>
      <w:r w:rsidR="003D48B5">
        <w:rPr>
          <w:noProof/>
        </w:rPr>
        <w:t>11</w:t>
      </w:r>
      <w:r w:rsidR="003D48B5">
        <w:fldChar w:fldCharType="end"/>
      </w:r>
      <w:r w:rsidR="003D48B5">
        <w:t xml:space="preserve"> design </w:t>
      </w:r>
      <w:r w:rsidR="00A06EEA">
        <w:t>two best meets the customer requirements.</w:t>
      </w:r>
    </w:p>
    <w:p w14:paraId="03C3DD30" w14:textId="77777777" w:rsidR="001E53A3" w:rsidRDefault="001E53A3" w:rsidP="003D14C4"/>
    <w:p w14:paraId="549E196C" w14:textId="41586075" w:rsidR="001E53A3" w:rsidRDefault="00DB5FBC" w:rsidP="003D14C4">
      <w:r>
        <w:rPr>
          <w:noProof/>
        </w:rPr>
        <mc:AlternateContent>
          <mc:Choice Requires="wps">
            <w:drawing>
              <wp:anchor distT="0" distB="0" distL="114300" distR="114300" simplePos="0" relativeHeight="251658258" behindDoc="0" locked="0" layoutInCell="1" allowOverlap="1" wp14:anchorId="767950BA" wp14:editId="2F333B2C">
                <wp:simplePos x="0" y="0"/>
                <wp:positionH relativeFrom="column">
                  <wp:posOffset>0</wp:posOffset>
                </wp:positionH>
                <wp:positionV relativeFrom="paragraph">
                  <wp:posOffset>2864485</wp:posOffset>
                </wp:positionV>
                <wp:extent cx="5538470"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5538470" cy="635"/>
                        </a:xfrm>
                        <a:prstGeom prst="rect">
                          <a:avLst/>
                        </a:prstGeom>
                        <a:solidFill>
                          <a:prstClr val="white"/>
                        </a:solidFill>
                        <a:ln>
                          <a:noFill/>
                        </a:ln>
                      </wps:spPr>
                      <wps:txbx>
                        <w:txbxContent>
                          <w:p w14:paraId="376F1CB1" w14:textId="5883D0A1" w:rsidR="00DB5FBC" w:rsidRPr="005C34F7" w:rsidRDefault="00DB5FBC" w:rsidP="00DB5FBC">
                            <w:pPr>
                              <w:pStyle w:val="Caption"/>
                              <w:rPr>
                                <w:noProof/>
                              </w:rPr>
                            </w:pPr>
                            <w:bookmarkStart w:id="37" w:name="_Ref45106723"/>
                            <w:bookmarkStart w:id="38" w:name="_Toc45559827"/>
                            <w:r>
                              <w:t xml:space="preserve">Figure </w:t>
                            </w:r>
                            <w:r w:rsidR="00D45D3E">
                              <w:fldChar w:fldCharType="begin"/>
                            </w:r>
                            <w:r w:rsidR="00D45D3E">
                              <w:instrText xml:space="preserve"> SEQ Figure \* ARABIC </w:instrText>
                            </w:r>
                            <w:r w:rsidR="00D45D3E">
                              <w:fldChar w:fldCharType="separate"/>
                            </w:r>
                            <w:r w:rsidR="003160D2">
                              <w:rPr>
                                <w:noProof/>
                              </w:rPr>
                              <w:t>11</w:t>
                            </w:r>
                            <w:r w:rsidR="00D45D3E">
                              <w:rPr>
                                <w:noProof/>
                              </w:rPr>
                              <w:fldChar w:fldCharType="end"/>
                            </w:r>
                            <w:bookmarkEnd w:id="37"/>
                            <w:r w:rsidR="00C853BA">
                              <w:rPr>
                                <w:noProof/>
                              </w:rPr>
                              <w:t xml:space="preserve"> </w:t>
                            </w:r>
                            <w:sdt>
                              <w:sdtPr>
                                <w:rPr>
                                  <w:noProof/>
                                </w:rPr>
                                <w:id w:val="-352269013"/>
                                <w:citation/>
                              </w:sdtPr>
                              <w:sdtEndPr/>
                              <w:sdtContent>
                                <w:r w:rsidR="00C853BA">
                                  <w:rPr>
                                    <w:noProof/>
                                  </w:rPr>
                                  <w:fldChar w:fldCharType="begin"/>
                                </w:r>
                                <w:r w:rsidR="00C853BA">
                                  <w:rPr>
                                    <w:noProof/>
                                    <w:lang w:val="en-US"/>
                                  </w:rPr>
                                  <w:instrText xml:space="preserve"> CITATION min20 \l 1033 </w:instrText>
                                </w:r>
                                <w:r w:rsidR="00C853BA">
                                  <w:rPr>
                                    <w:noProof/>
                                  </w:rPr>
                                  <w:fldChar w:fldCharType="separate"/>
                                </w:r>
                                <w:r w:rsidR="00C853BA" w:rsidRPr="00C853BA">
                                  <w:rPr>
                                    <w:noProof/>
                                    <w:lang w:val="en-US"/>
                                  </w:rPr>
                                  <w:t>[7]</w:t>
                                </w:r>
                                <w:r w:rsidR="00C853BA">
                                  <w:rPr>
                                    <w:noProof/>
                                  </w:rPr>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7950BA" id="Text Box 21" o:spid="_x0000_s1035" type="#_x0000_t202" style="position:absolute;margin-left:0;margin-top:225.55pt;width:436.1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ypJLwIAAGYEAAAOAAAAZHJzL2Uyb0RvYy54bWysVMFu2zAMvQ/YPwi6L07Spe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" stroked="f">
                <v:textbox style="mso-fit-shape-to-text:t" inset="0,0,0,0">
                  <w:txbxContent>
                    <w:p w14:paraId="376F1CB1" w14:textId="5883D0A1" w:rsidR="00DB5FBC" w:rsidRPr="005C34F7" w:rsidRDefault="00DB5FBC" w:rsidP="00DB5FBC">
                      <w:pPr>
                        <w:pStyle w:val="Caption"/>
                        <w:rPr>
                          <w:noProof/>
                        </w:rPr>
                      </w:pPr>
                      <w:bookmarkStart w:id="39" w:name="_Ref45106723"/>
                      <w:bookmarkStart w:id="40" w:name="_Toc45559827"/>
                      <w:r>
                        <w:t xml:space="preserve">Figure </w:t>
                      </w:r>
                      <w:r w:rsidR="00D45D3E">
                        <w:fldChar w:fldCharType="begin"/>
                      </w:r>
                      <w:r w:rsidR="00D45D3E">
                        <w:instrText xml:space="preserve"> SEQ Figure \* ARABIC </w:instrText>
                      </w:r>
                      <w:r w:rsidR="00D45D3E">
                        <w:fldChar w:fldCharType="separate"/>
                      </w:r>
                      <w:r w:rsidR="003160D2">
                        <w:rPr>
                          <w:noProof/>
                        </w:rPr>
                        <w:t>11</w:t>
                      </w:r>
                      <w:r w:rsidR="00D45D3E">
                        <w:rPr>
                          <w:noProof/>
                        </w:rPr>
                        <w:fldChar w:fldCharType="end"/>
                      </w:r>
                      <w:bookmarkEnd w:id="39"/>
                      <w:r w:rsidR="00C853BA">
                        <w:rPr>
                          <w:noProof/>
                        </w:rPr>
                        <w:t xml:space="preserve"> </w:t>
                      </w:r>
                      <w:sdt>
                        <w:sdtPr>
                          <w:rPr>
                            <w:noProof/>
                          </w:rPr>
                          <w:id w:val="-352269013"/>
                          <w:citation/>
                        </w:sdtPr>
                        <w:sdtEndPr/>
                        <w:sdtContent>
                          <w:r w:rsidR="00C853BA">
                            <w:rPr>
                              <w:noProof/>
                            </w:rPr>
                            <w:fldChar w:fldCharType="begin"/>
                          </w:r>
                          <w:r w:rsidR="00C853BA">
                            <w:rPr>
                              <w:noProof/>
                              <w:lang w:val="en-US"/>
                            </w:rPr>
                            <w:instrText xml:space="preserve"> CITATION min20 \l 1033 </w:instrText>
                          </w:r>
                          <w:r w:rsidR="00C853BA">
                            <w:rPr>
                              <w:noProof/>
                            </w:rPr>
                            <w:fldChar w:fldCharType="separate"/>
                          </w:r>
                          <w:r w:rsidR="00C853BA" w:rsidRPr="00C853BA">
                            <w:rPr>
                              <w:noProof/>
                              <w:lang w:val="en-US"/>
                            </w:rPr>
                            <w:t>[7]</w:t>
                          </w:r>
                          <w:r w:rsidR="00C853BA">
                            <w:rPr>
                              <w:noProof/>
                            </w:rPr>
                            <w:fldChar w:fldCharType="end"/>
                          </w:r>
                        </w:sdtContent>
                      </w:sdt>
                      <w:bookmarkEnd w:id="40"/>
                    </w:p>
                  </w:txbxContent>
                </v:textbox>
                <w10:wrap type="square"/>
              </v:shape>
            </w:pict>
          </mc:Fallback>
        </mc:AlternateContent>
      </w:r>
      <w:r>
        <w:rPr>
          <w:noProof/>
        </w:rPr>
        <w:drawing>
          <wp:anchor distT="0" distB="0" distL="114300" distR="114300" simplePos="0" relativeHeight="251658257" behindDoc="0" locked="0" layoutInCell="1" allowOverlap="1" wp14:anchorId="2D4EF599" wp14:editId="62824B7D">
            <wp:simplePos x="0" y="0"/>
            <wp:positionH relativeFrom="margin">
              <wp:align>left</wp:align>
            </wp:positionH>
            <wp:positionV relativeFrom="paragraph">
              <wp:posOffset>340360</wp:posOffset>
            </wp:positionV>
            <wp:extent cx="5538833" cy="2466975"/>
            <wp:effectExtent l="0" t="0" r="508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6979" t="27844" r="72760" b="42000"/>
                    <a:stretch/>
                  </pic:blipFill>
                  <pic:spPr bwMode="auto">
                    <a:xfrm>
                      <a:off x="0" y="0"/>
                      <a:ext cx="5538833" cy="2466975"/>
                    </a:xfrm>
                    <a:prstGeom prst="rect">
                      <a:avLst/>
                    </a:prstGeom>
                    <a:ln>
                      <a:noFill/>
                    </a:ln>
                    <a:extLst>
                      <a:ext uri="{53640926-AAD7-44D8-BBD7-CCE9431645EC}">
                        <a14:shadowObscured xmlns:a14="http://schemas.microsoft.com/office/drawing/2010/main"/>
                      </a:ext>
                    </a:extLst>
                  </pic:spPr>
                </pic:pic>
              </a:graphicData>
            </a:graphic>
          </wp:anchor>
        </w:drawing>
      </w:r>
    </w:p>
    <w:p w14:paraId="7012B1F7" w14:textId="2A6C0A78" w:rsidR="00D310EE" w:rsidRDefault="00D310EE" w:rsidP="003D14C4">
      <w:pPr>
        <w:rPr>
          <w:noProof/>
        </w:rPr>
      </w:pPr>
    </w:p>
    <w:p w14:paraId="36CE06CC" w14:textId="3E96A236" w:rsidR="00D310EE" w:rsidRDefault="00D310EE" w:rsidP="003D14C4">
      <w:pPr>
        <w:rPr>
          <w:noProof/>
        </w:rPr>
      </w:pPr>
    </w:p>
    <w:p w14:paraId="1787E289" w14:textId="5DF2FD5E" w:rsidR="001E53A3" w:rsidRDefault="001E53A3" w:rsidP="003D14C4"/>
    <w:p w14:paraId="52BF3228" w14:textId="77777777" w:rsidR="001E53A3" w:rsidRDefault="001E53A3" w:rsidP="003D14C4"/>
    <w:p w14:paraId="7EB77A0A" w14:textId="77777777" w:rsidR="001E53A3" w:rsidRDefault="001E53A3" w:rsidP="003D14C4"/>
    <w:p w14:paraId="36654F5D" w14:textId="7DFD6FD0" w:rsidR="00354D46" w:rsidRDefault="00C44BDE" w:rsidP="00C44BDE">
      <w:pPr>
        <w:pStyle w:val="Heading1"/>
      </w:pPr>
      <w:bookmarkStart w:id="41" w:name="_Toc45559802"/>
      <w:r>
        <w:t>Detailed design review</w:t>
      </w:r>
      <w:bookmarkEnd w:id="41"/>
    </w:p>
    <w:p w14:paraId="200B8449" w14:textId="7D6322B5" w:rsidR="00C44BDE" w:rsidRDefault="00C44BDE" w:rsidP="00C44BDE"/>
    <w:p w14:paraId="5F376978" w14:textId="0CAC7150" w:rsidR="00FB334B" w:rsidRDefault="00FB334B" w:rsidP="00C44BDE">
      <w:r>
        <w:t>All key stakeholder</w:t>
      </w:r>
      <w:r w:rsidR="00EF6369">
        <w:t>s</w:t>
      </w:r>
      <w:r>
        <w:t xml:space="preserve"> were present at this meeting to </w:t>
      </w:r>
      <w:r w:rsidR="00680525">
        <w:t xml:space="preserve">finalise </w:t>
      </w:r>
      <w:r w:rsidR="00EF6369">
        <w:t>the drawings for the fixture</w:t>
      </w:r>
      <w:r w:rsidR="00B43BF0">
        <w:t xml:space="preserve"> and to complete a FMEA</w:t>
      </w:r>
      <w:r w:rsidR="00615C14">
        <w:t xml:space="preserve"> (failure mode and effect analysis)</w:t>
      </w:r>
      <w:r w:rsidR="00B43BF0">
        <w:t xml:space="preserve">. The FMEA </w:t>
      </w:r>
      <w:r w:rsidR="00902E0F">
        <w:t xml:space="preserve">was written by the </w:t>
      </w:r>
      <w:r w:rsidR="00214D55">
        <w:t>lead manufacturing engineer with input from all stakeholders on possible failure modes.</w:t>
      </w:r>
      <w:r w:rsidR="0056438A">
        <w:t xml:space="preserve"> </w:t>
      </w:r>
      <w:r w:rsidR="003F445E">
        <w:t xml:space="preserve">As the fixture will hold high explosive several </w:t>
      </w:r>
      <w:r w:rsidR="001B5152">
        <w:t xml:space="preserve">of the failure modes had a high severity, this is because a failure can result in death. </w:t>
      </w:r>
      <w:r w:rsidR="00276B63">
        <w:t>However,</w:t>
      </w:r>
      <w:r w:rsidR="001B5152">
        <w:t xml:space="preserve"> </w:t>
      </w:r>
      <w:r w:rsidR="00F42D49">
        <w:t xml:space="preserve">measures are already in place and measures can be taken to reduce </w:t>
      </w:r>
      <w:r w:rsidR="0001004A">
        <w:t>the RPN</w:t>
      </w:r>
      <w:r w:rsidR="00A77016">
        <w:t xml:space="preserve">. </w:t>
      </w:r>
      <w:r w:rsidR="005E0643">
        <w:t>Initially</w:t>
      </w:r>
      <w:r w:rsidR="00A77016">
        <w:t xml:space="preserve"> the highest</w:t>
      </w:r>
      <w:r w:rsidR="00D524BB">
        <w:t xml:space="preserve"> </w:t>
      </w:r>
      <w:r w:rsidR="005E0643">
        <w:t>RPN</w:t>
      </w:r>
      <w:r w:rsidR="00601D81">
        <w:t xml:space="preserve"> (risk priority number)</w:t>
      </w:r>
      <w:r w:rsidR="005E0643">
        <w:t xml:space="preserve"> value </w:t>
      </w:r>
      <w:r w:rsidR="000C03DE">
        <w:t xml:space="preserve">was the </w:t>
      </w:r>
      <w:r w:rsidR="000E1981">
        <w:t>machinist</w:t>
      </w:r>
      <w:r w:rsidR="000C03DE">
        <w:t xml:space="preserve"> running the incorrect machine part program, this could cause the machine to </w:t>
      </w:r>
      <w:r w:rsidR="00A21733">
        <w:t xml:space="preserve">collide with the fixture </w:t>
      </w:r>
      <w:r w:rsidR="001371A1">
        <w:t xml:space="preserve">potentially damaging the fixture. To </w:t>
      </w:r>
      <w:r w:rsidR="00022258">
        <w:t xml:space="preserve">solve this issue a </w:t>
      </w:r>
      <w:r w:rsidR="00A0215F">
        <w:t>two-person</w:t>
      </w:r>
      <w:r w:rsidR="00022258">
        <w:t xml:space="preserve"> check will be used to ensure the correct program is being executed.</w:t>
      </w:r>
    </w:p>
    <w:p w14:paraId="76844A00" w14:textId="77777777" w:rsidR="00D81AC4" w:rsidRDefault="00D81AC4" w:rsidP="00C44BDE"/>
    <w:p w14:paraId="16887153" w14:textId="77777777" w:rsidR="00862553" w:rsidRDefault="00862553" w:rsidP="00C44BDE">
      <w:pPr>
        <w:rPr>
          <w:noProof/>
        </w:rPr>
      </w:pPr>
    </w:p>
    <w:p w14:paraId="511AFCAB" w14:textId="77777777" w:rsidR="003160D2" w:rsidRDefault="0085274D" w:rsidP="003160D2">
      <w:pPr>
        <w:keepNext/>
      </w:pPr>
      <w:r>
        <w:rPr>
          <w:noProof/>
        </w:rPr>
        <w:lastRenderedPageBreak/>
        <w:drawing>
          <wp:inline distT="0" distB="0" distL="0" distR="0" wp14:anchorId="1327A9E2" wp14:editId="2F6C9E24">
            <wp:extent cx="6294755" cy="4952922"/>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022" t="15724" r="59525" b="29087"/>
                    <a:stretch/>
                  </pic:blipFill>
                  <pic:spPr bwMode="auto">
                    <a:xfrm>
                      <a:off x="0" y="0"/>
                      <a:ext cx="6309234" cy="4964315"/>
                    </a:xfrm>
                    <a:prstGeom prst="rect">
                      <a:avLst/>
                    </a:prstGeom>
                    <a:ln>
                      <a:noFill/>
                    </a:ln>
                    <a:extLst>
                      <a:ext uri="{53640926-AAD7-44D8-BBD7-CCE9431645EC}">
                        <a14:shadowObscured xmlns:a14="http://schemas.microsoft.com/office/drawing/2010/main"/>
                      </a:ext>
                    </a:extLst>
                  </pic:spPr>
                </pic:pic>
              </a:graphicData>
            </a:graphic>
          </wp:inline>
        </w:drawing>
      </w:r>
    </w:p>
    <w:p w14:paraId="300572B6" w14:textId="2EF370DC" w:rsidR="00FE3039" w:rsidRDefault="003160D2" w:rsidP="003160D2">
      <w:pPr>
        <w:pStyle w:val="Caption"/>
      </w:pPr>
      <w:bookmarkStart w:id="42" w:name="_Toc45559828"/>
      <w:r>
        <w:t xml:space="preserve">Figure </w:t>
      </w:r>
      <w:r w:rsidR="00D45D3E">
        <w:fldChar w:fldCharType="begin"/>
      </w:r>
      <w:r w:rsidR="00D45D3E">
        <w:instrText xml:space="preserve"> SEQ Figure \* ARABIC </w:instrText>
      </w:r>
      <w:r w:rsidR="00D45D3E">
        <w:fldChar w:fldCharType="separate"/>
      </w:r>
      <w:r>
        <w:rPr>
          <w:noProof/>
        </w:rPr>
        <w:t>12</w:t>
      </w:r>
      <w:r w:rsidR="00D45D3E">
        <w:rPr>
          <w:noProof/>
        </w:rPr>
        <w:fldChar w:fldCharType="end"/>
      </w:r>
      <w:r>
        <w:t xml:space="preserve"> FMEA </w:t>
      </w:r>
      <w:sdt>
        <w:sdtPr>
          <w:id w:val="-873230025"/>
          <w:citation/>
        </w:sdtPr>
        <w:sdtEndPr/>
        <w:sdtContent>
          <w:r w:rsidR="00856504">
            <w:fldChar w:fldCharType="begin"/>
          </w:r>
          <w:r w:rsidR="00856504">
            <w:rPr>
              <w:lang w:val="en-US"/>
            </w:rPr>
            <w:instrText xml:space="preserve"> CITATION Tem20 \l 1033 </w:instrText>
          </w:r>
          <w:r w:rsidR="00856504">
            <w:fldChar w:fldCharType="separate"/>
          </w:r>
          <w:r w:rsidR="00C853BA" w:rsidRPr="00C853BA">
            <w:rPr>
              <w:noProof/>
              <w:lang w:val="en-US"/>
            </w:rPr>
            <w:t>[2]</w:t>
          </w:r>
          <w:r w:rsidR="00856504">
            <w:fldChar w:fldCharType="end"/>
          </w:r>
        </w:sdtContent>
      </w:sdt>
      <w:bookmarkEnd w:id="42"/>
    </w:p>
    <w:p w14:paraId="33931BE7" w14:textId="77777777" w:rsidR="00FE3039" w:rsidRDefault="00FE3039" w:rsidP="00C44BDE"/>
    <w:p w14:paraId="4461DF15" w14:textId="77777777" w:rsidR="00FE3039" w:rsidRDefault="00FE3039" w:rsidP="00C44BDE"/>
    <w:p w14:paraId="21B6D91D" w14:textId="77777777" w:rsidR="00FE3039" w:rsidRDefault="00FE3039" w:rsidP="00C44BDE"/>
    <w:p w14:paraId="5A77CBF6" w14:textId="77777777" w:rsidR="00FE3039" w:rsidRDefault="00FE3039" w:rsidP="00C44BDE"/>
    <w:p w14:paraId="4CFC0CC0" w14:textId="77777777" w:rsidR="00FE3039" w:rsidRDefault="00FE3039" w:rsidP="00C44BDE"/>
    <w:p w14:paraId="22F0D245" w14:textId="77777777" w:rsidR="00FE3039" w:rsidRDefault="00FE3039" w:rsidP="00C44BDE"/>
    <w:p w14:paraId="47E7157A" w14:textId="77777777" w:rsidR="00FE3039" w:rsidRDefault="00FE3039" w:rsidP="00C44BDE"/>
    <w:p w14:paraId="4D399AC2" w14:textId="77777777" w:rsidR="00FE3039" w:rsidRDefault="00FE3039" w:rsidP="00C44BDE"/>
    <w:p w14:paraId="40F71EB8" w14:textId="77777777" w:rsidR="00FE3039" w:rsidRDefault="00FE3039" w:rsidP="00C44BDE"/>
    <w:p w14:paraId="4E051581" w14:textId="77777777" w:rsidR="00FE3039" w:rsidRDefault="00FE3039" w:rsidP="00C44BDE"/>
    <w:p w14:paraId="4BFFF30F" w14:textId="77777777" w:rsidR="00FE3039" w:rsidRDefault="00FE3039" w:rsidP="00C44BDE"/>
    <w:p w14:paraId="1EF6EDEA" w14:textId="77777777" w:rsidR="00FE3039" w:rsidRDefault="00FE3039" w:rsidP="00C44BDE"/>
    <w:p w14:paraId="075B76D2" w14:textId="77777777" w:rsidR="00FE3039" w:rsidRDefault="00FE3039" w:rsidP="00C44BDE"/>
    <w:p w14:paraId="495C6D16" w14:textId="54C22209" w:rsidR="00D81AC4" w:rsidRDefault="00D81AC4" w:rsidP="00C44BDE">
      <w:r>
        <w:t xml:space="preserve">Once </w:t>
      </w:r>
      <w:r w:rsidR="006742D8">
        <w:t xml:space="preserve">all stakeholders were happy with the FMEA </w:t>
      </w:r>
      <w:r w:rsidR="00E74CD2">
        <w:t>the drawing</w:t>
      </w:r>
      <w:r w:rsidR="00C80693">
        <w:t>s</w:t>
      </w:r>
      <w:r w:rsidR="00E74CD2">
        <w:t xml:space="preserve"> were checked </w:t>
      </w:r>
      <w:r w:rsidR="00966FC8">
        <w:t>for any errors</w:t>
      </w:r>
      <w:r w:rsidR="008139AF">
        <w:t xml:space="preserve"> before being sent</w:t>
      </w:r>
      <w:r w:rsidR="008E68D1">
        <w:t xml:space="preserve"> to the </w:t>
      </w:r>
      <w:r w:rsidR="00BE4FFD">
        <w:t>3D printing</w:t>
      </w:r>
      <w:r w:rsidR="00782415">
        <w:t xml:space="preserve"> production area</w:t>
      </w:r>
      <w:r w:rsidR="008E68D1">
        <w:t xml:space="preserve"> </w:t>
      </w:r>
      <w:r w:rsidR="0069690D">
        <w:t>ready for manufacture</w:t>
      </w:r>
      <w:r w:rsidR="000038EB">
        <w:t>.</w:t>
      </w:r>
    </w:p>
    <w:p w14:paraId="1EBB524C" w14:textId="40005A8D" w:rsidR="00C44BDE" w:rsidRDefault="00C44BDE" w:rsidP="003D14C4"/>
    <w:p w14:paraId="689EB7ED" w14:textId="2C02DDBC" w:rsidR="00C44BDE" w:rsidRDefault="00C44BDE" w:rsidP="003D14C4"/>
    <w:p w14:paraId="05013896" w14:textId="607CEF7E" w:rsidR="00C44BDE" w:rsidRPr="00C44BDE" w:rsidRDefault="00C44BDE" w:rsidP="00C44BDE">
      <w:pPr>
        <w:pStyle w:val="Heading1"/>
      </w:pPr>
      <w:bookmarkStart w:id="43" w:name="_Toc45559803"/>
      <w:r>
        <w:t>Manufacture</w:t>
      </w:r>
      <w:bookmarkEnd w:id="43"/>
    </w:p>
    <w:p w14:paraId="5F7FB8B3" w14:textId="7B062961" w:rsidR="00354D46" w:rsidRDefault="00342C83" w:rsidP="00354D46">
      <w:r>
        <w:br/>
      </w:r>
      <w:r w:rsidR="004824C2">
        <w:t>Having completed the detailed design review the fixture was 3D printed</w:t>
      </w:r>
      <w:r w:rsidR="00117C4C">
        <w:t xml:space="preserve"> using</w:t>
      </w:r>
      <w:r w:rsidR="00C061E0">
        <w:t xml:space="preserve"> a</w:t>
      </w:r>
      <w:r w:rsidR="00117C4C">
        <w:t xml:space="preserve"> laser sintering </w:t>
      </w:r>
      <w:r w:rsidR="00D02488">
        <w:t>3D printer. This fixture was printed quickly and cheaply</w:t>
      </w:r>
      <w:r w:rsidR="00D930F2">
        <w:t xml:space="preserve">. The purpose of the </w:t>
      </w:r>
      <w:r w:rsidR="00EC153E">
        <w:t xml:space="preserve">prototype </w:t>
      </w:r>
      <w:r w:rsidR="00364DA5">
        <w:t xml:space="preserve">enabled the </w:t>
      </w:r>
      <w:r w:rsidR="000E1981">
        <w:t>machinist</w:t>
      </w:r>
      <w:r w:rsidR="00364DA5">
        <w:t xml:space="preserve"> to </w:t>
      </w:r>
      <w:r w:rsidR="00242BFF">
        <w:t xml:space="preserve">fit the fixture to the machine </w:t>
      </w:r>
      <w:r w:rsidR="00620F95">
        <w:t xml:space="preserve">and </w:t>
      </w:r>
      <w:r w:rsidR="00B64AEE">
        <w:t xml:space="preserve">get a </w:t>
      </w:r>
      <w:proofErr w:type="gramStart"/>
      <w:r w:rsidR="00B64AEE">
        <w:t>hands</w:t>
      </w:r>
      <w:proofErr w:type="gramEnd"/>
      <w:r w:rsidR="00B64AEE">
        <w:t xml:space="preserve"> on look at it.</w:t>
      </w:r>
    </w:p>
    <w:p w14:paraId="2DFEC0D5" w14:textId="6E4AC450" w:rsidR="00B64AEE" w:rsidRDefault="00B64AEE" w:rsidP="00354D46"/>
    <w:p w14:paraId="52D188EE" w14:textId="4B7EEF86" w:rsidR="00F9245B" w:rsidRDefault="00F9245B" w:rsidP="0051587B"/>
    <w:p w14:paraId="5FB7B215" w14:textId="77777777" w:rsidR="00F9245B" w:rsidRPr="0051587B" w:rsidRDefault="00F9245B" w:rsidP="0051587B"/>
    <w:p w14:paraId="503738A3" w14:textId="3239009A" w:rsidR="00574486" w:rsidRDefault="00F9245B" w:rsidP="00F9245B">
      <w:pPr>
        <w:pStyle w:val="Heading1"/>
      </w:pPr>
      <w:bookmarkStart w:id="44" w:name="_Toc45559804"/>
      <w:r>
        <w:t xml:space="preserve">Initial prototype </w:t>
      </w:r>
      <w:proofErr w:type="gramStart"/>
      <w:r>
        <w:t>prove</w:t>
      </w:r>
      <w:proofErr w:type="gramEnd"/>
      <w:r>
        <w:t xml:space="preserve"> out</w:t>
      </w:r>
      <w:bookmarkEnd w:id="44"/>
    </w:p>
    <w:p w14:paraId="079A5BF1" w14:textId="1F69F26B" w:rsidR="00574486" w:rsidRPr="00574486" w:rsidRDefault="00574486" w:rsidP="00574486"/>
    <w:p w14:paraId="10E860AF" w14:textId="77777777" w:rsidR="00B64AEE" w:rsidRDefault="00B64AEE" w:rsidP="00354D46"/>
    <w:p w14:paraId="2CF5B199" w14:textId="68AB0655" w:rsidR="00B64AEE" w:rsidRDefault="00B64AEE" w:rsidP="00354D46"/>
    <w:p w14:paraId="7954E2F9" w14:textId="185D7142" w:rsidR="00F9245B" w:rsidRDefault="00F9245B" w:rsidP="00F9245B">
      <w:r>
        <w:t xml:space="preserve">This prototype stage enables the user check over the fixture and see it full size for the first time. Having a physical fixture that can be fitted to the machine gives the end user a chance to give feedback on several areas. The key areas the </w:t>
      </w:r>
      <w:r w:rsidR="000E1981">
        <w:t>machinist</w:t>
      </w:r>
      <w:r>
        <w:t xml:space="preserve"> is looking at </w:t>
      </w:r>
      <w:r w:rsidR="00732F73">
        <w:t>are</w:t>
      </w:r>
      <w:r>
        <w:t>:</w:t>
      </w:r>
    </w:p>
    <w:p w14:paraId="48946B56" w14:textId="77777777" w:rsidR="00F9245B" w:rsidRDefault="00F9245B" w:rsidP="00F9245B"/>
    <w:p w14:paraId="00E69172" w14:textId="77777777" w:rsidR="00F9245B" w:rsidRDefault="00F9245B" w:rsidP="00F9245B">
      <w:pPr>
        <w:pStyle w:val="ListParagraph"/>
        <w:numPr>
          <w:ilvl w:val="0"/>
          <w:numId w:val="4"/>
        </w:numPr>
      </w:pPr>
      <w:r>
        <w:t>The size of the fixture, does it fit within the lathes operating window?</w:t>
      </w:r>
    </w:p>
    <w:p w14:paraId="286675AB" w14:textId="77777777" w:rsidR="00F9245B" w:rsidRDefault="00F9245B" w:rsidP="00F9245B">
      <w:pPr>
        <w:pStyle w:val="ListParagraph"/>
        <w:numPr>
          <w:ilvl w:val="0"/>
          <w:numId w:val="4"/>
        </w:numPr>
      </w:pPr>
      <w:r>
        <w:t>How easy is it to clock the fixture up?</w:t>
      </w:r>
    </w:p>
    <w:p w14:paraId="7DBCDDE3" w14:textId="77777777" w:rsidR="00F9245B" w:rsidRDefault="00F9245B" w:rsidP="00F9245B">
      <w:pPr>
        <w:pStyle w:val="ListParagraph"/>
        <w:numPr>
          <w:ilvl w:val="0"/>
          <w:numId w:val="4"/>
        </w:numPr>
      </w:pPr>
      <w:r>
        <w:t>How easy is it to load the explosives into the fixture?</w:t>
      </w:r>
    </w:p>
    <w:p w14:paraId="51993EB8" w14:textId="77777777" w:rsidR="00F9245B" w:rsidRDefault="00F9245B" w:rsidP="00F9245B">
      <w:pPr>
        <w:pStyle w:val="ListParagraph"/>
        <w:numPr>
          <w:ilvl w:val="0"/>
          <w:numId w:val="4"/>
        </w:numPr>
      </w:pPr>
      <w:r>
        <w:t>Can the fixture be seen clearly on the CCTV?</w:t>
      </w:r>
    </w:p>
    <w:p w14:paraId="7F07F4A1" w14:textId="77777777" w:rsidR="00F9245B" w:rsidRDefault="00F9245B" w:rsidP="00F9245B">
      <w:pPr>
        <w:pStyle w:val="ListParagraph"/>
        <w:numPr>
          <w:ilvl w:val="0"/>
          <w:numId w:val="4"/>
        </w:numPr>
      </w:pPr>
      <w:r>
        <w:t>Does the machine part program run without collision?</w:t>
      </w:r>
    </w:p>
    <w:p w14:paraId="6F40B1E2" w14:textId="77777777" w:rsidR="00F9245B" w:rsidRDefault="00F9245B" w:rsidP="00F9245B">
      <w:pPr>
        <w:pStyle w:val="ListParagraph"/>
        <w:numPr>
          <w:ilvl w:val="0"/>
          <w:numId w:val="4"/>
        </w:numPr>
      </w:pPr>
      <w:r>
        <w:t>Can the entire tool path be seen on the CCTV?</w:t>
      </w:r>
    </w:p>
    <w:p w14:paraId="1FF50C70" w14:textId="77777777" w:rsidR="00F9245B" w:rsidRDefault="00F9245B" w:rsidP="00F9245B"/>
    <w:p w14:paraId="16EAD65E" w14:textId="77777777" w:rsidR="00F9245B" w:rsidRDefault="00F9245B" w:rsidP="00F9245B"/>
    <w:p w14:paraId="4A2E9808" w14:textId="453E6BC0" w:rsidR="00F9245B" w:rsidRDefault="000E1981" w:rsidP="00F9245B">
      <w:pPr>
        <w:pStyle w:val="Heading2"/>
      </w:pPr>
      <w:bookmarkStart w:id="45" w:name="_Toc45559805"/>
      <w:r>
        <w:t>Machinist</w:t>
      </w:r>
      <w:r w:rsidR="00F9245B">
        <w:t xml:space="preserve"> feed back</w:t>
      </w:r>
      <w:bookmarkEnd w:id="45"/>
    </w:p>
    <w:p w14:paraId="788B5A79" w14:textId="77777777" w:rsidR="00F9245B" w:rsidRDefault="00F9245B" w:rsidP="00F9245B"/>
    <w:p w14:paraId="151ABF8F" w14:textId="6E2B008B" w:rsidR="00F9245B" w:rsidRDefault="00F9245B" w:rsidP="00F9245B">
      <w:r>
        <w:t xml:space="preserve">The following was written by the </w:t>
      </w:r>
      <w:r w:rsidR="000E1981">
        <w:t>machinist</w:t>
      </w:r>
      <w:r>
        <w:t xml:space="preserve"> having fitted the fixture to the machine and run the machine part program. Although no explosive or inert simulant samples were used this prototype gave the user a feel for the fixture and how it will be used.</w:t>
      </w:r>
    </w:p>
    <w:p w14:paraId="3E337E22" w14:textId="77777777" w:rsidR="00F9245B" w:rsidRDefault="00F9245B" w:rsidP="00F9245B"/>
    <w:p w14:paraId="587AA622" w14:textId="77777777" w:rsidR="00F9245B" w:rsidRDefault="00F9245B" w:rsidP="00F9245B">
      <w:r>
        <w:lastRenderedPageBreak/>
        <w:t>The overall design of the fixture is good and the process of setting the fixture up was straight forward. The setting ring will be useful for ensuring that the sample hangs evenly out the front and the rear of the fixture. Once set up the fixture was observed from the remote-control station and the rear of the fixture could not be seen. The fixture needs to be slightly longer to enable this view, without being able to see the rear face the program cannot be run.</w:t>
      </w:r>
    </w:p>
    <w:p w14:paraId="744440A3" w14:textId="77777777" w:rsidR="00F9245B" w:rsidRDefault="00F9245B" w:rsidP="00F9245B"/>
    <w:p w14:paraId="7970A8B2" w14:textId="77777777" w:rsidR="00F9245B" w:rsidRDefault="00F9245B" w:rsidP="00F9245B">
      <w:pPr>
        <w:pStyle w:val="Heading2"/>
      </w:pPr>
      <w:bookmarkStart w:id="46" w:name="_Toc45559806"/>
      <w:r>
        <w:t>Design rework loop</w:t>
      </w:r>
      <w:bookmarkEnd w:id="46"/>
    </w:p>
    <w:p w14:paraId="72049BB0" w14:textId="77777777" w:rsidR="00F9245B" w:rsidRDefault="00F9245B" w:rsidP="00F9245B"/>
    <w:p w14:paraId="35D5A5DA" w14:textId="38A7400E" w:rsidR="00F9245B" w:rsidRDefault="00F9245B" w:rsidP="00F9245B">
      <w:r>
        <w:t xml:space="preserve">Having taken the </w:t>
      </w:r>
      <w:r w:rsidR="000E1981">
        <w:t>machinist</w:t>
      </w:r>
      <w:r>
        <w:t xml:space="preserve"> feedback into consideration the tooling engineers were tasked with lengthening the fixture to sit it under the CCTV. The change was a simple change of dimension within the modelling software. Because a 3D printed prototype was used this problem was found at an early stage before the fixture had been manufactured out of aluminium, a lengthy and expensive process.</w:t>
      </w:r>
    </w:p>
    <w:p w14:paraId="041EDD39" w14:textId="77777777" w:rsidR="00B64AEE" w:rsidRDefault="00B64AEE" w:rsidP="00354D46"/>
    <w:p w14:paraId="6E80794E" w14:textId="77777777" w:rsidR="00354D46" w:rsidRPr="00354D46" w:rsidRDefault="00354D46" w:rsidP="00354D46"/>
    <w:p w14:paraId="77F43599" w14:textId="3F2467E7" w:rsidR="00FD5967" w:rsidRDefault="00FD5967" w:rsidP="00647ABB">
      <w:pPr>
        <w:rPr>
          <w:noProof/>
        </w:rPr>
      </w:pPr>
    </w:p>
    <w:p w14:paraId="2156297E" w14:textId="77777777" w:rsidR="008B4599" w:rsidRDefault="008B4599" w:rsidP="00647ABB">
      <w:pPr>
        <w:rPr>
          <w:noProof/>
        </w:rPr>
      </w:pPr>
    </w:p>
    <w:p w14:paraId="1500031C" w14:textId="2CB9A960" w:rsidR="00314F05" w:rsidRDefault="00F9245B" w:rsidP="00F9245B">
      <w:pPr>
        <w:pStyle w:val="Heading1"/>
      </w:pPr>
      <w:bookmarkStart w:id="47" w:name="_Toc45559807"/>
      <w:r>
        <w:t>Inert prove out</w:t>
      </w:r>
      <w:bookmarkEnd w:id="47"/>
    </w:p>
    <w:p w14:paraId="69A38324" w14:textId="69DFAAB5" w:rsidR="00F9245B" w:rsidRDefault="00F9245B" w:rsidP="00F9245B"/>
    <w:p w14:paraId="44A4D152" w14:textId="50C51957" w:rsidR="006F498D" w:rsidRDefault="003A2BA2" w:rsidP="00F9245B">
      <w:r>
        <w:t xml:space="preserve">Once the fixture design had been signed off </w:t>
      </w:r>
      <w:r w:rsidR="0006348F">
        <w:t>the drawing</w:t>
      </w:r>
      <w:r w:rsidR="00AA030A">
        <w:t>s</w:t>
      </w:r>
      <w:r w:rsidR="0006348F">
        <w:t xml:space="preserve"> were sent off for manufacture. The full fixture with all </w:t>
      </w:r>
      <w:r w:rsidR="00AB373F">
        <w:t>clamps and rubbers was manufactured from aluminium</w:t>
      </w:r>
      <w:r w:rsidR="00B0171D">
        <w:t xml:space="preserve"> and shipped to the manufacturing engineer ready for inert prove out.</w:t>
      </w:r>
    </w:p>
    <w:p w14:paraId="6225EC7D" w14:textId="63EE5957" w:rsidR="00B0171D" w:rsidRDefault="00B0171D" w:rsidP="00F9245B"/>
    <w:p w14:paraId="49E647F4" w14:textId="5108CE9B" w:rsidR="00B0171D" w:rsidRDefault="00B0171D" w:rsidP="00F9245B">
      <w:r>
        <w:t xml:space="preserve">An inert prove out is carried out for </w:t>
      </w:r>
      <w:r w:rsidR="00955401">
        <w:t>a few</w:t>
      </w:r>
      <w:r>
        <w:t xml:space="preserve"> reasons. The first is safety, </w:t>
      </w:r>
      <w:r w:rsidR="00AD600A">
        <w:t xml:space="preserve">safety has two aspects, </w:t>
      </w:r>
      <w:r w:rsidR="003C754C">
        <w:t>personal</w:t>
      </w:r>
      <w:r w:rsidR="00AD600A">
        <w:t xml:space="preserve"> safety and explosive safety. A</w:t>
      </w:r>
      <w:r w:rsidR="009865FE">
        <w:t xml:space="preserve"> </w:t>
      </w:r>
      <w:r w:rsidR="00AD600A">
        <w:t>member from the ESH (</w:t>
      </w:r>
      <w:r w:rsidR="003C754C">
        <w:t>environment safety &amp; health) team has</w:t>
      </w:r>
      <w:r w:rsidR="009865FE">
        <w:t xml:space="preserve"> been present at all key meeting to ensure that the fixture isn’t going to cause injury to the user. </w:t>
      </w:r>
      <w:r w:rsidR="003C754C">
        <w:t>The safety of the explosives is very important</w:t>
      </w:r>
      <w:r w:rsidR="0034690F">
        <w:t>,</w:t>
      </w:r>
      <w:r w:rsidR="00C94245">
        <w:t xml:space="preserve"> </w:t>
      </w:r>
      <w:r w:rsidR="00734EEC">
        <w:t xml:space="preserve">this prove out uses an inert simulant which has similar properties to </w:t>
      </w:r>
      <w:r w:rsidR="004C114A">
        <w:t xml:space="preserve">live explosive but </w:t>
      </w:r>
      <w:r w:rsidR="006E553F">
        <w:t xml:space="preserve">will not explode. By using this simulant </w:t>
      </w:r>
      <w:r w:rsidR="00966E8D">
        <w:t xml:space="preserve">if </w:t>
      </w:r>
      <w:r w:rsidR="00754ECF">
        <w:t>there is a problem the worst outcome will be damage to the fixture i</w:t>
      </w:r>
      <w:r w:rsidR="00706CEE">
        <w:t xml:space="preserve">f the machine collides. If live material was used </w:t>
      </w:r>
      <w:r w:rsidR="00044B78">
        <w:t xml:space="preserve">and there was a problem the explosive could detonate and </w:t>
      </w:r>
      <w:r w:rsidR="00DE5CF8">
        <w:t xml:space="preserve">destroy the facility and possibly kill </w:t>
      </w:r>
      <w:r w:rsidR="000E1981">
        <w:t>the machinist</w:t>
      </w:r>
      <w:r w:rsidR="00DE5CF8">
        <w:t xml:space="preserve"> and people in the vicinity of the facility. </w:t>
      </w:r>
    </w:p>
    <w:p w14:paraId="76F200FE" w14:textId="3D1D1499" w:rsidR="00DE5CF8" w:rsidRDefault="00DE5CF8" w:rsidP="00F9245B"/>
    <w:p w14:paraId="1FAC0308" w14:textId="7426B4C4" w:rsidR="00DE5CF8" w:rsidRDefault="00EF35B7" w:rsidP="00F9245B">
      <w:r>
        <w:t xml:space="preserve">As one </w:t>
      </w:r>
      <w:r w:rsidR="002F6C89">
        <w:t xml:space="preserve">of the key requirements of the fixture was the clamping force this prove out will give the customer confidence that those forces </w:t>
      </w:r>
      <w:r w:rsidR="00FF70AF">
        <w:t xml:space="preserve">are being met. Using the old fixture samples were occasionally snapped due to </w:t>
      </w:r>
      <w:r w:rsidR="00554200">
        <w:t xml:space="preserve">a higher than specified force being applied. </w:t>
      </w:r>
    </w:p>
    <w:p w14:paraId="0BF1A6DC" w14:textId="509B0FE0" w:rsidR="00554200" w:rsidRDefault="00554200" w:rsidP="00F9245B"/>
    <w:p w14:paraId="67BCE8ED" w14:textId="7B2BB952" w:rsidR="00554200" w:rsidRDefault="00554200" w:rsidP="00F9245B">
      <w:r>
        <w:t xml:space="preserve">In this prove out 24 samples were </w:t>
      </w:r>
      <w:r w:rsidR="00276565">
        <w:t>machined,</w:t>
      </w:r>
      <w:r w:rsidR="00E749D4">
        <w:t xml:space="preserve"> and none were crushed by the fixture. All 24 samples were dimensionally </w:t>
      </w:r>
      <w:r w:rsidR="00276565">
        <w:t>and geometrically correct to the drawing.</w:t>
      </w:r>
    </w:p>
    <w:p w14:paraId="33D70383" w14:textId="5AAE805F" w:rsidR="006F498D" w:rsidRDefault="006F498D" w:rsidP="00F9245B"/>
    <w:p w14:paraId="737FADCD" w14:textId="043B83E4" w:rsidR="006F498D" w:rsidRDefault="006F498D" w:rsidP="00F9245B"/>
    <w:p w14:paraId="7A3F8363" w14:textId="77777777" w:rsidR="006F498D" w:rsidRDefault="006F498D" w:rsidP="00F9245B"/>
    <w:p w14:paraId="1002DD2C" w14:textId="58EB8972" w:rsidR="00F9245B" w:rsidRDefault="00F9245B" w:rsidP="00F9245B"/>
    <w:p w14:paraId="5F04B78C" w14:textId="7644AD49" w:rsidR="00F9245B" w:rsidRDefault="00F9245B" w:rsidP="00F9245B">
      <w:pPr>
        <w:pStyle w:val="Heading1"/>
      </w:pPr>
      <w:bookmarkStart w:id="48" w:name="_Toc45559808"/>
      <w:r>
        <w:t>Live manufacture</w:t>
      </w:r>
      <w:bookmarkEnd w:id="48"/>
    </w:p>
    <w:p w14:paraId="43B8CA3F" w14:textId="2333AF20" w:rsidR="00F9245B" w:rsidRDefault="00F9245B" w:rsidP="00F9245B"/>
    <w:p w14:paraId="10D2291B" w14:textId="77777777" w:rsidR="00F9245B" w:rsidRPr="00F9245B" w:rsidRDefault="00F9245B" w:rsidP="00F9245B"/>
    <w:p w14:paraId="563674D5" w14:textId="7F4749CC" w:rsidR="00314F05" w:rsidRDefault="00AE3AD6" w:rsidP="00647ABB">
      <w:r>
        <w:t xml:space="preserve">The </w:t>
      </w:r>
      <w:r w:rsidR="001D437D">
        <w:t xml:space="preserve">last milestone </w:t>
      </w:r>
      <w:r w:rsidR="000F195B">
        <w:t xml:space="preserve">in the project is live sample manufacture. </w:t>
      </w:r>
      <w:r w:rsidR="00012E76">
        <w:t xml:space="preserve">This involves </w:t>
      </w:r>
      <w:r w:rsidR="006548E7">
        <w:t xml:space="preserve">using the fixture for </w:t>
      </w:r>
      <w:r w:rsidR="004E365F">
        <w:t xml:space="preserve">a </w:t>
      </w:r>
      <w:r w:rsidR="006548E7">
        <w:t>production r</w:t>
      </w:r>
      <w:r w:rsidR="008B0833">
        <w:t>un</w:t>
      </w:r>
      <w:r w:rsidR="004E365F">
        <w:t xml:space="preserve"> using </w:t>
      </w:r>
      <w:r w:rsidR="00D500BD">
        <w:t>high</w:t>
      </w:r>
      <w:r w:rsidR="004E365F">
        <w:t xml:space="preserve"> explosive</w:t>
      </w:r>
      <w:r w:rsidR="00252BBA">
        <w:t xml:space="preserve">s. </w:t>
      </w:r>
      <w:r w:rsidR="009F4B45">
        <w:t xml:space="preserve">The </w:t>
      </w:r>
      <w:r w:rsidR="000E1981">
        <w:t>machinist</w:t>
      </w:r>
      <w:r w:rsidR="009F4B45">
        <w:t xml:space="preserve">, second </w:t>
      </w:r>
      <w:r w:rsidR="000E1981">
        <w:t>machinist</w:t>
      </w:r>
      <w:r w:rsidR="009F4B45">
        <w:t xml:space="preserve"> </w:t>
      </w:r>
      <w:r w:rsidR="003B1AF2">
        <w:t xml:space="preserve">and manufacturing engineer were present </w:t>
      </w:r>
      <w:r w:rsidR="009D207F">
        <w:t xml:space="preserve">for </w:t>
      </w:r>
      <w:r w:rsidR="008A2CFC">
        <w:t>th</w:t>
      </w:r>
      <w:r w:rsidR="00C577C0">
        <w:t xml:space="preserve">is final prove out. </w:t>
      </w:r>
      <w:r w:rsidR="00212132">
        <w:t xml:space="preserve">The </w:t>
      </w:r>
      <w:r w:rsidR="000E1981">
        <w:t>machinist</w:t>
      </w:r>
      <w:r w:rsidR="00212132">
        <w:t xml:space="preserve"> loaded the fixture</w:t>
      </w:r>
      <w:r w:rsidR="0073550E">
        <w:t xml:space="preserve"> with 2 samples</w:t>
      </w:r>
      <w:r w:rsidR="00212132">
        <w:t xml:space="preserve"> </w:t>
      </w:r>
      <w:r w:rsidR="00C7204E">
        <w:t xml:space="preserve">using the </w:t>
      </w:r>
      <w:r w:rsidR="002926D7">
        <w:t xml:space="preserve">setting </w:t>
      </w:r>
      <w:r w:rsidR="00FB4009">
        <w:t>plate and</w:t>
      </w:r>
      <w:r w:rsidR="00F11E4B">
        <w:t xml:space="preserve"> clamped </w:t>
      </w:r>
      <w:r w:rsidR="00D352DF">
        <w:t xml:space="preserve">them </w:t>
      </w:r>
      <w:r w:rsidR="00F11E4B">
        <w:t>in place.</w:t>
      </w:r>
      <w:r w:rsidR="00D352DF">
        <w:t xml:space="preserve"> Two samples were </w:t>
      </w:r>
      <w:r w:rsidR="00B51143">
        <w:t xml:space="preserve">machined to check the </w:t>
      </w:r>
      <w:r w:rsidR="006D2C28">
        <w:t xml:space="preserve">machine geometry </w:t>
      </w:r>
      <w:r w:rsidR="007361F0">
        <w:t>is correct</w:t>
      </w:r>
      <w:r w:rsidR="009A5D64">
        <w:t xml:space="preserve">, thus reducing scrap components if an offset is incorrect. </w:t>
      </w:r>
      <w:r w:rsidR="00383BEA">
        <w:t xml:space="preserve">A full run of 12 samples were machined followed by the last </w:t>
      </w:r>
      <w:r w:rsidR="00C17507">
        <w:t>10.</w:t>
      </w:r>
    </w:p>
    <w:p w14:paraId="4464CFDE" w14:textId="77777777" w:rsidR="00AE0BDA" w:rsidRDefault="00AE0BDA" w:rsidP="00647ABB"/>
    <w:p w14:paraId="6273AF6B" w14:textId="41BFBBC5" w:rsidR="00AE0BDA" w:rsidRDefault="00AE0BDA" w:rsidP="00647ABB">
      <w:r>
        <w:t xml:space="preserve">No issues were </w:t>
      </w:r>
      <w:r w:rsidR="00286387">
        <w:t>discovered</w:t>
      </w:r>
      <w:r>
        <w:t xml:space="preserve"> during </w:t>
      </w:r>
      <w:r w:rsidR="00757615">
        <w:t>the live manufacture</w:t>
      </w:r>
      <w:r w:rsidR="0052750B">
        <w:t>, none of the samples were cracked or distorted</w:t>
      </w:r>
      <w:r w:rsidR="0046644B">
        <w:t xml:space="preserve">, and none were ejected from the fixture. This result was expected as the fixture passed inert prove out however </w:t>
      </w:r>
      <w:r w:rsidR="000D5BAB">
        <w:t xml:space="preserve">high explosives can behave </w:t>
      </w:r>
      <w:r w:rsidR="00860290">
        <w:t xml:space="preserve">differently </w:t>
      </w:r>
      <w:r w:rsidR="006D367A">
        <w:t xml:space="preserve">to </w:t>
      </w:r>
      <w:r w:rsidR="008765DC">
        <w:t>the inert simulant.</w:t>
      </w:r>
    </w:p>
    <w:p w14:paraId="62820530" w14:textId="77777777" w:rsidR="00C65914" w:rsidRDefault="00C65914" w:rsidP="00647ABB"/>
    <w:p w14:paraId="7CD0D590" w14:textId="77777777" w:rsidR="00C65914" w:rsidRDefault="00C65914" w:rsidP="00647ABB"/>
    <w:p w14:paraId="317BD3B8" w14:textId="77777777" w:rsidR="00C65914" w:rsidRDefault="00C65914" w:rsidP="00647ABB"/>
    <w:p w14:paraId="27405BE4" w14:textId="38843011" w:rsidR="00C65914" w:rsidRDefault="00C65914" w:rsidP="00C65914">
      <w:pPr>
        <w:pStyle w:val="Heading1"/>
      </w:pPr>
      <w:bookmarkStart w:id="49" w:name="_Toc45559809"/>
      <w:r>
        <w:t>Conclusion</w:t>
      </w:r>
      <w:bookmarkEnd w:id="49"/>
    </w:p>
    <w:p w14:paraId="7F50F124" w14:textId="77777777" w:rsidR="00C65914" w:rsidRDefault="00C65914" w:rsidP="00C65914"/>
    <w:p w14:paraId="31391D2F" w14:textId="2DD5DF54" w:rsidR="00C65914" w:rsidRDefault="002013D0" w:rsidP="00C65914">
      <w:r>
        <w:t xml:space="preserve">This project was </w:t>
      </w:r>
      <w:r w:rsidR="00A8085B">
        <w:t xml:space="preserve">set up to </w:t>
      </w:r>
      <w:r w:rsidR="00D447E1">
        <w:t xml:space="preserve">reduce the workload on </w:t>
      </w:r>
      <w:r w:rsidR="00BD5D64">
        <w:t xml:space="preserve">two machines within a high explosive production </w:t>
      </w:r>
      <w:r w:rsidR="00F313FE">
        <w:t xml:space="preserve">facility. </w:t>
      </w:r>
      <w:r w:rsidR="000F0D22">
        <w:t>The ability to manufacture</w:t>
      </w:r>
      <w:r w:rsidR="00BF6729">
        <w:t xml:space="preserve"> gap test samples </w:t>
      </w:r>
      <w:r w:rsidR="00CD4074">
        <w:t xml:space="preserve">on </w:t>
      </w:r>
      <w:r w:rsidR="00E079E3">
        <w:t>the lathe will save the production</w:t>
      </w:r>
      <w:r w:rsidR="00121DB1">
        <w:t xml:space="preserve"> </w:t>
      </w:r>
      <w:r w:rsidR="00362371">
        <w:t xml:space="preserve">facility </w:t>
      </w:r>
      <w:r w:rsidR="00F360FE">
        <w:t xml:space="preserve">over two weeks a year </w:t>
      </w:r>
      <w:r w:rsidR="00DE3467">
        <w:t xml:space="preserve">in production time, enabling the </w:t>
      </w:r>
      <w:r w:rsidR="007D16EC">
        <w:t xml:space="preserve">5 axis </w:t>
      </w:r>
      <w:r w:rsidR="00CD0A46">
        <w:t xml:space="preserve">milling machines to be better utilised </w:t>
      </w:r>
      <w:r w:rsidR="000E17D8">
        <w:t xml:space="preserve">on higher priority </w:t>
      </w:r>
      <w:r w:rsidR="000A696C">
        <w:t>jobs</w:t>
      </w:r>
      <w:r w:rsidR="004D7340">
        <w:t>.</w:t>
      </w:r>
      <w:r w:rsidR="003F2A01">
        <w:t xml:space="preserve"> </w:t>
      </w:r>
      <w:r w:rsidR="001872ED">
        <w:t xml:space="preserve"> </w:t>
      </w:r>
    </w:p>
    <w:p w14:paraId="30DCE845" w14:textId="36BD063D" w:rsidR="00A378E0" w:rsidRDefault="00D66559" w:rsidP="00C65914">
      <w:r>
        <w:t xml:space="preserve">The </w:t>
      </w:r>
      <w:r w:rsidR="00CF29A6">
        <w:t>V model was foll</w:t>
      </w:r>
      <w:r w:rsidR="00DD703B">
        <w:t xml:space="preserve">owed </w:t>
      </w:r>
      <w:r w:rsidR="00991428">
        <w:t xml:space="preserve">from </w:t>
      </w:r>
      <w:r w:rsidR="00923B9A">
        <w:t xml:space="preserve">the initial project </w:t>
      </w:r>
      <w:r w:rsidR="0071755F">
        <w:t xml:space="preserve">concept through to a full production. The continuous validation and verification </w:t>
      </w:r>
      <w:r w:rsidR="002048C5">
        <w:t xml:space="preserve">of the V model </w:t>
      </w:r>
      <w:r w:rsidR="0014346A">
        <w:t xml:space="preserve">made </w:t>
      </w:r>
      <w:r w:rsidR="006312D9">
        <w:t xml:space="preserve">sure the fixture was correct before a </w:t>
      </w:r>
      <w:r w:rsidR="002F58B7">
        <w:t xml:space="preserve">costly mistake </w:t>
      </w:r>
      <w:r w:rsidR="00B62A95">
        <w:t>was made</w:t>
      </w:r>
      <w:r w:rsidR="005673FE">
        <w:t xml:space="preserve">. The 3D printing </w:t>
      </w:r>
      <w:r w:rsidR="008719E8">
        <w:t>of a fixture like this had never been done before but was a useful aid in the design process.</w:t>
      </w:r>
    </w:p>
    <w:p w14:paraId="0CA516A6" w14:textId="34629DFF" w:rsidR="00856504" w:rsidRDefault="00856504" w:rsidP="00C65914"/>
    <w:p w14:paraId="4654023F" w14:textId="1FE71716" w:rsidR="00856504" w:rsidRDefault="00856504" w:rsidP="00C65914"/>
    <w:p w14:paraId="7F6D658E" w14:textId="22DDEC21" w:rsidR="00856504" w:rsidRDefault="00856504" w:rsidP="00C65914"/>
    <w:p w14:paraId="36B86510" w14:textId="5B09DDB1" w:rsidR="00856504" w:rsidRDefault="00856504" w:rsidP="00C65914"/>
    <w:p w14:paraId="248AC910" w14:textId="7B5024A7" w:rsidR="00856504" w:rsidRDefault="00856504" w:rsidP="00C65914"/>
    <w:bookmarkStart w:id="50" w:name="_Toc45559810" w:displacedByCustomXml="next"/>
    <w:sdt>
      <w:sdtPr>
        <w:rPr>
          <w:rFonts w:asciiTheme="minorHAnsi" w:eastAsiaTheme="minorHAnsi" w:hAnsiTheme="minorHAnsi" w:cstheme="minorBidi"/>
          <w:color w:val="auto"/>
          <w:sz w:val="22"/>
          <w:szCs w:val="22"/>
        </w:rPr>
        <w:id w:val="674996405"/>
        <w:docPartObj>
          <w:docPartGallery w:val="Bibliographies"/>
          <w:docPartUnique/>
        </w:docPartObj>
      </w:sdtPr>
      <w:sdtEndPr/>
      <w:sdtContent>
        <w:p w14:paraId="6FE1CD4B" w14:textId="22403428" w:rsidR="00F502B1" w:rsidRDefault="00F502B1">
          <w:pPr>
            <w:pStyle w:val="Heading1"/>
          </w:pPr>
          <w:r>
            <w:t>References</w:t>
          </w:r>
          <w:bookmarkEnd w:id="50"/>
        </w:p>
        <w:sdt>
          <w:sdtPr>
            <w:id w:val="-573587230"/>
            <w:bibliography/>
          </w:sdtPr>
          <w:sdtEndPr/>
          <w:sdtContent>
            <w:p w14:paraId="02EBE9E5" w14:textId="77777777" w:rsidR="00C853BA" w:rsidRDefault="00F502B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853BA" w14:paraId="2DD7174E" w14:textId="77777777">
                <w:trPr>
                  <w:divId w:val="781656001"/>
                  <w:tblCellSpacing w:w="15" w:type="dxa"/>
                </w:trPr>
                <w:tc>
                  <w:tcPr>
                    <w:tcW w:w="50" w:type="pct"/>
                    <w:hideMark/>
                  </w:tcPr>
                  <w:p w14:paraId="3199B606" w14:textId="69692CE3" w:rsidR="00C853BA" w:rsidRDefault="00C853BA">
                    <w:pPr>
                      <w:pStyle w:val="Bibliography"/>
                      <w:rPr>
                        <w:noProof/>
                        <w:sz w:val="24"/>
                        <w:szCs w:val="24"/>
                      </w:rPr>
                    </w:pPr>
                    <w:r>
                      <w:rPr>
                        <w:noProof/>
                      </w:rPr>
                      <w:t xml:space="preserve">[1] </w:t>
                    </w:r>
                  </w:p>
                </w:tc>
                <w:tc>
                  <w:tcPr>
                    <w:tcW w:w="0" w:type="auto"/>
                    <w:hideMark/>
                  </w:tcPr>
                  <w:p w14:paraId="70E8CB95" w14:textId="77777777" w:rsidR="00C853BA" w:rsidRDefault="00C853BA">
                    <w:pPr>
                      <w:pStyle w:val="Bibliography"/>
                      <w:rPr>
                        <w:noProof/>
                      </w:rPr>
                    </w:pPr>
                    <w:r>
                      <w:rPr>
                        <w:noProof/>
                      </w:rPr>
                      <w:t xml:space="preserve">J. Chapmon, </w:t>
                    </w:r>
                    <w:r>
                      <w:rPr>
                        <w:i/>
                        <w:iCs/>
                        <w:noProof/>
                      </w:rPr>
                      <w:t xml:space="preserve">Gap test sample, </w:t>
                    </w:r>
                    <w:r>
                      <w:rPr>
                        <w:noProof/>
                      </w:rPr>
                      <w:t xml:space="preserve">Reading: AWE, 1993. </w:t>
                    </w:r>
                  </w:p>
                </w:tc>
              </w:tr>
              <w:tr w:rsidR="00C853BA" w14:paraId="5C569F01" w14:textId="77777777">
                <w:trPr>
                  <w:divId w:val="781656001"/>
                  <w:tblCellSpacing w:w="15" w:type="dxa"/>
                </w:trPr>
                <w:tc>
                  <w:tcPr>
                    <w:tcW w:w="50" w:type="pct"/>
                    <w:hideMark/>
                  </w:tcPr>
                  <w:p w14:paraId="2FA5CEB3" w14:textId="77777777" w:rsidR="00C853BA" w:rsidRDefault="00C853BA">
                    <w:pPr>
                      <w:pStyle w:val="Bibliography"/>
                      <w:rPr>
                        <w:noProof/>
                      </w:rPr>
                    </w:pPr>
                    <w:r>
                      <w:rPr>
                        <w:noProof/>
                      </w:rPr>
                      <w:t xml:space="preserve">[2] </w:t>
                    </w:r>
                  </w:p>
                </w:tc>
                <w:tc>
                  <w:tcPr>
                    <w:tcW w:w="0" w:type="auto"/>
                    <w:hideMark/>
                  </w:tcPr>
                  <w:p w14:paraId="06F767D2" w14:textId="77777777" w:rsidR="00C853BA" w:rsidRDefault="00C853BA">
                    <w:pPr>
                      <w:pStyle w:val="Bibliography"/>
                      <w:rPr>
                        <w:noProof/>
                      </w:rPr>
                    </w:pPr>
                    <w:r>
                      <w:rPr>
                        <w:noProof/>
                      </w:rPr>
                      <w:t xml:space="preserve">T. p. b. R.Morgan, </w:t>
                    </w:r>
                    <w:r>
                      <w:rPr>
                        <w:i/>
                        <w:iCs/>
                        <w:noProof/>
                      </w:rPr>
                      <w:t xml:space="preserve">FMEA, </w:t>
                    </w:r>
                    <w:r>
                      <w:rPr>
                        <w:noProof/>
                      </w:rPr>
                      <w:t xml:space="preserve">R.Morgan, 2020. </w:t>
                    </w:r>
                  </w:p>
                </w:tc>
              </w:tr>
              <w:tr w:rsidR="00C853BA" w14:paraId="27FDC3BD" w14:textId="77777777">
                <w:trPr>
                  <w:divId w:val="781656001"/>
                  <w:tblCellSpacing w:w="15" w:type="dxa"/>
                </w:trPr>
                <w:tc>
                  <w:tcPr>
                    <w:tcW w:w="50" w:type="pct"/>
                    <w:hideMark/>
                  </w:tcPr>
                  <w:p w14:paraId="021EE0A7" w14:textId="77777777" w:rsidR="00C853BA" w:rsidRDefault="00C853BA">
                    <w:pPr>
                      <w:pStyle w:val="Bibliography"/>
                      <w:rPr>
                        <w:noProof/>
                      </w:rPr>
                    </w:pPr>
                    <w:r>
                      <w:rPr>
                        <w:noProof/>
                      </w:rPr>
                      <w:t xml:space="preserve">[3] </w:t>
                    </w:r>
                  </w:p>
                </w:tc>
                <w:tc>
                  <w:tcPr>
                    <w:tcW w:w="0" w:type="auto"/>
                    <w:hideMark/>
                  </w:tcPr>
                  <w:p w14:paraId="759D20BC" w14:textId="77777777" w:rsidR="00C853BA" w:rsidRDefault="00C853BA">
                    <w:pPr>
                      <w:pStyle w:val="Bibliography"/>
                      <w:rPr>
                        <w:noProof/>
                      </w:rPr>
                    </w:pPr>
                    <w:r>
                      <w:rPr>
                        <w:noProof/>
                      </w:rPr>
                      <w:t>S. draw, “V model template,” Smart draw, [Online]. Available: https://www.smartdraw.com/v-model/examples/v-diagram-09/. [Accessed 02 07 2020].</w:t>
                    </w:r>
                  </w:p>
                </w:tc>
              </w:tr>
              <w:tr w:rsidR="00C853BA" w14:paraId="1E3CF8B4" w14:textId="77777777">
                <w:trPr>
                  <w:divId w:val="781656001"/>
                  <w:tblCellSpacing w:w="15" w:type="dxa"/>
                </w:trPr>
                <w:tc>
                  <w:tcPr>
                    <w:tcW w:w="50" w:type="pct"/>
                    <w:hideMark/>
                  </w:tcPr>
                  <w:p w14:paraId="4D4AE261" w14:textId="77777777" w:rsidR="00C853BA" w:rsidRDefault="00C853BA">
                    <w:pPr>
                      <w:pStyle w:val="Bibliography"/>
                      <w:rPr>
                        <w:noProof/>
                      </w:rPr>
                    </w:pPr>
                    <w:r>
                      <w:rPr>
                        <w:noProof/>
                      </w:rPr>
                      <w:t xml:space="preserve">[4] </w:t>
                    </w:r>
                  </w:p>
                </w:tc>
                <w:tc>
                  <w:tcPr>
                    <w:tcW w:w="0" w:type="auto"/>
                    <w:hideMark/>
                  </w:tcPr>
                  <w:p w14:paraId="4CDB9055" w14:textId="77777777" w:rsidR="00C853BA" w:rsidRDefault="00C853BA">
                    <w:pPr>
                      <w:pStyle w:val="Bibliography"/>
                      <w:rPr>
                        <w:noProof/>
                      </w:rPr>
                    </w:pPr>
                    <w:r>
                      <w:rPr>
                        <w:noProof/>
                      </w:rPr>
                      <w:t>Q. online, “QFD template,” QFD online, [Online]. Available: http://www.qfdonline.com/templates/. [Accessed 28 06 2020].</w:t>
                    </w:r>
                  </w:p>
                </w:tc>
              </w:tr>
              <w:tr w:rsidR="00C853BA" w14:paraId="62D0ADDB" w14:textId="77777777">
                <w:trPr>
                  <w:divId w:val="781656001"/>
                  <w:tblCellSpacing w:w="15" w:type="dxa"/>
                </w:trPr>
                <w:tc>
                  <w:tcPr>
                    <w:tcW w:w="50" w:type="pct"/>
                    <w:hideMark/>
                  </w:tcPr>
                  <w:p w14:paraId="241DD37B" w14:textId="77777777" w:rsidR="00C853BA" w:rsidRDefault="00C853BA">
                    <w:pPr>
                      <w:pStyle w:val="Bibliography"/>
                      <w:rPr>
                        <w:noProof/>
                      </w:rPr>
                    </w:pPr>
                    <w:r>
                      <w:rPr>
                        <w:noProof/>
                      </w:rPr>
                      <w:t xml:space="preserve">[5] </w:t>
                    </w:r>
                  </w:p>
                </w:tc>
                <w:tc>
                  <w:tcPr>
                    <w:tcW w:w="0" w:type="auto"/>
                    <w:hideMark/>
                  </w:tcPr>
                  <w:p w14:paraId="2746D11B" w14:textId="77777777" w:rsidR="00C853BA" w:rsidRDefault="00C853BA">
                    <w:pPr>
                      <w:pStyle w:val="Bibliography"/>
                      <w:rPr>
                        <w:noProof/>
                      </w:rPr>
                    </w:pPr>
                    <w:r>
                      <w:rPr>
                        <w:noProof/>
                      </w:rPr>
                      <w:t xml:space="preserve">T.Hartnell, </w:t>
                    </w:r>
                    <w:r>
                      <w:rPr>
                        <w:i/>
                        <w:iCs/>
                        <w:noProof/>
                      </w:rPr>
                      <w:t xml:space="preserve">Gap test concept, </w:t>
                    </w:r>
                    <w:r>
                      <w:rPr>
                        <w:noProof/>
                      </w:rPr>
                      <w:t xml:space="preserve">Reading, 2020. </w:t>
                    </w:r>
                  </w:p>
                </w:tc>
              </w:tr>
              <w:tr w:rsidR="00C853BA" w14:paraId="7C47356E" w14:textId="77777777">
                <w:trPr>
                  <w:divId w:val="781656001"/>
                  <w:tblCellSpacing w:w="15" w:type="dxa"/>
                </w:trPr>
                <w:tc>
                  <w:tcPr>
                    <w:tcW w:w="50" w:type="pct"/>
                    <w:hideMark/>
                  </w:tcPr>
                  <w:p w14:paraId="7AAA9B79" w14:textId="77777777" w:rsidR="00C853BA" w:rsidRDefault="00C853BA">
                    <w:pPr>
                      <w:pStyle w:val="Bibliography"/>
                      <w:rPr>
                        <w:noProof/>
                      </w:rPr>
                    </w:pPr>
                    <w:r>
                      <w:rPr>
                        <w:noProof/>
                      </w:rPr>
                      <w:t xml:space="preserve">[6] </w:t>
                    </w:r>
                  </w:p>
                </w:tc>
                <w:tc>
                  <w:tcPr>
                    <w:tcW w:w="0" w:type="auto"/>
                    <w:hideMark/>
                  </w:tcPr>
                  <w:p w14:paraId="7E1B66E4" w14:textId="77777777" w:rsidR="00C853BA" w:rsidRDefault="00C853BA">
                    <w:pPr>
                      <w:pStyle w:val="Bibliography"/>
                      <w:rPr>
                        <w:noProof/>
                      </w:rPr>
                    </w:pPr>
                    <w:r>
                      <w:rPr>
                        <w:noProof/>
                      </w:rPr>
                      <w:t xml:space="preserve">S.Bartholomew, </w:t>
                    </w:r>
                    <w:r>
                      <w:rPr>
                        <w:i/>
                        <w:iCs/>
                        <w:noProof/>
                      </w:rPr>
                      <w:t xml:space="preserve">Gap test concept, </w:t>
                    </w:r>
                    <w:r>
                      <w:rPr>
                        <w:noProof/>
                      </w:rPr>
                      <w:t xml:space="preserve">Reading, 2020. </w:t>
                    </w:r>
                  </w:p>
                </w:tc>
              </w:tr>
              <w:tr w:rsidR="00C853BA" w14:paraId="19B1D8CA" w14:textId="77777777">
                <w:trPr>
                  <w:divId w:val="781656001"/>
                  <w:tblCellSpacing w:w="15" w:type="dxa"/>
                </w:trPr>
                <w:tc>
                  <w:tcPr>
                    <w:tcW w:w="50" w:type="pct"/>
                    <w:hideMark/>
                  </w:tcPr>
                  <w:p w14:paraId="52D9BFDC" w14:textId="77777777" w:rsidR="00C853BA" w:rsidRDefault="00C853BA">
                    <w:pPr>
                      <w:pStyle w:val="Bibliography"/>
                      <w:rPr>
                        <w:noProof/>
                      </w:rPr>
                    </w:pPr>
                    <w:r>
                      <w:rPr>
                        <w:noProof/>
                      </w:rPr>
                      <w:t xml:space="preserve">[7] </w:t>
                    </w:r>
                  </w:p>
                </w:tc>
                <w:tc>
                  <w:tcPr>
                    <w:tcW w:w="0" w:type="auto"/>
                    <w:hideMark/>
                  </w:tcPr>
                  <w:p w14:paraId="06A2415A" w14:textId="77777777" w:rsidR="00C853BA" w:rsidRDefault="00C853BA">
                    <w:pPr>
                      <w:pStyle w:val="Bibliography"/>
                      <w:rPr>
                        <w:noProof/>
                      </w:rPr>
                    </w:pPr>
                    <w:r>
                      <w:rPr>
                        <w:noProof/>
                      </w:rPr>
                      <w:t>m. tools, “decision matrix,” mind tools, 2020. [Online]. Available: https://www.mindtools.com/pages/article/newTED_03.htm. [Accessed 05 07 2020].</w:t>
                    </w:r>
                  </w:p>
                </w:tc>
              </w:tr>
            </w:tbl>
            <w:p w14:paraId="56D66E9C" w14:textId="77777777" w:rsidR="00C853BA" w:rsidRDefault="00C853BA">
              <w:pPr>
                <w:divId w:val="781656001"/>
                <w:rPr>
                  <w:rFonts w:eastAsia="Times New Roman"/>
                  <w:noProof/>
                </w:rPr>
              </w:pPr>
            </w:p>
            <w:p w14:paraId="448D9F99" w14:textId="07B412C1" w:rsidR="00F502B1" w:rsidRDefault="00F502B1">
              <w:r>
                <w:rPr>
                  <w:b/>
                  <w:bCs/>
                  <w:noProof/>
                </w:rPr>
                <w:fldChar w:fldCharType="end"/>
              </w:r>
            </w:p>
          </w:sdtContent>
        </w:sdt>
      </w:sdtContent>
    </w:sdt>
    <w:p w14:paraId="5DBF2426" w14:textId="77777777" w:rsidR="00856504" w:rsidRPr="00C65914" w:rsidRDefault="00856504" w:rsidP="00C65914"/>
    <w:sectPr w:rsidR="00856504" w:rsidRPr="00C659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77D70"/>
    <w:multiLevelType w:val="hybridMultilevel"/>
    <w:tmpl w:val="F9D2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00DE1"/>
    <w:multiLevelType w:val="hybridMultilevel"/>
    <w:tmpl w:val="5836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F100E9"/>
    <w:multiLevelType w:val="hybridMultilevel"/>
    <w:tmpl w:val="56A42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D5593"/>
    <w:multiLevelType w:val="hybridMultilevel"/>
    <w:tmpl w:val="830A7C3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BB"/>
    <w:rsid w:val="000038EB"/>
    <w:rsid w:val="0001004A"/>
    <w:rsid w:val="00012E76"/>
    <w:rsid w:val="00022258"/>
    <w:rsid w:val="000228ED"/>
    <w:rsid w:val="00025E95"/>
    <w:rsid w:val="000263F7"/>
    <w:rsid w:val="0003095C"/>
    <w:rsid w:val="00043050"/>
    <w:rsid w:val="00044B78"/>
    <w:rsid w:val="00061EC0"/>
    <w:rsid w:val="0006348F"/>
    <w:rsid w:val="00064A91"/>
    <w:rsid w:val="000710FF"/>
    <w:rsid w:val="00084BE5"/>
    <w:rsid w:val="00093B4A"/>
    <w:rsid w:val="000A3218"/>
    <w:rsid w:val="000A696C"/>
    <w:rsid w:val="000B27CD"/>
    <w:rsid w:val="000C03DE"/>
    <w:rsid w:val="000D04EA"/>
    <w:rsid w:val="000D5BAB"/>
    <w:rsid w:val="000E17D8"/>
    <w:rsid w:val="000E1981"/>
    <w:rsid w:val="000E2F74"/>
    <w:rsid w:val="000F0D22"/>
    <w:rsid w:val="000F195B"/>
    <w:rsid w:val="000F26AE"/>
    <w:rsid w:val="000F49FA"/>
    <w:rsid w:val="001027ED"/>
    <w:rsid w:val="0010329F"/>
    <w:rsid w:val="00106420"/>
    <w:rsid w:val="00110C79"/>
    <w:rsid w:val="00117C4C"/>
    <w:rsid w:val="00121DB1"/>
    <w:rsid w:val="00127160"/>
    <w:rsid w:val="00127AFC"/>
    <w:rsid w:val="001334CF"/>
    <w:rsid w:val="001371A1"/>
    <w:rsid w:val="001404A3"/>
    <w:rsid w:val="0014346A"/>
    <w:rsid w:val="0015096D"/>
    <w:rsid w:val="00155AB4"/>
    <w:rsid w:val="00156D86"/>
    <w:rsid w:val="001872ED"/>
    <w:rsid w:val="00193275"/>
    <w:rsid w:val="00196673"/>
    <w:rsid w:val="001A75DC"/>
    <w:rsid w:val="001B5152"/>
    <w:rsid w:val="001C0B34"/>
    <w:rsid w:val="001D437D"/>
    <w:rsid w:val="001E53A3"/>
    <w:rsid w:val="001F7E75"/>
    <w:rsid w:val="002013D0"/>
    <w:rsid w:val="002048C5"/>
    <w:rsid w:val="00206450"/>
    <w:rsid w:val="00212132"/>
    <w:rsid w:val="00212F1B"/>
    <w:rsid w:val="00214D55"/>
    <w:rsid w:val="002175D8"/>
    <w:rsid w:val="0021775C"/>
    <w:rsid w:val="00217FD7"/>
    <w:rsid w:val="00224608"/>
    <w:rsid w:val="00242BFF"/>
    <w:rsid w:val="00242C20"/>
    <w:rsid w:val="00252B74"/>
    <w:rsid w:val="00252BBA"/>
    <w:rsid w:val="00255A52"/>
    <w:rsid w:val="0025638D"/>
    <w:rsid w:val="00265CEE"/>
    <w:rsid w:val="0026701B"/>
    <w:rsid w:val="00270061"/>
    <w:rsid w:val="002715CF"/>
    <w:rsid w:val="00271AC1"/>
    <w:rsid w:val="00276565"/>
    <w:rsid w:val="00276B63"/>
    <w:rsid w:val="00277E4E"/>
    <w:rsid w:val="00286387"/>
    <w:rsid w:val="00287A23"/>
    <w:rsid w:val="002926D7"/>
    <w:rsid w:val="00296223"/>
    <w:rsid w:val="002A45D3"/>
    <w:rsid w:val="002A6853"/>
    <w:rsid w:val="002A6CF3"/>
    <w:rsid w:val="002A6FE5"/>
    <w:rsid w:val="002A76EC"/>
    <w:rsid w:val="002B42AA"/>
    <w:rsid w:val="002B5888"/>
    <w:rsid w:val="002C1EDB"/>
    <w:rsid w:val="002C7D92"/>
    <w:rsid w:val="002E16E9"/>
    <w:rsid w:val="002F58B7"/>
    <w:rsid w:val="002F6C89"/>
    <w:rsid w:val="002F7C37"/>
    <w:rsid w:val="003051E1"/>
    <w:rsid w:val="00314F05"/>
    <w:rsid w:val="003160D2"/>
    <w:rsid w:val="003208AC"/>
    <w:rsid w:val="00323F06"/>
    <w:rsid w:val="0033716B"/>
    <w:rsid w:val="00342C83"/>
    <w:rsid w:val="00343374"/>
    <w:rsid w:val="00343740"/>
    <w:rsid w:val="0034690F"/>
    <w:rsid w:val="00347607"/>
    <w:rsid w:val="00350FFC"/>
    <w:rsid w:val="00351A1A"/>
    <w:rsid w:val="00352209"/>
    <w:rsid w:val="00354D46"/>
    <w:rsid w:val="00354F6A"/>
    <w:rsid w:val="00355F50"/>
    <w:rsid w:val="003573BD"/>
    <w:rsid w:val="00362371"/>
    <w:rsid w:val="00364DA5"/>
    <w:rsid w:val="00367B2F"/>
    <w:rsid w:val="00373668"/>
    <w:rsid w:val="003836AD"/>
    <w:rsid w:val="00383BEA"/>
    <w:rsid w:val="003A2BA2"/>
    <w:rsid w:val="003A4AD4"/>
    <w:rsid w:val="003A4E28"/>
    <w:rsid w:val="003A4ED1"/>
    <w:rsid w:val="003B1AF2"/>
    <w:rsid w:val="003C0F36"/>
    <w:rsid w:val="003C2A29"/>
    <w:rsid w:val="003C754C"/>
    <w:rsid w:val="003D14C4"/>
    <w:rsid w:val="003D344E"/>
    <w:rsid w:val="003D48B5"/>
    <w:rsid w:val="003F2A01"/>
    <w:rsid w:val="003F445E"/>
    <w:rsid w:val="00410928"/>
    <w:rsid w:val="00427FB2"/>
    <w:rsid w:val="00441E10"/>
    <w:rsid w:val="004473A3"/>
    <w:rsid w:val="00452542"/>
    <w:rsid w:val="00453B59"/>
    <w:rsid w:val="00454D16"/>
    <w:rsid w:val="00464D37"/>
    <w:rsid w:val="0046644B"/>
    <w:rsid w:val="00467F3E"/>
    <w:rsid w:val="004740A9"/>
    <w:rsid w:val="00481383"/>
    <w:rsid w:val="004824C2"/>
    <w:rsid w:val="00483740"/>
    <w:rsid w:val="00483901"/>
    <w:rsid w:val="00483A8A"/>
    <w:rsid w:val="0049077E"/>
    <w:rsid w:val="004934BD"/>
    <w:rsid w:val="004940B7"/>
    <w:rsid w:val="004A48AA"/>
    <w:rsid w:val="004A6FEE"/>
    <w:rsid w:val="004C114A"/>
    <w:rsid w:val="004C4657"/>
    <w:rsid w:val="004C5CD7"/>
    <w:rsid w:val="004D7340"/>
    <w:rsid w:val="004E365F"/>
    <w:rsid w:val="004F4DE8"/>
    <w:rsid w:val="0050590D"/>
    <w:rsid w:val="0051587B"/>
    <w:rsid w:val="00516A6A"/>
    <w:rsid w:val="005256C0"/>
    <w:rsid w:val="0052750B"/>
    <w:rsid w:val="0052768A"/>
    <w:rsid w:val="00554200"/>
    <w:rsid w:val="0056438A"/>
    <w:rsid w:val="005673FE"/>
    <w:rsid w:val="0057275D"/>
    <w:rsid w:val="00574486"/>
    <w:rsid w:val="00593337"/>
    <w:rsid w:val="005A1B5F"/>
    <w:rsid w:val="005B0AAB"/>
    <w:rsid w:val="005B0C1B"/>
    <w:rsid w:val="005C3369"/>
    <w:rsid w:val="005C71B1"/>
    <w:rsid w:val="005D5CA9"/>
    <w:rsid w:val="005E0643"/>
    <w:rsid w:val="005E0BFF"/>
    <w:rsid w:val="005F4DEA"/>
    <w:rsid w:val="005F650C"/>
    <w:rsid w:val="00601D81"/>
    <w:rsid w:val="006117F9"/>
    <w:rsid w:val="00615B83"/>
    <w:rsid w:val="00615C14"/>
    <w:rsid w:val="00620F95"/>
    <w:rsid w:val="006273DD"/>
    <w:rsid w:val="00630273"/>
    <w:rsid w:val="00630535"/>
    <w:rsid w:val="006312D9"/>
    <w:rsid w:val="00647ABB"/>
    <w:rsid w:val="00647C1B"/>
    <w:rsid w:val="0065004F"/>
    <w:rsid w:val="006548E7"/>
    <w:rsid w:val="00655DB9"/>
    <w:rsid w:val="006624B5"/>
    <w:rsid w:val="006742D8"/>
    <w:rsid w:val="00680525"/>
    <w:rsid w:val="00681AB7"/>
    <w:rsid w:val="0069690D"/>
    <w:rsid w:val="006D2C28"/>
    <w:rsid w:val="006D367A"/>
    <w:rsid w:val="006E553F"/>
    <w:rsid w:val="006E6EC8"/>
    <w:rsid w:val="006F255F"/>
    <w:rsid w:val="006F498D"/>
    <w:rsid w:val="007050D6"/>
    <w:rsid w:val="00705251"/>
    <w:rsid w:val="00706CEE"/>
    <w:rsid w:val="007126F7"/>
    <w:rsid w:val="0071755F"/>
    <w:rsid w:val="00723751"/>
    <w:rsid w:val="00732B6B"/>
    <w:rsid w:val="00732F73"/>
    <w:rsid w:val="00734EEC"/>
    <w:rsid w:val="0073550E"/>
    <w:rsid w:val="007361F0"/>
    <w:rsid w:val="00741D63"/>
    <w:rsid w:val="00751874"/>
    <w:rsid w:val="00754ECF"/>
    <w:rsid w:val="00757615"/>
    <w:rsid w:val="007810A4"/>
    <w:rsid w:val="00782415"/>
    <w:rsid w:val="00782978"/>
    <w:rsid w:val="00791895"/>
    <w:rsid w:val="0079222E"/>
    <w:rsid w:val="00794E7B"/>
    <w:rsid w:val="0079646A"/>
    <w:rsid w:val="007B5D8A"/>
    <w:rsid w:val="007C0E94"/>
    <w:rsid w:val="007C3560"/>
    <w:rsid w:val="007C620D"/>
    <w:rsid w:val="007D16EC"/>
    <w:rsid w:val="007D43E4"/>
    <w:rsid w:val="007D78DD"/>
    <w:rsid w:val="007E0EA6"/>
    <w:rsid w:val="007E27D1"/>
    <w:rsid w:val="007E6881"/>
    <w:rsid w:val="007F06D3"/>
    <w:rsid w:val="008036F8"/>
    <w:rsid w:val="0081151C"/>
    <w:rsid w:val="00812162"/>
    <w:rsid w:val="008139AF"/>
    <w:rsid w:val="00826E2B"/>
    <w:rsid w:val="00843E9A"/>
    <w:rsid w:val="00851762"/>
    <w:rsid w:val="0085274D"/>
    <w:rsid w:val="00856504"/>
    <w:rsid w:val="00856955"/>
    <w:rsid w:val="00860290"/>
    <w:rsid w:val="00862553"/>
    <w:rsid w:val="008719E8"/>
    <w:rsid w:val="008765DC"/>
    <w:rsid w:val="00876892"/>
    <w:rsid w:val="00886D66"/>
    <w:rsid w:val="008942A8"/>
    <w:rsid w:val="008A2CFC"/>
    <w:rsid w:val="008B0833"/>
    <w:rsid w:val="008B4599"/>
    <w:rsid w:val="008C1071"/>
    <w:rsid w:val="008C5DA7"/>
    <w:rsid w:val="008D0CBA"/>
    <w:rsid w:val="008E68D1"/>
    <w:rsid w:val="008F2221"/>
    <w:rsid w:val="00902E0F"/>
    <w:rsid w:val="00905577"/>
    <w:rsid w:val="00905E69"/>
    <w:rsid w:val="009130C9"/>
    <w:rsid w:val="00916313"/>
    <w:rsid w:val="00923B9A"/>
    <w:rsid w:val="0093108D"/>
    <w:rsid w:val="009329B0"/>
    <w:rsid w:val="0094426A"/>
    <w:rsid w:val="00951987"/>
    <w:rsid w:val="00955401"/>
    <w:rsid w:val="009565DC"/>
    <w:rsid w:val="00961291"/>
    <w:rsid w:val="00962A17"/>
    <w:rsid w:val="00964540"/>
    <w:rsid w:val="00966E8D"/>
    <w:rsid w:val="00966FC8"/>
    <w:rsid w:val="0097287A"/>
    <w:rsid w:val="00973B2A"/>
    <w:rsid w:val="00975158"/>
    <w:rsid w:val="009865FE"/>
    <w:rsid w:val="00991428"/>
    <w:rsid w:val="0099709A"/>
    <w:rsid w:val="009979A4"/>
    <w:rsid w:val="009A5D64"/>
    <w:rsid w:val="009B1A47"/>
    <w:rsid w:val="009B3CB4"/>
    <w:rsid w:val="009B5335"/>
    <w:rsid w:val="009C1164"/>
    <w:rsid w:val="009C6405"/>
    <w:rsid w:val="009D207F"/>
    <w:rsid w:val="009F4B45"/>
    <w:rsid w:val="00A0215F"/>
    <w:rsid w:val="00A06EEA"/>
    <w:rsid w:val="00A21733"/>
    <w:rsid w:val="00A378E0"/>
    <w:rsid w:val="00A5435D"/>
    <w:rsid w:val="00A55247"/>
    <w:rsid w:val="00A57806"/>
    <w:rsid w:val="00A67C9A"/>
    <w:rsid w:val="00A758B7"/>
    <w:rsid w:val="00A77016"/>
    <w:rsid w:val="00A8085B"/>
    <w:rsid w:val="00A834D1"/>
    <w:rsid w:val="00A866A7"/>
    <w:rsid w:val="00A87B68"/>
    <w:rsid w:val="00A90379"/>
    <w:rsid w:val="00AA030A"/>
    <w:rsid w:val="00AA4D8F"/>
    <w:rsid w:val="00AA4EDF"/>
    <w:rsid w:val="00AB3448"/>
    <w:rsid w:val="00AB373F"/>
    <w:rsid w:val="00AD600A"/>
    <w:rsid w:val="00AD75FE"/>
    <w:rsid w:val="00AE0BDA"/>
    <w:rsid w:val="00AE3AD6"/>
    <w:rsid w:val="00AE453D"/>
    <w:rsid w:val="00AE59ED"/>
    <w:rsid w:val="00AE69A3"/>
    <w:rsid w:val="00B0171D"/>
    <w:rsid w:val="00B0690B"/>
    <w:rsid w:val="00B07C93"/>
    <w:rsid w:val="00B11C71"/>
    <w:rsid w:val="00B13824"/>
    <w:rsid w:val="00B2482C"/>
    <w:rsid w:val="00B428B0"/>
    <w:rsid w:val="00B436F7"/>
    <w:rsid w:val="00B43BF0"/>
    <w:rsid w:val="00B43EB5"/>
    <w:rsid w:val="00B44A87"/>
    <w:rsid w:val="00B45EDE"/>
    <w:rsid w:val="00B51143"/>
    <w:rsid w:val="00B54599"/>
    <w:rsid w:val="00B56867"/>
    <w:rsid w:val="00B62A95"/>
    <w:rsid w:val="00B63983"/>
    <w:rsid w:val="00B64AEE"/>
    <w:rsid w:val="00B66BA5"/>
    <w:rsid w:val="00B74333"/>
    <w:rsid w:val="00B7627B"/>
    <w:rsid w:val="00B76484"/>
    <w:rsid w:val="00B84AF4"/>
    <w:rsid w:val="00B868FC"/>
    <w:rsid w:val="00B873E0"/>
    <w:rsid w:val="00BB3C7D"/>
    <w:rsid w:val="00BC419C"/>
    <w:rsid w:val="00BD055E"/>
    <w:rsid w:val="00BD5D64"/>
    <w:rsid w:val="00BE4FFD"/>
    <w:rsid w:val="00BE69F8"/>
    <w:rsid w:val="00BF2EAD"/>
    <w:rsid w:val="00BF3706"/>
    <w:rsid w:val="00BF6729"/>
    <w:rsid w:val="00BF77CE"/>
    <w:rsid w:val="00C00C42"/>
    <w:rsid w:val="00C03419"/>
    <w:rsid w:val="00C05B42"/>
    <w:rsid w:val="00C061E0"/>
    <w:rsid w:val="00C17507"/>
    <w:rsid w:val="00C244F2"/>
    <w:rsid w:val="00C2685C"/>
    <w:rsid w:val="00C3030F"/>
    <w:rsid w:val="00C44BDE"/>
    <w:rsid w:val="00C45AA0"/>
    <w:rsid w:val="00C511F5"/>
    <w:rsid w:val="00C571E3"/>
    <w:rsid w:val="00C577C0"/>
    <w:rsid w:val="00C65914"/>
    <w:rsid w:val="00C7204E"/>
    <w:rsid w:val="00C80693"/>
    <w:rsid w:val="00C853BA"/>
    <w:rsid w:val="00C90962"/>
    <w:rsid w:val="00C94245"/>
    <w:rsid w:val="00CA137F"/>
    <w:rsid w:val="00CB0317"/>
    <w:rsid w:val="00CB42A4"/>
    <w:rsid w:val="00CB4684"/>
    <w:rsid w:val="00CB5E34"/>
    <w:rsid w:val="00CB66BB"/>
    <w:rsid w:val="00CB73E7"/>
    <w:rsid w:val="00CD0A46"/>
    <w:rsid w:val="00CD186C"/>
    <w:rsid w:val="00CD1DA5"/>
    <w:rsid w:val="00CD2F14"/>
    <w:rsid w:val="00CD4074"/>
    <w:rsid w:val="00CF29A6"/>
    <w:rsid w:val="00CF36C0"/>
    <w:rsid w:val="00D0096D"/>
    <w:rsid w:val="00D00B12"/>
    <w:rsid w:val="00D02488"/>
    <w:rsid w:val="00D06EF9"/>
    <w:rsid w:val="00D10768"/>
    <w:rsid w:val="00D11000"/>
    <w:rsid w:val="00D12560"/>
    <w:rsid w:val="00D176CF"/>
    <w:rsid w:val="00D17E45"/>
    <w:rsid w:val="00D271E2"/>
    <w:rsid w:val="00D310EE"/>
    <w:rsid w:val="00D32428"/>
    <w:rsid w:val="00D352DF"/>
    <w:rsid w:val="00D447E1"/>
    <w:rsid w:val="00D45D3E"/>
    <w:rsid w:val="00D500BD"/>
    <w:rsid w:val="00D50872"/>
    <w:rsid w:val="00D524BB"/>
    <w:rsid w:val="00D57175"/>
    <w:rsid w:val="00D602BF"/>
    <w:rsid w:val="00D66559"/>
    <w:rsid w:val="00D81AC4"/>
    <w:rsid w:val="00D87912"/>
    <w:rsid w:val="00D90DA4"/>
    <w:rsid w:val="00D927CE"/>
    <w:rsid w:val="00D930F2"/>
    <w:rsid w:val="00D97B05"/>
    <w:rsid w:val="00DB5FBC"/>
    <w:rsid w:val="00DC1490"/>
    <w:rsid w:val="00DC54F9"/>
    <w:rsid w:val="00DC6BA2"/>
    <w:rsid w:val="00DD1CCD"/>
    <w:rsid w:val="00DD4FDF"/>
    <w:rsid w:val="00DD703B"/>
    <w:rsid w:val="00DE3467"/>
    <w:rsid w:val="00DE5CF8"/>
    <w:rsid w:val="00DE6202"/>
    <w:rsid w:val="00DF2EE6"/>
    <w:rsid w:val="00DF366A"/>
    <w:rsid w:val="00E079E3"/>
    <w:rsid w:val="00E160B3"/>
    <w:rsid w:val="00E30E8A"/>
    <w:rsid w:val="00E30EBF"/>
    <w:rsid w:val="00E3228F"/>
    <w:rsid w:val="00E32A49"/>
    <w:rsid w:val="00E50C01"/>
    <w:rsid w:val="00E62364"/>
    <w:rsid w:val="00E63359"/>
    <w:rsid w:val="00E63368"/>
    <w:rsid w:val="00E749D4"/>
    <w:rsid w:val="00E74CD2"/>
    <w:rsid w:val="00E76709"/>
    <w:rsid w:val="00E76A66"/>
    <w:rsid w:val="00E8415D"/>
    <w:rsid w:val="00E91E4A"/>
    <w:rsid w:val="00E92B32"/>
    <w:rsid w:val="00EC153E"/>
    <w:rsid w:val="00ED3AC1"/>
    <w:rsid w:val="00ED3DBE"/>
    <w:rsid w:val="00ED44A1"/>
    <w:rsid w:val="00ED75FF"/>
    <w:rsid w:val="00EE4E0A"/>
    <w:rsid w:val="00EF1327"/>
    <w:rsid w:val="00EF35B7"/>
    <w:rsid w:val="00EF4137"/>
    <w:rsid w:val="00EF6369"/>
    <w:rsid w:val="00EF6A87"/>
    <w:rsid w:val="00F025FE"/>
    <w:rsid w:val="00F03CE7"/>
    <w:rsid w:val="00F11E4B"/>
    <w:rsid w:val="00F3047D"/>
    <w:rsid w:val="00F313FE"/>
    <w:rsid w:val="00F33FF8"/>
    <w:rsid w:val="00F360FE"/>
    <w:rsid w:val="00F42D49"/>
    <w:rsid w:val="00F502B1"/>
    <w:rsid w:val="00F525BC"/>
    <w:rsid w:val="00F53A50"/>
    <w:rsid w:val="00F741E0"/>
    <w:rsid w:val="00F812C3"/>
    <w:rsid w:val="00F9245B"/>
    <w:rsid w:val="00F96E78"/>
    <w:rsid w:val="00FA405E"/>
    <w:rsid w:val="00FB334B"/>
    <w:rsid w:val="00FB4009"/>
    <w:rsid w:val="00FD3253"/>
    <w:rsid w:val="00FD5967"/>
    <w:rsid w:val="00FD6F8C"/>
    <w:rsid w:val="00FE2B0D"/>
    <w:rsid w:val="00FE3039"/>
    <w:rsid w:val="00FF6F04"/>
    <w:rsid w:val="00FF7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335D"/>
  <w15:chartTrackingRefBased/>
  <w15:docId w15:val="{02496E9A-34C5-4CFC-898E-ECA1411D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8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9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3228F"/>
    <w:pPr>
      <w:spacing w:after="0" w:line="240" w:lineRule="auto"/>
    </w:pPr>
    <w:rPr>
      <w:rFonts w:eastAsiaTheme="minorEastAsia"/>
    </w:rPr>
  </w:style>
  <w:style w:type="character" w:customStyle="1" w:styleId="NoSpacingChar">
    <w:name w:val="No Spacing Char"/>
    <w:basedOn w:val="DefaultParagraphFont"/>
    <w:link w:val="NoSpacing"/>
    <w:uiPriority w:val="1"/>
    <w:rsid w:val="00E3228F"/>
    <w:rPr>
      <w:rFonts w:eastAsiaTheme="minorEastAsia"/>
    </w:rPr>
  </w:style>
  <w:style w:type="paragraph" w:styleId="ListParagraph">
    <w:name w:val="List Paragraph"/>
    <w:basedOn w:val="Normal"/>
    <w:uiPriority w:val="34"/>
    <w:qFormat/>
    <w:rsid w:val="00E3228F"/>
    <w:pPr>
      <w:ind w:left="720"/>
      <w:contextualSpacing/>
    </w:pPr>
  </w:style>
  <w:style w:type="character" w:customStyle="1" w:styleId="Heading1Char">
    <w:name w:val="Heading 1 Char"/>
    <w:basedOn w:val="DefaultParagraphFont"/>
    <w:link w:val="Heading1"/>
    <w:uiPriority w:val="9"/>
    <w:rsid w:val="007D78DD"/>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2A45D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9979A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86D66"/>
    <w:pPr>
      <w:outlineLvl w:val="9"/>
    </w:pPr>
    <w:rPr>
      <w:lang w:val="en-US"/>
    </w:rPr>
  </w:style>
  <w:style w:type="paragraph" w:styleId="TOC1">
    <w:name w:val="toc 1"/>
    <w:basedOn w:val="Normal"/>
    <w:next w:val="Normal"/>
    <w:autoRedefine/>
    <w:uiPriority w:val="39"/>
    <w:unhideWhenUsed/>
    <w:rsid w:val="00886D66"/>
    <w:pPr>
      <w:spacing w:after="100"/>
    </w:pPr>
  </w:style>
  <w:style w:type="paragraph" w:styleId="TOC2">
    <w:name w:val="toc 2"/>
    <w:basedOn w:val="Normal"/>
    <w:next w:val="Normal"/>
    <w:autoRedefine/>
    <w:uiPriority w:val="39"/>
    <w:unhideWhenUsed/>
    <w:rsid w:val="00886D66"/>
    <w:pPr>
      <w:spacing w:after="100"/>
      <w:ind w:left="220"/>
    </w:pPr>
  </w:style>
  <w:style w:type="character" w:styleId="Hyperlink">
    <w:name w:val="Hyperlink"/>
    <w:basedOn w:val="DefaultParagraphFont"/>
    <w:uiPriority w:val="99"/>
    <w:unhideWhenUsed/>
    <w:rsid w:val="00886D66"/>
    <w:rPr>
      <w:color w:val="0563C1" w:themeColor="hyperlink"/>
      <w:u w:val="single"/>
    </w:rPr>
  </w:style>
  <w:style w:type="paragraph" w:styleId="TableofFigures">
    <w:name w:val="table of figures"/>
    <w:basedOn w:val="Normal"/>
    <w:next w:val="Normal"/>
    <w:uiPriority w:val="99"/>
    <w:unhideWhenUsed/>
    <w:rsid w:val="00BF3706"/>
    <w:pPr>
      <w:spacing w:after="0"/>
    </w:pPr>
  </w:style>
  <w:style w:type="paragraph" w:styleId="Bibliography">
    <w:name w:val="Bibliography"/>
    <w:basedOn w:val="Normal"/>
    <w:next w:val="Normal"/>
    <w:uiPriority w:val="37"/>
    <w:unhideWhenUsed/>
    <w:rsid w:val="00F50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3035">
      <w:bodyDiv w:val="1"/>
      <w:marLeft w:val="0"/>
      <w:marRight w:val="0"/>
      <w:marTop w:val="0"/>
      <w:marBottom w:val="0"/>
      <w:divBdr>
        <w:top w:val="none" w:sz="0" w:space="0" w:color="auto"/>
        <w:left w:val="none" w:sz="0" w:space="0" w:color="auto"/>
        <w:bottom w:val="none" w:sz="0" w:space="0" w:color="auto"/>
        <w:right w:val="none" w:sz="0" w:space="0" w:color="auto"/>
      </w:divBdr>
    </w:div>
    <w:div w:id="38089462">
      <w:bodyDiv w:val="1"/>
      <w:marLeft w:val="0"/>
      <w:marRight w:val="0"/>
      <w:marTop w:val="0"/>
      <w:marBottom w:val="0"/>
      <w:divBdr>
        <w:top w:val="none" w:sz="0" w:space="0" w:color="auto"/>
        <w:left w:val="none" w:sz="0" w:space="0" w:color="auto"/>
        <w:bottom w:val="none" w:sz="0" w:space="0" w:color="auto"/>
        <w:right w:val="none" w:sz="0" w:space="0" w:color="auto"/>
      </w:divBdr>
    </w:div>
    <w:div w:id="57363445">
      <w:bodyDiv w:val="1"/>
      <w:marLeft w:val="0"/>
      <w:marRight w:val="0"/>
      <w:marTop w:val="0"/>
      <w:marBottom w:val="0"/>
      <w:divBdr>
        <w:top w:val="none" w:sz="0" w:space="0" w:color="auto"/>
        <w:left w:val="none" w:sz="0" w:space="0" w:color="auto"/>
        <w:bottom w:val="none" w:sz="0" w:space="0" w:color="auto"/>
        <w:right w:val="none" w:sz="0" w:space="0" w:color="auto"/>
      </w:divBdr>
    </w:div>
    <w:div w:id="104929122">
      <w:bodyDiv w:val="1"/>
      <w:marLeft w:val="0"/>
      <w:marRight w:val="0"/>
      <w:marTop w:val="0"/>
      <w:marBottom w:val="0"/>
      <w:divBdr>
        <w:top w:val="none" w:sz="0" w:space="0" w:color="auto"/>
        <w:left w:val="none" w:sz="0" w:space="0" w:color="auto"/>
        <w:bottom w:val="none" w:sz="0" w:space="0" w:color="auto"/>
        <w:right w:val="none" w:sz="0" w:space="0" w:color="auto"/>
      </w:divBdr>
    </w:div>
    <w:div w:id="110173735">
      <w:bodyDiv w:val="1"/>
      <w:marLeft w:val="0"/>
      <w:marRight w:val="0"/>
      <w:marTop w:val="0"/>
      <w:marBottom w:val="0"/>
      <w:divBdr>
        <w:top w:val="none" w:sz="0" w:space="0" w:color="auto"/>
        <w:left w:val="none" w:sz="0" w:space="0" w:color="auto"/>
        <w:bottom w:val="none" w:sz="0" w:space="0" w:color="auto"/>
        <w:right w:val="none" w:sz="0" w:space="0" w:color="auto"/>
      </w:divBdr>
    </w:div>
    <w:div w:id="147326139">
      <w:bodyDiv w:val="1"/>
      <w:marLeft w:val="0"/>
      <w:marRight w:val="0"/>
      <w:marTop w:val="0"/>
      <w:marBottom w:val="0"/>
      <w:divBdr>
        <w:top w:val="none" w:sz="0" w:space="0" w:color="auto"/>
        <w:left w:val="none" w:sz="0" w:space="0" w:color="auto"/>
        <w:bottom w:val="none" w:sz="0" w:space="0" w:color="auto"/>
        <w:right w:val="none" w:sz="0" w:space="0" w:color="auto"/>
      </w:divBdr>
    </w:div>
    <w:div w:id="224146874">
      <w:bodyDiv w:val="1"/>
      <w:marLeft w:val="0"/>
      <w:marRight w:val="0"/>
      <w:marTop w:val="0"/>
      <w:marBottom w:val="0"/>
      <w:divBdr>
        <w:top w:val="none" w:sz="0" w:space="0" w:color="auto"/>
        <w:left w:val="none" w:sz="0" w:space="0" w:color="auto"/>
        <w:bottom w:val="none" w:sz="0" w:space="0" w:color="auto"/>
        <w:right w:val="none" w:sz="0" w:space="0" w:color="auto"/>
      </w:divBdr>
    </w:div>
    <w:div w:id="266621574">
      <w:bodyDiv w:val="1"/>
      <w:marLeft w:val="0"/>
      <w:marRight w:val="0"/>
      <w:marTop w:val="0"/>
      <w:marBottom w:val="0"/>
      <w:divBdr>
        <w:top w:val="none" w:sz="0" w:space="0" w:color="auto"/>
        <w:left w:val="none" w:sz="0" w:space="0" w:color="auto"/>
        <w:bottom w:val="none" w:sz="0" w:space="0" w:color="auto"/>
        <w:right w:val="none" w:sz="0" w:space="0" w:color="auto"/>
      </w:divBdr>
    </w:div>
    <w:div w:id="326442183">
      <w:bodyDiv w:val="1"/>
      <w:marLeft w:val="0"/>
      <w:marRight w:val="0"/>
      <w:marTop w:val="0"/>
      <w:marBottom w:val="0"/>
      <w:divBdr>
        <w:top w:val="none" w:sz="0" w:space="0" w:color="auto"/>
        <w:left w:val="none" w:sz="0" w:space="0" w:color="auto"/>
        <w:bottom w:val="none" w:sz="0" w:space="0" w:color="auto"/>
        <w:right w:val="none" w:sz="0" w:space="0" w:color="auto"/>
      </w:divBdr>
    </w:div>
    <w:div w:id="448672420">
      <w:bodyDiv w:val="1"/>
      <w:marLeft w:val="0"/>
      <w:marRight w:val="0"/>
      <w:marTop w:val="0"/>
      <w:marBottom w:val="0"/>
      <w:divBdr>
        <w:top w:val="none" w:sz="0" w:space="0" w:color="auto"/>
        <w:left w:val="none" w:sz="0" w:space="0" w:color="auto"/>
        <w:bottom w:val="none" w:sz="0" w:space="0" w:color="auto"/>
        <w:right w:val="none" w:sz="0" w:space="0" w:color="auto"/>
      </w:divBdr>
    </w:div>
    <w:div w:id="486016615">
      <w:bodyDiv w:val="1"/>
      <w:marLeft w:val="0"/>
      <w:marRight w:val="0"/>
      <w:marTop w:val="0"/>
      <w:marBottom w:val="0"/>
      <w:divBdr>
        <w:top w:val="none" w:sz="0" w:space="0" w:color="auto"/>
        <w:left w:val="none" w:sz="0" w:space="0" w:color="auto"/>
        <w:bottom w:val="none" w:sz="0" w:space="0" w:color="auto"/>
        <w:right w:val="none" w:sz="0" w:space="0" w:color="auto"/>
      </w:divBdr>
    </w:div>
    <w:div w:id="598375090">
      <w:bodyDiv w:val="1"/>
      <w:marLeft w:val="0"/>
      <w:marRight w:val="0"/>
      <w:marTop w:val="0"/>
      <w:marBottom w:val="0"/>
      <w:divBdr>
        <w:top w:val="none" w:sz="0" w:space="0" w:color="auto"/>
        <w:left w:val="none" w:sz="0" w:space="0" w:color="auto"/>
        <w:bottom w:val="none" w:sz="0" w:space="0" w:color="auto"/>
        <w:right w:val="none" w:sz="0" w:space="0" w:color="auto"/>
      </w:divBdr>
    </w:div>
    <w:div w:id="652560199">
      <w:bodyDiv w:val="1"/>
      <w:marLeft w:val="0"/>
      <w:marRight w:val="0"/>
      <w:marTop w:val="0"/>
      <w:marBottom w:val="0"/>
      <w:divBdr>
        <w:top w:val="none" w:sz="0" w:space="0" w:color="auto"/>
        <w:left w:val="none" w:sz="0" w:space="0" w:color="auto"/>
        <w:bottom w:val="none" w:sz="0" w:space="0" w:color="auto"/>
        <w:right w:val="none" w:sz="0" w:space="0" w:color="auto"/>
      </w:divBdr>
    </w:div>
    <w:div w:id="677461574">
      <w:bodyDiv w:val="1"/>
      <w:marLeft w:val="0"/>
      <w:marRight w:val="0"/>
      <w:marTop w:val="0"/>
      <w:marBottom w:val="0"/>
      <w:divBdr>
        <w:top w:val="none" w:sz="0" w:space="0" w:color="auto"/>
        <w:left w:val="none" w:sz="0" w:space="0" w:color="auto"/>
        <w:bottom w:val="none" w:sz="0" w:space="0" w:color="auto"/>
        <w:right w:val="none" w:sz="0" w:space="0" w:color="auto"/>
      </w:divBdr>
    </w:div>
    <w:div w:id="723331190">
      <w:bodyDiv w:val="1"/>
      <w:marLeft w:val="0"/>
      <w:marRight w:val="0"/>
      <w:marTop w:val="0"/>
      <w:marBottom w:val="0"/>
      <w:divBdr>
        <w:top w:val="none" w:sz="0" w:space="0" w:color="auto"/>
        <w:left w:val="none" w:sz="0" w:space="0" w:color="auto"/>
        <w:bottom w:val="none" w:sz="0" w:space="0" w:color="auto"/>
        <w:right w:val="none" w:sz="0" w:space="0" w:color="auto"/>
      </w:divBdr>
    </w:div>
    <w:div w:id="765615288">
      <w:bodyDiv w:val="1"/>
      <w:marLeft w:val="0"/>
      <w:marRight w:val="0"/>
      <w:marTop w:val="0"/>
      <w:marBottom w:val="0"/>
      <w:divBdr>
        <w:top w:val="none" w:sz="0" w:space="0" w:color="auto"/>
        <w:left w:val="none" w:sz="0" w:space="0" w:color="auto"/>
        <w:bottom w:val="none" w:sz="0" w:space="0" w:color="auto"/>
        <w:right w:val="none" w:sz="0" w:space="0" w:color="auto"/>
      </w:divBdr>
    </w:div>
    <w:div w:id="781656001">
      <w:bodyDiv w:val="1"/>
      <w:marLeft w:val="0"/>
      <w:marRight w:val="0"/>
      <w:marTop w:val="0"/>
      <w:marBottom w:val="0"/>
      <w:divBdr>
        <w:top w:val="none" w:sz="0" w:space="0" w:color="auto"/>
        <w:left w:val="none" w:sz="0" w:space="0" w:color="auto"/>
        <w:bottom w:val="none" w:sz="0" w:space="0" w:color="auto"/>
        <w:right w:val="none" w:sz="0" w:space="0" w:color="auto"/>
      </w:divBdr>
    </w:div>
    <w:div w:id="822967769">
      <w:bodyDiv w:val="1"/>
      <w:marLeft w:val="0"/>
      <w:marRight w:val="0"/>
      <w:marTop w:val="0"/>
      <w:marBottom w:val="0"/>
      <w:divBdr>
        <w:top w:val="none" w:sz="0" w:space="0" w:color="auto"/>
        <w:left w:val="none" w:sz="0" w:space="0" w:color="auto"/>
        <w:bottom w:val="none" w:sz="0" w:space="0" w:color="auto"/>
        <w:right w:val="none" w:sz="0" w:space="0" w:color="auto"/>
      </w:divBdr>
    </w:div>
    <w:div w:id="838882690">
      <w:bodyDiv w:val="1"/>
      <w:marLeft w:val="0"/>
      <w:marRight w:val="0"/>
      <w:marTop w:val="0"/>
      <w:marBottom w:val="0"/>
      <w:divBdr>
        <w:top w:val="none" w:sz="0" w:space="0" w:color="auto"/>
        <w:left w:val="none" w:sz="0" w:space="0" w:color="auto"/>
        <w:bottom w:val="none" w:sz="0" w:space="0" w:color="auto"/>
        <w:right w:val="none" w:sz="0" w:space="0" w:color="auto"/>
      </w:divBdr>
    </w:div>
    <w:div w:id="859778716">
      <w:bodyDiv w:val="1"/>
      <w:marLeft w:val="0"/>
      <w:marRight w:val="0"/>
      <w:marTop w:val="0"/>
      <w:marBottom w:val="0"/>
      <w:divBdr>
        <w:top w:val="none" w:sz="0" w:space="0" w:color="auto"/>
        <w:left w:val="none" w:sz="0" w:space="0" w:color="auto"/>
        <w:bottom w:val="none" w:sz="0" w:space="0" w:color="auto"/>
        <w:right w:val="none" w:sz="0" w:space="0" w:color="auto"/>
      </w:divBdr>
    </w:div>
    <w:div w:id="883718295">
      <w:bodyDiv w:val="1"/>
      <w:marLeft w:val="0"/>
      <w:marRight w:val="0"/>
      <w:marTop w:val="0"/>
      <w:marBottom w:val="0"/>
      <w:divBdr>
        <w:top w:val="none" w:sz="0" w:space="0" w:color="auto"/>
        <w:left w:val="none" w:sz="0" w:space="0" w:color="auto"/>
        <w:bottom w:val="none" w:sz="0" w:space="0" w:color="auto"/>
        <w:right w:val="none" w:sz="0" w:space="0" w:color="auto"/>
      </w:divBdr>
    </w:div>
    <w:div w:id="906109869">
      <w:bodyDiv w:val="1"/>
      <w:marLeft w:val="0"/>
      <w:marRight w:val="0"/>
      <w:marTop w:val="0"/>
      <w:marBottom w:val="0"/>
      <w:divBdr>
        <w:top w:val="none" w:sz="0" w:space="0" w:color="auto"/>
        <w:left w:val="none" w:sz="0" w:space="0" w:color="auto"/>
        <w:bottom w:val="none" w:sz="0" w:space="0" w:color="auto"/>
        <w:right w:val="none" w:sz="0" w:space="0" w:color="auto"/>
      </w:divBdr>
    </w:div>
    <w:div w:id="906302896">
      <w:bodyDiv w:val="1"/>
      <w:marLeft w:val="0"/>
      <w:marRight w:val="0"/>
      <w:marTop w:val="0"/>
      <w:marBottom w:val="0"/>
      <w:divBdr>
        <w:top w:val="none" w:sz="0" w:space="0" w:color="auto"/>
        <w:left w:val="none" w:sz="0" w:space="0" w:color="auto"/>
        <w:bottom w:val="none" w:sz="0" w:space="0" w:color="auto"/>
        <w:right w:val="none" w:sz="0" w:space="0" w:color="auto"/>
      </w:divBdr>
    </w:div>
    <w:div w:id="971406894">
      <w:bodyDiv w:val="1"/>
      <w:marLeft w:val="0"/>
      <w:marRight w:val="0"/>
      <w:marTop w:val="0"/>
      <w:marBottom w:val="0"/>
      <w:divBdr>
        <w:top w:val="none" w:sz="0" w:space="0" w:color="auto"/>
        <w:left w:val="none" w:sz="0" w:space="0" w:color="auto"/>
        <w:bottom w:val="none" w:sz="0" w:space="0" w:color="auto"/>
        <w:right w:val="none" w:sz="0" w:space="0" w:color="auto"/>
      </w:divBdr>
    </w:div>
    <w:div w:id="1000038646">
      <w:bodyDiv w:val="1"/>
      <w:marLeft w:val="0"/>
      <w:marRight w:val="0"/>
      <w:marTop w:val="0"/>
      <w:marBottom w:val="0"/>
      <w:divBdr>
        <w:top w:val="none" w:sz="0" w:space="0" w:color="auto"/>
        <w:left w:val="none" w:sz="0" w:space="0" w:color="auto"/>
        <w:bottom w:val="none" w:sz="0" w:space="0" w:color="auto"/>
        <w:right w:val="none" w:sz="0" w:space="0" w:color="auto"/>
      </w:divBdr>
    </w:div>
    <w:div w:id="1004479003">
      <w:bodyDiv w:val="1"/>
      <w:marLeft w:val="0"/>
      <w:marRight w:val="0"/>
      <w:marTop w:val="0"/>
      <w:marBottom w:val="0"/>
      <w:divBdr>
        <w:top w:val="none" w:sz="0" w:space="0" w:color="auto"/>
        <w:left w:val="none" w:sz="0" w:space="0" w:color="auto"/>
        <w:bottom w:val="none" w:sz="0" w:space="0" w:color="auto"/>
        <w:right w:val="none" w:sz="0" w:space="0" w:color="auto"/>
      </w:divBdr>
    </w:div>
    <w:div w:id="1089623027">
      <w:bodyDiv w:val="1"/>
      <w:marLeft w:val="0"/>
      <w:marRight w:val="0"/>
      <w:marTop w:val="0"/>
      <w:marBottom w:val="0"/>
      <w:divBdr>
        <w:top w:val="none" w:sz="0" w:space="0" w:color="auto"/>
        <w:left w:val="none" w:sz="0" w:space="0" w:color="auto"/>
        <w:bottom w:val="none" w:sz="0" w:space="0" w:color="auto"/>
        <w:right w:val="none" w:sz="0" w:space="0" w:color="auto"/>
      </w:divBdr>
    </w:div>
    <w:div w:id="1143472436">
      <w:bodyDiv w:val="1"/>
      <w:marLeft w:val="0"/>
      <w:marRight w:val="0"/>
      <w:marTop w:val="0"/>
      <w:marBottom w:val="0"/>
      <w:divBdr>
        <w:top w:val="none" w:sz="0" w:space="0" w:color="auto"/>
        <w:left w:val="none" w:sz="0" w:space="0" w:color="auto"/>
        <w:bottom w:val="none" w:sz="0" w:space="0" w:color="auto"/>
        <w:right w:val="none" w:sz="0" w:space="0" w:color="auto"/>
      </w:divBdr>
    </w:div>
    <w:div w:id="1191072587">
      <w:bodyDiv w:val="1"/>
      <w:marLeft w:val="0"/>
      <w:marRight w:val="0"/>
      <w:marTop w:val="0"/>
      <w:marBottom w:val="0"/>
      <w:divBdr>
        <w:top w:val="none" w:sz="0" w:space="0" w:color="auto"/>
        <w:left w:val="none" w:sz="0" w:space="0" w:color="auto"/>
        <w:bottom w:val="none" w:sz="0" w:space="0" w:color="auto"/>
        <w:right w:val="none" w:sz="0" w:space="0" w:color="auto"/>
      </w:divBdr>
    </w:div>
    <w:div w:id="1298678592">
      <w:bodyDiv w:val="1"/>
      <w:marLeft w:val="0"/>
      <w:marRight w:val="0"/>
      <w:marTop w:val="0"/>
      <w:marBottom w:val="0"/>
      <w:divBdr>
        <w:top w:val="none" w:sz="0" w:space="0" w:color="auto"/>
        <w:left w:val="none" w:sz="0" w:space="0" w:color="auto"/>
        <w:bottom w:val="none" w:sz="0" w:space="0" w:color="auto"/>
        <w:right w:val="none" w:sz="0" w:space="0" w:color="auto"/>
      </w:divBdr>
    </w:div>
    <w:div w:id="1320578008">
      <w:bodyDiv w:val="1"/>
      <w:marLeft w:val="0"/>
      <w:marRight w:val="0"/>
      <w:marTop w:val="0"/>
      <w:marBottom w:val="0"/>
      <w:divBdr>
        <w:top w:val="none" w:sz="0" w:space="0" w:color="auto"/>
        <w:left w:val="none" w:sz="0" w:space="0" w:color="auto"/>
        <w:bottom w:val="none" w:sz="0" w:space="0" w:color="auto"/>
        <w:right w:val="none" w:sz="0" w:space="0" w:color="auto"/>
      </w:divBdr>
    </w:div>
    <w:div w:id="1367829467">
      <w:bodyDiv w:val="1"/>
      <w:marLeft w:val="0"/>
      <w:marRight w:val="0"/>
      <w:marTop w:val="0"/>
      <w:marBottom w:val="0"/>
      <w:divBdr>
        <w:top w:val="none" w:sz="0" w:space="0" w:color="auto"/>
        <w:left w:val="none" w:sz="0" w:space="0" w:color="auto"/>
        <w:bottom w:val="none" w:sz="0" w:space="0" w:color="auto"/>
        <w:right w:val="none" w:sz="0" w:space="0" w:color="auto"/>
      </w:divBdr>
    </w:div>
    <w:div w:id="1383943912">
      <w:bodyDiv w:val="1"/>
      <w:marLeft w:val="0"/>
      <w:marRight w:val="0"/>
      <w:marTop w:val="0"/>
      <w:marBottom w:val="0"/>
      <w:divBdr>
        <w:top w:val="none" w:sz="0" w:space="0" w:color="auto"/>
        <w:left w:val="none" w:sz="0" w:space="0" w:color="auto"/>
        <w:bottom w:val="none" w:sz="0" w:space="0" w:color="auto"/>
        <w:right w:val="none" w:sz="0" w:space="0" w:color="auto"/>
      </w:divBdr>
    </w:div>
    <w:div w:id="1406149817">
      <w:bodyDiv w:val="1"/>
      <w:marLeft w:val="0"/>
      <w:marRight w:val="0"/>
      <w:marTop w:val="0"/>
      <w:marBottom w:val="0"/>
      <w:divBdr>
        <w:top w:val="none" w:sz="0" w:space="0" w:color="auto"/>
        <w:left w:val="none" w:sz="0" w:space="0" w:color="auto"/>
        <w:bottom w:val="none" w:sz="0" w:space="0" w:color="auto"/>
        <w:right w:val="none" w:sz="0" w:space="0" w:color="auto"/>
      </w:divBdr>
    </w:div>
    <w:div w:id="1427967599">
      <w:bodyDiv w:val="1"/>
      <w:marLeft w:val="0"/>
      <w:marRight w:val="0"/>
      <w:marTop w:val="0"/>
      <w:marBottom w:val="0"/>
      <w:divBdr>
        <w:top w:val="none" w:sz="0" w:space="0" w:color="auto"/>
        <w:left w:val="none" w:sz="0" w:space="0" w:color="auto"/>
        <w:bottom w:val="none" w:sz="0" w:space="0" w:color="auto"/>
        <w:right w:val="none" w:sz="0" w:space="0" w:color="auto"/>
      </w:divBdr>
    </w:div>
    <w:div w:id="1451823538">
      <w:bodyDiv w:val="1"/>
      <w:marLeft w:val="0"/>
      <w:marRight w:val="0"/>
      <w:marTop w:val="0"/>
      <w:marBottom w:val="0"/>
      <w:divBdr>
        <w:top w:val="none" w:sz="0" w:space="0" w:color="auto"/>
        <w:left w:val="none" w:sz="0" w:space="0" w:color="auto"/>
        <w:bottom w:val="none" w:sz="0" w:space="0" w:color="auto"/>
        <w:right w:val="none" w:sz="0" w:space="0" w:color="auto"/>
      </w:divBdr>
    </w:div>
    <w:div w:id="1516965606">
      <w:bodyDiv w:val="1"/>
      <w:marLeft w:val="0"/>
      <w:marRight w:val="0"/>
      <w:marTop w:val="0"/>
      <w:marBottom w:val="0"/>
      <w:divBdr>
        <w:top w:val="none" w:sz="0" w:space="0" w:color="auto"/>
        <w:left w:val="none" w:sz="0" w:space="0" w:color="auto"/>
        <w:bottom w:val="none" w:sz="0" w:space="0" w:color="auto"/>
        <w:right w:val="none" w:sz="0" w:space="0" w:color="auto"/>
      </w:divBdr>
    </w:div>
    <w:div w:id="1517846045">
      <w:bodyDiv w:val="1"/>
      <w:marLeft w:val="0"/>
      <w:marRight w:val="0"/>
      <w:marTop w:val="0"/>
      <w:marBottom w:val="0"/>
      <w:divBdr>
        <w:top w:val="none" w:sz="0" w:space="0" w:color="auto"/>
        <w:left w:val="none" w:sz="0" w:space="0" w:color="auto"/>
        <w:bottom w:val="none" w:sz="0" w:space="0" w:color="auto"/>
        <w:right w:val="none" w:sz="0" w:space="0" w:color="auto"/>
      </w:divBdr>
    </w:div>
    <w:div w:id="1644652241">
      <w:bodyDiv w:val="1"/>
      <w:marLeft w:val="0"/>
      <w:marRight w:val="0"/>
      <w:marTop w:val="0"/>
      <w:marBottom w:val="0"/>
      <w:divBdr>
        <w:top w:val="none" w:sz="0" w:space="0" w:color="auto"/>
        <w:left w:val="none" w:sz="0" w:space="0" w:color="auto"/>
        <w:bottom w:val="none" w:sz="0" w:space="0" w:color="auto"/>
        <w:right w:val="none" w:sz="0" w:space="0" w:color="auto"/>
      </w:divBdr>
    </w:div>
    <w:div w:id="1660696713">
      <w:bodyDiv w:val="1"/>
      <w:marLeft w:val="0"/>
      <w:marRight w:val="0"/>
      <w:marTop w:val="0"/>
      <w:marBottom w:val="0"/>
      <w:divBdr>
        <w:top w:val="none" w:sz="0" w:space="0" w:color="auto"/>
        <w:left w:val="none" w:sz="0" w:space="0" w:color="auto"/>
        <w:bottom w:val="none" w:sz="0" w:space="0" w:color="auto"/>
        <w:right w:val="none" w:sz="0" w:space="0" w:color="auto"/>
      </w:divBdr>
    </w:div>
    <w:div w:id="1835031242">
      <w:bodyDiv w:val="1"/>
      <w:marLeft w:val="0"/>
      <w:marRight w:val="0"/>
      <w:marTop w:val="0"/>
      <w:marBottom w:val="0"/>
      <w:divBdr>
        <w:top w:val="none" w:sz="0" w:space="0" w:color="auto"/>
        <w:left w:val="none" w:sz="0" w:space="0" w:color="auto"/>
        <w:bottom w:val="none" w:sz="0" w:space="0" w:color="auto"/>
        <w:right w:val="none" w:sz="0" w:space="0" w:color="auto"/>
      </w:divBdr>
    </w:div>
    <w:div w:id="1905140889">
      <w:bodyDiv w:val="1"/>
      <w:marLeft w:val="0"/>
      <w:marRight w:val="0"/>
      <w:marTop w:val="0"/>
      <w:marBottom w:val="0"/>
      <w:divBdr>
        <w:top w:val="none" w:sz="0" w:space="0" w:color="auto"/>
        <w:left w:val="none" w:sz="0" w:space="0" w:color="auto"/>
        <w:bottom w:val="none" w:sz="0" w:space="0" w:color="auto"/>
        <w:right w:val="none" w:sz="0" w:space="0" w:color="auto"/>
      </w:divBdr>
    </w:div>
    <w:div w:id="1957324691">
      <w:bodyDiv w:val="1"/>
      <w:marLeft w:val="0"/>
      <w:marRight w:val="0"/>
      <w:marTop w:val="0"/>
      <w:marBottom w:val="0"/>
      <w:divBdr>
        <w:top w:val="none" w:sz="0" w:space="0" w:color="auto"/>
        <w:left w:val="none" w:sz="0" w:space="0" w:color="auto"/>
        <w:bottom w:val="none" w:sz="0" w:space="0" w:color="auto"/>
        <w:right w:val="none" w:sz="0" w:space="0" w:color="auto"/>
      </w:divBdr>
    </w:div>
    <w:div w:id="211832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docs.live.net/91e1dd9497fad8bb/Documents/OME/Year%202/Systems/Systems%20Engineering%20final.docx"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d.docs.live.net/91e1dd9497fad8bb/Documents/OME/Year%202/Systems/Systems%20Engineering%20final.docx" TargetMode="External"/><Relationship Id="rId17" Type="http://schemas.openxmlformats.org/officeDocument/2006/relationships/hyperlink" Target="https://d.docs.live.net/91e1dd9497fad8bb/Documents/OME/Year%202/Systems/Systems%20Engineering%20final.docx"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d.docs.live.net/91e1dd9497fad8bb/Documents/OME/Year%202/Systems/Systems%20Engineering%20final.docx"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docs.live.net/91e1dd9497fad8bb/Documents/OME/Year%202/Systems/Systems%20Engineering%20final.docx" TargetMode="Externa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docs.live.net/91e1dd9497fad8bb/Documents/OME/Year%202/Systems/Systems%20Engineering%20final.docx"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https://d.docs.live.net/91e1dd9497fad8bb/Documents/OME/Year%202/Systems/Systems%20Engineering%20final.docx" TargetMode="External"/><Relationship Id="rId19" Type="http://schemas.openxmlformats.org/officeDocument/2006/relationships/image" Target="media/image2.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hyperlink" Target="https://d.docs.live.net/91e1dd9497fad8bb/Documents/OME/Year%202/Systems/Systems%20Engineering%20final.docx" TargetMode="External"/><Relationship Id="rId14" Type="http://schemas.openxmlformats.org/officeDocument/2006/relationships/hyperlink" Target="https://d.docs.live.net/91e1dd9497fad8bb/Documents/OME/Year%202/Systems/Systems%20Engineering%20final.doc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7436BADEB0246B3BECE380E92A4A450"/>
        <w:category>
          <w:name w:val="General"/>
          <w:gallery w:val="placeholder"/>
        </w:category>
        <w:types>
          <w:type w:val="bbPlcHdr"/>
        </w:types>
        <w:behaviors>
          <w:behavior w:val="content"/>
        </w:behaviors>
        <w:guid w:val="{473A4794-6B3E-4E51-8DA9-BE3C89FFA71B}"/>
      </w:docPartPr>
      <w:docPartBody>
        <w:p w:rsidR="00966F0A" w:rsidRDefault="00123A49" w:rsidP="00123A49">
          <w:pPr>
            <w:pStyle w:val="97436BADEB0246B3BECE380E92A4A450"/>
          </w:pPr>
          <w:r>
            <w:rPr>
              <w:rFonts w:asciiTheme="majorHAnsi" w:eastAsiaTheme="majorEastAsia" w:hAnsiTheme="majorHAnsi" w:cstheme="majorBidi"/>
              <w:caps/>
              <w:color w:val="4472C4" w:themeColor="accent1"/>
              <w:sz w:val="80"/>
              <w:szCs w:val="80"/>
            </w:rPr>
            <w:t>[Document title]</w:t>
          </w:r>
        </w:p>
      </w:docPartBody>
    </w:docPart>
    <w:docPart>
      <w:docPartPr>
        <w:name w:val="84748074E2074061B5FF8D40F7C436FE"/>
        <w:category>
          <w:name w:val="General"/>
          <w:gallery w:val="placeholder"/>
        </w:category>
        <w:types>
          <w:type w:val="bbPlcHdr"/>
        </w:types>
        <w:behaviors>
          <w:behavior w:val="content"/>
        </w:behaviors>
        <w:guid w:val="{419B4434-3250-444A-B09E-F3E9C24853BB}"/>
      </w:docPartPr>
      <w:docPartBody>
        <w:p w:rsidR="00966F0A" w:rsidRDefault="00123A49" w:rsidP="00123A49">
          <w:pPr>
            <w:pStyle w:val="84748074E2074061B5FF8D40F7C436F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A49"/>
    <w:rsid w:val="00123A49"/>
    <w:rsid w:val="00192762"/>
    <w:rsid w:val="002C4EA8"/>
    <w:rsid w:val="0034318B"/>
    <w:rsid w:val="0052317E"/>
    <w:rsid w:val="005C7313"/>
    <w:rsid w:val="00623D44"/>
    <w:rsid w:val="00733D40"/>
    <w:rsid w:val="00835EFC"/>
    <w:rsid w:val="008A1483"/>
    <w:rsid w:val="00966F0A"/>
    <w:rsid w:val="00A54742"/>
    <w:rsid w:val="00D12264"/>
    <w:rsid w:val="00DD36B8"/>
    <w:rsid w:val="00E7668F"/>
    <w:rsid w:val="00F11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436BADEB0246B3BECE380E92A4A450">
    <w:name w:val="97436BADEB0246B3BECE380E92A4A450"/>
    <w:rsid w:val="00123A49"/>
  </w:style>
  <w:style w:type="paragraph" w:customStyle="1" w:styleId="84748074E2074061B5FF8D40F7C436FE">
    <w:name w:val="84748074E2074061B5FF8D40F7C436FE"/>
    <w:rsid w:val="0012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12" ma:contentTypeDescription="Create a new document." ma:contentTypeScope="" ma:versionID="69a76f62afeea2a09d72d778199fb442">
  <xsd:schema xmlns:xsd="http://www.w3.org/2001/XMLSchema" xmlns:xs="http://www.w3.org/2001/XMLSchema" xmlns:p="http://schemas.microsoft.com/office/2006/metadata/properties" xmlns:ns1="http://schemas.microsoft.com/sharepoint/v3" xmlns:ns3="f88a9d66-47c7-41ca-b994-3cfc49b5fbab" xmlns:ns4="ed79baa4-4a2a-4851-becc-76e54c8931db" targetNamespace="http://schemas.microsoft.com/office/2006/metadata/properties" ma:root="true" ma:fieldsID="784e439c65ec68a115fae10bed86d29e" ns1:_="" ns3:_="" ns4:_="">
    <xsd:import namespace="http://schemas.microsoft.com/sharepoint/v3"/>
    <xsd:import namespace="f88a9d66-47c7-41ca-b994-3cfc49b5fbab"/>
    <xsd:import namespace="ed79baa4-4a2a-4851-becc-76e54c8931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1:_ip_UnifiedCompliancePolicyProperties" minOccurs="0"/>
                <xsd:element ref="ns1:_ip_UnifiedCompliancePolicyUIAc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d79baa4-4a2a-4851-becc-76e54c8931d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Jas93</b:Tag>
    <b:SourceType>Misc</b:SourceType>
    <b:Guid>{8C4B0AA2-E2CF-4036-82F8-26AB65C8BFDE}</b:Guid>
    <b:Title>Gap test sample</b:Title>
    <b:Year>1993</b:Year>
    <b:Author>
      <b:Author>
        <b:NameList>
          <b:Person>
            <b:Last>Chapmon</b:Last>
            <b:First>Jason</b:First>
          </b:Person>
        </b:NameList>
      </b:Author>
    </b:Author>
    <b:City>Reading</b:City>
    <b:Publisher>AWE</b:Publisher>
    <b:RefOrder>1</b:RefOrder>
  </b:Source>
  <b:Source>
    <b:Tag>Sma20</b:Tag>
    <b:SourceType>InternetSite</b:SourceType>
    <b:Guid>{2DB31651-9F7F-4853-8F46-6106F8A4D338}</b:Guid>
    <b:Title>V model template</b:Title>
    <b:Author>
      <b:Author>
        <b:NameList>
          <b:Person>
            <b:Last>draw</b:Last>
            <b:First>Smart</b:First>
          </b:Person>
        </b:NameList>
      </b:Author>
    </b:Author>
    <b:ProductionCompany>Smart draw</b:ProductionCompany>
    <b:YearAccessed>2020</b:YearAccessed>
    <b:MonthAccessed>07</b:MonthAccessed>
    <b:DayAccessed>02</b:DayAccessed>
    <b:URL>https://www.smartdraw.com/v-model/examples/v-diagram-09/</b:URL>
    <b:RefOrder>3</b:RefOrder>
  </b:Source>
  <b:Source>
    <b:Tag>QFD20</b:Tag>
    <b:SourceType>InternetSite</b:SourceType>
    <b:Guid>{7EAA16E9-4E7F-444B-B0AC-D7616280EF55}</b:Guid>
    <b:Author>
      <b:Author>
        <b:NameList>
          <b:Person>
            <b:Last>online</b:Last>
            <b:First>QFD</b:First>
          </b:Person>
        </b:NameList>
      </b:Author>
    </b:Author>
    <b:Title>QFD template</b:Title>
    <b:ProductionCompany>QFD online</b:ProductionCompany>
    <b:YearAccessed>2020</b:YearAccessed>
    <b:MonthAccessed>06</b:MonthAccessed>
    <b:DayAccessed>28</b:DayAccessed>
    <b:URL>http://www.qfdonline.com/templates/</b:URL>
    <b:RefOrder>4</b:RefOrder>
  </b:Source>
  <b:Source>
    <b:Tag>THa20</b:Tag>
    <b:SourceType>Misc</b:SourceType>
    <b:Guid>{2A8C203C-A727-4189-BD69-DEC14BCEECFD}</b:Guid>
    <b:Title>Gap test concept</b:Title>
    <b:Year>2020</b:Year>
    <b:Author>
      <b:Author>
        <b:NameList>
          <b:Person>
            <b:Last>T.Hartnell</b:Last>
          </b:Person>
        </b:NameList>
      </b:Author>
    </b:Author>
    <b:City>Reading</b:City>
    <b:RefOrder>5</b:RefOrder>
  </b:Source>
  <b:Source>
    <b:Tag>SBa20</b:Tag>
    <b:SourceType>Misc</b:SourceType>
    <b:Guid>{03D765B9-1C07-477B-A53D-A6A6732A6150}</b:Guid>
    <b:Author>
      <b:Author>
        <b:NameList>
          <b:Person>
            <b:Last>S.Bartholomew</b:Last>
          </b:Person>
        </b:NameList>
      </b:Author>
    </b:Author>
    <b:Title>Gap test concept</b:Title>
    <b:Year>2020</b:Year>
    <b:City>Reading</b:City>
    <b:RefOrder>6</b:RefOrder>
  </b:Source>
  <b:Source>
    <b:Tag>Tem20</b:Tag>
    <b:SourceType>Misc</b:SourceType>
    <b:Guid>{BF2EC3E5-F7BC-49A7-898D-281DF84FBB36}</b:Guid>
    <b:Author>
      <b:Author>
        <b:NameList>
          <b:Person>
            <b:Last>R.Morgan</b:Last>
            <b:First>Template</b:First>
            <b:Middle>provided by</b:Middle>
          </b:Person>
        </b:NameList>
      </b:Author>
    </b:Author>
    <b:Title>FMEA</b:Title>
    <b:Year>2020</b:Year>
    <b:Publisher>R.Morgan</b:Publisher>
    <b:RefOrder>2</b:RefOrder>
  </b:Source>
  <b:Source>
    <b:Tag>min20</b:Tag>
    <b:SourceType>InternetSite</b:SourceType>
    <b:Guid>{4653F303-F057-4019-A462-B3B2F2B9ED92}</b:Guid>
    <b:Title>decision matrix</b:Title>
    <b:Year>2020</b:Year>
    <b:Author>
      <b:Author>
        <b:NameList>
          <b:Person>
            <b:Last>tools</b:Last>
            <b:First>mind</b:First>
          </b:Person>
        </b:NameList>
      </b:Author>
    </b:Author>
    <b:ProductionCompany>mind tools</b:ProductionCompany>
    <b:YearAccessed>2020</b:YearAccessed>
    <b:MonthAccessed>07</b:MonthAccessed>
    <b:DayAccessed>05</b:DayAccessed>
    <b:URL>https://www.mindtools.com/pages/article/newTED_03.htm</b:URL>
    <b:RefOrder>7</b:RefOrder>
  </b:Source>
</b:Sources>
</file>

<file path=customXml/itemProps1.xml><?xml version="1.0" encoding="utf-8"?>
<ds:datastoreItem xmlns:ds="http://schemas.openxmlformats.org/officeDocument/2006/customXml" ds:itemID="{32CBE409-B91C-4814-B7F0-D1860CDEB9C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D10B9B0-15B6-4D26-9D36-C63E26745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88a9d66-47c7-41ca-b994-3cfc49b5fbab"/>
    <ds:schemaRef ds:uri="ed79baa4-4a2a-4851-becc-76e54c893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64892-1525-489F-8DC4-613CE2B2B445}">
  <ds:schemaRefs>
    <ds:schemaRef ds:uri="http://schemas.microsoft.com/sharepoint/v3/contenttype/forms"/>
  </ds:schemaRefs>
</ds:datastoreItem>
</file>

<file path=customXml/itemProps4.xml><?xml version="1.0" encoding="utf-8"?>
<ds:datastoreItem xmlns:ds="http://schemas.openxmlformats.org/officeDocument/2006/customXml" ds:itemID="{139592A3-01F8-42DA-A28D-25BA5932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2866</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L4 Principles of Systems Engineering</vt:lpstr>
    </vt:vector>
  </TitlesOfParts>
  <Company/>
  <LinksUpToDate>false</LinksUpToDate>
  <CharactersWithSpaces>19170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Principles of Systems Engineering</dc:title>
  <dc:subject>George Goddard</dc:subject>
  <dc:creator>George Goddard</dc:creator>
  <cp:keywords/>
  <dc:description/>
  <cp:lastModifiedBy>George Goddard</cp:lastModifiedBy>
  <cp:revision>2</cp:revision>
  <dcterms:created xsi:type="dcterms:W3CDTF">2020-07-13T18:11:00Z</dcterms:created>
  <dcterms:modified xsi:type="dcterms:W3CDTF">2020-07-13T18:11:00Z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0x010100D9F9798C1B0D824889DA9B6831C3B7C3</vt:lpwstr>
  </property>
</Properties>
</file>