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71D15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5971E8C" wp14:editId="25971E8D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25971D16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25971D18" w14:textId="77777777" w:rsidTr="009E4559">
        <w:tc>
          <w:tcPr>
            <w:tcW w:w="9922" w:type="dxa"/>
            <w:shd w:val="clear" w:color="auto" w:fill="C0C0C0"/>
          </w:tcPr>
          <w:p w14:paraId="25971D17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5971D19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25971D1E" w14:textId="77777777" w:rsidTr="008F1308">
        <w:tc>
          <w:tcPr>
            <w:tcW w:w="2093" w:type="dxa"/>
            <w:shd w:val="pct15" w:color="auto" w:fill="auto"/>
          </w:tcPr>
          <w:p w14:paraId="25971D1A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5971D1B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25971D1C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5971D1D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25971D21" w14:textId="77777777" w:rsidTr="00A406E5">
        <w:tc>
          <w:tcPr>
            <w:tcW w:w="2093" w:type="dxa"/>
            <w:shd w:val="pct15" w:color="auto" w:fill="auto"/>
          </w:tcPr>
          <w:p w14:paraId="25971D1F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25971D20" w14:textId="77777777" w:rsidR="00DB116D" w:rsidRPr="00A406E5" w:rsidRDefault="003F4DB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TAR</w:t>
            </w:r>
          </w:p>
        </w:tc>
      </w:tr>
      <w:tr w:rsidR="008F1308" w:rsidRPr="00A406E5" w14:paraId="25971D24" w14:textId="77777777" w:rsidTr="00866A6D">
        <w:tc>
          <w:tcPr>
            <w:tcW w:w="2093" w:type="dxa"/>
            <w:shd w:val="pct15" w:color="auto" w:fill="auto"/>
          </w:tcPr>
          <w:p w14:paraId="25971D22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5971D23" w14:textId="4896DE35" w:rsidR="008F1308" w:rsidRPr="00A406E5" w:rsidRDefault="0059129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0E1C">
              <w:rPr>
                <w:rFonts w:ascii="Arial" w:hAnsi="Arial" w:cs="Arial"/>
                <w:b/>
                <w:sz w:val="22"/>
                <w:szCs w:val="22"/>
              </w:rPr>
              <w:t>Astudiaethau Proffesiynol ac Addysgeg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824079">
              <w:rPr>
                <w:rFonts w:ascii="Arial" w:hAnsi="Arial" w:cs="Arial"/>
                <w:b/>
                <w:sz w:val="22"/>
                <w:szCs w:val="22"/>
              </w:rPr>
              <w:t>Ymchwilio i’r dysgu: beth, sut a pham ydw i’n addysgu?</w:t>
            </w:r>
          </w:p>
        </w:tc>
      </w:tr>
      <w:tr w:rsidR="00B84B5B" w:rsidRPr="00A406E5" w14:paraId="25971D29" w14:textId="77777777" w:rsidTr="008F1308">
        <w:tc>
          <w:tcPr>
            <w:tcW w:w="2093" w:type="dxa"/>
            <w:shd w:val="pct15" w:color="auto" w:fill="auto"/>
          </w:tcPr>
          <w:p w14:paraId="25971D25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5971D26" w14:textId="77777777" w:rsidR="00B84B5B" w:rsidRPr="00A406E5" w:rsidRDefault="00D84D0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ECAD6010C</w:t>
            </w:r>
          </w:p>
        </w:tc>
        <w:tc>
          <w:tcPr>
            <w:tcW w:w="2268" w:type="dxa"/>
            <w:shd w:val="clear" w:color="auto" w:fill="D9D9D9"/>
          </w:tcPr>
          <w:p w14:paraId="25971D27" w14:textId="77777777"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5971D28" w14:textId="77777777" w:rsidR="00B84B5B" w:rsidRPr="00A406E5" w:rsidRDefault="00D84D0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14:paraId="25971D2E" w14:textId="77777777" w:rsidTr="008F1308">
        <w:tc>
          <w:tcPr>
            <w:tcW w:w="2093" w:type="dxa"/>
            <w:shd w:val="pct15" w:color="auto" w:fill="auto"/>
          </w:tcPr>
          <w:p w14:paraId="25971D2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5971D2B" w14:textId="22FF4205" w:rsidR="00DB116D" w:rsidRPr="00A406E5" w:rsidRDefault="0059129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Catherine Morgan / Elaine Sharpling</w:t>
            </w:r>
          </w:p>
        </w:tc>
        <w:tc>
          <w:tcPr>
            <w:tcW w:w="2268" w:type="dxa"/>
            <w:shd w:val="clear" w:color="auto" w:fill="D9D9D9"/>
          </w:tcPr>
          <w:p w14:paraId="25971D2C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5971D2D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25971D33" w14:textId="77777777" w:rsidTr="008F1308">
        <w:tc>
          <w:tcPr>
            <w:tcW w:w="2093" w:type="dxa"/>
            <w:shd w:val="pct15" w:color="auto" w:fill="auto"/>
          </w:tcPr>
          <w:p w14:paraId="25971D2F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5971D30" w14:textId="0DA30342" w:rsidR="00DB116D" w:rsidRPr="00A406E5" w:rsidRDefault="00591290" w:rsidP="003B7CE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Dylunio, cynnal a gwerthuso prosiect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ymchwil 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yn feirniado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 gan ganolbwyntio ar fodel yr a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thro trawsnewid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iol wrth ddatblygu ymarfer sy’</w:t>
            </w:r>
            <w:r w:rsidRPr="003510A3">
              <w:rPr>
                <w:rFonts w:asciiTheme="minorHAnsi" w:hAnsiTheme="minorHAnsi" w:cstheme="minorHAnsi"/>
                <w:sz w:val="22"/>
                <w:szCs w:val="22"/>
              </w:rPr>
              <w:t>n cael effaith gadarnhaol ar y dysgwr</w:t>
            </w:r>
          </w:p>
        </w:tc>
        <w:tc>
          <w:tcPr>
            <w:tcW w:w="2268" w:type="dxa"/>
            <w:shd w:val="pct15" w:color="auto" w:fill="auto"/>
          </w:tcPr>
          <w:p w14:paraId="25971D31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25971D32" w14:textId="7B9A0662" w:rsidR="00DB116D" w:rsidRPr="003B7CEC" w:rsidRDefault="005B2F59" w:rsidP="003B7CE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B2F59">
              <w:rPr>
                <w:rFonts w:ascii="Arial" w:hAnsi="Arial" w:cs="Arial"/>
                <w:sz w:val="22"/>
                <w:szCs w:val="22"/>
              </w:rPr>
              <w:t>4500 o eiriau YN OGYSTAL Â chyflwyno Ffurflen Foeseg foddhaol</w:t>
            </w:r>
          </w:p>
        </w:tc>
      </w:tr>
      <w:tr w:rsidR="00B84B5B" w:rsidRPr="00A406E5" w14:paraId="25971D38" w14:textId="77777777" w:rsidTr="008F1308">
        <w:tc>
          <w:tcPr>
            <w:tcW w:w="2093" w:type="dxa"/>
            <w:shd w:val="pct15" w:color="auto" w:fill="auto"/>
          </w:tcPr>
          <w:p w14:paraId="25971D34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25971D35" w14:textId="5A6828B5" w:rsidR="00B84B5B" w:rsidRPr="00A406E5" w:rsidRDefault="00044448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7fed o Fai, 2024 (23.59)</w:t>
            </w:r>
          </w:p>
        </w:tc>
        <w:tc>
          <w:tcPr>
            <w:tcW w:w="2268" w:type="dxa"/>
            <w:shd w:val="pct15" w:color="auto" w:fill="auto"/>
          </w:tcPr>
          <w:p w14:paraId="25971D36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971D37" w14:textId="6E240141" w:rsidR="00B84B5B" w:rsidRPr="00A406E5" w:rsidRDefault="00044448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3B5179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/06/24</w:t>
            </w:r>
          </w:p>
        </w:tc>
      </w:tr>
      <w:tr w:rsidR="00152E9D" w:rsidRPr="00A406E5" w14:paraId="25971D3D" w14:textId="77777777" w:rsidTr="00A406E5">
        <w:tc>
          <w:tcPr>
            <w:tcW w:w="2093" w:type="dxa"/>
            <w:shd w:val="pct15" w:color="auto" w:fill="auto"/>
          </w:tcPr>
          <w:p w14:paraId="25971D39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5971D3A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25971D3B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5971D3C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25971D40" w14:textId="77777777" w:rsidTr="00A406E5">
        <w:tc>
          <w:tcPr>
            <w:tcW w:w="2093" w:type="dxa"/>
            <w:shd w:val="pct15" w:color="auto" w:fill="auto"/>
          </w:tcPr>
          <w:p w14:paraId="25971D3E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5971D3F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25971D41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25971D42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5971D43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5971D44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5971D4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25971D48" w14:textId="77777777" w:rsidTr="00A406E5">
        <w:tc>
          <w:tcPr>
            <w:tcW w:w="9747" w:type="dxa"/>
            <w:shd w:val="pct10" w:color="auto" w:fill="auto"/>
          </w:tcPr>
          <w:p w14:paraId="25971D46" w14:textId="77777777"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5971D47" w14:textId="77777777"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25971D56" w14:textId="77777777" w:rsidTr="00A406E5">
        <w:tc>
          <w:tcPr>
            <w:tcW w:w="9747" w:type="dxa"/>
          </w:tcPr>
          <w:p w14:paraId="25971D49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971D4A" w14:textId="77777777" w:rsidR="003F4DBD" w:rsidRPr="003510A3" w:rsidRDefault="003F4DBD" w:rsidP="003F4D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 ôl cwblhau'</w:t>
            </w:r>
            <w:r w:rsidRPr="003510A3">
              <w:rPr>
                <w:rFonts w:ascii="Arial" w:hAnsi="Arial" w:cs="Arial"/>
                <w:sz w:val="22"/>
                <w:szCs w:val="22"/>
              </w:rPr>
              <w:t>r modi</w:t>
            </w:r>
            <w:r>
              <w:rPr>
                <w:rFonts w:ascii="Arial" w:hAnsi="Arial" w:cs="Arial"/>
                <w:sz w:val="22"/>
                <w:szCs w:val="22"/>
              </w:rPr>
              <w:t>wl hwn yn llwyddiannus, dylai'</w:t>
            </w:r>
            <w:r w:rsidRPr="003510A3">
              <w:rPr>
                <w:rFonts w:ascii="Arial" w:hAnsi="Arial" w:cs="Arial"/>
                <w:sz w:val="22"/>
                <w:szCs w:val="22"/>
              </w:rPr>
              <w:t xml:space="preserve">r </w:t>
            </w:r>
            <w:r>
              <w:rPr>
                <w:rFonts w:ascii="Arial" w:hAnsi="Arial" w:cs="Arial"/>
                <w:sz w:val="22"/>
                <w:szCs w:val="22"/>
              </w:rPr>
              <w:t>darpar-athro</w:t>
            </w:r>
            <w:r w:rsidRPr="003510A3">
              <w:rPr>
                <w:rFonts w:ascii="Arial" w:hAnsi="Arial" w:cs="Arial"/>
                <w:sz w:val="22"/>
                <w:szCs w:val="22"/>
              </w:rPr>
              <w:t xml:space="preserve"> fod yn gallu dangos y gallu i: </w:t>
            </w:r>
          </w:p>
          <w:p w14:paraId="25971D4B" w14:textId="77777777" w:rsidR="003F4DBD" w:rsidRPr="003510A3" w:rsidRDefault="003F4DBD" w:rsidP="003F4DB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971D4C" w14:textId="77777777" w:rsidR="003F4DBD" w:rsidRPr="00C15221" w:rsidRDefault="003F4DBD" w:rsidP="003F4DB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>ddylunio a chymhwyso methodolegau ymchwil priodol sy'n dangos dealltwriaeth feirniadol o natur ymchwil addysgol: bod yn ymchwilydd medrus;</w:t>
            </w:r>
          </w:p>
          <w:p w14:paraId="25971D4D" w14:textId="77777777" w:rsidR="003F4DBD" w:rsidRPr="003510A3" w:rsidRDefault="003F4DBD" w:rsidP="003F4DB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971D4E" w14:textId="77777777" w:rsidR="003F4DBD" w:rsidRPr="00C15221" w:rsidRDefault="003F4DBD" w:rsidP="003F4DBD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>fyfyrio'n feirniadol ar ba mor ganolog yw ymarfer moesegol o fewn ymchwil yn yr ystafell ddosbarth, a dangos dealltwriaeth ddofn o'i egwyddorion: bod yn ymchwilydd moesegol;</w:t>
            </w:r>
          </w:p>
          <w:p w14:paraId="25971D4F" w14:textId="77777777" w:rsidR="003F4DBD" w:rsidRPr="001466A2" w:rsidRDefault="003F4DBD" w:rsidP="003F4D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971D50" w14:textId="77777777" w:rsidR="003F4DBD" w:rsidRPr="00C15221" w:rsidRDefault="003F4DBD" w:rsidP="003F4DB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5221">
              <w:rPr>
                <w:rFonts w:ascii="Arial" w:hAnsi="Arial" w:cs="Arial"/>
                <w:sz w:val="22"/>
                <w:szCs w:val="22"/>
              </w:rPr>
              <w:t xml:space="preserve">ddangos ymreolaeth wrth gynnal ymchwiliad agos-i-ymarfer i weddnewid </w:t>
            </w:r>
            <w:r>
              <w:rPr>
                <w:rFonts w:ascii="Arial" w:hAnsi="Arial" w:cs="Arial"/>
                <w:sz w:val="22"/>
                <w:szCs w:val="22"/>
              </w:rPr>
              <w:t>agwedd ar ymarfer personol sy'</w:t>
            </w:r>
            <w:r w:rsidRPr="00C15221">
              <w:rPr>
                <w:rFonts w:ascii="Arial" w:hAnsi="Arial" w:cs="Arial"/>
                <w:sz w:val="22"/>
                <w:szCs w:val="22"/>
              </w:rPr>
              <w:t>n cael effaith gadarnhaol ar ddeilliannau dysgwyr: dangos peth gwreiddioldeb a thrylwyredd wrth gymhwyso sgiliau ymchwil priodol;</w:t>
            </w:r>
          </w:p>
          <w:p w14:paraId="25971D51" w14:textId="77777777" w:rsidR="003F4DBD" w:rsidRPr="00C15221" w:rsidRDefault="003F4DBD" w:rsidP="003F4DB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971D52" w14:textId="77777777" w:rsidR="003F4DBD" w:rsidRDefault="003F4DBD" w:rsidP="003F4DB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ddadansoddi a chyfuno'</w:t>
            </w:r>
            <w:r w:rsidRPr="00C15221">
              <w:rPr>
                <w:rFonts w:ascii="Arial" w:hAnsi="Arial" w:cs="Arial"/>
                <w:sz w:val="22"/>
                <w:szCs w:val="22"/>
              </w:rPr>
              <w:t>r dystiolaeth empirig berthnasol yn feirniadol gan gynnwys llenyddiaeth addysg a dogfennau polisi, i nodi cysyniadau allweddol a defnyddio hyn i lunio dulliau addas o drawsnewid arfer ystafell ddosbarth;</w:t>
            </w:r>
          </w:p>
          <w:p w14:paraId="25971D53" w14:textId="77777777" w:rsidR="003F4DBD" w:rsidRPr="00C15221" w:rsidRDefault="003F4DBD" w:rsidP="003F4DB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971D54" w14:textId="77777777" w:rsidR="00C01A3F" w:rsidRPr="003F4DBD" w:rsidRDefault="003F4DBD" w:rsidP="003F4DB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3F4DBD">
              <w:rPr>
                <w:rFonts w:ascii="Arial" w:hAnsi="Arial" w:cs="Arial"/>
                <w:sz w:val="22"/>
                <w:szCs w:val="22"/>
              </w:rPr>
              <w:t>gwerthuso tystiolaeth ymchwil yn feirniadol, gan ddangos barn gadarn am ddata i gefnogi penderfyniadau addysgeg a rhannu canlyniadau mewn lleoliad proffesiynol: bod yn rhan o broffesiwn sy ' n seiliedig ar ymchwiliad.</w:t>
            </w:r>
          </w:p>
          <w:p w14:paraId="25971D55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971D57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25971D58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25971D59" w14:textId="77777777" w:rsidR="0028204E" w:rsidRPr="00A406E5" w:rsidRDefault="0028204E" w:rsidP="00BA1176">
      <w:pPr>
        <w:rPr>
          <w:rFonts w:ascii="Arial" w:hAnsi="Arial" w:cs="Arial"/>
          <w:b/>
        </w:rPr>
      </w:pPr>
    </w:p>
    <w:p w14:paraId="3A32B37E" w14:textId="77777777" w:rsidR="00227932" w:rsidRDefault="00227932">
      <w:r>
        <w:br w:type="page"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25971D5B" w14:textId="77777777" w:rsidTr="009E4559">
        <w:tc>
          <w:tcPr>
            <w:tcW w:w="9781" w:type="dxa"/>
            <w:shd w:val="clear" w:color="auto" w:fill="C0C0C0"/>
          </w:tcPr>
          <w:p w14:paraId="25971D5A" w14:textId="21259786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lastRenderedPageBreak/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5971D5C" w14:textId="77777777" w:rsidR="00A67FB1" w:rsidRPr="00A406E5" w:rsidRDefault="00A67FB1" w:rsidP="00E67389">
      <w:pPr>
        <w:rPr>
          <w:rFonts w:ascii="Arial" w:hAnsi="Arial" w:cs="Arial"/>
          <w:sz w:val="24"/>
          <w:szCs w:val="24"/>
        </w:rPr>
      </w:pPr>
    </w:p>
    <w:p w14:paraId="10678A56" w14:textId="77777777" w:rsidR="00591290" w:rsidRPr="00847AAB" w:rsidRDefault="00591290" w:rsidP="00591290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Byddwch yn dylunio, cynnal a gwerthuso'n feirniadol brosiect ymchwil agos-i-ymarfer (astudiaeth</w:t>
      </w:r>
      <w:r>
        <w:rPr>
          <w:rFonts w:ascii="Arial" w:hAnsi="Arial" w:cs="Arial"/>
          <w:sz w:val="24"/>
          <w:szCs w:val="24"/>
        </w:rPr>
        <w:t xml:space="preserve"> achos</w:t>
      </w:r>
      <w:r w:rsidRPr="00847AAB">
        <w:rPr>
          <w:rFonts w:ascii="Arial" w:hAnsi="Arial" w:cs="Arial"/>
          <w:sz w:val="24"/>
          <w:szCs w:val="24"/>
        </w:rPr>
        <w:t>) gan ganolbwyntio ar fodel yr athro trawsnewidiol wrth ddatblygu ymarfer sy'n cael effaith gadarnhaol ar y dysgwr.</w:t>
      </w:r>
    </w:p>
    <w:p w14:paraId="6F32BA37" w14:textId="77777777" w:rsidR="00591290" w:rsidRPr="00847AAB" w:rsidRDefault="00591290" w:rsidP="00591290">
      <w:pPr>
        <w:ind w:left="720"/>
        <w:rPr>
          <w:rFonts w:ascii="Arial" w:hAnsi="Arial" w:cs="Arial"/>
          <w:sz w:val="28"/>
          <w:szCs w:val="28"/>
        </w:rPr>
      </w:pPr>
    </w:p>
    <w:p w14:paraId="081EB9EF" w14:textId="77777777" w:rsidR="00591290" w:rsidRPr="00847AAB" w:rsidRDefault="00591290" w:rsidP="00591290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 xml:space="preserve">Bydd traethawd nodweddiadol yn cynnwys </w:t>
      </w:r>
      <w:r>
        <w:rPr>
          <w:rFonts w:ascii="Arial" w:hAnsi="Arial" w:cs="Arial"/>
          <w:sz w:val="24"/>
          <w:szCs w:val="24"/>
        </w:rPr>
        <w:t>45</w:t>
      </w:r>
      <w:r w:rsidRPr="00847AAB">
        <w:rPr>
          <w:rFonts w:ascii="Arial" w:hAnsi="Arial" w:cs="Arial"/>
          <w:sz w:val="24"/>
          <w:szCs w:val="24"/>
        </w:rPr>
        <w:t>00 o eiriau (+/-10%) gan gynnwys tablau, ffigurau a chapsiynau.  Dylech gynnwys cyfanswm geiriau gyda'ch gwaith.</w:t>
      </w:r>
    </w:p>
    <w:p w14:paraId="1DCFB34F" w14:textId="77777777" w:rsidR="00591290" w:rsidRPr="00847AAB" w:rsidRDefault="00591290" w:rsidP="00591290">
      <w:pPr>
        <w:ind w:left="720"/>
        <w:rPr>
          <w:rFonts w:ascii="Arial" w:hAnsi="Arial" w:cs="Arial"/>
          <w:sz w:val="24"/>
          <w:szCs w:val="24"/>
        </w:rPr>
      </w:pPr>
    </w:p>
    <w:p w14:paraId="441E9AFE" w14:textId="77777777" w:rsidR="00591290" w:rsidRPr="00847AAB" w:rsidRDefault="00591290" w:rsidP="00591290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Dylid cyflwyno traethodau i Turnitin fel a ganlyn:</w:t>
      </w:r>
    </w:p>
    <w:p w14:paraId="652CCC13" w14:textId="77777777" w:rsidR="00591290" w:rsidRPr="00847AAB" w:rsidRDefault="00591290" w:rsidP="00591290">
      <w:pPr>
        <w:ind w:left="720"/>
        <w:rPr>
          <w:rFonts w:ascii="Arial" w:hAnsi="Arial" w:cs="Arial"/>
          <w:sz w:val="24"/>
          <w:szCs w:val="24"/>
        </w:rPr>
      </w:pPr>
    </w:p>
    <w:p w14:paraId="029DF1E3" w14:textId="77777777" w:rsidR="00591290" w:rsidRPr="00847AAB" w:rsidRDefault="00591290" w:rsidP="00591290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’r</w:t>
      </w:r>
      <w:r w:rsidRPr="00847AAB">
        <w:rPr>
          <w:rFonts w:ascii="Arial" w:hAnsi="Arial" w:cs="Arial"/>
          <w:sz w:val="24"/>
          <w:szCs w:val="24"/>
        </w:rPr>
        <w:t xml:space="preserve"> safle ‘</w:t>
      </w:r>
      <w:r>
        <w:rPr>
          <w:rFonts w:ascii="Arial" w:hAnsi="Arial" w:cs="Arial"/>
          <w:sz w:val="24"/>
          <w:szCs w:val="24"/>
        </w:rPr>
        <w:t>Traethawd’</w:t>
      </w:r>
      <w:r w:rsidRPr="00847AAB">
        <w:rPr>
          <w:rFonts w:ascii="Arial" w:hAnsi="Arial" w:cs="Arial"/>
          <w:sz w:val="24"/>
          <w:szCs w:val="24"/>
        </w:rPr>
        <w:t xml:space="preserve"> - Tudalen deitl (gan gynnwys cod myfyrwyr a chwestiwn ymchwil), testun traethawd, rhestr gyfeirio.</w:t>
      </w:r>
    </w:p>
    <w:p w14:paraId="0055440C" w14:textId="77777777" w:rsidR="00591290" w:rsidRPr="00847AAB" w:rsidRDefault="00591290" w:rsidP="00591290">
      <w:pPr>
        <w:ind w:left="720"/>
        <w:rPr>
          <w:rFonts w:ascii="Arial" w:hAnsi="Arial" w:cs="Arial"/>
          <w:sz w:val="24"/>
          <w:szCs w:val="24"/>
        </w:rPr>
      </w:pPr>
    </w:p>
    <w:p w14:paraId="622024C6" w14:textId="77777777" w:rsidR="00591290" w:rsidRPr="00847AAB" w:rsidRDefault="00591290" w:rsidP="00591290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’r</w:t>
      </w:r>
      <w:r w:rsidRPr="00847AAB">
        <w:rPr>
          <w:rFonts w:ascii="Arial" w:hAnsi="Arial" w:cs="Arial"/>
          <w:sz w:val="24"/>
          <w:szCs w:val="24"/>
        </w:rPr>
        <w:t xml:space="preserve"> safle ‘Atodiadau</w:t>
      </w:r>
      <w:r>
        <w:rPr>
          <w:rFonts w:ascii="Arial" w:hAnsi="Arial" w:cs="Arial"/>
          <w:sz w:val="24"/>
          <w:szCs w:val="24"/>
        </w:rPr>
        <w:t xml:space="preserve">’ - </w:t>
      </w:r>
      <w:r w:rsidRPr="002A6128">
        <w:rPr>
          <w:rFonts w:ascii="Arial" w:hAnsi="Arial" w:cs="Arial"/>
          <w:b/>
          <w:bCs/>
          <w:sz w:val="24"/>
          <w:szCs w:val="24"/>
        </w:rPr>
        <w:t>UN ddogfen</w:t>
      </w:r>
      <w:r>
        <w:rPr>
          <w:rFonts w:ascii="Arial" w:hAnsi="Arial" w:cs="Arial"/>
          <w:sz w:val="24"/>
          <w:szCs w:val="24"/>
        </w:rPr>
        <w:t xml:space="preserve"> ar ffurf Word</w:t>
      </w:r>
      <w:r w:rsidRPr="002A6128">
        <w:rPr>
          <w:rFonts w:ascii="Arial" w:hAnsi="Arial" w:cs="Arial"/>
          <w:sz w:val="24"/>
          <w:szCs w:val="24"/>
        </w:rPr>
        <w:t xml:space="preserve"> sy'n cynnwys unrhyw atodiadau sy'n berthnasol i'ch traethawd.</w:t>
      </w:r>
      <w:r w:rsidRPr="00847AAB">
        <w:rPr>
          <w:rFonts w:ascii="Arial" w:hAnsi="Arial" w:cs="Arial"/>
          <w:sz w:val="24"/>
          <w:szCs w:val="24"/>
        </w:rPr>
        <w:t xml:space="preserve"> </w:t>
      </w:r>
    </w:p>
    <w:p w14:paraId="062FBB69" w14:textId="77777777" w:rsidR="00591290" w:rsidRPr="00847AAB" w:rsidRDefault="00591290" w:rsidP="00591290">
      <w:pPr>
        <w:rPr>
          <w:rFonts w:ascii="Arial" w:hAnsi="Arial" w:cs="Arial"/>
          <w:sz w:val="24"/>
          <w:szCs w:val="24"/>
        </w:rPr>
      </w:pPr>
      <w:r w:rsidRPr="005649CD">
        <w:rPr>
          <w:rFonts w:ascii="Arial" w:hAnsi="Arial" w:cs="Arial"/>
          <w:sz w:val="24"/>
          <w:szCs w:val="24"/>
        </w:rPr>
        <w:t>Dylai'r rhain gynnwys unrhyw offer ymchwil sy'n berthnasol i'ch astudiaeth</w:t>
      </w:r>
      <w:r>
        <w:rPr>
          <w:rFonts w:ascii="Arial" w:hAnsi="Arial" w:cs="Arial"/>
          <w:sz w:val="24"/>
          <w:szCs w:val="24"/>
        </w:rPr>
        <w:t>; e.e.</w:t>
      </w:r>
      <w:r w:rsidRPr="00847AAB">
        <w:rPr>
          <w:rFonts w:ascii="Arial" w:hAnsi="Arial" w:cs="Arial"/>
          <w:sz w:val="24"/>
          <w:szCs w:val="24"/>
        </w:rPr>
        <w:t xml:space="preserve"> taflen arsylwi, cwestiynau cyfweliad</w:t>
      </w:r>
      <w:r>
        <w:rPr>
          <w:rFonts w:ascii="Arial" w:hAnsi="Arial" w:cs="Arial"/>
          <w:sz w:val="24"/>
          <w:szCs w:val="24"/>
        </w:rPr>
        <w:t>, holiadur</w:t>
      </w:r>
      <w:r w:rsidRPr="00847AAB">
        <w:rPr>
          <w:rFonts w:ascii="Arial" w:hAnsi="Arial" w:cs="Arial"/>
          <w:sz w:val="24"/>
          <w:szCs w:val="24"/>
        </w:rPr>
        <w:t>.</w:t>
      </w:r>
    </w:p>
    <w:p w14:paraId="70355B8C" w14:textId="77777777" w:rsidR="00591290" w:rsidRPr="00847AAB" w:rsidRDefault="00591290" w:rsidP="00591290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Gallai'r rhain hefyd gynnwys: cynlluniau gwersi, copïau o waith disgyblion, manylion y broses o gael cydsyniad.</w:t>
      </w:r>
    </w:p>
    <w:p w14:paraId="4A05F0BC" w14:textId="77777777" w:rsidR="00591290" w:rsidRPr="00847AAB" w:rsidRDefault="00591290" w:rsidP="00591290">
      <w:pPr>
        <w:ind w:left="720"/>
        <w:rPr>
          <w:rFonts w:ascii="Arial" w:hAnsi="Arial" w:cs="Arial"/>
          <w:sz w:val="24"/>
          <w:szCs w:val="24"/>
        </w:rPr>
      </w:pPr>
    </w:p>
    <w:p w14:paraId="60F14545" w14:textId="77777777" w:rsidR="00591290" w:rsidRPr="00847AAB" w:rsidRDefault="00591290" w:rsidP="00591290">
      <w:pPr>
        <w:rPr>
          <w:rFonts w:ascii="Arial" w:hAnsi="Arial" w:cs="Arial"/>
          <w:sz w:val="24"/>
          <w:szCs w:val="24"/>
        </w:rPr>
      </w:pPr>
      <w:r w:rsidRPr="00847AAB">
        <w:rPr>
          <w:rFonts w:ascii="Arial" w:hAnsi="Arial" w:cs="Arial"/>
          <w:sz w:val="24"/>
          <w:szCs w:val="24"/>
        </w:rPr>
        <w:t>Mae rhagor o wybodaeth am strwythur eich traethawd ar gael ar Moodle.</w:t>
      </w:r>
    </w:p>
    <w:p w14:paraId="22FB5444" w14:textId="77777777" w:rsidR="00591290" w:rsidRPr="00847AAB" w:rsidRDefault="00591290" w:rsidP="00591290">
      <w:pPr>
        <w:ind w:left="720"/>
        <w:rPr>
          <w:rFonts w:ascii="Arial" w:hAnsi="Arial" w:cs="Arial"/>
          <w:sz w:val="24"/>
          <w:szCs w:val="24"/>
        </w:rPr>
      </w:pPr>
    </w:p>
    <w:p w14:paraId="1EDC7345" w14:textId="1AA05015" w:rsidR="00591290" w:rsidRPr="00A406E5" w:rsidRDefault="00591290" w:rsidP="00591290">
      <w:pPr>
        <w:rPr>
          <w:rFonts w:ascii="Arial" w:hAnsi="Arial" w:cs="Arial"/>
          <w:sz w:val="22"/>
          <w:szCs w:val="22"/>
        </w:rPr>
      </w:pPr>
      <w:r w:rsidRPr="00847AAB">
        <w:rPr>
          <w:rFonts w:ascii="Arial" w:hAnsi="Arial" w:cs="Arial"/>
          <w:sz w:val="24"/>
          <w:szCs w:val="24"/>
        </w:rPr>
        <w:t xml:space="preserve">Bydd gofyn i chi hefyd gyflwyno ffurflen foeseg fel rhan o'r asesiad o'r modiwl hwn, a gaiff ei ystyried yn ffurfiol a'i gymeradwyo gan Bwyllgor Moeseg yr Athrofa.  </w:t>
      </w:r>
      <w:r w:rsidRPr="005649CD">
        <w:rPr>
          <w:rFonts w:ascii="Arial" w:hAnsi="Arial" w:cs="Arial"/>
          <w:sz w:val="24"/>
          <w:szCs w:val="24"/>
        </w:rPr>
        <w:t xml:space="preserve">Mae manylion ar gyfer cyflwyno eich ffurflen </w:t>
      </w:r>
      <w:r>
        <w:rPr>
          <w:rFonts w:ascii="Arial" w:hAnsi="Arial" w:cs="Arial"/>
          <w:sz w:val="24"/>
          <w:szCs w:val="24"/>
        </w:rPr>
        <w:t>f</w:t>
      </w:r>
      <w:r w:rsidRPr="005649CD">
        <w:rPr>
          <w:rFonts w:ascii="Arial" w:hAnsi="Arial" w:cs="Arial"/>
          <w:sz w:val="24"/>
          <w:szCs w:val="24"/>
        </w:rPr>
        <w:t>oeseg i'w gweld yn y llawlyfr modiwl.</w:t>
      </w:r>
    </w:p>
    <w:p w14:paraId="25971D6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5971D6E" w14:textId="77777777" w:rsidR="00A3505D" w:rsidRPr="00A406E5" w:rsidRDefault="00A3505D" w:rsidP="00E67389">
      <w:pPr>
        <w:jc w:val="both"/>
        <w:rPr>
          <w:rFonts w:ascii="Arial" w:hAnsi="Arial" w:cs="Arial"/>
          <w:sz w:val="22"/>
          <w:szCs w:val="22"/>
        </w:rPr>
      </w:pPr>
    </w:p>
    <w:p w14:paraId="273458AD" w14:textId="77777777" w:rsidR="00943D55" w:rsidRDefault="00943D5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25971D70" w14:textId="77777777" w:rsidTr="00943D55">
        <w:trPr>
          <w:trHeight w:val="414"/>
        </w:trPr>
        <w:tc>
          <w:tcPr>
            <w:tcW w:w="10444" w:type="dxa"/>
            <w:shd w:val="clear" w:color="auto" w:fill="D9D9D9"/>
          </w:tcPr>
          <w:p w14:paraId="25971D6F" w14:textId="137C6B7D"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25971D7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5971D72" w14:textId="77777777"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5971D73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5971D74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5971D75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5971D7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5971D77" w14:textId="77777777" w:rsidR="00D84D00" w:rsidRDefault="00367C88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</w:p>
    <w:p w14:paraId="25971D78" w14:textId="77777777" w:rsidR="00C01A3F" w:rsidRPr="00CA3512" w:rsidRDefault="00352952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A3512">
        <w:rPr>
          <w:rFonts w:ascii="Arial" w:hAnsi="Arial" w:cs="Arial"/>
          <w:i/>
          <w:sz w:val="22"/>
          <w:szCs w:val="22"/>
          <w:lang w:val="cy-GB"/>
        </w:rPr>
        <w:t>Mae eich traethawd yn gofyn am ymgysylltu â llenyddiaeth/theori academaidd; Felly, dylech ddangos lefel eang o ddarllen o ffynonellau fel gwerslyfrau a chyfnodolion academaidd.  Drwy gyfeirio at y llenyddiaeth, dylech ddangos eich gwybodaeth a'ch dealltwriaeth o'ch ffocws ymchwil dewisol ac o astudiaeth gwers fel dull o ymchwilio.  Gallech hefyd gyfeirio at gyhoeddiadau perthnasol Llywodraeth Cymru, gan gynnwys dogfennaeth y cwricwlwm, ac unrhyw adroddiadau eraill (e.e. LlC, Estyn) sy'n berthnasol i'ch ffocws ymchwil.</w:t>
      </w:r>
    </w:p>
    <w:p w14:paraId="25971D79" w14:textId="77777777" w:rsidR="00D22D9C" w:rsidRPr="00CA3512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971D7A" w14:textId="77777777" w:rsidR="00352952" w:rsidRPr="00CA3512" w:rsidRDefault="00352952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971D7B" w14:textId="77777777" w:rsidR="00352952" w:rsidRPr="00CA3512" w:rsidRDefault="00352952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971D7C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5971D7D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25971D7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5971D7F" w14:textId="77777777" w:rsidR="00C01A3F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5971D80" w14:textId="77777777" w:rsidR="00D84D00" w:rsidRPr="00A406E5" w:rsidRDefault="00352952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52952">
        <w:rPr>
          <w:rFonts w:ascii="Arial" w:hAnsi="Arial" w:cs="Arial"/>
          <w:i/>
          <w:sz w:val="22"/>
          <w:szCs w:val="22"/>
        </w:rPr>
        <w:t>Gan gyfeirio at eich arfer eich hun, dylech ddangos dealltwriaeth systematig o ymchwil yn yr ystafell ddosbarth a manteision ac anfanteision defnyddio dull astudio gwersi yn arbennig fel dull o ymchwilio.  Dylid dangos gwybodaeth am gefndir a damcaniaeth y ffocws ymchwil a ddewiswyd gennych, gan werthfawrogi cyfraniad posibl eich astudiaeth ymchwil penodol chi o</w:t>
      </w:r>
      <w:r>
        <w:rPr>
          <w:rFonts w:ascii="Arial" w:hAnsi="Arial" w:cs="Arial"/>
          <w:i/>
          <w:sz w:val="22"/>
          <w:szCs w:val="22"/>
        </w:rPr>
        <w:t xml:space="preserve"> fewn y maes.  Dylech fyfyrio'</w:t>
      </w:r>
      <w:r w:rsidRPr="00352952">
        <w:rPr>
          <w:rFonts w:ascii="Arial" w:hAnsi="Arial" w:cs="Arial"/>
          <w:i/>
          <w:sz w:val="22"/>
          <w:szCs w:val="22"/>
        </w:rPr>
        <w:t>n feirniadol ar fframwe</w:t>
      </w:r>
      <w:r>
        <w:rPr>
          <w:rFonts w:ascii="Arial" w:hAnsi="Arial" w:cs="Arial"/>
          <w:i/>
          <w:sz w:val="22"/>
          <w:szCs w:val="22"/>
        </w:rPr>
        <w:t>ithiau moesegol perthnasol sy'</w:t>
      </w:r>
      <w:r w:rsidRPr="00352952">
        <w:rPr>
          <w:rFonts w:ascii="Arial" w:hAnsi="Arial" w:cs="Arial"/>
          <w:i/>
          <w:sz w:val="22"/>
          <w:szCs w:val="22"/>
        </w:rPr>
        <w:t>n sail i ymchwil addysgol ac ystyried goblygiadau moesegol penodol ymchwil ar gyfer plant a/neu bobl ifanc a chyda hwy o fewn eich cyd-destun.  Dylech ddangos dealltwriaeth a chymhwysiad o gysyniada</w:t>
      </w:r>
      <w:r>
        <w:rPr>
          <w:rFonts w:ascii="Arial" w:hAnsi="Arial" w:cs="Arial"/>
          <w:i/>
          <w:sz w:val="22"/>
          <w:szCs w:val="22"/>
        </w:rPr>
        <w:t>u ac egwyddorion sylfaenol sy'</w:t>
      </w:r>
      <w:r w:rsidRPr="00352952">
        <w:rPr>
          <w:rFonts w:ascii="Arial" w:hAnsi="Arial" w:cs="Arial"/>
          <w:i/>
          <w:sz w:val="22"/>
          <w:szCs w:val="22"/>
        </w:rPr>
        <w:t>n gysylltiedig â chyd-destun penodol yr astudiaeth.</w:t>
      </w:r>
    </w:p>
    <w:p w14:paraId="25971D8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5971D82" w14:textId="77777777" w:rsidR="00D22D9C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5971D83" w14:textId="77777777" w:rsidR="00E67389" w:rsidRDefault="00E67389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5971D84" w14:textId="77777777" w:rsidR="00352952" w:rsidRPr="00A406E5" w:rsidRDefault="00352952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5971D85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5971D86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</w:t>
      </w:r>
      <w:r w:rsidRPr="009E4559">
        <w:rPr>
          <w:rFonts w:ascii="Arial" w:hAnsi="Arial" w:cs="Arial"/>
          <w:sz w:val="22"/>
          <w:szCs w:val="22"/>
          <w:lang w:val="cy-GB"/>
        </w:rPr>
        <w:lastRenderedPageBreak/>
        <w:t xml:space="preserve">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25971D8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5971D88" w14:textId="77777777"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37E62D" w14:textId="77777777" w:rsidR="006E27AC" w:rsidRPr="00A406E5" w:rsidRDefault="006E27AC" w:rsidP="006E27AC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BD4FE5">
        <w:rPr>
          <w:rFonts w:ascii="Arial" w:hAnsi="Arial" w:cs="Arial"/>
          <w:i/>
          <w:sz w:val="22"/>
          <w:szCs w:val="22"/>
        </w:rPr>
        <w:t>Dylech ddyfeisio a chynnal da</w:t>
      </w:r>
      <w:r>
        <w:rPr>
          <w:rFonts w:ascii="Arial" w:hAnsi="Arial" w:cs="Arial"/>
          <w:i/>
          <w:sz w:val="22"/>
          <w:szCs w:val="22"/>
        </w:rPr>
        <w:t>dleuon, a thrafod materion sy'n ymwneud â chymhwyso'</w:t>
      </w:r>
      <w:r w:rsidRPr="00BD4FE5">
        <w:rPr>
          <w:rFonts w:ascii="Arial" w:hAnsi="Arial" w:cs="Arial"/>
          <w:i/>
          <w:sz w:val="22"/>
          <w:szCs w:val="22"/>
        </w:rPr>
        <w:t xml:space="preserve">ch astudiaeth </w:t>
      </w:r>
      <w:r>
        <w:rPr>
          <w:rFonts w:ascii="Arial" w:hAnsi="Arial" w:cs="Arial"/>
          <w:i/>
          <w:sz w:val="22"/>
          <w:szCs w:val="22"/>
        </w:rPr>
        <w:t xml:space="preserve">ymchwil </w:t>
      </w:r>
      <w:r w:rsidRPr="00BD4FE5">
        <w:rPr>
          <w:rFonts w:ascii="Arial" w:hAnsi="Arial" w:cs="Arial"/>
          <w:i/>
          <w:sz w:val="22"/>
          <w:szCs w:val="22"/>
        </w:rPr>
        <w:t>yn ymarferol yn eich ystafell ddosbarth.  Dylech werthuso a chyfuno syniadau er mwy</w:t>
      </w:r>
      <w:r>
        <w:rPr>
          <w:rFonts w:ascii="Arial" w:hAnsi="Arial" w:cs="Arial"/>
          <w:i/>
          <w:sz w:val="22"/>
          <w:szCs w:val="22"/>
        </w:rPr>
        <w:t>n dod i farnau cadarn.  Dylai'</w:t>
      </w:r>
      <w:r w:rsidRPr="00BD4FE5">
        <w:rPr>
          <w:rFonts w:ascii="Arial" w:hAnsi="Arial" w:cs="Arial"/>
          <w:i/>
          <w:sz w:val="22"/>
          <w:szCs w:val="22"/>
        </w:rPr>
        <w:t>r argymhellion fod yn argyhoeddiadol, yn ddarbwyllol, yn heriol o bo</w:t>
      </w:r>
      <w:r>
        <w:rPr>
          <w:rFonts w:ascii="Arial" w:hAnsi="Arial" w:cs="Arial"/>
          <w:i/>
          <w:sz w:val="22"/>
          <w:szCs w:val="22"/>
        </w:rPr>
        <w:t>sibl ac yn deillio o werthuso'</w:t>
      </w:r>
      <w:r w:rsidRPr="00BD4FE5">
        <w:rPr>
          <w:rFonts w:ascii="Arial" w:hAnsi="Arial" w:cs="Arial"/>
          <w:i/>
          <w:sz w:val="22"/>
          <w:szCs w:val="22"/>
        </w:rPr>
        <w:t>r dystiolaeth. Dylech ddangos defnydd priodol o fframweithiau moesegol perthnasol.</w:t>
      </w:r>
    </w:p>
    <w:p w14:paraId="25971D8B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5971D8C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25971D8D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25971D8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5971D8F" w14:textId="77777777"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A2B189A" w14:textId="77777777" w:rsidR="006E27AC" w:rsidRDefault="006E27AC" w:rsidP="006E27AC">
      <w:pPr>
        <w:jc w:val="both"/>
        <w:rPr>
          <w:rFonts w:ascii="Arial" w:hAnsi="Arial" w:cs="Arial"/>
          <w:sz w:val="22"/>
          <w:szCs w:val="22"/>
        </w:rPr>
      </w:pPr>
      <w:r w:rsidRPr="00F1681F">
        <w:rPr>
          <w:rFonts w:ascii="Arial" w:hAnsi="Arial" w:cs="Arial"/>
          <w:i/>
          <w:sz w:val="22"/>
          <w:szCs w:val="22"/>
        </w:rPr>
        <w:t>Dylech gyfeirio at eich profiad eich hun mewn cyd-destun ystafell ddosbarth er mwy</w:t>
      </w:r>
      <w:r>
        <w:rPr>
          <w:rFonts w:ascii="Arial" w:hAnsi="Arial" w:cs="Arial"/>
          <w:i/>
          <w:sz w:val="22"/>
          <w:szCs w:val="22"/>
        </w:rPr>
        <w:t>n dangos eich dealltwriaeth o'</w:t>
      </w:r>
      <w:r w:rsidRPr="00F1681F">
        <w:rPr>
          <w:rFonts w:ascii="Arial" w:hAnsi="Arial" w:cs="Arial"/>
          <w:i/>
          <w:sz w:val="22"/>
          <w:szCs w:val="22"/>
        </w:rPr>
        <w:t xml:space="preserve">r elfennau sydd ynghlwm wrth y </w:t>
      </w:r>
      <w:r>
        <w:rPr>
          <w:rFonts w:ascii="Arial" w:hAnsi="Arial" w:cs="Arial"/>
          <w:i/>
          <w:sz w:val="22"/>
          <w:szCs w:val="22"/>
        </w:rPr>
        <w:t>broses astudiaeth ymchwil.  Dylai’</w:t>
      </w:r>
      <w:r w:rsidRPr="00F1681F">
        <w:rPr>
          <w:rFonts w:ascii="Arial" w:hAnsi="Arial" w:cs="Arial"/>
          <w:i/>
          <w:sz w:val="22"/>
          <w:szCs w:val="22"/>
        </w:rPr>
        <w:t>ch gwaith gyfeirio a</w:t>
      </w:r>
      <w:r>
        <w:rPr>
          <w:rFonts w:ascii="Arial" w:hAnsi="Arial" w:cs="Arial"/>
          <w:i/>
          <w:sz w:val="22"/>
          <w:szCs w:val="22"/>
        </w:rPr>
        <w:t>t gynllunio a gweithredu'</w:t>
      </w:r>
      <w:r w:rsidRPr="00F1681F">
        <w:rPr>
          <w:rFonts w:ascii="Arial" w:hAnsi="Arial" w:cs="Arial"/>
          <w:i/>
          <w:sz w:val="22"/>
          <w:szCs w:val="22"/>
        </w:rPr>
        <w:t xml:space="preserve">r astudiaeth a ddewiswyd gennych, gan gynnwys trafodaeth </w:t>
      </w:r>
      <w:r>
        <w:rPr>
          <w:rFonts w:ascii="Arial" w:hAnsi="Arial" w:cs="Arial"/>
          <w:i/>
          <w:sz w:val="22"/>
          <w:szCs w:val="22"/>
        </w:rPr>
        <w:t>ar unrhyw faterion a wynebwyd a’</w:t>
      </w:r>
      <w:r w:rsidRPr="00F1681F">
        <w:rPr>
          <w:rFonts w:ascii="Arial" w:hAnsi="Arial" w:cs="Arial"/>
          <w:i/>
          <w:sz w:val="22"/>
          <w:szCs w:val="22"/>
        </w:rPr>
        <w:t>r broses o wneud penderfyniadau yn ystod yr astudiaeth.  Dylech ddangos eich cyfrifoldeb personol am reoli eich dysgu eich hun drwy ymgysylltu â chynnwys modiwlau, astudio hunangyfeiriedig ac ymarfer myfyriol.</w:t>
      </w:r>
    </w:p>
    <w:p w14:paraId="25971D9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5971D92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25971D93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25971D94" w14:textId="77777777"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5971D97" w14:textId="77777777" w:rsidR="00004C45" w:rsidRDefault="00004C45" w:rsidP="00D22D9C">
      <w:pPr>
        <w:jc w:val="both"/>
        <w:rPr>
          <w:rFonts w:ascii="Arial" w:hAnsi="Arial" w:cs="Arial"/>
          <w:sz w:val="22"/>
          <w:szCs w:val="22"/>
        </w:rPr>
      </w:pPr>
    </w:p>
    <w:p w14:paraId="25971D98" w14:textId="77777777" w:rsidR="00004C45" w:rsidRPr="00A406E5" w:rsidRDefault="00004C45" w:rsidP="00D22D9C">
      <w:pPr>
        <w:jc w:val="both"/>
        <w:rPr>
          <w:rFonts w:ascii="Arial" w:hAnsi="Arial" w:cs="Arial"/>
          <w:sz w:val="22"/>
          <w:szCs w:val="22"/>
        </w:rPr>
      </w:pPr>
    </w:p>
    <w:p w14:paraId="25971D99" w14:textId="77777777" w:rsidR="00C01A3F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9C47E7E" w14:textId="77777777" w:rsidR="006E27AC" w:rsidRDefault="006E27AC" w:rsidP="006E27AC">
      <w:pPr>
        <w:jc w:val="both"/>
        <w:rPr>
          <w:rFonts w:ascii="Arial" w:hAnsi="Arial" w:cs="Arial"/>
          <w:sz w:val="22"/>
          <w:szCs w:val="22"/>
        </w:rPr>
      </w:pPr>
      <w:r w:rsidRPr="00F1681F">
        <w:rPr>
          <w:rFonts w:ascii="Arial" w:hAnsi="Arial" w:cs="Arial"/>
          <w:i/>
          <w:sz w:val="22"/>
          <w:szCs w:val="22"/>
        </w:rPr>
        <w:t>Dylech ymgymryd â gwaith dadansoddi a gwerthuso beirniadol o fethodoleg yr ymchwil, gan nodi goblygiadau ar gyfer arferion yn y dyfodol.  Dylech ddangos y priodoleddau a ddisgwylir mewn ymarfer proffesiynol gan gynnwys menter unigol, rheoli prosiectau, gweithio ar y cyd a sgiliau rhyng-bersonol.  Dylid ysgrifennu eich traethawd mewn</w:t>
      </w:r>
      <w:r>
        <w:rPr>
          <w:rFonts w:ascii="Arial" w:hAnsi="Arial" w:cs="Arial"/>
          <w:i/>
          <w:sz w:val="22"/>
          <w:szCs w:val="22"/>
        </w:rPr>
        <w:t xml:space="preserve"> arddull ffurfiol, gan gynnwys atodiadau os yw'</w:t>
      </w:r>
      <w:r w:rsidRPr="00F1681F">
        <w:rPr>
          <w:rFonts w:ascii="Arial" w:hAnsi="Arial" w:cs="Arial"/>
          <w:i/>
          <w:sz w:val="22"/>
          <w:szCs w:val="22"/>
        </w:rPr>
        <w:t>n berthnasol. Dylech ystyried eich cynulleidfa a sicrhau b</w:t>
      </w:r>
      <w:r>
        <w:rPr>
          <w:rFonts w:ascii="Arial" w:hAnsi="Arial" w:cs="Arial"/>
          <w:i/>
          <w:sz w:val="22"/>
          <w:szCs w:val="22"/>
        </w:rPr>
        <w:t>od eich arddull a'</w:t>
      </w:r>
      <w:r w:rsidRPr="00F1681F">
        <w:rPr>
          <w:rFonts w:ascii="Arial" w:hAnsi="Arial" w:cs="Arial"/>
          <w:i/>
          <w:sz w:val="22"/>
          <w:szCs w:val="22"/>
        </w:rPr>
        <w:t xml:space="preserve">ch dull gweithredu yn ennyn diddordeb y darllenydd.  </w:t>
      </w:r>
    </w:p>
    <w:p w14:paraId="25971D9E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25971DA0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25971D9F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5971DA1" w14:textId="77777777" w:rsidR="00152E9D" w:rsidRPr="00A406E5" w:rsidRDefault="00152E9D" w:rsidP="00152E9D">
      <w:pPr>
        <w:rPr>
          <w:rFonts w:ascii="Arial" w:hAnsi="Arial" w:cs="Arial"/>
        </w:rPr>
      </w:pPr>
    </w:p>
    <w:p w14:paraId="25971DA2" w14:textId="77777777"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5971DA3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3D6773"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5971DA4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25971DA8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5971DA5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5971DA6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5971DA7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25971DA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A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25971DA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971DA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B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A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A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B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B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B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BA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B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B8" w14:textId="77777777"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B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B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BB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5971DB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971DB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C8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C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C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C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C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C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C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C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CA" w14:textId="77777777"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C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D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C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5971DC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C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971D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DA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D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D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D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D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D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DE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D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DC" w14:textId="77777777"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D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E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D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5971D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971DE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EC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E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E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E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E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E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E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F0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E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EE" w14:textId="77777777"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E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F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F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25971DF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71DF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971DF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DFC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F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F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F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971DF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71D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5971E00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F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FE" w14:textId="77777777" w:rsidR="00152E9D" w:rsidRPr="00A406E5" w:rsidRDefault="00004C4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1D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5971E01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25971E05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5971E02" w14:textId="77777777"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5971E03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25971E04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5971E0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5971E06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5971E07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5971E0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5971E09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5971E0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5971E0B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5971E0C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25971E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5971E0E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5971E10" w14:textId="77777777" w:rsidR="00C073F1" w:rsidRDefault="00C073F1" w:rsidP="00152E9D">
      <w:pPr>
        <w:rPr>
          <w:rFonts w:ascii="Arial" w:hAnsi="Arial" w:cs="Arial"/>
        </w:rPr>
      </w:pPr>
    </w:p>
    <w:p w14:paraId="25971E11" w14:textId="77777777" w:rsidR="00C073F1" w:rsidRDefault="00C073F1" w:rsidP="00152E9D">
      <w:pPr>
        <w:rPr>
          <w:rFonts w:ascii="Arial" w:hAnsi="Arial" w:cs="Arial"/>
          <w:vanish/>
        </w:rPr>
        <w:sectPr w:rsidR="00C073F1" w:rsidSect="003D6773">
          <w:footerReference w:type="default" r:id="rId14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25971E12" w14:textId="77777777" w:rsidR="00C073F1" w:rsidRDefault="00C073F1" w:rsidP="00152E9D">
      <w:pPr>
        <w:rPr>
          <w:rFonts w:ascii="Arial" w:hAnsi="Arial" w:cs="Arial"/>
          <w:vanish/>
        </w:rPr>
        <w:sectPr w:rsidR="00C073F1" w:rsidSect="003D6773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5971E13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15446" w:type="dxa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5446"/>
      </w:tblGrid>
      <w:tr w:rsidR="00C073F1" w14:paraId="25971E15" w14:textId="77777777" w:rsidTr="00682BDB">
        <w:tc>
          <w:tcPr>
            <w:tcW w:w="15446" w:type="dxa"/>
            <w:shd w:val="clear" w:color="auto" w:fill="C2D69B" w:themeFill="accent3" w:themeFillTint="99"/>
          </w:tcPr>
          <w:p w14:paraId="25971E14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25971E16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F217F6" w:rsidRPr="00D9771E" w14:paraId="25971E18" w14:textId="77777777" w:rsidTr="00682BDB">
        <w:tc>
          <w:tcPr>
            <w:tcW w:w="15446" w:type="dxa"/>
            <w:shd w:val="clear" w:color="auto" w:fill="C2D69B" w:themeFill="accent3" w:themeFillTint="99"/>
          </w:tcPr>
          <w:p w14:paraId="25971E17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25971E1A" w14:textId="77777777" w:rsidTr="00682BDB">
        <w:tc>
          <w:tcPr>
            <w:tcW w:w="15446" w:type="dxa"/>
            <w:shd w:val="clear" w:color="auto" w:fill="EAF1DD" w:themeFill="accent3" w:themeFillTint="33"/>
          </w:tcPr>
          <w:p w14:paraId="25971E19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25971E1B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244"/>
        <w:gridCol w:w="2244"/>
        <w:gridCol w:w="2245"/>
        <w:gridCol w:w="2244"/>
        <w:gridCol w:w="2244"/>
        <w:gridCol w:w="2245"/>
      </w:tblGrid>
      <w:tr w:rsidR="005B61D0" w:rsidRPr="00D9771E" w14:paraId="25971E2B" w14:textId="77777777" w:rsidTr="004D03D4">
        <w:trPr>
          <w:tblHeader/>
        </w:trPr>
        <w:tc>
          <w:tcPr>
            <w:tcW w:w="1980" w:type="dxa"/>
            <w:shd w:val="clear" w:color="auto" w:fill="C2D69B" w:themeFill="accent3" w:themeFillTint="99"/>
          </w:tcPr>
          <w:p w14:paraId="25971E1C" w14:textId="77777777" w:rsidR="005B61D0" w:rsidRPr="00C73F6F" w:rsidRDefault="005B61D0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2244" w:type="dxa"/>
            <w:shd w:val="clear" w:color="auto" w:fill="C2D69B" w:themeFill="accent3" w:themeFillTint="99"/>
            <w:vAlign w:val="center"/>
          </w:tcPr>
          <w:p w14:paraId="25971E1D" w14:textId="77777777"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2244" w:type="dxa"/>
            <w:shd w:val="clear" w:color="auto" w:fill="C2D69B" w:themeFill="accent3" w:themeFillTint="99"/>
            <w:vAlign w:val="center"/>
          </w:tcPr>
          <w:p w14:paraId="25971E1E" w14:textId="77777777"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2245" w:type="dxa"/>
            <w:shd w:val="clear" w:color="auto" w:fill="C2D69B" w:themeFill="accent3" w:themeFillTint="99"/>
            <w:vAlign w:val="center"/>
          </w:tcPr>
          <w:p w14:paraId="25971E21" w14:textId="430BE222" w:rsidR="005B61D0" w:rsidRPr="00D9771E" w:rsidRDefault="005B61D0" w:rsidP="00682B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</w:tc>
        <w:tc>
          <w:tcPr>
            <w:tcW w:w="2244" w:type="dxa"/>
            <w:shd w:val="clear" w:color="auto" w:fill="C2D69B" w:themeFill="accent3" w:themeFillTint="99"/>
            <w:vAlign w:val="center"/>
          </w:tcPr>
          <w:p w14:paraId="25971E24" w14:textId="67BBDEF1" w:rsidR="005B61D0" w:rsidRPr="00D9771E" w:rsidRDefault="005B61D0" w:rsidP="00682B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</w:tc>
        <w:tc>
          <w:tcPr>
            <w:tcW w:w="2244" w:type="dxa"/>
            <w:shd w:val="clear" w:color="auto" w:fill="C2D69B" w:themeFill="accent3" w:themeFillTint="99"/>
            <w:vAlign w:val="center"/>
          </w:tcPr>
          <w:p w14:paraId="25971E27" w14:textId="06C6117E" w:rsidR="005B61D0" w:rsidRPr="00D9771E" w:rsidRDefault="005B61D0" w:rsidP="00682B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</w:tc>
        <w:tc>
          <w:tcPr>
            <w:tcW w:w="2245" w:type="dxa"/>
            <w:shd w:val="clear" w:color="auto" w:fill="C2D69B" w:themeFill="accent3" w:themeFillTint="99"/>
            <w:vAlign w:val="center"/>
          </w:tcPr>
          <w:p w14:paraId="25971E2A" w14:textId="2D1B3565" w:rsidR="005B61D0" w:rsidRPr="00D9771E" w:rsidRDefault="005B61D0" w:rsidP="00682BD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</w:tc>
      </w:tr>
      <w:tr w:rsidR="005B61D0" w:rsidRPr="00D9771E" w14:paraId="25971E33" w14:textId="77777777" w:rsidTr="004D03D4">
        <w:trPr>
          <w:tblHeader/>
        </w:trPr>
        <w:tc>
          <w:tcPr>
            <w:tcW w:w="1980" w:type="dxa"/>
            <w:shd w:val="clear" w:color="auto" w:fill="C2D69B" w:themeFill="accent3" w:themeFillTint="99"/>
          </w:tcPr>
          <w:p w14:paraId="25971E2C" w14:textId="77777777" w:rsidR="005B61D0" w:rsidRPr="00D9771E" w:rsidRDefault="005B61D0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2244" w:type="dxa"/>
            <w:shd w:val="clear" w:color="auto" w:fill="C2D69B" w:themeFill="accent3" w:themeFillTint="99"/>
            <w:vAlign w:val="bottom"/>
          </w:tcPr>
          <w:p w14:paraId="25971E2D" w14:textId="77777777"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</w:p>
        </w:tc>
        <w:tc>
          <w:tcPr>
            <w:tcW w:w="2244" w:type="dxa"/>
            <w:shd w:val="clear" w:color="auto" w:fill="C2D69B" w:themeFill="accent3" w:themeFillTint="99"/>
            <w:vAlign w:val="bottom"/>
          </w:tcPr>
          <w:p w14:paraId="25971E2E" w14:textId="77777777"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  <w:tc>
          <w:tcPr>
            <w:tcW w:w="2245" w:type="dxa"/>
            <w:shd w:val="clear" w:color="auto" w:fill="C2D69B" w:themeFill="accent3" w:themeFillTint="99"/>
            <w:vAlign w:val="bottom"/>
          </w:tcPr>
          <w:p w14:paraId="25971E2F" w14:textId="77777777"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</w:p>
        </w:tc>
        <w:tc>
          <w:tcPr>
            <w:tcW w:w="2244" w:type="dxa"/>
            <w:shd w:val="clear" w:color="auto" w:fill="C2D69B" w:themeFill="accent3" w:themeFillTint="99"/>
            <w:vAlign w:val="bottom"/>
          </w:tcPr>
          <w:p w14:paraId="25971E30" w14:textId="77777777"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</w:p>
        </w:tc>
        <w:tc>
          <w:tcPr>
            <w:tcW w:w="2244" w:type="dxa"/>
            <w:shd w:val="clear" w:color="auto" w:fill="C2D69B" w:themeFill="accent3" w:themeFillTint="99"/>
            <w:vAlign w:val="bottom"/>
          </w:tcPr>
          <w:p w14:paraId="25971E31" w14:textId="77777777"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  <w:tc>
          <w:tcPr>
            <w:tcW w:w="2245" w:type="dxa"/>
            <w:shd w:val="clear" w:color="auto" w:fill="C2D69B" w:themeFill="accent3" w:themeFillTint="99"/>
            <w:vAlign w:val="bottom"/>
          </w:tcPr>
          <w:p w14:paraId="25971E32" w14:textId="77777777" w:rsidR="005B61D0" w:rsidRPr="00D9771E" w:rsidRDefault="005B61D0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</w:tr>
      <w:tr w:rsidR="005B61D0" w:rsidRPr="00D9771E" w14:paraId="25971E40" w14:textId="77777777" w:rsidTr="004D03D4">
        <w:tc>
          <w:tcPr>
            <w:tcW w:w="1980" w:type="dxa"/>
            <w:shd w:val="clear" w:color="auto" w:fill="C2D69B" w:themeFill="accent3" w:themeFillTint="99"/>
          </w:tcPr>
          <w:p w14:paraId="25971E34" w14:textId="77777777" w:rsidR="005B61D0" w:rsidRDefault="005B61D0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25971E35" w14:textId="77777777" w:rsidR="005B61D0" w:rsidRDefault="005B61D0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971E36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25971E37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5971E38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5971E39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22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971E3A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5971E3B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3C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3D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971E3E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224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3F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</w:tr>
    </w:tbl>
    <w:p w14:paraId="22752ECC" w14:textId="77777777" w:rsidR="004D03D4" w:rsidRDefault="004D03D4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244"/>
        <w:gridCol w:w="2244"/>
        <w:gridCol w:w="2245"/>
        <w:gridCol w:w="2244"/>
        <w:gridCol w:w="2244"/>
        <w:gridCol w:w="2245"/>
      </w:tblGrid>
      <w:tr w:rsidR="005B61D0" w:rsidRPr="00D9771E" w14:paraId="25971E4B" w14:textId="77777777" w:rsidTr="004D03D4">
        <w:trPr>
          <w:trHeight w:val="53"/>
        </w:trPr>
        <w:tc>
          <w:tcPr>
            <w:tcW w:w="1980" w:type="dxa"/>
            <w:shd w:val="clear" w:color="auto" w:fill="C2D69B" w:themeFill="accent3" w:themeFillTint="99"/>
          </w:tcPr>
          <w:p w14:paraId="25971E41" w14:textId="2993B435" w:rsidR="005B61D0" w:rsidRDefault="005B61D0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25971E42" w14:textId="77777777" w:rsidR="005B61D0" w:rsidRPr="00CA7DB9" w:rsidRDefault="005B61D0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25971E43" w14:textId="77777777" w:rsidR="005B61D0" w:rsidRPr="00D9771E" w:rsidRDefault="005B61D0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971E45" w14:textId="306C52D2"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Bylchau mawr yn y wybodaeth 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5971E46" w14:textId="77777777"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22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971E47" w14:textId="77777777"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48" w14:textId="77777777"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fanwl a chywir gyda dealltwriaeth systematig dda o’r maes astudio ac i ryw raddau, o ymchwil ac ysgolheictod cyfredol. </w:t>
            </w: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49" w14:textId="77777777"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4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4A" w14:textId="77777777" w:rsidR="005B61D0" w:rsidRPr="00B669B1" w:rsidRDefault="005B61D0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</w:tr>
      <w:tr w:rsidR="005B61D0" w:rsidRPr="00D9771E" w14:paraId="25971E5D" w14:textId="77777777" w:rsidTr="004D03D4">
        <w:tc>
          <w:tcPr>
            <w:tcW w:w="1980" w:type="dxa"/>
            <w:shd w:val="clear" w:color="auto" w:fill="C2D69B" w:themeFill="accent3" w:themeFillTint="99"/>
          </w:tcPr>
          <w:p w14:paraId="25971E4C" w14:textId="77777777" w:rsidR="005B61D0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5971E4D" w14:textId="77777777" w:rsidR="005B61D0" w:rsidRPr="00F65EEE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44" w:type="dxa"/>
          </w:tcPr>
          <w:p w14:paraId="25971E4E" w14:textId="77777777" w:rsidR="005B61D0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25971E4F" w14:textId="77777777" w:rsidR="005B61D0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25971E50" w14:textId="77777777"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2244" w:type="dxa"/>
          </w:tcPr>
          <w:p w14:paraId="25971E51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2245" w:type="dxa"/>
          </w:tcPr>
          <w:p w14:paraId="25971E52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25971E53" w14:textId="77777777" w:rsidR="005B61D0" w:rsidRDefault="005B61D0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25971E54" w14:textId="77777777" w:rsidR="005B61D0" w:rsidRPr="00E518DC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25971E55" w14:textId="77777777"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2244" w:type="dxa"/>
          </w:tcPr>
          <w:p w14:paraId="25971E56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25971E57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25971E58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2244" w:type="dxa"/>
          </w:tcPr>
          <w:p w14:paraId="25971E59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25971E5A" w14:textId="77777777"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</w:tcPr>
          <w:p w14:paraId="25971E5B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ar y maes a’r cysyniadau ehangach.  </w:t>
            </w:r>
          </w:p>
          <w:p w14:paraId="25971E5C" w14:textId="77777777"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</w:tr>
    </w:tbl>
    <w:p w14:paraId="49699728" w14:textId="77777777" w:rsidR="004D03D4" w:rsidRDefault="004D03D4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244"/>
        <w:gridCol w:w="2244"/>
        <w:gridCol w:w="2245"/>
        <w:gridCol w:w="2244"/>
        <w:gridCol w:w="2244"/>
        <w:gridCol w:w="2245"/>
      </w:tblGrid>
      <w:tr w:rsidR="005B61D0" w:rsidRPr="00D9771E" w14:paraId="25971E74" w14:textId="77777777" w:rsidTr="004D03D4">
        <w:tc>
          <w:tcPr>
            <w:tcW w:w="1980" w:type="dxa"/>
            <w:shd w:val="clear" w:color="auto" w:fill="C2D69B" w:themeFill="accent3" w:themeFillTint="99"/>
          </w:tcPr>
          <w:p w14:paraId="25971E5E" w14:textId="0490FDE9" w:rsidR="005B61D0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25971E5F" w14:textId="77777777" w:rsidR="005B61D0" w:rsidRPr="00F65EEE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2244" w:type="dxa"/>
          </w:tcPr>
          <w:p w14:paraId="25971E60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25971E61" w14:textId="77777777"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25971E62" w14:textId="77777777"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25971E63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44" w:type="dxa"/>
          </w:tcPr>
          <w:p w14:paraId="25971E64" w14:textId="77777777"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25971E65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25971E66" w14:textId="77777777" w:rsidR="005B61D0" w:rsidRPr="00B669B1" w:rsidRDefault="005B61D0" w:rsidP="00357A2B">
            <w:pPr>
              <w:rPr>
                <w:rFonts w:ascii="Arial" w:hAnsi="Arial" w:cs="Arial"/>
              </w:rPr>
            </w:pPr>
          </w:p>
          <w:p w14:paraId="25971E67" w14:textId="77777777" w:rsidR="005B61D0" w:rsidRPr="00B669B1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</w:tcPr>
          <w:p w14:paraId="25971E68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25971E69" w14:textId="77777777"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5971E6A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44" w:type="dxa"/>
          </w:tcPr>
          <w:p w14:paraId="25971E6B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safonol mewn modd da a phriodol.</w:t>
            </w:r>
          </w:p>
          <w:p w14:paraId="25971E6C" w14:textId="77777777" w:rsidR="005B61D0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5971E6D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2244" w:type="dxa"/>
          </w:tcPr>
          <w:p w14:paraId="25971E6E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25971E6F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25971E70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45" w:type="dxa"/>
          </w:tcPr>
          <w:p w14:paraId="25971E71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25971E72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25971E73" w14:textId="77777777" w:rsidR="005B61D0" w:rsidRPr="00B669B1" w:rsidRDefault="005B61D0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</w:tr>
    </w:tbl>
    <w:p w14:paraId="7C6F0BD0" w14:textId="77777777" w:rsidR="004D03D4" w:rsidRDefault="004D03D4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244"/>
        <w:gridCol w:w="2244"/>
        <w:gridCol w:w="2245"/>
        <w:gridCol w:w="2244"/>
        <w:gridCol w:w="2244"/>
        <w:gridCol w:w="2245"/>
      </w:tblGrid>
      <w:tr w:rsidR="005B61D0" w:rsidRPr="00D9771E" w14:paraId="25971E89" w14:textId="77777777" w:rsidTr="004D03D4">
        <w:tc>
          <w:tcPr>
            <w:tcW w:w="1980" w:type="dxa"/>
            <w:shd w:val="clear" w:color="auto" w:fill="C2D69B" w:themeFill="accent3" w:themeFillTint="99"/>
          </w:tcPr>
          <w:p w14:paraId="25971E75" w14:textId="72D8A641" w:rsidR="005B61D0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25971E76" w14:textId="77777777" w:rsidR="005B61D0" w:rsidRPr="00F65EEE" w:rsidRDefault="005B61D0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971E77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25971E78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25971E79" w14:textId="77777777" w:rsidR="005B61D0" w:rsidRPr="00ED3ABD" w:rsidRDefault="005B61D0" w:rsidP="00357A2B">
            <w:pPr>
              <w:rPr>
                <w:rFonts w:ascii="Arial" w:hAnsi="Arial" w:cs="Arial"/>
              </w:rPr>
            </w:pPr>
          </w:p>
          <w:p w14:paraId="25971E7A" w14:textId="77777777" w:rsidR="005B61D0" w:rsidRPr="00E07BE3" w:rsidRDefault="005B61D0" w:rsidP="00357A2B">
            <w:pPr>
              <w:rPr>
                <w:rFonts w:ascii="Arial" w:hAnsi="Arial" w:cs="Arial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5971E7B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5971E7C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224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971E7D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5971E7E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5971E7F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80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25971E81" w14:textId="77777777" w:rsidR="005B61D0" w:rsidRPr="008F2A5B" w:rsidRDefault="005B61D0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25971E82" w14:textId="77777777" w:rsidR="005B61D0" w:rsidRDefault="005B61D0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25971E83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224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84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25971E85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5971E86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224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971E87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25971E88" w14:textId="77777777" w:rsidR="005B61D0" w:rsidRPr="00E07BE3" w:rsidRDefault="005B61D0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25971E8A" w14:textId="77777777" w:rsidR="00F217F6" w:rsidRDefault="00F217F6" w:rsidP="00F217F6">
      <w:pPr>
        <w:rPr>
          <w:rFonts w:ascii="Arial" w:hAnsi="Arial" w:cs="Arial"/>
        </w:rPr>
      </w:pPr>
    </w:p>
    <w:p w14:paraId="25971E8B" w14:textId="77777777"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3D6773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970B1" w14:textId="77777777" w:rsidR="003D6773" w:rsidRDefault="003D6773">
      <w:r>
        <w:separator/>
      </w:r>
    </w:p>
  </w:endnote>
  <w:endnote w:type="continuationSeparator" w:id="0">
    <w:p w14:paraId="129A3FD3" w14:textId="77777777" w:rsidR="003D6773" w:rsidRDefault="003D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71E92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392F66">
      <w:rPr>
        <w:b/>
        <w:noProof/>
        <w:lang w:val="cy-GB"/>
      </w:rPr>
      <w:t>1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392F66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25971E93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71E94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314C0" w14:textId="77777777" w:rsidR="003D6773" w:rsidRDefault="003D6773">
      <w:r>
        <w:separator/>
      </w:r>
    </w:p>
  </w:footnote>
  <w:footnote w:type="continuationSeparator" w:id="0">
    <w:p w14:paraId="58125464" w14:textId="77777777" w:rsidR="003D6773" w:rsidRDefault="003D6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E3749F"/>
    <w:multiLevelType w:val="hybridMultilevel"/>
    <w:tmpl w:val="A5CC0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86B79"/>
    <w:multiLevelType w:val="hybridMultilevel"/>
    <w:tmpl w:val="7F8C8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D837E42"/>
    <w:multiLevelType w:val="hybridMultilevel"/>
    <w:tmpl w:val="09648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C2F1C"/>
    <w:multiLevelType w:val="hybridMultilevel"/>
    <w:tmpl w:val="E0B0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3644E"/>
    <w:multiLevelType w:val="hybridMultilevel"/>
    <w:tmpl w:val="93304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7210E6"/>
    <w:multiLevelType w:val="hybridMultilevel"/>
    <w:tmpl w:val="FF9A577C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848784">
    <w:abstractNumId w:val="1"/>
  </w:num>
  <w:num w:numId="2" w16cid:durableId="646783370">
    <w:abstractNumId w:val="11"/>
  </w:num>
  <w:num w:numId="3" w16cid:durableId="69348019">
    <w:abstractNumId w:val="20"/>
  </w:num>
  <w:num w:numId="4" w16cid:durableId="1743599013">
    <w:abstractNumId w:val="14"/>
  </w:num>
  <w:num w:numId="5" w16cid:durableId="1971283451">
    <w:abstractNumId w:val="8"/>
  </w:num>
  <w:num w:numId="6" w16cid:durableId="293214640">
    <w:abstractNumId w:val="19"/>
  </w:num>
  <w:num w:numId="7" w16cid:durableId="184444815">
    <w:abstractNumId w:val="2"/>
  </w:num>
  <w:num w:numId="8" w16cid:durableId="1168473968">
    <w:abstractNumId w:val="17"/>
  </w:num>
  <w:num w:numId="9" w16cid:durableId="1083407315">
    <w:abstractNumId w:val="12"/>
  </w:num>
  <w:num w:numId="10" w16cid:durableId="122583345">
    <w:abstractNumId w:val="4"/>
  </w:num>
  <w:num w:numId="11" w16cid:durableId="1497575929">
    <w:abstractNumId w:val="5"/>
  </w:num>
  <w:num w:numId="12" w16cid:durableId="933825020">
    <w:abstractNumId w:val="9"/>
  </w:num>
  <w:num w:numId="13" w16cid:durableId="1230775061">
    <w:abstractNumId w:val="16"/>
  </w:num>
  <w:num w:numId="14" w16cid:durableId="1711688719">
    <w:abstractNumId w:val="3"/>
  </w:num>
  <w:num w:numId="15" w16cid:durableId="761101279">
    <w:abstractNumId w:val="0"/>
  </w:num>
  <w:num w:numId="16" w16cid:durableId="1963538024">
    <w:abstractNumId w:val="7"/>
  </w:num>
  <w:num w:numId="17" w16cid:durableId="311106586">
    <w:abstractNumId w:val="21"/>
  </w:num>
  <w:num w:numId="18" w16cid:durableId="1695106853">
    <w:abstractNumId w:val="13"/>
  </w:num>
  <w:num w:numId="19" w16cid:durableId="1969583555">
    <w:abstractNumId w:val="15"/>
  </w:num>
  <w:num w:numId="20" w16cid:durableId="1150709638">
    <w:abstractNumId w:val="18"/>
  </w:num>
  <w:num w:numId="21" w16cid:durableId="683829174">
    <w:abstractNumId w:val="10"/>
  </w:num>
  <w:num w:numId="22" w16cid:durableId="6380747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AwMjM2MjAzNzA2NTBQ0lEKTi0uzszPAykwqgUAOtU2oiwAAAA="/>
  </w:docVars>
  <w:rsids>
    <w:rsidRoot w:val="00FB4521"/>
    <w:rsid w:val="00004C45"/>
    <w:rsid w:val="00011666"/>
    <w:rsid w:val="00026B02"/>
    <w:rsid w:val="000376F8"/>
    <w:rsid w:val="00044448"/>
    <w:rsid w:val="000822E5"/>
    <w:rsid w:val="000926A2"/>
    <w:rsid w:val="000971FC"/>
    <w:rsid w:val="000A2A3A"/>
    <w:rsid w:val="000A492A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27932"/>
    <w:rsid w:val="00235F71"/>
    <w:rsid w:val="0024013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223E0"/>
    <w:rsid w:val="00352952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2F66"/>
    <w:rsid w:val="00393EB6"/>
    <w:rsid w:val="003A3CE5"/>
    <w:rsid w:val="003B366F"/>
    <w:rsid w:val="003B3F9D"/>
    <w:rsid w:val="003B5179"/>
    <w:rsid w:val="003B6C95"/>
    <w:rsid w:val="003B7CEC"/>
    <w:rsid w:val="003D6773"/>
    <w:rsid w:val="003E5751"/>
    <w:rsid w:val="003F4DBD"/>
    <w:rsid w:val="004046A9"/>
    <w:rsid w:val="00404C50"/>
    <w:rsid w:val="00423934"/>
    <w:rsid w:val="00426244"/>
    <w:rsid w:val="00470A38"/>
    <w:rsid w:val="004874DE"/>
    <w:rsid w:val="004A1F3D"/>
    <w:rsid w:val="004B5334"/>
    <w:rsid w:val="004B6C14"/>
    <w:rsid w:val="004C4F19"/>
    <w:rsid w:val="004D03D4"/>
    <w:rsid w:val="004D5E9B"/>
    <w:rsid w:val="004D63D9"/>
    <w:rsid w:val="004D6662"/>
    <w:rsid w:val="004E6585"/>
    <w:rsid w:val="0050249F"/>
    <w:rsid w:val="00524566"/>
    <w:rsid w:val="00530BEF"/>
    <w:rsid w:val="00546269"/>
    <w:rsid w:val="00552351"/>
    <w:rsid w:val="00553B4B"/>
    <w:rsid w:val="00561F00"/>
    <w:rsid w:val="00562C4E"/>
    <w:rsid w:val="00562DEC"/>
    <w:rsid w:val="00576AB4"/>
    <w:rsid w:val="00577917"/>
    <w:rsid w:val="00590667"/>
    <w:rsid w:val="00591290"/>
    <w:rsid w:val="005969E2"/>
    <w:rsid w:val="005A1689"/>
    <w:rsid w:val="005B2F59"/>
    <w:rsid w:val="005B61CD"/>
    <w:rsid w:val="005B61D0"/>
    <w:rsid w:val="005D1D58"/>
    <w:rsid w:val="005D432C"/>
    <w:rsid w:val="005E285E"/>
    <w:rsid w:val="005E72F8"/>
    <w:rsid w:val="005F0579"/>
    <w:rsid w:val="005F3413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82BDB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27AC"/>
    <w:rsid w:val="006E3E4E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F214F"/>
    <w:rsid w:val="00800069"/>
    <w:rsid w:val="008042F0"/>
    <w:rsid w:val="0080535C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C0B4F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43D5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44C1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39F1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36858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568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338B"/>
    <w:rsid w:val="00C705F9"/>
    <w:rsid w:val="00C80F0F"/>
    <w:rsid w:val="00C8667A"/>
    <w:rsid w:val="00C93BCB"/>
    <w:rsid w:val="00CA3512"/>
    <w:rsid w:val="00CB0062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84D00"/>
    <w:rsid w:val="00DA36EE"/>
    <w:rsid w:val="00DB116D"/>
    <w:rsid w:val="00DD17CC"/>
    <w:rsid w:val="00DE217A"/>
    <w:rsid w:val="00DF321B"/>
    <w:rsid w:val="00DF68CE"/>
    <w:rsid w:val="00E05287"/>
    <w:rsid w:val="00E230E0"/>
    <w:rsid w:val="00E45034"/>
    <w:rsid w:val="00E51AAC"/>
    <w:rsid w:val="00E5293F"/>
    <w:rsid w:val="00E66CC0"/>
    <w:rsid w:val="00E67389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2EC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971D15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instancename">
    <w:name w:val="instancename"/>
    <w:basedOn w:val="DefaultParagraphFont"/>
    <w:rsid w:val="00352952"/>
  </w:style>
  <w:style w:type="character" w:customStyle="1" w:styleId="accesshide">
    <w:name w:val="accesshide"/>
    <w:basedOn w:val="DefaultParagraphFont"/>
    <w:rsid w:val="00352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92c24619-d6d5-42cf-b618-23d930ad9f20">
      <UserInfo>
        <DisplayName/>
        <AccountId xsi:nil="true"/>
        <AccountType/>
      </UserInfo>
    </Owner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4A4A83-0EE5-4F3F-83FC-866D266C7D8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DC753203-31B8-4743-9B5A-44441FE7DA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A2EBFF-6C90-4732-A1BA-8707A1D449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AEA09A-6D03-4DC9-AA1A-333DD347C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10</Pages>
  <Words>3891</Words>
  <Characters>22185</Characters>
  <Application>Microsoft Office Word</Application>
  <DocSecurity>0</DocSecurity>
  <Lines>184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26024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Catherine Morgan</cp:lastModifiedBy>
  <cp:revision>5</cp:revision>
  <cp:lastPrinted>2014-10-10T07:42:00Z</cp:lastPrinted>
  <dcterms:created xsi:type="dcterms:W3CDTF">2022-10-31T12:27:00Z</dcterms:created>
  <dcterms:modified xsi:type="dcterms:W3CDTF">2024-03-04T10:17:00Z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0x010100E209B251219B0E4FA192FAB8C3136AE6</vt:lpwstr>
  </property>
</Properties>
</file>