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2C73" w:rsidRDefault="00682C73" w:rsidP="00682C73">
      <w:pPr>
        <w:rPr>
          <w:rFonts w:ascii="Arial" w:hAnsi="Arial" w:cs="Arial"/>
          <w:sz w:val="20"/>
        </w:rPr>
      </w:pPr>
      <w:bookmarkStart w:id="0" w:name="_GoBack"/>
      <w:r w:rsidRPr="00B43590">
        <w:rPr>
          <w:rFonts w:ascii="Arial" w:hAnsi="Arial" w:cs="Arial"/>
          <w:b/>
          <w:sz w:val="24"/>
        </w:rPr>
        <w:t xml:space="preserve">Social Worker – </w:t>
      </w:r>
      <w:r>
        <w:rPr>
          <w:rFonts w:ascii="Arial" w:hAnsi="Arial" w:cs="Arial"/>
          <w:b/>
          <w:sz w:val="24"/>
        </w:rPr>
        <w:t>Skills</w:t>
      </w:r>
      <w:bookmarkEnd w:id="0"/>
      <w:r>
        <w:rPr>
          <w:rFonts w:ascii="Arial" w:hAnsi="Arial" w:cs="Arial"/>
          <w:b/>
          <w:sz w:val="24"/>
        </w:rPr>
        <w:br/>
      </w:r>
      <w:r>
        <w:rPr>
          <w:rFonts w:ascii="Arial" w:hAnsi="Arial" w:cs="Arial"/>
          <w:b/>
          <w:sz w:val="24"/>
        </w:rPr>
        <w:br/>
      </w:r>
      <w:proofErr w:type="gramStart"/>
      <w:r w:rsidRPr="00B43590">
        <w:rPr>
          <w:rFonts w:ascii="Arial" w:hAnsi="Arial" w:cs="Arial"/>
          <w:sz w:val="20"/>
        </w:rPr>
        <w:t>You</w:t>
      </w:r>
      <w:proofErr w:type="gramEnd"/>
      <w:r w:rsidRPr="00B43590">
        <w:rPr>
          <w:rFonts w:ascii="Arial" w:hAnsi="Arial" w:cs="Arial"/>
          <w:sz w:val="20"/>
        </w:rPr>
        <w:t xml:space="preserve"> will need to </w:t>
      </w:r>
      <w:r>
        <w:rPr>
          <w:rFonts w:ascii="Arial" w:hAnsi="Arial" w:cs="Arial"/>
          <w:sz w:val="20"/>
        </w:rPr>
        <w:t>show evidence of the following:</w:t>
      </w:r>
    </w:p>
    <w:p w:rsidR="00682C73" w:rsidRDefault="00682C73" w:rsidP="00682C73">
      <w:pPr>
        <w:pStyle w:val="ListParagraph"/>
        <w:numPr>
          <w:ilvl w:val="0"/>
          <w:numId w:val="1"/>
        </w:numPr>
        <w:rPr>
          <w:rFonts w:ascii="Arial" w:hAnsi="Arial" w:cs="Arial"/>
          <w:sz w:val="20"/>
        </w:rPr>
      </w:pPr>
      <w:r w:rsidRPr="00B43590">
        <w:rPr>
          <w:rFonts w:ascii="Arial" w:hAnsi="Arial" w:cs="Arial"/>
          <w:sz w:val="20"/>
        </w:rPr>
        <w:t>patience and the ability to remain calm in a crisis</w:t>
      </w:r>
    </w:p>
    <w:p w:rsidR="00682C73" w:rsidRDefault="00682C73" w:rsidP="00682C73">
      <w:pPr>
        <w:pStyle w:val="ListParagraph"/>
        <w:numPr>
          <w:ilvl w:val="0"/>
          <w:numId w:val="1"/>
        </w:numPr>
        <w:rPr>
          <w:rFonts w:ascii="Arial" w:hAnsi="Arial" w:cs="Arial"/>
          <w:sz w:val="20"/>
        </w:rPr>
      </w:pPr>
      <w:r w:rsidRPr="00B43590">
        <w:rPr>
          <w:rFonts w:ascii="Arial" w:hAnsi="Arial" w:cs="Arial"/>
          <w:sz w:val="20"/>
        </w:rPr>
        <w:t>resilience</w:t>
      </w:r>
    </w:p>
    <w:p w:rsidR="00682C73" w:rsidRDefault="00682C73" w:rsidP="00682C73">
      <w:pPr>
        <w:pStyle w:val="ListParagraph"/>
        <w:numPr>
          <w:ilvl w:val="0"/>
          <w:numId w:val="1"/>
        </w:numPr>
        <w:rPr>
          <w:rFonts w:ascii="Arial" w:hAnsi="Arial" w:cs="Arial"/>
          <w:sz w:val="20"/>
        </w:rPr>
      </w:pPr>
      <w:r w:rsidRPr="00B43590">
        <w:rPr>
          <w:rFonts w:ascii="Arial" w:hAnsi="Arial" w:cs="Arial"/>
          <w:sz w:val="20"/>
        </w:rPr>
        <w:t>flexibility to adapt to new roles, tasks and situations</w:t>
      </w:r>
    </w:p>
    <w:p w:rsidR="00682C73" w:rsidRDefault="00682C73" w:rsidP="00682C73">
      <w:pPr>
        <w:pStyle w:val="ListParagraph"/>
        <w:numPr>
          <w:ilvl w:val="0"/>
          <w:numId w:val="1"/>
        </w:numPr>
        <w:rPr>
          <w:rFonts w:ascii="Arial" w:hAnsi="Arial" w:cs="Arial"/>
          <w:sz w:val="20"/>
        </w:rPr>
      </w:pPr>
      <w:r w:rsidRPr="00B43590">
        <w:rPr>
          <w:rFonts w:ascii="Arial" w:hAnsi="Arial" w:cs="Arial"/>
          <w:sz w:val="20"/>
        </w:rPr>
        <w:t>initiative</w:t>
      </w:r>
    </w:p>
    <w:p w:rsidR="00682C73" w:rsidRDefault="00682C73" w:rsidP="00682C73">
      <w:pPr>
        <w:pStyle w:val="ListParagraph"/>
        <w:numPr>
          <w:ilvl w:val="0"/>
          <w:numId w:val="1"/>
        </w:numPr>
        <w:rPr>
          <w:rFonts w:ascii="Arial" w:hAnsi="Arial" w:cs="Arial"/>
          <w:sz w:val="20"/>
        </w:rPr>
      </w:pPr>
      <w:r w:rsidRPr="00B43590">
        <w:rPr>
          <w:rFonts w:ascii="Arial" w:hAnsi="Arial" w:cs="Arial"/>
          <w:sz w:val="20"/>
        </w:rPr>
        <w:t>strong observation, analytical and listening skills</w:t>
      </w:r>
    </w:p>
    <w:p w:rsidR="00682C73" w:rsidRDefault="00682C73" w:rsidP="00682C73">
      <w:pPr>
        <w:pStyle w:val="ListParagraph"/>
        <w:numPr>
          <w:ilvl w:val="0"/>
          <w:numId w:val="1"/>
        </w:numPr>
        <w:rPr>
          <w:rFonts w:ascii="Arial" w:hAnsi="Arial" w:cs="Arial"/>
          <w:sz w:val="20"/>
        </w:rPr>
      </w:pPr>
      <w:r w:rsidRPr="00B43590">
        <w:rPr>
          <w:rFonts w:ascii="Arial" w:hAnsi="Arial" w:cs="Arial"/>
          <w:sz w:val="20"/>
        </w:rPr>
        <w:t>the capacity to absorb legal and procedural information</w:t>
      </w:r>
    </w:p>
    <w:p w:rsidR="00682C73" w:rsidRDefault="00682C73" w:rsidP="00682C73">
      <w:pPr>
        <w:pStyle w:val="ListParagraph"/>
        <w:numPr>
          <w:ilvl w:val="0"/>
          <w:numId w:val="1"/>
        </w:numPr>
        <w:rPr>
          <w:rFonts w:ascii="Arial" w:hAnsi="Arial" w:cs="Arial"/>
          <w:sz w:val="20"/>
        </w:rPr>
      </w:pPr>
      <w:r w:rsidRPr="00B43590">
        <w:rPr>
          <w:rFonts w:ascii="Arial" w:hAnsi="Arial" w:cs="Arial"/>
          <w:sz w:val="20"/>
        </w:rPr>
        <w:t>the ability to negotiate, mediate and interpret on behalf of service users</w:t>
      </w:r>
    </w:p>
    <w:p w:rsidR="00682C73" w:rsidRPr="00B43590" w:rsidRDefault="00682C73" w:rsidP="00682C73">
      <w:pPr>
        <w:pStyle w:val="ListParagraph"/>
        <w:numPr>
          <w:ilvl w:val="0"/>
          <w:numId w:val="1"/>
        </w:numPr>
        <w:rPr>
          <w:rFonts w:ascii="Arial" w:hAnsi="Arial" w:cs="Arial"/>
          <w:sz w:val="20"/>
        </w:rPr>
      </w:pPr>
      <w:proofErr w:type="gramStart"/>
      <w:r w:rsidRPr="00B43590">
        <w:rPr>
          <w:rFonts w:ascii="Arial" w:hAnsi="Arial" w:cs="Arial"/>
          <w:sz w:val="20"/>
        </w:rPr>
        <w:t>good</w:t>
      </w:r>
      <w:proofErr w:type="gramEnd"/>
      <w:r w:rsidRPr="00B43590">
        <w:rPr>
          <w:rFonts w:ascii="Arial" w:hAnsi="Arial" w:cs="Arial"/>
          <w:sz w:val="20"/>
        </w:rPr>
        <w:t xml:space="preserve"> organisational skills to work autonomously and plan meetings for a caseload of clients.</w:t>
      </w:r>
    </w:p>
    <w:p w:rsidR="00682C73" w:rsidRPr="008B4154" w:rsidRDefault="00682C73" w:rsidP="00682C73">
      <w:pPr>
        <w:pStyle w:val="Footer"/>
        <w:rPr>
          <w:rFonts w:ascii="Arial" w:hAnsi="Arial" w:cs="Arial"/>
        </w:rPr>
      </w:pPr>
      <w:r w:rsidRPr="00B43590">
        <w:rPr>
          <w:rFonts w:ascii="Arial" w:hAnsi="Arial" w:cs="Arial"/>
          <w:sz w:val="20"/>
        </w:rPr>
        <w:t>Empathy combined with a genuine desire to improve the quality of the lives of service users is essential, as is the ability to think on your feet and make difficult decisions under pressure. An interest or participation in some aspect of your local community is useful. General administrative skills are also needed.</w:t>
      </w:r>
      <w:r>
        <w:rPr>
          <w:rFonts w:ascii="Arial" w:hAnsi="Arial" w:cs="Arial"/>
          <w:sz w:val="20"/>
        </w:rPr>
        <w:br/>
      </w:r>
      <w:r>
        <w:rPr>
          <w:rFonts w:ascii="Arial" w:hAnsi="Arial" w:cs="Arial"/>
          <w:sz w:val="20"/>
        </w:rPr>
        <w:br/>
      </w:r>
      <w:r w:rsidRPr="00B43590">
        <w:rPr>
          <w:rFonts w:ascii="Arial" w:hAnsi="Arial" w:cs="Arial"/>
          <w:b/>
        </w:rPr>
        <w:t>Source:</w:t>
      </w:r>
      <w:r w:rsidRPr="00B43590">
        <w:rPr>
          <w:rFonts w:ascii="Arial" w:hAnsi="Arial" w:cs="Arial"/>
        </w:rPr>
        <w:t xml:space="preserve"> Prospects (2019) </w:t>
      </w:r>
      <w:r w:rsidRPr="00B43590">
        <w:rPr>
          <w:rFonts w:ascii="Arial" w:hAnsi="Arial" w:cs="Arial"/>
          <w:i/>
        </w:rPr>
        <w:t>Job profile: Social worker</w:t>
      </w:r>
      <w:r w:rsidRPr="00B43590">
        <w:rPr>
          <w:rFonts w:ascii="Arial" w:hAnsi="Arial" w:cs="Arial"/>
        </w:rPr>
        <w:t xml:space="preserve">. Available at: </w:t>
      </w:r>
      <w:hyperlink r:id="rId5" w:history="1">
        <w:r w:rsidRPr="00B43590">
          <w:rPr>
            <w:rStyle w:val="Hyperlink"/>
            <w:rFonts w:ascii="Arial" w:hAnsi="Arial" w:cs="Arial"/>
          </w:rPr>
          <w:t>https://www.prospects.ac.uk/job-profiles/social-worker</w:t>
        </w:r>
      </w:hyperlink>
      <w:r w:rsidRPr="00B43590">
        <w:rPr>
          <w:rFonts w:ascii="Arial" w:hAnsi="Arial" w:cs="Arial"/>
        </w:rPr>
        <w:t xml:space="preserve"> (Accessed: 19.06.2019)</w:t>
      </w:r>
    </w:p>
    <w:p w:rsidR="00F170E1" w:rsidRDefault="00682C73"/>
    <w:sectPr w:rsidR="00F170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AE3531"/>
    <w:multiLevelType w:val="hybridMultilevel"/>
    <w:tmpl w:val="CFB637BE"/>
    <w:lvl w:ilvl="0" w:tplc="433825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C73"/>
    <w:rsid w:val="00682C73"/>
    <w:rsid w:val="00A64BD5"/>
    <w:rsid w:val="00E03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A27015-3CF2-48BA-B78D-81B57D53A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2C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C73"/>
    <w:pPr>
      <w:ind w:left="720"/>
      <w:contextualSpacing/>
    </w:pPr>
  </w:style>
  <w:style w:type="paragraph" w:styleId="Footer">
    <w:name w:val="footer"/>
    <w:basedOn w:val="Normal"/>
    <w:link w:val="FooterChar"/>
    <w:uiPriority w:val="99"/>
    <w:unhideWhenUsed/>
    <w:rsid w:val="00682C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C73"/>
  </w:style>
  <w:style w:type="character" w:styleId="Hyperlink">
    <w:name w:val="Hyperlink"/>
    <w:basedOn w:val="DefaultParagraphFont"/>
    <w:uiPriority w:val="99"/>
    <w:semiHidden/>
    <w:unhideWhenUsed/>
    <w:rsid w:val="00682C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rospects.ac.uk/job-profiles/social-work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Sylvia Hoffmann</cp:lastModifiedBy>
  <cp:revision>1</cp:revision>
  <dcterms:created xsi:type="dcterms:W3CDTF">2019-10-15T14:13:00Z</dcterms:created>
  <dcterms:modified xsi:type="dcterms:W3CDTF">2019-10-15T14:13:00Z</dcterms:modified>
</cp:coreProperties>
</file>