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Hlk59361615" w:displacedByCustomXml="next"/>
    <w:bookmarkEnd w:id="0" w:displacedByCustomXml="next"/>
    <w:sdt>
      <w:sdtPr>
        <w:rPr>
          <w:rFonts w:asciiTheme="minorHAnsi" w:eastAsiaTheme="minorHAnsi" w:hAnsiTheme="minorHAnsi" w:cstheme="minorBidi"/>
          <w:sz w:val="24"/>
          <w:szCs w:val="24"/>
          <w:lang w:val="en-GB" w:eastAsia="en-US"/>
        </w:rPr>
        <w:id w:val="-880862104"/>
        <w:docPartObj>
          <w:docPartGallery w:val="Cover Pages"/>
          <w:docPartUnique/>
        </w:docPartObj>
      </w:sdtPr>
      <w:sdtEndPr/>
      <w:sdtContent>
        <w:p w14:paraId="4BC4CD80" w14:textId="4802AB8F" w:rsidR="00AD6066" w:rsidRDefault="00AD6066" w:rsidP="00AD6066">
          <w:pPr>
            <w:pStyle w:val="NoSpacing"/>
          </w:pPr>
          <w:r>
            <w:rPr>
              <w:noProof/>
            </w:rPr>
            <mc:AlternateContent>
              <mc:Choice Requires="wps">
                <w:drawing>
                  <wp:anchor distT="0" distB="0" distL="114300" distR="114300" simplePos="0" relativeHeight="251659264" behindDoc="0" locked="0" layoutInCell="1" allowOverlap="1" wp14:anchorId="1C88266B" wp14:editId="433AF62B">
                    <wp:simplePos x="0" y="0"/>
                    <wp:positionH relativeFrom="page">
                      <wp:posOffset>2590800</wp:posOffset>
                    </wp:positionH>
                    <wp:positionV relativeFrom="page">
                      <wp:posOffset>2053590</wp:posOffset>
                    </wp:positionV>
                    <wp:extent cx="4724400" cy="7041515"/>
                    <wp:effectExtent l="0" t="0" r="0" b="11430"/>
                    <wp:wrapNone/>
                    <wp:docPr id="1" name="Text Box 1"/>
                    <wp:cNvGraphicFramePr/>
                    <a:graphic xmlns:a="http://schemas.openxmlformats.org/drawingml/2006/main">
                      <a:graphicData uri="http://schemas.microsoft.com/office/word/2010/wordprocessingShape">
                        <wps:wsp>
                          <wps:cNvSpPr txBox="1"/>
                          <wps:spPr>
                            <a:xfrm>
                              <a:off x="0" y="0"/>
                              <a:ext cx="4724400" cy="69227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ECB5E4" w14:textId="77777777" w:rsidR="00AD6066" w:rsidRDefault="006940E4" w:rsidP="00AD6066">
                                <w:pPr>
                                  <w:pStyle w:val="NoSpacing"/>
                                  <w:jc w:val="center"/>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id w:val="-705018352"/>
                                    <w:showingPlcHdr/>
                                    <w:dataBinding w:prefixMappings="xmlns:ns0='http://purl.org/dc/elements/1.1/' xmlns:ns1='http://schemas.openxmlformats.org/package/2006/metadata/core-properties' " w:xpath="/ns1:coreProperties[1]/ns0:title[1]" w:storeItemID="{6C3C8BC8-F283-45AE-878A-BAB7291924A1}"/>
                                    <w:text/>
                                  </w:sdtPr>
                                  <w:sdtEndPr/>
                                  <w:sdtContent>
                                    <w:r w:rsidR="00AD6066">
                                      <w:rPr>
                                        <w:rFonts w:asciiTheme="majorHAnsi" w:eastAsiaTheme="majorEastAsia" w:hAnsiTheme="majorHAnsi" w:cstheme="majorBidi"/>
                                        <w:color w:val="262626" w:themeColor="text1" w:themeTint="D9"/>
                                        <w:sz w:val="72"/>
                                        <w:szCs w:val="72"/>
                                      </w:rPr>
                                      <w:t xml:space="preserve">     </w:t>
                                    </w:r>
                                  </w:sdtContent>
                                </w:sdt>
                              </w:p>
                              <w:p w14:paraId="710A93B0" w14:textId="77777777" w:rsidR="00AD6066" w:rsidRDefault="006940E4" w:rsidP="00AD6066">
                                <w:pPr>
                                  <w:spacing w:before="120"/>
                                  <w:jc w:val="center"/>
                                  <w:rPr>
                                    <w:color w:val="404040" w:themeColor="text1" w:themeTint="BF"/>
                                    <w:sz w:val="36"/>
                                    <w:szCs w:val="36"/>
                                  </w:rPr>
                                </w:pPr>
                                <w:sdt>
                                  <w:sdtPr>
                                    <w:rPr>
                                      <w:color w:val="404040" w:themeColor="text1" w:themeTint="BF"/>
                                      <w:sz w:val="36"/>
                                      <w:szCs w:val="36"/>
                                    </w:rPr>
                                    <w:alias w:val="Subtitle"/>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AD6066">
                                      <w:rPr>
                                        <w:color w:val="404040" w:themeColor="text1" w:themeTint="BF"/>
                                        <w:sz w:val="36"/>
                                        <w:szCs w:val="36"/>
                                      </w:rPr>
                                      <w:t xml:space="preserve">     </w:t>
                                    </w:r>
                                  </w:sdtContent>
                                </w:sdt>
                              </w:p>
                              <w:p w14:paraId="3DD0B90E" w14:textId="77777777" w:rsidR="00AD6066" w:rsidRDefault="00AD6066" w:rsidP="00AD6066">
                                <w:pPr>
                                  <w:spacing w:before="120"/>
                                  <w:jc w:val="center"/>
                                  <w:rPr>
                                    <w:color w:val="404040" w:themeColor="text1" w:themeTint="BF"/>
                                    <w:sz w:val="36"/>
                                    <w:szCs w:val="36"/>
                                  </w:rPr>
                                </w:pPr>
                              </w:p>
                              <w:p w14:paraId="0B583112" w14:textId="77777777" w:rsidR="00AD6066" w:rsidRDefault="00AD6066" w:rsidP="00AD6066">
                                <w:pPr>
                                  <w:spacing w:before="120"/>
                                  <w:jc w:val="center"/>
                                  <w:rPr>
                                    <w:color w:val="404040" w:themeColor="text1" w:themeTint="BF"/>
                                    <w:sz w:val="36"/>
                                    <w:szCs w:val="36"/>
                                  </w:rPr>
                                </w:pPr>
                              </w:p>
                              <w:p w14:paraId="515F30FE" w14:textId="77777777" w:rsidR="00AD6066" w:rsidRDefault="00AD6066" w:rsidP="00AD6066">
                                <w:pPr>
                                  <w:spacing w:before="120"/>
                                  <w:jc w:val="center"/>
                                  <w:rPr>
                                    <w:color w:val="404040" w:themeColor="text1" w:themeTint="BF"/>
                                    <w:sz w:val="36"/>
                                    <w:szCs w:val="36"/>
                                  </w:rPr>
                                </w:pPr>
                              </w:p>
                              <w:p w14:paraId="4BE7559E" w14:textId="77777777" w:rsidR="00AD6066" w:rsidRDefault="00AD6066" w:rsidP="00AD6066">
                                <w:pPr>
                                  <w:spacing w:before="120"/>
                                  <w:jc w:val="center"/>
                                  <w:rPr>
                                    <w:color w:val="404040" w:themeColor="text1" w:themeTint="BF"/>
                                    <w:sz w:val="36"/>
                                    <w:szCs w:val="36"/>
                                  </w:rPr>
                                </w:pPr>
                              </w:p>
                              <w:p w14:paraId="04CC63F8" w14:textId="77777777" w:rsidR="00AD6066" w:rsidRDefault="00AD6066" w:rsidP="00AD6066">
                                <w:pPr>
                                  <w:spacing w:line="360" w:lineRule="auto"/>
                                  <w:rPr>
                                    <w:rFonts w:ascii="Times New Roman" w:hAnsi="Times New Roman" w:cs="Times New Roman"/>
                                    <w:sz w:val="36"/>
                                    <w:szCs w:val="36"/>
                                    <w:lang w:val="en-US"/>
                                  </w:rPr>
                                </w:pPr>
                                <w:bookmarkStart w:id="1" w:name="_Hlk55684664"/>
                                <w:r>
                                  <w:rPr>
                                    <w:color w:val="404040" w:themeColor="text1" w:themeTint="BF"/>
                                    <w:sz w:val="36"/>
                                    <w:szCs w:val="36"/>
                                  </w:rPr>
                                  <w:t xml:space="preserve">                                    </w:t>
                                </w:r>
                                <w:r>
                                  <w:rPr>
                                    <w:rFonts w:ascii="Times New Roman" w:hAnsi="Times New Roman" w:cs="Times New Roman"/>
                                    <w:sz w:val="36"/>
                                    <w:szCs w:val="36"/>
                                    <w:lang w:val="en-US"/>
                                  </w:rPr>
                                  <w:t>Adriana Roman</w:t>
                                </w:r>
                              </w:p>
                              <w:bookmarkEnd w:id="1"/>
                              <w:p w14:paraId="3023E534" w14:textId="77777777" w:rsidR="00AD6066" w:rsidRDefault="00AD6066" w:rsidP="00AD6066">
                                <w:pPr>
                                  <w:spacing w:line="360" w:lineRule="auto"/>
                                  <w:ind w:firstLine="720"/>
                                  <w:jc w:val="center"/>
                                  <w:rPr>
                                    <w:rFonts w:ascii="Times New Roman" w:hAnsi="Times New Roman" w:cs="Times New Roman"/>
                                    <w:sz w:val="36"/>
                                    <w:szCs w:val="36"/>
                                    <w:lang w:val="en-US"/>
                                  </w:rPr>
                                </w:pPr>
                                <w:r>
                                  <w:rPr>
                                    <w:rFonts w:ascii="Times New Roman" w:hAnsi="Times New Roman" w:cs="Times New Roman"/>
                                    <w:sz w:val="36"/>
                                    <w:szCs w:val="36"/>
                                    <w:lang w:val="en-US"/>
                                  </w:rPr>
                                  <w:t>Student ID: 2007914</w:t>
                                </w:r>
                              </w:p>
                              <w:p w14:paraId="6C1CDA00" w14:textId="77777777" w:rsidR="00AD6066" w:rsidRDefault="00AD6066" w:rsidP="00AD6066">
                                <w:pPr>
                                  <w:spacing w:line="360" w:lineRule="auto"/>
                                  <w:ind w:firstLine="720"/>
                                  <w:jc w:val="center"/>
                                  <w:rPr>
                                    <w:rFonts w:ascii="Times New Roman" w:hAnsi="Times New Roman" w:cs="Times New Roman"/>
                                    <w:sz w:val="36"/>
                                    <w:szCs w:val="36"/>
                                    <w:lang w:val="en-US"/>
                                  </w:rPr>
                                </w:pPr>
                              </w:p>
                              <w:p w14:paraId="29E4113C" w14:textId="30BCF73C" w:rsidR="00AD6066" w:rsidRDefault="00AD6066" w:rsidP="00AD6066">
                                <w:pPr>
                                  <w:spacing w:line="360" w:lineRule="auto"/>
                                  <w:ind w:firstLine="720"/>
                                  <w:jc w:val="center"/>
                                  <w:rPr>
                                    <w:rFonts w:ascii="Times New Roman" w:hAnsi="Times New Roman" w:cs="Times New Roman"/>
                                    <w:sz w:val="36"/>
                                    <w:szCs w:val="36"/>
                                    <w:lang w:val="en-US"/>
                                  </w:rPr>
                                </w:pPr>
                                <w:r>
                                  <w:rPr>
                                    <w:rFonts w:ascii="Times New Roman" w:hAnsi="Times New Roman" w:cs="Times New Roman"/>
                                    <w:sz w:val="36"/>
                                    <w:szCs w:val="36"/>
                                    <w:lang w:val="en-US"/>
                                  </w:rPr>
                                  <w:t xml:space="preserve">Data Analysis and </w:t>
                                </w:r>
                                <w:proofErr w:type="spellStart"/>
                                <w:r>
                                  <w:rPr>
                                    <w:rFonts w:ascii="Times New Roman" w:hAnsi="Times New Roman" w:cs="Times New Roman"/>
                                    <w:sz w:val="36"/>
                                    <w:szCs w:val="36"/>
                                    <w:lang w:val="en-US"/>
                                  </w:rPr>
                                  <w:t>Visuali</w:t>
                                </w:r>
                                <w:r w:rsidR="00480FF3">
                                  <w:rPr>
                                    <w:rFonts w:ascii="Times New Roman" w:hAnsi="Times New Roman" w:cs="Times New Roman"/>
                                    <w:sz w:val="36"/>
                                    <w:szCs w:val="36"/>
                                    <w:lang w:val="en-US"/>
                                  </w:rPr>
                                  <w:t>s</w:t>
                                </w:r>
                                <w:r>
                                  <w:rPr>
                                    <w:rFonts w:ascii="Times New Roman" w:hAnsi="Times New Roman" w:cs="Times New Roman"/>
                                    <w:sz w:val="36"/>
                                    <w:szCs w:val="36"/>
                                    <w:lang w:val="en-US"/>
                                  </w:rPr>
                                  <w:t>ation</w:t>
                                </w:r>
                                <w:proofErr w:type="spellEnd"/>
                                <w:r>
                                  <w:rPr>
                                    <w:rFonts w:ascii="Times New Roman" w:hAnsi="Times New Roman" w:cs="Times New Roman"/>
                                    <w:sz w:val="36"/>
                                    <w:szCs w:val="36"/>
                                    <w:lang w:val="en-US"/>
                                  </w:rPr>
                                  <w:t xml:space="preserve"> (ACCB4002)</w:t>
                                </w:r>
                              </w:p>
                              <w:p w14:paraId="2D75FF8B" w14:textId="27A29BD1" w:rsidR="00AD6066" w:rsidRDefault="00AD6066" w:rsidP="00AD6066">
                                <w:pPr>
                                  <w:spacing w:line="360" w:lineRule="auto"/>
                                  <w:ind w:firstLine="720"/>
                                  <w:jc w:val="center"/>
                                  <w:rPr>
                                    <w:rFonts w:ascii="Times New Roman" w:hAnsi="Times New Roman" w:cs="Times New Roman"/>
                                    <w:sz w:val="36"/>
                                    <w:szCs w:val="36"/>
                                    <w:lang w:val="en-US"/>
                                  </w:rPr>
                                </w:pPr>
                                <w:r>
                                  <w:rPr>
                                    <w:rFonts w:ascii="Times New Roman" w:hAnsi="Times New Roman" w:cs="Times New Roman"/>
                                    <w:sz w:val="36"/>
                                    <w:szCs w:val="36"/>
                                    <w:lang w:val="en-US"/>
                                  </w:rPr>
                                  <w:t>Assessment 2</w:t>
                                </w:r>
                              </w:p>
                              <w:p w14:paraId="22D93BAF" w14:textId="77777777" w:rsidR="00AD6066" w:rsidRDefault="00AD6066" w:rsidP="00AD6066">
                                <w:pPr>
                                  <w:spacing w:line="360" w:lineRule="auto"/>
                                  <w:ind w:firstLine="720"/>
                                  <w:jc w:val="center"/>
                                  <w:rPr>
                                    <w:rFonts w:ascii="Times New Roman" w:hAnsi="Times New Roman" w:cs="Times New Roman"/>
                                    <w:sz w:val="36"/>
                                    <w:szCs w:val="36"/>
                                    <w:lang w:val="en-US"/>
                                  </w:rPr>
                                </w:pPr>
                              </w:p>
                              <w:p w14:paraId="02D3674B" w14:textId="77777777" w:rsidR="00AD6066" w:rsidRDefault="00AD6066" w:rsidP="00AD6066">
                                <w:pPr>
                                  <w:spacing w:line="360" w:lineRule="auto"/>
                                  <w:ind w:firstLine="720"/>
                                  <w:jc w:val="center"/>
                                  <w:rPr>
                                    <w:rFonts w:ascii="Times New Roman" w:hAnsi="Times New Roman" w:cs="Times New Roman"/>
                                    <w:sz w:val="36"/>
                                    <w:szCs w:val="36"/>
                                    <w:lang w:val="en-US"/>
                                  </w:rPr>
                                </w:pPr>
                              </w:p>
                              <w:p w14:paraId="032E5D00" w14:textId="77777777" w:rsidR="00AD6066" w:rsidRDefault="00AD6066" w:rsidP="00AD6066">
                                <w:pPr>
                                  <w:spacing w:line="360" w:lineRule="auto"/>
                                  <w:ind w:firstLine="720"/>
                                  <w:jc w:val="center"/>
                                  <w:rPr>
                                    <w:rFonts w:ascii="Times New Roman" w:hAnsi="Times New Roman" w:cs="Times New Roman"/>
                                    <w:sz w:val="36"/>
                                    <w:szCs w:val="36"/>
                                    <w:lang w:val="en-US"/>
                                  </w:rPr>
                                </w:pPr>
                              </w:p>
                              <w:p w14:paraId="24B277AF" w14:textId="77777777" w:rsidR="00AD6066" w:rsidRDefault="00AD6066" w:rsidP="00AD6066">
                                <w:pPr>
                                  <w:spacing w:line="360" w:lineRule="auto"/>
                                  <w:ind w:firstLine="720"/>
                                  <w:jc w:val="center"/>
                                  <w:rPr>
                                    <w:rFonts w:ascii="Times New Roman" w:hAnsi="Times New Roman" w:cs="Times New Roman"/>
                                    <w:sz w:val="36"/>
                                    <w:szCs w:val="36"/>
                                    <w:lang w:val="en-US"/>
                                  </w:rPr>
                                </w:pPr>
                              </w:p>
                              <w:p w14:paraId="6DA64544" w14:textId="77777777" w:rsidR="00AD6066" w:rsidRDefault="00AD6066" w:rsidP="00AD6066">
                                <w:pPr>
                                  <w:spacing w:before="120"/>
                                  <w:jc w:val="center"/>
                                  <w:rPr>
                                    <w:rFonts w:ascii="Times New Roman" w:hAnsi="Times New Roman" w:cs="Times New Roman"/>
                                    <w:sz w:val="36"/>
                                    <w:szCs w:val="36"/>
                                    <w:lang w:val="en-US"/>
                                  </w:rPr>
                                </w:pPr>
                                <w:r>
                                  <w:rPr>
                                    <w:rFonts w:ascii="Times New Roman" w:hAnsi="Times New Roman" w:cs="Times New Roman"/>
                                    <w:sz w:val="36"/>
                                    <w:szCs w:val="36"/>
                                    <w:lang w:val="en-US"/>
                                  </w:rPr>
                                  <w:t>Lecturer: Dr Anupam Mazumdar</w:t>
                                </w:r>
                              </w:p>
                              <w:p w14:paraId="1EBC2BF4" w14:textId="77777777" w:rsidR="00AD6066" w:rsidRDefault="00AD6066" w:rsidP="00AD6066">
                                <w:pPr>
                                  <w:spacing w:before="120"/>
                                  <w:jc w:val="center"/>
                                  <w:rPr>
                                    <w:color w:val="404040" w:themeColor="text1" w:themeTint="BF"/>
                                    <w:sz w:val="36"/>
                                    <w:szCs w:val="36"/>
                                  </w:rPr>
                                </w:pPr>
                                <w:r>
                                  <w:rPr>
                                    <w:rFonts w:ascii="Times New Roman" w:hAnsi="Times New Roman" w:cs="Times New Roman"/>
                                    <w:sz w:val="36"/>
                                    <w:szCs w:val="36"/>
                                    <w:lang w:val="en-US"/>
                                  </w:rPr>
                                  <w:t>UWTSD (London)</w:t>
                                </w:r>
                              </w:p>
                              <w:p w14:paraId="33EEF8FF" w14:textId="77777777" w:rsidR="00AD6066" w:rsidRDefault="00AD6066" w:rsidP="00AD6066">
                                <w:pPr>
                                  <w:spacing w:before="120"/>
                                  <w:jc w:val="center"/>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1C88266B" id="_x0000_t202" coordsize="21600,21600" o:spt="202" path="m,l,21600r21600,l21600,xe">
                    <v:stroke joinstyle="miter"/>
                    <v:path gradientshapeok="t" o:connecttype="rect"/>
                  </v:shapetype>
                  <v:shape id="Text Box 1" o:spid="_x0000_s1026" type="#_x0000_t202" style="position:absolute;margin-left:204pt;margin-top:161.7pt;width:372pt;height:554.4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" filled="f" stroked="f" strokeweight=".5pt">
                    <v:textbox style="mso-fit-shape-to-text:t" inset="0,0,0,0">
                      <w:txbxContent>
                        <w:p w14:paraId="01ECB5E4" w14:textId="77777777" w:rsidR="00AD6066" w:rsidRDefault="006940E4" w:rsidP="00AD6066">
                          <w:pPr>
                            <w:pStyle w:val="NoSpacing"/>
                            <w:jc w:val="center"/>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id w:val="-705018352"/>
                              <w:showingPlcHdr/>
                              <w:dataBinding w:prefixMappings="xmlns:ns0='http://purl.org/dc/elements/1.1/' xmlns:ns1='http://schemas.openxmlformats.org/package/2006/metadata/core-properties' " w:xpath="/ns1:coreProperties[1]/ns0:title[1]" w:storeItemID="{6C3C8BC8-F283-45AE-878A-BAB7291924A1}"/>
                              <w:text/>
                            </w:sdtPr>
                            <w:sdtEndPr/>
                            <w:sdtContent>
                              <w:r w:rsidR="00AD6066">
                                <w:rPr>
                                  <w:rFonts w:asciiTheme="majorHAnsi" w:eastAsiaTheme="majorEastAsia" w:hAnsiTheme="majorHAnsi" w:cstheme="majorBidi"/>
                                  <w:color w:val="262626" w:themeColor="text1" w:themeTint="D9"/>
                                  <w:sz w:val="72"/>
                                  <w:szCs w:val="72"/>
                                </w:rPr>
                                <w:t xml:space="preserve">     </w:t>
                              </w:r>
                            </w:sdtContent>
                          </w:sdt>
                        </w:p>
                        <w:p w14:paraId="710A93B0" w14:textId="77777777" w:rsidR="00AD6066" w:rsidRDefault="006940E4" w:rsidP="00AD6066">
                          <w:pPr>
                            <w:spacing w:before="120"/>
                            <w:jc w:val="center"/>
                            <w:rPr>
                              <w:color w:val="404040" w:themeColor="text1" w:themeTint="BF"/>
                              <w:sz w:val="36"/>
                              <w:szCs w:val="36"/>
                            </w:rPr>
                          </w:pPr>
                          <w:sdt>
                            <w:sdtPr>
                              <w:rPr>
                                <w:color w:val="404040" w:themeColor="text1" w:themeTint="BF"/>
                                <w:sz w:val="36"/>
                                <w:szCs w:val="36"/>
                              </w:rPr>
                              <w:alias w:val="Subtitle"/>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AD6066">
                                <w:rPr>
                                  <w:color w:val="404040" w:themeColor="text1" w:themeTint="BF"/>
                                  <w:sz w:val="36"/>
                                  <w:szCs w:val="36"/>
                                </w:rPr>
                                <w:t xml:space="preserve">     </w:t>
                              </w:r>
                            </w:sdtContent>
                          </w:sdt>
                        </w:p>
                        <w:p w14:paraId="3DD0B90E" w14:textId="77777777" w:rsidR="00AD6066" w:rsidRDefault="00AD6066" w:rsidP="00AD6066">
                          <w:pPr>
                            <w:spacing w:before="120"/>
                            <w:jc w:val="center"/>
                            <w:rPr>
                              <w:color w:val="404040" w:themeColor="text1" w:themeTint="BF"/>
                              <w:sz w:val="36"/>
                              <w:szCs w:val="36"/>
                            </w:rPr>
                          </w:pPr>
                        </w:p>
                        <w:p w14:paraId="0B583112" w14:textId="77777777" w:rsidR="00AD6066" w:rsidRDefault="00AD6066" w:rsidP="00AD6066">
                          <w:pPr>
                            <w:spacing w:before="120"/>
                            <w:jc w:val="center"/>
                            <w:rPr>
                              <w:color w:val="404040" w:themeColor="text1" w:themeTint="BF"/>
                              <w:sz w:val="36"/>
                              <w:szCs w:val="36"/>
                            </w:rPr>
                          </w:pPr>
                        </w:p>
                        <w:p w14:paraId="515F30FE" w14:textId="77777777" w:rsidR="00AD6066" w:rsidRDefault="00AD6066" w:rsidP="00AD6066">
                          <w:pPr>
                            <w:spacing w:before="120"/>
                            <w:jc w:val="center"/>
                            <w:rPr>
                              <w:color w:val="404040" w:themeColor="text1" w:themeTint="BF"/>
                              <w:sz w:val="36"/>
                              <w:szCs w:val="36"/>
                            </w:rPr>
                          </w:pPr>
                        </w:p>
                        <w:p w14:paraId="4BE7559E" w14:textId="77777777" w:rsidR="00AD6066" w:rsidRDefault="00AD6066" w:rsidP="00AD6066">
                          <w:pPr>
                            <w:spacing w:before="120"/>
                            <w:jc w:val="center"/>
                            <w:rPr>
                              <w:color w:val="404040" w:themeColor="text1" w:themeTint="BF"/>
                              <w:sz w:val="36"/>
                              <w:szCs w:val="36"/>
                            </w:rPr>
                          </w:pPr>
                        </w:p>
                        <w:p w14:paraId="04CC63F8" w14:textId="77777777" w:rsidR="00AD6066" w:rsidRDefault="00AD6066" w:rsidP="00AD6066">
                          <w:pPr>
                            <w:spacing w:line="360" w:lineRule="auto"/>
                            <w:rPr>
                              <w:rFonts w:ascii="Times New Roman" w:hAnsi="Times New Roman" w:cs="Times New Roman"/>
                              <w:sz w:val="36"/>
                              <w:szCs w:val="36"/>
                              <w:lang w:val="en-US"/>
                            </w:rPr>
                          </w:pPr>
                          <w:bookmarkStart w:id="2" w:name="_Hlk55684664"/>
                          <w:r>
                            <w:rPr>
                              <w:color w:val="404040" w:themeColor="text1" w:themeTint="BF"/>
                              <w:sz w:val="36"/>
                              <w:szCs w:val="36"/>
                            </w:rPr>
                            <w:t xml:space="preserve">                                    </w:t>
                          </w:r>
                          <w:r>
                            <w:rPr>
                              <w:rFonts w:ascii="Times New Roman" w:hAnsi="Times New Roman" w:cs="Times New Roman"/>
                              <w:sz w:val="36"/>
                              <w:szCs w:val="36"/>
                              <w:lang w:val="en-US"/>
                            </w:rPr>
                            <w:t>Adriana Roman</w:t>
                          </w:r>
                        </w:p>
                        <w:bookmarkEnd w:id="2"/>
                        <w:p w14:paraId="3023E534" w14:textId="77777777" w:rsidR="00AD6066" w:rsidRDefault="00AD6066" w:rsidP="00AD6066">
                          <w:pPr>
                            <w:spacing w:line="360" w:lineRule="auto"/>
                            <w:ind w:firstLine="720"/>
                            <w:jc w:val="center"/>
                            <w:rPr>
                              <w:rFonts w:ascii="Times New Roman" w:hAnsi="Times New Roman" w:cs="Times New Roman"/>
                              <w:sz w:val="36"/>
                              <w:szCs w:val="36"/>
                              <w:lang w:val="en-US"/>
                            </w:rPr>
                          </w:pPr>
                          <w:r>
                            <w:rPr>
                              <w:rFonts w:ascii="Times New Roman" w:hAnsi="Times New Roman" w:cs="Times New Roman"/>
                              <w:sz w:val="36"/>
                              <w:szCs w:val="36"/>
                              <w:lang w:val="en-US"/>
                            </w:rPr>
                            <w:t>Student ID: 2007914</w:t>
                          </w:r>
                        </w:p>
                        <w:p w14:paraId="6C1CDA00" w14:textId="77777777" w:rsidR="00AD6066" w:rsidRDefault="00AD6066" w:rsidP="00AD6066">
                          <w:pPr>
                            <w:spacing w:line="360" w:lineRule="auto"/>
                            <w:ind w:firstLine="720"/>
                            <w:jc w:val="center"/>
                            <w:rPr>
                              <w:rFonts w:ascii="Times New Roman" w:hAnsi="Times New Roman" w:cs="Times New Roman"/>
                              <w:sz w:val="36"/>
                              <w:szCs w:val="36"/>
                              <w:lang w:val="en-US"/>
                            </w:rPr>
                          </w:pPr>
                        </w:p>
                        <w:p w14:paraId="29E4113C" w14:textId="30BCF73C" w:rsidR="00AD6066" w:rsidRDefault="00AD6066" w:rsidP="00AD6066">
                          <w:pPr>
                            <w:spacing w:line="360" w:lineRule="auto"/>
                            <w:ind w:firstLine="720"/>
                            <w:jc w:val="center"/>
                            <w:rPr>
                              <w:rFonts w:ascii="Times New Roman" w:hAnsi="Times New Roman" w:cs="Times New Roman"/>
                              <w:sz w:val="36"/>
                              <w:szCs w:val="36"/>
                              <w:lang w:val="en-US"/>
                            </w:rPr>
                          </w:pPr>
                          <w:r>
                            <w:rPr>
                              <w:rFonts w:ascii="Times New Roman" w:hAnsi="Times New Roman" w:cs="Times New Roman"/>
                              <w:sz w:val="36"/>
                              <w:szCs w:val="36"/>
                              <w:lang w:val="en-US"/>
                            </w:rPr>
                            <w:t xml:space="preserve">Data Analysis and </w:t>
                          </w:r>
                          <w:proofErr w:type="spellStart"/>
                          <w:r>
                            <w:rPr>
                              <w:rFonts w:ascii="Times New Roman" w:hAnsi="Times New Roman" w:cs="Times New Roman"/>
                              <w:sz w:val="36"/>
                              <w:szCs w:val="36"/>
                              <w:lang w:val="en-US"/>
                            </w:rPr>
                            <w:t>Visuali</w:t>
                          </w:r>
                          <w:r w:rsidR="00480FF3">
                            <w:rPr>
                              <w:rFonts w:ascii="Times New Roman" w:hAnsi="Times New Roman" w:cs="Times New Roman"/>
                              <w:sz w:val="36"/>
                              <w:szCs w:val="36"/>
                              <w:lang w:val="en-US"/>
                            </w:rPr>
                            <w:t>s</w:t>
                          </w:r>
                          <w:r>
                            <w:rPr>
                              <w:rFonts w:ascii="Times New Roman" w:hAnsi="Times New Roman" w:cs="Times New Roman"/>
                              <w:sz w:val="36"/>
                              <w:szCs w:val="36"/>
                              <w:lang w:val="en-US"/>
                            </w:rPr>
                            <w:t>ation</w:t>
                          </w:r>
                          <w:proofErr w:type="spellEnd"/>
                          <w:r>
                            <w:rPr>
                              <w:rFonts w:ascii="Times New Roman" w:hAnsi="Times New Roman" w:cs="Times New Roman"/>
                              <w:sz w:val="36"/>
                              <w:szCs w:val="36"/>
                              <w:lang w:val="en-US"/>
                            </w:rPr>
                            <w:t xml:space="preserve"> (ACCB4002)</w:t>
                          </w:r>
                        </w:p>
                        <w:p w14:paraId="2D75FF8B" w14:textId="27A29BD1" w:rsidR="00AD6066" w:rsidRDefault="00AD6066" w:rsidP="00AD6066">
                          <w:pPr>
                            <w:spacing w:line="360" w:lineRule="auto"/>
                            <w:ind w:firstLine="720"/>
                            <w:jc w:val="center"/>
                            <w:rPr>
                              <w:rFonts w:ascii="Times New Roman" w:hAnsi="Times New Roman" w:cs="Times New Roman"/>
                              <w:sz w:val="36"/>
                              <w:szCs w:val="36"/>
                              <w:lang w:val="en-US"/>
                            </w:rPr>
                          </w:pPr>
                          <w:r>
                            <w:rPr>
                              <w:rFonts w:ascii="Times New Roman" w:hAnsi="Times New Roman" w:cs="Times New Roman"/>
                              <w:sz w:val="36"/>
                              <w:szCs w:val="36"/>
                              <w:lang w:val="en-US"/>
                            </w:rPr>
                            <w:t>Assessment 2</w:t>
                          </w:r>
                        </w:p>
                        <w:p w14:paraId="22D93BAF" w14:textId="77777777" w:rsidR="00AD6066" w:rsidRDefault="00AD6066" w:rsidP="00AD6066">
                          <w:pPr>
                            <w:spacing w:line="360" w:lineRule="auto"/>
                            <w:ind w:firstLine="720"/>
                            <w:jc w:val="center"/>
                            <w:rPr>
                              <w:rFonts w:ascii="Times New Roman" w:hAnsi="Times New Roman" w:cs="Times New Roman"/>
                              <w:sz w:val="36"/>
                              <w:szCs w:val="36"/>
                              <w:lang w:val="en-US"/>
                            </w:rPr>
                          </w:pPr>
                        </w:p>
                        <w:p w14:paraId="02D3674B" w14:textId="77777777" w:rsidR="00AD6066" w:rsidRDefault="00AD6066" w:rsidP="00AD6066">
                          <w:pPr>
                            <w:spacing w:line="360" w:lineRule="auto"/>
                            <w:ind w:firstLine="720"/>
                            <w:jc w:val="center"/>
                            <w:rPr>
                              <w:rFonts w:ascii="Times New Roman" w:hAnsi="Times New Roman" w:cs="Times New Roman"/>
                              <w:sz w:val="36"/>
                              <w:szCs w:val="36"/>
                              <w:lang w:val="en-US"/>
                            </w:rPr>
                          </w:pPr>
                        </w:p>
                        <w:p w14:paraId="032E5D00" w14:textId="77777777" w:rsidR="00AD6066" w:rsidRDefault="00AD6066" w:rsidP="00AD6066">
                          <w:pPr>
                            <w:spacing w:line="360" w:lineRule="auto"/>
                            <w:ind w:firstLine="720"/>
                            <w:jc w:val="center"/>
                            <w:rPr>
                              <w:rFonts w:ascii="Times New Roman" w:hAnsi="Times New Roman" w:cs="Times New Roman"/>
                              <w:sz w:val="36"/>
                              <w:szCs w:val="36"/>
                              <w:lang w:val="en-US"/>
                            </w:rPr>
                          </w:pPr>
                        </w:p>
                        <w:p w14:paraId="24B277AF" w14:textId="77777777" w:rsidR="00AD6066" w:rsidRDefault="00AD6066" w:rsidP="00AD6066">
                          <w:pPr>
                            <w:spacing w:line="360" w:lineRule="auto"/>
                            <w:ind w:firstLine="720"/>
                            <w:jc w:val="center"/>
                            <w:rPr>
                              <w:rFonts w:ascii="Times New Roman" w:hAnsi="Times New Roman" w:cs="Times New Roman"/>
                              <w:sz w:val="36"/>
                              <w:szCs w:val="36"/>
                              <w:lang w:val="en-US"/>
                            </w:rPr>
                          </w:pPr>
                        </w:p>
                        <w:p w14:paraId="6DA64544" w14:textId="77777777" w:rsidR="00AD6066" w:rsidRDefault="00AD6066" w:rsidP="00AD6066">
                          <w:pPr>
                            <w:spacing w:before="120"/>
                            <w:jc w:val="center"/>
                            <w:rPr>
                              <w:rFonts w:ascii="Times New Roman" w:hAnsi="Times New Roman" w:cs="Times New Roman"/>
                              <w:sz w:val="36"/>
                              <w:szCs w:val="36"/>
                              <w:lang w:val="en-US"/>
                            </w:rPr>
                          </w:pPr>
                          <w:r>
                            <w:rPr>
                              <w:rFonts w:ascii="Times New Roman" w:hAnsi="Times New Roman" w:cs="Times New Roman"/>
                              <w:sz w:val="36"/>
                              <w:szCs w:val="36"/>
                              <w:lang w:val="en-US"/>
                            </w:rPr>
                            <w:t>Lecturer: Dr Anupam Mazumdar</w:t>
                          </w:r>
                        </w:p>
                        <w:p w14:paraId="1EBC2BF4" w14:textId="77777777" w:rsidR="00AD6066" w:rsidRDefault="00AD6066" w:rsidP="00AD6066">
                          <w:pPr>
                            <w:spacing w:before="120"/>
                            <w:jc w:val="center"/>
                            <w:rPr>
                              <w:color w:val="404040" w:themeColor="text1" w:themeTint="BF"/>
                              <w:sz w:val="36"/>
                              <w:szCs w:val="36"/>
                            </w:rPr>
                          </w:pPr>
                          <w:r>
                            <w:rPr>
                              <w:rFonts w:ascii="Times New Roman" w:hAnsi="Times New Roman" w:cs="Times New Roman"/>
                              <w:sz w:val="36"/>
                              <w:szCs w:val="36"/>
                              <w:lang w:val="en-US"/>
                            </w:rPr>
                            <w:t>UWTSD (London)</w:t>
                          </w:r>
                        </w:p>
                        <w:p w14:paraId="33EEF8FF" w14:textId="77777777" w:rsidR="00AD6066" w:rsidRDefault="00AD6066" w:rsidP="00AD6066">
                          <w:pPr>
                            <w:spacing w:before="120"/>
                            <w:jc w:val="center"/>
                            <w:rPr>
                              <w:color w:val="404040" w:themeColor="text1" w:themeTint="BF"/>
                              <w:sz w:val="36"/>
                              <w:szCs w:val="36"/>
                            </w:rPr>
                          </w:pPr>
                        </w:p>
                      </w:txbxContent>
                    </v:textbox>
                    <w10:wrap anchorx="page" anchory="page"/>
                  </v:shape>
                </w:pict>
              </mc:Fallback>
            </mc:AlternateContent>
          </w:r>
          <w:r>
            <w:rPr>
              <w:noProof/>
            </w:rPr>
            <mc:AlternateContent>
              <mc:Choice Requires="wpg">
                <w:drawing>
                  <wp:anchor distT="0" distB="0" distL="114300" distR="114300" simplePos="0" relativeHeight="251660288" behindDoc="1" locked="0" layoutInCell="1" allowOverlap="1" wp14:anchorId="2E36A88B" wp14:editId="562405A7">
                    <wp:simplePos x="0" y="0"/>
                    <wp:positionH relativeFrom="page">
                      <wp:posOffset>233045</wp:posOffset>
                    </wp:positionH>
                    <wp:positionV relativeFrom="margin">
                      <wp:align>center</wp:align>
                    </wp:positionV>
                    <wp:extent cx="2133600" cy="9125585"/>
                    <wp:effectExtent l="0" t="0" r="19050" b="437515"/>
                    <wp:wrapNone/>
                    <wp:docPr id="2" name="Group 2"/>
                    <wp:cNvGraphicFramePr/>
                    <a:graphic xmlns:a="http://schemas.openxmlformats.org/drawingml/2006/main">
                      <a:graphicData uri="http://schemas.microsoft.com/office/word/2010/wordprocessingGroup">
                        <wpg:wgp>
                          <wpg:cNvGrpSpPr/>
                          <wpg:grpSpPr>
                            <a:xfrm>
                              <a:off x="0" y="0"/>
                              <a:ext cx="2133600" cy="9555480"/>
                              <a:chOff x="0" y="0"/>
                              <a:chExt cx="213360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4" name="Group 4"/>
                            <wpg:cNvGrpSpPr/>
                            <wpg:grpSpPr>
                              <a:xfrm>
                                <a:off x="76200" y="4210050"/>
                                <a:ext cx="2057400" cy="4910329"/>
                                <a:chOff x="76200" y="4210050"/>
                                <a:chExt cx="1306273" cy="3121027"/>
                              </a:xfrm>
                            </wpg:grpSpPr>
                            <wpg:grpSp>
                              <wpg:cNvPr id="5" name="Group 5"/>
                              <wpg:cNvGrpSpPr>
                                <a:grpSpLocks noChangeAspect="1"/>
                              </wpg:cNvGrpSpPr>
                              <wpg:grpSpPr>
                                <a:xfrm>
                                  <a:off x="136617" y="4210050"/>
                                  <a:ext cx="1047750" cy="3121026"/>
                                  <a:chOff x="136617" y="4210050"/>
                                  <a:chExt cx="1047750" cy="3121026"/>
                                </a:xfrm>
                              </wpg:grpSpPr>
                              <wps:wsp>
                                <wps:cNvPr id="18" name="Freeform 20"/>
                                <wps:cNvSpPr>
                                  <a:spLocks/>
                                </wps:cNvSpPr>
                                <wps:spPr bwMode="auto">
                                  <a:xfrm>
                                    <a:off x="365217" y="6215063"/>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21"/>
                                <wps:cNvSpPr>
                                  <a:spLocks/>
                                </wps:cNvSpPr>
                                <wps:spPr bwMode="auto">
                                  <a:xfrm>
                                    <a:off x="568417" y="6904038"/>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reeform 22"/>
                                <wps:cNvSpPr>
                                  <a:spLocks/>
                                </wps:cNvSpPr>
                                <wps:spPr bwMode="auto">
                                  <a:xfrm>
                                    <a:off x="136617" y="4210050"/>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3"/>
                                <wps:cNvSpPr>
                                  <a:spLocks/>
                                </wps:cNvSpPr>
                                <wps:spPr bwMode="auto">
                                  <a:xfrm>
                                    <a:off x="336642" y="4859338"/>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4"/>
                                <wps:cNvSpPr>
                                  <a:spLocks/>
                                </wps:cNvSpPr>
                                <wps:spPr bwMode="auto">
                                  <a:xfrm>
                                    <a:off x="358867" y="6229350"/>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5"/>
                                <wps:cNvSpPr>
                                  <a:spLocks/>
                                </wps:cNvSpPr>
                                <wps:spPr bwMode="auto">
                                  <a:xfrm>
                                    <a:off x="616042" y="7221538"/>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6"/>
                                <wps:cNvSpPr>
                                  <a:spLocks/>
                                </wps:cNvSpPr>
                                <wps:spPr bwMode="auto">
                                  <a:xfrm>
                                    <a:off x="350929" y="6151563"/>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7"/>
                                <wps:cNvSpPr>
                                  <a:spLocks/>
                                </wps:cNvSpPr>
                                <wps:spPr bwMode="auto">
                                  <a:xfrm>
                                    <a:off x="558892" y="5688013"/>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8"/>
                                <wps:cNvSpPr>
                                  <a:spLocks/>
                                </wps:cNvSpPr>
                                <wps:spPr bwMode="auto">
                                  <a:xfrm>
                                    <a:off x="558892" y="6913563"/>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9"/>
                                <wps:cNvSpPr>
                                  <a:spLocks/>
                                </wps:cNvSpPr>
                                <wps:spPr bwMode="auto">
                                  <a:xfrm>
                                    <a:off x="603342" y="7227888"/>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30"/>
                                <wps:cNvSpPr>
                                  <a:spLocks/>
                                </wps:cNvSpPr>
                                <wps:spPr bwMode="auto">
                                  <a:xfrm>
                                    <a:off x="558892" y="6877050"/>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31"/>
                                <wps:cNvSpPr>
                                  <a:spLocks/>
                                </wps:cNvSpPr>
                                <wps:spPr bwMode="auto">
                                  <a:xfrm>
                                    <a:off x="582704" y="7143750"/>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6" name="Group 6"/>
                              <wpg:cNvGrpSpPr>
                                <a:grpSpLocks noChangeAspect="1"/>
                              </wpg:cNvGrpSpPr>
                              <wpg:grpSpPr>
                                <a:xfrm>
                                  <a:off x="76200" y="4825213"/>
                                  <a:ext cx="1306273" cy="2505864"/>
                                  <a:chOff x="76200" y="4825210"/>
                                  <a:chExt cx="874712" cy="1677988"/>
                                </a:xfrm>
                              </wpg:grpSpPr>
                              <wps:wsp>
                                <wps:cNvPr id="7" name="Freeform 8"/>
                                <wps:cNvSpPr>
                                  <a:spLocks/>
                                </wps:cNvSpPr>
                                <wps:spPr bwMode="auto">
                                  <a:xfrm>
                                    <a:off x="114300" y="5364960"/>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8" name="Freeform 9"/>
                                <wps:cNvSpPr>
                                  <a:spLocks/>
                                </wps:cNvSpPr>
                                <wps:spPr bwMode="auto">
                                  <a:xfrm>
                                    <a:off x="323850" y="6066635"/>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10"/>
                                <wps:cNvSpPr>
                                  <a:spLocks/>
                                </wps:cNvSpPr>
                                <wps:spPr bwMode="auto">
                                  <a:xfrm>
                                    <a:off x="76200" y="5185573"/>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2"/>
                                <wps:cNvSpPr>
                                  <a:spLocks/>
                                </wps:cNvSpPr>
                                <wps:spPr bwMode="auto">
                                  <a:xfrm>
                                    <a:off x="107950" y="5377660"/>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 name="Freeform 13"/>
                                <wps:cNvSpPr>
                                  <a:spLocks/>
                                </wps:cNvSpPr>
                                <wps:spPr bwMode="auto">
                                  <a:xfrm>
                                    <a:off x="371475" y="6390485"/>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4"/>
                                <wps:cNvSpPr>
                                  <a:spLocks/>
                                </wps:cNvSpPr>
                                <wps:spPr bwMode="auto">
                                  <a:xfrm>
                                    <a:off x="101600" y="5299873"/>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5"/>
                                <wps:cNvSpPr>
                                  <a:spLocks/>
                                </wps:cNvSpPr>
                                <wps:spPr bwMode="auto">
                                  <a:xfrm>
                                    <a:off x="312737" y="4825210"/>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6"/>
                                <wps:cNvSpPr>
                                  <a:spLocks/>
                                </wps:cNvSpPr>
                                <wps:spPr bwMode="auto">
                                  <a:xfrm>
                                    <a:off x="312737" y="6079335"/>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7"/>
                                <wps:cNvSpPr>
                                  <a:spLocks/>
                                </wps:cNvSpPr>
                                <wps:spPr bwMode="auto">
                                  <a:xfrm>
                                    <a:off x="358775" y="6398423"/>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8"/>
                                <wps:cNvSpPr>
                                  <a:spLocks/>
                                </wps:cNvSpPr>
                                <wps:spPr bwMode="auto">
                                  <a:xfrm>
                                    <a:off x="312737" y="6039648"/>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9"/>
                                <wps:cNvSpPr>
                                  <a:spLocks/>
                                </wps:cNvSpPr>
                                <wps:spPr bwMode="auto">
                                  <a:xfrm>
                                    <a:off x="336550" y="6311110"/>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0</wp14:pctHeight>
                    </wp14:sizeRelV>
                  </wp:anchor>
                </w:drawing>
              </mc:Choice>
              <mc:Fallback>
                <w:pict>
                  <v:group w14:anchorId="0176DB90" id="Group 2" o:spid="_x0000_s1026" style="position:absolute;margin-left:18.35pt;margin-top:0;width:168pt;height:718.55pt;z-index:-251656192;mso-position-horizontal-relative:page;mso-position-vertical:center;mso-position-vertical-relative:margin"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group id="Group 4" o:spid="_x0000_s1028" style="position:absolute;left:762;top:42100;width:20574;height:49103" coordorigin="762,42100"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group id="Group 5" o:spid="_x0000_s1029" style="position:absolute;left:1366;top:42100;width:10477;height:31210" coordorigin="1366,42100"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o:lock v:ext="edit" aspectratio="t"/>
                        <v:shape id="Freeform 20" o:spid="_x0000_s1030" style="position:absolute;left:3652;top:62150;width:1936;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1" style="position:absolute;left:5684;top:69040;width:1841;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2" style="position:absolute;left:1366;top:42100;width:2222;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366;top:48593;width:714;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588;top:62293;width:2445;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160;top:72215;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" path="m,l33,69r-9,l12,35,,xe" fillcolor="#44546a [3215]" strokecolor="#44546a [3215]" strokeweight="0">
                          <v:path arrowok="t" o:connecttype="custom" o:connectlocs="0,0;52388,109538;38100,109538;19050,55563;0,0" o:connectangles="0,0,0,0,0"/>
                        </v:shape>
                        <v:shape id="Freeform 26" o:spid="_x0000_s1036" style="position:absolute;left:3509;top:61515;width:238;height:1477;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" path="m,l9,37r,3l15,93,5,49,,xe" fillcolor="#44546a [3215]" strokecolor="#44546a [3215]" strokeweight="0">
                          <v:path arrowok="t" o:connecttype="custom" o:connectlocs="0,0;14288,58738;14288,63500;23813,147638;7938,77788;0,0" o:connectangles="0,0,0,0,0,0"/>
                        </v:shape>
                        <v:shape id="Freeform 27" o:spid="_x0000_s1037" style="position:absolute;left:5588;top:56880;width:6255;height:12160;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588;top:69135;width:572;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39" style="position:absolute;left:6033;top:72278;width:492;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NJlWxQAAANsAAAAPAAAAZHJzL2Rvd25yZXYueG1sRI9Pa8JA&#10;FMTvQr/D8gq96cZQWom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2NJlW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0" style="position:absolute;left:5588;top:68770;width:112;height:667;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1" style="position:absolute;left:5827;top:71437;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6" o:spid="_x0000_s1042" style="position:absolute;left:762;top:48252;width:13062;height:25058" coordorigin="762,48252"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8" o:spid="_x0000_s1043" style="position:absolute;left:1143;top:53649;width:1984;height:7144;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4" style="position:absolute;left:3238;top:60666;width:1873;height:4365;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5" style="position:absolute;left:762;top:51855;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6" style="position:absolute;left:1079;top:53776;width:2508;height:10208;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14;top:63904;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8" style="position:absolute;left:1016;top:52998;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49" style="position:absolute;left:3127;top:48252;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27;top:60793;width:587;height:3111;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1" style="position:absolute;left:3587;top:63984;width:492;height:1047;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2" style="position:absolute;left:3127;top:60396;width:111;height:683;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3" style="position:absolute;left:3365;top:63111;width:730;height:1920;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margin"/>
                  </v:group>
                </w:pict>
              </mc:Fallback>
            </mc:AlternateContent>
          </w:r>
        </w:p>
        <w:p w14:paraId="580C9678" w14:textId="77777777" w:rsidR="00AD6066" w:rsidRDefault="00AD6066" w:rsidP="00AD6066">
          <w:pPr>
            <w:rPr>
              <w:rFonts w:ascii="Times New Roman" w:hAnsi="Times New Roman" w:cs="Times New Roman"/>
              <w:sz w:val="22"/>
              <w:szCs w:val="22"/>
              <w:lang w:val="en-US"/>
            </w:rPr>
          </w:pPr>
          <w:r>
            <w:rPr>
              <w:rFonts w:ascii="Times New Roman" w:hAnsi="Times New Roman" w:cs="Times New Roman"/>
              <w:sz w:val="22"/>
              <w:szCs w:val="22"/>
              <w:lang w:val="en-US"/>
            </w:rPr>
            <w:br w:type="page"/>
          </w:r>
        </w:p>
      </w:sdtContent>
    </w:sdt>
    <w:p w14:paraId="13BD1158" w14:textId="59842341" w:rsidR="004E0F5B" w:rsidRDefault="00AD6066" w:rsidP="00D860CC">
      <w:pPr>
        <w:spacing w:line="360" w:lineRule="auto"/>
        <w:jc w:val="center"/>
        <w:rPr>
          <w:rFonts w:ascii="Times New Roman" w:hAnsi="Times New Roman" w:cs="Times New Roman"/>
          <w:b/>
          <w:bCs/>
          <w:sz w:val="28"/>
          <w:szCs w:val="28"/>
        </w:rPr>
      </w:pPr>
      <w:r w:rsidRPr="00D860CC">
        <w:rPr>
          <w:rFonts w:ascii="Times New Roman" w:hAnsi="Times New Roman" w:cs="Times New Roman"/>
          <w:b/>
          <w:bCs/>
          <w:sz w:val="28"/>
          <w:szCs w:val="28"/>
        </w:rPr>
        <w:lastRenderedPageBreak/>
        <w:t>Table of contents:</w:t>
      </w:r>
    </w:p>
    <w:p w14:paraId="3D495472" w14:textId="77777777" w:rsidR="001D45B0" w:rsidRDefault="001D45B0" w:rsidP="00D860CC">
      <w:pPr>
        <w:spacing w:line="360" w:lineRule="auto"/>
        <w:jc w:val="center"/>
        <w:rPr>
          <w:rFonts w:ascii="Times New Roman" w:hAnsi="Times New Roman" w:cs="Times New Roman"/>
          <w:b/>
          <w:bCs/>
          <w:sz w:val="28"/>
          <w:szCs w:val="28"/>
        </w:rPr>
      </w:pPr>
    </w:p>
    <w:p w14:paraId="37E79E2B" w14:textId="5988F97B" w:rsidR="00B95553" w:rsidRDefault="00B95553" w:rsidP="001D45B0">
      <w:pPr>
        <w:spacing w:line="360" w:lineRule="auto"/>
        <w:jc w:val="right"/>
        <w:rPr>
          <w:rFonts w:ascii="Times New Roman" w:hAnsi="Times New Roman" w:cs="Times New Roman"/>
          <w:sz w:val="22"/>
          <w:szCs w:val="22"/>
        </w:rPr>
      </w:pPr>
      <w:r>
        <w:rPr>
          <w:rFonts w:ascii="Times New Roman" w:hAnsi="Times New Roman" w:cs="Times New Roman"/>
          <w:sz w:val="22"/>
          <w:szCs w:val="22"/>
        </w:rPr>
        <w:t>Introduction………………………………………………….……………………</w:t>
      </w:r>
      <w:r w:rsidR="00D77622">
        <w:rPr>
          <w:rFonts w:ascii="Times New Roman" w:hAnsi="Times New Roman" w:cs="Times New Roman"/>
          <w:sz w:val="22"/>
          <w:szCs w:val="22"/>
        </w:rPr>
        <w:t>.</w:t>
      </w:r>
      <w:r>
        <w:rPr>
          <w:rFonts w:ascii="Times New Roman" w:hAnsi="Times New Roman" w:cs="Times New Roman"/>
          <w:sz w:val="22"/>
          <w:szCs w:val="22"/>
        </w:rPr>
        <w:t>……………………3</w:t>
      </w:r>
    </w:p>
    <w:p w14:paraId="41988454" w14:textId="2F4A44A9" w:rsidR="00B95553" w:rsidRDefault="00B95553" w:rsidP="001D45B0">
      <w:pPr>
        <w:spacing w:line="360" w:lineRule="auto"/>
        <w:jc w:val="right"/>
        <w:rPr>
          <w:rFonts w:ascii="Times New Roman" w:hAnsi="Times New Roman" w:cs="Times New Roman"/>
          <w:sz w:val="22"/>
          <w:szCs w:val="22"/>
        </w:rPr>
      </w:pPr>
      <w:r>
        <w:rPr>
          <w:rFonts w:ascii="Times New Roman" w:hAnsi="Times New Roman" w:cs="Times New Roman"/>
          <w:sz w:val="22"/>
          <w:szCs w:val="22"/>
        </w:rPr>
        <w:t>Description of Dataset…………………………….………</w:t>
      </w:r>
      <w:r w:rsidR="001D45B0">
        <w:rPr>
          <w:rFonts w:ascii="Times New Roman" w:hAnsi="Times New Roman" w:cs="Times New Roman"/>
          <w:sz w:val="22"/>
          <w:szCs w:val="22"/>
        </w:rPr>
        <w:t>…</w:t>
      </w:r>
      <w:r>
        <w:rPr>
          <w:rFonts w:ascii="Times New Roman" w:hAnsi="Times New Roman" w:cs="Times New Roman"/>
          <w:sz w:val="22"/>
          <w:szCs w:val="22"/>
        </w:rPr>
        <w:t>………………………</w:t>
      </w:r>
      <w:r w:rsidR="00D77622">
        <w:rPr>
          <w:rFonts w:ascii="Times New Roman" w:hAnsi="Times New Roman" w:cs="Times New Roman"/>
          <w:sz w:val="22"/>
          <w:szCs w:val="22"/>
        </w:rPr>
        <w:t>.</w:t>
      </w:r>
      <w:r>
        <w:rPr>
          <w:rFonts w:ascii="Times New Roman" w:hAnsi="Times New Roman" w:cs="Times New Roman"/>
          <w:sz w:val="22"/>
          <w:szCs w:val="22"/>
        </w:rPr>
        <w:t>…………………4</w:t>
      </w:r>
    </w:p>
    <w:p w14:paraId="67EA9E41" w14:textId="5A7DCCFB" w:rsidR="00B95553" w:rsidRDefault="00B95553" w:rsidP="001D45B0">
      <w:pPr>
        <w:spacing w:line="360" w:lineRule="auto"/>
        <w:jc w:val="right"/>
        <w:rPr>
          <w:rFonts w:ascii="Times New Roman" w:hAnsi="Times New Roman" w:cs="Times New Roman"/>
          <w:sz w:val="22"/>
          <w:szCs w:val="22"/>
        </w:rPr>
      </w:pPr>
      <w:r>
        <w:rPr>
          <w:rFonts w:ascii="Times New Roman" w:hAnsi="Times New Roman" w:cs="Times New Roman"/>
          <w:sz w:val="22"/>
          <w:szCs w:val="22"/>
        </w:rPr>
        <w:t>Visualisation……………………………………………………………………………………………4</w:t>
      </w:r>
    </w:p>
    <w:p w14:paraId="5D09DB70" w14:textId="5025E9D9" w:rsidR="00B95553" w:rsidRDefault="00B95553" w:rsidP="001D45B0">
      <w:pPr>
        <w:spacing w:line="360" w:lineRule="auto"/>
        <w:jc w:val="right"/>
        <w:rPr>
          <w:rFonts w:ascii="Times New Roman" w:hAnsi="Times New Roman" w:cs="Times New Roman"/>
          <w:sz w:val="22"/>
          <w:szCs w:val="22"/>
        </w:rPr>
      </w:pPr>
      <w:r>
        <w:rPr>
          <w:rFonts w:ascii="Times New Roman" w:hAnsi="Times New Roman" w:cs="Times New Roman"/>
          <w:sz w:val="22"/>
          <w:szCs w:val="22"/>
        </w:rPr>
        <w:t>Appropriate hypotheses for the analysis…………………………</w:t>
      </w:r>
      <w:r w:rsidR="00D77622">
        <w:rPr>
          <w:rFonts w:ascii="Times New Roman" w:hAnsi="Times New Roman" w:cs="Times New Roman"/>
          <w:sz w:val="22"/>
          <w:szCs w:val="22"/>
        </w:rPr>
        <w:t>.</w:t>
      </w:r>
      <w:r>
        <w:rPr>
          <w:rFonts w:ascii="Times New Roman" w:hAnsi="Times New Roman" w:cs="Times New Roman"/>
          <w:sz w:val="22"/>
          <w:szCs w:val="22"/>
        </w:rPr>
        <w:t>…………………………………….4</w:t>
      </w:r>
    </w:p>
    <w:p w14:paraId="1B920D27" w14:textId="132F3933" w:rsidR="00B95553" w:rsidRDefault="00B95553" w:rsidP="001D45B0">
      <w:pPr>
        <w:spacing w:line="360" w:lineRule="auto"/>
        <w:jc w:val="right"/>
        <w:rPr>
          <w:rFonts w:ascii="Times New Roman" w:hAnsi="Times New Roman" w:cs="Times New Roman"/>
          <w:sz w:val="22"/>
          <w:szCs w:val="22"/>
        </w:rPr>
      </w:pPr>
      <w:r>
        <w:rPr>
          <w:rFonts w:ascii="Times New Roman" w:hAnsi="Times New Roman" w:cs="Times New Roman"/>
          <w:sz w:val="22"/>
          <w:szCs w:val="22"/>
        </w:rPr>
        <w:t>Selection of T-test: two-sample assuming unequal variances…</w:t>
      </w:r>
      <w:r w:rsidR="001D45B0">
        <w:rPr>
          <w:rFonts w:ascii="Times New Roman" w:hAnsi="Times New Roman" w:cs="Times New Roman"/>
          <w:sz w:val="22"/>
          <w:szCs w:val="22"/>
        </w:rPr>
        <w:t>...</w:t>
      </w:r>
      <w:r>
        <w:rPr>
          <w:rFonts w:ascii="Times New Roman" w:hAnsi="Times New Roman" w:cs="Times New Roman"/>
          <w:sz w:val="22"/>
          <w:szCs w:val="22"/>
        </w:rPr>
        <w:t>…………</w:t>
      </w:r>
      <w:r w:rsidR="001D45B0">
        <w:rPr>
          <w:rFonts w:ascii="Times New Roman" w:hAnsi="Times New Roman" w:cs="Times New Roman"/>
          <w:sz w:val="22"/>
          <w:szCs w:val="22"/>
        </w:rPr>
        <w:t>.</w:t>
      </w:r>
      <w:r>
        <w:rPr>
          <w:rFonts w:ascii="Times New Roman" w:hAnsi="Times New Roman" w:cs="Times New Roman"/>
          <w:sz w:val="22"/>
          <w:szCs w:val="22"/>
        </w:rPr>
        <w:t>………………………….5</w:t>
      </w:r>
    </w:p>
    <w:p w14:paraId="0A4E12DB" w14:textId="079220D3" w:rsidR="00B95553" w:rsidRDefault="00B95553" w:rsidP="001D45B0">
      <w:pPr>
        <w:spacing w:line="360" w:lineRule="auto"/>
        <w:jc w:val="right"/>
        <w:rPr>
          <w:rFonts w:ascii="Times New Roman" w:hAnsi="Times New Roman" w:cs="Times New Roman"/>
          <w:sz w:val="22"/>
          <w:szCs w:val="22"/>
        </w:rPr>
      </w:pPr>
      <w:r>
        <w:rPr>
          <w:rFonts w:ascii="Times New Roman" w:hAnsi="Times New Roman" w:cs="Times New Roman"/>
          <w:sz w:val="22"/>
          <w:szCs w:val="22"/>
        </w:rPr>
        <w:t>Techniques and process for presenting the results…………………………</w:t>
      </w:r>
      <w:r w:rsidR="001D45B0">
        <w:rPr>
          <w:rFonts w:ascii="Times New Roman" w:hAnsi="Times New Roman" w:cs="Times New Roman"/>
          <w:sz w:val="22"/>
          <w:szCs w:val="22"/>
        </w:rPr>
        <w:t>.</w:t>
      </w:r>
      <w:r>
        <w:rPr>
          <w:rFonts w:ascii="Times New Roman" w:hAnsi="Times New Roman" w:cs="Times New Roman"/>
          <w:sz w:val="22"/>
          <w:szCs w:val="22"/>
        </w:rPr>
        <w:t>…………</w:t>
      </w:r>
      <w:r w:rsidR="001D45B0">
        <w:rPr>
          <w:rFonts w:ascii="Times New Roman" w:hAnsi="Times New Roman" w:cs="Times New Roman"/>
          <w:sz w:val="22"/>
          <w:szCs w:val="22"/>
        </w:rPr>
        <w:t>.</w:t>
      </w:r>
      <w:r>
        <w:rPr>
          <w:rFonts w:ascii="Times New Roman" w:hAnsi="Times New Roman" w:cs="Times New Roman"/>
          <w:sz w:val="22"/>
          <w:szCs w:val="22"/>
        </w:rPr>
        <w:t>……………</w:t>
      </w:r>
      <w:r w:rsidR="001D45B0">
        <w:rPr>
          <w:rFonts w:ascii="Times New Roman" w:hAnsi="Times New Roman" w:cs="Times New Roman"/>
          <w:sz w:val="22"/>
          <w:szCs w:val="22"/>
        </w:rPr>
        <w:t>….</w:t>
      </w:r>
      <w:r>
        <w:rPr>
          <w:rFonts w:ascii="Times New Roman" w:hAnsi="Times New Roman" w:cs="Times New Roman"/>
          <w:sz w:val="22"/>
          <w:szCs w:val="22"/>
        </w:rPr>
        <w:t>5</w:t>
      </w:r>
    </w:p>
    <w:p w14:paraId="0A7164B3" w14:textId="5468EE4A" w:rsidR="00B95553" w:rsidRDefault="00B95553" w:rsidP="001D45B0">
      <w:pPr>
        <w:spacing w:line="360" w:lineRule="auto"/>
        <w:jc w:val="right"/>
        <w:rPr>
          <w:rFonts w:ascii="Times New Roman" w:hAnsi="Times New Roman" w:cs="Times New Roman"/>
          <w:sz w:val="22"/>
          <w:szCs w:val="22"/>
        </w:rPr>
      </w:pPr>
      <w:r>
        <w:rPr>
          <w:rFonts w:ascii="Times New Roman" w:hAnsi="Times New Roman" w:cs="Times New Roman"/>
          <w:sz w:val="22"/>
          <w:szCs w:val="22"/>
        </w:rPr>
        <w:t>Testing of hypotheses to various significance level……………………………………</w:t>
      </w:r>
      <w:r w:rsidR="001D45B0">
        <w:rPr>
          <w:rFonts w:ascii="Times New Roman" w:hAnsi="Times New Roman" w:cs="Times New Roman"/>
          <w:sz w:val="22"/>
          <w:szCs w:val="22"/>
        </w:rPr>
        <w:t>.</w:t>
      </w:r>
      <w:r>
        <w:rPr>
          <w:rFonts w:ascii="Times New Roman" w:hAnsi="Times New Roman" w:cs="Times New Roman"/>
          <w:sz w:val="22"/>
          <w:szCs w:val="22"/>
        </w:rPr>
        <w:t>………………5</w:t>
      </w:r>
    </w:p>
    <w:p w14:paraId="10F5BB24" w14:textId="18DBFEB7" w:rsidR="001D45B0" w:rsidRDefault="001D45B0" w:rsidP="001D45B0">
      <w:pPr>
        <w:spacing w:line="360" w:lineRule="auto"/>
        <w:jc w:val="right"/>
        <w:rPr>
          <w:rFonts w:ascii="Times New Roman" w:hAnsi="Times New Roman" w:cs="Times New Roman"/>
          <w:sz w:val="22"/>
          <w:szCs w:val="22"/>
        </w:rPr>
      </w:pPr>
      <w:r>
        <w:rPr>
          <w:rFonts w:ascii="Times New Roman" w:hAnsi="Times New Roman" w:cs="Times New Roman"/>
          <w:sz w:val="22"/>
          <w:szCs w:val="22"/>
        </w:rPr>
        <w:t>Outliners in the Dataset…………………………………………………………………………………8</w:t>
      </w:r>
    </w:p>
    <w:p w14:paraId="4AC75EFD" w14:textId="6111D8AD" w:rsidR="001D45B0" w:rsidRDefault="001D45B0" w:rsidP="001D45B0">
      <w:pPr>
        <w:spacing w:line="360" w:lineRule="auto"/>
        <w:jc w:val="right"/>
        <w:rPr>
          <w:rFonts w:ascii="Times New Roman" w:hAnsi="Times New Roman" w:cs="Times New Roman"/>
          <w:sz w:val="22"/>
          <w:szCs w:val="22"/>
        </w:rPr>
      </w:pPr>
      <w:r>
        <w:rPr>
          <w:rFonts w:ascii="Times New Roman" w:hAnsi="Times New Roman" w:cs="Times New Roman"/>
          <w:sz w:val="22"/>
          <w:szCs w:val="22"/>
        </w:rPr>
        <w:t>Factors Affecting Hypotheses Testing………………………………………………………………….9</w:t>
      </w:r>
    </w:p>
    <w:p w14:paraId="04B259AA" w14:textId="1AFD6ED8" w:rsidR="001D45B0" w:rsidRDefault="001D45B0" w:rsidP="001D45B0">
      <w:pPr>
        <w:spacing w:line="360" w:lineRule="auto"/>
        <w:jc w:val="right"/>
        <w:rPr>
          <w:rFonts w:ascii="Times New Roman" w:hAnsi="Times New Roman" w:cs="Times New Roman"/>
          <w:sz w:val="22"/>
          <w:szCs w:val="22"/>
        </w:rPr>
      </w:pPr>
      <w:r>
        <w:rPr>
          <w:rFonts w:ascii="Times New Roman" w:hAnsi="Times New Roman" w:cs="Times New Roman"/>
          <w:sz w:val="22"/>
          <w:szCs w:val="22"/>
        </w:rPr>
        <w:t>Results…………………………………………………………………………………………………10</w:t>
      </w:r>
    </w:p>
    <w:p w14:paraId="5DD006CD" w14:textId="67A9AA35" w:rsidR="001D45B0" w:rsidRDefault="001D45B0" w:rsidP="001D45B0">
      <w:pPr>
        <w:spacing w:line="360" w:lineRule="auto"/>
        <w:jc w:val="right"/>
        <w:rPr>
          <w:rFonts w:ascii="Times New Roman" w:hAnsi="Times New Roman" w:cs="Times New Roman"/>
          <w:sz w:val="22"/>
          <w:szCs w:val="22"/>
        </w:rPr>
      </w:pPr>
      <w:r>
        <w:rPr>
          <w:rFonts w:ascii="Times New Roman" w:hAnsi="Times New Roman" w:cs="Times New Roman"/>
          <w:sz w:val="22"/>
          <w:szCs w:val="22"/>
        </w:rPr>
        <w:t>Conclusion…………………………………………………………………………………………….11</w:t>
      </w:r>
    </w:p>
    <w:p w14:paraId="3BC20888" w14:textId="41397F77" w:rsidR="001D45B0" w:rsidRDefault="001D45B0" w:rsidP="001D45B0">
      <w:pPr>
        <w:spacing w:line="360" w:lineRule="auto"/>
        <w:jc w:val="right"/>
        <w:rPr>
          <w:rFonts w:ascii="Times New Roman" w:hAnsi="Times New Roman" w:cs="Times New Roman"/>
          <w:sz w:val="22"/>
          <w:szCs w:val="22"/>
        </w:rPr>
      </w:pPr>
      <w:r>
        <w:rPr>
          <w:rFonts w:ascii="Times New Roman" w:hAnsi="Times New Roman" w:cs="Times New Roman"/>
          <w:sz w:val="22"/>
          <w:szCs w:val="22"/>
        </w:rPr>
        <w:t>References………………………………………………….………………………………………….12</w:t>
      </w:r>
    </w:p>
    <w:p w14:paraId="55DBE134" w14:textId="6F5B7416" w:rsidR="001D45B0" w:rsidRDefault="001D45B0" w:rsidP="001D45B0">
      <w:pPr>
        <w:spacing w:line="360" w:lineRule="auto"/>
        <w:jc w:val="center"/>
        <w:rPr>
          <w:rFonts w:ascii="Times New Roman" w:hAnsi="Times New Roman" w:cs="Times New Roman"/>
          <w:sz w:val="22"/>
          <w:szCs w:val="22"/>
        </w:rPr>
      </w:pPr>
    </w:p>
    <w:p w14:paraId="4EC9B33E" w14:textId="77777777" w:rsidR="001D45B0" w:rsidRDefault="001D45B0" w:rsidP="001D45B0">
      <w:pPr>
        <w:spacing w:line="360" w:lineRule="auto"/>
        <w:jc w:val="center"/>
        <w:rPr>
          <w:rFonts w:ascii="Times New Roman" w:hAnsi="Times New Roman" w:cs="Times New Roman"/>
          <w:b/>
          <w:bCs/>
          <w:sz w:val="28"/>
          <w:szCs w:val="28"/>
        </w:rPr>
      </w:pPr>
    </w:p>
    <w:p w14:paraId="228154EC" w14:textId="72B9F9A1" w:rsidR="001D45B0" w:rsidRDefault="001D45B0" w:rsidP="001D45B0">
      <w:pPr>
        <w:spacing w:line="360" w:lineRule="auto"/>
        <w:jc w:val="center"/>
        <w:rPr>
          <w:rFonts w:ascii="Times New Roman" w:hAnsi="Times New Roman" w:cs="Times New Roman"/>
          <w:b/>
          <w:bCs/>
          <w:sz w:val="28"/>
          <w:szCs w:val="28"/>
        </w:rPr>
      </w:pPr>
      <w:r w:rsidRPr="001D45B0">
        <w:rPr>
          <w:rFonts w:ascii="Times New Roman" w:hAnsi="Times New Roman" w:cs="Times New Roman"/>
          <w:b/>
          <w:bCs/>
          <w:sz w:val="28"/>
          <w:szCs w:val="28"/>
        </w:rPr>
        <w:t>List of Figures:</w:t>
      </w:r>
    </w:p>
    <w:p w14:paraId="63AA96E3" w14:textId="226B76FB" w:rsidR="001D45B0" w:rsidRDefault="001D45B0" w:rsidP="001D45B0">
      <w:pPr>
        <w:spacing w:line="360" w:lineRule="auto"/>
        <w:rPr>
          <w:rFonts w:ascii="Times New Roman" w:hAnsi="Times New Roman" w:cs="Times New Roman"/>
          <w:b/>
          <w:bCs/>
          <w:sz w:val="28"/>
          <w:szCs w:val="28"/>
        </w:rPr>
      </w:pPr>
    </w:p>
    <w:p w14:paraId="0FC03FF9" w14:textId="5C625B52" w:rsidR="001D45B0" w:rsidRDefault="000C3BBA" w:rsidP="000C3BBA">
      <w:pPr>
        <w:spacing w:line="360" w:lineRule="auto"/>
        <w:jc w:val="center"/>
        <w:rPr>
          <w:rFonts w:ascii="Times New Roman" w:hAnsi="Times New Roman" w:cs="Times New Roman"/>
          <w:sz w:val="22"/>
          <w:szCs w:val="22"/>
        </w:rPr>
      </w:pPr>
      <w:r>
        <w:rPr>
          <w:rFonts w:ascii="Times New Roman" w:hAnsi="Times New Roman" w:cs="Times New Roman"/>
          <w:sz w:val="22"/>
          <w:szCs w:val="22"/>
        </w:rPr>
        <w:t xml:space="preserve"> </w:t>
      </w:r>
      <w:r w:rsidR="004A5F1C">
        <w:rPr>
          <w:rFonts w:ascii="Times New Roman" w:hAnsi="Times New Roman" w:cs="Times New Roman"/>
          <w:sz w:val="22"/>
          <w:szCs w:val="22"/>
        </w:rPr>
        <w:t>Figure 1. Ages Visualisation………………………………………</w:t>
      </w:r>
      <w:r>
        <w:rPr>
          <w:rFonts w:ascii="Times New Roman" w:hAnsi="Times New Roman" w:cs="Times New Roman"/>
          <w:sz w:val="22"/>
          <w:szCs w:val="22"/>
        </w:rPr>
        <w:t>.</w:t>
      </w:r>
      <w:r w:rsidR="004A5F1C">
        <w:rPr>
          <w:rFonts w:ascii="Times New Roman" w:hAnsi="Times New Roman" w:cs="Times New Roman"/>
          <w:sz w:val="22"/>
          <w:szCs w:val="22"/>
        </w:rPr>
        <w:t>………………………</w:t>
      </w:r>
      <w:r>
        <w:rPr>
          <w:rFonts w:ascii="Times New Roman" w:hAnsi="Times New Roman" w:cs="Times New Roman"/>
          <w:sz w:val="22"/>
          <w:szCs w:val="22"/>
        </w:rPr>
        <w:t>….</w:t>
      </w:r>
      <w:r w:rsidR="004A5F1C">
        <w:rPr>
          <w:rFonts w:ascii="Times New Roman" w:hAnsi="Times New Roman" w:cs="Times New Roman"/>
          <w:sz w:val="22"/>
          <w:szCs w:val="22"/>
        </w:rPr>
        <w:t>…</w:t>
      </w:r>
      <w:r>
        <w:rPr>
          <w:rFonts w:ascii="Times New Roman" w:hAnsi="Times New Roman" w:cs="Times New Roman"/>
          <w:sz w:val="22"/>
          <w:szCs w:val="22"/>
        </w:rPr>
        <w:t>..…...</w:t>
      </w:r>
      <w:r w:rsidR="004A5F1C">
        <w:rPr>
          <w:rFonts w:ascii="Times New Roman" w:hAnsi="Times New Roman" w:cs="Times New Roman"/>
          <w:sz w:val="22"/>
          <w:szCs w:val="22"/>
        </w:rPr>
        <w:t>4</w:t>
      </w:r>
    </w:p>
    <w:p w14:paraId="4D1812A2" w14:textId="51C1986C" w:rsidR="004A5F1C" w:rsidRDefault="004A5F1C" w:rsidP="000C3BBA">
      <w:pPr>
        <w:spacing w:line="360" w:lineRule="auto"/>
        <w:jc w:val="right"/>
        <w:rPr>
          <w:rFonts w:ascii="Times New Roman" w:hAnsi="Times New Roman" w:cs="Times New Roman"/>
          <w:sz w:val="22"/>
          <w:szCs w:val="22"/>
        </w:rPr>
      </w:pPr>
      <w:r>
        <w:rPr>
          <w:rFonts w:ascii="Times New Roman" w:hAnsi="Times New Roman" w:cs="Times New Roman"/>
          <w:sz w:val="22"/>
          <w:szCs w:val="22"/>
        </w:rPr>
        <w:t>Figure 2. Test for p=0.10………………………………………………………………………………6</w:t>
      </w:r>
    </w:p>
    <w:p w14:paraId="37B9D80C" w14:textId="39D883A7" w:rsidR="004A5F1C" w:rsidRDefault="004A5F1C" w:rsidP="000C3BBA">
      <w:pPr>
        <w:spacing w:line="360" w:lineRule="auto"/>
        <w:jc w:val="right"/>
        <w:rPr>
          <w:rFonts w:ascii="Times New Roman" w:hAnsi="Times New Roman" w:cs="Times New Roman"/>
          <w:sz w:val="22"/>
          <w:szCs w:val="22"/>
        </w:rPr>
      </w:pPr>
      <w:r>
        <w:rPr>
          <w:rFonts w:ascii="Times New Roman" w:hAnsi="Times New Roman" w:cs="Times New Roman"/>
          <w:sz w:val="22"/>
          <w:szCs w:val="22"/>
        </w:rPr>
        <w:t>Figure 3. Test for p=0.01………………………………………………………………………………6</w:t>
      </w:r>
    </w:p>
    <w:p w14:paraId="423F75C9" w14:textId="05E8A481" w:rsidR="004A5F1C" w:rsidRPr="004A5F1C" w:rsidRDefault="004A5F1C" w:rsidP="000C3BBA">
      <w:pPr>
        <w:spacing w:line="360" w:lineRule="auto"/>
        <w:jc w:val="right"/>
        <w:rPr>
          <w:rFonts w:ascii="Times New Roman" w:hAnsi="Times New Roman" w:cs="Times New Roman"/>
          <w:sz w:val="22"/>
          <w:szCs w:val="22"/>
        </w:rPr>
      </w:pPr>
      <w:r>
        <w:rPr>
          <w:rFonts w:ascii="Times New Roman" w:hAnsi="Times New Roman" w:cs="Times New Roman"/>
          <w:sz w:val="22"/>
          <w:szCs w:val="22"/>
        </w:rPr>
        <w:t>Figure 4. Test for p=0.02………………………………………………………………………………7</w:t>
      </w:r>
    </w:p>
    <w:p w14:paraId="244DF139" w14:textId="6AB4975B" w:rsidR="00D860CC" w:rsidRPr="001D45B0" w:rsidRDefault="00D860CC" w:rsidP="00B95553">
      <w:pPr>
        <w:pStyle w:val="TOC1"/>
        <w:tabs>
          <w:tab w:val="right" w:leader="dot" w:pos="9350"/>
        </w:tabs>
        <w:jc w:val="left"/>
        <w:rPr>
          <w:rFonts w:eastAsiaTheme="minorEastAsia" w:cs="Times New Roman"/>
          <w:noProof/>
          <w:sz w:val="22"/>
        </w:rPr>
      </w:pPr>
      <w:r w:rsidRPr="00B95553">
        <w:rPr>
          <w:rFonts w:cs="Times New Roman"/>
          <w:sz w:val="22"/>
        </w:rPr>
        <w:fldChar w:fldCharType="begin"/>
      </w:r>
      <w:r w:rsidRPr="00B95553">
        <w:rPr>
          <w:rFonts w:cs="Times New Roman"/>
          <w:sz w:val="22"/>
        </w:rPr>
        <w:instrText xml:space="preserve"> TOC \o "1-3" \h \z \u </w:instrText>
      </w:r>
      <w:r w:rsidRPr="00B95553">
        <w:rPr>
          <w:rFonts w:cs="Times New Roman"/>
          <w:sz w:val="22"/>
        </w:rPr>
        <w:fldChar w:fldCharType="separate"/>
      </w:r>
    </w:p>
    <w:p w14:paraId="2D49CE0A" w14:textId="77777777" w:rsidR="00D860CC" w:rsidRPr="00B95553" w:rsidRDefault="00D860CC" w:rsidP="00B95553">
      <w:pPr>
        <w:spacing w:line="360" w:lineRule="auto"/>
        <w:rPr>
          <w:rFonts w:ascii="Times New Roman" w:hAnsi="Times New Roman" w:cs="Times New Roman"/>
          <w:b/>
          <w:bCs/>
          <w:noProof/>
          <w:sz w:val="22"/>
          <w:szCs w:val="22"/>
        </w:rPr>
      </w:pPr>
    </w:p>
    <w:p w14:paraId="6325104C" w14:textId="48FB91EC" w:rsidR="00D860CC" w:rsidRPr="00B95553" w:rsidRDefault="00D860CC" w:rsidP="004A5F1C">
      <w:pPr>
        <w:pStyle w:val="TableofFigures"/>
        <w:tabs>
          <w:tab w:val="right" w:leader="dot" w:pos="9350"/>
        </w:tabs>
        <w:jc w:val="left"/>
        <w:rPr>
          <w:rFonts w:eastAsiaTheme="minorEastAsia" w:cs="Times New Roman"/>
          <w:noProof/>
          <w:sz w:val="22"/>
        </w:rPr>
      </w:pPr>
      <w:r w:rsidRPr="00B95553">
        <w:rPr>
          <w:rFonts w:cs="Times New Roman"/>
          <w:sz w:val="22"/>
        </w:rPr>
        <w:fldChar w:fldCharType="begin"/>
      </w:r>
      <w:r w:rsidRPr="00B95553">
        <w:rPr>
          <w:rFonts w:cs="Times New Roman"/>
          <w:sz w:val="22"/>
        </w:rPr>
        <w:instrText xml:space="preserve"> TOC \h \z \c "Figure" </w:instrText>
      </w:r>
      <w:r w:rsidRPr="00B95553">
        <w:rPr>
          <w:rFonts w:cs="Times New Roman"/>
          <w:sz w:val="22"/>
        </w:rPr>
        <w:fldChar w:fldCharType="separate"/>
      </w:r>
    </w:p>
    <w:p w14:paraId="1FEF1F22" w14:textId="77777777" w:rsidR="00D860CC" w:rsidRPr="00B95553" w:rsidRDefault="00D860CC" w:rsidP="00B95553">
      <w:pPr>
        <w:spacing w:line="360" w:lineRule="auto"/>
        <w:rPr>
          <w:rFonts w:ascii="Times New Roman" w:hAnsi="Times New Roman" w:cs="Times New Roman"/>
          <w:sz w:val="22"/>
          <w:szCs w:val="22"/>
        </w:rPr>
      </w:pPr>
      <w:r w:rsidRPr="00B95553">
        <w:rPr>
          <w:rFonts w:ascii="Times New Roman" w:hAnsi="Times New Roman" w:cs="Times New Roman"/>
          <w:sz w:val="22"/>
          <w:szCs w:val="22"/>
        </w:rPr>
        <w:fldChar w:fldCharType="end"/>
      </w:r>
    </w:p>
    <w:p w14:paraId="4A3B98AD" w14:textId="6B5D1430" w:rsidR="00D860CC" w:rsidRPr="00B95553" w:rsidRDefault="00D860CC" w:rsidP="00B95553">
      <w:pPr>
        <w:spacing w:line="360" w:lineRule="auto"/>
        <w:rPr>
          <w:rFonts w:ascii="Times New Roman" w:hAnsi="Times New Roman" w:cs="Times New Roman"/>
          <w:sz w:val="22"/>
          <w:szCs w:val="22"/>
          <w:lang w:val="en-US"/>
        </w:rPr>
      </w:pPr>
    </w:p>
    <w:p w14:paraId="7554BA2E" w14:textId="24753BD1" w:rsidR="00D860CC" w:rsidRPr="00B95553" w:rsidRDefault="00D860CC" w:rsidP="00B95553">
      <w:pPr>
        <w:tabs>
          <w:tab w:val="left" w:pos="5410"/>
        </w:tabs>
        <w:spacing w:line="360" w:lineRule="auto"/>
        <w:rPr>
          <w:rFonts w:ascii="Times New Roman" w:hAnsi="Times New Roman" w:cs="Times New Roman"/>
          <w:sz w:val="22"/>
          <w:szCs w:val="22"/>
          <w:lang w:val="en-US"/>
        </w:rPr>
      </w:pPr>
    </w:p>
    <w:p w14:paraId="58C35933" w14:textId="5941D3E4" w:rsidR="00D860CC" w:rsidRPr="00B95553" w:rsidRDefault="00D860CC" w:rsidP="00B95553">
      <w:pPr>
        <w:spacing w:line="360" w:lineRule="auto"/>
        <w:rPr>
          <w:rFonts w:ascii="Times New Roman" w:hAnsi="Times New Roman" w:cs="Times New Roman"/>
          <w:sz w:val="22"/>
          <w:szCs w:val="22"/>
          <w:lang w:val="en-US"/>
        </w:rPr>
      </w:pPr>
    </w:p>
    <w:p w14:paraId="4D6AADEA" w14:textId="109ECCEB" w:rsidR="00D860CC" w:rsidRPr="00B95553" w:rsidRDefault="00D860CC" w:rsidP="00B95553">
      <w:pPr>
        <w:spacing w:line="360" w:lineRule="auto"/>
        <w:rPr>
          <w:rFonts w:ascii="Times New Roman" w:hAnsi="Times New Roman" w:cs="Times New Roman"/>
          <w:sz w:val="22"/>
          <w:szCs w:val="22"/>
          <w:lang w:val="en-US"/>
        </w:rPr>
      </w:pPr>
    </w:p>
    <w:p w14:paraId="46FE4094" w14:textId="23004B34" w:rsidR="00D860CC" w:rsidRPr="00B95553" w:rsidRDefault="00D860CC" w:rsidP="00B95553">
      <w:pPr>
        <w:spacing w:line="360" w:lineRule="auto"/>
        <w:rPr>
          <w:rFonts w:ascii="Times New Roman" w:hAnsi="Times New Roman" w:cs="Times New Roman"/>
          <w:sz w:val="22"/>
          <w:szCs w:val="22"/>
          <w:lang w:val="en-US"/>
        </w:rPr>
      </w:pPr>
    </w:p>
    <w:p w14:paraId="5D51D0C5" w14:textId="77777777" w:rsidR="00D860CC" w:rsidRPr="00B95553" w:rsidRDefault="00D860CC" w:rsidP="00B95553">
      <w:pPr>
        <w:spacing w:line="360" w:lineRule="auto"/>
        <w:rPr>
          <w:rFonts w:ascii="Times New Roman" w:hAnsi="Times New Roman" w:cs="Times New Roman"/>
          <w:sz w:val="22"/>
          <w:szCs w:val="22"/>
          <w:lang w:val="en-US"/>
        </w:rPr>
      </w:pPr>
    </w:p>
    <w:p w14:paraId="39210F29" w14:textId="77777777" w:rsidR="00B95553" w:rsidRDefault="00D860CC" w:rsidP="00B95553">
      <w:pPr>
        <w:spacing w:line="360" w:lineRule="auto"/>
        <w:rPr>
          <w:rFonts w:ascii="Times New Roman" w:hAnsi="Times New Roman" w:cs="Times New Roman"/>
          <w:b/>
          <w:bCs/>
          <w:noProof/>
          <w:sz w:val="22"/>
          <w:szCs w:val="22"/>
        </w:rPr>
      </w:pPr>
      <w:r w:rsidRPr="00B95553">
        <w:rPr>
          <w:rFonts w:ascii="Times New Roman" w:hAnsi="Times New Roman" w:cs="Times New Roman"/>
          <w:b/>
          <w:bCs/>
          <w:noProof/>
          <w:sz w:val="22"/>
          <w:szCs w:val="22"/>
        </w:rPr>
        <w:fldChar w:fldCharType="end"/>
      </w:r>
      <w:bookmarkStart w:id="3" w:name="_Toc59288501"/>
    </w:p>
    <w:p w14:paraId="7A224F03" w14:textId="77777777" w:rsidR="001D45B0" w:rsidRDefault="001D45B0" w:rsidP="00B95553">
      <w:pPr>
        <w:spacing w:line="360" w:lineRule="auto"/>
        <w:rPr>
          <w:rFonts w:ascii="Times New Roman" w:hAnsi="Times New Roman" w:cs="Times New Roman"/>
          <w:b/>
          <w:bCs/>
          <w:sz w:val="28"/>
          <w:szCs w:val="28"/>
        </w:rPr>
      </w:pPr>
    </w:p>
    <w:p w14:paraId="17FC80D2" w14:textId="77777777" w:rsidR="001D45B0" w:rsidRDefault="001D45B0" w:rsidP="00B95553">
      <w:pPr>
        <w:spacing w:line="360" w:lineRule="auto"/>
        <w:rPr>
          <w:rFonts w:ascii="Times New Roman" w:hAnsi="Times New Roman" w:cs="Times New Roman"/>
          <w:b/>
          <w:bCs/>
          <w:sz w:val="28"/>
          <w:szCs w:val="28"/>
        </w:rPr>
      </w:pPr>
    </w:p>
    <w:p w14:paraId="4B0750F7" w14:textId="77777777" w:rsidR="001D45B0" w:rsidRDefault="001D45B0" w:rsidP="00B95553">
      <w:pPr>
        <w:spacing w:line="360" w:lineRule="auto"/>
        <w:rPr>
          <w:rFonts w:ascii="Times New Roman" w:hAnsi="Times New Roman" w:cs="Times New Roman"/>
          <w:b/>
          <w:bCs/>
          <w:sz w:val="28"/>
          <w:szCs w:val="28"/>
        </w:rPr>
      </w:pPr>
    </w:p>
    <w:p w14:paraId="10914DBB" w14:textId="4CE6BDAC" w:rsidR="00D860CC" w:rsidRPr="00D860CC" w:rsidRDefault="00D860CC" w:rsidP="00B95553">
      <w:pPr>
        <w:spacing w:line="360" w:lineRule="auto"/>
        <w:rPr>
          <w:rFonts w:ascii="Times New Roman" w:hAnsi="Times New Roman" w:cs="Times New Roman"/>
          <w:b/>
          <w:bCs/>
          <w:sz w:val="28"/>
          <w:szCs w:val="28"/>
        </w:rPr>
      </w:pPr>
      <w:r w:rsidRPr="00D860CC">
        <w:rPr>
          <w:rFonts w:ascii="Times New Roman" w:hAnsi="Times New Roman" w:cs="Times New Roman"/>
          <w:b/>
          <w:bCs/>
          <w:sz w:val="28"/>
          <w:szCs w:val="28"/>
        </w:rPr>
        <w:t>Introduction</w:t>
      </w:r>
      <w:bookmarkEnd w:id="3"/>
    </w:p>
    <w:p w14:paraId="3DEECD79" w14:textId="77777777" w:rsidR="000C3BBA" w:rsidRDefault="00D860CC" w:rsidP="00D860CC">
      <w:pPr>
        <w:spacing w:line="360" w:lineRule="auto"/>
        <w:rPr>
          <w:rFonts w:ascii="Times New Roman" w:hAnsi="Times New Roman" w:cs="Times New Roman"/>
          <w:sz w:val="22"/>
          <w:szCs w:val="22"/>
        </w:rPr>
      </w:pPr>
      <w:r w:rsidRPr="00D860CC">
        <w:rPr>
          <w:rFonts w:ascii="Times New Roman" w:hAnsi="Times New Roman" w:cs="Times New Roman"/>
          <w:sz w:val="22"/>
          <w:szCs w:val="22"/>
        </w:rPr>
        <w:t>In this report the data found in BBC (UK) News, it identified that the infection rate of Covid-19 is varied in White and BAME patients. 50 people from both the community are selected and find out the truthfulness of the data using</w:t>
      </w:r>
      <w:r w:rsidRPr="00D860CC">
        <w:rPr>
          <w:rFonts w:ascii="Times New Roman" w:hAnsi="Times New Roman" w:cs="Times New Roman"/>
          <w:b/>
          <w:sz w:val="22"/>
          <w:szCs w:val="22"/>
        </w:rPr>
        <w:t xml:space="preserve"> </w:t>
      </w:r>
      <w:r w:rsidRPr="00D860CC">
        <w:rPr>
          <w:rFonts w:ascii="Times New Roman" w:hAnsi="Times New Roman" w:cs="Times New Roman"/>
          <w:sz w:val="22"/>
          <w:szCs w:val="22"/>
        </w:rPr>
        <w:t>T-test: two-sample assuming unequal variances hypothesis test and find out the truthfulness.</w:t>
      </w:r>
    </w:p>
    <w:p w14:paraId="7E865481" w14:textId="2E821F59" w:rsidR="00AD6066" w:rsidRDefault="00D860CC" w:rsidP="00D860CC">
      <w:pPr>
        <w:spacing w:line="360" w:lineRule="auto"/>
        <w:rPr>
          <w:rFonts w:ascii="Times New Roman" w:hAnsi="Times New Roman" w:cs="Times New Roman"/>
          <w:sz w:val="22"/>
          <w:szCs w:val="22"/>
        </w:rPr>
      </w:pPr>
      <w:r w:rsidRPr="00D860CC">
        <w:rPr>
          <w:rFonts w:ascii="Times New Roman" w:hAnsi="Times New Roman" w:cs="Times New Roman"/>
          <w:sz w:val="22"/>
          <w:szCs w:val="22"/>
        </w:rPr>
        <w:t xml:space="preserve"> The factors affecting the power of hypothesis is been discussed, various factors which can affect the hypothesis, the methods and recommendation for better hypothesis testing is being discussed. Outliers in the Datasets is being discussed and their impacts as well, removing outliers can help in better hypothesis testing. The ways by which the Outliers can be detected and this can be removed from the Datasets.</w:t>
      </w:r>
    </w:p>
    <w:p w14:paraId="7EDCE92B" w14:textId="7BEA23DC" w:rsidR="00D860CC" w:rsidRDefault="00D860CC" w:rsidP="00D860CC">
      <w:pPr>
        <w:spacing w:line="360" w:lineRule="auto"/>
        <w:rPr>
          <w:rFonts w:ascii="Times New Roman" w:hAnsi="Times New Roman" w:cs="Times New Roman"/>
          <w:sz w:val="22"/>
          <w:szCs w:val="22"/>
        </w:rPr>
      </w:pPr>
    </w:p>
    <w:p w14:paraId="606E97E5" w14:textId="0DC61877" w:rsidR="00D860CC" w:rsidRDefault="00D860CC" w:rsidP="00D860CC">
      <w:pPr>
        <w:spacing w:line="360" w:lineRule="auto"/>
        <w:rPr>
          <w:rFonts w:ascii="Times New Roman" w:hAnsi="Times New Roman" w:cs="Times New Roman"/>
          <w:sz w:val="22"/>
          <w:szCs w:val="22"/>
        </w:rPr>
      </w:pPr>
    </w:p>
    <w:p w14:paraId="03A552C5" w14:textId="7864F241" w:rsidR="00D860CC" w:rsidRDefault="00D860CC" w:rsidP="00D860CC">
      <w:pPr>
        <w:spacing w:line="360" w:lineRule="auto"/>
        <w:rPr>
          <w:rFonts w:ascii="Times New Roman" w:hAnsi="Times New Roman" w:cs="Times New Roman"/>
          <w:sz w:val="22"/>
          <w:szCs w:val="22"/>
        </w:rPr>
      </w:pPr>
    </w:p>
    <w:p w14:paraId="53AEABA3" w14:textId="6EFB6826" w:rsidR="00D860CC" w:rsidRDefault="00D860CC" w:rsidP="00D860CC">
      <w:pPr>
        <w:spacing w:line="360" w:lineRule="auto"/>
        <w:rPr>
          <w:rFonts w:ascii="Times New Roman" w:hAnsi="Times New Roman" w:cs="Times New Roman"/>
          <w:sz w:val="22"/>
          <w:szCs w:val="22"/>
        </w:rPr>
      </w:pPr>
    </w:p>
    <w:p w14:paraId="3DD77523" w14:textId="0DB598F5" w:rsidR="00D860CC" w:rsidRDefault="00D860CC" w:rsidP="00D860CC">
      <w:pPr>
        <w:spacing w:line="360" w:lineRule="auto"/>
        <w:rPr>
          <w:rFonts w:ascii="Times New Roman" w:hAnsi="Times New Roman" w:cs="Times New Roman"/>
          <w:sz w:val="22"/>
          <w:szCs w:val="22"/>
        </w:rPr>
      </w:pPr>
    </w:p>
    <w:p w14:paraId="0AB9AF4C" w14:textId="1086A43E" w:rsidR="00D860CC" w:rsidRDefault="00D860CC" w:rsidP="00D860CC">
      <w:pPr>
        <w:spacing w:line="360" w:lineRule="auto"/>
        <w:rPr>
          <w:rFonts w:ascii="Times New Roman" w:hAnsi="Times New Roman" w:cs="Times New Roman"/>
          <w:sz w:val="22"/>
          <w:szCs w:val="22"/>
        </w:rPr>
      </w:pPr>
    </w:p>
    <w:p w14:paraId="1857A9C1" w14:textId="761812AC" w:rsidR="00D860CC" w:rsidRDefault="00D860CC" w:rsidP="00D860CC">
      <w:pPr>
        <w:spacing w:line="360" w:lineRule="auto"/>
        <w:rPr>
          <w:rFonts w:ascii="Times New Roman" w:hAnsi="Times New Roman" w:cs="Times New Roman"/>
          <w:sz w:val="22"/>
          <w:szCs w:val="22"/>
        </w:rPr>
      </w:pPr>
    </w:p>
    <w:p w14:paraId="2EA73D72" w14:textId="77777777" w:rsidR="000C3BBA" w:rsidRDefault="000C3BBA" w:rsidP="0014795D">
      <w:pPr>
        <w:spacing w:before="240" w:line="360" w:lineRule="auto"/>
        <w:rPr>
          <w:rStyle w:val="Heading1Char"/>
          <w:rFonts w:cs="Times New Roman"/>
          <w:szCs w:val="28"/>
        </w:rPr>
      </w:pPr>
      <w:bookmarkStart w:id="4" w:name="_Toc59288502"/>
    </w:p>
    <w:p w14:paraId="02F92517" w14:textId="77777777" w:rsidR="000C3BBA" w:rsidRDefault="000C3BBA" w:rsidP="0014795D">
      <w:pPr>
        <w:spacing w:before="240" w:line="360" w:lineRule="auto"/>
        <w:rPr>
          <w:rStyle w:val="Heading1Char"/>
          <w:rFonts w:cs="Times New Roman"/>
          <w:szCs w:val="28"/>
        </w:rPr>
      </w:pPr>
    </w:p>
    <w:p w14:paraId="3765D052" w14:textId="77777777" w:rsidR="000C3BBA" w:rsidRDefault="000C3BBA" w:rsidP="0014795D">
      <w:pPr>
        <w:spacing w:before="240" w:line="360" w:lineRule="auto"/>
        <w:rPr>
          <w:rStyle w:val="Heading1Char"/>
          <w:rFonts w:cs="Times New Roman"/>
          <w:szCs w:val="28"/>
        </w:rPr>
      </w:pPr>
    </w:p>
    <w:p w14:paraId="06160EE4" w14:textId="77777777" w:rsidR="000C3BBA" w:rsidRDefault="000C3BBA" w:rsidP="0014795D">
      <w:pPr>
        <w:spacing w:before="240" w:line="360" w:lineRule="auto"/>
        <w:rPr>
          <w:rStyle w:val="Heading1Char"/>
          <w:rFonts w:cs="Times New Roman"/>
          <w:szCs w:val="28"/>
        </w:rPr>
      </w:pPr>
    </w:p>
    <w:p w14:paraId="71EDE3AD" w14:textId="77777777" w:rsidR="000C3BBA" w:rsidRDefault="000C3BBA" w:rsidP="0014795D">
      <w:pPr>
        <w:spacing w:before="240" w:line="360" w:lineRule="auto"/>
        <w:rPr>
          <w:rStyle w:val="Heading1Char"/>
          <w:rFonts w:cs="Times New Roman"/>
          <w:szCs w:val="28"/>
        </w:rPr>
      </w:pPr>
    </w:p>
    <w:p w14:paraId="310F94D9" w14:textId="77777777" w:rsidR="000C3BBA" w:rsidRDefault="000C3BBA" w:rsidP="0014795D">
      <w:pPr>
        <w:spacing w:before="240" w:line="360" w:lineRule="auto"/>
        <w:rPr>
          <w:rStyle w:val="Heading1Char"/>
          <w:rFonts w:cs="Times New Roman"/>
          <w:szCs w:val="28"/>
        </w:rPr>
      </w:pPr>
    </w:p>
    <w:p w14:paraId="2903876D" w14:textId="77777777" w:rsidR="000C3BBA" w:rsidRDefault="000C3BBA" w:rsidP="0014795D">
      <w:pPr>
        <w:spacing w:before="240" w:line="360" w:lineRule="auto"/>
        <w:rPr>
          <w:rStyle w:val="Heading1Char"/>
          <w:rFonts w:cs="Times New Roman"/>
          <w:szCs w:val="28"/>
        </w:rPr>
      </w:pPr>
    </w:p>
    <w:p w14:paraId="4BCC49CA" w14:textId="77777777" w:rsidR="000C3BBA" w:rsidRDefault="000C3BBA" w:rsidP="0014795D">
      <w:pPr>
        <w:spacing w:before="240" w:line="360" w:lineRule="auto"/>
        <w:rPr>
          <w:rStyle w:val="Heading1Char"/>
          <w:rFonts w:cs="Times New Roman"/>
          <w:szCs w:val="28"/>
        </w:rPr>
      </w:pPr>
    </w:p>
    <w:p w14:paraId="2CB80F7A" w14:textId="77777777" w:rsidR="000C3BBA" w:rsidRDefault="000C3BBA" w:rsidP="0014795D">
      <w:pPr>
        <w:spacing w:before="240" w:line="360" w:lineRule="auto"/>
        <w:rPr>
          <w:rStyle w:val="Heading1Char"/>
          <w:rFonts w:cs="Times New Roman"/>
          <w:szCs w:val="28"/>
        </w:rPr>
      </w:pPr>
    </w:p>
    <w:p w14:paraId="0D73930B" w14:textId="7737A4BE" w:rsidR="00D860CC" w:rsidRPr="0014795D" w:rsidRDefault="00D860CC" w:rsidP="0014795D">
      <w:pPr>
        <w:spacing w:before="240" w:line="360" w:lineRule="auto"/>
        <w:rPr>
          <w:rStyle w:val="Heading1Char"/>
          <w:rFonts w:cs="Times New Roman"/>
          <w:szCs w:val="28"/>
        </w:rPr>
      </w:pPr>
      <w:r w:rsidRPr="0014795D">
        <w:rPr>
          <w:rStyle w:val="Heading1Char"/>
          <w:rFonts w:cs="Times New Roman"/>
          <w:szCs w:val="28"/>
        </w:rPr>
        <w:lastRenderedPageBreak/>
        <w:t>Description of Dataset</w:t>
      </w:r>
      <w:bookmarkEnd w:id="4"/>
    </w:p>
    <w:p w14:paraId="78911456" w14:textId="6087FA31" w:rsidR="0014795D" w:rsidRDefault="00D860CC" w:rsidP="0014795D">
      <w:pPr>
        <w:spacing w:line="360" w:lineRule="auto"/>
        <w:rPr>
          <w:rFonts w:ascii="Times New Roman" w:hAnsi="Times New Roman" w:cs="Times New Roman"/>
          <w:sz w:val="22"/>
          <w:szCs w:val="22"/>
        </w:rPr>
      </w:pPr>
      <w:bookmarkStart w:id="5" w:name="_Toc57712945"/>
      <w:bookmarkStart w:id="6" w:name="_Toc57724420"/>
      <w:bookmarkStart w:id="7" w:name="_Toc57800316"/>
      <w:bookmarkStart w:id="8" w:name="_Toc57800790"/>
      <w:r w:rsidRPr="0014795D">
        <w:rPr>
          <w:rFonts w:ascii="Times New Roman" w:hAnsi="Times New Roman" w:cs="Times New Roman"/>
          <w:sz w:val="22"/>
          <w:szCs w:val="22"/>
        </w:rPr>
        <w:t xml:space="preserve">The dataset generated after it is found that the infection rate of Covid-19 is varied between the White people and BAME, which is black and minority ethnic people of </w:t>
      </w:r>
      <w:r w:rsidR="000C3BBA">
        <w:rPr>
          <w:rFonts w:ascii="Times New Roman" w:hAnsi="Times New Roman" w:cs="Times New Roman"/>
          <w:sz w:val="22"/>
          <w:szCs w:val="22"/>
        </w:rPr>
        <w:t>U</w:t>
      </w:r>
      <w:r w:rsidRPr="0014795D">
        <w:rPr>
          <w:rFonts w:ascii="Times New Roman" w:hAnsi="Times New Roman" w:cs="Times New Roman"/>
          <w:sz w:val="22"/>
          <w:szCs w:val="22"/>
        </w:rPr>
        <w:t>nited</w:t>
      </w:r>
      <w:r w:rsidR="000C3BBA">
        <w:rPr>
          <w:rFonts w:ascii="Times New Roman" w:hAnsi="Times New Roman" w:cs="Times New Roman"/>
          <w:sz w:val="22"/>
          <w:szCs w:val="22"/>
        </w:rPr>
        <w:t xml:space="preserve"> K</w:t>
      </w:r>
      <w:r w:rsidRPr="0014795D">
        <w:rPr>
          <w:rFonts w:ascii="Times New Roman" w:hAnsi="Times New Roman" w:cs="Times New Roman"/>
          <w:sz w:val="22"/>
          <w:szCs w:val="22"/>
        </w:rPr>
        <w:t xml:space="preserve">ingdom. The dataset contains the 50 people from both the community. The age of the people of which the data is </w:t>
      </w:r>
      <w:r w:rsidR="0014795D" w:rsidRPr="0014795D">
        <w:rPr>
          <w:rFonts w:ascii="Times New Roman" w:hAnsi="Times New Roman" w:cs="Times New Roman"/>
          <w:sz w:val="22"/>
          <w:szCs w:val="22"/>
        </w:rPr>
        <w:t>analysed</w:t>
      </w:r>
      <w:r w:rsidRPr="0014795D">
        <w:rPr>
          <w:rFonts w:ascii="Times New Roman" w:hAnsi="Times New Roman" w:cs="Times New Roman"/>
          <w:sz w:val="22"/>
          <w:szCs w:val="22"/>
        </w:rPr>
        <w:t xml:space="preserve"> varied between 20 to 50. The data of these people is </w:t>
      </w:r>
      <w:r w:rsidR="0014795D" w:rsidRPr="0014795D">
        <w:rPr>
          <w:rFonts w:ascii="Times New Roman" w:hAnsi="Times New Roman" w:cs="Times New Roman"/>
          <w:sz w:val="22"/>
          <w:szCs w:val="22"/>
        </w:rPr>
        <w:t>analysed</w:t>
      </w:r>
      <w:r w:rsidRPr="0014795D">
        <w:rPr>
          <w:rFonts w:ascii="Times New Roman" w:hAnsi="Times New Roman" w:cs="Times New Roman"/>
          <w:sz w:val="22"/>
          <w:szCs w:val="22"/>
        </w:rPr>
        <w:t xml:space="preserve"> to find out the truthfulness. Hypotheses are made on several data set.</w:t>
      </w:r>
      <w:bookmarkEnd w:id="5"/>
      <w:bookmarkEnd w:id="6"/>
      <w:bookmarkEnd w:id="7"/>
      <w:bookmarkEnd w:id="8"/>
      <w:r w:rsidRPr="0014795D">
        <w:rPr>
          <w:rFonts w:ascii="Times New Roman" w:hAnsi="Times New Roman" w:cs="Times New Roman"/>
          <w:sz w:val="22"/>
          <w:szCs w:val="22"/>
        </w:rPr>
        <w:t xml:space="preserve"> To test the hypothesis which was made that the infection rate in both kind of citizens is varying, the test for the hypothesis is done on both types. </w:t>
      </w:r>
      <w:bookmarkStart w:id="9" w:name="_Toc59288503"/>
    </w:p>
    <w:p w14:paraId="7D9C09E1" w14:textId="77777777" w:rsidR="0014795D" w:rsidRDefault="0014795D" w:rsidP="0014795D">
      <w:pPr>
        <w:spacing w:line="360" w:lineRule="auto"/>
        <w:rPr>
          <w:rFonts w:ascii="Times New Roman" w:hAnsi="Times New Roman" w:cs="Times New Roman"/>
          <w:sz w:val="22"/>
          <w:szCs w:val="22"/>
        </w:rPr>
      </w:pPr>
    </w:p>
    <w:p w14:paraId="23577688" w14:textId="70C62C3D" w:rsidR="00D860CC" w:rsidRPr="00B565ED" w:rsidRDefault="00D860CC" w:rsidP="0014795D">
      <w:pPr>
        <w:spacing w:line="360" w:lineRule="auto"/>
        <w:rPr>
          <w:rStyle w:val="Heading1Char"/>
          <w:rFonts w:eastAsiaTheme="minorHAnsi" w:cs="Times New Roman"/>
          <w:szCs w:val="28"/>
          <w:lang w:val="en-GB"/>
        </w:rPr>
      </w:pPr>
      <w:r w:rsidRPr="00B565ED">
        <w:rPr>
          <w:rStyle w:val="Heading1Char"/>
          <w:rFonts w:cs="Times New Roman"/>
          <w:szCs w:val="28"/>
        </w:rPr>
        <w:t>Visualization</w:t>
      </w:r>
      <w:bookmarkEnd w:id="9"/>
    </w:p>
    <w:p w14:paraId="6D6B1246" w14:textId="77777777" w:rsidR="00D860CC" w:rsidRPr="0014795D" w:rsidRDefault="00D860CC" w:rsidP="0014795D">
      <w:pPr>
        <w:keepNext/>
        <w:spacing w:line="360" w:lineRule="auto"/>
        <w:jc w:val="center"/>
        <w:rPr>
          <w:rFonts w:ascii="Times New Roman" w:hAnsi="Times New Roman" w:cs="Times New Roman"/>
          <w:sz w:val="22"/>
          <w:szCs w:val="22"/>
        </w:rPr>
      </w:pPr>
      <w:r w:rsidRPr="0014795D">
        <w:rPr>
          <w:rFonts w:ascii="Times New Roman" w:hAnsi="Times New Roman" w:cs="Times New Roman"/>
          <w:noProof/>
          <w:sz w:val="22"/>
          <w:szCs w:val="22"/>
        </w:rPr>
        <w:drawing>
          <wp:inline distT="0" distB="0" distL="0" distR="0" wp14:anchorId="019DB868" wp14:editId="1AB821A2">
            <wp:extent cx="5486400" cy="2868930"/>
            <wp:effectExtent l="0" t="0" r="0" b="7620"/>
            <wp:docPr id="30" name="Chart 30">
              <a:extLst xmlns:a="http://schemas.openxmlformats.org/drawingml/2006/main">
                <a:ext uri="{FF2B5EF4-FFF2-40B4-BE49-F238E27FC236}">
                  <a16:creationId xmlns:a16="http://schemas.microsoft.com/office/drawing/2014/main" id="{AA4A79F7-E945-4F0E-B949-62E39F82419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FA90396" w14:textId="00A6AF96" w:rsidR="00D860CC" w:rsidRPr="0014795D" w:rsidRDefault="00D860CC" w:rsidP="0014795D">
      <w:pPr>
        <w:pStyle w:val="Caption"/>
        <w:spacing w:line="360" w:lineRule="auto"/>
        <w:jc w:val="center"/>
        <w:rPr>
          <w:rFonts w:cs="Times New Roman"/>
          <w:sz w:val="22"/>
          <w:szCs w:val="22"/>
        </w:rPr>
      </w:pPr>
      <w:bookmarkStart w:id="10" w:name="_Toc57800303"/>
      <w:r w:rsidRPr="0014795D">
        <w:rPr>
          <w:rFonts w:cs="Times New Roman"/>
          <w:sz w:val="22"/>
          <w:szCs w:val="22"/>
        </w:rPr>
        <w:t xml:space="preserve">Figure </w:t>
      </w:r>
      <w:r w:rsidRPr="0014795D">
        <w:rPr>
          <w:rFonts w:cs="Times New Roman"/>
          <w:sz w:val="22"/>
          <w:szCs w:val="22"/>
        </w:rPr>
        <w:fldChar w:fldCharType="begin"/>
      </w:r>
      <w:r w:rsidRPr="0014795D">
        <w:rPr>
          <w:rFonts w:cs="Times New Roman"/>
          <w:sz w:val="22"/>
          <w:szCs w:val="22"/>
        </w:rPr>
        <w:instrText xml:space="preserve"> SEQ Figure \* ARABIC </w:instrText>
      </w:r>
      <w:r w:rsidRPr="0014795D">
        <w:rPr>
          <w:rFonts w:cs="Times New Roman"/>
          <w:sz w:val="22"/>
          <w:szCs w:val="22"/>
        </w:rPr>
        <w:fldChar w:fldCharType="separate"/>
      </w:r>
      <w:r w:rsidRPr="0014795D">
        <w:rPr>
          <w:rFonts w:cs="Times New Roman"/>
          <w:noProof/>
          <w:sz w:val="22"/>
          <w:szCs w:val="22"/>
        </w:rPr>
        <w:t>1</w:t>
      </w:r>
      <w:r w:rsidRPr="0014795D">
        <w:rPr>
          <w:rFonts w:cs="Times New Roman"/>
          <w:noProof/>
          <w:sz w:val="22"/>
          <w:szCs w:val="22"/>
        </w:rPr>
        <w:fldChar w:fldCharType="end"/>
      </w:r>
      <w:r w:rsidR="0014795D">
        <w:rPr>
          <w:rFonts w:cs="Times New Roman"/>
          <w:noProof/>
          <w:sz w:val="22"/>
          <w:szCs w:val="22"/>
        </w:rPr>
        <w:t>.</w:t>
      </w:r>
      <w:r w:rsidRPr="0014795D">
        <w:rPr>
          <w:rFonts w:cs="Times New Roman"/>
          <w:sz w:val="22"/>
          <w:szCs w:val="22"/>
        </w:rPr>
        <w:t xml:space="preserve"> Ages Visualization</w:t>
      </w:r>
      <w:bookmarkEnd w:id="10"/>
    </w:p>
    <w:p w14:paraId="5021E7F7" w14:textId="77777777" w:rsidR="0014795D" w:rsidRDefault="00D860CC" w:rsidP="0014795D">
      <w:pPr>
        <w:spacing w:line="360" w:lineRule="auto"/>
        <w:rPr>
          <w:rFonts w:ascii="Times New Roman" w:hAnsi="Times New Roman" w:cs="Times New Roman"/>
          <w:sz w:val="22"/>
          <w:szCs w:val="22"/>
        </w:rPr>
      </w:pPr>
      <w:r w:rsidRPr="0014795D">
        <w:rPr>
          <w:rFonts w:ascii="Times New Roman" w:hAnsi="Times New Roman" w:cs="Times New Roman"/>
          <w:sz w:val="22"/>
          <w:szCs w:val="22"/>
        </w:rPr>
        <w:t xml:space="preserve">This is the visualization of the ages of the patients of white and BAME community, the ages can be seen varying. The line chart shows the variations of the age in which it can be seen that for various ages, there would be different rate of infection. </w:t>
      </w:r>
      <w:bookmarkStart w:id="11" w:name="_Toc59288504"/>
    </w:p>
    <w:p w14:paraId="2C7CAEA1" w14:textId="77777777" w:rsidR="0014795D" w:rsidRDefault="0014795D" w:rsidP="0014795D">
      <w:pPr>
        <w:spacing w:line="360" w:lineRule="auto"/>
        <w:rPr>
          <w:rFonts w:ascii="Times New Roman" w:hAnsi="Times New Roman" w:cs="Times New Roman"/>
          <w:sz w:val="22"/>
          <w:szCs w:val="22"/>
        </w:rPr>
      </w:pPr>
    </w:p>
    <w:p w14:paraId="3534AED8" w14:textId="3FCCBD08" w:rsidR="00D860CC" w:rsidRPr="0014795D" w:rsidRDefault="00D860CC" w:rsidP="0014795D">
      <w:pPr>
        <w:spacing w:line="360" w:lineRule="auto"/>
        <w:rPr>
          <w:rStyle w:val="Heading1Char"/>
          <w:rFonts w:eastAsiaTheme="minorHAnsi" w:cs="Times New Roman"/>
          <w:bCs/>
          <w:szCs w:val="28"/>
          <w:lang w:val="en-GB"/>
        </w:rPr>
      </w:pPr>
      <w:r w:rsidRPr="0014795D">
        <w:rPr>
          <w:rStyle w:val="Heading1Char"/>
          <w:rFonts w:cs="Times New Roman"/>
          <w:bCs/>
          <w:szCs w:val="28"/>
        </w:rPr>
        <w:t>Appropriate hypotheses for the analysis</w:t>
      </w:r>
      <w:bookmarkEnd w:id="11"/>
    </w:p>
    <w:p w14:paraId="412470B5" w14:textId="77777777" w:rsidR="00D860CC" w:rsidRPr="0014795D" w:rsidRDefault="00D860CC" w:rsidP="0014795D">
      <w:pPr>
        <w:spacing w:line="360" w:lineRule="auto"/>
        <w:rPr>
          <w:rFonts w:ascii="Times New Roman" w:hAnsi="Times New Roman" w:cs="Times New Roman"/>
          <w:b/>
          <w:bCs/>
        </w:rPr>
      </w:pPr>
      <w:r w:rsidRPr="0014795D">
        <w:rPr>
          <w:rFonts w:ascii="Times New Roman" w:hAnsi="Times New Roman" w:cs="Times New Roman"/>
          <w:b/>
          <w:bCs/>
        </w:rPr>
        <w:t>T-test: two-sample assuming unequal variances:</w:t>
      </w:r>
    </w:p>
    <w:p w14:paraId="4DB9CA3B" w14:textId="77777777" w:rsidR="0014795D" w:rsidRDefault="00D860CC" w:rsidP="0014795D">
      <w:pPr>
        <w:spacing w:line="360" w:lineRule="auto"/>
        <w:rPr>
          <w:rFonts w:ascii="Times New Roman" w:hAnsi="Times New Roman" w:cs="Times New Roman"/>
          <w:sz w:val="22"/>
          <w:szCs w:val="22"/>
        </w:rPr>
      </w:pPr>
      <w:r w:rsidRPr="0014795D">
        <w:rPr>
          <w:rFonts w:ascii="Times New Roman" w:hAnsi="Times New Roman" w:cs="Times New Roman"/>
          <w:sz w:val="22"/>
          <w:szCs w:val="22"/>
        </w:rPr>
        <w:t>This hypothesis is done on the two independent populations which are having unequal variances. The test can be of two types first one is two-tailed and another one is one-tailed. So, the dataset is having two populations from different communities and the operation is performed on them for finding out the truthfulness of the data. The variances of both the data are different so this test is performed (</w:t>
      </w:r>
      <w:proofErr w:type="spellStart"/>
      <w:r w:rsidRPr="0014795D">
        <w:rPr>
          <w:rFonts w:ascii="Times New Roman" w:hAnsi="Times New Roman" w:cs="Times New Roman"/>
          <w:sz w:val="22"/>
          <w:szCs w:val="22"/>
        </w:rPr>
        <w:t>Theopeneducator</w:t>
      </w:r>
      <w:proofErr w:type="spellEnd"/>
      <w:r w:rsidRPr="0014795D">
        <w:rPr>
          <w:rFonts w:ascii="Times New Roman" w:hAnsi="Times New Roman" w:cs="Times New Roman"/>
          <w:sz w:val="22"/>
          <w:szCs w:val="22"/>
        </w:rPr>
        <w:t xml:space="preserve"> n.d.). </w:t>
      </w:r>
      <w:bookmarkStart w:id="12" w:name="_Toc59288505"/>
    </w:p>
    <w:p w14:paraId="1317A0E5" w14:textId="77777777" w:rsidR="0014795D" w:rsidRDefault="0014795D" w:rsidP="0014795D">
      <w:pPr>
        <w:spacing w:line="360" w:lineRule="auto"/>
        <w:rPr>
          <w:rFonts w:ascii="Times New Roman" w:hAnsi="Times New Roman" w:cs="Times New Roman"/>
          <w:sz w:val="22"/>
          <w:szCs w:val="22"/>
        </w:rPr>
      </w:pPr>
    </w:p>
    <w:p w14:paraId="46A76CF6" w14:textId="77777777" w:rsidR="0014795D" w:rsidRDefault="0014795D" w:rsidP="0014795D">
      <w:pPr>
        <w:spacing w:line="360" w:lineRule="auto"/>
        <w:rPr>
          <w:rFonts w:ascii="Times New Roman" w:hAnsi="Times New Roman" w:cs="Times New Roman"/>
          <w:sz w:val="22"/>
          <w:szCs w:val="22"/>
        </w:rPr>
      </w:pPr>
    </w:p>
    <w:p w14:paraId="7C02A2E9" w14:textId="0C30C560" w:rsidR="00B565ED" w:rsidRPr="00B565ED" w:rsidRDefault="0014795D" w:rsidP="0014795D">
      <w:pPr>
        <w:spacing w:line="360" w:lineRule="auto"/>
        <w:rPr>
          <w:rFonts w:ascii="Times New Roman" w:hAnsi="Times New Roman" w:cs="Times New Roman"/>
          <w:b/>
          <w:bCs/>
          <w:sz w:val="28"/>
          <w:szCs w:val="28"/>
        </w:rPr>
      </w:pPr>
      <w:r w:rsidRPr="00B565ED">
        <w:rPr>
          <w:rFonts w:ascii="Times New Roman" w:hAnsi="Times New Roman" w:cs="Times New Roman"/>
          <w:b/>
          <w:bCs/>
          <w:sz w:val="28"/>
          <w:szCs w:val="28"/>
        </w:rPr>
        <w:lastRenderedPageBreak/>
        <w:t>Selection of T-test: two-sample assuming unequal variances</w:t>
      </w:r>
      <w:bookmarkEnd w:id="12"/>
    </w:p>
    <w:p w14:paraId="03D4EE20" w14:textId="2AF3F87B" w:rsidR="0014795D" w:rsidRDefault="0014795D" w:rsidP="0014795D">
      <w:pPr>
        <w:spacing w:line="360" w:lineRule="auto"/>
        <w:rPr>
          <w:rFonts w:ascii="Times New Roman" w:hAnsi="Times New Roman" w:cs="Times New Roman"/>
          <w:sz w:val="22"/>
          <w:szCs w:val="22"/>
        </w:rPr>
      </w:pPr>
      <w:r w:rsidRPr="0014795D">
        <w:rPr>
          <w:rFonts w:ascii="Times New Roman" w:hAnsi="Times New Roman" w:cs="Times New Roman"/>
          <w:sz w:val="22"/>
          <w:szCs w:val="22"/>
        </w:rPr>
        <w:t xml:space="preserve">This test is selected because the variance of both White and BAME is different and having the sample which is distributed. To compare the age of both the people to find out the infection ratio and their truthfulness of the findings and this is suited appropriate for the analysis. The data analysis is done in MS-excel where the sample data is selected for both the sample and then calculate the hypothesis and tested. </w:t>
      </w:r>
      <w:bookmarkStart w:id="13" w:name="_Toc59288506"/>
    </w:p>
    <w:p w14:paraId="6C905CEC" w14:textId="77777777" w:rsidR="0014795D" w:rsidRPr="00B565ED" w:rsidRDefault="0014795D" w:rsidP="0014795D">
      <w:pPr>
        <w:spacing w:line="360" w:lineRule="auto"/>
        <w:rPr>
          <w:rFonts w:ascii="Times New Roman" w:hAnsi="Times New Roman" w:cs="Times New Roman"/>
          <w:sz w:val="28"/>
          <w:szCs w:val="28"/>
        </w:rPr>
      </w:pPr>
    </w:p>
    <w:p w14:paraId="5AC8B7E4" w14:textId="06821FC7" w:rsidR="0014795D" w:rsidRDefault="0014795D" w:rsidP="0014795D">
      <w:pPr>
        <w:spacing w:line="360" w:lineRule="auto"/>
        <w:rPr>
          <w:rFonts w:ascii="Times New Roman" w:hAnsi="Times New Roman" w:cs="Times New Roman"/>
          <w:b/>
          <w:bCs/>
          <w:sz w:val="28"/>
          <w:szCs w:val="28"/>
        </w:rPr>
      </w:pPr>
      <w:r w:rsidRPr="00B565ED">
        <w:rPr>
          <w:rFonts w:ascii="Times New Roman" w:hAnsi="Times New Roman" w:cs="Times New Roman"/>
          <w:b/>
          <w:bCs/>
          <w:sz w:val="28"/>
          <w:szCs w:val="28"/>
        </w:rPr>
        <w:t>Techniques and process for presenting the result</w:t>
      </w:r>
      <w:bookmarkEnd w:id="13"/>
    </w:p>
    <w:p w14:paraId="4909C3F9" w14:textId="77777777" w:rsidR="00B565ED" w:rsidRPr="00B565ED" w:rsidRDefault="00B565ED" w:rsidP="0014795D">
      <w:pPr>
        <w:spacing w:line="360" w:lineRule="auto"/>
        <w:rPr>
          <w:rFonts w:ascii="Times New Roman" w:hAnsi="Times New Roman" w:cs="Times New Roman"/>
          <w:b/>
          <w:bCs/>
          <w:sz w:val="28"/>
          <w:szCs w:val="28"/>
        </w:rPr>
      </w:pPr>
    </w:p>
    <w:p w14:paraId="61439F6F" w14:textId="5ACB3BDE" w:rsidR="0014795D" w:rsidRPr="0014795D" w:rsidRDefault="0014795D" w:rsidP="0014795D">
      <w:pPr>
        <w:spacing w:line="360" w:lineRule="auto"/>
        <w:rPr>
          <w:rFonts w:ascii="Times New Roman" w:hAnsi="Times New Roman" w:cs="Times New Roman"/>
          <w:sz w:val="22"/>
          <w:szCs w:val="22"/>
        </w:rPr>
      </w:pPr>
      <w:r w:rsidRPr="0014795D">
        <w:rPr>
          <w:rFonts w:ascii="Times New Roman" w:hAnsi="Times New Roman" w:cs="Times New Roman"/>
          <w:b/>
          <w:bCs/>
          <w:sz w:val="22"/>
          <w:szCs w:val="22"/>
        </w:rPr>
        <w:t>Null Hypothes</w:t>
      </w:r>
      <w:r w:rsidR="00874ED5">
        <w:rPr>
          <w:rFonts w:ascii="Times New Roman" w:hAnsi="Times New Roman" w:cs="Times New Roman"/>
          <w:b/>
          <w:bCs/>
          <w:sz w:val="22"/>
          <w:szCs w:val="22"/>
        </w:rPr>
        <w:t>e</w:t>
      </w:r>
      <w:r w:rsidRPr="0014795D">
        <w:rPr>
          <w:rFonts w:ascii="Times New Roman" w:hAnsi="Times New Roman" w:cs="Times New Roman"/>
          <w:b/>
          <w:bCs/>
          <w:sz w:val="22"/>
          <w:szCs w:val="22"/>
        </w:rPr>
        <w:t>s (Ho)</w:t>
      </w:r>
      <w:r w:rsidRPr="0014795D">
        <w:rPr>
          <w:rFonts w:ascii="Times New Roman" w:hAnsi="Times New Roman" w:cs="Times New Roman"/>
          <w:sz w:val="22"/>
          <w:szCs w:val="22"/>
        </w:rPr>
        <w:t>: It is a type of hypothes</w:t>
      </w:r>
      <w:r w:rsidR="00874ED5">
        <w:rPr>
          <w:rFonts w:ascii="Times New Roman" w:hAnsi="Times New Roman" w:cs="Times New Roman"/>
          <w:sz w:val="22"/>
          <w:szCs w:val="22"/>
        </w:rPr>
        <w:t>e</w:t>
      </w:r>
      <w:r w:rsidRPr="0014795D">
        <w:rPr>
          <w:rFonts w:ascii="Times New Roman" w:hAnsi="Times New Roman" w:cs="Times New Roman"/>
          <w:sz w:val="22"/>
          <w:szCs w:val="22"/>
        </w:rPr>
        <w:t xml:space="preserve">s which shows that there is no difference between the characteristics of two categories (Hayes 2020).  </w:t>
      </w:r>
    </w:p>
    <w:p w14:paraId="7A485DF5" w14:textId="77777777" w:rsidR="0014795D" w:rsidRPr="0014795D" w:rsidRDefault="0014795D" w:rsidP="0014795D">
      <w:pPr>
        <w:spacing w:line="360" w:lineRule="auto"/>
        <w:rPr>
          <w:rFonts w:ascii="Times New Roman" w:hAnsi="Times New Roman" w:cs="Times New Roman"/>
          <w:sz w:val="22"/>
          <w:szCs w:val="22"/>
        </w:rPr>
      </w:pPr>
      <w:r w:rsidRPr="0014795D">
        <w:rPr>
          <w:rFonts w:ascii="Times New Roman" w:hAnsi="Times New Roman" w:cs="Times New Roman"/>
          <w:sz w:val="22"/>
          <w:szCs w:val="22"/>
        </w:rPr>
        <w:t>Mean1- mean2 = 0</w:t>
      </w:r>
    </w:p>
    <w:p w14:paraId="45496AC7" w14:textId="595E9AC6" w:rsidR="0014795D" w:rsidRPr="0014795D" w:rsidRDefault="0014795D" w:rsidP="0014795D">
      <w:pPr>
        <w:spacing w:line="360" w:lineRule="auto"/>
        <w:rPr>
          <w:rFonts w:ascii="Times New Roman" w:hAnsi="Times New Roman" w:cs="Times New Roman"/>
          <w:sz w:val="22"/>
          <w:szCs w:val="22"/>
        </w:rPr>
      </w:pPr>
      <w:r w:rsidRPr="0014795D">
        <w:rPr>
          <w:rFonts w:ascii="Times New Roman" w:hAnsi="Times New Roman" w:cs="Times New Roman"/>
          <w:b/>
          <w:bCs/>
          <w:sz w:val="22"/>
          <w:szCs w:val="22"/>
        </w:rPr>
        <w:t xml:space="preserve">The </w:t>
      </w:r>
      <w:r w:rsidR="00E65932">
        <w:rPr>
          <w:rFonts w:ascii="Times New Roman" w:hAnsi="Times New Roman" w:cs="Times New Roman"/>
          <w:b/>
          <w:bCs/>
          <w:sz w:val="22"/>
          <w:szCs w:val="22"/>
        </w:rPr>
        <w:t>A</w:t>
      </w:r>
      <w:r w:rsidRPr="0014795D">
        <w:rPr>
          <w:rFonts w:ascii="Times New Roman" w:hAnsi="Times New Roman" w:cs="Times New Roman"/>
          <w:b/>
          <w:bCs/>
          <w:sz w:val="22"/>
          <w:szCs w:val="22"/>
        </w:rPr>
        <w:t xml:space="preserve">lternative </w:t>
      </w:r>
      <w:r w:rsidR="00E65932">
        <w:rPr>
          <w:rFonts w:ascii="Times New Roman" w:hAnsi="Times New Roman" w:cs="Times New Roman"/>
          <w:b/>
          <w:bCs/>
          <w:sz w:val="22"/>
          <w:szCs w:val="22"/>
        </w:rPr>
        <w:t>H</w:t>
      </w:r>
      <w:r w:rsidRPr="0014795D">
        <w:rPr>
          <w:rFonts w:ascii="Times New Roman" w:hAnsi="Times New Roman" w:cs="Times New Roman"/>
          <w:b/>
          <w:bCs/>
          <w:sz w:val="22"/>
          <w:szCs w:val="22"/>
        </w:rPr>
        <w:t>ypothes</w:t>
      </w:r>
      <w:r w:rsidR="00874ED5">
        <w:rPr>
          <w:rFonts w:ascii="Times New Roman" w:hAnsi="Times New Roman" w:cs="Times New Roman"/>
          <w:b/>
          <w:bCs/>
          <w:sz w:val="22"/>
          <w:szCs w:val="22"/>
        </w:rPr>
        <w:t>e</w:t>
      </w:r>
      <w:r w:rsidRPr="0014795D">
        <w:rPr>
          <w:rFonts w:ascii="Times New Roman" w:hAnsi="Times New Roman" w:cs="Times New Roman"/>
          <w:b/>
          <w:bCs/>
          <w:sz w:val="22"/>
          <w:szCs w:val="22"/>
        </w:rPr>
        <w:t>s (HA)</w:t>
      </w:r>
      <w:r w:rsidRPr="0014795D">
        <w:rPr>
          <w:rFonts w:ascii="Times New Roman" w:hAnsi="Times New Roman" w:cs="Times New Roman"/>
          <w:sz w:val="22"/>
          <w:szCs w:val="22"/>
        </w:rPr>
        <w:t>: States that the characteristics of a population do not match with another one. If the sample contains some evidence, the null hypothes</w:t>
      </w:r>
      <w:r w:rsidR="00874ED5">
        <w:rPr>
          <w:rFonts w:ascii="Times New Roman" w:hAnsi="Times New Roman" w:cs="Times New Roman"/>
          <w:sz w:val="22"/>
          <w:szCs w:val="22"/>
        </w:rPr>
        <w:t>e</w:t>
      </w:r>
      <w:r w:rsidRPr="0014795D">
        <w:rPr>
          <w:rFonts w:ascii="Times New Roman" w:hAnsi="Times New Roman" w:cs="Times New Roman"/>
          <w:sz w:val="22"/>
          <w:szCs w:val="22"/>
        </w:rPr>
        <w:t>s can be rejected, and an alternative hypothes</w:t>
      </w:r>
      <w:r w:rsidR="00874ED5">
        <w:rPr>
          <w:rFonts w:ascii="Times New Roman" w:hAnsi="Times New Roman" w:cs="Times New Roman"/>
          <w:sz w:val="22"/>
          <w:szCs w:val="22"/>
        </w:rPr>
        <w:t>e</w:t>
      </w:r>
      <w:r w:rsidRPr="0014795D">
        <w:rPr>
          <w:rFonts w:ascii="Times New Roman" w:hAnsi="Times New Roman" w:cs="Times New Roman"/>
          <w:sz w:val="22"/>
          <w:szCs w:val="22"/>
        </w:rPr>
        <w:t xml:space="preserve">s can be </w:t>
      </w:r>
      <w:r w:rsidR="00874ED5" w:rsidRPr="0014795D">
        <w:rPr>
          <w:rFonts w:ascii="Times New Roman" w:hAnsi="Times New Roman" w:cs="Times New Roman"/>
          <w:sz w:val="22"/>
          <w:szCs w:val="22"/>
        </w:rPr>
        <w:t>favoured</w:t>
      </w:r>
      <w:r w:rsidRPr="0014795D">
        <w:rPr>
          <w:rFonts w:ascii="Times New Roman" w:hAnsi="Times New Roman" w:cs="Times New Roman"/>
          <w:sz w:val="22"/>
          <w:szCs w:val="22"/>
        </w:rPr>
        <w:t xml:space="preserve"> (Frost n.d.). </w:t>
      </w:r>
    </w:p>
    <w:p w14:paraId="2C9227FD" w14:textId="77777777" w:rsidR="0014795D" w:rsidRPr="0014795D" w:rsidRDefault="0014795D" w:rsidP="0014795D">
      <w:pPr>
        <w:spacing w:line="360" w:lineRule="auto"/>
        <w:rPr>
          <w:rFonts w:ascii="Times New Roman" w:hAnsi="Times New Roman" w:cs="Times New Roman"/>
          <w:sz w:val="22"/>
          <w:szCs w:val="22"/>
        </w:rPr>
      </w:pPr>
      <w:r w:rsidRPr="0014795D">
        <w:rPr>
          <w:rFonts w:ascii="Times New Roman" w:hAnsi="Times New Roman" w:cs="Times New Roman"/>
          <w:sz w:val="22"/>
          <w:szCs w:val="22"/>
        </w:rPr>
        <w:t>Mean1-mean2 is not equal to zero.</w:t>
      </w:r>
    </w:p>
    <w:p w14:paraId="7E14EAA0" w14:textId="356EA4D1" w:rsidR="0014795D" w:rsidRDefault="0014795D" w:rsidP="0014795D">
      <w:pPr>
        <w:spacing w:line="360" w:lineRule="auto"/>
        <w:rPr>
          <w:rFonts w:ascii="Times New Roman" w:hAnsi="Times New Roman" w:cs="Times New Roman"/>
          <w:sz w:val="22"/>
          <w:szCs w:val="22"/>
        </w:rPr>
      </w:pPr>
      <w:r w:rsidRPr="0014795D">
        <w:rPr>
          <w:rFonts w:ascii="Times New Roman" w:hAnsi="Times New Roman" w:cs="Times New Roman"/>
          <w:sz w:val="22"/>
          <w:szCs w:val="22"/>
        </w:rPr>
        <w:t xml:space="preserve">So, from taking the ideas from these hypotheses, they can be calculated. </w:t>
      </w:r>
    </w:p>
    <w:p w14:paraId="70B5B8DE" w14:textId="77777777" w:rsidR="00B565ED" w:rsidRPr="0014795D" w:rsidRDefault="00B565ED" w:rsidP="0014795D">
      <w:pPr>
        <w:spacing w:line="360" w:lineRule="auto"/>
        <w:rPr>
          <w:rStyle w:val="Heading1Char"/>
          <w:rFonts w:eastAsiaTheme="minorHAnsi" w:cs="Times New Roman"/>
          <w:b w:val="0"/>
          <w:sz w:val="22"/>
          <w:szCs w:val="22"/>
        </w:rPr>
      </w:pPr>
    </w:p>
    <w:p w14:paraId="261F3B84" w14:textId="173AEFA3" w:rsidR="00B565ED" w:rsidRPr="00B565ED" w:rsidRDefault="0014795D" w:rsidP="0014795D">
      <w:pPr>
        <w:spacing w:before="240" w:line="360" w:lineRule="auto"/>
        <w:rPr>
          <w:rFonts w:ascii="Times New Roman" w:eastAsiaTheme="majorEastAsia" w:hAnsi="Times New Roman" w:cs="Times New Roman"/>
          <w:b/>
          <w:sz w:val="28"/>
          <w:szCs w:val="28"/>
          <w:lang w:val="en-US"/>
        </w:rPr>
      </w:pPr>
      <w:bookmarkStart w:id="14" w:name="_Toc59288507"/>
      <w:r w:rsidRPr="00B565ED">
        <w:rPr>
          <w:rStyle w:val="Heading1Char"/>
          <w:rFonts w:cs="Times New Roman"/>
          <w:szCs w:val="28"/>
        </w:rPr>
        <w:t>Testing of hypotheses to various significance level</w:t>
      </w:r>
      <w:bookmarkEnd w:id="14"/>
    </w:p>
    <w:p w14:paraId="78A701B6" w14:textId="77777777" w:rsidR="0014795D" w:rsidRPr="0014795D" w:rsidRDefault="0014795D" w:rsidP="0014795D">
      <w:pPr>
        <w:spacing w:line="360" w:lineRule="auto"/>
        <w:rPr>
          <w:rFonts w:ascii="Times New Roman" w:hAnsi="Times New Roman" w:cs="Times New Roman"/>
          <w:b/>
          <w:bCs/>
          <w:sz w:val="22"/>
          <w:szCs w:val="22"/>
        </w:rPr>
      </w:pPr>
      <w:r w:rsidRPr="0014795D">
        <w:rPr>
          <w:rFonts w:ascii="Times New Roman" w:hAnsi="Times New Roman" w:cs="Times New Roman"/>
          <w:b/>
          <w:bCs/>
          <w:sz w:val="22"/>
          <w:szCs w:val="22"/>
        </w:rPr>
        <w:t>a) p = 0.10</w:t>
      </w:r>
    </w:p>
    <w:p w14:paraId="39F98A12" w14:textId="37F5F71B" w:rsidR="0014795D" w:rsidRPr="0014795D" w:rsidRDefault="0014795D" w:rsidP="0014795D">
      <w:pPr>
        <w:spacing w:line="360" w:lineRule="auto"/>
        <w:rPr>
          <w:rFonts w:ascii="Times New Roman" w:hAnsi="Times New Roman" w:cs="Times New Roman"/>
          <w:sz w:val="22"/>
          <w:szCs w:val="22"/>
        </w:rPr>
      </w:pPr>
      <w:r w:rsidRPr="0014795D">
        <w:rPr>
          <w:rFonts w:ascii="Times New Roman" w:hAnsi="Times New Roman" w:cs="Times New Roman"/>
          <w:sz w:val="22"/>
          <w:szCs w:val="22"/>
        </w:rPr>
        <w:t>The hypothes</w:t>
      </w:r>
      <w:r w:rsidR="00874ED5">
        <w:rPr>
          <w:rFonts w:ascii="Times New Roman" w:hAnsi="Times New Roman" w:cs="Times New Roman"/>
          <w:sz w:val="22"/>
          <w:szCs w:val="22"/>
        </w:rPr>
        <w:t>e</w:t>
      </w:r>
      <w:r w:rsidRPr="0014795D">
        <w:rPr>
          <w:rFonts w:ascii="Times New Roman" w:hAnsi="Times New Roman" w:cs="Times New Roman"/>
          <w:sz w:val="22"/>
          <w:szCs w:val="22"/>
        </w:rPr>
        <w:t>s is calculated for various significance levels, as the significance level is 0.10.</w:t>
      </w:r>
    </w:p>
    <w:p w14:paraId="35329E32" w14:textId="6C5E0724" w:rsidR="0014795D" w:rsidRPr="0014795D" w:rsidRDefault="0014795D" w:rsidP="0014795D">
      <w:pPr>
        <w:spacing w:line="360" w:lineRule="auto"/>
        <w:rPr>
          <w:rFonts w:ascii="Times New Roman" w:hAnsi="Times New Roman" w:cs="Times New Roman"/>
          <w:sz w:val="22"/>
          <w:szCs w:val="22"/>
        </w:rPr>
      </w:pPr>
      <w:r w:rsidRPr="0014795D">
        <w:rPr>
          <w:rFonts w:ascii="Times New Roman" w:hAnsi="Times New Roman" w:cs="Times New Roman"/>
          <w:sz w:val="22"/>
          <w:szCs w:val="22"/>
        </w:rPr>
        <w:t xml:space="preserve">1) If the t Stat is smaller than the critical two-tail, and here it is true as the -0.2988 is smaller than 1.6605, the value of </w:t>
      </w:r>
      <w:r w:rsidR="00874ED5">
        <w:rPr>
          <w:rFonts w:ascii="Times New Roman" w:hAnsi="Times New Roman" w:cs="Times New Roman"/>
          <w:sz w:val="22"/>
          <w:szCs w:val="22"/>
        </w:rPr>
        <w:t>null hypotheses</w:t>
      </w:r>
      <w:r w:rsidRPr="0014795D">
        <w:rPr>
          <w:rFonts w:ascii="Times New Roman" w:hAnsi="Times New Roman" w:cs="Times New Roman"/>
          <w:sz w:val="22"/>
          <w:szCs w:val="22"/>
        </w:rPr>
        <w:t xml:space="preserve"> cannot be rejected, and that data must support </w:t>
      </w:r>
      <w:r w:rsidR="00874ED5">
        <w:rPr>
          <w:rFonts w:ascii="Times New Roman" w:hAnsi="Times New Roman" w:cs="Times New Roman"/>
          <w:sz w:val="22"/>
          <w:szCs w:val="22"/>
        </w:rPr>
        <w:t>the null hypotheses</w:t>
      </w:r>
      <w:r w:rsidRPr="0014795D">
        <w:rPr>
          <w:rFonts w:ascii="Times New Roman" w:hAnsi="Times New Roman" w:cs="Times New Roman"/>
          <w:sz w:val="22"/>
          <w:szCs w:val="22"/>
        </w:rPr>
        <w:t xml:space="preserve">, and infections in white and BAME patients can be considered equal. </w:t>
      </w:r>
    </w:p>
    <w:p w14:paraId="71EBACD7" w14:textId="7AA1C619" w:rsidR="0014795D" w:rsidRPr="0014795D" w:rsidRDefault="0014795D" w:rsidP="0014795D">
      <w:pPr>
        <w:spacing w:line="360" w:lineRule="auto"/>
        <w:rPr>
          <w:rFonts w:ascii="Times New Roman" w:hAnsi="Times New Roman" w:cs="Times New Roman"/>
          <w:sz w:val="22"/>
          <w:szCs w:val="22"/>
        </w:rPr>
      </w:pPr>
      <w:r w:rsidRPr="0014795D">
        <w:rPr>
          <w:rFonts w:ascii="Times New Roman" w:hAnsi="Times New Roman" w:cs="Times New Roman"/>
          <w:sz w:val="22"/>
          <w:szCs w:val="22"/>
        </w:rPr>
        <w:t xml:space="preserve">2) From the result which is got from the table, if the p-value of two-tail is larger than the value of alpha, we cannot reject </w:t>
      </w:r>
      <w:r w:rsidR="00874ED5">
        <w:rPr>
          <w:rFonts w:ascii="Times New Roman" w:hAnsi="Times New Roman" w:cs="Times New Roman"/>
          <w:sz w:val="22"/>
          <w:szCs w:val="22"/>
        </w:rPr>
        <w:t>the null hypotheses</w:t>
      </w:r>
      <w:r w:rsidRPr="0014795D">
        <w:rPr>
          <w:rFonts w:ascii="Times New Roman" w:hAnsi="Times New Roman" w:cs="Times New Roman"/>
          <w:sz w:val="22"/>
          <w:szCs w:val="22"/>
        </w:rPr>
        <w:t>. In this case, alpha is p = 0.10, so that it can be seen that 0.765 is larger than 0.10 so it can be understood that the null hypotheses cannot be rejected (</w:t>
      </w:r>
      <w:proofErr w:type="spellStart"/>
      <w:r w:rsidRPr="0014795D">
        <w:rPr>
          <w:rFonts w:ascii="Times New Roman" w:hAnsi="Times New Roman" w:cs="Times New Roman"/>
          <w:sz w:val="22"/>
          <w:szCs w:val="22"/>
        </w:rPr>
        <w:t>Zaiontz</w:t>
      </w:r>
      <w:proofErr w:type="spellEnd"/>
      <w:r w:rsidRPr="0014795D">
        <w:rPr>
          <w:rFonts w:ascii="Times New Roman" w:hAnsi="Times New Roman" w:cs="Times New Roman"/>
          <w:sz w:val="22"/>
          <w:szCs w:val="22"/>
        </w:rPr>
        <w:t xml:space="preserve"> n.d.). </w:t>
      </w:r>
    </w:p>
    <w:p w14:paraId="7952BBA6" w14:textId="77777777" w:rsidR="0014795D" w:rsidRPr="0014795D" w:rsidRDefault="0014795D" w:rsidP="0014795D">
      <w:pPr>
        <w:keepNext/>
        <w:spacing w:before="240" w:line="360" w:lineRule="auto"/>
        <w:jc w:val="center"/>
        <w:rPr>
          <w:rFonts w:ascii="Times New Roman" w:hAnsi="Times New Roman" w:cs="Times New Roman"/>
          <w:sz w:val="22"/>
          <w:szCs w:val="22"/>
        </w:rPr>
      </w:pPr>
      <w:r w:rsidRPr="0014795D">
        <w:rPr>
          <w:rFonts w:ascii="Times New Roman" w:hAnsi="Times New Roman" w:cs="Times New Roman"/>
          <w:noProof/>
          <w:sz w:val="22"/>
          <w:szCs w:val="22"/>
        </w:rPr>
        <w:lastRenderedPageBreak/>
        <w:drawing>
          <wp:inline distT="0" distB="0" distL="0" distR="0" wp14:anchorId="69510A38" wp14:editId="375E393D">
            <wp:extent cx="4400550" cy="2047875"/>
            <wp:effectExtent l="0" t="0" r="0"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583429" cy="2132981"/>
                    </a:xfrm>
                    <a:prstGeom prst="rect">
                      <a:avLst/>
                    </a:prstGeom>
                  </pic:spPr>
                </pic:pic>
              </a:graphicData>
            </a:graphic>
          </wp:inline>
        </w:drawing>
      </w:r>
    </w:p>
    <w:p w14:paraId="75F5BFC5" w14:textId="029BD61A" w:rsidR="0014795D" w:rsidRPr="0014795D" w:rsidRDefault="0014795D" w:rsidP="0014795D">
      <w:pPr>
        <w:pStyle w:val="Caption"/>
        <w:spacing w:line="360" w:lineRule="auto"/>
        <w:jc w:val="center"/>
        <w:rPr>
          <w:rFonts w:cs="Times New Roman"/>
          <w:sz w:val="22"/>
          <w:szCs w:val="22"/>
        </w:rPr>
      </w:pPr>
      <w:bookmarkStart w:id="15" w:name="_Toc57713166"/>
      <w:bookmarkStart w:id="16" w:name="_Toc57800304"/>
      <w:r w:rsidRPr="0014795D">
        <w:rPr>
          <w:rFonts w:cs="Times New Roman"/>
          <w:sz w:val="22"/>
          <w:szCs w:val="22"/>
        </w:rPr>
        <w:t xml:space="preserve">Figure </w:t>
      </w:r>
      <w:r w:rsidRPr="0014795D">
        <w:rPr>
          <w:rFonts w:cs="Times New Roman"/>
          <w:sz w:val="22"/>
          <w:szCs w:val="22"/>
        </w:rPr>
        <w:fldChar w:fldCharType="begin"/>
      </w:r>
      <w:r w:rsidRPr="0014795D">
        <w:rPr>
          <w:rFonts w:cs="Times New Roman"/>
          <w:sz w:val="22"/>
          <w:szCs w:val="22"/>
        </w:rPr>
        <w:instrText xml:space="preserve"> SEQ Figure \* ARABIC </w:instrText>
      </w:r>
      <w:r w:rsidRPr="0014795D">
        <w:rPr>
          <w:rFonts w:cs="Times New Roman"/>
          <w:sz w:val="22"/>
          <w:szCs w:val="22"/>
        </w:rPr>
        <w:fldChar w:fldCharType="separate"/>
      </w:r>
      <w:r w:rsidRPr="0014795D">
        <w:rPr>
          <w:rFonts w:cs="Times New Roman"/>
          <w:noProof/>
          <w:sz w:val="22"/>
          <w:szCs w:val="22"/>
        </w:rPr>
        <w:t>2</w:t>
      </w:r>
      <w:r w:rsidRPr="0014795D">
        <w:rPr>
          <w:rFonts w:cs="Times New Roman"/>
          <w:noProof/>
          <w:sz w:val="22"/>
          <w:szCs w:val="22"/>
        </w:rPr>
        <w:fldChar w:fldCharType="end"/>
      </w:r>
      <w:r>
        <w:rPr>
          <w:rFonts w:cs="Times New Roman"/>
          <w:noProof/>
          <w:sz w:val="22"/>
          <w:szCs w:val="22"/>
        </w:rPr>
        <w:t>.</w:t>
      </w:r>
      <w:r w:rsidRPr="0014795D">
        <w:rPr>
          <w:rFonts w:cs="Times New Roman"/>
          <w:sz w:val="22"/>
          <w:szCs w:val="22"/>
        </w:rPr>
        <w:t xml:space="preserve"> Test for p = 0.10</w:t>
      </w:r>
      <w:bookmarkEnd w:id="15"/>
      <w:bookmarkEnd w:id="16"/>
    </w:p>
    <w:p w14:paraId="6FCADB21" w14:textId="77777777" w:rsidR="0014795D" w:rsidRPr="0014795D" w:rsidRDefault="0014795D" w:rsidP="0014795D">
      <w:pPr>
        <w:spacing w:before="240" w:line="360" w:lineRule="auto"/>
        <w:rPr>
          <w:rFonts w:ascii="Times New Roman" w:hAnsi="Times New Roman" w:cs="Times New Roman"/>
          <w:b/>
          <w:bCs/>
          <w:sz w:val="22"/>
          <w:szCs w:val="22"/>
        </w:rPr>
      </w:pPr>
      <w:r w:rsidRPr="0014795D">
        <w:rPr>
          <w:rFonts w:ascii="Times New Roman" w:hAnsi="Times New Roman" w:cs="Times New Roman"/>
          <w:b/>
          <w:bCs/>
          <w:sz w:val="22"/>
          <w:szCs w:val="22"/>
        </w:rPr>
        <w:t>b) p = 0.01</w:t>
      </w:r>
    </w:p>
    <w:p w14:paraId="544576D9" w14:textId="77777777" w:rsidR="0014795D" w:rsidRPr="0014795D" w:rsidRDefault="0014795D" w:rsidP="0014795D">
      <w:pPr>
        <w:spacing w:line="360" w:lineRule="auto"/>
        <w:rPr>
          <w:rFonts w:ascii="Times New Roman" w:hAnsi="Times New Roman" w:cs="Times New Roman"/>
          <w:sz w:val="22"/>
          <w:szCs w:val="22"/>
        </w:rPr>
      </w:pPr>
      <w:r w:rsidRPr="0014795D">
        <w:rPr>
          <w:rFonts w:ascii="Times New Roman" w:hAnsi="Times New Roman" w:cs="Times New Roman"/>
          <w:sz w:val="22"/>
          <w:szCs w:val="22"/>
        </w:rPr>
        <w:t xml:space="preserve">For the value of significance 0.01, the same technique is used. The value which is evaluated from the result is: </w:t>
      </w:r>
    </w:p>
    <w:p w14:paraId="07ED5866" w14:textId="7D5F6E28" w:rsidR="0014795D" w:rsidRPr="0014795D" w:rsidRDefault="0014795D" w:rsidP="0014795D">
      <w:pPr>
        <w:spacing w:line="360" w:lineRule="auto"/>
        <w:rPr>
          <w:rFonts w:ascii="Times New Roman" w:hAnsi="Times New Roman" w:cs="Times New Roman"/>
          <w:sz w:val="22"/>
          <w:szCs w:val="22"/>
        </w:rPr>
      </w:pPr>
      <w:r w:rsidRPr="0014795D">
        <w:rPr>
          <w:rFonts w:ascii="Times New Roman" w:hAnsi="Times New Roman" w:cs="Times New Roman"/>
          <w:sz w:val="22"/>
          <w:szCs w:val="22"/>
        </w:rPr>
        <w:t>1)  That if the t stat value is smaller than the critical two-tail value, the null hypothes</w:t>
      </w:r>
      <w:r w:rsidR="00874ED5">
        <w:rPr>
          <w:rFonts w:ascii="Times New Roman" w:hAnsi="Times New Roman" w:cs="Times New Roman"/>
          <w:sz w:val="22"/>
          <w:szCs w:val="22"/>
        </w:rPr>
        <w:t>e</w:t>
      </w:r>
      <w:r w:rsidRPr="0014795D">
        <w:rPr>
          <w:rFonts w:ascii="Times New Roman" w:hAnsi="Times New Roman" w:cs="Times New Roman"/>
          <w:sz w:val="22"/>
          <w:szCs w:val="22"/>
        </w:rPr>
        <w:t xml:space="preserve">s cannot be rejected. Here the value of t stat is -0.2988 which is smaller than the two-tail value which is 2.626 so that </w:t>
      </w:r>
      <w:r w:rsidR="00874ED5">
        <w:rPr>
          <w:rFonts w:ascii="Times New Roman" w:hAnsi="Times New Roman" w:cs="Times New Roman"/>
          <w:sz w:val="22"/>
          <w:szCs w:val="22"/>
        </w:rPr>
        <w:t>the null hypotheses</w:t>
      </w:r>
      <w:r w:rsidRPr="0014795D">
        <w:rPr>
          <w:rFonts w:ascii="Times New Roman" w:hAnsi="Times New Roman" w:cs="Times New Roman"/>
          <w:sz w:val="22"/>
          <w:szCs w:val="22"/>
        </w:rPr>
        <w:t xml:space="preserve"> cannot be rejected and the null hypothes</w:t>
      </w:r>
      <w:r w:rsidR="00874ED5">
        <w:rPr>
          <w:rFonts w:ascii="Times New Roman" w:hAnsi="Times New Roman" w:cs="Times New Roman"/>
          <w:sz w:val="22"/>
          <w:szCs w:val="22"/>
        </w:rPr>
        <w:t>e</w:t>
      </w:r>
      <w:r w:rsidRPr="0014795D">
        <w:rPr>
          <w:rFonts w:ascii="Times New Roman" w:hAnsi="Times New Roman" w:cs="Times New Roman"/>
          <w:sz w:val="22"/>
          <w:szCs w:val="22"/>
        </w:rPr>
        <w:t xml:space="preserve">s is performed. </w:t>
      </w:r>
    </w:p>
    <w:p w14:paraId="3764F44E" w14:textId="77777777" w:rsidR="0014795D" w:rsidRPr="0014795D" w:rsidRDefault="0014795D" w:rsidP="0014795D">
      <w:pPr>
        <w:spacing w:line="360" w:lineRule="auto"/>
        <w:rPr>
          <w:rFonts w:ascii="Times New Roman" w:hAnsi="Times New Roman" w:cs="Times New Roman"/>
          <w:sz w:val="22"/>
          <w:szCs w:val="22"/>
        </w:rPr>
      </w:pPr>
      <w:r w:rsidRPr="0014795D">
        <w:rPr>
          <w:rFonts w:ascii="Times New Roman" w:hAnsi="Times New Roman" w:cs="Times New Roman"/>
          <w:sz w:val="22"/>
          <w:szCs w:val="22"/>
        </w:rPr>
        <w:t>2)  It is seen that if the p two-tail value is larger than the value of the significance, the null value cannot be rejected. Here the p two-tail value which is 0.765 which is greater than the value of alpha which is 0.10, then the null hypotheses cannot be rejected (</w:t>
      </w:r>
      <w:proofErr w:type="spellStart"/>
      <w:r w:rsidRPr="0014795D">
        <w:rPr>
          <w:rFonts w:ascii="Times New Roman" w:hAnsi="Times New Roman" w:cs="Times New Roman"/>
          <w:sz w:val="22"/>
          <w:szCs w:val="22"/>
        </w:rPr>
        <w:t>Zaiontz</w:t>
      </w:r>
      <w:proofErr w:type="spellEnd"/>
      <w:r w:rsidRPr="0014795D">
        <w:rPr>
          <w:rFonts w:ascii="Times New Roman" w:hAnsi="Times New Roman" w:cs="Times New Roman"/>
          <w:sz w:val="22"/>
          <w:szCs w:val="22"/>
        </w:rPr>
        <w:t xml:space="preserve"> n.d.). </w:t>
      </w:r>
    </w:p>
    <w:p w14:paraId="36FD3778" w14:textId="77777777" w:rsidR="0014795D" w:rsidRPr="0014795D" w:rsidRDefault="0014795D" w:rsidP="0014795D">
      <w:pPr>
        <w:keepNext/>
        <w:spacing w:before="240" w:line="360" w:lineRule="auto"/>
        <w:rPr>
          <w:rFonts w:ascii="Times New Roman" w:hAnsi="Times New Roman" w:cs="Times New Roman"/>
          <w:sz w:val="22"/>
          <w:szCs w:val="22"/>
        </w:rPr>
      </w:pPr>
      <w:r w:rsidRPr="0014795D">
        <w:rPr>
          <w:rFonts w:ascii="Times New Roman" w:hAnsi="Times New Roman" w:cs="Times New Roman"/>
          <w:noProof/>
          <w:sz w:val="22"/>
          <w:szCs w:val="22"/>
        </w:rPr>
        <w:drawing>
          <wp:inline distT="0" distB="0" distL="0" distR="0" wp14:anchorId="174F56BA" wp14:editId="1F3E1F24">
            <wp:extent cx="4635500" cy="2340472"/>
            <wp:effectExtent l="0" t="0" r="0" b="317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770933" cy="2408853"/>
                    </a:xfrm>
                    <a:prstGeom prst="rect">
                      <a:avLst/>
                    </a:prstGeom>
                  </pic:spPr>
                </pic:pic>
              </a:graphicData>
            </a:graphic>
          </wp:inline>
        </w:drawing>
      </w:r>
    </w:p>
    <w:p w14:paraId="2B45B5FC" w14:textId="08E9610B" w:rsidR="0014795D" w:rsidRPr="0014795D" w:rsidRDefault="00F1062D" w:rsidP="00F1062D">
      <w:pPr>
        <w:pStyle w:val="Caption"/>
        <w:spacing w:line="360" w:lineRule="auto"/>
        <w:rPr>
          <w:rFonts w:cs="Times New Roman"/>
          <w:sz w:val="22"/>
          <w:szCs w:val="22"/>
        </w:rPr>
      </w:pPr>
      <w:bookmarkStart w:id="17" w:name="_Toc57713167"/>
      <w:bookmarkStart w:id="18" w:name="_Toc57800305"/>
      <w:r>
        <w:rPr>
          <w:rFonts w:cs="Times New Roman"/>
          <w:sz w:val="22"/>
          <w:szCs w:val="22"/>
        </w:rPr>
        <w:t xml:space="preserve">                                           </w:t>
      </w:r>
      <w:r w:rsidR="0014795D" w:rsidRPr="0014795D">
        <w:rPr>
          <w:rFonts w:cs="Times New Roman"/>
          <w:sz w:val="22"/>
          <w:szCs w:val="22"/>
        </w:rPr>
        <w:t xml:space="preserve">Figure </w:t>
      </w:r>
      <w:r w:rsidR="0014795D" w:rsidRPr="0014795D">
        <w:rPr>
          <w:rFonts w:cs="Times New Roman"/>
          <w:sz w:val="22"/>
          <w:szCs w:val="22"/>
        </w:rPr>
        <w:fldChar w:fldCharType="begin"/>
      </w:r>
      <w:r w:rsidR="0014795D" w:rsidRPr="0014795D">
        <w:rPr>
          <w:rFonts w:cs="Times New Roman"/>
          <w:sz w:val="22"/>
          <w:szCs w:val="22"/>
        </w:rPr>
        <w:instrText xml:space="preserve"> SEQ Figure \* ARABIC </w:instrText>
      </w:r>
      <w:r w:rsidR="0014795D" w:rsidRPr="0014795D">
        <w:rPr>
          <w:rFonts w:cs="Times New Roman"/>
          <w:sz w:val="22"/>
          <w:szCs w:val="22"/>
        </w:rPr>
        <w:fldChar w:fldCharType="separate"/>
      </w:r>
      <w:r w:rsidR="0014795D" w:rsidRPr="0014795D">
        <w:rPr>
          <w:rFonts w:cs="Times New Roman"/>
          <w:noProof/>
          <w:sz w:val="22"/>
          <w:szCs w:val="22"/>
        </w:rPr>
        <w:t>3</w:t>
      </w:r>
      <w:r w:rsidR="0014795D" w:rsidRPr="0014795D">
        <w:rPr>
          <w:rFonts w:cs="Times New Roman"/>
          <w:noProof/>
          <w:sz w:val="22"/>
          <w:szCs w:val="22"/>
        </w:rPr>
        <w:fldChar w:fldCharType="end"/>
      </w:r>
      <w:r w:rsidR="0014795D">
        <w:rPr>
          <w:rFonts w:cs="Times New Roman"/>
          <w:noProof/>
          <w:sz w:val="22"/>
          <w:szCs w:val="22"/>
        </w:rPr>
        <w:t>.</w:t>
      </w:r>
      <w:r w:rsidR="0014795D" w:rsidRPr="0014795D">
        <w:rPr>
          <w:rFonts w:cs="Times New Roman"/>
          <w:sz w:val="22"/>
          <w:szCs w:val="22"/>
        </w:rPr>
        <w:t xml:space="preserve"> Test for p = 0.</w:t>
      </w:r>
      <w:bookmarkEnd w:id="17"/>
      <w:bookmarkEnd w:id="18"/>
      <w:r w:rsidR="0014795D">
        <w:rPr>
          <w:rFonts w:cs="Times New Roman"/>
          <w:sz w:val="22"/>
          <w:szCs w:val="22"/>
        </w:rPr>
        <w:t>01</w:t>
      </w:r>
    </w:p>
    <w:p w14:paraId="084CF53C" w14:textId="77777777" w:rsidR="00B565ED" w:rsidRDefault="00B565ED" w:rsidP="00F1062D">
      <w:pPr>
        <w:spacing w:line="360" w:lineRule="auto"/>
        <w:rPr>
          <w:rFonts w:ascii="Times New Roman" w:hAnsi="Times New Roman" w:cs="Times New Roman"/>
          <w:b/>
          <w:bCs/>
          <w:sz w:val="22"/>
          <w:szCs w:val="22"/>
        </w:rPr>
      </w:pPr>
    </w:p>
    <w:p w14:paraId="47F6D6D9" w14:textId="77777777" w:rsidR="00B565ED" w:rsidRDefault="00B565ED" w:rsidP="00F1062D">
      <w:pPr>
        <w:spacing w:line="360" w:lineRule="auto"/>
        <w:rPr>
          <w:rFonts w:ascii="Times New Roman" w:hAnsi="Times New Roman" w:cs="Times New Roman"/>
          <w:b/>
          <w:bCs/>
          <w:sz w:val="22"/>
          <w:szCs w:val="22"/>
        </w:rPr>
      </w:pPr>
    </w:p>
    <w:p w14:paraId="1BA15855" w14:textId="77777777" w:rsidR="00B565ED" w:rsidRDefault="00B565ED" w:rsidP="00F1062D">
      <w:pPr>
        <w:spacing w:line="360" w:lineRule="auto"/>
        <w:rPr>
          <w:rFonts w:ascii="Times New Roman" w:hAnsi="Times New Roman" w:cs="Times New Roman"/>
          <w:b/>
          <w:bCs/>
          <w:sz w:val="22"/>
          <w:szCs w:val="22"/>
        </w:rPr>
      </w:pPr>
    </w:p>
    <w:p w14:paraId="35E84B54" w14:textId="77777777" w:rsidR="00B565ED" w:rsidRDefault="00B565ED" w:rsidP="00F1062D">
      <w:pPr>
        <w:spacing w:line="360" w:lineRule="auto"/>
        <w:rPr>
          <w:rFonts w:ascii="Times New Roman" w:hAnsi="Times New Roman" w:cs="Times New Roman"/>
          <w:b/>
          <w:bCs/>
          <w:sz w:val="22"/>
          <w:szCs w:val="22"/>
        </w:rPr>
      </w:pPr>
    </w:p>
    <w:p w14:paraId="01750AD7" w14:textId="77777777" w:rsidR="00B565ED" w:rsidRDefault="00B565ED" w:rsidP="00F1062D">
      <w:pPr>
        <w:spacing w:line="360" w:lineRule="auto"/>
        <w:rPr>
          <w:rFonts w:ascii="Times New Roman" w:hAnsi="Times New Roman" w:cs="Times New Roman"/>
          <w:b/>
          <w:bCs/>
          <w:sz w:val="22"/>
          <w:szCs w:val="22"/>
        </w:rPr>
      </w:pPr>
    </w:p>
    <w:p w14:paraId="7940239E" w14:textId="2B9EAD8F" w:rsidR="0014795D" w:rsidRPr="00F1062D" w:rsidRDefault="0014795D" w:rsidP="00F1062D">
      <w:pPr>
        <w:spacing w:line="360" w:lineRule="auto"/>
        <w:rPr>
          <w:rFonts w:ascii="Times New Roman" w:hAnsi="Times New Roman" w:cs="Times New Roman"/>
          <w:sz w:val="22"/>
          <w:szCs w:val="22"/>
        </w:rPr>
      </w:pPr>
      <w:r w:rsidRPr="0014795D">
        <w:rPr>
          <w:rFonts w:ascii="Times New Roman" w:hAnsi="Times New Roman" w:cs="Times New Roman"/>
          <w:b/>
          <w:bCs/>
          <w:sz w:val="22"/>
          <w:szCs w:val="22"/>
        </w:rPr>
        <w:lastRenderedPageBreak/>
        <w:t>c) p = 0.02</w:t>
      </w:r>
    </w:p>
    <w:p w14:paraId="2CA36E31" w14:textId="3A0BD4DA" w:rsidR="0014795D" w:rsidRPr="0014795D" w:rsidRDefault="0014795D" w:rsidP="0014795D">
      <w:pPr>
        <w:spacing w:line="360" w:lineRule="auto"/>
        <w:rPr>
          <w:rFonts w:ascii="Times New Roman" w:hAnsi="Times New Roman" w:cs="Times New Roman"/>
          <w:sz w:val="22"/>
          <w:szCs w:val="22"/>
        </w:rPr>
      </w:pPr>
      <w:r w:rsidRPr="0014795D">
        <w:rPr>
          <w:rFonts w:ascii="Times New Roman" w:hAnsi="Times New Roman" w:cs="Times New Roman"/>
          <w:sz w:val="22"/>
          <w:szCs w:val="22"/>
        </w:rPr>
        <w:t>For the significance value p = 0.02, the two-sample assuming unequal variances is done, where the ages of the white patient and BAME people are compared. It is found after the hypothes</w:t>
      </w:r>
      <w:r w:rsidR="00874ED5">
        <w:rPr>
          <w:rFonts w:ascii="Times New Roman" w:hAnsi="Times New Roman" w:cs="Times New Roman"/>
          <w:sz w:val="22"/>
          <w:szCs w:val="22"/>
        </w:rPr>
        <w:t>e</w:t>
      </w:r>
      <w:r w:rsidRPr="0014795D">
        <w:rPr>
          <w:rFonts w:ascii="Times New Roman" w:hAnsi="Times New Roman" w:cs="Times New Roman"/>
          <w:sz w:val="22"/>
          <w:szCs w:val="22"/>
        </w:rPr>
        <w:t>s that:</w:t>
      </w:r>
    </w:p>
    <w:p w14:paraId="14C72924" w14:textId="0DDFF6C0" w:rsidR="0014795D" w:rsidRPr="0014795D" w:rsidRDefault="0014795D" w:rsidP="0014795D">
      <w:pPr>
        <w:spacing w:line="360" w:lineRule="auto"/>
        <w:rPr>
          <w:rFonts w:ascii="Times New Roman" w:hAnsi="Times New Roman" w:cs="Times New Roman"/>
          <w:sz w:val="22"/>
          <w:szCs w:val="22"/>
        </w:rPr>
      </w:pPr>
      <w:r w:rsidRPr="0014795D">
        <w:rPr>
          <w:rFonts w:ascii="Times New Roman" w:hAnsi="Times New Roman" w:cs="Times New Roman"/>
          <w:sz w:val="22"/>
          <w:szCs w:val="22"/>
        </w:rPr>
        <w:t xml:space="preserve">1) If the value of t stat is less than the value of t critical two-tail value, then the </w:t>
      </w:r>
      <w:r w:rsidR="00874ED5">
        <w:rPr>
          <w:rFonts w:ascii="Times New Roman" w:hAnsi="Times New Roman" w:cs="Times New Roman"/>
          <w:sz w:val="22"/>
          <w:szCs w:val="22"/>
        </w:rPr>
        <w:t>n</w:t>
      </w:r>
      <w:r w:rsidRPr="0014795D">
        <w:rPr>
          <w:rFonts w:ascii="Times New Roman" w:hAnsi="Times New Roman" w:cs="Times New Roman"/>
          <w:sz w:val="22"/>
          <w:szCs w:val="22"/>
        </w:rPr>
        <w:t>ull hypothes</w:t>
      </w:r>
      <w:r w:rsidR="00874ED5">
        <w:rPr>
          <w:rFonts w:ascii="Times New Roman" w:hAnsi="Times New Roman" w:cs="Times New Roman"/>
          <w:sz w:val="22"/>
          <w:szCs w:val="22"/>
        </w:rPr>
        <w:t>e</w:t>
      </w:r>
      <w:r w:rsidRPr="0014795D">
        <w:rPr>
          <w:rFonts w:ascii="Times New Roman" w:hAnsi="Times New Roman" w:cs="Times New Roman"/>
          <w:sz w:val="22"/>
          <w:szCs w:val="22"/>
        </w:rPr>
        <w:t xml:space="preserve">s cannot be rejected. So, from the result, it can be observed that -0.2988 is less than 2.365 so the null hypothesis is not avoided. </w:t>
      </w:r>
    </w:p>
    <w:p w14:paraId="37820DAA" w14:textId="155C0092" w:rsidR="0014795D" w:rsidRPr="0014795D" w:rsidRDefault="0014795D" w:rsidP="0014795D">
      <w:pPr>
        <w:spacing w:line="360" w:lineRule="auto"/>
        <w:rPr>
          <w:rFonts w:ascii="Times New Roman" w:hAnsi="Times New Roman" w:cs="Times New Roman"/>
          <w:sz w:val="22"/>
          <w:szCs w:val="22"/>
        </w:rPr>
      </w:pPr>
      <w:r w:rsidRPr="0014795D">
        <w:rPr>
          <w:rFonts w:ascii="Times New Roman" w:hAnsi="Times New Roman" w:cs="Times New Roman"/>
          <w:sz w:val="22"/>
          <w:szCs w:val="22"/>
        </w:rPr>
        <w:t xml:space="preserve">2) Also, it is also stated that, if the value of the probability of two-tail is greater than the significance value, from the observations it is seen that the 0.765 is greater than 0.02 then it can be seen that </w:t>
      </w:r>
      <w:r w:rsidR="00E65932">
        <w:rPr>
          <w:rFonts w:ascii="Times New Roman" w:hAnsi="Times New Roman" w:cs="Times New Roman"/>
          <w:sz w:val="22"/>
          <w:szCs w:val="22"/>
        </w:rPr>
        <w:t>null hypotheses</w:t>
      </w:r>
      <w:r w:rsidRPr="0014795D">
        <w:rPr>
          <w:rFonts w:ascii="Times New Roman" w:hAnsi="Times New Roman" w:cs="Times New Roman"/>
          <w:sz w:val="22"/>
          <w:szCs w:val="22"/>
        </w:rPr>
        <w:t xml:space="preserve"> will not be rejected (</w:t>
      </w:r>
      <w:proofErr w:type="spellStart"/>
      <w:r w:rsidRPr="0014795D">
        <w:rPr>
          <w:rFonts w:ascii="Times New Roman" w:hAnsi="Times New Roman" w:cs="Times New Roman"/>
          <w:sz w:val="22"/>
          <w:szCs w:val="22"/>
        </w:rPr>
        <w:t>Zaiontz</w:t>
      </w:r>
      <w:proofErr w:type="spellEnd"/>
      <w:r w:rsidRPr="0014795D">
        <w:rPr>
          <w:rFonts w:ascii="Times New Roman" w:hAnsi="Times New Roman" w:cs="Times New Roman"/>
          <w:sz w:val="22"/>
          <w:szCs w:val="22"/>
        </w:rPr>
        <w:t xml:space="preserve"> n.d.). </w:t>
      </w:r>
    </w:p>
    <w:p w14:paraId="13530675" w14:textId="77777777" w:rsidR="0014795D" w:rsidRPr="0014795D" w:rsidRDefault="0014795D" w:rsidP="0014795D">
      <w:pPr>
        <w:keepNext/>
        <w:spacing w:before="240" w:line="360" w:lineRule="auto"/>
        <w:rPr>
          <w:rFonts w:ascii="Times New Roman" w:hAnsi="Times New Roman" w:cs="Times New Roman"/>
          <w:sz w:val="22"/>
          <w:szCs w:val="22"/>
        </w:rPr>
      </w:pPr>
      <w:r w:rsidRPr="0014795D">
        <w:rPr>
          <w:rFonts w:ascii="Times New Roman" w:hAnsi="Times New Roman" w:cs="Times New Roman"/>
          <w:noProof/>
          <w:sz w:val="22"/>
          <w:szCs w:val="22"/>
        </w:rPr>
        <w:drawing>
          <wp:inline distT="0" distB="0" distL="0" distR="0" wp14:anchorId="0ABC7023" wp14:editId="7D95CA45">
            <wp:extent cx="5003800" cy="2518145"/>
            <wp:effectExtent l="0" t="0" r="635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097992" cy="2565547"/>
                    </a:xfrm>
                    <a:prstGeom prst="rect">
                      <a:avLst/>
                    </a:prstGeom>
                  </pic:spPr>
                </pic:pic>
              </a:graphicData>
            </a:graphic>
          </wp:inline>
        </w:drawing>
      </w:r>
    </w:p>
    <w:p w14:paraId="732B65DB" w14:textId="3AA1EFF2" w:rsidR="0014795D" w:rsidRPr="0014795D" w:rsidRDefault="00F1062D" w:rsidP="00F1062D">
      <w:pPr>
        <w:pStyle w:val="Caption"/>
        <w:spacing w:line="360" w:lineRule="auto"/>
        <w:rPr>
          <w:rFonts w:cs="Times New Roman"/>
          <w:sz w:val="22"/>
          <w:szCs w:val="22"/>
        </w:rPr>
      </w:pPr>
      <w:bookmarkStart w:id="19" w:name="_Toc57713168"/>
      <w:bookmarkStart w:id="20" w:name="_Toc57800306"/>
      <w:r>
        <w:rPr>
          <w:rFonts w:cs="Times New Roman"/>
          <w:sz w:val="22"/>
          <w:szCs w:val="22"/>
        </w:rPr>
        <w:t xml:space="preserve">                                                </w:t>
      </w:r>
      <w:r w:rsidR="0014795D" w:rsidRPr="0014795D">
        <w:rPr>
          <w:rFonts w:cs="Times New Roman"/>
          <w:sz w:val="22"/>
          <w:szCs w:val="22"/>
        </w:rPr>
        <w:t xml:space="preserve">Figure </w:t>
      </w:r>
      <w:r w:rsidR="0014795D" w:rsidRPr="0014795D">
        <w:rPr>
          <w:rFonts w:cs="Times New Roman"/>
          <w:sz w:val="22"/>
          <w:szCs w:val="22"/>
        </w:rPr>
        <w:fldChar w:fldCharType="begin"/>
      </w:r>
      <w:r w:rsidR="0014795D" w:rsidRPr="0014795D">
        <w:rPr>
          <w:rFonts w:cs="Times New Roman"/>
          <w:sz w:val="22"/>
          <w:szCs w:val="22"/>
        </w:rPr>
        <w:instrText xml:space="preserve"> SEQ Figure \* ARABIC </w:instrText>
      </w:r>
      <w:r w:rsidR="0014795D" w:rsidRPr="0014795D">
        <w:rPr>
          <w:rFonts w:cs="Times New Roman"/>
          <w:sz w:val="22"/>
          <w:szCs w:val="22"/>
        </w:rPr>
        <w:fldChar w:fldCharType="separate"/>
      </w:r>
      <w:r w:rsidR="0014795D" w:rsidRPr="0014795D">
        <w:rPr>
          <w:rFonts w:cs="Times New Roman"/>
          <w:noProof/>
          <w:sz w:val="22"/>
          <w:szCs w:val="22"/>
        </w:rPr>
        <w:t>4</w:t>
      </w:r>
      <w:r w:rsidR="0014795D" w:rsidRPr="0014795D">
        <w:rPr>
          <w:rFonts w:cs="Times New Roman"/>
          <w:noProof/>
          <w:sz w:val="22"/>
          <w:szCs w:val="22"/>
        </w:rPr>
        <w:fldChar w:fldCharType="end"/>
      </w:r>
      <w:r w:rsidR="0014795D" w:rsidRPr="0014795D">
        <w:rPr>
          <w:rFonts w:cs="Times New Roman"/>
          <w:sz w:val="22"/>
          <w:szCs w:val="22"/>
        </w:rPr>
        <w:t xml:space="preserve"> Test for p = 0.02</w:t>
      </w:r>
      <w:bookmarkEnd w:id="19"/>
      <w:bookmarkEnd w:id="20"/>
    </w:p>
    <w:p w14:paraId="4D629F5D" w14:textId="61754E1C" w:rsidR="00F1062D" w:rsidRDefault="0014795D" w:rsidP="00F1062D">
      <w:pPr>
        <w:spacing w:line="360" w:lineRule="auto"/>
        <w:rPr>
          <w:rFonts w:ascii="Times New Roman" w:hAnsi="Times New Roman" w:cs="Times New Roman"/>
          <w:sz w:val="22"/>
          <w:szCs w:val="22"/>
          <w:shd w:val="clear" w:color="auto" w:fill="FFFFFF"/>
        </w:rPr>
      </w:pPr>
      <w:r w:rsidRPr="0014795D">
        <w:rPr>
          <w:rFonts w:ascii="Times New Roman" w:hAnsi="Times New Roman" w:cs="Times New Roman"/>
          <w:sz w:val="22"/>
          <w:szCs w:val="22"/>
        </w:rPr>
        <w:t>(</w:t>
      </w:r>
      <w:r w:rsidRPr="0014795D">
        <w:rPr>
          <w:rFonts w:ascii="Times New Roman" w:hAnsi="Times New Roman" w:cs="Times New Roman"/>
          <w:sz w:val="22"/>
          <w:szCs w:val="22"/>
          <w:shd w:val="clear" w:color="auto" w:fill="FFFFFF"/>
        </w:rPr>
        <w:t>Sakai 2018)</w:t>
      </w:r>
      <w:bookmarkStart w:id="21" w:name="_Toc59288508"/>
    </w:p>
    <w:p w14:paraId="1EA1DDA8" w14:textId="77777777" w:rsidR="00F1062D" w:rsidRPr="00F1062D" w:rsidRDefault="00F1062D" w:rsidP="00F1062D">
      <w:pPr>
        <w:spacing w:line="360" w:lineRule="auto"/>
        <w:rPr>
          <w:rFonts w:ascii="Times New Roman" w:hAnsi="Times New Roman" w:cs="Times New Roman"/>
          <w:b/>
          <w:bCs/>
          <w:sz w:val="28"/>
          <w:szCs w:val="28"/>
          <w:shd w:val="clear" w:color="auto" w:fill="FFFFFF"/>
        </w:rPr>
      </w:pPr>
    </w:p>
    <w:p w14:paraId="07CA72BB" w14:textId="77777777" w:rsidR="00F1062D" w:rsidRDefault="00F1062D" w:rsidP="00F1062D">
      <w:pPr>
        <w:spacing w:line="360" w:lineRule="auto"/>
        <w:rPr>
          <w:rFonts w:ascii="Times New Roman" w:hAnsi="Times New Roman" w:cs="Times New Roman"/>
          <w:b/>
          <w:bCs/>
          <w:sz w:val="28"/>
          <w:szCs w:val="28"/>
        </w:rPr>
      </w:pPr>
    </w:p>
    <w:p w14:paraId="0CE71A59" w14:textId="77777777" w:rsidR="00B565ED" w:rsidRDefault="00B565ED" w:rsidP="00F1062D">
      <w:pPr>
        <w:spacing w:line="360" w:lineRule="auto"/>
        <w:rPr>
          <w:rFonts w:ascii="Times New Roman" w:hAnsi="Times New Roman" w:cs="Times New Roman"/>
          <w:b/>
          <w:bCs/>
          <w:sz w:val="28"/>
          <w:szCs w:val="28"/>
        </w:rPr>
      </w:pPr>
    </w:p>
    <w:p w14:paraId="78A4CE76" w14:textId="77777777" w:rsidR="00B565ED" w:rsidRDefault="00B565ED" w:rsidP="00F1062D">
      <w:pPr>
        <w:spacing w:line="360" w:lineRule="auto"/>
        <w:rPr>
          <w:rFonts w:ascii="Times New Roman" w:hAnsi="Times New Roman" w:cs="Times New Roman"/>
          <w:b/>
          <w:bCs/>
          <w:sz w:val="28"/>
          <w:szCs w:val="28"/>
        </w:rPr>
      </w:pPr>
    </w:p>
    <w:p w14:paraId="180D137F" w14:textId="77777777" w:rsidR="00B565ED" w:rsidRDefault="00B565ED" w:rsidP="00F1062D">
      <w:pPr>
        <w:spacing w:line="360" w:lineRule="auto"/>
        <w:rPr>
          <w:rFonts w:ascii="Times New Roman" w:hAnsi="Times New Roman" w:cs="Times New Roman"/>
          <w:b/>
          <w:bCs/>
          <w:sz w:val="28"/>
          <w:szCs w:val="28"/>
        </w:rPr>
      </w:pPr>
    </w:p>
    <w:p w14:paraId="63E8B97D" w14:textId="77777777" w:rsidR="00B565ED" w:rsidRDefault="00B565ED" w:rsidP="00F1062D">
      <w:pPr>
        <w:spacing w:line="360" w:lineRule="auto"/>
        <w:rPr>
          <w:rFonts w:ascii="Times New Roman" w:hAnsi="Times New Roman" w:cs="Times New Roman"/>
          <w:b/>
          <w:bCs/>
          <w:sz w:val="28"/>
          <w:szCs w:val="28"/>
        </w:rPr>
      </w:pPr>
    </w:p>
    <w:p w14:paraId="6F382834" w14:textId="77777777" w:rsidR="00B565ED" w:rsidRDefault="00B565ED" w:rsidP="00F1062D">
      <w:pPr>
        <w:spacing w:line="360" w:lineRule="auto"/>
        <w:rPr>
          <w:rFonts w:ascii="Times New Roman" w:hAnsi="Times New Roman" w:cs="Times New Roman"/>
          <w:b/>
          <w:bCs/>
          <w:sz w:val="28"/>
          <w:szCs w:val="28"/>
        </w:rPr>
      </w:pPr>
    </w:p>
    <w:p w14:paraId="26D8A30E" w14:textId="77777777" w:rsidR="00B565ED" w:rsidRDefault="00B565ED" w:rsidP="00F1062D">
      <w:pPr>
        <w:spacing w:line="360" w:lineRule="auto"/>
        <w:rPr>
          <w:rFonts w:ascii="Times New Roman" w:hAnsi="Times New Roman" w:cs="Times New Roman"/>
          <w:b/>
          <w:bCs/>
          <w:sz w:val="28"/>
          <w:szCs w:val="28"/>
        </w:rPr>
      </w:pPr>
    </w:p>
    <w:p w14:paraId="33B46962" w14:textId="77777777" w:rsidR="00B565ED" w:rsidRDefault="00B565ED" w:rsidP="00F1062D">
      <w:pPr>
        <w:spacing w:line="360" w:lineRule="auto"/>
        <w:rPr>
          <w:rFonts w:ascii="Times New Roman" w:hAnsi="Times New Roman" w:cs="Times New Roman"/>
          <w:b/>
          <w:bCs/>
          <w:sz w:val="28"/>
          <w:szCs w:val="28"/>
        </w:rPr>
      </w:pPr>
    </w:p>
    <w:p w14:paraId="2C5ACE51" w14:textId="77777777" w:rsidR="00B565ED" w:rsidRDefault="00B565ED" w:rsidP="00F1062D">
      <w:pPr>
        <w:spacing w:line="360" w:lineRule="auto"/>
        <w:rPr>
          <w:rFonts w:ascii="Times New Roman" w:hAnsi="Times New Roman" w:cs="Times New Roman"/>
          <w:b/>
          <w:bCs/>
          <w:sz w:val="28"/>
          <w:szCs w:val="28"/>
        </w:rPr>
      </w:pPr>
    </w:p>
    <w:p w14:paraId="382348FD" w14:textId="77777777" w:rsidR="00B565ED" w:rsidRDefault="00B565ED" w:rsidP="00F1062D">
      <w:pPr>
        <w:spacing w:line="360" w:lineRule="auto"/>
        <w:rPr>
          <w:rFonts w:ascii="Times New Roman" w:hAnsi="Times New Roman" w:cs="Times New Roman"/>
          <w:b/>
          <w:bCs/>
          <w:sz w:val="28"/>
          <w:szCs w:val="28"/>
        </w:rPr>
      </w:pPr>
    </w:p>
    <w:p w14:paraId="7745EB94" w14:textId="32A9D37E" w:rsidR="00F1062D" w:rsidRDefault="00F1062D" w:rsidP="00F1062D">
      <w:pPr>
        <w:spacing w:line="360" w:lineRule="auto"/>
        <w:rPr>
          <w:rFonts w:ascii="Times New Roman" w:hAnsi="Times New Roman" w:cs="Times New Roman"/>
          <w:b/>
          <w:bCs/>
          <w:sz w:val="28"/>
          <w:szCs w:val="28"/>
        </w:rPr>
      </w:pPr>
      <w:r w:rsidRPr="00F1062D">
        <w:rPr>
          <w:rFonts w:ascii="Times New Roman" w:hAnsi="Times New Roman" w:cs="Times New Roman"/>
          <w:b/>
          <w:bCs/>
          <w:sz w:val="28"/>
          <w:szCs w:val="28"/>
        </w:rPr>
        <w:lastRenderedPageBreak/>
        <w:t>Outliers in the Dataset</w:t>
      </w:r>
      <w:bookmarkEnd w:id="21"/>
    </w:p>
    <w:p w14:paraId="5DA4F6FB" w14:textId="77777777" w:rsidR="00F1062D" w:rsidRPr="00F1062D" w:rsidRDefault="00F1062D" w:rsidP="00F1062D">
      <w:pPr>
        <w:spacing w:line="360" w:lineRule="auto"/>
        <w:rPr>
          <w:rFonts w:ascii="Times New Roman" w:hAnsi="Times New Roman" w:cs="Times New Roman"/>
          <w:b/>
          <w:bCs/>
          <w:sz w:val="28"/>
          <w:szCs w:val="28"/>
          <w:shd w:val="clear" w:color="auto" w:fill="FFFFFF"/>
        </w:rPr>
      </w:pPr>
    </w:p>
    <w:p w14:paraId="506B8447" w14:textId="77777777" w:rsidR="00F1062D" w:rsidRPr="00F1062D" w:rsidRDefault="00F1062D" w:rsidP="00F1062D">
      <w:pPr>
        <w:spacing w:line="360" w:lineRule="auto"/>
        <w:rPr>
          <w:rFonts w:ascii="Times New Roman" w:hAnsi="Times New Roman" w:cs="Times New Roman"/>
          <w:b/>
          <w:bCs/>
        </w:rPr>
      </w:pPr>
      <w:r w:rsidRPr="00F1062D">
        <w:rPr>
          <w:rFonts w:ascii="Times New Roman" w:hAnsi="Times New Roman" w:cs="Times New Roman"/>
          <w:b/>
          <w:bCs/>
        </w:rPr>
        <w:t>Outliers and their impact:</w:t>
      </w:r>
    </w:p>
    <w:p w14:paraId="47BE66D8" w14:textId="4D905356" w:rsidR="00F1062D" w:rsidRDefault="00F1062D" w:rsidP="00F1062D">
      <w:pPr>
        <w:spacing w:line="360" w:lineRule="auto"/>
        <w:rPr>
          <w:rFonts w:ascii="Times New Roman" w:hAnsi="Times New Roman" w:cs="Times New Roman"/>
          <w:sz w:val="22"/>
          <w:szCs w:val="22"/>
        </w:rPr>
      </w:pPr>
      <w:r w:rsidRPr="00F1062D">
        <w:rPr>
          <w:rFonts w:ascii="Times New Roman" w:hAnsi="Times New Roman" w:cs="Times New Roman"/>
          <w:sz w:val="22"/>
          <w:szCs w:val="22"/>
        </w:rPr>
        <w:t>It is the data value which is very different from other value, either it is too high or too low. They are also some unusual or different value in the Dataset. They interrupt the test and leads to unsatisfied findings. They can lead to unsignificant results if the value of statistical analys</w:t>
      </w:r>
      <w:r w:rsidR="00E65932">
        <w:rPr>
          <w:rFonts w:ascii="Times New Roman" w:hAnsi="Times New Roman" w:cs="Times New Roman"/>
          <w:sz w:val="22"/>
          <w:szCs w:val="22"/>
        </w:rPr>
        <w:t>e</w:t>
      </w:r>
      <w:r w:rsidRPr="00F1062D">
        <w:rPr>
          <w:rFonts w:ascii="Times New Roman" w:hAnsi="Times New Roman" w:cs="Times New Roman"/>
          <w:sz w:val="22"/>
          <w:szCs w:val="22"/>
        </w:rPr>
        <w:t>s differs in mean and the standard deviation. It should be done before performing any test.</w:t>
      </w:r>
    </w:p>
    <w:p w14:paraId="2780D90D" w14:textId="77777777" w:rsidR="00F1062D" w:rsidRPr="00F1062D" w:rsidRDefault="00F1062D" w:rsidP="00F1062D">
      <w:pPr>
        <w:spacing w:line="360" w:lineRule="auto"/>
        <w:rPr>
          <w:rFonts w:ascii="Times New Roman" w:hAnsi="Times New Roman" w:cs="Times New Roman"/>
          <w:sz w:val="22"/>
          <w:szCs w:val="22"/>
        </w:rPr>
      </w:pPr>
    </w:p>
    <w:p w14:paraId="6E7C3825" w14:textId="15138372" w:rsidR="00F1062D" w:rsidRDefault="00F1062D" w:rsidP="00F1062D">
      <w:pPr>
        <w:spacing w:line="360" w:lineRule="auto"/>
        <w:rPr>
          <w:rFonts w:ascii="Times New Roman" w:hAnsi="Times New Roman" w:cs="Times New Roman"/>
          <w:sz w:val="22"/>
          <w:szCs w:val="22"/>
        </w:rPr>
      </w:pPr>
      <w:r w:rsidRPr="00F1062D">
        <w:rPr>
          <w:rFonts w:ascii="Times New Roman" w:hAnsi="Times New Roman" w:cs="Times New Roman"/>
          <w:sz w:val="22"/>
          <w:szCs w:val="22"/>
        </w:rPr>
        <w:t xml:space="preserve">In the test which is being done, t-test there is no outliers as all the values are under 20-50 and no unusual value, the mean and the standard deviation are also of significant changes, they don’t have any high difference between the means and the standard deviations. So, the presence of outliers is already detected and found no outliers. </w:t>
      </w:r>
    </w:p>
    <w:p w14:paraId="28A656FA" w14:textId="77777777" w:rsidR="00F1062D" w:rsidRPr="00F1062D" w:rsidRDefault="00F1062D" w:rsidP="00F1062D">
      <w:pPr>
        <w:spacing w:line="360" w:lineRule="auto"/>
        <w:rPr>
          <w:rFonts w:ascii="Times New Roman" w:hAnsi="Times New Roman" w:cs="Times New Roman"/>
          <w:sz w:val="22"/>
          <w:szCs w:val="22"/>
        </w:rPr>
      </w:pPr>
    </w:p>
    <w:p w14:paraId="2E82CED1" w14:textId="1F803BA5" w:rsidR="00F1062D" w:rsidRDefault="00F1062D" w:rsidP="00F1062D">
      <w:pPr>
        <w:spacing w:line="360" w:lineRule="auto"/>
        <w:rPr>
          <w:rFonts w:ascii="Times New Roman" w:hAnsi="Times New Roman" w:cs="Times New Roman"/>
          <w:sz w:val="22"/>
          <w:szCs w:val="22"/>
        </w:rPr>
      </w:pPr>
      <w:r w:rsidRPr="00F1062D">
        <w:rPr>
          <w:rFonts w:ascii="Times New Roman" w:hAnsi="Times New Roman" w:cs="Times New Roman"/>
          <w:sz w:val="22"/>
          <w:szCs w:val="22"/>
        </w:rPr>
        <w:t>If in case any outliers found they can be dealt with some methods:</w:t>
      </w:r>
    </w:p>
    <w:p w14:paraId="157CFA17" w14:textId="77777777" w:rsidR="00E65932" w:rsidRPr="00F1062D" w:rsidRDefault="00E65932" w:rsidP="00F1062D">
      <w:pPr>
        <w:spacing w:line="360" w:lineRule="auto"/>
        <w:rPr>
          <w:rFonts w:ascii="Times New Roman" w:hAnsi="Times New Roman" w:cs="Times New Roman"/>
          <w:sz w:val="22"/>
          <w:szCs w:val="22"/>
        </w:rPr>
      </w:pPr>
    </w:p>
    <w:p w14:paraId="371063F7" w14:textId="2543B47C" w:rsidR="00F1062D" w:rsidRPr="00F1062D" w:rsidRDefault="00F1062D" w:rsidP="00F1062D">
      <w:pPr>
        <w:spacing w:line="360" w:lineRule="auto"/>
        <w:rPr>
          <w:rFonts w:ascii="Times New Roman" w:hAnsi="Times New Roman" w:cs="Times New Roman"/>
          <w:sz w:val="22"/>
          <w:szCs w:val="22"/>
        </w:rPr>
      </w:pPr>
      <w:r>
        <w:rPr>
          <w:rFonts w:ascii="Times New Roman" w:hAnsi="Times New Roman" w:cs="Times New Roman"/>
          <w:sz w:val="22"/>
          <w:szCs w:val="22"/>
        </w:rPr>
        <w:t>1.</w:t>
      </w:r>
      <w:r w:rsidRPr="00F1062D">
        <w:rPr>
          <w:rFonts w:ascii="Times New Roman" w:hAnsi="Times New Roman" w:cs="Times New Roman"/>
          <w:sz w:val="22"/>
          <w:szCs w:val="22"/>
        </w:rPr>
        <w:t xml:space="preserve">Sorting the Data: Data can be sorted to find out the outliers in the given Set of the Data. The Ascending and Descending order of the Dataset will give the exceptionally low or </w:t>
      </w:r>
      <w:r w:rsidR="00E65932">
        <w:rPr>
          <w:rFonts w:ascii="Times New Roman" w:hAnsi="Times New Roman" w:cs="Times New Roman"/>
          <w:sz w:val="22"/>
          <w:szCs w:val="22"/>
        </w:rPr>
        <w:t>h</w:t>
      </w:r>
      <w:r w:rsidRPr="00F1062D">
        <w:rPr>
          <w:rFonts w:ascii="Times New Roman" w:hAnsi="Times New Roman" w:cs="Times New Roman"/>
          <w:sz w:val="22"/>
          <w:szCs w:val="22"/>
        </w:rPr>
        <w:t xml:space="preserve">igh values of the Data. </w:t>
      </w:r>
    </w:p>
    <w:p w14:paraId="4802AD16" w14:textId="77777777" w:rsidR="00F1062D" w:rsidRDefault="00F1062D" w:rsidP="00F1062D">
      <w:pPr>
        <w:spacing w:line="360" w:lineRule="auto"/>
        <w:rPr>
          <w:rFonts w:ascii="Times New Roman" w:hAnsi="Times New Roman" w:cs="Times New Roman"/>
          <w:sz w:val="22"/>
          <w:szCs w:val="22"/>
        </w:rPr>
      </w:pPr>
    </w:p>
    <w:p w14:paraId="4D50FCB1" w14:textId="316FC420" w:rsidR="00F1062D" w:rsidRDefault="00F1062D" w:rsidP="00F1062D">
      <w:pPr>
        <w:spacing w:line="360" w:lineRule="auto"/>
        <w:rPr>
          <w:rFonts w:ascii="Times New Roman" w:hAnsi="Times New Roman" w:cs="Times New Roman"/>
          <w:sz w:val="22"/>
          <w:szCs w:val="22"/>
        </w:rPr>
      </w:pPr>
      <w:r>
        <w:rPr>
          <w:rFonts w:ascii="Times New Roman" w:hAnsi="Times New Roman" w:cs="Times New Roman"/>
          <w:sz w:val="22"/>
          <w:szCs w:val="22"/>
        </w:rPr>
        <w:t>2.</w:t>
      </w:r>
      <w:r w:rsidRPr="00F1062D">
        <w:rPr>
          <w:rFonts w:ascii="Times New Roman" w:hAnsi="Times New Roman" w:cs="Times New Roman"/>
          <w:sz w:val="22"/>
          <w:szCs w:val="22"/>
        </w:rPr>
        <w:t xml:space="preserve"> Make graphs of the Given Data: The graph like scatter plots, histogram or boxplots can easily highlight the Data which is different and puts it in the different location. </w:t>
      </w:r>
    </w:p>
    <w:p w14:paraId="27C3D99E" w14:textId="77777777" w:rsidR="00E65932" w:rsidRPr="00F1062D" w:rsidRDefault="00E65932" w:rsidP="00F1062D">
      <w:pPr>
        <w:spacing w:line="360" w:lineRule="auto"/>
        <w:rPr>
          <w:rFonts w:ascii="Times New Roman" w:hAnsi="Times New Roman" w:cs="Times New Roman"/>
          <w:sz w:val="22"/>
          <w:szCs w:val="22"/>
        </w:rPr>
      </w:pPr>
    </w:p>
    <w:p w14:paraId="36FAE758" w14:textId="67180C23" w:rsidR="00F1062D" w:rsidRDefault="00F1062D" w:rsidP="00F1062D">
      <w:pPr>
        <w:spacing w:line="360" w:lineRule="auto"/>
        <w:rPr>
          <w:rFonts w:ascii="Times New Roman" w:hAnsi="Times New Roman" w:cs="Times New Roman"/>
          <w:sz w:val="22"/>
          <w:szCs w:val="22"/>
        </w:rPr>
      </w:pPr>
      <w:r w:rsidRPr="00F1062D">
        <w:rPr>
          <w:rFonts w:ascii="Times New Roman" w:hAnsi="Times New Roman" w:cs="Times New Roman"/>
          <w:sz w:val="22"/>
          <w:szCs w:val="22"/>
        </w:rPr>
        <w:t xml:space="preserve">3. Calculating the </w:t>
      </w:r>
      <w:r w:rsidR="00E65932">
        <w:rPr>
          <w:rFonts w:ascii="Times New Roman" w:hAnsi="Times New Roman" w:cs="Times New Roman"/>
          <w:sz w:val="22"/>
          <w:szCs w:val="22"/>
        </w:rPr>
        <w:t>Z-</w:t>
      </w:r>
      <w:r w:rsidRPr="00F1062D">
        <w:rPr>
          <w:rFonts w:ascii="Times New Roman" w:hAnsi="Times New Roman" w:cs="Times New Roman"/>
          <w:sz w:val="22"/>
          <w:szCs w:val="22"/>
        </w:rPr>
        <w:t xml:space="preserve">score: Calculation of Z-score can identify the unusualness of the Data in the normal distribution of the Data. Z score of any observation can be calculated by taking the raw measurement and subtracting the mean from that value and dividing it by the standard deviation. The </w:t>
      </w:r>
      <w:r w:rsidR="00E65932">
        <w:rPr>
          <w:rFonts w:ascii="Times New Roman" w:hAnsi="Times New Roman" w:cs="Times New Roman"/>
          <w:sz w:val="22"/>
          <w:szCs w:val="22"/>
        </w:rPr>
        <w:t>Z</w:t>
      </w:r>
      <w:r w:rsidRPr="00F1062D">
        <w:rPr>
          <w:rFonts w:ascii="Times New Roman" w:hAnsi="Times New Roman" w:cs="Times New Roman"/>
          <w:sz w:val="22"/>
          <w:szCs w:val="22"/>
        </w:rPr>
        <w:t xml:space="preserve">-score would be high for the higher values and low for lower values and the outlier can be identified. </w:t>
      </w:r>
    </w:p>
    <w:p w14:paraId="603F8C6C" w14:textId="77777777" w:rsidR="00F1062D" w:rsidRPr="00F1062D" w:rsidRDefault="00F1062D" w:rsidP="00F1062D">
      <w:pPr>
        <w:spacing w:line="360" w:lineRule="auto"/>
        <w:rPr>
          <w:rFonts w:ascii="Times New Roman" w:hAnsi="Times New Roman" w:cs="Times New Roman"/>
          <w:sz w:val="22"/>
          <w:szCs w:val="22"/>
        </w:rPr>
      </w:pPr>
    </w:p>
    <w:p w14:paraId="600B5EF5" w14:textId="58AFF148" w:rsidR="00F1062D" w:rsidRDefault="00F1062D" w:rsidP="00F1062D">
      <w:pPr>
        <w:spacing w:line="360" w:lineRule="auto"/>
        <w:rPr>
          <w:rFonts w:ascii="Times New Roman" w:hAnsi="Times New Roman" w:cs="Times New Roman"/>
          <w:sz w:val="22"/>
          <w:szCs w:val="22"/>
        </w:rPr>
      </w:pPr>
      <w:r w:rsidRPr="00F1062D">
        <w:rPr>
          <w:rFonts w:ascii="Times New Roman" w:hAnsi="Times New Roman" w:cs="Times New Roman"/>
          <w:sz w:val="22"/>
          <w:szCs w:val="22"/>
        </w:rPr>
        <w:t>4. Using the hypothes</w:t>
      </w:r>
      <w:r w:rsidR="00E65932">
        <w:rPr>
          <w:rFonts w:ascii="Times New Roman" w:hAnsi="Times New Roman" w:cs="Times New Roman"/>
          <w:sz w:val="22"/>
          <w:szCs w:val="22"/>
        </w:rPr>
        <w:t>e</w:t>
      </w:r>
      <w:r w:rsidRPr="00F1062D">
        <w:rPr>
          <w:rFonts w:ascii="Times New Roman" w:hAnsi="Times New Roman" w:cs="Times New Roman"/>
          <w:sz w:val="22"/>
          <w:szCs w:val="22"/>
        </w:rPr>
        <w:t xml:space="preserve">s test: This test was been used in this report for testing the variation of infection rates in between BAME and WHITE patients. If the p-value is less than the </w:t>
      </w:r>
      <w:r w:rsidR="00E65932">
        <w:rPr>
          <w:rFonts w:ascii="Times New Roman" w:hAnsi="Times New Roman" w:cs="Times New Roman"/>
          <w:sz w:val="22"/>
          <w:szCs w:val="22"/>
        </w:rPr>
        <w:t>s</w:t>
      </w:r>
      <w:r w:rsidRPr="00F1062D">
        <w:rPr>
          <w:rFonts w:ascii="Times New Roman" w:hAnsi="Times New Roman" w:cs="Times New Roman"/>
          <w:sz w:val="22"/>
          <w:szCs w:val="22"/>
        </w:rPr>
        <w:t xml:space="preserve">ignificance values, then it can be seen that the </w:t>
      </w:r>
      <w:r w:rsidR="00E65932">
        <w:rPr>
          <w:rFonts w:ascii="Times New Roman" w:hAnsi="Times New Roman" w:cs="Times New Roman"/>
          <w:sz w:val="22"/>
          <w:szCs w:val="22"/>
        </w:rPr>
        <w:t>n</w:t>
      </w:r>
      <w:r w:rsidRPr="00F1062D">
        <w:rPr>
          <w:rFonts w:ascii="Times New Roman" w:hAnsi="Times New Roman" w:cs="Times New Roman"/>
          <w:sz w:val="22"/>
          <w:szCs w:val="22"/>
        </w:rPr>
        <w:t xml:space="preserve">ull values are rejected and conclude that there is a value which is Outlier. In our case p-value is greater than the </w:t>
      </w:r>
      <w:r w:rsidR="00E65932">
        <w:rPr>
          <w:rFonts w:ascii="Times New Roman" w:hAnsi="Times New Roman" w:cs="Times New Roman"/>
          <w:sz w:val="22"/>
          <w:szCs w:val="22"/>
        </w:rPr>
        <w:t>s</w:t>
      </w:r>
      <w:r w:rsidRPr="00F1062D">
        <w:rPr>
          <w:rFonts w:ascii="Times New Roman" w:hAnsi="Times New Roman" w:cs="Times New Roman"/>
          <w:sz w:val="22"/>
          <w:szCs w:val="22"/>
        </w:rPr>
        <w:t xml:space="preserve">ignificance value that means there is no Outlier (Frost n.d.). </w:t>
      </w:r>
      <w:bookmarkStart w:id="22" w:name="_Toc59288509"/>
    </w:p>
    <w:p w14:paraId="4970B0A7" w14:textId="77777777" w:rsidR="00F1062D" w:rsidRDefault="00F1062D" w:rsidP="00F1062D">
      <w:pPr>
        <w:spacing w:line="360" w:lineRule="auto"/>
        <w:rPr>
          <w:rFonts w:ascii="Times New Roman" w:hAnsi="Times New Roman" w:cs="Times New Roman"/>
          <w:sz w:val="22"/>
          <w:szCs w:val="22"/>
        </w:rPr>
      </w:pPr>
    </w:p>
    <w:p w14:paraId="4566FC0D" w14:textId="77777777" w:rsidR="00F1062D" w:rsidRDefault="00F1062D" w:rsidP="00F1062D">
      <w:pPr>
        <w:spacing w:line="360" w:lineRule="auto"/>
        <w:rPr>
          <w:rFonts w:ascii="Times New Roman" w:hAnsi="Times New Roman" w:cs="Times New Roman"/>
          <w:sz w:val="22"/>
          <w:szCs w:val="22"/>
        </w:rPr>
      </w:pPr>
    </w:p>
    <w:p w14:paraId="2BA139B5" w14:textId="77777777" w:rsidR="00B565ED" w:rsidRDefault="00B565ED" w:rsidP="00F1062D">
      <w:pPr>
        <w:spacing w:line="360" w:lineRule="auto"/>
        <w:rPr>
          <w:rFonts w:ascii="Times New Roman" w:hAnsi="Times New Roman" w:cs="Times New Roman"/>
          <w:b/>
          <w:bCs/>
          <w:sz w:val="28"/>
          <w:szCs w:val="28"/>
        </w:rPr>
      </w:pPr>
    </w:p>
    <w:p w14:paraId="33479D10" w14:textId="77777777" w:rsidR="00B565ED" w:rsidRDefault="00B565ED" w:rsidP="00F1062D">
      <w:pPr>
        <w:spacing w:line="360" w:lineRule="auto"/>
        <w:rPr>
          <w:rFonts w:ascii="Times New Roman" w:hAnsi="Times New Roman" w:cs="Times New Roman"/>
          <w:b/>
          <w:bCs/>
          <w:sz w:val="28"/>
          <w:szCs w:val="28"/>
        </w:rPr>
      </w:pPr>
    </w:p>
    <w:p w14:paraId="745E8C2E" w14:textId="77777777" w:rsidR="00B565ED" w:rsidRDefault="00B565ED" w:rsidP="00F1062D">
      <w:pPr>
        <w:spacing w:line="360" w:lineRule="auto"/>
        <w:rPr>
          <w:rFonts w:ascii="Times New Roman" w:hAnsi="Times New Roman" w:cs="Times New Roman"/>
          <w:b/>
          <w:bCs/>
          <w:sz w:val="28"/>
          <w:szCs w:val="28"/>
        </w:rPr>
      </w:pPr>
    </w:p>
    <w:p w14:paraId="016CEA47" w14:textId="77777777" w:rsidR="00B565ED" w:rsidRDefault="00B565ED" w:rsidP="00F1062D">
      <w:pPr>
        <w:spacing w:line="360" w:lineRule="auto"/>
        <w:rPr>
          <w:rFonts w:ascii="Times New Roman" w:hAnsi="Times New Roman" w:cs="Times New Roman"/>
          <w:b/>
          <w:bCs/>
          <w:sz w:val="28"/>
          <w:szCs w:val="28"/>
        </w:rPr>
      </w:pPr>
    </w:p>
    <w:p w14:paraId="5E69ECAA" w14:textId="4B90B25C" w:rsidR="00F1062D" w:rsidRDefault="00F1062D" w:rsidP="00F1062D">
      <w:pPr>
        <w:spacing w:line="360" w:lineRule="auto"/>
        <w:rPr>
          <w:rFonts w:ascii="Times New Roman" w:hAnsi="Times New Roman" w:cs="Times New Roman"/>
          <w:b/>
          <w:bCs/>
          <w:sz w:val="28"/>
          <w:szCs w:val="28"/>
        </w:rPr>
      </w:pPr>
      <w:r w:rsidRPr="00F1062D">
        <w:rPr>
          <w:rFonts w:ascii="Times New Roman" w:hAnsi="Times New Roman" w:cs="Times New Roman"/>
          <w:b/>
          <w:bCs/>
          <w:sz w:val="28"/>
          <w:szCs w:val="28"/>
        </w:rPr>
        <w:t>Factors Affecting Hypothes</w:t>
      </w:r>
      <w:r w:rsidR="00E65932">
        <w:rPr>
          <w:rFonts w:ascii="Times New Roman" w:hAnsi="Times New Roman" w:cs="Times New Roman"/>
          <w:b/>
          <w:bCs/>
          <w:sz w:val="28"/>
          <w:szCs w:val="28"/>
        </w:rPr>
        <w:t>e</w:t>
      </w:r>
      <w:r w:rsidRPr="00F1062D">
        <w:rPr>
          <w:rFonts w:ascii="Times New Roman" w:hAnsi="Times New Roman" w:cs="Times New Roman"/>
          <w:b/>
          <w:bCs/>
          <w:sz w:val="28"/>
          <w:szCs w:val="28"/>
        </w:rPr>
        <w:t>s Testing</w:t>
      </w:r>
      <w:bookmarkEnd w:id="22"/>
    </w:p>
    <w:p w14:paraId="2DBE3FB9" w14:textId="77777777" w:rsidR="00F1062D" w:rsidRPr="00F1062D" w:rsidRDefault="00F1062D" w:rsidP="00F1062D">
      <w:pPr>
        <w:spacing w:line="360" w:lineRule="auto"/>
        <w:rPr>
          <w:rFonts w:ascii="Times New Roman" w:hAnsi="Times New Roman" w:cs="Times New Roman"/>
          <w:b/>
          <w:bCs/>
          <w:sz w:val="28"/>
          <w:szCs w:val="28"/>
        </w:rPr>
      </w:pPr>
    </w:p>
    <w:p w14:paraId="20A91AB0" w14:textId="77777777" w:rsidR="00F1062D" w:rsidRPr="00F1062D" w:rsidRDefault="00F1062D" w:rsidP="00F1062D">
      <w:pPr>
        <w:spacing w:line="360" w:lineRule="auto"/>
        <w:rPr>
          <w:rFonts w:ascii="Times New Roman" w:hAnsi="Times New Roman" w:cs="Times New Roman"/>
          <w:sz w:val="22"/>
          <w:szCs w:val="22"/>
        </w:rPr>
      </w:pPr>
      <w:r w:rsidRPr="00F1062D">
        <w:rPr>
          <w:rFonts w:ascii="Times New Roman" w:hAnsi="Times New Roman" w:cs="Times New Roman"/>
          <w:sz w:val="22"/>
          <w:szCs w:val="22"/>
        </w:rPr>
        <w:t>They are affected by these factors:</w:t>
      </w:r>
    </w:p>
    <w:p w14:paraId="12719F1E" w14:textId="2FA9670F" w:rsidR="00F1062D" w:rsidRDefault="00F1062D" w:rsidP="00F1062D">
      <w:pPr>
        <w:pStyle w:val="ListParagraph"/>
        <w:numPr>
          <w:ilvl w:val="0"/>
          <w:numId w:val="3"/>
        </w:numPr>
        <w:spacing w:after="160" w:line="360" w:lineRule="auto"/>
        <w:jc w:val="both"/>
        <w:rPr>
          <w:rFonts w:ascii="Times New Roman" w:hAnsi="Times New Roman" w:cs="Times New Roman"/>
          <w:sz w:val="22"/>
          <w:szCs w:val="22"/>
        </w:rPr>
      </w:pPr>
      <w:r w:rsidRPr="00F1062D">
        <w:rPr>
          <w:rFonts w:ascii="Times New Roman" w:hAnsi="Times New Roman" w:cs="Times New Roman"/>
          <w:sz w:val="22"/>
          <w:szCs w:val="22"/>
        </w:rPr>
        <w:t xml:space="preserve">Size of the sample (n): The power of the test will be greater if the sample size will be larger, for smaller sample the value and trend of the data is not that known. There must be big size of the sample. In the case which is been </w:t>
      </w:r>
      <w:r w:rsidR="00E65932" w:rsidRPr="00F1062D">
        <w:rPr>
          <w:rFonts w:ascii="Times New Roman" w:hAnsi="Times New Roman" w:cs="Times New Roman"/>
          <w:sz w:val="22"/>
          <w:szCs w:val="22"/>
        </w:rPr>
        <w:t>analysed</w:t>
      </w:r>
      <w:r w:rsidRPr="00F1062D">
        <w:rPr>
          <w:rFonts w:ascii="Times New Roman" w:hAnsi="Times New Roman" w:cs="Times New Roman"/>
          <w:sz w:val="22"/>
          <w:szCs w:val="22"/>
        </w:rPr>
        <w:t xml:space="preserve"> there is only 50 samples which is less and the test is not that effective because the less data cannot clarify the trend and pattern the particular dataset is following and that results in bad hypothes</w:t>
      </w:r>
      <w:r w:rsidR="00E65932">
        <w:rPr>
          <w:rFonts w:ascii="Times New Roman" w:hAnsi="Times New Roman" w:cs="Times New Roman"/>
          <w:sz w:val="22"/>
          <w:szCs w:val="22"/>
        </w:rPr>
        <w:t>e</w:t>
      </w:r>
      <w:r w:rsidRPr="00F1062D">
        <w:rPr>
          <w:rFonts w:ascii="Times New Roman" w:hAnsi="Times New Roman" w:cs="Times New Roman"/>
          <w:sz w:val="22"/>
          <w:szCs w:val="22"/>
        </w:rPr>
        <w:t xml:space="preserve">s testing and the null values are not rejected for the further in the testing process. </w:t>
      </w:r>
    </w:p>
    <w:p w14:paraId="16CE14B6" w14:textId="77777777" w:rsidR="00F1062D" w:rsidRPr="00F1062D" w:rsidRDefault="00F1062D" w:rsidP="00F1062D">
      <w:pPr>
        <w:pStyle w:val="ListParagraph"/>
        <w:spacing w:after="160" w:line="360" w:lineRule="auto"/>
        <w:jc w:val="both"/>
        <w:rPr>
          <w:rFonts w:ascii="Times New Roman" w:hAnsi="Times New Roman" w:cs="Times New Roman"/>
          <w:sz w:val="22"/>
          <w:szCs w:val="22"/>
        </w:rPr>
      </w:pPr>
    </w:p>
    <w:p w14:paraId="2BF1F8D3" w14:textId="2F593C23" w:rsidR="00F1062D" w:rsidRDefault="00F1062D" w:rsidP="00F1062D">
      <w:pPr>
        <w:pStyle w:val="ListParagraph"/>
        <w:numPr>
          <w:ilvl w:val="0"/>
          <w:numId w:val="3"/>
        </w:numPr>
        <w:spacing w:after="160" w:line="360" w:lineRule="auto"/>
        <w:jc w:val="both"/>
        <w:rPr>
          <w:rFonts w:ascii="Times New Roman" w:hAnsi="Times New Roman" w:cs="Times New Roman"/>
          <w:sz w:val="22"/>
          <w:szCs w:val="22"/>
        </w:rPr>
      </w:pPr>
      <w:r w:rsidRPr="00F1062D">
        <w:rPr>
          <w:rFonts w:ascii="Times New Roman" w:hAnsi="Times New Roman" w:cs="Times New Roman"/>
          <w:sz w:val="22"/>
          <w:szCs w:val="22"/>
        </w:rPr>
        <w:t xml:space="preserve">Level of Significance: This means that as lower the significance value, the power of the significance will be low. So, for lower values the acceptance region becomes bigger and then there will be less probability of rejecting the </w:t>
      </w:r>
      <w:r w:rsidR="00E65932">
        <w:rPr>
          <w:rFonts w:ascii="Times New Roman" w:hAnsi="Times New Roman" w:cs="Times New Roman"/>
          <w:sz w:val="22"/>
          <w:szCs w:val="22"/>
        </w:rPr>
        <w:t>n</w:t>
      </w:r>
      <w:r w:rsidRPr="00F1062D">
        <w:rPr>
          <w:rFonts w:ascii="Times New Roman" w:hAnsi="Times New Roman" w:cs="Times New Roman"/>
          <w:sz w:val="22"/>
          <w:szCs w:val="22"/>
        </w:rPr>
        <w:t xml:space="preserve">ull </w:t>
      </w:r>
      <w:r w:rsidR="00E65932">
        <w:rPr>
          <w:rFonts w:ascii="Times New Roman" w:hAnsi="Times New Roman" w:cs="Times New Roman"/>
          <w:sz w:val="22"/>
          <w:szCs w:val="22"/>
        </w:rPr>
        <w:t>h</w:t>
      </w:r>
      <w:r w:rsidRPr="00F1062D">
        <w:rPr>
          <w:rFonts w:ascii="Times New Roman" w:hAnsi="Times New Roman" w:cs="Times New Roman"/>
          <w:sz w:val="22"/>
          <w:szCs w:val="22"/>
        </w:rPr>
        <w:t>ypothes</w:t>
      </w:r>
      <w:r w:rsidR="00E65932">
        <w:rPr>
          <w:rFonts w:ascii="Times New Roman" w:hAnsi="Times New Roman" w:cs="Times New Roman"/>
          <w:sz w:val="22"/>
          <w:szCs w:val="22"/>
        </w:rPr>
        <w:t>e</w:t>
      </w:r>
      <w:r w:rsidRPr="00F1062D">
        <w:rPr>
          <w:rFonts w:ascii="Times New Roman" w:hAnsi="Times New Roman" w:cs="Times New Roman"/>
          <w:sz w:val="22"/>
          <w:szCs w:val="22"/>
        </w:rPr>
        <w:t>s. If the values are false and hypothes</w:t>
      </w:r>
      <w:r w:rsidR="00E65932">
        <w:rPr>
          <w:rFonts w:ascii="Times New Roman" w:hAnsi="Times New Roman" w:cs="Times New Roman"/>
          <w:sz w:val="22"/>
          <w:szCs w:val="22"/>
        </w:rPr>
        <w:t>e</w:t>
      </w:r>
      <w:r w:rsidRPr="00F1062D">
        <w:rPr>
          <w:rFonts w:ascii="Times New Roman" w:hAnsi="Times New Roman" w:cs="Times New Roman"/>
          <w:sz w:val="22"/>
          <w:szCs w:val="22"/>
        </w:rPr>
        <w:t>s is false, even then the null hypothes</w:t>
      </w:r>
      <w:r w:rsidR="00E65932">
        <w:rPr>
          <w:rFonts w:ascii="Times New Roman" w:hAnsi="Times New Roman" w:cs="Times New Roman"/>
          <w:sz w:val="22"/>
          <w:szCs w:val="22"/>
        </w:rPr>
        <w:t>e</w:t>
      </w:r>
      <w:r w:rsidRPr="00F1062D">
        <w:rPr>
          <w:rFonts w:ascii="Times New Roman" w:hAnsi="Times New Roman" w:cs="Times New Roman"/>
          <w:sz w:val="22"/>
          <w:szCs w:val="22"/>
        </w:rPr>
        <w:t xml:space="preserve">s will be hard to reject for lower values of significance. </w:t>
      </w:r>
    </w:p>
    <w:p w14:paraId="496C042F" w14:textId="77777777" w:rsidR="00F1062D" w:rsidRPr="00F1062D" w:rsidRDefault="00F1062D" w:rsidP="00F1062D">
      <w:pPr>
        <w:pStyle w:val="ListParagraph"/>
        <w:rPr>
          <w:rFonts w:ascii="Times New Roman" w:hAnsi="Times New Roman" w:cs="Times New Roman"/>
          <w:sz w:val="22"/>
          <w:szCs w:val="22"/>
        </w:rPr>
      </w:pPr>
    </w:p>
    <w:p w14:paraId="60EB997C" w14:textId="77777777" w:rsidR="00F1062D" w:rsidRPr="00F1062D" w:rsidRDefault="00F1062D" w:rsidP="00F1062D">
      <w:pPr>
        <w:pStyle w:val="ListParagraph"/>
        <w:spacing w:after="160" w:line="360" w:lineRule="auto"/>
        <w:jc w:val="both"/>
        <w:rPr>
          <w:rFonts w:ascii="Times New Roman" w:hAnsi="Times New Roman" w:cs="Times New Roman"/>
          <w:sz w:val="22"/>
          <w:szCs w:val="22"/>
        </w:rPr>
      </w:pPr>
    </w:p>
    <w:p w14:paraId="29FD3B3A" w14:textId="72E367C0" w:rsidR="00F1062D" w:rsidRDefault="00F1062D" w:rsidP="00F1062D">
      <w:pPr>
        <w:pStyle w:val="ListParagraph"/>
        <w:numPr>
          <w:ilvl w:val="0"/>
          <w:numId w:val="3"/>
        </w:numPr>
        <w:spacing w:after="160" w:line="360" w:lineRule="auto"/>
        <w:jc w:val="both"/>
        <w:rPr>
          <w:rFonts w:ascii="Times New Roman" w:hAnsi="Times New Roman" w:cs="Times New Roman"/>
          <w:sz w:val="22"/>
          <w:szCs w:val="22"/>
        </w:rPr>
      </w:pPr>
      <w:r w:rsidRPr="00F1062D">
        <w:rPr>
          <w:rFonts w:ascii="Times New Roman" w:hAnsi="Times New Roman" w:cs="Times New Roman"/>
          <w:sz w:val="22"/>
          <w:szCs w:val="22"/>
        </w:rPr>
        <w:t xml:space="preserve">True value parameter: It tells that if the difference between true value of the parameter and the specified value in the </w:t>
      </w:r>
      <w:r w:rsidR="00E65932">
        <w:rPr>
          <w:rFonts w:ascii="Times New Roman" w:hAnsi="Times New Roman" w:cs="Times New Roman"/>
          <w:sz w:val="22"/>
          <w:szCs w:val="22"/>
        </w:rPr>
        <w:t>n</w:t>
      </w:r>
      <w:r w:rsidRPr="00F1062D">
        <w:rPr>
          <w:rFonts w:ascii="Times New Roman" w:hAnsi="Times New Roman" w:cs="Times New Roman"/>
          <w:sz w:val="22"/>
          <w:szCs w:val="22"/>
        </w:rPr>
        <w:t>ull hypothes</w:t>
      </w:r>
      <w:r w:rsidR="00E65932">
        <w:rPr>
          <w:rFonts w:ascii="Times New Roman" w:hAnsi="Times New Roman" w:cs="Times New Roman"/>
          <w:sz w:val="22"/>
          <w:szCs w:val="22"/>
        </w:rPr>
        <w:t>e</w:t>
      </w:r>
      <w:r w:rsidRPr="00F1062D">
        <w:rPr>
          <w:rFonts w:ascii="Times New Roman" w:hAnsi="Times New Roman" w:cs="Times New Roman"/>
          <w:sz w:val="22"/>
          <w:szCs w:val="22"/>
        </w:rPr>
        <w:t>s, there will be more power in the hypothes</w:t>
      </w:r>
      <w:r w:rsidR="00E65932">
        <w:rPr>
          <w:rFonts w:ascii="Times New Roman" w:hAnsi="Times New Roman" w:cs="Times New Roman"/>
          <w:sz w:val="22"/>
          <w:szCs w:val="22"/>
        </w:rPr>
        <w:t>e</w:t>
      </w:r>
      <w:r w:rsidRPr="00F1062D">
        <w:rPr>
          <w:rFonts w:ascii="Times New Roman" w:hAnsi="Times New Roman" w:cs="Times New Roman"/>
          <w:sz w:val="22"/>
          <w:szCs w:val="22"/>
        </w:rPr>
        <w:t xml:space="preserve">s testing. The true value is being compared with the </w:t>
      </w:r>
      <w:r w:rsidR="00E65932">
        <w:rPr>
          <w:rFonts w:ascii="Times New Roman" w:hAnsi="Times New Roman" w:cs="Times New Roman"/>
          <w:sz w:val="22"/>
          <w:szCs w:val="22"/>
        </w:rPr>
        <w:t>n</w:t>
      </w:r>
      <w:r w:rsidRPr="00F1062D">
        <w:rPr>
          <w:rFonts w:ascii="Times New Roman" w:hAnsi="Times New Roman" w:cs="Times New Roman"/>
          <w:sz w:val="22"/>
          <w:szCs w:val="22"/>
        </w:rPr>
        <w:t>ull values. This should be maximized for better testing of the power of hypothes</w:t>
      </w:r>
      <w:r w:rsidR="00E65932">
        <w:rPr>
          <w:rFonts w:ascii="Times New Roman" w:hAnsi="Times New Roman" w:cs="Times New Roman"/>
          <w:sz w:val="22"/>
          <w:szCs w:val="22"/>
        </w:rPr>
        <w:t>e</w:t>
      </w:r>
      <w:r w:rsidRPr="00F1062D">
        <w:rPr>
          <w:rFonts w:ascii="Times New Roman" w:hAnsi="Times New Roman" w:cs="Times New Roman"/>
          <w:sz w:val="22"/>
          <w:szCs w:val="22"/>
        </w:rPr>
        <w:t>s testing (</w:t>
      </w:r>
      <w:proofErr w:type="spellStart"/>
      <w:r w:rsidRPr="00F1062D">
        <w:rPr>
          <w:rFonts w:ascii="Times New Roman" w:hAnsi="Times New Roman" w:cs="Times New Roman"/>
          <w:sz w:val="22"/>
          <w:szCs w:val="22"/>
        </w:rPr>
        <w:t>StatTrek</w:t>
      </w:r>
      <w:proofErr w:type="spellEnd"/>
      <w:r w:rsidRPr="00F1062D">
        <w:rPr>
          <w:rFonts w:ascii="Times New Roman" w:hAnsi="Times New Roman" w:cs="Times New Roman"/>
          <w:sz w:val="22"/>
          <w:szCs w:val="22"/>
        </w:rPr>
        <w:t xml:space="preserve"> n.d.). </w:t>
      </w:r>
      <w:bookmarkStart w:id="23" w:name="_Toc59288510"/>
    </w:p>
    <w:p w14:paraId="10F06A39" w14:textId="77777777" w:rsidR="00F1062D" w:rsidRDefault="00F1062D" w:rsidP="00F1062D">
      <w:pPr>
        <w:pStyle w:val="ListParagraph"/>
        <w:spacing w:after="160" w:line="360" w:lineRule="auto"/>
        <w:jc w:val="both"/>
        <w:rPr>
          <w:rFonts w:ascii="Times New Roman" w:hAnsi="Times New Roman" w:cs="Times New Roman"/>
          <w:sz w:val="22"/>
          <w:szCs w:val="22"/>
        </w:rPr>
      </w:pPr>
    </w:p>
    <w:p w14:paraId="5FD059ED" w14:textId="77777777" w:rsidR="00F1062D" w:rsidRDefault="00F1062D" w:rsidP="00F1062D">
      <w:pPr>
        <w:spacing w:after="160" w:line="360" w:lineRule="auto"/>
        <w:jc w:val="both"/>
      </w:pPr>
    </w:p>
    <w:p w14:paraId="1CECB216" w14:textId="77777777" w:rsidR="00F1062D" w:rsidRDefault="00F1062D" w:rsidP="00F1062D">
      <w:pPr>
        <w:spacing w:after="160" w:line="360" w:lineRule="auto"/>
        <w:jc w:val="both"/>
      </w:pPr>
    </w:p>
    <w:p w14:paraId="440E2A20" w14:textId="77777777" w:rsidR="00B565ED" w:rsidRDefault="00B565ED" w:rsidP="00F1062D">
      <w:pPr>
        <w:spacing w:after="160" w:line="360" w:lineRule="auto"/>
        <w:jc w:val="both"/>
        <w:rPr>
          <w:rFonts w:ascii="Times New Roman" w:hAnsi="Times New Roman" w:cs="Times New Roman"/>
          <w:b/>
          <w:bCs/>
          <w:sz w:val="28"/>
          <w:szCs w:val="28"/>
        </w:rPr>
      </w:pPr>
    </w:p>
    <w:p w14:paraId="47E4A063" w14:textId="77777777" w:rsidR="00B565ED" w:rsidRDefault="00B565ED" w:rsidP="00F1062D">
      <w:pPr>
        <w:spacing w:after="160" w:line="360" w:lineRule="auto"/>
        <w:jc w:val="both"/>
        <w:rPr>
          <w:rFonts w:ascii="Times New Roman" w:hAnsi="Times New Roman" w:cs="Times New Roman"/>
          <w:b/>
          <w:bCs/>
          <w:sz w:val="28"/>
          <w:szCs w:val="28"/>
        </w:rPr>
      </w:pPr>
    </w:p>
    <w:p w14:paraId="2CF861F5" w14:textId="77777777" w:rsidR="00B565ED" w:rsidRDefault="00B565ED" w:rsidP="00F1062D">
      <w:pPr>
        <w:spacing w:after="160" w:line="360" w:lineRule="auto"/>
        <w:jc w:val="both"/>
        <w:rPr>
          <w:rFonts w:ascii="Times New Roman" w:hAnsi="Times New Roman" w:cs="Times New Roman"/>
          <w:b/>
          <w:bCs/>
          <w:sz w:val="28"/>
          <w:szCs w:val="28"/>
        </w:rPr>
      </w:pPr>
    </w:p>
    <w:p w14:paraId="6374FD0E" w14:textId="77777777" w:rsidR="00B565ED" w:rsidRDefault="00B565ED" w:rsidP="00F1062D">
      <w:pPr>
        <w:spacing w:after="160" w:line="360" w:lineRule="auto"/>
        <w:jc w:val="both"/>
        <w:rPr>
          <w:rFonts w:ascii="Times New Roman" w:hAnsi="Times New Roman" w:cs="Times New Roman"/>
          <w:b/>
          <w:bCs/>
          <w:sz w:val="28"/>
          <w:szCs w:val="28"/>
        </w:rPr>
      </w:pPr>
    </w:p>
    <w:p w14:paraId="633BC197" w14:textId="77777777" w:rsidR="00B565ED" w:rsidRDefault="00B565ED" w:rsidP="00F1062D">
      <w:pPr>
        <w:spacing w:after="160" w:line="360" w:lineRule="auto"/>
        <w:jc w:val="both"/>
        <w:rPr>
          <w:rFonts w:ascii="Times New Roman" w:hAnsi="Times New Roman" w:cs="Times New Roman"/>
          <w:b/>
          <w:bCs/>
          <w:sz w:val="28"/>
          <w:szCs w:val="28"/>
        </w:rPr>
      </w:pPr>
    </w:p>
    <w:p w14:paraId="45FAE662" w14:textId="77777777" w:rsidR="00B565ED" w:rsidRDefault="00B565ED" w:rsidP="00F1062D">
      <w:pPr>
        <w:spacing w:after="160" w:line="360" w:lineRule="auto"/>
        <w:jc w:val="both"/>
        <w:rPr>
          <w:rFonts w:ascii="Times New Roman" w:hAnsi="Times New Roman" w:cs="Times New Roman"/>
          <w:b/>
          <w:bCs/>
          <w:sz w:val="28"/>
          <w:szCs w:val="28"/>
        </w:rPr>
      </w:pPr>
    </w:p>
    <w:p w14:paraId="151EE7AD" w14:textId="067EB538" w:rsidR="00F1062D" w:rsidRPr="00F1062D" w:rsidRDefault="00F1062D" w:rsidP="00F1062D">
      <w:pPr>
        <w:spacing w:after="160" w:line="360" w:lineRule="auto"/>
        <w:jc w:val="both"/>
        <w:rPr>
          <w:rFonts w:ascii="Times New Roman" w:hAnsi="Times New Roman" w:cs="Times New Roman"/>
          <w:b/>
          <w:bCs/>
          <w:sz w:val="28"/>
          <w:szCs w:val="28"/>
        </w:rPr>
      </w:pPr>
      <w:r w:rsidRPr="00F1062D">
        <w:rPr>
          <w:rFonts w:ascii="Times New Roman" w:hAnsi="Times New Roman" w:cs="Times New Roman"/>
          <w:b/>
          <w:bCs/>
          <w:sz w:val="28"/>
          <w:szCs w:val="28"/>
        </w:rPr>
        <w:t>Results</w:t>
      </w:r>
      <w:bookmarkEnd w:id="23"/>
    </w:p>
    <w:p w14:paraId="47B4592F" w14:textId="77777777" w:rsidR="00E65932" w:rsidRDefault="00F1062D" w:rsidP="00F1062D">
      <w:pPr>
        <w:spacing w:line="360" w:lineRule="auto"/>
        <w:rPr>
          <w:rFonts w:ascii="Times New Roman" w:hAnsi="Times New Roman" w:cs="Times New Roman"/>
          <w:sz w:val="22"/>
          <w:szCs w:val="22"/>
        </w:rPr>
      </w:pPr>
      <w:r w:rsidRPr="00F1062D">
        <w:rPr>
          <w:rFonts w:ascii="Times New Roman" w:hAnsi="Times New Roman" w:cs="Times New Roman"/>
          <w:sz w:val="22"/>
          <w:szCs w:val="22"/>
        </w:rPr>
        <w:t>From the three observations, it can be seen that both cases of t-stat and probability are tested</w:t>
      </w:r>
      <w:r w:rsidR="00E65932">
        <w:rPr>
          <w:rFonts w:ascii="Times New Roman" w:hAnsi="Times New Roman" w:cs="Times New Roman"/>
          <w:sz w:val="22"/>
          <w:szCs w:val="22"/>
        </w:rPr>
        <w:t xml:space="preserve"> </w:t>
      </w:r>
      <w:r w:rsidRPr="00F1062D">
        <w:rPr>
          <w:rFonts w:ascii="Times New Roman" w:hAnsi="Times New Roman" w:cs="Times New Roman"/>
          <w:sz w:val="22"/>
          <w:szCs w:val="22"/>
        </w:rPr>
        <w:t>and they have given the results that, the null hypothesis cannot be rejected. So, as a result, it can be found that the values of infection in both the communities in between various age groups, cannot be considered equal, the hypothesis which was made earlier that the infection rate is varying from the data it can be shown that</w:t>
      </w:r>
      <w:r w:rsidR="00E65932">
        <w:rPr>
          <w:rFonts w:ascii="Times New Roman" w:hAnsi="Times New Roman" w:cs="Times New Roman"/>
          <w:sz w:val="22"/>
          <w:szCs w:val="22"/>
        </w:rPr>
        <w:t xml:space="preserve"> that</w:t>
      </w:r>
      <w:r w:rsidRPr="00F1062D">
        <w:rPr>
          <w:rFonts w:ascii="Times New Roman" w:hAnsi="Times New Roman" w:cs="Times New Roman"/>
          <w:sz w:val="22"/>
          <w:szCs w:val="22"/>
        </w:rPr>
        <w:t xml:space="preserve"> was right and based on the null hypothes</w:t>
      </w:r>
      <w:r w:rsidR="00E65932">
        <w:rPr>
          <w:rFonts w:ascii="Times New Roman" w:hAnsi="Times New Roman" w:cs="Times New Roman"/>
          <w:sz w:val="22"/>
          <w:szCs w:val="22"/>
        </w:rPr>
        <w:t>e</w:t>
      </w:r>
      <w:r w:rsidRPr="00F1062D">
        <w:rPr>
          <w:rFonts w:ascii="Times New Roman" w:hAnsi="Times New Roman" w:cs="Times New Roman"/>
          <w:sz w:val="22"/>
          <w:szCs w:val="22"/>
        </w:rPr>
        <w:t>s, it can be assumed that the rate of infection in both the communities is varying and this proves the perception made earlier right which can be shown by the null hypothes</w:t>
      </w:r>
      <w:r w:rsidR="00E65932">
        <w:rPr>
          <w:rFonts w:ascii="Times New Roman" w:hAnsi="Times New Roman" w:cs="Times New Roman"/>
          <w:sz w:val="22"/>
          <w:szCs w:val="22"/>
        </w:rPr>
        <w:t>e</w:t>
      </w:r>
      <w:r w:rsidRPr="00F1062D">
        <w:rPr>
          <w:rFonts w:ascii="Times New Roman" w:hAnsi="Times New Roman" w:cs="Times New Roman"/>
          <w:sz w:val="22"/>
          <w:szCs w:val="22"/>
        </w:rPr>
        <w:t xml:space="preserve">s. </w:t>
      </w:r>
    </w:p>
    <w:p w14:paraId="48EB92DA" w14:textId="77777777" w:rsidR="008E4153" w:rsidRDefault="00F1062D" w:rsidP="00F1062D">
      <w:pPr>
        <w:spacing w:line="360" w:lineRule="auto"/>
        <w:rPr>
          <w:rFonts w:ascii="Times New Roman" w:hAnsi="Times New Roman" w:cs="Times New Roman"/>
          <w:sz w:val="22"/>
          <w:szCs w:val="22"/>
        </w:rPr>
      </w:pPr>
      <w:r w:rsidRPr="00F1062D">
        <w:rPr>
          <w:rFonts w:ascii="Times New Roman" w:hAnsi="Times New Roman" w:cs="Times New Roman"/>
          <w:sz w:val="22"/>
          <w:szCs w:val="22"/>
        </w:rPr>
        <w:t>There is no outlier detected as all values related to the age is in between 20-50, only thing which can affect the hypothes</w:t>
      </w:r>
      <w:r w:rsidR="008E4153">
        <w:rPr>
          <w:rFonts w:ascii="Times New Roman" w:hAnsi="Times New Roman" w:cs="Times New Roman"/>
          <w:sz w:val="22"/>
          <w:szCs w:val="22"/>
        </w:rPr>
        <w:t>e</w:t>
      </w:r>
      <w:r w:rsidRPr="00F1062D">
        <w:rPr>
          <w:rFonts w:ascii="Times New Roman" w:hAnsi="Times New Roman" w:cs="Times New Roman"/>
          <w:sz w:val="22"/>
          <w:szCs w:val="22"/>
        </w:rPr>
        <w:t>s test is the size of the Dataset.</w:t>
      </w:r>
    </w:p>
    <w:p w14:paraId="5DAAA639" w14:textId="7AD4410A" w:rsidR="00F1062D" w:rsidRPr="00F1062D" w:rsidRDefault="00F1062D" w:rsidP="00F1062D">
      <w:pPr>
        <w:spacing w:line="360" w:lineRule="auto"/>
        <w:rPr>
          <w:rFonts w:ascii="Times New Roman" w:hAnsi="Times New Roman" w:cs="Times New Roman"/>
          <w:sz w:val="22"/>
          <w:szCs w:val="22"/>
        </w:rPr>
      </w:pPr>
      <w:r w:rsidRPr="00F1062D">
        <w:rPr>
          <w:rFonts w:ascii="Times New Roman" w:hAnsi="Times New Roman" w:cs="Times New Roman"/>
          <w:sz w:val="22"/>
          <w:szCs w:val="22"/>
        </w:rPr>
        <w:t xml:space="preserve"> The result shows the truthfulness is there in each significance level</w:t>
      </w:r>
      <w:r w:rsidR="008E4153">
        <w:rPr>
          <w:rFonts w:ascii="Times New Roman" w:hAnsi="Times New Roman" w:cs="Times New Roman"/>
          <w:sz w:val="22"/>
          <w:szCs w:val="22"/>
        </w:rPr>
        <w:t xml:space="preserve"> </w:t>
      </w:r>
      <w:r w:rsidRPr="00F1062D">
        <w:rPr>
          <w:rFonts w:ascii="Times New Roman" w:hAnsi="Times New Roman" w:cs="Times New Roman"/>
          <w:sz w:val="22"/>
          <w:szCs w:val="22"/>
        </w:rPr>
        <w:t xml:space="preserve">and better for the highest significance level p=0.10. </w:t>
      </w:r>
    </w:p>
    <w:p w14:paraId="2BA6D62B" w14:textId="77777777" w:rsidR="00F1062D" w:rsidRPr="00F1062D" w:rsidRDefault="00F1062D" w:rsidP="00F1062D">
      <w:pPr>
        <w:spacing w:after="160" w:line="360" w:lineRule="auto"/>
        <w:jc w:val="both"/>
        <w:rPr>
          <w:rFonts w:ascii="Times New Roman" w:hAnsi="Times New Roman" w:cs="Times New Roman"/>
          <w:sz w:val="22"/>
          <w:szCs w:val="22"/>
        </w:rPr>
      </w:pPr>
    </w:p>
    <w:p w14:paraId="65EE9B16" w14:textId="77777777" w:rsidR="00F1062D" w:rsidRDefault="00F1062D" w:rsidP="00F1062D">
      <w:pPr>
        <w:spacing w:line="360" w:lineRule="auto"/>
        <w:rPr>
          <w:rFonts w:ascii="Times New Roman" w:hAnsi="Times New Roman" w:cs="Times New Roman"/>
          <w:sz w:val="22"/>
          <w:szCs w:val="22"/>
        </w:rPr>
      </w:pPr>
    </w:p>
    <w:p w14:paraId="38E23D98" w14:textId="5A61CEB4" w:rsidR="00F1062D" w:rsidRDefault="00F1062D" w:rsidP="00F1062D">
      <w:pPr>
        <w:spacing w:line="360" w:lineRule="auto"/>
        <w:rPr>
          <w:rFonts w:ascii="Times New Roman" w:hAnsi="Times New Roman" w:cs="Times New Roman"/>
          <w:sz w:val="22"/>
          <w:szCs w:val="22"/>
        </w:rPr>
      </w:pPr>
    </w:p>
    <w:p w14:paraId="7543B690" w14:textId="77777777" w:rsidR="00F1062D" w:rsidRPr="00F1062D" w:rsidRDefault="00F1062D" w:rsidP="00F1062D">
      <w:pPr>
        <w:spacing w:line="360" w:lineRule="auto"/>
        <w:rPr>
          <w:rFonts w:ascii="Times New Roman" w:hAnsi="Times New Roman" w:cs="Times New Roman"/>
          <w:sz w:val="22"/>
          <w:szCs w:val="22"/>
        </w:rPr>
      </w:pPr>
    </w:p>
    <w:p w14:paraId="74518AC7" w14:textId="77777777" w:rsidR="00F1062D" w:rsidRPr="00F1062D" w:rsidRDefault="00F1062D" w:rsidP="00F1062D">
      <w:pPr>
        <w:spacing w:line="360" w:lineRule="auto"/>
        <w:rPr>
          <w:rFonts w:ascii="Times New Roman" w:hAnsi="Times New Roman" w:cs="Times New Roman"/>
          <w:sz w:val="22"/>
          <w:szCs w:val="22"/>
          <w:shd w:val="clear" w:color="auto" w:fill="FFFFFF"/>
        </w:rPr>
      </w:pPr>
    </w:p>
    <w:p w14:paraId="001EB8D4" w14:textId="77777777" w:rsidR="007271CD" w:rsidRDefault="007271CD" w:rsidP="007271CD">
      <w:pPr>
        <w:spacing w:line="360" w:lineRule="auto"/>
        <w:rPr>
          <w:rFonts w:ascii="Times New Roman" w:hAnsi="Times New Roman" w:cs="Times New Roman"/>
          <w:sz w:val="22"/>
          <w:szCs w:val="22"/>
          <w:shd w:val="clear" w:color="auto" w:fill="FFFFFF"/>
        </w:rPr>
      </w:pPr>
      <w:bookmarkStart w:id="24" w:name="_Toc59288511"/>
    </w:p>
    <w:p w14:paraId="20C61231" w14:textId="77777777" w:rsidR="007271CD" w:rsidRDefault="007271CD" w:rsidP="007271CD">
      <w:pPr>
        <w:spacing w:line="360" w:lineRule="auto"/>
        <w:rPr>
          <w:rFonts w:ascii="Times New Roman" w:hAnsi="Times New Roman" w:cs="Times New Roman"/>
          <w:sz w:val="22"/>
          <w:szCs w:val="22"/>
          <w:shd w:val="clear" w:color="auto" w:fill="FFFFFF"/>
        </w:rPr>
      </w:pPr>
    </w:p>
    <w:p w14:paraId="53506E1D" w14:textId="77777777" w:rsidR="007271CD" w:rsidRDefault="007271CD" w:rsidP="007271CD">
      <w:pPr>
        <w:spacing w:line="360" w:lineRule="auto"/>
        <w:rPr>
          <w:rFonts w:ascii="Times New Roman" w:hAnsi="Times New Roman" w:cs="Times New Roman"/>
          <w:sz w:val="22"/>
          <w:szCs w:val="22"/>
          <w:shd w:val="clear" w:color="auto" w:fill="FFFFFF"/>
        </w:rPr>
      </w:pPr>
    </w:p>
    <w:p w14:paraId="5DDA5D40" w14:textId="77777777" w:rsidR="007271CD" w:rsidRDefault="007271CD" w:rsidP="007271CD">
      <w:pPr>
        <w:spacing w:line="360" w:lineRule="auto"/>
        <w:rPr>
          <w:rFonts w:ascii="Times New Roman" w:hAnsi="Times New Roman" w:cs="Times New Roman"/>
          <w:sz w:val="22"/>
          <w:szCs w:val="22"/>
          <w:shd w:val="clear" w:color="auto" w:fill="FFFFFF"/>
        </w:rPr>
      </w:pPr>
    </w:p>
    <w:p w14:paraId="110DD68C" w14:textId="77777777" w:rsidR="007271CD" w:rsidRDefault="007271CD" w:rsidP="007271CD">
      <w:pPr>
        <w:spacing w:line="360" w:lineRule="auto"/>
        <w:rPr>
          <w:rFonts w:ascii="Times New Roman" w:hAnsi="Times New Roman" w:cs="Times New Roman"/>
          <w:sz w:val="22"/>
          <w:szCs w:val="22"/>
          <w:shd w:val="clear" w:color="auto" w:fill="FFFFFF"/>
        </w:rPr>
      </w:pPr>
    </w:p>
    <w:p w14:paraId="3D6C153D" w14:textId="77777777" w:rsidR="007271CD" w:rsidRDefault="007271CD" w:rsidP="007271CD">
      <w:pPr>
        <w:spacing w:line="360" w:lineRule="auto"/>
        <w:rPr>
          <w:rFonts w:ascii="Times New Roman" w:hAnsi="Times New Roman" w:cs="Times New Roman"/>
          <w:sz w:val="22"/>
          <w:szCs w:val="22"/>
          <w:shd w:val="clear" w:color="auto" w:fill="FFFFFF"/>
        </w:rPr>
      </w:pPr>
    </w:p>
    <w:p w14:paraId="661B94AB" w14:textId="77777777" w:rsidR="007271CD" w:rsidRDefault="007271CD" w:rsidP="007271CD">
      <w:pPr>
        <w:spacing w:line="360" w:lineRule="auto"/>
        <w:rPr>
          <w:rFonts w:ascii="Times New Roman" w:hAnsi="Times New Roman" w:cs="Times New Roman"/>
          <w:sz w:val="22"/>
          <w:szCs w:val="22"/>
          <w:shd w:val="clear" w:color="auto" w:fill="FFFFFF"/>
        </w:rPr>
      </w:pPr>
    </w:p>
    <w:p w14:paraId="7B76C868" w14:textId="77777777" w:rsidR="007271CD" w:rsidRDefault="007271CD" w:rsidP="007271CD">
      <w:pPr>
        <w:spacing w:line="360" w:lineRule="auto"/>
        <w:rPr>
          <w:rFonts w:ascii="Times New Roman" w:hAnsi="Times New Roman" w:cs="Times New Roman"/>
          <w:sz w:val="22"/>
          <w:szCs w:val="22"/>
          <w:shd w:val="clear" w:color="auto" w:fill="FFFFFF"/>
        </w:rPr>
      </w:pPr>
    </w:p>
    <w:p w14:paraId="0C9DBE4C" w14:textId="77777777" w:rsidR="007271CD" w:rsidRDefault="007271CD" w:rsidP="007271CD">
      <w:pPr>
        <w:spacing w:line="360" w:lineRule="auto"/>
        <w:rPr>
          <w:rFonts w:ascii="Times New Roman" w:hAnsi="Times New Roman" w:cs="Times New Roman"/>
          <w:sz w:val="22"/>
          <w:szCs w:val="22"/>
          <w:shd w:val="clear" w:color="auto" w:fill="FFFFFF"/>
        </w:rPr>
      </w:pPr>
    </w:p>
    <w:p w14:paraId="2654BB6A" w14:textId="77777777" w:rsidR="007271CD" w:rsidRDefault="007271CD" w:rsidP="007271CD">
      <w:pPr>
        <w:spacing w:line="360" w:lineRule="auto"/>
        <w:rPr>
          <w:rFonts w:ascii="Times New Roman" w:hAnsi="Times New Roman" w:cs="Times New Roman"/>
          <w:sz w:val="22"/>
          <w:szCs w:val="22"/>
          <w:shd w:val="clear" w:color="auto" w:fill="FFFFFF"/>
        </w:rPr>
      </w:pPr>
    </w:p>
    <w:p w14:paraId="61FA3EAB" w14:textId="77777777" w:rsidR="007271CD" w:rsidRDefault="007271CD" w:rsidP="007271CD">
      <w:pPr>
        <w:spacing w:line="360" w:lineRule="auto"/>
        <w:rPr>
          <w:rFonts w:ascii="Times New Roman" w:hAnsi="Times New Roman" w:cs="Times New Roman"/>
          <w:sz w:val="22"/>
          <w:szCs w:val="22"/>
          <w:shd w:val="clear" w:color="auto" w:fill="FFFFFF"/>
        </w:rPr>
      </w:pPr>
    </w:p>
    <w:p w14:paraId="2119C73C" w14:textId="77777777" w:rsidR="007271CD" w:rsidRDefault="007271CD" w:rsidP="007271CD">
      <w:pPr>
        <w:spacing w:line="360" w:lineRule="auto"/>
        <w:rPr>
          <w:rFonts w:ascii="Times New Roman" w:hAnsi="Times New Roman" w:cs="Times New Roman"/>
          <w:sz w:val="22"/>
          <w:szCs w:val="22"/>
          <w:shd w:val="clear" w:color="auto" w:fill="FFFFFF"/>
        </w:rPr>
      </w:pPr>
    </w:p>
    <w:p w14:paraId="2AE21E86" w14:textId="77777777" w:rsidR="007271CD" w:rsidRDefault="007271CD" w:rsidP="007271CD">
      <w:pPr>
        <w:spacing w:line="360" w:lineRule="auto"/>
        <w:rPr>
          <w:rFonts w:ascii="Times New Roman" w:hAnsi="Times New Roman" w:cs="Times New Roman"/>
          <w:sz w:val="22"/>
          <w:szCs w:val="22"/>
          <w:shd w:val="clear" w:color="auto" w:fill="FFFFFF"/>
        </w:rPr>
      </w:pPr>
    </w:p>
    <w:p w14:paraId="52CAF5A6" w14:textId="77777777" w:rsidR="007271CD" w:rsidRDefault="007271CD" w:rsidP="007271CD">
      <w:pPr>
        <w:spacing w:line="360" w:lineRule="auto"/>
        <w:rPr>
          <w:rFonts w:ascii="Times New Roman" w:hAnsi="Times New Roman" w:cs="Times New Roman"/>
          <w:sz w:val="22"/>
          <w:szCs w:val="22"/>
          <w:shd w:val="clear" w:color="auto" w:fill="FFFFFF"/>
        </w:rPr>
      </w:pPr>
    </w:p>
    <w:p w14:paraId="35FCFC56" w14:textId="77777777" w:rsidR="007271CD" w:rsidRDefault="007271CD" w:rsidP="007271CD">
      <w:pPr>
        <w:spacing w:line="360" w:lineRule="auto"/>
        <w:rPr>
          <w:rFonts w:ascii="Times New Roman" w:hAnsi="Times New Roman" w:cs="Times New Roman"/>
          <w:sz w:val="22"/>
          <w:szCs w:val="22"/>
          <w:shd w:val="clear" w:color="auto" w:fill="FFFFFF"/>
        </w:rPr>
      </w:pPr>
    </w:p>
    <w:p w14:paraId="7279040F" w14:textId="77777777" w:rsidR="007271CD" w:rsidRDefault="007271CD" w:rsidP="007271CD">
      <w:pPr>
        <w:spacing w:line="360" w:lineRule="auto"/>
        <w:rPr>
          <w:rFonts w:ascii="Times New Roman" w:hAnsi="Times New Roman" w:cs="Times New Roman"/>
          <w:sz w:val="22"/>
          <w:szCs w:val="22"/>
          <w:shd w:val="clear" w:color="auto" w:fill="FFFFFF"/>
        </w:rPr>
      </w:pPr>
    </w:p>
    <w:p w14:paraId="64C044EB" w14:textId="77777777" w:rsidR="007271CD" w:rsidRDefault="007271CD" w:rsidP="007271CD">
      <w:pPr>
        <w:spacing w:line="360" w:lineRule="auto"/>
        <w:rPr>
          <w:rFonts w:ascii="Times New Roman" w:hAnsi="Times New Roman" w:cs="Times New Roman"/>
          <w:sz w:val="22"/>
          <w:szCs w:val="22"/>
          <w:shd w:val="clear" w:color="auto" w:fill="FFFFFF"/>
        </w:rPr>
      </w:pPr>
    </w:p>
    <w:p w14:paraId="6914C4F3" w14:textId="77777777" w:rsidR="007271CD" w:rsidRDefault="007271CD" w:rsidP="007271CD">
      <w:pPr>
        <w:spacing w:line="360" w:lineRule="auto"/>
        <w:rPr>
          <w:rFonts w:ascii="Times New Roman" w:hAnsi="Times New Roman" w:cs="Times New Roman"/>
          <w:sz w:val="22"/>
          <w:szCs w:val="22"/>
          <w:shd w:val="clear" w:color="auto" w:fill="FFFFFF"/>
        </w:rPr>
      </w:pPr>
    </w:p>
    <w:p w14:paraId="5F94F71C" w14:textId="77777777" w:rsidR="007271CD" w:rsidRDefault="007271CD" w:rsidP="007271CD">
      <w:pPr>
        <w:spacing w:line="360" w:lineRule="auto"/>
        <w:rPr>
          <w:rFonts w:ascii="Times New Roman" w:hAnsi="Times New Roman" w:cs="Times New Roman"/>
          <w:sz w:val="22"/>
          <w:szCs w:val="22"/>
          <w:shd w:val="clear" w:color="auto" w:fill="FFFFFF"/>
        </w:rPr>
      </w:pPr>
    </w:p>
    <w:p w14:paraId="4A234F8F" w14:textId="77777777" w:rsidR="007271CD" w:rsidRDefault="007271CD" w:rsidP="007271CD">
      <w:pPr>
        <w:spacing w:line="360" w:lineRule="auto"/>
        <w:rPr>
          <w:rFonts w:ascii="Times New Roman" w:hAnsi="Times New Roman" w:cs="Times New Roman"/>
          <w:sz w:val="22"/>
          <w:szCs w:val="22"/>
          <w:shd w:val="clear" w:color="auto" w:fill="FFFFFF"/>
        </w:rPr>
      </w:pPr>
    </w:p>
    <w:p w14:paraId="070BFD4D" w14:textId="77777777" w:rsidR="007271CD" w:rsidRDefault="007271CD" w:rsidP="007271CD">
      <w:pPr>
        <w:spacing w:line="360" w:lineRule="auto"/>
        <w:rPr>
          <w:rFonts w:ascii="Times New Roman" w:hAnsi="Times New Roman" w:cs="Times New Roman"/>
          <w:sz w:val="22"/>
          <w:szCs w:val="22"/>
        </w:rPr>
      </w:pPr>
    </w:p>
    <w:p w14:paraId="1A0F5A6C" w14:textId="5A0C9AC7" w:rsidR="007271CD" w:rsidRPr="007271CD" w:rsidRDefault="007271CD" w:rsidP="007271CD">
      <w:pPr>
        <w:spacing w:line="360" w:lineRule="auto"/>
        <w:rPr>
          <w:rFonts w:ascii="Times New Roman" w:hAnsi="Times New Roman" w:cs="Times New Roman"/>
          <w:b/>
          <w:bCs/>
          <w:sz w:val="28"/>
          <w:szCs w:val="28"/>
        </w:rPr>
      </w:pPr>
      <w:r w:rsidRPr="007271CD">
        <w:rPr>
          <w:rFonts w:ascii="Times New Roman" w:hAnsi="Times New Roman" w:cs="Times New Roman"/>
          <w:b/>
          <w:bCs/>
          <w:sz w:val="28"/>
          <w:szCs w:val="28"/>
        </w:rPr>
        <w:t>Conclusion</w:t>
      </w:r>
      <w:bookmarkEnd w:id="24"/>
      <w:r w:rsidRPr="007271CD">
        <w:rPr>
          <w:rFonts w:ascii="Times New Roman" w:hAnsi="Times New Roman" w:cs="Times New Roman"/>
          <w:b/>
          <w:bCs/>
          <w:sz w:val="28"/>
          <w:szCs w:val="28"/>
        </w:rPr>
        <w:t xml:space="preserve"> </w:t>
      </w:r>
    </w:p>
    <w:p w14:paraId="39912EEB" w14:textId="79E26939" w:rsidR="007271CD" w:rsidRDefault="007271CD" w:rsidP="007271CD">
      <w:pPr>
        <w:spacing w:line="360" w:lineRule="auto"/>
        <w:rPr>
          <w:rFonts w:ascii="Times New Roman" w:hAnsi="Times New Roman" w:cs="Times New Roman"/>
          <w:sz w:val="22"/>
          <w:szCs w:val="22"/>
        </w:rPr>
      </w:pPr>
      <w:r w:rsidRPr="007271CD">
        <w:rPr>
          <w:rFonts w:ascii="Times New Roman" w:hAnsi="Times New Roman" w:cs="Times New Roman"/>
          <w:sz w:val="22"/>
          <w:szCs w:val="22"/>
        </w:rPr>
        <w:t>The T-test: two sample assuming unequal variances is made on the data of BAME and White patients of U</w:t>
      </w:r>
      <w:r w:rsidR="008E4153">
        <w:rPr>
          <w:rFonts w:ascii="Times New Roman" w:hAnsi="Times New Roman" w:cs="Times New Roman"/>
          <w:sz w:val="22"/>
          <w:szCs w:val="22"/>
        </w:rPr>
        <w:t>nited Kingdom</w:t>
      </w:r>
      <w:r w:rsidRPr="007271CD">
        <w:rPr>
          <w:rFonts w:ascii="Times New Roman" w:hAnsi="Times New Roman" w:cs="Times New Roman"/>
          <w:sz w:val="22"/>
          <w:szCs w:val="22"/>
        </w:rPr>
        <w:t xml:space="preserve"> in order to find out the infection rate whether it is varying or not, for various significance values it was calculated and observed that the null hypothes</w:t>
      </w:r>
      <w:r w:rsidR="008E4153">
        <w:rPr>
          <w:rFonts w:ascii="Times New Roman" w:hAnsi="Times New Roman" w:cs="Times New Roman"/>
          <w:sz w:val="22"/>
          <w:szCs w:val="22"/>
        </w:rPr>
        <w:t>e</w:t>
      </w:r>
      <w:r w:rsidRPr="007271CD">
        <w:rPr>
          <w:rFonts w:ascii="Times New Roman" w:hAnsi="Times New Roman" w:cs="Times New Roman"/>
          <w:sz w:val="22"/>
          <w:szCs w:val="22"/>
        </w:rPr>
        <w:t xml:space="preserve">s cannot be rejected and the infection rate for both the community is varying. </w:t>
      </w:r>
    </w:p>
    <w:p w14:paraId="2AD7803E" w14:textId="558072B3" w:rsidR="007271CD" w:rsidRDefault="007271CD" w:rsidP="007271CD">
      <w:pPr>
        <w:spacing w:line="360" w:lineRule="auto"/>
        <w:rPr>
          <w:rFonts w:ascii="Times New Roman" w:hAnsi="Times New Roman" w:cs="Times New Roman"/>
          <w:sz w:val="22"/>
          <w:szCs w:val="22"/>
        </w:rPr>
      </w:pPr>
      <w:r w:rsidRPr="007271CD">
        <w:rPr>
          <w:rFonts w:ascii="Times New Roman" w:hAnsi="Times New Roman" w:cs="Times New Roman"/>
          <w:sz w:val="22"/>
          <w:szCs w:val="22"/>
        </w:rPr>
        <w:t>It can be concluded that for better hypothes</w:t>
      </w:r>
      <w:r w:rsidR="008E4153">
        <w:rPr>
          <w:rFonts w:ascii="Times New Roman" w:hAnsi="Times New Roman" w:cs="Times New Roman"/>
          <w:sz w:val="22"/>
          <w:szCs w:val="22"/>
        </w:rPr>
        <w:t>e</w:t>
      </w:r>
      <w:r w:rsidRPr="007271CD">
        <w:rPr>
          <w:rFonts w:ascii="Times New Roman" w:hAnsi="Times New Roman" w:cs="Times New Roman"/>
          <w:sz w:val="22"/>
          <w:szCs w:val="22"/>
        </w:rPr>
        <w:t>s testing there must be large Data regarding the population and they must be tested for high significance value, so that the analysis should be efficient and true.</w:t>
      </w:r>
      <w:bookmarkStart w:id="25" w:name="_Toc59288512"/>
    </w:p>
    <w:p w14:paraId="745A41AF" w14:textId="77777777" w:rsidR="007271CD" w:rsidRDefault="007271CD" w:rsidP="007271CD">
      <w:pPr>
        <w:spacing w:line="360" w:lineRule="auto"/>
        <w:rPr>
          <w:rFonts w:ascii="Times New Roman" w:hAnsi="Times New Roman" w:cs="Times New Roman"/>
          <w:sz w:val="22"/>
          <w:szCs w:val="22"/>
        </w:rPr>
      </w:pPr>
    </w:p>
    <w:p w14:paraId="4527F425" w14:textId="77777777" w:rsidR="007271CD" w:rsidRDefault="007271CD" w:rsidP="007271CD">
      <w:pPr>
        <w:spacing w:line="360" w:lineRule="auto"/>
        <w:rPr>
          <w:rFonts w:ascii="Times New Roman" w:hAnsi="Times New Roman" w:cs="Times New Roman"/>
          <w:sz w:val="22"/>
          <w:szCs w:val="22"/>
        </w:rPr>
      </w:pPr>
    </w:p>
    <w:p w14:paraId="047A72FF" w14:textId="77777777" w:rsidR="007271CD" w:rsidRDefault="007271CD" w:rsidP="007271CD">
      <w:pPr>
        <w:spacing w:line="360" w:lineRule="auto"/>
        <w:rPr>
          <w:rFonts w:ascii="Times New Roman" w:hAnsi="Times New Roman" w:cs="Times New Roman"/>
          <w:sz w:val="22"/>
          <w:szCs w:val="22"/>
        </w:rPr>
      </w:pPr>
    </w:p>
    <w:p w14:paraId="00B12FB5" w14:textId="77777777" w:rsidR="007271CD" w:rsidRDefault="007271CD" w:rsidP="007271CD">
      <w:pPr>
        <w:spacing w:line="360" w:lineRule="auto"/>
        <w:rPr>
          <w:rFonts w:ascii="Times New Roman" w:hAnsi="Times New Roman" w:cs="Times New Roman"/>
          <w:sz w:val="22"/>
          <w:szCs w:val="22"/>
        </w:rPr>
      </w:pPr>
    </w:p>
    <w:p w14:paraId="4C9963A7" w14:textId="77777777" w:rsidR="007271CD" w:rsidRDefault="007271CD" w:rsidP="007271CD">
      <w:pPr>
        <w:spacing w:line="360" w:lineRule="auto"/>
        <w:rPr>
          <w:rFonts w:ascii="Times New Roman" w:hAnsi="Times New Roman" w:cs="Times New Roman"/>
          <w:sz w:val="22"/>
          <w:szCs w:val="22"/>
        </w:rPr>
      </w:pPr>
    </w:p>
    <w:p w14:paraId="54FAAB32" w14:textId="77777777" w:rsidR="007271CD" w:rsidRDefault="007271CD" w:rsidP="007271CD">
      <w:pPr>
        <w:spacing w:line="360" w:lineRule="auto"/>
        <w:rPr>
          <w:rFonts w:ascii="Times New Roman" w:hAnsi="Times New Roman" w:cs="Times New Roman"/>
          <w:sz w:val="22"/>
          <w:szCs w:val="22"/>
        </w:rPr>
      </w:pPr>
    </w:p>
    <w:p w14:paraId="5450F5E1" w14:textId="77777777" w:rsidR="007271CD" w:rsidRDefault="007271CD" w:rsidP="007271CD">
      <w:pPr>
        <w:spacing w:line="360" w:lineRule="auto"/>
        <w:rPr>
          <w:rFonts w:ascii="Times New Roman" w:hAnsi="Times New Roman" w:cs="Times New Roman"/>
          <w:sz w:val="22"/>
          <w:szCs w:val="22"/>
        </w:rPr>
      </w:pPr>
    </w:p>
    <w:p w14:paraId="2A0A7229" w14:textId="77777777" w:rsidR="007271CD" w:rsidRDefault="007271CD" w:rsidP="007271CD">
      <w:pPr>
        <w:spacing w:line="360" w:lineRule="auto"/>
        <w:rPr>
          <w:rFonts w:ascii="Times New Roman" w:hAnsi="Times New Roman" w:cs="Times New Roman"/>
          <w:sz w:val="22"/>
          <w:szCs w:val="22"/>
        </w:rPr>
      </w:pPr>
    </w:p>
    <w:p w14:paraId="07211CFE" w14:textId="77777777" w:rsidR="007271CD" w:rsidRDefault="007271CD" w:rsidP="007271CD">
      <w:pPr>
        <w:spacing w:line="360" w:lineRule="auto"/>
        <w:rPr>
          <w:rFonts w:ascii="Times New Roman" w:hAnsi="Times New Roman" w:cs="Times New Roman"/>
          <w:sz w:val="22"/>
          <w:szCs w:val="22"/>
        </w:rPr>
      </w:pPr>
    </w:p>
    <w:p w14:paraId="74D8632D" w14:textId="77777777" w:rsidR="007271CD" w:rsidRDefault="007271CD" w:rsidP="007271CD">
      <w:pPr>
        <w:spacing w:line="360" w:lineRule="auto"/>
        <w:rPr>
          <w:rFonts w:ascii="Times New Roman" w:hAnsi="Times New Roman" w:cs="Times New Roman"/>
          <w:sz w:val="22"/>
          <w:szCs w:val="22"/>
        </w:rPr>
      </w:pPr>
    </w:p>
    <w:p w14:paraId="3B5675C8" w14:textId="77777777" w:rsidR="007271CD" w:rsidRDefault="007271CD" w:rsidP="007271CD">
      <w:pPr>
        <w:spacing w:line="360" w:lineRule="auto"/>
        <w:rPr>
          <w:rFonts w:ascii="Times New Roman" w:hAnsi="Times New Roman" w:cs="Times New Roman"/>
          <w:sz w:val="22"/>
          <w:szCs w:val="22"/>
        </w:rPr>
      </w:pPr>
    </w:p>
    <w:p w14:paraId="093CF669" w14:textId="77777777" w:rsidR="007271CD" w:rsidRDefault="007271CD" w:rsidP="007271CD">
      <w:pPr>
        <w:spacing w:line="360" w:lineRule="auto"/>
        <w:rPr>
          <w:rFonts w:ascii="Times New Roman" w:hAnsi="Times New Roman" w:cs="Times New Roman"/>
          <w:sz w:val="22"/>
          <w:szCs w:val="22"/>
        </w:rPr>
      </w:pPr>
    </w:p>
    <w:p w14:paraId="7906A316" w14:textId="77777777" w:rsidR="007271CD" w:rsidRDefault="007271CD" w:rsidP="007271CD">
      <w:pPr>
        <w:spacing w:line="360" w:lineRule="auto"/>
        <w:rPr>
          <w:rFonts w:ascii="Times New Roman" w:hAnsi="Times New Roman" w:cs="Times New Roman"/>
          <w:sz w:val="22"/>
          <w:szCs w:val="22"/>
        </w:rPr>
      </w:pPr>
    </w:p>
    <w:p w14:paraId="64004768" w14:textId="77777777" w:rsidR="007271CD" w:rsidRDefault="007271CD" w:rsidP="007271CD">
      <w:pPr>
        <w:spacing w:line="360" w:lineRule="auto"/>
        <w:rPr>
          <w:rFonts w:ascii="Times New Roman" w:hAnsi="Times New Roman" w:cs="Times New Roman"/>
          <w:sz w:val="22"/>
          <w:szCs w:val="22"/>
        </w:rPr>
      </w:pPr>
    </w:p>
    <w:p w14:paraId="629DA901" w14:textId="77777777" w:rsidR="007271CD" w:rsidRDefault="007271CD" w:rsidP="007271CD">
      <w:pPr>
        <w:spacing w:line="360" w:lineRule="auto"/>
        <w:rPr>
          <w:rFonts w:ascii="Times New Roman" w:hAnsi="Times New Roman" w:cs="Times New Roman"/>
          <w:sz w:val="22"/>
          <w:szCs w:val="22"/>
        </w:rPr>
      </w:pPr>
    </w:p>
    <w:p w14:paraId="49CEF15F" w14:textId="77777777" w:rsidR="007271CD" w:rsidRDefault="007271CD" w:rsidP="007271CD">
      <w:pPr>
        <w:spacing w:line="360" w:lineRule="auto"/>
        <w:rPr>
          <w:rFonts w:ascii="Times New Roman" w:hAnsi="Times New Roman" w:cs="Times New Roman"/>
          <w:sz w:val="22"/>
          <w:szCs w:val="22"/>
        </w:rPr>
      </w:pPr>
    </w:p>
    <w:p w14:paraId="012521D3" w14:textId="77777777" w:rsidR="007271CD" w:rsidRDefault="007271CD" w:rsidP="007271CD">
      <w:pPr>
        <w:spacing w:line="360" w:lineRule="auto"/>
        <w:rPr>
          <w:rFonts w:ascii="Times New Roman" w:hAnsi="Times New Roman" w:cs="Times New Roman"/>
          <w:sz w:val="22"/>
          <w:szCs w:val="22"/>
        </w:rPr>
      </w:pPr>
    </w:p>
    <w:p w14:paraId="7AADCFBF" w14:textId="77777777" w:rsidR="007271CD" w:rsidRDefault="007271CD" w:rsidP="007271CD">
      <w:pPr>
        <w:spacing w:line="360" w:lineRule="auto"/>
        <w:rPr>
          <w:rFonts w:ascii="Times New Roman" w:hAnsi="Times New Roman" w:cs="Times New Roman"/>
          <w:sz w:val="22"/>
          <w:szCs w:val="22"/>
        </w:rPr>
      </w:pPr>
    </w:p>
    <w:p w14:paraId="3CE3042B" w14:textId="77777777" w:rsidR="007271CD" w:rsidRDefault="007271CD" w:rsidP="007271CD">
      <w:pPr>
        <w:spacing w:line="360" w:lineRule="auto"/>
        <w:rPr>
          <w:rFonts w:ascii="Times New Roman" w:hAnsi="Times New Roman" w:cs="Times New Roman"/>
          <w:sz w:val="22"/>
          <w:szCs w:val="22"/>
        </w:rPr>
      </w:pPr>
    </w:p>
    <w:p w14:paraId="33C2548A" w14:textId="77777777" w:rsidR="007271CD" w:rsidRDefault="007271CD" w:rsidP="007271CD">
      <w:pPr>
        <w:spacing w:line="360" w:lineRule="auto"/>
        <w:rPr>
          <w:rFonts w:ascii="Times New Roman" w:hAnsi="Times New Roman" w:cs="Times New Roman"/>
          <w:sz w:val="22"/>
          <w:szCs w:val="22"/>
        </w:rPr>
      </w:pPr>
    </w:p>
    <w:p w14:paraId="3550402B" w14:textId="77777777" w:rsidR="007271CD" w:rsidRDefault="007271CD" w:rsidP="007271CD">
      <w:pPr>
        <w:spacing w:line="360" w:lineRule="auto"/>
        <w:rPr>
          <w:rFonts w:ascii="Times New Roman" w:hAnsi="Times New Roman" w:cs="Times New Roman"/>
          <w:sz w:val="22"/>
          <w:szCs w:val="22"/>
        </w:rPr>
      </w:pPr>
    </w:p>
    <w:p w14:paraId="2831CECD" w14:textId="77777777" w:rsidR="007271CD" w:rsidRDefault="007271CD" w:rsidP="007271CD">
      <w:pPr>
        <w:spacing w:line="360" w:lineRule="auto"/>
        <w:rPr>
          <w:rFonts w:ascii="Times New Roman" w:hAnsi="Times New Roman" w:cs="Times New Roman"/>
          <w:sz w:val="22"/>
          <w:szCs w:val="22"/>
        </w:rPr>
      </w:pPr>
    </w:p>
    <w:p w14:paraId="75DB2CFA" w14:textId="77777777" w:rsidR="007271CD" w:rsidRDefault="007271CD" w:rsidP="007271CD">
      <w:pPr>
        <w:spacing w:line="360" w:lineRule="auto"/>
        <w:rPr>
          <w:rFonts w:ascii="Times New Roman" w:hAnsi="Times New Roman" w:cs="Times New Roman"/>
          <w:sz w:val="22"/>
          <w:szCs w:val="22"/>
        </w:rPr>
      </w:pPr>
    </w:p>
    <w:p w14:paraId="238AE25D" w14:textId="77777777" w:rsidR="007271CD" w:rsidRDefault="007271CD" w:rsidP="007271CD">
      <w:pPr>
        <w:spacing w:line="360" w:lineRule="auto"/>
        <w:rPr>
          <w:rFonts w:ascii="Times New Roman" w:hAnsi="Times New Roman" w:cs="Times New Roman"/>
          <w:sz w:val="22"/>
          <w:szCs w:val="22"/>
        </w:rPr>
      </w:pPr>
    </w:p>
    <w:p w14:paraId="7A569CEB" w14:textId="77777777" w:rsidR="007271CD" w:rsidRDefault="007271CD" w:rsidP="007271CD">
      <w:pPr>
        <w:spacing w:line="360" w:lineRule="auto"/>
        <w:rPr>
          <w:rFonts w:ascii="Times New Roman" w:hAnsi="Times New Roman" w:cs="Times New Roman"/>
          <w:sz w:val="22"/>
          <w:szCs w:val="22"/>
        </w:rPr>
      </w:pPr>
    </w:p>
    <w:p w14:paraId="053164D8" w14:textId="77777777" w:rsidR="007271CD" w:rsidRDefault="007271CD" w:rsidP="007271CD">
      <w:pPr>
        <w:spacing w:line="360" w:lineRule="auto"/>
        <w:rPr>
          <w:rFonts w:ascii="Times New Roman" w:hAnsi="Times New Roman" w:cs="Times New Roman"/>
          <w:sz w:val="22"/>
          <w:szCs w:val="22"/>
        </w:rPr>
      </w:pPr>
    </w:p>
    <w:p w14:paraId="53BFCEEB" w14:textId="77777777" w:rsidR="007271CD" w:rsidRDefault="007271CD" w:rsidP="007271CD">
      <w:pPr>
        <w:spacing w:line="360" w:lineRule="auto"/>
        <w:rPr>
          <w:rFonts w:ascii="Times New Roman" w:hAnsi="Times New Roman" w:cs="Times New Roman"/>
          <w:sz w:val="22"/>
          <w:szCs w:val="22"/>
        </w:rPr>
      </w:pPr>
    </w:p>
    <w:p w14:paraId="1BEBED6D" w14:textId="77777777" w:rsidR="007271CD" w:rsidRDefault="007271CD" w:rsidP="007271CD">
      <w:pPr>
        <w:spacing w:line="360" w:lineRule="auto"/>
        <w:rPr>
          <w:rFonts w:ascii="Times New Roman" w:hAnsi="Times New Roman" w:cs="Times New Roman"/>
          <w:sz w:val="22"/>
          <w:szCs w:val="22"/>
        </w:rPr>
      </w:pPr>
    </w:p>
    <w:p w14:paraId="317B7AC7" w14:textId="22BBDBCC" w:rsidR="007271CD" w:rsidRPr="007271CD" w:rsidRDefault="007271CD" w:rsidP="007271CD">
      <w:pPr>
        <w:spacing w:line="360" w:lineRule="auto"/>
        <w:rPr>
          <w:rFonts w:ascii="Times New Roman" w:hAnsi="Times New Roman" w:cs="Times New Roman"/>
          <w:b/>
          <w:bCs/>
          <w:sz w:val="28"/>
          <w:szCs w:val="28"/>
        </w:rPr>
      </w:pPr>
      <w:r w:rsidRPr="007271CD">
        <w:rPr>
          <w:rFonts w:ascii="Times New Roman" w:hAnsi="Times New Roman" w:cs="Times New Roman"/>
          <w:b/>
          <w:bCs/>
          <w:sz w:val="28"/>
          <w:szCs w:val="28"/>
        </w:rPr>
        <w:t>References</w:t>
      </w:r>
      <w:bookmarkEnd w:id="25"/>
    </w:p>
    <w:p w14:paraId="74D6B7A8" w14:textId="34ECA9C4" w:rsidR="007271CD" w:rsidRPr="007271CD" w:rsidRDefault="007271CD" w:rsidP="007271CD">
      <w:pPr>
        <w:pStyle w:val="ListParagraph"/>
        <w:numPr>
          <w:ilvl w:val="0"/>
          <w:numId w:val="4"/>
        </w:numPr>
        <w:spacing w:line="360" w:lineRule="auto"/>
        <w:rPr>
          <w:rFonts w:ascii="Times New Roman" w:hAnsi="Times New Roman" w:cs="Times New Roman"/>
          <w:sz w:val="22"/>
          <w:szCs w:val="22"/>
        </w:rPr>
      </w:pPr>
      <w:r w:rsidRPr="007271CD">
        <w:rPr>
          <w:rFonts w:ascii="Times New Roman" w:hAnsi="Times New Roman" w:cs="Times New Roman"/>
          <w:sz w:val="22"/>
          <w:szCs w:val="22"/>
        </w:rPr>
        <w:t xml:space="preserve">Frost, J. n.d. Alternative Hypothesis. </w:t>
      </w:r>
      <w:proofErr w:type="spellStart"/>
      <w:r w:rsidRPr="007271CD">
        <w:rPr>
          <w:rFonts w:ascii="Times New Roman" w:hAnsi="Times New Roman" w:cs="Times New Roman"/>
          <w:sz w:val="22"/>
          <w:szCs w:val="22"/>
        </w:rPr>
        <w:t>Statisticsbyjim</w:t>
      </w:r>
      <w:proofErr w:type="spellEnd"/>
      <w:r w:rsidRPr="007271CD">
        <w:rPr>
          <w:rFonts w:ascii="Times New Roman" w:hAnsi="Times New Roman" w:cs="Times New Roman"/>
          <w:sz w:val="22"/>
          <w:szCs w:val="22"/>
        </w:rPr>
        <w:t xml:space="preserve">, [online], Available at: https://statisticsbyjim.com/glossary/alternative-hypothesis/. [Accessed on </w:t>
      </w:r>
      <w:r>
        <w:rPr>
          <w:rFonts w:ascii="Times New Roman" w:hAnsi="Times New Roman" w:cs="Times New Roman"/>
          <w:sz w:val="22"/>
          <w:szCs w:val="22"/>
        </w:rPr>
        <w:t>11 December</w:t>
      </w:r>
      <w:r w:rsidRPr="007271CD">
        <w:rPr>
          <w:rFonts w:ascii="Times New Roman" w:hAnsi="Times New Roman" w:cs="Times New Roman"/>
          <w:sz w:val="22"/>
          <w:szCs w:val="22"/>
        </w:rPr>
        <w:t xml:space="preserve"> 2020] </w:t>
      </w:r>
    </w:p>
    <w:p w14:paraId="53BE2276" w14:textId="77777777" w:rsidR="007271CD" w:rsidRPr="007271CD" w:rsidRDefault="007271CD" w:rsidP="007271CD">
      <w:pPr>
        <w:pStyle w:val="ListParagraph"/>
        <w:numPr>
          <w:ilvl w:val="0"/>
          <w:numId w:val="4"/>
        </w:numPr>
        <w:spacing w:line="360" w:lineRule="auto"/>
        <w:rPr>
          <w:rFonts w:ascii="Times New Roman" w:hAnsi="Times New Roman" w:cs="Times New Roman"/>
          <w:sz w:val="22"/>
          <w:szCs w:val="22"/>
        </w:rPr>
      </w:pPr>
      <w:r w:rsidRPr="007271CD">
        <w:rPr>
          <w:rFonts w:ascii="Times New Roman" w:hAnsi="Times New Roman" w:cs="Times New Roman"/>
          <w:sz w:val="22"/>
          <w:szCs w:val="22"/>
        </w:rPr>
        <w:t xml:space="preserve">Frost, J. n.d. 5 ways to find outliers in your data. </w:t>
      </w:r>
      <w:proofErr w:type="spellStart"/>
      <w:r w:rsidRPr="007271CD">
        <w:rPr>
          <w:rFonts w:ascii="Times New Roman" w:hAnsi="Times New Roman" w:cs="Times New Roman"/>
          <w:sz w:val="22"/>
          <w:szCs w:val="22"/>
        </w:rPr>
        <w:t>Statisticsbyjim</w:t>
      </w:r>
      <w:proofErr w:type="spellEnd"/>
      <w:r w:rsidRPr="007271CD">
        <w:rPr>
          <w:rFonts w:ascii="Times New Roman" w:hAnsi="Times New Roman" w:cs="Times New Roman"/>
          <w:sz w:val="22"/>
          <w:szCs w:val="22"/>
        </w:rPr>
        <w:t>, [online], Available at: https://statisticsbyjim.com/basics/outliers/. [Accessed on 19 December 2020]</w:t>
      </w:r>
    </w:p>
    <w:p w14:paraId="403CDE36" w14:textId="6B28C252" w:rsidR="007271CD" w:rsidRPr="007271CD" w:rsidRDefault="007271CD" w:rsidP="007271CD">
      <w:pPr>
        <w:pStyle w:val="ListParagraph"/>
        <w:numPr>
          <w:ilvl w:val="0"/>
          <w:numId w:val="4"/>
        </w:numPr>
        <w:spacing w:line="360" w:lineRule="auto"/>
        <w:rPr>
          <w:rFonts w:ascii="Times New Roman" w:hAnsi="Times New Roman" w:cs="Times New Roman"/>
          <w:sz w:val="22"/>
          <w:szCs w:val="22"/>
        </w:rPr>
      </w:pPr>
      <w:r w:rsidRPr="007271CD">
        <w:rPr>
          <w:rFonts w:ascii="Times New Roman" w:hAnsi="Times New Roman" w:cs="Times New Roman"/>
          <w:sz w:val="22"/>
          <w:szCs w:val="22"/>
        </w:rPr>
        <w:t xml:space="preserve">Hayes, A. 2020. Null Hypothesis. Investopedia, [online], Available at: https://www.investopedia.com/terms/n/null_hypothesis.asp. [Accessed on </w:t>
      </w:r>
      <w:r>
        <w:rPr>
          <w:rFonts w:ascii="Times New Roman" w:hAnsi="Times New Roman" w:cs="Times New Roman"/>
          <w:sz w:val="22"/>
          <w:szCs w:val="22"/>
        </w:rPr>
        <w:t>11 December</w:t>
      </w:r>
      <w:r w:rsidRPr="007271CD">
        <w:rPr>
          <w:rFonts w:ascii="Times New Roman" w:hAnsi="Times New Roman" w:cs="Times New Roman"/>
          <w:sz w:val="22"/>
          <w:szCs w:val="22"/>
        </w:rPr>
        <w:t xml:space="preserve"> 2020]</w:t>
      </w:r>
    </w:p>
    <w:p w14:paraId="7A25932F" w14:textId="77777777" w:rsidR="007271CD" w:rsidRPr="007271CD" w:rsidRDefault="007271CD" w:rsidP="007271CD">
      <w:pPr>
        <w:pStyle w:val="ListParagraph"/>
        <w:numPr>
          <w:ilvl w:val="0"/>
          <w:numId w:val="4"/>
        </w:numPr>
        <w:spacing w:line="360" w:lineRule="auto"/>
        <w:rPr>
          <w:rFonts w:ascii="Times New Roman" w:hAnsi="Times New Roman" w:cs="Times New Roman"/>
          <w:sz w:val="22"/>
          <w:szCs w:val="22"/>
          <w:shd w:val="clear" w:color="auto" w:fill="FFFFFF"/>
        </w:rPr>
      </w:pPr>
      <w:r w:rsidRPr="007271CD">
        <w:rPr>
          <w:rFonts w:ascii="Times New Roman" w:hAnsi="Times New Roman" w:cs="Times New Roman"/>
          <w:sz w:val="22"/>
          <w:szCs w:val="22"/>
          <w:shd w:val="clear" w:color="auto" w:fill="FFFFFF"/>
        </w:rPr>
        <w:t>Sakai, T., 2018. t-Tests. In </w:t>
      </w:r>
      <w:r w:rsidRPr="007271CD">
        <w:rPr>
          <w:rFonts w:ascii="Times New Roman" w:hAnsi="Times New Roman" w:cs="Times New Roman"/>
          <w:i/>
          <w:iCs/>
          <w:sz w:val="22"/>
          <w:szCs w:val="22"/>
          <w:shd w:val="clear" w:color="auto" w:fill="FFFFFF"/>
        </w:rPr>
        <w:t>Laboratory Experiments in Information Retrieval</w:t>
      </w:r>
      <w:r w:rsidRPr="007271CD">
        <w:rPr>
          <w:rFonts w:ascii="Times New Roman" w:hAnsi="Times New Roman" w:cs="Times New Roman"/>
          <w:sz w:val="22"/>
          <w:szCs w:val="22"/>
          <w:shd w:val="clear" w:color="auto" w:fill="FFFFFF"/>
        </w:rPr>
        <w:t> (pp. 27-41). Springer, Singapore.</w:t>
      </w:r>
    </w:p>
    <w:p w14:paraId="0E8C5C8D" w14:textId="77777777" w:rsidR="007271CD" w:rsidRPr="007271CD" w:rsidRDefault="007271CD" w:rsidP="007271CD">
      <w:pPr>
        <w:pStyle w:val="ListParagraph"/>
        <w:numPr>
          <w:ilvl w:val="0"/>
          <w:numId w:val="4"/>
        </w:numPr>
        <w:spacing w:line="360" w:lineRule="auto"/>
        <w:rPr>
          <w:rFonts w:ascii="Times New Roman" w:hAnsi="Times New Roman" w:cs="Times New Roman"/>
          <w:sz w:val="22"/>
          <w:szCs w:val="22"/>
        </w:rPr>
      </w:pPr>
      <w:proofErr w:type="spellStart"/>
      <w:r w:rsidRPr="007271CD">
        <w:rPr>
          <w:rFonts w:ascii="Times New Roman" w:hAnsi="Times New Roman" w:cs="Times New Roman"/>
          <w:sz w:val="22"/>
          <w:szCs w:val="22"/>
        </w:rPr>
        <w:t>StatTrek</w:t>
      </w:r>
      <w:proofErr w:type="spellEnd"/>
      <w:r w:rsidRPr="007271CD">
        <w:rPr>
          <w:rFonts w:ascii="Times New Roman" w:hAnsi="Times New Roman" w:cs="Times New Roman"/>
          <w:sz w:val="22"/>
          <w:szCs w:val="22"/>
        </w:rPr>
        <w:t xml:space="preserve">. N.d. Power of Hypothesis test. </w:t>
      </w:r>
      <w:proofErr w:type="spellStart"/>
      <w:r w:rsidRPr="007271CD">
        <w:rPr>
          <w:rFonts w:ascii="Times New Roman" w:hAnsi="Times New Roman" w:cs="Times New Roman"/>
          <w:sz w:val="22"/>
          <w:szCs w:val="22"/>
        </w:rPr>
        <w:t>Stattrek</w:t>
      </w:r>
      <w:proofErr w:type="spellEnd"/>
      <w:r w:rsidRPr="007271CD">
        <w:rPr>
          <w:rFonts w:ascii="Times New Roman" w:hAnsi="Times New Roman" w:cs="Times New Roman"/>
          <w:sz w:val="22"/>
          <w:szCs w:val="22"/>
        </w:rPr>
        <w:t xml:space="preserve">, [online], Available at: https://stattrek.com/hypothesis-test/power-of-test.aspx. [Accessed on 19 December 2020] </w:t>
      </w:r>
    </w:p>
    <w:p w14:paraId="39C7450C" w14:textId="15785E6A" w:rsidR="007271CD" w:rsidRPr="007271CD" w:rsidRDefault="007271CD" w:rsidP="007271CD">
      <w:pPr>
        <w:pStyle w:val="ListParagraph"/>
        <w:numPr>
          <w:ilvl w:val="0"/>
          <w:numId w:val="4"/>
        </w:numPr>
        <w:spacing w:line="360" w:lineRule="auto"/>
        <w:rPr>
          <w:rFonts w:ascii="Times New Roman" w:hAnsi="Times New Roman" w:cs="Times New Roman"/>
          <w:sz w:val="22"/>
          <w:szCs w:val="22"/>
        </w:rPr>
      </w:pPr>
      <w:proofErr w:type="spellStart"/>
      <w:r w:rsidRPr="007271CD">
        <w:rPr>
          <w:rFonts w:ascii="Times New Roman" w:hAnsi="Times New Roman" w:cs="Times New Roman"/>
          <w:sz w:val="22"/>
          <w:szCs w:val="22"/>
        </w:rPr>
        <w:t>Theopeneducator</w:t>
      </w:r>
      <w:proofErr w:type="spellEnd"/>
      <w:r w:rsidRPr="007271CD">
        <w:rPr>
          <w:rFonts w:ascii="Times New Roman" w:hAnsi="Times New Roman" w:cs="Times New Roman"/>
          <w:sz w:val="22"/>
          <w:szCs w:val="22"/>
        </w:rPr>
        <w:t xml:space="preserve">. N.d. Two sample T-test unequal variance. </w:t>
      </w:r>
      <w:proofErr w:type="spellStart"/>
      <w:r w:rsidRPr="007271CD">
        <w:rPr>
          <w:rFonts w:ascii="Times New Roman" w:hAnsi="Times New Roman" w:cs="Times New Roman"/>
          <w:sz w:val="22"/>
          <w:szCs w:val="22"/>
        </w:rPr>
        <w:t>Theopeneducator</w:t>
      </w:r>
      <w:proofErr w:type="spellEnd"/>
      <w:r w:rsidRPr="007271CD">
        <w:rPr>
          <w:rFonts w:ascii="Times New Roman" w:hAnsi="Times New Roman" w:cs="Times New Roman"/>
          <w:sz w:val="22"/>
          <w:szCs w:val="22"/>
        </w:rPr>
        <w:t xml:space="preserve">, [online], Available at: https://www.theopeneducator.com/doe/hypothesis-Testing-Inferential-Statistics-Analysis-of-Variance-ANOVA/Two-Sample-T-Test-Unequal-Variance. [Accessed on </w:t>
      </w:r>
      <w:r>
        <w:rPr>
          <w:rFonts w:ascii="Times New Roman" w:hAnsi="Times New Roman" w:cs="Times New Roman"/>
          <w:sz w:val="22"/>
          <w:szCs w:val="22"/>
        </w:rPr>
        <w:t>11 December</w:t>
      </w:r>
      <w:r w:rsidRPr="007271CD">
        <w:rPr>
          <w:rFonts w:ascii="Times New Roman" w:hAnsi="Times New Roman" w:cs="Times New Roman"/>
          <w:sz w:val="22"/>
          <w:szCs w:val="22"/>
        </w:rPr>
        <w:t xml:space="preserve"> 2020]</w:t>
      </w:r>
    </w:p>
    <w:p w14:paraId="2CB09D33" w14:textId="57972476" w:rsidR="007271CD" w:rsidRPr="007271CD" w:rsidRDefault="007271CD" w:rsidP="007271CD">
      <w:pPr>
        <w:pStyle w:val="ListParagraph"/>
        <w:numPr>
          <w:ilvl w:val="0"/>
          <w:numId w:val="4"/>
        </w:numPr>
        <w:spacing w:line="360" w:lineRule="auto"/>
        <w:rPr>
          <w:rFonts w:ascii="Times New Roman" w:hAnsi="Times New Roman" w:cs="Times New Roman"/>
          <w:sz w:val="22"/>
          <w:szCs w:val="22"/>
        </w:rPr>
      </w:pPr>
      <w:proofErr w:type="spellStart"/>
      <w:r w:rsidRPr="007271CD">
        <w:rPr>
          <w:rFonts w:ascii="Times New Roman" w:hAnsi="Times New Roman" w:cs="Times New Roman"/>
          <w:sz w:val="22"/>
          <w:szCs w:val="22"/>
        </w:rPr>
        <w:t>Zaiontz</w:t>
      </w:r>
      <w:proofErr w:type="spellEnd"/>
      <w:r w:rsidRPr="007271CD">
        <w:rPr>
          <w:rFonts w:ascii="Times New Roman" w:hAnsi="Times New Roman" w:cs="Times New Roman"/>
          <w:sz w:val="22"/>
          <w:szCs w:val="22"/>
        </w:rPr>
        <w:t xml:space="preserve">, C. n.d. Real statistics using excel. Real-statistics, [online], Available at: https://www.real-statistics.com/students-t-distribution/two-sample-t-test-uequal-variances/. [Accessed on </w:t>
      </w:r>
      <w:r>
        <w:rPr>
          <w:rFonts w:ascii="Times New Roman" w:hAnsi="Times New Roman" w:cs="Times New Roman"/>
          <w:sz w:val="22"/>
          <w:szCs w:val="22"/>
        </w:rPr>
        <w:t>11 December</w:t>
      </w:r>
      <w:r w:rsidRPr="007271CD">
        <w:rPr>
          <w:rFonts w:ascii="Times New Roman" w:hAnsi="Times New Roman" w:cs="Times New Roman"/>
          <w:sz w:val="22"/>
          <w:szCs w:val="22"/>
        </w:rPr>
        <w:t xml:space="preserve"> 2020]</w:t>
      </w:r>
    </w:p>
    <w:p w14:paraId="36458971" w14:textId="77777777" w:rsidR="007271CD" w:rsidRPr="007271CD" w:rsidRDefault="007271CD" w:rsidP="007271CD">
      <w:pPr>
        <w:spacing w:line="360" w:lineRule="auto"/>
        <w:rPr>
          <w:rFonts w:ascii="Times New Roman" w:hAnsi="Times New Roman" w:cs="Times New Roman"/>
          <w:b/>
          <w:bCs/>
          <w:sz w:val="22"/>
          <w:szCs w:val="22"/>
        </w:rPr>
      </w:pPr>
    </w:p>
    <w:sectPr w:rsidR="007271CD" w:rsidRPr="007271CD" w:rsidSect="00D860CC">
      <w:footerReference w:type="even" r:id="rId12"/>
      <w:footerReference w:type="default" r:id="rId13"/>
      <w:footerReference w:type="firs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8D2946" w14:textId="77777777" w:rsidR="006940E4" w:rsidRDefault="006940E4" w:rsidP="00D860CC">
      <w:r>
        <w:separator/>
      </w:r>
    </w:p>
  </w:endnote>
  <w:endnote w:type="continuationSeparator" w:id="0">
    <w:p w14:paraId="3F0E83CC" w14:textId="77777777" w:rsidR="006940E4" w:rsidRDefault="006940E4" w:rsidP="00D860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37259759"/>
      <w:docPartObj>
        <w:docPartGallery w:val="Page Numbers (Bottom of Page)"/>
        <w:docPartUnique/>
      </w:docPartObj>
    </w:sdtPr>
    <w:sdtEndPr>
      <w:rPr>
        <w:noProof/>
      </w:rPr>
    </w:sdtEndPr>
    <w:sdtContent>
      <w:p w14:paraId="7DC482F6" w14:textId="32A5C122" w:rsidR="00D860CC" w:rsidRDefault="00D860C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980836F" w14:textId="0D57D64A" w:rsidR="00D860CC" w:rsidRDefault="00D860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05608651"/>
      <w:docPartObj>
        <w:docPartGallery w:val="Page Numbers (Bottom of Page)"/>
        <w:docPartUnique/>
      </w:docPartObj>
    </w:sdtPr>
    <w:sdtEndPr>
      <w:rPr>
        <w:noProof/>
      </w:rPr>
    </w:sdtEndPr>
    <w:sdtContent>
      <w:p w14:paraId="629C0962" w14:textId="64F7E48B" w:rsidR="00D860CC" w:rsidRDefault="00D860C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1ABE07E" w14:textId="2610E960" w:rsidR="00D860CC" w:rsidRDefault="00D860C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38096093"/>
      <w:docPartObj>
        <w:docPartGallery w:val="Page Numbers (Bottom of Page)"/>
        <w:docPartUnique/>
      </w:docPartObj>
    </w:sdtPr>
    <w:sdtEndPr>
      <w:rPr>
        <w:noProof/>
      </w:rPr>
    </w:sdtEndPr>
    <w:sdtContent>
      <w:p w14:paraId="668CBB78" w14:textId="4CC5BEAD" w:rsidR="00D860CC" w:rsidRDefault="006940E4" w:rsidP="00D860CC">
        <w:pPr>
          <w:pStyle w:val="Footer"/>
        </w:pPr>
      </w:p>
    </w:sdtContent>
  </w:sdt>
  <w:p w14:paraId="65F0609D" w14:textId="77777777" w:rsidR="00D860CC" w:rsidRDefault="00D860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63653F" w14:textId="77777777" w:rsidR="006940E4" w:rsidRDefault="006940E4" w:rsidP="00D860CC">
      <w:r>
        <w:separator/>
      </w:r>
    </w:p>
  </w:footnote>
  <w:footnote w:type="continuationSeparator" w:id="0">
    <w:p w14:paraId="3403FE4E" w14:textId="77777777" w:rsidR="006940E4" w:rsidRDefault="006940E4" w:rsidP="00D860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E9474D"/>
    <w:multiLevelType w:val="hybridMultilevel"/>
    <w:tmpl w:val="5296D7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6C629FC"/>
    <w:multiLevelType w:val="hybridMultilevel"/>
    <w:tmpl w:val="1280F8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8C50F1F"/>
    <w:multiLevelType w:val="hybridMultilevel"/>
    <w:tmpl w:val="BE183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A78173C"/>
    <w:multiLevelType w:val="hybridMultilevel"/>
    <w:tmpl w:val="D9E0EC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0F5B"/>
    <w:rsid w:val="000C3BBA"/>
    <w:rsid w:val="000C6274"/>
    <w:rsid w:val="0014795D"/>
    <w:rsid w:val="001D45B0"/>
    <w:rsid w:val="00371916"/>
    <w:rsid w:val="00480FF3"/>
    <w:rsid w:val="004A5F1C"/>
    <w:rsid w:val="004E0F5B"/>
    <w:rsid w:val="006940E4"/>
    <w:rsid w:val="007271CD"/>
    <w:rsid w:val="008375BF"/>
    <w:rsid w:val="00874ED5"/>
    <w:rsid w:val="008B0B15"/>
    <w:rsid w:val="008E4153"/>
    <w:rsid w:val="00AD6066"/>
    <w:rsid w:val="00B565ED"/>
    <w:rsid w:val="00B95553"/>
    <w:rsid w:val="00BB4F26"/>
    <w:rsid w:val="00D77622"/>
    <w:rsid w:val="00D860CC"/>
    <w:rsid w:val="00E65932"/>
    <w:rsid w:val="00F106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5B84C"/>
  <w15:chartTrackingRefBased/>
  <w15:docId w15:val="{80F2BFA9-CF29-4E12-A834-6D4218ADF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6066"/>
    <w:pPr>
      <w:spacing w:after="0" w:line="240" w:lineRule="auto"/>
    </w:pPr>
    <w:rPr>
      <w:sz w:val="24"/>
      <w:szCs w:val="24"/>
    </w:rPr>
  </w:style>
  <w:style w:type="paragraph" w:styleId="Heading1">
    <w:name w:val="heading 1"/>
    <w:basedOn w:val="Normal"/>
    <w:next w:val="Normal"/>
    <w:link w:val="Heading1Char"/>
    <w:uiPriority w:val="9"/>
    <w:qFormat/>
    <w:rsid w:val="00D860CC"/>
    <w:pPr>
      <w:keepNext/>
      <w:keepLines/>
      <w:spacing w:before="240" w:line="360" w:lineRule="auto"/>
      <w:jc w:val="both"/>
      <w:outlineLvl w:val="0"/>
    </w:pPr>
    <w:rPr>
      <w:rFonts w:ascii="Times New Roman" w:eastAsiaTheme="majorEastAsia" w:hAnsi="Times New Roman" w:cstheme="majorBidi"/>
      <w:b/>
      <w:sz w:val="28"/>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SpacingChar">
    <w:name w:val="No Spacing Char"/>
    <w:basedOn w:val="DefaultParagraphFont"/>
    <w:link w:val="NoSpacing"/>
    <w:uiPriority w:val="1"/>
    <w:locked/>
    <w:rsid w:val="00AD6066"/>
    <w:rPr>
      <w:rFonts w:ascii="Times New Roman" w:eastAsiaTheme="minorEastAsia" w:hAnsi="Times New Roman" w:cs="Times New Roman"/>
      <w:lang w:val="en-US" w:eastAsia="zh-CN"/>
    </w:rPr>
  </w:style>
  <w:style w:type="paragraph" w:styleId="NoSpacing">
    <w:name w:val="No Spacing"/>
    <w:link w:val="NoSpacingChar"/>
    <w:uiPriority w:val="1"/>
    <w:qFormat/>
    <w:rsid w:val="00AD6066"/>
    <w:pPr>
      <w:spacing w:after="0" w:line="240" w:lineRule="auto"/>
    </w:pPr>
    <w:rPr>
      <w:rFonts w:ascii="Times New Roman" w:eastAsiaTheme="minorEastAsia" w:hAnsi="Times New Roman" w:cs="Times New Roman"/>
      <w:lang w:val="en-US" w:eastAsia="zh-CN"/>
    </w:rPr>
  </w:style>
  <w:style w:type="paragraph" w:styleId="Header">
    <w:name w:val="header"/>
    <w:basedOn w:val="Normal"/>
    <w:link w:val="HeaderChar"/>
    <w:uiPriority w:val="99"/>
    <w:unhideWhenUsed/>
    <w:rsid w:val="00D860CC"/>
    <w:pPr>
      <w:tabs>
        <w:tab w:val="center" w:pos="4513"/>
        <w:tab w:val="right" w:pos="9026"/>
      </w:tabs>
    </w:pPr>
  </w:style>
  <w:style w:type="character" w:customStyle="1" w:styleId="HeaderChar">
    <w:name w:val="Header Char"/>
    <w:basedOn w:val="DefaultParagraphFont"/>
    <w:link w:val="Header"/>
    <w:uiPriority w:val="99"/>
    <w:rsid w:val="00D860CC"/>
    <w:rPr>
      <w:sz w:val="24"/>
      <w:szCs w:val="24"/>
    </w:rPr>
  </w:style>
  <w:style w:type="paragraph" w:styleId="Footer">
    <w:name w:val="footer"/>
    <w:basedOn w:val="Normal"/>
    <w:link w:val="FooterChar"/>
    <w:uiPriority w:val="99"/>
    <w:unhideWhenUsed/>
    <w:rsid w:val="00D860CC"/>
    <w:pPr>
      <w:tabs>
        <w:tab w:val="center" w:pos="4513"/>
        <w:tab w:val="right" w:pos="9026"/>
      </w:tabs>
    </w:pPr>
  </w:style>
  <w:style w:type="character" w:customStyle="1" w:styleId="FooterChar">
    <w:name w:val="Footer Char"/>
    <w:basedOn w:val="DefaultParagraphFont"/>
    <w:link w:val="Footer"/>
    <w:uiPriority w:val="99"/>
    <w:rsid w:val="00D860CC"/>
    <w:rPr>
      <w:sz w:val="24"/>
      <w:szCs w:val="24"/>
    </w:rPr>
  </w:style>
  <w:style w:type="character" w:styleId="Hyperlink">
    <w:name w:val="Hyperlink"/>
    <w:basedOn w:val="DefaultParagraphFont"/>
    <w:uiPriority w:val="99"/>
    <w:unhideWhenUsed/>
    <w:rsid w:val="00D860CC"/>
    <w:rPr>
      <w:color w:val="0563C1" w:themeColor="hyperlink"/>
      <w:u w:val="single"/>
    </w:rPr>
  </w:style>
  <w:style w:type="paragraph" w:styleId="TOC1">
    <w:name w:val="toc 1"/>
    <w:basedOn w:val="Normal"/>
    <w:next w:val="Normal"/>
    <w:autoRedefine/>
    <w:uiPriority w:val="39"/>
    <w:unhideWhenUsed/>
    <w:rsid w:val="00D860CC"/>
    <w:pPr>
      <w:spacing w:after="100" w:line="360" w:lineRule="auto"/>
      <w:jc w:val="both"/>
    </w:pPr>
    <w:rPr>
      <w:rFonts w:ascii="Times New Roman" w:hAnsi="Times New Roman"/>
      <w:szCs w:val="22"/>
      <w:lang w:val="en-US"/>
    </w:rPr>
  </w:style>
  <w:style w:type="paragraph" w:styleId="TableofFigures">
    <w:name w:val="table of figures"/>
    <w:basedOn w:val="Normal"/>
    <w:next w:val="Normal"/>
    <w:uiPriority w:val="99"/>
    <w:unhideWhenUsed/>
    <w:rsid w:val="00D860CC"/>
    <w:pPr>
      <w:spacing w:line="360" w:lineRule="auto"/>
      <w:jc w:val="both"/>
    </w:pPr>
    <w:rPr>
      <w:rFonts w:ascii="Times New Roman" w:hAnsi="Times New Roman"/>
      <w:szCs w:val="22"/>
      <w:lang w:val="en-US"/>
    </w:rPr>
  </w:style>
  <w:style w:type="character" w:customStyle="1" w:styleId="Heading1Char">
    <w:name w:val="Heading 1 Char"/>
    <w:basedOn w:val="DefaultParagraphFont"/>
    <w:link w:val="Heading1"/>
    <w:uiPriority w:val="9"/>
    <w:rsid w:val="00D860CC"/>
    <w:rPr>
      <w:rFonts w:ascii="Times New Roman" w:eastAsiaTheme="majorEastAsia" w:hAnsi="Times New Roman" w:cstheme="majorBidi"/>
      <w:b/>
      <w:sz w:val="28"/>
      <w:szCs w:val="32"/>
      <w:lang w:val="en-US"/>
    </w:rPr>
  </w:style>
  <w:style w:type="paragraph" w:styleId="Caption">
    <w:name w:val="caption"/>
    <w:basedOn w:val="Normal"/>
    <w:next w:val="Normal"/>
    <w:uiPriority w:val="35"/>
    <w:unhideWhenUsed/>
    <w:qFormat/>
    <w:rsid w:val="00D860CC"/>
    <w:pPr>
      <w:spacing w:after="200"/>
      <w:jc w:val="both"/>
    </w:pPr>
    <w:rPr>
      <w:rFonts w:ascii="Times New Roman" w:hAnsi="Times New Roman"/>
      <w:i/>
      <w:iCs/>
      <w:color w:val="44546A" w:themeColor="text2"/>
      <w:sz w:val="18"/>
      <w:szCs w:val="18"/>
      <w:lang w:val="en-US"/>
    </w:rPr>
  </w:style>
  <w:style w:type="paragraph" w:styleId="ListParagraph">
    <w:name w:val="List Paragraph"/>
    <w:basedOn w:val="Normal"/>
    <w:uiPriority w:val="34"/>
    <w:qFormat/>
    <w:rsid w:val="00F106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55860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3.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91823\OneDrive\Desktop\Data%20visualization%20term%202%2030%20Nov.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[Data visualization term 2 30 Nov.xlsx]Sheet9!PivotTable7</c:name>
    <c:fmtId val="-1"/>
  </c:pivotSource>
  <c:chart>
    <c:autoTitleDeleted val="0"/>
    <c:pivotFmts>
      <c:pivotFmt>
        <c:idx val="0"/>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lineChart>
        <c:grouping val="standard"/>
        <c:varyColors val="0"/>
        <c:ser>
          <c:idx val="0"/>
          <c:order val="0"/>
          <c:tx>
            <c:strRef>
              <c:f>Sheet9!$B$3</c:f>
              <c:strCache>
                <c:ptCount val="1"/>
                <c:pt idx="0">
                  <c:v>Sum of WHITE PATIENT </c:v>
                </c:pt>
              </c:strCache>
            </c:strRef>
          </c:tx>
          <c:spPr>
            <a:ln w="28575" cap="rnd">
              <a:solidFill>
                <a:schemeClr val="accent1"/>
              </a:solidFill>
              <a:round/>
            </a:ln>
            <a:effectLst/>
          </c:spPr>
          <c:marker>
            <c:symbol val="none"/>
          </c:marker>
          <c:cat>
            <c:strRef>
              <c:f>Sheet9!$A$4:$A$54</c:f>
              <c:strCache>
                <c:ptCount val="5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strCache>
            </c:strRef>
          </c:cat>
          <c:val>
            <c:numRef>
              <c:f>Sheet9!$B$4:$B$54</c:f>
              <c:numCache>
                <c:formatCode>General</c:formatCode>
                <c:ptCount val="50"/>
                <c:pt idx="0">
                  <c:v>20</c:v>
                </c:pt>
                <c:pt idx="1">
                  <c:v>22</c:v>
                </c:pt>
                <c:pt idx="2">
                  <c:v>25</c:v>
                </c:pt>
                <c:pt idx="3">
                  <c:v>26</c:v>
                </c:pt>
                <c:pt idx="4">
                  <c:v>29</c:v>
                </c:pt>
                <c:pt idx="5">
                  <c:v>27</c:v>
                </c:pt>
                <c:pt idx="6">
                  <c:v>48</c:v>
                </c:pt>
                <c:pt idx="7">
                  <c:v>43</c:v>
                </c:pt>
                <c:pt idx="8">
                  <c:v>55</c:v>
                </c:pt>
                <c:pt idx="9">
                  <c:v>43</c:v>
                </c:pt>
                <c:pt idx="10">
                  <c:v>27</c:v>
                </c:pt>
                <c:pt idx="11">
                  <c:v>34</c:v>
                </c:pt>
                <c:pt idx="12">
                  <c:v>44</c:v>
                </c:pt>
                <c:pt idx="13">
                  <c:v>50</c:v>
                </c:pt>
                <c:pt idx="14">
                  <c:v>37</c:v>
                </c:pt>
                <c:pt idx="15">
                  <c:v>35</c:v>
                </c:pt>
                <c:pt idx="16">
                  <c:v>33</c:v>
                </c:pt>
                <c:pt idx="17">
                  <c:v>40</c:v>
                </c:pt>
                <c:pt idx="18">
                  <c:v>42</c:v>
                </c:pt>
                <c:pt idx="19">
                  <c:v>48</c:v>
                </c:pt>
                <c:pt idx="20">
                  <c:v>49</c:v>
                </c:pt>
                <c:pt idx="21">
                  <c:v>30</c:v>
                </c:pt>
                <c:pt idx="22">
                  <c:v>33</c:v>
                </c:pt>
                <c:pt idx="23">
                  <c:v>43</c:v>
                </c:pt>
                <c:pt idx="24">
                  <c:v>50</c:v>
                </c:pt>
                <c:pt idx="25">
                  <c:v>50</c:v>
                </c:pt>
                <c:pt idx="26">
                  <c:v>32</c:v>
                </c:pt>
                <c:pt idx="27">
                  <c:v>20</c:v>
                </c:pt>
                <c:pt idx="28">
                  <c:v>30</c:v>
                </c:pt>
                <c:pt idx="29">
                  <c:v>40</c:v>
                </c:pt>
                <c:pt idx="30">
                  <c:v>44</c:v>
                </c:pt>
                <c:pt idx="31">
                  <c:v>35</c:v>
                </c:pt>
                <c:pt idx="32">
                  <c:v>28</c:v>
                </c:pt>
                <c:pt idx="33">
                  <c:v>40</c:v>
                </c:pt>
                <c:pt idx="34">
                  <c:v>43</c:v>
                </c:pt>
                <c:pt idx="35">
                  <c:v>38</c:v>
                </c:pt>
                <c:pt idx="36">
                  <c:v>33</c:v>
                </c:pt>
                <c:pt idx="37">
                  <c:v>34</c:v>
                </c:pt>
                <c:pt idx="38">
                  <c:v>50</c:v>
                </c:pt>
                <c:pt idx="39">
                  <c:v>22</c:v>
                </c:pt>
                <c:pt idx="40">
                  <c:v>37</c:v>
                </c:pt>
                <c:pt idx="41">
                  <c:v>45</c:v>
                </c:pt>
                <c:pt idx="42">
                  <c:v>20</c:v>
                </c:pt>
                <c:pt idx="43">
                  <c:v>44</c:v>
                </c:pt>
                <c:pt idx="44">
                  <c:v>33</c:v>
                </c:pt>
                <c:pt idx="45">
                  <c:v>20</c:v>
                </c:pt>
                <c:pt idx="46">
                  <c:v>38</c:v>
                </c:pt>
                <c:pt idx="47">
                  <c:v>35</c:v>
                </c:pt>
                <c:pt idx="48">
                  <c:v>25</c:v>
                </c:pt>
                <c:pt idx="49">
                  <c:v>40</c:v>
                </c:pt>
              </c:numCache>
            </c:numRef>
          </c:val>
          <c:smooth val="0"/>
          <c:extLst>
            <c:ext xmlns:c16="http://schemas.microsoft.com/office/drawing/2014/chart" uri="{C3380CC4-5D6E-409C-BE32-E72D297353CC}">
              <c16:uniqueId val="{00000000-BC57-4BFA-B8E4-9442498A1780}"/>
            </c:ext>
          </c:extLst>
        </c:ser>
        <c:ser>
          <c:idx val="1"/>
          <c:order val="1"/>
          <c:tx>
            <c:strRef>
              <c:f>Sheet9!$C$3</c:f>
              <c:strCache>
                <c:ptCount val="1"/>
                <c:pt idx="0">
                  <c:v>Sum of BAME</c:v>
                </c:pt>
              </c:strCache>
            </c:strRef>
          </c:tx>
          <c:spPr>
            <a:ln w="28575" cap="rnd">
              <a:solidFill>
                <a:schemeClr val="accent2"/>
              </a:solidFill>
              <a:round/>
            </a:ln>
            <a:effectLst/>
          </c:spPr>
          <c:marker>
            <c:symbol val="none"/>
          </c:marker>
          <c:cat>
            <c:strRef>
              <c:f>Sheet9!$A$4:$A$54</c:f>
              <c:strCache>
                <c:ptCount val="5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strCache>
            </c:strRef>
          </c:cat>
          <c:val>
            <c:numRef>
              <c:f>Sheet9!$C$4:$C$54</c:f>
              <c:numCache>
                <c:formatCode>General</c:formatCode>
                <c:ptCount val="50"/>
                <c:pt idx="0">
                  <c:v>23</c:v>
                </c:pt>
                <c:pt idx="1">
                  <c:v>34</c:v>
                </c:pt>
                <c:pt idx="2">
                  <c:v>44</c:v>
                </c:pt>
                <c:pt idx="3">
                  <c:v>45</c:v>
                </c:pt>
                <c:pt idx="4">
                  <c:v>29</c:v>
                </c:pt>
                <c:pt idx="5">
                  <c:v>27</c:v>
                </c:pt>
                <c:pt idx="6">
                  <c:v>35</c:v>
                </c:pt>
                <c:pt idx="7">
                  <c:v>45</c:v>
                </c:pt>
                <c:pt idx="8">
                  <c:v>44</c:v>
                </c:pt>
                <c:pt idx="9">
                  <c:v>30</c:v>
                </c:pt>
                <c:pt idx="10">
                  <c:v>40</c:v>
                </c:pt>
                <c:pt idx="11">
                  <c:v>50</c:v>
                </c:pt>
                <c:pt idx="12">
                  <c:v>50</c:v>
                </c:pt>
                <c:pt idx="13">
                  <c:v>50</c:v>
                </c:pt>
                <c:pt idx="14">
                  <c:v>41</c:v>
                </c:pt>
                <c:pt idx="15">
                  <c:v>43</c:v>
                </c:pt>
                <c:pt idx="16">
                  <c:v>47</c:v>
                </c:pt>
                <c:pt idx="17">
                  <c:v>32</c:v>
                </c:pt>
                <c:pt idx="18">
                  <c:v>31</c:v>
                </c:pt>
                <c:pt idx="19">
                  <c:v>20</c:v>
                </c:pt>
                <c:pt idx="20">
                  <c:v>26</c:v>
                </c:pt>
                <c:pt idx="21">
                  <c:v>28</c:v>
                </c:pt>
                <c:pt idx="22">
                  <c:v>30</c:v>
                </c:pt>
                <c:pt idx="23">
                  <c:v>39</c:v>
                </c:pt>
                <c:pt idx="24">
                  <c:v>50</c:v>
                </c:pt>
                <c:pt idx="25">
                  <c:v>50</c:v>
                </c:pt>
                <c:pt idx="26">
                  <c:v>33</c:v>
                </c:pt>
                <c:pt idx="27">
                  <c:v>45</c:v>
                </c:pt>
                <c:pt idx="28">
                  <c:v>47</c:v>
                </c:pt>
                <c:pt idx="29">
                  <c:v>20</c:v>
                </c:pt>
                <c:pt idx="30">
                  <c:v>32</c:v>
                </c:pt>
                <c:pt idx="31">
                  <c:v>22</c:v>
                </c:pt>
                <c:pt idx="32">
                  <c:v>28</c:v>
                </c:pt>
                <c:pt idx="33">
                  <c:v>30</c:v>
                </c:pt>
                <c:pt idx="34">
                  <c:v>34</c:v>
                </c:pt>
                <c:pt idx="35">
                  <c:v>32</c:v>
                </c:pt>
                <c:pt idx="36">
                  <c:v>44</c:v>
                </c:pt>
                <c:pt idx="37">
                  <c:v>47</c:v>
                </c:pt>
                <c:pt idx="38">
                  <c:v>30</c:v>
                </c:pt>
                <c:pt idx="39">
                  <c:v>44</c:v>
                </c:pt>
                <c:pt idx="40">
                  <c:v>29</c:v>
                </c:pt>
                <c:pt idx="41">
                  <c:v>40</c:v>
                </c:pt>
                <c:pt idx="42">
                  <c:v>30</c:v>
                </c:pt>
                <c:pt idx="43">
                  <c:v>40</c:v>
                </c:pt>
                <c:pt idx="44">
                  <c:v>24</c:v>
                </c:pt>
                <c:pt idx="45">
                  <c:v>50</c:v>
                </c:pt>
                <c:pt idx="46">
                  <c:v>46</c:v>
                </c:pt>
                <c:pt idx="47">
                  <c:v>30</c:v>
                </c:pt>
                <c:pt idx="48">
                  <c:v>27</c:v>
                </c:pt>
                <c:pt idx="49">
                  <c:v>50</c:v>
                </c:pt>
              </c:numCache>
            </c:numRef>
          </c:val>
          <c:smooth val="0"/>
          <c:extLst>
            <c:ext xmlns:c16="http://schemas.microsoft.com/office/drawing/2014/chart" uri="{C3380CC4-5D6E-409C-BE32-E72D297353CC}">
              <c16:uniqueId val="{00000001-BC57-4BFA-B8E4-9442498A1780}"/>
            </c:ext>
          </c:extLst>
        </c:ser>
        <c:dLbls>
          <c:showLegendKey val="0"/>
          <c:showVal val="0"/>
          <c:showCatName val="0"/>
          <c:showSerName val="0"/>
          <c:showPercent val="0"/>
          <c:showBubbleSize val="0"/>
        </c:dLbls>
        <c:smooth val="0"/>
        <c:axId val="1146687855"/>
        <c:axId val="1846373679"/>
      </c:lineChart>
      <c:catAx>
        <c:axId val="114668785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6373679"/>
        <c:crosses val="autoZero"/>
        <c:auto val="1"/>
        <c:lblAlgn val="ctr"/>
        <c:lblOffset val="100"/>
        <c:noMultiLvlLbl val="0"/>
      </c:catAx>
      <c:valAx>
        <c:axId val="184637367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46687855"/>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BE1055-03DE-4D90-80AA-90E3704D8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1</Pages>
  <Words>1943</Words>
  <Characters>11081</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Roman (2007914)</dc:creator>
  <cp:keywords/>
  <dc:description/>
  <cp:lastModifiedBy>Adriana Roman (2007914)</cp:lastModifiedBy>
  <cp:revision>11</cp:revision>
  <dcterms:created xsi:type="dcterms:W3CDTF">2020-12-09T09:58:00Z</dcterms:created>
  <dcterms:modified xsi:type="dcterms:W3CDTF">2020-12-20T16:25:00Z</dcterms:modified>
</cp:coreProperties>
</file>