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02765" w:rsidRPr="00A406E5" w:rsidTr="00443550">
        <w:trPr>
          <w:jc w:val="center"/>
        </w:trPr>
        <w:tc>
          <w:tcPr>
            <w:tcW w:w="10670" w:type="dxa"/>
            <w:shd w:val="clear" w:color="auto" w:fill="BFBFBF"/>
          </w:tcPr>
          <w:p w:rsidR="00002765" w:rsidRPr="00A406E5" w:rsidRDefault="00002765" w:rsidP="0044355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92205D">
              <w:rPr>
                <w:rFonts w:ascii="Arial" w:hAnsi="Arial" w:cs="Arial"/>
                <w:b/>
                <w:caps/>
                <w:sz w:val="40"/>
              </w:rPr>
              <w:t>-RP</w:t>
            </w:r>
            <w:bookmarkStart w:id="0" w:name="_GoBack"/>
            <w:bookmarkEnd w:id="0"/>
          </w:p>
        </w:tc>
      </w:tr>
    </w:tbl>
    <w:p w:rsidR="00002765" w:rsidRPr="00A406E5" w:rsidRDefault="00002765" w:rsidP="00002765">
      <w:pPr>
        <w:rPr>
          <w:rFonts w:ascii="Arial" w:hAnsi="Arial" w:cs="Arial"/>
        </w:rPr>
      </w:pPr>
    </w:p>
    <w:p w:rsidR="00002765" w:rsidRPr="00A406E5" w:rsidRDefault="00002765" w:rsidP="0000276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002765" w:rsidRPr="00A406E5" w:rsidRDefault="00002765" w:rsidP="00002765">
      <w:pPr>
        <w:rPr>
          <w:rFonts w:ascii="Arial" w:hAnsi="Arial" w:cs="Arial"/>
          <w:b/>
          <w:sz w:val="22"/>
          <w:szCs w:val="22"/>
        </w:rPr>
        <w:sectPr w:rsidR="00002765" w:rsidRPr="00A406E5" w:rsidSect="00F31C04">
          <w:footerReference w:type="default" r:id="rId7"/>
          <w:pgSz w:w="11894" w:h="16834"/>
          <w:pgMar w:top="720" w:right="720" w:bottom="720" w:left="720" w:header="706" w:footer="454" w:gutter="0"/>
          <w:paperSrc w:first="1" w:other="1"/>
          <w:cols w:space="720"/>
          <w:docGrid w:linePitch="272"/>
        </w:sectPr>
      </w:pPr>
    </w:p>
    <w:p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002765" w:rsidRPr="000F157B"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002765" w:rsidRPr="00CB66F3" w:rsidRDefault="00002765" w:rsidP="00CB66F3">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2765" w:rsidRPr="000F157B" w:rsidRDefault="00002765" w:rsidP="00443550">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0F157B" w:rsidRPr="00CB66F3" w:rsidRDefault="00A8359D" w:rsidP="000F157B">
            <w:pPr>
              <w:rPr>
                <w:rFonts w:ascii="Arial" w:hAnsi="Arial" w:cs="Arial"/>
                <w:color w:val="000000" w:themeColor="text1"/>
              </w:rPr>
            </w:pPr>
            <w:r w:rsidRPr="00CB66F3">
              <w:rPr>
                <w:rFonts w:ascii="Arial" w:hAnsi="Arial" w:cs="Arial"/>
                <w:color w:val="000000" w:themeColor="text1"/>
              </w:rPr>
              <w:t xml:space="preserve">Your report has shown that you researched into the topic and you demonstrated a good understanding of the subject. You </w:t>
            </w:r>
            <w:r w:rsidR="00040AC5" w:rsidRPr="00CB66F3">
              <w:rPr>
                <w:rFonts w:ascii="Arial" w:hAnsi="Arial" w:cs="Arial"/>
                <w:color w:val="000000" w:themeColor="text1"/>
              </w:rPr>
              <w:t>have</w:t>
            </w:r>
            <w:r w:rsidR="00CB66F3">
              <w:rPr>
                <w:rFonts w:ascii="Arial" w:hAnsi="Arial" w:cs="Arial"/>
                <w:color w:val="000000" w:themeColor="text1"/>
              </w:rPr>
              <w:t xml:space="preserve"> engaged with </w:t>
            </w:r>
            <w:r w:rsidRPr="00CB66F3">
              <w:rPr>
                <w:rFonts w:ascii="Arial" w:hAnsi="Arial" w:cs="Arial"/>
                <w:color w:val="000000" w:themeColor="text1"/>
              </w:rPr>
              <w:t xml:space="preserve">considerable amount of references </w:t>
            </w:r>
            <w:r w:rsidR="00040AC5" w:rsidRPr="00CB66F3">
              <w:rPr>
                <w:rFonts w:ascii="Arial" w:hAnsi="Arial" w:cs="Arial"/>
                <w:color w:val="000000" w:themeColor="text1"/>
              </w:rPr>
              <w:t>and demonstrate</w:t>
            </w:r>
            <w:r w:rsidRPr="00CB66F3">
              <w:rPr>
                <w:rFonts w:ascii="Arial" w:hAnsi="Arial" w:cs="Arial"/>
                <w:color w:val="000000" w:themeColor="text1"/>
              </w:rPr>
              <w:t xml:space="preserve"> familiarity with scholarly literature about </w:t>
            </w:r>
            <w:r w:rsidR="004E2043" w:rsidRPr="00CB66F3">
              <w:rPr>
                <w:rFonts w:ascii="Arial" w:hAnsi="Arial" w:cs="Arial"/>
                <w:color w:val="000000" w:themeColor="text1"/>
              </w:rPr>
              <w:t xml:space="preserve">scientific </w:t>
            </w:r>
            <w:r w:rsidR="00CB66F3">
              <w:rPr>
                <w:rFonts w:ascii="Arial" w:hAnsi="Arial" w:cs="Arial"/>
                <w:color w:val="000000" w:themeColor="text1"/>
              </w:rPr>
              <w:t>published</w:t>
            </w:r>
            <w:r w:rsidRPr="00CB66F3">
              <w:rPr>
                <w:rFonts w:ascii="Arial" w:hAnsi="Arial" w:cs="Arial"/>
                <w:color w:val="000000" w:themeColor="text1"/>
              </w:rPr>
              <w:t xml:space="preserve"> work. You did show evidence of engagement with reasonable</w:t>
            </w:r>
            <w:r w:rsidR="00040AC5" w:rsidRPr="00CB66F3">
              <w:rPr>
                <w:rFonts w:ascii="Arial" w:hAnsi="Arial" w:cs="Arial"/>
                <w:color w:val="000000" w:themeColor="text1"/>
              </w:rPr>
              <w:t xml:space="preserve"> range of relevant literature</w:t>
            </w:r>
            <w:r w:rsidRPr="00CB66F3">
              <w:rPr>
                <w:rFonts w:ascii="Arial" w:hAnsi="Arial" w:cs="Arial"/>
                <w:color w:val="000000" w:themeColor="text1"/>
              </w:rPr>
              <w:t xml:space="preserve">. </w:t>
            </w:r>
            <w:r w:rsidR="000F157B" w:rsidRPr="00CB66F3">
              <w:rPr>
                <w:rFonts w:ascii="Arial" w:hAnsi="Arial" w:cs="Arial"/>
                <w:color w:val="000000" w:themeColor="text1"/>
              </w:rPr>
              <w:t>If you had used other sources such as books, papers, magazines etc, rather than simply relying on the intern</w:t>
            </w:r>
            <w:r w:rsidR="006D7A5F">
              <w:rPr>
                <w:rFonts w:ascii="Arial" w:hAnsi="Arial" w:cs="Arial"/>
                <w:color w:val="000000" w:themeColor="text1"/>
              </w:rPr>
              <w:t>et would have gained the higher</w:t>
            </w:r>
            <w:r w:rsidR="000F157B" w:rsidRPr="00CB66F3">
              <w:rPr>
                <w:rFonts w:ascii="Arial" w:hAnsi="Arial" w:cs="Arial"/>
                <w:color w:val="000000" w:themeColor="text1"/>
              </w:rPr>
              <w:t xml:space="preserve"> score.</w:t>
            </w:r>
          </w:p>
          <w:p w:rsidR="0068365E" w:rsidRPr="000F157B" w:rsidRDefault="0068365E" w:rsidP="002875CB">
            <w:pPr>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0F157B" w:rsidRDefault="000F157B" w:rsidP="009D6CFC">
            <w:pPr>
              <w:jc w:val="center"/>
              <w:rPr>
                <w:rFonts w:ascii="Arial" w:hAnsi="Arial" w:cs="Arial"/>
              </w:rPr>
            </w:pPr>
          </w:p>
          <w:p w:rsidR="000F157B" w:rsidRDefault="000F157B" w:rsidP="009D6CFC">
            <w:pPr>
              <w:jc w:val="center"/>
              <w:rPr>
                <w:rFonts w:ascii="Arial" w:hAnsi="Arial" w:cs="Arial"/>
              </w:rPr>
            </w:pPr>
          </w:p>
          <w:p w:rsidR="009D6CFC" w:rsidRPr="000F157B" w:rsidRDefault="005944A1" w:rsidP="002B35E5">
            <w:pPr>
              <w:jc w:val="center"/>
              <w:rPr>
                <w:rFonts w:ascii="Arial" w:hAnsi="Arial" w:cs="Arial"/>
              </w:rPr>
            </w:pPr>
            <w:r>
              <w:rPr>
                <w:rFonts w:ascii="Arial" w:hAnsi="Arial" w:cs="Arial"/>
              </w:rPr>
              <w:t>1</w:t>
            </w:r>
            <w:r w:rsidR="002B35E5">
              <w:rPr>
                <w:rFonts w:ascii="Arial" w:hAnsi="Arial" w:cs="Arial"/>
              </w:rPr>
              <w:t>1</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w:t>
            </w:r>
            <w:r w:rsidR="004E2043">
              <w:rPr>
                <w:rFonts w:ascii="Arial" w:hAnsi="Arial" w:cs="Arial"/>
              </w:rPr>
              <w:t>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2. Knowledge and Understanding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9D6CFC" w:rsidRPr="00E7189D" w:rsidRDefault="0056331F" w:rsidP="009D6CFC">
            <w:pPr>
              <w:spacing w:after="120"/>
              <w:rPr>
                <w:rFonts w:ascii="Arial" w:hAnsi="Arial" w:cs="Arial"/>
              </w:rPr>
            </w:pPr>
            <w:r w:rsidRPr="00E7189D">
              <w:rPr>
                <w:rFonts w:ascii="Arial" w:hAnsi="Arial" w:cs="Arial"/>
              </w:rPr>
              <w:t>Assessed in task 2</w:t>
            </w:r>
          </w:p>
          <w:p w:rsidR="0056331F" w:rsidRPr="00E7189D" w:rsidRDefault="0056331F" w:rsidP="0056331F">
            <w:pPr>
              <w:pStyle w:val="ListParagraph"/>
              <w:ind w:left="0"/>
              <w:jc w:val="both"/>
              <w:rPr>
                <w:rFonts w:ascii="Arial" w:hAnsi="Arial" w:cs="Arial"/>
                <w:color w:val="000000" w:themeColor="text1"/>
              </w:rPr>
            </w:pPr>
            <w:r w:rsidRPr="00E7189D">
              <w:rPr>
                <w:rFonts w:ascii="Arial" w:hAnsi="Arial" w:cs="Arial"/>
                <w:color w:val="000000" w:themeColor="text1"/>
              </w:rPr>
              <w:t xml:space="preserve">Your </w:t>
            </w:r>
            <w:r w:rsidR="00CC4669">
              <w:rPr>
                <w:rFonts w:ascii="Arial" w:hAnsi="Arial" w:cs="Arial"/>
                <w:color w:val="000000" w:themeColor="text1"/>
              </w:rPr>
              <w:t>Matlab code</w:t>
            </w:r>
            <w:r w:rsidRPr="00E7189D">
              <w:rPr>
                <w:rFonts w:ascii="Arial" w:hAnsi="Arial" w:cs="Arial"/>
                <w:color w:val="000000" w:themeColor="text1"/>
              </w:rPr>
              <w:t xml:space="preserve"> is </w:t>
            </w:r>
            <w:r w:rsidR="00910954">
              <w:rPr>
                <w:rFonts w:ascii="Arial" w:hAnsi="Arial" w:cs="Arial"/>
                <w:color w:val="000000" w:themeColor="text1"/>
              </w:rPr>
              <w:t xml:space="preserve">well </w:t>
            </w:r>
            <w:r w:rsidRPr="00E7189D">
              <w:rPr>
                <w:rFonts w:ascii="Arial" w:hAnsi="Arial" w:cs="Arial"/>
                <w:color w:val="000000" w:themeColor="text1"/>
              </w:rPr>
              <w:t>presented and demonstrates a strong understanding of the task in hand, and a good programming expertise in Matlab.</w:t>
            </w:r>
          </w:p>
          <w:p w:rsidR="0068365E" w:rsidRPr="00E7189D" w:rsidRDefault="0068365E" w:rsidP="000F157B">
            <w:pPr>
              <w:jc w:val="both"/>
              <w:rPr>
                <w:rFonts w:ascii="Arial" w:hAnsi="Arial" w:cs="Arial"/>
                <w:color w:val="000000" w:themeColor="text1"/>
                <w:lang w:eastAsia="en-US"/>
              </w:rPr>
            </w:pPr>
          </w:p>
          <w:p w:rsidR="0056331F" w:rsidRPr="00E7189D" w:rsidRDefault="0056331F" w:rsidP="000F157B">
            <w:pPr>
              <w:jc w:val="both"/>
              <w:rPr>
                <w:rFonts w:ascii="Arial" w:hAnsi="Arial" w:cs="Arial"/>
                <w:color w:val="000000" w:themeColor="text1"/>
                <w:lang w:eastAsia="en-US"/>
              </w:rPr>
            </w:pPr>
          </w:p>
          <w:p w:rsidR="00EC482F" w:rsidRPr="00E7189D" w:rsidRDefault="000F157B" w:rsidP="00EC482F">
            <w:pPr>
              <w:spacing w:line="276" w:lineRule="auto"/>
              <w:jc w:val="both"/>
              <w:rPr>
                <w:rFonts w:ascii="Arial" w:hAnsi="Arial" w:cs="Arial"/>
                <w:color w:val="000000" w:themeColor="text1"/>
                <w:lang w:eastAsia="en-US"/>
              </w:rPr>
            </w:pPr>
            <w:r w:rsidRPr="00E7189D">
              <w:rPr>
                <w:rFonts w:ascii="Arial" w:hAnsi="Arial" w:cs="Arial"/>
                <w:color w:val="000000" w:themeColor="text1"/>
                <w:lang w:eastAsia="en-US"/>
              </w:rPr>
              <w:t xml:space="preserve">You have correctly </w:t>
            </w:r>
            <w:r w:rsidR="00EC482F" w:rsidRPr="00E7189D">
              <w:rPr>
                <w:rFonts w:ascii="Arial" w:hAnsi="Arial" w:cs="Arial"/>
                <w:color w:val="000000" w:themeColor="text1"/>
                <w:lang w:eastAsia="en-US"/>
              </w:rPr>
              <w:t>complete the following tasks:</w:t>
            </w:r>
          </w:p>
          <w:p w:rsidR="00EC482F" w:rsidRPr="00E7189D" w:rsidRDefault="00EC482F" w:rsidP="00EC482F">
            <w:pPr>
              <w:spacing w:line="276" w:lineRule="auto"/>
              <w:jc w:val="both"/>
              <w:rPr>
                <w:rFonts w:ascii="Arial" w:hAnsi="Arial" w:cs="Arial"/>
                <w:color w:val="000000" w:themeColor="text1"/>
              </w:rPr>
            </w:pPr>
          </w:p>
          <w:p w:rsidR="00EC482F" w:rsidRPr="00E7189D" w:rsidRDefault="00EC482F" w:rsidP="00EC482F">
            <w:pPr>
              <w:pStyle w:val="ListParagraph"/>
              <w:numPr>
                <w:ilvl w:val="0"/>
                <w:numId w:val="3"/>
              </w:numPr>
              <w:spacing w:line="276" w:lineRule="auto"/>
              <w:jc w:val="both"/>
              <w:rPr>
                <w:rFonts w:ascii="Arial" w:hAnsi="Arial" w:cs="Arial"/>
                <w:color w:val="000000" w:themeColor="text1"/>
              </w:rPr>
            </w:pPr>
            <w:r w:rsidRPr="00E7189D">
              <w:rPr>
                <w:rFonts w:ascii="Arial" w:hAnsi="Arial" w:cs="Arial"/>
                <w:color w:val="000000" w:themeColor="text1"/>
              </w:rPr>
              <w:t xml:space="preserve">Reading the provided TMPRS .wav file. </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Determining</w:t>
            </w:r>
            <w:r w:rsidR="00EC482F" w:rsidRPr="00E7189D">
              <w:rPr>
                <w:rFonts w:ascii="Arial" w:hAnsi="Arial" w:cs="Arial"/>
                <w:color w:val="000000" w:themeColor="text1"/>
              </w:rPr>
              <w:t xml:space="preserve"> the frequencies of the tones.</w:t>
            </w:r>
          </w:p>
          <w:p w:rsidR="00EC482F" w:rsidRPr="00E7189D" w:rsidRDefault="00E7189D"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D</w:t>
            </w:r>
            <w:r w:rsidR="00EC482F" w:rsidRPr="00E7189D">
              <w:rPr>
                <w:rFonts w:ascii="Arial" w:hAnsi="Arial" w:cs="Arial"/>
                <w:color w:val="000000" w:themeColor="text1"/>
              </w:rPr>
              <w:t>esign a filter to remove the cause of the unpleasant sound.</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R</w:t>
            </w:r>
            <w:r w:rsidR="00EC482F" w:rsidRPr="00E7189D">
              <w:rPr>
                <w:rFonts w:ascii="Arial" w:hAnsi="Arial" w:cs="Arial"/>
                <w:color w:val="000000" w:themeColor="text1"/>
              </w:rPr>
              <w:t>etaining clean version of tone contain only two frequencies.</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Providing</w:t>
            </w:r>
            <w:r w:rsidR="00EC482F" w:rsidRPr="00E7189D">
              <w:rPr>
                <w:rFonts w:ascii="Arial" w:hAnsi="Arial" w:cs="Arial"/>
                <w:color w:val="000000" w:themeColor="text1"/>
              </w:rPr>
              <w:t xml:space="preserve"> a new version of the uncorrupted TMPRS.</w:t>
            </w:r>
          </w:p>
          <w:p w:rsidR="00EC482F" w:rsidRPr="00E7189D" w:rsidRDefault="00F646DF" w:rsidP="00EC482F">
            <w:pPr>
              <w:pStyle w:val="ListParagraph"/>
              <w:numPr>
                <w:ilvl w:val="0"/>
                <w:numId w:val="3"/>
              </w:numPr>
              <w:spacing w:line="276" w:lineRule="auto"/>
              <w:jc w:val="both"/>
              <w:rPr>
                <w:rFonts w:ascii="Arial" w:hAnsi="Arial" w:cs="Arial"/>
                <w:color w:val="000000" w:themeColor="text1"/>
              </w:rPr>
            </w:pPr>
            <w:r>
              <w:rPr>
                <w:rFonts w:ascii="Arial" w:hAnsi="Arial" w:cs="Arial"/>
                <w:color w:val="000000" w:themeColor="text1"/>
              </w:rPr>
              <w:t>S</w:t>
            </w:r>
            <w:r w:rsidR="00EC482F" w:rsidRPr="00E7189D">
              <w:rPr>
                <w:rFonts w:ascii="Arial" w:hAnsi="Arial" w:cs="Arial"/>
                <w:color w:val="000000" w:themeColor="text1"/>
              </w:rPr>
              <w:t>upply</w:t>
            </w:r>
            <w:r>
              <w:rPr>
                <w:rFonts w:ascii="Arial" w:hAnsi="Arial" w:cs="Arial"/>
                <w:color w:val="000000" w:themeColor="text1"/>
              </w:rPr>
              <w:t>ing</w:t>
            </w:r>
            <w:r w:rsidR="00EC482F" w:rsidRPr="00E7189D">
              <w:rPr>
                <w:rFonts w:ascii="Arial" w:hAnsi="Arial" w:cs="Arial"/>
                <w:color w:val="000000" w:themeColor="text1"/>
              </w:rPr>
              <w:t xml:space="preserve"> relevant plots of each of the objectives/</w:t>
            </w:r>
          </w:p>
          <w:p w:rsidR="000F157B" w:rsidRPr="00E7189D" w:rsidRDefault="000F157B" w:rsidP="000F157B">
            <w:pPr>
              <w:jc w:val="both"/>
              <w:rPr>
                <w:rFonts w:ascii="Arial" w:hAnsi="Arial" w:cs="Arial"/>
                <w:color w:val="000000" w:themeColor="text1"/>
              </w:rPr>
            </w:pPr>
          </w:p>
          <w:p w:rsidR="0068365E" w:rsidRPr="00E7189D" w:rsidRDefault="0068365E" w:rsidP="000F157B">
            <w:pPr>
              <w:jc w:val="both"/>
              <w:rPr>
                <w:rFonts w:ascii="Arial" w:hAnsi="Arial" w:cs="Arial"/>
                <w:color w:val="000000" w:themeColor="text1"/>
              </w:rPr>
            </w:pPr>
          </w:p>
          <w:p w:rsidR="009D6CFC" w:rsidRPr="006D7A5F" w:rsidRDefault="00F976E1" w:rsidP="006D7A5F">
            <w:pPr>
              <w:shd w:val="clear" w:color="auto" w:fill="FFFFFF"/>
              <w:spacing w:after="75"/>
              <w:rPr>
                <w:rFonts w:ascii="Arial" w:hAnsi="Arial" w:cs="Arial"/>
                <w:lang w:val="en"/>
              </w:rPr>
            </w:pPr>
            <w:r w:rsidRPr="00192671">
              <w:rPr>
                <w:rFonts w:ascii="Arial" w:hAnsi="Arial" w:cs="Arial"/>
                <w:color w:val="000000" w:themeColor="text1"/>
              </w:rPr>
              <w:t xml:space="preserve">All aspects of digital signal processing being suitably and sufficiently carried out </w:t>
            </w:r>
            <w:r w:rsidRPr="00192671">
              <w:rPr>
                <w:rFonts w:ascii="Arial" w:hAnsi="Arial" w:cs="Arial"/>
                <w:color w:val="1D1D1D"/>
                <w:lang w:val="en"/>
              </w:rPr>
              <w:t>to design a digital filter based on a given specification.</w:t>
            </w:r>
            <w:r w:rsidRPr="00192671">
              <w:rPr>
                <w:rFonts w:ascii="Arial" w:hAnsi="Arial" w:cs="Arial"/>
              </w:rPr>
              <w:t xml:space="preserve"> </w:t>
            </w:r>
            <w:r w:rsidR="00F646DF" w:rsidRPr="00192671">
              <w:rPr>
                <w:rFonts w:ascii="Arial" w:hAnsi="Arial" w:cs="Arial"/>
              </w:rPr>
              <w:t>You made a good effort to explain your code</w:t>
            </w:r>
            <w:r w:rsidR="006D7A5F">
              <w:rPr>
                <w:rFonts w:ascii="Arial" w:hAnsi="Arial" w:cs="Arial"/>
              </w:rPr>
              <w:t>s</w:t>
            </w:r>
            <w:r w:rsidR="00F646DF" w:rsidRPr="00192671">
              <w:rPr>
                <w:rFonts w:ascii="Arial" w:hAnsi="Arial" w:cs="Arial"/>
              </w:rPr>
              <w:t xml:space="preserve"> properly by providing considerable amounts of </w:t>
            </w:r>
            <w:r w:rsidR="00910954" w:rsidRPr="00192671">
              <w:rPr>
                <w:rFonts w:ascii="Arial" w:hAnsi="Arial" w:cs="Arial"/>
              </w:rPr>
              <w:t>comments.</w:t>
            </w:r>
            <w:r w:rsidR="006D7A5F">
              <w:rPr>
                <w:rFonts w:ascii="Arial" w:hAnsi="Arial" w:cs="Arial"/>
              </w:rPr>
              <w:t xml:space="preserve"> However, </w:t>
            </w:r>
            <w:r w:rsidR="00910954">
              <w:rPr>
                <w:rFonts w:ascii="Arial" w:hAnsi="Arial" w:cs="Arial"/>
              </w:rPr>
              <w:t xml:space="preserve">your way of writing the </w:t>
            </w:r>
            <w:r w:rsidR="006D7A5F">
              <w:rPr>
                <w:rFonts w:ascii="Arial" w:hAnsi="Arial" w:cs="Arial"/>
              </w:rPr>
              <w:t>Matalb</w:t>
            </w:r>
            <w:r w:rsidR="00DF71FB">
              <w:rPr>
                <w:rFonts w:ascii="Arial" w:hAnsi="Arial" w:cs="Arial"/>
              </w:rPr>
              <w:t xml:space="preserve"> code</w:t>
            </w:r>
            <w:r w:rsidR="006D7A5F">
              <w:rPr>
                <w:rFonts w:ascii="Arial" w:hAnsi="Arial" w:cs="Arial"/>
              </w:rPr>
              <w:t xml:space="preserve">s was not structured, </w:t>
            </w:r>
            <w:r w:rsidR="00DF71FB">
              <w:rPr>
                <w:rFonts w:ascii="Arial" w:hAnsi="Arial" w:cs="Arial"/>
              </w:rPr>
              <w:t xml:space="preserve">consequently </w:t>
            </w:r>
            <w:r w:rsidR="006D7A5F">
              <w:rPr>
                <w:rFonts w:ascii="Arial" w:hAnsi="Arial" w:cs="Arial"/>
              </w:rPr>
              <w:t xml:space="preserve">it is </w:t>
            </w:r>
            <w:r w:rsidR="00DF71FB">
              <w:rPr>
                <w:rFonts w:ascii="Arial" w:hAnsi="Arial" w:cs="Arial"/>
              </w:rPr>
              <w:t>difficult</w:t>
            </w:r>
            <w:r w:rsidR="006D7A5F">
              <w:rPr>
                <w:rFonts w:ascii="Arial" w:hAnsi="Arial" w:cs="Arial"/>
              </w:rPr>
              <w:t xml:space="preserve"> to understand and</w:t>
            </w:r>
            <w:r w:rsidR="00910954">
              <w:rPr>
                <w:rFonts w:ascii="Arial" w:hAnsi="Arial" w:cs="Arial"/>
              </w:rPr>
              <w:t xml:space="preserve"> to improve.</w:t>
            </w:r>
            <w:r w:rsidRPr="00192671">
              <w:rPr>
                <w:rFonts w:ascii="Arial" w:hAnsi="Arial" w:cs="Arial"/>
              </w:rPr>
              <w:t xml:space="preserve"> The report </w:t>
            </w:r>
            <w:r w:rsidRPr="00192671">
              <w:rPr>
                <w:rFonts w:ascii="Arial" w:hAnsi="Arial" w:cs="Arial"/>
                <w:color w:val="000000" w:themeColor="text1"/>
              </w:rPr>
              <w:t>shows</w:t>
            </w:r>
            <w:r w:rsidR="006D7A5F">
              <w:rPr>
                <w:rFonts w:ascii="Arial" w:hAnsi="Arial" w:cs="Arial"/>
                <w:color w:val="000000" w:themeColor="text1"/>
              </w:rPr>
              <w:t xml:space="preserve"> your</w:t>
            </w:r>
            <w:r w:rsidR="00E7189D" w:rsidRPr="00192671">
              <w:rPr>
                <w:rFonts w:ascii="Arial" w:hAnsi="Arial" w:cs="Arial"/>
                <w:color w:val="000000" w:themeColor="text1"/>
              </w:rPr>
              <w:t xml:space="preserve"> ability to work as an individual</w:t>
            </w:r>
            <w:r w:rsidRPr="00192671">
              <w:rPr>
                <w:rFonts w:ascii="Arial" w:hAnsi="Arial" w:cs="Arial"/>
                <w:color w:val="000000" w:themeColor="text1"/>
              </w:rPr>
              <w:t xml:space="preserve">, </w:t>
            </w:r>
            <w:r w:rsidR="00192671">
              <w:rPr>
                <w:rFonts w:ascii="Arial" w:hAnsi="Arial" w:cs="Arial"/>
                <w:color w:val="000000" w:themeColor="text1"/>
              </w:rPr>
              <w:t xml:space="preserve">and </w:t>
            </w:r>
            <w:r w:rsidR="00192671">
              <w:rPr>
                <w:rFonts w:ascii="Arial" w:hAnsi="Arial" w:cs="Arial"/>
                <w:lang w:val="en"/>
              </w:rPr>
              <w:t>you demonstrate</w:t>
            </w:r>
            <w:r w:rsidR="00192671" w:rsidRPr="00182E32">
              <w:rPr>
                <w:rFonts w:ascii="Arial" w:hAnsi="Arial" w:cs="Arial"/>
                <w:lang w:val="en"/>
              </w:rPr>
              <w:t xml:space="preserve"> </w:t>
            </w:r>
            <w:r w:rsidR="00192671">
              <w:rPr>
                <w:rFonts w:ascii="Arial" w:hAnsi="Arial" w:cs="Arial"/>
                <w:lang w:val="en"/>
              </w:rPr>
              <w:t>the</w:t>
            </w:r>
            <w:r w:rsidR="006D7A5F">
              <w:rPr>
                <w:rFonts w:ascii="Arial" w:hAnsi="Arial" w:cs="Arial"/>
                <w:lang w:val="en"/>
              </w:rPr>
              <w:t xml:space="preserve"> ability to write </w:t>
            </w:r>
            <w:r w:rsidR="00192671" w:rsidRPr="00182E32">
              <w:rPr>
                <w:rFonts w:ascii="Arial" w:hAnsi="Arial" w:cs="Arial"/>
                <w:lang w:val="en"/>
              </w:rPr>
              <w:t>code</w:t>
            </w:r>
            <w:r w:rsidR="006D7A5F">
              <w:rPr>
                <w:rFonts w:ascii="Arial" w:hAnsi="Arial" w:cs="Arial"/>
                <w:lang w:val="en"/>
              </w:rPr>
              <w:t>s</w:t>
            </w:r>
            <w:r w:rsidR="00192671" w:rsidRPr="00182E32">
              <w:rPr>
                <w:rFonts w:ascii="Arial" w:hAnsi="Arial" w:cs="Arial"/>
                <w:lang w:val="en"/>
              </w:rPr>
              <w:t xml:space="preserve"> for performing signal processing tasks.</w:t>
            </w:r>
            <w:r w:rsidR="006D7A5F">
              <w:rPr>
                <w:rFonts w:ascii="Arial" w:hAnsi="Arial" w:cs="Arial"/>
                <w:color w:val="000000" w:themeColor="text1"/>
              </w:rPr>
              <w:t xml:space="preserve"> You have</w:t>
            </w:r>
            <w:r w:rsidR="00F646DF" w:rsidRPr="00192671">
              <w:rPr>
                <w:rFonts w:ascii="Arial" w:hAnsi="Arial" w:cs="Arial"/>
                <w:color w:val="000000" w:themeColor="text1"/>
              </w:rPr>
              <w:t xml:space="preserve"> </w:t>
            </w:r>
            <w:r w:rsidR="000F157B" w:rsidRPr="00192671">
              <w:rPr>
                <w:rFonts w:ascii="Arial" w:hAnsi="Arial" w:cs="Arial"/>
                <w:color w:val="000000" w:themeColor="text1"/>
              </w:rPr>
              <w:t xml:space="preserve">clearly </w:t>
            </w:r>
            <w:r w:rsidR="00B54D9C" w:rsidRPr="00192671">
              <w:rPr>
                <w:rFonts w:ascii="Arial" w:hAnsi="Arial" w:cs="Arial"/>
                <w:color w:val="000000" w:themeColor="text1"/>
              </w:rPr>
              <w:t>discuss</w:t>
            </w:r>
            <w:r w:rsidR="006D7A5F">
              <w:rPr>
                <w:rFonts w:ascii="Arial" w:hAnsi="Arial" w:cs="Arial"/>
                <w:color w:val="000000" w:themeColor="text1"/>
              </w:rPr>
              <w:t>ed</w:t>
            </w:r>
            <w:r w:rsidR="00B54D9C" w:rsidRPr="00192671">
              <w:rPr>
                <w:rFonts w:ascii="Arial" w:hAnsi="Arial" w:cs="Arial"/>
                <w:color w:val="000000" w:themeColor="text1"/>
              </w:rPr>
              <w:t xml:space="preserve"> and </w:t>
            </w:r>
            <w:r w:rsidRPr="00192671">
              <w:rPr>
                <w:rFonts w:ascii="Arial" w:hAnsi="Arial" w:cs="Arial"/>
              </w:rPr>
              <w:t>underline</w:t>
            </w:r>
            <w:r w:rsidR="006D7A5F">
              <w:rPr>
                <w:rFonts w:ascii="Arial" w:hAnsi="Arial" w:cs="Arial"/>
              </w:rPr>
              <w:t>d</w:t>
            </w:r>
            <w:r w:rsidRPr="00192671">
              <w:rPr>
                <w:rFonts w:ascii="Arial" w:hAnsi="Arial" w:cs="Arial"/>
              </w:rPr>
              <w:t xml:space="preserve"> the main limitations and possible improvement </w:t>
            </w:r>
            <w:r w:rsidR="00F646DF" w:rsidRPr="00192671">
              <w:rPr>
                <w:rFonts w:ascii="Arial" w:hAnsi="Arial" w:cs="Arial"/>
                <w:color w:val="000000" w:themeColor="text1"/>
              </w:rPr>
              <w:t>in</w:t>
            </w:r>
            <w:r w:rsidR="00764FE9" w:rsidRPr="00192671">
              <w:rPr>
                <w:rFonts w:ascii="Arial" w:hAnsi="Arial" w:cs="Arial"/>
                <w:color w:val="000000" w:themeColor="text1"/>
              </w:rPr>
              <w:t xml:space="preserve"> the</w:t>
            </w:r>
            <w:r w:rsidR="00F646DF" w:rsidRPr="00192671">
              <w:rPr>
                <w:rFonts w:ascii="Arial" w:hAnsi="Arial" w:cs="Arial"/>
                <w:color w:val="000000" w:themeColor="text1"/>
              </w:rPr>
              <w:t xml:space="preserve"> text body of the report</w:t>
            </w:r>
            <w:r w:rsidR="006D7A5F">
              <w:rPr>
                <w:rFonts w:ascii="Arial" w:hAnsi="Arial" w:cs="Arial"/>
                <w:color w:val="000000" w:themeColor="text1"/>
              </w:rPr>
              <w:t>.</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9D6CFC" w:rsidRDefault="009D6CFC" w:rsidP="009D6CFC">
            <w:pPr>
              <w:jc w:val="center"/>
              <w:rPr>
                <w:rFonts w:ascii="Arial" w:hAnsi="Arial" w:cs="Arial"/>
              </w:rPr>
            </w:pPr>
          </w:p>
          <w:p w:rsidR="000F157B" w:rsidRDefault="000F157B" w:rsidP="009D6CFC">
            <w:pPr>
              <w:jc w:val="center"/>
              <w:rPr>
                <w:rFonts w:ascii="Arial" w:hAnsi="Arial" w:cs="Arial"/>
              </w:rPr>
            </w:pPr>
          </w:p>
          <w:p w:rsidR="000F157B" w:rsidRPr="000F157B" w:rsidRDefault="002B35E5" w:rsidP="00DF71FB">
            <w:pPr>
              <w:jc w:val="center"/>
              <w:rPr>
                <w:rFonts w:ascii="Arial" w:hAnsi="Arial" w:cs="Arial"/>
              </w:rPr>
            </w:pPr>
            <w:r>
              <w:rPr>
                <w:rFonts w:ascii="Arial" w:hAnsi="Arial" w:cs="Arial"/>
              </w:rPr>
              <w:t>20</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3. Cognitive and Intellectual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vMerge w:val="restart"/>
            <w:tcBorders>
              <w:top w:val="single" w:sz="4" w:space="0" w:color="auto"/>
              <w:left w:val="single" w:sz="4" w:space="0" w:color="auto"/>
              <w:right w:val="single" w:sz="4" w:space="0" w:color="auto"/>
            </w:tcBorders>
          </w:tcPr>
          <w:p w:rsidR="0068365E" w:rsidRPr="0068365E" w:rsidRDefault="009D6CFC" w:rsidP="009D6CFC">
            <w:pPr>
              <w:spacing w:after="120"/>
              <w:rPr>
                <w:rFonts w:ascii="Arial" w:hAnsi="Arial" w:cs="Arial"/>
              </w:rPr>
            </w:pPr>
            <w:r w:rsidRPr="000F157B">
              <w:rPr>
                <w:rFonts w:ascii="Arial" w:hAnsi="Arial" w:cs="Arial"/>
              </w:rPr>
              <w:t>Assessed in task 2,3,4</w:t>
            </w:r>
          </w:p>
          <w:p w:rsidR="009D6CFC" w:rsidRPr="00B54D9C" w:rsidRDefault="00CC4669" w:rsidP="00F976E1">
            <w:pPr>
              <w:jc w:val="both"/>
              <w:rPr>
                <w:rFonts w:ascii="Arial" w:hAnsi="Arial" w:cs="Arial"/>
              </w:rPr>
            </w:pPr>
            <w:r w:rsidRPr="00B54D9C">
              <w:rPr>
                <w:rFonts w:ascii="Arial" w:hAnsi="Arial" w:cs="Arial"/>
                <w:color w:val="000000" w:themeColor="text1"/>
              </w:rPr>
              <w:t>All your Matlab codes are presented and demonstrate a strong understanding of</w:t>
            </w:r>
            <w:r w:rsidR="005140AA" w:rsidRPr="00B54D9C">
              <w:rPr>
                <w:rFonts w:ascii="Arial" w:hAnsi="Arial" w:cs="Arial"/>
                <w:color w:val="000000" w:themeColor="text1"/>
              </w:rPr>
              <w:t xml:space="preserve"> the theoretical and practical aspects of representing information bearing signals in digital </w:t>
            </w:r>
            <w:r w:rsidR="00B54D9C">
              <w:rPr>
                <w:rFonts w:ascii="Arial" w:hAnsi="Arial" w:cs="Arial"/>
                <w:color w:val="000000" w:themeColor="text1"/>
              </w:rPr>
              <w:t xml:space="preserve">form, also </w:t>
            </w:r>
            <w:r w:rsidR="005140AA" w:rsidRPr="00B54D9C">
              <w:rPr>
                <w:rFonts w:ascii="Arial" w:hAnsi="Arial" w:cs="Arial"/>
                <w:color w:val="000000" w:themeColor="text1"/>
              </w:rPr>
              <w:t xml:space="preserve">used </w:t>
            </w:r>
            <w:r w:rsidR="00F976E1" w:rsidRPr="00B54D9C">
              <w:rPr>
                <w:rFonts w:ascii="Arial" w:hAnsi="Arial" w:cs="Arial"/>
                <w:color w:val="1D1D1D"/>
                <w:lang w:val="en"/>
              </w:rPr>
              <w:t>mathematical techniques to solve advanced DSP problems</w:t>
            </w:r>
            <w:r w:rsidR="00F976E1" w:rsidRPr="00B54D9C">
              <w:rPr>
                <w:rFonts w:ascii="Arial" w:hAnsi="Arial" w:cs="Arial"/>
              </w:rPr>
              <w:t xml:space="preserve"> </w:t>
            </w:r>
            <w:r w:rsidR="005140AA" w:rsidRPr="00B54D9C">
              <w:rPr>
                <w:rFonts w:ascii="Arial" w:hAnsi="Arial" w:cs="Arial"/>
                <w:color w:val="000000" w:themeColor="text1"/>
              </w:rPr>
              <w:t>in</w:t>
            </w:r>
            <w:r w:rsidRPr="00B54D9C">
              <w:rPr>
                <w:rFonts w:ascii="Arial" w:hAnsi="Arial" w:cs="Arial"/>
                <w:color w:val="000000" w:themeColor="text1"/>
              </w:rPr>
              <w:t xml:space="preserve"> hand. </w:t>
            </w:r>
            <w:r w:rsidR="00B54D9C">
              <w:rPr>
                <w:rFonts w:ascii="Arial" w:hAnsi="Arial" w:cs="Arial"/>
                <w:color w:val="000000" w:themeColor="text1"/>
              </w:rPr>
              <w:t xml:space="preserve">Although, there </w:t>
            </w:r>
            <w:r w:rsidR="009D6CFC" w:rsidRPr="00B54D9C">
              <w:rPr>
                <w:rFonts w:ascii="Arial" w:hAnsi="Arial" w:cs="Arial"/>
                <w:color w:val="000000" w:themeColor="text1"/>
              </w:rPr>
              <w:t xml:space="preserve">is evidence </w:t>
            </w:r>
            <w:r w:rsidR="00B54D9C">
              <w:rPr>
                <w:rFonts w:ascii="Arial" w:hAnsi="Arial" w:cs="Arial"/>
                <w:color w:val="000000" w:themeColor="text1"/>
              </w:rPr>
              <w:t xml:space="preserve">of </w:t>
            </w:r>
            <w:r w:rsidR="00B54D9C">
              <w:rPr>
                <w:rFonts w:ascii="Arial" w:hAnsi="Arial" w:cs="Arial"/>
                <w:color w:val="1D1D1D"/>
                <w:lang w:val="en"/>
              </w:rPr>
              <w:t>developing</w:t>
            </w:r>
            <w:r w:rsidR="00B54D9C" w:rsidRPr="00B54D9C">
              <w:rPr>
                <w:rFonts w:ascii="Arial" w:hAnsi="Arial" w:cs="Arial"/>
                <w:color w:val="1D1D1D"/>
                <w:lang w:val="en"/>
              </w:rPr>
              <w:t xml:space="preserve"> skills in problem solving, critical analysis and applied mathematics</w:t>
            </w:r>
            <w:r w:rsidR="00B84CFD" w:rsidRPr="00B54D9C">
              <w:rPr>
                <w:rFonts w:ascii="Arial" w:hAnsi="Arial" w:cs="Arial"/>
                <w:color w:val="000000" w:themeColor="text1"/>
              </w:rPr>
              <w:t>,</w:t>
            </w:r>
            <w:r w:rsidR="009D6CFC" w:rsidRPr="00B54D9C">
              <w:rPr>
                <w:rFonts w:ascii="Arial" w:hAnsi="Arial" w:cs="Arial"/>
                <w:color w:val="000000" w:themeColor="text1"/>
              </w:rPr>
              <w:t xml:space="preserve"> </w:t>
            </w:r>
            <w:r w:rsidR="00DF71FB">
              <w:rPr>
                <w:rFonts w:ascii="Arial" w:hAnsi="Arial" w:cs="Arial"/>
                <w:color w:val="000000" w:themeColor="text1"/>
              </w:rPr>
              <w:t xml:space="preserve">some of your </w:t>
            </w:r>
            <w:r w:rsidR="00DF71FB" w:rsidRPr="00B54D9C">
              <w:rPr>
                <w:rFonts w:ascii="Arial" w:hAnsi="Arial" w:cs="Arial"/>
                <w:color w:val="000000" w:themeColor="text1"/>
              </w:rPr>
              <w:t>MATLAB</w:t>
            </w:r>
            <w:r w:rsidR="00B87725" w:rsidRPr="00B54D9C">
              <w:rPr>
                <w:rFonts w:ascii="Arial" w:hAnsi="Arial" w:cs="Arial"/>
                <w:color w:val="000000" w:themeColor="text1"/>
              </w:rPr>
              <w:t xml:space="preserve"> </w:t>
            </w:r>
            <w:r w:rsidR="009D6CFC" w:rsidRPr="00B54D9C">
              <w:rPr>
                <w:rFonts w:ascii="Arial" w:hAnsi="Arial" w:cs="Arial"/>
                <w:color w:val="000000" w:themeColor="text1"/>
              </w:rPr>
              <w:t>codes</w:t>
            </w:r>
            <w:r w:rsidR="005140AA" w:rsidRPr="00B54D9C">
              <w:rPr>
                <w:rFonts w:ascii="Arial" w:hAnsi="Arial" w:cs="Arial"/>
                <w:color w:val="000000" w:themeColor="text1"/>
              </w:rPr>
              <w:t xml:space="preserve"> </w:t>
            </w:r>
            <w:r w:rsidR="00DF71FB">
              <w:rPr>
                <w:rFonts w:ascii="Arial" w:hAnsi="Arial" w:cs="Arial"/>
                <w:color w:val="000000" w:themeColor="text1"/>
              </w:rPr>
              <w:t>required further simplification such that it can easy corrected and modified by other users.</w:t>
            </w:r>
            <w:r w:rsidR="009D6CFC" w:rsidRPr="00B54D9C">
              <w:rPr>
                <w:rFonts w:ascii="Arial" w:hAnsi="Arial" w:cs="Arial"/>
                <w:color w:val="000000" w:themeColor="text1"/>
              </w:rPr>
              <w:t xml:space="preserve">  </w:t>
            </w:r>
          </w:p>
          <w:p w:rsidR="0068365E" w:rsidRDefault="00B87725" w:rsidP="00B87725">
            <w:pPr>
              <w:jc w:val="both"/>
              <w:rPr>
                <w:rFonts w:ascii="Arial" w:hAnsi="Arial" w:cs="Arial"/>
              </w:rPr>
            </w:pPr>
            <w:r w:rsidRPr="00B54D9C">
              <w:rPr>
                <w:rFonts w:ascii="Arial" w:hAnsi="Arial" w:cs="Arial"/>
              </w:rPr>
              <w:t xml:space="preserve">You have </w:t>
            </w:r>
            <w:r w:rsidR="004D147E" w:rsidRPr="00B54D9C">
              <w:rPr>
                <w:rFonts w:ascii="Arial" w:hAnsi="Arial" w:cs="Arial"/>
              </w:rPr>
              <w:t>show</w:t>
            </w:r>
            <w:r w:rsidRPr="00B54D9C">
              <w:rPr>
                <w:rFonts w:ascii="Arial" w:hAnsi="Arial" w:cs="Arial"/>
              </w:rPr>
              <w:t>n</w:t>
            </w:r>
            <w:r w:rsidR="004D147E" w:rsidRPr="00B54D9C">
              <w:rPr>
                <w:rFonts w:ascii="Arial" w:hAnsi="Arial" w:cs="Arial"/>
              </w:rPr>
              <w:t xml:space="preserve"> </w:t>
            </w:r>
            <w:r w:rsidR="00552232" w:rsidRPr="00B54D9C">
              <w:rPr>
                <w:rFonts w:ascii="Arial" w:hAnsi="Arial" w:cs="Arial"/>
              </w:rPr>
              <w:t>good</w:t>
            </w:r>
            <w:r w:rsidRPr="00B54D9C">
              <w:rPr>
                <w:rFonts w:ascii="Arial" w:hAnsi="Arial" w:cs="Arial"/>
              </w:rPr>
              <w:t xml:space="preserve"> </w:t>
            </w:r>
            <w:r w:rsidR="004D147E" w:rsidRPr="00B54D9C">
              <w:rPr>
                <w:rFonts w:ascii="Arial" w:hAnsi="Arial" w:cs="Arial"/>
              </w:rPr>
              <w:t xml:space="preserve">evidence of </w:t>
            </w:r>
            <w:r w:rsidR="00B54D9C">
              <w:rPr>
                <w:rFonts w:ascii="Arial" w:hAnsi="Arial" w:cs="Arial"/>
              </w:rPr>
              <w:t>evaluation</w:t>
            </w:r>
            <w:r w:rsidR="006D7A5F">
              <w:rPr>
                <w:rFonts w:ascii="Arial" w:hAnsi="Arial" w:cs="Arial"/>
              </w:rPr>
              <w:t xml:space="preserve"> the </w:t>
            </w:r>
            <w:r w:rsidR="004D147E" w:rsidRPr="00B54D9C">
              <w:rPr>
                <w:rFonts w:ascii="Arial" w:hAnsi="Arial" w:cs="Arial"/>
              </w:rPr>
              <w:t>results obtained</w:t>
            </w:r>
            <w:r w:rsidR="006D7A5F">
              <w:rPr>
                <w:rFonts w:ascii="Arial" w:hAnsi="Arial" w:cs="Arial"/>
              </w:rPr>
              <w:t>,</w:t>
            </w:r>
            <w:r w:rsidR="00B54D9C">
              <w:rPr>
                <w:rFonts w:ascii="Arial" w:hAnsi="Arial" w:cs="Arial"/>
              </w:rPr>
              <w:t xml:space="preserve"> concisely and accurately</w:t>
            </w:r>
            <w:r w:rsidR="004D147E" w:rsidRPr="00B54D9C">
              <w:rPr>
                <w:rFonts w:ascii="Arial" w:hAnsi="Arial" w:cs="Arial"/>
              </w:rPr>
              <w:t xml:space="preserve">. </w:t>
            </w:r>
            <w:r w:rsidRPr="00B54D9C">
              <w:rPr>
                <w:rFonts w:ascii="Arial" w:hAnsi="Arial" w:cs="Arial"/>
              </w:rPr>
              <w:t>However, c</w:t>
            </w:r>
            <w:r w:rsidR="004D147E" w:rsidRPr="00B54D9C">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p w:rsidR="006D7A5F" w:rsidRDefault="006D7A5F" w:rsidP="00B87725">
            <w:pPr>
              <w:jc w:val="both"/>
              <w:rPr>
                <w:rFonts w:ascii="Arial" w:hAnsi="Arial" w:cs="Arial"/>
              </w:rPr>
            </w:pPr>
          </w:p>
          <w:p w:rsidR="006D7A5F" w:rsidRPr="009F7261" w:rsidRDefault="006D7A5F" w:rsidP="00B87725">
            <w:pPr>
              <w:jc w:val="both"/>
              <w:rPr>
                <w:rFonts w:ascii="Arial" w:hAnsi="Arial" w:cs="Arial"/>
              </w:rPr>
            </w:pP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B87725" w:rsidRDefault="00B87725" w:rsidP="009D6CFC">
            <w:pPr>
              <w:jc w:val="center"/>
              <w:rPr>
                <w:rFonts w:ascii="Arial" w:hAnsi="Arial" w:cs="Arial"/>
              </w:rPr>
            </w:pPr>
          </w:p>
          <w:p w:rsidR="00B87725" w:rsidRDefault="00B87725" w:rsidP="009D6CFC">
            <w:pPr>
              <w:jc w:val="center"/>
              <w:rPr>
                <w:rFonts w:ascii="Arial" w:hAnsi="Arial" w:cs="Arial"/>
              </w:rPr>
            </w:pPr>
          </w:p>
          <w:p w:rsidR="009D6CFC" w:rsidRPr="000F157B" w:rsidRDefault="005944A1" w:rsidP="00DF71FB">
            <w:pPr>
              <w:jc w:val="center"/>
              <w:rPr>
                <w:rFonts w:ascii="Arial" w:hAnsi="Arial" w:cs="Arial"/>
              </w:rPr>
            </w:pPr>
            <w:r>
              <w:rPr>
                <w:rFonts w:ascii="Arial" w:hAnsi="Arial" w:cs="Arial"/>
              </w:rPr>
              <w:t>1</w:t>
            </w:r>
            <w:r w:rsidR="00DF71FB">
              <w:rPr>
                <w:rFonts w:ascii="Arial" w:hAnsi="Arial" w:cs="Arial"/>
              </w:rPr>
              <w:t>8</w:t>
            </w:r>
          </w:p>
        </w:tc>
      </w:tr>
      <w:tr w:rsidR="009D6CFC" w:rsidRPr="000F157B" w:rsidTr="009D6CFC">
        <w:trPr>
          <w:trHeight w:val="451"/>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lastRenderedPageBreak/>
              <w:t>4. Practical Application Skills</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1C3B41" w:rsidRPr="000F157B" w:rsidRDefault="009D6CFC" w:rsidP="009D6CFC">
            <w:pPr>
              <w:spacing w:after="120"/>
              <w:rPr>
                <w:rFonts w:ascii="Arial" w:hAnsi="Arial" w:cs="Arial"/>
              </w:rPr>
            </w:pPr>
            <w:r w:rsidRPr="000F157B">
              <w:rPr>
                <w:rFonts w:ascii="Arial" w:hAnsi="Arial" w:cs="Arial"/>
              </w:rPr>
              <w:t>Assessed in task 2,3,4</w:t>
            </w:r>
          </w:p>
          <w:p w:rsidR="009D6CFC" w:rsidRPr="00192671" w:rsidRDefault="00B87725" w:rsidP="009D6CFC">
            <w:pPr>
              <w:spacing w:after="120"/>
              <w:rPr>
                <w:rFonts w:ascii="Arial" w:hAnsi="Arial" w:cs="Arial"/>
                <w:color w:val="000000" w:themeColor="text1"/>
              </w:rPr>
            </w:pPr>
            <w:r w:rsidRPr="00192671">
              <w:rPr>
                <w:rFonts w:ascii="Arial" w:hAnsi="Arial" w:cs="Arial"/>
                <w:color w:val="000000" w:themeColor="text1"/>
              </w:rPr>
              <w:t>Your report shows</w:t>
            </w:r>
            <w:r w:rsidR="009D6CFC" w:rsidRPr="00192671">
              <w:rPr>
                <w:rFonts w:ascii="Arial" w:hAnsi="Arial" w:cs="Arial"/>
                <w:color w:val="000000" w:themeColor="text1"/>
              </w:rPr>
              <w:t xml:space="preserve"> good evidence of credible and relevant li</w:t>
            </w:r>
            <w:r w:rsidR="00192671" w:rsidRPr="00192671">
              <w:rPr>
                <w:rFonts w:ascii="Arial" w:hAnsi="Arial" w:cs="Arial"/>
                <w:color w:val="000000" w:themeColor="text1"/>
              </w:rPr>
              <w:t xml:space="preserve">nks between theory and practice, </w:t>
            </w:r>
            <w:r w:rsidR="006D7A5F" w:rsidRPr="00192671">
              <w:rPr>
                <w:rFonts w:ascii="Arial" w:hAnsi="Arial" w:cs="Arial"/>
                <w:color w:val="000000" w:themeColor="text1"/>
              </w:rPr>
              <w:t xml:space="preserve">and </w:t>
            </w:r>
            <w:r w:rsidR="006D7A5F" w:rsidRPr="00192671">
              <w:rPr>
                <w:rFonts w:ascii="Arial" w:hAnsi="Arial" w:cs="Arial"/>
                <w:color w:val="000000" w:themeColor="text1"/>
                <w:sz w:val="21"/>
                <w:szCs w:val="21"/>
                <w:lang w:val="en"/>
              </w:rPr>
              <w:t>experience</w:t>
            </w:r>
            <w:r w:rsidR="00192671" w:rsidRPr="00182E32">
              <w:rPr>
                <w:rFonts w:ascii="Arial" w:hAnsi="Arial" w:cs="Arial"/>
                <w:color w:val="000000" w:themeColor="text1"/>
                <w:sz w:val="21"/>
                <w:szCs w:val="21"/>
                <w:lang w:val="en"/>
              </w:rPr>
              <w:t xml:space="preserve"> with designing and implementing </w:t>
            </w:r>
            <w:r w:rsidR="00192671" w:rsidRPr="00192671">
              <w:rPr>
                <w:rFonts w:ascii="Arial" w:hAnsi="Arial" w:cs="Arial"/>
                <w:color w:val="000000" w:themeColor="text1"/>
                <w:sz w:val="21"/>
                <w:szCs w:val="21"/>
                <w:lang w:val="en"/>
              </w:rPr>
              <w:t>FIR</w:t>
            </w:r>
            <w:r w:rsidR="00192671" w:rsidRPr="00182E32">
              <w:rPr>
                <w:rFonts w:ascii="Arial" w:hAnsi="Arial" w:cs="Arial"/>
                <w:color w:val="000000" w:themeColor="text1"/>
                <w:sz w:val="21"/>
                <w:szCs w:val="21"/>
                <w:lang w:val="en"/>
              </w:rPr>
              <w:t xml:space="preserve"> filters in DSP systems</w:t>
            </w:r>
            <w:r w:rsidR="006D7A5F">
              <w:rPr>
                <w:rFonts w:ascii="Arial" w:hAnsi="Arial" w:cs="Arial"/>
                <w:color w:val="000000" w:themeColor="text1"/>
                <w:sz w:val="21"/>
                <w:szCs w:val="21"/>
                <w:lang w:val="en"/>
              </w:rPr>
              <w:t>.</w:t>
            </w:r>
            <w:r w:rsidR="009D6CFC" w:rsidRPr="00192671">
              <w:rPr>
                <w:rFonts w:ascii="Arial" w:hAnsi="Arial" w:cs="Arial"/>
                <w:color w:val="000000" w:themeColor="text1"/>
              </w:rPr>
              <w:t xml:space="preserve"> </w:t>
            </w:r>
          </w:p>
          <w:p w:rsidR="004D147E" w:rsidRDefault="00947820" w:rsidP="00947820">
            <w:pPr>
              <w:spacing w:after="120"/>
              <w:rPr>
                <w:rFonts w:ascii="Arial" w:hAnsi="Arial" w:cs="Arial"/>
              </w:rPr>
            </w:pPr>
            <w:r>
              <w:rPr>
                <w:rFonts w:ascii="Arial" w:hAnsi="Arial" w:cs="Arial"/>
                <w:sz w:val="21"/>
                <w:szCs w:val="21"/>
                <w:lang w:val="en"/>
              </w:rPr>
              <w:t>You have shown</w:t>
            </w:r>
            <w:r w:rsidRPr="00182E32">
              <w:rPr>
                <w:rFonts w:ascii="Arial" w:hAnsi="Arial" w:cs="Arial"/>
                <w:sz w:val="21"/>
                <w:szCs w:val="21"/>
                <w:lang w:val="en"/>
              </w:rPr>
              <w:t xml:space="preserve"> a </w:t>
            </w:r>
            <w:r>
              <w:rPr>
                <w:rFonts w:ascii="Arial" w:hAnsi="Arial" w:cs="Arial"/>
                <w:sz w:val="21"/>
                <w:szCs w:val="21"/>
                <w:lang w:val="en"/>
              </w:rPr>
              <w:t>good</w:t>
            </w:r>
            <w:r w:rsidRPr="00182E32">
              <w:rPr>
                <w:rFonts w:ascii="Arial" w:hAnsi="Arial" w:cs="Arial"/>
                <w:sz w:val="21"/>
                <w:szCs w:val="21"/>
                <w:lang w:val="en"/>
              </w:rPr>
              <w:t xml:space="preserve"> understanding of Fourier analysis and its applications in DSP</w:t>
            </w:r>
            <w:r w:rsidR="009F7261">
              <w:rPr>
                <w:rFonts w:ascii="Arial" w:hAnsi="Arial" w:cs="Arial"/>
                <w:sz w:val="21"/>
                <w:szCs w:val="21"/>
                <w:lang w:val="en"/>
              </w:rPr>
              <w:t>, a</w:t>
            </w:r>
            <w:r>
              <w:rPr>
                <w:rFonts w:ascii="Arial" w:hAnsi="Arial" w:cs="Arial"/>
                <w:sz w:val="21"/>
                <w:szCs w:val="21"/>
                <w:lang w:val="en"/>
              </w:rPr>
              <w:t xml:space="preserve">nd </w:t>
            </w:r>
            <w:r w:rsidR="009F7261">
              <w:rPr>
                <w:rFonts w:ascii="Arial" w:hAnsi="Arial" w:cs="Arial"/>
                <w:sz w:val="21"/>
                <w:szCs w:val="21"/>
                <w:lang w:val="en"/>
              </w:rPr>
              <w:t>you</w:t>
            </w:r>
            <w:r w:rsidRPr="00182E32">
              <w:rPr>
                <w:rFonts w:ascii="Arial" w:hAnsi="Arial" w:cs="Arial"/>
                <w:sz w:val="21"/>
                <w:szCs w:val="21"/>
                <w:lang w:val="en"/>
              </w:rPr>
              <w:t xml:space="preserve"> have </w:t>
            </w:r>
            <w:r>
              <w:rPr>
                <w:rFonts w:ascii="Arial" w:hAnsi="Arial" w:cs="Arial"/>
                <w:sz w:val="21"/>
                <w:szCs w:val="21"/>
                <w:lang w:val="en"/>
              </w:rPr>
              <w:t xml:space="preserve">shown </w:t>
            </w:r>
            <w:r w:rsidR="009F7261">
              <w:rPr>
                <w:rFonts w:ascii="Arial" w:hAnsi="Arial" w:cs="Arial"/>
                <w:sz w:val="21"/>
                <w:szCs w:val="21"/>
                <w:lang w:val="en"/>
              </w:rPr>
              <w:t>mathematical skills</w:t>
            </w:r>
            <w:r w:rsidRPr="00182E32">
              <w:rPr>
                <w:rFonts w:ascii="Arial" w:hAnsi="Arial" w:cs="Arial"/>
                <w:sz w:val="21"/>
                <w:szCs w:val="21"/>
                <w:lang w:val="en"/>
              </w:rPr>
              <w:t xml:space="preserve"> relevant to DSP.</w:t>
            </w:r>
            <w:r w:rsidR="004D147E" w:rsidRPr="00B87725">
              <w:rPr>
                <w:rFonts w:ascii="Arial" w:hAnsi="Arial" w:cs="Arial"/>
              </w:rPr>
              <w:t xml:space="preserve"> </w:t>
            </w:r>
          </w:p>
          <w:p w:rsidR="00947820" w:rsidRDefault="00947820" w:rsidP="00947820">
            <w:pPr>
              <w:spacing w:after="120"/>
              <w:rPr>
                <w:rFonts w:ascii="Arial" w:hAnsi="Arial" w:cs="Arial"/>
              </w:rPr>
            </w:pPr>
            <w:r>
              <w:rPr>
                <w:rFonts w:ascii="Arial" w:hAnsi="Arial" w:cs="Arial"/>
                <w:sz w:val="21"/>
                <w:szCs w:val="21"/>
                <w:lang w:val="en"/>
              </w:rPr>
              <w:t>You have demonstrated</w:t>
            </w:r>
            <w:r w:rsidRPr="00182E32">
              <w:rPr>
                <w:rFonts w:ascii="Arial" w:hAnsi="Arial" w:cs="Arial"/>
                <w:sz w:val="21"/>
                <w:szCs w:val="21"/>
                <w:lang w:val="en"/>
              </w:rPr>
              <w:t xml:space="preserve"> a strong understanding of DSP concepts</w:t>
            </w:r>
            <w:r>
              <w:rPr>
                <w:rFonts w:ascii="Arial" w:hAnsi="Arial" w:cs="Arial"/>
              </w:rPr>
              <w:t>,</w:t>
            </w:r>
            <w:r w:rsidRPr="000F157B">
              <w:rPr>
                <w:rFonts w:ascii="Arial" w:hAnsi="Arial" w:cs="Arial"/>
              </w:rPr>
              <w:t xml:space="preserve"> a good standard and support the application of </w:t>
            </w:r>
            <w:r>
              <w:rPr>
                <w:rFonts w:ascii="Arial" w:hAnsi="Arial" w:cs="Arial"/>
              </w:rPr>
              <w:t>digital mathematical model</w:t>
            </w:r>
            <w:r w:rsidRPr="000F157B">
              <w:rPr>
                <w:rFonts w:ascii="Arial" w:hAnsi="Arial" w:cs="Arial"/>
              </w:rPr>
              <w:t xml:space="preserve"> to practice.</w:t>
            </w:r>
          </w:p>
          <w:p w:rsidR="00B87725" w:rsidRPr="00B87725" w:rsidRDefault="00B87725" w:rsidP="004D147E">
            <w:pPr>
              <w:jc w:val="both"/>
              <w:rPr>
                <w:rFonts w:ascii="Arial" w:hAnsi="Arial" w:cs="Arial"/>
              </w:rPr>
            </w:pPr>
          </w:p>
          <w:p w:rsidR="004D147E" w:rsidRPr="00B87725" w:rsidRDefault="00B87725" w:rsidP="004D147E">
            <w:pPr>
              <w:jc w:val="both"/>
              <w:rPr>
                <w:rFonts w:ascii="Arial" w:hAnsi="Arial" w:cs="Arial"/>
              </w:rPr>
            </w:pPr>
            <w:r>
              <w:rPr>
                <w:rFonts w:ascii="Arial" w:eastAsia="SimSun" w:hAnsi="Arial" w:cs="Arial"/>
                <w:lang w:eastAsia="en-US"/>
              </w:rPr>
              <w:t xml:space="preserve">You </w:t>
            </w:r>
            <w:r w:rsidR="006D7A5F">
              <w:rPr>
                <w:rFonts w:ascii="Arial" w:eastAsia="SimSun" w:hAnsi="Arial" w:cs="Arial"/>
                <w:lang w:eastAsia="en-US"/>
              </w:rPr>
              <w:t xml:space="preserve">have </w:t>
            </w:r>
            <w:r w:rsidR="004D147E" w:rsidRPr="00B87725">
              <w:rPr>
                <w:rFonts w:ascii="Arial" w:eastAsia="SimSun" w:hAnsi="Arial" w:cs="Arial"/>
                <w:lang w:eastAsia="en-US"/>
              </w:rPr>
              <w:t>present</w:t>
            </w:r>
            <w:r>
              <w:rPr>
                <w:rFonts w:ascii="Arial" w:eastAsia="SimSun" w:hAnsi="Arial" w:cs="Arial"/>
                <w:lang w:eastAsia="en-US"/>
              </w:rPr>
              <w:t>ed</w:t>
            </w:r>
            <w:r w:rsidR="004D147E" w:rsidRPr="00B87725">
              <w:rPr>
                <w:rFonts w:ascii="Arial" w:eastAsia="SimSun" w:hAnsi="Arial" w:cs="Arial"/>
                <w:lang w:eastAsia="en-US"/>
              </w:rPr>
              <w:t xml:space="preserve"> all graphs and main analytical results from your Matlab output</w:t>
            </w:r>
            <w:r>
              <w:rPr>
                <w:rFonts w:ascii="Arial" w:eastAsia="SimSun" w:hAnsi="Arial" w:cs="Arial"/>
                <w:lang w:eastAsia="en-US"/>
              </w:rPr>
              <w:t xml:space="preserve"> in a professional style.</w:t>
            </w:r>
          </w:p>
          <w:p w:rsidR="004D147E" w:rsidRPr="000F157B" w:rsidRDefault="004D147E" w:rsidP="004D147E">
            <w:pPr>
              <w:jc w:val="both"/>
              <w:rPr>
                <w:rFonts w:ascii="Arial" w:hAnsi="Arial" w:cs="Arial"/>
              </w:rPr>
            </w:pPr>
          </w:p>
          <w:p w:rsidR="006D7A5F" w:rsidRPr="00472CB6" w:rsidRDefault="005B3259" w:rsidP="005B3259">
            <w:pPr>
              <w:spacing w:after="120"/>
              <w:rPr>
                <w:rFonts w:ascii="Arial" w:hAnsi="Arial" w:cs="Arial"/>
              </w:rPr>
            </w:pPr>
            <w:r>
              <w:rPr>
                <w:rFonts w:ascii="Arial" w:hAnsi="Arial" w:cs="Arial"/>
              </w:rPr>
              <w:t xml:space="preserve">In all </w:t>
            </w:r>
            <w:r w:rsidR="00AB570D">
              <w:rPr>
                <w:rFonts w:ascii="Arial" w:hAnsi="Arial" w:cs="Arial"/>
              </w:rPr>
              <w:t>tasks</w:t>
            </w:r>
            <w:r>
              <w:rPr>
                <w:rFonts w:ascii="Arial" w:hAnsi="Arial" w:cs="Arial"/>
              </w:rPr>
              <w:t>,</w:t>
            </w:r>
            <w:r w:rsidR="000544D9">
              <w:rPr>
                <w:rFonts w:ascii="Arial" w:hAnsi="Arial" w:cs="Arial"/>
              </w:rPr>
              <w:t xml:space="preserve"> </w:t>
            </w:r>
            <w:r w:rsidR="00BA59F1">
              <w:rPr>
                <w:rFonts w:ascii="Arial" w:hAnsi="Arial" w:cs="Arial"/>
              </w:rPr>
              <w:t xml:space="preserve">you </w:t>
            </w:r>
            <w:r w:rsidR="00543158">
              <w:rPr>
                <w:rFonts w:ascii="Arial" w:hAnsi="Arial" w:cs="Arial"/>
              </w:rPr>
              <w:t>have a</w:t>
            </w:r>
            <w:r w:rsidR="0068365E" w:rsidRPr="0068365E">
              <w:rPr>
                <w:rFonts w:ascii="Arial" w:hAnsi="Arial" w:cs="Arial"/>
              </w:rPr>
              <w:t>nalyse</w:t>
            </w:r>
            <w:r w:rsidR="00543158">
              <w:rPr>
                <w:rFonts w:ascii="Arial" w:hAnsi="Arial" w:cs="Arial"/>
              </w:rPr>
              <w:t>d</w:t>
            </w:r>
            <w:r w:rsidR="0068365E" w:rsidRPr="0068365E">
              <w:rPr>
                <w:rFonts w:ascii="Arial" w:hAnsi="Arial" w:cs="Arial"/>
              </w:rPr>
              <w:t xml:space="preserve"> critically</w:t>
            </w:r>
            <w:r w:rsidR="00472CB6">
              <w:rPr>
                <w:rFonts w:ascii="Arial" w:hAnsi="Arial" w:cs="Arial"/>
              </w:rPr>
              <w:t xml:space="preserve"> all your results. </w:t>
            </w:r>
          </w:p>
          <w:p w:rsidR="009D6CFC" w:rsidRPr="000F157B" w:rsidRDefault="006D7A5F" w:rsidP="005B3259">
            <w:pPr>
              <w:spacing w:after="120"/>
              <w:rPr>
                <w:rFonts w:ascii="Arial" w:hAnsi="Arial" w:cs="Arial"/>
              </w:rPr>
            </w:pPr>
            <w:r w:rsidRPr="00472CB6">
              <w:rPr>
                <w:rFonts w:ascii="Arial" w:hAnsi="Arial" w:cs="Arial"/>
                <w:color w:val="000000" w:themeColor="text1"/>
              </w:rPr>
              <w:t>All</w:t>
            </w:r>
            <w:r w:rsidR="0068365E" w:rsidRPr="00472CB6">
              <w:rPr>
                <w:rFonts w:ascii="Arial" w:hAnsi="Arial" w:cs="Arial"/>
                <w:color w:val="000000" w:themeColor="text1"/>
              </w:rPr>
              <w:t xml:space="preserve"> results that you have gained </w:t>
            </w:r>
            <w:r w:rsidR="000544D9" w:rsidRPr="00472CB6">
              <w:rPr>
                <w:rFonts w:ascii="Arial" w:hAnsi="Arial" w:cs="Arial"/>
                <w:color w:val="000000" w:themeColor="text1"/>
              </w:rPr>
              <w:t xml:space="preserve">are </w:t>
            </w:r>
            <w:r w:rsidR="0068365E" w:rsidRPr="00472CB6">
              <w:rPr>
                <w:rFonts w:ascii="Arial" w:hAnsi="Arial" w:cs="Arial"/>
                <w:color w:val="000000" w:themeColor="text1"/>
              </w:rPr>
              <w:t xml:space="preserve">from </w:t>
            </w:r>
            <w:r w:rsidR="00AB570D" w:rsidRPr="00472CB6">
              <w:rPr>
                <w:rFonts w:ascii="Arial" w:hAnsi="Arial" w:cs="Arial"/>
                <w:color w:val="000000" w:themeColor="text1"/>
                <w:sz w:val="21"/>
                <w:szCs w:val="21"/>
              </w:rPr>
              <w:t>homemade written program in Matlab script by</w:t>
            </w:r>
            <w:r w:rsidR="00AB570D" w:rsidRPr="00472CB6">
              <w:rPr>
                <w:rFonts w:ascii="Arial" w:hAnsi="Arial" w:cs="Arial"/>
                <w:color w:val="000000" w:themeColor="text1"/>
              </w:rPr>
              <w:t xml:space="preserve"> </w:t>
            </w:r>
            <w:r w:rsidR="00BA59F1" w:rsidRPr="00472CB6">
              <w:rPr>
                <w:rFonts w:ascii="Arial" w:hAnsi="Arial" w:cs="Arial"/>
                <w:color w:val="000000" w:themeColor="text1"/>
              </w:rPr>
              <w:t xml:space="preserve">you, hence, you need to detail any discrepancies in the input to DSP system that you believe have affected the results.  </w:t>
            </w:r>
            <w:r w:rsidR="005B3259" w:rsidRPr="00472CB6">
              <w:rPr>
                <w:rFonts w:ascii="Arial" w:hAnsi="Arial" w:cs="Arial"/>
                <w:color w:val="000000" w:themeColor="text1"/>
              </w:rPr>
              <w:t xml:space="preserve">In some </w:t>
            </w:r>
            <w:r w:rsidR="00472CB6">
              <w:rPr>
                <w:rFonts w:ascii="Arial" w:hAnsi="Arial" w:cs="Arial"/>
                <w:color w:val="000000" w:themeColor="text1"/>
              </w:rPr>
              <w:t>area</w:t>
            </w:r>
            <w:r w:rsidR="005B3259" w:rsidRPr="00472CB6">
              <w:rPr>
                <w:rFonts w:ascii="Arial" w:hAnsi="Arial" w:cs="Arial"/>
                <w:color w:val="000000" w:themeColor="text1"/>
              </w:rPr>
              <w:t xml:space="preserve"> </w:t>
            </w:r>
            <w:r w:rsidR="00472CB6" w:rsidRPr="00472CB6">
              <w:rPr>
                <w:rFonts w:ascii="Arial" w:hAnsi="Arial" w:cs="Arial"/>
                <w:color w:val="000000" w:themeColor="text1"/>
              </w:rPr>
              <w:t>you have</w:t>
            </w:r>
            <w:r w:rsidR="005B3259" w:rsidRPr="00472CB6">
              <w:rPr>
                <w:rFonts w:ascii="Arial" w:hAnsi="Arial" w:cs="Arial"/>
                <w:color w:val="000000" w:themeColor="text1"/>
              </w:rPr>
              <w:t xml:space="preserve"> </w:t>
            </w:r>
            <w:r w:rsidR="00BA59F1" w:rsidRPr="00472CB6">
              <w:rPr>
                <w:rFonts w:ascii="Arial" w:hAnsi="Arial" w:cs="Arial"/>
                <w:color w:val="000000" w:themeColor="text1"/>
              </w:rPr>
              <w:t>comment on how the performance of digital signal processing simulation method you have used could be improved.</w:t>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rsidR="00114A09" w:rsidRDefault="00114A09" w:rsidP="009D6CFC">
            <w:pPr>
              <w:jc w:val="center"/>
              <w:rPr>
                <w:rFonts w:ascii="Arial" w:hAnsi="Arial" w:cs="Arial"/>
              </w:rPr>
            </w:pPr>
          </w:p>
          <w:p w:rsidR="00114A09" w:rsidRDefault="00114A09" w:rsidP="009D6CFC">
            <w:pPr>
              <w:jc w:val="center"/>
              <w:rPr>
                <w:rFonts w:ascii="Arial" w:hAnsi="Arial" w:cs="Arial"/>
              </w:rPr>
            </w:pPr>
          </w:p>
          <w:p w:rsidR="009D6CFC" w:rsidRPr="000F157B" w:rsidRDefault="00114A09" w:rsidP="00552232">
            <w:pPr>
              <w:jc w:val="center"/>
              <w:rPr>
                <w:rFonts w:ascii="Arial" w:hAnsi="Arial" w:cs="Arial"/>
              </w:rPr>
            </w:pPr>
            <w:r>
              <w:rPr>
                <w:rFonts w:ascii="Arial" w:hAnsi="Arial" w:cs="Arial"/>
              </w:rPr>
              <w:t>2</w:t>
            </w:r>
            <w:r w:rsidR="00552232">
              <w:rPr>
                <w:rFonts w:ascii="Arial" w:hAnsi="Arial" w:cs="Arial"/>
              </w:rPr>
              <w:t>0</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r w:rsidR="009D6CFC" w:rsidRPr="000F157B" w:rsidTr="009D6CFC">
        <w:trPr>
          <w:trHeight w:val="450"/>
        </w:trPr>
        <w:tc>
          <w:tcPr>
            <w:tcW w:w="4169" w:type="pct"/>
            <w:tcBorders>
              <w:top w:val="single" w:sz="4" w:space="0" w:color="auto"/>
              <w:left w:val="single" w:sz="4" w:space="0" w:color="auto"/>
              <w:right w:val="single" w:sz="4" w:space="0" w:color="auto"/>
            </w:tcBorders>
            <w:shd w:val="clear" w:color="auto" w:fill="D9D9D9"/>
          </w:tcPr>
          <w:p w:rsidR="009D6CFC" w:rsidRPr="000F157B" w:rsidRDefault="009D6CFC" w:rsidP="009D6CFC">
            <w:pPr>
              <w:rPr>
                <w:rFonts w:ascii="Arial" w:hAnsi="Arial" w:cs="Arial"/>
                <w:b/>
              </w:rPr>
            </w:pPr>
            <w:r w:rsidRPr="000F157B">
              <w:rPr>
                <w:rFonts w:ascii="Arial" w:hAnsi="Arial" w:cs="Arial"/>
                <w:b/>
              </w:rPr>
              <w:t>5. Transferable Skills for Life and Professional Practice</w:t>
            </w:r>
          </w:p>
          <w:p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9D6CFC" w:rsidRPr="000F157B" w:rsidRDefault="009D6CFC" w:rsidP="009D6CFC">
            <w:pPr>
              <w:jc w:val="center"/>
              <w:rPr>
                <w:rFonts w:ascii="Arial" w:hAnsi="Arial" w:cs="Arial"/>
              </w:rPr>
            </w:pPr>
          </w:p>
        </w:tc>
      </w:tr>
      <w:tr w:rsidR="009D6CFC" w:rsidRPr="000F157B" w:rsidTr="009D6CFC">
        <w:trPr>
          <w:trHeight w:val="451"/>
        </w:trPr>
        <w:tc>
          <w:tcPr>
            <w:tcW w:w="4169" w:type="pct"/>
            <w:vMerge w:val="restart"/>
            <w:tcBorders>
              <w:top w:val="single" w:sz="4" w:space="0" w:color="auto"/>
              <w:left w:val="single" w:sz="4" w:space="0" w:color="auto"/>
              <w:right w:val="single" w:sz="4" w:space="0" w:color="auto"/>
            </w:tcBorders>
          </w:tcPr>
          <w:p w:rsidR="009D6CFC" w:rsidRPr="000F157B" w:rsidRDefault="009D6CFC" w:rsidP="009D6CFC">
            <w:pPr>
              <w:spacing w:after="120"/>
              <w:rPr>
                <w:rFonts w:ascii="Arial" w:hAnsi="Arial" w:cs="Arial"/>
              </w:rPr>
            </w:pPr>
            <w:r w:rsidRPr="000F157B">
              <w:rPr>
                <w:rFonts w:ascii="Arial" w:hAnsi="Arial" w:cs="Arial"/>
              </w:rPr>
              <w:t>Assessed in task 1,2,3,4</w:t>
            </w:r>
          </w:p>
          <w:p w:rsidR="009D6CFC" w:rsidRPr="00114A09" w:rsidRDefault="009D6CFC" w:rsidP="009D6CFC">
            <w:pPr>
              <w:spacing w:after="120"/>
              <w:rPr>
                <w:rFonts w:ascii="Arial" w:hAnsi="Arial" w:cs="Arial"/>
              </w:rPr>
            </w:pPr>
            <w:r w:rsidRPr="00114A09">
              <w:rPr>
                <w:rFonts w:ascii="Arial" w:hAnsi="Arial" w:cs="Arial"/>
              </w:rPr>
              <w:t xml:space="preserve">Very good interpretation of the assessment criteria.  Generally the writing is articulate and there is a logical flow of information expressed through a clear assignment structure.  </w:t>
            </w:r>
          </w:p>
          <w:p w:rsidR="004D147E" w:rsidRDefault="004D147E" w:rsidP="004D147E">
            <w:pPr>
              <w:jc w:val="both"/>
              <w:rPr>
                <w:rFonts w:ascii="Arial" w:hAnsi="Arial" w:cs="Arial"/>
              </w:rPr>
            </w:pPr>
            <w:r w:rsidRPr="00114A09">
              <w:rPr>
                <w:rFonts w:ascii="Arial" w:hAnsi="Arial" w:cs="Arial"/>
              </w:rPr>
              <w:t>Your report present</w:t>
            </w:r>
            <w:r w:rsidR="00114A09">
              <w:rPr>
                <w:rFonts w:ascii="Arial" w:hAnsi="Arial" w:cs="Arial"/>
              </w:rPr>
              <w:t xml:space="preserve">ed in a professional manner, </w:t>
            </w:r>
            <w:r w:rsidRPr="00114A09">
              <w:rPr>
                <w:rFonts w:ascii="Arial" w:hAnsi="Arial" w:cs="Arial"/>
              </w:rPr>
              <w:t>eas</w:t>
            </w:r>
            <w:r w:rsidR="00114A09">
              <w:rPr>
                <w:rFonts w:ascii="Arial" w:hAnsi="Arial" w:cs="Arial"/>
              </w:rPr>
              <w:t>y to read with each of the</w:t>
            </w:r>
            <w:r w:rsidRPr="00114A09">
              <w:rPr>
                <w:rFonts w:ascii="Arial" w:hAnsi="Arial" w:cs="Arial"/>
              </w:rPr>
              <w:t xml:space="preserve"> tasks clearly addressed</w:t>
            </w:r>
            <w:r w:rsidR="00114A09">
              <w:rPr>
                <w:rFonts w:ascii="Arial" w:hAnsi="Arial" w:cs="Arial"/>
              </w:rPr>
              <w:t xml:space="preserve">.  You have used appropriate </w:t>
            </w:r>
            <w:r w:rsidR="00114A09" w:rsidRPr="00114A09">
              <w:rPr>
                <w:rFonts w:ascii="Arial" w:hAnsi="Arial" w:cs="Arial"/>
              </w:rPr>
              <w:t>graphical</w:t>
            </w:r>
            <w:r w:rsidR="00114A09">
              <w:rPr>
                <w:rFonts w:ascii="Arial" w:hAnsi="Arial" w:cs="Arial"/>
              </w:rPr>
              <w:t xml:space="preserve"> in</w:t>
            </w:r>
            <w:r w:rsidR="0068365E">
              <w:rPr>
                <w:rFonts w:ascii="Arial" w:hAnsi="Arial" w:cs="Arial"/>
              </w:rPr>
              <w:t>terpretation of results.</w:t>
            </w:r>
          </w:p>
          <w:p w:rsidR="0068365E" w:rsidRDefault="0068365E" w:rsidP="0068365E">
            <w:pPr>
              <w:rPr>
                <w:rFonts w:ascii="Arial" w:hAnsi="Arial" w:cs="Arial"/>
              </w:rPr>
            </w:pPr>
          </w:p>
          <w:p w:rsidR="0068365E" w:rsidRDefault="0068365E" w:rsidP="0068365E">
            <w:pPr>
              <w:rPr>
                <w:rFonts w:ascii="Arial" w:hAnsi="Arial" w:cs="Arial"/>
              </w:rPr>
            </w:pPr>
            <w:r w:rsidRPr="000F157B">
              <w:rPr>
                <w:rFonts w:ascii="Arial" w:hAnsi="Arial" w:cs="Arial"/>
              </w:rPr>
              <w:t>The Harvard system of referencing not been employed to evidence research in some part of your assignment.</w:t>
            </w:r>
          </w:p>
          <w:p w:rsidR="0068365E" w:rsidRPr="00114A09" w:rsidRDefault="0068365E" w:rsidP="004D147E">
            <w:pPr>
              <w:jc w:val="both"/>
              <w:rPr>
                <w:rFonts w:ascii="Arial" w:hAnsi="Arial" w:cs="Arial"/>
              </w:rPr>
            </w:pPr>
          </w:p>
          <w:p w:rsidR="009D6CFC" w:rsidRPr="000F157B" w:rsidRDefault="004D147E" w:rsidP="0068365E">
            <w:pPr>
              <w:jc w:val="both"/>
              <w:rPr>
                <w:rFonts w:ascii="Arial" w:hAnsi="Arial" w:cs="Arial"/>
              </w:rPr>
            </w:pPr>
            <w:r w:rsidRPr="00114A09">
              <w:rPr>
                <w:rFonts w:ascii="Arial" w:hAnsi="Arial" w:cs="Arial"/>
              </w:rPr>
              <w:tab/>
            </w:r>
            <w:r w:rsidRPr="00114A09">
              <w:rPr>
                <w:rFonts w:ascii="Arial" w:hAnsi="Arial" w:cs="Arial"/>
              </w:rPr>
              <w:tab/>
            </w:r>
          </w:p>
        </w:tc>
        <w:tc>
          <w:tcPr>
            <w:tcW w:w="416" w:type="pct"/>
            <w:tcBorders>
              <w:top w:val="single" w:sz="4" w:space="0" w:color="auto"/>
              <w:left w:val="single" w:sz="4" w:space="0" w:color="auto"/>
              <w:right w:val="single" w:sz="4" w:space="0" w:color="auto"/>
            </w:tcBorders>
          </w:tcPr>
          <w:p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rsidR="009D6CFC" w:rsidRPr="000F157B" w:rsidRDefault="0091193F" w:rsidP="009D6CFC">
            <w:pPr>
              <w:jc w:val="center"/>
              <w:rPr>
                <w:rFonts w:ascii="Arial" w:hAnsi="Arial" w:cs="Arial"/>
              </w:rPr>
            </w:pPr>
            <w:r>
              <w:rPr>
                <w:rFonts w:ascii="Arial" w:hAnsi="Arial" w:cs="Arial"/>
              </w:rPr>
              <w:t>6</w:t>
            </w:r>
          </w:p>
        </w:tc>
      </w:tr>
      <w:tr w:rsidR="009D6CFC" w:rsidRPr="000F157B" w:rsidTr="009D6CFC">
        <w:trPr>
          <w:trHeight w:val="450"/>
        </w:trPr>
        <w:tc>
          <w:tcPr>
            <w:tcW w:w="4169" w:type="pct"/>
            <w:vMerge/>
            <w:tcBorders>
              <w:left w:val="single" w:sz="4" w:space="0" w:color="auto"/>
              <w:bottom w:val="single" w:sz="4" w:space="0" w:color="auto"/>
              <w:right w:val="single" w:sz="4" w:space="0" w:color="auto"/>
            </w:tcBorders>
          </w:tcPr>
          <w:p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rsidR="009D6CFC" w:rsidRPr="000F157B" w:rsidRDefault="009D6CFC" w:rsidP="009D6CFC">
            <w:pPr>
              <w:jc w:val="center"/>
              <w:rPr>
                <w:rFonts w:ascii="Arial" w:hAnsi="Arial" w:cs="Arial"/>
              </w:rPr>
            </w:pPr>
          </w:p>
        </w:tc>
      </w:tr>
    </w:tbl>
    <w:p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rsidTr="00443550">
        <w:trPr>
          <w:cantSplit/>
        </w:trPr>
        <w:tc>
          <w:tcPr>
            <w:tcW w:w="6062" w:type="dxa"/>
            <w:vMerge w:val="restart"/>
            <w:shd w:val="pct15" w:color="auto" w:fill="auto"/>
            <w:vAlign w:val="center"/>
          </w:tcPr>
          <w:p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002765" w:rsidRPr="00A406E5" w:rsidRDefault="00DF71FB" w:rsidP="002B35E5">
            <w:pPr>
              <w:jc w:val="right"/>
              <w:rPr>
                <w:rFonts w:ascii="Arial" w:hAnsi="Arial" w:cs="Arial"/>
                <w:b/>
                <w:bCs/>
              </w:rPr>
            </w:pPr>
            <w:r>
              <w:rPr>
                <w:rFonts w:ascii="Arial" w:hAnsi="Arial" w:cs="Arial"/>
                <w:b/>
                <w:bCs/>
              </w:rPr>
              <w:t>7</w:t>
            </w:r>
            <w:r w:rsidR="0091193F">
              <w:rPr>
                <w:rFonts w:ascii="Arial" w:hAnsi="Arial" w:cs="Arial"/>
                <w:b/>
                <w:bCs/>
              </w:rPr>
              <w:t>5</w:t>
            </w:r>
            <w:r w:rsidR="00002765" w:rsidRPr="00A406E5">
              <w:rPr>
                <w:rFonts w:ascii="Arial" w:hAnsi="Arial" w:cs="Arial"/>
                <w:b/>
                <w:bCs/>
              </w:rPr>
              <w:t>%</w:t>
            </w: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leftChars="71" w:left="142"/>
              <w:rPr>
                <w:rFonts w:ascii="Arial" w:hAnsi="Arial" w:cs="Arial"/>
              </w:rPr>
            </w:pPr>
          </w:p>
        </w:tc>
      </w:tr>
      <w:tr w:rsidR="00002765" w:rsidRPr="00A406E5" w:rsidTr="00443550">
        <w:trPr>
          <w:cantSplit/>
        </w:trPr>
        <w:tc>
          <w:tcPr>
            <w:tcW w:w="6062" w:type="dxa"/>
            <w:vMerge/>
            <w:vAlign w:val="bottom"/>
          </w:tcPr>
          <w:p w:rsidR="00002765" w:rsidRPr="00A406E5" w:rsidRDefault="00002765" w:rsidP="00443550">
            <w:pPr>
              <w:rPr>
                <w:rFonts w:ascii="Arial" w:hAnsi="Arial" w:cs="Arial"/>
              </w:rPr>
            </w:pPr>
          </w:p>
        </w:tc>
        <w:tc>
          <w:tcPr>
            <w:tcW w:w="2903" w:type="dxa"/>
            <w:vAlign w:val="bottom"/>
          </w:tcPr>
          <w:p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002765" w:rsidRPr="00A406E5" w:rsidRDefault="00002765" w:rsidP="00443550">
            <w:pPr>
              <w:jc w:val="center"/>
              <w:rPr>
                <w:rFonts w:ascii="Arial" w:hAnsi="Arial" w:cs="Arial"/>
                <w:sz w:val="12"/>
                <w:szCs w:val="12"/>
              </w:rPr>
            </w:pPr>
          </w:p>
        </w:tc>
        <w:tc>
          <w:tcPr>
            <w:tcW w:w="1060" w:type="dxa"/>
            <w:vMerge/>
            <w:vAlign w:val="bottom"/>
          </w:tcPr>
          <w:p w:rsidR="00002765" w:rsidRPr="00A406E5" w:rsidRDefault="00002765" w:rsidP="00443550">
            <w:pPr>
              <w:ind w:firstLineChars="141" w:firstLine="282"/>
              <w:rPr>
                <w:rFonts w:ascii="Arial" w:hAnsi="Arial" w:cs="Arial"/>
              </w:rPr>
            </w:pPr>
          </w:p>
        </w:tc>
      </w:tr>
    </w:tbl>
    <w:p w:rsidR="00002765" w:rsidRDefault="00002765" w:rsidP="00002765">
      <w:pPr>
        <w:rPr>
          <w:rFonts w:ascii="Arial" w:hAnsi="Arial" w:cs="Arial"/>
        </w:rPr>
      </w:pPr>
    </w:p>
    <w:p w:rsidR="00002765" w:rsidRDefault="00002765" w:rsidP="00002765">
      <w:pPr>
        <w:rPr>
          <w:rFonts w:ascii="Arial" w:hAnsi="Arial" w:cs="Arial"/>
        </w:rPr>
      </w:pPr>
    </w:p>
    <w:p w:rsidR="00002765" w:rsidRDefault="00002765" w:rsidP="00002765">
      <w:pPr>
        <w:rPr>
          <w:rFonts w:ascii="Arial" w:hAnsi="Arial" w:cs="Arial"/>
          <w:vanish/>
        </w:rPr>
        <w:sectPr w:rsidR="00002765" w:rsidSect="00F61A20">
          <w:footerReference w:type="default" r:id="rId8"/>
          <w:type w:val="continuous"/>
          <w:pgSz w:w="11894" w:h="16834"/>
          <w:pgMar w:top="720" w:right="720" w:bottom="720" w:left="720" w:header="706" w:footer="706" w:gutter="0"/>
          <w:paperSrc w:first="1" w:other="1"/>
          <w:cols w:space="720"/>
        </w:sectPr>
      </w:pPr>
    </w:p>
    <w:p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rsidR="00002765" w:rsidRPr="00A406E5" w:rsidRDefault="00002765" w:rsidP="00002765">
      <w:pPr>
        <w:rPr>
          <w:rFonts w:ascii="Arial" w:hAnsi="Arial" w:cs="Arial"/>
          <w:vanish/>
        </w:rPr>
      </w:pPr>
    </w:p>
    <w:p w:rsidR="00002765" w:rsidRDefault="00002765" w:rsidP="00002765">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002765" w:rsidTr="00443550">
        <w:tc>
          <w:tcPr>
            <w:tcW w:w="13858" w:type="dxa"/>
            <w:shd w:val="clear" w:color="auto" w:fill="FF99FF"/>
          </w:tcPr>
          <w:p w:rsidR="00002765" w:rsidRPr="00995D51" w:rsidRDefault="00002765" w:rsidP="0044355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002765" w:rsidRDefault="00002765" w:rsidP="00002765">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02765" w:rsidRPr="00D9771E" w:rsidTr="00443550">
        <w:tc>
          <w:tcPr>
            <w:tcW w:w="13948" w:type="dxa"/>
            <w:shd w:val="clear" w:color="auto" w:fill="FF99FF"/>
          </w:tcPr>
          <w:p w:rsidR="00002765" w:rsidRPr="00D9771E" w:rsidRDefault="00002765" w:rsidP="00443550">
            <w:pPr>
              <w:rPr>
                <w:rFonts w:ascii="Arial" w:hAnsi="Arial" w:cs="Arial"/>
                <w:b/>
              </w:rPr>
            </w:pPr>
            <w:r>
              <w:rPr>
                <w:rFonts w:ascii="Arial" w:hAnsi="Arial" w:cs="Arial"/>
                <w:b/>
              </w:rPr>
              <w:t>Level 5</w:t>
            </w:r>
          </w:p>
        </w:tc>
      </w:tr>
      <w:tr w:rsidR="00002765" w:rsidRPr="00D9771E" w:rsidTr="00443550">
        <w:tc>
          <w:tcPr>
            <w:tcW w:w="13948" w:type="dxa"/>
            <w:shd w:val="clear" w:color="auto" w:fill="FFCCFF"/>
          </w:tcPr>
          <w:p w:rsidR="00002765" w:rsidRPr="00B669B1" w:rsidRDefault="00002765" w:rsidP="004435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002765" w:rsidRPr="00D9771E" w:rsidRDefault="00002765" w:rsidP="00002765">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02765" w:rsidRPr="00D9771E" w:rsidTr="00443550">
        <w:trPr>
          <w:tblHeader/>
        </w:trPr>
        <w:tc>
          <w:tcPr>
            <w:tcW w:w="1735" w:type="dxa"/>
            <w:shd w:val="clear" w:color="auto" w:fill="FF99FF"/>
          </w:tcPr>
          <w:p w:rsidR="00002765" w:rsidRPr="00C73F6F" w:rsidRDefault="00002765" w:rsidP="0044355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SATISFACTORY</w:t>
            </w:r>
          </w:p>
          <w:p w:rsidR="00002765" w:rsidRPr="00D9771E" w:rsidRDefault="00002765" w:rsidP="004435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GOOD</w:t>
            </w:r>
          </w:p>
          <w:p w:rsidR="00002765" w:rsidRPr="00D9771E" w:rsidRDefault="00002765" w:rsidP="0044355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VERY GOOD</w:t>
            </w:r>
          </w:p>
          <w:p w:rsidR="00002765" w:rsidRPr="00D9771E" w:rsidRDefault="00002765" w:rsidP="0044355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EXCELLENT</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EXCEPTIONAL</w:t>
            </w:r>
          </w:p>
          <w:p w:rsidR="00002765" w:rsidRPr="00D9771E" w:rsidRDefault="00002765" w:rsidP="004435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02765" w:rsidRPr="00D9771E" w:rsidTr="00443550">
        <w:trPr>
          <w:tblHeader/>
        </w:trPr>
        <w:tc>
          <w:tcPr>
            <w:tcW w:w="1735" w:type="dxa"/>
            <w:shd w:val="clear" w:color="auto" w:fill="FF99FF"/>
          </w:tcPr>
          <w:p w:rsidR="00002765" w:rsidRPr="00D9771E" w:rsidRDefault="00002765" w:rsidP="0044355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002765" w:rsidRPr="00D9771E" w:rsidRDefault="00002765" w:rsidP="004435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002765" w:rsidRPr="00D9771E" w:rsidRDefault="00002765" w:rsidP="004435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02765" w:rsidRPr="00D9771E" w:rsidTr="00443550">
        <w:tc>
          <w:tcPr>
            <w:tcW w:w="1735" w:type="dxa"/>
            <w:shd w:val="clear" w:color="auto" w:fill="FF99FF"/>
          </w:tcPr>
          <w:p w:rsidR="00002765" w:rsidRPr="00F65EEE" w:rsidRDefault="00002765" w:rsidP="004435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002765" w:rsidRPr="00F65EEE" w:rsidRDefault="00002765" w:rsidP="004435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002765" w:rsidRDefault="00002765" w:rsidP="004435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002765" w:rsidRPr="00B669B1" w:rsidRDefault="00002765" w:rsidP="0044355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002765" w:rsidRPr="00B669B1" w:rsidRDefault="00002765" w:rsidP="0044355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002765" w:rsidRPr="00B669B1" w:rsidRDefault="00002765" w:rsidP="004435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002765" w:rsidRPr="00D9771E" w:rsidTr="00443550">
        <w:tc>
          <w:tcPr>
            <w:tcW w:w="1735" w:type="dxa"/>
            <w:shd w:val="clear" w:color="auto" w:fill="FF99FF"/>
          </w:tcPr>
          <w:p w:rsidR="00002765" w:rsidRPr="00D9771E" w:rsidRDefault="00002765" w:rsidP="004435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002765" w:rsidRPr="00B669B1" w:rsidRDefault="00002765" w:rsidP="0044355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002765" w:rsidRPr="00B669B1" w:rsidRDefault="00002765" w:rsidP="0044355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002765" w:rsidRPr="00B669B1" w:rsidRDefault="00002765" w:rsidP="0044355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002765" w:rsidRPr="00F65EEE"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002765" w:rsidRDefault="00002765" w:rsidP="0044355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002765" w:rsidRDefault="00002765" w:rsidP="004435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002765" w:rsidRPr="00B669B1" w:rsidRDefault="00002765" w:rsidP="0044355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002765" w:rsidRDefault="00002765" w:rsidP="0044355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002765" w:rsidRPr="00E518DC"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002765" w:rsidRPr="00B669B1" w:rsidRDefault="00002765" w:rsidP="0044355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002765" w:rsidRPr="00B669B1" w:rsidRDefault="00002765" w:rsidP="004435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002765" w:rsidRPr="00B669B1" w:rsidRDefault="00002765" w:rsidP="0044355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002765" w:rsidRDefault="00002765" w:rsidP="0044355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002765" w:rsidRPr="00B669B1" w:rsidRDefault="00002765" w:rsidP="004435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002765" w:rsidRPr="00B669B1" w:rsidRDefault="00002765" w:rsidP="0044355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002765" w:rsidRPr="002E6269" w:rsidRDefault="00002765" w:rsidP="004435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sidRPr="00B669B1">
              <w:rPr>
                <w:rFonts w:ascii="Arial" w:hAnsi="Arial" w:cs="Arial"/>
              </w:rPr>
              <w:t>Little or no appreciation of the context of the application.</w:t>
            </w:r>
          </w:p>
          <w:p w:rsidR="00002765" w:rsidRDefault="00002765" w:rsidP="004435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002765" w:rsidRPr="00B669B1" w:rsidRDefault="00002765" w:rsidP="004435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002765" w:rsidRDefault="00002765" w:rsidP="0044355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002765" w:rsidRPr="00B669B1" w:rsidRDefault="00002765" w:rsidP="004435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002765" w:rsidRPr="00B669B1" w:rsidRDefault="00002765" w:rsidP="00443550">
            <w:pPr>
              <w:rPr>
                <w:rFonts w:ascii="Arial" w:hAnsi="Arial" w:cs="Arial"/>
              </w:rPr>
            </w:pPr>
          </w:p>
          <w:p w:rsidR="00002765" w:rsidRPr="00B669B1" w:rsidRDefault="00002765" w:rsidP="00443550">
            <w:pPr>
              <w:rPr>
                <w:rFonts w:ascii="Arial" w:hAnsi="Arial" w:cs="Arial"/>
              </w:rPr>
            </w:pPr>
          </w:p>
        </w:tc>
        <w:tc>
          <w:tcPr>
            <w:tcW w:w="1736" w:type="dxa"/>
          </w:tcPr>
          <w:p w:rsidR="00002765" w:rsidRPr="00B669B1" w:rsidRDefault="00002765" w:rsidP="0044355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002765" w:rsidRDefault="00002765" w:rsidP="004435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002765" w:rsidRPr="00B669B1" w:rsidRDefault="00002765" w:rsidP="004435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002765" w:rsidRPr="00B669B1" w:rsidRDefault="00002765" w:rsidP="0044355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002765" w:rsidRDefault="00002765" w:rsidP="004435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002765" w:rsidRPr="00B669B1" w:rsidRDefault="00002765" w:rsidP="004435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002765" w:rsidRPr="00B669B1" w:rsidRDefault="00002765" w:rsidP="0044355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002765" w:rsidRPr="00B669B1" w:rsidRDefault="00002765" w:rsidP="00443550">
            <w:pPr>
              <w:rPr>
                <w:rFonts w:ascii="Arial" w:hAnsi="Arial" w:cs="Arial"/>
              </w:rPr>
            </w:pPr>
            <w:r w:rsidRPr="00B669B1">
              <w:rPr>
                <w:rFonts w:ascii="Arial" w:hAnsi="Arial" w:cs="Arial"/>
              </w:rPr>
              <w:t xml:space="preserve">Evidence of some creativity. </w:t>
            </w:r>
          </w:p>
        </w:tc>
        <w:tc>
          <w:tcPr>
            <w:tcW w:w="1736" w:type="dxa"/>
          </w:tcPr>
          <w:p w:rsidR="00002765" w:rsidRPr="00B669B1" w:rsidRDefault="00002765" w:rsidP="0044355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002765" w:rsidRPr="00B669B1" w:rsidRDefault="00002765" w:rsidP="004435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002765" w:rsidRPr="00B669B1" w:rsidRDefault="00002765" w:rsidP="004435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002765" w:rsidRPr="00B669B1" w:rsidRDefault="00002765" w:rsidP="0044355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002765" w:rsidRPr="00D9771E" w:rsidTr="00443550">
        <w:tc>
          <w:tcPr>
            <w:tcW w:w="1735" w:type="dxa"/>
            <w:shd w:val="clear" w:color="auto" w:fill="FF99FF"/>
          </w:tcPr>
          <w:p w:rsidR="00002765" w:rsidRDefault="00002765" w:rsidP="0044355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002765" w:rsidRPr="002E6269" w:rsidRDefault="00002765" w:rsidP="004435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002765" w:rsidRPr="00CC222E" w:rsidRDefault="00002765" w:rsidP="0044355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002765" w:rsidRPr="00E07BE3" w:rsidRDefault="00002765" w:rsidP="0044355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002765" w:rsidRPr="00E07BE3" w:rsidRDefault="00002765" w:rsidP="004435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002765" w:rsidRPr="00ED3ABD" w:rsidRDefault="00002765" w:rsidP="00443550">
            <w:pPr>
              <w:rPr>
                <w:rFonts w:ascii="Arial" w:hAnsi="Arial" w:cs="Arial"/>
              </w:rPr>
            </w:pP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002765" w:rsidRPr="00E07BE3" w:rsidRDefault="00002765" w:rsidP="0044355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002765" w:rsidRPr="00E07BE3" w:rsidRDefault="00002765" w:rsidP="004435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002765" w:rsidRPr="00E07BE3" w:rsidRDefault="00002765" w:rsidP="004435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002765" w:rsidRPr="00E07BE3" w:rsidRDefault="00002765" w:rsidP="004435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002765" w:rsidRPr="00E07BE3" w:rsidRDefault="00002765" w:rsidP="004435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002765" w:rsidRPr="00E07BE3" w:rsidRDefault="00002765" w:rsidP="004435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002765" w:rsidRPr="00E07BE3" w:rsidRDefault="00002765" w:rsidP="004435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002765" w:rsidRPr="00E07BE3" w:rsidRDefault="00002765" w:rsidP="0044355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002765" w:rsidRPr="00E07BE3" w:rsidRDefault="00002765" w:rsidP="004435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002765" w:rsidRPr="00E07BE3" w:rsidRDefault="00002765" w:rsidP="0044355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002765" w:rsidRPr="00E07BE3" w:rsidRDefault="00002765" w:rsidP="0044355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002765" w:rsidRPr="00E07BE3" w:rsidRDefault="00002765" w:rsidP="004435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002765" w:rsidRPr="00D9771E" w:rsidRDefault="00002765" w:rsidP="00002765">
      <w:pPr>
        <w:rPr>
          <w:rFonts w:ascii="Arial" w:hAnsi="Arial" w:cs="Arial"/>
        </w:rPr>
      </w:pPr>
    </w:p>
    <w:p w:rsidR="00002765" w:rsidRDefault="00002765" w:rsidP="00002765">
      <w:pPr>
        <w:pStyle w:val="NormalWeb"/>
        <w:rPr>
          <w:rFonts w:ascii="Arial" w:hAnsi="Arial" w:cs="Arial"/>
          <w:color w:val="303B44"/>
          <w:sz w:val="22"/>
          <w:szCs w:val="22"/>
        </w:rPr>
      </w:pPr>
    </w:p>
    <w:p w:rsidR="00002765" w:rsidRDefault="00002765" w:rsidP="00002765">
      <w:pPr>
        <w:rPr>
          <w:rFonts w:ascii="Arial" w:hAnsi="Arial" w:cs="Arial"/>
          <w:b/>
        </w:rPr>
      </w:pPr>
      <w:r>
        <w:rPr>
          <w:rFonts w:ascii="Arial" w:hAnsi="Arial" w:cs="Arial"/>
          <w:b/>
        </w:rPr>
        <w:t>THIS DOCUMENT IS ALSO AVAILABLE IN WELSH</w:t>
      </w:r>
    </w:p>
    <w:p w:rsidR="00002765" w:rsidRDefault="00002765" w:rsidP="00002765">
      <w:pPr>
        <w:rPr>
          <w:rFonts w:ascii="Arial" w:hAnsi="Arial" w:cs="Arial"/>
          <w:b/>
        </w:rPr>
      </w:pPr>
    </w:p>
    <w:p w:rsidR="00002765" w:rsidRDefault="00002765" w:rsidP="00002765">
      <w:pPr>
        <w:rPr>
          <w:rFonts w:ascii="Arial" w:hAnsi="Arial" w:cs="Arial"/>
          <w:b/>
        </w:rPr>
      </w:pPr>
    </w:p>
    <w:p w:rsidR="00002765" w:rsidRPr="00F66489" w:rsidRDefault="00002765" w:rsidP="00002765">
      <w:pPr>
        <w:rPr>
          <w:rFonts w:ascii="Arial" w:hAnsi="Arial" w:cs="Arial"/>
          <w:b/>
        </w:rPr>
      </w:pPr>
    </w:p>
    <w:p w:rsidR="001C2A9A" w:rsidRDefault="001C2A9A"/>
    <w:sectPr w:rsidR="001C2A9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009" w:rsidRDefault="002D6009">
      <w:r>
        <w:separator/>
      </w:r>
    </w:p>
  </w:endnote>
  <w:endnote w:type="continuationSeparator" w:id="0">
    <w:p w:rsidR="002D6009" w:rsidRDefault="002D6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002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2205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2205D">
      <w:rPr>
        <w:b/>
        <w:noProof/>
      </w:rPr>
      <w:t>7</w:t>
    </w:r>
    <w:r>
      <w:rPr>
        <w:b/>
        <w:sz w:val="24"/>
        <w:szCs w:val="24"/>
      </w:rPr>
      <w:fldChar w:fldCharType="end"/>
    </w:r>
  </w:p>
  <w:p w:rsidR="00152E9D" w:rsidRDefault="0092205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92205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009" w:rsidRDefault="002D6009">
      <w:r>
        <w:separator/>
      </w:r>
    </w:p>
  </w:footnote>
  <w:footnote w:type="continuationSeparator" w:id="0">
    <w:p w:rsidR="002D6009" w:rsidRDefault="002D60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765"/>
    <w:rsid w:val="00002765"/>
    <w:rsid w:val="00040AC5"/>
    <w:rsid w:val="000544D9"/>
    <w:rsid w:val="000B2B7F"/>
    <w:rsid w:val="000F157B"/>
    <w:rsid w:val="00114A09"/>
    <w:rsid w:val="00120C7D"/>
    <w:rsid w:val="00192671"/>
    <w:rsid w:val="001A6EFD"/>
    <w:rsid w:val="001C2A9A"/>
    <w:rsid w:val="001C3B41"/>
    <w:rsid w:val="00252733"/>
    <w:rsid w:val="002875CB"/>
    <w:rsid w:val="002A3BD3"/>
    <w:rsid w:val="002B35E5"/>
    <w:rsid w:val="002D6009"/>
    <w:rsid w:val="002E1684"/>
    <w:rsid w:val="003C7CEC"/>
    <w:rsid w:val="00472CB6"/>
    <w:rsid w:val="004D147E"/>
    <w:rsid w:val="004E2043"/>
    <w:rsid w:val="004E4D33"/>
    <w:rsid w:val="005140AA"/>
    <w:rsid w:val="00543158"/>
    <w:rsid w:val="00552232"/>
    <w:rsid w:val="0056331F"/>
    <w:rsid w:val="005944A1"/>
    <w:rsid w:val="005B3259"/>
    <w:rsid w:val="00630676"/>
    <w:rsid w:val="006351E4"/>
    <w:rsid w:val="0068365E"/>
    <w:rsid w:val="006D7A5F"/>
    <w:rsid w:val="00764FE9"/>
    <w:rsid w:val="007C7780"/>
    <w:rsid w:val="00874068"/>
    <w:rsid w:val="00910954"/>
    <w:rsid w:val="0091193F"/>
    <w:rsid w:val="0092205D"/>
    <w:rsid w:val="00947820"/>
    <w:rsid w:val="009D6CFC"/>
    <w:rsid w:val="009F7261"/>
    <w:rsid w:val="00A30584"/>
    <w:rsid w:val="00A32810"/>
    <w:rsid w:val="00A8359D"/>
    <w:rsid w:val="00AB570D"/>
    <w:rsid w:val="00B54D9C"/>
    <w:rsid w:val="00B84CFD"/>
    <w:rsid w:val="00B87725"/>
    <w:rsid w:val="00BA59F1"/>
    <w:rsid w:val="00BB715B"/>
    <w:rsid w:val="00CB66F3"/>
    <w:rsid w:val="00CC4669"/>
    <w:rsid w:val="00D451BA"/>
    <w:rsid w:val="00DF71FB"/>
    <w:rsid w:val="00E7189D"/>
    <w:rsid w:val="00EB074D"/>
    <w:rsid w:val="00EC3DE2"/>
    <w:rsid w:val="00EC482F"/>
    <w:rsid w:val="00F646DF"/>
    <w:rsid w:val="00F97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E03C"/>
  <w15:docId w15:val="{B24D101E-9C0F-475E-A683-0F9CF2D3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CB66F3"/>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aliases w:val="omar footnote"/>
    <w:basedOn w:val="Normal"/>
    <w:uiPriority w:val="34"/>
    <w:qFormat/>
    <w:rsid w:val="004D147E"/>
    <w:pPr>
      <w:ind w:left="720"/>
      <w:contextualSpacing/>
    </w:pPr>
  </w:style>
  <w:style w:type="character" w:customStyle="1" w:styleId="Heading2Char">
    <w:name w:val="Heading 2 Char"/>
    <w:basedOn w:val="DefaultParagraphFont"/>
    <w:link w:val="Heading2"/>
    <w:rsid w:val="00CB66F3"/>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2791</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Rabya  Kadhim</dc:creator>
  <cp:lastModifiedBy>Rabya  Kadhim</cp:lastModifiedBy>
  <cp:revision>13</cp:revision>
  <dcterms:created xsi:type="dcterms:W3CDTF">2023-06-15T12:43:00Z</dcterms:created>
  <dcterms:modified xsi:type="dcterms:W3CDTF">2023-06-16T15:33:00Z</dcterms:modified>
</cp:coreProperties>
</file>