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07C6B4D1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3BD7825" w:rsidR="00866602" w:rsidRDefault="00824A72" w:rsidP="00866602">
            <w:pPr>
              <w:spacing w:after="160"/>
              <w:rPr>
                <w:rFonts w:hint="eastAsia"/>
              </w:rPr>
            </w:pPr>
            <w:r>
              <w:t>This is the search engine I use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35BABDD8">
                      <wp:extent cx="952500" cy="858242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5824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902F592" w:rsidR="00866602" w:rsidRDefault="00824A72" w:rsidP="00860B30">
            <w:pPr>
              <w:spacing w:after="160"/>
              <w:rPr>
                <w:rFonts w:hint="eastAsia"/>
              </w:rPr>
            </w:pPr>
            <w:r>
              <w:t>This is the digital tool I use for directions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9904FF2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7D8D4A9" w:rsidR="00866602" w:rsidRDefault="00D161B4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is a searching engine </w:t>
            </w:r>
            <w:r>
              <w:rPr>
                <w:rFonts w:hint="eastAsia"/>
              </w:rPr>
              <w:t>I</w:t>
            </w:r>
            <w:r>
              <w:t xml:space="preserve"> use on my personal computer because it saves every tab </w:t>
            </w:r>
            <w:r>
              <w:rPr>
                <w:rFonts w:hint="eastAsia"/>
              </w:rPr>
              <w:t>I</w:t>
            </w:r>
            <w:r>
              <w:t xml:space="preserve"> open and don</w:t>
            </w:r>
            <w:r>
              <w:rPr>
                <w:rFonts w:hint="eastAsia"/>
              </w:rPr>
              <w:t>’</w:t>
            </w:r>
            <w:r>
              <w:rPr>
                <w:rFonts w:ascii="Times New Roman" w:hAnsi="Times New Roman"/>
              </w:rPr>
              <w:t>t close</w:t>
            </w:r>
            <w:r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179A76A1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C7E0ABC" w:rsidR="00866602" w:rsidRDefault="00D161B4" w:rsidP="00860B30">
            <w:pPr>
              <w:spacing w:after="160"/>
              <w:rPr>
                <w:rFonts w:hint="eastAsia"/>
              </w:rPr>
            </w:pPr>
            <w:r>
              <w:t xml:space="preserve">This is a digital tool </w:t>
            </w:r>
            <w:r>
              <w:rPr>
                <w:rFonts w:hint="eastAsia"/>
              </w:rPr>
              <w:t>I</w:t>
            </w:r>
            <w:r>
              <w:t xml:space="preserve"> use to keep in touch with friends and </w:t>
            </w:r>
            <w:r>
              <w:rPr>
                <w:rFonts w:hint="eastAsia"/>
              </w:rPr>
              <w:t>family</w:t>
            </w:r>
            <w:r>
              <w:t xml:space="preserve"> from far away.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D2845F0">
                      <wp:extent cx="948090" cy="952500"/>
                      <wp:effectExtent l="0" t="0" r="444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4809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DCC0FAE" w:rsidR="00866602" w:rsidRDefault="00D161B4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>his is a digital tool that helps with my hobby of reading.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FC3DFF1" w14:textId="77777777" w:rsid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8D68945">
                      <wp:extent cx="952500" cy="535781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D894907" w14:textId="7B260CF5" w:rsidR="00D161B4" w:rsidRPr="00D161B4" w:rsidRDefault="00D161B4" w:rsidP="00860B30">
            <w:pPr>
              <w:spacing w:after="160"/>
              <w:rPr>
                <w:rFonts w:ascii="Times New Roman" w:hAnsi="Times New Roman"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is what </w:t>
            </w:r>
            <w:r>
              <w:rPr>
                <w:rFonts w:hint="eastAsia"/>
              </w:rPr>
              <w:t>I</w:t>
            </w:r>
            <w:r>
              <w:t xml:space="preserve"> use when </w:t>
            </w:r>
            <w:r w:rsidRPr="00D161B4">
              <w:rPr>
                <w:rFonts w:asciiTheme="majorHAnsi" w:hAnsiTheme="majorHAnsi"/>
              </w:rPr>
              <w:t>I’m searching for a tutorial or a video of something I am interested in.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4086B90B" w:rsidR="00866602" w:rsidRDefault="00D161B4" w:rsidP="00866602">
            <w:r>
              <w:rPr>
                <w:rFonts w:hint="eastAsia"/>
              </w:rPr>
              <w:t>I</w:t>
            </w:r>
            <w:r>
              <w:t xml:space="preserve"> use digital tools to keep in touch with friends and family from far away.</w:t>
            </w:r>
          </w:p>
          <w:p w14:paraId="3D42ABF1" w14:textId="05FE344B" w:rsidR="00D161B4" w:rsidRDefault="00D161B4" w:rsidP="00866602">
            <w:r>
              <w:rPr>
                <w:rFonts w:hint="eastAsia"/>
              </w:rPr>
              <w:t>I</w:t>
            </w:r>
            <w:r>
              <w:t xml:space="preserve"> want to improve my ability to use certain tools such as </w:t>
            </w:r>
            <w:r>
              <w:rPr>
                <w:rFonts w:hint="eastAsia"/>
              </w:rPr>
              <w:t>Microsoft</w:t>
            </w:r>
            <w:r>
              <w:t xml:space="preserve"> 365(mostly the apps that you use for jobs/</w:t>
            </w:r>
            <w:proofErr w:type="gramStart"/>
            <w:r>
              <w:t>school work</w:t>
            </w:r>
            <w:proofErr w:type="gramEnd"/>
            <w:r>
              <w:t>).</w:t>
            </w:r>
          </w:p>
          <w:p w14:paraId="2ECE7F5C" w14:textId="1DD47BD2" w:rsidR="00D161B4" w:rsidRDefault="00D161B4" w:rsidP="00866602">
            <w:pPr>
              <w:rPr>
                <w:rFonts w:ascii="Times New Roman" w:hAnsi="Times New Roman"/>
              </w:rPr>
            </w:pPr>
            <w:r>
              <w:rPr>
                <w:rFonts w:hint="eastAsia"/>
              </w:rPr>
              <w:t>I</w:t>
            </w:r>
            <w:r>
              <w:t xml:space="preserve"> feel confident in learning the skills for using different programs and </w:t>
            </w:r>
            <w:r>
              <w:rPr>
                <w:rFonts w:hint="eastAsia"/>
              </w:rPr>
              <w:t>I</w:t>
            </w:r>
            <w:r>
              <w:t xml:space="preserve"> feel like </w:t>
            </w:r>
            <w:r>
              <w:rPr>
                <w:rFonts w:hint="eastAsia"/>
              </w:rPr>
              <w:t>I</w:t>
            </w:r>
            <w:r>
              <w:t xml:space="preserve"> won</w:t>
            </w:r>
            <w:r>
              <w:rPr>
                <w:rFonts w:hint="eastAsia"/>
              </w:rPr>
              <w:t>’</w:t>
            </w:r>
            <w:r>
              <w:rPr>
                <w:rFonts w:ascii="Times New Roman" w:hAnsi="Times New Roman"/>
              </w:rPr>
              <w:t>t fall behind.</w:t>
            </w:r>
          </w:p>
          <w:p w14:paraId="12A15DDD" w14:textId="3B16588A" w:rsidR="00D161B4" w:rsidRPr="00D161B4" w:rsidRDefault="00D161B4" w:rsidP="00866602">
            <w:pPr>
              <w:rPr>
                <w:rFonts w:ascii="Times New Roman" w:hAnsi="Times New Roman" w:hint="eastAsia"/>
              </w:rPr>
            </w:pPr>
            <w:r>
              <w:rPr>
                <w:rFonts w:ascii="Times New Roman" w:hAnsi="Times New Roman"/>
              </w:rPr>
              <w:t xml:space="preserve">I mostly use the tools shown above for personal reasons but </w:t>
            </w:r>
            <w:proofErr w:type="gramStart"/>
            <w:r>
              <w:rPr>
                <w:rFonts w:ascii="Times New Roman" w:hAnsi="Times New Roman"/>
              </w:rPr>
              <w:t>sometime</w:t>
            </w:r>
            <w:proofErr w:type="gramEnd"/>
            <w:r>
              <w:rPr>
                <w:rFonts w:ascii="Times New Roman" w:hAnsi="Times New Roman"/>
              </w:rPr>
              <w:t xml:space="preserve"> I use them for schoolwork and informing myself of stuff I am not </w:t>
            </w:r>
            <w:proofErr w:type="gramStart"/>
            <w:r>
              <w:rPr>
                <w:rFonts w:ascii="Times New Roman" w:hAnsi="Times New Roman"/>
              </w:rPr>
              <w:t>well prepared</w:t>
            </w:r>
            <w:proofErr w:type="gramEnd"/>
            <w:r>
              <w:rPr>
                <w:rFonts w:ascii="Times New Roman" w:hAnsi="Times New Roman"/>
              </w:rPr>
              <w:t xml:space="preserve"> in.</w:t>
            </w:r>
          </w:p>
          <w:p w14:paraId="364CE43F" w14:textId="5F77A265" w:rsidR="00196676" w:rsidRDefault="00D161B4" w:rsidP="00866602">
            <w:pPr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hope this module will help me in improving my skills with different digital tools and get me more confident in using them.</w:t>
            </w: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lastRenderedPageBreak/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40FF93CB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161B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4CB217FF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161B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7013F3DF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161B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6CD8F2D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161B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06610F1A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161B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0C1FC185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CABBCD" w14:textId="77777777" w:rsidR="0037022E" w:rsidRDefault="0037022E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37D7E2A0" w14:textId="77777777" w:rsidR="0037022E" w:rsidRDefault="0037022E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363AA8" w14:textId="77777777" w:rsidR="0037022E" w:rsidRDefault="0037022E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202281DC" w14:textId="77777777" w:rsidR="0037022E" w:rsidRDefault="0037022E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2B7834"/>
    <w:rsid w:val="0037022E"/>
    <w:rsid w:val="0038326E"/>
    <w:rsid w:val="003841F2"/>
    <w:rsid w:val="003C2220"/>
    <w:rsid w:val="004F710B"/>
    <w:rsid w:val="00514445"/>
    <w:rsid w:val="005427FF"/>
    <w:rsid w:val="005814C3"/>
    <w:rsid w:val="005B28CE"/>
    <w:rsid w:val="00707253"/>
    <w:rsid w:val="00730B03"/>
    <w:rsid w:val="007A3CD2"/>
    <w:rsid w:val="00824A72"/>
    <w:rsid w:val="00860B30"/>
    <w:rsid w:val="00866602"/>
    <w:rsid w:val="009E4D8E"/>
    <w:rsid w:val="00B4029E"/>
    <w:rsid w:val="00BD2A86"/>
    <w:rsid w:val="00C9180A"/>
    <w:rsid w:val="00D161B4"/>
    <w:rsid w:val="00D34D3B"/>
    <w:rsid w:val="00D640A5"/>
    <w:rsid w:val="00D85034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6</Pages>
  <Words>325</Words>
  <Characters>1858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Adrian Mihai Tudor (2609898)</cp:lastModifiedBy>
  <cp:revision>15</cp:revision>
  <dcterms:created xsi:type="dcterms:W3CDTF">2026-04-28T07:39:00Z</dcterms:created>
  <dcterms:modified xsi:type="dcterms:W3CDTF">2026-10-10T10:13:00Z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