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50E81" w14:textId="77777777" w:rsidR="00DB7D80" w:rsidRPr="00DB7D80" w:rsidRDefault="00DB7D80" w:rsidP="00DB7D80">
      <w:pPr>
        <w:rPr>
          <w:b/>
          <w:bCs/>
          <w:lang w:val="en-US"/>
        </w:rPr>
      </w:pPr>
    </w:p>
    <w:p w14:paraId="7B0A45F9" w14:textId="043511DC" w:rsidR="00DB7D80" w:rsidRPr="00DB7D80" w:rsidRDefault="00DB7D80" w:rsidP="00DB7D80">
      <w:pPr>
        <w:rPr>
          <w:b/>
          <w:bCs/>
          <w:sz w:val="44"/>
          <w:szCs w:val="44"/>
          <w:lang w:val="en-US"/>
        </w:rPr>
      </w:pPr>
      <w:r w:rsidRPr="00DB7D80">
        <w:rPr>
          <w:b/>
          <w:bCs/>
          <w:sz w:val="44"/>
          <w:szCs w:val="44"/>
          <w:lang w:val="en-US"/>
        </w:rPr>
        <w:t xml:space="preserve">                                </w:t>
      </w:r>
      <w:r>
        <w:rPr>
          <w:b/>
          <w:bCs/>
          <w:sz w:val="44"/>
          <w:szCs w:val="44"/>
          <w:lang w:val="en-US"/>
        </w:rPr>
        <w:t xml:space="preserve"> </w:t>
      </w:r>
      <w:r w:rsidRPr="00DB7D80">
        <w:rPr>
          <w:b/>
          <w:bCs/>
          <w:sz w:val="44"/>
          <w:szCs w:val="44"/>
          <w:lang w:val="en-US"/>
        </w:rPr>
        <w:t xml:space="preserve"> </w:t>
      </w:r>
      <w:r w:rsidRPr="00DB7D80">
        <w:rPr>
          <w:b/>
          <w:bCs/>
          <w:sz w:val="44"/>
          <w:szCs w:val="44"/>
          <w:lang w:val="en-US"/>
        </w:rPr>
        <w:t>Portfolio</w:t>
      </w:r>
      <w:r w:rsidRPr="00DB7D80">
        <w:rPr>
          <w:b/>
          <w:bCs/>
          <w:sz w:val="44"/>
          <w:szCs w:val="44"/>
          <w:lang w:val="en-US"/>
        </w:rPr>
        <w:t xml:space="preserve">                                            </w:t>
      </w:r>
      <w:r>
        <w:rPr>
          <w:b/>
          <w:bCs/>
          <w:sz w:val="44"/>
          <w:szCs w:val="44"/>
          <w:lang w:val="en-US"/>
        </w:rPr>
        <w:t xml:space="preserve">                           </w:t>
      </w:r>
    </w:p>
    <w:p w14:paraId="542B5CDD" w14:textId="77777777" w:rsidR="00DB7D80" w:rsidRPr="00DB7D80" w:rsidRDefault="00DB7D80" w:rsidP="00DB7D80">
      <w:pPr>
        <w:rPr>
          <w:b/>
          <w:bCs/>
          <w:lang w:val="en-US"/>
        </w:rPr>
      </w:pPr>
    </w:p>
    <w:p w14:paraId="6A2A6B4C" w14:textId="77777777" w:rsidR="00DB7D80" w:rsidRDefault="00DB7D80" w:rsidP="00DB7D80">
      <w:pPr>
        <w:rPr>
          <w:lang w:val="en-US"/>
        </w:rPr>
      </w:pPr>
      <w:r>
        <w:rPr>
          <w:lang w:val="en-US"/>
        </w:rPr>
        <w:t xml:space="preserve">                                                     </w:t>
      </w:r>
    </w:p>
    <w:p w14:paraId="0F91B613" w14:textId="77777777" w:rsidR="00DB7D80" w:rsidRDefault="00DB7D80" w:rsidP="00DB7D80">
      <w:pPr>
        <w:rPr>
          <w:lang w:val="en-US"/>
        </w:rPr>
      </w:pPr>
    </w:p>
    <w:p w14:paraId="54636784" w14:textId="77777777" w:rsidR="00DB7D80" w:rsidRDefault="00DB7D80" w:rsidP="00DB7D80">
      <w:pPr>
        <w:rPr>
          <w:lang w:val="en-US"/>
        </w:rPr>
      </w:pPr>
    </w:p>
    <w:p w14:paraId="4AD7A6DE" w14:textId="77777777" w:rsidR="00DB7D80" w:rsidRDefault="00DB7D80" w:rsidP="00DB7D80">
      <w:pPr>
        <w:rPr>
          <w:lang w:val="en-US"/>
        </w:rPr>
      </w:pPr>
    </w:p>
    <w:p w14:paraId="271F7E7B" w14:textId="77777777" w:rsidR="00DB7D80" w:rsidRDefault="00DB7D80" w:rsidP="00DB7D80">
      <w:pPr>
        <w:rPr>
          <w:lang w:val="en-US"/>
        </w:rPr>
      </w:pPr>
    </w:p>
    <w:p w14:paraId="0F36B2AC" w14:textId="77777777" w:rsidR="00DB7D80" w:rsidRDefault="00DB7D80" w:rsidP="00DB7D80">
      <w:pPr>
        <w:rPr>
          <w:lang w:val="en-US"/>
        </w:rPr>
      </w:pPr>
    </w:p>
    <w:p w14:paraId="501E5ECC" w14:textId="77777777" w:rsidR="00DB7D80" w:rsidRDefault="00DB7D80" w:rsidP="00DB7D80">
      <w:pPr>
        <w:rPr>
          <w:lang w:val="en-US"/>
        </w:rPr>
      </w:pPr>
    </w:p>
    <w:p w14:paraId="1E966A6C" w14:textId="219A0DAA" w:rsidR="00DB7D80" w:rsidRPr="00DB7D80" w:rsidRDefault="00DB7D80" w:rsidP="00DB7D80">
      <w:pPr>
        <w:rPr>
          <w:sz w:val="28"/>
          <w:szCs w:val="28"/>
          <w:lang w:val="en-US"/>
        </w:rPr>
      </w:pPr>
      <w:r>
        <w:rPr>
          <w:lang w:val="en-US"/>
        </w:rPr>
        <w:t xml:space="preserve">                                                      </w:t>
      </w:r>
      <w:r w:rsidRPr="00DB7D80">
        <w:rPr>
          <w:sz w:val="28"/>
          <w:szCs w:val="28"/>
          <w:lang w:val="en-US"/>
        </w:rPr>
        <w:t>Lucyna Daszkowska (1913929)</w:t>
      </w:r>
    </w:p>
    <w:p w14:paraId="21124002" w14:textId="77777777" w:rsidR="00DB7D80" w:rsidRDefault="00DB7D80" w:rsidP="00DB7D80">
      <w:pPr>
        <w:rPr>
          <w:sz w:val="28"/>
          <w:szCs w:val="28"/>
          <w:lang w:val="en-US"/>
        </w:rPr>
      </w:pPr>
      <w:r w:rsidRPr="00DB7D80">
        <w:rPr>
          <w:sz w:val="28"/>
          <w:szCs w:val="28"/>
          <w:lang w:val="en-US"/>
        </w:rPr>
        <w:t xml:space="preserve">    </w:t>
      </w:r>
      <w:r>
        <w:rPr>
          <w:sz w:val="28"/>
          <w:szCs w:val="28"/>
          <w:lang w:val="en-US"/>
        </w:rPr>
        <w:t xml:space="preserve"> </w:t>
      </w:r>
    </w:p>
    <w:p w14:paraId="11A62B6C" w14:textId="77777777" w:rsidR="00DB7D80" w:rsidRDefault="00DB7D80" w:rsidP="00DB7D80">
      <w:pPr>
        <w:rPr>
          <w:sz w:val="28"/>
          <w:szCs w:val="28"/>
          <w:lang w:val="en-US"/>
        </w:rPr>
      </w:pPr>
    </w:p>
    <w:p w14:paraId="0B7D6670" w14:textId="6828D83D" w:rsidR="00DB7D80" w:rsidRPr="00DB7D80" w:rsidRDefault="00DB7D80" w:rsidP="00DB7D80">
      <w:pPr>
        <w:rPr>
          <w:sz w:val="28"/>
          <w:szCs w:val="28"/>
          <w:lang w:val="en-US"/>
        </w:rPr>
      </w:pPr>
      <w:r>
        <w:rPr>
          <w:sz w:val="28"/>
          <w:szCs w:val="28"/>
          <w:lang w:val="en-US"/>
        </w:rPr>
        <w:t xml:space="preserve">   </w:t>
      </w:r>
      <w:r w:rsidRPr="00DB7D80">
        <w:rPr>
          <w:sz w:val="28"/>
          <w:szCs w:val="28"/>
          <w:lang w:val="en-US"/>
        </w:rPr>
        <w:t xml:space="preserve"> </w:t>
      </w:r>
      <w:r w:rsidR="002F726D">
        <w:rPr>
          <w:sz w:val="28"/>
          <w:szCs w:val="28"/>
          <w:lang w:val="en-US"/>
        </w:rPr>
        <w:t xml:space="preserve">   </w:t>
      </w:r>
      <w:r w:rsidRPr="00DB7D80">
        <w:rPr>
          <w:sz w:val="28"/>
          <w:szCs w:val="28"/>
          <w:lang w:val="en-US"/>
        </w:rPr>
        <w:t>Environmental Sustainability in the Hospitality Industry (BMMB7004)</w:t>
      </w:r>
    </w:p>
    <w:p w14:paraId="7652C804" w14:textId="77777777" w:rsidR="00DB7D80" w:rsidRDefault="00DB7D80" w:rsidP="00DB7D80">
      <w:pPr>
        <w:rPr>
          <w:sz w:val="28"/>
          <w:szCs w:val="28"/>
          <w:lang w:val="en-US"/>
        </w:rPr>
      </w:pPr>
      <w:r w:rsidRPr="00DB7D80">
        <w:rPr>
          <w:sz w:val="28"/>
          <w:szCs w:val="28"/>
          <w:lang w:val="en-US"/>
        </w:rPr>
        <w:t xml:space="preserve">                                                                       </w:t>
      </w:r>
    </w:p>
    <w:p w14:paraId="2D46204E" w14:textId="77777777" w:rsidR="00DB7D80" w:rsidRDefault="00DB7D80" w:rsidP="00DB7D80">
      <w:pPr>
        <w:rPr>
          <w:sz w:val="28"/>
          <w:szCs w:val="28"/>
          <w:lang w:val="en-US"/>
        </w:rPr>
      </w:pPr>
    </w:p>
    <w:p w14:paraId="64CF88D0" w14:textId="2C39C263" w:rsidR="00DB7D80" w:rsidRPr="00DB7D80" w:rsidRDefault="00DB7D80" w:rsidP="00DB7D80">
      <w:pPr>
        <w:rPr>
          <w:sz w:val="28"/>
          <w:szCs w:val="28"/>
          <w:lang w:val="en-US"/>
        </w:rPr>
      </w:pPr>
      <w:r>
        <w:rPr>
          <w:sz w:val="28"/>
          <w:szCs w:val="28"/>
          <w:lang w:val="en-US"/>
        </w:rPr>
        <w:t xml:space="preserve">                                                           </w:t>
      </w:r>
      <w:r w:rsidRPr="00DB7D80">
        <w:rPr>
          <w:sz w:val="28"/>
          <w:szCs w:val="28"/>
          <w:lang w:val="en-US"/>
        </w:rPr>
        <w:t xml:space="preserve"> </w:t>
      </w:r>
      <w:r w:rsidRPr="00DB7D80">
        <w:rPr>
          <w:sz w:val="28"/>
          <w:szCs w:val="28"/>
          <w:lang w:val="en-US"/>
        </w:rPr>
        <w:t>Robyn Griffiths</w:t>
      </w:r>
    </w:p>
    <w:p w14:paraId="286C1C2E" w14:textId="77777777" w:rsidR="00DB7D80" w:rsidRDefault="00DB7D80" w:rsidP="00DB7D80">
      <w:pPr>
        <w:rPr>
          <w:sz w:val="28"/>
          <w:szCs w:val="28"/>
          <w:lang w:val="en-US"/>
        </w:rPr>
      </w:pPr>
      <w:r w:rsidRPr="00DB7D80">
        <w:rPr>
          <w:sz w:val="28"/>
          <w:szCs w:val="28"/>
          <w:lang w:val="en-US"/>
        </w:rPr>
        <w:t xml:space="preserve">                                                           </w:t>
      </w:r>
    </w:p>
    <w:p w14:paraId="4BEE4FFF" w14:textId="77777777" w:rsidR="00DB7D80" w:rsidRDefault="00DB7D80" w:rsidP="00DB7D80">
      <w:pPr>
        <w:rPr>
          <w:sz w:val="28"/>
          <w:szCs w:val="28"/>
          <w:lang w:val="en-US"/>
        </w:rPr>
      </w:pPr>
    </w:p>
    <w:p w14:paraId="08C08143" w14:textId="77DE5673" w:rsidR="00DB7D80" w:rsidRPr="00DB7D80" w:rsidRDefault="00DB7D80" w:rsidP="00DB7D80">
      <w:pPr>
        <w:rPr>
          <w:lang w:val="en-US"/>
        </w:rPr>
      </w:pPr>
      <w:r>
        <w:rPr>
          <w:sz w:val="28"/>
          <w:szCs w:val="28"/>
          <w:lang w:val="en-US"/>
        </w:rPr>
        <w:t xml:space="preserve">                                               </w:t>
      </w:r>
      <w:r w:rsidRPr="00DB7D80">
        <w:rPr>
          <w:sz w:val="28"/>
          <w:szCs w:val="28"/>
          <w:lang w:val="en-US"/>
        </w:rPr>
        <w:t xml:space="preserve">              </w:t>
      </w:r>
      <w:r w:rsidRPr="00DB7D80">
        <w:rPr>
          <w:sz w:val="28"/>
          <w:szCs w:val="28"/>
          <w:lang w:val="en-US"/>
        </w:rPr>
        <w:t>24</w:t>
      </w:r>
      <w:r w:rsidRPr="00DB7D80">
        <w:rPr>
          <w:sz w:val="28"/>
          <w:szCs w:val="28"/>
          <w:vertAlign w:val="superscript"/>
          <w:lang w:val="en-US"/>
        </w:rPr>
        <w:t>th</w:t>
      </w:r>
      <w:r w:rsidRPr="00DB7D80">
        <w:rPr>
          <w:sz w:val="28"/>
          <w:szCs w:val="28"/>
          <w:lang w:val="en-US"/>
        </w:rPr>
        <w:t xml:space="preserve"> April 2023</w:t>
      </w:r>
    </w:p>
    <w:p w14:paraId="5C2B97D1" w14:textId="77777777" w:rsidR="00DB7D80" w:rsidRPr="00DB7D80" w:rsidRDefault="00DB7D80" w:rsidP="00DB7D80">
      <w:pPr>
        <w:rPr>
          <w:lang w:val="en-US"/>
        </w:rPr>
      </w:pPr>
    </w:p>
    <w:p w14:paraId="0F6C1AC6" w14:textId="77777777" w:rsidR="00DB7D80" w:rsidRPr="00DB7D80" w:rsidRDefault="00DB7D80" w:rsidP="00DB7D80">
      <w:pPr>
        <w:rPr>
          <w:lang w:val="en-US"/>
        </w:rPr>
      </w:pPr>
    </w:p>
    <w:p w14:paraId="414BDC58" w14:textId="77777777" w:rsidR="00DB7D80" w:rsidRPr="00DB7D80" w:rsidRDefault="00DB7D80" w:rsidP="00DB7D80">
      <w:pPr>
        <w:rPr>
          <w:lang w:val="en-US"/>
        </w:rPr>
      </w:pPr>
    </w:p>
    <w:p w14:paraId="16510193" w14:textId="77777777" w:rsidR="00DB7D80" w:rsidRPr="00DB7D80" w:rsidRDefault="00DB7D80" w:rsidP="00DB7D80">
      <w:pPr>
        <w:rPr>
          <w:lang w:val="en-US"/>
        </w:rPr>
      </w:pPr>
    </w:p>
    <w:p w14:paraId="3CB62391" w14:textId="77777777" w:rsidR="00DB7D80" w:rsidRPr="00DB7D80" w:rsidRDefault="00DB7D80" w:rsidP="00DB7D80">
      <w:pPr>
        <w:rPr>
          <w:lang w:val="en-US"/>
        </w:rPr>
      </w:pPr>
    </w:p>
    <w:p w14:paraId="327F503D" w14:textId="77777777" w:rsidR="00DB7D80" w:rsidRPr="00DB7D80" w:rsidRDefault="00DB7D80" w:rsidP="00DB7D80">
      <w:pPr>
        <w:rPr>
          <w:lang w:val="en-US"/>
        </w:rPr>
      </w:pPr>
    </w:p>
    <w:p w14:paraId="5935F07A" w14:textId="77777777" w:rsidR="00DB7D80" w:rsidRPr="00DB7D80" w:rsidRDefault="00DB7D80" w:rsidP="00DB7D80">
      <w:pPr>
        <w:rPr>
          <w:lang w:val="en-US"/>
        </w:rPr>
      </w:pPr>
    </w:p>
    <w:p w14:paraId="05575AA1" w14:textId="77777777" w:rsidR="00DB7D80" w:rsidRPr="00DB7D80" w:rsidRDefault="00DB7D80" w:rsidP="00DB7D80">
      <w:pPr>
        <w:rPr>
          <w:lang w:val="en-US"/>
        </w:rPr>
      </w:pPr>
    </w:p>
    <w:p w14:paraId="033C91F5" w14:textId="77777777" w:rsidR="00DB7D80" w:rsidRPr="00DB7D80" w:rsidRDefault="00DB7D80" w:rsidP="00DB7D80">
      <w:pPr>
        <w:rPr>
          <w:lang w:val="en-US"/>
        </w:rPr>
      </w:pPr>
    </w:p>
    <w:sdt>
      <w:sdtPr>
        <w:rPr>
          <w:lang w:val="en-US"/>
        </w:rPr>
        <w:id w:val="-1962715719"/>
        <w:docPartObj>
          <w:docPartGallery w:val="Table of Contents"/>
          <w:docPartUnique/>
        </w:docPartObj>
      </w:sdtPr>
      <w:sdtEndPr>
        <w:rPr>
          <w:b/>
          <w:bCs/>
        </w:rPr>
      </w:sdtEndPr>
      <w:sdtContent>
        <w:p w14:paraId="45B811B6" w14:textId="77777777" w:rsidR="00DB7D80" w:rsidRPr="00DB7D80" w:rsidRDefault="00DB7D80" w:rsidP="00DB7D80">
          <w:pPr>
            <w:rPr>
              <w:lang w:val="en-US"/>
            </w:rPr>
          </w:pPr>
          <w:r w:rsidRPr="00DB7D80">
            <w:rPr>
              <w:lang w:val="en-US"/>
            </w:rPr>
            <w:t>Table of Contents</w:t>
          </w:r>
        </w:p>
        <w:p w14:paraId="418C4551" w14:textId="77777777" w:rsidR="00DB7D80" w:rsidRPr="00DB7D80" w:rsidRDefault="00DB7D80" w:rsidP="00DB7D80">
          <w:pPr>
            <w:rPr>
              <w:lang w:val="en-US"/>
            </w:rPr>
          </w:pPr>
          <w:r w:rsidRPr="00DB7D80">
            <w:rPr>
              <w:lang w:val="en-US"/>
            </w:rPr>
            <w:fldChar w:fldCharType="begin"/>
          </w:r>
          <w:r w:rsidRPr="00DB7D80">
            <w:rPr>
              <w:lang w:val="en-US"/>
            </w:rPr>
            <w:instrText xml:space="preserve"> TOC \o "1-3" \h \z \u </w:instrText>
          </w:r>
          <w:r w:rsidRPr="00DB7D80">
            <w:rPr>
              <w:lang w:val="en-US"/>
            </w:rPr>
            <w:fldChar w:fldCharType="separate"/>
          </w:r>
          <w:hyperlink w:anchor="_Toc132915243" w:history="1">
            <w:r w:rsidRPr="00DB7D80">
              <w:rPr>
                <w:rStyle w:val="Hyperlink"/>
                <w:lang w:val="en-US"/>
              </w:rPr>
              <w:t>Executive Summary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_Toc132915243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4</w:t>
            </w:r>
            <w:r w:rsidRPr="00DB7D80">
              <w:rPr>
                <w:rStyle w:val="Hyperlink"/>
                <w:webHidden/>
              </w:rPr>
              <w:fldChar w:fldCharType="end"/>
            </w:r>
          </w:hyperlink>
        </w:p>
        <w:p w14:paraId="3D4C08DF" w14:textId="77777777" w:rsidR="00DB7D80" w:rsidRPr="00DB7D80" w:rsidRDefault="00DB7D80" w:rsidP="00DB7D80">
          <w:pPr>
            <w:rPr>
              <w:lang w:val="en-US"/>
            </w:rPr>
          </w:pPr>
          <w:hyperlink w:anchor="_Toc132915244" w:history="1">
            <w:r w:rsidRPr="00DB7D80">
              <w:rPr>
                <w:rStyle w:val="Hyperlink"/>
                <w:lang w:val="en-US"/>
              </w:rPr>
              <w:t>Introduction</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_Toc132915244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5</w:t>
            </w:r>
            <w:r w:rsidRPr="00DB7D80">
              <w:rPr>
                <w:rStyle w:val="Hyperlink"/>
                <w:webHidden/>
              </w:rPr>
              <w:fldChar w:fldCharType="end"/>
            </w:r>
          </w:hyperlink>
        </w:p>
        <w:p w14:paraId="28FD21B0" w14:textId="77777777" w:rsidR="00DB7D80" w:rsidRPr="00DB7D80" w:rsidRDefault="00DB7D80" w:rsidP="00DB7D80">
          <w:pPr>
            <w:rPr>
              <w:lang w:val="en-US"/>
            </w:rPr>
          </w:pPr>
          <w:hyperlink w:anchor="_Toc132915245" w:history="1">
            <w:r w:rsidRPr="00DB7D80">
              <w:rPr>
                <w:rStyle w:val="Hyperlink"/>
                <w:lang w:val="en-US"/>
              </w:rPr>
              <w:t>Section 1: Environmental Experience-Essay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_Toc132915245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8</w:t>
            </w:r>
            <w:r w:rsidRPr="00DB7D80">
              <w:rPr>
                <w:rStyle w:val="Hyperlink"/>
                <w:webHidden/>
              </w:rPr>
              <w:fldChar w:fldCharType="end"/>
            </w:r>
          </w:hyperlink>
        </w:p>
        <w:p w14:paraId="12022C24" w14:textId="77777777" w:rsidR="00DB7D80" w:rsidRPr="00DB7D80" w:rsidRDefault="00DB7D80" w:rsidP="00DB7D80">
          <w:pPr>
            <w:rPr>
              <w:lang w:val="en-US"/>
            </w:rPr>
          </w:pPr>
          <w:hyperlink w:anchor="_Toc132915246" w:history="1">
            <w:r w:rsidRPr="00DB7D80">
              <w:rPr>
                <w:rStyle w:val="Hyperlink"/>
                <w:lang w:val="en-US"/>
              </w:rPr>
              <w:t>Environmental Impact on the Hospitality Industry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_Toc132915246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8</w:t>
            </w:r>
            <w:r w:rsidRPr="00DB7D80">
              <w:rPr>
                <w:rStyle w:val="Hyperlink"/>
                <w:webHidden/>
              </w:rPr>
              <w:fldChar w:fldCharType="end"/>
            </w:r>
          </w:hyperlink>
        </w:p>
        <w:p w14:paraId="78641453" w14:textId="77777777" w:rsidR="00DB7D80" w:rsidRPr="00DB7D80" w:rsidRDefault="00DB7D80" w:rsidP="00DB7D80">
          <w:pPr>
            <w:rPr>
              <w:lang w:val="en-US"/>
            </w:rPr>
          </w:pPr>
          <w:hyperlink w:anchor="_Toc132915247" w:history="1">
            <w:r w:rsidRPr="00DB7D80">
              <w:rPr>
                <w:rStyle w:val="Hyperlink"/>
                <w:lang w:val="en-US"/>
              </w:rPr>
              <w:t>Environmental Measures in the Hospitality Industry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_Toc132915247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9</w:t>
            </w:r>
            <w:r w:rsidRPr="00DB7D80">
              <w:rPr>
                <w:rStyle w:val="Hyperlink"/>
                <w:webHidden/>
              </w:rPr>
              <w:fldChar w:fldCharType="end"/>
            </w:r>
          </w:hyperlink>
        </w:p>
        <w:p w14:paraId="326CBDA6" w14:textId="77777777" w:rsidR="00DB7D80" w:rsidRPr="00DB7D80" w:rsidRDefault="00DB7D80" w:rsidP="00DB7D80">
          <w:pPr>
            <w:rPr>
              <w:lang w:val="en-US"/>
            </w:rPr>
          </w:pPr>
          <w:hyperlink w:anchor="_Toc132915248" w:history="1">
            <w:r w:rsidRPr="00DB7D80">
              <w:rPr>
                <w:rStyle w:val="Hyperlink"/>
                <w:lang w:val="en-US"/>
              </w:rPr>
              <w:t>Section 2: Fiscal and Economic Incentives – Report</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_Toc132915248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10</w:t>
            </w:r>
            <w:r w:rsidRPr="00DB7D80">
              <w:rPr>
                <w:rStyle w:val="Hyperlink"/>
                <w:webHidden/>
              </w:rPr>
              <w:fldChar w:fldCharType="end"/>
            </w:r>
          </w:hyperlink>
        </w:p>
        <w:p w14:paraId="10B448C6" w14:textId="77777777" w:rsidR="00DB7D80" w:rsidRPr="00DB7D80" w:rsidRDefault="00DB7D80" w:rsidP="00DB7D80">
          <w:pPr>
            <w:rPr>
              <w:lang w:val="en-US"/>
            </w:rPr>
          </w:pPr>
          <w:hyperlink w:anchor="_Toc132915249" w:history="1">
            <w:r w:rsidRPr="00DB7D80">
              <w:rPr>
                <w:rStyle w:val="Hyperlink"/>
                <w:lang w:val="en-US"/>
              </w:rPr>
              <w:t>Fiscal and Economic Incentives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_Toc132915249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10</w:t>
            </w:r>
            <w:r w:rsidRPr="00DB7D80">
              <w:rPr>
                <w:rStyle w:val="Hyperlink"/>
                <w:webHidden/>
              </w:rPr>
              <w:fldChar w:fldCharType="end"/>
            </w:r>
          </w:hyperlink>
        </w:p>
        <w:p w14:paraId="6F5881A2" w14:textId="77777777" w:rsidR="00DB7D80" w:rsidRPr="00DB7D80" w:rsidRDefault="00DB7D80" w:rsidP="00DB7D80">
          <w:pPr>
            <w:rPr>
              <w:lang w:val="en-US"/>
            </w:rPr>
          </w:pPr>
          <w:hyperlink w:anchor="_Toc132915250" w:history="1">
            <w:r w:rsidRPr="00DB7D80">
              <w:rPr>
                <w:rStyle w:val="Hyperlink"/>
                <w:lang w:val="en-US"/>
              </w:rPr>
              <w:t>Benefits of Fiscal and Economic Incentives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_Toc132915250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11</w:t>
            </w:r>
            <w:r w:rsidRPr="00DB7D80">
              <w:rPr>
                <w:rStyle w:val="Hyperlink"/>
                <w:webHidden/>
              </w:rPr>
              <w:fldChar w:fldCharType="end"/>
            </w:r>
          </w:hyperlink>
        </w:p>
        <w:p w14:paraId="31721C6A" w14:textId="77777777" w:rsidR="00DB7D80" w:rsidRPr="00DB7D80" w:rsidRDefault="00DB7D80" w:rsidP="00DB7D80">
          <w:pPr>
            <w:rPr>
              <w:lang w:val="en-US"/>
            </w:rPr>
          </w:pPr>
          <w:hyperlink w:anchor="_Toc132915251" w:history="1">
            <w:r w:rsidRPr="00DB7D80">
              <w:rPr>
                <w:rStyle w:val="Hyperlink"/>
                <w:lang w:val="en-US"/>
              </w:rPr>
              <w:t>Section 3: Regulatory Affairs - Essay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_Toc132915251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12</w:t>
            </w:r>
            <w:r w:rsidRPr="00DB7D80">
              <w:rPr>
                <w:rStyle w:val="Hyperlink"/>
                <w:webHidden/>
              </w:rPr>
              <w:fldChar w:fldCharType="end"/>
            </w:r>
          </w:hyperlink>
        </w:p>
        <w:p w14:paraId="01B8CC07" w14:textId="77777777" w:rsidR="00DB7D80" w:rsidRPr="00DB7D80" w:rsidRDefault="00DB7D80" w:rsidP="00DB7D80">
          <w:pPr>
            <w:rPr>
              <w:lang w:val="en-US"/>
            </w:rPr>
          </w:pPr>
          <w:hyperlink w:anchor="_Toc132915252" w:history="1">
            <w:r w:rsidRPr="00DB7D80">
              <w:rPr>
                <w:rStyle w:val="Hyperlink"/>
                <w:lang w:val="en-US"/>
              </w:rPr>
              <w:t>Regulatory Standards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_Toc132915252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13</w:t>
            </w:r>
            <w:r w:rsidRPr="00DB7D80">
              <w:rPr>
                <w:rStyle w:val="Hyperlink"/>
                <w:webHidden/>
              </w:rPr>
              <w:fldChar w:fldCharType="end"/>
            </w:r>
          </w:hyperlink>
        </w:p>
        <w:p w14:paraId="2977E0E4" w14:textId="77777777" w:rsidR="00DB7D80" w:rsidRPr="00DB7D80" w:rsidRDefault="00DB7D80" w:rsidP="00DB7D80">
          <w:pPr>
            <w:rPr>
              <w:lang w:val="en-US"/>
            </w:rPr>
          </w:pPr>
          <w:hyperlink w:anchor="_Toc132915253" w:history="1">
            <w:r w:rsidRPr="00DB7D80">
              <w:rPr>
                <w:rStyle w:val="Hyperlink"/>
                <w:lang w:val="en-US"/>
              </w:rPr>
              <w:t>Benefits of Regulatory Standards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_Toc132915253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14</w:t>
            </w:r>
            <w:r w:rsidRPr="00DB7D80">
              <w:rPr>
                <w:rStyle w:val="Hyperlink"/>
                <w:webHidden/>
              </w:rPr>
              <w:fldChar w:fldCharType="end"/>
            </w:r>
          </w:hyperlink>
        </w:p>
        <w:p w14:paraId="76FB5515" w14:textId="77777777" w:rsidR="00DB7D80" w:rsidRPr="00DB7D80" w:rsidRDefault="00DB7D80" w:rsidP="00DB7D80">
          <w:pPr>
            <w:rPr>
              <w:lang w:val="en-US"/>
            </w:rPr>
          </w:pPr>
          <w:hyperlink w:anchor="_Toc132915254" w:history="1">
            <w:r w:rsidRPr="00DB7D80">
              <w:rPr>
                <w:rStyle w:val="Hyperlink"/>
                <w:lang w:val="en-US"/>
              </w:rPr>
              <w:t>Challenges of Regulatory Compliance</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_Toc132915254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14</w:t>
            </w:r>
            <w:r w:rsidRPr="00DB7D80">
              <w:rPr>
                <w:rStyle w:val="Hyperlink"/>
                <w:webHidden/>
              </w:rPr>
              <w:fldChar w:fldCharType="end"/>
            </w:r>
          </w:hyperlink>
        </w:p>
        <w:p w14:paraId="22FBF7B3" w14:textId="77777777" w:rsidR="00DB7D80" w:rsidRPr="00DB7D80" w:rsidRDefault="00DB7D80" w:rsidP="00DB7D80">
          <w:pPr>
            <w:rPr>
              <w:lang w:val="en-US"/>
            </w:rPr>
          </w:pPr>
          <w:hyperlink w:anchor="_Toc132915255" w:history="1">
            <w:r w:rsidRPr="00DB7D80">
              <w:rPr>
                <w:rStyle w:val="Hyperlink"/>
                <w:lang w:val="en-US"/>
              </w:rPr>
              <w:t>Section 4: Guest Experience - Report</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_Toc132915255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15</w:t>
            </w:r>
            <w:r w:rsidRPr="00DB7D80">
              <w:rPr>
                <w:rStyle w:val="Hyperlink"/>
                <w:webHidden/>
              </w:rPr>
              <w:fldChar w:fldCharType="end"/>
            </w:r>
          </w:hyperlink>
        </w:p>
        <w:p w14:paraId="375A4540" w14:textId="77777777" w:rsidR="00DB7D80" w:rsidRPr="00DB7D80" w:rsidRDefault="00DB7D80" w:rsidP="00DB7D80">
          <w:pPr>
            <w:rPr>
              <w:lang w:val="en-US"/>
            </w:rPr>
          </w:pPr>
          <w:hyperlink w:anchor="_Toc132915256" w:history="1">
            <w:r w:rsidRPr="00DB7D80">
              <w:rPr>
                <w:rStyle w:val="Hyperlink"/>
                <w:lang w:val="en-US"/>
              </w:rPr>
              <w:t>Importance of Guest Experience in Hospitality Industry: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_Toc132915256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15</w:t>
            </w:r>
            <w:r w:rsidRPr="00DB7D80">
              <w:rPr>
                <w:rStyle w:val="Hyperlink"/>
                <w:webHidden/>
              </w:rPr>
              <w:fldChar w:fldCharType="end"/>
            </w:r>
          </w:hyperlink>
        </w:p>
        <w:p w14:paraId="1D1F7D12" w14:textId="77777777" w:rsidR="00DB7D80" w:rsidRPr="00DB7D80" w:rsidRDefault="00DB7D80" w:rsidP="00DB7D80">
          <w:pPr>
            <w:rPr>
              <w:lang w:val="en-US"/>
            </w:rPr>
          </w:pPr>
          <w:hyperlink w:anchor="_Toc132915257" w:history="1">
            <w:r w:rsidRPr="00DB7D80">
              <w:rPr>
                <w:rStyle w:val="Hyperlink"/>
                <w:lang w:val="en-US"/>
              </w:rPr>
              <w:t>Role of Guest Experience in Promoting Sustainability: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_Toc132915257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16</w:t>
            </w:r>
            <w:r w:rsidRPr="00DB7D80">
              <w:rPr>
                <w:rStyle w:val="Hyperlink"/>
                <w:webHidden/>
              </w:rPr>
              <w:fldChar w:fldCharType="end"/>
            </w:r>
          </w:hyperlink>
        </w:p>
        <w:p w14:paraId="5C0DE6B1" w14:textId="77777777" w:rsidR="00DB7D80" w:rsidRPr="00DB7D80" w:rsidRDefault="00DB7D80" w:rsidP="00DB7D80">
          <w:pPr>
            <w:rPr>
              <w:lang w:val="en-US"/>
            </w:rPr>
          </w:pPr>
          <w:hyperlink w:anchor="_Toc132915258" w:history="1">
            <w:r w:rsidRPr="00DB7D80">
              <w:rPr>
                <w:rStyle w:val="Hyperlink"/>
                <w:lang w:val="en-US"/>
              </w:rPr>
              <w:t>Examples of Sustainable Guest Experiences in Hospitality Industry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_Toc132915258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16</w:t>
            </w:r>
            <w:r w:rsidRPr="00DB7D80">
              <w:rPr>
                <w:rStyle w:val="Hyperlink"/>
                <w:webHidden/>
              </w:rPr>
              <w:fldChar w:fldCharType="end"/>
            </w:r>
          </w:hyperlink>
        </w:p>
        <w:p w14:paraId="1C57F543" w14:textId="77777777" w:rsidR="00DB7D80" w:rsidRPr="00DB7D80" w:rsidRDefault="00DB7D80" w:rsidP="00DB7D80">
          <w:pPr>
            <w:rPr>
              <w:lang w:val="en-US"/>
            </w:rPr>
          </w:pPr>
          <w:hyperlink w:anchor="_Toc132915259" w:history="1">
            <w:r w:rsidRPr="00DB7D80">
              <w:rPr>
                <w:rStyle w:val="Hyperlink"/>
                <w:lang w:val="en-US"/>
              </w:rPr>
              <w:t>Challenges in Incorporating Sustainability into Guest Experience:</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_Toc132915259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16</w:t>
            </w:r>
            <w:r w:rsidRPr="00DB7D80">
              <w:rPr>
                <w:rStyle w:val="Hyperlink"/>
                <w:webHidden/>
              </w:rPr>
              <w:fldChar w:fldCharType="end"/>
            </w:r>
          </w:hyperlink>
        </w:p>
        <w:p w14:paraId="7568C076" w14:textId="77777777" w:rsidR="00DB7D80" w:rsidRPr="00DB7D80" w:rsidRDefault="00DB7D80" w:rsidP="00DB7D80">
          <w:pPr>
            <w:rPr>
              <w:lang w:val="en-US"/>
            </w:rPr>
          </w:pPr>
          <w:hyperlink w:anchor="_Toc132915260" w:history="1">
            <w:r w:rsidRPr="00DB7D80">
              <w:rPr>
                <w:rStyle w:val="Hyperlink"/>
                <w:lang w:val="en-US"/>
              </w:rPr>
              <w:t>Section 5: Brand Image - Report</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_Toc132915260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17</w:t>
            </w:r>
            <w:r w:rsidRPr="00DB7D80">
              <w:rPr>
                <w:rStyle w:val="Hyperlink"/>
                <w:webHidden/>
              </w:rPr>
              <w:fldChar w:fldCharType="end"/>
            </w:r>
          </w:hyperlink>
        </w:p>
        <w:p w14:paraId="4EAC66C0" w14:textId="77777777" w:rsidR="00DB7D80" w:rsidRPr="00DB7D80" w:rsidRDefault="00DB7D80" w:rsidP="00DB7D80">
          <w:pPr>
            <w:rPr>
              <w:lang w:val="en-US"/>
            </w:rPr>
          </w:pPr>
          <w:hyperlink w:anchor="_Toc132915261" w:history="1">
            <w:r w:rsidRPr="00DB7D80">
              <w:rPr>
                <w:rStyle w:val="Hyperlink"/>
                <w:lang w:val="en-US"/>
              </w:rPr>
              <w:t>Importance of Brand Image in Hospitality Industry: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_Toc132915261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17</w:t>
            </w:r>
            <w:r w:rsidRPr="00DB7D80">
              <w:rPr>
                <w:rStyle w:val="Hyperlink"/>
                <w:webHidden/>
              </w:rPr>
              <w:fldChar w:fldCharType="end"/>
            </w:r>
          </w:hyperlink>
        </w:p>
        <w:p w14:paraId="46EEC591" w14:textId="77777777" w:rsidR="00DB7D80" w:rsidRPr="00DB7D80" w:rsidRDefault="00DB7D80" w:rsidP="00DB7D80">
          <w:pPr>
            <w:rPr>
              <w:lang w:val="en-US"/>
            </w:rPr>
          </w:pPr>
          <w:hyperlink w:anchor="_Toc132915262" w:history="1">
            <w:r w:rsidRPr="00DB7D80">
              <w:rPr>
                <w:rStyle w:val="Hyperlink"/>
                <w:lang w:val="en-US"/>
              </w:rPr>
              <w:t>Role of Brand Image in Promoting Sustainability: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_Toc132915262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17</w:t>
            </w:r>
            <w:r w:rsidRPr="00DB7D80">
              <w:rPr>
                <w:rStyle w:val="Hyperlink"/>
                <w:webHidden/>
              </w:rPr>
              <w:fldChar w:fldCharType="end"/>
            </w:r>
          </w:hyperlink>
        </w:p>
        <w:p w14:paraId="511E2224" w14:textId="77777777" w:rsidR="00DB7D80" w:rsidRPr="00DB7D80" w:rsidRDefault="00DB7D80" w:rsidP="00DB7D80">
          <w:pPr>
            <w:rPr>
              <w:lang w:val="en-US"/>
            </w:rPr>
          </w:pPr>
          <w:hyperlink w:anchor="_Toc132915263" w:history="1">
            <w:r w:rsidRPr="00DB7D80">
              <w:rPr>
                <w:rStyle w:val="Hyperlink"/>
                <w:lang w:val="en-US"/>
              </w:rPr>
              <w:t>Examples of Sustainable Branding in Hospitality Industry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_Toc132915263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18</w:t>
            </w:r>
            <w:r w:rsidRPr="00DB7D80">
              <w:rPr>
                <w:rStyle w:val="Hyperlink"/>
                <w:webHidden/>
              </w:rPr>
              <w:fldChar w:fldCharType="end"/>
            </w:r>
          </w:hyperlink>
        </w:p>
        <w:p w14:paraId="0C10B073" w14:textId="77777777" w:rsidR="00DB7D80" w:rsidRPr="00DB7D80" w:rsidRDefault="00DB7D80" w:rsidP="00DB7D80">
          <w:pPr>
            <w:rPr>
              <w:lang w:val="en-US"/>
            </w:rPr>
          </w:pPr>
          <w:hyperlink w:anchor="_Toc132915264" w:history="1">
            <w:r w:rsidRPr="00DB7D80">
              <w:rPr>
                <w:rStyle w:val="Hyperlink"/>
                <w:lang w:val="en-US"/>
              </w:rPr>
              <w:t>Challenges in Incorporating Sustainability into Brand Image:</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_Toc132915264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18</w:t>
            </w:r>
            <w:r w:rsidRPr="00DB7D80">
              <w:rPr>
                <w:rStyle w:val="Hyperlink"/>
                <w:webHidden/>
              </w:rPr>
              <w:fldChar w:fldCharType="end"/>
            </w:r>
          </w:hyperlink>
        </w:p>
        <w:p w14:paraId="774DD86E" w14:textId="77777777" w:rsidR="00DB7D80" w:rsidRPr="00DB7D80" w:rsidRDefault="00DB7D80" w:rsidP="00DB7D80">
          <w:pPr>
            <w:rPr>
              <w:lang w:val="en-US"/>
            </w:rPr>
          </w:pPr>
          <w:hyperlink w:anchor="_Toc132915265" w:history="1">
            <w:r w:rsidRPr="00DB7D80">
              <w:rPr>
                <w:rStyle w:val="Hyperlink"/>
                <w:lang w:val="en-US"/>
              </w:rPr>
              <w:t>Section 6: Staff Awareness - Reflective Piece</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_Toc132915265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19</w:t>
            </w:r>
            <w:r w:rsidRPr="00DB7D80">
              <w:rPr>
                <w:rStyle w:val="Hyperlink"/>
                <w:webHidden/>
              </w:rPr>
              <w:fldChar w:fldCharType="end"/>
            </w:r>
          </w:hyperlink>
        </w:p>
        <w:p w14:paraId="0074FE0F" w14:textId="77777777" w:rsidR="00DB7D80" w:rsidRPr="00DB7D80" w:rsidRDefault="00DB7D80" w:rsidP="00DB7D80">
          <w:pPr>
            <w:rPr>
              <w:lang w:val="en-US"/>
            </w:rPr>
          </w:pPr>
          <w:hyperlink w:anchor="_Toc132915266" w:history="1">
            <w:r w:rsidRPr="00DB7D80">
              <w:rPr>
                <w:rStyle w:val="Hyperlink"/>
                <w:lang w:val="en-US"/>
              </w:rPr>
              <w:t>Importance of Staff Awareness: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_Toc132915266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19</w:t>
            </w:r>
            <w:r w:rsidRPr="00DB7D80">
              <w:rPr>
                <w:rStyle w:val="Hyperlink"/>
                <w:webHidden/>
              </w:rPr>
              <w:fldChar w:fldCharType="end"/>
            </w:r>
          </w:hyperlink>
        </w:p>
        <w:p w14:paraId="23432FF0" w14:textId="77777777" w:rsidR="00DB7D80" w:rsidRPr="00DB7D80" w:rsidRDefault="00DB7D80" w:rsidP="00DB7D80">
          <w:pPr>
            <w:rPr>
              <w:lang w:val="en-US"/>
            </w:rPr>
          </w:pPr>
          <w:hyperlink w:anchor="_Toc132915267" w:history="1">
            <w:r w:rsidRPr="00DB7D80">
              <w:rPr>
                <w:rStyle w:val="Hyperlink"/>
                <w:lang w:val="en-US"/>
              </w:rPr>
              <w:t>My Experience Promoting Staff Awareness: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_Toc132915267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19</w:t>
            </w:r>
            <w:r w:rsidRPr="00DB7D80">
              <w:rPr>
                <w:rStyle w:val="Hyperlink"/>
                <w:webHidden/>
              </w:rPr>
              <w:fldChar w:fldCharType="end"/>
            </w:r>
          </w:hyperlink>
        </w:p>
        <w:p w14:paraId="6392BD4A" w14:textId="77777777" w:rsidR="00DB7D80" w:rsidRPr="00DB7D80" w:rsidRDefault="00DB7D80" w:rsidP="00DB7D80">
          <w:pPr>
            <w:rPr>
              <w:lang w:val="en-US"/>
            </w:rPr>
          </w:pPr>
          <w:hyperlink w:anchor="_Toc132915268" w:history="1">
            <w:r w:rsidRPr="00DB7D80">
              <w:rPr>
                <w:rStyle w:val="Hyperlink"/>
                <w:lang w:val="en-US"/>
              </w:rPr>
              <w:t>Challenges Encountered:</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_Toc132915268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19</w:t>
            </w:r>
            <w:r w:rsidRPr="00DB7D80">
              <w:rPr>
                <w:rStyle w:val="Hyperlink"/>
                <w:webHidden/>
              </w:rPr>
              <w:fldChar w:fldCharType="end"/>
            </w:r>
          </w:hyperlink>
        </w:p>
        <w:p w14:paraId="0F74A095" w14:textId="77777777" w:rsidR="00DB7D80" w:rsidRPr="00DB7D80" w:rsidRDefault="00DB7D80" w:rsidP="00DB7D80">
          <w:pPr>
            <w:rPr>
              <w:lang w:val="en-US"/>
            </w:rPr>
          </w:pPr>
          <w:hyperlink w:anchor="_Toc132915269" w:history="1">
            <w:r w:rsidRPr="00DB7D80">
              <w:rPr>
                <w:rStyle w:val="Hyperlink"/>
                <w:lang w:val="en-US"/>
              </w:rPr>
              <w:t>Section 7: Sustainable Food Practices – Report</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_Toc132915269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20</w:t>
            </w:r>
            <w:r w:rsidRPr="00DB7D80">
              <w:rPr>
                <w:rStyle w:val="Hyperlink"/>
                <w:webHidden/>
              </w:rPr>
              <w:fldChar w:fldCharType="end"/>
            </w:r>
          </w:hyperlink>
        </w:p>
        <w:p w14:paraId="08412416" w14:textId="77777777" w:rsidR="00DB7D80" w:rsidRPr="00DB7D80" w:rsidRDefault="00DB7D80" w:rsidP="00DB7D80">
          <w:pPr>
            <w:rPr>
              <w:lang w:val="en-US"/>
            </w:rPr>
          </w:pPr>
          <w:hyperlink w:anchor="_Toc132915270" w:history="1">
            <w:r w:rsidRPr="00DB7D80">
              <w:rPr>
                <w:rStyle w:val="Hyperlink"/>
                <w:lang w:val="en-US"/>
              </w:rPr>
              <w:t>Importance of Sustainable Food Practices: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_Toc132915270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20</w:t>
            </w:r>
            <w:r w:rsidRPr="00DB7D80">
              <w:rPr>
                <w:rStyle w:val="Hyperlink"/>
                <w:webHidden/>
              </w:rPr>
              <w:fldChar w:fldCharType="end"/>
            </w:r>
          </w:hyperlink>
        </w:p>
        <w:p w14:paraId="46121D0F" w14:textId="77777777" w:rsidR="00DB7D80" w:rsidRPr="00DB7D80" w:rsidRDefault="00DB7D80" w:rsidP="00DB7D80">
          <w:pPr>
            <w:rPr>
              <w:lang w:val="en-US"/>
            </w:rPr>
          </w:pPr>
          <w:hyperlink w:anchor="_Toc132915271" w:history="1">
            <w:r w:rsidRPr="00DB7D80">
              <w:rPr>
                <w:rStyle w:val="Hyperlink"/>
                <w:lang w:val="en-US"/>
              </w:rPr>
              <w:t>Benefits of Sustainable Food Practices: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_Toc132915271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21</w:t>
            </w:r>
            <w:r w:rsidRPr="00DB7D80">
              <w:rPr>
                <w:rStyle w:val="Hyperlink"/>
                <w:webHidden/>
              </w:rPr>
              <w:fldChar w:fldCharType="end"/>
            </w:r>
          </w:hyperlink>
        </w:p>
        <w:p w14:paraId="3FF1A3B6" w14:textId="77777777" w:rsidR="00DB7D80" w:rsidRPr="00DB7D80" w:rsidRDefault="00DB7D80" w:rsidP="00DB7D80">
          <w:pPr>
            <w:rPr>
              <w:lang w:val="en-US"/>
            </w:rPr>
          </w:pPr>
          <w:hyperlink w:anchor="_Toc132915272" w:history="1">
            <w:r w:rsidRPr="00DB7D80">
              <w:rPr>
                <w:rStyle w:val="Hyperlink"/>
                <w:lang w:val="en-US"/>
              </w:rPr>
              <w:t>Challenges of Sustainable Food Practices: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_Toc132915272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21</w:t>
            </w:r>
            <w:r w:rsidRPr="00DB7D80">
              <w:rPr>
                <w:rStyle w:val="Hyperlink"/>
                <w:webHidden/>
              </w:rPr>
              <w:fldChar w:fldCharType="end"/>
            </w:r>
          </w:hyperlink>
        </w:p>
        <w:p w14:paraId="34226019" w14:textId="77777777" w:rsidR="00DB7D80" w:rsidRPr="00DB7D80" w:rsidRDefault="00DB7D80" w:rsidP="00DB7D80">
          <w:pPr>
            <w:rPr>
              <w:lang w:val="en-US"/>
            </w:rPr>
          </w:pPr>
          <w:hyperlink w:anchor="_Toc132915273" w:history="1">
            <w:r w:rsidRPr="00DB7D80">
              <w:rPr>
                <w:rStyle w:val="Hyperlink"/>
                <w:lang w:val="en-US"/>
              </w:rPr>
              <w:t>Case Study: Sustainable Food Practices at a Hotel</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_Toc132915273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21</w:t>
            </w:r>
            <w:r w:rsidRPr="00DB7D80">
              <w:rPr>
                <w:rStyle w:val="Hyperlink"/>
                <w:webHidden/>
              </w:rPr>
              <w:fldChar w:fldCharType="end"/>
            </w:r>
          </w:hyperlink>
        </w:p>
        <w:p w14:paraId="25CD76E6" w14:textId="77777777" w:rsidR="00DB7D80" w:rsidRPr="00DB7D80" w:rsidRDefault="00DB7D80" w:rsidP="00DB7D80">
          <w:pPr>
            <w:rPr>
              <w:lang w:val="en-US"/>
            </w:rPr>
          </w:pPr>
          <w:hyperlink w:anchor="_Toc132915274" w:history="1">
            <w:r w:rsidRPr="00DB7D80">
              <w:rPr>
                <w:rStyle w:val="Hyperlink"/>
                <w:lang w:val="en-US"/>
              </w:rPr>
              <w:t>Section 8: Sustainable Energy Practices – Essay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_Toc132915274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22</w:t>
            </w:r>
            <w:r w:rsidRPr="00DB7D80">
              <w:rPr>
                <w:rStyle w:val="Hyperlink"/>
                <w:webHidden/>
              </w:rPr>
              <w:fldChar w:fldCharType="end"/>
            </w:r>
          </w:hyperlink>
        </w:p>
        <w:p w14:paraId="56572AE6" w14:textId="77777777" w:rsidR="00DB7D80" w:rsidRPr="00DB7D80" w:rsidRDefault="00DB7D80" w:rsidP="00DB7D80">
          <w:pPr>
            <w:rPr>
              <w:lang w:val="en-US"/>
            </w:rPr>
          </w:pPr>
          <w:hyperlink w:anchor="_Toc132915275" w:history="1">
            <w:r w:rsidRPr="00DB7D80">
              <w:rPr>
                <w:rStyle w:val="Hyperlink"/>
                <w:lang w:val="en-US"/>
              </w:rPr>
              <w:t>Benefits of Sustainable Energy Practices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_Toc132915275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23</w:t>
            </w:r>
            <w:r w:rsidRPr="00DB7D80">
              <w:rPr>
                <w:rStyle w:val="Hyperlink"/>
                <w:webHidden/>
              </w:rPr>
              <w:fldChar w:fldCharType="end"/>
            </w:r>
          </w:hyperlink>
        </w:p>
        <w:p w14:paraId="69158F1F" w14:textId="77777777" w:rsidR="00DB7D80" w:rsidRPr="00DB7D80" w:rsidRDefault="00DB7D80" w:rsidP="00DB7D80">
          <w:pPr>
            <w:rPr>
              <w:lang w:val="en-US"/>
            </w:rPr>
          </w:pPr>
          <w:hyperlink w:anchor="_Toc132915276" w:history="1">
            <w:r w:rsidRPr="00DB7D80">
              <w:rPr>
                <w:rStyle w:val="Hyperlink"/>
                <w:lang w:val="en-US"/>
              </w:rPr>
              <w:t>Challenges of Sustainable Energy Practices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_Toc132915276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23</w:t>
            </w:r>
            <w:r w:rsidRPr="00DB7D80">
              <w:rPr>
                <w:rStyle w:val="Hyperlink"/>
                <w:webHidden/>
              </w:rPr>
              <w:fldChar w:fldCharType="end"/>
            </w:r>
          </w:hyperlink>
        </w:p>
        <w:p w14:paraId="7B2082BB" w14:textId="77777777" w:rsidR="00DB7D80" w:rsidRPr="00DB7D80" w:rsidRDefault="00DB7D80" w:rsidP="00DB7D80">
          <w:pPr>
            <w:rPr>
              <w:lang w:val="en-US"/>
            </w:rPr>
          </w:pPr>
          <w:hyperlink w:anchor="_Toc132915277" w:history="1">
            <w:r w:rsidRPr="00DB7D80">
              <w:rPr>
                <w:rStyle w:val="Hyperlink"/>
                <w:lang w:val="en-US"/>
              </w:rPr>
              <w:t>Implementation Strategies</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_Toc132915277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24</w:t>
            </w:r>
            <w:r w:rsidRPr="00DB7D80">
              <w:rPr>
                <w:rStyle w:val="Hyperlink"/>
                <w:webHidden/>
              </w:rPr>
              <w:fldChar w:fldCharType="end"/>
            </w:r>
          </w:hyperlink>
        </w:p>
        <w:p w14:paraId="29444469" w14:textId="77777777" w:rsidR="00DB7D80" w:rsidRPr="00DB7D80" w:rsidRDefault="00DB7D80" w:rsidP="00DB7D80">
          <w:pPr>
            <w:rPr>
              <w:lang w:val="en-US"/>
            </w:rPr>
          </w:pPr>
          <w:hyperlink w:anchor="_Toc132915278" w:history="1">
            <w:r w:rsidRPr="00DB7D80">
              <w:rPr>
                <w:rStyle w:val="Hyperlink"/>
                <w:lang w:val="en-US"/>
              </w:rPr>
              <w:t>Conclusion</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_Toc132915278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25</w:t>
            </w:r>
            <w:r w:rsidRPr="00DB7D80">
              <w:rPr>
                <w:rStyle w:val="Hyperlink"/>
                <w:webHidden/>
              </w:rPr>
              <w:fldChar w:fldCharType="end"/>
            </w:r>
          </w:hyperlink>
        </w:p>
        <w:p w14:paraId="3B012904" w14:textId="77777777" w:rsidR="00DB7D80" w:rsidRPr="00DB7D80" w:rsidRDefault="00DB7D80" w:rsidP="00DB7D80">
          <w:pPr>
            <w:rPr>
              <w:lang w:val="en-US"/>
            </w:rPr>
          </w:pPr>
          <w:hyperlink w:anchor="_Toc132915279" w:history="1">
            <w:r w:rsidRPr="00DB7D80">
              <w:rPr>
                <w:rStyle w:val="Hyperlink"/>
                <w:lang w:val="en-US"/>
              </w:rPr>
              <w:t>Bibliography</w:t>
            </w:r>
            <w:r w:rsidRPr="00DB7D80">
              <w:rPr>
                <w:rStyle w:val="Hyperlink"/>
                <w:webHidden/>
                <w:lang w:val="en-US"/>
              </w:rPr>
              <w:tab/>
            </w:r>
            <w:r w:rsidRPr="00DB7D80">
              <w:rPr>
                <w:rStyle w:val="Hyperlink"/>
                <w:webHidden/>
                <w:lang w:val="en-US"/>
              </w:rPr>
              <w:fldChar w:fldCharType="begin"/>
            </w:r>
            <w:r w:rsidRPr="00DB7D80">
              <w:rPr>
                <w:rStyle w:val="Hyperlink"/>
                <w:webHidden/>
                <w:lang w:val="en-US"/>
              </w:rPr>
              <w:instrText xml:space="preserve"> PAGEREF _Toc132915279 \h </w:instrText>
            </w:r>
            <w:r w:rsidRPr="00DB7D80">
              <w:rPr>
                <w:rStyle w:val="Hyperlink"/>
                <w:webHidden/>
                <w:lang w:val="en-US"/>
              </w:rPr>
            </w:r>
            <w:r w:rsidRPr="00DB7D80">
              <w:rPr>
                <w:rStyle w:val="Hyperlink"/>
                <w:webHidden/>
                <w:lang w:val="en-US"/>
              </w:rPr>
              <w:fldChar w:fldCharType="separate"/>
            </w:r>
            <w:r w:rsidRPr="00DB7D80">
              <w:rPr>
                <w:rStyle w:val="Hyperlink"/>
                <w:webHidden/>
                <w:lang w:val="en-US"/>
              </w:rPr>
              <w:t>27</w:t>
            </w:r>
            <w:r w:rsidRPr="00DB7D80">
              <w:rPr>
                <w:rStyle w:val="Hyperlink"/>
                <w:webHidden/>
              </w:rPr>
              <w:fldChar w:fldCharType="end"/>
            </w:r>
          </w:hyperlink>
        </w:p>
        <w:p w14:paraId="368F531F" w14:textId="77777777" w:rsidR="00DB7D80" w:rsidRPr="00DB7D80" w:rsidRDefault="00DB7D80" w:rsidP="00DB7D80">
          <w:pPr>
            <w:rPr>
              <w:lang w:val="en-US"/>
            </w:rPr>
          </w:pPr>
          <w:r w:rsidRPr="00DB7D80">
            <w:fldChar w:fldCharType="end"/>
          </w:r>
        </w:p>
      </w:sdtContent>
    </w:sdt>
    <w:p w14:paraId="3374AFD8" w14:textId="77777777" w:rsidR="00DB7D80" w:rsidRPr="00DB7D80" w:rsidRDefault="00DB7D80" w:rsidP="00DB7D80">
      <w:pPr>
        <w:rPr>
          <w:b/>
          <w:bCs/>
          <w:lang w:val="en-US"/>
        </w:rPr>
      </w:pPr>
    </w:p>
    <w:p w14:paraId="1E8AB44F" w14:textId="77777777" w:rsidR="00DB7D80" w:rsidRPr="00DB7D80" w:rsidRDefault="00DB7D80" w:rsidP="00DB7D80">
      <w:pPr>
        <w:rPr>
          <w:b/>
          <w:bCs/>
          <w:lang w:val="en-US"/>
        </w:rPr>
      </w:pPr>
    </w:p>
    <w:p w14:paraId="5F36018C" w14:textId="77777777" w:rsidR="00DB7D80" w:rsidRDefault="00DB7D80" w:rsidP="00DB7D80">
      <w:pPr>
        <w:rPr>
          <w:b/>
          <w:lang w:val="en-US"/>
        </w:rPr>
      </w:pPr>
      <w:bookmarkStart w:id="0" w:name="_Toc132915243"/>
    </w:p>
    <w:p w14:paraId="5CD67D23" w14:textId="77777777" w:rsidR="00DB7D80" w:rsidRDefault="00DB7D80" w:rsidP="00DB7D80">
      <w:pPr>
        <w:rPr>
          <w:b/>
          <w:lang w:val="en-US"/>
        </w:rPr>
      </w:pPr>
    </w:p>
    <w:p w14:paraId="216EDC57" w14:textId="77777777" w:rsidR="00DB7D80" w:rsidRDefault="00DB7D80" w:rsidP="00DB7D80">
      <w:pPr>
        <w:rPr>
          <w:b/>
          <w:lang w:val="en-US"/>
        </w:rPr>
      </w:pPr>
    </w:p>
    <w:p w14:paraId="0224F9D9" w14:textId="77777777" w:rsidR="00DB7D80" w:rsidRDefault="00DB7D80" w:rsidP="00DB7D80">
      <w:pPr>
        <w:rPr>
          <w:b/>
          <w:lang w:val="en-US"/>
        </w:rPr>
      </w:pPr>
    </w:p>
    <w:p w14:paraId="7264E4DD" w14:textId="77777777" w:rsidR="00DB7D80" w:rsidRDefault="00DB7D80" w:rsidP="00DB7D80">
      <w:pPr>
        <w:rPr>
          <w:b/>
          <w:lang w:val="en-US"/>
        </w:rPr>
      </w:pPr>
    </w:p>
    <w:p w14:paraId="39EE590A" w14:textId="77777777" w:rsidR="00DB7D80" w:rsidRDefault="00DB7D80" w:rsidP="00DB7D80">
      <w:pPr>
        <w:rPr>
          <w:b/>
          <w:lang w:val="en-US"/>
        </w:rPr>
      </w:pPr>
    </w:p>
    <w:p w14:paraId="6D32F4CE" w14:textId="77777777" w:rsidR="00DB7D80" w:rsidRDefault="00DB7D80" w:rsidP="00DB7D80">
      <w:pPr>
        <w:rPr>
          <w:b/>
          <w:lang w:val="en-US"/>
        </w:rPr>
      </w:pPr>
    </w:p>
    <w:p w14:paraId="627A9CC2" w14:textId="77777777" w:rsidR="00DB7D80" w:rsidRDefault="00DB7D80" w:rsidP="00DB7D80">
      <w:pPr>
        <w:rPr>
          <w:b/>
          <w:lang w:val="en-US"/>
        </w:rPr>
      </w:pPr>
    </w:p>
    <w:p w14:paraId="6F0B3EBD" w14:textId="77777777" w:rsidR="00DB7D80" w:rsidRDefault="00DB7D80" w:rsidP="00DB7D80">
      <w:pPr>
        <w:rPr>
          <w:b/>
          <w:lang w:val="en-US"/>
        </w:rPr>
      </w:pPr>
    </w:p>
    <w:p w14:paraId="5A5543B0" w14:textId="77777777" w:rsidR="00DB7D80" w:rsidRDefault="00DB7D80" w:rsidP="00DB7D80">
      <w:pPr>
        <w:rPr>
          <w:b/>
          <w:lang w:val="en-US"/>
        </w:rPr>
      </w:pPr>
    </w:p>
    <w:p w14:paraId="29D5769C" w14:textId="77777777" w:rsidR="00DB7D80" w:rsidRDefault="00DB7D80" w:rsidP="00DB7D80">
      <w:pPr>
        <w:rPr>
          <w:b/>
          <w:lang w:val="en-US"/>
        </w:rPr>
      </w:pPr>
    </w:p>
    <w:p w14:paraId="5055A584" w14:textId="77777777" w:rsidR="00DB7D80" w:rsidRDefault="00DB7D80" w:rsidP="00DB7D80">
      <w:pPr>
        <w:rPr>
          <w:b/>
          <w:lang w:val="en-US"/>
        </w:rPr>
      </w:pPr>
    </w:p>
    <w:p w14:paraId="35D054DE" w14:textId="77777777" w:rsidR="00DB7D80" w:rsidRDefault="00DB7D80" w:rsidP="00DB7D80">
      <w:pPr>
        <w:rPr>
          <w:b/>
          <w:lang w:val="en-US"/>
        </w:rPr>
      </w:pPr>
    </w:p>
    <w:p w14:paraId="0ED627F2" w14:textId="77777777" w:rsidR="00DB7D80" w:rsidRDefault="00DB7D80" w:rsidP="00DB7D80">
      <w:pPr>
        <w:rPr>
          <w:b/>
          <w:lang w:val="en-US"/>
        </w:rPr>
      </w:pPr>
    </w:p>
    <w:p w14:paraId="1A5409F1" w14:textId="77777777" w:rsidR="00DB7D80" w:rsidRDefault="00DB7D80" w:rsidP="00DB7D80">
      <w:pPr>
        <w:rPr>
          <w:b/>
          <w:lang w:val="en-US"/>
        </w:rPr>
      </w:pPr>
    </w:p>
    <w:p w14:paraId="2BE25483" w14:textId="77777777" w:rsidR="00DB7D80" w:rsidRDefault="00DB7D80" w:rsidP="00DB7D80">
      <w:pPr>
        <w:rPr>
          <w:b/>
          <w:lang w:val="en-US"/>
        </w:rPr>
      </w:pPr>
    </w:p>
    <w:p w14:paraId="00F24FFE" w14:textId="77777777" w:rsidR="00DB7D80" w:rsidRDefault="00DB7D80" w:rsidP="00DB7D80">
      <w:pPr>
        <w:rPr>
          <w:b/>
          <w:lang w:val="en-US"/>
        </w:rPr>
      </w:pPr>
    </w:p>
    <w:p w14:paraId="15F7B9C4" w14:textId="77777777" w:rsidR="00DB7D80" w:rsidRDefault="00DB7D80" w:rsidP="00DB7D80">
      <w:pPr>
        <w:rPr>
          <w:b/>
          <w:lang w:val="en-US"/>
        </w:rPr>
      </w:pPr>
    </w:p>
    <w:p w14:paraId="64EE1053" w14:textId="77777777" w:rsidR="00DB7D80" w:rsidRDefault="00DB7D80" w:rsidP="00DB7D80">
      <w:pPr>
        <w:rPr>
          <w:b/>
          <w:lang w:val="en-US"/>
        </w:rPr>
      </w:pPr>
    </w:p>
    <w:p w14:paraId="296B037A" w14:textId="77777777" w:rsidR="00DB7D80" w:rsidRDefault="00DB7D80" w:rsidP="00DB7D80">
      <w:pPr>
        <w:rPr>
          <w:b/>
          <w:lang w:val="en-US"/>
        </w:rPr>
      </w:pPr>
    </w:p>
    <w:p w14:paraId="5343DE43" w14:textId="77777777" w:rsidR="00DB7D80" w:rsidRDefault="00DB7D80" w:rsidP="00DB7D80">
      <w:pPr>
        <w:rPr>
          <w:b/>
          <w:lang w:val="en-US"/>
        </w:rPr>
      </w:pPr>
    </w:p>
    <w:p w14:paraId="700A1C38" w14:textId="77777777" w:rsidR="00DB7D80" w:rsidRDefault="00DB7D80" w:rsidP="00DB7D80">
      <w:pPr>
        <w:rPr>
          <w:b/>
          <w:lang w:val="en-US"/>
        </w:rPr>
      </w:pPr>
    </w:p>
    <w:p w14:paraId="6F6CB2D9" w14:textId="77777777" w:rsidR="00DB7D80" w:rsidRDefault="00DB7D80" w:rsidP="00DB7D80">
      <w:pPr>
        <w:rPr>
          <w:b/>
          <w:lang w:val="en-US"/>
        </w:rPr>
      </w:pPr>
    </w:p>
    <w:p w14:paraId="440EF580" w14:textId="77777777" w:rsidR="00DB7D80" w:rsidRDefault="00DB7D80" w:rsidP="00DB7D80">
      <w:pPr>
        <w:rPr>
          <w:b/>
          <w:lang w:val="en-US"/>
        </w:rPr>
      </w:pPr>
    </w:p>
    <w:p w14:paraId="7B5E4DDA" w14:textId="77777777" w:rsidR="00DB7D80" w:rsidRDefault="00DB7D80" w:rsidP="00DB7D80">
      <w:pPr>
        <w:rPr>
          <w:b/>
          <w:lang w:val="en-US"/>
        </w:rPr>
      </w:pPr>
    </w:p>
    <w:p w14:paraId="32827D03" w14:textId="77777777" w:rsidR="00DB7D80" w:rsidRDefault="00DB7D80" w:rsidP="00DB7D80">
      <w:pPr>
        <w:rPr>
          <w:b/>
          <w:lang w:val="en-US"/>
        </w:rPr>
      </w:pPr>
    </w:p>
    <w:p w14:paraId="25DCED3E" w14:textId="77777777" w:rsidR="00DB7D80" w:rsidRDefault="00DB7D80" w:rsidP="00DB7D80">
      <w:pPr>
        <w:rPr>
          <w:b/>
          <w:lang w:val="en-US"/>
        </w:rPr>
      </w:pPr>
    </w:p>
    <w:p w14:paraId="4A33EF13" w14:textId="53029A0E" w:rsidR="00DB7D80" w:rsidRPr="00DB7D80" w:rsidRDefault="00DB7D80" w:rsidP="00DB7D80">
      <w:pPr>
        <w:rPr>
          <w:b/>
          <w:lang w:val="en-US"/>
        </w:rPr>
      </w:pPr>
      <w:r w:rsidRPr="00DB7D80">
        <w:rPr>
          <w:b/>
          <w:lang w:val="en-US"/>
        </w:rPr>
        <w:t>Executive Summary</w:t>
      </w:r>
      <w:bookmarkEnd w:id="0"/>
    </w:p>
    <w:p w14:paraId="45678478" w14:textId="77777777" w:rsidR="00DB7D80" w:rsidRPr="00DB7D80" w:rsidRDefault="00DB7D80" w:rsidP="00DB7D80">
      <w:pPr>
        <w:rPr>
          <w:lang w:val="en-US"/>
        </w:rPr>
      </w:pPr>
      <w:r w:rsidRPr="00DB7D80">
        <w:rPr>
          <w:lang w:val="en-US"/>
        </w:rPr>
        <w:t>The works in this collection focus on environmental responsibility in the hospitality business. The portfolio is divided into eight parts, each focusing on a different area of environmental responsibility in the hospitality sector. Each area contains articles, studies, and reflective pieces that offer academic insights into the topic. Include mandatory sections on environmental knowledge, fiscal and economic incentives, regulatory affairs, visitor knowledge, firm image, and employee consciousness. Two other sections expanded on various themes and similar areas of interest.</w:t>
      </w:r>
    </w:p>
    <w:p w14:paraId="2F51BDE5" w14:textId="77777777" w:rsidR="00DB7D80" w:rsidRPr="00DB7D80" w:rsidRDefault="00DB7D80" w:rsidP="00DB7D80">
      <w:pPr>
        <w:rPr>
          <w:lang w:val="en-US"/>
        </w:rPr>
      </w:pPr>
    </w:p>
    <w:p w14:paraId="6DEECCE9" w14:textId="77777777" w:rsidR="00DB7D80" w:rsidRPr="00DB7D80" w:rsidRDefault="00DB7D80" w:rsidP="00DB7D80">
      <w:pPr>
        <w:rPr>
          <w:lang w:val="en-US"/>
        </w:rPr>
      </w:pPr>
    </w:p>
    <w:p w14:paraId="7D37F4DC" w14:textId="77777777" w:rsidR="00DB7D80" w:rsidRPr="00DB7D80" w:rsidRDefault="00DB7D80" w:rsidP="00DB7D80">
      <w:pPr>
        <w:rPr>
          <w:lang w:val="en-US"/>
        </w:rPr>
      </w:pPr>
    </w:p>
    <w:p w14:paraId="66B9A39D" w14:textId="77777777" w:rsidR="00DB7D80" w:rsidRPr="00DB7D80" w:rsidRDefault="00DB7D80" w:rsidP="00DB7D80">
      <w:pPr>
        <w:rPr>
          <w:lang w:val="en-US"/>
        </w:rPr>
      </w:pPr>
    </w:p>
    <w:p w14:paraId="7AC6BC70" w14:textId="77777777" w:rsidR="00DB7D80" w:rsidRPr="00DB7D80" w:rsidRDefault="00DB7D80" w:rsidP="00DB7D80">
      <w:pPr>
        <w:rPr>
          <w:lang w:val="en-US"/>
        </w:rPr>
      </w:pPr>
    </w:p>
    <w:p w14:paraId="3537FEF0" w14:textId="77777777" w:rsidR="00DB7D80" w:rsidRPr="00DB7D80" w:rsidRDefault="00DB7D80" w:rsidP="00DB7D80">
      <w:pPr>
        <w:rPr>
          <w:lang w:val="en-US"/>
        </w:rPr>
      </w:pPr>
    </w:p>
    <w:p w14:paraId="403C068B" w14:textId="77777777" w:rsidR="00DB7D80" w:rsidRPr="00DB7D80" w:rsidRDefault="00DB7D80" w:rsidP="00DB7D80">
      <w:pPr>
        <w:rPr>
          <w:lang w:val="en-US"/>
        </w:rPr>
      </w:pPr>
    </w:p>
    <w:p w14:paraId="59D3D5AA" w14:textId="77777777" w:rsidR="00DB7D80" w:rsidRPr="00DB7D80" w:rsidRDefault="00DB7D80" w:rsidP="00DB7D80">
      <w:pPr>
        <w:rPr>
          <w:lang w:val="en-US"/>
        </w:rPr>
      </w:pPr>
    </w:p>
    <w:p w14:paraId="2EB8CC6D" w14:textId="77777777" w:rsidR="00DB7D80" w:rsidRPr="00DB7D80" w:rsidRDefault="00DB7D80" w:rsidP="00DB7D80">
      <w:pPr>
        <w:rPr>
          <w:lang w:val="en-US"/>
        </w:rPr>
      </w:pPr>
    </w:p>
    <w:p w14:paraId="02873A22" w14:textId="77777777" w:rsidR="00DB7D80" w:rsidRPr="00DB7D80" w:rsidRDefault="00DB7D80" w:rsidP="00DB7D80">
      <w:pPr>
        <w:rPr>
          <w:lang w:val="en-US"/>
        </w:rPr>
      </w:pPr>
    </w:p>
    <w:p w14:paraId="18CDD73D" w14:textId="77777777" w:rsidR="00DB7D80" w:rsidRPr="00DB7D80" w:rsidRDefault="00DB7D80" w:rsidP="00DB7D80">
      <w:pPr>
        <w:rPr>
          <w:lang w:val="en-US"/>
        </w:rPr>
      </w:pPr>
    </w:p>
    <w:p w14:paraId="2BC6EB12" w14:textId="77777777" w:rsidR="00DB7D80" w:rsidRPr="00DB7D80" w:rsidRDefault="00DB7D80" w:rsidP="00DB7D80">
      <w:pPr>
        <w:rPr>
          <w:lang w:val="en-US"/>
        </w:rPr>
      </w:pPr>
    </w:p>
    <w:p w14:paraId="75FB91EA" w14:textId="77777777" w:rsidR="00DB7D80" w:rsidRDefault="00DB7D80" w:rsidP="00DB7D80">
      <w:pPr>
        <w:rPr>
          <w:b/>
          <w:lang w:val="en-US"/>
        </w:rPr>
      </w:pPr>
      <w:bookmarkStart w:id="1" w:name="_Toc132915244"/>
    </w:p>
    <w:p w14:paraId="276F88B7" w14:textId="77777777" w:rsidR="00DB7D80" w:rsidRDefault="00DB7D80" w:rsidP="00DB7D80">
      <w:pPr>
        <w:rPr>
          <w:b/>
          <w:lang w:val="en-US"/>
        </w:rPr>
      </w:pPr>
    </w:p>
    <w:p w14:paraId="34A324CE" w14:textId="77777777" w:rsidR="00DB7D80" w:rsidRDefault="00DB7D80" w:rsidP="00DB7D80">
      <w:pPr>
        <w:rPr>
          <w:b/>
          <w:lang w:val="en-US"/>
        </w:rPr>
      </w:pPr>
    </w:p>
    <w:p w14:paraId="16ED3294" w14:textId="77777777" w:rsidR="00DB7D80" w:rsidRDefault="00DB7D80" w:rsidP="00DB7D80">
      <w:pPr>
        <w:rPr>
          <w:b/>
          <w:lang w:val="en-US"/>
        </w:rPr>
      </w:pPr>
    </w:p>
    <w:p w14:paraId="10201D45" w14:textId="77777777" w:rsidR="00DB7D80" w:rsidRDefault="00DB7D80" w:rsidP="00DB7D80">
      <w:pPr>
        <w:rPr>
          <w:b/>
          <w:lang w:val="en-US"/>
        </w:rPr>
      </w:pPr>
    </w:p>
    <w:p w14:paraId="5DECE091" w14:textId="77777777" w:rsidR="00DB7D80" w:rsidRDefault="00DB7D80" w:rsidP="00DB7D80">
      <w:pPr>
        <w:rPr>
          <w:b/>
          <w:lang w:val="en-US"/>
        </w:rPr>
      </w:pPr>
    </w:p>
    <w:p w14:paraId="5999B6E6" w14:textId="77777777" w:rsidR="00DB7D80" w:rsidRDefault="00DB7D80" w:rsidP="00DB7D80">
      <w:pPr>
        <w:rPr>
          <w:b/>
          <w:lang w:val="en-US"/>
        </w:rPr>
      </w:pPr>
    </w:p>
    <w:p w14:paraId="22B06CB9" w14:textId="77777777" w:rsidR="00DB7D80" w:rsidRDefault="00DB7D80" w:rsidP="00DB7D80">
      <w:pPr>
        <w:rPr>
          <w:b/>
          <w:lang w:val="en-US"/>
        </w:rPr>
      </w:pPr>
    </w:p>
    <w:p w14:paraId="0E0FDA59" w14:textId="77777777" w:rsidR="00DB7D80" w:rsidRDefault="00DB7D80" w:rsidP="00DB7D80">
      <w:pPr>
        <w:rPr>
          <w:b/>
          <w:lang w:val="en-US"/>
        </w:rPr>
      </w:pPr>
    </w:p>
    <w:p w14:paraId="33C3183D" w14:textId="77777777" w:rsidR="00DB7D80" w:rsidRDefault="00DB7D80" w:rsidP="00DB7D80">
      <w:pPr>
        <w:rPr>
          <w:b/>
          <w:lang w:val="en-US"/>
        </w:rPr>
      </w:pPr>
    </w:p>
    <w:p w14:paraId="4648A1DA" w14:textId="77777777" w:rsidR="00DB7D80" w:rsidRDefault="00DB7D80" w:rsidP="00DB7D80">
      <w:pPr>
        <w:rPr>
          <w:b/>
          <w:lang w:val="en-US"/>
        </w:rPr>
      </w:pPr>
    </w:p>
    <w:p w14:paraId="27503AEE" w14:textId="77777777" w:rsidR="00DB7D80" w:rsidRDefault="00DB7D80" w:rsidP="00DB7D80">
      <w:pPr>
        <w:rPr>
          <w:b/>
          <w:lang w:val="en-US"/>
        </w:rPr>
      </w:pPr>
    </w:p>
    <w:p w14:paraId="09D00B4F" w14:textId="77777777" w:rsidR="00DB7D80" w:rsidRDefault="00DB7D80" w:rsidP="00DB7D80">
      <w:pPr>
        <w:rPr>
          <w:b/>
          <w:lang w:val="en-US"/>
        </w:rPr>
      </w:pPr>
    </w:p>
    <w:p w14:paraId="1A50053F" w14:textId="77777777" w:rsidR="00DB7D80" w:rsidRDefault="00DB7D80" w:rsidP="00DB7D80">
      <w:pPr>
        <w:rPr>
          <w:b/>
          <w:lang w:val="en-US"/>
        </w:rPr>
      </w:pPr>
    </w:p>
    <w:p w14:paraId="0934ECF5" w14:textId="0D4E9252" w:rsidR="00DB7D80" w:rsidRPr="00DB7D80" w:rsidRDefault="00DB7D80" w:rsidP="00DB7D80">
      <w:pPr>
        <w:rPr>
          <w:b/>
          <w:lang w:val="en-US"/>
        </w:rPr>
      </w:pPr>
      <w:r w:rsidRPr="00DB7D80">
        <w:rPr>
          <w:b/>
          <w:lang w:val="en-US"/>
        </w:rPr>
        <w:t>Introduction</w:t>
      </w:r>
      <w:bookmarkEnd w:id="1"/>
    </w:p>
    <w:p w14:paraId="4E731732" w14:textId="77777777" w:rsidR="00DB7D80" w:rsidRPr="00DB7D80" w:rsidRDefault="00DB7D80" w:rsidP="00DB7D80">
      <w:pPr>
        <w:rPr>
          <w:lang w:val="en-US"/>
        </w:rPr>
      </w:pPr>
      <w:r w:rsidRPr="00DB7D80">
        <w:rPr>
          <w:lang w:val="en-US"/>
        </w:rPr>
        <w:t>Due to its high resource consumption and the vast number of tourists, the hotel business substantially influences the environment and society (Dube and Nhamo, 2021, pp.2191-2208). Over the last several years, businesses have taken social and environmental duties more seriously. Reference: (Moneva, Bonilla-Priego, &amp; Ortas, 2019, pp.853–872) The term "sustainability" refers to making a profit while minimizing negative impacts on the environment and society. This portfolio aims to research hotel sector green practices and their impact on the environment. Environmental expertise, financial and economic incentives, regulatory affairs, visitor experience, brand image, staff knowledge, sustainable food practices, sustainable energy practices, sustainable waste management, and sustainable tourism are only 8 of the categories that make up the portfolio.</w:t>
      </w:r>
    </w:p>
    <w:p w14:paraId="304DA8BD" w14:textId="77777777" w:rsidR="00DB7D80" w:rsidRPr="00DB7D80" w:rsidRDefault="00DB7D80" w:rsidP="00DB7D80">
      <w:pPr>
        <w:rPr>
          <w:lang w:val="en-US"/>
        </w:rPr>
      </w:pPr>
      <w:r w:rsidRPr="00DB7D80">
        <w:rPr>
          <w:lang w:val="en-US"/>
        </w:rPr>
        <w:t>First, in "Environmental Experience," we look at the effects of hotels on the planet and the measures they might take to lessen their carbon footprint. Reducing energy use, conserving water, properly disposing of rubbish, and designing ecologically friendly structures are only a few topics covered in this section, which emphasizes their critical importance. Hotels like The Park Hotels and Four Seasons are featured as examples of adopting eco-friendly policies and procedures.</w:t>
      </w:r>
    </w:p>
    <w:p w14:paraId="2E4F30C1" w14:textId="77777777" w:rsidR="00DB7D80" w:rsidRPr="00DB7D80" w:rsidRDefault="00DB7D80" w:rsidP="00DB7D80">
      <w:pPr>
        <w:rPr>
          <w:lang w:val="en-US"/>
        </w:rPr>
      </w:pPr>
      <w:r w:rsidRPr="00DB7D80">
        <w:rPr>
          <w:lang w:val="en-US"/>
        </w:rPr>
        <w:t>In the second section, "Fiscal and Economic Incentives," we examine how businesses might achieve their sustainable objectives while improving their financial standing. Discounts on corporate taxes and other economic incentives are addressed. Eco-friendly financing options exist, as do government subsidies and tax credits. Green business practices are explored, along with their advantages, such as enhanced brand recognition and consumer loyalty.</w:t>
      </w:r>
    </w:p>
    <w:p w14:paraId="2F0E2AA4" w14:textId="77777777" w:rsidR="00DB7D80" w:rsidRPr="00DB7D80" w:rsidRDefault="00DB7D80" w:rsidP="00DB7D80">
      <w:pPr>
        <w:rPr>
          <w:lang w:val="en-US"/>
        </w:rPr>
      </w:pPr>
      <w:r w:rsidRPr="00DB7D80">
        <w:rPr>
          <w:lang w:val="en-US"/>
        </w:rPr>
        <w:t>Part Three, "Regulatory Affairs," delves into the potential contributions governments and regulatory bodies may make to making the hotel industry more environmentally friendly. We'll go through the rules and regulations that hotels may abide by and the certifications they can get to reduce their environmental impact. Reporting on progress toward sustainability is also highlighted, as is the need to be forthright and truthful.</w:t>
      </w:r>
    </w:p>
    <w:p w14:paraId="4D8696D7" w14:textId="77777777" w:rsidR="00DB7D80" w:rsidRPr="00DB7D80" w:rsidRDefault="00DB7D80" w:rsidP="00DB7D80">
      <w:pPr>
        <w:rPr>
          <w:lang w:val="en-US"/>
        </w:rPr>
      </w:pPr>
      <w:r w:rsidRPr="00DB7D80">
        <w:rPr>
          <w:lang w:val="en-US"/>
        </w:rPr>
        <w:t>The fourth section, titled "Guest Experience," examines how hotels might provide eco-friendly accommodations. It underlines how important it is to educate visitors about sustainable practices, provide sustainable infrastructure, and provide sustainably sourced meals. Case studies include several five-star hotels, including the Ritz-Carlton and The Green House, that have implemented eco-friendly facilities for their guests.</w:t>
      </w:r>
    </w:p>
    <w:p w14:paraId="3F5597F6" w14:textId="77777777" w:rsidR="00DB7D80" w:rsidRPr="00DB7D80" w:rsidRDefault="00DB7D80" w:rsidP="00DB7D80">
      <w:pPr>
        <w:rPr>
          <w:lang w:val="en-US"/>
        </w:rPr>
      </w:pPr>
      <w:r w:rsidRPr="00DB7D80">
        <w:rPr>
          <w:lang w:val="en-US"/>
        </w:rPr>
        <w:t>In the fifth segment, "Brand Image," we look at how hotels may improve their brand image and reputation via green practices. This section explains why and how social media may help spread the word about sustainable practices to visitors and constituents. The Marriott and the Hilton are only two examples of hotels that have improved their public image by adopting greener practices.</w:t>
      </w:r>
    </w:p>
    <w:p w14:paraId="51B39ABF" w14:textId="77777777" w:rsidR="00DB7D80" w:rsidRPr="00DB7D80" w:rsidRDefault="00DB7D80" w:rsidP="00DB7D80">
      <w:pPr>
        <w:rPr>
          <w:lang w:val="en-US"/>
        </w:rPr>
      </w:pPr>
      <w:r w:rsidRPr="00DB7D80">
        <w:rPr>
          <w:lang w:val="en-US"/>
        </w:rPr>
        <w:lastRenderedPageBreak/>
        <w:t>In this article's sixth section, "Staff Awareness," we examine how hotels may foster a culture of sustainability by educating their employees. The article dives into how hotels may encourage employees to work more sustainably via training, employee participation, and incentives. The literature abounds with examples of hotels like The Westin and The Oberoi implementing sustainability programs for their workers.</w:t>
      </w:r>
    </w:p>
    <w:p w14:paraId="72447E2E" w14:textId="77777777" w:rsidR="00DB7D80" w:rsidRPr="00DB7D80" w:rsidRDefault="00DB7D80" w:rsidP="00DB7D80">
      <w:pPr>
        <w:rPr>
          <w:lang w:val="en-US"/>
        </w:rPr>
      </w:pPr>
      <w:r w:rsidRPr="00DB7D80">
        <w:rPr>
          <w:lang w:val="en-US"/>
        </w:rPr>
        <w:t>The seventh part, "Sustainable Food Practices," delves into how hotels may improve their environmental impact via their food service. Using local and organic sources, cutting down on food waste, and encouraging ecologically responsible eating habits are all stressed. The Peninsula and the Andaz are only two examples of hotels that have adopted environmentally friendly cooking methods and serve as case studies.</w:t>
      </w:r>
    </w:p>
    <w:p w14:paraId="48A9A106" w14:textId="77777777" w:rsidR="00DB7D80" w:rsidRPr="00DB7D80" w:rsidRDefault="00DB7D80" w:rsidP="00DB7D80">
      <w:pPr>
        <w:rPr>
          <w:lang w:val="en-US"/>
        </w:rPr>
      </w:pPr>
      <w:r w:rsidRPr="00DB7D80">
        <w:rPr>
          <w:lang w:val="en-US"/>
        </w:rPr>
        <w:t>In the eighth segment, "Sustainable Energy Practices," we look at what hotels can do to cut their energy use and spread the word about clean, renewable power sources. LED lighting, advanced building systems, and renewable energy sources are only some of the technologies and tactics discussed in this area that hotels may employ to lower their energy use. Hotels like the Crowne Plaza and the Hyatt have been studied for their green energy practices.</w:t>
      </w:r>
    </w:p>
    <w:p w14:paraId="2E9335D4" w14:textId="77777777" w:rsidR="00DB7D80" w:rsidRPr="00DB7D80" w:rsidRDefault="00DB7D80" w:rsidP="00DB7D80">
      <w:pPr>
        <w:rPr>
          <w:lang w:val="en-US"/>
        </w:rPr>
      </w:pPr>
      <w:r w:rsidRPr="00DB7D80">
        <w:rPr>
          <w:lang w:val="en-US"/>
        </w:rPr>
        <w:t>One of the most exciting and rising industries is tourism. It has far-reaching consequences for our economy, culture, and ecosystem. The enterprise may help the economy and provide jobs but also destroy natural habitats, eradicate cultural practices, and lessen social fairness. As a result, there is an increasing push for an environmentally conscious, community-oriented, and economically beneficial tourism policy. According to Saarinen (2019, pp.206-222), sustainable tourism is a method of vacationing that prioritizes the well-being of both locals and visitors by focusing on the conservation and enhancement of the destination travelers explore. Sustainable tourism practices improve local economies while protecting the environment and fostering more responsible traveler habits.</w:t>
      </w:r>
    </w:p>
    <w:p w14:paraId="6084C6E7" w14:textId="77777777" w:rsidR="00DB7D80" w:rsidRPr="00DB7D80" w:rsidRDefault="00DB7D80" w:rsidP="00DB7D80">
      <w:pPr>
        <w:rPr>
          <w:lang w:val="en-US"/>
        </w:rPr>
      </w:pPr>
      <w:r w:rsidRPr="00DB7D80">
        <w:rPr>
          <w:lang w:val="en-US"/>
        </w:rPr>
        <w:t>The hospitality industry plays a crucial role in promoting ecotourism. Hotels may benefit the environment by lowering their energy and water use and promoting the use of locally produced and organic food. Hotels may also foster economic development and cross-cultural understanding by actively participating in the areas in which they are located. When promoting sustainable tourism, hotels can do more than adopt sustainable practices. Hotels may play a pivotal role in encouraging sustainable tourism by educating and empowering their customers. When hotels collaborate with local tour operators and communities, they can encourage eco-friendly tourism practices that are good for business.</w:t>
      </w:r>
    </w:p>
    <w:p w14:paraId="60CF714B" w14:textId="77777777" w:rsidR="00DB7D80" w:rsidRPr="00DB7D80" w:rsidRDefault="00DB7D80" w:rsidP="00DB7D80">
      <w:pPr>
        <w:rPr>
          <w:lang w:val="en-US"/>
        </w:rPr>
      </w:pPr>
      <w:r w:rsidRPr="00DB7D80">
        <w:rPr>
          <w:lang w:val="en-US"/>
        </w:rPr>
        <w:t>Long-term benefits of ecotourism are possible. Hotels that actively encourage sustainable tourism may contribute to local economic growth, enhance their brand's reputation, and demonstrate exemplary environmental responsibility. Sustainable tourism techniques benefit local communities since they help preserve natural and cultural resources while creating jobs. Hotel chains will need ecotourism to survive in the future. Sustainable tourism practices improve local economies while protecting the environment and fostering more responsible traveler habits. Hotels may do their share to encourage ecotourism by adopting green policies, educating guests and other stakeholders, and forming partnerships with nearby communities. Going green is a great way for hotels to enhance their image, attract more customers, and help the local economy.</w:t>
      </w:r>
    </w:p>
    <w:p w14:paraId="32564A38" w14:textId="77777777" w:rsidR="00DB7D80" w:rsidRDefault="00DB7D80" w:rsidP="00DB7D80">
      <w:pPr>
        <w:rPr>
          <w:b/>
          <w:lang w:val="en-US"/>
        </w:rPr>
      </w:pPr>
      <w:bookmarkStart w:id="2" w:name="_Toc132915245"/>
    </w:p>
    <w:p w14:paraId="061FE241" w14:textId="77777777" w:rsidR="00DB7D80" w:rsidRDefault="00DB7D80" w:rsidP="00DB7D80">
      <w:pPr>
        <w:rPr>
          <w:b/>
          <w:lang w:val="en-US"/>
        </w:rPr>
      </w:pPr>
    </w:p>
    <w:p w14:paraId="3EAEB9B7" w14:textId="77777777" w:rsidR="00DB7D80" w:rsidRDefault="00DB7D80" w:rsidP="00DB7D80">
      <w:pPr>
        <w:rPr>
          <w:b/>
          <w:lang w:val="en-US"/>
        </w:rPr>
      </w:pPr>
    </w:p>
    <w:p w14:paraId="315879A6" w14:textId="77777777" w:rsidR="00DB7D80" w:rsidRDefault="00DB7D80" w:rsidP="00DB7D80">
      <w:pPr>
        <w:rPr>
          <w:b/>
          <w:lang w:val="en-US"/>
        </w:rPr>
      </w:pPr>
    </w:p>
    <w:p w14:paraId="68516E8F" w14:textId="77777777" w:rsidR="00DB7D80" w:rsidRDefault="00DB7D80" w:rsidP="00DB7D80">
      <w:pPr>
        <w:rPr>
          <w:b/>
          <w:lang w:val="en-US"/>
        </w:rPr>
      </w:pPr>
    </w:p>
    <w:p w14:paraId="295351C2" w14:textId="77777777" w:rsidR="00DB7D80" w:rsidRDefault="00DB7D80" w:rsidP="00DB7D80">
      <w:pPr>
        <w:rPr>
          <w:b/>
          <w:lang w:val="en-US"/>
        </w:rPr>
      </w:pPr>
    </w:p>
    <w:p w14:paraId="13E16924" w14:textId="77777777" w:rsidR="00DB7D80" w:rsidRDefault="00DB7D80" w:rsidP="00DB7D80">
      <w:pPr>
        <w:rPr>
          <w:b/>
          <w:lang w:val="en-US"/>
        </w:rPr>
      </w:pPr>
    </w:p>
    <w:p w14:paraId="7C77D142" w14:textId="77777777" w:rsidR="00DB7D80" w:rsidRDefault="00DB7D80" w:rsidP="00DB7D80">
      <w:pPr>
        <w:rPr>
          <w:b/>
          <w:lang w:val="en-US"/>
        </w:rPr>
      </w:pPr>
    </w:p>
    <w:p w14:paraId="737207ED" w14:textId="77777777" w:rsidR="00DB7D80" w:rsidRDefault="00DB7D80" w:rsidP="00DB7D80">
      <w:pPr>
        <w:rPr>
          <w:b/>
          <w:lang w:val="en-US"/>
        </w:rPr>
      </w:pPr>
    </w:p>
    <w:p w14:paraId="113A413C" w14:textId="1BA3BC0D" w:rsidR="00DB7D80" w:rsidRPr="00DB7D80" w:rsidRDefault="00DB7D80" w:rsidP="00DB7D80">
      <w:pPr>
        <w:rPr>
          <w:b/>
          <w:lang w:val="en-US"/>
        </w:rPr>
      </w:pPr>
      <w:r w:rsidRPr="00DB7D80">
        <w:rPr>
          <w:b/>
          <w:lang w:val="en-US"/>
        </w:rPr>
        <w:t>Section 1: Environmental Experience-Essay</w:t>
      </w:r>
      <w:bookmarkEnd w:id="2"/>
    </w:p>
    <w:p w14:paraId="02E55F5C" w14:textId="77777777" w:rsidR="00DB7D80" w:rsidRPr="00DB7D80" w:rsidRDefault="00DB7D80" w:rsidP="00DB7D80">
      <w:pPr>
        <w:rPr>
          <w:lang w:val="en-US"/>
        </w:rPr>
      </w:pPr>
      <w:r w:rsidRPr="00DB7D80">
        <w:rPr>
          <w:lang w:val="en-US"/>
        </w:rPr>
        <w:t xml:space="preserve">One of the world's biggest and fastest-growing industries, hotels have a major influence on the environment (Nain, 2018, pp.561-571). Massive amounts of water, energy, and other natural resources are used in business, and massive amounts of waste and pollution are produced. Therefore, there is an increasing need for environmentally friendly methods in the hotel business. </w:t>
      </w:r>
    </w:p>
    <w:p w14:paraId="3488079E" w14:textId="77777777" w:rsidR="00DB7D80" w:rsidRPr="00DB7D80" w:rsidRDefault="00DB7D80" w:rsidP="00DB7D80">
      <w:pPr>
        <w:rPr>
          <w:b/>
          <w:lang w:val="en-US"/>
        </w:rPr>
      </w:pPr>
      <w:bookmarkStart w:id="3" w:name="_Toc132915246"/>
      <w:r w:rsidRPr="00DB7D80">
        <w:rPr>
          <w:b/>
          <w:lang w:val="en-US"/>
        </w:rPr>
        <w:t>Environmental Impact on the Hospitality Industry</w:t>
      </w:r>
      <w:bookmarkEnd w:id="3"/>
    </w:p>
    <w:p w14:paraId="6198FEE8" w14:textId="77777777" w:rsidR="00DB7D80" w:rsidRPr="00DB7D80" w:rsidRDefault="00DB7D80" w:rsidP="00DB7D80">
      <w:pPr>
        <w:rPr>
          <w:lang w:val="en-US"/>
        </w:rPr>
      </w:pPr>
      <w:r w:rsidRPr="00DB7D80">
        <w:rPr>
          <w:lang w:val="en-US"/>
        </w:rPr>
        <w:t>The hospitality industry significantly impacts the environment since it utilizes so much water, electricity, and rubbish (Julio et al., 2018, pp. 953-660). The global hospitality sector utilizes a significant proportion of available energy and emits around 5% of all greenhouse gas emissions. Most of a hotel's energy use is lighting, HVAC, and kitchen appliances. Excessive water use in the hospitality business is another key contributor to environmental degradation. The hotel's water is used for many purposes, including laundry, cleaning, pool maintenance, and gardening (Rico et al., 2020, p.770-780). High hotel water consumption rates contribute to the global problem of water scarcity. Since both hotels and restaurants produce considerable waste, they inevitably impact the environment. Not only do hotels throw away discarded food, empty packaging, and single-use items, but they also generate a wide variety of other waste. According to Kasavan et al. (2022), poor garbage collection and waste management can lead to pollution and environmental damage.</w:t>
      </w:r>
    </w:p>
    <w:p w14:paraId="4577F833" w14:textId="77777777" w:rsidR="00DB7D80" w:rsidRPr="00DB7D80" w:rsidRDefault="00DB7D80" w:rsidP="00DB7D80">
      <w:pPr>
        <w:rPr>
          <w:b/>
          <w:lang w:val="en-US"/>
        </w:rPr>
      </w:pPr>
      <w:bookmarkStart w:id="4" w:name="_Toc132915247"/>
      <w:r w:rsidRPr="00DB7D80">
        <w:rPr>
          <w:b/>
          <w:lang w:val="en-US"/>
        </w:rPr>
        <w:t>Environmental Measures in the Hospitality Industry</w:t>
      </w:r>
      <w:bookmarkEnd w:id="4"/>
    </w:p>
    <w:p w14:paraId="2679A847" w14:textId="77777777" w:rsidR="00DB7D80" w:rsidRPr="00DB7D80" w:rsidRDefault="00DB7D80" w:rsidP="00DB7D80">
      <w:pPr>
        <w:rPr>
          <w:lang w:val="en-US"/>
        </w:rPr>
      </w:pPr>
      <w:r w:rsidRPr="00DB7D80">
        <w:rPr>
          <w:lang w:val="en-US"/>
        </w:rPr>
        <w:t>The hotel sector has various opportunities to help the planet. Reference: (Singjai, Winata, &amp; Kummer, 2018, pp. 131-143) Sustainable activities are encouraged, along with initiatives to lessen the demands placed on resources like electricity and water.</w:t>
      </w:r>
    </w:p>
    <w:p w14:paraId="243966EA" w14:textId="77777777" w:rsidR="00DB7D80" w:rsidRPr="00DB7D80" w:rsidRDefault="00DB7D80" w:rsidP="00DB7D80">
      <w:pPr>
        <w:rPr>
          <w:lang w:val="en-US"/>
        </w:rPr>
      </w:pPr>
    </w:p>
    <w:p w14:paraId="492DDE8C" w14:textId="77777777" w:rsidR="00DB7D80" w:rsidRPr="00DB7D80" w:rsidRDefault="00DB7D80" w:rsidP="00DB7D80">
      <w:pPr>
        <w:rPr>
          <w:lang w:val="en-US"/>
        </w:rPr>
      </w:pPr>
      <w:r w:rsidRPr="00DB7D80">
        <w:rPr>
          <w:lang w:val="en-US"/>
        </w:rPr>
        <w:t>Taking steps to improve energy efficiency is one of the most effective ways to reduce power use. According to research (Belussi et al., 2019) Energy may be saved in several ways, including by switching to LED light bulbs, updating heating and cooling systems, and making use of efficient appliances. Reduced energy usage and emissions of greenhouse gases are possible if these steps are taken. Both financial and ecological costs will be reduced.</w:t>
      </w:r>
    </w:p>
    <w:p w14:paraId="7FBF7BE5" w14:textId="77777777" w:rsidR="00DB7D80" w:rsidRPr="00DB7D80" w:rsidRDefault="00DB7D80" w:rsidP="00DB7D80">
      <w:pPr>
        <w:rPr>
          <w:lang w:val="en-US"/>
        </w:rPr>
      </w:pPr>
      <w:r w:rsidRPr="00DB7D80">
        <w:rPr>
          <w:lang w:val="en-US"/>
        </w:rPr>
        <w:t xml:space="preserve">Hotels may do their part for the environment by reducing their water use. Water-saving shower heads, faucets, washers, and dishes are only a few examples (Lamm, 2021, pp. 357-370). If hotels used these measures, they might potentially reduce costs, water consumption, and environmental impact. One-way hotels may assist the environment by cutting down on trash. Possible solutions include recycling more, reducing food waste, and doing away with single-use items. These alterations </w:t>
      </w:r>
      <w:r w:rsidRPr="00DB7D80">
        <w:rPr>
          <w:lang w:val="en-US"/>
        </w:rPr>
        <w:lastRenderedPageBreak/>
        <w:t>may help hotels save money, decrease waste, and be better for the environment. If hotels actively promote eco-friendly behavior from guests and staff, they may be able to reduce their environmental effect. (Khatter et al. 2021, pp.1830-1849) argue that hotels may help spread sustainable practices by teaching guests about energy and water efficiency, trash minimization, and ethical vacationing. To encourage eco-friendly and financially productive tourism, hotels may partner with local tour operators and governments.</w:t>
      </w:r>
    </w:p>
    <w:p w14:paraId="7000F4A1" w14:textId="77777777" w:rsidR="00DB7D80" w:rsidRPr="00DB7D80" w:rsidRDefault="00DB7D80" w:rsidP="00DB7D80">
      <w:pPr>
        <w:rPr>
          <w:lang w:val="en-US"/>
        </w:rPr>
      </w:pPr>
      <w:r w:rsidRPr="00DB7D80">
        <w:rPr>
          <w:lang w:val="en-US"/>
        </w:rPr>
        <w:t>Generally, the hotel sector has a major effect on the environment due to the high levels of energy and water consumption and trash production. The corporation may lessen its influence on the environment by cutting down on energy and water use, recycling more, and encouraging other eco-friendly policies and procedures. Businesses may benefit from these actions because they help them save money, have a smaller environmental footprint, and increase environmental security. When it comes to advancing safe practices and protecting the environment, the hotel sector is a major player on a global scale.</w:t>
      </w:r>
    </w:p>
    <w:p w14:paraId="6FB5A8D1" w14:textId="77777777" w:rsidR="00DB7D80" w:rsidRPr="00DB7D80" w:rsidRDefault="00DB7D80" w:rsidP="00DB7D80">
      <w:pPr>
        <w:rPr>
          <w:b/>
          <w:lang w:val="en-US"/>
        </w:rPr>
      </w:pPr>
      <w:bookmarkStart w:id="5" w:name="_Toc132915248"/>
      <w:r w:rsidRPr="00DB7D80">
        <w:rPr>
          <w:b/>
          <w:lang w:val="en-US"/>
        </w:rPr>
        <w:t>Section 2: Fiscal and Economic Incentives – Report</w:t>
      </w:r>
      <w:bookmarkEnd w:id="5"/>
    </w:p>
    <w:p w14:paraId="271A3C29" w14:textId="77777777" w:rsidR="00DB7D80" w:rsidRPr="00DB7D80" w:rsidRDefault="00DB7D80" w:rsidP="00DB7D80">
      <w:pPr>
        <w:rPr>
          <w:lang w:val="en-US"/>
        </w:rPr>
      </w:pPr>
      <w:r w:rsidRPr="00DB7D80">
        <w:rPr>
          <w:lang w:val="en-US"/>
        </w:rPr>
        <w:t>The hotel sector may be made more environmentally friendly with the use of financial and economic incentives. Businesses may lessen their negative effects on the environment, save costs, and boost profits thanks to these advantages. The benefits and costs of financial and economic incentives for hotel enterprises are discussed in this research.</w:t>
      </w:r>
    </w:p>
    <w:p w14:paraId="3482A977" w14:textId="77777777" w:rsidR="00DB7D80" w:rsidRPr="00DB7D80" w:rsidRDefault="00DB7D80" w:rsidP="00DB7D80">
      <w:pPr>
        <w:rPr>
          <w:b/>
          <w:lang w:val="en-US"/>
        </w:rPr>
      </w:pPr>
      <w:bookmarkStart w:id="6" w:name="_Toc132915249"/>
      <w:r w:rsidRPr="00DB7D80">
        <w:rPr>
          <w:b/>
          <w:lang w:val="en-US"/>
        </w:rPr>
        <w:t>Fiscal and Economic Incentives</w:t>
      </w:r>
      <w:bookmarkEnd w:id="6"/>
    </w:p>
    <w:p w14:paraId="13AC1964" w14:textId="77777777" w:rsidR="00DB7D80" w:rsidRPr="00DB7D80" w:rsidRDefault="00DB7D80" w:rsidP="00DB7D80">
      <w:pPr>
        <w:rPr>
          <w:lang w:val="en-US"/>
        </w:rPr>
      </w:pPr>
      <w:r w:rsidRPr="00DB7D80">
        <w:rPr>
          <w:lang w:val="en-US"/>
        </w:rPr>
        <w:t>Financial incentives, such as tax breaks or the fear of fines, may be used to persuade companies to adopt eco-friendly procedures. To paraphrase (Rana et al., 2021). Loans with manageable interest rates and zero percent grants are just a few examples.</w:t>
      </w:r>
    </w:p>
    <w:p w14:paraId="4C56DF07" w14:textId="77777777" w:rsidR="00DB7D80" w:rsidRPr="00DB7D80" w:rsidRDefault="00DB7D80" w:rsidP="00DB7D80">
      <w:pPr>
        <w:rPr>
          <w:lang w:val="en-US"/>
        </w:rPr>
      </w:pPr>
      <w:r w:rsidRPr="00DB7D80">
        <w:rPr>
          <w:lang w:val="en-US"/>
        </w:rPr>
        <w:t>One of the most prevalent ways for companies to save costs is via the use of tax credits. Benefits like this provide companies a break on their taxes if they take steps to improve the environment, such as lowering their energy use or garbage output (</w:t>
      </w:r>
      <w:proofErr w:type="spellStart"/>
      <w:r w:rsidRPr="00DB7D80">
        <w:rPr>
          <w:lang w:val="en-US"/>
        </w:rPr>
        <w:t>lusarczyk</w:t>
      </w:r>
      <w:proofErr w:type="spellEnd"/>
      <w:r w:rsidRPr="00DB7D80">
        <w:rPr>
          <w:lang w:val="en-US"/>
        </w:rPr>
        <w:t>, 2018, pp. 67-81). Businesses may benefit from tax credits in two ways: they can reduce their tax liability and, hence, be incentivized to adopt more sustainable practices. In addition to tax breaks, rebates are another financial perk for companies. To encourage sustainable practices including water and energy conservation and the installation of energy-saving machinery, the government offers rebates to firms. Incentives in the form of rebates may encourage firms to adopt eco-friendly policies and practices by offsetting some of the costs associated with doing so.</w:t>
      </w:r>
    </w:p>
    <w:p w14:paraId="3BB6F73F" w14:textId="77777777" w:rsidR="00DB7D80" w:rsidRPr="00DB7D80" w:rsidRDefault="00DB7D80" w:rsidP="00DB7D80">
      <w:pPr>
        <w:rPr>
          <w:lang w:val="en-US"/>
        </w:rPr>
      </w:pPr>
      <w:r w:rsidRPr="00DB7D80">
        <w:rPr>
          <w:lang w:val="en-US"/>
        </w:rPr>
        <w:t>Grants are a sort of financial incentive that provides financial support to companies to encourage the implementation of sustainable practices. Sustainable practices may be expensive to execute, however governments and nonprofits sometimes provide subsidies to help defray those expenses (Journeault, Perron, &amp; Vallières, 2021). Companies may be able to overcome financial barriers to implementing sustainable practices by applying for and receiving grants. In addition, they may provide monetary incentives for businesses to make sustainability-related investments. Loans at lower interest rates are not the only kind of financial aid available to companies. Companies may save money on environmentally positive projects like energy efficiency and waste management thanks to access to low-interest financing (Taghizadeh-Hesary and Yoshino, 2020, p.788). Businesses may be incentivized to engage in sustainable practices and lower the cost of adopting these practices via the availability of low-interest financing.</w:t>
      </w:r>
    </w:p>
    <w:p w14:paraId="7537EE58" w14:textId="77777777" w:rsidR="00DB7D80" w:rsidRPr="00DB7D80" w:rsidRDefault="00DB7D80" w:rsidP="00DB7D80">
      <w:pPr>
        <w:rPr>
          <w:b/>
          <w:lang w:val="en-US"/>
        </w:rPr>
      </w:pPr>
      <w:bookmarkStart w:id="7" w:name="_Toc132915250"/>
      <w:r w:rsidRPr="00DB7D80">
        <w:rPr>
          <w:b/>
          <w:lang w:val="en-US"/>
        </w:rPr>
        <w:t>Benefits of Fiscal and Economic Incentives</w:t>
      </w:r>
      <w:bookmarkEnd w:id="7"/>
    </w:p>
    <w:p w14:paraId="7DBFAA97" w14:textId="77777777" w:rsidR="00DB7D80" w:rsidRPr="00DB7D80" w:rsidRDefault="00DB7D80" w:rsidP="00DB7D80">
      <w:pPr>
        <w:rPr>
          <w:lang w:val="en-US"/>
        </w:rPr>
      </w:pPr>
      <w:r w:rsidRPr="00DB7D80">
        <w:rPr>
          <w:lang w:val="en-US"/>
        </w:rPr>
        <w:lastRenderedPageBreak/>
        <w:t>The hotel industry would greatly benefit from monetary and tax breaks. Money saved, less damage to the environment, and a competitive edge are just a few of the benefits. The potential for financial savings is a key advantage of exploring fiscal and economic incentives. Sustainable practices may help businesses in several ways, including lowering their utility bills, reducing their environmental effect, and boosting morale among workers (Amaral et al., 2020, p.5337). These benefits may be use increasing earnings, lowering expenses, and reinvesting in the business.</w:t>
      </w:r>
    </w:p>
    <w:p w14:paraId="3D00502D" w14:textId="77777777" w:rsidR="00DB7D80" w:rsidRPr="00DB7D80" w:rsidRDefault="00DB7D80" w:rsidP="00DB7D80">
      <w:pPr>
        <w:rPr>
          <w:lang w:val="en-US"/>
        </w:rPr>
      </w:pPr>
      <w:r w:rsidRPr="00DB7D80">
        <w:rPr>
          <w:lang w:val="en-US"/>
        </w:rPr>
        <w:t>Improved environmental performance is a major benefit of applying fiscal and economic incentives. Incorporating eco-friendly procedures, companies may lessen their carbon footprint, protect precious natural resources, and aid in the worldwide effort to keep our planet green. De Mendonca and Zhou (2019, p. 5418) argue that a company's environmental performance may help it communicate with consumers, partners, and investors about its sustainability activities and improve the company's image and reputation. Increasing a country's competitiveness may also be accomplished via the use of monetary and economic incentives. Businesses may improve their productivity, save money, and seem better to customers if they adopt sustainable practices (Shad et al., 2019, pp.415-425). These advantages may help organizations improve their competitiveness, expand their customer base, and solidify their market standing.</w:t>
      </w:r>
    </w:p>
    <w:p w14:paraId="5010A8C9" w14:textId="77777777" w:rsidR="00DB7D80" w:rsidRPr="00DB7D80" w:rsidRDefault="00DB7D80" w:rsidP="00DB7D80">
      <w:pPr>
        <w:rPr>
          <w:lang w:val="en-US"/>
        </w:rPr>
      </w:pPr>
      <w:r w:rsidRPr="00DB7D80">
        <w:rPr>
          <w:lang w:val="en-US"/>
        </w:rPr>
        <w:t>Hotel businesses need government subsidies and tax breaks to survive. If a business takes ecologically positive action, like reducing its carbon footprint or its use of natural resources, it may be rewarded monetarily under these schemes, or it may be subject to sanctions. By taking advantage of these advantages, businesses may save costs, enhance their environmental performance, and strengthen their competitiveness. The hotel industry plays a crucial role in encouraging practices that help businesses reduce their negative impacts on the environment, save money, and increase their bottom line.</w:t>
      </w:r>
    </w:p>
    <w:p w14:paraId="2A280A14" w14:textId="77777777" w:rsidR="00DB7D80" w:rsidRPr="00DB7D80" w:rsidRDefault="00DB7D80" w:rsidP="00DB7D80">
      <w:pPr>
        <w:rPr>
          <w:b/>
          <w:lang w:val="en-US"/>
        </w:rPr>
      </w:pPr>
      <w:bookmarkStart w:id="8" w:name="_Toc132915251"/>
      <w:r w:rsidRPr="00DB7D80">
        <w:rPr>
          <w:b/>
          <w:lang w:val="en-US"/>
        </w:rPr>
        <w:t>Section 3: Regulatory Affairs - Essay</w:t>
      </w:r>
      <w:bookmarkEnd w:id="8"/>
    </w:p>
    <w:p w14:paraId="5D1759AF" w14:textId="77777777" w:rsidR="00DB7D80" w:rsidRPr="00DB7D80" w:rsidRDefault="00DB7D80" w:rsidP="00DB7D80">
      <w:pPr>
        <w:rPr>
          <w:lang w:val="en-US"/>
        </w:rPr>
      </w:pPr>
      <w:r w:rsidRPr="00DB7D80">
        <w:rPr>
          <w:lang w:val="en-US"/>
        </w:rPr>
        <w:t>To encourage sustainability in the hospitality sector, regulatory issues play a critical role. Sustainable business practices, rule adherence, and increased transparency are all facilitated by having clear guidelines laid forth in the form of regulations and standards that firms must follow. In this piece, we'll look at how regulatory affairs might help the hotel business become more eco-friendly, as well as the benefits of doing so.</w:t>
      </w:r>
    </w:p>
    <w:p w14:paraId="63D88628" w14:textId="77777777" w:rsidR="00DB7D80" w:rsidRPr="00DB7D80" w:rsidRDefault="00DB7D80" w:rsidP="00DB7D80">
      <w:pPr>
        <w:rPr>
          <w:b/>
          <w:lang w:val="en-US"/>
        </w:rPr>
      </w:pPr>
      <w:bookmarkStart w:id="9" w:name="_Toc132915252"/>
      <w:r w:rsidRPr="00DB7D80">
        <w:rPr>
          <w:b/>
          <w:lang w:val="en-US"/>
        </w:rPr>
        <w:t>Regulatory Standards</w:t>
      </w:r>
      <w:bookmarkEnd w:id="9"/>
    </w:p>
    <w:p w14:paraId="049FA8D7" w14:textId="77777777" w:rsidR="00DB7D80" w:rsidRPr="00DB7D80" w:rsidRDefault="00DB7D80" w:rsidP="00DB7D80">
      <w:pPr>
        <w:rPr>
          <w:lang w:val="en-US"/>
        </w:rPr>
      </w:pPr>
      <w:r w:rsidRPr="00DB7D80">
        <w:rPr>
          <w:lang w:val="en-US"/>
        </w:rPr>
        <w:t>According to Spenceley (2018), the hotel sector may benefit from regulatory standards, which are guidelines adopted by governments, business organizations, and non-profit organizations to encourage sustainability. Sustainable buying practices, goals for waste reduction, water conservation strategies, and energy efficiency requirements might all be part of such regulations. State and private organizations often establish new rules, with energy economy recommendations being some of the most common (Kangas, Lazarevic, and </w:t>
      </w:r>
      <w:proofErr w:type="spellStart"/>
      <w:r w:rsidRPr="00DB7D80">
        <w:rPr>
          <w:lang w:val="en-US"/>
        </w:rPr>
        <w:t>Kivivaa</w:t>
      </w:r>
      <w:proofErr w:type="spellEnd"/>
      <w:r w:rsidRPr="00DB7D80">
        <w:rPr>
          <w:lang w:val="en-US"/>
        </w:rPr>
        <w:t>, 2018, pp. 63-76). Guidelines for adopting energy-efficient practices including updating lighting, improving HVAC, and installing renewable energy are provided by these standards, which also specify energy efficiency goals for buildings, equipment, and tools. Reducing waste is a common policy objective for both government and nonprofit organizations. The results of this study (Chistyakova et al.2019) targets encourage sustainable waste management practices including recycling and decomposition initiatives and aim to reduce waste generation overall.</w:t>
      </w:r>
    </w:p>
    <w:p w14:paraId="7C1D00B1" w14:textId="77777777" w:rsidR="00DB7D80" w:rsidRPr="00DB7D80" w:rsidRDefault="00DB7D80" w:rsidP="00DB7D80">
      <w:pPr>
        <w:rPr>
          <w:lang w:val="en-US"/>
        </w:rPr>
      </w:pPr>
      <w:r w:rsidRPr="00DB7D80">
        <w:rPr>
          <w:lang w:val="en-US"/>
        </w:rPr>
        <w:t xml:space="preserve">Governments and corporations alike are increasingly obligated to take water conservation measures in the name of regulation. Low-flow plumbing fixtures, water-efficient landscaping, and rainwater </w:t>
      </w:r>
      <w:r w:rsidRPr="00DB7D80">
        <w:rPr>
          <w:lang w:val="en-US"/>
        </w:rPr>
        <w:lastRenderedPageBreak/>
        <w:t>collection systems are just a few examples of water-saving practices that might be encouraged by these regulations. Sustainability in procurement policies is also increasingly being codified by non-governmental organizations and business coalitions. These regulations outline how to go about purchasing things like eco-friendly food, cleaning supplies, and building materials. Businesses may lessen their negative effects on the environment and local communities and increase their sense of social responsibility by making more environmentally responsible buying decisions.</w:t>
      </w:r>
    </w:p>
    <w:p w14:paraId="7FB0762A" w14:textId="77777777" w:rsidR="00DB7D80" w:rsidRPr="00DB7D80" w:rsidRDefault="00DB7D80" w:rsidP="00DB7D80">
      <w:pPr>
        <w:rPr>
          <w:b/>
          <w:lang w:val="en-US"/>
        </w:rPr>
      </w:pPr>
      <w:bookmarkStart w:id="10" w:name="_Toc132915253"/>
      <w:r w:rsidRPr="00DB7D80">
        <w:rPr>
          <w:b/>
          <w:lang w:val="en-US"/>
        </w:rPr>
        <w:t>Benefits of Regulatory Standards</w:t>
      </w:r>
      <w:bookmarkEnd w:id="10"/>
    </w:p>
    <w:p w14:paraId="2FB230CE" w14:textId="77777777" w:rsidR="00DB7D80" w:rsidRPr="00DB7D80" w:rsidRDefault="00DB7D80" w:rsidP="00DB7D80">
      <w:pPr>
        <w:rPr>
          <w:lang w:val="en-US"/>
        </w:rPr>
      </w:pPr>
      <w:r w:rsidRPr="00DB7D80">
        <w:rPr>
          <w:lang w:val="en-US"/>
        </w:rPr>
        <w:t>In the hospitality industry, following the rules is crucial. Forés (2019) lists improved environmental performance, more competition, and an enhanced brand reputation as three of the benefits.</w:t>
      </w:r>
    </w:p>
    <w:p w14:paraId="620718F0" w14:textId="77777777" w:rsidR="00DB7D80" w:rsidRPr="00DB7D80" w:rsidRDefault="00DB7D80" w:rsidP="00DB7D80">
      <w:pPr>
        <w:rPr>
          <w:lang w:val="en-US"/>
        </w:rPr>
      </w:pPr>
      <w:r w:rsidRPr="00DB7D80">
        <w:rPr>
          <w:lang w:val="en-US"/>
        </w:rPr>
        <w:t xml:space="preserve">When it comes to protecting the planet, following the rules set out by the government is crucial. Incorporating eco-friendly procedures, companies may lessen their carbon footprint, protect precious natural resources, and aid in the worldwide effort to keep our planet green. Compliance with legislation, avoidance of fines and penalties, and promotion of green initiatives to customers, partners, and investors may all benefit from enhanced environmental performance. The competitiveness of firms is another major benefit of enforcing legal requirements. Sustainable </w:t>
      </w:r>
      <w:proofErr w:type="spellStart"/>
      <w:r w:rsidRPr="00DB7D80">
        <w:rPr>
          <w:lang w:val="en-US"/>
        </w:rPr>
        <w:t>practises</w:t>
      </w:r>
      <w:proofErr w:type="spellEnd"/>
      <w:r w:rsidRPr="00DB7D80">
        <w:rPr>
          <w:lang w:val="en-US"/>
        </w:rPr>
        <w:t xml:space="preserve"> may boost a company's productivity, save expenses, and improve its reputation.</w:t>
      </w:r>
    </w:p>
    <w:p w14:paraId="4554A1AE" w14:textId="77777777" w:rsidR="00DB7D80" w:rsidRPr="00DB7D80" w:rsidRDefault="00DB7D80" w:rsidP="00DB7D80">
      <w:pPr>
        <w:rPr>
          <w:lang w:val="en-US"/>
        </w:rPr>
      </w:pPr>
      <w:r w:rsidRPr="00DB7D80">
        <w:rPr>
          <w:lang w:val="en-US"/>
        </w:rPr>
        <w:t xml:space="preserve"> These advantages may help organizations improve their competitiveness, expand their customer base, and solidify their market standing. Brands may benefit from adhering to legal norms in other ways as well. Businesses may show their customers, partners, and investors that they are socially and environmentally responsible if they adopt sustainable practices. As a result, a company's reputation, brand, customer retention, and client acquisition may all improve.</w:t>
      </w:r>
    </w:p>
    <w:p w14:paraId="5ACB58AA" w14:textId="77777777" w:rsidR="00DB7D80" w:rsidRPr="00DB7D80" w:rsidRDefault="00DB7D80" w:rsidP="00DB7D80">
      <w:pPr>
        <w:rPr>
          <w:b/>
          <w:lang w:val="en-US"/>
        </w:rPr>
      </w:pPr>
      <w:bookmarkStart w:id="11" w:name="_Toc132915254"/>
      <w:r w:rsidRPr="00DB7D80">
        <w:rPr>
          <w:b/>
          <w:lang w:val="en-US"/>
        </w:rPr>
        <w:t>Challenges of Regulatory Compliance</w:t>
      </w:r>
      <w:bookmarkEnd w:id="11"/>
    </w:p>
    <w:p w14:paraId="46156466" w14:textId="77777777" w:rsidR="00DB7D80" w:rsidRPr="00DB7D80" w:rsidRDefault="00DB7D80" w:rsidP="00DB7D80">
      <w:pPr>
        <w:rPr>
          <w:lang w:val="en-US"/>
        </w:rPr>
      </w:pPr>
      <w:r w:rsidRPr="00DB7D80">
        <w:rPr>
          <w:lang w:val="en-US"/>
        </w:rPr>
        <w:t>Legally imposed standards might be beneficial to hotels, but it may be challenging to implement them. Such issues may be caused by anything from a lack of funds to a lack of personnel with the necessary knowledge to a wall of misunderstood cultural norms. If a company doesn't have enough money, it could struggle to start using sustainable methods. The hefty price tag associated with implementing sustainable practices might leave some businesses without the means to do so. It might be difficult for businesses to implement sustainable policies because they may lack the knowledge necessary to do so. In certain cases, businesses may lack the necessary expertise or understanding to properly adopt sustainable practices. Corporate adoption of sustainable practices may be complicated by cultural differences. The notion of sustainability varies by area and demographic group; thus, businesses may need to adapt their sustainability plan accordingly.</w:t>
      </w:r>
    </w:p>
    <w:p w14:paraId="3DB97373" w14:textId="77777777" w:rsidR="00DB7D80" w:rsidRPr="00DB7D80" w:rsidRDefault="00DB7D80" w:rsidP="00DB7D80">
      <w:pPr>
        <w:rPr>
          <w:lang w:val="en-US"/>
        </w:rPr>
      </w:pPr>
      <w:r w:rsidRPr="00DB7D80">
        <w:rPr>
          <w:lang w:val="en-US"/>
        </w:rPr>
        <w:t>Generally, the hospitality industry can do more to advance sustainability by participating in policy debates. Regulations may help businesses because they lay out the steps needed to implement sustainable practices, ensure legal compliance, and promote openness. Among the potential benefits of complying with these requirements are increased environmental friendliness and enhanced competitiveness for businesses.</w:t>
      </w:r>
    </w:p>
    <w:p w14:paraId="0E8EC6D1" w14:textId="77777777" w:rsidR="00DB7D80" w:rsidRPr="00DB7D80" w:rsidRDefault="00DB7D80" w:rsidP="00DB7D80">
      <w:pPr>
        <w:rPr>
          <w:b/>
          <w:lang w:val="en-US"/>
        </w:rPr>
      </w:pPr>
      <w:bookmarkStart w:id="12" w:name="_Toc132915255"/>
      <w:r w:rsidRPr="00DB7D80">
        <w:rPr>
          <w:b/>
          <w:lang w:val="en-US"/>
        </w:rPr>
        <w:t>Section 4: Guest Experience - Report</w:t>
      </w:r>
      <w:bookmarkEnd w:id="12"/>
    </w:p>
    <w:p w14:paraId="166DF0B5" w14:textId="77777777" w:rsidR="00DB7D80" w:rsidRPr="00DB7D80" w:rsidRDefault="00DB7D80" w:rsidP="00DB7D80">
      <w:pPr>
        <w:rPr>
          <w:lang w:val="en-US"/>
        </w:rPr>
      </w:pPr>
      <w:r w:rsidRPr="00DB7D80">
        <w:rPr>
          <w:lang w:val="en-US"/>
        </w:rPr>
        <w:t>The satisfaction of hotel guests is of paramount significance, and sustainability is becoming an increasingly important factor in this respect. Hotels and restaurants must adjust to the changing preferences of customers who are more concerned about the effect of their spending on the planet. The purpose of this research is to determine whether and how enhancing the guest experience will help the hotel business become more eco-friendly.</w:t>
      </w:r>
    </w:p>
    <w:p w14:paraId="12B80CC0" w14:textId="77777777" w:rsidR="00DB7D80" w:rsidRPr="00DB7D80" w:rsidRDefault="00DB7D80" w:rsidP="00DB7D80">
      <w:pPr>
        <w:rPr>
          <w:b/>
          <w:lang w:val="en-US"/>
        </w:rPr>
      </w:pPr>
      <w:bookmarkStart w:id="13" w:name="_Toc132915256"/>
      <w:r w:rsidRPr="00DB7D80">
        <w:rPr>
          <w:b/>
          <w:lang w:val="en-US"/>
        </w:rPr>
        <w:lastRenderedPageBreak/>
        <w:t>Importance of Guest Experience in Hospitality Industry:</w:t>
      </w:r>
      <w:bookmarkEnd w:id="13"/>
    </w:p>
    <w:p w14:paraId="39CDCFAF" w14:textId="77777777" w:rsidR="00DB7D80" w:rsidRPr="00DB7D80" w:rsidRDefault="00DB7D80" w:rsidP="00DB7D80">
      <w:pPr>
        <w:rPr>
          <w:lang w:val="en-US"/>
        </w:rPr>
      </w:pPr>
      <w:r w:rsidRPr="00DB7D80">
        <w:rPr>
          <w:lang w:val="en-US"/>
        </w:rPr>
        <w:t>A hotel's bottom line is directly tied to how happy its guests are. (Kandampully et al. 2018, pp.21-56) found that customers choose lodging and dining establishments based on their estimations of quality. When guests have a good time, it may lead to repeat business, rave reviews, and more money in the long run. Therefore, it is crucial to the hotel industry's performance to improve the tourist experience in a way that doesn't negatively impact the environment.</w:t>
      </w:r>
    </w:p>
    <w:p w14:paraId="27A52D50" w14:textId="77777777" w:rsidR="00DB7D80" w:rsidRPr="00DB7D80" w:rsidRDefault="00DB7D80" w:rsidP="00DB7D80">
      <w:pPr>
        <w:rPr>
          <w:b/>
          <w:lang w:val="en-US"/>
        </w:rPr>
      </w:pPr>
      <w:bookmarkStart w:id="14" w:name="_Toc132915257"/>
      <w:r w:rsidRPr="00DB7D80">
        <w:rPr>
          <w:b/>
          <w:lang w:val="en-US"/>
        </w:rPr>
        <w:t>Role of Guest Experience in Promoting Sustainability:</w:t>
      </w:r>
      <w:bookmarkEnd w:id="14"/>
    </w:p>
    <w:p w14:paraId="06C82D82" w14:textId="77777777" w:rsidR="00DB7D80" w:rsidRPr="00DB7D80" w:rsidRDefault="00DB7D80" w:rsidP="00DB7D80">
      <w:pPr>
        <w:rPr>
          <w:lang w:val="en-US"/>
        </w:rPr>
      </w:pPr>
      <w:r w:rsidRPr="00DB7D80">
        <w:rPr>
          <w:lang w:val="en-US"/>
        </w:rPr>
        <w:t>The client experience can considerably contribute to the longevity of the hospitality industry. When hotels and restaurants prioritize sustainability for their guests, they can influence individual behavior and attract attention to environmental concerns. Moreover, hotels and restaurants can save money and reduce their environmental impact by incorporating sustainability into the guest experience.</w:t>
      </w:r>
    </w:p>
    <w:p w14:paraId="488686BA" w14:textId="77777777" w:rsidR="00DB7D80" w:rsidRPr="00DB7D80" w:rsidRDefault="00DB7D80" w:rsidP="00DB7D80">
      <w:pPr>
        <w:rPr>
          <w:lang w:val="en-US"/>
        </w:rPr>
      </w:pPr>
      <w:bookmarkStart w:id="15" w:name="_Toc132915258"/>
      <w:r w:rsidRPr="00DB7D80">
        <w:rPr>
          <w:b/>
          <w:lang w:val="en-US"/>
        </w:rPr>
        <w:t>Examples of Sustainable Guest Experiences in Hospitality Industry</w:t>
      </w:r>
      <w:bookmarkEnd w:id="15"/>
      <w:r w:rsidRPr="00DB7D80">
        <w:rPr>
          <w:lang w:val="en-US"/>
        </w:rPr>
        <w:t>:</w:t>
      </w:r>
    </w:p>
    <w:p w14:paraId="6BEB77BE" w14:textId="77777777" w:rsidR="00DB7D80" w:rsidRPr="00DB7D80" w:rsidRDefault="00DB7D80" w:rsidP="00DB7D80">
      <w:pPr>
        <w:rPr>
          <w:lang w:val="en-US"/>
        </w:rPr>
      </w:pPr>
      <w:r w:rsidRPr="00DB7D80">
        <w:rPr>
          <w:lang w:val="en-US"/>
        </w:rPr>
        <w:t>For many businesses, including hotels, sustainability practices are now standard. In return for a contribution to a local environmental group, for instance, some hotels may forgo the cleaning cost. The hotel's water and energy use will decrease, while guests' awareness of environmental issues will increase. Restaurants that employ recyclable or biodegradable materials are another good example of businesses doing their part to protect the environment.</w:t>
      </w:r>
    </w:p>
    <w:p w14:paraId="435D9CA0" w14:textId="77777777" w:rsidR="00DB7D80" w:rsidRPr="00DB7D80" w:rsidRDefault="00DB7D80" w:rsidP="00DB7D80">
      <w:pPr>
        <w:rPr>
          <w:b/>
          <w:lang w:val="en-US"/>
        </w:rPr>
      </w:pPr>
      <w:bookmarkStart w:id="16" w:name="_Toc132915259"/>
      <w:r w:rsidRPr="00DB7D80">
        <w:rPr>
          <w:b/>
          <w:lang w:val="en-US"/>
        </w:rPr>
        <w:t>Challenges in Incorporating Sustainability into Guest Experience:</w:t>
      </w:r>
      <w:bookmarkEnd w:id="16"/>
    </w:p>
    <w:p w14:paraId="794E6F7A" w14:textId="77777777" w:rsidR="00DB7D80" w:rsidRPr="00DB7D80" w:rsidRDefault="00DB7D80" w:rsidP="00DB7D80">
      <w:pPr>
        <w:rPr>
          <w:lang w:val="en-US"/>
        </w:rPr>
      </w:pPr>
      <w:r w:rsidRPr="00DB7D80">
        <w:rPr>
          <w:lang w:val="en-US"/>
        </w:rPr>
        <w:t>It might be challenging to incorporate sustainability into the hotel visitor experience. Many assume that sustainable practices will make their vacation less enjoyable by reducing the number of amenities available. However, environmentally friendly procedures improve customer satisfaction (Olorunsola et al., 2021). Food from local farms and eco-friendly features are two examples of how a hotel may improve its visitors' experience. The inconsistency of sustainable methods is another problem. This complicates the task of comparing establishments for environmental friendliness.</w:t>
      </w:r>
    </w:p>
    <w:p w14:paraId="511794DA" w14:textId="77777777" w:rsidR="00DB7D80" w:rsidRPr="00DB7D80" w:rsidRDefault="00DB7D80" w:rsidP="00DB7D80">
      <w:pPr>
        <w:rPr>
          <w:lang w:val="en-US"/>
        </w:rPr>
      </w:pPr>
      <w:r w:rsidRPr="00DB7D80">
        <w:rPr>
          <w:lang w:val="en-US"/>
        </w:rPr>
        <w:t>Generally, the hotel sector places a premium on the satisfaction of its guests, and sustainability is rising in prominence as a means of achieving this goal. Sustainability in the hospitality business may be improved, as well as customer behavior and income, by integrating sustainability into the visitor experience. Incorporating sustainability into the traveler’s experience might be difficult, but it has numerous advantages and can help the hotel sector become more environmentally friendly.</w:t>
      </w:r>
    </w:p>
    <w:p w14:paraId="10B66104" w14:textId="77777777" w:rsidR="00DB7D80" w:rsidRPr="00DB7D80" w:rsidRDefault="00DB7D80" w:rsidP="00DB7D80">
      <w:pPr>
        <w:rPr>
          <w:b/>
          <w:lang w:val="en-US"/>
        </w:rPr>
      </w:pPr>
      <w:bookmarkStart w:id="17" w:name="_Toc132915260"/>
      <w:r w:rsidRPr="00DB7D80">
        <w:rPr>
          <w:b/>
          <w:lang w:val="en-US"/>
        </w:rPr>
        <w:t>Section 5: Brand Image - Report</w:t>
      </w:r>
      <w:bookmarkEnd w:id="17"/>
    </w:p>
    <w:p w14:paraId="3FB4868F" w14:textId="77777777" w:rsidR="00DB7D80" w:rsidRPr="00DB7D80" w:rsidRDefault="00DB7D80" w:rsidP="00DB7D80">
      <w:pPr>
        <w:rPr>
          <w:lang w:val="en-US"/>
        </w:rPr>
      </w:pPr>
      <w:r w:rsidRPr="00DB7D80">
        <w:rPr>
          <w:lang w:val="en-US"/>
        </w:rPr>
        <w:t xml:space="preserve">Brand recognition is essential to the success of hotels. Customers choose lodging and dining establishments based on their impressions of the respective brands. The environmental impact of consumer goods has been increasingly recognized in recent years. Because of this, sustainability in business is more crucial than ever. </w:t>
      </w:r>
    </w:p>
    <w:p w14:paraId="0B9AE6F5" w14:textId="77777777" w:rsidR="00DB7D80" w:rsidRPr="00DB7D80" w:rsidRDefault="00DB7D80" w:rsidP="00DB7D80">
      <w:pPr>
        <w:rPr>
          <w:b/>
          <w:lang w:val="en-US"/>
        </w:rPr>
      </w:pPr>
      <w:bookmarkStart w:id="18" w:name="_Toc132915261"/>
      <w:r w:rsidRPr="00DB7D80">
        <w:rPr>
          <w:b/>
          <w:lang w:val="en-US"/>
        </w:rPr>
        <w:t>Importance of Brand Image in Hospitality Industry:</w:t>
      </w:r>
      <w:bookmarkEnd w:id="18"/>
    </w:p>
    <w:p w14:paraId="509AF1A9" w14:textId="77777777" w:rsidR="00DB7D80" w:rsidRPr="00DB7D80" w:rsidRDefault="00DB7D80" w:rsidP="00DB7D80">
      <w:pPr>
        <w:rPr>
          <w:lang w:val="en-US"/>
        </w:rPr>
      </w:pPr>
      <w:r w:rsidRPr="00DB7D80">
        <w:rPr>
          <w:lang w:val="en-US"/>
        </w:rPr>
        <w:t>The hospitality sector is saturated with options, so standing out in the crowd requires a strong brand identity. A recent study (</w:t>
      </w:r>
      <w:proofErr w:type="spellStart"/>
      <w:r w:rsidRPr="00DB7D80">
        <w:rPr>
          <w:lang w:val="en-US"/>
        </w:rPr>
        <w:t>Xhema</w:t>
      </w:r>
      <w:proofErr w:type="spellEnd"/>
      <w:r w:rsidRPr="00DB7D80">
        <w:rPr>
          <w:lang w:val="en-US"/>
        </w:rPr>
        <w:t xml:space="preserve">, </w:t>
      </w:r>
      <w:proofErr w:type="spellStart"/>
      <w:r w:rsidRPr="00DB7D80">
        <w:rPr>
          <w:lang w:val="en-US"/>
        </w:rPr>
        <w:t>Metin</w:t>
      </w:r>
      <w:proofErr w:type="spellEnd"/>
      <w:r w:rsidRPr="00DB7D80">
        <w:rPr>
          <w:lang w:val="en-US"/>
        </w:rPr>
        <w:t xml:space="preserve">, &amp; </w:t>
      </w:r>
      <w:proofErr w:type="spellStart"/>
      <w:r w:rsidRPr="00DB7D80">
        <w:rPr>
          <w:lang w:val="en-US"/>
        </w:rPr>
        <w:t>Groumpos</w:t>
      </w:r>
      <w:proofErr w:type="spellEnd"/>
      <w:r w:rsidRPr="00DB7D80">
        <w:rPr>
          <w:lang w:val="en-US"/>
        </w:rPr>
        <w:t>, 2018, pp.287-292). An improved reputation may boost sales, brand loyalty, and brand awareness. The hospitality sector's worldwide effect is starting to register on people's radars. Incorporating sustainability into a brand's image, then, may increase its appeal to environmentally conscious consumers.</w:t>
      </w:r>
    </w:p>
    <w:p w14:paraId="6335C41F" w14:textId="77777777" w:rsidR="00DB7D80" w:rsidRPr="00DB7D80" w:rsidRDefault="00DB7D80" w:rsidP="00DB7D80">
      <w:pPr>
        <w:rPr>
          <w:b/>
          <w:lang w:val="en-US"/>
        </w:rPr>
      </w:pPr>
      <w:bookmarkStart w:id="19" w:name="_Toc132915262"/>
      <w:r w:rsidRPr="00DB7D80">
        <w:rPr>
          <w:b/>
          <w:lang w:val="en-US"/>
        </w:rPr>
        <w:t>Role of Brand Image in Promoting Sustainability:</w:t>
      </w:r>
      <w:bookmarkEnd w:id="19"/>
    </w:p>
    <w:p w14:paraId="20B1D066" w14:textId="77777777" w:rsidR="00DB7D80" w:rsidRPr="00DB7D80" w:rsidRDefault="00DB7D80" w:rsidP="00DB7D80">
      <w:pPr>
        <w:rPr>
          <w:lang w:val="en-US"/>
        </w:rPr>
      </w:pPr>
      <w:r w:rsidRPr="00DB7D80">
        <w:rPr>
          <w:lang w:val="en-US"/>
        </w:rPr>
        <w:lastRenderedPageBreak/>
        <w:t>In the hotel industry, sustainability may be promoted by making it a central aspect of brand visuals. When a hotel or restaurant commits to sustainability, it raises the bar for the whole industry. More lodging establishments and eating establishments should be urged to join in for the benefit of their bottom lines. Another advantage of integrating sustainability into a brand's image is that it encourages consumers to be more environmentally concerned.</w:t>
      </w:r>
    </w:p>
    <w:p w14:paraId="6094AB8D" w14:textId="77777777" w:rsidR="00DB7D80" w:rsidRPr="00DB7D80" w:rsidRDefault="00DB7D80" w:rsidP="00DB7D80">
      <w:pPr>
        <w:rPr>
          <w:lang w:val="en-US"/>
        </w:rPr>
      </w:pPr>
      <w:bookmarkStart w:id="20" w:name="_Toc132915263"/>
      <w:r w:rsidRPr="00DB7D80">
        <w:rPr>
          <w:b/>
          <w:lang w:val="en-US"/>
        </w:rPr>
        <w:t>Examples of Sustainable Branding in Hospitality Industry</w:t>
      </w:r>
      <w:bookmarkEnd w:id="20"/>
      <w:r w:rsidRPr="00DB7D80">
        <w:rPr>
          <w:lang w:val="en-US"/>
        </w:rPr>
        <w:t>:</w:t>
      </w:r>
    </w:p>
    <w:p w14:paraId="4286198A" w14:textId="77777777" w:rsidR="00DB7D80" w:rsidRPr="00DB7D80" w:rsidRDefault="00DB7D80" w:rsidP="00DB7D80">
      <w:pPr>
        <w:rPr>
          <w:lang w:val="en-US"/>
        </w:rPr>
      </w:pPr>
      <w:r w:rsidRPr="00DB7D80">
        <w:rPr>
          <w:lang w:val="en-US"/>
        </w:rPr>
        <w:t>There has been an increase in the number of lodging establishments and eating establishments promoting their eco-friendly practices. Hilton Hotels, for one, offers a program called "Travel with Purpose" that encourages guests to use their vacation time to do good in the world. In addition to assisting with trash reduction and water conservation, the concept also benefits local communities. Sweetgreen is a fast-food franchise that uses sustainable packaging and sources its products locally.</w:t>
      </w:r>
    </w:p>
    <w:p w14:paraId="2D8E8A64" w14:textId="77777777" w:rsidR="00DB7D80" w:rsidRPr="00DB7D80" w:rsidRDefault="00DB7D80" w:rsidP="00DB7D80">
      <w:pPr>
        <w:rPr>
          <w:b/>
          <w:lang w:val="en-US"/>
        </w:rPr>
      </w:pPr>
      <w:bookmarkStart w:id="21" w:name="_Toc132915264"/>
      <w:r w:rsidRPr="00DB7D80">
        <w:rPr>
          <w:b/>
          <w:lang w:val="en-US"/>
        </w:rPr>
        <w:t>Challenges in Incorporating Sustainability into Brand Image:</w:t>
      </w:r>
      <w:bookmarkEnd w:id="21"/>
    </w:p>
    <w:p w14:paraId="505FEE33" w14:textId="77777777" w:rsidR="00DB7D80" w:rsidRPr="00DB7D80" w:rsidRDefault="00DB7D80" w:rsidP="00DB7D80">
      <w:pPr>
        <w:rPr>
          <w:lang w:val="en-US"/>
        </w:rPr>
      </w:pPr>
      <w:r w:rsidRPr="00DB7D80">
        <w:rPr>
          <w:lang w:val="en-US"/>
        </w:rPr>
        <w:t>Building a solid reputation as an environmentally responsible establishment is challenging for any hotel. In the minds of many, being green would mean having to sacrifice comfort in order to afford it. Greener options, though, might wind up being more affordable for households in the long run. Another problem is that sustainable practices aren't always consistent. Because of this, obtaining reliable information on the future success of different businesses is difficult.</w:t>
      </w:r>
    </w:p>
    <w:p w14:paraId="0B420C7F" w14:textId="77777777" w:rsidR="00DB7D80" w:rsidRPr="00DB7D80" w:rsidRDefault="00DB7D80" w:rsidP="00DB7D80">
      <w:pPr>
        <w:rPr>
          <w:lang w:val="en-US"/>
        </w:rPr>
      </w:pPr>
      <w:r w:rsidRPr="00DB7D80">
        <w:rPr>
          <w:lang w:val="en-US"/>
        </w:rPr>
        <w:t>Generally, making a good first impression is crucial to the success of any hotel, and eco-friendliness is quickly becoming an essential feature. To develop a greener hospitality industry, attract eco-conscious clients, and increase profitability, hotels and restaurants might promote sustainability in their marketing and operations. Adopting an eco-friendlier image may be challenging for the hotel industry, but it might lead to substantial progress toward sustainability.</w:t>
      </w:r>
    </w:p>
    <w:p w14:paraId="7FE6222C" w14:textId="77777777" w:rsidR="00DB7D80" w:rsidRPr="00DB7D80" w:rsidRDefault="00DB7D80" w:rsidP="00DB7D80">
      <w:pPr>
        <w:rPr>
          <w:b/>
          <w:lang w:val="en-US"/>
        </w:rPr>
      </w:pPr>
      <w:bookmarkStart w:id="22" w:name="_Toc132915265"/>
      <w:r w:rsidRPr="00DB7D80">
        <w:rPr>
          <w:b/>
          <w:lang w:val="en-US"/>
        </w:rPr>
        <w:t>Section 6: Staff Awareness - Reflective Piece</w:t>
      </w:r>
      <w:bookmarkEnd w:id="22"/>
    </w:p>
    <w:p w14:paraId="3ABA0179" w14:textId="77777777" w:rsidR="00DB7D80" w:rsidRPr="00DB7D80" w:rsidRDefault="00DB7D80" w:rsidP="00DB7D80">
      <w:pPr>
        <w:rPr>
          <w:lang w:val="en-US"/>
        </w:rPr>
      </w:pPr>
      <w:r w:rsidRPr="00DB7D80">
        <w:rPr>
          <w:lang w:val="en-US"/>
        </w:rPr>
        <w:t>Staff awareness is a critical component of promoting sustainability within the hospitality industry. By educating employees about sustainability practices and their importance, hotels and restaurants can improve their environmental performance and enhance their brand image (Pham et al., 2020). This reflective piece will explore my experience in promoting staff awareness of sustainability in my role as a hospitality manager.</w:t>
      </w:r>
    </w:p>
    <w:p w14:paraId="0CD752CE" w14:textId="77777777" w:rsidR="00DB7D80" w:rsidRPr="00DB7D80" w:rsidRDefault="00DB7D80" w:rsidP="00DB7D80">
      <w:pPr>
        <w:rPr>
          <w:b/>
          <w:lang w:val="en-US"/>
        </w:rPr>
      </w:pPr>
      <w:bookmarkStart w:id="23" w:name="_Toc132915266"/>
      <w:r w:rsidRPr="00DB7D80">
        <w:rPr>
          <w:b/>
          <w:lang w:val="en-US"/>
        </w:rPr>
        <w:t>Importance of Staff Awareness:</w:t>
      </w:r>
      <w:bookmarkEnd w:id="23"/>
    </w:p>
    <w:p w14:paraId="3B906621" w14:textId="77777777" w:rsidR="00DB7D80" w:rsidRPr="00DB7D80" w:rsidRDefault="00DB7D80" w:rsidP="00DB7D80">
      <w:pPr>
        <w:rPr>
          <w:lang w:val="en-US"/>
        </w:rPr>
      </w:pPr>
      <w:r w:rsidRPr="00DB7D80">
        <w:rPr>
          <w:lang w:val="en-US"/>
        </w:rPr>
        <w:t>Employees' familiarity with sustainable practices is crucial since they are the ones who put them into action on a regular basis. The environmental effect of a hotel or restaurant may be greatly mitigated if staff members are aware of the importance of sustainability and how to put it into practice (Abdou, Hassan, and El Dief, 2020). By encouraging their employees to adopt eco-friendly habits, hotels and restaurants may improve their public perception as well as their green credentials.</w:t>
      </w:r>
    </w:p>
    <w:p w14:paraId="2DAAC9CB" w14:textId="77777777" w:rsidR="00DB7D80" w:rsidRPr="00DB7D80" w:rsidRDefault="00DB7D80" w:rsidP="00DB7D80">
      <w:pPr>
        <w:rPr>
          <w:b/>
          <w:lang w:val="en-US"/>
        </w:rPr>
      </w:pPr>
      <w:bookmarkStart w:id="24" w:name="_Toc132915267"/>
      <w:r w:rsidRPr="00DB7D80">
        <w:rPr>
          <w:b/>
          <w:lang w:val="en-US"/>
        </w:rPr>
        <w:t>My Experience Promoting Staff Awareness:</w:t>
      </w:r>
      <w:bookmarkEnd w:id="24"/>
    </w:p>
    <w:p w14:paraId="0C0C475E" w14:textId="77777777" w:rsidR="00DB7D80" w:rsidRPr="00DB7D80" w:rsidRDefault="00DB7D80" w:rsidP="00DB7D80">
      <w:pPr>
        <w:rPr>
          <w:lang w:val="en-US"/>
        </w:rPr>
      </w:pPr>
      <w:r w:rsidRPr="00DB7D80">
        <w:rPr>
          <w:lang w:val="en-US"/>
        </w:rPr>
        <w:t>Knowledgeable employees are crucial to the success of the hotel business. Hotels and restaurants may improve their environmental performance and public perception by educating their staff on the value of sustainable practices (Pham et al., 2020). In this essay, I will discuss some of the measures I took as hotel manager to educate my staff about environmental issues.</w:t>
      </w:r>
    </w:p>
    <w:p w14:paraId="4E1A93B9" w14:textId="77777777" w:rsidR="00DB7D80" w:rsidRPr="00DB7D80" w:rsidRDefault="00DB7D80" w:rsidP="00DB7D80">
      <w:pPr>
        <w:rPr>
          <w:b/>
          <w:lang w:val="en-US"/>
        </w:rPr>
      </w:pPr>
      <w:bookmarkStart w:id="25" w:name="_Toc132915268"/>
      <w:r w:rsidRPr="00DB7D80">
        <w:rPr>
          <w:b/>
          <w:lang w:val="en-US"/>
        </w:rPr>
        <w:t>Challenges Encountered:</w:t>
      </w:r>
      <w:bookmarkEnd w:id="25"/>
    </w:p>
    <w:p w14:paraId="6CA21159" w14:textId="77777777" w:rsidR="00DB7D80" w:rsidRPr="00DB7D80" w:rsidRDefault="00DB7D80" w:rsidP="00DB7D80">
      <w:pPr>
        <w:rPr>
          <w:lang w:val="en-US"/>
        </w:rPr>
      </w:pPr>
      <w:r w:rsidRPr="00DB7D80">
        <w:rPr>
          <w:lang w:val="en-US"/>
        </w:rPr>
        <w:lastRenderedPageBreak/>
        <w:t>One of the biggest challenges I had while trying to raise workers' consciousness was their resistance to change. Some workers resisted making changes to their habits in order to be more sustainable because they saw it as more work. I avoided this problem by stressing the financial and public relations benefits of eco-friendly operations. Another problem was the inconsistent use of sustainable techniques. Since sustainability is not yet widely accepted in the hospitality business, it may be challenging to train staff members to use these methods successfully and consistently. I and several other hotel and restaurant operators got together and made some recommendations to improve the situation.</w:t>
      </w:r>
    </w:p>
    <w:p w14:paraId="208067D0" w14:textId="77777777" w:rsidR="00DB7D80" w:rsidRPr="00DB7D80" w:rsidRDefault="00DB7D80" w:rsidP="00DB7D80">
      <w:pPr>
        <w:rPr>
          <w:lang w:val="en-US"/>
        </w:rPr>
      </w:pPr>
      <w:r w:rsidRPr="00DB7D80">
        <w:rPr>
          <w:lang w:val="en-US"/>
        </w:rPr>
        <w:t>Attempts by the hotel business to promote sustainability will fall flat on their faces if staff members are not properly trained on sustainable practices. Hotels and restaurants may have a positive influence on the environment and boost their reputation by organizing training seminars and implementing sustainable practices. The hotel sector may have a more sustainable future if its employees are better educated, but there are certain drawbacks to doing so, such as staff reluctance to change and a lack of consistency in operations. As a supervisor in the hotel business, I know how important it is to keep staff members informed. The future version of myself will keep doing this.</w:t>
      </w:r>
    </w:p>
    <w:p w14:paraId="791B605D" w14:textId="77777777" w:rsidR="00DB7D80" w:rsidRPr="00DB7D80" w:rsidRDefault="00DB7D80" w:rsidP="00DB7D80">
      <w:pPr>
        <w:rPr>
          <w:b/>
          <w:lang w:val="en-US"/>
        </w:rPr>
      </w:pPr>
      <w:bookmarkStart w:id="26" w:name="_Toc132915269"/>
      <w:r w:rsidRPr="00DB7D80">
        <w:rPr>
          <w:b/>
          <w:lang w:val="en-US"/>
        </w:rPr>
        <w:t>Section 7: Sustainable Food Practices – Report</w:t>
      </w:r>
      <w:bookmarkEnd w:id="26"/>
    </w:p>
    <w:p w14:paraId="2A4CCCC4" w14:textId="77777777" w:rsidR="00DB7D80" w:rsidRPr="00DB7D80" w:rsidRDefault="00DB7D80" w:rsidP="00DB7D80">
      <w:pPr>
        <w:rPr>
          <w:lang w:val="en-US"/>
        </w:rPr>
      </w:pPr>
      <w:r w:rsidRPr="00DB7D80">
        <w:rPr>
          <w:lang w:val="en-US"/>
        </w:rPr>
        <w:t>In the hotel industry, sustainable culinary practices are becoming more popular as clients want more eco-friendly services. Examining the positives, negatives, and overall effect of hotels' attempts to serve healthier meals is the focus of this study.</w:t>
      </w:r>
    </w:p>
    <w:p w14:paraId="5F585424" w14:textId="77777777" w:rsidR="00DB7D80" w:rsidRPr="00DB7D80" w:rsidRDefault="00DB7D80" w:rsidP="00DB7D80">
      <w:pPr>
        <w:rPr>
          <w:b/>
          <w:lang w:val="en-US"/>
        </w:rPr>
      </w:pPr>
      <w:bookmarkStart w:id="27" w:name="_Toc132915270"/>
      <w:r w:rsidRPr="00DB7D80">
        <w:rPr>
          <w:b/>
          <w:lang w:val="en-US"/>
        </w:rPr>
        <w:t>Importance of Sustainable Food Practices:</w:t>
      </w:r>
      <w:bookmarkEnd w:id="27"/>
    </w:p>
    <w:p w14:paraId="5AA0DA38" w14:textId="77777777" w:rsidR="00DB7D80" w:rsidRPr="00DB7D80" w:rsidRDefault="00DB7D80" w:rsidP="00DB7D80">
      <w:pPr>
        <w:rPr>
          <w:lang w:val="en-US"/>
        </w:rPr>
      </w:pPr>
      <w:r w:rsidRPr="00DB7D80">
        <w:rPr>
          <w:lang w:val="en-US"/>
        </w:rPr>
        <w:t>Environmentally sound, economically viable, and socially responsible food production systems are essential. Climate change, water contamination, and resource depletion are among problems that might result from the food system. Sustainable culinary practices including using local and organic ingredients, cutting down on food waste, and recycling may help lessen the negative effects of the hotel industry on the environment. Benefiting local farmers and communities, encouraging healthy eating habits, and boosting the standing of hotels and restaurants are all additional outcomes of sustainable food practices (</w:t>
      </w:r>
      <w:proofErr w:type="spellStart"/>
      <w:r w:rsidRPr="00DB7D80">
        <w:rPr>
          <w:lang w:val="en-US"/>
        </w:rPr>
        <w:t>Batat</w:t>
      </w:r>
      <w:proofErr w:type="spellEnd"/>
      <w:r w:rsidRPr="00DB7D80">
        <w:rPr>
          <w:lang w:val="en-US"/>
        </w:rPr>
        <w:t>, 2020).</w:t>
      </w:r>
    </w:p>
    <w:p w14:paraId="67E07AD2" w14:textId="77777777" w:rsidR="00DB7D80" w:rsidRPr="00DB7D80" w:rsidRDefault="00DB7D80" w:rsidP="00DB7D80">
      <w:pPr>
        <w:rPr>
          <w:b/>
          <w:lang w:val="en-US"/>
        </w:rPr>
      </w:pPr>
      <w:bookmarkStart w:id="28" w:name="_Toc132915271"/>
      <w:r w:rsidRPr="00DB7D80">
        <w:rPr>
          <w:b/>
          <w:lang w:val="en-US"/>
        </w:rPr>
        <w:t>Benefits of Sustainable Food Practices:</w:t>
      </w:r>
      <w:bookmarkEnd w:id="28"/>
    </w:p>
    <w:p w14:paraId="29D4BA62" w14:textId="77777777" w:rsidR="00DB7D80" w:rsidRPr="00DB7D80" w:rsidRDefault="00DB7D80" w:rsidP="00DB7D80">
      <w:pPr>
        <w:rPr>
          <w:lang w:val="en-US"/>
        </w:rPr>
      </w:pPr>
      <w:r w:rsidRPr="00DB7D80">
        <w:rPr>
          <w:lang w:val="en-US"/>
        </w:rPr>
        <w:t>There are many benefits of implementing sustainable food practices in the hospitality industry. One of the most significant benefits is cost savings. By reducing food waste, hotels and restaurants can save money on food purchases and disposal costs. Additionally, by sourcing local and organic ingredients, hotels and restaurants can support local farmers and reduce transportation costs. Sustainable food practices can also enhance the reputation of hotels and restaurants, as consumers increasingly value environmentally responsible practices.</w:t>
      </w:r>
    </w:p>
    <w:p w14:paraId="60FF1140" w14:textId="77777777" w:rsidR="00DB7D80" w:rsidRPr="00DB7D80" w:rsidRDefault="00DB7D80" w:rsidP="00DB7D80">
      <w:pPr>
        <w:rPr>
          <w:b/>
          <w:lang w:val="en-US"/>
        </w:rPr>
      </w:pPr>
      <w:bookmarkStart w:id="29" w:name="_Toc132915272"/>
      <w:r w:rsidRPr="00DB7D80">
        <w:rPr>
          <w:b/>
          <w:lang w:val="en-US"/>
        </w:rPr>
        <w:t>Challenges of Sustainable Food Practices:</w:t>
      </w:r>
      <w:bookmarkEnd w:id="29"/>
    </w:p>
    <w:p w14:paraId="3445A150" w14:textId="77777777" w:rsidR="00DB7D80" w:rsidRPr="00DB7D80" w:rsidRDefault="00DB7D80" w:rsidP="00DB7D80">
      <w:pPr>
        <w:rPr>
          <w:lang w:val="en-US"/>
        </w:rPr>
      </w:pPr>
      <w:r w:rsidRPr="00DB7D80">
        <w:rPr>
          <w:lang w:val="en-US"/>
        </w:rPr>
        <w:t>The high price of upgrading to more modern kitchen equipment is a significant barrier to entry in the hospitality sector. For example, if you place a higher value on sustainability than on convenience or cost-effectiveness, you may increase your spending on locally sourced and organic items. Funding for things like staff training and new equipment could be needed in addition to the initial investment in healthier eating habits. Another problem is that consumers either don't want or don't know how to ask for healthier menu options. There may be a greater awareness of ecological issues, but not everyone is prepared to pay more for better nutrition.</w:t>
      </w:r>
    </w:p>
    <w:p w14:paraId="6E4A4477" w14:textId="77777777" w:rsidR="00DB7D80" w:rsidRPr="00DB7D80" w:rsidRDefault="00DB7D80" w:rsidP="00DB7D80">
      <w:pPr>
        <w:rPr>
          <w:b/>
          <w:lang w:val="en-US"/>
        </w:rPr>
      </w:pPr>
      <w:bookmarkStart w:id="30" w:name="_Toc132915273"/>
      <w:r w:rsidRPr="00DB7D80">
        <w:rPr>
          <w:b/>
          <w:lang w:val="en-US"/>
        </w:rPr>
        <w:lastRenderedPageBreak/>
        <w:t>Case Study: Sustainable Food Practices at a Hotel</w:t>
      </w:r>
      <w:bookmarkEnd w:id="30"/>
    </w:p>
    <w:p w14:paraId="3231713B" w14:textId="77777777" w:rsidR="00DB7D80" w:rsidRPr="00DB7D80" w:rsidRDefault="00DB7D80" w:rsidP="00DB7D80">
      <w:pPr>
        <w:rPr>
          <w:lang w:val="en-US"/>
        </w:rPr>
      </w:pPr>
      <w:r w:rsidRPr="00DB7D80">
        <w:rPr>
          <w:lang w:val="en-US"/>
        </w:rPr>
        <w:t>We studied a hotel that has successfully incorporated sustainable cooking techniques to get insight into the hospitality industry's adoption of these methods. Following are the hotel's ecologically friendly food policies:</w:t>
      </w:r>
    </w:p>
    <w:p w14:paraId="2DD1C2C5" w14:textId="77777777" w:rsidR="00DB7D80" w:rsidRPr="00DB7D80" w:rsidRDefault="00DB7D80" w:rsidP="00DB7D80">
      <w:pPr>
        <w:numPr>
          <w:ilvl w:val="0"/>
          <w:numId w:val="1"/>
        </w:numPr>
        <w:rPr>
          <w:lang w:val="en-US"/>
        </w:rPr>
      </w:pPr>
      <w:r w:rsidRPr="00DB7D80">
        <w:rPr>
          <w:b/>
          <w:bCs/>
          <w:lang w:val="en-US"/>
        </w:rPr>
        <w:t xml:space="preserve">Educating guests: </w:t>
      </w:r>
      <w:r w:rsidRPr="00DB7D80">
        <w:rPr>
          <w:lang w:val="en-US"/>
        </w:rPr>
        <w:t>Guests may learn more about the hotel's commitment to using safe food methods by reading signs posted in the kitchen and in their rooms.</w:t>
      </w:r>
    </w:p>
    <w:p w14:paraId="6329CD57" w14:textId="77777777" w:rsidR="00DB7D80" w:rsidRPr="00DB7D80" w:rsidRDefault="00DB7D80" w:rsidP="00DB7D80">
      <w:pPr>
        <w:numPr>
          <w:ilvl w:val="0"/>
          <w:numId w:val="1"/>
        </w:numPr>
        <w:rPr>
          <w:lang w:val="en-US"/>
        </w:rPr>
      </w:pPr>
      <w:r w:rsidRPr="00DB7D80">
        <w:rPr>
          <w:b/>
          <w:bCs/>
          <w:lang w:val="en-US"/>
        </w:rPr>
        <w:t>Implementing sustainable seafood practices:</w:t>
      </w:r>
      <w:r w:rsidRPr="00DB7D80">
        <w:rPr>
          <w:lang w:val="en-US"/>
        </w:rPr>
        <w:t xml:space="preserve"> The hotel's seafood menu features only fish that has been given the green light by the Marine Stewardship Council and other similar organizations.</w:t>
      </w:r>
    </w:p>
    <w:p w14:paraId="55B77146" w14:textId="77777777" w:rsidR="00DB7D80" w:rsidRPr="00DB7D80" w:rsidRDefault="00DB7D80" w:rsidP="00DB7D80">
      <w:pPr>
        <w:numPr>
          <w:ilvl w:val="0"/>
          <w:numId w:val="1"/>
        </w:numPr>
        <w:rPr>
          <w:lang w:val="en-US"/>
        </w:rPr>
      </w:pPr>
      <w:r w:rsidRPr="00DB7D80">
        <w:rPr>
          <w:b/>
          <w:bCs/>
          <w:lang w:val="en-US"/>
        </w:rPr>
        <w:t>Sourcing local and organic ingredients:</w:t>
      </w:r>
      <w:r w:rsidRPr="00DB7D80">
        <w:rPr>
          <w:lang w:val="en-US"/>
        </w:rPr>
        <w:t xml:space="preserve"> The hotel supports regional agriculture and manufacturing, which both lessens its environmental impact and boosts the local economy.</w:t>
      </w:r>
    </w:p>
    <w:p w14:paraId="79816F21" w14:textId="77777777" w:rsidR="00DB7D80" w:rsidRPr="00DB7D80" w:rsidRDefault="00DB7D80" w:rsidP="00DB7D80">
      <w:pPr>
        <w:numPr>
          <w:ilvl w:val="0"/>
          <w:numId w:val="1"/>
        </w:numPr>
        <w:rPr>
          <w:lang w:val="en-US"/>
        </w:rPr>
      </w:pPr>
      <w:r w:rsidRPr="00DB7D80">
        <w:rPr>
          <w:b/>
          <w:bCs/>
          <w:lang w:val="en-US"/>
        </w:rPr>
        <w:t>Reducing food waste:</w:t>
      </w:r>
      <w:r w:rsidRPr="00DB7D80">
        <w:rPr>
          <w:lang w:val="en-US"/>
        </w:rPr>
        <w:t xml:space="preserve"> Composting, donating surplus food to local organizations, and feeding animal leftovers are all part of the hotel's new effort to cut down on food waste.</w:t>
      </w:r>
    </w:p>
    <w:p w14:paraId="759149FC" w14:textId="77777777" w:rsidR="00DB7D80" w:rsidRPr="00DB7D80" w:rsidRDefault="00DB7D80" w:rsidP="00DB7D80">
      <w:pPr>
        <w:rPr>
          <w:lang w:val="en-US"/>
        </w:rPr>
      </w:pPr>
      <w:r w:rsidRPr="00DB7D80">
        <w:rPr>
          <w:lang w:val="en-US"/>
        </w:rPr>
        <w:t>The hotel has reaped financial benefits from using eco-friendly culinary methods, as well as praise from critics and the gratitude of its patrons. Hotels are placing a greater emphasis on sustainable dining options to meet the growing demand of environmentally conscious guests. Despite certain disadvantages, such as the price and the fact that many people are uninformed of sustainable cooking techniques, a brighter future for the restaurant business may be conceivable. Utilizing local and organic products, decreasing food waste, and employing safe seafood procedures are all great ways for hotels and restaurants to help the environment and improve their reputations. As the hospitality industry continues to place a premium on environmental responsibility, sustainable dining alternatives will become mainstream in eco-friendly hotels.</w:t>
      </w:r>
    </w:p>
    <w:p w14:paraId="61D03245" w14:textId="77777777" w:rsidR="00DB7D80" w:rsidRPr="00DB7D80" w:rsidRDefault="00DB7D80" w:rsidP="00DB7D80">
      <w:pPr>
        <w:rPr>
          <w:b/>
          <w:lang w:val="en-US"/>
        </w:rPr>
      </w:pPr>
      <w:bookmarkStart w:id="31" w:name="_Toc132915274"/>
      <w:r w:rsidRPr="00DB7D80">
        <w:rPr>
          <w:b/>
          <w:lang w:val="en-US"/>
        </w:rPr>
        <w:t>Section 8: Sustainable Energy Practices – Essay</w:t>
      </w:r>
      <w:bookmarkEnd w:id="31"/>
    </w:p>
    <w:p w14:paraId="0B25664C" w14:textId="77777777" w:rsidR="00DB7D80" w:rsidRPr="00DB7D80" w:rsidRDefault="00DB7D80" w:rsidP="00DB7D80">
      <w:pPr>
        <w:rPr>
          <w:lang w:val="en-US"/>
        </w:rPr>
      </w:pPr>
      <w:r w:rsidRPr="00DB7D80">
        <w:rPr>
          <w:lang w:val="en-US"/>
        </w:rPr>
        <w:t>The hotel sector has a comparatively high energy footprint. Energy is used extensively for things like lighting, HVAC, kitchen appliances, and cleaning (Nocera et al., 2019, p. 639). The energy used and the carbon dioxide released by the sector are two major contributors to the industry's negative environmental effect. The hotel business is thus putting more focus on energy efficiency. Sustainable energy practices are discussed in this article, along with their advantages, disadvantages, and methods of application as they pertain to fostering sustainability in the hotel business.</w:t>
      </w:r>
    </w:p>
    <w:p w14:paraId="34D2344C" w14:textId="77777777" w:rsidR="00DB7D80" w:rsidRPr="00DB7D80" w:rsidRDefault="00DB7D80" w:rsidP="00DB7D80">
      <w:pPr>
        <w:rPr>
          <w:b/>
          <w:lang w:val="en-US"/>
        </w:rPr>
      </w:pPr>
      <w:bookmarkStart w:id="32" w:name="_Toc132915275"/>
      <w:r w:rsidRPr="00DB7D80">
        <w:rPr>
          <w:b/>
          <w:lang w:val="en-US"/>
        </w:rPr>
        <w:t>Benefits of Sustainable Energy Practices</w:t>
      </w:r>
      <w:bookmarkEnd w:id="32"/>
    </w:p>
    <w:p w14:paraId="7F2D1468" w14:textId="77777777" w:rsidR="00DB7D80" w:rsidRPr="00DB7D80" w:rsidRDefault="00DB7D80" w:rsidP="00DB7D80">
      <w:pPr>
        <w:rPr>
          <w:lang w:val="en-US"/>
        </w:rPr>
      </w:pPr>
      <w:r w:rsidRPr="00DB7D80">
        <w:rPr>
          <w:lang w:val="en-US"/>
        </w:rPr>
        <w:t>There are several ways in which eco-friendly energy techniques might help the hospitality sector. They kicked things off by cutting emissions of greenhouse gases, which slows down global warming. Businesses in the hotel industry may lessen their environmental impact and cut down on their use of fossil fuels by switching to renewable energy. Energy-saving solutions, such as LED lighting and sophisticated building systems, may further save expenses and carbon emissions.</w:t>
      </w:r>
    </w:p>
    <w:p w14:paraId="7F74E0F3" w14:textId="77777777" w:rsidR="00DB7D80" w:rsidRPr="00DB7D80" w:rsidRDefault="00DB7D80" w:rsidP="00DB7D80">
      <w:pPr>
        <w:rPr>
          <w:lang w:val="en-US"/>
        </w:rPr>
      </w:pPr>
      <w:r w:rsidRPr="00DB7D80">
        <w:rPr>
          <w:lang w:val="en-US"/>
        </w:rPr>
        <w:t>Second, hotels that implement sustainable energy practices often see an increase in their bottom line. By cutting down on energy use, companies may save money that can be used toward further environmental protection efforts. Businesses that include sustainable practices are more likely to attract environmentally aware customers and gain a competitive edge as sustainability becomes an increasingly important component in how people make choices.</w:t>
      </w:r>
    </w:p>
    <w:p w14:paraId="41E6BE31" w14:textId="77777777" w:rsidR="00DB7D80" w:rsidRPr="00DB7D80" w:rsidRDefault="00DB7D80" w:rsidP="00DB7D80">
      <w:pPr>
        <w:rPr>
          <w:b/>
          <w:lang w:val="en-US"/>
        </w:rPr>
      </w:pPr>
      <w:bookmarkStart w:id="33" w:name="_Toc132915276"/>
      <w:r w:rsidRPr="00DB7D80">
        <w:rPr>
          <w:b/>
          <w:lang w:val="en-US"/>
        </w:rPr>
        <w:lastRenderedPageBreak/>
        <w:t>Challenges of Sustainable Energy Practices</w:t>
      </w:r>
      <w:bookmarkEnd w:id="33"/>
    </w:p>
    <w:p w14:paraId="4C1B37A4" w14:textId="77777777" w:rsidR="00DB7D80" w:rsidRPr="00DB7D80" w:rsidRDefault="00DB7D80" w:rsidP="00DB7D80">
      <w:pPr>
        <w:rPr>
          <w:lang w:val="en-US"/>
        </w:rPr>
      </w:pPr>
      <w:r w:rsidRPr="00DB7D80">
        <w:rPr>
          <w:lang w:val="en-US"/>
        </w:rPr>
        <w:t>Although doing so would have positive effects, it is difficult for hotels to adopt sustainable energy practices. The preliminary investment into green energy sources and energy efficient technology might be high. This may reduce the likelihood of investment in energy-efficient technology by firms, especially smaller and medium-sized ones. Additionally, the cost of integrating new technology may rise if staff training is required. It takes a lot of preparation and organization to put into effect methods that save energy. Selecting the right tools and energy sources follows after calculating the business's energy needs and pinpointing areas for improvement. Furthermore, it is often challenging, knowledge-intensive, and time-consuming to integrate disparate technologies and systems.</w:t>
      </w:r>
    </w:p>
    <w:p w14:paraId="4B326040" w14:textId="77777777" w:rsidR="00DB7D80" w:rsidRPr="00DB7D80" w:rsidRDefault="00DB7D80" w:rsidP="00DB7D80">
      <w:pPr>
        <w:rPr>
          <w:b/>
          <w:lang w:val="en-US"/>
        </w:rPr>
      </w:pPr>
      <w:bookmarkStart w:id="34" w:name="_Toc132915277"/>
      <w:r w:rsidRPr="00DB7D80">
        <w:rPr>
          <w:b/>
          <w:lang w:val="en-US"/>
        </w:rPr>
        <w:t>Implementation Strategies</w:t>
      </w:r>
      <w:bookmarkEnd w:id="34"/>
    </w:p>
    <w:p w14:paraId="66A350A3" w14:textId="77777777" w:rsidR="00DB7D80" w:rsidRPr="00DB7D80" w:rsidRDefault="00DB7D80" w:rsidP="00DB7D80">
      <w:pPr>
        <w:rPr>
          <w:lang w:val="en-US"/>
        </w:rPr>
      </w:pPr>
      <w:r w:rsidRPr="00DB7D80">
        <w:rPr>
          <w:lang w:val="en-US"/>
        </w:rPr>
        <w:t>To avoid these problems, the hotel industry should use renewable energy techniques. To begin, organizations might undertake energy audits to discover cost-cutting opportunities and establish an energy management plan. This involves shutting off electronics when they are not in use and making sure heating and cooling systems are operating as effectively as possible, among other energy conservation techniques. Second, companies may invest in renewable energy sources like solar panels and wind turbines to produce their own power. This may provide the company with sustainable energy while lowering energy bills and carbon emissions. Sustainable energy practices may be expensive to adopt, but companies can reduce these costs by applying for and receiving government subsidies and tax refunds that are part of energy-saving programs and initiatives. Third, organizations may enhance supply chain sustainability by working with retailers and other partners. Therefore, it is important to choose sustainable resources and build connections that can help spread sustainable methods. In addition, companies may collaborate with their clientele to educate and inspire environmentally conscious behavior.</w:t>
      </w:r>
    </w:p>
    <w:p w14:paraId="225971CE" w14:textId="77777777" w:rsidR="00DB7D80" w:rsidRPr="00DB7D80" w:rsidRDefault="00DB7D80" w:rsidP="00DB7D80">
      <w:pPr>
        <w:rPr>
          <w:lang w:val="en-US"/>
        </w:rPr>
      </w:pPr>
      <w:r w:rsidRPr="00DB7D80">
        <w:rPr>
          <w:lang w:val="en-US"/>
        </w:rPr>
        <w:t>The hotel business may greatly contribute to environmental friendliness by adopting sustainable energy methods. Businesses may improve their bottom lines, do less harm to the environment, and gain a competitive edge if they cut their energy use and carbon emissions. But putting in place renewable energy solutions needs a lot of preparation, organization, and money. Energy audits, investments in renewable energy, and partnerships with customers and suppliers are just a few of the potential solutions to these problems. The hotel business can make an important contribution to the fight for global sustainability by using energy in a sustainable way.</w:t>
      </w:r>
    </w:p>
    <w:p w14:paraId="5C6FB796" w14:textId="77777777" w:rsidR="00DB7D80" w:rsidRPr="00DB7D80" w:rsidRDefault="00DB7D80" w:rsidP="00DB7D80">
      <w:pPr>
        <w:rPr>
          <w:b/>
          <w:lang w:val="en-US"/>
        </w:rPr>
      </w:pPr>
      <w:bookmarkStart w:id="35" w:name="_Toc132915278"/>
      <w:r w:rsidRPr="00DB7D80">
        <w:rPr>
          <w:b/>
          <w:lang w:val="en-US"/>
        </w:rPr>
        <w:t>Conclusion</w:t>
      </w:r>
      <w:bookmarkEnd w:id="35"/>
    </w:p>
    <w:p w14:paraId="44E2E7D5" w14:textId="77777777" w:rsidR="00DB7D80" w:rsidRPr="00DB7D80" w:rsidRDefault="00DB7D80" w:rsidP="00DB7D80">
      <w:pPr>
        <w:rPr>
          <w:lang w:val="en-US"/>
        </w:rPr>
      </w:pPr>
      <w:r w:rsidRPr="00DB7D80">
        <w:rPr>
          <w:lang w:val="en-US"/>
        </w:rPr>
        <w:tab/>
        <w:t>The hotel business has far-reaching effects on both the natural world and human culture. Several programs have been launched to lessen this effect and push sustainability forward. Sustainable methods may be used in the kitchen, the energy sector, waste management, and travel. The hotel business is seeing a rise in demand for eco-friendly activities. They teach people to value and protect their natural surroundings while leaving as little ecological footprint as possible. Numerous benefits, such as better environmental performance, more competition, and a more reputable business image, may arise from adopting eco-friendly practices. Fiscal and economic incentives have also been implemented to encourage sustainability in the hotel business. Grants for alternative energy sources and tax breaks for environmentally conscious firms are two examples of these perks. Sustainable practices may improve the financial line for hospitality companies over time.</w:t>
      </w:r>
    </w:p>
    <w:p w14:paraId="4FE4B743" w14:textId="77777777" w:rsidR="00DB7D80" w:rsidRPr="00DB7D80" w:rsidRDefault="00DB7D80" w:rsidP="00DB7D80">
      <w:pPr>
        <w:rPr>
          <w:lang w:val="en-US"/>
        </w:rPr>
      </w:pPr>
      <w:r w:rsidRPr="00DB7D80">
        <w:rPr>
          <w:lang w:val="en-US"/>
        </w:rPr>
        <w:t xml:space="preserve">The sustainability of the hotel sector depends in large part on resolving regulatory difficulties. Laws and regulations may be put in place to control things like weather, working conditions, health, and safety. Corporations may guarantee their ethical and sustainable practices by following these rules. In </w:t>
      </w:r>
      <w:r w:rsidRPr="00DB7D80">
        <w:rPr>
          <w:lang w:val="en-US"/>
        </w:rPr>
        <w:lastRenderedPageBreak/>
        <w:t>the hospitality sector, nothing is more important than the satisfaction and loyalty of one's visitors. You might get an edge in the market by appealing to eco-conscious tourists by adopting sustainable practices. The reputation of a hotel's brand is also very important to its long-term viability. Businesses may improve their brand's image, attract customers who care about the environment, and set themselves apart from rivals by adopting sustainable practices and letting the public know about it. The hotel staff must be educated in sustainable practices before they can be put into action. Businesses may ensure the consistent application and maintenance of sustainable practices by teaching and training their staff on the significance of sustainability. The hotel industry has a responsibility to reduce its contribution to the ecological footprint of farming and dining. By implementing safe food practices, businesses may reduce their impact on the environment and aid in fortifying the food chain. The hotel industry's long-term health depends critically on its capacity to improve its energy efficiency. By switching to renewable power and other eco-friendly methods, businesses may reduce their carbon footprint and save money.</w:t>
      </w:r>
    </w:p>
    <w:p w14:paraId="145759DD" w14:textId="77777777" w:rsidR="00DB7D80" w:rsidRPr="00DB7D80" w:rsidRDefault="00DB7D80" w:rsidP="00DB7D80">
      <w:pPr>
        <w:rPr>
          <w:lang w:val="en-US"/>
        </w:rPr>
      </w:pPr>
      <w:r w:rsidRPr="00DB7D80">
        <w:rPr>
          <w:lang w:val="en-US"/>
        </w:rPr>
        <w:t>Generally, it is crucial that sustainability be actively pushed in the hotel industry because of the sector's far-reaching impacts on the natural environment and human civilization. A hotel's financial line, appeal to potential guests, and reputation might all benefit from being green. Participation in a variety of projects, such as environmental experiences, fiscal and economic incentives, regulatory affairs, guest experiences, brand image, staff awareness, sustainable food practices, sustainable energy practices, sustainable waste management, and sustainable tourism, can help the hospitality industry promote sustainability and ensure a better future for all.</w:t>
      </w:r>
    </w:p>
    <w:p w14:paraId="761F2290" w14:textId="77777777" w:rsidR="00DB7D80" w:rsidRPr="00DB7D80" w:rsidRDefault="00DB7D80" w:rsidP="00DB7D80">
      <w:pPr>
        <w:rPr>
          <w:lang w:val="en-US"/>
        </w:rPr>
      </w:pPr>
    </w:p>
    <w:p w14:paraId="237DDFC2" w14:textId="77777777" w:rsidR="00DB7D80" w:rsidRPr="00DB7D80" w:rsidRDefault="00DB7D80" w:rsidP="00DB7D80">
      <w:pPr>
        <w:rPr>
          <w:lang w:val="en-US"/>
        </w:rPr>
      </w:pPr>
    </w:p>
    <w:p w14:paraId="2EFDC941" w14:textId="77777777" w:rsidR="00DB7D80" w:rsidRPr="00DB7D80" w:rsidRDefault="00DB7D80" w:rsidP="00DB7D80">
      <w:pPr>
        <w:rPr>
          <w:lang w:val="en-US"/>
        </w:rPr>
      </w:pPr>
    </w:p>
    <w:p w14:paraId="591E89CB" w14:textId="77777777" w:rsidR="00DB7D80" w:rsidRPr="00DB7D80" w:rsidRDefault="00DB7D80" w:rsidP="00DB7D80">
      <w:pPr>
        <w:rPr>
          <w:lang w:val="en-US"/>
        </w:rPr>
      </w:pPr>
    </w:p>
    <w:p w14:paraId="03992005" w14:textId="77777777" w:rsidR="00DB7D80" w:rsidRPr="00DB7D80" w:rsidRDefault="00DB7D80" w:rsidP="00DB7D80">
      <w:pPr>
        <w:rPr>
          <w:b/>
          <w:bCs/>
          <w:lang w:val="en-US"/>
        </w:rPr>
      </w:pPr>
    </w:p>
    <w:p w14:paraId="246E092E" w14:textId="77777777" w:rsidR="00DB7D80" w:rsidRPr="00DB7D80" w:rsidRDefault="00DB7D80" w:rsidP="00DB7D80">
      <w:pPr>
        <w:rPr>
          <w:b/>
          <w:lang w:val="en-US"/>
        </w:rPr>
      </w:pPr>
      <w:bookmarkStart w:id="36" w:name="_Toc132915279"/>
      <w:r w:rsidRPr="00DB7D80">
        <w:rPr>
          <w:b/>
          <w:lang w:val="en-US"/>
        </w:rPr>
        <w:t>Bibliography</w:t>
      </w:r>
      <w:bookmarkEnd w:id="36"/>
    </w:p>
    <w:p w14:paraId="2C62E761" w14:textId="77777777" w:rsidR="00DB7D80" w:rsidRPr="00DB7D80" w:rsidRDefault="00DB7D80" w:rsidP="00DB7D80">
      <w:pPr>
        <w:rPr>
          <w:lang w:val="en-US"/>
        </w:rPr>
      </w:pPr>
      <w:r w:rsidRPr="00DB7D80">
        <w:rPr>
          <w:lang w:val="en-US"/>
        </w:rPr>
        <w:t>Abdou, A.H., Hassan, T.H. and El Dief, M.M. (2020). A Description of Green Hotel Practices and Their Role in Achieving Sustainable Development. Sustainability, [online] 12(22), p.9624. doi:https://doi.org/10.3390/su12229624.</w:t>
      </w:r>
    </w:p>
    <w:p w14:paraId="69533A85" w14:textId="77777777" w:rsidR="00DB7D80" w:rsidRPr="00DB7D80" w:rsidRDefault="00DB7D80" w:rsidP="00DB7D80">
      <w:pPr>
        <w:rPr>
          <w:lang w:val="en-US"/>
        </w:rPr>
      </w:pPr>
      <w:r w:rsidRPr="00DB7D80">
        <w:rPr>
          <w:lang w:val="en-US"/>
        </w:rPr>
        <w:t>Amaral, R.E.C., Brito, J., Buckman, M., Drake, E., Ilatova, E., Rice, P., Sabbagh, C., Voronkin, S. and Abraham, Y.S. (2020). Waste Management and Operational Energy for Sustainable Buildings: A Review. Sustainability, 12(13), p.5337. doi:https://doi.org/10.3390/su12135337.</w:t>
      </w:r>
    </w:p>
    <w:p w14:paraId="38F8E8B1" w14:textId="77777777" w:rsidR="00DB7D80" w:rsidRPr="00DB7D80" w:rsidRDefault="00DB7D80" w:rsidP="00DB7D80">
      <w:pPr>
        <w:rPr>
          <w:lang w:val="en-US"/>
        </w:rPr>
      </w:pPr>
      <w:proofErr w:type="spellStart"/>
      <w:r w:rsidRPr="00DB7D80">
        <w:rPr>
          <w:lang w:val="en-US"/>
        </w:rPr>
        <w:t>Batat</w:t>
      </w:r>
      <w:proofErr w:type="spellEnd"/>
      <w:r w:rsidRPr="00DB7D80">
        <w:rPr>
          <w:lang w:val="en-US"/>
        </w:rPr>
        <w:t>, W. (2020). Pillars of sustainable food experiences in the luxury gastronomy sector: A qualitative exploration of Michelin-starred chefs’ motivations. Journal of Retailing and Consumer Services, 57, p.102255. doi:https://doi.org/10.1016/j.jretconser.2020.102255.</w:t>
      </w:r>
    </w:p>
    <w:p w14:paraId="4003A91D" w14:textId="77777777" w:rsidR="00DB7D80" w:rsidRPr="00DB7D80" w:rsidRDefault="00DB7D80" w:rsidP="00DB7D80">
      <w:pPr>
        <w:rPr>
          <w:lang w:val="en-US"/>
        </w:rPr>
      </w:pPr>
      <w:r w:rsidRPr="00DB7D80">
        <w:rPr>
          <w:lang w:val="en-US"/>
        </w:rPr>
        <w:t>Belussi, L., Barozzi, B., Bellazzi, A., Danza, L., Devitofrancesco, A., Fanciulli, C., Ghellere, M., Guazzi, G., Meroni, I., Salamone, F., Scamoni, F. and Scrosati, C. (2019). A review of performance of zero energy buildings and energy efficiency solutions. Journal of Building Engineering, 25, p.100772. doi:https://doi.org/10.1016/j.jobe.2019.100772.</w:t>
      </w:r>
    </w:p>
    <w:p w14:paraId="677B9D11" w14:textId="77777777" w:rsidR="00DB7D80" w:rsidRPr="00DB7D80" w:rsidRDefault="00DB7D80" w:rsidP="00DB7D80">
      <w:pPr>
        <w:rPr>
          <w:lang w:val="en-US"/>
        </w:rPr>
      </w:pPr>
      <w:r w:rsidRPr="00DB7D80">
        <w:rPr>
          <w:lang w:val="en-US"/>
        </w:rPr>
        <w:lastRenderedPageBreak/>
        <w:t>Chistyakova, G., Rolgayzer, A., Bondareva, E. and Schlee, I. (2019). International Practice of Environmental Challenges Regulation. E3S Web of Conferences, [online] 105, p.02024. doi:https://doi.org/10.1051/e3sconf/201910502024.</w:t>
      </w:r>
    </w:p>
    <w:p w14:paraId="0C4585B9" w14:textId="77777777" w:rsidR="00DB7D80" w:rsidRPr="00DB7D80" w:rsidRDefault="00DB7D80" w:rsidP="00DB7D80">
      <w:pPr>
        <w:rPr>
          <w:lang w:val="en-US"/>
        </w:rPr>
      </w:pPr>
      <w:r w:rsidRPr="00DB7D80">
        <w:rPr>
          <w:lang w:val="en-US"/>
        </w:rPr>
        <w:t>De Mendonca, T.R. and Zhou, Y. (2019). Environmental Performance, Customer Satisfaction, and Profitability: A Study among Large U.S. Companies. Sustainability, 11(19), p.5418. doi:https://doi.org/10.3390/su11195418.</w:t>
      </w:r>
    </w:p>
    <w:p w14:paraId="6227B6F0" w14:textId="77777777" w:rsidR="00DB7D80" w:rsidRPr="00DB7D80" w:rsidRDefault="00DB7D80" w:rsidP="00DB7D80">
      <w:pPr>
        <w:rPr>
          <w:lang w:val="en-US"/>
        </w:rPr>
      </w:pPr>
      <w:r w:rsidRPr="00DB7D80">
        <w:rPr>
          <w:lang w:val="en-US"/>
        </w:rPr>
        <w:t>Dube, K. and Nhamo, G., 2021. Sustainable development goals localisation in the tourism sector: Lessons from Grootbos private nature reserve, South Africa. GeoJournal, 86, pp.2191-2208.</w:t>
      </w:r>
    </w:p>
    <w:p w14:paraId="28A1FFE3" w14:textId="77777777" w:rsidR="00DB7D80" w:rsidRPr="00DB7D80" w:rsidRDefault="00DB7D80" w:rsidP="00DB7D80">
      <w:pPr>
        <w:rPr>
          <w:lang w:val="en-US"/>
        </w:rPr>
      </w:pPr>
      <w:r w:rsidRPr="00DB7D80">
        <w:rPr>
          <w:lang w:val="en-US"/>
        </w:rPr>
        <w:t>Forés (2019). Beyond Gathering the ‘Low-Hanging Fruit’ of Green Technology for Improved Environmental Performance: an Empirical Examination of the Moderating Effects of Proactive Environmental Management and Business Strategies. Sustainability, 11(22), p.6299. doi:https://doi.org/10.3390/su11226299.</w:t>
      </w:r>
    </w:p>
    <w:p w14:paraId="69E2741D" w14:textId="77777777" w:rsidR="00DB7D80" w:rsidRPr="00DB7D80" w:rsidRDefault="00DB7D80" w:rsidP="00DB7D80">
      <w:pPr>
        <w:rPr>
          <w:lang w:val="en-US"/>
        </w:rPr>
      </w:pPr>
      <w:r w:rsidRPr="00DB7D80">
        <w:rPr>
          <w:lang w:val="en-US"/>
        </w:rPr>
        <w:t>Journeault, M., Perron, A. and Vallières, L. (2021). The collaborative roles of stakeholders in supporting the adoption of sustainability in SMEs. Journal of Environmental Management, 287, p.112349. doi:https://doi.org/10.1016/j.jenvman.2021.112349.</w:t>
      </w:r>
    </w:p>
    <w:p w14:paraId="2F8D75C5" w14:textId="77777777" w:rsidR="00DB7D80" w:rsidRPr="00DB7D80" w:rsidRDefault="00DB7D80" w:rsidP="00DB7D80">
      <w:pPr>
        <w:rPr>
          <w:lang w:val="en-US"/>
        </w:rPr>
      </w:pPr>
      <w:r w:rsidRPr="00DB7D80">
        <w:rPr>
          <w:lang w:val="en-US"/>
        </w:rPr>
        <w:t>Julião, J., Gaspar, M., Tjahjono, B. and Rocha, S. (2018). Exploring Circular Economy in the Hospitality Industry. Innovation, Engineering and Entrepreneurship, pp.953–960. doi:https://doi.org/10.1007/978-3-319-91334-6_131.</w:t>
      </w:r>
    </w:p>
    <w:p w14:paraId="60EBDC5C" w14:textId="77777777" w:rsidR="00DB7D80" w:rsidRPr="00DB7D80" w:rsidRDefault="00DB7D80" w:rsidP="00DB7D80">
      <w:pPr>
        <w:rPr>
          <w:lang w:val="en-US"/>
        </w:rPr>
      </w:pPr>
      <w:r w:rsidRPr="00DB7D80">
        <w:rPr>
          <w:lang w:val="en-US"/>
        </w:rPr>
        <w:t>Kandampully, J., Zhang, T.C. and Jaakkola, E., 2018. Customer experience management in hospitality: A literature synthesis, new understanding and research agenda. International Journal of Contemporary Hospitality Management, 30(1), pp.21-56.</w:t>
      </w:r>
    </w:p>
    <w:p w14:paraId="53718E70" w14:textId="77777777" w:rsidR="00DB7D80" w:rsidRPr="00DB7D80" w:rsidRDefault="00DB7D80" w:rsidP="00DB7D80">
      <w:pPr>
        <w:rPr>
          <w:lang w:val="en-US"/>
        </w:rPr>
      </w:pPr>
      <w:r w:rsidRPr="00DB7D80">
        <w:rPr>
          <w:lang w:val="en-US"/>
        </w:rPr>
        <w:t>Kangas, H.-L., Lazarevic, D. and Kivimaa, P. (2018). Technical skills, disinterest and non-functional regulation: Barriers to building energy efficiency in Finland viewed by energy service companies. Energy Policy, 114, pp.63–76. doi:https://doi.org/10.1016/j.enpol.2017.11.060.</w:t>
      </w:r>
    </w:p>
    <w:p w14:paraId="4672306F" w14:textId="77777777" w:rsidR="00DB7D80" w:rsidRPr="00DB7D80" w:rsidRDefault="00DB7D80" w:rsidP="00DB7D80">
      <w:pPr>
        <w:rPr>
          <w:lang w:val="en-US"/>
        </w:rPr>
      </w:pPr>
      <w:r w:rsidRPr="00DB7D80">
        <w:rPr>
          <w:lang w:val="en-US"/>
        </w:rPr>
        <w:t>Kasavan, S., Siron, R., Yusoff, S. and Fakri, M.F.R. (2022). Drivers of food waste generation and best practice towards sustainable food waste management in the hotel sector: a systematic review. Environmental Science and Pollution Research. doi:https://doi.org/10.1007/s11356-022-19984-4.</w:t>
      </w:r>
    </w:p>
    <w:p w14:paraId="25B8F2AF" w14:textId="77777777" w:rsidR="00DB7D80" w:rsidRPr="00DB7D80" w:rsidRDefault="00DB7D80" w:rsidP="00DB7D80">
      <w:pPr>
        <w:rPr>
          <w:lang w:val="en-US"/>
        </w:rPr>
      </w:pPr>
      <w:r w:rsidRPr="00DB7D80">
        <w:rPr>
          <w:lang w:val="en-US"/>
        </w:rPr>
        <w:t>Khatter, A., White, L., Pyke, J. and McGrath, M., 2021. Barriers and drivers of environmental sustainability: Australian hotels. International Journal of Contemporary Hospitality Management, 33(5), pp.1830-1849.</w:t>
      </w:r>
    </w:p>
    <w:p w14:paraId="4342EDAE" w14:textId="77777777" w:rsidR="00DB7D80" w:rsidRPr="00DB7D80" w:rsidRDefault="00DB7D80" w:rsidP="00DB7D80">
      <w:pPr>
        <w:rPr>
          <w:lang w:val="en-US"/>
        </w:rPr>
      </w:pPr>
      <w:r w:rsidRPr="00DB7D80">
        <w:rPr>
          <w:lang w:val="en-US"/>
        </w:rPr>
        <w:t>Lamm, D.K., 2021. An Exploration of Environmental Practices in the Hospitality Industry. Evidence from Hotels in Addis Ababa, Ethiopia. Journal of Environmental Management and Tourism (JEMT), 12(02 (50)), pp.357-370.</w:t>
      </w:r>
    </w:p>
    <w:p w14:paraId="79A4F856" w14:textId="77777777" w:rsidR="00DB7D80" w:rsidRPr="00DB7D80" w:rsidRDefault="00DB7D80" w:rsidP="00DB7D80">
      <w:pPr>
        <w:rPr>
          <w:lang w:val="en-US"/>
        </w:rPr>
      </w:pPr>
      <w:r w:rsidRPr="00DB7D80">
        <w:rPr>
          <w:lang w:val="en-US"/>
        </w:rPr>
        <w:t>Moneva, J.M., Bonilla-Priego, M.J. and Ortas, E. (2019). Corporate social responsibility and organisational performance in the tourism sector. Journal of Sustainable Tourism, 28(6), pp.853–872. doi:https://doi.org/10.1080/09669582.2019.1707838.</w:t>
      </w:r>
    </w:p>
    <w:p w14:paraId="48D7EA10" w14:textId="77777777" w:rsidR="00DB7D80" w:rsidRPr="00DB7D80" w:rsidRDefault="00DB7D80" w:rsidP="00DB7D80">
      <w:pPr>
        <w:rPr>
          <w:lang w:val="en-US"/>
        </w:rPr>
      </w:pPr>
      <w:r w:rsidRPr="00DB7D80">
        <w:rPr>
          <w:lang w:val="en-US"/>
        </w:rPr>
        <w:t xml:space="preserve">Nain, A., 2018. A study on major challenges faced by hotel industry globally. International Journal of Creative Research Thoughts, 6(1), pp.561-571. </w:t>
      </w:r>
      <w:hyperlink r:id="rId5" w:history="1">
        <w:r w:rsidRPr="00DB7D80">
          <w:rPr>
            <w:rStyle w:val="Hyperlink"/>
            <w:lang w:val="en-US"/>
          </w:rPr>
          <w:t>https://www.researchgate.net/profile/Akshay-Nain/publication/327282314_A_Study_on_Major_Challenges_Faced_by_Hotel_Industry_Globally/links/5b8667eea6fdcc5f8b6ed100/A-Study-on-Major-Challenges-Faced-by-Hotel-Industry-Globally.pdf</w:t>
        </w:r>
      </w:hyperlink>
    </w:p>
    <w:p w14:paraId="1E3B342B" w14:textId="77777777" w:rsidR="00DB7D80" w:rsidRPr="00DB7D80" w:rsidRDefault="00DB7D80" w:rsidP="00DB7D80">
      <w:pPr>
        <w:rPr>
          <w:lang w:val="en-US"/>
        </w:rPr>
      </w:pPr>
      <w:r w:rsidRPr="00DB7D80">
        <w:rPr>
          <w:lang w:val="en-US"/>
        </w:rPr>
        <w:lastRenderedPageBreak/>
        <w:t>Nocera, F., Giuffrida, S., Trovato, M.R. and Gagliano, A. (2019). Energy and New Economic Approach for Nearly Zero Energy Hotels. Entropy, 21(7), p.639. doi:https://doi.org/10.3390/e21070639.</w:t>
      </w:r>
    </w:p>
    <w:p w14:paraId="604D0C9E" w14:textId="77777777" w:rsidR="00DB7D80" w:rsidRPr="00DB7D80" w:rsidRDefault="00DB7D80" w:rsidP="00DB7D80">
      <w:pPr>
        <w:rPr>
          <w:lang w:val="en-US"/>
        </w:rPr>
      </w:pPr>
      <w:r w:rsidRPr="00DB7D80">
        <w:rPr>
          <w:lang w:val="en-US"/>
        </w:rPr>
        <w:t>Olorunsola, V.O., Saydam, M.B., Arasli, H. and Sulu, D., 2022. Guest service experience in eco-centric hotels: a content analysis. International Hospitality Review, (ahead-of-print).</w:t>
      </w:r>
    </w:p>
    <w:p w14:paraId="06E9EFAE" w14:textId="77777777" w:rsidR="00DB7D80" w:rsidRPr="00DB7D80" w:rsidRDefault="00DB7D80" w:rsidP="00DB7D80">
      <w:pPr>
        <w:rPr>
          <w:lang w:val="en-US"/>
        </w:rPr>
      </w:pPr>
      <w:r w:rsidRPr="00DB7D80">
        <w:rPr>
          <w:lang w:val="en-US"/>
        </w:rPr>
        <w:t>Pham, N.T., Vo Thanh, T., Tučková, Z. and Thuy, V.T.N. (2020). The role of green human resource management in driving hotel’s environmental performance: Interaction and mediation analysis. International Journal of Hospitality Management, 88, p.102392. doi:https://doi.org/10.1016/j.ijhm.2019.102392.</w:t>
      </w:r>
    </w:p>
    <w:p w14:paraId="579C975D" w14:textId="77777777" w:rsidR="00DB7D80" w:rsidRPr="00DB7D80" w:rsidRDefault="00DB7D80" w:rsidP="00DB7D80">
      <w:pPr>
        <w:rPr>
          <w:lang w:val="en-US"/>
        </w:rPr>
      </w:pPr>
      <w:r w:rsidRPr="00DB7D80">
        <w:rPr>
          <w:lang w:val="en-US"/>
        </w:rPr>
        <w:t>Rana, A., Sadiq, R., Alam, M.S., Karunathilake, H. and Hewage, K. (2021). Evaluation of financial incentives for green buildings in Canadian landscape. Renewable and Sustainable Energy Reviews, 135, p.110199. doi:https://doi.org/10.1016/j.rser.2020.110199.</w:t>
      </w:r>
    </w:p>
    <w:p w14:paraId="2D67AA9F" w14:textId="77777777" w:rsidR="00DB7D80" w:rsidRPr="00DB7D80" w:rsidRDefault="00DB7D80" w:rsidP="00DB7D80">
      <w:pPr>
        <w:rPr>
          <w:lang w:val="en-US"/>
        </w:rPr>
      </w:pPr>
      <w:r w:rsidRPr="00DB7D80">
        <w:rPr>
          <w:lang w:val="en-US"/>
        </w:rPr>
        <w:t>Rico, A., Olcina, J., Baños, C., Garcia, X. and Sauri, D., 2020. Declining water consumption in the hotel industry of mass tourism resorts: Contrasting evidence for Benidorm, Spain. Current Issues in Tourism, 23(6), pp.770-783.</w:t>
      </w:r>
    </w:p>
    <w:p w14:paraId="7D095573" w14:textId="77777777" w:rsidR="00DB7D80" w:rsidRPr="00DB7D80" w:rsidRDefault="00DB7D80" w:rsidP="00DB7D80">
      <w:pPr>
        <w:rPr>
          <w:lang w:val="en-US"/>
        </w:rPr>
      </w:pPr>
      <w:r w:rsidRPr="00DB7D80">
        <w:rPr>
          <w:lang w:val="en-US"/>
        </w:rPr>
        <w:t xml:space="preserve">Saarinen, J. (2019). Communities and sustainable tourism development: community impacts and local benefit creation in tourism. A Research Agenda for Sustainable Tourism, [online] pp.206–222. Available at: </w:t>
      </w:r>
      <w:hyperlink r:id="rId6" w:history="1">
        <w:r w:rsidRPr="00DB7D80">
          <w:rPr>
            <w:rStyle w:val="Hyperlink"/>
            <w:lang w:val="en-US"/>
          </w:rPr>
          <w:t>https://www.elgaronline.com/abstract/edcoll/9781788117098/9781788117098.00020.xml</w:t>
        </w:r>
      </w:hyperlink>
      <w:r w:rsidRPr="00DB7D80">
        <w:rPr>
          <w:lang w:val="en-US"/>
        </w:rPr>
        <w:t>.</w:t>
      </w:r>
    </w:p>
    <w:p w14:paraId="6A2005C0" w14:textId="77777777" w:rsidR="00DB7D80" w:rsidRPr="00DB7D80" w:rsidRDefault="00DB7D80" w:rsidP="00DB7D80">
      <w:pPr>
        <w:rPr>
          <w:lang w:val="en-US"/>
        </w:rPr>
      </w:pPr>
      <w:r w:rsidRPr="00DB7D80">
        <w:rPr>
          <w:lang w:val="en-US"/>
        </w:rPr>
        <w:t>Shad, M.K., Lai, F.-W., Fatt, C.L., Klemeš, J.J. and Bokhari, A. (2019). Integrating sustainability reporting into enterprise risk management and its relationship with business performance: A conceptual framework. Journal of Cleaner Production, 208(1), pp.415–425. doi:https://doi.org/10.1016/j.jclepro.2018.10.120.</w:t>
      </w:r>
    </w:p>
    <w:p w14:paraId="69898305" w14:textId="77777777" w:rsidR="00DB7D80" w:rsidRPr="00DB7D80" w:rsidRDefault="00DB7D80" w:rsidP="00DB7D80">
      <w:pPr>
        <w:rPr>
          <w:lang w:val="en-US"/>
        </w:rPr>
      </w:pPr>
      <w:r w:rsidRPr="00DB7D80">
        <w:rPr>
          <w:lang w:val="en-US"/>
        </w:rPr>
        <w:t>Singjai, K., Winata, L. and Kummer, Tyge-F. (2018). Green initiatives and their competitive advantage for the hotel industry in developing countries. International Journal of Hospitality Management, 75, pp.131–143. doi:https://doi.org/10.1016/j.ijhm.2018.03.007.</w:t>
      </w:r>
    </w:p>
    <w:p w14:paraId="5B7442B6" w14:textId="77777777" w:rsidR="00DB7D80" w:rsidRPr="00DB7D80" w:rsidRDefault="00DB7D80" w:rsidP="00DB7D80">
      <w:pPr>
        <w:rPr>
          <w:lang w:val="en-US"/>
        </w:rPr>
      </w:pPr>
      <w:r w:rsidRPr="00DB7D80">
        <w:rPr>
          <w:lang w:val="en-US"/>
        </w:rPr>
        <w:t xml:space="preserve">Ślusarczyk, B. (2018). Tax incentives as a main factor to attract foreign direct investments in Poland. Revista»Administratie </w:t>
      </w:r>
      <w:proofErr w:type="spellStart"/>
      <w:r w:rsidRPr="00DB7D80">
        <w:rPr>
          <w:lang w:val="en-US"/>
        </w:rPr>
        <w:t>si</w:t>
      </w:r>
      <w:proofErr w:type="spellEnd"/>
      <w:r w:rsidRPr="00DB7D80">
        <w:rPr>
          <w:lang w:val="en-US"/>
        </w:rPr>
        <w:t xml:space="preserve"> Management Public«(RAMP), [online] (30), pp.67–81. Available at: </w:t>
      </w:r>
      <w:hyperlink r:id="rId7" w:history="1">
        <w:r w:rsidRPr="00DB7D80">
          <w:rPr>
            <w:rStyle w:val="Hyperlink"/>
            <w:lang w:val="en-US"/>
          </w:rPr>
          <w:t>https://www.ceeol.com/search/article-detail?id=728419</w:t>
        </w:r>
      </w:hyperlink>
      <w:r w:rsidRPr="00DB7D80">
        <w:rPr>
          <w:lang w:val="en-US"/>
        </w:rPr>
        <w:t>.</w:t>
      </w:r>
    </w:p>
    <w:p w14:paraId="16302F8A" w14:textId="77777777" w:rsidR="00DB7D80" w:rsidRPr="00DB7D80" w:rsidRDefault="00DB7D80" w:rsidP="00DB7D80">
      <w:pPr>
        <w:rPr>
          <w:lang w:val="en-US"/>
        </w:rPr>
      </w:pPr>
      <w:r w:rsidRPr="00DB7D80">
        <w:rPr>
          <w:lang w:val="en-US"/>
        </w:rPr>
        <w:t>Spenceley, A., 2018. Sustainable tourism certification in the African hotel sector. Tourism Review.</w:t>
      </w:r>
    </w:p>
    <w:p w14:paraId="519C786E" w14:textId="77777777" w:rsidR="00DB7D80" w:rsidRPr="00DB7D80" w:rsidRDefault="00DB7D80" w:rsidP="00DB7D80">
      <w:pPr>
        <w:rPr>
          <w:lang w:val="en-US"/>
        </w:rPr>
      </w:pPr>
      <w:r w:rsidRPr="00DB7D80">
        <w:rPr>
          <w:lang w:val="en-US"/>
        </w:rPr>
        <w:t>Taghizadeh-Hesary, F. and Yoshino, N. (2020). Sustainable Solutions for Green Financing and Investment in Renewable Energy Projects. Energies, 13(4), p.788. doi:https://doi.org/10.3390/en13040788.</w:t>
      </w:r>
    </w:p>
    <w:p w14:paraId="7AC4EFBF" w14:textId="77777777" w:rsidR="00DB7D80" w:rsidRPr="00DB7D80" w:rsidRDefault="00DB7D80" w:rsidP="00DB7D80">
      <w:pPr>
        <w:rPr>
          <w:lang w:val="en-US"/>
        </w:rPr>
      </w:pPr>
    </w:p>
    <w:p w14:paraId="659B2411" w14:textId="77777777" w:rsidR="009F1174" w:rsidRDefault="009F1174"/>
    <w:sectPr w:rsidR="009F11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354CF7"/>
    <w:multiLevelType w:val="hybridMultilevel"/>
    <w:tmpl w:val="B8BA63E6"/>
    <w:lvl w:ilvl="0" w:tplc="37BCB920">
      <w:start w:val="1"/>
      <w:numFmt w:val="lowerRoman"/>
      <w:lvlText w:val="%1."/>
      <w:lvlJc w:val="right"/>
      <w:pPr>
        <w:ind w:left="1440" w:hanging="360"/>
      </w:pPr>
      <w:rPr>
        <w:rFonts w:hint="default"/>
      </w:rPr>
    </w:lvl>
    <w:lvl w:ilvl="1" w:tplc="857430A6" w:tentative="1">
      <w:start w:val="1"/>
      <w:numFmt w:val="bullet"/>
      <w:lvlText w:val="o"/>
      <w:lvlJc w:val="left"/>
      <w:pPr>
        <w:ind w:left="2160" w:hanging="360"/>
      </w:pPr>
      <w:rPr>
        <w:rFonts w:ascii="Courier New" w:hAnsi="Courier New" w:cs="Courier New" w:hint="default"/>
      </w:rPr>
    </w:lvl>
    <w:lvl w:ilvl="2" w:tplc="C1FC83FE" w:tentative="1">
      <w:start w:val="1"/>
      <w:numFmt w:val="bullet"/>
      <w:lvlText w:val=""/>
      <w:lvlJc w:val="left"/>
      <w:pPr>
        <w:ind w:left="2880" w:hanging="360"/>
      </w:pPr>
      <w:rPr>
        <w:rFonts w:ascii="Wingdings" w:hAnsi="Wingdings" w:hint="default"/>
      </w:rPr>
    </w:lvl>
    <w:lvl w:ilvl="3" w:tplc="30D47AD8" w:tentative="1">
      <w:start w:val="1"/>
      <w:numFmt w:val="bullet"/>
      <w:lvlText w:val=""/>
      <w:lvlJc w:val="left"/>
      <w:pPr>
        <w:ind w:left="3600" w:hanging="360"/>
      </w:pPr>
      <w:rPr>
        <w:rFonts w:ascii="Symbol" w:hAnsi="Symbol" w:hint="default"/>
      </w:rPr>
    </w:lvl>
    <w:lvl w:ilvl="4" w:tplc="4A74D552" w:tentative="1">
      <w:start w:val="1"/>
      <w:numFmt w:val="bullet"/>
      <w:lvlText w:val="o"/>
      <w:lvlJc w:val="left"/>
      <w:pPr>
        <w:ind w:left="4320" w:hanging="360"/>
      </w:pPr>
      <w:rPr>
        <w:rFonts w:ascii="Courier New" w:hAnsi="Courier New" w:cs="Courier New" w:hint="default"/>
      </w:rPr>
    </w:lvl>
    <w:lvl w:ilvl="5" w:tplc="5AC6F16E" w:tentative="1">
      <w:start w:val="1"/>
      <w:numFmt w:val="bullet"/>
      <w:lvlText w:val=""/>
      <w:lvlJc w:val="left"/>
      <w:pPr>
        <w:ind w:left="5040" w:hanging="360"/>
      </w:pPr>
      <w:rPr>
        <w:rFonts w:ascii="Wingdings" w:hAnsi="Wingdings" w:hint="default"/>
      </w:rPr>
    </w:lvl>
    <w:lvl w:ilvl="6" w:tplc="CF94D724" w:tentative="1">
      <w:start w:val="1"/>
      <w:numFmt w:val="bullet"/>
      <w:lvlText w:val=""/>
      <w:lvlJc w:val="left"/>
      <w:pPr>
        <w:ind w:left="5760" w:hanging="360"/>
      </w:pPr>
      <w:rPr>
        <w:rFonts w:ascii="Symbol" w:hAnsi="Symbol" w:hint="default"/>
      </w:rPr>
    </w:lvl>
    <w:lvl w:ilvl="7" w:tplc="09149F88" w:tentative="1">
      <w:start w:val="1"/>
      <w:numFmt w:val="bullet"/>
      <w:lvlText w:val="o"/>
      <w:lvlJc w:val="left"/>
      <w:pPr>
        <w:ind w:left="6480" w:hanging="360"/>
      </w:pPr>
      <w:rPr>
        <w:rFonts w:ascii="Courier New" w:hAnsi="Courier New" w:cs="Courier New" w:hint="default"/>
      </w:rPr>
    </w:lvl>
    <w:lvl w:ilvl="8" w:tplc="C34CF2CC" w:tentative="1">
      <w:start w:val="1"/>
      <w:numFmt w:val="bullet"/>
      <w:lvlText w:val=""/>
      <w:lvlJc w:val="left"/>
      <w:pPr>
        <w:ind w:left="7200" w:hanging="360"/>
      </w:pPr>
      <w:rPr>
        <w:rFonts w:ascii="Wingdings" w:hAnsi="Wingdings" w:hint="default"/>
      </w:rPr>
    </w:lvl>
  </w:abstractNum>
  <w:num w:numId="1" w16cid:durableId="1882013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D80"/>
    <w:rsid w:val="00094506"/>
    <w:rsid w:val="000C1ED1"/>
    <w:rsid w:val="000F427B"/>
    <w:rsid w:val="001462D3"/>
    <w:rsid w:val="001D43E3"/>
    <w:rsid w:val="00240202"/>
    <w:rsid w:val="002F726D"/>
    <w:rsid w:val="00395138"/>
    <w:rsid w:val="003F5FE4"/>
    <w:rsid w:val="004C400B"/>
    <w:rsid w:val="005062F1"/>
    <w:rsid w:val="005823D9"/>
    <w:rsid w:val="006372F6"/>
    <w:rsid w:val="00666A18"/>
    <w:rsid w:val="00704E1C"/>
    <w:rsid w:val="00710EB5"/>
    <w:rsid w:val="0075579B"/>
    <w:rsid w:val="008744F0"/>
    <w:rsid w:val="0094732E"/>
    <w:rsid w:val="0096133B"/>
    <w:rsid w:val="009F1174"/>
    <w:rsid w:val="00A34D66"/>
    <w:rsid w:val="00AB6587"/>
    <w:rsid w:val="00B238E9"/>
    <w:rsid w:val="00B91877"/>
    <w:rsid w:val="00BE3FDF"/>
    <w:rsid w:val="00C9727B"/>
    <w:rsid w:val="00CC7597"/>
    <w:rsid w:val="00D62D1B"/>
    <w:rsid w:val="00D714C7"/>
    <w:rsid w:val="00DB7D80"/>
    <w:rsid w:val="00E243E7"/>
    <w:rsid w:val="00E44268"/>
    <w:rsid w:val="00E66551"/>
    <w:rsid w:val="00E753ED"/>
    <w:rsid w:val="00EA024C"/>
    <w:rsid w:val="00EA70C3"/>
    <w:rsid w:val="00EB7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02E2D"/>
  <w15:chartTrackingRefBased/>
  <w15:docId w15:val="{B161FE82-4187-40C7-9C6E-2ABDE825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7D80"/>
    <w:rPr>
      <w:color w:val="0563C1" w:themeColor="hyperlink"/>
      <w:u w:val="single"/>
    </w:rPr>
  </w:style>
  <w:style w:type="character" w:styleId="UnresolvedMention">
    <w:name w:val="Unresolved Mention"/>
    <w:basedOn w:val="DefaultParagraphFont"/>
    <w:uiPriority w:val="99"/>
    <w:semiHidden/>
    <w:unhideWhenUsed/>
    <w:rsid w:val="00DB7D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eeol.com/search/article-detail?id=7284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lgaronline.com/abstract/edcoll/9781788117098/9781788117098.00020.xml" TargetMode="External"/><Relationship Id="rId5" Type="http://schemas.openxmlformats.org/officeDocument/2006/relationships/hyperlink" Target="https://www.researchgate.net/profile/Akshay-Nain/publication/327282314_A_Study_on_Major_Challenges_Faced_by_Hotel_Industry_Globally/links/5b8667eea6fdcc5f8b6ed100/A-Study-on-Major-Challenges-Faced-by-Hotel-Industry-Globally.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18</Pages>
  <Words>7965</Words>
  <Characters>45401</Characters>
  <Application>Microsoft Office Word</Application>
  <DocSecurity>0</DocSecurity>
  <Lines>378</Lines>
  <Paragraphs>106</Paragraphs>
  <ScaleCrop>false</ScaleCrop>
  <Company/>
  <LinksUpToDate>false</LinksUpToDate>
  <CharactersWithSpaces>53260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 daszkowska</dc:creator>
  <cp:keywords/>
  <dc:description/>
  <cp:lastModifiedBy>lucyna daszkowska</cp:lastModifiedBy>
  <cp:revision>3</cp:revision>
  <dcterms:created xsi:type="dcterms:W3CDTF">2023-04-28T18:28:00Z</dcterms:created>
  <dcterms:modified xsi:type="dcterms:W3CDTF">2023-04-28T18:46:00Z</dcterms:modified>
</cp:coreProperties>
</file>