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A180CB" w14:textId="1C746962" w:rsidR="008C2D8D" w:rsidRDefault="008C2D8D" w:rsidP="008C2D8D">
      <w:pPr>
        <w:rPr>
          <w:rFonts w:ascii="Arial" w:hAnsi="Arial" w:cs="Arial"/>
          <w:i/>
          <w:iCs/>
          <w:sz w:val="72"/>
          <w:szCs w:val="72"/>
          <w:lang w:val="it-IT"/>
        </w:rPr>
      </w:pPr>
      <w:r>
        <w:rPr>
          <w:rFonts w:ascii="Arial" w:hAnsi="Arial" w:cs="Arial"/>
          <w:i/>
          <w:iCs/>
          <w:noProof/>
          <w:sz w:val="72"/>
          <w:szCs w:val="72"/>
          <w:lang w:val="it-IT"/>
        </w:rPr>
        <w:drawing>
          <wp:inline distT="0" distB="0" distL="0" distR="0" wp14:anchorId="607DB9DE" wp14:editId="48E8C1F9">
            <wp:extent cx="2385846" cy="69562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41817" cy="711945"/>
                    </a:xfrm>
                    <a:prstGeom prst="rect">
                      <a:avLst/>
                    </a:prstGeom>
                    <a:noFill/>
                  </pic:spPr>
                </pic:pic>
              </a:graphicData>
            </a:graphic>
          </wp:inline>
        </w:drawing>
      </w:r>
    </w:p>
    <w:p w14:paraId="72592BD9" w14:textId="77777777" w:rsidR="008C2D8D" w:rsidRDefault="008C2D8D" w:rsidP="008C2D8D">
      <w:pPr>
        <w:jc w:val="center"/>
        <w:rPr>
          <w:rFonts w:ascii="Arial" w:hAnsi="Arial" w:cs="Arial"/>
          <w:i/>
          <w:iCs/>
          <w:sz w:val="72"/>
          <w:szCs w:val="72"/>
          <w:lang w:val="it-IT"/>
        </w:rPr>
      </w:pPr>
    </w:p>
    <w:p w14:paraId="59D36E18" w14:textId="77777777" w:rsidR="008C2D8D" w:rsidRDefault="008C2D8D" w:rsidP="008C2D8D">
      <w:pPr>
        <w:jc w:val="center"/>
        <w:rPr>
          <w:rFonts w:ascii="Arial" w:hAnsi="Arial" w:cs="Arial"/>
          <w:b/>
          <w:bCs/>
          <w:i/>
          <w:iCs/>
          <w:sz w:val="72"/>
          <w:szCs w:val="72"/>
          <w:lang w:val="it-IT"/>
        </w:rPr>
      </w:pPr>
    </w:p>
    <w:p w14:paraId="3A69506F" w14:textId="77777777" w:rsidR="008C2D8D" w:rsidRDefault="008C2D8D" w:rsidP="008C2D8D">
      <w:pPr>
        <w:jc w:val="center"/>
        <w:rPr>
          <w:rFonts w:ascii="Arial" w:hAnsi="Arial" w:cs="Arial"/>
          <w:b/>
          <w:bCs/>
          <w:i/>
          <w:iCs/>
          <w:sz w:val="72"/>
          <w:szCs w:val="72"/>
          <w:lang w:val="it-IT"/>
        </w:rPr>
      </w:pPr>
    </w:p>
    <w:p w14:paraId="094C3BDD" w14:textId="753F90CE" w:rsidR="00E1501E" w:rsidRPr="008C2D8D" w:rsidRDefault="008C2D8D" w:rsidP="008C2D8D">
      <w:pPr>
        <w:jc w:val="center"/>
        <w:rPr>
          <w:rFonts w:ascii="Arial" w:hAnsi="Arial" w:cs="Arial"/>
          <w:b/>
          <w:bCs/>
          <w:i/>
          <w:iCs/>
          <w:sz w:val="72"/>
          <w:szCs w:val="72"/>
        </w:rPr>
      </w:pPr>
      <w:r w:rsidRPr="008C2D8D">
        <w:rPr>
          <w:rFonts w:ascii="Arial" w:hAnsi="Arial" w:cs="Arial"/>
          <w:b/>
          <w:bCs/>
          <w:i/>
          <w:iCs/>
          <w:sz w:val="72"/>
          <w:szCs w:val="72"/>
        </w:rPr>
        <w:t>ACADEMIC AND EMPLOYABILITY SKILLS</w:t>
      </w:r>
    </w:p>
    <w:p w14:paraId="0A9E3A05" w14:textId="73248224" w:rsidR="008C2D8D" w:rsidRPr="008C2D8D" w:rsidRDefault="008C2D8D" w:rsidP="008C2D8D">
      <w:pPr>
        <w:jc w:val="center"/>
        <w:rPr>
          <w:rFonts w:ascii="Arial" w:hAnsi="Arial" w:cs="Arial"/>
          <w:b/>
          <w:bCs/>
          <w:i/>
          <w:iCs/>
          <w:sz w:val="72"/>
          <w:szCs w:val="72"/>
        </w:rPr>
      </w:pPr>
    </w:p>
    <w:p w14:paraId="1F2EA517" w14:textId="77777777" w:rsidR="008C2D8D" w:rsidRDefault="008C2D8D" w:rsidP="008C2D8D">
      <w:pPr>
        <w:rPr>
          <w:rFonts w:ascii="Arial" w:hAnsi="Arial" w:cs="Arial"/>
          <w:sz w:val="44"/>
          <w:szCs w:val="44"/>
        </w:rPr>
      </w:pPr>
    </w:p>
    <w:p w14:paraId="5D6B8A5E" w14:textId="77777777" w:rsidR="008C2D8D" w:rsidRDefault="008C2D8D" w:rsidP="008C2D8D">
      <w:pPr>
        <w:rPr>
          <w:rFonts w:ascii="Arial" w:hAnsi="Arial" w:cs="Arial"/>
          <w:sz w:val="44"/>
          <w:szCs w:val="44"/>
        </w:rPr>
      </w:pPr>
    </w:p>
    <w:p w14:paraId="5AA1A559" w14:textId="41449774" w:rsidR="008C2D8D" w:rsidRPr="00776AC5" w:rsidRDefault="008C2D8D" w:rsidP="008C2D8D">
      <w:pPr>
        <w:rPr>
          <w:rFonts w:ascii="Arial" w:hAnsi="Arial" w:cs="Arial"/>
          <w:sz w:val="48"/>
          <w:szCs w:val="48"/>
        </w:rPr>
      </w:pPr>
      <w:r w:rsidRPr="00776AC5">
        <w:rPr>
          <w:rFonts w:ascii="Arial" w:hAnsi="Arial" w:cs="Arial"/>
          <w:sz w:val="40"/>
          <w:szCs w:val="40"/>
        </w:rPr>
        <w:t xml:space="preserve">STUDENT NAME: </w:t>
      </w:r>
      <w:r w:rsidRPr="00776AC5">
        <w:rPr>
          <w:rFonts w:ascii="Arial" w:hAnsi="Arial" w:cs="Arial"/>
          <w:sz w:val="48"/>
          <w:szCs w:val="48"/>
        </w:rPr>
        <w:t>Eriola Diku</w:t>
      </w:r>
    </w:p>
    <w:p w14:paraId="1FF29189" w14:textId="1874F710" w:rsidR="008C2D8D" w:rsidRPr="00776AC5" w:rsidRDefault="008C2D8D" w:rsidP="008C2D8D">
      <w:pPr>
        <w:rPr>
          <w:rFonts w:ascii="Arial" w:hAnsi="Arial" w:cs="Arial"/>
          <w:sz w:val="40"/>
          <w:szCs w:val="40"/>
        </w:rPr>
      </w:pPr>
      <w:r w:rsidRPr="00776AC5">
        <w:rPr>
          <w:rFonts w:ascii="Arial" w:hAnsi="Arial" w:cs="Arial"/>
          <w:sz w:val="40"/>
          <w:szCs w:val="40"/>
        </w:rPr>
        <w:t>STUDENT ID:1906510</w:t>
      </w:r>
    </w:p>
    <w:p w14:paraId="1EF08EC9" w14:textId="01A81703" w:rsidR="008C2D8D" w:rsidRPr="00776AC5" w:rsidRDefault="008C2D8D" w:rsidP="008C2D8D">
      <w:pPr>
        <w:rPr>
          <w:rFonts w:ascii="Arial" w:hAnsi="Arial" w:cs="Arial"/>
          <w:sz w:val="40"/>
          <w:szCs w:val="40"/>
        </w:rPr>
      </w:pPr>
      <w:r w:rsidRPr="00776AC5">
        <w:rPr>
          <w:rFonts w:ascii="Arial" w:hAnsi="Arial" w:cs="Arial"/>
          <w:sz w:val="40"/>
          <w:szCs w:val="40"/>
        </w:rPr>
        <w:t>MODULE NAME: Academic and Employability skills</w:t>
      </w:r>
    </w:p>
    <w:p w14:paraId="55202B5F" w14:textId="69984112" w:rsidR="008C2D8D" w:rsidRPr="00776AC5" w:rsidRDefault="008C2D8D" w:rsidP="008C2D8D">
      <w:pPr>
        <w:rPr>
          <w:rFonts w:ascii="Arial" w:hAnsi="Arial" w:cs="Arial"/>
          <w:sz w:val="40"/>
          <w:szCs w:val="40"/>
        </w:rPr>
      </w:pPr>
      <w:r w:rsidRPr="00776AC5">
        <w:rPr>
          <w:rFonts w:ascii="Arial" w:hAnsi="Arial" w:cs="Arial"/>
          <w:sz w:val="40"/>
          <w:szCs w:val="40"/>
        </w:rPr>
        <w:t>LECTURER NAME: Sylvia Hoffman</w:t>
      </w:r>
    </w:p>
    <w:p w14:paraId="110534FF" w14:textId="0FCECBDE" w:rsidR="008C2D8D" w:rsidRDefault="008C2D8D" w:rsidP="008C2D8D">
      <w:pPr>
        <w:rPr>
          <w:rFonts w:ascii="Arial" w:hAnsi="Arial" w:cs="Arial"/>
          <w:sz w:val="44"/>
          <w:szCs w:val="44"/>
        </w:rPr>
      </w:pPr>
    </w:p>
    <w:p w14:paraId="0B6FC417" w14:textId="59C261EC" w:rsidR="008C2D8D" w:rsidRDefault="008C2D8D" w:rsidP="008C2D8D">
      <w:pPr>
        <w:rPr>
          <w:rFonts w:ascii="Arial" w:hAnsi="Arial" w:cs="Arial"/>
          <w:sz w:val="44"/>
          <w:szCs w:val="44"/>
        </w:rPr>
      </w:pPr>
    </w:p>
    <w:p w14:paraId="11338416" w14:textId="72CAF124" w:rsidR="008C2D8D" w:rsidRDefault="008C2D8D" w:rsidP="008C2D8D">
      <w:pPr>
        <w:pStyle w:val="Heading1"/>
      </w:pPr>
    </w:p>
    <w:p w14:paraId="57E83AA8" w14:textId="7B25E5DD" w:rsidR="008C2D8D" w:rsidRDefault="008C2D8D" w:rsidP="008C2D8D">
      <w:pPr>
        <w:pStyle w:val="Heading1"/>
      </w:pPr>
      <w:bookmarkStart w:id="0" w:name="_Toc39073458"/>
      <w:r>
        <w:t>Table of contents</w:t>
      </w:r>
      <w:bookmarkEnd w:id="0"/>
    </w:p>
    <w:p w14:paraId="77F05195" w14:textId="5976BC89" w:rsidR="008C2D8D" w:rsidRDefault="008C2D8D" w:rsidP="008C2D8D"/>
    <w:p w14:paraId="3B2BB3E7" w14:textId="16A1807C" w:rsidR="008C2D8D" w:rsidRDefault="008C2D8D" w:rsidP="008C2D8D"/>
    <w:sdt>
      <w:sdtPr>
        <w:rPr>
          <w:rFonts w:asciiTheme="minorHAnsi" w:eastAsiaTheme="minorHAnsi" w:hAnsiTheme="minorHAnsi" w:cstheme="minorBidi"/>
          <w:color w:val="auto"/>
          <w:sz w:val="24"/>
          <w:szCs w:val="24"/>
          <w:lang w:val="en-GB"/>
        </w:rPr>
        <w:id w:val="-367462674"/>
        <w:docPartObj>
          <w:docPartGallery w:val="Table of Contents"/>
          <w:docPartUnique/>
        </w:docPartObj>
      </w:sdtPr>
      <w:sdtEndPr>
        <w:rPr>
          <w:b/>
          <w:bCs/>
          <w:noProof/>
        </w:rPr>
      </w:sdtEndPr>
      <w:sdtContent>
        <w:p w14:paraId="39378DCE" w14:textId="24B5FF36" w:rsidR="00571DF4" w:rsidRPr="005221BD" w:rsidRDefault="00571DF4">
          <w:pPr>
            <w:pStyle w:val="TOCHeading"/>
            <w:rPr>
              <w:sz w:val="36"/>
              <w:szCs w:val="36"/>
            </w:rPr>
          </w:pPr>
          <w:r w:rsidRPr="005221BD">
            <w:rPr>
              <w:sz w:val="36"/>
              <w:szCs w:val="36"/>
            </w:rPr>
            <w:t>Contents</w:t>
          </w:r>
        </w:p>
        <w:p w14:paraId="2DD8A407" w14:textId="2DC5813D" w:rsidR="00ED2DC3" w:rsidRPr="005221BD" w:rsidRDefault="00571DF4">
          <w:pPr>
            <w:pStyle w:val="TOC1"/>
            <w:tabs>
              <w:tab w:val="right" w:leader="dot" w:pos="9628"/>
            </w:tabs>
            <w:rPr>
              <w:rFonts w:eastAsiaTheme="minorEastAsia"/>
              <w:noProof/>
              <w:sz w:val="24"/>
              <w:szCs w:val="24"/>
              <w:lang w:eastAsia="en-GB"/>
            </w:rPr>
          </w:pPr>
          <w:r w:rsidRPr="005221BD">
            <w:rPr>
              <w:sz w:val="24"/>
              <w:szCs w:val="24"/>
            </w:rPr>
            <w:fldChar w:fldCharType="begin"/>
          </w:r>
          <w:r w:rsidRPr="005221BD">
            <w:rPr>
              <w:sz w:val="24"/>
              <w:szCs w:val="24"/>
            </w:rPr>
            <w:instrText xml:space="preserve"> TOC \o "1-3" \h \z \u </w:instrText>
          </w:r>
          <w:r w:rsidRPr="005221BD">
            <w:rPr>
              <w:sz w:val="24"/>
              <w:szCs w:val="24"/>
            </w:rPr>
            <w:fldChar w:fldCharType="separate"/>
          </w:r>
          <w:hyperlink w:anchor="_Toc39073458" w:history="1">
            <w:r w:rsidR="00ED2DC3" w:rsidRPr="005221BD">
              <w:rPr>
                <w:rStyle w:val="Hyperlink"/>
                <w:noProof/>
                <w:sz w:val="24"/>
                <w:szCs w:val="24"/>
              </w:rPr>
              <w:t>Table of contents</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_Toc39073458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2</w:t>
            </w:r>
            <w:r w:rsidR="00ED2DC3" w:rsidRPr="005221BD">
              <w:rPr>
                <w:noProof/>
                <w:webHidden/>
                <w:sz w:val="24"/>
                <w:szCs w:val="24"/>
              </w:rPr>
              <w:fldChar w:fldCharType="end"/>
            </w:r>
          </w:hyperlink>
        </w:p>
        <w:p w14:paraId="6B1977FB" w14:textId="59FA4C34" w:rsidR="00ED2DC3" w:rsidRPr="005221BD" w:rsidRDefault="00A86AA2">
          <w:pPr>
            <w:pStyle w:val="TOC1"/>
            <w:tabs>
              <w:tab w:val="right" w:leader="dot" w:pos="9628"/>
            </w:tabs>
            <w:rPr>
              <w:rFonts w:eastAsiaTheme="minorEastAsia"/>
              <w:noProof/>
              <w:sz w:val="24"/>
              <w:szCs w:val="24"/>
              <w:lang w:eastAsia="en-GB"/>
            </w:rPr>
          </w:pPr>
          <w:hyperlink w:anchor="_Toc39073459" w:history="1">
            <w:r w:rsidR="00ED2DC3" w:rsidRPr="005221BD">
              <w:rPr>
                <w:rStyle w:val="Hyperlink"/>
                <w:noProof/>
                <w:sz w:val="24"/>
                <w:szCs w:val="24"/>
              </w:rPr>
              <w:t>Introduction.</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_Toc39073459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3</w:t>
            </w:r>
            <w:r w:rsidR="00ED2DC3" w:rsidRPr="005221BD">
              <w:rPr>
                <w:noProof/>
                <w:webHidden/>
                <w:sz w:val="24"/>
                <w:szCs w:val="24"/>
              </w:rPr>
              <w:fldChar w:fldCharType="end"/>
            </w:r>
          </w:hyperlink>
        </w:p>
        <w:p w14:paraId="4B1CD769" w14:textId="290BF04B" w:rsidR="00ED2DC3" w:rsidRPr="005221BD" w:rsidRDefault="00A86AA2">
          <w:pPr>
            <w:pStyle w:val="TOC1"/>
            <w:tabs>
              <w:tab w:val="right" w:leader="dot" w:pos="9628"/>
            </w:tabs>
            <w:rPr>
              <w:rFonts w:eastAsiaTheme="minorEastAsia"/>
              <w:noProof/>
              <w:sz w:val="24"/>
              <w:szCs w:val="24"/>
              <w:lang w:eastAsia="en-GB"/>
            </w:rPr>
          </w:pPr>
          <w:hyperlink w:anchor="_Toc39073460" w:history="1">
            <w:r w:rsidR="00ED2DC3" w:rsidRPr="005221BD">
              <w:rPr>
                <w:rStyle w:val="Hyperlink"/>
                <w:noProof/>
                <w:sz w:val="24"/>
                <w:szCs w:val="24"/>
              </w:rPr>
              <w:t>Academic skills.</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_Toc39073460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3</w:t>
            </w:r>
            <w:r w:rsidR="00ED2DC3" w:rsidRPr="005221BD">
              <w:rPr>
                <w:noProof/>
                <w:webHidden/>
                <w:sz w:val="24"/>
                <w:szCs w:val="24"/>
              </w:rPr>
              <w:fldChar w:fldCharType="end"/>
            </w:r>
          </w:hyperlink>
        </w:p>
        <w:p w14:paraId="2C80C178" w14:textId="1CF894A3" w:rsidR="00ED2DC3" w:rsidRPr="005221BD" w:rsidRDefault="00A86AA2">
          <w:pPr>
            <w:pStyle w:val="TOC1"/>
            <w:tabs>
              <w:tab w:val="right" w:leader="dot" w:pos="9628"/>
            </w:tabs>
            <w:rPr>
              <w:rFonts w:eastAsiaTheme="minorEastAsia"/>
              <w:noProof/>
              <w:sz w:val="24"/>
              <w:szCs w:val="24"/>
              <w:lang w:eastAsia="en-GB"/>
            </w:rPr>
          </w:pPr>
          <w:hyperlink w:anchor="_Toc39073461" w:history="1">
            <w:r w:rsidR="00ED2DC3" w:rsidRPr="005221BD">
              <w:rPr>
                <w:rStyle w:val="Hyperlink"/>
                <w:noProof/>
                <w:sz w:val="24"/>
                <w:szCs w:val="24"/>
              </w:rPr>
              <w:t>Eisenhower method.</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_Toc39073461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4</w:t>
            </w:r>
            <w:r w:rsidR="00ED2DC3" w:rsidRPr="005221BD">
              <w:rPr>
                <w:noProof/>
                <w:webHidden/>
                <w:sz w:val="24"/>
                <w:szCs w:val="24"/>
              </w:rPr>
              <w:fldChar w:fldCharType="end"/>
            </w:r>
          </w:hyperlink>
        </w:p>
        <w:p w14:paraId="628AE8C4" w14:textId="2DC54A17" w:rsidR="00ED2DC3" w:rsidRPr="005221BD" w:rsidRDefault="00A86AA2">
          <w:pPr>
            <w:pStyle w:val="TOC1"/>
            <w:tabs>
              <w:tab w:val="right" w:leader="dot" w:pos="9628"/>
            </w:tabs>
            <w:rPr>
              <w:rFonts w:eastAsiaTheme="minorEastAsia"/>
              <w:noProof/>
              <w:sz w:val="24"/>
              <w:szCs w:val="24"/>
              <w:lang w:eastAsia="en-GB"/>
            </w:rPr>
          </w:pPr>
          <w:hyperlink w:anchor="_Toc39073462" w:history="1">
            <w:r w:rsidR="00ED2DC3" w:rsidRPr="005221BD">
              <w:rPr>
                <w:rStyle w:val="Hyperlink"/>
                <w:noProof/>
                <w:sz w:val="24"/>
                <w:szCs w:val="24"/>
              </w:rPr>
              <w:t>Reflective analysis.</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_Toc39073462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5</w:t>
            </w:r>
            <w:r w:rsidR="00ED2DC3" w:rsidRPr="005221BD">
              <w:rPr>
                <w:noProof/>
                <w:webHidden/>
                <w:sz w:val="24"/>
                <w:szCs w:val="24"/>
              </w:rPr>
              <w:fldChar w:fldCharType="end"/>
            </w:r>
          </w:hyperlink>
        </w:p>
        <w:p w14:paraId="06108EAF" w14:textId="27EB102F" w:rsidR="00ED2DC3" w:rsidRPr="005221BD" w:rsidRDefault="00A86AA2">
          <w:pPr>
            <w:pStyle w:val="TOC1"/>
            <w:tabs>
              <w:tab w:val="right" w:leader="dot" w:pos="9628"/>
            </w:tabs>
            <w:rPr>
              <w:rFonts w:eastAsiaTheme="minorEastAsia"/>
              <w:noProof/>
              <w:sz w:val="24"/>
              <w:szCs w:val="24"/>
              <w:lang w:eastAsia="en-GB"/>
            </w:rPr>
          </w:pPr>
          <w:hyperlink w:anchor="_Toc39073463" w:history="1">
            <w:r w:rsidR="00ED2DC3" w:rsidRPr="005221BD">
              <w:rPr>
                <w:rStyle w:val="Hyperlink"/>
                <w:noProof/>
                <w:sz w:val="24"/>
                <w:szCs w:val="24"/>
              </w:rPr>
              <w:t>Critical thinking</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_Toc39073463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7</w:t>
            </w:r>
            <w:r w:rsidR="00ED2DC3" w:rsidRPr="005221BD">
              <w:rPr>
                <w:noProof/>
                <w:webHidden/>
                <w:sz w:val="24"/>
                <w:szCs w:val="24"/>
              </w:rPr>
              <w:fldChar w:fldCharType="end"/>
            </w:r>
          </w:hyperlink>
        </w:p>
        <w:p w14:paraId="443E7D21" w14:textId="353A225B" w:rsidR="00ED2DC3" w:rsidRPr="005221BD" w:rsidRDefault="00A86AA2">
          <w:pPr>
            <w:pStyle w:val="TOC1"/>
            <w:tabs>
              <w:tab w:val="right" w:leader="dot" w:pos="9628"/>
            </w:tabs>
            <w:rPr>
              <w:rFonts w:eastAsiaTheme="minorEastAsia"/>
              <w:noProof/>
              <w:sz w:val="24"/>
              <w:szCs w:val="24"/>
              <w:lang w:eastAsia="en-GB"/>
            </w:rPr>
          </w:pPr>
          <w:hyperlink w:anchor="_Toc39073464" w:history="1">
            <w:r w:rsidR="00ED2DC3" w:rsidRPr="005221BD">
              <w:rPr>
                <w:rStyle w:val="Hyperlink"/>
                <w:noProof/>
                <w:sz w:val="24"/>
                <w:szCs w:val="24"/>
              </w:rPr>
              <w:t>Conclusion.</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_Toc39073464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7</w:t>
            </w:r>
            <w:r w:rsidR="00ED2DC3" w:rsidRPr="005221BD">
              <w:rPr>
                <w:noProof/>
                <w:webHidden/>
                <w:sz w:val="24"/>
                <w:szCs w:val="24"/>
              </w:rPr>
              <w:fldChar w:fldCharType="end"/>
            </w:r>
          </w:hyperlink>
        </w:p>
        <w:p w14:paraId="2C53459D" w14:textId="75D288C7" w:rsidR="00ED2DC3" w:rsidRPr="005221BD" w:rsidRDefault="00A86AA2">
          <w:pPr>
            <w:pStyle w:val="TOC1"/>
            <w:tabs>
              <w:tab w:val="right" w:leader="dot" w:pos="9628"/>
            </w:tabs>
            <w:rPr>
              <w:rFonts w:eastAsiaTheme="minorEastAsia"/>
              <w:noProof/>
              <w:sz w:val="24"/>
              <w:szCs w:val="24"/>
              <w:lang w:eastAsia="en-GB"/>
            </w:rPr>
          </w:pPr>
          <w:hyperlink w:anchor="_Toc39073465" w:history="1">
            <w:r w:rsidR="00ED2DC3" w:rsidRPr="005221BD">
              <w:rPr>
                <w:rStyle w:val="Hyperlink"/>
                <w:noProof/>
                <w:sz w:val="24"/>
                <w:szCs w:val="24"/>
              </w:rPr>
              <w:t>References.</w:t>
            </w:r>
            <w:r w:rsidR="00ED2DC3" w:rsidRPr="005221BD">
              <w:rPr>
                <w:noProof/>
                <w:webHidden/>
                <w:sz w:val="24"/>
                <w:szCs w:val="24"/>
              </w:rPr>
              <w:tab/>
            </w:r>
            <w:r w:rsidR="00ED2DC3" w:rsidRPr="005221BD">
              <w:rPr>
                <w:noProof/>
                <w:webHidden/>
                <w:sz w:val="24"/>
                <w:szCs w:val="24"/>
              </w:rPr>
              <w:fldChar w:fldCharType="begin"/>
            </w:r>
            <w:r w:rsidR="00ED2DC3" w:rsidRPr="005221BD">
              <w:rPr>
                <w:noProof/>
                <w:webHidden/>
                <w:sz w:val="24"/>
                <w:szCs w:val="24"/>
              </w:rPr>
              <w:instrText xml:space="preserve"> PAGEREF _Toc39073465 \h </w:instrText>
            </w:r>
            <w:r w:rsidR="00ED2DC3" w:rsidRPr="005221BD">
              <w:rPr>
                <w:noProof/>
                <w:webHidden/>
                <w:sz w:val="24"/>
                <w:szCs w:val="24"/>
              </w:rPr>
            </w:r>
            <w:r w:rsidR="00ED2DC3" w:rsidRPr="005221BD">
              <w:rPr>
                <w:noProof/>
                <w:webHidden/>
                <w:sz w:val="24"/>
                <w:szCs w:val="24"/>
              </w:rPr>
              <w:fldChar w:fldCharType="separate"/>
            </w:r>
            <w:r w:rsidR="00FA6C8D" w:rsidRPr="005221BD">
              <w:rPr>
                <w:noProof/>
                <w:webHidden/>
                <w:sz w:val="24"/>
                <w:szCs w:val="24"/>
              </w:rPr>
              <w:t>8</w:t>
            </w:r>
            <w:r w:rsidR="00ED2DC3" w:rsidRPr="005221BD">
              <w:rPr>
                <w:noProof/>
                <w:webHidden/>
                <w:sz w:val="24"/>
                <w:szCs w:val="24"/>
              </w:rPr>
              <w:fldChar w:fldCharType="end"/>
            </w:r>
          </w:hyperlink>
        </w:p>
        <w:p w14:paraId="2347EEAE" w14:textId="11A25DB9" w:rsidR="00571DF4" w:rsidRPr="005221BD" w:rsidRDefault="00571DF4">
          <w:pPr>
            <w:rPr>
              <w:sz w:val="24"/>
              <w:szCs w:val="24"/>
            </w:rPr>
          </w:pPr>
          <w:r w:rsidRPr="005221BD">
            <w:rPr>
              <w:b/>
              <w:bCs/>
              <w:noProof/>
              <w:sz w:val="24"/>
              <w:szCs w:val="24"/>
            </w:rPr>
            <w:fldChar w:fldCharType="end"/>
          </w:r>
        </w:p>
      </w:sdtContent>
    </w:sdt>
    <w:p w14:paraId="4CCAC72C" w14:textId="1A47D0AF" w:rsidR="008C2D8D" w:rsidRPr="005221BD" w:rsidRDefault="008C2D8D" w:rsidP="008C2D8D">
      <w:pPr>
        <w:rPr>
          <w:sz w:val="24"/>
          <w:szCs w:val="24"/>
        </w:rPr>
      </w:pPr>
    </w:p>
    <w:p w14:paraId="501D7A0D" w14:textId="15E03292" w:rsidR="008C2D8D" w:rsidRPr="005221BD" w:rsidRDefault="008C2D8D" w:rsidP="008C2D8D">
      <w:pPr>
        <w:rPr>
          <w:sz w:val="24"/>
          <w:szCs w:val="24"/>
        </w:rPr>
      </w:pPr>
    </w:p>
    <w:p w14:paraId="5500C974" w14:textId="1A3D4CBF" w:rsidR="008C2D8D" w:rsidRPr="005221BD" w:rsidRDefault="008C2D8D" w:rsidP="008C2D8D">
      <w:pPr>
        <w:rPr>
          <w:sz w:val="24"/>
          <w:szCs w:val="24"/>
        </w:rPr>
      </w:pPr>
    </w:p>
    <w:p w14:paraId="3CB5FA8D" w14:textId="2C59D1C9" w:rsidR="008C2D8D" w:rsidRDefault="008C2D8D" w:rsidP="008C2D8D"/>
    <w:p w14:paraId="0CD1C857" w14:textId="66FF6D8C" w:rsidR="008C2D8D" w:rsidRDefault="008C2D8D" w:rsidP="008C2D8D"/>
    <w:p w14:paraId="701A79AF" w14:textId="42BB2902" w:rsidR="008C2D8D" w:rsidRDefault="008C2D8D" w:rsidP="008C2D8D"/>
    <w:p w14:paraId="21210413" w14:textId="0AA61849" w:rsidR="008C2D8D" w:rsidRDefault="008C2D8D" w:rsidP="008C2D8D"/>
    <w:p w14:paraId="20FE51A8" w14:textId="578F6928" w:rsidR="008C2D8D" w:rsidRDefault="008C2D8D" w:rsidP="008C2D8D"/>
    <w:p w14:paraId="33C1F62E" w14:textId="330E039A" w:rsidR="008C2D8D" w:rsidRDefault="008C2D8D" w:rsidP="008C2D8D"/>
    <w:p w14:paraId="3BACE9F6" w14:textId="739852FD" w:rsidR="008C2D8D" w:rsidRDefault="008C2D8D" w:rsidP="008C2D8D"/>
    <w:p w14:paraId="35B49ED5" w14:textId="6D3E3302" w:rsidR="008C2D8D" w:rsidRDefault="008C2D8D" w:rsidP="008C2D8D"/>
    <w:p w14:paraId="0637C792" w14:textId="24EFD8A0" w:rsidR="008C2D8D" w:rsidRDefault="008C2D8D" w:rsidP="008C2D8D"/>
    <w:p w14:paraId="20562886" w14:textId="245D7193" w:rsidR="008C2D8D" w:rsidRDefault="008C2D8D" w:rsidP="008C2D8D"/>
    <w:p w14:paraId="2FDAE686" w14:textId="7BCA7F83" w:rsidR="008C2D8D" w:rsidRDefault="008C2D8D" w:rsidP="008C2D8D"/>
    <w:p w14:paraId="228AC6D1" w14:textId="40FA0E14" w:rsidR="008C2D8D" w:rsidRDefault="008C2D8D" w:rsidP="008C2D8D"/>
    <w:p w14:paraId="53FADA0D" w14:textId="598BF4D2" w:rsidR="008C2D8D" w:rsidRDefault="008C2D8D" w:rsidP="008C2D8D"/>
    <w:p w14:paraId="693BFCCB" w14:textId="3D5DF627" w:rsidR="008C2D8D" w:rsidRDefault="008C2D8D" w:rsidP="008C2D8D"/>
    <w:p w14:paraId="58B8FA0D" w14:textId="4B5DB44A" w:rsidR="008C2D8D" w:rsidRDefault="008C2D8D" w:rsidP="008C2D8D"/>
    <w:p w14:paraId="64DA667A" w14:textId="299A503B" w:rsidR="008C2D8D" w:rsidRDefault="008C2D8D" w:rsidP="008C2D8D"/>
    <w:p w14:paraId="14CB199E" w14:textId="4687AD8F" w:rsidR="00194ADE" w:rsidRPr="00202571" w:rsidRDefault="008C2D8D" w:rsidP="0035493E">
      <w:pPr>
        <w:pStyle w:val="Heading1"/>
        <w:spacing w:line="360" w:lineRule="auto"/>
        <w:rPr>
          <w:rFonts w:ascii="Arial" w:hAnsi="Arial" w:cs="Arial"/>
          <w:sz w:val="24"/>
          <w:szCs w:val="24"/>
        </w:rPr>
      </w:pPr>
      <w:bookmarkStart w:id="1" w:name="_Toc39073459"/>
      <w:r w:rsidRPr="00202571">
        <w:rPr>
          <w:rFonts w:ascii="Arial" w:hAnsi="Arial" w:cs="Arial"/>
          <w:sz w:val="24"/>
          <w:szCs w:val="24"/>
        </w:rPr>
        <w:t>Introduction</w:t>
      </w:r>
      <w:r w:rsidR="00696BF6" w:rsidRPr="00202571">
        <w:rPr>
          <w:rFonts w:ascii="Arial" w:hAnsi="Arial" w:cs="Arial"/>
          <w:sz w:val="24"/>
          <w:szCs w:val="24"/>
        </w:rPr>
        <w:t>.</w:t>
      </w:r>
      <w:bookmarkEnd w:id="1"/>
      <w:r w:rsidRPr="00202571">
        <w:rPr>
          <w:rFonts w:ascii="Arial" w:hAnsi="Arial" w:cs="Arial"/>
          <w:sz w:val="24"/>
          <w:szCs w:val="24"/>
        </w:rPr>
        <w:t xml:space="preserve"> </w:t>
      </w:r>
    </w:p>
    <w:p w14:paraId="0A6C5D24" w14:textId="3A9A0226" w:rsidR="00194ADE" w:rsidRPr="00202571" w:rsidRDefault="00194ADE" w:rsidP="0035493E">
      <w:pPr>
        <w:spacing w:line="360" w:lineRule="auto"/>
        <w:rPr>
          <w:rFonts w:ascii="Arial" w:hAnsi="Arial" w:cs="Arial"/>
          <w:sz w:val="24"/>
          <w:szCs w:val="24"/>
        </w:rPr>
      </w:pPr>
      <w:r w:rsidRPr="00202571">
        <w:rPr>
          <w:rFonts w:ascii="Arial" w:hAnsi="Arial" w:cs="Arial"/>
          <w:sz w:val="24"/>
          <w:szCs w:val="24"/>
        </w:rPr>
        <w:t xml:space="preserve">In this reflective report I </w:t>
      </w:r>
      <w:r w:rsidR="004976F7" w:rsidRPr="00202571">
        <w:rPr>
          <w:rFonts w:ascii="Arial" w:hAnsi="Arial" w:cs="Arial"/>
          <w:sz w:val="24"/>
          <w:szCs w:val="24"/>
        </w:rPr>
        <w:t xml:space="preserve">will talk about </w:t>
      </w:r>
      <w:r w:rsidR="005874FB" w:rsidRPr="00202571">
        <w:rPr>
          <w:rFonts w:ascii="Arial" w:hAnsi="Arial" w:cs="Arial"/>
          <w:sz w:val="24"/>
          <w:szCs w:val="24"/>
        </w:rPr>
        <w:t xml:space="preserve">the skills I learned during the studying of this module. </w:t>
      </w:r>
      <w:r w:rsidR="00437D1B" w:rsidRPr="00202571">
        <w:rPr>
          <w:rFonts w:ascii="Arial" w:hAnsi="Arial" w:cs="Arial"/>
          <w:sz w:val="24"/>
          <w:szCs w:val="24"/>
        </w:rPr>
        <w:t xml:space="preserve">During the first semester the focus was on the academic skills, so all those </w:t>
      </w:r>
      <w:r w:rsidR="002C189E" w:rsidRPr="00202571">
        <w:rPr>
          <w:rFonts w:ascii="Arial" w:hAnsi="Arial" w:cs="Arial"/>
          <w:sz w:val="24"/>
          <w:szCs w:val="24"/>
        </w:rPr>
        <w:t xml:space="preserve">skills we need to have in order to successfully proceed our academic life. Whereas, during the second one the focus was on the employability ones. </w:t>
      </w:r>
      <w:r w:rsidR="0005589A" w:rsidRPr="00202571">
        <w:rPr>
          <w:rFonts w:ascii="Arial" w:hAnsi="Arial" w:cs="Arial"/>
          <w:sz w:val="24"/>
          <w:szCs w:val="24"/>
        </w:rPr>
        <w:t xml:space="preserve">Studying this module really helped me. </w:t>
      </w:r>
      <w:r w:rsidR="00703CF0" w:rsidRPr="00202571">
        <w:rPr>
          <w:rFonts w:ascii="Arial" w:hAnsi="Arial" w:cs="Arial"/>
          <w:sz w:val="24"/>
          <w:szCs w:val="24"/>
        </w:rPr>
        <w:t>Coming from another country</w:t>
      </w:r>
      <w:r w:rsidR="001E03CF" w:rsidRPr="00202571">
        <w:rPr>
          <w:rFonts w:ascii="Arial" w:hAnsi="Arial" w:cs="Arial"/>
          <w:sz w:val="24"/>
          <w:szCs w:val="24"/>
        </w:rPr>
        <w:t>,</w:t>
      </w:r>
      <w:r w:rsidR="00703CF0" w:rsidRPr="00202571">
        <w:rPr>
          <w:rFonts w:ascii="Arial" w:hAnsi="Arial" w:cs="Arial"/>
          <w:sz w:val="24"/>
          <w:szCs w:val="24"/>
        </w:rPr>
        <w:t xml:space="preserve"> having to work for the first time </w:t>
      </w:r>
      <w:r w:rsidR="001E03CF" w:rsidRPr="00202571">
        <w:rPr>
          <w:rFonts w:ascii="Arial" w:hAnsi="Arial" w:cs="Arial"/>
          <w:sz w:val="24"/>
          <w:szCs w:val="24"/>
        </w:rPr>
        <w:t xml:space="preserve">and starting the university was a bit challenging at the beginning. </w:t>
      </w:r>
      <w:r w:rsidR="000437A2" w:rsidRPr="00202571">
        <w:rPr>
          <w:rFonts w:ascii="Arial" w:hAnsi="Arial" w:cs="Arial"/>
          <w:sz w:val="24"/>
          <w:szCs w:val="24"/>
        </w:rPr>
        <w:t xml:space="preserve">When I first started this </w:t>
      </w:r>
      <w:r w:rsidR="005035D3" w:rsidRPr="00202571">
        <w:rPr>
          <w:rFonts w:ascii="Arial" w:hAnsi="Arial" w:cs="Arial"/>
          <w:sz w:val="24"/>
          <w:szCs w:val="24"/>
        </w:rPr>
        <w:t>course,</w:t>
      </w:r>
      <w:r w:rsidR="000437A2" w:rsidRPr="00202571">
        <w:rPr>
          <w:rFonts w:ascii="Arial" w:hAnsi="Arial" w:cs="Arial"/>
          <w:sz w:val="24"/>
          <w:szCs w:val="24"/>
        </w:rPr>
        <w:t xml:space="preserve"> I had no idea </w:t>
      </w:r>
      <w:r w:rsidR="005035D3" w:rsidRPr="00202571">
        <w:rPr>
          <w:rFonts w:ascii="Arial" w:hAnsi="Arial" w:cs="Arial"/>
          <w:sz w:val="24"/>
          <w:szCs w:val="24"/>
        </w:rPr>
        <w:t>of how many rules there were in order to do a proper academic writing</w:t>
      </w:r>
      <w:r w:rsidR="00087F7E" w:rsidRPr="00202571">
        <w:rPr>
          <w:rFonts w:ascii="Arial" w:hAnsi="Arial" w:cs="Arial"/>
          <w:sz w:val="24"/>
          <w:szCs w:val="24"/>
        </w:rPr>
        <w:t xml:space="preserve"> for example</w:t>
      </w:r>
      <w:r w:rsidR="005035D3" w:rsidRPr="00202571">
        <w:rPr>
          <w:rFonts w:ascii="Arial" w:hAnsi="Arial" w:cs="Arial"/>
          <w:sz w:val="24"/>
          <w:szCs w:val="24"/>
        </w:rPr>
        <w:t xml:space="preserve">. Even if I have been studying English for years, coming here </w:t>
      </w:r>
      <w:r w:rsidR="00A53C40" w:rsidRPr="00202571">
        <w:rPr>
          <w:rFonts w:ascii="Arial" w:hAnsi="Arial" w:cs="Arial"/>
          <w:sz w:val="24"/>
          <w:szCs w:val="24"/>
        </w:rPr>
        <w:t xml:space="preserve">I understood that I </w:t>
      </w:r>
      <w:r w:rsidR="003A5ED4" w:rsidRPr="00202571">
        <w:rPr>
          <w:rFonts w:ascii="Arial" w:hAnsi="Arial" w:cs="Arial"/>
          <w:sz w:val="24"/>
          <w:szCs w:val="24"/>
        </w:rPr>
        <w:t>knew</w:t>
      </w:r>
      <w:r w:rsidR="00A53C40" w:rsidRPr="00202571">
        <w:rPr>
          <w:rFonts w:ascii="Arial" w:hAnsi="Arial" w:cs="Arial"/>
          <w:sz w:val="24"/>
          <w:szCs w:val="24"/>
        </w:rPr>
        <w:t xml:space="preserve"> only half of the things that I would need for my academic life. </w:t>
      </w:r>
      <w:r w:rsidR="005A4797" w:rsidRPr="00202571">
        <w:rPr>
          <w:rFonts w:ascii="Arial" w:hAnsi="Arial" w:cs="Arial"/>
          <w:sz w:val="24"/>
          <w:szCs w:val="24"/>
        </w:rPr>
        <w:t xml:space="preserve">This module taught me how to do an academic writing, how </w:t>
      </w:r>
      <w:r w:rsidR="00C33A67" w:rsidRPr="00202571">
        <w:rPr>
          <w:rFonts w:ascii="Arial" w:hAnsi="Arial" w:cs="Arial"/>
          <w:sz w:val="24"/>
          <w:szCs w:val="24"/>
        </w:rPr>
        <w:t xml:space="preserve">to put the references correctly and how to do for example a correct paraphrasing and summarising. </w:t>
      </w:r>
      <w:r w:rsidR="00494759" w:rsidRPr="00202571">
        <w:rPr>
          <w:rFonts w:ascii="Arial" w:hAnsi="Arial" w:cs="Arial"/>
          <w:sz w:val="24"/>
          <w:szCs w:val="24"/>
        </w:rPr>
        <w:t xml:space="preserve">It also helped me to reflect </w:t>
      </w:r>
      <w:r w:rsidR="005908FB" w:rsidRPr="00202571">
        <w:rPr>
          <w:rFonts w:ascii="Arial" w:hAnsi="Arial" w:cs="Arial"/>
          <w:sz w:val="24"/>
          <w:szCs w:val="24"/>
        </w:rPr>
        <w:t>and to prioriti</w:t>
      </w:r>
      <w:r w:rsidR="00CB74E1" w:rsidRPr="00202571">
        <w:rPr>
          <w:rFonts w:ascii="Arial" w:hAnsi="Arial" w:cs="Arial"/>
          <w:sz w:val="24"/>
          <w:szCs w:val="24"/>
        </w:rPr>
        <w:t>ze</w:t>
      </w:r>
      <w:r w:rsidR="005908FB" w:rsidRPr="00202571">
        <w:rPr>
          <w:rFonts w:ascii="Arial" w:hAnsi="Arial" w:cs="Arial"/>
          <w:sz w:val="24"/>
          <w:szCs w:val="24"/>
        </w:rPr>
        <w:t xml:space="preserve"> the things to do in order to have everything done on time.</w:t>
      </w:r>
      <w:r w:rsidR="003446F0" w:rsidRPr="00202571">
        <w:rPr>
          <w:rFonts w:ascii="Arial" w:hAnsi="Arial" w:cs="Arial"/>
          <w:sz w:val="24"/>
          <w:szCs w:val="24"/>
        </w:rPr>
        <w:t xml:space="preserve"> So,</w:t>
      </w:r>
      <w:r w:rsidR="00333E7F" w:rsidRPr="00202571">
        <w:rPr>
          <w:rFonts w:ascii="Arial" w:hAnsi="Arial" w:cs="Arial"/>
          <w:sz w:val="24"/>
          <w:szCs w:val="24"/>
        </w:rPr>
        <w:t xml:space="preserve"> it also gave me </w:t>
      </w:r>
      <w:r w:rsidR="00657590" w:rsidRPr="00202571">
        <w:rPr>
          <w:rFonts w:ascii="Arial" w:hAnsi="Arial" w:cs="Arial"/>
          <w:sz w:val="24"/>
          <w:szCs w:val="24"/>
        </w:rPr>
        <w:t>some inputs for my working life.</w:t>
      </w:r>
      <w:r w:rsidR="001C4D89" w:rsidRPr="00202571">
        <w:rPr>
          <w:rFonts w:ascii="Arial" w:hAnsi="Arial" w:cs="Arial"/>
          <w:sz w:val="24"/>
          <w:szCs w:val="24"/>
        </w:rPr>
        <w:t xml:space="preserve"> </w:t>
      </w:r>
      <w:r w:rsidR="00987E33" w:rsidRPr="00202571">
        <w:rPr>
          <w:rFonts w:ascii="Arial" w:hAnsi="Arial" w:cs="Arial"/>
          <w:sz w:val="24"/>
          <w:szCs w:val="24"/>
        </w:rPr>
        <w:t xml:space="preserve">Starting from the basic thing on how to do for example a CV or a cover letter, I was able to </w:t>
      </w:r>
      <w:r w:rsidR="00CC6C94" w:rsidRPr="00202571">
        <w:rPr>
          <w:rFonts w:ascii="Arial" w:hAnsi="Arial" w:cs="Arial"/>
          <w:sz w:val="24"/>
          <w:szCs w:val="24"/>
        </w:rPr>
        <w:t xml:space="preserve">improve </w:t>
      </w:r>
      <w:r w:rsidR="00D2307F" w:rsidRPr="00202571">
        <w:rPr>
          <w:rFonts w:ascii="Arial" w:hAnsi="Arial" w:cs="Arial"/>
          <w:sz w:val="24"/>
          <w:szCs w:val="24"/>
        </w:rPr>
        <w:t>myself</w:t>
      </w:r>
      <w:r w:rsidR="00CC6C94" w:rsidRPr="00202571">
        <w:rPr>
          <w:rFonts w:ascii="Arial" w:hAnsi="Arial" w:cs="Arial"/>
          <w:sz w:val="24"/>
          <w:szCs w:val="24"/>
        </w:rPr>
        <w:t xml:space="preserve"> a lot more also on other things. </w:t>
      </w:r>
      <w:r w:rsidR="003446F0" w:rsidRPr="00202571">
        <w:rPr>
          <w:rFonts w:ascii="Arial" w:hAnsi="Arial" w:cs="Arial"/>
          <w:sz w:val="24"/>
          <w:szCs w:val="24"/>
        </w:rPr>
        <w:t xml:space="preserve">I learn the importance of the </w:t>
      </w:r>
      <w:r w:rsidR="00CE7C33" w:rsidRPr="00202571">
        <w:rPr>
          <w:rFonts w:ascii="Arial" w:hAnsi="Arial" w:cs="Arial"/>
          <w:sz w:val="24"/>
          <w:szCs w:val="24"/>
        </w:rPr>
        <w:t xml:space="preserve">analytical and critical thinking </w:t>
      </w:r>
      <w:r w:rsidR="001B7577" w:rsidRPr="00202571">
        <w:rPr>
          <w:rFonts w:ascii="Arial" w:hAnsi="Arial" w:cs="Arial"/>
          <w:sz w:val="24"/>
          <w:szCs w:val="24"/>
        </w:rPr>
        <w:t xml:space="preserve">that helps us to be </w:t>
      </w:r>
      <w:r w:rsidR="00826F8D" w:rsidRPr="00202571">
        <w:rPr>
          <w:rFonts w:ascii="Arial" w:hAnsi="Arial" w:cs="Arial"/>
          <w:sz w:val="24"/>
          <w:szCs w:val="24"/>
        </w:rPr>
        <w:t xml:space="preserve">for example a better problem </w:t>
      </w:r>
      <w:r w:rsidR="007633F4" w:rsidRPr="00202571">
        <w:rPr>
          <w:rFonts w:ascii="Arial" w:hAnsi="Arial" w:cs="Arial"/>
          <w:sz w:val="24"/>
          <w:szCs w:val="24"/>
        </w:rPr>
        <w:t>solver</w:t>
      </w:r>
      <w:r w:rsidR="00826F8D" w:rsidRPr="00202571">
        <w:rPr>
          <w:rFonts w:ascii="Arial" w:hAnsi="Arial" w:cs="Arial"/>
          <w:sz w:val="24"/>
          <w:szCs w:val="24"/>
        </w:rPr>
        <w:t xml:space="preserve">. </w:t>
      </w:r>
    </w:p>
    <w:p w14:paraId="1EE741EF" w14:textId="56FCFDD8" w:rsidR="00E97847" w:rsidRPr="00202571" w:rsidRDefault="00E97847" w:rsidP="0035493E">
      <w:pPr>
        <w:pStyle w:val="Heading1"/>
        <w:spacing w:line="360" w:lineRule="auto"/>
        <w:rPr>
          <w:rFonts w:ascii="Arial" w:hAnsi="Arial" w:cs="Arial"/>
          <w:sz w:val="24"/>
          <w:szCs w:val="24"/>
        </w:rPr>
      </w:pPr>
      <w:bookmarkStart w:id="2" w:name="_Toc39073460"/>
      <w:r w:rsidRPr="00202571">
        <w:rPr>
          <w:rFonts w:ascii="Arial" w:hAnsi="Arial" w:cs="Arial"/>
          <w:sz w:val="24"/>
          <w:szCs w:val="24"/>
        </w:rPr>
        <w:t>Academic skills.</w:t>
      </w:r>
      <w:bookmarkEnd w:id="2"/>
    </w:p>
    <w:p w14:paraId="5CE35AF8" w14:textId="5450DA1A" w:rsidR="001A07DC" w:rsidRPr="00202571" w:rsidRDefault="00670960" w:rsidP="0035493E">
      <w:pPr>
        <w:spacing w:line="360" w:lineRule="auto"/>
        <w:rPr>
          <w:rFonts w:ascii="Arial" w:hAnsi="Arial" w:cs="Arial"/>
          <w:sz w:val="24"/>
          <w:szCs w:val="24"/>
        </w:rPr>
      </w:pPr>
      <w:r w:rsidRPr="00202571">
        <w:rPr>
          <w:rFonts w:ascii="Arial" w:hAnsi="Arial" w:cs="Arial"/>
          <w:sz w:val="24"/>
          <w:szCs w:val="24"/>
        </w:rPr>
        <w:t xml:space="preserve">When we talk about academic </w:t>
      </w:r>
      <w:r w:rsidR="00322ABA" w:rsidRPr="00202571">
        <w:rPr>
          <w:rFonts w:ascii="Arial" w:hAnsi="Arial" w:cs="Arial"/>
          <w:sz w:val="24"/>
          <w:szCs w:val="24"/>
        </w:rPr>
        <w:t>skills,</w:t>
      </w:r>
      <w:r w:rsidRPr="00202571">
        <w:rPr>
          <w:rFonts w:ascii="Arial" w:hAnsi="Arial" w:cs="Arial"/>
          <w:sz w:val="24"/>
          <w:szCs w:val="24"/>
        </w:rPr>
        <w:t xml:space="preserve"> we mean all th</w:t>
      </w:r>
      <w:r w:rsidR="00557F83" w:rsidRPr="00202571">
        <w:rPr>
          <w:rFonts w:ascii="Arial" w:hAnsi="Arial" w:cs="Arial"/>
          <w:sz w:val="24"/>
          <w:szCs w:val="24"/>
        </w:rPr>
        <w:t xml:space="preserve">ose </w:t>
      </w:r>
      <w:r w:rsidR="005915F9" w:rsidRPr="00202571">
        <w:rPr>
          <w:rFonts w:ascii="Arial" w:hAnsi="Arial" w:cs="Arial"/>
          <w:sz w:val="24"/>
          <w:szCs w:val="24"/>
        </w:rPr>
        <w:t>skills we need to have in order to improve our academic lives.</w:t>
      </w:r>
      <w:r w:rsidR="00130164" w:rsidRPr="00202571">
        <w:rPr>
          <w:rFonts w:ascii="Arial" w:hAnsi="Arial" w:cs="Arial"/>
          <w:sz w:val="24"/>
          <w:szCs w:val="24"/>
        </w:rPr>
        <w:t xml:space="preserve"> </w:t>
      </w:r>
      <w:r w:rsidR="00F072F4" w:rsidRPr="00202571">
        <w:rPr>
          <w:rFonts w:ascii="Arial" w:hAnsi="Arial" w:cs="Arial"/>
          <w:sz w:val="24"/>
          <w:szCs w:val="24"/>
        </w:rPr>
        <w:t>They include</w:t>
      </w:r>
      <w:r w:rsidR="008C2AAB" w:rsidRPr="00202571">
        <w:rPr>
          <w:rFonts w:ascii="Arial" w:hAnsi="Arial" w:cs="Arial"/>
          <w:sz w:val="24"/>
          <w:szCs w:val="24"/>
        </w:rPr>
        <w:t xml:space="preserve"> for example</w:t>
      </w:r>
      <w:r w:rsidR="00F072F4" w:rsidRPr="00202571">
        <w:rPr>
          <w:rFonts w:ascii="Arial" w:hAnsi="Arial" w:cs="Arial"/>
          <w:sz w:val="24"/>
          <w:szCs w:val="24"/>
        </w:rPr>
        <w:t xml:space="preserve"> communication</w:t>
      </w:r>
      <w:r w:rsidR="004958A5" w:rsidRPr="00202571">
        <w:rPr>
          <w:rFonts w:ascii="Arial" w:hAnsi="Arial" w:cs="Arial"/>
          <w:sz w:val="24"/>
          <w:szCs w:val="24"/>
        </w:rPr>
        <w:t xml:space="preserve">, effective academic writing, </w:t>
      </w:r>
      <w:r w:rsidR="008C2AAB" w:rsidRPr="00202571">
        <w:rPr>
          <w:rFonts w:ascii="Arial" w:hAnsi="Arial" w:cs="Arial"/>
          <w:sz w:val="24"/>
          <w:szCs w:val="24"/>
        </w:rPr>
        <w:t xml:space="preserve">time management </w:t>
      </w:r>
      <w:r w:rsidR="00256EC5" w:rsidRPr="00202571">
        <w:rPr>
          <w:rFonts w:ascii="Arial" w:hAnsi="Arial" w:cs="Arial"/>
          <w:sz w:val="24"/>
          <w:szCs w:val="24"/>
        </w:rPr>
        <w:t xml:space="preserve">tools and </w:t>
      </w:r>
      <w:r w:rsidR="001F587E" w:rsidRPr="00202571">
        <w:rPr>
          <w:rFonts w:ascii="Arial" w:hAnsi="Arial" w:cs="Arial"/>
          <w:sz w:val="24"/>
          <w:szCs w:val="24"/>
        </w:rPr>
        <w:t>analytical thinking (</w:t>
      </w:r>
      <w:r w:rsidR="004C5186" w:rsidRPr="00202571">
        <w:rPr>
          <w:rFonts w:ascii="Arial" w:hAnsi="Arial" w:cs="Arial"/>
          <w:sz w:val="24"/>
          <w:szCs w:val="24"/>
        </w:rPr>
        <w:t>Cleeve,2018</w:t>
      </w:r>
      <w:r w:rsidR="001F587E" w:rsidRPr="00202571">
        <w:rPr>
          <w:rFonts w:ascii="Arial" w:hAnsi="Arial" w:cs="Arial"/>
          <w:sz w:val="24"/>
          <w:szCs w:val="24"/>
        </w:rPr>
        <w:t>)</w:t>
      </w:r>
      <w:r w:rsidR="004C5186" w:rsidRPr="00202571">
        <w:rPr>
          <w:rFonts w:ascii="Arial" w:hAnsi="Arial" w:cs="Arial"/>
          <w:sz w:val="24"/>
          <w:szCs w:val="24"/>
        </w:rPr>
        <w:t xml:space="preserve">.  </w:t>
      </w:r>
      <w:r w:rsidR="005B4230" w:rsidRPr="00202571">
        <w:rPr>
          <w:rFonts w:ascii="Arial" w:hAnsi="Arial" w:cs="Arial"/>
          <w:sz w:val="24"/>
          <w:szCs w:val="24"/>
        </w:rPr>
        <w:t xml:space="preserve">During those two semesters I learned how to do an academic writing </w:t>
      </w:r>
      <w:r w:rsidR="003B1C4B" w:rsidRPr="00202571">
        <w:rPr>
          <w:rFonts w:ascii="Arial" w:hAnsi="Arial" w:cs="Arial"/>
          <w:sz w:val="24"/>
          <w:szCs w:val="24"/>
        </w:rPr>
        <w:t>and all the rules we do need to follow when writing for example a formal report</w:t>
      </w:r>
      <w:r w:rsidR="00F66AEB" w:rsidRPr="00202571">
        <w:rPr>
          <w:rFonts w:ascii="Arial" w:hAnsi="Arial" w:cs="Arial"/>
          <w:sz w:val="24"/>
          <w:szCs w:val="24"/>
        </w:rPr>
        <w:t xml:space="preserve">. To do this kind of works we </w:t>
      </w:r>
      <w:r w:rsidR="0080604E" w:rsidRPr="00202571">
        <w:rPr>
          <w:rFonts w:ascii="Arial" w:hAnsi="Arial" w:cs="Arial"/>
          <w:sz w:val="24"/>
          <w:szCs w:val="24"/>
        </w:rPr>
        <w:t xml:space="preserve">must consider different things. It </w:t>
      </w:r>
      <w:r w:rsidR="0028424D" w:rsidRPr="00202571">
        <w:rPr>
          <w:rFonts w:ascii="Arial" w:hAnsi="Arial" w:cs="Arial"/>
          <w:sz w:val="24"/>
          <w:szCs w:val="24"/>
        </w:rPr>
        <w:t>must</w:t>
      </w:r>
      <w:r w:rsidR="0080604E" w:rsidRPr="00202571">
        <w:rPr>
          <w:rFonts w:ascii="Arial" w:hAnsi="Arial" w:cs="Arial"/>
          <w:sz w:val="24"/>
          <w:szCs w:val="24"/>
        </w:rPr>
        <w:t xml:space="preserve"> be </w:t>
      </w:r>
      <w:r w:rsidR="0028424D" w:rsidRPr="00202571">
        <w:rPr>
          <w:rFonts w:ascii="Arial" w:hAnsi="Arial" w:cs="Arial"/>
          <w:sz w:val="24"/>
          <w:szCs w:val="24"/>
        </w:rPr>
        <w:t>logically structured</w:t>
      </w:r>
      <w:r w:rsidR="00003155" w:rsidRPr="00202571">
        <w:rPr>
          <w:rFonts w:ascii="Arial" w:hAnsi="Arial" w:cs="Arial"/>
          <w:sz w:val="24"/>
          <w:szCs w:val="24"/>
        </w:rPr>
        <w:t>, with a clear and i</w:t>
      </w:r>
      <w:r w:rsidR="00010F97" w:rsidRPr="00202571">
        <w:rPr>
          <w:rFonts w:ascii="Arial" w:hAnsi="Arial" w:cs="Arial"/>
          <w:sz w:val="24"/>
          <w:szCs w:val="24"/>
        </w:rPr>
        <w:t>mpersona</w:t>
      </w:r>
      <w:r w:rsidR="00003155" w:rsidRPr="00202571">
        <w:rPr>
          <w:rFonts w:ascii="Arial" w:hAnsi="Arial" w:cs="Arial"/>
          <w:sz w:val="24"/>
          <w:szCs w:val="24"/>
        </w:rPr>
        <w:t xml:space="preserve">l tone, </w:t>
      </w:r>
      <w:r w:rsidR="00010F97" w:rsidRPr="00202571">
        <w:rPr>
          <w:rFonts w:ascii="Arial" w:hAnsi="Arial" w:cs="Arial"/>
          <w:sz w:val="24"/>
          <w:szCs w:val="24"/>
        </w:rPr>
        <w:t xml:space="preserve">the structure must be logical and </w:t>
      </w:r>
      <w:r w:rsidR="00912F03" w:rsidRPr="00202571">
        <w:rPr>
          <w:rFonts w:ascii="Arial" w:hAnsi="Arial" w:cs="Arial"/>
          <w:sz w:val="24"/>
          <w:szCs w:val="24"/>
        </w:rPr>
        <w:t>everything</w:t>
      </w:r>
      <w:r w:rsidR="003F58D4" w:rsidRPr="00202571">
        <w:rPr>
          <w:rFonts w:ascii="Arial" w:hAnsi="Arial" w:cs="Arial"/>
          <w:sz w:val="24"/>
          <w:szCs w:val="24"/>
        </w:rPr>
        <w:t xml:space="preserve"> we </w:t>
      </w:r>
      <w:r w:rsidR="0056250B" w:rsidRPr="00202571">
        <w:rPr>
          <w:rFonts w:ascii="Arial" w:hAnsi="Arial" w:cs="Arial"/>
          <w:sz w:val="24"/>
          <w:szCs w:val="24"/>
        </w:rPr>
        <w:t>put there must be referenced (Valdes,2019).</w:t>
      </w:r>
      <w:r w:rsidR="00EC3F5A" w:rsidRPr="00202571">
        <w:rPr>
          <w:rFonts w:ascii="Arial" w:hAnsi="Arial" w:cs="Arial"/>
          <w:sz w:val="24"/>
          <w:szCs w:val="24"/>
        </w:rPr>
        <w:t xml:space="preserve"> In text references and </w:t>
      </w:r>
      <w:r w:rsidR="007E309A" w:rsidRPr="00202571">
        <w:rPr>
          <w:rFonts w:ascii="Arial" w:hAnsi="Arial" w:cs="Arial"/>
          <w:sz w:val="24"/>
          <w:szCs w:val="24"/>
        </w:rPr>
        <w:t>references are the most important think to consider when doing your work</w:t>
      </w:r>
      <w:r w:rsidR="00496525" w:rsidRPr="00202571">
        <w:rPr>
          <w:rFonts w:ascii="Arial" w:hAnsi="Arial" w:cs="Arial"/>
          <w:sz w:val="24"/>
          <w:szCs w:val="24"/>
        </w:rPr>
        <w:t xml:space="preserve"> in order to avoid plagiarism</w:t>
      </w:r>
      <w:r w:rsidR="007F6F53" w:rsidRPr="00202571">
        <w:rPr>
          <w:rFonts w:ascii="Arial" w:hAnsi="Arial" w:cs="Arial"/>
          <w:sz w:val="24"/>
          <w:szCs w:val="24"/>
        </w:rPr>
        <w:t xml:space="preserve"> that would cause severe </w:t>
      </w:r>
      <w:r w:rsidR="00DC518D" w:rsidRPr="00202571">
        <w:rPr>
          <w:rFonts w:ascii="Arial" w:hAnsi="Arial" w:cs="Arial"/>
          <w:sz w:val="24"/>
          <w:szCs w:val="24"/>
        </w:rPr>
        <w:t xml:space="preserve">consequences on our student life. As a matter of facts, by this we mean the practice of using someone else’s ideas </w:t>
      </w:r>
      <w:r w:rsidR="003C4C6F" w:rsidRPr="00202571">
        <w:rPr>
          <w:rFonts w:ascii="Arial" w:hAnsi="Arial" w:cs="Arial"/>
          <w:sz w:val="24"/>
          <w:szCs w:val="24"/>
        </w:rPr>
        <w:t xml:space="preserve">in our work without demonstrating that they were not ours (Valdes,2019). </w:t>
      </w:r>
      <w:r w:rsidR="00F57CD5" w:rsidRPr="00202571">
        <w:rPr>
          <w:rFonts w:ascii="Arial" w:hAnsi="Arial" w:cs="Arial"/>
          <w:sz w:val="24"/>
          <w:szCs w:val="24"/>
        </w:rPr>
        <w:t xml:space="preserve">This one was one of the principal </w:t>
      </w:r>
      <w:r w:rsidR="003E66C5" w:rsidRPr="00202571">
        <w:rPr>
          <w:rFonts w:ascii="Arial" w:hAnsi="Arial" w:cs="Arial"/>
          <w:sz w:val="24"/>
          <w:szCs w:val="24"/>
        </w:rPr>
        <w:t xml:space="preserve">topics covered during the first term. </w:t>
      </w:r>
      <w:r w:rsidR="00DD390A" w:rsidRPr="00202571">
        <w:rPr>
          <w:rFonts w:ascii="Arial" w:hAnsi="Arial" w:cs="Arial"/>
          <w:sz w:val="24"/>
          <w:szCs w:val="24"/>
        </w:rPr>
        <w:t xml:space="preserve">They taught us how to reference our </w:t>
      </w:r>
      <w:r w:rsidR="00FB5802" w:rsidRPr="00202571">
        <w:rPr>
          <w:rFonts w:ascii="Arial" w:hAnsi="Arial" w:cs="Arial"/>
          <w:sz w:val="24"/>
          <w:szCs w:val="24"/>
        </w:rPr>
        <w:t xml:space="preserve">writing and how to rework the ideas taken </w:t>
      </w:r>
      <w:r w:rsidR="000C439E" w:rsidRPr="00202571">
        <w:rPr>
          <w:rFonts w:ascii="Arial" w:hAnsi="Arial" w:cs="Arial"/>
          <w:sz w:val="24"/>
          <w:szCs w:val="24"/>
        </w:rPr>
        <w:t xml:space="preserve">from the other authors. </w:t>
      </w:r>
      <w:r w:rsidR="007B72DD" w:rsidRPr="00202571">
        <w:rPr>
          <w:rFonts w:ascii="Arial" w:hAnsi="Arial" w:cs="Arial"/>
          <w:sz w:val="24"/>
          <w:szCs w:val="24"/>
        </w:rPr>
        <w:t xml:space="preserve">In order to do them we do need to follow the Harvard reference </w:t>
      </w:r>
      <w:r w:rsidR="00AF4A7B" w:rsidRPr="00202571">
        <w:rPr>
          <w:rFonts w:ascii="Arial" w:hAnsi="Arial" w:cs="Arial"/>
          <w:sz w:val="24"/>
          <w:szCs w:val="24"/>
        </w:rPr>
        <w:t>system,</w:t>
      </w:r>
      <w:r w:rsidR="007A39AE" w:rsidRPr="00202571">
        <w:rPr>
          <w:rFonts w:ascii="Arial" w:hAnsi="Arial" w:cs="Arial"/>
          <w:sz w:val="24"/>
          <w:szCs w:val="24"/>
        </w:rPr>
        <w:t xml:space="preserve"> so we need to</w:t>
      </w:r>
      <w:r w:rsidR="005239D5" w:rsidRPr="00202571">
        <w:rPr>
          <w:rFonts w:ascii="Arial" w:hAnsi="Arial" w:cs="Arial"/>
          <w:sz w:val="24"/>
          <w:szCs w:val="24"/>
        </w:rPr>
        <w:t xml:space="preserve"> put the surname of the </w:t>
      </w:r>
      <w:r w:rsidR="005239D5" w:rsidRPr="00202571">
        <w:rPr>
          <w:rFonts w:ascii="Arial" w:hAnsi="Arial" w:cs="Arial"/>
          <w:sz w:val="24"/>
          <w:szCs w:val="24"/>
        </w:rPr>
        <w:lastRenderedPageBreak/>
        <w:t xml:space="preserve">author and date of publication after the sentences </w:t>
      </w:r>
      <w:r w:rsidR="00AF4A7B" w:rsidRPr="00202571">
        <w:rPr>
          <w:rFonts w:ascii="Arial" w:hAnsi="Arial" w:cs="Arial"/>
          <w:sz w:val="24"/>
          <w:szCs w:val="24"/>
        </w:rPr>
        <w:t xml:space="preserve">in question and </w:t>
      </w:r>
      <w:r w:rsidR="00497D47" w:rsidRPr="00202571">
        <w:rPr>
          <w:rFonts w:ascii="Arial" w:hAnsi="Arial" w:cs="Arial"/>
          <w:sz w:val="24"/>
          <w:szCs w:val="24"/>
        </w:rPr>
        <w:t xml:space="preserve">then at the end write the bibliography. That means </w:t>
      </w:r>
      <w:r w:rsidR="001E209B" w:rsidRPr="00202571">
        <w:rPr>
          <w:rFonts w:ascii="Arial" w:hAnsi="Arial" w:cs="Arial"/>
          <w:sz w:val="24"/>
          <w:szCs w:val="24"/>
        </w:rPr>
        <w:t xml:space="preserve">writing the surname and year of publication of an article or book, then we need to put the title and if it is an online source put the link of the website and </w:t>
      </w:r>
      <w:r w:rsidR="00403429" w:rsidRPr="00202571">
        <w:rPr>
          <w:rFonts w:ascii="Arial" w:hAnsi="Arial" w:cs="Arial"/>
          <w:sz w:val="24"/>
          <w:szCs w:val="24"/>
        </w:rPr>
        <w:t xml:space="preserve">the accessed date. </w:t>
      </w:r>
      <w:r w:rsidR="007D5B3D" w:rsidRPr="00202571">
        <w:rPr>
          <w:rFonts w:ascii="Arial" w:hAnsi="Arial" w:cs="Arial"/>
          <w:sz w:val="24"/>
          <w:szCs w:val="24"/>
        </w:rPr>
        <w:t xml:space="preserve">In addition to all of that we need to </w:t>
      </w:r>
      <w:r w:rsidR="002B2477" w:rsidRPr="00202571">
        <w:rPr>
          <w:rFonts w:ascii="Arial" w:hAnsi="Arial" w:cs="Arial"/>
          <w:sz w:val="24"/>
          <w:szCs w:val="24"/>
        </w:rPr>
        <w:t xml:space="preserve">modify </w:t>
      </w:r>
      <w:r w:rsidR="000F38D3" w:rsidRPr="00202571">
        <w:rPr>
          <w:rFonts w:ascii="Arial" w:hAnsi="Arial" w:cs="Arial"/>
          <w:sz w:val="24"/>
          <w:szCs w:val="24"/>
        </w:rPr>
        <w:t xml:space="preserve">the content we put in our </w:t>
      </w:r>
      <w:r w:rsidR="002B2477" w:rsidRPr="00202571">
        <w:rPr>
          <w:rFonts w:ascii="Arial" w:hAnsi="Arial" w:cs="Arial"/>
          <w:sz w:val="24"/>
          <w:szCs w:val="24"/>
        </w:rPr>
        <w:t xml:space="preserve">writing by </w:t>
      </w:r>
      <w:r w:rsidR="002268CE" w:rsidRPr="00202571">
        <w:rPr>
          <w:rFonts w:ascii="Arial" w:hAnsi="Arial" w:cs="Arial"/>
          <w:sz w:val="24"/>
          <w:szCs w:val="24"/>
        </w:rPr>
        <w:t xml:space="preserve">using some techniques like the summarising and the paraphrasing. </w:t>
      </w:r>
      <w:r w:rsidR="002657D2" w:rsidRPr="00202571">
        <w:rPr>
          <w:rFonts w:ascii="Arial" w:hAnsi="Arial" w:cs="Arial"/>
          <w:sz w:val="24"/>
          <w:szCs w:val="24"/>
        </w:rPr>
        <w:t xml:space="preserve">We talk about summarising when starting from an </w:t>
      </w:r>
      <w:r w:rsidR="00A9592B" w:rsidRPr="00202571">
        <w:rPr>
          <w:rFonts w:ascii="Arial" w:hAnsi="Arial" w:cs="Arial"/>
          <w:sz w:val="24"/>
          <w:szCs w:val="24"/>
        </w:rPr>
        <w:t>author</w:t>
      </w:r>
      <w:r w:rsidR="002657D2" w:rsidRPr="00202571">
        <w:rPr>
          <w:rFonts w:ascii="Arial" w:hAnsi="Arial" w:cs="Arial"/>
          <w:sz w:val="24"/>
          <w:szCs w:val="24"/>
        </w:rPr>
        <w:t xml:space="preserve"> writing we </w:t>
      </w:r>
      <w:r w:rsidR="00A9592B" w:rsidRPr="00202571">
        <w:rPr>
          <w:rFonts w:ascii="Arial" w:hAnsi="Arial" w:cs="Arial"/>
          <w:sz w:val="24"/>
          <w:szCs w:val="24"/>
        </w:rPr>
        <w:t xml:space="preserve">decide to keep only the principal points and we </w:t>
      </w:r>
      <w:r w:rsidR="00DC28EA" w:rsidRPr="00202571">
        <w:rPr>
          <w:rFonts w:ascii="Arial" w:hAnsi="Arial" w:cs="Arial"/>
          <w:sz w:val="24"/>
          <w:szCs w:val="24"/>
        </w:rPr>
        <w:t xml:space="preserve">avoid using all the unnecessary ideas. </w:t>
      </w:r>
      <w:r w:rsidR="007A0F9A" w:rsidRPr="00202571">
        <w:rPr>
          <w:rFonts w:ascii="Arial" w:hAnsi="Arial" w:cs="Arial"/>
          <w:sz w:val="24"/>
          <w:szCs w:val="24"/>
        </w:rPr>
        <w:t xml:space="preserve">It gives a general overview to the reader in a brief way. </w:t>
      </w:r>
      <w:r w:rsidR="00F54D46" w:rsidRPr="00202571">
        <w:rPr>
          <w:rFonts w:ascii="Arial" w:hAnsi="Arial" w:cs="Arial"/>
          <w:sz w:val="24"/>
          <w:szCs w:val="24"/>
        </w:rPr>
        <w:t xml:space="preserve"> The principal ideas of the author are maintained even if the language we use needs to be ours. </w:t>
      </w:r>
      <w:r w:rsidR="008C2774" w:rsidRPr="00202571">
        <w:rPr>
          <w:rFonts w:ascii="Arial" w:hAnsi="Arial" w:cs="Arial"/>
          <w:sz w:val="24"/>
          <w:szCs w:val="24"/>
        </w:rPr>
        <w:t xml:space="preserve">Whereas when we talk about </w:t>
      </w:r>
      <w:r w:rsidR="004532A3" w:rsidRPr="00202571">
        <w:rPr>
          <w:rFonts w:ascii="Arial" w:hAnsi="Arial" w:cs="Arial"/>
          <w:sz w:val="24"/>
          <w:szCs w:val="24"/>
        </w:rPr>
        <w:t>paraphrasing,</w:t>
      </w:r>
      <w:r w:rsidR="008C2774" w:rsidRPr="00202571">
        <w:rPr>
          <w:rFonts w:ascii="Arial" w:hAnsi="Arial" w:cs="Arial"/>
          <w:sz w:val="24"/>
          <w:szCs w:val="24"/>
        </w:rPr>
        <w:t xml:space="preserve"> </w:t>
      </w:r>
      <w:r w:rsidR="000A7C57" w:rsidRPr="00202571">
        <w:rPr>
          <w:rFonts w:ascii="Arial" w:hAnsi="Arial" w:cs="Arial"/>
          <w:sz w:val="24"/>
          <w:szCs w:val="24"/>
        </w:rPr>
        <w:t xml:space="preserve">we do not mean anymore </w:t>
      </w:r>
      <w:r w:rsidR="004532A3" w:rsidRPr="00202571">
        <w:rPr>
          <w:rFonts w:ascii="Arial" w:hAnsi="Arial" w:cs="Arial"/>
          <w:sz w:val="24"/>
          <w:szCs w:val="24"/>
        </w:rPr>
        <w:t xml:space="preserve">doing a shorter reproduction of the original work by using our language. In here </w:t>
      </w:r>
      <w:r w:rsidR="00E557B3" w:rsidRPr="00202571">
        <w:rPr>
          <w:rFonts w:ascii="Arial" w:hAnsi="Arial" w:cs="Arial"/>
          <w:sz w:val="24"/>
          <w:szCs w:val="24"/>
        </w:rPr>
        <w:t>everything is different. All the sentences need to be restructured and all the words replace by synonyms. So even if the main idea is the same one the form needs to be completely different (</w:t>
      </w:r>
      <w:r w:rsidR="00700C77" w:rsidRPr="00202571">
        <w:rPr>
          <w:rFonts w:ascii="Arial" w:hAnsi="Arial" w:cs="Arial"/>
          <w:sz w:val="24"/>
          <w:szCs w:val="24"/>
        </w:rPr>
        <w:t>Surbhi,2019</w:t>
      </w:r>
      <w:r w:rsidR="00E557B3" w:rsidRPr="00202571">
        <w:rPr>
          <w:rFonts w:ascii="Arial" w:hAnsi="Arial" w:cs="Arial"/>
          <w:sz w:val="24"/>
          <w:szCs w:val="24"/>
        </w:rPr>
        <w:t>)</w:t>
      </w:r>
      <w:r w:rsidR="00700C77" w:rsidRPr="00202571">
        <w:rPr>
          <w:rFonts w:ascii="Arial" w:hAnsi="Arial" w:cs="Arial"/>
          <w:sz w:val="24"/>
          <w:szCs w:val="24"/>
        </w:rPr>
        <w:t xml:space="preserve">. </w:t>
      </w:r>
    </w:p>
    <w:p w14:paraId="4F5687E1" w14:textId="72DB9CD7" w:rsidR="00051631" w:rsidRPr="00202571" w:rsidRDefault="00217255" w:rsidP="0035493E">
      <w:pPr>
        <w:spacing w:line="360" w:lineRule="auto"/>
        <w:rPr>
          <w:rFonts w:ascii="Arial" w:hAnsi="Arial" w:cs="Arial"/>
          <w:sz w:val="24"/>
          <w:szCs w:val="24"/>
        </w:rPr>
      </w:pPr>
      <w:r w:rsidRPr="00202571">
        <w:rPr>
          <w:rFonts w:ascii="Arial" w:hAnsi="Arial" w:cs="Arial"/>
          <w:sz w:val="24"/>
          <w:szCs w:val="24"/>
        </w:rPr>
        <w:t xml:space="preserve">Writing in an academic contest is </w:t>
      </w:r>
      <w:r w:rsidR="00DD3A90" w:rsidRPr="00202571">
        <w:rPr>
          <w:rFonts w:ascii="Arial" w:hAnsi="Arial" w:cs="Arial"/>
          <w:sz w:val="24"/>
          <w:szCs w:val="24"/>
        </w:rPr>
        <w:t>quite different</w:t>
      </w:r>
      <w:r w:rsidRPr="00202571">
        <w:rPr>
          <w:rFonts w:ascii="Arial" w:hAnsi="Arial" w:cs="Arial"/>
          <w:sz w:val="24"/>
          <w:szCs w:val="24"/>
        </w:rPr>
        <w:t xml:space="preserve"> from how I used to write during high school</w:t>
      </w:r>
      <w:r w:rsidR="0006762D" w:rsidRPr="00202571">
        <w:rPr>
          <w:rFonts w:ascii="Arial" w:hAnsi="Arial" w:cs="Arial"/>
          <w:sz w:val="24"/>
          <w:szCs w:val="24"/>
        </w:rPr>
        <w:t xml:space="preserve">. </w:t>
      </w:r>
      <w:r w:rsidR="005717C7" w:rsidRPr="00202571">
        <w:rPr>
          <w:rFonts w:ascii="Arial" w:hAnsi="Arial" w:cs="Arial"/>
          <w:sz w:val="24"/>
          <w:szCs w:val="24"/>
        </w:rPr>
        <w:t xml:space="preserve">In Italy, the country I come from, </w:t>
      </w:r>
      <w:r w:rsidR="00410107" w:rsidRPr="00202571">
        <w:rPr>
          <w:rFonts w:ascii="Arial" w:hAnsi="Arial" w:cs="Arial"/>
          <w:sz w:val="24"/>
          <w:szCs w:val="24"/>
        </w:rPr>
        <w:t xml:space="preserve">the studying method is not the same. Everything is more </w:t>
      </w:r>
      <w:r w:rsidR="00D340C9" w:rsidRPr="00202571">
        <w:rPr>
          <w:rFonts w:ascii="Arial" w:hAnsi="Arial" w:cs="Arial"/>
          <w:sz w:val="24"/>
          <w:szCs w:val="24"/>
        </w:rPr>
        <w:t xml:space="preserve">theoretical and there is not so much focus on the written assignments. </w:t>
      </w:r>
      <w:r w:rsidR="00022F6D" w:rsidRPr="00202571">
        <w:rPr>
          <w:rFonts w:ascii="Arial" w:hAnsi="Arial" w:cs="Arial"/>
          <w:sz w:val="24"/>
          <w:szCs w:val="24"/>
        </w:rPr>
        <w:t xml:space="preserve">The first them has been quite challenging for me as I never </w:t>
      </w:r>
      <w:r w:rsidR="0010427B" w:rsidRPr="00202571">
        <w:rPr>
          <w:rFonts w:ascii="Arial" w:hAnsi="Arial" w:cs="Arial"/>
          <w:sz w:val="24"/>
          <w:szCs w:val="24"/>
        </w:rPr>
        <w:t>wrote an academic report</w:t>
      </w:r>
      <w:r w:rsidR="00051631" w:rsidRPr="00202571">
        <w:rPr>
          <w:rFonts w:ascii="Arial" w:hAnsi="Arial" w:cs="Arial"/>
          <w:sz w:val="24"/>
          <w:szCs w:val="24"/>
        </w:rPr>
        <w:t xml:space="preserve"> and I had no idea of all the rules I had to follow. So</w:t>
      </w:r>
      <w:r w:rsidR="00D2307F" w:rsidRPr="00202571">
        <w:rPr>
          <w:rFonts w:ascii="Arial" w:hAnsi="Arial" w:cs="Arial"/>
          <w:sz w:val="24"/>
          <w:szCs w:val="24"/>
        </w:rPr>
        <w:t>,</w:t>
      </w:r>
      <w:r w:rsidR="00051631" w:rsidRPr="00202571">
        <w:rPr>
          <w:rFonts w:ascii="Arial" w:hAnsi="Arial" w:cs="Arial"/>
          <w:sz w:val="24"/>
          <w:szCs w:val="24"/>
        </w:rPr>
        <w:t xml:space="preserve"> I can say this module helped me a lot. Now I can say I am able to write an academic work without difficulty and this will h</w:t>
      </w:r>
      <w:r w:rsidR="00D2307F" w:rsidRPr="00202571">
        <w:rPr>
          <w:rFonts w:ascii="Arial" w:hAnsi="Arial" w:cs="Arial"/>
          <w:sz w:val="24"/>
          <w:szCs w:val="24"/>
        </w:rPr>
        <w:t>e</w:t>
      </w:r>
      <w:r w:rsidR="00051631" w:rsidRPr="00202571">
        <w:rPr>
          <w:rFonts w:ascii="Arial" w:hAnsi="Arial" w:cs="Arial"/>
          <w:sz w:val="24"/>
          <w:szCs w:val="24"/>
        </w:rPr>
        <w:t xml:space="preserve">lp me a lot during my future studies. </w:t>
      </w:r>
    </w:p>
    <w:p w14:paraId="04476FA0" w14:textId="6E1CDEC3" w:rsidR="001A07DC" w:rsidRPr="00202571" w:rsidRDefault="001A07DC" w:rsidP="0035493E">
      <w:pPr>
        <w:pStyle w:val="Heading1"/>
        <w:spacing w:line="360" w:lineRule="auto"/>
        <w:rPr>
          <w:rFonts w:ascii="Arial" w:hAnsi="Arial" w:cs="Arial"/>
          <w:sz w:val="24"/>
          <w:szCs w:val="24"/>
        </w:rPr>
      </w:pPr>
      <w:bookmarkStart w:id="3" w:name="_Toc39073461"/>
      <w:r w:rsidRPr="00202571">
        <w:rPr>
          <w:rFonts w:ascii="Arial" w:hAnsi="Arial" w:cs="Arial"/>
          <w:sz w:val="24"/>
          <w:szCs w:val="24"/>
        </w:rPr>
        <w:t>Eisenhower method.</w:t>
      </w:r>
      <w:bookmarkEnd w:id="3"/>
    </w:p>
    <w:p w14:paraId="592A1B14" w14:textId="229E64B4" w:rsidR="001A07DC" w:rsidRDefault="001A07DC" w:rsidP="0035493E">
      <w:pPr>
        <w:spacing w:line="360" w:lineRule="auto"/>
        <w:rPr>
          <w:rFonts w:ascii="Arial" w:hAnsi="Arial" w:cs="Arial"/>
          <w:sz w:val="24"/>
          <w:szCs w:val="24"/>
        </w:rPr>
      </w:pPr>
      <w:r w:rsidRPr="00202571">
        <w:rPr>
          <w:rFonts w:ascii="Arial" w:hAnsi="Arial" w:cs="Arial"/>
          <w:sz w:val="24"/>
          <w:szCs w:val="24"/>
        </w:rPr>
        <w:t xml:space="preserve">Another </w:t>
      </w:r>
      <w:r w:rsidR="00012848" w:rsidRPr="00202571">
        <w:rPr>
          <w:rFonts w:ascii="Arial" w:hAnsi="Arial" w:cs="Arial"/>
          <w:sz w:val="24"/>
          <w:szCs w:val="24"/>
        </w:rPr>
        <w:t xml:space="preserve">think that I learned studying this module that I find </w:t>
      </w:r>
      <w:r w:rsidR="001B0473" w:rsidRPr="00202571">
        <w:rPr>
          <w:rFonts w:ascii="Arial" w:hAnsi="Arial" w:cs="Arial"/>
          <w:sz w:val="24"/>
          <w:szCs w:val="24"/>
        </w:rPr>
        <w:t>extremely useful</w:t>
      </w:r>
      <w:r w:rsidR="00012848" w:rsidRPr="00202571">
        <w:rPr>
          <w:rFonts w:ascii="Arial" w:hAnsi="Arial" w:cs="Arial"/>
          <w:sz w:val="24"/>
          <w:szCs w:val="24"/>
        </w:rPr>
        <w:t xml:space="preserve"> was the Eisenhower method. </w:t>
      </w:r>
      <w:r w:rsidR="001B0473" w:rsidRPr="00202571">
        <w:rPr>
          <w:rFonts w:ascii="Arial" w:hAnsi="Arial" w:cs="Arial"/>
          <w:sz w:val="24"/>
          <w:szCs w:val="24"/>
        </w:rPr>
        <w:t xml:space="preserve">Time management </w:t>
      </w:r>
      <w:r w:rsidR="00D83798" w:rsidRPr="00202571">
        <w:rPr>
          <w:rFonts w:ascii="Arial" w:hAnsi="Arial" w:cs="Arial"/>
          <w:sz w:val="24"/>
          <w:szCs w:val="24"/>
        </w:rPr>
        <w:t xml:space="preserve">has never been one of my strengths and this </w:t>
      </w:r>
      <w:r w:rsidR="00ED38BE" w:rsidRPr="00202571">
        <w:rPr>
          <w:rFonts w:ascii="Arial" w:hAnsi="Arial" w:cs="Arial"/>
          <w:sz w:val="24"/>
          <w:szCs w:val="24"/>
        </w:rPr>
        <w:t xml:space="preserve">have been causing me some problem during all my life. </w:t>
      </w:r>
      <w:r w:rsidR="001258E6" w:rsidRPr="00202571">
        <w:rPr>
          <w:rFonts w:ascii="Arial" w:hAnsi="Arial" w:cs="Arial"/>
          <w:sz w:val="24"/>
          <w:szCs w:val="24"/>
        </w:rPr>
        <w:t xml:space="preserve">When they first explained us this </w:t>
      </w:r>
      <w:r w:rsidR="00CC25D9" w:rsidRPr="00202571">
        <w:rPr>
          <w:rFonts w:ascii="Arial" w:hAnsi="Arial" w:cs="Arial"/>
          <w:sz w:val="24"/>
          <w:szCs w:val="24"/>
        </w:rPr>
        <w:t>method,</w:t>
      </w:r>
      <w:r w:rsidR="001258E6" w:rsidRPr="00202571">
        <w:rPr>
          <w:rFonts w:ascii="Arial" w:hAnsi="Arial" w:cs="Arial"/>
          <w:sz w:val="24"/>
          <w:szCs w:val="24"/>
        </w:rPr>
        <w:t xml:space="preserve"> I was </w:t>
      </w:r>
      <w:r w:rsidR="00532962" w:rsidRPr="00202571">
        <w:rPr>
          <w:rFonts w:ascii="Arial" w:hAnsi="Arial" w:cs="Arial"/>
          <w:sz w:val="24"/>
          <w:szCs w:val="24"/>
        </w:rPr>
        <w:t xml:space="preserve">a bit </w:t>
      </w:r>
      <w:r w:rsidR="001D4A7D" w:rsidRPr="00202571">
        <w:rPr>
          <w:rFonts w:ascii="Arial" w:hAnsi="Arial" w:cs="Arial"/>
          <w:sz w:val="24"/>
          <w:szCs w:val="24"/>
        </w:rPr>
        <w:t>sceptical</w:t>
      </w:r>
      <w:r w:rsidR="00532962" w:rsidRPr="00202571">
        <w:rPr>
          <w:rFonts w:ascii="Arial" w:hAnsi="Arial" w:cs="Arial"/>
          <w:sz w:val="24"/>
          <w:szCs w:val="24"/>
        </w:rPr>
        <w:t xml:space="preserve"> </w:t>
      </w:r>
      <w:r w:rsidR="001D4A7D" w:rsidRPr="00202571">
        <w:rPr>
          <w:rFonts w:ascii="Arial" w:hAnsi="Arial" w:cs="Arial"/>
          <w:sz w:val="24"/>
          <w:szCs w:val="24"/>
        </w:rPr>
        <w:t xml:space="preserve">but then I decided to try it for </w:t>
      </w:r>
      <w:r w:rsidR="007553D3" w:rsidRPr="00202571">
        <w:rPr>
          <w:rFonts w:ascii="Arial" w:hAnsi="Arial" w:cs="Arial"/>
          <w:sz w:val="24"/>
          <w:szCs w:val="24"/>
        </w:rPr>
        <w:t xml:space="preserve">the first </w:t>
      </w:r>
      <w:r w:rsidR="00573BD6" w:rsidRPr="00202571">
        <w:rPr>
          <w:rFonts w:ascii="Arial" w:hAnsi="Arial" w:cs="Arial"/>
          <w:sz w:val="24"/>
          <w:szCs w:val="24"/>
        </w:rPr>
        <w:t>time,</w:t>
      </w:r>
      <w:r w:rsidR="007553D3" w:rsidRPr="00202571">
        <w:rPr>
          <w:rFonts w:ascii="Arial" w:hAnsi="Arial" w:cs="Arial"/>
          <w:sz w:val="24"/>
          <w:szCs w:val="24"/>
        </w:rPr>
        <w:t xml:space="preserve"> and I realised it was </w:t>
      </w:r>
      <w:r w:rsidR="00257CE1" w:rsidRPr="00202571">
        <w:rPr>
          <w:rFonts w:ascii="Arial" w:hAnsi="Arial" w:cs="Arial"/>
          <w:sz w:val="24"/>
          <w:szCs w:val="24"/>
        </w:rPr>
        <w:t>helpful</w:t>
      </w:r>
      <w:r w:rsidR="007553D3" w:rsidRPr="00202571">
        <w:rPr>
          <w:rFonts w:ascii="Arial" w:hAnsi="Arial" w:cs="Arial"/>
          <w:sz w:val="24"/>
          <w:szCs w:val="24"/>
        </w:rPr>
        <w:t xml:space="preserve"> to me. </w:t>
      </w:r>
      <w:r w:rsidR="00CC25D9" w:rsidRPr="00202571">
        <w:rPr>
          <w:rFonts w:ascii="Arial" w:hAnsi="Arial" w:cs="Arial"/>
          <w:sz w:val="24"/>
          <w:szCs w:val="24"/>
        </w:rPr>
        <w:t>This method</w:t>
      </w:r>
      <w:r w:rsidR="00573BD6" w:rsidRPr="00202571">
        <w:rPr>
          <w:rFonts w:ascii="Arial" w:hAnsi="Arial" w:cs="Arial"/>
          <w:sz w:val="24"/>
          <w:szCs w:val="24"/>
        </w:rPr>
        <w:t xml:space="preserve">, known also as Eisenhower matrix, is used </w:t>
      </w:r>
      <w:r w:rsidR="00257CE1" w:rsidRPr="00202571">
        <w:rPr>
          <w:rFonts w:ascii="Arial" w:hAnsi="Arial" w:cs="Arial"/>
          <w:sz w:val="24"/>
          <w:szCs w:val="24"/>
        </w:rPr>
        <w:t xml:space="preserve">to put in order of priorities </w:t>
      </w:r>
      <w:r w:rsidR="00CB29DE" w:rsidRPr="00202571">
        <w:rPr>
          <w:rFonts w:ascii="Arial" w:hAnsi="Arial" w:cs="Arial"/>
          <w:sz w:val="24"/>
          <w:szCs w:val="24"/>
        </w:rPr>
        <w:t>all the duties and tasks we need to do.</w:t>
      </w:r>
      <w:r w:rsidR="005F0CC0" w:rsidRPr="00202571">
        <w:rPr>
          <w:rFonts w:ascii="Arial" w:hAnsi="Arial" w:cs="Arial"/>
          <w:sz w:val="24"/>
          <w:szCs w:val="24"/>
        </w:rPr>
        <w:t xml:space="preserve"> It is basically a box with four quadrants</w:t>
      </w:r>
      <w:r w:rsidR="00463B9F" w:rsidRPr="00202571">
        <w:rPr>
          <w:rFonts w:ascii="Arial" w:hAnsi="Arial" w:cs="Arial"/>
          <w:sz w:val="24"/>
          <w:szCs w:val="24"/>
        </w:rPr>
        <w:t xml:space="preserve"> where we need to put our duties based </w:t>
      </w:r>
      <w:r w:rsidR="00217A58" w:rsidRPr="00202571">
        <w:rPr>
          <w:rFonts w:ascii="Arial" w:hAnsi="Arial" w:cs="Arial"/>
          <w:sz w:val="24"/>
          <w:szCs w:val="24"/>
        </w:rPr>
        <w:t>on the criteria</w:t>
      </w:r>
      <w:r w:rsidR="00F3015C" w:rsidRPr="00202571">
        <w:rPr>
          <w:rFonts w:ascii="Arial" w:hAnsi="Arial" w:cs="Arial"/>
          <w:sz w:val="24"/>
          <w:szCs w:val="24"/>
        </w:rPr>
        <w:t xml:space="preserve"> important/not important and urgent/not urgent (</w:t>
      </w:r>
      <w:r w:rsidR="00835C80" w:rsidRPr="00202571">
        <w:rPr>
          <w:rFonts w:ascii="Arial" w:hAnsi="Arial" w:cs="Arial"/>
          <w:sz w:val="24"/>
          <w:szCs w:val="24"/>
        </w:rPr>
        <w:t>Nguyen,2012</w:t>
      </w:r>
      <w:r w:rsidR="00F3015C" w:rsidRPr="00202571">
        <w:rPr>
          <w:rFonts w:ascii="Arial" w:hAnsi="Arial" w:cs="Arial"/>
          <w:sz w:val="24"/>
          <w:szCs w:val="24"/>
        </w:rPr>
        <w:t>)</w:t>
      </w:r>
      <w:r w:rsidR="00835C80" w:rsidRPr="00202571">
        <w:rPr>
          <w:rFonts w:ascii="Arial" w:hAnsi="Arial" w:cs="Arial"/>
          <w:sz w:val="24"/>
          <w:szCs w:val="24"/>
        </w:rPr>
        <w:t>.</w:t>
      </w:r>
    </w:p>
    <w:p w14:paraId="318A11E0" w14:textId="18DC98F7" w:rsidR="00BF534A" w:rsidRDefault="00BF534A" w:rsidP="0035493E">
      <w:pPr>
        <w:spacing w:line="360" w:lineRule="auto"/>
        <w:rPr>
          <w:rFonts w:ascii="Arial" w:hAnsi="Arial" w:cs="Arial"/>
          <w:sz w:val="24"/>
          <w:szCs w:val="24"/>
        </w:rPr>
      </w:pPr>
    </w:p>
    <w:p w14:paraId="61E5065B" w14:textId="77777777" w:rsidR="00BF534A" w:rsidRPr="00202571" w:rsidRDefault="00BF534A" w:rsidP="0035493E">
      <w:pPr>
        <w:spacing w:line="360" w:lineRule="auto"/>
        <w:rPr>
          <w:rFonts w:ascii="Arial" w:hAnsi="Arial" w:cs="Arial"/>
          <w:sz w:val="24"/>
          <w:szCs w:val="24"/>
        </w:rPr>
      </w:pPr>
    </w:p>
    <w:p w14:paraId="0FBB6452" w14:textId="77777777" w:rsidR="000D380A" w:rsidRPr="00202571" w:rsidRDefault="00421DFB" w:rsidP="0035493E">
      <w:pPr>
        <w:spacing w:line="360" w:lineRule="auto"/>
        <w:rPr>
          <w:rFonts w:ascii="Arial" w:hAnsi="Arial" w:cs="Arial"/>
          <w:sz w:val="24"/>
          <w:szCs w:val="24"/>
        </w:rPr>
      </w:pPr>
      <w:r w:rsidRPr="00202571">
        <w:rPr>
          <w:rFonts w:ascii="Arial" w:hAnsi="Arial" w:cs="Arial"/>
          <w:sz w:val="24"/>
          <w:szCs w:val="24"/>
        </w:rPr>
        <w:t xml:space="preserve">            </w:t>
      </w:r>
    </w:p>
    <w:tbl>
      <w:tblPr>
        <w:tblStyle w:val="TableGrid"/>
        <w:tblW w:w="0" w:type="auto"/>
        <w:tblLook w:val="04A0" w:firstRow="1" w:lastRow="0" w:firstColumn="1" w:lastColumn="0" w:noHBand="0" w:noVBand="1"/>
      </w:tblPr>
      <w:tblGrid>
        <w:gridCol w:w="3183"/>
        <w:gridCol w:w="3183"/>
        <w:gridCol w:w="3184"/>
      </w:tblGrid>
      <w:tr w:rsidR="000D380A" w:rsidRPr="00202571" w14:paraId="5B488196" w14:textId="77777777" w:rsidTr="008F36D6">
        <w:trPr>
          <w:trHeight w:val="359"/>
        </w:trPr>
        <w:tc>
          <w:tcPr>
            <w:tcW w:w="3183" w:type="dxa"/>
            <w:shd w:val="clear" w:color="auto" w:fill="000000" w:themeFill="text1"/>
          </w:tcPr>
          <w:p w14:paraId="2AF9E446" w14:textId="77777777" w:rsidR="000D380A" w:rsidRPr="00202571" w:rsidRDefault="000D380A" w:rsidP="0035493E">
            <w:pPr>
              <w:spacing w:line="360" w:lineRule="auto"/>
              <w:rPr>
                <w:rFonts w:ascii="Arial" w:hAnsi="Arial" w:cs="Arial"/>
                <w:sz w:val="24"/>
                <w:szCs w:val="24"/>
              </w:rPr>
            </w:pPr>
          </w:p>
        </w:tc>
        <w:tc>
          <w:tcPr>
            <w:tcW w:w="3183" w:type="dxa"/>
          </w:tcPr>
          <w:p w14:paraId="4FB717B6" w14:textId="4E854A74" w:rsidR="000D380A" w:rsidRPr="00202571" w:rsidRDefault="000D380A" w:rsidP="0035493E">
            <w:pPr>
              <w:spacing w:line="360" w:lineRule="auto"/>
              <w:rPr>
                <w:rFonts w:ascii="Arial" w:hAnsi="Arial" w:cs="Arial"/>
                <w:b/>
                <w:bCs/>
                <w:sz w:val="24"/>
                <w:szCs w:val="24"/>
              </w:rPr>
            </w:pPr>
            <w:r w:rsidRPr="00202571">
              <w:rPr>
                <w:rFonts w:ascii="Arial" w:hAnsi="Arial" w:cs="Arial"/>
                <w:b/>
                <w:bCs/>
                <w:sz w:val="24"/>
                <w:szCs w:val="24"/>
              </w:rPr>
              <w:t>URGENT</w:t>
            </w:r>
          </w:p>
        </w:tc>
        <w:tc>
          <w:tcPr>
            <w:tcW w:w="3184" w:type="dxa"/>
          </w:tcPr>
          <w:p w14:paraId="3E15897E" w14:textId="74DBB623" w:rsidR="000D380A" w:rsidRPr="00202571" w:rsidRDefault="009267EA" w:rsidP="0035493E">
            <w:pPr>
              <w:spacing w:line="360" w:lineRule="auto"/>
              <w:rPr>
                <w:rFonts w:ascii="Arial" w:hAnsi="Arial" w:cs="Arial"/>
                <w:b/>
                <w:bCs/>
                <w:sz w:val="24"/>
                <w:szCs w:val="24"/>
              </w:rPr>
            </w:pPr>
            <w:r w:rsidRPr="00202571">
              <w:rPr>
                <w:rFonts w:ascii="Arial" w:hAnsi="Arial" w:cs="Arial"/>
                <w:b/>
                <w:bCs/>
                <w:sz w:val="24"/>
                <w:szCs w:val="24"/>
              </w:rPr>
              <w:t>NOT URGENT</w:t>
            </w:r>
          </w:p>
        </w:tc>
      </w:tr>
      <w:tr w:rsidR="000D380A" w:rsidRPr="00202571" w14:paraId="428F69AC" w14:textId="77777777" w:rsidTr="008F36D6">
        <w:trPr>
          <w:trHeight w:val="386"/>
        </w:trPr>
        <w:tc>
          <w:tcPr>
            <w:tcW w:w="3183" w:type="dxa"/>
            <w:shd w:val="clear" w:color="auto" w:fill="FFFFFF" w:themeFill="background1"/>
          </w:tcPr>
          <w:p w14:paraId="07A03708" w14:textId="12C10C12" w:rsidR="000D380A" w:rsidRPr="00202571" w:rsidRDefault="000D380A" w:rsidP="0035493E">
            <w:pPr>
              <w:spacing w:line="360" w:lineRule="auto"/>
              <w:rPr>
                <w:rFonts w:ascii="Arial" w:hAnsi="Arial" w:cs="Arial"/>
                <w:b/>
                <w:bCs/>
                <w:sz w:val="24"/>
                <w:szCs w:val="24"/>
              </w:rPr>
            </w:pPr>
            <w:r w:rsidRPr="00202571">
              <w:rPr>
                <w:rFonts w:ascii="Arial" w:hAnsi="Arial" w:cs="Arial"/>
                <w:b/>
                <w:bCs/>
                <w:sz w:val="24"/>
                <w:szCs w:val="24"/>
              </w:rPr>
              <w:t>IMPORTANT</w:t>
            </w:r>
          </w:p>
        </w:tc>
        <w:tc>
          <w:tcPr>
            <w:tcW w:w="3183" w:type="dxa"/>
            <w:shd w:val="clear" w:color="auto" w:fill="FF0000"/>
          </w:tcPr>
          <w:p w14:paraId="286BD1B9" w14:textId="10A7E1EC" w:rsidR="000D380A" w:rsidRPr="00202571" w:rsidRDefault="009267EA" w:rsidP="0035493E">
            <w:pPr>
              <w:spacing w:line="360" w:lineRule="auto"/>
              <w:jc w:val="center"/>
              <w:rPr>
                <w:rFonts w:ascii="Arial" w:hAnsi="Arial" w:cs="Arial"/>
                <w:sz w:val="24"/>
                <w:szCs w:val="24"/>
              </w:rPr>
            </w:pPr>
            <w:r w:rsidRPr="00202571">
              <w:rPr>
                <w:rFonts w:ascii="Arial" w:hAnsi="Arial" w:cs="Arial"/>
                <w:sz w:val="24"/>
                <w:szCs w:val="24"/>
              </w:rPr>
              <w:t>1</w:t>
            </w:r>
          </w:p>
        </w:tc>
        <w:tc>
          <w:tcPr>
            <w:tcW w:w="3184" w:type="dxa"/>
          </w:tcPr>
          <w:p w14:paraId="4B59794D" w14:textId="1A77EF3D" w:rsidR="000D380A" w:rsidRPr="00202571" w:rsidRDefault="009267EA" w:rsidP="0035493E">
            <w:pPr>
              <w:spacing w:line="360" w:lineRule="auto"/>
              <w:jc w:val="center"/>
              <w:rPr>
                <w:rFonts w:ascii="Arial" w:hAnsi="Arial" w:cs="Arial"/>
                <w:sz w:val="24"/>
                <w:szCs w:val="24"/>
              </w:rPr>
            </w:pPr>
            <w:r w:rsidRPr="00202571">
              <w:rPr>
                <w:rFonts w:ascii="Arial" w:hAnsi="Arial" w:cs="Arial"/>
                <w:sz w:val="24"/>
                <w:szCs w:val="24"/>
              </w:rPr>
              <w:t>2</w:t>
            </w:r>
          </w:p>
        </w:tc>
      </w:tr>
      <w:tr w:rsidR="000D380A" w:rsidRPr="00202571" w14:paraId="7974CA88" w14:textId="77777777" w:rsidTr="008F36D6">
        <w:trPr>
          <w:trHeight w:val="333"/>
        </w:trPr>
        <w:tc>
          <w:tcPr>
            <w:tcW w:w="3183" w:type="dxa"/>
          </w:tcPr>
          <w:p w14:paraId="7F3119BC" w14:textId="77777777" w:rsidR="000D380A" w:rsidRPr="00202571" w:rsidRDefault="000D380A" w:rsidP="0035493E">
            <w:pPr>
              <w:spacing w:line="360" w:lineRule="auto"/>
              <w:rPr>
                <w:rFonts w:ascii="Arial" w:hAnsi="Arial" w:cs="Arial"/>
                <w:b/>
                <w:bCs/>
                <w:sz w:val="24"/>
                <w:szCs w:val="24"/>
              </w:rPr>
            </w:pPr>
            <w:r w:rsidRPr="00202571">
              <w:rPr>
                <w:rFonts w:ascii="Arial" w:hAnsi="Arial" w:cs="Arial"/>
                <w:b/>
                <w:bCs/>
                <w:sz w:val="24"/>
                <w:szCs w:val="24"/>
              </w:rPr>
              <w:lastRenderedPageBreak/>
              <w:t>NOT</w:t>
            </w:r>
          </w:p>
          <w:p w14:paraId="12D5B824" w14:textId="0156EF90" w:rsidR="000D380A" w:rsidRPr="00202571" w:rsidRDefault="000D380A" w:rsidP="0035493E">
            <w:pPr>
              <w:spacing w:line="360" w:lineRule="auto"/>
              <w:rPr>
                <w:rFonts w:ascii="Arial" w:hAnsi="Arial" w:cs="Arial"/>
                <w:b/>
                <w:bCs/>
                <w:sz w:val="24"/>
                <w:szCs w:val="24"/>
              </w:rPr>
            </w:pPr>
            <w:r w:rsidRPr="00202571">
              <w:rPr>
                <w:rFonts w:ascii="Arial" w:hAnsi="Arial" w:cs="Arial"/>
                <w:b/>
                <w:bCs/>
                <w:sz w:val="24"/>
                <w:szCs w:val="24"/>
              </w:rPr>
              <w:t>IMPORTANT</w:t>
            </w:r>
          </w:p>
        </w:tc>
        <w:tc>
          <w:tcPr>
            <w:tcW w:w="3183" w:type="dxa"/>
            <w:shd w:val="clear" w:color="auto" w:fill="70AD47" w:themeFill="accent6"/>
          </w:tcPr>
          <w:p w14:paraId="2C05E996" w14:textId="623D8BDB" w:rsidR="000D380A" w:rsidRPr="00202571" w:rsidRDefault="009267EA" w:rsidP="0035493E">
            <w:pPr>
              <w:spacing w:line="360" w:lineRule="auto"/>
              <w:jc w:val="center"/>
              <w:rPr>
                <w:rFonts w:ascii="Arial" w:hAnsi="Arial" w:cs="Arial"/>
                <w:sz w:val="24"/>
                <w:szCs w:val="24"/>
              </w:rPr>
            </w:pPr>
            <w:r w:rsidRPr="00202571">
              <w:rPr>
                <w:rFonts w:ascii="Arial" w:hAnsi="Arial" w:cs="Arial"/>
                <w:sz w:val="24"/>
                <w:szCs w:val="24"/>
              </w:rPr>
              <w:t>3</w:t>
            </w:r>
          </w:p>
        </w:tc>
        <w:tc>
          <w:tcPr>
            <w:tcW w:w="3184" w:type="dxa"/>
          </w:tcPr>
          <w:p w14:paraId="79DEF548" w14:textId="5ED1818C" w:rsidR="000D380A" w:rsidRPr="00202571" w:rsidRDefault="00B11A1F" w:rsidP="0035493E">
            <w:pPr>
              <w:spacing w:line="360" w:lineRule="auto"/>
              <w:jc w:val="center"/>
              <w:rPr>
                <w:rFonts w:ascii="Arial" w:hAnsi="Arial" w:cs="Arial"/>
                <w:sz w:val="24"/>
                <w:szCs w:val="24"/>
              </w:rPr>
            </w:pPr>
            <w:r w:rsidRPr="00202571">
              <w:rPr>
                <w:rFonts w:ascii="Arial" w:hAnsi="Arial" w:cs="Arial"/>
                <w:sz w:val="24"/>
                <w:szCs w:val="24"/>
              </w:rPr>
              <w:t>4</w:t>
            </w:r>
          </w:p>
        </w:tc>
      </w:tr>
    </w:tbl>
    <w:p w14:paraId="5BF2EAC3" w14:textId="63961548" w:rsidR="00835C80" w:rsidRPr="00202571" w:rsidRDefault="00835C80" w:rsidP="0035493E">
      <w:pPr>
        <w:spacing w:line="360" w:lineRule="auto"/>
        <w:rPr>
          <w:rFonts w:ascii="Arial" w:hAnsi="Arial" w:cs="Arial"/>
          <w:sz w:val="24"/>
          <w:szCs w:val="24"/>
        </w:rPr>
      </w:pPr>
    </w:p>
    <w:p w14:paraId="5233D0DE" w14:textId="6ABB28B7" w:rsidR="001A07DC" w:rsidRPr="00202571" w:rsidRDefault="008B2E4E" w:rsidP="0035493E">
      <w:pPr>
        <w:spacing w:line="360" w:lineRule="auto"/>
        <w:jc w:val="right"/>
        <w:rPr>
          <w:rFonts w:ascii="Arial" w:hAnsi="Arial" w:cs="Arial"/>
          <w:sz w:val="24"/>
          <w:szCs w:val="24"/>
        </w:rPr>
      </w:pPr>
      <w:r w:rsidRPr="00202571">
        <w:rPr>
          <w:rFonts w:ascii="Arial" w:hAnsi="Arial" w:cs="Arial"/>
          <w:sz w:val="24"/>
          <w:szCs w:val="24"/>
        </w:rPr>
        <w:t xml:space="preserve">                                                                                            Source: created by author.</w:t>
      </w:r>
    </w:p>
    <w:p w14:paraId="2915F2D0" w14:textId="4A10D27B" w:rsidR="008B2E4E" w:rsidRPr="00202571" w:rsidRDefault="008B2E4E" w:rsidP="0035493E">
      <w:pPr>
        <w:spacing w:line="360" w:lineRule="auto"/>
        <w:jc w:val="right"/>
        <w:rPr>
          <w:rFonts w:ascii="Arial" w:hAnsi="Arial" w:cs="Arial"/>
          <w:sz w:val="24"/>
          <w:szCs w:val="24"/>
        </w:rPr>
      </w:pPr>
    </w:p>
    <w:p w14:paraId="305E7259" w14:textId="463DB818" w:rsidR="008B2E4E" w:rsidRPr="00202571" w:rsidRDefault="00DB6D91" w:rsidP="0035493E">
      <w:pPr>
        <w:spacing w:line="360" w:lineRule="auto"/>
        <w:rPr>
          <w:rFonts w:ascii="Arial" w:hAnsi="Arial" w:cs="Arial"/>
          <w:sz w:val="24"/>
          <w:szCs w:val="24"/>
        </w:rPr>
      </w:pPr>
      <w:r w:rsidRPr="00202571">
        <w:rPr>
          <w:rFonts w:ascii="Arial" w:hAnsi="Arial" w:cs="Arial"/>
          <w:sz w:val="24"/>
          <w:szCs w:val="24"/>
        </w:rPr>
        <w:t>All the things we put in the first quadrant are the most important and urgent one</w:t>
      </w:r>
      <w:r w:rsidR="00100CE1" w:rsidRPr="00202571">
        <w:rPr>
          <w:rFonts w:ascii="Arial" w:hAnsi="Arial" w:cs="Arial"/>
          <w:sz w:val="24"/>
          <w:szCs w:val="24"/>
        </w:rPr>
        <w:t xml:space="preserve">, so the ones that need to be done immediately. In the second one we have those ones that </w:t>
      </w:r>
      <w:r w:rsidR="00CE4648" w:rsidRPr="00202571">
        <w:rPr>
          <w:rFonts w:ascii="Arial" w:hAnsi="Arial" w:cs="Arial"/>
          <w:sz w:val="24"/>
          <w:szCs w:val="24"/>
        </w:rPr>
        <w:t xml:space="preserve">we do not need to do straight away, but we should start planning as they are important. </w:t>
      </w:r>
      <w:r w:rsidR="004205CD" w:rsidRPr="00202571">
        <w:rPr>
          <w:rFonts w:ascii="Arial" w:hAnsi="Arial" w:cs="Arial"/>
          <w:sz w:val="24"/>
          <w:szCs w:val="24"/>
        </w:rPr>
        <w:t xml:space="preserve">The ones that are in number tree need to be done as soon as possible even if not </w:t>
      </w:r>
      <w:r w:rsidR="008764A4" w:rsidRPr="00202571">
        <w:rPr>
          <w:rFonts w:ascii="Arial" w:hAnsi="Arial" w:cs="Arial"/>
          <w:sz w:val="24"/>
          <w:szCs w:val="24"/>
        </w:rPr>
        <w:t>important,</w:t>
      </w:r>
      <w:r w:rsidR="004205CD" w:rsidRPr="00202571">
        <w:rPr>
          <w:rFonts w:ascii="Arial" w:hAnsi="Arial" w:cs="Arial"/>
          <w:sz w:val="24"/>
          <w:szCs w:val="24"/>
        </w:rPr>
        <w:t xml:space="preserve"> whereas those on number four can wait a bit longer. </w:t>
      </w:r>
    </w:p>
    <w:p w14:paraId="4392CA97" w14:textId="7C47FE2D" w:rsidR="002F0B49" w:rsidRPr="00202571" w:rsidRDefault="00B74825" w:rsidP="0035493E">
      <w:pPr>
        <w:spacing w:line="360" w:lineRule="auto"/>
        <w:rPr>
          <w:rFonts w:ascii="Arial" w:hAnsi="Arial" w:cs="Arial"/>
          <w:sz w:val="24"/>
          <w:szCs w:val="24"/>
        </w:rPr>
      </w:pPr>
      <w:r w:rsidRPr="00202571">
        <w:rPr>
          <w:rFonts w:ascii="Arial" w:hAnsi="Arial" w:cs="Arial"/>
          <w:sz w:val="24"/>
          <w:szCs w:val="24"/>
        </w:rPr>
        <w:t xml:space="preserve">Working and studying </w:t>
      </w:r>
      <w:r w:rsidR="0035501A" w:rsidRPr="00202571">
        <w:rPr>
          <w:rFonts w:ascii="Arial" w:hAnsi="Arial" w:cs="Arial"/>
          <w:sz w:val="24"/>
          <w:szCs w:val="24"/>
        </w:rPr>
        <w:t xml:space="preserve">at the same time is not simple most of the times. We are required to do many tasks and the time available most of the times is not enough. </w:t>
      </w:r>
      <w:r w:rsidR="002F0B49" w:rsidRPr="00202571">
        <w:rPr>
          <w:rFonts w:ascii="Arial" w:hAnsi="Arial" w:cs="Arial"/>
          <w:sz w:val="24"/>
          <w:szCs w:val="24"/>
        </w:rPr>
        <w:t xml:space="preserve">The last few months I used to do a </w:t>
      </w:r>
      <w:r w:rsidR="00CA2095" w:rsidRPr="00202571">
        <w:rPr>
          <w:rFonts w:ascii="Arial" w:hAnsi="Arial" w:cs="Arial"/>
          <w:sz w:val="24"/>
          <w:szCs w:val="24"/>
        </w:rPr>
        <w:t>full-time</w:t>
      </w:r>
      <w:r w:rsidR="002F0B49" w:rsidRPr="00202571">
        <w:rPr>
          <w:rFonts w:ascii="Arial" w:hAnsi="Arial" w:cs="Arial"/>
          <w:sz w:val="24"/>
          <w:szCs w:val="24"/>
        </w:rPr>
        <w:t xml:space="preserve"> job and </w:t>
      </w:r>
      <w:r w:rsidR="00CA2095" w:rsidRPr="00202571">
        <w:rPr>
          <w:rFonts w:ascii="Arial" w:hAnsi="Arial" w:cs="Arial"/>
          <w:sz w:val="24"/>
          <w:szCs w:val="24"/>
        </w:rPr>
        <w:t xml:space="preserve">my only two days off I used to attend the classes. New job and new term gave me a lot of things to do. </w:t>
      </w:r>
      <w:r w:rsidR="00411F48" w:rsidRPr="00202571">
        <w:rPr>
          <w:rFonts w:ascii="Arial" w:hAnsi="Arial" w:cs="Arial"/>
          <w:sz w:val="24"/>
          <w:szCs w:val="24"/>
        </w:rPr>
        <w:t xml:space="preserve">I had to start doing all the assignments for the university and I had to do all the online trainings required for my job. So, I decided to </w:t>
      </w:r>
      <w:r w:rsidR="00F64B54" w:rsidRPr="00202571">
        <w:rPr>
          <w:rFonts w:ascii="Arial" w:hAnsi="Arial" w:cs="Arial"/>
          <w:sz w:val="24"/>
          <w:szCs w:val="24"/>
        </w:rPr>
        <w:t xml:space="preserve">start using this method in order to write down all the things I needed to do I this table </w:t>
      </w:r>
      <w:r w:rsidR="005E56CF" w:rsidRPr="00202571">
        <w:rPr>
          <w:rFonts w:ascii="Arial" w:hAnsi="Arial" w:cs="Arial"/>
          <w:sz w:val="24"/>
          <w:szCs w:val="24"/>
        </w:rPr>
        <w:t xml:space="preserve">in order to organise my spare time and to get done everything on time. </w:t>
      </w:r>
      <w:r w:rsidR="00532B5F" w:rsidRPr="00202571">
        <w:rPr>
          <w:rFonts w:ascii="Arial" w:hAnsi="Arial" w:cs="Arial"/>
          <w:sz w:val="24"/>
          <w:szCs w:val="24"/>
        </w:rPr>
        <w:t xml:space="preserve">Establishing what our priorities are can result difficult, </w:t>
      </w:r>
      <w:r w:rsidR="00102609" w:rsidRPr="00202571">
        <w:rPr>
          <w:rFonts w:ascii="Arial" w:hAnsi="Arial" w:cs="Arial"/>
          <w:sz w:val="24"/>
          <w:szCs w:val="24"/>
        </w:rPr>
        <w:t xml:space="preserve">especially at my age when we tend to follow </w:t>
      </w:r>
      <w:r w:rsidR="002279C8" w:rsidRPr="00202571">
        <w:rPr>
          <w:rFonts w:ascii="Arial" w:hAnsi="Arial" w:cs="Arial"/>
          <w:sz w:val="24"/>
          <w:szCs w:val="24"/>
        </w:rPr>
        <w:t xml:space="preserve">the fun. </w:t>
      </w:r>
      <w:r w:rsidR="00113A76" w:rsidRPr="00202571">
        <w:rPr>
          <w:rFonts w:ascii="Arial" w:hAnsi="Arial" w:cs="Arial"/>
          <w:sz w:val="24"/>
          <w:szCs w:val="24"/>
        </w:rPr>
        <w:t xml:space="preserve">Every week I was deciding which my goals where and depending on the urgency of a certain thing </w:t>
      </w:r>
      <w:r w:rsidR="00C27AD9" w:rsidRPr="00202571">
        <w:rPr>
          <w:rFonts w:ascii="Arial" w:hAnsi="Arial" w:cs="Arial"/>
          <w:sz w:val="24"/>
          <w:szCs w:val="24"/>
        </w:rPr>
        <w:t>I started to do them. That helped me a lot</w:t>
      </w:r>
      <w:r w:rsidR="00920F88" w:rsidRPr="00202571">
        <w:rPr>
          <w:rFonts w:ascii="Arial" w:hAnsi="Arial" w:cs="Arial"/>
          <w:sz w:val="24"/>
          <w:szCs w:val="24"/>
        </w:rPr>
        <w:t>.</w:t>
      </w:r>
    </w:p>
    <w:p w14:paraId="457213BD" w14:textId="24656801" w:rsidR="00287C71" w:rsidRPr="00202571" w:rsidRDefault="00287C71" w:rsidP="0035493E">
      <w:pPr>
        <w:pStyle w:val="Heading1"/>
        <w:spacing w:line="360" w:lineRule="auto"/>
        <w:rPr>
          <w:rFonts w:ascii="Arial" w:hAnsi="Arial" w:cs="Arial"/>
          <w:sz w:val="24"/>
          <w:szCs w:val="24"/>
        </w:rPr>
      </w:pPr>
      <w:bookmarkStart w:id="4" w:name="_Toc39073462"/>
      <w:r w:rsidRPr="00202571">
        <w:rPr>
          <w:rFonts w:ascii="Arial" w:hAnsi="Arial" w:cs="Arial"/>
          <w:sz w:val="24"/>
          <w:szCs w:val="24"/>
        </w:rPr>
        <w:t>Reflective analysis.</w:t>
      </w:r>
      <w:bookmarkEnd w:id="4"/>
      <w:r w:rsidRPr="00202571">
        <w:rPr>
          <w:rFonts w:ascii="Arial" w:hAnsi="Arial" w:cs="Arial"/>
          <w:sz w:val="24"/>
          <w:szCs w:val="24"/>
        </w:rPr>
        <w:t xml:space="preserve"> </w:t>
      </w:r>
    </w:p>
    <w:p w14:paraId="4E2F5CBF" w14:textId="07AE33AB" w:rsidR="00EF23FB" w:rsidRPr="00202571" w:rsidRDefault="00EF23FB" w:rsidP="0035493E">
      <w:pPr>
        <w:spacing w:line="360" w:lineRule="auto"/>
        <w:rPr>
          <w:rFonts w:ascii="Arial" w:hAnsi="Arial" w:cs="Arial"/>
          <w:sz w:val="24"/>
          <w:szCs w:val="24"/>
        </w:rPr>
      </w:pPr>
      <w:r w:rsidRPr="00202571">
        <w:rPr>
          <w:rFonts w:ascii="Arial" w:hAnsi="Arial" w:cs="Arial"/>
          <w:sz w:val="24"/>
          <w:szCs w:val="24"/>
        </w:rPr>
        <w:t xml:space="preserve">A reflective analysis is a way to examine and reflect on your experiences </w:t>
      </w:r>
      <w:r w:rsidR="00297690" w:rsidRPr="00202571">
        <w:rPr>
          <w:rFonts w:ascii="Arial" w:hAnsi="Arial" w:cs="Arial"/>
          <w:sz w:val="24"/>
          <w:szCs w:val="24"/>
        </w:rPr>
        <w:t xml:space="preserve">or evaluate certain situations and problem. Through this we </w:t>
      </w:r>
      <w:r w:rsidR="008F386F" w:rsidRPr="00202571">
        <w:rPr>
          <w:rFonts w:ascii="Arial" w:hAnsi="Arial" w:cs="Arial"/>
          <w:sz w:val="24"/>
          <w:szCs w:val="24"/>
        </w:rPr>
        <w:t>can</w:t>
      </w:r>
      <w:r w:rsidR="00297690" w:rsidRPr="00202571">
        <w:rPr>
          <w:rFonts w:ascii="Arial" w:hAnsi="Arial" w:cs="Arial"/>
          <w:sz w:val="24"/>
          <w:szCs w:val="24"/>
        </w:rPr>
        <w:t xml:space="preserve"> </w:t>
      </w:r>
      <w:r w:rsidR="00D9424C" w:rsidRPr="00202571">
        <w:rPr>
          <w:rFonts w:ascii="Arial" w:hAnsi="Arial" w:cs="Arial"/>
          <w:sz w:val="24"/>
          <w:szCs w:val="24"/>
        </w:rPr>
        <w:t xml:space="preserve">elaborate a solution or just </w:t>
      </w:r>
      <w:r w:rsidR="00845C69" w:rsidRPr="00202571">
        <w:rPr>
          <w:rFonts w:ascii="Arial" w:hAnsi="Arial" w:cs="Arial"/>
          <w:sz w:val="24"/>
          <w:szCs w:val="24"/>
        </w:rPr>
        <w:t xml:space="preserve">draw some conclusions. </w:t>
      </w:r>
      <w:r w:rsidR="008F386F" w:rsidRPr="00202571">
        <w:rPr>
          <w:rFonts w:ascii="Arial" w:hAnsi="Arial" w:cs="Arial"/>
          <w:sz w:val="24"/>
          <w:szCs w:val="24"/>
        </w:rPr>
        <w:t xml:space="preserve">There are different methods in order to do a reflective analysis. During the second term we have </w:t>
      </w:r>
      <w:r w:rsidR="0077144B" w:rsidRPr="00202571">
        <w:rPr>
          <w:rFonts w:ascii="Arial" w:hAnsi="Arial" w:cs="Arial"/>
          <w:sz w:val="24"/>
          <w:szCs w:val="24"/>
        </w:rPr>
        <w:t xml:space="preserve">been focus especially on the Gibb’s reflective circle. </w:t>
      </w:r>
      <w:r w:rsidR="00BF41DB" w:rsidRPr="00202571">
        <w:rPr>
          <w:rFonts w:ascii="Arial" w:hAnsi="Arial" w:cs="Arial"/>
          <w:sz w:val="24"/>
          <w:szCs w:val="24"/>
        </w:rPr>
        <w:t>This model</w:t>
      </w:r>
      <w:r w:rsidR="00296829" w:rsidRPr="00202571">
        <w:rPr>
          <w:rFonts w:ascii="Arial" w:hAnsi="Arial" w:cs="Arial"/>
          <w:sz w:val="24"/>
          <w:szCs w:val="24"/>
        </w:rPr>
        <w:t xml:space="preserve"> has been published in 1988 by </w:t>
      </w:r>
      <w:r w:rsidR="00E56DE8" w:rsidRPr="00202571">
        <w:rPr>
          <w:rFonts w:ascii="Arial" w:hAnsi="Arial" w:cs="Arial"/>
          <w:sz w:val="24"/>
          <w:szCs w:val="24"/>
        </w:rPr>
        <w:t xml:space="preserve">Graham Gibbs and </w:t>
      </w:r>
      <w:r w:rsidR="00BF41DB" w:rsidRPr="00202571">
        <w:rPr>
          <w:rFonts w:ascii="Arial" w:hAnsi="Arial" w:cs="Arial"/>
          <w:sz w:val="24"/>
          <w:szCs w:val="24"/>
        </w:rPr>
        <w:t>it is structured as a circle formed by six phases</w:t>
      </w:r>
      <w:r w:rsidR="007B007D" w:rsidRPr="00202571">
        <w:rPr>
          <w:rFonts w:ascii="Arial" w:hAnsi="Arial" w:cs="Arial"/>
          <w:sz w:val="24"/>
          <w:szCs w:val="24"/>
        </w:rPr>
        <w:t xml:space="preserve"> (</w:t>
      </w:r>
      <w:r w:rsidR="004348A7" w:rsidRPr="00202571">
        <w:rPr>
          <w:rFonts w:ascii="Arial" w:hAnsi="Arial" w:cs="Arial"/>
          <w:sz w:val="24"/>
          <w:szCs w:val="24"/>
        </w:rPr>
        <w:t>Mulder,2018</w:t>
      </w:r>
      <w:r w:rsidR="007B007D" w:rsidRPr="00202571">
        <w:rPr>
          <w:rFonts w:ascii="Arial" w:hAnsi="Arial" w:cs="Arial"/>
          <w:sz w:val="24"/>
          <w:szCs w:val="24"/>
        </w:rPr>
        <w:t>)</w:t>
      </w:r>
      <w:r w:rsidR="004348A7" w:rsidRPr="00202571">
        <w:rPr>
          <w:rFonts w:ascii="Arial" w:hAnsi="Arial" w:cs="Arial"/>
          <w:sz w:val="24"/>
          <w:szCs w:val="24"/>
        </w:rPr>
        <w:t>.</w:t>
      </w:r>
    </w:p>
    <w:p w14:paraId="24095D16" w14:textId="77777777" w:rsidR="00E43BFB" w:rsidRPr="00202571" w:rsidRDefault="00E43BFB" w:rsidP="0035493E">
      <w:pPr>
        <w:spacing w:line="360" w:lineRule="auto"/>
        <w:rPr>
          <w:rFonts w:ascii="Arial" w:hAnsi="Arial" w:cs="Arial"/>
          <w:sz w:val="24"/>
          <w:szCs w:val="24"/>
        </w:rPr>
      </w:pPr>
    </w:p>
    <w:p w14:paraId="6904B09A" w14:textId="77777777" w:rsidR="00C52F3A" w:rsidRPr="00202571" w:rsidRDefault="00C52F3A" w:rsidP="0035493E">
      <w:pPr>
        <w:spacing w:line="360" w:lineRule="auto"/>
        <w:rPr>
          <w:rFonts w:ascii="Arial" w:hAnsi="Arial" w:cs="Arial"/>
          <w:sz w:val="24"/>
          <w:szCs w:val="24"/>
        </w:rPr>
      </w:pPr>
    </w:p>
    <w:p w14:paraId="4B6A6707" w14:textId="783E12DF" w:rsidR="004348A7" w:rsidRPr="00202571" w:rsidRDefault="004348A7" w:rsidP="0035493E">
      <w:pPr>
        <w:spacing w:line="360" w:lineRule="auto"/>
        <w:jc w:val="center"/>
        <w:rPr>
          <w:rFonts w:ascii="Arial" w:hAnsi="Arial" w:cs="Arial"/>
          <w:sz w:val="24"/>
          <w:szCs w:val="24"/>
        </w:rPr>
      </w:pPr>
      <w:r w:rsidRPr="00202571">
        <w:rPr>
          <w:rFonts w:ascii="Arial" w:hAnsi="Arial" w:cs="Arial"/>
          <w:noProof/>
          <w:sz w:val="24"/>
          <w:szCs w:val="24"/>
        </w:rPr>
        <w:lastRenderedPageBreak/>
        <w:drawing>
          <wp:inline distT="0" distB="0" distL="0" distR="0" wp14:anchorId="55339629" wp14:editId="3714753E">
            <wp:extent cx="3689350" cy="238150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2860" t="19424" r="28195" b="9906"/>
                    <a:stretch/>
                  </pic:blipFill>
                  <pic:spPr bwMode="auto">
                    <a:xfrm>
                      <a:off x="0" y="0"/>
                      <a:ext cx="3691926" cy="2383168"/>
                    </a:xfrm>
                    <a:prstGeom prst="rect">
                      <a:avLst/>
                    </a:prstGeom>
                    <a:ln>
                      <a:noFill/>
                    </a:ln>
                    <a:extLst>
                      <a:ext uri="{53640926-AAD7-44D8-BBD7-CCE9431645EC}">
                        <a14:shadowObscured xmlns:a14="http://schemas.microsoft.com/office/drawing/2010/main"/>
                      </a:ext>
                    </a:extLst>
                  </pic:spPr>
                </pic:pic>
              </a:graphicData>
            </a:graphic>
          </wp:inline>
        </w:drawing>
      </w:r>
    </w:p>
    <w:p w14:paraId="0066FCF0" w14:textId="09977EF7" w:rsidR="004348A7" w:rsidRPr="00202571" w:rsidRDefault="004348A7" w:rsidP="0035493E">
      <w:pPr>
        <w:spacing w:line="360" w:lineRule="auto"/>
        <w:jc w:val="center"/>
        <w:rPr>
          <w:rFonts w:ascii="Arial" w:hAnsi="Arial" w:cs="Arial"/>
          <w:sz w:val="24"/>
          <w:szCs w:val="24"/>
        </w:rPr>
      </w:pPr>
      <w:r w:rsidRPr="00202571">
        <w:rPr>
          <w:rFonts w:ascii="Arial" w:hAnsi="Arial" w:cs="Arial"/>
          <w:sz w:val="24"/>
          <w:szCs w:val="24"/>
        </w:rPr>
        <w:t xml:space="preserve">Source: </w:t>
      </w:r>
      <w:hyperlink r:id="rId7" w:history="1">
        <w:r w:rsidR="00362645" w:rsidRPr="00202571">
          <w:rPr>
            <w:rStyle w:val="Hyperlink"/>
            <w:rFonts w:ascii="Arial" w:hAnsi="Arial" w:cs="Arial"/>
            <w:sz w:val="24"/>
            <w:szCs w:val="24"/>
          </w:rPr>
          <w:t>https://www.toolshero.com/management/gibbs-reflective-cycle-graham-gibbs/</w:t>
        </w:r>
      </w:hyperlink>
    </w:p>
    <w:p w14:paraId="4B144EA3" w14:textId="4146E72E" w:rsidR="00E43BFB" w:rsidRPr="00202571" w:rsidRDefault="002A28F6" w:rsidP="0035493E">
      <w:pPr>
        <w:spacing w:line="360" w:lineRule="auto"/>
        <w:jc w:val="both"/>
        <w:rPr>
          <w:rFonts w:ascii="Arial" w:hAnsi="Arial" w:cs="Arial"/>
          <w:sz w:val="24"/>
          <w:szCs w:val="24"/>
        </w:rPr>
      </w:pPr>
      <w:r w:rsidRPr="00202571">
        <w:rPr>
          <w:rFonts w:ascii="Arial" w:hAnsi="Arial" w:cs="Arial"/>
          <w:sz w:val="24"/>
          <w:szCs w:val="24"/>
        </w:rPr>
        <w:t xml:space="preserve">As we can se from the image above the cycle starts with the description and </w:t>
      </w:r>
      <w:r w:rsidR="00EE703A" w:rsidRPr="00202571">
        <w:rPr>
          <w:rFonts w:ascii="Arial" w:hAnsi="Arial" w:cs="Arial"/>
          <w:sz w:val="24"/>
          <w:szCs w:val="24"/>
        </w:rPr>
        <w:t>ends with the action plan.</w:t>
      </w:r>
      <w:r w:rsidR="00530524" w:rsidRPr="00202571">
        <w:rPr>
          <w:rFonts w:ascii="Arial" w:hAnsi="Arial" w:cs="Arial"/>
          <w:sz w:val="24"/>
          <w:szCs w:val="24"/>
        </w:rPr>
        <w:t xml:space="preserve"> </w:t>
      </w:r>
      <w:r w:rsidR="00A10E88" w:rsidRPr="00202571">
        <w:rPr>
          <w:rFonts w:ascii="Arial" w:hAnsi="Arial" w:cs="Arial"/>
          <w:sz w:val="24"/>
          <w:szCs w:val="24"/>
        </w:rPr>
        <w:t xml:space="preserve">We start by taking in consideration a certain situation </w:t>
      </w:r>
      <w:r w:rsidR="000A6289" w:rsidRPr="00202571">
        <w:rPr>
          <w:rFonts w:ascii="Arial" w:hAnsi="Arial" w:cs="Arial"/>
          <w:sz w:val="24"/>
          <w:szCs w:val="24"/>
        </w:rPr>
        <w:t>or experience and we reflect on it, to think of what happened and how we felt.</w:t>
      </w:r>
      <w:r w:rsidR="00B24783" w:rsidRPr="00202571">
        <w:rPr>
          <w:rFonts w:ascii="Arial" w:hAnsi="Arial" w:cs="Arial"/>
          <w:sz w:val="24"/>
          <w:szCs w:val="24"/>
        </w:rPr>
        <w:t xml:space="preserve"> After we</w:t>
      </w:r>
      <w:r w:rsidR="00DF3BD6" w:rsidRPr="00202571">
        <w:rPr>
          <w:rFonts w:ascii="Arial" w:hAnsi="Arial" w:cs="Arial"/>
          <w:sz w:val="24"/>
          <w:szCs w:val="24"/>
        </w:rPr>
        <w:t xml:space="preserve"> evaluate and analyse</w:t>
      </w:r>
      <w:r w:rsidR="00397443" w:rsidRPr="00202571">
        <w:rPr>
          <w:rFonts w:ascii="Arial" w:hAnsi="Arial" w:cs="Arial"/>
          <w:sz w:val="24"/>
          <w:szCs w:val="24"/>
        </w:rPr>
        <w:t xml:space="preserve"> it, both negative and positive aspects. </w:t>
      </w:r>
      <w:r w:rsidR="000634A6" w:rsidRPr="00202571">
        <w:rPr>
          <w:rFonts w:ascii="Arial" w:hAnsi="Arial" w:cs="Arial"/>
          <w:sz w:val="24"/>
          <w:szCs w:val="24"/>
        </w:rPr>
        <w:t xml:space="preserve">This will help us in the future in order to avoid </w:t>
      </w:r>
      <w:r w:rsidR="00DF3BD6" w:rsidRPr="00202571">
        <w:rPr>
          <w:rFonts w:ascii="Arial" w:hAnsi="Arial" w:cs="Arial"/>
          <w:sz w:val="24"/>
          <w:szCs w:val="24"/>
        </w:rPr>
        <w:t>doing</w:t>
      </w:r>
      <w:r w:rsidR="000634A6" w:rsidRPr="00202571">
        <w:rPr>
          <w:rFonts w:ascii="Arial" w:hAnsi="Arial" w:cs="Arial"/>
          <w:sz w:val="24"/>
          <w:szCs w:val="24"/>
        </w:rPr>
        <w:t xml:space="preserve"> the same mistakes. </w:t>
      </w:r>
      <w:r w:rsidR="0082497D" w:rsidRPr="00202571">
        <w:rPr>
          <w:rFonts w:ascii="Arial" w:hAnsi="Arial" w:cs="Arial"/>
          <w:sz w:val="24"/>
          <w:szCs w:val="24"/>
        </w:rPr>
        <w:t xml:space="preserve">Only after that, looking with an objective prospect, we can </w:t>
      </w:r>
      <w:r w:rsidR="003C6F00" w:rsidRPr="00202571">
        <w:rPr>
          <w:rFonts w:ascii="Arial" w:hAnsi="Arial" w:cs="Arial"/>
          <w:sz w:val="24"/>
          <w:szCs w:val="24"/>
        </w:rPr>
        <w:t>arrive to a conclusion and think of a plan of action.</w:t>
      </w:r>
      <w:r w:rsidR="003C1A26" w:rsidRPr="00202571">
        <w:rPr>
          <w:rFonts w:ascii="Arial" w:hAnsi="Arial" w:cs="Arial"/>
          <w:sz w:val="24"/>
          <w:szCs w:val="24"/>
        </w:rPr>
        <w:t xml:space="preserve"> We do need to understand what mistakes we did and think how to </w:t>
      </w:r>
      <w:r w:rsidR="00DA49F8" w:rsidRPr="00202571">
        <w:rPr>
          <w:rFonts w:ascii="Arial" w:hAnsi="Arial" w:cs="Arial"/>
          <w:sz w:val="24"/>
          <w:szCs w:val="24"/>
        </w:rPr>
        <w:t>change for our future experiences (Mulder,2018).</w:t>
      </w:r>
    </w:p>
    <w:p w14:paraId="3C38B918" w14:textId="4AAC352E" w:rsidR="007B311E" w:rsidRPr="00202571" w:rsidRDefault="00C67FE8" w:rsidP="0035493E">
      <w:pPr>
        <w:spacing w:line="360" w:lineRule="auto"/>
        <w:jc w:val="both"/>
        <w:rPr>
          <w:rFonts w:ascii="Arial" w:hAnsi="Arial" w:cs="Arial"/>
          <w:sz w:val="24"/>
          <w:szCs w:val="24"/>
        </w:rPr>
      </w:pPr>
      <w:r w:rsidRPr="00202571">
        <w:rPr>
          <w:rFonts w:ascii="Arial" w:hAnsi="Arial" w:cs="Arial"/>
          <w:sz w:val="24"/>
          <w:szCs w:val="24"/>
        </w:rPr>
        <w:t xml:space="preserve">Most of the times, as humans, we tend to </w:t>
      </w:r>
      <w:r w:rsidR="00DC04AE" w:rsidRPr="00202571">
        <w:rPr>
          <w:rFonts w:ascii="Arial" w:hAnsi="Arial" w:cs="Arial"/>
          <w:sz w:val="24"/>
          <w:szCs w:val="24"/>
        </w:rPr>
        <w:t xml:space="preserve">judge a certain situation or problem in the right moment it comes out. We don not stop and reflect on in and on our behaviour. </w:t>
      </w:r>
      <w:r w:rsidR="00C3666D" w:rsidRPr="00202571">
        <w:rPr>
          <w:rFonts w:ascii="Arial" w:hAnsi="Arial" w:cs="Arial"/>
          <w:sz w:val="24"/>
          <w:szCs w:val="24"/>
        </w:rPr>
        <w:t xml:space="preserve">I remember during my first job in London </w:t>
      </w:r>
      <w:r w:rsidR="0018552A" w:rsidRPr="00202571">
        <w:rPr>
          <w:rFonts w:ascii="Arial" w:hAnsi="Arial" w:cs="Arial"/>
          <w:sz w:val="24"/>
          <w:szCs w:val="24"/>
        </w:rPr>
        <w:t xml:space="preserve">I decided to leave it </w:t>
      </w:r>
      <w:r w:rsidR="00A67027" w:rsidRPr="00202571">
        <w:rPr>
          <w:rFonts w:ascii="Arial" w:hAnsi="Arial" w:cs="Arial"/>
          <w:sz w:val="24"/>
          <w:szCs w:val="24"/>
        </w:rPr>
        <w:t xml:space="preserve">taken by a series of negative sensations. </w:t>
      </w:r>
      <w:r w:rsidR="00FE58FE" w:rsidRPr="00202571">
        <w:rPr>
          <w:rFonts w:ascii="Arial" w:hAnsi="Arial" w:cs="Arial"/>
          <w:sz w:val="24"/>
          <w:szCs w:val="24"/>
        </w:rPr>
        <w:t xml:space="preserve">My work never seemed to be appreciated and </w:t>
      </w:r>
      <w:r w:rsidR="006037DC" w:rsidRPr="00202571">
        <w:rPr>
          <w:rFonts w:ascii="Arial" w:hAnsi="Arial" w:cs="Arial"/>
          <w:sz w:val="24"/>
          <w:szCs w:val="24"/>
        </w:rPr>
        <w:t xml:space="preserve">I was thinking that was my worst experience here. </w:t>
      </w:r>
      <w:r w:rsidR="00002670" w:rsidRPr="00202571">
        <w:rPr>
          <w:rFonts w:ascii="Arial" w:hAnsi="Arial" w:cs="Arial"/>
          <w:sz w:val="24"/>
          <w:szCs w:val="24"/>
        </w:rPr>
        <w:t>I am always a very instinctive person and without even thinking twice I decided to give my notice</w:t>
      </w:r>
      <w:r w:rsidR="00C05366" w:rsidRPr="00202571">
        <w:rPr>
          <w:rFonts w:ascii="Arial" w:hAnsi="Arial" w:cs="Arial"/>
          <w:sz w:val="24"/>
          <w:szCs w:val="24"/>
        </w:rPr>
        <w:t xml:space="preserve">. </w:t>
      </w:r>
      <w:r w:rsidR="00C020B4" w:rsidRPr="00202571">
        <w:rPr>
          <w:rFonts w:ascii="Arial" w:hAnsi="Arial" w:cs="Arial"/>
          <w:sz w:val="24"/>
          <w:szCs w:val="24"/>
        </w:rPr>
        <w:t xml:space="preserve">But now that things evolved so </w:t>
      </w:r>
      <w:r w:rsidR="00750939" w:rsidRPr="00202571">
        <w:rPr>
          <w:rFonts w:ascii="Arial" w:hAnsi="Arial" w:cs="Arial"/>
          <w:sz w:val="24"/>
          <w:szCs w:val="24"/>
        </w:rPr>
        <w:t>much,</w:t>
      </w:r>
      <w:r w:rsidR="00C020B4" w:rsidRPr="00202571">
        <w:rPr>
          <w:rFonts w:ascii="Arial" w:hAnsi="Arial" w:cs="Arial"/>
          <w:sz w:val="24"/>
          <w:szCs w:val="24"/>
        </w:rPr>
        <w:t xml:space="preserve"> and I am growing more </w:t>
      </w:r>
      <w:r w:rsidR="004742B1" w:rsidRPr="00202571">
        <w:rPr>
          <w:rFonts w:ascii="Arial" w:hAnsi="Arial" w:cs="Arial"/>
          <w:sz w:val="24"/>
          <w:szCs w:val="24"/>
        </w:rPr>
        <w:t xml:space="preserve">I realised that this experience gave me </w:t>
      </w:r>
      <w:r w:rsidR="00750939" w:rsidRPr="00202571">
        <w:rPr>
          <w:rFonts w:ascii="Arial" w:hAnsi="Arial" w:cs="Arial"/>
          <w:sz w:val="24"/>
          <w:szCs w:val="24"/>
        </w:rPr>
        <w:t>a lot</w:t>
      </w:r>
      <w:r w:rsidR="00310CEA" w:rsidRPr="00202571">
        <w:rPr>
          <w:rFonts w:ascii="Arial" w:hAnsi="Arial" w:cs="Arial"/>
          <w:sz w:val="24"/>
          <w:szCs w:val="24"/>
        </w:rPr>
        <w:t>.</w:t>
      </w:r>
      <w:r w:rsidR="00750939" w:rsidRPr="00202571">
        <w:rPr>
          <w:rFonts w:ascii="Arial" w:hAnsi="Arial" w:cs="Arial"/>
          <w:sz w:val="24"/>
          <w:szCs w:val="24"/>
        </w:rPr>
        <w:t xml:space="preserve"> </w:t>
      </w:r>
      <w:r w:rsidR="00310CEA" w:rsidRPr="00202571">
        <w:rPr>
          <w:rFonts w:ascii="Arial" w:hAnsi="Arial" w:cs="Arial"/>
          <w:sz w:val="24"/>
          <w:szCs w:val="24"/>
        </w:rPr>
        <w:t xml:space="preserve">I started to see it from an objective </w:t>
      </w:r>
      <w:r w:rsidR="007A374C" w:rsidRPr="00202571">
        <w:rPr>
          <w:rFonts w:ascii="Arial" w:hAnsi="Arial" w:cs="Arial"/>
          <w:sz w:val="24"/>
          <w:szCs w:val="24"/>
        </w:rPr>
        <w:t>perspective,</w:t>
      </w:r>
      <w:r w:rsidR="001E084B" w:rsidRPr="00202571">
        <w:rPr>
          <w:rFonts w:ascii="Arial" w:hAnsi="Arial" w:cs="Arial"/>
          <w:sz w:val="24"/>
          <w:szCs w:val="24"/>
        </w:rPr>
        <w:t xml:space="preserve"> and I realised that </w:t>
      </w:r>
      <w:r w:rsidR="008F0400" w:rsidRPr="00202571">
        <w:rPr>
          <w:rFonts w:ascii="Arial" w:hAnsi="Arial" w:cs="Arial"/>
          <w:sz w:val="24"/>
          <w:szCs w:val="24"/>
        </w:rPr>
        <w:t xml:space="preserve">period was the most challenging but useful of my life. </w:t>
      </w:r>
      <w:r w:rsidR="000C63A5" w:rsidRPr="00202571">
        <w:rPr>
          <w:rFonts w:ascii="Arial" w:hAnsi="Arial" w:cs="Arial"/>
          <w:sz w:val="24"/>
          <w:szCs w:val="24"/>
        </w:rPr>
        <w:t xml:space="preserve">Coming in a new country, finding my very first job of my life and having to speak </w:t>
      </w:r>
      <w:r w:rsidR="007A374C" w:rsidRPr="00202571">
        <w:rPr>
          <w:rFonts w:ascii="Arial" w:hAnsi="Arial" w:cs="Arial"/>
          <w:sz w:val="24"/>
          <w:szCs w:val="24"/>
        </w:rPr>
        <w:t>a different language</w:t>
      </w:r>
      <w:r w:rsidR="00750939" w:rsidRPr="00202571">
        <w:rPr>
          <w:rFonts w:ascii="Arial" w:hAnsi="Arial" w:cs="Arial"/>
          <w:sz w:val="24"/>
          <w:szCs w:val="24"/>
        </w:rPr>
        <w:t xml:space="preserve">. In a place like that, where every time they used to </w:t>
      </w:r>
      <w:r w:rsidR="00B716B0" w:rsidRPr="00202571">
        <w:rPr>
          <w:rFonts w:ascii="Arial" w:hAnsi="Arial" w:cs="Arial"/>
          <w:sz w:val="24"/>
          <w:szCs w:val="24"/>
        </w:rPr>
        <w:t>push me to do better, helped me to understand that</w:t>
      </w:r>
      <w:r w:rsidR="008A1A68" w:rsidRPr="00202571">
        <w:rPr>
          <w:rFonts w:ascii="Arial" w:hAnsi="Arial" w:cs="Arial"/>
          <w:sz w:val="24"/>
          <w:szCs w:val="24"/>
        </w:rPr>
        <w:t xml:space="preserve"> I can always do </w:t>
      </w:r>
      <w:r w:rsidR="007B311E" w:rsidRPr="00202571">
        <w:rPr>
          <w:rFonts w:ascii="Arial" w:hAnsi="Arial" w:cs="Arial"/>
          <w:sz w:val="24"/>
          <w:szCs w:val="24"/>
        </w:rPr>
        <w:t>better,</w:t>
      </w:r>
      <w:r w:rsidR="008A1A68" w:rsidRPr="00202571">
        <w:rPr>
          <w:rFonts w:ascii="Arial" w:hAnsi="Arial" w:cs="Arial"/>
          <w:sz w:val="24"/>
          <w:szCs w:val="24"/>
        </w:rPr>
        <w:t xml:space="preserve"> and I just need to believe in myself. </w:t>
      </w:r>
      <w:r w:rsidR="007B311E" w:rsidRPr="00202571">
        <w:rPr>
          <w:rFonts w:ascii="Arial" w:hAnsi="Arial" w:cs="Arial"/>
          <w:sz w:val="24"/>
          <w:szCs w:val="24"/>
        </w:rPr>
        <w:t xml:space="preserve">Probably until few months ago I could not even believe that I could say these words, but now </w:t>
      </w:r>
      <w:r w:rsidR="00DB67EC" w:rsidRPr="00202571">
        <w:rPr>
          <w:rFonts w:ascii="Arial" w:hAnsi="Arial" w:cs="Arial"/>
          <w:sz w:val="24"/>
          <w:szCs w:val="24"/>
        </w:rPr>
        <w:t xml:space="preserve">I understand the importance of analytical thinking. </w:t>
      </w:r>
      <w:r w:rsidR="00466621" w:rsidRPr="00202571">
        <w:rPr>
          <w:rFonts w:ascii="Arial" w:hAnsi="Arial" w:cs="Arial"/>
          <w:sz w:val="24"/>
          <w:szCs w:val="24"/>
        </w:rPr>
        <w:t xml:space="preserve">Now I know what I could have done better, to stay and keep growing </w:t>
      </w:r>
      <w:r w:rsidR="004A31B8" w:rsidRPr="00202571">
        <w:rPr>
          <w:rFonts w:ascii="Arial" w:hAnsi="Arial" w:cs="Arial"/>
          <w:sz w:val="24"/>
          <w:szCs w:val="24"/>
        </w:rPr>
        <w:t xml:space="preserve">in that place for a little longer, but as we know there is always a second possibility for everything. </w:t>
      </w:r>
      <w:r w:rsidR="00500FEA" w:rsidRPr="00202571">
        <w:rPr>
          <w:rFonts w:ascii="Arial" w:hAnsi="Arial" w:cs="Arial"/>
          <w:sz w:val="24"/>
          <w:szCs w:val="24"/>
        </w:rPr>
        <w:t xml:space="preserve">Most of the times now if I have some problems at work or also at the </w:t>
      </w:r>
      <w:r w:rsidR="00D30C51" w:rsidRPr="00202571">
        <w:rPr>
          <w:rFonts w:ascii="Arial" w:hAnsi="Arial" w:cs="Arial"/>
          <w:sz w:val="24"/>
          <w:szCs w:val="24"/>
        </w:rPr>
        <w:t>university,</w:t>
      </w:r>
      <w:r w:rsidR="00500FEA" w:rsidRPr="00202571">
        <w:rPr>
          <w:rFonts w:ascii="Arial" w:hAnsi="Arial" w:cs="Arial"/>
          <w:sz w:val="24"/>
          <w:szCs w:val="24"/>
        </w:rPr>
        <w:t xml:space="preserve"> I do not just quit everything, but I take my time to </w:t>
      </w:r>
      <w:r w:rsidR="00661F11" w:rsidRPr="00202571">
        <w:rPr>
          <w:rFonts w:ascii="Arial" w:hAnsi="Arial" w:cs="Arial"/>
          <w:sz w:val="24"/>
          <w:szCs w:val="24"/>
        </w:rPr>
        <w:t xml:space="preserve">think </w:t>
      </w:r>
      <w:r w:rsidR="00C33E12" w:rsidRPr="00202571">
        <w:rPr>
          <w:rFonts w:ascii="Arial" w:hAnsi="Arial" w:cs="Arial"/>
          <w:sz w:val="24"/>
          <w:szCs w:val="24"/>
        </w:rPr>
        <w:t>and</w:t>
      </w:r>
      <w:r w:rsidR="00661F11" w:rsidRPr="00202571">
        <w:rPr>
          <w:rFonts w:ascii="Arial" w:hAnsi="Arial" w:cs="Arial"/>
          <w:sz w:val="24"/>
          <w:szCs w:val="24"/>
        </w:rPr>
        <w:t xml:space="preserve"> then I elaborate an action plan. </w:t>
      </w:r>
    </w:p>
    <w:p w14:paraId="61A0D176" w14:textId="5DC60382" w:rsidR="00CB1AAF" w:rsidRPr="00202571" w:rsidRDefault="00CB1AAF" w:rsidP="0035493E">
      <w:pPr>
        <w:spacing w:line="360" w:lineRule="auto"/>
        <w:rPr>
          <w:rFonts w:ascii="Arial" w:hAnsi="Arial" w:cs="Arial"/>
          <w:sz w:val="24"/>
          <w:szCs w:val="24"/>
        </w:rPr>
      </w:pPr>
    </w:p>
    <w:p w14:paraId="10816ED7" w14:textId="314E042B" w:rsidR="00475AB3" w:rsidRPr="00202571" w:rsidRDefault="004A2E24" w:rsidP="0035493E">
      <w:pPr>
        <w:pStyle w:val="Heading1"/>
        <w:spacing w:line="360" w:lineRule="auto"/>
        <w:rPr>
          <w:rFonts w:ascii="Arial" w:hAnsi="Arial" w:cs="Arial"/>
          <w:sz w:val="24"/>
          <w:szCs w:val="24"/>
        </w:rPr>
      </w:pPr>
      <w:bookmarkStart w:id="5" w:name="_Toc39073463"/>
      <w:r w:rsidRPr="00202571">
        <w:rPr>
          <w:rFonts w:ascii="Arial" w:hAnsi="Arial" w:cs="Arial"/>
          <w:sz w:val="24"/>
          <w:szCs w:val="24"/>
        </w:rPr>
        <w:t>C</w:t>
      </w:r>
      <w:r w:rsidR="00085E3A" w:rsidRPr="00202571">
        <w:rPr>
          <w:rFonts w:ascii="Arial" w:hAnsi="Arial" w:cs="Arial"/>
          <w:sz w:val="24"/>
          <w:szCs w:val="24"/>
        </w:rPr>
        <w:t>ritical thinking</w:t>
      </w:r>
      <w:bookmarkEnd w:id="5"/>
    </w:p>
    <w:p w14:paraId="7D623BFD" w14:textId="014E9818" w:rsidR="00AF4CAB" w:rsidRPr="00202571" w:rsidRDefault="00441D8E" w:rsidP="0035493E">
      <w:pPr>
        <w:spacing w:line="360" w:lineRule="auto"/>
        <w:rPr>
          <w:rFonts w:ascii="Arial" w:hAnsi="Arial" w:cs="Arial"/>
          <w:sz w:val="24"/>
          <w:szCs w:val="24"/>
        </w:rPr>
      </w:pPr>
      <w:r w:rsidRPr="00202571">
        <w:rPr>
          <w:rFonts w:ascii="Arial" w:hAnsi="Arial" w:cs="Arial"/>
          <w:sz w:val="24"/>
          <w:szCs w:val="24"/>
        </w:rPr>
        <w:t xml:space="preserve">Critical thinking is the ability to </w:t>
      </w:r>
      <w:r w:rsidR="00D30C51" w:rsidRPr="00202571">
        <w:rPr>
          <w:rFonts w:ascii="Arial" w:hAnsi="Arial" w:cs="Arial"/>
          <w:sz w:val="24"/>
          <w:szCs w:val="24"/>
        </w:rPr>
        <w:t xml:space="preserve">objectively analyse a certain situation and </w:t>
      </w:r>
      <w:proofErr w:type="gramStart"/>
      <w:r w:rsidR="00D30C51" w:rsidRPr="00202571">
        <w:rPr>
          <w:rFonts w:ascii="Arial" w:hAnsi="Arial" w:cs="Arial"/>
          <w:sz w:val="24"/>
          <w:szCs w:val="24"/>
        </w:rPr>
        <w:t xml:space="preserve">come to a </w:t>
      </w:r>
      <w:r w:rsidR="004A2BC2" w:rsidRPr="00202571">
        <w:rPr>
          <w:rFonts w:ascii="Arial" w:hAnsi="Arial" w:cs="Arial"/>
          <w:sz w:val="24"/>
          <w:szCs w:val="24"/>
        </w:rPr>
        <w:t>conclusion</w:t>
      </w:r>
      <w:proofErr w:type="gramEnd"/>
      <w:r w:rsidR="004A2BC2" w:rsidRPr="00202571">
        <w:rPr>
          <w:rFonts w:ascii="Arial" w:hAnsi="Arial" w:cs="Arial"/>
          <w:sz w:val="24"/>
          <w:szCs w:val="24"/>
        </w:rPr>
        <w:t xml:space="preserve"> or decision</w:t>
      </w:r>
      <w:r w:rsidR="00D30C51" w:rsidRPr="00202571">
        <w:rPr>
          <w:rFonts w:ascii="Arial" w:hAnsi="Arial" w:cs="Arial"/>
          <w:sz w:val="24"/>
          <w:szCs w:val="24"/>
        </w:rPr>
        <w:t xml:space="preserve"> in a </w:t>
      </w:r>
      <w:r w:rsidR="004A2BC2" w:rsidRPr="00202571">
        <w:rPr>
          <w:rFonts w:ascii="Arial" w:hAnsi="Arial" w:cs="Arial"/>
          <w:sz w:val="24"/>
          <w:szCs w:val="24"/>
        </w:rPr>
        <w:t>very short</w:t>
      </w:r>
      <w:r w:rsidR="00D30C51" w:rsidRPr="00202571">
        <w:rPr>
          <w:rFonts w:ascii="Arial" w:hAnsi="Arial" w:cs="Arial"/>
          <w:sz w:val="24"/>
          <w:szCs w:val="24"/>
        </w:rPr>
        <w:t xml:space="preserve"> time</w:t>
      </w:r>
      <w:r w:rsidR="004A2BC2" w:rsidRPr="00202571">
        <w:rPr>
          <w:rFonts w:ascii="Arial" w:hAnsi="Arial" w:cs="Arial"/>
          <w:sz w:val="24"/>
          <w:szCs w:val="24"/>
        </w:rPr>
        <w:t xml:space="preserve"> (</w:t>
      </w:r>
      <w:r w:rsidR="0093478D" w:rsidRPr="00202571">
        <w:rPr>
          <w:rFonts w:ascii="Arial" w:hAnsi="Arial" w:cs="Arial"/>
          <w:sz w:val="24"/>
          <w:szCs w:val="24"/>
        </w:rPr>
        <w:t>Doyle,2019</w:t>
      </w:r>
      <w:r w:rsidR="004A2BC2" w:rsidRPr="00202571">
        <w:rPr>
          <w:rFonts w:ascii="Arial" w:hAnsi="Arial" w:cs="Arial"/>
          <w:sz w:val="24"/>
          <w:szCs w:val="24"/>
        </w:rPr>
        <w:t>)</w:t>
      </w:r>
      <w:r w:rsidR="0093478D" w:rsidRPr="00202571">
        <w:rPr>
          <w:rFonts w:ascii="Arial" w:hAnsi="Arial" w:cs="Arial"/>
          <w:sz w:val="24"/>
          <w:szCs w:val="24"/>
        </w:rPr>
        <w:t>.</w:t>
      </w:r>
      <w:r w:rsidR="00815114" w:rsidRPr="00202571">
        <w:rPr>
          <w:rFonts w:ascii="Arial" w:hAnsi="Arial" w:cs="Arial"/>
          <w:sz w:val="24"/>
          <w:szCs w:val="24"/>
        </w:rPr>
        <w:t xml:space="preserve"> </w:t>
      </w:r>
      <w:r w:rsidR="0085444A" w:rsidRPr="00202571">
        <w:rPr>
          <w:rFonts w:ascii="Arial" w:hAnsi="Arial" w:cs="Arial"/>
          <w:sz w:val="24"/>
          <w:szCs w:val="24"/>
        </w:rPr>
        <w:t>This skill</w:t>
      </w:r>
      <w:r w:rsidR="006F1A57" w:rsidRPr="00202571">
        <w:rPr>
          <w:rFonts w:ascii="Arial" w:hAnsi="Arial" w:cs="Arial"/>
          <w:sz w:val="24"/>
          <w:szCs w:val="24"/>
        </w:rPr>
        <w:t xml:space="preserve"> is </w:t>
      </w:r>
      <w:r w:rsidR="00313C8E" w:rsidRPr="00202571">
        <w:rPr>
          <w:rFonts w:ascii="Arial" w:hAnsi="Arial" w:cs="Arial"/>
          <w:sz w:val="24"/>
          <w:szCs w:val="24"/>
        </w:rPr>
        <w:t>important</w:t>
      </w:r>
      <w:r w:rsidR="006F1A57" w:rsidRPr="00202571">
        <w:rPr>
          <w:rFonts w:ascii="Arial" w:hAnsi="Arial" w:cs="Arial"/>
          <w:sz w:val="24"/>
          <w:szCs w:val="24"/>
        </w:rPr>
        <w:t xml:space="preserve"> and can be applied in different </w:t>
      </w:r>
      <w:r w:rsidR="00E31D44" w:rsidRPr="00202571">
        <w:rPr>
          <w:rFonts w:ascii="Arial" w:hAnsi="Arial" w:cs="Arial"/>
          <w:sz w:val="24"/>
          <w:szCs w:val="24"/>
        </w:rPr>
        <w:t xml:space="preserve">sectors of our lives. The ability to think and act </w:t>
      </w:r>
      <w:r w:rsidR="0085444A" w:rsidRPr="00202571">
        <w:rPr>
          <w:rFonts w:ascii="Arial" w:hAnsi="Arial" w:cs="Arial"/>
          <w:sz w:val="24"/>
          <w:szCs w:val="24"/>
        </w:rPr>
        <w:t xml:space="preserve">critically </w:t>
      </w:r>
      <w:r w:rsidR="00313C8E" w:rsidRPr="00202571">
        <w:rPr>
          <w:rFonts w:ascii="Arial" w:hAnsi="Arial" w:cs="Arial"/>
          <w:sz w:val="24"/>
          <w:szCs w:val="24"/>
        </w:rPr>
        <w:t xml:space="preserve">takes </w:t>
      </w:r>
      <w:r w:rsidR="001C7F6A" w:rsidRPr="00202571">
        <w:rPr>
          <w:rFonts w:ascii="Arial" w:hAnsi="Arial" w:cs="Arial"/>
          <w:sz w:val="24"/>
          <w:szCs w:val="24"/>
        </w:rPr>
        <w:t>a primary role independently of what we decide to do</w:t>
      </w:r>
      <w:r w:rsidR="00FC3C7F" w:rsidRPr="00202571">
        <w:rPr>
          <w:rFonts w:ascii="Arial" w:hAnsi="Arial" w:cs="Arial"/>
          <w:sz w:val="24"/>
          <w:szCs w:val="24"/>
        </w:rPr>
        <w:t xml:space="preserve"> (Islam,2015). </w:t>
      </w:r>
      <w:r w:rsidR="00C32B69" w:rsidRPr="00202571">
        <w:rPr>
          <w:rFonts w:ascii="Arial" w:hAnsi="Arial" w:cs="Arial"/>
          <w:sz w:val="24"/>
          <w:szCs w:val="24"/>
        </w:rPr>
        <w:t xml:space="preserve"> When we think </w:t>
      </w:r>
      <w:r w:rsidR="007F595B" w:rsidRPr="00202571">
        <w:rPr>
          <w:rFonts w:ascii="Arial" w:hAnsi="Arial" w:cs="Arial"/>
          <w:sz w:val="24"/>
          <w:szCs w:val="24"/>
        </w:rPr>
        <w:t>critically,</w:t>
      </w:r>
      <w:r w:rsidR="00C32B69" w:rsidRPr="00202571">
        <w:rPr>
          <w:rFonts w:ascii="Arial" w:hAnsi="Arial" w:cs="Arial"/>
          <w:sz w:val="24"/>
          <w:szCs w:val="24"/>
        </w:rPr>
        <w:t xml:space="preserve"> </w:t>
      </w:r>
      <w:r w:rsidR="00E25326" w:rsidRPr="00202571">
        <w:rPr>
          <w:rFonts w:ascii="Arial" w:hAnsi="Arial" w:cs="Arial"/>
          <w:sz w:val="24"/>
          <w:szCs w:val="24"/>
        </w:rPr>
        <w:t>we leave all the emotions and our personal thoughts on the side in order to have a clear view of a certain situation</w:t>
      </w:r>
      <w:r w:rsidR="00EC6D9D" w:rsidRPr="00202571">
        <w:rPr>
          <w:rFonts w:ascii="Arial" w:hAnsi="Arial" w:cs="Arial"/>
          <w:sz w:val="24"/>
          <w:szCs w:val="24"/>
        </w:rPr>
        <w:t>, taking an objective point of view</w:t>
      </w:r>
      <w:r w:rsidR="009C162A" w:rsidRPr="00202571">
        <w:rPr>
          <w:rFonts w:ascii="Arial" w:hAnsi="Arial" w:cs="Arial"/>
          <w:sz w:val="24"/>
          <w:szCs w:val="24"/>
        </w:rPr>
        <w:t xml:space="preserve">. </w:t>
      </w:r>
      <w:r w:rsidR="00D05D03" w:rsidRPr="00202571">
        <w:rPr>
          <w:rFonts w:ascii="Arial" w:hAnsi="Arial" w:cs="Arial"/>
          <w:sz w:val="24"/>
          <w:szCs w:val="24"/>
        </w:rPr>
        <w:t>Critical thinker</w:t>
      </w:r>
      <w:r w:rsidR="007F595B" w:rsidRPr="00202571">
        <w:rPr>
          <w:rFonts w:ascii="Arial" w:hAnsi="Arial" w:cs="Arial"/>
          <w:sz w:val="24"/>
          <w:szCs w:val="24"/>
        </w:rPr>
        <w:t>s</w:t>
      </w:r>
      <w:r w:rsidR="00D05D03" w:rsidRPr="00202571">
        <w:rPr>
          <w:rFonts w:ascii="Arial" w:hAnsi="Arial" w:cs="Arial"/>
          <w:sz w:val="24"/>
          <w:szCs w:val="24"/>
        </w:rPr>
        <w:t xml:space="preserve"> have different skills </w:t>
      </w:r>
      <w:r w:rsidR="00A601EA" w:rsidRPr="00202571">
        <w:rPr>
          <w:rFonts w:ascii="Arial" w:hAnsi="Arial" w:cs="Arial"/>
          <w:sz w:val="24"/>
          <w:szCs w:val="24"/>
        </w:rPr>
        <w:t xml:space="preserve">like for example </w:t>
      </w:r>
      <w:r w:rsidR="003847A2" w:rsidRPr="00202571">
        <w:rPr>
          <w:rFonts w:ascii="Arial" w:hAnsi="Arial" w:cs="Arial"/>
          <w:sz w:val="24"/>
          <w:szCs w:val="24"/>
        </w:rPr>
        <w:t xml:space="preserve">the capability to </w:t>
      </w:r>
      <w:r w:rsidR="00E41AFC" w:rsidRPr="00202571">
        <w:rPr>
          <w:rFonts w:ascii="Arial" w:hAnsi="Arial" w:cs="Arial"/>
          <w:sz w:val="24"/>
          <w:szCs w:val="24"/>
        </w:rPr>
        <w:t>always change</w:t>
      </w:r>
      <w:r w:rsidR="007F595B" w:rsidRPr="00202571">
        <w:rPr>
          <w:rFonts w:ascii="Arial" w:hAnsi="Arial" w:cs="Arial"/>
          <w:sz w:val="24"/>
          <w:szCs w:val="24"/>
        </w:rPr>
        <w:t xml:space="preserve"> your point of view and </w:t>
      </w:r>
      <w:r w:rsidR="00A606A2" w:rsidRPr="00202571">
        <w:rPr>
          <w:rFonts w:ascii="Arial" w:hAnsi="Arial" w:cs="Arial"/>
          <w:sz w:val="24"/>
          <w:szCs w:val="24"/>
        </w:rPr>
        <w:t xml:space="preserve">ways of thinking, the ability to </w:t>
      </w:r>
      <w:r w:rsidR="00EE39CB" w:rsidRPr="00202571">
        <w:rPr>
          <w:rFonts w:ascii="Arial" w:hAnsi="Arial" w:cs="Arial"/>
          <w:sz w:val="24"/>
          <w:szCs w:val="24"/>
        </w:rPr>
        <w:t xml:space="preserve">solve unexpected problems, to make quick decisions </w:t>
      </w:r>
      <w:r w:rsidR="00AA288E" w:rsidRPr="00202571">
        <w:rPr>
          <w:rFonts w:ascii="Arial" w:hAnsi="Arial" w:cs="Arial"/>
          <w:sz w:val="24"/>
          <w:szCs w:val="24"/>
        </w:rPr>
        <w:t>always reasoning in a clear way</w:t>
      </w:r>
      <w:r w:rsidR="00AF4CAB" w:rsidRPr="00202571">
        <w:rPr>
          <w:rFonts w:ascii="Arial" w:hAnsi="Arial" w:cs="Arial"/>
          <w:sz w:val="24"/>
          <w:szCs w:val="24"/>
        </w:rPr>
        <w:t xml:space="preserve"> (</w:t>
      </w:r>
      <w:r w:rsidR="0065398B" w:rsidRPr="00202571">
        <w:rPr>
          <w:rFonts w:ascii="Arial" w:hAnsi="Arial" w:cs="Arial"/>
          <w:sz w:val="24"/>
          <w:szCs w:val="24"/>
        </w:rPr>
        <w:t>Tomaszewski,2020</w:t>
      </w:r>
      <w:r w:rsidR="00AF4CAB" w:rsidRPr="00202571">
        <w:rPr>
          <w:rFonts w:ascii="Arial" w:hAnsi="Arial" w:cs="Arial"/>
          <w:sz w:val="24"/>
          <w:szCs w:val="24"/>
        </w:rPr>
        <w:t>)</w:t>
      </w:r>
      <w:r w:rsidR="0065398B" w:rsidRPr="00202571">
        <w:rPr>
          <w:rFonts w:ascii="Arial" w:hAnsi="Arial" w:cs="Arial"/>
          <w:sz w:val="24"/>
          <w:szCs w:val="24"/>
        </w:rPr>
        <w:t xml:space="preserve">. </w:t>
      </w:r>
      <w:r w:rsidR="00E41AFC" w:rsidRPr="00202571">
        <w:rPr>
          <w:rFonts w:ascii="Arial" w:hAnsi="Arial" w:cs="Arial"/>
          <w:sz w:val="24"/>
          <w:szCs w:val="24"/>
        </w:rPr>
        <w:t xml:space="preserve"> In a society like ours, where everything is evolving so fast, </w:t>
      </w:r>
      <w:r w:rsidR="00D24017" w:rsidRPr="00202571">
        <w:rPr>
          <w:rFonts w:ascii="Arial" w:hAnsi="Arial" w:cs="Arial"/>
          <w:sz w:val="24"/>
          <w:szCs w:val="24"/>
        </w:rPr>
        <w:t xml:space="preserve">it is especially important to have those skills. </w:t>
      </w:r>
      <w:r w:rsidR="00805186" w:rsidRPr="00202571">
        <w:rPr>
          <w:rFonts w:ascii="Arial" w:hAnsi="Arial" w:cs="Arial"/>
          <w:sz w:val="24"/>
          <w:szCs w:val="24"/>
        </w:rPr>
        <w:t xml:space="preserve">We are always required to take important decision and act in </w:t>
      </w:r>
      <w:proofErr w:type="gramStart"/>
      <w:r w:rsidR="00805186" w:rsidRPr="00202571">
        <w:rPr>
          <w:rFonts w:ascii="Arial" w:hAnsi="Arial" w:cs="Arial"/>
          <w:sz w:val="24"/>
          <w:szCs w:val="24"/>
        </w:rPr>
        <w:t>a very short</w:t>
      </w:r>
      <w:proofErr w:type="gramEnd"/>
      <w:r w:rsidR="00805186" w:rsidRPr="00202571">
        <w:rPr>
          <w:rFonts w:ascii="Arial" w:hAnsi="Arial" w:cs="Arial"/>
          <w:sz w:val="24"/>
          <w:szCs w:val="24"/>
        </w:rPr>
        <w:t xml:space="preserve"> time in both professional and academic life.</w:t>
      </w:r>
      <w:r w:rsidR="00BD29A4" w:rsidRPr="00202571">
        <w:rPr>
          <w:rFonts w:ascii="Arial" w:hAnsi="Arial" w:cs="Arial"/>
          <w:sz w:val="24"/>
          <w:szCs w:val="24"/>
        </w:rPr>
        <w:t xml:space="preserve"> Most of us</w:t>
      </w:r>
      <w:r w:rsidR="00C33E12" w:rsidRPr="00202571">
        <w:rPr>
          <w:rFonts w:ascii="Arial" w:hAnsi="Arial" w:cs="Arial"/>
          <w:sz w:val="24"/>
          <w:szCs w:val="24"/>
        </w:rPr>
        <w:t xml:space="preserve"> tend to </w:t>
      </w:r>
      <w:r w:rsidR="00D46BED" w:rsidRPr="00202571">
        <w:rPr>
          <w:rFonts w:ascii="Arial" w:hAnsi="Arial" w:cs="Arial"/>
          <w:sz w:val="24"/>
          <w:szCs w:val="24"/>
        </w:rPr>
        <w:t xml:space="preserve">put our feelings in every occasion we can, but </w:t>
      </w:r>
      <w:r w:rsidR="00BB7435" w:rsidRPr="00202571">
        <w:rPr>
          <w:rFonts w:ascii="Arial" w:hAnsi="Arial" w:cs="Arial"/>
          <w:sz w:val="24"/>
          <w:szCs w:val="24"/>
        </w:rPr>
        <w:t xml:space="preserve">most of the times we do not to the right think. Personally, I am a person that gets a lot </w:t>
      </w:r>
      <w:r w:rsidR="001D268D" w:rsidRPr="00202571">
        <w:rPr>
          <w:rFonts w:ascii="Arial" w:hAnsi="Arial" w:cs="Arial"/>
          <w:sz w:val="24"/>
          <w:szCs w:val="24"/>
        </w:rPr>
        <w:t xml:space="preserve">emotionally </w:t>
      </w:r>
      <w:r w:rsidR="00BB7435" w:rsidRPr="00202571">
        <w:rPr>
          <w:rFonts w:ascii="Arial" w:hAnsi="Arial" w:cs="Arial"/>
          <w:sz w:val="24"/>
          <w:szCs w:val="24"/>
        </w:rPr>
        <w:t xml:space="preserve">involved in most situation. But now, growing up and since I start this new chapter of my life, I am starting to </w:t>
      </w:r>
      <w:r w:rsidR="007F161E" w:rsidRPr="00202571">
        <w:rPr>
          <w:rFonts w:ascii="Arial" w:hAnsi="Arial" w:cs="Arial"/>
          <w:sz w:val="24"/>
          <w:szCs w:val="24"/>
        </w:rPr>
        <w:t xml:space="preserve">try becoming a critical thinker. </w:t>
      </w:r>
    </w:p>
    <w:p w14:paraId="09879764" w14:textId="44DFEDBE" w:rsidR="007F161E" w:rsidRPr="00202571" w:rsidRDefault="007F161E" w:rsidP="0035493E">
      <w:pPr>
        <w:spacing w:line="360" w:lineRule="auto"/>
        <w:rPr>
          <w:rFonts w:ascii="Arial" w:hAnsi="Arial" w:cs="Arial"/>
          <w:sz w:val="24"/>
          <w:szCs w:val="24"/>
        </w:rPr>
      </w:pPr>
    </w:p>
    <w:p w14:paraId="5DB0633F" w14:textId="15CDFD5F" w:rsidR="007F161E" w:rsidRPr="00202571" w:rsidRDefault="007F161E" w:rsidP="0035493E">
      <w:pPr>
        <w:pStyle w:val="Heading1"/>
        <w:spacing w:line="360" w:lineRule="auto"/>
        <w:rPr>
          <w:rFonts w:ascii="Arial" w:hAnsi="Arial" w:cs="Arial"/>
          <w:sz w:val="24"/>
          <w:szCs w:val="24"/>
        </w:rPr>
      </w:pPr>
      <w:bookmarkStart w:id="6" w:name="_Toc39073464"/>
      <w:r w:rsidRPr="00202571">
        <w:rPr>
          <w:rFonts w:ascii="Arial" w:hAnsi="Arial" w:cs="Arial"/>
          <w:sz w:val="24"/>
          <w:szCs w:val="24"/>
        </w:rPr>
        <w:t>Conclusion.</w:t>
      </w:r>
      <w:bookmarkEnd w:id="6"/>
      <w:r w:rsidRPr="00202571">
        <w:rPr>
          <w:rFonts w:ascii="Arial" w:hAnsi="Arial" w:cs="Arial"/>
          <w:sz w:val="24"/>
          <w:szCs w:val="24"/>
        </w:rPr>
        <w:t xml:space="preserve"> </w:t>
      </w:r>
    </w:p>
    <w:p w14:paraId="1A7DD41F" w14:textId="1C35EFE3" w:rsidR="007F161E" w:rsidRPr="00202571" w:rsidRDefault="001D268D" w:rsidP="0035493E">
      <w:pPr>
        <w:spacing w:line="360" w:lineRule="auto"/>
        <w:rPr>
          <w:rFonts w:ascii="Arial" w:hAnsi="Arial" w:cs="Arial"/>
          <w:sz w:val="24"/>
          <w:szCs w:val="24"/>
        </w:rPr>
      </w:pPr>
      <w:r w:rsidRPr="00202571">
        <w:rPr>
          <w:rFonts w:ascii="Arial" w:hAnsi="Arial" w:cs="Arial"/>
          <w:sz w:val="24"/>
          <w:szCs w:val="24"/>
        </w:rPr>
        <w:t xml:space="preserve">In conclusion I can confirm that all the skills </w:t>
      </w:r>
      <w:r w:rsidR="004A4280" w:rsidRPr="00202571">
        <w:rPr>
          <w:rFonts w:ascii="Arial" w:hAnsi="Arial" w:cs="Arial"/>
          <w:sz w:val="24"/>
          <w:szCs w:val="24"/>
        </w:rPr>
        <w:t xml:space="preserve">I learned studying this module helped me in </w:t>
      </w:r>
      <w:proofErr w:type="gramStart"/>
      <w:r w:rsidR="004A4280" w:rsidRPr="00202571">
        <w:rPr>
          <w:rFonts w:ascii="Arial" w:hAnsi="Arial" w:cs="Arial"/>
          <w:sz w:val="24"/>
          <w:szCs w:val="24"/>
        </w:rPr>
        <w:t>a very positive</w:t>
      </w:r>
      <w:proofErr w:type="gramEnd"/>
      <w:r w:rsidR="004A4280" w:rsidRPr="00202571">
        <w:rPr>
          <w:rFonts w:ascii="Arial" w:hAnsi="Arial" w:cs="Arial"/>
          <w:sz w:val="24"/>
          <w:szCs w:val="24"/>
        </w:rPr>
        <w:t xml:space="preserve"> way</w:t>
      </w:r>
      <w:r w:rsidR="00173FE8" w:rsidRPr="00202571">
        <w:rPr>
          <w:rFonts w:ascii="Arial" w:hAnsi="Arial" w:cs="Arial"/>
          <w:sz w:val="24"/>
          <w:szCs w:val="24"/>
        </w:rPr>
        <w:t xml:space="preserve">, not only in my academic life but also </w:t>
      </w:r>
      <w:r w:rsidR="00E0791D" w:rsidRPr="00202571">
        <w:rPr>
          <w:rFonts w:ascii="Arial" w:hAnsi="Arial" w:cs="Arial"/>
          <w:sz w:val="24"/>
          <w:szCs w:val="24"/>
        </w:rPr>
        <w:t>in</w:t>
      </w:r>
      <w:r w:rsidR="00173FE8" w:rsidRPr="00202571">
        <w:rPr>
          <w:rFonts w:ascii="Arial" w:hAnsi="Arial" w:cs="Arial"/>
          <w:sz w:val="24"/>
          <w:szCs w:val="24"/>
        </w:rPr>
        <w:t xml:space="preserve"> my </w:t>
      </w:r>
      <w:r w:rsidR="00E0791D" w:rsidRPr="00202571">
        <w:rPr>
          <w:rFonts w:ascii="Arial" w:hAnsi="Arial" w:cs="Arial"/>
          <w:sz w:val="24"/>
          <w:szCs w:val="24"/>
        </w:rPr>
        <w:t xml:space="preserve">professional one. </w:t>
      </w:r>
      <w:r w:rsidR="00EB106E" w:rsidRPr="00202571">
        <w:rPr>
          <w:rFonts w:ascii="Arial" w:hAnsi="Arial" w:cs="Arial"/>
          <w:sz w:val="24"/>
          <w:szCs w:val="24"/>
        </w:rPr>
        <w:t>At the beginning of this year I would never imagine that this course would improv</w:t>
      </w:r>
      <w:r w:rsidR="004F534A" w:rsidRPr="00202571">
        <w:rPr>
          <w:rFonts w:ascii="Arial" w:hAnsi="Arial" w:cs="Arial"/>
          <w:sz w:val="24"/>
          <w:szCs w:val="24"/>
        </w:rPr>
        <w:t xml:space="preserve">e my life and give me so many new skills. </w:t>
      </w:r>
      <w:r w:rsidR="005B0F65" w:rsidRPr="00202571">
        <w:rPr>
          <w:rFonts w:ascii="Arial" w:hAnsi="Arial" w:cs="Arial"/>
          <w:sz w:val="24"/>
          <w:szCs w:val="24"/>
        </w:rPr>
        <w:t xml:space="preserve">I started to thing I could never image. And yes, changing my point of view sometimes and take a step back to think was not such a great challenge. </w:t>
      </w:r>
      <w:r w:rsidR="00D57AA9" w:rsidRPr="00202571">
        <w:rPr>
          <w:rFonts w:ascii="Arial" w:hAnsi="Arial" w:cs="Arial"/>
          <w:sz w:val="24"/>
          <w:szCs w:val="24"/>
        </w:rPr>
        <w:t>Of course,</w:t>
      </w:r>
      <w:r w:rsidR="00B95AA5" w:rsidRPr="00202571">
        <w:rPr>
          <w:rFonts w:ascii="Arial" w:hAnsi="Arial" w:cs="Arial"/>
          <w:sz w:val="24"/>
          <w:szCs w:val="24"/>
        </w:rPr>
        <w:t xml:space="preserve"> if you just study new skills are not going to help us a lot unless we practice them and </w:t>
      </w:r>
      <w:r w:rsidR="00406571" w:rsidRPr="00202571">
        <w:rPr>
          <w:rFonts w:ascii="Arial" w:hAnsi="Arial" w:cs="Arial"/>
          <w:sz w:val="24"/>
          <w:szCs w:val="24"/>
        </w:rPr>
        <w:t xml:space="preserve">make them ours. </w:t>
      </w:r>
      <w:r w:rsidR="00324263" w:rsidRPr="00202571">
        <w:rPr>
          <w:rFonts w:ascii="Arial" w:hAnsi="Arial" w:cs="Arial"/>
          <w:sz w:val="24"/>
          <w:szCs w:val="24"/>
        </w:rPr>
        <w:t>An Italian proverb says “</w:t>
      </w:r>
      <w:proofErr w:type="spellStart"/>
      <w:r w:rsidR="00324263" w:rsidRPr="00202571">
        <w:rPr>
          <w:rFonts w:ascii="Arial" w:hAnsi="Arial" w:cs="Arial"/>
          <w:sz w:val="24"/>
          <w:szCs w:val="24"/>
        </w:rPr>
        <w:t>impara</w:t>
      </w:r>
      <w:proofErr w:type="spellEnd"/>
      <w:r w:rsidR="00324263" w:rsidRPr="00202571">
        <w:rPr>
          <w:rFonts w:ascii="Arial" w:hAnsi="Arial" w:cs="Arial"/>
          <w:sz w:val="24"/>
          <w:szCs w:val="24"/>
        </w:rPr>
        <w:t xml:space="preserve"> </w:t>
      </w:r>
      <w:proofErr w:type="spellStart"/>
      <w:r w:rsidR="00872238" w:rsidRPr="00202571">
        <w:rPr>
          <w:rFonts w:ascii="Arial" w:hAnsi="Arial" w:cs="Arial"/>
          <w:sz w:val="24"/>
          <w:szCs w:val="24"/>
        </w:rPr>
        <w:t>l’arte</w:t>
      </w:r>
      <w:proofErr w:type="spellEnd"/>
      <w:r w:rsidR="00872238" w:rsidRPr="00202571">
        <w:rPr>
          <w:rFonts w:ascii="Arial" w:hAnsi="Arial" w:cs="Arial"/>
          <w:sz w:val="24"/>
          <w:szCs w:val="24"/>
        </w:rPr>
        <w:t xml:space="preserve"> e </w:t>
      </w:r>
      <w:proofErr w:type="spellStart"/>
      <w:r w:rsidR="00872238" w:rsidRPr="00202571">
        <w:rPr>
          <w:rFonts w:ascii="Arial" w:hAnsi="Arial" w:cs="Arial"/>
          <w:sz w:val="24"/>
          <w:szCs w:val="24"/>
        </w:rPr>
        <w:t>mettila</w:t>
      </w:r>
      <w:proofErr w:type="spellEnd"/>
      <w:r w:rsidR="00872238" w:rsidRPr="00202571">
        <w:rPr>
          <w:rFonts w:ascii="Arial" w:hAnsi="Arial" w:cs="Arial"/>
          <w:sz w:val="24"/>
          <w:szCs w:val="24"/>
        </w:rPr>
        <w:t xml:space="preserve"> da </w:t>
      </w:r>
      <w:proofErr w:type="spellStart"/>
      <w:r w:rsidR="00872238" w:rsidRPr="00202571">
        <w:rPr>
          <w:rFonts w:ascii="Arial" w:hAnsi="Arial" w:cs="Arial"/>
          <w:sz w:val="24"/>
          <w:szCs w:val="24"/>
        </w:rPr>
        <w:t>parte</w:t>
      </w:r>
      <w:proofErr w:type="spellEnd"/>
      <w:r w:rsidR="00324263" w:rsidRPr="00202571">
        <w:rPr>
          <w:rFonts w:ascii="Arial" w:hAnsi="Arial" w:cs="Arial"/>
          <w:sz w:val="24"/>
          <w:szCs w:val="24"/>
        </w:rPr>
        <w:t>”</w:t>
      </w:r>
      <w:r w:rsidR="00872238" w:rsidRPr="00202571">
        <w:rPr>
          <w:rFonts w:ascii="Arial" w:hAnsi="Arial" w:cs="Arial"/>
          <w:sz w:val="24"/>
          <w:szCs w:val="24"/>
        </w:rPr>
        <w:t>, which means “learn the art and put it aside”</w:t>
      </w:r>
      <w:r w:rsidR="00B33A2D" w:rsidRPr="00202571">
        <w:rPr>
          <w:rFonts w:ascii="Arial" w:hAnsi="Arial" w:cs="Arial"/>
          <w:sz w:val="24"/>
          <w:szCs w:val="24"/>
        </w:rPr>
        <w:t xml:space="preserve">. This means that everything we learn one day will become useful and so we should learn as much things as we can. </w:t>
      </w:r>
      <w:r w:rsidR="007D6789" w:rsidRPr="00202571">
        <w:rPr>
          <w:rFonts w:ascii="Arial" w:hAnsi="Arial" w:cs="Arial"/>
          <w:sz w:val="24"/>
          <w:szCs w:val="24"/>
        </w:rPr>
        <w:t>All the skills I learned</w:t>
      </w:r>
      <w:r w:rsidR="00127398" w:rsidRPr="00202571">
        <w:rPr>
          <w:rFonts w:ascii="Arial" w:hAnsi="Arial" w:cs="Arial"/>
          <w:sz w:val="24"/>
          <w:szCs w:val="24"/>
        </w:rPr>
        <w:t xml:space="preserve"> will be fundamental, not only now, but during my all life, no matter what I decide to do. </w:t>
      </w:r>
    </w:p>
    <w:p w14:paraId="7BD84D2F" w14:textId="77777777" w:rsidR="00C33E12" w:rsidRPr="00202571" w:rsidRDefault="00C33E12" w:rsidP="0035493E">
      <w:pPr>
        <w:spacing w:line="360" w:lineRule="auto"/>
        <w:rPr>
          <w:rFonts w:ascii="Arial" w:hAnsi="Arial" w:cs="Arial"/>
          <w:sz w:val="24"/>
          <w:szCs w:val="24"/>
        </w:rPr>
      </w:pPr>
    </w:p>
    <w:p w14:paraId="05AC884F" w14:textId="77777777" w:rsidR="00E41AFC" w:rsidRPr="00202571" w:rsidRDefault="00E41AFC" w:rsidP="0035493E">
      <w:pPr>
        <w:spacing w:line="360" w:lineRule="auto"/>
        <w:rPr>
          <w:rFonts w:ascii="Arial" w:hAnsi="Arial" w:cs="Arial"/>
          <w:sz w:val="24"/>
          <w:szCs w:val="24"/>
        </w:rPr>
      </w:pPr>
    </w:p>
    <w:p w14:paraId="4402172D" w14:textId="3D0993F5" w:rsidR="00DA49F8" w:rsidRPr="00202571" w:rsidRDefault="00DA49F8" w:rsidP="0035493E">
      <w:pPr>
        <w:spacing w:line="360" w:lineRule="auto"/>
        <w:jc w:val="both"/>
        <w:rPr>
          <w:rFonts w:ascii="Arial" w:hAnsi="Arial" w:cs="Arial"/>
          <w:sz w:val="24"/>
          <w:szCs w:val="24"/>
        </w:rPr>
      </w:pPr>
    </w:p>
    <w:p w14:paraId="3B4AD00B" w14:textId="7F74051A" w:rsidR="00125A3B" w:rsidRPr="00202571" w:rsidRDefault="00ED2DC3" w:rsidP="0035493E">
      <w:pPr>
        <w:pStyle w:val="Heading1"/>
        <w:spacing w:line="360" w:lineRule="auto"/>
        <w:rPr>
          <w:rFonts w:ascii="Arial" w:hAnsi="Arial" w:cs="Arial"/>
          <w:sz w:val="24"/>
          <w:szCs w:val="24"/>
        </w:rPr>
      </w:pPr>
      <w:bookmarkStart w:id="7" w:name="_Toc39073465"/>
      <w:r w:rsidRPr="00202571">
        <w:rPr>
          <w:rFonts w:ascii="Arial" w:hAnsi="Arial" w:cs="Arial"/>
          <w:sz w:val="24"/>
          <w:szCs w:val="24"/>
        </w:rPr>
        <w:lastRenderedPageBreak/>
        <w:t>References.</w:t>
      </w:r>
      <w:bookmarkEnd w:id="7"/>
      <w:r w:rsidRPr="00202571">
        <w:rPr>
          <w:rFonts w:ascii="Arial" w:hAnsi="Arial" w:cs="Arial"/>
          <w:sz w:val="24"/>
          <w:szCs w:val="24"/>
        </w:rPr>
        <w:t xml:space="preserve"> </w:t>
      </w:r>
    </w:p>
    <w:p w14:paraId="319C8763" w14:textId="77777777" w:rsidR="003654B6" w:rsidRDefault="0096116D" w:rsidP="005221BD">
      <w:pPr>
        <w:spacing w:line="360" w:lineRule="auto"/>
        <w:rPr>
          <w:rFonts w:ascii="Arial" w:hAnsi="Arial" w:cs="Arial"/>
          <w:sz w:val="24"/>
          <w:szCs w:val="24"/>
        </w:rPr>
      </w:pPr>
      <w:r w:rsidRPr="00202571">
        <w:rPr>
          <w:rFonts w:ascii="Arial" w:hAnsi="Arial" w:cs="Arial"/>
          <w:sz w:val="24"/>
          <w:szCs w:val="24"/>
        </w:rPr>
        <w:t xml:space="preserve">Cleeve, R. (2018). </w:t>
      </w:r>
      <w:r w:rsidR="005A45D2" w:rsidRPr="00202571">
        <w:rPr>
          <w:rFonts w:ascii="Arial" w:hAnsi="Arial" w:cs="Arial"/>
          <w:i/>
          <w:iCs/>
          <w:sz w:val="24"/>
          <w:szCs w:val="24"/>
        </w:rPr>
        <w:t>5 academic skills to prepare your students for higher education</w:t>
      </w:r>
      <w:r w:rsidR="005A45D2" w:rsidRPr="00202571">
        <w:rPr>
          <w:rFonts w:ascii="Arial" w:hAnsi="Arial" w:cs="Arial"/>
          <w:i/>
          <w:iCs/>
          <w:sz w:val="24"/>
          <w:szCs w:val="24"/>
        </w:rPr>
        <w:t xml:space="preserve">. </w:t>
      </w:r>
      <w:r w:rsidR="005A45D2" w:rsidRPr="00202571">
        <w:rPr>
          <w:rFonts w:ascii="Arial" w:hAnsi="Arial" w:cs="Arial"/>
          <w:sz w:val="24"/>
          <w:szCs w:val="24"/>
        </w:rPr>
        <w:t xml:space="preserve">Available at: </w:t>
      </w:r>
      <w:hyperlink r:id="rId8" w:history="1">
        <w:r w:rsidR="00BF59BE" w:rsidRPr="00202571">
          <w:rPr>
            <w:rStyle w:val="Hyperlink"/>
            <w:rFonts w:ascii="Arial" w:hAnsi="Arial" w:cs="Arial"/>
            <w:sz w:val="24"/>
            <w:szCs w:val="24"/>
          </w:rPr>
          <w:t>https://www.english.com/blog/academic-skills-for-higher-education/</w:t>
        </w:r>
      </w:hyperlink>
      <w:r w:rsidR="00BF59BE" w:rsidRPr="00202571">
        <w:rPr>
          <w:rFonts w:ascii="Arial" w:hAnsi="Arial" w:cs="Arial"/>
          <w:sz w:val="24"/>
          <w:szCs w:val="24"/>
        </w:rPr>
        <w:t xml:space="preserve">. Accessed date: </w:t>
      </w:r>
      <w:r w:rsidR="00551BEC" w:rsidRPr="00202571">
        <w:rPr>
          <w:rFonts w:ascii="Arial" w:hAnsi="Arial" w:cs="Arial"/>
          <w:sz w:val="24"/>
          <w:szCs w:val="24"/>
        </w:rPr>
        <w:t>22 April 2020.</w:t>
      </w:r>
      <w:r w:rsidR="003654B6" w:rsidRPr="003654B6">
        <w:rPr>
          <w:rFonts w:ascii="Arial" w:hAnsi="Arial" w:cs="Arial"/>
          <w:sz w:val="24"/>
          <w:szCs w:val="24"/>
        </w:rPr>
        <w:t xml:space="preserve"> </w:t>
      </w:r>
    </w:p>
    <w:p w14:paraId="4C03CFA2" w14:textId="2013C5EB" w:rsidR="003654B6" w:rsidRPr="00202571" w:rsidRDefault="003654B6" w:rsidP="005221BD">
      <w:pPr>
        <w:spacing w:line="360" w:lineRule="auto"/>
        <w:rPr>
          <w:rFonts w:ascii="Arial" w:hAnsi="Arial" w:cs="Arial"/>
          <w:sz w:val="24"/>
          <w:szCs w:val="24"/>
        </w:rPr>
      </w:pPr>
      <w:r w:rsidRPr="00202571">
        <w:rPr>
          <w:rFonts w:ascii="Arial" w:hAnsi="Arial" w:cs="Arial"/>
          <w:sz w:val="24"/>
          <w:szCs w:val="24"/>
        </w:rPr>
        <w:t xml:space="preserve">Islam, R. (2015). </w:t>
      </w:r>
      <w:r w:rsidRPr="00202571">
        <w:rPr>
          <w:rFonts w:ascii="Arial" w:hAnsi="Arial" w:cs="Arial"/>
          <w:i/>
          <w:iCs/>
          <w:sz w:val="24"/>
          <w:szCs w:val="24"/>
        </w:rPr>
        <w:t xml:space="preserve">What are the Importance and Benefits of "Critical Thinking Skills"? </w:t>
      </w:r>
      <w:r w:rsidRPr="00202571">
        <w:rPr>
          <w:rFonts w:ascii="Arial" w:hAnsi="Arial" w:cs="Arial"/>
          <w:sz w:val="24"/>
          <w:szCs w:val="24"/>
        </w:rPr>
        <w:t xml:space="preserve">Available at: </w:t>
      </w:r>
      <w:hyperlink r:id="rId9" w:history="1">
        <w:r w:rsidRPr="00202571">
          <w:rPr>
            <w:rStyle w:val="Hyperlink"/>
            <w:rFonts w:ascii="Arial" w:hAnsi="Arial" w:cs="Arial"/>
            <w:sz w:val="24"/>
            <w:szCs w:val="24"/>
          </w:rPr>
          <w:t>https://www.linkedin.com/pulse/what-importance-benefits-critical-thinking-skills-islam</w:t>
        </w:r>
      </w:hyperlink>
      <w:r w:rsidRPr="00202571">
        <w:rPr>
          <w:rFonts w:ascii="Arial" w:hAnsi="Arial" w:cs="Arial"/>
          <w:sz w:val="24"/>
          <w:szCs w:val="24"/>
        </w:rPr>
        <w:t>. Accessed date: 24 April 2020.</w:t>
      </w:r>
    </w:p>
    <w:p w14:paraId="68F0BF36" w14:textId="77777777" w:rsidR="00BF534A" w:rsidRPr="00202571" w:rsidRDefault="00BF534A" w:rsidP="005221BD">
      <w:pPr>
        <w:spacing w:line="360" w:lineRule="auto"/>
        <w:rPr>
          <w:rFonts w:ascii="Arial" w:hAnsi="Arial" w:cs="Arial"/>
          <w:sz w:val="24"/>
          <w:szCs w:val="24"/>
        </w:rPr>
      </w:pPr>
      <w:r w:rsidRPr="00202571">
        <w:rPr>
          <w:rFonts w:ascii="Arial" w:hAnsi="Arial" w:cs="Arial"/>
          <w:sz w:val="24"/>
          <w:szCs w:val="24"/>
        </w:rPr>
        <w:t xml:space="preserve">Mulder, P. (2018). </w:t>
      </w:r>
      <w:r w:rsidRPr="00202571">
        <w:rPr>
          <w:rFonts w:ascii="Arial" w:hAnsi="Arial" w:cs="Arial"/>
          <w:i/>
          <w:iCs/>
          <w:sz w:val="24"/>
          <w:szCs w:val="24"/>
        </w:rPr>
        <w:t xml:space="preserve">Gibbs Reflective Cycle by Graham Gibbs. </w:t>
      </w:r>
      <w:r w:rsidRPr="00202571">
        <w:rPr>
          <w:rFonts w:ascii="Arial" w:hAnsi="Arial" w:cs="Arial"/>
          <w:sz w:val="24"/>
          <w:szCs w:val="24"/>
        </w:rPr>
        <w:t xml:space="preserve">Available at: </w:t>
      </w:r>
      <w:hyperlink r:id="rId10" w:history="1">
        <w:r w:rsidRPr="00202571">
          <w:rPr>
            <w:rStyle w:val="Hyperlink"/>
            <w:rFonts w:ascii="Arial" w:hAnsi="Arial" w:cs="Arial"/>
            <w:sz w:val="24"/>
            <w:szCs w:val="24"/>
          </w:rPr>
          <w:t>https://www.toolshero.com/management/gibbs-reflective-cycle-graham-gibbs/</w:t>
        </w:r>
      </w:hyperlink>
      <w:r w:rsidRPr="00202571">
        <w:rPr>
          <w:rFonts w:ascii="Arial" w:hAnsi="Arial" w:cs="Arial"/>
          <w:sz w:val="24"/>
          <w:szCs w:val="24"/>
        </w:rPr>
        <w:t>. Accessed date: 23 April 2020.</w:t>
      </w:r>
    </w:p>
    <w:p w14:paraId="1097EED9" w14:textId="77777777" w:rsidR="00BF534A" w:rsidRPr="00202571" w:rsidRDefault="00BF534A" w:rsidP="005221BD">
      <w:pPr>
        <w:spacing w:line="360" w:lineRule="auto"/>
        <w:rPr>
          <w:rFonts w:ascii="Arial" w:hAnsi="Arial" w:cs="Arial"/>
          <w:sz w:val="24"/>
          <w:szCs w:val="24"/>
        </w:rPr>
      </w:pPr>
      <w:r w:rsidRPr="00202571">
        <w:rPr>
          <w:rFonts w:ascii="Arial" w:hAnsi="Arial" w:cs="Arial"/>
          <w:sz w:val="24"/>
          <w:szCs w:val="24"/>
        </w:rPr>
        <w:t xml:space="preserve">Nguyen, H. (2012). </w:t>
      </w:r>
      <w:r w:rsidRPr="00202571">
        <w:rPr>
          <w:rFonts w:ascii="Arial" w:hAnsi="Arial" w:cs="Arial"/>
          <w:i/>
          <w:iCs/>
          <w:sz w:val="24"/>
          <w:szCs w:val="24"/>
        </w:rPr>
        <w:t xml:space="preserve">The Eisenhower Method: What is it? </w:t>
      </w:r>
      <w:r w:rsidRPr="00202571">
        <w:rPr>
          <w:rFonts w:ascii="Arial" w:hAnsi="Arial" w:cs="Arial"/>
          <w:sz w:val="24"/>
          <w:szCs w:val="24"/>
        </w:rPr>
        <w:t xml:space="preserve">Available at: </w:t>
      </w:r>
      <w:hyperlink r:id="rId11" w:history="1">
        <w:r w:rsidRPr="00202571">
          <w:rPr>
            <w:rStyle w:val="Hyperlink"/>
            <w:rFonts w:ascii="Arial" w:hAnsi="Arial" w:cs="Arial"/>
            <w:sz w:val="24"/>
            <w:szCs w:val="24"/>
          </w:rPr>
          <w:t>https://appfluence.com/productivity/what-is-the-eisenhower-method/</w:t>
        </w:r>
      </w:hyperlink>
      <w:r w:rsidRPr="00202571">
        <w:rPr>
          <w:rFonts w:ascii="Arial" w:hAnsi="Arial" w:cs="Arial"/>
          <w:sz w:val="24"/>
          <w:szCs w:val="24"/>
        </w:rPr>
        <w:t>. Accessed date: 23 April 2020.</w:t>
      </w:r>
    </w:p>
    <w:p w14:paraId="05B9E98C" w14:textId="77777777" w:rsidR="00BF534A" w:rsidRPr="00202571" w:rsidRDefault="00BF534A" w:rsidP="005221BD">
      <w:pPr>
        <w:spacing w:line="360" w:lineRule="auto"/>
        <w:rPr>
          <w:rFonts w:ascii="Arial" w:hAnsi="Arial" w:cs="Arial"/>
          <w:sz w:val="24"/>
          <w:szCs w:val="24"/>
        </w:rPr>
      </w:pPr>
      <w:r w:rsidRPr="00202571">
        <w:rPr>
          <w:rFonts w:ascii="Arial" w:hAnsi="Arial" w:cs="Arial"/>
          <w:sz w:val="24"/>
          <w:szCs w:val="24"/>
        </w:rPr>
        <w:t>Pekin-</w:t>
      </w:r>
      <w:proofErr w:type="spellStart"/>
      <w:r w:rsidRPr="00202571">
        <w:rPr>
          <w:rFonts w:ascii="Arial" w:hAnsi="Arial" w:cs="Arial"/>
          <w:sz w:val="24"/>
          <w:szCs w:val="24"/>
        </w:rPr>
        <w:t>Kocakgol</w:t>
      </w:r>
      <w:proofErr w:type="spellEnd"/>
      <w:r w:rsidRPr="00202571">
        <w:rPr>
          <w:rFonts w:ascii="Arial" w:hAnsi="Arial" w:cs="Arial"/>
          <w:sz w:val="24"/>
          <w:szCs w:val="24"/>
        </w:rPr>
        <w:t xml:space="preserve">, Z. (2017). </w:t>
      </w:r>
      <w:r w:rsidRPr="00202571">
        <w:rPr>
          <w:rFonts w:ascii="Arial" w:hAnsi="Arial" w:cs="Arial"/>
          <w:i/>
          <w:iCs/>
          <w:sz w:val="24"/>
          <w:szCs w:val="24"/>
        </w:rPr>
        <w:t xml:space="preserve">What Is Critical Thinking and Why Is It So Important? </w:t>
      </w:r>
      <w:r w:rsidRPr="00202571">
        <w:rPr>
          <w:rFonts w:ascii="Arial" w:hAnsi="Arial" w:cs="Arial"/>
          <w:sz w:val="24"/>
          <w:szCs w:val="24"/>
        </w:rPr>
        <w:t xml:space="preserve">Available at: </w:t>
      </w:r>
      <w:hyperlink r:id="rId12" w:history="1">
        <w:r w:rsidRPr="00202571">
          <w:rPr>
            <w:rStyle w:val="Hyperlink"/>
            <w:rFonts w:ascii="Arial" w:hAnsi="Arial" w:cs="Arial"/>
            <w:sz w:val="24"/>
            <w:szCs w:val="24"/>
          </w:rPr>
          <w:t>https://www.eisedo.com/blog/critical-thinking/</w:t>
        </w:r>
      </w:hyperlink>
      <w:r w:rsidRPr="00202571">
        <w:rPr>
          <w:rFonts w:ascii="Arial" w:hAnsi="Arial" w:cs="Arial"/>
          <w:sz w:val="24"/>
          <w:szCs w:val="24"/>
        </w:rPr>
        <w:t>. Accessed date 25 April 2020.</w:t>
      </w:r>
    </w:p>
    <w:p w14:paraId="7FC4BDB2" w14:textId="77777777" w:rsidR="00BF534A" w:rsidRPr="00202571" w:rsidRDefault="00BF534A" w:rsidP="005221BD">
      <w:pPr>
        <w:spacing w:line="360" w:lineRule="auto"/>
        <w:rPr>
          <w:rFonts w:ascii="Arial" w:hAnsi="Arial" w:cs="Arial"/>
          <w:sz w:val="24"/>
          <w:szCs w:val="24"/>
        </w:rPr>
      </w:pPr>
      <w:r w:rsidRPr="00202571">
        <w:rPr>
          <w:rFonts w:ascii="Arial" w:hAnsi="Arial" w:cs="Arial"/>
          <w:sz w:val="24"/>
          <w:szCs w:val="24"/>
        </w:rPr>
        <w:t xml:space="preserve">Surbhi, S. (2019). </w:t>
      </w:r>
      <w:r w:rsidRPr="00202571">
        <w:rPr>
          <w:rFonts w:ascii="Arial" w:hAnsi="Arial" w:cs="Arial"/>
          <w:i/>
          <w:iCs/>
          <w:sz w:val="24"/>
          <w:szCs w:val="24"/>
        </w:rPr>
        <w:t xml:space="preserve">Difference Between Summary and Paraphrase. </w:t>
      </w:r>
      <w:r w:rsidRPr="00202571">
        <w:rPr>
          <w:rFonts w:ascii="Arial" w:hAnsi="Arial" w:cs="Arial"/>
          <w:sz w:val="24"/>
          <w:szCs w:val="24"/>
        </w:rPr>
        <w:t xml:space="preserve">Available at: </w:t>
      </w:r>
      <w:hyperlink r:id="rId13" w:history="1">
        <w:r w:rsidRPr="00202571">
          <w:rPr>
            <w:rStyle w:val="Hyperlink"/>
            <w:rFonts w:ascii="Arial" w:hAnsi="Arial" w:cs="Arial"/>
            <w:sz w:val="24"/>
            <w:szCs w:val="24"/>
          </w:rPr>
          <w:t>https://keydifferences.com/difference-between-summary-and-paraphrase.html</w:t>
        </w:r>
      </w:hyperlink>
      <w:r w:rsidRPr="00202571">
        <w:rPr>
          <w:rFonts w:ascii="Arial" w:hAnsi="Arial" w:cs="Arial"/>
          <w:sz w:val="24"/>
          <w:szCs w:val="24"/>
        </w:rPr>
        <w:t>. Accessed date: 22 April 2020.</w:t>
      </w:r>
    </w:p>
    <w:p w14:paraId="39AE411D" w14:textId="77777777" w:rsidR="00BF534A" w:rsidRPr="00202571" w:rsidRDefault="00BF534A" w:rsidP="005221BD">
      <w:pPr>
        <w:spacing w:line="360" w:lineRule="auto"/>
        <w:rPr>
          <w:rFonts w:ascii="Arial" w:hAnsi="Arial" w:cs="Arial"/>
          <w:sz w:val="24"/>
          <w:szCs w:val="24"/>
        </w:rPr>
      </w:pPr>
      <w:r w:rsidRPr="00202571">
        <w:rPr>
          <w:rFonts w:ascii="Arial" w:hAnsi="Arial" w:cs="Arial"/>
          <w:sz w:val="24"/>
          <w:szCs w:val="24"/>
        </w:rPr>
        <w:t xml:space="preserve">Tomaszewski, M. (2020). </w:t>
      </w:r>
      <w:r w:rsidRPr="00202571">
        <w:rPr>
          <w:rFonts w:ascii="Arial" w:hAnsi="Arial" w:cs="Arial"/>
          <w:i/>
          <w:iCs/>
          <w:sz w:val="24"/>
          <w:szCs w:val="24"/>
        </w:rPr>
        <w:t xml:space="preserve">Critical Thinking Skills: Definition, Examples &amp; How to Improve. </w:t>
      </w:r>
      <w:r w:rsidRPr="00202571">
        <w:rPr>
          <w:rFonts w:ascii="Arial" w:hAnsi="Arial" w:cs="Arial"/>
          <w:sz w:val="24"/>
          <w:szCs w:val="24"/>
        </w:rPr>
        <w:t xml:space="preserve">Available at: </w:t>
      </w:r>
      <w:hyperlink r:id="rId14" w:history="1">
        <w:r w:rsidRPr="00202571">
          <w:rPr>
            <w:rStyle w:val="Hyperlink"/>
            <w:rFonts w:ascii="Arial" w:hAnsi="Arial" w:cs="Arial"/>
            <w:sz w:val="24"/>
            <w:szCs w:val="24"/>
          </w:rPr>
          <w:t>https://zety.com/blog/critical-thinking-skills</w:t>
        </w:r>
      </w:hyperlink>
      <w:r w:rsidRPr="00202571">
        <w:rPr>
          <w:rFonts w:ascii="Arial" w:hAnsi="Arial" w:cs="Arial"/>
          <w:sz w:val="24"/>
          <w:szCs w:val="24"/>
        </w:rPr>
        <w:t>. Accessed date: 25 April 2020.</w:t>
      </w:r>
    </w:p>
    <w:p w14:paraId="5EA00897" w14:textId="342C0493" w:rsidR="00551BEC" w:rsidRPr="00202571" w:rsidRDefault="00D141D4" w:rsidP="005221BD">
      <w:pPr>
        <w:spacing w:line="360" w:lineRule="auto"/>
        <w:rPr>
          <w:rFonts w:ascii="Arial" w:hAnsi="Arial" w:cs="Arial"/>
          <w:sz w:val="24"/>
          <w:szCs w:val="24"/>
        </w:rPr>
      </w:pPr>
      <w:r w:rsidRPr="00202571">
        <w:rPr>
          <w:rFonts w:ascii="Arial" w:hAnsi="Arial" w:cs="Arial"/>
          <w:sz w:val="24"/>
          <w:szCs w:val="24"/>
        </w:rPr>
        <w:t xml:space="preserve">Valdes, O. (2019). </w:t>
      </w:r>
      <w:r w:rsidR="00D754C6" w:rsidRPr="00202571">
        <w:rPr>
          <w:rFonts w:ascii="Arial" w:hAnsi="Arial" w:cs="Arial"/>
          <w:i/>
          <w:iCs/>
          <w:sz w:val="24"/>
          <w:szCs w:val="24"/>
        </w:rPr>
        <w:t>An Introduction to Academic Writing</w:t>
      </w:r>
      <w:r w:rsidR="00D754C6" w:rsidRPr="00202571">
        <w:rPr>
          <w:rFonts w:ascii="Arial" w:hAnsi="Arial" w:cs="Arial"/>
          <w:i/>
          <w:iCs/>
          <w:sz w:val="24"/>
          <w:szCs w:val="24"/>
        </w:rPr>
        <w:t xml:space="preserve">. </w:t>
      </w:r>
      <w:r w:rsidR="00D754C6" w:rsidRPr="00202571">
        <w:rPr>
          <w:rFonts w:ascii="Arial" w:hAnsi="Arial" w:cs="Arial"/>
          <w:sz w:val="24"/>
          <w:szCs w:val="24"/>
        </w:rPr>
        <w:t xml:space="preserve">Available at: </w:t>
      </w:r>
      <w:hyperlink r:id="rId15" w:history="1">
        <w:r w:rsidR="007F12C8" w:rsidRPr="00202571">
          <w:rPr>
            <w:rStyle w:val="Hyperlink"/>
            <w:rFonts w:ascii="Arial" w:hAnsi="Arial" w:cs="Arial"/>
            <w:sz w:val="24"/>
            <w:szCs w:val="24"/>
          </w:rPr>
          <w:t>https://www.thoughtco.com/what-is-academic-writing-1689052</w:t>
        </w:r>
      </w:hyperlink>
      <w:r w:rsidR="007F12C8" w:rsidRPr="00202571">
        <w:rPr>
          <w:rFonts w:ascii="Arial" w:hAnsi="Arial" w:cs="Arial"/>
          <w:sz w:val="24"/>
          <w:szCs w:val="24"/>
        </w:rPr>
        <w:t xml:space="preserve">. Accessed date: 22 April 2020. </w:t>
      </w:r>
    </w:p>
    <w:p w14:paraId="17B8406A" w14:textId="2B773CC1" w:rsidR="007F12C8" w:rsidRPr="00202571" w:rsidRDefault="00990C33" w:rsidP="005221BD">
      <w:pPr>
        <w:spacing w:line="360" w:lineRule="auto"/>
        <w:rPr>
          <w:rFonts w:ascii="Arial" w:hAnsi="Arial" w:cs="Arial"/>
          <w:sz w:val="24"/>
          <w:szCs w:val="24"/>
        </w:rPr>
      </w:pPr>
      <w:r w:rsidRPr="00202571">
        <w:rPr>
          <w:rFonts w:ascii="Arial" w:hAnsi="Arial" w:cs="Arial"/>
          <w:sz w:val="24"/>
          <w:szCs w:val="24"/>
        </w:rPr>
        <w:t xml:space="preserve">Valdes, O. (2019). </w:t>
      </w:r>
      <w:r w:rsidR="003051C3" w:rsidRPr="00202571">
        <w:rPr>
          <w:rFonts w:ascii="Arial" w:hAnsi="Arial" w:cs="Arial"/>
          <w:i/>
          <w:iCs/>
          <w:sz w:val="24"/>
          <w:szCs w:val="24"/>
        </w:rPr>
        <w:t>What Is Plagiarism? Defining Plagiarism and Techniques to Avoid It</w:t>
      </w:r>
      <w:r w:rsidR="003051C3" w:rsidRPr="00202571">
        <w:rPr>
          <w:rFonts w:ascii="Arial" w:hAnsi="Arial" w:cs="Arial"/>
          <w:i/>
          <w:iCs/>
          <w:sz w:val="24"/>
          <w:szCs w:val="24"/>
        </w:rPr>
        <w:t xml:space="preserve">. </w:t>
      </w:r>
      <w:r w:rsidR="003051C3" w:rsidRPr="00202571">
        <w:rPr>
          <w:rFonts w:ascii="Arial" w:hAnsi="Arial" w:cs="Arial"/>
          <w:sz w:val="24"/>
          <w:szCs w:val="24"/>
        </w:rPr>
        <w:t xml:space="preserve">Available at: </w:t>
      </w:r>
      <w:hyperlink r:id="rId16" w:history="1">
        <w:r w:rsidR="00AE0D61" w:rsidRPr="00202571">
          <w:rPr>
            <w:rStyle w:val="Hyperlink"/>
            <w:rFonts w:ascii="Arial" w:hAnsi="Arial" w:cs="Arial"/>
            <w:sz w:val="24"/>
            <w:szCs w:val="24"/>
          </w:rPr>
          <w:t>https://www.thoughtco.com/plagiarism-definition-1691631</w:t>
        </w:r>
      </w:hyperlink>
      <w:r w:rsidR="00AE0D61" w:rsidRPr="00202571">
        <w:rPr>
          <w:rFonts w:ascii="Arial" w:hAnsi="Arial" w:cs="Arial"/>
          <w:sz w:val="24"/>
          <w:szCs w:val="24"/>
        </w:rPr>
        <w:t>. Accessed date: 2</w:t>
      </w:r>
      <w:r w:rsidR="003801C6" w:rsidRPr="00202571">
        <w:rPr>
          <w:rFonts w:ascii="Arial" w:hAnsi="Arial" w:cs="Arial"/>
          <w:sz w:val="24"/>
          <w:szCs w:val="24"/>
        </w:rPr>
        <w:t xml:space="preserve">2 </w:t>
      </w:r>
      <w:r w:rsidR="00AE0D61" w:rsidRPr="00202571">
        <w:rPr>
          <w:rFonts w:ascii="Arial" w:hAnsi="Arial" w:cs="Arial"/>
          <w:sz w:val="24"/>
          <w:szCs w:val="24"/>
        </w:rPr>
        <w:t>April 2020.</w:t>
      </w:r>
    </w:p>
    <w:p w14:paraId="0A95202D" w14:textId="77777777" w:rsidR="00202571" w:rsidRPr="00202571" w:rsidRDefault="00202571" w:rsidP="005221BD">
      <w:pPr>
        <w:spacing w:line="360" w:lineRule="auto"/>
        <w:rPr>
          <w:rFonts w:ascii="Arial" w:hAnsi="Arial" w:cs="Arial"/>
          <w:sz w:val="24"/>
          <w:szCs w:val="24"/>
        </w:rPr>
      </w:pPr>
    </w:p>
    <w:p w14:paraId="0FE8D2CC" w14:textId="77777777" w:rsidR="00125A3B" w:rsidRPr="00202571" w:rsidRDefault="00125A3B" w:rsidP="005221BD">
      <w:pPr>
        <w:spacing w:line="360" w:lineRule="auto"/>
        <w:rPr>
          <w:rFonts w:ascii="Arial" w:hAnsi="Arial" w:cs="Arial"/>
          <w:i/>
          <w:iCs/>
          <w:sz w:val="24"/>
          <w:szCs w:val="24"/>
        </w:rPr>
      </w:pPr>
    </w:p>
    <w:p w14:paraId="680E704D" w14:textId="0CF73B27" w:rsidR="008C2D8D" w:rsidRPr="00202571" w:rsidRDefault="008C2D8D" w:rsidP="0035493E">
      <w:pPr>
        <w:spacing w:line="360" w:lineRule="auto"/>
        <w:rPr>
          <w:rFonts w:ascii="Arial" w:hAnsi="Arial" w:cs="Arial"/>
          <w:sz w:val="24"/>
          <w:szCs w:val="24"/>
        </w:rPr>
      </w:pPr>
    </w:p>
    <w:p w14:paraId="03A50058" w14:textId="5B387563" w:rsidR="008C2D8D" w:rsidRPr="00202571" w:rsidRDefault="008C2D8D" w:rsidP="0035493E">
      <w:pPr>
        <w:spacing w:line="360" w:lineRule="auto"/>
        <w:rPr>
          <w:rFonts w:ascii="Arial" w:hAnsi="Arial" w:cs="Arial"/>
          <w:sz w:val="24"/>
          <w:szCs w:val="24"/>
        </w:rPr>
      </w:pPr>
    </w:p>
    <w:p w14:paraId="766B991D" w14:textId="77777777" w:rsidR="008C2D8D" w:rsidRPr="00202571" w:rsidRDefault="008C2D8D" w:rsidP="0035493E">
      <w:pPr>
        <w:spacing w:line="360" w:lineRule="auto"/>
        <w:rPr>
          <w:rFonts w:ascii="Arial" w:hAnsi="Arial" w:cs="Arial"/>
          <w:sz w:val="24"/>
          <w:szCs w:val="24"/>
        </w:rPr>
      </w:pPr>
    </w:p>
    <w:sectPr w:rsidR="008C2D8D" w:rsidRPr="00202571">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D8D"/>
    <w:rsid w:val="00002670"/>
    <w:rsid w:val="00003155"/>
    <w:rsid w:val="00010F97"/>
    <w:rsid w:val="00012848"/>
    <w:rsid w:val="00016422"/>
    <w:rsid w:val="00022F6D"/>
    <w:rsid w:val="00037DC4"/>
    <w:rsid w:val="000437A2"/>
    <w:rsid w:val="00051631"/>
    <w:rsid w:val="0005589A"/>
    <w:rsid w:val="000634A6"/>
    <w:rsid w:val="0006762D"/>
    <w:rsid w:val="000749FB"/>
    <w:rsid w:val="000809B5"/>
    <w:rsid w:val="00085E3A"/>
    <w:rsid w:val="00087F7E"/>
    <w:rsid w:val="000902A5"/>
    <w:rsid w:val="00097985"/>
    <w:rsid w:val="000A6289"/>
    <w:rsid w:val="000A7C57"/>
    <w:rsid w:val="000B0ECF"/>
    <w:rsid w:val="000C439E"/>
    <w:rsid w:val="000C63A5"/>
    <w:rsid w:val="000D2594"/>
    <w:rsid w:val="000D380A"/>
    <w:rsid w:val="000D3889"/>
    <w:rsid w:val="000D608D"/>
    <w:rsid w:val="000F38D3"/>
    <w:rsid w:val="000F43EA"/>
    <w:rsid w:val="000F6ED4"/>
    <w:rsid w:val="00100CE1"/>
    <w:rsid w:val="00102609"/>
    <w:rsid w:val="0010427B"/>
    <w:rsid w:val="00113A76"/>
    <w:rsid w:val="00121438"/>
    <w:rsid w:val="001258E6"/>
    <w:rsid w:val="00125A3B"/>
    <w:rsid w:val="00127398"/>
    <w:rsid w:val="00130164"/>
    <w:rsid w:val="00140D85"/>
    <w:rsid w:val="00146EF5"/>
    <w:rsid w:val="001564A3"/>
    <w:rsid w:val="0015675C"/>
    <w:rsid w:val="00173FE8"/>
    <w:rsid w:val="0018552A"/>
    <w:rsid w:val="00194ADE"/>
    <w:rsid w:val="001A07DC"/>
    <w:rsid w:val="001B0473"/>
    <w:rsid w:val="001B7577"/>
    <w:rsid w:val="001C4D89"/>
    <w:rsid w:val="001C6C7D"/>
    <w:rsid w:val="001C7F6A"/>
    <w:rsid w:val="001D268D"/>
    <w:rsid w:val="001D4A7D"/>
    <w:rsid w:val="001E03CF"/>
    <w:rsid w:val="001E084B"/>
    <w:rsid w:val="001E209B"/>
    <w:rsid w:val="001F587E"/>
    <w:rsid w:val="00202571"/>
    <w:rsid w:val="00207059"/>
    <w:rsid w:val="0020742E"/>
    <w:rsid w:val="00217255"/>
    <w:rsid w:val="00217A58"/>
    <w:rsid w:val="00220490"/>
    <w:rsid w:val="00221120"/>
    <w:rsid w:val="002268CE"/>
    <w:rsid w:val="002279C8"/>
    <w:rsid w:val="00242748"/>
    <w:rsid w:val="00245DFC"/>
    <w:rsid w:val="00256EC5"/>
    <w:rsid w:val="00257CE1"/>
    <w:rsid w:val="002656D5"/>
    <w:rsid w:val="002657D2"/>
    <w:rsid w:val="0026631E"/>
    <w:rsid w:val="00281C61"/>
    <w:rsid w:val="0028424D"/>
    <w:rsid w:val="00287C71"/>
    <w:rsid w:val="00294162"/>
    <w:rsid w:val="00294EE6"/>
    <w:rsid w:val="00296829"/>
    <w:rsid w:val="00297690"/>
    <w:rsid w:val="002A28F6"/>
    <w:rsid w:val="002A6AD8"/>
    <w:rsid w:val="002B2477"/>
    <w:rsid w:val="002C189E"/>
    <w:rsid w:val="002C330C"/>
    <w:rsid w:val="002F0B49"/>
    <w:rsid w:val="003023FF"/>
    <w:rsid w:val="003051C3"/>
    <w:rsid w:val="00310CEA"/>
    <w:rsid w:val="00313C8E"/>
    <w:rsid w:val="00322ABA"/>
    <w:rsid w:val="00324263"/>
    <w:rsid w:val="00332F65"/>
    <w:rsid w:val="00333E7F"/>
    <w:rsid w:val="003372BB"/>
    <w:rsid w:val="003446F0"/>
    <w:rsid w:val="00346F87"/>
    <w:rsid w:val="0035493E"/>
    <w:rsid w:val="0035501A"/>
    <w:rsid w:val="00356EB7"/>
    <w:rsid w:val="00362645"/>
    <w:rsid w:val="003654B6"/>
    <w:rsid w:val="003801C6"/>
    <w:rsid w:val="003847A2"/>
    <w:rsid w:val="00397443"/>
    <w:rsid w:val="003A0C2F"/>
    <w:rsid w:val="003A5ED4"/>
    <w:rsid w:val="003B1C4B"/>
    <w:rsid w:val="003B6523"/>
    <w:rsid w:val="003C1A26"/>
    <w:rsid w:val="003C3FF8"/>
    <w:rsid w:val="003C4C6F"/>
    <w:rsid w:val="003C6F00"/>
    <w:rsid w:val="003D479A"/>
    <w:rsid w:val="003E66C5"/>
    <w:rsid w:val="003F58D4"/>
    <w:rsid w:val="003F7C72"/>
    <w:rsid w:val="00403429"/>
    <w:rsid w:val="00406571"/>
    <w:rsid w:val="00410107"/>
    <w:rsid w:val="00411F48"/>
    <w:rsid w:val="004138EC"/>
    <w:rsid w:val="004205CD"/>
    <w:rsid w:val="00421DFB"/>
    <w:rsid w:val="0042346A"/>
    <w:rsid w:val="004348A7"/>
    <w:rsid w:val="00437D1B"/>
    <w:rsid w:val="00441D8E"/>
    <w:rsid w:val="00444798"/>
    <w:rsid w:val="004532A3"/>
    <w:rsid w:val="0045503F"/>
    <w:rsid w:val="00462AF3"/>
    <w:rsid w:val="00463B9F"/>
    <w:rsid w:val="00466621"/>
    <w:rsid w:val="004742B1"/>
    <w:rsid w:val="00475AB3"/>
    <w:rsid w:val="00483BFF"/>
    <w:rsid w:val="0049082D"/>
    <w:rsid w:val="0049105D"/>
    <w:rsid w:val="00494759"/>
    <w:rsid w:val="004958A5"/>
    <w:rsid w:val="00496525"/>
    <w:rsid w:val="004976F7"/>
    <w:rsid w:val="00497D47"/>
    <w:rsid w:val="004A2664"/>
    <w:rsid w:val="004A2BC2"/>
    <w:rsid w:val="004A2E24"/>
    <w:rsid w:val="004A31B8"/>
    <w:rsid w:val="004A4280"/>
    <w:rsid w:val="004C5186"/>
    <w:rsid w:val="004E0AA9"/>
    <w:rsid w:val="004E57C1"/>
    <w:rsid w:val="004E65C0"/>
    <w:rsid w:val="004E6D6C"/>
    <w:rsid w:val="004F450A"/>
    <w:rsid w:val="004F534A"/>
    <w:rsid w:val="004F5420"/>
    <w:rsid w:val="00500FEA"/>
    <w:rsid w:val="005035D3"/>
    <w:rsid w:val="005221BD"/>
    <w:rsid w:val="005239D5"/>
    <w:rsid w:val="00530524"/>
    <w:rsid w:val="00532962"/>
    <w:rsid w:val="00532B5F"/>
    <w:rsid w:val="00533D95"/>
    <w:rsid w:val="005342AC"/>
    <w:rsid w:val="00551BEC"/>
    <w:rsid w:val="00557F83"/>
    <w:rsid w:val="0056250B"/>
    <w:rsid w:val="005667E5"/>
    <w:rsid w:val="00566AC7"/>
    <w:rsid w:val="005717C7"/>
    <w:rsid w:val="00571DF4"/>
    <w:rsid w:val="00573BD6"/>
    <w:rsid w:val="0058532A"/>
    <w:rsid w:val="005874FB"/>
    <w:rsid w:val="005908FB"/>
    <w:rsid w:val="005915F9"/>
    <w:rsid w:val="00593938"/>
    <w:rsid w:val="005A45D2"/>
    <w:rsid w:val="005A4797"/>
    <w:rsid w:val="005A766E"/>
    <w:rsid w:val="005B0F65"/>
    <w:rsid w:val="005B4230"/>
    <w:rsid w:val="005C2E8C"/>
    <w:rsid w:val="005D03FB"/>
    <w:rsid w:val="005E56CF"/>
    <w:rsid w:val="005F0CC0"/>
    <w:rsid w:val="006037DC"/>
    <w:rsid w:val="00616BE4"/>
    <w:rsid w:val="00621613"/>
    <w:rsid w:val="00630CFC"/>
    <w:rsid w:val="0065078C"/>
    <w:rsid w:val="0065398B"/>
    <w:rsid w:val="00657590"/>
    <w:rsid w:val="00661F11"/>
    <w:rsid w:val="00670805"/>
    <w:rsid w:val="00670960"/>
    <w:rsid w:val="00696BF6"/>
    <w:rsid w:val="006A0E9A"/>
    <w:rsid w:val="006B3C75"/>
    <w:rsid w:val="006C2534"/>
    <w:rsid w:val="006C3BD4"/>
    <w:rsid w:val="006F1A57"/>
    <w:rsid w:val="00700C77"/>
    <w:rsid w:val="00703CF0"/>
    <w:rsid w:val="007470FD"/>
    <w:rsid w:val="00750939"/>
    <w:rsid w:val="007553D3"/>
    <w:rsid w:val="007633F4"/>
    <w:rsid w:val="007675E1"/>
    <w:rsid w:val="0077144B"/>
    <w:rsid w:val="00776AC5"/>
    <w:rsid w:val="00790B4B"/>
    <w:rsid w:val="007979E3"/>
    <w:rsid w:val="007A0F9A"/>
    <w:rsid w:val="007A1672"/>
    <w:rsid w:val="007A374C"/>
    <w:rsid w:val="007A39AE"/>
    <w:rsid w:val="007A6EB9"/>
    <w:rsid w:val="007B007D"/>
    <w:rsid w:val="007B311E"/>
    <w:rsid w:val="007B72DD"/>
    <w:rsid w:val="007D29DF"/>
    <w:rsid w:val="007D5B3D"/>
    <w:rsid w:val="007D6789"/>
    <w:rsid w:val="007E309A"/>
    <w:rsid w:val="007F12C8"/>
    <w:rsid w:val="007F161E"/>
    <w:rsid w:val="007F1C41"/>
    <w:rsid w:val="007F595B"/>
    <w:rsid w:val="007F6F53"/>
    <w:rsid w:val="007F7387"/>
    <w:rsid w:val="00802BE7"/>
    <w:rsid w:val="00802E84"/>
    <w:rsid w:val="00805186"/>
    <w:rsid w:val="0080604E"/>
    <w:rsid w:val="00815114"/>
    <w:rsid w:val="00824917"/>
    <w:rsid w:val="0082497D"/>
    <w:rsid w:val="00826F8D"/>
    <w:rsid w:val="00831260"/>
    <w:rsid w:val="00835C80"/>
    <w:rsid w:val="00836BEE"/>
    <w:rsid w:val="00845C69"/>
    <w:rsid w:val="0085444A"/>
    <w:rsid w:val="00863576"/>
    <w:rsid w:val="00863F2C"/>
    <w:rsid w:val="00870555"/>
    <w:rsid w:val="00872238"/>
    <w:rsid w:val="008764A4"/>
    <w:rsid w:val="008A057D"/>
    <w:rsid w:val="008A0B2F"/>
    <w:rsid w:val="008A1A68"/>
    <w:rsid w:val="008A6398"/>
    <w:rsid w:val="008B2E4E"/>
    <w:rsid w:val="008C2774"/>
    <w:rsid w:val="008C2AAB"/>
    <w:rsid w:val="008C2D8D"/>
    <w:rsid w:val="008F0400"/>
    <w:rsid w:val="008F36D6"/>
    <w:rsid w:val="008F386F"/>
    <w:rsid w:val="00906E8D"/>
    <w:rsid w:val="00912F03"/>
    <w:rsid w:val="009142D4"/>
    <w:rsid w:val="00920F88"/>
    <w:rsid w:val="0092524C"/>
    <w:rsid w:val="009267EA"/>
    <w:rsid w:val="00926D8D"/>
    <w:rsid w:val="0093478D"/>
    <w:rsid w:val="0096116D"/>
    <w:rsid w:val="00987E33"/>
    <w:rsid w:val="0099094D"/>
    <w:rsid w:val="00990C33"/>
    <w:rsid w:val="00995D83"/>
    <w:rsid w:val="009C162A"/>
    <w:rsid w:val="00A07B88"/>
    <w:rsid w:val="00A10E88"/>
    <w:rsid w:val="00A3396C"/>
    <w:rsid w:val="00A43A2D"/>
    <w:rsid w:val="00A53C40"/>
    <w:rsid w:val="00A54366"/>
    <w:rsid w:val="00A601EA"/>
    <w:rsid w:val="00A606A2"/>
    <w:rsid w:val="00A617E7"/>
    <w:rsid w:val="00A62DE9"/>
    <w:rsid w:val="00A66246"/>
    <w:rsid w:val="00A67027"/>
    <w:rsid w:val="00A86AA2"/>
    <w:rsid w:val="00A91E08"/>
    <w:rsid w:val="00A9592B"/>
    <w:rsid w:val="00AA288E"/>
    <w:rsid w:val="00AA2A51"/>
    <w:rsid w:val="00AB36F0"/>
    <w:rsid w:val="00AC7761"/>
    <w:rsid w:val="00AE0D61"/>
    <w:rsid w:val="00AF4A7B"/>
    <w:rsid w:val="00AF4CAB"/>
    <w:rsid w:val="00AF5B8D"/>
    <w:rsid w:val="00B11A1F"/>
    <w:rsid w:val="00B24783"/>
    <w:rsid w:val="00B33A2D"/>
    <w:rsid w:val="00B41291"/>
    <w:rsid w:val="00B56CA1"/>
    <w:rsid w:val="00B651E6"/>
    <w:rsid w:val="00B716B0"/>
    <w:rsid w:val="00B74825"/>
    <w:rsid w:val="00B926AB"/>
    <w:rsid w:val="00B95AA5"/>
    <w:rsid w:val="00BB7435"/>
    <w:rsid w:val="00BC259D"/>
    <w:rsid w:val="00BD29A4"/>
    <w:rsid w:val="00BF41DB"/>
    <w:rsid w:val="00BF534A"/>
    <w:rsid w:val="00BF59BE"/>
    <w:rsid w:val="00C00FAD"/>
    <w:rsid w:val="00C020B4"/>
    <w:rsid w:val="00C05366"/>
    <w:rsid w:val="00C27AD9"/>
    <w:rsid w:val="00C32B69"/>
    <w:rsid w:val="00C33A67"/>
    <w:rsid w:val="00C33E12"/>
    <w:rsid w:val="00C3666D"/>
    <w:rsid w:val="00C47D2C"/>
    <w:rsid w:val="00C50F12"/>
    <w:rsid w:val="00C52F3A"/>
    <w:rsid w:val="00C544E6"/>
    <w:rsid w:val="00C67FE8"/>
    <w:rsid w:val="00C75DC8"/>
    <w:rsid w:val="00C81E97"/>
    <w:rsid w:val="00C9062C"/>
    <w:rsid w:val="00CA2095"/>
    <w:rsid w:val="00CA7D5C"/>
    <w:rsid w:val="00CB1AAF"/>
    <w:rsid w:val="00CB29DE"/>
    <w:rsid w:val="00CB586D"/>
    <w:rsid w:val="00CB74E1"/>
    <w:rsid w:val="00CC25D9"/>
    <w:rsid w:val="00CC6C94"/>
    <w:rsid w:val="00CD0599"/>
    <w:rsid w:val="00CD1C39"/>
    <w:rsid w:val="00CD7CF1"/>
    <w:rsid w:val="00CE4648"/>
    <w:rsid w:val="00CE7C33"/>
    <w:rsid w:val="00D0176C"/>
    <w:rsid w:val="00D05D03"/>
    <w:rsid w:val="00D061BF"/>
    <w:rsid w:val="00D141D4"/>
    <w:rsid w:val="00D21D1F"/>
    <w:rsid w:val="00D2307F"/>
    <w:rsid w:val="00D24017"/>
    <w:rsid w:val="00D26C41"/>
    <w:rsid w:val="00D30198"/>
    <w:rsid w:val="00D30C51"/>
    <w:rsid w:val="00D340C9"/>
    <w:rsid w:val="00D46BED"/>
    <w:rsid w:val="00D57AA9"/>
    <w:rsid w:val="00D67A28"/>
    <w:rsid w:val="00D754C6"/>
    <w:rsid w:val="00D83587"/>
    <w:rsid w:val="00D83798"/>
    <w:rsid w:val="00D9424C"/>
    <w:rsid w:val="00D9444C"/>
    <w:rsid w:val="00DA49F8"/>
    <w:rsid w:val="00DA772A"/>
    <w:rsid w:val="00DB615E"/>
    <w:rsid w:val="00DB67EC"/>
    <w:rsid w:val="00DB6D91"/>
    <w:rsid w:val="00DC04AE"/>
    <w:rsid w:val="00DC28EA"/>
    <w:rsid w:val="00DC518D"/>
    <w:rsid w:val="00DD33D4"/>
    <w:rsid w:val="00DD390A"/>
    <w:rsid w:val="00DD3A90"/>
    <w:rsid w:val="00DF39DB"/>
    <w:rsid w:val="00DF3BD6"/>
    <w:rsid w:val="00E03407"/>
    <w:rsid w:val="00E0791D"/>
    <w:rsid w:val="00E1501E"/>
    <w:rsid w:val="00E2228C"/>
    <w:rsid w:val="00E25326"/>
    <w:rsid w:val="00E31D44"/>
    <w:rsid w:val="00E4035F"/>
    <w:rsid w:val="00E41AFC"/>
    <w:rsid w:val="00E43BFB"/>
    <w:rsid w:val="00E557B3"/>
    <w:rsid w:val="00E56DE8"/>
    <w:rsid w:val="00E638F3"/>
    <w:rsid w:val="00E847D4"/>
    <w:rsid w:val="00E9754D"/>
    <w:rsid w:val="00E97847"/>
    <w:rsid w:val="00EB106E"/>
    <w:rsid w:val="00EC268E"/>
    <w:rsid w:val="00EC3F5A"/>
    <w:rsid w:val="00EC6607"/>
    <w:rsid w:val="00EC6D9D"/>
    <w:rsid w:val="00ED2DC3"/>
    <w:rsid w:val="00ED38BE"/>
    <w:rsid w:val="00EE39CB"/>
    <w:rsid w:val="00EE703A"/>
    <w:rsid w:val="00EF23FB"/>
    <w:rsid w:val="00F012C0"/>
    <w:rsid w:val="00F072F4"/>
    <w:rsid w:val="00F200D8"/>
    <w:rsid w:val="00F3015C"/>
    <w:rsid w:val="00F31E59"/>
    <w:rsid w:val="00F357B0"/>
    <w:rsid w:val="00F37C7F"/>
    <w:rsid w:val="00F54D46"/>
    <w:rsid w:val="00F57CD5"/>
    <w:rsid w:val="00F64B54"/>
    <w:rsid w:val="00F66AEB"/>
    <w:rsid w:val="00F95A52"/>
    <w:rsid w:val="00FA6C8D"/>
    <w:rsid w:val="00FB5802"/>
    <w:rsid w:val="00FC3C7F"/>
    <w:rsid w:val="00FD260B"/>
    <w:rsid w:val="00FE1344"/>
    <w:rsid w:val="00FE58F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3264C"/>
  <w15:chartTrackingRefBased/>
  <w15:docId w15:val="{0C07F8C1-B9B4-4B38-912A-0A0AF4897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C2D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D8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71DF4"/>
    <w:pPr>
      <w:outlineLvl w:val="9"/>
    </w:pPr>
    <w:rPr>
      <w:lang w:val="en-US"/>
    </w:rPr>
  </w:style>
  <w:style w:type="paragraph" w:styleId="TOC1">
    <w:name w:val="toc 1"/>
    <w:basedOn w:val="Normal"/>
    <w:next w:val="Normal"/>
    <w:autoRedefine/>
    <w:uiPriority w:val="39"/>
    <w:unhideWhenUsed/>
    <w:rsid w:val="00571DF4"/>
    <w:pPr>
      <w:spacing w:after="100"/>
    </w:pPr>
  </w:style>
  <w:style w:type="character" w:styleId="Hyperlink">
    <w:name w:val="Hyperlink"/>
    <w:basedOn w:val="DefaultParagraphFont"/>
    <w:uiPriority w:val="99"/>
    <w:unhideWhenUsed/>
    <w:rsid w:val="00571DF4"/>
    <w:rPr>
      <w:color w:val="0563C1" w:themeColor="hyperlink"/>
      <w:u w:val="single"/>
    </w:rPr>
  </w:style>
  <w:style w:type="table" w:styleId="TableGrid">
    <w:name w:val="Table Grid"/>
    <w:basedOn w:val="TableNormal"/>
    <w:uiPriority w:val="39"/>
    <w:rsid w:val="000D3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651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com/blog/academic-skills-for-higher-education/" TargetMode="External"/><Relationship Id="rId13" Type="http://schemas.openxmlformats.org/officeDocument/2006/relationships/hyperlink" Target="https://keydifferences.com/difference-between-summary-and-paraphrase.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oolshero.com/management/gibbs-reflective-cycle-graham-gibbs/" TargetMode="External"/><Relationship Id="rId12" Type="http://schemas.openxmlformats.org/officeDocument/2006/relationships/hyperlink" Target="https://www.eisedo.com/blog/critical-think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oughtco.com/plagiarism-definition-1691631"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appfluence.com/productivity/what-is-the-eisenhower-method/" TargetMode="External"/><Relationship Id="rId5" Type="http://schemas.openxmlformats.org/officeDocument/2006/relationships/image" Target="media/image1.png"/><Relationship Id="rId15" Type="http://schemas.openxmlformats.org/officeDocument/2006/relationships/hyperlink" Target="https://www.thoughtco.com/what-is-academic-writing-1689052" TargetMode="External"/><Relationship Id="rId10" Type="http://schemas.openxmlformats.org/officeDocument/2006/relationships/hyperlink" Target="https://www.toolshero.com/management/gibbs-reflective-cycle-graham-gibbs/" TargetMode="External"/><Relationship Id="rId4" Type="http://schemas.openxmlformats.org/officeDocument/2006/relationships/webSettings" Target="webSettings.xml"/><Relationship Id="rId9" Type="http://schemas.openxmlformats.org/officeDocument/2006/relationships/hyperlink" Target="https://www.linkedin.com/pulse/what-importance-benefits-critical-thinking-skills-islam" TargetMode="External"/><Relationship Id="rId14" Type="http://schemas.openxmlformats.org/officeDocument/2006/relationships/hyperlink" Target="https://zety.com/blog/critical-thinking-skills"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D414D-A0C6-4987-8401-33F3C8596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2186</Words>
  <Characters>12465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eriola diku</dc:creator>
  <cp:keywords/>
  <dc:description/>
  <cp:lastModifiedBy>eriola diku</cp:lastModifiedBy>
  <cp:revision>2</cp:revision>
  <cp:lastPrinted>2020-05-01T11:35:00Z</cp:lastPrinted>
  <dcterms:created xsi:type="dcterms:W3CDTF">2020-05-01T11:42:00Z</dcterms:created>
  <dcterms:modified xsi:type="dcterms:W3CDTF">2020-05-01T11:42:00Z</dcterms:modified>
</cp:coreProperties>
</file>