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A9AFA" w14:textId="77777777" w:rsidR="003C076E" w:rsidRDefault="005A08C0">
      <w:pPr>
        <w:spacing w:after="0" w:line="480" w:lineRule="auto"/>
        <w:jc w:val="center"/>
        <w:rPr>
          <w:rFonts w:ascii="Arial" w:eastAsia="Arial" w:hAnsi="Arial" w:cs="Arial"/>
          <w:b/>
        </w:rPr>
      </w:pPr>
      <w:r>
        <w:rPr>
          <w:noProof/>
        </w:rPr>
        <w:drawing>
          <wp:anchor distT="0" distB="0" distL="114300" distR="114300" simplePos="0" relativeHeight="251658240" behindDoc="0" locked="0" layoutInCell="1" hidden="0" allowOverlap="1" wp14:anchorId="13301D9D" wp14:editId="37ECD6B1">
            <wp:simplePos x="0" y="0"/>
            <wp:positionH relativeFrom="column">
              <wp:posOffset>123825</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52A8346C" w14:textId="77777777" w:rsidR="003C076E" w:rsidRDefault="003C076E">
      <w:pPr>
        <w:spacing w:after="0" w:line="480" w:lineRule="auto"/>
        <w:jc w:val="center"/>
        <w:rPr>
          <w:rFonts w:ascii="Arial" w:eastAsia="Arial" w:hAnsi="Arial" w:cs="Arial"/>
          <w:b/>
        </w:rPr>
      </w:pPr>
    </w:p>
    <w:p w14:paraId="19EFF7A4" w14:textId="77777777" w:rsidR="003C076E" w:rsidRDefault="003C076E">
      <w:pPr>
        <w:spacing w:after="0" w:line="480" w:lineRule="auto"/>
        <w:jc w:val="center"/>
        <w:rPr>
          <w:rFonts w:ascii="Arial" w:eastAsia="Arial" w:hAnsi="Arial" w:cs="Arial"/>
          <w:b/>
        </w:rPr>
      </w:pPr>
    </w:p>
    <w:p w14:paraId="25FC1157" w14:textId="77777777" w:rsidR="003C076E" w:rsidRDefault="003C076E">
      <w:pPr>
        <w:spacing w:after="0" w:line="480" w:lineRule="auto"/>
        <w:jc w:val="center"/>
        <w:rPr>
          <w:rFonts w:ascii="Arial" w:eastAsia="Arial" w:hAnsi="Arial" w:cs="Arial"/>
          <w:b/>
        </w:rPr>
      </w:pPr>
    </w:p>
    <w:p w14:paraId="52320A60" w14:textId="77777777" w:rsidR="003C076E" w:rsidRDefault="005A08C0">
      <w:pPr>
        <w:spacing w:after="0" w:line="480" w:lineRule="auto"/>
        <w:jc w:val="center"/>
        <w:rPr>
          <w:rFonts w:ascii="Arial" w:eastAsia="Arial" w:hAnsi="Arial" w:cs="Arial"/>
          <w:b/>
        </w:rPr>
      </w:pPr>
      <w:r>
        <w:rPr>
          <w:rFonts w:ascii="Arial" w:eastAsia="Arial" w:hAnsi="Arial" w:cs="Arial"/>
          <w:b/>
        </w:rPr>
        <w:t>Student’s Name: ​EMMANUELLA DESTINY SESAY</w:t>
      </w:r>
    </w:p>
    <w:p w14:paraId="64C4E18F" w14:textId="77777777" w:rsidR="003C076E" w:rsidRDefault="005A08C0">
      <w:pPr>
        <w:spacing w:after="0" w:line="480" w:lineRule="auto"/>
        <w:jc w:val="center"/>
        <w:rPr>
          <w:rFonts w:ascii="Arial" w:eastAsia="Arial" w:hAnsi="Arial" w:cs="Arial"/>
          <w:b/>
        </w:rPr>
      </w:pPr>
      <w:r>
        <w:rPr>
          <w:rFonts w:ascii="Arial" w:eastAsia="Arial" w:hAnsi="Arial" w:cs="Arial"/>
          <w:b/>
        </w:rPr>
        <w:t>Student ID: ​1916051</w:t>
      </w:r>
    </w:p>
    <w:p w14:paraId="700E1F3C" w14:textId="77777777" w:rsidR="003C076E" w:rsidRDefault="005A08C0">
      <w:pPr>
        <w:tabs>
          <w:tab w:val="left" w:pos="7200"/>
        </w:tabs>
        <w:spacing w:after="0" w:line="480" w:lineRule="auto"/>
        <w:jc w:val="center"/>
        <w:rPr>
          <w:rFonts w:ascii="Arial" w:eastAsia="Arial" w:hAnsi="Arial" w:cs="Arial"/>
          <w:b/>
        </w:rPr>
      </w:pPr>
      <w:r>
        <w:rPr>
          <w:rFonts w:ascii="Arial" w:eastAsia="Arial" w:hAnsi="Arial" w:cs="Arial"/>
          <w:b/>
        </w:rPr>
        <w:t>Module name: Complementary Therapies</w:t>
      </w:r>
    </w:p>
    <w:p w14:paraId="68D13D67" w14:textId="77777777" w:rsidR="003C076E" w:rsidRDefault="005A08C0">
      <w:pPr>
        <w:spacing w:after="0" w:line="480" w:lineRule="auto"/>
        <w:jc w:val="center"/>
        <w:rPr>
          <w:rFonts w:ascii="Arial" w:eastAsia="Arial" w:hAnsi="Arial" w:cs="Arial"/>
          <w:b/>
        </w:rPr>
      </w:pPr>
      <w:r>
        <w:rPr>
          <w:rFonts w:ascii="Arial" w:eastAsia="Arial" w:hAnsi="Arial" w:cs="Arial"/>
          <w:b/>
        </w:rPr>
        <w:t>Module Code: BMHP5001</w:t>
      </w:r>
    </w:p>
    <w:p w14:paraId="3E2D74F4" w14:textId="77777777" w:rsidR="003C076E" w:rsidRDefault="005A08C0">
      <w:pPr>
        <w:spacing w:after="0" w:line="480" w:lineRule="auto"/>
        <w:jc w:val="center"/>
        <w:rPr>
          <w:rFonts w:ascii="Arial" w:eastAsia="Arial" w:hAnsi="Arial" w:cs="Arial"/>
          <w:b/>
        </w:rPr>
      </w:pPr>
      <w:r>
        <w:rPr>
          <w:rFonts w:ascii="Arial" w:eastAsia="Arial" w:hAnsi="Arial" w:cs="Arial"/>
          <w:b/>
        </w:rPr>
        <w:t>Lecturer name: Bianca Sanfilippo ​</w:t>
      </w:r>
    </w:p>
    <w:p w14:paraId="70EC9AFD" w14:textId="77777777" w:rsidR="003C076E" w:rsidRDefault="005A08C0">
      <w:pPr>
        <w:spacing w:after="0" w:line="480" w:lineRule="auto"/>
        <w:jc w:val="center"/>
        <w:rPr>
          <w:rFonts w:ascii="Arial" w:eastAsia="Arial" w:hAnsi="Arial" w:cs="Arial"/>
          <w:b/>
        </w:rPr>
      </w:pPr>
      <w:r>
        <w:rPr>
          <w:rFonts w:ascii="Arial" w:eastAsia="Arial" w:hAnsi="Arial" w:cs="Arial"/>
          <w:b/>
        </w:rPr>
        <w:t>Date:</w:t>
      </w:r>
    </w:p>
    <w:p w14:paraId="4002E0C2" w14:textId="3636203E" w:rsidR="003C076E" w:rsidRDefault="003C076E">
      <w:pPr>
        <w:spacing w:after="0" w:line="480" w:lineRule="auto"/>
        <w:rPr>
          <w:rFonts w:ascii="Arial" w:eastAsia="Arial" w:hAnsi="Arial" w:cs="Arial"/>
          <w:b/>
        </w:rPr>
      </w:pPr>
    </w:p>
    <w:p w14:paraId="49754E43" w14:textId="77777777" w:rsidR="003C076E" w:rsidRDefault="005A08C0">
      <w:pPr>
        <w:keepNext/>
        <w:keepLines/>
        <w:pBdr>
          <w:top w:val="nil"/>
          <w:left w:val="nil"/>
          <w:bottom w:val="nil"/>
          <w:right w:val="nil"/>
          <w:between w:val="nil"/>
        </w:pBdr>
        <w:spacing w:before="240" w:after="0" w:line="480" w:lineRule="auto"/>
        <w:jc w:val="center"/>
        <w:rPr>
          <w:rFonts w:ascii="Arial" w:eastAsia="Arial" w:hAnsi="Arial" w:cs="Arial"/>
          <w:color w:val="000000"/>
        </w:rPr>
      </w:pPr>
      <w:r>
        <w:rPr>
          <w:rFonts w:ascii="Arial" w:eastAsia="Arial" w:hAnsi="Arial" w:cs="Arial"/>
          <w:color w:val="000000"/>
        </w:rPr>
        <w:t>Table of Contents</w:t>
      </w:r>
    </w:p>
    <w:sdt>
      <w:sdtPr>
        <w:id w:val="1893922351"/>
        <w:docPartObj>
          <w:docPartGallery w:val="Table of Contents"/>
          <w:docPartUnique/>
        </w:docPartObj>
      </w:sdtPr>
      <w:sdtEndPr/>
      <w:sdtContent>
        <w:p w14:paraId="34484DBC" w14:textId="77777777" w:rsidR="003C076E" w:rsidRDefault="005A08C0">
          <w:pPr>
            <w:pBdr>
              <w:top w:val="nil"/>
              <w:left w:val="nil"/>
              <w:bottom w:val="nil"/>
              <w:right w:val="nil"/>
              <w:between w:val="nil"/>
            </w:pBdr>
            <w:tabs>
              <w:tab w:val="right" w:pos="9350"/>
            </w:tabs>
            <w:spacing w:after="0" w:line="480" w:lineRule="auto"/>
            <w:rPr>
              <w:rFonts w:ascii="Arial" w:eastAsia="Arial" w:hAnsi="Arial" w:cs="Arial"/>
              <w:color w:val="000000"/>
            </w:rPr>
          </w:pPr>
          <w:r>
            <w:fldChar w:fldCharType="begin"/>
          </w:r>
          <w:r>
            <w:instrText xml:space="preserve"> TOC \h \u \z </w:instrText>
          </w:r>
          <w:r>
            <w:fldChar w:fldCharType="separate"/>
          </w:r>
          <w:hyperlink w:anchor="_heading=h.gjdgxs">
            <w:r>
              <w:rPr>
                <w:rFonts w:ascii="Arial" w:eastAsia="Arial" w:hAnsi="Arial" w:cs="Arial"/>
                <w:color w:val="000000"/>
              </w:rPr>
              <w:t>Introduction</w:t>
            </w:r>
            <w:r>
              <w:rPr>
                <w:rFonts w:ascii="Arial" w:eastAsia="Arial" w:hAnsi="Arial" w:cs="Arial"/>
                <w:color w:val="000000"/>
              </w:rPr>
              <w:tab/>
              <w:t>3</w:t>
            </w:r>
          </w:hyperlink>
        </w:p>
        <w:p w14:paraId="54DB06A1"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30j0zll">
            <w:r w:rsidR="005A08C0">
              <w:rPr>
                <w:rFonts w:ascii="Arial" w:eastAsia="Arial" w:hAnsi="Arial" w:cs="Arial"/>
                <w:color w:val="000000"/>
              </w:rPr>
              <w:t>An overview of complementary therapies</w:t>
            </w:r>
            <w:r w:rsidR="005A08C0">
              <w:rPr>
                <w:rFonts w:ascii="Arial" w:eastAsia="Arial" w:hAnsi="Arial" w:cs="Arial"/>
                <w:color w:val="000000"/>
              </w:rPr>
              <w:tab/>
              <w:t>3</w:t>
            </w:r>
          </w:hyperlink>
        </w:p>
        <w:p w14:paraId="719A2674"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1fob9te">
            <w:r w:rsidR="005A08C0">
              <w:rPr>
                <w:rFonts w:ascii="Arial" w:eastAsia="Arial" w:hAnsi="Arial" w:cs="Arial"/>
              </w:rPr>
              <w:t>What is</w:t>
            </w:r>
          </w:hyperlink>
          <w:hyperlink w:anchor="_heading=h.1fob9te">
            <w:r w:rsidR="005A08C0">
              <w:rPr>
                <w:rFonts w:ascii="Arial" w:eastAsia="Arial" w:hAnsi="Arial" w:cs="Arial"/>
                <w:color w:val="000000"/>
              </w:rPr>
              <w:t xml:space="preserve"> yoga and classification?</w:t>
            </w:r>
            <w:r w:rsidR="005A08C0">
              <w:rPr>
                <w:rFonts w:ascii="Arial" w:eastAsia="Arial" w:hAnsi="Arial" w:cs="Arial"/>
                <w:color w:val="000000"/>
              </w:rPr>
              <w:tab/>
              <w:t>3</w:t>
            </w:r>
          </w:hyperlink>
        </w:p>
        <w:p w14:paraId="41C2136C"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3znysh7">
            <w:r w:rsidR="005A08C0">
              <w:rPr>
                <w:rFonts w:ascii="Arial" w:eastAsia="Arial" w:hAnsi="Arial" w:cs="Arial"/>
                <w:color w:val="000000"/>
              </w:rPr>
              <w:t>History of yoga</w:t>
            </w:r>
            <w:r w:rsidR="005A08C0">
              <w:rPr>
                <w:rFonts w:ascii="Arial" w:eastAsia="Arial" w:hAnsi="Arial" w:cs="Arial"/>
                <w:color w:val="000000"/>
              </w:rPr>
              <w:tab/>
              <w:t>4</w:t>
            </w:r>
          </w:hyperlink>
        </w:p>
        <w:p w14:paraId="4D6FE3A3"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2et92p0">
            <w:r w:rsidR="005A08C0">
              <w:rPr>
                <w:rFonts w:ascii="Arial" w:eastAsia="Arial" w:hAnsi="Arial" w:cs="Arial"/>
                <w:color w:val="000000"/>
              </w:rPr>
              <w:t>Purposes and principles behind current use of Yoga</w:t>
            </w:r>
            <w:r w:rsidR="005A08C0">
              <w:rPr>
                <w:rFonts w:ascii="Arial" w:eastAsia="Arial" w:hAnsi="Arial" w:cs="Arial"/>
                <w:color w:val="000000"/>
              </w:rPr>
              <w:tab/>
              <w:t>4</w:t>
            </w:r>
          </w:hyperlink>
        </w:p>
        <w:p w14:paraId="587CB00B"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tyjcwt">
            <w:r w:rsidR="005A08C0">
              <w:rPr>
                <w:rFonts w:ascii="Arial" w:eastAsia="Arial" w:hAnsi="Arial" w:cs="Arial"/>
                <w:color w:val="000000"/>
              </w:rPr>
              <w:t>How Yoga compares to more traditional treatments the effectiveness of the therapy.</w:t>
            </w:r>
            <w:r w:rsidR="005A08C0">
              <w:rPr>
                <w:rFonts w:ascii="Arial" w:eastAsia="Arial" w:hAnsi="Arial" w:cs="Arial"/>
                <w:color w:val="000000"/>
              </w:rPr>
              <w:tab/>
              <w:t>5</w:t>
            </w:r>
          </w:hyperlink>
        </w:p>
        <w:p w14:paraId="427A68F1"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3dy6vkm">
            <w:r w:rsidR="005A08C0">
              <w:rPr>
                <w:rFonts w:ascii="Arial" w:eastAsia="Arial" w:hAnsi="Arial" w:cs="Arial"/>
                <w:color w:val="000000"/>
              </w:rPr>
              <w:t>Contraindications of yoga</w:t>
            </w:r>
            <w:r w:rsidR="005A08C0">
              <w:rPr>
                <w:rFonts w:ascii="Arial" w:eastAsia="Arial" w:hAnsi="Arial" w:cs="Arial"/>
                <w:color w:val="000000"/>
              </w:rPr>
              <w:tab/>
              <w:t>6</w:t>
            </w:r>
          </w:hyperlink>
        </w:p>
        <w:p w14:paraId="6D18C24F"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1t3h5sf">
            <w:r w:rsidR="005A08C0">
              <w:rPr>
                <w:rFonts w:ascii="Arial" w:eastAsia="Arial" w:hAnsi="Arial" w:cs="Arial"/>
                <w:color w:val="000000"/>
              </w:rPr>
              <w:t>Regulation of Yoga Therapy in the UK</w:t>
            </w:r>
            <w:r w:rsidR="005A08C0">
              <w:rPr>
                <w:rFonts w:ascii="Arial" w:eastAsia="Arial" w:hAnsi="Arial" w:cs="Arial"/>
                <w:color w:val="000000"/>
              </w:rPr>
              <w:tab/>
              <w:t>6</w:t>
            </w:r>
          </w:hyperlink>
        </w:p>
        <w:p w14:paraId="69E34BF4"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4d34og8">
            <w:r w:rsidR="005A08C0">
              <w:rPr>
                <w:rFonts w:ascii="Arial" w:eastAsia="Arial" w:hAnsi="Arial" w:cs="Arial"/>
                <w:color w:val="000000"/>
              </w:rPr>
              <w:t>Recommendations</w:t>
            </w:r>
            <w:r w:rsidR="005A08C0">
              <w:rPr>
                <w:rFonts w:ascii="Arial" w:eastAsia="Arial" w:hAnsi="Arial" w:cs="Arial"/>
                <w:color w:val="000000"/>
              </w:rPr>
              <w:tab/>
              <w:t>7</w:t>
            </w:r>
          </w:hyperlink>
        </w:p>
        <w:p w14:paraId="4FE5C833"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2s8eyo1">
            <w:r w:rsidR="005A08C0">
              <w:rPr>
                <w:rFonts w:ascii="Arial" w:eastAsia="Arial" w:hAnsi="Arial" w:cs="Arial"/>
                <w:color w:val="000000"/>
              </w:rPr>
              <w:t>Conclusion</w:t>
            </w:r>
            <w:r w:rsidR="005A08C0">
              <w:rPr>
                <w:rFonts w:ascii="Arial" w:eastAsia="Arial" w:hAnsi="Arial" w:cs="Arial"/>
                <w:color w:val="000000"/>
              </w:rPr>
              <w:tab/>
              <w:t>7</w:t>
            </w:r>
          </w:hyperlink>
        </w:p>
        <w:p w14:paraId="3D3E3055" w14:textId="77777777" w:rsidR="003C076E" w:rsidRDefault="00520197">
          <w:pPr>
            <w:pBdr>
              <w:top w:val="nil"/>
              <w:left w:val="nil"/>
              <w:bottom w:val="nil"/>
              <w:right w:val="nil"/>
              <w:between w:val="nil"/>
            </w:pBdr>
            <w:tabs>
              <w:tab w:val="right" w:pos="9350"/>
            </w:tabs>
            <w:spacing w:after="0" w:line="480" w:lineRule="auto"/>
            <w:rPr>
              <w:rFonts w:ascii="Arial" w:eastAsia="Arial" w:hAnsi="Arial" w:cs="Arial"/>
              <w:color w:val="000000"/>
            </w:rPr>
          </w:pPr>
          <w:hyperlink w:anchor="_heading=h.17dp8vu">
            <w:r w:rsidR="005A08C0">
              <w:rPr>
                <w:rFonts w:ascii="Arial" w:eastAsia="Arial" w:hAnsi="Arial" w:cs="Arial"/>
                <w:color w:val="000000"/>
              </w:rPr>
              <w:t>References</w:t>
            </w:r>
            <w:r w:rsidR="005A08C0">
              <w:rPr>
                <w:rFonts w:ascii="Arial" w:eastAsia="Arial" w:hAnsi="Arial" w:cs="Arial"/>
                <w:color w:val="000000"/>
              </w:rPr>
              <w:tab/>
              <w:t>8</w:t>
            </w:r>
          </w:hyperlink>
        </w:p>
        <w:p w14:paraId="15D1049F" w14:textId="77777777" w:rsidR="003C076E" w:rsidRDefault="005A08C0">
          <w:pPr>
            <w:spacing w:after="0" w:line="480" w:lineRule="auto"/>
            <w:rPr>
              <w:rFonts w:ascii="Arial" w:eastAsia="Arial" w:hAnsi="Arial" w:cs="Arial"/>
            </w:rPr>
          </w:pPr>
          <w:r>
            <w:fldChar w:fldCharType="end"/>
          </w:r>
        </w:p>
      </w:sdtContent>
    </w:sdt>
    <w:p w14:paraId="0EAB1624" w14:textId="77777777" w:rsidR="003C076E" w:rsidRDefault="005A08C0">
      <w:pPr>
        <w:spacing w:after="0" w:line="480" w:lineRule="auto"/>
        <w:rPr>
          <w:rFonts w:ascii="Arial" w:eastAsia="Arial" w:hAnsi="Arial" w:cs="Arial"/>
          <w:b/>
        </w:rPr>
      </w:pPr>
      <w:r>
        <w:br w:type="page"/>
      </w:r>
    </w:p>
    <w:p w14:paraId="547D1667" w14:textId="77777777" w:rsidR="003C076E" w:rsidRDefault="005A08C0">
      <w:pPr>
        <w:pStyle w:val="Heading1"/>
        <w:spacing w:line="480" w:lineRule="auto"/>
        <w:rPr>
          <w:rFonts w:ascii="Arial" w:eastAsia="Arial" w:hAnsi="Arial" w:cs="Arial"/>
          <w:b/>
          <w:color w:val="000000"/>
          <w:sz w:val="22"/>
          <w:szCs w:val="22"/>
        </w:rPr>
      </w:pPr>
      <w:bookmarkStart w:id="0" w:name="_heading=h.gjdgxs" w:colFirst="0" w:colLast="0"/>
      <w:bookmarkEnd w:id="0"/>
      <w:r>
        <w:rPr>
          <w:rFonts w:ascii="Arial" w:eastAsia="Arial" w:hAnsi="Arial" w:cs="Arial"/>
          <w:b/>
          <w:color w:val="000000"/>
          <w:sz w:val="22"/>
          <w:szCs w:val="22"/>
        </w:rPr>
        <w:lastRenderedPageBreak/>
        <w:t>Introduction</w:t>
      </w:r>
    </w:p>
    <w:p w14:paraId="5DD15784" w14:textId="77777777" w:rsidR="003C076E" w:rsidRDefault="005A08C0">
      <w:pPr>
        <w:spacing w:after="0" w:line="480" w:lineRule="auto"/>
        <w:rPr>
          <w:rFonts w:ascii="Arial" w:eastAsia="Arial" w:hAnsi="Arial" w:cs="Arial"/>
        </w:rPr>
      </w:pPr>
      <w:r>
        <w:rPr>
          <w:rFonts w:ascii="Arial" w:eastAsia="Arial" w:hAnsi="Arial" w:cs="Arial"/>
        </w:rPr>
        <w:tab/>
        <w:t>Complementary therapies are used alongside or in addition to conventional medication since they help complement the treatment provided by healthcare professionals. Usually, they often treat the patient as a whole and not the specific symptoms in isolation. In the UK, the General Regulatory Council for Complementary Therapies (GRCCT) is responsible for establishing a national register and validating the status of all registered therapists. Yoga therapy is among the mainstream complementary modalities that have increased in popularity in the recent past (</w:t>
      </w:r>
      <w:proofErr w:type="spellStart"/>
      <w:r>
        <w:rPr>
          <w:rFonts w:ascii="Arial" w:eastAsia="Arial" w:hAnsi="Arial" w:cs="Arial"/>
        </w:rPr>
        <w:t>Macneill</w:t>
      </w:r>
      <w:proofErr w:type="spellEnd"/>
      <w:r>
        <w:rPr>
          <w:rFonts w:ascii="Arial" w:eastAsia="Arial" w:hAnsi="Arial" w:cs="Arial"/>
        </w:rPr>
        <w:t>, 2018). Various studies suggest that yoga can positively impact on the human body in numerous ways including improving musculoskeletal ailments, helping to regulate blood glucose levels, and keeping the cardiovascular system in tune. The following report evaluates the history, principles, contraindications, regulations, and recommendations regarding yoga therapy in the UK.</w:t>
      </w:r>
    </w:p>
    <w:p w14:paraId="43174496" w14:textId="77777777" w:rsidR="003C076E" w:rsidRDefault="003C076E">
      <w:pPr>
        <w:spacing w:after="0" w:line="480" w:lineRule="auto"/>
        <w:rPr>
          <w:rFonts w:ascii="Arial" w:eastAsia="Arial" w:hAnsi="Arial" w:cs="Arial"/>
          <w:b/>
        </w:rPr>
      </w:pPr>
      <w:bookmarkStart w:id="1" w:name="_heading=h.30j0zll" w:colFirst="0" w:colLast="0"/>
      <w:bookmarkEnd w:id="1"/>
    </w:p>
    <w:p w14:paraId="6EAEFBF7" w14:textId="77777777" w:rsidR="003C076E" w:rsidRDefault="003C076E">
      <w:pPr>
        <w:spacing w:after="0" w:line="480" w:lineRule="auto"/>
        <w:rPr>
          <w:rFonts w:ascii="Arial" w:eastAsia="Arial" w:hAnsi="Arial" w:cs="Arial"/>
          <w:b/>
        </w:rPr>
      </w:pPr>
      <w:bookmarkStart w:id="2" w:name="_heading=h.5bsckfo0tr3" w:colFirst="0" w:colLast="0"/>
      <w:bookmarkEnd w:id="2"/>
    </w:p>
    <w:p w14:paraId="4A052BE4" w14:textId="77777777" w:rsidR="003C076E" w:rsidRDefault="003C076E">
      <w:pPr>
        <w:spacing w:after="0" w:line="480" w:lineRule="auto"/>
        <w:rPr>
          <w:rFonts w:ascii="Arial" w:eastAsia="Arial" w:hAnsi="Arial" w:cs="Arial"/>
          <w:b/>
        </w:rPr>
      </w:pPr>
      <w:bookmarkStart w:id="3" w:name="_heading=h.leqadc3mp7vw" w:colFirst="0" w:colLast="0"/>
      <w:bookmarkEnd w:id="3"/>
    </w:p>
    <w:p w14:paraId="437198BA" w14:textId="77777777" w:rsidR="003C076E" w:rsidRDefault="003C076E">
      <w:pPr>
        <w:spacing w:after="0" w:line="480" w:lineRule="auto"/>
        <w:rPr>
          <w:rFonts w:ascii="Arial" w:eastAsia="Arial" w:hAnsi="Arial" w:cs="Arial"/>
          <w:b/>
        </w:rPr>
      </w:pPr>
      <w:bookmarkStart w:id="4" w:name="_heading=h.76d6olrqlzkr" w:colFirst="0" w:colLast="0"/>
      <w:bookmarkEnd w:id="4"/>
    </w:p>
    <w:p w14:paraId="77FCFBAC" w14:textId="77777777" w:rsidR="003C076E" w:rsidRDefault="003C076E">
      <w:pPr>
        <w:spacing w:after="0" w:line="480" w:lineRule="auto"/>
        <w:rPr>
          <w:rFonts w:ascii="Arial" w:eastAsia="Arial" w:hAnsi="Arial" w:cs="Arial"/>
          <w:b/>
        </w:rPr>
      </w:pPr>
      <w:bookmarkStart w:id="5" w:name="_heading=h.a3qdezlxgs3p" w:colFirst="0" w:colLast="0"/>
      <w:bookmarkEnd w:id="5"/>
    </w:p>
    <w:p w14:paraId="3F4FE919" w14:textId="77777777" w:rsidR="003C076E" w:rsidRDefault="003C076E">
      <w:pPr>
        <w:spacing w:after="0" w:line="480" w:lineRule="auto"/>
        <w:rPr>
          <w:rFonts w:ascii="Arial" w:eastAsia="Arial" w:hAnsi="Arial" w:cs="Arial"/>
          <w:b/>
        </w:rPr>
      </w:pPr>
      <w:bookmarkStart w:id="6" w:name="_heading=h.h0ilj0erlt1l" w:colFirst="0" w:colLast="0"/>
      <w:bookmarkEnd w:id="6"/>
    </w:p>
    <w:p w14:paraId="77AE4868" w14:textId="77777777" w:rsidR="003C076E" w:rsidRDefault="003C076E">
      <w:pPr>
        <w:spacing w:after="0" w:line="480" w:lineRule="auto"/>
        <w:rPr>
          <w:rFonts w:ascii="Arial" w:eastAsia="Arial" w:hAnsi="Arial" w:cs="Arial"/>
          <w:b/>
        </w:rPr>
      </w:pPr>
      <w:bookmarkStart w:id="7" w:name="_heading=h.725u73ejafa1" w:colFirst="0" w:colLast="0"/>
      <w:bookmarkEnd w:id="7"/>
    </w:p>
    <w:p w14:paraId="741CC64C" w14:textId="77777777" w:rsidR="003C076E" w:rsidRDefault="003C076E">
      <w:pPr>
        <w:spacing w:after="0" w:line="480" w:lineRule="auto"/>
        <w:rPr>
          <w:rFonts w:ascii="Arial" w:eastAsia="Arial" w:hAnsi="Arial" w:cs="Arial"/>
          <w:b/>
        </w:rPr>
      </w:pPr>
      <w:bookmarkStart w:id="8" w:name="_heading=h.b6lncnrflb08" w:colFirst="0" w:colLast="0"/>
      <w:bookmarkEnd w:id="8"/>
    </w:p>
    <w:p w14:paraId="0EF05004" w14:textId="77777777" w:rsidR="003C076E" w:rsidRDefault="003C076E">
      <w:pPr>
        <w:spacing w:after="0" w:line="480" w:lineRule="auto"/>
        <w:rPr>
          <w:rFonts w:ascii="Arial" w:eastAsia="Arial" w:hAnsi="Arial" w:cs="Arial"/>
          <w:b/>
        </w:rPr>
      </w:pPr>
      <w:bookmarkStart w:id="9" w:name="_heading=h.6yuq8sx5by5r" w:colFirst="0" w:colLast="0"/>
      <w:bookmarkEnd w:id="9"/>
    </w:p>
    <w:p w14:paraId="343A6D6A" w14:textId="77777777" w:rsidR="003C076E" w:rsidRDefault="003C076E">
      <w:pPr>
        <w:spacing w:after="0" w:line="480" w:lineRule="auto"/>
        <w:rPr>
          <w:rFonts w:ascii="Arial" w:eastAsia="Arial" w:hAnsi="Arial" w:cs="Arial"/>
          <w:b/>
        </w:rPr>
      </w:pPr>
      <w:bookmarkStart w:id="10" w:name="_heading=h.7y3sevakgo6" w:colFirst="0" w:colLast="0"/>
      <w:bookmarkEnd w:id="10"/>
    </w:p>
    <w:p w14:paraId="40844BAE" w14:textId="37133D95" w:rsidR="003C076E" w:rsidRDefault="003C076E">
      <w:pPr>
        <w:spacing w:after="0" w:line="480" w:lineRule="auto"/>
        <w:rPr>
          <w:rFonts w:ascii="Arial" w:eastAsia="Arial" w:hAnsi="Arial" w:cs="Arial"/>
          <w:b/>
        </w:rPr>
      </w:pPr>
      <w:bookmarkStart w:id="11" w:name="_heading=h.3kyqcfqjyfzb" w:colFirst="0" w:colLast="0"/>
      <w:bookmarkEnd w:id="11"/>
    </w:p>
    <w:p w14:paraId="782E60DB" w14:textId="2646A8B2" w:rsidR="00D057BA" w:rsidRDefault="00D057BA">
      <w:pPr>
        <w:spacing w:after="0" w:line="480" w:lineRule="auto"/>
        <w:rPr>
          <w:rFonts w:ascii="Arial" w:eastAsia="Arial" w:hAnsi="Arial" w:cs="Arial"/>
          <w:b/>
        </w:rPr>
      </w:pPr>
    </w:p>
    <w:p w14:paraId="7FC2874E" w14:textId="64CDC8F3" w:rsidR="00D057BA" w:rsidRDefault="00D057BA">
      <w:pPr>
        <w:spacing w:after="0" w:line="480" w:lineRule="auto"/>
        <w:rPr>
          <w:rFonts w:ascii="Arial" w:eastAsia="Arial" w:hAnsi="Arial" w:cs="Arial"/>
          <w:b/>
        </w:rPr>
      </w:pPr>
    </w:p>
    <w:p w14:paraId="45A2F7CE" w14:textId="77777777" w:rsidR="00D057BA" w:rsidRDefault="00D057BA">
      <w:pPr>
        <w:spacing w:after="0" w:line="480" w:lineRule="auto"/>
        <w:rPr>
          <w:rFonts w:ascii="Arial" w:eastAsia="Arial" w:hAnsi="Arial" w:cs="Arial"/>
          <w:b/>
        </w:rPr>
      </w:pPr>
    </w:p>
    <w:p w14:paraId="2E5839B0" w14:textId="77777777" w:rsidR="003C076E" w:rsidRDefault="005A08C0">
      <w:pPr>
        <w:spacing w:after="0" w:line="480" w:lineRule="auto"/>
        <w:rPr>
          <w:rFonts w:ascii="Arial" w:eastAsia="Arial" w:hAnsi="Arial" w:cs="Arial"/>
        </w:rPr>
      </w:pPr>
      <w:bookmarkStart w:id="12" w:name="_heading=h.ex9tl626il2v" w:colFirst="0" w:colLast="0"/>
      <w:bookmarkEnd w:id="12"/>
      <w:r>
        <w:rPr>
          <w:rFonts w:ascii="Arial" w:eastAsia="Arial" w:hAnsi="Arial" w:cs="Arial"/>
          <w:b/>
          <w:color w:val="000000"/>
        </w:rPr>
        <w:lastRenderedPageBreak/>
        <w:t>An overview of complementary therapies</w:t>
      </w:r>
      <w:r>
        <w:rPr>
          <w:rFonts w:ascii="Arial" w:eastAsia="Arial" w:hAnsi="Arial" w:cs="Arial"/>
          <w:b/>
          <w:color w:val="000000"/>
        </w:rPr>
        <w:br/>
      </w:r>
      <w:r>
        <w:rPr>
          <w:rFonts w:ascii="Arial" w:eastAsia="Arial" w:hAnsi="Arial" w:cs="Arial"/>
        </w:rPr>
        <w:tab/>
        <w:t>Complementary therapy refers to a group of diagnostic and therapeutic disciplines that occur mainly outside the institutions where conventional health care is provided and taught. Usually, they are used with conventional treatment or medicines. They comprise a wide range of treatments such as osteopathy, acupuncture, chiropractic, meditation, herbal medicine, and yoga (</w:t>
      </w:r>
      <w:proofErr w:type="spellStart"/>
      <w:r>
        <w:rPr>
          <w:rFonts w:ascii="Arial" w:eastAsia="Arial" w:hAnsi="Arial" w:cs="Arial"/>
        </w:rPr>
        <w:t>Zeltzer</w:t>
      </w:r>
      <w:proofErr w:type="spellEnd"/>
      <w:r>
        <w:rPr>
          <w:rFonts w:ascii="Arial" w:eastAsia="Arial" w:hAnsi="Arial" w:cs="Arial"/>
        </w:rPr>
        <w:t>, 2013). There is no medical or scientific evidence for most complementary therapies. As a result, some of the complementary therapies are bound to cause harmful side effects or be unsafe to users. Nonetheless, some therapies such as yoga therapy have been scientifically proven to provide certain health benefits. The approaches used by different complementary practitioners have some common characteristics (Palmieri et al., 2018). For instance, they all consider the patient’s emotional and physical wellbeing as a whole, rather than treating specific symptoms independently. Complementary therapy is an increasing feature of healthcare practice that is gradually being incorporated into the conventional healthcare system.</w:t>
      </w:r>
    </w:p>
    <w:p w14:paraId="09A9E8DC" w14:textId="77777777" w:rsidR="003C076E" w:rsidRDefault="003C076E">
      <w:pPr>
        <w:spacing w:after="0" w:line="480" w:lineRule="auto"/>
        <w:rPr>
          <w:rFonts w:ascii="Arial" w:eastAsia="Arial" w:hAnsi="Arial" w:cs="Arial"/>
          <w:b/>
        </w:rPr>
      </w:pPr>
      <w:bookmarkStart w:id="13" w:name="_heading=h.1fob9te" w:colFirst="0" w:colLast="0"/>
      <w:bookmarkEnd w:id="13"/>
    </w:p>
    <w:p w14:paraId="5657042E" w14:textId="77777777" w:rsidR="003C076E" w:rsidRDefault="003C076E">
      <w:pPr>
        <w:spacing w:after="0" w:line="480" w:lineRule="auto"/>
        <w:rPr>
          <w:rFonts w:ascii="Arial" w:eastAsia="Arial" w:hAnsi="Arial" w:cs="Arial"/>
          <w:b/>
        </w:rPr>
      </w:pPr>
      <w:bookmarkStart w:id="14" w:name="_heading=h.1aqctgh0cfe3" w:colFirst="0" w:colLast="0"/>
      <w:bookmarkEnd w:id="14"/>
    </w:p>
    <w:p w14:paraId="634844C1" w14:textId="77777777" w:rsidR="003C076E" w:rsidRDefault="003C076E">
      <w:pPr>
        <w:spacing w:after="0" w:line="480" w:lineRule="auto"/>
        <w:rPr>
          <w:rFonts w:ascii="Arial" w:eastAsia="Arial" w:hAnsi="Arial" w:cs="Arial"/>
          <w:b/>
        </w:rPr>
      </w:pPr>
      <w:bookmarkStart w:id="15" w:name="_heading=h.pyn7k3h77qu9" w:colFirst="0" w:colLast="0"/>
      <w:bookmarkEnd w:id="15"/>
    </w:p>
    <w:p w14:paraId="66829D77" w14:textId="77777777" w:rsidR="003C076E" w:rsidRDefault="003C076E">
      <w:pPr>
        <w:spacing w:after="0" w:line="480" w:lineRule="auto"/>
        <w:rPr>
          <w:rFonts w:ascii="Arial" w:eastAsia="Arial" w:hAnsi="Arial" w:cs="Arial"/>
          <w:b/>
        </w:rPr>
      </w:pPr>
      <w:bookmarkStart w:id="16" w:name="_heading=h.w3o6evegdslr" w:colFirst="0" w:colLast="0"/>
      <w:bookmarkEnd w:id="16"/>
    </w:p>
    <w:p w14:paraId="3BDFDA03" w14:textId="77777777" w:rsidR="003C076E" w:rsidRDefault="003C076E">
      <w:pPr>
        <w:spacing w:after="0" w:line="480" w:lineRule="auto"/>
        <w:rPr>
          <w:rFonts w:ascii="Arial" w:eastAsia="Arial" w:hAnsi="Arial" w:cs="Arial"/>
          <w:b/>
        </w:rPr>
      </w:pPr>
      <w:bookmarkStart w:id="17" w:name="_heading=h.uo63u1jwecll" w:colFirst="0" w:colLast="0"/>
      <w:bookmarkEnd w:id="17"/>
    </w:p>
    <w:p w14:paraId="15BB81A1" w14:textId="77777777" w:rsidR="003C076E" w:rsidRDefault="003C076E">
      <w:pPr>
        <w:spacing w:after="0" w:line="480" w:lineRule="auto"/>
        <w:rPr>
          <w:rFonts w:ascii="Arial" w:eastAsia="Arial" w:hAnsi="Arial" w:cs="Arial"/>
          <w:b/>
        </w:rPr>
      </w:pPr>
      <w:bookmarkStart w:id="18" w:name="_heading=h.yzxwyllze63s" w:colFirst="0" w:colLast="0"/>
      <w:bookmarkEnd w:id="18"/>
    </w:p>
    <w:p w14:paraId="5568BD7A" w14:textId="77777777" w:rsidR="003C076E" w:rsidRDefault="003C076E">
      <w:pPr>
        <w:spacing w:after="0" w:line="480" w:lineRule="auto"/>
        <w:rPr>
          <w:rFonts w:ascii="Arial" w:eastAsia="Arial" w:hAnsi="Arial" w:cs="Arial"/>
          <w:b/>
        </w:rPr>
      </w:pPr>
      <w:bookmarkStart w:id="19" w:name="_heading=h.j7vk71xvfxqx" w:colFirst="0" w:colLast="0"/>
      <w:bookmarkEnd w:id="19"/>
    </w:p>
    <w:p w14:paraId="2E39CFCE" w14:textId="77777777" w:rsidR="003C076E" w:rsidRDefault="003C076E">
      <w:pPr>
        <w:spacing w:after="0" w:line="480" w:lineRule="auto"/>
        <w:rPr>
          <w:rFonts w:ascii="Arial" w:eastAsia="Arial" w:hAnsi="Arial" w:cs="Arial"/>
          <w:b/>
        </w:rPr>
      </w:pPr>
      <w:bookmarkStart w:id="20" w:name="_heading=h.9gpre8nbbih2" w:colFirst="0" w:colLast="0"/>
      <w:bookmarkEnd w:id="20"/>
    </w:p>
    <w:p w14:paraId="7AE5ED8B" w14:textId="77777777" w:rsidR="003C076E" w:rsidRDefault="003C076E">
      <w:pPr>
        <w:spacing w:after="0" w:line="480" w:lineRule="auto"/>
        <w:rPr>
          <w:rFonts w:ascii="Arial" w:eastAsia="Arial" w:hAnsi="Arial" w:cs="Arial"/>
          <w:b/>
        </w:rPr>
      </w:pPr>
      <w:bookmarkStart w:id="21" w:name="_heading=h.3sgqem4z033g" w:colFirst="0" w:colLast="0"/>
      <w:bookmarkEnd w:id="21"/>
    </w:p>
    <w:p w14:paraId="61D6FA49" w14:textId="77777777" w:rsidR="003C076E" w:rsidRDefault="003C076E">
      <w:pPr>
        <w:spacing w:after="0" w:line="480" w:lineRule="auto"/>
        <w:rPr>
          <w:rFonts w:ascii="Arial" w:eastAsia="Arial" w:hAnsi="Arial" w:cs="Arial"/>
          <w:b/>
        </w:rPr>
      </w:pPr>
      <w:bookmarkStart w:id="22" w:name="_heading=h.86ev60eqo9bh" w:colFirst="0" w:colLast="0"/>
      <w:bookmarkEnd w:id="22"/>
    </w:p>
    <w:p w14:paraId="3E5C9D5F" w14:textId="77777777" w:rsidR="00D057BA" w:rsidRDefault="00D057BA">
      <w:pPr>
        <w:spacing w:after="0" w:line="480" w:lineRule="auto"/>
        <w:rPr>
          <w:rFonts w:ascii="Arial" w:eastAsia="Arial" w:hAnsi="Arial" w:cs="Arial"/>
          <w:b/>
        </w:rPr>
      </w:pPr>
      <w:bookmarkStart w:id="23" w:name="_heading=h.l9y6i0j8dc3j" w:colFirst="0" w:colLast="0"/>
      <w:bookmarkEnd w:id="23"/>
    </w:p>
    <w:p w14:paraId="741A62C0" w14:textId="77777777" w:rsidR="00D057BA" w:rsidRDefault="00D057BA">
      <w:pPr>
        <w:spacing w:after="0" w:line="480" w:lineRule="auto"/>
        <w:rPr>
          <w:rFonts w:ascii="Arial" w:eastAsia="Arial" w:hAnsi="Arial" w:cs="Arial"/>
          <w:b/>
        </w:rPr>
      </w:pPr>
    </w:p>
    <w:p w14:paraId="0F4CA80D" w14:textId="020E27D2" w:rsidR="003C076E" w:rsidRDefault="005A08C0">
      <w:pPr>
        <w:spacing w:after="0" w:line="480" w:lineRule="auto"/>
        <w:rPr>
          <w:rFonts w:ascii="Arial" w:eastAsia="Arial" w:hAnsi="Arial" w:cs="Arial"/>
        </w:rPr>
      </w:pPr>
      <w:r>
        <w:rPr>
          <w:rFonts w:ascii="Arial" w:eastAsia="Arial" w:hAnsi="Arial" w:cs="Arial"/>
          <w:b/>
        </w:rPr>
        <w:lastRenderedPageBreak/>
        <w:t>What is</w:t>
      </w:r>
      <w:r>
        <w:rPr>
          <w:rFonts w:ascii="Arial" w:eastAsia="Arial" w:hAnsi="Arial" w:cs="Arial"/>
          <w:b/>
          <w:color w:val="000000"/>
        </w:rPr>
        <w:t xml:space="preserve"> yoga and classification?</w:t>
      </w:r>
      <w:r>
        <w:rPr>
          <w:rFonts w:ascii="Arial" w:eastAsia="Arial" w:hAnsi="Arial" w:cs="Arial"/>
          <w:b/>
          <w:color w:val="000000"/>
        </w:rPr>
        <w:br/>
      </w:r>
      <w:r>
        <w:rPr>
          <w:rFonts w:ascii="Arial" w:eastAsia="Arial" w:hAnsi="Arial" w:cs="Arial"/>
        </w:rPr>
        <w:tab/>
        <w:t>Yoga therapy is a form of complementary therapy that uses breathing exercises, guided imagery, physical postures, and meditation to enhance physical and mental health. The holistic approach of yoga therapy emphasizes the integration of the body, mind, and spirit. In modern practice, the therapy entails a wide variety of therapeutic modalities that incorporate elements from both psychotherapy and physical therapy. The practice is a mind and body therapy that promotes wellbeing, calmness, endurance, and strength.</w:t>
      </w:r>
    </w:p>
    <w:p w14:paraId="0AD7B2EC" w14:textId="77777777" w:rsidR="003C076E" w:rsidRDefault="005A08C0">
      <w:pPr>
        <w:spacing w:after="0" w:line="480" w:lineRule="auto"/>
        <w:rPr>
          <w:rFonts w:ascii="Arial" w:eastAsia="Arial" w:hAnsi="Arial" w:cs="Arial"/>
        </w:rPr>
      </w:pPr>
      <w:r>
        <w:rPr>
          <w:rFonts w:ascii="Arial" w:eastAsia="Arial" w:hAnsi="Arial" w:cs="Arial"/>
        </w:rPr>
        <w:tab/>
        <w:t>There are six branches of yoga therapy that focus on various techniques. They include:</w:t>
      </w:r>
    </w:p>
    <w:p w14:paraId="0FF7C40E" w14:textId="6CCFA659" w:rsidR="003C076E" w:rsidRDefault="005A08C0">
      <w:pPr>
        <w:spacing w:after="0" w:line="480" w:lineRule="auto"/>
        <w:rPr>
          <w:rFonts w:ascii="Arial" w:eastAsia="Arial" w:hAnsi="Arial" w:cs="Arial"/>
        </w:rPr>
      </w:pPr>
      <w:r>
        <w:rPr>
          <w:rFonts w:ascii="Arial" w:eastAsia="Arial" w:hAnsi="Arial" w:cs="Arial"/>
        </w:rPr>
        <w:t xml:space="preserve">Hatha yoga, which is the mental and physical branch that aims to enhance the mind and body. Raja yoga, which involves strict adherence to various disciplinary steps known as the eight limbs of yoga and meditation. Bhakti yoga, which aims at establishing devotion and a positive path to channel </w:t>
      </w:r>
      <w:r w:rsidR="00D057BA">
        <w:rPr>
          <w:rFonts w:ascii="Arial" w:eastAsia="Arial" w:hAnsi="Arial" w:cs="Arial"/>
        </w:rPr>
        <w:t>emotions and</w:t>
      </w:r>
      <w:r>
        <w:rPr>
          <w:rFonts w:ascii="Arial" w:eastAsia="Arial" w:hAnsi="Arial" w:cs="Arial"/>
        </w:rPr>
        <w:t xml:space="preserve"> cultivate tolerance and acceptance. Tantra yoga, which is considered a pathway of consummation of relationships. Jnana yoga, which focuses on wisdom and developing the intellect through study. Karma yoga, which focuses on creating a future devoid of selfishness and negativity. However, there are numerous types and styles of yoga practices that incorporate the techniques used in the six branches. They include Ashtanga yoga, Bikram yoga, Kundalini yoga, among others.</w:t>
      </w:r>
    </w:p>
    <w:p w14:paraId="2F290908" w14:textId="77777777" w:rsidR="003C076E" w:rsidRDefault="005A08C0">
      <w:pPr>
        <w:pStyle w:val="Heading1"/>
        <w:spacing w:line="480" w:lineRule="auto"/>
        <w:rPr>
          <w:rFonts w:ascii="Arial" w:eastAsia="Arial" w:hAnsi="Arial" w:cs="Arial"/>
          <w:color w:val="434343"/>
          <w:sz w:val="22"/>
          <w:szCs w:val="22"/>
        </w:rPr>
      </w:pPr>
      <w:bookmarkStart w:id="24" w:name="_heading=h.3znysh7" w:colFirst="0" w:colLast="0"/>
      <w:bookmarkEnd w:id="24"/>
      <w:r>
        <w:rPr>
          <w:rFonts w:ascii="Arial" w:eastAsia="Arial" w:hAnsi="Arial" w:cs="Arial"/>
          <w:b/>
          <w:color w:val="434343"/>
          <w:sz w:val="22"/>
          <w:szCs w:val="22"/>
        </w:rPr>
        <w:lastRenderedPageBreak/>
        <w:t>History of yoga</w:t>
      </w:r>
      <w:r>
        <w:rPr>
          <w:rFonts w:ascii="Arial" w:eastAsia="Arial" w:hAnsi="Arial" w:cs="Arial"/>
          <w:color w:val="434343"/>
          <w:sz w:val="22"/>
          <w:szCs w:val="22"/>
        </w:rPr>
        <w:tab/>
      </w:r>
    </w:p>
    <w:p w14:paraId="544C375F" w14:textId="77777777" w:rsidR="003C076E" w:rsidRDefault="005A08C0">
      <w:pPr>
        <w:pStyle w:val="Heading1"/>
        <w:spacing w:line="480" w:lineRule="auto"/>
        <w:rPr>
          <w:rFonts w:ascii="Arial" w:eastAsia="Arial" w:hAnsi="Arial" w:cs="Arial"/>
          <w:color w:val="434343"/>
          <w:sz w:val="22"/>
          <w:szCs w:val="22"/>
        </w:rPr>
      </w:pPr>
      <w:bookmarkStart w:id="25" w:name="_heading=h.bw1r8ajihnv5" w:colFirst="0" w:colLast="0"/>
      <w:bookmarkEnd w:id="25"/>
      <w:r>
        <w:rPr>
          <w:rFonts w:ascii="Arial" w:eastAsia="Arial" w:hAnsi="Arial" w:cs="Arial"/>
          <w:color w:val="434343"/>
          <w:sz w:val="22"/>
          <w:szCs w:val="22"/>
        </w:rPr>
        <w:t>Yoga therapy originates from the ancient practice of yoga that was invented in India thousands of years ago. The practice came to be accepted in Britain in the 20</w:t>
      </w:r>
      <w:r>
        <w:rPr>
          <w:rFonts w:ascii="Arial" w:eastAsia="Arial" w:hAnsi="Arial" w:cs="Arial"/>
          <w:color w:val="434343"/>
          <w:sz w:val="22"/>
          <w:szCs w:val="22"/>
          <w:vertAlign w:val="superscript"/>
        </w:rPr>
        <w:t>th</w:t>
      </w:r>
      <w:r>
        <w:rPr>
          <w:rFonts w:ascii="Arial" w:eastAsia="Arial" w:hAnsi="Arial" w:cs="Arial"/>
          <w:color w:val="434343"/>
          <w:sz w:val="22"/>
          <w:szCs w:val="22"/>
        </w:rPr>
        <w:t xml:space="preserve"> century. During the period, the practice evolved from an esoteric concept into something that could be taught to thousands of middle-class women in adult education classes. It was understood that the practice had the potential to enhance physical and emotional wellbeing. Yoga teachers, such as K. S. Iyengar, helped popularize yoga therapy in the 1970s and was only permitted to teach the practice in the Inner London Education Authority premises. Commercial studios providing various types of yoga emerged in the 1990s (Shetty, 2016). As a result, organizations that offered accreditation and insurance, such as the Yoga Alliance Professionals, were founded.</w:t>
      </w:r>
    </w:p>
    <w:p w14:paraId="0AF50B96" w14:textId="77777777" w:rsidR="003C076E" w:rsidRDefault="003C076E">
      <w:pPr>
        <w:spacing w:after="0" w:line="480" w:lineRule="auto"/>
        <w:rPr>
          <w:rFonts w:ascii="Arial" w:eastAsia="Arial" w:hAnsi="Arial" w:cs="Arial"/>
          <w:b/>
        </w:rPr>
      </w:pPr>
      <w:bookmarkStart w:id="26" w:name="_heading=h.2et92p0" w:colFirst="0" w:colLast="0"/>
      <w:bookmarkEnd w:id="26"/>
    </w:p>
    <w:p w14:paraId="75CA2553" w14:textId="77777777" w:rsidR="003C076E" w:rsidRDefault="003C076E">
      <w:pPr>
        <w:spacing w:after="0" w:line="480" w:lineRule="auto"/>
        <w:rPr>
          <w:rFonts w:ascii="Arial" w:eastAsia="Arial" w:hAnsi="Arial" w:cs="Arial"/>
          <w:b/>
        </w:rPr>
      </w:pPr>
      <w:bookmarkStart w:id="27" w:name="_heading=h.ct48axga6dsi" w:colFirst="0" w:colLast="0"/>
      <w:bookmarkEnd w:id="27"/>
    </w:p>
    <w:p w14:paraId="6706C4F4" w14:textId="77777777" w:rsidR="003C076E" w:rsidRDefault="003C076E">
      <w:pPr>
        <w:spacing w:after="0" w:line="480" w:lineRule="auto"/>
        <w:rPr>
          <w:rFonts w:ascii="Arial" w:eastAsia="Arial" w:hAnsi="Arial" w:cs="Arial"/>
          <w:b/>
        </w:rPr>
      </w:pPr>
      <w:bookmarkStart w:id="28" w:name="_heading=h.t4sx69sl8e6e" w:colFirst="0" w:colLast="0"/>
      <w:bookmarkEnd w:id="28"/>
    </w:p>
    <w:p w14:paraId="09BEC2C0" w14:textId="77777777" w:rsidR="003C076E" w:rsidRDefault="003C076E">
      <w:pPr>
        <w:spacing w:after="0" w:line="480" w:lineRule="auto"/>
        <w:rPr>
          <w:rFonts w:ascii="Arial" w:eastAsia="Arial" w:hAnsi="Arial" w:cs="Arial"/>
          <w:b/>
        </w:rPr>
      </w:pPr>
      <w:bookmarkStart w:id="29" w:name="_heading=h.j6bm4y14np12" w:colFirst="0" w:colLast="0"/>
      <w:bookmarkEnd w:id="29"/>
    </w:p>
    <w:p w14:paraId="7641E7C2" w14:textId="77777777" w:rsidR="003C076E" w:rsidRDefault="003C076E">
      <w:pPr>
        <w:spacing w:after="0" w:line="480" w:lineRule="auto"/>
        <w:rPr>
          <w:rFonts w:ascii="Arial" w:eastAsia="Arial" w:hAnsi="Arial" w:cs="Arial"/>
          <w:b/>
        </w:rPr>
      </w:pPr>
      <w:bookmarkStart w:id="30" w:name="_heading=h.bm259taajzp" w:colFirst="0" w:colLast="0"/>
      <w:bookmarkEnd w:id="30"/>
    </w:p>
    <w:p w14:paraId="5964FD87" w14:textId="77777777" w:rsidR="003C076E" w:rsidRDefault="003C076E">
      <w:pPr>
        <w:spacing w:after="0" w:line="480" w:lineRule="auto"/>
        <w:rPr>
          <w:rFonts w:ascii="Arial" w:eastAsia="Arial" w:hAnsi="Arial" w:cs="Arial"/>
          <w:b/>
        </w:rPr>
      </w:pPr>
      <w:bookmarkStart w:id="31" w:name="_heading=h.6x8plc6k6qfq" w:colFirst="0" w:colLast="0"/>
      <w:bookmarkEnd w:id="31"/>
    </w:p>
    <w:p w14:paraId="125F0E38" w14:textId="77777777" w:rsidR="003C076E" w:rsidRDefault="003C076E">
      <w:pPr>
        <w:spacing w:after="0" w:line="480" w:lineRule="auto"/>
        <w:rPr>
          <w:rFonts w:ascii="Arial" w:eastAsia="Arial" w:hAnsi="Arial" w:cs="Arial"/>
          <w:b/>
        </w:rPr>
      </w:pPr>
      <w:bookmarkStart w:id="32" w:name="_heading=h.ykka0chit942" w:colFirst="0" w:colLast="0"/>
      <w:bookmarkEnd w:id="32"/>
    </w:p>
    <w:p w14:paraId="63B13C94" w14:textId="77777777" w:rsidR="003C076E" w:rsidRDefault="003C076E">
      <w:pPr>
        <w:spacing w:after="0" w:line="480" w:lineRule="auto"/>
        <w:rPr>
          <w:rFonts w:ascii="Arial" w:eastAsia="Arial" w:hAnsi="Arial" w:cs="Arial"/>
          <w:b/>
        </w:rPr>
      </w:pPr>
      <w:bookmarkStart w:id="33" w:name="_heading=h.aihvyok0bhke" w:colFirst="0" w:colLast="0"/>
      <w:bookmarkEnd w:id="33"/>
    </w:p>
    <w:p w14:paraId="216DE97C" w14:textId="77777777" w:rsidR="003C076E" w:rsidRDefault="003C076E">
      <w:pPr>
        <w:spacing w:after="0" w:line="480" w:lineRule="auto"/>
        <w:rPr>
          <w:rFonts w:ascii="Arial" w:eastAsia="Arial" w:hAnsi="Arial" w:cs="Arial"/>
          <w:b/>
        </w:rPr>
      </w:pPr>
      <w:bookmarkStart w:id="34" w:name="_heading=h.gfzph6ss8mrr" w:colFirst="0" w:colLast="0"/>
      <w:bookmarkEnd w:id="34"/>
    </w:p>
    <w:p w14:paraId="10A30D38" w14:textId="77777777" w:rsidR="003C076E" w:rsidRDefault="003C076E">
      <w:pPr>
        <w:spacing w:after="0" w:line="480" w:lineRule="auto"/>
        <w:rPr>
          <w:rFonts w:ascii="Arial" w:eastAsia="Arial" w:hAnsi="Arial" w:cs="Arial"/>
          <w:b/>
        </w:rPr>
      </w:pPr>
      <w:bookmarkStart w:id="35" w:name="_heading=h.ifea1r8eljzs" w:colFirst="0" w:colLast="0"/>
      <w:bookmarkEnd w:id="35"/>
    </w:p>
    <w:p w14:paraId="5A3EE8A5" w14:textId="77777777" w:rsidR="003C076E" w:rsidRDefault="003C076E">
      <w:pPr>
        <w:spacing w:after="0" w:line="480" w:lineRule="auto"/>
        <w:rPr>
          <w:rFonts w:ascii="Arial" w:eastAsia="Arial" w:hAnsi="Arial" w:cs="Arial"/>
          <w:b/>
        </w:rPr>
      </w:pPr>
      <w:bookmarkStart w:id="36" w:name="_heading=h.33hbbc38helk" w:colFirst="0" w:colLast="0"/>
      <w:bookmarkEnd w:id="36"/>
    </w:p>
    <w:p w14:paraId="3A6FF0D6" w14:textId="77777777" w:rsidR="003C076E" w:rsidRDefault="003C076E">
      <w:pPr>
        <w:spacing w:after="0" w:line="480" w:lineRule="auto"/>
        <w:rPr>
          <w:rFonts w:ascii="Arial" w:eastAsia="Arial" w:hAnsi="Arial" w:cs="Arial"/>
          <w:b/>
        </w:rPr>
      </w:pPr>
      <w:bookmarkStart w:id="37" w:name="_heading=h.ynexzkbqkh1k" w:colFirst="0" w:colLast="0"/>
      <w:bookmarkEnd w:id="37"/>
    </w:p>
    <w:p w14:paraId="6E7C0213" w14:textId="77777777" w:rsidR="00D057BA" w:rsidRDefault="00D057BA">
      <w:pPr>
        <w:spacing w:after="0" w:line="480" w:lineRule="auto"/>
        <w:rPr>
          <w:rFonts w:ascii="Arial" w:eastAsia="Arial" w:hAnsi="Arial" w:cs="Arial"/>
          <w:b/>
          <w:color w:val="000000"/>
        </w:rPr>
      </w:pPr>
      <w:bookmarkStart w:id="38" w:name="_heading=h.rzybk1btrh03" w:colFirst="0" w:colLast="0"/>
      <w:bookmarkEnd w:id="38"/>
    </w:p>
    <w:p w14:paraId="1336D7B3" w14:textId="77777777" w:rsidR="00D057BA" w:rsidRDefault="00D057BA">
      <w:pPr>
        <w:spacing w:after="0" w:line="480" w:lineRule="auto"/>
        <w:rPr>
          <w:rFonts w:ascii="Arial" w:eastAsia="Arial" w:hAnsi="Arial" w:cs="Arial"/>
          <w:b/>
          <w:color w:val="000000"/>
        </w:rPr>
      </w:pPr>
    </w:p>
    <w:p w14:paraId="737714FC" w14:textId="26688804" w:rsidR="003C076E" w:rsidRDefault="005A08C0">
      <w:pPr>
        <w:spacing w:after="0" w:line="480" w:lineRule="auto"/>
        <w:rPr>
          <w:rFonts w:ascii="Arial" w:eastAsia="Arial" w:hAnsi="Arial" w:cs="Arial"/>
        </w:rPr>
      </w:pPr>
      <w:r>
        <w:rPr>
          <w:rFonts w:ascii="Arial" w:eastAsia="Arial" w:hAnsi="Arial" w:cs="Arial"/>
          <w:b/>
          <w:color w:val="000000"/>
        </w:rPr>
        <w:lastRenderedPageBreak/>
        <w:t>Purposes and principles behind current use of Yoga</w:t>
      </w:r>
      <w:r>
        <w:rPr>
          <w:rFonts w:ascii="Arial" w:eastAsia="Arial" w:hAnsi="Arial" w:cs="Arial"/>
          <w:b/>
          <w:color w:val="000000"/>
        </w:rPr>
        <w:br/>
      </w:r>
      <w:r>
        <w:rPr>
          <w:rFonts w:ascii="Arial" w:eastAsia="Arial" w:hAnsi="Arial" w:cs="Arial"/>
        </w:rPr>
        <w:tab/>
        <w:t>According to a 2012 study by the National Center for Complementary and Integrative Health, most of the people who practice yoga therapy do so for wellness reasons (</w:t>
      </w:r>
      <w:proofErr w:type="spellStart"/>
      <w:r>
        <w:rPr>
          <w:rFonts w:ascii="Arial" w:eastAsia="Arial" w:hAnsi="Arial" w:cs="Arial"/>
        </w:rPr>
        <w:t>Zeltzer</w:t>
      </w:r>
      <w:proofErr w:type="spellEnd"/>
      <w:r>
        <w:rPr>
          <w:rFonts w:ascii="Arial" w:eastAsia="Arial" w:hAnsi="Arial" w:cs="Arial"/>
        </w:rPr>
        <w:t>, 2013). Some of the benefits of the practice include help with treatment for addiction, improving sleep, building muscle strength, enhancing quality of life and overall wellbeing, promoting better breathing, improving flexibility, supporting heart health, and reducing depression, chronic pain, anxiety, and stress.</w:t>
      </w:r>
    </w:p>
    <w:p w14:paraId="3A6D002F" w14:textId="77777777" w:rsidR="003C076E" w:rsidRDefault="005A08C0">
      <w:pPr>
        <w:spacing w:after="0" w:line="480" w:lineRule="auto"/>
        <w:rPr>
          <w:rFonts w:ascii="Arial" w:eastAsia="Arial" w:hAnsi="Arial" w:cs="Arial"/>
        </w:rPr>
      </w:pPr>
      <w:r>
        <w:rPr>
          <w:rFonts w:ascii="Arial" w:eastAsia="Arial" w:hAnsi="Arial" w:cs="Arial"/>
        </w:rPr>
        <w:tab/>
        <w:t>All forms of yoga therapy are based on specific principles. Firstly, yoga therapy is based on the principle that the human body is a holistic entity thus comprises various interrelated dimensions that are inseparable from one another. Therefore, the health and illness of any of the dimensions is bound to affect other dimensions of the body. Secondly, yoga therapy is based on the principle that every person has their own individual and unique needs thus the practice must be conducted in a manner that acknowledges their individuality. Thirdly, yoga therapy is based on the principle of self-empowering thus both the patient and the teacher are encouraged to engage in the healing process. The participant is encouraged to play an active role in the treatment since the practice is based on the belief that healing comes from within. The fourth principle of yoga therapy is that the quality and state of an individual mind is essential to the healing process. Therefore, the healing process occurs faster if the participant is in a positive state of mind whereas a participant who is in a negative state of mind may take longer to heal.</w:t>
      </w:r>
    </w:p>
    <w:p w14:paraId="02ACCFA3" w14:textId="77777777" w:rsidR="003C076E" w:rsidRDefault="003C076E">
      <w:pPr>
        <w:spacing w:after="0" w:line="480" w:lineRule="auto"/>
        <w:rPr>
          <w:rFonts w:ascii="Arial" w:eastAsia="Arial" w:hAnsi="Arial" w:cs="Arial"/>
          <w:b/>
        </w:rPr>
      </w:pPr>
      <w:bookmarkStart w:id="39" w:name="_heading=h.tyjcwt" w:colFirst="0" w:colLast="0"/>
      <w:bookmarkEnd w:id="39"/>
    </w:p>
    <w:p w14:paraId="3AA65B69" w14:textId="77777777" w:rsidR="003C076E" w:rsidRDefault="003C076E">
      <w:pPr>
        <w:spacing w:after="0" w:line="480" w:lineRule="auto"/>
        <w:rPr>
          <w:rFonts w:ascii="Arial" w:eastAsia="Arial" w:hAnsi="Arial" w:cs="Arial"/>
          <w:b/>
        </w:rPr>
      </w:pPr>
      <w:bookmarkStart w:id="40" w:name="_heading=h.weg7hp2iq5hi" w:colFirst="0" w:colLast="0"/>
      <w:bookmarkEnd w:id="40"/>
    </w:p>
    <w:p w14:paraId="1B0D91A8" w14:textId="77777777" w:rsidR="003C076E" w:rsidRDefault="003C076E">
      <w:pPr>
        <w:spacing w:after="0" w:line="480" w:lineRule="auto"/>
        <w:rPr>
          <w:rFonts w:ascii="Arial" w:eastAsia="Arial" w:hAnsi="Arial" w:cs="Arial"/>
          <w:b/>
        </w:rPr>
      </w:pPr>
      <w:bookmarkStart w:id="41" w:name="_heading=h.vchwcdeo1mt6" w:colFirst="0" w:colLast="0"/>
      <w:bookmarkEnd w:id="41"/>
    </w:p>
    <w:p w14:paraId="528E3F02" w14:textId="77777777" w:rsidR="00D057BA" w:rsidRDefault="00D057BA">
      <w:pPr>
        <w:spacing w:after="0" w:line="480" w:lineRule="auto"/>
        <w:rPr>
          <w:rFonts w:ascii="Arial" w:eastAsia="Arial" w:hAnsi="Arial" w:cs="Arial"/>
          <w:b/>
          <w:color w:val="000000"/>
        </w:rPr>
      </w:pPr>
      <w:bookmarkStart w:id="42" w:name="_heading=h.5wplcko30q5h" w:colFirst="0" w:colLast="0"/>
      <w:bookmarkEnd w:id="42"/>
    </w:p>
    <w:p w14:paraId="3B102238" w14:textId="77777777" w:rsidR="00D057BA" w:rsidRDefault="00D057BA">
      <w:pPr>
        <w:spacing w:after="0" w:line="480" w:lineRule="auto"/>
        <w:rPr>
          <w:rFonts w:ascii="Arial" w:eastAsia="Arial" w:hAnsi="Arial" w:cs="Arial"/>
          <w:b/>
          <w:color w:val="000000"/>
        </w:rPr>
      </w:pPr>
    </w:p>
    <w:p w14:paraId="7299A196" w14:textId="36141255" w:rsidR="003C076E" w:rsidRDefault="005A08C0">
      <w:pPr>
        <w:spacing w:after="0" w:line="480" w:lineRule="auto"/>
        <w:rPr>
          <w:rFonts w:ascii="Arial" w:eastAsia="Arial" w:hAnsi="Arial" w:cs="Arial"/>
        </w:rPr>
      </w:pPr>
      <w:r>
        <w:rPr>
          <w:rFonts w:ascii="Arial" w:eastAsia="Arial" w:hAnsi="Arial" w:cs="Arial"/>
          <w:b/>
          <w:color w:val="000000"/>
        </w:rPr>
        <w:lastRenderedPageBreak/>
        <w:t>How Yoga compares to more traditional treatments the effectiveness of the therapy.  </w:t>
      </w:r>
      <w:r>
        <w:rPr>
          <w:rFonts w:ascii="Arial" w:eastAsia="Arial" w:hAnsi="Arial" w:cs="Arial"/>
          <w:b/>
          <w:color w:val="000000"/>
        </w:rPr>
        <w:br/>
      </w:r>
      <w:r>
        <w:rPr>
          <w:rFonts w:ascii="Arial" w:eastAsia="Arial" w:hAnsi="Arial" w:cs="Arial"/>
          <w:b/>
        </w:rPr>
        <w:t>Yoga therapy is a complementary therapy</w:t>
      </w:r>
      <w:r>
        <w:rPr>
          <w:rFonts w:ascii="Arial" w:eastAsia="Arial" w:hAnsi="Arial" w:cs="Arial"/>
        </w:rPr>
        <w:t>.</w:t>
      </w:r>
    </w:p>
    <w:p w14:paraId="0AD8E33E" w14:textId="77777777" w:rsidR="003C076E" w:rsidRDefault="005A08C0">
      <w:pPr>
        <w:spacing w:after="0" w:line="480" w:lineRule="auto"/>
        <w:rPr>
          <w:rFonts w:ascii="Arial" w:eastAsia="Arial" w:hAnsi="Arial" w:cs="Arial"/>
        </w:rPr>
      </w:pPr>
      <w:bookmarkStart w:id="43" w:name="_heading=h.f2s5938kvb13" w:colFirst="0" w:colLast="0"/>
      <w:bookmarkEnd w:id="43"/>
      <w:r>
        <w:rPr>
          <w:rFonts w:ascii="Arial" w:eastAsia="Arial" w:hAnsi="Arial" w:cs="Arial"/>
        </w:rPr>
        <w:t xml:space="preserve"> Therefore, it does not substitute conventional forms of medicine but aids in the treatment process. For instance, Yoga can be incorporated in the treatment of patients with mental health problems since it provides an effective way of reducing and managing anxiety, depression, and stress. However, the patient should still maintain conventional treatment as prescribed by a professional healthcare practitioner. </w:t>
      </w:r>
    </w:p>
    <w:p w14:paraId="3D927CCB" w14:textId="77777777" w:rsidR="003C076E" w:rsidRDefault="005A08C0">
      <w:pPr>
        <w:spacing w:after="0" w:line="480" w:lineRule="auto"/>
        <w:rPr>
          <w:rFonts w:ascii="Arial" w:eastAsia="Arial" w:hAnsi="Arial" w:cs="Arial"/>
        </w:rPr>
      </w:pPr>
      <w:r>
        <w:rPr>
          <w:rFonts w:ascii="Arial" w:eastAsia="Arial" w:hAnsi="Arial" w:cs="Arial"/>
        </w:rPr>
        <w:tab/>
        <w:t>Conventional medicine is effective in the treatment of most diseases. However, they are often aimed at targeting specific ailments in the human body and cannot be used to maintain a healthy lifestyle in order to avoid diseases. On the contrary, yoga therapy is a practice that can be incorporated in a person’s life in order to promote a healthy wellbeing and avoid certain diseases. Studies suggest that Yoga therapy can help prevent participants from heart disease by regulating weight, lowering blood pressure, improving cardiovascular health, and reducing stress. Regular yoga practice may help in improving the mental, spiritual, intellectual, and physical health of an individual.</w:t>
      </w:r>
    </w:p>
    <w:p w14:paraId="37CA4539" w14:textId="77777777" w:rsidR="003C076E" w:rsidRDefault="003C076E">
      <w:pPr>
        <w:spacing w:after="0" w:line="480" w:lineRule="auto"/>
        <w:rPr>
          <w:rFonts w:ascii="Arial" w:eastAsia="Arial" w:hAnsi="Arial" w:cs="Arial"/>
          <w:b/>
        </w:rPr>
      </w:pPr>
      <w:bookmarkStart w:id="44" w:name="_heading=h.3dy6vkm" w:colFirst="0" w:colLast="0"/>
      <w:bookmarkEnd w:id="44"/>
    </w:p>
    <w:p w14:paraId="65CE6E80" w14:textId="77777777" w:rsidR="003C076E" w:rsidRDefault="003C076E">
      <w:pPr>
        <w:spacing w:after="0" w:line="480" w:lineRule="auto"/>
        <w:rPr>
          <w:rFonts w:ascii="Arial" w:eastAsia="Arial" w:hAnsi="Arial" w:cs="Arial"/>
          <w:b/>
        </w:rPr>
      </w:pPr>
      <w:bookmarkStart w:id="45" w:name="_heading=h.f8bc47eg1t72" w:colFirst="0" w:colLast="0"/>
      <w:bookmarkEnd w:id="45"/>
    </w:p>
    <w:p w14:paraId="3B7219B0" w14:textId="77777777" w:rsidR="003C076E" w:rsidRDefault="003C076E">
      <w:pPr>
        <w:spacing w:after="0" w:line="480" w:lineRule="auto"/>
        <w:rPr>
          <w:rFonts w:ascii="Arial" w:eastAsia="Arial" w:hAnsi="Arial" w:cs="Arial"/>
          <w:b/>
        </w:rPr>
      </w:pPr>
      <w:bookmarkStart w:id="46" w:name="_heading=h.9c8nye4t7y7r" w:colFirst="0" w:colLast="0"/>
      <w:bookmarkEnd w:id="46"/>
    </w:p>
    <w:p w14:paraId="23505213" w14:textId="77777777" w:rsidR="003C076E" w:rsidRDefault="003C076E">
      <w:pPr>
        <w:spacing w:after="0" w:line="480" w:lineRule="auto"/>
        <w:rPr>
          <w:rFonts w:ascii="Arial" w:eastAsia="Arial" w:hAnsi="Arial" w:cs="Arial"/>
          <w:b/>
        </w:rPr>
      </w:pPr>
      <w:bookmarkStart w:id="47" w:name="_heading=h.vfqzif5cs7f" w:colFirst="0" w:colLast="0"/>
      <w:bookmarkEnd w:id="47"/>
    </w:p>
    <w:p w14:paraId="5B697446" w14:textId="77777777" w:rsidR="003C076E" w:rsidRDefault="003C076E">
      <w:pPr>
        <w:spacing w:after="0" w:line="480" w:lineRule="auto"/>
        <w:rPr>
          <w:rFonts w:ascii="Arial" w:eastAsia="Arial" w:hAnsi="Arial" w:cs="Arial"/>
          <w:b/>
        </w:rPr>
      </w:pPr>
      <w:bookmarkStart w:id="48" w:name="_heading=h.ogo0ic7vp0by" w:colFirst="0" w:colLast="0"/>
      <w:bookmarkEnd w:id="48"/>
    </w:p>
    <w:p w14:paraId="779E854E" w14:textId="77777777" w:rsidR="003C076E" w:rsidRDefault="003C076E">
      <w:pPr>
        <w:spacing w:after="0" w:line="480" w:lineRule="auto"/>
        <w:rPr>
          <w:rFonts w:ascii="Arial" w:eastAsia="Arial" w:hAnsi="Arial" w:cs="Arial"/>
          <w:b/>
        </w:rPr>
      </w:pPr>
      <w:bookmarkStart w:id="49" w:name="_heading=h.26q8o4uxiulu" w:colFirst="0" w:colLast="0"/>
      <w:bookmarkEnd w:id="49"/>
    </w:p>
    <w:p w14:paraId="176D0669" w14:textId="77777777" w:rsidR="003C076E" w:rsidRDefault="003C076E">
      <w:pPr>
        <w:spacing w:after="0" w:line="480" w:lineRule="auto"/>
        <w:rPr>
          <w:rFonts w:ascii="Arial" w:eastAsia="Arial" w:hAnsi="Arial" w:cs="Arial"/>
          <w:b/>
        </w:rPr>
      </w:pPr>
      <w:bookmarkStart w:id="50" w:name="_heading=h.9e2zcjngrn78" w:colFirst="0" w:colLast="0"/>
      <w:bookmarkEnd w:id="50"/>
    </w:p>
    <w:p w14:paraId="4C9BB466" w14:textId="77777777" w:rsidR="003C076E" w:rsidRDefault="003C076E">
      <w:pPr>
        <w:spacing w:after="0" w:line="480" w:lineRule="auto"/>
        <w:rPr>
          <w:rFonts w:ascii="Arial" w:eastAsia="Arial" w:hAnsi="Arial" w:cs="Arial"/>
          <w:b/>
        </w:rPr>
      </w:pPr>
      <w:bookmarkStart w:id="51" w:name="_heading=h.m9olqjw4t6fs" w:colFirst="0" w:colLast="0"/>
      <w:bookmarkEnd w:id="51"/>
    </w:p>
    <w:p w14:paraId="3C6E5B28" w14:textId="77777777" w:rsidR="00D057BA" w:rsidRDefault="00D057BA">
      <w:pPr>
        <w:spacing w:after="0" w:line="480" w:lineRule="auto"/>
        <w:rPr>
          <w:rFonts w:ascii="Arial" w:eastAsia="Arial" w:hAnsi="Arial" w:cs="Arial"/>
          <w:b/>
          <w:color w:val="000000"/>
        </w:rPr>
      </w:pPr>
      <w:bookmarkStart w:id="52" w:name="_heading=h.2kl1cvzduo85" w:colFirst="0" w:colLast="0"/>
      <w:bookmarkEnd w:id="52"/>
    </w:p>
    <w:p w14:paraId="0D3CC02C" w14:textId="77777777" w:rsidR="00D057BA" w:rsidRDefault="00D057BA">
      <w:pPr>
        <w:spacing w:after="0" w:line="480" w:lineRule="auto"/>
        <w:rPr>
          <w:rFonts w:ascii="Arial" w:eastAsia="Arial" w:hAnsi="Arial" w:cs="Arial"/>
          <w:b/>
          <w:color w:val="000000"/>
        </w:rPr>
      </w:pPr>
    </w:p>
    <w:p w14:paraId="0C64871F" w14:textId="70ABE352" w:rsidR="003C076E" w:rsidRDefault="005A08C0">
      <w:pPr>
        <w:spacing w:after="0" w:line="480" w:lineRule="auto"/>
        <w:rPr>
          <w:rFonts w:ascii="Arial" w:eastAsia="Arial" w:hAnsi="Arial" w:cs="Arial"/>
        </w:rPr>
      </w:pPr>
      <w:r>
        <w:rPr>
          <w:rFonts w:ascii="Arial" w:eastAsia="Arial" w:hAnsi="Arial" w:cs="Arial"/>
          <w:b/>
          <w:color w:val="000000"/>
        </w:rPr>
        <w:lastRenderedPageBreak/>
        <w:t>Contraindications of yoga</w:t>
      </w:r>
      <w:r>
        <w:rPr>
          <w:rFonts w:ascii="Arial" w:eastAsia="Arial" w:hAnsi="Arial" w:cs="Arial"/>
          <w:b/>
          <w:color w:val="000000"/>
        </w:rPr>
        <w:br/>
      </w:r>
      <w:r>
        <w:rPr>
          <w:rFonts w:ascii="Arial" w:eastAsia="Arial" w:hAnsi="Arial" w:cs="Arial"/>
        </w:rPr>
        <w:tab/>
        <w:t>While Yoga is beneficial to the body, it may also put the patient at risk of back, shoulder, or neck injuries if it is not done properly. It can also cause herniated disks and torn muscles. Patients with heart disease or pregnant women should not practice intensive backbends, extreme twisting postures, core-strengthening exercises, or poses that compress the abdomen. Yoga is also not convenient for patients with chronic conditions such as mental disorders, blood disease, and severe traumatic brain injury, infectious lesions of the musculoskeletal system, malignant neoplasms, and organic heart disease. Yoga practice may cause acute adverse effects, mainly musculoskeletal effects. Most adverse effects are linked to shoulder, hand, and head stands. However, yoga exercises appear to be safer compared to other types of other exercises. It is rare for someone to incur serious injury when practicing yoga. The most common injuries for people practicing yoga are muscle strains and sprains. People with serious health complications should consult with a healthcare professional before practicing yoga therapy.</w:t>
      </w:r>
    </w:p>
    <w:p w14:paraId="07A0707B" w14:textId="77777777" w:rsidR="003C076E" w:rsidRDefault="003C076E">
      <w:pPr>
        <w:spacing w:after="0" w:line="480" w:lineRule="auto"/>
        <w:rPr>
          <w:rFonts w:ascii="Arial" w:eastAsia="Arial" w:hAnsi="Arial" w:cs="Arial"/>
          <w:b/>
        </w:rPr>
      </w:pPr>
      <w:bookmarkStart w:id="53" w:name="_heading=h.1t3h5sf" w:colFirst="0" w:colLast="0"/>
      <w:bookmarkEnd w:id="53"/>
    </w:p>
    <w:p w14:paraId="3107C559" w14:textId="77777777" w:rsidR="003C076E" w:rsidRDefault="003C076E">
      <w:pPr>
        <w:spacing w:after="0" w:line="480" w:lineRule="auto"/>
        <w:rPr>
          <w:rFonts w:ascii="Arial" w:eastAsia="Arial" w:hAnsi="Arial" w:cs="Arial"/>
          <w:b/>
        </w:rPr>
      </w:pPr>
      <w:bookmarkStart w:id="54" w:name="_heading=h.usmw4mal9olz" w:colFirst="0" w:colLast="0"/>
      <w:bookmarkEnd w:id="54"/>
    </w:p>
    <w:p w14:paraId="122AB6AF" w14:textId="77777777" w:rsidR="003C076E" w:rsidRDefault="003C076E">
      <w:pPr>
        <w:spacing w:after="0" w:line="480" w:lineRule="auto"/>
        <w:rPr>
          <w:rFonts w:ascii="Arial" w:eastAsia="Arial" w:hAnsi="Arial" w:cs="Arial"/>
          <w:b/>
        </w:rPr>
      </w:pPr>
      <w:bookmarkStart w:id="55" w:name="_heading=h.ohgn5p89baco" w:colFirst="0" w:colLast="0"/>
      <w:bookmarkEnd w:id="55"/>
    </w:p>
    <w:p w14:paraId="0BAF18C4" w14:textId="77777777" w:rsidR="003C076E" w:rsidRDefault="003C076E">
      <w:pPr>
        <w:spacing w:after="0" w:line="480" w:lineRule="auto"/>
        <w:rPr>
          <w:rFonts w:ascii="Arial" w:eastAsia="Arial" w:hAnsi="Arial" w:cs="Arial"/>
          <w:b/>
        </w:rPr>
      </w:pPr>
      <w:bookmarkStart w:id="56" w:name="_heading=h.hqi1t38yka5q" w:colFirst="0" w:colLast="0"/>
      <w:bookmarkEnd w:id="56"/>
    </w:p>
    <w:p w14:paraId="5755CBBA" w14:textId="77777777" w:rsidR="003C076E" w:rsidRDefault="003C076E">
      <w:pPr>
        <w:spacing w:after="0" w:line="480" w:lineRule="auto"/>
        <w:rPr>
          <w:rFonts w:ascii="Arial" w:eastAsia="Arial" w:hAnsi="Arial" w:cs="Arial"/>
          <w:b/>
        </w:rPr>
      </w:pPr>
      <w:bookmarkStart w:id="57" w:name="_heading=h.be3i3486bv6i" w:colFirst="0" w:colLast="0"/>
      <w:bookmarkEnd w:id="57"/>
    </w:p>
    <w:p w14:paraId="11758513" w14:textId="77777777" w:rsidR="003C076E" w:rsidRDefault="003C076E">
      <w:pPr>
        <w:spacing w:after="0" w:line="480" w:lineRule="auto"/>
        <w:rPr>
          <w:rFonts w:ascii="Arial" w:eastAsia="Arial" w:hAnsi="Arial" w:cs="Arial"/>
          <w:b/>
        </w:rPr>
      </w:pPr>
      <w:bookmarkStart w:id="58" w:name="_heading=h.wd7fh312tgej" w:colFirst="0" w:colLast="0"/>
      <w:bookmarkEnd w:id="58"/>
    </w:p>
    <w:p w14:paraId="647EEFF5" w14:textId="77777777" w:rsidR="003C076E" w:rsidRDefault="003C076E">
      <w:pPr>
        <w:spacing w:after="0" w:line="480" w:lineRule="auto"/>
        <w:rPr>
          <w:rFonts w:ascii="Arial" w:eastAsia="Arial" w:hAnsi="Arial" w:cs="Arial"/>
          <w:b/>
        </w:rPr>
      </w:pPr>
      <w:bookmarkStart w:id="59" w:name="_heading=h.y2ra6rvoj4dl" w:colFirst="0" w:colLast="0"/>
      <w:bookmarkEnd w:id="59"/>
    </w:p>
    <w:p w14:paraId="74C883D6" w14:textId="77777777" w:rsidR="003C076E" w:rsidRDefault="003C076E">
      <w:pPr>
        <w:spacing w:after="0" w:line="480" w:lineRule="auto"/>
        <w:rPr>
          <w:rFonts w:ascii="Arial" w:eastAsia="Arial" w:hAnsi="Arial" w:cs="Arial"/>
          <w:b/>
        </w:rPr>
      </w:pPr>
      <w:bookmarkStart w:id="60" w:name="_heading=h.d1ya80o8bhep" w:colFirst="0" w:colLast="0"/>
      <w:bookmarkEnd w:id="60"/>
    </w:p>
    <w:p w14:paraId="4B768FEB" w14:textId="77777777" w:rsidR="003C076E" w:rsidRDefault="003C076E">
      <w:pPr>
        <w:spacing w:after="0" w:line="480" w:lineRule="auto"/>
        <w:rPr>
          <w:rFonts w:ascii="Arial" w:eastAsia="Arial" w:hAnsi="Arial" w:cs="Arial"/>
          <w:b/>
        </w:rPr>
      </w:pPr>
      <w:bookmarkStart w:id="61" w:name="_heading=h.efglrygz7lkb" w:colFirst="0" w:colLast="0"/>
      <w:bookmarkEnd w:id="61"/>
    </w:p>
    <w:p w14:paraId="1E7C08DC" w14:textId="77777777" w:rsidR="003C076E" w:rsidRDefault="003C076E">
      <w:pPr>
        <w:spacing w:after="0" w:line="480" w:lineRule="auto"/>
        <w:rPr>
          <w:rFonts w:ascii="Arial" w:eastAsia="Arial" w:hAnsi="Arial" w:cs="Arial"/>
          <w:b/>
        </w:rPr>
      </w:pPr>
      <w:bookmarkStart w:id="62" w:name="_heading=h.frq0emoqiuon" w:colFirst="0" w:colLast="0"/>
      <w:bookmarkEnd w:id="62"/>
    </w:p>
    <w:p w14:paraId="4B7F0D82" w14:textId="77777777" w:rsidR="00D057BA" w:rsidRDefault="00D057BA">
      <w:pPr>
        <w:spacing w:after="0" w:line="480" w:lineRule="auto"/>
        <w:rPr>
          <w:rFonts w:ascii="Arial" w:eastAsia="Arial" w:hAnsi="Arial" w:cs="Arial"/>
          <w:b/>
          <w:color w:val="000000"/>
        </w:rPr>
      </w:pPr>
      <w:bookmarkStart w:id="63" w:name="_heading=h.x0aj8exo612z" w:colFirst="0" w:colLast="0"/>
      <w:bookmarkEnd w:id="63"/>
    </w:p>
    <w:p w14:paraId="06708EC0" w14:textId="77777777" w:rsidR="00D057BA" w:rsidRDefault="00D057BA">
      <w:pPr>
        <w:spacing w:after="0" w:line="480" w:lineRule="auto"/>
        <w:rPr>
          <w:rFonts w:ascii="Arial" w:eastAsia="Arial" w:hAnsi="Arial" w:cs="Arial"/>
          <w:b/>
          <w:color w:val="000000"/>
        </w:rPr>
      </w:pPr>
    </w:p>
    <w:p w14:paraId="176C9546" w14:textId="6435FE7B" w:rsidR="003C076E" w:rsidRDefault="005A08C0">
      <w:pPr>
        <w:spacing w:after="0" w:line="480" w:lineRule="auto"/>
        <w:rPr>
          <w:rFonts w:ascii="Arial" w:eastAsia="Arial" w:hAnsi="Arial" w:cs="Arial"/>
          <w:b/>
        </w:rPr>
      </w:pPr>
      <w:r>
        <w:rPr>
          <w:rFonts w:ascii="Arial" w:eastAsia="Arial" w:hAnsi="Arial" w:cs="Arial"/>
          <w:b/>
          <w:color w:val="000000"/>
        </w:rPr>
        <w:lastRenderedPageBreak/>
        <w:t>Regulation of Yoga Therapy in the UK</w:t>
      </w:r>
      <w:r>
        <w:rPr>
          <w:rFonts w:ascii="Arial" w:eastAsia="Arial" w:hAnsi="Arial" w:cs="Arial"/>
          <w:b/>
          <w:color w:val="000000"/>
        </w:rPr>
        <w:br/>
      </w:r>
      <w:r>
        <w:rPr>
          <w:rFonts w:ascii="Arial" w:eastAsia="Arial" w:hAnsi="Arial" w:cs="Arial"/>
        </w:rPr>
        <w:tab/>
        <w:t>In the UK, practitioners of complementary therapies are required to hold or register a license as a condition of practice. Usually, the practitioners are obliged to be members of an accredited professional association whose members are eligible to apply for a license. Eligibility is often determined by the ability of the practitioners to provide evidence of qualification and safe clinical practice. There are numerous registering organizations for the various disciplines of complementary therapy with different standards and criteria (Fischer-White &amp; Taylor, 2016). However, most of the disciplines are taking steps to unify under one regulatory body per discipline in order to develop a standard criterion for entry, established codes of conduct, disciplinary sanctions, complaints procedures, and insure members. In addition, a complementary therapy practitioner is required to obtain a work permit and other statutory requirements.</w:t>
      </w:r>
    </w:p>
    <w:p w14:paraId="3BA75E7E" w14:textId="77777777" w:rsidR="003C076E" w:rsidRDefault="005A08C0">
      <w:pPr>
        <w:spacing w:after="0" w:line="480" w:lineRule="auto"/>
        <w:rPr>
          <w:rFonts w:ascii="Arial" w:eastAsia="Arial" w:hAnsi="Arial" w:cs="Arial"/>
        </w:rPr>
      </w:pPr>
      <w:r>
        <w:rPr>
          <w:rFonts w:ascii="Arial" w:eastAsia="Arial" w:hAnsi="Arial" w:cs="Arial"/>
        </w:rPr>
        <w:tab/>
        <w:t>In the UK, the British Wheel of Yoga is the organization that certifies and coordinates various yoga practices to a minimum standard. The organization was certified by Sport England (then Sports Council) in 1995 as the national governing body to provide high standards of training in yoga therapy (Shetty, 2016). Therefore, the organization is tasked with providing the regulations for training and practice. Yoga practitioners in the UK are registered by the Chartered Institute for the Management of Sport and Physical Activity (CIMSPA).</w:t>
      </w:r>
    </w:p>
    <w:p w14:paraId="1EE0ED3B" w14:textId="77777777" w:rsidR="003C076E" w:rsidRDefault="003C076E">
      <w:pPr>
        <w:spacing w:after="0" w:line="480" w:lineRule="auto"/>
        <w:rPr>
          <w:rFonts w:ascii="Arial" w:eastAsia="Arial" w:hAnsi="Arial" w:cs="Arial"/>
          <w:b/>
        </w:rPr>
      </w:pPr>
      <w:bookmarkStart w:id="64" w:name="_heading=h.4d34og8" w:colFirst="0" w:colLast="0"/>
      <w:bookmarkEnd w:id="64"/>
    </w:p>
    <w:p w14:paraId="35F9A1AA" w14:textId="77777777" w:rsidR="003C076E" w:rsidRDefault="003C076E">
      <w:pPr>
        <w:spacing w:after="0" w:line="480" w:lineRule="auto"/>
        <w:rPr>
          <w:rFonts w:ascii="Arial" w:eastAsia="Arial" w:hAnsi="Arial" w:cs="Arial"/>
          <w:b/>
        </w:rPr>
      </w:pPr>
      <w:bookmarkStart w:id="65" w:name="_heading=h.bp6qunlsxj0u" w:colFirst="0" w:colLast="0"/>
      <w:bookmarkEnd w:id="65"/>
    </w:p>
    <w:p w14:paraId="44BBB732" w14:textId="77777777" w:rsidR="003C076E" w:rsidRDefault="003C076E">
      <w:pPr>
        <w:spacing w:after="0" w:line="480" w:lineRule="auto"/>
        <w:rPr>
          <w:rFonts w:ascii="Arial" w:eastAsia="Arial" w:hAnsi="Arial" w:cs="Arial"/>
          <w:b/>
        </w:rPr>
      </w:pPr>
      <w:bookmarkStart w:id="66" w:name="_heading=h.hfjzg2xboh5k" w:colFirst="0" w:colLast="0"/>
      <w:bookmarkEnd w:id="66"/>
    </w:p>
    <w:p w14:paraId="706FDB18" w14:textId="77777777" w:rsidR="003C076E" w:rsidRDefault="003C076E">
      <w:pPr>
        <w:spacing w:after="0" w:line="480" w:lineRule="auto"/>
        <w:rPr>
          <w:rFonts w:ascii="Arial" w:eastAsia="Arial" w:hAnsi="Arial" w:cs="Arial"/>
          <w:b/>
        </w:rPr>
      </w:pPr>
      <w:bookmarkStart w:id="67" w:name="_heading=h.hai4ofy1y0sp" w:colFirst="0" w:colLast="0"/>
      <w:bookmarkEnd w:id="67"/>
    </w:p>
    <w:p w14:paraId="0E351112" w14:textId="77777777" w:rsidR="003C076E" w:rsidRDefault="003C076E">
      <w:pPr>
        <w:spacing w:after="0" w:line="480" w:lineRule="auto"/>
        <w:rPr>
          <w:rFonts w:ascii="Arial" w:eastAsia="Arial" w:hAnsi="Arial" w:cs="Arial"/>
          <w:b/>
        </w:rPr>
      </w:pPr>
      <w:bookmarkStart w:id="68" w:name="_heading=h.xok60d5wvg2l" w:colFirst="0" w:colLast="0"/>
      <w:bookmarkEnd w:id="68"/>
    </w:p>
    <w:p w14:paraId="3C3A9FC2" w14:textId="77777777" w:rsidR="00D057BA" w:rsidRDefault="00D057BA">
      <w:pPr>
        <w:spacing w:after="0" w:line="480" w:lineRule="auto"/>
        <w:rPr>
          <w:rFonts w:ascii="Arial" w:eastAsia="Arial" w:hAnsi="Arial" w:cs="Arial"/>
          <w:b/>
          <w:color w:val="000000"/>
        </w:rPr>
      </w:pPr>
      <w:bookmarkStart w:id="69" w:name="_heading=h.r4h9ivs46kng" w:colFirst="0" w:colLast="0"/>
      <w:bookmarkEnd w:id="69"/>
    </w:p>
    <w:p w14:paraId="63331A34" w14:textId="77777777" w:rsidR="00D057BA" w:rsidRDefault="00D057BA">
      <w:pPr>
        <w:spacing w:after="0" w:line="480" w:lineRule="auto"/>
        <w:rPr>
          <w:rFonts w:ascii="Arial" w:eastAsia="Arial" w:hAnsi="Arial" w:cs="Arial"/>
          <w:b/>
          <w:color w:val="000000"/>
        </w:rPr>
      </w:pPr>
    </w:p>
    <w:p w14:paraId="24DCA201" w14:textId="300FA4D4" w:rsidR="003C076E" w:rsidRDefault="005A08C0">
      <w:pPr>
        <w:spacing w:after="0" w:line="480" w:lineRule="auto"/>
        <w:rPr>
          <w:rFonts w:ascii="Arial" w:eastAsia="Arial" w:hAnsi="Arial" w:cs="Arial"/>
        </w:rPr>
      </w:pPr>
      <w:r>
        <w:rPr>
          <w:rFonts w:ascii="Arial" w:eastAsia="Arial" w:hAnsi="Arial" w:cs="Arial"/>
          <w:b/>
          <w:color w:val="000000"/>
        </w:rPr>
        <w:lastRenderedPageBreak/>
        <w:t>Recommendations</w:t>
      </w:r>
      <w:r>
        <w:rPr>
          <w:rFonts w:ascii="Arial" w:eastAsia="Arial" w:hAnsi="Arial" w:cs="Arial"/>
          <w:b/>
          <w:color w:val="000000"/>
        </w:rPr>
        <w:br/>
      </w:r>
      <w:r>
        <w:rPr>
          <w:rFonts w:ascii="Arial" w:eastAsia="Arial" w:hAnsi="Arial" w:cs="Arial"/>
        </w:rPr>
        <w:tab/>
        <w:t>There are numerous organizations that provide accreditation and training for yoga therapy. These institutions should merge into a single organization in order to align their standards of training and practice. The unification of the organizations may also provide a common front for yoga practitioners to voice their concerns. In addition, a unified association shall allow the Government to regulate the practice and provide support. Currently, organizations such as the Independent Yoga Network (IYN) have opposed the attempt of the Government to regulate and control Yoga therapy through a single institution (Palmieri et al., 2018). A joint organization in the practice is likely to align the standards and enhance competence and safety in the practice of yoga therapy.</w:t>
      </w:r>
    </w:p>
    <w:p w14:paraId="3F3FB843" w14:textId="77777777" w:rsidR="003C076E" w:rsidRDefault="005A08C0">
      <w:pPr>
        <w:spacing w:after="0" w:line="480" w:lineRule="auto"/>
        <w:rPr>
          <w:rFonts w:ascii="Arial" w:eastAsia="Arial" w:hAnsi="Arial" w:cs="Arial"/>
        </w:rPr>
      </w:pPr>
      <w:r>
        <w:rPr>
          <w:rFonts w:ascii="Arial" w:eastAsia="Arial" w:hAnsi="Arial" w:cs="Arial"/>
        </w:rPr>
        <w:tab/>
        <w:t>Additionally, there is a need for more studies and research in order to understand how yoga therapy helps to enhance health, wellbeing, and personal growth. Healthcare professionals should also be aware of the potential benefits of complementary therapies such as yoga therapy in order to prescribe them as part of the treatment. It may also be prescribed to patients to help manage chronic conditions after treatment.</w:t>
      </w:r>
    </w:p>
    <w:p w14:paraId="0A8CA927" w14:textId="77777777" w:rsidR="003C076E" w:rsidRDefault="003C076E">
      <w:pPr>
        <w:pStyle w:val="Heading1"/>
        <w:spacing w:line="480" w:lineRule="auto"/>
        <w:rPr>
          <w:rFonts w:ascii="Arial" w:eastAsia="Arial" w:hAnsi="Arial" w:cs="Arial"/>
          <w:b/>
          <w:color w:val="000000"/>
          <w:sz w:val="22"/>
          <w:szCs w:val="22"/>
        </w:rPr>
      </w:pPr>
      <w:bookmarkStart w:id="70" w:name="_heading=h.2s8eyo1" w:colFirst="0" w:colLast="0"/>
      <w:bookmarkEnd w:id="70"/>
    </w:p>
    <w:p w14:paraId="5141E33B" w14:textId="77777777" w:rsidR="003C076E" w:rsidRDefault="003C076E">
      <w:pPr>
        <w:pStyle w:val="Heading1"/>
        <w:spacing w:line="480" w:lineRule="auto"/>
        <w:rPr>
          <w:rFonts w:ascii="Arial" w:eastAsia="Arial" w:hAnsi="Arial" w:cs="Arial"/>
          <w:b/>
          <w:color w:val="000000"/>
          <w:sz w:val="22"/>
          <w:szCs w:val="22"/>
        </w:rPr>
      </w:pPr>
      <w:bookmarkStart w:id="71" w:name="_heading=h.57p1dhcx645d" w:colFirst="0" w:colLast="0"/>
      <w:bookmarkEnd w:id="71"/>
    </w:p>
    <w:p w14:paraId="67B732C3" w14:textId="77777777" w:rsidR="003C076E" w:rsidRDefault="003C076E">
      <w:pPr>
        <w:pStyle w:val="Heading1"/>
        <w:spacing w:line="480" w:lineRule="auto"/>
        <w:rPr>
          <w:rFonts w:ascii="Arial" w:eastAsia="Arial" w:hAnsi="Arial" w:cs="Arial"/>
          <w:b/>
          <w:color w:val="000000"/>
          <w:sz w:val="22"/>
          <w:szCs w:val="22"/>
        </w:rPr>
      </w:pPr>
      <w:bookmarkStart w:id="72" w:name="_heading=h.ij2r49w4bm50" w:colFirst="0" w:colLast="0"/>
      <w:bookmarkEnd w:id="72"/>
    </w:p>
    <w:p w14:paraId="7A2344FE" w14:textId="77777777" w:rsidR="003C076E" w:rsidRDefault="003C076E">
      <w:pPr>
        <w:pStyle w:val="Heading1"/>
        <w:spacing w:line="480" w:lineRule="auto"/>
        <w:rPr>
          <w:rFonts w:ascii="Arial" w:eastAsia="Arial" w:hAnsi="Arial" w:cs="Arial"/>
          <w:b/>
          <w:color w:val="000000"/>
          <w:sz w:val="22"/>
          <w:szCs w:val="22"/>
        </w:rPr>
      </w:pPr>
      <w:bookmarkStart w:id="73" w:name="_heading=h.frlqjwj9aao5" w:colFirst="0" w:colLast="0"/>
      <w:bookmarkEnd w:id="73"/>
    </w:p>
    <w:p w14:paraId="361AC287" w14:textId="77777777" w:rsidR="003C076E" w:rsidRDefault="003C076E">
      <w:pPr>
        <w:pStyle w:val="Heading1"/>
        <w:spacing w:line="480" w:lineRule="auto"/>
        <w:rPr>
          <w:rFonts w:ascii="Arial" w:eastAsia="Arial" w:hAnsi="Arial" w:cs="Arial"/>
          <w:b/>
          <w:color w:val="000000"/>
          <w:sz w:val="22"/>
          <w:szCs w:val="22"/>
        </w:rPr>
      </w:pPr>
      <w:bookmarkStart w:id="74" w:name="_heading=h.77s25hvl4ieu" w:colFirst="0" w:colLast="0"/>
      <w:bookmarkEnd w:id="74"/>
    </w:p>
    <w:p w14:paraId="7D041EE5" w14:textId="77777777" w:rsidR="00D057BA" w:rsidRDefault="00D057BA">
      <w:pPr>
        <w:pStyle w:val="Heading1"/>
        <w:spacing w:line="480" w:lineRule="auto"/>
        <w:rPr>
          <w:rFonts w:ascii="Arial" w:eastAsia="Arial" w:hAnsi="Arial" w:cs="Arial"/>
          <w:b/>
          <w:color w:val="000000"/>
          <w:sz w:val="22"/>
          <w:szCs w:val="22"/>
        </w:rPr>
      </w:pPr>
      <w:bookmarkStart w:id="75" w:name="_heading=h.bx530jw91a3d" w:colFirst="0" w:colLast="0"/>
      <w:bookmarkEnd w:id="75"/>
    </w:p>
    <w:p w14:paraId="3BA5916E" w14:textId="0135838B" w:rsidR="003C076E" w:rsidRDefault="005A08C0">
      <w:pPr>
        <w:pStyle w:val="Heading1"/>
        <w:spacing w:line="480" w:lineRule="auto"/>
        <w:rPr>
          <w:rFonts w:ascii="Arial" w:eastAsia="Arial" w:hAnsi="Arial" w:cs="Arial"/>
          <w:b/>
          <w:color w:val="000000"/>
          <w:sz w:val="22"/>
          <w:szCs w:val="22"/>
        </w:rPr>
      </w:pPr>
      <w:r>
        <w:rPr>
          <w:rFonts w:ascii="Arial" w:eastAsia="Arial" w:hAnsi="Arial" w:cs="Arial"/>
          <w:b/>
          <w:color w:val="000000"/>
          <w:sz w:val="22"/>
          <w:szCs w:val="22"/>
        </w:rPr>
        <w:t>Conclusion</w:t>
      </w:r>
    </w:p>
    <w:p w14:paraId="2AD21E94" w14:textId="59EBE669" w:rsidR="00D057BA" w:rsidRDefault="00D057BA" w:rsidP="00D057BA"/>
    <w:p w14:paraId="49F33165" w14:textId="77777777" w:rsidR="00D057BA" w:rsidRPr="00D057BA" w:rsidRDefault="00D057BA" w:rsidP="00D057BA"/>
    <w:p w14:paraId="59C90160" w14:textId="77777777" w:rsidR="003C076E" w:rsidRDefault="005A08C0">
      <w:pPr>
        <w:spacing w:after="0" w:line="480" w:lineRule="auto"/>
        <w:rPr>
          <w:rFonts w:ascii="Arial" w:eastAsia="Arial" w:hAnsi="Arial" w:cs="Arial"/>
        </w:rPr>
      </w:pPr>
      <w:r>
        <w:rPr>
          <w:rFonts w:ascii="Arial" w:eastAsia="Arial" w:hAnsi="Arial" w:cs="Arial"/>
        </w:rPr>
        <w:tab/>
        <w:t xml:space="preserve">In conclusion, it is imperative to note that complementary therapy is diverse with myriad disciplines that have varying impacts on the UK health practices. Yoga therapy is a form of complementary therapy that is appropriate for a wide range of lifestyles and ages, and for people seeking to maintain a healthy way of life. It is an ancient practice that has evolved over time into modern yoga that mainly focuses on poses that are aimed at stimulating physical energy and inner peace. Modern yoga practice is often aimed at improving breathing, agility, and strength. Most of the types of yoga practices are relatively mild and safe when practiced under the supervision of a well-trained instructor. </w:t>
      </w:r>
    </w:p>
    <w:p w14:paraId="0F46A69B" w14:textId="77777777" w:rsidR="003C076E" w:rsidRDefault="005A08C0">
      <w:pPr>
        <w:spacing w:after="0" w:line="480" w:lineRule="auto"/>
        <w:rPr>
          <w:rFonts w:ascii="Arial" w:eastAsia="Arial" w:hAnsi="Arial" w:cs="Arial"/>
          <w:b/>
        </w:rPr>
      </w:pPr>
      <w:r>
        <w:br w:type="page"/>
      </w:r>
    </w:p>
    <w:p w14:paraId="24723CE9" w14:textId="77777777" w:rsidR="003C076E" w:rsidRDefault="005A08C0">
      <w:pPr>
        <w:pStyle w:val="Heading1"/>
        <w:spacing w:line="48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References</w:t>
      </w:r>
    </w:p>
    <w:p w14:paraId="4D977DC0" w14:textId="77777777" w:rsidR="003C076E" w:rsidRDefault="005A08C0">
      <w:pPr>
        <w:spacing w:after="0" w:line="480" w:lineRule="auto"/>
        <w:rPr>
          <w:rFonts w:ascii="Arial" w:eastAsia="Arial" w:hAnsi="Arial" w:cs="Arial"/>
        </w:rPr>
      </w:pPr>
      <w:r>
        <w:rPr>
          <w:rFonts w:ascii="Arial" w:eastAsia="Arial" w:hAnsi="Arial" w:cs="Arial"/>
        </w:rPr>
        <w:t xml:space="preserve">Fischer-White, T., &amp; Taylor, A. G. (2016). Credentialing and policy update for yoga teachers and yoga therapists: Implications for yoga research and yoga therapy research. Journal of Yoga &amp; Physical Therapy, 06(02).  </w:t>
      </w:r>
    </w:p>
    <w:p w14:paraId="47C0170D" w14:textId="77777777" w:rsidR="003C076E" w:rsidRDefault="005A08C0">
      <w:pPr>
        <w:spacing w:after="0" w:line="480" w:lineRule="auto"/>
        <w:rPr>
          <w:rFonts w:ascii="Arial" w:eastAsia="Arial" w:hAnsi="Arial" w:cs="Arial"/>
        </w:rPr>
      </w:pPr>
      <w:proofErr w:type="spellStart"/>
      <w:r>
        <w:rPr>
          <w:rFonts w:ascii="Arial" w:eastAsia="Arial" w:hAnsi="Arial" w:cs="Arial"/>
        </w:rPr>
        <w:t>Macneill</w:t>
      </w:r>
      <w:proofErr w:type="spellEnd"/>
      <w:r>
        <w:rPr>
          <w:rFonts w:ascii="Arial" w:eastAsia="Arial" w:hAnsi="Arial" w:cs="Arial"/>
        </w:rPr>
        <w:t xml:space="preserve">, P. (2018). Yoga as therapy-therapy as yoga. Journal of Yoga and Physiotherapy, 6(1).  </w:t>
      </w:r>
    </w:p>
    <w:p w14:paraId="2F412192" w14:textId="77777777" w:rsidR="003C076E" w:rsidRDefault="005A08C0">
      <w:pPr>
        <w:spacing w:after="0" w:line="480" w:lineRule="auto"/>
        <w:rPr>
          <w:rFonts w:ascii="Arial" w:eastAsia="Arial" w:hAnsi="Arial" w:cs="Arial"/>
        </w:rPr>
      </w:pPr>
      <w:r>
        <w:rPr>
          <w:rFonts w:ascii="Arial" w:eastAsia="Arial" w:hAnsi="Arial" w:cs="Arial"/>
        </w:rPr>
        <w:t xml:space="preserve">Palmieri, A., </w:t>
      </w:r>
      <w:proofErr w:type="spellStart"/>
      <w:r>
        <w:rPr>
          <w:rFonts w:ascii="Arial" w:eastAsia="Arial" w:hAnsi="Arial" w:cs="Arial"/>
        </w:rPr>
        <w:t>Pagnini</w:t>
      </w:r>
      <w:proofErr w:type="spellEnd"/>
      <w:r>
        <w:rPr>
          <w:rFonts w:ascii="Arial" w:eastAsia="Arial" w:hAnsi="Arial" w:cs="Arial"/>
        </w:rPr>
        <w:t>, F., &amp; Gibbons, C. (2018). Complementary and alternative medicines and ALS. Oxford Medicine Online. </w:t>
      </w:r>
    </w:p>
    <w:p w14:paraId="70B19B54" w14:textId="77777777" w:rsidR="003C076E" w:rsidRDefault="005A08C0">
      <w:pPr>
        <w:spacing w:after="0" w:line="480" w:lineRule="auto"/>
        <w:rPr>
          <w:rFonts w:ascii="Arial" w:eastAsia="Arial" w:hAnsi="Arial" w:cs="Arial"/>
        </w:rPr>
      </w:pPr>
      <w:r>
        <w:rPr>
          <w:rFonts w:ascii="Arial" w:eastAsia="Arial" w:hAnsi="Arial" w:cs="Arial"/>
        </w:rPr>
        <w:t xml:space="preserve">Shetty, A. (2016). Yoga as physical therapy intervention and future direction for yoga research. Journal of Yoga &amp; Physical Therapy, 06(02).  </w:t>
      </w:r>
    </w:p>
    <w:p w14:paraId="68A0D5AE" w14:textId="77777777" w:rsidR="003C076E" w:rsidRDefault="005A08C0">
      <w:pPr>
        <w:spacing w:after="0" w:line="480" w:lineRule="auto"/>
        <w:rPr>
          <w:rFonts w:ascii="Arial" w:eastAsia="Arial" w:hAnsi="Arial" w:cs="Arial"/>
        </w:rPr>
      </w:pPr>
      <w:proofErr w:type="spellStart"/>
      <w:r>
        <w:rPr>
          <w:rFonts w:ascii="Arial" w:eastAsia="Arial" w:hAnsi="Arial" w:cs="Arial"/>
        </w:rPr>
        <w:t>Zeltzer</w:t>
      </w:r>
      <w:proofErr w:type="spellEnd"/>
      <w:r>
        <w:rPr>
          <w:rFonts w:ascii="Arial" w:eastAsia="Arial" w:hAnsi="Arial" w:cs="Arial"/>
        </w:rPr>
        <w:t xml:space="preserve">, L. K. (2013). Complementary therapy in pediatric pain. Oxford Textbook of Pediatric Pain, 623-632.  </w:t>
      </w:r>
    </w:p>
    <w:p w14:paraId="7D327143" w14:textId="77777777" w:rsidR="003C076E" w:rsidRDefault="003C076E">
      <w:pPr>
        <w:spacing w:after="0" w:line="480" w:lineRule="auto"/>
        <w:rPr>
          <w:rFonts w:ascii="Times New Roman" w:eastAsia="Times New Roman" w:hAnsi="Times New Roman" w:cs="Times New Roman"/>
          <w:sz w:val="24"/>
          <w:szCs w:val="24"/>
        </w:rPr>
      </w:pPr>
    </w:p>
    <w:sectPr w:rsidR="003C076E">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AD2BA" w14:textId="77777777" w:rsidR="00520197" w:rsidRDefault="00520197">
      <w:pPr>
        <w:spacing w:after="0" w:line="240" w:lineRule="auto"/>
      </w:pPr>
      <w:r>
        <w:separator/>
      </w:r>
    </w:p>
  </w:endnote>
  <w:endnote w:type="continuationSeparator" w:id="0">
    <w:p w14:paraId="07C43D14" w14:textId="77777777" w:rsidR="00520197" w:rsidRDefault="00520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ADEDE" w14:textId="77777777" w:rsidR="00520197" w:rsidRDefault="00520197">
      <w:pPr>
        <w:spacing w:after="0" w:line="240" w:lineRule="auto"/>
      </w:pPr>
      <w:r>
        <w:separator/>
      </w:r>
    </w:p>
  </w:footnote>
  <w:footnote w:type="continuationSeparator" w:id="0">
    <w:p w14:paraId="560D42B7" w14:textId="77777777" w:rsidR="00520197" w:rsidRDefault="00520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DE4B7" w14:textId="77777777" w:rsidR="003C076E" w:rsidRDefault="005A08C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057BA">
      <w:rPr>
        <w:noProof/>
        <w:color w:val="000000"/>
      </w:rPr>
      <w:t>1</w:t>
    </w:r>
    <w:r>
      <w:rPr>
        <w:color w:val="000000"/>
      </w:rPr>
      <w:fldChar w:fldCharType="end"/>
    </w:r>
  </w:p>
  <w:p w14:paraId="40DC190C" w14:textId="77777777" w:rsidR="003C076E" w:rsidRDefault="003C076E">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76E"/>
    <w:rsid w:val="0005792E"/>
    <w:rsid w:val="0006281A"/>
    <w:rsid w:val="003C076E"/>
    <w:rsid w:val="00520197"/>
    <w:rsid w:val="005A08C0"/>
    <w:rsid w:val="00D05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7C5F"/>
  <w15:docId w15:val="{859EB67F-DEAB-4782-B194-6F7A6D40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2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98694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8694E"/>
    <w:rPr>
      <w:i/>
      <w:iCs/>
    </w:rPr>
  </w:style>
  <w:style w:type="character" w:styleId="Hyperlink">
    <w:name w:val="Hyperlink"/>
    <w:basedOn w:val="DefaultParagraphFont"/>
    <w:uiPriority w:val="99"/>
    <w:unhideWhenUsed/>
    <w:rsid w:val="0098694E"/>
    <w:rPr>
      <w:color w:val="0000FF"/>
      <w:u w:val="single"/>
    </w:rPr>
  </w:style>
  <w:style w:type="paragraph" w:styleId="Header">
    <w:name w:val="header"/>
    <w:basedOn w:val="Normal"/>
    <w:link w:val="HeaderChar"/>
    <w:uiPriority w:val="99"/>
    <w:unhideWhenUsed/>
    <w:rsid w:val="00435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973"/>
  </w:style>
  <w:style w:type="paragraph" w:styleId="Footer">
    <w:name w:val="footer"/>
    <w:basedOn w:val="Normal"/>
    <w:link w:val="FooterChar"/>
    <w:uiPriority w:val="99"/>
    <w:unhideWhenUsed/>
    <w:rsid w:val="004359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973"/>
  </w:style>
  <w:style w:type="character" w:customStyle="1" w:styleId="Heading1Char">
    <w:name w:val="Heading 1 Char"/>
    <w:basedOn w:val="DefaultParagraphFont"/>
    <w:link w:val="Heading1"/>
    <w:uiPriority w:val="9"/>
    <w:rsid w:val="004E42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4252"/>
    <w:pPr>
      <w:outlineLvl w:val="9"/>
    </w:pPr>
  </w:style>
  <w:style w:type="paragraph" w:styleId="TOC1">
    <w:name w:val="toc 1"/>
    <w:basedOn w:val="Normal"/>
    <w:next w:val="Normal"/>
    <w:autoRedefine/>
    <w:uiPriority w:val="39"/>
    <w:unhideWhenUsed/>
    <w:rsid w:val="004E4252"/>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bojI50IcyLa3TdQGkPgAxQTrZw==">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2044</Words>
  <Characters>11656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25471</dc:creator>
  <cp:lastModifiedBy>Emmanuella Destiny Sesay (1916051)</cp:lastModifiedBy>
  <cp:revision>3</cp:revision>
  <dcterms:created xsi:type="dcterms:W3CDTF">2021-12-01T21:07:00Z</dcterms:created>
  <dcterms:modified xsi:type="dcterms:W3CDTF">2021-12-07T14:18:00Z</dcterms:modified>
</cp:coreProperties>
</file>