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13A2EB" w14:textId="15E3E351" w:rsidR="006014D5" w:rsidRPr="00636312" w:rsidRDefault="00146646">
      <w:pPr>
        <w:rPr>
          <w:sz w:val="30"/>
          <w:szCs w:val="30"/>
          <w:u w:val="single"/>
        </w:rPr>
      </w:pPr>
      <w:r w:rsidRPr="00636312">
        <w:rPr>
          <w:sz w:val="30"/>
          <w:szCs w:val="30"/>
          <w:u w:val="single"/>
        </w:rPr>
        <w:t>Name: Kristyna Sukhinina</w:t>
      </w:r>
    </w:p>
    <w:p w14:paraId="296E52A6" w14:textId="3FF2CB91" w:rsidR="00146646" w:rsidRPr="00636312" w:rsidRDefault="001C3314">
      <w:pPr>
        <w:rPr>
          <w:sz w:val="30"/>
          <w:szCs w:val="30"/>
          <w:u w:val="single"/>
        </w:rPr>
      </w:pPr>
      <w:r w:rsidRPr="00636312">
        <w:rPr>
          <w:sz w:val="30"/>
          <w:szCs w:val="30"/>
          <w:u w:val="single"/>
        </w:rPr>
        <w:t>Student</w:t>
      </w:r>
      <w:r w:rsidR="00E63563" w:rsidRPr="00636312">
        <w:rPr>
          <w:sz w:val="30"/>
          <w:szCs w:val="30"/>
          <w:u w:val="single"/>
        </w:rPr>
        <w:t xml:space="preserve"> ID</w:t>
      </w:r>
      <w:r w:rsidRPr="00636312">
        <w:rPr>
          <w:sz w:val="30"/>
          <w:szCs w:val="30"/>
          <w:u w:val="single"/>
        </w:rPr>
        <w:t>: 233660</w:t>
      </w:r>
      <w:r w:rsidR="00485F5D" w:rsidRPr="00636312">
        <w:rPr>
          <w:sz w:val="30"/>
          <w:szCs w:val="30"/>
          <w:u w:val="single"/>
        </w:rPr>
        <w:t>8</w:t>
      </w:r>
    </w:p>
    <w:p w14:paraId="417B1613" w14:textId="256840F8" w:rsidR="000D799D" w:rsidRPr="00636312" w:rsidRDefault="00CD190A">
      <w:pPr>
        <w:rPr>
          <w:sz w:val="30"/>
          <w:szCs w:val="30"/>
          <w:u w:val="single"/>
        </w:rPr>
      </w:pPr>
      <w:r w:rsidRPr="00636312">
        <w:rPr>
          <w:sz w:val="30"/>
          <w:szCs w:val="30"/>
          <w:u w:val="single"/>
        </w:rPr>
        <w:t>Module code: LCLM</w:t>
      </w:r>
      <w:r w:rsidR="00395E51" w:rsidRPr="00636312">
        <w:rPr>
          <w:sz w:val="30"/>
          <w:szCs w:val="30"/>
          <w:u w:val="single"/>
        </w:rPr>
        <w:t>4001</w:t>
      </w:r>
    </w:p>
    <w:p w14:paraId="2569F3C4" w14:textId="49355679" w:rsidR="00485F5D" w:rsidRPr="00636312" w:rsidRDefault="00485F5D">
      <w:pPr>
        <w:rPr>
          <w:sz w:val="30"/>
          <w:szCs w:val="30"/>
          <w:u w:val="single"/>
        </w:rPr>
      </w:pPr>
      <w:r w:rsidRPr="00636312">
        <w:rPr>
          <w:sz w:val="30"/>
          <w:szCs w:val="30"/>
          <w:u w:val="single"/>
        </w:rPr>
        <w:t>Lecture</w:t>
      </w:r>
      <w:r w:rsidR="00395E51" w:rsidRPr="00636312">
        <w:rPr>
          <w:sz w:val="30"/>
          <w:szCs w:val="30"/>
          <w:u w:val="single"/>
        </w:rPr>
        <w:t>r</w:t>
      </w:r>
      <w:r w:rsidRPr="00636312">
        <w:rPr>
          <w:sz w:val="30"/>
          <w:szCs w:val="30"/>
          <w:u w:val="single"/>
        </w:rPr>
        <w:t>: Anita Nan</w:t>
      </w:r>
    </w:p>
    <w:p w14:paraId="42B91786" w14:textId="77777777" w:rsidR="00485F5D" w:rsidRPr="00636312" w:rsidRDefault="00485F5D">
      <w:pPr>
        <w:rPr>
          <w:sz w:val="30"/>
          <w:szCs w:val="30"/>
          <w:u w:val="single"/>
        </w:rPr>
      </w:pPr>
    </w:p>
    <w:p w14:paraId="2C482AB9" w14:textId="77777777" w:rsidR="00485F5D" w:rsidRPr="00636312" w:rsidRDefault="00485F5D">
      <w:pPr>
        <w:rPr>
          <w:sz w:val="30"/>
          <w:szCs w:val="30"/>
          <w:u w:val="single"/>
        </w:rPr>
      </w:pPr>
    </w:p>
    <w:p w14:paraId="71237C21" w14:textId="77777777" w:rsidR="006014D5" w:rsidRPr="00636312" w:rsidRDefault="006014D5">
      <w:pPr>
        <w:rPr>
          <w:sz w:val="30"/>
          <w:szCs w:val="30"/>
          <w:u w:val="single"/>
          <w:lang w:val="uk-UA"/>
        </w:rPr>
      </w:pPr>
    </w:p>
    <w:p w14:paraId="254C76CB" w14:textId="77777777" w:rsidR="006014D5" w:rsidRPr="00636312" w:rsidRDefault="006014D5">
      <w:pPr>
        <w:rPr>
          <w:sz w:val="30"/>
          <w:szCs w:val="30"/>
          <w:u w:val="single"/>
          <w:lang w:val="uk-UA"/>
        </w:rPr>
      </w:pPr>
    </w:p>
    <w:p w14:paraId="279438F7" w14:textId="77777777" w:rsidR="006014D5" w:rsidRPr="00636312" w:rsidRDefault="006014D5">
      <w:pPr>
        <w:rPr>
          <w:sz w:val="30"/>
          <w:szCs w:val="30"/>
          <w:u w:val="single"/>
          <w:lang w:val="uk-UA"/>
        </w:rPr>
      </w:pPr>
    </w:p>
    <w:p w14:paraId="29E8D4AF" w14:textId="77777777" w:rsidR="006014D5" w:rsidRPr="00636312" w:rsidRDefault="006014D5">
      <w:pPr>
        <w:rPr>
          <w:sz w:val="30"/>
          <w:szCs w:val="30"/>
          <w:u w:val="single"/>
          <w:lang w:val="uk-UA"/>
        </w:rPr>
      </w:pPr>
    </w:p>
    <w:p w14:paraId="38DE43F2" w14:textId="77777777" w:rsidR="006014D5" w:rsidRPr="00636312" w:rsidRDefault="006014D5">
      <w:pPr>
        <w:rPr>
          <w:sz w:val="30"/>
          <w:szCs w:val="30"/>
          <w:u w:val="single"/>
          <w:lang w:val="uk-UA"/>
        </w:rPr>
      </w:pPr>
    </w:p>
    <w:p w14:paraId="003AADF2" w14:textId="6E1E5ED0" w:rsidR="006014D5" w:rsidRPr="00636312" w:rsidRDefault="0073423F" w:rsidP="00280ACA">
      <w:pPr>
        <w:jc w:val="center"/>
        <w:rPr>
          <w:sz w:val="30"/>
          <w:szCs w:val="30"/>
          <w:u w:val="single"/>
        </w:rPr>
      </w:pPr>
      <w:r w:rsidRPr="00636312">
        <w:rPr>
          <w:sz w:val="30"/>
          <w:szCs w:val="30"/>
          <w:u w:val="single"/>
        </w:rPr>
        <w:t>Reflective report</w:t>
      </w:r>
    </w:p>
    <w:p w14:paraId="53D8D84F" w14:textId="77777777" w:rsidR="006014D5" w:rsidRPr="00636312" w:rsidRDefault="006014D5" w:rsidP="0073423F">
      <w:pPr>
        <w:pStyle w:val="a5"/>
        <w:jc w:val="center"/>
        <w:rPr>
          <w:sz w:val="30"/>
          <w:szCs w:val="30"/>
          <w:u w:val="single"/>
          <w:lang w:val="uk-UA"/>
        </w:rPr>
      </w:pPr>
    </w:p>
    <w:p w14:paraId="359C1DA5" w14:textId="77777777" w:rsidR="006014D5" w:rsidRPr="00636312" w:rsidRDefault="006014D5">
      <w:pPr>
        <w:rPr>
          <w:sz w:val="30"/>
          <w:szCs w:val="30"/>
          <w:u w:val="single"/>
          <w:lang w:val="uk-UA"/>
        </w:rPr>
      </w:pPr>
    </w:p>
    <w:p w14:paraId="0770F867" w14:textId="77777777" w:rsidR="006014D5" w:rsidRPr="00636312" w:rsidRDefault="006014D5">
      <w:pPr>
        <w:rPr>
          <w:sz w:val="30"/>
          <w:szCs w:val="30"/>
          <w:u w:val="single"/>
          <w:lang w:val="uk-UA"/>
        </w:rPr>
      </w:pPr>
    </w:p>
    <w:p w14:paraId="668F0843" w14:textId="77777777" w:rsidR="006014D5" w:rsidRPr="00636312" w:rsidRDefault="006014D5">
      <w:pPr>
        <w:rPr>
          <w:sz w:val="30"/>
          <w:szCs w:val="30"/>
          <w:u w:val="single"/>
          <w:lang w:val="uk-UA"/>
        </w:rPr>
      </w:pPr>
    </w:p>
    <w:p w14:paraId="70074BA8" w14:textId="77777777" w:rsidR="006014D5" w:rsidRPr="00636312" w:rsidRDefault="006014D5">
      <w:pPr>
        <w:rPr>
          <w:sz w:val="30"/>
          <w:szCs w:val="30"/>
          <w:u w:val="single"/>
          <w:lang w:val="uk-UA"/>
        </w:rPr>
      </w:pPr>
    </w:p>
    <w:p w14:paraId="6C4B731D" w14:textId="77777777" w:rsidR="006014D5" w:rsidRPr="00636312" w:rsidRDefault="006014D5">
      <w:pPr>
        <w:rPr>
          <w:sz w:val="30"/>
          <w:szCs w:val="30"/>
          <w:u w:val="single"/>
          <w:lang w:val="uk-UA"/>
        </w:rPr>
      </w:pPr>
    </w:p>
    <w:p w14:paraId="0BE6C49F" w14:textId="77777777" w:rsidR="006014D5" w:rsidRPr="00636312" w:rsidRDefault="006014D5">
      <w:pPr>
        <w:rPr>
          <w:sz w:val="30"/>
          <w:szCs w:val="30"/>
          <w:u w:val="single"/>
          <w:lang w:val="uk-UA"/>
        </w:rPr>
      </w:pPr>
    </w:p>
    <w:p w14:paraId="54BF168C" w14:textId="77777777" w:rsidR="006014D5" w:rsidRPr="00636312" w:rsidRDefault="006014D5">
      <w:pPr>
        <w:rPr>
          <w:sz w:val="30"/>
          <w:szCs w:val="30"/>
          <w:u w:val="single"/>
          <w:lang w:val="uk-UA"/>
        </w:rPr>
      </w:pPr>
    </w:p>
    <w:p w14:paraId="073DA004" w14:textId="77777777" w:rsidR="006014D5" w:rsidRPr="00636312" w:rsidRDefault="006014D5">
      <w:pPr>
        <w:rPr>
          <w:sz w:val="30"/>
          <w:szCs w:val="30"/>
          <w:u w:val="single"/>
          <w:lang w:val="uk-UA"/>
        </w:rPr>
      </w:pPr>
    </w:p>
    <w:p w14:paraId="78034A4B" w14:textId="77777777" w:rsidR="006014D5" w:rsidRPr="00636312" w:rsidRDefault="006014D5">
      <w:pPr>
        <w:rPr>
          <w:sz w:val="30"/>
          <w:szCs w:val="30"/>
          <w:u w:val="single"/>
          <w:lang w:val="uk-UA"/>
        </w:rPr>
      </w:pPr>
    </w:p>
    <w:p w14:paraId="6748D1F1" w14:textId="77777777" w:rsidR="006014D5" w:rsidRPr="00636312" w:rsidRDefault="006014D5">
      <w:pPr>
        <w:rPr>
          <w:sz w:val="30"/>
          <w:szCs w:val="30"/>
          <w:u w:val="single"/>
          <w:lang w:val="uk-UA"/>
        </w:rPr>
      </w:pPr>
    </w:p>
    <w:p w14:paraId="0EB18C55" w14:textId="77777777" w:rsidR="006014D5" w:rsidRPr="00636312" w:rsidRDefault="006014D5">
      <w:pPr>
        <w:rPr>
          <w:sz w:val="30"/>
          <w:szCs w:val="30"/>
          <w:u w:val="single"/>
          <w:lang w:val="uk-UA"/>
        </w:rPr>
      </w:pPr>
    </w:p>
    <w:p w14:paraId="4E16B592" w14:textId="77777777" w:rsidR="006014D5" w:rsidRPr="00636312" w:rsidRDefault="006014D5">
      <w:pPr>
        <w:rPr>
          <w:sz w:val="30"/>
          <w:szCs w:val="30"/>
          <w:u w:val="single"/>
          <w:lang w:val="uk-UA"/>
        </w:rPr>
      </w:pPr>
    </w:p>
    <w:p w14:paraId="3F559BF5" w14:textId="77777777" w:rsidR="006014D5" w:rsidRPr="00636312" w:rsidRDefault="006014D5">
      <w:pPr>
        <w:rPr>
          <w:sz w:val="30"/>
          <w:szCs w:val="30"/>
          <w:u w:val="single"/>
          <w:lang w:val="uk-UA"/>
        </w:rPr>
      </w:pPr>
    </w:p>
    <w:p w14:paraId="6C3F5B9A" w14:textId="77777777" w:rsidR="006014D5" w:rsidRPr="00636312" w:rsidRDefault="006014D5">
      <w:pPr>
        <w:rPr>
          <w:sz w:val="30"/>
          <w:szCs w:val="30"/>
          <w:u w:val="single"/>
          <w:lang w:val="uk-UA"/>
        </w:rPr>
      </w:pPr>
    </w:p>
    <w:p w14:paraId="77D75FCB" w14:textId="77777777" w:rsidR="006014D5" w:rsidRPr="00636312" w:rsidRDefault="006014D5">
      <w:pPr>
        <w:rPr>
          <w:sz w:val="30"/>
          <w:szCs w:val="30"/>
          <w:u w:val="single"/>
          <w:lang w:val="uk-UA"/>
        </w:rPr>
      </w:pPr>
    </w:p>
    <w:p w14:paraId="00000001" w14:textId="639AA11F" w:rsidR="00582695" w:rsidRDefault="00582695">
      <w:pPr>
        <w:rPr>
          <w:sz w:val="30"/>
          <w:szCs w:val="30"/>
          <w:u w:val="single"/>
        </w:rPr>
      </w:pPr>
    </w:p>
    <w:p w14:paraId="14763F68" w14:textId="77777777" w:rsidR="00F74036" w:rsidRPr="00F74036" w:rsidRDefault="00F74036">
      <w:pPr>
        <w:rPr>
          <w:sz w:val="30"/>
          <w:szCs w:val="30"/>
          <w:u w:val="single"/>
        </w:rPr>
      </w:pPr>
    </w:p>
    <w:p w14:paraId="00000002" w14:textId="77777777" w:rsidR="00582695" w:rsidRPr="00636312" w:rsidRDefault="00582695">
      <w:pPr>
        <w:rPr>
          <w:sz w:val="30"/>
          <w:szCs w:val="30"/>
        </w:rPr>
      </w:pPr>
    </w:p>
    <w:p w14:paraId="00000003" w14:textId="77777777" w:rsidR="00582695" w:rsidRPr="00636312" w:rsidRDefault="00CA736F">
      <w:pPr>
        <w:rPr>
          <w:sz w:val="30"/>
          <w:szCs w:val="30"/>
        </w:rPr>
      </w:pPr>
      <w:r w:rsidRPr="00636312">
        <w:rPr>
          <w:sz w:val="30"/>
          <w:szCs w:val="30"/>
        </w:rPr>
        <w:lastRenderedPageBreak/>
        <w:t>The Academic Skills module has been a great experience, helping me improve my academic writing, note-taking, and referencing skills. These skills are important not just for school but for all kinds of learning in the future. In this report, I'll use Gibbs' Reflective Cycle to talk about what I learned during the course, how I felt, what went well, what didn't, and what I can do next to keep getting better. This reflection will help me understand my learning journey and plan for further improvement.</w:t>
      </w:r>
    </w:p>
    <w:p w14:paraId="00000004" w14:textId="77777777" w:rsidR="00582695" w:rsidRPr="00636312" w:rsidRDefault="00582695">
      <w:pPr>
        <w:rPr>
          <w:sz w:val="30"/>
          <w:szCs w:val="30"/>
        </w:rPr>
      </w:pPr>
    </w:p>
    <w:p w14:paraId="00000005" w14:textId="77777777" w:rsidR="00582695" w:rsidRPr="00636312" w:rsidRDefault="00582695">
      <w:pPr>
        <w:rPr>
          <w:sz w:val="30"/>
          <w:szCs w:val="30"/>
        </w:rPr>
      </w:pPr>
    </w:p>
    <w:p w14:paraId="00000006" w14:textId="77777777" w:rsidR="00582695" w:rsidRPr="00636312" w:rsidRDefault="00CA736F">
      <w:pPr>
        <w:rPr>
          <w:sz w:val="30"/>
          <w:szCs w:val="30"/>
        </w:rPr>
      </w:pPr>
      <w:r w:rsidRPr="00636312">
        <w:rPr>
          <w:sz w:val="30"/>
          <w:szCs w:val="30"/>
        </w:rPr>
        <w:t>Description</w:t>
      </w:r>
    </w:p>
    <w:p w14:paraId="00000007" w14:textId="77777777" w:rsidR="00582695" w:rsidRPr="00636312" w:rsidRDefault="00CA736F">
      <w:pPr>
        <w:rPr>
          <w:sz w:val="30"/>
          <w:szCs w:val="30"/>
        </w:rPr>
      </w:pPr>
      <w:r w:rsidRPr="00636312">
        <w:rPr>
          <w:sz w:val="30"/>
          <w:szCs w:val="30"/>
        </w:rPr>
        <w:t>The Academic Skills module covered a lot of ground, focusing on three key areas: academic writing, note-taking, and referencing. Each of these areas is crucial for doing well in and understanding how to approach learning in a more organised way.</w:t>
      </w:r>
    </w:p>
    <w:p w14:paraId="00000008" w14:textId="77777777" w:rsidR="00582695" w:rsidRPr="00636312" w:rsidRDefault="00CA736F">
      <w:pPr>
        <w:rPr>
          <w:sz w:val="30"/>
          <w:szCs w:val="30"/>
        </w:rPr>
      </w:pPr>
      <w:r w:rsidRPr="00636312">
        <w:rPr>
          <w:sz w:val="30"/>
          <w:szCs w:val="30"/>
        </w:rPr>
        <w:t>Academic Writing: I learned how to structure essays properly. This included how to write a strong introduction that grabs attention, how to build body paragraphs with clear arguments and evidence, and how to wrap up with a solid conclusion. I also practised using evidence from sources to support points, making my essays more persuasive and credible.</w:t>
      </w:r>
    </w:p>
    <w:p w14:paraId="00000009" w14:textId="77777777" w:rsidR="00582695" w:rsidRPr="00636312" w:rsidRDefault="00CA736F">
      <w:pPr>
        <w:rPr>
          <w:sz w:val="30"/>
          <w:szCs w:val="30"/>
        </w:rPr>
      </w:pPr>
      <w:r w:rsidRPr="00636312">
        <w:rPr>
          <w:sz w:val="30"/>
          <w:szCs w:val="30"/>
        </w:rPr>
        <w:t>Note-Taking: For note-taking, I explored different methods that can help me record and remember information more effectively. I divided the page into sections for notes, cues, and a summary. I also tried mind mapping, linear, tabular and bullet-point lists, which are great for jotting down key points quickly.</w:t>
      </w:r>
    </w:p>
    <w:p w14:paraId="0000000A" w14:textId="77777777" w:rsidR="00582695" w:rsidRPr="00636312" w:rsidRDefault="00CA736F">
      <w:pPr>
        <w:rPr>
          <w:sz w:val="30"/>
          <w:szCs w:val="30"/>
        </w:rPr>
      </w:pPr>
      <w:r w:rsidRPr="00636312">
        <w:rPr>
          <w:sz w:val="30"/>
          <w:szCs w:val="30"/>
        </w:rPr>
        <w:t>Referencing: The referencing module was all about learning how to cite sources correctly and why it's important to give credit to the original authors of the information we use. This helps us avoid plagiarism and ensures that our work is respected and trusted.</w:t>
      </w:r>
    </w:p>
    <w:p w14:paraId="0000000B" w14:textId="77777777" w:rsidR="00582695" w:rsidRPr="00636312" w:rsidRDefault="00582695">
      <w:pPr>
        <w:rPr>
          <w:sz w:val="30"/>
          <w:szCs w:val="30"/>
        </w:rPr>
      </w:pPr>
    </w:p>
    <w:p w14:paraId="0000000C" w14:textId="77777777" w:rsidR="00582695" w:rsidRPr="00636312" w:rsidRDefault="00582695">
      <w:pPr>
        <w:rPr>
          <w:sz w:val="30"/>
          <w:szCs w:val="30"/>
        </w:rPr>
      </w:pPr>
    </w:p>
    <w:p w14:paraId="0000000D" w14:textId="77777777" w:rsidR="00582695" w:rsidRPr="00636312" w:rsidRDefault="00CA736F">
      <w:pPr>
        <w:rPr>
          <w:sz w:val="30"/>
          <w:szCs w:val="30"/>
        </w:rPr>
      </w:pPr>
      <w:r w:rsidRPr="00636312">
        <w:rPr>
          <w:sz w:val="30"/>
          <w:szCs w:val="30"/>
        </w:rPr>
        <w:lastRenderedPageBreak/>
        <w:t>Feelings</w:t>
      </w:r>
    </w:p>
    <w:p w14:paraId="0000000E" w14:textId="77777777" w:rsidR="00582695" w:rsidRPr="00636312" w:rsidRDefault="00CA736F">
      <w:pPr>
        <w:rPr>
          <w:sz w:val="30"/>
          <w:szCs w:val="30"/>
        </w:rPr>
      </w:pPr>
      <w:r w:rsidRPr="00636312">
        <w:rPr>
          <w:sz w:val="30"/>
          <w:szCs w:val="30"/>
        </w:rPr>
        <w:t>At the beginning of the course, I felt a mix of excitement and nervousness. I was eager to learn new skills but also worried that some of the topics, especially referencing, would be too hard to grasp. Writing essays felt like a huge task, and the thought of keeping track of all the sources for referencing made me anxious. The more I practised, the more confident I became. I began to see improvements in my writing and note-taking, which made me feel proud and motivated to keep learning.</w:t>
      </w:r>
    </w:p>
    <w:p w14:paraId="0000000F" w14:textId="77777777" w:rsidR="00582695" w:rsidRPr="00636312" w:rsidRDefault="00582695">
      <w:pPr>
        <w:rPr>
          <w:sz w:val="30"/>
          <w:szCs w:val="30"/>
        </w:rPr>
      </w:pPr>
    </w:p>
    <w:p w14:paraId="00000010" w14:textId="77777777" w:rsidR="00582695" w:rsidRPr="00636312" w:rsidRDefault="00582695">
      <w:pPr>
        <w:rPr>
          <w:sz w:val="30"/>
          <w:szCs w:val="30"/>
        </w:rPr>
      </w:pPr>
    </w:p>
    <w:p w14:paraId="00000011" w14:textId="77777777" w:rsidR="00582695" w:rsidRPr="00636312" w:rsidRDefault="00CA736F">
      <w:pPr>
        <w:rPr>
          <w:sz w:val="30"/>
          <w:szCs w:val="30"/>
        </w:rPr>
      </w:pPr>
      <w:r w:rsidRPr="00636312">
        <w:rPr>
          <w:sz w:val="30"/>
          <w:szCs w:val="30"/>
        </w:rPr>
        <w:t>Evaluation</w:t>
      </w:r>
    </w:p>
    <w:p w14:paraId="00000012" w14:textId="77777777" w:rsidR="00582695" w:rsidRPr="00636312" w:rsidRDefault="00CA736F">
      <w:pPr>
        <w:rPr>
          <w:sz w:val="30"/>
          <w:szCs w:val="30"/>
        </w:rPr>
      </w:pPr>
      <w:r w:rsidRPr="00636312">
        <w:rPr>
          <w:sz w:val="30"/>
          <w:szCs w:val="30"/>
        </w:rPr>
        <w:t>Looking back, there are many positive effects on my learning, but there were also some challenges.</w:t>
      </w:r>
    </w:p>
    <w:p w14:paraId="00000013" w14:textId="77777777" w:rsidR="00582695" w:rsidRPr="00636312" w:rsidRDefault="00CA736F">
      <w:pPr>
        <w:rPr>
          <w:sz w:val="30"/>
          <w:szCs w:val="30"/>
        </w:rPr>
      </w:pPr>
      <w:r w:rsidRPr="00636312">
        <w:rPr>
          <w:sz w:val="30"/>
          <w:szCs w:val="30"/>
        </w:rPr>
        <w:t>Academic Writing: The module really helped me improve my writing. Before, I had a hard time organising my thoughts and making my essays flow smoothly. The lessons on how to structure an essay were very helpful. Learning how to write clear introductions, body paragraphs, and conclusions made my essays easier to read and more interesting. I also learned how important it is to use evidence to support my arguments. But, I sometimes still find it tricky to pick the right evidence and explain it well, which is so</w:t>
      </w:r>
      <w:r w:rsidRPr="00636312">
        <w:rPr>
          <w:sz w:val="30"/>
          <w:szCs w:val="30"/>
        </w:rPr>
        <w:t>mething I need to keep working on.</w:t>
      </w:r>
    </w:p>
    <w:p w14:paraId="00000014" w14:textId="77777777" w:rsidR="00582695" w:rsidRPr="00636312" w:rsidRDefault="00CA736F">
      <w:pPr>
        <w:rPr>
          <w:sz w:val="30"/>
          <w:szCs w:val="30"/>
        </w:rPr>
      </w:pPr>
      <w:r w:rsidRPr="00636312">
        <w:rPr>
          <w:sz w:val="30"/>
          <w:szCs w:val="30"/>
        </w:rPr>
        <w:t xml:space="preserve">Note-Taking: I also got a lot better at taking notes. Before, I used to write down everything the teacher said, but this would often leave me with too much information that was hard to go through later. Learning about different note-taking methods helped me focus on the most important things and organise my notes better. It helped me separate the key ideas from the details and sum them up in my own words. Still, I sometimes struggle with choosing which method to use in different situations, and I sometimes </w:t>
      </w:r>
      <w:r w:rsidRPr="00636312">
        <w:rPr>
          <w:sz w:val="30"/>
          <w:szCs w:val="30"/>
        </w:rPr>
        <w:t>go back to my old habit of writing too much.</w:t>
      </w:r>
    </w:p>
    <w:p w14:paraId="00000015" w14:textId="77777777" w:rsidR="00582695" w:rsidRPr="00636312" w:rsidRDefault="00CA736F">
      <w:pPr>
        <w:rPr>
          <w:sz w:val="30"/>
          <w:szCs w:val="30"/>
        </w:rPr>
      </w:pPr>
      <w:r w:rsidRPr="00636312">
        <w:rPr>
          <w:sz w:val="30"/>
          <w:szCs w:val="30"/>
        </w:rPr>
        <w:lastRenderedPageBreak/>
        <w:t>Referencing: Referencing was probably the hardest part for me at first. Understanding all the rules for different citation styles felt really overwhelming. But as we practised, I started to get the hang of it. I learned how to format in-text citations and bibliographies correctly, which made my essays look more professional and trustworthy. Even though I've made progress, I sometimes still worry about making mistakes in my references, especially when I have to deal with more complicated sources like website</w:t>
      </w:r>
      <w:r w:rsidRPr="00636312">
        <w:rPr>
          <w:sz w:val="30"/>
          <w:szCs w:val="30"/>
        </w:rPr>
        <w:t>s or when there are multiple authors.</w:t>
      </w:r>
    </w:p>
    <w:p w14:paraId="00000016" w14:textId="77777777" w:rsidR="00582695" w:rsidRPr="00636312" w:rsidRDefault="00582695">
      <w:pPr>
        <w:rPr>
          <w:sz w:val="30"/>
          <w:szCs w:val="30"/>
        </w:rPr>
      </w:pPr>
    </w:p>
    <w:p w14:paraId="00000017" w14:textId="77777777" w:rsidR="00582695" w:rsidRPr="00636312" w:rsidRDefault="00582695">
      <w:pPr>
        <w:rPr>
          <w:sz w:val="30"/>
          <w:szCs w:val="30"/>
        </w:rPr>
      </w:pPr>
    </w:p>
    <w:p w14:paraId="00000018" w14:textId="77777777" w:rsidR="00582695" w:rsidRPr="00636312" w:rsidRDefault="00CA736F">
      <w:pPr>
        <w:rPr>
          <w:sz w:val="30"/>
          <w:szCs w:val="30"/>
        </w:rPr>
      </w:pPr>
      <w:r w:rsidRPr="00636312">
        <w:rPr>
          <w:sz w:val="30"/>
          <w:szCs w:val="30"/>
        </w:rPr>
        <w:t>Analysis</w:t>
      </w:r>
    </w:p>
    <w:p w14:paraId="00000019" w14:textId="77777777" w:rsidR="00582695" w:rsidRPr="00636312" w:rsidRDefault="00CA736F">
      <w:pPr>
        <w:rPr>
          <w:sz w:val="30"/>
          <w:szCs w:val="30"/>
        </w:rPr>
      </w:pPr>
      <w:r w:rsidRPr="00636312">
        <w:rPr>
          <w:sz w:val="30"/>
          <w:szCs w:val="30"/>
        </w:rPr>
        <w:t>Learning how to organise essays and use evidence well has really helped me get better at writing. Writing, getting feedback, and then fixing my work will be super helpful and make me a better writer.</w:t>
      </w:r>
    </w:p>
    <w:p w14:paraId="0000001A" w14:textId="77777777" w:rsidR="00582695" w:rsidRPr="00636312" w:rsidRDefault="00CA736F">
      <w:pPr>
        <w:rPr>
          <w:sz w:val="30"/>
          <w:szCs w:val="30"/>
        </w:rPr>
      </w:pPr>
      <w:r w:rsidRPr="00636312">
        <w:rPr>
          <w:sz w:val="30"/>
          <w:szCs w:val="30"/>
        </w:rPr>
        <w:t>For note-taking, this module showed me that it’s important to choose the right method for different situations. For example, the linear method is good for taking notes in lectures, while mind mapping is great when I need to understand tricky ideas. Practising these methods helped me figure out which ones work best for me. Now, my study time is more effective and less stressful because I can review my notes more easily.</w:t>
      </w:r>
    </w:p>
    <w:p w14:paraId="0000001B" w14:textId="77777777" w:rsidR="00582695" w:rsidRPr="00636312" w:rsidRDefault="00CA736F">
      <w:pPr>
        <w:rPr>
          <w:sz w:val="30"/>
          <w:szCs w:val="30"/>
        </w:rPr>
      </w:pPr>
      <w:r w:rsidRPr="00636312">
        <w:rPr>
          <w:sz w:val="30"/>
          <w:szCs w:val="30"/>
        </w:rPr>
        <w:t>At first, referencing was hard, but the step-by-step lessons in the course helped me get over my worries. I learned that referencing is important because it gives credit to the original authors and helps me avoid plagiarism. As I practised more, I got more comfortable with the different citation styles. I also started using tools to help me with references, which made the whole process easier and less confusing.</w:t>
      </w:r>
    </w:p>
    <w:p w14:paraId="0000001C" w14:textId="77777777" w:rsidR="00582695" w:rsidRPr="00636312" w:rsidRDefault="00582695">
      <w:pPr>
        <w:rPr>
          <w:sz w:val="30"/>
          <w:szCs w:val="30"/>
        </w:rPr>
      </w:pPr>
    </w:p>
    <w:p w14:paraId="0000001D" w14:textId="77777777" w:rsidR="00582695" w:rsidRPr="00636312" w:rsidRDefault="00582695">
      <w:pPr>
        <w:rPr>
          <w:sz w:val="30"/>
          <w:szCs w:val="30"/>
        </w:rPr>
      </w:pPr>
    </w:p>
    <w:p w14:paraId="0000001E" w14:textId="77777777" w:rsidR="00582695" w:rsidRPr="00636312" w:rsidRDefault="00CA736F">
      <w:pPr>
        <w:rPr>
          <w:sz w:val="30"/>
          <w:szCs w:val="30"/>
        </w:rPr>
      </w:pPr>
      <w:r w:rsidRPr="00636312">
        <w:rPr>
          <w:sz w:val="30"/>
          <w:szCs w:val="30"/>
        </w:rPr>
        <w:t>Conclusion</w:t>
      </w:r>
    </w:p>
    <w:p w14:paraId="0000001F" w14:textId="77777777" w:rsidR="00582695" w:rsidRPr="00636312" w:rsidRDefault="00CA736F">
      <w:pPr>
        <w:rPr>
          <w:sz w:val="30"/>
          <w:szCs w:val="30"/>
        </w:rPr>
      </w:pPr>
      <w:r w:rsidRPr="00636312">
        <w:rPr>
          <w:sz w:val="30"/>
          <w:szCs w:val="30"/>
        </w:rPr>
        <w:t xml:space="preserve">The Academic Skills course has really helped me do better in school. My writing is now clearer and more organised, my note-taking is more </w:t>
      </w:r>
      <w:r w:rsidRPr="00636312">
        <w:rPr>
          <w:sz w:val="30"/>
          <w:szCs w:val="30"/>
        </w:rPr>
        <w:lastRenderedPageBreak/>
        <w:t>useful and neat, and my referencing is more accurate. These skills are not only helping me with my current work but will also be important as I keep learning in the future.</w:t>
      </w:r>
    </w:p>
    <w:p w14:paraId="00000020" w14:textId="77777777" w:rsidR="00582695" w:rsidRPr="00636312" w:rsidRDefault="00CA736F">
      <w:pPr>
        <w:rPr>
          <w:sz w:val="30"/>
          <w:szCs w:val="30"/>
        </w:rPr>
      </w:pPr>
      <w:r w:rsidRPr="00636312">
        <w:rPr>
          <w:sz w:val="30"/>
          <w:szCs w:val="30"/>
        </w:rPr>
        <w:t>But, there are still some things I need to work on. I need to keep practising how to pick the right evidence and explain it well in my writing. I also need to get better at choosing the best note-taking method for different subjects. Finally, I want to become more confident in my referencing, especially when I have to deal with more complicated sources.</w:t>
      </w:r>
    </w:p>
    <w:p w14:paraId="00000021" w14:textId="77777777" w:rsidR="00582695" w:rsidRPr="00636312" w:rsidRDefault="00582695">
      <w:pPr>
        <w:rPr>
          <w:sz w:val="30"/>
          <w:szCs w:val="30"/>
        </w:rPr>
      </w:pPr>
    </w:p>
    <w:p w14:paraId="00000022" w14:textId="77777777" w:rsidR="00582695" w:rsidRPr="00636312" w:rsidRDefault="00582695">
      <w:pPr>
        <w:rPr>
          <w:sz w:val="30"/>
          <w:szCs w:val="30"/>
        </w:rPr>
      </w:pPr>
    </w:p>
    <w:p w14:paraId="00000023" w14:textId="77777777" w:rsidR="00582695" w:rsidRPr="00636312" w:rsidRDefault="00582695">
      <w:pPr>
        <w:rPr>
          <w:sz w:val="30"/>
          <w:szCs w:val="30"/>
        </w:rPr>
      </w:pPr>
    </w:p>
    <w:p w14:paraId="00000024" w14:textId="77777777" w:rsidR="00582695" w:rsidRPr="00636312" w:rsidRDefault="00CA736F">
      <w:pPr>
        <w:rPr>
          <w:sz w:val="30"/>
          <w:szCs w:val="30"/>
        </w:rPr>
      </w:pPr>
      <w:r w:rsidRPr="00636312">
        <w:rPr>
          <w:sz w:val="30"/>
          <w:szCs w:val="30"/>
        </w:rPr>
        <w:t>Action Plan</w:t>
      </w:r>
    </w:p>
    <w:p w14:paraId="00000025" w14:textId="77777777" w:rsidR="00582695" w:rsidRPr="00636312" w:rsidRDefault="00CA736F">
      <w:pPr>
        <w:rPr>
          <w:sz w:val="30"/>
          <w:szCs w:val="30"/>
        </w:rPr>
      </w:pPr>
      <w:r w:rsidRPr="00636312">
        <w:rPr>
          <w:sz w:val="30"/>
          <w:szCs w:val="30"/>
        </w:rPr>
        <w:t>To keep getting better at what I learned in the Academic Skills course, I plan to:</w:t>
      </w:r>
    </w:p>
    <w:p w14:paraId="00000026" w14:textId="77777777" w:rsidR="00582695" w:rsidRPr="00636312" w:rsidRDefault="00CA736F">
      <w:pPr>
        <w:rPr>
          <w:sz w:val="30"/>
          <w:szCs w:val="30"/>
        </w:rPr>
      </w:pPr>
      <w:r w:rsidRPr="00636312">
        <w:rPr>
          <w:sz w:val="30"/>
          <w:szCs w:val="30"/>
        </w:rPr>
        <w:t>1. Keep Practising Writing: I’ll keep writing essays and other schoolwork, making sure I pick strong evidence and explain it clearly. I’ll also ask my teachers for feedback to see what I can improve.</w:t>
      </w:r>
    </w:p>
    <w:p w14:paraId="00000027" w14:textId="77777777" w:rsidR="00582695" w:rsidRPr="00636312" w:rsidRDefault="00CA736F">
      <w:pPr>
        <w:rPr>
          <w:sz w:val="30"/>
          <w:szCs w:val="30"/>
        </w:rPr>
      </w:pPr>
      <w:r w:rsidRPr="00636312">
        <w:rPr>
          <w:sz w:val="30"/>
          <w:szCs w:val="30"/>
        </w:rPr>
        <w:t>2. Improve My Note-Taking: I’ll try out different note-taking methods in different subjects to see what works best. I’ll also go over my notes regularly to make sure they’re helpful and easy to understand.</w:t>
      </w:r>
    </w:p>
    <w:p w14:paraId="00000028" w14:textId="77777777" w:rsidR="00582695" w:rsidRPr="00636312" w:rsidRDefault="00CA736F">
      <w:pPr>
        <w:rPr>
          <w:sz w:val="30"/>
          <w:szCs w:val="30"/>
        </w:rPr>
      </w:pPr>
      <w:r w:rsidRPr="00636312">
        <w:rPr>
          <w:sz w:val="30"/>
          <w:szCs w:val="30"/>
        </w:rPr>
        <w:t>3. Get Better at Referencing: I’ll keep practising how to do referencing by making sample bibliographies and citations in different styles. I’ll also keep using tools to help me stay organised and accurate with my references.</w:t>
      </w:r>
    </w:p>
    <w:p w14:paraId="00000029" w14:textId="77777777" w:rsidR="00582695" w:rsidRPr="00636312" w:rsidRDefault="00CA736F">
      <w:pPr>
        <w:rPr>
          <w:sz w:val="30"/>
          <w:szCs w:val="30"/>
        </w:rPr>
      </w:pPr>
      <w:r w:rsidRPr="00636312">
        <w:rPr>
          <w:sz w:val="30"/>
          <w:szCs w:val="30"/>
        </w:rPr>
        <w:t>4. Look for Extra Learning Resources: I’ll find extra resources, like online tutorials or workshops, to help me keep improving my academic skills. I’ll also join study groups where I can share tips with other students and learn from their experiences.</w:t>
      </w:r>
    </w:p>
    <w:p w14:paraId="0000002A" w14:textId="77777777" w:rsidR="00582695" w:rsidRPr="00636312" w:rsidRDefault="00582695">
      <w:pPr>
        <w:rPr>
          <w:sz w:val="30"/>
          <w:szCs w:val="30"/>
        </w:rPr>
      </w:pPr>
    </w:p>
    <w:p w14:paraId="0000002B" w14:textId="77777777" w:rsidR="00582695" w:rsidRPr="00636312" w:rsidRDefault="00CA736F">
      <w:pPr>
        <w:rPr>
          <w:sz w:val="30"/>
          <w:szCs w:val="30"/>
        </w:rPr>
      </w:pPr>
      <w:r w:rsidRPr="00636312">
        <w:rPr>
          <w:sz w:val="30"/>
          <w:szCs w:val="30"/>
        </w:rPr>
        <w:t xml:space="preserve">By following this plan, I want to keep getting better at the skills I’ve learned in the Academic Skills course and keep doing well in my </w:t>
      </w:r>
      <w:r w:rsidRPr="00636312">
        <w:rPr>
          <w:sz w:val="30"/>
          <w:szCs w:val="30"/>
        </w:rPr>
        <w:lastRenderedPageBreak/>
        <w:t>schoolwork. These skills will help me not just now, but also as I keep learning in the future.</w:t>
      </w:r>
    </w:p>
    <w:sectPr w:rsidR="00582695" w:rsidRPr="0063631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B7530D"/>
    <w:multiLevelType w:val="hybridMultilevel"/>
    <w:tmpl w:val="C0FADDE0"/>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308486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695"/>
    <w:rsid w:val="000D799D"/>
    <w:rsid w:val="00146646"/>
    <w:rsid w:val="001C3314"/>
    <w:rsid w:val="00280ACA"/>
    <w:rsid w:val="00395E51"/>
    <w:rsid w:val="00485F5D"/>
    <w:rsid w:val="004D6C5C"/>
    <w:rsid w:val="00582695"/>
    <w:rsid w:val="006014D5"/>
    <w:rsid w:val="00636312"/>
    <w:rsid w:val="007030D5"/>
    <w:rsid w:val="0073423F"/>
    <w:rsid w:val="00883FA7"/>
    <w:rsid w:val="00B91063"/>
    <w:rsid w:val="00C839C7"/>
    <w:rsid w:val="00CD190A"/>
    <w:rsid w:val="00E63563"/>
    <w:rsid w:val="00F74036"/>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63009251"/>
  <w15:docId w15:val="{6BE253B6-ABF0-8249-8202-58DBE010B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ru-R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List Paragraph"/>
    <w:basedOn w:val="a"/>
    <w:uiPriority w:val="34"/>
    <w:qFormat/>
    <w:rsid w:val="00395E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1049</Words>
  <Characters>5984</Characters>
  <Application>Microsoft Office Word</Application>
  <DocSecurity>0</DocSecurity>
  <Lines>49</Lines>
  <Paragraphs>14</Paragraphs>
  <ScaleCrop>false</ScaleCrop>
  <Company/>
  <LinksUpToDate>false</LinksUpToDate>
  <CharactersWithSpaces>7019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Kristyna Sukhinina (2336608)</cp:lastModifiedBy>
  <cp:revision>2</cp:revision>
  <dcterms:created xsi:type="dcterms:W3CDTF">2024-08-29T11:31:00Z</dcterms:created>
  <dcterms:modified xsi:type="dcterms:W3CDTF">2024-08-29T11:31:00Z</dcterms:modified>
</cp:coreProperties>
</file>