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755AE" w14:textId="77777777" w:rsidR="00B70FF4" w:rsidRPr="00B70FF4" w:rsidRDefault="00B70FF4" w:rsidP="00B70FF4">
      <w:pPr>
        <w:shd w:val="clear" w:color="auto" w:fill="FFFFFF"/>
        <w:spacing w:before="90" w:after="90" w:line="240" w:lineRule="auto"/>
        <w:rPr>
          <w:rFonts w:eastAsia="Times New Roman" w:cs="Times New Roman"/>
          <w:b/>
          <w:bCs/>
          <w:color w:val="222222"/>
          <w:sz w:val="28"/>
          <w:szCs w:val="20"/>
        </w:rPr>
      </w:pPr>
    </w:p>
    <w:p w14:paraId="034755AF" w14:textId="77777777" w:rsidR="00B70FF4" w:rsidRPr="00B70FF4" w:rsidRDefault="00B70FF4" w:rsidP="00B70FF4">
      <w:pPr>
        <w:spacing w:after="0" w:line="240" w:lineRule="auto"/>
        <w:jc w:val="center"/>
        <w:rPr>
          <w:rFonts w:cs="Times New Roman"/>
          <w:b/>
          <w:bCs/>
          <w:sz w:val="36"/>
        </w:rPr>
      </w:pPr>
      <w:r w:rsidRPr="00B70FF4">
        <w:rPr>
          <w:rFonts w:cs="Times New Roman"/>
          <w:b/>
          <w:bCs/>
          <w:sz w:val="36"/>
        </w:rPr>
        <w:t>Marketing plan written for</w:t>
      </w:r>
    </w:p>
    <w:p w14:paraId="034755B0" w14:textId="77777777" w:rsidR="00B70FF4" w:rsidRPr="00B70FF4" w:rsidRDefault="00B70FF4" w:rsidP="00B70FF4">
      <w:pPr>
        <w:spacing w:after="0" w:line="240" w:lineRule="auto"/>
        <w:jc w:val="center"/>
        <w:rPr>
          <w:rFonts w:cs="Times New Roman"/>
          <w:b/>
          <w:bCs/>
          <w:sz w:val="36"/>
        </w:rPr>
      </w:pPr>
    </w:p>
    <w:p w14:paraId="034755B1" w14:textId="77777777" w:rsidR="00B70FF4" w:rsidRPr="00B70FF4" w:rsidRDefault="00B70FF4" w:rsidP="00B70FF4">
      <w:pPr>
        <w:spacing w:after="0" w:line="240" w:lineRule="auto"/>
        <w:jc w:val="center"/>
        <w:rPr>
          <w:rFonts w:cs="Times New Roman"/>
          <w:b/>
          <w:bCs/>
          <w:sz w:val="36"/>
        </w:rPr>
      </w:pPr>
      <w:r>
        <w:rPr>
          <w:rFonts w:cs="Times New Roman"/>
          <w:b/>
          <w:bCs/>
          <w:sz w:val="36"/>
        </w:rPr>
        <w:t>__________</w:t>
      </w:r>
      <w:r w:rsidRPr="00B70FF4">
        <w:rPr>
          <w:rFonts w:cs="Times New Roman"/>
          <w:b/>
          <w:bCs/>
          <w:sz w:val="36"/>
        </w:rPr>
        <w:t>(Sheraton) _</w:t>
      </w:r>
      <w:r>
        <w:rPr>
          <w:rFonts w:cs="Times New Roman"/>
          <w:b/>
          <w:bCs/>
          <w:sz w:val="36"/>
        </w:rPr>
        <w:t>_________</w:t>
      </w:r>
    </w:p>
    <w:p w14:paraId="034755B2" w14:textId="77777777" w:rsidR="00B70FF4" w:rsidRPr="00B70FF4" w:rsidRDefault="00B70FF4" w:rsidP="00B70FF4">
      <w:pPr>
        <w:spacing w:after="0" w:line="240" w:lineRule="auto"/>
        <w:jc w:val="center"/>
        <w:rPr>
          <w:rFonts w:cs="Times New Roman"/>
          <w:b/>
          <w:bCs/>
          <w:sz w:val="36"/>
        </w:rPr>
      </w:pPr>
    </w:p>
    <w:p w14:paraId="034755B3" w14:textId="77777777" w:rsidR="00B70FF4" w:rsidRPr="00B70FF4" w:rsidRDefault="00B70FF4" w:rsidP="00B70FF4">
      <w:pPr>
        <w:spacing w:after="0" w:line="240" w:lineRule="auto"/>
        <w:jc w:val="center"/>
        <w:rPr>
          <w:rFonts w:cs="Times New Roman"/>
          <w:b/>
          <w:bCs/>
          <w:sz w:val="36"/>
        </w:rPr>
      </w:pPr>
    </w:p>
    <w:p w14:paraId="034755B4" w14:textId="77777777" w:rsidR="00B70FF4" w:rsidRPr="00B70FF4" w:rsidRDefault="00B70FF4" w:rsidP="00B70FF4">
      <w:pPr>
        <w:spacing w:after="0" w:line="240" w:lineRule="auto"/>
        <w:jc w:val="center"/>
        <w:rPr>
          <w:rFonts w:cs="Times New Roman"/>
          <w:b/>
          <w:bCs/>
          <w:sz w:val="36"/>
        </w:rPr>
      </w:pPr>
      <w:r w:rsidRPr="00B70FF4">
        <w:rPr>
          <w:rFonts w:cs="Times New Roman"/>
          <w:b/>
          <w:bCs/>
          <w:sz w:val="36"/>
        </w:rPr>
        <w:t>Student Name</w:t>
      </w:r>
    </w:p>
    <w:p w14:paraId="034755B5" w14:textId="77D3F16A" w:rsidR="00B70FF4" w:rsidRPr="00B70FF4" w:rsidRDefault="00133FC6" w:rsidP="00B70FF4">
      <w:pPr>
        <w:spacing w:after="0" w:line="240" w:lineRule="auto"/>
        <w:jc w:val="center"/>
        <w:rPr>
          <w:rFonts w:cs="Times New Roman"/>
          <w:b/>
          <w:bCs/>
          <w:sz w:val="36"/>
        </w:rPr>
      </w:pPr>
      <w:r>
        <w:rPr>
          <w:rFonts w:cs="Times New Roman"/>
          <w:b/>
          <w:bCs/>
          <w:sz w:val="36"/>
        </w:rPr>
        <w:t>Denis Buzdugan</w:t>
      </w:r>
    </w:p>
    <w:p w14:paraId="034755B7" w14:textId="77777777" w:rsidR="00B70FF4" w:rsidRPr="00B70FF4" w:rsidRDefault="00B70FF4" w:rsidP="00B70FF4">
      <w:pPr>
        <w:spacing w:after="0" w:line="240" w:lineRule="auto"/>
        <w:jc w:val="center"/>
        <w:rPr>
          <w:rFonts w:cs="Times New Roman"/>
          <w:b/>
          <w:bCs/>
          <w:sz w:val="36"/>
        </w:rPr>
      </w:pPr>
    </w:p>
    <w:p w14:paraId="034755B8" w14:textId="77777777" w:rsidR="00B70FF4" w:rsidRPr="00B70FF4" w:rsidRDefault="00B70FF4" w:rsidP="00B70FF4">
      <w:pPr>
        <w:spacing w:after="0" w:line="240" w:lineRule="auto"/>
        <w:jc w:val="center"/>
        <w:rPr>
          <w:rFonts w:cs="Times New Roman"/>
          <w:b/>
          <w:bCs/>
          <w:sz w:val="36"/>
        </w:rPr>
      </w:pPr>
    </w:p>
    <w:p w14:paraId="034755B9" w14:textId="40FCF170" w:rsidR="00B70FF4" w:rsidRDefault="00B70FF4" w:rsidP="00B70FF4">
      <w:pPr>
        <w:spacing w:after="0" w:line="240" w:lineRule="auto"/>
        <w:jc w:val="center"/>
        <w:rPr>
          <w:rFonts w:cs="Times New Roman"/>
          <w:b/>
          <w:bCs/>
          <w:sz w:val="36"/>
        </w:rPr>
      </w:pPr>
      <w:r w:rsidRPr="00B70FF4">
        <w:rPr>
          <w:rFonts w:cs="Times New Roman"/>
          <w:b/>
          <w:bCs/>
          <w:sz w:val="36"/>
        </w:rPr>
        <w:t>Student ID number</w:t>
      </w:r>
    </w:p>
    <w:p w14:paraId="034755BB" w14:textId="3626B1B6" w:rsidR="00B70FF4" w:rsidRPr="00B70FF4" w:rsidRDefault="00131258" w:rsidP="00B70FF4">
      <w:pPr>
        <w:spacing w:after="0" w:line="240" w:lineRule="auto"/>
        <w:jc w:val="center"/>
        <w:rPr>
          <w:rFonts w:cs="Times New Roman"/>
          <w:b/>
          <w:bCs/>
          <w:sz w:val="36"/>
        </w:rPr>
      </w:pPr>
      <w:r>
        <w:rPr>
          <w:rFonts w:cs="Times New Roman"/>
          <w:b/>
          <w:bCs/>
          <w:sz w:val="36"/>
        </w:rPr>
        <w:t>2130036</w:t>
      </w:r>
    </w:p>
    <w:p w14:paraId="034755BC" w14:textId="77777777" w:rsidR="00B70FF4" w:rsidRPr="00B70FF4" w:rsidRDefault="00B70FF4" w:rsidP="00B70FF4">
      <w:pPr>
        <w:spacing w:after="0" w:line="240" w:lineRule="auto"/>
        <w:jc w:val="center"/>
        <w:rPr>
          <w:rFonts w:cs="Times New Roman"/>
          <w:b/>
          <w:bCs/>
          <w:sz w:val="36"/>
        </w:rPr>
      </w:pPr>
    </w:p>
    <w:p w14:paraId="034755BD" w14:textId="77777777" w:rsidR="00B70FF4" w:rsidRPr="00B70FF4" w:rsidRDefault="00B70FF4" w:rsidP="00B70FF4">
      <w:pPr>
        <w:spacing w:after="0" w:line="240" w:lineRule="auto"/>
        <w:jc w:val="center"/>
        <w:rPr>
          <w:rFonts w:cs="Times New Roman"/>
          <w:b/>
          <w:bCs/>
          <w:sz w:val="36"/>
        </w:rPr>
      </w:pPr>
    </w:p>
    <w:p w14:paraId="034755BE" w14:textId="77777777" w:rsidR="00B70FF4" w:rsidRPr="00B70FF4" w:rsidRDefault="00B70FF4" w:rsidP="00B70FF4">
      <w:pPr>
        <w:spacing w:after="0" w:line="240" w:lineRule="auto"/>
        <w:jc w:val="center"/>
        <w:rPr>
          <w:rFonts w:cs="Times New Roman"/>
          <w:b/>
          <w:bCs/>
          <w:sz w:val="36"/>
        </w:rPr>
      </w:pPr>
    </w:p>
    <w:p w14:paraId="034755BF" w14:textId="77777777" w:rsidR="00B70FF4" w:rsidRPr="00B70FF4" w:rsidRDefault="00B70FF4" w:rsidP="00B70FF4">
      <w:pPr>
        <w:spacing w:after="0" w:line="240" w:lineRule="auto"/>
        <w:jc w:val="center"/>
        <w:rPr>
          <w:rFonts w:cs="Times New Roman"/>
          <w:b/>
          <w:bCs/>
          <w:sz w:val="36"/>
        </w:rPr>
      </w:pPr>
      <w:r w:rsidRPr="00B70FF4">
        <w:rPr>
          <w:rFonts w:cs="Times New Roman"/>
          <w:b/>
          <w:bCs/>
          <w:sz w:val="36"/>
        </w:rPr>
        <w:t>Marketing Essentials BMIH4005</w:t>
      </w:r>
    </w:p>
    <w:p w14:paraId="034755C0" w14:textId="77777777" w:rsidR="00B70FF4" w:rsidRPr="00B70FF4" w:rsidRDefault="00B70FF4" w:rsidP="00B70FF4">
      <w:pPr>
        <w:spacing w:after="0" w:line="240" w:lineRule="auto"/>
        <w:jc w:val="center"/>
        <w:rPr>
          <w:rFonts w:cs="Times New Roman"/>
          <w:b/>
          <w:bCs/>
          <w:sz w:val="36"/>
        </w:rPr>
      </w:pPr>
    </w:p>
    <w:p w14:paraId="034755C1" w14:textId="77777777" w:rsidR="00B70FF4" w:rsidRPr="00B70FF4" w:rsidRDefault="00B70FF4" w:rsidP="00B70FF4">
      <w:pPr>
        <w:spacing w:after="0" w:line="240" w:lineRule="auto"/>
        <w:jc w:val="center"/>
        <w:rPr>
          <w:rFonts w:cs="Times New Roman"/>
          <w:b/>
          <w:bCs/>
          <w:sz w:val="36"/>
        </w:rPr>
      </w:pPr>
    </w:p>
    <w:p w14:paraId="034755C2" w14:textId="77777777" w:rsidR="00B70FF4" w:rsidRPr="00B70FF4" w:rsidRDefault="00B70FF4" w:rsidP="00B70FF4">
      <w:pPr>
        <w:spacing w:after="0" w:line="240" w:lineRule="auto"/>
        <w:jc w:val="center"/>
        <w:rPr>
          <w:rFonts w:cs="Times New Roman"/>
          <w:b/>
          <w:bCs/>
          <w:sz w:val="36"/>
        </w:rPr>
      </w:pPr>
      <w:r w:rsidRPr="00B70FF4">
        <w:rPr>
          <w:rFonts w:cs="Times New Roman"/>
          <w:b/>
          <w:bCs/>
          <w:sz w:val="36"/>
        </w:rPr>
        <w:t>Lecturer</w:t>
      </w:r>
    </w:p>
    <w:p w14:paraId="034755C3" w14:textId="77777777" w:rsidR="00B70FF4" w:rsidRPr="00B70FF4" w:rsidRDefault="00B70FF4" w:rsidP="00B70FF4">
      <w:pPr>
        <w:spacing w:after="0" w:line="240" w:lineRule="auto"/>
        <w:jc w:val="center"/>
        <w:rPr>
          <w:rFonts w:cs="Times New Roman"/>
          <w:b/>
          <w:bCs/>
          <w:sz w:val="36"/>
        </w:rPr>
      </w:pPr>
    </w:p>
    <w:p w14:paraId="034755C5" w14:textId="73528C24" w:rsidR="00B70FF4" w:rsidRPr="00CD168C" w:rsidRDefault="00CD168C" w:rsidP="00B70FF4">
      <w:pPr>
        <w:spacing w:after="0" w:line="240" w:lineRule="auto"/>
        <w:jc w:val="center"/>
        <w:rPr>
          <w:rFonts w:ascii="Arial" w:hAnsi="Arial" w:cs="Arial"/>
          <w:b/>
          <w:bCs/>
          <w:sz w:val="36"/>
          <w:szCs w:val="36"/>
        </w:rPr>
      </w:pPr>
      <w:r w:rsidRPr="00CD168C">
        <w:rPr>
          <w:b/>
          <w:bCs/>
          <w:sz w:val="36"/>
          <w:szCs w:val="36"/>
        </w:rPr>
        <w:t>Ruth Taylor Davies</w:t>
      </w:r>
    </w:p>
    <w:p w14:paraId="034755C6" w14:textId="77777777" w:rsidR="00F713DA" w:rsidRDefault="00F713DA" w:rsidP="00F713DA">
      <w:pPr>
        <w:rPr>
          <w:rFonts w:eastAsiaTheme="majorEastAsia" w:cstheme="majorBidi"/>
          <w:spacing w:val="-10"/>
          <w:kern w:val="28"/>
          <w:sz w:val="36"/>
          <w:szCs w:val="56"/>
          <w:u w:val="single"/>
          <w:lang w:val="en-GB"/>
        </w:rPr>
      </w:pPr>
      <w:r>
        <w:rPr>
          <w:lang w:val="en-GB"/>
        </w:rPr>
        <w:br w:type="page"/>
      </w:r>
    </w:p>
    <w:sdt>
      <w:sdtPr>
        <w:rPr>
          <w:rFonts w:ascii="Times New Roman" w:eastAsiaTheme="minorHAnsi" w:hAnsi="Times New Roman" w:cstheme="minorBidi"/>
          <w:color w:val="000000" w:themeColor="text1"/>
          <w:sz w:val="24"/>
          <w:szCs w:val="22"/>
          <w:lang w:val="en-IN"/>
        </w:rPr>
        <w:id w:val="-991090121"/>
        <w:docPartObj>
          <w:docPartGallery w:val="Table of Contents"/>
          <w:docPartUnique/>
        </w:docPartObj>
      </w:sdtPr>
      <w:sdtEndPr>
        <w:rPr>
          <w:b/>
          <w:bCs/>
          <w:noProof/>
        </w:rPr>
      </w:sdtEndPr>
      <w:sdtContent>
        <w:p w14:paraId="034755C7" w14:textId="77777777" w:rsidR="00FF4243" w:rsidRPr="00FF4243" w:rsidRDefault="00FF4243" w:rsidP="00FF4243">
          <w:pPr>
            <w:pStyle w:val="TOCHeading"/>
            <w:jc w:val="center"/>
            <w:rPr>
              <w:rStyle w:val="Heading1Char"/>
            </w:rPr>
          </w:pPr>
          <w:r w:rsidRPr="00FF4243">
            <w:rPr>
              <w:rStyle w:val="Heading1Char"/>
            </w:rPr>
            <w:t>Table of Contents</w:t>
          </w:r>
        </w:p>
        <w:p w14:paraId="034755C8" w14:textId="77777777" w:rsidR="00114AC8" w:rsidRDefault="00FF4243">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121222695" w:history="1">
            <w:r w:rsidR="00114AC8" w:rsidRPr="00FB2C04">
              <w:rPr>
                <w:rStyle w:val="Hyperlink"/>
                <w:noProof/>
              </w:rPr>
              <w:t>Introduction</w:t>
            </w:r>
            <w:r w:rsidR="00114AC8">
              <w:rPr>
                <w:noProof/>
                <w:webHidden/>
              </w:rPr>
              <w:tab/>
            </w:r>
            <w:r w:rsidR="00114AC8">
              <w:rPr>
                <w:noProof/>
                <w:webHidden/>
              </w:rPr>
              <w:fldChar w:fldCharType="begin"/>
            </w:r>
            <w:r w:rsidR="00114AC8">
              <w:rPr>
                <w:noProof/>
                <w:webHidden/>
              </w:rPr>
              <w:instrText xml:space="preserve"> PAGEREF _Toc121222695 \h </w:instrText>
            </w:r>
            <w:r w:rsidR="00114AC8">
              <w:rPr>
                <w:noProof/>
                <w:webHidden/>
              </w:rPr>
            </w:r>
            <w:r w:rsidR="00114AC8">
              <w:rPr>
                <w:noProof/>
                <w:webHidden/>
              </w:rPr>
              <w:fldChar w:fldCharType="separate"/>
            </w:r>
            <w:r w:rsidR="00114AC8">
              <w:rPr>
                <w:noProof/>
                <w:webHidden/>
              </w:rPr>
              <w:t>3</w:t>
            </w:r>
            <w:r w:rsidR="00114AC8">
              <w:rPr>
                <w:noProof/>
                <w:webHidden/>
              </w:rPr>
              <w:fldChar w:fldCharType="end"/>
            </w:r>
          </w:hyperlink>
        </w:p>
        <w:p w14:paraId="034755C9"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696" w:history="1">
            <w:r w:rsidR="00114AC8" w:rsidRPr="00FB2C04">
              <w:rPr>
                <w:rStyle w:val="Hyperlink"/>
                <w:noProof/>
              </w:rPr>
              <w:t>Situation Analysis</w:t>
            </w:r>
            <w:r w:rsidR="00114AC8">
              <w:rPr>
                <w:noProof/>
                <w:webHidden/>
              </w:rPr>
              <w:tab/>
            </w:r>
            <w:r w:rsidR="00114AC8">
              <w:rPr>
                <w:noProof/>
                <w:webHidden/>
              </w:rPr>
              <w:fldChar w:fldCharType="begin"/>
            </w:r>
            <w:r w:rsidR="00114AC8">
              <w:rPr>
                <w:noProof/>
                <w:webHidden/>
              </w:rPr>
              <w:instrText xml:space="preserve"> PAGEREF _Toc121222696 \h </w:instrText>
            </w:r>
            <w:r w:rsidR="00114AC8">
              <w:rPr>
                <w:noProof/>
                <w:webHidden/>
              </w:rPr>
            </w:r>
            <w:r w:rsidR="00114AC8">
              <w:rPr>
                <w:noProof/>
                <w:webHidden/>
              </w:rPr>
              <w:fldChar w:fldCharType="separate"/>
            </w:r>
            <w:r w:rsidR="00114AC8">
              <w:rPr>
                <w:noProof/>
                <w:webHidden/>
              </w:rPr>
              <w:t>4</w:t>
            </w:r>
            <w:r w:rsidR="00114AC8">
              <w:rPr>
                <w:noProof/>
                <w:webHidden/>
              </w:rPr>
              <w:fldChar w:fldCharType="end"/>
            </w:r>
          </w:hyperlink>
        </w:p>
        <w:p w14:paraId="034755CA" w14:textId="77777777" w:rsidR="00114AC8" w:rsidRDefault="00893906">
          <w:pPr>
            <w:pStyle w:val="TOC2"/>
            <w:tabs>
              <w:tab w:val="right" w:leader="dot" w:pos="9016"/>
            </w:tabs>
            <w:rPr>
              <w:noProof/>
            </w:rPr>
          </w:pPr>
          <w:hyperlink w:anchor="_Toc121222697" w:history="1">
            <w:r w:rsidR="00114AC8" w:rsidRPr="00FB2C04">
              <w:rPr>
                <w:rStyle w:val="Hyperlink"/>
                <w:noProof/>
              </w:rPr>
              <w:t>Company (SWOT Analysis)</w:t>
            </w:r>
            <w:r w:rsidR="00114AC8">
              <w:rPr>
                <w:noProof/>
                <w:webHidden/>
              </w:rPr>
              <w:tab/>
            </w:r>
            <w:r w:rsidR="00114AC8">
              <w:rPr>
                <w:noProof/>
                <w:webHidden/>
              </w:rPr>
              <w:fldChar w:fldCharType="begin"/>
            </w:r>
            <w:r w:rsidR="00114AC8">
              <w:rPr>
                <w:noProof/>
                <w:webHidden/>
              </w:rPr>
              <w:instrText xml:space="preserve"> PAGEREF _Toc121222697 \h </w:instrText>
            </w:r>
            <w:r w:rsidR="00114AC8">
              <w:rPr>
                <w:noProof/>
                <w:webHidden/>
              </w:rPr>
            </w:r>
            <w:r w:rsidR="00114AC8">
              <w:rPr>
                <w:noProof/>
                <w:webHidden/>
              </w:rPr>
              <w:fldChar w:fldCharType="separate"/>
            </w:r>
            <w:r w:rsidR="00114AC8">
              <w:rPr>
                <w:noProof/>
                <w:webHidden/>
              </w:rPr>
              <w:t>4</w:t>
            </w:r>
            <w:r w:rsidR="00114AC8">
              <w:rPr>
                <w:noProof/>
                <w:webHidden/>
              </w:rPr>
              <w:fldChar w:fldCharType="end"/>
            </w:r>
          </w:hyperlink>
        </w:p>
        <w:p w14:paraId="034755CB" w14:textId="77777777" w:rsidR="00114AC8" w:rsidRDefault="00893906">
          <w:pPr>
            <w:pStyle w:val="TOC2"/>
            <w:tabs>
              <w:tab w:val="right" w:leader="dot" w:pos="9016"/>
            </w:tabs>
            <w:rPr>
              <w:noProof/>
            </w:rPr>
          </w:pPr>
          <w:hyperlink w:anchor="_Toc121222698" w:history="1">
            <w:r w:rsidR="00114AC8" w:rsidRPr="00FB2C04">
              <w:rPr>
                <w:rStyle w:val="Hyperlink"/>
                <w:noProof/>
              </w:rPr>
              <w:t>Customers (Segmentation and targeting)</w:t>
            </w:r>
            <w:r w:rsidR="00114AC8">
              <w:rPr>
                <w:noProof/>
                <w:webHidden/>
              </w:rPr>
              <w:tab/>
            </w:r>
            <w:r w:rsidR="00114AC8">
              <w:rPr>
                <w:noProof/>
                <w:webHidden/>
              </w:rPr>
              <w:fldChar w:fldCharType="begin"/>
            </w:r>
            <w:r w:rsidR="00114AC8">
              <w:rPr>
                <w:noProof/>
                <w:webHidden/>
              </w:rPr>
              <w:instrText xml:space="preserve"> PAGEREF _Toc121222698 \h </w:instrText>
            </w:r>
            <w:r w:rsidR="00114AC8">
              <w:rPr>
                <w:noProof/>
                <w:webHidden/>
              </w:rPr>
            </w:r>
            <w:r w:rsidR="00114AC8">
              <w:rPr>
                <w:noProof/>
                <w:webHidden/>
              </w:rPr>
              <w:fldChar w:fldCharType="separate"/>
            </w:r>
            <w:r w:rsidR="00114AC8">
              <w:rPr>
                <w:noProof/>
                <w:webHidden/>
              </w:rPr>
              <w:t>4</w:t>
            </w:r>
            <w:r w:rsidR="00114AC8">
              <w:rPr>
                <w:noProof/>
                <w:webHidden/>
              </w:rPr>
              <w:fldChar w:fldCharType="end"/>
            </w:r>
          </w:hyperlink>
        </w:p>
        <w:p w14:paraId="034755CC" w14:textId="77777777" w:rsidR="00114AC8" w:rsidRDefault="00893906">
          <w:pPr>
            <w:pStyle w:val="TOC2"/>
            <w:tabs>
              <w:tab w:val="right" w:leader="dot" w:pos="9016"/>
            </w:tabs>
            <w:rPr>
              <w:noProof/>
            </w:rPr>
          </w:pPr>
          <w:hyperlink w:anchor="_Toc121222699" w:history="1">
            <w:r w:rsidR="00114AC8" w:rsidRPr="00FB2C04">
              <w:rPr>
                <w:rStyle w:val="Hyperlink"/>
                <w:noProof/>
              </w:rPr>
              <w:t>Competitors (Porters 5 forces analysis)</w:t>
            </w:r>
            <w:r w:rsidR="00114AC8">
              <w:rPr>
                <w:noProof/>
                <w:webHidden/>
              </w:rPr>
              <w:tab/>
            </w:r>
            <w:r w:rsidR="00114AC8">
              <w:rPr>
                <w:noProof/>
                <w:webHidden/>
              </w:rPr>
              <w:fldChar w:fldCharType="begin"/>
            </w:r>
            <w:r w:rsidR="00114AC8">
              <w:rPr>
                <w:noProof/>
                <w:webHidden/>
              </w:rPr>
              <w:instrText xml:space="preserve"> PAGEREF _Toc121222699 \h </w:instrText>
            </w:r>
            <w:r w:rsidR="00114AC8">
              <w:rPr>
                <w:noProof/>
                <w:webHidden/>
              </w:rPr>
            </w:r>
            <w:r w:rsidR="00114AC8">
              <w:rPr>
                <w:noProof/>
                <w:webHidden/>
              </w:rPr>
              <w:fldChar w:fldCharType="separate"/>
            </w:r>
            <w:r w:rsidR="00114AC8">
              <w:rPr>
                <w:noProof/>
                <w:webHidden/>
              </w:rPr>
              <w:t>5</w:t>
            </w:r>
            <w:r w:rsidR="00114AC8">
              <w:rPr>
                <w:noProof/>
                <w:webHidden/>
              </w:rPr>
              <w:fldChar w:fldCharType="end"/>
            </w:r>
          </w:hyperlink>
        </w:p>
        <w:p w14:paraId="034755CD" w14:textId="77777777" w:rsidR="00114AC8" w:rsidRDefault="00893906">
          <w:pPr>
            <w:pStyle w:val="TOC2"/>
            <w:tabs>
              <w:tab w:val="right" w:leader="dot" w:pos="9016"/>
            </w:tabs>
            <w:rPr>
              <w:noProof/>
            </w:rPr>
          </w:pPr>
          <w:hyperlink w:anchor="_Toc121222700" w:history="1">
            <w:r w:rsidR="00114AC8" w:rsidRPr="00FB2C04">
              <w:rPr>
                <w:rStyle w:val="Hyperlink"/>
                <w:noProof/>
              </w:rPr>
              <w:t>Collaborators</w:t>
            </w:r>
            <w:r w:rsidR="00114AC8">
              <w:rPr>
                <w:noProof/>
                <w:webHidden/>
              </w:rPr>
              <w:tab/>
            </w:r>
            <w:r w:rsidR="00114AC8">
              <w:rPr>
                <w:noProof/>
                <w:webHidden/>
              </w:rPr>
              <w:fldChar w:fldCharType="begin"/>
            </w:r>
            <w:r w:rsidR="00114AC8">
              <w:rPr>
                <w:noProof/>
                <w:webHidden/>
              </w:rPr>
              <w:instrText xml:space="preserve"> PAGEREF _Toc121222700 \h </w:instrText>
            </w:r>
            <w:r w:rsidR="00114AC8">
              <w:rPr>
                <w:noProof/>
                <w:webHidden/>
              </w:rPr>
            </w:r>
            <w:r w:rsidR="00114AC8">
              <w:rPr>
                <w:noProof/>
                <w:webHidden/>
              </w:rPr>
              <w:fldChar w:fldCharType="separate"/>
            </w:r>
            <w:r w:rsidR="00114AC8">
              <w:rPr>
                <w:noProof/>
                <w:webHidden/>
              </w:rPr>
              <w:t>5</w:t>
            </w:r>
            <w:r w:rsidR="00114AC8">
              <w:rPr>
                <w:noProof/>
                <w:webHidden/>
              </w:rPr>
              <w:fldChar w:fldCharType="end"/>
            </w:r>
          </w:hyperlink>
        </w:p>
        <w:p w14:paraId="034755CE" w14:textId="77777777" w:rsidR="00114AC8" w:rsidRDefault="00893906">
          <w:pPr>
            <w:pStyle w:val="TOC2"/>
            <w:tabs>
              <w:tab w:val="right" w:leader="dot" w:pos="9016"/>
            </w:tabs>
            <w:rPr>
              <w:noProof/>
            </w:rPr>
          </w:pPr>
          <w:hyperlink w:anchor="_Toc121222701" w:history="1">
            <w:r w:rsidR="00114AC8" w:rsidRPr="00FB2C04">
              <w:rPr>
                <w:rStyle w:val="Hyperlink"/>
                <w:noProof/>
              </w:rPr>
              <w:t>Climate (PESTEL Analysis)</w:t>
            </w:r>
            <w:r w:rsidR="00114AC8">
              <w:rPr>
                <w:noProof/>
                <w:webHidden/>
              </w:rPr>
              <w:tab/>
            </w:r>
            <w:r w:rsidR="00114AC8">
              <w:rPr>
                <w:noProof/>
                <w:webHidden/>
              </w:rPr>
              <w:fldChar w:fldCharType="begin"/>
            </w:r>
            <w:r w:rsidR="00114AC8">
              <w:rPr>
                <w:noProof/>
                <w:webHidden/>
              </w:rPr>
              <w:instrText xml:space="preserve"> PAGEREF _Toc121222701 \h </w:instrText>
            </w:r>
            <w:r w:rsidR="00114AC8">
              <w:rPr>
                <w:noProof/>
                <w:webHidden/>
              </w:rPr>
            </w:r>
            <w:r w:rsidR="00114AC8">
              <w:rPr>
                <w:noProof/>
                <w:webHidden/>
              </w:rPr>
              <w:fldChar w:fldCharType="separate"/>
            </w:r>
            <w:r w:rsidR="00114AC8">
              <w:rPr>
                <w:noProof/>
                <w:webHidden/>
              </w:rPr>
              <w:t>5</w:t>
            </w:r>
            <w:r w:rsidR="00114AC8">
              <w:rPr>
                <w:noProof/>
                <w:webHidden/>
              </w:rPr>
              <w:fldChar w:fldCharType="end"/>
            </w:r>
          </w:hyperlink>
        </w:p>
        <w:p w14:paraId="034755CF"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702" w:history="1">
            <w:r w:rsidR="00114AC8" w:rsidRPr="00FB2C04">
              <w:rPr>
                <w:rStyle w:val="Hyperlink"/>
                <w:noProof/>
              </w:rPr>
              <w:t>Objectives</w:t>
            </w:r>
            <w:r w:rsidR="00114AC8">
              <w:rPr>
                <w:noProof/>
                <w:webHidden/>
              </w:rPr>
              <w:tab/>
            </w:r>
            <w:r w:rsidR="00114AC8">
              <w:rPr>
                <w:noProof/>
                <w:webHidden/>
              </w:rPr>
              <w:fldChar w:fldCharType="begin"/>
            </w:r>
            <w:r w:rsidR="00114AC8">
              <w:rPr>
                <w:noProof/>
                <w:webHidden/>
              </w:rPr>
              <w:instrText xml:space="preserve"> PAGEREF _Toc121222702 \h </w:instrText>
            </w:r>
            <w:r w:rsidR="00114AC8">
              <w:rPr>
                <w:noProof/>
                <w:webHidden/>
              </w:rPr>
            </w:r>
            <w:r w:rsidR="00114AC8">
              <w:rPr>
                <w:noProof/>
                <w:webHidden/>
              </w:rPr>
              <w:fldChar w:fldCharType="separate"/>
            </w:r>
            <w:r w:rsidR="00114AC8">
              <w:rPr>
                <w:noProof/>
                <w:webHidden/>
              </w:rPr>
              <w:t>7</w:t>
            </w:r>
            <w:r w:rsidR="00114AC8">
              <w:rPr>
                <w:noProof/>
                <w:webHidden/>
              </w:rPr>
              <w:fldChar w:fldCharType="end"/>
            </w:r>
          </w:hyperlink>
        </w:p>
        <w:p w14:paraId="034755D0" w14:textId="77777777" w:rsidR="00114AC8" w:rsidRDefault="00893906">
          <w:pPr>
            <w:pStyle w:val="TOC2"/>
            <w:tabs>
              <w:tab w:val="right" w:leader="dot" w:pos="9016"/>
            </w:tabs>
            <w:rPr>
              <w:noProof/>
            </w:rPr>
          </w:pPr>
          <w:hyperlink w:anchor="_Toc121222703" w:history="1">
            <w:r w:rsidR="00114AC8" w:rsidRPr="00FB2C04">
              <w:rPr>
                <w:rStyle w:val="Hyperlink"/>
                <w:noProof/>
              </w:rPr>
              <w:t>Smart Target</w:t>
            </w:r>
            <w:r w:rsidR="00114AC8">
              <w:rPr>
                <w:noProof/>
                <w:webHidden/>
              </w:rPr>
              <w:tab/>
            </w:r>
            <w:r w:rsidR="00114AC8">
              <w:rPr>
                <w:noProof/>
                <w:webHidden/>
              </w:rPr>
              <w:fldChar w:fldCharType="begin"/>
            </w:r>
            <w:r w:rsidR="00114AC8">
              <w:rPr>
                <w:noProof/>
                <w:webHidden/>
              </w:rPr>
              <w:instrText xml:space="preserve"> PAGEREF _Toc121222703 \h </w:instrText>
            </w:r>
            <w:r w:rsidR="00114AC8">
              <w:rPr>
                <w:noProof/>
                <w:webHidden/>
              </w:rPr>
            </w:r>
            <w:r w:rsidR="00114AC8">
              <w:rPr>
                <w:noProof/>
                <w:webHidden/>
              </w:rPr>
              <w:fldChar w:fldCharType="separate"/>
            </w:r>
            <w:r w:rsidR="00114AC8">
              <w:rPr>
                <w:noProof/>
                <w:webHidden/>
              </w:rPr>
              <w:t>7</w:t>
            </w:r>
            <w:r w:rsidR="00114AC8">
              <w:rPr>
                <w:noProof/>
                <w:webHidden/>
              </w:rPr>
              <w:fldChar w:fldCharType="end"/>
            </w:r>
          </w:hyperlink>
        </w:p>
        <w:p w14:paraId="034755D1"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704" w:history="1">
            <w:r w:rsidR="00114AC8" w:rsidRPr="00FB2C04">
              <w:rPr>
                <w:rStyle w:val="Hyperlink"/>
                <w:noProof/>
              </w:rPr>
              <w:t>Strategy</w:t>
            </w:r>
            <w:r w:rsidR="00114AC8">
              <w:rPr>
                <w:noProof/>
                <w:webHidden/>
              </w:rPr>
              <w:tab/>
            </w:r>
            <w:r w:rsidR="00114AC8">
              <w:rPr>
                <w:noProof/>
                <w:webHidden/>
              </w:rPr>
              <w:fldChar w:fldCharType="begin"/>
            </w:r>
            <w:r w:rsidR="00114AC8">
              <w:rPr>
                <w:noProof/>
                <w:webHidden/>
              </w:rPr>
              <w:instrText xml:space="preserve"> PAGEREF _Toc121222704 \h </w:instrText>
            </w:r>
            <w:r w:rsidR="00114AC8">
              <w:rPr>
                <w:noProof/>
                <w:webHidden/>
              </w:rPr>
            </w:r>
            <w:r w:rsidR="00114AC8">
              <w:rPr>
                <w:noProof/>
                <w:webHidden/>
              </w:rPr>
              <w:fldChar w:fldCharType="separate"/>
            </w:r>
            <w:r w:rsidR="00114AC8">
              <w:rPr>
                <w:noProof/>
                <w:webHidden/>
              </w:rPr>
              <w:t>8</w:t>
            </w:r>
            <w:r w:rsidR="00114AC8">
              <w:rPr>
                <w:noProof/>
                <w:webHidden/>
              </w:rPr>
              <w:fldChar w:fldCharType="end"/>
            </w:r>
          </w:hyperlink>
        </w:p>
        <w:p w14:paraId="034755D2" w14:textId="77777777" w:rsidR="00114AC8" w:rsidRDefault="00893906">
          <w:pPr>
            <w:pStyle w:val="TOC2"/>
            <w:tabs>
              <w:tab w:val="right" w:leader="dot" w:pos="9016"/>
            </w:tabs>
            <w:rPr>
              <w:noProof/>
            </w:rPr>
          </w:pPr>
          <w:hyperlink w:anchor="_Toc121222705" w:history="1">
            <w:r w:rsidR="00114AC8" w:rsidRPr="00FB2C04">
              <w:rPr>
                <w:rStyle w:val="Hyperlink"/>
                <w:noProof/>
              </w:rPr>
              <w:t>STP Analysis</w:t>
            </w:r>
            <w:r w:rsidR="00114AC8">
              <w:rPr>
                <w:noProof/>
                <w:webHidden/>
              </w:rPr>
              <w:tab/>
            </w:r>
            <w:r w:rsidR="00114AC8">
              <w:rPr>
                <w:noProof/>
                <w:webHidden/>
              </w:rPr>
              <w:fldChar w:fldCharType="begin"/>
            </w:r>
            <w:r w:rsidR="00114AC8">
              <w:rPr>
                <w:noProof/>
                <w:webHidden/>
              </w:rPr>
              <w:instrText xml:space="preserve"> PAGEREF _Toc121222705 \h </w:instrText>
            </w:r>
            <w:r w:rsidR="00114AC8">
              <w:rPr>
                <w:noProof/>
                <w:webHidden/>
              </w:rPr>
            </w:r>
            <w:r w:rsidR="00114AC8">
              <w:rPr>
                <w:noProof/>
                <w:webHidden/>
              </w:rPr>
              <w:fldChar w:fldCharType="separate"/>
            </w:r>
            <w:r w:rsidR="00114AC8">
              <w:rPr>
                <w:noProof/>
                <w:webHidden/>
              </w:rPr>
              <w:t>8</w:t>
            </w:r>
            <w:r w:rsidR="00114AC8">
              <w:rPr>
                <w:noProof/>
                <w:webHidden/>
              </w:rPr>
              <w:fldChar w:fldCharType="end"/>
            </w:r>
          </w:hyperlink>
        </w:p>
        <w:p w14:paraId="034755D3" w14:textId="77777777" w:rsidR="00114AC8" w:rsidRDefault="00893906">
          <w:pPr>
            <w:pStyle w:val="TOC2"/>
            <w:tabs>
              <w:tab w:val="right" w:leader="dot" w:pos="9016"/>
            </w:tabs>
            <w:rPr>
              <w:noProof/>
            </w:rPr>
          </w:pPr>
          <w:hyperlink w:anchor="_Toc121222706" w:history="1">
            <w:r w:rsidR="00114AC8" w:rsidRPr="00FB2C04">
              <w:rPr>
                <w:rStyle w:val="Hyperlink"/>
                <w:noProof/>
              </w:rPr>
              <w:t>Value Proposition</w:t>
            </w:r>
            <w:r w:rsidR="00114AC8">
              <w:rPr>
                <w:noProof/>
                <w:webHidden/>
              </w:rPr>
              <w:tab/>
            </w:r>
            <w:r w:rsidR="00114AC8">
              <w:rPr>
                <w:noProof/>
                <w:webHidden/>
              </w:rPr>
              <w:fldChar w:fldCharType="begin"/>
            </w:r>
            <w:r w:rsidR="00114AC8">
              <w:rPr>
                <w:noProof/>
                <w:webHidden/>
              </w:rPr>
              <w:instrText xml:space="preserve"> PAGEREF _Toc121222706 \h </w:instrText>
            </w:r>
            <w:r w:rsidR="00114AC8">
              <w:rPr>
                <w:noProof/>
                <w:webHidden/>
              </w:rPr>
            </w:r>
            <w:r w:rsidR="00114AC8">
              <w:rPr>
                <w:noProof/>
                <w:webHidden/>
              </w:rPr>
              <w:fldChar w:fldCharType="separate"/>
            </w:r>
            <w:r w:rsidR="00114AC8">
              <w:rPr>
                <w:noProof/>
                <w:webHidden/>
              </w:rPr>
              <w:t>8</w:t>
            </w:r>
            <w:r w:rsidR="00114AC8">
              <w:rPr>
                <w:noProof/>
                <w:webHidden/>
              </w:rPr>
              <w:fldChar w:fldCharType="end"/>
            </w:r>
          </w:hyperlink>
        </w:p>
        <w:p w14:paraId="034755D4" w14:textId="77777777" w:rsidR="00114AC8" w:rsidRDefault="00893906">
          <w:pPr>
            <w:pStyle w:val="TOC2"/>
            <w:tabs>
              <w:tab w:val="right" w:leader="dot" w:pos="9016"/>
            </w:tabs>
            <w:rPr>
              <w:noProof/>
            </w:rPr>
          </w:pPr>
          <w:hyperlink w:anchor="_Toc121222707" w:history="1">
            <w:r w:rsidR="00114AC8" w:rsidRPr="00FB2C04">
              <w:rPr>
                <w:rStyle w:val="Hyperlink"/>
                <w:noProof/>
              </w:rPr>
              <w:t>Bowman’s Strategy Clock</w:t>
            </w:r>
            <w:r w:rsidR="00114AC8">
              <w:rPr>
                <w:noProof/>
                <w:webHidden/>
              </w:rPr>
              <w:tab/>
            </w:r>
            <w:r w:rsidR="00114AC8">
              <w:rPr>
                <w:noProof/>
                <w:webHidden/>
              </w:rPr>
              <w:fldChar w:fldCharType="begin"/>
            </w:r>
            <w:r w:rsidR="00114AC8">
              <w:rPr>
                <w:noProof/>
                <w:webHidden/>
              </w:rPr>
              <w:instrText xml:space="preserve"> PAGEREF _Toc121222707 \h </w:instrText>
            </w:r>
            <w:r w:rsidR="00114AC8">
              <w:rPr>
                <w:noProof/>
                <w:webHidden/>
              </w:rPr>
            </w:r>
            <w:r w:rsidR="00114AC8">
              <w:rPr>
                <w:noProof/>
                <w:webHidden/>
              </w:rPr>
              <w:fldChar w:fldCharType="separate"/>
            </w:r>
            <w:r w:rsidR="00114AC8">
              <w:rPr>
                <w:noProof/>
                <w:webHidden/>
              </w:rPr>
              <w:t>8</w:t>
            </w:r>
            <w:r w:rsidR="00114AC8">
              <w:rPr>
                <w:noProof/>
                <w:webHidden/>
              </w:rPr>
              <w:fldChar w:fldCharType="end"/>
            </w:r>
          </w:hyperlink>
        </w:p>
        <w:p w14:paraId="034755D5"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708" w:history="1">
            <w:r w:rsidR="00114AC8" w:rsidRPr="00FB2C04">
              <w:rPr>
                <w:rStyle w:val="Hyperlink"/>
                <w:noProof/>
              </w:rPr>
              <w:t>Tactics</w:t>
            </w:r>
            <w:r w:rsidR="00114AC8">
              <w:rPr>
                <w:noProof/>
                <w:webHidden/>
              </w:rPr>
              <w:tab/>
            </w:r>
            <w:r w:rsidR="00114AC8">
              <w:rPr>
                <w:noProof/>
                <w:webHidden/>
              </w:rPr>
              <w:fldChar w:fldCharType="begin"/>
            </w:r>
            <w:r w:rsidR="00114AC8">
              <w:rPr>
                <w:noProof/>
                <w:webHidden/>
              </w:rPr>
              <w:instrText xml:space="preserve"> PAGEREF _Toc121222708 \h </w:instrText>
            </w:r>
            <w:r w:rsidR="00114AC8">
              <w:rPr>
                <w:noProof/>
                <w:webHidden/>
              </w:rPr>
            </w:r>
            <w:r w:rsidR="00114AC8">
              <w:rPr>
                <w:noProof/>
                <w:webHidden/>
              </w:rPr>
              <w:fldChar w:fldCharType="separate"/>
            </w:r>
            <w:r w:rsidR="00114AC8">
              <w:rPr>
                <w:noProof/>
                <w:webHidden/>
              </w:rPr>
              <w:t>9</w:t>
            </w:r>
            <w:r w:rsidR="00114AC8">
              <w:rPr>
                <w:noProof/>
                <w:webHidden/>
              </w:rPr>
              <w:fldChar w:fldCharType="end"/>
            </w:r>
          </w:hyperlink>
        </w:p>
        <w:p w14:paraId="034755D6" w14:textId="77777777" w:rsidR="00114AC8" w:rsidRDefault="00893906">
          <w:pPr>
            <w:pStyle w:val="TOC2"/>
            <w:tabs>
              <w:tab w:val="right" w:leader="dot" w:pos="9016"/>
            </w:tabs>
            <w:rPr>
              <w:noProof/>
            </w:rPr>
          </w:pPr>
          <w:hyperlink w:anchor="_Toc121222709" w:history="1">
            <w:r w:rsidR="00114AC8" w:rsidRPr="00FB2C04">
              <w:rPr>
                <w:rStyle w:val="Hyperlink"/>
                <w:noProof/>
              </w:rPr>
              <w:t>Marketing Mix</w:t>
            </w:r>
            <w:r w:rsidR="00114AC8">
              <w:rPr>
                <w:noProof/>
                <w:webHidden/>
              </w:rPr>
              <w:tab/>
            </w:r>
            <w:r w:rsidR="00114AC8">
              <w:rPr>
                <w:noProof/>
                <w:webHidden/>
              </w:rPr>
              <w:fldChar w:fldCharType="begin"/>
            </w:r>
            <w:r w:rsidR="00114AC8">
              <w:rPr>
                <w:noProof/>
                <w:webHidden/>
              </w:rPr>
              <w:instrText xml:space="preserve"> PAGEREF _Toc121222709 \h </w:instrText>
            </w:r>
            <w:r w:rsidR="00114AC8">
              <w:rPr>
                <w:noProof/>
                <w:webHidden/>
              </w:rPr>
            </w:r>
            <w:r w:rsidR="00114AC8">
              <w:rPr>
                <w:noProof/>
                <w:webHidden/>
              </w:rPr>
              <w:fldChar w:fldCharType="separate"/>
            </w:r>
            <w:r w:rsidR="00114AC8">
              <w:rPr>
                <w:noProof/>
                <w:webHidden/>
              </w:rPr>
              <w:t>9</w:t>
            </w:r>
            <w:r w:rsidR="00114AC8">
              <w:rPr>
                <w:noProof/>
                <w:webHidden/>
              </w:rPr>
              <w:fldChar w:fldCharType="end"/>
            </w:r>
          </w:hyperlink>
        </w:p>
        <w:p w14:paraId="034755D7"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710" w:history="1">
            <w:r w:rsidR="00114AC8" w:rsidRPr="00FB2C04">
              <w:rPr>
                <w:rStyle w:val="Hyperlink"/>
                <w:noProof/>
              </w:rPr>
              <w:t>Action</w:t>
            </w:r>
            <w:r w:rsidR="00114AC8">
              <w:rPr>
                <w:noProof/>
                <w:webHidden/>
              </w:rPr>
              <w:tab/>
            </w:r>
            <w:r w:rsidR="00114AC8">
              <w:rPr>
                <w:noProof/>
                <w:webHidden/>
              </w:rPr>
              <w:fldChar w:fldCharType="begin"/>
            </w:r>
            <w:r w:rsidR="00114AC8">
              <w:rPr>
                <w:noProof/>
                <w:webHidden/>
              </w:rPr>
              <w:instrText xml:space="preserve"> PAGEREF _Toc121222710 \h </w:instrText>
            </w:r>
            <w:r w:rsidR="00114AC8">
              <w:rPr>
                <w:noProof/>
                <w:webHidden/>
              </w:rPr>
            </w:r>
            <w:r w:rsidR="00114AC8">
              <w:rPr>
                <w:noProof/>
                <w:webHidden/>
              </w:rPr>
              <w:fldChar w:fldCharType="separate"/>
            </w:r>
            <w:r w:rsidR="00114AC8">
              <w:rPr>
                <w:noProof/>
                <w:webHidden/>
              </w:rPr>
              <w:t>10</w:t>
            </w:r>
            <w:r w:rsidR="00114AC8">
              <w:rPr>
                <w:noProof/>
                <w:webHidden/>
              </w:rPr>
              <w:fldChar w:fldCharType="end"/>
            </w:r>
          </w:hyperlink>
        </w:p>
        <w:p w14:paraId="034755D8" w14:textId="77777777" w:rsidR="00114AC8" w:rsidRDefault="00893906">
          <w:pPr>
            <w:pStyle w:val="TOC2"/>
            <w:tabs>
              <w:tab w:val="right" w:leader="dot" w:pos="9016"/>
            </w:tabs>
            <w:rPr>
              <w:noProof/>
            </w:rPr>
          </w:pPr>
          <w:hyperlink w:anchor="_Toc121222711" w:history="1">
            <w:r w:rsidR="00114AC8" w:rsidRPr="00FB2C04">
              <w:rPr>
                <w:rStyle w:val="Hyperlink"/>
                <w:noProof/>
              </w:rPr>
              <w:t>Communication Plan</w:t>
            </w:r>
            <w:r w:rsidR="00114AC8">
              <w:rPr>
                <w:noProof/>
                <w:webHidden/>
              </w:rPr>
              <w:tab/>
            </w:r>
            <w:r w:rsidR="00114AC8">
              <w:rPr>
                <w:noProof/>
                <w:webHidden/>
              </w:rPr>
              <w:fldChar w:fldCharType="begin"/>
            </w:r>
            <w:r w:rsidR="00114AC8">
              <w:rPr>
                <w:noProof/>
                <w:webHidden/>
              </w:rPr>
              <w:instrText xml:space="preserve"> PAGEREF _Toc121222711 \h </w:instrText>
            </w:r>
            <w:r w:rsidR="00114AC8">
              <w:rPr>
                <w:noProof/>
                <w:webHidden/>
              </w:rPr>
            </w:r>
            <w:r w:rsidR="00114AC8">
              <w:rPr>
                <w:noProof/>
                <w:webHidden/>
              </w:rPr>
              <w:fldChar w:fldCharType="separate"/>
            </w:r>
            <w:r w:rsidR="00114AC8">
              <w:rPr>
                <w:noProof/>
                <w:webHidden/>
              </w:rPr>
              <w:t>10</w:t>
            </w:r>
            <w:r w:rsidR="00114AC8">
              <w:rPr>
                <w:noProof/>
                <w:webHidden/>
              </w:rPr>
              <w:fldChar w:fldCharType="end"/>
            </w:r>
          </w:hyperlink>
        </w:p>
        <w:p w14:paraId="034755D9" w14:textId="77777777" w:rsidR="00114AC8" w:rsidRDefault="00893906">
          <w:pPr>
            <w:pStyle w:val="TOC2"/>
            <w:tabs>
              <w:tab w:val="right" w:leader="dot" w:pos="9016"/>
            </w:tabs>
            <w:rPr>
              <w:noProof/>
            </w:rPr>
          </w:pPr>
          <w:hyperlink w:anchor="_Toc121222712" w:history="1">
            <w:r w:rsidR="00114AC8" w:rsidRPr="00FB2C04">
              <w:rPr>
                <w:rStyle w:val="Hyperlink"/>
                <w:noProof/>
              </w:rPr>
              <w:t>Gannt Chart</w:t>
            </w:r>
            <w:r w:rsidR="00114AC8">
              <w:rPr>
                <w:noProof/>
                <w:webHidden/>
              </w:rPr>
              <w:tab/>
            </w:r>
            <w:r w:rsidR="00114AC8">
              <w:rPr>
                <w:noProof/>
                <w:webHidden/>
              </w:rPr>
              <w:fldChar w:fldCharType="begin"/>
            </w:r>
            <w:r w:rsidR="00114AC8">
              <w:rPr>
                <w:noProof/>
                <w:webHidden/>
              </w:rPr>
              <w:instrText xml:space="preserve"> PAGEREF _Toc121222712 \h </w:instrText>
            </w:r>
            <w:r w:rsidR="00114AC8">
              <w:rPr>
                <w:noProof/>
                <w:webHidden/>
              </w:rPr>
            </w:r>
            <w:r w:rsidR="00114AC8">
              <w:rPr>
                <w:noProof/>
                <w:webHidden/>
              </w:rPr>
              <w:fldChar w:fldCharType="separate"/>
            </w:r>
            <w:r w:rsidR="00114AC8">
              <w:rPr>
                <w:noProof/>
                <w:webHidden/>
              </w:rPr>
              <w:t>10</w:t>
            </w:r>
            <w:r w:rsidR="00114AC8">
              <w:rPr>
                <w:noProof/>
                <w:webHidden/>
              </w:rPr>
              <w:fldChar w:fldCharType="end"/>
            </w:r>
          </w:hyperlink>
        </w:p>
        <w:p w14:paraId="034755DA"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713" w:history="1">
            <w:r w:rsidR="00114AC8" w:rsidRPr="00FB2C04">
              <w:rPr>
                <w:rStyle w:val="Hyperlink"/>
                <w:noProof/>
              </w:rPr>
              <w:t>Control</w:t>
            </w:r>
            <w:r w:rsidR="00114AC8">
              <w:rPr>
                <w:noProof/>
                <w:webHidden/>
              </w:rPr>
              <w:tab/>
            </w:r>
            <w:r w:rsidR="00114AC8">
              <w:rPr>
                <w:noProof/>
                <w:webHidden/>
              </w:rPr>
              <w:fldChar w:fldCharType="begin"/>
            </w:r>
            <w:r w:rsidR="00114AC8">
              <w:rPr>
                <w:noProof/>
                <w:webHidden/>
              </w:rPr>
              <w:instrText xml:space="preserve"> PAGEREF _Toc121222713 \h </w:instrText>
            </w:r>
            <w:r w:rsidR="00114AC8">
              <w:rPr>
                <w:noProof/>
                <w:webHidden/>
              </w:rPr>
            </w:r>
            <w:r w:rsidR="00114AC8">
              <w:rPr>
                <w:noProof/>
                <w:webHidden/>
              </w:rPr>
              <w:fldChar w:fldCharType="separate"/>
            </w:r>
            <w:r w:rsidR="00114AC8">
              <w:rPr>
                <w:noProof/>
                <w:webHidden/>
              </w:rPr>
              <w:t>11</w:t>
            </w:r>
            <w:r w:rsidR="00114AC8">
              <w:rPr>
                <w:noProof/>
                <w:webHidden/>
              </w:rPr>
              <w:fldChar w:fldCharType="end"/>
            </w:r>
          </w:hyperlink>
        </w:p>
        <w:p w14:paraId="034755DB" w14:textId="77777777" w:rsidR="00114AC8" w:rsidRDefault="00893906">
          <w:pPr>
            <w:pStyle w:val="TOC2"/>
            <w:tabs>
              <w:tab w:val="right" w:leader="dot" w:pos="9016"/>
            </w:tabs>
            <w:rPr>
              <w:noProof/>
            </w:rPr>
          </w:pPr>
          <w:hyperlink w:anchor="_Toc121222714" w:history="1">
            <w:r w:rsidR="00114AC8" w:rsidRPr="00FB2C04">
              <w:rPr>
                <w:rStyle w:val="Hyperlink"/>
                <w:noProof/>
              </w:rPr>
              <w:t>USP, Features and Benefits</w:t>
            </w:r>
            <w:r w:rsidR="00114AC8">
              <w:rPr>
                <w:noProof/>
                <w:webHidden/>
              </w:rPr>
              <w:tab/>
            </w:r>
            <w:r w:rsidR="00114AC8">
              <w:rPr>
                <w:noProof/>
                <w:webHidden/>
              </w:rPr>
              <w:fldChar w:fldCharType="begin"/>
            </w:r>
            <w:r w:rsidR="00114AC8">
              <w:rPr>
                <w:noProof/>
                <w:webHidden/>
              </w:rPr>
              <w:instrText xml:space="preserve"> PAGEREF _Toc121222714 \h </w:instrText>
            </w:r>
            <w:r w:rsidR="00114AC8">
              <w:rPr>
                <w:noProof/>
                <w:webHidden/>
              </w:rPr>
            </w:r>
            <w:r w:rsidR="00114AC8">
              <w:rPr>
                <w:noProof/>
                <w:webHidden/>
              </w:rPr>
              <w:fldChar w:fldCharType="separate"/>
            </w:r>
            <w:r w:rsidR="00114AC8">
              <w:rPr>
                <w:noProof/>
                <w:webHidden/>
              </w:rPr>
              <w:t>11</w:t>
            </w:r>
            <w:r w:rsidR="00114AC8">
              <w:rPr>
                <w:noProof/>
                <w:webHidden/>
              </w:rPr>
              <w:fldChar w:fldCharType="end"/>
            </w:r>
          </w:hyperlink>
        </w:p>
        <w:p w14:paraId="034755DC"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715" w:history="1">
            <w:r w:rsidR="00114AC8" w:rsidRPr="00FB2C04">
              <w:rPr>
                <w:rStyle w:val="Hyperlink"/>
                <w:noProof/>
              </w:rPr>
              <w:t>Conclusion</w:t>
            </w:r>
            <w:r w:rsidR="00114AC8">
              <w:rPr>
                <w:noProof/>
                <w:webHidden/>
              </w:rPr>
              <w:tab/>
            </w:r>
            <w:r w:rsidR="00114AC8">
              <w:rPr>
                <w:noProof/>
                <w:webHidden/>
              </w:rPr>
              <w:fldChar w:fldCharType="begin"/>
            </w:r>
            <w:r w:rsidR="00114AC8">
              <w:rPr>
                <w:noProof/>
                <w:webHidden/>
              </w:rPr>
              <w:instrText xml:space="preserve"> PAGEREF _Toc121222715 \h </w:instrText>
            </w:r>
            <w:r w:rsidR="00114AC8">
              <w:rPr>
                <w:noProof/>
                <w:webHidden/>
              </w:rPr>
            </w:r>
            <w:r w:rsidR="00114AC8">
              <w:rPr>
                <w:noProof/>
                <w:webHidden/>
              </w:rPr>
              <w:fldChar w:fldCharType="separate"/>
            </w:r>
            <w:r w:rsidR="00114AC8">
              <w:rPr>
                <w:noProof/>
                <w:webHidden/>
              </w:rPr>
              <w:t>12</w:t>
            </w:r>
            <w:r w:rsidR="00114AC8">
              <w:rPr>
                <w:noProof/>
                <w:webHidden/>
              </w:rPr>
              <w:fldChar w:fldCharType="end"/>
            </w:r>
          </w:hyperlink>
        </w:p>
        <w:p w14:paraId="034755DD" w14:textId="77777777" w:rsidR="00114AC8" w:rsidRDefault="00893906">
          <w:pPr>
            <w:pStyle w:val="TOC1"/>
            <w:tabs>
              <w:tab w:val="right" w:leader="dot" w:pos="9016"/>
            </w:tabs>
            <w:rPr>
              <w:rFonts w:asciiTheme="minorHAnsi" w:eastAsiaTheme="minorEastAsia" w:hAnsiTheme="minorHAnsi"/>
              <w:noProof/>
              <w:color w:val="auto"/>
              <w:sz w:val="22"/>
              <w:lang w:eastAsia="en-IN"/>
            </w:rPr>
          </w:pPr>
          <w:hyperlink w:anchor="_Toc121222716" w:history="1">
            <w:r w:rsidR="00114AC8" w:rsidRPr="00FB2C04">
              <w:rPr>
                <w:rStyle w:val="Hyperlink"/>
                <w:noProof/>
              </w:rPr>
              <w:t>Reference List</w:t>
            </w:r>
            <w:r w:rsidR="00114AC8">
              <w:rPr>
                <w:noProof/>
                <w:webHidden/>
              </w:rPr>
              <w:tab/>
            </w:r>
            <w:r w:rsidR="00114AC8">
              <w:rPr>
                <w:noProof/>
                <w:webHidden/>
              </w:rPr>
              <w:fldChar w:fldCharType="begin"/>
            </w:r>
            <w:r w:rsidR="00114AC8">
              <w:rPr>
                <w:noProof/>
                <w:webHidden/>
              </w:rPr>
              <w:instrText xml:space="preserve"> PAGEREF _Toc121222716 \h </w:instrText>
            </w:r>
            <w:r w:rsidR="00114AC8">
              <w:rPr>
                <w:noProof/>
                <w:webHidden/>
              </w:rPr>
            </w:r>
            <w:r w:rsidR="00114AC8">
              <w:rPr>
                <w:noProof/>
                <w:webHidden/>
              </w:rPr>
              <w:fldChar w:fldCharType="separate"/>
            </w:r>
            <w:r w:rsidR="00114AC8">
              <w:rPr>
                <w:noProof/>
                <w:webHidden/>
              </w:rPr>
              <w:t>13</w:t>
            </w:r>
            <w:r w:rsidR="00114AC8">
              <w:rPr>
                <w:noProof/>
                <w:webHidden/>
              </w:rPr>
              <w:fldChar w:fldCharType="end"/>
            </w:r>
          </w:hyperlink>
        </w:p>
        <w:p w14:paraId="034755DE" w14:textId="77777777" w:rsidR="00FF4243" w:rsidRDefault="00FF4243">
          <w:r>
            <w:rPr>
              <w:b/>
              <w:bCs/>
              <w:noProof/>
            </w:rPr>
            <w:fldChar w:fldCharType="end"/>
          </w:r>
        </w:p>
      </w:sdtContent>
    </w:sdt>
    <w:p w14:paraId="034755DF" w14:textId="77777777" w:rsidR="00FF4243" w:rsidRPr="00FF4243" w:rsidRDefault="00FF4243" w:rsidP="00FF4243">
      <w:pPr>
        <w:rPr>
          <w:lang w:val="en-GB"/>
        </w:rPr>
      </w:pPr>
    </w:p>
    <w:p w14:paraId="034755E0" w14:textId="77777777" w:rsidR="00E638FA" w:rsidRPr="00E638FA" w:rsidRDefault="00F713DA" w:rsidP="00E638FA">
      <w:pPr>
        <w:pStyle w:val="Heading1"/>
      </w:pPr>
      <w:r>
        <w:rPr>
          <w:lang w:val="en-GB"/>
        </w:rPr>
        <w:br w:type="page"/>
      </w:r>
      <w:bookmarkStart w:id="0" w:name="_Toc121222695"/>
      <w:r w:rsidR="00E638FA" w:rsidRPr="00E638FA">
        <w:lastRenderedPageBreak/>
        <w:t>Introduction</w:t>
      </w:r>
      <w:bookmarkEnd w:id="0"/>
    </w:p>
    <w:p w14:paraId="034755E1" w14:textId="77777777" w:rsidR="00E638FA" w:rsidRDefault="00E638FA" w:rsidP="00E638FA">
      <w:r>
        <w:t xml:space="preserve">The report will study the SWOT Analysis of Sheraton. It will discuss the political, economic, social, technological, environmental and legal factors of the organization. It will analyse the strategy planned for the Hotel Sheraton. It will also discuss the specific, measurable, attainable, </w:t>
      </w:r>
      <w:r w:rsidR="00B70FF4">
        <w:t>and realistic</w:t>
      </w:r>
      <w:r>
        <w:t xml:space="preserve"> and time frame of the objectives planned. It will also analyse the Segmentation, Positioning and Targeting of the customers of the Hotel Sheraton. </w:t>
      </w:r>
    </w:p>
    <w:p w14:paraId="034755E2" w14:textId="77777777" w:rsidR="00E638FA" w:rsidRDefault="00E638FA" w:rsidP="00E638FA">
      <w:r>
        <w:br w:type="page"/>
      </w:r>
    </w:p>
    <w:p w14:paraId="034755E3" w14:textId="77777777" w:rsidR="00E638FA" w:rsidRDefault="00E638FA" w:rsidP="00E638FA"/>
    <w:p w14:paraId="034755E4" w14:textId="77777777" w:rsidR="00E638FA" w:rsidRPr="00D517AE" w:rsidRDefault="00E638FA" w:rsidP="00D517AE">
      <w:pPr>
        <w:pStyle w:val="Heading1"/>
      </w:pPr>
      <w:bookmarkStart w:id="1" w:name="_Toc121222696"/>
      <w:r w:rsidRPr="00D517AE">
        <w:t>Situation Analysis</w:t>
      </w:r>
      <w:bookmarkEnd w:id="1"/>
      <w:r w:rsidRPr="00D517AE">
        <w:t> </w:t>
      </w:r>
    </w:p>
    <w:p w14:paraId="034755E5" w14:textId="77777777" w:rsidR="00E638FA" w:rsidRDefault="00D517AE" w:rsidP="00D517AE">
      <w:pPr>
        <w:pStyle w:val="Heading2"/>
      </w:pPr>
      <w:bookmarkStart w:id="2" w:name="_Toc121222697"/>
      <w:r>
        <w:t>Company (SWOT Analysis)</w:t>
      </w:r>
      <w:bookmarkEnd w:id="2"/>
    </w:p>
    <w:p w14:paraId="034755E6" w14:textId="77777777" w:rsidR="00E638FA" w:rsidRPr="00D517AE" w:rsidRDefault="00114AC8" w:rsidP="00E638FA">
      <w:pPr>
        <w:rPr>
          <w:b/>
          <w:i/>
        </w:rPr>
      </w:pPr>
      <w:r>
        <w:rPr>
          <w:b/>
          <w:i/>
        </w:rPr>
        <w:t>Strength</w:t>
      </w:r>
    </w:p>
    <w:p w14:paraId="034755E7" w14:textId="77777777" w:rsidR="00E638FA" w:rsidRDefault="00E638FA" w:rsidP="00114AC8">
      <w:pPr>
        <w:pStyle w:val="ListParagraph"/>
        <w:numPr>
          <w:ilvl w:val="0"/>
          <w:numId w:val="1"/>
        </w:numPr>
      </w:pPr>
      <w:r>
        <w:t>The price of the services could be made top-notch so that it could reach a larger number of people.</w:t>
      </w:r>
    </w:p>
    <w:p w14:paraId="034755E8" w14:textId="77777777" w:rsidR="00E638FA" w:rsidRDefault="00E638FA" w:rsidP="00114AC8">
      <w:pPr>
        <w:pStyle w:val="ListParagraph"/>
        <w:numPr>
          <w:ilvl w:val="0"/>
          <w:numId w:val="1"/>
        </w:numPr>
      </w:pPr>
      <w:r>
        <w:t>The well-known brand has many mergers, acquisitions, stakeholders, and financial resources who are linked with the hotel and this helps them come up with new strategies, providing a great opportunity to the customers which leads to the rapid growth of the brand.</w:t>
      </w:r>
    </w:p>
    <w:p w14:paraId="034755E9" w14:textId="77777777" w:rsidR="00E638FA" w:rsidRPr="00D517AE" w:rsidRDefault="00114AC8" w:rsidP="00E638FA">
      <w:pPr>
        <w:rPr>
          <w:b/>
          <w:i/>
        </w:rPr>
      </w:pPr>
      <w:r>
        <w:rPr>
          <w:b/>
          <w:i/>
        </w:rPr>
        <w:t>Weaknesses</w:t>
      </w:r>
    </w:p>
    <w:p w14:paraId="034755EA" w14:textId="77777777" w:rsidR="00E638FA" w:rsidRDefault="00E638FA" w:rsidP="00114AC8">
      <w:pPr>
        <w:pStyle w:val="ListParagraph"/>
        <w:numPr>
          <w:ilvl w:val="0"/>
          <w:numId w:val="2"/>
        </w:numPr>
      </w:pPr>
      <w:r>
        <w:t>Due to Covid-19, it has lost highly-driven skilled employees. Therefore, it has become a weakness.</w:t>
      </w:r>
    </w:p>
    <w:p w14:paraId="034755EB" w14:textId="77777777" w:rsidR="00E638FA" w:rsidRDefault="00E638FA" w:rsidP="00114AC8">
      <w:pPr>
        <w:pStyle w:val="ListParagraph"/>
        <w:numPr>
          <w:ilvl w:val="0"/>
          <w:numId w:val="2"/>
        </w:numPr>
      </w:pPr>
      <w:r>
        <w:t>It lakhs in promotion strategies which reduces the customer base</w:t>
      </w:r>
      <w:r w:rsidR="00CD51D2">
        <w:t xml:space="preserve"> (</w:t>
      </w:r>
      <w:r w:rsidR="00CD51D2" w:rsidRPr="00CD51D2">
        <w:t>Obi</w:t>
      </w:r>
      <w:r w:rsidR="00CD51D2">
        <w:t xml:space="preserve"> </w:t>
      </w:r>
      <w:r w:rsidR="00CD51D2" w:rsidRPr="00114AC8">
        <w:rPr>
          <w:i/>
        </w:rPr>
        <w:t>et al</w:t>
      </w:r>
      <w:r w:rsidR="00CD51D2">
        <w:t>, 2019)</w:t>
      </w:r>
      <w:r>
        <w:t>.</w:t>
      </w:r>
    </w:p>
    <w:p w14:paraId="034755EC" w14:textId="77777777" w:rsidR="00E638FA" w:rsidRPr="00D517AE" w:rsidRDefault="00114AC8" w:rsidP="00E638FA">
      <w:pPr>
        <w:rPr>
          <w:b/>
          <w:i/>
        </w:rPr>
      </w:pPr>
      <w:r>
        <w:rPr>
          <w:b/>
          <w:i/>
        </w:rPr>
        <w:t>Opportunities</w:t>
      </w:r>
    </w:p>
    <w:p w14:paraId="034755ED" w14:textId="77777777" w:rsidR="00E638FA" w:rsidRDefault="00E638FA" w:rsidP="00114AC8">
      <w:pPr>
        <w:pStyle w:val="ListParagraph"/>
        <w:numPr>
          <w:ilvl w:val="0"/>
          <w:numId w:val="3"/>
        </w:numPr>
      </w:pPr>
      <w:r>
        <w:t>It can expand its customer base and its market globally. It can improve its technology and update with the latest technology innovations so that the cost of the operations could be saved.</w:t>
      </w:r>
    </w:p>
    <w:p w14:paraId="034755EE" w14:textId="77777777" w:rsidR="00E638FA" w:rsidRDefault="00E638FA" w:rsidP="00114AC8">
      <w:pPr>
        <w:pStyle w:val="ListParagraph"/>
        <w:numPr>
          <w:ilvl w:val="0"/>
          <w:numId w:val="3"/>
        </w:numPr>
      </w:pPr>
      <w:r>
        <w:t>It can increase its market internationally and become one of the leading organizations.</w:t>
      </w:r>
    </w:p>
    <w:p w14:paraId="034755EF" w14:textId="77777777" w:rsidR="00E638FA" w:rsidRPr="00D517AE" w:rsidRDefault="00114AC8" w:rsidP="00E638FA">
      <w:pPr>
        <w:rPr>
          <w:b/>
          <w:i/>
        </w:rPr>
      </w:pPr>
      <w:r>
        <w:rPr>
          <w:b/>
          <w:i/>
        </w:rPr>
        <w:t>Threats</w:t>
      </w:r>
    </w:p>
    <w:p w14:paraId="034755F0" w14:textId="77777777" w:rsidR="00E638FA" w:rsidRDefault="00E638FA" w:rsidP="00114AC8">
      <w:pPr>
        <w:pStyle w:val="ListParagraph"/>
        <w:numPr>
          <w:ilvl w:val="0"/>
          <w:numId w:val="4"/>
        </w:numPr>
      </w:pPr>
      <w:r>
        <w:t>Political factors become a threat for hotel Sheraton as political instability directly affects its customers.</w:t>
      </w:r>
    </w:p>
    <w:p w14:paraId="034755F1" w14:textId="77777777" w:rsidR="00E638FA" w:rsidRDefault="00E638FA" w:rsidP="00114AC8">
      <w:pPr>
        <w:pStyle w:val="ListParagraph"/>
        <w:numPr>
          <w:ilvl w:val="0"/>
          <w:numId w:val="4"/>
        </w:numPr>
      </w:pPr>
      <w:r>
        <w:t>Changes in the tax rates in the rules and regulations of specific countries are a threat to the brand.</w:t>
      </w:r>
    </w:p>
    <w:p w14:paraId="034755F2" w14:textId="77777777" w:rsidR="00E638FA" w:rsidRDefault="00E638FA" w:rsidP="00E638FA">
      <w:pPr>
        <w:pStyle w:val="NormalWeb"/>
        <w:spacing w:before="0" w:beforeAutospacing="0" w:after="0" w:afterAutospacing="0"/>
        <w:rPr>
          <w:color w:val="0E101A"/>
        </w:rPr>
      </w:pPr>
    </w:p>
    <w:p w14:paraId="034755F3" w14:textId="77777777" w:rsidR="00E638FA" w:rsidRDefault="00D517AE" w:rsidP="00D517AE">
      <w:pPr>
        <w:pStyle w:val="Heading2"/>
      </w:pPr>
      <w:bookmarkStart w:id="3" w:name="_Toc121222698"/>
      <w:r>
        <w:t>Customers (Segmentation and targeting)</w:t>
      </w:r>
      <w:bookmarkEnd w:id="3"/>
    </w:p>
    <w:p w14:paraId="034755F4" w14:textId="77777777" w:rsidR="00D517AE" w:rsidRPr="00D517AE" w:rsidRDefault="00D517AE" w:rsidP="00CD51D2">
      <w:pPr>
        <w:rPr>
          <w:b/>
          <w:i/>
        </w:rPr>
      </w:pPr>
      <w:r w:rsidRPr="00D517AE">
        <w:rPr>
          <w:b/>
          <w:i/>
        </w:rPr>
        <w:t>Segmentation</w:t>
      </w:r>
    </w:p>
    <w:p w14:paraId="034755F5" w14:textId="77777777" w:rsidR="00E638FA" w:rsidRDefault="00E638FA" w:rsidP="00CD51D2">
      <w:r>
        <w:t>Sheraton must target people who are very fond of luxury and are looking for luxurious stays and services.</w:t>
      </w:r>
    </w:p>
    <w:p w14:paraId="034755F6" w14:textId="77777777" w:rsidR="00E638FA" w:rsidRDefault="00E638FA" w:rsidP="00CD51D2">
      <w:r>
        <w:lastRenderedPageBreak/>
        <w:t>The other must be the international clients that visit different countries due to business plans and meetings</w:t>
      </w:r>
      <w:r w:rsidR="00CD51D2">
        <w:t xml:space="preserve"> (</w:t>
      </w:r>
      <w:r w:rsidR="00CD51D2" w:rsidRPr="00CD51D2">
        <w:t>Nata</w:t>
      </w:r>
      <w:r w:rsidR="00CD51D2">
        <w:t xml:space="preserve"> </w:t>
      </w:r>
      <w:r w:rsidR="00CD51D2" w:rsidRPr="00CD51D2">
        <w:rPr>
          <w:i/>
        </w:rPr>
        <w:t>et al</w:t>
      </w:r>
      <w:r w:rsidR="00CD51D2">
        <w:t>, 2020)</w:t>
      </w:r>
      <w:r>
        <w:t>.</w:t>
      </w:r>
    </w:p>
    <w:p w14:paraId="034755F7" w14:textId="77777777" w:rsidR="00E638FA" w:rsidRPr="00D517AE" w:rsidRDefault="00114AC8" w:rsidP="00CD51D2">
      <w:pPr>
        <w:rPr>
          <w:b/>
          <w:i/>
        </w:rPr>
      </w:pPr>
      <w:r>
        <w:rPr>
          <w:b/>
          <w:i/>
        </w:rPr>
        <w:t>Targeting</w:t>
      </w:r>
    </w:p>
    <w:p w14:paraId="034755F8" w14:textId="77777777" w:rsidR="00E638FA" w:rsidRDefault="00E638FA" w:rsidP="00CD51D2">
      <w:r>
        <w:t>The people from the urban population and those who belong to social class and higher income level will be targeted so that they can afford Sheraton as they have high disposable income. Therefore, they can spend on luxurious items.</w:t>
      </w:r>
    </w:p>
    <w:p w14:paraId="034755F9" w14:textId="77777777" w:rsidR="00E638FA" w:rsidRDefault="00D517AE" w:rsidP="00D517AE">
      <w:pPr>
        <w:pStyle w:val="Heading2"/>
      </w:pPr>
      <w:bookmarkStart w:id="4" w:name="_Toc121222699"/>
      <w:r>
        <w:t>Competitors (Porters 5 forces analysis)</w:t>
      </w:r>
      <w:bookmarkEnd w:id="4"/>
    </w:p>
    <w:p w14:paraId="034755FA" w14:textId="77777777" w:rsidR="00E638FA" w:rsidRDefault="00E638FA" w:rsidP="00CD51D2">
      <w:r>
        <w:t>Sheraton should tackle</w:t>
      </w:r>
      <w:r w:rsidR="00D517AE">
        <w:t xml:space="preserve"> the</w:t>
      </w:r>
      <w:r w:rsidRPr="00D517AE">
        <w:rPr>
          <w:b/>
          <w:i/>
        </w:rPr>
        <w:t xml:space="preserve"> threat of new entrance</w:t>
      </w:r>
      <w:r>
        <w:t xml:space="preserve"> by updating its technology and services so that the customers can differentiate Sheraton from other companies offering the same services.</w:t>
      </w:r>
    </w:p>
    <w:p w14:paraId="034755FB" w14:textId="77777777" w:rsidR="00E638FA" w:rsidRDefault="00E638FA" w:rsidP="00CD51D2">
      <w:r>
        <w:t xml:space="preserve">Sheraton should tackle the </w:t>
      </w:r>
      <w:r w:rsidRPr="00D517AE">
        <w:rPr>
          <w:b/>
          <w:i/>
        </w:rPr>
        <w:t>bargaining power of suppliers</w:t>
      </w:r>
      <w:r>
        <w:t xml:space="preserve"> by having different suppliers and different locations so that they find it convenient to switch from one to the other.</w:t>
      </w:r>
    </w:p>
    <w:p w14:paraId="034755FC" w14:textId="77777777" w:rsidR="00E638FA" w:rsidRDefault="00E638FA" w:rsidP="00CD51D2">
      <w:r>
        <w:t xml:space="preserve">Sheraton should tackle the </w:t>
      </w:r>
      <w:r w:rsidRPr="00D517AE">
        <w:rPr>
          <w:b/>
          <w:i/>
        </w:rPr>
        <w:t>bargaining power of buyers</w:t>
      </w:r>
      <w:r>
        <w:t xml:space="preserve"> by providing them</w:t>
      </w:r>
      <w:r w:rsidR="0019073E">
        <w:t xml:space="preserve"> with</w:t>
      </w:r>
      <w:r>
        <w:t xml:space="preserve"> offers, discounts, and great deals on their special days and while certain times of the year so that the customers can have the advantage of the same</w:t>
      </w:r>
      <w:r w:rsidR="00CD51D2">
        <w:t xml:space="preserve"> (</w:t>
      </w:r>
      <w:r w:rsidR="00CD51D2" w:rsidRPr="00CD51D2">
        <w:t>Lee</w:t>
      </w:r>
      <w:r w:rsidR="00CD51D2">
        <w:t>, 2020)</w:t>
      </w:r>
      <w:r>
        <w:t>.</w:t>
      </w:r>
    </w:p>
    <w:p w14:paraId="034755FD" w14:textId="77777777" w:rsidR="00E638FA" w:rsidRDefault="00E638FA" w:rsidP="00CD51D2">
      <w:r>
        <w:t xml:space="preserve">Sheraton can tackle the </w:t>
      </w:r>
      <w:r w:rsidRPr="00D517AE">
        <w:rPr>
          <w:b/>
          <w:i/>
        </w:rPr>
        <w:t>threat of substitute products</w:t>
      </w:r>
      <w:r>
        <w:t xml:space="preserve"> by ensuring that it provides creative and unique services which can include personalization of the customers so that it differentiates them from other companies. Therefore, the customers could get attracted to Sheraton and have brand loyalty.</w:t>
      </w:r>
    </w:p>
    <w:p w14:paraId="034755FE" w14:textId="77777777" w:rsidR="00E638FA" w:rsidRDefault="00E638FA" w:rsidP="00CD51D2">
      <w:r>
        <w:t xml:space="preserve">Sheraton tackles the </w:t>
      </w:r>
      <w:r w:rsidRPr="0019073E">
        <w:rPr>
          <w:b/>
          <w:i/>
        </w:rPr>
        <w:t>rivalry among the competitors</w:t>
      </w:r>
      <w:r>
        <w:t xml:space="preserve"> by making new customers in the market rather than targeting the ones who already exist and are belonging to different brands.</w:t>
      </w:r>
    </w:p>
    <w:p w14:paraId="034755FF" w14:textId="77777777" w:rsidR="00D517AE" w:rsidRDefault="00D517AE" w:rsidP="0019073E">
      <w:pPr>
        <w:pStyle w:val="Heading2"/>
      </w:pPr>
      <w:bookmarkStart w:id="5" w:name="_Toc121222700"/>
      <w:r>
        <w:t>Collaborators</w:t>
      </w:r>
      <w:bookmarkEnd w:id="5"/>
      <w:r>
        <w:t xml:space="preserve"> </w:t>
      </w:r>
    </w:p>
    <w:p w14:paraId="03475600" w14:textId="77777777" w:rsidR="00E638FA" w:rsidRDefault="00E638FA" w:rsidP="00CD51D2">
      <w:r>
        <w:t>Sheraton collaborates with franchisees, and have a partnership with certain organisations such as tourist organisation so that the customers can be provided with the facilities served by Sheraton that can create growth in its customer base.</w:t>
      </w:r>
    </w:p>
    <w:p w14:paraId="03475601" w14:textId="77777777" w:rsidR="00E638FA" w:rsidRDefault="00E638FA" w:rsidP="00CD51D2">
      <w:r>
        <w:t>It can also collaborate with a franchise such as restaurants so that they could provide accommodation to the customer.</w:t>
      </w:r>
    </w:p>
    <w:p w14:paraId="03475602" w14:textId="77777777" w:rsidR="00D517AE" w:rsidRDefault="00D517AE" w:rsidP="0019073E">
      <w:pPr>
        <w:pStyle w:val="Heading2"/>
      </w:pPr>
      <w:bookmarkStart w:id="6" w:name="_Toc121222701"/>
      <w:r>
        <w:t>Climate (PESTEL Analysis)</w:t>
      </w:r>
      <w:bookmarkEnd w:id="6"/>
    </w:p>
    <w:p w14:paraId="03475603" w14:textId="77777777" w:rsidR="00E638FA" w:rsidRPr="0019073E" w:rsidRDefault="00114AC8" w:rsidP="00CD51D2">
      <w:pPr>
        <w:rPr>
          <w:b/>
          <w:i/>
        </w:rPr>
      </w:pPr>
      <w:r>
        <w:rPr>
          <w:b/>
          <w:i/>
        </w:rPr>
        <w:t>Political factors</w:t>
      </w:r>
    </w:p>
    <w:p w14:paraId="03475604" w14:textId="77777777" w:rsidR="00E638FA" w:rsidRDefault="00E638FA" w:rsidP="00CD51D2">
      <w:r>
        <w:lastRenderedPageBreak/>
        <w:t>It can spread in developed countries because develop countries have political stability and their food can be beneficial for Sheraton.</w:t>
      </w:r>
    </w:p>
    <w:p w14:paraId="03475605" w14:textId="77777777" w:rsidR="00E638FA" w:rsidRPr="00114AC8" w:rsidRDefault="00114AC8" w:rsidP="00CD51D2">
      <w:pPr>
        <w:rPr>
          <w:b/>
          <w:i/>
        </w:rPr>
      </w:pPr>
      <w:proofErr w:type="spellStart"/>
      <w:r>
        <w:rPr>
          <w:b/>
          <w:i/>
        </w:rPr>
        <w:t>Economical</w:t>
      </w:r>
      <w:proofErr w:type="spellEnd"/>
      <w:r>
        <w:rPr>
          <w:b/>
          <w:i/>
        </w:rPr>
        <w:t xml:space="preserve"> factors</w:t>
      </w:r>
    </w:p>
    <w:p w14:paraId="03475606" w14:textId="77777777" w:rsidR="00E638FA" w:rsidRDefault="00114AC8" w:rsidP="00CD51D2">
      <w:r>
        <w:t xml:space="preserve">It </w:t>
      </w:r>
      <w:r w:rsidR="00E638FA">
        <w:t>can target the countries that have low employment treat so that the government would be open for easy entry to the market and therefore, Sheraton can use it as an advantage and expand its business there.</w:t>
      </w:r>
    </w:p>
    <w:p w14:paraId="03475607" w14:textId="77777777" w:rsidR="00E638FA" w:rsidRPr="00114AC8" w:rsidRDefault="00114AC8" w:rsidP="00CD51D2">
      <w:pPr>
        <w:rPr>
          <w:b/>
          <w:i/>
        </w:rPr>
      </w:pPr>
      <w:r>
        <w:rPr>
          <w:b/>
          <w:i/>
        </w:rPr>
        <w:t>Social factors</w:t>
      </w:r>
    </w:p>
    <w:p w14:paraId="03475608" w14:textId="77777777" w:rsidR="00E638FA" w:rsidRDefault="00E638FA" w:rsidP="00CD51D2">
      <w:r>
        <w:t>People these days visit those places or pranks which are of higher value and their food by increasing its social presence Sheraton can have an increased customer base.</w:t>
      </w:r>
    </w:p>
    <w:p w14:paraId="03475609" w14:textId="77777777" w:rsidR="00114AC8" w:rsidRPr="00114AC8" w:rsidRDefault="00114AC8" w:rsidP="00CD51D2">
      <w:pPr>
        <w:rPr>
          <w:b/>
          <w:i/>
        </w:rPr>
      </w:pPr>
      <w:r w:rsidRPr="00114AC8">
        <w:rPr>
          <w:b/>
          <w:i/>
        </w:rPr>
        <w:t xml:space="preserve">Technological Factors </w:t>
      </w:r>
    </w:p>
    <w:p w14:paraId="0347560A" w14:textId="77777777" w:rsidR="00E638FA" w:rsidRDefault="00E638FA" w:rsidP="00CD51D2">
      <w:r>
        <w:t>It can increase its customers by updating its technologies and having technology innovations which would track the customers.</w:t>
      </w:r>
    </w:p>
    <w:p w14:paraId="0347560B" w14:textId="77777777" w:rsidR="00114AC8" w:rsidRPr="00114AC8" w:rsidRDefault="00114AC8" w:rsidP="00CD51D2">
      <w:pPr>
        <w:rPr>
          <w:b/>
          <w:i/>
        </w:rPr>
      </w:pPr>
      <w:r w:rsidRPr="00114AC8">
        <w:rPr>
          <w:b/>
          <w:i/>
        </w:rPr>
        <w:t xml:space="preserve">Environmental Factors </w:t>
      </w:r>
    </w:p>
    <w:p w14:paraId="0347560C" w14:textId="77777777" w:rsidR="00E638FA" w:rsidRDefault="00E638FA" w:rsidP="00CD51D2">
      <w:r>
        <w:t>More people are concerned towards the environment these days. Therefore, Sheraton should become a part of some good deeds towards the environment and attract customers.</w:t>
      </w:r>
    </w:p>
    <w:p w14:paraId="0347560D" w14:textId="77777777" w:rsidR="00114AC8" w:rsidRPr="00114AC8" w:rsidRDefault="00114AC8" w:rsidP="00CD51D2">
      <w:pPr>
        <w:rPr>
          <w:b/>
          <w:i/>
        </w:rPr>
      </w:pPr>
      <w:r w:rsidRPr="00114AC8">
        <w:rPr>
          <w:b/>
          <w:i/>
        </w:rPr>
        <w:t xml:space="preserve">Legal Factors </w:t>
      </w:r>
    </w:p>
    <w:p w14:paraId="0347560E" w14:textId="77777777" w:rsidR="00E638FA" w:rsidRDefault="00E638FA" w:rsidP="00CD51D2">
      <w:r>
        <w:t>Sheraton should abide by Legal factors such as consumer protection law, and other consumer laws so that it is strong in legal factors</w:t>
      </w:r>
      <w:r w:rsidR="00CD51D2">
        <w:t xml:space="preserve"> (</w:t>
      </w:r>
      <w:r w:rsidR="00CD51D2" w:rsidRPr="00CD51D2">
        <w:t>Abul-atta</w:t>
      </w:r>
      <w:r w:rsidR="00CD51D2">
        <w:t xml:space="preserve"> </w:t>
      </w:r>
      <w:r w:rsidR="00CD51D2" w:rsidRPr="00CD51D2">
        <w:t xml:space="preserve">and El </w:t>
      </w:r>
      <w:proofErr w:type="spellStart"/>
      <w:r w:rsidR="00CD51D2" w:rsidRPr="00CD51D2">
        <w:t>Damaty</w:t>
      </w:r>
      <w:proofErr w:type="spellEnd"/>
      <w:r w:rsidR="00CD51D2" w:rsidRPr="00CD51D2">
        <w:t>, 2019</w:t>
      </w:r>
      <w:r w:rsidR="00CD51D2">
        <w:t>)</w:t>
      </w:r>
      <w:r>
        <w:t>.</w:t>
      </w:r>
    </w:p>
    <w:p w14:paraId="0347560F" w14:textId="77777777" w:rsidR="00E638FA" w:rsidRDefault="00E638FA" w:rsidP="00CD51D2"/>
    <w:p w14:paraId="03475610" w14:textId="77777777" w:rsidR="00E638FA" w:rsidRDefault="00E638FA" w:rsidP="00E638FA">
      <w:pPr>
        <w:pStyle w:val="NormalWeb"/>
        <w:spacing w:before="0" w:beforeAutospacing="0" w:after="0" w:afterAutospacing="0"/>
        <w:rPr>
          <w:color w:val="0E101A"/>
        </w:rPr>
      </w:pPr>
      <w:r>
        <w:rPr>
          <w:color w:val="0E101A"/>
        </w:rPr>
        <w:t> </w:t>
      </w:r>
    </w:p>
    <w:p w14:paraId="03475611" w14:textId="77777777" w:rsidR="00CD51D2" w:rsidRDefault="00CD51D2">
      <w:pPr>
        <w:spacing w:line="259" w:lineRule="auto"/>
        <w:jc w:val="left"/>
        <w:rPr>
          <w:rFonts w:eastAsia="Times New Roman" w:cs="Times New Roman"/>
          <w:color w:val="0E101A"/>
          <w:szCs w:val="24"/>
          <w:lang w:eastAsia="en-IN"/>
        </w:rPr>
      </w:pPr>
      <w:r>
        <w:rPr>
          <w:color w:val="0E101A"/>
        </w:rPr>
        <w:br w:type="page"/>
      </w:r>
    </w:p>
    <w:p w14:paraId="03475612" w14:textId="77777777" w:rsidR="00E638FA" w:rsidRDefault="00E638FA" w:rsidP="00CD51D2">
      <w:pPr>
        <w:pStyle w:val="Heading1"/>
      </w:pPr>
      <w:bookmarkStart w:id="7" w:name="_Toc121222702"/>
      <w:r>
        <w:lastRenderedPageBreak/>
        <w:t>Objectives</w:t>
      </w:r>
      <w:bookmarkEnd w:id="7"/>
    </w:p>
    <w:p w14:paraId="03475613" w14:textId="77777777" w:rsidR="00E638FA" w:rsidRDefault="00D517AE" w:rsidP="00114AC8">
      <w:pPr>
        <w:pStyle w:val="Heading2"/>
      </w:pPr>
      <w:bookmarkStart w:id="8" w:name="_Toc121222703"/>
      <w:r>
        <w:t>Smart Target</w:t>
      </w:r>
      <w:bookmarkEnd w:id="8"/>
    </w:p>
    <w:p w14:paraId="03475614" w14:textId="77777777" w:rsidR="00E638FA" w:rsidRPr="00114AC8" w:rsidRDefault="00E638FA" w:rsidP="00CD51D2">
      <w:pPr>
        <w:rPr>
          <w:b/>
          <w:i/>
        </w:rPr>
      </w:pPr>
      <w:r w:rsidRPr="00114AC8">
        <w:rPr>
          <w:b/>
          <w:i/>
        </w:rPr>
        <w:t>Specific</w:t>
      </w:r>
    </w:p>
    <w:p w14:paraId="03475615" w14:textId="77777777" w:rsidR="00E638FA" w:rsidRDefault="00E638FA" w:rsidP="00CD51D2">
      <w:r>
        <w:t> Increasing market share is the specific objective of the new marketing plan of Sheraton.</w:t>
      </w:r>
    </w:p>
    <w:p w14:paraId="03475616" w14:textId="77777777" w:rsidR="00E638FA" w:rsidRDefault="00E638FA" w:rsidP="00CD51D2">
      <w:r>
        <w:t>Customer turnover rate and increased sales at the secondary aim of the plan.</w:t>
      </w:r>
    </w:p>
    <w:p w14:paraId="03475617" w14:textId="77777777" w:rsidR="00E638FA" w:rsidRPr="00114AC8" w:rsidRDefault="00114AC8" w:rsidP="00CD51D2">
      <w:pPr>
        <w:rPr>
          <w:b/>
          <w:i/>
        </w:rPr>
      </w:pPr>
      <w:r w:rsidRPr="00114AC8">
        <w:rPr>
          <w:b/>
          <w:i/>
        </w:rPr>
        <w:t>Measurable</w:t>
      </w:r>
    </w:p>
    <w:p w14:paraId="03475618" w14:textId="77777777" w:rsidR="00E638FA" w:rsidRDefault="00E638FA" w:rsidP="00CD51D2">
      <w:r>
        <w:t>The customer base should be increased by 10% and the sales should be increased by 15% to achieve the measurable objective of Sheraton</w:t>
      </w:r>
      <w:r w:rsidR="00CD51D2">
        <w:t xml:space="preserve"> (</w:t>
      </w:r>
      <w:proofErr w:type="spellStart"/>
      <w:r w:rsidR="00CD51D2" w:rsidRPr="00CD51D2">
        <w:t>Niemelä</w:t>
      </w:r>
      <w:proofErr w:type="spellEnd"/>
      <w:r w:rsidR="00CD51D2">
        <w:t xml:space="preserve">, </w:t>
      </w:r>
      <w:r w:rsidR="00CD51D2" w:rsidRPr="00CD51D2">
        <w:t>2019</w:t>
      </w:r>
      <w:r w:rsidR="00CD51D2">
        <w:t>)</w:t>
      </w:r>
      <w:r>
        <w:t>.</w:t>
      </w:r>
    </w:p>
    <w:p w14:paraId="03475619" w14:textId="77777777" w:rsidR="00E638FA" w:rsidRPr="00114AC8" w:rsidRDefault="00E638FA" w:rsidP="00CD51D2">
      <w:pPr>
        <w:rPr>
          <w:b/>
          <w:i/>
        </w:rPr>
      </w:pPr>
      <w:r w:rsidRPr="00114AC8">
        <w:rPr>
          <w:b/>
          <w:i/>
        </w:rPr>
        <w:t>Attainable</w:t>
      </w:r>
    </w:p>
    <w:p w14:paraId="0347561A" w14:textId="77777777" w:rsidR="00E638FA" w:rsidRDefault="00E638FA" w:rsidP="00CD51D2">
      <w:r>
        <w:t>The market share should be increased by 6% and the profit should be increased by around 9% to achieve attainable objectives.</w:t>
      </w:r>
    </w:p>
    <w:p w14:paraId="0347561B" w14:textId="77777777" w:rsidR="00E638FA" w:rsidRPr="00114AC8" w:rsidRDefault="00114AC8" w:rsidP="00CD51D2">
      <w:pPr>
        <w:rPr>
          <w:b/>
          <w:i/>
        </w:rPr>
      </w:pPr>
      <w:r w:rsidRPr="00114AC8">
        <w:rPr>
          <w:b/>
          <w:i/>
        </w:rPr>
        <w:t>Realistic</w:t>
      </w:r>
    </w:p>
    <w:p w14:paraId="0347561C" w14:textId="77777777" w:rsidR="00E638FA" w:rsidRDefault="00E638FA" w:rsidP="00CD51D2">
      <w:r>
        <w:t>We should be available with the required resources to meet all the other objectives of smart.</w:t>
      </w:r>
    </w:p>
    <w:p w14:paraId="0347561D" w14:textId="77777777" w:rsidR="00E638FA" w:rsidRPr="00114AC8" w:rsidRDefault="00114AC8" w:rsidP="00CD51D2">
      <w:pPr>
        <w:rPr>
          <w:b/>
          <w:i/>
        </w:rPr>
      </w:pPr>
      <w:r w:rsidRPr="00114AC8">
        <w:rPr>
          <w:b/>
          <w:i/>
        </w:rPr>
        <w:t>Time frame</w:t>
      </w:r>
    </w:p>
    <w:p w14:paraId="0347561E" w14:textId="77777777" w:rsidR="00E638FA" w:rsidRDefault="00E638FA" w:rsidP="00CD51D2">
      <w:r>
        <w:t>The goals should be achieved in the duration of 1 to 1.5 years</w:t>
      </w:r>
      <w:r w:rsidR="00CD51D2">
        <w:t xml:space="preserve"> (</w:t>
      </w:r>
      <w:r w:rsidR="00CD51D2" w:rsidRPr="00CD51D2">
        <w:t>Arnold</w:t>
      </w:r>
      <w:r w:rsidR="00CD51D2">
        <w:t xml:space="preserve">, </w:t>
      </w:r>
      <w:r w:rsidR="00CD51D2" w:rsidRPr="00CD51D2">
        <w:t>2022</w:t>
      </w:r>
      <w:r w:rsidR="00CD51D2">
        <w:t>)</w:t>
      </w:r>
      <w:r>
        <w:t>.</w:t>
      </w:r>
    </w:p>
    <w:p w14:paraId="0347561F" w14:textId="77777777" w:rsidR="00E638FA" w:rsidRDefault="00E638FA" w:rsidP="00CD51D2"/>
    <w:p w14:paraId="03475620" w14:textId="77777777" w:rsidR="00E638FA" w:rsidRDefault="00E638FA" w:rsidP="00E638FA">
      <w:pPr>
        <w:pStyle w:val="NormalWeb"/>
        <w:spacing w:before="0" w:beforeAutospacing="0" w:after="0" w:afterAutospacing="0"/>
        <w:rPr>
          <w:color w:val="0E101A"/>
        </w:rPr>
      </w:pPr>
      <w:r>
        <w:rPr>
          <w:color w:val="0E101A"/>
        </w:rPr>
        <w:t> </w:t>
      </w:r>
    </w:p>
    <w:p w14:paraId="03475621" w14:textId="77777777" w:rsidR="00CD51D2" w:rsidRDefault="00CD51D2">
      <w:pPr>
        <w:spacing w:line="259" w:lineRule="auto"/>
        <w:jc w:val="left"/>
        <w:rPr>
          <w:rFonts w:eastAsia="Times New Roman" w:cs="Times New Roman"/>
          <w:color w:val="0E101A"/>
          <w:szCs w:val="24"/>
          <w:lang w:eastAsia="en-IN"/>
        </w:rPr>
      </w:pPr>
      <w:r>
        <w:rPr>
          <w:color w:val="0E101A"/>
        </w:rPr>
        <w:br w:type="page"/>
      </w:r>
    </w:p>
    <w:p w14:paraId="03475622" w14:textId="77777777" w:rsidR="00E638FA" w:rsidRDefault="00E638FA" w:rsidP="00CD51D2">
      <w:pPr>
        <w:pStyle w:val="Heading1"/>
      </w:pPr>
      <w:bookmarkStart w:id="9" w:name="_Toc121222704"/>
      <w:r>
        <w:lastRenderedPageBreak/>
        <w:t>Strategy</w:t>
      </w:r>
      <w:bookmarkEnd w:id="9"/>
    </w:p>
    <w:p w14:paraId="03475623" w14:textId="77777777" w:rsidR="00D517AE" w:rsidRPr="00D517AE" w:rsidRDefault="00D517AE" w:rsidP="00114AC8">
      <w:pPr>
        <w:pStyle w:val="Heading2"/>
      </w:pPr>
      <w:bookmarkStart w:id="10" w:name="_Toc121222705"/>
      <w:r>
        <w:t>STP Analysis</w:t>
      </w:r>
      <w:bookmarkEnd w:id="10"/>
      <w:r>
        <w:t xml:space="preserve"> </w:t>
      </w:r>
    </w:p>
    <w:p w14:paraId="03475624" w14:textId="77777777" w:rsidR="00114AC8" w:rsidRPr="00114AC8" w:rsidRDefault="00114AC8" w:rsidP="00CD51D2">
      <w:pPr>
        <w:rPr>
          <w:b/>
        </w:rPr>
      </w:pPr>
      <w:r w:rsidRPr="00114AC8">
        <w:rPr>
          <w:b/>
        </w:rPr>
        <w:t>Segmentation</w:t>
      </w:r>
    </w:p>
    <w:p w14:paraId="03475625" w14:textId="77777777" w:rsidR="00E638FA" w:rsidRDefault="00E638FA" w:rsidP="00CD51D2">
      <w:r>
        <w:t>The new marketing plan will segment two particular sections which will target the people in search of luxury facilities and the other who are who is it different countries for business plans.</w:t>
      </w:r>
    </w:p>
    <w:p w14:paraId="03475626" w14:textId="77777777" w:rsidR="00E638FA" w:rsidRPr="00114AC8" w:rsidRDefault="00114AC8" w:rsidP="00CD51D2">
      <w:pPr>
        <w:rPr>
          <w:b/>
          <w:i/>
        </w:rPr>
      </w:pPr>
      <w:r>
        <w:rPr>
          <w:b/>
          <w:i/>
        </w:rPr>
        <w:t>Targeting</w:t>
      </w:r>
    </w:p>
    <w:p w14:paraId="03475627" w14:textId="77777777" w:rsidR="00E638FA" w:rsidRDefault="00E638FA" w:rsidP="00CD51D2">
      <w:r>
        <w:t>The people who belong to the upper social class and business class would be targeted because of their high disposable income so that they can afford the services of Sheraton</w:t>
      </w:r>
      <w:r w:rsidR="00CD51D2">
        <w:t xml:space="preserve"> (</w:t>
      </w:r>
      <w:r w:rsidR="00CD51D2" w:rsidRPr="00CD51D2">
        <w:t>Donato, 2019</w:t>
      </w:r>
      <w:r w:rsidR="00CD51D2">
        <w:t>)</w:t>
      </w:r>
      <w:r>
        <w:t>.</w:t>
      </w:r>
    </w:p>
    <w:p w14:paraId="03475628" w14:textId="77777777" w:rsidR="00E638FA" w:rsidRPr="00114AC8" w:rsidRDefault="00114AC8" w:rsidP="00CD51D2">
      <w:pPr>
        <w:rPr>
          <w:b/>
          <w:i/>
        </w:rPr>
      </w:pPr>
      <w:r w:rsidRPr="00114AC8">
        <w:rPr>
          <w:b/>
          <w:i/>
        </w:rPr>
        <w:t>Positioning</w:t>
      </w:r>
    </w:p>
    <w:p w14:paraId="03475629" w14:textId="77777777" w:rsidR="00E638FA" w:rsidRDefault="00E638FA" w:rsidP="00CD51D2">
      <w:r>
        <w:t>Sheraton can position itself as a leading brand of luxury. For possessing the same it can come up with unique ideas such as personalization and creative shapes so that the customer can get attracted. (Tree-shaped terrace room)</w:t>
      </w:r>
    </w:p>
    <w:p w14:paraId="0347562A" w14:textId="77777777" w:rsidR="00D517AE" w:rsidRDefault="00D517AE" w:rsidP="00114AC8">
      <w:pPr>
        <w:pStyle w:val="Heading2"/>
      </w:pPr>
      <w:bookmarkStart w:id="11" w:name="_Toc121222706"/>
      <w:r>
        <w:t>Value Proposition</w:t>
      </w:r>
      <w:bookmarkEnd w:id="11"/>
    </w:p>
    <w:p w14:paraId="0347562B" w14:textId="77777777" w:rsidR="00E638FA" w:rsidRDefault="00E638FA" w:rsidP="00CD51D2">
      <w:r>
        <w:t>The value proposition of Sheraton would be its customers, customer service, customer satisfaction, online presence, offline presence, and others.</w:t>
      </w:r>
    </w:p>
    <w:p w14:paraId="0347562C" w14:textId="77777777" w:rsidR="00D517AE" w:rsidRDefault="00D517AE" w:rsidP="00114AC8">
      <w:pPr>
        <w:pStyle w:val="Heading2"/>
      </w:pPr>
      <w:bookmarkStart w:id="12" w:name="_Toc121222707"/>
      <w:r>
        <w:t>Bowman’s Strategy Clock</w:t>
      </w:r>
      <w:bookmarkEnd w:id="12"/>
    </w:p>
    <w:p w14:paraId="0347562D" w14:textId="77777777" w:rsidR="00E638FA" w:rsidRDefault="00E638FA" w:rsidP="00CD51D2">
      <w:r>
        <w:t>Bowman’s strategy clock can be used so that Monopoly pricing, loss of market share, low price and low value-added low price hybrid differentiation and focus differentiation could be analysed so that it could help Sheraton to position itself within a market.</w:t>
      </w:r>
    </w:p>
    <w:p w14:paraId="0347562E" w14:textId="77777777" w:rsidR="00E638FA" w:rsidRDefault="00E638FA" w:rsidP="00E638FA">
      <w:pPr>
        <w:pStyle w:val="NormalWeb"/>
        <w:spacing w:before="0" w:beforeAutospacing="0" w:after="0" w:afterAutospacing="0"/>
        <w:rPr>
          <w:color w:val="0E101A"/>
        </w:rPr>
      </w:pPr>
    </w:p>
    <w:p w14:paraId="0347562F" w14:textId="77777777" w:rsidR="00E638FA" w:rsidRDefault="00E638FA" w:rsidP="00E638FA">
      <w:pPr>
        <w:pStyle w:val="NormalWeb"/>
        <w:spacing w:before="0" w:beforeAutospacing="0" w:after="0" w:afterAutospacing="0"/>
        <w:rPr>
          <w:color w:val="0E101A"/>
        </w:rPr>
      </w:pPr>
      <w:r>
        <w:rPr>
          <w:color w:val="0E101A"/>
        </w:rPr>
        <w:t> </w:t>
      </w:r>
    </w:p>
    <w:p w14:paraId="03475630" w14:textId="77777777" w:rsidR="00CD51D2" w:rsidRDefault="00CD51D2">
      <w:pPr>
        <w:spacing w:line="259" w:lineRule="auto"/>
        <w:jc w:val="left"/>
        <w:rPr>
          <w:rFonts w:eastAsia="Times New Roman" w:cs="Times New Roman"/>
          <w:color w:val="0E101A"/>
          <w:szCs w:val="24"/>
          <w:lang w:eastAsia="en-IN"/>
        </w:rPr>
      </w:pPr>
      <w:r>
        <w:rPr>
          <w:color w:val="0E101A"/>
        </w:rPr>
        <w:br w:type="page"/>
      </w:r>
    </w:p>
    <w:p w14:paraId="03475631" w14:textId="77777777" w:rsidR="00E638FA" w:rsidRDefault="00E638FA" w:rsidP="00CD51D2">
      <w:pPr>
        <w:pStyle w:val="Heading1"/>
      </w:pPr>
      <w:bookmarkStart w:id="13" w:name="_Toc121222708"/>
      <w:r>
        <w:lastRenderedPageBreak/>
        <w:t>Tactics</w:t>
      </w:r>
      <w:bookmarkEnd w:id="13"/>
    </w:p>
    <w:p w14:paraId="03475632" w14:textId="77777777" w:rsidR="00D517AE" w:rsidRPr="00D517AE" w:rsidRDefault="00D517AE" w:rsidP="00114AC8">
      <w:pPr>
        <w:pStyle w:val="Heading2"/>
      </w:pPr>
      <w:bookmarkStart w:id="14" w:name="_Toc121222709"/>
      <w:r>
        <w:t>Marketing Mix</w:t>
      </w:r>
      <w:bookmarkEnd w:id="14"/>
      <w:r>
        <w:t xml:space="preserve"> </w:t>
      </w:r>
    </w:p>
    <w:p w14:paraId="03475633" w14:textId="77777777" w:rsidR="00E638FA" w:rsidRPr="00114AC8" w:rsidRDefault="00D517AE" w:rsidP="00CD51D2">
      <w:pPr>
        <w:rPr>
          <w:b/>
          <w:i/>
        </w:rPr>
      </w:pPr>
      <w:r w:rsidRPr="00114AC8">
        <w:rPr>
          <w:b/>
          <w:i/>
        </w:rPr>
        <w:t>Product Strategy</w:t>
      </w:r>
    </w:p>
    <w:p w14:paraId="03475634" w14:textId="77777777" w:rsidR="00E638FA" w:rsidRDefault="00E638FA" w:rsidP="00CD51D2">
      <w:r>
        <w:t>The new marketing plan will provide improved beverage in food facilities which will have a personalisation menu as well, as new recreational activities that include river rafting, mountaineering, and other activities.</w:t>
      </w:r>
    </w:p>
    <w:p w14:paraId="03475635" w14:textId="77777777" w:rsidR="00E638FA" w:rsidRDefault="00E638FA" w:rsidP="00CD51D2">
      <w:r>
        <w:t>It has health in wellness facilities so that the customers are valued and their health is top valued.</w:t>
      </w:r>
    </w:p>
    <w:p w14:paraId="03475636" w14:textId="77777777" w:rsidR="00E638FA" w:rsidRDefault="00E638FA" w:rsidP="00CD51D2">
      <w:r>
        <w:t>Easy check-in and check-out would be provided</w:t>
      </w:r>
      <w:r w:rsidR="00CD51D2">
        <w:t xml:space="preserve"> (</w:t>
      </w:r>
      <w:r w:rsidR="00CD51D2" w:rsidRPr="00CD51D2">
        <w:t>Lim</w:t>
      </w:r>
      <w:r w:rsidR="00CD51D2">
        <w:t xml:space="preserve"> </w:t>
      </w:r>
      <w:r w:rsidR="00CD51D2" w:rsidRPr="00CD51D2">
        <w:t xml:space="preserve">and </w:t>
      </w:r>
      <w:proofErr w:type="spellStart"/>
      <w:r w:rsidR="00CD51D2" w:rsidRPr="00CD51D2">
        <w:t>Seo</w:t>
      </w:r>
      <w:proofErr w:type="spellEnd"/>
      <w:r w:rsidR="00CD51D2" w:rsidRPr="00CD51D2">
        <w:t>, 2021</w:t>
      </w:r>
      <w:r w:rsidR="00CD51D2">
        <w:t>)</w:t>
      </w:r>
      <w:r>
        <w:t>.</w:t>
      </w:r>
    </w:p>
    <w:p w14:paraId="03475637" w14:textId="77777777" w:rsidR="00E638FA" w:rsidRPr="00114AC8" w:rsidRDefault="00114AC8" w:rsidP="00CD51D2">
      <w:pPr>
        <w:rPr>
          <w:b/>
          <w:i/>
        </w:rPr>
      </w:pPr>
      <w:r w:rsidRPr="00114AC8">
        <w:rPr>
          <w:b/>
          <w:i/>
        </w:rPr>
        <w:t>Price strategy</w:t>
      </w:r>
    </w:p>
    <w:p w14:paraId="03475638" w14:textId="77777777" w:rsidR="00E638FA" w:rsidRDefault="00E638FA" w:rsidP="00CD51D2">
      <w:r>
        <w:t>The prices of ordinary rooms would be reduced and grey deals would be offered to its existing customers.</w:t>
      </w:r>
    </w:p>
    <w:p w14:paraId="03475639" w14:textId="77777777" w:rsidR="00E638FA" w:rsidRDefault="00E638FA" w:rsidP="00CD51D2">
      <w:r>
        <w:t>In addition, a terrace room and cool room are developed so that the customers can get attracted towards the same. The prices are not too low needed too high for the customers and the rooms are served with breakfast at check-in.</w:t>
      </w:r>
    </w:p>
    <w:p w14:paraId="0347563A" w14:textId="77777777" w:rsidR="00E638FA" w:rsidRPr="00114AC8" w:rsidRDefault="00114AC8" w:rsidP="00CD51D2">
      <w:pPr>
        <w:rPr>
          <w:b/>
          <w:i/>
        </w:rPr>
      </w:pPr>
      <w:r w:rsidRPr="00114AC8">
        <w:rPr>
          <w:b/>
          <w:i/>
        </w:rPr>
        <w:t>Promotion strategy</w:t>
      </w:r>
    </w:p>
    <w:p w14:paraId="0347563B" w14:textId="77777777" w:rsidR="00E638FA" w:rsidRDefault="00E638FA" w:rsidP="00CD51D2">
      <w:r>
        <w:t>Promotional events would be launched when a premium card, discount, and coupons would be provided to its existing customers so that they could revise the property. It would also have an advertisement on TV billboards and hoardings with brand endorsement so that people can get attracted towards it. It would also sponsor a certain event such as a sporting event so that it attracts the eyes of customers</w:t>
      </w:r>
      <w:r w:rsidR="00CD51D2">
        <w:t xml:space="preserve"> (Lee, 2020)</w:t>
      </w:r>
      <w:r>
        <w:t>.</w:t>
      </w:r>
    </w:p>
    <w:p w14:paraId="0347563C" w14:textId="77777777" w:rsidR="00E638FA" w:rsidRPr="00114AC8" w:rsidRDefault="00114AC8" w:rsidP="00CD51D2">
      <w:pPr>
        <w:rPr>
          <w:b/>
          <w:i/>
        </w:rPr>
      </w:pPr>
      <w:r w:rsidRPr="00114AC8">
        <w:rPr>
          <w:b/>
          <w:i/>
        </w:rPr>
        <w:t>Place strategy</w:t>
      </w:r>
    </w:p>
    <w:p w14:paraId="0347563D" w14:textId="77777777" w:rsidR="00E638FA" w:rsidRDefault="00E638FA" w:rsidP="00CD51D2">
      <w:r>
        <w:t>Printed media advertisements with take place so that the audience belonging to printed media would be attracted</w:t>
      </w:r>
      <w:r w:rsidR="00FF4243">
        <w:t xml:space="preserve"> (</w:t>
      </w:r>
      <w:r w:rsidR="00FF4243">
        <w:rPr>
          <w:lang w:val="en-GB"/>
        </w:rPr>
        <w:t>sheraton.marriott.com, 2020)</w:t>
      </w:r>
      <w:r>
        <w:t>.</w:t>
      </w:r>
    </w:p>
    <w:p w14:paraId="0347563E" w14:textId="77777777" w:rsidR="00E638FA" w:rsidRDefault="00E638FA" w:rsidP="00CD51D2">
      <w:r>
        <w:t>Phone calls will be made to the existing customers and their references and event planners would be reached out so that they can collaborate in helping Sheraton writing customers.</w:t>
      </w:r>
    </w:p>
    <w:p w14:paraId="0347563F" w14:textId="77777777" w:rsidR="00BA2FC7" w:rsidRDefault="00E638FA" w:rsidP="00CD51D2">
      <w:r>
        <w:t>The travel group would be targeted with the help of travel agents.</w:t>
      </w:r>
    </w:p>
    <w:p w14:paraId="03475640" w14:textId="77777777" w:rsidR="00BA2FC7" w:rsidRDefault="00BA2FC7" w:rsidP="00BA2FC7">
      <w:r>
        <w:br w:type="page"/>
      </w:r>
    </w:p>
    <w:p w14:paraId="03475641" w14:textId="77777777" w:rsidR="00E638FA" w:rsidRDefault="00BA2FC7" w:rsidP="00114AC8">
      <w:pPr>
        <w:pStyle w:val="Heading1"/>
      </w:pPr>
      <w:bookmarkStart w:id="15" w:name="_Toc121222710"/>
      <w:r>
        <w:lastRenderedPageBreak/>
        <w:t>Action</w:t>
      </w:r>
      <w:bookmarkEnd w:id="15"/>
    </w:p>
    <w:p w14:paraId="03475642" w14:textId="77777777" w:rsidR="00114AC8" w:rsidRDefault="00114AC8" w:rsidP="00114AC8">
      <w:pPr>
        <w:pStyle w:val="Heading2"/>
      </w:pPr>
      <w:bookmarkStart w:id="16" w:name="_Toc121222711"/>
      <w:r>
        <w:t>Communication Plan</w:t>
      </w:r>
      <w:bookmarkEnd w:id="16"/>
    </w:p>
    <w:p w14:paraId="03475643" w14:textId="77777777" w:rsidR="00BA2FC7" w:rsidRDefault="00BA2FC7" w:rsidP="00CD51D2">
      <w:r w:rsidRPr="00BA2FC7">
        <w:rPr>
          <w:noProof/>
          <w:lang w:val="en-US"/>
        </w:rPr>
        <w:drawing>
          <wp:inline distT="0" distB="0" distL="0" distR="0" wp14:anchorId="03475660" wp14:editId="03475661">
            <wp:extent cx="5731510" cy="33058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05810"/>
                    </a:xfrm>
                    <a:prstGeom prst="rect">
                      <a:avLst/>
                    </a:prstGeom>
                  </pic:spPr>
                </pic:pic>
              </a:graphicData>
            </a:graphic>
          </wp:inline>
        </w:drawing>
      </w:r>
    </w:p>
    <w:p w14:paraId="03475644" w14:textId="77777777" w:rsidR="000E46C7" w:rsidRDefault="00B70FF4" w:rsidP="00114AC8">
      <w:pPr>
        <w:pStyle w:val="Heading2"/>
      </w:pPr>
      <w:bookmarkStart w:id="17" w:name="_Toc121222712"/>
      <w:r>
        <w:t>Gantt</w:t>
      </w:r>
      <w:r w:rsidR="000E46C7">
        <w:t xml:space="preserve"> Chart</w:t>
      </w:r>
      <w:bookmarkEnd w:id="17"/>
    </w:p>
    <w:p w14:paraId="03475645" w14:textId="77777777" w:rsidR="000E46C7" w:rsidRDefault="000E46C7" w:rsidP="00CD51D2">
      <w:r w:rsidRPr="000E46C7">
        <w:rPr>
          <w:noProof/>
          <w:lang w:val="en-US"/>
        </w:rPr>
        <w:drawing>
          <wp:inline distT="0" distB="0" distL="0" distR="0" wp14:anchorId="03475662" wp14:editId="03475663">
            <wp:extent cx="5731510" cy="12655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265555"/>
                    </a:xfrm>
                    <a:prstGeom prst="rect">
                      <a:avLst/>
                    </a:prstGeom>
                  </pic:spPr>
                </pic:pic>
              </a:graphicData>
            </a:graphic>
          </wp:inline>
        </w:drawing>
      </w:r>
    </w:p>
    <w:p w14:paraId="03475646" w14:textId="77777777" w:rsidR="000E46C7" w:rsidRDefault="000E46C7" w:rsidP="00CD51D2"/>
    <w:p w14:paraId="03475647" w14:textId="77777777" w:rsidR="00E638FA" w:rsidRDefault="00E638FA" w:rsidP="00CD51D2"/>
    <w:p w14:paraId="03475648" w14:textId="77777777" w:rsidR="00E638FA" w:rsidRDefault="00E638FA" w:rsidP="00CD51D2">
      <w:r>
        <w:t> </w:t>
      </w:r>
    </w:p>
    <w:p w14:paraId="03475649" w14:textId="77777777" w:rsidR="00BA2FC7" w:rsidRDefault="00BA2FC7">
      <w:pPr>
        <w:spacing w:line="259" w:lineRule="auto"/>
        <w:jc w:val="left"/>
      </w:pPr>
      <w:r>
        <w:br w:type="page"/>
      </w:r>
    </w:p>
    <w:p w14:paraId="0347564A" w14:textId="77777777" w:rsidR="00D517AE" w:rsidRDefault="00D517AE" w:rsidP="00114AC8">
      <w:pPr>
        <w:pStyle w:val="Heading1"/>
      </w:pPr>
      <w:bookmarkStart w:id="18" w:name="_Toc121222713"/>
      <w:r>
        <w:lastRenderedPageBreak/>
        <w:t>Control</w:t>
      </w:r>
      <w:bookmarkEnd w:id="18"/>
      <w:r>
        <w:t xml:space="preserve"> </w:t>
      </w:r>
    </w:p>
    <w:p w14:paraId="0347564B" w14:textId="77777777" w:rsidR="00D517AE" w:rsidRDefault="00D517AE" w:rsidP="00114AC8">
      <w:pPr>
        <w:pStyle w:val="Heading2"/>
      </w:pPr>
      <w:bookmarkStart w:id="19" w:name="_Toc121222714"/>
      <w:r>
        <w:t>USP, Features and B</w:t>
      </w:r>
      <w:r w:rsidR="00114AC8">
        <w:t>enefits</w:t>
      </w:r>
      <w:bookmarkEnd w:id="19"/>
    </w:p>
    <w:p w14:paraId="0347564C" w14:textId="77777777" w:rsidR="00E638FA" w:rsidRDefault="00E638FA" w:rsidP="00D517AE">
      <w:r>
        <w:t>The competitive advantage of Sheraton would be having a terrace room, and pool room, which would differentiate the brand from</w:t>
      </w:r>
      <w:r w:rsidR="00D517AE">
        <w:t xml:space="preserve"> other competitors. Another USP of</w:t>
      </w:r>
      <w:r>
        <w:t xml:space="preserve"> cost effectiveness which with great services compared to its competitors. A particular segment of honeymoon travellers and couples would be attracted because of its new facilities which differentiate it from its competitors.</w:t>
      </w:r>
      <w:r w:rsidR="00B70FF4">
        <w:t xml:space="preserve"> </w:t>
      </w:r>
      <w:r>
        <w:t>It can increase the sales revenue and have the growth of Sheraton</w:t>
      </w:r>
      <w:r w:rsidR="00CD51D2">
        <w:t xml:space="preserve"> (</w:t>
      </w:r>
      <w:r w:rsidR="00CD51D2" w:rsidRPr="00CD51D2">
        <w:t>Catan, 2019</w:t>
      </w:r>
      <w:r w:rsidR="00CD51D2">
        <w:t>)</w:t>
      </w:r>
      <w:r>
        <w:t>.</w:t>
      </w:r>
    </w:p>
    <w:p w14:paraId="0347564D" w14:textId="77777777" w:rsidR="00CD51D2" w:rsidRDefault="00E638FA" w:rsidP="00D517AE">
      <w:r>
        <w:t>By applying these the customers will have a positive attitude as the brand will also provide creative and personalization stuff.</w:t>
      </w:r>
      <w:r>
        <w:rPr>
          <w:color w:val="0E101A"/>
        </w:rPr>
        <w:t> </w:t>
      </w:r>
      <w:r>
        <w:t>The unique selling price of this hotel is that they provide a pool room which differentiates the business form from its different competitors in the international market</w:t>
      </w:r>
      <w:r w:rsidR="00CD51D2">
        <w:t xml:space="preserve"> (</w:t>
      </w:r>
      <w:r w:rsidR="00CD51D2" w:rsidRPr="00CD51D2">
        <w:t>Fernando</w:t>
      </w:r>
      <w:r w:rsidR="00CD51D2">
        <w:t xml:space="preserve"> </w:t>
      </w:r>
      <w:r w:rsidR="00CD51D2" w:rsidRPr="00CD51D2">
        <w:rPr>
          <w:i/>
        </w:rPr>
        <w:t>et al</w:t>
      </w:r>
      <w:r w:rsidR="00CD51D2">
        <w:t>, 2018)</w:t>
      </w:r>
      <w:r>
        <w:t>. It has other differentiations which have proved to be USB such as it provides personalization services to its customers with updated technologies which prove to be beneficial for the customers for the easy check-in. </w:t>
      </w:r>
    </w:p>
    <w:p w14:paraId="0347564E" w14:textId="77777777" w:rsidR="00E638FA" w:rsidRPr="00CD51D2" w:rsidRDefault="00CD51D2" w:rsidP="00CD51D2">
      <w:pPr>
        <w:pStyle w:val="Heading1"/>
      </w:pPr>
      <w:r>
        <w:br w:type="page"/>
      </w:r>
      <w:bookmarkStart w:id="20" w:name="_Toc121222715"/>
      <w:r w:rsidR="00E638FA">
        <w:lastRenderedPageBreak/>
        <w:t>Conclusion</w:t>
      </w:r>
      <w:bookmarkEnd w:id="20"/>
      <w:r w:rsidR="00E638FA">
        <w:t> </w:t>
      </w:r>
    </w:p>
    <w:p w14:paraId="0347564F" w14:textId="77777777" w:rsidR="00E638FA" w:rsidRDefault="00E638FA" w:rsidP="00CD51D2">
      <w:r>
        <w:t>The report will analyse what Sheraton brand which will include its strength, weaknesses, opportunities in threats. The report will study the customers based on segmentation and targeting which will be segmented according to the geographical and demographic and the target audience would be identified. </w:t>
      </w:r>
    </w:p>
    <w:p w14:paraId="03475650" w14:textId="77777777" w:rsidR="00E638FA" w:rsidRDefault="00E638FA" w:rsidP="00CD51D2">
      <w:r>
        <w:t>Porter's five forces will be used for analysing the perceptual positioning map of Sheraton.</w:t>
      </w:r>
    </w:p>
    <w:p w14:paraId="03475651" w14:textId="77777777" w:rsidR="00CD51D2" w:rsidRDefault="00E638FA" w:rsidP="00CD51D2">
      <w:r>
        <w:t>The smart factors of the organisation will be recognised which would include specific, measurable, attainable, realistic, and time frame factors. It will discuss the strategies and tactics applied to the new strategy of Sheraton. </w:t>
      </w:r>
    </w:p>
    <w:p w14:paraId="03475652" w14:textId="77777777" w:rsidR="00CD51D2" w:rsidRDefault="00CD51D2" w:rsidP="00CD51D2">
      <w:r>
        <w:br w:type="page"/>
      </w:r>
    </w:p>
    <w:p w14:paraId="03475653" w14:textId="77777777" w:rsidR="00E638FA" w:rsidRDefault="00CD51D2" w:rsidP="00CD51D2">
      <w:pPr>
        <w:pStyle w:val="Heading1"/>
      </w:pPr>
      <w:bookmarkStart w:id="21" w:name="_Toc121222716"/>
      <w:r>
        <w:lastRenderedPageBreak/>
        <w:t>Reference List</w:t>
      </w:r>
      <w:bookmarkEnd w:id="21"/>
      <w:r>
        <w:t xml:space="preserve"> </w:t>
      </w:r>
    </w:p>
    <w:p w14:paraId="03475654" w14:textId="77777777" w:rsidR="00FF4243" w:rsidRPr="00FF4243" w:rsidRDefault="00FF4243" w:rsidP="00FF4243">
      <w:pPr>
        <w:rPr>
          <w:lang w:val="en-GB"/>
        </w:rPr>
      </w:pPr>
      <w:r w:rsidRPr="00FF4243">
        <w:rPr>
          <w:lang w:val="en-GB"/>
        </w:rPr>
        <w:t xml:space="preserve">Abul-atta, T.A.L. and El </w:t>
      </w:r>
      <w:proofErr w:type="spellStart"/>
      <w:r w:rsidRPr="00FF4243">
        <w:rPr>
          <w:lang w:val="en-GB"/>
        </w:rPr>
        <w:t>Damaty</w:t>
      </w:r>
      <w:proofErr w:type="spellEnd"/>
      <w:r w:rsidRPr="00FF4243">
        <w:rPr>
          <w:lang w:val="en-GB"/>
        </w:rPr>
        <w:t>, D.S., 2019. Statically Analytical Study of Factors Affecting Real Estate Valuation of Residential Units. International Journal of Engineering Research and Technology, 12(8), pp.1247-1258.</w:t>
      </w:r>
    </w:p>
    <w:p w14:paraId="03475655" w14:textId="77777777" w:rsidR="00FF4243" w:rsidRPr="00FF4243" w:rsidRDefault="00FF4243" w:rsidP="00FF4243">
      <w:pPr>
        <w:rPr>
          <w:lang w:val="en-GB"/>
        </w:rPr>
      </w:pPr>
      <w:r w:rsidRPr="00FF4243">
        <w:rPr>
          <w:lang w:val="en-GB"/>
        </w:rPr>
        <w:t>Arnold, R.H., 2022. Hong Kong´ s hospitality sector-the business case for quarantine hotels: four points by Sheraton Hong Kong, Tung Chung (Doctoral dissertation).</w:t>
      </w:r>
    </w:p>
    <w:p w14:paraId="03475656" w14:textId="77777777" w:rsidR="00FF4243" w:rsidRPr="00FF4243" w:rsidRDefault="00FF4243" w:rsidP="00FF4243">
      <w:pPr>
        <w:rPr>
          <w:lang w:val="en-GB"/>
        </w:rPr>
      </w:pPr>
      <w:r w:rsidRPr="00FF4243">
        <w:rPr>
          <w:lang w:val="en-GB"/>
        </w:rPr>
        <w:t xml:space="preserve">Catan, M., 2019. Environmental Practices in Hospitality Industry for a more Sustainable Tourism (Case Study-Sheraton </w:t>
      </w:r>
      <w:proofErr w:type="spellStart"/>
      <w:r w:rsidRPr="00FF4243">
        <w:rPr>
          <w:lang w:val="en-GB"/>
        </w:rPr>
        <w:t>Lisboa</w:t>
      </w:r>
      <w:proofErr w:type="spellEnd"/>
      <w:r w:rsidRPr="00FF4243">
        <w:rPr>
          <w:lang w:val="en-GB"/>
        </w:rPr>
        <w:t xml:space="preserve"> Hotel &amp; Spa) (Doctoral dissertation).</w:t>
      </w:r>
    </w:p>
    <w:p w14:paraId="03475657" w14:textId="77777777" w:rsidR="00FF4243" w:rsidRPr="00FF4243" w:rsidRDefault="00FF4243" w:rsidP="00FF4243">
      <w:pPr>
        <w:rPr>
          <w:lang w:val="en-GB"/>
        </w:rPr>
      </w:pPr>
      <w:r w:rsidRPr="00FF4243">
        <w:rPr>
          <w:lang w:val="en-GB"/>
        </w:rPr>
        <w:t>Donato, R., 2019. Global mindset strategies for increasing hotels' performance (Doctoral dissertation, Walden University).</w:t>
      </w:r>
    </w:p>
    <w:p w14:paraId="03475658" w14:textId="77777777" w:rsidR="00FF4243" w:rsidRPr="00FF4243" w:rsidRDefault="00FF4243" w:rsidP="00FF4243">
      <w:pPr>
        <w:rPr>
          <w:lang w:val="en-GB"/>
        </w:rPr>
      </w:pPr>
      <w:r w:rsidRPr="00FF4243">
        <w:rPr>
          <w:lang w:val="en-GB"/>
        </w:rPr>
        <w:t xml:space="preserve">Fernando, M., </w:t>
      </w:r>
      <w:proofErr w:type="spellStart"/>
      <w:r w:rsidRPr="00FF4243">
        <w:rPr>
          <w:lang w:val="en-GB"/>
        </w:rPr>
        <w:t>Mihardjo</w:t>
      </w:r>
      <w:proofErr w:type="spellEnd"/>
      <w:r w:rsidRPr="00FF4243">
        <w:rPr>
          <w:lang w:val="en-GB"/>
        </w:rPr>
        <w:t xml:space="preserve">, A.I. and </w:t>
      </w:r>
      <w:proofErr w:type="spellStart"/>
      <w:r w:rsidRPr="00FF4243">
        <w:rPr>
          <w:lang w:val="en-GB"/>
        </w:rPr>
        <w:t>Widjaja</w:t>
      </w:r>
      <w:proofErr w:type="spellEnd"/>
      <w:r w:rsidRPr="00FF4243">
        <w:rPr>
          <w:lang w:val="en-GB"/>
        </w:rPr>
        <w:t xml:space="preserve">, D.C., 2018. </w:t>
      </w:r>
      <w:proofErr w:type="spellStart"/>
      <w:r w:rsidRPr="00FF4243">
        <w:rPr>
          <w:lang w:val="en-GB"/>
        </w:rPr>
        <w:t>Analisis</w:t>
      </w:r>
      <w:proofErr w:type="spellEnd"/>
      <w:r w:rsidRPr="00FF4243">
        <w:rPr>
          <w:lang w:val="en-GB"/>
        </w:rPr>
        <w:t xml:space="preserve"> </w:t>
      </w:r>
      <w:proofErr w:type="spellStart"/>
      <w:r w:rsidRPr="00FF4243">
        <w:rPr>
          <w:lang w:val="en-GB"/>
        </w:rPr>
        <w:t>pengaruh</w:t>
      </w:r>
      <w:proofErr w:type="spellEnd"/>
      <w:r w:rsidRPr="00FF4243">
        <w:rPr>
          <w:lang w:val="en-GB"/>
        </w:rPr>
        <w:t xml:space="preserve"> </w:t>
      </w:r>
      <w:proofErr w:type="spellStart"/>
      <w:r w:rsidRPr="00FF4243">
        <w:rPr>
          <w:lang w:val="en-GB"/>
        </w:rPr>
        <w:t>gaya</w:t>
      </w:r>
      <w:proofErr w:type="spellEnd"/>
      <w:r w:rsidRPr="00FF4243">
        <w:rPr>
          <w:lang w:val="en-GB"/>
        </w:rPr>
        <w:t xml:space="preserve"> </w:t>
      </w:r>
      <w:proofErr w:type="spellStart"/>
      <w:r w:rsidRPr="00FF4243">
        <w:rPr>
          <w:lang w:val="en-GB"/>
        </w:rPr>
        <w:t>manajemen</w:t>
      </w:r>
      <w:proofErr w:type="spellEnd"/>
      <w:r w:rsidRPr="00FF4243">
        <w:rPr>
          <w:lang w:val="en-GB"/>
        </w:rPr>
        <w:t xml:space="preserve"> </w:t>
      </w:r>
      <w:proofErr w:type="spellStart"/>
      <w:r w:rsidRPr="00FF4243">
        <w:rPr>
          <w:lang w:val="en-GB"/>
        </w:rPr>
        <w:t>konflik</w:t>
      </w:r>
      <w:proofErr w:type="spellEnd"/>
      <w:r w:rsidRPr="00FF4243">
        <w:rPr>
          <w:lang w:val="en-GB"/>
        </w:rPr>
        <w:t xml:space="preserve"> </w:t>
      </w:r>
      <w:proofErr w:type="spellStart"/>
      <w:r w:rsidRPr="00FF4243">
        <w:rPr>
          <w:lang w:val="en-GB"/>
        </w:rPr>
        <w:t>terhadap</w:t>
      </w:r>
      <w:proofErr w:type="spellEnd"/>
      <w:r w:rsidRPr="00FF4243">
        <w:rPr>
          <w:lang w:val="en-GB"/>
        </w:rPr>
        <w:t xml:space="preserve"> </w:t>
      </w:r>
      <w:proofErr w:type="spellStart"/>
      <w:r w:rsidRPr="00FF4243">
        <w:rPr>
          <w:lang w:val="en-GB"/>
        </w:rPr>
        <w:t>kinerja</w:t>
      </w:r>
      <w:proofErr w:type="spellEnd"/>
      <w:r w:rsidRPr="00FF4243">
        <w:rPr>
          <w:lang w:val="en-GB"/>
        </w:rPr>
        <w:t xml:space="preserve"> </w:t>
      </w:r>
      <w:proofErr w:type="spellStart"/>
      <w:r w:rsidRPr="00FF4243">
        <w:rPr>
          <w:lang w:val="en-GB"/>
        </w:rPr>
        <w:t>karyawan</w:t>
      </w:r>
      <w:proofErr w:type="spellEnd"/>
      <w:r w:rsidRPr="00FF4243">
        <w:rPr>
          <w:lang w:val="en-GB"/>
        </w:rPr>
        <w:t xml:space="preserve"> di hotel </w:t>
      </w:r>
      <w:proofErr w:type="spellStart"/>
      <w:r w:rsidRPr="00FF4243">
        <w:rPr>
          <w:lang w:val="en-GB"/>
        </w:rPr>
        <w:t>sheraton</w:t>
      </w:r>
      <w:proofErr w:type="spellEnd"/>
      <w:r w:rsidRPr="00FF4243">
        <w:rPr>
          <w:lang w:val="en-GB"/>
        </w:rPr>
        <w:t xml:space="preserve"> </w:t>
      </w:r>
      <w:proofErr w:type="spellStart"/>
      <w:r w:rsidRPr="00FF4243">
        <w:rPr>
          <w:lang w:val="en-GB"/>
        </w:rPr>
        <w:t>surabaya</w:t>
      </w:r>
      <w:proofErr w:type="spellEnd"/>
      <w:r w:rsidRPr="00FF4243">
        <w:rPr>
          <w:lang w:val="en-GB"/>
        </w:rPr>
        <w:t xml:space="preserve">. </w:t>
      </w:r>
      <w:proofErr w:type="spellStart"/>
      <w:r w:rsidRPr="00FF4243">
        <w:rPr>
          <w:lang w:val="en-GB"/>
        </w:rPr>
        <w:t>Jurnal</w:t>
      </w:r>
      <w:proofErr w:type="spellEnd"/>
      <w:r w:rsidRPr="00FF4243">
        <w:rPr>
          <w:lang w:val="en-GB"/>
        </w:rPr>
        <w:t xml:space="preserve"> Hospitality dan </w:t>
      </w:r>
      <w:proofErr w:type="spellStart"/>
      <w:r w:rsidRPr="00FF4243">
        <w:rPr>
          <w:lang w:val="en-GB"/>
        </w:rPr>
        <w:t>Manajemen</w:t>
      </w:r>
      <w:proofErr w:type="spellEnd"/>
      <w:r w:rsidRPr="00FF4243">
        <w:rPr>
          <w:lang w:val="en-GB"/>
        </w:rPr>
        <w:t xml:space="preserve"> Jasa, 6(2).</w:t>
      </w:r>
    </w:p>
    <w:p w14:paraId="03475659" w14:textId="77777777" w:rsidR="00FF4243" w:rsidRPr="00FF4243" w:rsidRDefault="00FF4243" w:rsidP="00FF4243">
      <w:pPr>
        <w:rPr>
          <w:lang w:val="en-GB"/>
        </w:rPr>
      </w:pPr>
      <w:r w:rsidRPr="00FF4243">
        <w:rPr>
          <w:lang w:val="en-GB"/>
        </w:rPr>
        <w:t>Lee, C.L., Malaysian Politics after Sheraton Move 2020: Inter-Coalition and Intra-Coalition Political Dynamics.</w:t>
      </w:r>
    </w:p>
    <w:p w14:paraId="0347565A" w14:textId="77777777" w:rsidR="00FF4243" w:rsidRPr="00FF4243" w:rsidRDefault="00FF4243" w:rsidP="00FF4243">
      <w:pPr>
        <w:rPr>
          <w:lang w:val="en-GB"/>
        </w:rPr>
      </w:pPr>
      <w:r w:rsidRPr="00FF4243">
        <w:rPr>
          <w:lang w:val="en-GB"/>
        </w:rPr>
        <w:t>Lee, C.L., Malaysian Politics after Sheraton Move 2020: Inter-Coalition and Intra-Coalition Political Dynamics.</w:t>
      </w:r>
    </w:p>
    <w:p w14:paraId="0347565B" w14:textId="77777777" w:rsidR="00FF4243" w:rsidRPr="00FF4243" w:rsidRDefault="00FF4243" w:rsidP="00FF4243">
      <w:pPr>
        <w:rPr>
          <w:lang w:val="en-GB"/>
        </w:rPr>
      </w:pPr>
      <w:r w:rsidRPr="00FF4243">
        <w:rPr>
          <w:lang w:val="en-GB"/>
        </w:rPr>
        <w:t xml:space="preserve">Lim, H.W. and </w:t>
      </w:r>
      <w:proofErr w:type="spellStart"/>
      <w:r w:rsidRPr="00FF4243">
        <w:rPr>
          <w:lang w:val="en-GB"/>
        </w:rPr>
        <w:t>Seo</w:t>
      </w:r>
      <w:proofErr w:type="spellEnd"/>
      <w:r w:rsidRPr="00FF4243">
        <w:rPr>
          <w:lang w:val="en-GB"/>
        </w:rPr>
        <w:t>, D.S., 2021. Improvement Strategy According to the Change of Hotel Environment. International Journal of Advanced Culture Technology, 9(2), pp.72-79.</w:t>
      </w:r>
    </w:p>
    <w:p w14:paraId="0347565C" w14:textId="77777777" w:rsidR="00FF4243" w:rsidRPr="00FF4243" w:rsidRDefault="00FF4243" w:rsidP="00FF4243">
      <w:pPr>
        <w:rPr>
          <w:lang w:val="en-GB"/>
        </w:rPr>
      </w:pPr>
      <w:r w:rsidRPr="00FF4243">
        <w:rPr>
          <w:lang w:val="en-GB"/>
        </w:rPr>
        <w:t xml:space="preserve">Nata, J.H., </w:t>
      </w:r>
      <w:proofErr w:type="spellStart"/>
      <w:r w:rsidRPr="00FF4243">
        <w:rPr>
          <w:lang w:val="en-GB"/>
        </w:rPr>
        <w:t>Suriani</w:t>
      </w:r>
      <w:proofErr w:type="spellEnd"/>
      <w:r w:rsidRPr="00FF4243">
        <w:rPr>
          <w:lang w:val="en-GB"/>
        </w:rPr>
        <w:t xml:space="preserve">, N.E. and </w:t>
      </w:r>
      <w:proofErr w:type="spellStart"/>
      <w:r w:rsidRPr="00FF4243">
        <w:rPr>
          <w:lang w:val="en-GB"/>
        </w:rPr>
        <w:t>Darmawan</w:t>
      </w:r>
      <w:proofErr w:type="spellEnd"/>
      <w:r w:rsidRPr="00FF4243">
        <w:rPr>
          <w:lang w:val="en-GB"/>
        </w:rPr>
        <w:t>, M.R., TIJAB</w:t>
      </w:r>
      <w:r>
        <w:rPr>
          <w:lang w:val="en-GB"/>
        </w:rPr>
        <w:t>, 2020</w:t>
      </w:r>
      <w:r w:rsidRPr="00FF4243">
        <w:rPr>
          <w:lang w:val="en-GB"/>
        </w:rPr>
        <w:t xml:space="preserve"> (The International Journal of Applied Business).</w:t>
      </w:r>
    </w:p>
    <w:p w14:paraId="0347565D" w14:textId="77777777" w:rsidR="00FF4243" w:rsidRPr="00FF4243" w:rsidRDefault="00FF4243" w:rsidP="00FF4243">
      <w:pPr>
        <w:rPr>
          <w:lang w:val="en-GB"/>
        </w:rPr>
      </w:pPr>
      <w:proofErr w:type="spellStart"/>
      <w:r w:rsidRPr="00FF4243">
        <w:rPr>
          <w:lang w:val="en-GB"/>
        </w:rPr>
        <w:t>Niemelä</w:t>
      </w:r>
      <w:proofErr w:type="spellEnd"/>
      <w:r w:rsidRPr="00FF4243">
        <w:rPr>
          <w:lang w:val="en-GB"/>
        </w:rPr>
        <w:t>, M., 2019. Brand management strategies of hotel chain sub-brands Sheraton Marriott and DoubleTree by Hilton.</w:t>
      </w:r>
    </w:p>
    <w:p w14:paraId="0347565E" w14:textId="77777777" w:rsidR="00FF4243" w:rsidRPr="00FF4243" w:rsidRDefault="00FF4243" w:rsidP="00FF4243">
      <w:pPr>
        <w:rPr>
          <w:lang w:val="en-GB"/>
        </w:rPr>
      </w:pPr>
      <w:r w:rsidRPr="00FF4243">
        <w:rPr>
          <w:lang w:val="en-GB"/>
        </w:rPr>
        <w:t xml:space="preserve">Obi, N.E., </w:t>
      </w:r>
      <w:proofErr w:type="spellStart"/>
      <w:r w:rsidRPr="00FF4243">
        <w:rPr>
          <w:lang w:val="en-GB"/>
        </w:rPr>
        <w:t>Emoh</w:t>
      </w:r>
      <w:proofErr w:type="spellEnd"/>
      <w:r w:rsidRPr="00FF4243">
        <w:rPr>
          <w:lang w:val="en-GB"/>
        </w:rPr>
        <w:t xml:space="preserve">, F.I., </w:t>
      </w:r>
      <w:proofErr w:type="spellStart"/>
      <w:r w:rsidRPr="00FF4243">
        <w:rPr>
          <w:lang w:val="en-GB"/>
        </w:rPr>
        <w:t>Egolum</w:t>
      </w:r>
      <w:proofErr w:type="spellEnd"/>
      <w:r w:rsidRPr="00FF4243">
        <w:rPr>
          <w:lang w:val="en-GB"/>
        </w:rPr>
        <w:t xml:space="preserve">, C.C. and </w:t>
      </w:r>
      <w:proofErr w:type="spellStart"/>
      <w:r w:rsidRPr="00FF4243">
        <w:rPr>
          <w:lang w:val="en-GB"/>
        </w:rPr>
        <w:t>Ewurum</w:t>
      </w:r>
      <w:proofErr w:type="spellEnd"/>
      <w:r w:rsidRPr="00FF4243">
        <w:rPr>
          <w:lang w:val="en-GB"/>
        </w:rPr>
        <w:t>, N.I., 2019. Foreign Direct Investment in Nigeria’s Commercial Real Estate Market: A SWOT Analysis. IOSR Journal of Business and Management (IOSR-JBM), 21(2), pp.46-56.</w:t>
      </w:r>
    </w:p>
    <w:p w14:paraId="0347565F" w14:textId="348BCAFB" w:rsidR="00FF4243" w:rsidRDefault="00FF4243" w:rsidP="00FF4243">
      <w:pPr>
        <w:rPr>
          <w:lang w:val="en-GB"/>
        </w:rPr>
      </w:pPr>
      <w:r>
        <w:rPr>
          <w:lang w:val="en-GB"/>
        </w:rPr>
        <w:t xml:space="preserve">sheraton.marriott.com, 2020 Welcome to the new Sheraton Available at </w:t>
      </w:r>
      <w:hyperlink r:id="rId10" w:history="1">
        <w:r w:rsidRPr="00CD51D2">
          <w:t>https://sheraton.marriott.com/experience/new-sheraton/</w:t>
        </w:r>
      </w:hyperlink>
      <w:r>
        <w:rPr>
          <w:lang w:val="en-GB"/>
        </w:rPr>
        <w:t xml:space="preserve"> Accessed on </w:t>
      </w:r>
      <w:r w:rsidR="005B48C0">
        <w:rPr>
          <w:lang w:val="en-GB"/>
        </w:rPr>
        <w:t>6</w:t>
      </w:r>
      <w:r>
        <w:rPr>
          <w:lang w:val="en-GB"/>
        </w:rPr>
        <w:t xml:space="preserve"> December 2022. </w:t>
      </w:r>
    </w:p>
    <w:p w14:paraId="77981FD4" w14:textId="00CDD00D" w:rsidR="0083133E" w:rsidRDefault="0083133E" w:rsidP="00FF4243">
      <w:pPr>
        <w:rPr>
          <w:lang w:val="en-GB"/>
        </w:rPr>
      </w:pPr>
    </w:p>
    <w:p w14:paraId="72B33BE4" w14:textId="31C1D08E" w:rsidR="0083133E" w:rsidRDefault="000C64F1" w:rsidP="00FF4243">
      <w:pPr>
        <w:rPr>
          <w:lang w:val="en-GB"/>
        </w:rPr>
      </w:pPr>
      <w:r>
        <w:rPr>
          <w:noProof/>
          <w:lang w:val="en-GB"/>
        </w:rPr>
        <w:lastRenderedPageBreak/>
        <w:drawing>
          <wp:inline distT="0" distB="0" distL="0" distR="0" wp14:anchorId="50E901E4" wp14:editId="4AD1338B">
            <wp:extent cx="2722418" cy="3878987"/>
            <wp:effectExtent l="0" t="0" r="190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2736609" cy="3899206"/>
                    </a:xfrm>
                    <a:prstGeom prst="rect">
                      <a:avLst/>
                    </a:prstGeom>
                  </pic:spPr>
                </pic:pic>
              </a:graphicData>
            </a:graphic>
          </wp:inline>
        </w:drawing>
      </w:r>
      <w:r>
        <w:rPr>
          <w:noProof/>
          <w:lang w:val="en-GB"/>
        </w:rPr>
        <w:drawing>
          <wp:inline distT="0" distB="0" distL="0" distR="0" wp14:anchorId="736AB5EB" wp14:editId="2E6BDB24">
            <wp:extent cx="2209800" cy="375665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2224800" cy="3782156"/>
                    </a:xfrm>
                    <a:prstGeom prst="rect">
                      <a:avLst/>
                    </a:prstGeom>
                  </pic:spPr>
                </pic:pic>
              </a:graphicData>
            </a:graphic>
          </wp:inline>
        </w:drawing>
      </w:r>
    </w:p>
    <w:sectPr w:rsidR="0083133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34B38" w14:textId="77777777" w:rsidR="00893906" w:rsidRDefault="00893906" w:rsidP="00FF4243">
      <w:pPr>
        <w:spacing w:after="0" w:line="240" w:lineRule="auto"/>
      </w:pPr>
      <w:r>
        <w:separator/>
      </w:r>
    </w:p>
  </w:endnote>
  <w:endnote w:type="continuationSeparator" w:id="0">
    <w:p w14:paraId="3B922EDF" w14:textId="77777777" w:rsidR="00893906" w:rsidRDefault="00893906" w:rsidP="00FF4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727304"/>
      <w:docPartObj>
        <w:docPartGallery w:val="Page Numbers (Bottom of Page)"/>
        <w:docPartUnique/>
      </w:docPartObj>
    </w:sdtPr>
    <w:sdtEndPr>
      <w:rPr>
        <w:noProof/>
      </w:rPr>
    </w:sdtEndPr>
    <w:sdtContent>
      <w:p w14:paraId="03475668" w14:textId="77777777" w:rsidR="00FF4243" w:rsidRDefault="00FF4243">
        <w:pPr>
          <w:pStyle w:val="Footer"/>
          <w:jc w:val="center"/>
        </w:pPr>
        <w:r>
          <w:fldChar w:fldCharType="begin"/>
        </w:r>
        <w:r>
          <w:instrText xml:space="preserve"> PAGE   \* MERGEFORMAT </w:instrText>
        </w:r>
        <w:r>
          <w:fldChar w:fldCharType="separate"/>
        </w:r>
        <w:r w:rsidR="00B70FF4">
          <w:rPr>
            <w:noProof/>
          </w:rPr>
          <w:t>1</w:t>
        </w:r>
        <w:r>
          <w:rPr>
            <w:noProof/>
          </w:rPr>
          <w:fldChar w:fldCharType="end"/>
        </w:r>
      </w:p>
    </w:sdtContent>
  </w:sdt>
  <w:p w14:paraId="03475669" w14:textId="77777777" w:rsidR="00FF4243" w:rsidRDefault="00FF4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00DDD" w14:textId="77777777" w:rsidR="00893906" w:rsidRDefault="00893906" w:rsidP="00FF4243">
      <w:pPr>
        <w:spacing w:after="0" w:line="240" w:lineRule="auto"/>
      </w:pPr>
      <w:r>
        <w:separator/>
      </w:r>
    </w:p>
  </w:footnote>
  <w:footnote w:type="continuationSeparator" w:id="0">
    <w:p w14:paraId="364E0550" w14:textId="77777777" w:rsidR="00893906" w:rsidRDefault="00893906" w:rsidP="00FF4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E3984"/>
    <w:multiLevelType w:val="hybridMultilevel"/>
    <w:tmpl w:val="A9FCAF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E3A0791"/>
    <w:multiLevelType w:val="hybridMultilevel"/>
    <w:tmpl w:val="6D189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2A132E1"/>
    <w:multiLevelType w:val="hybridMultilevel"/>
    <w:tmpl w:val="B84232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CF84065"/>
    <w:multiLevelType w:val="hybridMultilevel"/>
    <w:tmpl w:val="B1FCBD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3DA"/>
    <w:rsid w:val="000C64F1"/>
    <w:rsid w:val="000E46C7"/>
    <w:rsid w:val="00114AC8"/>
    <w:rsid w:val="00131258"/>
    <w:rsid w:val="00133FC6"/>
    <w:rsid w:val="0019073E"/>
    <w:rsid w:val="001B36D7"/>
    <w:rsid w:val="002A7DD3"/>
    <w:rsid w:val="002B2798"/>
    <w:rsid w:val="002E3797"/>
    <w:rsid w:val="00314751"/>
    <w:rsid w:val="003F04E7"/>
    <w:rsid w:val="00452D34"/>
    <w:rsid w:val="0051153D"/>
    <w:rsid w:val="00520AC4"/>
    <w:rsid w:val="005B48C0"/>
    <w:rsid w:val="006425D8"/>
    <w:rsid w:val="00775749"/>
    <w:rsid w:val="0083133E"/>
    <w:rsid w:val="00860FC4"/>
    <w:rsid w:val="00871DF7"/>
    <w:rsid w:val="00893906"/>
    <w:rsid w:val="008F1FA3"/>
    <w:rsid w:val="0091693B"/>
    <w:rsid w:val="00987871"/>
    <w:rsid w:val="009C5BCD"/>
    <w:rsid w:val="00AB71C7"/>
    <w:rsid w:val="00B70FF4"/>
    <w:rsid w:val="00BA2FC7"/>
    <w:rsid w:val="00CD168C"/>
    <w:rsid w:val="00CD51D2"/>
    <w:rsid w:val="00D517AE"/>
    <w:rsid w:val="00E638FA"/>
    <w:rsid w:val="00F15BAE"/>
    <w:rsid w:val="00F713DA"/>
    <w:rsid w:val="00FF42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755AE"/>
  <w15:chartTrackingRefBased/>
  <w15:docId w15:val="{1B005CB8-5CA8-4193-AF6A-D4FE3DF6E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3D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713D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713D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3D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713DA"/>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F713DA"/>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713DA"/>
    <w:rPr>
      <w:rFonts w:ascii="Times New Roman" w:eastAsiaTheme="majorEastAsia" w:hAnsi="Times New Roman" w:cstheme="majorBidi"/>
      <w:b/>
      <w:color w:val="000000" w:themeColor="text1"/>
      <w:spacing w:val="-10"/>
      <w:kern w:val="28"/>
      <w:sz w:val="36"/>
      <w:szCs w:val="56"/>
      <w:u w:val="single"/>
    </w:rPr>
  </w:style>
  <w:style w:type="paragraph" w:styleId="NormalWeb">
    <w:name w:val="Normal (Web)"/>
    <w:basedOn w:val="Normal"/>
    <w:uiPriority w:val="99"/>
    <w:unhideWhenUsed/>
    <w:rsid w:val="00E638FA"/>
    <w:pPr>
      <w:spacing w:before="100" w:beforeAutospacing="1" w:after="100" w:afterAutospacing="1" w:line="240" w:lineRule="auto"/>
      <w:jc w:val="left"/>
    </w:pPr>
    <w:rPr>
      <w:rFonts w:eastAsia="Times New Roman" w:cs="Times New Roman"/>
      <w:color w:val="auto"/>
      <w:szCs w:val="24"/>
      <w:lang w:eastAsia="en-IN"/>
    </w:rPr>
  </w:style>
  <w:style w:type="character" w:styleId="Hyperlink">
    <w:name w:val="Hyperlink"/>
    <w:basedOn w:val="DefaultParagraphFont"/>
    <w:uiPriority w:val="99"/>
    <w:unhideWhenUsed/>
    <w:rsid w:val="00CD51D2"/>
    <w:rPr>
      <w:color w:val="0563C1" w:themeColor="hyperlink"/>
      <w:u w:val="single"/>
    </w:rPr>
  </w:style>
  <w:style w:type="paragraph" w:styleId="TOCHeading">
    <w:name w:val="TOC Heading"/>
    <w:basedOn w:val="Heading1"/>
    <w:next w:val="Normal"/>
    <w:uiPriority w:val="39"/>
    <w:unhideWhenUsed/>
    <w:qFormat/>
    <w:rsid w:val="00FF424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F4243"/>
    <w:pPr>
      <w:spacing w:after="100"/>
    </w:pPr>
  </w:style>
  <w:style w:type="paragraph" w:styleId="Header">
    <w:name w:val="header"/>
    <w:basedOn w:val="Normal"/>
    <w:link w:val="HeaderChar"/>
    <w:uiPriority w:val="99"/>
    <w:unhideWhenUsed/>
    <w:rsid w:val="00FF4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243"/>
    <w:rPr>
      <w:rFonts w:ascii="Times New Roman" w:hAnsi="Times New Roman"/>
      <w:color w:val="000000" w:themeColor="text1"/>
      <w:sz w:val="24"/>
    </w:rPr>
  </w:style>
  <w:style w:type="paragraph" w:styleId="Footer">
    <w:name w:val="footer"/>
    <w:basedOn w:val="Normal"/>
    <w:link w:val="FooterChar"/>
    <w:uiPriority w:val="99"/>
    <w:unhideWhenUsed/>
    <w:rsid w:val="00FF4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243"/>
    <w:rPr>
      <w:rFonts w:ascii="Times New Roman" w:hAnsi="Times New Roman"/>
      <w:color w:val="000000" w:themeColor="text1"/>
      <w:sz w:val="24"/>
    </w:rPr>
  </w:style>
  <w:style w:type="paragraph" w:styleId="ListParagraph">
    <w:name w:val="List Paragraph"/>
    <w:basedOn w:val="Normal"/>
    <w:uiPriority w:val="34"/>
    <w:qFormat/>
    <w:rsid w:val="00114AC8"/>
    <w:pPr>
      <w:ind w:left="720"/>
      <w:contextualSpacing/>
    </w:pPr>
  </w:style>
  <w:style w:type="paragraph" w:styleId="TOC2">
    <w:name w:val="toc 2"/>
    <w:basedOn w:val="Normal"/>
    <w:next w:val="Normal"/>
    <w:autoRedefine/>
    <w:uiPriority w:val="39"/>
    <w:unhideWhenUsed/>
    <w:rsid w:val="00114A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946543">
      <w:bodyDiv w:val="1"/>
      <w:marLeft w:val="0"/>
      <w:marRight w:val="0"/>
      <w:marTop w:val="0"/>
      <w:marBottom w:val="0"/>
      <w:divBdr>
        <w:top w:val="none" w:sz="0" w:space="0" w:color="auto"/>
        <w:left w:val="none" w:sz="0" w:space="0" w:color="auto"/>
        <w:bottom w:val="none" w:sz="0" w:space="0" w:color="auto"/>
        <w:right w:val="none" w:sz="0" w:space="0" w:color="auto"/>
      </w:divBdr>
    </w:div>
    <w:div w:id="202848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heraton.marriott.com/experience/new-sherat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6055C-D550-433D-82DA-8939114EE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14</Pages>
  <Words>2072</Words>
  <Characters>11816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Denis</cp:lastModifiedBy>
  <cp:revision>8</cp:revision>
  <dcterms:created xsi:type="dcterms:W3CDTF">2022-12-04T11:06:00Z</dcterms:created>
  <dcterms:modified xsi:type="dcterms:W3CDTF">2022-12-07T15:51:00Z</dcterms:modified>
</cp:coreProperties>
</file>