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058" w:rsidRPr="00207909" w:rsidRDefault="00A94058">
      <w:pPr>
        <w:pStyle w:val="Title"/>
        <w:rPr>
          <w:sz w:val="24"/>
        </w:rPr>
      </w:pPr>
      <w:r w:rsidRPr="00E40136">
        <w:rPr>
          <w:sz w:val="24"/>
        </w:rPr>
        <w:t>PROPERTIES OF A SINEWA</w:t>
      </w:r>
      <w:r w:rsidRPr="00207909">
        <w:rPr>
          <w:sz w:val="24"/>
        </w:rPr>
        <w:t>VE</w:t>
      </w:r>
    </w:p>
    <w:p w:rsidR="00A94058" w:rsidRPr="00207909" w:rsidRDefault="00A94058">
      <w:pPr>
        <w:jc w:val="both"/>
      </w:pPr>
    </w:p>
    <w:p w:rsidR="00A94058" w:rsidRPr="00207909" w:rsidRDefault="00A94058">
      <w:pPr>
        <w:pStyle w:val="BodyText"/>
        <w:numPr>
          <w:ilvl w:val="0"/>
          <w:numId w:val="1"/>
        </w:numPr>
        <w:rPr>
          <w:sz w:val="24"/>
        </w:rPr>
      </w:pPr>
      <w:r w:rsidRPr="00207909">
        <w:rPr>
          <w:sz w:val="24"/>
        </w:rPr>
        <w:t xml:space="preserve">We may describe a sinusoid in a number of ways. A sinewave and </w:t>
      </w:r>
      <w:proofErr w:type="gramStart"/>
      <w:r w:rsidRPr="00207909">
        <w:rPr>
          <w:sz w:val="24"/>
        </w:rPr>
        <w:t>coswave  are</w:t>
      </w:r>
      <w:proofErr w:type="gramEnd"/>
      <w:r w:rsidRPr="00207909">
        <w:rPr>
          <w:sz w:val="24"/>
        </w:rPr>
        <w:t xml:space="preserve"> two specific forms of sinusoid.</w:t>
      </w:r>
    </w:p>
    <w:p w:rsidR="00A94058" w:rsidRPr="00207909" w:rsidRDefault="00A94058">
      <w:pPr>
        <w:pStyle w:val="BodyText"/>
        <w:rPr>
          <w:sz w:val="24"/>
        </w:rPr>
      </w:pPr>
    </w:p>
    <w:p w:rsidR="00A94058" w:rsidRPr="00207909" w:rsidRDefault="00A94058">
      <w:pPr>
        <w:pStyle w:val="BodyText"/>
        <w:numPr>
          <w:ilvl w:val="0"/>
          <w:numId w:val="1"/>
        </w:numPr>
        <w:rPr>
          <w:sz w:val="24"/>
        </w:rPr>
      </w:pPr>
      <w:proofErr w:type="gramStart"/>
      <w:r w:rsidRPr="00207909">
        <w:rPr>
          <w:sz w:val="24"/>
        </w:rPr>
        <w:t>Sinewave :</w:t>
      </w:r>
      <w:proofErr w:type="gramEnd"/>
      <w:r w:rsidRPr="00207909">
        <w:rPr>
          <w:sz w:val="24"/>
        </w:rPr>
        <w:t xml:space="preserve"> A sinusoid that starts from zero and moves in a positive direction from t=0.</w:t>
      </w:r>
    </w:p>
    <w:p w:rsidR="00A94058" w:rsidRPr="00207909" w:rsidRDefault="00A94058">
      <w:pPr>
        <w:pStyle w:val="BodyText"/>
        <w:rPr>
          <w:sz w:val="24"/>
        </w:rPr>
      </w:pPr>
    </w:p>
    <w:p w:rsidR="00A94058" w:rsidRPr="00207909" w:rsidRDefault="00194C26">
      <w:pPr>
        <w:pStyle w:val="BodyText"/>
        <w:numPr>
          <w:ilvl w:val="0"/>
          <w:numId w:val="1"/>
        </w:numPr>
        <w:rPr>
          <w:sz w:val="24"/>
        </w:rPr>
      </w:pPr>
      <w:r w:rsidRPr="00194C26">
        <w:rPr>
          <w:b w:val="0"/>
          <w:bCs w:val="0"/>
          <w:noProof/>
          <w:sz w:val="24"/>
        </w:rPr>
        <w:pict>
          <v:shapetype id="_x0000_t202" coordsize="21600,21600" o:spt="202" path="m,l,21600r21600,l21600,xe">
            <v:stroke joinstyle="miter"/>
            <v:path gradientshapeok="t" o:connecttype="rect"/>
          </v:shapetype>
          <v:shape id="_x0000_s1064" type="#_x0000_t202" style="position:absolute;left:0;text-align:left;margin-left:445.85pt;margin-top:179.15pt;width:48pt;height:40pt;z-index:251660288" filled="f" stroked="f">
            <v:textbox style="mso-next-textbox:#_x0000_s1064">
              <w:txbxContent>
                <w:p w:rsidR="00A94058" w:rsidRDefault="00A94058">
                  <w:pPr>
                    <w:rPr>
                      <w:b/>
                      <w:bCs/>
                      <w:sz w:val="40"/>
                      <w:lang w:val="en-GB"/>
                    </w:rPr>
                  </w:pPr>
                  <w:proofErr w:type="gramStart"/>
                  <w:r>
                    <w:rPr>
                      <w:b/>
                      <w:bCs/>
                      <w:sz w:val="40"/>
                      <w:lang w:val="en-GB"/>
                    </w:rPr>
                    <w:t>t</w:t>
                  </w:r>
                  <w:proofErr w:type="gramEnd"/>
                </w:p>
              </w:txbxContent>
            </v:textbox>
            <w10:wrap type="topAndBottom"/>
          </v:shape>
        </w:pict>
      </w:r>
      <w:r w:rsidR="00A94058" w:rsidRPr="00207909">
        <w:rPr>
          <w:sz w:val="24"/>
        </w:rPr>
        <w:t>Coswave: Starts from 1 and moves in a negative direction from time t=0.</w:t>
      </w:r>
    </w:p>
    <w:p w:rsidR="00A94058" w:rsidRPr="00207909" w:rsidRDefault="00194C26">
      <w:pPr>
        <w:pStyle w:val="BodyText"/>
        <w:ind w:left="360"/>
        <w:rPr>
          <w:b w:val="0"/>
          <w:bCs w:val="0"/>
          <w:sz w:val="36"/>
        </w:rPr>
      </w:pPr>
      <w:r w:rsidRPr="00194C26">
        <w:rPr>
          <w:b w:val="0"/>
          <w:bCs w:val="0"/>
          <w:noProof/>
          <w:sz w:val="20"/>
        </w:rPr>
        <w:pict>
          <v:group id="_x0000_s1068" style="position:absolute;left:0;text-align:left;margin-left:-31.3pt;margin-top:12.2pt;width:473.3pt;height:265pt;z-index:251661312" coordorigin="1174,6320" coordsize="9466,5300">
            <v:group id="_x0000_s1062" style="position:absolute;left:1174;top:6662;width:9466;height:4547" coordorigin="1174,5142" coordsize="9466,45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174;top:5469;width:9319;height:4220;mso-wrap-edited:f" wrapcoords="-61 0 -61 21465 21600 21465 21600 0 -61 0">
                <v:imagedata r:id="rId8" o:title=""/>
              </v:shape>
              <v:line id="_x0000_s1029" style="position:absolute;flip:y" from="2240,5142" to="2240,7862">
                <v:stroke endarrow="block"/>
              </v:line>
              <v:line id="_x0000_s1030" style="position:absolute" from="2280,7590" to="10640,7590">
                <v:stroke endarrow="block"/>
              </v:line>
            </v:group>
            <v:shape id="_x0000_s1031" type="#_x0000_t202" style="position:absolute;left:4440;top:7410;width:2100;height:840" filled="f" stroked="f">
              <v:textbox>
                <w:txbxContent>
                  <w:p w:rsidR="00A94058" w:rsidRDefault="00A94058">
                    <w:pPr>
                      <w:rPr>
                        <w:b/>
                        <w:bCs/>
                        <w:sz w:val="28"/>
                      </w:rPr>
                    </w:pPr>
                    <w:proofErr w:type="gramStart"/>
                    <w:r>
                      <w:rPr>
                        <w:b/>
                        <w:bCs/>
                        <w:sz w:val="28"/>
                      </w:rPr>
                      <w:t>sinewave</w:t>
                    </w:r>
                    <w:proofErr w:type="gramEnd"/>
                  </w:p>
                </w:txbxContent>
              </v:textbox>
            </v:shape>
            <v:shape id="_x0000_s1066" type="#_x0000_t202" style="position:absolute;left:1760;top:6320;width:1040;height:880" filled="f" stroked="f">
              <v:textbox>
                <w:txbxContent>
                  <w:p w:rsidR="00A94058" w:rsidRDefault="00A94058">
                    <w:pPr>
                      <w:rPr>
                        <w:b/>
                        <w:bCs/>
                        <w:sz w:val="40"/>
                        <w:lang w:val="en-GB"/>
                      </w:rPr>
                    </w:pPr>
                    <w:proofErr w:type="gramStart"/>
                    <w:r>
                      <w:rPr>
                        <w:b/>
                        <w:bCs/>
                        <w:sz w:val="40"/>
                        <w:lang w:val="en-GB"/>
                      </w:rPr>
                      <w:t>y</w:t>
                    </w:r>
                    <w:proofErr w:type="gramEnd"/>
                  </w:p>
                </w:txbxContent>
              </v:textbox>
            </v:shape>
            <v:shape id="_x0000_s1067" type="#_x0000_t202" style="position:absolute;left:4357;top:10440;width:1900;height:1180" filled="f" stroked="f">
              <v:textbox>
                <w:txbxContent>
                  <w:p w:rsidR="00A94058" w:rsidRDefault="00A94058">
                    <w:pPr>
                      <w:rPr>
                        <w:b/>
                        <w:bCs/>
                        <w:sz w:val="28"/>
                        <w:lang w:val="en-GB"/>
                      </w:rPr>
                    </w:pPr>
                    <w:proofErr w:type="gramStart"/>
                    <w:r>
                      <w:rPr>
                        <w:b/>
                        <w:bCs/>
                        <w:sz w:val="28"/>
                        <w:lang w:val="en-GB"/>
                      </w:rPr>
                      <w:t>coswave</w:t>
                    </w:r>
                    <w:proofErr w:type="gramEnd"/>
                  </w:p>
                </w:txbxContent>
              </v:textbox>
            </v:shape>
            <w10:wrap type="topAndBottom"/>
          </v:group>
          <o:OLEObject Type="Embed" ProgID="PBrush" ShapeID="_x0000_s1028" DrawAspect="Content" ObjectID="_1477203700" r:id="rId9"/>
        </w:pict>
      </w:r>
      <w:r w:rsidR="00A94058" w:rsidRPr="00207909">
        <w:rPr>
          <w:b w:val="0"/>
          <w:bCs w:val="0"/>
          <w:sz w:val="36"/>
        </w:rPr>
        <w:t xml:space="preserve">        </w:t>
      </w:r>
      <w:r w:rsidR="00A94058" w:rsidRPr="00207909">
        <w:rPr>
          <w:b w:val="0"/>
          <w:bCs w:val="0"/>
          <w:sz w:val="36"/>
        </w:rPr>
        <w:tab/>
      </w:r>
      <w:r w:rsidR="00A94058" w:rsidRPr="00207909">
        <w:rPr>
          <w:b w:val="0"/>
          <w:bCs w:val="0"/>
          <w:sz w:val="36"/>
        </w:rPr>
        <w:tab/>
      </w:r>
      <w:r w:rsidR="00A94058" w:rsidRPr="00207909">
        <w:rPr>
          <w:b w:val="0"/>
          <w:bCs w:val="0"/>
          <w:sz w:val="36"/>
        </w:rPr>
        <w:tab/>
      </w:r>
    </w:p>
    <w:p w:rsidR="00A94058" w:rsidRPr="00207909" w:rsidRDefault="00A94058">
      <w:pPr>
        <w:pStyle w:val="BodyText"/>
        <w:rPr>
          <w:b w:val="0"/>
          <w:bCs w:val="0"/>
          <w:sz w:val="36"/>
        </w:rPr>
      </w:pPr>
    </w:p>
    <w:p w:rsidR="00A94058" w:rsidRPr="00207909" w:rsidRDefault="00A94058">
      <w:pPr>
        <w:pStyle w:val="BodyText"/>
        <w:rPr>
          <w:b w:val="0"/>
          <w:bCs w:val="0"/>
          <w:sz w:val="24"/>
        </w:rPr>
      </w:pPr>
      <w:r w:rsidRPr="00207909">
        <w:rPr>
          <w:b w:val="0"/>
          <w:bCs w:val="0"/>
          <w:sz w:val="24"/>
        </w:rPr>
        <w:t xml:space="preserve">       </w:t>
      </w:r>
    </w:p>
    <w:p w:rsidR="00A94058" w:rsidRPr="00207909" w:rsidRDefault="00A94058">
      <w:pPr>
        <w:pStyle w:val="BodyText"/>
        <w:numPr>
          <w:ilvl w:val="0"/>
          <w:numId w:val="2"/>
        </w:numPr>
        <w:rPr>
          <w:sz w:val="24"/>
        </w:rPr>
      </w:pPr>
      <w:r w:rsidRPr="00207909">
        <w:rPr>
          <w:sz w:val="24"/>
        </w:rPr>
        <w:t>Information about sinusoids may be expressed in different ways e.g. in terms of an equation or drawn on diagrams as shown below.</w:t>
      </w:r>
    </w:p>
    <w:p w:rsidR="00A94058" w:rsidRPr="00207909" w:rsidRDefault="00A94058">
      <w:pPr>
        <w:pStyle w:val="BodyText"/>
        <w:numPr>
          <w:ilvl w:val="0"/>
          <w:numId w:val="2"/>
        </w:numPr>
        <w:rPr>
          <w:sz w:val="24"/>
        </w:rPr>
      </w:pPr>
      <w:r w:rsidRPr="00207909">
        <w:rPr>
          <w:sz w:val="24"/>
        </w:rPr>
        <w:t>We may write y = sin</w:t>
      </w:r>
      <w:r w:rsidR="00391920" w:rsidRPr="00207909">
        <w:rPr>
          <w:sz w:val="24"/>
        </w:rPr>
        <w:t xml:space="preserve"> (</w:t>
      </w:r>
      <w:r w:rsidR="00357B36" w:rsidRPr="00207909">
        <w:rPr>
          <w:sz w:val="24"/>
        </w:rPr>
        <w:t>2</w:t>
      </w:r>
      <w:r w:rsidR="00357B36" w:rsidRPr="00207909">
        <w:rPr>
          <w:rFonts w:ascii="Arial Unicode MS" w:eastAsia="Arial Unicode MS" w:hAnsi="Arial Unicode MS" w:cs="Arial Unicode MS" w:hint="eastAsia"/>
          <w:sz w:val="24"/>
        </w:rPr>
        <w:t>π</w:t>
      </w:r>
      <w:r w:rsidR="00357B36" w:rsidRPr="00207909">
        <w:rPr>
          <w:sz w:val="24"/>
        </w:rPr>
        <w:t>f</w:t>
      </w:r>
      <w:r w:rsidRPr="00207909">
        <w:rPr>
          <w:sz w:val="24"/>
        </w:rPr>
        <w:t>t</w:t>
      </w:r>
      <w:r w:rsidR="00391920" w:rsidRPr="00207909">
        <w:rPr>
          <w:sz w:val="24"/>
        </w:rPr>
        <w:t>)</w:t>
      </w:r>
      <w:r w:rsidRPr="00207909">
        <w:rPr>
          <w:sz w:val="24"/>
        </w:rPr>
        <w:t xml:space="preserve"> to represent a unit amplitude sinewave</w:t>
      </w:r>
      <w:r w:rsidR="00FD3A4D" w:rsidRPr="00207909">
        <w:rPr>
          <w:sz w:val="24"/>
        </w:rPr>
        <w:t xml:space="preserve"> of frequency “f” Hz</w:t>
      </w:r>
      <w:r w:rsidRPr="00207909">
        <w:rPr>
          <w:sz w:val="24"/>
        </w:rPr>
        <w:t xml:space="preserve"> or we may alternatively show it on a diagram as shown below.</w:t>
      </w:r>
    </w:p>
    <w:p w:rsidR="00A94058" w:rsidRPr="00207909" w:rsidRDefault="00194C26">
      <w:pPr>
        <w:pStyle w:val="BodyText"/>
        <w:rPr>
          <w:sz w:val="36"/>
        </w:rPr>
      </w:pPr>
      <w:r w:rsidRPr="00194C26">
        <w:rPr>
          <w:noProof/>
          <w:sz w:val="20"/>
        </w:rPr>
        <w:lastRenderedPageBreak/>
        <w:pict>
          <v:line id="_x0000_s1289" style="position:absolute;left:0;text-align:left;flip:y;z-index:251666432" from="189.75pt,92.6pt" to="189.75pt,178.1pt" strokeweight="2.25pt">
            <v:stroke endarrow="block"/>
          </v:line>
        </w:pict>
      </w:r>
      <w:r w:rsidRPr="00194C26">
        <w:rPr>
          <w:noProof/>
          <w:sz w:val="20"/>
        </w:rPr>
        <w:pict>
          <v:shape id="_x0000_s1042" type="#_x0000_t202" style="position:absolute;left:0;text-align:left;margin-left:126.7pt;margin-top:74.25pt;width:177.8pt;height:85.6pt;z-index:251654144" o:regroupid="1" filled="f" stroked="f">
            <v:textbox style="mso-next-textbox:#_x0000_s1042">
              <w:txbxContent>
                <w:p w:rsidR="00A94058" w:rsidRDefault="00A94058">
                  <w:pPr>
                    <w:rPr>
                      <w:b/>
                      <w:bCs/>
                      <w:sz w:val="28"/>
                    </w:rPr>
                  </w:pPr>
                  <w:proofErr w:type="gramStart"/>
                  <w:r>
                    <w:rPr>
                      <w:b/>
                      <w:bCs/>
                      <w:sz w:val="28"/>
                    </w:rPr>
                    <w:t>coswave</w:t>
                  </w:r>
                  <w:proofErr w:type="gramEnd"/>
                </w:p>
              </w:txbxContent>
            </v:textbox>
            <w10:wrap type="topAndBottom"/>
          </v:shape>
        </w:pict>
      </w:r>
      <w:r w:rsidRPr="00194C26">
        <w:rPr>
          <w:noProof/>
          <w:sz w:val="20"/>
        </w:rPr>
        <w:pict>
          <v:shape id="_x0000_s1040" type="#_x0000_t202" style="position:absolute;left:0;text-align:left;margin-left:212.45pt;margin-top:178pt;width:214.55pt;height:81.7pt;z-index:251653120" o:regroupid="1" filled="f" stroked="f">
            <v:textbox style="mso-next-textbox:#_x0000_s1040">
              <w:txbxContent>
                <w:p w:rsidR="00A94058" w:rsidRDefault="00A94058">
                  <w:pPr>
                    <w:rPr>
                      <w:b/>
                      <w:bCs/>
                      <w:sz w:val="28"/>
                    </w:rPr>
                  </w:pPr>
                  <w:proofErr w:type="gramStart"/>
                  <w:r>
                    <w:rPr>
                      <w:b/>
                      <w:bCs/>
                      <w:sz w:val="28"/>
                    </w:rPr>
                    <w:t>sinewave</w:t>
                  </w:r>
                  <w:proofErr w:type="gramEnd"/>
                </w:p>
              </w:txbxContent>
            </v:textbox>
            <w10:wrap type="topAndBottom"/>
          </v:shape>
        </w:pict>
      </w:r>
      <w:r w:rsidRPr="00194C26">
        <w:rPr>
          <w:noProof/>
          <w:sz w:val="20"/>
        </w:rPr>
        <w:pict>
          <v:line id="_x0000_s1039" style="position:absolute;left:0;text-align:left;flip:y;z-index:251652096" from="189.95pt,96.25pt" to="189.95pt,179.95pt" o:regroupid="1">
            <v:stroke endarrow="block"/>
            <w10:wrap type="topAndBottom"/>
          </v:line>
        </w:pict>
      </w:r>
      <w:r w:rsidRPr="00194C26">
        <w:rPr>
          <w:noProof/>
          <w:sz w:val="20"/>
        </w:rPr>
        <w:pict>
          <v:line id="_x0000_s1036" style="position:absolute;left:0;text-align:left;z-index:251651072" from="189.95pt,178pt" to="275.8pt,178pt" o:regroupid="1">
            <v:stroke endarrow="block"/>
            <w10:wrap type="topAndBottom"/>
          </v:line>
        </w:pict>
      </w:r>
      <w:r w:rsidRPr="00194C26">
        <w:rPr>
          <w:noProof/>
          <w:sz w:val="20"/>
        </w:rPr>
        <w:pict>
          <v:line id="_x0000_s1035" style="position:absolute;left:0;text-align:left;z-index:251650048" from="189.95pt,39.45pt" to="189.95pt,290.45pt" o:regroupid="1">
            <v:stroke dashstyle="1 1"/>
            <w10:wrap type="topAndBottom"/>
          </v:line>
        </w:pict>
      </w:r>
      <w:r w:rsidRPr="00194C26">
        <w:rPr>
          <w:noProof/>
          <w:sz w:val="20"/>
        </w:rPr>
        <w:pict>
          <v:line id="_x0000_s1034" style="position:absolute;left:0;text-align:left;z-index:251649024" from="4pt,178pt" to="392.25pt,178pt" o:regroupid="1">
            <v:stroke dashstyle="1 1"/>
            <w10:wrap type="topAndBottom"/>
          </v:line>
        </w:pict>
      </w:r>
      <w:r w:rsidRPr="00194C26">
        <w:rPr>
          <w:noProof/>
          <w:sz w:val="20"/>
        </w:rPr>
        <w:pict>
          <v:oval id="_x0000_s1033" style="position:absolute;left:0;text-align:left;margin-left:102.1pt;margin-top:94.3pt;width:175.75pt;height:167.35pt;z-index:251648000" o:regroupid="1">
            <w10:wrap type="topAndBottom"/>
          </v:oval>
        </w:pict>
      </w:r>
    </w:p>
    <w:p w:rsidR="00A94058" w:rsidRPr="00207909" w:rsidRDefault="00194C26">
      <w:pPr>
        <w:pStyle w:val="BodyText"/>
        <w:rPr>
          <w:sz w:val="36"/>
        </w:rPr>
      </w:pPr>
      <w:r w:rsidRPr="00194C26">
        <w:rPr>
          <w:noProof/>
          <w:sz w:val="36"/>
        </w:rPr>
        <w:pict>
          <v:line id="_x0000_s1288" style="position:absolute;left:0;text-align:left;z-index:251665408" from="189.75pt,156.65pt" to="276.75pt,156.65pt" strokeweight="2.25pt">
            <v:stroke endarrow="block"/>
          </v:line>
        </w:pict>
      </w:r>
    </w:p>
    <w:p w:rsidR="00A94058" w:rsidRPr="00207909" w:rsidRDefault="00A94058">
      <w:pPr>
        <w:pStyle w:val="BodyText"/>
        <w:numPr>
          <w:ilvl w:val="0"/>
          <w:numId w:val="3"/>
        </w:numPr>
        <w:rPr>
          <w:sz w:val="24"/>
        </w:rPr>
      </w:pPr>
      <w:r w:rsidRPr="00207909">
        <w:rPr>
          <w:sz w:val="24"/>
        </w:rPr>
        <w:t>The circle is of unit radius, the length of the arrow represents the amplitude of the sinewave and the angle it makes with respect to the horizontal represents its time displacement from the t=0 origin i.e. its phase shift.</w:t>
      </w:r>
    </w:p>
    <w:p w:rsidR="00FD3A4D" w:rsidRPr="00207909" w:rsidRDefault="00FD3A4D">
      <w:pPr>
        <w:pStyle w:val="BodyText"/>
        <w:numPr>
          <w:ilvl w:val="0"/>
          <w:numId w:val="3"/>
        </w:numPr>
        <w:rPr>
          <w:sz w:val="24"/>
        </w:rPr>
      </w:pPr>
      <w:r w:rsidRPr="00207909">
        <w:rPr>
          <w:sz w:val="24"/>
        </w:rPr>
        <w:t>THE COSWAVE IS ASSUMED TO BE AT THE SAME FREQUENCY AS THE SINEWAVE!</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t xml:space="preserve">In the case of a sinewave its phase shift is zero at t=0. A unit amplitude coswave is also shown. </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t xml:space="preserve">Its length is one but it is at an angle of 90 degrees to the </w:t>
      </w:r>
      <w:proofErr w:type="gramStart"/>
      <w:r w:rsidRPr="00207909">
        <w:rPr>
          <w:sz w:val="24"/>
        </w:rPr>
        <w:t>horizontal ,zero</w:t>
      </w:r>
      <w:proofErr w:type="gramEnd"/>
      <w:r w:rsidRPr="00207909">
        <w:rPr>
          <w:sz w:val="24"/>
        </w:rPr>
        <w:t xml:space="preserve"> reference. </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t>This is because a coswave is phase shifted by 90 degrees compared with a sinewave at t=0.</w:t>
      </w:r>
    </w:p>
    <w:p w:rsidR="00A94058" w:rsidRPr="00207909" w:rsidRDefault="00A94058">
      <w:pPr>
        <w:pStyle w:val="BodyText"/>
        <w:rPr>
          <w:sz w:val="24"/>
        </w:rPr>
      </w:pPr>
    </w:p>
    <w:p w:rsidR="00A94058" w:rsidRPr="00207909" w:rsidRDefault="00A94058">
      <w:pPr>
        <w:pStyle w:val="BodyText"/>
        <w:rPr>
          <w:sz w:val="24"/>
        </w:rPr>
      </w:pPr>
    </w:p>
    <w:p w:rsidR="00D93EFB" w:rsidRPr="00207909" w:rsidRDefault="00A94058">
      <w:pPr>
        <w:pStyle w:val="BodyText"/>
        <w:numPr>
          <w:ilvl w:val="0"/>
          <w:numId w:val="3"/>
        </w:numPr>
        <w:rPr>
          <w:sz w:val="24"/>
        </w:rPr>
      </w:pPr>
      <w:r w:rsidRPr="00207909">
        <w:rPr>
          <w:sz w:val="24"/>
        </w:rPr>
        <w:t xml:space="preserve">The diagram doesn’t show us the frequency information about the sinewave  and coswave but if we imagine, say, the sinewave arrow </w:t>
      </w:r>
      <w:r w:rsidRPr="00871F27">
        <w:rPr>
          <w:color w:val="FF0000"/>
          <w:sz w:val="24"/>
        </w:rPr>
        <w:t>(</w:t>
      </w:r>
      <w:proofErr w:type="spellStart"/>
      <w:r w:rsidRPr="00871F27">
        <w:rPr>
          <w:i/>
          <w:iCs/>
          <w:color w:val="FF0000"/>
          <w:sz w:val="24"/>
        </w:rPr>
        <w:t>phasor</w:t>
      </w:r>
      <w:proofErr w:type="spellEnd"/>
      <w:r w:rsidRPr="00871F27">
        <w:rPr>
          <w:color w:val="FF0000"/>
          <w:sz w:val="24"/>
        </w:rPr>
        <w:t>)</w:t>
      </w:r>
      <w:r w:rsidRPr="00207909">
        <w:rPr>
          <w:sz w:val="24"/>
        </w:rPr>
        <w:t xml:space="preserve"> rotating </w:t>
      </w:r>
      <w:r w:rsidR="008833F8" w:rsidRPr="00207909">
        <w:rPr>
          <w:sz w:val="24"/>
        </w:rPr>
        <w:t>anti</w:t>
      </w:r>
      <w:r w:rsidRPr="00207909">
        <w:rPr>
          <w:sz w:val="24"/>
        </w:rPr>
        <w:t>clockwise for one complete revolution</w:t>
      </w:r>
      <w:r w:rsidRPr="00207909">
        <w:rPr>
          <w:sz w:val="36"/>
        </w:rPr>
        <w:t xml:space="preserve"> </w:t>
      </w:r>
      <w:r w:rsidRPr="00207909">
        <w:rPr>
          <w:sz w:val="24"/>
        </w:rPr>
        <w:t xml:space="preserve">then we can say that in that time the sinewave will  have  phase shifted  one complete cycle on the   </w:t>
      </w:r>
    </w:p>
    <w:p w:rsidR="00A94058" w:rsidRPr="00207909" w:rsidRDefault="00D93EFB" w:rsidP="00D93EFB">
      <w:pPr>
        <w:pStyle w:val="BodyText"/>
        <w:ind w:left="360"/>
        <w:rPr>
          <w:sz w:val="24"/>
        </w:rPr>
      </w:pPr>
      <w:r w:rsidRPr="00207909">
        <w:rPr>
          <w:sz w:val="36"/>
        </w:rPr>
        <w:tab/>
      </w:r>
      <w:r w:rsidR="00A94058" w:rsidRPr="00207909">
        <w:rPr>
          <w:sz w:val="24"/>
        </w:rPr>
        <w:t>y = sin</w:t>
      </w:r>
      <w:r w:rsidRPr="00207909">
        <w:rPr>
          <w:sz w:val="24"/>
        </w:rPr>
        <w:t xml:space="preserve"> (2</w:t>
      </w:r>
      <w:r w:rsidRPr="00207909">
        <w:rPr>
          <w:rFonts w:ascii="Arial Unicode MS" w:eastAsia="Arial Unicode MS" w:hAnsi="Arial Unicode MS" w:cs="Arial Unicode MS" w:hint="eastAsia"/>
          <w:sz w:val="24"/>
        </w:rPr>
        <w:t>π</w:t>
      </w:r>
      <w:r w:rsidRPr="00207909">
        <w:rPr>
          <w:sz w:val="24"/>
        </w:rPr>
        <w:t>ft)</w:t>
      </w:r>
      <w:r w:rsidR="00A94058" w:rsidRPr="00207909">
        <w:rPr>
          <w:sz w:val="24"/>
        </w:rPr>
        <w:t xml:space="preserve"> curve.</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lastRenderedPageBreak/>
        <w:t>This means that we may replace the horizontal axis “t” with an angle θ and then express the sinewave as y = sin θ.</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t xml:space="preserve">We may then plot y = sin θ for values of θ from 0 to 360 degrees and get a graph of one complete cycle of </w:t>
      </w:r>
      <w:proofErr w:type="gramStart"/>
      <w:r w:rsidRPr="00207909">
        <w:rPr>
          <w:sz w:val="24"/>
        </w:rPr>
        <w:t>a unit</w:t>
      </w:r>
      <w:proofErr w:type="gramEnd"/>
      <w:r w:rsidRPr="00207909">
        <w:rPr>
          <w:sz w:val="24"/>
        </w:rPr>
        <w:t xml:space="preserve"> amplitude.</w:t>
      </w:r>
    </w:p>
    <w:p w:rsidR="00A94058" w:rsidRPr="00207909" w:rsidRDefault="00A94058">
      <w:pPr>
        <w:pStyle w:val="BodyText"/>
        <w:rPr>
          <w:sz w:val="24"/>
        </w:rPr>
      </w:pPr>
    </w:p>
    <w:p w:rsidR="00A94058" w:rsidRPr="00207909" w:rsidRDefault="00A94058">
      <w:pPr>
        <w:pStyle w:val="BodyText"/>
        <w:rPr>
          <w:sz w:val="24"/>
        </w:rPr>
      </w:pPr>
    </w:p>
    <w:p w:rsidR="00A94058" w:rsidRPr="00207909" w:rsidRDefault="00A94058">
      <w:pPr>
        <w:pStyle w:val="BodyText"/>
        <w:rPr>
          <w:sz w:val="24"/>
        </w:rPr>
      </w:pPr>
    </w:p>
    <w:p w:rsidR="00A94058" w:rsidRPr="00207909" w:rsidRDefault="00A94058">
      <w:pPr>
        <w:pStyle w:val="BodyText"/>
        <w:rPr>
          <w:sz w:val="24"/>
        </w:rPr>
      </w:pPr>
      <w:r w:rsidRPr="00207909">
        <w:rPr>
          <w:sz w:val="24"/>
        </w:rPr>
        <w:t xml:space="preserve">Exercise: Plot y = sin θ and </w:t>
      </w:r>
      <w:proofErr w:type="spellStart"/>
      <w:r w:rsidRPr="00207909">
        <w:rPr>
          <w:sz w:val="24"/>
        </w:rPr>
        <w:t>cos</w:t>
      </w:r>
      <w:proofErr w:type="spellEnd"/>
      <w:r w:rsidRPr="00207909">
        <w:rPr>
          <w:sz w:val="24"/>
        </w:rPr>
        <w:t xml:space="preserve"> θ for θ = 0 to 360 degrees in steps of </w:t>
      </w:r>
      <w:r w:rsidR="00E40C66">
        <w:rPr>
          <w:sz w:val="24"/>
        </w:rPr>
        <w:t>15</w:t>
      </w:r>
      <w:r w:rsidRPr="00207909">
        <w:rPr>
          <w:sz w:val="24"/>
        </w:rPr>
        <w:t xml:space="preserve"> degrees.</w:t>
      </w:r>
    </w:p>
    <w:p w:rsidR="00A94058" w:rsidRPr="00207909" w:rsidRDefault="00A94058">
      <w:pPr>
        <w:pStyle w:val="BodyText"/>
        <w:rPr>
          <w:sz w:val="24"/>
        </w:rPr>
      </w:pPr>
    </w:p>
    <w:p w:rsidR="00A94058" w:rsidRPr="00207909" w:rsidRDefault="00A94058">
      <w:pPr>
        <w:pStyle w:val="BodyText"/>
        <w:jc w:val="center"/>
        <w:rPr>
          <w:sz w:val="24"/>
        </w:rPr>
      </w:pPr>
      <w:r w:rsidRPr="00207909">
        <w:rPr>
          <w:sz w:val="24"/>
        </w:rPr>
        <w:t>MAKE SURE YOUR CALCULATOR IS SET TO DEGREES</w:t>
      </w:r>
    </w:p>
    <w:p w:rsidR="00A94058" w:rsidRPr="00207909" w:rsidRDefault="00A94058">
      <w:pPr>
        <w:pStyle w:val="BodyText"/>
      </w:pPr>
    </w:p>
    <w:p w:rsidR="00A94058" w:rsidRPr="00207909" w:rsidRDefault="00194C26">
      <w:pPr>
        <w:pStyle w:val="BodyText"/>
        <w:rPr>
          <w:b w:val="0"/>
          <w:bCs w:val="0"/>
          <w:sz w:val="40"/>
        </w:rPr>
      </w:pPr>
      <w:r w:rsidRPr="00194C26">
        <w:rPr>
          <w:b w:val="0"/>
          <w:bCs w:val="0"/>
          <w:noProof/>
          <w:sz w:val="20"/>
        </w:rPr>
        <w:pict>
          <v:line id="_x0000_s1046" style="position:absolute;left:0;text-align:left;flip:y;z-index:251657216" from="8pt,6.5pt" to="8pt,391.5pt" strokeweight="2.25pt">
            <v:stroke endarrow="block"/>
          </v:line>
        </w:pict>
      </w:r>
      <w:r w:rsidR="00A94058" w:rsidRPr="00207909">
        <w:rPr>
          <w:b w:val="0"/>
          <w:bCs w:val="0"/>
        </w:rPr>
        <w:t xml:space="preserve">    </w:t>
      </w:r>
      <w:proofErr w:type="gramStart"/>
      <w:r w:rsidR="00A94058" w:rsidRPr="00207909">
        <w:rPr>
          <w:b w:val="0"/>
          <w:bCs w:val="0"/>
          <w:sz w:val="40"/>
        </w:rPr>
        <w:t>y</w:t>
      </w:r>
      <w:proofErr w:type="gramEnd"/>
    </w:p>
    <w:p w:rsidR="00A94058" w:rsidRPr="00207909" w:rsidRDefault="004E7BF4">
      <w:pPr>
        <w:pStyle w:val="BodyText"/>
        <w:rPr>
          <w:b w:val="0"/>
          <w:bCs w:val="0"/>
        </w:rPr>
      </w:pPr>
      <w:r>
        <w:rPr>
          <w:b w:val="0"/>
          <w:bCs w:val="0"/>
          <w:noProof/>
          <w:sz w:val="20"/>
          <w:lang w:val="en-GB" w:eastAsia="en-GB"/>
        </w:rPr>
        <w:drawing>
          <wp:anchor distT="0" distB="0" distL="114300" distR="114300" simplePos="0" relativeHeight="251655168" behindDoc="0" locked="0" layoutInCell="1" allowOverlap="1">
            <wp:simplePos x="0" y="0"/>
            <wp:positionH relativeFrom="column">
              <wp:posOffset>-566420</wp:posOffset>
            </wp:positionH>
            <wp:positionV relativeFrom="paragraph">
              <wp:posOffset>517525</wp:posOffset>
            </wp:positionV>
            <wp:extent cx="6024880" cy="4025265"/>
            <wp:effectExtent l="19050" t="0" r="0" b="0"/>
            <wp:wrapTopAndBottom/>
            <wp:docPr id="20" name="Picture 20" descr="~AUT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UT0001"/>
                    <pic:cNvPicPr>
                      <a:picLocks noChangeAspect="1" noChangeArrowheads="1"/>
                    </pic:cNvPicPr>
                  </pic:nvPicPr>
                  <pic:blipFill>
                    <a:blip r:embed="rId10" cstate="print"/>
                    <a:srcRect/>
                    <a:stretch>
                      <a:fillRect/>
                    </a:stretch>
                  </pic:blipFill>
                  <pic:spPr bwMode="auto">
                    <a:xfrm>
                      <a:off x="0" y="0"/>
                      <a:ext cx="6024880" cy="4025265"/>
                    </a:xfrm>
                    <a:prstGeom prst="rect">
                      <a:avLst/>
                    </a:prstGeom>
                    <a:noFill/>
                    <a:ln w="9525">
                      <a:noFill/>
                      <a:miter lim="800000"/>
                      <a:headEnd/>
                      <a:tailEnd/>
                    </a:ln>
                  </pic:spPr>
                </pic:pic>
              </a:graphicData>
            </a:graphic>
          </wp:anchor>
        </w:drawing>
      </w:r>
      <w:r w:rsidR="00194C26" w:rsidRPr="00194C26">
        <w:rPr>
          <w:b w:val="0"/>
          <w:bCs w:val="0"/>
          <w:noProof/>
          <w:sz w:val="20"/>
        </w:rPr>
        <w:pict>
          <v:shape id="_x0000_s1047" type="#_x0000_t202" style="position:absolute;left:0;text-align:left;margin-left:455pt;margin-top:173.4pt;width:31pt;height:35pt;z-index:251658240;mso-position-horizontal-relative:text;mso-position-vertical-relative:text" filled="f" stroked="f">
            <v:textbox style="mso-next-textbox:#_x0000_s1047">
              <w:txbxContent>
                <w:p w:rsidR="00A94058" w:rsidRDefault="00A94058">
                  <w:pPr>
                    <w:rPr>
                      <w:sz w:val="40"/>
                    </w:rPr>
                  </w:pPr>
                  <w:r>
                    <w:rPr>
                      <w:b/>
                      <w:bCs/>
                      <w:sz w:val="40"/>
                    </w:rPr>
                    <w:t>θ</w:t>
                  </w:r>
                  <w:r w:rsidR="00A07299">
                    <w:rPr>
                      <w:b/>
                      <w:bCs/>
                      <w:sz w:val="40"/>
                    </w:rPr>
                    <w:t xml:space="preserve">̊ </w:t>
                  </w:r>
                </w:p>
              </w:txbxContent>
            </v:textbox>
          </v:shape>
        </w:pict>
      </w:r>
      <w:r w:rsidR="00194C26" w:rsidRPr="00194C26">
        <w:rPr>
          <w:b w:val="0"/>
          <w:bCs w:val="0"/>
          <w:noProof/>
          <w:sz w:val="20"/>
        </w:rPr>
        <w:pict>
          <v:line id="_x0000_s1045" style="position:absolute;left:0;text-align:left;z-index:251656192;mso-position-horizontal-relative:text;mso-position-vertical-relative:text" from="-54pt,186.4pt" to="455pt,186.4pt" strokeweight="2.25pt">
            <v:stroke endarrow="block"/>
          </v:line>
        </w:pict>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p>
    <w:p w:rsidR="00A94058" w:rsidRPr="00207909" w:rsidRDefault="00194C26">
      <w:pPr>
        <w:pStyle w:val="BodyText"/>
        <w:rPr>
          <w:b w:val="0"/>
          <w:bCs w:val="0"/>
          <w:sz w:val="36"/>
        </w:rPr>
      </w:pPr>
      <w:r w:rsidRPr="00194C26">
        <w:rPr>
          <w:b w:val="0"/>
          <w:bCs w:val="0"/>
          <w:noProof/>
          <w:sz w:val="20"/>
          <w:lang w:val="en-GB" w:eastAsia="en-GB"/>
        </w:rPr>
        <w:pict>
          <v:shape id="_x0000_s1307" type="#_x0000_t202" style="position:absolute;left:0;text-align:left;margin-left:21.75pt;margin-top:188.05pt;width:79.5pt;height:23.25pt;z-index:251671552">
            <v:fill opacity="0"/>
            <v:textbox>
              <w:txbxContent>
                <w:p w:rsidR="00A07299" w:rsidRPr="00A07299" w:rsidRDefault="00A07299">
                  <w:pPr>
                    <w:rPr>
                      <w:b/>
                      <w:color w:val="FF0000"/>
                    </w:rPr>
                  </w:pPr>
                  <w:r w:rsidRPr="00A07299">
                    <w:rPr>
                      <w:b/>
                      <w:color w:val="FF0000"/>
                    </w:rPr>
                    <w:t>15    30     45</w:t>
                  </w:r>
                </w:p>
              </w:txbxContent>
            </v:textbox>
          </v:shape>
        </w:pict>
      </w:r>
      <w:r w:rsidRPr="00194C26">
        <w:rPr>
          <w:b w:val="0"/>
          <w:bCs w:val="0"/>
          <w:noProof/>
          <w:sz w:val="20"/>
          <w:lang w:val="en-GB" w:eastAsia="en-GB"/>
        </w:rPr>
        <w:pict>
          <v:shapetype id="_x0000_t32" coordsize="21600,21600" o:spt="32" o:oned="t" path="m,l21600,21600e" filled="f">
            <v:path arrowok="t" fillok="f" o:connecttype="none"/>
            <o:lock v:ext="edit" shapetype="t"/>
          </v:shapetype>
          <v:shape id="_x0000_s1306" type="#_x0000_t32" style="position:absolute;left:0;text-align:left;margin-left:34.5pt;margin-top:171.8pt;width:0;height:11.75pt;z-index:251670528" o:connectortype="straight" strokeweight="2.25pt"/>
        </w:pict>
      </w:r>
      <w:r w:rsidRPr="00194C26">
        <w:rPr>
          <w:b w:val="0"/>
          <w:bCs w:val="0"/>
          <w:noProof/>
          <w:sz w:val="20"/>
          <w:lang w:val="en-GB" w:eastAsia="en-GB"/>
        </w:rPr>
        <w:pict>
          <v:shape id="_x0000_s1305" type="#_x0000_t32" style="position:absolute;left:0;text-align:left;margin-left:86.25pt;margin-top:171.05pt;width:0;height:11.75pt;z-index:251669504" o:connectortype="straight" strokeweight="2.25pt"/>
        </w:pict>
      </w:r>
      <w:r>
        <w:rPr>
          <w:b w:val="0"/>
          <w:bCs w:val="0"/>
          <w:noProof/>
          <w:sz w:val="36"/>
          <w:lang w:val="en-GB" w:eastAsia="en-GB"/>
        </w:rPr>
        <w:pict>
          <v:shape id="_x0000_s1304" type="#_x0000_t32" style="position:absolute;left:0;text-align:left;margin-left:60pt;margin-top:170.3pt;width:0;height:11.75pt;z-index:251668480" o:connectortype="straight" strokeweight="2.25pt"/>
        </w:pict>
      </w:r>
    </w:p>
    <w:p w:rsidR="00A94058" w:rsidRPr="00207909" w:rsidRDefault="00A94058">
      <w:pPr>
        <w:pStyle w:val="BodyText"/>
        <w:rPr>
          <w:b w:val="0"/>
          <w:bCs w:val="0"/>
          <w:sz w:val="36"/>
        </w:rPr>
      </w:pPr>
    </w:p>
    <w:p w:rsidR="008719AC" w:rsidRPr="008719AC" w:rsidRDefault="00A94058">
      <w:pPr>
        <w:pStyle w:val="BodyText"/>
        <w:numPr>
          <w:ilvl w:val="0"/>
          <w:numId w:val="4"/>
        </w:numPr>
        <w:rPr>
          <w:sz w:val="24"/>
        </w:rPr>
      </w:pPr>
      <w:r w:rsidRPr="00207909">
        <w:rPr>
          <w:sz w:val="24"/>
        </w:rPr>
        <w:t>From the graphs we can see that one complete cycle of waveform is completed at θ = 360 degrees.</w:t>
      </w:r>
      <w:r w:rsidRPr="00207909">
        <w:rPr>
          <w:sz w:val="36"/>
        </w:rPr>
        <w:t xml:space="preserve">  </w:t>
      </w:r>
      <w:r w:rsidRPr="00207909">
        <w:rPr>
          <w:sz w:val="24"/>
        </w:rPr>
        <w:t>We may also consider</w:t>
      </w:r>
      <w:r w:rsidRPr="00207909">
        <w:rPr>
          <w:sz w:val="36"/>
        </w:rPr>
        <w:t xml:space="preserve"> </w:t>
      </w:r>
      <w:r w:rsidRPr="00207909">
        <w:rPr>
          <w:sz w:val="24"/>
        </w:rPr>
        <w:t xml:space="preserve">representing the 0 to 360 rotation in another way i.e. in terms of </w:t>
      </w:r>
      <w:r w:rsidRPr="00207909">
        <w:rPr>
          <w:i/>
          <w:iCs/>
          <w:sz w:val="24"/>
        </w:rPr>
        <w:t>radians.</w:t>
      </w:r>
    </w:p>
    <w:p w:rsidR="00A94058" w:rsidRPr="00207909" w:rsidRDefault="00A94058" w:rsidP="008719AC">
      <w:pPr>
        <w:pStyle w:val="BodyText"/>
        <w:ind w:left="720"/>
        <w:rPr>
          <w:sz w:val="24"/>
        </w:rPr>
      </w:pPr>
      <w:r w:rsidRPr="00207909">
        <w:rPr>
          <w:sz w:val="24"/>
        </w:rPr>
        <w:tab/>
      </w:r>
    </w:p>
    <w:p w:rsidR="00A94058" w:rsidRPr="00207909" w:rsidRDefault="00A94058">
      <w:pPr>
        <w:pStyle w:val="BodyText"/>
        <w:rPr>
          <w:sz w:val="36"/>
        </w:rPr>
      </w:pPr>
    </w:p>
    <w:p w:rsidR="00A94058" w:rsidRPr="00207909" w:rsidRDefault="00A94058">
      <w:pPr>
        <w:pStyle w:val="BodyText"/>
        <w:jc w:val="center"/>
        <w:rPr>
          <w:sz w:val="24"/>
          <w:u w:val="single"/>
        </w:rPr>
      </w:pPr>
      <w:r w:rsidRPr="00207909">
        <w:rPr>
          <w:sz w:val="24"/>
          <w:u w:val="single"/>
        </w:rPr>
        <w:lastRenderedPageBreak/>
        <w:t>Definition of the RADIAN</w:t>
      </w:r>
    </w:p>
    <w:p w:rsidR="00A94058" w:rsidRPr="00207909" w:rsidRDefault="00A94058">
      <w:pPr>
        <w:pStyle w:val="Header"/>
        <w:tabs>
          <w:tab w:val="clear" w:pos="4320"/>
          <w:tab w:val="clear" w:pos="8640"/>
        </w:tabs>
      </w:pPr>
    </w:p>
    <w:p w:rsidR="00A94058" w:rsidRPr="00207909" w:rsidRDefault="00A94058">
      <w:pPr>
        <w:pStyle w:val="BodyText"/>
        <w:rPr>
          <w:sz w:val="24"/>
          <w:u w:val="single"/>
        </w:rPr>
      </w:pPr>
    </w:p>
    <w:p w:rsidR="00A94058" w:rsidRPr="00207909" w:rsidRDefault="00A94058">
      <w:pPr>
        <w:pStyle w:val="BodyText"/>
        <w:rPr>
          <w:sz w:val="24"/>
          <w:u w:val="single"/>
        </w:rPr>
      </w:pPr>
    </w:p>
    <w:p w:rsidR="00A94058" w:rsidRPr="00207909" w:rsidRDefault="00A94058">
      <w:pPr>
        <w:pStyle w:val="BodyText"/>
        <w:rPr>
          <w:sz w:val="24"/>
        </w:rPr>
      </w:pPr>
      <w:r w:rsidRPr="00207909">
        <w:rPr>
          <w:sz w:val="24"/>
        </w:rPr>
        <w:t>Consider the circle shown below:</w:t>
      </w:r>
    </w:p>
    <w:p w:rsidR="00A94058" w:rsidRPr="00207909" w:rsidRDefault="00A94058">
      <w:pPr>
        <w:pStyle w:val="BodyText"/>
        <w:rPr>
          <w:i/>
          <w:iCs/>
          <w:sz w:val="24"/>
        </w:rPr>
      </w:pPr>
      <w:r w:rsidRPr="00207909">
        <w:rPr>
          <w:sz w:val="24"/>
        </w:rPr>
        <w:t xml:space="preserve">The right hand circle is the same size as the left hand circle and therefore cuts the left circle on its circumference at a distance equal to the radius of the circle. The resulting angle made by the arrow is approximately 57.29˚. This angle is known as a </w:t>
      </w:r>
      <w:r w:rsidRPr="00871F27">
        <w:rPr>
          <w:i/>
          <w:iCs/>
          <w:color w:val="FF0000"/>
          <w:sz w:val="24"/>
        </w:rPr>
        <w:t>radian.</w:t>
      </w:r>
    </w:p>
    <w:p w:rsidR="00A94058" w:rsidRPr="00207909" w:rsidRDefault="00A94058">
      <w:pPr>
        <w:pStyle w:val="BodyText"/>
        <w:rPr>
          <w:sz w:val="24"/>
        </w:rPr>
      </w:pPr>
      <w:r w:rsidRPr="00207909">
        <w:rPr>
          <w:sz w:val="24"/>
        </w:rPr>
        <w:t xml:space="preserve">If we divide 360 by this angle we find the result is </w:t>
      </w:r>
    </w:p>
    <w:p w:rsidR="00A94058" w:rsidRPr="00207909" w:rsidRDefault="00A94058">
      <w:pPr>
        <w:pStyle w:val="BodyText"/>
        <w:rPr>
          <w:sz w:val="24"/>
        </w:rPr>
      </w:pPr>
      <w:proofErr w:type="gramStart"/>
      <w:r w:rsidRPr="00207909">
        <w:rPr>
          <w:sz w:val="24"/>
        </w:rPr>
        <w:t>equal</w:t>
      </w:r>
      <w:proofErr w:type="gramEnd"/>
      <w:r w:rsidRPr="00207909">
        <w:rPr>
          <w:sz w:val="24"/>
        </w:rPr>
        <w:t xml:space="preserve"> to 2π.</w:t>
      </w:r>
    </w:p>
    <w:p w:rsidR="00A94058" w:rsidRPr="00207909" w:rsidRDefault="00194C26">
      <w:pPr>
        <w:pStyle w:val="BodyText"/>
        <w:rPr>
          <w:sz w:val="24"/>
        </w:rPr>
      </w:pPr>
      <w:r w:rsidRPr="00194C26">
        <w:rPr>
          <w:noProof/>
          <w:sz w:val="24"/>
        </w:rPr>
        <w:pict>
          <v:shape id="_x0000_s1266" type="#_x0000_t202" style="position:absolute;left:0;text-align:left;margin-left:196.5pt;margin-top:125.4pt;width:36.75pt;height:27.75pt;z-index:251664384" stroked="f">
            <v:textbox>
              <w:txbxContent>
                <w:p w:rsidR="00A94058" w:rsidRDefault="00A94058">
                  <w:pPr>
                    <w:rPr>
                      <w:b/>
                      <w:bCs/>
                      <w:sz w:val="40"/>
                    </w:rPr>
                  </w:pPr>
                  <w:proofErr w:type="gramStart"/>
                  <w:r>
                    <w:rPr>
                      <w:b/>
                      <w:bCs/>
                      <w:sz w:val="40"/>
                    </w:rPr>
                    <w:t>θ</w:t>
                  </w:r>
                  <w:proofErr w:type="gramEnd"/>
                </w:p>
              </w:txbxContent>
            </v:textbox>
            <w10:wrap type="topAndBottom"/>
          </v:shape>
        </w:pict>
      </w:r>
      <w:r w:rsidRPr="00194C26">
        <w:rPr>
          <w:noProof/>
          <w:sz w:val="24"/>
        </w:rPr>
        <w:pict>
          <v:group id="_x0000_s1071" style="position:absolute;left:0;text-align:left;margin-left:23.4pt;margin-top:26.85pt;width:369.6pt;height:255pt;z-index:251659264" coordorigin="7200,4595" coordsize="4580,3160">
            <v:group id="_x0000_s1056" style="position:absolute;left:7200;top:4595;width:4580;height:3160" coordorigin="7300,7339" coordsize="4580,3160">
              <v:oval id="_x0000_s1048" style="position:absolute;left:7700;top:7579;width:2800;height:2800"/>
              <v:line id="_x0000_s1049" style="position:absolute" from="7300,8979" to="10920,8979">
                <v:stroke dashstyle="1 1"/>
              </v:line>
              <v:line id="_x0000_s1050" style="position:absolute;flip:y" from="9080,7339" to="9080,10499">
                <v:stroke dashstyle="1 1"/>
              </v:line>
              <v:oval id="_x0000_s1052" style="position:absolute;left:9080;top:7559;width:2800;height:2800" filled="f"/>
              <v:line id="_x0000_s1055" style="position:absolute;flip:y" from="9080,7739" to="9780,8999">
                <v:stroke endarrow="block"/>
              </v:line>
            </v:group>
            <v:shape id="_x0000_s1061" style="position:absolute;left:9460;top:5416;width:520;height:780" coordsize="520,780" path="m520,780c493,595,467,410,380,280,293,150,57,50,,e" filled="f">
              <v:path arrowok="t"/>
            </v:shape>
            <w10:wrap type="topAndBottom"/>
          </v:group>
        </w:pict>
      </w:r>
    </w:p>
    <w:p w:rsidR="00A94058" w:rsidRPr="00207909" w:rsidRDefault="00A94058">
      <w:pPr>
        <w:pStyle w:val="BodyText"/>
      </w:pPr>
    </w:p>
    <w:p w:rsidR="00A94058" w:rsidRPr="00207909" w:rsidRDefault="00A94058">
      <w:pPr>
        <w:pStyle w:val="BodyText"/>
      </w:pPr>
    </w:p>
    <w:p w:rsidR="00A94058" w:rsidRPr="00207909" w:rsidRDefault="00A94058">
      <w:pPr>
        <w:pStyle w:val="BodyText"/>
        <w:jc w:val="center"/>
        <w:rPr>
          <w:sz w:val="36"/>
        </w:rPr>
      </w:pPr>
    </w:p>
    <w:p w:rsidR="00A94058" w:rsidRPr="00207909" w:rsidRDefault="00A94058" w:rsidP="005D6549">
      <w:pPr>
        <w:pStyle w:val="BodyText"/>
        <w:jc w:val="center"/>
        <w:rPr>
          <w:sz w:val="24"/>
        </w:rPr>
      </w:pPr>
      <w:r w:rsidRPr="00207909">
        <w:rPr>
          <w:sz w:val="24"/>
        </w:rPr>
        <w:t>Therefo</w:t>
      </w:r>
      <w:r w:rsidR="005D6549" w:rsidRPr="00207909">
        <w:rPr>
          <w:sz w:val="24"/>
        </w:rPr>
        <w:t>re there are 2π radians in 360˚ i.</w:t>
      </w:r>
      <w:r w:rsidRPr="00207909">
        <w:rPr>
          <w:sz w:val="24"/>
        </w:rPr>
        <w:t>e. 2π</w:t>
      </w:r>
      <w:r w:rsidRPr="00207909">
        <w:rPr>
          <w:sz w:val="24"/>
          <w:vertAlign w:val="superscript"/>
        </w:rPr>
        <w:t>c</w:t>
      </w:r>
      <w:r w:rsidRPr="00207909">
        <w:rPr>
          <w:sz w:val="24"/>
        </w:rPr>
        <w:t xml:space="preserve"> </w:t>
      </w:r>
    </w:p>
    <w:p w:rsidR="00A94058" w:rsidRDefault="00A94058">
      <w:pPr>
        <w:pStyle w:val="BodyText"/>
        <w:numPr>
          <w:ilvl w:val="0"/>
          <w:numId w:val="4"/>
        </w:numPr>
        <w:rPr>
          <w:sz w:val="24"/>
        </w:rPr>
      </w:pPr>
      <w:r w:rsidRPr="00207909">
        <w:rPr>
          <w:sz w:val="24"/>
        </w:rPr>
        <w:t xml:space="preserve">We may therefore consider plotting our Sinusoids on a horizontal axis of radians where one complete cycle will end after 2π radians. </w:t>
      </w:r>
    </w:p>
    <w:p w:rsidR="008719AC" w:rsidRDefault="008719AC" w:rsidP="008719AC">
      <w:pPr>
        <w:pStyle w:val="BodyText"/>
        <w:rPr>
          <w:sz w:val="24"/>
        </w:rPr>
      </w:pPr>
    </w:p>
    <w:p w:rsidR="008719AC" w:rsidRDefault="008719AC" w:rsidP="008719AC">
      <w:pPr>
        <w:pStyle w:val="BodyText"/>
        <w:rPr>
          <w:sz w:val="24"/>
        </w:rPr>
      </w:pPr>
    </w:p>
    <w:p w:rsidR="008719AC" w:rsidRDefault="008719AC" w:rsidP="008719AC">
      <w:pPr>
        <w:pStyle w:val="BodyText"/>
        <w:rPr>
          <w:sz w:val="24"/>
        </w:rPr>
      </w:pPr>
    </w:p>
    <w:p w:rsidR="008719AC" w:rsidRDefault="008719AC" w:rsidP="008719AC">
      <w:pPr>
        <w:pStyle w:val="BodyText"/>
        <w:rPr>
          <w:sz w:val="24"/>
        </w:rPr>
      </w:pPr>
    </w:p>
    <w:p w:rsidR="008719AC" w:rsidRPr="00207909" w:rsidRDefault="008719AC" w:rsidP="008719AC">
      <w:pPr>
        <w:pStyle w:val="BodyText"/>
        <w:rPr>
          <w:sz w:val="24"/>
        </w:rPr>
      </w:pPr>
    </w:p>
    <w:p w:rsidR="005D6549" w:rsidRPr="00207909" w:rsidRDefault="005D6549" w:rsidP="00E40136">
      <w:pPr>
        <w:pStyle w:val="BodyText"/>
        <w:rPr>
          <w:sz w:val="24"/>
        </w:rPr>
      </w:pPr>
    </w:p>
    <w:p w:rsidR="00A94058" w:rsidRPr="00207909" w:rsidRDefault="00A94058">
      <w:pPr>
        <w:pStyle w:val="BodyText"/>
        <w:rPr>
          <w:sz w:val="24"/>
        </w:rPr>
      </w:pPr>
    </w:p>
    <w:p w:rsidR="00ED494E" w:rsidRPr="00207909" w:rsidRDefault="00194C26">
      <w:pPr>
        <w:pStyle w:val="BodyText"/>
        <w:ind w:left="-360"/>
      </w:pPr>
      <w:r w:rsidRPr="00194C26">
        <w:rPr>
          <w:noProof/>
          <w:sz w:val="20"/>
        </w:rPr>
        <w:lastRenderedPageBreak/>
        <w:pict>
          <v:group id="_x0000_s1300" style="position:absolute;left:0;text-align:left;margin-left:.75pt;margin-top:41pt;width:230.25pt;height:28.1pt;z-index:251667456" coordorigin="1815,5828" coordsize="4605,562">
            <v:line id="_x0000_s1057" style="position:absolute" from="1880,5932" to="1880,5932" o:regroupid="4"/>
            <v:line id="_x0000_s1058" style="position:absolute" from="1820,6092" to="6420,6092" o:regroupid="4">
              <v:stroke endarrow="block"/>
            </v:line>
            <v:line id="_x0000_s1059" style="position:absolute" from="4120,5952" to="4120,6332" o:regroupid="4"/>
            <v:line id="_x0000_s1060" style="position:absolute" from="2960,5892" to="2960,6292" o:regroupid="4"/>
            <v:line id="_x0000_s1267" style="position:absolute" from="5190,5918" to="5190,6383"/>
            <v:line id="_x0000_s1268" style="position:absolute" from="1815,5828" to="1815,6338"/>
            <v:line id="_x0000_s1299" style="position:absolute" from="6150,5940" to="6150,6390"/>
          </v:group>
        </w:pict>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t xml:space="preserve">   90</w:t>
      </w:r>
      <w:r w:rsidR="00A94058" w:rsidRPr="00207909">
        <w:tab/>
      </w:r>
      <w:r w:rsidR="00A94058" w:rsidRPr="00207909">
        <w:tab/>
        <w:t>180</w:t>
      </w:r>
      <w:r w:rsidR="00A94058" w:rsidRPr="00207909">
        <w:tab/>
        <w:t xml:space="preserve">  270</w:t>
      </w:r>
      <w:r w:rsidR="00A94058" w:rsidRPr="00207909">
        <w:tab/>
      </w:r>
      <w:r w:rsidR="00A94058" w:rsidRPr="00207909">
        <w:tab/>
        <w:t>360</w:t>
      </w:r>
      <w:r w:rsidR="00A94058" w:rsidRPr="00207909">
        <w:rPr>
          <w:vertAlign w:val="superscript"/>
        </w:rPr>
        <w:t>o</w:t>
      </w:r>
      <w:r w:rsidR="00625461" w:rsidRPr="00207909">
        <w:tab/>
      </w:r>
      <w:r w:rsidR="00625461" w:rsidRPr="00207909">
        <w:tab/>
      </w:r>
      <w:r w:rsidR="00625461" w:rsidRPr="00207909">
        <w:tab/>
      </w:r>
      <w:r w:rsidR="00625461" w:rsidRPr="00207909">
        <w:tab/>
      </w:r>
      <w:r w:rsidR="00625461" w:rsidRPr="00207909">
        <w:tab/>
      </w:r>
      <w:r w:rsidR="00625461" w:rsidRPr="00207909">
        <w:tab/>
      </w:r>
    </w:p>
    <w:p w:rsidR="00ED494E" w:rsidRPr="00207909" w:rsidRDefault="00ED494E">
      <w:pPr>
        <w:pStyle w:val="BodyText"/>
        <w:ind w:left="-360"/>
      </w:pPr>
    </w:p>
    <w:p w:rsidR="00ED494E" w:rsidRPr="00207909" w:rsidRDefault="00ED494E">
      <w:pPr>
        <w:pStyle w:val="BodyText"/>
        <w:ind w:left="-360"/>
      </w:pPr>
    </w:p>
    <w:p w:rsidR="00A94058" w:rsidRPr="00207909" w:rsidRDefault="00ED494E">
      <w:pPr>
        <w:pStyle w:val="BodyText"/>
        <w:ind w:left="-360"/>
      </w:pPr>
      <w:r w:rsidRPr="00207909">
        <w:t xml:space="preserve">    </w:t>
      </w:r>
      <w:r w:rsidR="00625461" w:rsidRPr="00207909">
        <w:t>0</w:t>
      </w:r>
      <w:r w:rsidR="00625461" w:rsidRPr="00207909">
        <w:tab/>
        <w:t xml:space="preserve">   π/2 </w:t>
      </w:r>
      <w:r w:rsidR="00625461" w:rsidRPr="00207909">
        <w:tab/>
      </w:r>
      <w:r w:rsidR="00625461" w:rsidRPr="00207909">
        <w:tab/>
        <w:t xml:space="preserve"> π</w:t>
      </w:r>
      <w:r w:rsidR="00625461" w:rsidRPr="00207909">
        <w:tab/>
        <w:t xml:space="preserve">    </w:t>
      </w:r>
      <w:r w:rsidR="00A94058" w:rsidRPr="00207909">
        <w:rPr>
          <w:u w:val="single"/>
        </w:rPr>
        <w:t xml:space="preserve"> 3 π</w:t>
      </w:r>
      <w:r w:rsidR="00625461" w:rsidRPr="00207909">
        <w:rPr>
          <w:u w:val="single"/>
        </w:rPr>
        <w:t xml:space="preserve"> </w:t>
      </w:r>
      <w:r w:rsidR="00A94058" w:rsidRPr="00207909">
        <w:tab/>
        <w:t>2π</w:t>
      </w:r>
      <w:r w:rsidR="00A94058" w:rsidRPr="00207909">
        <w:rPr>
          <w:vertAlign w:val="superscript"/>
        </w:rPr>
        <w:t>c</w:t>
      </w:r>
      <w:r w:rsidR="00625461" w:rsidRPr="00207909">
        <w:tab/>
      </w:r>
      <w:r w:rsidR="00625461" w:rsidRPr="00207909">
        <w:tab/>
      </w:r>
      <w:r w:rsidR="00625461" w:rsidRPr="00207909">
        <w:tab/>
      </w:r>
      <w:r w:rsidR="00625461" w:rsidRPr="00207909">
        <w:tab/>
      </w:r>
      <w:r w:rsidR="00625461" w:rsidRPr="00207909">
        <w:tab/>
      </w:r>
      <w:r w:rsidR="00625461" w:rsidRPr="00207909">
        <w:tab/>
      </w:r>
      <w:r w:rsidR="00625461" w:rsidRPr="00207909">
        <w:tab/>
      </w:r>
      <w:r w:rsidR="00625461" w:rsidRPr="00207909">
        <w:tab/>
        <w:t xml:space="preserve">           </w:t>
      </w:r>
      <w:r w:rsidR="00625461" w:rsidRPr="00207909">
        <w:tab/>
      </w:r>
      <w:r w:rsidR="00625461" w:rsidRPr="00207909">
        <w:tab/>
        <w:t xml:space="preserve">      </w:t>
      </w:r>
      <w:r w:rsidR="00A94058" w:rsidRPr="00207909">
        <w:t xml:space="preserve"> 2</w:t>
      </w:r>
      <w:r w:rsidR="00A94058" w:rsidRPr="00207909">
        <w:tab/>
      </w:r>
      <w:r w:rsidR="00A94058" w:rsidRPr="00207909">
        <w:tab/>
      </w:r>
      <w:r w:rsidR="00A94058" w:rsidRPr="00207909">
        <w:tab/>
      </w:r>
      <w:r w:rsidR="00A94058" w:rsidRPr="00207909">
        <w:tab/>
      </w:r>
      <w:r w:rsidR="00A94058" w:rsidRPr="00207909">
        <w:tab/>
      </w:r>
    </w:p>
    <w:p w:rsidR="00A94058" w:rsidRPr="00207909" w:rsidRDefault="00A94058">
      <w:pPr>
        <w:pStyle w:val="BodyText"/>
        <w:ind w:left="-360"/>
      </w:pPr>
      <w:r w:rsidRPr="00207909">
        <w:tab/>
      </w:r>
      <w:r w:rsidRPr="00207909">
        <w:tab/>
      </w:r>
      <w:r w:rsidRPr="00207909">
        <w:tab/>
      </w:r>
      <w:r w:rsidRPr="00207909">
        <w:tab/>
      </w:r>
      <w:r w:rsidRPr="00207909">
        <w:tab/>
      </w:r>
    </w:p>
    <w:p w:rsidR="00A94058" w:rsidRPr="00207909" w:rsidRDefault="00A94058">
      <w:pPr>
        <w:pStyle w:val="BodyText"/>
        <w:numPr>
          <w:ilvl w:val="0"/>
          <w:numId w:val="4"/>
        </w:numPr>
        <w:rPr>
          <w:sz w:val="24"/>
        </w:rPr>
      </w:pPr>
      <w:r w:rsidRPr="00207909">
        <w:rPr>
          <w:sz w:val="24"/>
        </w:rPr>
        <w:t>Examples of both types of axis are shown above.</w:t>
      </w:r>
    </w:p>
    <w:p w:rsidR="00A94058" w:rsidRPr="00207909" w:rsidRDefault="00A94058">
      <w:pPr>
        <w:pStyle w:val="BodyText"/>
        <w:ind w:left="-360"/>
        <w:rPr>
          <w:sz w:val="24"/>
        </w:rPr>
      </w:pPr>
    </w:p>
    <w:p w:rsidR="00A94058" w:rsidRPr="00207909" w:rsidRDefault="00A94058">
      <w:pPr>
        <w:pStyle w:val="BodyText"/>
        <w:numPr>
          <w:ilvl w:val="0"/>
          <w:numId w:val="4"/>
        </w:numPr>
        <w:rPr>
          <w:sz w:val="24"/>
        </w:rPr>
      </w:pPr>
      <w:r w:rsidRPr="00207909">
        <w:rPr>
          <w:sz w:val="24"/>
        </w:rPr>
        <w:t>Now the expression y = sin θ does not give any information about the frequency of the sinusoid. To include this information we may express the wave as :</w:t>
      </w:r>
    </w:p>
    <w:p w:rsidR="00A94058" w:rsidRPr="00207909" w:rsidRDefault="00A94058">
      <w:pPr>
        <w:pStyle w:val="BodyText"/>
        <w:ind w:left="-360"/>
        <w:rPr>
          <w:sz w:val="24"/>
        </w:rPr>
      </w:pPr>
    </w:p>
    <w:p w:rsidR="00A94058" w:rsidRPr="00207909" w:rsidRDefault="00A94058">
      <w:pPr>
        <w:pStyle w:val="BodyText"/>
        <w:numPr>
          <w:ilvl w:val="0"/>
          <w:numId w:val="4"/>
        </w:numPr>
        <w:rPr>
          <w:sz w:val="24"/>
        </w:rPr>
      </w:pPr>
      <w:r w:rsidRPr="00207909">
        <w:rPr>
          <w:sz w:val="24"/>
        </w:rPr>
        <w:t>y = sin 2.π.f.t = sin (</w:t>
      </w:r>
      <w:proofErr w:type="spellStart"/>
      <w:r w:rsidRPr="00207909">
        <w:rPr>
          <w:sz w:val="24"/>
        </w:rPr>
        <w:t>ω.t</w:t>
      </w:r>
      <w:proofErr w:type="spellEnd"/>
      <w:r w:rsidRPr="00207909">
        <w:rPr>
          <w:sz w:val="24"/>
        </w:rPr>
        <w:t xml:space="preserve"> )  where ω = 2.π.f </w:t>
      </w:r>
    </w:p>
    <w:p w:rsidR="00A94058" w:rsidRPr="00871F27" w:rsidRDefault="00A94058">
      <w:pPr>
        <w:pStyle w:val="BodyText"/>
        <w:ind w:left="3600"/>
        <w:jc w:val="left"/>
        <w:rPr>
          <w:i/>
          <w:iCs/>
          <w:color w:val="FF0000"/>
          <w:sz w:val="24"/>
        </w:rPr>
      </w:pPr>
      <w:r w:rsidRPr="00871F27">
        <w:rPr>
          <w:color w:val="FF0000"/>
          <w:sz w:val="24"/>
        </w:rPr>
        <w:t xml:space="preserve">ω = </w:t>
      </w:r>
      <w:r w:rsidRPr="00871F27">
        <w:rPr>
          <w:i/>
          <w:iCs/>
          <w:color w:val="FF0000"/>
          <w:sz w:val="24"/>
        </w:rPr>
        <w:t>angular velocity.</w:t>
      </w:r>
    </w:p>
    <w:p w:rsidR="00A94058" w:rsidRPr="00207909" w:rsidRDefault="00A94058">
      <w:pPr>
        <w:pStyle w:val="BodyText"/>
        <w:ind w:left="3600"/>
        <w:jc w:val="left"/>
        <w:rPr>
          <w:sz w:val="24"/>
        </w:rPr>
      </w:pPr>
      <w:r w:rsidRPr="00207909">
        <w:rPr>
          <w:sz w:val="24"/>
        </w:rPr>
        <w:t>Unit of ω = radians/sec i.e.</w:t>
      </w:r>
    </w:p>
    <w:p w:rsidR="00A94058" w:rsidRPr="00207909" w:rsidRDefault="00A94058">
      <w:pPr>
        <w:pStyle w:val="BodyText"/>
        <w:ind w:left="3600"/>
        <w:jc w:val="left"/>
        <w:rPr>
          <w:i/>
          <w:iCs/>
          <w:sz w:val="24"/>
          <w:vertAlign w:val="superscript"/>
        </w:rPr>
      </w:pPr>
      <w:proofErr w:type="gramStart"/>
      <w:r w:rsidRPr="00207909">
        <w:rPr>
          <w:sz w:val="24"/>
        </w:rPr>
        <w:t>r.s</w:t>
      </w:r>
      <w:r w:rsidRPr="00207909">
        <w:rPr>
          <w:sz w:val="24"/>
          <w:vertAlign w:val="superscript"/>
        </w:rPr>
        <w:t>-1</w:t>
      </w:r>
      <w:proofErr w:type="gramEnd"/>
    </w:p>
    <w:p w:rsidR="00A94058" w:rsidRPr="00207909" w:rsidRDefault="00A94058">
      <w:pPr>
        <w:pStyle w:val="BodyText"/>
        <w:ind w:left="3600"/>
        <w:jc w:val="left"/>
        <w:rPr>
          <w:sz w:val="24"/>
        </w:rPr>
      </w:pPr>
    </w:p>
    <w:p w:rsidR="00A94058" w:rsidRPr="00207909" w:rsidRDefault="00A94058">
      <w:pPr>
        <w:pStyle w:val="BodyText"/>
        <w:numPr>
          <w:ilvl w:val="0"/>
          <w:numId w:val="4"/>
        </w:numPr>
        <w:jc w:val="left"/>
        <w:rPr>
          <w:sz w:val="24"/>
        </w:rPr>
      </w:pPr>
      <w:r w:rsidRPr="00207909">
        <w:rPr>
          <w:sz w:val="24"/>
        </w:rPr>
        <w:t>We may now represent our sinusoid on an x axis of time (t). We will also be able to plot the frequency information as well.</w:t>
      </w:r>
    </w:p>
    <w:p w:rsidR="00A94058" w:rsidRPr="00207909" w:rsidRDefault="00A94058">
      <w:pPr>
        <w:pStyle w:val="BodyText"/>
        <w:ind w:left="360"/>
        <w:jc w:val="left"/>
        <w:rPr>
          <w:sz w:val="24"/>
        </w:rPr>
      </w:pPr>
    </w:p>
    <w:p w:rsidR="00A94058" w:rsidRPr="00207909" w:rsidRDefault="00A94058">
      <w:pPr>
        <w:pStyle w:val="BodyText"/>
        <w:ind w:left="360"/>
        <w:jc w:val="left"/>
        <w:rPr>
          <w:sz w:val="24"/>
        </w:rPr>
      </w:pPr>
      <w:r w:rsidRPr="00207909">
        <w:rPr>
          <w:sz w:val="24"/>
        </w:rPr>
        <w:t>Exercise:</w:t>
      </w:r>
    </w:p>
    <w:p w:rsidR="00A94058" w:rsidRDefault="00A94058">
      <w:pPr>
        <w:pStyle w:val="BodyText"/>
        <w:numPr>
          <w:ilvl w:val="0"/>
          <w:numId w:val="4"/>
        </w:numPr>
        <w:jc w:val="left"/>
        <w:rPr>
          <w:sz w:val="24"/>
        </w:rPr>
      </w:pPr>
      <w:r w:rsidRPr="00207909">
        <w:rPr>
          <w:sz w:val="24"/>
        </w:rPr>
        <w:t>Plot a 1/6 Hz sinewave over a time period of 12 second. You should see that it completes two cycles in this time. Use the graph paper provided.</w:t>
      </w:r>
    </w:p>
    <w:p w:rsidR="00CB6358" w:rsidRDefault="00CB6358" w:rsidP="00CB6358">
      <w:pPr>
        <w:pStyle w:val="BodyText"/>
        <w:jc w:val="left"/>
        <w:rPr>
          <w:sz w:val="24"/>
        </w:rPr>
      </w:pPr>
    </w:p>
    <w:p w:rsidR="00CB6358" w:rsidRDefault="00CB6358" w:rsidP="00CB6358">
      <w:pPr>
        <w:pStyle w:val="BodyText"/>
        <w:jc w:val="left"/>
        <w:rPr>
          <w:sz w:val="24"/>
        </w:rPr>
      </w:pPr>
    </w:p>
    <w:p w:rsidR="00CB6358" w:rsidRPr="0031675A" w:rsidRDefault="00CB6358" w:rsidP="00CB6358">
      <w:pPr>
        <w:pStyle w:val="BodyText"/>
        <w:jc w:val="center"/>
        <w:rPr>
          <w:color w:val="FF0000"/>
          <w:sz w:val="48"/>
          <w:szCs w:val="48"/>
        </w:rPr>
      </w:pPr>
      <w:r w:rsidRPr="0031675A">
        <w:rPr>
          <w:color w:val="FF0000"/>
          <w:sz w:val="48"/>
          <w:szCs w:val="48"/>
        </w:rPr>
        <w:t>DON’T FORGET TO CHANGE CALCULATOR TO RADIANS!</w:t>
      </w:r>
    </w:p>
    <w:p w:rsidR="00A94058" w:rsidRDefault="00194C26">
      <w:pPr>
        <w:pStyle w:val="BodyText"/>
        <w:ind w:left="2268" w:hanging="1559"/>
        <w:jc w:val="left"/>
        <w:rPr>
          <w:color w:val="FF0000"/>
          <w:sz w:val="36"/>
        </w:rPr>
      </w:pPr>
      <w:r w:rsidRPr="00194C26">
        <w:rPr>
          <w:noProof/>
          <w:sz w:val="20"/>
        </w:rPr>
        <w:lastRenderedPageBreak/>
        <w:pict>
          <v:shape id="_x0000_s1264" type="#_x0000_t202" style="position:absolute;left:0;text-align:left;margin-left:-6.75pt;margin-top:-57pt;width:377.25pt;height:69.75pt;z-index:251663360" stroked="f">
            <v:textbox style="mso-next-textbox:#_x0000_s1264">
              <w:txbxContent>
                <w:p w:rsidR="00A94058" w:rsidRDefault="00A94058"/>
              </w:txbxContent>
            </v:textbox>
            <w10:wrap type="square"/>
          </v:shape>
        </w:pict>
      </w:r>
      <w:r w:rsidRPr="00194C26">
        <w:rPr>
          <w:bCs w:val="0"/>
          <w:noProof/>
          <w:color w:val="FF0000"/>
          <w:sz w:val="20"/>
        </w:rPr>
        <w:pict>
          <v:group id="_x0000_s1263" style="position:absolute;left:0;text-align:left;margin-left:-6.75pt;margin-top:-34.15pt;width:431.45pt;height:593.9pt;z-index:-251654144" coordorigin="1800,1954" coordsize="8629,11878" wrapcoords="-38 0 -38 21573 21600 21573 21600 0 -38 0">
            <v:shape id="_x0000_s1258" type="#_x0000_t75" style="position:absolute;left:1800;top:1954;width:8629;height:11878">
              <v:imagedata r:id="rId11" o:title="~AUT0006"/>
            </v:shape>
            <v:line id="_x0000_s1261" style="position:absolute;flip:y" from="3555,7200" to="8775,7275" strokecolor="blue" strokeweight="2.25pt">
              <v:stroke endarrow="block"/>
            </v:line>
            <v:line id="_x0000_s1262" style="position:absolute" from="5580,7125" to="5610,10725" strokecolor="blue" strokeweight="3pt">
              <v:stroke endarrow="block"/>
            </v:line>
            <w10:wrap type="tight"/>
          </v:group>
        </w:pict>
      </w:r>
      <w:proofErr w:type="gramStart"/>
      <w:r w:rsidR="00A94058">
        <w:rPr>
          <w:color w:val="FF0000"/>
          <w:sz w:val="36"/>
        </w:rPr>
        <w:t>RECAP :</w:t>
      </w:r>
      <w:proofErr w:type="gramEnd"/>
      <w:r w:rsidR="00A94058">
        <w:rPr>
          <w:color w:val="FF0000"/>
          <w:sz w:val="36"/>
        </w:rPr>
        <w:t xml:space="preserve"> We may plot a sinusoid on either a </w:t>
      </w:r>
      <w:proofErr w:type="spellStart"/>
      <w:r w:rsidR="00A94058">
        <w:rPr>
          <w:color w:val="FF0000"/>
          <w:sz w:val="36"/>
        </w:rPr>
        <w:t>time,phase</w:t>
      </w:r>
      <w:proofErr w:type="spellEnd"/>
      <w:r w:rsidR="00A94058">
        <w:rPr>
          <w:color w:val="FF0000"/>
          <w:sz w:val="36"/>
        </w:rPr>
        <w:t xml:space="preserve"> or radian axis.</w:t>
      </w:r>
    </w:p>
    <w:p w:rsidR="00A94058" w:rsidRDefault="00A94058">
      <w:pPr>
        <w:pStyle w:val="BodyText"/>
        <w:ind w:left="360"/>
        <w:jc w:val="center"/>
        <w:rPr>
          <w:color w:val="0000FF"/>
          <w:sz w:val="36"/>
        </w:rPr>
      </w:pPr>
    </w:p>
    <w:sectPr w:rsidR="00A94058" w:rsidSect="0054224B">
      <w:footerReference w:type="even"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C13" w:rsidRDefault="00A72C13">
      <w:r>
        <w:separator/>
      </w:r>
    </w:p>
  </w:endnote>
  <w:endnote w:type="continuationSeparator" w:id="0">
    <w:p w:rsidR="00A72C13" w:rsidRDefault="00A72C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058" w:rsidRDefault="00194C26">
    <w:pPr>
      <w:pStyle w:val="Footer"/>
      <w:framePr w:wrap="around" w:vAnchor="text" w:hAnchor="margin" w:xAlign="right" w:y="1"/>
      <w:rPr>
        <w:rStyle w:val="PageNumber"/>
      </w:rPr>
    </w:pPr>
    <w:r>
      <w:rPr>
        <w:rStyle w:val="PageNumber"/>
      </w:rPr>
      <w:fldChar w:fldCharType="begin"/>
    </w:r>
    <w:r w:rsidR="00A94058">
      <w:rPr>
        <w:rStyle w:val="PageNumber"/>
      </w:rPr>
      <w:instrText xml:space="preserve">PAGE  </w:instrText>
    </w:r>
    <w:r>
      <w:rPr>
        <w:rStyle w:val="PageNumber"/>
      </w:rPr>
      <w:fldChar w:fldCharType="end"/>
    </w:r>
  </w:p>
  <w:p w:rsidR="00A94058" w:rsidRDefault="00A9405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058" w:rsidRDefault="00194C26">
    <w:pPr>
      <w:pStyle w:val="Footer"/>
      <w:framePr w:wrap="around" w:vAnchor="text" w:hAnchor="margin" w:xAlign="right" w:y="1"/>
      <w:rPr>
        <w:rStyle w:val="PageNumber"/>
      </w:rPr>
    </w:pPr>
    <w:r>
      <w:rPr>
        <w:rStyle w:val="PageNumber"/>
      </w:rPr>
      <w:fldChar w:fldCharType="begin"/>
    </w:r>
    <w:r w:rsidR="00A94058">
      <w:rPr>
        <w:rStyle w:val="PageNumber"/>
      </w:rPr>
      <w:instrText xml:space="preserve">PAGE  </w:instrText>
    </w:r>
    <w:r>
      <w:rPr>
        <w:rStyle w:val="PageNumber"/>
      </w:rPr>
      <w:fldChar w:fldCharType="separate"/>
    </w:r>
    <w:r w:rsidR="00871F27">
      <w:rPr>
        <w:rStyle w:val="PageNumber"/>
        <w:noProof/>
      </w:rPr>
      <w:t>6</w:t>
    </w:r>
    <w:r>
      <w:rPr>
        <w:rStyle w:val="PageNumber"/>
      </w:rPr>
      <w:fldChar w:fldCharType="end"/>
    </w:r>
  </w:p>
  <w:p w:rsidR="00A94058" w:rsidRDefault="00A94058">
    <w:pPr>
      <w:pStyle w:val="Footer"/>
      <w:ind w:right="360"/>
    </w:pPr>
    <w:r>
      <w:t>Sin</w:t>
    </w:r>
    <w:r w:rsidR="00391920">
      <w:t>e</w:t>
    </w:r>
    <w:r>
      <w:t xml:space="preserve"> properties</w:t>
    </w:r>
    <w:r w:rsidR="00357B36">
      <w:t xml:space="preserve"> </w:t>
    </w:r>
    <w:r w:rsidR="00812277">
      <w:t>20</w:t>
    </w:r>
    <w:r w:rsidR="00836F7A">
      <w:t>1</w:t>
    </w:r>
    <w:r w:rsidR="00312641">
      <w:t>4-15</w:t>
    </w:r>
    <w:r w:rsidR="00E40136">
      <w:t xml:space="preserve"> handout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C13" w:rsidRDefault="00A72C13">
      <w:r>
        <w:separator/>
      </w:r>
    </w:p>
  </w:footnote>
  <w:footnote w:type="continuationSeparator" w:id="0">
    <w:p w:rsidR="00A72C13" w:rsidRDefault="00A72C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25C06"/>
    <w:multiLevelType w:val="hybridMultilevel"/>
    <w:tmpl w:val="1A4403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0415C97"/>
    <w:multiLevelType w:val="hybridMultilevel"/>
    <w:tmpl w:val="BDBC7BA0"/>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2AD4CC3"/>
    <w:multiLevelType w:val="hybridMultilevel"/>
    <w:tmpl w:val="422A9D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EA51AE5"/>
    <w:multiLevelType w:val="hybridMultilevel"/>
    <w:tmpl w:val="E4F41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E91A89"/>
    <w:multiLevelType w:val="hybridMultilevel"/>
    <w:tmpl w:val="537E5C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9AA6683"/>
    <w:multiLevelType w:val="hybridMultilevel"/>
    <w:tmpl w:val="E1F29E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357B36"/>
    <w:rsid w:val="000053F2"/>
    <w:rsid w:val="000629A5"/>
    <w:rsid w:val="000F2963"/>
    <w:rsid w:val="001860B0"/>
    <w:rsid w:val="00194C26"/>
    <w:rsid w:val="001B409A"/>
    <w:rsid w:val="00207909"/>
    <w:rsid w:val="003048A2"/>
    <w:rsid w:val="00312641"/>
    <w:rsid w:val="0031675A"/>
    <w:rsid w:val="00356D7A"/>
    <w:rsid w:val="00357B36"/>
    <w:rsid w:val="00390C14"/>
    <w:rsid w:val="00391920"/>
    <w:rsid w:val="003B14C0"/>
    <w:rsid w:val="00420536"/>
    <w:rsid w:val="004E7BF4"/>
    <w:rsid w:val="00535964"/>
    <w:rsid w:val="0054224B"/>
    <w:rsid w:val="005679FF"/>
    <w:rsid w:val="005968CD"/>
    <w:rsid w:val="005D0DE0"/>
    <w:rsid w:val="005D6549"/>
    <w:rsid w:val="00625461"/>
    <w:rsid w:val="00661A49"/>
    <w:rsid w:val="00705C31"/>
    <w:rsid w:val="00732489"/>
    <w:rsid w:val="007532B8"/>
    <w:rsid w:val="00754FA4"/>
    <w:rsid w:val="00792839"/>
    <w:rsid w:val="007F7F77"/>
    <w:rsid w:val="00812277"/>
    <w:rsid w:val="00836F7A"/>
    <w:rsid w:val="00845EC4"/>
    <w:rsid w:val="008719AC"/>
    <w:rsid w:val="00871F27"/>
    <w:rsid w:val="008833F8"/>
    <w:rsid w:val="008C2DBA"/>
    <w:rsid w:val="008C7D59"/>
    <w:rsid w:val="008E5C3E"/>
    <w:rsid w:val="009A6F4E"/>
    <w:rsid w:val="00A02A9D"/>
    <w:rsid w:val="00A07299"/>
    <w:rsid w:val="00A72C13"/>
    <w:rsid w:val="00A94058"/>
    <w:rsid w:val="00AF1801"/>
    <w:rsid w:val="00B43439"/>
    <w:rsid w:val="00B71207"/>
    <w:rsid w:val="00B97978"/>
    <w:rsid w:val="00BF0B6F"/>
    <w:rsid w:val="00C60BF5"/>
    <w:rsid w:val="00C775C3"/>
    <w:rsid w:val="00CA372C"/>
    <w:rsid w:val="00CB6358"/>
    <w:rsid w:val="00D5350B"/>
    <w:rsid w:val="00D6047D"/>
    <w:rsid w:val="00D922D8"/>
    <w:rsid w:val="00D93EFB"/>
    <w:rsid w:val="00DD44FE"/>
    <w:rsid w:val="00DD7C77"/>
    <w:rsid w:val="00E40136"/>
    <w:rsid w:val="00E40C66"/>
    <w:rsid w:val="00E50AD1"/>
    <w:rsid w:val="00E771DB"/>
    <w:rsid w:val="00ED494E"/>
    <w:rsid w:val="00EE7860"/>
    <w:rsid w:val="00F33CFD"/>
    <w:rsid w:val="00F92DF9"/>
    <w:rsid w:val="00FD025F"/>
    <w:rsid w:val="00FD3A4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9">
      <o:colormenu v:ext="edit" strokecolor="red"/>
    </o:shapedefaults>
    <o:shapelayout v:ext="edit">
      <o:idmap v:ext="edit" data="1"/>
      <o:rules v:ext="edit">
        <o:r id="V:Rule4" type="connector" idref="#_x0000_s1306"/>
        <o:r id="V:Rule5" type="connector" idref="#_x0000_s1305"/>
        <o:r id="V:Rule6" type="connector" idref="#_x0000_s1304"/>
      </o:rules>
      <o:regrouptable v:ext="edit">
        <o:entry new="1" old="0"/>
        <o:entry new="2" old="0"/>
        <o:entry new="3" old="0"/>
        <o:entry new="4"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224B"/>
    <w:rPr>
      <w:sz w:val="24"/>
      <w:szCs w:val="24"/>
      <w:lang w:val="en-US" w:eastAsia="en-US"/>
    </w:rPr>
  </w:style>
  <w:style w:type="paragraph" w:styleId="Heading1">
    <w:name w:val="heading 1"/>
    <w:basedOn w:val="Normal"/>
    <w:next w:val="Normal"/>
    <w:qFormat/>
    <w:rsid w:val="0054224B"/>
    <w:pPr>
      <w:keepNext/>
      <w:spacing w:line="360" w:lineRule="auto"/>
      <w:outlineLvl w:val="0"/>
    </w:pPr>
    <w:rPr>
      <w:sz w:val="36"/>
    </w:rPr>
  </w:style>
  <w:style w:type="paragraph" w:styleId="Heading2">
    <w:name w:val="heading 2"/>
    <w:basedOn w:val="Normal"/>
    <w:next w:val="Normal"/>
    <w:qFormat/>
    <w:rsid w:val="0054224B"/>
    <w:pPr>
      <w:keepNext/>
      <w:outlineLvl w:val="1"/>
    </w:pPr>
    <w:rPr>
      <w:b/>
      <w:bCs/>
      <w:sz w:val="28"/>
      <w:lang w:val="en-GB"/>
    </w:rPr>
  </w:style>
  <w:style w:type="paragraph" w:styleId="Heading3">
    <w:name w:val="heading 3"/>
    <w:basedOn w:val="Normal"/>
    <w:next w:val="Normal"/>
    <w:qFormat/>
    <w:rsid w:val="0054224B"/>
    <w:pPr>
      <w:keepNext/>
      <w:jc w:val="center"/>
      <w:outlineLvl w:val="2"/>
    </w:pPr>
    <w:rPr>
      <w:b/>
      <w:bCs/>
      <w:color w:val="0000FF"/>
      <w:sz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4224B"/>
    <w:pPr>
      <w:jc w:val="center"/>
    </w:pPr>
    <w:rPr>
      <w:b/>
      <w:bCs/>
      <w:sz w:val="28"/>
    </w:rPr>
  </w:style>
  <w:style w:type="paragraph" w:styleId="BodyText">
    <w:name w:val="Body Text"/>
    <w:basedOn w:val="Normal"/>
    <w:rsid w:val="0054224B"/>
    <w:pPr>
      <w:jc w:val="both"/>
    </w:pPr>
    <w:rPr>
      <w:b/>
      <w:bCs/>
      <w:sz w:val="28"/>
    </w:rPr>
  </w:style>
  <w:style w:type="paragraph" w:styleId="Header">
    <w:name w:val="header"/>
    <w:basedOn w:val="Normal"/>
    <w:rsid w:val="0054224B"/>
    <w:pPr>
      <w:tabs>
        <w:tab w:val="center" w:pos="4320"/>
        <w:tab w:val="right" w:pos="8640"/>
      </w:tabs>
    </w:pPr>
  </w:style>
  <w:style w:type="paragraph" w:styleId="Footer">
    <w:name w:val="footer"/>
    <w:basedOn w:val="Normal"/>
    <w:rsid w:val="0054224B"/>
    <w:pPr>
      <w:tabs>
        <w:tab w:val="center" w:pos="4320"/>
        <w:tab w:val="right" w:pos="8640"/>
      </w:tabs>
    </w:pPr>
  </w:style>
  <w:style w:type="paragraph" w:customStyle="1" w:styleId="H4">
    <w:name w:val="H4"/>
    <w:basedOn w:val="Normal"/>
    <w:next w:val="Normal"/>
    <w:rsid w:val="0054224B"/>
    <w:pPr>
      <w:keepNext/>
      <w:spacing w:before="100" w:after="100"/>
      <w:outlineLvl w:val="4"/>
    </w:pPr>
    <w:rPr>
      <w:b/>
      <w:snapToGrid w:val="0"/>
      <w:szCs w:val="20"/>
      <w:lang w:val="en-GB"/>
    </w:rPr>
  </w:style>
  <w:style w:type="paragraph" w:styleId="BodyText2">
    <w:name w:val="Body Text 2"/>
    <w:basedOn w:val="Normal"/>
    <w:rsid w:val="0054224B"/>
    <w:rPr>
      <w:sz w:val="32"/>
      <w:szCs w:val="20"/>
      <w:lang w:val="en-GB"/>
    </w:rPr>
  </w:style>
  <w:style w:type="character" w:styleId="PageNumber">
    <w:name w:val="page number"/>
    <w:basedOn w:val="DefaultParagraphFont"/>
    <w:rsid w:val="0054224B"/>
  </w:style>
  <w:style w:type="paragraph" w:styleId="BodyText3">
    <w:name w:val="Body Text 3"/>
    <w:basedOn w:val="Normal"/>
    <w:rsid w:val="0054224B"/>
    <w:rPr>
      <w:b/>
      <w:bCs/>
      <w:sz w:val="36"/>
    </w:rPr>
  </w:style>
  <w:style w:type="paragraph" w:styleId="BodyTextIndent">
    <w:name w:val="Body Text Indent"/>
    <w:basedOn w:val="Normal"/>
    <w:rsid w:val="0054224B"/>
    <w:pPr>
      <w:ind w:left="-142"/>
    </w:pPr>
    <w:rPr>
      <w:b/>
      <w:bCs/>
      <w:sz w:val="36"/>
    </w:rPr>
  </w:style>
  <w:style w:type="paragraph" w:styleId="BodyTextIndent2">
    <w:name w:val="Body Text Indent 2"/>
    <w:basedOn w:val="Normal"/>
    <w:rsid w:val="0054224B"/>
    <w:pPr>
      <w:ind w:left="284"/>
      <w:jc w:val="center"/>
    </w:pPr>
    <w:rPr>
      <w:b/>
      <w:bCs/>
      <w:color w:val="FF0000"/>
      <w:sz w:val="32"/>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603A3-4945-4D77-B0D6-784568048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6</Pages>
  <Words>658</Words>
  <Characters>2854</Characters>
  <Application>Microsoft Office Word</Application>
  <DocSecurity>0</DocSecurity>
  <Lines>23</Lines>
  <Paragraphs>7</Paragraphs>
  <ScaleCrop>false</ScaleCrop>
  <HeadingPairs>
    <vt:vector size="2" baseType="variant">
      <vt:variant>
        <vt:lpstr>Title</vt:lpstr>
      </vt:variant>
      <vt:variant>
        <vt:i4>1</vt:i4>
      </vt:variant>
    </vt:vector>
  </HeadingPairs>
  <TitlesOfParts>
    <vt:vector size="1" baseType="lpstr">
      <vt:lpstr>PROPERTIES OF A SINEWAVE</vt:lpstr>
    </vt:vector>
  </TitlesOfParts>
  <Company>Home</Company>
  <LinksUpToDate>false</LinksUpToDate>
  <CharactersWithSpaces>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PROPERTIES OF A SINEWAVE</dc:title>
  <dc:creator>MIke</dc:creator>
  <cp:lastModifiedBy>sc-mv</cp:lastModifiedBy>
  <cp:revision>4</cp:revision>
  <cp:lastPrinted>2005-12-05T18:34:00Z</cp:lastPrinted>
  <dcterms:created xsi:type="dcterms:W3CDTF">2014-11-10T15:32:00Z</dcterms:created>
  <dcterms:modified xsi:type="dcterms:W3CDTF">2014-11-11T09:35:00Z</dcterms:modified>
</cp:coreProperties>
</file>