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B2EB65" w14:textId="5FBA80DA" w:rsidR="00450EB7" w:rsidRDefault="00450EB7">
      <w:pPr>
        <w:rPr>
          <w:rFonts w:ascii="Arial" w:hAnsi="Arial" w:cs="Arial"/>
          <w:i/>
          <w:iCs/>
          <w:sz w:val="24"/>
          <w:szCs w:val="24"/>
        </w:rPr>
      </w:pPr>
    </w:p>
    <w:p w14:paraId="1DDDACDD" w14:textId="13CE5F34" w:rsidR="00B71029" w:rsidRDefault="009B748F">
      <w:pPr>
        <w:rPr>
          <w:rFonts w:ascii="Arial" w:hAnsi="Arial" w:cs="Arial"/>
          <w:i/>
          <w:iCs/>
          <w:sz w:val="24"/>
          <w:szCs w:val="24"/>
        </w:rPr>
      </w:pPr>
      <w:r w:rsidRPr="005B4B26">
        <w:rPr>
          <w:rFonts w:ascii="Arial" w:hAnsi="Arial" w:cs="Arial"/>
          <w:i/>
          <w:iCs/>
          <w:sz w:val="24"/>
          <w:szCs w:val="24"/>
        </w:rPr>
        <w:t>“The past two years have been very challenging for UK businesses. Even as lockdown measures ease and consumer demand recovers, surging inflation, labour shortages and uncertainty about future sales present several obstacles ahead.”</w:t>
      </w:r>
      <w:r w:rsidR="000E60E6" w:rsidRPr="000E60E6">
        <w:rPr>
          <w:rFonts w:ascii="Arial" w:hAnsi="Arial" w:cs="Arial"/>
          <w:caps/>
          <w:color w:val="F03659"/>
          <w:shd w:val="clear" w:color="auto" w:fill="FFFFFF"/>
        </w:rPr>
        <w:t xml:space="preserve"> </w:t>
      </w:r>
      <w:r w:rsidR="000E60E6" w:rsidRPr="009B668F">
        <w:rPr>
          <w:rFonts w:ascii="Arial" w:hAnsi="Arial" w:cs="Arial"/>
          <w:i/>
          <w:iCs/>
          <w:caps/>
          <w:shd w:val="clear" w:color="auto" w:fill="FFFFFF"/>
        </w:rPr>
        <w:t>MIZEN</w:t>
      </w:r>
      <w:r w:rsidR="00D83CBB" w:rsidRPr="009B668F">
        <w:rPr>
          <w:rFonts w:ascii="Arial" w:hAnsi="Arial" w:cs="Arial"/>
          <w:i/>
          <w:iCs/>
          <w:caps/>
          <w:shd w:val="clear" w:color="auto" w:fill="FFFFFF"/>
        </w:rPr>
        <w:t xml:space="preserve"> </w:t>
      </w:r>
      <w:r w:rsidR="00143167" w:rsidRPr="009B668F">
        <w:rPr>
          <w:rFonts w:ascii="Arial" w:hAnsi="Arial" w:cs="Arial"/>
          <w:i/>
          <w:iCs/>
          <w:caps/>
          <w:shd w:val="clear" w:color="auto" w:fill="FFFFFF"/>
        </w:rPr>
        <w:t>(</w:t>
      </w:r>
      <w:r w:rsidR="001600DE" w:rsidRPr="009B668F">
        <w:rPr>
          <w:rFonts w:ascii="Arial" w:hAnsi="Arial" w:cs="Arial"/>
          <w:i/>
          <w:iCs/>
          <w:caps/>
          <w:shd w:val="clear" w:color="auto" w:fill="FFFFFF"/>
        </w:rPr>
        <w:t>2022</w:t>
      </w:r>
      <w:r w:rsidR="00B15218" w:rsidRPr="009B668F">
        <w:rPr>
          <w:rFonts w:ascii="Arial" w:hAnsi="Arial" w:cs="Arial"/>
          <w:i/>
          <w:iCs/>
          <w:caps/>
          <w:shd w:val="clear" w:color="auto" w:fill="FFFFFF"/>
        </w:rPr>
        <w:t>)</w:t>
      </w:r>
    </w:p>
    <w:p w14:paraId="7BC317CC" w14:textId="26B611BA" w:rsidR="003F4746" w:rsidRPr="004634C7" w:rsidRDefault="005E54C0">
      <w:pPr>
        <w:rPr>
          <w:rFonts w:ascii="Arial" w:hAnsi="Arial" w:cs="Arial"/>
          <w:b/>
          <w:bCs/>
          <w:sz w:val="28"/>
          <w:szCs w:val="28"/>
        </w:rPr>
      </w:pPr>
      <w:r w:rsidRPr="004634C7">
        <w:rPr>
          <w:rFonts w:ascii="Arial" w:hAnsi="Arial" w:cs="Arial"/>
          <w:b/>
          <w:bCs/>
          <w:sz w:val="28"/>
          <w:szCs w:val="28"/>
        </w:rPr>
        <w:t xml:space="preserve">How </w:t>
      </w:r>
      <w:r w:rsidR="00EF7109">
        <w:rPr>
          <w:rFonts w:ascii="Arial" w:hAnsi="Arial" w:cs="Arial"/>
          <w:b/>
          <w:bCs/>
          <w:sz w:val="28"/>
          <w:szCs w:val="28"/>
        </w:rPr>
        <w:t>we can</w:t>
      </w:r>
      <w:r w:rsidRPr="004634C7">
        <w:rPr>
          <w:rFonts w:ascii="Arial" w:hAnsi="Arial" w:cs="Arial"/>
          <w:b/>
          <w:bCs/>
          <w:sz w:val="28"/>
          <w:szCs w:val="28"/>
        </w:rPr>
        <w:t xml:space="preserve"> </w:t>
      </w:r>
      <w:r w:rsidR="00B257B0" w:rsidRPr="004634C7">
        <w:rPr>
          <w:rFonts w:ascii="Arial" w:hAnsi="Arial" w:cs="Arial"/>
          <w:b/>
          <w:bCs/>
          <w:sz w:val="28"/>
          <w:szCs w:val="28"/>
        </w:rPr>
        <w:t>achieve our goals at times of greater or less stability</w:t>
      </w:r>
    </w:p>
    <w:p w14:paraId="5BA969C3" w14:textId="0A4D6812" w:rsidR="00D22D9F" w:rsidRPr="004634C7" w:rsidRDefault="00D22D9F">
      <w:pPr>
        <w:rPr>
          <w:rFonts w:ascii="Arial" w:hAnsi="Arial" w:cs="Arial"/>
          <w:b/>
          <w:bCs/>
          <w:sz w:val="28"/>
          <w:szCs w:val="28"/>
        </w:rPr>
      </w:pPr>
      <w:r w:rsidRPr="004634C7">
        <w:rPr>
          <w:rFonts w:ascii="Arial" w:hAnsi="Arial" w:cs="Arial"/>
          <w:b/>
          <w:bCs/>
          <w:sz w:val="28"/>
          <w:szCs w:val="28"/>
        </w:rPr>
        <w:t>By Clair George</w:t>
      </w:r>
    </w:p>
    <w:p w14:paraId="389FD4D6" w14:textId="77777777" w:rsidR="00D22D9F" w:rsidRDefault="00D22D9F" w:rsidP="004B083D">
      <w:pPr>
        <w:jc w:val="both"/>
        <w:rPr>
          <w:rFonts w:ascii="Arial" w:hAnsi="Arial" w:cs="Arial"/>
        </w:rPr>
      </w:pPr>
      <w:r>
        <w:rPr>
          <w:rFonts w:ascii="Arial" w:hAnsi="Arial" w:cs="Arial"/>
        </w:rPr>
        <w:t>1.1</w:t>
      </w:r>
    </w:p>
    <w:p w14:paraId="3B5DAFA7" w14:textId="4D77D1C7" w:rsidR="00B71029" w:rsidRDefault="007B5C47" w:rsidP="004B083D">
      <w:pPr>
        <w:jc w:val="both"/>
        <w:rPr>
          <w:rFonts w:ascii="Arial" w:hAnsi="Arial" w:cs="Arial"/>
        </w:rPr>
      </w:pPr>
      <w:r w:rsidRPr="00A420D5">
        <w:rPr>
          <w:rFonts w:ascii="Arial" w:hAnsi="Arial" w:cs="Arial"/>
        </w:rPr>
        <w:t xml:space="preserve"> </w:t>
      </w:r>
      <w:r w:rsidR="00786D35">
        <w:rPr>
          <w:rFonts w:ascii="Arial" w:hAnsi="Arial" w:cs="Arial"/>
        </w:rPr>
        <w:t>What may impact</w:t>
      </w:r>
      <w:r w:rsidR="00B808E4">
        <w:rPr>
          <w:rFonts w:ascii="Arial" w:hAnsi="Arial" w:cs="Arial"/>
        </w:rPr>
        <w:t xml:space="preserve"> our organisations activities:</w:t>
      </w:r>
    </w:p>
    <w:p w14:paraId="4AEB826D" w14:textId="1B28171E" w:rsidR="00697CC1" w:rsidRPr="00A420D5" w:rsidRDefault="00FE7FC5" w:rsidP="004B083D">
      <w:pPr>
        <w:jc w:val="both"/>
        <w:rPr>
          <w:rFonts w:ascii="Arial" w:hAnsi="Arial" w:cs="Arial"/>
        </w:rPr>
      </w:pPr>
      <w:r>
        <w:rPr>
          <w:rFonts w:ascii="Arial" w:hAnsi="Arial" w:cs="Arial"/>
        </w:rPr>
        <w:t xml:space="preserve">Paul </w:t>
      </w:r>
      <w:r w:rsidR="00180458">
        <w:rPr>
          <w:rFonts w:ascii="Arial" w:hAnsi="Arial" w:cs="Arial"/>
        </w:rPr>
        <w:t>Mizen</w:t>
      </w:r>
      <w:r>
        <w:rPr>
          <w:rFonts w:ascii="Arial" w:hAnsi="Arial" w:cs="Arial"/>
        </w:rPr>
        <w:t xml:space="preserve"> in </w:t>
      </w:r>
      <w:r w:rsidR="002E0BEB">
        <w:rPr>
          <w:rFonts w:ascii="Arial" w:hAnsi="Arial" w:cs="Arial"/>
        </w:rPr>
        <w:t xml:space="preserve">2022 identified that there would be </w:t>
      </w:r>
      <w:r w:rsidR="00D15214">
        <w:rPr>
          <w:rFonts w:ascii="Arial" w:hAnsi="Arial" w:cs="Arial"/>
        </w:rPr>
        <w:t>“</w:t>
      </w:r>
      <w:r w:rsidR="002E0BEB">
        <w:rPr>
          <w:rFonts w:ascii="Arial" w:hAnsi="Arial" w:cs="Arial"/>
        </w:rPr>
        <w:t>obstacles ahead</w:t>
      </w:r>
      <w:r w:rsidR="00D15214">
        <w:rPr>
          <w:rFonts w:ascii="Arial" w:hAnsi="Arial" w:cs="Arial"/>
        </w:rPr>
        <w:t>”</w:t>
      </w:r>
      <w:r w:rsidR="002E0BEB">
        <w:rPr>
          <w:rFonts w:ascii="Arial" w:hAnsi="Arial" w:cs="Arial"/>
        </w:rPr>
        <w:t xml:space="preserve"> </w:t>
      </w:r>
      <w:r w:rsidR="00D15214">
        <w:rPr>
          <w:rFonts w:ascii="Arial" w:hAnsi="Arial" w:cs="Arial"/>
        </w:rPr>
        <w:t>b</w:t>
      </w:r>
      <w:r w:rsidR="00DB7D06">
        <w:rPr>
          <w:rFonts w:ascii="Arial" w:hAnsi="Arial" w:cs="Arial"/>
        </w:rPr>
        <w:t xml:space="preserve">y using the </w:t>
      </w:r>
      <w:r w:rsidR="00B71029" w:rsidRPr="00A420D5">
        <w:rPr>
          <w:rFonts w:ascii="Arial" w:hAnsi="Arial" w:cs="Arial"/>
        </w:rPr>
        <w:t>PESTLE</w:t>
      </w:r>
      <w:r w:rsidR="00DB7D06">
        <w:rPr>
          <w:rFonts w:ascii="Arial" w:hAnsi="Arial" w:cs="Arial"/>
        </w:rPr>
        <w:t xml:space="preserve"> </w:t>
      </w:r>
      <w:r w:rsidR="00DE15BD">
        <w:rPr>
          <w:rFonts w:ascii="Arial" w:hAnsi="Arial" w:cs="Arial"/>
        </w:rPr>
        <w:t>model,</w:t>
      </w:r>
      <w:r w:rsidR="00DB7D06">
        <w:rPr>
          <w:rFonts w:ascii="Arial" w:hAnsi="Arial" w:cs="Arial"/>
        </w:rPr>
        <w:t xml:space="preserve"> </w:t>
      </w:r>
      <w:r w:rsidR="00604D11">
        <w:rPr>
          <w:rFonts w:ascii="Arial" w:hAnsi="Arial" w:cs="Arial"/>
        </w:rPr>
        <w:t>we should be able to prepare for all economic eventualities</w:t>
      </w:r>
      <w:r w:rsidR="00DE15BD">
        <w:rPr>
          <w:rFonts w:ascii="Arial" w:hAnsi="Arial" w:cs="Arial"/>
        </w:rPr>
        <w:t>:</w:t>
      </w:r>
    </w:p>
    <w:p w14:paraId="1DA8AD61" w14:textId="77777777" w:rsidR="00163E7F" w:rsidRDefault="00697CC1" w:rsidP="004B083D">
      <w:pPr>
        <w:jc w:val="both"/>
        <w:rPr>
          <w:rFonts w:ascii="Arial" w:hAnsi="Arial" w:cs="Arial"/>
        </w:rPr>
      </w:pPr>
      <w:r w:rsidRPr="00A420D5">
        <w:rPr>
          <w:rFonts w:ascii="Arial" w:hAnsi="Arial" w:cs="Arial"/>
        </w:rPr>
        <w:t>Political:</w:t>
      </w:r>
    </w:p>
    <w:p w14:paraId="49BB44B5" w14:textId="72D62DD1" w:rsidR="005B1108" w:rsidRPr="00A420D5" w:rsidRDefault="00697CC1" w:rsidP="004B083D">
      <w:pPr>
        <w:jc w:val="both"/>
        <w:rPr>
          <w:rFonts w:ascii="Arial" w:hAnsi="Arial" w:cs="Arial"/>
        </w:rPr>
      </w:pPr>
      <w:r w:rsidRPr="00A420D5">
        <w:rPr>
          <w:rFonts w:ascii="Arial" w:hAnsi="Arial" w:cs="Arial"/>
        </w:rPr>
        <w:t xml:space="preserve">When we talk about politics, we often think of domestic issues </w:t>
      </w:r>
      <w:r w:rsidR="00DE15BD" w:rsidRPr="00A420D5">
        <w:rPr>
          <w:rFonts w:ascii="Arial" w:hAnsi="Arial" w:cs="Arial"/>
        </w:rPr>
        <w:t>e.g.,</w:t>
      </w:r>
      <w:r w:rsidRPr="00A420D5">
        <w:rPr>
          <w:rFonts w:ascii="Arial" w:hAnsi="Arial" w:cs="Arial"/>
        </w:rPr>
        <w:t xml:space="preserve"> elections. We know different parties adhere to their choses policies and when a change in party occurs then we may expect a change in the way we may conduct our business. Brexit comes to mind. We also need to consider foreign politics, any countries who do-not value policies we adhere to, may have an impact on how we trade with them.</w:t>
      </w:r>
      <w:r w:rsidR="00B71029" w:rsidRPr="00A420D5">
        <w:rPr>
          <w:rFonts w:ascii="Arial" w:hAnsi="Arial" w:cs="Arial"/>
        </w:rPr>
        <w:tab/>
      </w:r>
      <w:r w:rsidR="00B71029" w:rsidRPr="00A420D5">
        <w:rPr>
          <w:rFonts w:ascii="Arial" w:hAnsi="Arial" w:cs="Arial"/>
        </w:rPr>
        <w:tab/>
      </w:r>
    </w:p>
    <w:p w14:paraId="67B776B6" w14:textId="4B6FFF46" w:rsidR="00B71029" w:rsidRPr="00A420D5" w:rsidRDefault="00B71029" w:rsidP="005D04F8">
      <w:pPr>
        <w:jc w:val="both"/>
        <w:rPr>
          <w:rFonts w:ascii="Arial" w:hAnsi="Arial" w:cs="Arial"/>
        </w:rPr>
      </w:pPr>
      <w:r w:rsidRPr="00A420D5">
        <w:rPr>
          <w:rFonts w:ascii="Arial" w:hAnsi="Arial" w:cs="Arial"/>
        </w:rPr>
        <w:t>Economic:</w:t>
      </w:r>
    </w:p>
    <w:p w14:paraId="16A6501E" w14:textId="12F35E2C" w:rsidR="002358EA" w:rsidRPr="00A420D5" w:rsidRDefault="002358EA" w:rsidP="005D04F8">
      <w:pPr>
        <w:jc w:val="both"/>
        <w:rPr>
          <w:rFonts w:ascii="Arial" w:hAnsi="Arial" w:cs="Arial"/>
        </w:rPr>
      </w:pPr>
      <w:r w:rsidRPr="00A420D5">
        <w:rPr>
          <w:rFonts w:ascii="Arial" w:hAnsi="Arial" w:cs="Arial"/>
        </w:rPr>
        <w:t xml:space="preserve">Cost of living crisis, </w:t>
      </w:r>
      <w:r w:rsidR="005D04F8" w:rsidRPr="00A420D5">
        <w:rPr>
          <w:rFonts w:ascii="Arial" w:hAnsi="Arial" w:cs="Arial"/>
        </w:rPr>
        <w:t>every person and every business has been affected by the rise in the cost of energy, prices continue to soar on a commodity we can-not do without</w:t>
      </w:r>
      <w:r w:rsidR="00697CC1" w:rsidRPr="00A420D5">
        <w:rPr>
          <w:rFonts w:ascii="Arial" w:hAnsi="Arial" w:cs="Arial"/>
        </w:rPr>
        <w:t>, thus affecting everyone’s disposable income</w:t>
      </w:r>
      <w:r w:rsidR="00EF4648" w:rsidRPr="00A420D5">
        <w:rPr>
          <w:rFonts w:ascii="Arial" w:hAnsi="Arial" w:cs="Arial"/>
        </w:rPr>
        <w:t xml:space="preserve"> which in turn may affect the </w:t>
      </w:r>
      <w:r w:rsidR="00F80F21" w:rsidRPr="00A420D5">
        <w:rPr>
          <w:rFonts w:ascii="Arial" w:hAnsi="Arial" w:cs="Arial"/>
        </w:rPr>
        <w:t>day-to-day</w:t>
      </w:r>
      <w:r w:rsidR="00EF4648" w:rsidRPr="00A420D5">
        <w:rPr>
          <w:rFonts w:ascii="Arial" w:hAnsi="Arial" w:cs="Arial"/>
        </w:rPr>
        <w:t xml:space="preserve"> spending habits of the </w:t>
      </w:r>
      <w:r w:rsidR="0004391E" w:rsidRPr="00A420D5">
        <w:rPr>
          <w:rFonts w:ascii="Arial" w:hAnsi="Arial" w:cs="Arial"/>
        </w:rPr>
        <w:t>public</w:t>
      </w:r>
      <w:r w:rsidR="00EF4648" w:rsidRPr="00A420D5">
        <w:rPr>
          <w:rFonts w:ascii="Arial" w:hAnsi="Arial" w:cs="Arial"/>
        </w:rPr>
        <w:t>.</w:t>
      </w:r>
    </w:p>
    <w:p w14:paraId="29B2124D" w14:textId="433C283A" w:rsidR="00B71029" w:rsidRPr="00A420D5" w:rsidRDefault="00B71029">
      <w:pPr>
        <w:rPr>
          <w:rFonts w:ascii="Arial" w:hAnsi="Arial" w:cs="Arial"/>
        </w:rPr>
      </w:pPr>
      <w:r w:rsidRPr="00A420D5">
        <w:rPr>
          <w:rFonts w:ascii="Arial" w:hAnsi="Arial" w:cs="Arial"/>
        </w:rPr>
        <w:t>Social:</w:t>
      </w:r>
    </w:p>
    <w:p w14:paraId="4B9409CB" w14:textId="78144389" w:rsidR="00697CC1" w:rsidRPr="00A420D5" w:rsidRDefault="00697CC1" w:rsidP="00FB6FA8">
      <w:pPr>
        <w:jc w:val="both"/>
        <w:rPr>
          <w:rFonts w:ascii="Arial" w:hAnsi="Arial" w:cs="Arial"/>
        </w:rPr>
      </w:pPr>
      <w:r w:rsidRPr="00A420D5">
        <w:rPr>
          <w:rFonts w:ascii="Arial" w:hAnsi="Arial" w:cs="Arial"/>
        </w:rPr>
        <w:t xml:space="preserve">After the pandemic we have seen how attitudes changed regarding employment, many people opt for the work / life balance. Long working hours and commuting are not considered </w:t>
      </w:r>
      <w:r w:rsidR="00D50A53" w:rsidRPr="00A420D5">
        <w:rPr>
          <w:rFonts w:ascii="Arial" w:hAnsi="Arial" w:cs="Arial"/>
        </w:rPr>
        <w:t>the norm</w:t>
      </w:r>
      <w:r w:rsidRPr="00A420D5">
        <w:rPr>
          <w:rFonts w:ascii="Arial" w:hAnsi="Arial" w:cs="Arial"/>
        </w:rPr>
        <w:t>.</w:t>
      </w:r>
      <w:r w:rsidR="00EE7EFA" w:rsidRPr="00A420D5">
        <w:rPr>
          <w:rFonts w:ascii="Arial" w:hAnsi="Arial" w:cs="Arial"/>
        </w:rPr>
        <w:t xml:space="preserve"> We are seeing a very much employee led negotiations </w:t>
      </w:r>
      <w:r w:rsidR="00D50A53" w:rsidRPr="00A420D5">
        <w:rPr>
          <w:rFonts w:ascii="Arial" w:hAnsi="Arial" w:cs="Arial"/>
        </w:rPr>
        <w:t>regarding</w:t>
      </w:r>
      <w:r w:rsidR="00EE7EFA" w:rsidRPr="00A420D5">
        <w:rPr>
          <w:rFonts w:ascii="Arial" w:hAnsi="Arial" w:cs="Arial"/>
        </w:rPr>
        <w:t xml:space="preserve"> employment </w:t>
      </w:r>
      <w:r w:rsidR="00D50A53" w:rsidRPr="00A420D5">
        <w:rPr>
          <w:rFonts w:ascii="Arial" w:hAnsi="Arial" w:cs="Arial"/>
        </w:rPr>
        <w:t>expectations</w:t>
      </w:r>
      <w:r w:rsidR="00D01032" w:rsidRPr="00A420D5">
        <w:rPr>
          <w:rFonts w:ascii="Arial" w:hAnsi="Arial" w:cs="Arial"/>
        </w:rPr>
        <w:t>.</w:t>
      </w:r>
    </w:p>
    <w:p w14:paraId="31089D65" w14:textId="74C6D9BF" w:rsidR="00B71029" w:rsidRPr="00A420D5" w:rsidRDefault="00B71029">
      <w:pPr>
        <w:rPr>
          <w:rFonts w:ascii="Arial" w:hAnsi="Arial" w:cs="Arial"/>
        </w:rPr>
      </w:pPr>
      <w:r w:rsidRPr="00A420D5">
        <w:rPr>
          <w:rFonts w:ascii="Arial" w:hAnsi="Arial" w:cs="Arial"/>
        </w:rPr>
        <w:t>Technological:</w:t>
      </w:r>
    </w:p>
    <w:p w14:paraId="2B4ED6D5" w14:textId="523DE6DE" w:rsidR="00EE7EFA" w:rsidRPr="00A420D5" w:rsidRDefault="00280E1C" w:rsidP="00FB6FA8">
      <w:pPr>
        <w:shd w:val="clear" w:color="auto" w:fill="FFFFFF"/>
        <w:jc w:val="both"/>
        <w:textAlignment w:val="baseline"/>
        <w:rPr>
          <w:rFonts w:ascii="Arial" w:hAnsi="Arial" w:cs="Arial"/>
        </w:rPr>
      </w:pPr>
      <w:r w:rsidRPr="00A420D5">
        <w:rPr>
          <w:rFonts w:ascii="Arial" w:hAnsi="Arial" w:cs="Arial"/>
        </w:rPr>
        <w:t>A vast majority of employment involves some form of technological development. We can think of AI, programming or simply wages sent through to the bank rather than in an envelope. Being on top of the latest development may improve sales and recognition. Click and collect or shopping apps are proving very popular, with an average of 50 high street shops closing daily throughout the UK (</w:t>
      </w:r>
      <w:hyperlink r:id="rId7" w:history="1">
        <w:r w:rsidRPr="00A420D5">
          <w:rPr>
            <w:rFonts w:ascii="Arial" w:hAnsi="Arial" w:cs="Arial"/>
          </w:rPr>
          <w:t>Almost 50 shops a day disappear from High Streets - BBC News</w:t>
        </w:r>
      </w:hyperlink>
      <w:r w:rsidR="00FB6FA8" w:rsidRPr="00A420D5">
        <w:rPr>
          <w:rFonts w:ascii="Arial" w:hAnsi="Arial" w:cs="Arial"/>
        </w:rPr>
        <w:t xml:space="preserve">  5 September 2021 By Emma Simpson BBC business correspondent) the demand</w:t>
      </w:r>
      <w:r w:rsidR="00EE7EFA" w:rsidRPr="00A420D5">
        <w:rPr>
          <w:rFonts w:ascii="Arial" w:hAnsi="Arial" w:cs="Arial"/>
        </w:rPr>
        <w:t xml:space="preserve"> for such services</w:t>
      </w:r>
      <w:r w:rsidR="00FB6FA8" w:rsidRPr="00A420D5">
        <w:rPr>
          <w:rFonts w:ascii="Arial" w:hAnsi="Arial" w:cs="Arial"/>
        </w:rPr>
        <w:t xml:space="preserve"> ha</w:t>
      </w:r>
      <w:r w:rsidR="00EE7EFA" w:rsidRPr="00A420D5">
        <w:rPr>
          <w:rFonts w:ascii="Arial" w:hAnsi="Arial" w:cs="Arial"/>
        </w:rPr>
        <w:t>ve</w:t>
      </w:r>
      <w:r w:rsidR="00FB6FA8" w:rsidRPr="00A420D5">
        <w:rPr>
          <w:rFonts w:ascii="Arial" w:hAnsi="Arial" w:cs="Arial"/>
        </w:rPr>
        <w:t xml:space="preserve"> increased.</w:t>
      </w:r>
    </w:p>
    <w:p w14:paraId="0A03EFB2" w14:textId="1A7B08A3" w:rsidR="00B71029" w:rsidRPr="00A420D5" w:rsidRDefault="00B71029">
      <w:pPr>
        <w:rPr>
          <w:rFonts w:ascii="Arial" w:hAnsi="Arial" w:cs="Arial"/>
        </w:rPr>
      </w:pPr>
      <w:r w:rsidRPr="00A420D5">
        <w:rPr>
          <w:rFonts w:ascii="Arial" w:hAnsi="Arial" w:cs="Arial"/>
        </w:rPr>
        <w:t>Legal</w:t>
      </w:r>
      <w:r w:rsidR="00FB6FA8" w:rsidRPr="00A420D5">
        <w:rPr>
          <w:rFonts w:ascii="Arial" w:hAnsi="Arial" w:cs="Arial"/>
        </w:rPr>
        <w:t>:</w:t>
      </w:r>
    </w:p>
    <w:p w14:paraId="12A2F771" w14:textId="3A2B3ADD" w:rsidR="00FB6FA8" w:rsidRPr="00A420D5" w:rsidRDefault="00FB6FA8" w:rsidP="00B33CC4">
      <w:pPr>
        <w:jc w:val="both"/>
        <w:rPr>
          <w:rFonts w:ascii="Arial" w:hAnsi="Arial" w:cs="Arial"/>
        </w:rPr>
      </w:pPr>
      <w:r w:rsidRPr="00A420D5">
        <w:rPr>
          <w:rFonts w:ascii="Arial" w:hAnsi="Arial" w:cs="Arial"/>
        </w:rPr>
        <w:t xml:space="preserve">Complying with all aspects of legal requirements should be at the forefront of every business, people are more aware of the </w:t>
      </w:r>
      <w:r w:rsidR="00B33CC4" w:rsidRPr="00A420D5">
        <w:rPr>
          <w:rFonts w:ascii="Arial" w:hAnsi="Arial" w:cs="Arial"/>
        </w:rPr>
        <w:t>employer’s</w:t>
      </w:r>
      <w:r w:rsidRPr="00A420D5">
        <w:rPr>
          <w:rFonts w:ascii="Arial" w:hAnsi="Arial" w:cs="Arial"/>
        </w:rPr>
        <w:t xml:space="preserve"> responsibility to the employee, </w:t>
      </w:r>
      <w:proofErr w:type="gramStart"/>
      <w:r w:rsidRPr="00A420D5">
        <w:rPr>
          <w:rFonts w:ascii="Arial" w:hAnsi="Arial" w:cs="Arial"/>
        </w:rPr>
        <w:t>community</w:t>
      </w:r>
      <w:proofErr w:type="gramEnd"/>
      <w:r w:rsidRPr="00A420D5">
        <w:rPr>
          <w:rFonts w:ascii="Arial" w:hAnsi="Arial" w:cs="Arial"/>
        </w:rPr>
        <w:t xml:space="preserve"> and environment. We should also be clear on the interpretation of the law</w:t>
      </w:r>
      <w:r w:rsidR="00B33CC4" w:rsidRPr="00A420D5">
        <w:rPr>
          <w:rFonts w:ascii="Arial" w:hAnsi="Arial" w:cs="Arial"/>
        </w:rPr>
        <w:t xml:space="preserve"> to protect the business from </w:t>
      </w:r>
      <w:r w:rsidR="00BA6A07" w:rsidRPr="00A420D5">
        <w:rPr>
          <w:rFonts w:ascii="Arial" w:hAnsi="Arial" w:cs="Arial"/>
        </w:rPr>
        <w:t>lawsuits</w:t>
      </w:r>
      <w:r w:rsidR="00B33CC4" w:rsidRPr="00A420D5">
        <w:rPr>
          <w:rFonts w:ascii="Arial" w:hAnsi="Arial" w:cs="Arial"/>
        </w:rPr>
        <w:t>.</w:t>
      </w:r>
    </w:p>
    <w:p w14:paraId="3D45DBFA" w14:textId="1D752601" w:rsidR="00B71029" w:rsidRPr="00A420D5" w:rsidRDefault="00B71029">
      <w:pPr>
        <w:rPr>
          <w:rFonts w:ascii="Arial" w:hAnsi="Arial" w:cs="Arial"/>
        </w:rPr>
      </w:pPr>
      <w:r w:rsidRPr="00A420D5">
        <w:rPr>
          <w:rFonts w:ascii="Arial" w:hAnsi="Arial" w:cs="Arial"/>
        </w:rPr>
        <w:lastRenderedPageBreak/>
        <w:t>Environmental:</w:t>
      </w:r>
    </w:p>
    <w:p w14:paraId="74697C01" w14:textId="6B101EDA" w:rsidR="00B33CC4" w:rsidRPr="00A420D5" w:rsidRDefault="009422B0" w:rsidP="00EF4648">
      <w:pPr>
        <w:jc w:val="both"/>
        <w:rPr>
          <w:rFonts w:ascii="Arial" w:hAnsi="Arial" w:cs="Arial"/>
        </w:rPr>
      </w:pPr>
      <w:r w:rsidRPr="00A420D5">
        <w:rPr>
          <w:rFonts w:ascii="Arial" w:hAnsi="Arial" w:cs="Arial"/>
        </w:rPr>
        <w:t>With the awareness of Global Warming, we can say that we have faced some environmental disasters, from the volcano eruptions in Iceland, tsunami, and flooding. These natural disasters have an impact on day-to-day life as well has businesses, from the goods we may need to purchase to transportation issues or a supple chain interruption.</w:t>
      </w:r>
    </w:p>
    <w:p w14:paraId="0CB6F7DD" w14:textId="0E4D4C11" w:rsidR="00DC3666" w:rsidRPr="00312B8D" w:rsidRDefault="000E1528" w:rsidP="00312B8D">
      <w:pPr>
        <w:pStyle w:val="NoSpacing"/>
        <w:rPr>
          <w:rFonts w:ascii="Arial" w:hAnsi="Arial" w:cs="Arial"/>
          <w:spacing w:val="8"/>
        </w:rPr>
      </w:pPr>
      <w:r w:rsidRPr="00312B8D">
        <w:rPr>
          <w:rFonts w:ascii="Arial" w:hAnsi="Arial" w:cs="Arial"/>
        </w:rPr>
        <w:t>We</w:t>
      </w:r>
      <w:r w:rsidR="0076639B" w:rsidRPr="00312B8D">
        <w:rPr>
          <w:rFonts w:ascii="Arial" w:hAnsi="Arial" w:cs="Arial"/>
          <w:spacing w:val="8"/>
        </w:rPr>
        <w:t xml:space="preserve"> </w:t>
      </w:r>
      <w:r w:rsidR="00AD703A" w:rsidRPr="00312B8D">
        <w:rPr>
          <w:rFonts w:ascii="Arial" w:hAnsi="Arial" w:cs="Arial"/>
        </w:rPr>
        <w:t xml:space="preserve">use the SWOT </w:t>
      </w:r>
      <w:r w:rsidR="00EE69C5" w:rsidRPr="00312B8D">
        <w:rPr>
          <w:rFonts w:ascii="Arial" w:hAnsi="Arial" w:cs="Arial"/>
        </w:rPr>
        <w:t>(strengths, weaknesses,</w:t>
      </w:r>
      <w:r w:rsidR="00C96811" w:rsidRPr="00312B8D">
        <w:rPr>
          <w:rFonts w:ascii="Arial" w:hAnsi="Arial" w:cs="Arial"/>
        </w:rPr>
        <w:t xml:space="preserve"> </w:t>
      </w:r>
      <w:r w:rsidR="00EE69C5" w:rsidRPr="00312B8D">
        <w:rPr>
          <w:rFonts w:ascii="Arial" w:hAnsi="Arial" w:cs="Arial"/>
        </w:rPr>
        <w:t>opportunities</w:t>
      </w:r>
      <w:r w:rsidR="00C96811" w:rsidRPr="00312B8D">
        <w:rPr>
          <w:rFonts w:ascii="Arial" w:hAnsi="Arial" w:cs="Arial"/>
        </w:rPr>
        <w:t xml:space="preserve">, </w:t>
      </w:r>
      <w:r w:rsidR="00EE69C5" w:rsidRPr="00312B8D">
        <w:rPr>
          <w:rFonts w:ascii="Arial" w:hAnsi="Arial" w:cs="Arial"/>
        </w:rPr>
        <w:t>threats</w:t>
      </w:r>
      <w:r w:rsidR="00C96811" w:rsidRPr="00312B8D">
        <w:rPr>
          <w:rFonts w:ascii="Arial" w:hAnsi="Arial" w:cs="Arial"/>
        </w:rPr>
        <w:t>)</w:t>
      </w:r>
      <w:r w:rsidR="00EE69C5" w:rsidRPr="00312B8D">
        <w:rPr>
          <w:rFonts w:ascii="Arial" w:hAnsi="Arial" w:cs="Arial"/>
        </w:rPr>
        <w:t xml:space="preserve"> to assess</w:t>
      </w:r>
      <w:r w:rsidR="00C96811" w:rsidRPr="00312B8D">
        <w:rPr>
          <w:rFonts w:ascii="Arial" w:hAnsi="Arial" w:cs="Arial"/>
        </w:rPr>
        <w:t xml:space="preserve"> </w:t>
      </w:r>
      <w:r w:rsidR="000337AC" w:rsidRPr="00312B8D">
        <w:rPr>
          <w:rFonts w:ascii="Arial" w:hAnsi="Arial" w:cs="Arial"/>
        </w:rPr>
        <w:t>different</w:t>
      </w:r>
      <w:r w:rsidR="00E17D6C" w:rsidRPr="00312B8D">
        <w:rPr>
          <w:rFonts w:ascii="Arial" w:hAnsi="Arial" w:cs="Arial"/>
        </w:rPr>
        <w:t xml:space="preserve"> </w:t>
      </w:r>
      <w:r w:rsidR="000337AC" w:rsidRPr="00312B8D">
        <w:rPr>
          <w:rFonts w:ascii="Arial" w:hAnsi="Arial" w:cs="Arial"/>
        </w:rPr>
        <w:t xml:space="preserve">areas of our </w:t>
      </w:r>
      <w:r w:rsidR="00E17D6C" w:rsidRPr="00312B8D">
        <w:rPr>
          <w:rFonts w:ascii="Arial" w:hAnsi="Arial" w:cs="Arial"/>
        </w:rPr>
        <w:t>business, better for us to</w:t>
      </w:r>
      <w:r w:rsidR="00040E80" w:rsidRPr="00312B8D">
        <w:rPr>
          <w:rFonts w:ascii="Arial" w:hAnsi="Arial" w:cs="Arial"/>
        </w:rPr>
        <w:t xml:space="preserve"> identify these then our </w:t>
      </w:r>
      <w:r w:rsidR="00F97C22" w:rsidRPr="00312B8D">
        <w:rPr>
          <w:rFonts w:ascii="Arial" w:hAnsi="Arial" w:cs="Arial"/>
        </w:rPr>
        <w:t>but does every department have an input?</w:t>
      </w:r>
      <w:r w:rsidR="00283D10" w:rsidRPr="00312B8D">
        <w:rPr>
          <w:rFonts w:ascii="Arial" w:hAnsi="Arial" w:cs="Arial"/>
        </w:rPr>
        <w:t xml:space="preserve"> </w:t>
      </w:r>
      <w:r w:rsidR="00F97C22" w:rsidRPr="00312B8D">
        <w:rPr>
          <w:rFonts w:ascii="Arial" w:hAnsi="Arial" w:cs="Arial"/>
        </w:rPr>
        <w:t xml:space="preserve"> </w:t>
      </w:r>
      <w:r w:rsidR="00A6348C" w:rsidRPr="00312B8D">
        <w:rPr>
          <w:rFonts w:ascii="Arial" w:hAnsi="Arial" w:cs="Arial"/>
        </w:rPr>
        <w:t xml:space="preserve">When doing so we </w:t>
      </w:r>
      <w:r w:rsidR="00934923" w:rsidRPr="00312B8D">
        <w:rPr>
          <w:rFonts w:ascii="Arial" w:hAnsi="Arial" w:cs="Arial"/>
        </w:rPr>
        <w:t>should identify internal and external factors</w:t>
      </w:r>
      <w:r w:rsidR="004939B7" w:rsidRPr="00312B8D">
        <w:rPr>
          <w:rFonts w:ascii="Arial" w:hAnsi="Arial" w:cs="Arial"/>
        </w:rPr>
        <w:t xml:space="preserve"> and once identified</w:t>
      </w:r>
      <w:r w:rsidR="00460785" w:rsidRPr="00312B8D">
        <w:rPr>
          <w:rFonts w:ascii="Arial" w:hAnsi="Arial" w:cs="Arial"/>
        </w:rPr>
        <w:t xml:space="preserve"> how can they be addressed.</w:t>
      </w:r>
    </w:p>
    <w:p w14:paraId="3D814E2E" w14:textId="77777777" w:rsidR="0076639B" w:rsidRDefault="0076639B" w:rsidP="00EF4648">
      <w:pPr>
        <w:jc w:val="both"/>
        <w:rPr>
          <w:rFonts w:ascii="Arial" w:hAnsi="Arial" w:cs="Arial"/>
        </w:rPr>
      </w:pPr>
    </w:p>
    <w:p w14:paraId="52E333CA" w14:textId="77777777" w:rsidR="0076639B" w:rsidRPr="00A420D5" w:rsidRDefault="0076639B" w:rsidP="00EF4648">
      <w:pPr>
        <w:jc w:val="both"/>
        <w:rPr>
          <w:rFonts w:ascii="Arial" w:hAnsi="Arial" w:cs="Arial"/>
        </w:rPr>
      </w:pPr>
    </w:p>
    <w:p w14:paraId="7815B22B" w14:textId="1FD0EBB2" w:rsidR="00EF4648" w:rsidRDefault="008C0C58" w:rsidP="004C3DDA">
      <w:pPr>
        <w:tabs>
          <w:tab w:val="left" w:pos="7294"/>
        </w:tabs>
        <w:jc w:val="both"/>
        <w:rPr>
          <w:rFonts w:ascii="Arial" w:hAnsi="Arial" w:cs="Arial"/>
        </w:rPr>
      </w:pPr>
      <w:r>
        <w:rPr>
          <w:rFonts w:ascii="Arial" w:hAnsi="Arial" w:cs="Arial"/>
        </w:rPr>
        <w:t>1.2</w:t>
      </w:r>
      <w:r w:rsidR="004C3DDA">
        <w:rPr>
          <w:rFonts w:ascii="Arial" w:hAnsi="Arial" w:cs="Arial"/>
        </w:rPr>
        <w:tab/>
      </w:r>
    </w:p>
    <w:p w14:paraId="6705C79A" w14:textId="18093C44" w:rsidR="008C0C58" w:rsidRPr="00A420D5" w:rsidRDefault="00B772D9" w:rsidP="00EF4648">
      <w:pPr>
        <w:jc w:val="both"/>
        <w:rPr>
          <w:rFonts w:ascii="Arial" w:hAnsi="Arial" w:cs="Arial"/>
        </w:rPr>
      </w:pPr>
      <w:r>
        <w:rPr>
          <w:rFonts w:ascii="Arial" w:hAnsi="Arial" w:cs="Arial"/>
        </w:rPr>
        <w:t xml:space="preserve">Goals and their </w:t>
      </w:r>
      <w:r w:rsidR="00933FB4">
        <w:rPr>
          <w:rFonts w:ascii="Arial" w:hAnsi="Arial" w:cs="Arial"/>
        </w:rPr>
        <w:t>importance -</w:t>
      </w:r>
      <w:r>
        <w:rPr>
          <w:rFonts w:ascii="Arial" w:hAnsi="Arial" w:cs="Arial"/>
        </w:rPr>
        <w:t xml:space="preserve"> how to </w:t>
      </w:r>
      <w:r w:rsidR="004E64B2">
        <w:rPr>
          <w:rFonts w:ascii="Arial" w:hAnsi="Arial" w:cs="Arial"/>
        </w:rPr>
        <w:t>achieve</w:t>
      </w:r>
      <w:r w:rsidR="00854C19">
        <w:rPr>
          <w:rFonts w:ascii="Arial" w:hAnsi="Arial" w:cs="Arial"/>
        </w:rPr>
        <w:t>.</w:t>
      </w:r>
    </w:p>
    <w:p w14:paraId="12E894C7" w14:textId="04222DE1" w:rsidR="00EE7EFA" w:rsidRPr="00DF0F86" w:rsidRDefault="001B7168" w:rsidP="00854442">
      <w:pPr>
        <w:jc w:val="center"/>
      </w:pPr>
      <w:r w:rsidRPr="00DF0F86">
        <w:rPr>
          <w:noProof/>
        </w:rPr>
        <w:drawing>
          <wp:inline distT="0" distB="0" distL="0" distR="0" wp14:anchorId="2E46D0F4" wp14:editId="1430BBED">
            <wp:extent cx="3771900" cy="2362200"/>
            <wp:effectExtent l="0" t="0" r="0" b="0"/>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85216" cy="2370539"/>
                    </a:xfrm>
                    <a:prstGeom prst="rect">
                      <a:avLst/>
                    </a:prstGeom>
                    <a:noFill/>
                    <a:ln>
                      <a:noFill/>
                    </a:ln>
                  </pic:spPr>
                </pic:pic>
              </a:graphicData>
            </a:graphic>
          </wp:inline>
        </w:drawing>
      </w:r>
    </w:p>
    <w:p w14:paraId="136BC836" w14:textId="30357940" w:rsidR="00ED1F6E" w:rsidRPr="009B668F" w:rsidRDefault="00ED1F6E" w:rsidP="00EF4648">
      <w:pPr>
        <w:jc w:val="both"/>
        <w:rPr>
          <w:i/>
          <w:iCs/>
        </w:rPr>
      </w:pPr>
      <w:r w:rsidRPr="009B668F">
        <w:rPr>
          <w:i/>
          <w:iCs/>
        </w:rPr>
        <w:t>Image courtesy LBSBM</w:t>
      </w:r>
      <w:r w:rsidR="003A28E9" w:rsidRPr="009B668F">
        <w:rPr>
          <w:i/>
          <w:iCs/>
        </w:rPr>
        <w:t xml:space="preserve"> 2023</w:t>
      </w:r>
    </w:p>
    <w:p w14:paraId="113FF47B" w14:textId="740573DA" w:rsidR="00A64FB5" w:rsidRPr="00A420D5" w:rsidRDefault="00E907FC" w:rsidP="00EF4648">
      <w:pPr>
        <w:jc w:val="both"/>
        <w:rPr>
          <w:rFonts w:ascii="Arial" w:hAnsi="Arial" w:cs="Arial"/>
        </w:rPr>
      </w:pPr>
      <w:r w:rsidRPr="00A420D5">
        <w:rPr>
          <w:rFonts w:ascii="Arial" w:hAnsi="Arial" w:cs="Arial"/>
        </w:rPr>
        <w:t>Above you the company objectives, working to these enable us to remain focused</w:t>
      </w:r>
      <w:r w:rsidR="00582837" w:rsidRPr="00A420D5">
        <w:rPr>
          <w:rFonts w:ascii="Arial" w:hAnsi="Arial" w:cs="Arial"/>
        </w:rPr>
        <w:t xml:space="preserve"> and ensure we are working towards the same goals</w:t>
      </w:r>
      <w:r w:rsidR="00C47E43" w:rsidRPr="00A420D5">
        <w:rPr>
          <w:rFonts w:ascii="Arial" w:hAnsi="Arial" w:cs="Arial"/>
        </w:rPr>
        <w:t xml:space="preserve"> or vision, </w:t>
      </w:r>
      <w:r w:rsidR="00BE3413" w:rsidRPr="00A420D5">
        <w:rPr>
          <w:rFonts w:ascii="Arial" w:hAnsi="Arial" w:cs="Arial"/>
        </w:rPr>
        <w:t>values,</w:t>
      </w:r>
      <w:r w:rsidR="00C47E43" w:rsidRPr="00A420D5">
        <w:rPr>
          <w:rFonts w:ascii="Arial" w:hAnsi="Arial" w:cs="Arial"/>
        </w:rPr>
        <w:t xml:space="preserve"> and </w:t>
      </w:r>
      <w:r w:rsidR="000511CF" w:rsidRPr="00A420D5">
        <w:rPr>
          <w:rFonts w:ascii="Arial" w:hAnsi="Arial" w:cs="Arial"/>
        </w:rPr>
        <w:t>beliefs.</w:t>
      </w:r>
    </w:p>
    <w:p w14:paraId="66C23958" w14:textId="04179D43" w:rsidR="00044044" w:rsidRPr="00A420D5" w:rsidRDefault="00044044" w:rsidP="00044044">
      <w:pPr>
        <w:pStyle w:val="ListParagraph"/>
        <w:numPr>
          <w:ilvl w:val="0"/>
          <w:numId w:val="2"/>
        </w:numPr>
        <w:jc w:val="both"/>
        <w:rPr>
          <w:rFonts w:ascii="Arial" w:hAnsi="Arial" w:cs="Arial"/>
        </w:rPr>
      </w:pPr>
      <w:r w:rsidRPr="00A420D5">
        <w:rPr>
          <w:rFonts w:ascii="Arial" w:hAnsi="Arial" w:cs="Arial"/>
        </w:rPr>
        <w:t xml:space="preserve">This enables our staff </w:t>
      </w:r>
      <w:r w:rsidR="00C213F1" w:rsidRPr="00A420D5">
        <w:rPr>
          <w:rFonts w:ascii="Arial" w:hAnsi="Arial" w:cs="Arial"/>
        </w:rPr>
        <w:t xml:space="preserve">to see how we </w:t>
      </w:r>
      <w:r w:rsidR="00C80574" w:rsidRPr="00A420D5">
        <w:rPr>
          <w:rFonts w:ascii="Arial" w:hAnsi="Arial" w:cs="Arial"/>
        </w:rPr>
        <w:t>priorities</w:t>
      </w:r>
      <w:r w:rsidR="00C213F1" w:rsidRPr="00A420D5">
        <w:rPr>
          <w:rFonts w:ascii="Arial" w:hAnsi="Arial" w:cs="Arial"/>
        </w:rPr>
        <w:t xml:space="preserve"> the customer and th</w:t>
      </w:r>
      <w:r w:rsidR="00E63835" w:rsidRPr="00A420D5">
        <w:rPr>
          <w:rFonts w:ascii="Arial" w:hAnsi="Arial" w:cs="Arial"/>
        </w:rPr>
        <w:t>e</w:t>
      </w:r>
      <w:r w:rsidR="00C213F1" w:rsidRPr="00A420D5">
        <w:rPr>
          <w:rFonts w:ascii="Arial" w:hAnsi="Arial" w:cs="Arial"/>
        </w:rPr>
        <w:t xml:space="preserve"> service </w:t>
      </w:r>
      <w:r w:rsidR="00C80574" w:rsidRPr="00A420D5">
        <w:rPr>
          <w:rFonts w:ascii="Arial" w:hAnsi="Arial" w:cs="Arial"/>
        </w:rPr>
        <w:t>we provide</w:t>
      </w:r>
      <w:r w:rsidR="000E0070" w:rsidRPr="00A420D5">
        <w:rPr>
          <w:rFonts w:ascii="Arial" w:hAnsi="Arial" w:cs="Arial"/>
        </w:rPr>
        <w:t xml:space="preserve"> from sales to </w:t>
      </w:r>
      <w:r w:rsidR="000511CF" w:rsidRPr="00A420D5">
        <w:rPr>
          <w:rFonts w:ascii="Arial" w:hAnsi="Arial" w:cs="Arial"/>
        </w:rPr>
        <w:t>deliveries.</w:t>
      </w:r>
    </w:p>
    <w:p w14:paraId="09B8CACE" w14:textId="44231B96" w:rsidR="000E0070" w:rsidRPr="00A420D5" w:rsidRDefault="00D40C6E" w:rsidP="00044044">
      <w:pPr>
        <w:pStyle w:val="ListParagraph"/>
        <w:numPr>
          <w:ilvl w:val="0"/>
          <w:numId w:val="2"/>
        </w:numPr>
        <w:jc w:val="both"/>
        <w:rPr>
          <w:rFonts w:ascii="Arial" w:hAnsi="Arial" w:cs="Arial"/>
        </w:rPr>
      </w:pPr>
      <w:r w:rsidRPr="00A420D5">
        <w:rPr>
          <w:rFonts w:ascii="Arial" w:hAnsi="Arial" w:cs="Arial"/>
        </w:rPr>
        <w:t xml:space="preserve">Ensuring the </w:t>
      </w:r>
      <w:r w:rsidR="00CF1AB0" w:rsidRPr="00A420D5">
        <w:rPr>
          <w:rFonts w:ascii="Arial" w:hAnsi="Arial" w:cs="Arial"/>
        </w:rPr>
        <w:t>location,</w:t>
      </w:r>
      <w:r w:rsidRPr="00A420D5">
        <w:rPr>
          <w:rFonts w:ascii="Arial" w:hAnsi="Arial" w:cs="Arial"/>
        </w:rPr>
        <w:t xml:space="preserve"> we trade from is acce</w:t>
      </w:r>
      <w:r w:rsidR="002F233B" w:rsidRPr="00A420D5">
        <w:rPr>
          <w:rFonts w:ascii="Arial" w:hAnsi="Arial" w:cs="Arial"/>
        </w:rPr>
        <w:t>ssible for the community</w:t>
      </w:r>
      <w:r w:rsidR="00800192" w:rsidRPr="00A420D5">
        <w:rPr>
          <w:rFonts w:ascii="Arial" w:hAnsi="Arial" w:cs="Arial"/>
        </w:rPr>
        <w:t xml:space="preserve"> and the community choose to use our </w:t>
      </w:r>
      <w:r w:rsidR="00BE3413" w:rsidRPr="00A420D5">
        <w:rPr>
          <w:rFonts w:ascii="Arial" w:hAnsi="Arial" w:cs="Arial"/>
        </w:rPr>
        <w:t>services.</w:t>
      </w:r>
    </w:p>
    <w:p w14:paraId="7E8676CF" w14:textId="4119C41D" w:rsidR="00800192" w:rsidRDefault="00193A8B" w:rsidP="00044044">
      <w:pPr>
        <w:pStyle w:val="ListParagraph"/>
        <w:numPr>
          <w:ilvl w:val="0"/>
          <w:numId w:val="2"/>
        </w:numPr>
        <w:jc w:val="both"/>
        <w:rPr>
          <w:rFonts w:ascii="Arial" w:hAnsi="Arial" w:cs="Arial"/>
        </w:rPr>
      </w:pPr>
      <w:r w:rsidRPr="00A420D5">
        <w:rPr>
          <w:rFonts w:ascii="Arial" w:hAnsi="Arial" w:cs="Arial"/>
        </w:rPr>
        <w:t>To ens</w:t>
      </w:r>
      <w:r w:rsidR="00EA1E6B" w:rsidRPr="00A420D5">
        <w:rPr>
          <w:rFonts w:ascii="Arial" w:hAnsi="Arial" w:cs="Arial"/>
        </w:rPr>
        <w:t xml:space="preserve">ure our staff feel valued and </w:t>
      </w:r>
      <w:r w:rsidR="00345621" w:rsidRPr="00A420D5">
        <w:rPr>
          <w:rFonts w:ascii="Arial" w:hAnsi="Arial" w:cs="Arial"/>
        </w:rPr>
        <w:t xml:space="preserve">take pride in their </w:t>
      </w:r>
      <w:r w:rsidR="00EA30E2" w:rsidRPr="00A420D5">
        <w:rPr>
          <w:rFonts w:ascii="Arial" w:hAnsi="Arial" w:cs="Arial"/>
        </w:rPr>
        <w:t>employment.</w:t>
      </w:r>
    </w:p>
    <w:p w14:paraId="3E961382" w14:textId="39915C98" w:rsidR="0056306D" w:rsidRPr="00224EEB" w:rsidRDefault="003E4111" w:rsidP="00224EEB">
      <w:pPr>
        <w:jc w:val="both"/>
        <w:rPr>
          <w:rFonts w:ascii="Arial" w:hAnsi="Arial" w:cs="Arial"/>
        </w:rPr>
      </w:pPr>
      <w:r>
        <w:rPr>
          <w:rFonts w:ascii="Arial" w:hAnsi="Arial" w:cs="Arial"/>
        </w:rPr>
        <w:t xml:space="preserve">We need to provide a service, </w:t>
      </w:r>
      <w:r w:rsidR="0041502A">
        <w:rPr>
          <w:rFonts w:ascii="Arial" w:hAnsi="Arial" w:cs="Arial"/>
        </w:rPr>
        <w:t xml:space="preserve">create </w:t>
      </w:r>
      <w:r w:rsidR="004C6E5D">
        <w:rPr>
          <w:rFonts w:ascii="Arial" w:hAnsi="Arial" w:cs="Arial"/>
        </w:rPr>
        <w:t>opportunities,</w:t>
      </w:r>
      <w:r w:rsidR="0041502A">
        <w:rPr>
          <w:rFonts w:ascii="Arial" w:hAnsi="Arial" w:cs="Arial"/>
        </w:rPr>
        <w:t xml:space="preserve"> and remove barriers</w:t>
      </w:r>
      <w:r w:rsidR="004C6E5D">
        <w:rPr>
          <w:rFonts w:ascii="Arial" w:hAnsi="Arial" w:cs="Arial"/>
        </w:rPr>
        <w:t xml:space="preserve">. </w:t>
      </w:r>
      <w:r w:rsidR="009C1CA9" w:rsidRPr="00224EEB">
        <w:rPr>
          <w:rFonts w:ascii="Arial" w:hAnsi="Arial" w:cs="Arial"/>
        </w:rPr>
        <w:t xml:space="preserve">Revisiting these objectives </w:t>
      </w:r>
      <w:r w:rsidR="0057615B">
        <w:rPr>
          <w:rFonts w:ascii="Arial" w:hAnsi="Arial" w:cs="Arial"/>
        </w:rPr>
        <w:t xml:space="preserve">/ goals </w:t>
      </w:r>
      <w:r w:rsidR="009C1CA9" w:rsidRPr="00224EEB">
        <w:rPr>
          <w:rFonts w:ascii="Arial" w:hAnsi="Arial" w:cs="Arial"/>
        </w:rPr>
        <w:t xml:space="preserve">can </w:t>
      </w:r>
      <w:r w:rsidR="00DC6FD0" w:rsidRPr="00224EEB">
        <w:rPr>
          <w:rFonts w:ascii="Arial" w:hAnsi="Arial" w:cs="Arial"/>
        </w:rPr>
        <w:t xml:space="preserve">provide us with the opportunity </w:t>
      </w:r>
      <w:r w:rsidR="006C50CB" w:rsidRPr="00224EEB">
        <w:rPr>
          <w:rFonts w:ascii="Arial" w:hAnsi="Arial" w:cs="Arial"/>
        </w:rPr>
        <w:t>to re-evaluate them</w:t>
      </w:r>
      <w:r w:rsidR="00F77389">
        <w:rPr>
          <w:rFonts w:ascii="Arial" w:hAnsi="Arial" w:cs="Arial"/>
        </w:rPr>
        <w:t xml:space="preserve"> while</w:t>
      </w:r>
      <w:r w:rsidR="008624BE">
        <w:rPr>
          <w:rFonts w:ascii="Arial" w:hAnsi="Arial" w:cs="Arial"/>
        </w:rPr>
        <w:t xml:space="preserve"> working with HR</w:t>
      </w:r>
      <w:r w:rsidR="0008140C">
        <w:rPr>
          <w:rFonts w:ascii="Arial" w:hAnsi="Arial" w:cs="Arial"/>
        </w:rPr>
        <w:t>,</w:t>
      </w:r>
      <w:r w:rsidR="008624BE">
        <w:rPr>
          <w:rFonts w:ascii="Arial" w:hAnsi="Arial" w:cs="Arial"/>
        </w:rPr>
        <w:t xml:space="preserve"> Po</w:t>
      </w:r>
      <w:r w:rsidR="007F4C3A">
        <w:rPr>
          <w:rFonts w:ascii="Arial" w:hAnsi="Arial" w:cs="Arial"/>
        </w:rPr>
        <w:t>lic</w:t>
      </w:r>
      <w:r w:rsidR="009F1BF5">
        <w:rPr>
          <w:rFonts w:ascii="Arial" w:hAnsi="Arial" w:cs="Arial"/>
        </w:rPr>
        <w:t>i</w:t>
      </w:r>
      <w:r w:rsidR="007F4C3A">
        <w:rPr>
          <w:rFonts w:ascii="Arial" w:hAnsi="Arial" w:cs="Arial"/>
        </w:rPr>
        <w:t>es</w:t>
      </w:r>
      <w:r w:rsidR="0008140C">
        <w:rPr>
          <w:rFonts w:ascii="Arial" w:hAnsi="Arial" w:cs="Arial"/>
        </w:rPr>
        <w:t>,</w:t>
      </w:r>
      <w:r w:rsidR="007F4C3A">
        <w:rPr>
          <w:rFonts w:ascii="Arial" w:hAnsi="Arial" w:cs="Arial"/>
        </w:rPr>
        <w:t xml:space="preserve"> and external factors means the two can unite and </w:t>
      </w:r>
      <w:r w:rsidR="00AA545C">
        <w:rPr>
          <w:rFonts w:ascii="Arial" w:hAnsi="Arial" w:cs="Arial"/>
        </w:rPr>
        <w:t>progress.</w:t>
      </w:r>
    </w:p>
    <w:p w14:paraId="161BE7B3" w14:textId="0457FD1E" w:rsidR="00345621" w:rsidRPr="00A420D5" w:rsidRDefault="000B5BFA" w:rsidP="00345621">
      <w:pPr>
        <w:pStyle w:val="ListParagraph"/>
        <w:jc w:val="both"/>
        <w:rPr>
          <w:rFonts w:ascii="Arial" w:hAnsi="Arial" w:cs="Arial"/>
        </w:rPr>
      </w:pPr>
      <w:r w:rsidRPr="00A420D5">
        <w:rPr>
          <w:rFonts w:ascii="Arial" w:hAnsi="Arial" w:cs="Arial"/>
        </w:rPr>
        <w:t>A</w:t>
      </w:r>
      <w:r w:rsidR="006C50CB" w:rsidRPr="00A420D5">
        <w:rPr>
          <w:rFonts w:ascii="Arial" w:hAnsi="Arial" w:cs="Arial"/>
        </w:rPr>
        <w:t>re they still working for us</w:t>
      </w:r>
      <w:r w:rsidR="000A3DA5" w:rsidRPr="00A420D5">
        <w:rPr>
          <w:rFonts w:ascii="Arial" w:hAnsi="Arial" w:cs="Arial"/>
        </w:rPr>
        <w:t>?</w:t>
      </w:r>
    </w:p>
    <w:p w14:paraId="444CECE1" w14:textId="512AB819" w:rsidR="001430F1" w:rsidRDefault="001430F1" w:rsidP="00345621">
      <w:pPr>
        <w:pStyle w:val="ListParagraph"/>
        <w:jc w:val="both"/>
        <w:rPr>
          <w:rFonts w:ascii="Arial" w:hAnsi="Arial" w:cs="Arial"/>
        </w:rPr>
      </w:pPr>
      <w:r w:rsidRPr="00A420D5">
        <w:rPr>
          <w:rFonts w:ascii="Arial" w:hAnsi="Arial" w:cs="Arial"/>
        </w:rPr>
        <w:t>Are we</w:t>
      </w:r>
      <w:r w:rsidR="00AA0ABD" w:rsidRPr="00A420D5">
        <w:rPr>
          <w:rFonts w:ascii="Arial" w:hAnsi="Arial" w:cs="Arial"/>
        </w:rPr>
        <w:t xml:space="preserve"> </w:t>
      </w:r>
      <w:r w:rsidR="00D43C1F" w:rsidRPr="00A420D5">
        <w:rPr>
          <w:rFonts w:ascii="Arial" w:hAnsi="Arial" w:cs="Arial"/>
        </w:rPr>
        <w:t>still working towards these values?</w:t>
      </w:r>
    </w:p>
    <w:p w14:paraId="5F9AE2B8" w14:textId="3EEF5B1F" w:rsidR="00AA545C" w:rsidRPr="00A420D5" w:rsidRDefault="00AA545C" w:rsidP="00345621">
      <w:pPr>
        <w:pStyle w:val="ListParagraph"/>
        <w:jc w:val="both"/>
        <w:rPr>
          <w:rFonts w:ascii="Arial" w:hAnsi="Arial" w:cs="Arial"/>
        </w:rPr>
      </w:pPr>
      <w:r>
        <w:rPr>
          <w:rFonts w:ascii="Arial" w:hAnsi="Arial" w:cs="Arial"/>
        </w:rPr>
        <w:t>Can we improve?</w:t>
      </w:r>
    </w:p>
    <w:p w14:paraId="2A6290D4" w14:textId="77777777" w:rsidR="001B25A9" w:rsidRPr="00A420D5" w:rsidRDefault="001B25A9" w:rsidP="00345621">
      <w:pPr>
        <w:pStyle w:val="ListParagraph"/>
        <w:jc w:val="both"/>
        <w:rPr>
          <w:rFonts w:ascii="Arial" w:hAnsi="Arial" w:cs="Arial"/>
        </w:rPr>
      </w:pPr>
    </w:p>
    <w:p w14:paraId="29197AC9" w14:textId="024C988F" w:rsidR="00035A81" w:rsidRPr="00224EEB" w:rsidRDefault="001B25A9" w:rsidP="00224EEB">
      <w:pPr>
        <w:jc w:val="both"/>
        <w:rPr>
          <w:rFonts w:ascii="Arial" w:hAnsi="Arial" w:cs="Arial"/>
        </w:rPr>
      </w:pPr>
      <w:r w:rsidRPr="00224EEB">
        <w:rPr>
          <w:rFonts w:ascii="Arial" w:hAnsi="Arial" w:cs="Arial"/>
        </w:rPr>
        <w:lastRenderedPageBreak/>
        <w:t xml:space="preserve">By </w:t>
      </w:r>
      <w:r w:rsidR="00EF193A">
        <w:rPr>
          <w:rFonts w:ascii="Arial" w:hAnsi="Arial" w:cs="Arial"/>
        </w:rPr>
        <w:t>re</w:t>
      </w:r>
      <w:r w:rsidR="007B514D">
        <w:rPr>
          <w:rFonts w:ascii="Arial" w:hAnsi="Arial" w:cs="Arial"/>
        </w:rPr>
        <w:t>viewing our goals</w:t>
      </w:r>
      <w:r w:rsidR="00CF1AB0" w:rsidRPr="00224EEB">
        <w:rPr>
          <w:rFonts w:ascii="Arial" w:hAnsi="Arial" w:cs="Arial"/>
        </w:rPr>
        <w:t>,</w:t>
      </w:r>
      <w:r w:rsidRPr="00224EEB">
        <w:rPr>
          <w:rFonts w:ascii="Arial" w:hAnsi="Arial" w:cs="Arial"/>
        </w:rPr>
        <w:t xml:space="preserve"> the company, </w:t>
      </w:r>
      <w:r w:rsidR="00B724C2" w:rsidRPr="00224EEB">
        <w:rPr>
          <w:rFonts w:ascii="Arial" w:hAnsi="Arial" w:cs="Arial"/>
        </w:rPr>
        <w:t>staff,</w:t>
      </w:r>
      <w:r w:rsidRPr="00224EEB">
        <w:rPr>
          <w:rFonts w:ascii="Arial" w:hAnsi="Arial" w:cs="Arial"/>
        </w:rPr>
        <w:t xml:space="preserve"> and customers</w:t>
      </w:r>
      <w:r w:rsidR="00A42D1C" w:rsidRPr="00224EEB">
        <w:rPr>
          <w:rFonts w:ascii="Arial" w:hAnsi="Arial" w:cs="Arial"/>
        </w:rPr>
        <w:t xml:space="preserve"> should have a successful relationship</w:t>
      </w:r>
      <w:r w:rsidR="00CF4CFF" w:rsidRPr="00224EEB">
        <w:rPr>
          <w:rFonts w:ascii="Arial" w:hAnsi="Arial" w:cs="Arial"/>
        </w:rPr>
        <w:t xml:space="preserve"> and be able to overcome any unexpected obstacles </w:t>
      </w:r>
      <w:r w:rsidR="0003173C" w:rsidRPr="00224EEB">
        <w:rPr>
          <w:rFonts w:ascii="Arial" w:hAnsi="Arial" w:cs="Arial"/>
        </w:rPr>
        <w:t xml:space="preserve">that may </w:t>
      </w:r>
      <w:r w:rsidR="002F152F" w:rsidRPr="00224EEB">
        <w:rPr>
          <w:rFonts w:ascii="Arial" w:hAnsi="Arial" w:cs="Arial"/>
        </w:rPr>
        <w:t>arise.</w:t>
      </w:r>
      <w:r w:rsidR="007A23BA" w:rsidRPr="00224EEB">
        <w:rPr>
          <w:rFonts w:ascii="Arial" w:hAnsi="Arial" w:cs="Arial"/>
        </w:rPr>
        <w:t xml:space="preserve"> </w:t>
      </w:r>
      <w:r w:rsidR="00B5064F" w:rsidRPr="00224EEB">
        <w:rPr>
          <w:rFonts w:ascii="Arial" w:hAnsi="Arial" w:cs="Arial"/>
        </w:rPr>
        <w:t xml:space="preserve"> We do this by</w:t>
      </w:r>
      <w:r w:rsidR="00F81B8E" w:rsidRPr="00224EEB">
        <w:rPr>
          <w:rFonts w:ascii="Arial" w:hAnsi="Arial" w:cs="Arial"/>
        </w:rPr>
        <w:t xml:space="preserve"> </w:t>
      </w:r>
      <w:r w:rsidR="00B724C2" w:rsidRPr="00224EEB">
        <w:rPr>
          <w:rFonts w:ascii="Arial" w:hAnsi="Arial" w:cs="Arial"/>
        </w:rPr>
        <w:t>identifying the followin</w:t>
      </w:r>
      <w:r w:rsidR="00834C13" w:rsidRPr="00224EEB">
        <w:rPr>
          <w:rFonts w:ascii="Arial" w:hAnsi="Arial" w:cs="Arial"/>
        </w:rPr>
        <w:t>g</w:t>
      </w:r>
      <w:r w:rsidR="00B724C2" w:rsidRPr="00224EEB">
        <w:rPr>
          <w:rFonts w:ascii="Arial" w:hAnsi="Arial" w:cs="Arial"/>
        </w:rPr>
        <w:t>.</w:t>
      </w:r>
    </w:p>
    <w:p w14:paraId="447A1E75" w14:textId="13492254" w:rsidR="00D260B0" w:rsidRPr="00A420D5" w:rsidRDefault="00D260B0" w:rsidP="00D260B0">
      <w:pPr>
        <w:pStyle w:val="ListParagraph"/>
        <w:numPr>
          <w:ilvl w:val="0"/>
          <w:numId w:val="4"/>
        </w:numPr>
        <w:jc w:val="both"/>
        <w:rPr>
          <w:rFonts w:ascii="Arial" w:hAnsi="Arial" w:cs="Arial"/>
        </w:rPr>
      </w:pPr>
      <w:r w:rsidRPr="00A420D5">
        <w:rPr>
          <w:rFonts w:ascii="Arial" w:hAnsi="Arial" w:cs="Arial"/>
        </w:rPr>
        <w:t>What should be done</w:t>
      </w:r>
      <w:r w:rsidR="00834C13" w:rsidRPr="00A420D5">
        <w:rPr>
          <w:rFonts w:ascii="Arial" w:hAnsi="Arial" w:cs="Arial"/>
        </w:rPr>
        <w:t>?</w:t>
      </w:r>
    </w:p>
    <w:p w14:paraId="38A2C7FB" w14:textId="3E31AEDF" w:rsidR="00D260B0" w:rsidRPr="00A420D5" w:rsidRDefault="00D260B0" w:rsidP="00D260B0">
      <w:pPr>
        <w:pStyle w:val="ListParagraph"/>
        <w:numPr>
          <w:ilvl w:val="0"/>
          <w:numId w:val="4"/>
        </w:numPr>
        <w:jc w:val="both"/>
        <w:rPr>
          <w:rFonts w:ascii="Arial" w:hAnsi="Arial" w:cs="Arial"/>
        </w:rPr>
      </w:pPr>
      <w:r w:rsidRPr="00A420D5">
        <w:rPr>
          <w:rFonts w:ascii="Arial" w:hAnsi="Arial" w:cs="Arial"/>
        </w:rPr>
        <w:t xml:space="preserve">By </w:t>
      </w:r>
      <w:r w:rsidR="00834C13" w:rsidRPr="00A420D5">
        <w:rPr>
          <w:rFonts w:ascii="Arial" w:hAnsi="Arial" w:cs="Arial"/>
        </w:rPr>
        <w:t>whom?</w:t>
      </w:r>
    </w:p>
    <w:p w14:paraId="16F4FC15" w14:textId="34D7F7C8" w:rsidR="00D260B0" w:rsidRPr="00A420D5" w:rsidRDefault="00B04C62" w:rsidP="00D260B0">
      <w:pPr>
        <w:pStyle w:val="ListParagraph"/>
        <w:numPr>
          <w:ilvl w:val="0"/>
          <w:numId w:val="4"/>
        </w:numPr>
        <w:jc w:val="both"/>
        <w:rPr>
          <w:rFonts w:ascii="Arial" w:hAnsi="Arial" w:cs="Arial"/>
        </w:rPr>
      </w:pPr>
      <w:r w:rsidRPr="00A420D5">
        <w:rPr>
          <w:rFonts w:ascii="Arial" w:hAnsi="Arial" w:cs="Arial"/>
        </w:rPr>
        <w:t>Where</w:t>
      </w:r>
      <w:r w:rsidR="00834C13" w:rsidRPr="00A420D5">
        <w:rPr>
          <w:rFonts w:ascii="Arial" w:hAnsi="Arial" w:cs="Arial"/>
        </w:rPr>
        <w:t>?</w:t>
      </w:r>
    </w:p>
    <w:p w14:paraId="7C21DB1D" w14:textId="217A5A75" w:rsidR="00B04C62" w:rsidRPr="00A420D5" w:rsidRDefault="00B04C62" w:rsidP="00D260B0">
      <w:pPr>
        <w:pStyle w:val="ListParagraph"/>
        <w:numPr>
          <w:ilvl w:val="0"/>
          <w:numId w:val="4"/>
        </w:numPr>
        <w:jc w:val="both"/>
        <w:rPr>
          <w:rFonts w:ascii="Arial" w:hAnsi="Arial" w:cs="Arial"/>
        </w:rPr>
      </w:pPr>
      <w:r w:rsidRPr="00A420D5">
        <w:rPr>
          <w:rFonts w:ascii="Arial" w:hAnsi="Arial" w:cs="Arial"/>
        </w:rPr>
        <w:t>When</w:t>
      </w:r>
      <w:r w:rsidR="00834C13" w:rsidRPr="00A420D5">
        <w:rPr>
          <w:rFonts w:ascii="Arial" w:hAnsi="Arial" w:cs="Arial"/>
        </w:rPr>
        <w:t>?</w:t>
      </w:r>
    </w:p>
    <w:p w14:paraId="4D4BE7FC" w14:textId="5568F983" w:rsidR="00B04C62" w:rsidRPr="00A420D5" w:rsidRDefault="0058274B" w:rsidP="00D260B0">
      <w:pPr>
        <w:pStyle w:val="ListParagraph"/>
        <w:numPr>
          <w:ilvl w:val="0"/>
          <w:numId w:val="4"/>
        </w:numPr>
        <w:jc w:val="both"/>
        <w:rPr>
          <w:rFonts w:ascii="Arial" w:hAnsi="Arial" w:cs="Arial"/>
        </w:rPr>
      </w:pPr>
      <w:r w:rsidRPr="00A420D5">
        <w:rPr>
          <w:rFonts w:ascii="Arial" w:hAnsi="Arial" w:cs="Arial"/>
        </w:rPr>
        <w:t>H</w:t>
      </w:r>
      <w:r w:rsidR="00B04C62" w:rsidRPr="00A420D5">
        <w:rPr>
          <w:rFonts w:ascii="Arial" w:hAnsi="Arial" w:cs="Arial"/>
        </w:rPr>
        <w:t>o</w:t>
      </w:r>
      <w:r w:rsidR="00834C13" w:rsidRPr="00A420D5">
        <w:rPr>
          <w:rFonts w:ascii="Arial" w:hAnsi="Arial" w:cs="Arial"/>
        </w:rPr>
        <w:t>w?</w:t>
      </w:r>
    </w:p>
    <w:p w14:paraId="0A1F8C67" w14:textId="77777777" w:rsidR="0058274B" w:rsidRPr="00A420D5" w:rsidRDefault="0058274B" w:rsidP="0058274B">
      <w:pPr>
        <w:pStyle w:val="ListParagraph"/>
        <w:ind w:left="1440"/>
        <w:jc w:val="both"/>
        <w:rPr>
          <w:rFonts w:ascii="Arial" w:hAnsi="Arial" w:cs="Arial"/>
        </w:rPr>
      </w:pPr>
    </w:p>
    <w:p w14:paraId="55840EE3" w14:textId="77777777" w:rsidR="006E30E9" w:rsidRPr="00A420D5" w:rsidRDefault="006E30E9" w:rsidP="0058274B">
      <w:pPr>
        <w:pStyle w:val="ListParagraph"/>
        <w:ind w:left="1440"/>
        <w:jc w:val="both"/>
        <w:rPr>
          <w:rFonts w:ascii="Arial" w:hAnsi="Arial" w:cs="Arial"/>
        </w:rPr>
      </w:pPr>
    </w:p>
    <w:p w14:paraId="0551A36D" w14:textId="00E45B4C" w:rsidR="006E30E9" w:rsidRDefault="006E30E9" w:rsidP="006E30E9">
      <w:pPr>
        <w:jc w:val="both"/>
        <w:rPr>
          <w:rFonts w:ascii="Arial" w:hAnsi="Arial" w:cs="Arial"/>
        </w:rPr>
      </w:pPr>
      <w:r w:rsidRPr="00A420D5">
        <w:rPr>
          <w:rFonts w:ascii="Arial" w:hAnsi="Arial" w:cs="Arial"/>
        </w:rPr>
        <w:t>The</w:t>
      </w:r>
      <w:r w:rsidR="00522B6E" w:rsidRPr="00A420D5">
        <w:rPr>
          <w:rFonts w:ascii="Arial" w:hAnsi="Arial" w:cs="Arial"/>
        </w:rPr>
        <w:t xml:space="preserve"> plan forms various patterns</w:t>
      </w:r>
      <w:r w:rsidR="00494D1A" w:rsidRPr="00A420D5">
        <w:rPr>
          <w:rFonts w:ascii="Arial" w:hAnsi="Arial" w:cs="Arial"/>
        </w:rPr>
        <w:t xml:space="preserve">, strategic, </w:t>
      </w:r>
      <w:r w:rsidR="00224EEB" w:rsidRPr="00A420D5">
        <w:rPr>
          <w:rFonts w:ascii="Arial" w:hAnsi="Arial" w:cs="Arial"/>
        </w:rPr>
        <w:t>tactical,</w:t>
      </w:r>
      <w:r w:rsidR="00A95C50" w:rsidRPr="00A420D5">
        <w:rPr>
          <w:rFonts w:ascii="Arial" w:hAnsi="Arial" w:cs="Arial"/>
        </w:rPr>
        <w:t xml:space="preserve"> and operational</w:t>
      </w:r>
      <w:r w:rsidR="00DC2316" w:rsidRPr="00A420D5">
        <w:rPr>
          <w:rFonts w:ascii="Arial" w:hAnsi="Arial" w:cs="Arial"/>
        </w:rPr>
        <w:t>.</w:t>
      </w:r>
      <w:r w:rsidR="000C1C66" w:rsidRPr="00A420D5">
        <w:rPr>
          <w:rFonts w:ascii="Arial" w:hAnsi="Arial" w:cs="Arial"/>
        </w:rPr>
        <w:t xml:space="preserve"> </w:t>
      </w:r>
      <w:r w:rsidR="00DC2316" w:rsidRPr="00A420D5">
        <w:rPr>
          <w:rFonts w:ascii="Arial" w:hAnsi="Arial" w:cs="Arial"/>
        </w:rPr>
        <w:t>The original pla</w:t>
      </w:r>
      <w:r w:rsidR="000C1C66" w:rsidRPr="00A420D5">
        <w:rPr>
          <w:rFonts w:ascii="Arial" w:hAnsi="Arial" w:cs="Arial"/>
        </w:rPr>
        <w:t>n</w:t>
      </w:r>
      <w:r w:rsidR="00DC2316" w:rsidRPr="00A420D5">
        <w:rPr>
          <w:rFonts w:ascii="Arial" w:hAnsi="Arial" w:cs="Arial"/>
        </w:rPr>
        <w:t xml:space="preserve"> should </w:t>
      </w:r>
      <w:r w:rsidR="0003246B" w:rsidRPr="00A420D5">
        <w:rPr>
          <w:rFonts w:ascii="Arial" w:hAnsi="Arial" w:cs="Arial"/>
        </w:rPr>
        <w:t>be</w:t>
      </w:r>
      <w:r w:rsidR="000C1C66" w:rsidRPr="00A420D5">
        <w:rPr>
          <w:rFonts w:ascii="Arial" w:hAnsi="Arial" w:cs="Arial"/>
        </w:rPr>
        <w:t xml:space="preserve"> devised at board level and the responsibility </w:t>
      </w:r>
      <w:r w:rsidR="00444EB1" w:rsidRPr="00A420D5">
        <w:rPr>
          <w:rFonts w:ascii="Arial" w:hAnsi="Arial" w:cs="Arial"/>
        </w:rPr>
        <w:t>f</w:t>
      </w:r>
      <w:r w:rsidR="000C1C66" w:rsidRPr="00A420D5">
        <w:rPr>
          <w:rFonts w:ascii="Arial" w:hAnsi="Arial" w:cs="Arial"/>
        </w:rPr>
        <w:t xml:space="preserve">iltered </w:t>
      </w:r>
      <w:r w:rsidR="00444EB1" w:rsidRPr="00A420D5">
        <w:rPr>
          <w:rFonts w:ascii="Arial" w:hAnsi="Arial" w:cs="Arial"/>
        </w:rPr>
        <w:t xml:space="preserve">down through </w:t>
      </w:r>
      <w:r w:rsidR="0003246B" w:rsidRPr="00A420D5">
        <w:rPr>
          <w:rFonts w:ascii="Arial" w:hAnsi="Arial" w:cs="Arial"/>
        </w:rPr>
        <w:t xml:space="preserve">to </w:t>
      </w:r>
      <w:r w:rsidR="00444EB1" w:rsidRPr="00A420D5">
        <w:rPr>
          <w:rFonts w:ascii="Arial" w:hAnsi="Arial" w:cs="Arial"/>
        </w:rPr>
        <w:t>management level</w:t>
      </w:r>
      <w:r w:rsidR="00B663B2" w:rsidRPr="00A420D5">
        <w:rPr>
          <w:rFonts w:ascii="Arial" w:hAnsi="Arial" w:cs="Arial"/>
        </w:rPr>
        <w:t xml:space="preserve">, in the words of Benjamin Franklin “those who </w:t>
      </w:r>
      <w:r w:rsidR="00103747" w:rsidRPr="00A420D5">
        <w:rPr>
          <w:rFonts w:ascii="Arial" w:hAnsi="Arial" w:cs="Arial"/>
        </w:rPr>
        <w:t>fail</w:t>
      </w:r>
      <w:r w:rsidR="00B663B2" w:rsidRPr="00A420D5">
        <w:rPr>
          <w:rFonts w:ascii="Arial" w:hAnsi="Arial" w:cs="Arial"/>
        </w:rPr>
        <w:t xml:space="preserve"> to plan</w:t>
      </w:r>
      <w:r w:rsidR="00103747" w:rsidRPr="00A420D5">
        <w:rPr>
          <w:rFonts w:ascii="Arial" w:hAnsi="Arial" w:cs="Arial"/>
        </w:rPr>
        <w:t xml:space="preserve">, plan to </w:t>
      </w:r>
      <w:r w:rsidR="00205E03" w:rsidRPr="00A420D5">
        <w:rPr>
          <w:rFonts w:ascii="Arial" w:hAnsi="Arial" w:cs="Arial"/>
        </w:rPr>
        <w:t>fail”.</w:t>
      </w:r>
    </w:p>
    <w:p w14:paraId="27545F06" w14:textId="3555ED4F" w:rsidR="00141C6B" w:rsidRDefault="00141C6B" w:rsidP="006E30E9">
      <w:pPr>
        <w:jc w:val="both"/>
        <w:rPr>
          <w:rFonts w:ascii="Arial" w:hAnsi="Arial" w:cs="Arial"/>
        </w:rPr>
      </w:pPr>
      <w:r>
        <w:rPr>
          <w:rFonts w:ascii="Arial" w:hAnsi="Arial" w:cs="Arial"/>
        </w:rPr>
        <w:t>Many may feel this</w:t>
      </w:r>
      <w:r w:rsidR="00356C66">
        <w:rPr>
          <w:rFonts w:ascii="Arial" w:hAnsi="Arial" w:cs="Arial"/>
        </w:rPr>
        <w:t xml:space="preserve"> is “above their paygrade” and getting the frontline staff </w:t>
      </w:r>
      <w:r w:rsidR="00D928B1">
        <w:rPr>
          <w:rFonts w:ascii="Arial" w:hAnsi="Arial" w:cs="Arial"/>
        </w:rPr>
        <w:t>to buy into company goal</w:t>
      </w:r>
      <w:r w:rsidR="008805D0">
        <w:rPr>
          <w:rFonts w:ascii="Arial" w:hAnsi="Arial" w:cs="Arial"/>
        </w:rPr>
        <w:t>s should be a prio</w:t>
      </w:r>
      <w:r w:rsidR="00F25FFB">
        <w:rPr>
          <w:rFonts w:ascii="Arial" w:hAnsi="Arial" w:cs="Arial"/>
        </w:rPr>
        <w:t>rity – got to be in it to win it!</w:t>
      </w:r>
      <w:r w:rsidR="00D928B1">
        <w:rPr>
          <w:rFonts w:ascii="Arial" w:hAnsi="Arial" w:cs="Arial"/>
        </w:rPr>
        <w:t xml:space="preserve"> </w:t>
      </w:r>
    </w:p>
    <w:p w14:paraId="524CBE5B" w14:textId="77777777" w:rsidR="00015EC6" w:rsidRPr="00A420D5" w:rsidRDefault="00015EC6" w:rsidP="006E30E9">
      <w:pPr>
        <w:jc w:val="both"/>
        <w:rPr>
          <w:rFonts w:ascii="Arial" w:hAnsi="Arial" w:cs="Arial"/>
        </w:rPr>
      </w:pPr>
    </w:p>
    <w:p w14:paraId="34CEF603" w14:textId="77777777" w:rsidR="00224EEB" w:rsidRPr="00A420D5" w:rsidRDefault="00224EEB" w:rsidP="006E30E9">
      <w:pPr>
        <w:jc w:val="both"/>
        <w:rPr>
          <w:rFonts w:ascii="Arial" w:hAnsi="Arial" w:cs="Arial"/>
        </w:rPr>
      </w:pPr>
    </w:p>
    <w:p w14:paraId="6E55330B" w14:textId="77777777" w:rsidR="00C16EA3" w:rsidRDefault="00C16EA3" w:rsidP="006E30E9">
      <w:pPr>
        <w:jc w:val="both"/>
        <w:rPr>
          <w:rFonts w:ascii="Arial" w:hAnsi="Arial" w:cs="Arial"/>
        </w:rPr>
      </w:pPr>
      <w:r>
        <w:rPr>
          <w:rFonts w:ascii="Arial" w:hAnsi="Arial" w:cs="Arial"/>
        </w:rPr>
        <w:t>1.3</w:t>
      </w:r>
    </w:p>
    <w:p w14:paraId="7472A86D" w14:textId="4587304F" w:rsidR="00B601CA" w:rsidRPr="00A420D5" w:rsidRDefault="00FD384D" w:rsidP="006E30E9">
      <w:pPr>
        <w:jc w:val="both"/>
        <w:rPr>
          <w:rFonts w:ascii="Arial" w:hAnsi="Arial" w:cs="Arial"/>
        </w:rPr>
      </w:pPr>
      <w:r w:rsidRPr="00A420D5">
        <w:rPr>
          <w:rFonts w:ascii="Arial" w:hAnsi="Arial" w:cs="Arial"/>
        </w:rPr>
        <w:t>Products/services and customers</w:t>
      </w:r>
    </w:p>
    <w:p w14:paraId="7C1A0C65" w14:textId="77A4F03F" w:rsidR="00BA15BD" w:rsidRDefault="00372718" w:rsidP="006E30E9">
      <w:pPr>
        <w:jc w:val="both"/>
        <w:rPr>
          <w:rFonts w:ascii="Arial" w:hAnsi="Arial" w:cs="Arial"/>
        </w:rPr>
      </w:pPr>
      <w:r w:rsidRPr="00A420D5">
        <w:rPr>
          <w:rFonts w:ascii="Arial" w:hAnsi="Arial" w:cs="Arial"/>
        </w:rPr>
        <w:t>Llandeilo Build</w:t>
      </w:r>
      <w:r w:rsidR="003C1DCC" w:rsidRPr="00A420D5">
        <w:rPr>
          <w:rFonts w:ascii="Arial" w:hAnsi="Arial" w:cs="Arial"/>
        </w:rPr>
        <w:t>ing Supplies are a</w:t>
      </w:r>
      <w:r w:rsidR="00E9129B" w:rsidRPr="00A420D5">
        <w:rPr>
          <w:rFonts w:ascii="Arial" w:hAnsi="Arial" w:cs="Arial"/>
        </w:rPr>
        <w:t xml:space="preserve"> leading independent builders' merchants with </w:t>
      </w:r>
      <w:r w:rsidR="0015078E" w:rsidRPr="00A420D5">
        <w:rPr>
          <w:rFonts w:ascii="Arial" w:hAnsi="Arial" w:cs="Arial"/>
        </w:rPr>
        <w:t>50</w:t>
      </w:r>
      <w:r w:rsidR="00E9129B" w:rsidRPr="00A420D5">
        <w:rPr>
          <w:rFonts w:ascii="Arial" w:hAnsi="Arial" w:cs="Arial"/>
        </w:rPr>
        <w:t xml:space="preserve"> </w:t>
      </w:r>
      <w:r w:rsidR="00C16EA3">
        <w:rPr>
          <w:rFonts w:ascii="Arial" w:hAnsi="Arial" w:cs="Arial"/>
        </w:rPr>
        <w:t>branches</w:t>
      </w:r>
      <w:r w:rsidR="00E9129B" w:rsidRPr="00A420D5">
        <w:rPr>
          <w:rFonts w:ascii="Arial" w:hAnsi="Arial" w:cs="Arial"/>
        </w:rPr>
        <w:t xml:space="preserve"> in South Wales, supplying the most comprehensive range of building materials to the DIY, </w:t>
      </w:r>
      <w:r w:rsidR="005B590C" w:rsidRPr="00A420D5">
        <w:rPr>
          <w:rFonts w:ascii="Arial" w:hAnsi="Arial" w:cs="Arial"/>
        </w:rPr>
        <w:t>Self-Build</w:t>
      </w:r>
      <w:r w:rsidR="00E9129B" w:rsidRPr="00A420D5">
        <w:rPr>
          <w:rFonts w:ascii="Arial" w:hAnsi="Arial" w:cs="Arial"/>
        </w:rPr>
        <w:t>, Developer</w:t>
      </w:r>
      <w:r w:rsidR="00FD0B14">
        <w:rPr>
          <w:rFonts w:ascii="Arial" w:hAnsi="Arial" w:cs="Arial"/>
        </w:rPr>
        <w:t>s</w:t>
      </w:r>
      <w:r w:rsidR="00E9129B" w:rsidRPr="00A420D5">
        <w:rPr>
          <w:rFonts w:ascii="Arial" w:hAnsi="Arial" w:cs="Arial"/>
        </w:rPr>
        <w:t>, Building, Roofing and Civil Engineering industries.</w:t>
      </w:r>
    </w:p>
    <w:p w14:paraId="3DB68271" w14:textId="6BFCC902" w:rsidR="005664AF" w:rsidRPr="00A420D5" w:rsidRDefault="005664AF" w:rsidP="006E30E9">
      <w:pPr>
        <w:jc w:val="both"/>
        <w:rPr>
          <w:rFonts w:ascii="Arial" w:hAnsi="Arial" w:cs="Arial"/>
        </w:rPr>
      </w:pPr>
      <w:r>
        <w:rPr>
          <w:rFonts w:ascii="Arial" w:hAnsi="Arial" w:cs="Arial"/>
        </w:rPr>
        <w:t>(</w:t>
      </w:r>
      <w:r w:rsidR="00015EC6">
        <w:rPr>
          <w:rFonts w:ascii="Arial" w:hAnsi="Arial" w:cs="Arial"/>
        </w:rPr>
        <w:t>Materials</w:t>
      </w:r>
      <w:r w:rsidR="001807AA">
        <w:rPr>
          <w:rFonts w:ascii="Arial" w:hAnsi="Arial" w:cs="Arial"/>
        </w:rPr>
        <w:t xml:space="preserve"> include, </w:t>
      </w:r>
      <w:r w:rsidR="003539CE">
        <w:rPr>
          <w:rFonts w:ascii="Arial" w:hAnsi="Arial" w:cs="Arial"/>
        </w:rPr>
        <w:t xml:space="preserve">slates, </w:t>
      </w:r>
      <w:r w:rsidR="009C433E">
        <w:rPr>
          <w:rFonts w:ascii="Arial" w:hAnsi="Arial" w:cs="Arial"/>
        </w:rPr>
        <w:t>timber, bricks</w:t>
      </w:r>
      <w:r w:rsidR="001807AA">
        <w:rPr>
          <w:rFonts w:ascii="Arial" w:hAnsi="Arial" w:cs="Arial"/>
        </w:rPr>
        <w:t>, cement, boilers, kitchens, bathrooms, everything needed to build a</w:t>
      </w:r>
      <w:r w:rsidR="003539CE">
        <w:rPr>
          <w:rFonts w:ascii="Arial" w:hAnsi="Arial" w:cs="Arial"/>
        </w:rPr>
        <w:t xml:space="preserve"> home/dwelling)</w:t>
      </w:r>
    </w:p>
    <w:p w14:paraId="1DB48A63" w14:textId="24BE3321" w:rsidR="00024061" w:rsidRPr="00A420D5" w:rsidRDefault="00024061" w:rsidP="006E30E9">
      <w:pPr>
        <w:jc w:val="both"/>
        <w:rPr>
          <w:rFonts w:ascii="Arial" w:hAnsi="Arial" w:cs="Arial"/>
        </w:rPr>
      </w:pPr>
      <w:r w:rsidRPr="00A420D5">
        <w:rPr>
          <w:rFonts w:ascii="Arial" w:hAnsi="Arial" w:cs="Arial"/>
        </w:rPr>
        <w:t>We have</w:t>
      </w:r>
      <w:r w:rsidR="008F7F53" w:rsidRPr="00A420D5">
        <w:rPr>
          <w:rFonts w:ascii="Arial" w:hAnsi="Arial" w:cs="Arial"/>
        </w:rPr>
        <w:t xml:space="preserve"> several</w:t>
      </w:r>
      <w:r w:rsidRPr="00A420D5">
        <w:rPr>
          <w:rFonts w:ascii="Arial" w:hAnsi="Arial" w:cs="Arial"/>
        </w:rPr>
        <w:t xml:space="preserve"> sister groups,</w:t>
      </w:r>
      <w:r w:rsidR="008F7F53" w:rsidRPr="00A420D5">
        <w:rPr>
          <w:rFonts w:ascii="Arial" w:hAnsi="Arial" w:cs="Arial"/>
        </w:rPr>
        <w:t xml:space="preserve"> Total Plumbing (plumbing needs), Talbot Timber</w:t>
      </w:r>
      <w:r w:rsidRPr="00A420D5">
        <w:rPr>
          <w:rFonts w:ascii="Arial" w:hAnsi="Arial" w:cs="Arial"/>
        </w:rPr>
        <w:t xml:space="preserve"> </w:t>
      </w:r>
      <w:r w:rsidR="003879A5" w:rsidRPr="00A420D5">
        <w:rPr>
          <w:rFonts w:ascii="Arial" w:hAnsi="Arial" w:cs="Arial"/>
        </w:rPr>
        <w:t>(timber needs)</w:t>
      </w:r>
      <w:r w:rsidR="009F149A" w:rsidRPr="00A420D5">
        <w:rPr>
          <w:rFonts w:ascii="Arial" w:hAnsi="Arial" w:cs="Arial"/>
        </w:rPr>
        <w:t xml:space="preserve"> UK Build Supplies (online shoppi</w:t>
      </w:r>
      <w:r w:rsidR="00957545" w:rsidRPr="00A420D5">
        <w:rPr>
          <w:rFonts w:ascii="Arial" w:hAnsi="Arial" w:cs="Arial"/>
        </w:rPr>
        <w:t xml:space="preserve">ng) Home and Garden </w:t>
      </w:r>
      <w:r w:rsidR="00830C7A" w:rsidRPr="00A420D5">
        <w:rPr>
          <w:rFonts w:ascii="Arial" w:hAnsi="Arial" w:cs="Arial"/>
        </w:rPr>
        <w:t xml:space="preserve">Centre (décor </w:t>
      </w:r>
      <w:r w:rsidR="00F95A91" w:rsidRPr="00A420D5">
        <w:rPr>
          <w:rFonts w:ascii="Arial" w:hAnsi="Arial" w:cs="Arial"/>
        </w:rPr>
        <w:t>goods) Kitchen and Bathro</w:t>
      </w:r>
      <w:r w:rsidR="007708BD" w:rsidRPr="00A420D5">
        <w:rPr>
          <w:rFonts w:ascii="Arial" w:hAnsi="Arial" w:cs="Arial"/>
        </w:rPr>
        <w:t>om Department</w:t>
      </w:r>
      <w:r w:rsidR="00062D82" w:rsidRPr="00A420D5">
        <w:rPr>
          <w:rFonts w:ascii="Arial" w:hAnsi="Arial" w:cs="Arial"/>
        </w:rPr>
        <w:t xml:space="preserve"> also our latest venture a Renewable Centre.</w:t>
      </w:r>
    </w:p>
    <w:p w14:paraId="3FB4B518" w14:textId="2C840A65" w:rsidR="00BA15BD" w:rsidRDefault="008B4E8D" w:rsidP="006E30E9">
      <w:pPr>
        <w:jc w:val="both"/>
        <w:rPr>
          <w:rFonts w:ascii="Arial" w:hAnsi="Arial" w:cs="Arial"/>
        </w:rPr>
      </w:pPr>
      <w:r w:rsidRPr="00A420D5">
        <w:rPr>
          <w:rFonts w:ascii="Arial" w:hAnsi="Arial" w:cs="Arial"/>
        </w:rPr>
        <w:t>We have several major contract</w:t>
      </w:r>
      <w:r w:rsidR="003673C8" w:rsidRPr="00A420D5">
        <w:rPr>
          <w:rFonts w:ascii="Arial" w:hAnsi="Arial" w:cs="Arial"/>
        </w:rPr>
        <w:t>s</w:t>
      </w:r>
      <w:r w:rsidRPr="00A420D5">
        <w:rPr>
          <w:rFonts w:ascii="Arial" w:hAnsi="Arial" w:cs="Arial"/>
        </w:rPr>
        <w:t>, Tai Tari housing</w:t>
      </w:r>
      <w:r w:rsidR="009F0DE8" w:rsidRPr="00A420D5">
        <w:rPr>
          <w:rFonts w:ascii="Arial" w:hAnsi="Arial" w:cs="Arial"/>
        </w:rPr>
        <w:t xml:space="preserve">, Enzo Builds and </w:t>
      </w:r>
      <w:r w:rsidR="00087CDA" w:rsidRPr="00A420D5">
        <w:rPr>
          <w:rFonts w:ascii="Arial" w:hAnsi="Arial" w:cs="Arial"/>
        </w:rPr>
        <w:t>Persimmon</w:t>
      </w:r>
      <w:r w:rsidR="00EE7150" w:rsidRPr="00A420D5">
        <w:rPr>
          <w:rFonts w:ascii="Arial" w:hAnsi="Arial" w:cs="Arial"/>
        </w:rPr>
        <w:t xml:space="preserve"> Homes</w:t>
      </w:r>
      <w:r w:rsidR="00C67703" w:rsidRPr="00A420D5">
        <w:rPr>
          <w:rFonts w:ascii="Arial" w:hAnsi="Arial" w:cs="Arial"/>
        </w:rPr>
        <w:t xml:space="preserve">, these customers have </w:t>
      </w:r>
      <w:r w:rsidR="00B2476D" w:rsidRPr="00A420D5">
        <w:rPr>
          <w:rFonts w:ascii="Arial" w:hAnsi="Arial" w:cs="Arial"/>
        </w:rPr>
        <w:t>million-pound</w:t>
      </w:r>
      <w:r w:rsidR="00C67703" w:rsidRPr="00A420D5">
        <w:rPr>
          <w:rFonts w:ascii="Arial" w:hAnsi="Arial" w:cs="Arial"/>
        </w:rPr>
        <w:t xml:space="preserve"> contract</w:t>
      </w:r>
      <w:r w:rsidR="00B93A8C" w:rsidRPr="00A420D5">
        <w:rPr>
          <w:rFonts w:ascii="Arial" w:hAnsi="Arial" w:cs="Arial"/>
        </w:rPr>
        <w:t>s</w:t>
      </w:r>
      <w:r w:rsidR="00B2476D" w:rsidRPr="00A420D5">
        <w:rPr>
          <w:rFonts w:ascii="Arial" w:hAnsi="Arial" w:cs="Arial"/>
        </w:rPr>
        <w:t xml:space="preserve"> but the facing customer are usually local builders</w:t>
      </w:r>
      <w:r w:rsidR="00163883" w:rsidRPr="00A420D5">
        <w:rPr>
          <w:rFonts w:ascii="Arial" w:hAnsi="Arial" w:cs="Arial"/>
        </w:rPr>
        <w:t xml:space="preserve">/ </w:t>
      </w:r>
      <w:r w:rsidR="006D6229" w:rsidRPr="00A420D5">
        <w:rPr>
          <w:rFonts w:ascii="Arial" w:hAnsi="Arial" w:cs="Arial"/>
        </w:rPr>
        <w:t>trades person</w:t>
      </w:r>
      <w:r w:rsidR="00B2476D" w:rsidRPr="00A420D5">
        <w:rPr>
          <w:rFonts w:ascii="Arial" w:hAnsi="Arial" w:cs="Arial"/>
        </w:rPr>
        <w:t xml:space="preserve"> </w:t>
      </w:r>
      <w:r w:rsidR="000A69E8" w:rsidRPr="00A420D5">
        <w:rPr>
          <w:rFonts w:ascii="Arial" w:hAnsi="Arial" w:cs="Arial"/>
        </w:rPr>
        <w:t>calling for their building materials</w:t>
      </w:r>
      <w:r w:rsidR="00E2501C">
        <w:rPr>
          <w:rFonts w:ascii="Arial" w:hAnsi="Arial" w:cs="Arial"/>
        </w:rPr>
        <w:t xml:space="preserve">, while </w:t>
      </w:r>
      <w:r w:rsidR="00AB7041">
        <w:rPr>
          <w:rFonts w:ascii="Arial" w:hAnsi="Arial" w:cs="Arial"/>
        </w:rPr>
        <w:t xml:space="preserve">we are open to trade with the local DIY enthusiast. </w:t>
      </w:r>
    </w:p>
    <w:p w14:paraId="0B8B2C6B" w14:textId="79330BB6" w:rsidR="000D57AE" w:rsidRDefault="000D57AE" w:rsidP="006E30E9">
      <w:pPr>
        <w:jc w:val="both"/>
        <w:rPr>
          <w:rFonts w:ascii="Arial" w:hAnsi="Arial" w:cs="Arial"/>
        </w:rPr>
      </w:pPr>
      <w:r>
        <w:rPr>
          <w:rFonts w:ascii="Arial" w:hAnsi="Arial" w:cs="Arial"/>
        </w:rPr>
        <w:t xml:space="preserve">We </w:t>
      </w:r>
      <w:r w:rsidR="00B85063">
        <w:rPr>
          <w:rFonts w:ascii="Arial" w:hAnsi="Arial" w:cs="Arial"/>
        </w:rPr>
        <w:t>have</w:t>
      </w:r>
      <w:r w:rsidR="00AA0569">
        <w:rPr>
          <w:rFonts w:ascii="Arial" w:hAnsi="Arial" w:cs="Arial"/>
        </w:rPr>
        <w:t xml:space="preserve"> identi</w:t>
      </w:r>
      <w:r w:rsidR="00B85063">
        <w:rPr>
          <w:rFonts w:ascii="Arial" w:hAnsi="Arial" w:cs="Arial"/>
        </w:rPr>
        <w:t xml:space="preserve">fied </w:t>
      </w:r>
      <w:r w:rsidR="00AA0569">
        <w:rPr>
          <w:rFonts w:ascii="Arial" w:hAnsi="Arial" w:cs="Arial"/>
        </w:rPr>
        <w:t xml:space="preserve">how to attract more drop in customer from </w:t>
      </w:r>
      <w:r w:rsidR="00570BB3">
        <w:rPr>
          <w:rFonts w:ascii="Arial" w:hAnsi="Arial" w:cs="Arial"/>
        </w:rPr>
        <w:t xml:space="preserve">the wider community who do-not fall into the above </w:t>
      </w:r>
      <w:r w:rsidR="00B85063">
        <w:rPr>
          <w:rFonts w:ascii="Arial" w:hAnsi="Arial" w:cs="Arial"/>
        </w:rPr>
        <w:t xml:space="preserve">categories, we host </w:t>
      </w:r>
      <w:r w:rsidR="007C65C9">
        <w:rPr>
          <w:rFonts w:ascii="Arial" w:hAnsi="Arial" w:cs="Arial"/>
        </w:rPr>
        <w:t xml:space="preserve">sponsored breakfast morning and run social media </w:t>
      </w:r>
      <w:r w:rsidR="009125EB">
        <w:rPr>
          <w:rFonts w:ascii="Arial" w:hAnsi="Arial" w:cs="Arial"/>
        </w:rPr>
        <w:t xml:space="preserve">competitions where the </w:t>
      </w:r>
      <w:r w:rsidR="00A64B26">
        <w:rPr>
          <w:rFonts w:ascii="Arial" w:hAnsi="Arial" w:cs="Arial"/>
        </w:rPr>
        <w:t>public</w:t>
      </w:r>
      <w:r w:rsidR="009125EB">
        <w:rPr>
          <w:rFonts w:ascii="Arial" w:hAnsi="Arial" w:cs="Arial"/>
        </w:rPr>
        <w:t xml:space="preserve"> take photos wearing our logo</w:t>
      </w:r>
      <w:r w:rsidR="00DC5DFE">
        <w:rPr>
          <w:rFonts w:ascii="Arial" w:hAnsi="Arial" w:cs="Arial"/>
        </w:rPr>
        <w:t>s (marketing goods)</w:t>
      </w:r>
      <w:r w:rsidR="009125EB">
        <w:rPr>
          <w:rFonts w:ascii="Arial" w:hAnsi="Arial" w:cs="Arial"/>
        </w:rPr>
        <w:t xml:space="preserve"> </w:t>
      </w:r>
      <w:r w:rsidR="004D1697">
        <w:rPr>
          <w:rFonts w:ascii="Arial" w:hAnsi="Arial" w:cs="Arial"/>
        </w:rPr>
        <w:t xml:space="preserve">in unusual places </w:t>
      </w:r>
      <w:r w:rsidR="00DC5DFE">
        <w:rPr>
          <w:rFonts w:ascii="Arial" w:hAnsi="Arial" w:cs="Arial"/>
        </w:rPr>
        <w:t>e.g.,</w:t>
      </w:r>
      <w:r w:rsidR="004D1697">
        <w:rPr>
          <w:rFonts w:ascii="Arial" w:hAnsi="Arial" w:cs="Arial"/>
        </w:rPr>
        <w:t xml:space="preserve"> climbing Snowdon</w:t>
      </w:r>
      <w:r w:rsidR="00DC5DFE">
        <w:rPr>
          <w:rFonts w:ascii="Arial" w:hAnsi="Arial" w:cs="Arial"/>
        </w:rPr>
        <w:t>.</w:t>
      </w:r>
      <w:r w:rsidR="007C65C9">
        <w:rPr>
          <w:rFonts w:ascii="Arial" w:hAnsi="Arial" w:cs="Arial"/>
        </w:rPr>
        <w:t xml:space="preserve"> </w:t>
      </w:r>
    </w:p>
    <w:p w14:paraId="45D34FBF" w14:textId="77777777" w:rsidR="00015EC6" w:rsidRDefault="00015EC6" w:rsidP="006E30E9">
      <w:pPr>
        <w:jc w:val="both"/>
        <w:rPr>
          <w:rFonts w:ascii="Arial" w:hAnsi="Arial" w:cs="Arial"/>
        </w:rPr>
      </w:pPr>
    </w:p>
    <w:p w14:paraId="6763D2B6" w14:textId="77777777" w:rsidR="00015EC6" w:rsidRDefault="00015EC6" w:rsidP="006E30E9">
      <w:pPr>
        <w:jc w:val="both"/>
        <w:rPr>
          <w:rFonts w:ascii="Arial" w:hAnsi="Arial" w:cs="Arial"/>
        </w:rPr>
      </w:pPr>
    </w:p>
    <w:p w14:paraId="00858B98" w14:textId="77777777" w:rsidR="00015EC6" w:rsidRDefault="00015EC6" w:rsidP="006E30E9">
      <w:pPr>
        <w:jc w:val="both"/>
        <w:rPr>
          <w:rFonts w:ascii="Arial" w:hAnsi="Arial" w:cs="Arial"/>
        </w:rPr>
      </w:pPr>
    </w:p>
    <w:p w14:paraId="712FACDE" w14:textId="77777777" w:rsidR="00015EC6" w:rsidRDefault="00015EC6" w:rsidP="006E30E9">
      <w:pPr>
        <w:jc w:val="both"/>
        <w:rPr>
          <w:rFonts w:ascii="Arial" w:hAnsi="Arial" w:cs="Arial"/>
        </w:rPr>
      </w:pPr>
    </w:p>
    <w:p w14:paraId="3D04127A" w14:textId="77777777" w:rsidR="00015EC6" w:rsidRDefault="00015EC6" w:rsidP="006E30E9">
      <w:pPr>
        <w:jc w:val="both"/>
        <w:rPr>
          <w:rFonts w:ascii="Arial" w:hAnsi="Arial" w:cs="Arial"/>
        </w:rPr>
      </w:pPr>
    </w:p>
    <w:p w14:paraId="6AEA9E13" w14:textId="77777777" w:rsidR="00015EC6" w:rsidRPr="00A420D5" w:rsidRDefault="00015EC6" w:rsidP="006E30E9">
      <w:pPr>
        <w:jc w:val="both"/>
        <w:rPr>
          <w:rFonts w:ascii="Arial" w:hAnsi="Arial" w:cs="Arial"/>
        </w:rPr>
      </w:pPr>
    </w:p>
    <w:p w14:paraId="12F94F12" w14:textId="43EE731D" w:rsidR="00AC1348" w:rsidRPr="00A420D5" w:rsidRDefault="00C16EA3" w:rsidP="006E30E9">
      <w:pPr>
        <w:jc w:val="both"/>
        <w:rPr>
          <w:rFonts w:ascii="Arial" w:hAnsi="Arial" w:cs="Arial"/>
        </w:rPr>
      </w:pPr>
      <w:r>
        <w:rPr>
          <w:rFonts w:ascii="Arial" w:hAnsi="Arial" w:cs="Arial"/>
        </w:rPr>
        <w:t>1.4</w:t>
      </w:r>
    </w:p>
    <w:p w14:paraId="21738241" w14:textId="3F75C4CA" w:rsidR="00AC1348" w:rsidRPr="00A420D5" w:rsidRDefault="003A2821" w:rsidP="006E30E9">
      <w:pPr>
        <w:jc w:val="both"/>
        <w:rPr>
          <w:rFonts w:ascii="Arial" w:hAnsi="Arial" w:cs="Arial"/>
        </w:rPr>
      </w:pPr>
      <w:r>
        <w:rPr>
          <w:rFonts w:ascii="Arial" w:hAnsi="Arial" w:cs="Arial"/>
        </w:rPr>
        <w:t>How to make the best use of tech</w:t>
      </w:r>
      <w:r w:rsidR="00AD5A5B">
        <w:rPr>
          <w:rFonts w:ascii="Arial" w:hAnsi="Arial" w:cs="Arial"/>
        </w:rPr>
        <w:t>no</w:t>
      </w:r>
      <w:r w:rsidR="0010220C">
        <w:rPr>
          <w:rFonts w:ascii="Arial" w:hAnsi="Arial" w:cs="Arial"/>
        </w:rPr>
        <w:t>l</w:t>
      </w:r>
      <w:r w:rsidR="00D94E60">
        <w:rPr>
          <w:rFonts w:ascii="Arial" w:hAnsi="Arial" w:cs="Arial"/>
        </w:rPr>
        <w:t>ogy</w:t>
      </w:r>
    </w:p>
    <w:p w14:paraId="40A7375D" w14:textId="3B3121C7" w:rsidR="006D6229" w:rsidRPr="00A420D5" w:rsidRDefault="00936CDF" w:rsidP="006E30E9">
      <w:pPr>
        <w:jc w:val="both"/>
        <w:rPr>
          <w:rFonts w:ascii="Arial" w:hAnsi="Arial" w:cs="Arial"/>
        </w:rPr>
      </w:pPr>
      <w:r w:rsidRPr="00A420D5">
        <w:rPr>
          <w:rFonts w:ascii="Arial" w:hAnsi="Arial" w:cs="Arial"/>
        </w:rPr>
        <w:t xml:space="preserve">To ensure </w:t>
      </w:r>
      <w:r w:rsidR="00967BB6" w:rsidRPr="00A420D5">
        <w:rPr>
          <w:rFonts w:ascii="Arial" w:hAnsi="Arial" w:cs="Arial"/>
        </w:rPr>
        <w:t>a smooth running of the HR Department several technol</w:t>
      </w:r>
      <w:r w:rsidR="00BB0F39" w:rsidRPr="00A420D5">
        <w:rPr>
          <w:rFonts w:ascii="Arial" w:hAnsi="Arial" w:cs="Arial"/>
        </w:rPr>
        <w:t>ogical advances are available to us</w:t>
      </w:r>
      <w:r w:rsidR="009448B8" w:rsidRPr="00A420D5">
        <w:rPr>
          <w:rFonts w:ascii="Arial" w:hAnsi="Arial" w:cs="Arial"/>
        </w:rPr>
        <w:t>:</w:t>
      </w:r>
      <w:r w:rsidR="00085371" w:rsidRPr="00A420D5">
        <w:rPr>
          <w:rFonts w:ascii="Arial" w:hAnsi="Arial" w:cs="Arial"/>
        </w:rPr>
        <w:t xml:space="preserve"> the below services are </w:t>
      </w:r>
      <w:r w:rsidR="00317146" w:rsidRPr="00A420D5">
        <w:rPr>
          <w:rFonts w:ascii="Arial" w:hAnsi="Arial" w:cs="Arial"/>
        </w:rPr>
        <w:t>transparent,</w:t>
      </w:r>
      <w:r w:rsidR="00085371" w:rsidRPr="00A420D5">
        <w:rPr>
          <w:rFonts w:ascii="Arial" w:hAnsi="Arial" w:cs="Arial"/>
        </w:rPr>
        <w:t xml:space="preserve"> so the individual has access to their staff records</w:t>
      </w:r>
      <w:r w:rsidR="00317146" w:rsidRPr="00A420D5">
        <w:rPr>
          <w:rFonts w:ascii="Arial" w:hAnsi="Arial" w:cs="Arial"/>
        </w:rPr>
        <w:t xml:space="preserve">. They have programmes in place to </w:t>
      </w:r>
      <w:r w:rsidR="000B596E" w:rsidRPr="00A420D5">
        <w:rPr>
          <w:rFonts w:ascii="Arial" w:hAnsi="Arial" w:cs="Arial"/>
        </w:rPr>
        <w:t>safeguard</w:t>
      </w:r>
      <w:r w:rsidR="004C3440" w:rsidRPr="00A420D5">
        <w:rPr>
          <w:rFonts w:ascii="Arial" w:hAnsi="Arial" w:cs="Arial"/>
        </w:rPr>
        <w:t xml:space="preserve"> the user and the company. They </w:t>
      </w:r>
      <w:r w:rsidR="000B596E" w:rsidRPr="00A420D5">
        <w:rPr>
          <w:rFonts w:ascii="Arial" w:hAnsi="Arial" w:cs="Arial"/>
        </w:rPr>
        <w:t xml:space="preserve">are GDPR compliant and </w:t>
      </w:r>
      <w:r w:rsidR="00533F1F" w:rsidRPr="00A420D5">
        <w:rPr>
          <w:rFonts w:ascii="Arial" w:hAnsi="Arial" w:cs="Arial"/>
        </w:rPr>
        <w:t>may require a two-part log in.</w:t>
      </w:r>
      <w:r w:rsidR="00317146" w:rsidRPr="00A420D5">
        <w:rPr>
          <w:rFonts w:ascii="Arial" w:hAnsi="Arial" w:cs="Arial"/>
        </w:rPr>
        <w:t xml:space="preserve">  </w:t>
      </w:r>
    </w:p>
    <w:p w14:paraId="419EA1EA" w14:textId="38FE6213" w:rsidR="00D228B1" w:rsidRPr="00A420D5" w:rsidRDefault="00AB3CB1" w:rsidP="006E30E9">
      <w:pPr>
        <w:jc w:val="both"/>
        <w:rPr>
          <w:rFonts w:ascii="Arial" w:hAnsi="Arial" w:cs="Arial"/>
        </w:rPr>
      </w:pPr>
      <w:r w:rsidRPr="00A420D5">
        <w:rPr>
          <w:rFonts w:ascii="Arial" w:hAnsi="Arial" w:cs="Arial"/>
        </w:rPr>
        <w:t>H</w:t>
      </w:r>
      <w:r w:rsidR="00793846" w:rsidRPr="00A420D5">
        <w:rPr>
          <w:rFonts w:ascii="Arial" w:hAnsi="Arial" w:cs="Arial"/>
        </w:rPr>
        <w:t>RIS Human resources information system</w:t>
      </w:r>
      <w:r w:rsidR="005210EE" w:rsidRPr="00A420D5">
        <w:rPr>
          <w:rFonts w:ascii="Arial" w:hAnsi="Arial" w:cs="Arial"/>
        </w:rPr>
        <w:t xml:space="preserve"> – assist with staff communication, from </w:t>
      </w:r>
      <w:r w:rsidR="006C6B2B" w:rsidRPr="00A420D5">
        <w:rPr>
          <w:rFonts w:ascii="Arial" w:hAnsi="Arial" w:cs="Arial"/>
        </w:rPr>
        <w:t xml:space="preserve">onboarding to termination. These are usually </w:t>
      </w:r>
      <w:r w:rsidR="00793846" w:rsidRPr="00A420D5">
        <w:rPr>
          <w:rFonts w:ascii="Arial" w:hAnsi="Arial" w:cs="Arial"/>
        </w:rPr>
        <w:t>2-way</w:t>
      </w:r>
      <w:r w:rsidR="006C6B2B" w:rsidRPr="00A420D5">
        <w:rPr>
          <w:rFonts w:ascii="Arial" w:hAnsi="Arial" w:cs="Arial"/>
        </w:rPr>
        <w:t xml:space="preserve"> system </w:t>
      </w:r>
      <w:r w:rsidR="0097752C" w:rsidRPr="00A420D5">
        <w:rPr>
          <w:rFonts w:ascii="Arial" w:hAnsi="Arial" w:cs="Arial"/>
        </w:rPr>
        <w:t xml:space="preserve">and can provide staff engagement </w:t>
      </w:r>
      <w:r w:rsidR="00051C1F" w:rsidRPr="00A420D5">
        <w:rPr>
          <w:rFonts w:ascii="Arial" w:hAnsi="Arial" w:cs="Arial"/>
        </w:rPr>
        <w:t>surveys</w:t>
      </w:r>
      <w:r w:rsidR="00E97A5E" w:rsidRPr="00A420D5">
        <w:rPr>
          <w:rFonts w:ascii="Arial" w:hAnsi="Arial" w:cs="Arial"/>
        </w:rPr>
        <w:t xml:space="preserve"> and streamline communications</w:t>
      </w:r>
      <w:r w:rsidR="00C81134" w:rsidRPr="00A420D5">
        <w:rPr>
          <w:rFonts w:ascii="Arial" w:hAnsi="Arial" w:cs="Arial"/>
        </w:rPr>
        <w:t>.</w:t>
      </w:r>
      <w:r w:rsidR="00AF5C1D" w:rsidRPr="00A420D5">
        <w:rPr>
          <w:rFonts w:ascii="Arial" w:hAnsi="Arial" w:cs="Arial"/>
        </w:rPr>
        <w:t xml:space="preserve"> Time and attendance system – a cloud-based system that improves accuracy and recording of staff and the upload of their pay. Staff have access to online booking for leave</w:t>
      </w:r>
      <w:r w:rsidR="00531D43" w:rsidRPr="00A420D5">
        <w:rPr>
          <w:rFonts w:ascii="Arial" w:hAnsi="Arial" w:cs="Arial"/>
        </w:rPr>
        <w:t xml:space="preserve"> via a </w:t>
      </w:r>
      <w:r w:rsidR="007B3125" w:rsidRPr="00A420D5">
        <w:rPr>
          <w:rFonts w:ascii="Arial" w:hAnsi="Arial" w:cs="Arial"/>
        </w:rPr>
        <w:t>self-service</w:t>
      </w:r>
      <w:r w:rsidR="00531D43" w:rsidRPr="00A420D5">
        <w:rPr>
          <w:rFonts w:ascii="Arial" w:hAnsi="Arial" w:cs="Arial"/>
        </w:rPr>
        <w:t xml:space="preserve"> app</w:t>
      </w:r>
      <w:r w:rsidR="002B02D6" w:rsidRPr="00A420D5">
        <w:rPr>
          <w:rFonts w:ascii="Arial" w:hAnsi="Arial" w:cs="Arial"/>
        </w:rPr>
        <w:t xml:space="preserve"> placing them in control.</w:t>
      </w:r>
      <w:r w:rsidR="00D042D5" w:rsidRPr="00A420D5">
        <w:rPr>
          <w:rFonts w:ascii="Arial" w:hAnsi="Arial" w:cs="Arial"/>
        </w:rPr>
        <w:t xml:space="preserve"> </w:t>
      </w:r>
    </w:p>
    <w:p w14:paraId="053B292F" w14:textId="0E67407A" w:rsidR="00531D43" w:rsidRPr="00A420D5" w:rsidRDefault="00C81134" w:rsidP="00531D43">
      <w:pPr>
        <w:jc w:val="both"/>
        <w:rPr>
          <w:rFonts w:ascii="Arial" w:hAnsi="Arial" w:cs="Arial"/>
        </w:rPr>
      </w:pPr>
      <w:r w:rsidRPr="00A420D5">
        <w:rPr>
          <w:rFonts w:ascii="Arial" w:hAnsi="Arial" w:cs="Arial"/>
        </w:rPr>
        <w:t>HRMS</w:t>
      </w:r>
      <w:r w:rsidR="009B3402" w:rsidRPr="00A420D5">
        <w:rPr>
          <w:rFonts w:ascii="Arial" w:hAnsi="Arial" w:cs="Arial"/>
        </w:rPr>
        <w:t xml:space="preserve"> </w:t>
      </w:r>
      <w:r w:rsidR="007B3125" w:rsidRPr="00A420D5">
        <w:rPr>
          <w:rFonts w:ascii="Arial" w:hAnsi="Arial" w:cs="Arial"/>
        </w:rPr>
        <w:t xml:space="preserve">Human </w:t>
      </w:r>
      <w:r w:rsidR="00184DA5" w:rsidRPr="00A420D5">
        <w:rPr>
          <w:rFonts w:ascii="Arial" w:hAnsi="Arial" w:cs="Arial"/>
        </w:rPr>
        <w:t>resources management system</w:t>
      </w:r>
      <w:r w:rsidR="00E60CA6" w:rsidRPr="00A420D5">
        <w:rPr>
          <w:rFonts w:ascii="Arial" w:hAnsi="Arial" w:cs="Arial"/>
        </w:rPr>
        <w:t>–</w:t>
      </w:r>
      <w:r w:rsidR="009B3402" w:rsidRPr="00A420D5">
        <w:rPr>
          <w:rFonts w:ascii="Arial" w:hAnsi="Arial" w:cs="Arial"/>
        </w:rPr>
        <w:t xml:space="preserve"> </w:t>
      </w:r>
      <w:r w:rsidR="00E60CA6" w:rsidRPr="00A420D5">
        <w:rPr>
          <w:rFonts w:ascii="Arial" w:hAnsi="Arial" w:cs="Arial"/>
        </w:rPr>
        <w:t xml:space="preserve">this system offers most of the above alongside </w:t>
      </w:r>
      <w:r w:rsidR="00786E0C" w:rsidRPr="00A420D5">
        <w:rPr>
          <w:rFonts w:ascii="Arial" w:hAnsi="Arial" w:cs="Arial"/>
        </w:rPr>
        <w:t>offering learning and development needs</w:t>
      </w:r>
      <w:r w:rsidR="00C80564" w:rsidRPr="00A420D5">
        <w:rPr>
          <w:rFonts w:ascii="Arial" w:hAnsi="Arial" w:cs="Arial"/>
        </w:rPr>
        <w:t xml:space="preserve"> they also assist with</w:t>
      </w:r>
      <w:r w:rsidR="00531D43" w:rsidRPr="00A420D5">
        <w:rPr>
          <w:rFonts w:ascii="Arial" w:hAnsi="Arial" w:cs="Arial"/>
        </w:rPr>
        <w:t xml:space="preserve"> ATS System (applicant tracking service) – a cloud-based system </w:t>
      </w:r>
      <w:r w:rsidR="00227B12" w:rsidRPr="00A420D5">
        <w:rPr>
          <w:rFonts w:ascii="Arial" w:hAnsi="Arial" w:cs="Arial"/>
        </w:rPr>
        <w:t xml:space="preserve">that </w:t>
      </w:r>
      <w:r w:rsidR="00531D43" w:rsidRPr="00A420D5">
        <w:rPr>
          <w:rFonts w:ascii="Arial" w:hAnsi="Arial" w:cs="Arial"/>
        </w:rPr>
        <w:t>assist</w:t>
      </w:r>
      <w:r w:rsidR="00227B12" w:rsidRPr="00A420D5">
        <w:rPr>
          <w:rFonts w:ascii="Arial" w:hAnsi="Arial" w:cs="Arial"/>
        </w:rPr>
        <w:t>s</w:t>
      </w:r>
      <w:r w:rsidR="00531D43" w:rsidRPr="00A420D5">
        <w:rPr>
          <w:rFonts w:ascii="Arial" w:hAnsi="Arial" w:cs="Arial"/>
        </w:rPr>
        <w:t xml:space="preserve"> with the </w:t>
      </w:r>
      <w:r w:rsidR="007B0C6D" w:rsidRPr="00A420D5">
        <w:rPr>
          <w:rFonts w:ascii="Arial" w:hAnsi="Arial" w:cs="Arial"/>
        </w:rPr>
        <w:t>workflow</w:t>
      </w:r>
      <w:r w:rsidR="00531D43" w:rsidRPr="00A420D5">
        <w:rPr>
          <w:rFonts w:ascii="Arial" w:hAnsi="Arial" w:cs="Arial"/>
        </w:rPr>
        <w:t xml:space="preserve"> of recruitment and job posting.</w:t>
      </w:r>
      <w:r w:rsidR="00AE022B" w:rsidRPr="00A420D5">
        <w:rPr>
          <w:rFonts w:ascii="Arial" w:hAnsi="Arial" w:cs="Arial"/>
        </w:rPr>
        <w:t xml:space="preserve"> This makes the HR functions accessible </w:t>
      </w:r>
      <w:r w:rsidR="00BE26E1" w:rsidRPr="00A420D5">
        <w:rPr>
          <w:rFonts w:ascii="Arial" w:hAnsi="Arial" w:cs="Arial"/>
        </w:rPr>
        <w:t>to each member</w:t>
      </w:r>
      <w:r w:rsidR="00D14D88" w:rsidRPr="00A420D5">
        <w:rPr>
          <w:rFonts w:ascii="Arial" w:hAnsi="Arial" w:cs="Arial"/>
        </w:rPr>
        <w:t>,</w:t>
      </w:r>
      <w:r w:rsidR="00BE26E1" w:rsidRPr="00A420D5">
        <w:rPr>
          <w:rFonts w:ascii="Arial" w:hAnsi="Arial" w:cs="Arial"/>
        </w:rPr>
        <w:t xml:space="preserve"> there for removes the duplication of work </w:t>
      </w:r>
      <w:r w:rsidR="00D14D88" w:rsidRPr="00A420D5">
        <w:rPr>
          <w:rFonts w:ascii="Arial" w:hAnsi="Arial" w:cs="Arial"/>
        </w:rPr>
        <w:t>and clarifies accountability.</w:t>
      </w:r>
    </w:p>
    <w:p w14:paraId="7044EBDD" w14:textId="73BDAF03" w:rsidR="007B0C6D" w:rsidRDefault="007B0C6D" w:rsidP="00531D43">
      <w:pPr>
        <w:jc w:val="both"/>
        <w:rPr>
          <w:rFonts w:ascii="Arial" w:hAnsi="Arial" w:cs="Arial"/>
        </w:rPr>
      </w:pPr>
      <w:r w:rsidRPr="00A420D5">
        <w:rPr>
          <w:rFonts w:ascii="Arial" w:hAnsi="Arial" w:cs="Arial"/>
        </w:rPr>
        <w:t>HCS</w:t>
      </w:r>
      <w:r w:rsidR="003F10C2" w:rsidRPr="00A420D5">
        <w:rPr>
          <w:rFonts w:ascii="Arial" w:hAnsi="Arial" w:cs="Arial"/>
        </w:rPr>
        <w:t xml:space="preserve"> Human </w:t>
      </w:r>
      <w:r w:rsidR="002C068B" w:rsidRPr="00A420D5">
        <w:rPr>
          <w:rFonts w:ascii="Arial" w:hAnsi="Arial" w:cs="Arial"/>
        </w:rPr>
        <w:t>c</w:t>
      </w:r>
      <w:r w:rsidR="003F10C2" w:rsidRPr="00A420D5">
        <w:rPr>
          <w:rFonts w:ascii="Arial" w:hAnsi="Arial" w:cs="Arial"/>
        </w:rPr>
        <w:t xml:space="preserve">apital </w:t>
      </w:r>
      <w:r w:rsidR="002C068B" w:rsidRPr="00A420D5">
        <w:rPr>
          <w:rFonts w:ascii="Arial" w:hAnsi="Arial" w:cs="Arial"/>
        </w:rPr>
        <w:t>systems - offer</w:t>
      </w:r>
      <w:r w:rsidR="00C3262D" w:rsidRPr="00A420D5">
        <w:rPr>
          <w:rFonts w:ascii="Arial" w:hAnsi="Arial" w:cs="Arial"/>
        </w:rPr>
        <w:t xml:space="preserve">s </w:t>
      </w:r>
      <w:r w:rsidR="005E4B34" w:rsidRPr="00A420D5">
        <w:rPr>
          <w:rFonts w:ascii="Arial" w:hAnsi="Arial" w:cs="Arial"/>
        </w:rPr>
        <w:t>all</w:t>
      </w:r>
      <w:r w:rsidR="00C3262D" w:rsidRPr="00A420D5">
        <w:rPr>
          <w:rFonts w:ascii="Arial" w:hAnsi="Arial" w:cs="Arial"/>
        </w:rPr>
        <w:t xml:space="preserve"> the above but also focuses on analytics</w:t>
      </w:r>
      <w:r w:rsidR="003E5D69" w:rsidRPr="00A420D5">
        <w:rPr>
          <w:rFonts w:ascii="Arial" w:hAnsi="Arial" w:cs="Arial"/>
        </w:rPr>
        <w:t xml:space="preserve">, </w:t>
      </w:r>
      <w:r w:rsidR="00CF6606" w:rsidRPr="00A420D5">
        <w:rPr>
          <w:rFonts w:ascii="Arial" w:hAnsi="Arial" w:cs="Arial"/>
        </w:rPr>
        <w:t>performance management and employee benefits</w:t>
      </w:r>
      <w:r w:rsidR="0093677E" w:rsidRPr="00A420D5">
        <w:rPr>
          <w:rFonts w:ascii="Arial" w:hAnsi="Arial" w:cs="Arial"/>
        </w:rPr>
        <w:t xml:space="preserve"> </w:t>
      </w:r>
      <w:r w:rsidR="00F82C0B" w:rsidRPr="00A420D5">
        <w:rPr>
          <w:rFonts w:ascii="Arial" w:hAnsi="Arial" w:cs="Arial"/>
        </w:rPr>
        <w:t>alongside</w:t>
      </w:r>
      <w:r w:rsidR="0093677E" w:rsidRPr="00A420D5">
        <w:rPr>
          <w:rFonts w:ascii="Arial" w:hAnsi="Arial" w:cs="Arial"/>
        </w:rPr>
        <w:t xml:space="preserve"> </w:t>
      </w:r>
      <w:r w:rsidR="0021775A" w:rsidRPr="00A420D5">
        <w:rPr>
          <w:rFonts w:ascii="Arial" w:hAnsi="Arial" w:cs="Arial"/>
        </w:rPr>
        <w:t xml:space="preserve">succession </w:t>
      </w:r>
      <w:r w:rsidR="00EF1F2C" w:rsidRPr="00A420D5">
        <w:rPr>
          <w:rFonts w:ascii="Arial" w:hAnsi="Arial" w:cs="Arial"/>
        </w:rPr>
        <w:t>planning. They can offer e-learning again putting the individual in control.</w:t>
      </w:r>
      <w:r w:rsidR="00D14D88" w:rsidRPr="00A420D5">
        <w:rPr>
          <w:rFonts w:ascii="Arial" w:hAnsi="Arial" w:cs="Arial"/>
        </w:rPr>
        <w:t xml:space="preserve"> This all singing all dancing sys</w:t>
      </w:r>
      <w:r w:rsidR="00F82C0B" w:rsidRPr="00A420D5">
        <w:rPr>
          <w:rFonts w:ascii="Arial" w:hAnsi="Arial" w:cs="Arial"/>
        </w:rPr>
        <w:t>tem come at a cost and we may find that not all aspects are utilised</w:t>
      </w:r>
      <w:r w:rsidR="00D96DDD">
        <w:rPr>
          <w:rFonts w:ascii="Arial" w:hAnsi="Arial" w:cs="Arial"/>
        </w:rPr>
        <w:t xml:space="preserve"> or off sets the cost of materials</w:t>
      </w:r>
      <w:r w:rsidR="00ED76A5">
        <w:rPr>
          <w:rFonts w:ascii="Arial" w:hAnsi="Arial" w:cs="Arial"/>
        </w:rPr>
        <w:t xml:space="preserve"> or time.</w:t>
      </w:r>
      <w:r w:rsidR="00F82C0B" w:rsidRPr="00A420D5">
        <w:rPr>
          <w:rFonts w:ascii="Arial" w:hAnsi="Arial" w:cs="Arial"/>
        </w:rPr>
        <w:t xml:space="preserve"> </w:t>
      </w:r>
      <w:r w:rsidR="003E5D69" w:rsidRPr="00A420D5">
        <w:rPr>
          <w:rFonts w:ascii="Arial" w:hAnsi="Arial" w:cs="Arial"/>
        </w:rPr>
        <w:t xml:space="preserve"> </w:t>
      </w:r>
    </w:p>
    <w:p w14:paraId="5F088908" w14:textId="77A1C45D" w:rsidR="000334BF" w:rsidRPr="00A420D5" w:rsidRDefault="000334BF" w:rsidP="00531D43">
      <w:pPr>
        <w:jc w:val="both"/>
        <w:rPr>
          <w:rFonts w:ascii="Arial" w:hAnsi="Arial" w:cs="Arial"/>
        </w:rPr>
      </w:pPr>
      <w:r>
        <w:rPr>
          <w:rFonts w:ascii="Arial" w:hAnsi="Arial" w:cs="Arial"/>
        </w:rPr>
        <w:t xml:space="preserve">As with all </w:t>
      </w:r>
      <w:r w:rsidR="00AE3B62">
        <w:rPr>
          <w:rFonts w:ascii="Arial" w:hAnsi="Arial" w:cs="Arial"/>
        </w:rPr>
        <w:t xml:space="preserve">technology this would need the support of </w:t>
      </w:r>
      <w:r w:rsidR="004320E7">
        <w:rPr>
          <w:rFonts w:ascii="Arial" w:hAnsi="Arial" w:cs="Arial"/>
        </w:rPr>
        <w:t xml:space="preserve">the staff and require training and </w:t>
      </w:r>
      <w:r w:rsidR="006C7621">
        <w:rPr>
          <w:rFonts w:ascii="Arial" w:hAnsi="Arial" w:cs="Arial"/>
        </w:rPr>
        <w:t>embracing of new ways.</w:t>
      </w:r>
      <w:r w:rsidR="004320E7">
        <w:rPr>
          <w:rFonts w:ascii="Arial" w:hAnsi="Arial" w:cs="Arial"/>
        </w:rPr>
        <w:t xml:space="preserve"> </w:t>
      </w:r>
    </w:p>
    <w:p w14:paraId="108C612B" w14:textId="49A79FA7" w:rsidR="00C81134" w:rsidRDefault="00C81134" w:rsidP="006E30E9">
      <w:pPr>
        <w:jc w:val="both"/>
        <w:rPr>
          <w:rFonts w:ascii="Arial" w:hAnsi="Arial" w:cs="Arial"/>
        </w:rPr>
      </w:pPr>
    </w:p>
    <w:p w14:paraId="286EA6FD" w14:textId="31CA1591" w:rsidR="004A7A3D" w:rsidRPr="00A420D5" w:rsidRDefault="00D94E60" w:rsidP="006E30E9">
      <w:pPr>
        <w:jc w:val="both"/>
        <w:rPr>
          <w:rFonts w:ascii="Arial" w:hAnsi="Arial" w:cs="Arial"/>
        </w:rPr>
      </w:pPr>
      <w:r>
        <w:rPr>
          <w:rFonts w:ascii="Arial" w:hAnsi="Arial" w:cs="Arial"/>
        </w:rPr>
        <w:t>2.1</w:t>
      </w:r>
    </w:p>
    <w:p w14:paraId="5F9A5F3A" w14:textId="002C501A" w:rsidR="00805704" w:rsidRPr="00A420D5" w:rsidRDefault="008B5E1B" w:rsidP="005E22B1">
      <w:pPr>
        <w:jc w:val="both"/>
        <w:rPr>
          <w:rFonts w:ascii="Arial" w:hAnsi="Arial" w:cs="Arial"/>
        </w:rPr>
      </w:pPr>
      <w:r w:rsidRPr="00A420D5">
        <w:rPr>
          <w:rFonts w:ascii="Arial" w:hAnsi="Arial" w:cs="Arial"/>
        </w:rPr>
        <w:t xml:space="preserve">Organisational </w:t>
      </w:r>
      <w:r w:rsidR="00035C00">
        <w:rPr>
          <w:rFonts w:ascii="Arial" w:hAnsi="Arial" w:cs="Arial"/>
        </w:rPr>
        <w:t>c</w:t>
      </w:r>
      <w:r w:rsidRPr="00A420D5">
        <w:rPr>
          <w:rFonts w:ascii="Arial" w:hAnsi="Arial" w:cs="Arial"/>
        </w:rPr>
        <w:t>ulture</w:t>
      </w:r>
      <w:r w:rsidR="002C716E" w:rsidRPr="00A420D5">
        <w:rPr>
          <w:rFonts w:ascii="Arial" w:hAnsi="Arial" w:cs="Arial"/>
        </w:rPr>
        <w:t xml:space="preserve"> </w:t>
      </w:r>
      <w:r w:rsidR="00035C00">
        <w:rPr>
          <w:rFonts w:ascii="Arial" w:hAnsi="Arial" w:cs="Arial"/>
        </w:rPr>
        <w:t>and workplace culture</w:t>
      </w:r>
    </w:p>
    <w:p w14:paraId="76FC407E" w14:textId="3EBF58AA" w:rsidR="00FB23E3" w:rsidRDefault="00EF2B97" w:rsidP="00FE5C16">
      <w:pPr>
        <w:jc w:val="both"/>
        <w:rPr>
          <w:rFonts w:ascii="Arial" w:hAnsi="Arial" w:cs="Arial"/>
        </w:rPr>
      </w:pPr>
      <w:r w:rsidRPr="00A420D5">
        <w:rPr>
          <w:rFonts w:ascii="Arial" w:hAnsi="Arial" w:cs="Arial"/>
        </w:rPr>
        <w:t>Here we are looking at traditions</w:t>
      </w:r>
      <w:r w:rsidR="00E21C77" w:rsidRPr="00A420D5">
        <w:rPr>
          <w:rFonts w:ascii="Arial" w:hAnsi="Arial" w:cs="Arial"/>
        </w:rPr>
        <w:t xml:space="preserve">, habits, </w:t>
      </w:r>
      <w:r w:rsidR="00C2119B" w:rsidRPr="00A420D5">
        <w:rPr>
          <w:rFonts w:ascii="Arial" w:hAnsi="Arial" w:cs="Arial"/>
        </w:rPr>
        <w:t>organisation,</w:t>
      </w:r>
      <w:r w:rsidR="00E21C77" w:rsidRPr="00A420D5">
        <w:rPr>
          <w:rFonts w:ascii="Arial" w:hAnsi="Arial" w:cs="Arial"/>
        </w:rPr>
        <w:t xml:space="preserve"> and relationships.</w:t>
      </w:r>
      <w:r w:rsidR="00865D6C">
        <w:rPr>
          <w:rFonts w:ascii="Arial" w:hAnsi="Arial" w:cs="Arial"/>
        </w:rPr>
        <w:t xml:space="preserve"> The leadership usually sets the tone </w:t>
      </w:r>
      <w:r w:rsidR="0065583A">
        <w:rPr>
          <w:rFonts w:ascii="Arial" w:hAnsi="Arial" w:cs="Arial"/>
        </w:rPr>
        <w:t>of the culture of the business.</w:t>
      </w:r>
      <w:r w:rsidR="00FE5C16" w:rsidRPr="00A420D5">
        <w:rPr>
          <w:rFonts w:ascii="Arial" w:hAnsi="Arial" w:cs="Arial"/>
        </w:rPr>
        <w:t xml:space="preserve"> </w:t>
      </w:r>
      <w:r w:rsidR="00310F04" w:rsidRPr="00A420D5">
        <w:rPr>
          <w:rFonts w:ascii="Arial" w:hAnsi="Arial" w:cs="Arial"/>
        </w:rPr>
        <w:t xml:space="preserve">Most companies have a </w:t>
      </w:r>
      <w:r w:rsidR="00B46E36" w:rsidRPr="00A420D5">
        <w:rPr>
          <w:rFonts w:ascii="Arial" w:hAnsi="Arial" w:cs="Arial"/>
        </w:rPr>
        <w:t>hierarchy</w:t>
      </w:r>
      <w:r w:rsidR="00310F04" w:rsidRPr="00A420D5">
        <w:rPr>
          <w:rFonts w:ascii="Arial" w:hAnsi="Arial" w:cs="Arial"/>
        </w:rPr>
        <w:t xml:space="preserve"> structure, it </w:t>
      </w:r>
      <w:r w:rsidR="00DE0A04" w:rsidRPr="00A420D5">
        <w:rPr>
          <w:rFonts w:ascii="Arial" w:hAnsi="Arial" w:cs="Arial"/>
        </w:rPr>
        <w:t>enables</w:t>
      </w:r>
      <w:r w:rsidR="00310F04" w:rsidRPr="00A420D5">
        <w:rPr>
          <w:rFonts w:ascii="Arial" w:hAnsi="Arial" w:cs="Arial"/>
        </w:rPr>
        <w:t xml:space="preserve"> us to be accountable </w:t>
      </w:r>
      <w:r w:rsidR="00850B4E" w:rsidRPr="00A420D5">
        <w:rPr>
          <w:rFonts w:ascii="Arial" w:hAnsi="Arial" w:cs="Arial"/>
        </w:rPr>
        <w:t>and clarity on individual roles</w:t>
      </w:r>
      <w:r w:rsidR="006A1494" w:rsidRPr="00A420D5">
        <w:rPr>
          <w:rFonts w:ascii="Arial" w:hAnsi="Arial" w:cs="Arial"/>
        </w:rPr>
        <w:t xml:space="preserve">. Modern business </w:t>
      </w:r>
      <w:r w:rsidR="00B54EC8" w:rsidRPr="00A420D5">
        <w:rPr>
          <w:rFonts w:ascii="Arial" w:hAnsi="Arial" w:cs="Arial"/>
        </w:rPr>
        <w:t>e.g.,</w:t>
      </w:r>
      <w:r w:rsidR="006A1494" w:rsidRPr="00A420D5">
        <w:rPr>
          <w:rFonts w:ascii="Arial" w:hAnsi="Arial" w:cs="Arial"/>
        </w:rPr>
        <w:t xml:space="preserve"> Microsoft</w:t>
      </w:r>
      <w:r w:rsidR="00DE0A04" w:rsidRPr="00A420D5">
        <w:rPr>
          <w:rFonts w:ascii="Arial" w:hAnsi="Arial" w:cs="Arial"/>
        </w:rPr>
        <w:t>,</w:t>
      </w:r>
      <w:r w:rsidR="006A1494" w:rsidRPr="00A420D5">
        <w:rPr>
          <w:rFonts w:ascii="Arial" w:hAnsi="Arial" w:cs="Arial"/>
        </w:rPr>
        <w:t xml:space="preserve"> are considered to have </w:t>
      </w:r>
      <w:r w:rsidR="00BB1D65" w:rsidRPr="00A420D5">
        <w:rPr>
          <w:rFonts w:ascii="Arial" w:hAnsi="Arial" w:cs="Arial"/>
        </w:rPr>
        <w:t>a valued workforce</w:t>
      </w:r>
      <w:r w:rsidR="004F11F3">
        <w:rPr>
          <w:rFonts w:ascii="Arial" w:hAnsi="Arial" w:cs="Arial"/>
        </w:rPr>
        <w:t xml:space="preserve"> with trust and </w:t>
      </w:r>
      <w:r w:rsidR="003F3BB7">
        <w:rPr>
          <w:rFonts w:ascii="Arial" w:hAnsi="Arial" w:cs="Arial"/>
        </w:rPr>
        <w:t>flexibility in place</w:t>
      </w:r>
      <w:r w:rsidR="00BB1D65" w:rsidRPr="00A420D5">
        <w:rPr>
          <w:rFonts w:ascii="Arial" w:hAnsi="Arial" w:cs="Arial"/>
        </w:rPr>
        <w:t xml:space="preserve"> while </w:t>
      </w:r>
      <w:r w:rsidR="004C11A4">
        <w:rPr>
          <w:rFonts w:ascii="Arial" w:hAnsi="Arial" w:cs="Arial"/>
        </w:rPr>
        <w:t>t</w:t>
      </w:r>
      <w:r w:rsidR="0065583A">
        <w:rPr>
          <w:rFonts w:ascii="Arial" w:hAnsi="Arial" w:cs="Arial"/>
        </w:rPr>
        <w:t xml:space="preserve">he police have come under </w:t>
      </w:r>
      <w:r w:rsidR="0050524F">
        <w:rPr>
          <w:rFonts w:ascii="Arial" w:hAnsi="Arial" w:cs="Arial"/>
        </w:rPr>
        <w:t xml:space="preserve">scrutiny </w:t>
      </w:r>
      <w:r w:rsidR="00106953">
        <w:rPr>
          <w:rFonts w:ascii="Arial" w:hAnsi="Arial" w:cs="Arial"/>
        </w:rPr>
        <w:t xml:space="preserve">recently </w:t>
      </w:r>
      <w:r w:rsidR="0050524F">
        <w:rPr>
          <w:rFonts w:ascii="Arial" w:hAnsi="Arial" w:cs="Arial"/>
        </w:rPr>
        <w:t>due to the</w:t>
      </w:r>
      <w:r w:rsidR="00C2075D">
        <w:rPr>
          <w:rFonts w:ascii="Arial" w:hAnsi="Arial" w:cs="Arial"/>
        </w:rPr>
        <w:t xml:space="preserve"> conduct </w:t>
      </w:r>
      <w:r w:rsidR="00472EA4">
        <w:rPr>
          <w:rFonts w:ascii="Arial" w:hAnsi="Arial" w:cs="Arial"/>
        </w:rPr>
        <w:t>of</w:t>
      </w:r>
      <w:r w:rsidR="00C2075D">
        <w:rPr>
          <w:rFonts w:ascii="Arial" w:hAnsi="Arial" w:cs="Arial"/>
        </w:rPr>
        <w:t xml:space="preserve"> some serving office</w:t>
      </w:r>
      <w:r w:rsidR="00051198">
        <w:rPr>
          <w:rFonts w:ascii="Arial" w:hAnsi="Arial" w:cs="Arial"/>
        </w:rPr>
        <w:t>rs and the culture that allowed their behaviour to</w:t>
      </w:r>
      <w:r w:rsidR="004C11A4">
        <w:rPr>
          <w:rFonts w:ascii="Arial" w:hAnsi="Arial" w:cs="Arial"/>
        </w:rPr>
        <w:t xml:space="preserve"> go</w:t>
      </w:r>
      <w:r w:rsidR="0050345B">
        <w:rPr>
          <w:rFonts w:ascii="Arial" w:hAnsi="Arial" w:cs="Arial"/>
        </w:rPr>
        <w:t xml:space="preserve"> unchallenged</w:t>
      </w:r>
      <w:r w:rsidR="001E0732">
        <w:rPr>
          <w:rFonts w:ascii="Arial" w:hAnsi="Arial" w:cs="Arial"/>
        </w:rPr>
        <w:t xml:space="preserve"> (Steve Jones 1993 North Wales, </w:t>
      </w:r>
      <w:r w:rsidR="007A1D5F">
        <w:rPr>
          <w:rFonts w:ascii="Arial" w:hAnsi="Arial" w:cs="Arial"/>
        </w:rPr>
        <w:t xml:space="preserve">Karl Bluestone 2001 </w:t>
      </w:r>
      <w:r w:rsidR="002470FE">
        <w:rPr>
          <w:rFonts w:ascii="Arial" w:hAnsi="Arial" w:cs="Arial"/>
        </w:rPr>
        <w:t>Gravesend,</w:t>
      </w:r>
      <w:r w:rsidR="007A1D5F">
        <w:rPr>
          <w:rFonts w:ascii="Arial" w:hAnsi="Arial" w:cs="Arial"/>
        </w:rPr>
        <w:t xml:space="preserve"> and </w:t>
      </w:r>
      <w:r w:rsidR="00AE7671">
        <w:rPr>
          <w:rFonts w:ascii="Arial" w:hAnsi="Arial" w:cs="Arial"/>
        </w:rPr>
        <w:t xml:space="preserve">Wayne </w:t>
      </w:r>
      <w:proofErr w:type="spellStart"/>
      <w:r w:rsidR="00AE7671">
        <w:rPr>
          <w:rFonts w:ascii="Arial" w:hAnsi="Arial" w:cs="Arial"/>
        </w:rPr>
        <w:t>Couzens</w:t>
      </w:r>
      <w:proofErr w:type="spellEnd"/>
      <w:r w:rsidR="00AE7671">
        <w:rPr>
          <w:rFonts w:ascii="Arial" w:hAnsi="Arial" w:cs="Arial"/>
        </w:rPr>
        <w:t xml:space="preserve"> 2021 London)</w:t>
      </w:r>
      <w:r w:rsidR="00E513AD">
        <w:rPr>
          <w:rFonts w:ascii="Arial" w:hAnsi="Arial" w:cs="Arial"/>
        </w:rPr>
        <w:t xml:space="preserve"> There have been various occasions where these </w:t>
      </w:r>
      <w:r w:rsidR="00E70DF3">
        <w:rPr>
          <w:rFonts w:ascii="Arial" w:hAnsi="Arial" w:cs="Arial"/>
        </w:rPr>
        <w:t xml:space="preserve">individuals behaviours would have been a cause of concern </w:t>
      </w:r>
      <w:r w:rsidR="00665CE1">
        <w:rPr>
          <w:rFonts w:ascii="Arial" w:hAnsi="Arial" w:cs="Arial"/>
        </w:rPr>
        <w:t xml:space="preserve">but the culture they worked foe they believed they were untouchable and </w:t>
      </w:r>
      <w:r w:rsidR="008112B2">
        <w:rPr>
          <w:rFonts w:ascii="Arial" w:hAnsi="Arial" w:cs="Arial"/>
        </w:rPr>
        <w:t xml:space="preserve"> that their </w:t>
      </w:r>
      <w:r w:rsidR="00676408">
        <w:rPr>
          <w:rFonts w:ascii="Arial" w:hAnsi="Arial" w:cs="Arial"/>
        </w:rPr>
        <w:t>victims</w:t>
      </w:r>
      <w:r w:rsidR="008112B2">
        <w:rPr>
          <w:rFonts w:ascii="Arial" w:hAnsi="Arial" w:cs="Arial"/>
        </w:rPr>
        <w:t xml:space="preserve"> would not have been </w:t>
      </w:r>
      <w:r w:rsidR="00676408">
        <w:rPr>
          <w:rFonts w:ascii="Arial" w:hAnsi="Arial" w:cs="Arial"/>
        </w:rPr>
        <w:t>believed</w:t>
      </w:r>
      <w:r w:rsidR="008112B2">
        <w:rPr>
          <w:rFonts w:ascii="Arial" w:hAnsi="Arial" w:cs="Arial"/>
        </w:rPr>
        <w:t xml:space="preserve"> and the perp</w:t>
      </w:r>
      <w:r w:rsidR="00676408">
        <w:rPr>
          <w:rFonts w:ascii="Arial" w:hAnsi="Arial" w:cs="Arial"/>
        </w:rPr>
        <w:t>etrators protected due to their</w:t>
      </w:r>
      <w:r w:rsidR="0046624F">
        <w:rPr>
          <w:rFonts w:ascii="Arial" w:hAnsi="Arial" w:cs="Arial"/>
        </w:rPr>
        <w:t xml:space="preserve"> role.</w:t>
      </w:r>
      <w:r w:rsidR="00676408">
        <w:rPr>
          <w:rFonts w:ascii="Arial" w:hAnsi="Arial" w:cs="Arial"/>
        </w:rPr>
        <w:t xml:space="preserve"> </w:t>
      </w:r>
      <w:r w:rsidR="00661224">
        <w:rPr>
          <w:rFonts w:ascii="Arial" w:hAnsi="Arial" w:cs="Arial"/>
        </w:rPr>
        <w:t xml:space="preserve"> </w:t>
      </w:r>
    </w:p>
    <w:p w14:paraId="04C9AFD1" w14:textId="7A9B8A94" w:rsidR="001B753F" w:rsidRPr="0077545A" w:rsidRDefault="00695914" w:rsidP="0077545A">
      <w:pPr>
        <w:jc w:val="both"/>
        <w:rPr>
          <w:rFonts w:ascii="Arial" w:hAnsi="Arial" w:cs="Arial"/>
        </w:rPr>
      </w:pPr>
      <w:r>
        <w:rPr>
          <w:rFonts w:ascii="Arial" w:hAnsi="Arial" w:cs="Arial"/>
        </w:rPr>
        <w:t>To</w:t>
      </w:r>
      <w:r w:rsidR="00F306E1">
        <w:rPr>
          <w:rFonts w:ascii="Arial" w:hAnsi="Arial" w:cs="Arial"/>
        </w:rPr>
        <w:t xml:space="preserve"> make companies accountable </w:t>
      </w:r>
      <w:r w:rsidR="00240145">
        <w:rPr>
          <w:rFonts w:ascii="Arial" w:hAnsi="Arial" w:cs="Arial"/>
        </w:rPr>
        <w:t>ma</w:t>
      </w:r>
      <w:r>
        <w:rPr>
          <w:rFonts w:ascii="Arial" w:hAnsi="Arial" w:cs="Arial"/>
        </w:rPr>
        <w:t>n</w:t>
      </w:r>
      <w:r w:rsidR="00240145">
        <w:rPr>
          <w:rFonts w:ascii="Arial" w:hAnsi="Arial" w:cs="Arial"/>
        </w:rPr>
        <w:t xml:space="preserve">y have a whistle blowing policy </w:t>
      </w:r>
      <w:r w:rsidR="006302C1">
        <w:rPr>
          <w:rFonts w:ascii="Arial" w:hAnsi="Arial" w:cs="Arial"/>
        </w:rPr>
        <w:t>for</w:t>
      </w:r>
      <w:r w:rsidR="00240145">
        <w:rPr>
          <w:rFonts w:ascii="Arial" w:hAnsi="Arial" w:cs="Arial"/>
        </w:rPr>
        <w:t xml:space="preserve"> people to</w:t>
      </w:r>
      <w:r w:rsidR="00DF6034">
        <w:rPr>
          <w:rFonts w:ascii="Arial" w:hAnsi="Arial" w:cs="Arial"/>
        </w:rPr>
        <w:t xml:space="preserve"> air concerns</w:t>
      </w:r>
      <w:r w:rsidR="00240145">
        <w:rPr>
          <w:rFonts w:ascii="Arial" w:hAnsi="Arial" w:cs="Arial"/>
        </w:rPr>
        <w:t xml:space="preserve"> </w:t>
      </w:r>
      <w:r w:rsidR="0016534D">
        <w:rPr>
          <w:rFonts w:ascii="Arial" w:hAnsi="Arial" w:cs="Arial"/>
        </w:rPr>
        <w:t>and remain protected within their employment.</w:t>
      </w:r>
      <w:r>
        <w:rPr>
          <w:rFonts w:ascii="Arial" w:hAnsi="Arial" w:cs="Arial"/>
        </w:rPr>
        <w:t xml:space="preserve"> This should </w:t>
      </w:r>
      <w:r w:rsidR="00B103E9">
        <w:rPr>
          <w:rFonts w:ascii="Arial" w:hAnsi="Arial" w:cs="Arial"/>
        </w:rPr>
        <w:t>eliminate</w:t>
      </w:r>
      <w:r>
        <w:rPr>
          <w:rFonts w:ascii="Arial" w:hAnsi="Arial" w:cs="Arial"/>
        </w:rPr>
        <w:t xml:space="preserve"> discriminatory </w:t>
      </w:r>
      <w:r w:rsidR="00B103E9">
        <w:rPr>
          <w:rFonts w:ascii="Arial" w:hAnsi="Arial" w:cs="Arial"/>
        </w:rPr>
        <w:t xml:space="preserve">behaviours </w:t>
      </w:r>
      <w:r w:rsidR="000846A1">
        <w:rPr>
          <w:rFonts w:ascii="Arial" w:hAnsi="Arial" w:cs="Arial"/>
        </w:rPr>
        <w:t xml:space="preserve">and </w:t>
      </w:r>
      <w:r w:rsidR="00B103E9">
        <w:rPr>
          <w:rFonts w:ascii="Arial" w:hAnsi="Arial" w:cs="Arial"/>
        </w:rPr>
        <w:t xml:space="preserve">with </w:t>
      </w:r>
      <w:r w:rsidR="000E69B1">
        <w:rPr>
          <w:rFonts w:ascii="Arial" w:hAnsi="Arial" w:cs="Arial"/>
        </w:rPr>
        <w:t>d</w:t>
      </w:r>
      <w:r w:rsidR="00B103E9">
        <w:rPr>
          <w:rFonts w:ascii="Arial" w:hAnsi="Arial" w:cs="Arial"/>
        </w:rPr>
        <w:t>iversity and Inclusion training</w:t>
      </w:r>
      <w:r w:rsidR="000846A1">
        <w:rPr>
          <w:rFonts w:ascii="Arial" w:hAnsi="Arial" w:cs="Arial"/>
        </w:rPr>
        <w:t xml:space="preserve"> all should be aware of their rights</w:t>
      </w:r>
      <w:r w:rsidR="00B103E9">
        <w:rPr>
          <w:rFonts w:ascii="Arial" w:hAnsi="Arial" w:cs="Arial"/>
        </w:rPr>
        <w:t>.</w:t>
      </w:r>
      <w:r w:rsidR="00DF6034">
        <w:rPr>
          <w:rFonts w:ascii="Arial" w:hAnsi="Arial" w:cs="Arial"/>
        </w:rPr>
        <w:t xml:space="preserve"> Below Charles Hardy highlights</w:t>
      </w:r>
      <w:r w:rsidR="009C24A8">
        <w:rPr>
          <w:rFonts w:ascii="Arial" w:hAnsi="Arial" w:cs="Arial"/>
        </w:rPr>
        <w:t xml:space="preserve"> the importance of excellence and re</w:t>
      </w:r>
      <w:r w:rsidR="00873C5C">
        <w:rPr>
          <w:rFonts w:ascii="Arial" w:hAnsi="Arial" w:cs="Arial"/>
        </w:rPr>
        <w:t xml:space="preserve">spect, being ruthless does not </w:t>
      </w:r>
      <w:r w:rsidR="00BB4B52">
        <w:rPr>
          <w:rFonts w:ascii="Arial" w:hAnsi="Arial" w:cs="Arial"/>
        </w:rPr>
        <w:t xml:space="preserve">necessarily </w:t>
      </w:r>
      <w:r w:rsidR="00C3268E">
        <w:rPr>
          <w:rFonts w:ascii="Arial" w:hAnsi="Arial" w:cs="Arial"/>
        </w:rPr>
        <w:t xml:space="preserve">make a </w:t>
      </w:r>
      <w:r w:rsidR="0046653B">
        <w:rPr>
          <w:rFonts w:ascii="Arial" w:hAnsi="Arial" w:cs="Arial"/>
        </w:rPr>
        <w:t>successful company</w:t>
      </w:r>
      <w:r w:rsidR="00BB4B52">
        <w:rPr>
          <w:rFonts w:ascii="Arial" w:hAnsi="Arial" w:cs="Arial"/>
        </w:rPr>
        <w:t>.</w:t>
      </w:r>
      <w:r w:rsidR="00873C5C">
        <w:rPr>
          <w:rFonts w:ascii="Arial" w:hAnsi="Arial" w:cs="Arial"/>
        </w:rPr>
        <w:t xml:space="preserve"> </w:t>
      </w:r>
      <w:r w:rsidR="0013319E">
        <w:rPr>
          <w:rFonts w:ascii="Arial" w:hAnsi="Arial" w:cs="Arial"/>
        </w:rPr>
        <w:t>Zeeman (2019)</w:t>
      </w:r>
      <w:r w:rsidR="002E7824">
        <w:rPr>
          <w:rFonts w:ascii="Arial" w:hAnsi="Arial" w:cs="Arial"/>
        </w:rPr>
        <w:t xml:space="preserve"> refers to companies needed a soul </w:t>
      </w:r>
      <w:proofErr w:type="gramStart"/>
      <w:r w:rsidR="002E7824">
        <w:rPr>
          <w:rFonts w:ascii="Arial" w:hAnsi="Arial" w:cs="Arial"/>
        </w:rPr>
        <w:t>in order to</w:t>
      </w:r>
      <w:proofErr w:type="gramEnd"/>
      <w:r w:rsidR="00E16953">
        <w:rPr>
          <w:rFonts w:ascii="Arial" w:hAnsi="Arial" w:cs="Arial"/>
        </w:rPr>
        <w:t xml:space="preserve"> </w:t>
      </w:r>
      <w:r w:rsidR="004129CA">
        <w:rPr>
          <w:rFonts w:ascii="Arial" w:hAnsi="Arial" w:cs="Arial"/>
        </w:rPr>
        <w:t>survi</w:t>
      </w:r>
      <w:r w:rsidR="0077545A">
        <w:rPr>
          <w:rFonts w:ascii="Arial" w:hAnsi="Arial" w:cs="Arial"/>
        </w:rPr>
        <w:t>ve,</w:t>
      </w:r>
    </w:p>
    <w:p w14:paraId="019A1B74" w14:textId="05B93782" w:rsidR="0092524F" w:rsidRDefault="00B8093C" w:rsidP="00EF7151">
      <w:pPr>
        <w:shd w:val="clear" w:color="auto" w:fill="FFFFFF"/>
        <w:spacing w:after="0" w:line="240" w:lineRule="auto"/>
        <w:ind w:left="360"/>
        <w:textAlignment w:val="baseline"/>
        <w:rPr>
          <w:rFonts w:ascii="Open Sans" w:hAnsi="Open Sans" w:cs="Open Sans"/>
          <w:color w:val="212121"/>
        </w:rPr>
      </w:pPr>
      <w:r w:rsidRPr="0077545A">
        <w:rPr>
          <w:rFonts w:ascii="Arial" w:hAnsi="Arial" w:cs="Arial"/>
        </w:rPr>
        <w:lastRenderedPageBreak/>
        <w:t>“</w:t>
      </w:r>
      <w:r w:rsidRPr="001F3B91">
        <w:rPr>
          <w:rFonts w:ascii="Arial" w:hAnsi="Arial" w:cs="Arial"/>
          <w:i/>
          <w:iCs/>
        </w:rPr>
        <w:t xml:space="preserve">The companies that survive longest are the </w:t>
      </w:r>
      <w:r w:rsidR="00F6469C" w:rsidRPr="001F3B91">
        <w:rPr>
          <w:rFonts w:ascii="Arial" w:hAnsi="Arial" w:cs="Arial"/>
          <w:i/>
          <w:iCs/>
        </w:rPr>
        <w:t>ones</w:t>
      </w:r>
      <w:r w:rsidRPr="001F3B91">
        <w:rPr>
          <w:rFonts w:ascii="Arial" w:hAnsi="Arial" w:cs="Arial"/>
          <w:i/>
          <w:iCs/>
        </w:rPr>
        <w:t xml:space="preserve"> that work out what they uniquely can give to the world not just growth or money but their excellence, their respect for others, or their ability to make people happy. Some call those things a soul.”</w:t>
      </w:r>
      <w:r w:rsidR="00AD6A6B" w:rsidRPr="001F3B91">
        <w:rPr>
          <w:rFonts w:ascii="Open Sans" w:hAnsi="Open Sans" w:cs="Open Sans"/>
          <w:i/>
          <w:iCs/>
          <w:color w:val="212121"/>
        </w:rPr>
        <w:t xml:space="preserve"> Zeeman, A. (2019).</w:t>
      </w:r>
      <w:r w:rsidR="00AD6A6B" w:rsidRPr="0077545A">
        <w:rPr>
          <w:rFonts w:ascii="Open Sans" w:hAnsi="Open Sans" w:cs="Open Sans"/>
          <w:color w:val="212121"/>
        </w:rPr>
        <w:t> </w:t>
      </w:r>
    </w:p>
    <w:p w14:paraId="623E104B" w14:textId="77777777" w:rsidR="00015EC6" w:rsidRDefault="00015EC6" w:rsidP="00EF7151">
      <w:pPr>
        <w:shd w:val="clear" w:color="auto" w:fill="FFFFFF"/>
        <w:spacing w:after="0" w:line="240" w:lineRule="auto"/>
        <w:ind w:left="360"/>
        <w:textAlignment w:val="baseline"/>
        <w:rPr>
          <w:rFonts w:ascii="Arial" w:hAnsi="Arial" w:cs="Arial"/>
        </w:rPr>
      </w:pPr>
    </w:p>
    <w:p w14:paraId="5900C7EC" w14:textId="1F580354" w:rsidR="001564E2" w:rsidRDefault="00A060E8" w:rsidP="005E22B1">
      <w:pPr>
        <w:jc w:val="both"/>
        <w:rPr>
          <w:rFonts w:ascii="Arial" w:hAnsi="Arial" w:cs="Arial"/>
        </w:rPr>
      </w:pPr>
      <w:r>
        <w:rPr>
          <w:rFonts w:ascii="Arial" w:hAnsi="Arial" w:cs="Arial"/>
        </w:rPr>
        <w:t xml:space="preserve">Having a vision and plan should help identify the appropriate leadership style to suit </w:t>
      </w:r>
      <w:r w:rsidR="00A47A93">
        <w:rPr>
          <w:rFonts w:ascii="Arial" w:hAnsi="Arial" w:cs="Arial"/>
        </w:rPr>
        <w:t>its</w:t>
      </w:r>
      <w:r>
        <w:rPr>
          <w:rFonts w:ascii="Arial" w:hAnsi="Arial" w:cs="Arial"/>
        </w:rPr>
        <w:t xml:space="preserve"> workforce</w:t>
      </w:r>
      <w:r w:rsidR="001007FC">
        <w:rPr>
          <w:rFonts w:ascii="Arial" w:hAnsi="Arial" w:cs="Arial"/>
        </w:rPr>
        <w:t>.</w:t>
      </w:r>
      <w:r w:rsidR="00CE79CE">
        <w:rPr>
          <w:rFonts w:ascii="Arial" w:hAnsi="Arial" w:cs="Arial"/>
        </w:rPr>
        <w:t xml:space="preserve"> </w:t>
      </w:r>
      <w:r w:rsidR="009052CB" w:rsidRPr="00A420D5">
        <w:rPr>
          <w:rFonts w:ascii="Arial" w:hAnsi="Arial" w:cs="Arial"/>
        </w:rPr>
        <w:t xml:space="preserve">A </w:t>
      </w:r>
      <w:r w:rsidR="00F26BD7">
        <w:rPr>
          <w:rFonts w:ascii="Arial" w:hAnsi="Arial" w:cs="Arial"/>
        </w:rPr>
        <w:t>diver</w:t>
      </w:r>
      <w:r w:rsidR="001E7033">
        <w:rPr>
          <w:rFonts w:ascii="Arial" w:hAnsi="Arial" w:cs="Arial"/>
        </w:rPr>
        <w:t>se</w:t>
      </w:r>
      <w:r w:rsidR="00F26BD7">
        <w:rPr>
          <w:rFonts w:ascii="Arial" w:hAnsi="Arial" w:cs="Arial"/>
        </w:rPr>
        <w:t xml:space="preserve"> and </w:t>
      </w:r>
      <w:r w:rsidR="001E7033">
        <w:rPr>
          <w:rFonts w:ascii="Arial" w:hAnsi="Arial" w:cs="Arial"/>
        </w:rPr>
        <w:t>talented</w:t>
      </w:r>
      <w:r w:rsidR="009052CB" w:rsidRPr="00A420D5">
        <w:rPr>
          <w:rFonts w:ascii="Arial" w:hAnsi="Arial" w:cs="Arial"/>
        </w:rPr>
        <w:t xml:space="preserve"> work </w:t>
      </w:r>
      <w:r w:rsidR="001E7033">
        <w:rPr>
          <w:rFonts w:ascii="Arial" w:hAnsi="Arial" w:cs="Arial"/>
        </w:rPr>
        <w:t>force should</w:t>
      </w:r>
      <w:r w:rsidR="009052CB" w:rsidRPr="00A420D5">
        <w:rPr>
          <w:rFonts w:ascii="Arial" w:hAnsi="Arial" w:cs="Arial"/>
        </w:rPr>
        <w:t xml:space="preserve"> </w:t>
      </w:r>
      <w:r w:rsidR="00D35656" w:rsidRPr="00A420D5">
        <w:rPr>
          <w:rFonts w:ascii="Arial" w:hAnsi="Arial" w:cs="Arial"/>
        </w:rPr>
        <w:t>en</w:t>
      </w:r>
      <w:r w:rsidR="001B3867">
        <w:rPr>
          <w:rFonts w:ascii="Arial" w:hAnsi="Arial" w:cs="Arial"/>
        </w:rPr>
        <w:t>able</w:t>
      </w:r>
      <w:r w:rsidR="00786E26" w:rsidRPr="00A420D5">
        <w:rPr>
          <w:rFonts w:ascii="Arial" w:hAnsi="Arial" w:cs="Arial"/>
        </w:rPr>
        <w:t xml:space="preserve"> a positive working environment which produces a </w:t>
      </w:r>
      <w:r w:rsidR="002665D5" w:rsidRPr="00A420D5">
        <w:rPr>
          <w:rFonts w:ascii="Arial" w:hAnsi="Arial" w:cs="Arial"/>
        </w:rPr>
        <w:t xml:space="preserve">positive work </w:t>
      </w:r>
      <w:r w:rsidR="001B3867">
        <w:rPr>
          <w:rFonts w:ascii="Arial" w:hAnsi="Arial" w:cs="Arial"/>
        </w:rPr>
        <w:t>culture</w:t>
      </w:r>
      <w:r w:rsidR="00105A54" w:rsidRPr="00A420D5">
        <w:rPr>
          <w:rFonts w:ascii="Arial" w:hAnsi="Arial" w:cs="Arial"/>
        </w:rPr>
        <w:t xml:space="preserve"> and good </w:t>
      </w:r>
      <w:r w:rsidR="00472F3B" w:rsidRPr="00A420D5">
        <w:rPr>
          <w:rFonts w:ascii="Arial" w:hAnsi="Arial" w:cs="Arial"/>
        </w:rPr>
        <w:t>customer</w:t>
      </w:r>
      <w:r w:rsidR="00105A54" w:rsidRPr="00A420D5">
        <w:rPr>
          <w:rFonts w:ascii="Arial" w:hAnsi="Arial" w:cs="Arial"/>
        </w:rPr>
        <w:t xml:space="preserve"> relations</w:t>
      </w:r>
      <w:r w:rsidR="002665D5" w:rsidRPr="00A420D5">
        <w:rPr>
          <w:rFonts w:ascii="Arial" w:hAnsi="Arial" w:cs="Arial"/>
        </w:rPr>
        <w:t>.</w:t>
      </w:r>
      <w:r w:rsidR="00012BCD" w:rsidRPr="00A420D5">
        <w:rPr>
          <w:rFonts w:ascii="Arial" w:hAnsi="Arial" w:cs="Arial"/>
        </w:rPr>
        <w:t xml:space="preserve"> By having a</w:t>
      </w:r>
      <w:r w:rsidR="00D50439" w:rsidRPr="00A420D5">
        <w:rPr>
          <w:rFonts w:ascii="Arial" w:hAnsi="Arial" w:cs="Arial"/>
        </w:rPr>
        <w:t xml:space="preserve">n appropriate and </w:t>
      </w:r>
      <w:r w:rsidR="003E1C88" w:rsidRPr="00A420D5">
        <w:rPr>
          <w:rFonts w:ascii="Arial" w:hAnsi="Arial" w:cs="Arial"/>
        </w:rPr>
        <w:t xml:space="preserve">effective </w:t>
      </w:r>
      <w:r w:rsidR="00A666E1" w:rsidRPr="00A420D5">
        <w:rPr>
          <w:rFonts w:ascii="Arial" w:hAnsi="Arial" w:cs="Arial"/>
        </w:rPr>
        <w:t>workplace</w:t>
      </w:r>
      <w:r w:rsidR="003E1C88" w:rsidRPr="00A420D5">
        <w:rPr>
          <w:rFonts w:ascii="Arial" w:hAnsi="Arial" w:cs="Arial"/>
        </w:rPr>
        <w:t xml:space="preserve"> </w:t>
      </w:r>
      <w:r w:rsidR="001A3C22" w:rsidRPr="00A420D5">
        <w:rPr>
          <w:rFonts w:ascii="Arial" w:hAnsi="Arial" w:cs="Arial"/>
        </w:rPr>
        <w:t>individuals</w:t>
      </w:r>
      <w:r w:rsidR="003E1C88" w:rsidRPr="00A420D5">
        <w:rPr>
          <w:rFonts w:ascii="Arial" w:hAnsi="Arial" w:cs="Arial"/>
        </w:rPr>
        <w:t xml:space="preserve"> </w:t>
      </w:r>
      <w:r w:rsidR="001A3C22" w:rsidRPr="00A420D5">
        <w:rPr>
          <w:rFonts w:ascii="Arial" w:hAnsi="Arial" w:cs="Arial"/>
        </w:rPr>
        <w:t>should feel safe and valued</w:t>
      </w:r>
      <w:r w:rsidR="00491E3F">
        <w:rPr>
          <w:rFonts w:ascii="Arial" w:hAnsi="Arial" w:cs="Arial"/>
        </w:rPr>
        <w:t xml:space="preserve"> and therefor</w:t>
      </w:r>
      <w:r w:rsidR="009366A2">
        <w:rPr>
          <w:rFonts w:ascii="Arial" w:hAnsi="Arial" w:cs="Arial"/>
        </w:rPr>
        <w:t>e</w:t>
      </w:r>
      <w:r w:rsidR="00491E3F">
        <w:rPr>
          <w:rFonts w:ascii="Arial" w:hAnsi="Arial" w:cs="Arial"/>
        </w:rPr>
        <w:t xml:space="preserve"> </w:t>
      </w:r>
      <w:r w:rsidR="009366A2">
        <w:rPr>
          <w:rFonts w:ascii="Arial" w:hAnsi="Arial" w:cs="Arial"/>
        </w:rPr>
        <w:t>productive</w:t>
      </w:r>
      <w:r w:rsidR="00CE79CE">
        <w:rPr>
          <w:rFonts w:ascii="Arial" w:hAnsi="Arial" w:cs="Arial"/>
        </w:rPr>
        <w:t>.</w:t>
      </w:r>
    </w:p>
    <w:p w14:paraId="09D42791" w14:textId="77777777" w:rsidR="00015EC6" w:rsidRDefault="00015EC6" w:rsidP="005E22B1">
      <w:pPr>
        <w:jc w:val="both"/>
        <w:rPr>
          <w:rFonts w:ascii="Arial" w:hAnsi="Arial" w:cs="Arial"/>
        </w:rPr>
      </w:pPr>
    </w:p>
    <w:p w14:paraId="04B379EE" w14:textId="77777777" w:rsidR="00015EC6" w:rsidRDefault="00015EC6" w:rsidP="005E22B1">
      <w:pPr>
        <w:jc w:val="both"/>
        <w:rPr>
          <w:rFonts w:ascii="Arial" w:hAnsi="Arial" w:cs="Arial"/>
        </w:rPr>
      </w:pPr>
    </w:p>
    <w:p w14:paraId="21459912" w14:textId="77777777" w:rsidR="00015EC6" w:rsidRPr="00A420D5" w:rsidRDefault="00015EC6" w:rsidP="005E22B1">
      <w:pPr>
        <w:jc w:val="both"/>
        <w:rPr>
          <w:rFonts w:ascii="Arial" w:hAnsi="Arial" w:cs="Arial"/>
        </w:rPr>
      </w:pPr>
    </w:p>
    <w:p w14:paraId="2135D5C9" w14:textId="77777777" w:rsidR="00861867" w:rsidRDefault="00861867" w:rsidP="005E22B1">
      <w:pPr>
        <w:jc w:val="both"/>
        <w:rPr>
          <w:rFonts w:ascii="Arial" w:hAnsi="Arial" w:cs="Arial"/>
        </w:rPr>
      </w:pPr>
      <w:r>
        <w:rPr>
          <w:rFonts w:ascii="Arial" w:hAnsi="Arial" w:cs="Arial"/>
        </w:rPr>
        <w:t>2.2</w:t>
      </w:r>
    </w:p>
    <w:p w14:paraId="12B3E36E" w14:textId="1AE3D22A" w:rsidR="001564E2" w:rsidRDefault="00BD07E5" w:rsidP="005E22B1">
      <w:pPr>
        <w:jc w:val="both"/>
        <w:rPr>
          <w:rFonts w:ascii="Arial" w:hAnsi="Arial" w:cs="Arial"/>
        </w:rPr>
      </w:pPr>
      <w:r>
        <w:rPr>
          <w:rFonts w:ascii="Arial" w:hAnsi="Arial" w:cs="Arial"/>
        </w:rPr>
        <w:t xml:space="preserve">LBS </w:t>
      </w:r>
      <w:r w:rsidR="00A3353A">
        <w:rPr>
          <w:rFonts w:ascii="Arial" w:hAnsi="Arial" w:cs="Arial"/>
        </w:rPr>
        <w:t>d</w:t>
      </w:r>
      <w:r>
        <w:rPr>
          <w:rFonts w:ascii="Arial" w:hAnsi="Arial" w:cs="Arial"/>
        </w:rPr>
        <w:t>epartments and staff</w:t>
      </w:r>
      <w:r w:rsidR="0022422C">
        <w:rPr>
          <w:rFonts w:ascii="Arial" w:hAnsi="Arial" w:cs="Arial"/>
        </w:rPr>
        <w:t xml:space="preserve"> </w:t>
      </w:r>
      <w:r w:rsidR="00A3353A">
        <w:rPr>
          <w:rFonts w:ascii="Arial" w:hAnsi="Arial" w:cs="Arial"/>
        </w:rPr>
        <w:t xml:space="preserve">cohesion </w:t>
      </w:r>
    </w:p>
    <w:p w14:paraId="750E2D6E" w14:textId="43DACD32" w:rsidR="00D30BC0" w:rsidRPr="00A420D5" w:rsidRDefault="00D81488" w:rsidP="005E22B1">
      <w:pPr>
        <w:jc w:val="both"/>
        <w:rPr>
          <w:rFonts w:ascii="Arial" w:hAnsi="Arial" w:cs="Arial"/>
        </w:rPr>
      </w:pPr>
      <w:r w:rsidRPr="00A420D5">
        <w:rPr>
          <w:rFonts w:ascii="Arial" w:hAnsi="Arial" w:cs="Arial"/>
        </w:rPr>
        <w:t xml:space="preserve">If we think of the whole company </w:t>
      </w:r>
      <w:r w:rsidR="009C5864" w:rsidRPr="00A420D5">
        <w:rPr>
          <w:rFonts w:ascii="Arial" w:hAnsi="Arial" w:cs="Arial"/>
        </w:rPr>
        <w:t>like scaffolding</w:t>
      </w:r>
      <w:r w:rsidR="001A6AB2" w:rsidRPr="00A420D5">
        <w:rPr>
          <w:rFonts w:ascii="Arial" w:hAnsi="Arial" w:cs="Arial"/>
        </w:rPr>
        <w:t>,</w:t>
      </w:r>
      <w:r w:rsidR="009C5864" w:rsidRPr="00A420D5">
        <w:rPr>
          <w:rFonts w:ascii="Arial" w:hAnsi="Arial" w:cs="Arial"/>
        </w:rPr>
        <w:t xml:space="preserve"> we can see how each department </w:t>
      </w:r>
      <w:r w:rsidR="001A6AB2" w:rsidRPr="00A420D5">
        <w:rPr>
          <w:rFonts w:ascii="Arial" w:hAnsi="Arial" w:cs="Arial"/>
        </w:rPr>
        <w:t>relies</w:t>
      </w:r>
      <w:r w:rsidR="001C0537" w:rsidRPr="00A420D5">
        <w:rPr>
          <w:rFonts w:ascii="Arial" w:hAnsi="Arial" w:cs="Arial"/>
        </w:rPr>
        <w:t xml:space="preserve"> on </w:t>
      </w:r>
      <w:r w:rsidR="001A6AB2" w:rsidRPr="00A420D5">
        <w:rPr>
          <w:rFonts w:ascii="Arial" w:hAnsi="Arial" w:cs="Arial"/>
        </w:rPr>
        <w:t xml:space="preserve">each other to complete their task </w:t>
      </w:r>
      <w:r w:rsidR="00F60033" w:rsidRPr="00A420D5">
        <w:rPr>
          <w:rFonts w:ascii="Arial" w:hAnsi="Arial" w:cs="Arial"/>
        </w:rPr>
        <w:t>for</w:t>
      </w:r>
      <w:r w:rsidR="001A6AB2" w:rsidRPr="00A420D5">
        <w:rPr>
          <w:rFonts w:ascii="Arial" w:hAnsi="Arial" w:cs="Arial"/>
        </w:rPr>
        <w:t xml:space="preserve"> the whole project to be complete</w:t>
      </w:r>
      <w:r w:rsidR="004B25F7" w:rsidRPr="00A420D5">
        <w:rPr>
          <w:rFonts w:ascii="Arial" w:hAnsi="Arial" w:cs="Arial"/>
        </w:rPr>
        <w:t>. Within the department t</w:t>
      </w:r>
      <w:r w:rsidR="0023252C" w:rsidRPr="00A420D5">
        <w:rPr>
          <w:rFonts w:ascii="Arial" w:hAnsi="Arial" w:cs="Arial"/>
        </w:rPr>
        <w:t>here are individuals</w:t>
      </w:r>
      <w:r w:rsidR="00B21A60" w:rsidRPr="00A420D5">
        <w:rPr>
          <w:rFonts w:ascii="Arial" w:hAnsi="Arial" w:cs="Arial"/>
        </w:rPr>
        <w:t xml:space="preserve"> working to their own goals</w:t>
      </w:r>
      <w:r w:rsidR="001E702A" w:rsidRPr="00A420D5">
        <w:rPr>
          <w:rFonts w:ascii="Arial" w:hAnsi="Arial" w:cs="Arial"/>
        </w:rPr>
        <w:t xml:space="preserve"> and the </w:t>
      </w:r>
      <w:r w:rsidR="00001559" w:rsidRPr="00A420D5">
        <w:rPr>
          <w:rFonts w:ascii="Arial" w:hAnsi="Arial" w:cs="Arial"/>
        </w:rPr>
        <w:t>company’s</w:t>
      </w:r>
      <w:r w:rsidR="001E702A" w:rsidRPr="00A420D5">
        <w:rPr>
          <w:rFonts w:ascii="Arial" w:hAnsi="Arial" w:cs="Arial"/>
        </w:rPr>
        <w:t xml:space="preserve"> targets</w:t>
      </w:r>
      <w:r w:rsidR="0073426D" w:rsidRPr="00A420D5">
        <w:rPr>
          <w:rFonts w:ascii="Arial" w:hAnsi="Arial" w:cs="Arial"/>
        </w:rPr>
        <w:t>, this should ensur</w:t>
      </w:r>
      <w:r w:rsidR="00081F4B" w:rsidRPr="00A420D5">
        <w:rPr>
          <w:rFonts w:ascii="Arial" w:hAnsi="Arial" w:cs="Arial"/>
        </w:rPr>
        <w:t>e good collaboration across</w:t>
      </w:r>
      <w:r w:rsidR="001C5498" w:rsidRPr="00A420D5">
        <w:rPr>
          <w:rFonts w:ascii="Arial" w:hAnsi="Arial" w:cs="Arial"/>
        </w:rPr>
        <w:t xml:space="preserve"> the work</w:t>
      </w:r>
      <w:r w:rsidR="00001559" w:rsidRPr="00A420D5">
        <w:rPr>
          <w:rFonts w:ascii="Arial" w:hAnsi="Arial" w:cs="Arial"/>
        </w:rPr>
        <w:t>place</w:t>
      </w:r>
      <w:r w:rsidR="00472F3B" w:rsidRPr="00A420D5">
        <w:rPr>
          <w:rFonts w:ascii="Arial" w:hAnsi="Arial" w:cs="Arial"/>
        </w:rPr>
        <w:t xml:space="preserve">, being an empathetic colleague </w:t>
      </w:r>
      <w:r w:rsidR="00DF575C" w:rsidRPr="00A420D5">
        <w:rPr>
          <w:rFonts w:ascii="Arial" w:hAnsi="Arial" w:cs="Arial"/>
        </w:rPr>
        <w:t xml:space="preserve">and </w:t>
      </w:r>
      <w:r w:rsidR="008726A6" w:rsidRPr="00A420D5">
        <w:rPr>
          <w:rFonts w:ascii="Arial" w:hAnsi="Arial" w:cs="Arial"/>
        </w:rPr>
        <w:t xml:space="preserve">respectful of </w:t>
      </w:r>
      <w:r w:rsidR="00C34A22" w:rsidRPr="00A420D5">
        <w:rPr>
          <w:rFonts w:ascii="Arial" w:hAnsi="Arial" w:cs="Arial"/>
        </w:rPr>
        <w:t>everyone’s uniqueness</w:t>
      </w:r>
      <w:r w:rsidR="0001238F" w:rsidRPr="00A420D5">
        <w:rPr>
          <w:rFonts w:ascii="Arial" w:hAnsi="Arial" w:cs="Arial"/>
        </w:rPr>
        <w:t xml:space="preserve"> should ensure an environment </w:t>
      </w:r>
      <w:r w:rsidR="006B0457" w:rsidRPr="00A420D5">
        <w:rPr>
          <w:rFonts w:ascii="Arial" w:hAnsi="Arial" w:cs="Arial"/>
        </w:rPr>
        <w:t>where</w:t>
      </w:r>
      <w:r w:rsidR="0001238F" w:rsidRPr="00A420D5">
        <w:rPr>
          <w:rFonts w:ascii="Arial" w:hAnsi="Arial" w:cs="Arial"/>
        </w:rPr>
        <w:t xml:space="preserve"> staff are comfortable to request support or assistance</w:t>
      </w:r>
      <w:r w:rsidR="008726A6" w:rsidRPr="00A420D5">
        <w:rPr>
          <w:rFonts w:ascii="Arial" w:hAnsi="Arial" w:cs="Arial"/>
        </w:rPr>
        <w:t>.</w:t>
      </w:r>
      <w:r w:rsidR="006B0457" w:rsidRPr="00A420D5">
        <w:rPr>
          <w:rFonts w:ascii="Arial" w:hAnsi="Arial" w:cs="Arial"/>
        </w:rPr>
        <w:t xml:space="preserve"> This should foster a positive organisational culture</w:t>
      </w:r>
      <w:r w:rsidR="00C05EEF" w:rsidRPr="00A420D5">
        <w:rPr>
          <w:rFonts w:ascii="Arial" w:hAnsi="Arial" w:cs="Arial"/>
        </w:rPr>
        <w:t xml:space="preserve"> where </w:t>
      </w:r>
      <w:r w:rsidR="00CB1C41" w:rsidRPr="00A420D5">
        <w:rPr>
          <w:rFonts w:ascii="Arial" w:hAnsi="Arial" w:cs="Arial"/>
        </w:rPr>
        <w:t>staff’s voices are heard, good and ethical practices a</w:t>
      </w:r>
      <w:r w:rsidR="00EE0FC6">
        <w:rPr>
          <w:rFonts w:ascii="Arial" w:hAnsi="Arial" w:cs="Arial"/>
        </w:rPr>
        <w:t>re</w:t>
      </w:r>
      <w:r w:rsidR="00CB1C41" w:rsidRPr="00A420D5">
        <w:rPr>
          <w:rFonts w:ascii="Arial" w:hAnsi="Arial" w:cs="Arial"/>
        </w:rPr>
        <w:t xml:space="preserve"> in place</w:t>
      </w:r>
      <w:r w:rsidR="00E85148" w:rsidRPr="00A420D5">
        <w:rPr>
          <w:rFonts w:ascii="Arial" w:hAnsi="Arial" w:cs="Arial"/>
        </w:rPr>
        <w:t xml:space="preserve">, </w:t>
      </w:r>
      <w:r w:rsidR="00457CBB" w:rsidRPr="00A420D5">
        <w:rPr>
          <w:rFonts w:ascii="Arial" w:hAnsi="Arial" w:cs="Arial"/>
        </w:rPr>
        <w:t xml:space="preserve">policies are developed and reviewed </w:t>
      </w:r>
      <w:r w:rsidR="00DC4862" w:rsidRPr="00A420D5">
        <w:rPr>
          <w:rFonts w:ascii="Arial" w:hAnsi="Arial" w:cs="Arial"/>
        </w:rPr>
        <w:t>regularly,</w:t>
      </w:r>
      <w:r w:rsidR="00457CBB" w:rsidRPr="00A420D5">
        <w:rPr>
          <w:rFonts w:ascii="Arial" w:hAnsi="Arial" w:cs="Arial"/>
        </w:rPr>
        <w:t xml:space="preserve"> </w:t>
      </w:r>
      <w:r w:rsidR="00DC5C30" w:rsidRPr="00A420D5">
        <w:rPr>
          <w:rFonts w:ascii="Arial" w:hAnsi="Arial" w:cs="Arial"/>
        </w:rPr>
        <w:t xml:space="preserve">and people are recognised </w:t>
      </w:r>
      <w:r w:rsidR="00DC4862" w:rsidRPr="00A420D5">
        <w:rPr>
          <w:rFonts w:ascii="Arial" w:hAnsi="Arial" w:cs="Arial"/>
        </w:rPr>
        <w:t xml:space="preserve">or </w:t>
      </w:r>
      <w:r w:rsidR="00BE57F5" w:rsidRPr="00A420D5">
        <w:rPr>
          <w:rFonts w:ascii="Arial" w:hAnsi="Arial" w:cs="Arial"/>
        </w:rPr>
        <w:t>rewarded</w:t>
      </w:r>
      <w:r w:rsidR="00DC4862" w:rsidRPr="00A420D5">
        <w:rPr>
          <w:rFonts w:ascii="Arial" w:hAnsi="Arial" w:cs="Arial"/>
        </w:rPr>
        <w:t xml:space="preserve"> for </w:t>
      </w:r>
      <w:r w:rsidR="00BE57F5" w:rsidRPr="00A420D5">
        <w:rPr>
          <w:rFonts w:ascii="Arial" w:hAnsi="Arial" w:cs="Arial"/>
        </w:rPr>
        <w:t xml:space="preserve">being good ambassadors. </w:t>
      </w:r>
      <w:r w:rsidR="006B0457" w:rsidRPr="00A420D5">
        <w:rPr>
          <w:rFonts w:ascii="Arial" w:hAnsi="Arial" w:cs="Arial"/>
        </w:rPr>
        <w:t xml:space="preserve"> </w:t>
      </w:r>
      <w:r w:rsidR="00AE438C">
        <w:rPr>
          <w:rFonts w:ascii="Arial" w:hAnsi="Arial" w:cs="Arial"/>
        </w:rPr>
        <w:t>Like in life we see that people are drawn to similarities in each other,</w:t>
      </w:r>
      <w:r w:rsidR="009A06DB">
        <w:rPr>
          <w:rFonts w:ascii="Arial" w:hAnsi="Arial" w:cs="Arial"/>
        </w:rPr>
        <w:t xml:space="preserve"> working like this see</w:t>
      </w:r>
      <w:r w:rsidR="00451BA7">
        <w:rPr>
          <w:rFonts w:ascii="Arial" w:hAnsi="Arial" w:cs="Arial"/>
        </w:rPr>
        <w:t>s</w:t>
      </w:r>
      <w:r w:rsidR="009A06DB">
        <w:rPr>
          <w:rFonts w:ascii="Arial" w:hAnsi="Arial" w:cs="Arial"/>
        </w:rPr>
        <w:t xml:space="preserve"> no room for diversity</w:t>
      </w:r>
      <w:r w:rsidR="00451BA7">
        <w:rPr>
          <w:rFonts w:ascii="Arial" w:hAnsi="Arial" w:cs="Arial"/>
        </w:rPr>
        <w:t xml:space="preserve">, </w:t>
      </w:r>
      <w:r w:rsidR="00BE38A8">
        <w:rPr>
          <w:rFonts w:ascii="Arial" w:hAnsi="Arial" w:cs="Arial"/>
        </w:rPr>
        <w:t xml:space="preserve">and </w:t>
      </w:r>
      <w:r w:rsidR="00076374">
        <w:rPr>
          <w:rFonts w:ascii="Arial" w:hAnsi="Arial" w:cs="Arial"/>
        </w:rPr>
        <w:t>in turn</w:t>
      </w:r>
      <w:r w:rsidR="00270535">
        <w:rPr>
          <w:rFonts w:ascii="Arial" w:hAnsi="Arial" w:cs="Arial"/>
        </w:rPr>
        <w:t xml:space="preserve"> </w:t>
      </w:r>
      <w:r w:rsidR="00076374">
        <w:rPr>
          <w:rFonts w:ascii="Arial" w:hAnsi="Arial" w:cs="Arial"/>
        </w:rPr>
        <w:t xml:space="preserve">may develop </w:t>
      </w:r>
      <w:r w:rsidR="00270535">
        <w:rPr>
          <w:rFonts w:ascii="Arial" w:hAnsi="Arial" w:cs="Arial"/>
        </w:rPr>
        <w:t>institutionally</w:t>
      </w:r>
      <w:r w:rsidR="00076374">
        <w:rPr>
          <w:rFonts w:ascii="Arial" w:hAnsi="Arial" w:cs="Arial"/>
        </w:rPr>
        <w:t xml:space="preserve"> racism.</w:t>
      </w:r>
      <w:r w:rsidR="00010544">
        <w:rPr>
          <w:rFonts w:ascii="Arial" w:hAnsi="Arial" w:cs="Arial"/>
        </w:rPr>
        <w:t xml:space="preserve"> B</w:t>
      </w:r>
      <w:r w:rsidR="00AE438C">
        <w:rPr>
          <w:rFonts w:ascii="Arial" w:hAnsi="Arial" w:cs="Arial"/>
        </w:rPr>
        <w:t xml:space="preserve">y ensuring the core is </w:t>
      </w:r>
      <w:r w:rsidR="00914235">
        <w:rPr>
          <w:rFonts w:ascii="Arial" w:hAnsi="Arial" w:cs="Arial"/>
        </w:rPr>
        <w:t xml:space="preserve">represented by several of the </w:t>
      </w:r>
      <w:r w:rsidR="000805CD">
        <w:rPr>
          <w:rFonts w:ascii="Arial" w:hAnsi="Arial" w:cs="Arial"/>
        </w:rPr>
        <w:t xml:space="preserve">nine </w:t>
      </w:r>
      <w:r w:rsidR="00914235">
        <w:rPr>
          <w:rFonts w:ascii="Arial" w:hAnsi="Arial" w:cs="Arial"/>
        </w:rPr>
        <w:t>pro</w:t>
      </w:r>
      <w:r w:rsidR="004C6A06">
        <w:rPr>
          <w:rFonts w:ascii="Arial" w:hAnsi="Arial" w:cs="Arial"/>
        </w:rPr>
        <w:t>tected</w:t>
      </w:r>
      <w:r w:rsidR="002D3B18">
        <w:rPr>
          <w:rFonts w:ascii="Arial" w:hAnsi="Arial" w:cs="Arial"/>
        </w:rPr>
        <w:t xml:space="preserve"> </w:t>
      </w:r>
      <w:r w:rsidR="00956679">
        <w:rPr>
          <w:rFonts w:ascii="Arial" w:hAnsi="Arial" w:cs="Arial"/>
        </w:rPr>
        <w:t>characteristics (</w:t>
      </w:r>
      <w:r w:rsidR="00E76519">
        <w:rPr>
          <w:rFonts w:ascii="Arial" w:hAnsi="Arial" w:cs="Arial"/>
        </w:rPr>
        <w:t>sex</w:t>
      </w:r>
      <w:r w:rsidR="000805CD">
        <w:rPr>
          <w:rFonts w:ascii="Arial" w:hAnsi="Arial" w:cs="Arial"/>
        </w:rPr>
        <w:t xml:space="preserve"> and </w:t>
      </w:r>
      <w:r w:rsidR="00DC23F7">
        <w:rPr>
          <w:rFonts w:ascii="Arial" w:hAnsi="Arial" w:cs="Arial"/>
        </w:rPr>
        <w:t>sexual orientation, disability</w:t>
      </w:r>
      <w:r w:rsidR="00A0614A">
        <w:rPr>
          <w:rFonts w:ascii="Arial" w:hAnsi="Arial" w:cs="Arial"/>
        </w:rPr>
        <w:t xml:space="preserve">, age, </w:t>
      </w:r>
      <w:r w:rsidR="00A52296">
        <w:rPr>
          <w:rFonts w:ascii="Arial" w:hAnsi="Arial" w:cs="Arial"/>
        </w:rPr>
        <w:t>gender</w:t>
      </w:r>
      <w:r w:rsidR="00A0614A">
        <w:rPr>
          <w:rFonts w:ascii="Arial" w:hAnsi="Arial" w:cs="Arial"/>
        </w:rPr>
        <w:t xml:space="preserve"> reassignment,</w:t>
      </w:r>
      <w:r w:rsidR="00A52296">
        <w:rPr>
          <w:rFonts w:ascii="Arial" w:hAnsi="Arial" w:cs="Arial"/>
        </w:rPr>
        <w:t xml:space="preserve"> race, religion / belief,</w:t>
      </w:r>
      <w:r w:rsidR="00BB7F14">
        <w:rPr>
          <w:rFonts w:ascii="Arial" w:hAnsi="Arial" w:cs="Arial"/>
        </w:rPr>
        <w:t xml:space="preserve"> pregnancy/maternity</w:t>
      </w:r>
      <w:r w:rsidR="00AF44FE">
        <w:rPr>
          <w:rFonts w:ascii="Arial" w:hAnsi="Arial" w:cs="Arial"/>
        </w:rPr>
        <w:t xml:space="preserve">, </w:t>
      </w:r>
      <w:r w:rsidR="00B64792">
        <w:rPr>
          <w:rFonts w:ascii="Arial" w:hAnsi="Arial" w:cs="Arial"/>
        </w:rPr>
        <w:t>marriage/</w:t>
      </w:r>
      <w:r w:rsidR="00E76519">
        <w:rPr>
          <w:rFonts w:ascii="Arial" w:hAnsi="Arial" w:cs="Arial"/>
        </w:rPr>
        <w:t xml:space="preserve">civil </w:t>
      </w:r>
      <w:r w:rsidR="00F760C9">
        <w:rPr>
          <w:rFonts w:ascii="Arial" w:hAnsi="Arial" w:cs="Arial"/>
        </w:rPr>
        <w:t>partnership</w:t>
      </w:r>
      <w:r w:rsidR="00F30A28">
        <w:rPr>
          <w:rFonts w:ascii="Arial" w:hAnsi="Arial" w:cs="Arial"/>
        </w:rPr>
        <w:t>,</w:t>
      </w:r>
      <w:r w:rsidR="00AE438C">
        <w:rPr>
          <w:rFonts w:ascii="Arial" w:hAnsi="Arial" w:cs="Arial"/>
        </w:rPr>
        <w:t xml:space="preserve"> and embraces change then this should filter to the outer work force and in return create a positive culture.</w:t>
      </w:r>
    </w:p>
    <w:p w14:paraId="7D1F2DC5" w14:textId="77777777" w:rsidR="004A6EC8" w:rsidRDefault="00EE42F1" w:rsidP="005E22B1">
      <w:pPr>
        <w:jc w:val="both"/>
        <w:rPr>
          <w:rFonts w:ascii="Arial" w:hAnsi="Arial" w:cs="Arial"/>
        </w:rPr>
      </w:pPr>
      <w:r w:rsidRPr="00A420D5">
        <w:rPr>
          <w:rFonts w:ascii="Arial" w:hAnsi="Arial" w:cs="Arial"/>
        </w:rPr>
        <w:t xml:space="preserve">The traditional structure </w:t>
      </w:r>
      <w:r w:rsidR="00655270" w:rsidRPr="00A420D5">
        <w:rPr>
          <w:rFonts w:ascii="Arial" w:hAnsi="Arial" w:cs="Arial"/>
        </w:rPr>
        <w:t>of the workforce is ever changing, depending on the demand</w:t>
      </w:r>
      <w:r w:rsidR="006552BC" w:rsidRPr="00A420D5">
        <w:rPr>
          <w:rFonts w:ascii="Arial" w:hAnsi="Arial" w:cs="Arial"/>
        </w:rPr>
        <w:t xml:space="preserve">, </w:t>
      </w:r>
      <w:r w:rsidR="0092524F" w:rsidRPr="00A420D5">
        <w:rPr>
          <w:rFonts w:ascii="Arial" w:hAnsi="Arial" w:cs="Arial"/>
        </w:rPr>
        <w:t>size,</w:t>
      </w:r>
      <w:r w:rsidR="006552BC" w:rsidRPr="00A420D5">
        <w:rPr>
          <w:rFonts w:ascii="Arial" w:hAnsi="Arial" w:cs="Arial"/>
        </w:rPr>
        <w:t xml:space="preserve"> and </w:t>
      </w:r>
      <w:r w:rsidR="00F71E4A" w:rsidRPr="00A420D5">
        <w:rPr>
          <w:rFonts w:ascii="Arial" w:hAnsi="Arial" w:cs="Arial"/>
        </w:rPr>
        <w:t xml:space="preserve">budget </w:t>
      </w:r>
      <w:r w:rsidR="00D87280" w:rsidRPr="00A420D5">
        <w:rPr>
          <w:rFonts w:ascii="Arial" w:hAnsi="Arial" w:cs="Arial"/>
        </w:rPr>
        <w:t>of the company then this will represent the structur</w:t>
      </w:r>
      <w:r w:rsidR="004A6EC8">
        <w:rPr>
          <w:rFonts w:ascii="Arial" w:hAnsi="Arial" w:cs="Arial"/>
        </w:rPr>
        <w:t>e</w:t>
      </w:r>
      <w:r w:rsidR="00423EAC" w:rsidRPr="00A420D5">
        <w:rPr>
          <w:rFonts w:ascii="Arial" w:hAnsi="Arial" w:cs="Arial"/>
        </w:rPr>
        <w:t>.</w:t>
      </w:r>
    </w:p>
    <w:p w14:paraId="617065C3" w14:textId="77777777" w:rsidR="007739A8" w:rsidRDefault="007739A8" w:rsidP="005E22B1">
      <w:pPr>
        <w:jc w:val="both"/>
        <w:rPr>
          <w:rFonts w:ascii="Arial" w:hAnsi="Arial" w:cs="Arial"/>
        </w:rPr>
      </w:pPr>
    </w:p>
    <w:p w14:paraId="749FABA6" w14:textId="6EE2ADCF" w:rsidR="00885F24" w:rsidRDefault="007739A8" w:rsidP="007739A8">
      <w:pPr>
        <w:jc w:val="both"/>
        <w:rPr>
          <w:rFonts w:ascii="Arial" w:hAnsi="Arial" w:cs="Arial"/>
        </w:rPr>
      </w:pPr>
      <w:r>
        <w:rPr>
          <w:rFonts w:ascii="Arial" w:hAnsi="Arial" w:cs="Arial"/>
        </w:rPr>
        <w:t>3.</w:t>
      </w:r>
      <w:r w:rsidR="00154D1C">
        <w:rPr>
          <w:rFonts w:ascii="Arial" w:hAnsi="Arial" w:cs="Arial"/>
        </w:rPr>
        <w:t>1</w:t>
      </w:r>
    </w:p>
    <w:p w14:paraId="3C116410" w14:textId="7A930124" w:rsidR="007739A8" w:rsidRDefault="007739A8" w:rsidP="007739A8">
      <w:pPr>
        <w:jc w:val="both"/>
        <w:rPr>
          <w:rFonts w:ascii="Arial" w:hAnsi="Arial" w:cs="Arial"/>
        </w:rPr>
      </w:pPr>
      <w:r w:rsidRPr="007739A8">
        <w:rPr>
          <w:rFonts w:ascii="Arial" w:hAnsi="Arial" w:cs="Arial"/>
        </w:rPr>
        <w:t xml:space="preserve"> </w:t>
      </w:r>
      <w:r>
        <w:rPr>
          <w:rFonts w:ascii="Arial" w:hAnsi="Arial" w:cs="Arial"/>
        </w:rPr>
        <w:t>Planning and managing change</w:t>
      </w:r>
      <w:r w:rsidR="00885F24">
        <w:rPr>
          <w:rFonts w:ascii="Arial" w:hAnsi="Arial" w:cs="Arial"/>
        </w:rPr>
        <w:t>.</w:t>
      </w:r>
    </w:p>
    <w:p w14:paraId="57677E9C" w14:textId="77777777" w:rsidR="00727800" w:rsidRDefault="007739A8" w:rsidP="00265A82">
      <w:pPr>
        <w:jc w:val="both"/>
        <w:rPr>
          <w:rFonts w:ascii="Arial" w:hAnsi="Arial" w:cs="Arial"/>
        </w:rPr>
      </w:pPr>
      <w:r>
        <w:rPr>
          <w:rFonts w:ascii="Arial" w:hAnsi="Arial" w:cs="Arial"/>
        </w:rPr>
        <w:t xml:space="preserve">When any change is </w:t>
      </w:r>
      <w:r w:rsidR="007D02F1">
        <w:rPr>
          <w:rFonts w:ascii="Arial" w:hAnsi="Arial" w:cs="Arial"/>
        </w:rPr>
        <w:t>introduced,</w:t>
      </w:r>
      <w:r>
        <w:rPr>
          <w:rFonts w:ascii="Arial" w:hAnsi="Arial" w:cs="Arial"/>
        </w:rPr>
        <w:t xml:space="preserve"> the instinct is to push </w:t>
      </w:r>
      <w:r w:rsidR="003925FE">
        <w:rPr>
          <w:rFonts w:ascii="Arial" w:hAnsi="Arial" w:cs="Arial"/>
        </w:rPr>
        <w:t>back. The</w:t>
      </w:r>
      <w:r w:rsidR="00001624" w:rsidRPr="00A420D5">
        <w:rPr>
          <w:rFonts w:ascii="Arial" w:hAnsi="Arial" w:cs="Arial"/>
        </w:rPr>
        <w:t xml:space="preserve"> role i</w:t>
      </w:r>
      <w:r w:rsidR="003925FE">
        <w:rPr>
          <w:rFonts w:ascii="Arial" w:hAnsi="Arial" w:cs="Arial"/>
        </w:rPr>
        <w:t>n</w:t>
      </w:r>
      <w:r w:rsidR="00001624" w:rsidRPr="00A420D5">
        <w:rPr>
          <w:rFonts w:ascii="Arial" w:hAnsi="Arial" w:cs="Arial"/>
        </w:rPr>
        <w:t xml:space="preserve"> all </w:t>
      </w:r>
      <w:r w:rsidR="003925FE">
        <w:rPr>
          <w:rFonts w:ascii="Arial" w:hAnsi="Arial" w:cs="Arial"/>
        </w:rPr>
        <w:t>our</w:t>
      </w:r>
      <w:r w:rsidR="00001624" w:rsidRPr="00A420D5">
        <w:rPr>
          <w:rFonts w:ascii="Arial" w:hAnsi="Arial" w:cs="Arial"/>
        </w:rPr>
        <w:t xml:space="preserve"> </w:t>
      </w:r>
      <w:r w:rsidR="00BE67E4" w:rsidRPr="00A420D5">
        <w:rPr>
          <w:rFonts w:ascii="Arial" w:hAnsi="Arial" w:cs="Arial"/>
        </w:rPr>
        <w:t xml:space="preserve">structures </w:t>
      </w:r>
      <w:r w:rsidR="00975FE3">
        <w:rPr>
          <w:rFonts w:ascii="Arial" w:hAnsi="Arial" w:cs="Arial"/>
        </w:rPr>
        <w:t>is</w:t>
      </w:r>
      <w:r w:rsidR="00BE67E4" w:rsidRPr="00A420D5">
        <w:rPr>
          <w:rFonts w:ascii="Arial" w:hAnsi="Arial" w:cs="Arial"/>
        </w:rPr>
        <w:t xml:space="preserve"> to provide for the good of the company and workforc</w:t>
      </w:r>
      <w:r w:rsidR="00CD4739" w:rsidRPr="00A420D5">
        <w:rPr>
          <w:rFonts w:ascii="Arial" w:hAnsi="Arial" w:cs="Arial"/>
        </w:rPr>
        <w:t>e,</w:t>
      </w:r>
      <w:r w:rsidR="00696DD4">
        <w:rPr>
          <w:rFonts w:ascii="Arial" w:hAnsi="Arial" w:cs="Arial"/>
        </w:rPr>
        <w:t xml:space="preserve"> and not just follow fashions</w:t>
      </w:r>
      <w:r w:rsidR="00975FE3">
        <w:rPr>
          <w:rFonts w:ascii="Arial" w:hAnsi="Arial" w:cs="Arial"/>
        </w:rPr>
        <w:t>.</w:t>
      </w:r>
      <w:r w:rsidR="00086D5C">
        <w:rPr>
          <w:rFonts w:ascii="Arial" w:hAnsi="Arial" w:cs="Arial"/>
        </w:rPr>
        <w:t xml:space="preserve"> </w:t>
      </w:r>
      <w:r w:rsidR="00975FE3">
        <w:rPr>
          <w:rFonts w:ascii="Arial" w:hAnsi="Arial" w:cs="Arial"/>
        </w:rPr>
        <w:t>T</w:t>
      </w:r>
      <w:r w:rsidR="00086D5C">
        <w:rPr>
          <w:rFonts w:ascii="Arial" w:hAnsi="Arial" w:cs="Arial"/>
        </w:rPr>
        <w:t>his may come into conflict when change is introduced</w:t>
      </w:r>
      <w:r w:rsidR="00D87534">
        <w:rPr>
          <w:rFonts w:ascii="Arial" w:hAnsi="Arial" w:cs="Arial"/>
        </w:rPr>
        <w:t>. It is said to be a primal instinct to fear change</w:t>
      </w:r>
      <w:r w:rsidR="00AC11FC">
        <w:rPr>
          <w:rFonts w:ascii="Arial" w:hAnsi="Arial" w:cs="Arial"/>
        </w:rPr>
        <w:t xml:space="preserve"> and thus should be nurtured, if presented positively </w:t>
      </w:r>
      <w:r w:rsidR="004520D7">
        <w:rPr>
          <w:rFonts w:ascii="Arial" w:hAnsi="Arial" w:cs="Arial"/>
        </w:rPr>
        <w:t>and an explanation provided then this should enable change to be embraced rather</w:t>
      </w:r>
      <w:r w:rsidR="003A26E3">
        <w:rPr>
          <w:rFonts w:ascii="Arial" w:hAnsi="Arial" w:cs="Arial"/>
        </w:rPr>
        <w:t xml:space="preserve"> than </w:t>
      </w:r>
      <w:r w:rsidR="00033E70">
        <w:rPr>
          <w:rFonts w:ascii="Arial" w:hAnsi="Arial" w:cs="Arial"/>
        </w:rPr>
        <w:t xml:space="preserve">feared. </w:t>
      </w:r>
      <w:r w:rsidR="00B14AE7">
        <w:rPr>
          <w:rFonts w:ascii="Arial" w:hAnsi="Arial" w:cs="Arial"/>
        </w:rPr>
        <w:t xml:space="preserve">Leading by example </w:t>
      </w:r>
      <w:r w:rsidR="00DD3645">
        <w:rPr>
          <w:rFonts w:ascii="Arial" w:hAnsi="Arial" w:cs="Arial"/>
        </w:rPr>
        <w:t>and ensuring positive communications</w:t>
      </w:r>
      <w:r w:rsidR="00477BB1">
        <w:rPr>
          <w:rFonts w:ascii="Arial" w:hAnsi="Arial" w:cs="Arial"/>
        </w:rPr>
        <w:t xml:space="preserve">, not a one size fit’s all </w:t>
      </w:r>
      <w:r w:rsidR="005B4A46">
        <w:rPr>
          <w:rFonts w:ascii="Arial" w:hAnsi="Arial" w:cs="Arial"/>
        </w:rPr>
        <w:t>approach</w:t>
      </w:r>
      <w:r w:rsidR="009373D2">
        <w:rPr>
          <w:rFonts w:ascii="Arial" w:hAnsi="Arial" w:cs="Arial"/>
        </w:rPr>
        <w:t xml:space="preserve"> or </w:t>
      </w:r>
      <w:r w:rsidR="00D061B8">
        <w:rPr>
          <w:rFonts w:ascii="Arial" w:hAnsi="Arial" w:cs="Arial"/>
        </w:rPr>
        <w:t xml:space="preserve">do as your told </w:t>
      </w:r>
      <w:r w:rsidR="00481EB4">
        <w:rPr>
          <w:rFonts w:ascii="Arial" w:hAnsi="Arial" w:cs="Arial"/>
        </w:rPr>
        <w:t>enforcement, should</w:t>
      </w:r>
      <w:r w:rsidR="005B4A46">
        <w:rPr>
          <w:rFonts w:ascii="Arial" w:hAnsi="Arial" w:cs="Arial"/>
        </w:rPr>
        <w:t xml:space="preserve"> ensur</w:t>
      </w:r>
      <w:r w:rsidR="00D061B8">
        <w:rPr>
          <w:rFonts w:ascii="Arial" w:hAnsi="Arial" w:cs="Arial"/>
        </w:rPr>
        <w:t>e</w:t>
      </w:r>
      <w:r w:rsidR="005B4A46">
        <w:rPr>
          <w:rFonts w:ascii="Arial" w:hAnsi="Arial" w:cs="Arial"/>
        </w:rPr>
        <w:t xml:space="preserve"> it is an inclusive </w:t>
      </w:r>
      <w:r w:rsidR="005D1EC9">
        <w:rPr>
          <w:rFonts w:ascii="Arial" w:hAnsi="Arial" w:cs="Arial"/>
        </w:rPr>
        <w:t>environment</w:t>
      </w:r>
      <w:r w:rsidR="00875A5B">
        <w:rPr>
          <w:rFonts w:ascii="Arial" w:hAnsi="Arial" w:cs="Arial"/>
        </w:rPr>
        <w:t xml:space="preserve"> then no single role can feel </w:t>
      </w:r>
      <w:r w:rsidR="001649BE">
        <w:rPr>
          <w:rFonts w:ascii="Arial" w:hAnsi="Arial" w:cs="Arial"/>
        </w:rPr>
        <w:t>victimised</w:t>
      </w:r>
      <w:r w:rsidR="001071D1">
        <w:rPr>
          <w:rFonts w:ascii="Arial" w:hAnsi="Arial" w:cs="Arial"/>
        </w:rPr>
        <w:t>.</w:t>
      </w:r>
      <w:r w:rsidR="009B1D50">
        <w:rPr>
          <w:rFonts w:ascii="Arial" w:hAnsi="Arial" w:cs="Arial"/>
        </w:rPr>
        <w:t xml:space="preserve"> Change becomes everyone responsibility </w:t>
      </w:r>
      <w:r w:rsidR="00FA1C99">
        <w:rPr>
          <w:rFonts w:ascii="Arial" w:hAnsi="Arial" w:cs="Arial"/>
        </w:rPr>
        <w:t xml:space="preserve">and a working group to identify the changes that </w:t>
      </w:r>
      <w:r w:rsidR="00CD588C">
        <w:rPr>
          <w:rFonts w:ascii="Arial" w:hAnsi="Arial" w:cs="Arial"/>
        </w:rPr>
        <w:t>need addressing is a place</w:t>
      </w:r>
      <w:r w:rsidR="00A132DB">
        <w:rPr>
          <w:rFonts w:ascii="Arial" w:hAnsi="Arial" w:cs="Arial"/>
        </w:rPr>
        <w:t xml:space="preserve"> </w:t>
      </w:r>
      <w:r w:rsidR="00CD588C">
        <w:rPr>
          <w:rFonts w:ascii="Arial" w:hAnsi="Arial" w:cs="Arial"/>
        </w:rPr>
        <w:t>to start</w:t>
      </w:r>
      <w:r w:rsidR="00A132DB">
        <w:rPr>
          <w:rFonts w:ascii="Arial" w:hAnsi="Arial" w:cs="Arial"/>
        </w:rPr>
        <w:t xml:space="preserve">. Next will be the </w:t>
      </w:r>
      <w:r w:rsidR="00FD6C2D">
        <w:rPr>
          <w:rFonts w:ascii="Arial" w:hAnsi="Arial" w:cs="Arial"/>
        </w:rPr>
        <w:t>departments</w:t>
      </w:r>
      <w:r w:rsidR="00A132DB">
        <w:rPr>
          <w:rFonts w:ascii="Arial" w:hAnsi="Arial" w:cs="Arial"/>
        </w:rPr>
        <w:t xml:space="preserve"> who need to adopt and promote the </w:t>
      </w:r>
      <w:r w:rsidR="00011AB3">
        <w:rPr>
          <w:rFonts w:ascii="Arial" w:hAnsi="Arial" w:cs="Arial"/>
        </w:rPr>
        <w:t>initial changes.</w:t>
      </w:r>
      <w:r w:rsidR="00CD588C">
        <w:rPr>
          <w:rFonts w:ascii="Arial" w:hAnsi="Arial" w:cs="Arial"/>
        </w:rPr>
        <w:t xml:space="preserve"> </w:t>
      </w:r>
    </w:p>
    <w:p w14:paraId="284F41BB" w14:textId="67EC09A9" w:rsidR="00840C07" w:rsidRDefault="00FB0245" w:rsidP="00265A82">
      <w:pPr>
        <w:jc w:val="both"/>
        <w:rPr>
          <w:rFonts w:ascii="Arial" w:hAnsi="Arial" w:cs="Arial"/>
        </w:rPr>
      </w:pPr>
      <w:r>
        <w:rPr>
          <w:rFonts w:ascii="Arial" w:hAnsi="Arial" w:cs="Arial"/>
        </w:rPr>
        <w:lastRenderedPageBreak/>
        <w:t xml:space="preserve">We may be able to assist staff embrace change but </w:t>
      </w:r>
      <w:r w:rsidR="00BA0E8F">
        <w:rPr>
          <w:rFonts w:ascii="Arial" w:hAnsi="Arial" w:cs="Arial"/>
        </w:rPr>
        <w:t>changing the mind set of a department will needs</w:t>
      </w:r>
      <w:r w:rsidR="000A118F">
        <w:rPr>
          <w:rFonts w:ascii="Arial" w:hAnsi="Arial" w:cs="Arial"/>
        </w:rPr>
        <w:t xml:space="preserve"> a</w:t>
      </w:r>
      <w:r w:rsidR="00BA0E8F">
        <w:rPr>
          <w:rFonts w:ascii="Arial" w:hAnsi="Arial" w:cs="Arial"/>
        </w:rPr>
        <w:t xml:space="preserve">ddressing </w:t>
      </w:r>
      <w:r w:rsidR="000A118F">
        <w:rPr>
          <w:rFonts w:ascii="Arial" w:hAnsi="Arial" w:cs="Arial"/>
        </w:rPr>
        <w:t>tentatively. The new style of leadership need</w:t>
      </w:r>
      <w:r w:rsidR="00C53C85">
        <w:rPr>
          <w:rFonts w:ascii="Arial" w:hAnsi="Arial" w:cs="Arial"/>
        </w:rPr>
        <w:t>s supporting and may see a push back to the old ways, the new style n</w:t>
      </w:r>
      <w:r w:rsidR="00840C07">
        <w:rPr>
          <w:rFonts w:ascii="Arial" w:hAnsi="Arial" w:cs="Arial"/>
        </w:rPr>
        <w:t xml:space="preserve">eeds to assert and prove </w:t>
      </w:r>
      <w:r w:rsidR="00333696">
        <w:rPr>
          <w:rFonts w:ascii="Arial" w:hAnsi="Arial" w:cs="Arial"/>
        </w:rPr>
        <w:t>itself</w:t>
      </w:r>
      <w:r w:rsidR="00840C07">
        <w:rPr>
          <w:rFonts w:ascii="Arial" w:hAnsi="Arial" w:cs="Arial"/>
        </w:rPr>
        <w:t>.</w:t>
      </w:r>
      <w:r w:rsidR="000256BA">
        <w:rPr>
          <w:rFonts w:ascii="Arial" w:hAnsi="Arial" w:cs="Arial"/>
        </w:rPr>
        <w:t xml:space="preserve"> </w:t>
      </w:r>
    </w:p>
    <w:p w14:paraId="37E75373" w14:textId="16FC0F5C" w:rsidR="000256BA" w:rsidRDefault="000256BA" w:rsidP="00265A82">
      <w:pPr>
        <w:jc w:val="both"/>
        <w:rPr>
          <w:rFonts w:ascii="Arial" w:hAnsi="Arial" w:cs="Arial"/>
        </w:rPr>
      </w:pPr>
      <w:r>
        <w:rPr>
          <w:rFonts w:ascii="Arial" w:hAnsi="Arial" w:cs="Arial"/>
        </w:rPr>
        <w:t xml:space="preserve">Below we can see how the diagram </w:t>
      </w:r>
      <w:r w:rsidR="00C821C9">
        <w:rPr>
          <w:rFonts w:ascii="Arial" w:hAnsi="Arial" w:cs="Arial"/>
        </w:rPr>
        <w:t>shows</w:t>
      </w:r>
      <w:r w:rsidR="004F22E0">
        <w:rPr>
          <w:rFonts w:ascii="Arial" w:hAnsi="Arial" w:cs="Arial"/>
        </w:rPr>
        <w:t xml:space="preserve"> </w:t>
      </w:r>
      <w:r w:rsidR="005C1B14">
        <w:rPr>
          <w:rFonts w:ascii="Arial" w:hAnsi="Arial" w:cs="Arial"/>
        </w:rPr>
        <w:t xml:space="preserve">how </w:t>
      </w:r>
      <w:r w:rsidR="004F22E0">
        <w:rPr>
          <w:rFonts w:ascii="Arial" w:hAnsi="Arial" w:cs="Arial"/>
        </w:rPr>
        <w:t>relationships impact change</w:t>
      </w:r>
      <w:r w:rsidR="004F6E58">
        <w:rPr>
          <w:rFonts w:ascii="Arial" w:hAnsi="Arial" w:cs="Arial"/>
        </w:rPr>
        <w:t xml:space="preserve"> </w:t>
      </w:r>
      <w:r w:rsidR="005C1B14">
        <w:rPr>
          <w:rFonts w:ascii="Arial" w:hAnsi="Arial" w:cs="Arial"/>
        </w:rPr>
        <w:t>and the per</w:t>
      </w:r>
      <w:r w:rsidR="007321F0">
        <w:rPr>
          <w:rFonts w:ascii="Arial" w:hAnsi="Arial" w:cs="Arial"/>
        </w:rPr>
        <w:t xml:space="preserve">ception of change, we </w:t>
      </w:r>
      <w:proofErr w:type="gramStart"/>
      <w:r w:rsidR="007321F0">
        <w:rPr>
          <w:rFonts w:ascii="Arial" w:hAnsi="Arial" w:cs="Arial"/>
        </w:rPr>
        <w:t>have to</w:t>
      </w:r>
      <w:proofErr w:type="gramEnd"/>
      <w:r w:rsidR="007321F0">
        <w:rPr>
          <w:rFonts w:ascii="Arial" w:hAnsi="Arial" w:cs="Arial"/>
        </w:rPr>
        <w:t xml:space="preserve"> have the support of the group not just the individual.</w:t>
      </w:r>
      <w:r w:rsidR="004F6E58">
        <w:rPr>
          <w:rFonts w:ascii="Arial" w:hAnsi="Arial" w:cs="Arial"/>
        </w:rPr>
        <w:t xml:space="preserve"> </w:t>
      </w:r>
    </w:p>
    <w:p w14:paraId="47BD2D41" w14:textId="77777777" w:rsidR="00AB1C97" w:rsidRDefault="00AB1C97" w:rsidP="00265A82">
      <w:pPr>
        <w:jc w:val="both"/>
        <w:rPr>
          <w:rFonts w:ascii="Arial" w:hAnsi="Arial" w:cs="Arial"/>
        </w:rPr>
      </w:pPr>
    </w:p>
    <w:p w14:paraId="172E7919" w14:textId="77777777" w:rsidR="006A2004" w:rsidRDefault="004839A4" w:rsidP="006A2004">
      <w:pPr>
        <w:jc w:val="center"/>
        <w:rPr>
          <w:color w:val="0000FF"/>
          <w:kern w:val="0"/>
          <w:u w:val="single"/>
          <w14:ligatures w14:val="none"/>
        </w:rPr>
      </w:pPr>
      <w:r>
        <w:rPr>
          <w:noProof/>
        </w:rPr>
        <w:drawing>
          <wp:inline distT="0" distB="0" distL="0" distR="0" wp14:anchorId="500AB288" wp14:editId="19F5938D">
            <wp:extent cx="3787775" cy="2514344"/>
            <wp:effectExtent l="0" t="0" r="3175" b="635"/>
            <wp:docPr id="199760654" name="Picture 199760654"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60654" name="Picture 199760654" descr="Diagram, venn 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02910" cy="2524391"/>
                    </a:xfrm>
                    <a:prstGeom prst="rect">
                      <a:avLst/>
                    </a:prstGeom>
                    <a:noFill/>
                    <a:ln>
                      <a:noFill/>
                    </a:ln>
                  </pic:spPr>
                </pic:pic>
              </a:graphicData>
            </a:graphic>
          </wp:inline>
        </w:drawing>
      </w:r>
      <w:r w:rsidR="006A2004" w:rsidRPr="006009E6">
        <w:rPr>
          <w:color w:val="0000FF"/>
          <w:kern w:val="0"/>
          <w:u w:val="single"/>
          <w14:ligatures w14:val="none"/>
        </w:rPr>
        <w:t xml:space="preserve"> </w:t>
      </w:r>
    </w:p>
    <w:p w14:paraId="2A74726C" w14:textId="44B1D397" w:rsidR="006009E6" w:rsidRPr="006A2004" w:rsidRDefault="006A2004" w:rsidP="006A2004">
      <w:pPr>
        <w:jc w:val="center"/>
        <w:rPr>
          <w:rFonts w:ascii="Arial" w:hAnsi="Arial" w:cs="Arial"/>
          <w:b/>
          <w:bCs/>
          <w:i/>
          <w:iCs/>
        </w:rPr>
      </w:pPr>
      <w:r w:rsidRPr="006A2004">
        <w:rPr>
          <w:rFonts w:ascii="Arial" w:hAnsi="Arial" w:cs="Arial"/>
          <w:i/>
          <w:iCs/>
          <w:kern w:val="0"/>
          <w14:ligatures w14:val="none"/>
        </w:rPr>
        <w:t>F</w:t>
      </w:r>
      <w:r w:rsidR="006009E6" w:rsidRPr="006A2004">
        <w:rPr>
          <w:rFonts w:ascii="Arial" w:hAnsi="Arial" w:cs="Arial"/>
          <w:i/>
          <w:iCs/>
          <w:kern w:val="0"/>
          <w14:ligatures w14:val="none"/>
        </w:rPr>
        <w:t>actsheet</w:t>
      </w:r>
      <w:r w:rsidRPr="006A2004">
        <w:rPr>
          <w:rFonts w:ascii="Arial" w:hAnsi="Arial" w:cs="Arial"/>
          <w:i/>
          <w:iCs/>
          <w:kern w:val="0"/>
          <w14:ligatures w14:val="none"/>
        </w:rPr>
        <w:t xml:space="preserve"> </w:t>
      </w:r>
      <w:r w:rsidR="00F92B2B" w:rsidRPr="006A2004">
        <w:rPr>
          <w:rFonts w:ascii="Arial" w:hAnsi="Arial" w:cs="Arial"/>
          <w:i/>
          <w:iCs/>
          <w:kern w:val="0"/>
          <w14:ligatures w14:val="none"/>
        </w:rPr>
        <w:t>CIPD</w:t>
      </w:r>
      <w:r>
        <w:rPr>
          <w:rFonts w:ascii="Arial" w:hAnsi="Arial" w:cs="Arial"/>
          <w:i/>
          <w:iCs/>
          <w:kern w:val="0"/>
          <w14:ligatures w14:val="none"/>
        </w:rPr>
        <w:t xml:space="preserve"> </w:t>
      </w:r>
      <w:r w:rsidR="00351ECA">
        <w:rPr>
          <w:rFonts w:ascii="Arial" w:hAnsi="Arial" w:cs="Arial"/>
          <w:i/>
          <w:iCs/>
          <w:kern w:val="0"/>
          <w14:ligatures w14:val="none"/>
        </w:rPr>
        <w:t>Oct 2020</w:t>
      </w:r>
    </w:p>
    <w:p w14:paraId="50566B81" w14:textId="71D27412" w:rsidR="006009E6" w:rsidRPr="006009E6" w:rsidRDefault="00F925F2" w:rsidP="006009E6">
      <w:pPr>
        <w:rPr>
          <w:rFonts w:ascii="Helvetica" w:hAnsi="Helvetica" w:cs="Helvetica"/>
          <w:b/>
          <w:bCs/>
          <w:color w:val="FFFFFF"/>
          <w:kern w:val="0"/>
          <w:shd w:val="clear" w:color="auto" w:fill="00A5A6"/>
          <w14:ligatures w14:val="none"/>
        </w:rPr>
      </w:pPr>
      <w:r>
        <w:rPr>
          <w:noProof/>
        </w:rPr>
        <w:drawing>
          <wp:anchor distT="0" distB="0" distL="114300" distR="114300" simplePos="0" relativeHeight="251661312" behindDoc="0" locked="0" layoutInCell="1" allowOverlap="1" wp14:anchorId="73E289D0" wp14:editId="49A648E3">
            <wp:simplePos x="0" y="0"/>
            <wp:positionH relativeFrom="column">
              <wp:posOffset>342900</wp:posOffset>
            </wp:positionH>
            <wp:positionV relativeFrom="paragraph">
              <wp:posOffset>208280</wp:posOffset>
            </wp:positionV>
            <wp:extent cx="5029200" cy="3028950"/>
            <wp:effectExtent l="0" t="0" r="0" b="0"/>
            <wp:wrapSquare wrapText="bothSides"/>
            <wp:docPr id="7" name="Picture 7" descr="A general graph of the Kubler-Ross Change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general graph of the Kubler-Ross Change Cur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29200" cy="3028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FA73DA" w14:textId="7DAC5709" w:rsidR="00FD6228" w:rsidRDefault="00FD6228" w:rsidP="006009E6">
      <w:pPr>
        <w:rPr>
          <w:rFonts w:ascii="Helvetica" w:hAnsi="Helvetica" w:cs="Helvetica"/>
          <w:b/>
          <w:bCs/>
          <w:color w:val="FFFFFF"/>
          <w:kern w:val="0"/>
          <w:shd w:val="clear" w:color="auto" w:fill="00A5A6"/>
          <w14:ligatures w14:val="none"/>
        </w:rPr>
      </w:pPr>
    </w:p>
    <w:p w14:paraId="2FB62B6A" w14:textId="5E795128" w:rsidR="00FD6228" w:rsidRDefault="00FD6228" w:rsidP="006009E6">
      <w:pPr>
        <w:rPr>
          <w:rFonts w:ascii="Helvetica" w:hAnsi="Helvetica" w:cs="Helvetica"/>
          <w:b/>
          <w:bCs/>
          <w:color w:val="FFFFFF"/>
          <w:kern w:val="0"/>
          <w:shd w:val="clear" w:color="auto" w:fill="00A5A6"/>
          <w14:ligatures w14:val="none"/>
        </w:rPr>
      </w:pPr>
    </w:p>
    <w:p w14:paraId="3D176699" w14:textId="6FECFDD3" w:rsidR="00FD6228" w:rsidRDefault="00FD6228" w:rsidP="006009E6">
      <w:pPr>
        <w:rPr>
          <w:rFonts w:ascii="Helvetica" w:hAnsi="Helvetica" w:cs="Helvetica"/>
          <w:b/>
          <w:bCs/>
          <w:color w:val="FFFFFF"/>
          <w:kern w:val="0"/>
          <w:shd w:val="clear" w:color="auto" w:fill="00A5A6"/>
          <w14:ligatures w14:val="none"/>
        </w:rPr>
      </w:pPr>
    </w:p>
    <w:p w14:paraId="0233C22A" w14:textId="138CD257" w:rsidR="00D21416" w:rsidRDefault="00D21416" w:rsidP="006009E6">
      <w:pPr>
        <w:rPr>
          <w:rFonts w:ascii="Helvetica" w:hAnsi="Helvetica" w:cs="Helvetica"/>
          <w:b/>
          <w:bCs/>
          <w:color w:val="FFFFFF"/>
          <w:kern w:val="0"/>
          <w:shd w:val="clear" w:color="auto" w:fill="00A5A6"/>
          <w14:ligatures w14:val="none"/>
        </w:rPr>
      </w:pPr>
    </w:p>
    <w:p w14:paraId="7338C39B" w14:textId="29D90DAD" w:rsidR="00D21416" w:rsidRDefault="00D21416" w:rsidP="006009E6">
      <w:pPr>
        <w:rPr>
          <w:rFonts w:ascii="Helvetica" w:hAnsi="Helvetica" w:cs="Helvetica"/>
          <w:b/>
          <w:bCs/>
          <w:color w:val="FFFFFF"/>
          <w:kern w:val="0"/>
          <w:shd w:val="clear" w:color="auto" w:fill="00A5A6"/>
          <w14:ligatures w14:val="none"/>
        </w:rPr>
      </w:pPr>
    </w:p>
    <w:p w14:paraId="1B960177" w14:textId="1FAFD283" w:rsidR="00FD6228" w:rsidRDefault="00FD6228" w:rsidP="006009E6">
      <w:pPr>
        <w:rPr>
          <w:rFonts w:ascii="Helvetica" w:hAnsi="Helvetica" w:cs="Helvetica"/>
          <w:b/>
          <w:bCs/>
          <w:color w:val="FFFFFF"/>
          <w:kern w:val="0"/>
          <w:shd w:val="clear" w:color="auto" w:fill="00A5A6"/>
          <w14:ligatures w14:val="none"/>
        </w:rPr>
      </w:pPr>
    </w:p>
    <w:p w14:paraId="2518553D" w14:textId="77777777" w:rsidR="00FD6228" w:rsidRDefault="00FD6228" w:rsidP="006009E6">
      <w:pPr>
        <w:rPr>
          <w:rFonts w:ascii="Helvetica" w:hAnsi="Helvetica" w:cs="Helvetica"/>
          <w:b/>
          <w:bCs/>
          <w:color w:val="FFFFFF"/>
          <w:kern w:val="0"/>
          <w:shd w:val="clear" w:color="auto" w:fill="00A5A6"/>
          <w14:ligatures w14:val="none"/>
        </w:rPr>
      </w:pPr>
    </w:p>
    <w:p w14:paraId="320814D2" w14:textId="77777777" w:rsidR="00FD6228" w:rsidRDefault="00FD6228" w:rsidP="006009E6">
      <w:pPr>
        <w:rPr>
          <w:rFonts w:ascii="Helvetica" w:hAnsi="Helvetica" w:cs="Helvetica"/>
          <w:b/>
          <w:bCs/>
          <w:color w:val="FFFFFF"/>
          <w:kern w:val="0"/>
          <w:shd w:val="clear" w:color="auto" w:fill="00A5A6"/>
          <w14:ligatures w14:val="none"/>
        </w:rPr>
      </w:pPr>
    </w:p>
    <w:p w14:paraId="35403207" w14:textId="77777777" w:rsidR="00FD6228" w:rsidRDefault="00FD6228" w:rsidP="006009E6">
      <w:pPr>
        <w:rPr>
          <w:rFonts w:ascii="Helvetica" w:hAnsi="Helvetica" w:cs="Helvetica"/>
          <w:b/>
          <w:bCs/>
          <w:color w:val="FFFFFF"/>
          <w:kern w:val="0"/>
          <w:shd w:val="clear" w:color="auto" w:fill="00A5A6"/>
          <w14:ligatures w14:val="none"/>
        </w:rPr>
      </w:pPr>
    </w:p>
    <w:p w14:paraId="028EC66A" w14:textId="77777777" w:rsidR="00FD6228" w:rsidRDefault="00FD6228" w:rsidP="006009E6">
      <w:pPr>
        <w:rPr>
          <w:rFonts w:ascii="Helvetica" w:hAnsi="Helvetica" w:cs="Helvetica"/>
          <w:b/>
          <w:bCs/>
          <w:color w:val="FFFFFF"/>
          <w:kern w:val="0"/>
          <w:shd w:val="clear" w:color="auto" w:fill="00A5A6"/>
          <w14:ligatures w14:val="none"/>
        </w:rPr>
      </w:pPr>
    </w:p>
    <w:p w14:paraId="56CC2E4A" w14:textId="77777777" w:rsidR="00FD6228" w:rsidRDefault="00FD6228" w:rsidP="006009E6">
      <w:pPr>
        <w:rPr>
          <w:rFonts w:ascii="Helvetica" w:hAnsi="Helvetica" w:cs="Helvetica"/>
          <w:b/>
          <w:bCs/>
          <w:color w:val="FFFFFF"/>
          <w:kern w:val="0"/>
          <w:shd w:val="clear" w:color="auto" w:fill="00A5A6"/>
          <w14:ligatures w14:val="none"/>
        </w:rPr>
      </w:pPr>
    </w:p>
    <w:p w14:paraId="0B66F828" w14:textId="77777777" w:rsidR="00AF74D2" w:rsidRPr="009C1C79" w:rsidRDefault="00AF74D2" w:rsidP="009C1C79"/>
    <w:p w14:paraId="11456032" w14:textId="1D9B2D5B" w:rsidR="00D7525B" w:rsidRDefault="006423ED" w:rsidP="00265A82">
      <w:pPr>
        <w:jc w:val="both"/>
        <w:rPr>
          <w:rFonts w:ascii="Arial" w:hAnsi="Arial" w:cs="Arial"/>
        </w:rPr>
      </w:pPr>
      <w:r>
        <w:rPr>
          <w:rFonts w:ascii="Arial" w:hAnsi="Arial" w:cs="Arial"/>
        </w:rPr>
        <w:t xml:space="preserve">Above </w:t>
      </w:r>
      <w:r w:rsidR="000A7B7B">
        <w:rPr>
          <w:rFonts w:ascii="Arial" w:hAnsi="Arial" w:cs="Arial"/>
        </w:rPr>
        <w:t xml:space="preserve">Kubler-Ross </w:t>
      </w:r>
      <w:r w:rsidR="00020B3D">
        <w:rPr>
          <w:rFonts w:ascii="Arial" w:hAnsi="Arial" w:cs="Arial"/>
        </w:rPr>
        <w:t>depicts</w:t>
      </w:r>
      <w:r w:rsidR="000A7B7B">
        <w:rPr>
          <w:rFonts w:ascii="Arial" w:hAnsi="Arial" w:cs="Arial"/>
        </w:rPr>
        <w:t xml:space="preserve"> </w:t>
      </w:r>
      <w:proofErr w:type="gramStart"/>
      <w:r w:rsidR="000A7B7B">
        <w:rPr>
          <w:rFonts w:ascii="Arial" w:hAnsi="Arial" w:cs="Arial"/>
        </w:rPr>
        <w:t>a number of</w:t>
      </w:r>
      <w:proofErr w:type="gramEnd"/>
      <w:r w:rsidR="000A7B7B">
        <w:rPr>
          <w:rFonts w:ascii="Arial" w:hAnsi="Arial" w:cs="Arial"/>
        </w:rPr>
        <w:t xml:space="preserve"> responses to change</w:t>
      </w:r>
      <w:r w:rsidR="00020B3D">
        <w:rPr>
          <w:rFonts w:ascii="Arial" w:hAnsi="Arial" w:cs="Arial"/>
        </w:rPr>
        <w:t>, knowing the responses we may face can better help us prepare for the correct response.</w:t>
      </w:r>
      <w:r w:rsidR="006D4655">
        <w:rPr>
          <w:rFonts w:ascii="Arial" w:hAnsi="Arial" w:cs="Arial"/>
        </w:rPr>
        <w:t xml:space="preserve"> There is no e</w:t>
      </w:r>
      <w:r w:rsidR="000B123F">
        <w:rPr>
          <w:rFonts w:ascii="Arial" w:hAnsi="Arial" w:cs="Arial"/>
        </w:rPr>
        <w:t xml:space="preserve">xact </w:t>
      </w:r>
      <w:r w:rsidR="00A75FF1">
        <w:rPr>
          <w:rFonts w:ascii="Arial" w:hAnsi="Arial" w:cs="Arial"/>
        </w:rPr>
        <w:t>timeline</w:t>
      </w:r>
      <w:r w:rsidR="000B123F">
        <w:rPr>
          <w:rFonts w:ascii="Arial" w:hAnsi="Arial" w:cs="Arial"/>
        </w:rPr>
        <w:t xml:space="preserve"> for the 7 expected responses but </w:t>
      </w:r>
      <w:r w:rsidR="00180B2F">
        <w:rPr>
          <w:rFonts w:ascii="Arial" w:hAnsi="Arial" w:cs="Arial"/>
        </w:rPr>
        <w:t xml:space="preserve">evaluating each outcome </w:t>
      </w:r>
      <w:r w:rsidR="00D73F52">
        <w:rPr>
          <w:rFonts w:ascii="Arial" w:hAnsi="Arial" w:cs="Arial"/>
        </w:rPr>
        <w:t>may help with preparation</w:t>
      </w:r>
      <w:r w:rsidR="00AF74D2">
        <w:rPr>
          <w:rFonts w:ascii="Arial" w:hAnsi="Arial" w:cs="Arial"/>
        </w:rPr>
        <w:t>s.</w:t>
      </w:r>
    </w:p>
    <w:p w14:paraId="4093F4C6" w14:textId="77777777" w:rsidR="00AF74D2" w:rsidRDefault="00AF74D2" w:rsidP="00265A82">
      <w:pPr>
        <w:jc w:val="both"/>
        <w:rPr>
          <w:rFonts w:ascii="Arial" w:hAnsi="Arial" w:cs="Arial"/>
        </w:rPr>
      </w:pPr>
    </w:p>
    <w:p w14:paraId="7BE75713" w14:textId="6892DFED" w:rsidR="00DD3645" w:rsidRDefault="0055163C" w:rsidP="00265A82">
      <w:pPr>
        <w:jc w:val="both"/>
        <w:rPr>
          <w:rFonts w:ascii="Arial" w:hAnsi="Arial" w:cs="Arial"/>
        </w:rPr>
      </w:pPr>
      <w:r>
        <w:rPr>
          <w:rFonts w:ascii="Arial" w:hAnsi="Arial" w:cs="Arial"/>
        </w:rPr>
        <w:lastRenderedPageBreak/>
        <w:t>3.2</w:t>
      </w:r>
    </w:p>
    <w:p w14:paraId="18D68A85" w14:textId="5A911208" w:rsidR="00141C6B" w:rsidRPr="008A29D3" w:rsidRDefault="00B822CB" w:rsidP="008A29D3">
      <w:pPr>
        <w:jc w:val="both"/>
        <w:rPr>
          <w:rFonts w:ascii="Arial" w:hAnsi="Arial" w:cs="Arial"/>
        </w:rPr>
      </w:pPr>
      <w:r>
        <w:rPr>
          <w:rFonts w:ascii="Arial" w:hAnsi="Arial" w:cs="Arial"/>
        </w:rPr>
        <w:t xml:space="preserve">People </w:t>
      </w:r>
      <w:r w:rsidR="00C47FC2">
        <w:rPr>
          <w:rFonts w:ascii="Arial" w:hAnsi="Arial" w:cs="Arial"/>
        </w:rPr>
        <w:t>professionals</w:t>
      </w:r>
    </w:p>
    <w:p w14:paraId="4F35E0B3" w14:textId="707AA4BC" w:rsidR="00760B2D" w:rsidRDefault="00760B2D" w:rsidP="00760B2D">
      <w:pPr>
        <w:jc w:val="both"/>
        <w:rPr>
          <w:rFonts w:ascii="Arial" w:hAnsi="Arial" w:cs="Arial"/>
        </w:rPr>
      </w:pPr>
      <w:r w:rsidRPr="00A420D5">
        <w:rPr>
          <w:rFonts w:ascii="Arial" w:hAnsi="Arial" w:cs="Arial"/>
        </w:rPr>
        <w:t xml:space="preserve"> A contingency plan is essential to a business, Covid pandemic taught us that, many business models had to adapt overnight and unfortunately may did not survive. </w:t>
      </w:r>
      <w:r>
        <w:rPr>
          <w:rFonts w:ascii="Arial" w:hAnsi="Arial" w:cs="Arial"/>
        </w:rPr>
        <w:t xml:space="preserve">We /HR professional must consider and plan for external and internal factors, Covid taught us the need to be more flexible and to have staff’s wellbeing at the forefront, we can introduce technology to improve conditions, </w:t>
      </w:r>
      <w:r w:rsidR="0096442E">
        <w:rPr>
          <w:rFonts w:ascii="Arial" w:hAnsi="Arial" w:cs="Arial"/>
        </w:rPr>
        <w:t xml:space="preserve">requesting </w:t>
      </w:r>
      <w:r>
        <w:rPr>
          <w:rFonts w:ascii="Arial" w:hAnsi="Arial" w:cs="Arial"/>
        </w:rPr>
        <w:t>online or electronic payments, and we found the need to introduce working from home. This allowed for a more diverse work force</w:t>
      </w:r>
      <w:r w:rsidR="00985FAC">
        <w:rPr>
          <w:rFonts w:ascii="Arial" w:hAnsi="Arial" w:cs="Arial"/>
        </w:rPr>
        <w:t xml:space="preserve"> </w:t>
      </w:r>
      <w:r w:rsidR="008225A5">
        <w:rPr>
          <w:rFonts w:ascii="Arial" w:hAnsi="Arial" w:cs="Arial"/>
        </w:rPr>
        <w:t>enabling</w:t>
      </w:r>
      <w:r>
        <w:rPr>
          <w:rFonts w:ascii="Arial" w:hAnsi="Arial" w:cs="Arial"/>
        </w:rPr>
        <w:t xml:space="preserve"> </w:t>
      </w:r>
      <w:r w:rsidR="00985FAC">
        <w:rPr>
          <w:rFonts w:ascii="Arial" w:hAnsi="Arial" w:cs="Arial"/>
        </w:rPr>
        <w:t>p</w:t>
      </w:r>
      <w:r>
        <w:rPr>
          <w:rFonts w:ascii="Arial" w:hAnsi="Arial" w:cs="Arial"/>
        </w:rPr>
        <w:t xml:space="preserve">eople </w:t>
      </w:r>
      <w:r w:rsidR="00985FAC">
        <w:rPr>
          <w:rFonts w:ascii="Arial" w:hAnsi="Arial" w:cs="Arial"/>
        </w:rPr>
        <w:t xml:space="preserve">to </w:t>
      </w:r>
      <w:r>
        <w:rPr>
          <w:rFonts w:ascii="Arial" w:hAnsi="Arial" w:cs="Arial"/>
        </w:rPr>
        <w:t>work from long</w:t>
      </w:r>
      <w:r w:rsidR="00985FAC">
        <w:rPr>
          <w:rFonts w:ascii="Arial" w:hAnsi="Arial" w:cs="Arial"/>
        </w:rPr>
        <w:t>er</w:t>
      </w:r>
      <w:r>
        <w:rPr>
          <w:rFonts w:ascii="Arial" w:hAnsi="Arial" w:cs="Arial"/>
        </w:rPr>
        <w:t xml:space="preserve"> distances and it empowered people with challenging conditions </w:t>
      </w:r>
      <w:r w:rsidR="0088090A">
        <w:rPr>
          <w:rFonts w:ascii="Arial" w:hAnsi="Arial" w:cs="Arial"/>
        </w:rPr>
        <w:t>an</w:t>
      </w:r>
      <w:r>
        <w:rPr>
          <w:rFonts w:ascii="Arial" w:hAnsi="Arial" w:cs="Arial"/>
        </w:rPr>
        <w:t xml:space="preserve"> opportunity to work from their own environment and overcoming prejudices. </w:t>
      </w:r>
    </w:p>
    <w:p w14:paraId="315F8E63" w14:textId="5C3263D2" w:rsidR="002F1A41" w:rsidRDefault="002F1A41" w:rsidP="00760B2D">
      <w:pPr>
        <w:jc w:val="both"/>
        <w:rPr>
          <w:rFonts w:ascii="Arial" w:hAnsi="Arial" w:cs="Arial"/>
        </w:rPr>
      </w:pPr>
      <w:r>
        <w:rPr>
          <w:rFonts w:ascii="Arial" w:hAnsi="Arial" w:cs="Arial"/>
        </w:rPr>
        <w:t xml:space="preserve">During our life cycle our </w:t>
      </w:r>
      <w:r w:rsidR="00665DA8">
        <w:rPr>
          <w:rFonts w:ascii="Arial" w:hAnsi="Arial" w:cs="Arial"/>
        </w:rPr>
        <w:t xml:space="preserve">professional </w:t>
      </w:r>
      <w:r>
        <w:rPr>
          <w:rFonts w:ascii="Arial" w:hAnsi="Arial" w:cs="Arial"/>
        </w:rPr>
        <w:t>role adapts to each situation</w:t>
      </w:r>
      <w:r w:rsidR="00E80DEC">
        <w:rPr>
          <w:rFonts w:ascii="Arial" w:hAnsi="Arial" w:cs="Arial"/>
        </w:rPr>
        <w:t>, sometimes we just needed to communicate across the business</w:t>
      </w:r>
      <w:r w:rsidR="00773605">
        <w:rPr>
          <w:rFonts w:ascii="Arial" w:hAnsi="Arial" w:cs="Arial"/>
        </w:rPr>
        <w:t xml:space="preserve"> offering explanations</w:t>
      </w:r>
      <w:r w:rsidR="00FE2219">
        <w:rPr>
          <w:rFonts w:ascii="Arial" w:hAnsi="Arial" w:cs="Arial"/>
        </w:rPr>
        <w:t xml:space="preserve"> while remember to remain neutral and avoid </w:t>
      </w:r>
      <w:r w:rsidR="00E44BFF">
        <w:rPr>
          <w:rFonts w:ascii="Arial" w:hAnsi="Arial" w:cs="Arial"/>
        </w:rPr>
        <w:t>commenting</w:t>
      </w:r>
      <w:r w:rsidR="00FE2219">
        <w:rPr>
          <w:rFonts w:ascii="Arial" w:hAnsi="Arial" w:cs="Arial"/>
        </w:rPr>
        <w:t xml:space="preserve"> on the message being </w:t>
      </w:r>
      <w:r w:rsidR="00E44BFF">
        <w:rPr>
          <w:rFonts w:ascii="Arial" w:hAnsi="Arial" w:cs="Arial"/>
        </w:rPr>
        <w:t xml:space="preserve">delivered. Next, </w:t>
      </w:r>
      <w:r w:rsidR="00797EC5">
        <w:rPr>
          <w:rFonts w:ascii="Arial" w:hAnsi="Arial" w:cs="Arial"/>
        </w:rPr>
        <w:t>we are f</w:t>
      </w:r>
      <w:r w:rsidR="004845AB">
        <w:rPr>
          <w:rFonts w:ascii="Arial" w:hAnsi="Arial" w:cs="Arial"/>
        </w:rPr>
        <w:t>ac</w:t>
      </w:r>
      <w:r w:rsidR="00797EC5">
        <w:rPr>
          <w:rFonts w:ascii="Arial" w:hAnsi="Arial" w:cs="Arial"/>
        </w:rPr>
        <w:t xml:space="preserve">ed with </w:t>
      </w:r>
      <w:r w:rsidR="004845AB">
        <w:rPr>
          <w:rFonts w:ascii="Arial" w:hAnsi="Arial" w:cs="Arial"/>
        </w:rPr>
        <w:t>someone’s</w:t>
      </w:r>
      <w:r w:rsidR="00797EC5">
        <w:rPr>
          <w:rFonts w:ascii="Arial" w:hAnsi="Arial" w:cs="Arial"/>
        </w:rPr>
        <w:t xml:space="preserve"> personal </w:t>
      </w:r>
      <w:r w:rsidR="004845AB">
        <w:rPr>
          <w:rFonts w:ascii="Arial" w:hAnsi="Arial" w:cs="Arial"/>
        </w:rPr>
        <w:t>crisis</w:t>
      </w:r>
      <w:r w:rsidR="00797EC5">
        <w:rPr>
          <w:rFonts w:ascii="Arial" w:hAnsi="Arial" w:cs="Arial"/>
        </w:rPr>
        <w:t xml:space="preserve"> and find </w:t>
      </w:r>
      <w:r w:rsidR="004845AB">
        <w:rPr>
          <w:rFonts w:ascii="Arial" w:hAnsi="Arial" w:cs="Arial"/>
        </w:rPr>
        <w:t xml:space="preserve">ourselves being compassionate, empathetic </w:t>
      </w:r>
      <w:r w:rsidR="00A44AF6">
        <w:rPr>
          <w:rFonts w:ascii="Arial" w:hAnsi="Arial" w:cs="Arial"/>
        </w:rPr>
        <w:t>or first responder</w:t>
      </w:r>
      <w:r w:rsidR="00DE2E0B">
        <w:rPr>
          <w:rFonts w:ascii="Arial" w:hAnsi="Arial" w:cs="Arial"/>
        </w:rPr>
        <w:t>. We are trusted with the utmost confidence</w:t>
      </w:r>
      <w:r w:rsidR="00C15442">
        <w:rPr>
          <w:rFonts w:ascii="Arial" w:hAnsi="Arial" w:cs="Arial"/>
        </w:rPr>
        <w:t xml:space="preserve">, the keeper of </w:t>
      </w:r>
      <w:r w:rsidR="00F2664C">
        <w:rPr>
          <w:rFonts w:ascii="Arial" w:hAnsi="Arial" w:cs="Arial"/>
        </w:rPr>
        <w:t xml:space="preserve">the keys. Breaking such trust </w:t>
      </w:r>
      <w:r w:rsidR="00A528A8">
        <w:rPr>
          <w:rFonts w:ascii="Arial" w:hAnsi="Arial" w:cs="Arial"/>
        </w:rPr>
        <w:t>is detrimental not only to the individual but the department or business,</w:t>
      </w:r>
      <w:r w:rsidR="004C16AC">
        <w:rPr>
          <w:rFonts w:ascii="Arial" w:hAnsi="Arial" w:cs="Arial"/>
        </w:rPr>
        <w:t xml:space="preserve"> knowing what circumstance you </w:t>
      </w:r>
      <w:r w:rsidR="00D92F6A">
        <w:rPr>
          <w:rFonts w:ascii="Arial" w:hAnsi="Arial" w:cs="Arial"/>
        </w:rPr>
        <w:t>must</w:t>
      </w:r>
      <w:r w:rsidR="004C16AC">
        <w:rPr>
          <w:rFonts w:ascii="Arial" w:hAnsi="Arial" w:cs="Arial"/>
        </w:rPr>
        <w:t xml:space="preserve"> share information is essential for everyone’s wellbeing</w:t>
      </w:r>
      <w:r w:rsidR="00E903B8">
        <w:rPr>
          <w:rFonts w:ascii="Arial" w:hAnsi="Arial" w:cs="Arial"/>
        </w:rPr>
        <w:t>.</w:t>
      </w:r>
    </w:p>
    <w:p w14:paraId="2B0C4D50" w14:textId="3A8DA9C8" w:rsidR="008B76E8" w:rsidRDefault="008A29D3" w:rsidP="00760B2D">
      <w:pPr>
        <w:jc w:val="both"/>
        <w:rPr>
          <w:rFonts w:ascii="Arial" w:hAnsi="Arial" w:cs="Arial"/>
        </w:rPr>
      </w:pPr>
      <w:r>
        <w:rPr>
          <w:rFonts w:ascii="Arial" w:hAnsi="Arial" w:cs="Arial"/>
        </w:rPr>
        <w:t>My favourite role would be advocate</w:t>
      </w:r>
      <w:r w:rsidR="00193059">
        <w:rPr>
          <w:rFonts w:ascii="Arial" w:hAnsi="Arial" w:cs="Arial"/>
        </w:rPr>
        <w:t xml:space="preserve">, </w:t>
      </w:r>
      <w:r w:rsidR="001E0428">
        <w:rPr>
          <w:rFonts w:ascii="Arial" w:hAnsi="Arial" w:cs="Arial"/>
        </w:rPr>
        <w:t xml:space="preserve">fighting for the </w:t>
      </w:r>
      <w:r w:rsidR="008168D9">
        <w:rPr>
          <w:rFonts w:ascii="Arial" w:hAnsi="Arial" w:cs="Arial"/>
        </w:rPr>
        <w:t>front-line</w:t>
      </w:r>
      <w:r w:rsidR="004B499B">
        <w:rPr>
          <w:rFonts w:ascii="Arial" w:hAnsi="Arial" w:cs="Arial"/>
        </w:rPr>
        <w:t xml:space="preserve"> workers or the unhear voice, I feel these are the people who </w:t>
      </w:r>
      <w:r w:rsidR="00771E9D">
        <w:rPr>
          <w:rFonts w:ascii="Arial" w:hAnsi="Arial" w:cs="Arial"/>
        </w:rPr>
        <w:t>represent our company locally and often publicly,</w:t>
      </w:r>
      <w:r w:rsidR="00F00611">
        <w:rPr>
          <w:rFonts w:ascii="Arial" w:hAnsi="Arial" w:cs="Arial"/>
        </w:rPr>
        <w:t xml:space="preserve"> if they </w:t>
      </w:r>
      <w:r w:rsidR="0014064E">
        <w:rPr>
          <w:rFonts w:ascii="Arial" w:hAnsi="Arial" w:cs="Arial"/>
        </w:rPr>
        <w:t xml:space="preserve">and the other staff </w:t>
      </w:r>
      <w:r w:rsidR="00F00611">
        <w:rPr>
          <w:rFonts w:ascii="Arial" w:hAnsi="Arial" w:cs="Arial"/>
        </w:rPr>
        <w:t>feel valued by the company</w:t>
      </w:r>
      <w:r w:rsidR="00EF74C1">
        <w:rPr>
          <w:rFonts w:ascii="Arial" w:hAnsi="Arial" w:cs="Arial"/>
        </w:rPr>
        <w:t xml:space="preserve"> then they should represent us positively </w:t>
      </w:r>
      <w:r w:rsidR="0014064E">
        <w:rPr>
          <w:rFonts w:ascii="Arial" w:hAnsi="Arial" w:cs="Arial"/>
        </w:rPr>
        <w:t xml:space="preserve">and making our roles less demanding, less </w:t>
      </w:r>
      <w:r w:rsidR="00EC6CBD">
        <w:rPr>
          <w:rFonts w:ascii="Arial" w:hAnsi="Arial" w:cs="Arial"/>
        </w:rPr>
        <w:t>disciplinaries, less remuneration</w:t>
      </w:r>
      <w:r w:rsidR="008168D9">
        <w:rPr>
          <w:rFonts w:ascii="Arial" w:hAnsi="Arial" w:cs="Arial"/>
        </w:rPr>
        <w:t xml:space="preserve"> and less resistance.</w:t>
      </w:r>
      <w:r w:rsidR="00EC6CBD">
        <w:rPr>
          <w:rFonts w:ascii="Arial" w:hAnsi="Arial" w:cs="Arial"/>
        </w:rPr>
        <w:t xml:space="preserve"> </w:t>
      </w:r>
    </w:p>
    <w:p w14:paraId="1F6F6480" w14:textId="60FA255E" w:rsidR="001D7FAA" w:rsidRDefault="001D7FAA" w:rsidP="00265A82">
      <w:pPr>
        <w:jc w:val="both"/>
        <w:rPr>
          <w:color w:val="000000"/>
          <w:sz w:val="27"/>
          <w:szCs w:val="27"/>
        </w:rPr>
      </w:pPr>
    </w:p>
    <w:p w14:paraId="5079E4CB" w14:textId="77777777" w:rsidR="00760B2D" w:rsidRDefault="00760B2D" w:rsidP="00265A82">
      <w:pPr>
        <w:jc w:val="both"/>
        <w:rPr>
          <w:color w:val="000000"/>
          <w:sz w:val="27"/>
          <w:szCs w:val="27"/>
        </w:rPr>
      </w:pPr>
    </w:p>
    <w:p w14:paraId="43CBBE42" w14:textId="71315F15" w:rsidR="00B05017" w:rsidRDefault="0055163C" w:rsidP="00265A82">
      <w:pPr>
        <w:jc w:val="both"/>
        <w:rPr>
          <w:color w:val="000000"/>
          <w:sz w:val="27"/>
          <w:szCs w:val="27"/>
        </w:rPr>
      </w:pPr>
      <w:r>
        <w:rPr>
          <w:color w:val="000000"/>
          <w:sz w:val="27"/>
          <w:szCs w:val="27"/>
        </w:rPr>
        <w:t>3.3</w:t>
      </w:r>
    </w:p>
    <w:p w14:paraId="62D23A8F" w14:textId="7396CB34" w:rsidR="00EA65F3" w:rsidRDefault="00EA65F3" w:rsidP="00265A82">
      <w:pPr>
        <w:jc w:val="both"/>
        <w:rPr>
          <w:color w:val="000000"/>
          <w:sz w:val="27"/>
          <w:szCs w:val="27"/>
        </w:rPr>
      </w:pPr>
      <w:r>
        <w:rPr>
          <w:color w:val="000000"/>
          <w:sz w:val="27"/>
          <w:szCs w:val="27"/>
        </w:rPr>
        <w:t xml:space="preserve">Change and </w:t>
      </w:r>
      <w:r w:rsidR="00167293">
        <w:rPr>
          <w:color w:val="000000"/>
          <w:sz w:val="27"/>
          <w:szCs w:val="27"/>
        </w:rPr>
        <w:t>its</w:t>
      </w:r>
      <w:r>
        <w:rPr>
          <w:color w:val="000000"/>
          <w:sz w:val="27"/>
          <w:szCs w:val="27"/>
        </w:rPr>
        <w:t xml:space="preserve"> impact</w:t>
      </w:r>
      <w:r w:rsidR="00C47FC2">
        <w:rPr>
          <w:color w:val="000000"/>
          <w:sz w:val="27"/>
          <w:szCs w:val="27"/>
        </w:rPr>
        <w:t>.</w:t>
      </w:r>
    </w:p>
    <w:p w14:paraId="2F25EA67" w14:textId="5459619D" w:rsidR="00CC4340" w:rsidRDefault="00A963F6" w:rsidP="001844CA">
      <w:pPr>
        <w:pStyle w:val="NoSpacing"/>
        <w:rPr>
          <w:rFonts w:ascii="Arial" w:hAnsi="Arial" w:cs="Arial"/>
        </w:rPr>
      </w:pPr>
      <w:r w:rsidRPr="001844CA">
        <w:rPr>
          <w:rFonts w:ascii="Arial" w:hAnsi="Arial" w:cs="Arial"/>
        </w:rPr>
        <w:t xml:space="preserve">Looking </w:t>
      </w:r>
      <w:r w:rsidR="00AF2D99" w:rsidRPr="001844CA">
        <w:rPr>
          <w:rFonts w:ascii="Arial" w:hAnsi="Arial" w:cs="Arial"/>
        </w:rPr>
        <w:t xml:space="preserve">at </w:t>
      </w:r>
      <w:r w:rsidR="008E7D56" w:rsidRPr="001844CA">
        <w:rPr>
          <w:rFonts w:ascii="Arial" w:hAnsi="Arial" w:cs="Arial"/>
        </w:rPr>
        <w:t>Kurt Lewi</w:t>
      </w:r>
      <w:r w:rsidR="00506D11" w:rsidRPr="001844CA">
        <w:rPr>
          <w:rFonts w:ascii="Arial" w:hAnsi="Arial" w:cs="Arial"/>
        </w:rPr>
        <w:t>n</w:t>
      </w:r>
      <w:r w:rsidR="008E7D56" w:rsidRPr="001844CA">
        <w:rPr>
          <w:rFonts w:ascii="Arial" w:hAnsi="Arial" w:cs="Arial"/>
        </w:rPr>
        <w:t>’s</w:t>
      </w:r>
      <w:r w:rsidR="002112F0" w:rsidRPr="001844CA">
        <w:rPr>
          <w:rFonts w:ascii="Arial" w:hAnsi="Arial" w:cs="Arial"/>
        </w:rPr>
        <w:t xml:space="preserve"> “Unfre</w:t>
      </w:r>
      <w:r w:rsidR="00460128" w:rsidRPr="001844CA">
        <w:rPr>
          <w:rFonts w:ascii="Arial" w:hAnsi="Arial" w:cs="Arial"/>
        </w:rPr>
        <w:t>ez</w:t>
      </w:r>
      <w:r w:rsidR="002112F0" w:rsidRPr="001844CA">
        <w:rPr>
          <w:rFonts w:ascii="Arial" w:hAnsi="Arial" w:cs="Arial"/>
        </w:rPr>
        <w:t>e</w:t>
      </w:r>
      <w:r w:rsidR="00DF74B9" w:rsidRPr="001844CA">
        <w:rPr>
          <w:rFonts w:ascii="Arial" w:hAnsi="Arial" w:cs="Arial"/>
        </w:rPr>
        <w:t>-</w:t>
      </w:r>
      <w:r w:rsidR="002112F0" w:rsidRPr="001844CA">
        <w:rPr>
          <w:rFonts w:ascii="Arial" w:hAnsi="Arial" w:cs="Arial"/>
        </w:rPr>
        <w:t>change</w:t>
      </w:r>
      <w:r w:rsidR="00460128" w:rsidRPr="001844CA">
        <w:rPr>
          <w:rFonts w:ascii="Arial" w:hAnsi="Arial" w:cs="Arial"/>
        </w:rPr>
        <w:t>-</w:t>
      </w:r>
      <w:r w:rsidR="002112F0" w:rsidRPr="001844CA">
        <w:rPr>
          <w:rFonts w:ascii="Arial" w:hAnsi="Arial" w:cs="Arial"/>
        </w:rPr>
        <w:t>refr</w:t>
      </w:r>
      <w:r w:rsidR="00460128" w:rsidRPr="001844CA">
        <w:rPr>
          <w:rFonts w:ascii="Arial" w:hAnsi="Arial" w:cs="Arial"/>
        </w:rPr>
        <w:t>eez</w:t>
      </w:r>
      <w:r w:rsidR="00D344A1" w:rsidRPr="001844CA">
        <w:rPr>
          <w:rFonts w:ascii="Arial" w:hAnsi="Arial" w:cs="Arial"/>
        </w:rPr>
        <w:t>e</w:t>
      </w:r>
      <w:r w:rsidR="00460128" w:rsidRPr="001844CA">
        <w:rPr>
          <w:rFonts w:ascii="Arial" w:hAnsi="Arial" w:cs="Arial"/>
        </w:rPr>
        <w:t>”</w:t>
      </w:r>
      <w:r w:rsidR="002D32F0">
        <w:rPr>
          <w:rFonts w:ascii="Arial" w:hAnsi="Arial" w:cs="Arial"/>
        </w:rPr>
        <w:t xml:space="preserve"> </w:t>
      </w:r>
      <w:r w:rsidR="00D344A1" w:rsidRPr="001844CA">
        <w:rPr>
          <w:rFonts w:ascii="Arial" w:hAnsi="Arial" w:cs="Arial"/>
        </w:rPr>
        <w:t>model</w:t>
      </w:r>
      <w:r w:rsidR="001844CA" w:rsidRPr="001844CA">
        <w:rPr>
          <w:rFonts w:ascii="Arial" w:hAnsi="Arial" w:cs="Arial"/>
        </w:rPr>
        <w:t xml:space="preserve"> </w:t>
      </w:r>
      <w:r w:rsidR="00D344A1" w:rsidRPr="001844CA">
        <w:rPr>
          <w:rFonts w:ascii="Arial" w:hAnsi="Arial" w:cs="Arial"/>
        </w:rPr>
        <w:t xml:space="preserve">for </w:t>
      </w:r>
      <w:r w:rsidR="008D1608" w:rsidRPr="001844CA">
        <w:rPr>
          <w:rFonts w:ascii="Arial" w:hAnsi="Arial" w:cs="Arial"/>
        </w:rPr>
        <w:t>“</w:t>
      </w:r>
      <w:r w:rsidR="00D344A1" w:rsidRPr="001844CA">
        <w:rPr>
          <w:rFonts w:ascii="Arial" w:hAnsi="Arial" w:cs="Arial"/>
        </w:rPr>
        <w:t>understanding organisational change</w:t>
      </w:r>
      <w:r w:rsidR="008D1608" w:rsidRPr="001844CA">
        <w:rPr>
          <w:rFonts w:ascii="Arial" w:hAnsi="Arial" w:cs="Arial"/>
        </w:rPr>
        <w:t xml:space="preserve">”, I feel I could adapt this to more that just </w:t>
      </w:r>
      <w:r w:rsidR="002735E9" w:rsidRPr="001844CA">
        <w:rPr>
          <w:rFonts w:ascii="Arial" w:hAnsi="Arial" w:cs="Arial"/>
        </w:rPr>
        <w:t>our business</w:t>
      </w:r>
      <w:r w:rsidR="002D32F0">
        <w:rPr>
          <w:rFonts w:ascii="Arial" w:hAnsi="Arial" w:cs="Arial"/>
        </w:rPr>
        <w:t xml:space="preserve">. This model is quite </w:t>
      </w:r>
      <w:r w:rsidR="00B17EB9">
        <w:rPr>
          <w:rFonts w:ascii="Arial" w:hAnsi="Arial" w:cs="Arial"/>
        </w:rPr>
        <w:t>self-explanatory,</w:t>
      </w:r>
      <w:r w:rsidR="00601FD2">
        <w:rPr>
          <w:rFonts w:ascii="Arial" w:hAnsi="Arial" w:cs="Arial"/>
        </w:rPr>
        <w:t xml:space="preserve"> here is our business model, it is not functioning to its full potential</w:t>
      </w:r>
      <w:r w:rsidR="00F35EBE">
        <w:rPr>
          <w:rFonts w:ascii="Arial" w:hAnsi="Arial" w:cs="Arial"/>
        </w:rPr>
        <w:t xml:space="preserve">, lets change it now </w:t>
      </w:r>
      <w:r w:rsidR="00CC4340">
        <w:rPr>
          <w:rFonts w:ascii="Arial" w:hAnsi="Arial" w:cs="Arial"/>
        </w:rPr>
        <w:t>let’s</w:t>
      </w:r>
      <w:r w:rsidR="00F35EBE">
        <w:rPr>
          <w:rFonts w:ascii="Arial" w:hAnsi="Arial" w:cs="Arial"/>
        </w:rPr>
        <w:t xml:space="preserve"> work to this </w:t>
      </w:r>
      <w:r w:rsidR="00DC0023">
        <w:rPr>
          <w:rFonts w:ascii="Arial" w:hAnsi="Arial" w:cs="Arial"/>
        </w:rPr>
        <w:t xml:space="preserve">reshaped </w:t>
      </w:r>
      <w:r w:rsidR="00F35EBE">
        <w:rPr>
          <w:rFonts w:ascii="Arial" w:hAnsi="Arial" w:cs="Arial"/>
        </w:rPr>
        <w:t>method</w:t>
      </w:r>
      <w:r w:rsidR="00CC4340">
        <w:rPr>
          <w:rFonts w:ascii="Arial" w:hAnsi="Arial" w:cs="Arial"/>
        </w:rPr>
        <w:t>.</w:t>
      </w:r>
    </w:p>
    <w:p w14:paraId="5362266E" w14:textId="1670EDB2" w:rsidR="00167293" w:rsidRDefault="00CC4340" w:rsidP="001844CA">
      <w:pPr>
        <w:pStyle w:val="NoSpacing"/>
        <w:rPr>
          <w:rFonts w:ascii="Arial" w:hAnsi="Arial" w:cs="Arial"/>
        </w:rPr>
      </w:pPr>
      <w:r>
        <w:rPr>
          <w:rFonts w:ascii="Arial" w:hAnsi="Arial" w:cs="Arial"/>
        </w:rPr>
        <w:t>While this all seems simple</w:t>
      </w:r>
      <w:r w:rsidR="00A31957">
        <w:rPr>
          <w:rFonts w:ascii="Arial" w:hAnsi="Arial" w:cs="Arial"/>
        </w:rPr>
        <w:t>,</w:t>
      </w:r>
      <w:r>
        <w:rPr>
          <w:rFonts w:ascii="Arial" w:hAnsi="Arial" w:cs="Arial"/>
        </w:rPr>
        <w:t xml:space="preserve"> we </w:t>
      </w:r>
      <w:r w:rsidR="00B32C60">
        <w:rPr>
          <w:rFonts w:ascii="Arial" w:hAnsi="Arial" w:cs="Arial"/>
        </w:rPr>
        <w:t>must</w:t>
      </w:r>
      <w:r>
        <w:rPr>
          <w:rFonts w:ascii="Arial" w:hAnsi="Arial" w:cs="Arial"/>
        </w:rPr>
        <w:t xml:space="preserve"> address the impact</w:t>
      </w:r>
      <w:r w:rsidR="00A31957">
        <w:rPr>
          <w:rFonts w:ascii="Arial" w:hAnsi="Arial" w:cs="Arial"/>
        </w:rPr>
        <w:t xml:space="preserve"> this may have on our staff. Having </w:t>
      </w:r>
      <w:r w:rsidR="004D1DF2">
        <w:rPr>
          <w:rFonts w:ascii="Arial" w:hAnsi="Arial" w:cs="Arial"/>
        </w:rPr>
        <w:t xml:space="preserve">consultations with our staff </w:t>
      </w:r>
      <w:r w:rsidR="004D4C37">
        <w:rPr>
          <w:rFonts w:ascii="Arial" w:hAnsi="Arial" w:cs="Arial"/>
        </w:rPr>
        <w:t>opens</w:t>
      </w:r>
      <w:r w:rsidR="00B02746">
        <w:rPr>
          <w:rFonts w:ascii="Arial" w:hAnsi="Arial" w:cs="Arial"/>
        </w:rPr>
        <w:t xml:space="preserve"> the dialog</w:t>
      </w:r>
      <w:r w:rsidR="00FA6C06">
        <w:rPr>
          <w:rFonts w:ascii="Arial" w:hAnsi="Arial" w:cs="Arial"/>
        </w:rPr>
        <w:t xml:space="preserve">. </w:t>
      </w:r>
    </w:p>
    <w:p w14:paraId="4332C6B1" w14:textId="77777777" w:rsidR="00D043CA" w:rsidRDefault="00BE4505" w:rsidP="001844CA">
      <w:pPr>
        <w:pStyle w:val="NoSpacing"/>
        <w:rPr>
          <w:rFonts w:ascii="Arial" w:hAnsi="Arial" w:cs="Arial"/>
        </w:rPr>
      </w:pPr>
      <w:r>
        <w:rPr>
          <w:rFonts w:ascii="Arial" w:hAnsi="Arial" w:cs="Arial"/>
        </w:rPr>
        <w:t xml:space="preserve">Our choice to relocate could put </w:t>
      </w:r>
      <w:r w:rsidR="00EC443A">
        <w:rPr>
          <w:rFonts w:ascii="Arial" w:hAnsi="Arial" w:cs="Arial"/>
        </w:rPr>
        <w:t>restrictions</w:t>
      </w:r>
      <w:r>
        <w:rPr>
          <w:rFonts w:ascii="Arial" w:hAnsi="Arial" w:cs="Arial"/>
        </w:rPr>
        <w:t xml:space="preserve"> on which staff are able to still </w:t>
      </w:r>
      <w:r w:rsidR="00EC443A">
        <w:rPr>
          <w:rFonts w:ascii="Arial" w:hAnsi="Arial" w:cs="Arial"/>
        </w:rPr>
        <w:t>commit to us, transport, travel time</w:t>
      </w:r>
      <w:r w:rsidR="00D043CA">
        <w:rPr>
          <w:rFonts w:ascii="Arial" w:hAnsi="Arial" w:cs="Arial"/>
        </w:rPr>
        <w:t xml:space="preserve"> convenience. </w:t>
      </w:r>
    </w:p>
    <w:p w14:paraId="2A8DB92D" w14:textId="12DA181F" w:rsidR="00FA6C06" w:rsidRDefault="00671E0C" w:rsidP="001844CA">
      <w:pPr>
        <w:pStyle w:val="NoSpacing"/>
        <w:rPr>
          <w:rFonts w:ascii="Arial" w:hAnsi="Arial" w:cs="Arial"/>
        </w:rPr>
      </w:pPr>
      <w:r>
        <w:rPr>
          <w:rFonts w:ascii="Arial" w:hAnsi="Arial" w:cs="Arial"/>
        </w:rPr>
        <w:t xml:space="preserve">Working from home, staff may not have the facilities to </w:t>
      </w:r>
      <w:r w:rsidR="0086522B">
        <w:rPr>
          <w:rFonts w:ascii="Arial" w:hAnsi="Arial" w:cs="Arial"/>
        </w:rPr>
        <w:t>accommodate</w:t>
      </w:r>
      <w:r>
        <w:rPr>
          <w:rFonts w:ascii="Arial" w:hAnsi="Arial" w:cs="Arial"/>
        </w:rPr>
        <w:t xml:space="preserve"> this</w:t>
      </w:r>
      <w:r w:rsidR="00D043CA">
        <w:rPr>
          <w:rFonts w:ascii="Arial" w:hAnsi="Arial" w:cs="Arial"/>
        </w:rPr>
        <w:t xml:space="preserve"> </w:t>
      </w:r>
      <w:r w:rsidR="0086522B">
        <w:rPr>
          <w:rFonts w:ascii="Arial" w:hAnsi="Arial" w:cs="Arial"/>
        </w:rPr>
        <w:t>or dislike lone working</w:t>
      </w:r>
      <w:r w:rsidR="005450CD">
        <w:rPr>
          <w:rFonts w:ascii="Arial" w:hAnsi="Arial" w:cs="Arial"/>
        </w:rPr>
        <w:t>.</w:t>
      </w:r>
    </w:p>
    <w:p w14:paraId="4057C7D8" w14:textId="5D66C09C" w:rsidR="005450CD" w:rsidRDefault="005450CD" w:rsidP="001844CA">
      <w:pPr>
        <w:pStyle w:val="NoSpacing"/>
        <w:rPr>
          <w:rFonts w:ascii="Arial" w:hAnsi="Arial" w:cs="Arial"/>
        </w:rPr>
      </w:pPr>
      <w:r>
        <w:rPr>
          <w:rFonts w:ascii="Arial" w:hAnsi="Arial" w:cs="Arial"/>
        </w:rPr>
        <w:t>While we may see change has positive and present to positively there will always be a negative in the mix</w:t>
      </w:r>
      <w:r w:rsidR="00373258">
        <w:rPr>
          <w:rFonts w:ascii="Arial" w:hAnsi="Arial" w:cs="Arial"/>
        </w:rPr>
        <w:t>. It is how the negative is addressed is how much of an impact it will have.</w:t>
      </w:r>
    </w:p>
    <w:p w14:paraId="7B6AFB48" w14:textId="69EA4FF5" w:rsidR="00B6258B" w:rsidRDefault="00B6258B" w:rsidP="001844CA">
      <w:pPr>
        <w:pStyle w:val="NoSpacing"/>
        <w:rPr>
          <w:rFonts w:ascii="Segoe UI" w:hAnsi="Segoe UI" w:cs="Segoe UI"/>
          <w:color w:val="222222"/>
          <w:sz w:val="29"/>
          <w:szCs w:val="29"/>
          <w:shd w:val="clear" w:color="auto" w:fill="FFFFFF"/>
        </w:rPr>
      </w:pPr>
      <w:r>
        <w:rPr>
          <w:rFonts w:ascii="Arial" w:hAnsi="Arial" w:cs="Arial"/>
        </w:rPr>
        <w:t>Providing experiences or testimonials from others may assist with any transitions.</w:t>
      </w:r>
      <w:r w:rsidR="00506F61" w:rsidRPr="00506F61">
        <w:rPr>
          <w:rFonts w:ascii="Segoe UI" w:hAnsi="Segoe UI" w:cs="Segoe UI"/>
          <w:color w:val="222222"/>
          <w:sz w:val="29"/>
          <w:szCs w:val="29"/>
          <w:shd w:val="clear" w:color="auto" w:fill="FFFFFF"/>
        </w:rPr>
        <w:t xml:space="preserve"> </w:t>
      </w:r>
    </w:p>
    <w:p w14:paraId="428DB3AF" w14:textId="77777777" w:rsidR="00101CC2" w:rsidRDefault="00101CC2" w:rsidP="001844CA">
      <w:pPr>
        <w:pStyle w:val="NoSpacing"/>
        <w:rPr>
          <w:rFonts w:ascii="Arial" w:hAnsi="Arial" w:cs="Arial"/>
        </w:rPr>
      </w:pPr>
    </w:p>
    <w:p w14:paraId="343D6CBB" w14:textId="1783F55D" w:rsidR="003C5982" w:rsidRDefault="004032BB" w:rsidP="00506F61">
      <w:pPr>
        <w:pStyle w:val="NoSpacing"/>
        <w:rPr>
          <w:rFonts w:ascii="Arial" w:hAnsi="Arial" w:cs="Arial"/>
        </w:rPr>
      </w:pPr>
      <w:r>
        <w:rPr>
          <w:rFonts w:ascii="Arial" w:hAnsi="Arial" w:cs="Arial"/>
        </w:rPr>
        <w:lastRenderedPageBreak/>
        <w:t>Below please find</w:t>
      </w:r>
      <w:r w:rsidR="00506F61">
        <w:rPr>
          <w:rFonts w:ascii="Arial" w:hAnsi="Arial" w:cs="Arial"/>
        </w:rPr>
        <w:t xml:space="preserve"> </w:t>
      </w:r>
      <w:r w:rsidR="00506F61" w:rsidRPr="00506F61">
        <w:rPr>
          <w:rFonts w:ascii="Arial" w:hAnsi="Arial" w:cs="Arial"/>
          <w:i/>
          <w:iCs/>
          <w:color w:val="222222"/>
          <w:shd w:val="clear" w:color="auto" w:fill="FFFFFF"/>
        </w:rPr>
        <w:t xml:space="preserve">McKinsey </w:t>
      </w:r>
      <w:r w:rsidR="00101CC2">
        <w:rPr>
          <w:rFonts w:ascii="Arial" w:hAnsi="Arial" w:cs="Arial"/>
          <w:i/>
          <w:iCs/>
          <w:color w:val="222222"/>
          <w:shd w:val="clear" w:color="auto" w:fill="FFFFFF"/>
        </w:rPr>
        <w:t xml:space="preserve">7s </w:t>
      </w:r>
      <w:r w:rsidR="00506F61" w:rsidRPr="00506F61">
        <w:rPr>
          <w:rFonts w:ascii="Arial" w:hAnsi="Arial" w:cs="Arial"/>
          <w:i/>
          <w:iCs/>
          <w:color w:val="222222"/>
          <w:shd w:val="clear" w:color="auto" w:fill="FFFFFF"/>
        </w:rPr>
        <w:t>model</w:t>
      </w:r>
      <w:r w:rsidR="00506F61">
        <w:rPr>
          <w:rFonts w:ascii="Arial" w:hAnsi="Arial" w:cs="Arial"/>
          <w:i/>
          <w:iCs/>
          <w:color w:val="222222"/>
          <w:shd w:val="clear" w:color="auto" w:fill="FFFFFF"/>
        </w:rPr>
        <w:t xml:space="preserve"> </w:t>
      </w:r>
      <w:r w:rsidR="001C0815">
        <w:rPr>
          <w:noProof/>
          <w:color w:val="000000"/>
          <w:sz w:val="27"/>
          <w:szCs w:val="27"/>
        </w:rPr>
        <w:drawing>
          <wp:anchor distT="0" distB="0" distL="114300" distR="114300" simplePos="0" relativeHeight="251658240" behindDoc="1" locked="0" layoutInCell="1" allowOverlap="1" wp14:anchorId="1B521613" wp14:editId="07AA2A50">
            <wp:simplePos x="0" y="0"/>
            <wp:positionH relativeFrom="column">
              <wp:posOffset>3200400</wp:posOffset>
            </wp:positionH>
            <wp:positionV relativeFrom="paragraph">
              <wp:posOffset>327660</wp:posOffset>
            </wp:positionV>
            <wp:extent cx="2531745" cy="2887980"/>
            <wp:effectExtent l="0" t="0" r="1905" b="7620"/>
            <wp:wrapTight wrapText="bothSides">
              <wp:wrapPolygon edited="0">
                <wp:start x="0" y="0"/>
                <wp:lineTo x="0" y="21515"/>
                <wp:lineTo x="21454" y="21515"/>
                <wp:lineTo x="21454"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31745" cy="2887980"/>
                    </a:xfrm>
                    <a:prstGeom prst="rect">
                      <a:avLst/>
                    </a:prstGeom>
                    <a:noFill/>
                  </pic:spPr>
                </pic:pic>
              </a:graphicData>
            </a:graphic>
            <wp14:sizeRelH relativeFrom="margin">
              <wp14:pctWidth>0</wp14:pctWidth>
            </wp14:sizeRelH>
            <wp14:sizeRelV relativeFrom="margin">
              <wp14:pctHeight>0</wp14:pctHeight>
            </wp14:sizeRelV>
          </wp:anchor>
        </w:drawing>
      </w:r>
      <w:r w:rsidR="00506F61">
        <w:rPr>
          <w:rFonts w:ascii="Arial" w:hAnsi="Arial" w:cs="Arial"/>
        </w:rPr>
        <w:t xml:space="preserve">and </w:t>
      </w:r>
      <w:r w:rsidR="001779BD">
        <w:rPr>
          <w:rFonts w:ascii="Arial" w:hAnsi="Arial" w:cs="Arial"/>
        </w:rPr>
        <w:t>Kotter’s 8 step model</w:t>
      </w:r>
    </w:p>
    <w:p w14:paraId="384731B2" w14:textId="77777777" w:rsidR="00101CC2" w:rsidRDefault="00101CC2" w:rsidP="00506F61">
      <w:pPr>
        <w:pStyle w:val="NoSpacing"/>
        <w:rPr>
          <w:rFonts w:ascii="Arial" w:hAnsi="Arial" w:cs="Arial"/>
        </w:rPr>
      </w:pPr>
    </w:p>
    <w:p w14:paraId="237B18A9" w14:textId="77777777" w:rsidR="00101CC2" w:rsidRDefault="00101CC2" w:rsidP="00506F61">
      <w:pPr>
        <w:pStyle w:val="NoSpacing"/>
        <w:rPr>
          <w:color w:val="000000"/>
          <w:sz w:val="27"/>
          <w:szCs w:val="27"/>
        </w:rPr>
      </w:pPr>
    </w:p>
    <w:p w14:paraId="331D7D95" w14:textId="77777777" w:rsidR="001A0DCF" w:rsidRDefault="005D19CA" w:rsidP="001A0DCF">
      <w:pPr>
        <w:jc w:val="both"/>
        <w:rPr>
          <w:rFonts w:ascii="Arial" w:hAnsi="Arial" w:cs="Arial"/>
          <w:color w:val="000000"/>
        </w:rPr>
      </w:pPr>
      <w:r>
        <w:rPr>
          <w:noProof/>
        </w:rPr>
        <w:drawing>
          <wp:inline distT="0" distB="0" distL="0" distR="0" wp14:anchorId="21F1C206" wp14:editId="3E5F714A">
            <wp:extent cx="2743200" cy="2887980"/>
            <wp:effectExtent l="0" t="0" r="0" b="7620"/>
            <wp:docPr id="2" name="Picture 2" descr="The image shows McKinsey 7s model, where 7 organization elements are interconnected with each o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mage shows McKinsey 7s model, where 7 organization elements are interconnected with each oth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3200" cy="2887980"/>
                    </a:xfrm>
                    <a:prstGeom prst="rect">
                      <a:avLst/>
                    </a:prstGeom>
                    <a:noFill/>
                    <a:ln>
                      <a:noFill/>
                    </a:ln>
                  </pic:spPr>
                </pic:pic>
              </a:graphicData>
            </a:graphic>
          </wp:inline>
        </w:drawing>
      </w:r>
    </w:p>
    <w:p w14:paraId="56C4A00C" w14:textId="77777777" w:rsidR="001A0DCF" w:rsidRDefault="001A0DCF" w:rsidP="001A0DCF">
      <w:pPr>
        <w:jc w:val="both"/>
        <w:rPr>
          <w:rFonts w:ascii="Arial" w:hAnsi="Arial" w:cs="Arial"/>
          <w:color w:val="000000"/>
        </w:rPr>
      </w:pPr>
    </w:p>
    <w:p w14:paraId="4990E4B9" w14:textId="77777777" w:rsidR="00FD7FBD" w:rsidRDefault="00B45651" w:rsidP="001A0DCF">
      <w:pPr>
        <w:jc w:val="both"/>
        <w:rPr>
          <w:rFonts w:ascii="Arial" w:hAnsi="Arial" w:cs="Arial"/>
          <w:color w:val="000000"/>
        </w:rPr>
      </w:pPr>
      <w:r w:rsidRPr="003E3A73">
        <w:rPr>
          <w:rFonts w:ascii="Arial" w:hAnsi="Arial" w:cs="Arial"/>
          <w:color w:val="000000"/>
        </w:rPr>
        <w:t>Firstly</w:t>
      </w:r>
      <w:r w:rsidR="009B2CA7" w:rsidRPr="003E3A73">
        <w:rPr>
          <w:rFonts w:ascii="Arial" w:hAnsi="Arial" w:cs="Arial"/>
          <w:color w:val="000000"/>
        </w:rPr>
        <w:t>,</w:t>
      </w:r>
      <w:r w:rsidRPr="003E3A73">
        <w:rPr>
          <w:rFonts w:ascii="Arial" w:hAnsi="Arial" w:cs="Arial"/>
          <w:color w:val="000000"/>
        </w:rPr>
        <w:t xml:space="preserve"> expanding on McKinsey</w:t>
      </w:r>
      <w:r w:rsidR="008C03A5" w:rsidRPr="003E3A73">
        <w:rPr>
          <w:rFonts w:ascii="Arial" w:hAnsi="Arial" w:cs="Arial"/>
          <w:color w:val="000000"/>
        </w:rPr>
        <w:t xml:space="preserve"> </w:t>
      </w:r>
      <w:r w:rsidR="009B2CA7" w:rsidRPr="003E3A73">
        <w:rPr>
          <w:rFonts w:ascii="Arial" w:hAnsi="Arial" w:cs="Arial"/>
          <w:color w:val="000000"/>
        </w:rPr>
        <w:t>7s model find this is more relative to HR</w:t>
      </w:r>
      <w:r w:rsidR="00F97268" w:rsidRPr="003E3A73">
        <w:rPr>
          <w:rFonts w:ascii="Arial" w:hAnsi="Arial" w:cs="Arial"/>
          <w:color w:val="000000"/>
        </w:rPr>
        <w:t>’s point of view</w:t>
      </w:r>
      <w:r w:rsidR="00FE7814" w:rsidRPr="003E3A73">
        <w:rPr>
          <w:rFonts w:ascii="Arial" w:hAnsi="Arial" w:cs="Arial"/>
          <w:color w:val="000000"/>
        </w:rPr>
        <w:t xml:space="preserve"> for an </w:t>
      </w:r>
      <w:r w:rsidR="00B10FD0" w:rsidRPr="003E3A73">
        <w:rPr>
          <w:rFonts w:ascii="Arial" w:hAnsi="Arial" w:cs="Arial"/>
          <w:color w:val="000000"/>
        </w:rPr>
        <w:t>organisation</w:t>
      </w:r>
      <w:r w:rsidR="00945750" w:rsidRPr="003E3A73">
        <w:rPr>
          <w:rFonts w:ascii="Arial" w:hAnsi="Arial" w:cs="Arial"/>
          <w:color w:val="000000"/>
        </w:rPr>
        <w:t xml:space="preserve"> </w:t>
      </w:r>
      <w:r w:rsidR="001A0DCF">
        <w:rPr>
          <w:rFonts w:ascii="Arial" w:hAnsi="Arial" w:cs="Arial"/>
          <w:color w:val="000000"/>
        </w:rPr>
        <w:t>focusing on the human side of the company rather th</w:t>
      </w:r>
      <w:r w:rsidR="00BC08D1">
        <w:rPr>
          <w:rFonts w:ascii="Arial" w:hAnsi="Arial" w:cs="Arial"/>
          <w:color w:val="000000"/>
        </w:rPr>
        <w:t>an the structural side</w:t>
      </w:r>
      <w:r w:rsidR="00BE7286">
        <w:rPr>
          <w:rFonts w:ascii="Arial" w:hAnsi="Arial" w:cs="Arial"/>
          <w:color w:val="000000"/>
        </w:rPr>
        <w:t xml:space="preserve"> the </w:t>
      </w:r>
      <w:r w:rsidR="00FD7FBD">
        <w:rPr>
          <w:rFonts w:ascii="Arial" w:hAnsi="Arial" w:cs="Arial"/>
          <w:color w:val="000000"/>
        </w:rPr>
        <w:t xml:space="preserve">7 models are to work to achieve the best results. </w:t>
      </w:r>
    </w:p>
    <w:p w14:paraId="336FD155" w14:textId="63BBBC33" w:rsidR="00B45651" w:rsidRDefault="00FD7FBD" w:rsidP="001A0DCF">
      <w:pPr>
        <w:jc w:val="both"/>
        <w:rPr>
          <w:rFonts w:ascii="Arial" w:hAnsi="Arial" w:cs="Arial"/>
          <w:color w:val="000000"/>
        </w:rPr>
      </w:pPr>
      <w:r>
        <w:rPr>
          <w:rFonts w:ascii="Arial" w:hAnsi="Arial" w:cs="Arial"/>
          <w:color w:val="000000"/>
        </w:rPr>
        <w:t>Kotter’s</w:t>
      </w:r>
      <w:r w:rsidR="001B7579">
        <w:rPr>
          <w:rFonts w:ascii="Arial" w:hAnsi="Arial" w:cs="Arial"/>
          <w:color w:val="000000"/>
        </w:rPr>
        <w:t xml:space="preserve"> model</w:t>
      </w:r>
      <w:r w:rsidR="00F97268" w:rsidRPr="003E3A73">
        <w:rPr>
          <w:rFonts w:ascii="Arial" w:hAnsi="Arial" w:cs="Arial"/>
          <w:color w:val="000000"/>
        </w:rPr>
        <w:t xml:space="preserve"> if one of the 7 </w:t>
      </w:r>
      <w:r w:rsidR="00E30BBC" w:rsidRPr="003E3A73">
        <w:rPr>
          <w:rFonts w:ascii="Arial" w:hAnsi="Arial" w:cs="Arial"/>
          <w:color w:val="000000"/>
        </w:rPr>
        <w:t>is weak the other 6 being strong</w:t>
      </w:r>
      <w:r w:rsidR="003E3A73">
        <w:rPr>
          <w:rFonts w:ascii="Arial" w:hAnsi="Arial" w:cs="Arial"/>
          <w:color w:val="000000"/>
        </w:rPr>
        <w:t xml:space="preserve"> </w:t>
      </w:r>
      <w:r w:rsidR="003444B0" w:rsidRPr="003E3A73">
        <w:rPr>
          <w:rFonts w:ascii="Arial" w:hAnsi="Arial" w:cs="Arial"/>
          <w:color w:val="000000"/>
        </w:rPr>
        <w:t>s</w:t>
      </w:r>
      <w:r w:rsidR="00E30BBC" w:rsidRPr="003E3A73">
        <w:rPr>
          <w:rFonts w:ascii="Arial" w:hAnsi="Arial" w:cs="Arial"/>
          <w:color w:val="000000"/>
        </w:rPr>
        <w:t>hould be able to support</w:t>
      </w:r>
      <w:r w:rsidR="00F93CB3" w:rsidRPr="003E3A73">
        <w:rPr>
          <w:rFonts w:ascii="Arial" w:hAnsi="Arial" w:cs="Arial"/>
          <w:color w:val="000000"/>
        </w:rPr>
        <w:t xml:space="preserve"> if </w:t>
      </w:r>
      <w:r w:rsidR="00B10FD0" w:rsidRPr="003E3A73">
        <w:rPr>
          <w:rFonts w:ascii="Arial" w:hAnsi="Arial" w:cs="Arial"/>
          <w:color w:val="000000"/>
        </w:rPr>
        <w:t>address correctly.</w:t>
      </w:r>
      <w:r w:rsidR="00CC4997">
        <w:rPr>
          <w:rFonts w:ascii="Arial" w:hAnsi="Arial" w:cs="Arial"/>
          <w:color w:val="000000"/>
        </w:rPr>
        <w:t xml:space="preserve"> </w:t>
      </w:r>
      <w:r w:rsidR="002C280E">
        <w:rPr>
          <w:rFonts w:ascii="Arial" w:hAnsi="Arial" w:cs="Arial"/>
          <w:color w:val="000000"/>
        </w:rPr>
        <w:t>Time is given to each step</w:t>
      </w:r>
      <w:r w:rsidR="00684354">
        <w:rPr>
          <w:rFonts w:ascii="Arial" w:hAnsi="Arial" w:cs="Arial"/>
          <w:color w:val="000000"/>
        </w:rPr>
        <w:t xml:space="preserve"> to eliminate failure.</w:t>
      </w:r>
    </w:p>
    <w:p w14:paraId="2CFC9593" w14:textId="59966AE1" w:rsidR="00684354" w:rsidRDefault="00684354" w:rsidP="001A0DCF">
      <w:pPr>
        <w:jc w:val="both"/>
        <w:rPr>
          <w:rFonts w:ascii="Arial" w:hAnsi="Arial" w:cs="Arial"/>
          <w:color w:val="000000"/>
        </w:rPr>
      </w:pPr>
      <w:r>
        <w:rPr>
          <w:rFonts w:ascii="Arial" w:hAnsi="Arial" w:cs="Arial"/>
          <w:color w:val="000000"/>
        </w:rPr>
        <w:t xml:space="preserve">In conclusion, change should be approach by all </w:t>
      </w:r>
      <w:r w:rsidR="00403AB6">
        <w:rPr>
          <w:rFonts w:ascii="Arial" w:hAnsi="Arial" w:cs="Arial"/>
          <w:color w:val="000000"/>
        </w:rPr>
        <w:t xml:space="preserve">positively </w:t>
      </w:r>
      <w:r w:rsidR="00B63ED9">
        <w:rPr>
          <w:rFonts w:ascii="Arial" w:hAnsi="Arial" w:cs="Arial"/>
          <w:color w:val="000000"/>
        </w:rPr>
        <w:t>even if</w:t>
      </w:r>
      <w:r w:rsidR="000838AA">
        <w:rPr>
          <w:rFonts w:ascii="Arial" w:hAnsi="Arial" w:cs="Arial"/>
          <w:color w:val="000000"/>
        </w:rPr>
        <w:t xml:space="preserve"> our first response is one of fear </w:t>
      </w:r>
      <w:r w:rsidR="00403AB6">
        <w:rPr>
          <w:rFonts w:ascii="Arial" w:hAnsi="Arial" w:cs="Arial"/>
          <w:color w:val="000000"/>
        </w:rPr>
        <w:t>and with an inclusive approach. We can only prepare for change</w:t>
      </w:r>
      <w:r w:rsidR="00D0243F">
        <w:rPr>
          <w:rFonts w:ascii="Arial" w:hAnsi="Arial" w:cs="Arial"/>
          <w:color w:val="000000"/>
        </w:rPr>
        <w:t xml:space="preserve"> if we can foresee change, </w:t>
      </w:r>
      <w:r w:rsidR="00405F55">
        <w:rPr>
          <w:rFonts w:ascii="Arial" w:hAnsi="Arial" w:cs="Arial"/>
          <w:color w:val="000000"/>
        </w:rPr>
        <w:t>studying</w:t>
      </w:r>
      <w:r w:rsidR="00D0243F">
        <w:rPr>
          <w:rFonts w:ascii="Arial" w:hAnsi="Arial" w:cs="Arial"/>
          <w:color w:val="000000"/>
        </w:rPr>
        <w:t xml:space="preserve"> historical patterns may help</w:t>
      </w:r>
      <w:r w:rsidR="00405F55">
        <w:rPr>
          <w:rFonts w:ascii="Arial" w:hAnsi="Arial" w:cs="Arial"/>
          <w:color w:val="000000"/>
        </w:rPr>
        <w:t xml:space="preserve"> </w:t>
      </w:r>
      <w:r w:rsidR="00213CDF">
        <w:rPr>
          <w:rFonts w:ascii="Arial" w:hAnsi="Arial" w:cs="Arial"/>
          <w:color w:val="000000"/>
        </w:rPr>
        <w:t>us pre</w:t>
      </w:r>
      <w:r w:rsidR="004A1504">
        <w:rPr>
          <w:rFonts w:ascii="Arial" w:hAnsi="Arial" w:cs="Arial"/>
          <w:color w:val="000000"/>
        </w:rPr>
        <w:t>dict what may come next</w:t>
      </w:r>
      <w:r w:rsidR="004777E2">
        <w:rPr>
          <w:rFonts w:ascii="Arial" w:hAnsi="Arial" w:cs="Arial"/>
          <w:color w:val="000000"/>
        </w:rPr>
        <w:t xml:space="preserve"> but not </w:t>
      </w:r>
      <w:r w:rsidR="00DF6762">
        <w:rPr>
          <w:rFonts w:ascii="Arial" w:hAnsi="Arial" w:cs="Arial"/>
          <w:color w:val="000000"/>
        </w:rPr>
        <w:t>what result may come from our actions.</w:t>
      </w:r>
    </w:p>
    <w:p w14:paraId="50DD2B9C" w14:textId="315FD7D7" w:rsidR="00532B00" w:rsidRDefault="00DF6762" w:rsidP="001A0DCF">
      <w:pPr>
        <w:jc w:val="both"/>
        <w:rPr>
          <w:rFonts w:ascii="Arial" w:hAnsi="Arial" w:cs="Arial"/>
          <w:color w:val="000000"/>
        </w:rPr>
      </w:pPr>
      <w:r>
        <w:rPr>
          <w:rFonts w:ascii="Arial" w:hAnsi="Arial" w:cs="Arial"/>
          <w:color w:val="000000"/>
        </w:rPr>
        <w:t>Having goals in place</w:t>
      </w:r>
      <w:r w:rsidR="00F62A79">
        <w:rPr>
          <w:rFonts w:ascii="Arial" w:hAnsi="Arial" w:cs="Arial"/>
          <w:color w:val="000000"/>
        </w:rPr>
        <w:t xml:space="preserve">, </w:t>
      </w:r>
      <w:r w:rsidR="00BB3B34">
        <w:rPr>
          <w:rFonts w:ascii="Arial" w:hAnsi="Arial" w:cs="Arial"/>
          <w:color w:val="000000"/>
        </w:rPr>
        <w:t>knowing</w:t>
      </w:r>
      <w:r w:rsidR="00F62A79">
        <w:rPr>
          <w:rFonts w:ascii="Arial" w:hAnsi="Arial" w:cs="Arial"/>
          <w:color w:val="000000"/>
        </w:rPr>
        <w:t xml:space="preserve"> our </w:t>
      </w:r>
      <w:proofErr w:type="gramStart"/>
      <w:r w:rsidR="00F62A79">
        <w:rPr>
          <w:rFonts w:ascii="Arial" w:hAnsi="Arial" w:cs="Arial"/>
          <w:color w:val="000000"/>
        </w:rPr>
        <w:t>customer</w:t>
      </w:r>
      <w:proofErr w:type="gramEnd"/>
      <w:r w:rsidR="00F62A79">
        <w:rPr>
          <w:rFonts w:ascii="Arial" w:hAnsi="Arial" w:cs="Arial"/>
          <w:color w:val="000000"/>
        </w:rPr>
        <w:t xml:space="preserve"> and adapting our products to match demand should assist in our </w:t>
      </w:r>
      <w:r w:rsidR="00BB3B34">
        <w:rPr>
          <w:rFonts w:ascii="Arial" w:hAnsi="Arial" w:cs="Arial"/>
          <w:color w:val="000000"/>
        </w:rPr>
        <w:t>succession</w:t>
      </w:r>
      <w:r w:rsidR="00D36E6E">
        <w:rPr>
          <w:rFonts w:ascii="Arial" w:hAnsi="Arial" w:cs="Arial"/>
          <w:color w:val="000000"/>
        </w:rPr>
        <w:t xml:space="preserve">, while embracing </w:t>
      </w:r>
      <w:r w:rsidR="006A2D22">
        <w:rPr>
          <w:rFonts w:ascii="Arial" w:hAnsi="Arial" w:cs="Arial"/>
          <w:color w:val="000000"/>
        </w:rPr>
        <w:t>technologies</w:t>
      </w:r>
      <w:r w:rsidR="00D36E6E">
        <w:rPr>
          <w:rFonts w:ascii="Arial" w:hAnsi="Arial" w:cs="Arial"/>
          <w:color w:val="000000"/>
        </w:rPr>
        <w:t xml:space="preserve"> to </w:t>
      </w:r>
      <w:r w:rsidR="00532B00">
        <w:rPr>
          <w:rFonts w:ascii="Arial" w:hAnsi="Arial" w:cs="Arial"/>
          <w:color w:val="000000"/>
        </w:rPr>
        <w:t>assist</w:t>
      </w:r>
      <w:r w:rsidR="00D36E6E">
        <w:rPr>
          <w:rFonts w:ascii="Arial" w:hAnsi="Arial" w:cs="Arial"/>
          <w:color w:val="000000"/>
        </w:rPr>
        <w:t xml:space="preserve"> with </w:t>
      </w:r>
      <w:r w:rsidR="00532B00">
        <w:rPr>
          <w:rFonts w:ascii="Arial" w:hAnsi="Arial" w:cs="Arial"/>
          <w:color w:val="000000"/>
        </w:rPr>
        <w:t>smoother operations should improve performance.</w:t>
      </w:r>
    </w:p>
    <w:p w14:paraId="60D1A533" w14:textId="4FE0F1D8" w:rsidR="00DF6762" w:rsidRPr="001A0DCF" w:rsidRDefault="00BE6840" w:rsidP="001A0DCF">
      <w:pPr>
        <w:jc w:val="both"/>
        <w:rPr>
          <w:color w:val="000000"/>
          <w:sz w:val="27"/>
          <w:szCs w:val="27"/>
        </w:rPr>
      </w:pPr>
      <w:r>
        <w:rPr>
          <w:rFonts w:ascii="Arial" w:hAnsi="Arial" w:cs="Arial"/>
          <w:color w:val="000000"/>
        </w:rPr>
        <w:t>A</w:t>
      </w:r>
      <w:r w:rsidR="006A2D22">
        <w:rPr>
          <w:rFonts w:ascii="Arial" w:hAnsi="Arial" w:cs="Arial"/>
          <w:color w:val="000000"/>
        </w:rPr>
        <w:t>n</w:t>
      </w:r>
      <w:r>
        <w:rPr>
          <w:rFonts w:ascii="Arial" w:hAnsi="Arial" w:cs="Arial"/>
          <w:color w:val="000000"/>
        </w:rPr>
        <w:t xml:space="preserve"> inclusive and transparent positive culture should make us an employer of choice</w:t>
      </w:r>
      <w:r w:rsidR="006A2D22">
        <w:rPr>
          <w:rFonts w:ascii="Arial" w:hAnsi="Arial" w:cs="Arial"/>
          <w:color w:val="000000"/>
        </w:rPr>
        <w:t xml:space="preserve">, while a supportive </w:t>
      </w:r>
      <w:r w:rsidR="00B04F0E">
        <w:rPr>
          <w:rFonts w:ascii="Arial" w:hAnsi="Arial" w:cs="Arial"/>
          <w:color w:val="000000"/>
        </w:rPr>
        <w:t>infrastructure</w:t>
      </w:r>
      <w:r w:rsidR="006A2D22">
        <w:rPr>
          <w:rFonts w:ascii="Arial" w:hAnsi="Arial" w:cs="Arial"/>
          <w:color w:val="000000"/>
        </w:rPr>
        <w:t xml:space="preserve"> should retain </w:t>
      </w:r>
      <w:r w:rsidR="00B04F0E">
        <w:rPr>
          <w:rFonts w:ascii="Arial" w:hAnsi="Arial" w:cs="Arial"/>
          <w:color w:val="000000"/>
        </w:rPr>
        <w:t xml:space="preserve">staff and assist with development and in turn provide them with the skills and </w:t>
      </w:r>
      <w:r w:rsidR="00555E5A">
        <w:rPr>
          <w:rFonts w:ascii="Arial" w:hAnsi="Arial" w:cs="Arial"/>
          <w:color w:val="000000"/>
        </w:rPr>
        <w:t>support to embrace, support and promote change.</w:t>
      </w:r>
    </w:p>
    <w:p w14:paraId="4A6436FD" w14:textId="77777777" w:rsidR="00B10FD0" w:rsidRDefault="00B10FD0" w:rsidP="00265A82">
      <w:pPr>
        <w:jc w:val="both"/>
        <w:rPr>
          <w:color w:val="000000"/>
          <w:sz w:val="27"/>
          <w:szCs w:val="27"/>
        </w:rPr>
      </w:pPr>
    </w:p>
    <w:p w14:paraId="0D07A58B" w14:textId="75A14542" w:rsidR="003C161F" w:rsidRDefault="00992E81" w:rsidP="00265A82">
      <w:pPr>
        <w:jc w:val="both"/>
        <w:rPr>
          <w:color w:val="000000"/>
          <w:sz w:val="27"/>
          <w:szCs w:val="27"/>
        </w:rPr>
      </w:pPr>
      <w:r>
        <w:rPr>
          <w:noProof/>
        </w:rPr>
        <mc:AlternateContent>
          <mc:Choice Requires="wps">
            <w:drawing>
              <wp:inline distT="0" distB="0" distL="0" distR="0" wp14:anchorId="2FADBC28" wp14:editId="4D1BC685">
                <wp:extent cx="304800" cy="304800"/>
                <wp:effectExtent l="0" t="0" r="0" b="0"/>
                <wp:docPr id="6" name="AutoShape 6" descr="8 step mode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AAC869" id="AutoShape 6" o:spid="_x0000_s1026" alt="8 step mode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2ACFA62E" w14:textId="77777777" w:rsidR="000B0515" w:rsidRDefault="000B0515" w:rsidP="00265A82">
      <w:pPr>
        <w:jc w:val="both"/>
        <w:rPr>
          <w:color w:val="000000"/>
          <w:sz w:val="27"/>
          <w:szCs w:val="27"/>
        </w:rPr>
      </w:pPr>
    </w:p>
    <w:p w14:paraId="228D0F90" w14:textId="77777777" w:rsidR="000B0515" w:rsidRDefault="000B0515" w:rsidP="00265A82">
      <w:pPr>
        <w:jc w:val="both"/>
        <w:rPr>
          <w:color w:val="000000"/>
          <w:sz w:val="27"/>
          <w:szCs w:val="27"/>
        </w:rPr>
      </w:pPr>
    </w:p>
    <w:p w14:paraId="3672ADFB" w14:textId="77777777" w:rsidR="00555E5A" w:rsidRDefault="00555E5A" w:rsidP="00265A82">
      <w:pPr>
        <w:jc w:val="both"/>
        <w:rPr>
          <w:color w:val="000000"/>
          <w:sz w:val="27"/>
          <w:szCs w:val="27"/>
        </w:rPr>
      </w:pPr>
    </w:p>
    <w:p w14:paraId="6D67356B" w14:textId="77777777" w:rsidR="00887170" w:rsidRDefault="00887170" w:rsidP="00265A82">
      <w:pPr>
        <w:jc w:val="both"/>
        <w:rPr>
          <w:color w:val="000000"/>
          <w:sz w:val="27"/>
          <w:szCs w:val="27"/>
        </w:rPr>
      </w:pPr>
    </w:p>
    <w:p w14:paraId="75D7FCB8" w14:textId="186417CF" w:rsidR="00562A4B" w:rsidRDefault="004B5D25" w:rsidP="00562A4B">
      <w:r>
        <w:t>Reference</w:t>
      </w:r>
    </w:p>
    <w:p w14:paraId="3A33644C" w14:textId="79354E96" w:rsidR="009C2771" w:rsidRDefault="009C2771" w:rsidP="0058162A">
      <w:pPr>
        <w:pStyle w:val="NoSpacing"/>
      </w:pPr>
      <w:r>
        <w:t>Hardy</w:t>
      </w:r>
      <w:r w:rsidR="0058162A">
        <w:t xml:space="preserve"> </w:t>
      </w:r>
    </w:p>
    <w:p w14:paraId="7A0704D1" w14:textId="77777777" w:rsidR="00562A4B" w:rsidRDefault="008A2478" w:rsidP="0058162A">
      <w:pPr>
        <w:pStyle w:val="NoSpacing"/>
        <w:rPr>
          <w:i/>
          <w:iCs/>
          <w:sz w:val="24"/>
          <w:szCs w:val="24"/>
        </w:rPr>
      </w:pPr>
      <w:hyperlink r:id="rId13" w:history="1">
        <w:r w:rsidR="00562A4B" w:rsidRPr="0058162A">
          <w:rPr>
            <w:i/>
            <w:iCs/>
            <w:shd w:val="clear" w:color="auto" w:fill="FFFFFF"/>
          </w:rPr>
          <w:t>BUSINESS, BIG &amp; SMALL</w:t>
        </w:r>
      </w:hyperlink>
      <w:r w:rsidR="00562A4B" w:rsidRPr="0058162A">
        <w:rPr>
          <w:i/>
          <w:iCs/>
          <w:shd w:val="clear" w:color="auto" w:fill="FFFFFF"/>
        </w:rPr>
        <w:t> </w:t>
      </w:r>
      <w:r w:rsidR="00562A4B" w:rsidRPr="00985377">
        <w:rPr>
          <w:shd w:val="clear" w:color="auto" w:fill="FFFFFF"/>
        </w:rPr>
        <w:t>• 31 MAR 2022 PAUL MIZEN, PHILIP BUNN, LENA ANAYI, NICK BLOOM, GREGORY THWAITES, IVAN YOTZOV</w:t>
      </w:r>
    </w:p>
    <w:p w14:paraId="7A50CE5E" w14:textId="77777777" w:rsidR="00562A4B" w:rsidRPr="00EF1B87" w:rsidRDefault="008A2478" w:rsidP="0058162A">
      <w:pPr>
        <w:pStyle w:val="NoSpacing"/>
        <w:rPr>
          <w:rFonts w:eastAsia="Times New Roman" w:cstheme="minorHAnsi"/>
          <w:sz w:val="24"/>
          <w:szCs w:val="24"/>
          <w:lang w:eastAsia="en-GB"/>
        </w:rPr>
      </w:pPr>
      <w:hyperlink r:id="rId14" w:history="1">
        <w:r w:rsidR="00562A4B" w:rsidRPr="004266A3">
          <w:rPr>
            <w:rStyle w:val="Hyperlink"/>
            <w:rFonts w:cstheme="minorHAnsi"/>
            <w:sz w:val="24"/>
            <w:szCs w:val="24"/>
          </w:rPr>
          <w:t>https://www.toolshero.com/toolsheroes/charles-handy/</w:t>
        </w:r>
      </w:hyperlink>
    </w:p>
    <w:p w14:paraId="0909E383" w14:textId="77777777" w:rsidR="00562A4B" w:rsidRDefault="00562A4B" w:rsidP="00562A4B"/>
    <w:p w14:paraId="5B69D9B4" w14:textId="77777777" w:rsidR="00562A4B" w:rsidRPr="00B57E2D" w:rsidRDefault="00562A4B" w:rsidP="00562A4B">
      <w:pPr>
        <w:pStyle w:val="NoSpacing"/>
        <w:rPr>
          <w:rFonts w:ascii="Arial" w:hAnsi="Arial" w:cs="Arial"/>
        </w:rPr>
      </w:pPr>
      <w:proofErr w:type="spellStart"/>
      <w:r>
        <w:rPr>
          <w:rFonts w:ascii="Arial" w:hAnsi="Arial" w:cs="Arial"/>
        </w:rPr>
        <w:t>K</w:t>
      </w:r>
      <w:r w:rsidRPr="00B57E2D">
        <w:rPr>
          <w:rFonts w:ascii="Arial" w:hAnsi="Arial" w:cs="Arial"/>
        </w:rPr>
        <w:t>otters</w:t>
      </w:r>
      <w:proofErr w:type="spellEnd"/>
      <w:r>
        <w:rPr>
          <w:rFonts w:ascii="Arial" w:hAnsi="Arial" w:cs="Arial"/>
        </w:rPr>
        <w:t xml:space="preserve"> (2008)</w:t>
      </w:r>
    </w:p>
    <w:p w14:paraId="06D1A250" w14:textId="77777777" w:rsidR="00562A4B" w:rsidRPr="009C2771" w:rsidRDefault="008A2478" w:rsidP="00562A4B">
      <w:pPr>
        <w:pStyle w:val="NoSpacing"/>
        <w:rPr>
          <w:rFonts w:ascii="Arial" w:hAnsi="Arial" w:cs="Arial"/>
          <w:i/>
          <w:iCs/>
        </w:rPr>
      </w:pPr>
      <w:hyperlink r:id="rId15" w:history="1">
        <w:r w:rsidR="00562A4B" w:rsidRPr="009C2771">
          <w:rPr>
            <w:rStyle w:val="Hyperlink"/>
            <w:rFonts w:ascii="Arial" w:hAnsi="Arial" w:cs="Arial"/>
            <w:i/>
            <w:iCs/>
            <w:color w:val="auto"/>
          </w:rPr>
          <w:t>https://www.mtdtraining.com/blog/kotters-8-step-change-model.htm</w:t>
        </w:r>
      </w:hyperlink>
    </w:p>
    <w:p w14:paraId="334C9B53" w14:textId="77777777" w:rsidR="00562A4B" w:rsidRPr="009C2771" w:rsidRDefault="008A2478" w:rsidP="00562A4B">
      <w:pPr>
        <w:pStyle w:val="NoSpacing"/>
        <w:rPr>
          <w:rFonts w:ascii="Arial" w:eastAsia="Times New Roman" w:hAnsi="Arial" w:cs="Arial"/>
          <w:i/>
          <w:iCs/>
          <w:kern w:val="0"/>
          <w:sz w:val="21"/>
          <w:szCs w:val="21"/>
          <w:u w:val="single"/>
          <w:lang w:eastAsia="en-GB"/>
          <w14:ligatures w14:val="none"/>
        </w:rPr>
      </w:pPr>
      <w:hyperlink r:id="rId16" w:history="1">
        <w:r w:rsidR="00562A4B" w:rsidRPr="009C2771">
          <w:rPr>
            <w:rFonts w:ascii="Arial" w:eastAsia="Times New Roman" w:hAnsi="Arial" w:cs="Arial"/>
            <w:i/>
            <w:iCs/>
            <w:kern w:val="0"/>
            <w:sz w:val="21"/>
            <w:szCs w:val="21"/>
            <w:u w:val="single"/>
            <w:lang w:eastAsia="en-GB"/>
            <w14:ligatures w14:val="none"/>
          </w:rPr>
          <w:t>Change Management</w:t>
        </w:r>
      </w:hyperlink>
    </w:p>
    <w:p w14:paraId="1CEF84D7" w14:textId="77777777" w:rsidR="00562A4B" w:rsidRPr="00B57E2D" w:rsidRDefault="00562A4B" w:rsidP="00562A4B">
      <w:pPr>
        <w:pStyle w:val="NoSpacing"/>
        <w:rPr>
          <w:rFonts w:ascii="Arial" w:hAnsi="Arial" w:cs="Arial"/>
        </w:rPr>
      </w:pPr>
      <w:r w:rsidRPr="00B57E2D">
        <w:rPr>
          <w:rFonts w:ascii="Arial" w:eastAsia="Times New Roman" w:hAnsi="Arial" w:cs="Arial"/>
          <w:kern w:val="0"/>
          <w:sz w:val="21"/>
          <w:szCs w:val="21"/>
          <w:lang w:eastAsia="en-GB"/>
          <w14:ligatures w14:val="none"/>
        </w:rPr>
        <w:t xml:space="preserve">Updated </w:t>
      </w:r>
      <w:proofErr w:type="gramStart"/>
      <w:r w:rsidRPr="00B57E2D">
        <w:rPr>
          <w:rFonts w:ascii="Arial" w:eastAsia="Times New Roman" w:hAnsi="Arial" w:cs="Arial"/>
          <w:kern w:val="0"/>
          <w:sz w:val="21"/>
          <w:szCs w:val="21"/>
          <w:lang w:eastAsia="en-GB"/>
          <w14:ligatures w14:val="none"/>
        </w:rPr>
        <w:t>on:</w:t>
      </w:r>
      <w:proofErr w:type="gramEnd"/>
      <w:r w:rsidRPr="00B57E2D">
        <w:rPr>
          <w:rFonts w:ascii="Arial" w:eastAsia="Times New Roman" w:hAnsi="Arial" w:cs="Arial"/>
          <w:kern w:val="0"/>
          <w:sz w:val="21"/>
          <w:szCs w:val="21"/>
          <w:lang w:eastAsia="en-GB"/>
          <w14:ligatures w14:val="none"/>
        </w:rPr>
        <w:t> </w:t>
      </w:r>
      <w:r w:rsidRPr="00B57E2D">
        <w:rPr>
          <w:rFonts w:ascii="Arial" w:eastAsia="Times New Roman" w:hAnsi="Arial" w:cs="Arial"/>
          <w:i/>
          <w:iCs/>
          <w:kern w:val="0"/>
          <w:sz w:val="21"/>
          <w:szCs w:val="21"/>
          <w:lang w:eastAsia="en-GB"/>
          <w14:ligatures w14:val="none"/>
        </w:rPr>
        <w:t>18 January, 2023</w:t>
      </w:r>
    </w:p>
    <w:p w14:paraId="2BC7DCBC" w14:textId="77777777" w:rsidR="00562A4B" w:rsidRDefault="00562A4B" w:rsidP="00562A4B"/>
    <w:p w14:paraId="2D6BEDB7" w14:textId="77777777" w:rsidR="00562A4B" w:rsidRDefault="00562A4B" w:rsidP="00562A4B">
      <w:pPr>
        <w:pStyle w:val="NoSpacing"/>
      </w:pPr>
      <w:r>
        <w:t xml:space="preserve">Kubler -Ross 2022 </w:t>
      </w:r>
    </w:p>
    <w:p w14:paraId="208B6205" w14:textId="77777777" w:rsidR="00562A4B" w:rsidRDefault="00562A4B" w:rsidP="00562A4B">
      <w:pPr>
        <w:pStyle w:val="NoSpacing"/>
      </w:pPr>
      <w:proofErr w:type="gramStart"/>
      <w:r>
        <w:t>Indeed</w:t>
      </w:r>
      <w:proofErr w:type="gramEnd"/>
      <w:r>
        <w:t xml:space="preserve"> Editorial Team</w:t>
      </w:r>
    </w:p>
    <w:p w14:paraId="1E3C19CF" w14:textId="77777777" w:rsidR="00562A4B" w:rsidRPr="0058162A" w:rsidRDefault="008A2478" w:rsidP="00562A4B">
      <w:pPr>
        <w:pStyle w:val="NoSpacing"/>
        <w:rPr>
          <w:i/>
          <w:iCs/>
        </w:rPr>
      </w:pPr>
      <w:hyperlink r:id="rId17" w:history="1">
        <w:r w:rsidR="00562A4B" w:rsidRPr="0058162A">
          <w:rPr>
            <w:rStyle w:val="Hyperlink"/>
            <w:i/>
            <w:iCs/>
            <w:kern w:val="0"/>
            <w14:ligatures w14:val="none"/>
          </w:rPr>
          <w:t>https://www.indeed.com/career-advice-development/change-curveunderstandingthekubler-rosschamgecurveintheteamWorkplace</w:t>
        </w:r>
      </w:hyperlink>
    </w:p>
    <w:p w14:paraId="02B6D253" w14:textId="77777777" w:rsidR="00562A4B" w:rsidRPr="006C4235" w:rsidRDefault="00562A4B" w:rsidP="00562A4B">
      <w:pPr>
        <w:pStyle w:val="NoSpacing"/>
      </w:pPr>
      <w:r>
        <w:t>Updated June 25,2022</w:t>
      </w:r>
    </w:p>
    <w:p w14:paraId="3AAF6F80" w14:textId="77777777" w:rsidR="00562A4B" w:rsidRDefault="00562A4B" w:rsidP="00562A4B">
      <w:pPr>
        <w:pStyle w:val="NoSpacing"/>
      </w:pPr>
    </w:p>
    <w:p w14:paraId="775567ED" w14:textId="77777777" w:rsidR="00562A4B" w:rsidRDefault="00562A4B" w:rsidP="00562A4B">
      <w:pPr>
        <w:pStyle w:val="NoSpacing"/>
      </w:pPr>
    </w:p>
    <w:p w14:paraId="2280EB8E" w14:textId="77777777" w:rsidR="00562A4B" w:rsidRDefault="00562A4B" w:rsidP="00562A4B">
      <w:pPr>
        <w:pStyle w:val="NoSpacing"/>
      </w:pPr>
      <w:r>
        <w:t xml:space="preserve">Kyla C. </w:t>
      </w:r>
      <w:proofErr w:type="spellStart"/>
      <w:r>
        <w:t>Quilan</w:t>
      </w:r>
      <w:proofErr w:type="spellEnd"/>
      <w:r>
        <w:t xml:space="preserve"> 2015</w:t>
      </w:r>
    </w:p>
    <w:p w14:paraId="46D97530" w14:textId="7FCCAAFF" w:rsidR="00562A4B" w:rsidRPr="006C4235" w:rsidRDefault="00562A4B" w:rsidP="00562A4B">
      <w:pPr>
        <w:pStyle w:val="NoSpacing"/>
        <w:rPr>
          <w:rFonts w:ascii="Arial" w:hAnsi="Arial" w:cs="Arial"/>
        </w:rPr>
      </w:pPr>
      <w:r w:rsidRPr="004266A3">
        <w:rPr>
          <w:rFonts w:ascii="Arial" w:eastAsia="Times New Roman" w:hAnsi="Arial" w:cs="Arial"/>
          <w:color w:val="2E3743"/>
          <w:kern w:val="36"/>
          <w:lang w:eastAsia="en-GB"/>
          <w14:ligatures w14:val="none"/>
        </w:rPr>
        <w:t>5</w:t>
      </w:r>
      <w:r>
        <w:rPr>
          <w:rFonts w:ascii="Arial" w:eastAsia="Times New Roman" w:hAnsi="Arial" w:cs="Arial"/>
          <w:color w:val="2E3743"/>
          <w:kern w:val="36"/>
          <w:lang w:eastAsia="en-GB"/>
          <w14:ligatures w14:val="none"/>
        </w:rPr>
        <w:t xml:space="preserve"> </w:t>
      </w:r>
      <w:r w:rsidRPr="006C4235">
        <w:rPr>
          <w:rFonts w:ascii="Arial" w:eastAsia="Times New Roman" w:hAnsi="Arial" w:cs="Arial"/>
          <w:color w:val="2E3743"/>
          <w:kern w:val="36"/>
          <w:lang w:eastAsia="en-GB"/>
          <w14:ligatures w14:val="none"/>
        </w:rPr>
        <w:t xml:space="preserve">Lens of the Psychological Contract: </w:t>
      </w:r>
      <w:r w:rsidRPr="0058162A">
        <w:rPr>
          <w:rFonts w:ascii="Arial" w:eastAsia="Times New Roman" w:hAnsi="Arial" w:cs="Arial"/>
          <w:i/>
          <w:iCs/>
          <w:color w:val="2E3743"/>
          <w:kern w:val="36"/>
          <w:lang w:eastAsia="en-GB"/>
          <w14:ligatures w14:val="none"/>
        </w:rPr>
        <w:t>Implications for Change Agents</w:t>
      </w:r>
    </w:p>
    <w:p w14:paraId="1F717AAC" w14:textId="77777777" w:rsidR="00562A4B" w:rsidRDefault="00562A4B" w:rsidP="00562A4B"/>
    <w:p w14:paraId="5F7BCFDB" w14:textId="77777777" w:rsidR="00562A4B" w:rsidRDefault="00562A4B" w:rsidP="00562A4B">
      <w:r>
        <w:t xml:space="preserve">LBSBM 2023 (Image – LBS Objectives) </w:t>
      </w:r>
      <w:r w:rsidRPr="00085E02">
        <w:t>https://lbsbm.sharepoint.com/sites/</w:t>
      </w:r>
      <w:r w:rsidRPr="00DF472F">
        <w:rPr>
          <w:i/>
          <w:iCs/>
        </w:rPr>
        <w:t>hrcompanydocuments</w:t>
      </w:r>
      <w:r w:rsidRPr="00085E02">
        <w:t>/shared%20documents/lbs%20company%20objectives.jpg?web=1</w:t>
      </w:r>
    </w:p>
    <w:p w14:paraId="2BE1E751" w14:textId="77777777" w:rsidR="00562A4B" w:rsidRDefault="00562A4B" w:rsidP="00562A4B">
      <w:pPr>
        <w:rPr>
          <w:rFonts w:ascii="Arial" w:hAnsi="Arial" w:cs="Arial"/>
          <w:caps/>
          <w:color w:val="F03659"/>
          <w:shd w:val="clear" w:color="auto" w:fill="FFFFFF"/>
        </w:rPr>
      </w:pPr>
    </w:p>
    <w:p w14:paraId="1473D157" w14:textId="77777777" w:rsidR="00562A4B" w:rsidRPr="00B57E2D" w:rsidRDefault="00562A4B" w:rsidP="00562A4B">
      <w:pPr>
        <w:pStyle w:val="NoSpacing"/>
        <w:rPr>
          <w:shd w:val="clear" w:color="auto" w:fill="FFFFFF"/>
        </w:rPr>
      </w:pPr>
      <w:proofErr w:type="spellStart"/>
      <w:r w:rsidRPr="00B57E2D">
        <w:rPr>
          <w:shd w:val="clear" w:color="auto" w:fill="FFFFFF"/>
        </w:rPr>
        <w:t>MCkinsy</w:t>
      </w:r>
      <w:proofErr w:type="spellEnd"/>
      <w:r w:rsidRPr="00B57E2D">
        <w:rPr>
          <w:shd w:val="clear" w:color="auto" w:fill="FFFFFF"/>
        </w:rPr>
        <w:t xml:space="preserve"> (1980)</w:t>
      </w:r>
    </w:p>
    <w:p w14:paraId="3A32B1F3" w14:textId="77777777" w:rsidR="00562A4B" w:rsidRPr="00B57E2D" w:rsidRDefault="008A2478" w:rsidP="00562A4B">
      <w:pPr>
        <w:pStyle w:val="NoSpacing"/>
        <w:rPr>
          <w:rStyle w:val="Hyperlink"/>
          <w:color w:val="auto"/>
        </w:rPr>
      </w:pPr>
      <w:hyperlink r:id="rId18" w:history="1">
        <w:r w:rsidR="00562A4B" w:rsidRPr="00B57E2D">
          <w:rPr>
            <w:rStyle w:val="Hyperlink"/>
            <w:color w:val="auto"/>
          </w:rPr>
          <w:t>https://strategicmanagementinsight.com/tools/mckinsey-7s-model-framework/</w:t>
        </w:r>
      </w:hyperlink>
    </w:p>
    <w:p w14:paraId="45E18BB9" w14:textId="77777777" w:rsidR="00562A4B" w:rsidRPr="00B57E2D" w:rsidRDefault="00562A4B" w:rsidP="00562A4B">
      <w:pPr>
        <w:pStyle w:val="NoSpacing"/>
        <w:rPr>
          <w:rFonts w:ascii="Segoe UI" w:eastAsia="Times New Roman" w:hAnsi="Segoe UI" w:cs="Segoe UI"/>
          <w:kern w:val="36"/>
          <w:lang w:eastAsia="en-GB"/>
          <w14:ligatures w14:val="none"/>
        </w:rPr>
      </w:pPr>
      <w:r w:rsidRPr="00B57E2D">
        <w:rPr>
          <w:rFonts w:ascii="Segoe UI" w:eastAsia="Times New Roman" w:hAnsi="Segoe UI" w:cs="Segoe UI"/>
          <w:kern w:val="36"/>
          <w:lang w:eastAsia="en-GB"/>
          <w14:ligatures w14:val="none"/>
        </w:rPr>
        <w:t>McKinsey 7S Model</w:t>
      </w:r>
    </w:p>
    <w:p w14:paraId="78BA06E1" w14:textId="77777777" w:rsidR="00562A4B" w:rsidRPr="00B57E2D" w:rsidRDefault="00562A4B" w:rsidP="00562A4B">
      <w:pPr>
        <w:pStyle w:val="NoSpacing"/>
        <w:rPr>
          <w:rFonts w:ascii="Segoe UI" w:eastAsia="Times New Roman" w:hAnsi="Segoe UI" w:cs="Segoe UI"/>
          <w:i/>
          <w:iCs/>
          <w:kern w:val="0"/>
          <w:lang w:eastAsia="en-GB"/>
          <w14:ligatures w14:val="none"/>
        </w:rPr>
      </w:pPr>
      <w:r w:rsidRPr="00B57E2D">
        <w:rPr>
          <w:rFonts w:ascii="Segoe UI" w:eastAsia="Times New Roman" w:hAnsi="Segoe UI" w:cs="Segoe UI"/>
          <w:i/>
          <w:iCs/>
          <w:kern w:val="0"/>
          <w:lang w:eastAsia="en-GB"/>
          <w14:ligatures w14:val="none"/>
        </w:rPr>
        <w:t xml:space="preserve">Last updated: April 13, </w:t>
      </w:r>
      <w:proofErr w:type="gramStart"/>
      <w:r w:rsidRPr="00B57E2D">
        <w:rPr>
          <w:rFonts w:ascii="Segoe UI" w:eastAsia="Times New Roman" w:hAnsi="Segoe UI" w:cs="Segoe UI"/>
          <w:i/>
          <w:iCs/>
          <w:kern w:val="0"/>
          <w:lang w:eastAsia="en-GB"/>
          <w14:ligatures w14:val="none"/>
        </w:rPr>
        <w:t>2023</w:t>
      </w:r>
      <w:proofErr w:type="gramEnd"/>
      <w:r w:rsidRPr="00B57E2D">
        <w:rPr>
          <w:rFonts w:ascii="Segoe UI" w:eastAsia="Times New Roman" w:hAnsi="Segoe UI" w:cs="Segoe UI"/>
          <w:i/>
          <w:iCs/>
          <w:kern w:val="0"/>
          <w:lang w:eastAsia="en-GB"/>
          <w14:ligatures w14:val="none"/>
        </w:rPr>
        <w:t> by </w:t>
      </w:r>
      <w:proofErr w:type="spellStart"/>
      <w:r w:rsidRPr="00B57E2D">
        <w:rPr>
          <w:rFonts w:ascii="Segoe UI" w:eastAsia="Times New Roman" w:hAnsi="Segoe UI" w:cs="Segoe UI"/>
          <w:i/>
          <w:iCs/>
          <w:kern w:val="0"/>
          <w:lang w:eastAsia="en-GB"/>
          <w14:ligatures w14:val="none"/>
        </w:rPr>
        <w:fldChar w:fldCharType="begin"/>
      </w:r>
      <w:r w:rsidRPr="00B57E2D">
        <w:rPr>
          <w:rFonts w:ascii="Segoe UI" w:eastAsia="Times New Roman" w:hAnsi="Segoe UI" w:cs="Segoe UI"/>
          <w:i/>
          <w:iCs/>
          <w:kern w:val="0"/>
          <w:lang w:eastAsia="en-GB"/>
          <w14:ligatures w14:val="none"/>
        </w:rPr>
        <w:instrText xml:space="preserve"> HYPERLINK "https://strategicmanagementinsight.com/about/" </w:instrText>
      </w:r>
      <w:r w:rsidRPr="00B57E2D">
        <w:rPr>
          <w:rFonts w:ascii="Segoe UI" w:eastAsia="Times New Roman" w:hAnsi="Segoe UI" w:cs="Segoe UI"/>
          <w:i/>
          <w:iCs/>
          <w:kern w:val="0"/>
          <w:lang w:eastAsia="en-GB"/>
          <w14:ligatures w14:val="none"/>
        </w:rPr>
      </w:r>
      <w:r w:rsidRPr="00B57E2D">
        <w:rPr>
          <w:rFonts w:ascii="Segoe UI" w:eastAsia="Times New Roman" w:hAnsi="Segoe UI" w:cs="Segoe UI"/>
          <w:i/>
          <w:iCs/>
          <w:kern w:val="0"/>
          <w:lang w:eastAsia="en-GB"/>
          <w14:ligatures w14:val="none"/>
        </w:rPr>
        <w:fldChar w:fldCharType="separate"/>
      </w:r>
      <w:r w:rsidRPr="00B57E2D">
        <w:rPr>
          <w:rFonts w:ascii="Segoe UI" w:eastAsia="Times New Roman" w:hAnsi="Segoe UI" w:cs="Segoe UI"/>
          <w:i/>
          <w:iCs/>
          <w:kern w:val="0"/>
          <w:u w:val="single"/>
          <w:lang w:eastAsia="en-GB"/>
          <w14:ligatures w14:val="none"/>
        </w:rPr>
        <w:t>Ovidijus</w:t>
      </w:r>
      <w:proofErr w:type="spellEnd"/>
      <w:r w:rsidRPr="00B57E2D">
        <w:rPr>
          <w:rFonts w:ascii="Segoe UI" w:eastAsia="Times New Roman" w:hAnsi="Segoe UI" w:cs="Segoe UI"/>
          <w:i/>
          <w:iCs/>
          <w:kern w:val="0"/>
          <w:u w:val="single"/>
          <w:lang w:eastAsia="en-GB"/>
          <w14:ligatures w14:val="none"/>
        </w:rPr>
        <w:t xml:space="preserve"> Jurevicius</w:t>
      </w:r>
      <w:r w:rsidRPr="00B57E2D">
        <w:rPr>
          <w:rFonts w:ascii="Segoe UI" w:eastAsia="Times New Roman" w:hAnsi="Segoe UI" w:cs="Segoe UI"/>
          <w:i/>
          <w:iCs/>
          <w:kern w:val="0"/>
          <w:lang w:eastAsia="en-GB"/>
          <w14:ligatures w14:val="none"/>
        </w:rPr>
        <w:fldChar w:fldCharType="end"/>
      </w:r>
    </w:p>
    <w:p w14:paraId="13A6DB4E" w14:textId="77777777" w:rsidR="00562A4B" w:rsidRDefault="00562A4B" w:rsidP="00562A4B">
      <w:pPr>
        <w:rPr>
          <w:rFonts w:ascii="Arial" w:hAnsi="Arial" w:cs="Arial"/>
          <w:caps/>
          <w:color w:val="F03659"/>
          <w:shd w:val="clear" w:color="auto" w:fill="FFFFFF"/>
        </w:rPr>
      </w:pPr>
    </w:p>
    <w:p w14:paraId="0337F2AA" w14:textId="77777777" w:rsidR="00562A4B" w:rsidRDefault="00562A4B" w:rsidP="00562A4B">
      <w:pPr>
        <w:rPr>
          <w:rFonts w:ascii="Arial" w:hAnsi="Arial" w:cs="Arial"/>
          <w:caps/>
          <w:color w:val="F03659"/>
          <w:shd w:val="clear" w:color="auto" w:fill="FFFFFF"/>
        </w:rPr>
      </w:pPr>
    </w:p>
    <w:p w14:paraId="1465277F" w14:textId="77777777" w:rsidR="00562A4B" w:rsidRDefault="00562A4B" w:rsidP="00562A4B">
      <w:pPr>
        <w:rPr>
          <w:rFonts w:ascii="Arial" w:hAnsi="Arial" w:cs="Arial"/>
          <w:caps/>
          <w:color w:val="F03659"/>
          <w:shd w:val="clear" w:color="auto" w:fill="FFFFFF"/>
        </w:rPr>
      </w:pPr>
    </w:p>
    <w:p w14:paraId="07A8EE69" w14:textId="77777777" w:rsidR="00562A4B" w:rsidRPr="004266A3" w:rsidRDefault="00562A4B" w:rsidP="00562A4B">
      <w:pPr>
        <w:pStyle w:val="NoSpacing"/>
        <w:rPr>
          <w:i/>
          <w:iCs/>
          <w:sz w:val="24"/>
          <w:szCs w:val="24"/>
        </w:rPr>
      </w:pPr>
      <w:r w:rsidRPr="004266A3">
        <w:rPr>
          <w:shd w:val="clear" w:color="auto" w:fill="FFFFFF"/>
        </w:rPr>
        <w:t xml:space="preserve">(MIZEN p, March 2022)  </w:t>
      </w:r>
      <w:hyperlink r:id="rId19" w:history="1">
        <w:r w:rsidRPr="004266A3">
          <w:rPr>
            <w:u w:val="single"/>
            <w:shd w:val="clear" w:color="auto" w:fill="FFFFFF"/>
          </w:rPr>
          <w:t>BUSINESS, BIG &amp; SMALL</w:t>
        </w:r>
      </w:hyperlink>
      <w:r w:rsidRPr="004266A3">
        <w:rPr>
          <w:shd w:val="clear" w:color="auto" w:fill="FFFFFF"/>
        </w:rPr>
        <w:t> • 31 MAR 2022 PAUL MIZEN, PHILIP BUNN, LENA ANAYI, NICK BLOOM, GREGORY THWAITES, IVAN YOTZOV</w:t>
      </w:r>
    </w:p>
    <w:p w14:paraId="76CEF042" w14:textId="77777777" w:rsidR="00562A4B" w:rsidRPr="00EF1B87" w:rsidRDefault="008A2478" w:rsidP="00562A4B">
      <w:pPr>
        <w:pStyle w:val="NoSpacing"/>
        <w:rPr>
          <w:rFonts w:eastAsia="Times New Roman" w:cstheme="minorHAnsi"/>
          <w:sz w:val="24"/>
          <w:szCs w:val="24"/>
          <w:lang w:eastAsia="en-GB"/>
        </w:rPr>
      </w:pPr>
      <w:hyperlink r:id="rId20" w:history="1">
        <w:r w:rsidR="00562A4B" w:rsidRPr="004266A3">
          <w:rPr>
            <w:rStyle w:val="Hyperlink"/>
            <w:rFonts w:cstheme="minorHAnsi"/>
            <w:sz w:val="24"/>
            <w:szCs w:val="24"/>
          </w:rPr>
          <w:t>https://www.toolshero.com/toolsheroes/charles-handy/</w:t>
        </w:r>
      </w:hyperlink>
    </w:p>
    <w:p w14:paraId="7BE40411" w14:textId="77777777" w:rsidR="00562A4B" w:rsidRDefault="00562A4B" w:rsidP="00562A4B"/>
    <w:p w14:paraId="757CF62F" w14:textId="77777777" w:rsidR="00562A4B" w:rsidRDefault="00562A4B" w:rsidP="00562A4B"/>
    <w:p w14:paraId="55FD6C93" w14:textId="77777777" w:rsidR="00562A4B" w:rsidRPr="004266A3" w:rsidRDefault="00562A4B" w:rsidP="00562A4B">
      <w:pPr>
        <w:pStyle w:val="NoSpacing"/>
        <w:rPr>
          <w:rFonts w:ascii="Arial" w:hAnsi="Arial" w:cs="Arial"/>
        </w:rPr>
      </w:pPr>
      <w:r w:rsidRPr="00EF1B87">
        <w:rPr>
          <w:highlight w:val="yellow"/>
        </w:rPr>
        <w:br/>
      </w:r>
      <w:r w:rsidRPr="004266A3">
        <w:rPr>
          <w:rFonts w:ascii="Arial" w:hAnsi="Arial" w:cs="Arial"/>
        </w:rPr>
        <w:t>Zeeman, A. (2019). </w:t>
      </w:r>
      <w:r w:rsidRPr="004266A3">
        <w:rPr>
          <w:rStyle w:val="Emphasis"/>
          <w:rFonts w:ascii="Arial" w:hAnsi="Arial" w:cs="Arial"/>
          <w:color w:val="212121"/>
          <w:bdr w:val="none" w:sz="0" w:space="0" w:color="auto" w:frame="1"/>
        </w:rPr>
        <w:t>Charles Handy</w:t>
      </w:r>
      <w:r w:rsidRPr="004266A3">
        <w:rPr>
          <w:rFonts w:ascii="Arial" w:hAnsi="Arial" w:cs="Arial"/>
        </w:rPr>
        <w:t xml:space="preserve">. Retrieved [30/04/23] from </w:t>
      </w:r>
      <w:proofErr w:type="spellStart"/>
      <w:r w:rsidRPr="004266A3">
        <w:rPr>
          <w:rFonts w:ascii="Arial" w:hAnsi="Arial" w:cs="Arial"/>
        </w:rPr>
        <w:t>Toolshero</w:t>
      </w:r>
      <w:proofErr w:type="spellEnd"/>
      <w:r w:rsidRPr="004266A3">
        <w:rPr>
          <w:rFonts w:ascii="Arial" w:hAnsi="Arial" w:cs="Arial"/>
        </w:rPr>
        <w:t>: https://www.toolshero.com/toolsheroes/charles-handy/</w:t>
      </w:r>
    </w:p>
    <w:p w14:paraId="763B14D9" w14:textId="77777777" w:rsidR="00562A4B" w:rsidRPr="004266A3" w:rsidRDefault="00562A4B" w:rsidP="00562A4B">
      <w:pPr>
        <w:pStyle w:val="NoSpacing"/>
        <w:rPr>
          <w:rFonts w:ascii="Arial" w:hAnsi="Arial" w:cs="Arial"/>
        </w:rPr>
      </w:pPr>
      <w:r w:rsidRPr="004266A3">
        <w:rPr>
          <w:rFonts w:ascii="Arial" w:hAnsi="Arial" w:cs="Arial"/>
        </w:rPr>
        <w:t>03/14/2019 | </w:t>
      </w:r>
      <w:r w:rsidRPr="004266A3">
        <w:rPr>
          <w:rStyle w:val="Strong"/>
          <w:rFonts w:ascii="Arial" w:hAnsi="Arial" w:cs="Arial"/>
          <w:color w:val="212121"/>
          <w:bdr w:val="none" w:sz="0" w:space="0" w:color="auto" w:frame="1"/>
        </w:rPr>
        <w:t>Last update:</w:t>
      </w:r>
      <w:r w:rsidRPr="004266A3">
        <w:rPr>
          <w:rFonts w:ascii="Arial" w:hAnsi="Arial" w:cs="Arial"/>
        </w:rPr>
        <w:t> 04/03/2023</w:t>
      </w:r>
    </w:p>
    <w:p w14:paraId="539BB3AE" w14:textId="77777777" w:rsidR="00562A4B" w:rsidRDefault="00562A4B" w:rsidP="00562A4B">
      <w:pPr>
        <w:pStyle w:val="NoSpacing"/>
        <w:rPr>
          <w:rFonts w:ascii="Arial" w:hAnsi="Arial" w:cs="Arial"/>
        </w:rPr>
      </w:pPr>
      <w:r w:rsidRPr="004266A3">
        <w:rPr>
          <w:rFonts w:ascii="Arial" w:hAnsi="Arial" w:cs="Arial"/>
        </w:rPr>
        <w:t>https://www.toolshero.com/toolsheroes/charles-handy/”&gt;Toolshero: Charles Handy</w:t>
      </w:r>
    </w:p>
    <w:p w14:paraId="1748F4F4" w14:textId="77777777" w:rsidR="00562A4B" w:rsidRPr="0001720F" w:rsidRDefault="00562A4B" w:rsidP="00562A4B">
      <w:pPr>
        <w:rPr>
          <w:rFonts w:ascii="Helvetica" w:hAnsi="Helvetica" w:cs="Helvetica"/>
          <w:b/>
          <w:bCs/>
          <w:color w:val="FFFFFF"/>
          <w:kern w:val="0"/>
          <w:shd w:val="clear" w:color="auto" w:fill="00A5A6"/>
          <w14:ligatures w14:val="none"/>
        </w:rPr>
      </w:pPr>
    </w:p>
    <w:p w14:paraId="66975299" w14:textId="77777777" w:rsidR="00887170" w:rsidRDefault="00887170" w:rsidP="00265A82">
      <w:pPr>
        <w:jc w:val="both"/>
        <w:rPr>
          <w:color w:val="000000"/>
          <w:sz w:val="27"/>
          <w:szCs w:val="27"/>
        </w:rPr>
      </w:pPr>
    </w:p>
    <w:p w14:paraId="34F8E403" w14:textId="77777777" w:rsidR="00887170" w:rsidRDefault="00887170" w:rsidP="00265A82">
      <w:pPr>
        <w:jc w:val="both"/>
        <w:rPr>
          <w:color w:val="000000"/>
          <w:sz w:val="27"/>
          <w:szCs w:val="27"/>
        </w:rPr>
      </w:pPr>
    </w:p>
    <w:p w14:paraId="5BEF5D6D" w14:textId="77777777" w:rsidR="00887170" w:rsidRDefault="00887170" w:rsidP="00265A82">
      <w:pPr>
        <w:jc w:val="both"/>
        <w:rPr>
          <w:color w:val="000000"/>
          <w:sz w:val="27"/>
          <w:szCs w:val="27"/>
        </w:rPr>
      </w:pPr>
    </w:p>
    <w:p w14:paraId="02EE49B5" w14:textId="4B50202E" w:rsidR="000B0515" w:rsidRDefault="00887170" w:rsidP="00265A82">
      <w:pPr>
        <w:jc w:val="both"/>
        <w:rPr>
          <w:color w:val="000000"/>
          <w:sz w:val="27"/>
          <w:szCs w:val="27"/>
        </w:rPr>
      </w:pPr>
      <w:r>
        <w:rPr>
          <w:color w:val="000000"/>
          <w:sz w:val="27"/>
          <w:szCs w:val="27"/>
        </w:rPr>
        <w:t>Reading List</w:t>
      </w:r>
    </w:p>
    <w:p w14:paraId="61C8FE07" w14:textId="77777777" w:rsidR="00887170" w:rsidRDefault="00887170" w:rsidP="00265A82">
      <w:pPr>
        <w:jc w:val="both"/>
        <w:rPr>
          <w:color w:val="000000"/>
          <w:sz w:val="27"/>
          <w:szCs w:val="27"/>
        </w:rPr>
      </w:pPr>
    </w:p>
    <w:p w14:paraId="5EA308F3" w14:textId="77777777" w:rsidR="000B0515" w:rsidRDefault="000B0515" w:rsidP="000B0515">
      <w:r>
        <w:t>People Management Magazines</w:t>
      </w:r>
    </w:p>
    <w:p w14:paraId="2F9B39E8" w14:textId="0576A2B3" w:rsidR="000B0515" w:rsidRDefault="000151FD" w:rsidP="000B0515">
      <w:r>
        <w:t>Emma Parry (2022)</w:t>
      </w:r>
      <w:r w:rsidR="00A82320">
        <w:t xml:space="preserve"> </w:t>
      </w:r>
      <w:r w:rsidR="000B0515">
        <w:t xml:space="preserve">April/May interview – </w:t>
      </w:r>
      <w:r w:rsidR="000B0515" w:rsidRPr="00B77FE3">
        <w:rPr>
          <w:i/>
          <w:iCs/>
        </w:rPr>
        <w:t>what if podcast</w:t>
      </w:r>
      <w:r w:rsidR="000B0515">
        <w:t xml:space="preserve"> – CIPD work magazine.</w:t>
      </w:r>
      <w:r w:rsidR="00C02618">
        <w:t xml:space="preserve"> P47</w:t>
      </w:r>
    </w:p>
    <w:p w14:paraId="710934C6" w14:textId="31AAEDEE" w:rsidR="000B0515" w:rsidRDefault="00B77FE3" w:rsidP="000B0515">
      <w:r>
        <w:t xml:space="preserve">Claire Warner (2023) </w:t>
      </w:r>
      <w:r w:rsidR="000B0515">
        <w:t xml:space="preserve">Spring 2023– </w:t>
      </w:r>
      <w:r w:rsidR="000B0515" w:rsidRPr="00B77FE3">
        <w:rPr>
          <w:i/>
          <w:iCs/>
        </w:rPr>
        <w:t>My biggest mistakes</w:t>
      </w:r>
      <w:r w:rsidR="00C02618">
        <w:rPr>
          <w:i/>
          <w:iCs/>
        </w:rPr>
        <w:t xml:space="preserve"> p57</w:t>
      </w:r>
    </w:p>
    <w:p w14:paraId="093A7250" w14:textId="334C5B56" w:rsidR="000B0515" w:rsidRDefault="00B77FE3" w:rsidP="000B0515">
      <w:r>
        <w:t xml:space="preserve">Abbie Dawson (2022) </w:t>
      </w:r>
      <w:r w:rsidR="000B0515">
        <w:t>O</w:t>
      </w:r>
      <w:r w:rsidR="000B0515" w:rsidRPr="00F52EAA">
        <w:t>ct /</w:t>
      </w:r>
      <w:r w:rsidR="000B0515">
        <w:t>N</w:t>
      </w:r>
      <w:r w:rsidR="000B0515" w:rsidRPr="00F52EAA">
        <w:t xml:space="preserve">ov </w:t>
      </w:r>
      <w:r w:rsidR="000B0515">
        <w:t>A</w:t>
      </w:r>
      <w:r w:rsidR="000B0515" w:rsidRPr="00F52EAA">
        <w:t xml:space="preserve">bbie </w:t>
      </w:r>
      <w:r w:rsidR="000B0515">
        <w:t>D</w:t>
      </w:r>
      <w:r w:rsidR="000B0515" w:rsidRPr="00F52EAA">
        <w:t>aw</w:t>
      </w:r>
      <w:r w:rsidR="000B0515">
        <w:t xml:space="preserve">son </w:t>
      </w:r>
      <w:r w:rsidR="00C02618">
        <w:t>–</w:t>
      </w:r>
      <w:r w:rsidR="000B0515">
        <w:t xml:space="preserve"> </w:t>
      </w:r>
      <w:r w:rsidR="000B0515" w:rsidRPr="00C02618">
        <w:rPr>
          <w:i/>
          <w:iCs/>
        </w:rPr>
        <w:t>Weetabix</w:t>
      </w:r>
      <w:r w:rsidR="00C02618">
        <w:rPr>
          <w:i/>
          <w:iCs/>
        </w:rPr>
        <w:t xml:space="preserve"> p20</w:t>
      </w:r>
    </w:p>
    <w:p w14:paraId="22402D92" w14:textId="6B846D10" w:rsidR="000B0515" w:rsidRDefault="00C02618" w:rsidP="000B0515">
      <w:r>
        <w:t>Catlin Powell (2022)</w:t>
      </w:r>
      <w:r w:rsidR="000B0515">
        <w:t xml:space="preserve"> July/ Aug </w:t>
      </w:r>
      <w:r>
        <w:t>-</w:t>
      </w:r>
      <w:r w:rsidR="000B0515">
        <w:t xml:space="preserve"> </w:t>
      </w:r>
      <w:r w:rsidR="000B0515" w:rsidRPr="00C02618">
        <w:rPr>
          <w:i/>
          <w:iCs/>
        </w:rPr>
        <w:t>Manchester city council</w:t>
      </w:r>
      <w:r>
        <w:t xml:space="preserve"> p18</w:t>
      </w:r>
    </w:p>
    <w:p w14:paraId="132110F5" w14:textId="77777777" w:rsidR="000B0515" w:rsidRDefault="000B0515" w:rsidP="000B0515"/>
    <w:p w14:paraId="76945573" w14:textId="77777777" w:rsidR="000B0515" w:rsidRDefault="000B0515" w:rsidP="000B0515">
      <w:r>
        <w:t xml:space="preserve">Managing people and organisations - CIPD online resources </w:t>
      </w:r>
    </w:p>
    <w:p w14:paraId="339F23CD" w14:textId="77777777" w:rsidR="000B0515" w:rsidRDefault="000B0515" w:rsidP="000B0515">
      <w:r>
        <w:t>Taylor and Woodhams 2012</w:t>
      </w:r>
    </w:p>
    <w:p w14:paraId="7B2D2F3C" w14:textId="77777777" w:rsidR="000B0515" w:rsidRDefault="000B0515" w:rsidP="000B0515"/>
    <w:p w14:paraId="0F7A00BE" w14:textId="77777777" w:rsidR="000B0515" w:rsidRDefault="000B0515" w:rsidP="000B0515">
      <w:r>
        <w:t>Managing people and activities</w:t>
      </w:r>
    </w:p>
    <w:p w14:paraId="567B3AE2" w14:textId="77777777" w:rsidR="000B0515" w:rsidRDefault="000B0515" w:rsidP="000B0515">
      <w:r>
        <w:t>Susan and Barry Curtis – pitman publishers 1997</w:t>
      </w:r>
    </w:p>
    <w:p w14:paraId="508EE357" w14:textId="77777777" w:rsidR="000B0515" w:rsidRDefault="000B0515" w:rsidP="000B0515"/>
    <w:p w14:paraId="14B46862" w14:textId="77777777" w:rsidR="000B0515" w:rsidRDefault="000B0515" w:rsidP="000B0515">
      <w:r>
        <w:t xml:space="preserve">People practice a complete guild Waite </w:t>
      </w:r>
      <w:proofErr w:type="spellStart"/>
      <w:r>
        <w:t>Beevers</w:t>
      </w:r>
      <w:proofErr w:type="spellEnd"/>
      <w:r>
        <w:t xml:space="preserve"> small Tomlinson Hussain</w:t>
      </w:r>
    </w:p>
    <w:p w14:paraId="68154107" w14:textId="77777777" w:rsidR="000B0515" w:rsidRDefault="000B0515" w:rsidP="000B0515">
      <w:r>
        <w:t>Kogan page2021</w:t>
      </w:r>
    </w:p>
    <w:p w14:paraId="0F21208A" w14:textId="77777777" w:rsidR="000B0515" w:rsidRPr="0060498E" w:rsidRDefault="000B0515" w:rsidP="00265A82">
      <w:pPr>
        <w:jc w:val="both"/>
        <w:rPr>
          <w:color w:val="000000"/>
          <w:sz w:val="27"/>
          <w:szCs w:val="27"/>
        </w:rPr>
      </w:pPr>
    </w:p>
    <w:sectPr w:rsidR="000B0515" w:rsidRPr="0060498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36D9A" w14:textId="77777777" w:rsidR="00EB2ECC" w:rsidRDefault="00EB2ECC" w:rsidP="00B71029">
      <w:pPr>
        <w:spacing w:after="0" w:line="240" w:lineRule="auto"/>
      </w:pPr>
      <w:r>
        <w:separator/>
      </w:r>
    </w:p>
  </w:endnote>
  <w:endnote w:type="continuationSeparator" w:id="0">
    <w:p w14:paraId="7299582A" w14:textId="77777777" w:rsidR="00EB2ECC" w:rsidRDefault="00EB2ECC" w:rsidP="00B710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20002A87" w:usb1="00000000"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586699"/>
      <w:docPartObj>
        <w:docPartGallery w:val="Page Numbers (Bottom of Page)"/>
        <w:docPartUnique/>
      </w:docPartObj>
    </w:sdtPr>
    <w:sdtEndPr>
      <w:rPr>
        <w:noProof/>
      </w:rPr>
    </w:sdtEndPr>
    <w:sdtContent>
      <w:p w14:paraId="2AD8C63A" w14:textId="0C171D8F" w:rsidR="00807B13" w:rsidRDefault="00807B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BE20C2" w14:textId="77777777" w:rsidR="00807B13" w:rsidRDefault="00807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EAB8A" w14:textId="77777777" w:rsidR="00EB2ECC" w:rsidRDefault="00EB2ECC" w:rsidP="00B71029">
      <w:pPr>
        <w:spacing w:after="0" w:line="240" w:lineRule="auto"/>
      </w:pPr>
      <w:r>
        <w:separator/>
      </w:r>
    </w:p>
  </w:footnote>
  <w:footnote w:type="continuationSeparator" w:id="0">
    <w:p w14:paraId="70CE98A5" w14:textId="77777777" w:rsidR="00EB2ECC" w:rsidRDefault="00EB2ECC" w:rsidP="00B710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418AB"/>
    <w:multiLevelType w:val="hybridMultilevel"/>
    <w:tmpl w:val="FB3261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C354D95"/>
    <w:multiLevelType w:val="multilevel"/>
    <w:tmpl w:val="302C4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E9575E"/>
    <w:multiLevelType w:val="hybridMultilevel"/>
    <w:tmpl w:val="EC728EDC"/>
    <w:lvl w:ilvl="0" w:tplc="67A0BD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7C5CBC"/>
    <w:multiLevelType w:val="multilevel"/>
    <w:tmpl w:val="B3149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377155"/>
    <w:multiLevelType w:val="multilevel"/>
    <w:tmpl w:val="2BFA8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F13A95"/>
    <w:multiLevelType w:val="hybridMultilevel"/>
    <w:tmpl w:val="4FB653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78396475">
    <w:abstractNumId w:val="1"/>
  </w:num>
  <w:num w:numId="2" w16cid:durableId="823856129">
    <w:abstractNumId w:val="3"/>
  </w:num>
  <w:num w:numId="3" w16cid:durableId="1763574067">
    <w:abstractNumId w:val="1"/>
  </w:num>
  <w:num w:numId="4" w16cid:durableId="194658234">
    <w:abstractNumId w:val="6"/>
  </w:num>
  <w:num w:numId="5" w16cid:durableId="1870752049">
    <w:abstractNumId w:val="5"/>
  </w:num>
  <w:num w:numId="6" w16cid:durableId="816997349">
    <w:abstractNumId w:val="0"/>
  </w:num>
  <w:num w:numId="7" w16cid:durableId="334385330">
    <w:abstractNumId w:val="4"/>
  </w:num>
  <w:num w:numId="8" w16cid:durableId="1702179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BF6"/>
    <w:rsid w:val="00000B28"/>
    <w:rsid w:val="00001559"/>
    <w:rsid w:val="00001624"/>
    <w:rsid w:val="00010544"/>
    <w:rsid w:val="00011AB3"/>
    <w:rsid w:val="0001238F"/>
    <w:rsid w:val="00012BCD"/>
    <w:rsid w:val="000151FD"/>
    <w:rsid w:val="00015EC6"/>
    <w:rsid w:val="00020B3D"/>
    <w:rsid w:val="00024061"/>
    <w:rsid w:val="00025452"/>
    <w:rsid w:val="000256BA"/>
    <w:rsid w:val="00026227"/>
    <w:rsid w:val="0003087E"/>
    <w:rsid w:val="0003173C"/>
    <w:rsid w:val="0003246B"/>
    <w:rsid w:val="000334BF"/>
    <w:rsid w:val="000337AC"/>
    <w:rsid w:val="00033E70"/>
    <w:rsid w:val="00035A81"/>
    <w:rsid w:val="00035C00"/>
    <w:rsid w:val="000364C7"/>
    <w:rsid w:val="00040E80"/>
    <w:rsid w:val="0004391E"/>
    <w:rsid w:val="00043CB8"/>
    <w:rsid w:val="00044044"/>
    <w:rsid w:val="00051198"/>
    <w:rsid w:val="000511CF"/>
    <w:rsid w:val="00051C1F"/>
    <w:rsid w:val="00060383"/>
    <w:rsid w:val="00062D82"/>
    <w:rsid w:val="00076374"/>
    <w:rsid w:val="00076712"/>
    <w:rsid w:val="00077F9F"/>
    <w:rsid w:val="000805CD"/>
    <w:rsid w:val="00081050"/>
    <w:rsid w:val="0008140C"/>
    <w:rsid w:val="00081F4B"/>
    <w:rsid w:val="0008311D"/>
    <w:rsid w:val="000838AA"/>
    <w:rsid w:val="000846A1"/>
    <w:rsid w:val="00085371"/>
    <w:rsid w:val="00085C28"/>
    <w:rsid w:val="00086D5C"/>
    <w:rsid w:val="00087CDA"/>
    <w:rsid w:val="00091357"/>
    <w:rsid w:val="000A118F"/>
    <w:rsid w:val="000A155A"/>
    <w:rsid w:val="000A3DA5"/>
    <w:rsid w:val="000A69E8"/>
    <w:rsid w:val="000A7B7B"/>
    <w:rsid w:val="000B0515"/>
    <w:rsid w:val="000B123F"/>
    <w:rsid w:val="000B596E"/>
    <w:rsid w:val="000B5BFA"/>
    <w:rsid w:val="000C1C66"/>
    <w:rsid w:val="000C1D89"/>
    <w:rsid w:val="000C22A3"/>
    <w:rsid w:val="000C27C7"/>
    <w:rsid w:val="000D57AE"/>
    <w:rsid w:val="000E0070"/>
    <w:rsid w:val="000E1528"/>
    <w:rsid w:val="000E60E6"/>
    <w:rsid w:val="000E69B1"/>
    <w:rsid w:val="000F2903"/>
    <w:rsid w:val="001004DA"/>
    <w:rsid w:val="001007FC"/>
    <w:rsid w:val="00100A87"/>
    <w:rsid w:val="00101CC2"/>
    <w:rsid w:val="0010220C"/>
    <w:rsid w:val="00103136"/>
    <w:rsid w:val="001035EF"/>
    <w:rsid w:val="00103747"/>
    <w:rsid w:val="00105A54"/>
    <w:rsid w:val="00106953"/>
    <w:rsid w:val="001071D1"/>
    <w:rsid w:val="00117285"/>
    <w:rsid w:val="00120F49"/>
    <w:rsid w:val="00132003"/>
    <w:rsid w:val="0013319E"/>
    <w:rsid w:val="00134878"/>
    <w:rsid w:val="00137AF5"/>
    <w:rsid w:val="0014064E"/>
    <w:rsid w:val="00141C6B"/>
    <w:rsid w:val="001430F1"/>
    <w:rsid w:val="00143167"/>
    <w:rsid w:val="0015078E"/>
    <w:rsid w:val="00153DA4"/>
    <w:rsid w:val="00154D1C"/>
    <w:rsid w:val="001564E2"/>
    <w:rsid w:val="001600DE"/>
    <w:rsid w:val="00163883"/>
    <w:rsid w:val="00163E7F"/>
    <w:rsid w:val="001649BE"/>
    <w:rsid w:val="0016534D"/>
    <w:rsid w:val="00167293"/>
    <w:rsid w:val="00171F3F"/>
    <w:rsid w:val="0017422E"/>
    <w:rsid w:val="00174B46"/>
    <w:rsid w:val="001754D8"/>
    <w:rsid w:val="001779BD"/>
    <w:rsid w:val="00180458"/>
    <w:rsid w:val="001807AA"/>
    <w:rsid w:val="00180B2F"/>
    <w:rsid w:val="00182CF6"/>
    <w:rsid w:val="001844CA"/>
    <w:rsid w:val="00184DA5"/>
    <w:rsid w:val="00187606"/>
    <w:rsid w:val="00192689"/>
    <w:rsid w:val="00193059"/>
    <w:rsid w:val="00193A8B"/>
    <w:rsid w:val="001A0DCF"/>
    <w:rsid w:val="001A3C22"/>
    <w:rsid w:val="001A6AB2"/>
    <w:rsid w:val="001B06A9"/>
    <w:rsid w:val="001B25A9"/>
    <w:rsid w:val="001B3867"/>
    <w:rsid w:val="001B7168"/>
    <w:rsid w:val="001B753F"/>
    <w:rsid w:val="001B7579"/>
    <w:rsid w:val="001C0537"/>
    <w:rsid w:val="001C0815"/>
    <w:rsid w:val="001C12FA"/>
    <w:rsid w:val="001C5498"/>
    <w:rsid w:val="001D7FAA"/>
    <w:rsid w:val="001E0428"/>
    <w:rsid w:val="001E0732"/>
    <w:rsid w:val="001E25E1"/>
    <w:rsid w:val="001E4C7E"/>
    <w:rsid w:val="001E702A"/>
    <w:rsid w:val="001E7033"/>
    <w:rsid w:val="001F3B91"/>
    <w:rsid w:val="00201AE6"/>
    <w:rsid w:val="00205E03"/>
    <w:rsid w:val="00206C8C"/>
    <w:rsid w:val="002112F0"/>
    <w:rsid w:val="00213CDF"/>
    <w:rsid w:val="00216191"/>
    <w:rsid w:val="0021775A"/>
    <w:rsid w:val="002211D5"/>
    <w:rsid w:val="0022422C"/>
    <w:rsid w:val="00224EEB"/>
    <w:rsid w:val="002264F8"/>
    <w:rsid w:val="00227B12"/>
    <w:rsid w:val="0023252C"/>
    <w:rsid w:val="00233830"/>
    <w:rsid w:val="002358EA"/>
    <w:rsid w:val="00240145"/>
    <w:rsid w:val="002470FE"/>
    <w:rsid w:val="00252782"/>
    <w:rsid w:val="00256414"/>
    <w:rsid w:val="00261C90"/>
    <w:rsid w:val="002645EC"/>
    <w:rsid w:val="00265A82"/>
    <w:rsid w:val="002665D5"/>
    <w:rsid w:val="00270535"/>
    <w:rsid w:val="002709C5"/>
    <w:rsid w:val="002735E9"/>
    <w:rsid w:val="00280E1C"/>
    <w:rsid w:val="00283D10"/>
    <w:rsid w:val="002A06AE"/>
    <w:rsid w:val="002A1481"/>
    <w:rsid w:val="002A2320"/>
    <w:rsid w:val="002B02D6"/>
    <w:rsid w:val="002B24E2"/>
    <w:rsid w:val="002B68BE"/>
    <w:rsid w:val="002C068B"/>
    <w:rsid w:val="002C21DF"/>
    <w:rsid w:val="002C280E"/>
    <w:rsid w:val="002C716E"/>
    <w:rsid w:val="002D32F0"/>
    <w:rsid w:val="002D3B18"/>
    <w:rsid w:val="002E0BEB"/>
    <w:rsid w:val="002E48CF"/>
    <w:rsid w:val="002E624E"/>
    <w:rsid w:val="002E7824"/>
    <w:rsid w:val="002F152F"/>
    <w:rsid w:val="002F1A41"/>
    <w:rsid w:val="002F233B"/>
    <w:rsid w:val="002F75BF"/>
    <w:rsid w:val="00300EFF"/>
    <w:rsid w:val="00307CB4"/>
    <w:rsid w:val="00307E04"/>
    <w:rsid w:val="0031099B"/>
    <w:rsid w:val="00310F04"/>
    <w:rsid w:val="00312B8D"/>
    <w:rsid w:val="00315119"/>
    <w:rsid w:val="00317146"/>
    <w:rsid w:val="00333696"/>
    <w:rsid w:val="00342BCC"/>
    <w:rsid w:val="003444B0"/>
    <w:rsid w:val="00345621"/>
    <w:rsid w:val="00351ECA"/>
    <w:rsid w:val="003539CE"/>
    <w:rsid w:val="00356C66"/>
    <w:rsid w:val="0035798C"/>
    <w:rsid w:val="00364056"/>
    <w:rsid w:val="003673C8"/>
    <w:rsid w:val="003707BA"/>
    <w:rsid w:val="00372718"/>
    <w:rsid w:val="00373258"/>
    <w:rsid w:val="00377564"/>
    <w:rsid w:val="00385A68"/>
    <w:rsid w:val="003879A5"/>
    <w:rsid w:val="003925FE"/>
    <w:rsid w:val="003A26E3"/>
    <w:rsid w:val="003A2821"/>
    <w:rsid w:val="003A28E9"/>
    <w:rsid w:val="003A635F"/>
    <w:rsid w:val="003B12FC"/>
    <w:rsid w:val="003B7BEE"/>
    <w:rsid w:val="003C161F"/>
    <w:rsid w:val="003C1DCC"/>
    <w:rsid w:val="003C5982"/>
    <w:rsid w:val="003E1C88"/>
    <w:rsid w:val="003E1EC3"/>
    <w:rsid w:val="003E3A73"/>
    <w:rsid w:val="003E4111"/>
    <w:rsid w:val="003E5D69"/>
    <w:rsid w:val="003F02F1"/>
    <w:rsid w:val="003F10C2"/>
    <w:rsid w:val="003F3BB7"/>
    <w:rsid w:val="003F4746"/>
    <w:rsid w:val="00401969"/>
    <w:rsid w:val="004032BB"/>
    <w:rsid w:val="00403AB6"/>
    <w:rsid w:val="00405F55"/>
    <w:rsid w:val="004129CA"/>
    <w:rsid w:val="0041502A"/>
    <w:rsid w:val="00423EAC"/>
    <w:rsid w:val="00424F7B"/>
    <w:rsid w:val="00426671"/>
    <w:rsid w:val="004320E7"/>
    <w:rsid w:val="00432379"/>
    <w:rsid w:val="00437354"/>
    <w:rsid w:val="00444EB1"/>
    <w:rsid w:val="00450A55"/>
    <w:rsid w:val="00450EB7"/>
    <w:rsid w:val="00451BA7"/>
    <w:rsid w:val="004520D7"/>
    <w:rsid w:val="0045501D"/>
    <w:rsid w:val="004554BC"/>
    <w:rsid w:val="00457CBB"/>
    <w:rsid w:val="00460128"/>
    <w:rsid w:val="00460785"/>
    <w:rsid w:val="004634C7"/>
    <w:rsid w:val="0046624F"/>
    <w:rsid w:val="0046653B"/>
    <w:rsid w:val="00471620"/>
    <w:rsid w:val="00472EA4"/>
    <w:rsid w:val="00472F3B"/>
    <w:rsid w:val="004777E2"/>
    <w:rsid w:val="00477BB1"/>
    <w:rsid w:val="00481EB4"/>
    <w:rsid w:val="004825A5"/>
    <w:rsid w:val="004839A4"/>
    <w:rsid w:val="004845AB"/>
    <w:rsid w:val="00491E3F"/>
    <w:rsid w:val="004939B7"/>
    <w:rsid w:val="00494D1A"/>
    <w:rsid w:val="00495B78"/>
    <w:rsid w:val="004A1504"/>
    <w:rsid w:val="004A6EC8"/>
    <w:rsid w:val="004A7A3D"/>
    <w:rsid w:val="004B083D"/>
    <w:rsid w:val="004B25F7"/>
    <w:rsid w:val="004B499B"/>
    <w:rsid w:val="004B5D25"/>
    <w:rsid w:val="004C11A4"/>
    <w:rsid w:val="004C16AC"/>
    <w:rsid w:val="004C1847"/>
    <w:rsid w:val="004C3440"/>
    <w:rsid w:val="004C3DDA"/>
    <w:rsid w:val="004C6A06"/>
    <w:rsid w:val="004C6E5D"/>
    <w:rsid w:val="004D1697"/>
    <w:rsid w:val="004D1DF2"/>
    <w:rsid w:val="004D4284"/>
    <w:rsid w:val="004D4C37"/>
    <w:rsid w:val="004E0417"/>
    <w:rsid w:val="004E0644"/>
    <w:rsid w:val="004E1392"/>
    <w:rsid w:val="004E3782"/>
    <w:rsid w:val="004E64B2"/>
    <w:rsid w:val="004F11F3"/>
    <w:rsid w:val="004F22E0"/>
    <w:rsid w:val="004F6E58"/>
    <w:rsid w:val="0050345B"/>
    <w:rsid w:val="0050517F"/>
    <w:rsid w:val="0050524F"/>
    <w:rsid w:val="00506D11"/>
    <w:rsid w:val="00506F61"/>
    <w:rsid w:val="00511235"/>
    <w:rsid w:val="00513D4C"/>
    <w:rsid w:val="005176EB"/>
    <w:rsid w:val="005203FC"/>
    <w:rsid w:val="005210EE"/>
    <w:rsid w:val="00522B6E"/>
    <w:rsid w:val="00526974"/>
    <w:rsid w:val="00531D43"/>
    <w:rsid w:val="00532B00"/>
    <w:rsid w:val="00533F1F"/>
    <w:rsid w:val="00540F86"/>
    <w:rsid w:val="00542B35"/>
    <w:rsid w:val="005450CD"/>
    <w:rsid w:val="0055163C"/>
    <w:rsid w:val="00552DC2"/>
    <w:rsid w:val="00555E5A"/>
    <w:rsid w:val="00562A4B"/>
    <w:rsid w:val="0056306D"/>
    <w:rsid w:val="005664AF"/>
    <w:rsid w:val="005704CC"/>
    <w:rsid w:val="00570BB3"/>
    <w:rsid w:val="00571A05"/>
    <w:rsid w:val="0057615B"/>
    <w:rsid w:val="0058162A"/>
    <w:rsid w:val="0058274B"/>
    <w:rsid w:val="00582837"/>
    <w:rsid w:val="00584C79"/>
    <w:rsid w:val="00590FF2"/>
    <w:rsid w:val="00597B1A"/>
    <w:rsid w:val="005A11A1"/>
    <w:rsid w:val="005A4C1F"/>
    <w:rsid w:val="005B1108"/>
    <w:rsid w:val="005B4A46"/>
    <w:rsid w:val="005B4B26"/>
    <w:rsid w:val="005B590C"/>
    <w:rsid w:val="005C1B14"/>
    <w:rsid w:val="005D04F8"/>
    <w:rsid w:val="005D19CA"/>
    <w:rsid w:val="005D1EC9"/>
    <w:rsid w:val="005E22B1"/>
    <w:rsid w:val="005E4B34"/>
    <w:rsid w:val="005E54C0"/>
    <w:rsid w:val="006009E6"/>
    <w:rsid w:val="00601FD2"/>
    <w:rsid w:val="00602CEF"/>
    <w:rsid w:val="0060498E"/>
    <w:rsid w:val="00604D11"/>
    <w:rsid w:val="00611994"/>
    <w:rsid w:val="00613D11"/>
    <w:rsid w:val="00616E7C"/>
    <w:rsid w:val="0062047A"/>
    <w:rsid w:val="00626AE7"/>
    <w:rsid w:val="006302C1"/>
    <w:rsid w:val="00640452"/>
    <w:rsid w:val="006423ED"/>
    <w:rsid w:val="00654F51"/>
    <w:rsid w:val="00655270"/>
    <w:rsid w:val="006552BC"/>
    <w:rsid w:val="0065583A"/>
    <w:rsid w:val="00661224"/>
    <w:rsid w:val="00665CE1"/>
    <w:rsid w:val="00665DA8"/>
    <w:rsid w:val="00671E0C"/>
    <w:rsid w:val="00676408"/>
    <w:rsid w:val="00684354"/>
    <w:rsid w:val="0068526F"/>
    <w:rsid w:val="00695914"/>
    <w:rsid w:val="00696DD4"/>
    <w:rsid w:val="00697CC1"/>
    <w:rsid w:val="006A0CD9"/>
    <w:rsid w:val="006A1494"/>
    <w:rsid w:val="006A2004"/>
    <w:rsid w:val="006A2D22"/>
    <w:rsid w:val="006A711F"/>
    <w:rsid w:val="006A7465"/>
    <w:rsid w:val="006B0457"/>
    <w:rsid w:val="006C50CB"/>
    <w:rsid w:val="006C6B2B"/>
    <w:rsid w:val="006C7621"/>
    <w:rsid w:val="006D1EEE"/>
    <w:rsid w:val="006D4655"/>
    <w:rsid w:val="006D6229"/>
    <w:rsid w:val="006E30E9"/>
    <w:rsid w:val="007003B2"/>
    <w:rsid w:val="00715B2D"/>
    <w:rsid w:val="00727800"/>
    <w:rsid w:val="00731974"/>
    <w:rsid w:val="007321F0"/>
    <w:rsid w:val="0073426D"/>
    <w:rsid w:val="00751BF2"/>
    <w:rsid w:val="0075390F"/>
    <w:rsid w:val="00760B2D"/>
    <w:rsid w:val="0076216A"/>
    <w:rsid w:val="0076639B"/>
    <w:rsid w:val="007708BD"/>
    <w:rsid w:val="00771E9D"/>
    <w:rsid w:val="00773605"/>
    <w:rsid w:val="007739A8"/>
    <w:rsid w:val="0077447E"/>
    <w:rsid w:val="0077545A"/>
    <w:rsid w:val="0078194E"/>
    <w:rsid w:val="00784F3F"/>
    <w:rsid w:val="00786D35"/>
    <w:rsid w:val="00786E0C"/>
    <w:rsid w:val="00786E26"/>
    <w:rsid w:val="0079274C"/>
    <w:rsid w:val="00793846"/>
    <w:rsid w:val="00797EC5"/>
    <w:rsid w:val="007A1D5F"/>
    <w:rsid w:val="007A23BA"/>
    <w:rsid w:val="007A6457"/>
    <w:rsid w:val="007B0C6D"/>
    <w:rsid w:val="007B3125"/>
    <w:rsid w:val="007B514D"/>
    <w:rsid w:val="007B5C47"/>
    <w:rsid w:val="007C3CEB"/>
    <w:rsid w:val="007C47D8"/>
    <w:rsid w:val="007C65C9"/>
    <w:rsid w:val="007D02F1"/>
    <w:rsid w:val="007D13A8"/>
    <w:rsid w:val="007D6763"/>
    <w:rsid w:val="007D7F21"/>
    <w:rsid w:val="007E259D"/>
    <w:rsid w:val="007E6E61"/>
    <w:rsid w:val="007E7310"/>
    <w:rsid w:val="007F3195"/>
    <w:rsid w:val="007F4C3A"/>
    <w:rsid w:val="007F6C9E"/>
    <w:rsid w:val="008000B0"/>
    <w:rsid w:val="00800192"/>
    <w:rsid w:val="008044D3"/>
    <w:rsid w:val="00805704"/>
    <w:rsid w:val="00807341"/>
    <w:rsid w:val="00807B13"/>
    <w:rsid w:val="008112B2"/>
    <w:rsid w:val="008168D9"/>
    <w:rsid w:val="008225A5"/>
    <w:rsid w:val="00830C7A"/>
    <w:rsid w:val="00834C13"/>
    <w:rsid w:val="00840C07"/>
    <w:rsid w:val="00850B4E"/>
    <w:rsid w:val="00851953"/>
    <w:rsid w:val="00854442"/>
    <w:rsid w:val="00854C19"/>
    <w:rsid w:val="00861867"/>
    <w:rsid w:val="008624BE"/>
    <w:rsid w:val="00864CCC"/>
    <w:rsid w:val="0086522B"/>
    <w:rsid w:val="008657A1"/>
    <w:rsid w:val="00865D6C"/>
    <w:rsid w:val="008675AB"/>
    <w:rsid w:val="008726A6"/>
    <w:rsid w:val="00872AA8"/>
    <w:rsid w:val="00872EB0"/>
    <w:rsid w:val="00873C5C"/>
    <w:rsid w:val="00875A5B"/>
    <w:rsid w:val="00876E31"/>
    <w:rsid w:val="0087731D"/>
    <w:rsid w:val="008805D0"/>
    <w:rsid w:val="008807C3"/>
    <w:rsid w:val="0088090A"/>
    <w:rsid w:val="00885F24"/>
    <w:rsid w:val="00887170"/>
    <w:rsid w:val="00892EAC"/>
    <w:rsid w:val="008979F3"/>
    <w:rsid w:val="008A0F38"/>
    <w:rsid w:val="008A2478"/>
    <w:rsid w:val="008A29D3"/>
    <w:rsid w:val="008B4E8D"/>
    <w:rsid w:val="008B5E1B"/>
    <w:rsid w:val="008B76E8"/>
    <w:rsid w:val="008B78FC"/>
    <w:rsid w:val="008C03A5"/>
    <w:rsid w:val="008C0C58"/>
    <w:rsid w:val="008C77F1"/>
    <w:rsid w:val="008D1608"/>
    <w:rsid w:val="008D5573"/>
    <w:rsid w:val="008E0671"/>
    <w:rsid w:val="008E4447"/>
    <w:rsid w:val="008E7D56"/>
    <w:rsid w:val="008F7F53"/>
    <w:rsid w:val="00901465"/>
    <w:rsid w:val="009023BC"/>
    <w:rsid w:val="009052CB"/>
    <w:rsid w:val="009114E5"/>
    <w:rsid w:val="009125EB"/>
    <w:rsid w:val="00914235"/>
    <w:rsid w:val="0092524F"/>
    <w:rsid w:val="00933FB4"/>
    <w:rsid w:val="00934142"/>
    <w:rsid w:val="00934923"/>
    <w:rsid w:val="009366A2"/>
    <w:rsid w:val="0093677E"/>
    <w:rsid w:val="00936CDF"/>
    <w:rsid w:val="009373D2"/>
    <w:rsid w:val="00941E65"/>
    <w:rsid w:val="009422B0"/>
    <w:rsid w:val="009440E3"/>
    <w:rsid w:val="009448B8"/>
    <w:rsid w:val="00945750"/>
    <w:rsid w:val="00952BEC"/>
    <w:rsid w:val="00956679"/>
    <w:rsid w:val="00957545"/>
    <w:rsid w:val="0096442E"/>
    <w:rsid w:val="00967BB6"/>
    <w:rsid w:val="00971A04"/>
    <w:rsid w:val="00975F43"/>
    <w:rsid w:val="00975FE3"/>
    <w:rsid w:val="0097752C"/>
    <w:rsid w:val="00982620"/>
    <w:rsid w:val="00985377"/>
    <w:rsid w:val="00985FAC"/>
    <w:rsid w:val="00992E81"/>
    <w:rsid w:val="009A06DB"/>
    <w:rsid w:val="009A5D63"/>
    <w:rsid w:val="009B1D50"/>
    <w:rsid w:val="009B2843"/>
    <w:rsid w:val="009B2CA7"/>
    <w:rsid w:val="009B3402"/>
    <w:rsid w:val="009B668F"/>
    <w:rsid w:val="009B748F"/>
    <w:rsid w:val="009C1C79"/>
    <w:rsid w:val="009C1CA9"/>
    <w:rsid w:val="009C24A8"/>
    <w:rsid w:val="009C2771"/>
    <w:rsid w:val="009C433E"/>
    <w:rsid w:val="009C5864"/>
    <w:rsid w:val="009D6EFA"/>
    <w:rsid w:val="009F021F"/>
    <w:rsid w:val="009F0DE8"/>
    <w:rsid w:val="009F149A"/>
    <w:rsid w:val="009F1BF5"/>
    <w:rsid w:val="009F233B"/>
    <w:rsid w:val="00A02306"/>
    <w:rsid w:val="00A060E8"/>
    <w:rsid w:val="00A0614A"/>
    <w:rsid w:val="00A07056"/>
    <w:rsid w:val="00A132DB"/>
    <w:rsid w:val="00A22B3D"/>
    <w:rsid w:val="00A237A9"/>
    <w:rsid w:val="00A31957"/>
    <w:rsid w:val="00A3353A"/>
    <w:rsid w:val="00A420D5"/>
    <w:rsid w:val="00A42D1C"/>
    <w:rsid w:val="00A44AF6"/>
    <w:rsid w:val="00A47A93"/>
    <w:rsid w:val="00A52296"/>
    <w:rsid w:val="00A528A8"/>
    <w:rsid w:val="00A6348C"/>
    <w:rsid w:val="00A64B26"/>
    <w:rsid w:val="00A64FB5"/>
    <w:rsid w:val="00A666E1"/>
    <w:rsid w:val="00A75FF1"/>
    <w:rsid w:val="00A8018B"/>
    <w:rsid w:val="00A82320"/>
    <w:rsid w:val="00A90C0A"/>
    <w:rsid w:val="00A95C50"/>
    <w:rsid w:val="00A960CD"/>
    <w:rsid w:val="00A963F6"/>
    <w:rsid w:val="00AA0569"/>
    <w:rsid w:val="00AA0ABD"/>
    <w:rsid w:val="00AA545C"/>
    <w:rsid w:val="00AB1C97"/>
    <w:rsid w:val="00AB3CB1"/>
    <w:rsid w:val="00AB7041"/>
    <w:rsid w:val="00AC11FC"/>
    <w:rsid w:val="00AC1348"/>
    <w:rsid w:val="00AD5A5B"/>
    <w:rsid w:val="00AD6A6B"/>
    <w:rsid w:val="00AD703A"/>
    <w:rsid w:val="00AD7767"/>
    <w:rsid w:val="00AD7F6C"/>
    <w:rsid w:val="00AE022B"/>
    <w:rsid w:val="00AE07CD"/>
    <w:rsid w:val="00AE3B62"/>
    <w:rsid w:val="00AE3C53"/>
    <w:rsid w:val="00AE438C"/>
    <w:rsid w:val="00AE7671"/>
    <w:rsid w:val="00AF2D99"/>
    <w:rsid w:val="00AF44FE"/>
    <w:rsid w:val="00AF5C1D"/>
    <w:rsid w:val="00AF745E"/>
    <w:rsid w:val="00AF74D2"/>
    <w:rsid w:val="00B014CE"/>
    <w:rsid w:val="00B02746"/>
    <w:rsid w:val="00B04C62"/>
    <w:rsid w:val="00B04F0E"/>
    <w:rsid w:val="00B04F9A"/>
    <w:rsid w:val="00B05017"/>
    <w:rsid w:val="00B0702A"/>
    <w:rsid w:val="00B103E9"/>
    <w:rsid w:val="00B10FD0"/>
    <w:rsid w:val="00B14AE7"/>
    <w:rsid w:val="00B15218"/>
    <w:rsid w:val="00B17EB9"/>
    <w:rsid w:val="00B21A60"/>
    <w:rsid w:val="00B2476D"/>
    <w:rsid w:val="00B257B0"/>
    <w:rsid w:val="00B32C60"/>
    <w:rsid w:val="00B33CC4"/>
    <w:rsid w:val="00B35B6C"/>
    <w:rsid w:val="00B45651"/>
    <w:rsid w:val="00B46E36"/>
    <w:rsid w:val="00B47878"/>
    <w:rsid w:val="00B5064F"/>
    <w:rsid w:val="00B54EC8"/>
    <w:rsid w:val="00B601CA"/>
    <w:rsid w:val="00B6258B"/>
    <w:rsid w:val="00B63ED9"/>
    <w:rsid w:val="00B64792"/>
    <w:rsid w:val="00B663B2"/>
    <w:rsid w:val="00B71029"/>
    <w:rsid w:val="00B724C2"/>
    <w:rsid w:val="00B772D9"/>
    <w:rsid w:val="00B77FE3"/>
    <w:rsid w:val="00B808E4"/>
    <w:rsid w:val="00B8093C"/>
    <w:rsid w:val="00B822CB"/>
    <w:rsid w:val="00B84863"/>
    <w:rsid w:val="00B85063"/>
    <w:rsid w:val="00B93A8C"/>
    <w:rsid w:val="00B97E7D"/>
    <w:rsid w:val="00BA0E8F"/>
    <w:rsid w:val="00BA15BD"/>
    <w:rsid w:val="00BA5CD2"/>
    <w:rsid w:val="00BA5D62"/>
    <w:rsid w:val="00BA6A07"/>
    <w:rsid w:val="00BB0F39"/>
    <w:rsid w:val="00BB1D65"/>
    <w:rsid w:val="00BB3B34"/>
    <w:rsid w:val="00BB4B52"/>
    <w:rsid w:val="00BB70AB"/>
    <w:rsid w:val="00BB7F14"/>
    <w:rsid w:val="00BC08D1"/>
    <w:rsid w:val="00BC386C"/>
    <w:rsid w:val="00BD07E5"/>
    <w:rsid w:val="00BD57BA"/>
    <w:rsid w:val="00BE26E1"/>
    <w:rsid w:val="00BE3413"/>
    <w:rsid w:val="00BE38A8"/>
    <w:rsid w:val="00BE4505"/>
    <w:rsid w:val="00BE57F5"/>
    <w:rsid w:val="00BE67E4"/>
    <w:rsid w:val="00BE6840"/>
    <w:rsid w:val="00BE7286"/>
    <w:rsid w:val="00BF1823"/>
    <w:rsid w:val="00C010F3"/>
    <w:rsid w:val="00C02618"/>
    <w:rsid w:val="00C05EEF"/>
    <w:rsid w:val="00C06C43"/>
    <w:rsid w:val="00C108E2"/>
    <w:rsid w:val="00C15442"/>
    <w:rsid w:val="00C1559F"/>
    <w:rsid w:val="00C16EA3"/>
    <w:rsid w:val="00C17BF6"/>
    <w:rsid w:val="00C2075D"/>
    <w:rsid w:val="00C2119B"/>
    <w:rsid w:val="00C213F1"/>
    <w:rsid w:val="00C3262D"/>
    <w:rsid w:val="00C3268E"/>
    <w:rsid w:val="00C34A22"/>
    <w:rsid w:val="00C35457"/>
    <w:rsid w:val="00C37101"/>
    <w:rsid w:val="00C406D1"/>
    <w:rsid w:val="00C47E43"/>
    <w:rsid w:val="00C47FC2"/>
    <w:rsid w:val="00C51E13"/>
    <w:rsid w:val="00C53C85"/>
    <w:rsid w:val="00C552C8"/>
    <w:rsid w:val="00C67703"/>
    <w:rsid w:val="00C80564"/>
    <w:rsid w:val="00C80574"/>
    <w:rsid w:val="00C81134"/>
    <w:rsid w:val="00C821C9"/>
    <w:rsid w:val="00C82C3D"/>
    <w:rsid w:val="00C96811"/>
    <w:rsid w:val="00C96A37"/>
    <w:rsid w:val="00C97E94"/>
    <w:rsid w:val="00CB1C41"/>
    <w:rsid w:val="00CC4340"/>
    <w:rsid w:val="00CC4997"/>
    <w:rsid w:val="00CD15F0"/>
    <w:rsid w:val="00CD22FE"/>
    <w:rsid w:val="00CD2BC7"/>
    <w:rsid w:val="00CD4739"/>
    <w:rsid w:val="00CD5819"/>
    <w:rsid w:val="00CD588C"/>
    <w:rsid w:val="00CE0863"/>
    <w:rsid w:val="00CE0880"/>
    <w:rsid w:val="00CE2286"/>
    <w:rsid w:val="00CE79CE"/>
    <w:rsid w:val="00CF1049"/>
    <w:rsid w:val="00CF1AB0"/>
    <w:rsid w:val="00CF231E"/>
    <w:rsid w:val="00CF4CFF"/>
    <w:rsid w:val="00CF6606"/>
    <w:rsid w:val="00D01032"/>
    <w:rsid w:val="00D0243F"/>
    <w:rsid w:val="00D042D5"/>
    <w:rsid w:val="00D043CA"/>
    <w:rsid w:val="00D061B8"/>
    <w:rsid w:val="00D11C01"/>
    <w:rsid w:val="00D14D88"/>
    <w:rsid w:val="00D15214"/>
    <w:rsid w:val="00D21416"/>
    <w:rsid w:val="00D228B1"/>
    <w:rsid w:val="00D22D9F"/>
    <w:rsid w:val="00D260B0"/>
    <w:rsid w:val="00D30BC0"/>
    <w:rsid w:val="00D344A1"/>
    <w:rsid w:val="00D35656"/>
    <w:rsid w:val="00D36E6E"/>
    <w:rsid w:val="00D404F5"/>
    <w:rsid w:val="00D40C6E"/>
    <w:rsid w:val="00D43C1F"/>
    <w:rsid w:val="00D465FC"/>
    <w:rsid w:val="00D50439"/>
    <w:rsid w:val="00D50A53"/>
    <w:rsid w:val="00D54495"/>
    <w:rsid w:val="00D6514D"/>
    <w:rsid w:val="00D72F84"/>
    <w:rsid w:val="00D73F52"/>
    <w:rsid w:val="00D7525B"/>
    <w:rsid w:val="00D81488"/>
    <w:rsid w:val="00D83CBB"/>
    <w:rsid w:val="00D87280"/>
    <w:rsid w:val="00D87534"/>
    <w:rsid w:val="00D928B1"/>
    <w:rsid w:val="00D92F6A"/>
    <w:rsid w:val="00D94E60"/>
    <w:rsid w:val="00D96B97"/>
    <w:rsid w:val="00D96DDD"/>
    <w:rsid w:val="00DB2451"/>
    <w:rsid w:val="00DB7D06"/>
    <w:rsid w:val="00DC0023"/>
    <w:rsid w:val="00DC16A3"/>
    <w:rsid w:val="00DC2316"/>
    <w:rsid w:val="00DC23F7"/>
    <w:rsid w:val="00DC30CA"/>
    <w:rsid w:val="00DC3666"/>
    <w:rsid w:val="00DC4129"/>
    <w:rsid w:val="00DC4862"/>
    <w:rsid w:val="00DC5C30"/>
    <w:rsid w:val="00DC5DFE"/>
    <w:rsid w:val="00DC6FD0"/>
    <w:rsid w:val="00DD3645"/>
    <w:rsid w:val="00DE0A04"/>
    <w:rsid w:val="00DE15BD"/>
    <w:rsid w:val="00DE2E0B"/>
    <w:rsid w:val="00DF0F86"/>
    <w:rsid w:val="00DF2E1F"/>
    <w:rsid w:val="00DF472F"/>
    <w:rsid w:val="00DF575C"/>
    <w:rsid w:val="00DF6034"/>
    <w:rsid w:val="00DF65D0"/>
    <w:rsid w:val="00DF6762"/>
    <w:rsid w:val="00DF74B9"/>
    <w:rsid w:val="00E03F02"/>
    <w:rsid w:val="00E14EBF"/>
    <w:rsid w:val="00E16953"/>
    <w:rsid w:val="00E16BC7"/>
    <w:rsid w:val="00E17D6C"/>
    <w:rsid w:val="00E21C77"/>
    <w:rsid w:val="00E23BE7"/>
    <w:rsid w:val="00E2501C"/>
    <w:rsid w:val="00E30BBC"/>
    <w:rsid w:val="00E31D74"/>
    <w:rsid w:val="00E44BFF"/>
    <w:rsid w:val="00E473F2"/>
    <w:rsid w:val="00E513AD"/>
    <w:rsid w:val="00E60CA6"/>
    <w:rsid w:val="00E62173"/>
    <w:rsid w:val="00E63835"/>
    <w:rsid w:val="00E70DF3"/>
    <w:rsid w:val="00E7133E"/>
    <w:rsid w:val="00E7231C"/>
    <w:rsid w:val="00E76519"/>
    <w:rsid w:val="00E80DEC"/>
    <w:rsid w:val="00E837D4"/>
    <w:rsid w:val="00E85148"/>
    <w:rsid w:val="00E8786E"/>
    <w:rsid w:val="00E903B8"/>
    <w:rsid w:val="00E907FC"/>
    <w:rsid w:val="00E9129B"/>
    <w:rsid w:val="00E97A5E"/>
    <w:rsid w:val="00E97FA8"/>
    <w:rsid w:val="00EA0700"/>
    <w:rsid w:val="00EA1E6B"/>
    <w:rsid w:val="00EA30E2"/>
    <w:rsid w:val="00EA6544"/>
    <w:rsid w:val="00EA65F3"/>
    <w:rsid w:val="00EB2ECC"/>
    <w:rsid w:val="00EB595E"/>
    <w:rsid w:val="00EB6247"/>
    <w:rsid w:val="00EB7116"/>
    <w:rsid w:val="00EC1EDA"/>
    <w:rsid w:val="00EC443A"/>
    <w:rsid w:val="00EC6CBD"/>
    <w:rsid w:val="00ED1F6E"/>
    <w:rsid w:val="00ED76A5"/>
    <w:rsid w:val="00EE0860"/>
    <w:rsid w:val="00EE0FC6"/>
    <w:rsid w:val="00EE42F1"/>
    <w:rsid w:val="00EE69C5"/>
    <w:rsid w:val="00EE7150"/>
    <w:rsid w:val="00EE7EFA"/>
    <w:rsid w:val="00EF193A"/>
    <w:rsid w:val="00EF1F2C"/>
    <w:rsid w:val="00EF2B97"/>
    <w:rsid w:val="00EF2BB4"/>
    <w:rsid w:val="00EF4648"/>
    <w:rsid w:val="00EF7109"/>
    <w:rsid w:val="00EF7151"/>
    <w:rsid w:val="00EF74C1"/>
    <w:rsid w:val="00F00611"/>
    <w:rsid w:val="00F06DA7"/>
    <w:rsid w:val="00F25FFB"/>
    <w:rsid w:val="00F2664C"/>
    <w:rsid w:val="00F26BD7"/>
    <w:rsid w:val="00F301A5"/>
    <w:rsid w:val="00F306E1"/>
    <w:rsid w:val="00F30A28"/>
    <w:rsid w:val="00F30F0F"/>
    <w:rsid w:val="00F32327"/>
    <w:rsid w:val="00F35EBE"/>
    <w:rsid w:val="00F5679C"/>
    <w:rsid w:val="00F60033"/>
    <w:rsid w:val="00F62A79"/>
    <w:rsid w:val="00F6469C"/>
    <w:rsid w:val="00F71E4A"/>
    <w:rsid w:val="00F760C9"/>
    <w:rsid w:val="00F76B04"/>
    <w:rsid w:val="00F77389"/>
    <w:rsid w:val="00F80F21"/>
    <w:rsid w:val="00F81B8E"/>
    <w:rsid w:val="00F82C0B"/>
    <w:rsid w:val="00F925F2"/>
    <w:rsid w:val="00F92B2B"/>
    <w:rsid w:val="00F93CB3"/>
    <w:rsid w:val="00F95A91"/>
    <w:rsid w:val="00F97268"/>
    <w:rsid w:val="00F97C22"/>
    <w:rsid w:val="00FA1C99"/>
    <w:rsid w:val="00FA2C4C"/>
    <w:rsid w:val="00FA6C06"/>
    <w:rsid w:val="00FB0245"/>
    <w:rsid w:val="00FB23E3"/>
    <w:rsid w:val="00FB6FA8"/>
    <w:rsid w:val="00FC48A2"/>
    <w:rsid w:val="00FD0B14"/>
    <w:rsid w:val="00FD384D"/>
    <w:rsid w:val="00FD6228"/>
    <w:rsid w:val="00FD6C2D"/>
    <w:rsid w:val="00FD7FBD"/>
    <w:rsid w:val="00FE2219"/>
    <w:rsid w:val="00FE5C16"/>
    <w:rsid w:val="00FE696C"/>
    <w:rsid w:val="00FE7814"/>
    <w:rsid w:val="00FE7FC5"/>
    <w:rsid w:val="00FF1AFA"/>
    <w:rsid w:val="00FF2795"/>
    <w:rsid w:val="00FF74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316A6"/>
  <w15:chartTrackingRefBased/>
  <w15:docId w15:val="{04483BF6-3819-47E4-A62E-F899CD7D3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A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Char">
    <w:name w:val="List parag Char"/>
    <w:basedOn w:val="DefaultParagraphFont"/>
    <w:link w:val="Listparag"/>
    <w:locked/>
    <w:rsid w:val="00C17BF6"/>
    <w:rPr>
      <w:rFonts w:ascii="Arial" w:eastAsia="Times New Roman" w:hAnsi="Arial" w:cs="Arial"/>
      <w:lang w:eastAsia="en-GB"/>
    </w:rPr>
  </w:style>
  <w:style w:type="paragraph" w:customStyle="1" w:styleId="Listparag">
    <w:name w:val="List parag"/>
    <w:basedOn w:val="ListParagraph"/>
    <w:link w:val="ListparagChar"/>
    <w:qFormat/>
    <w:rsid w:val="00C17BF6"/>
    <w:pPr>
      <w:numPr>
        <w:numId w:val="1"/>
      </w:numPr>
      <w:spacing w:after="120" w:line="264" w:lineRule="auto"/>
      <w:contextualSpacing w:val="0"/>
    </w:pPr>
    <w:rPr>
      <w:rFonts w:ascii="Arial" w:eastAsia="Times New Roman" w:hAnsi="Arial" w:cs="Arial"/>
      <w:lang w:eastAsia="en-GB"/>
    </w:rPr>
  </w:style>
  <w:style w:type="paragraph" w:styleId="ListParagraph">
    <w:name w:val="List Paragraph"/>
    <w:basedOn w:val="Normal"/>
    <w:uiPriority w:val="34"/>
    <w:qFormat/>
    <w:rsid w:val="00C17BF6"/>
    <w:pPr>
      <w:ind w:left="720"/>
      <w:contextualSpacing/>
    </w:pPr>
  </w:style>
  <w:style w:type="paragraph" w:styleId="Header">
    <w:name w:val="header"/>
    <w:basedOn w:val="Normal"/>
    <w:link w:val="HeaderChar"/>
    <w:uiPriority w:val="99"/>
    <w:unhideWhenUsed/>
    <w:rsid w:val="00B710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029"/>
  </w:style>
  <w:style w:type="paragraph" w:styleId="Footer">
    <w:name w:val="footer"/>
    <w:basedOn w:val="Normal"/>
    <w:link w:val="FooterChar"/>
    <w:uiPriority w:val="99"/>
    <w:unhideWhenUsed/>
    <w:rsid w:val="00B710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029"/>
  </w:style>
  <w:style w:type="character" w:styleId="Strong">
    <w:name w:val="Strong"/>
    <w:basedOn w:val="DefaultParagraphFont"/>
    <w:uiPriority w:val="22"/>
    <w:qFormat/>
    <w:rsid w:val="009B748F"/>
    <w:rPr>
      <w:b/>
      <w:bCs/>
    </w:rPr>
  </w:style>
  <w:style w:type="character" w:styleId="Hyperlink">
    <w:name w:val="Hyperlink"/>
    <w:basedOn w:val="DefaultParagraphFont"/>
    <w:uiPriority w:val="99"/>
    <w:unhideWhenUsed/>
    <w:rsid w:val="009B748F"/>
    <w:rPr>
      <w:color w:val="0563C1" w:themeColor="hyperlink"/>
      <w:u w:val="single"/>
    </w:rPr>
  </w:style>
  <w:style w:type="character" w:styleId="UnresolvedMention">
    <w:name w:val="Unresolved Mention"/>
    <w:basedOn w:val="DefaultParagraphFont"/>
    <w:uiPriority w:val="99"/>
    <w:semiHidden/>
    <w:unhideWhenUsed/>
    <w:rsid w:val="009B748F"/>
    <w:rPr>
      <w:color w:val="605E5C"/>
      <w:shd w:val="clear" w:color="auto" w:fill="E1DFDD"/>
    </w:rPr>
  </w:style>
  <w:style w:type="paragraph" w:styleId="NormalWeb">
    <w:name w:val="Normal (Web)"/>
    <w:basedOn w:val="Normal"/>
    <w:uiPriority w:val="99"/>
    <w:unhideWhenUsed/>
    <w:rsid w:val="005B110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customStyle="1" w:styleId="TableGrid1">
    <w:name w:val="Table Grid1"/>
    <w:basedOn w:val="TableNormal"/>
    <w:uiPriority w:val="39"/>
    <w:rsid w:val="00F301A5"/>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12B8D"/>
    <w:pPr>
      <w:spacing w:after="0" w:line="240" w:lineRule="auto"/>
    </w:pPr>
  </w:style>
  <w:style w:type="character" w:styleId="Emphasis">
    <w:name w:val="Emphasis"/>
    <w:basedOn w:val="DefaultParagraphFont"/>
    <w:uiPriority w:val="20"/>
    <w:qFormat/>
    <w:rsid w:val="00AD6A6B"/>
    <w:rPr>
      <w:i/>
      <w:iCs/>
    </w:rPr>
  </w:style>
  <w:style w:type="character" w:customStyle="1" w:styleId="Heading1Char">
    <w:name w:val="Heading 1 Char"/>
    <w:basedOn w:val="DefaultParagraphFont"/>
    <w:link w:val="Heading1"/>
    <w:uiPriority w:val="9"/>
    <w:rsid w:val="00201AE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95908">
      <w:bodyDiv w:val="1"/>
      <w:marLeft w:val="0"/>
      <w:marRight w:val="0"/>
      <w:marTop w:val="0"/>
      <w:marBottom w:val="0"/>
      <w:divBdr>
        <w:top w:val="none" w:sz="0" w:space="0" w:color="auto"/>
        <w:left w:val="none" w:sz="0" w:space="0" w:color="auto"/>
        <w:bottom w:val="none" w:sz="0" w:space="0" w:color="auto"/>
        <w:right w:val="none" w:sz="0" w:space="0" w:color="auto"/>
      </w:divBdr>
    </w:div>
    <w:div w:id="90786035">
      <w:bodyDiv w:val="1"/>
      <w:marLeft w:val="0"/>
      <w:marRight w:val="0"/>
      <w:marTop w:val="0"/>
      <w:marBottom w:val="0"/>
      <w:divBdr>
        <w:top w:val="none" w:sz="0" w:space="0" w:color="auto"/>
        <w:left w:val="none" w:sz="0" w:space="0" w:color="auto"/>
        <w:bottom w:val="none" w:sz="0" w:space="0" w:color="auto"/>
        <w:right w:val="none" w:sz="0" w:space="0" w:color="auto"/>
      </w:divBdr>
    </w:div>
    <w:div w:id="185482310">
      <w:bodyDiv w:val="1"/>
      <w:marLeft w:val="0"/>
      <w:marRight w:val="0"/>
      <w:marTop w:val="0"/>
      <w:marBottom w:val="0"/>
      <w:divBdr>
        <w:top w:val="none" w:sz="0" w:space="0" w:color="auto"/>
        <w:left w:val="none" w:sz="0" w:space="0" w:color="auto"/>
        <w:bottom w:val="none" w:sz="0" w:space="0" w:color="auto"/>
        <w:right w:val="none" w:sz="0" w:space="0" w:color="auto"/>
      </w:divBdr>
    </w:div>
    <w:div w:id="264969312">
      <w:bodyDiv w:val="1"/>
      <w:marLeft w:val="0"/>
      <w:marRight w:val="0"/>
      <w:marTop w:val="0"/>
      <w:marBottom w:val="0"/>
      <w:divBdr>
        <w:top w:val="none" w:sz="0" w:space="0" w:color="auto"/>
        <w:left w:val="none" w:sz="0" w:space="0" w:color="auto"/>
        <w:bottom w:val="none" w:sz="0" w:space="0" w:color="auto"/>
        <w:right w:val="none" w:sz="0" w:space="0" w:color="auto"/>
      </w:divBdr>
    </w:div>
    <w:div w:id="295568864">
      <w:bodyDiv w:val="1"/>
      <w:marLeft w:val="0"/>
      <w:marRight w:val="0"/>
      <w:marTop w:val="0"/>
      <w:marBottom w:val="0"/>
      <w:divBdr>
        <w:top w:val="none" w:sz="0" w:space="0" w:color="auto"/>
        <w:left w:val="none" w:sz="0" w:space="0" w:color="auto"/>
        <w:bottom w:val="none" w:sz="0" w:space="0" w:color="auto"/>
        <w:right w:val="none" w:sz="0" w:space="0" w:color="auto"/>
      </w:divBdr>
    </w:div>
    <w:div w:id="349526152">
      <w:bodyDiv w:val="1"/>
      <w:marLeft w:val="0"/>
      <w:marRight w:val="0"/>
      <w:marTop w:val="0"/>
      <w:marBottom w:val="0"/>
      <w:divBdr>
        <w:top w:val="none" w:sz="0" w:space="0" w:color="auto"/>
        <w:left w:val="none" w:sz="0" w:space="0" w:color="auto"/>
        <w:bottom w:val="none" w:sz="0" w:space="0" w:color="auto"/>
        <w:right w:val="none" w:sz="0" w:space="0" w:color="auto"/>
      </w:divBdr>
    </w:div>
    <w:div w:id="584338217">
      <w:bodyDiv w:val="1"/>
      <w:marLeft w:val="0"/>
      <w:marRight w:val="0"/>
      <w:marTop w:val="0"/>
      <w:marBottom w:val="0"/>
      <w:divBdr>
        <w:top w:val="none" w:sz="0" w:space="0" w:color="auto"/>
        <w:left w:val="none" w:sz="0" w:space="0" w:color="auto"/>
        <w:bottom w:val="none" w:sz="0" w:space="0" w:color="auto"/>
        <w:right w:val="none" w:sz="0" w:space="0" w:color="auto"/>
      </w:divBdr>
      <w:divsChild>
        <w:div w:id="2010521528">
          <w:marLeft w:val="0"/>
          <w:marRight w:val="0"/>
          <w:marTop w:val="0"/>
          <w:marBottom w:val="0"/>
          <w:divBdr>
            <w:top w:val="none" w:sz="0" w:space="0" w:color="auto"/>
            <w:left w:val="none" w:sz="0" w:space="0" w:color="auto"/>
            <w:bottom w:val="none" w:sz="0" w:space="0" w:color="auto"/>
            <w:right w:val="none" w:sz="0" w:space="0" w:color="auto"/>
          </w:divBdr>
        </w:div>
        <w:div w:id="2011059010">
          <w:marLeft w:val="0"/>
          <w:marRight w:val="0"/>
          <w:marTop w:val="0"/>
          <w:marBottom w:val="0"/>
          <w:divBdr>
            <w:top w:val="none" w:sz="0" w:space="0" w:color="auto"/>
            <w:left w:val="none" w:sz="0" w:space="0" w:color="auto"/>
            <w:bottom w:val="none" w:sz="0" w:space="0" w:color="auto"/>
            <w:right w:val="none" w:sz="0" w:space="0" w:color="auto"/>
          </w:divBdr>
        </w:div>
      </w:divsChild>
    </w:div>
    <w:div w:id="713963696">
      <w:bodyDiv w:val="1"/>
      <w:marLeft w:val="0"/>
      <w:marRight w:val="0"/>
      <w:marTop w:val="0"/>
      <w:marBottom w:val="0"/>
      <w:divBdr>
        <w:top w:val="none" w:sz="0" w:space="0" w:color="auto"/>
        <w:left w:val="none" w:sz="0" w:space="0" w:color="auto"/>
        <w:bottom w:val="none" w:sz="0" w:space="0" w:color="auto"/>
        <w:right w:val="none" w:sz="0" w:space="0" w:color="auto"/>
      </w:divBdr>
    </w:div>
    <w:div w:id="1263226705">
      <w:bodyDiv w:val="1"/>
      <w:marLeft w:val="0"/>
      <w:marRight w:val="0"/>
      <w:marTop w:val="0"/>
      <w:marBottom w:val="0"/>
      <w:divBdr>
        <w:top w:val="none" w:sz="0" w:space="0" w:color="auto"/>
        <w:left w:val="none" w:sz="0" w:space="0" w:color="auto"/>
        <w:bottom w:val="none" w:sz="0" w:space="0" w:color="auto"/>
        <w:right w:val="none" w:sz="0" w:space="0" w:color="auto"/>
      </w:divBdr>
    </w:div>
    <w:div w:id="2084256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conomicsobservatory.com/topics/business-big-small" TargetMode="External"/><Relationship Id="rId18" Type="http://schemas.openxmlformats.org/officeDocument/2006/relationships/hyperlink" Target="https://strategicmanagementinsight.com/tools/mckinsey-7s-model-framework/"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bbc.co.uk/news/business-58433461" TargetMode="External"/><Relationship Id="rId12" Type="http://schemas.openxmlformats.org/officeDocument/2006/relationships/image" Target="media/image5.png"/><Relationship Id="rId17" Type="http://schemas.openxmlformats.org/officeDocument/2006/relationships/hyperlink" Target="https://www.indeed.com/career-advice-development/change-curveunderstandingthekubler-rosschamgecurveintheteamWorkplace" TargetMode="External"/><Relationship Id="rId2" Type="http://schemas.openxmlformats.org/officeDocument/2006/relationships/styles" Target="styles.xml"/><Relationship Id="rId16" Type="http://schemas.openxmlformats.org/officeDocument/2006/relationships/hyperlink" Target="https://www.mtdtraining.com/blog/change-management" TargetMode="External"/><Relationship Id="rId20" Type="http://schemas.openxmlformats.org/officeDocument/2006/relationships/hyperlink" Target="https://www.toolshero.com/toolsheroes/charles-hand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www.mtdtraining.com/blog/kotters-8-step-change-model.htm"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economicsobservatory.com/topics/business-big-smal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toolshero.com/toolsheroes/charles-hand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2870</Words>
  <Characters>16362</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George</dc:creator>
  <cp:keywords/>
  <dc:description/>
  <cp:lastModifiedBy>Clair George</cp:lastModifiedBy>
  <cp:revision>2</cp:revision>
  <dcterms:created xsi:type="dcterms:W3CDTF">2023-05-05T14:06:00Z</dcterms:created>
  <dcterms:modified xsi:type="dcterms:W3CDTF">2023-05-05T14:06:00Z</dcterms:modified>
</cp:coreProperties>
</file>