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21D0A" w14:textId="77777777" w:rsidR="00F927AD" w:rsidRPr="00A85BFE" w:rsidRDefault="00594AFF" w:rsidP="005F3A53">
      <w:pPr>
        <w:pStyle w:val="Header"/>
        <w:tabs>
          <w:tab w:val="clear" w:pos="4153"/>
          <w:tab w:val="clear" w:pos="8306"/>
        </w:tabs>
        <w:jc w:val="right"/>
        <w:rPr>
          <w:rFonts w:ascii="Arial" w:hAnsi="Arial" w:cs="Arial"/>
          <w:b/>
          <w:sz w:val="28"/>
          <w:szCs w:val="28"/>
        </w:rPr>
      </w:pPr>
      <w:r>
        <w:rPr>
          <w:noProof/>
        </w:rPr>
        <w:drawing>
          <wp:anchor distT="0" distB="0" distL="114300" distR="114300" simplePos="0" relativeHeight="251657728" behindDoc="0" locked="0" layoutInCell="1" allowOverlap="1" wp14:anchorId="77A5109A" wp14:editId="127AE281">
            <wp:simplePos x="0" y="0"/>
            <wp:positionH relativeFrom="column">
              <wp:align>left</wp:align>
            </wp:positionH>
            <wp:positionV relativeFrom="paragraph">
              <wp:align>top</wp:align>
            </wp:positionV>
            <wp:extent cx="1809750" cy="723900"/>
            <wp:effectExtent l="0" t="0" r="0" b="0"/>
            <wp:wrapSquare wrapText="bothSides"/>
            <wp:docPr id="2"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00F927AD">
        <w:rPr>
          <w:rFonts w:ascii="Arial" w:hAnsi="Arial" w:cs="Arial"/>
        </w:rPr>
        <w:t xml:space="preserve"> </w:t>
      </w:r>
      <w:r w:rsidR="00F927AD">
        <w:rPr>
          <w:rFonts w:ascii="Arial" w:hAnsi="Arial" w:cs="Arial"/>
        </w:rPr>
        <w:br w:type="textWrapping" w:clear="all"/>
      </w:r>
      <w:r w:rsidR="00F927AD" w:rsidRPr="00A85BFE">
        <w:rPr>
          <w:rFonts w:ascii="Arial" w:hAnsi="Arial" w:cs="Arial"/>
          <w:b/>
          <w:sz w:val="28"/>
          <w:szCs w:val="28"/>
        </w:rPr>
        <w:t xml:space="preserve">APPENDIX </w:t>
      </w:r>
      <w:proofErr w:type="spellStart"/>
      <w:r w:rsidR="00F927AD" w:rsidRPr="00A85BFE">
        <w:rPr>
          <w:rFonts w:ascii="Arial" w:hAnsi="Arial" w:cs="Arial"/>
          <w:b/>
          <w:sz w:val="28"/>
          <w:szCs w:val="28"/>
          <w:highlight w:val="yellow"/>
        </w:rPr>
        <w:t>GAxx</w:t>
      </w:r>
      <w:proofErr w:type="spellEnd"/>
    </w:p>
    <w:p w14:paraId="2B70C51A" w14:textId="77777777" w:rsidR="00F927AD" w:rsidRPr="00A406E5" w:rsidRDefault="00F927AD"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2"/>
      </w:tblGrid>
      <w:tr w:rsidR="00F927AD" w:rsidRPr="00A406E5" w14:paraId="421E8DBD" w14:textId="77777777" w:rsidTr="00A406E5">
        <w:tc>
          <w:tcPr>
            <w:tcW w:w="9922" w:type="dxa"/>
            <w:shd w:val="clear" w:color="auto" w:fill="C0C0C0"/>
          </w:tcPr>
          <w:p w14:paraId="20464054" w14:textId="77777777" w:rsidR="00F927AD" w:rsidRPr="00A406E5" w:rsidRDefault="00F927AD" w:rsidP="00552351">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2930607B" w14:textId="77777777" w:rsidR="00F927AD" w:rsidRPr="00A406E5" w:rsidRDefault="00F927AD"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927AD" w:rsidRPr="00A406E5" w14:paraId="13F069C7" w14:textId="77777777" w:rsidTr="008F1308">
        <w:tc>
          <w:tcPr>
            <w:tcW w:w="2093" w:type="dxa"/>
            <w:shd w:val="pct15" w:color="auto" w:fill="auto"/>
          </w:tcPr>
          <w:p w14:paraId="3FF219D6" w14:textId="77777777" w:rsidR="00F927AD" w:rsidRPr="00A406E5" w:rsidRDefault="00F927A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D607B3" w14:textId="77777777" w:rsidR="00F927AD" w:rsidRPr="00A406E5" w:rsidRDefault="00F927AD"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EF23984" w14:textId="77777777" w:rsidR="00F927AD" w:rsidRPr="00A406E5" w:rsidRDefault="00F927AD" w:rsidP="001E57C1">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D954E79" w14:textId="77777777" w:rsidR="00F927AD" w:rsidRPr="00A406E5" w:rsidRDefault="00F927AD" w:rsidP="001E57C1">
            <w:pPr>
              <w:spacing w:before="120" w:after="120"/>
              <w:jc w:val="both"/>
              <w:rPr>
                <w:rFonts w:ascii="Arial" w:hAnsi="Arial" w:cs="Arial"/>
                <w:b/>
                <w:sz w:val="22"/>
                <w:szCs w:val="22"/>
              </w:rPr>
            </w:pPr>
          </w:p>
        </w:tc>
      </w:tr>
      <w:tr w:rsidR="00F927AD" w:rsidRPr="00A406E5" w14:paraId="0294DF5D" w14:textId="77777777" w:rsidTr="00A406E5">
        <w:tc>
          <w:tcPr>
            <w:tcW w:w="2093" w:type="dxa"/>
            <w:shd w:val="pct15" w:color="auto" w:fill="auto"/>
          </w:tcPr>
          <w:p w14:paraId="0916A77A"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5239EEE" w14:textId="6452F0D1" w:rsidR="00F927AD" w:rsidRPr="00A406E5" w:rsidRDefault="006751CF" w:rsidP="000304D0">
            <w:pPr>
              <w:spacing w:before="120" w:after="120"/>
              <w:jc w:val="both"/>
              <w:rPr>
                <w:rFonts w:ascii="Arial" w:hAnsi="Arial" w:cs="Arial"/>
                <w:b/>
                <w:sz w:val="22"/>
                <w:szCs w:val="22"/>
              </w:rPr>
            </w:pPr>
            <w:r>
              <w:rPr>
                <w:rFonts w:ascii="Calibri" w:hAnsi="Calibri" w:cs="Arial"/>
                <w:sz w:val="22"/>
                <w:szCs w:val="22"/>
              </w:rPr>
              <w:t>Health Portfolio</w:t>
            </w:r>
          </w:p>
        </w:tc>
      </w:tr>
      <w:tr w:rsidR="00F927AD" w:rsidRPr="00A406E5" w14:paraId="12135082" w14:textId="77777777" w:rsidTr="00A628CC">
        <w:tc>
          <w:tcPr>
            <w:tcW w:w="2093" w:type="dxa"/>
            <w:shd w:val="pct15" w:color="auto" w:fill="auto"/>
          </w:tcPr>
          <w:p w14:paraId="2449B087"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3A05F84C" w14:textId="546A701A" w:rsidR="00F927AD" w:rsidRPr="00272A68" w:rsidRDefault="00272A68" w:rsidP="00272A68">
            <w:pPr>
              <w:rPr>
                <w:rFonts w:ascii="Arial" w:hAnsi="Arial" w:cs="Arial"/>
                <w:bCs/>
                <w:sz w:val="24"/>
                <w:szCs w:val="24"/>
              </w:rPr>
            </w:pPr>
            <w:r w:rsidRPr="00272A68">
              <w:rPr>
                <w:rFonts w:ascii="Arial" w:hAnsi="Arial" w:cs="Arial"/>
                <w:bCs/>
                <w:sz w:val="24"/>
                <w:szCs w:val="24"/>
              </w:rPr>
              <w:t xml:space="preserve">Management, organisational </w:t>
            </w:r>
            <w:proofErr w:type="gramStart"/>
            <w:r w:rsidRPr="00272A68">
              <w:rPr>
                <w:rFonts w:ascii="Arial" w:hAnsi="Arial" w:cs="Arial"/>
                <w:bCs/>
                <w:sz w:val="24"/>
                <w:szCs w:val="24"/>
              </w:rPr>
              <w:t>behaviour</w:t>
            </w:r>
            <w:proofErr w:type="gramEnd"/>
            <w:r w:rsidRPr="00272A68">
              <w:rPr>
                <w:rFonts w:ascii="Arial" w:hAnsi="Arial" w:cs="Arial"/>
                <w:bCs/>
                <w:sz w:val="24"/>
                <w:szCs w:val="24"/>
              </w:rPr>
              <w:t xml:space="preserve"> and digital change.</w:t>
            </w:r>
          </w:p>
        </w:tc>
      </w:tr>
      <w:tr w:rsidR="00F927AD" w:rsidRPr="00A406E5" w14:paraId="68CF44A4" w14:textId="77777777" w:rsidTr="008F1308">
        <w:tc>
          <w:tcPr>
            <w:tcW w:w="2093" w:type="dxa"/>
            <w:shd w:val="pct15" w:color="auto" w:fill="auto"/>
          </w:tcPr>
          <w:p w14:paraId="0A0436FD"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EBE3E62" w14:textId="77777777" w:rsidR="00F927AD" w:rsidRPr="00303B33" w:rsidRDefault="00F927AD" w:rsidP="00152E9D">
            <w:pPr>
              <w:spacing w:before="120" w:after="120"/>
              <w:jc w:val="both"/>
              <w:rPr>
                <w:rFonts w:ascii="Calibri" w:hAnsi="Calibri" w:cs="Calibri"/>
                <w:sz w:val="22"/>
                <w:szCs w:val="22"/>
              </w:rPr>
            </w:pPr>
            <w:r>
              <w:rPr>
                <w:rFonts w:ascii="Calibri" w:hAnsi="Calibri" w:cs="Calibri"/>
                <w:sz w:val="22"/>
                <w:szCs w:val="22"/>
              </w:rPr>
              <w:t>BMHP4010</w:t>
            </w:r>
          </w:p>
        </w:tc>
        <w:tc>
          <w:tcPr>
            <w:tcW w:w="2268" w:type="dxa"/>
            <w:shd w:val="clear" w:color="auto" w:fill="D9D9D9"/>
          </w:tcPr>
          <w:p w14:paraId="436C1177" w14:textId="77777777" w:rsidR="00F927AD" w:rsidRPr="004D5E9B" w:rsidRDefault="00F927AD" w:rsidP="00303B33">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E6D03C" w14:textId="563C423D" w:rsidR="00F927AD" w:rsidRPr="00303B33" w:rsidRDefault="00272A68" w:rsidP="00E51AAC">
            <w:pPr>
              <w:spacing w:before="120" w:after="120"/>
              <w:jc w:val="both"/>
              <w:rPr>
                <w:rFonts w:ascii="Calibri" w:hAnsi="Calibri" w:cs="Calibri"/>
                <w:sz w:val="22"/>
                <w:szCs w:val="22"/>
              </w:rPr>
            </w:pPr>
            <w:r>
              <w:rPr>
                <w:rFonts w:ascii="Calibri" w:hAnsi="Calibri" w:cs="Calibri"/>
                <w:sz w:val="22"/>
                <w:szCs w:val="22"/>
              </w:rPr>
              <w:t>10</w:t>
            </w:r>
            <w:r w:rsidR="00F927AD" w:rsidRPr="00303B33">
              <w:rPr>
                <w:rFonts w:ascii="Calibri" w:hAnsi="Calibri" w:cs="Calibri"/>
                <w:sz w:val="22"/>
                <w:szCs w:val="22"/>
              </w:rPr>
              <w:t>0%</w:t>
            </w:r>
          </w:p>
        </w:tc>
      </w:tr>
      <w:tr w:rsidR="00F927AD" w:rsidRPr="00A406E5" w14:paraId="53456188" w14:textId="77777777" w:rsidTr="008F1308">
        <w:tc>
          <w:tcPr>
            <w:tcW w:w="2093" w:type="dxa"/>
            <w:shd w:val="pct15" w:color="auto" w:fill="auto"/>
          </w:tcPr>
          <w:p w14:paraId="72894647"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75A17EB" w14:textId="77777777" w:rsidR="00F927AD" w:rsidRPr="00303B33" w:rsidRDefault="00F927AD" w:rsidP="00E51AAC">
            <w:pPr>
              <w:spacing w:before="120" w:after="120"/>
              <w:jc w:val="both"/>
              <w:rPr>
                <w:rFonts w:ascii="Calibri" w:hAnsi="Calibri" w:cs="Calibri"/>
                <w:sz w:val="22"/>
                <w:szCs w:val="22"/>
              </w:rPr>
            </w:pPr>
            <w:r w:rsidRPr="00303B33">
              <w:rPr>
                <w:rFonts w:ascii="Calibri" w:hAnsi="Calibri" w:cs="Calibri"/>
                <w:sz w:val="22"/>
                <w:szCs w:val="22"/>
              </w:rPr>
              <w:t>Neil Hapgood</w:t>
            </w:r>
          </w:p>
        </w:tc>
        <w:tc>
          <w:tcPr>
            <w:tcW w:w="2268" w:type="dxa"/>
            <w:shd w:val="clear" w:color="auto" w:fill="D9D9D9"/>
          </w:tcPr>
          <w:p w14:paraId="76544B3D" w14:textId="77777777" w:rsidR="00F927AD" w:rsidRPr="00A406E5" w:rsidRDefault="00F927AD" w:rsidP="00303B33">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1AD75E32" w14:textId="018E0310" w:rsidR="00F927AD" w:rsidRPr="00303B33" w:rsidRDefault="00487EC4" w:rsidP="00E51AAC">
            <w:pPr>
              <w:spacing w:before="120" w:after="120"/>
              <w:jc w:val="both"/>
              <w:rPr>
                <w:rFonts w:ascii="Calibri" w:hAnsi="Calibri" w:cs="Calibri"/>
                <w:sz w:val="22"/>
                <w:szCs w:val="22"/>
              </w:rPr>
            </w:pPr>
            <w:r>
              <w:rPr>
                <w:rFonts w:ascii="Calibri" w:hAnsi="Calibri" w:cs="Calibri"/>
                <w:sz w:val="22"/>
                <w:szCs w:val="22"/>
              </w:rPr>
              <w:t>TBC</w:t>
            </w:r>
          </w:p>
        </w:tc>
      </w:tr>
      <w:tr w:rsidR="00F927AD" w:rsidRPr="00A406E5" w14:paraId="53B4EBA6" w14:textId="77777777" w:rsidTr="008F1308">
        <w:tc>
          <w:tcPr>
            <w:tcW w:w="2093" w:type="dxa"/>
            <w:shd w:val="pct15" w:color="auto" w:fill="auto"/>
          </w:tcPr>
          <w:p w14:paraId="27BB6F2E"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CA50A35" w14:textId="77777777" w:rsidR="00F927AD" w:rsidRPr="00303B33" w:rsidRDefault="00F927AD" w:rsidP="005F0579">
            <w:pPr>
              <w:spacing w:before="120" w:after="120"/>
              <w:jc w:val="both"/>
              <w:rPr>
                <w:rFonts w:ascii="Calibri" w:hAnsi="Calibri" w:cs="Calibri"/>
                <w:sz w:val="22"/>
                <w:szCs w:val="22"/>
              </w:rPr>
            </w:pPr>
            <w:r>
              <w:rPr>
                <w:rFonts w:ascii="Calibri" w:hAnsi="Calibri" w:cs="Calibri"/>
                <w:sz w:val="22"/>
                <w:szCs w:val="22"/>
              </w:rPr>
              <w:t>Assignment 1</w:t>
            </w:r>
          </w:p>
          <w:p w14:paraId="42856C92" w14:textId="77777777" w:rsidR="00F927AD" w:rsidRPr="00303B33" w:rsidRDefault="00F927AD" w:rsidP="00696D96">
            <w:pPr>
              <w:spacing w:before="120" w:after="120"/>
              <w:jc w:val="both"/>
              <w:rPr>
                <w:rFonts w:ascii="Calibri" w:hAnsi="Calibri" w:cs="Calibri"/>
                <w:sz w:val="22"/>
                <w:szCs w:val="22"/>
              </w:rPr>
            </w:pPr>
            <w:r>
              <w:rPr>
                <w:rFonts w:ascii="Calibri" w:hAnsi="Calibri" w:cs="Calibri"/>
                <w:sz w:val="22"/>
                <w:szCs w:val="22"/>
              </w:rPr>
              <w:t>Written Assignment</w:t>
            </w:r>
          </w:p>
        </w:tc>
        <w:tc>
          <w:tcPr>
            <w:tcW w:w="2268" w:type="dxa"/>
            <w:shd w:val="pct15" w:color="auto" w:fill="auto"/>
          </w:tcPr>
          <w:p w14:paraId="13A2E44D" w14:textId="77777777" w:rsidR="00F927AD" w:rsidRPr="00A406E5" w:rsidRDefault="00F927AD" w:rsidP="00303B33">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B1D077B" w14:textId="2694007E" w:rsidR="00F927AD" w:rsidRPr="00303B33" w:rsidRDefault="00272A68" w:rsidP="00E51AAC">
            <w:pPr>
              <w:spacing w:before="120" w:after="120"/>
              <w:jc w:val="both"/>
              <w:rPr>
                <w:rFonts w:ascii="Calibri" w:hAnsi="Calibri" w:cs="Calibri"/>
                <w:sz w:val="22"/>
                <w:szCs w:val="22"/>
              </w:rPr>
            </w:pPr>
            <w:r>
              <w:rPr>
                <w:rFonts w:ascii="Calibri" w:hAnsi="Calibri" w:cs="Calibri"/>
                <w:sz w:val="22"/>
                <w:szCs w:val="22"/>
              </w:rPr>
              <w:t>3</w:t>
            </w:r>
            <w:r w:rsidR="00F927AD" w:rsidRPr="00303B33">
              <w:rPr>
                <w:rFonts w:ascii="Calibri" w:hAnsi="Calibri" w:cs="Calibri"/>
                <w:sz w:val="22"/>
                <w:szCs w:val="22"/>
              </w:rPr>
              <w:t>,000 words</w:t>
            </w:r>
          </w:p>
        </w:tc>
      </w:tr>
      <w:tr w:rsidR="00F927AD" w:rsidRPr="00A406E5" w14:paraId="096F2F75" w14:textId="77777777" w:rsidTr="008F1308">
        <w:tc>
          <w:tcPr>
            <w:tcW w:w="2093" w:type="dxa"/>
            <w:shd w:val="pct15" w:color="auto" w:fill="auto"/>
          </w:tcPr>
          <w:p w14:paraId="5EC123C8"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2869FC0" w14:textId="286E8F25" w:rsidR="00F927AD" w:rsidRPr="00303B33" w:rsidRDefault="00272A68" w:rsidP="005F0579">
            <w:pPr>
              <w:spacing w:before="120" w:after="120"/>
              <w:jc w:val="both"/>
              <w:rPr>
                <w:rFonts w:ascii="Calibri" w:hAnsi="Calibri" w:cs="Calibri"/>
                <w:sz w:val="22"/>
                <w:szCs w:val="22"/>
              </w:rPr>
            </w:pPr>
            <w:r>
              <w:rPr>
                <w:rFonts w:ascii="Calibri" w:hAnsi="Calibri" w:cs="Calibri"/>
                <w:sz w:val="22"/>
                <w:szCs w:val="22"/>
              </w:rPr>
              <w:t>7</w:t>
            </w:r>
            <w:r w:rsidRPr="00272A68">
              <w:rPr>
                <w:rFonts w:ascii="Calibri" w:hAnsi="Calibri" w:cs="Calibri"/>
                <w:sz w:val="22"/>
                <w:szCs w:val="22"/>
                <w:vertAlign w:val="superscript"/>
              </w:rPr>
              <w:t>th</w:t>
            </w:r>
            <w:r>
              <w:rPr>
                <w:rFonts w:ascii="Calibri" w:hAnsi="Calibri" w:cs="Calibri"/>
                <w:sz w:val="22"/>
                <w:szCs w:val="22"/>
              </w:rPr>
              <w:t xml:space="preserve"> January 2022</w:t>
            </w:r>
          </w:p>
        </w:tc>
        <w:tc>
          <w:tcPr>
            <w:tcW w:w="2268" w:type="dxa"/>
            <w:shd w:val="pct15" w:color="auto" w:fill="auto"/>
          </w:tcPr>
          <w:p w14:paraId="71AB5865" w14:textId="77777777" w:rsidR="00F927AD" w:rsidRPr="00A406E5" w:rsidRDefault="00F927AD" w:rsidP="00303B33">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56B1E1D" w14:textId="736EE579" w:rsidR="00F927AD" w:rsidRPr="00303B33" w:rsidRDefault="00272A68" w:rsidP="005F0579">
            <w:pPr>
              <w:spacing w:before="120" w:after="120"/>
              <w:jc w:val="both"/>
              <w:rPr>
                <w:rFonts w:ascii="Calibri" w:hAnsi="Calibri" w:cs="Calibri"/>
                <w:sz w:val="22"/>
                <w:szCs w:val="22"/>
              </w:rPr>
            </w:pPr>
            <w:r>
              <w:rPr>
                <w:rFonts w:ascii="Calibri" w:hAnsi="Calibri" w:cs="Calibri"/>
                <w:sz w:val="22"/>
                <w:szCs w:val="22"/>
              </w:rPr>
              <w:t>30</w:t>
            </w:r>
            <w:r w:rsidRPr="00272A68">
              <w:rPr>
                <w:rFonts w:ascii="Calibri" w:hAnsi="Calibri" w:cs="Calibri"/>
                <w:sz w:val="22"/>
                <w:szCs w:val="22"/>
                <w:vertAlign w:val="superscript"/>
              </w:rPr>
              <w:t>th</w:t>
            </w:r>
            <w:r>
              <w:rPr>
                <w:rFonts w:ascii="Calibri" w:hAnsi="Calibri" w:cs="Calibri"/>
                <w:sz w:val="22"/>
                <w:szCs w:val="22"/>
              </w:rPr>
              <w:t xml:space="preserve"> January 2022</w:t>
            </w:r>
          </w:p>
        </w:tc>
      </w:tr>
      <w:tr w:rsidR="00F927AD" w:rsidRPr="00A406E5" w14:paraId="3B648510" w14:textId="77777777" w:rsidTr="00A406E5">
        <w:tc>
          <w:tcPr>
            <w:tcW w:w="2093" w:type="dxa"/>
            <w:shd w:val="pct15" w:color="auto" w:fill="auto"/>
          </w:tcPr>
          <w:p w14:paraId="097C44B8"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7F64F692" w14:textId="77777777" w:rsidR="00F927AD" w:rsidRPr="00A406E5" w:rsidRDefault="00F927AD"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F5433ED" w14:textId="77777777" w:rsidR="00F927AD" w:rsidRPr="00A406E5" w:rsidRDefault="00F927AD"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C58F2B9" w14:textId="77777777" w:rsidR="00F927AD" w:rsidRPr="00A406E5" w:rsidRDefault="00F927AD"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927AD" w:rsidRPr="00A406E5" w14:paraId="029E9289" w14:textId="77777777" w:rsidTr="00A406E5">
        <w:tc>
          <w:tcPr>
            <w:tcW w:w="2093" w:type="dxa"/>
            <w:shd w:val="pct15" w:color="auto" w:fill="auto"/>
          </w:tcPr>
          <w:p w14:paraId="1A519932" w14:textId="77777777" w:rsidR="00F927AD" w:rsidRPr="00A406E5" w:rsidRDefault="00F927AD"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476ED999" w14:textId="77777777" w:rsidR="00F927AD" w:rsidRPr="00A406E5" w:rsidRDefault="00F927AD"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18683DFB" w14:textId="77777777" w:rsidR="00F927AD" w:rsidRPr="00A406E5" w:rsidRDefault="00F927AD" w:rsidP="00DB116D">
      <w:pPr>
        <w:rPr>
          <w:rFonts w:ascii="Arial" w:hAnsi="Arial" w:cs="Arial"/>
          <w:sz w:val="32"/>
        </w:rPr>
      </w:pPr>
    </w:p>
    <w:p w14:paraId="721E801A" w14:textId="77777777" w:rsidR="00F927AD" w:rsidRPr="00A406E5" w:rsidRDefault="00F927AD" w:rsidP="00DB116D">
      <w:pPr>
        <w:rPr>
          <w:rFonts w:ascii="Arial" w:hAnsi="Arial" w:cs="Arial"/>
          <w:sz w:val="32"/>
        </w:rPr>
      </w:pPr>
    </w:p>
    <w:p w14:paraId="172565F3" w14:textId="77777777" w:rsidR="00F927AD" w:rsidRPr="00A406E5" w:rsidRDefault="00F927AD" w:rsidP="00DB116D">
      <w:pPr>
        <w:rPr>
          <w:rFonts w:ascii="Arial" w:hAnsi="Arial" w:cs="Arial"/>
          <w:sz w:val="32"/>
        </w:rPr>
      </w:pPr>
    </w:p>
    <w:p w14:paraId="10C4E28A" w14:textId="77777777" w:rsidR="00F927AD" w:rsidRPr="00A406E5" w:rsidRDefault="00F927AD" w:rsidP="00DB116D">
      <w:pPr>
        <w:rPr>
          <w:rFonts w:ascii="Arial" w:hAnsi="Arial" w:cs="Arial"/>
          <w:sz w:val="32"/>
        </w:rPr>
      </w:pPr>
    </w:p>
    <w:p w14:paraId="6C3371A4" w14:textId="77777777" w:rsidR="00F927AD" w:rsidRPr="00A406E5" w:rsidRDefault="00F927AD" w:rsidP="00DB116D">
      <w:pPr>
        <w:rPr>
          <w:rFonts w:ascii="Arial" w:hAnsi="Arial" w:cs="Arial"/>
          <w:sz w:val="32"/>
        </w:rPr>
      </w:pPr>
    </w:p>
    <w:p w14:paraId="0C9B928C" w14:textId="77777777" w:rsidR="00F927AD" w:rsidRPr="00A406E5" w:rsidRDefault="00F927AD" w:rsidP="00DB116D">
      <w:pPr>
        <w:rPr>
          <w:rFonts w:ascii="Arial" w:hAnsi="Arial" w:cs="Arial"/>
          <w:sz w:val="32"/>
        </w:rPr>
      </w:pPr>
    </w:p>
    <w:p w14:paraId="4751C2FA" w14:textId="77777777" w:rsidR="00F927AD" w:rsidRDefault="00F927AD">
      <w:pPr>
        <w:rPr>
          <w:rFonts w:ascii="Arial" w:hAnsi="Arial" w:cs="Arial"/>
          <w:sz w:val="32"/>
        </w:rPr>
      </w:pPr>
      <w:r>
        <w:rPr>
          <w:rFonts w:ascii="Arial" w:hAnsi="Arial" w:cs="Arial"/>
          <w:sz w:val="32"/>
        </w:rPr>
        <w:br w:type="page"/>
      </w:r>
    </w:p>
    <w:p w14:paraId="26B1BA8D" w14:textId="77777777" w:rsidR="00F927AD" w:rsidRPr="00A406E5" w:rsidRDefault="00F927A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927AD" w:rsidRPr="00A406E5" w14:paraId="2E2DDD4F" w14:textId="77777777" w:rsidTr="00A406E5">
        <w:tc>
          <w:tcPr>
            <w:tcW w:w="9747" w:type="dxa"/>
            <w:shd w:val="pct10" w:color="auto" w:fill="auto"/>
          </w:tcPr>
          <w:p w14:paraId="0B4E82E0" w14:textId="77777777" w:rsidR="00F927AD" w:rsidRPr="00A406E5" w:rsidRDefault="00F927AD" w:rsidP="00273FEE">
            <w:pPr>
              <w:rPr>
                <w:rFonts w:ascii="Arial" w:hAnsi="Arial" w:cs="Arial"/>
                <w:b/>
                <w:sz w:val="22"/>
                <w:szCs w:val="22"/>
              </w:rPr>
            </w:pPr>
            <w:r w:rsidRPr="00A406E5">
              <w:rPr>
                <w:rFonts w:ascii="Arial" w:hAnsi="Arial" w:cs="Arial"/>
                <w:b/>
                <w:sz w:val="22"/>
                <w:szCs w:val="22"/>
              </w:rPr>
              <w:t xml:space="preserve">Module Learning Outcomes </w:t>
            </w:r>
          </w:p>
          <w:p w14:paraId="5DFF8212" w14:textId="77777777" w:rsidR="00F927AD" w:rsidRPr="00A406E5" w:rsidRDefault="00F927AD" w:rsidP="00273FEE">
            <w:pPr>
              <w:rPr>
                <w:rFonts w:ascii="Arial" w:hAnsi="Arial" w:cs="Arial"/>
                <w:sz w:val="22"/>
                <w:szCs w:val="22"/>
              </w:rPr>
            </w:pPr>
            <w:r w:rsidRPr="00A406E5">
              <w:rPr>
                <w:rFonts w:ascii="Arial" w:hAnsi="Arial" w:cs="Arial"/>
                <w:b/>
                <w:sz w:val="22"/>
                <w:szCs w:val="22"/>
              </w:rPr>
              <w:t>(from module syllabus)</w:t>
            </w:r>
          </w:p>
        </w:tc>
      </w:tr>
      <w:tr w:rsidR="00F927AD" w:rsidRPr="00A406E5" w14:paraId="5AAFC6DA" w14:textId="77777777" w:rsidTr="00A406E5">
        <w:tc>
          <w:tcPr>
            <w:tcW w:w="9747" w:type="dxa"/>
          </w:tcPr>
          <w:p w14:paraId="308FE156" w14:textId="77777777" w:rsidR="00F927AD" w:rsidRPr="00A406E5" w:rsidRDefault="00F927AD" w:rsidP="00273FEE">
            <w:pPr>
              <w:rPr>
                <w:rFonts w:ascii="Arial" w:hAnsi="Arial" w:cs="Arial"/>
                <w:sz w:val="22"/>
                <w:szCs w:val="22"/>
              </w:rPr>
            </w:pPr>
          </w:p>
          <w:p w14:paraId="7DB451DE" w14:textId="77777777" w:rsidR="00272A68" w:rsidRPr="00272A68" w:rsidRDefault="00272A68" w:rsidP="00272A68">
            <w:pPr>
              <w:numPr>
                <w:ilvl w:val="0"/>
                <w:numId w:val="20"/>
              </w:numPr>
              <w:autoSpaceDE w:val="0"/>
              <w:autoSpaceDN w:val="0"/>
              <w:adjustRightInd w:val="0"/>
              <w:spacing w:line="276" w:lineRule="auto"/>
              <w:contextualSpacing/>
              <w:jc w:val="both"/>
              <w:rPr>
                <w:rFonts w:ascii="Arial" w:hAnsi="Arial" w:cs="Arial"/>
                <w:color w:val="000000"/>
                <w:sz w:val="24"/>
                <w:szCs w:val="24"/>
              </w:rPr>
            </w:pPr>
            <w:r w:rsidRPr="00272A68">
              <w:rPr>
                <w:rFonts w:ascii="Arial" w:hAnsi="Arial" w:cs="Arial"/>
                <w:color w:val="000000"/>
                <w:sz w:val="24"/>
                <w:szCs w:val="24"/>
              </w:rPr>
              <w:t>Demonstrate an understanding of what drives staff performance, and therefore service user experience, and the skills and knowledge required by a manager to drive high organisational standards.</w:t>
            </w:r>
          </w:p>
          <w:p w14:paraId="09B5AF3B" w14:textId="77777777" w:rsidR="00272A68" w:rsidRPr="00272A68" w:rsidRDefault="00272A68" w:rsidP="00272A68">
            <w:pPr>
              <w:numPr>
                <w:ilvl w:val="0"/>
                <w:numId w:val="20"/>
              </w:numPr>
              <w:autoSpaceDE w:val="0"/>
              <w:autoSpaceDN w:val="0"/>
              <w:adjustRightInd w:val="0"/>
              <w:spacing w:line="276" w:lineRule="auto"/>
              <w:contextualSpacing/>
              <w:jc w:val="both"/>
              <w:rPr>
                <w:rFonts w:ascii="Arial" w:hAnsi="Arial" w:cs="Arial"/>
                <w:color w:val="000000"/>
                <w:sz w:val="24"/>
                <w:szCs w:val="24"/>
              </w:rPr>
            </w:pPr>
            <w:r w:rsidRPr="00272A68">
              <w:rPr>
                <w:rFonts w:ascii="Arial" w:hAnsi="Arial" w:cs="Arial"/>
                <w:color w:val="000000"/>
                <w:sz w:val="24"/>
                <w:szCs w:val="24"/>
              </w:rPr>
              <w:t>Show a high level of understanding of how technology is being used in the modern workplace, the impact this is having on staff and service users, and the potential it holds for the future.</w:t>
            </w:r>
          </w:p>
          <w:p w14:paraId="3C95D240" w14:textId="3E0C6CBD" w:rsidR="00F927AD" w:rsidRPr="00A406E5" w:rsidRDefault="00F927AD" w:rsidP="000C74AA">
            <w:pPr>
              <w:rPr>
                <w:rFonts w:ascii="Arial" w:hAnsi="Arial" w:cs="Arial"/>
                <w:sz w:val="22"/>
                <w:szCs w:val="22"/>
              </w:rPr>
            </w:pPr>
          </w:p>
        </w:tc>
      </w:tr>
    </w:tbl>
    <w:p w14:paraId="246C7EBA" w14:textId="77777777" w:rsidR="00F927AD" w:rsidRPr="00A406E5" w:rsidRDefault="00F927AD" w:rsidP="00BA1176">
      <w:pPr>
        <w:rPr>
          <w:rFonts w:ascii="Arial" w:hAnsi="Arial" w:cs="Arial"/>
          <w:b/>
        </w:rPr>
      </w:pPr>
    </w:p>
    <w:p w14:paraId="71465DC4" w14:textId="77777777" w:rsidR="00F927AD" w:rsidRPr="00A406E5" w:rsidRDefault="00F927AD" w:rsidP="00BA1176">
      <w:pPr>
        <w:rPr>
          <w:rFonts w:ascii="Arial" w:hAnsi="Arial" w:cs="Arial"/>
          <w:b/>
        </w:rPr>
      </w:pPr>
    </w:p>
    <w:p w14:paraId="33880AE3" w14:textId="77777777" w:rsidR="00F927AD" w:rsidRPr="00A406E5" w:rsidRDefault="00F927AD"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F927AD" w:rsidRPr="00A406E5" w14:paraId="46CCF57B" w14:textId="77777777" w:rsidTr="00A406E5">
        <w:tc>
          <w:tcPr>
            <w:tcW w:w="9781" w:type="dxa"/>
            <w:shd w:val="clear" w:color="auto" w:fill="C0C0C0"/>
          </w:tcPr>
          <w:p w14:paraId="0516627D" w14:textId="77777777" w:rsidR="00F927AD" w:rsidRPr="00A406E5" w:rsidRDefault="00F927AD" w:rsidP="00576AB4">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FF23FA2" w14:textId="77777777" w:rsidR="00F927AD" w:rsidRPr="00A406E5" w:rsidRDefault="00F927AD" w:rsidP="005969E2">
      <w:pPr>
        <w:jc w:val="both"/>
        <w:rPr>
          <w:rFonts w:ascii="Arial" w:hAnsi="Arial" w:cs="Arial"/>
          <w:sz w:val="22"/>
          <w:szCs w:val="22"/>
        </w:rPr>
      </w:pPr>
    </w:p>
    <w:p w14:paraId="4B7FFC6C" w14:textId="77777777" w:rsidR="00F927AD" w:rsidRPr="00A406E5" w:rsidRDefault="00F927AD" w:rsidP="00A67FB1">
      <w:pPr>
        <w:ind w:left="720"/>
        <w:rPr>
          <w:rFonts w:ascii="Arial" w:hAnsi="Arial" w:cs="Arial"/>
          <w:sz w:val="24"/>
          <w:szCs w:val="24"/>
        </w:rPr>
      </w:pPr>
    </w:p>
    <w:p w14:paraId="08039B85" w14:textId="64EE97AF" w:rsidR="00F927AD" w:rsidRDefault="00F927AD" w:rsidP="000C74AA">
      <w:pPr>
        <w:pStyle w:val="Default"/>
        <w:spacing w:after="120"/>
        <w:rPr>
          <w:rFonts w:ascii="Calibri" w:hAnsi="Calibri"/>
          <w:color w:val="auto"/>
        </w:rPr>
      </w:pPr>
      <w:r w:rsidRPr="00303B33">
        <w:rPr>
          <w:rFonts w:ascii="Calibri" w:hAnsi="Calibri"/>
          <w:color w:val="auto"/>
        </w:rPr>
        <w:t xml:space="preserve">Students should write a </w:t>
      </w:r>
      <w:proofErr w:type="gramStart"/>
      <w:r w:rsidR="00272A68">
        <w:rPr>
          <w:rFonts w:ascii="Calibri" w:hAnsi="Calibri"/>
          <w:color w:val="auto"/>
        </w:rPr>
        <w:t>3</w:t>
      </w:r>
      <w:r w:rsidRPr="00303B33">
        <w:rPr>
          <w:rFonts w:ascii="Calibri" w:hAnsi="Calibri"/>
          <w:color w:val="auto"/>
        </w:rPr>
        <w:t>,000 word</w:t>
      </w:r>
      <w:proofErr w:type="gramEnd"/>
      <w:r w:rsidRPr="00303B33">
        <w:rPr>
          <w:rFonts w:ascii="Calibri" w:hAnsi="Calibri"/>
          <w:color w:val="auto"/>
        </w:rPr>
        <w:t xml:space="preserve"> </w:t>
      </w:r>
      <w:r>
        <w:rPr>
          <w:rFonts w:ascii="Calibri" w:hAnsi="Calibri"/>
          <w:color w:val="auto"/>
        </w:rPr>
        <w:t xml:space="preserve">assignment </w:t>
      </w:r>
      <w:r w:rsidR="004170DB">
        <w:rPr>
          <w:rFonts w:ascii="Calibri" w:hAnsi="Calibri"/>
          <w:color w:val="auto"/>
        </w:rPr>
        <w:t>covering the following:</w:t>
      </w:r>
    </w:p>
    <w:p w14:paraId="0D720075" w14:textId="77777777" w:rsidR="00F927AD" w:rsidRDefault="00F927AD" w:rsidP="000C74AA">
      <w:pPr>
        <w:pStyle w:val="Default"/>
        <w:spacing w:after="120"/>
        <w:rPr>
          <w:rFonts w:ascii="Calibri" w:hAnsi="Calibri"/>
          <w:color w:val="auto"/>
        </w:rPr>
      </w:pPr>
    </w:p>
    <w:p w14:paraId="367C5E89" w14:textId="77777777" w:rsidR="00272A68" w:rsidRPr="00272A68" w:rsidRDefault="00272A68" w:rsidP="00272A68">
      <w:pPr>
        <w:pStyle w:val="Default"/>
        <w:spacing w:after="120"/>
        <w:rPr>
          <w:rFonts w:ascii="Calibri" w:hAnsi="Calibri"/>
          <w:lang w:val="en-GB"/>
        </w:rPr>
      </w:pPr>
      <w:r w:rsidRPr="00272A68">
        <w:rPr>
          <w:rFonts w:ascii="Calibri" w:hAnsi="Calibri"/>
          <w:lang w:val="en-GB"/>
        </w:rPr>
        <w:t>Students will consider the range of factors that have an impact on the experience of people using health and care services</w:t>
      </w:r>
      <w:proofErr w:type="gramStart"/>
      <w:r w:rsidRPr="00272A68">
        <w:rPr>
          <w:rFonts w:ascii="Calibri" w:hAnsi="Calibri"/>
          <w:lang w:val="en-GB"/>
        </w:rPr>
        <w:t xml:space="preserve">.  </w:t>
      </w:r>
      <w:proofErr w:type="gramEnd"/>
      <w:r w:rsidRPr="00272A68">
        <w:rPr>
          <w:rFonts w:ascii="Calibri" w:hAnsi="Calibri"/>
          <w:lang w:val="en-GB"/>
        </w:rPr>
        <w:t xml:space="preserve">This range of factors will be </w:t>
      </w:r>
      <w:proofErr w:type="gramStart"/>
      <w:r w:rsidRPr="00272A68">
        <w:rPr>
          <w:rFonts w:ascii="Calibri" w:hAnsi="Calibri"/>
          <w:lang w:val="en-GB"/>
        </w:rPr>
        <w:t>analysed</w:t>
      </w:r>
      <w:proofErr w:type="gramEnd"/>
      <w:r w:rsidRPr="00272A68">
        <w:rPr>
          <w:rFonts w:ascii="Calibri" w:hAnsi="Calibri"/>
          <w:lang w:val="en-GB"/>
        </w:rPr>
        <w:t xml:space="preserve"> and consideration given to the skills and knowledge a manager needs to be effective in each area.  The future of health and care services will also be critiqued in terms of challenges and solutions.</w:t>
      </w:r>
    </w:p>
    <w:p w14:paraId="6550065A" w14:textId="5BB9E9E1" w:rsidR="00F9793C" w:rsidRPr="00487EC4" w:rsidRDefault="00F9793C" w:rsidP="00F9793C">
      <w:pPr>
        <w:pStyle w:val="Default"/>
        <w:spacing w:after="120"/>
        <w:rPr>
          <w:rFonts w:ascii="Calibri" w:hAnsi="Calibri"/>
          <w:color w:val="auto"/>
          <w:lang w:val="en-GB"/>
        </w:rPr>
      </w:pPr>
      <w:r w:rsidRPr="00487EC4">
        <w:rPr>
          <w:rFonts w:ascii="Calibri" w:hAnsi="Calibri"/>
          <w:color w:val="auto"/>
          <w:lang w:val="en-GB"/>
        </w:rPr>
        <w:t xml:space="preserve">1 – Human resource management. </w:t>
      </w:r>
    </w:p>
    <w:p w14:paraId="699D58DA" w14:textId="18D4A4A0" w:rsidR="00F9793C" w:rsidRPr="00487EC4" w:rsidRDefault="006751CF" w:rsidP="00F9793C">
      <w:pPr>
        <w:pStyle w:val="Default"/>
        <w:spacing w:after="120"/>
        <w:rPr>
          <w:rFonts w:ascii="Calibri" w:hAnsi="Calibri"/>
          <w:color w:val="auto"/>
          <w:lang w:val="en-GB"/>
        </w:rPr>
      </w:pPr>
      <w:r w:rsidRPr="00487EC4">
        <w:rPr>
          <w:rFonts w:ascii="Calibri" w:hAnsi="Calibri"/>
          <w:color w:val="auto"/>
          <w:lang w:val="en-GB"/>
        </w:rPr>
        <w:t>2</w:t>
      </w:r>
      <w:r w:rsidR="00F9793C" w:rsidRPr="00487EC4">
        <w:rPr>
          <w:rFonts w:ascii="Calibri" w:hAnsi="Calibri"/>
          <w:color w:val="auto"/>
          <w:lang w:val="en-GB"/>
        </w:rPr>
        <w:t xml:space="preserve"> – Organisational culture</w:t>
      </w:r>
      <w:r w:rsidR="00272A68">
        <w:rPr>
          <w:rFonts w:ascii="Calibri" w:hAnsi="Calibri"/>
          <w:color w:val="auto"/>
          <w:lang w:val="en-GB"/>
        </w:rPr>
        <w:t xml:space="preserve"> and climate.</w:t>
      </w:r>
    </w:p>
    <w:p w14:paraId="174C3045" w14:textId="441BC0DD" w:rsidR="006751CF" w:rsidRDefault="006751CF" w:rsidP="00F9793C">
      <w:pPr>
        <w:pStyle w:val="Default"/>
        <w:spacing w:after="120"/>
        <w:rPr>
          <w:rFonts w:ascii="Calibri" w:hAnsi="Calibri"/>
          <w:color w:val="auto"/>
          <w:lang w:val="en-GB"/>
        </w:rPr>
      </w:pPr>
      <w:r w:rsidRPr="00487EC4">
        <w:rPr>
          <w:rFonts w:ascii="Calibri" w:hAnsi="Calibri"/>
          <w:color w:val="auto"/>
          <w:lang w:val="en-GB"/>
        </w:rPr>
        <w:t>3</w:t>
      </w:r>
      <w:r w:rsidR="00F9793C" w:rsidRPr="00487EC4">
        <w:rPr>
          <w:rFonts w:ascii="Calibri" w:hAnsi="Calibri"/>
          <w:color w:val="auto"/>
          <w:lang w:val="en-GB"/>
        </w:rPr>
        <w:t xml:space="preserve"> – </w:t>
      </w:r>
      <w:r w:rsidRPr="006751CF">
        <w:rPr>
          <w:rFonts w:ascii="Calibri" w:hAnsi="Calibri"/>
          <w:color w:val="auto"/>
          <w:lang w:val="en-GB"/>
        </w:rPr>
        <w:t>Managing</w:t>
      </w:r>
      <w:r w:rsidRPr="00487EC4">
        <w:rPr>
          <w:rFonts w:ascii="Calibri" w:hAnsi="Calibri"/>
          <w:color w:val="auto"/>
          <w:lang w:val="en-GB"/>
        </w:rPr>
        <w:t xml:space="preserve"> change</w:t>
      </w:r>
      <w:r w:rsidR="00272A68">
        <w:rPr>
          <w:rFonts w:ascii="Calibri" w:hAnsi="Calibri"/>
          <w:color w:val="auto"/>
          <w:lang w:val="en-GB"/>
        </w:rPr>
        <w:t>.</w:t>
      </w:r>
    </w:p>
    <w:p w14:paraId="77C2B63F" w14:textId="348D1DF8" w:rsidR="00272A68" w:rsidRPr="006751CF" w:rsidRDefault="00272A68" w:rsidP="00F9793C">
      <w:pPr>
        <w:pStyle w:val="Default"/>
        <w:spacing w:after="120"/>
        <w:rPr>
          <w:rFonts w:ascii="Calibri" w:hAnsi="Calibri"/>
          <w:color w:val="auto"/>
          <w:lang w:val="en-GB"/>
        </w:rPr>
      </w:pPr>
      <w:r>
        <w:rPr>
          <w:rFonts w:ascii="Calibri" w:hAnsi="Calibri"/>
          <w:color w:val="auto"/>
          <w:lang w:val="en-GB"/>
        </w:rPr>
        <w:t>4 – Emerging technologies.</w:t>
      </w:r>
    </w:p>
    <w:p w14:paraId="3931ACDD" w14:textId="6A9BA594" w:rsidR="00F9793C" w:rsidRPr="00487EC4" w:rsidRDefault="00F9793C" w:rsidP="000C74AA">
      <w:pPr>
        <w:pStyle w:val="Default"/>
        <w:spacing w:after="120"/>
        <w:rPr>
          <w:rFonts w:ascii="Calibri" w:hAnsi="Calibri"/>
          <w:color w:val="auto"/>
          <w:lang w:val="en-GB"/>
        </w:rPr>
      </w:pPr>
    </w:p>
    <w:p w14:paraId="4A2401F1" w14:textId="77777777" w:rsidR="00F927AD" w:rsidRPr="00303B33" w:rsidRDefault="00F927AD" w:rsidP="000C74AA">
      <w:pPr>
        <w:pStyle w:val="Default"/>
        <w:spacing w:after="120"/>
        <w:rPr>
          <w:rFonts w:ascii="Calibri" w:hAnsi="Calibri"/>
          <w:color w:val="auto"/>
        </w:rPr>
      </w:pPr>
    </w:p>
    <w:p w14:paraId="626B658C" w14:textId="77777777" w:rsidR="00F927AD" w:rsidRPr="00A406E5" w:rsidRDefault="00F927AD" w:rsidP="00A67FB1">
      <w:pPr>
        <w:ind w:left="720"/>
        <w:rPr>
          <w:rFonts w:ascii="Arial" w:hAnsi="Arial" w:cs="Arial"/>
          <w:sz w:val="24"/>
          <w:szCs w:val="24"/>
        </w:rPr>
      </w:pPr>
    </w:p>
    <w:p w14:paraId="4D239462" w14:textId="77777777" w:rsidR="00F927AD" w:rsidRPr="00A406E5" w:rsidRDefault="00F927AD" w:rsidP="00A67FB1">
      <w:pPr>
        <w:ind w:left="720"/>
        <w:rPr>
          <w:rFonts w:ascii="Arial" w:hAnsi="Arial" w:cs="Arial"/>
          <w:sz w:val="24"/>
          <w:szCs w:val="24"/>
        </w:rPr>
      </w:pPr>
    </w:p>
    <w:p w14:paraId="69005C59" w14:textId="77777777" w:rsidR="00F927AD" w:rsidRPr="00A406E5" w:rsidRDefault="00F927AD" w:rsidP="00A67FB1">
      <w:pPr>
        <w:ind w:left="720"/>
        <w:rPr>
          <w:rFonts w:ascii="Arial" w:hAnsi="Arial" w:cs="Arial"/>
          <w:sz w:val="24"/>
          <w:szCs w:val="24"/>
        </w:rPr>
      </w:pPr>
    </w:p>
    <w:p w14:paraId="4DE3BFFC" w14:textId="77777777" w:rsidR="00F927AD" w:rsidRPr="00A406E5" w:rsidRDefault="00F927AD" w:rsidP="00A67FB1">
      <w:pPr>
        <w:ind w:left="720"/>
        <w:rPr>
          <w:rFonts w:ascii="Arial" w:hAnsi="Arial" w:cs="Arial"/>
          <w:sz w:val="24"/>
          <w:szCs w:val="24"/>
        </w:rPr>
      </w:pPr>
    </w:p>
    <w:p w14:paraId="354917D7" w14:textId="77777777" w:rsidR="00F927AD" w:rsidRPr="00A406E5" w:rsidRDefault="00F927AD" w:rsidP="00A67FB1">
      <w:pPr>
        <w:ind w:left="720"/>
        <w:rPr>
          <w:rFonts w:ascii="Arial" w:hAnsi="Arial" w:cs="Arial"/>
          <w:sz w:val="24"/>
          <w:szCs w:val="24"/>
        </w:rPr>
      </w:pPr>
    </w:p>
    <w:p w14:paraId="50245F28" w14:textId="77777777" w:rsidR="00F927AD" w:rsidRPr="00A406E5" w:rsidRDefault="00F927AD" w:rsidP="00A67FB1">
      <w:pPr>
        <w:ind w:left="720"/>
        <w:rPr>
          <w:rFonts w:ascii="Arial" w:hAnsi="Arial" w:cs="Arial"/>
          <w:sz w:val="24"/>
          <w:szCs w:val="24"/>
        </w:rPr>
      </w:pPr>
    </w:p>
    <w:p w14:paraId="1E636962" w14:textId="77777777" w:rsidR="00F927AD" w:rsidRPr="00A406E5" w:rsidRDefault="00F927AD" w:rsidP="00A67FB1">
      <w:pPr>
        <w:ind w:left="720"/>
        <w:rPr>
          <w:rFonts w:ascii="Arial" w:hAnsi="Arial" w:cs="Arial"/>
          <w:sz w:val="24"/>
          <w:szCs w:val="24"/>
        </w:rPr>
      </w:pPr>
    </w:p>
    <w:p w14:paraId="66CEA4FF" w14:textId="77777777" w:rsidR="00F927AD" w:rsidRPr="00A406E5" w:rsidRDefault="00F927AD" w:rsidP="00A67FB1">
      <w:pPr>
        <w:ind w:left="720"/>
        <w:rPr>
          <w:rFonts w:ascii="Arial" w:hAnsi="Arial" w:cs="Arial"/>
          <w:sz w:val="24"/>
          <w:szCs w:val="24"/>
        </w:rPr>
      </w:pPr>
    </w:p>
    <w:p w14:paraId="209CC705" w14:textId="77777777" w:rsidR="00F927AD" w:rsidRPr="00A406E5" w:rsidRDefault="00F927AD" w:rsidP="00A67FB1">
      <w:pPr>
        <w:ind w:left="720"/>
        <w:rPr>
          <w:rFonts w:ascii="Arial" w:hAnsi="Arial" w:cs="Arial"/>
          <w:sz w:val="24"/>
          <w:szCs w:val="24"/>
        </w:rPr>
      </w:pPr>
    </w:p>
    <w:p w14:paraId="398BD260" w14:textId="77777777" w:rsidR="00F927AD" w:rsidRPr="00A406E5" w:rsidRDefault="00F927AD" w:rsidP="00A67FB1">
      <w:pPr>
        <w:ind w:left="720"/>
        <w:rPr>
          <w:rFonts w:ascii="Arial" w:hAnsi="Arial" w:cs="Arial"/>
          <w:sz w:val="24"/>
          <w:szCs w:val="24"/>
        </w:rPr>
      </w:pPr>
    </w:p>
    <w:p w14:paraId="44127242" w14:textId="77777777" w:rsidR="00F927AD" w:rsidRPr="00A406E5" w:rsidRDefault="00F927AD" w:rsidP="00A67FB1">
      <w:pPr>
        <w:ind w:left="720"/>
        <w:rPr>
          <w:rFonts w:ascii="Arial" w:hAnsi="Arial" w:cs="Arial"/>
          <w:sz w:val="24"/>
          <w:szCs w:val="24"/>
        </w:rPr>
      </w:pPr>
    </w:p>
    <w:p w14:paraId="12B62F76" w14:textId="77777777" w:rsidR="00F927AD" w:rsidRPr="00A406E5" w:rsidRDefault="00F927AD" w:rsidP="00A67FB1">
      <w:pPr>
        <w:ind w:left="720"/>
        <w:rPr>
          <w:rFonts w:ascii="Arial" w:hAnsi="Arial" w:cs="Arial"/>
          <w:sz w:val="24"/>
          <w:szCs w:val="24"/>
        </w:rPr>
      </w:pPr>
    </w:p>
    <w:p w14:paraId="72478167" w14:textId="77777777" w:rsidR="00F927AD" w:rsidRPr="00A406E5" w:rsidRDefault="00F927AD" w:rsidP="00A67FB1">
      <w:pPr>
        <w:ind w:left="720"/>
        <w:rPr>
          <w:rFonts w:ascii="Arial" w:hAnsi="Arial" w:cs="Arial"/>
          <w:sz w:val="24"/>
          <w:szCs w:val="24"/>
        </w:rPr>
      </w:pPr>
    </w:p>
    <w:p w14:paraId="3C3C4DD2" w14:textId="77777777" w:rsidR="00F927AD" w:rsidRPr="00A406E5" w:rsidRDefault="00F927AD" w:rsidP="00A67FB1">
      <w:pPr>
        <w:ind w:left="720"/>
        <w:rPr>
          <w:rFonts w:ascii="Arial" w:hAnsi="Arial" w:cs="Arial"/>
          <w:sz w:val="24"/>
          <w:szCs w:val="24"/>
        </w:rPr>
      </w:pPr>
    </w:p>
    <w:p w14:paraId="70823F70" w14:textId="77777777" w:rsidR="00F927AD" w:rsidRPr="00A406E5" w:rsidRDefault="00F927AD" w:rsidP="00A67FB1">
      <w:pPr>
        <w:ind w:left="720"/>
        <w:rPr>
          <w:rFonts w:ascii="Arial" w:hAnsi="Arial" w:cs="Arial"/>
          <w:sz w:val="24"/>
          <w:szCs w:val="24"/>
        </w:rPr>
      </w:pPr>
    </w:p>
    <w:p w14:paraId="4FC896D6" w14:textId="77777777" w:rsidR="00F927AD" w:rsidRPr="00A406E5" w:rsidRDefault="00F927AD" w:rsidP="00A67FB1">
      <w:pPr>
        <w:ind w:left="720"/>
        <w:rPr>
          <w:rFonts w:ascii="Arial" w:hAnsi="Arial" w:cs="Arial"/>
          <w:sz w:val="24"/>
          <w:szCs w:val="24"/>
        </w:rPr>
      </w:pPr>
    </w:p>
    <w:p w14:paraId="5D4F5FFD" w14:textId="77777777" w:rsidR="00F927AD" w:rsidRPr="00A406E5" w:rsidRDefault="00F927AD" w:rsidP="00A67FB1">
      <w:pPr>
        <w:ind w:left="720"/>
        <w:rPr>
          <w:rFonts w:ascii="Arial" w:hAnsi="Arial" w:cs="Arial"/>
          <w:sz w:val="24"/>
          <w:szCs w:val="24"/>
        </w:rPr>
      </w:pPr>
    </w:p>
    <w:p w14:paraId="49225B5B" w14:textId="77777777" w:rsidR="00F927AD" w:rsidRPr="00A406E5" w:rsidRDefault="00F927AD" w:rsidP="00A67FB1">
      <w:pPr>
        <w:ind w:left="720"/>
        <w:rPr>
          <w:rFonts w:ascii="Arial" w:hAnsi="Arial" w:cs="Arial"/>
          <w:sz w:val="24"/>
          <w:szCs w:val="24"/>
        </w:rPr>
      </w:pPr>
    </w:p>
    <w:p w14:paraId="461781DB" w14:textId="77777777" w:rsidR="00F927AD" w:rsidRPr="00A406E5" w:rsidRDefault="00F927AD" w:rsidP="00A67FB1">
      <w:pPr>
        <w:ind w:left="720"/>
        <w:rPr>
          <w:rFonts w:ascii="Arial" w:hAnsi="Arial" w:cs="Arial"/>
          <w:sz w:val="24"/>
          <w:szCs w:val="24"/>
        </w:rPr>
      </w:pPr>
    </w:p>
    <w:p w14:paraId="0EDD998F" w14:textId="77777777" w:rsidR="00F927AD" w:rsidRPr="00A406E5" w:rsidRDefault="00F927AD" w:rsidP="00A67FB1">
      <w:pPr>
        <w:ind w:left="720"/>
        <w:rPr>
          <w:rFonts w:ascii="Arial" w:hAnsi="Arial" w:cs="Arial"/>
          <w:sz w:val="24"/>
          <w:szCs w:val="24"/>
        </w:rPr>
      </w:pPr>
    </w:p>
    <w:p w14:paraId="6658C51C" w14:textId="77777777" w:rsidR="00F927AD" w:rsidRPr="00A406E5" w:rsidRDefault="00F927AD" w:rsidP="00A67FB1">
      <w:pPr>
        <w:ind w:left="720"/>
        <w:rPr>
          <w:rFonts w:ascii="Arial" w:hAnsi="Arial" w:cs="Arial"/>
          <w:sz w:val="24"/>
          <w:szCs w:val="24"/>
        </w:rPr>
      </w:pPr>
    </w:p>
    <w:p w14:paraId="768EABEB" w14:textId="77777777" w:rsidR="00F927AD" w:rsidRDefault="00F927AD" w:rsidP="00A67FB1">
      <w:pPr>
        <w:ind w:left="720"/>
        <w:rPr>
          <w:rFonts w:ascii="Arial" w:hAnsi="Arial" w:cs="Arial"/>
          <w:sz w:val="24"/>
          <w:szCs w:val="24"/>
        </w:rPr>
      </w:pPr>
    </w:p>
    <w:p w14:paraId="5A665406" w14:textId="77777777" w:rsidR="00F927AD" w:rsidRDefault="00F927AD" w:rsidP="00A67FB1">
      <w:pPr>
        <w:ind w:left="720"/>
        <w:rPr>
          <w:rFonts w:ascii="Arial" w:hAnsi="Arial" w:cs="Arial"/>
          <w:sz w:val="24"/>
          <w:szCs w:val="24"/>
        </w:rPr>
      </w:pPr>
    </w:p>
    <w:p w14:paraId="22B25B8C" w14:textId="77777777" w:rsidR="00F927AD" w:rsidRDefault="00F927AD" w:rsidP="00A67FB1">
      <w:pPr>
        <w:ind w:left="720"/>
        <w:rPr>
          <w:rFonts w:ascii="Arial" w:hAnsi="Arial" w:cs="Arial"/>
          <w:sz w:val="24"/>
          <w:szCs w:val="24"/>
        </w:rPr>
      </w:pPr>
    </w:p>
    <w:p w14:paraId="2F6EDCE2" w14:textId="77777777" w:rsidR="00F927AD" w:rsidRPr="00A406E5" w:rsidRDefault="00F927AD" w:rsidP="00A67FB1">
      <w:pPr>
        <w:ind w:left="720"/>
        <w:rPr>
          <w:rFonts w:ascii="Arial" w:hAnsi="Arial" w:cs="Arial"/>
          <w:sz w:val="24"/>
          <w:szCs w:val="24"/>
        </w:rPr>
      </w:pPr>
    </w:p>
    <w:p w14:paraId="4B1C8778" w14:textId="77777777" w:rsidR="00F927AD" w:rsidRPr="00A406E5" w:rsidRDefault="00F927AD" w:rsidP="00D22D9C">
      <w:pPr>
        <w:jc w:val="both"/>
        <w:rPr>
          <w:rFonts w:ascii="Arial" w:hAnsi="Arial" w:cs="Arial"/>
          <w:sz w:val="22"/>
          <w:szCs w:val="22"/>
        </w:rPr>
      </w:pPr>
    </w:p>
    <w:p w14:paraId="2085D75E" w14:textId="77777777" w:rsidR="00F927AD" w:rsidRDefault="00F927AD" w:rsidP="00303B33">
      <w:pPr>
        <w:jc w:val="both"/>
        <w:rPr>
          <w:rFonts w:ascii="Arial" w:hAnsi="Arial" w:cs="Arial"/>
          <w:sz w:val="22"/>
          <w:szCs w:val="22"/>
        </w:rPr>
      </w:pPr>
      <w:r>
        <w:rPr>
          <w:rFonts w:ascii="Arial" w:hAnsi="Arial" w:cs="Arial"/>
          <w:sz w:val="22"/>
          <w:szCs w:val="22"/>
        </w:rPr>
        <w:br/>
      </w:r>
    </w:p>
    <w:p w14:paraId="49A403A5" w14:textId="77777777" w:rsidR="00F927AD" w:rsidRPr="00A406E5" w:rsidRDefault="00F927A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44"/>
      </w:tblGrid>
      <w:tr w:rsidR="00F927AD" w:rsidRPr="00A406E5" w14:paraId="308C6D3C" w14:textId="77777777" w:rsidTr="00C8667A">
        <w:trPr>
          <w:trHeight w:val="414"/>
        </w:trPr>
        <w:tc>
          <w:tcPr>
            <w:tcW w:w="10670" w:type="dxa"/>
            <w:shd w:val="clear" w:color="auto" w:fill="D9D9D9"/>
          </w:tcPr>
          <w:p w14:paraId="342CAA42" w14:textId="77777777" w:rsidR="00F927AD" w:rsidRPr="00A406E5" w:rsidRDefault="00F927AD" w:rsidP="00C8667A">
            <w:pPr>
              <w:jc w:val="center"/>
              <w:rPr>
                <w:rFonts w:ascii="Arial" w:hAnsi="Arial" w:cs="Arial"/>
                <w:b/>
                <w:caps/>
                <w:sz w:val="40"/>
              </w:rPr>
            </w:pPr>
            <w:r w:rsidRPr="00A406E5">
              <w:rPr>
                <w:rFonts w:ascii="Arial" w:hAnsi="Arial" w:cs="Arial"/>
                <w:b/>
                <w:caps/>
                <w:sz w:val="40"/>
              </w:rPr>
              <w:t>GUIDANCE FOR Students IN THE COMPLETION OF TASKS</w:t>
            </w:r>
          </w:p>
        </w:tc>
      </w:tr>
    </w:tbl>
    <w:p w14:paraId="164766AC" w14:textId="77777777" w:rsidR="00F927AD" w:rsidRPr="00A406E5" w:rsidRDefault="00F927AD" w:rsidP="00D22D9C">
      <w:pPr>
        <w:jc w:val="both"/>
        <w:rPr>
          <w:rFonts w:ascii="Arial" w:hAnsi="Arial" w:cs="Arial"/>
          <w:sz w:val="22"/>
          <w:szCs w:val="22"/>
        </w:rPr>
      </w:pPr>
    </w:p>
    <w:p w14:paraId="4C3AA016" w14:textId="77777777" w:rsidR="00F927AD" w:rsidRDefault="00F927AD"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01C5066" w14:textId="77777777" w:rsidR="00F927AD" w:rsidRDefault="00F927AD" w:rsidP="00D22D9C">
      <w:pPr>
        <w:jc w:val="both"/>
        <w:rPr>
          <w:rFonts w:ascii="Arial" w:hAnsi="Arial" w:cs="Arial"/>
          <w:b/>
          <w:sz w:val="22"/>
          <w:szCs w:val="22"/>
        </w:rPr>
      </w:pPr>
    </w:p>
    <w:p w14:paraId="59451BD1" w14:textId="77777777" w:rsidR="00F927AD" w:rsidRPr="00A406E5" w:rsidRDefault="00F927AD" w:rsidP="00D22D9C">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B48F4B2" w14:textId="77777777" w:rsidR="00F927AD" w:rsidRPr="00A406E5" w:rsidRDefault="00F927AD"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8E03BBD" w14:textId="77777777" w:rsidR="00F927AD" w:rsidRPr="00A406E5" w:rsidRDefault="00F927AD" w:rsidP="00D22D9C">
      <w:pPr>
        <w:jc w:val="both"/>
        <w:rPr>
          <w:rFonts w:ascii="Arial" w:hAnsi="Arial" w:cs="Arial"/>
          <w:sz w:val="22"/>
          <w:szCs w:val="22"/>
        </w:rPr>
      </w:pPr>
    </w:p>
    <w:p w14:paraId="5D608ACA" w14:textId="77777777" w:rsidR="00F927AD" w:rsidRDefault="00F927AD"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BB94C03" w14:textId="77777777" w:rsidR="00F927AD" w:rsidRPr="00651336" w:rsidRDefault="00F927AD" w:rsidP="00C01A3F">
      <w:pPr>
        <w:jc w:val="both"/>
        <w:rPr>
          <w:rFonts w:ascii="Arial" w:hAnsi="Arial" w:cs="Arial"/>
          <w:i/>
        </w:rPr>
      </w:pPr>
      <w:r w:rsidRPr="00651336">
        <w:rPr>
          <w:rFonts w:ascii="Arial" w:hAnsi="Arial" w:cs="Arial"/>
          <w:i/>
        </w:rPr>
        <w:t>Students should aim to include a wide variety of resources from credible sources and should endeavour to include at least 20 different citations to meet the pass criteria within this element of the marking criteria.</w:t>
      </w:r>
    </w:p>
    <w:p w14:paraId="6EA5E6C1" w14:textId="77777777" w:rsidR="00F927AD" w:rsidRPr="00A406E5" w:rsidRDefault="00F927AD" w:rsidP="00D22D9C">
      <w:pPr>
        <w:jc w:val="both"/>
        <w:rPr>
          <w:rFonts w:ascii="Arial" w:hAnsi="Arial" w:cs="Arial"/>
          <w:sz w:val="22"/>
          <w:szCs w:val="22"/>
        </w:rPr>
      </w:pPr>
    </w:p>
    <w:p w14:paraId="6D9267E1" w14:textId="77777777" w:rsidR="00F927AD" w:rsidRPr="00A406E5" w:rsidRDefault="00F927AD" w:rsidP="00D22D9C">
      <w:pPr>
        <w:jc w:val="both"/>
        <w:rPr>
          <w:rFonts w:ascii="Arial" w:hAnsi="Arial" w:cs="Arial"/>
          <w:sz w:val="22"/>
          <w:szCs w:val="22"/>
        </w:rPr>
      </w:pPr>
    </w:p>
    <w:p w14:paraId="24A826FD" w14:textId="77777777" w:rsidR="00F927AD" w:rsidRPr="00A406E5" w:rsidRDefault="00F927AD"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1EC8250" w14:textId="77777777" w:rsidR="00F927AD" w:rsidRPr="00A406E5" w:rsidRDefault="00F927AD" w:rsidP="00224849">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w:t>
      </w:r>
      <w:proofErr w:type="gramStart"/>
      <w:r w:rsidRPr="00A406E5">
        <w:rPr>
          <w:rFonts w:ascii="Arial" w:hAnsi="Arial" w:cs="Arial"/>
          <w:sz w:val="22"/>
          <w:szCs w:val="22"/>
        </w:rPr>
        <w:t>information</w:t>
      </w:r>
      <w:proofErr w:type="gramEnd"/>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9501F10" w14:textId="77777777" w:rsidR="00F927AD" w:rsidRPr="00A406E5" w:rsidRDefault="00F927AD" w:rsidP="00C01A3F">
      <w:pPr>
        <w:jc w:val="both"/>
        <w:rPr>
          <w:rFonts w:ascii="Arial" w:hAnsi="Arial" w:cs="Arial"/>
          <w:b/>
          <w:i/>
          <w:sz w:val="22"/>
          <w:szCs w:val="22"/>
        </w:rPr>
      </w:pPr>
    </w:p>
    <w:p w14:paraId="21C48726" w14:textId="5A208B0F" w:rsidR="00F927AD" w:rsidRPr="00B372C9" w:rsidRDefault="00F927AD" w:rsidP="00C01A3F">
      <w:pPr>
        <w:jc w:val="both"/>
        <w:rPr>
          <w:rFonts w:ascii="Arial" w:hAnsi="Arial" w:cs="Arial"/>
          <w:i/>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B372C9">
        <w:rPr>
          <w:rFonts w:ascii="Arial" w:hAnsi="Arial" w:cs="Arial"/>
          <w:i/>
        </w:rPr>
        <w:t xml:space="preserve">Student </w:t>
      </w:r>
      <w:r>
        <w:rPr>
          <w:rFonts w:ascii="Arial" w:hAnsi="Arial" w:cs="Arial"/>
          <w:i/>
        </w:rPr>
        <w:t xml:space="preserve">need to demonstrate an understanding of the </w:t>
      </w:r>
      <w:r w:rsidR="00272A68">
        <w:rPr>
          <w:rFonts w:ascii="Arial" w:hAnsi="Arial" w:cs="Arial"/>
          <w:i/>
        </w:rPr>
        <w:t xml:space="preserve">different areas the assignment covers and how </w:t>
      </w:r>
      <w:proofErr w:type="gramStart"/>
      <w:r w:rsidR="00272A68">
        <w:rPr>
          <w:rFonts w:ascii="Arial" w:hAnsi="Arial" w:cs="Arial"/>
          <w:i/>
        </w:rPr>
        <w:t>these manifest</w:t>
      </w:r>
      <w:proofErr w:type="gramEnd"/>
      <w:r w:rsidR="00272A68">
        <w:rPr>
          <w:rFonts w:ascii="Arial" w:hAnsi="Arial" w:cs="Arial"/>
          <w:i/>
        </w:rPr>
        <w:t xml:space="preserve"> in a practical sense in the day to day functions of a health and care workplace. </w:t>
      </w:r>
    </w:p>
    <w:p w14:paraId="0B818A95" w14:textId="77777777" w:rsidR="00F927AD" w:rsidRPr="00A406E5" w:rsidRDefault="00F927AD" w:rsidP="00D22D9C">
      <w:pPr>
        <w:jc w:val="both"/>
        <w:rPr>
          <w:rFonts w:ascii="Arial" w:hAnsi="Arial" w:cs="Arial"/>
          <w:sz w:val="22"/>
          <w:szCs w:val="22"/>
        </w:rPr>
      </w:pPr>
    </w:p>
    <w:p w14:paraId="03AE3E70" w14:textId="77777777" w:rsidR="00F927AD" w:rsidRPr="00A406E5" w:rsidRDefault="00F927AD" w:rsidP="00D22D9C">
      <w:pPr>
        <w:jc w:val="both"/>
        <w:rPr>
          <w:rFonts w:ascii="Arial" w:hAnsi="Arial" w:cs="Arial"/>
          <w:b/>
          <w:sz w:val="22"/>
          <w:szCs w:val="22"/>
        </w:rPr>
      </w:pPr>
    </w:p>
    <w:p w14:paraId="4E9E0D07" w14:textId="77777777" w:rsidR="00F927AD" w:rsidRPr="00A406E5" w:rsidRDefault="00F927AD"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066A42E" w14:textId="77777777" w:rsidR="00F927AD" w:rsidRPr="00A406E5" w:rsidRDefault="00F927AD"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 xml:space="preserve">present, evaluate and interpret qualitative and quantitative data, </w:t>
      </w:r>
      <w:proofErr w:type="gramStart"/>
      <w:r w:rsidRPr="00224849">
        <w:rPr>
          <w:rFonts w:ascii="Arial" w:hAnsi="Arial" w:cs="Arial"/>
          <w:sz w:val="22"/>
          <w:szCs w:val="22"/>
        </w:rPr>
        <w:t>in order</w:t>
      </w:r>
      <w:r>
        <w:rPr>
          <w:rFonts w:ascii="Arial" w:hAnsi="Arial" w:cs="Arial"/>
          <w:sz w:val="22"/>
          <w:szCs w:val="22"/>
        </w:rPr>
        <w:t xml:space="preserve"> </w:t>
      </w:r>
      <w:r w:rsidRPr="00224849">
        <w:rPr>
          <w:rFonts w:ascii="Arial" w:hAnsi="Arial" w:cs="Arial"/>
          <w:sz w:val="22"/>
          <w:szCs w:val="22"/>
        </w:rPr>
        <w:t>to</w:t>
      </w:r>
      <w:proofErr w:type="gramEnd"/>
      <w:r w:rsidRPr="00224849">
        <w:rPr>
          <w:rFonts w:ascii="Arial" w:hAnsi="Arial" w:cs="Arial"/>
          <w:sz w:val="22"/>
          <w:szCs w:val="22"/>
        </w:rPr>
        <w:t xml:space="preserve">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1CB53C00" w14:textId="77777777" w:rsidR="00F927AD" w:rsidRPr="00A406E5" w:rsidRDefault="00F927AD" w:rsidP="00D22D9C">
      <w:pPr>
        <w:jc w:val="both"/>
        <w:rPr>
          <w:rFonts w:ascii="Arial" w:hAnsi="Arial" w:cs="Arial"/>
          <w:sz w:val="22"/>
          <w:szCs w:val="22"/>
        </w:rPr>
      </w:pPr>
    </w:p>
    <w:p w14:paraId="6FCB83D2" w14:textId="77777777" w:rsidR="00F927AD" w:rsidRDefault="00F927AD"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D8CF57D" w14:textId="7930A359" w:rsidR="00F927AD" w:rsidRPr="00B372C9" w:rsidRDefault="00272A68" w:rsidP="00C01A3F">
      <w:pPr>
        <w:jc w:val="both"/>
        <w:rPr>
          <w:rFonts w:ascii="Arial" w:hAnsi="Arial" w:cs="Arial"/>
          <w:i/>
        </w:rPr>
      </w:pPr>
      <w:r>
        <w:rPr>
          <w:rFonts w:ascii="Arial" w:hAnsi="Arial" w:cs="Arial"/>
          <w:i/>
        </w:rPr>
        <w:lastRenderedPageBreak/>
        <w:t>Organisations within health and care are often large and complex</w:t>
      </w:r>
      <w:r w:rsidR="0023125A">
        <w:rPr>
          <w:rFonts w:ascii="Arial" w:hAnsi="Arial" w:cs="Arial"/>
          <w:i/>
        </w:rPr>
        <w:t>, students need to show an ability to engage with these complexities and consider what a manager can do to ensure they are effective in within the different areas the paper will consider</w:t>
      </w:r>
      <w:proofErr w:type="gramStart"/>
      <w:r w:rsidR="0023125A">
        <w:rPr>
          <w:rFonts w:ascii="Arial" w:hAnsi="Arial" w:cs="Arial"/>
          <w:i/>
        </w:rPr>
        <w:t xml:space="preserve">.  </w:t>
      </w:r>
      <w:proofErr w:type="gramEnd"/>
    </w:p>
    <w:p w14:paraId="53B2B352" w14:textId="77777777" w:rsidR="00F927AD" w:rsidRPr="00A406E5" w:rsidRDefault="00F927AD" w:rsidP="00D22D9C">
      <w:pPr>
        <w:jc w:val="both"/>
        <w:rPr>
          <w:rFonts w:ascii="Arial" w:hAnsi="Arial" w:cs="Arial"/>
          <w:sz w:val="22"/>
          <w:szCs w:val="22"/>
        </w:rPr>
      </w:pPr>
    </w:p>
    <w:p w14:paraId="099634D2" w14:textId="77777777" w:rsidR="00F927AD" w:rsidRPr="00A406E5" w:rsidRDefault="00F927AD" w:rsidP="00D22D9C">
      <w:pPr>
        <w:jc w:val="both"/>
        <w:rPr>
          <w:rFonts w:ascii="Arial" w:hAnsi="Arial" w:cs="Arial"/>
          <w:b/>
          <w:sz w:val="22"/>
          <w:szCs w:val="22"/>
        </w:rPr>
      </w:pPr>
    </w:p>
    <w:p w14:paraId="62752292" w14:textId="77777777" w:rsidR="00F927AD" w:rsidRPr="00A406E5" w:rsidRDefault="00F927AD"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2BC236A" w14:textId="77777777" w:rsidR="00F927AD" w:rsidRPr="00A406E5" w:rsidRDefault="00F927AD" w:rsidP="00F311D9">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46A77452" w14:textId="77777777" w:rsidR="00F927AD" w:rsidRPr="00A406E5" w:rsidRDefault="00F927AD" w:rsidP="00D22D9C">
      <w:pPr>
        <w:jc w:val="both"/>
        <w:rPr>
          <w:rFonts w:ascii="Arial" w:hAnsi="Arial" w:cs="Arial"/>
          <w:sz w:val="22"/>
          <w:szCs w:val="22"/>
        </w:rPr>
      </w:pPr>
    </w:p>
    <w:p w14:paraId="21264D53" w14:textId="0C55722E" w:rsidR="00F927AD" w:rsidRPr="00595BDB" w:rsidRDefault="00F927AD" w:rsidP="00C01A3F">
      <w:pPr>
        <w:jc w:val="both"/>
        <w:rPr>
          <w:rFonts w:ascii="Arial" w:hAnsi="Arial" w:cs="Arial"/>
          <w:i/>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Students need to make use of the wealth of information that is available on </w:t>
      </w:r>
      <w:r w:rsidR="0023125A">
        <w:rPr>
          <w:rFonts w:ascii="Arial" w:hAnsi="Arial" w:cs="Arial"/>
          <w:i/>
          <w:sz w:val="22"/>
          <w:szCs w:val="22"/>
        </w:rPr>
        <w:t>organisation behaviour and management</w:t>
      </w:r>
      <w:proofErr w:type="gramStart"/>
      <w:r>
        <w:rPr>
          <w:rFonts w:ascii="Arial" w:hAnsi="Arial" w:cs="Arial"/>
          <w:i/>
          <w:sz w:val="22"/>
          <w:szCs w:val="22"/>
        </w:rPr>
        <w:t xml:space="preserve">.  </w:t>
      </w:r>
      <w:proofErr w:type="gramEnd"/>
      <w:r>
        <w:rPr>
          <w:rFonts w:ascii="Arial" w:hAnsi="Arial" w:cs="Arial"/>
          <w:i/>
          <w:sz w:val="22"/>
          <w:szCs w:val="22"/>
        </w:rPr>
        <w:t>Students can draw on their own experiences and</w:t>
      </w:r>
      <w:r w:rsidR="0023125A">
        <w:rPr>
          <w:rFonts w:ascii="Arial" w:hAnsi="Arial" w:cs="Arial"/>
          <w:i/>
          <w:sz w:val="22"/>
          <w:szCs w:val="22"/>
        </w:rPr>
        <w:t xml:space="preserve"> must </w:t>
      </w:r>
      <w:r>
        <w:rPr>
          <w:rFonts w:ascii="Arial" w:hAnsi="Arial" w:cs="Arial"/>
          <w:i/>
          <w:sz w:val="22"/>
          <w:szCs w:val="22"/>
        </w:rPr>
        <w:t xml:space="preserve"> </w:t>
      </w:r>
      <w:r w:rsidR="0023125A">
        <w:rPr>
          <w:rFonts w:ascii="Arial" w:hAnsi="Arial" w:cs="Arial"/>
          <w:i/>
          <w:sz w:val="22"/>
          <w:szCs w:val="22"/>
        </w:rPr>
        <w:t xml:space="preserve">demonstrate an ability to communicate complex issues in a way that is clear and understandable.  </w:t>
      </w:r>
    </w:p>
    <w:p w14:paraId="55713355" w14:textId="77777777" w:rsidR="00F927AD" w:rsidRPr="00A406E5" w:rsidRDefault="00F927AD" w:rsidP="00D22D9C">
      <w:pPr>
        <w:jc w:val="both"/>
        <w:rPr>
          <w:rFonts w:ascii="Arial" w:hAnsi="Arial" w:cs="Arial"/>
          <w:sz w:val="22"/>
          <w:szCs w:val="22"/>
        </w:rPr>
      </w:pPr>
    </w:p>
    <w:p w14:paraId="72CB16F9" w14:textId="77777777" w:rsidR="00F927AD" w:rsidRPr="00A406E5" w:rsidRDefault="00F927AD"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43D3927" w14:textId="77777777" w:rsidR="00F927AD" w:rsidRPr="00A406E5" w:rsidRDefault="00F927AD"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Pr>
          <w:rFonts w:ascii="Arial" w:hAnsi="Arial" w:cs="Arial"/>
          <w:sz w:val="22"/>
          <w:szCs w:val="22"/>
        </w:rPr>
        <w:t>:</w:t>
      </w:r>
      <w:proofErr w:type="gramEnd"/>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BC6802E" w14:textId="77777777" w:rsidR="00F927AD" w:rsidRPr="00A406E5" w:rsidRDefault="00F927AD" w:rsidP="00D22D9C">
      <w:pPr>
        <w:jc w:val="both"/>
        <w:rPr>
          <w:rFonts w:ascii="Arial" w:hAnsi="Arial" w:cs="Arial"/>
          <w:sz w:val="22"/>
          <w:szCs w:val="22"/>
        </w:rPr>
      </w:pPr>
    </w:p>
    <w:p w14:paraId="39305E05" w14:textId="77777777" w:rsidR="00F927AD" w:rsidRPr="00595BDB" w:rsidRDefault="00F927AD" w:rsidP="00C01A3F">
      <w:pPr>
        <w:jc w:val="both"/>
        <w:rPr>
          <w:rFonts w:ascii="Arial" w:hAnsi="Arial" w:cs="Arial"/>
          <w:i/>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595BDB">
        <w:rPr>
          <w:rFonts w:ascii="Arial" w:hAnsi="Arial" w:cs="Arial"/>
          <w:i/>
        </w:rPr>
        <w:t>Students must ensure that work is presented in a professional forma</w:t>
      </w:r>
      <w:r>
        <w:rPr>
          <w:rFonts w:ascii="Arial" w:hAnsi="Arial" w:cs="Arial"/>
          <w:i/>
        </w:rPr>
        <w:t>t and makes and compelling case for any arguments they are making.</w:t>
      </w:r>
    </w:p>
    <w:p w14:paraId="0F93C2A8" w14:textId="77777777" w:rsidR="00F927AD" w:rsidRPr="00A406E5" w:rsidRDefault="00F927AD" w:rsidP="00D22D9C">
      <w:pPr>
        <w:jc w:val="both"/>
        <w:rPr>
          <w:rFonts w:ascii="Arial" w:hAnsi="Arial" w:cs="Arial"/>
          <w:sz w:val="22"/>
          <w:szCs w:val="22"/>
        </w:rPr>
      </w:pPr>
    </w:p>
    <w:p w14:paraId="329F5C88" w14:textId="77777777" w:rsidR="00F927AD" w:rsidRPr="00A406E5" w:rsidRDefault="00F927AD" w:rsidP="00D22D9C">
      <w:pPr>
        <w:jc w:val="both"/>
        <w:rPr>
          <w:rFonts w:ascii="Arial" w:hAnsi="Arial" w:cs="Arial"/>
          <w:sz w:val="22"/>
          <w:szCs w:val="22"/>
        </w:rPr>
      </w:pPr>
    </w:p>
    <w:p w14:paraId="26AD9B69" w14:textId="77777777" w:rsidR="00F927AD" w:rsidRPr="00A406E5" w:rsidRDefault="00F927AD" w:rsidP="00D22D9C">
      <w:pPr>
        <w:jc w:val="both"/>
        <w:rPr>
          <w:rFonts w:ascii="Arial" w:hAnsi="Arial" w:cs="Arial"/>
          <w:sz w:val="22"/>
          <w:szCs w:val="22"/>
        </w:rPr>
      </w:pPr>
    </w:p>
    <w:p w14:paraId="6D2FC1FD" w14:textId="77777777" w:rsidR="00F927AD" w:rsidRPr="00A406E5" w:rsidRDefault="00F927AD">
      <w:pPr>
        <w:rPr>
          <w:rFonts w:ascii="Arial" w:hAnsi="Arial" w:cs="Arial"/>
          <w:sz w:val="22"/>
          <w:szCs w:val="22"/>
        </w:rPr>
      </w:pPr>
      <w:r w:rsidRPr="00A406E5">
        <w:rPr>
          <w:rFonts w:ascii="Arial" w:hAnsi="Arial" w:cs="Arial"/>
          <w:sz w:val="22"/>
          <w:szCs w:val="22"/>
        </w:rPr>
        <w:br w:type="page"/>
      </w:r>
    </w:p>
    <w:p w14:paraId="5C32059D" w14:textId="77777777" w:rsidR="00F927AD" w:rsidRPr="00A406E5" w:rsidRDefault="00F927AD"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44"/>
      </w:tblGrid>
      <w:tr w:rsidR="00F927AD" w:rsidRPr="00A406E5" w14:paraId="6A8225B3" w14:textId="77777777" w:rsidTr="00152E9D">
        <w:trPr>
          <w:jc w:val="center"/>
        </w:trPr>
        <w:tc>
          <w:tcPr>
            <w:tcW w:w="10670" w:type="dxa"/>
            <w:shd w:val="clear" w:color="auto" w:fill="BFBFBF"/>
          </w:tcPr>
          <w:p w14:paraId="060E37DF" w14:textId="77777777" w:rsidR="00F927AD" w:rsidRPr="00A406E5" w:rsidRDefault="00F927AD" w:rsidP="004D5E9B">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DED2D01" w14:textId="77777777" w:rsidR="00F927AD" w:rsidRPr="00A406E5" w:rsidRDefault="00F927AD" w:rsidP="00152E9D">
      <w:pPr>
        <w:rPr>
          <w:rFonts w:ascii="Arial" w:hAnsi="Arial" w:cs="Arial"/>
        </w:rPr>
      </w:pPr>
    </w:p>
    <w:p w14:paraId="2EE44533" w14:textId="77777777" w:rsidR="00F927AD" w:rsidRPr="00A406E5" w:rsidRDefault="00F927A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63F7419" w14:textId="77777777" w:rsidR="00F927AD" w:rsidRPr="00A406E5" w:rsidRDefault="00F927AD" w:rsidP="00152E9D">
      <w:pPr>
        <w:rPr>
          <w:rFonts w:ascii="Arial" w:hAnsi="Arial" w:cs="Arial"/>
          <w:b/>
          <w:sz w:val="22"/>
          <w:szCs w:val="22"/>
        </w:rPr>
        <w:sectPr w:rsidR="00F927AD" w:rsidRPr="00A406E5" w:rsidSect="00F31C04">
          <w:footerReference w:type="default" r:id="rId8"/>
          <w:pgSz w:w="11894" w:h="16834"/>
          <w:pgMar w:top="720" w:right="720" w:bottom="720" w:left="720" w:header="706" w:footer="454" w:gutter="0"/>
          <w:paperSrc w:first="1" w:other="1"/>
          <w:cols w:space="720"/>
          <w:docGrid w:linePitch="272"/>
        </w:sectPr>
      </w:pPr>
    </w:p>
    <w:p w14:paraId="4B5589E5" w14:textId="77777777" w:rsidR="00F927AD" w:rsidRPr="00A406E5" w:rsidRDefault="00F927AD" w:rsidP="00152E9D">
      <w:pPr>
        <w:rPr>
          <w:rFonts w:ascii="Arial" w:hAnsi="Arial" w:cs="Arial"/>
          <w:b/>
          <w:sz w:val="22"/>
          <w:szCs w:val="22"/>
        </w:rPr>
      </w:pPr>
    </w:p>
    <w:tbl>
      <w:tblPr>
        <w:tblW w:w="5000" w:type="pct"/>
        <w:tblLayout w:type="fixed"/>
        <w:tblLook w:val="00A0" w:firstRow="1" w:lastRow="0" w:firstColumn="1" w:lastColumn="0" w:noHBand="0" w:noVBand="0"/>
      </w:tblPr>
      <w:tblGrid>
        <w:gridCol w:w="8708"/>
        <w:gridCol w:w="869"/>
        <w:gridCol w:w="867"/>
      </w:tblGrid>
      <w:tr w:rsidR="00F927AD" w:rsidRPr="00A406E5" w14:paraId="4EDC101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97F37B" w14:textId="77777777" w:rsidR="00F927AD" w:rsidRPr="00A406E5" w:rsidRDefault="00F927AD"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646EA0" w14:textId="77777777" w:rsidR="00F927AD" w:rsidRPr="00A85BFE" w:rsidRDefault="00F927A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AF4F220" w14:textId="77777777" w:rsidR="00F927AD" w:rsidRPr="00A85BFE" w:rsidRDefault="00F927A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1F99529" w14:textId="77777777" w:rsidR="00F927AD" w:rsidRPr="00A85BFE" w:rsidRDefault="00F927A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F927AD" w:rsidRPr="00A406E5" w14:paraId="38BEC69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617BFF" w14:textId="77777777" w:rsidR="00F927AD" w:rsidRPr="00A406E5" w:rsidRDefault="00F927AD"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5DED056" w14:textId="77777777" w:rsidR="00F927AD" w:rsidRPr="00A406E5" w:rsidRDefault="00F927A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EB3FE5" w14:textId="77777777" w:rsidR="00F927AD" w:rsidRPr="00A406E5" w:rsidRDefault="00F927AD"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FF0710" w14:textId="77777777" w:rsidR="00F927AD" w:rsidRPr="00A406E5" w:rsidRDefault="00F927AD" w:rsidP="00152E9D">
            <w:pPr>
              <w:jc w:val="center"/>
              <w:rPr>
                <w:rFonts w:ascii="Arial" w:hAnsi="Arial" w:cs="Arial"/>
                <w:sz w:val="32"/>
              </w:rPr>
            </w:pPr>
          </w:p>
        </w:tc>
      </w:tr>
      <w:tr w:rsidR="00F927AD" w:rsidRPr="00A406E5" w14:paraId="0D76D45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9D60154" w14:textId="77777777" w:rsidR="00F927AD" w:rsidRPr="00A406E5" w:rsidRDefault="00F927AD" w:rsidP="00152E9D">
            <w:pPr>
              <w:spacing w:after="120"/>
              <w:rPr>
                <w:rFonts w:ascii="Arial" w:hAnsi="Arial" w:cs="Arial"/>
                <w:sz w:val="14"/>
                <w:szCs w:val="14"/>
              </w:rPr>
            </w:pPr>
          </w:p>
          <w:p w14:paraId="71FD9EE5" w14:textId="77777777" w:rsidR="00F927AD" w:rsidRPr="00A406E5" w:rsidRDefault="00F927AD" w:rsidP="00152E9D">
            <w:pPr>
              <w:spacing w:after="120"/>
              <w:rPr>
                <w:rFonts w:ascii="Arial" w:hAnsi="Arial" w:cs="Arial"/>
                <w:sz w:val="14"/>
                <w:szCs w:val="14"/>
              </w:rPr>
            </w:pPr>
          </w:p>
          <w:p w14:paraId="29C5BDEA" w14:textId="77777777" w:rsidR="00F927AD" w:rsidRPr="00A406E5" w:rsidRDefault="00F927AD" w:rsidP="00152E9D">
            <w:pPr>
              <w:spacing w:after="120"/>
              <w:rPr>
                <w:rFonts w:ascii="Arial" w:hAnsi="Arial" w:cs="Arial"/>
                <w:sz w:val="14"/>
                <w:szCs w:val="14"/>
              </w:rPr>
            </w:pPr>
          </w:p>
          <w:p w14:paraId="22138444" w14:textId="77777777" w:rsidR="00F927AD" w:rsidRPr="00A406E5" w:rsidRDefault="00F927AD" w:rsidP="00152E9D">
            <w:pPr>
              <w:spacing w:after="120"/>
              <w:rPr>
                <w:rFonts w:ascii="Arial" w:hAnsi="Arial" w:cs="Arial"/>
                <w:sz w:val="14"/>
                <w:szCs w:val="14"/>
              </w:rPr>
            </w:pPr>
          </w:p>
          <w:p w14:paraId="61C5D867" w14:textId="77777777" w:rsidR="00F927AD" w:rsidRPr="00A406E5" w:rsidRDefault="00F927AD" w:rsidP="00152E9D">
            <w:pPr>
              <w:spacing w:after="120"/>
              <w:rPr>
                <w:rFonts w:ascii="Arial" w:hAnsi="Arial" w:cs="Arial"/>
                <w:sz w:val="14"/>
                <w:szCs w:val="14"/>
              </w:rPr>
            </w:pPr>
          </w:p>
          <w:p w14:paraId="7E0BCDFE"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EA7CAA" w14:textId="77777777"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BD551C" w14:textId="77777777" w:rsidR="00F927AD" w:rsidRPr="00A406E5" w:rsidRDefault="00F927AD" w:rsidP="00152E9D">
            <w:pPr>
              <w:jc w:val="center"/>
              <w:rPr>
                <w:rFonts w:ascii="Arial" w:hAnsi="Arial" w:cs="Arial"/>
                <w:sz w:val="32"/>
              </w:rPr>
            </w:pPr>
          </w:p>
        </w:tc>
      </w:tr>
      <w:tr w:rsidR="00F927AD" w:rsidRPr="00A406E5" w14:paraId="5CF33ABF" w14:textId="77777777" w:rsidTr="00A85BFE">
        <w:trPr>
          <w:trHeight w:val="451"/>
        </w:trPr>
        <w:tc>
          <w:tcPr>
            <w:tcW w:w="4169" w:type="pct"/>
            <w:vMerge/>
            <w:tcBorders>
              <w:left w:val="single" w:sz="4" w:space="0" w:color="auto"/>
              <w:bottom w:val="single" w:sz="4" w:space="0" w:color="auto"/>
              <w:right w:val="single" w:sz="4" w:space="0" w:color="auto"/>
            </w:tcBorders>
          </w:tcPr>
          <w:p w14:paraId="22BDA850" w14:textId="77777777"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EEC533" w14:textId="77777777" w:rsidR="00F927AD" w:rsidRPr="00A406E5" w:rsidRDefault="00F927A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1021F3" w14:textId="77777777" w:rsidR="00F927AD" w:rsidRPr="00A406E5" w:rsidRDefault="00F927AD" w:rsidP="00152E9D">
            <w:pPr>
              <w:jc w:val="center"/>
              <w:rPr>
                <w:rFonts w:ascii="Arial" w:hAnsi="Arial" w:cs="Arial"/>
                <w:sz w:val="32"/>
              </w:rPr>
            </w:pPr>
          </w:p>
        </w:tc>
      </w:tr>
      <w:tr w:rsidR="00F927AD" w:rsidRPr="00A406E5" w14:paraId="64D3EE9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21988F" w14:textId="77777777" w:rsidR="00F927AD" w:rsidRPr="00A406E5" w:rsidRDefault="00F927A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5E6AAB8"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304FF4" w14:textId="77777777" w:rsidR="00F927AD" w:rsidRPr="00A406E5" w:rsidRDefault="00F927A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7807E7" w14:textId="77777777" w:rsidR="00F927AD" w:rsidRPr="00A406E5" w:rsidRDefault="00F927AD" w:rsidP="00152E9D">
            <w:pPr>
              <w:jc w:val="center"/>
              <w:rPr>
                <w:rFonts w:ascii="Arial" w:hAnsi="Arial" w:cs="Arial"/>
                <w:sz w:val="32"/>
              </w:rPr>
            </w:pPr>
          </w:p>
        </w:tc>
      </w:tr>
      <w:tr w:rsidR="00F927AD" w:rsidRPr="00A406E5" w14:paraId="35D3AE5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7560F0" w14:textId="77777777" w:rsidR="00F927AD" w:rsidRPr="00A406E5" w:rsidRDefault="00F927AD" w:rsidP="00152E9D">
            <w:pPr>
              <w:spacing w:after="120"/>
              <w:rPr>
                <w:rFonts w:ascii="Arial" w:hAnsi="Arial" w:cs="Arial"/>
                <w:sz w:val="14"/>
                <w:szCs w:val="14"/>
              </w:rPr>
            </w:pPr>
          </w:p>
          <w:p w14:paraId="7F14AC9A" w14:textId="77777777" w:rsidR="00F927AD" w:rsidRPr="00A406E5" w:rsidRDefault="00F927AD" w:rsidP="00152E9D">
            <w:pPr>
              <w:spacing w:after="120"/>
              <w:rPr>
                <w:rFonts w:ascii="Arial" w:hAnsi="Arial" w:cs="Arial"/>
                <w:sz w:val="14"/>
                <w:szCs w:val="14"/>
              </w:rPr>
            </w:pPr>
          </w:p>
          <w:p w14:paraId="572E92D8" w14:textId="77777777" w:rsidR="00F927AD" w:rsidRPr="00A406E5" w:rsidRDefault="00F927AD" w:rsidP="00152E9D">
            <w:pPr>
              <w:spacing w:after="120"/>
              <w:rPr>
                <w:rFonts w:ascii="Arial" w:hAnsi="Arial" w:cs="Arial"/>
                <w:sz w:val="14"/>
                <w:szCs w:val="14"/>
              </w:rPr>
            </w:pPr>
          </w:p>
          <w:p w14:paraId="30C44EE6" w14:textId="77777777" w:rsidR="00F927AD" w:rsidRPr="00A406E5" w:rsidRDefault="00F927AD" w:rsidP="00152E9D">
            <w:pPr>
              <w:spacing w:after="120"/>
              <w:rPr>
                <w:rFonts w:ascii="Arial" w:hAnsi="Arial" w:cs="Arial"/>
                <w:sz w:val="14"/>
                <w:szCs w:val="14"/>
              </w:rPr>
            </w:pPr>
          </w:p>
          <w:p w14:paraId="76138CA4" w14:textId="77777777" w:rsidR="00F927AD" w:rsidRPr="00A406E5" w:rsidRDefault="00F927AD" w:rsidP="00152E9D">
            <w:pPr>
              <w:spacing w:after="120"/>
              <w:rPr>
                <w:rFonts w:ascii="Arial" w:hAnsi="Arial" w:cs="Arial"/>
                <w:sz w:val="14"/>
                <w:szCs w:val="14"/>
              </w:rPr>
            </w:pPr>
          </w:p>
          <w:p w14:paraId="67076D88"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01E149" w14:textId="77777777"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2C700F" w14:textId="77777777" w:rsidR="00F927AD" w:rsidRPr="00A406E5" w:rsidRDefault="00F927AD" w:rsidP="00152E9D">
            <w:pPr>
              <w:jc w:val="center"/>
              <w:rPr>
                <w:rFonts w:ascii="Arial" w:hAnsi="Arial" w:cs="Arial"/>
                <w:sz w:val="32"/>
              </w:rPr>
            </w:pPr>
          </w:p>
        </w:tc>
      </w:tr>
      <w:tr w:rsidR="00F927AD" w:rsidRPr="00A406E5" w14:paraId="34498D47" w14:textId="77777777" w:rsidTr="00A85BFE">
        <w:trPr>
          <w:trHeight w:val="451"/>
        </w:trPr>
        <w:tc>
          <w:tcPr>
            <w:tcW w:w="4169" w:type="pct"/>
            <w:vMerge/>
            <w:tcBorders>
              <w:left w:val="single" w:sz="4" w:space="0" w:color="auto"/>
              <w:bottom w:val="single" w:sz="4" w:space="0" w:color="auto"/>
              <w:right w:val="single" w:sz="4" w:space="0" w:color="auto"/>
            </w:tcBorders>
          </w:tcPr>
          <w:p w14:paraId="14D31C1D" w14:textId="77777777"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EA5157" w14:textId="77777777" w:rsidR="00F927AD" w:rsidRPr="00A406E5" w:rsidRDefault="00F927A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3F310D" w14:textId="77777777" w:rsidR="00F927AD" w:rsidRPr="00A406E5" w:rsidRDefault="00F927AD" w:rsidP="00152E9D">
            <w:pPr>
              <w:jc w:val="center"/>
              <w:rPr>
                <w:rFonts w:ascii="Arial" w:hAnsi="Arial" w:cs="Arial"/>
                <w:sz w:val="32"/>
              </w:rPr>
            </w:pPr>
          </w:p>
        </w:tc>
      </w:tr>
      <w:tr w:rsidR="00F927AD" w:rsidRPr="00A406E5" w14:paraId="538728D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BDA733" w14:textId="77777777" w:rsidR="00F927AD" w:rsidRPr="00A406E5" w:rsidRDefault="00F927AD"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AC41129"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D35698" w14:textId="77777777" w:rsidR="00F927AD" w:rsidRPr="00A406E5" w:rsidRDefault="00F927A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ADD312" w14:textId="77777777" w:rsidR="00F927AD" w:rsidRPr="00A406E5" w:rsidRDefault="00F927AD" w:rsidP="00152E9D">
            <w:pPr>
              <w:jc w:val="center"/>
              <w:rPr>
                <w:rFonts w:ascii="Arial" w:hAnsi="Arial" w:cs="Arial"/>
                <w:sz w:val="32"/>
              </w:rPr>
            </w:pPr>
          </w:p>
        </w:tc>
      </w:tr>
      <w:tr w:rsidR="00F927AD" w:rsidRPr="00A406E5" w14:paraId="2721A04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359426" w14:textId="77777777" w:rsidR="00F927AD" w:rsidRPr="00A406E5" w:rsidRDefault="00F927AD" w:rsidP="00152E9D">
            <w:pPr>
              <w:spacing w:after="120"/>
              <w:rPr>
                <w:rFonts w:ascii="Arial" w:hAnsi="Arial" w:cs="Arial"/>
                <w:sz w:val="14"/>
                <w:szCs w:val="14"/>
              </w:rPr>
            </w:pPr>
          </w:p>
          <w:p w14:paraId="39812E74" w14:textId="77777777" w:rsidR="00F927AD" w:rsidRPr="00A406E5" w:rsidRDefault="00F927AD" w:rsidP="00152E9D">
            <w:pPr>
              <w:spacing w:after="120"/>
              <w:rPr>
                <w:rFonts w:ascii="Arial" w:hAnsi="Arial" w:cs="Arial"/>
                <w:sz w:val="14"/>
                <w:szCs w:val="14"/>
              </w:rPr>
            </w:pPr>
          </w:p>
          <w:p w14:paraId="2BDFD7E9" w14:textId="77777777" w:rsidR="00F927AD" w:rsidRPr="00A406E5" w:rsidRDefault="00F927AD" w:rsidP="00152E9D">
            <w:pPr>
              <w:spacing w:after="120"/>
              <w:rPr>
                <w:rFonts w:ascii="Arial" w:hAnsi="Arial" w:cs="Arial"/>
                <w:sz w:val="14"/>
                <w:szCs w:val="14"/>
              </w:rPr>
            </w:pPr>
          </w:p>
          <w:p w14:paraId="456ABFDD" w14:textId="77777777" w:rsidR="00F927AD" w:rsidRPr="00A406E5" w:rsidRDefault="00F927AD" w:rsidP="00152E9D">
            <w:pPr>
              <w:spacing w:after="120"/>
              <w:rPr>
                <w:rFonts w:ascii="Arial" w:hAnsi="Arial" w:cs="Arial"/>
                <w:sz w:val="14"/>
                <w:szCs w:val="14"/>
              </w:rPr>
            </w:pPr>
          </w:p>
          <w:p w14:paraId="2B4F604C" w14:textId="77777777" w:rsidR="00F927AD" w:rsidRPr="00A406E5" w:rsidRDefault="00F927AD" w:rsidP="00152E9D">
            <w:pPr>
              <w:spacing w:after="120"/>
              <w:rPr>
                <w:rFonts w:ascii="Arial" w:hAnsi="Arial" w:cs="Arial"/>
                <w:sz w:val="14"/>
                <w:szCs w:val="14"/>
              </w:rPr>
            </w:pPr>
          </w:p>
          <w:p w14:paraId="1F2E0360"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444374" w14:textId="77777777"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DCA138" w14:textId="77777777" w:rsidR="00F927AD" w:rsidRPr="00A406E5" w:rsidRDefault="00F927AD" w:rsidP="00152E9D">
            <w:pPr>
              <w:jc w:val="center"/>
              <w:rPr>
                <w:rFonts w:ascii="Arial" w:hAnsi="Arial" w:cs="Arial"/>
                <w:sz w:val="32"/>
              </w:rPr>
            </w:pPr>
          </w:p>
        </w:tc>
      </w:tr>
      <w:tr w:rsidR="00F927AD" w:rsidRPr="00A406E5" w14:paraId="3F00039A" w14:textId="77777777" w:rsidTr="00A85BFE">
        <w:trPr>
          <w:trHeight w:val="451"/>
        </w:trPr>
        <w:tc>
          <w:tcPr>
            <w:tcW w:w="4169" w:type="pct"/>
            <w:vMerge/>
            <w:tcBorders>
              <w:left w:val="single" w:sz="4" w:space="0" w:color="auto"/>
              <w:bottom w:val="single" w:sz="4" w:space="0" w:color="auto"/>
              <w:right w:val="single" w:sz="4" w:space="0" w:color="auto"/>
            </w:tcBorders>
          </w:tcPr>
          <w:p w14:paraId="500EDA2C" w14:textId="77777777"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D4B907" w14:textId="77777777" w:rsidR="00F927AD" w:rsidRPr="00A406E5" w:rsidRDefault="00F927A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CB22B9" w14:textId="77777777" w:rsidR="00F927AD" w:rsidRPr="00A406E5" w:rsidRDefault="00F927AD" w:rsidP="00152E9D">
            <w:pPr>
              <w:jc w:val="center"/>
              <w:rPr>
                <w:rFonts w:ascii="Arial" w:hAnsi="Arial" w:cs="Arial"/>
                <w:sz w:val="32"/>
              </w:rPr>
            </w:pPr>
          </w:p>
        </w:tc>
      </w:tr>
      <w:tr w:rsidR="00F927AD" w:rsidRPr="00A406E5" w14:paraId="4953979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96F01A" w14:textId="77777777" w:rsidR="00F927AD" w:rsidRPr="00A406E5" w:rsidRDefault="00F927A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F860862"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FC8A04" w14:textId="77777777" w:rsidR="00F927AD" w:rsidRPr="00A406E5" w:rsidRDefault="00F927AD"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47A362" w14:textId="77777777" w:rsidR="00F927AD" w:rsidRPr="00A406E5" w:rsidRDefault="00F927AD" w:rsidP="00152E9D">
            <w:pPr>
              <w:jc w:val="center"/>
              <w:rPr>
                <w:rFonts w:ascii="Arial" w:hAnsi="Arial" w:cs="Arial"/>
                <w:sz w:val="32"/>
              </w:rPr>
            </w:pPr>
          </w:p>
        </w:tc>
      </w:tr>
      <w:tr w:rsidR="00F927AD" w:rsidRPr="00A406E5" w14:paraId="253F64F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6EBE735" w14:textId="77777777" w:rsidR="00F927AD" w:rsidRPr="00A406E5" w:rsidRDefault="00F927AD" w:rsidP="00152E9D">
            <w:pPr>
              <w:spacing w:after="120"/>
              <w:rPr>
                <w:rFonts w:ascii="Arial" w:hAnsi="Arial" w:cs="Arial"/>
                <w:sz w:val="14"/>
                <w:szCs w:val="14"/>
              </w:rPr>
            </w:pPr>
          </w:p>
          <w:p w14:paraId="4311A42F" w14:textId="77777777" w:rsidR="00F927AD" w:rsidRPr="00A406E5" w:rsidRDefault="00F927AD" w:rsidP="00152E9D">
            <w:pPr>
              <w:spacing w:after="120"/>
              <w:rPr>
                <w:rFonts w:ascii="Arial" w:hAnsi="Arial" w:cs="Arial"/>
                <w:sz w:val="14"/>
                <w:szCs w:val="14"/>
              </w:rPr>
            </w:pPr>
          </w:p>
          <w:p w14:paraId="16D4874D" w14:textId="77777777" w:rsidR="00F927AD" w:rsidRPr="00A406E5" w:rsidRDefault="00F927AD" w:rsidP="00152E9D">
            <w:pPr>
              <w:spacing w:after="120"/>
              <w:rPr>
                <w:rFonts w:ascii="Arial" w:hAnsi="Arial" w:cs="Arial"/>
                <w:sz w:val="14"/>
                <w:szCs w:val="14"/>
              </w:rPr>
            </w:pPr>
          </w:p>
          <w:p w14:paraId="725761D9" w14:textId="77777777" w:rsidR="00F927AD" w:rsidRPr="00A406E5" w:rsidRDefault="00F927AD" w:rsidP="00152E9D">
            <w:pPr>
              <w:spacing w:after="120"/>
              <w:rPr>
                <w:rFonts w:ascii="Arial" w:hAnsi="Arial" w:cs="Arial"/>
                <w:sz w:val="14"/>
                <w:szCs w:val="14"/>
              </w:rPr>
            </w:pPr>
          </w:p>
          <w:p w14:paraId="1D51A99C" w14:textId="77777777" w:rsidR="00F927AD" w:rsidRPr="00A406E5" w:rsidRDefault="00F927AD" w:rsidP="00152E9D">
            <w:pPr>
              <w:spacing w:after="120"/>
              <w:rPr>
                <w:rFonts w:ascii="Arial" w:hAnsi="Arial" w:cs="Arial"/>
                <w:sz w:val="14"/>
                <w:szCs w:val="14"/>
              </w:rPr>
            </w:pPr>
          </w:p>
          <w:p w14:paraId="60E48F2D"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559275" w14:textId="77777777"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E05590" w14:textId="77777777" w:rsidR="00F927AD" w:rsidRPr="00A406E5" w:rsidRDefault="00F927AD" w:rsidP="00152E9D">
            <w:pPr>
              <w:jc w:val="center"/>
              <w:rPr>
                <w:rFonts w:ascii="Arial" w:hAnsi="Arial" w:cs="Arial"/>
                <w:sz w:val="32"/>
              </w:rPr>
            </w:pPr>
          </w:p>
        </w:tc>
      </w:tr>
      <w:tr w:rsidR="00F927AD" w:rsidRPr="00A406E5" w14:paraId="2B116EFE" w14:textId="77777777" w:rsidTr="00A85BFE">
        <w:trPr>
          <w:trHeight w:val="450"/>
        </w:trPr>
        <w:tc>
          <w:tcPr>
            <w:tcW w:w="4169" w:type="pct"/>
            <w:vMerge/>
            <w:tcBorders>
              <w:left w:val="single" w:sz="4" w:space="0" w:color="auto"/>
              <w:bottom w:val="single" w:sz="4" w:space="0" w:color="auto"/>
              <w:right w:val="single" w:sz="4" w:space="0" w:color="auto"/>
            </w:tcBorders>
          </w:tcPr>
          <w:p w14:paraId="0C10D736" w14:textId="77777777"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1CDBAD" w14:textId="77777777" w:rsidR="00F927AD" w:rsidRPr="00A406E5" w:rsidRDefault="00F927A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246A5E" w14:textId="77777777" w:rsidR="00F927AD" w:rsidRPr="00A406E5" w:rsidRDefault="00F927AD" w:rsidP="00152E9D">
            <w:pPr>
              <w:jc w:val="center"/>
              <w:rPr>
                <w:rFonts w:ascii="Arial" w:hAnsi="Arial" w:cs="Arial"/>
                <w:sz w:val="32"/>
              </w:rPr>
            </w:pPr>
          </w:p>
        </w:tc>
      </w:tr>
      <w:tr w:rsidR="00F927AD" w:rsidRPr="00A406E5" w14:paraId="7333D3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DBCDC1" w14:textId="77777777" w:rsidR="00F927AD" w:rsidRPr="00A406E5" w:rsidRDefault="00F927AD"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97149E4"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2C956F" w14:textId="77777777" w:rsidR="00F927AD" w:rsidRPr="00A406E5" w:rsidRDefault="00F927A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6D827D" w14:textId="77777777" w:rsidR="00F927AD" w:rsidRPr="00A406E5" w:rsidRDefault="00F927AD" w:rsidP="00152E9D">
            <w:pPr>
              <w:jc w:val="center"/>
              <w:rPr>
                <w:rFonts w:ascii="Arial" w:hAnsi="Arial" w:cs="Arial"/>
                <w:sz w:val="32"/>
              </w:rPr>
            </w:pPr>
          </w:p>
        </w:tc>
      </w:tr>
      <w:tr w:rsidR="00F927AD" w:rsidRPr="00A406E5" w14:paraId="6B66BEB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657B3C7" w14:textId="77777777" w:rsidR="00F927AD" w:rsidRPr="00A406E5" w:rsidRDefault="00F927AD" w:rsidP="00152E9D">
            <w:pPr>
              <w:spacing w:after="120"/>
              <w:rPr>
                <w:rFonts w:ascii="Arial" w:hAnsi="Arial" w:cs="Arial"/>
                <w:sz w:val="14"/>
                <w:szCs w:val="14"/>
              </w:rPr>
            </w:pPr>
          </w:p>
          <w:p w14:paraId="0D989550" w14:textId="77777777" w:rsidR="00F927AD" w:rsidRPr="00A406E5" w:rsidRDefault="00F927AD" w:rsidP="00152E9D">
            <w:pPr>
              <w:spacing w:after="120"/>
              <w:rPr>
                <w:rFonts w:ascii="Arial" w:hAnsi="Arial" w:cs="Arial"/>
                <w:sz w:val="14"/>
                <w:szCs w:val="14"/>
              </w:rPr>
            </w:pPr>
          </w:p>
          <w:p w14:paraId="31A4E47F" w14:textId="77777777" w:rsidR="00F927AD" w:rsidRPr="00A406E5" w:rsidRDefault="00F927AD" w:rsidP="00152E9D">
            <w:pPr>
              <w:spacing w:after="120"/>
              <w:rPr>
                <w:rFonts w:ascii="Arial" w:hAnsi="Arial" w:cs="Arial"/>
                <w:sz w:val="14"/>
                <w:szCs w:val="14"/>
              </w:rPr>
            </w:pPr>
          </w:p>
          <w:p w14:paraId="1DDEAC16"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7C9A91" w14:textId="77777777"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426699" w14:textId="77777777" w:rsidR="00F927AD" w:rsidRPr="00A406E5" w:rsidRDefault="00F927AD" w:rsidP="00152E9D">
            <w:pPr>
              <w:jc w:val="center"/>
              <w:rPr>
                <w:rFonts w:ascii="Arial" w:hAnsi="Arial" w:cs="Arial"/>
                <w:sz w:val="32"/>
              </w:rPr>
            </w:pPr>
          </w:p>
        </w:tc>
      </w:tr>
      <w:tr w:rsidR="00F927AD" w:rsidRPr="00A406E5" w14:paraId="581B6D37" w14:textId="77777777" w:rsidTr="00A85BFE">
        <w:trPr>
          <w:trHeight w:val="450"/>
        </w:trPr>
        <w:tc>
          <w:tcPr>
            <w:tcW w:w="4169" w:type="pct"/>
            <w:vMerge/>
            <w:tcBorders>
              <w:left w:val="single" w:sz="4" w:space="0" w:color="auto"/>
              <w:bottom w:val="single" w:sz="4" w:space="0" w:color="auto"/>
              <w:right w:val="single" w:sz="4" w:space="0" w:color="auto"/>
            </w:tcBorders>
          </w:tcPr>
          <w:p w14:paraId="5FAF8016" w14:textId="77777777"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D1C4B3" w14:textId="77777777" w:rsidR="00F927AD" w:rsidRPr="00A406E5" w:rsidRDefault="00F927A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73F8C6" w14:textId="77777777" w:rsidR="00F927AD" w:rsidRPr="00A406E5" w:rsidRDefault="00F927AD" w:rsidP="00152E9D">
            <w:pPr>
              <w:jc w:val="center"/>
              <w:rPr>
                <w:rFonts w:ascii="Arial" w:hAnsi="Arial" w:cs="Arial"/>
                <w:sz w:val="32"/>
              </w:rPr>
            </w:pPr>
          </w:p>
        </w:tc>
      </w:tr>
    </w:tbl>
    <w:p w14:paraId="2F39B40B" w14:textId="77777777" w:rsidR="00F927AD" w:rsidRPr="00A406E5" w:rsidRDefault="00F927A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927AD" w:rsidRPr="00A406E5" w14:paraId="34D65503" w14:textId="77777777" w:rsidTr="00152E9D">
        <w:trPr>
          <w:cantSplit/>
        </w:trPr>
        <w:tc>
          <w:tcPr>
            <w:tcW w:w="6062" w:type="dxa"/>
            <w:vMerge w:val="restart"/>
            <w:shd w:val="pct15" w:color="auto" w:fill="auto"/>
            <w:vAlign w:val="center"/>
          </w:tcPr>
          <w:p w14:paraId="53BCD466" w14:textId="77777777" w:rsidR="00F927AD" w:rsidRPr="00A406E5" w:rsidRDefault="00F927AD" w:rsidP="00152E9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shd w:val="pct15" w:color="auto" w:fill="auto"/>
            <w:vAlign w:val="bottom"/>
          </w:tcPr>
          <w:p w14:paraId="0E2D350F" w14:textId="77777777" w:rsidR="00F927AD" w:rsidRPr="00A406E5" w:rsidRDefault="00F927A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59386B" w14:textId="77777777" w:rsidR="00F927AD" w:rsidRPr="00A406E5" w:rsidRDefault="00F927AD" w:rsidP="00152E9D">
            <w:pPr>
              <w:jc w:val="right"/>
              <w:rPr>
                <w:rFonts w:ascii="Arial" w:hAnsi="Arial" w:cs="Arial"/>
                <w:b/>
                <w:bCs/>
              </w:rPr>
            </w:pPr>
            <w:r w:rsidRPr="00A406E5">
              <w:rPr>
                <w:rFonts w:ascii="Arial" w:hAnsi="Arial" w:cs="Arial"/>
                <w:b/>
                <w:bCs/>
              </w:rPr>
              <w:t>%</w:t>
            </w:r>
          </w:p>
        </w:tc>
      </w:tr>
      <w:tr w:rsidR="00F927AD" w:rsidRPr="00A406E5" w14:paraId="09F96266" w14:textId="77777777" w:rsidTr="00152E9D">
        <w:trPr>
          <w:cantSplit/>
        </w:trPr>
        <w:tc>
          <w:tcPr>
            <w:tcW w:w="6062" w:type="dxa"/>
            <w:vMerge/>
            <w:vAlign w:val="bottom"/>
          </w:tcPr>
          <w:p w14:paraId="1D881C8C" w14:textId="77777777" w:rsidR="00F927AD" w:rsidRPr="00A406E5" w:rsidRDefault="00F927AD" w:rsidP="00152E9D">
            <w:pPr>
              <w:rPr>
                <w:rFonts w:ascii="Arial" w:hAnsi="Arial" w:cs="Arial"/>
              </w:rPr>
            </w:pPr>
          </w:p>
        </w:tc>
        <w:tc>
          <w:tcPr>
            <w:tcW w:w="2903" w:type="dxa"/>
            <w:vAlign w:val="bottom"/>
          </w:tcPr>
          <w:p w14:paraId="09BBF324" w14:textId="77777777" w:rsidR="00F927AD" w:rsidRPr="00A406E5" w:rsidRDefault="00F927AD" w:rsidP="00152E9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A6B5C1C" w14:textId="77777777" w:rsidR="00F927AD" w:rsidRPr="00A406E5" w:rsidRDefault="00F927AD" w:rsidP="00152E9D">
            <w:pPr>
              <w:jc w:val="center"/>
              <w:rPr>
                <w:rFonts w:ascii="Arial" w:hAnsi="Arial" w:cs="Arial"/>
                <w:sz w:val="12"/>
                <w:szCs w:val="12"/>
              </w:rPr>
            </w:pPr>
          </w:p>
        </w:tc>
        <w:tc>
          <w:tcPr>
            <w:tcW w:w="1060" w:type="dxa"/>
            <w:vMerge/>
            <w:vAlign w:val="bottom"/>
          </w:tcPr>
          <w:p w14:paraId="53B96235" w14:textId="77777777" w:rsidR="00F927AD" w:rsidRPr="00A406E5" w:rsidRDefault="00F927AD" w:rsidP="00152E9D">
            <w:pPr>
              <w:ind w:leftChars="71" w:left="142"/>
              <w:rPr>
                <w:rFonts w:ascii="Arial" w:hAnsi="Arial" w:cs="Arial"/>
              </w:rPr>
            </w:pPr>
          </w:p>
        </w:tc>
      </w:tr>
      <w:tr w:rsidR="00F927AD" w:rsidRPr="00A406E5" w14:paraId="5F6AC397" w14:textId="77777777" w:rsidTr="00152E9D">
        <w:trPr>
          <w:cantSplit/>
        </w:trPr>
        <w:tc>
          <w:tcPr>
            <w:tcW w:w="6062" w:type="dxa"/>
            <w:vMerge/>
            <w:vAlign w:val="bottom"/>
          </w:tcPr>
          <w:p w14:paraId="3F40A00C" w14:textId="77777777" w:rsidR="00F927AD" w:rsidRPr="00A406E5" w:rsidRDefault="00F927AD" w:rsidP="00152E9D">
            <w:pPr>
              <w:rPr>
                <w:rFonts w:ascii="Arial" w:hAnsi="Arial" w:cs="Arial"/>
              </w:rPr>
            </w:pPr>
          </w:p>
        </w:tc>
        <w:tc>
          <w:tcPr>
            <w:tcW w:w="2903" w:type="dxa"/>
            <w:vAlign w:val="bottom"/>
          </w:tcPr>
          <w:p w14:paraId="2D48C0A8" w14:textId="77777777" w:rsidR="00F927AD" w:rsidRPr="00A406E5" w:rsidRDefault="00F927AD" w:rsidP="00152E9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B13ADC5" w14:textId="77777777" w:rsidR="00F927AD" w:rsidRPr="00A406E5" w:rsidRDefault="00F927AD" w:rsidP="00152E9D">
            <w:pPr>
              <w:jc w:val="center"/>
              <w:rPr>
                <w:rFonts w:ascii="Arial" w:hAnsi="Arial" w:cs="Arial"/>
                <w:sz w:val="12"/>
                <w:szCs w:val="12"/>
              </w:rPr>
            </w:pPr>
          </w:p>
        </w:tc>
        <w:tc>
          <w:tcPr>
            <w:tcW w:w="1060" w:type="dxa"/>
            <w:vMerge/>
            <w:vAlign w:val="bottom"/>
          </w:tcPr>
          <w:p w14:paraId="1CFE3603" w14:textId="77777777" w:rsidR="00F927AD" w:rsidRPr="00A406E5" w:rsidRDefault="00F927AD" w:rsidP="00152E9D">
            <w:pPr>
              <w:ind w:firstLineChars="141" w:firstLine="282"/>
              <w:rPr>
                <w:rFonts w:ascii="Arial" w:hAnsi="Arial" w:cs="Arial"/>
              </w:rPr>
            </w:pPr>
          </w:p>
        </w:tc>
      </w:tr>
    </w:tbl>
    <w:p w14:paraId="1DDE6208" w14:textId="77777777" w:rsidR="00F927AD" w:rsidRDefault="00F927AD" w:rsidP="00152E9D">
      <w:pPr>
        <w:rPr>
          <w:rFonts w:ascii="Arial" w:hAnsi="Arial" w:cs="Arial"/>
        </w:rPr>
      </w:pPr>
    </w:p>
    <w:p w14:paraId="77638F24" w14:textId="77777777" w:rsidR="00F927AD" w:rsidRDefault="00F927AD" w:rsidP="00152E9D">
      <w:pPr>
        <w:rPr>
          <w:rFonts w:ascii="Arial" w:hAnsi="Arial" w:cs="Arial"/>
        </w:rPr>
      </w:pPr>
    </w:p>
    <w:p w14:paraId="417747CC" w14:textId="77777777" w:rsidR="00F927AD" w:rsidRDefault="00F927AD" w:rsidP="00152E9D">
      <w:pPr>
        <w:rPr>
          <w:rFonts w:ascii="Arial" w:hAnsi="Arial" w:cs="Arial"/>
          <w:vanish/>
        </w:rPr>
        <w:sectPr w:rsidR="00F927AD" w:rsidSect="00F61A20">
          <w:footerReference w:type="default" r:id="rId9"/>
          <w:type w:val="continuous"/>
          <w:pgSz w:w="11894" w:h="16834"/>
          <w:pgMar w:top="720" w:right="720" w:bottom="720" w:left="720" w:header="706" w:footer="706" w:gutter="0"/>
          <w:paperSrc w:first="1" w:other="1"/>
          <w:cols w:space="720"/>
        </w:sectPr>
      </w:pPr>
    </w:p>
    <w:p w14:paraId="180A305C" w14:textId="77777777" w:rsidR="00F927AD" w:rsidRDefault="00F927AD" w:rsidP="00152E9D">
      <w:pPr>
        <w:rPr>
          <w:rFonts w:ascii="Arial" w:hAnsi="Arial" w:cs="Arial"/>
          <w:vanish/>
        </w:rPr>
        <w:sectPr w:rsidR="00F927AD" w:rsidSect="00C073F1">
          <w:pgSz w:w="16834" w:h="11894" w:orient="landscape"/>
          <w:pgMar w:top="720" w:right="720" w:bottom="720" w:left="720" w:header="706" w:footer="706" w:gutter="0"/>
          <w:paperSrc w:first="1" w:other="1"/>
          <w:cols w:space="720"/>
          <w:docGrid w:linePitch="272"/>
        </w:sectPr>
      </w:pPr>
    </w:p>
    <w:p w14:paraId="59EDE554" w14:textId="77777777" w:rsidR="00F927AD" w:rsidRPr="00A406E5" w:rsidRDefault="00F927AD" w:rsidP="00152E9D">
      <w:pPr>
        <w:rPr>
          <w:rFonts w:ascii="Arial" w:hAnsi="Arial" w:cs="Arial"/>
          <w:vanish/>
        </w:rPr>
      </w:pPr>
    </w:p>
    <w:p w14:paraId="1683B24B" w14:textId="77777777" w:rsidR="00F927AD" w:rsidRDefault="00F927AD" w:rsidP="001F50B6">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58"/>
      </w:tblGrid>
      <w:tr w:rsidR="00F927AD" w14:paraId="355CE79D" w14:textId="77777777" w:rsidTr="00043B68">
        <w:tc>
          <w:tcPr>
            <w:tcW w:w="13858" w:type="dxa"/>
            <w:shd w:val="clear" w:color="auto" w:fill="8DB3E2"/>
          </w:tcPr>
          <w:p w14:paraId="555B9480" w14:textId="77777777" w:rsidR="00F927AD" w:rsidRPr="00043B68" w:rsidRDefault="00F927AD" w:rsidP="001F50B6">
            <w:pPr>
              <w:pStyle w:val="NormalWeb"/>
              <w:rPr>
                <w:rFonts w:ascii="Arial" w:hAnsi="Arial" w:cs="Arial"/>
                <w:b/>
                <w:color w:val="303B44"/>
                <w:sz w:val="22"/>
                <w:szCs w:val="22"/>
              </w:rPr>
            </w:pPr>
            <w:r w:rsidRPr="00043B68">
              <w:rPr>
                <w:rFonts w:ascii="Arial" w:hAnsi="Arial" w:cs="Arial"/>
                <w:b/>
                <w:color w:val="303B44"/>
                <w:sz w:val="22"/>
                <w:szCs w:val="22"/>
              </w:rPr>
              <w:t>GENERIC ASSESSMENT CRITERIA</w:t>
            </w:r>
          </w:p>
        </w:tc>
      </w:tr>
    </w:tbl>
    <w:p w14:paraId="482E4834" w14:textId="77777777" w:rsidR="00F927AD" w:rsidRDefault="00F927AD">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948"/>
      </w:tblGrid>
      <w:tr w:rsidR="00F927AD" w:rsidRPr="00D9771E" w14:paraId="10D83B1C" w14:textId="77777777" w:rsidTr="00043B68">
        <w:tc>
          <w:tcPr>
            <w:tcW w:w="13948" w:type="dxa"/>
            <w:shd w:val="clear" w:color="auto" w:fill="8DB3E2"/>
          </w:tcPr>
          <w:p w14:paraId="3294C863" w14:textId="77777777" w:rsidR="00F927AD" w:rsidRPr="00043B68" w:rsidRDefault="00F927AD" w:rsidP="0093002B">
            <w:pPr>
              <w:rPr>
                <w:rFonts w:ascii="Arial" w:hAnsi="Arial" w:cs="Arial"/>
                <w:b/>
              </w:rPr>
            </w:pPr>
            <w:r w:rsidRPr="00043B68">
              <w:rPr>
                <w:rFonts w:ascii="Arial" w:hAnsi="Arial" w:cs="Arial"/>
                <w:b/>
              </w:rPr>
              <w:t>Level 4</w:t>
            </w:r>
          </w:p>
        </w:tc>
      </w:tr>
      <w:tr w:rsidR="00F927AD" w:rsidRPr="00D9771E" w14:paraId="55DE277E" w14:textId="77777777" w:rsidTr="00043B68">
        <w:tc>
          <w:tcPr>
            <w:tcW w:w="13948" w:type="dxa"/>
            <w:shd w:val="clear" w:color="auto" w:fill="DAEEF3"/>
          </w:tcPr>
          <w:p w14:paraId="52605D0A" w14:textId="77777777" w:rsidR="00F927AD" w:rsidRPr="00043B68" w:rsidRDefault="00F927AD" w:rsidP="0093002B">
            <w:pPr>
              <w:rPr>
                <w:rFonts w:ascii="Arial" w:hAnsi="Arial" w:cs="Arial"/>
                <w:spacing w:val="-1"/>
              </w:rPr>
            </w:pPr>
            <w:r w:rsidRPr="00043B68">
              <w:rPr>
                <w:rFonts w:ascii="Arial" w:hAnsi="Arial" w:cs="Arial"/>
                <w:spacing w:val="-1"/>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043B68">
              <w:rPr>
                <w:rFonts w:ascii="Arial" w:hAnsi="Arial" w:cs="Arial"/>
                <w:spacing w:val="-1"/>
              </w:rPr>
              <w:t>in order to</w:t>
            </w:r>
            <w:proofErr w:type="gramEnd"/>
            <w:r w:rsidRPr="00043B68">
              <w:rPr>
                <w:rFonts w:ascii="Arial" w:hAnsi="Arial" w:cs="Arial"/>
                <w:spacing w:val="-1"/>
              </w:rPr>
              <w:t xml:space="preserve"> develop lines of argument and make sound judgements in accordance with basic theories and concepts of their subject(s) of study. They will have learned how to evaluate different approaches to solving </w:t>
            </w:r>
            <w:proofErr w:type="gramStart"/>
            <w:r w:rsidRPr="00043B68">
              <w:rPr>
                <w:rFonts w:ascii="Arial" w:hAnsi="Arial" w:cs="Arial"/>
                <w:spacing w:val="-1"/>
              </w:rPr>
              <w:t>problems, and</w:t>
            </w:r>
            <w:proofErr w:type="gramEnd"/>
            <w:r w:rsidRPr="00043B68">
              <w:rPr>
                <w:rFonts w:ascii="Arial" w:hAnsi="Arial" w:cs="Arial"/>
                <w:spacing w:val="-1"/>
              </w:rPr>
              <w:t xml:space="preserve"> will be able to communicate the results of their study/work accurately and reliably, and with structured and coherent arguments.</w:t>
            </w:r>
            <w:r>
              <w:t xml:space="preserve"> They will be able to </w:t>
            </w:r>
            <w:r w:rsidRPr="00043B68">
              <w:rPr>
                <w:rFonts w:ascii="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469DE4F7" w14:textId="77777777" w:rsidR="00F927AD" w:rsidRPr="00D9771E" w:rsidRDefault="00F927AD" w:rsidP="007D5DE2">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35"/>
        <w:gridCol w:w="1736"/>
        <w:gridCol w:w="1736"/>
        <w:gridCol w:w="1736"/>
        <w:gridCol w:w="1736"/>
        <w:gridCol w:w="1736"/>
        <w:gridCol w:w="1736"/>
        <w:gridCol w:w="1736"/>
      </w:tblGrid>
      <w:tr w:rsidR="00F927AD" w:rsidRPr="00D9771E" w14:paraId="5C673153" w14:textId="77777777" w:rsidTr="00043B68">
        <w:trPr>
          <w:tblHeader/>
        </w:trPr>
        <w:tc>
          <w:tcPr>
            <w:tcW w:w="1735" w:type="dxa"/>
            <w:shd w:val="clear" w:color="auto" w:fill="8DB3E2"/>
          </w:tcPr>
          <w:p w14:paraId="3265A98E" w14:textId="77777777" w:rsidR="00F927AD" w:rsidRPr="00043B68" w:rsidRDefault="00F927AD" w:rsidP="0093002B">
            <w:pPr>
              <w:rPr>
                <w:rFonts w:ascii="Arial" w:hAnsi="Arial" w:cs="Arial"/>
                <w:sz w:val="18"/>
                <w:szCs w:val="18"/>
              </w:rPr>
            </w:pPr>
            <w:r w:rsidRPr="00043B68">
              <w:rPr>
                <w:rFonts w:ascii="Arial" w:hAnsi="Arial" w:cs="Arial"/>
                <w:b/>
                <w:sz w:val="18"/>
                <w:szCs w:val="18"/>
              </w:rPr>
              <w:t>Level 4</w:t>
            </w:r>
          </w:p>
        </w:tc>
        <w:tc>
          <w:tcPr>
            <w:tcW w:w="1736" w:type="dxa"/>
            <w:shd w:val="clear" w:color="auto" w:fill="8DB3E2"/>
            <w:vAlign w:val="center"/>
          </w:tcPr>
          <w:p w14:paraId="01266D8E"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FAIL</w:t>
            </w:r>
          </w:p>
        </w:tc>
        <w:tc>
          <w:tcPr>
            <w:tcW w:w="1736" w:type="dxa"/>
            <w:shd w:val="clear" w:color="auto" w:fill="8DB3E2"/>
            <w:vAlign w:val="center"/>
          </w:tcPr>
          <w:p w14:paraId="3A458035"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MARGINAL FAIL</w:t>
            </w:r>
          </w:p>
        </w:tc>
        <w:tc>
          <w:tcPr>
            <w:tcW w:w="1736" w:type="dxa"/>
            <w:shd w:val="clear" w:color="auto" w:fill="8DB3E2"/>
            <w:vAlign w:val="center"/>
          </w:tcPr>
          <w:p w14:paraId="17543DC2"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SATISFACTORY</w:t>
            </w:r>
          </w:p>
          <w:p w14:paraId="15D20BE1"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(3</w:t>
            </w:r>
            <w:r w:rsidRPr="00043B68">
              <w:rPr>
                <w:rFonts w:ascii="Arial" w:hAnsi="Arial" w:cs="Arial"/>
                <w:b/>
                <w:sz w:val="18"/>
                <w:szCs w:val="18"/>
                <w:vertAlign w:val="superscript"/>
              </w:rPr>
              <w:t>rd</w:t>
            </w:r>
            <w:r w:rsidRPr="00043B68">
              <w:rPr>
                <w:rFonts w:ascii="Arial" w:hAnsi="Arial" w:cs="Arial"/>
                <w:b/>
                <w:sz w:val="18"/>
                <w:szCs w:val="18"/>
              </w:rPr>
              <w:t xml:space="preserve"> / Pass)</w:t>
            </w:r>
          </w:p>
        </w:tc>
        <w:tc>
          <w:tcPr>
            <w:tcW w:w="1736" w:type="dxa"/>
            <w:shd w:val="clear" w:color="auto" w:fill="8DB3E2"/>
            <w:vAlign w:val="center"/>
          </w:tcPr>
          <w:p w14:paraId="361E6665"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GOOD</w:t>
            </w:r>
          </w:p>
          <w:p w14:paraId="474AF83F"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(2.2 / Pass)</w:t>
            </w:r>
          </w:p>
        </w:tc>
        <w:tc>
          <w:tcPr>
            <w:tcW w:w="1736" w:type="dxa"/>
            <w:shd w:val="clear" w:color="auto" w:fill="8DB3E2"/>
            <w:vAlign w:val="center"/>
          </w:tcPr>
          <w:p w14:paraId="222274A3"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VERY GOOD</w:t>
            </w:r>
          </w:p>
          <w:p w14:paraId="1EE14C56"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(2.1 / Merit)</w:t>
            </w:r>
          </w:p>
        </w:tc>
        <w:tc>
          <w:tcPr>
            <w:tcW w:w="1736" w:type="dxa"/>
            <w:shd w:val="clear" w:color="auto" w:fill="8DB3E2"/>
            <w:vAlign w:val="center"/>
          </w:tcPr>
          <w:p w14:paraId="443A3EC8"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EXCELLENT</w:t>
            </w:r>
          </w:p>
          <w:p w14:paraId="098759B3"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(1</w:t>
            </w:r>
            <w:r w:rsidRPr="00043B68">
              <w:rPr>
                <w:rFonts w:ascii="Arial" w:hAnsi="Arial" w:cs="Arial"/>
                <w:b/>
                <w:sz w:val="18"/>
                <w:szCs w:val="18"/>
                <w:vertAlign w:val="superscript"/>
              </w:rPr>
              <w:t>st</w:t>
            </w:r>
            <w:r w:rsidRPr="00043B68">
              <w:rPr>
                <w:rFonts w:ascii="Arial" w:hAnsi="Arial" w:cs="Arial"/>
                <w:b/>
                <w:sz w:val="18"/>
                <w:szCs w:val="18"/>
              </w:rPr>
              <w:t xml:space="preserve"> / Distinction)</w:t>
            </w:r>
          </w:p>
        </w:tc>
        <w:tc>
          <w:tcPr>
            <w:tcW w:w="1736" w:type="dxa"/>
            <w:shd w:val="clear" w:color="auto" w:fill="8DB3E2"/>
            <w:vAlign w:val="center"/>
          </w:tcPr>
          <w:p w14:paraId="2888CFBE"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EXCEPTIONAL</w:t>
            </w:r>
          </w:p>
          <w:p w14:paraId="239669D7"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(1</w:t>
            </w:r>
            <w:r w:rsidRPr="00043B68">
              <w:rPr>
                <w:rFonts w:ascii="Arial" w:hAnsi="Arial" w:cs="Arial"/>
                <w:b/>
                <w:sz w:val="18"/>
                <w:szCs w:val="18"/>
                <w:vertAlign w:val="superscript"/>
              </w:rPr>
              <w:t>st</w:t>
            </w:r>
            <w:r w:rsidRPr="00043B68">
              <w:rPr>
                <w:rFonts w:ascii="Arial" w:hAnsi="Arial" w:cs="Arial"/>
                <w:b/>
                <w:sz w:val="18"/>
                <w:szCs w:val="18"/>
              </w:rPr>
              <w:t xml:space="preserve"> / Distinction)</w:t>
            </w:r>
          </w:p>
        </w:tc>
      </w:tr>
      <w:tr w:rsidR="00F927AD" w:rsidRPr="00D9771E" w14:paraId="7672D835" w14:textId="77777777" w:rsidTr="00043B68">
        <w:trPr>
          <w:tblHeader/>
        </w:trPr>
        <w:tc>
          <w:tcPr>
            <w:tcW w:w="1735" w:type="dxa"/>
            <w:shd w:val="clear" w:color="auto" w:fill="8DB3E2"/>
          </w:tcPr>
          <w:p w14:paraId="7DDC1D48" w14:textId="77777777" w:rsidR="00F927AD" w:rsidRPr="00043B68" w:rsidRDefault="00F927AD" w:rsidP="00043B68">
            <w:pPr>
              <w:ind w:left="171"/>
              <w:rPr>
                <w:rFonts w:ascii="Arial" w:hAnsi="Arial" w:cs="Arial"/>
                <w:sz w:val="18"/>
                <w:szCs w:val="18"/>
              </w:rPr>
            </w:pPr>
            <w:r w:rsidRPr="00043B68">
              <w:rPr>
                <w:rFonts w:ascii="Arial" w:hAnsi="Arial" w:cs="Arial"/>
                <w:b/>
                <w:bCs/>
              </w:rPr>
              <w:t>Category</w:t>
            </w:r>
          </w:p>
        </w:tc>
        <w:tc>
          <w:tcPr>
            <w:tcW w:w="1736" w:type="dxa"/>
            <w:shd w:val="clear" w:color="auto" w:fill="8DB3E2"/>
            <w:vAlign w:val="bottom"/>
          </w:tcPr>
          <w:p w14:paraId="005C5516"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0-29%</w:t>
            </w:r>
          </w:p>
        </w:tc>
        <w:tc>
          <w:tcPr>
            <w:tcW w:w="1736" w:type="dxa"/>
            <w:shd w:val="clear" w:color="auto" w:fill="8DB3E2"/>
            <w:vAlign w:val="bottom"/>
          </w:tcPr>
          <w:p w14:paraId="7138DF44"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30-39%</w:t>
            </w:r>
          </w:p>
        </w:tc>
        <w:tc>
          <w:tcPr>
            <w:tcW w:w="1736" w:type="dxa"/>
            <w:shd w:val="clear" w:color="auto" w:fill="8DB3E2"/>
            <w:vAlign w:val="bottom"/>
          </w:tcPr>
          <w:p w14:paraId="2DDA2F56"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40-49%</w:t>
            </w:r>
          </w:p>
        </w:tc>
        <w:tc>
          <w:tcPr>
            <w:tcW w:w="1736" w:type="dxa"/>
            <w:shd w:val="clear" w:color="auto" w:fill="8DB3E2"/>
            <w:vAlign w:val="bottom"/>
          </w:tcPr>
          <w:p w14:paraId="2656D33B"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50-59%</w:t>
            </w:r>
          </w:p>
        </w:tc>
        <w:tc>
          <w:tcPr>
            <w:tcW w:w="1736" w:type="dxa"/>
            <w:shd w:val="clear" w:color="auto" w:fill="8DB3E2"/>
            <w:vAlign w:val="bottom"/>
          </w:tcPr>
          <w:p w14:paraId="6BF241DE"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60-69%</w:t>
            </w:r>
          </w:p>
        </w:tc>
        <w:tc>
          <w:tcPr>
            <w:tcW w:w="1736" w:type="dxa"/>
            <w:shd w:val="clear" w:color="auto" w:fill="8DB3E2"/>
            <w:vAlign w:val="bottom"/>
          </w:tcPr>
          <w:p w14:paraId="47D5CDC5"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70-84%</w:t>
            </w:r>
          </w:p>
        </w:tc>
        <w:tc>
          <w:tcPr>
            <w:tcW w:w="1736" w:type="dxa"/>
            <w:shd w:val="clear" w:color="auto" w:fill="8DB3E2"/>
          </w:tcPr>
          <w:p w14:paraId="7043DC99"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85-100%</w:t>
            </w:r>
          </w:p>
        </w:tc>
      </w:tr>
      <w:tr w:rsidR="00F927AD" w:rsidRPr="00D9771E" w14:paraId="6FF21E2C" w14:textId="77777777" w:rsidTr="00043B68">
        <w:tc>
          <w:tcPr>
            <w:tcW w:w="1735" w:type="dxa"/>
            <w:shd w:val="clear" w:color="auto" w:fill="8DB3E2"/>
          </w:tcPr>
          <w:p w14:paraId="2EDD688F" w14:textId="77777777" w:rsidR="00F927AD" w:rsidRPr="00043B68" w:rsidRDefault="00F927AD" w:rsidP="00043B68">
            <w:pPr>
              <w:spacing w:before="34"/>
              <w:ind w:left="108" w:right="-54"/>
              <w:rPr>
                <w:rFonts w:ascii="Arial" w:hAnsi="Arial" w:cs="Arial"/>
                <w:bCs/>
                <w:sz w:val="18"/>
                <w:szCs w:val="18"/>
              </w:rPr>
            </w:pPr>
            <w:r w:rsidRPr="00043B68">
              <w:rPr>
                <w:rFonts w:ascii="Arial" w:hAnsi="Arial" w:cs="Arial"/>
                <w:b/>
                <w:bCs/>
              </w:rPr>
              <w:t xml:space="preserve">Engagement with literature </w:t>
            </w:r>
            <w:r w:rsidRPr="00043B68">
              <w:rPr>
                <w:rFonts w:ascii="Arial" w:hAnsi="Arial" w:cs="Arial"/>
                <w:bCs/>
                <w:sz w:val="18"/>
                <w:szCs w:val="18"/>
              </w:rPr>
              <w:t>(including reading, referencing,</w:t>
            </w:r>
          </w:p>
          <w:p w14:paraId="7F0100CD" w14:textId="77777777" w:rsidR="00F927AD" w:rsidRPr="00043B68" w:rsidRDefault="00F927AD" w:rsidP="00043B68">
            <w:pPr>
              <w:spacing w:before="34"/>
              <w:ind w:left="108" w:right="-54"/>
              <w:rPr>
                <w:rFonts w:ascii="Arial" w:hAnsi="Arial" w:cs="Arial"/>
                <w:bCs/>
                <w:sz w:val="18"/>
                <w:szCs w:val="18"/>
              </w:rPr>
            </w:pPr>
            <w:r w:rsidRPr="00043B68">
              <w:rPr>
                <w:rFonts w:ascii="Arial" w:hAnsi="Arial" w:cs="Arial"/>
                <w:bCs/>
                <w:sz w:val="18"/>
                <w:szCs w:val="18"/>
              </w:rPr>
              <w:t>academic conventions and</w:t>
            </w:r>
          </w:p>
          <w:p w14:paraId="6488A3EB" w14:textId="77777777" w:rsidR="00F927AD" w:rsidRPr="00043B68" w:rsidRDefault="00F927AD" w:rsidP="00043B68">
            <w:pPr>
              <w:spacing w:before="34"/>
              <w:ind w:left="108" w:right="-54"/>
              <w:rPr>
                <w:rFonts w:ascii="Arial" w:hAnsi="Arial" w:cs="Arial"/>
                <w:b/>
                <w:bCs/>
              </w:rPr>
            </w:pPr>
            <w:r w:rsidRPr="00043B68">
              <w:rPr>
                <w:rFonts w:ascii="Arial" w:hAnsi="Arial" w:cs="Arial"/>
                <w:bCs/>
                <w:sz w:val="18"/>
                <w:szCs w:val="18"/>
              </w:rPr>
              <w:t>academic honesty)</w:t>
            </w:r>
            <w:r w:rsidRPr="00043B68">
              <w:rPr>
                <w:rFonts w:ascii="Arial" w:hAnsi="Arial" w:cs="Arial"/>
                <w:b/>
                <w:bCs/>
              </w:rPr>
              <w:t xml:space="preserve"> </w:t>
            </w:r>
          </w:p>
        </w:tc>
        <w:tc>
          <w:tcPr>
            <w:tcW w:w="1736" w:type="dxa"/>
            <w:tcBorders>
              <w:right w:val="dashed" w:sz="4" w:space="0" w:color="auto"/>
            </w:tcBorders>
          </w:tcPr>
          <w:p w14:paraId="69055A7E" w14:textId="77777777" w:rsidR="00F927AD" w:rsidRPr="00043B68" w:rsidRDefault="00F927AD" w:rsidP="0093002B">
            <w:pPr>
              <w:rPr>
                <w:rFonts w:ascii="Arial" w:hAnsi="Arial" w:cs="Arial"/>
              </w:rPr>
            </w:pPr>
            <w:r w:rsidRPr="00043B68">
              <w:rPr>
                <w:rFonts w:ascii="Arial" w:hAnsi="Arial" w:cs="Arial"/>
              </w:rPr>
              <w:t>Little or no evidence of reading</w:t>
            </w:r>
            <w:r>
              <w:t xml:space="preserve"> and/or </w:t>
            </w:r>
            <w:r w:rsidRPr="00043B68">
              <w:rPr>
                <w:rFonts w:ascii="Arial" w:hAnsi="Arial" w:cs="Arial"/>
              </w:rPr>
              <w:t>reliance on inappropriate sources.</w:t>
            </w:r>
          </w:p>
          <w:p w14:paraId="0D6D71BD" w14:textId="77777777" w:rsidR="00F927AD" w:rsidRPr="00043B68" w:rsidRDefault="00F927AD" w:rsidP="0093002B">
            <w:pPr>
              <w:rPr>
                <w:rFonts w:ascii="Arial" w:hAnsi="Arial" w:cs="Arial"/>
              </w:rPr>
            </w:pPr>
            <w:r w:rsidRPr="00043B68">
              <w:rPr>
                <w:rFonts w:ascii="Arial" w:hAnsi="Arial" w:cs="Arial"/>
              </w:rPr>
              <w:t>Views and findings mostly unsupported and non-authoritative.</w:t>
            </w:r>
          </w:p>
          <w:p w14:paraId="3AB10A98" w14:textId="77777777" w:rsidR="00F927AD" w:rsidRPr="00043B68" w:rsidRDefault="00F927AD" w:rsidP="0093002B">
            <w:pPr>
              <w:rPr>
                <w:rFonts w:ascii="Arial" w:hAnsi="Arial" w:cs="Arial"/>
              </w:rPr>
            </w:pPr>
            <w:r w:rsidRPr="00043B68">
              <w:rPr>
                <w:rFonts w:ascii="Arial" w:hAnsi="Arial" w:cs="Arial"/>
              </w:rPr>
              <w:t>Referencing conventions used incoherently or largely absent.</w:t>
            </w:r>
          </w:p>
        </w:tc>
        <w:tc>
          <w:tcPr>
            <w:tcW w:w="1736" w:type="dxa"/>
            <w:tcBorders>
              <w:left w:val="dashed" w:sz="4" w:space="0" w:color="auto"/>
              <w:right w:val="double" w:sz="4" w:space="0" w:color="auto"/>
            </w:tcBorders>
          </w:tcPr>
          <w:p w14:paraId="34F04621" w14:textId="77777777" w:rsidR="00F927AD" w:rsidRPr="00043B68" w:rsidRDefault="00F927AD" w:rsidP="0093002B">
            <w:pPr>
              <w:rPr>
                <w:rFonts w:ascii="Arial" w:hAnsi="Arial" w:cs="Arial"/>
              </w:rPr>
            </w:pPr>
            <w:r w:rsidRPr="00043B68">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4" w:space="0" w:color="auto"/>
              <w:right w:val="dashed" w:sz="4" w:space="0" w:color="auto"/>
            </w:tcBorders>
          </w:tcPr>
          <w:p w14:paraId="00BF42D3" w14:textId="77777777" w:rsidR="00F927AD" w:rsidRPr="00043B68" w:rsidRDefault="00F927AD" w:rsidP="0093002B">
            <w:pPr>
              <w:rPr>
                <w:rFonts w:ascii="Arial" w:hAnsi="Arial" w:cs="Arial"/>
              </w:rPr>
            </w:pPr>
            <w:r w:rsidRPr="00043B68">
              <w:rPr>
                <w:rFonts w:ascii="Arial" w:hAnsi="Arial" w:cs="Arial"/>
              </w:rPr>
              <w:t>Engagement with a limited range of mostly relevant and credible sources but with some reliance on information gained through class contact. Some omissions and minor errors.</w:t>
            </w:r>
          </w:p>
          <w:p w14:paraId="44733C2B" w14:textId="77777777" w:rsidR="00F927AD" w:rsidRPr="00043B68" w:rsidRDefault="00F927AD" w:rsidP="0093002B">
            <w:pPr>
              <w:rPr>
                <w:rFonts w:ascii="Arial" w:hAnsi="Arial" w:cs="Arial"/>
              </w:rPr>
            </w:pPr>
            <w:r w:rsidRPr="00043B68">
              <w:rPr>
                <w:rFonts w:ascii="Arial" w:hAnsi="Arial" w:cs="Arial"/>
              </w:rPr>
              <w:t>Referencing conventions evident though not always applied accurately or consistently.</w:t>
            </w:r>
          </w:p>
        </w:tc>
        <w:tc>
          <w:tcPr>
            <w:tcW w:w="1736" w:type="dxa"/>
            <w:tcBorders>
              <w:left w:val="dashed" w:sz="4" w:space="0" w:color="auto"/>
              <w:right w:val="dashed" w:sz="4" w:space="0" w:color="auto"/>
            </w:tcBorders>
          </w:tcPr>
          <w:p w14:paraId="13D81B36" w14:textId="77777777" w:rsidR="00F927AD" w:rsidRPr="00043B68" w:rsidRDefault="00F927AD" w:rsidP="0093002B">
            <w:pPr>
              <w:rPr>
                <w:rFonts w:ascii="Arial" w:hAnsi="Arial" w:cs="Arial"/>
              </w:rPr>
            </w:pPr>
            <w:r w:rsidRPr="00043B68">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left w:val="dashed" w:sz="4" w:space="0" w:color="auto"/>
              <w:right w:val="dashed" w:sz="4" w:space="0" w:color="auto"/>
            </w:tcBorders>
          </w:tcPr>
          <w:p w14:paraId="6498A089" w14:textId="77777777" w:rsidR="00F927AD" w:rsidRPr="00043B68" w:rsidRDefault="00F927AD" w:rsidP="0093002B">
            <w:pPr>
              <w:rPr>
                <w:rFonts w:ascii="Arial" w:hAnsi="Arial" w:cs="Arial"/>
              </w:rPr>
            </w:pPr>
            <w:r w:rsidRPr="00043B68">
              <w:rPr>
                <w:rFonts w:ascii="Arial" w:hAnsi="Arial" w:cs="Arial"/>
              </w:rPr>
              <w:t>Engagement with a wide range of literature, including sources retrieved independently.</w:t>
            </w:r>
          </w:p>
          <w:p w14:paraId="4E539145" w14:textId="77777777" w:rsidR="00F927AD" w:rsidRPr="00043B68" w:rsidRDefault="00F927AD" w:rsidP="0093002B">
            <w:pPr>
              <w:rPr>
                <w:rFonts w:ascii="Arial" w:hAnsi="Arial" w:cs="Arial"/>
              </w:rPr>
            </w:pPr>
            <w:r w:rsidRPr="00043B68">
              <w:rPr>
                <w:rFonts w:ascii="Arial" w:hAnsi="Arial" w:cs="Arial"/>
              </w:rPr>
              <w:t>Selection of relevant and credible sources.  Generally sound referencing, with no/very few inaccuracies or inconsistencies.</w:t>
            </w:r>
          </w:p>
        </w:tc>
        <w:tc>
          <w:tcPr>
            <w:tcW w:w="1736" w:type="dxa"/>
            <w:tcBorders>
              <w:left w:val="dashed" w:sz="4" w:space="0" w:color="auto"/>
              <w:right w:val="dashed" w:sz="4" w:space="0" w:color="auto"/>
            </w:tcBorders>
          </w:tcPr>
          <w:p w14:paraId="76F8D450" w14:textId="77777777" w:rsidR="00F927AD" w:rsidRPr="00043B68" w:rsidRDefault="00F927AD" w:rsidP="0093002B">
            <w:pPr>
              <w:rPr>
                <w:rFonts w:ascii="Arial" w:hAnsi="Arial" w:cs="Arial"/>
              </w:rPr>
            </w:pPr>
            <w:r w:rsidRPr="00043B68">
              <w:rPr>
                <w:rFonts w:ascii="Arial" w:hAnsi="Arial" w:cs="Arial"/>
              </w:rPr>
              <w:t xml:space="preserve">Engagement with an extensive range of relevant and credible literature. Consistently accurate application of referencing. </w:t>
            </w:r>
          </w:p>
        </w:tc>
        <w:tc>
          <w:tcPr>
            <w:tcW w:w="1736" w:type="dxa"/>
            <w:tcBorders>
              <w:left w:val="dashed" w:sz="4" w:space="0" w:color="auto"/>
            </w:tcBorders>
          </w:tcPr>
          <w:p w14:paraId="42F5EF82" w14:textId="77777777" w:rsidR="00F927AD" w:rsidRPr="00043B68" w:rsidRDefault="00F927AD" w:rsidP="0093002B">
            <w:pPr>
              <w:rPr>
                <w:rFonts w:ascii="Arial" w:hAnsi="Arial" w:cs="Arial"/>
              </w:rPr>
            </w:pPr>
            <w:r w:rsidRPr="00043B68">
              <w:rPr>
                <w:rFonts w:ascii="Arial" w:hAnsi="Arial" w:cs="Arial"/>
              </w:rPr>
              <w:t>Exceptional engagement with an extensive range of relevant and credible literature. High-level referencing skills consistently applied.</w:t>
            </w:r>
          </w:p>
        </w:tc>
      </w:tr>
      <w:tr w:rsidR="00F927AD" w:rsidRPr="00D9771E" w14:paraId="466AE812" w14:textId="77777777" w:rsidTr="00043B68">
        <w:tc>
          <w:tcPr>
            <w:tcW w:w="1735" w:type="dxa"/>
            <w:shd w:val="clear" w:color="auto" w:fill="8DB3E2"/>
          </w:tcPr>
          <w:p w14:paraId="367C76EB" w14:textId="77777777" w:rsidR="00F927AD" w:rsidRPr="00043B68" w:rsidRDefault="00F927AD" w:rsidP="00043B68">
            <w:pPr>
              <w:spacing w:before="34"/>
              <w:ind w:left="108" w:right="-54"/>
              <w:rPr>
                <w:rFonts w:ascii="Arial" w:hAnsi="Arial" w:cs="Arial"/>
                <w:sz w:val="18"/>
                <w:szCs w:val="18"/>
              </w:rPr>
            </w:pPr>
            <w:r w:rsidRPr="00043B68">
              <w:rPr>
                <w:rFonts w:ascii="Arial" w:hAnsi="Arial" w:cs="Arial"/>
                <w:b/>
                <w:bCs/>
              </w:rPr>
              <w:t xml:space="preserve">Knowledge and understanding </w:t>
            </w:r>
            <w:r w:rsidRPr="00043B68">
              <w:rPr>
                <w:rFonts w:ascii="Arial" w:hAnsi="Arial" w:cs="Arial"/>
                <w:bCs/>
                <w:sz w:val="18"/>
                <w:szCs w:val="18"/>
              </w:rPr>
              <w:t xml:space="preserve">(Knowledge of the basic underlying concepts and </w:t>
            </w:r>
            <w:r w:rsidRPr="00043B68">
              <w:rPr>
                <w:rFonts w:ascii="Arial" w:hAnsi="Arial" w:cs="Arial"/>
                <w:bCs/>
                <w:sz w:val="18"/>
                <w:szCs w:val="18"/>
              </w:rPr>
              <w:lastRenderedPageBreak/>
              <w:t>principles of a subject.)</w:t>
            </w:r>
          </w:p>
        </w:tc>
        <w:tc>
          <w:tcPr>
            <w:tcW w:w="1736" w:type="dxa"/>
            <w:tcBorders>
              <w:right w:val="dashed" w:sz="4" w:space="0" w:color="auto"/>
            </w:tcBorders>
          </w:tcPr>
          <w:p w14:paraId="5FEAF5CD"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Major gaps in knowledge and understanding of the basic underlying concepts and </w:t>
            </w:r>
            <w:r w:rsidRPr="00043B68">
              <w:rPr>
                <w:rFonts w:ascii="Arial" w:hAnsi="Arial" w:cs="Arial"/>
              </w:rPr>
              <w:lastRenderedPageBreak/>
              <w:t xml:space="preserve">principles of the subject matter. Inclusion of irrelevant material.  Substantial inaccuracies. </w:t>
            </w:r>
          </w:p>
        </w:tc>
        <w:tc>
          <w:tcPr>
            <w:tcW w:w="1736" w:type="dxa"/>
            <w:tcBorders>
              <w:left w:val="dashed" w:sz="4" w:space="0" w:color="auto"/>
              <w:right w:val="double" w:sz="4" w:space="0" w:color="auto"/>
            </w:tcBorders>
          </w:tcPr>
          <w:p w14:paraId="53E4B0E8" w14:textId="77777777" w:rsidR="00F927AD" w:rsidRPr="00043B68" w:rsidRDefault="00F927AD" w:rsidP="00043B68">
            <w:pPr>
              <w:spacing w:after="120"/>
              <w:rPr>
                <w:rFonts w:ascii="Arial" w:hAnsi="Arial" w:cs="Arial"/>
              </w:rPr>
            </w:pPr>
            <w:r w:rsidRPr="00043B68">
              <w:rPr>
                <w:rFonts w:ascii="Arial" w:hAnsi="Arial" w:cs="Arial"/>
              </w:rPr>
              <w:lastRenderedPageBreak/>
              <w:t>Gaps in knowledge</w:t>
            </w:r>
            <w:r>
              <w:t xml:space="preserve"> of </w:t>
            </w:r>
            <w:r w:rsidRPr="00043B68">
              <w:rPr>
                <w:rFonts w:ascii="Arial" w:hAnsi="Arial" w:cs="Arial"/>
              </w:rPr>
              <w:t xml:space="preserve">the basic underlying concepts and principles, with flawed or </w:t>
            </w:r>
            <w:r w:rsidRPr="00043B68">
              <w:rPr>
                <w:rFonts w:ascii="Arial" w:hAnsi="Arial" w:cs="Arial"/>
              </w:rPr>
              <w:lastRenderedPageBreak/>
              <w:t xml:space="preserve">superficial understanding. Some significant inaccuracies and/or irrelevant material.  </w:t>
            </w:r>
          </w:p>
        </w:tc>
        <w:tc>
          <w:tcPr>
            <w:tcW w:w="1736" w:type="dxa"/>
            <w:tcBorders>
              <w:left w:val="double" w:sz="4" w:space="0" w:color="auto"/>
              <w:right w:val="dashed" w:sz="4" w:space="0" w:color="auto"/>
            </w:tcBorders>
          </w:tcPr>
          <w:p w14:paraId="0763A2A8"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Limited knowledge and understanding of the basic underlying concepts and </w:t>
            </w:r>
            <w:r w:rsidRPr="00043B68">
              <w:rPr>
                <w:rFonts w:ascii="Arial" w:hAnsi="Arial" w:cs="Arial"/>
              </w:rPr>
              <w:lastRenderedPageBreak/>
              <w:t xml:space="preserve">principles within the subject area. Some elements may be missing. </w:t>
            </w:r>
          </w:p>
        </w:tc>
        <w:tc>
          <w:tcPr>
            <w:tcW w:w="1736" w:type="dxa"/>
            <w:tcBorders>
              <w:left w:val="dashed" w:sz="4" w:space="0" w:color="auto"/>
              <w:right w:val="dashed" w:sz="4" w:space="0" w:color="auto"/>
            </w:tcBorders>
          </w:tcPr>
          <w:p w14:paraId="1463A980"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Knowledge of the basic underlying concepts and principles is accurate with a </w:t>
            </w:r>
            <w:r w:rsidRPr="00043B68">
              <w:rPr>
                <w:rFonts w:ascii="Arial" w:hAnsi="Arial" w:cs="Arial"/>
              </w:rPr>
              <w:lastRenderedPageBreak/>
              <w:t>good understanding of the field of study but lacks depth and/or breadth.</w:t>
            </w:r>
          </w:p>
        </w:tc>
        <w:tc>
          <w:tcPr>
            <w:tcW w:w="1736" w:type="dxa"/>
            <w:tcBorders>
              <w:left w:val="dashed" w:sz="4" w:space="0" w:color="auto"/>
              <w:right w:val="dashed" w:sz="4" w:space="0" w:color="auto"/>
            </w:tcBorders>
          </w:tcPr>
          <w:p w14:paraId="4E6A5C41"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Competent knowledge of the basic underlying concepts and principles.  Exhibits very </w:t>
            </w:r>
            <w:r w:rsidRPr="00043B68">
              <w:rPr>
                <w:rFonts w:ascii="Arial" w:hAnsi="Arial" w:cs="Arial"/>
              </w:rPr>
              <w:lastRenderedPageBreak/>
              <w:t xml:space="preserve">good understanding. </w:t>
            </w:r>
          </w:p>
        </w:tc>
        <w:tc>
          <w:tcPr>
            <w:tcW w:w="1736" w:type="dxa"/>
            <w:tcBorders>
              <w:left w:val="dashed" w:sz="4" w:space="0" w:color="auto"/>
              <w:right w:val="dashed" w:sz="4" w:space="0" w:color="auto"/>
            </w:tcBorders>
          </w:tcPr>
          <w:p w14:paraId="616211C3"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Excellent knowledge and understanding of the basic underlying concepts and </w:t>
            </w:r>
            <w:r w:rsidRPr="00043B68">
              <w:rPr>
                <w:rFonts w:ascii="Arial" w:hAnsi="Arial" w:cs="Arial"/>
              </w:rPr>
              <w:lastRenderedPageBreak/>
              <w:t xml:space="preserve">principles of the subject. </w:t>
            </w:r>
          </w:p>
        </w:tc>
        <w:tc>
          <w:tcPr>
            <w:tcW w:w="1736" w:type="dxa"/>
            <w:tcBorders>
              <w:left w:val="dashed" w:sz="4" w:space="0" w:color="auto"/>
            </w:tcBorders>
          </w:tcPr>
          <w:p w14:paraId="0A50521D"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Exceptional, detailed knowledge and understanding of the basic underlying </w:t>
            </w:r>
            <w:r w:rsidRPr="00043B68">
              <w:rPr>
                <w:rFonts w:ascii="Arial" w:hAnsi="Arial" w:cs="Arial"/>
              </w:rPr>
              <w:lastRenderedPageBreak/>
              <w:t>concepts and principles</w:t>
            </w:r>
          </w:p>
        </w:tc>
      </w:tr>
      <w:tr w:rsidR="00F927AD" w:rsidRPr="00D9771E" w14:paraId="26546C77" w14:textId="77777777" w:rsidTr="00043B68">
        <w:tc>
          <w:tcPr>
            <w:tcW w:w="1735" w:type="dxa"/>
            <w:shd w:val="clear" w:color="auto" w:fill="8DB3E2"/>
          </w:tcPr>
          <w:p w14:paraId="0E55C399" w14:textId="77777777" w:rsidR="00F927AD" w:rsidRPr="00043B68" w:rsidRDefault="00F927AD" w:rsidP="00043B68">
            <w:pPr>
              <w:spacing w:before="34" w:line="239" w:lineRule="auto"/>
              <w:ind w:left="108" w:right="-54"/>
              <w:rPr>
                <w:rFonts w:ascii="Arial" w:hAnsi="Arial" w:cs="Arial"/>
                <w:b/>
                <w:bCs/>
              </w:rPr>
            </w:pPr>
            <w:r w:rsidRPr="00043B68">
              <w:rPr>
                <w:rFonts w:ascii="Arial" w:hAnsi="Arial" w:cs="Arial"/>
                <w:b/>
                <w:bCs/>
              </w:rPr>
              <w:lastRenderedPageBreak/>
              <w:t>C</w:t>
            </w:r>
            <w:r w:rsidRPr="00043B68">
              <w:rPr>
                <w:rFonts w:ascii="Arial" w:hAnsi="Arial" w:cs="Arial"/>
                <w:b/>
                <w:bCs/>
                <w:spacing w:val="1"/>
              </w:rPr>
              <w:t>ogn</w:t>
            </w:r>
            <w:r w:rsidRPr="00043B68">
              <w:rPr>
                <w:rFonts w:ascii="Arial" w:hAnsi="Arial" w:cs="Arial"/>
                <w:b/>
                <w:bCs/>
              </w:rPr>
              <w:t>i</w:t>
            </w:r>
            <w:r w:rsidRPr="00043B68">
              <w:rPr>
                <w:rFonts w:ascii="Arial" w:hAnsi="Arial" w:cs="Arial"/>
                <w:b/>
                <w:bCs/>
                <w:spacing w:val="1"/>
              </w:rPr>
              <w:t>t</w:t>
            </w:r>
            <w:r w:rsidRPr="00043B68">
              <w:rPr>
                <w:rFonts w:ascii="Arial" w:hAnsi="Arial" w:cs="Arial"/>
                <w:b/>
                <w:bCs/>
              </w:rPr>
              <w:t>i</w:t>
            </w:r>
            <w:r w:rsidRPr="00043B68">
              <w:rPr>
                <w:rFonts w:ascii="Arial" w:hAnsi="Arial" w:cs="Arial"/>
                <w:b/>
                <w:bCs/>
                <w:spacing w:val="2"/>
              </w:rPr>
              <w:t>v</w:t>
            </w:r>
            <w:r w:rsidRPr="00043B68">
              <w:rPr>
                <w:rFonts w:ascii="Arial" w:hAnsi="Arial" w:cs="Arial"/>
                <w:b/>
                <w:bCs/>
              </w:rPr>
              <w:t>e</w:t>
            </w:r>
            <w:r w:rsidRPr="00043B68">
              <w:rPr>
                <w:rFonts w:ascii="Arial" w:hAnsi="Arial" w:cs="Arial"/>
                <w:b/>
                <w:bCs/>
                <w:spacing w:val="-10"/>
              </w:rPr>
              <w:t xml:space="preserve"> </w:t>
            </w:r>
            <w:r w:rsidRPr="00043B68">
              <w:rPr>
                <w:rFonts w:ascii="Arial" w:hAnsi="Arial" w:cs="Arial"/>
                <w:b/>
                <w:bCs/>
              </w:rPr>
              <w:t>a</w:t>
            </w:r>
            <w:r w:rsidRPr="00043B68">
              <w:rPr>
                <w:rFonts w:ascii="Arial" w:hAnsi="Arial" w:cs="Arial"/>
                <w:b/>
                <w:bCs/>
                <w:spacing w:val="1"/>
              </w:rPr>
              <w:t>n</w:t>
            </w:r>
            <w:r w:rsidRPr="00043B68">
              <w:rPr>
                <w:rFonts w:ascii="Arial" w:hAnsi="Arial" w:cs="Arial"/>
                <w:b/>
                <w:bCs/>
              </w:rPr>
              <w:t>d i</w:t>
            </w:r>
            <w:r w:rsidRPr="00043B68">
              <w:rPr>
                <w:rFonts w:ascii="Arial" w:hAnsi="Arial" w:cs="Arial"/>
                <w:b/>
                <w:bCs/>
                <w:spacing w:val="1"/>
              </w:rPr>
              <w:t>nt</w:t>
            </w:r>
            <w:r w:rsidRPr="00043B68">
              <w:rPr>
                <w:rFonts w:ascii="Arial" w:hAnsi="Arial" w:cs="Arial"/>
                <w:b/>
                <w:bCs/>
              </w:rPr>
              <w:t>ellec</w:t>
            </w:r>
            <w:r w:rsidRPr="00043B68">
              <w:rPr>
                <w:rFonts w:ascii="Arial" w:hAnsi="Arial" w:cs="Arial"/>
                <w:b/>
                <w:bCs/>
                <w:spacing w:val="1"/>
              </w:rPr>
              <w:t>tu</w:t>
            </w:r>
            <w:r w:rsidRPr="00043B68">
              <w:rPr>
                <w:rFonts w:ascii="Arial" w:hAnsi="Arial" w:cs="Arial"/>
                <w:b/>
                <w:bCs/>
              </w:rPr>
              <w:t>al skil</w:t>
            </w:r>
            <w:r w:rsidRPr="00043B68">
              <w:rPr>
                <w:rFonts w:ascii="Arial" w:hAnsi="Arial" w:cs="Arial"/>
                <w:b/>
                <w:bCs/>
                <w:spacing w:val="2"/>
              </w:rPr>
              <w:t>l</w:t>
            </w:r>
            <w:r w:rsidRPr="00043B68">
              <w:rPr>
                <w:rFonts w:ascii="Arial" w:hAnsi="Arial" w:cs="Arial"/>
                <w:b/>
                <w:bCs/>
              </w:rPr>
              <w:t xml:space="preserve">s </w:t>
            </w:r>
          </w:p>
          <w:p w14:paraId="0B3D7BE2" w14:textId="77777777" w:rsidR="00F927AD" w:rsidRPr="00043B68" w:rsidRDefault="00F927AD" w:rsidP="00043B68">
            <w:pPr>
              <w:spacing w:before="34" w:line="239" w:lineRule="auto"/>
              <w:ind w:left="108" w:right="-54"/>
              <w:rPr>
                <w:rFonts w:ascii="Arial" w:hAnsi="Arial" w:cs="Arial"/>
                <w:bCs/>
                <w:sz w:val="18"/>
                <w:szCs w:val="18"/>
              </w:rPr>
            </w:pPr>
            <w:r w:rsidRPr="00043B68">
              <w:rPr>
                <w:rFonts w:ascii="Arial" w:hAnsi="Arial" w:cs="Arial"/>
                <w:bCs/>
                <w:sz w:val="18"/>
                <w:szCs w:val="18"/>
              </w:rPr>
              <w:t xml:space="preserve">(Evaluate underlying concepts and principles of a subject and interpret qualitative and quantitative data </w:t>
            </w:r>
            <w:proofErr w:type="gramStart"/>
            <w:r w:rsidRPr="00043B68">
              <w:rPr>
                <w:rFonts w:ascii="Arial" w:hAnsi="Arial" w:cs="Arial"/>
                <w:bCs/>
                <w:sz w:val="18"/>
                <w:szCs w:val="18"/>
              </w:rPr>
              <w:t>in order to</w:t>
            </w:r>
            <w:proofErr w:type="gramEnd"/>
            <w:r w:rsidRPr="00043B68">
              <w:rPr>
                <w:rFonts w:ascii="Arial" w:hAnsi="Arial" w:cs="Arial"/>
                <w:bCs/>
                <w:sz w:val="18"/>
                <w:szCs w:val="18"/>
              </w:rPr>
              <w:t xml:space="preserve"> develop lines of argument and make sound judgements.) </w:t>
            </w:r>
          </w:p>
          <w:p w14:paraId="50C64286" w14:textId="77777777" w:rsidR="00F927AD" w:rsidRPr="00043B68" w:rsidRDefault="00F927AD" w:rsidP="00043B68">
            <w:pPr>
              <w:spacing w:before="34" w:line="239" w:lineRule="auto"/>
              <w:ind w:left="108" w:right="-54"/>
              <w:rPr>
                <w:rFonts w:ascii="Arial" w:hAnsi="Arial" w:cs="Arial"/>
                <w:bCs/>
                <w:sz w:val="18"/>
                <w:szCs w:val="18"/>
              </w:rPr>
            </w:pPr>
          </w:p>
          <w:p w14:paraId="60F2FC13" w14:textId="77777777" w:rsidR="00F927AD" w:rsidRPr="00043B68" w:rsidRDefault="00F927AD" w:rsidP="00043B68">
            <w:pPr>
              <w:spacing w:before="34" w:line="239" w:lineRule="auto"/>
              <w:ind w:left="108" w:right="-54"/>
              <w:rPr>
                <w:rFonts w:ascii="Arial" w:hAnsi="Arial" w:cs="Arial"/>
                <w:bCs/>
                <w:sz w:val="18"/>
                <w:szCs w:val="18"/>
              </w:rPr>
            </w:pPr>
          </w:p>
        </w:tc>
        <w:tc>
          <w:tcPr>
            <w:tcW w:w="1736" w:type="dxa"/>
          </w:tcPr>
          <w:p w14:paraId="64BD463B" w14:textId="77777777" w:rsidR="00F927AD" w:rsidRPr="00043B68" w:rsidRDefault="00F927AD" w:rsidP="0093002B">
            <w:pPr>
              <w:rPr>
                <w:rFonts w:ascii="Arial" w:hAnsi="Arial" w:cs="Arial"/>
              </w:rPr>
            </w:pPr>
            <w:r w:rsidRPr="00043B68">
              <w:rPr>
                <w:rFonts w:ascii="Arial" w:hAnsi="Arial" w:cs="Arial"/>
              </w:rPr>
              <w:t>Wholly or almost wholly descriptive work. Little or no evaluation of</w:t>
            </w:r>
            <w:r>
              <w:t xml:space="preserve"> the </w:t>
            </w:r>
            <w:r w:rsidRPr="00043B68">
              <w:rPr>
                <w:rFonts w:ascii="Arial" w:hAnsi="Arial" w:cs="Arial"/>
              </w:rPr>
              <w:t>underlying concepts and principles.</w:t>
            </w:r>
          </w:p>
          <w:p w14:paraId="4C3C43C3" w14:textId="77777777" w:rsidR="00F927AD" w:rsidRPr="00043B68" w:rsidRDefault="00F927AD" w:rsidP="0093002B">
            <w:pPr>
              <w:rPr>
                <w:rFonts w:ascii="Arial" w:hAnsi="Arial" w:cs="Arial"/>
              </w:rPr>
            </w:pPr>
            <w:r w:rsidRPr="00043B68">
              <w:rPr>
                <w:rFonts w:ascii="Arial" w:hAnsi="Arial" w:cs="Arial"/>
              </w:rPr>
              <w:t>Failure to develop arguments, leading to illogical or invalid judgements. Minimal or no use of</w:t>
            </w:r>
          </w:p>
          <w:p w14:paraId="3F00731F" w14:textId="77777777" w:rsidR="00F927AD" w:rsidRPr="00043B68" w:rsidRDefault="00F927AD" w:rsidP="0093002B">
            <w:pPr>
              <w:rPr>
                <w:rFonts w:ascii="Arial" w:hAnsi="Arial" w:cs="Arial"/>
              </w:rPr>
            </w:pPr>
            <w:r w:rsidRPr="00043B68">
              <w:rPr>
                <w:rFonts w:ascii="Arial" w:hAnsi="Arial" w:cs="Arial"/>
              </w:rPr>
              <w:t>evidence to back up views.</w:t>
            </w:r>
          </w:p>
          <w:p w14:paraId="0F4D3997" w14:textId="77777777" w:rsidR="00F927AD" w:rsidRPr="00043B68" w:rsidRDefault="00F927AD" w:rsidP="0093002B">
            <w:pPr>
              <w:rPr>
                <w:rFonts w:ascii="Arial" w:hAnsi="Arial" w:cs="Arial"/>
              </w:rPr>
            </w:pPr>
          </w:p>
        </w:tc>
        <w:tc>
          <w:tcPr>
            <w:tcW w:w="1736" w:type="dxa"/>
          </w:tcPr>
          <w:p w14:paraId="20A71AB8" w14:textId="77777777" w:rsidR="00F927AD" w:rsidRPr="00043B68" w:rsidRDefault="00F927AD" w:rsidP="0093002B">
            <w:pPr>
              <w:rPr>
                <w:rFonts w:ascii="Arial" w:hAnsi="Arial" w:cs="Arial"/>
              </w:rPr>
            </w:pPr>
            <w:r w:rsidRPr="00043B68">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45B8B58C" w14:textId="77777777" w:rsidR="00F927AD" w:rsidRPr="00043B68" w:rsidRDefault="00F927AD" w:rsidP="0093002B">
            <w:pPr>
              <w:rPr>
                <w:rFonts w:ascii="Arial" w:hAnsi="Arial" w:cs="Arial"/>
              </w:rPr>
            </w:pPr>
            <w:r w:rsidRPr="00043B68">
              <w:rPr>
                <w:rFonts w:ascii="Arial" w:hAnsi="Arial" w:cs="Arial"/>
              </w:rPr>
              <w:t>Limited attempt at evaluation of the underlying concepts and principles, tending towards description.</w:t>
            </w:r>
          </w:p>
          <w:p w14:paraId="5A19983F" w14:textId="77777777" w:rsidR="00F927AD" w:rsidRPr="00043B68" w:rsidRDefault="00F927AD" w:rsidP="0093002B">
            <w:pPr>
              <w:rPr>
                <w:rFonts w:ascii="Arial" w:hAnsi="Arial" w:cs="Arial"/>
              </w:rPr>
            </w:pPr>
            <w:r w:rsidRPr="00043B68">
              <w:rPr>
                <w:rFonts w:ascii="Arial" w:hAnsi="Arial" w:cs="Arial"/>
              </w:rPr>
              <w:t xml:space="preserve">Can interpret qualitative and quantitative data but with some errors. Some evidence to support emerging arguments and judgements but these may be underdeveloped or with a little inconsistency / </w:t>
            </w:r>
            <w:proofErr w:type="gramStart"/>
            <w:r w:rsidRPr="00043B68">
              <w:rPr>
                <w:rFonts w:ascii="Arial" w:hAnsi="Arial" w:cs="Arial"/>
              </w:rPr>
              <w:t>mis-interpretation</w:t>
            </w:r>
            <w:proofErr w:type="gramEnd"/>
            <w:r w:rsidRPr="00043B68">
              <w:rPr>
                <w:rFonts w:ascii="Arial" w:hAnsi="Arial" w:cs="Arial"/>
              </w:rPr>
              <w:t>.</w:t>
            </w:r>
          </w:p>
          <w:p w14:paraId="22F2814E" w14:textId="77777777" w:rsidR="00F927AD" w:rsidRPr="00043B68" w:rsidRDefault="00F927AD" w:rsidP="0093002B">
            <w:pPr>
              <w:rPr>
                <w:rFonts w:ascii="Arial" w:hAnsi="Arial" w:cs="Arial"/>
              </w:rPr>
            </w:pPr>
          </w:p>
        </w:tc>
        <w:tc>
          <w:tcPr>
            <w:tcW w:w="1736" w:type="dxa"/>
          </w:tcPr>
          <w:p w14:paraId="4C574DB3" w14:textId="77777777" w:rsidR="00F927AD" w:rsidRPr="00043B68" w:rsidRDefault="00F927AD" w:rsidP="0093002B">
            <w:pPr>
              <w:rPr>
                <w:rFonts w:ascii="Arial" w:hAnsi="Arial" w:cs="Arial"/>
              </w:rPr>
            </w:pPr>
            <w:r w:rsidRPr="00043B68">
              <w:rPr>
                <w:rFonts w:ascii="Arial" w:hAnsi="Arial" w:cs="Arial"/>
              </w:rPr>
              <w:t>Good evaluation of the underlying concepts and principles. Can interpret qualitative and quantitative data, with minor errors.</w:t>
            </w:r>
          </w:p>
          <w:p w14:paraId="4C4CA6FD" w14:textId="77777777" w:rsidR="00F927AD" w:rsidRPr="00043B68" w:rsidRDefault="00F927AD" w:rsidP="0093002B">
            <w:pPr>
              <w:rPr>
                <w:rFonts w:ascii="Arial" w:hAnsi="Arial" w:cs="Arial"/>
              </w:rPr>
            </w:pPr>
            <w:r w:rsidRPr="00043B68">
              <w:rPr>
                <w:rFonts w:ascii="Arial" w:hAnsi="Arial" w:cs="Arial"/>
              </w:rPr>
              <w:t>An emerging ability to use evidence to support the argument.</w:t>
            </w:r>
          </w:p>
          <w:p w14:paraId="33AF2562" w14:textId="77777777" w:rsidR="00F927AD" w:rsidRPr="00043B68" w:rsidRDefault="00F927AD" w:rsidP="0093002B">
            <w:pPr>
              <w:rPr>
                <w:rFonts w:ascii="Arial" w:hAnsi="Arial" w:cs="Arial"/>
              </w:rPr>
            </w:pPr>
            <w:r w:rsidRPr="00043B68">
              <w:rPr>
                <w:rFonts w:ascii="Arial" w:hAnsi="Arial" w:cs="Arial"/>
              </w:rPr>
              <w:t>Mostly valid arguments and logical judgements.</w:t>
            </w:r>
            <w:r>
              <w:t xml:space="preserve"> </w:t>
            </w:r>
          </w:p>
        </w:tc>
        <w:tc>
          <w:tcPr>
            <w:tcW w:w="1736" w:type="dxa"/>
          </w:tcPr>
          <w:p w14:paraId="6139E289" w14:textId="77777777" w:rsidR="00F927AD" w:rsidRPr="00043B68" w:rsidRDefault="00F927AD" w:rsidP="0093002B">
            <w:pPr>
              <w:rPr>
                <w:rFonts w:ascii="Arial" w:hAnsi="Arial" w:cs="Arial"/>
              </w:rPr>
            </w:pPr>
            <w:r w:rsidRPr="00043B68">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14:paraId="04B49BFB" w14:textId="77777777" w:rsidR="00F927AD" w:rsidRPr="00043B68" w:rsidRDefault="00F927AD" w:rsidP="0093002B">
            <w:pPr>
              <w:rPr>
                <w:rFonts w:ascii="Arial" w:hAnsi="Arial" w:cs="Arial"/>
              </w:rPr>
            </w:pPr>
          </w:p>
        </w:tc>
        <w:tc>
          <w:tcPr>
            <w:tcW w:w="1736" w:type="dxa"/>
          </w:tcPr>
          <w:p w14:paraId="1FD0A97A" w14:textId="77777777" w:rsidR="00F927AD" w:rsidRPr="00043B68" w:rsidRDefault="00F927AD" w:rsidP="0093002B">
            <w:pPr>
              <w:rPr>
                <w:rFonts w:ascii="Arial" w:hAnsi="Arial" w:cs="Arial"/>
              </w:rPr>
            </w:pPr>
            <w:r w:rsidRPr="00043B68">
              <w:rPr>
                <w:rFonts w:ascii="Arial" w:hAnsi="Arial" w:cs="Arial"/>
              </w:rPr>
              <w:t>Excellent evaluation</w:t>
            </w:r>
            <w:r>
              <w:t xml:space="preserve"> </w:t>
            </w:r>
            <w:r w:rsidRPr="00043B68">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23027720" w14:textId="77777777" w:rsidR="00F927AD" w:rsidRPr="00043B68" w:rsidRDefault="00F927AD" w:rsidP="0093002B">
            <w:pPr>
              <w:rPr>
                <w:rFonts w:ascii="Arial" w:hAnsi="Arial" w:cs="Arial"/>
              </w:rPr>
            </w:pPr>
            <w:r w:rsidRPr="00043B68">
              <w:rPr>
                <w:rFonts w:ascii="Arial" w:hAnsi="Arial" w:cs="Arial"/>
              </w:rPr>
              <w:t xml:space="preserve">Exceptional evaluation of the underlying concepts and </w:t>
            </w:r>
            <w:proofErr w:type="gramStart"/>
            <w:r w:rsidRPr="00043B68">
              <w:rPr>
                <w:rFonts w:ascii="Arial" w:hAnsi="Arial" w:cs="Arial"/>
              </w:rPr>
              <w:t>principles based</w:t>
            </w:r>
            <w:proofErr w:type="gramEnd"/>
            <w:r w:rsidRPr="00043B68">
              <w:rPr>
                <w:rFonts w:ascii="Arial" w:hAnsi="Arial" w:cs="Arial"/>
              </w:rPr>
              <w:t xml:space="preserve"> evidence. Outstanding interpretation of qualitative and quantitative data.</w:t>
            </w:r>
          </w:p>
          <w:p w14:paraId="30A0DD3E" w14:textId="77777777" w:rsidR="00F927AD" w:rsidRPr="00043B68" w:rsidRDefault="00F927AD" w:rsidP="0093002B">
            <w:pPr>
              <w:rPr>
                <w:rFonts w:ascii="Arial" w:hAnsi="Arial" w:cs="Arial"/>
              </w:rPr>
            </w:pPr>
            <w:r w:rsidRPr="00043B68">
              <w:rPr>
                <w:rFonts w:ascii="Arial" w:hAnsi="Arial" w:cs="Arial"/>
              </w:rPr>
              <w:t xml:space="preserve">Exceptional ability to devise arguments using evidence and make wholly appropriate and valid judgements. </w:t>
            </w:r>
          </w:p>
        </w:tc>
      </w:tr>
      <w:tr w:rsidR="00F927AD" w:rsidRPr="00D9771E" w14:paraId="4DD6E2FC" w14:textId="77777777" w:rsidTr="00043B68">
        <w:tc>
          <w:tcPr>
            <w:tcW w:w="1735" w:type="dxa"/>
            <w:shd w:val="clear" w:color="auto" w:fill="8DB3E2"/>
          </w:tcPr>
          <w:p w14:paraId="0FD1DC03" w14:textId="77777777" w:rsidR="00F927AD" w:rsidRPr="00043B68" w:rsidRDefault="00F927AD" w:rsidP="00043B68">
            <w:pPr>
              <w:spacing w:before="34" w:line="239" w:lineRule="auto"/>
              <w:ind w:left="108" w:right="-54"/>
              <w:rPr>
                <w:rFonts w:ascii="Arial" w:hAnsi="Arial" w:cs="Arial"/>
                <w:b/>
                <w:bCs/>
              </w:rPr>
            </w:pPr>
            <w:r w:rsidRPr="00043B68">
              <w:rPr>
                <w:rFonts w:ascii="Arial" w:hAnsi="Arial" w:cs="Arial"/>
                <w:b/>
                <w:bCs/>
              </w:rPr>
              <w:t>Practical skills</w:t>
            </w:r>
          </w:p>
          <w:p w14:paraId="00F21D36" w14:textId="77777777" w:rsidR="00F927AD" w:rsidRPr="00043B68" w:rsidRDefault="00F927AD" w:rsidP="00043B68">
            <w:pPr>
              <w:spacing w:before="34" w:line="239" w:lineRule="auto"/>
              <w:ind w:left="108" w:right="-54"/>
              <w:rPr>
                <w:rFonts w:ascii="Arial" w:hAnsi="Arial" w:cs="Arial"/>
                <w:bCs/>
                <w:sz w:val="18"/>
                <w:szCs w:val="18"/>
              </w:rPr>
            </w:pPr>
            <w:r w:rsidRPr="00043B68">
              <w:rPr>
                <w:rFonts w:ascii="Arial" w:hAnsi="Arial" w:cs="Arial"/>
                <w:bCs/>
                <w:sz w:val="18"/>
                <w:szCs w:val="18"/>
              </w:rPr>
              <w:t>(Different approaches to solving problems in particular contexts.)</w:t>
            </w:r>
          </w:p>
          <w:p w14:paraId="635743FB" w14:textId="77777777" w:rsidR="00F927AD" w:rsidRPr="00043B68" w:rsidRDefault="00F927AD" w:rsidP="00043B68">
            <w:pPr>
              <w:spacing w:before="34" w:line="239" w:lineRule="auto"/>
              <w:ind w:left="108" w:right="-54"/>
              <w:rPr>
                <w:rFonts w:ascii="Arial" w:hAnsi="Arial" w:cs="Arial"/>
                <w:b/>
                <w:bCs/>
                <w:sz w:val="18"/>
                <w:szCs w:val="18"/>
              </w:rPr>
            </w:pPr>
          </w:p>
        </w:tc>
        <w:tc>
          <w:tcPr>
            <w:tcW w:w="1736" w:type="dxa"/>
          </w:tcPr>
          <w:p w14:paraId="25D7EA33" w14:textId="77777777" w:rsidR="00F927AD" w:rsidRPr="00043B68" w:rsidRDefault="00F927AD" w:rsidP="0093002B">
            <w:pPr>
              <w:rPr>
                <w:rFonts w:ascii="Arial" w:hAnsi="Arial" w:cs="Arial"/>
              </w:rPr>
            </w:pPr>
            <w:r w:rsidRPr="00043B68">
              <w:rPr>
                <w:rFonts w:ascii="Arial" w:hAnsi="Arial" w:cs="Arial"/>
              </w:rPr>
              <w:t>Limited or no use of taught, basic methods, materials, tools and/or techniques.</w:t>
            </w:r>
          </w:p>
          <w:p w14:paraId="674068B0" w14:textId="77777777" w:rsidR="00F927AD" w:rsidRPr="00043B68" w:rsidRDefault="00F927AD" w:rsidP="0093002B">
            <w:pPr>
              <w:rPr>
                <w:rFonts w:ascii="Arial" w:hAnsi="Arial" w:cs="Arial"/>
              </w:rPr>
            </w:pPr>
            <w:r w:rsidRPr="00043B68">
              <w:rPr>
                <w:rFonts w:ascii="Arial" w:hAnsi="Arial" w:cs="Arial"/>
              </w:rPr>
              <w:t>Little or no appreciation of the context of the application.</w:t>
            </w:r>
          </w:p>
          <w:p w14:paraId="2CFD10B0" w14:textId="77777777" w:rsidR="00F927AD" w:rsidRPr="00043B68" w:rsidRDefault="00F927AD" w:rsidP="0093002B">
            <w:pPr>
              <w:rPr>
                <w:rFonts w:ascii="Arial" w:hAnsi="Arial" w:cs="Arial"/>
              </w:rPr>
            </w:pPr>
            <w:r w:rsidRPr="00043B68">
              <w:rPr>
                <w:rFonts w:ascii="Arial" w:hAnsi="Arial" w:cs="Arial"/>
              </w:rPr>
              <w:lastRenderedPageBreak/>
              <w:t xml:space="preserve">Very weak evidence of different approaches to problem-solving </w:t>
            </w:r>
            <w:proofErr w:type="gramStart"/>
            <w:r w:rsidRPr="00043B68">
              <w:rPr>
                <w:rFonts w:ascii="Arial" w:hAnsi="Arial" w:cs="Arial"/>
              </w:rPr>
              <w:t>in particular contexts</w:t>
            </w:r>
            <w:proofErr w:type="gramEnd"/>
            <w:r w:rsidRPr="00043B68">
              <w:rPr>
                <w:rFonts w:ascii="Arial" w:hAnsi="Arial" w:cs="Arial"/>
              </w:rPr>
              <w:t xml:space="preserve">. </w:t>
            </w:r>
          </w:p>
        </w:tc>
        <w:tc>
          <w:tcPr>
            <w:tcW w:w="1736" w:type="dxa"/>
          </w:tcPr>
          <w:p w14:paraId="0376073C" w14:textId="77777777" w:rsidR="00F927AD" w:rsidRPr="00043B68" w:rsidRDefault="00F927AD" w:rsidP="0093002B">
            <w:pPr>
              <w:rPr>
                <w:rFonts w:ascii="Arial" w:hAnsi="Arial" w:cs="Arial"/>
              </w:rPr>
            </w:pPr>
            <w:r w:rsidRPr="00043B68">
              <w:rPr>
                <w:rFonts w:ascii="Arial" w:hAnsi="Arial" w:cs="Arial"/>
              </w:rPr>
              <w:lastRenderedPageBreak/>
              <w:t xml:space="preserve">Rudimentary application of taught, basic methods, materials, tools and/or techniques but without consideration and </w:t>
            </w:r>
            <w:r w:rsidRPr="00043B68">
              <w:rPr>
                <w:rFonts w:ascii="Arial" w:hAnsi="Arial" w:cs="Arial"/>
              </w:rPr>
              <w:lastRenderedPageBreak/>
              <w:t>competence. Flawed appreciation of the context of the application.</w:t>
            </w:r>
          </w:p>
          <w:p w14:paraId="62002D5C" w14:textId="77777777" w:rsidR="00F927AD" w:rsidRPr="00043B68" w:rsidRDefault="00F927AD" w:rsidP="0093002B">
            <w:pPr>
              <w:rPr>
                <w:rFonts w:ascii="Arial" w:hAnsi="Arial" w:cs="Arial"/>
              </w:rPr>
            </w:pPr>
            <w:r w:rsidRPr="00043B68">
              <w:rPr>
                <w:rFonts w:ascii="Arial" w:hAnsi="Arial" w:cs="Arial"/>
              </w:rPr>
              <w:t xml:space="preserve">Weak evidence of different approaches to problem-solving </w:t>
            </w:r>
            <w:proofErr w:type="gramStart"/>
            <w:r w:rsidRPr="00043B68">
              <w:rPr>
                <w:rFonts w:ascii="Arial" w:hAnsi="Arial" w:cs="Arial"/>
              </w:rPr>
              <w:t>in particular contexts</w:t>
            </w:r>
            <w:proofErr w:type="gramEnd"/>
            <w:r w:rsidRPr="00043B68">
              <w:rPr>
                <w:rFonts w:ascii="Arial" w:hAnsi="Arial" w:cs="Arial"/>
              </w:rPr>
              <w:t>.</w:t>
            </w:r>
          </w:p>
          <w:p w14:paraId="3BD914D7" w14:textId="77777777" w:rsidR="00F927AD" w:rsidRPr="00043B68" w:rsidRDefault="00F927AD" w:rsidP="0093002B">
            <w:pPr>
              <w:rPr>
                <w:rFonts w:ascii="Arial" w:hAnsi="Arial" w:cs="Arial"/>
              </w:rPr>
            </w:pPr>
          </w:p>
          <w:p w14:paraId="12013D99" w14:textId="77777777" w:rsidR="00F927AD" w:rsidRPr="00043B68" w:rsidRDefault="00F927AD" w:rsidP="0093002B">
            <w:pPr>
              <w:rPr>
                <w:rFonts w:ascii="Arial" w:hAnsi="Arial" w:cs="Arial"/>
              </w:rPr>
            </w:pPr>
          </w:p>
        </w:tc>
        <w:tc>
          <w:tcPr>
            <w:tcW w:w="1736" w:type="dxa"/>
          </w:tcPr>
          <w:p w14:paraId="54A4C09E" w14:textId="77777777" w:rsidR="00F927AD" w:rsidRPr="00043B68" w:rsidRDefault="00F927AD" w:rsidP="0093002B">
            <w:pPr>
              <w:rPr>
                <w:rFonts w:ascii="Arial" w:hAnsi="Arial" w:cs="Arial"/>
              </w:rPr>
            </w:pPr>
            <w:r w:rsidRPr="00043B68">
              <w:rPr>
                <w:rFonts w:ascii="Arial" w:hAnsi="Arial" w:cs="Arial"/>
              </w:rPr>
              <w:lastRenderedPageBreak/>
              <w:t>An adequate awareness and mostly appropriate application of basic methods, materials, tools and/or techniques.</w:t>
            </w:r>
          </w:p>
          <w:p w14:paraId="4F7E436A" w14:textId="77777777" w:rsidR="00F927AD" w:rsidRPr="00043B68" w:rsidRDefault="00F927AD" w:rsidP="0093002B">
            <w:pPr>
              <w:rPr>
                <w:rFonts w:ascii="Arial" w:hAnsi="Arial" w:cs="Arial"/>
              </w:rPr>
            </w:pPr>
            <w:r w:rsidRPr="00043B68">
              <w:rPr>
                <w:rFonts w:ascii="Arial" w:hAnsi="Arial" w:cs="Arial"/>
              </w:rPr>
              <w:lastRenderedPageBreak/>
              <w:t xml:space="preserve">Basic appreciation of the context of the application. </w:t>
            </w:r>
          </w:p>
          <w:p w14:paraId="39ED276E" w14:textId="77777777" w:rsidR="00F927AD" w:rsidRPr="00043B68" w:rsidRDefault="00F927AD" w:rsidP="0093002B">
            <w:pPr>
              <w:rPr>
                <w:rFonts w:ascii="Arial" w:hAnsi="Arial" w:cs="Arial"/>
              </w:rPr>
            </w:pPr>
            <w:r w:rsidRPr="00043B68">
              <w:rPr>
                <w:rFonts w:ascii="Arial" w:hAnsi="Arial" w:cs="Arial"/>
              </w:rPr>
              <w:t xml:space="preserve">Can identify problems in particular contexts and propose basic alternative approaches or solutions though there may be errors. </w:t>
            </w:r>
          </w:p>
        </w:tc>
        <w:tc>
          <w:tcPr>
            <w:tcW w:w="1736" w:type="dxa"/>
          </w:tcPr>
          <w:p w14:paraId="5A0E6C58" w14:textId="77777777" w:rsidR="00F927AD" w:rsidRPr="00043B68" w:rsidRDefault="00F927AD" w:rsidP="0093002B">
            <w:pPr>
              <w:rPr>
                <w:rFonts w:ascii="Arial" w:hAnsi="Arial" w:cs="Arial"/>
              </w:rPr>
            </w:pPr>
            <w:r w:rsidRPr="00043B68">
              <w:rPr>
                <w:rFonts w:ascii="Arial" w:hAnsi="Arial" w:cs="Arial"/>
              </w:rPr>
              <w:lastRenderedPageBreak/>
              <w:t>A good and appropriate application of basic methods, materials, tools and/or techniques.</w:t>
            </w:r>
          </w:p>
          <w:p w14:paraId="765F4D73" w14:textId="77777777" w:rsidR="00F927AD" w:rsidRPr="00043B68" w:rsidRDefault="00F927AD" w:rsidP="0093002B">
            <w:pPr>
              <w:rPr>
                <w:rFonts w:ascii="Arial" w:hAnsi="Arial" w:cs="Arial"/>
              </w:rPr>
            </w:pPr>
            <w:r w:rsidRPr="00043B68">
              <w:rPr>
                <w:rFonts w:ascii="Arial" w:hAnsi="Arial" w:cs="Arial"/>
              </w:rPr>
              <w:t xml:space="preserve">Clear appreciation of </w:t>
            </w:r>
            <w:r w:rsidRPr="00043B68">
              <w:rPr>
                <w:rFonts w:ascii="Arial" w:hAnsi="Arial" w:cs="Arial"/>
              </w:rPr>
              <w:lastRenderedPageBreak/>
              <w:t xml:space="preserve">the context of the application. </w:t>
            </w:r>
          </w:p>
          <w:p w14:paraId="412B1AAE" w14:textId="77777777" w:rsidR="00F927AD" w:rsidRPr="00043B68" w:rsidRDefault="00F927AD" w:rsidP="0093002B">
            <w:pPr>
              <w:rPr>
                <w:rFonts w:ascii="Arial" w:hAnsi="Arial" w:cs="Arial"/>
              </w:rPr>
            </w:pPr>
            <w:r w:rsidRPr="00043B68">
              <w:rPr>
                <w:rFonts w:ascii="Arial" w:hAnsi="Arial" w:cs="Arial"/>
              </w:rPr>
              <w:t xml:space="preserve">Good evidence of different approaches to problem-solving </w:t>
            </w:r>
            <w:proofErr w:type="gramStart"/>
            <w:r w:rsidRPr="00043B68">
              <w:rPr>
                <w:rFonts w:ascii="Arial" w:hAnsi="Arial" w:cs="Arial"/>
              </w:rPr>
              <w:t>in particular contexts</w:t>
            </w:r>
            <w:proofErr w:type="gramEnd"/>
            <w:r w:rsidRPr="00043B68">
              <w:rPr>
                <w:rFonts w:ascii="Arial" w:hAnsi="Arial" w:cs="Arial"/>
              </w:rPr>
              <w:t xml:space="preserve"> and proposes mostly appropriate solutions.</w:t>
            </w:r>
          </w:p>
        </w:tc>
        <w:tc>
          <w:tcPr>
            <w:tcW w:w="1736" w:type="dxa"/>
          </w:tcPr>
          <w:p w14:paraId="2DAB6040" w14:textId="77777777" w:rsidR="00F927AD" w:rsidRPr="00043B68" w:rsidRDefault="00F927AD" w:rsidP="0093002B">
            <w:pPr>
              <w:rPr>
                <w:rFonts w:ascii="Arial" w:hAnsi="Arial" w:cs="Arial"/>
              </w:rPr>
            </w:pPr>
            <w:r w:rsidRPr="00043B68">
              <w:rPr>
                <w:rFonts w:ascii="Arial" w:hAnsi="Arial" w:cs="Arial"/>
              </w:rPr>
              <w:lastRenderedPageBreak/>
              <w:t>A very good application of a range of basic methods, materials, tools and/or techniques.</w:t>
            </w:r>
          </w:p>
          <w:p w14:paraId="22984554" w14:textId="77777777" w:rsidR="00F927AD" w:rsidRPr="00043B68" w:rsidRDefault="00F927AD" w:rsidP="0093002B">
            <w:pPr>
              <w:rPr>
                <w:rFonts w:ascii="Arial" w:hAnsi="Arial" w:cs="Arial"/>
              </w:rPr>
            </w:pPr>
            <w:r w:rsidRPr="00043B68">
              <w:rPr>
                <w:rFonts w:ascii="Arial" w:hAnsi="Arial" w:cs="Arial"/>
              </w:rPr>
              <w:t xml:space="preserve">Very good consideration of the context of </w:t>
            </w:r>
            <w:r w:rsidRPr="00043B68">
              <w:rPr>
                <w:rFonts w:ascii="Arial" w:hAnsi="Arial" w:cs="Arial"/>
              </w:rPr>
              <w:lastRenderedPageBreak/>
              <w:t xml:space="preserve">the application. Very good evidence of different approaches to problem-solving </w:t>
            </w:r>
            <w:proofErr w:type="gramStart"/>
            <w:r w:rsidRPr="00043B68">
              <w:rPr>
                <w:rFonts w:ascii="Arial" w:hAnsi="Arial" w:cs="Arial"/>
              </w:rPr>
              <w:t>in particular contexts</w:t>
            </w:r>
            <w:proofErr w:type="gramEnd"/>
            <w:r w:rsidRPr="00043B68">
              <w:rPr>
                <w:rFonts w:ascii="Arial" w:hAnsi="Arial" w:cs="Arial"/>
              </w:rPr>
              <w:t xml:space="preserve"> and proposes appropriate solutions.</w:t>
            </w:r>
          </w:p>
        </w:tc>
        <w:tc>
          <w:tcPr>
            <w:tcW w:w="1736" w:type="dxa"/>
          </w:tcPr>
          <w:p w14:paraId="46A86555" w14:textId="77777777" w:rsidR="00F927AD" w:rsidRPr="00043B68" w:rsidRDefault="00F927AD" w:rsidP="0093002B">
            <w:pPr>
              <w:rPr>
                <w:rFonts w:ascii="Arial" w:hAnsi="Arial" w:cs="Arial"/>
              </w:rPr>
            </w:pPr>
            <w:r w:rsidRPr="00043B68">
              <w:rPr>
                <w:rFonts w:ascii="Arial" w:hAnsi="Arial" w:cs="Arial"/>
              </w:rPr>
              <w:lastRenderedPageBreak/>
              <w:t>An advanced application of a range of taught, basic methods, materials, tools and/or techniques.</w:t>
            </w:r>
          </w:p>
          <w:p w14:paraId="45444219" w14:textId="77777777" w:rsidR="00F927AD" w:rsidRPr="00043B68" w:rsidRDefault="00F927AD" w:rsidP="0093002B">
            <w:pPr>
              <w:rPr>
                <w:rFonts w:ascii="Arial" w:hAnsi="Arial" w:cs="Arial"/>
              </w:rPr>
            </w:pPr>
            <w:r w:rsidRPr="00043B68">
              <w:rPr>
                <w:rFonts w:ascii="Arial" w:hAnsi="Arial" w:cs="Arial"/>
              </w:rPr>
              <w:t xml:space="preserve">The context of the application is </w:t>
            </w:r>
            <w:r w:rsidRPr="00043B68">
              <w:rPr>
                <w:rFonts w:ascii="Arial" w:hAnsi="Arial" w:cs="Arial"/>
              </w:rPr>
              <w:lastRenderedPageBreak/>
              <w:t>well considered, and insightful.</w:t>
            </w:r>
          </w:p>
          <w:p w14:paraId="66A89937" w14:textId="77777777" w:rsidR="00F927AD" w:rsidRPr="00043B68" w:rsidRDefault="00F927AD" w:rsidP="0093002B">
            <w:pPr>
              <w:rPr>
                <w:rFonts w:ascii="Arial" w:hAnsi="Arial" w:cs="Arial"/>
              </w:rPr>
            </w:pPr>
            <w:r w:rsidRPr="00043B68">
              <w:rPr>
                <w:rFonts w:ascii="Arial" w:hAnsi="Arial" w:cs="Arial"/>
              </w:rPr>
              <w:t xml:space="preserve">Excellent evidence of different approaches to problem-solving </w:t>
            </w:r>
            <w:proofErr w:type="gramStart"/>
            <w:r w:rsidRPr="00043B68">
              <w:rPr>
                <w:rFonts w:ascii="Arial" w:hAnsi="Arial" w:cs="Arial"/>
              </w:rPr>
              <w:t>in particular contexts</w:t>
            </w:r>
            <w:proofErr w:type="gramEnd"/>
            <w:r w:rsidRPr="00043B68">
              <w:rPr>
                <w:rFonts w:ascii="Arial" w:hAnsi="Arial" w:cs="Arial"/>
              </w:rPr>
              <w:t xml:space="preserve"> and proposes appropriate solutions. </w:t>
            </w:r>
          </w:p>
        </w:tc>
        <w:tc>
          <w:tcPr>
            <w:tcW w:w="1736" w:type="dxa"/>
          </w:tcPr>
          <w:p w14:paraId="6D0AAE8A" w14:textId="77777777" w:rsidR="00F927AD" w:rsidRPr="00043B68" w:rsidRDefault="00F927AD" w:rsidP="0093002B">
            <w:pPr>
              <w:rPr>
                <w:rFonts w:ascii="Arial" w:hAnsi="Arial" w:cs="Arial"/>
              </w:rPr>
            </w:pPr>
            <w:r w:rsidRPr="00043B68">
              <w:rPr>
                <w:rFonts w:ascii="Arial" w:hAnsi="Arial" w:cs="Arial"/>
              </w:rPr>
              <w:lastRenderedPageBreak/>
              <w:t xml:space="preserve">Exceptional levels of application and deployment skills in particular practical contexts. Outstanding identification of </w:t>
            </w:r>
            <w:r w:rsidRPr="00043B68">
              <w:rPr>
                <w:rFonts w:ascii="Arial" w:hAnsi="Arial" w:cs="Arial"/>
              </w:rPr>
              <w:lastRenderedPageBreak/>
              <w:t>problems in particular contexts and formulation of wholly appropriate, thoughtful solutions / different approaches.</w:t>
            </w:r>
          </w:p>
        </w:tc>
      </w:tr>
      <w:tr w:rsidR="00F927AD" w:rsidRPr="00D9771E" w14:paraId="075A13C2" w14:textId="77777777" w:rsidTr="00043B68">
        <w:tc>
          <w:tcPr>
            <w:tcW w:w="1735" w:type="dxa"/>
            <w:shd w:val="clear" w:color="auto" w:fill="8DB3E2"/>
          </w:tcPr>
          <w:p w14:paraId="47CECB51" w14:textId="77777777" w:rsidR="00F927AD" w:rsidRPr="00043B68" w:rsidRDefault="00F927AD" w:rsidP="00043B68">
            <w:pPr>
              <w:spacing w:before="34" w:line="239" w:lineRule="auto"/>
              <w:ind w:left="108" w:right="-54"/>
              <w:rPr>
                <w:rFonts w:ascii="Arial" w:hAnsi="Arial" w:cs="Arial"/>
                <w:b/>
                <w:bCs/>
              </w:rPr>
            </w:pPr>
            <w:r w:rsidRPr="00043B68">
              <w:rPr>
                <w:rFonts w:ascii="Arial" w:hAnsi="Arial" w:cs="Arial"/>
                <w:b/>
                <w:bCs/>
              </w:rPr>
              <w:lastRenderedPageBreak/>
              <w:t>Transferable skills for life and professional practice</w:t>
            </w:r>
          </w:p>
          <w:p w14:paraId="635AC03C" w14:textId="77777777" w:rsidR="00F927AD" w:rsidRPr="00043B68" w:rsidRDefault="00F927AD" w:rsidP="00043B68">
            <w:pPr>
              <w:spacing w:before="34" w:line="239" w:lineRule="auto"/>
              <w:ind w:left="108" w:right="-54"/>
              <w:rPr>
                <w:rFonts w:ascii="Arial" w:hAnsi="Arial" w:cs="Arial"/>
                <w:sz w:val="18"/>
                <w:szCs w:val="18"/>
              </w:rPr>
            </w:pPr>
            <w:r w:rsidRPr="00043B68">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ashed" w:sz="4" w:space="0" w:color="auto"/>
            </w:tcBorders>
          </w:tcPr>
          <w:p w14:paraId="2B8DA786" w14:textId="77777777" w:rsidR="00F927AD" w:rsidRPr="00043B68" w:rsidRDefault="00F927AD" w:rsidP="0093002B">
            <w:pPr>
              <w:rPr>
                <w:rFonts w:ascii="Arial" w:hAnsi="Arial" w:cs="Arial"/>
              </w:rPr>
            </w:pPr>
            <w:r w:rsidRPr="00043B68">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sidRPr="00043B68">
              <w:rPr>
                <w:rFonts w:ascii="Arial" w:hAnsi="Arial" w:cs="Arial"/>
              </w:rPr>
              <w:t>requiring the exercise of some personal responsibility.</w:t>
            </w:r>
          </w:p>
          <w:p w14:paraId="74607E77" w14:textId="77777777" w:rsidR="00F927AD" w:rsidRPr="00043B68" w:rsidRDefault="00F927AD" w:rsidP="0093002B">
            <w:pPr>
              <w:rPr>
                <w:rFonts w:ascii="Arial" w:hAnsi="Arial" w:cs="Arial"/>
              </w:rPr>
            </w:pPr>
          </w:p>
          <w:p w14:paraId="34E0A3AD" w14:textId="77777777" w:rsidR="00F927AD" w:rsidRPr="00043B68" w:rsidRDefault="00F927AD" w:rsidP="0093002B">
            <w:pPr>
              <w:rPr>
                <w:rFonts w:ascii="Arial" w:hAnsi="Arial" w:cs="Arial"/>
              </w:rPr>
            </w:pPr>
          </w:p>
        </w:tc>
        <w:tc>
          <w:tcPr>
            <w:tcW w:w="1736" w:type="dxa"/>
            <w:tcBorders>
              <w:left w:val="dashed" w:sz="4" w:space="0" w:color="auto"/>
              <w:right w:val="double" w:sz="4" w:space="0" w:color="auto"/>
            </w:tcBorders>
          </w:tcPr>
          <w:p w14:paraId="28F3F4D9" w14:textId="77777777" w:rsidR="00F927AD" w:rsidRPr="00043B68" w:rsidRDefault="00F927AD" w:rsidP="0093002B">
            <w:pPr>
              <w:rPr>
                <w:rFonts w:ascii="Arial" w:hAnsi="Arial" w:cs="Arial"/>
              </w:rPr>
            </w:pPr>
            <w:r w:rsidRPr="00043B68">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w:t>
            </w:r>
            <w:r w:rsidRPr="00043B68">
              <w:rPr>
                <w:rFonts w:ascii="Arial" w:hAnsi="Arial" w:cs="Arial"/>
              </w:rPr>
              <w:lastRenderedPageBreak/>
              <w:t>exercise of some personal responsibility.</w:t>
            </w:r>
          </w:p>
        </w:tc>
        <w:tc>
          <w:tcPr>
            <w:tcW w:w="1736" w:type="dxa"/>
            <w:tcBorders>
              <w:left w:val="double" w:sz="4" w:space="0" w:color="auto"/>
              <w:right w:val="dashed" w:sz="4" w:space="0" w:color="auto"/>
            </w:tcBorders>
          </w:tcPr>
          <w:p w14:paraId="3204E9DF" w14:textId="77777777" w:rsidR="00F927AD" w:rsidRPr="00043B68" w:rsidRDefault="00F927AD" w:rsidP="0093002B">
            <w:pPr>
              <w:rPr>
                <w:rFonts w:ascii="Arial" w:hAnsi="Arial" w:cs="Arial"/>
              </w:rPr>
            </w:pPr>
            <w:r w:rsidRPr="00043B68">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18CDCF8" w14:textId="77777777" w:rsidR="00F927AD" w:rsidRPr="00043B68" w:rsidRDefault="00F927AD" w:rsidP="0093002B">
            <w:pPr>
              <w:rPr>
                <w:rFonts w:ascii="Arial" w:hAnsi="Arial" w:cs="Arial"/>
              </w:rPr>
            </w:pPr>
            <w:r w:rsidRPr="00043B68">
              <w:rPr>
                <w:rFonts w:ascii="Arial" w:hAnsi="Arial" w:cs="Arial"/>
              </w:rPr>
              <w:t xml:space="preserve">Demonstrates the basic skills for employment requiring the exercise of some personal responsibility, with some areas </w:t>
            </w:r>
            <w:r w:rsidRPr="00043B68">
              <w:rPr>
                <w:rFonts w:ascii="Arial" w:hAnsi="Arial" w:cs="Arial"/>
              </w:rPr>
              <w:lastRenderedPageBreak/>
              <w:t>of minor weakness.</w:t>
            </w:r>
          </w:p>
        </w:tc>
        <w:tc>
          <w:tcPr>
            <w:tcW w:w="1736" w:type="dxa"/>
            <w:tcBorders>
              <w:left w:val="dashed" w:sz="4" w:space="0" w:color="auto"/>
              <w:right w:val="dashed" w:sz="4" w:space="0" w:color="auto"/>
            </w:tcBorders>
          </w:tcPr>
          <w:p w14:paraId="1405B81D" w14:textId="77777777" w:rsidR="00F927AD" w:rsidRPr="00043B68" w:rsidRDefault="00F927AD" w:rsidP="0093002B">
            <w:pPr>
              <w:rPr>
                <w:rFonts w:ascii="Arial" w:hAnsi="Arial" w:cs="Arial"/>
              </w:rPr>
            </w:pPr>
            <w:r w:rsidRPr="00043B68">
              <w:rPr>
                <w:rFonts w:ascii="Arial" w:hAnsi="Arial" w:cs="Arial"/>
              </w:rPr>
              <w:lastRenderedPageBreak/>
              <w:t xml:space="preserve">Mostly coherent, </w:t>
            </w:r>
            <w:proofErr w:type="gramStart"/>
            <w:r w:rsidRPr="00043B68">
              <w:rPr>
                <w:rFonts w:ascii="Arial" w:hAnsi="Arial" w:cs="Arial"/>
              </w:rPr>
              <w:t>organised</w:t>
            </w:r>
            <w:proofErr w:type="gramEnd"/>
            <w:r w:rsidRPr="00043B68">
              <w:rPr>
                <w:rFonts w:ascii="Arial" w:hAnsi="Arial" w:cs="Arial"/>
              </w:rPr>
              <w:t xml:space="preserve"> and accurate work, in a suitable structure and is for the most part clearly expressed. Can work effectively independently and/or as part of a team, with clear contribution to group activities.</w:t>
            </w:r>
          </w:p>
          <w:p w14:paraId="3A74F5D8" w14:textId="77777777" w:rsidR="00F927AD" w:rsidRPr="00043B68" w:rsidRDefault="00F927AD" w:rsidP="0093002B">
            <w:pPr>
              <w:rPr>
                <w:rFonts w:ascii="Arial" w:hAnsi="Arial" w:cs="Arial"/>
              </w:rPr>
            </w:pPr>
            <w:r w:rsidRPr="00043B68">
              <w:rPr>
                <w:rFonts w:ascii="Arial" w:hAnsi="Arial" w:cs="Arial"/>
              </w:rPr>
              <w:t>Demonstrates the skills for employment requiring the exercise of some personal responsibility, with some areas of strength and some of minor weakness.</w:t>
            </w:r>
          </w:p>
        </w:tc>
        <w:tc>
          <w:tcPr>
            <w:tcW w:w="1736" w:type="dxa"/>
            <w:tcBorders>
              <w:left w:val="dashed" w:sz="4" w:space="0" w:color="auto"/>
              <w:right w:val="dashed" w:sz="4" w:space="0" w:color="auto"/>
            </w:tcBorders>
          </w:tcPr>
          <w:p w14:paraId="3408457C" w14:textId="77777777" w:rsidR="00F927AD" w:rsidRPr="00043B68" w:rsidRDefault="00F927AD" w:rsidP="0093002B">
            <w:pPr>
              <w:rPr>
                <w:rFonts w:ascii="Arial" w:hAnsi="Arial" w:cs="Arial"/>
              </w:rPr>
            </w:pPr>
            <w:r w:rsidRPr="00043B68">
              <w:rPr>
                <w:rFonts w:ascii="Arial" w:hAnsi="Arial" w:cs="Arial"/>
              </w:rPr>
              <w:t xml:space="preserve">Work is accurate, coherent, fluent, </w:t>
            </w:r>
            <w:proofErr w:type="gramStart"/>
            <w:r w:rsidRPr="00043B68">
              <w:rPr>
                <w:rFonts w:ascii="Arial" w:hAnsi="Arial" w:cs="Arial"/>
              </w:rPr>
              <w:t>well-structured</w:t>
            </w:r>
            <w:proofErr w:type="gramEnd"/>
            <w:r w:rsidRPr="00043B68">
              <w:rPr>
                <w:rFonts w:ascii="Arial" w:hAnsi="Arial" w:cs="Arial"/>
              </w:rPr>
              <w:t xml:space="preserve"> and organised. </w:t>
            </w:r>
          </w:p>
          <w:p w14:paraId="3C5E7852" w14:textId="77777777" w:rsidR="00F927AD" w:rsidRPr="00043B68" w:rsidRDefault="00F927AD" w:rsidP="0093002B">
            <w:pPr>
              <w:rPr>
                <w:rFonts w:ascii="Arial" w:hAnsi="Arial" w:cs="Arial"/>
              </w:rPr>
            </w:pPr>
            <w:r w:rsidRPr="00043B68">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left w:val="dashed" w:sz="4" w:space="0" w:color="auto"/>
              <w:right w:val="dashed" w:sz="4" w:space="0" w:color="auto"/>
            </w:tcBorders>
          </w:tcPr>
          <w:p w14:paraId="0F3AA634" w14:textId="77777777" w:rsidR="00F927AD" w:rsidRPr="00043B68" w:rsidRDefault="00F927AD" w:rsidP="0093002B">
            <w:pPr>
              <w:rPr>
                <w:rFonts w:ascii="Arial" w:hAnsi="Arial" w:cs="Arial"/>
              </w:rPr>
            </w:pPr>
            <w:r w:rsidRPr="00043B68">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5806C625" w14:textId="77777777" w:rsidR="00F927AD" w:rsidRPr="00043B68" w:rsidRDefault="00F927AD" w:rsidP="0093002B">
            <w:pPr>
              <w:rPr>
                <w:rFonts w:ascii="Arial" w:hAnsi="Arial" w:cs="Arial"/>
              </w:rPr>
            </w:pPr>
          </w:p>
        </w:tc>
        <w:tc>
          <w:tcPr>
            <w:tcW w:w="1736" w:type="dxa"/>
            <w:tcBorders>
              <w:left w:val="dashed" w:sz="4" w:space="0" w:color="auto"/>
            </w:tcBorders>
          </w:tcPr>
          <w:p w14:paraId="16EC6E8F" w14:textId="77777777" w:rsidR="00F927AD" w:rsidRPr="00043B68" w:rsidRDefault="00F927AD" w:rsidP="0093002B">
            <w:pPr>
              <w:rPr>
                <w:rFonts w:ascii="Arial" w:hAnsi="Arial" w:cs="Arial"/>
              </w:rPr>
            </w:pPr>
            <w:r w:rsidRPr="00043B68">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5B4A89C" w14:textId="77777777" w:rsidR="00F927AD" w:rsidRDefault="00F927AD" w:rsidP="007D5DE2"/>
    <w:p w14:paraId="1EB525D1" w14:textId="77777777" w:rsidR="00F927AD" w:rsidRDefault="00F927AD">
      <w:pPr>
        <w:pStyle w:val="NormalWeb"/>
        <w:rPr>
          <w:rFonts w:ascii="Arial" w:hAnsi="Arial" w:cs="Arial"/>
          <w:color w:val="303B44"/>
          <w:sz w:val="22"/>
          <w:szCs w:val="22"/>
        </w:rPr>
      </w:pPr>
    </w:p>
    <w:p w14:paraId="26787ECC" w14:textId="77777777" w:rsidR="00F927AD" w:rsidRPr="00A406E5" w:rsidRDefault="00F927AD">
      <w:pPr>
        <w:pStyle w:val="NormalWeb"/>
        <w:rPr>
          <w:rFonts w:ascii="Arial" w:hAnsi="Arial" w:cs="Arial"/>
          <w:color w:val="303B44"/>
          <w:sz w:val="22"/>
          <w:szCs w:val="22"/>
        </w:rPr>
      </w:pPr>
    </w:p>
    <w:sectPr w:rsidR="00F927AD"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11CF7" w14:textId="77777777" w:rsidR="00341181" w:rsidRDefault="00341181">
      <w:r>
        <w:separator/>
      </w:r>
    </w:p>
  </w:endnote>
  <w:endnote w:type="continuationSeparator" w:id="0">
    <w:p w14:paraId="699649CC" w14:textId="77777777" w:rsidR="00341181" w:rsidRDefault="00341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19EB9" w14:textId="77777777" w:rsidR="00F927AD" w:rsidRDefault="00F927AD">
    <w:pPr>
      <w:pStyle w:val="Footer"/>
      <w:jc w:val="center"/>
    </w:pPr>
    <w:r>
      <w:t xml:space="preserve">Page </w:t>
    </w:r>
    <w:r>
      <w:rPr>
        <w:b/>
      </w:rPr>
      <w:fldChar w:fldCharType="begin"/>
    </w:r>
    <w:r>
      <w:rPr>
        <w:b/>
      </w:rPr>
      <w:instrText xml:space="preserve"> PAGE </w:instrText>
    </w:r>
    <w:r>
      <w:rPr>
        <w:b/>
      </w:rPr>
      <w:fldChar w:fldCharType="separate"/>
    </w:r>
    <w:r w:rsidR="000304D0">
      <w:rPr>
        <w:b/>
        <w:noProof/>
      </w:rPr>
      <w:t>1</w:t>
    </w:r>
    <w:r>
      <w:rPr>
        <w:b/>
      </w:rPr>
      <w:fldChar w:fldCharType="end"/>
    </w:r>
    <w:r>
      <w:t xml:space="preserve"> of </w:t>
    </w:r>
    <w:r>
      <w:rPr>
        <w:b/>
      </w:rPr>
      <w:fldChar w:fldCharType="begin"/>
    </w:r>
    <w:r>
      <w:rPr>
        <w:b/>
      </w:rPr>
      <w:instrText xml:space="preserve"> NUMPAGES  </w:instrText>
    </w:r>
    <w:r>
      <w:rPr>
        <w:b/>
      </w:rPr>
      <w:fldChar w:fldCharType="separate"/>
    </w:r>
    <w:r w:rsidR="000304D0">
      <w:rPr>
        <w:b/>
        <w:noProof/>
      </w:rPr>
      <w:t>10</w:t>
    </w:r>
    <w:r>
      <w:rPr>
        <w:b/>
      </w:rPr>
      <w:fldChar w:fldCharType="end"/>
    </w:r>
  </w:p>
  <w:p w14:paraId="7DA2D680" w14:textId="77777777" w:rsidR="00F927AD" w:rsidRDefault="00F927A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F43C6" w14:textId="77777777" w:rsidR="00F927AD" w:rsidRDefault="00F927A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3F0E1" w14:textId="77777777" w:rsidR="00341181" w:rsidRDefault="00341181">
      <w:r>
        <w:separator/>
      </w:r>
    </w:p>
  </w:footnote>
  <w:footnote w:type="continuationSeparator" w:id="0">
    <w:p w14:paraId="34D8F503" w14:textId="77777777" w:rsidR="00341181" w:rsidRDefault="0034118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rPr>
        <w:rFonts w:cs="Times New Roman"/>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13E56224"/>
    <w:multiLevelType w:val="hybridMultilevel"/>
    <w:tmpl w:val="7CD4600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1EA56882"/>
    <w:multiLevelType w:val="hybridMultilevel"/>
    <w:tmpl w:val="9EBABB8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rPr>
        <w:rFonts w:cs="Times New Roman"/>
      </w:rPr>
    </w:lvl>
    <w:lvl w:ilvl="1" w:tplc="08090019" w:tentative="1">
      <w:start w:val="1"/>
      <w:numFmt w:val="lowerLetter"/>
      <w:lvlText w:val="%2."/>
      <w:lvlJc w:val="left"/>
      <w:pPr>
        <w:ind w:left="1616" w:hanging="360"/>
      </w:pPr>
      <w:rPr>
        <w:rFonts w:cs="Times New Roman"/>
      </w:rPr>
    </w:lvl>
    <w:lvl w:ilvl="2" w:tplc="0809001B" w:tentative="1">
      <w:start w:val="1"/>
      <w:numFmt w:val="lowerRoman"/>
      <w:lvlText w:val="%3."/>
      <w:lvlJc w:val="right"/>
      <w:pPr>
        <w:ind w:left="2336" w:hanging="180"/>
      </w:pPr>
      <w:rPr>
        <w:rFonts w:cs="Times New Roman"/>
      </w:rPr>
    </w:lvl>
    <w:lvl w:ilvl="3" w:tplc="0809000F" w:tentative="1">
      <w:start w:val="1"/>
      <w:numFmt w:val="decimal"/>
      <w:lvlText w:val="%4."/>
      <w:lvlJc w:val="left"/>
      <w:pPr>
        <w:ind w:left="3056" w:hanging="360"/>
      </w:pPr>
      <w:rPr>
        <w:rFonts w:cs="Times New Roman"/>
      </w:rPr>
    </w:lvl>
    <w:lvl w:ilvl="4" w:tplc="08090019" w:tentative="1">
      <w:start w:val="1"/>
      <w:numFmt w:val="lowerLetter"/>
      <w:lvlText w:val="%5."/>
      <w:lvlJc w:val="left"/>
      <w:pPr>
        <w:ind w:left="3776" w:hanging="360"/>
      </w:pPr>
      <w:rPr>
        <w:rFonts w:cs="Times New Roman"/>
      </w:rPr>
    </w:lvl>
    <w:lvl w:ilvl="5" w:tplc="0809001B" w:tentative="1">
      <w:start w:val="1"/>
      <w:numFmt w:val="lowerRoman"/>
      <w:lvlText w:val="%6."/>
      <w:lvlJc w:val="right"/>
      <w:pPr>
        <w:ind w:left="4496" w:hanging="180"/>
      </w:pPr>
      <w:rPr>
        <w:rFonts w:cs="Times New Roman"/>
      </w:rPr>
    </w:lvl>
    <w:lvl w:ilvl="6" w:tplc="0809000F" w:tentative="1">
      <w:start w:val="1"/>
      <w:numFmt w:val="decimal"/>
      <w:lvlText w:val="%7."/>
      <w:lvlJc w:val="left"/>
      <w:pPr>
        <w:ind w:left="5216" w:hanging="360"/>
      </w:pPr>
      <w:rPr>
        <w:rFonts w:cs="Times New Roman"/>
      </w:rPr>
    </w:lvl>
    <w:lvl w:ilvl="7" w:tplc="08090019" w:tentative="1">
      <w:start w:val="1"/>
      <w:numFmt w:val="lowerLetter"/>
      <w:lvlText w:val="%8."/>
      <w:lvlJc w:val="left"/>
      <w:pPr>
        <w:ind w:left="5936" w:hanging="360"/>
      </w:pPr>
      <w:rPr>
        <w:rFonts w:cs="Times New Roman"/>
      </w:rPr>
    </w:lvl>
    <w:lvl w:ilvl="8" w:tplc="0809001B" w:tentative="1">
      <w:start w:val="1"/>
      <w:numFmt w:val="lowerRoman"/>
      <w:lvlText w:val="%9."/>
      <w:lvlJc w:val="right"/>
      <w:pPr>
        <w:ind w:left="6656" w:hanging="180"/>
      </w:pPr>
      <w:rPr>
        <w:rFonts w:cs="Times New Roman"/>
      </w:r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hint="default"/>
      </w:rPr>
    </w:lvl>
    <w:lvl w:ilvl="1" w:tplc="08090003" w:tentative="1">
      <w:start w:val="1"/>
      <w:numFmt w:val="bullet"/>
      <w:lvlText w:val="o"/>
      <w:lvlJc w:val="left"/>
      <w:pPr>
        <w:ind w:left="1140" w:hanging="360"/>
      </w:pPr>
      <w:rPr>
        <w:rFonts w:ascii="Courier New" w:hAnsi="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59B129DC"/>
    <w:multiLevelType w:val="hybridMultilevel"/>
    <w:tmpl w:val="225ED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15:restartNumberingAfterBreak="0">
    <w:nsid w:val="6A0F2058"/>
    <w:multiLevelType w:val="hybridMultilevel"/>
    <w:tmpl w:val="042A2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19"/>
  </w:num>
  <w:num w:numId="4">
    <w:abstractNumId w:val="13"/>
  </w:num>
  <w:num w:numId="5">
    <w:abstractNumId w:val="9"/>
  </w:num>
  <w:num w:numId="6">
    <w:abstractNumId w:val="18"/>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14"/>
  </w:num>
  <w:num w:numId="18">
    <w:abstractNumId w:val="17"/>
  </w:num>
  <w:num w:numId="19">
    <w:abstractNumId w:val="5"/>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04D0"/>
    <w:rsid w:val="00043B68"/>
    <w:rsid w:val="000458A1"/>
    <w:rsid w:val="000822E5"/>
    <w:rsid w:val="000971FC"/>
    <w:rsid w:val="000A2A3A"/>
    <w:rsid w:val="000A492A"/>
    <w:rsid w:val="000C74AA"/>
    <w:rsid w:val="000D2F80"/>
    <w:rsid w:val="000E413A"/>
    <w:rsid w:val="000F5AA3"/>
    <w:rsid w:val="00100396"/>
    <w:rsid w:val="00100B5C"/>
    <w:rsid w:val="00102A5F"/>
    <w:rsid w:val="001106E9"/>
    <w:rsid w:val="00124CA5"/>
    <w:rsid w:val="00134F77"/>
    <w:rsid w:val="001363A5"/>
    <w:rsid w:val="00152E9D"/>
    <w:rsid w:val="00154487"/>
    <w:rsid w:val="001722AA"/>
    <w:rsid w:val="0017512A"/>
    <w:rsid w:val="0019095C"/>
    <w:rsid w:val="001954C4"/>
    <w:rsid w:val="00196958"/>
    <w:rsid w:val="00197285"/>
    <w:rsid w:val="001A1C64"/>
    <w:rsid w:val="001A1E39"/>
    <w:rsid w:val="001A24F3"/>
    <w:rsid w:val="001B405C"/>
    <w:rsid w:val="001B5F45"/>
    <w:rsid w:val="001D0E90"/>
    <w:rsid w:val="001E1050"/>
    <w:rsid w:val="001E1E1F"/>
    <w:rsid w:val="001E2007"/>
    <w:rsid w:val="001E57C1"/>
    <w:rsid w:val="001F07EF"/>
    <w:rsid w:val="001F50B6"/>
    <w:rsid w:val="001F6D7A"/>
    <w:rsid w:val="00224849"/>
    <w:rsid w:val="0022746E"/>
    <w:rsid w:val="0023125A"/>
    <w:rsid w:val="00235F71"/>
    <w:rsid w:val="002444CA"/>
    <w:rsid w:val="00245B01"/>
    <w:rsid w:val="00260DE6"/>
    <w:rsid w:val="00272A68"/>
    <w:rsid w:val="00272C57"/>
    <w:rsid w:val="00273FEE"/>
    <w:rsid w:val="0028204E"/>
    <w:rsid w:val="0028591B"/>
    <w:rsid w:val="002878BF"/>
    <w:rsid w:val="00291841"/>
    <w:rsid w:val="002C449B"/>
    <w:rsid w:val="002C6040"/>
    <w:rsid w:val="002D5B3F"/>
    <w:rsid w:val="002E272E"/>
    <w:rsid w:val="002F5778"/>
    <w:rsid w:val="00303B33"/>
    <w:rsid w:val="003223E0"/>
    <w:rsid w:val="00322A5E"/>
    <w:rsid w:val="00332A8B"/>
    <w:rsid w:val="00341181"/>
    <w:rsid w:val="00352C4A"/>
    <w:rsid w:val="00362560"/>
    <w:rsid w:val="003732FD"/>
    <w:rsid w:val="003753B2"/>
    <w:rsid w:val="00376559"/>
    <w:rsid w:val="00382BAA"/>
    <w:rsid w:val="00384D73"/>
    <w:rsid w:val="00393EB6"/>
    <w:rsid w:val="003A205D"/>
    <w:rsid w:val="003A3CE5"/>
    <w:rsid w:val="003B366F"/>
    <w:rsid w:val="003B3F9D"/>
    <w:rsid w:val="003B6C95"/>
    <w:rsid w:val="003E5751"/>
    <w:rsid w:val="004046A9"/>
    <w:rsid w:val="00404C50"/>
    <w:rsid w:val="004170DB"/>
    <w:rsid w:val="00423934"/>
    <w:rsid w:val="00426244"/>
    <w:rsid w:val="00451810"/>
    <w:rsid w:val="00470A38"/>
    <w:rsid w:val="00477880"/>
    <w:rsid w:val="004874DE"/>
    <w:rsid w:val="00487EC4"/>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4AFF"/>
    <w:rsid w:val="00595BDB"/>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6C8D"/>
    <w:rsid w:val="00632434"/>
    <w:rsid w:val="0063478F"/>
    <w:rsid w:val="00644256"/>
    <w:rsid w:val="00651336"/>
    <w:rsid w:val="00661D6F"/>
    <w:rsid w:val="006628E9"/>
    <w:rsid w:val="0066725E"/>
    <w:rsid w:val="006716C7"/>
    <w:rsid w:val="006751CF"/>
    <w:rsid w:val="00681208"/>
    <w:rsid w:val="00681FA9"/>
    <w:rsid w:val="00691EA9"/>
    <w:rsid w:val="006934D4"/>
    <w:rsid w:val="00696D96"/>
    <w:rsid w:val="006A6DC3"/>
    <w:rsid w:val="006B6BF5"/>
    <w:rsid w:val="006D49ED"/>
    <w:rsid w:val="006D55CE"/>
    <w:rsid w:val="006D637A"/>
    <w:rsid w:val="006D6F24"/>
    <w:rsid w:val="006F0F95"/>
    <w:rsid w:val="006F45BF"/>
    <w:rsid w:val="006F60E0"/>
    <w:rsid w:val="00702F71"/>
    <w:rsid w:val="007366DF"/>
    <w:rsid w:val="0074649E"/>
    <w:rsid w:val="00757839"/>
    <w:rsid w:val="00770C81"/>
    <w:rsid w:val="00791024"/>
    <w:rsid w:val="00793F0A"/>
    <w:rsid w:val="007A2657"/>
    <w:rsid w:val="007B71AC"/>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A646E"/>
    <w:rsid w:val="008B43E7"/>
    <w:rsid w:val="008D763F"/>
    <w:rsid w:val="008F036F"/>
    <w:rsid w:val="008F1308"/>
    <w:rsid w:val="008F78C2"/>
    <w:rsid w:val="00904568"/>
    <w:rsid w:val="00911394"/>
    <w:rsid w:val="00923EF2"/>
    <w:rsid w:val="00926D25"/>
    <w:rsid w:val="00926E9D"/>
    <w:rsid w:val="0093002B"/>
    <w:rsid w:val="009315A0"/>
    <w:rsid w:val="00932C6E"/>
    <w:rsid w:val="00933F10"/>
    <w:rsid w:val="0093740C"/>
    <w:rsid w:val="009433C5"/>
    <w:rsid w:val="00965881"/>
    <w:rsid w:val="009871FF"/>
    <w:rsid w:val="00990799"/>
    <w:rsid w:val="00995D51"/>
    <w:rsid w:val="00996F8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28CC"/>
    <w:rsid w:val="00A67FB1"/>
    <w:rsid w:val="00A85BFE"/>
    <w:rsid w:val="00AB6FE7"/>
    <w:rsid w:val="00AB7AD7"/>
    <w:rsid w:val="00AD2430"/>
    <w:rsid w:val="00AE41A6"/>
    <w:rsid w:val="00AF0E34"/>
    <w:rsid w:val="00AF271D"/>
    <w:rsid w:val="00AF56C2"/>
    <w:rsid w:val="00B004E6"/>
    <w:rsid w:val="00B0744D"/>
    <w:rsid w:val="00B242C3"/>
    <w:rsid w:val="00B372C9"/>
    <w:rsid w:val="00B50EA8"/>
    <w:rsid w:val="00B61DB0"/>
    <w:rsid w:val="00B64082"/>
    <w:rsid w:val="00B72325"/>
    <w:rsid w:val="00B81AD3"/>
    <w:rsid w:val="00B829D8"/>
    <w:rsid w:val="00B82EB6"/>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285E"/>
    <w:rsid w:val="00CE4035"/>
    <w:rsid w:val="00CE65AB"/>
    <w:rsid w:val="00CF4266"/>
    <w:rsid w:val="00D22D9C"/>
    <w:rsid w:val="00D241F1"/>
    <w:rsid w:val="00D275CB"/>
    <w:rsid w:val="00D30DFA"/>
    <w:rsid w:val="00D463A5"/>
    <w:rsid w:val="00D4710D"/>
    <w:rsid w:val="00D47D25"/>
    <w:rsid w:val="00D62ACD"/>
    <w:rsid w:val="00D9771E"/>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27AD"/>
    <w:rsid w:val="00F9793C"/>
    <w:rsid w:val="00FA04CD"/>
    <w:rsid w:val="00FA25F5"/>
    <w:rsid w:val="00FA2810"/>
    <w:rsid w:val="00FA68F8"/>
    <w:rsid w:val="00FB1DC0"/>
    <w:rsid w:val="00FB3B4E"/>
    <w:rsid w:val="00FB4521"/>
    <w:rsid w:val="00FB4F84"/>
    <w:rsid w:val="00FB5CF8"/>
    <w:rsid w:val="00FB6065"/>
    <w:rsid w:val="00FC1C9B"/>
    <w:rsid w:val="00FF0C8A"/>
    <w:rsid w:val="00FF273B"/>
    <w:rsid w:val="00FF56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E24649"/>
  <w15:docId w15:val="{6C1859A6-67B8-4C19-830F-A4CA750AA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95C"/>
  </w:style>
  <w:style w:type="paragraph" w:styleId="Heading1">
    <w:name w:val="heading 1"/>
    <w:basedOn w:val="Normal"/>
    <w:next w:val="Normal"/>
    <w:link w:val="Heading1Char"/>
    <w:uiPriority w:val="99"/>
    <w:qFormat/>
    <w:rsid w:val="001909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uiPriority w:val="99"/>
    <w:qFormat/>
    <w:rsid w:val="0019095C"/>
    <w:pPr>
      <w:keepNext/>
      <w:jc w:val="both"/>
      <w:outlineLvl w:val="1"/>
    </w:pPr>
    <w:rPr>
      <w:b/>
      <w:sz w:val="24"/>
    </w:rPr>
  </w:style>
  <w:style w:type="paragraph" w:styleId="Heading3">
    <w:name w:val="heading 3"/>
    <w:basedOn w:val="Normal"/>
    <w:next w:val="Normal"/>
    <w:link w:val="Heading3Char"/>
    <w:uiPriority w:val="99"/>
    <w:qFormat/>
    <w:rsid w:val="0019095C"/>
    <w:pPr>
      <w:keepNext/>
      <w:jc w:val="center"/>
      <w:outlineLvl w:val="2"/>
    </w:pPr>
    <w:rPr>
      <w:b/>
      <w:sz w:val="24"/>
    </w:rPr>
  </w:style>
  <w:style w:type="paragraph" w:styleId="Heading4">
    <w:name w:val="heading 4"/>
    <w:basedOn w:val="Normal"/>
    <w:next w:val="Normal"/>
    <w:link w:val="Heading4Char"/>
    <w:uiPriority w:val="99"/>
    <w:qFormat/>
    <w:rsid w:val="0019095C"/>
    <w:pPr>
      <w:keepNext/>
      <w:spacing w:before="120" w:after="120"/>
      <w:jc w:val="center"/>
      <w:outlineLvl w:val="3"/>
    </w:pPr>
    <w:rPr>
      <w:sz w:val="40"/>
    </w:rPr>
  </w:style>
  <w:style w:type="paragraph" w:styleId="Heading6">
    <w:name w:val="heading 6"/>
    <w:basedOn w:val="Normal"/>
    <w:next w:val="Normal"/>
    <w:link w:val="Heading6Char"/>
    <w:uiPriority w:val="99"/>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b/>
      <w:b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41E4D"/>
    <w:rPr>
      <w:rFonts w:ascii="Cambria" w:eastAsia="Times New Roman" w:hAnsi="Cambria" w:cs="Times New Roman"/>
      <w:b/>
      <w:bCs/>
      <w:kern w:val="32"/>
      <w:sz w:val="32"/>
      <w:szCs w:val="32"/>
    </w:rPr>
  </w:style>
  <w:style w:type="character" w:customStyle="1" w:styleId="Heading2Char">
    <w:name w:val="Heading 2 Char"/>
    <w:link w:val="Heading2"/>
    <w:uiPriority w:val="9"/>
    <w:semiHidden/>
    <w:rsid w:val="00B41E4D"/>
    <w:rPr>
      <w:rFonts w:ascii="Cambria" w:eastAsia="Times New Roman" w:hAnsi="Cambria" w:cs="Times New Roman"/>
      <w:b/>
      <w:bCs/>
      <w:i/>
      <w:iCs/>
      <w:sz w:val="28"/>
      <w:szCs w:val="28"/>
    </w:rPr>
  </w:style>
  <w:style w:type="character" w:customStyle="1" w:styleId="Heading3Char">
    <w:name w:val="Heading 3 Char"/>
    <w:link w:val="Heading3"/>
    <w:uiPriority w:val="9"/>
    <w:semiHidden/>
    <w:rsid w:val="00B41E4D"/>
    <w:rPr>
      <w:rFonts w:ascii="Cambria" w:eastAsia="Times New Roman" w:hAnsi="Cambria" w:cs="Times New Roman"/>
      <w:b/>
      <w:bCs/>
      <w:sz w:val="26"/>
      <w:szCs w:val="26"/>
    </w:rPr>
  </w:style>
  <w:style w:type="character" w:customStyle="1" w:styleId="Heading4Char">
    <w:name w:val="Heading 4 Char"/>
    <w:link w:val="Heading4"/>
    <w:uiPriority w:val="9"/>
    <w:semiHidden/>
    <w:rsid w:val="00B41E4D"/>
    <w:rPr>
      <w:rFonts w:ascii="Calibri" w:eastAsia="Times New Roman" w:hAnsi="Calibri" w:cs="Times New Roman"/>
      <w:b/>
      <w:bCs/>
      <w:sz w:val="28"/>
      <w:szCs w:val="28"/>
    </w:rPr>
  </w:style>
  <w:style w:type="character" w:customStyle="1" w:styleId="Heading6Char">
    <w:name w:val="Heading 6 Char"/>
    <w:link w:val="Heading6"/>
    <w:uiPriority w:val="99"/>
    <w:locked/>
    <w:rsid w:val="008A62BC"/>
    <w:rPr>
      <w:rFonts w:ascii="Arial" w:hAnsi="Arial"/>
      <w:b/>
      <w:sz w:val="24"/>
      <w:lang w:val="en-GB"/>
    </w:rPr>
  </w:style>
  <w:style w:type="paragraph" w:styleId="Header">
    <w:name w:val="header"/>
    <w:basedOn w:val="Normal"/>
    <w:link w:val="HeaderChar"/>
    <w:uiPriority w:val="99"/>
    <w:rsid w:val="0019095C"/>
    <w:pPr>
      <w:tabs>
        <w:tab w:val="center" w:pos="4153"/>
        <w:tab w:val="right" w:pos="8306"/>
      </w:tabs>
    </w:pPr>
  </w:style>
  <w:style w:type="character" w:customStyle="1" w:styleId="HeaderChar">
    <w:name w:val="Header Char"/>
    <w:link w:val="Header"/>
    <w:uiPriority w:val="99"/>
    <w:locked/>
    <w:rsid w:val="00F61A20"/>
    <w:rPr>
      <w:rFonts w:cs="Times New Roman"/>
    </w:rPr>
  </w:style>
  <w:style w:type="paragraph" w:styleId="Footer">
    <w:name w:val="footer"/>
    <w:basedOn w:val="Normal"/>
    <w:link w:val="FooterChar"/>
    <w:uiPriority w:val="99"/>
    <w:rsid w:val="0019095C"/>
    <w:pPr>
      <w:tabs>
        <w:tab w:val="center" w:pos="4153"/>
        <w:tab w:val="right" w:pos="8306"/>
      </w:tabs>
    </w:pPr>
  </w:style>
  <w:style w:type="character" w:customStyle="1" w:styleId="FooterChar">
    <w:name w:val="Footer Char"/>
    <w:link w:val="Footer"/>
    <w:uiPriority w:val="99"/>
    <w:locked/>
    <w:rsid w:val="00EA0F4E"/>
    <w:rPr>
      <w:rFonts w:cs="Times New Roman"/>
    </w:r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9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1F07EF"/>
    <w:rPr>
      <w:sz w:val="16"/>
      <w:lang w:eastAsia="en-US"/>
    </w:rPr>
  </w:style>
  <w:style w:type="character" w:customStyle="1" w:styleId="BodyText2Char">
    <w:name w:val="Body Text 2 Char"/>
    <w:link w:val="BodyText2"/>
    <w:uiPriority w:val="99"/>
    <w:semiHidden/>
    <w:rsid w:val="00B41E4D"/>
    <w:rPr>
      <w:sz w:val="20"/>
      <w:szCs w:val="20"/>
    </w:rPr>
  </w:style>
  <w:style w:type="paragraph" w:customStyle="1" w:styleId="BodyText1">
    <w:name w:val="Body Text1"/>
    <w:basedOn w:val="Normal"/>
    <w:uiPriority w:val="99"/>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sz w:val="16"/>
      <w:szCs w:val="16"/>
    </w:rPr>
  </w:style>
  <w:style w:type="character" w:customStyle="1" w:styleId="BalloonTextChar">
    <w:name w:val="Balloon Text Char"/>
    <w:link w:val="BalloonText"/>
    <w:uiPriority w:val="99"/>
    <w:locked/>
    <w:rsid w:val="00A55876"/>
    <w:rPr>
      <w:rFonts w:ascii="Tahoma" w:hAnsi="Tahoma"/>
      <w:sz w:val="16"/>
    </w:rPr>
  </w:style>
  <w:style w:type="paragraph" w:customStyle="1" w:styleId="BulletedList">
    <w:name w:val="Bulleted List"/>
    <w:basedOn w:val="Normal"/>
    <w:uiPriority w:val="99"/>
    <w:rsid w:val="00A03BB8"/>
    <w:pPr>
      <w:numPr>
        <w:numId w:val="5"/>
      </w:numPr>
      <w:spacing w:before="120" w:after="240"/>
    </w:pPr>
    <w:rPr>
      <w:rFonts w:ascii="Verdana" w:hAnsi="Verdana"/>
      <w:sz w:val="16"/>
      <w:szCs w:val="24"/>
      <w:lang w:val="en-US" w:eastAsia="en-US"/>
    </w:rPr>
  </w:style>
  <w:style w:type="character" w:styleId="Hyperlink">
    <w:name w:val="Hyperlink"/>
    <w:uiPriority w:val="99"/>
    <w:rsid w:val="001E2007"/>
    <w:rPr>
      <w:rFonts w:cs="Times New Roman"/>
      <w:color w:val="0000FF"/>
      <w:u w:val="single"/>
    </w:rPr>
  </w:style>
  <w:style w:type="paragraph" w:styleId="ListParagraph">
    <w:name w:val="List Paragraph"/>
    <w:basedOn w:val="Normal"/>
    <w:uiPriority w:val="99"/>
    <w:qFormat/>
    <w:rsid w:val="001E2007"/>
    <w:pPr>
      <w:ind w:left="720"/>
      <w:contextualSpacing/>
    </w:pPr>
  </w:style>
  <w:style w:type="character" w:styleId="Emphasis">
    <w:name w:val="Emphasis"/>
    <w:uiPriority w:val="99"/>
    <w:qFormat/>
    <w:rsid w:val="00DF321B"/>
    <w:rPr>
      <w:rFonts w:cs="Times New Roman"/>
      <w:i/>
    </w:rPr>
  </w:style>
  <w:style w:type="paragraph" w:customStyle="1" w:styleId="Default">
    <w:name w:val="Default"/>
    <w:uiPriority w:val="99"/>
    <w:rsid w:val="00303B33"/>
    <w:pPr>
      <w:autoSpaceDE w:val="0"/>
      <w:autoSpaceDN w:val="0"/>
      <w:adjustRightInd w:val="0"/>
    </w:pPr>
    <w:rPr>
      <w:rFonts w:ascii="Arial" w:hAnsi="Arial" w:cs="Arial"/>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780081">
      <w:marLeft w:val="0"/>
      <w:marRight w:val="0"/>
      <w:marTop w:val="0"/>
      <w:marBottom w:val="0"/>
      <w:divBdr>
        <w:top w:val="none" w:sz="0" w:space="0" w:color="auto"/>
        <w:left w:val="none" w:sz="0" w:space="0" w:color="auto"/>
        <w:bottom w:val="none" w:sz="0" w:space="0" w:color="auto"/>
        <w:right w:val="none" w:sz="0" w:space="0" w:color="auto"/>
      </w:divBdr>
      <w:divsChild>
        <w:div w:id="717780090">
          <w:marLeft w:val="0"/>
          <w:marRight w:val="0"/>
          <w:marTop w:val="0"/>
          <w:marBottom w:val="0"/>
          <w:divBdr>
            <w:top w:val="none" w:sz="0" w:space="0" w:color="auto"/>
            <w:left w:val="none" w:sz="0" w:space="0" w:color="auto"/>
            <w:bottom w:val="none" w:sz="0" w:space="0" w:color="auto"/>
            <w:right w:val="none" w:sz="0" w:space="0" w:color="auto"/>
          </w:divBdr>
          <w:divsChild>
            <w:div w:id="717780079">
              <w:marLeft w:val="0"/>
              <w:marRight w:val="0"/>
              <w:marTop w:val="0"/>
              <w:marBottom w:val="0"/>
              <w:divBdr>
                <w:top w:val="none" w:sz="0" w:space="0" w:color="auto"/>
                <w:left w:val="none" w:sz="0" w:space="0" w:color="auto"/>
                <w:bottom w:val="none" w:sz="0" w:space="0" w:color="auto"/>
                <w:right w:val="none" w:sz="0" w:space="0" w:color="auto"/>
              </w:divBdr>
              <w:divsChild>
                <w:div w:id="717780083">
                  <w:marLeft w:val="0"/>
                  <w:marRight w:val="272"/>
                  <w:marTop w:val="0"/>
                  <w:marBottom w:val="0"/>
                  <w:divBdr>
                    <w:top w:val="none" w:sz="0" w:space="0" w:color="auto"/>
                    <w:left w:val="none" w:sz="0" w:space="0" w:color="auto"/>
                    <w:bottom w:val="none" w:sz="0" w:space="0" w:color="auto"/>
                    <w:right w:val="none" w:sz="0" w:space="0" w:color="auto"/>
                  </w:divBdr>
                  <w:divsChild>
                    <w:div w:id="71778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780086">
      <w:marLeft w:val="0"/>
      <w:marRight w:val="0"/>
      <w:marTop w:val="0"/>
      <w:marBottom w:val="0"/>
      <w:divBdr>
        <w:top w:val="none" w:sz="0" w:space="0" w:color="auto"/>
        <w:left w:val="none" w:sz="0" w:space="0" w:color="auto"/>
        <w:bottom w:val="none" w:sz="0" w:space="0" w:color="auto"/>
        <w:right w:val="none" w:sz="0" w:space="0" w:color="auto"/>
      </w:divBdr>
      <w:divsChild>
        <w:div w:id="717780080">
          <w:marLeft w:val="0"/>
          <w:marRight w:val="0"/>
          <w:marTop w:val="0"/>
          <w:marBottom w:val="0"/>
          <w:divBdr>
            <w:top w:val="none" w:sz="0" w:space="0" w:color="auto"/>
            <w:left w:val="none" w:sz="0" w:space="0" w:color="auto"/>
            <w:bottom w:val="none" w:sz="0" w:space="0" w:color="auto"/>
            <w:right w:val="none" w:sz="0" w:space="0" w:color="auto"/>
          </w:divBdr>
          <w:divsChild>
            <w:div w:id="717780087">
              <w:marLeft w:val="0"/>
              <w:marRight w:val="0"/>
              <w:marTop w:val="0"/>
              <w:marBottom w:val="0"/>
              <w:divBdr>
                <w:top w:val="none" w:sz="0" w:space="0" w:color="auto"/>
                <w:left w:val="none" w:sz="0" w:space="0" w:color="auto"/>
                <w:bottom w:val="none" w:sz="0" w:space="0" w:color="auto"/>
                <w:right w:val="none" w:sz="0" w:space="0" w:color="auto"/>
              </w:divBdr>
              <w:divsChild>
                <w:div w:id="717780091">
                  <w:marLeft w:val="0"/>
                  <w:marRight w:val="272"/>
                  <w:marTop w:val="0"/>
                  <w:marBottom w:val="0"/>
                  <w:divBdr>
                    <w:top w:val="none" w:sz="0" w:space="0" w:color="auto"/>
                    <w:left w:val="none" w:sz="0" w:space="0" w:color="auto"/>
                    <w:bottom w:val="none" w:sz="0" w:space="0" w:color="auto"/>
                    <w:right w:val="none" w:sz="0" w:space="0" w:color="auto"/>
                  </w:divBdr>
                  <w:divsChild>
                    <w:div w:id="71778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780088">
      <w:marLeft w:val="0"/>
      <w:marRight w:val="0"/>
      <w:marTop w:val="0"/>
      <w:marBottom w:val="0"/>
      <w:divBdr>
        <w:top w:val="none" w:sz="0" w:space="0" w:color="auto"/>
        <w:left w:val="none" w:sz="0" w:space="0" w:color="auto"/>
        <w:bottom w:val="none" w:sz="0" w:space="0" w:color="auto"/>
        <w:right w:val="none" w:sz="0" w:space="0" w:color="auto"/>
      </w:divBdr>
      <w:divsChild>
        <w:div w:id="717780092">
          <w:marLeft w:val="0"/>
          <w:marRight w:val="0"/>
          <w:marTop w:val="0"/>
          <w:marBottom w:val="0"/>
          <w:divBdr>
            <w:top w:val="none" w:sz="0" w:space="0" w:color="auto"/>
            <w:left w:val="none" w:sz="0" w:space="0" w:color="auto"/>
            <w:bottom w:val="none" w:sz="0" w:space="0" w:color="auto"/>
            <w:right w:val="none" w:sz="0" w:space="0" w:color="auto"/>
          </w:divBdr>
          <w:divsChild>
            <w:div w:id="717780085">
              <w:marLeft w:val="0"/>
              <w:marRight w:val="0"/>
              <w:marTop w:val="0"/>
              <w:marBottom w:val="0"/>
              <w:divBdr>
                <w:top w:val="none" w:sz="0" w:space="0" w:color="auto"/>
                <w:left w:val="none" w:sz="0" w:space="0" w:color="auto"/>
                <w:bottom w:val="none" w:sz="0" w:space="0" w:color="auto"/>
                <w:right w:val="none" w:sz="0" w:space="0" w:color="auto"/>
              </w:divBdr>
              <w:divsChild>
                <w:div w:id="717780084">
                  <w:marLeft w:val="0"/>
                  <w:marRight w:val="272"/>
                  <w:marTop w:val="0"/>
                  <w:marBottom w:val="0"/>
                  <w:divBdr>
                    <w:top w:val="none" w:sz="0" w:space="0" w:color="auto"/>
                    <w:left w:val="none" w:sz="0" w:space="0" w:color="auto"/>
                    <w:bottom w:val="none" w:sz="0" w:space="0" w:color="auto"/>
                    <w:right w:val="none" w:sz="0" w:space="0" w:color="auto"/>
                  </w:divBdr>
                  <w:divsChild>
                    <w:div w:id="71778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2932</Words>
  <Characters>16716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19609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dc:description/>
  <cp:lastModifiedBy>Neil Hapgood</cp:lastModifiedBy>
  <cp:revision>2</cp:revision>
  <cp:lastPrinted>2014-10-10T07:42:00Z</cp:lastPrinted>
  <dcterms:created xsi:type="dcterms:W3CDTF">2021-10-03T15:42:00Z</dcterms:created>
  <dcterms:modified xsi:type="dcterms:W3CDTF">2021-10-03T15:42:00Z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