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BF5B2" w14:textId="77777777" w:rsidR="009621DC" w:rsidRDefault="009621DC" w:rsidP="009621DC">
      <w:pPr>
        <w:jc w:val="center"/>
        <w:rPr>
          <w:rFonts w:ascii="Arial" w:hAnsi="Arial" w:cs="Arial"/>
          <w:b/>
          <w:bCs/>
          <w:color w:val="000000" w:themeColor="text1"/>
          <w:sz w:val="44"/>
          <w:szCs w:val="44"/>
          <w:u w:val="single"/>
        </w:rPr>
      </w:pPr>
    </w:p>
    <w:p w14:paraId="1B2389A6" w14:textId="77777777" w:rsidR="009621DC" w:rsidRDefault="009621DC" w:rsidP="009621DC">
      <w:pPr>
        <w:jc w:val="center"/>
        <w:rPr>
          <w:rFonts w:ascii="Arial" w:hAnsi="Arial" w:cs="Arial"/>
          <w:b/>
          <w:bCs/>
          <w:color w:val="000000" w:themeColor="text1"/>
          <w:sz w:val="44"/>
          <w:szCs w:val="44"/>
          <w:u w:val="single"/>
        </w:rPr>
      </w:pPr>
    </w:p>
    <w:p w14:paraId="502FC57D" w14:textId="77777777" w:rsidR="009621DC" w:rsidRDefault="009621DC" w:rsidP="009621DC">
      <w:pPr>
        <w:jc w:val="center"/>
        <w:rPr>
          <w:rFonts w:ascii="Arial" w:hAnsi="Arial" w:cs="Arial"/>
          <w:b/>
          <w:bCs/>
          <w:color w:val="000000" w:themeColor="text1"/>
          <w:sz w:val="44"/>
          <w:szCs w:val="44"/>
          <w:u w:val="single"/>
        </w:rPr>
      </w:pPr>
    </w:p>
    <w:p w14:paraId="5AD114B9" w14:textId="77777777" w:rsidR="009621DC" w:rsidRDefault="009621DC" w:rsidP="009621DC">
      <w:pPr>
        <w:jc w:val="center"/>
        <w:rPr>
          <w:rFonts w:ascii="Arial" w:hAnsi="Arial" w:cs="Arial"/>
          <w:b/>
          <w:bCs/>
          <w:color w:val="000000" w:themeColor="text1"/>
          <w:sz w:val="44"/>
          <w:szCs w:val="44"/>
          <w:u w:val="single"/>
        </w:rPr>
      </w:pPr>
    </w:p>
    <w:p w14:paraId="4B38DAEA" w14:textId="53B82786" w:rsidR="009621DC" w:rsidRPr="009621DC" w:rsidRDefault="009621DC" w:rsidP="009621DC">
      <w:pPr>
        <w:jc w:val="center"/>
        <w:rPr>
          <w:rFonts w:ascii="Arial" w:hAnsi="Arial" w:cs="Arial"/>
          <w:b/>
          <w:bCs/>
          <w:color w:val="000000" w:themeColor="text1"/>
          <w:sz w:val="44"/>
          <w:szCs w:val="44"/>
          <w:u w:val="single"/>
        </w:rPr>
      </w:pPr>
      <w:r w:rsidRPr="009621DC">
        <w:rPr>
          <w:rFonts w:ascii="Arial" w:hAnsi="Arial" w:cs="Arial"/>
          <w:b/>
          <w:bCs/>
          <w:color w:val="000000" w:themeColor="text1"/>
          <w:sz w:val="44"/>
          <w:szCs w:val="44"/>
          <w:u w:val="single"/>
        </w:rPr>
        <w:t>Pierre Cardin</w:t>
      </w:r>
    </w:p>
    <w:p w14:paraId="66791912" w14:textId="241C837F" w:rsidR="009621DC" w:rsidRPr="009621DC" w:rsidRDefault="009621DC" w:rsidP="009621DC">
      <w:pPr>
        <w:jc w:val="center"/>
        <w:rPr>
          <w:rFonts w:ascii="Arial" w:hAnsi="Arial" w:cs="Arial"/>
          <w:b/>
          <w:bCs/>
          <w:color w:val="000000" w:themeColor="text1"/>
          <w:sz w:val="44"/>
          <w:szCs w:val="44"/>
          <w:u w:val="single"/>
        </w:rPr>
      </w:pPr>
      <w:r w:rsidRPr="009621DC">
        <w:rPr>
          <w:rFonts w:ascii="Arial" w:hAnsi="Arial" w:cs="Arial"/>
          <w:b/>
          <w:bCs/>
          <w:color w:val="000000" w:themeColor="text1"/>
          <w:sz w:val="44"/>
          <w:szCs w:val="44"/>
          <w:u w:val="single"/>
        </w:rPr>
        <w:t xml:space="preserve">Student </w:t>
      </w:r>
      <w:hyperlink r:id="rId5" w:history="1">
        <w:r w:rsidRPr="009621DC">
          <w:rPr>
            <w:rStyle w:val="Hyperlink"/>
            <w:rFonts w:ascii="Arial" w:hAnsi="Arial" w:cs="Arial"/>
            <w:b/>
            <w:bCs/>
            <w:color w:val="000000" w:themeColor="text1"/>
            <w:sz w:val="44"/>
            <w:szCs w:val="44"/>
          </w:rPr>
          <w:t>1710518</w:t>
        </w:r>
      </w:hyperlink>
    </w:p>
    <w:p w14:paraId="4067D60C" w14:textId="495489D7" w:rsidR="009621DC" w:rsidRPr="009621DC" w:rsidRDefault="009621DC" w:rsidP="009621DC">
      <w:pPr>
        <w:jc w:val="center"/>
        <w:rPr>
          <w:rFonts w:ascii="Arial" w:hAnsi="Arial" w:cs="Arial"/>
          <w:b/>
          <w:bCs/>
          <w:color w:val="000000" w:themeColor="text1"/>
          <w:sz w:val="44"/>
          <w:szCs w:val="44"/>
          <w:u w:val="single"/>
        </w:rPr>
      </w:pPr>
      <w:r w:rsidRPr="009621DC">
        <w:rPr>
          <w:rFonts w:ascii="Arial" w:hAnsi="Arial" w:cs="Arial"/>
          <w:b/>
          <w:bCs/>
          <w:color w:val="000000" w:themeColor="text1"/>
          <w:sz w:val="44"/>
          <w:szCs w:val="44"/>
          <w:u w:val="single"/>
        </w:rPr>
        <w:t>Employability and Career Development</w:t>
      </w:r>
    </w:p>
    <w:p w14:paraId="0689AAC4" w14:textId="7FCB8E15" w:rsidR="009621DC" w:rsidRPr="009621DC" w:rsidRDefault="009621DC" w:rsidP="009621DC">
      <w:pPr>
        <w:jc w:val="center"/>
        <w:rPr>
          <w:rFonts w:ascii="Arial" w:hAnsi="Arial" w:cs="Arial"/>
          <w:b/>
          <w:bCs/>
          <w:color w:val="000000" w:themeColor="text1"/>
          <w:sz w:val="44"/>
          <w:szCs w:val="44"/>
          <w:u w:val="single"/>
        </w:rPr>
      </w:pPr>
      <w:r w:rsidRPr="009621DC">
        <w:rPr>
          <w:rFonts w:ascii="Arial" w:hAnsi="Arial" w:cs="Arial"/>
          <w:b/>
          <w:bCs/>
          <w:color w:val="000000" w:themeColor="text1"/>
          <w:sz w:val="44"/>
          <w:szCs w:val="44"/>
          <w:u w:val="single"/>
        </w:rPr>
        <w:t>LCLM4005</w:t>
      </w:r>
    </w:p>
    <w:p w14:paraId="109A36D5" w14:textId="3337D3F8" w:rsidR="009621DC" w:rsidRDefault="009621DC" w:rsidP="009621DC">
      <w:pPr>
        <w:jc w:val="center"/>
        <w:rPr>
          <w:rFonts w:ascii="Arial" w:hAnsi="Arial" w:cs="Arial"/>
          <w:b/>
          <w:bCs/>
          <w:sz w:val="44"/>
          <w:szCs w:val="44"/>
        </w:rPr>
      </w:pPr>
      <w:r>
        <w:rPr>
          <w:rFonts w:ascii="Arial" w:hAnsi="Arial" w:cs="Arial"/>
          <w:b/>
          <w:bCs/>
          <w:sz w:val="44"/>
          <w:szCs w:val="44"/>
        </w:rPr>
        <w:t xml:space="preserve">Tutor- </w:t>
      </w:r>
      <w:r w:rsidRPr="009621DC">
        <w:rPr>
          <w:rFonts w:ascii="Arial" w:hAnsi="Arial" w:cs="Arial"/>
          <w:b/>
          <w:bCs/>
          <w:sz w:val="44"/>
          <w:szCs w:val="44"/>
        </w:rPr>
        <w:t>Dr. Sujeewa Herath</w:t>
      </w:r>
    </w:p>
    <w:p w14:paraId="499AEEC5" w14:textId="77777777" w:rsidR="009621DC" w:rsidRDefault="009621DC" w:rsidP="00A62B8C">
      <w:pPr>
        <w:jc w:val="center"/>
        <w:rPr>
          <w:rFonts w:ascii="Arial" w:hAnsi="Arial" w:cs="Arial"/>
          <w:b/>
          <w:bCs/>
          <w:sz w:val="44"/>
          <w:szCs w:val="44"/>
        </w:rPr>
      </w:pPr>
    </w:p>
    <w:p w14:paraId="021B26C7" w14:textId="77777777" w:rsidR="009621DC" w:rsidRDefault="009621DC" w:rsidP="00A62B8C">
      <w:pPr>
        <w:jc w:val="center"/>
        <w:rPr>
          <w:rFonts w:ascii="Arial" w:hAnsi="Arial" w:cs="Arial"/>
          <w:b/>
          <w:bCs/>
          <w:sz w:val="44"/>
          <w:szCs w:val="44"/>
        </w:rPr>
      </w:pPr>
    </w:p>
    <w:p w14:paraId="5360B945" w14:textId="77777777" w:rsidR="009621DC" w:rsidRDefault="009621DC" w:rsidP="00A62B8C">
      <w:pPr>
        <w:jc w:val="center"/>
        <w:rPr>
          <w:rFonts w:ascii="Arial" w:hAnsi="Arial" w:cs="Arial"/>
          <w:b/>
          <w:bCs/>
          <w:sz w:val="44"/>
          <w:szCs w:val="44"/>
        </w:rPr>
      </w:pPr>
    </w:p>
    <w:p w14:paraId="4A7BC45E" w14:textId="77777777" w:rsidR="009621DC" w:rsidRDefault="009621DC" w:rsidP="00A62B8C">
      <w:pPr>
        <w:jc w:val="center"/>
        <w:rPr>
          <w:rFonts w:ascii="Arial" w:hAnsi="Arial" w:cs="Arial"/>
          <w:b/>
          <w:bCs/>
          <w:sz w:val="44"/>
          <w:szCs w:val="44"/>
        </w:rPr>
      </w:pPr>
    </w:p>
    <w:p w14:paraId="096ABD31" w14:textId="77777777" w:rsidR="009621DC" w:rsidRDefault="009621DC" w:rsidP="00A62B8C">
      <w:pPr>
        <w:jc w:val="center"/>
        <w:rPr>
          <w:rFonts w:ascii="Arial" w:hAnsi="Arial" w:cs="Arial"/>
          <w:b/>
          <w:bCs/>
          <w:sz w:val="44"/>
          <w:szCs w:val="44"/>
        </w:rPr>
      </w:pPr>
    </w:p>
    <w:p w14:paraId="1F2DE6EB" w14:textId="77777777" w:rsidR="009621DC" w:rsidRDefault="009621DC" w:rsidP="00A62B8C">
      <w:pPr>
        <w:jc w:val="center"/>
        <w:rPr>
          <w:rFonts w:ascii="Arial" w:hAnsi="Arial" w:cs="Arial"/>
          <w:b/>
          <w:bCs/>
          <w:sz w:val="44"/>
          <w:szCs w:val="44"/>
        </w:rPr>
      </w:pPr>
    </w:p>
    <w:p w14:paraId="1114A3E7" w14:textId="77777777" w:rsidR="009621DC" w:rsidRDefault="009621DC" w:rsidP="00A62B8C">
      <w:pPr>
        <w:jc w:val="center"/>
        <w:rPr>
          <w:rFonts w:ascii="Arial" w:hAnsi="Arial" w:cs="Arial"/>
          <w:b/>
          <w:bCs/>
          <w:sz w:val="44"/>
          <w:szCs w:val="44"/>
        </w:rPr>
      </w:pPr>
    </w:p>
    <w:p w14:paraId="44E5D077" w14:textId="77777777" w:rsidR="009621DC" w:rsidRDefault="009621DC" w:rsidP="00A62B8C">
      <w:pPr>
        <w:jc w:val="center"/>
        <w:rPr>
          <w:rFonts w:ascii="Arial" w:hAnsi="Arial" w:cs="Arial"/>
          <w:b/>
          <w:bCs/>
          <w:sz w:val="44"/>
          <w:szCs w:val="44"/>
        </w:rPr>
      </w:pPr>
    </w:p>
    <w:p w14:paraId="76CAA039" w14:textId="77777777" w:rsidR="009621DC" w:rsidRDefault="009621DC" w:rsidP="00A62B8C">
      <w:pPr>
        <w:jc w:val="center"/>
        <w:rPr>
          <w:rFonts w:ascii="Arial" w:hAnsi="Arial" w:cs="Arial"/>
          <w:b/>
          <w:bCs/>
          <w:sz w:val="44"/>
          <w:szCs w:val="44"/>
        </w:rPr>
      </w:pPr>
    </w:p>
    <w:p w14:paraId="62CA71F9" w14:textId="77777777" w:rsidR="009621DC" w:rsidRDefault="009621DC" w:rsidP="00A62B8C">
      <w:pPr>
        <w:jc w:val="center"/>
        <w:rPr>
          <w:rFonts w:ascii="Arial" w:hAnsi="Arial" w:cs="Arial"/>
          <w:b/>
          <w:bCs/>
          <w:sz w:val="44"/>
          <w:szCs w:val="44"/>
        </w:rPr>
      </w:pPr>
    </w:p>
    <w:p w14:paraId="2BD79E55" w14:textId="1B396547" w:rsidR="00A62B8C" w:rsidRPr="001D55B1" w:rsidRDefault="00A62B8C" w:rsidP="00A62B8C">
      <w:pPr>
        <w:jc w:val="center"/>
        <w:rPr>
          <w:rFonts w:ascii="Arial" w:hAnsi="Arial" w:cs="Arial"/>
          <w:b/>
          <w:bCs/>
          <w:sz w:val="44"/>
          <w:szCs w:val="44"/>
        </w:rPr>
      </w:pPr>
      <w:r w:rsidRPr="001D55B1">
        <w:rPr>
          <w:rFonts w:ascii="Arial" w:hAnsi="Arial" w:cs="Arial"/>
          <w:b/>
          <w:bCs/>
          <w:sz w:val="44"/>
          <w:szCs w:val="44"/>
        </w:rPr>
        <w:lastRenderedPageBreak/>
        <w:t>Cover Letter</w:t>
      </w:r>
    </w:p>
    <w:p w14:paraId="53BEE9B5" w14:textId="0A103BED" w:rsidR="00E62776" w:rsidRPr="00E62776" w:rsidRDefault="00E62776" w:rsidP="00E62776">
      <w:pPr>
        <w:rPr>
          <w:rFonts w:ascii="Arial" w:hAnsi="Arial" w:cs="Arial"/>
        </w:rPr>
      </w:pPr>
      <w:r w:rsidRPr="00E62776">
        <w:rPr>
          <w:rFonts w:ascii="Arial" w:hAnsi="Arial" w:cs="Arial"/>
        </w:rPr>
        <w:t xml:space="preserve">Mr. Pierre Cardin 133 Greenhill Road Handsworth, Birmingham B21 8EA </w:t>
      </w:r>
    </w:p>
    <w:p w14:paraId="7212F8AE" w14:textId="42A90A09" w:rsidR="00E62776" w:rsidRPr="00E62776" w:rsidRDefault="00E62776" w:rsidP="00E62776">
      <w:pPr>
        <w:rPr>
          <w:rFonts w:ascii="Arial" w:hAnsi="Arial" w:cs="Arial"/>
        </w:rPr>
      </w:pPr>
      <w:r w:rsidRPr="00E62776">
        <w:rPr>
          <w:rFonts w:ascii="Arial" w:hAnsi="Arial" w:cs="Arial"/>
        </w:rPr>
        <w:t xml:space="preserve">Hiring Manager T. Quality Ltd Nechells, Birmingham B7 </w:t>
      </w:r>
    </w:p>
    <w:p w14:paraId="5CDB24F8" w14:textId="77777777" w:rsidR="00E62776" w:rsidRPr="00E62776" w:rsidRDefault="00E62776" w:rsidP="00E62776">
      <w:pPr>
        <w:rPr>
          <w:rFonts w:ascii="Arial" w:hAnsi="Arial" w:cs="Arial"/>
        </w:rPr>
      </w:pPr>
      <w:r w:rsidRPr="00E62776">
        <w:rPr>
          <w:rFonts w:ascii="Arial" w:hAnsi="Arial" w:cs="Arial"/>
        </w:rPr>
        <w:t xml:space="preserve">22 February 2026 </w:t>
      </w:r>
    </w:p>
    <w:p w14:paraId="5E261E60" w14:textId="77777777" w:rsidR="00E62776" w:rsidRPr="00E62776" w:rsidRDefault="00E62776" w:rsidP="00E62776">
      <w:pPr>
        <w:rPr>
          <w:rFonts w:ascii="Arial" w:hAnsi="Arial" w:cs="Arial"/>
        </w:rPr>
      </w:pPr>
      <w:r w:rsidRPr="00E62776">
        <w:rPr>
          <w:rFonts w:ascii="Arial" w:hAnsi="Arial" w:cs="Arial"/>
          <w:b/>
          <w:bCs/>
        </w:rPr>
        <w:t>Re: Application for Operations Manager</w:t>
      </w:r>
      <w:r w:rsidRPr="00E62776">
        <w:rPr>
          <w:rFonts w:ascii="Arial" w:hAnsi="Arial" w:cs="Arial"/>
        </w:rPr>
        <w:t xml:space="preserve"> </w:t>
      </w:r>
    </w:p>
    <w:p w14:paraId="7768325F" w14:textId="77777777" w:rsidR="00E62776" w:rsidRPr="00E62776" w:rsidRDefault="00E62776" w:rsidP="00E62776">
      <w:pPr>
        <w:rPr>
          <w:rFonts w:ascii="Arial" w:hAnsi="Arial" w:cs="Arial"/>
        </w:rPr>
      </w:pPr>
      <w:r w:rsidRPr="00E62776">
        <w:rPr>
          <w:rFonts w:ascii="Arial" w:hAnsi="Arial" w:cs="Arial"/>
        </w:rPr>
        <w:t xml:space="preserve">Dear Hiring Manager, </w:t>
      </w:r>
    </w:p>
    <w:p w14:paraId="793E5CC7" w14:textId="60EFBDC8" w:rsidR="00E62776" w:rsidRPr="00E62776" w:rsidRDefault="00E62776" w:rsidP="00E62776">
      <w:pPr>
        <w:rPr>
          <w:rFonts w:ascii="Arial" w:hAnsi="Arial" w:cs="Arial"/>
        </w:rPr>
      </w:pPr>
      <w:r w:rsidRPr="00E62776">
        <w:rPr>
          <w:rFonts w:ascii="Arial" w:hAnsi="Arial" w:cs="Arial"/>
        </w:rPr>
        <w:t>I wish to apply for the role of Operations Manager, currently being advertised on Indeed. Please find enclosed my CV for your consideration. I am a determined professional currently completing a Certificate of Higher Education (</w:t>
      </w:r>
      <w:proofErr w:type="spellStart"/>
      <w:r w:rsidRPr="00E62776">
        <w:rPr>
          <w:rFonts w:ascii="Arial" w:hAnsi="Arial" w:cs="Arial"/>
        </w:rPr>
        <w:t>CertHE</w:t>
      </w:r>
      <w:proofErr w:type="spellEnd"/>
      <w:r w:rsidRPr="00E62776">
        <w:rPr>
          <w:rFonts w:ascii="Arial" w:hAnsi="Arial" w:cs="Arial"/>
        </w:rPr>
        <w:t>) in Skills for the Workplace at the University of Wales Trinity Saint David. My career goal is to transition my expertise in regulatory compliance and leadership into a high-volume distribution environment like T. Quality Ltd.</w:t>
      </w:r>
    </w:p>
    <w:p w14:paraId="3449650F" w14:textId="14DBC35D" w:rsidR="00E62776" w:rsidRPr="00E62776" w:rsidRDefault="00E62776" w:rsidP="00E62776">
      <w:pPr>
        <w:rPr>
          <w:rFonts w:ascii="Arial" w:hAnsi="Arial" w:cs="Arial"/>
        </w:rPr>
      </w:pPr>
      <w:r w:rsidRPr="00E62776">
        <w:rPr>
          <w:rFonts w:ascii="Arial" w:hAnsi="Arial" w:cs="Arial"/>
        </w:rPr>
        <w:t xml:space="preserve">As you can see from my attached CV, I have over three years’ experience in the housing industry. I have a proven track record of taking on increased responsibility, evidenced by my fast-track promotion to a Management role at </w:t>
      </w:r>
      <w:proofErr w:type="spellStart"/>
      <w:r w:rsidRPr="00E62776">
        <w:rPr>
          <w:rFonts w:ascii="Arial" w:hAnsi="Arial" w:cs="Arial"/>
        </w:rPr>
        <w:t>iSupported</w:t>
      </w:r>
      <w:proofErr w:type="spellEnd"/>
      <w:r w:rsidRPr="00E62776">
        <w:rPr>
          <w:rFonts w:ascii="Arial" w:hAnsi="Arial" w:cs="Arial"/>
        </w:rPr>
        <w:t xml:space="preserve"> Housing Ltd in under eight months. In my current position as Housing Compliance Manager, I manage and execute health and safety audits across a diverse property portfolio to ensure adherence to national legislation. I believe the skills I have built in stakeholder liaison and complex workflow management make me a strong candidate for overseeing your day-to-day warehouse operations.</w:t>
      </w:r>
    </w:p>
    <w:p w14:paraId="426A8DDC" w14:textId="1AE55BD8" w:rsidR="00E62776" w:rsidRPr="00E62776" w:rsidRDefault="00E62776" w:rsidP="00E62776">
      <w:pPr>
        <w:rPr>
          <w:rFonts w:ascii="Arial" w:hAnsi="Arial" w:cs="Arial"/>
        </w:rPr>
      </w:pPr>
      <w:r w:rsidRPr="00E62776">
        <w:rPr>
          <w:rFonts w:ascii="Arial" w:hAnsi="Arial" w:cs="Arial"/>
        </w:rPr>
        <w:t>I have researched T. Quality’s reputation as a leading national wholesaler and understand that maintaining cold-chain integrity and safe warehouse distribution are vital to your current success. In my previous roles, I have consistently delivered high-standard inspections and welfare checks, demonstrating a meticulous approach to reporting and safety that aligns with your requirements for cold store accuracy. I am confident that I can bring this level of success with me to your company and help you build upon your reputation.</w:t>
      </w:r>
    </w:p>
    <w:p w14:paraId="4C68578F" w14:textId="5152AB8B" w:rsidR="00E62776" w:rsidRPr="00E62776" w:rsidRDefault="00E62776" w:rsidP="00E62776">
      <w:pPr>
        <w:rPr>
          <w:rFonts w:ascii="Arial" w:hAnsi="Arial" w:cs="Arial"/>
        </w:rPr>
      </w:pPr>
      <w:r w:rsidRPr="00E62776">
        <w:rPr>
          <w:rFonts w:ascii="Arial" w:hAnsi="Arial" w:cs="Arial"/>
        </w:rPr>
        <w:t>Thank you for your time and consideration. I look forward to meeting with you to discuss my application further.</w:t>
      </w:r>
    </w:p>
    <w:p w14:paraId="7FAE8A41" w14:textId="680E02FE" w:rsidR="00E62776" w:rsidRPr="00E62776" w:rsidRDefault="00E62776" w:rsidP="00E62776">
      <w:pPr>
        <w:rPr>
          <w:rFonts w:ascii="Arial" w:hAnsi="Arial" w:cs="Arial"/>
        </w:rPr>
      </w:pPr>
      <w:r w:rsidRPr="00E62776">
        <w:rPr>
          <w:rFonts w:ascii="Arial" w:hAnsi="Arial" w:cs="Arial"/>
        </w:rPr>
        <w:t xml:space="preserve">Yours faithfully, </w:t>
      </w:r>
    </w:p>
    <w:p w14:paraId="65FAD6AC" w14:textId="77777777" w:rsidR="00E62776" w:rsidRPr="00E62776" w:rsidRDefault="00E62776" w:rsidP="00E62776">
      <w:pPr>
        <w:rPr>
          <w:rFonts w:ascii="Arial" w:hAnsi="Arial" w:cs="Arial"/>
        </w:rPr>
      </w:pPr>
      <w:r w:rsidRPr="00E62776">
        <w:rPr>
          <w:rFonts w:ascii="Arial" w:hAnsi="Arial" w:cs="Arial"/>
          <w:i/>
          <w:iCs/>
        </w:rPr>
        <w:t>Pierre Cardin</w:t>
      </w:r>
      <w:r w:rsidRPr="00E62776">
        <w:rPr>
          <w:rFonts w:ascii="Arial" w:hAnsi="Arial" w:cs="Arial"/>
        </w:rPr>
        <w:t xml:space="preserve"> </w:t>
      </w:r>
    </w:p>
    <w:p w14:paraId="6C19156B" w14:textId="77777777" w:rsidR="008D1650" w:rsidRDefault="008D1650"/>
    <w:p w14:paraId="1C0A4B57" w14:textId="77777777" w:rsidR="00D37E8E" w:rsidRDefault="00D37E8E"/>
    <w:p w14:paraId="591F1576" w14:textId="77777777" w:rsidR="00D37E8E" w:rsidRDefault="00D37E8E"/>
    <w:p w14:paraId="3CB96660" w14:textId="77777777" w:rsidR="00D37E8E" w:rsidRDefault="00D37E8E" w:rsidP="00D37E8E">
      <w:pPr>
        <w:rPr>
          <w:b/>
          <w:bCs/>
        </w:rPr>
      </w:pPr>
    </w:p>
    <w:p w14:paraId="26E83F40" w14:textId="309AD26E" w:rsidR="00D37E8E" w:rsidRPr="001D55B1" w:rsidRDefault="00A62B8C" w:rsidP="00A62B8C">
      <w:pPr>
        <w:jc w:val="center"/>
        <w:rPr>
          <w:rFonts w:ascii="Arial" w:hAnsi="Arial" w:cs="Arial"/>
          <w:b/>
          <w:bCs/>
          <w:sz w:val="44"/>
          <w:szCs w:val="44"/>
        </w:rPr>
      </w:pPr>
      <w:r w:rsidRPr="001D55B1">
        <w:rPr>
          <w:rFonts w:ascii="Arial" w:hAnsi="Arial" w:cs="Arial"/>
          <w:b/>
          <w:bCs/>
          <w:sz w:val="44"/>
          <w:szCs w:val="44"/>
        </w:rPr>
        <w:lastRenderedPageBreak/>
        <w:t>CV</w:t>
      </w:r>
    </w:p>
    <w:p w14:paraId="4675DA98" w14:textId="77777777" w:rsidR="00D37E8E" w:rsidRDefault="00D37E8E" w:rsidP="00D37E8E">
      <w:pPr>
        <w:rPr>
          <w:b/>
          <w:bCs/>
        </w:rPr>
      </w:pPr>
    </w:p>
    <w:p w14:paraId="66900CFE" w14:textId="36CF36CB" w:rsidR="00D37E8E" w:rsidRPr="00D37E8E" w:rsidRDefault="00D37E8E" w:rsidP="00D37E8E">
      <w:pPr>
        <w:rPr>
          <w:b/>
          <w:bCs/>
        </w:rPr>
      </w:pPr>
      <w:r w:rsidRPr="00D37E8E">
        <w:rPr>
          <w:b/>
          <w:bCs/>
        </w:rPr>
        <w:t>Mr Pierre Cardin</w:t>
      </w:r>
    </w:p>
    <w:p w14:paraId="3F4F4CA2" w14:textId="77777777" w:rsidR="00D37E8E" w:rsidRPr="00D37E8E" w:rsidRDefault="00D37E8E" w:rsidP="00D37E8E">
      <w:r w:rsidRPr="00D37E8E">
        <w:rPr>
          <w:b/>
          <w:bCs/>
        </w:rPr>
        <w:t>Email:</w:t>
      </w:r>
      <w:r w:rsidRPr="00D37E8E">
        <w:t xml:space="preserve"> pierrecardin354@gmail.com | </w:t>
      </w:r>
      <w:r w:rsidRPr="00D37E8E">
        <w:rPr>
          <w:b/>
          <w:bCs/>
        </w:rPr>
        <w:t>Phone:</w:t>
      </w:r>
      <w:r w:rsidRPr="00D37E8E">
        <w:t xml:space="preserve"> 07511358366</w:t>
      </w:r>
    </w:p>
    <w:p w14:paraId="603BACF4" w14:textId="77777777" w:rsidR="00D37E8E" w:rsidRPr="00D37E8E" w:rsidRDefault="00D37E8E" w:rsidP="00D37E8E">
      <w:r w:rsidRPr="00D37E8E">
        <w:rPr>
          <w:b/>
          <w:bCs/>
        </w:rPr>
        <w:t>Location:</w:t>
      </w:r>
      <w:r w:rsidRPr="00D37E8E">
        <w:t xml:space="preserve"> Birmingham, UK</w:t>
      </w:r>
    </w:p>
    <w:p w14:paraId="6C66FF21" w14:textId="77777777" w:rsidR="00D37E8E" w:rsidRPr="00D37E8E" w:rsidRDefault="00D37E8E" w:rsidP="00D37E8E">
      <w:pPr>
        <w:rPr>
          <w:b/>
          <w:bCs/>
        </w:rPr>
      </w:pPr>
      <w:r w:rsidRPr="00D37E8E">
        <w:rPr>
          <w:b/>
          <w:bCs/>
        </w:rPr>
        <w:t>Personal Statement</w:t>
      </w:r>
    </w:p>
    <w:p w14:paraId="465683CF" w14:textId="77777777" w:rsidR="00D37E8E" w:rsidRPr="00D37E8E" w:rsidRDefault="00D37E8E" w:rsidP="00D37E8E">
      <w:r w:rsidRPr="00D37E8E">
        <w:t xml:space="preserve">A results-driven Housing Compliance Manager with a strong background in supported housing and resident welfare. Recently promoted at </w:t>
      </w:r>
      <w:proofErr w:type="spellStart"/>
      <w:r w:rsidRPr="00D37E8E">
        <w:t>iSupported</w:t>
      </w:r>
      <w:proofErr w:type="spellEnd"/>
      <w:r w:rsidRPr="00D37E8E">
        <w:t xml:space="preserve"> Housing Ltd due to a commitment to safety standards and operational excellence. Currently pursuing a </w:t>
      </w:r>
      <w:proofErr w:type="spellStart"/>
      <w:r w:rsidRPr="00D37E8E">
        <w:t>CertHE</w:t>
      </w:r>
      <w:proofErr w:type="spellEnd"/>
      <w:r w:rsidRPr="00D37E8E">
        <w:t xml:space="preserve"> at University of Wales Trinity Saint David to further enhance professional expertise. I am a detail-oriented leader dedicated to maintaining 100% legislative compliance and delivering high-quality housing services.</w:t>
      </w:r>
    </w:p>
    <w:p w14:paraId="000B688E" w14:textId="77777777" w:rsidR="00D37E8E" w:rsidRPr="00D37E8E" w:rsidRDefault="00000000" w:rsidP="00D37E8E">
      <w:r>
        <w:pict w14:anchorId="4AD34BCE">
          <v:rect id="_x0000_i1025" style="width:0;height:1.5pt" o:hralign="center" o:hrstd="t" o:hrnoshade="t" o:hr="t" fillcolor="gray" stroked="f"/>
        </w:pict>
      </w:r>
    </w:p>
    <w:p w14:paraId="50B6C695" w14:textId="77777777" w:rsidR="00D37E8E" w:rsidRPr="00D37E8E" w:rsidRDefault="00D37E8E" w:rsidP="00D37E8E">
      <w:pPr>
        <w:rPr>
          <w:b/>
          <w:bCs/>
        </w:rPr>
      </w:pPr>
      <w:r w:rsidRPr="00D37E8E">
        <w:rPr>
          <w:b/>
          <w:bCs/>
        </w:rPr>
        <w:t>Employment History</w:t>
      </w:r>
    </w:p>
    <w:p w14:paraId="0EED2869" w14:textId="77777777" w:rsidR="00D37E8E" w:rsidRPr="00D37E8E" w:rsidRDefault="00D37E8E" w:rsidP="00D37E8E">
      <w:proofErr w:type="spellStart"/>
      <w:r w:rsidRPr="00D37E8E">
        <w:rPr>
          <w:b/>
          <w:bCs/>
        </w:rPr>
        <w:t>iSupported</w:t>
      </w:r>
      <w:proofErr w:type="spellEnd"/>
      <w:r w:rsidRPr="00D37E8E">
        <w:rPr>
          <w:b/>
          <w:bCs/>
        </w:rPr>
        <w:t xml:space="preserve"> Housing Ltd</w:t>
      </w:r>
    </w:p>
    <w:p w14:paraId="3B3402EF" w14:textId="77777777" w:rsidR="00D37E8E" w:rsidRPr="00D37E8E" w:rsidRDefault="00D37E8E" w:rsidP="00D37E8E">
      <w:r w:rsidRPr="00D37E8E">
        <w:rPr>
          <w:b/>
          <w:bCs/>
        </w:rPr>
        <w:t>Housing Compliance Manager</w:t>
      </w:r>
      <w:r w:rsidRPr="00D37E8E">
        <w:t xml:space="preserve"> | </w:t>
      </w:r>
      <w:r w:rsidRPr="00D37E8E">
        <w:rPr>
          <w:b/>
          <w:bCs/>
        </w:rPr>
        <w:t>Jan 2026 – Present</w:t>
      </w:r>
    </w:p>
    <w:p w14:paraId="55616CE8" w14:textId="77777777" w:rsidR="00D37E8E" w:rsidRPr="00D37E8E" w:rsidRDefault="00D37E8E" w:rsidP="00D37E8E">
      <w:pPr>
        <w:numPr>
          <w:ilvl w:val="0"/>
          <w:numId w:val="1"/>
        </w:numPr>
      </w:pPr>
      <w:r w:rsidRPr="00D37E8E">
        <w:rPr>
          <w:b/>
          <w:bCs/>
        </w:rPr>
        <w:t>Promotion:</w:t>
      </w:r>
      <w:r w:rsidRPr="00D37E8E">
        <w:t xml:space="preserve"> Fast-tracked to management to oversee regulatory adherence across the company’s property portfolio.</w:t>
      </w:r>
    </w:p>
    <w:p w14:paraId="159BD135" w14:textId="77777777" w:rsidR="00D37E8E" w:rsidRPr="00D37E8E" w:rsidRDefault="00D37E8E" w:rsidP="00D37E8E">
      <w:pPr>
        <w:numPr>
          <w:ilvl w:val="0"/>
          <w:numId w:val="1"/>
        </w:numPr>
      </w:pPr>
      <w:r w:rsidRPr="00D37E8E">
        <w:rPr>
          <w:b/>
          <w:bCs/>
        </w:rPr>
        <w:t>Compliance &amp; Auditing:</w:t>
      </w:r>
      <w:r w:rsidRPr="00D37E8E">
        <w:t xml:space="preserve"> Manage and execute health and safety audits, ensuring all units meet national housing legislation and safety standards.</w:t>
      </w:r>
    </w:p>
    <w:p w14:paraId="15B59854" w14:textId="77777777" w:rsidR="00D37E8E" w:rsidRPr="00D37E8E" w:rsidRDefault="00D37E8E" w:rsidP="00D37E8E">
      <w:pPr>
        <w:numPr>
          <w:ilvl w:val="0"/>
          <w:numId w:val="1"/>
        </w:numPr>
      </w:pPr>
      <w:r w:rsidRPr="00D37E8E">
        <w:rPr>
          <w:b/>
          <w:bCs/>
        </w:rPr>
        <w:t>Stakeholder Liaison:</w:t>
      </w:r>
      <w:r w:rsidRPr="00D37E8E">
        <w:t xml:space="preserve"> Coordinate with local authorities, contractors, and internal teams to ensure swift resolution of maintenance and compliance issues.</w:t>
      </w:r>
    </w:p>
    <w:p w14:paraId="72A17939" w14:textId="77777777" w:rsidR="00D37E8E" w:rsidRPr="00D37E8E" w:rsidRDefault="00D37E8E" w:rsidP="00D37E8E">
      <w:r w:rsidRPr="00D37E8E">
        <w:rPr>
          <w:b/>
          <w:bCs/>
        </w:rPr>
        <w:t>Housing Support Officer</w:t>
      </w:r>
      <w:r w:rsidRPr="00D37E8E">
        <w:t xml:space="preserve"> | </w:t>
      </w:r>
      <w:r w:rsidRPr="00D37E8E">
        <w:rPr>
          <w:b/>
          <w:bCs/>
        </w:rPr>
        <w:t>May 2025 – Jan 2026</w:t>
      </w:r>
    </w:p>
    <w:p w14:paraId="37B46E14" w14:textId="77777777" w:rsidR="00D37E8E" w:rsidRPr="00D37E8E" w:rsidRDefault="00D37E8E" w:rsidP="00D37E8E">
      <w:pPr>
        <w:numPr>
          <w:ilvl w:val="0"/>
          <w:numId w:val="2"/>
        </w:numPr>
      </w:pPr>
      <w:r w:rsidRPr="00D37E8E">
        <w:rPr>
          <w:b/>
          <w:bCs/>
        </w:rPr>
        <w:t>Front-line Support:</w:t>
      </w:r>
      <w:r w:rsidRPr="00D37E8E">
        <w:t xml:space="preserve"> Delivered essential support to residents, assisting with tenancy management and fostering independent living skills.</w:t>
      </w:r>
    </w:p>
    <w:p w14:paraId="1FEFBE2C" w14:textId="77777777" w:rsidR="00D37E8E" w:rsidRPr="00D37E8E" w:rsidRDefault="00D37E8E" w:rsidP="00D37E8E">
      <w:pPr>
        <w:numPr>
          <w:ilvl w:val="0"/>
          <w:numId w:val="2"/>
        </w:numPr>
      </w:pPr>
      <w:r w:rsidRPr="00D37E8E">
        <w:rPr>
          <w:b/>
          <w:bCs/>
        </w:rPr>
        <w:t>Inspections:</w:t>
      </w:r>
      <w:r w:rsidRPr="00D37E8E">
        <w:t xml:space="preserve"> Conducted regular welfare checks and property inspections to ensure a safe environment for vulnerable adults.</w:t>
      </w:r>
    </w:p>
    <w:p w14:paraId="4B5F6DB5" w14:textId="77777777" w:rsidR="00D37E8E" w:rsidRPr="00D37E8E" w:rsidRDefault="00D37E8E" w:rsidP="00D37E8E">
      <w:pPr>
        <w:numPr>
          <w:ilvl w:val="0"/>
          <w:numId w:val="2"/>
        </w:numPr>
      </w:pPr>
      <w:r w:rsidRPr="00D37E8E">
        <w:rPr>
          <w:b/>
          <w:bCs/>
        </w:rPr>
        <w:t>Reporting:</w:t>
      </w:r>
      <w:r w:rsidRPr="00D37E8E">
        <w:t xml:space="preserve"> Maintained meticulous digital records and reports in strict accordance with GDPR and company policy.</w:t>
      </w:r>
    </w:p>
    <w:p w14:paraId="27009CC9" w14:textId="77777777" w:rsidR="00D37E8E" w:rsidRPr="00D37E8E" w:rsidRDefault="00D37E8E" w:rsidP="00D37E8E">
      <w:r w:rsidRPr="00D37E8E">
        <w:rPr>
          <w:b/>
          <w:bCs/>
        </w:rPr>
        <w:t>Reds Housing Ltd (Birmingham)</w:t>
      </w:r>
    </w:p>
    <w:p w14:paraId="5D8B914D" w14:textId="77777777" w:rsidR="00D37E8E" w:rsidRPr="00D37E8E" w:rsidRDefault="00D37E8E" w:rsidP="00D37E8E">
      <w:r w:rsidRPr="00D37E8E">
        <w:rPr>
          <w:b/>
          <w:bCs/>
        </w:rPr>
        <w:lastRenderedPageBreak/>
        <w:t>Support Worker</w:t>
      </w:r>
      <w:r w:rsidRPr="00D37E8E">
        <w:t xml:space="preserve"> | </w:t>
      </w:r>
      <w:r w:rsidRPr="00D37E8E">
        <w:rPr>
          <w:b/>
          <w:bCs/>
        </w:rPr>
        <w:t>Jan 2023 – May 2025</w:t>
      </w:r>
    </w:p>
    <w:p w14:paraId="4E521F59" w14:textId="77777777" w:rsidR="00D37E8E" w:rsidRPr="00D37E8E" w:rsidRDefault="00D37E8E" w:rsidP="00D37E8E">
      <w:pPr>
        <w:numPr>
          <w:ilvl w:val="0"/>
          <w:numId w:val="3"/>
        </w:numPr>
      </w:pPr>
      <w:r w:rsidRPr="00D37E8E">
        <w:t>Provided dedicated care and support to service users, ensuring their safety and wellbeing within a housing environment.</w:t>
      </w:r>
    </w:p>
    <w:p w14:paraId="3F897425" w14:textId="77777777" w:rsidR="00D37E8E" w:rsidRPr="00D37E8E" w:rsidRDefault="00D37E8E" w:rsidP="00D37E8E">
      <w:pPr>
        <w:numPr>
          <w:ilvl w:val="0"/>
          <w:numId w:val="3"/>
        </w:numPr>
      </w:pPr>
      <w:r w:rsidRPr="00D37E8E">
        <w:t>Assisted residents with daily living tasks and encouraged social inclusion and independence.</w:t>
      </w:r>
    </w:p>
    <w:p w14:paraId="17398EFA" w14:textId="77777777" w:rsidR="00D37E8E" w:rsidRPr="00D37E8E" w:rsidRDefault="00D37E8E" w:rsidP="00D37E8E">
      <w:pPr>
        <w:numPr>
          <w:ilvl w:val="0"/>
          <w:numId w:val="3"/>
        </w:numPr>
      </w:pPr>
      <w:r w:rsidRPr="00D37E8E">
        <w:t>Collaborated with multidisciplinary teams to implement and update individual support plans.</w:t>
      </w:r>
    </w:p>
    <w:p w14:paraId="162ED701" w14:textId="77777777" w:rsidR="00D37E8E" w:rsidRPr="00D37E8E" w:rsidRDefault="00000000" w:rsidP="00D37E8E">
      <w:r>
        <w:pict w14:anchorId="270FEA7D">
          <v:rect id="_x0000_i1026" style="width:0;height:1.5pt" o:hralign="center" o:hrstd="t" o:hrnoshade="t" o:hr="t" fillcolor="gray" stroked="f"/>
        </w:pict>
      </w:r>
    </w:p>
    <w:p w14:paraId="1DFAEE19" w14:textId="77777777" w:rsidR="00D37E8E" w:rsidRPr="00D37E8E" w:rsidRDefault="00D37E8E" w:rsidP="00D37E8E">
      <w:pPr>
        <w:rPr>
          <w:b/>
          <w:bCs/>
        </w:rPr>
      </w:pPr>
      <w:r w:rsidRPr="00D37E8E">
        <w:rPr>
          <w:b/>
          <w:bCs/>
        </w:rPr>
        <w:t>Education and Qualifications</w:t>
      </w:r>
    </w:p>
    <w:p w14:paraId="3E8CF96B" w14:textId="77777777" w:rsidR="00D37E8E" w:rsidRPr="00D37E8E" w:rsidRDefault="00D37E8E" w:rsidP="00D37E8E">
      <w:r w:rsidRPr="00D37E8E">
        <w:rPr>
          <w:b/>
          <w:bCs/>
        </w:rPr>
        <w:t>Certificate of Higher Education (</w:t>
      </w:r>
      <w:proofErr w:type="spellStart"/>
      <w:r w:rsidRPr="00D37E8E">
        <w:rPr>
          <w:b/>
          <w:bCs/>
        </w:rPr>
        <w:t>CertHE</w:t>
      </w:r>
      <w:proofErr w:type="spellEnd"/>
      <w:r w:rsidRPr="00D37E8E">
        <w:rPr>
          <w:b/>
          <w:bCs/>
        </w:rPr>
        <w:t>) in Skills for the Workplace</w:t>
      </w:r>
    </w:p>
    <w:p w14:paraId="41494A86" w14:textId="77777777" w:rsidR="00D37E8E" w:rsidRPr="00D37E8E" w:rsidRDefault="00D37E8E" w:rsidP="00D37E8E">
      <w:r w:rsidRPr="00D37E8E">
        <w:rPr>
          <w:b/>
          <w:bCs/>
        </w:rPr>
        <w:t>University of Wales Trinity Saint David (Birmingham – Quay Place)</w:t>
      </w:r>
      <w:r w:rsidRPr="00D37E8E">
        <w:t xml:space="preserve"> | </w:t>
      </w:r>
      <w:r w:rsidRPr="00D37E8E">
        <w:rPr>
          <w:b/>
          <w:bCs/>
        </w:rPr>
        <w:t>2025 – Present</w:t>
      </w:r>
    </w:p>
    <w:p w14:paraId="33BCC98D" w14:textId="77777777" w:rsidR="00D37E8E" w:rsidRPr="00D37E8E" w:rsidRDefault="00D37E8E" w:rsidP="00D37E8E">
      <w:pPr>
        <w:numPr>
          <w:ilvl w:val="0"/>
          <w:numId w:val="4"/>
        </w:numPr>
      </w:pPr>
      <w:r w:rsidRPr="00D37E8E">
        <w:t>Currently developing advanced skills in Employability, Career Development, and Academic Info Skills.</w:t>
      </w:r>
    </w:p>
    <w:p w14:paraId="6C8CFC03" w14:textId="77777777" w:rsidR="00D37E8E" w:rsidRPr="00D37E8E" w:rsidRDefault="00D37E8E" w:rsidP="00D37E8E">
      <w:pPr>
        <w:numPr>
          <w:ilvl w:val="0"/>
          <w:numId w:val="4"/>
        </w:numPr>
      </w:pPr>
      <w:r w:rsidRPr="00D37E8E">
        <w:t>Operating at Level 4 Higher Education, demonstrating strong research, professional writing, and organizational abilities.</w:t>
      </w:r>
    </w:p>
    <w:p w14:paraId="77ACFE77" w14:textId="77777777" w:rsidR="00D37E8E" w:rsidRPr="00D37E8E" w:rsidRDefault="00D37E8E" w:rsidP="00D37E8E">
      <w:r w:rsidRPr="00D37E8E">
        <w:rPr>
          <w:b/>
          <w:bCs/>
        </w:rPr>
        <w:t>Professional Workplace Training</w:t>
      </w:r>
    </w:p>
    <w:p w14:paraId="42AB1357" w14:textId="77777777" w:rsidR="00D37E8E" w:rsidRPr="00D37E8E" w:rsidRDefault="00D37E8E" w:rsidP="00D37E8E">
      <w:pPr>
        <w:numPr>
          <w:ilvl w:val="0"/>
          <w:numId w:val="5"/>
        </w:numPr>
      </w:pPr>
      <w:r w:rsidRPr="00D37E8E">
        <w:t>Completed various internal certifications including Safeguarding Adults, Fire Safety, and Risk Assessment.</w:t>
      </w:r>
    </w:p>
    <w:p w14:paraId="3811D10A" w14:textId="77777777" w:rsidR="00D37E8E" w:rsidRPr="00D37E8E" w:rsidRDefault="00000000" w:rsidP="00D37E8E">
      <w:r>
        <w:pict w14:anchorId="28A39048">
          <v:rect id="_x0000_i1027" style="width:0;height:1.5pt" o:hralign="center" o:hrstd="t" o:hrnoshade="t" o:hr="t" fillcolor="gray" stroked="f"/>
        </w:pict>
      </w:r>
    </w:p>
    <w:p w14:paraId="1E8D3DB5" w14:textId="77777777" w:rsidR="00D37E8E" w:rsidRPr="00D37E8E" w:rsidRDefault="00D37E8E" w:rsidP="00D37E8E">
      <w:pPr>
        <w:rPr>
          <w:b/>
          <w:bCs/>
        </w:rPr>
      </w:pPr>
      <w:r w:rsidRPr="00D37E8E">
        <w:rPr>
          <w:b/>
          <w:bCs/>
        </w:rPr>
        <w:t>Key Skills &amp; Attributes</w:t>
      </w:r>
    </w:p>
    <w:p w14:paraId="2B8510C3" w14:textId="77777777" w:rsidR="00D37E8E" w:rsidRPr="00D37E8E" w:rsidRDefault="00D37E8E" w:rsidP="00D37E8E">
      <w:pPr>
        <w:numPr>
          <w:ilvl w:val="0"/>
          <w:numId w:val="6"/>
        </w:numPr>
      </w:pPr>
      <w:r w:rsidRPr="00D37E8E">
        <w:rPr>
          <w:b/>
          <w:bCs/>
        </w:rPr>
        <w:t>Regulatory Expertise:</w:t>
      </w:r>
      <w:r w:rsidRPr="00D37E8E">
        <w:t xml:space="preserve"> In-depth knowledge of housing compliance, health and safety, and social housing regulations.</w:t>
      </w:r>
    </w:p>
    <w:p w14:paraId="2AE0D1AC" w14:textId="77777777" w:rsidR="00D37E8E" w:rsidRPr="00D37E8E" w:rsidRDefault="00D37E8E" w:rsidP="00D37E8E">
      <w:pPr>
        <w:numPr>
          <w:ilvl w:val="0"/>
          <w:numId w:val="6"/>
        </w:numPr>
      </w:pPr>
      <w:r w:rsidRPr="00D37E8E">
        <w:rPr>
          <w:b/>
          <w:bCs/>
        </w:rPr>
        <w:t>Leadership &amp; Reliability:</w:t>
      </w:r>
      <w:r w:rsidRPr="00D37E8E">
        <w:t xml:space="preserve"> Proven track record of taking on increased responsibility and managing complex workflows.</w:t>
      </w:r>
    </w:p>
    <w:p w14:paraId="0DD87C3E" w14:textId="77777777" w:rsidR="00D37E8E" w:rsidRPr="00D37E8E" w:rsidRDefault="00D37E8E" w:rsidP="00D37E8E">
      <w:pPr>
        <w:numPr>
          <w:ilvl w:val="0"/>
          <w:numId w:val="6"/>
        </w:numPr>
      </w:pPr>
      <w:r w:rsidRPr="00D37E8E">
        <w:rPr>
          <w:b/>
          <w:bCs/>
        </w:rPr>
        <w:t>Communication:</w:t>
      </w:r>
      <w:r w:rsidRPr="00D37E8E">
        <w:t xml:space="preserve"> Skilled at translating complex legislative requirements into clear, actionable reports.</w:t>
      </w:r>
    </w:p>
    <w:p w14:paraId="4523184F" w14:textId="77777777" w:rsidR="00D37E8E" w:rsidRPr="00D37E8E" w:rsidRDefault="00000000" w:rsidP="00D37E8E">
      <w:r>
        <w:pict w14:anchorId="25E2EFF3">
          <v:rect id="_x0000_i1028" style="width:0;height:1.5pt" o:hralign="center" o:hrstd="t" o:hrnoshade="t" o:hr="t" fillcolor="gray" stroked="f"/>
        </w:pict>
      </w:r>
    </w:p>
    <w:p w14:paraId="6E687AF8" w14:textId="77777777" w:rsidR="00D37E8E" w:rsidRPr="00D37E8E" w:rsidRDefault="00D37E8E" w:rsidP="00D37E8E">
      <w:pPr>
        <w:rPr>
          <w:b/>
          <w:bCs/>
        </w:rPr>
      </w:pPr>
      <w:r w:rsidRPr="00D37E8E">
        <w:rPr>
          <w:b/>
          <w:bCs/>
        </w:rPr>
        <w:t>Hobbies and Interests</w:t>
      </w:r>
    </w:p>
    <w:p w14:paraId="394267FE" w14:textId="77777777" w:rsidR="00D37E8E" w:rsidRPr="00D37E8E" w:rsidRDefault="00D37E8E" w:rsidP="00D37E8E">
      <w:pPr>
        <w:numPr>
          <w:ilvl w:val="0"/>
          <w:numId w:val="7"/>
        </w:numPr>
      </w:pPr>
      <w:r w:rsidRPr="00D37E8E">
        <w:rPr>
          <w:b/>
          <w:bCs/>
        </w:rPr>
        <w:t>Volunteering:</w:t>
      </w:r>
      <w:r w:rsidRPr="00D37E8E">
        <w:t xml:space="preserve"> Actively engage in community support, demonstrating a commitment to social responsibility and strong interpersonal skills.</w:t>
      </w:r>
    </w:p>
    <w:p w14:paraId="439C4454" w14:textId="77777777" w:rsidR="00D37E8E" w:rsidRPr="00D37E8E" w:rsidRDefault="00D37E8E" w:rsidP="00D37E8E">
      <w:pPr>
        <w:numPr>
          <w:ilvl w:val="0"/>
          <w:numId w:val="7"/>
        </w:numPr>
      </w:pPr>
      <w:r w:rsidRPr="00D37E8E">
        <w:rPr>
          <w:b/>
          <w:bCs/>
        </w:rPr>
        <w:lastRenderedPageBreak/>
        <w:t>Travelling:</w:t>
      </w:r>
      <w:r w:rsidRPr="00D37E8E">
        <w:t xml:space="preserve"> Enjoy exploring new cultures and environments, which has helped develop high levels of adaptability and problem-solving skills.</w:t>
      </w:r>
    </w:p>
    <w:p w14:paraId="5CF6282D" w14:textId="77777777" w:rsidR="00D37E8E" w:rsidRPr="00D37E8E" w:rsidRDefault="00000000" w:rsidP="00D37E8E">
      <w:r>
        <w:pict w14:anchorId="0E1C164C">
          <v:rect id="_x0000_i1029" style="width:0;height:1.5pt" o:hralign="center" o:hrstd="t" o:hrnoshade="t" o:hr="t" fillcolor="gray" stroked="f"/>
        </w:pict>
      </w:r>
    </w:p>
    <w:p w14:paraId="6A702222" w14:textId="77777777" w:rsidR="00D37E8E" w:rsidRPr="00D37E8E" w:rsidRDefault="00D37E8E" w:rsidP="00D37E8E">
      <w:pPr>
        <w:rPr>
          <w:b/>
          <w:bCs/>
        </w:rPr>
      </w:pPr>
      <w:r w:rsidRPr="00D37E8E">
        <w:rPr>
          <w:b/>
          <w:bCs/>
        </w:rPr>
        <w:t>References</w:t>
      </w:r>
    </w:p>
    <w:p w14:paraId="6ADA5FBF" w14:textId="77777777" w:rsidR="00D37E8E" w:rsidRPr="00D37E8E" w:rsidRDefault="00D37E8E" w:rsidP="00D37E8E">
      <w:r w:rsidRPr="00D37E8E">
        <w:t>References available on request.</w:t>
      </w:r>
    </w:p>
    <w:p w14:paraId="172F15B6" w14:textId="77777777" w:rsidR="00D37E8E" w:rsidRDefault="00D37E8E"/>
    <w:p w14:paraId="4925FEF3" w14:textId="77777777" w:rsidR="00746653" w:rsidRDefault="00746653"/>
    <w:p w14:paraId="4BF31558" w14:textId="77777777" w:rsidR="00746653" w:rsidRDefault="00746653"/>
    <w:p w14:paraId="12AA2C04" w14:textId="77777777" w:rsidR="00746653" w:rsidRDefault="00746653"/>
    <w:p w14:paraId="6573AD8E" w14:textId="77777777" w:rsidR="00746653" w:rsidRDefault="00746653" w:rsidP="00746653"/>
    <w:p w14:paraId="2BC678CF" w14:textId="77777777" w:rsidR="00746653" w:rsidRDefault="00746653" w:rsidP="00746653"/>
    <w:p w14:paraId="6AA9EA9F" w14:textId="77777777" w:rsidR="00746653" w:rsidRDefault="00746653" w:rsidP="00746653"/>
    <w:p w14:paraId="33B9514E" w14:textId="77777777" w:rsidR="00746653" w:rsidRDefault="00746653" w:rsidP="00746653"/>
    <w:p w14:paraId="6FF0373F" w14:textId="77777777" w:rsidR="00746653" w:rsidRDefault="00746653" w:rsidP="00746653"/>
    <w:p w14:paraId="0AA11236" w14:textId="77777777" w:rsidR="00746653" w:rsidRDefault="00746653" w:rsidP="00746653"/>
    <w:p w14:paraId="39B7BD6D" w14:textId="77777777" w:rsidR="00746653" w:rsidRDefault="00746653" w:rsidP="00746653"/>
    <w:p w14:paraId="40F77AF8" w14:textId="77777777" w:rsidR="00746653" w:rsidRDefault="00746653" w:rsidP="00746653"/>
    <w:p w14:paraId="2490961F" w14:textId="77777777" w:rsidR="00746653" w:rsidRDefault="00746653" w:rsidP="00746653"/>
    <w:p w14:paraId="647043CF" w14:textId="77777777" w:rsidR="00746653" w:rsidRDefault="00746653" w:rsidP="00746653"/>
    <w:p w14:paraId="3B5D0525" w14:textId="77777777" w:rsidR="00746653" w:rsidRDefault="00746653" w:rsidP="00746653"/>
    <w:p w14:paraId="2F503BE6" w14:textId="77777777" w:rsidR="00746653" w:rsidRDefault="00746653" w:rsidP="00746653"/>
    <w:p w14:paraId="66364780" w14:textId="77777777" w:rsidR="00746653" w:rsidRDefault="00746653" w:rsidP="00746653"/>
    <w:p w14:paraId="080E8791" w14:textId="77777777" w:rsidR="00746653" w:rsidRDefault="00746653" w:rsidP="00746653"/>
    <w:p w14:paraId="5A3D905B" w14:textId="77777777" w:rsidR="00746653" w:rsidRDefault="00746653" w:rsidP="00746653"/>
    <w:p w14:paraId="1F9D2813" w14:textId="77777777" w:rsidR="00746653" w:rsidRDefault="00746653" w:rsidP="00746653"/>
    <w:p w14:paraId="717B07A1" w14:textId="77777777" w:rsidR="00746653" w:rsidRDefault="00746653" w:rsidP="00746653"/>
    <w:p w14:paraId="1F2D8DD0" w14:textId="77777777" w:rsidR="00746653" w:rsidRDefault="00746653" w:rsidP="00746653"/>
    <w:p w14:paraId="4C652443" w14:textId="77777777" w:rsidR="00746653" w:rsidRDefault="00746653" w:rsidP="00746653"/>
    <w:p w14:paraId="5A11BBB4" w14:textId="1C671CE2" w:rsidR="00746653" w:rsidRPr="001D55B1" w:rsidRDefault="001D55B1" w:rsidP="001D55B1">
      <w:pPr>
        <w:jc w:val="center"/>
        <w:rPr>
          <w:rFonts w:ascii="Arial" w:hAnsi="Arial" w:cs="Arial"/>
          <w:b/>
          <w:bCs/>
          <w:sz w:val="44"/>
          <w:szCs w:val="44"/>
        </w:rPr>
      </w:pPr>
      <w:r w:rsidRPr="001D55B1">
        <w:rPr>
          <w:rFonts w:ascii="Arial" w:hAnsi="Arial" w:cs="Arial"/>
          <w:b/>
          <w:bCs/>
          <w:sz w:val="44"/>
          <w:szCs w:val="44"/>
        </w:rPr>
        <w:lastRenderedPageBreak/>
        <w:t>Job comparison</w:t>
      </w:r>
    </w:p>
    <w:p w14:paraId="3627BF9D" w14:textId="77777777" w:rsidR="00746653" w:rsidRDefault="00746653" w:rsidP="00746653"/>
    <w:p w14:paraId="3C617419" w14:textId="77777777" w:rsidR="00746653" w:rsidRDefault="00746653" w:rsidP="00746653"/>
    <w:p w14:paraId="702218C4" w14:textId="2DEEC753" w:rsidR="00746653" w:rsidRPr="00746653" w:rsidRDefault="00746653" w:rsidP="00746653">
      <w:r w:rsidRPr="00746653">
        <w:t>Task 1: Comparison of Job Adverts</w:t>
      </w:r>
    </w:p>
    <w:p w14:paraId="671CFE87" w14:textId="77777777" w:rsidR="00746653" w:rsidRPr="00746653" w:rsidRDefault="00746653" w:rsidP="00746653">
      <w:r w:rsidRPr="00746653">
        <w:t xml:space="preserve">For this comparison, I have selected the Branch Operations Manager (Transfer </w:t>
      </w:r>
      <w:proofErr w:type="spellStart"/>
      <w:r w:rsidRPr="00746653">
        <w:t>Multisort</w:t>
      </w:r>
      <w:proofErr w:type="spellEnd"/>
      <w:r w:rsidRPr="00746653">
        <w:t xml:space="preserve"> Elektronik Ltd) and the Operations Manager (T. Quality Ltd). Both roles are based in Birmingham but serve different sectors: high-tech B2B distribution and food industry wholesale.</w:t>
      </w:r>
    </w:p>
    <w:p w14:paraId="5E5D6D76" w14:textId="77777777" w:rsidR="00746653" w:rsidRPr="00746653" w:rsidRDefault="00746653" w:rsidP="00746653">
      <w:r w:rsidRPr="00746653">
        <w:t>Key Skills and Knowledge Areas The Branch Operations Manager role emphasizes strategic growth, B2B sales development, and financial performance. Key knowledge areas include market share analysis and technical distribution. In contrast, the Operations Manager at T. Quality focuses on logistical execution, specifically warehouse safety, vehicle fleet optimization, and cold-chain compliance.</w:t>
      </w:r>
    </w:p>
    <w:p w14:paraId="413D41B3" w14:textId="77777777" w:rsidR="00746653" w:rsidRPr="00746653" w:rsidRDefault="00746653" w:rsidP="00746653">
      <w:r w:rsidRPr="00746653">
        <w:t>Despite these sectoral differences, several core competencies overlap:</w:t>
      </w:r>
    </w:p>
    <w:p w14:paraId="660E5734" w14:textId="77777777" w:rsidR="00746653" w:rsidRPr="00746653" w:rsidRDefault="00746653" w:rsidP="00746653">
      <w:r w:rsidRPr="00746653">
        <w:t>Resource &amp; Fleet Optimization: Both roles require the ability to manage physical assets and logistics to ensure timely delivery.</w:t>
      </w:r>
    </w:p>
    <w:p w14:paraId="4F34444D" w14:textId="77777777" w:rsidR="00746653" w:rsidRPr="00746653" w:rsidRDefault="00746653" w:rsidP="00746653">
      <w:r w:rsidRPr="00746653">
        <w:t>Team Leadership: Both adverts highlight the need to lead local teams to meet specific KPIs.</w:t>
      </w:r>
    </w:p>
    <w:p w14:paraId="232D12B8" w14:textId="77777777" w:rsidR="00746653" w:rsidRPr="00746653" w:rsidRDefault="00746653" w:rsidP="00746653">
      <w:r w:rsidRPr="00746653">
        <w:t>Compliance and Safety: Whether it is food hygiene standards or technical distribution regulations, both roles prioritize health and safety (H&amp;S) and operational law.</w:t>
      </w:r>
    </w:p>
    <w:p w14:paraId="1333E108" w14:textId="77777777" w:rsidR="00746653" w:rsidRPr="00746653" w:rsidRDefault="00746653" w:rsidP="00746653">
      <w:r w:rsidRPr="00746653">
        <w:t>The Importance of Team Leadership Team Leadership is the most critical shared skill. In Operations Management, the manager acts as the bridge between high-level strategy and floor-level execution. As Slack and Lewis (2020) argue, the most efficient operational processes can fail if the leadership does not foster a culture of accountability and safety. Without effective leadership, logistics plans often suffer from human error or low morale.</w:t>
      </w:r>
    </w:p>
    <w:p w14:paraId="484CAE9F" w14:textId="77777777" w:rsidR="00746653" w:rsidRPr="00746653" w:rsidRDefault="00746653" w:rsidP="00746653">
      <w:r w:rsidRPr="00746653">
        <w:t>Furthermore, in high-stakes environments like housing or food distribution, leadership is the primary driver of regulatory adherence. The Health and Safety Executive (2013) posits that effective leadership is the single most important factor in ensuring staff follow safety protocols. A manager must motivate staff to maintain high standards, ensuring the workforce is resilient and committed to the company’s financial and operational targets.</w:t>
      </w:r>
    </w:p>
    <w:p w14:paraId="40D3E4E0" w14:textId="77777777" w:rsidR="00746653" w:rsidRPr="00746653" w:rsidRDefault="00000000" w:rsidP="00746653">
      <w:r>
        <w:pict w14:anchorId="08628816">
          <v:rect id="_x0000_i1030" style="width:0;height:1.5pt" o:hralign="center" o:hrstd="t" o:hr="t" fillcolor="#a0a0a0" stroked="f"/>
        </w:pict>
      </w:r>
    </w:p>
    <w:p w14:paraId="1C003A6C" w14:textId="77777777" w:rsidR="00746653" w:rsidRPr="00746653" w:rsidRDefault="00746653" w:rsidP="00746653">
      <w:r w:rsidRPr="00746653">
        <w:t>Task 2: Self-Assessment and Evidence of Readiness</w:t>
      </w:r>
    </w:p>
    <w:p w14:paraId="4FCDFAEE" w14:textId="77777777" w:rsidR="00746653" w:rsidRPr="00746653" w:rsidRDefault="00746653" w:rsidP="00746653">
      <w:r w:rsidRPr="00746653">
        <w:lastRenderedPageBreak/>
        <w:t>Reflective Self-Assessment (SWOT Analysis)</w:t>
      </w:r>
    </w:p>
    <w:p w14:paraId="2C20510E" w14:textId="77777777" w:rsidR="00746653" w:rsidRPr="00746653" w:rsidRDefault="00746653" w:rsidP="00746653">
      <w:r w:rsidRPr="00746653">
        <w:t>Strengths</w:t>
      </w:r>
    </w:p>
    <w:p w14:paraId="6ED262B2" w14:textId="77777777" w:rsidR="00746653" w:rsidRPr="00746653" w:rsidRDefault="00746653" w:rsidP="00746653">
      <w:r w:rsidRPr="00746653">
        <w:t>Regulatory Expertise: Extensive experience managing health and safety audits and national housing legislation compliance.</w:t>
      </w:r>
    </w:p>
    <w:p w14:paraId="182133FD" w14:textId="77777777" w:rsidR="00746653" w:rsidRPr="00746653" w:rsidRDefault="00746653" w:rsidP="00746653">
      <w:r w:rsidRPr="00746653">
        <w:t>Ethical Leadership &amp; Integrity: A commitment to safeguarding vulnerable adults, rooted in personal values of social justice and Islamic ethics.</w:t>
      </w:r>
    </w:p>
    <w:p w14:paraId="4CD424FC" w14:textId="77777777" w:rsidR="00746653" w:rsidRPr="00746653" w:rsidRDefault="00746653" w:rsidP="00746653">
      <w:r w:rsidRPr="00746653">
        <w:t xml:space="preserve">Rapid Career Progression: Demonstrated reliability and high performance, evidenced by a fast-track promotion to Management within eight months at </w:t>
      </w:r>
      <w:proofErr w:type="spellStart"/>
      <w:r w:rsidRPr="00746653">
        <w:t>iSupported</w:t>
      </w:r>
      <w:proofErr w:type="spellEnd"/>
      <w:r w:rsidRPr="00746653">
        <w:t xml:space="preserve"> Housing Ltd.</w:t>
      </w:r>
    </w:p>
    <w:p w14:paraId="019BBA9B" w14:textId="77777777" w:rsidR="00746653" w:rsidRPr="00746653" w:rsidRDefault="00746653" w:rsidP="00746653">
      <w:r w:rsidRPr="00746653">
        <w:t>Weaknesses</w:t>
      </w:r>
    </w:p>
    <w:p w14:paraId="4E5284BB" w14:textId="77777777" w:rsidR="00746653" w:rsidRPr="00746653" w:rsidRDefault="00746653" w:rsidP="00746653">
      <w:r w:rsidRPr="00746653">
        <w:t>Sector-Specific Logistics: While experienced in housing operations, I have limited exposure to large-scale commercial warehouse logistics (e.g., "Just-in-Time" supply chains).</w:t>
      </w:r>
    </w:p>
    <w:p w14:paraId="4EBACB28" w14:textId="77777777" w:rsidR="00746653" w:rsidRPr="00746653" w:rsidRDefault="00746653" w:rsidP="00746653">
      <w:r w:rsidRPr="00746653">
        <w:t>Budgetary Scaling: Experience in managing maintenance and compliance budgets, but limited exposure to multi-million-pound commercial P&amp;L accounts.</w:t>
      </w:r>
    </w:p>
    <w:p w14:paraId="6F109EEF" w14:textId="77777777" w:rsidR="00746653" w:rsidRPr="00746653" w:rsidRDefault="00746653" w:rsidP="00746653">
      <w:r w:rsidRPr="00746653">
        <w:t>Opportunities</w:t>
      </w:r>
    </w:p>
    <w:p w14:paraId="6BAE3C1F" w14:textId="77777777" w:rsidR="00746653" w:rsidRPr="00746653" w:rsidRDefault="00746653" w:rsidP="00746653">
      <w:r w:rsidRPr="00746653">
        <w:t xml:space="preserve">Academic Advancement: Currently completing a </w:t>
      </w:r>
      <w:proofErr w:type="spellStart"/>
      <w:r w:rsidRPr="00746653">
        <w:t>CertHE</w:t>
      </w:r>
      <w:proofErr w:type="spellEnd"/>
      <w:r w:rsidRPr="00746653">
        <w:t xml:space="preserve"> at UWTSD, which is enhancing my professional writing and organizational research abilities.</w:t>
      </w:r>
    </w:p>
    <w:p w14:paraId="16455080" w14:textId="77777777" w:rsidR="00746653" w:rsidRPr="00746653" w:rsidRDefault="00746653" w:rsidP="00746653">
      <w:r w:rsidRPr="00746653">
        <w:t>Birmingham’s Housing Boom: High demand for Operations Managers within the supported housing and social infrastructure sectors in the West Midlands.</w:t>
      </w:r>
    </w:p>
    <w:p w14:paraId="7C2DECE1" w14:textId="77777777" w:rsidR="00746653" w:rsidRPr="00746653" w:rsidRDefault="00746653" w:rsidP="00746653">
      <w:r w:rsidRPr="00746653">
        <w:t>Threats</w:t>
      </w:r>
    </w:p>
    <w:p w14:paraId="08E55E4A" w14:textId="77777777" w:rsidR="00746653" w:rsidRPr="00746653" w:rsidRDefault="00746653" w:rsidP="00746653">
      <w:r w:rsidRPr="00746653">
        <w:t>Legislative Changes: Frequent shifts in UK housing and safety regulations require constant vigilance and CPD (Continuing Professional Development).</w:t>
      </w:r>
    </w:p>
    <w:p w14:paraId="625EFBBF" w14:textId="77777777" w:rsidR="00746653" w:rsidRPr="00746653" w:rsidRDefault="00746653" w:rsidP="00746653">
      <w:r w:rsidRPr="00746653">
        <w:t>Market Competition: Competing against candidates with traditional manufacturing backgrounds for general operations roles.</w:t>
      </w:r>
    </w:p>
    <w:p w14:paraId="70ECB76F" w14:textId="77777777" w:rsidR="00746653" w:rsidRPr="00746653" w:rsidRDefault="00746653" w:rsidP="00746653">
      <w:r w:rsidRPr="00746653">
        <w:t>Analysis of Strengths and Development Areas My primary strength lies in Housing Compliance and Leadership. Having been fast-tracked into management, I have proven my ability to oversee complex property portfolios and ensure regulatory adherence. My identity as a Muslim reinforces my dedication to safeguarding; I view the protection of vulnerable people as both a legal requirement and a moral duty. This ethical framework ensures a high level of accountability in my leadership style.</w:t>
      </w:r>
    </w:p>
    <w:p w14:paraId="4446107D" w14:textId="77777777" w:rsidR="00746653" w:rsidRPr="00746653" w:rsidRDefault="00746653" w:rsidP="00746653">
      <w:r w:rsidRPr="00746653">
        <w:t>My main area for development is transitioning my operational knowledge into broader commercial logistics. While I am an expert in housing safety audits, I aim to develop a more robust understanding of commercial financial management to align with senior-level commercial goals.</w:t>
      </w:r>
    </w:p>
    <w:p w14:paraId="4EF36C4B" w14:textId="77777777" w:rsidR="00746653" w:rsidRPr="00746653" w:rsidRDefault="00746653" w:rsidP="00746653">
      <w:r w:rsidRPr="00746653">
        <w:lastRenderedPageBreak/>
        <w:t>Evidence of Readiness My readiness for a senior Operations Manager role is grounded in my rapid ascent within the housing sector and my current academic pursuits.</w:t>
      </w:r>
    </w:p>
    <w:p w14:paraId="6B8E4DC3" w14:textId="77777777" w:rsidR="00746653" w:rsidRPr="00746653" w:rsidRDefault="00746653" w:rsidP="00746653">
      <w:r w:rsidRPr="00746653">
        <w:t xml:space="preserve">Work Experience: At </w:t>
      </w:r>
      <w:proofErr w:type="spellStart"/>
      <w:r w:rsidRPr="00746653">
        <w:t>iSupported</w:t>
      </w:r>
      <w:proofErr w:type="spellEnd"/>
      <w:r w:rsidRPr="00746653">
        <w:t xml:space="preserve"> Housing Ltd, I was promoted from a Support Officer to a Housing Compliance Manager in under a year. In this role, I manage the regulatory adherence of an entire property portfolio, coordinating between local authorities and contractors. This requires the same level of precision and stakeholder management required by the Operations Manager roles advertised in Birmingham.</w:t>
      </w:r>
    </w:p>
    <w:p w14:paraId="4D4A2DD8" w14:textId="77777777" w:rsidR="00746653" w:rsidRPr="00746653" w:rsidRDefault="00746653" w:rsidP="00746653">
      <w:r w:rsidRPr="00746653">
        <w:t xml:space="preserve">Academic Achievement: I am currently studying for a </w:t>
      </w:r>
      <w:proofErr w:type="spellStart"/>
      <w:r w:rsidRPr="00746653">
        <w:t>CertHE</w:t>
      </w:r>
      <w:proofErr w:type="spellEnd"/>
      <w:r w:rsidRPr="00746653">
        <w:t xml:space="preserve"> in Skills for the Workplace at the University of Wales Trinity Saint David. This has equipped me with Level 4 skills in Career Development and Info Skills, allowing me to produce high-level technical reports and conduct the research necessary for operational auditing.</w:t>
      </w:r>
    </w:p>
    <w:p w14:paraId="31CDA8FC" w14:textId="77777777" w:rsidR="00746653" w:rsidRPr="00746653" w:rsidRDefault="00746653" w:rsidP="00746653">
      <w:r w:rsidRPr="00746653">
        <w:t>Feedback and Mentorship: My rapid promotion serves as the strongest feedback from my directors, confirming my reputation for reliability and my ability to translate complex legislative requirements into actionable operational workflows.</w:t>
      </w:r>
    </w:p>
    <w:p w14:paraId="39D8AC81" w14:textId="77777777" w:rsidR="00746653" w:rsidRPr="00746653" w:rsidRDefault="00000000" w:rsidP="00746653">
      <w:r>
        <w:pict w14:anchorId="470B6C7D">
          <v:rect id="_x0000_i1031" style="width:0;height:1.5pt" o:hralign="center" o:hrstd="t" o:hr="t" fillcolor="#a0a0a0" stroked="f"/>
        </w:pict>
      </w:r>
    </w:p>
    <w:p w14:paraId="485EAC5A" w14:textId="77777777" w:rsidR="00746653" w:rsidRPr="00746653" w:rsidRDefault="00746653" w:rsidP="00746653">
      <w:r w:rsidRPr="00746653">
        <w:t>Task 3: Employment Goals and Personal Development Plan</w:t>
      </w:r>
    </w:p>
    <w:p w14:paraId="7306CA37" w14:textId="77777777" w:rsidR="00746653" w:rsidRPr="00746653" w:rsidRDefault="00746653" w:rsidP="00746653">
      <w:r w:rsidRPr="00746653">
        <w:t>Employment Goals</w:t>
      </w:r>
    </w:p>
    <w:p w14:paraId="668891CB" w14:textId="77777777" w:rsidR="00746653" w:rsidRPr="00746653" w:rsidRDefault="00746653" w:rsidP="00746653">
      <w:r w:rsidRPr="00746653">
        <w:t>Short-term Goal: To transition my current Compliance Management experience into a Senior Operations Manager role within a large-scale housing association or a logistics firm within 12 months.</w:t>
      </w:r>
    </w:p>
    <w:p w14:paraId="204E15A7" w14:textId="77777777" w:rsidR="00746653" w:rsidRPr="00746653" w:rsidRDefault="00746653" w:rsidP="00746653">
      <w:r w:rsidRPr="00746653">
        <w:t>Long-term Goal: To become a Director of Operations within the social housing or public sector, where I can use my expertise in compliance and my ethical leadership values to impact community-wide safety standards.</w:t>
      </w:r>
    </w:p>
    <w:p w14:paraId="6EA179A3" w14:textId="77777777" w:rsidR="00746653" w:rsidRPr="00746653" w:rsidRDefault="00746653" w:rsidP="00746653">
      <w:r w:rsidRPr="00746653">
        <w:t>Personal Development Plan (PDP)</w:t>
      </w:r>
    </w:p>
    <w:p w14:paraId="43C4577A" w14:textId="77777777" w:rsidR="00746653" w:rsidRPr="00746653" w:rsidRDefault="00746653" w:rsidP="00746653">
      <w:pPr>
        <w:numPr>
          <w:ilvl w:val="0"/>
          <w:numId w:val="8"/>
        </w:numPr>
      </w:pPr>
      <w:r w:rsidRPr="00746653">
        <w:t>Area for Development: Financial Management</w:t>
      </w:r>
    </w:p>
    <w:p w14:paraId="5E5CC77F" w14:textId="77777777" w:rsidR="00746653" w:rsidRPr="00746653" w:rsidRDefault="00746653" w:rsidP="00746653">
      <w:r w:rsidRPr="00746653">
        <w:t>Action: Take a specialized course in "Commercial Finance and P&amp;L Management."</w:t>
      </w:r>
    </w:p>
    <w:p w14:paraId="285E4DB9" w14:textId="77777777" w:rsidR="00746653" w:rsidRPr="00746653" w:rsidRDefault="00746653" w:rsidP="00746653">
      <w:r w:rsidRPr="00746653">
        <w:t>Timeline: Next 6 Months.</w:t>
      </w:r>
    </w:p>
    <w:p w14:paraId="44D86BFA" w14:textId="77777777" w:rsidR="00746653" w:rsidRPr="00746653" w:rsidRDefault="00746653" w:rsidP="00746653">
      <w:r w:rsidRPr="00746653">
        <w:t>Resources: UWTSD career resources and LinkedIn Learning.</w:t>
      </w:r>
    </w:p>
    <w:p w14:paraId="3DB33162" w14:textId="77777777" w:rsidR="00746653" w:rsidRPr="00746653" w:rsidRDefault="00746653" w:rsidP="00746653">
      <w:r w:rsidRPr="00746653">
        <w:t>Measure of Success: Ability to accurately interpret P&amp;L statements during interviews.</w:t>
      </w:r>
    </w:p>
    <w:p w14:paraId="1E7A5518" w14:textId="77777777" w:rsidR="00746653" w:rsidRPr="00746653" w:rsidRDefault="00746653" w:rsidP="00746653">
      <w:pPr>
        <w:numPr>
          <w:ilvl w:val="0"/>
          <w:numId w:val="8"/>
        </w:numPr>
      </w:pPr>
      <w:r w:rsidRPr="00746653">
        <w:t>Area for Development: Supply Chain Knowledge</w:t>
      </w:r>
    </w:p>
    <w:p w14:paraId="561F410D" w14:textId="77777777" w:rsidR="00746653" w:rsidRPr="00746653" w:rsidRDefault="00746653" w:rsidP="00746653">
      <w:r w:rsidRPr="00746653">
        <w:t>Action: Research and complete an introductory certification in Logistics and Supply Chain Management.</w:t>
      </w:r>
    </w:p>
    <w:p w14:paraId="080F6691" w14:textId="77777777" w:rsidR="00746653" w:rsidRPr="00746653" w:rsidRDefault="00746653" w:rsidP="00746653">
      <w:r w:rsidRPr="00746653">
        <w:t>Timeline: Next 12 Months.</w:t>
      </w:r>
    </w:p>
    <w:p w14:paraId="51DE9028" w14:textId="77777777" w:rsidR="00746653" w:rsidRPr="00746653" w:rsidRDefault="00746653" w:rsidP="00746653">
      <w:r w:rsidRPr="00746653">
        <w:lastRenderedPageBreak/>
        <w:t>Resources: Chartered Institute of Logistics and Transport (CILT).</w:t>
      </w:r>
    </w:p>
    <w:p w14:paraId="624D334F" w14:textId="77777777" w:rsidR="00746653" w:rsidRPr="00746653" w:rsidRDefault="00746653" w:rsidP="00746653">
      <w:r w:rsidRPr="00746653">
        <w:t>Measure of Success: Successfully identifying transferable processes between housing compliance and warehouse logistics.</w:t>
      </w:r>
    </w:p>
    <w:p w14:paraId="46B6434D" w14:textId="77777777" w:rsidR="00746653" w:rsidRPr="00746653" w:rsidRDefault="00746653" w:rsidP="00746653">
      <w:pPr>
        <w:numPr>
          <w:ilvl w:val="0"/>
          <w:numId w:val="8"/>
        </w:numPr>
      </w:pPr>
      <w:r w:rsidRPr="00746653">
        <w:t>Area for Development: Professional Networking</w:t>
      </w:r>
    </w:p>
    <w:p w14:paraId="5940C680" w14:textId="77777777" w:rsidR="00746653" w:rsidRPr="00746653" w:rsidRDefault="00746653" w:rsidP="00746653">
      <w:r w:rsidRPr="00746653">
        <w:t>Action: Join the Birmingham Chamber of Commerce or a local Muslim Professional Network.</w:t>
      </w:r>
    </w:p>
    <w:p w14:paraId="250BFB10" w14:textId="77777777" w:rsidR="00746653" w:rsidRPr="00746653" w:rsidRDefault="00746653" w:rsidP="00746653">
      <w:r w:rsidRPr="00746653">
        <w:t>Timeline: Immediate / Ongoing.</w:t>
      </w:r>
    </w:p>
    <w:p w14:paraId="57AB5121" w14:textId="77777777" w:rsidR="00746653" w:rsidRPr="00746653" w:rsidRDefault="00746653" w:rsidP="00746653">
      <w:r w:rsidRPr="00746653">
        <w:t>Resources: Local networking events and LinkedIn.</w:t>
      </w:r>
    </w:p>
    <w:p w14:paraId="6254414B" w14:textId="77777777" w:rsidR="00746653" w:rsidRPr="00746653" w:rsidRDefault="00746653" w:rsidP="00746653">
      <w:r w:rsidRPr="00746653">
        <w:t>Measure of Success: Establishing a professional mentorship circle with senior leaders in the West Midlands.</w:t>
      </w:r>
    </w:p>
    <w:p w14:paraId="5559C013" w14:textId="77777777" w:rsidR="00746653" w:rsidRPr="00746653" w:rsidRDefault="00000000" w:rsidP="00746653">
      <w:r>
        <w:pict w14:anchorId="1C4DCF9A">
          <v:rect id="_x0000_i1032" style="width:0;height:1.5pt" o:hralign="center" o:hrstd="t" o:hr="t" fillcolor="#a0a0a0" stroked="f"/>
        </w:pict>
      </w:r>
    </w:p>
    <w:p w14:paraId="6F2A6CF8" w14:textId="77777777" w:rsidR="00746653" w:rsidRPr="00746653" w:rsidRDefault="00746653" w:rsidP="00746653">
      <w:r w:rsidRPr="00746653">
        <w:t>Reference List</w:t>
      </w:r>
    </w:p>
    <w:p w14:paraId="49A35EA7" w14:textId="77777777" w:rsidR="00746653" w:rsidRPr="00746653" w:rsidRDefault="00746653" w:rsidP="00746653">
      <w:r w:rsidRPr="00746653">
        <w:t xml:space="preserve">Bass, B. M. and Riggio, R. E. (2006). </w:t>
      </w:r>
      <w:r w:rsidRPr="00746653">
        <w:rPr>
          <w:i/>
          <w:iCs/>
        </w:rPr>
        <w:t>Transformational Leadership</w:t>
      </w:r>
      <w:r w:rsidRPr="00746653">
        <w:t xml:space="preserve">. 2nd </w:t>
      </w:r>
      <w:proofErr w:type="spellStart"/>
      <w:r w:rsidRPr="00746653">
        <w:t>edn</w:t>
      </w:r>
      <w:proofErr w:type="spellEnd"/>
      <w:r w:rsidRPr="00746653">
        <w:t>. London: Psychology Press.</w:t>
      </w:r>
    </w:p>
    <w:p w14:paraId="1B73108D" w14:textId="77777777" w:rsidR="00746653" w:rsidRPr="00746653" w:rsidRDefault="00746653" w:rsidP="00746653">
      <w:r w:rsidRPr="00746653">
        <w:t xml:space="preserve">Goleman, D. (2020). </w:t>
      </w:r>
      <w:r w:rsidRPr="00746653">
        <w:rPr>
          <w:i/>
          <w:iCs/>
        </w:rPr>
        <w:t>Leadership That Gets Results</w:t>
      </w:r>
      <w:r w:rsidRPr="00746653">
        <w:t>. Harvard Business Review Classics. Boston: Harvard Business Review Press.</w:t>
      </w:r>
    </w:p>
    <w:p w14:paraId="284EA992" w14:textId="77777777" w:rsidR="00746653" w:rsidRPr="00746653" w:rsidRDefault="00746653" w:rsidP="00746653">
      <w:r w:rsidRPr="00746653">
        <w:t xml:space="preserve">Health and Safety Executive (HSE). (2013). </w:t>
      </w:r>
      <w:r w:rsidRPr="00746653">
        <w:rPr>
          <w:i/>
          <w:iCs/>
        </w:rPr>
        <w:t>Leading Health and Safety at Work</w:t>
      </w:r>
      <w:r w:rsidRPr="00746653">
        <w:t xml:space="preserve">. [Online]. Available at: </w:t>
      </w:r>
      <w:hyperlink r:id="rId6" w:tgtFrame="_blank" w:history="1">
        <w:r w:rsidRPr="00746653">
          <w:rPr>
            <w:rStyle w:val="Hyperlink"/>
          </w:rPr>
          <w:t>https://www.hse.gov.uk/pubns/indg417.pdf</w:t>
        </w:r>
      </w:hyperlink>
      <w:r w:rsidRPr="00746653">
        <w:t xml:space="preserve"> [Accessed 22 February 2026].</w:t>
      </w:r>
    </w:p>
    <w:p w14:paraId="6CCC104A" w14:textId="77777777" w:rsidR="00746653" w:rsidRPr="00746653" w:rsidRDefault="00746653" w:rsidP="00746653">
      <w:r w:rsidRPr="00746653">
        <w:t xml:space="preserve">Slack, N. and Lewis, M. (2020). </w:t>
      </w:r>
      <w:r w:rsidRPr="00746653">
        <w:rPr>
          <w:i/>
          <w:iCs/>
        </w:rPr>
        <w:t>Operations Strategy</w:t>
      </w:r>
      <w:r w:rsidRPr="00746653">
        <w:t xml:space="preserve">. 6th </w:t>
      </w:r>
      <w:proofErr w:type="spellStart"/>
      <w:r w:rsidRPr="00746653">
        <w:t>edn</w:t>
      </w:r>
      <w:proofErr w:type="spellEnd"/>
      <w:r w:rsidRPr="00746653">
        <w:t>. Harlow: Pearson Education.</w:t>
      </w:r>
    </w:p>
    <w:p w14:paraId="6B99E74F" w14:textId="77777777" w:rsidR="00746653" w:rsidRPr="00746653" w:rsidRDefault="00746653" w:rsidP="00746653"/>
    <w:p w14:paraId="05BEEBA3" w14:textId="77777777" w:rsidR="00746653" w:rsidRDefault="00746653"/>
    <w:sectPr w:rsidR="007466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768CA"/>
    <w:multiLevelType w:val="multilevel"/>
    <w:tmpl w:val="D1064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67494F"/>
    <w:multiLevelType w:val="multilevel"/>
    <w:tmpl w:val="3D069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4C6CA5"/>
    <w:multiLevelType w:val="multilevel"/>
    <w:tmpl w:val="68109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7A7837"/>
    <w:multiLevelType w:val="multilevel"/>
    <w:tmpl w:val="31BEC8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AF4A6B"/>
    <w:multiLevelType w:val="multilevel"/>
    <w:tmpl w:val="6E46D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B6478D"/>
    <w:multiLevelType w:val="multilevel"/>
    <w:tmpl w:val="6666D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1A1D9C"/>
    <w:multiLevelType w:val="multilevel"/>
    <w:tmpl w:val="56BAA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293359"/>
    <w:multiLevelType w:val="multilevel"/>
    <w:tmpl w:val="46F22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1970277">
    <w:abstractNumId w:val="0"/>
  </w:num>
  <w:num w:numId="2" w16cid:durableId="435908801">
    <w:abstractNumId w:val="7"/>
  </w:num>
  <w:num w:numId="3" w16cid:durableId="418991540">
    <w:abstractNumId w:val="6"/>
  </w:num>
  <w:num w:numId="4" w16cid:durableId="1186555127">
    <w:abstractNumId w:val="5"/>
  </w:num>
  <w:num w:numId="5" w16cid:durableId="1727026102">
    <w:abstractNumId w:val="2"/>
  </w:num>
  <w:num w:numId="6" w16cid:durableId="1509907549">
    <w:abstractNumId w:val="1"/>
  </w:num>
  <w:num w:numId="7" w16cid:durableId="1515147479">
    <w:abstractNumId w:val="4"/>
  </w:num>
  <w:num w:numId="8" w16cid:durableId="7414114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776"/>
    <w:rsid w:val="0015636A"/>
    <w:rsid w:val="001D55B1"/>
    <w:rsid w:val="00471F5E"/>
    <w:rsid w:val="00746653"/>
    <w:rsid w:val="008D1650"/>
    <w:rsid w:val="009621DC"/>
    <w:rsid w:val="00A62B8C"/>
    <w:rsid w:val="00D37E8E"/>
    <w:rsid w:val="00E62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DE828"/>
  <w15:chartTrackingRefBased/>
  <w15:docId w15:val="{CD9D76E7-C71A-450C-BCB9-D9E596FD8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7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27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27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27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27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27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7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7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7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7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27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27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27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7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7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7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7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776"/>
    <w:rPr>
      <w:rFonts w:eastAsiaTheme="majorEastAsia" w:cstheme="majorBidi"/>
      <w:color w:val="272727" w:themeColor="text1" w:themeTint="D8"/>
    </w:rPr>
  </w:style>
  <w:style w:type="paragraph" w:styleId="Title">
    <w:name w:val="Title"/>
    <w:basedOn w:val="Normal"/>
    <w:next w:val="Normal"/>
    <w:link w:val="TitleChar"/>
    <w:uiPriority w:val="10"/>
    <w:qFormat/>
    <w:rsid w:val="00E627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7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7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7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776"/>
    <w:pPr>
      <w:spacing w:before="160"/>
      <w:jc w:val="center"/>
    </w:pPr>
    <w:rPr>
      <w:i/>
      <w:iCs/>
      <w:color w:val="404040" w:themeColor="text1" w:themeTint="BF"/>
    </w:rPr>
  </w:style>
  <w:style w:type="character" w:customStyle="1" w:styleId="QuoteChar">
    <w:name w:val="Quote Char"/>
    <w:basedOn w:val="DefaultParagraphFont"/>
    <w:link w:val="Quote"/>
    <w:uiPriority w:val="29"/>
    <w:rsid w:val="00E62776"/>
    <w:rPr>
      <w:i/>
      <w:iCs/>
      <w:color w:val="404040" w:themeColor="text1" w:themeTint="BF"/>
    </w:rPr>
  </w:style>
  <w:style w:type="paragraph" w:styleId="ListParagraph">
    <w:name w:val="List Paragraph"/>
    <w:basedOn w:val="Normal"/>
    <w:uiPriority w:val="34"/>
    <w:qFormat/>
    <w:rsid w:val="00E62776"/>
    <w:pPr>
      <w:ind w:left="720"/>
      <w:contextualSpacing/>
    </w:pPr>
  </w:style>
  <w:style w:type="character" w:styleId="IntenseEmphasis">
    <w:name w:val="Intense Emphasis"/>
    <w:basedOn w:val="DefaultParagraphFont"/>
    <w:uiPriority w:val="21"/>
    <w:qFormat/>
    <w:rsid w:val="00E62776"/>
    <w:rPr>
      <w:i/>
      <w:iCs/>
      <w:color w:val="0F4761" w:themeColor="accent1" w:themeShade="BF"/>
    </w:rPr>
  </w:style>
  <w:style w:type="paragraph" w:styleId="IntenseQuote">
    <w:name w:val="Intense Quote"/>
    <w:basedOn w:val="Normal"/>
    <w:next w:val="Normal"/>
    <w:link w:val="IntenseQuoteChar"/>
    <w:uiPriority w:val="30"/>
    <w:qFormat/>
    <w:rsid w:val="00E627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2776"/>
    <w:rPr>
      <w:i/>
      <w:iCs/>
      <w:color w:val="0F4761" w:themeColor="accent1" w:themeShade="BF"/>
    </w:rPr>
  </w:style>
  <w:style w:type="character" w:styleId="IntenseReference">
    <w:name w:val="Intense Reference"/>
    <w:basedOn w:val="DefaultParagraphFont"/>
    <w:uiPriority w:val="32"/>
    <w:qFormat/>
    <w:rsid w:val="00E62776"/>
    <w:rPr>
      <w:b/>
      <w:bCs/>
      <w:smallCaps/>
      <w:color w:val="0F4761" w:themeColor="accent1" w:themeShade="BF"/>
      <w:spacing w:val="5"/>
    </w:rPr>
  </w:style>
  <w:style w:type="character" w:styleId="Hyperlink">
    <w:name w:val="Hyperlink"/>
    <w:basedOn w:val="DefaultParagraphFont"/>
    <w:uiPriority w:val="99"/>
    <w:unhideWhenUsed/>
    <w:rsid w:val="00746653"/>
    <w:rPr>
      <w:color w:val="467886" w:themeColor="hyperlink"/>
      <w:u w:val="single"/>
    </w:rPr>
  </w:style>
  <w:style w:type="character" w:styleId="UnresolvedMention">
    <w:name w:val="Unresolved Mention"/>
    <w:basedOn w:val="DefaultParagraphFont"/>
    <w:uiPriority w:val="99"/>
    <w:semiHidden/>
    <w:unhideWhenUsed/>
    <w:rsid w:val="007466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search?q=https://www.hse.gov.uk/pubns/indg417.pdf" TargetMode="External"/><Relationship Id="rId5" Type="http://schemas.openxmlformats.org/officeDocument/2006/relationships/hyperlink" Target="mailto:%31%3710%35%31%38@s%74%75%64%65n%74.u%77tsd%2e%61c.%75%6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1915</Words>
  <Characters>10917</Characters>
  <Application>Microsoft Office Word</Application>
  <DocSecurity>0</DocSecurity>
  <Lines>90</Lines>
  <Paragraphs>25</Paragraphs>
  <ScaleCrop>false</ScaleCrop>
  <Company/>
  <LinksUpToDate>false</LinksUpToDate>
  <CharactersWithSpaces>12807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Pierre Cardin</dc:creator>
  <cp:keywords/>
  <dc:description/>
  <cp:lastModifiedBy>Pierre Cardin</cp:lastModifiedBy>
  <cp:revision>3</cp:revision>
  <dcterms:created xsi:type="dcterms:W3CDTF">2026-02-23T00:16:00Z</dcterms:created>
  <dcterms:modified xsi:type="dcterms:W3CDTF">2026-02-23T01:01:00Z</dcterms:modified>
</cp:coreProperties>
</file>